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42A77" w14:textId="23E4EFE0" w:rsidR="002C6E8D" w:rsidRDefault="00E2531C">
      <w:pPr>
        <w:spacing w:line="360" w:lineRule="auto"/>
        <w:jc w:val="center"/>
        <w:rPr>
          <w:sz w:val="24"/>
          <w:szCs w:val="24"/>
        </w:rPr>
      </w:pPr>
      <w:r w:rsidRPr="00E2531C">
        <w:rPr>
          <w:noProof/>
          <w:sz w:val="24"/>
          <w:szCs w:val="24"/>
        </w:rPr>
        <w:drawing>
          <wp:inline distT="0" distB="0" distL="0" distR="0" wp14:anchorId="7A27FCFE" wp14:editId="0544A9D9">
            <wp:extent cx="6390005" cy="90411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005" cy="9041130"/>
                    </a:xfrm>
                    <a:prstGeom prst="rect">
                      <a:avLst/>
                    </a:prstGeom>
                    <a:noFill/>
                    <a:ln>
                      <a:noFill/>
                    </a:ln>
                  </pic:spPr>
                </pic:pic>
              </a:graphicData>
            </a:graphic>
          </wp:inline>
        </w:drawing>
      </w:r>
    </w:p>
    <w:tbl>
      <w:tblPr>
        <w:tblStyle w:val="af0"/>
        <w:tblW w:w="10063" w:type="dxa"/>
        <w:tblLayout w:type="fixed"/>
        <w:tblLook w:val="04A0" w:firstRow="1" w:lastRow="0" w:firstColumn="1" w:lastColumn="0" w:noHBand="0" w:noVBand="1"/>
      </w:tblPr>
      <w:tblGrid>
        <w:gridCol w:w="1133"/>
        <w:gridCol w:w="7512"/>
        <w:gridCol w:w="1418"/>
      </w:tblGrid>
      <w:tr w:rsidR="002C6E8D" w14:paraId="4FBDAD81" w14:textId="77777777" w:rsidTr="00F973C2">
        <w:tc>
          <w:tcPr>
            <w:tcW w:w="1133" w:type="dxa"/>
          </w:tcPr>
          <w:p w14:paraId="0D7DEFCD" w14:textId="77777777" w:rsidR="002C6E8D" w:rsidRDefault="0069355F">
            <w:pPr>
              <w:rPr>
                <w:b/>
                <w:bCs/>
                <w:sz w:val="24"/>
                <w:szCs w:val="24"/>
              </w:rPr>
            </w:pPr>
            <w:r>
              <w:rPr>
                <w:b/>
                <w:bCs/>
                <w:sz w:val="24"/>
                <w:szCs w:val="24"/>
              </w:rPr>
              <w:lastRenderedPageBreak/>
              <w:t>№ пп</w:t>
            </w:r>
          </w:p>
        </w:tc>
        <w:tc>
          <w:tcPr>
            <w:tcW w:w="7512" w:type="dxa"/>
          </w:tcPr>
          <w:p w14:paraId="33653369" w14:textId="77777777" w:rsidR="002C6E8D" w:rsidRDefault="0069355F">
            <w:pPr>
              <w:rPr>
                <w:b/>
                <w:bCs/>
                <w:sz w:val="24"/>
                <w:szCs w:val="24"/>
              </w:rPr>
            </w:pPr>
            <w:r>
              <w:rPr>
                <w:b/>
                <w:bCs/>
                <w:sz w:val="24"/>
                <w:szCs w:val="24"/>
              </w:rPr>
              <w:t>Оглавление</w:t>
            </w:r>
          </w:p>
        </w:tc>
        <w:tc>
          <w:tcPr>
            <w:tcW w:w="1418" w:type="dxa"/>
          </w:tcPr>
          <w:p w14:paraId="4C7215DD" w14:textId="77777777" w:rsidR="002C6E8D" w:rsidRDefault="0069355F">
            <w:pPr>
              <w:rPr>
                <w:b/>
                <w:bCs/>
                <w:sz w:val="24"/>
                <w:szCs w:val="24"/>
              </w:rPr>
            </w:pPr>
            <w:r>
              <w:rPr>
                <w:b/>
                <w:bCs/>
                <w:sz w:val="24"/>
                <w:szCs w:val="24"/>
              </w:rPr>
              <w:t>Стр.</w:t>
            </w:r>
          </w:p>
        </w:tc>
      </w:tr>
      <w:tr w:rsidR="002C6E8D" w14:paraId="419F0631" w14:textId="77777777" w:rsidTr="00F973C2">
        <w:tc>
          <w:tcPr>
            <w:tcW w:w="1133" w:type="dxa"/>
          </w:tcPr>
          <w:p w14:paraId="3AB60F1F" w14:textId="77777777" w:rsidR="002C6E8D" w:rsidRDefault="0069355F">
            <w:pPr>
              <w:rPr>
                <w:b/>
                <w:bCs/>
                <w:sz w:val="28"/>
                <w:szCs w:val="28"/>
              </w:rPr>
            </w:pPr>
            <w:r>
              <w:rPr>
                <w:b/>
                <w:bCs/>
                <w:sz w:val="28"/>
                <w:szCs w:val="28"/>
              </w:rPr>
              <w:t>1.</w:t>
            </w:r>
          </w:p>
        </w:tc>
        <w:tc>
          <w:tcPr>
            <w:tcW w:w="7512" w:type="dxa"/>
          </w:tcPr>
          <w:p w14:paraId="756EE942" w14:textId="77777777" w:rsidR="002C6E8D" w:rsidRDefault="0069355F">
            <w:pPr>
              <w:rPr>
                <w:b/>
                <w:bCs/>
                <w:sz w:val="28"/>
                <w:szCs w:val="28"/>
              </w:rPr>
            </w:pPr>
            <w:r>
              <w:rPr>
                <w:b/>
                <w:bCs/>
                <w:sz w:val="28"/>
                <w:szCs w:val="28"/>
              </w:rPr>
              <w:t>ЦЕЛЕВОЙ РАЗДЕЛ.</w:t>
            </w:r>
          </w:p>
        </w:tc>
        <w:tc>
          <w:tcPr>
            <w:tcW w:w="1418" w:type="dxa"/>
          </w:tcPr>
          <w:p w14:paraId="3AF77061" w14:textId="77777777" w:rsidR="002C6E8D" w:rsidRDefault="002C6E8D">
            <w:pPr>
              <w:rPr>
                <w:b/>
                <w:bCs/>
                <w:sz w:val="24"/>
                <w:szCs w:val="24"/>
              </w:rPr>
            </w:pPr>
          </w:p>
        </w:tc>
      </w:tr>
      <w:tr w:rsidR="002C6E8D" w14:paraId="0C4F3A90" w14:textId="77777777" w:rsidTr="00F973C2">
        <w:tc>
          <w:tcPr>
            <w:tcW w:w="1133" w:type="dxa"/>
          </w:tcPr>
          <w:p w14:paraId="0CBD4E2F" w14:textId="77777777" w:rsidR="002C6E8D" w:rsidRDefault="0069355F">
            <w:pPr>
              <w:jc w:val="center"/>
              <w:rPr>
                <w:b/>
                <w:bCs/>
                <w:sz w:val="24"/>
                <w:szCs w:val="24"/>
              </w:rPr>
            </w:pPr>
            <w:r>
              <w:rPr>
                <w:b/>
                <w:bCs/>
                <w:sz w:val="24"/>
                <w:szCs w:val="24"/>
              </w:rPr>
              <w:t>1.1.</w:t>
            </w:r>
          </w:p>
        </w:tc>
        <w:tc>
          <w:tcPr>
            <w:tcW w:w="7512" w:type="dxa"/>
          </w:tcPr>
          <w:p w14:paraId="556D2662" w14:textId="77777777" w:rsidR="002C6E8D" w:rsidRDefault="0069355F">
            <w:pPr>
              <w:rPr>
                <w:b/>
                <w:bCs/>
                <w:sz w:val="24"/>
                <w:szCs w:val="24"/>
              </w:rPr>
            </w:pPr>
            <w:r>
              <w:rPr>
                <w:b/>
                <w:bCs/>
                <w:sz w:val="24"/>
                <w:szCs w:val="24"/>
              </w:rPr>
              <w:t>Обязательная часть Программы.</w:t>
            </w:r>
          </w:p>
        </w:tc>
        <w:tc>
          <w:tcPr>
            <w:tcW w:w="1418" w:type="dxa"/>
          </w:tcPr>
          <w:p w14:paraId="5766581D" w14:textId="77777777" w:rsidR="002C6E8D" w:rsidRDefault="002C6E8D">
            <w:pPr>
              <w:rPr>
                <w:b/>
                <w:bCs/>
                <w:sz w:val="24"/>
                <w:szCs w:val="24"/>
              </w:rPr>
            </w:pPr>
          </w:p>
        </w:tc>
      </w:tr>
      <w:tr w:rsidR="002C6E8D" w14:paraId="1AB83EC7" w14:textId="77777777" w:rsidTr="00F973C2">
        <w:tc>
          <w:tcPr>
            <w:tcW w:w="1133" w:type="dxa"/>
          </w:tcPr>
          <w:p w14:paraId="56865A9D" w14:textId="77777777" w:rsidR="002C6E8D" w:rsidRDefault="002C6E8D">
            <w:pPr>
              <w:rPr>
                <w:sz w:val="24"/>
                <w:szCs w:val="24"/>
              </w:rPr>
            </w:pPr>
          </w:p>
        </w:tc>
        <w:tc>
          <w:tcPr>
            <w:tcW w:w="7512" w:type="dxa"/>
          </w:tcPr>
          <w:p w14:paraId="7B4F0AA1" w14:textId="77777777" w:rsidR="002C6E8D" w:rsidRDefault="0069355F" w:rsidP="00F375F1">
            <w:pPr>
              <w:rPr>
                <w:sz w:val="24"/>
                <w:szCs w:val="24"/>
              </w:rPr>
            </w:pPr>
            <w:r>
              <w:rPr>
                <w:sz w:val="24"/>
                <w:szCs w:val="24"/>
              </w:rPr>
              <w:t>Пояснительная записка.</w:t>
            </w:r>
          </w:p>
        </w:tc>
        <w:tc>
          <w:tcPr>
            <w:tcW w:w="1418" w:type="dxa"/>
          </w:tcPr>
          <w:p w14:paraId="2257BB46" w14:textId="77777777" w:rsidR="002C6E8D" w:rsidRDefault="002C6E8D">
            <w:pPr>
              <w:rPr>
                <w:b/>
                <w:bCs/>
                <w:sz w:val="24"/>
                <w:szCs w:val="24"/>
              </w:rPr>
            </w:pPr>
          </w:p>
        </w:tc>
      </w:tr>
      <w:tr w:rsidR="002C6E8D" w14:paraId="61574F21" w14:textId="77777777" w:rsidTr="00F973C2">
        <w:tc>
          <w:tcPr>
            <w:tcW w:w="1133" w:type="dxa"/>
          </w:tcPr>
          <w:p w14:paraId="294D23AC" w14:textId="77777777" w:rsidR="002C6E8D" w:rsidRDefault="0069355F">
            <w:pPr>
              <w:jc w:val="right"/>
              <w:rPr>
                <w:sz w:val="24"/>
                <w:szCs w:val="24"/>
              </w:rPr>
            </w:pPr>
            <w:r>
              <w:rPr>
                <w:sz w:val="24"/>
                <w:szCs w:val="24"/>
              </w:rPr>
              <w:t>1.1.1.</w:t>
            </w:r>
          </w:p>
        </w:tc>
        <w:tc>
          <w:tcPr>
            <w:tcW w:w="7512" w:type="dxa"/>
          </w:tcPr>
          <w:p w14:paraId="0F5E4CFD" w14:textId="77777777" w:rsidR="002C6E8D" w:rsidRDefault="0069355F">
            <w:pPr>
              <w:rPr>
                <w:sz w:val="24"/>
                <w:szCs w:val="24"/>
              </w:rPr>
            </w:pPr>
            <w:r>
              <w:rPr>
                <w:sz w:val="24"/>
                <w:szCs w:val="24"/>
              </w:rPr>
              <w:t>Цели и задачи Программы</w:t>
            </w:r>
          </w:p>
        </w:tc>
        <w:tc>
          <w:tcPr>
            <w:tcW w:w="1418" w:type="dxa"/>
          </w:tcPr>
          <w:p w14:paraId="2FBC2EAC" w14:textId="77777777" w:rsidR="002C6E8D" w:rsidRDefault="002C6E8D">
            <w:pPr>
              <w:rPr>
                <w:b/>
                <w:bCs/>
                <w:sz w:val="24"/>
                <w:szCs w:val="24"/>
              </w:rPr>
            </w:pPr>
          </w:p>
        </w:tc>
      </w:tr>
      <w:tr w:rsidR="002C6E8D" w14:paraId="7BEF49E7" w14:textId="77777777" w:rsidTr="00F973C2">
        <w:tc>
          <w:tcPr>
            <w:tcW w:w="1133" w:type="dxa"/>
          </w:tcPr>
          <w:p w14:paraId="6D838C3D" w14:textId="77777777" w:rsidR="002C6E8D" w:rsidRDefault="0069355F">
            <w:pPr>
              <w:jc w:val="right"/>
              <w:rPr>
                <w:sz w:val="24"/>
                <w:szCs w:val="24"/>
              </w:rPr>
            </w:pPr>
            <w:r>
              <w:rPr>
                <w:sz w:val="24"/>
                <w:szCs w:val="24"/>
              </w:rPr>
              <w:t>1.1.2.</w:t>
            </w:r>
          </w:p>
        </w:tc>
        <w:tc>
          <w:tcPr>
            <w:tcW w:w="7512" w:type="dxa"/>
          </w:tcPr>
          <w:p w14:paraId="6AA7E589" w14:textId="77777777" w:rsidR="002C6E8D" w:rsidRDefault="0069355F" w:rsidP="00F375F1">
            <w:pPr>
              <w:rPr>
                <w:sz w:val="24"/>
                <w:szCs w:val="24"/>
              </w:rPr>
            </w:pPr>
            <w:r>
              <w:rPr>
                <w:sz w:val="24"/>
                <w:szCs w:val="24"/>
              </w:rPr>
              <w:t>Принципы и подходы к формированию Программы.</w:t>
            </w:r>
          </w:p>
        </w:tc>
        <w:tc>
          <w:tcPr>
            <w:tcW w:w="1418" w:type="dxa"/>
          </w:tcPr>
          <w:p w14:paraId="461DAFD5" w14:textId="77777777" w:rsidR="002C6E8D" w:rsidRDefault="002C6E8D">
            <w:pPr>
              <w:rPr>
                <w:b/>
                <w:bCs/>
                <w:sz w:val="24"/>
                <w:szCs w:val="24"/>
              </w:rPr>
            </w:pPr>
          </w:p>
        </w:tc>
      </w:tr>
      <w:tr w:rsidR="002C6E8D" w14:paraId="7A7F96FA" w14:textId="77777777" w:rsidTr="00F973C2">
        <w:tc>
          <w:tcPr>
            <w:tcW w:w="1133" w:type="dxa"/>
          </w:tcPr>
          <w:p w14:paraId="25F326B8" w14:textId="77777777" w:rsidR="002C6E8D" w:rsidRDefault="0069355F">
            <w:pPr>
              <w:jc w:val="right"/>
              <w:rPr>
                <w:sz w:val="24"/>
                <w:szCs w:val="24"/>
              </w:rPr>
            </w:pPr>
            <w:r>
              <w:rPr>
                <w:sz w:val="24"/>
                <w:szCs w:val="24"/>
              </w:rPr>
              <w:t>1.1.3.</w:t>
            </w:r>
          </w:p>
        </w:tc>
        <w:tc>
          <w:tcPr>
            <w:tcW w:w="7512" w:type="dxa"/>
          </w:tcPr>
          <w:p w14:paraId="7C2127CC" w14:textId="77777777" w:rsidR="002C6E8D" w:rsidRDefault="0069355F">
            <w:pPr>
              <w:rPr>
                <w:sz w:val="24"/>
                <w:szCs w:val="24"/>
              </w:rPr>
            </w:pPr>
            <w:r>
              <w:rPr>
                <w:sz w:val="24"/>
                <w:szCs w:val="24"/>
              </w:rPr>
              <w:t xml:space="preserve">Значимые </w:t>
            </w:r>
            <w:r w:rsidR="00F973C2">
              <w:rPr>
                <w:sz w:val="24"/>
                <w:szCs w:val="24"/>
              </w:rPr>
              <w:t>для разработки</w:t>
            </w:r>
            <w:r>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1F00BDD7" w14:textId="77777777" w:rsidR="002C6E8D" w:rsidRDefault="002C6E8D">
            <w:pPr>
              <w:rPr>
                <w:b/>
                <w:bCs/>
                <w:sz w:val="24"/>
                <w:szCs w:val="24"/>
              </w:rPr>
            </w:pPr>
          </w:p>
        </w:tc>
      </w:tr>
      <w:tr w:rsidR="002C6E8D" w14:paraId="7D0C4EEE" w14:textId="77777777" w:rsidTr="00F973C2">
        <w:tc>
          <w:tcPr>
            <w:tcW w:w="1133" w:type="dxa"/>
          </w:tcPr>
          <w:p w14:paraId="0BCFE5AA" w14:textId="77777777" w:rsidR="002C6E8D" w:rsidRDefault="0069355F">
            <w:pPr>
              <w:jc w:val="right"/>
              <w:rPr>
                <w:sz w:val="24"/>
                <w:szCs w:val="24"/>
              </w:rPr>
            </w:pPr>
            <w:r>
              <w:rPr>
                <w:sz w:val="24"/>
                <w:szCs w:val="24"/>
              </w:rPr>
              <w:t>1.1.4.</w:t>
            </w:r>
          </w:p>
        </w:tc>
        <w:tc>
          <w:tcPr>
            <w:tcW w:w="7512" w:type="dxa"/>
          </w:tcPr>
          <w:p w14:paraId="41AA7383" w14:textId="77777777" w:rsidR="002C6E8D" w:rsidRDefault="0069355F" w:rsidP="00F375F1">
            <w:pPr>
              <w:rPr>
                <w:sz w:val="24"/>
                <w:szCs w:val="24"/>
              </w:rPr>
            </w:pPr>
            <w:r>
              <w:rPr>
                <w:sz w:val="24"/>
                <w:szCs w:val="24"/>
              </w:rPr>
              <w:t>Планируемые результаты освоения Программы.</w:t>
            </w:r>
          </w:p>
        </w:tc>
        <w:tc>
          <w:tcPr>
            <w:tcW w:w="1418" w:type="dxa"/>
          </w:tcPr>
          <w:p w14:paraId="431E50BE" w14:textId="77777777" w:rsidR="002C6E8D" w:rsidRDefault="002C6E8D">
            <w:pPr>
              <w:rPr>
                <w:b/>
                <w:bCs/>
                <w:sz w:val="24"/>
                <w:szCs w:val="24"/>
              </w:rPr>
            </w:pPr>
          </w:p>
        </w:tc>
      </w:tr>
      <w:tr w:rsidR="002C6E8D" w14:paraId="523827F8" w14:textId="77777777" w:rsidTr="00F973C2">
        <w:trPr>
          <w:trHeight w:val="304"/>
        </w:trPr>
        <w:tc>
          <w:tcPr>
            <w:tcW w:w="1133" w:type="dxa"/>
            <w:vMerge w:val="restart"/>
          </w:tcPr>
          <w:p w14:paraId="5C3CEC5B" w14:textId="77777777" w:rsidR="002C6E8D" w:rsidRDefault="0069355F">
            <w:pPr>
              <w:jc w:val="right"/>
              <w:rPr>
                <w:sz w:val="24"/>
                <w:szCs w:val="24"/>
              </w:rPr>
            </w:pPr>
            <w:r>
              <w:rPr>
                <w:sz w:val="24"/>
                <w:szCs w:val="24"/>
              </w:rPr>
              <w:t>1.1.5.</w:t>
            </w:r>
          </w:p>
        </w:tc>
        <w:tc>
          <w:tcPr>
            <w:tcW w:w="7512" w:type="dxa"/>
            <w:vMerge w:val="restart"/>
          </w:tcPr>
          <w:p w14:paraId="28444E7B" w14:textId="77777777" w:rsidR="002C6E8D" w:rsidRDefault="0069355F" w:rsidP="00F375F1">
            <w:pPr>
              <w:rPr>
                <w:sz w:val="24"/>
                <w:szCs w:val="24"/>
              </w:rPr>
            </w:pPr>
            <w:r>
              <w:rPr>
                <w:sz w:val="24"/>
                <w:szCs w:val="24"/>
              </w:rPr>
              <w:t xml:space="preserve">Педагогическая </w:t>
            </w:r>
            <w:r w:rsidR="00F973C2">
              <w:rPr>
                <w:sz w:val="24"/>
                <w:szCs w:val="24"/>
              </w:rPr>
              <w:t>диагностика достижения</w:t>
            </w:r>
            <w:r>
              <w:rPr>
                <w:sz w:val="24"/>
                <w:szCs w:val="24"/>
              </w:rPr>
              <w:t xml:space="preserve"> планируемых результатов.</w:t>
            </w:r>
          </w:p>
        </w:tc>
        <w:tc>
          <w:tcPr>
            <w:tcW w:w="1418" w:type="dxa"/>
            <w:vMerge w:val="restart"/>
          </w:tcPr>
          <w:p w14:paraId="5F837BFB" w14:textId="77777777" w:rsidR="002C6E8D" w:rsidRDefault="002C6E8D">
            <w:pPr>
              <w:rPr>
                <w:b/>
                <w:bCs/>
                <w:sz w:val="24"/>
                <w:szCs w:val="24"/>
              </w:rPr>
            </w:pPr>
          </w:p>
        </w:tc>
      </w:tr>
      <w:tr w:rsidR="002C6E8D" w14:paraId="578DA330" w14:textId="77777777" w:rsidTr="00F973C2">
        <w:trPr>
          <w:trHeight w:val="304"/>
        </w:trPr>
        <w:tc>
          <w:tcPr>
            <w:tcW w:w="1133" w:type="dxa"/>
            <w:vMerge w:val="restart"/>
          </w:tcPr>
          <w:p w14:paraId="4F62427D" w14:textId="77777777" w:rsidR="002C6E8D" w:rsidRDefault="0069355F">
            <w:pPr>
              <w:jc w:val="center"/>
              <w:rPr>
                <w:b/>
                <w:bCs/>
                <w:color w:val="00B050"/>
                <w:sz w:val="24"/>
                <w:szCs w:val="24"/>
              </w:rPr>
            </w:pPr>
            <w:r>
              <w:rPr>
                <w:b/>
                <w:bCs/>
                <w:color w:val="00B050"/>
                <w:sz w:val="24"/>
                <w:szCs w:val="24"/>
              </w:rPr>
              <w:t>1.2.</w:t>
            </w:r>
          </w:p>
        </w:tc>
        <w:tc>
          <w:tcPr>
            <w:tcW w:w="7512" w:type="dxa"/>
            <w:vMerge w:val="restart"/>
          </w:tcPr>
          <w:p w14:paraId="079D96BF" w14:textId="77777777" w:rsidR="002C6E8D" w:rsidRDefault="0069355F">
            <w:pPr>
              <w:rPr>
                <w:b/>
                <w:bCs/>
                <w:color w:val="00B050"/>
                <w:sz w:val="24"/>
                <w:szCs w:val="24"/>
              </w:rPr>
            </w:pPr>
            <w:r>
              <w:rPr>
                <w:b/>
                <w:bCs/>
                <w:color w:val="00B050"/>
                <w:sz w:val="24"/>
                <w:szCs w:val="24"/>
              </w:rPr>
              <w:t>Часть, формируемая участниками образовательных отношений.</w:t>
            </w:r>
          </w:p>
        </w:tc>
        <w:tc>
          <w:tcPr>
            <w:tcW w:w="1418" w:type="dxa"/>
            <w:vMerge w:val="restart"/>
          </w:tcPr>
          <w:p w14:paraId="43ACCEFD" w14:textId="77777777" w:rsidR="002C6E8D" w:rsidRDefault="002C6E8D">
            <w:pPr>
              <w:rPr>
                <w:b/>
                <w:bCs/>
                <w:sz w:val="24"/>
                <w:szCs w:val="24"/>
              </w:rPr>
            </w:pPr>
          </w:p>
        </w:tc>
      </w:tr>
      <w:tr w:rsidR="002C6E8D" w14:paraId="6EF7F4CF" w14:textId="77777777" w:rsidTr="00F973C2">
        <w:trPr>
          <w:trHeight w:val="304"/>
        </w:trPr>
        <w:tc>
          <w:tcPr>
            <w:tcW w:w="1133" w:type="dxa"/>
            <w:vMerge w:val="restart"/>
          </w:tcPr>
          <w:p w14:paraId="6FBA5C20" w14:textId="77777777" w:rsidR="002C6E8D" w:rsidRPr="00F375F1" w:rsidRDefault="0069355F">
            <w:pPr>
              <w:jc w:val="right"/>
              <w:rPr>
                <w:color w:val="00B050"/>
                <w:sz w:val="24"/>
                <w:szCs w:val="24"/>
              </w:rPr>
            </w:pPr>
            <w:r w:rsidRPr="00F375F1">
              <w:rPr>
                <w:color w:val="00B050"/>
                <w:sz w:val="24"/>
                <w:szCs w:val="24"/>
              </w:rPr>
              <w:t>1.2.1.</w:t>
            </w:r>
          </w:p>
        </w:tc>
        <w:tc>
          <w:tcPr>
            <w:tcW w:w="7512" w:type="dxa"/>
            <w:vMerge w:val="restart"/>
          </w:tcPr>
          <w:p w14:paraId="5B6D22D9" w14:textId="77777777" w:rsidR="002C6E8D" w:rsidRPr="00F375F1" w:rsidRDefault="0069355F">
            <w:pPr>
              <w:rPr>
                <w:color w:val="00B050"/>
                <w:sz w:val="24"/>
                <w:szCs w:val="24"/>
              </w:rPr>
            </w:pPr>
            <w:r w:rsidRPr="00F375F1">
              <w:rPr>
                <w:color w:val="00B050"/>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14:paraId="04DEB5FA" w14:textId="77777777" w:rsidR="002C6E8D" w:rsidRDefault="002C6E8D">
            <w:pPr>
              <w:rPr>
                <w:b/>
                <w:bCs/>
                <w:sz w:val="24"/>
                <w:szCs w:val="24"/>
              </w:rPr>
            </w:pPr>
          </w:p>
        </w:tc>
      </w:tr>
      <w:tr w:rsidR="002C6E8D" w14:paraId="5FF83D7F" w14:textId="77777777" w:rsidTr="00F973C2">
        <w:trPr>
          <w:trHeight w:val="304"/>
        </w:trPr>
        <w:tc>
          <w:tcPr>
            <w:tcW w:w="1133" w:type="dxa"/>
            <w:vMerge w:val="restart"/>
          </w:tcPr>
          <w:p w14:paraId="3977A3DC" w14:textId="77777777" w:rsidR="002C6E8D" w:rsidRPr="00F375F1" w:rsidRDefault="0069355F">
            <w:pPr>
              <w:jc w:val="right"/>
              <w:rPr>
                <w:color w:val="00B050"/>
                <w:sz w:val="24"/>
                <w:szCs w:val="24"/>
              </w:rPr>
            </w:pPr>
            <w:r w:rsidRPr="00F375F1">
              <w:rPr>
                <w:color w:val="00B050"/>
                <w:sz w:val="24"/>
                <w:szCs w:val="24"/>
              </w:rPr>
              <w:t>1.2.2.</w:t>
            </w:r>
          </w:p>
        </w:tc>
        <w:tc>
          <w:tcPr>
            <w:tcW w:w="7512" w:type="dxa"/>
            <w:vMerge w:val="restart"/>
          </w:tcPr>
          <w:p w14:paraId="3DD5EFBC" w14:textId="77777777" w:rsidR="002C6E8D" w:rsidRPr="00F375F1" w:rsidRDefault="0069355F">
            <w:pPr>
              <w:rPr>
                <w:color w:val="00B050"/>
                <w:sz w:val="24"/>
                <w:szCs w:val="24"/>
              </w:rPr>
            </w:pPr>
            <w:r w:rsidRPr="00F375F1">
              <w:rPr>
                <w:color w:val="00B050"/>
                <w:sz w:val="24"/>
                <w:szCs w:val="24"/>
              </w:rPr>
              <w:t>Планируемые результаты освоения региональной программы.</w:t>
            </w:r>
          </w:p>
        </w:tc>
        <w:tc>
          <w:tcPr>
            <w:tcW w:w="1418" w:type="dxa"/>
            <w:vMerge w:val="restart"/>
          </w:tcPr>
          <w:p w14:paraId="535ADDB5" w14:textId="77777777" w:rsidR="002C6E8D" w:rsidRDefault="002C6E8D">
            <w:pPr>
              <w:rPr>
                <w:b/>
                <w:bCs/>
                <w:sz w:val="24"/>
                <w:szCs w:val="24"/>
              </w:rPr>
            </w:pPr>
          </w:p>
        </w:tc>
      </w:tr>
      <w:tr w:rsidR="002C6E8D" w14:paraId="79149FB2" w14:textId="77777777" w:rsidTr="00F973C2">
        <w:trPr>
          <w:trHeight w:val="304"/>
        </w:trPr>
        <w:tc>
          <w:tcPr>
            <w:tcW w:w="1133" w:type="dxa"/>
            <w:vMerge w:val="restart"/>
          </w:tcPr>
          <w:p w14:paraId="515C1BAF" w14:textId="77777777" w:rsidR="002C6E8D" w:rsidRPr="00F375F1" w:rsidRDefault="0069355F">
            <w:pPr>
              <w:jc w:val="right"/>
              <w:rPr>
                <w:color w:val="00B050"/>
                <w:sz w:val="24"/>
                <w:szCs w:val="24"/>
              </w:rPr>
            </w:pPr>
            <w:r w:rsidRPr="00F375F1">
              <w:rPr>
                <w:color w:val="00B050"/>
                <w:sz w:val="24"/>
                <w:szCs w:val="24"/>
              </w:rPr>
              <w:t>1.2.3.</w:t>
            </w:r>
          </w:p>
        </w:tc>
        <w:tc>
          <w:tcPr>
            <w:tcW w:w="7512" w:type="dxa"/>
            <w:vMerge w:val="restart"/>
          </w:tcPr>
          <w:p w14:paraId="559EEDA7" w14:textId="77777777" w:rsidR="002C6E8D" w:rsidRPr="00F375F1" w:rsidRDefault="0069355F">
            <w:pPr>
              <w:rPr>
                <w:color w:val="00B050"/>
                <w:sz w:val="24"/>
                <w:szCs w:val="24"/>
              </w:rPr>
            </w:pPr>
            <w:r w:rsidRPr="00F375F1">
              <w:rPr>
                <w:color w:val="00B050"/>
                <w:sz w:val="24"/>
                <w:szCs w:val="24"/>
              </w:rPr>
              <w:t>Педагогическая диагностика достижений планируемых результатов региональной программы.</w:t>
            </w:r>
          </w:p>
        </w:tc>
        <w:tc>
          <w:tcPr>
            <w:tcW w:w="1418" w:type="dxa"/>
            <w:vMerge w:val="restart"/>
          </w:tcPr>
          <w:p w14:paraId="4D0FFAC8" w14:textId="77777777" w:rsidR="002C6E8D" w:rsidRDefault="002C6E8D">
            <w:pPr>
              <w:rPr>
                <w:b/>
                <w:bCs/>
                <w:sz w:val="24"/>
                <w:szCs w:val="24"/>
              </w:rPr>
            </w:pPr>
          </w:p>
        </w:tc>
      </w:tr>
      <w:tr w:rsidR="002C6E8D" w14:paraId="3414AF8C" w14:textId="77777777" w:rsidTr="00F973C2">
        <w:trPr>
          <w:trHeight w:val="354"/>
        </w:trPr>
        <w:tc>
          <w:tcPr>
            <w:tcW w:w="1133" w:type="dxa"/>
            <w:vMerge w:val="restart"/>
          </w:tcPr>
          <w:p w14:paraId="273F7616" w14:textId="77777777" w:rsidR="002C6E8D" w:rsidRDefault="0069355F">
            <w:pPr>
              <w:rPr>
                <w:b/>
                <w:bCs/>
                <w:sz w:val="28"/>
                <w:szCs w:val="28"/>
              </w:rPr>
            </w:pPr>
            <w:r>
              <w:rPr>
                <w:b/>
                <w:bCs/>
                <w:sz w:val="28"/>
                <w:szCs w:val="28"/>
              </w:rPr>
              <w:t>2.</w:t>
            </w:r>
          </w:p>
        </w:tc>
        <w:tc>
          <w:tcPr>
            <w:tcW w:w="7512" w:type="dxa"/>
            <w:vMerge w:val="restart"/>
          </w:tcPr>
          <w:p w14:paraId="48A1FEBC" w14:textId="77777777" w:rsidR="002C6E8D" w:rsidRDefault="0069355F">
            <w:pPr>
              <w:rPr>
                <w:b/>
                <w:bCs/>
                <w:sz w:val="28"/>
                <w:szCs w:val="28"/>
              </w:rPr>
            </w:pPr>
            <w:r>
              <w:rPr>
                <w:b/>
                <w:bCs/>
                <w:sz w:val="28"/>
                <w:szCs w:val="28"/>
              </w:rPr>
              <w:t>СОДЕРЖАТЕЛЬНЫЙ РАЗДЕЛ.</w:t>
            </w:r>
          </w:p>
        </w:tc>
        <w:tc>
          <w:tcPr>
            <w:tcW w:w="1418" w:type="dxa"/>
            <w:vMerge w:val="restart"/>
          </w:tcPr>
          <w:p w14:paraId="09B65CD9" w14:textId="77777777" w:rsidR="002C6E8D" w:rsidRDefault="002C6E8D">
            <w:pPr>
              <w:rPr>
                <w:b/>
                <w:bCs/>
                <w:sz w:val="24"/>
                <w:szCs w:val="24"/>
              </w:rPr>
            </w:pPr>
          </w:p>
        </w:tc>
      </w:tr>
      <w:tr w:rsidR="002C6E8D" w14:paraId="6EE86D8A" w14:textId="77777777" w:rsidTr="00F973C2">
        <w:trPr>
          <w:trHeight w:val="304"/>
        </w:trPr>
        <w:tc>
          <w:tcPr>
            <w:tcW w:w="1133" w:type="dxa"/>
            <w:vMerge w:val="restart"/>
          </w:tcPr>
          <w:p w14:paraId="189F68FA" w14:textId="77777777" w:rsidR="002C6E8D" w:rsidRDefault="0069355F">
            <w:pPr>
              <w:jc w:val="center"/>
              <w:rPr>
                <w:b/>
                <w:bCs/>
                <w:sz w:val="24"/>
                <w:szCs w:val="24"/>
              </w:rPr>
            </w:pPr>
            <w:r>
              <w:rPr>
                <w:b/>
                <w:bCs/>
                <w:sz w:val="24"/>
                <w:szCs w:val="24"/>
              </w:rPr>
              <w:t>2.1.</w:t>
            </w:r>
          </w:p>
        </w:tc>
        <w:tc>
          <w:tcPr>
            <w:tcW w:w="7512" w:type="dxa"/>
            <w:vMerge w:val="restart"/>
          </w:tcPr>
          <w:p w14:paraId="368AED80" w14:textId="77777777" w:rsidR="002C6E8D" w:rsidRDefault="0069355F">
            <w:pPr>
              <w:rPr>
                <w:b/>
                <w:bCs/>
                <w:sz w:val="24"/>
                <w:szCs w:val="24"/>
              </w:rPr>
            </w:pPr>
            <w:r>
              <w:rPr>
                <w:b/>
                <w:bCs/>
                <w:sz w:val="24"/>
                <w:szCs w:val="24"/>
              </w:rPr>
              <w:t>Обязательная часть Программы.</w:t>
            </w:r>
          </w:p>
        </w:tc>
        <w:tc>
          <w:tcPr>
            <w:tcW w:w="1418" w:type="dxa"/>
            <w:vMerge w:val="restart"/>
          </w:tcPr>
          <w:p w14:paraId="0AC62790" w14:textId="77777777" w:rsidR="002C6E8D" w:rsidRDefault="002C6E8D">
            <w:pPr>
              <w:rPr>
                <w:b/>
                <w:bCs/>
                <w:sz w:val="24"/>
                <w:szCs w:val="24"/>
              </w:rPr>
            </w:pPr>
          </w:p>
        </w:tc>
      </w:tr>
      <w:tr w:rsidR="002C6E8D" w14:paraId="108E67EF" w14:textId="77777777" w:rsidTr="00F973C2">
        <w:trPr>
          <w:trHeight w:val="304"/>
        </w:trPr>
        <w:tc>
          <w:tcPr>
            <w:tcW w:w="1133" w:type="dxa"/>
            <w:vMerge w:val="restart"/>
          </w:tcPr>
          <w:p w14:paraId="65BF4A1B" w14:textId="77777777" w:rsidR="002C6E8D" w:rsidRDefault="0069355F">
            <w:pPr>
              <w:jc w:val="right"/>
              <w:rPr>
                <w:sz w:val="24"/>
                <w:szCs w:val="24"/>
              </w:rPr>
            </w:pPr>
            <w:r>
              <w:rPr>
                <w:sz w:val="24"/>
                <w:szCs w:val="24"/>
              </w:rPr>
              <w:t>2.1.1.</w:t>
            </w:r>
          </w:p>
        </w:tc>
        <w:tc>
          <w:tcPr>
            <w:tcW w:w="7512" w:type="dxa"/>
            <w:vMerge w:val="restart"/>
          </w:tcPr>
          <w:p w14:paraId="768ADB20" w14:textId="77777777" w:rsidR="002C6E8D" w:rsidRDefault="0069355F">
            <w:pPr>
              <w:rPr>
                <w:sz w:val="24"/>
                <w:szCs w:val="24"/>
              </w:rPr>
            </w:pPr>
            <w:r>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14:paraId="48055B5A" w14:textId="77777777" w:rsidR="002C6E8D" w:rsidRDefault="002C6E8D">
            <w:pPr>
              <w:rPr>
                <w:b/>
                <w:bCs/>
                <w:sz w:val="24"/>
                <w:szCs w:val="24"/>
              </w:rPr>
            </w:pPr>
          </w:p>
        </w:tc>
      </w:tr>
      <w:tr w:rsidR="002C6E8D" w14:paraId="112A3E5B" w14:textId="77777777" w:rsidTr="00F973C2">
        <w:trPr>
          <w:trHeight w:val="304"/>
        </w:trPr>
        <w:tc>
          <w:tcPr>
            <w:tcW w:w="1133" w:type="dxa"/>
            <w:vMerge w:val="restart"/>
          </w:tcPr>
          <w:p w14:paraId="4236064E" w14:textId="77777777" w:rsidR="002C6E8D" w:rsidRDefault="0069355F">
            <w:pPr>
              <w:jc w:val="right"/>
              <w:rPr>
                <w:sz w:val="24"/>
                <w:szCs w:val="24"/>
              </w:rPr>
            </w:pPr>
            <w:r>
              <w:rPr>
                <w:sz w:val="24"/>
                <w:szCs w:val="24"/>
              </w:rPr>
              <w:t>2.1.2.</w:t>
            </w:r>
          </w:p>
        </w:tc>
        <w:tc>
          <w:tcPr>
            <w:tcW w:w="7512" w:type="dxa"/>
            <w:vMerge w:val="restart"/>
          </w:tcPr>
          <w:p w14:paraId="2D9CA6F1" w14:textId="77777777" w:rsidR="002C6E8D" w:rsidRDefault="0069355F">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6DBD45C3" w14:textId="77777777" w:rsidR="002C6E8D" w:rsidRDefault="002C6E8D">
            <w:pPr>
              <w:rPr>
                <w:b/>
                <w:bCs/>
                <w:sz w:val="24"/>
                <w:szCs w:val="24"/>
              </w:rPr>
            </w:pPr>
          </w:p>
        </w:tc>
      </w:tr>
      <w:tr w:rsidR="002C6E8D" w14:paraId="6FCE4151" w14:textId="77777777" w:rsidTr="00F973C2">
        <w:trPr>
          <w:trHeight w:val="304"/>
        </w:trPr>
        <w:tc>
          <w:tcPr>
            <w:tcW w:w="1133" w:type="dxa"/>
            <w:vMerge w:val="restart"/>
          </w:tcPr>
          <w:p w14:paraId="1CA6EDEC" w14:textId="77777777" w:rsidR="002C6E8D" w:rsidRDefault="0069355F">
            <w:pPr>
              <w:jc w:val="right"/>
              <w:rPr>
                <w:sz w:val="24"/>
                <w:szCs w:val="24"/>
              </w:rPr>
            </w:pPr>
            <w:r>
              <w:rPr>
                <w:sz w:val="24"/>
                <w:szCs w:val="24"/>
              </w:rPr>
              <w:t>2.1.3.</w:t>
            </w:r>
          </w:p>
        </w:tc>
        <w:tc>
          <w:tcPr>
            <w:tcW w:w="7512" w:type="dxa"/>
            <w:vMerge w:val="restart"/>
          </w:tcPr>
          <w:p w14:paraId="4B022770" w14:textId="77777777" w:rsidR="002C6E8D" w:rsidRDefault="0069355F">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2CAFD013" w14:textId="77777777" w:rsidR="002C6E8D" w:rsidRDefault="002C6E8D">
            <w:pPr>
              <w:rPr>
                <w:b/>
                <w:bCs/>
                <w:sz w:val="24"/>
                <w:szCs w:val="24"/>
              </w:rPr>
            </w:pPr>
          </w:p>
        </w:tc>
      </w:tr>
      <w:tr w:rsidR="002C6E8D" w14:paraId="5BA9ABB2" w14:textId="77777777" w:rsidTr="00F973C2">
        <w:trPr>
          <w:trHeight w:val="304"/>
        </w:trPr>
        <w:tc>
          <w:tcPr>
            <w:tcW w:w="1133" w:type="dxa"/>
            <w:vMerge w:val="restart"/>
          </w:tcPr>
          <w:p w14:paraId="56ACA727" w14:textId="77777777" w:rsidR="002C6E8D" w:rsidRDefault="0069355F">
            <w:pPr>
              <w:jc w:val="right"/>
              <w:rPr>
                <w:sz w:val="24"/>
                <w:szCs w:val="24"/>
              </w:rPr>
            </w:pPr>
            <w:r>
              <w:rPr>
                <w:sz w:val="24"/>
                <w:szCs w:val="24"/>
              </w:rPr>
              <w:t>2.1.4.</w:t>
            </w:r>
          </w:p>
        </w:tc>
        <w:tc>
          <w:tcPr>
            <w:tcW w:w="7512" w:type="dxa"/>
            <w:vMerge w:val="restart"/>
          </w:tcPr>
          <w:p w14:paraId="38955E35" w14:textId="77777777" w:rsidR="002C6E8D" w:rsidRDefault="0069355F">
            <w:pPr>
              <w:rPr>
                <w:sz w:val="24"/>
                <w:szCs w:val="24"/>
              </w:rPr>
            </w:pPr>
            <w:r>
              <w:rPr>
                <w:sz w:val="24"/>
                <w:szCs w:val="24"/>
              </w:rPr>
              <w:t>Особенности образовательной деятельности разных видов и культурных практик</w:t>
            </w:r>
          </w:p>
        </w:tc>
        <w:tc>
          <w:tcPr>
            <w:tcW w:w="1418" w:type="dxa"/>
            <w:vMerge w:val="restart"/>
          </w:tcPr>
          <w:p w14:paraId="554BE554" w14:textId="77777777" w:rsidR="002C6E8D" w:rsidRDefault="002C6E8D">
            <w:pPr>
              <w:rPr>
                <w:b/>
                <w:bCs/>
                <w:sz w:val="24"/>
                <w:szCs w:val="24"/>
              </w:rPr>
            </w:pPr>
          </w:p>
        </w:tc>
      </w:tr>
      <w:tr w:rsidR="002C6E8D" w14:paraId="2950BFEA" w14:textId="77777777" w:rsidTr="00F973C2">
        <w:trPr>
          <w:trHeight w:val="304"/>
        </w:trPr>
        <w:tc>
          <w:tcPr>
            <w:tcW w:w="1133" w:type="dxa"/>
            <w:vMerge w:val="restart"/>
          </w:tcPr>
          <w:p w14:paraId="172C9FE3" w14:textId="77777777" w:rsidR="002C6E8D" w:rsidRDefault="0069355F">
            <w:pPr>
              <w:jc w:val="right"/>
              <w:rPr>
                <w:sz w:val="24"/>
                <w:szCs w:val="24"/>
              </w:rPr>
            </w:pPr>
            <w:r>
              <w:rPr>
                <w:sz w:val="24"/>
                <w:szCs w:val="24"/>
              </w:rPr>
              <w:t>2.1.5.</w:t>
            </w:r>
          </w:p>
        </w:tc>
        <w:tc>
          <w:tcPr>
            <w:tcW w:w="7512" w:type="dxa"/>
            <w:vMerge w:val="restart"/>
          </w:tcPr>
          <w:p w14:paraId="25FE813D" w14:textId="77777777" w:rsidR="002C6E8D" w:rsidRDefault="0069355F">
            <w:pPr>
              <w:rPr>
                <w:sz w:val="24"/>
                <w:szCs w:val="24"/>
              </w:rPr>
            </w:pPr>
            <w:r>
              <w:rPr>
                <w:sz w:val="24"/>
                <w:szCs w:val="24"/>
              </w:rPr>
              <w:t>Способы и направления поддержки детской инициативы.</w:t>
            </w:r>
          </w:p>
        </w:tc>
        <w:tc>
          <w:tcPr>
            <w:tcW w:w="1418" w:type="dxa"/>
            <w:vMerge w:val="restart"/>
          </w:tcPr>
          <w:p w14:paraId="2FB0B65C" w14:textId="77777777" w:rsidR="002C6E8D" w:rsidRDefault="002C6E8D">
            <w:pPr>
              <w:rPr>
                <w:b/>
                <w:bCs/>
                <w:sz w:val="24"/>
                <w:szCs w:val="24"/>
              </w:rPr>
            </w:pPr>
          </w:p>
        </w:tc>
      </w:tr>
      <w:tr w:rsidR="002C6E8D" w14:paraId="7394E6C1" w14:textId="77777777" w:rsidTr="00F973C2">
        <w:trPr>
          <w:trHeight w:val="304"/>
        </w:trPr>
        <w:tc>
          <w:tcPr>
            <w:tcW w:w="1133" w:type="dxa"/>
            <w:vMerge w:val="restart"/>
          </w:tcPr>
          <w:p w14:paraId="19DF3B58" w14:textId="77777777" w:rsidR="002C6E8D" w:rsidRDefault="0069355F">
            <w:pPr>
              <w:jc w:val="right"/>
              <w:rPr>
                <w:sz w:val="24"/>
                <w:szCs w:val="24"/>
              </w:rPr>
            </w:pPr>
            <w:r>
              <w:rPr>
                <w:sz w:val="24"/>
                <w:szCs w:val="24"/>
              </w:rPr>
              <w:t>2.1.6.</w:t>
            </w:r>
          </w:p>
        </w:tc>
        <w:tc>
          <w:tcPr>
            <w:tcW w:w="7512" w:type="dxa"/>
            <w:vMerge w:val="restart"/>
          </w:tcPr>
          <w:p w14:paraId="23F44F73" w14:textId="77777777" w:rsidR="002C6E8D" w:rsidRDefault="0069355F">
            <w:pPr>
              <w:rPr>
                <w:sz w:val="24"/>
                <w:szCs w:val="24"/>
              </w:rPr>
            </w:pPr>
            <w:r>
              <w:rPr>
                <w:sz w:val="24"/>
                <w:szCs w:val="24"/>
              </w:rPr>
              <w:t>Взаимодействие педагогического коллектива с семьями обучающихся.</w:t>
            </w:r>
          </w:p>
        </w:tc>
        <w:tc>
          <w:tcPr>
            <w:tcW w:w="1418" w:type="dxa"/>
            <w:vMerge w:val="restart"/>
          </w:tcPr>
          <w:p w14:paraId="6E98B642" w14:textId="77777777" w:rsidR="002C6E8D" w:rsidRDefault="002C6E8D">
            <w:pPr>
              <w:rPr>
                <w:b/>
                <w:bCs/>
                <w:sz w:val="24"/>
                <w:szCs w:val="24"/>
              </w:rPr>
            </w:pPr>
          </w:p>
        </w:tc>
      </w:tr>
      <w:tr w:rsidR="002C6E8D" w14:paraId="153A694C" w14:textId="77777777" w:rsidTr="00F973C2">
        <w:trPr>
          <w:trHeight w:val="304"/>
        </w:trPr>
        <w:tc>
          <w:tcPr>
            <w:tcW w:w="1133" w:type="dxa"/>
            <w:vMerge w:val="restart"/>
          </w:tcPr>
          <w:p w14:paraId="32655FCB" w14:textId="77777777" w:rsidR="002C6E8D" w:rsidRDefault="0069355F">
            <w:pPr>
              <w:jc w:val="center"/>
              <w:rPr>
                <w:b/>
                <w:bCs/>
                <w:color w:val="00B050"/>
                <w:sz w:val="24"/>
                <w:szCs w:val="24"/>
              </w:rPr>
            </w:pPr>
            <w:r>
              <w:rPr>
                <w:b/>
                <w:bCs/>
                <w:color w:val="00B050"/>
                <w:sz w:val="24"/>
                <w:szCs w:val="24"/>
              </w:rPr>
              <w:t>2.2.</w:t>
            </w:r>
          </w:p>
        </w:tc>
        <w:tc>
          <w:tcPr>
            <w:tcW w:w="7512" w:type="dxa"/>
            <w:vMerge w:val="restart"/>
          </w:tcPr>
          <w:p w14:paraId="7618B4F3" w14:textId="77777777" w:rsidR="002C6E8D" w:rsidRDefault="0069355F">
            <w:pPr>
              <w:spacing w:line="240" w:lineRule="auto"/>
              <w:rPr>
                <w:b/>
                <w:bCs/>
                <w:color w:val="00B050"/>
                <w:sz w:val="24"/>
                <w:szCs w:val="24"/>
              </w:rPr>
            </w:pPr>
            <w:r>
              <w:rPr>
                <w:b/>
                <w:bCs/>
                <w:color w:val="00B050"/>
                <w:sz w:val="24"/>
                <w:szCs w:val="24"/>
              </w:rPr>
              <w:t>Часть, формируемая участниками, образовательных отношений (</w:t>
            </w:r>
            <w:r>
              <w:rPr>
                <w:color w:val="00B050"/>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2CE2D60D" w14:textId="77777777" w:rsidR="002C6E8D" w:rsidRDefault="002C6E8D">
            <w:pPr>
              <w:rPr>
                <w:b/>
                <w:bCs/>
                <w:sz w:val="24"/>
                <w:szCs w:val="24"/>
              </w:rPr>
            </w:pPr>
          </w:p>
        </w:tc>
      </w:tr>
      <w:tr w:rsidR="002C6E8D" w14:paraId="1DECB64D" w14:textId="77777777" w:rsidTr="00F973C2">
        <w:trPr>
          <w:trHeight w:val="557"/>
        </w:trPr>
        <w:tc>
          <w:tcPr>
            <w:tcW w:w="1133" w:type="dxa"/>
            <w:vMerge w:val="restart"/>
          </w:tcPr>
          <w:p w14:paraId="7CE64167" w14:textId="77777777" w:rsidR="002C6E8D" w:rsidRDefault="0069355F">
            <w:pPr>
              <w:jc w:val="center"/>
              <w:rPr>
                <w:b/>
                <w:bCs/>
                <w:sz w:val="24"/>
                <w:szCs w:val="24"/>
              </w:rPr>
            </w:pPr>
            <w:r>
              <w:rPr>
                <w:b/>
                <w:bCs/>
                <w:sz w:val="24"/>
                <w:szCs w:val="24"/>
              </w:rPr>
              <w:t>2.3.</w:t>
            </w:r>
          </w:p>
        </w:tc>
        <w:tc>
          <w:tcPr>
            <w:tcW w:w="7512" w:type="dxa"/>
            <w:vMerge w:val="restart"/>
          </w:tcPr>
          <w:p w14:paraId="2868007C" w14:textId="77777777" w:rsidR="002C6E8D" w:rsidRDefault="0069355F">
            <w:pPr>
              <w:spacing w:line="240" w:lineRule="auto"/>
              <w:rPr>
                <w:b/>
                <w:bCs/>
                <w:sz w:val="24"/>
                <w:szCs w:val="24"/>
              </w:rPr>
            </w:pPr>
            <w:r>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38E75676" w14:textId="77777777" w:rsidR="002C6E8D" w:rsidRDefault="002C6E8D">
            <w:pPr>
              <w:rPr>
                <w:b/>
                <w:bCs/>
                <w:sz w:val="24"/>
                <w:szCs w:val="24"/>
              </w:rPr>
            </w:pPr>
          </w:p>
        </w:tc>
      </w:tr>
      <w:tr w:rsidR="002C6E8D" w14:paraId="26AE1E19" w14:textId="77777777" w:rsidTr="005C21A0">
        <w:trPr>
          <w:trHeight w:val="319"/>
        </w:trPr>
        <w:tc>
          <w:tcPr>
            <w:tcW w:w="1133" w:type="dxa"/>
            <w:vMerge w:val="restart"/>
          </w:tcPr>
          <w:p w14:paraId="1D1A5BC0" w14:textId="77777777" w:rsidR="002C6E8D" w:rsidRDefault="0069355F">
            <w:pPr>
              <w:jc w:val="center"/>
              <w:rPr>
                <w:b/>
                <w:bCs/>
                <w:sz w:val="24"/>
                <w:szCs w:val="24"/>
              </w:rPr>
            </w:pPr>
            <w:r>
              <w:rPr>
                <w:b/>
                <w:bCs/>
                <w:sz w:val="24"/>
                <w:szCs w:val="24"/>
              </w:rPr>
              <w:t>2.4.</w:t>
            </w:r>
          </w:p>
          <w:p w14:paraId="173E9BEF" w14:textId="77777777" w:rsidR="002C6E8D" w:rsidRDefault="002C6E8D">
            <w:pPr>
              <w:jc w:val="center"/>
              <w:rPr>
                <w:b/>
                <w:bCs/>
                <w:sz w:val="24"/>
                <w:szCs w:val="24"/>
              </w:rPr>
            </w:pPr>
          </w:p>
        </w:tc>
        <w:tc>
          <w:tcPr>
            <w:tcW w:w="7512" w:type="dxa"/>
            <w:vMerge w:val="restart"/>
          </w:tcPr>
          <w:p w14:paraId="57F0E8BA" w14:textId="77777777" w:rsidR="002C6E8D" w:rsidRDefault="005C21A0" w:rsidP="005C21A0">
            <w:pPr>
              <w:spacing w:line="240" w:lineRule="auto"/>
              <w:rPr>
                <w:b/>
                <w:bCs/>
                <w:sz w:val="24"/>
                <w:szCs w:val="24"/>
              </w:rPr>
            </w:pPr>
            <w:r>
              <w:rPr>
                <w:b/>
                <w:bCs/>
                <w:sz w:val="24"/>
                <w:szCs w:val="24"/>
              </w:rPr>
              <w:t>П</w:t>
            </w:r>
            <w:r w:rsidR="0069355F">
              <w:rPr>
                <w:b/>
                <w:bCs/>
                <w:sz w:val="24"/>
                <w:szCs w:val="24"/>
              </w:rPr>
              <w:t xml:space="preserve">рограмма </w:t>
            </w:r>
            <w:r>
              <w:rPr>
                <w:b/>
                <w:bCs/>
                <w:sz w:val="24"/>
                <w:szCs w:val="24"/>
              </w:rPr>
              <w:t>В</w:t>
            </w:r>
            <w:r w:rsidR="0069355F">
              <w:rPr>
                <w:b/>
                <w:bCs/>
                <w:sz w:val="24"/>
                <w:szCs w:val="24"/>
              </w:rPr>
              <w:t>оспитания.</w:t>
            </w:r>
          </w:p>
        </w:tc>
        <w:tc>
          <w:tcPr>
            <w:tcW w:w="1418" w:type="dxa"/>
            <w:vMerge w:val="restart"/>
          </w:tcPr>
          <w:p w14:paraId="501D1DA8" w14:textId="77777777" w:rsidR="002C6E8D" w:rsidRDefault="002C6E8D">
            <w:pPr>
              <w:rPr>
                <w:b/>
                <w:bCs/>
                <w:sz w:val="24"/>
                <w:szCs w:val="24"/>
              </w:rPr>
            </w:pPr>
          </w:p>
          <w:p w14:paraId="08079A10" w14:textId="77777777" w:rsidR="002C6E8D" w:rsidRDefault="002C6E8D">
            <w:pPr>
              <w:rPr>
                <w:b/>
                <w:bCs/>
                <w:sz w:val="24"/>
                <w:szCs w:val="24"/>
              </w:rPr>
            </w:pPr>
          </w:p>
        </w:tc>
      </w:tr>
      <w:tr w:rsidR="005C21A0" w14:paraId="38E9813B" w14:textId="77777777" w:rsidTr="005C21A0">
        <w:trPr>
          <w:trHeight w:val="319"/>
        </w:trPr>
        <w:tc>
          <w:tcPr>
            <w:tcW w:w="1133" w:type="dxa"/>
          </w:tcPr>
          <w:p w14:paraId="00C56719" w14:textId="77777777" w:rsidR="005C21A0" w:rsidRPr="005C21A0" w:rsidRDefault="005C21A0" w:rsidP="005C21A0">
            <w:pPr>
              <w:jc w:val="right"/>
              <w:rPr>
                <w:bCs/>
                <w:sz w:val="24"/>
                <w:szCs w:val="24"/>
              </w:rPr>
            </w:pPr>
            <w:r>
              <w:rPr>
                <w:bCs/>
                <w:sz w:val="24"/>
                <w:szCs w:val="24"/>
              </w:rPr>
              <w:t>2.4.1.</w:t>
            </w:r>
          </w:p>
        </w:tc>
        <w:tc>
          <w:tcPr>
            <w:tcW w:w="7512" w:type="dxa"/>
          </w:tcPr>
          <w:p w14:paraId="3010DE88" w14:textId="77777777" w:rsidR="005C21A0" w:rsidRPr="005C21A0" w:rsidRDefault="005C21A0" w:rsidP="005C21A0">
            <w:pPr>
              <w:spacing w:line="240" w:lineRule="auto"/>
              <w:jc w:val="left"/>
              <w:rPr>
                <w:bCs/>
                <w:sz w:val="24"/>
                <w:szCs w:val="24"/>
              </w:rPr>
            </w:pPr>
            <w:r>
              <w:rPr>
                <w:bCs/>
                <w:sz w:val="24"/>
                <w:szCs w:val="24"/>
              </w:rPr>
              <w:t>Целевой раздел программы ВОСПИТАНИЯ.</w:t>
            </w:r>
          </w:p>
        </w:tc>
        <w:tc>
          <w:tcPr>
            <w:tcW w:w="1418" w:type="dxa"/>
          </w:tcPr>
          <w:p w14:paraId="1235E6F2" w14:textId="77777777" w:rsidR="005C21A0" w:rsidRDefault="005C21A0">
            <w:pPr>
              <w:rPr>
                <w:b/>
                <w:bCs/>
                <w:sz w:val="24"/>
                <w:szCs w:val="24"/>
              </w:rPr>
            </w:pPr>
          </w:p>
        </w:tc>
      </w:tr>
      <w:tr w:rsidR="005C21A0" w14:paraId="116FB520" w14:textId="77777777" w:rsidTr="005C21A0">
        <w:trPr>
          <w:trHeight w:val="319"/>
        </w:trPr>
        <w:tc>
          <w:tcPr>
            <w:tcW w:w="1133" w:type="dxa"/>
          </w:tcPr>
          <w:p w14:paraId="710F962D" w14:textId="77777777" w:rsidR="005C21A0" w:rsidRPr="005C21A0" w:rsidRDefault="005C21A0" w:rsidP="005C21A0">
            <w:pPr>
              <w:jc w:val="right"/>
              <w:rPr>
                <w:bCs/>
                <w:sz w:val="24"/>
                <w:szCs w:val="24"/>
              </w:rPr>
            </w:pPr>
            <w:r>
              <w:rPr>
                <w:bCs/>
                <w:sz w:val="24"/>
                <w:szCs w:val="24"/>
              </w:rPr>
              <w:t>2.4.2.</w:t>
            </w:r>
          </w:p>
        </w:tc>
        <w:tc>
          <w:tcPr>
            <w:tcW w:w="7512" w:type="dxa"/>
          </w:tcPr>
          <w:p w14:paraId="7E01277E" w14:textId="77777777" w:rsidR="005C21A0" w:rsidRPr="005C21A0" w:rsidRDefault="005C21A0" w:rsidP="005C21A0">
            <w:pPr>
              <w:spacing w:line="240" w:lineRule="auto"/>
              <w:jc w:val="left"/>
              <w:rPr>
                <w:bCs/>
                <w:sz w:val="24"/>
                <w:szCs w:val="24"/>
              </w:rPr>
            </w:pPr>
            <w:r>
              <w:rPr>
                <w:bCs/>
                <w:sz w:val="24"/>
                <w:szCs w:val="24"/>
              </w:rPr>
              <w:t>Содержательный раздел программы ВОСПИТАНИЯ.</w:t>
            </w:r>
          </w:p>
        </w:tc>
        <w:tc>
          <w:tcPr>
            <w:tcW w:w="1418" w:type="dxa"/>
          </w:tcPr>
          <w:p w14:paraId="0D550363" w14:textId="77777777" w:rsidR="005C21A0" w:rsidRDefault="005C21A0">
            <w:pPr>
              <w:rPr>
                <w:b/>
                <w:bCs/>
                <w:sz w:val="24"/>
                <w:szCs w:val="24"/>
              </w:rPr>
            </w:pPr>
          </w:p>
        </w:tc>
      </w:tr>
      <w:tr w:rsidR="005C21A0" w14:paraId="4A0BF3CB" w14:textId="77777777" w:rsidTr="005C21A0">
        <w:trPr>
          <w:trHeight w:val="319"/>
        </w:trPr>
        <w:tc>
          <w:tcPr>
            <w:tcW w:w="1133" w:type="dxa"/>
          </w:tcPr>
          <w:p w14:paraId="05843D08" w14:textId="77777777" w:rsidR="005C21A0" w:rsidRPr="005C21A0" w:rsidRDefault="005C21A0" w:rsidP="005C21A0">
            <w:pPr>
              <w:jc w:val="right"/>
              <w:rPr>
                <w:bCs/>
                <w:sz w:val="24"/>
                <w:szCs w:val="24"/>
              </w:rPr>
            </w:pPr>
            <w:r>
              <w:rPr>
                <w:bCs/>
                <w:sz w:val="24"/>
                <w:szCs w:val="24"/>
              </w:rPr>
              <w:t>2.4.3.</w:t>
            </w:r>
          </w:p>
        </w:tc>
        <w:tc>
          <w:tcPr>
            <w:tcW w:w="7512" w:type="dxa"/>
          </w:tcPr>
          <w:p w14:paraId="3D261C6C" w14:textId="77777777" w:rsidR="005C21A0" w:rsidRPr="005C21A0" w:rsidRDefault="005C21A0" w:rsidP="005C21A0">
            <w:pPr>
              <w:spacing w:line="240" w:lineRule="auto"/>
              <w:jc w:val="left"/>
              <w:rPr>
                <w:bCs/>
                <w:sz w:val="24"/>
                <w:szCs w:val="24"/>
              </w:rPr>
            </w:pPr>
            <w:r>
              <w:rPr>
                <w:bCs/>
                <w:sz w:val="24"/>
                <w:szCs w:val="24"/>
              </w:rPr>
              <w:t>Организационный раздел программы ВОСПИТАНИЯ.</w:t>
            </w:r>
          </w:p>
        </w:tc>
        <w:tc>
          <w:tcPr>
            <w:tcW w:w="1418" w:type="dxa"/>
          </w:tcPr>
          <w:p w14:paraId="7A1D1DC4" w14:textId="77777777" w:rsidR="005C21A0" w:rsidRDefault="005C21A0">
            <w:pPr>
              <w:rPr>
                <w:b/>
                <w:bCs/>
                <w:sz w:val="24"/>
                <w:szCs w:val="24"/>
              </w:rPr>
            </w:pPr>
          </w:p>
        </w:tc>
      </w:tr>
      <w:tr w:rsidR="00F375F1" w14:paraId="525B13E5" w14:textId="77777777" w:rsidTr="00F973C2">
        <w:trPr>
          <w:trHeight w:val="304"/>
        </w:trPr>
        <w:tc>
          <w:tcPr>
            <w:tcW w:w="1133" w:type="dxa"/>
          </w:tcPr>
          <w:p w14:paraId="47949BDF" w14:textId="77777777" w:rsidR="00F375F1" w:rsidRDefault="00F375F1">
            <w:pPr>
              <w:jc w:val="center"/>
              <w:rPr>
                <w:b/>
                <w:bCs/>
                <w:sz w:val="24"/>
                <w:szCs w:val="24"/>
              </w:rPr>
            </w:pPr>
            <w:r>
              <w:rPr>
                <w:b/>
                <w:bCs/>
                <w:sz w:val="24"/>
                <w:szCs w:val="24"/>
              </w:rPr>
              <w:t>2.5.</w:t>
            </w:r>
          </w:p>
        </w:tc>
        <w:tc>
          <w:tcPr>
            <w:tcW w:w="7512" w:type="dxa"/>
          </w:tcPr>
          <w:p w14:paraId="2B2C8DC8" w14:textId="77777777" w:rsidR="00F375F1" w:rsidRDefault="00F375F1" w:rsidP="00F375F1">
            <w:pPr>
              <w:spacing w:line="240" w:lineRule="auto"/>
              <w:rPr>
                <w:b/>
                <w:bCs/>
                <w:sz w:val="24"/>
                <w:szCs w:val="24"/>
              </w:rPr>
            </w:pPr>
            <w:r>
              <w:rPr>
                <w:b/>
                <w:bCs/>
                <w:sz w:val="24"/>
                <w:szCs w:val="24"/>
              </w:rPr>
              <w:t>Комплексно-тематическое планирование.</w:t>
            </w:r>
          </w:p>
        </w:tc>
        <w:tc>
          <w:tcPr>
            <w:tcW w:w="1418" w:type="dxa"/>
          </w:tcPr>
          <w:p w14:paraId="67480E57" w14:textId="77777777" w:rsidR="00F375F1" w:rsidRDefault="00F375F1">
            <w:pPr>
              <w:rPr>
                <w:b/>
                <w:bCs/>
                <w:sz w:val="24"/>
                <w:szCs w:val="24"/>
              </w:rPr>
            </w:pPr>
          </w:p>
        </w:tc>
      </w:tr>
      <w:tr w:rsidR="002C6E8D" w14:paraId="31FFCC06" w14:textId="77777777" w:rsidTr="00F973C2">
        <w:trPr>
          <w:trHeight w:val="486"/>
        </w:trPr>
        <w:tc>
          <w:tcPr>
            <w:tcW w:w="1133" w:type="dxa"/>
            <w:vMerge w:val="restart"/>
          </w:tcPr>
          <w:p w14:paraId="0B170E70" w14:textId="77777777" w:rsidR="002C6E8D" w:rsidRDefault="0069355F">
            <w:pPr>
              <w:rPr>
                <w:b/>
                <w:bCs/>
                <w:sz w:val="28"/>
                <w:szCs w:val="28"/>
              </w:rPr>
            </w:pPr>
            <w:r>
              <w:rPr>
                <w:b/>
                <w:bCs/>
                <w:sz w:val="28"/>
                <w:szCs w:val="28"/>
              </w:rPr>
              <w:lastRenderedPageBreak/>
              <w:t>3.</w:t>
            </w:r>
          </w:p>
        </w:tc>
        <w:tc>
          <w:tcPr>
            <w:tcW w:w="7512" w:type="dxa"/>
            <w:vMerge w:val="restart"/>
          </w:tcPr>
          <w:p w14:paraId="0E9194CA" w14:textId="77777777" w:rsidR="002C6E8D" w:rsidRDefault="0069355F">
            <w:pPr>
              <w:spacing w:line="240" w:lineRule="auto"/>
              <w:rPr>
                <w:b/>
                <w:bCs/>
                <w:sz w:val="28"/>
                <w:szCs w:val="28"/>
              </w:rPr>
            </w:pPr>
            <w:r>
              <w:rPr>
                <w:b/>
                <w:bCs/>
                <w:sz w:val="28"/>
                <w:szCs w:val="28"/>
              </w:rPr>
              <w:t>ОРГАНИЗАЦИОННЫЙ РАЗДЕЛ.</w:t>
            </w:r>
          </w:p>
        </w:tc>
        <w:tc>
          <w:tcPr>
            <w:tcW w:w="1418" w:type="dxa"/>
            <w:vMerge w:val="restart"/>
          </w:tcPr>
          <w:p w14:paraId="0205C268" w14:textId="77777777" w:rsidR="002C6E8D" w:rsidRDefault="002C6E8D">
            <w:pPr>
              <w:rPr>
                <w:b/>
                <w:bCs/>
                <w:sz w:val="24"/>
                <w:szCs w:val="24"/>
              </w:rPr>
            </w:pPr>
          </w:p>
        </w:tc>
      </w:tr>
      <w:tr w:rsidR="002C6E8D" w14:paraId="58E5B02F" w14:textId="77777777" w:rsidTr="00F973C2">
        <w:trPr>
          <w:trHeight w:val="304"/>
        </w:trPr>
        <w:tc>
          <w:tcPr>
            <w:tcW w:w="1133" w:type="dxa"/>
            <w:vMerge w:val="restart"/>
          </w:tcPr>
          <w:p w14:paraId="3D42DD85" w14:textId="77777777" w:rsidR="002C6E8D" w:rsidRDefault="0069355F">
            <w:pPr>
              <w:jc w:val="center"/>
              <w:rPr>
                <w:b/>
                <w:bCs/>
                <w:sz w:val="24"/>
                <w:szCs w:val="24"/>
              </w:rPr>
            </w:pPr>
            <w:r>
              <w:rPr>
                <w:b/>
                <w:bCs/>
                <w:sz w:val="24"/>
                <w:szCs w:val="24"/>
              </w:rPr>
              <w:t>3.1.</w:t>
            </w:r>
          </w:p>
        </w:tc>
        <w:tc>
          <w:tcPr>
            <w:tcW w:w="7512" w:type="dxa"/>
            <w:vMerge w:val="restart"/>
          </w:tcPr>
          <w:p w14:paraId="493911E8" w14:textId="77777777" w:rsidR="002C6E8D" w:rsidRDefault="0069355F">
            <w:pPr>
              <w:spacing w:line="240" w:lineRule="auto"/>
              <w:rPr>
                <w:b/>
                <w:bCs/>
                <w:sz w:val="24"/>
                <w:szCs w:val="24"/>
              </w:rPr>
            </w:pPr>
            <w:r>
              <w:rPr>
                <w:b/>
                <w:bCs/>
                <w:sz w:val="24"/>
                <w:szCs w:val="24"/>
              </w:rPr>
              <w:t>Обязательная часть Программы.</w:t>
            </w:r>
          </w:p>
        </w:tc>
        <w:tc>
          <w:tcPr>
            <w:tcW w:w="1418" w:type="dxa"/>
            <w:vMerge w:val="restart"/>
          </w:tcPr>
          <w:p w14:paraId="2D70BBE9" w14:textId="77777777" w:rsidR="002C6E8D" w:rsidRDefault="002C6E8D">
            <w:pPr>
              <w:rPr>
                <w:b/>
                <w:bCs/>
                <w:sz w:val="24"/>
                <w:szCs w:val="24"/>
              </w:rPr>
            </w:pPr>
          </w:p>
        </w:tc>
      </w:tr>
      <w:tr w:rsidR="002C6E8D" w14:paraId="48F09691" w14:textId="77777777" w:rsidTr="00F973C2">
        <w:trPr>
          <w:trHeight w:val="304"/>
        </w:trPr>
        <w:tc>
          <w:tcPr>
            <w:tcW w:w="1133" w:type="dxa"/>
            <w:vMerge w:val="restart"/>
          </w:tcPr>
          <w:p w14:paraId="7EA4F368" w14:textId="77777777" w:rsidR="002C6E8D" w:rsidRDefault="0069355F">
            <w:pPr>
              <w:jc w:val="right"/>
              <w:rPr>
                <w:sz w:val="24"/>
                <w:szCs w:val="24"/>
              </w:rPr>
            </w:pPr>
            <w:r>
              <w:rPr>
                <w:sz w:val="24"/>
                <w:szCs w:val="24"/>
              </w:rPr>
              <w:t>3.1.1.</w:t>
            </w:r>
          </w:p>
        </w:tc>
        <w:tc>
          <w:tcPr>
            <w:tcW w:w="7512" w:type="dxa"/>
            <w:vMerge w:val="restart"/>
          </w:tcPr>
          <w:p w14:paraId="191AD20C" w14:textId="77777777" w:rsidR="002C6E8D" w:rsidRDefault="0069355F">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14:paraId="34F8D42D" w14:textId="77777777" w:rsidR="002C6E8D" w:rsidRDefault="002C6E8D">
            <w:pPr>
              <w:rPr>
                <w:b/>
                <w:bCs/>
                <w:sz w:val="24"/>
                <w:szCs w:val="24"/>
              </w:rPr>
            </w:pPr>
          </w:p>
        </w:tc>
      </w:tr>
      <w:tr w:rsidR="002C6E8D" w14:paraId="287C0936" w14:textId="77777777" w:rsidTr="00F973C2">
        <w:trPr>
          <w:trHeight w:val="304"/>
        </w:trPr>
        <w:tc>
          <w:tcPr>
            <w:tcW w:w="1133" w:type="dxa"/>
            <w:vMerge w:val="restart"/>
          </w:tcPr>
          <w:p w14:paraId="50CD18CF" w14:textId="77777777" w:rsidR="002C6E8D" w:rsidRDefault="0069355F">
            <w:pPr>
              <w:jc w:val="right"/>
              <w:rPr>
                <w:sz w:val="24"/>
                <w:szCs w:val="24"/>
              </w:rPr>
            </w:pPr>
            <w:r>
              <w:rPr>
                <w:sz w:val="24"/>
                <w:szCs w:val="24"/>
              </w:rPr>
              <w:t>3.1.2.</w:t>
            </w:r>
          </w:p>
        </w:tc>
        <w:tc>
          <w:tcPr>
            <w:tcW w:w="7512" w:type="dxa"/>
            <w:vMerge w:val="restart"/>
          </w:tcPr>
          <w:p w14:paraId="673D98C2" w14:textId="77777777" w:rsidR="002C6E8D" w:rsidRDefault="0069355F">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14:paraId="411A4955" w14:textId="77777777" w:rsidR="002C6E8D" w:rsidRDefault="002C6E8D">
            <w:pPr>
              <w:rPr>
                <w:b/>
                <w:bCs/>
                <w:sz w:val="24"/>
                <w:szCs w:val="24"/>
              </w:rPr>
            </w:pPr>
          </w:p>
        </w:tc>
      </w:tr>
      <w:tr w:rsidR="002C6E8D" w14:paraId="4A9E2BC6" w14:textId="77777777" w:rsidTr="00F973C2">
        <w:trPr>
          <w:trHeight w:val="304"/>
        </w:trPr>
        <w:tc>
          <w:tcPr>
            <w:tcW w:w="1133" w:type="dxa"/>
            <w:vMerge w:val="restart"/>
          </w:tcPr>
          <w:p w14:paraId="397A3376" w14:textId="77777777" w:rsidR="002C6E8D" w:rsidRDefault="0069355F">
            <w:pPr>
              <w:jc w:val="right"/>
              <w:rPr>
                <w:sz w:val="24"/>
                <w:szCs w:val="24"/>
              </w:rPr>
            </w:pPr>
            <w:r>
              <w:rPr>
                <w:sz w:val="24"/>
                <w:szCs w:val="24"/>
              </w:rPr>
              <w:t>3.1.3.</w:t>
            </w:r>
          </w:p>
        </w:tc>
        <w:tc>
          <w:tcPr>
            <w:tcW w:w="7512" w:type="dxa"/>
            <w:vMerge w:val="restart"/>
          </w:tcPr>
          <w:p w14:paraId="2014FD5A" w14:textId="77777777" w:rsidR="002C6E8D" w:rsidRDefault="0069355F">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6048241C" w14:textId="77777777" w:rsidR="002C6E8D" w:rsidRDefault="002C6E8D">
            <w:pPr>
              <w:rPr>
                <w:b/>
                <w:bCs/>
                <w:sz w:val="24"/>
                <w:szCs w:val="24"/>
              </w:rPr>
            </w:pPr>
          </w:p>
        </w:tc>
      </w:tr>
      <w:tr w:rsidR="002C6E8D" w14:paraId="04D1BB15" w14:textId="77777777" w:rsidTr="00F973C2">
        <w:trPr>
          <w:trHeight w:val="304"/>
        </w:trPr>
        <w:tc>
          <w:tcPr>
            <w:tcW w:w="1133" w:type="dxa"/>
            <w:vMerge w:val="restart"/>
          </w:tcPr>
          <w:p w14:paraId="31023075" w14:textId="77777777" w:rsidR="002C6E8D" w:rsidRDefault="0069355F">
            <w:pPr>
              <w:jc w:val="right"/>
              <w:rPr>
                <w:sz w:val="24"/>
                <w:szCs w:val="24"/>
              </w:rPr>
            </w:pPr>
            <w:r>
              <w:rPr>
                <w:sz w:val="24"/>
                <w:szCs w:val="24"/>
              </w:rPr>
              <w:t>3.1.4.</w:t>
            </w:r>
          </w:p>
        </w:tc>
        <w:tc>
          <w:tcPr>
            <w:tcW w:w="7512" w:type="dxa"/>
            <w:vMerge w:val="restart"/>
          </w:tcPr>
          <w:p w14:paraId="3C09D710" w14:textId="77777777" w:rsidR="002C6E8D" w:rsidRDefault="0069355F">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14:paraId="608C637E" w14:textId="77777777" w:rsidR="002C6E8D" w:rsidRDefault="002C6E8D">
            <w:pPr>
              <w:rPr>
                <w:b/>
                <w:bCs/>
                <w:sz w:val="24"/>
                <w:szCs w:val="24"/>
              </w:rPr>
            </w:pPr>
          </w:p>
        </w:tc>
      </w:tr>
      <w:tr w:rsidR="002C6E8D" w14:paraId="35891C63" w14:textId="77777777" w:rsidTr="00F973C2">
        <w:trPr>
          <w:trHeight w:val="304"/>
        </w:trPr>
        <w:tc>
          <w:tcPr>
            <w:tcW w:w="1133" w:type="dxa"/>
            <w:vMerge w:val="restart"/>
          </w:tcPr>
          <w:p w14:paraId="7D02D417" w14:textId="77777777" w:rsidR="002C6E8D" w:rsidRDefault="0069355F">
            <w:pPr>
              <w:jc w:val="right"/>
              <w:rPr>
                <w:sz w:val="24"/>
                <w:szCs w:val="24"/>
              </w:rPr>
            </w:pPr>
            <w:r>
              <w:rPr>
                <w:sz w:val="24"/>
                <w:szCs w:val="24"/>
              </w:rPr>
              <w:t>3.1.5.</w:t>
            </w:r>
          </w:p>
        </w:tc>
        <w:tc>
          <w:tcPr>
            <w:tcW w:w="7512" w:type="dxa"/>
            <w:vMerge w:val="restart"/>
          </w:tcPr>
          <w:p w14:paraId="708F70C9" w14:textId="77777777" w:rsidR="002C6E8D" w:rsidRDefault="0069355F">
            <w:pPr>
              <w:spacing w:line="240" w:lineRule="auto"/>
              <w:rPr>
                <w:sz w:val="24"/>
                <w:szCs w:val="24"/>
              </w:rPr>
            </w:pPr>
            <w:r>
              <w:rPr>
                <w:sz w:val="24"/>
                <w:szCs w:val="24"/>
              </w:rPr>
              <w:t>Перечень анимационных произведений, рекомендованных для семейного просмотра.</w:t>
            </w:r>
          </w:p>
        </w:tc>
        <w:tc>
          <w:tcPr>
            <w:tcW w:w="1418" w:type="dxa"/>
            <w:vMerge w:val="restart"/>
          </w:tcPr>
          <w:p w14:paraId="49E6C7BB" w14:textId="77777777" w:rsidR="002C6E8D" w:rsidRDefault="002C6E8D">
            <w:pPr>
              <w:rPr>
                <w:b/>
                <w:bCs/>
                <w:sz w:val="24"/>
                <w:szCs w:val="24"/>
              </w:rPr>
            </w:pPr>
          </w:p>
        </w:tc>
      </w:tr>
      <w:tr w:rsidR="002C6E8D" w14:paraId="58A45D7F" w14:textId="77777777" w:rsidTr="00F973C2">
        <w:trPr>
          <w:trHeight w:val="304"/>
        </w:trPr>
        <w:tc>
          <w:tcPr>
            <w:tcW w:w="1133" w:type="dxa"/>
            <w:vMerge w:val="restart"/>
          </w:tcPr>
          <w:p w14:paraId="6812D86E" w14:textId="77777777" w:rsidR="002C6E8D" w:rsidRDefault="0069355F">
            <w:pPr>
              <w:jc w:val="right"/>
              <w:rPr>
                <w:sz w:val="24"/>
                <w:szCs w:val="24"/>
              </w:rPr>
            </w:pPr>
            <w:r>
              <w:rPr>
                <w:sz w:val="24"/>
                <w:szCs w:val="24"/>
              </w:rPr>
              <w:t>3.1.6.</w:t>
            </w:r>
          </w:p>
        </w:tc>
        <w:tc>
          <w:tcPr>
            <w:tcW w:w="7512" w:type="dxa"/>
            <w:vMerge w:val="restart"/>
          </w:tcPr>
          <w:p w14:paraId="3605E554" w14:textId="77777777" w:rsidR="002C6E8D" w:rsidRDefault="0069355F">
            <w:pPr>
              <w:spacing w:line="240" w:lineRule="auto"/>
              <w:rPr>
                <w:sz w:val="24"/>
                <w:szCs w:val="24"/>
              </w:rPr>
            </w:pPr>
            <w:r>
              <w:rPr>
                <w:sz w:val="24"/>
                <w:szCs w:val="24"/>
              </w:rPr>
              <w:t>Кадровые условия реализации Программы.</w:t>
            </w:r>
          </w:p>
        </w:tc>
        <w:tc>
          <w:tcPr>
            <w:tcW w:w="1418" w:type="dxa"/>
            <w:vMerge w:val="restart"/>
          </w:tcPr>
          <w:p w14:paraId="1B3B9A8A" w14:textId="77777777" w:rsidR="002C6E8D" w:rsidRDefault="002C6E8D">
            <w:pPr>
              <w:rPr>
                <w:b/>
                <w:bCs/>
                <w:sz w:val="24"/>
                <w:szCs w:val="24"/>
              </w:rPr>
            </w:pPr>
          </w:p>
        </w:tc>
      </w:tr>
      <w:tr w:rsidR="002C6E8D" w14:paraId="688F61C3" w14:textId="77777777" w:rsidTr="00F973C2">
        <w:trPr>
          <w:trHeight w:val="304"/>
        </w:trPr>
        <w:tc>
          <w:tcPr>
            <w:tcW w:w="1133" w:type="dxa"/>
          </w:tcPr>
          <w:p w14:paraId="34A3C846" w14:textId="77777777" w:rsidR="002C6E8D" w:rsidRDefault="0069355F">
            <w:pPr>
              <w:jc w:val="center"/>
              <w:rPr>
                <w:b/>
                <w:bCs/>
                <w:color w:val="00B050"/>
                <w:sz w:val="24"/>
                <w:szCs w:val="24"/>
              </w:rPr>
            </w:pPr>
            <w:r>
              <w:rPr>
                <w:b/>
                <w:bCs/>
                <w:color w:val="00B050"/>
                <w:sz w:val="24"/>
                <w:szCs w:val="24"/>
              </w:rPr>
              <w:t>3.2.</w:t>
            </w:r>
          </w:p>
        </w:tc>
        <w:tc>
          <w:tcPr>
            <w:tcW w:w="7512" w:type="dxa"/>
          </w:tcPr>
          <w:p w14:paraId="0A46F7EE" w14:textId="77777777" w:rsidR="002C6E8D" w:rsidRDefault="0069355F">
            <w:pPr>
              <w:spacing w:line="240" w:lineRule="auto"/>
              <w:rPr>
                <w:b/>
                <w:bCs/>
                <w:color w:val="00B050"/>
                <w:sz w:val="24"/>
                <w:szCs w:val="24"/>
              </w:rPr>
            </w:pPr>
            <w:r>
              <w:rPr>
                <w:b/>
                <w:bCs/>
                <w:color w:val="00B050"/>
                <w:sz w:val="24"/>
                <w:szCs w:val="24"/>
              </w:rPr>
              <w:t>Часть, формируемая участниками</w:t>
            </w:r>
            <w:r w:rsidR="005C21A0">
              <w:rPr>
                <w:b/>
                <w:bCs/>
                <w:color w:val="00B050"/>
                <w:sz w:val="24"/>
                <w:szCs w:val="24"/>
              </w:rPr>
              <w:t xml:space="preserve"> образовательных отношений.</w:t>
            </w:r>
          </w:p>
        </w:tc>
        <w:tc>
          <w:tcPr>
            <w:tcW w:w="1418" w:type="dxa"/>
          </w:tcPr>
          <w:p w14:paraId="5FA21869" w14:textId="77777777" w:rsidR="002C6E8D" w:rsidRDefault="002C6E8D">
            <w:pPr>
              <w:rPr>
                <w:b/>
                <w:bCs/>
                <w:sz w:val="24"/>
                <w:szCs w:val="24"/>
              </w:rPr>
            </w:pPr>
          </w:p>
        </w:tc>
      </w:tr>
      <w:tr w:rsidR="00C62A0C" w14:paraId="591176D9" w14:textId="77777777" w:rsidTr="00F973C2">
        <w:trPr>
          <w:trHeight w:val="304"/>
        </w:trPr>
        <w:tc>
          <w:tcPr>
            <w:tcW w:w="1133" w:type="dxa"/>
          </w:tcPr>
          <w:p w14:paraId="5FA66C13" w14:textId="77777777" w:rsidR="00C62A0C" w:rsidRPr="00535737" w:rsidRDefault="00C62A0C" w:rsidP="00C62A0C">
            <w:pPr>
              <w:jc w:val="right"/>
              <w:rPr>
                <w:bCs/>
                <w:color w:val="00B050"/>
                <w:sz w:val="24"/>
                <w:szCs w:val="24"/>
              </w:rPr>
            </w:pPr>
            <w:r w:rsidRPr="00535737">
              <w:rPr>
                <w:bCs/>
                <w:color w:val="00B050"/>
                <w:sz w:val="24"/>
                <w:szCs w:val="24"/>
              </w:rPr>
              <w:t>3.2.1.</w:t>
            </w:r>
          </w:p>
        </w:tc>
        <w:tc>
          <w:tcPr>
            <w:tcW w:w="7512" w:type="dxa"/>
          </w:tcPr>
          <w:p w14:paraId="0E8D06DF" w14:textId="77777777" w:rsidR="00C62A0C" w:rsidRPr="00535737" w:rsidRDefault="00C62A0C" w:rsidP="00535737">
            <w:pPr>
              <w:spacing w:line="240" w:lineRule="auto"/>
              <w:rPr>
                <w:bCs/>
                <w:color w:val="00B050"/>
                <w:sz w:val="24"/>
                <w:szCs w:val="24"/>
              </w:rPr>
            </w:pPr>
            <w:r w:rsidRPr="00535737">
              <w:rPr>
                <w:bCs/>
                <w:color w:val="00B050"/>
                <w:sz w:val="24"/>
                <w:szCs w:val="24"/>
              </w:rPr>
              <w:t>Опис</w:t>
            </w:r>
            <w:r w:rsidR="00535737">
              <w:rPr>
                <w:bCs/>
                <w:color w:val="00B050"/>
                <w:sz w:val="24"/>
                <w:szCs w:val="24"/>
              </w:rPr>
              <w:t xml:space="preserve">ание психолого-педагогических условий </w:t>
            </w:r>
            <w:r w:rsidRPr="00535737">
              <w:rPr>
                <w:bCs/>
                <w:color w:val="00B050"/>
                <w:sz w:val="24"/>
                <w:szCs w:val="24"/>
              </w:rPr>
              <w:t>реализации части, формируемой участниками образовательных отношений</w:t>
            </w:r>
            <w:r w:rsidR="005C21A0">
              <w:rPr>
                <w:bCs/>
                <w:color w:val="00B050"/>
                <w:sz w:val="24"/>
                <w:szCs w:val="24"/>
              </w:rPr>
              <w:t>.</w:t>
            </w:r>
          </w:p>
        </w:tc>
        <w:tc>
          <w:tcPr>
            <w:tcW w:w="1418" w:type="dxa"/>
          </w:tcPr>
          <w:p w14:paraId="534D570D" w14:textId="77777777" w:rsidR="00C62A0C" w:rsidRDefault="00C62A0C">
            <w:pPr>
              <w:rPr>
                <w:b/>
                <w:bCs/>
                <w:sz w:val="24"/>
                <w:szCs w:val="24"/>
              </w:rPr>
            </w:pPr>
          </w:p>
        </w:tc>
      </w:tr>
      <w:tr w:rsidR="00C62A0C" w14:paraId="5A606A89" w14:textId="77777777" w:rsidTr="00F973C2">
        <w:trPr>
          <w:trHeight w:val="304"/>
        </w:trPr>
        <w:tc>
          <w:tcPr>
            <w:tcW w:w="1133" w:type="dxa"/>
          </w:tcPr>
          <w:p w14:paraId="0E09369B" w14:textId="77777777" w:rsidR="00C62A0C" w:rsidRPr="00535737" w:rsidRDefault="00C62A0C" w:rsidP="00C62A0C">
            <w:pPr>
              <w:jc w:val="right"/>
              <w:rPr>
                <w:bCs/>
                <w:color w:val="00B050"/>
                <w:sz w:val="24"/>
                <w:szCs w:val="24"/>
              </w:rPr>
            </w:pPr>
            <w:r w:rsidRPr="00535737">
              <w:rPr>
                <w:bCs/>
                <w:color w:val="00B050"/>
                <w:sz w:val="24"/>
                <w:szCs w:val="24"/>
              </w:rPr>
              <w:t>3.2.2.</w:t>
            </w:r>
          </w:p>
        </w:tc>
        <w:tc>
          <w:tcPr>
            <w:tcW w:w="7512" w:type="dxa"/>
          </w:tcPr>
          <w:p w14:paraId="12808EA2" w14:textId="77777777" w:rsidR="00C62A0C" w:rsidRPr="00535737" w:rsidRDefault="00C62A0C">
            <w:pPr>
              <w:spacing w:line="240" w:lineRule="auto"/>
              <w:rPr>
                <w:bCs/>
                <w:color w:val="00B050"/>
                <w:sz w:val="24"/>
                <w:szCs w:val="24"/>
              </w:rPr>
            </w:pPr>
            <w:r w:rsidRPr="00535737">
              <w:rPr>
                <w:bCs/>
                <w:color w:val="00B050"/>
                <w:sz w:val="24"/>
                <w:szCs w:val="24"/>
              </w:rPr>
              <w:t xml:space="preserve"> Организация РППС части, формируемой участниками образовательных отношений</w:t>
            </w:r>
            <w:r w:rsidR="005C21A0">
              <w:rPr>
                <w:bCs/>
                <w:color w:val="00B050"/>
                <w:sz w:val="24"/>
                <w:szCs w:val="24"/>
              </w:rPr>
              <w:t>.</w:t>
            </w:r>
          </w:p>
        </w:tc>
        <w:tc>
          <w:tcPr>
            <w:tcW w:w="1418" w:type="dxa"/>
          </w:tcPr>
          <w:p w14:paraId="68ECAAC6" w14:textId="77777777" w:rsidR="00C62A0C" w:rsidRDefault="00C62A0C">
            <w:pPr>
              <w:rPr>
                <w:b/>
                <w:bCs/>
                <w:sz w:val="24"/>
                <w:szCs w:val="24"/>
              </w:rPr>
            </w:pPr>
          </w:p>
        </w:tc>
      </w:tr>
      <w:tr w:rsidR="00C62A0C" w14:paraId="7C7584BE" w14:textId="77777777" w:rsidTr="00F973C2">
        <w:trPr>
          <w:trHeight w:val="304"/>
        </w:trPr>
        <w:tc>
          <w:tcPr>
            <w:tcW w:w="1133" w:type="dxa"/>
          </w:tcPr>
          <w:p w14:paraId="3FE3E63B" w14:textId="77777777" w:rsidR="00C62A0C" w:rsidRPr="00535737" w:rsidRDefault="00C62A0C" w:rsidP="00535737">
            <w:pPr>
              <w:jc w:val="right"/>
              <w:rPr>
                <w:bCs/>
                <w:color w:val="00B050"/>
                <w:sz w:val="24"/>
                <w:szCs w:val="24"/>
              </w:rPr>
            </w:pPr>
            <w:r w:rsidRPr="00535737">
              <w:rPr>
                <w:bCs/>
                <w:color w:val="00B050"/>
                <w:sz w:val="24"/>
                <w:szCs w:val="24"/>
              </w:rPr>
              <w:t xml:space="preserve">3.2.3. </w:t>
            </w:r>
          </w:p>
        </w:tc>
        <w:tc>
          <w:tcPr>
            <w:tcW w:w="7512" w:type="dxa"/>
          </w:tcPr>
          <w:p w14:paraId="250444D2" w14:textId="77777777" w:rsidR="00535737" w:rsidRPr="00535737" w:rsidRDefault="00535737">
            <w:pPr>
              <w:spacing w:line="240" w:lineRule="auto"/>
              <w:rPr>
                <w:color w:val="00B050"/>
                <w:sz w:val="24"/>
                <w:szCs w:val="24"/>
              </w:rPr>
            </w:pPr>
            <w:r w:rsidRPr="00535737">
              <w:rPr>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w:t>
            </w:r>
            <w:r>
              <w:rPr>
                <w:color w:val="00B050"/>
                <w:sz w:val="24"/>
                <w:szCs w:val="24"/>
              </w:rPr>
              <w:t xml:space="preserve"> при реализации </w:t>
            </w:r>
            <w:r w:rsidRPr="00535737">
              <w:rPr>
                <w:bCs/>
                <w:color w:val="00B050"/>
                <w:sz w:val="24"/>
                <w:szCs w:val="24"/>
              </w:rPr>
              <w:t>части, формируемой участниками образовательных отношений</w:t>
            </w:r>
            <w:r>
              <w:rPr>
                <w:bCs/>
                <w:color w:val="00B050"/>
                <w:sz w:val="24"/>
                <w:szCs w:val="24"/>
              </w:rPr>
              <w:t>.</w:t>
            </w:r>
          </w:p>
        </w:tc>
        <w:tc>
          <w:tcPr>
            <w:tcW w:w="1418" w:type="dxa"/>
          </w:tcPr>
          <w:p w14:paraId="2FD0E888" w14:textId="77777777" w:rsidR="00C62A0C" w:rsidRDefault="00C62A0C">
            <w:pPr>
              <w:rPr>
                <w:b/>
                <w:bCs/>
                <w:sz w:val="24"/>
                <w:szCs w:val="24"/>
              </w:rPr>
            </w:pPr>
          </w:p>
        </w:tc>
      </w:tr>
      <w:tr w:rsidR="00535737" w14:paraId="5490754B" w14:textId="77777777" w:rsidTr="00F973C2">
        <w:trPr>
          <w:trHeight w:val="304"/>
        </w:trPr>
        <w:tc>
          <w:tcPr>
            <w:tcW w:w="1133" w:type="dxa"/>
          </w:tcPr>
          <w:p w14:paraId="437256F9" w14:textId="77777777" w:rsidR="00535737" w:rsidRPr="00535737" w:rsidRDefault="00535737" w:rsidP="00535737">
            <w:pPr>
              <w:jc w:val="right"/>
              <w:rPr>
                <w:bCs/>
                <w:color w:val="00B050"/>
                <w:sz w:val="24"/>
                <w:szCs w:val="24"/>
              </w:rPr>
            </w:pPr>
            <w:r>
              <w:rPr>
                <w:bCs/>
                <w:color w:val="00B050"/>
                <w:sz w:val="24"/>
                <w:szCs w:val="24"/>
              </w:rPr>
              <w:t>3.2.4.</w:t>
            </w:r>
          </w:p>
        </w:tc>
        <w:tc>
          <w:tcPr>
            <w:tcW w:w="7512" w:type="dxa"/>
          </w:tcPr>
          <w:p w14:paraId="147F624E" w14:textId="77777777" w:rsidR="00535737" w:rsidRPr="00535737" w:rsidRDefault="00535737">
            <w:pPr>
              <w:spacing w:line="240" w:lineRule="auto"/>
              <w:rPr>
                <w:color w:val="00B050"/>
                <w:sz w:val="24"/>
                <w:szCs w:val="24"/>
              </w:rPr>
            </w:pPr>
            <w:r>
              <w:rPr>
                <w:color w:val="00B050"/>
                <w:sz w:val="24"/>
                <w:szCs w:val="24"/>
              </w:rPr>
              <w:t xml:space="preserve">Кадровые условия </w:t>
            </w:r>
            <w:r w:rsidR="00C3654F" w:rsidRPr="00535737">
              <w:rPr>
                <w:bCs/>
                <w:color w:val="00B050"/>
                <w:sz w:val="24"/>
                <w:szCs w:val="24"/>
              </w:rPr>
              <w:t>реализации части, формируемой участниками образовательных отношений</w:t>
            </w:r>
            <w:r w:rsidR="005C21A0">
              <w:rPr>
                <w:bCs/>
                <w:color w:val="00B050"/>
                <w:sz w:val="24"/>
                <w:szCs w:val="24"/>
              </w:rPr>
              <w:t>.</w:t>
            </w:r>
          </w:p>
        </w:tc>
        <w:tc>
          <w:tcPr>
            <w:tcW w:w="1418" w:type="dxa"/>
          </w:tcPr>
          <w:p w14:paraId="75EB07A0" w14:textId="77777777" w:rsidR="00535737" w:rsidRDefault="00535737">
            <w:pPr>
              <w:rPr>
                <w:b/>
                <w:bCs/>
                <w:sz w:val="24"/>
                <w:szCs w:val="24"/>
              </w:rPr>
            </w:pPr>
          </w:p>
        </w:tc>
      </w:tr>
      <w:tr w:rsidR="002C6E8D" w14:paraId="7D4E3B83" w14:textId="77777777" w:rsidTr="00F973C2">
        <w:trPr>
          <w:trHeight w:val="304"/>
        </w:trPr>
        <w:tc>
          <w:tcPr>
            <w:tcW w:w="1133" w:type="dxa"/>
            <w:vMerge w:val="restart"/>
          </w:tcPr>
          <w:p w14:paraId="44F094F0" w14:textId="77777777" w:rsidR="002C6E8D" w:rsidRDefault="0069355F">
            <w:pPr>
              <w:jc w:val="center"/>
              <w:rPr>
                <w:b/>
                <w:bCs/>
                <w:sz w:val="24"/>
                <w:szCs w:val="24"/>
              </w:rPr>
            </w:pPr>
            <w:r>
              <w:rPr>
                <w:b/>
                <w:bCs/>
                <w:sz w:val="24"/>
                <w:szCs w:val="24"/>
              </w:rPr>
              <w:t>3.3.</w:t>
            </w:r>
          </w:p>
        </w:tc>
        <w:tc>
          <w:tcPr>
            <w:tcW w:w="7512" w:type="dxa"/>
            <w:vMerge w:val="restart"/>
          </w:tcPr>
          <w:p w14:paraId="5C8E9B18" w14:textId="77777777" w:rsidR="002C6E8D" w:rsidRDefault="0069355F">
            <w:pPr>
              <w:spacing w:line="240" w:lineRule="auto"/>
              <w:rPr>
                <w:b/>
                <w:bCs/>
                <w:sz w:val="24"/>
                <w:szCs w:val="24"/>
              </w:rPr>
            </w:pPr>
            <w:r>
              <w:rPr>
                <w:b/>
                <w:bCs/>
                <w:sz w:val="24"/>
                <w:szCs w:val="24"/>
              </w:rPr>
              <w:t>Режим и распорядок дня групп.</w:t>
            </w:r>
          </w:p>
        </w:tc>
        <w:tc>
          <w:tcPr>
            <w:tcW w:w="1418" w:type="dxa"/>
            <w:vMerge w:val="restart"/>
          </w:tcPr>
          <w:p w14:paraId="65E0D4BD" w14:textId="77777777" w:rsidR="002C6E8D" w:rsidRDefault="002C6E8D">
            <w:pPr>
              <w:rPr>
                <w:b/>
                <w:bCs/>
                <w:sz w:val="24"/>
                <w:szCs w:val="24"/>
              </w:rPr>
            </w:pPr>
          </w:p>
        </w:tc>
      </w:tr>
      <w:tr w:rsidR="002C6E8D" w14:paraId="6F4F7C54" w14:textId="77777777" w:rsidTr="00F973C2">
        <w:trPr>
          <w:trHeight w:val="304"/>
        </w:trPr>
        <w:tc>
          <w:tcPr>
            <w:tcW w:w="1133" w:type="dxa"/>
            <w:vMerge w:val="restart"/>
          </w:tcPr>
          <w:p w14:paraId="3D4DFD29" w14:textId="77777777" w:rsidR="002C6E8D" w:rsidRDefault="0069355F">
            <w:pPr>
              <w:jc w:val="center"/>
              <w:rPr>
                <w:b/>
                <w:bCs/>
                <w:sz w:val="24"/>
                <w:szCs w:val="24"/>
              </w:rPr>
            </w:pPr>
            <w:r>
              <w:rPr>
                <w:b/>
                <w:bCs/>
                <w:sz w:val="24"/>
                <w:szCs w:val="24"/>
              </w:rPr>
              <w:t>3.4.</w:t>
            </w:r>
          </w:p>
        </w:tc>
        <w:tc>
          <w:tcPr>
            <w:tcW w:w="7512" w:type="dxa"/>
            <w:vMerge w:val="restart"/>
          </w:tcPr>
          <w:p w14:paraId="73F5EF60" w14:textId="77777777" w:rsidR="002C6E8D" w:rsidRDefault="0069355F">
            <w:pPr>
              <w:spacing w:line="240" w:lineRule="auto"/>
              <w:rPr>
                <w:b/>
                <w:bCs/>
                <w:sz w:val="24"/>
                <w:szCs w:val="24"/>
              </w:rPr>
            </w:pPr>
            <w:r>
              <w:rPr>
                <w:b/>
                <w:bCs/>
                <w:sz w:val="24"/>
                <w:szCs w:val="24"/>
              </w:rPr>
              <w:t>Календарный план воспитательной работы.</w:t>
            </w:r>
          </w:p>
        </w:tc>
        <w:tc>
          <w:tcPr>
            <w:tcW w:w="1418" w:type="dxa"/>
            <w:vMerge w:val="restart"/>
          </w:tcPr>
          <w:p w14:paraId="3CED1BC7" w14:textId="77777777" w:rsidR="002C6E8D" w:rsidRDefault="002C6E8D">
            <w:pPr>
              <w:rPr>
                <w:b/>
                <w:bCs/>
                <w:sz w:val="24"/>
                <w:szCs w:val="24"/>
              </w:rPr>
            </w:pPr>
          </w:p>
        </w:tc>
      </w:tr>
      <w:tr w:rsidR="005C21A0" w14:paraId="669CCD24" w14:textId="77777777" w:rsidTr="00F973C2">
        <w:trPr>
          <w:trHeight w:val="304"/>
        </w:trPr>
        <w:tc>
          <w:tcPr>
            <w:tcW w:w="1133" w:type="dxa"/>
          </w:tcPr>
          <w:p w14:paraId="576196F4" w14:textId="77777777" w:rsidR="005C21A0" w:rsidRDefault="005C21A0">
            <w:pPr>
              <w:jc w:val="center"/>
              <w:rPr>
                <w:b/>
                <w:bCs/>
                <w:sz w:val="24"/>
                <w:szCs w:val="24"/>
              </w:rPr>
            </w:pPr>
            <w:r>
              <w:rPr>
                <w:b/>
                <w:bCs/>
                <w:sz w:val="24"/>
                <w:szCs w:val="24"/>
              </w:rPr>
              <w:t>3.5.</w:t>
            </w:r>
          </w:p>
        </w:tc>
        <w:tc>
          <w:tcPr>
            <w:tcW w:w="7512" w:type="dxa"/>
          </w:tcPr>
          <w:p w14:paraId="55E8F2F8" w14:textId="77777777" w:rsidR="005C21A0" w:rsidRDefault="005C21A0">
            <w:pPr>
              <w:spacing w:line="240" w:lineRule="auto"/>
              <w:rPr>
                <w:b/>
                <w:bCs/>
                <w:sz w:val="24"/>
                <w:szCs w:val="24"/>
              </w:rPr>
            </w:pPr>
            <w:r>
              <w:rPr>
                <w:b/>
                <w:color w:val="000000"/>
                <w:sz w:val="24"/>
              </w:rPr>
              <w:t>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tc>
        <w:tc>
          <w:tcPr>
            <w:tcW w:w="1418" w:type="dxa"/>
          </w:tcPr>
          <w:p w14:paraId="64BDF63F" w14:textId="77777777" w:rsidR="005C21A0" w:rsidRDefault="005C21A0">
            <w:pPr>
              <w:rPr>
                <w:b/>
                <w:bCs/>
                <w:sz w:val="24"/>
                <w:szCs w:val="24"/>
              </w:rPr>
            </w:pPr>
          </w:p>
        </w:tc>
      </w:tr>
    </w:tbl>
    <w:p w14:paraId="2876BA64" w14:textId="77777777" w:rsidR="002C6E8D" w:rsidRDefault="002C6E8D">
      <w:pPr>
        <w:rPr>
          <w:b/>
          <w:bCs/>
          <w:sz w:val="24"/>
          <w:szCs w:val="24"/>
        </w:rPr>
      </w:pPr>
    </w:p>
    <w:p w14:paraId="6DD95FC6" w14:textId="77777777" w:rsidR="002C6E8D" w:rsidRDefault="002C6E8D">
      <w:pPr>
        <w:rPr>
          <w:b/>
          <w:bCs/>
          <w:sz w:val="24"/>
          <w:szCs w:val="24"/>
        </w:rPr>
      </w:pPr>
    </w:p>
    <w:p w14:paraId="473C19C7" w14:textId="77777777" w:rsidR="002C6E8D" w:rsidRDefault="002C6E8D">
      <w:pPr>
        <w:rPr>
          <w:b/>
          <w:bCs/>
          <w:sz w:val="24"/>
          <w:szCs w:val="24"/>
        </w:rPr>
      </w:pPr>
    </w:p>
    <w:p w14:paraId="67B5C207" w14:textId="77777777" w:rsidR="002C6E8D" w:rsidRDefault="002C6E8D">
      <w:pPr>
        <w:rPr>
          <w:b/>
          <w:bCs/>
          <w:sz w:val="24"/>
          <w:szCs w:val="24"/>
        </w:rPr>
      </w:pPr>
    </w:p>
    <w:p w14:paraId="42E18579" w14:textId="77777777" w:rsidR="002C6E8D" w:rsidRDefault="002C6E8D">
      <w:pPr>
        <w:rPr>
          <w:b/>
          <w:bCs/>
          <w:sz w:val="24"/>
          <w:szCs w:val="24"/>
        </w:rPr>
      </w:pPr>
    </w:p>
    <w:p w14:paraId="60CA4141" w14:textId="77777777" w:rsidR="002C6E8D" w:rsidRDefault="002C6E8D">
      <w:pPr>
        <w:rPr>
          <w:b/>
          <w:bCs/>
          <w:sz w:val="24"/>
          <w:szCs w:val="24"/>
        </w:rPr>
      </w:pPr>
    </w:p>
    <w:p w14:paraId="4A3653B2" w14:textId="77777777" w:rsidR="002C6E8D" w:rsidRDefault="002C6E8D">
      <w:pPr>
        <w:rPr>
          <w:b/>
          <w:bCs/>
          <w:sz w:val="24"/>
          <w:szCs w:val="24"/>
        </w:rPr>
      </w:pPr>
    </w:p>
    <w:p w14:paraId="2135C1E3" w14:textId="77777777" w:rsidR="002C6E8D" w:rsidRDefault="002C6E8D">
      <w:pPr>
        <w:rPr>
          <w:b/>
          <w:bCs/>
          <w:sz w:val="24"/>
          <w:szCs w:val="24"/>
        </w:rPr>
      </w:pPr>
    </w:p>
    <w:p w14:paraId="265BDC5C" w14:textId="77777777" w:rsidR="002C6E8D" w:rsidRDefault="002C6E8D">
      <w:pPr>
        <w:rPr>
          <w:b/>
          <w:bCs/>
          <w:sz w:val="24"/>
          <w:szCs w:val="24"/>
        </w:rPr>
      </w:pPr>
    </w:p>
    <w:p w14:paraId="2D21866C" w14:textId="77777777" w:rsidR="002C6E8D" w:rsidRDefault="002C6E8D">
      <w:pPr>
        <w:rPr>
          <w:b/>
          <w:bCs/>
          <w:sz w:val="24"/>
          <w:szCs w:val="24"/>
        </w:rPr>
      </w:pPr>
    </w:p>
    <w:p w14:paraId="7A2E9E45" w14:textId="77777777" w:rsidR="002C6E8D" w:rsidRDefault="002C6E8D">
      <w:pPr>
        <w:rPr>
          <w:b/>
          <w:bCs/>
          <w:sz w:val="24"/>
          <w:szCs w:val="24"/>
        </w:rPr>
      </w:pPr>
    </w:p>
    <w:p w14:paraId="697AB061" w14:textId="77777777" w:rsidR="002C6E8D" w:rsidRDefault="002C6E8D">
      <w:pPr>
        <w:rPr>
          <w:b/>
          <w:bCs/>
          <w:sz w:val="24"/>
          <w:szCs w:val="24"/>
        </w:rPr>
      </w:pPr>
    </w:p>
    <w:p w14:paraId="22CD680F" w14:textId="77777777" w:rsidR="002C6E8D" w:rsidRDefault="002C6E8D">
      <w:pPr>
        <w:rPr>
          <w:b/>
          <w:bCs/>
          <w:sz w:val="24"/>
          <w:szCs w:val="24"/>
        </w:rPr>
      </w:pPr>
    </w:p>
    <w:p w14:paraId="3D1DD3BA" w14:textId="77777777" w:rsidR="002C6E8D" w:rsidRDefault="002C6E8D">
      <w:pPr>
        <w:rPr>
          <w:b/>
          <w:bCs/>
          <w:sz w:val="24"/>
          <w:szCs w:val="24"/>
        </w:rPr>
      </w:pPr>
    </w:p>
    <w:p w14:paraId="3C505CF7" w14:textId="77777777" w:rsidR="002C6E8D" w:rsidRDefault="002C6E8D">
      <w:pPr>
        <w:rPr>
          <w:b/>
          <w:bCs/>
          <w:sz w:val="24"/>
          <w:szCs w:val="24"/>
        </w:rPr>
      </w:pPr>
    </w:p>
    <w:p w14:paraId="720B33C3" w14:textId="77777777" w:rsidR="002C6E8D" w:rsidRDefault="002C6E8D">
      <w:pPr>
        <w:rPr>
          <w:b/>
          <w:bCs/>
          <w:sz w:val="24"/>
          <w:szCs w:val="24"/>
        </w:rPr>
      </w:pPr>
    </w:p>
    <w:p w14:paraId="32CDBD59" w14:textId="77777777" w:rsidR="002C6E8D" w:rsidRDefault="002C6E8D">
      <w:pPr>
        <w:rPr>
          <w:b/>
          <w:bCs/>
          <w:sz w:val="24"/>
          <w:szCs w:val="24"/>
        </w:rPr>
      </w:pPr>
    </w:p>
    <w:p w14:paraId="19E5BC67" w14:textId="77777777" w:rsidR="002C6E8D" w:rsidRDefault="002C6E8D">
      <w:pPr>
        <w:rPr>
          <w:b/>
          <w:bCs/>
          <w:sz w:val="24"/>
          <w:szCs w:val="24"/>
        </w:rPr>
      </w:pPr>
    </w:p>
    <w:p w14:paraId="1D797052" w14:textId="77777777" w:rsidR="002C6E8D" w:rsidRDefault="002C6E8D">
      <w:pPr>
        <w:rPr>
          <w:b/>
          <w:bCs/>
          <w:sz w:val="24"/>
          <w:szCs w:val="24"/>
        </w:rPr>
      </w:pPr>
    </w:p>
    <w:p w14:paraId="56D6B668" w14:textId="77777777" w:rsidR="002C6E8D" w:rsidRDefault="002C6E8D">
      <w:pPr>
        <w:rPr>
          <w:b/>
          <w:bCs/>
          <w:sz w:val="24"/>
          <w:szCs w:val="24"/>
        </w:rPr>
      </w:pPr>
    </w:p>
    <w:p w14:paraId="06208B9A" w14:textId="77777777" w:rsidR="002C6E8D" w:rsidRDefault="002C6E8D">
      <w:pPr>
        <w:rPr>
          <w:b/>
          <w:bCs/>
          <w:sz w:val="24"/>
          <w:szCs w:val="24"/>
        </w:rPr>
      </w:pPr>
    </w:p>
    <w:p w14:paraId="299841ED" w14:textId="77777777" w:rsidR="00F973C2" w:rsidRDefault="00F973C2">
      <w:pPr>
        <w:rPr>
          <w:b/>
          <w:bCs/>
          <w:sz w:val="24"/>
          <w:szCs w:val="24"/>
        </w:rPr>
      </w:pPr>
    </w:p>
    <w:p w14:paraId="5125F6AA" w14:textId="77777777" w:rsidR="00F973C2" w:rsidRDefault="00F973C2">
      <w:pPr>
        <w:rPr>
          <w:b/>
          <w:bCs/>
          <w:sz w:val="24"/>
          <w:szCs w:val="24"/>
        </w:rPr>
      </w:pPr>
    </w:p>
    <w:p w14:paraId="3874C23B" w14:textId="77777777" w:rsidR="00F973C2" w:rsidRDefault="00F973C2">
      <w:pPr>
        <w:rPr>
          <w:b/>
          <w:bCs/>
          <w:sz w:val="24"/>
          <w:szCs w:val="24"/>
        </w:rPr>
      </w:pPr>
    </w:p>
    <w:p w14:paraId="724C2F8A" w14:textId="77777777" w:rsidR="002C6E8D" w:rsidRDefault="002C6E8D">
      <w:pPr>
        <w:rPr>
          <w:b/>
          <w:bCs/>
          <w:sz w:val="24"/>
          <w:szCs w:val="24"/>
        </w:rPr>
      </w:pPr>
    </w:p>
    <w:p w14:paraId="6FC8C6BA" w14:textId="77777777" w:rsidR="002C6E8D" w:rsidRDefault="002C6E8D">
      <w:pPr>
        <w:rPr>
          <w:b/>
          <w:bCs/>
          <w:sz w:val="24"/>
          <w:szCs w:val="24"/>
        </w:rPr>
      </w:pPr>
    </w:p>
    <w:p w14:paraId="047CC8AE" w14:textId="77777777" w:rsidR="002C6E8D" w:rsidRDefault="0069355F" w:rsidP="00E04FBF">
      <w:pPr>
        <w:pStyle w:val="ad"/>
        <w:numPr>
          <w:ilvl w:val="0"/>
          <w:numId w:val="21"/>
        </w:numPr>
        <w:spacing w:line="360" w:lineRule="auto"/>
        <w:jc w:val="center"/>
        <w:rPr>
          <w:b/>
          <w:sz w:val="24"/>
          <w:szCs w:val="24"/>
        </w:rPr>
      </w:pPr>
      <w:r>
        <w:rPr>
          <w:b/>
          <w:sz w:val="24"/>
          <w:szCs w:val="24"/>
        </w:rPr>
        <w:t>ЦЕЛЕВОЙ РАЗДЕЛ.</w:t>
      </w:r>
    </w:p>
    <w:p w14:paraId="422B7F79" w14:textId="77777777" w:rsidR="002C6E8D" w:rsidRDefault="0069355F">
      <w:pPr>
        <w:spacing w:line="360" w:lineRule="auto"/>
        <w:ind w:left="720"/>
        <w:jc w:val="center"/>
        <w:rPr>
          <w:b/>
          <w:bCs/>
          <w:sz w:val="24"/>
          <w:szCs w:val="24"/>
        </w:rPr>
      </w:pPr>
      <w:r>
        <w:rPr>
          <w:b/>
          <w:sz w:val="24"/>
          <w:szCs w:val="24"/>
        </w:rPr>
        <w:t>1.1. Обязательная часть Программы.</w:t>
      </w:r>
    </w:p>
    <w:p w14:paraId="19C60AA5" w14:textId="77777777" w:rsidR="002C6E8D" w:rsidRDefault="0069355F">
      <w:pPr>
        <w:spacing w:line="360" w:lineRule="auto"/>
        <w:ind w:left="720"/>
        <w:jc w:val="center"/>
        <w:rPr>
          <w:b/>
          <w:sz w:val="24"/>
          <w:szCs w:val="24"/>
        </w:rPr>
      </w:pPr>
      <w:r>
        <w:rPr>
          <w:b/>
          <w:sz w:val="24"/>
          <w:szCs w:val="24"/>
        </w:rPr>
        <w:t>Пояснительная записка.</w:t>
      </w:r>
    </w:p>
    <w:p w14:paraId="5D930C92" w14:textId="1BC1C890" w:rsidR="002C6E8D" w:rsidRPr="00F973C2" w:rsidRDefault="0069355F" w:rsidP="00F973C2">
      <w:pPr>
        <w:spacing w:line="240" w:lineRule="auto"/>
        <w:ind w:firstLine="706"/>
        <w:rPr>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 xml:space="preserve">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67"/>
          <w:sz w:val="24"/>
          <w:szCs w:val="24"/>
        </w:rPr>
        <w:t xml:space="preserve"> </w:t>
      </w:r>
      <w:r>
        <w:rPr>
          <w:sz w:val="24"/>
          <w:szCs w:val="24"/>
        </w:rPr>
        <w:t xml:space="preserve">муниципального бюджетного дошкольного образовательного учреждения </w:t>
      </w:r>
      <w:r w:rsidR="002D6EE8">
        <w:rPr>
          <w:sz w:val="24"/>
          <w:szCs w:val="24"/>
        </w:rPr>
        <w:t>Усадский детский сад Умные дети Лаишевского муниципального района.</w:t>
      </w:r>
      <w:r>
        <w:rPr>
          <w:sz w:val="24"/>
          <w:szCs w:val="24"/>
        </w:rPr>
        <w:t xml:space="preserve"> </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14:paraId="6D561274" w14:textId="38E47A5C" w:rsidR="002C6E8D" w:rsidRDefault="0069355F">
      <w:pPr>
        <w:spacing w:line="240" w:lineRule="auto"/>
        <w:ind w:firstLine="706"/>
        <w:rPr>
          <w:color w:val="000000" w:themeColor="text1"/>
          <w:sz w:val="24"/>
          <w:szCs w:val="24"/>
        </w:rPr>
      </w:pPr>
      <w:r>
        <w:rPr>
          <w:color w:val="000000" w:themeColor="text1"/>
          <w:sz w:val="24"/>
          <w:szCs w:val="24"/>
        </w:rPr>
        <w:t xml:space="preserve">Образовательная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w:t>
      </w:r>
      <w:r w:rsidR="002D6EE8">
        <w:rPr>
          <w:color w:val="000000" w:themeColor="text1"/>
          <w:sz w:val="24"/>
          <w:szCs w:val="24"/>
        </w:rPr>
        <w:t>МБДОУ Усадский детский сад Умные дети</w:t>
      </w:r>
    </w:p>
    <w:p w14:paraId="1A0EEF0B" w14:textId="77777777" w:rsidR="002C6E8D" w:rsidRDefault="0069355F">
      <w:pPr>
        <w:pStyle w:val="af3"/>
        <w:spacing w:line="276" w:lineRule="auto"/>
        <w:ind w:left="0" w:right="214" w:firstLine="706"/>
      </w:pPr>
      <w:r>
        <w:rPr>
          <w:b/>
          <w:color w:val="000009"/>
        </w:rPr>
        <w:t>Нормативно-правовой</w:t>
      </w:r>
      <w:r>
        <w:rPr>
          <w:b/>
          <w:color w:val="000009"/>
          <w:spacing w:val="1"/>
        </w:rPr>
        <w:t xml:space="preserve"> </w:t>
      </w:r>
      <w:r>
        <w:rPr>
          <w:b/>
          <w:color w:val="000009"/>
        </w:rPr>
        <w:t>основой</w:t>
      </w:r>
      <w:r>
        <w:rPr>
          <w:b/>
          <w:color w:val="000009"/>
          <w:spacing w:val="1"/>
        </w:rPr>
        <w:t xml:space="preserve"> </w:t>
      </w:r>
      <w:r>
        <w:rPr>
          <w:b/>
          <w:color w:val="000009"/>
        </w:rPr>
        <w:t>для</w:t>
      </w:r>
      <w:r>
        <w:rPr>
          <w:b/>
          <w:color w:val="000009"/>
          <w:spacing w:val="1"/>
        </w:rPr>
        <w:t xml:space="preserve"> </w:t>
      </w:r>
      <w:r>
        <w:rPr>
          <w:b/>
          <w:color w:val="000009"/>
        </w:rPr>
        <w:t>разработки</w:t>
      </w:r>
      <w:r>
        <w:rPr>
          <w:b/>
          <w:color w:val="000009"/>
          <w:spacing w:val="1"/>
        </w:rPr>
        <w:t xml:space="preserve"> </w:t>
      </w:r>
      <w:r>
        <w:rPr>
          <w:b/>
          <w:color w:val="000009"/>
        </w:rPr>
        <w:t>Программы</w:t>
      </w:r>
      <w:r>
        <w:rPr>
          <w:b/>
          <w:color w:val="000009"/>
          <w:spacing w:val="1"/>
        </w:rPr>
        <w:t xml:space="preserve"> </w:t>
      </w:r>
      <w:r>
        <w:rPr>
          <w:b/>
          <w:color w:val="000009"/>
        </w:rPr>
        <w:t>являются</w:t>
      </w:r>
      <w:r>
        <w:rPr>
          <w:b/>
          <w:color w:val="000009"/>
          <w:spacing w:val="1"/>
        </w:rPr>
        <w:t xml:space="preserve"> </w:t>
      </w:r>
      <w:r>
        <w:rPr>
          <w:b/>
          <w:color w:val="000009"/>
        </w:rPr>
        <w:t>следующие</w:t>
      </w:r>
      <w:r>
        <w:rPr>
          <w:b/>
          <w:color w:val="000009"/>
          <w:spacing w:val="1"/>
        </w:rPr>
        <w:t xml:space="preserve"> </w:t>
      </w:r>
      <w:r>
        <w:rPr>
          <w:b/>
          <w:color w:val="000009"/>
        </w:rPr>
        <w:t>нормативно-правовые</w:t>
      </w:r>
      <w:r>
        <w:rPr>
          <w:b/>
          <w:color w:val="000009"/>
          <w:spacing w:val="2"/>
        </w:rPr>
        <w:t xml:space="preserve"> </w:t>
      </w:r>
      <w:r>
        <w:rPr>
          <w:b/>
          <w:color w:val="000009"/>
        </w:rPr>
        <w:t>документы:</w:t>
      </w:r>
    </w:p>
    <w:p w14:paraId="49F5390F"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F9AD9E7" w14:textId="77777777"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52A64A82"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0854407"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14:paraId="238FA27A"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858E54E"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6561CA02" w14:textId="77777777" w:rsidR="002C6E8D" w:rsidRDefault="0069355F" w:rsidP="00E04FBF">
      <w:pPr>
        <w:pStyle w:val="ad"/>
        <w:widowControl w:val="0"/>
        <w:numPr>
          <w:ilvl w:val="0"/>
          <w:numId w:val="51"/>
        </w:numPr>
        <w:tabs>
          <w:tab w:val="left" w:pos="993"/>
          <w:tab w:val="left" w:pos="1364"/>
        </w:tabs>
        <w:spacing w:line="276"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38FA569"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 xml:space="preserve">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w:t>
      </w:r>
      <w:r>
        <w:rPr>
          <w:sz w:val="24"/>
          <w:szCs w:val="24"/>
        </w:rPr>
        <w:lastRenderedPageBreak/>
        <w:t>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14:paraId="68C9A28E" w14:textId="77777777" w:rsidR="002C6E8D" w:rsidRDefault="0069355F" w:rsidP="00E04FBF">
      <w:pPr>
        <w:pStyle w:val="ad"/>
        <w:widowControl w:val="0"/>
        <w:numPr>
          <w:ilvl w:val="0"/>
          <w:numId w:val="51"/>
        </w:numPr>
        <w:tabs>
          <w:tab w:val="left" w:pos="993"/>
        </w:tabs>
        <w:spacing w:line="276"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утверждена приказом Минпросвещения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14:paraId="1A6E13B4"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0BF6AC5F"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14:paraId="113F7309"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9"/>
          <w:sz w:val="24"/>
          <w:szCs w:val="24"/>
        </w:rPr>
        <w:t xml:space="preserve">  </w:t>
      </w:r>
      <w:r>
        <w:rPr>
          <w:color w:val="000000"/>
          <w:sz w:val="24"/>
        </w:rPr>
        <w:t>СанПиН</w:t>
      </w:r>
      <w:r>
        <w:rPr>
          <w:color w:val="000000"/>
          <w:spacing w:val="13"/>
          <w:sz w:val="24"/>
        </w:rPr>
        <w:t xml:space="preserve"> </w:t>
      </w:r>
      <w:r>
        <w:rPr>
          <w:color w:val="000000"/>
          <w:sz w:val="24"/>
        </w:rPr>
        <w:t>1.2.3685-21</w:t>
      </w:r>
      <w:r>
        <w:rPr>
          <w:color w:val="000000"/>
          <w:spacing w:val="15"/>
          <w:sz w:val="24"/>
        </w:rPr>
        <w:t xml:space="preserve"> </w:t>
      </w:r>
      <w:r>
        <w:rPr>
          <w:color w:val="000000"/>
          <w:sz w:val="24"/>
        </w:rPr>
        <w:t>–</w:t>
      </w:r>
      <w:r>
        <w:rPr>
          <w:color w:val="000000"/>
          <w:spacing w:val="14"/>
          <w:sz w:val="24"/>
        </w:rPr>
        <w:t xml:space="preserve"> </w:t>
      </w:r>
      <w:r>
        <w:rPr>
          <w:color w:val="000000"/>
          <w:sz w:val="24"/>
        </w:rPr>
        <w:t>Санитарные</w:t>
      </w:r>
      <w:r>
        <w:rPr>
          <w:color w:val="000000"/>
          <w:spacing w:val="13"/>
          <w:sz w:val="24"/>
        </w:rPr>
        <w:t xml:space="preserve"> </w:t>
      </w:r>
      <w:r>
        <w:rPr>
          <w:color w:val="000000"/>
          <w:sz w:val="24"/>
        </w:rPr>
        <w:t>правила</w:t>
      </w:r>
      <w:r>
        <w:rPr>
          <w:color w:val="000000"/>
          <w:spacing w:val="13"/>
          <w:sz w:val="24"/>
        </w:rPr>
        <w:t xml:space="preserve"> </w:t>
      </w:r>
      <w:r>
        <w:rPr>
          <w:color w:val="000000"/>
          <w:sz w:val="24"/>
        </w:rPr>
        <w:t>и</w:t>
      </w:r>
      <w:r>
        <w:rPr>
          <w:color w:val="000000"/>
          <w:spacing w:val="13"/>
          <w:sz w:val="24"/>
        </w:rPr>
        <w:t xml:space="preserve"> </w:t>
      </w:r>
      <w:r>
        <w:rPr>
          <w:color w:val="000000"/>
          <w:sz w:val="24"/>
        </w:rPr>
        <w:t>нормы</w:t>
      </w:r>
      <w:r>
        <w:rPr>
          <w:color w:val="000000"/>
          <w:spacing w:val="14"/>
          <w:sz w:val="24"/>
        </w:rPr>
        <w:t xml:space="preserve"> </w:t>
      </w:r>
      <w:r>
        <w:rPr>
          <w:color w:val="000000"/>
          <w:sz w:val="24"/>
        </w:rPr>
        <w:t>СанПиН</w:t>
      </w:r>
      <w:r>
        <w:rPr>
          <w:color w:val="000000"/>
          <w:spacing w:val="13"/>
          <w:sz w:val="24"/>
        </w:rPr>
        <w:t xml:space="preserve"> </w:t>
      </w:r>
      <w:r>
        <w:rPr>
          <w:color w:val="000000"/>
          <w:spacing w:val="1"/>
          <w:sz w:val="24"/>
        </w:rPr>
        <w:t>1.2.3685</w:t>
      </w:r>
      <w:r>
        <w:rPr>
          <w:color w:val="000000"/>
          <w:spacing w:val="-1"/>
          <w:sz w:val="24"/>
        </w:rPr>
        <w:t>-</w:t>
      </w:r>
      <w:r>
        <w:rPr>
          <w:color w:val="000000"/>
          <w:sz w:val="24"/>
        </w:rPr>
        <w:t>21</w:t>
      </w:r>
      <w:r>
        <w:rPr>
          <w:color w:val="000000"/>
          <w:spacing w:val="19"/>
          <w:sz w:val="24"/>
        </w:rPr>
        <w:t xml:space="preserve"> </w:t>
      </w:r>
      <w:r>
        <w:rPr>
          <w:color w:val="000000"/>
          <w:sz w:val="24"/>
        </w:rPr>
        <w:t>«Гигиенические</w:t>
      </w:r>
      <w:r>
        <w:rPr>
          <w:color w:val="000000"/>
          <w:spacing w:val="300"/>
          <w:sz w:val="24"/>
        </w:rPr>
        <w:t> </w:t>
      </w:r>
      <w:r>
        <w:rPr>
          <w:color w:val="000000"/>
          <w:sz w:val="24"/>
        </w:rPr>
        <w:t>нормативы</w:t>
      </w:r>
      <w:r>
        <w:rPr>
          <w:color w:val="000000"/>
          <w:spacing w:val="23"/>
          <w:sz w:val="24"/>
        </w:rPr>
        <w:t xml:space="preserve"> </w:t>
      </w:r>
      <w:r>
        <w:rPr>
          <w:color w:val="000000"/>
          <w:sz w:val="24"/>
        </w:rPr>
        <w:t>и</w:t>
      </w:r>
      <w:r>
        <w:rPr>
          <w:color w:val="000000"/>
          <w:spacing w:val="22"/>
          <w:sz w:val="24"/>
        </w:rPr>
        <w:t xml:space="preserve"> </w:t>
      </w:r>
      <w:r>
        <w:rPr>
          <w:color w:val="000000"/>
          <w:sz w:val="24"/>
        </w:rPr>
        <w:t>требования</w:t>
      </w:r>
      <w:r>
        <w:rPr>
          <w:color w:val="000000"/>
          <w:spacing w:val="24"/>
          <w:sz w:val="24"/>
        </w:rPr>
        <w:t xml:space="preserve"> </w:t>
      </w:r>
      <w:r>
        <w:rPr>
          <w:color w:val="000000"/>
          <w:sz w:val="24"/>
        </w:rPr>
        <w:t>к</w:t>
      </w:r>
      <w:r>
        <w:rPr>
          <w:color w:val="000000"/>
          <w:spacing w:val="22"/>
          <w:sz w:val="24"/>
        </w:rPr>
        <w:t xml:space="preserve"> </w:t>
      </w:r>
      <w:r>
        <w:rPr>
          <w:color w:val="000000"/>
          <w:sz w:val="24"/>
        </w:rPr>
        <w:t>обеспечению</w:t>
      </w:r>
      <w:r>
        <w:rPr>
          <w:color w:val="000000"/>
          <w:spacing w:val="24"/>
          <w:sz w:val="24"/>
        </w:rPr>
        <w:t xml:space="preserve"> </w:t>
      </w:r>
      <w:r>
        <w:rPr>
          <w:color w:val="000000"/>
          <w:sz w:val="24"/>
        </w:rPr>
        <w:t>безопасности</w:t>
      </w:r>
      <w:r>
        <w:rPr>
          <w:color w:val="000000"/>
          <w:spacing w:val="25"/>
          <w:sz w:val="24"/>
        </w:rPr>
        <w:t xml:space="preserve"> </w:t>
      </w:r>
      <w:r>
        <w:rPr>
          <w:color w:val="000000"/>
          <w:sz w:val="24"/>
        </w:rPr>
        <w:t>и</w:t>
      </w:r>
      <w:r>
        <w:rPr>
          <w:color w:val="000000"/>
          <w:spacing w:val="23"/>
          <w:sz w:val="24"/>
        </w:rPr>
        <w:t xml:space="preserve"> </w:t>
      </w:r>
      <w:r>
        <w:rPr>
          <w:color w:val="000000"/>
          <w:sz w:val="24"/>
        </w:rPr>
        <w:t>(или)</w:t>
      </w:r>
      <w:r>
        <w:rPr>
          <w:color w:val="000000"/>
          <w:spacing w:val="23"/>
          <w:sz w:val="24"/>
        </w:rPr>
        <w:t xml:space="preserve"> </w:t>
      </w:r>
      <w:r>
        <w:rPr>
          <w:color w:val="000000"/>
          <w:sz w:val="24"/>
        </w:rPr>
        <w:t>безвредности</w:t>
      </w:r>
      <w:r>
        <w:rPr>
          <w:color w:val="000000"/>
          <w:spacing w:val="25"/>
          <w:sz w:val="24"/>
        </w:rPr>
        <w:t xml:space="preserve"> </w:t>
      </w:r>
      <w:r>
        <w:rPr>
          <w:color w:val="000000"/>
          <w:sz w:val="24"/>
        </w:rPr>
        <w:t>для</w:t>
      </w:r>
      <w:r>
        <w:rPr>
          <w:color w:val="000000"/>
          <w:spacing w:val="22"/>
          <w:sz w:val="24"/>
        </w:rPr>
        <w:t xml:space="preserve"> </w:t>
      </w:r>
      <w:r>
        <w:rPr>
          <w:color w:val="000000"/>
          <w:sz w:val="24"/>
        </w:rPr>
        <w:t>человека</w:t>
      </w:r>
      <w:r>
        <w:rPr>
          <w:color w:val="000000"/>
          <w:spacing w:val="300"/>
          <w:sz w:val="24"/>
        </w:rPr>
        <w:t> </w:t>
      </w:r>
      <w:r>
        <w:rPr>
          <w:color w:val="000000"/>
          <w:sz w:val="24"/>
        </w:rPr>
        <w:t>факторов</w:t>
      </w:r>
      <w:r>
        <w:rPr>
          <w:color w:val="000000"/>
          <w:spacing w:val="69"/>
          <w:sz w:val="24"/>
        </w:rPr>
        <w:t xml:space="preserve"> </w:t>
      </w:r>
      <w:r>
        <w:rPr>
          <w:color w:val="000000"/>
          <w:sz w:val="24"/>
        </w:rPr>
        <w:t>среды</w:t>
      </w:r>
      <w:r>
        <w:rPr>
          <w:color w:val="000000"/>
          <w:spacing w:val="70"/>
          <w:sz w:val="24"/>
        </w:rPr>
        <w:t xml:space="preserve"> </w:t>
      </w:r>
      <w:r>
        <w:rPr>
          <w:color w:val="000000"/>
          <w:sz w:val="24"/>
        </w:rPr>
        <w:t>обитания»,</w:t>
      </w:r>
      <w:r>
        <w:rPr>
          <w:color w:val="000000"/>
          <w:spacing w:val="74"/>
          <w:sz w:val="24"/>
        </w:rPr>
        <w:t xml:space="preserve"> </w:t>
      </w:r>
      <w:r>
        <w:rPr>
          <w:color w:val="000000"/>
          <w:sz w:val="24"/>
        </w:rPr>
        <w:t>утвержденные</w:t>
      </w:r>
      <w:r>
        <w:rPr>
          <w:color w:val="000000"/>
          <w:spacing w:val="68"/>
          <w:sz w:val="24"/>
        </w:rPr>
        <w:t xml:space="preserve"> </w:t>
      </w:r>
      <w:r>
        <w:rPr>
          <w:color w:val="000000"/>
          <w:sz w:val="24"/>
        </w:rPr>
        <w:t>постановлением</w:t>
      </w:r>
      <w:r>
        <w:rPr>
          <w:color w:val="000000"/>
          <w:spacing w:val="69"/>
          <w:sz w:val="24"/>
        </w:rPr>
        <w:t xml:space="preserve"> </w:t>
      </w:r>
      <w:r>
        <w:rPr>
          <w:color w:val="000000"/>
          <w:sz w:val="24"/>
        </w:rPr>
        <w:t>Главного</w:t>
      </w:r>
      <w:r>
        <w:rPr>
          <w:color w:val="000000"/>
          <w:spacing w:val="69"/>
          <w:sz w:val="24"/>
        </w:rPr>
        <w:t xml:space="preserve"> </w:t>
      </w:r>
      <w:r>
        <w:rPr>
          <w:color w:val="000000"/>
          <w:sz w:val="24"/>
        </w:rPr>
        <w:t>государственного</w:t>
      </w:r>
      <w:r>
        <w:rPr>
          <w:color w:val="000000"/>
          <w:spacing w:val="300"/>
          <w:sz w:val="24"/>
        </w:rPr>
        <w:t> </w:t>
      </w:r>
      <w:r>
        <w:rPr>
          <w:color w:val="000000"/>
          <w:sz w:val="24"/>
        </w:rPr>
        <w:t>санитарного</w:t>
      </w:r>
      <w:r>
        <w:rPr>
          <w:color w:val="000000"/>
          <w:spacing w:val="48"/>
          <w:sz w:val="24"/>
        </w:rPr>
        <w:t xml:space="preserve"> </w:t>
      </w:r>
      <w:r>
        <w:rPr>
          <w:color w:val="000000"/>
          <w:spacing w:val="-1"/>
          <w:sz w:val="24"/>
        </w:rPr>
        <w:t>врача</w:t>
      </w:r>
      <w:r>
        <w:rPr>
          <w:color w:val="000000"/>
          <w:spacing w:val="47"/>
          <w:sz w:val="24"/>
        </w:rPr>
        <w:t xml:space="preserve"> </w:t>
      </w:r>
      <w:r>
        <w:rPr>
          <w:color w:val="000000"/>
          <w:spacing w:val="1"/>
          <w:sz w:val="24"/>
        </w:rPr>
        <w:t>РФ</w:t>
      </w:r>
      <w:r>
        <w:rPr>
          <w:color w:val="000000"/>
          <w:spacing w:val="49"/>
          <w:sz w:val="24"/>
        </w:rPr>
        <w:t xml:space="preserve"> </w:t>
      </w:r>
      <w:r>
        <w:rPr>
          <w:color w:val="000000"/>
          <w:sz w:val="24"/>
        </w:rPr>
        <w:t>от</w:t>
      </w:r>
      <w:r>
        <w:rPr>
          <w:color w:val="000000"/>
          <w:spacing w:val="48"/>
          <w:sz w:val="24"/>
        </w:rPr>
        <w:t xml:space="preserve"> </w:t>
      </w:r>
      <w:r>
        <w:rPr>
          <w:color w:val="000000"/>
          <w:sz w:val="24"/>
        </w:rPr>
        <w:t>28.01.2021</w:t>
      </w:r>
      <w:r>
        <w:rPr>
          <w:color w:val="000000"/>
          <w:spacing w:val="48"/>
          <w:sz w:val="24"/>
        </w:rPr>
        <w:t xml:space="preserve"> </w:t>
      </w:r>
      <w:r>
        <w:rPr>
          <w:color w:val="000000"/>
          <w:sz w:val="24"/>
        </w:rPr>
        <w:t>№</w:t>
      </w:r>
      <w:r>
        <w:rPr>
          <w:color w:val="000000"/>
          <w:spacing w:val="49"/>
          <w:sz w:val="24"/>
        </w:rPr>
        <w:t xml:space="preserve"> </w:t>
      </w:r>
      <w:r>
        <w:rPr>
          <w:color w:val="000000"/>
          <w:sz w:val="24"/>
        </w:rPr>
        <w:t>2</w:t>
      </w:r>
      <w:r>
        <w:rPr>
          <w:color w:val="000000"/>
          <w:spacing w:val="48"/>
          <w:sz w:val="24"/>
        </w:rPr>
        <w:t xml:space="preserve"> </w:t>
      </w:r>
      <w:r>
        <w:rPr>
          <w:color w:val="000000"/>
          <w:sz w:val="24"/>
        </w:rPr>
        <w:t>(зарегистрировано</w:t>
      </w:r>
      <w:r>
        <w:rPr>
          <w:color w:val="000000"/>
          <w:spacing w:val="48"/>
          <w:sz w:val="24"/>
        </w:rPr>
        <w:t xml:space="preserve"> </w:t>
      </w:r>
      <w:r>
        <w:rPr>
          <w:color w:val="000000"/>
          <w:sz w:val="24"/>
        </w:rPr>
        <w:t>Минюстом</w:t>
      </w:r>
      <w:r>
        <w:rPr>
          <w:color w:val="000000"/>
          <w:spacing w:val="47"/>
          <w:sz w:val="24"/>
        </w:rPr>
        <w:t xml:space="preserve"> </w:t>
      </w:r>
      <w:r>
        <w:rPr>
          <w:color w:val="000000"/>
          <w:spacing w:val="1"/>
          <w:sz w:val="24"/>
        </w:rPr>
        <w:t>РФ</w:t>
      </w:r>
      <w:r>
        <w:rPr>
          <w:color w:val="000000"/>
          <w:spacing w:val="47"/>
          <w:sz w:val="24"/>
        </w:rPr>
        <w:t xml:space="preserve"> </w:t>
      </w:r>
      <w:r>
        <w:rPr>
          <w:color w:val="000000"/>
          <w:sz w:val="24"/>
        </w:rPr>
        <w:t>29.01.2021,</w:t>
      </w:r>
      <w:r>
        <w:rPr>
          <w:color w:val="000000"/>
          <w:spacing w:val="300"/>
          <w:sz w:val="24"/>
        </w:rPr>
        <w:t> </w:t>
      </w:r>
      <w:r>
        <w:rPr>
          <w:color w:val="000000"/>
          <w:sz w:val="24"/>
        </w:rPr>
        <w:t>регистрационный №</w:t>
      </w:r>
      <w:r>
        <w:rPr>
          <w:color w:val="000000"/>
          <w:spacing w:val="-1"/>
          <w:sz w:val="24"/>
        </w:rPr>
        <w:t xml:space="preserve"> </w:t>
      </w:r>
      <w:r>
        <w:rPr>
          <w:color w:val="000000"/>
          <w:sz w:val="24"/>
        </w:rPr>
        <w:t>62296), действующим до</w:t>
      </w:r>
      <w:r>
        <w:rPr>
          <w:color w:val="000000"/>
          <w:spacing w:val="2"/>
          <w:sz w:val="24"/>
        </w:rPr>
        <w:t xml:space="preserve"> </w:t>
      </w:r>
      <w:r>
        <w:rPr>
          <w:color w:val="000000"/>
          <w:sz w:val="24"/>
        </w:rPr>
        <w:t>01.03.2027 г.</w:t>
      </w:r>
      <w:r>
        <w:rPr>
          <w:color w:val="000000"/>
          <w:spacing w:val="4"/>
          <w:sz w:val="24"/>
        </w:rPr>
        <w:t xml:space="preserve"> </w:t>
      </w:r>
      <w:r>
        <w:rPr>
          <w:color w:val="000000"/>
          <w:sz w:val="24"/>
        </w:rPr>
        <w:t>(далее</w:t>
      </w:r>
      <w:r>
        <w:rPr>
          <w:color w:val="000000"/>
          <w:spacing w:val="-1"/>
          <w:sz w:val="24"/>
        </w:rPr>
        <w:t xml:space="preserve"> </w:t>
      </w:r>
      <w:r>
        <w:rPr>
          <w:color w:val="000000"/>
          <w:sz w:val="24"/>
        </w:rPr>
        <w:t>– СанПиН);</w:t>
      </w:r>
    </w:p>
    <w:p w14:paraId="4A2CCE6D"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11"/>
          <w:sz w:val="24"/>
          <w:szCs w:val="24"/>
        </w:rPr>
      </w:pPr>
      <w:r>
        <w:rPr>
          <w:color w:val="000000"/>
          <w:sz w:val="24"/>
        </w:rPr>
        <w:t>СанПиН</w:t>
      </w:r>
      <w:r>
        <w:rPr>
          <w:color w:val="000000"/>
          <w:spacing w:val="138"/>
          <w:sz w:val="24"/>
        </w:rPr>
        <w:t xml:space="preserve"> </w:t>
      </w:r>
      <w:r>
        <w:rPr>
          <w:color w:val="000000"/>
          <w:sz w:val="24"/>
        </w:rPr>
        <w:t>2.3/2.4.3590</w:t>
      </w:r>
      <w:r>
        <w:rPr>
          <w:color w:val="000000"/>
          <w:spacing w:val="-3"/>
          <w:sz w:val="24"/>
        </w:rPr>
        <w:t>-</w:t>
      </w:r>
      <w:r>
        <w:rPr>
          <w:color w:val="000000"/>
          <w:sz w:val="24"/>
        </w:rPr>
        <w:t>20</w:t>
      </w:r>
      <w:r>
        <w:rPr>
          <w:color w:val="000000"/>
          <w:spacing w:val="144"/>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38"/>
          <w:sz w:val="24"/>
        </w:rPr>
        <w:t xml:space="preserve"> </w:t>
      </w:r>
      <w:r>
        <w:rPr>
          <w:color w:val="000000"/>
          <w:sz w:val="24"/>
        </w:rPr>
        <w:t>требования</w:t>
      </w:r>
      <w:r>
        <w:rPr>
          <w:color w:val="000000"/>
          <w:spacing w:val="139"/>
          <w:sz w:val="24"/>
        </w:rPr>
        <w:t xml:space="preserve"> </w:t>
      </w:r>
      <w:r>
        <w:rPr>
          <w:color w:val="000000"/>
          <w:sz w:val="24"/>
        </w:rPr>
        <w:t>к</w:t>
      </w:r>
      <w:r>
        <w:rPr>
          <w:color w:val="000000"/>
          <w:spacing w:val="138"/>
          <w:sz w:val="24"/>
        </w:rPr>
        <w:t xml:space="preserve"> </w:t>
      </w:r>
      <w:r>
        <w:rPr>
          <w:color w:val="000000"/>
          <w:sz w:val="24"/>
        </w:rPr>
        <w:t>организации</w:t>
      </w:r>
      <w:r>
        <w:rPr>
          <w:color w:val="000000"/>
          <w:spacing w:val="300"/>
          <w:sz w:val="24"/>
        </w:rPr>
        <w:t> </w:t>
      </w:r>
      <w:r>
        <w:rPr>
          <w:color w:val="000000"/>
          <w:sz w:val="24"/>
        </w:rPr>
        <w:t>общественного</w:t>
      </w:r>
      <w:r>
        <w:rPr>
          <w:color w:val="000000"/>
          <w:spacing w:val="277"/>
          <w:sz w:val="24"/>
        </w:rPr>
        <w:t xml:space="preserve"> </w:t>
      </w:r>
      <w:r>
        <w:rPr>
          <w:color w:val="000000"/>
          <w:sz w:val="24"/>
        </w:rPr>
        <w:t>питания</w:t>
      </w:r>
      <w:r>
        <w:rPr>
          <w:color w:val="000000"/>
          <w:spacing w:val="276"/>
          <w:sz w:val="24"/>
        </w:rPr>
        <w:t xml:space="preserve"> </w:t>
      </w:r>
      <w:r>
        <w:rPr>
          <w:color w:val="000000"/>
          <w:spacing w:val="-1"/>
          <w:sz w:val="24"/>
        </w:rPr>
        <w:t>населения»,</w:t>
      </w:r>
      <w:r>
        <w:rPr>
          <w:color w:val="000000"/>
          <w:spacing w:val="283"/>
          <w:sz w:val="24"/>
        </w:rPr>
        <w:t xml:space="preserve"> </w:t>
      </w:r>
      <w:r>
        <w:rPr>
          <w:color w:val="000000"/>
          <w:sz w:val="24"/>
        </w:rPr>
        <w:t>утвержденные</w:t>
      </w:r>
      <w:r>
        <w:rPr>
          <w:color w:val="000000"/>
          <w:spacing w:val="275"/>
          <w:sz w:val="24"/>
        </w:rPr>
        <w:t xml:space="preserve"> </w:t>
      </w:r>
      <w:r>
        <w:rPr>
          <w:color w:val="000000"/>
          <w:sz w:val="24"/>
        </w:rPr>
        <w:t>постановлением</w:t>
      </w:r>
      <w:r>
        <w:rPr>
          <w:color w:val="000000"/>
          <w:spacing w:val="275"/>
          <w:sz w:val="24"/>
        </w:rPr>
        <w:t xml:space="preserve"> </w:t>
      </w:r>
      <w:r>
        <w:rPr>
          <w:color w:val="000000"/>
          <w:sz w:val="24"/>
        </w:rPr>
        <w:t>Главного</w:t>
      </w:r>
      <w:r>
        <w:rPr>
          <w:color w:val="000000"/>
          <w:spacing w:val="300"/>
          <w:sz w:val="24"/>
        </w:rPr>
        <w:t> </w:t>
      </w:r>
      <w:r>
        <w:rPr>
          <w:color w:val="000000"/>
          <w:sz w:val="24"/>
        </w:rPr>
        <w:t>государственного</w:t>
      </w:r>
      <w:r>
        <w:rPr>
          <w:color w:val="000000"/>
          <w:spacing w:val="7"/>
          <w:sz w:val="24"/>
        </w:rPr>
        <w:t xml:space="preserve"> </w:t>
      </w:r>
      <w:r>
        <w:rPr>
          <w:color w:val="000000"/>
          <w:sz w:val="24"/>
        </w:rPr>
        <w:t>санитарного</w:t>
      </w:r>
      <w:r>
        <w:rPr>
          <w:color w:val="000000"/>
          <w:spacing w:val="7"/>
          <w:sz w:val="24"/>
        </w:rPr>
        <w:t xml:space="preserve"> </w:t>
      </w:r>
      <w:r>
        <w:rPr>
          <w:color w:val="000000"/>
          <w:spacing w:val="-1"/>
          <w:sz w:val="24"/>
        </w:rPr>
        <w:t>врача</w:t>
      </w:r>
      <w:r>
        <w:rPr>
          <w:color w:val="000000"/>
          <w:spacing w:val="9"/>
          <w:sz w:val="24"/>
        </w:rPr>
        <w:t xml:space="preserve"> </w:t>
      </w:r>
      <w:r>
        <w:rPr>
          <w:color w:val="000000"/>
          <w:spacing w:val="1"/>
          <w:sz w:val="24"/>
        </w:rPr>
        <w:t>РФ</w:t>
      </w:r>
      <w:r>
        <w:rPr>
          <w:color w:val="000000"/>
          <w:spacing w:val="6"/>
          <w:sz w:val="24"/>
        </w:rPr>
        <w:t xml:space="preserve"> </w:t>
      </w:r>
      <w:r>
        <w:rPr>
          <w:color w:val="000000"/>
          <w:sz w:val="24"/>
        </w:rPr>
        <w:t>от</w:t>
      </w:r>
      <w:r>
        <w:rPr>
          <w:color w:val="000000"/>
          <w:spacing w:val="8"/>
          <w:sz w:val="24"/>
        </w:rPr>
        <w:t xml:space="preserve"> </w:t>
      </w:r>
      <w:r>
        <w:rPr>
          <w:color w:val="000000"/>
          <w:sz w:val="24"/>
        </w:rPr>
        <w:t>27.10.2020</w:t>
      </w:r>
      <w:r>
        <w:rPr>
          <w:color w:val="000000"/>
          <w:spacing w:val="7"/>
          <w:sz w:val="24"/>
        </w:rPr>
        <w:t xml:space="preserve"> </w:t>
      </w:r>
      <w:r>
        <w:rPr>
          <w:color w:val="000000"/>
          <w:sz w:val="24"/>
        </w:rPr>
        <w:t>№</w:t>
      </w:r>
      <w:r>
        <w:rPr>
          <w:color w:val="000000"/>
          <w:spacing w:val="6"/>
          <w:sz w:val="24"/>
        </w:rPr>
        <w:t xml:space="preserve"> </w:t>
      </w:r>
      <w:r>
        <w:rPr>
          <w:color w:val="000000"/>
          <w:sz w:val="24"/>
        </w:rPr>
        <w:t>32</w:t>
      </w:r>
      <w:r>
        <w:rPr>
          <w:color w:val="000000"/>
          <w:spacing w:val="9"/>
          <w:sz w:val="24"/>
        </w:rPr>
        <w:t xml:space="preserve"> </w:t>
      </w:r>
      <w:r>
        <w:rPr>
          <w:color w:val="000000"/>
          <w:sz w:val="24"/>
        </w:rPr>
        <w:t>(зарегистрировано</w:t>
      </w:r>
      <w:r>
        <w:rPr>
          <w:color w:val="000000"/>
          <w:spacing w:val="7"/>
          <w:sz w:val="24"/>
        </w:rPr>
        <w:t xml:space="preserve"> </w:t>
      </w:r>
      <w:r>
        <w:rPr>
          <w:color w:val="000000"/>
          <w:sz w:val="24"/>
        </w:rPr>
        <w:t>Минюстом</w:t>
      </w:r>
      <w:r>
        <w:rPr>
          <w:color w:val="000000"/>
          <w:spacing w:val="300"/>
          <w:sz w:val="24"/>
        </w:rPr>
        <w:t> </w:t>
      </w:r>
      <w:r>
        <w:rPr>
          <w:color w:val="000000"/>
          <w:spacing w:val="1"/>
          <w:sz w:val="24"/>
        </w:rPr>
        <w:t>РФ</w:t>
      </w:r>
      <w:r>
        <w:rPr>
          <w:color w:val="000000"/>
          <w:spacing w:val="-1"/>
          <w:sz w:val="24"/>
        </w:rPr>
        <w:t xml:space="preserve"> </w:t>
      </w:r>
      <w:r>
        <w:rPr>
          <w:color w:val="000000"/>
          <w:sz w:val="24"/>
        </w:rPr>
        <w:t>11.11.2020, регистрационный №60833), действующим до 01.01.2027 г.;</w:t>
      </w:r>
    </w:p>
    <w:p w14:paraId="33F8013E"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pPr>
      <w:r>
        <w:rPr>
          <w:color w:val="000000"/>
          <w:spacing w:val="111"/>
          <w:sz w:val="24"/>
        </w:rPr>
        <w:t xml:space="preserve"> </w:t>
      </w:r>
      <w:r>
        <w:rPr>
          <w:color w:val="000000"/>
          <w:sz w:val="24"/>
        </w:rPr>
        <w:t>СанПиН</w:t>
      </w:r>
      <w:r>
        <w:rPr>
          <w:color w:val="000000"/>
          <w:spacing w:val="184"/>
          <w:sz w:val="24"/>
        </w:rPr>
        <w:t xml:space="preserve"> </w:t>
      </w:r>
      <w:r>
        <w:rPr>
          <w:color w:val="000000"/>
          <w:sz w:val="24"/>
        </w:rPr>
        <w:t>2.4.3648-20</w:t>
      </w:r>
      <w:r>
        <w:rPr>
          <w:color w:val="000000"/>
          <w:spacing w:val="189"/>
          <w:sz w:val="24"/>
        </w:rPr>
        <w:t xml:space="preserve"> </w:t>
      </w:r>
      <w:r>
        <w:rPr>
          <w:color w:val="000000"/>
          <w:sz w:val="24"/>
        </w:rPr>
        <w:t>«Санитарно</w:t>
      </w:r>
      <w:r>
        <w:rPr>
          <w:color w:val="000000"/>
          <w:spacing w:val="-1"/>
          <w:sz w:val="24"/>
        </w:rPr>
        <w:t>-</w:t>
      </w:r>
      <w:r>
        <w:rPr>
          <w:color w:val="000000"/>
          <w:sz w:val="24"/>
        </w:rPr>
        <w:t>эпидемиологические</w:t>
      </w:r>
      <w:r>
        <w:rPr>
          <w:color w:val="000000"/>
          <w:spacing w:val="184"/>
          <w:sz w:val="24"/>
        </w:rPr>
        <w:t xml:space="preserve"> </w:t>
      </w:r>
      <w:r>
        <w:rPr>
          <w:color w:val="000000"/>
          <w:sz w:val="24"/>
        </w:rPr>
        <w:t>требования</w:t>
      </w:r>
      <w:r>
        <w:rPr>
          <w:color w:val="000000"/>
          <w:spacing w:val="185"/>
          <w:sz w:val="24"/>
        </w:rPr>
        <w:t xml:space="preserve"> </w:t>
      </w:r>
      <w:r>
        <w:rPr>
          <w:color w:val="000000"/>
          <w:sz w:val="24"/>
        </w:rPr>
        <w:t>к</w:t>
      </w:r>
      <w:r>
        <w:rPr>
          <w:color w:val="000000"/>
          <w:spacing w:val="185"/>
          <w:sz w:val="24"/>
        </w:rPr>
        <w:t xml:space="preserve"> </w:t>
      </w:r>
      <w:r>
        <w:rPr>
          <w:color w:val="000000"/>
          <w:sz w:val="24"/>
        </w:rPr>
        <w:t>организациям</w:t>
      </w:r>
      <w:r>
        <w:rPr>
          <w:color w:val="000000"/>
          <w:spacing w:val="300"/>
          <w:sz w:val="24"/>
        </w:rPr>
        <w:t> </w:t>
      </w:r>
      <w:r>
        <w:rPr>
          <w:color w:val="000000"/>
          <w:sz w:val="24"/>
        </w:rPr>
        <w:t>воспитания</w:t>
      </w:r>
      <w:r>
        <w:rPr>
          <w:color w:val="000000"/>
          <w:spacing w:val="96"/>
          <w:sz w:val="24"/>
        </w:rPr>
        <w:t xml:space="preserve"> </w:t>
      </w:r>
      <w:r>
        <w:rPr>
          <w:color w:val="000000"/>
          <w:sz w:val="24"/>
        </w:rPr>
        <w:t>и</w:t>
      </w:r>
      <w:r>
        <w:rPr>
          <w:color w:val="000000"/>
          <w:spacing w:val="97"/>
          <w:sz w:val="24"/>
        </w:rPr>
        <w:t xml:space="preserve"> </w:t>
      </w:r>
      <w:r>
        <w:rPr>
          <w:color w:val="000000"/>
          <w:sz w:val="24"/>
        </w:rPr>
        <w:t>обучения,</w:t>
      </w:r>
      <w:r>
        <w:rPr>
          <w:color w:val="000000"/>
          <w:spacing w:val="98"/>
          <w:sz w:val="24"/>
        </w:rPr>
        <w:t xml:space="preserve"> </w:t>
      </w:r>
      <w:r>
        <w:rPr>
          <w:color w:val="000000"/>
          <w:sz w:val="24"/>
        </w:rPr>
        <w:t>отдыха</w:t>
      </w:r>
      <w:r>
        <w:rPr>
          <w:color w:val="000000"/>
          <w:spacing w:val="95"/>
          <w:sz w:val="24"/>
        </w:rPr>
        <w:t xml:space="preserve"> </w:t>
      </w:r>
      <w:r>
        <w:rPr>
          <w:color w:val="000000"/>
          <w:sz w:val="24"/>
        </w:rPr>
        <w:t>и</w:t>
      </w:r>
      <w:r>
        <w:rPr>
          <w:color w:val="000000"/>
          <w:spacing w:val="99"/>
          <w:sz w:val="24"/>
        </w:rPr>
        <w:t xml:space="preserve"> </w:t>
      </w:r>
      <w:r>
        <w:rPr>
          <w:color w:val="000000"/>
          <w:sz w:val="24"/>
        </w:rPr>
        <w:t>оздоровления</w:t>
      </w:r>
      <w:r>
        <w:rPr>
          <w:color w:val="000000"/>
          <w:spacing w:val="98"/>
          <w:sz w:val="24"/>
        </w:rPr>
        <w:t xml:space="preserve"> </w:t>
      </w:r>
      <w:r>
        <w:rPr>
          <w:color w:val="000000"/>
          <w:sz w:val="24"/>
        </w:rPr>
        <w:t>детей</w:t>
      </w:r>
      <w:r>
        <w:rPr>
          <w:color w:val="000000"/>
          <w:spacing w:val="97"/>
          <w:sz w:val="24"/>
        </w:rPr>
        <w:t xml:space="preserve"> </w:t>
      </w:r>
      <w:r>
        <w:rPr>
          <w:color w:val="000000"/>
          <w:sz w:val="24"/>
        </w:rPr>
        <w:t>и</w:t>
      </w:r>
      <w:r>
        <w:rPr>
          <w:color w:val="000000"/>
          <w:spacing w:val="97"/>
          <w:sz w:val="24"/>
        </w:rPr>
        <w:t xml:space="preserve"> </w:t>
      </w:r>
      <w:r>
        <w:rPr>
          <w:color w:val="000000"/>
          <w:sz w:val="24"/>
        </w:rPr>
        <w:t>молодежи»,</w:t>
      </w:r>
      <w:r>
        <w:rPr>
          <w:color w:val="000000"/>
          <w:spacing w:val="103"/>
          <w:sz w:val="24"/>
        </w:rPr>
        <w:t xml:space="preserve"> </w:t>
      </w:r>
      <w:r>
        <w:rPr>
          <w:color w:val="000000"/>
          <w:sz w:val="24"/>
        </w:rPr>
        <w:t>утвержденные</w:t>
      </w:r>
      <w:r>
        <w:rPr>
          <w:color w:val="000000"/>
          <w:spacing w:val="300"/>
          <w:sz w:val="24"/>
        </w:rPr>
        <w:t> </w:t>
      </w:r>
      <w:r>
        <w:rPr>
          <w:color w:val="000000"/>
          <w:sz w:val="24"/>
        </w:rPr>
        <w:t>постановлением</w:t>
      </w:r>
      <w:r>
        <w:rPr>
          <w:color w:val="000000"/>
          <w:spacing w:val="54"/>
          <w:sz w:val="24"/>
        </w:rPr>
        <w:t xml:space="preserve"> </w:t>
      </w:r>
      <w:r>
        <w:rPr>
          <w:color w:val="000000"/>
          <w:sz w:val="24"/>
        </w:rPr>
        <w:t>Главного</w:t>
      </w:r>
      <w:r>
        <w:rPr>
          <w:color w:val="000000"/>
          <w:spacing w:val="55"/>
          <w:sz w:val="24"/>
        </w:rPr>
        <w:t xml:space="preserve"> </w:t>
      </w:r>
      <w:r>
        <w:rPr>
          <w:color w:val="000000"/>
          <w:sz w:val="24"/>
        </w:rPr>
        <w:t>государственного</w:t>
      </w:r>
      <w:r>
        <w:rPr>
          <w:color w:val="000000"/>
          <w:spacing w:val="55"/>
          <w:sz w:val="24"/>
        </w:rPr>
        <w:t xml:space="preserve"> </w:t>
      </w:r>
      <w:r>
        <w:rPr>
          <w:color w:val="000000"/>
          <w:sz w:val="24"/>
        </w:rPr>
        <w:t>санитарного</w:t>
      </w:r>
      <w:r>
        <w:rPr>
          <w:color w:val="000000"/>
          <w:spacing w:val="55"/>
          <w:sz w:val="24"/>
        </w:rPr>
        <w:t xml:space="preserve"> </w:t>
      </w:r>
      <w:r>
        <w:rPr>
          <w:color w:val="000000"/>
          <w:spacing w:val="-1"/>
          <w:sz w:val="24"/>
        </w:rPr>
        <w:t>врача</w:t>
      </w:r>
      <w:r>
        <w:rPr>
          <w:color w:val="000000"/>
          <w:spacing w:val="55"/>
          <w:sz w:val="24"/>
        </w:rPr>
        <w:t xml:space="preserve"> </w:t>
      </w:r>
      <w:r>
        <w:rPr>
          <w:color w:val="000000"/>
          <w:spacing w:val="1"/>
          <w:sz w:val="24"/>
        </w:rPr>
        <w:t>РФ</w:t>
      </w:r>
      <w:r>
        <w:rPr>
          <w:color w:val="000000"/>
          <w:spacing w:val="54"/>
          <w:sz w:val="24"/>
        </w:rPr>
        <w:t xml:space="preserve"> </w:t>
      </w:r>
      <w:r>
        <w:rPr>
          <w:color w:val="000000"/>
          <w:sz w:val="24"/>
        </w:rPr>
        <w:t>от</w:t>
      </w:r>
      <w:r>
        <w:rPr>
          <w:color w:val="000000"/>
          <w:spacing w:val="56"/>
          <w:sz w:val="24"/>
        </w:rPr>
        <w:t xml:space="preserve"> </w:t>
      </w:r>
      <w:r>
        <w:rPr>
          <w:color w:val="000000"/>
          <w:sz w:val="24"/>
        </w:rPr>
        <w:t>28.09.2020</w:t>
      </w:r>
      <w:r>
        <w:rPr>
          <w:color w:val="000000"/>
          <w:spacing w:val="55"/>
          <w:sz w:val="24"/>
        </w:rPr>
        <w:t xml:space="preserve"> </w:t>
      </w:r>
      <w:r>
        <w:rPr>
          <w:color w:val="000000"/>
          <w:sz w:val="24"/>
        </w:rPr>
        <w:t>№</w:t>
      </w:r>
      <w:r>
        <w:rPr>
          <w:color w:val="000000"/>
          <w:spacing w:val="54"/>
          <w:sz w:val="24"/>
        </w:rPr>
        <w:t xml:space="preserve"> </w:t>
      </w:r>
      <w:r>
        <w:rPr>
          <w:color w:val="000000"/>
          <w:sz w:val="24"/>
        </w:rPr>
        <w:t>28</w:t>
      </w:r>
      <w:r>
        <w:rPr>
          <w:color w:val="000000"/>
          <w:spacing w:val="300"/>
          <w:sz w:val="24"/>
        </w:rPr>
        <w:t> </w:t>
      </w:r>
      <w:r>
        <w:rPr>
          <w:color w:val="000000"/>
          <w:sz w:val="24"/>
        </w:rPr>
        <w:t>(зарегистрировано Минюстом</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 xml:space="preserve">18.12.2020, регистрационный №61573), </w:t>
      </w:r>
      <w:r>
        <w:rPr>
          <w:color w:val="000000"/>
          <w:spacing w:val="1"/>
          <w:sz w:val="24"/>
        </w:rPr>
        <w:t>действующим</w:t>
      </w:r>
      <w:r>
        <w:rPr>
          <w:color w:val="000000"/>
          <w:spacing w:val="-1"/>
          <w:sz w:val="24"/>
        </w:rPr>
        <w:t xml:space="preserve"> </w:t>
      </w:r>
      <w:r>
        <w:rPr>
          <w:color w:val="000000"/>
          <w:sz w:val="24"/>
        </w:rPr>
        <w:t>до</w:t>
      </w:r>
      <w:r>
        <w:rPr>
          <w:color w:val="000000"/>
          <w:spacing w:val="300"/>
          <w:sz w:val="24"/>
        </w:rPr>
        <w:t> </w:t>
      </w:r>
      <w:r>
        <w:rPr>
          <w:color w:val="000000"/>
          <w:sz w:val="24"/>
        </w:rPr>
        <w:t>01.01.2027 г.;</w:t>
      </w:r>
    </w:p>
    <w:p w14:paraId="4C54729A"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92"/>
          <w:sz w:val="24"/>
        </w:rPr>
        <w:t xml:space="preserve"> </w:t>
      </w:r>
      <w:r>
        <w:rPr>
          <w:color w:val="000000"/>
          <w:sz w:val="24"/>
        </w:rPr>
        <w:t>Президента</w:t>
      </w:r>
      <w:r>
        <w:rPr>
          <w:color w:val="000000"/>
          <w:spacing w:val="90"/>
          <w:sz w:val="24"/>
        </w:rPr>
        <w:t xml:space="preserve"> </w:t>
      </w:r>
      <w:r>
        <w:rPr>
          <w:color w:val="000000"/>
          <w:spacing w:val="1"/>
          <w:sz w:val="24"/>
        </w:rPr>
        <w:t>РФ</w:t>
      </w:r>
      <w:r>
        <w:rPr>
          <w:color w:val="000000"/>
          <w:spacing w:val="88"/>
          <w:sz w:val="24"/>
        </w:rPr>
        <w:t xml:space="preserve"> </w:t>
      </w:r>
      <w:r>
        <w:rPr>
          <w:color w:val="000000"/>
          <w:spacing w:val="-1"/>
          <w:sz w:val="24"/>
        </w:rPr>
        <w:t>В.В.</w:t>
      </w:r>
      <w:r>
        <w:rPr>
          <w:color w:val="000000"/>
          <w:spacing w:val="92"/>
          <w:sz w:val="24"/>
        </w:rPr>
        <w:t xml:space="preserve"> </w:t>
      </w:r>
      <w:r>
        <w:rPr>
          <w:color w:val="000000"/>
          <w:sz w:val="24"/>
        </w:rPr>
        <w:t>Путина</w:t>
      </w:r>
      <w:r>
        <w:rPr>
          <w:color w:val="000000"/>
          <w:spacing w:val="90"/>
          <w:sz w:val="24"/>
        </w:rPr>
        <w:t xml:space="preserve"> </w:t>
      </w:r>
      <w:r>
        <w:rPr>
          <w:color w:val="000000"/>
          <w:sz w:val="24"/>
        </w:rPr>
        <w:t>от</w:t>
      </w:r>
      <w:r>
        <w:rPr>
          <w:color w:val="000000"/>
          <w:spacing w:val="92"/>
          <w:sz w:val="24"/>
        </w:rPr>
        <w:t xml:space="preserve"> </w:t>
      </w:r>
      <w:r>
        <w:rPr>
          <w:color w:val="000000"/>
          <w:sz w:val="24"/>
        </w:rPr>
        <w:t>07.05.2018</w:t>
      </w:r>
      <w:r>
        <w:rPr>
          <w:color w:val="000000"/>
          <w:spacing w:val="91"/>
          <w:sz w:val="24"/>
        </w:rPr>
        <w:t xml:space="preserve"> </w:t>
      </w:r>
      <w:r>
        <w:rPr>
          <w:color w:val="000000"/>
          <w:sz w:val="24"/>
        </w:rPr>
        <w:t>№</w:t>
      </w:r>
      <w:r>
        <w:rPr>
          <w:color w:val="000000"/>
          <w:spacing w:val="90"/>
          <w:sz w:val="24"/>
        </w:rPr>
        <w:t xml:space="preserve"> </w:t>
      </w:r>
      <w:r>
        <w:rPr>
          <w:color w:val="000000"/>
          <w:sz w:val="24"/>
        </w:rPr>
        <w:t>204</w:t>
      </w:r>
      <w:r>
        <w:rPr>
          <w:color w:val="000000"/>
          <w:spacing w:val="96"/>
          <w:sz w:val="24"/>
        </w:rPr>
        <w:t xml:space="preserve"> </w:t>
      </w:r>
      <w:r>
        <w:rPr>
          <w:color w:val="000000"/>
          <w:spacing w:val="-7"/>
          <w:sz w:val="24"/>
        </w:rPr>
        <w:t>«О</w:t>
      </w:r>
      <w:r>
        <w:rPr>
          <w:color w:val="000000"/>
          <w:spacing w:val="98"/>
          <w:sz w:val="24"/>
        </w:rPr>
        <w:t xml:space="preserve"> </w:t>
      </w:r>
      <w:r>
        <w:rPr>
          <w:color w:val="000000"/>
          <w:sz w:val="24"/>
        </w:rPr>
        <w:t>национальных</w:t>
      </w:r>
      <w:r>
        <w:rPr>
          <w:color w:val="000000"/>
          <w:spacing w:val="90"/>
          <w:sz w:val="24"/>
        </w:rPr>
        <w:t xml:space="preserve"> </w:t>
      </w:r>
      <w:r>
        <w:rPr>
          <w:color w:val="000000"/>
          <w:spacing w:val="-1"/>
          <w:sz w:val="24"/>
        </w:rPr>
        <w:t>целях</w:t>
      </w:r>
      <w:r>
        <w:rPr>
          <w:color w:val="000000"/>
          <w:spacing w:val="91"/>
          <w:sz w:val="24"/>
        </w:rPr>
        <w:t xml:space="preserve"> </w:t>
      </w:r>
      <w:r>
        <w:rPr>
          <w:color w:val="000000"/>
          <w:sz w:val="24"/>
        </w:rPr>
        <w:t>истратегических</w:t>
      </w:r>
      <w:r>
        <w:rPr>
          <w:color w:val="000000"/>
          <w:spacing w:val="2"/>
          <w:sz w:val="24"/>
        </w:rPr>
        <w:t xml:space="preserve"> </w:t>
      </w:r>
      <w:r>
        <w:rPr>
          <w:color w:val="000000"/>
          <w:sz w:val="24"/>
        </w:rPr>
        <w:t>задачах развития</w:t>
      </w:r>
      <w:r>
        <w:rPr>
          <w:color w:val="000000"/>
          <w:spacing w:val="-3"/>
          <w:sz w:val="24"/>
        </w:rPr>
        <w:t xml:space="preserve"> </w:t>
      </w:r>
      <w:r>
        <w:rPr>
          <w:color w:val="000000"/>
          <w:spacing w:val="1"/>
          <w:sz w:val="24"/>
        </w:rPr>
        <w:t>РФ</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период</w:t>
      </w:r>
      <w:r>
        <w:rPr>
          <w:color w:val="000000"/>
          <w:spacing w:val="-2"/>
          <w:sz w:val="24"/>
        </w:rPr>
        <w:t xml:space="preserve"> </w:t>
      </w:r>
      <w:r>
        <w:rPr>
          <w:color w:val="000000"/>
          <w:sz w:val="24"/>
        </w:rPr>
        <w:t xml:space="preserve">до 2024 </w:t>
      </w:r>
      <w:r>
        <w:rPr>
          <w:color w:val="000000"/>
          <w:spacing w:val="-1"/>
          <w:sz w:val="24"/>
        </w:rPr>
        <w:t>года»;</w:t>
      </w:r>
    </w:p>
    <w:p w14:paraId="5EBD57EF"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3"/>
          <w:sz w:val="24"/>
        </w:rPr>
        <w:t xml:space="preserve"> </w:t>
      </w:r>
      <w:r>
        <w:rPr>
          <w:color w:val="000000"/>
          <w:sz w:val="24"/>
        </w:rPr>
        <w:t>Президента</w:t>
      </w:r>
      <w:r>
        <w:rPr>
          <w:color w:val="000000"/>
          <w:spacing w:val="11"/>
          <w:sz w:val="24"/>
        </w:rPr>
        <w:t xml:space="preserve"> </w:t>
      </w:r>
      <w:r>
        <w:rPr>
          <w:color w:val="000000"/>
          <w:spacing w:val="1"/>
          <w:sz w:val="24"/>
        </w:rPr>
        <w:t>РФ</w:t>
      </w:r>
      <w:r>
        <w:rPr>
          <w:color w:val="000000"/>
          <w:spacing w:val="11"/>
          <w:sz w:val="24"/>
        </w:rPr>
        <w:t xml:space="preserve"> </w:t>
      </w:r>
      <w:r>
        <w:rPr>
          <w:color w:val="000000"/>
          <w:sz w:val="24"/>
        </w:rPr>
        <w:t>от</w:t>
      </w:r>
      <w:r>
        <w:rPr>
          <w:color w:val="000000"/>
          <w:spacing w:val="10"/>
          <w:sz w:val="24"/>
        </w:rPr>
        <w:t xml:space="preserve"> </w:t>
      </w:r>
      <w:r>
        <w:rPr>
          <w:color w:val="000000"/>
          <w:sz w:val="24"/>
        </w:rPr>
        <w:t>21.07.2020</w:t>
      </w:r>
      <w:r>
        <w:rPr>
          <w:color w:val="000000"/>
          <w:spacing w:val="12"/>
          <w:sz w:val="24"/>
        </w:rPr>
        <w:t xml:space="preserve"> </w:t>
      </w:r>
      <w:r>
        <w:rPr>
          <w:color w:val="000000"/>
          <w:sz w:val="24"/>
        </w:rPr>
        <w:t>№</w:t>
      </w:r>
      <w:r>
        <w:rPr>
          <w:color w:val="000000"/>
          <w:spacing w:val="13"/>
          <w:sz w:val="24"/>
        </w:rPr>
        <w:t xml:space="preserve"> </w:t>
      </w:r>
      <w:r>
        <w:rPr>
          <w:color w:val="000000"/>
          <w:sz w:val="24"/>
        </w:rPr>
        <w:t>474</w:t>
      </w:r>
      <w:r>
        <w:rPr>
          <w:color w:val="000000"/>
          <w:spacing w:val="17"/>
          <w:sz w:val="24"/>
        </w:rPr>
        <w:t xml:space="preserve"> </w:t>
      </w:r>
      <w:r>
        <w:rPr>
          <w:color w:val="000000"/>
          <w:spacing w:val="-7"/>
          <w:sz w:val="24"/>
        </w:rPr>
        <w:t>«О</w:t>
      </w:r>
      <w:r>
        <w:rPr>
          <w:color w:val="000000"/>
          <w:spacing w:val="21"/>
          <w:sz w:val="24"/>
        </w:rPr>
        <w:t xml:space="preserve"> </w:t>
      </w:r>
      <w:r>
        <w:rPr>
          <w:color w:val="000000"/>
          <w:sz w:val="24"/>
        </w:rPr>
        <w:t>национальных</w:t>
      </w:r>
      <w:r>
        <w:rPr>
          <w:color w:val="000000"/>
          <w:spacing w:val="11"/>
          <w:sz w:val="24"/>
        </w:rPr>
        <w:t xml:space="preserve"> </w:t>
      </w:r>
      <w:r>
        <w:rPr>
          <w:color w:val="000000"/>
          <w:sz w:val="24"/>
        </w:rPr>
        <w:t>целях</w:t>
      </w:r>
      <w:r>
        <w:rPr>
          <w:color w:val="000000"/>
          <w:spacing w:val="14"/>
          <w:sz w:val="24"/>
        </w:rPr>
        <w:t xml:space="preserve"> </w:t>
      </w:r>
      <w:r>
        <w:rPr>
          <w:color w:val="000000"/>
          <w:sz w:val="24"/>
        </w:rPr>
        <w:t>развития</w:t>
      </w:r>
      <w:r>
        <w:rPr>
          <w:color w:val="000000"/>
          <w:spacing w:val="12"/>
          <w:sz w:val="24"/>
        </w:rPr>
        <w:t xml:space="preserve"> </w:t>
      </w:r>
      <w:r>
        <w:rPr>
          <w:color w:val="000000"/>
          <w:spacing w:val="1"/>
          <w:sz w:val="24"/>
        </w:rPr>
        <w:t>РФ</w:t>
      </w:r>
      <w:r>
        <w:rPr>
          <w:color w:val="000000"/>
          <w:spacing w:val="11"/>
          <w:sz w:val="24"/>
        </w:rPr>
        <w:t xml:space="preserve"> </w:t>
      </w:r>
      <w:r>
        <w:rPr>
          <w:color w:val="000000"/>
          <w:spacing w:val="1"/>
          <w:sz w:val="24"/>
        </w:rPr>
        <w:t>на</w:t>
      </w:r>
      <w:r>
        <w:rPr>
          <w:color w:val="000000"/>
          <w:spacing w:val="10"/>
          <w:sz w:val="24"/>
        </w:rPr>
        <w:t xml:space="preserve"> </w:t>
      </w:r>
      <w:r>
        <w:rPr>
          <w:color w:val="000000"/>
          <w:sz w:val="24"/>
        </w:rPr>
        <w:t>период</w:t>
      </w:r>
      <w:r>
        <w:rPr>
          <w:color w:val="000009"/>
          <w:sz w:val="24"/>
          <w:szCs w:val="24"/>
        </w:rPr>
        <w:t xml:space="preserve"> </w:t>
      </w:r>
      <w:r>
        <w:rPr>
          <w:color w:val="000000"/>
          <w:sz w:val="24"/>
        </w:rPr>
        <w:t xml:space="preserve">до 2030 </w:t>
      </w:r>
      <w:r>
        <w:rPr>
          <w:color w:val="000000"/>
          <w:spacing w:val="-1"/>
          <w:sz w:val="24"/>
        </w:rPr>
        <w:t>года»;</w:t>
      </w:r>
    </w:p>
    <w:p w14:paraId="20E34B6F"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1"/>
          <w:sz w:val="24"/>
        </w:rPr>
        <w:t xml:space="preserve"> </w:t>
      </w:r>
      <w:r>
        <w:rPr>
          <w:color w:val="000000"/>
          <w:sz w:val="24"/>
        </w:rPr>
        <w:t>Президента</w:t>
      </w:r>
      <w:r>
        <w:rPr>
          <w:color w:val="000000"/>
          <w:spacing w:val="-1"/>
          <w:sz w:val="24"/>
        </w:rPr>
        <w:t xml:space="preserve"> </w:t>
      </w:r>
      <w:r>
        <w:rPr>
          <w:color w:val="000000"/>
          <w:spacing w:val="1"/>
          <w:sz w:val="24"/>
        </w:rPr>
        <w:t>РФ</w:t>
      </w:r>
      <w:r>
        <w:rPr>
          <w:color w:val="000000"/>
          <w:spacing w:val="-1"/>
          <w:sz w:val="24"/>
        </w:rPr>
        <w:t xml:space="preserve"> </w:t>
      </w:r>
      <w:r>
        <w:rPr>
          <w:color w:val="000000"/>
          <w:sz w:val="24"/>
        </w:rPr>
        <w:t>от</w:t>
      </w:r>
      <w:r>
        <w:rPr>
          <w:color w:val="000000"/>
          <w:spacing w:val="-2"/>
          <w:sz w:val="24"/>
        </w:rPr>
        <w:t xml:space="preserve"> </w:t>
      </w:r>
      <w:r>
        <w:rPr>
          <w:color w:val="000000"/>
          <w:sz w:val="24"/>
        </w:rPr>
        <w:t>02.07.2021 №</w:t>
      </w:r>
      <w:r>
        <w:rPr>
          <w:color w:val="000000"/>
          <w:spacing w:val="-1"/>
          <w:sz w:val="24"/>
        </w:rPr>
        <w:t xml:space="preserve"> </w:t>
      </w:r>
      <w:r>
        <w:rPr>
          <w:color w:val="000000"/>
          <w:sz w:val="24"/>
        </w:rPr>
        <w:t>400</w:t>
      </w:r>
      <w:r>
        <w:rPr>
          <w:color w:val="000000"/>
          <w:spacing w:val="5"/>
          <w:sz w:val="24"/>
        </w:rPr>
        <w:t xml:space="preserve"> </w:t>
      </w:r>
      <w:r>
        <w:rPr>
          <w:color w:val="000000"/>
          <w:spacing w:val="-7"/>
          <w:sz w:val="24"/>
        </w:rPr>
        <w:t>«О</w:t>
      </w:r>
      <w:r>
        <w:rPr>
          <w:color w:val="000000"/>
          <w:spacing w:val="9"/>
          <w:sz w:val="24"/>
        </w:rPr>
        <w:t xml:space="preserve"> </w:t>
      </w:r>
      <w:r>
        <w:rPr>
          <w:color w:val="000000"/>
          <w:sz w:val="24"/>
        </w:rPr>
        <w:t>Стратегии</w:t>
      </w:r>
      <w:r>
        <w:rPr>
          <w:color w:val="000000"/>
          <w:spacing w:val="1"/>
          <w:sz w:val="24"/>
        </w:rPr>
        <w:t xml:space="preserve"> </w:t>
      </w:r>
      <w:r>
        <w:rPr>
          <w:color w:val="000000"/>
          <w:sz w:val="24"/>
        </w:rPr>
        <w:t>национальной</w:t>
      </w:r>
      <w:r>
        <w:rPr>
          <w:color w:val="000000"/>
          <w:spacing w:val="-1"/>
          <w:sz w:val="24"/>
        </w:rPr>
        <w:t xml:space="preserve"> </w:t>
      </w:r>
      <w:r>
        <w:rPr>
          <w:color w:val="000000"/>
          <w:sz w:val="24"/>
        </w:rPr>
        <w:t>безопасности</w:t>
      </w:r>
      <w:r>
        <w:rPr>
          <w:color w:val="000000"/>
          <w:spacing w:val="1"/>
          <w:sz w:val="24"/>
        </w:rPr>
        <w:t xml:space="preserve"> </w:t>
      </w:r>
      <w:r>
        <w:rPr>
          <w:color w:val="000000"/>
          <w:spacing w:val="-1"/>
          <w:sz w:val="24"/>
        </w:rPr>
        <w:t>РФ»;</w:t>
      </w:r>
    </w:p>
    <w:p w14:paraId="4AD1B279"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Указ</w:t>
      </w:r>
      <w:r>
        <w:rPr>
          <w:color w:val="000000"/>
          <w:spacing w:val="77"/>
          <w:sz w:val="24"/>
        </w:rPr>
        <w:t xml:space="preserve"> </w:t>
      </w:r>
      <w:r>
        <w:rPr>
          <w:color w:val="000000"/>
          <w:sz w:val="24"/>
        </w:rPr>
        <w:t>Президента</w:t>
      </w:r>
      <w:r>
        <w:rPr>
          <w:color w:val="000000"/>
          <w:spacing w:val="76"/>
          <w:sz w:val="24"/>
        </w:rPr>
        <w:t xml:space="preserve"> </w:t>
      </w:r>
      <w:r>
        <w:rPr>
          <w:color w:val="000000"/>
          <w:spacing w:val="1"/>
          <w:sz w:val="24"/>
        </w:rPr>
        <w:t>РФ</w:t>
      </w:r>
      <w:r>
        <w:rPr>
          <w:color w:val="000000"/>
          <w:spacing w:val="73"/>
          <w:sz w:val="24"/>
        </w:rPr>
        <w:t xml:space="preserve"> </w:t>
      </w:r>
      <w:r>
        <w:rPr>
          <w:color w:val="000000"/>
          <w:sz w:val="24"/>
        </w:rPr>
        <w:t>от</w:t>
      </w:r>
      <w:r>
        <w:rPr>
          <w:color w:val="000000"/>
          <w:spacing w:val="77"/>
          <w:sz w:val="24"/>
        </w:rPr>
        <w:t xml:space="preserve"> </w:t>
      </w:r>
      <w:r>
        <w:rPr>
          <w:color w:val="000000"/>
          <w:sz w:val="24"/>
        </w:rPr>
        <w:t>09.11.2022</w:t>
      </w:r>
      <w:r>
        <w:rPr>
          <w:color w:val="000000"/>
          <w:spacing w:val="77"/>
          <w:sz w:val="24"/>
        </w:rPr>
        <w:t xml:space="preserve"> </w:t>
      </w:r>
      <w:r>
        <w:rPr>
          <w:color w:val="000000"/>
          <w:sz w:val="24"/>
        </w:rPr>
        <w:t>№</w:t>
      </w:r>
      <w:r>
        <w:rPr>
          <w:color w:val="000000"/>
          <w:spacing w:val="76"/>
          <w:sz w:val="24"/>
        </w:rPr>
        <w:t xml:space="preserve"> </w:t>
      </w:r>
      <w:r>
        <w:rPr>
          <w:color w:val="000000"/>
          <w:sz w:val="24"/>
        </w:rPr>
        <w:t>809</w:t>
      </w:r>
      <w:r>
        <w:rPr>
          <w:color w:val="000000"/>
          <w:spacing w:val="79"/>
          <w:sz w:val="24"/>
        </w:rPr>
        <w:t xml:space="preserve"> </w:t>
      </w:r>
      <w:r>
        <w:rPr>
          <w:color w:val="000000"/>
          <w:spacing w:val="-2"/>
          <w:sz w:val="24"/>
        </w:rPr>
        <w:t>«Об</w:t>
      </w:r>
      <w:r>
        <w:rPr>
          <w:color w:val="000000"/>
          <w:spacing w:val="83"/>
          <w:sz w:val="24"/>
        </w:rPr>
        <w:t xml:space="preserve"> </w:t>
      </w:r>
      <w:r>
        <w:rPr>
          <w:color w:val="000000"/>
          <w:sz w:val="24"/>
        </w:rPr>
        <w:t>утверждении</w:t>
      </w:r>
      <w:r>
        <w:rPr>
          <w:color w:val="000000"/>
          <w:spacing w:val="78"/>
          <w:sz w:val="24"/>
        </w:rPr>
        <w:t xml:space="preserve"> </w:t>
      </w:r>
      <w:r>
        <w:rPr>
          <w:color w:val="000000"/>
          <w:sz w:val="24"/>
        </w:rPr>
        <w:t>Основ</w:t>
      </w:r>
      <w:r>
        <w:rPr>
          <w:color w:val="000000"/>
          <w:spacing w:val="76"/>
          <w:sz w:val="24"/>
        </w:rPr>
        <w:t xml:space="preserve"> </w:t>
      </w:r>
      <w:r>
        <w:rPr>
          <w:color w:val="000000"/>
          <w:sz w:val="24"/>
        </w:rPr>
        <w:t>государственной</w:t>
      </w:r>
      <w:r>
        <w:rPr>
          <w:color w:val="000000"/>
          <w:spacing w:val="300"/>
          <w:sz w:val="24"/>
        </w:rPr>
        <w:t> </w:t>
      </w:r>
      <w:r>
        <w:rPr>
          <w:color w:val="000000"/>
          <w:sz w:val="24"/>
        </w:rPr>
        <w:t>политики</w:t>
      </w:r>
      <w:r>
        <w:rPr>
          <w:color w:val="000000"/>
          <w:spacing w:val="13"/>
          <w:sz w:val="24"/>
        </w:rPr>
        <w:t xml:space="preserve"> </w:t>
      </w:r>
      <w:r>
        <w:rPr>
          <w:color w:val="000000"/>
          <w:spacing w:val="1"/>
          <w:sz w:val="24"/>
        </w:rPr>
        <w:t>по</w:t>
      </w:r>
      <w:r>
        <w:rPr>
          <w:color w:val="000000"/>
          <w:spacing w:val="11"/>
          <w:sz w:val="24"/>
        </w:rPr>
        <w:t xml:space="preserve"> </w:t>
      </w:r>
      <w:r>
        <w:rPr>
          <w:color w:val="000000"/>
          <w:sz w:val="24"/>
        </w:rPr>
        <w:t>сохранению</w:t>
      </w:r>
      <w:r>
        <w:rPr>
          <w:color w:val="000000"/>
          <w:spacing w:val="12"/>
          <w:sz w:val="24"/>
        </w:rPr>
        <w:t xml:space="preserve"> </w:t>
      </w:r>
      <w:r>
        <w:rPr>
          <w:color w:val="000000"/>
          <w:sz w:val="24"/>
        </w:rPr>
        <w:t>и</w:t>
      </w:r>
      <w:r>
        <w:rPr>
          <w:color w:val="000000"/>
          <w:spacing w:val="15"/>
          <w:sz w:val="24"/>
        </w:rPr>
        <w:t xml:space="preserve"> </w:t>
      </w:r>
      <w:r>
        <w:rPr>
          <w:color w:val="000000"/>
          <w:sz w:val="24"/>
        </w:rPr>
        <w:t>укреплению</w:t>
      </w:r>
      <w:r>
        <w:rPr>
          <w:color w:val="000000"/>
          <w:spacing w:val="13"/>
          <w:sz w:val="24"/>
        </w:rPr>
        <w:t xml:space="preserve"> </w:t>
      </w:r>
      <w:r>
        <w:rPr>
          <w:color w:val="000000"/>
          <w:sz w:val="24"/>
        </w:rPr>
        <w:t>традиционных</w:t>
      </w:r>
      <w:r>
        <w:rPr>
          <w:color w:val="000000"/>
          <w:spacing w:val="14"/>
          <w:sz w:val="24"/>
        </w:rPr>
        <w:t xml:space="preserve"> </w:t>
      </w:r>
      <w:r>
        <w:rPr>
          <w:color w:val="000000"/>
          <w:sz w:val="24"/>
        </w:rPr>
        <w:t>российских</w:t>
      </w:r>
      <w:r>
        <w:rPr>
          <w:color w:val="000000"/>
          <w:spacing w:val="14"/>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14:paraId="69B89AEE"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
          <w:sz w:val="24"/>
          <w:szCs w:val="24"/>
        </w:rPr>
      </w:pPr>
      <w:r>
        <w:rPr>
          <w:color w:val="000000"/>
          <w:sz w:val="24"/>
        </w:rPr>
        <w:t>Комментарии</w:t>
      </w:r>
      <w:r>
        <w:rPr>
          <w:color w:val="000000"/>
          <w:spacing w:val="1"/>
          <w:sz w:val="24"/>
        </w:rPr>
        <w:t xml:space="preserve"> </w:t>
      </w:r>
      <w:r>
        <w:rPr>
          <w:color w:val="000000"/>
          <w:sz w:val="24"/>
        </w:rPr>
        <w:t>Минобрнауки</w:t>
      </w:r>
      <w:r>
        <w:rPr>
          <w:color w:val="000000"/>
          <w:spacing w:val="1"/>
          <w:sz w:val="24"/>
        </w:rPr>
        <w:t xml:space="preserve"> </w:t>
      </w:r>
      <w:r>
        <w:rPr>
          <w:color w:val="000000"/>
          <w:sz w:val="24"/>
        </w:rPr>
        <w:t>России</w:t>
      </w:r>
      <w:r>
        <w:rPr>
          <w:color w:val="000000"/>
          <w:spacing w:val="1"/>
          <w:sz w:val="24"/>
        </w:rPr>
        <w:t xml:space="preserve"> </w:t>
      </w:r>
      <w:r>
        <w:rPr>
          <w:color w:val="000000"/>
          <w:sz w:val="24"/>
        </w:rPr>
        <w:t>к</w:t>
      </w:r>
      <w:r>
        <w:rPr>
          <w:color w:val="000000"/>
          <w:spacing w:val="1"/>
          <w:sz w:val="24"/>
        </w:rPr>
        <w:t xml:space="preserve"> </w:t>
      </w:r>
      <w:r>
        <w:rPr>
          <w:color w:val="000000"/>
          <w:sz w:val="24"/>
        </w:rPr>
        <w:t>ФГОС</w:t>
      </w:r>
      <w:r>
        <w:rPr>
          <w:color w:val="000000"/>
          <w:spacing w:val="1"/>
          <w:sz w:val="24"/>
        </w:rPr>
        <w:t xml:space="preserve"> </w:t>
      </w:r>
      <w:r>
        <w:rPr>
          <w:color w:val="000000"/>
          <w:sz w:val="24"/>
        </w:rPr>
        <w:t>ДО</w:t>
      </w:r>
      <w:r>
        <w:rPr>
          <w:color w:val="000000"/>
          <w:spacing w:val="-1"/>
          <w:sz w:val="24"/>
        </w:rPr>
        <w:t xml:space="preserve"> </w:t>
      </w:r>
      <w:r>
        <w:rPr>
          <w:color w:val="000000"/>
          <w:sz w:val="24"/>
        </w:rPr>
        <w:t>от 28.02.2014 №</w:t>
      </w:r>
      <w:r>
        <w:rPr>
          <w:color w:val="000000"/>
          <w:spacing w:val="-1"/>
          <w:sz w:val="24"/>
        </w:rPr>
        <w:t xml:space="preserve"> </w:t>
      </w:r>
      <w:r>
        <w:rPr>
          <w:color w:val="000000"/>
          <w:spacing w:val="2"/>
          <w:sz w:val="24"/>
        </w:rPr>
        <w:t>08</w:t>
      </w:r>
      <w:r>
        <w:rPr>
          <w:color w:val="000000"/>
          <w:spacing w:val="1"/>
          <w:sz w:val="24"/>
        </w:rPr>
        <w:t>-249;</w:t>
      </w:r>
    </w:p>
    <w:p w14:paraId="6A1C8788"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9"/>
          <w:sz w:val="24"/>
        </w:rPr>
        <w:t xml:space="preserve"> </w:t>
      </w:r>
      <w:r>
        <w:rPr>
          <w:color w:val="000000"/>
          <w:sz w:val="24"/>
        </w:rPr>
        <w:t>Минпросвещения</w:t>
      </w:r>
      <w:r>
        <w:rPr>
          <w:color w:val="000000"/>
          <w:spacing w:val="19"/>
          <w:sz w:val="24"/>
        </w:rPr>
        <w:t xml:space="preserve"> </w:t>
      </w:r>
      <w:r>
        <w:rPr>
          <w:color w:val="000000"/>
          <w:spacing w:val="1"/>
          <w:sz w:val="24"/>
        </w:rPr>
        <w:t>РФ</w:t>
      </w:r>
      <w:r>
        <w:rPr>
          <w:color w:val="000000"/>
          <w:spacing w:val="18"/>
          <w:sz w:val="24"/>
        </w:rPr>
        <w:t xml:space="preserve"> </w:t>
      </w:r>
      <w:r>
        <w:rPr>
          <w:color w:val="000000"/>
          <w:sz w:val="24"/>
        </w:rPr>
        <w:t>от</w:t>
      </w:r>
      <w:r>
        <w:rPr>
          <w:color w:val="000000"/>
          <w:spacing w:val="20"/>
          <w:sz w:val="24"/>
        </w:rPr>
        <w:t xml:space="preserve"> </w:t>
      </w:r>
      <w:r>
        <w:rPr>
          <w:color w:val="000000"/>
          <w:sz w:val="24"/>
        </w:rPr>
        <w:t>19.12.2022</w:t>
      </w:r>
      <w:r>
        <w:rPr>
          <w:color w:val="000000"/>
          <w:spacing w:val="19"/>
          <w:sz w:val="24"/>
        </w:rPr>
        <w:t xml:space="preserve"> </w:t>
      </w:r>
      <w:r>
        <w:rPr>
          <w:color w:val="000000"/>
          <w:sz w:val="24"/>
        </w:rPr>
        <w:t>№</w:t>
      </w:r>
      <w:r>
        <w:rPr>
          <w:color w:val="000000"/>
          <w:spacing w:val="16"/>
          <w:sz w:val="24"/>
        </w:rPr>
        <w:t xml:space="preserve"> </w:t>
      </w:r>
      <w:r>
        <w:rPr>
          <w:color w:val="000000"/>
          <w:spacing w:val="2"/>
          <w:sz w:val="24"/>
        </w:rPr>
        <w:t>03</w:t>
      </w:r>
      <w:r>
        <w:rPr>
          <w:color w:val="000000"/>
          <w:spacing w:val="-1"/>
          <w:sz w:val="24"/>
        </w:rPr>
        <w:t>-</w:t>
      </w:r>
      <w:r>
        <w:rPr>
          <w:color w:val="000000"/>
          <w:sz w:val="24"/>
        </w:rPr>
        <w:t>2110</w:t>
      </w:r>
      <w:r>
        <w:rPr>
          <w:color w:val="000000"/>
          <w:spacing w:val="24"/>
          <w:sz w:val="24"/>
        </w:rPr>
        <w:t xml:space="preserve"> </w:t>
      </w:r>
      <w:r>
        <w:rPr>
          <w:color w:val="000000"/>
          <w:spacing w:val="-1"/>
          <w:sz w:val="24"/>
        </w:rPr>
        <w:t>«Рекомендации</w:t>
      </w:r>
      <w:r>
        <w:rPr>
          <w:color w:val="000000"/>
          <w:spacing w:val="20"/>
          <w:sz w:val="24"/>
        </w:rPr>
        <w:t xml:space="preserve"> </w:t>
      </w:r>
      <w:r>
        <w:rPr>
          <w:color w:val="000000"/>
          <w:spacing w:val="1"/>
          <w:sz w:val="24"/>
        </w:rPr>
        <w:t>по</w:t>
      </w:r>
      <w:r>
        <w:rPr>
          <w:color w:val="000000"/>
          <w:spacing w:val="18"/>
          <w:sz w:val="24"/>
        </w:rPr>
        <w:t xml:space="preserve"> </w:t>
      </w:r>
      <w:r>
        <w:rPr>
          <w:color w:val="000000"/>
          <w:sz w:val="24"/>
        </w:rPr>
        <w:t>формированию</w:t>
      </w:r>
      <w:r>
        <w:rPr>
          <w:color w:val="000000"/>
          <w:spacing w:val="300"/>
          <w:sz w:val="24"/>
        </w:rPr>
        <w:t> </w:t>
      </w:r>
      <w:r>
        <w:rPr>
          <w:color w:val="000000"/>
          <w:sz w:val="24"/>
        </w:rPr>
        <w:t>инфраструктуры</w:t>
      </w:r>
      <w:r>
        <w:rPr>
          <w:color w:val="000000"/>
          <w:spacing w:val="151"/>
          <w:sz w:val="24"/>
        </w:rPr>
        <w:t xml:space="preserve"> </w:t>
      </w:r>
      <w:r>
        <w:rPr>
          <w:color w:val="000000"/>
          <w:spacing w:val="1"/>
          <w:sz w:val="24"/>
        </w:rPr>
        <w:t>ДОО</w:t>
      </w:r>
      <w:r>
        <w:rPr>
          <w:color w:val="000000"/>
          <w:spacing w:val="151"/>
          <w:sz w:val="24"/>
        </w:rPr>
        <w:t xml:space="preserve"> </w:t>
      </w:r>
      <w:r>
        <w:rPr>
          <w:color w:val="000000"/>
          <w:sz w:val="24"/>
        </w:rPr>
        <w:t>и</w:t>
      </w:r>
      <w:r>
        <w:rPr>
          <w:color w:val="000000"/>
          <w:spacing w:val="152"/>
          <w:sz w:val="24"/>
        </w:rPr>
        <w:t xml:space="preserve"> </w:t>
      </w:r>
      <w:r>
        <w:rPr>
          <w:color w:val="000000"/>
          <w:sz w:val="24"/>
        </w:rPr>
        <w:t>комплектации</w:t>
      </w:r>
      <w:r>
        <w:rPr>
          <w:color w:val="000000"/>
          <w:spacing w:val="154"/>
          <w:sz w:val="24"/>
        </w:rPr>
        <w:t xml:space="preserve"> </w:t>
      </w:r>
      <w:r>
        <w:rPr>
          <w:color w:val="000000"/>
          <w:sz w:val="24"/>
        </w:rPr>
        <w:t>учебно</w:t>
      </w:r>
      <w:r>
        <w:rPr>
          <w:color w:val="000000"/>
          <w:spacing w:val="-1"/>
          <w:sz w:val="24"/>
        </w:rPr>
        <w:t>-</w:t>
      </w:r>
      <w:r>
        <w:rPr>
          <w:color w:val="000000"/>
          <w:sz w:val="24"/>
        </w:rPr>
        <w:t>методических</w:t>
      </w:r>
      <w:r>
        <w:rPr>
          <w:color w:val="000000"/>
          <w:spacing w:val="153"/>
          <w:sz w:val="24"/>
        </w:rPr>
        <w:t xml:space="preserve"> </w:t>
      </w:r>
      <w:r>
        <w:rPr>
          <w:color w:val="000000"/>
          <w:sz w:val="24"/>
        </w:rPr>
        <w:t>материалов</w:t>
      </w:r>
      <w:r>
        <w:rPr>
          <w:color w:val="000000"/>
          <w:spacing w:val="151"/>
          <w:sz w:val="24"/>
        </w:rPr>
        <w:t xml:space="preserve"> </w:t>
      </w:r>
      <w:r>
        <w:rPr>
          <w:color w:val="000000"/>
          <w:sz w:val="24"/>
        </w:rPr>
        <w:t>в</w:t>
      </w:r>
      <w:r>
        <w:rPr>
          <w:color w:val="000000"/>
          <w:spacing w:val="153"/>
          <w:sz w:val="24"/>
        </w:rPr>
        <w:t xml:space="preserve"> </w:t>
      </w:r>
      <w:r>
        <w:rPr>
          <w:color w:val="000000"/>
          <w:sz w:val="24"/>
        </w:rPr>
        <w:t>целях</w:t>
      </w:r>
      <w:r>
        <w:rPr>
          <w:color w:val="000000"/>
          <w:spacing w:val="300"/>
          <w:sz w:val="24"/>
        </w:rPr>
        <w:t> </w:t>
      </w:r>
      <w:r>
        <w:rPr>
          <w:color w:val="000000"/>
          <w:sz w:val="24"/>
        </w:rPr>
        <w:t>реализации</w:t>
      </w:r>
      <w:r>
        <w:rPr>
          <w:color w:val="000000"/>
          <w:spacing w:val="1"/>
          <w:sz w:val="24"/>
        </w:rPr>
        <w:t xml:space="preserve"> </w:t>
      </w:r>
      <w:r>
        <w:rPr>
          <w:color w:val="000000"/>
          <w:sz w:val="24"/>
        </w:rPr>
        <w:t>ОП</w:t>
      </w:r>
      <w:r>
        <w:rPr>
          <w:color w:val="000000"/>
          <w:spacing w:val="-1"/>
          <w:sz w:val="24"/>
        </w:rPr>
        <w:t xml:space="preserve"> </w:t>
      </w:r>
      <w:r>
        <w:rPr>
          <w:color w:val="000000"/>
          <w:spacing w:val="-2"/>
          <w:sz w:val="24"/>
        </w:rPr>
        <w:t>ДО»;</w:t>
      </w:r>
    </w:p>
    <w:p w14:paraId="63885BE6"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74"/>
          <w:sz w:val="24"/>
        </w:rPr>
        <w:t xml:space="preserve"> </w:t>
      </w:r>
      <w:r>
        <w:rPr>
          <w:color w:val="000000"/>
          <w:sz w:val="24"/>
        </w:rPr>
        <w:t>Минпросвещения</w:t>
      </w:r>
      <w:r>
        <w:rPr>
          <w:color w:val="000000"/>
          <w:spacing w:val="74"/>
          <w:sz w:val="24"/>
        </w:rPr>
        <w:t xml:space="preserve"> </w:t>
      </w:r>
      <w:r>
        <w:rPr>
          <w:color w:val="000000"/>
          <w:spacing w:val="1"/>
          <w:sz w:val="24"/>
        </w:rPr>
        <w:t>РФ</w:t>
      </w:r>
      <w:r>
        <w:rPr>
          <w:color w:val="000000"/>
          <w:spacing w:val="73"/>
          <w:sz w:val="24"/>
        </w:rPr>
        <w:t xml:space="preserve"> </w:t>
      </w:r>
      <w:r>
        <w:rPr>
          <w:color w:val="000000"/>
          <w:spacing w:val="-2"/>
          <w:sz w:val="24"/>
        </w:rPr>
        <w:t>от</w:t>
      </w:r>
      <w:r>
        <w:rPr>
          <w:color w:val="000000"/>
          <w:spacing w:val="77"/>
          <w:sz w:val="24"/>
        </w:rPr>
        <w:t xml:space="preserve"> </w:t>
      </w:r>
      <w:r>
        <w:rPr>
          <w:color w:val="000000"/>
          <w:sz w:val="24"/>
        </w:rPr>
        <w:t>03.03.2023</w:t>
      </w:r>
      <w:r>
        <w:rPr>
          <w:color w:val="000000"/>
          <w:spacing w:val="72"/>
          <w:sz w:val="24"/>
        </w:rPr>
        <w:t xml:space="preserve"> </w:t>
      </w:r>
      <w:r>
        <w:rPr>
          <w:color w:val="000000"/>
          <w:sz w:val="24"/>
        </w:rPr>
        <w:t>№</w:t>
      </w:r>
      <w:r>
        <w:rPr>
          <w:color w:val="000000"/>
          <w:spacing w:val="73"/>
          <w:sz w:val="24"/>
        </w:rPr>
        <w:t xml:space="preserve"> </w:t>
      </w:r>
      <w:r>
        <w:rPr>
          <w:color w:val="000000"/>
          <w:spacing w:val="2"/>
          <w:sz w:val="24"/>
        </w:rPr>
        <w:t>03</w:t>
      </w:r>
      <w:r>
        <w:rPr>
          <w:color w:val="000000"/>
          <w:spacing w:val="-1"/>
          <w:sz w:val="24"/>
        </w:rPr>
        <w:t>-</w:t>
      </w:r>
      <w:r>
        <w:rPr>
          <w:color w:val="000000"/>
          <w:sz w:val="24"/>
        </w:rPr>
        <w:t>350</w:t>
      </w:r>
      <w:r>
        <w:rPr>
          <w:color w:val="000000"/>
          <w:spacing w:val="79"/>
          <w:sz w:val="24"/>
        </w:rPr>
        <w:t xml:space="preserve"> </w:t>
      </w:r>
      <w:r>
        <w:rPr>
          <w:color w:val="000000"/>
          <w:spacing w:val="-7"/>
          <w:sz w:val="24"/>
        </w:rPr>
        <w:t>«О</w:t>
      </w:r>
      <w:r>
        <w:rPr>
          <w:color w:val="000000"/>
          <w:spacing w:val="83"/>
          <w:sz w:val="24"/>
        </w:rPr>
        <w:t xml:space="preserve"> </w:t>
      </w:r>
      <w:r>
        <w:rPr>
          <w:color w:val="000000"/>
          <w:sz w:val="24"/>
        </w:rPr>
        <w:t>направлении</w:t>
      </w:r>
      <w:r>
        <w:rPr>
          <w:color w:val="000000"/>
          <w:spacing w:val="75"/>
          <w:sz w:val="24"/>
        </w:rPr>
        <w:t xml:space="preserve"> </w:t>
      </w:r>
      <w:r>
        <w:rPr>
          <w:color w:val="000000"/>
          <w:sz w:val="24"/>
        </w:rPr>
        <w:t>методических</w:t>
      </w:r>
      <w:r>
        <w:rPr>
          <w:color w:val="000000"/>
          <w:spacing w:val="300"/>
          <w:sz w:val="24"/>
        </w:rPr>
        <w:t> </w:t>
      </w:r>
      <w:r>
        <w:rPr>
          <w:color w:val="000000"/>
          <w:sz w:val="24"/>
        </w:rPr>
        <w:t>рекомендаций</w:t>
      </w:r>
      <w:r>
        <w:rPr>
          <w:color w:val="000000"/>
          <w:spacing w:val="94"/>
          <w:sz w:val="24"/>
        </w:rPr>
        <w:t xml:space="preserve"> </w:t>
      </w:r>
      <w:r>
        <w:rPr>
          <w:color w:val="000000"/>
          <w:spacing w:val="1"/>
          <w:sz w:val="24"/>
        </w:rPr>
        <w:t>по</w:t>
      </w:r>
      <w:r>
        <w:rPr>
          <w:color w:val="000000"/>
          <w:spacing w:val="92"/>
          <w:sz w:val="24"/>
        </w:rPr>
        <w:t xml:space="preserve"> </w:t>
      </w:r>
      <w:r>
        <w:rPr>
          <w:color w:val="000000"/>
          <w:sz w:val="24"/>
        </w:rPr>
        <w:t>реализации</w:t>
      </w:r>
      <w:r>
        <w:rPr>
          <w:color w:val="000000"/>
          <w:spacing w:val="95"/>
          <w:sz w:val="24"/>
        </w:rPr>
        <w:t xml:space="preserve"> </w:t>
      </w:r>
      <w:r>
        <w:rPr>
          <w:color w:val="000000"/>
          <w:sz w:val="24"/>
        </w:rPr>
        <w:t>Федеральной</w:t>
      </w:r>
      <w:r>
        <w:rPr>
          <w:color w:val="000000"/>
          <w:spacing w:val="92"/>
          <w:sz w:val="24"/>
        </w:rPr>
        <w:t xml:space="preserve"> </w:t>
      </w:r>
      <w:r>
        <w:rPr>
          <w:color w:val="000000"/>
          <w:sz w:val="24"/>
        </w:rPr>
        <w:t>образовательной</w:t>
      </w:r>
      <w:r>
        <w:rPr>
          <w:color w:val="000000"/>
          <w:spacing w:val="94"/>
          <w:sz w:val="24"/>
        </w:rPr>
        <w:t xml:space="preserve"> </w:t>
      </w:r>
      <w:r>
        <w:rPr>
          <w:color w:val="000000"/>
          <w:sz w:val="24"/>
        </w:rPr>
        <w:t>программы</w:t>
      </w:r>
      <w:r>
        <w:rPr>
          <w:color w:val="000000"/>
          <w:spacing w:val="93"/>
          <w:sz w:val="24"/>
        </w:rPr>
        <w:t xml:space="preserve"> </w:t>
      </w:r>
      <w:r>
        <w:rPr>
          <w:color w:val="000000"/>
          <w:sz w:val="24"/>
        </w:rPr>
        <w:t>дошкольного</w:t>
      </w:r>
      <w:r>
        <w:rPr>
          <w:color w:val="000000"/>
          <w:spacing w:val="300"/>
          <w:sz w:val="24"/>
        </w:rPr>
        <w:t> </w:t>
      </w:r>
      <w:r>
        <w:rPr>
          <w:color w:val="000000"/>
          <w:sz w:val="24"/>
        </w:rPr>
        <w:t>образования»;</w:t>
      </w:r>
    </w:p>
    <w:p w14:paraId="013A6B30"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Письмо</w:t>
      </w:r>
      <w:r>
        <w:rPr>
          <w:color w:val="000000"/>
          <w:spacing w:val="144"/>
          <w:sz w:val="24"/>
        </w:rPr>
        <w:t xml:space="preserve"> </w:t>
      </w:r>
      <w:r>
        <w:rPr>
          <w:color w:val="000000"/>
          <w:sz w:val="24"/>
        </w:rPr>
        <w:t>Минобрнауки</w:t>
      </w:r>
      <w:r>
        <w:rPr>
          <w:color w:val="000000"/>
          <w:spacing w:val="145"/>
          <w:sz w:val="24"/>
        </w:rPr>
        <w:t xml:space="preserve"> </w:t>
      </w:r>
      <w:r>
        <w:rPr>
          <w:color w:val="000000"/>
          <w:sz w:val="24"/>
        </w:rPr>
        <w:t>России</w:t>
      </w:r>
      <w:r>
        <w:rPr>
          <w:color w:val="000000"/>
          <w:spacing w:val="145"/>
          <w:sz w:val="24"/>
        </w:rPr>
        <w:t xml:space="preserve"> </w:t>
      </w:r>
      <w:r>
        <w:rPr>
          <w:color w:val="000000"/>
          <w:sz w:val="24"/>
        </w:rPr>
        <w:t>от</w:t>
      </w:r>
      <w:r>
        <w:rPr>
          <w:color w:val="000000"/>
          <w:spacing w:val="144"/>
          <w:sz w:val="24"/>
        </w:rPr>
        <w:t xml:space="preserve"> </w:t>
      </w:r>
      <w:r>
        <w:rPr>
          <w:color w:val="000000"/>
          <w:sz w:val="24"/>
        </w:rPr>
        <w:t>07.06.2013</w:t>
      </w:r>
      <w:r>
        <w:rPr>
          <w:color w:val="000000"/>
          <w:spacing w:val="144"/>
          <w:sz w:val="24"/>
        </w:rPr>
        <w:t xml:space="preserve"> </w:t>
      </w:r>
      <w:r>
        <w:rPr>
          <w:color w:val="000000"/>
          <w:sz w:val="24"/>
        </w:rPr>
        <w:t>№</w:t>
      </w:r>
      <w:r>
        <w:rPr>
          <w:color w:val="000000"/>
          <w:spacing w:val="143"/>
          <w:sz w:val="24"/>
        </w:rPr>
        <w:t xml:space="preserve"> </w:t>
      </w:r>
      <w:r>
        <w:rPr>
          <w:color w:val="000000"/>
          <w:spacing w:val="3"/>
          <w:sz w:val="24"/>
        </w:rPr>
        <w:t>ИР</w:t>
      </w:r>
      <w:r>
        <w:rPr>
          <w:color w:val="000000"/>
          <w:spacing w:val="-1"/>
          <w:sz w:val="24"/>
        </w:rPr>
        <w:t>-</w:t>
      </w:r>
      <w:r>
        <w:rPr>
          <w:color w:val="000000"/>
          <w:sz w:val="24"/>
        </w:rPr>
        <w:t>535/07</w:t>
      </w:r>
      <w:r>
        <w:rPr>
          <w:color w:val="000000"/>
          <w:spacing w:val="149"/>
          <w:sz w:val="24"/>
        </w:rPr>
        <w:t xml:space="preserve"> </w:t>
      </w:r>
      <w:r>
        <w:rPr>
          <w:color w:val="000000"/>
          <w:spacing w:val="-7"/>
          <w:sz w:val="24"/>
        </w:rPr>
        <w:t>«О</w:t>
      </w:r>
      <w:r>
        <w:rPr>
          <w:color w:val="000000"/>
          <w:spacing w:val="155"/>
          <w:sz w:val="24"/>
        </w:rPr>
        <w:t xml:space="preserve"> </w:t>
      </w:r>
      <w:r>
        <w:rPr>
          <w:color w:val="000000"/>
          <w:sz w:val="24"/>
        </w:rPr>
        <w:t>коррекционном</w:t>
      </w:r>
      <w:r>
        <w:rPr>
          <w:color w:val="000000"/>
          <w:spacing w:val="140"/>
          <w:sz w:val="24"/>
        </w:rPr>
        <w:t xml:space="preserve"> </w:t>
      </w:r>
      <w:r>
        <w:rPr>
          <w:color w:val="000000"/>
          <w:sz w:val="24"/>
        </w:rPr>
        <w:t>и</w:t>
      </w:r>
      <w:r>
        <w:rPr>
          <w:color w:val="000009"/>
          <w:sz w:val="24"/>
          <w:szCs w:val="24"/>
        </w:rPr>
        <w:t xml:space="preserve"> </w:t>
      </w:r>
      <w:r>
        <w:rPr>
          <w:color w:val="000000"/>
          <w:sz w:val="24"/>
        </w:rPr>
        <w:t>инклюзивном</w:t>
      </w:r>
      <w:r>
        <w:rPr>
          <w:color w:val="000000"/>
          <w:spacing w:val="-1"/>
          <w:sz w:val="24"/>
        </w:rPr>
        <w:t xml:space="preserve"> </w:t>
      </w:r>
      <w:r>
        <w:rPr>
          <w:color w:val="000000"/>
          <w:sz w:val="24"/>
        </w:rPr>
        <w:t>образовании</w:t>
      </w:r>
      <w:r>
        <w:rPr>
          <w:color w:val="000000"/>
          <w:spacing w:val="-2"/>
          <w:sz w:val="24"/>
        </w:rPr>
        <w:t xml:space="preserve"> </w:t>
      </w:r>
      <w:r>
        <w:rPr>
          <w:color w:val="000000"/>
          <w:spacing w:val="-1"/>
          <w:sz w:val="24"/>
        </w:rPr>
        <w:t>детей»;</w:t>
      </w:r>
    </w:p>
    <w:p w14:paraId="392EC1BE"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pacing w:val="-1"/>
          <w:sz w:val="24"/>
          <w:szCs w:val="24"/>
        </w:rPr>
      </w:pPr>
      <w:r>
        <w:rPr>
          <w:color w:val="000000"/>
          <w:sz w:val="24"/>
        </w:rPr>
        <w:t>Приказ</w:t>
      </w:r>
      <w:r>
        <w:rPr>
          <w:color w:val="000000"/>
          <w:spacing w:val="37"/>
          <w:sz w:val="24"/>
        </w:rPr>
        <w:t xml:space="preserve"> </w:t>
      </w:r>
      <w:r>
        <w:rPr>
          <w:color w:val="000000"/>
          <w:spacing w:val="-1"/>
          <w:sz w:val="24"/>
        </w:rPr>
        <w:t>Минтруда</w:t>
      </w:r>
      <w:r>
        <w:rPr>
          <w:color w:val="000000"/>
          <w:spacing w:val="38"/>
          <w:sz w:val="24"/>
        </w:rPr>
        <w:t xml:space="preserve"> </w:t>
      </w:r>
      <w:r>
        <w:rPr>
          <w:color w:val="000000"/>
          <w:sz w:val="24"/>
        </w:rPr>
        <w:t>и</w:t>
      </w:r>
      <w:r>
        <w:rPr>
          <w:color w:val="000000"/>
          <w:spacing w:val="37"/>
          <w:sz w:val="24"/>
        </w:rPr>
        <w:t xml:space="preserve"> </w:t>
      </w:r>
      <w:r>
        <w:rPr>
          <w:color w:val="000000"/>
          <w:sz w:val="24"/>
        </w:rPr>
        <w:t>соцзащиты</w:t>
      </w:r>
      <w:r>
        <w:rPr>
          <w:color w:val="000000"/>
          <w:spacing w:val="35"/>
          <w:sz w:val="24"/>
        </w:rPr>
        <w:t xml:space="preserve"> </w:t>
      </w:r>
      <w:r>
        <w:rPr>
          <w:color w:val="000000"/>
          <w:spacing w:val="1"/>
          <w:sz w:val="24"/>
        </w:rPr>
        <w:t>РФ</w:t>
      </w:r>
      <w:r>
        <w:rPr>
          <w:color w:val="000000"/>
          <w:spacing w:val="35"/>
          <w:sz w:val="24"/>
        </w:rPr>
        <w:t xml:space="preserve"> </w:t>
      </w:r>
      <w:r>
        <w:rPr>
          <w:color w:val="000000"/>
          <w:sz w:val="24"/>
        </w:rPr>
        <w:t>от</w:t>
      </w:r>
      <w:r>
        <w:rPr>
          <w:color w:val="000000"/>
          <w:spacing w:val="36"/>
          <w:sz w:val="24"/>
        </w:rPr>
        <w:t xml:space="preserve"> </w:t>
      </w:r>
      <w:r>
        <w:rPr>
          <w:color w:val="000000"/>
          <w:sz w:val="24"/>
        </w:rPr>
        <w:t>18.10.2013</w:t>
      </w:r>
      <w:r>
        <w:rPr>
          <w:color w:val="000000"/>
          <w:spacing w:val="36"/>
          <w:sz w:val="24"/>
        </w:rPr>
        <w:t xml:space="preserve"> </w:t>
      </w:r>
      <w:r>
        <w:rPr>
          <w:color w:val="000000"/>
          <w:sz w:val="24"/>
        </w:rPr>
        <w:t>№</w:t>
      </w:r>
      <w:r>
        <w:rPr>
          <w:color w:val="000000"/>
          <w:spacing w:val="35"/>
          <w:sz w:val="24"/>
        </w:rPr>
        <w:t xml:space="preserve"> </w:t>
      </w:r>
      <w:r>
        <w:rPr>
          <w:color w:val="000000"/>
          <w:sz w:val="24"/>
        </w:rPr>
        <w:t>544н</w:t>
      </w:r>
      <w:r>
        <w:rPr>
          <w:color w:val="000000"/>
          <w:spacing w:val="41"/>
          <w:sz w:val="24"/>
        </w:rPr>
        <w:t xml:space="preserve"> </w:t>
      </w:r>
      <w:r>
        <w:rPr>
          <w:color w:val="000000"/>
          <w:sz w:val="24"/>
        </w:rPr>
        <w:t>«Профессиональный</w:t>
      </w:r>
      <w:r>
        <w:rPr>
          <w:color w:val="000000"/>
          <w:spacing w:val="36"/>
          <w:sz w:val="24"/>
        </w:rPr>
        <w:t xml:space="preserve"> </w:t>
      </w:r>
      <w:r>
        <w:rPr>
          <w:color w:val="000000"/>
          <w:sz w:val="24"/>
        </w:rPr>
        <w:lastRenderedPageBreak/>
        <w:t>стандарт</w:t>
      </w:r>
      <w:r>
        <w:rPr>
          <w:color w:val="000009"/>
          <w:sz w:val="24"/>
          <w:szCs w:val="24"/>
        </w:rPr>
        <w:t xml:space="preserve"> </w:t>
      </w:r>
      <w:r>
        <w:rPr>
          <w:color w:val="000000"/>
          <w:sz w:val="24"/>
        </w:rPr>
        <w:t>«Педагог»</w:t>
      </w:r>
      <w:r>
        <w:rPr>
          <w:color w:val="000000"/>
          <w:spacing w:val="84"/>
          <w:sz w:val="24"/>
        </w:rPr>
        <w:t xml:space="preserve"> </w:t>
      </w:r>
      <w:r>
        <w:rPr>
          <w:color w:val="000000"/>
          <w:sz w:val="24"/>
        </w:rPr>
        <w:t>(педагогическая</w:t>
      </w:r>
      <w:r>
        <w:rPr>
          <w:color w:val="000000"/>
          <w:spacing w:val="89"/>
          <w:sz w:val="24"/>
        </w:rPr>
        <w:t xml:space="preserve"> </w:t>
      </w:r>
      <w:r>
        <w:rPr>
          <w:color w:val="000000"/>
          <w:sz w:val="24"/>
        </w:rPr>
        <w:t>деятельность</w:t>
      </w:r>
      <w:r>
        <w:rPr>
          <w:color w:val="000000"/>
          <w:spacing w:val="89"/>
          <w:sz w:val="24"/>
        </w:rPr>
        <w:t xml:space="preserve"> </w:t>
      </w:r>
      <w:r>
        <w:rPr>
          <w:color w:val="000000"/>
          <w:sz w:val="24"/>
        </w:rPr>
        <w:t>в</w:t>
      </w:r>
      <w:r>
        <w:rPr>
          <w:color w:val="000000"/>
          <w:spacing w:val="86"/>
          <w:sz w:val="24"/>
        </w:rPr>
        <w:t xml:space="preserve"> </w:t>
      </w:r>
      <w:r>
        <w:rPr>
          <w:color w:val="000000"/>
          <w:sz w:val="24"/>
        </w:rPr>
        <w:t>дошкольном,</w:t>
      </w:r>
      <w:r>
        <w:rPr>
          <w:color w:val="000000"/>
          <w:spacing w:val="86"/>
          <w:sz w:val="24"/>
        </w:rPr>
        <w:t xml:space="preserve"> </w:t>
      </w:r>
      <w:r>
        <w:rPr>
          <w:color w:val="000000"/>
          <w:sz w:val="24"/>
        </w:rPr>
        <w:t>начальном</w:t>
      </w:r>
      <w:r>
        <w:rPr>
          <w:color w:val="000000"/>
          <w:spacing w:val="88"/>
          <w:sz w:val="24"/>
        </w:rPr>
        <w:t xml:space="preserve"> </w:t>
      </w:r>
      <w:r>
        <w:rPr>
          <w:color w:val="000000"/>
          <w:sz w:val="24"/>
        </w:rPr>
        <w:t>общем,</w:t>
      </w:r>
      <w:r>
        <w:rPr>
          <w:color w:val="000000"/>
          <w:spacing w:val="89"/>
          <w:sz w:val="24"/>
        </w:rPr>
        <w:t xml:space="preserve"> </w:t>
      </w:r>
      <w:r>
        <w:rPr>
          <w:color w:val="000000"/>
          <w:sz w:val="24"/>
        </w:rPr>
        <w:t>основном</w:t>
      </w:r>
      <w:r>
        <w:t xml:space="preserve"> </w:t>
      </w:r>
      <w:r>
        <w:rPr>
          <w:color w:val="000000"/>
          <w:sz w:val="24"/>
        </w:rPr>
        <w:t>общем, среднем общем</w:t>
      </w:r>
      <w:r>
        <w:rPr>
          <w:color w:val="000000"/>
          <w:spacing w:val="1"/>
          <w:sz w:val="24"/>
        </w:rPr>
        <w:t xml:space="preserve"> </w:t>
      </w:r>
      <w:r>
        <w:rPr>
          <w:color w:val="000000"/>
          <w:sz w:val="24"/>
        </w:rPr>
        <w:t>образовании) (воспитатель,</w:t>
      </w:r>
      <w:r>
        <w:rPr>
          <w:color w:val="000000"/>
          <w:spacing w:val="6"/>
          <w:sz w:val="24"/>
        </w:rPr>
        <w:t xml:space="preserve"> </w:t>
      </w:r>
      <w:r>
        <w:rPr>
          <w:color w:val="000000"/>
          <w:spacing w:val="-1"/>
          <w:sz w:val="24"/>
        </w:rPr>
        <w:t>учитель)»;</w:t>
      </w:r>
    </w:p>
    <w:p w14:paraId="51CB5D6E"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25"/>
          <w:sz w:val="24"/>
        </w:rPr>
        <w:t xml:space="preserve"> </w:t>
      </w:r>
      <w:r>
        <w:rPr>
          <w:color w:val="000000"/>
          <w:sz w:val="24"/>
        </w:rPr>
        <w:t>Правительства</w:t>
      </w:r>
      <w:r>
        <w:rPr>
          <w:color w:val="000000"/>
          <w:spacing w:val="25"/>
          <w:sz w:val="24"/>
        </w:rPr>
        <w:t xml:space="preserve"> </w:t>
      </w:r>
      <w:r>
        <w:rPr>
          <w:color w:val="000000"/>
          <w:spacing w:val="1"/>
          <w:sz w:val="24"/>
        </w:rPr>
        <w:t>РФ</w:t>
      </w:r>
      <w:r>
        <w:rPr>
          <w:color w:val="000000"/>
          <w:spacing w:val="25"/>
          <w:sz w:val="24"/>
        </w:rPr>
        <w:t xml:space="preserve"> </w:t>
      </w:r>
      <w:r>
        <w:rPr>
          <w:color w:val="000000"/>
          <w:sz w:val="24"/>
        </w:rPr>
        <w:t>от</w:t>
      </w:r>
      <w:r>
        <w:rPr>
          <w:color w:val="000000"/>
          <w:spacing w:val="27"/>
          <w:sz w:val="24"/>
        </w:rPr>
        <w:t xml:space="preserve"> </w:t>
      </w:r>
      <w:r>
        <w:rPr>
          <w:color w:val="000000"/>
          <w:sz w:val="24"/>
        </w:rPr>
        <w:t>05.08.2013</w:t>
      </w:r>
      <w:r>
        <w:rPr>
          <w:color w:val="000000"/>
          <w:spacing w:val="26"/>
          <w:sz w:val="24"/>
        </w:rPr>
        <w:t xml:space="preserve"> </w:t>
      </w:r>
      <w:r>
        <w:rPr>
          <w:color w:val="000000"/>
          <w:sz w:val="24"/>
        </w:rPr>
        <w:t>№</w:t>
      </w:r>
      <w:r>
        <w:rPr>
          <w:color w:val="000000"/>
          <w:spacing w:val="25"/>
          <w:sz w:val="24"/>
        </w:rPr>
        <w:t xml:space="preserve"> </w:t>
      </w:r>
      <w:r>
        <w:rPr>
          <w:color w:val="000000"/>
          <w:sz w:val="24"/>
        </w:rPr>
        <w:t>662</w:t>
      </w:r>
      <w:r>
        <w:rPr>
          <w:color w:val="000000"/>
          <w:spacing w:val="31"/>
          <w:sz w:val="24"/>
        </w:rPr>
        <w:t xml:space="preserve"> </w:t>
      </w:r>
      <w:r>
        <w:rPr>
          <w:color w:val="000000"/>
          <w:spacing w:val="-3"/>
          <w:sz w:val="24"/>
        </w:rPr>
        <w:t>«Об</w:t>
      </w:r>
      <w:r>
        <w:rPr>
          <w:color w:val="000000"/>
          <w:spacing w:val="29"/>
          <w:sz w:val="24"/>
        </w:rPr>
        <w:t xml:space="preserve"> </w:t>
      </w:r>
      <w:r>
        <w:rPr>
          <w:color w:val="000000"/>
          <w:sz w:val="24"/>
        </w:rPr>
        <w:t>осуществлении</w:t>
      </w:r>
      <w:r>
        <w:rPr>
          <w:color w:val="000000"/>
          <w:spacing w:val="27"/>
          <w:sz w:val="24"/>
        </w:rPr>
        <w:t xml:space="preserve"> </w:t>
      </w:r>
      <w:r>
        <w:rPr>
          <w:color w:val="000000"/>
          <w:sz w:val="24"/>
        </w:rPr>
        <w:t>мониторинга</w:t>
      </w:r>
      <w:r>
        <w:rPr>
          <w:color w:val="000009"/>
          <w:sz w:val="24"/>
          <w:szCs w:val="24"/>
        </w:rPr>
        <w:t xml:space="preserve"> </w:t>
      </w:r>
      <w:r>
        <w:rPr>
          <w:color w:val="000000"/>
          <w:sz w:val="24"/>
        </w:rPr>
        <w:t>системы образования»;</w:t>
      </w:r>
    </w:p>
    <w:p w14:paraId="01CC2E3D"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0"/>
          <w:sz w:val="24"/>
          <w:szCs w:val="24"/>
        </w:rPr>
      </w:pPr>
      <w:r>
        <w:rPr>
          <w:color w:val="000000"/>
          <w:sz w:val="24"/>
        </w:rPr>
        <w:t>Постановление</w:t>
      </w:r>
      <w:r>
        <w:rPr>
          <w:color w:val="000000"/>
          <w:spacing w:val="13"/>
          <w:sz w:val="24"/>
        </w:rPr>
        <w:t xml:space="preserve"> </w:t>
      </w:r>
      <w:r>
        <w:rPr>
          <w:color w:val="000000"/>
          <w:sz w:val="24"/>
        </w:rPr>
        <w:t>Правительства</w:t>
      </w:r>
      <w:r>
        <w:rPr>
          <w:color w:val="000000"/>
          <w:spacing w:val="13"/>
          <w:sz w:val="24"/>
        </w:rPr>
        <w:t xml:space="preserve"> </w:t>
      </w:r>
      <w:r>
        <w:rPr>
          <w:color w:val="000000"/>
          <w:spacing w:val="1"/>
          <w:sz w:val="24"/>
        </w:rPr>
        <w:t>РФ</w:t>
      </w:r>
      <w:r>
        <w:rPr>
          <w:color w:val="000000"/>
          <w:spacing w:val="13"/>
          <w:sz w:val="24"/>
        </w:rPr>
        <w:t xml:space="preserve"> </w:t>
      </w:r>
      <w:r>
        <w:rPr>
          <w:color w:val="000000"/>
          <w:sz w:val="24"/>
        </w:rPr>
        <w:t>от</w:t>
      </w:r>
      <w:r>
        <w:rPr>
          <w:color w:val="000000"/>
          <w:spacing w:val="15"/>
          <w:sz w:val="24"/>
        </w:rPr>
        <w:t xml:space="preserve"> </w:t>
      </w:r>
      <w:r>
        <w:rPr>
          <w:color w:val="000000"/>
          <w:sz w:val="24"/>
        </w:rPr>
        <w:t>29.05.2015</w:t>
      </w:r>
      <w:r>
        <w:rPr>
          <w:color w:val="000000"/>
          <w:spacing w:val="14"/>
          <w:sz w:val="24"/>
        </w:rPr>
        <w:t xml:space="preserve"> </w:t>
      </w:r>
      <w:r>
        <w:rPr>
          <w:color w:val="000000"/>
          <w:sz w:val="24"/>
        </w:rPr>
        <w:t>№</w:t>
      </w:r>
      <w:r>
        <w:rPr>
          <w:color w:val="000000"/>
          <w:spacing w:val="13"/>
          <w:sz w:val="24"/>
        </w:rPr>
        <w:t xml:space="preserve"> </w:t>
      </w:r>
      <w:r>
        <w:rPr>
          <w:color w:val="000000"/>
          <w:spacing w:val="2"/>
          <w:sz w:val="24"/>
        </w:rPr>
        <w:t>996</w:t>
      </w:r>
      <w:r>
        <w:rPr>
          <w:color w:val="000000"/>
          <w:spacing w:val="-1"/>
          <w:sz w:val="24"/>
        </w:rPr>
        <w:t>-</w:t>
      </w:r>
      <w:r>
        <w:rPr>
          <w:color w:val="000000"/>
          <w:sz w:val="24"/>
        </w:rPr>
        <w:t>р</w:t>
      </w:r>
      <w:r>
        <w:rPr>
          <w:color w:val="000000"/>
          <w:spacing w:val="19"/>
          <w:sz w:val="24"/>
        </w:rPr>
        <w:t xml:space="preserve"> </w:t>
      </w:r>
      <w:r>
        <w:rPr>
          <w:color w:val="000000"/>
          <w:spacing w:val="-1"/>
          <w:sz w:val="24"/>
        </w:rPr>
        <w:t>«Стратегия</w:t>
      </w:r>
      <w:r>
        <w:rPr>
          <w:color w:val="000000"/>
          <w:spacing w:val="15"/>
          <w:sz w:val="24"/>
        </w:rPr>
        <w:t xml:space="preserve"> </w:t>
      </w:r>
      <w:r>
        <w:rPr>
          <w:color w:val="000000"/>
          <w:sz w:val="24"/>
        </w:rPr>
        <w:t>развития</w:t>
      </w:r>
      <w:r>
        <w:rPr>
          <w:color w:val="000000"/>
          <w:spacing w:val="12"/>
          <w:sz w:val="24"/>
        </w:rPr>
        <w:t xml:space="preserve"> </w:t>
      </w:r>
      <w:r>
        <w:rPr>
          <w:color w:val="000000"/>
          <w:sz w:val="24"/>
        </w:rPr>
        <w:t>воспитания</w:t>
      </w:r>
      <w:r>
        <w:rPr>
          <w:color w:val="000009"/>
          <w:sz w:val="24"/>
          <w:szCs w:val="24"/>
        </w:rPr>
        <w:t xml:space="preserve"> </w:t>
      </w:r>
      <w:r>
        <w:rPr>
          <w:color w:val="000000"/>
          <w:sz w:val="24"/>
        </w:rPr>
        <w:t xml:space="preserve">в РФ </w:t>
      </w:r>
      <w:r>
        <w:rPr>
          <w:color w:val="000000"/>
          <w:spacing w:val="1"/>
          <w:sz w:val="24"/>
        </w:rPr>
        <w:t>на</w:t>
      </w:r>
      <w:r>
        <w:rPr>
          <w:color w:val="000000"/>
          <w:spacing w:val="-2"/>
          <w:sz w:val="24"/>
        </w:rPr>
        <w:t xml:space="preserve"> </w:t>
      </w:r>
      <w:r>
        <w:rPr>
          <w:color w:val="000000"/>
          <w:sz w:val="24"/>
        </w:rPr>
        <w:t>период до 2025</w:t>
      </w:r>
      <w:r>
        <w:rPr>
          <w:color w:val="000000"/>
          <w:spacing w:val="-2"/>
          <w:sz w:val="24"/>
        </w:rPr>
        <w:t xml:space="preserve"> </w:t>
      </w:r>
      <w:r>
        <w:rPr>
          <w:color w:val="000000"/>
          <w:spacing w:val="-1"/>
          <w:sz w:val="24"/>
        </w:rPr>
        <w:t>года»;</w:t>
      </w:r>
      <w:r>
        <w:rPr>
          <w:color w:val="000000"/>
          <w:sz w:val="24"/>
        </w:rPr>
        <w:t xml:space="preserve"> </w:t>
      </w:r>
    </w:p>
    <w:p w14:paraId="11169582"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0"/>
          <w:sz w:val="24"/>
        </w:rPr>
        <w:t>Письмо</w:t>
      </w:r>
      <w:r>
        <w:rPr>
          <w:color w:val="000000"/>
          <w:spacing w:val="129"/>
          <w:sz w:val="24"/>
        </w:rPr>
        <w:t xml:space="preserve"> </w:t>
      </w:r>
      <w:r>
        <w:rPr>
          <w:color w:val="000000"/>
          <w:sz w:val="24"/>
        </w:rPr>
        <w:t>Минобрнауки</w:t>
      </w:r>
      <w:r>
        <w:rPr>
          <w:color w:val="000000"/>
          <w:spacing w:val="130"/>
          <w:sz w:val="24"/>
        </w:rPr>
        <w:t xml:space="preserve"> </w:t>
      </w:r>
      <w:r>
        <w:rPr>
          <w:color w:val="000000"/>
          <w:spacing w:val="1"/>
          <w:sz w:val="24"/>
        </w:rPr>
        <w:t>РФ</w:t>
      </w:r>
      <w:r>
        <w:rPr>
          <w:color w:val="000000"/>
          <w:spacing w:val="129"/>
          <w:sz w:val="24"/>
        </w:rPr>
        <w:t xml:space="preserve"> </w:t>
      </w:r>
      <w:r>
        <w:rPr>
          <w:color w:val="000000"/>
          <w:sz w:val="24"/>
        </w:rPr>
        <w:t>от</w:t>
      </w:r>
      <w:r>
        <w:rPr>
          <w:color w:val="000000"/>
          <w:spacing w:val="130"/>
          <w:sz w:val="24"/>
        </w:rPr>
        <w:t xml:space="preserve"> </w:t>
      </w:r>
      <w:r>
        <w:rPr>
          <w:color w:val="000000"/>
          <w:sz w:val="24"/>
        </w:rPr>
        <w:t>10.01.2014</w:t>
      </w:r>
      <w:r>
        <w:rPr>
          <w:color w:val="000000"/>
          <w:spacing w:val="131"/>
          <w:sz w:val="24"/>
        </w:rPr>
        <w:t xml:space="preserve"> </w:t>
      </w:r>
      <w:r>
        <w:rPr>
          <w:color w:val="000000"/>
          <w:sz w:val="24"/>
        </w:rPr>
        <w:t>№</w:t>
      </w:r>
      <w:r>
        <w:rPr>
          <w:color w:val="000000"/>
          <w:spacing w:val="128"/>
          <w:sz w:val="24"/>
        </w:rPr>
        <w:t xml:space="preserve"> </w:t>
      </w:r>
      <w:r>
        <w:rPr>
          <w:color w:val="000000"/>
          <w:sz w:val="24"/>
        </w:rPr>
        <w:t>08</w:t>
      </w:r>
      <w:r>
        <w:rPr>
          <w:color w:val="000000"/>
          <w:spacing w:val="-1"/>
          <w:sz w:val="24"/>
        </w:rPr>
        <w:t>-</w:t>
      </w:r>
      <w:r>
        <w:rPr>
          <w:color w:val="000000"/>
          <w:sz w:val="24"/>
        </w:rPr>
        <w:t>5</w:t>
      </w:r>
      <w:r>
        <w:rPr>
          <w:color w:val="000000"/>
          <w:spacing w:val="134"/>
          <w:sz w:val="24"/>
        </w:rPr>
        <w:t xml:space="preserve"> </w:t>
      </w:r>
      <w:r>
        <w:rPr>
          <w:color w:val="000000"/>
          <w:spacing w:val="-5"/>
          <w:sz w:val="24"/>
        </w:rPr>
        <w:t>«О</w:t>
      </w:r>
      <w:r>
        <w:rPr>
          <w:color w:val="000000"/>
          <w:spacing w:val="136"/>
          <w:sz w:val="24"/>
        </w:rPr>
        <w:t xml:space="preserve"> </w:t>
      </w:r>
      <w:r>
        <w:rPr>
          <w:color w:val="000000"/>
          <w:sz w:val="24"/>
        </w:rPr>
        <w:t>соблюдении</w:t>
      </w:r>
      <w:r>
        <w:rPr>
          <w:color w:val="000000"/>
          <w:spacing w:val="130"/>
          <w:sz w:val="24"/>
        </w:rPr>
        <w:t xml:space="preserve"> </w:t>
      </w:r>
      <w:r>
        <w:rPr>
          <w:color w:val="000000"/>
          <w:sz w:val="24"/>
        </w:rPr>
        <w:t>организациями,</w:t>
      </w:r>
      <w:r>
        <w:rPr>
          <w:color w:val="000009"/>
          <w:sz w:val="24"/>
          <w:szCs w:val="24"/>
        </w:rPr>
        <w:t xml:space="preserve"> </w:t>
      </w:r>
      <w:r>
        <w:rPr>
          <w:color w:val="000000"/>
          <w:sz w:val="24"/>
        </w:rPr>
        <w:t>осуществляющими</w:t>
      </w:r>
      <w:r>
        <w:rPr>
          <w:color w:val="000000"/>
          <w:spacing w:val="99"/>
          <w:sz w:val="24"/>
        </w:rPr>
        <w:t xml:space="preserve"> </w:t>
      </w:r>
      <w:r>
        <w:rPr>
          <w:color w:val="000000"/>
          <w:sz w:val="24"/>
        </w:rPr>
        <w:t>образовательную</w:t>
      </w:r>
      <w:r>
        <w:rPr>
          <w:color w:val="000000"/>
          <w:spacing w:val="99"/>
          <w:sz w:val="24"/>
        </w:rPr>
        <w:t xml:space="preserve"> </w:t>
      </w:r>
      <w:r>
        <w:rPr>
          <w:color w:val="000000"/>
          <w:sz w:val="24"/>
        </w:rPr>
        <w:t>деятельность,</w:t>
      </w:r>
      <w:r>
        <w:rPr>
          <w:color w:val="000000"/>
          <w:spacing w:val="95"/>
          <w:sz w:val="24"/>
        </w:rPr>
        <w:t xml:space="preserve"> </w:t>
      </w:r>
      <w:r>
        <w:rPr>
          <w:color w:val="000000"/>
          <w:sz w:val="24"/>
        </w:rPr>
        <w:t>требований,</w:t>
      </w:r>
      <w:r>
        <w:rPr>
          <w:color w:val="000000"/>
          <w:spacing w:val="98"/>
          <w:sz w:val="24"/>
        </w:rPr>
        <w:t xml:space="preserve"> </w:t>
      </w:r>
      <w:r>
        <w:rPr>
          <w:color w:val="000000"/>
          <w:sz w:val="24"/>
        </w:rPr>
        <w:t>установленных</w:t>
      </w:r>
      <w:r>
        <w:rPr>
          <w:color w:val="000000"/>
          <w:spacing w:val="98"/>
          <w:sz w:val="24"/>
        </w:rPr>
        <w:t xml:space="preserve"> </w:t>
      </w:r>
      <w:r>
        <w:rPr>
          <w:color w:val="000000"/>
          <w:sz w:val="24"/>
        </w:rPr>
        <w:t>ФГОС</w:t>
      </w:r>
      <w:r>
        <w:t xml:space="preserve"> </w:t>
      </w:r>
      <w:r>
        <w:rPr>
          <w:color w:val="000000"/>
          <w:spacing w:val="-1"/>
          <w:sz w:val="24"/>
        </w:rPr>
        <w:t>ДО»;</w:t>
      </w:r>
      <w:r>
        <w:rPr>
          <w:color w:val="000000"/>
          <w:spacing w:val="1"/>
          <w:sz w:val="24"/>
        </w:rPr>
        <w:t> </w:t>
      </w:r>
    </w:p>
    <w:p w14:paraId="2A724A50" w14:textId="189D1AE1" w:rsidR="002C6E8D" w:rsidRDefault="0069355F" w:rsidP="00E04FBF">
      <w:pPr>
        <w:pStyle w:val="TableParagraph"/>
        <w:numPr>
          <w:ilvl w:val="0"/>
          <w:numId w:val="51"/>
        </w:numPr>
        <w:tabs>
          <w:tab w:val="left" w:pos="404"/>
          <w:tab w:val="left" w:pos="993"/>
        </w:tabs>
        <w:spacing w:line="276" w:lineRule="auto"/>
        <w:ind w:left="0" w:right="214" w:firstLine="709"/>
        <w:jc w:val="both"/>
      </w:pPr>
      <w:r>
        <w:rPr>
          <w:b/>
          <w:bCs/>
          <w:color w:val="00B050"/>
          <w:sz w:val="24"/>
          <w:szCs w:val="24"/>
        </w:rPr>
        <w:t>«Сөенеч</w:t>
      </w:r>
      <w:r>
        <w:rPr>
          <w:rStyle w:val="FontStyle631"/>
          <w:b/>
          <w:bCs/>
          <w:color w:val="00B050"/>
          <w:sz w:val="24"/>
          <w:szCs w:val="24"/>
        </w:rPr>
        <w:t xml:space="preserve">» – «Радость </w:t>
      </w:r>
      <w:r w:rsidR="00F973C2">
        <w:rPr>
          <w:rStyle w:val="FontStyle631"/>
          <w:b/>
          <w:bCs/>
          <w:color w:val="00B050"/>
          <w:sz w:val="24"/>
          <w:szCs w:val="24"/>
        </w:rPr>
        <w:t xml:space="preserve">познания» </w:t>
      </w:r>
      <w:r w:rsidR="00F973C2">
        <w:rPr>
          <w:rStyle w:val="FontStyle631"/>
          <w:b/>
          <w:bCs/>
          <w:color w:val="00B050"/>
          <w:sz w:val="24"/>
          <w:szCs w:val="24"/>
        </w:rPr>
        <w:tab/>
      </w:r>
      <w:r>
        <w:rPr>
          <w:rStyle w:val="FontStyle631"/>
          <w:b/>
          <w:bCs/>
          <w:color w:val="00B050"/>
          <w:sz w:val="24"/>
          <w:szCs w:val="24"/>
        </w:rPr>
        <w:t>- региональная образовательная программа дошкольного образования</w:t>
      </w:r>
      <w:r>
        <w:rPr>
          <w:rStyle w:val="FontStyle631"/>
          <w:sz w:val="24"/>
          <w:szCs w:val="24"/>
        </w:rPr>
        <w:t>;</w:t>
      </w:r>
      <w:r w:rsidR="00537E57">
        <w:rPr>
          <w:rStyle w:val="FontStyle631"/>
          <w:sz w:val="24"/>
          <w:szCs w:val="24"/>
        </w:rPr>
        <w:t xml:space="preserve"> </w:t>
      </w:r>
    </w:p>
    <w:p w14:paraId="7D999E60" w14:textId="149A9E03"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 xml:space="preserve">Устав МБДОУ </w:t>
      </w:r>
      <w:r w:rsidR="002D6EE8">
        <w:rPr>
          <w:color w:val="000009"/>
          <w:sz w:val="24"/>
          <w:szCs w:val="24"/>
        </w:rPr>
        <w:t>Усадский детский сад Умные дети</w:t>
      </w:r>
      <w:r>
        <w:rPr>
          <w:color w:val="000009"/>
          <w:sz w:val="24"/>
          <w:szCs w:val="24"/>
        </w:rPr>
        <w:t>;</w:t>
      </w:r>
    </w:p>
    <w:p w14:paraId="095DB560" w14:textId="6F6D5CD8" w:rsidR="002C6E8D" w:rsidRDefault="0069355F" w:rsidP="00E04FBF">
      <w:pPr>
        <w:pStyle w:val="TableParagraph"/>
        <w:numPr>
          <w:ilvl w:val="0"/>
          <w:numId w:val="51"/>
        </w:numPr>
        <w:tabs>
          <w:tab w:val="left" w:pos="404"/>
          <w:tab w:val="left" w:pos="993"/>
        </w:tabs>
        <w:spacing w:line="276" w:lineRule="auto"/>
        <w:ind w:left="0" w:right="214" w:firstLine="709"/>
        <w:jc w:val="both"/>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color w:val="000009"/>
          <w:sz w:val="24"/>
          <w:szCs w:val="24"/>
        </w:rPr>
        <w:t xml:space="preserve">МБДОУ </w:t>
      </w:r>
      <w:r w:rsidR="002D6EE8">
        <w:rPr>
          <w:color w:val="000009"/>
          <w:sz w:val="24"/>
          <w:szCs w:val="24"/>
        </w:rPr>
        <w:t xml:space="preserve">Усадский детский сад Умные дети </w:t>
      </w:r>
      <w:r>
        <w:rPr>
          <w:color w:val="000009"/>
          <w:sz w:val="24"/>
          <w:szCs w:val="24"/>
        </w:rPr>
        <w:t xml:space="preserve">; </w:t>
      </w:r>
    </w:p>
    <w:p w14:paraId="6B03D7F3" w14:textId="70824894" w:rsidR="002C6E8D" w:rsidRDefault="0069355F" w:rsidP="00E04FBF">
      <w:pPr>
        <w:pStyle w:val="TableParagraph"/>
        <w:numPr>
          <w:ilvl w:val="0"/>
          <w:numId w:val="51"/>
        </w:numPr>
        <w:tabs>
          <w:tab w:val="left" w:pos="404"/>
          <w:tab w:val="left" w:pos="993"/>
        </w:tabs>
        <w:spacing w:line="276" w:lineRule="auto"/>
        <w:ind w:left="0" w:right="214" w:firstLine="709"/>
        <w:jc w:val="both"/>
      </w:pPr>
      <w:r>
        <w:rPr>
          <w:color w:val="000009"/>
          <w:sz w:val="24"/>
          <w:szCs w:val="24"/>
        </w:rPr>
        <w:t>Локальн</w:t>
      </w:r>
      <w:r w:rsidR="00F973C2">
        <w:rPr>
          <w:color w:val="000009"/>
          <w:sz w:val="24"/>
          <w:szCs w:val="24"/>
        </w:rPr>
        <w:t xml:space="preserve">ые акты МБДОУ </w:t>
      </w:r>
      <w:r w:rsidR="002D6EE8">
        <w:rPr>
          <w:color w:val="000009"/>
          <w:sz w:val="24"/>
          <w:szCs w:val="24"/>
        </w:rPr>
        <w:t>Усадский детский сад Умные дети</w:t>
      </w:r>
      <w:r>
        <w:rPr>
          <w:color w:val="000009"/>
          <w:sz w:val="24"/>
          <w:szCs w:val="24"/>
        </w:rPr>
        <w:t>;</w:t>
      </w:r>
    </w:p>
    <w:p w14:paraId="0D806856" w14:textId="77777777" w:rsidR="002C6E8D" w:rsidRDefault="0069355F">
      <w:pPr>
        <w:pStyle w:val="af3"/>
        <w:spacing w:line="276" w:lineRule="auto"/>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22F63D1" w14:textId="77777777" w:rsidR="002C6E8D" w:rsidRDefault="0069355F">
      <w:pPr>
        <w:pStyle w:val="af3"/>
        <w:spacing w:line="276" w:lineRule="auto"/>
        <w:ind w:left="0" w:right="214" w:firstLine="705"/>
      </w:pPr>
      <w:r>
        <w:rPr>
          <w:color w:val="000009"/>
        </w:rPr>
        <w:t xml:space="preserve">Программа состоит из </w:t>
      </w:r>
      <w:r>
        <w:rPr>
          <w:color w:val="000009"/>
          <w:u w:val="single"/>
        </w:rPr>
        <w:t>обязательной части</w:t>
      </w:r>
      <w:r>
        <w:rPr>
          <w:color w:val="000009"/>
        </w:rPr>
        <w:t xml:space="preserve"> и </w:t>
      </w:r>
      <w:r>
        <w:rPr>
          <w:color w:val="000009"/>
          <w:u w:val="single"/>
        </w:rPr>
        <w:t>части, формируемой участниками образовательных отношений</w:t>
      </w:r>
      <w:r>
        <w:rPr>
          <w:color w:val="000009"/>
        </w:rPr>
        <w:t xml:space="preserve">. Обе части являются взаимодополняющими и необходимыми с точки зрения реализации требований ФГОС ДО. </w:t>
      </w:r>
    </w:p>
    <w:p w14:paraId="3F1501B9" w14:textId="77777777" w:rsidR="002C6E8D" w:rsidRDefault="0069355F">
      <w:pPr>
        <w:pStyle w:val="ad"/>
        <w:tabs>
          <w:tab w:val="left" w:pos="1630"/>
        </w:tabs>
        <w:spacing w:line="276"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14:paraId="23EFE3E9" w14:textId="77777777"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14:paraId="450722FB" w14:textId="77777777"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14:paraId="3DD5E002" w14:textId="77777777" w:rsidR="002C6E8D" w:rsidRDefault="0069355F" w:rsidP="00E04FBF">
      <w:pPr>
        <w:pStyle w:val="ad"/>
        <w:widowControl w:val="0"/>
        <w:numPr>
          <w:ilvl w:val="0"/>
          <w:numId w:val="52"/>
        </w:numPr>
        <w:tabs>
          <w:tab w:val="left" w:pos="993"/>
        </w:tabs>
        <w:spacing w:line="276" w:lineRule="auto"/>
        <w:ind w:left="0" w:firstLine="709"/>
        <w:contextualSpacing w:val="0"/>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14:paraId="50FF8AFC" w14:textId="5D9DDA58" w:rsidR="002C6E8D" w:rsidRDefault="0069355F">
      <w:pPr>
        <w:spacing w:line="240" w:lineRule="auto"/>
        <w:ind w:firstLine="360"/>
        <w:rPr>
          <w:b/>
          <w:bCs/>
          <w:color w:val="00B050"/>
          <w:sz w:val="24"/>
          <w:szCs w:val="24"/>
        </w:rPr>
      </w:pPr>
      <w:r>
        <w:rPr>
          <w:b/>
          <w:bCs/>
          <w:sz w:val="24"/>
          <w:szCs w:val="24"/>
        </w:rPr>
        <w:t xml:space="preserve">В </w:t>
      </w:r>
      <w:r w:rsidR="00F973C2">
        <w:rPr>
          <w:b/>
          <w:bCs/>
          <w:sz w:val="24"/>
          <w:szCs w:val="24"/>
        </w:rPr>
        <w:t>части, формируемой</w:t>
      </w:r>
      <w:r>
        <w:rPr>
          <w:b/>
          <w:bCs/>
          <w:sz w:val="24"/>
          <w:szCs w:val="24"/>
        </w:rPr>
        <w:t xml:space="preserve"> участниками образовательных отношений </w:t>
      </w:r>
      <w:r>
        <w:rPr>
          <w:b/>
          <w:bCs/>
          <w:color w:val="00B050"/>
          <w:sz w:val="24"/>
          <w:szCs w:val="24"/>
        </w:rPr>
        <w:t>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7683D2B7" w14:textId="77777777" w:rsidR="00CE5322" w:rsidRDefault="00CE5322">
      <w:pPr>
        <w:spacing w:line="240" w:lineRule="auto"/>
        <w:ind w:firstLine="360"/>
        <w:rPr>
          <w:b/>
          <w:bCs/>
          <w:color w:val="00B050"/>
          <w:sz w:val="24"/>
          <w:szCs w:val="24"/>
        </w:rPr>
      </w:pPr>
    </w:p>
    <w:p w14:paraId="3A37A945" w14:textId="77777777" w:rsidR="00CE5322" w:rsidRPr="00CE5322" w:rsidRDefault="00CE5322">
      <w:pPr>
        <w:spacing w:line="240" w:lineRule="auto"/>
        <w:ind w:firstLine="360"/>
      </w:pPr>
      <w:r w:rsidRPr="00DB12B2">
        <w:rPr>
          <w:b/>
          <w:bCs/>
          <w:sz w:val="24"/>
          <w:szCs w:val="24"/>
        </w:rPr>
        <w:t>ДОО имеет право взять любую парциальную программу в ЧФУОО</w:t>
      </w:r>
    </w:p>
    <w:p w14:paraId="0465A066" w14:textId="77777777" w:rsidR="002C6E8D" w:rsidRDefault="0069355F">
      <w:pPr>
        <w:pStyle w:val="ad"/>
        <w:tabs>
          <w:tab w:val="left" w:pos="1630"/>
        </w:tabs>
        <w:spacing w:line="276"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49C724D9" w14:textId="77777777" w:rsidR="002C6E8D" w:rsidRDefault="0069355F">
      <w:pPr>
        <w:pStyle w:val="ad"/>
        <w:tabs>
          <w:tab w:val="left" w:pos="1630"/>
        </w:tabs>
        <w:spacing w:line="276" w:lineRule="auto"/>
        <w:ind w:left="0" w:right="252" w:firstLine="709"/>
      </w:pPr>
      <w:r>
        <w:rPr>
          <w:sz w:val="24"/>
          <w:szCs w:val="24"/>
        </w:rPr>
        <w:t>Программа представляет собой учебно-методическую документацию, в составе которой:</w:t>
      </w:r>
    </w:p>
    <w:p w14:paraId="77DD70B8" w14:textId="77777777"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lastRenderedPageBreak/>
        <w:t xml:space="preserve">рабочая программа воспитателя, </w:t>
      </w:r>
    </w:p>
    <w:p w14:paraId="053A4586" w14:textId="77777777"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 xml:space="preserve">режим и распорядок дня для всех возрастных групп ДОО, </w:t>
      </w:r>
    </w:p>
    <w:p w14:paraId="2789D0C4" w14:textId="77777777" w:rsidR="002C6E8D" w:rsidRDefault="0069355F" w:rsidP="00E04FBF">
      <w:pPr>
        <w:pStyle w:val="ad"/>
        <w:widowControl w:val="0"/>
        <w:numPr>
          <w:ilvl w:val="0"/>
          <w:numId w:val="53"/>
        </w:numPr>
        <w:tabs>
          <w:tab w:val="left" w:pos="0"/>
        </w:tabs>
        <w:spacing w:line="276" w:lineRule="auto"/>
        <w:ind w:left="0" w:right="252" w:firstLine="0"/>
        <w:contextualSpacing w:val="0"/>
      </w:pPr>
      <w:r>
        <w:rPr>
          <w:sz w:val="24"/>
          <w:szCs w:val="24"/>
        </w:rPr>
        <w:t>календарный план воспитательной работы.</w:t>
      </w:r>
    </w:p>
    <w:p w14:paraId="6D1AB3AF" w14:textId="77777777" w:rsidR="002C6E8D" w:rsidRDefault="0069355F">
      <w:pPr>
        <w:pStyle w:val="ad"/>
        <w:tabs>
          <w:tab w:val="left" w:pos="1630"/>
        </w:tabs>
        <w:spacing w:line="276" w:lineRule="auto"/>
        <w:ind w:left="0" w:right="252" w:firstLine="709"/>
        <w:rPr>
          <w:b/>
          <w:bCs/>
          <w:sz w:val="24"/>
          <w:szCs w:val="24"/>
        </w:rPr>
      </w:pPr>
      <w:r>
        <w:rPr>
          <w:sz w:val="24"/>
          <w:szCs w:val="24"/>
        </w:rPr>
        <w:t xml:space="preserve">В соответствии с требованиями ФГОС ДО Программа содержит </w:t>
      </w:r>
      <w:r>
        <w:rPr>
          <w:b/>
          <w:bCs/>
          <w:sz w:val="24"/>
          <w:szCs w:val="24"/>
        </w:rPr>
        <w:t>целевой, содержательный и организационный разделы.</w:t>
      </w:r>
    </w:p>
    <w:p w14:paraId="346C4187" w14:textId="77777777" w:rsidR="002C6E8D" w:rsidRDefault="0069355F">
      <w:pPr>
        <w:pStyle w:val="ad"/>
        <w:tabs>
          <w:tab w:val="left" w:pos="1630"/>
        </w:tabs>
        <w:spacing w:line="276" w:lineRule="auto"/>
        <w:ind w:left="0" w:right="252" w:firstLine="709"/>
        <w:rPr>
          <w:sz w:val="24"/>
          <w:szCs w:val="24"/>
        </w:rPr>
      </w:pPr>
      <w:r>
        <w:rPr>
          <w:sz w:val="24"/>
          <w:szCs w:val="24"/>
        </w:rPr>
        <w:t xml:space="preserve">В </w:t>
      </w:r>
      <w:r>
        <w:rPr>
          <w:sz w:val="24"/>
          <w:szCs w:val="24"/>
          <w:u w:val="single"/>
        </w:rPr>
        <w:t>Целевом разделе</w:t>
      </w:r>
      <w:r>
        <w:rPr>
          <w:sz w:val="24"/>
          <w:szCs w:val="24"/>
        </w:rPr>
        <w:t xml:space="preserve"> Программы представлены:</w:t>
      </w:r>
    </w:p>
    <w:p w14:paraId="381AA2BF" w14:textId="77777777" w:rsidR="002C6E8D" w:rsidRDefault="0069355F" w:rsidP="00E04FBF">
      <w:pPr>
        <w:pStyle w:val="ad"/>
        <w:numPr>
          <w:ilvl w:val="0"/>
          <w:numId w:val="56"/>
        </w:numPr>
        <w:tabs>
          <w:tab w:val="left" w:pos="0"/>
        </w:tabs>
        <w:spacing w:line="276"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70E256E5" w14:textId="77777777" w:rsidR="002C6E8D" w:rsidRDefault="0069355F" w:rsidP="00E04FBF">
      <w:pPr>
        <w:pStyle w:val="ad"/>
        <w:numPr>
          <w:ilvl w:val="0"/>
          <w:numId w:val="56"/>
        </w:numPr>
        <w:tabs>
          <w:tab w:val="left" w:pos="0"/>
        </w:tabs>
        <w:spacing w:line="276"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14:paraId="362C8368" w14:textId="77777777" w:rsidR="002C6E8D" w:rsidRDefault="0069355F" w:rsidP="00E04FBF">
      <w:pPr>
        <w:pStyle w:val="ad"/>
        <w:numPr>
          <w:ilvl w:val="0"/>
          <w:numId w:val="56"/>
        </w:numPr>
        <w:tabs>
          <w:tab w:val="left" w:pos="0"/>
        </w:tabs>
        <w:spacing w:line="276" w:lineRule="auto"/>
        <w:ind w:left="0" w:right="252" w:firstLine="0"/>
      </w:pPr>
      <w:r>
        <w:rPr>
          <w:sz w:val="24"/>
          <w:szCs w:val="24"/>
        </w:rPr>
        <w:t>Подходы к педагогической диагностике достижения планируемых результатов.</w:t>
      </w:r>
    </w:p>
    <w:p w14:paraId="64B9FC21" w14:textId="77777777" w:rsidR="002C6E8D" w:rsidRDefault="002C6E8D">
      <w:pPr>
        <w:pStyle w:val="ad"/>
        <w:tabs>
          <w:tab w:val="left" w:pos="1630"/>
        </w:tabs>
        <w:spacing w:line="276" w:lineRule="auto"/>
        <w:ind w:left="0" w:right="252" w:firstLine="709"/>
      </w:pPr>
    </w:p>
    <w:p w14:paraId="4E0A658A" w14:textId="77777777" w:rsidR="002C6E8D" w:rsidRDefault="0069355F">
      <w:pPr>
        <w:pStyle w:val="ad"/>
        <w:tabs>
          <w:tab w:val="left" w:pos="1630"/>
        </w:tabs>
        <w:spacing w:line="276" w:lineRule="auto"/>
        <w:ind w:left="0" w:right="252" w:firstLine="709"/>
      </w:pPr>
      <w:r>
        <w:rPr>
          <w:sz w:val="24"/>
          <w:szCs w:val="24"/>
          <w:u w:val="single"/>
        </w:rPr>
        <w:t>Содержательный раздел</w:t>
      </w:r>
      <w:r>
        <w:rPr>
          <w:sz w:val="24"/>
          <w:szCs w:val="24"/>
        </w:rPr>
        <w:t xml:space="preserve"> Программы включает описание:</w:t>
      </w:r>
    </w:p>
    <w:p w14:paraId="7FE63A04" w14:textId="77777777"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3E4CB852" w14:textId="77777777"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2047E7D9" w14:textId="77777777"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особенностей образовательной деятельности разных видов и культурных практик;</w:t>
      </w:r>
    </w:p>
    <w:p w14:paraId="0196434E" w14:textId="77777777"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способов поддержки детской инициативы; </w:t>
      </w:r>
    </w:p>
    <w:p w14:paraId="7CA0C825" w14:textId="77777777"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14:paraId="3F2B3837" w14:textId="77777777" w:rsidR="002C6E8D" w:rsidRDefault="0069355F" w:rsidP="00E04FBF">
      <w:pPr>
        <w:pStyle w:val="ad"/>
        <w:widowControl w:val="0"/>
        <w:numPr>
          <w:ilvl w:val="0"/>
          <w:numId w:val="54"/>
        </w:numPr>
        <w:tabs>
          <w:tab w:val="left" w:pos="0"/>
        </w:tabs>
        <w:spacing w:line="276" w:lineRule="auto"/>
        <w:ind w:left="0" w:right="252" w:firstLine="0"/>
        <w:contextualSpacing w:val="0"/>
      </w:pPr>
      <w:r>
        <w:rPr>
          <w:sz w:val="24"/>
          <w:szCs w:val="24"/>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14:paraId="78187643" w14:textId="77777777" w:rsidR="002C6E8D" w:rsidRDefault="0069355F">
      <w:pPr>
        <w:pStyle w:val="af3"/>
        <w:tabs>
          <w:tab w:val="left" w:pos="993"/>
        </w:tabs>
        <w:spacing w:line="276" w:lineRule="auto"/>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D7DD1D6" w14:textId="77777777" w:rsidR="002C6E8D" w:rsidRDefault="0069355F">
      <w:pPr>
        <w:spacing w:line="276" w:lineRule="auto"/>
        <w:ind w:right="244" w:firstLine="708"/>
      </w:pPr>
      <w:r>
        <w:rPr>
          <w:sz w:val="24"/>
          <w:szCs w:val="24"/>
          <w:u w:val="single"/>
        </w:rPr>
        <w:t>Организационный раздел</w:t>
      </w:r>
      <w:r>
        <w:rPr>
          <w:sz w:val="24"/>
          <w:szCs w:val="24"/>
        </w:rPr>
        <w:t xml:space="preserve"> Программы включает описание: </w:t>
      </w:r>
    </w:p>
    <w:p w14:paraId="3EE7F55B" w14:textId="77777777"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психолого-педагогических и кадровых условий реализации Программы; </w:t>
      </w:r>
    </w:p>
    <w:p w14:paraId="63BC6C23" w14:textId="77777777"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 xml:space="preserve">организации развивающей предметно-пространственной среды (далее – РППС); </w:t>
      </w:r>
    </w:p>
    <w:p w14:paraId="4E8D70E0" w14:textId="77777777"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материально-техническое обеспечение Программы;</w:t>
      </w:r>
    </w:p>
    <w:p w14:paraId="23302C60" w14:textId="77777777"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обеспеченность методическими материалами и средствами обучения и воспитания;</w:t>
      </w:r>
    </w:p>
    <w:p w14:paraId="0A23210A" w14:textId="77777777" w:rsidR="002C6E8D" w:rsidRDefault="0069355F" w:rsidP="00E04FBF">
      <w:pPr>
        <w:pStyle w:val="ad"/>
        <w:widowControl w:val="0"/>
        <w:numPr>
          <w:ilvl w:val="0"/>
          <w:numId w:val="55"/>
        </w:numPr>
        <w:tabs>
          <w:tab w:val="left" w:pos="0"/>
        </w:tabs>
        <w:spacing w:line="276" w:lineRule="auto"/>
        <w:ind w:left="0" w:right="244" w:firstLine="0"/>
        <w:contextualSpacing w:val="0"/>
      </w:pPr>
      <w:r>
        <w:rPr>
          <w:sz w:val="24"/>
          <w:szCs w:val="24"/>
        </w:rPr>
        <w:t>особенности традиционных событий, праздников, мероприятий.</w:t>
      </w:r>
    </w:p>
    <w:p w14:paraId="00B73F06" w14:textId="77777777" w:rsidR="002C6E8D" w:rsidRDefault="0069355F">
      <w:pPr>
        <w:spacing w:line="276"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14:paraId="10F97A1C" w14:textId="77777777" w:rsidR="002C6E8D" w:rsidRDefault="0069355F">
      <w:pPr>
        <w:spacing w:line="240" w:lineRule="auto"/>
        <w:ind w:right="244" w:firstLine="708"/>
        <w:rPr>
          <w:sz w:val="24"/>
          <w:szCs w:val="24"/>
        </w:rPr>
      </w:pPr>
      <w:r>
        <w:rPr>
          <w:sz w:val="24"/>
          <w:szCs w:val="24"/>
          <w:u w:val="single"/>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w:t>
      </w:r>
      <w:r>
        <w:rPr>
          <w:sz w:val="24"/>
          <w:szCs w:val="24"/>
        </w:rPr>
        <w:lastRenderedPageBreak/>
        <w:t>категории детей, на которых ориентирована Программа, ссылка на ФОП ДО, характеристика взаимодействия педагогического коллектива с семьями детей.</w:t>
      </w:r>
    </w:p>
    <w:p w14:paraId="4DCE4F1A" w14:textId="77777777" w:rsidR="002C6E8D" w:rsidRDefault="0069355F">
      <w:pPr>
        <w:pBdr>
          <w:top w:val="none" w:sz="4" w:space="0" w:color="000000"/>
          <w:left w:val="none" w:sz="4" w:space="0" w:color="000000"/>
          <w:bottom w:val="none" w:sz="4" w:space="0" w:color="000000"/>
          <w:right w:val="none" w:sz="4" w:space="0" w:color="000000"/>
        </w:pBdr>
        <w:spacing w:before="358" w:line="240" w:lineRule="auto"/>
      </w:pPr>
      <w:r>
        <w:rPr>
          <w:color w:val="000000"/>
          <w:sz w:val="24"/>
        </w:rPr>
        <w:t>Программа</w:t>
      </w:r>
      <w:r>
        <w:rPr>
          <w:color w:val="000000"/>
          <w:spacing w:val="-1"/>
          <w:sz w:val="24"/>
        </w:rPr>
        <w:t xml:space="preserve"> </w:t>
      </w:r>
      <w:r>
        <w:rPr>
          <w:color w:val="000000"/>
          <w:sz w:val="24"/>
        </w:rPr>
        <w:t>направлена</w:t>
      </w:r>
      <w:r>
        <w:rPr>
          <w:color w:val="000000"/>
          <w:spacing w:val="1"/>
          <w:sz w:val="24"/>
        </w:rPr>
        <w:t xml:space="preserve"> </w:t>
      </w:r>
      <w:r>
        <w:rPr>
          <w:color w:val="000000"/>
          <w:sz w:val="24"/>
        </w:rPr>
        <w:t>на:</w:t>
      </w:r>
    </w:p>
    <w:p w14:paraId="7EBD6FFF" w14:textId="77777777" w:rsidR="002C6E8D" w:rsidRDefault="0069355F">
      <w:pPr>
        <w:pBdr>
          <w:top w:val="none" w:sz="4" w:space="0" w:color="000000"/>
          <w:left w:val="none" w:sz="4" w:space="0" w:color="000000"/>
          <w:bottom w:val="none" w:sz="4" w:space="0" w:color="000000"/>
          <w:right w:val="none" w:sz="4" w:space="0" w:color="000000"/>
        </w:pBdr>
        <w:spacing w:before="40" w:line="240"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90"/>
          <w:sz w:val="24"/>
        </w:rPr>
        <w:t xml:space="preserve"> </w:t>
      </w:r>
      <w:r>
        <w:rPr>
          <w:color w:val="000000"/>
          <w:spacing w:val="-1"/>
          <w:sz w:val="24"/>
        </w:rPr>
        <w:t>условий</w:t>
      </w:r>
      <w:r>
        <w:rPr>
          <w:color w:val="000000"/>
          <w:spacing w:val="90"/>
          <w:sz w:val="24"/>
        </w:rPr>
        <w:t xml:space="preserve"> </w:t>
      </w:r>
      <w:r>
        <w:rPr>
          <w:color w:val="000000"/>
          <w:sz w:val="24"/>
        </w:rPr>
        <w:t>развития</w:t>
      </w:r>
      <w:r>
        <w:rPr>
          <w:color w:val="000000"/>
          <w:spacing w:val="88"/>
          <w:sz w:val="24"/>
        </w:rPr>
        <w:t xml:space="preserve"> </w:t>
      </w:r>
      <w:r>
        <w:rPr>
          <w:color w:val="000000"/>
          <w:sz w:val="24"/>
        </w:rPr>
        <w:t>ребенка,</w:t>
      </w:r>
      <w:r>
        <w:rPr>
          <w:color w:val="000000"/>
          <w:spacing w:val="89"/>
          <w:sz w:val="24"/>
        </w:rPr>
        <w:t xml:space="preserve"> </w:t>
      </w:r>
      <w:r>
        <w:rPr>
          <w:color w:val="000000"/>
          <w:sz w:val="24"/>
        </w:rPr>
        <w:t>открывающих</w:t>
      </w:r>
      <w:r>
        <w:rPr>
          <w:color w:val="000000"/>
          <w:spacing w:val="91"/>
          <w:sz w:val="24"/>
        </w:rPr>
        <w:t xml:space="preserve"> </w:t>
      </w:r>
      <w:r>
        <w:rPr>
          <w:color w:val="000000"/>
          <w:sz w:val="24"/>
        </w:rPr>
        <w:t>возможности</w:t>
      </w:r>
      <w:r>
        <w:rPr>
          <w:color w:val="000000"/>
          <w:spacing w:val="88"/>
          <w:sz w:val="24"/>
        </w:rPr>
        <w:t xml:space="preserve"> </w:t>
      </w:r>
      <w:r>
        <w:rPr>
          <w:color w:val="000000"/>
          <w:sz w:val="24"/>
        </w:rPr>
        <w:t>для</w:t>
      </w:r>
      <w:r>
        <w:rPr>
          <w:color w:val="000000"/>
          <w:spacing w:val="89"/>
          <w:sz w:val="24"/>
        </w:rPr>
        <w:t xml:space="preserve"> </w:t>
      </w:r>
      <w:r>
        <w:rPr>
          <w:color w:val="000000"/>
          <w:sz w:val="24"/>
        </w:rPr>
        <w:t>его</w:t>
      </w:r>
      <w:r>
        <w:rPr>
          <w:color w:val="000000"/>
          <w:spacing w:val="89"/>
          <w:sz w:val="24"/>
        </w:rPr>
        <w:t xml:space="preserve"> </w:t>
      </w:r>
      <w:r>
        <w:rPr>
          <w:color w:val="000000"/>
          <w:sz w:val="24"/>
        </w:rPr>
        <w:t>позитивной</w:t>
      </w:r>
    </w:p>
    <w:p w14:paraId="447E802C"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социализации,</w:t>
      </w:r>
      <w:r>
        <w:rPr>
          <w:color w:val="000000"/>
          <w:spacing w:val="206"/>
          <w:sz w:val="24"/>
        </w:rPr>
        <w:t xml:space="preserve"> </w:t>
      </w:r>
      <w:r>
        <w:rPr>
          <w:color w:val="000000"/>
          <w:sz w:val="24"/>
        </w:rPr>
        <w:t>его</w:t>
      </w:r>
      <w:r>
        <w:rPr>
          <w:color w:val="000000"/>
          <w:spacing w:val="209"/>
          <w:sz w:val="24"/>
        </w:rPr>
        <w:t xml:space="preserve"> </w:t>
      </w:r>
      <w:r>
        <w:rPr>
          <w:color w:val="000000"/>
          <w:sz w:val="24"/>
        </w:rPr>
        <w:t>личностного</w:t>
      </w:r>
      <w:r>
        <w:rPr>
          <w:color w:val="000000"/>
          <w:spacing w:val="208"/>
          <w:sz w:val="24"/>
        </w:rPr>
        <w:t xml:space="preserve"> </w:t>
      </w:r>
      <w:r>
        <w:rPr>
          <w:color w:val="000000"/>
          <w:sz w:val="24"/>
        </w:rPr>
        <w:t>развития,</w:t>
      </w:r>
      <w:r>
        <w:rPr>
          <w:color w:val="000000"/>
          <w:spacing w:val="209"/>
          <w:sz w:val="24"/>
        </w:rPr>
        <w:t xml:space="preserve"> </w:t>
      </w:r>
      <w:r>
        <w:rPr>
          <w:color w:val="000000"/>
          <w:sz w:val="24"/>
        </w:rPr>
        <w:t>развития</w:t>
      </w:r>
      <w:r>
        <w:rPr>
          <w:color w:val="000000"/>
          <w:spacing w:val="206"/>
          <w:sz w:val="24"/>
        </w:rPr>
        <w:t xml:space="preserve"> </w:t>
      </w:r>
      <w:r>
        <w:rPr>
          <w:color w:val="000000"/>
          <w:sz w:val="24"/>
        </w:rPr>
        <w:t>инициативы</w:t>
      </w:r>
      <w:r>
        <w:rPr>
          <w:color w:val="000000"/>
          <w:spacing w:val="208"/>
          <w:sz w:val="24"/>
        </w:rPr>
        <w:t xml:space="preserve"> </w:t>
      </w:r>
      <w:r>
        <w:rPr>
          <w:color w:val="000000"/>
          <w:sz w:val="24"/>
        </w:rPr>
        <w:t>и</w:t>
      </w:r>
      <w:r>
        <w:rPr>
          <w:color w:val="000000"/>
          <w:spacing w:val="207"/>
          <w:sz w:val="24"/>
        </w:rPr>
        <w:t xml:space="preserve"> </w:t>
      </w:r>
      <w:r>
        <w:rPr>
          <w:color w:val="000000"/>
          <w:sz w:val="24"/>
        </w:rPr>
        <w:t>творческих</w:t>
      </w:r>
    </w:p>
    <w:p w14:paraId="4407FF9C"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способностей</w:t>
      </w:r>
      <w:r>
        <w:rPr>
          <w:color w:val="000000"/>
          <w:spacing w:val="6"/>
          <w:sz w:val="24"/>
        </w:rPr>
        <w:t xml:space="preserve"> </w:t>
      </w:r>
      <w:r>
        <w:rPr>
          <w:color w:val="000000"/>
          <w:spacing w:val="1"/>
          <w:sz w:val="24"/>
        </w:rPr>
        <w:t>на</w:t>
      </w:r>
      <w:r>
        <w:rPr>
          <w:color w:val="000000"/>
          <w:spacing w:val="3"/>
          <w:sz w:val="24"/>
        </w:rPr>
        <w:t xml:space="preserve"> </w:t>
      </w:r>
      <w:r>
        <w:rPr>
          <w:color w:val="000000"/>
          <w:spacing w:val="-1"/>
          <w:sz w:val="24"/>
        </w:rPr>
        <w:t>основе</w:t>
      </w:r>
      <w:r>
        <w:rPr>
          <w:color w:val="000000"/>
          <w:spacing w:val="4"/>
          <w:sz w:val="24"/>
        </w:rPr>
        <w:t xml:space="preserve"> </w:t>
      </w:r>
      <w:r>
        <w:rPr>
          <w:color w:val="000000"/>
          <w:sz w:val="24"/>
        </w:rPr>
        <w:t>сотрудничества</w:t>
      </w:r>
      <w:r>
        <w:rPr>
          <w:color w:val="000000"/>
          <w:spacing w:val="4"/>
          <w:sz w:val="24"/>
        </w:rPr>
        <w:t xml:space="preserve"> </w:t>
      </w:r>
      <w:r>
        <w:rPr>
          <w:color w:val="000000"/>
          <w:spacing w:val="-1"/>
          <w:sz w:val="24"/>
        </w:rPr>
        <w:t>со</w:t>
      </w:r>
      <w:r>
        <w:rPr>
          <w:color w:val="000000"/>
          <w:spacing w:val="5"/>
          <w:sz w:val="24"/>
        </w:rPr>
        <w:t xml:space="preserve"> </w:t>
      </w:r>
      <w:r>
        <w:rPr>
          <w:color w:val="000000"/>
          <w:sz w:val="24"/>
        </w:rPr>
        <w:t>взрослыми</w:t>
      </w:r>
      <w:r>
        <w:rPr>
          <w:color w:val="000000"/>
          <w:spacing w:val="6"/>
          <w:sz w:val="24"/>
        </w:rPr>
        <w:t xml:space="preserve"> </w:t>
      </w:r>
      <w:r>
        <w:rPr>
          <w:color w:val="000000"/>
          <w:sz w:val="24"/>
        </w:rPr>
        <w:t>и</w:t>
      </w:r>
      <w:r>
        <w:rPr>
          <w:color w:val="000000"/>
          <w:spacing w:val="5"/>
          <w:sz w:val="24"/>
        </w:rPr>
        <w:t xml:space="preserve"> </w:t>
      </w:r>
      <w:r>
        <w:rPr>
          <w:color w:val="000000"/>
          <w:sz w:val="24"/>
        </w:rPr>
        <w:t>сверстниками</w:t>
      </w:r>
      <w:r>
        <w:rPr>
          <w:color w:val="000000"/>
          <w:spacing w:val="6"/>
          <w:sz w:val="24"/>
        </w:rPr>
        <w:t xml:space="preserve"> </w:t>
      </w:r>
      <w:r>
        <w:rPr>
          <w:color w:val="000000"/>
          <w:sz w:val="24"/>
        </w:rPr>
        <w:t>и</w:t>
      </w:r>
      <w:r>
        <w:rPr>
          <w:color w:val="000000"/>
          <w:spacing w:val="5"/>
          <w:sz w:val="24"/>
        </w:rPr>
        <w:t xml:space="preserve"> </w:t>
      </w:r>
      <w:r>
        <w:rPr>
          <w:color w:val="000000"/>
          <w:sz w:val="24"/>
        </w:rPr>
        <w:t>соответствующим</w:t>
      </w:r>
    </w:p>
    <w:p w14:paraId="01E5E588"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720"/>
      </w:pPr>
      <w:r>
        <w:rPr>
          <w:color w:val="000000"/>
          <w:sz w:val="24"/>
        </w:rPr>
        <w:t>возрасту</w:t>
      </w:r>
      <w:r>
        <w:rPr>
          <w:color w:val="000000"/>
          <w:spacing w:val="-5"/>
          <w:sz w:val="24"/>
        </w:rPr>
        <w:t xml:space="preserve"> </w:t>
      </w:r>
      <w:r>
        <w:rPr>
          <w:color w:val="000000"/>
          <w:sz w:val="24"/>
        </w:rPr>
        <w:t>видам</w:t>
      </w:r>
      <w:r>
        <w:rPr>
          <w:color w:val="000000"/>
          <w:spacing w:val="-1"/>
          <w:sz w:val="24"/>
        </w:rPr>
        <w:t xml:space="preserve"> </w:t>
      </w:r>
      <w:r>
        <w:rPr>
          <w:color w:val="000000"/>
          <w:sz w:val="24"/>
        </w:rPr>
        <w:t>деятельности;</w:t>
      </w:r>
    </w:p>
    <w:p w14:paraId="6BA34E6C"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51"/>
          <w:sz w:val="24"/>
        </w:rPr>
        <w:t xml:space="preserve"> </w:t>
      </w:r>
      <w:r>
        <w:rPr>
          <w:color w:val="000000"/>
          <w:sz w:val="24"/>
        </w:rPr>
        <w:t>создание</w:t>
      </w:r>
      <w:r>
        <w:rPr>
          <w:color w:val="000000"/>
          <w:spacing w:val="51"/>
          <w:sz w:val="24"/>
        </w:rPr>
        <w:t xml:space="preserve"> </w:t>
      </w:r>
      <w:r>
        <w:rPr>
          <w:color w:val="000000"/>
          <w:sz w:val="24"/>
        </w:rPr>
        <w:t>развивающей</w:t>
      </w:r>
      <w:r>
        <w:rPr>
          <w:color w:val="000000"/>
          <w:spacing w:val="54"/>
          <w:sz w:val="24"/>
        </w:rPr>
        <w:t xml:space="preserve"> </w:t>
      </w:r>
      <w:r>
        <w:rPr>
          <w:color w:val="000000"/>
          <w:sz w:val="24"/>
        </w:rPr>
        <w:t>образовательной</w:t>
      </w:r>
      <w:r>
        <w:rPr>
          <w:color w:val="000000"/>
          <w:spacing w:val="51"/>
          <w:sz w:val="24"/>
        </w:rPr>
        <w:t xml:space="preserve"> </w:t>
      </w:r>
      <w:r>
        <w:rPr>
          <w:color w:val="000000"/>
          <w:sz w:val="24"/>
        </w:rPr>
        <w:t>среды,</w:t>
      </w:r>
      <w:r>
        <w:rPr>
          <w:color w:val="000000"/>
          <w:spacing w:val="53"/>
          <w:sz w:val="24"/>
        </w:rPr>
        <w:t xml:space="preserve"> </w:t>
      </w:r>
      <w:r>
        <w:rPr>
          <w:color w:val="000000"/>
          <w:sz w:val="24"/>
        </w:rPr>
        <w:t>которая</w:t>
      </w:r>
      <w:r>
        <w:rPr>
          <w:color w:val="000000"/>
          <w:spacing w:val="53"/>
          <w:sz w:val="24"/>
        </w:rPr>
        <w:t xml:space="preserve"> </w:t>
      </w:r>
      <w:r>
        <w:rPr>
          <w:color w:val="000000"/>
          <w:sz w:val="24"/>
        </w:rPr>
        <w:t>представляет</w:t>
      </w:r>
      <w:r>
        <w:rPr>
          <w:color w:val="000000"/>
          <w:spacing w:val="53"/>
          <w:sz w:val="24"/>
        </w:rPr>
        <w:t xml:space="preserve"> </w:t>
      </w:r>
      <w:r>
        <w:rPr>
          <w:color w:val="000000"/>
          <w:sz w:val="24"/>
        </w:rPr>
        <w:t>собой</w:t>
      </w:r>
      <w:r>
        <w:rPr>
          <w:color w:val="000000"/>
          <w:spacing w:val="54"/>
          <w:sz w:val="24"/>
        </w:rPr>
        <w:t xml:space="preserve"> </w:t>
      </w:r>
      <w:r>
        <w:rPr>
          <w:color w:val="000000"/>
          <w:sz w:val="24"/>
        </w:rPr>
        <w:t>систему</w:t>
      </w:r>
    </w:p>
    <w:p w14:paraId="73047208" w14:textId="77777777" w:rsidR="002C6E8D" w:rsidRDefault="0069355F">
      <w:pPr>
        <w:pBdr>
          <w:top w:val="none" w:sz="4" w:space="0" w:color="000000"/>
          <w:left w:val="none" w:sz="4" w:space="0" w:color="000000"/>
          <w:bottom w:val="none" w:sz="4" w:space="0" w:color="000000"/>
          <w:right w:val="none" w:sz="4" w:space="0" w:color="000000"/>
        </w:pBdr>
        <w:spacing w:before="43" w:line="240" w:lineRule="auto"/>
        <w:ind w:left="720"/>
      </w:pPr>
      <w:r>
        <w:rPr>
          <w:color w:val="000000"/>
          <w:sz w:val="24"/>
        </w:rPr>
        <w:t>условий</w:t>
      </w:r>
      <w:r>
        <w:rPr>
          <w:color w:val="000000"/>
          <w:spacing w:val="1"/>
          <w:sz w:val="24"/>
        </w:rPr>
        <w:t xml:space="preserve"> </w:t>
      </w:r>
      <w:r>
        <w:rPr>
          <w:color w:val="000000"/>
          <w:sz w:val="24"/>
        </w:rPr>
        <w:t>социализации</w:t>
      </w:r>
      <w:r>
        <w:rPr>
          <w:color w:val="000000"/>
          <w:spacing w:val="-1"/>
          <w:sz w:val="24"/>
        </w:rPr>
        <w:t xml:space="preserve"> </w:t>
      </w:r>
      <w:r>
        <w:rPr>
          <w:color w:val="000000"/>
          <w:sz w:val="24"/>
        </w:rPr>
        <w:t>и</w:t>
      </w:r>
      <w:r>
        <w:rPr>
          <w:color w:val="000000"/>
          <w:spacing w:val="1"/>
          <w:sz w:val="24"/>
        </w:rPr>
        <w:t xml:space="preserve"> </w:t>
      </w:r>
      <w:r>
        <w:rPr>
          <w:color w:val="000000"/>
          <w:sz w:val="24"/>
        </w:rPr>
        <w:t>индивидуализации</w:t>
      </w:r>
      <w:r>
        <w:rPr>
          <w:color w:val="000000"/>
          <w:spacing w:val="1"/>
          <w:sz w:val="24"/>
        </w:rPr>
        <w:t xml:space="preserve"> </w:t>
      </w:r>
      <w:r>
        <w:rPr>
          <w:color w:val="000000"/>
          <w:spacing w:val="-1"/>
          <w:sz w:val="24"/>
        </w:rPr>
        <w:t>детей.</w:t>
      </w:r>
    </w:p>
    <w:p w14:paraId="0C9783F0" w14:textId="77777777" w:rsidR="002C6E8D" w:rsidRDefault="0069355F">
      <w:pPr>
        <w:pBdr>
          <w:top w:val="none" w:sz="4" w:space="0" w:color="000000"/>
          <w:left w:val="none" w:sz="4" w:space="0" w:color="000000"/>
          <w:bottom w:val="none" w:sz="4" w:space="0" w:color="000000"/>
          <w:right w:val="none" w:sz="4" w:space="0" w:color="000000"/>
        </w:pBdr>
        <w:spacing w:before="317" w:line="240" w:lineRule="auto"/>
        <w:ind w:firstLine="708"/>
      </w:pPr>
      <w:r>
        <w:rPr>
          <w:color w:val="000000"/>
          <w:sz w:val="24"/>
        </w:rPr>
        <w:t>Программа</w:t>
      </w:r>
      <w:r>
        <w:rPr>
          <w:color w:val="000000"/>
          <w:spacing w:val="40"/>
          <w:sz w:val="24"/>
        </w:rPr>
        <w:t xml:space="preserve"> </w:t>
      </w:r>
      <w:r>
        <w:rPr>
          <w:color w:val="000000"/>
          <w:sz w:val="24"/>
        </w:rPr>
        <w:t>позволяет</w:t>
      </w:r>
      <w:r>
        <w:rPr>
          <w:color w:val="000000"/>
          <w:spacing w:val="39"/>
          <w:sz w:val="24"/>
        </w:rPr>
        <w:t xml:space="preserve"> </w:t>
      </w:r>
      <w:r>
        <w:rPr>
          <w:color w:val="000000"/>
          <w:sz w:val="24"/>
        </w:rPr>
        <w:t>реализовать</w:t>
      </w:r>
      <w:r>
        <w:rPr>
          <w:color w:val="000000"/>
          <w:spacing w:val="45"/>
          <w:sz w:val="24"/>
        </w:rPr>
        <w:t xml:space="preserve"> </w:t>
      </w:r>
      <w:r>
        <w:rPr>
          <w:color w:val="000000"/>
          <w:sz w:val="24"/>
        </w:rPr>
        <w:t>несколько</w:t>
      </w:r>
      <w:r>
        <w:rPr>
          <w:color w:val="000000"/>
          <w:spacing w:val="38"/>
          <w:sz w:val="24"/>
        </w:rPr>
        <w:t xml:space="preserve"> </w:t>
      </w:r>
      <w:r>
        <w:rPr>
          <w:color w:val="000000"/>
          <w:sz w:val="24"/>
        </w:rPr>
        <w:t>основополагающих</w:t>
      </w:r>
      <w:r>
        <w:rPr>
          <w:color w:val="000000"/>
          <w:spacing w:val="43"/>
          <w:sz w:val="24"/>
        </w:rPr>
        <w:t xml:space="preserve"> </w:t>
      </w:r>
      <w:r>
        <w:rPr>
          <w:color w:val="000000"/>
          <w:spacing w:val="-1"/>
          <w:sz w:val="24"/>
        </w:rPr>
        <w:t>функций</w:t>
      </w:r>
      <w:r>
        <w:rPr>
          <w:color w:val="000000"/>
          <w:spacing w:val="42"/>
          <w:sz w:val="24"/>
        </w:rPr>
        <w:t xml:space="preserve"> </w:t>
      </w:r>
      <w:r>
        <w:rPr>
          <w:color w:val="000000"/>
          <w:sz w:val="24"/>
        </w:rPr>
        <w:t>дошкольного</w:t>
      </w:r>
      <w:r>
        <w:rPr>
          <w:color w:val="000000"/>
          <w:spacing w:val="43"/>
          <w:sz w:val="24"/>
        </w:rPr>
        <w:t xml:space="preserve"> </w:t>
      </w:r>
      <w:r>
        <w:rPr>
          <w:color w:val="000000"/>
          <w:spacing w:val="-1"/>
          <w:sz w:val="24"/>
        </w:rPr>
        <w:t xml:space="preserve">уровня </w:t>
      </w:r>
      <w:r>
        <w:rPr>
          <w:color w:val="000000"/>
          <w:sz w:val="24"/>
        </w:rPr>
        <w:t>образования:</w:t>
      </w:r>
    </w:p>
    <w:p w14:paraId="2BAD3860"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59"/>
          <w:sz w:val="24"/>
        </w:rPr>
        <w:t xml:space="preserve"> </w:t>
      </w:r>
      <w:r>
        <w:rPr>
          <w:color w:val="000000"/>
          <w:sz w:val="24"/>
        </w:rPr>
        <w:t>обучение</w:t>
      </w:r>
      <w:r>
        <w:rPr>
          <w:color w:val="000000"/>
          <w:spacing w:val="59"/>
          <w:sz w:val="24"/>
        </w:rPr>
        <w:t xml:space="preserve"> </w:t>
      </w:r>
      <w:r>
        <w:rPr>
          <w:color w:val="000000"/>
          <w:sz w:val="24"/>
        </w:rPr>
        <w:t>и</w:t>
      </w:r>
      <w:r>
        <w:rPr>
          <w:color w:val="000000"/>
          <w:spacing w:val="61"/>
          <w:sz w:val="24"/>
        </w:rPr>
        <w:t xml:space="preserve"> </w:t>
      </w:r>
      <w:r>
        <w:rPr>
          <w:color w:val="000000"/>
          <w:sz w:val="24"/>
        </w:rPr>
        <w:t>воспитание</w:t>
      </w:r>
      <w:r>
        <w:rPr>
          <w:color w:val="000000"/>
          <w:spacing w:val="59"/>
          <w:sz w:val="24"/>
        </w:rPr>
        <w:t xml:space="preserve"> </w:t>
      </w:r>
      <w:r>
        <w:rPr>
          <w:color w:val="000000"/>
          <w:sz w:val="24"/>
        </w:rPr>
        <w:t>ребенка</w:t>
      </w:r>
      <w:r>
        <w:rPr>
          <w:color w:val="000000"/>
          <w:spacing w:val="59"/>
          <w:sz w:val="24"/>
        </w:rPr>
        <w:t xml:space="preserve"> </w:t>
      </w:r>
      <w:r>
        <w:rPr>
          <w:color w:val="000000"/>
          <w:sz w:val="24"/>
        </w:rPr>
        <w:t>дошкольного</w:t>
      </w:r>
      <w:r>
        <w:rPr>
          <w:color w:val="000000"/>
          <w:spacing w:val="60"/>
          <w:sz w:val="24"/>
        </w:rPr>
        <w:t xml:space="preserve"> </w:t>
      </w:r>
      <w:r>
        <w:rPr>
          <w:color w:val="000000"/>
          <w:sz w:val="24"/>
        </w:rPr>
        <w:t>возраста</w:t>
      </w:r>
      <w:r>
        <w:rPr>
          <w:color w:val="000000"/>
          <w:spacing w:val="59"/>
          <w:sz w:val="24"/>
        </w:rPr>
        <w:t xml:space="preserve"> </w:t>
      </w:r>
      <w:r>
        <w:rPr>
          <w:color w:val="000000"/>
          <w:sz w:val="24"/>
        </w:rPr>
        <w:t>как</w:t>
      </w:r>
      <w:r>
        <w:rPr>
          <w:color w:val="000000"/>
          <w:spacing w:val="61"/>
          <w:sz w:val="24"/>
        </w:rPr>
        <w:t xml:space="preserve"> </w:t>
      </w:r>
      <w:r>
        <w:rPr>
          <w:color w:val="000000"/>
          <w:sz w:val="24"/>
        </w:rPr>
        <w:t>гражданина</w:t>
      </w:r>
      <w:r>
        <w:rPr>
          <w:color w:val="000000"/>
          <w:spacing w:val="59"/>
          <w:sz w:val="24"/>
        </w:rPr>
        <w:t xml:space="preserve"> </w:t>
      </w:r>
      <w:r>
        <w:rPr>
          <w:color w:val="000000"/>
          <w:sz w:val="24"/>
        </w:rPr>
        <w:t>РФ,</w:t>
      </w:r>
      <w:r>
        <w:rPr>
          <w:color w:val="000000"/>
          <w:spacing w:val="57"/>
          <w:sz w:val="24"/>
        </w:rPr>
        <w:t xml:space="preserve"> </w:t>
      </w:r>
      <w:r>
        <w:rPr>
          <w:color w:val="000000"/>
          <w:sz w:val="24"/>
        </w:rPr>
        <w:t>формирование</w:t>
      </w:r>
    </w:p>
    <w:p w14:paraId="2F587878"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основ</w:t>
      </w:r>
      <w:r>
        <w:rPr>
          <w:color w:val="000000"/>
          <w:spacing w:val="2"/>
          <w:sz w:val="24"/>
        </w:rPr>
        <w:t xml:space="preserve"> </w:t>
      </w:r>
      <w:r>
        <w:rPr>
          <w:color w:val="000000"/>
          <w:sz w:val="24"/>
        </w:rPr>
        <w:t>его</w:t>
      </w:r>
      <w:r>
        <w:rPr>
          <w:color w:val="000000"/>
          <w:spacing w:val="3"/>
          <w:sz w:val="24"/>
        </w:rPr>
        <w:t xml:space="preserve"> </w:t>
      </w:r>
      <w:r>
        <w:rPr>
          <w:color w:val="000000"/>
          <w:sz w:val="24"/>
        </w:rPr>
        <w:t>гражданской</w:t>
      </w:r>
      <w:r>
        <w:rPr>
          <w:color w:val="000000"/>
          <w:spacing w:val="3"/>
          <w:sz w:val="24"/>
        </w:rPr>
        <w:t xml:space="preserve"> </w:t>
      </w:r>
      <w:r>
        <w:rPr>
          <w:color w:val="000000"/>
          <w:sz w:val="24"/>
        </w:rPr>
        <w:t>и</w:t>
      </w:r>
      <w:r>
        <w:rPr>
          <w:color w:val="000000"/>
          <w:spacing w:val="3"/>
          <w:sz w:val="24"/>
        </w:rPr>
        <w:t xml:space="preserve"> </w:t>
      </w:r>
      <w:r>
        <w:rPr>
          <w:color w:val="000000"/>
          <w:sz w:val="24"/>
        </w:rPr>
        <w:t>культурной</w:t>
      </w:r>
      <w:r>
        <w:rPr>
          <w:color w:val="000000"/>
          <w:spacing w:val="4"/>
          <w:sz w:val="24"/>
        </w:rPr>
        <w:t xml:space="preserve"> </w:t>
      </w:r>
      <w:r>
        <w:rPr>
          <w:color w:val="000000"/>
          <w:sz w:val="24"/>
        </w:rPr>
        <w:t>идентичности</w:t>
      </w:r>
      <w:r>
        <w:rPr>
          <w:color w:val="000000"/>
          <w:spacing w:val="3"/>
          <w:sz w:val="24"/>
        </w:rPr>
        <w:t xml:space="preserve"> </w:t>
      </w:r>
      <w:r>
        <w:rPr>
          <w:color w:val="000000"/>
          <w:spacing w:val="1"/>
          <w:sz w:val="24"/>
        </w:rPr>
        <w:t>на</w:t>
      </w:r>
      <w:r>
        <w:rPr>
          <w:color w:val="000000"/>
          <w:sz w:val="24"/>
        </w:rPr>
        <w:t xml:space="preserve"> соответствующем</w:t>
      </w:r>
      <w:r>
        <w:rPr>
          <w:color w:val="000000"/>
          <w:spacing w:val="2"/>
          <w:sz w:val="24"/>
        </w:rPr>
        <w:t xml:space="preserve"> </w:t>
      </w:r>
      <w:r>
        <w:rPr>
          <w:color w:val="000000"/>
          <w:sz w:val="24"/>
        </w:rPr>
        <w:t>его</w:t>
      </w:r>
      <w:r>
        <w:rPr>
          <w:color w:val="000000"/>
          <w:spacing w:val="3"/>
          <w:sz w:val="24"/>
        </w:rPr>
        <w:t xml:space="preserve"> </w:t>
      </w:r>
      <w:r>
        <w:rPr>
          <w:color w:val="000000"/>
          <w:spacing w:val="1"/>
          <w:sz w:val="24"/>
        </w:rPr>
        <w:t>возрасту</w:t>
      </w:r>
      <w:r>
        <w:rPr>
          <w:color w:val="000000"/>
          <w:spacing w:val="-3"/>
          <w:sz w:val="24"/>
        </w:rPr>
        <w:t xml:space="preserve"> </w:t>
      </w:r>
      <w:r>
        <w:rPr>
          <w:color w:val="000000"/>
          <w:sz w:val="24"/>
        </w:rPr>
        <w:t>содержании</w:t>
      </w:r>
    </w:p>
    <w:p w14:paraId="701252E8"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доступными</w:t>
      </w:r>
      <w:r>
        <w:rPr>
          <w:color w:val="000000"/>
          <w:spacing w:val="1"/>
          <w:sz w:val="24"/>
        </w:rPr>
        <w:t xml:space="preserve"> </w:t>
      </w:r>
      <w:r>
        <w:rPr>
          <w:color w:val="000000"/>
          <w:sz w:val="24"/>
        </w:rPr>
        <w:t>средствами;</w:t>
      </w:r>
    </w:p>
    <w:p w14:paraId="0A037AC8"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8"/>
          <w:sz w:val="24"/>
        </w:rPr>
        <w:t xml:space="preserve"> </w:t>
      </w:r>
      <w:r>
        <w:rPr>
          <w:color w:val="000000"/>
          <w:sz w:val="24"/>
        </w:rPr>
        <w:t>создание</w:t>
      </w:r>
      <w:r>
        <w:rPr>
          <w:color w:val="000000"/>
          <w:spacing w:val="18"/>
          <w:sz w:val="24"/>
        </w:rPr>
        <w:t xml:space="preserve"> </w:t>
      </w:r>
      <w:r>
        <w:rPr>
          <w:color w:val="000000"/>
          <w:sz w:val="24"/>
        </w:rPr>
        <w:t>единого</w:t>
      </w:r>
      <w:r>
        <w:rPr>
          <w:color w:val="000000"/>
          <w:spacing w:val="19"/>
          <w:sz w:val="24"/>
        </w:rPr>
        <w:t xml:space="preserve"> </w:t>
      </w:r>
      <w:r>
        <w:rPr>
          <w:color w:val="000000"/>
          <w:spacing w:val="-1"/>
          <w:sz w:val="24"/>
        </w:rPr>
        <w:t>ядра</w:t>
      </w:r>
      <w:r>
        <w:rPr>
          <w:color w:val="000000"/>
          <w:spacing w:val="19"/>
          <w:sz w:val="24"/>
        </w:rPr>
        <w:t xml:space="preserve"> </w:t>
      </w:r>
      <w:r>
        <w:rPr>
          <w:color w:val="000000"/>
          <w:sz w:val="24"/>
        </w:rPr>
        <w:t>содержания</w:t>
      </w:r>
      <w:r>
        <w:rPr>
          <w:color w:val="000000"/>
          <w:spacing w:val="19"/>
          <w:sz w:val="24"/>
        </w:rPr>
        <w:t xml:space="preserve"> </w:t>
      </w:r>
      <w:r>
        <w:rPr>
          <w:color w:val="000000"/>
          <w:sz w:val="24"/>
        </w:rPr>
        <w:t>дошкольного</w:t>
      </w:r>
      <w:r>
        <w:rPr>
          <w:color w:val="000000"/>
          <w:spacing w:val="19"/>
          <w:sz w:val="24"/>
        </w:rPr>
        <w:t xml:space="preserve"> </w:t>
      </w:r>
      <w:r>
        <w:rPr>
          <w:color w:val="000000"/>
          <w:sz w:val="24"/>
        </w:rPr>
        <w:t>образования</w:t>
      </w:r>
      <w:r>
        <w:rPr>
          <w:color w:val="000000"/>
          <w:spacing w:val="19"/>
          <w:sz w:val="24"/>
        </w:rPr>
        <w:t xml:space="preserve"> </w:t>
      </w:r>
      <w:r>
        <w:rPr>
          <w:color w:val="000000"/>
          <w:sz w:val="24"/>
        </w:rPr>
        <w:t>(далее</w:t>
      </w:r>
      <w:r>
        <w:rPr>
          <w:color w:val="000000"/>
          <w:spacing w:val="19"/>
          <w:sz w:val="24"/>
        </w:rPr>
        <w:t xml:space="preserve"> </w:t>
      </w:r>
      <w:r>
        <w:rPr>
          <w:color w:val="000000"/>
          <w:sz w:val="24"/>
        </w:rPr>
        <w:t>-</w:t>
      </w:r>
      <w:r>
        <w:rPr>
          <w:color w:val="000000"/>
          <w:spacing w:val="18"/>
          <w:sz w:val="24"/>
        </w:rPr>
        <w:t xml:space="preserve"> </w:t>
      </w:r>
      <w:r>
        <w:rPr>
          <w:color w:val="000000"/>
          <w:sz w:val="24"/>
        </w:rPr>
        <w:t>ДО),</w:t>
      </w:r>
      <w:r>
        <w:rPr>
          <w:color w:val="000000"/>
          <w:spacing w:val="19"/>
          <w:sz w:val="24"/>
        </w:rPr>
        <w:t xml:space="preserve"> </w:t>
      </w:r>
      <w:r>
        <w:rPr>
          <w:color w:val="000000"/>
          <w:sz w:val="24"/>
        </w:rPr>
        <w:t>ориентированного</w:t>
      </w:r>
    </w:p>
    <w:p w14:paraId="4289FEBB"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на</w:t>
      </w:r>
      <w:r>
        <w:rPr>
          <w:color w:val="000000"/>
          <w:spacing w:val="56"/>
          <w:sz w:val="24"/>
        </w:rPr>
        <w:t xml:space="preserve"> </w:t>
      </w:r>
      <w:r>
        <w:rPr>
          <w:color w:val="000000"/>
          <w:sz w:val="24"/>
        </w:rPr>
        <w:t>приобщение</w:t>
      </w:r>
      <w:r>
        <w:rPr>
          <w:color w:val="000000"/>
          <w:spacing w:val="56"/>
          <w:sz w:val="24"/>
        </w:rPr>
        <w:t xml:space="preserve"> </w:t>
      </w:r>
      <w:r>
        <w:rPr>
          <w:color w:val="000000"/>
          <w:sz w:val="24"/>
        </w:rPr>
        <w:t>детей</w:t>
      </w:r>
      <w:r>
        <w:rPr>
          <w:color w:val="000000"/>
          <w:spacing w:val="54"/>
          <w:sz w:val="24"/>
        </w:rPr>
        <w:t xml:space="preserve"> </w:t>
      </w:r>
      <w:r>
        <w:rPr>
          <w:color w:val="000000"/>
          <w:sz w:val="24"/>
        </w:rPr>
        <w:t>к</w:t>
      </w:r>
      <w:r>
        <w:rPr>
          <w:color w:val="000000"/>
          <w:spacing w:val="58"/>
          <w:sz w:val="24"/>
        </w:rPr>
        <w:t xml:space="preserve"> </w:t>
      </w:r>
      <w:r>
        <w:rPr>
          <w:color w:val="000000"/>
          <w:sz w:val="24"/>
        </w:rPr>
        <w:t>традиционным</w:t>
      </w:r>
      <w:r>
        <w:rPr>
          <w:color w:val="000000"/>
          <w:spacing w:val="56"/>
          <w:sz w:val="24"/>
        </w:rPr>
        <w:t xml:space="preserve"> </w:t>
      </w:r>
      <w:r>
        <w:rPr>
          <w:color w:val="000000"/>
          <w:spacing w:val="1"/>
          <w:sz w:val="24"/>
        </w:rPr>
        <w:t>духовно</w:t>
      </w:r>
      <w:r>
        <w:rPr>
          <w:color w:val="000000"/>
          <w:spacing w:val="-1"/>
          <w:sz w:val="24"/>
        </w:rPr>
        <w:t>-</w:t>
      </w:r>
      <w:r>
        <w:rPr>
          <w:color w:val="000000"/>
          <w:sz w:val="24"/>
        </w:rPr>
        <w:t>нравственным</w:t>
      </w:r>
      <w:r>
        <w:rPr>
          <w:color w:val="000000"/>
          <w:spacing w:val="56"/>
          <w:sz w:val="24"/>
        </w:rPr>
        <w:t xml:space="preserve"> </w:t>
      </w:r>
      <w:r>
        <w:rPr>
          <w:color w:val="000000"/>
          <w:sz w:val="24"/>
        </w:rPr>
        <w:t>и</w:t>
      </w:r>
      <w:r>
        <w:rPr>
          <w:color w:val="000000"/>
          <w:spacing w:val="58"/>
          <w:sz w:val="24"/>
        </w:rPr>
        <w:t xml:space="preserve"> </w:t>
      </w:r>
      <w:r>
        <w:rPr>
          <w:color w:val="000000"/>
          <w:sz w:val="24"/>
        </w:rPr>
        <w:t>социокультурным</w:t>
      </w:r>
      <w:r>
        <w:rPr>
          <w:color w:val="000000"/>
          <w:spacing w:val="56"/>
          <w:sz w:val="24"/>
        </w:rPr>
        <w:t xml:space="preserve"> </w:t>
      </w:r>
      <w:r>
        <w:rPr>
          <w:color w:val="000000"/>
          <w:sz w:val="24"/>
        </w:rPr>
        <w:t>ценностям</w:t>
      </w:r>
    </w:p>
    <w:p w14:paraId="42FE2EFD"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российского</w:t>
      </w:r>
      <w:r>
        <w:rPr>
          <w:color w:val="000000"/>
          <w:spacing w:val="2"/>
          <w:sz w:val="24"/>
        </w:rPr>
        <w:t xml:space="preserve"> </w:t>
      </w:r>
      <w:r>
        <w:rPr>
          <w:color w:val="000000"/>
          <w:sz w:val="24"/>
        </w:rPr>
        <w:t>народа,</w:t>
      </w:r>
      <w:r>
        <w:rPr>
          <w:color w:val="000000"/>
          <w:spacing w:val="2"/>
          <w:sz w:val="24"/>
        </w:rPr>
        <w:t xml:space="preserve"> </w:t>
      </w:r>
      <w:r>
        <w:rPr>
          <w:color w:val="000000"/>
          <w:sz w:val="24"/>
        </w:rPr>
        <w:t>воспитание</w:t>
      </w:r>
      <w:r>
        <w:rPr>
          <w:color w:val="000000"/>
          <w:spacing w:val="-1"/>
          <w:sz w:val="24"/>
        </w:rPr>
        <w:t xml:space="preserve"> </w:t>
      </w:r>
      <w:r>
        <w:rPr>
          <w:color w:val="000000"/>
          <w:sz w:val="24"/>
        </w:rPr>
        <w:t>подрастающего</w:t>
      </w:r>
      <w:r>
        <w:rPr>
          <w:color w:val="000000"/>
          <w:spacing w:val="2"/>
          <w:sz w:val="24"/>
        </w:rPr>
        <w:t xml:space="preserve"> </w:t>
      </w:r>
      <w:r>
        <w:rPr>
          <w:color w:val="000000"/>
          <w:sz w:val="24"/>
        </w:rPr>
        <w:t>поколения как</w:t>
      </w:r>
      <w:r>
        <w:rPr>
          <w:color w:val="000000"/>
          <w:spacing w:val="1"/>
          <w:sz w:val="24"/>
        </w:rPr>
        <w:t xml:space="preserve"> </w:t>
      </w:r>
      <w:r>
        <w:rPr>
          <w:color w:val="000000"/>
          <w:sz w:val="24"/>
        </w:rPr>
        <w:t>знающего</w:t>
      </w:r>
      <w:r>
        <w:rPr>
          <w:color w:val="000000"/>
          <w:spacing w:val="2"/>
          <w:sz w:val="24"/>
        </w:rPr>
        <w:t xml:space="preserve"> </w:t>
      </w:r>
      <w:r>
        <w:rPr>
          <w:color w:val="000000"/>
          <w:sz w:val="24"/>
        </w:rPr>
        <w:t>и</w:t>
      </w:r>
      <w:r>
        <w:rPr>
          <w:color w:val="000000"/>
          <w:spacing w:val="5"/>
          <w:sz w:val="24"/>
        </w:rPr>
        <w:t xml:space="preserve"> </w:t>
      </w:r>
      <w:r>
        <w:rPr>
          <w:color w:val="000000"/>
          <w:spacing w:val="-1"/>
          <w:sz w:val="24"/>
        </w:rPr>
        <w:t>уважающего</w:t>
      </w:r>
      <w:r>
        <w:rPr>
          <w:color w:val="000000"/>
          <w:spacing w:val="3"/>
          <w:sz w:val="24"/>
        </w:rPr>
        <w:t xml:space="preserve"> </w:t>
      </w:r>
      <w:r>
        <w:rPr>
          <w:color w:val="000000"/>
          <w:sz w:val="24"/>
        </w:rPr>
        <w:t>историю</w:t>
      </w:r>
    </w:p>
    <w:p w14:paraId="2C5D7EB2"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w:t>
      </w:r>
      <w:r>
        <w:rPr>
          <w:color w:val="000000"/>
          <w:spacing w:val="1"/>
          <w:sz w:val="24"/>
        </w:rPr>
        <w:t xml:space="preserve"> </w:t>
      </w:r>
      <w:r>
        <w:rPr>
          <w:color w:val="000000"/>
          <w:sz w:val="24"/>
        </w:rPr>
        <w:t>культуру</w:t>
      </w:r>
      <w:r>
        <w:rPr>
          <w:color w:val="000000"/>
          <w:spacing w:val="-3"/>
          <w:sz w:val="24"/>
        </w:rPr>
        <w:t xml:space="preserve"> </w:t>
      </w:r>
      <w:r>
        <w:rPr>
          <w:color w:val="000000"/>
          <w:spacing w:val="-1"/>
          <w:sz w:val="24"/>
        </w:rPr>
        <w:t>своей</w:t>
      </w:r>
      <w:r>
        <w:rPr>
          <w:color w:val="000000"/>
          <w:spacing w:val="2"/>
          <w:sz w:val="24"/>
        </w:rPr>
        <w:t xml:space="preserve"> </w:t>
      </w:r>
      <w:r>
        <w:rPr>
          <w:color w:val="000000"/>
          <w:sz w:val="24"/>
        </w:rPr>
        <w:t>семьи, большой</w:t>
      </w:r>
      <w:r>
        <w:rPr>
          <w:color w:val="000000"/>
          <w:spacing w:val="-2"/>
          <w:sz w:val="24"/>
        </w:rPr>
        <w:t xml:space="preserve"> </w:t>
      </w:r>
      <w:r>
        <w:rPr>
          <w:color w:val="000000"/>
          <w:sz w:val="24"/>
        </w:rPr>
        <w:t>и</w:t>
      </w:r>
      <w:r>
        <w:rPr>
          <w:color w:val="000000"/>
          <w:spacing w:val="1"/>
          <w:sz w:val="24"/>
        </w:rPr>
        <w:t xml:space="preserve"> </w:t>
      </w:r>
      <w:r>
        <w:rPr>
          <w:color w:val="000000"/>
          <w:sz w:val="24"/>
        </w:rPr>
        <w:t>малой</w:t>
      </w:r>
      <w:r>
        <w:rPr>
          <w:color w:val="000000"/>
          <w:spacing w:val="2"/>
          <w:sz w:val="24"/>
        </w:rPr>
        <w:t xml:space="preserve"> </w:t>
      </w:r>
      <w:r>
        <w:rPr>
          <w:color w:val="000000"/>
          <w:spacing w:val="1"/>
          <w:sz w:val="24"/>
        </w:rPr>
        <w:t>Родины;</w:t>
      </w:r>
    </w:p>
    <w:p w14:paraId="19D243E4"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
          <w:sz w:val="24"/>
        </w:rPr>
        <w:t xml:space="preserve"> </w:t>
      </w:r>
      <w:r>
        <w:rPr>
          <w:color w:val="000000"/>
          <w:sz w:val="24"/>
        </w:rPr>
        <w:t>создание</w:t>
      </w:r>
      <w:r>
        <w:rPr>
          <w:color w:val="000000"/>
          <w:spacing w:val="23"/>
          <w:sz w:val="24"/>
        </w:rPr>
        <w:t xml:space="preserve"> </w:t>
      </w:r>
      <w:r>
        <w:rPr>
          <w:color w:val="000000"/>
          <w:sz w:val="24"/>
        </w:rPr>
        <w:t>единого</w:t>
      </w:r>
      <w:r>
        <w:rPr>
          <w:color w:val="000000"/>
          <w:spacing w:val="24"/>
          <w:sz w:val="24"/>
        </w:rPr>
        <w:t xml:space="preserve"> </w:t>
      </w:r>
      <w:r>
        <w:rPr>
          <w:color w:val="000000"/>
          <w:sz w:val="24"/>
        </w:rPr>
        <w:t>федерального</w:t>
      </w:r>
      <w:r>
        <w:rPr>
          <w:color w:val="000000"/>
          <w:spacing w:val="24"/>
          <w:sz w:val="24"/>
        </w:rPr>
        <w:t xml:space="preserve"> </w:t>
      </w:r>
      <w:r>
        <w:rPr>
          <w:color w:val="000000"/>
          <w:sz w:val="24"/>
        </w:rPr>
        <w:t>образовательного</w:t>
      </w:r>
      <w:r>
        <w:rPr>
          <w:color w:val="000000"/>
          <w:spacing w:val="24"/>
          <w:sz w:val="24"/>
        </w:rPr>
        <w:t xml:space="preserve"> </w:t>
      </w:r>
      <w:r>
        <w:rPr>
          <w:color w:val="000000"/>
          <w:sz w:val="24"/>
        </w:rPr>
        <w:t>пространства</w:t>
      </w:r>
      <w:r>
        <w:rPr>
          <w:color w:val="000000"/>
          <w:spacing w:val="22"/>
          <w:sz w:val="24"/>
        </w:rPr>
        <w:t xml:space="preserve"> </w:t>
      </w:r>
      <w:r>
        <w:rPr>
          <w:color w:val="000000"/>
          <w:sz w:val="24"/>
        </w:rPr>
        <w:t>воспитания</w:t>
      </w:r>
      <w:r>
        <w:rPr>
          <w:color w:val="000000"/>
          <w:spacing w:val="21"/>
          <w:sz w:val="24"/>
        </w:rPr>
        <w:t xml:space="preserve"> </w:t>
      </w:r>
      <w:r>
        <w:rPr>
          <w:color w:val="000000"/>
          <w:sz w:val="24"/>
        </w:rPr>
        <w:t>и</w:t>
      </w:r>
      <w:r>
        <w:rPr>
          <w:color w:val="000000"/>
          <w:spacing w:val="25"/>
          <w:sz w:val="24"/>
        </w:rPr>
        <w:t xml:space="preserve"> </w:t>
      </w:r>
      <w:r>
        <w:rPr>
          <w:color w:val="000000"/>
          <w:sz w:val="24"/>
        </w:rPr>
        <w:t>обучения</w:t>
      </w:r>
      <w:r>
        <w:rPr>
          <w:color w:val="000000"/>
          <w:spacing w:val="26"/>
          <w:sz w:val="24"/>
        </w:rPr>
        <w:t xml:space="preserve"> </w:t>
      </w:r>
      <w:r>
        <w:rPr>
          <w:color w:val="000000"/>
          <w:sz w:val="24"/>
        </w:rPr>
        <w:t>детей</w:t>
      </w:r>
    </w:p>
    <w:p w14:paraId="32833169"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от</w:t>
      </w:r>
      <w:r>
        <w:rPr>
          <w:color w:val="000000"/>
          <w:spacing w:val="22"/>
          <w:sz w:val="24"/>
        </w:rPr>
        <w:t xml:space="preserve"> </w:t>
      </w:r>
      <w:r>
        <w:rPr>
          <w:color w:val="000000"/>
          <w:sz w:val="24"/>
        </w:rPr>
        <w:t>рождения</w:t>
      </w:r>
      <w:r>
        <w:rPr>
          <w:color w:val="000000"/>
          <w:spacing w:val="21"/>
          <w:sz w:val="24"/>
        </w:rPr>
        <w:t xml:space="preserve"> </w:t>
      </w:r>
      <w:r>
        <w:rPr>
          <w:color w:val="000000"/>
          <w:sz w:val="24"/>
        </w:rPr>
        <w:t>до</w:t>
      </w:r>
      <w:r>
        <w:rPr>
          <w:color w:val="000000"/>
          <w:spacing w:val="19"/>
          <w:sz w:val="24"/>
        </w:rPr>
        <w:t xml:space="preserve"> </w:t>
      </w:r>
      <w:r>
        <w:rPr>
          <w:color w:val="000000"/>
          <w:sz w:val="24"/>
        </w:rPr>
        <w:t>поступления</w:t>
      </w:r>
      <w:r>
        <w:rPr>
          <w:color w:val="000000"/>
          <w:spacing w:val="21"/>
          <w:sz w:val="24"/>
        </w:rPr>
        <w:t xml:space="preserve"> </w:t>
      </w:r>
      <w:r>
        <w:rPr>
          <w:color w:val="000000"/>
          <w:sz w:val="24"/>
        </w:rPr>
        <w:t>в</w:t>
      </w:r>
      <w:r>
        <w:rPr>
          <w:color w:val="000000"/>
          <w:spacing w:val="21"/>
          <w:sz w:val="24"/>
        </w:rPr>
        <w:t xml:space="preserve"> </w:t>
      </w:r>
      <w:r>
        <w:rPr>
          <w:color w:val="000000"/>
          <w:sz w:val="24"/>
        </w:rPr>
        <w:t>общеобразовательную</w:t>
      </w:r>
      <w:r>
        <w:rPr>
          <w:color w:val="000000"/>
          <w:spacing w:val="22"/>
          <w:sz w:val="24"/>
        </w:rPr>
        <w:t xml:space="preserve"> </w:t>
      </w:r>
      <w:r>
        <w:rPr>
          <w:color w:val="000000"/>
          <w:sz w:val="24"/>
        </w:rPr>
        <w:t>организацию,</w:t>
      </w:r>
      <w:r>
        <w:rPr>
          <w:color w:val="000000"/>
          <w:spacing w:val="21"/>
          <w:sz w:val="24"/>
        </w:rPr>
        <w:t xml:space="preserve"> </w:t>
      </w:r>
      <w:r>
        <w:rPr>
          <w:color w:val="000000"/>
          <w:sz w:val="24"/>
        </w:rPr>
        <w:t>обеспечивающего</w:t>
      </w:r>
      <w:r>
        <w:rPr>
          <w:color w:val="000000"/>
          <w:spacing w:val="22"/>
          <w:sz w:val="24"/>
        </w:rPr>
        <w:t xml:space="preserve"> </w:t>
      </w:r>
      <w:r>
        <w:rPr>
          <w:color w:val="000000"/>
          <w:spacing w:val="1"/>
          <w:sz w:val="24"/>
        </w:rPr>
        <w:t>ребенку</w:t>
      </w:r>
      <w:r>
        <w:rPr>
          <w:color w:val="000000"/>
          <w:spacing w:val="16"/>
          <w:sz w:val="24"/>
        </w:rPr>
        <w:t xml:space="preserve"> </w:t>
      </w:r>
      <w:r>
        <w:rPr>
          <w:color w:val="000000"/>
          <w:sz w:val="24"/>
        </w:rPr>
        <w:t>и его</w:t>
      </w:r>
      <w:r>
        <w:rPr>
          <w:color w:val="000000"/>
          <w:spacing w:val="3"/>
          <w:sz w:val="24"/>
        </w:rPr>
        <w:t xml:space="preserve"> </w:t>
      </w:r>
      <w:r>
        <w:rPr>
          <w:color w:val="000000"/>
          <w:sz w:val="24"/>
        </w:rPr>
        <w:t>родителям</w:t>
      </w:r>
      <w:r>
        <w:rPr>
          <w:color w:val="000000"/>
          <w:spacing w:val="2"/>
          <w:sz w:val="24"/>
        </w:rPr>
        <w:t xml:space="preserve"> </w:t>
      </w:r>
      <w:r>
        <w:rPr>
          <w:color w:val="000000"/>
          <w:sz w:val="24"/>
        </w:rPr>
        <w:t>(законным</w:t>
      </w:r>
      <w:r>
        <w:rPr>
          <w:color w:val="000000"/>
          <w:spacing w:val="1"/>
          <w:sz w:val="24"/>
        </w:rPr>
        <w:t xml:space="preserve"> </w:t>
      </w:r>
      <w:r>
        <w:rPr>
          <w:color w:val="000000"/>
          <w:sz w:val="24"/>
        </w:rPr>
        <w:t>представителям)</w:t>
      </w:r>
      <w:r>
        <w:rPr>
          <w:color w:val="000000"/>
          <w:spacing w:val="3"/>
          <w:sz w:val="24"/>
        </w:rPr>
        <w:t xml:space="preserve"> </w:t>
      </w:r>
      <w:r>
        <w:rPr>
          <w:color w:val="000000"/>
          <w:sz w:val="24"/>
        </w:rPr>
        <w:t>равные,</w:t>
      </w:r>
      <w:r>
        <w:rPr>
          <w:color w:val="000000"/>
          <w:spacing w:val="2"/>
          <w:sz w:val="24"/>
        </w:rPr>
        <w:t xml:space="preserve"> </w:t>
      </w:r>
      <w:r>
        <w:rPr>
          <w:color w:val="000000"/>
          <w:sz w:val="24"/>
        </w:rPr>
        <w:t>качественные</w:t>
      </w:r>
      <w:r>
        <w:rPr>
          <w:color w:val="000000"/>
          <w:spacing w:val="6"/>
          <w:sz w:val="24"/>
        </w:rPr>
        <w:t xml:space="preserve"> </w:t>
      </w:r>
      <w:r>
        <w:rPr>
          <w:color w:val="000000"/>
          <w:sz w:val="24"/>
        </w:rPr>
        <w:t>условия</w:t>
      </w:r>
      <w:r>
        <w:rPr>
          <w:color w:val="000000"/>
          <w:spacing w:val="3"/>
          <w:sz w:val="24"/>
        </w:rPr>
        <w:t xml:space="preserve"> ДО,</w:t>
      </w:r>
      <w:r>
        <w:rPr>
          <w:color w:val="000000"/>
          <w:spacing w:val="-1"/>
          <w:sz w:val="24"/>
        </w:rPr>
        <w:t xml:space="preserve"> </w:t>
      </w:r>
      <w:r>
        <w:rPr>
          <w:color w:val="000000"/>
          <w:sz w:val="24"/>
        </w:rPr>
        <w:t>вне</w:t>
      </w:r>
      <w:r>
        <w:rPr>
          <w:color w:val="000000"/>
          <w:spacing w:val="1"/>
          <w:sz w:val="24"/>
        </w:rPr>
        <w:t xml:space="preserve"> </w:t>
      </w:r>
      <w:r>
        <w:rPr>
          <w:color w:val="000000"/>
          <w:sz w:val="24"/>
        </w:rPr>
        <w:t>зависимости</w:t>
      </w:r>
      <w:r>
        <w:rPr>
          <w:color w:val="000000"/>
          <w:spacing w:val="3"/>
          <w:sz w:val="24"/>
        </w:rPr>
        <w:t xml:space="preserve"> </w:t>
      </w:r>
      <w:r>
        <w:rPr>
          <w:color w:val="000000"/>
          <w:sz w:val="24"/>
        </w:rPr>
        <w:t>от</w:t>
      </w:r>
      <w:r>
        <w:t xml:space="preserve"> </w:t>
      </w:r>
      <w:r>
        <w:rPr>
          <w:color w:val="000000"/>
          <w:spacing w:val="-1"/>
          <w:sz w:val="24"/>
        </w:rPr>
        <w:t>места</w:t>
      </w:r>
      <w:r>
        <w:rPr>
          <w:color w:val="000000"/>
          <w:sz w:val="24"/>
        </w:rPr>
        <w:t xml:space="preserve"> проживания.</w:t>
      </w:r>
    </w:p>
    <w:p w14:paraId="6E0B49BB" w14:textId="4020D5DD" w:rsidR="002C6E8D" w:rsidRDefault="0069355F">
      <w:pPr>
        <w:spacing w:line="276" w:lineRule="auto"/>
        <w:ind w:right="244" w:firstLine="708"/>
        <w:rPr>
          <w:sz w:val="24"/>
          <w:szCs w:val="24"/>
        </w:rPr>
      </w:pPr>
      <w:r>
        <w:rPr>
          <w:sz w:val="24"/>
          <w:szCs w:val="24"/>
        </w:rPr>
        <w:t>Для публикации н</w:t>
      </w:r>
      <w:r w:rsidR="00514CCC">
        <w:rPr>
          <w:sz w:val="24"/>
          <w:szCs w:val="24"/>
        </w:rPr>
        <w:t xml:space="preserve">а сайте МБДОУ </w:t>
      </w:r>
      <w:r w:rsidR="00DB12B2">
        <w:rPr>
          <w:sz w:val="24"/>
          <w:szCs w:val="24"/>
        </w:rPr>
        <w:t xml:space="preserve">Усадский детский сад Умные дети </w:t>
      </w:r>
      <w:r>
        <w:rPr>
          <w:sz w:val="24"/>
          <w:szCs w:val="24"/>
        </w:rPr>
        <w:t xml:space="preserve">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w:t>
      </w:r>
      <w:r w:rsidR="00514CCC">
        <w:rPr>
          <w:sz w:val="24"/>
          <w:szCs w:val="24"/>
        </w:rPr>
        <w:t>а сайте МБДОУ</w:t>
      </w:r>
      <w:r w:rsidR="00DB12B2">
        <w:rPr>
          <w:sz w:val="24"/>
          <w:szCs w:val="24"/>
        </w:rPr>
        <w:t xml:space="preserve"> Усадский детский сад Умные дети </w:t>
      </w:r>
      <w:r>
        <w:rPr>
          <w:sz w:val="24"/>
          <w:szCs w:val="24"/>
        </w:rPr>
        <w:t xml:space="preserve"> в разделе «Сведения об образовательной </w:t>
      </w:r>
      <w:r w:rsidR="00514CCC">
        <w:rPr>
          <w:sz w:val="24"/>
          <w:szCs w:val="24"/>
        </w:rPr>
        <w:t>организации» -</w:t>
      </w:r>
      <w:r>
        <w:rPr>
          <w:sz w:val="24"/>
          <w:szCs w:val="24"/>
        </w:rPr>
        <w:t>подраздел «Образование» в соответствии с рубрикатором информации подраздела:</w:t>
      </w:r>
    </w:p>
    <w:tbl>
      <w:tblPr>
        <w:tblStyle w:val="af0"/>
        <w:tblW w:w="0" w:type="auto"/>
        <w:tblLayout w:type="fixed"/>
        <w:tblLook w:val="04A0" w:firstRow="1" w:lastRow="0" w:firstColumn="1" w:lastColumn="0" w:noHBand="0" w:noVBand="1"/>
      </w:tblPr>
      <w:tblGrid>
        <w:gridCol w:w="5952"/>
        <w:gridCol w:w="4111"/>
      </w:tblGrid>
      <w:tr w:rsidR="002C6E8D" w:rsidRPr="003F690C" w14:paraId="6FFC560F" w14:textId="77777777">
        <w:tc>
          <w:tcPr>
            <w:tcW w:w="5952" w:type="dxa"/>
          </w:tcPr>
          <w:p w14:paraId="42187ACD" w14:textId="77777777" w:rsidR="002C6E8D" w:rsidRPr="003F690C" w:rsidRDefault="0069355F">
            <w:pPr>
              <w:spacing w:line="276" w:lineRule="auto"/>
              <w:rPr>
                <w:b/>
                <w:bCs/>
                <w:sz w:val="20"/>
              </w:rPr>
            </w:pPr>
            <w:r w:rsidRPr="003F690C">
              <w:rPr>
                <w:b/>
                <w:bCs/>
                <w:sz w:val="20"/>
              </w:rPr>
              <w:t>Название рубрики подраздела «Образование»</w:t>
            </w:r>
          </w:p>
        </w:tc>
        <w:tc>
          <w:tcPr>
            <w:tcW w:w="4111" w:type="dxa"/>
          </w:tcPr>
          <w:p w14:paraId="402BEBA8" w14:textId="77777777" w:rsidR="002C6E8D" w:rsidRPr="003F690C" w:rsidRDefault="0069355F">
            <w:pPr>
              <w:spacing w:line="276" w:lineRule="auto"/>
              <w:rPr>
                <w:b/>
                <w:bCs/>
                <w:sz w:val="20"/>
              </w:rPr>
            </w:pPr>
            <w:r w:rsidRPr="003F690C">
              <w:rPr>
                <w:b/>
                <w:bCs/>
                <w:sz w:val="20"/>
              </w:rPr>
              <w:t>Название документации, подлежащей размещению</w:t>
            </w:r>
          </w:p>
        </w:tc>
      </w:tr>
      <w:tr w:rsidR="002C6E8D" w:rsidRPr="003F690C" w14:paraId="257519CA" w14:textId="77777777">
        <w:tc>
          <w:tcPr>
            <w:tcW w:w="5952" w:type="dxa"/>
          </w:tcPr>
          <w:p w14:paraId="3E7E68F9" w14:textId="77777777" w:rsidR="002C6E8D" w:rsidRPr="003F690C" w:rsidRDefault="0069355F">
            <w:pPr>
              <w:spacing w:line="276" w:lineRule="auto"/>
              <w:rPr>
                <w:sz w:val="20"/>
              </w:rPr>
            </w:pPr>
            <w:r w:rsidRPr="003F690C">
              <w:rPr>
                <w:sz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14:paraId="128DE51D" w14:textId="77777777" w:rsidR="002C6E8D" w:rsidRPr="003F690C" w:rsidRDefault="0069355F">
            <w:pPr>
              <w:spacing w:line="276" w:lineRule="auto"/>
              <w:jc w:val="center"/>
              <w:rPr>
                <w:sz w:val="20"/>
              </w:rPr>
            </w:pPr>
            <w:r w:rsidRPr="003F690C">
              <w:rPr>
                <w:sz w:val="20"/>
              </w:rPr>
              <w:t>Образовательная программа</w:t>
            </w:r>
          </w:p>
          <w:p w14:paraId="689B360A" w14:textId="6F27D01E" w:rsidR="002C6E8D" w:rsidRPr="003F690C" w:rsidRDefault="00514CCC">
            <w:pPr>
              <w:spacing w:line="276" w:lineRule="auto"/>
              <w:jc w:val="center"/>
              <w:rPr>
                <w:sz w:val="20"/>
              </w:rPr>
            </w:pPr>
            <w:r w:rsidRPr="003F690C">
              <w:rPr>
                <w:sz w:val="20"/>
              </w:rPr>
              <w:t xml:space="preserve"> МБДОУ </w:t>
            </w:r>
            <w:r w:rsidR="00DB12B2">
              <w:rPr>
                <w:sz w:val="20"/>
              </w:rPr>
              <w:t>Усадский детский сад Умные дети</w:t>
            </w:r>
          </w:p>
        </w:tc>
      </w:tr>
      <w:tr w:rsidR="002C6E8D" w:rsidRPr="003F690C" w14:paraId="7E0F15D4" w14:textId="77777777">
        <w:trPr>
          <w:trHeight w:val="317"/>
        </w:trPr>
        <w:tc>
          <w:tcPr>
            <w:tcW w:w="5952" w:type="dxa"/>
            <w:vMerge w:val="restart"/>
          </w:tcPr>
          <w:p w14:paraId="186B3366" w14:textId="77777777" w:rsidR="002C6E8D" w:rsidRPr="003F690C" w:rsidRDefault="0069355F">
            <w:pPr>
              <w:spacing w:line="276" w:lineRule="auto"/>
              <w:rPr>
                <w:sz w:val="20"/>
              </w:rPr>
            </w:pPr>
            <w:r w:rsidRPr="003F690C">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14:paraId="639FA1CD" w14:textId="77777777" w:rsidR="002C6E8D" w:rsidRPr="003F690C" w:rsidRDefault="0069355F">
            <w:pPr>
              <w:spacing w:line="276" w:lineRule="auto"/>
              <w:jc w:val="center"/>
              <w:rPr>
                <w:sz w:val="20"/>
              </w:rPr>
            </w:pPr>
            <w:r w:rsidRPr="003F690C">
              <w:rPr>
                <w:sz w:val="20"/>
              </w:rPr>
              <w:t xml:space="preserve">Рабочая программа воспитания и календарный план </w:t>
            </w:r>
            <w:r w:rsidR="00514CCC" w:rsidRPr="003F690C">
              <w:rPr>
                <w:sz w:val="20"/>
              </w:rPr>
              <w:t>воспитательной работы</w:t>
            </w:r>
          </w:p>
        </w:tc>
      </w:tr>
    </w:tbl>
    <w:p w14:paraId="23C5567C" w14:textId="508E6288" w:rsidR="002C6E8D" w:rsidRDefault="0069355F">
      <w:pPr>
        <w:pBdr>
          <w:top w:val="none" w:sz="4" w:space="0" w:color="000000"/>
          <w:left w:val="none" w:sz="4" w:space="0" w:color="000000"/>
          <w:bottom w:val="none" w:sz="4" w:space="0" w:color="000000"/>
          <w:right w:val="none" w:sz="4" w:space="0" w:color="000000"/>
        </w:pBdr>
        <w:spacing w:before="319" w:line="317" w:lineRule="atLeast"/>
        <w:ind w:right="565" w:firstLine="708"/>
      </w:pPr>
      <w:r>
        <w:rPr>
          <w:color w:val="000000"/>
          <w:sz w:val="24"/>
        </w:rPr>
        <w:lastRenderedPageBreak/>
        <w:t>Настоящая</w:t>
      </w:r>
      <w:r>
        <w:rPr>
          <w:color w:val="000000"/>
          <w:spacing w:val="111"/>
          <w:sz w:val="24"/>
        </w:rPr>
        <w:t xml:space="preserve"> </w:t>
      </w:r>
      <w:r>
        <w:rPr>
          <w:color w:val="000000"/>
          <w:sz w:val="24"/>
        </w:rPr>
        <w:t>редакция</w:t>
      </w:r>
      <w:r>
        <w:rPr>
          <w:color w:val="000000"/>
          <w:spacing w:val="110"/>
          <w:sz w:val="24"/>
        </w:rPr>
        <w:t xml:space="preserve"> </w:t>
      </w:r>
      <w:r>
        <w:rPr>
          <w:color w:val="000000"/>
          <w:sz w:val="24"/>
        </w:rPr>
        <w:t>Программы</w:t>
      </w:r>
      <w:r>
        <w:rPr>
          <w:color w:val="000000"/>
          <w:spacing w:val="110"/>
          <w:sz w:val="24"/>
        </w:rPr>
        <w:t xml:space="preserve"> </w:t>
      </w:r>
      <w:r>
        <w:rPr>
          <w:color w:val="000000"/>
          <w:sz w:val="24"/>
        </w:rPr>
        <w:t>приведена</w:t>
      </w:r>
      <w:r>
        <w:rPr>
          <w:color w:val="000000"/>
          <w:spacing w:val="111"/>
          <w:sz w:val="24"/>
        </w:rPr>
        <w:t xml:space="preserve"> </w:t>
      </w:r>
      <w:r>
        <w:rPr>
          <w:color w:val="000000"/>
          <w:sz w:val="24"/>
        </w:rPr>
        <w:t>в</w:t>
      </w:r>
      <w:r>
        <w:rPr>
          <w:color w:val="000000"/>
          <w:spacing w:val="110"/>
          <w:sz w:val="24"/>
        </w:rPr>
        <w:t xml:space="preserve"> </w:t>
      </w:r>
      <w:r>
        <w:rPr>
          <w:color w:val="000000"/>
          <w:sz w:val="24"/>
        </w:rPr>
        <w:t>соответствие</w:t>
      </w:r>
      <w:r>
        <w:rPr>
          <w:color w:val="000000"/>
          <w:spacing w:val="109"/>
          <w:sz w:val="24"/>
        </w:rPr>
        <w:t xml:space="preserve"> </w:t>
      </w:r>
      <w:r>
        <w:rPr>
          <w:color w:val="000000"/>
          <w:sz w:val="24"/>
        </w:rPr>
        <w:t>с</w:t>
      </w:r>
      <w:r>
        <w:rPr>
          <w:color w:val="000000"/>
          <w:spacing w:val="109"/>
          <w:sz w:val="24"/>
        </w:rPr>
        <w:t xml:space="preserve"> </w:t>
      </w:r>
      <w:r>
        <w:rPr>
          <w:color w:val="000000"/>
          <w:sz w:val="24"/>
        </w:rPr>
        <w:t>ФОП</w:t>
      </w:r>
      <w:r>
        <w:rPr>
          <w:color w:val="000000"/>
          <w:spacing w:val="109"/>
          <w:sz w:val="24"/>
        </w:rPr>
        <w:t xml:space="preserve"> </w:t>
      </w:r>
      <w:r>
        <w:rPr>
          <w:color w:val="000000"/>
          <w:sz w:val="24"/>
        </w:rPr>
        <w:t>ДО</w:t>
      </w:r>
      <w:r>
        <w:rPr>
          <w:color w:val="000000"/>
          <w:spacing w:val="109"/>
          <w:sz w:val="24"/>
        </w:rPr>
        <w:t xml:space="preserve"> </w:t>
      </w:r>
      <w:r>
        <w:rPr>
          <w:color w:val="000000"/>
          <w:spacing w:val="1"/>
          <w:sz w:val="24"/>
        </w:rPr>
        <w:t>на</w:t>
      </w:r>
      <w:r>
        <w:rPr>
          <w:color w:val="000000"/>
          <w:spacing w:val="108"/>
          <w:sz w:val="24"/>
        </w:rPr>
        <w:t xml:space="preserve"> </w:t>
      </w:r>
      <w:r>
        <w:rPr>
          <w:color w:val="000000"/>
          <w:sz w:val="24"/>
        </w:rPr>
        <w:t>основе</w:t>
      </w:r>
      <w:r>
        <w:rPr>
          <w:color w:val="000000"/>
          <w:spacing w:val="109"/>
          <w:sz w:val="24"/>
        </w:rPr>
        <w:t xml:space="preserve"> </w:t>
      </w:r>
      <w:r>
        <w:rPr>
          <w:color w:val="000000"/>
          <w:sz w:val="24"/>
        </w:rPr>
        <w:t>ранее действующей</w:t>
      </w:r>
      <w:r>
        <w:rPr>
          <w:color w:val="000000"/>
          <w:spacing w:val="1"/>
          <w:sz w:val="24"/>
        </w:rPr>
        <w:t xml:space="preserve"> </w:t>
      </w:r>
      <w:r>
        <w:rPr>
          <w:color w:val="000000"/>
          <w:spacing w:val="-1"/>
          <w:sz w:val="24"/>
        </w:rPr>
        <w:t>ООП</w:t>
      </w:r>
      <w:r>
        <w:rPr>
          <w:color w:val="000000"/>
          <w:sz w:val="24"/>
        </w:rPr>
        <w:t xml:space="preserve"> дошкольного образования</w:t>
      </w:r>
      <w:r>
        <w:rPr>
          <w:color w:val="000000"/>
          <w:spacing w:val="2"/>
          <w:sz w:val="24"/>
        </w:rPr>
        <w:t xml:space="preserve"> </w:t>
      </w:r>
      <w:r>
        <w:rPr>
          <w:color w:val="000000"/>
          <w:sz w:val="24"/>
        </w:rPr>
        <w:t>МБДОУ</w:t>
      </w:r>
      <w:r>
        <w:rPr>
          <w:color w:val="000000"/>
          <w:spacing w:val="5"/>
          <w:sz w:val="24"/>
        </w:rPr>
        <w:t xml:space="preserve"> </w:t>
      </w:r>
      <w:r w:rsidR="00DB12B2">
        <w:rPr>
          <w:color w:val="000000"/>
          <w:spacing w:val="-1"/>
          <w:sz w:val="24"/>
        </w:rPr>
        <w:t>Усадский детский сад Умные дети</w:t>
      </w:r>
    </w:p>
    <w:p w14:paraId="64939F3F" w14:textId="77777777" w:rsidR="002C6E8D" w:rsidRDefault="0069355F">
      <w:pPr>
        <w:spacing w:line="276" w:lineRule="auto"/>
        <w:ind w:right="244" w:firstLine="708"/>
        <w:rPr>
          <w:b/>
          <w:bCs/>
          <w:sz w:val="24"/>
          <w:szCs w:val="24"/>
        </w:rPr>
      </w:pPr>
      <w:r>
        <w:rPr>
          <w:b/>
          <w:bCs/>
          <w:color w:val="000000"/>
          <w:sz w:val="24"/>
        </w:rPr>
        <w:t>Программа</w:t>
      </w:r>
      <w:r>
        <w:rPr>
          <w:b/>
          <w:bCs/>
          <w:color w:val="000000"/>
          <w:spacing w:val="-1"/>
          <w:sz w:val="24"/>
        </w:rPr>
        <w:t xml:space="preserve"> </w:t>
      </w:r>
      <w:r>
        <w:rPr>
          <w:b/>
          <w:bCs/>
          <w:color w:val="000000"/>
          <w:sz w:val="24"/>
        </w:rPr>
        <w:t>реализуется</w:t>
      </w:r>
      <w:r>
        <w:rPr>
          <w:b/>
          <w:bCs/>
          <w:color w:val="000000"/>
          <w:spacing w:val="2"/>
          <w:sz w:val="24"/>
        </w:rPr>
        <w:t xml:space="preserve"> </w:t>
      </w:r>
      <w:r>
        <w:rPr>
          <w:b/>
          <w:bCs/>
          <w:color w:val="000000"/>
          <w:sz w:val="24"/>
        </w:rPr>
        <w:t>с</w:t>
      </w:r>
      <w:r>
        <w:rPr>
          <w:b/>
          <w:bCs/>
          <w:color w:val="000000"/>
          <w:spacing w:val="1"/>
          <w:sz w:val="24"/>
        </w:rPr>
        <w:t xml:space="preserve"> </w:t>
      </w:r>
      <w:r>
        <w:rPr>
          <w:b/>
          <w:bCs/>
          <w:color w:val="000000"/>
          <w:sz w:val="24"/>
        </w:rPr>
        <w:t>1 сентября</w:t>
      </w:r>
      <w:r>
        <w:rPr>
          <w:b/>
          <w:bCs/>
          <w:color w:val="000000"/>
          <w:spacing w:val="1"/>
          <w:sz w:val="24"/>
        </w:rPr>
        <w:t xml:space="preserve"> </w:t>
      </w:r>
      <w:r>
        <w:rPr>
          <w:b/>
          <w:bCs/>
          <w:color w:val="000000"/>
          <w:sz w:val="24"/>
        </w:rPr>
        <w:t>2023 года</w:t>
      </w:r>
      <w:r>
        <w:rPr>
          <w:b/>
          <w:bCs/>
          <w:sz w:val="24"/>
          <w:szCs w:val="24"/>
        </w:rPr>
        <w:t>.</w:t>
      </w:r>
    </w:p>
    <w:p w14:paraId="0E5129AD" w14:textId="77777777" w:rsidR="00514CCC" w:rsidRDefault="00514CCC">
      <w:pPr>
        <w:spacing w:line="276" w:lineRule="auto"/>
        <w:ind w:right="244" w:firstLine="708"/>
        <w:rPr>
          <w:b/>
          <w:bCs/>
          <w:sz w:val="24"/>
          <w:szCs w:val="24"/>
        </w:rPr>
      </w:pPr>
    </w:p>
    <w:p w14:paraId="5AB89A01" w14:textId="77777777" w:rsidR="003F690C" w:rsidRDefault="003F690C">
      <w:pPr>
        <w:spacing w:line="276" w:lineRule="auto"/>
        <w:ind w:right="244" w:firstLine="708"/>
        <w:rPr>
          <w:b/>
          <w:bCs/>
          <w:sz w:val="24"/>
          <w:szCs w:val="24"/>
        </w:rPr>
      </w:pPr>
    </w:p>
    <w:p w14:paraId="76F8EF21" w14:textId="77777777" w:rsidR="003F690C" w:rsidRDefault="003F690C">
      <w:pPr>
        <w:spacing w:line="276" w:lineRule="auto"/>
        <w:ind w:right="244" w:firstLine="708"/>
        <w:rPr>
          <w:b/>
          <w:bCs/>
          <w:sz w:val="24"/>
          <w:szCs w:val="24"/>
        </w:rPr>
      </w:pPr>
    </w:p>
    <w:p w14:paraId="46FAABDD" w14:textId="77777777" w:rsidR="00514CCC" w:rsidRDefault="00514CCC">
      <w:pPr>
        <w:spacing w:line="276" w:lineRule="auto"/>
        <w:ind w:right="244" w:firstLine="708"/>
        <w:rPr>
          <w:b/>
          <w:bCs/>
          <w:sz w:val="24"/>
          <w:szCs w:val="24"/>
        </w:rPr>
      </w:pPr>
    </w:p>
    <w:p w14:paraId="19A02643" w14:textId="77777777" w:rsidR="002C6E8D" w:rsidRDefault="0069355F" w:rsidP="00E04FBF">
      <w:pPr>
        <w:pStyle w:val="af3"/>
        <w:numPr>
          <w:ilvl w:val="2"/>
          <w:numId w:val="58"/>
        </w:numPr>
        <w:spacing w:line="276" w:lineRule="auto"/>
        <w:ind w:left="0" w:firstLine="709"/>
        <w:rPr>
          <w:b/>
          <w:bCs/>
        </w:rPr>
      </w:pPr>
      <w:r>
        <w:rPr>
          <w:b/>
          <w:bCs/>
        </w:rPr>
        <w:t>Цели и задачи Программы.</w:t>
      </w:r>
    </w:p>
    <w:p w14:paraId="2FE89E2D" w14:textId="77777777" w:rsidR="002C6E8D" w:rsidRDefault="0069355F">
      <w:pPr>
        <w:pStyle w:val="af3"/>
        <w:spacing w:line="276" w:lineRule="auto"/>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0A08E2EB" w14:textId="77777777" w:rsidR="002C6E8D" w:rsidRDefault="0069355F">
      <w:pPr>
        <w:pStyle w:val="25"/>
        <w:shd w:val="clear" w:color="auto" w:fill="auto"/>
        <w:spacing w:before="0" w:after="0" w:line="276"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vertAlign w:val="superscript"/>
        </w:rPr>
        <w:footnoteReference w:id="1"/>
      </w:r>
      <w:r>
        <w:rPr>
          <w:sz w:val="24"/>
          <w:szCs w:val="24"/>
        </w:rPr>
        <w:t>.</w:t>
      </w:r>
    </w:p>
    <w:p w14:paraId="11F5F830" w14:textId="77777777" w:rsidR="002C6E8D" w:rsidRDefault="0069355F">
      <w:pPr>
        <w:pStyle w:val="af3"/>
        <w:spacing w:line="276" w:lineRule="auto"/>
        <w:ind w:left="0" w:firstLine="709"/>
      </w:pPr>
      <w:r>
        <w:t xml:space="preserve">Программа, в соответствии с Федеральным законом «Об образовании в Российской Федерации», </w:t>
      </w:r>
      <w:r>
        <w:rPr>
          <w:u w:val="single"/>
        </w:rPr>
        <w:t xml:space="preserve">направлена </w:t>
      </w:r>
      <w:r>
        <w:rPr>
          <w:color w:val="000000"/>
          <w:u w:val="single"/>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43F005D" w14:textId="77777777" w:rsidR="002C6E8D" w:rsidRDefault="0069355F">
      <w:pPr>
        <w:spacing w:line="276"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14:paraId="1FFDA8BC"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613EE992"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4593657F"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2A9A2B6"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обеспечение равных возможностей для полноценного развития каждого ребёнка в </w:t>
      </w:r>
      <w:r>
        <w:rPr>
          <w:sz w:val="24"/>
          <w:szCs w:val="24"/>
        </w:rPr>
        <w:lastRenderedPageBreak/>
        <w:t>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00D3F757"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EC46233"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14:paraId="2EF83511"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14:paraId="031899C2"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1CF4D04"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8CA6C5E"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14:paraId="38AC41CB" w14:textId="77777777" w:rsidR="002C6E8D" w:rsidRDefault="0069355F" w:rsidP="00E04FBF">
      <w:pPr>
        <w:pStyle w:val="ad"/>
        <w:widowControl w:val="0"/>
        <w:numPr>
          <w:ilvl w:val="0"/>
          <w:numId w:val="4"/>
        </w:numPr>
        <w:tabs>
          <w:tab w:val="left" w:pos="1134"/>
        </w:tabs>
        <w:spacing w:line="276"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364D4F3" w14:textId="77777777"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14:paraId="0E4A3DB4" w14:textId="4D35B343" w:rsidR="00514CCC" w:rsidRDefault="0069355F" w:rsidP="00514CCC">
      <w:pPr>
        <w:pStyle w:val="af3"/>
        <w:spacing w:line="276" w:lineRule="auto"/>
        <w:ind w:left="0" w:firstLine="709"/>
        <w:jc w:val="center"/>
        <w:rPr>
          <w:b/>
          <w:bCs/>
        </w:rPr>
      </w:pPr>
      <w:r>
        <w:rPr>
          <w:b/>
          <w:bCs/>
        </w:rPr>
        <w:t>1.1.2. Принципы и подходы к формированию Программы.</w:t>
      </w:r>
      <w:r w:rsidR="00514CCC">
        <w:rPr>
          <w:b/>
          <w:bCs/>
        </w:rPr>
        <w:t xml:space="preserve"> </w:t>
      </w:r>
    </w:p>
    <w:p w14:paraId="512DEA8C" w14:textId="77777777" w:rsidR="002C6E8D" w:rsidRDefault="002C6E8D">
      <w:pPr>
        <w:pStyle w:val="ad"/>
        <w:tabs>
          <w:tab w:val="left" w:pos="1260"/>
        </w:tabs>
        <w:spacing w:line="276" w:lineRule="auto"/>
        <w:ind w:left="0" w:firstLine="709"/>
        <w:rPr>
          <w:b/>
          <w:bCs/>
          <w:sz w:val="24"/>
          <w:szCs w:val="24"/>
        </w:rPr>
      </w:pPr>
    </w:p>
    <w:p w14:paraId="698BD3A0" w14:textId="77777777" w:rsidR="002C6E8D" w:rsidRDefault="0069355F">
      <w:pPr>
        <w:pStyle w:val="ad"/>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14:paraId="34428801" w14:textId="77777777" w:rsidR="002C6E8D" w:rsidRDefault="0069355F" w:rsidP="00E04FBF">
      <w:pPr>
        <w:pStyle w:val="ad"/>
        <w:widowControl w:val="0"/>
        <w:numPr>
          <w:ilvl w:val="0"/>
          <w:numId w:val="3"/>
        </w:numPr>
        <w:tabs>
          <w:tab w:val="left" w:pos="1134"/>
        </w:tabs>
        <w:spacing w:line="276"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14:paraId="776850E6" w14:textId="77777777" w:rsidR="002C6E8D" w:rsidRDefault="0069355F" w:rsidP="00E04FBF">
      <w:pPr>
        <w:pStyle w:val="ad"/>
        <w:widowControl w:val="0"/>
        <w:numPr>
          <w:ilvl w:val="0"/>
          <w:numId w:val="3"/>
        </w:numPr>
        <w:tabs>
          <w:tab w:val="left" w:pos="1134"/>
          <w:tab w:val="left" w:pos="1260"/>
        </w:tabs>
        <w:spacing w:line="276" w:lineRule="auto"/>
        <w:ind w:left="0" w:firstLine="709"/>
        <w:contextualSpacing w:val="0"/>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14:paraId="77F46CC8" w14:textId="77777777"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1"/>
        </w:rPr>
        <w:footnoteReference w:id="2"/>
      </w:r>
      <w:r>
        <w:t xml:space="preserve"> (далее вместе – взрослые)</w:t>
      </w:r>
      <w:r>
        <w:rPr>
          <w:sz w:val="24"/>
          <w:szCs w:val="24"/>
        </w:rPr>
        <w:t>;</w:t>
      </w:r>
    </w:p>
    <w:p w14:paraId="76FE1DC7" w14:textId="77777777" w:rsidR="002C6E8D" w:rsidRDefault="0069355F" w:rsidP="00E04FBF">
      <w:pPr>
        <w:pStyle w:val="ad"/>
        <w:widowControl w:val="0"/>
        <w:numPr>
          <w:ilvl w:val="0"/>
          <w:numId w:val="3"/>
        </w:numPr>
        <w:tabs>
          <w:tab w:val="left" w:pos="1134"/>
          <w:tab w:val="left" w:pos="1274"/>
        </w:tabs>
        <w:spacing w:line="276" w:lineRule="auto"/>
        <w:ind w:left="0" w:firstLine="709"/>
        <w:contextualSpacing w:val="0"/>
        <w:rPr>
          <w:sz w:val="24"/>
          <w:szCs w:val="24"/>
        </w:rPr>
      </w:pPr>
      <w:r>
        <w:t>признание ребёнка полноценным участником (субъектом) образовательных отношений;</w:t>
      </w:r>
    </w:p>
    <w:p w14:paraId="0DC95581" w14:textId="77777777"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14:paraId="7FE1F33A" w14:textId="77777777"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14:paraId="1A3CEF35" w14:textId="77777777" w:rsidR="002C6E8D" w:rsidRDefault="0069355F" w:rsidP="00E04FBF">
      <w:pPr>
        <w:pStyle w:val="ad"/>
        <w:widowControl w:val="0"/>
        <w:numPr>
          <w:ilvl w:val="0"/>
          <w:numId w:val="3"/>
        </w:numPr>
        <w:tabs>
          <w:tab w:val="left" w:pos="1134"/>
          <w:tab w:val="left" w:pos="1182"/>
        </w:tabs>
        <w:spacing w:line="276"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14:paraId="2EB196E7" w14:textId="77777777" w:rsidR="002C6E8D" w:rsidRDefault="0069355F" w:rsidP="00E04FBF">
      <w:pPr>
        <w:pStyle w:val="ad"/>
        <w:widowControl w:val="0"/>
        <w:numPr>
          <w:ilvl w:val="0"/>
          <w:numId w:val="3"/>
        </w:numPr>
        <w:tabs>
          <w:tab w:val="left" w:pos="1134"/>
          <w:tab w:val="left" w:pos="1306"/>
        </w:tabs>
        <w:spacing w:line="276" w:lineRule="auto"/>
        <w:ind w:left="0" w:firstLine="709"/>
        <w:contextualSpacing w:val="0"/>
        <w:rPr>
          <w:sz w:val="24"/>
          <w:szCs w:val="24"/>
        </w:rPr>
      </w:pPr>
      <w:r>
        <w:rPr>
          <w:sz w:val="24"/>
          <w:szCs w:val="24"/>
        </w:rPr>
        <w:t xml:space="preserve">формирование познавательных интересов и познавательных действий ребенка в </w:t>
      </w:r>
      <w:r>
        <w:rPr>
          <w:sz w:val="24"/>
          <w:szCs w:val="24"/>
        </w:rPr>
        <w:lastRenderedPageBreak/>
        <w:t>различных видах деятельности;</w:t>
      </w:r>
    </w:p>
    <w:p w14:paraId="6DF6DCCE" w14:textId="77777777" w:rsidR="002C6E8D" w:rsidRDefault="0069355F" w:rsidP="00E04FBF">
      <w:pPr>
        <w:pStyle w:val="ad"/>
        <w:widowControl w:val="0"/>
        <w:numPr>
          <w:ilvl w:val="0"/>
          <w:numId w:val="3"/>
        </w:numPr>
        <w:tabs>
          <w:tab w:val="left" w:pos="1134"/>
          <w:tab w:val="left" w:pos="1214"/>
        </w:tabs>
        <w:spacing w:line="276"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3281B037" w14:textId="77777777" w:rsidR="002C6E8D" w:rsidRDefault="0069355F" w:rsidP="00E04FBF">
      <w:pPr>
        <w:pStyle w:val="ad"/>
        <w:widowControl w:val="0"/>
        <w:numPr>
          <w:ilvl w:val="0"/>
          <w:numId w:val="3"/>
        </w:numPr>
        <w:tabs>
          <w:tab w:val="left" w:pos="1134"/>
          <w:tab w:val="left" w:pos="1183"/>
        </w:tabs>
        <w:spacing w:line="276" w:lineRule="auto"/>
        <w:ind w:left="0" w:firstLine="709"/>
        <w:contextualSpacing w:val="0"/>
        <w:rPr>
          <w:sz w:val="24"/>
          <w:szCs w:val="24"/>
        </w:rPr>
      </w:pPr>
      <w:r>
        <w:rPr>
          <w:sz w:val="24"/>
          <w:szCs w:val="24"/>
        </w:rPr>
        <w:t>учет этнокультурной ситуации развития детей.</w:t>
      </w:r>
    </w:p>
    <w:p w14:paraId="3451FEAE" w14:textId="77777777" w:rsidR="002C6E8D" w:rsidRDefault="002C6E8D">
      <w:pPr>
        <w:tabs>
          <w:tab w:val="left" w:pos="1183"/>
        </w:tabs>
        <w:spacing w:line="276" w:lineRule="auto"/>
        <w:ind w:firstLine="709"/>
        <w:rPr>
          <w:sz w:val="24"/>
          <w:szCs w:val="24"/>
        </w:rPr>
      </w:pPr>
    </w:p>
    <w:p w14:paraId="48A424BD" w14:textId="77777777" w:rsidR="002C6E8D" w:rsidRDefault="0069355F">
      <w:pPr>
        <w:pStyle w:val="2"/>
        <w:tabs>
          <w:tab w:val="left" w:pos="709"/>
        </w:tabs>
        <w:spacing w:line="276"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
          <w:iCs/>
          <w:sz w:val="24"/>
          <w:szCs w:val="24"/>
        </w:rPr>
        <w:t xml:space="preserve">    </w:t>
      </w: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14:paraId="5C224418" w14:textId="77777777" w:rsidR="002C6E8D" w:rsidRDefault="0069355F">
      <w:pPr>
        <w:pStyle w:val="af3"/>
        <w:spacing w:line="276" w:lineRule="auto"/>
        <w:ind w:left="284" w:right="38"/>
        <w:jc w:val="left"/>
      </w:pPr>
      <w:r>
        <w:t>Программа:</w:t>
      </w:r>
    </w:p>
    <w:p w14:paraId="299B39F7" w14:textId="77777777"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30B8C20" w14:textId="77777777"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14:paraId="2D0B87D6" w14:textId="77777777"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E66D8E9" w14:textId="77777777" w:rsidR="002C6E8D" w:rsidRDefault="0069355F" w:rsidP="00E04FBF">
      <w:pPr>
        <w:pStyle w:val="ad"/>
        <w:widowControl w:val="0"/>
        <w:numPr>
          <w:ilvl w:val="0"/>
          <w:numId w:val="5"/>
        </w:numPr>
        <w:tabs>
          <w:tab w:val="left" w:pos="0"/>
        </w:tabs>
        <w:spacing w:line="276"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3A9C3704" w14:textId="77777777" w:rsidR="002C6E8D" w:rsidRDefault="002C6E8D">
      <w:pPr>
        <w:tabs>
          <w:tab w:val="left" w:pos="567"/>
        </w:tabs>
        <w:spacing w:line="276" w:lineRule="auto"/>
        <w:ind w:left="284" w:right="38"/>
        <w:rPr>
          <w:sz w:val="24"/>
          <w:szCs w:val="24"/>
        </w:rPr>
      </w:pPr>
    </w:p>
    <w:p w14:paraId="15F75C2A" w14:textId="77777777" w:rsidR="002C6E8D" w:rsidRDefault="0069355F">
      <w:pPr>
        <w:spacing w:line="276" w:lineRule="auto"/>
        <w:ind w:right="-2" w:firstLine="709"/>
        <w:rPr>
          <w:b/>
          <w:sz w:val="24"/>
          <w:szCs w:val="24"/>
        </w:rPr>
      </w:pPr>
      <w:r>
        <w:rPr>
          <w:b/>
          <w:sz w:val="24"/>
          <w:szCs w:val="24"/>
        </w:rPr>
        <w:t>1.1.3. Значимые для разработки и реализации Программы характеристики.</w:t>
      </w:r>
    </w:p>
    <w:p w14:paraId="4D976437" w14:textId="77777777" w:rsidR="002C6E8D" w:rsidRDefault="0069355F">
      <w:pPr>
        <w:spacing w:line="276" w:lineRule="auto"/>
        <w:ind w:right="-2" w:firstLine="709"/>
        <w:rPr>
          <w:sz w:val="24"/>
          <w:szCs w:val="24"/>
        </w:rPr>
      </w:pPr>
      <w:r>
        <w:rPr>
          <w:sz w:val="24"/>
          <w:szCs w:val="24"/>
          <w:u w:val="single"/>
        </w:rPr>
        <w:t>Основные</w:t>
      </w:r>
      <w:r>
        <w:rPr>
          <w:spacing w:val="1"/>
          <w:sz w:val="24"/>
          <w:szCs w:val="24"/>
          <w:u w:val="single"/>
        </w:rPr>
        <w:t xml:space="preserve"> </w:t>
      </w:r>
      <w:r>
        <w:rPr>
          <w:sz w:val="24"/>
          <w:szCs w:val="24"/>
          <w:u w:val="single"/>
        </w:rPr>
        <w:t>участники</w:t>
      </w:r>
      <w:r>
        <w:rPr>
          <w:spacing w:val="1"/>
          <w:sz w:val="24"/>
          <w:szCs w:val="24"/>
          <w:u w:val="single"/>
        </w:rPr>
        <w:t xml:space="preserve"> </w:t>
      </w:r>
      <w:r>
        <w:rPr>
          <w:sz w:val="24"/>
          <w:szCs w:val="24"/>
          <w:u w:val="single"/>
        </w:rPr>
        <w:t>реализации</w:t>
      </w:r>
      <w:r>
        <w:rPr>
          <w:spacing w:val="1"/>
          <w:sz w:val="24"/>
          <w:szCs w:val="24"/>
          <w:u w:val="single"/>
        </w:rPr>
        <w:t xml:space="preserve"> </w:t>
      </w:r>
      <w:r>
        <w:rPr>
          <w:sz w:val="24"/>
          <w:szCs w:val="24"/>
          <w:u w:val="single"/>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14:paraId="43EC6B38" w14:textId="77777777" w:rsidR="002C6E8D" w:rsidRDefault="0069355F">
      <w:pPr>
        <w:pStyle w:val="af3"/>
        <w:spacing w:line="276" w:lineRule="auto"/>
        <w:ind w:left="0" w:right="-2" w:firstLine="709"/>
        <w:rPr>
          <w:spacing w:val="1"/>
        </w:rPr>
      </w:pPr>
      <w:r>
        <w:rPr>
          <w:u w:val="single"/>
        </w:rPr>
        <w:t>Социальными</w:t>
      </w:r>
      <w:r>
        <w:rPr>
          <w:spacing w:val="1"/>
          <w:u w:val="single"/>
        </w:rPr>
        <w:t xml:space="preserve"> </w:t>
      </w:r>
      <w:r>
        <w:rPr>
          <w:u w:val="single"/>
        </w:rPr>
        <w:t>заказчиками</w:t>
      </w:r>
      <w:r>
        <w:rPr>
          <w:spacing w:val="1"/>
          <w:u w:val="single"/>
        </w:rPr>
        <w:t xml:space="preserve"> </w:t>
      </w:r>
      <w:r>
        <w:rPr>
          <w:u w:val="single"/>
        </w:rPr>
        <w:t>реализации</w:t>
      </w:r>
      <w:r>
        <w:rPr>
          <w:spacing w:val="1"/>
          <w:u w:val="single"/>
        </w:rPr>
        <w:t xml:space="preserve"> </w:t>
      </w:r>
      <w:r>
        <w:rPr>
          <w:u w:val="single"/>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 xml:space="preserve">гаранты реализации прав ребенка на уход, </w:t>
      </w:r>
      <w:r w:rsidR="00514CCC">
        <w:t>присмотр, оздоровление</w:t>
      </w:r>
      <w:r>
        <w:t>, воспитание и обучение.</w:t>
      </w:r>
      <w:r>
        <w:rPr>
          <w:spacing w:val="1"/>
        </w:rPr>
        <w:t xml:space="preserve"> </w:t>
      </w:r>
    </w:p>
    <w:p w14:paraId="5FDA29FE" w14:textId="77777777" w:rsidR="002C6E8D" w:rsidRDefault="0069355F">
      <w:pPr>
        <w:pStyle w:val="af3"/>
        <w:spacing w:line="276" w:lineRule="auto"/>
        <w:ind w:left="0" w:right="522" w:firstLine="709"/>
      </w:pPr>
      <w:r>
        <w:t>Особенности</w:t>
      </w:r>
      <w:r>
        <w:rPr>
          <w:spacing w:val="-11"/>
        </w:rPr>
        <w:t xml:space="preserve"> </w:t>
      </w:r>
      <w:r>
        <w:t>разработки</w:t>
      </w:r>
      <w:r>
        <w:rPr>
          <w:spacing w:val="1"/>
        </w:rPr>
        <w:t xml:space="preserve"> </w:t>
      </w:r>
      <w:r>
        <w:t>Программы:</w:t>
      </w:r>
    </w:p>
    <w:p w14:paraId="4F89EFA1" w14:textId="155C929B" w:rsidR="002C6E8D" w:rsidRDefault="0069355F" w:rsidP="00E04FBF">
      <w:pPr>
        <w:pStyle w:val="af3"/>
        <w:numPr>
          <w:ilvl w:val="0"/>
          <w:numId w:val="6"/>
        </w:numPr>
        <w:tabs>
          <w:tab w:val="left" w:pos="0"/>
        </w:tabs>
        <w:spacing w:line="276" w:lineRule="auto"/>
        <w:ind w:left="0" w:firstLine="0"/>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sidR="00514CCC">
        <w:rPr>
          <w:spacing w:val="-1"/>
        </w:rPr>
        <w:t xml:space="preserve">МБДОУ </w:t>
      </w:r>
      <w:r w:rsidR="00DB12B2">
        <w:rPr>
          <w:spacing w:val="-1"/>
        </w:rPr>
        <w:t>Усадский детский сад умные дети</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14:paraId="79BAE514" w14:textId="77777777"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14:paraId="11F31832" w14:textId="77777777"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детский</w:t>
      </w:r>
      <w:r>
        <w:rPr>
          <w:spacing w:val="-10"/>
          <w:sz w:val="24"/>
          <w:szCs w:val="24"/>
        </w:rPr>
        <w:t xml:space="preserve"> </w:t>
      </w:r>
      <w:r>
        <w:rPr>
          <w:sz w:val="24"/>
          <w:szCs w:val="24"/>
        </w:rPr>
        <w:t>контингент;</w:t>
      </w:r>
    </w:p>
    <w:p w14:paraId="35F3E73E" w14:textId="77777777"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14:paraId="68FB0E63" w14:textId="65BCF38B"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z w:val="24"/>
          <w:szCs w:val="24"/>
        </w:rPr>
        <w:t xml:space="preserve">культурно-образовательные особенности </w:t>
      </w:r>
      <w:r w:rsidR="00514CCC">
        <w:rPr>
          <w:spacing w:val="-1"/>
        </w:rPr>
        <w:t xml:space="preserve">МБДОУ </w:t>
      </w:r>
      <w:r w:rsidR="00DB12B2">
        <w:rPr>
          <w:spacing w:val="-1"/>
        </w:rPr>
        <w:t>Усадский детский сад Умные дети</w:t>
      </w:r>
      <w:r>
        <w:rPr>
          <w:sz w:val="24"/>
          <w:szCs w:val="24"/>
        </w:rPr>
        <w:t>;</w:t>
      </w:r>
    </w:p>
    <w:p w14:paraId="0263D624" w14:textId="77777777" w:rsidR="002C6E8D" w:rsidRDefault="0069355F" w:rsidP="00E04FBF">
      <w:pPr>
        <w:pStyle w:val="ad"/>
        <w:widowControl w:val="0"/>
        <w:numPr>
          <w:ilvl w:val="0"/>
          <w:numId w:val="6"/>
        </w:numPr>
        <w:tabs>
          <w:tab w:val="left" w:pos="0"/>
        </w:tabs>
        <w:spacing w:line="276" w:lineRule="auto"/>
        <w:ind w:left="0" w:right="534" w:firstLine="0"/>
        <w:contextualSpacing w:val="0"/>
        <w:jc w:val="left"/>
        <w:rPr>
          <w:sz w:val="24"/>
          <w:szCs w:val="24"/>
        </w:rPr>
      </w:pPr>
      <w:r>
        <w:rPr>
          <w:spacing w:val="-57"/>
          <w:sz w:val="24"/>
          <w:szCs w:val="24"/>
        </w:rPr>
        <w:t xml:space="preserve"> </w:t>
      </w:r>
      <w:r>
        <w:rPr>
          <w:sz w:val="24"/>
          <w:szCs w:val="24"/>
        </w:rPr>
        <w:t>климатические особенности;</w:t>
      </w:r>
    </w:p>
    <w:p w14:paraId="4B1AE550" w14:textId="77777777" w:rsidR="002C6E8D" w:rsidRDefault="0069355F" w:rsidP="00E04FBF">
      <w:pPr>
        <w:pStyle w:val="ad"/>
        <w:widowControl w:val="0"/>
        <w:numPr>
          <w:ilvl w:val="0"/>
          <w:numId w:val="6"/>
        </w:numPr>
        <w:tabs>
          <w:tab w:val="left" w:pos="0"/>
        </w:tabs>
        <w:spacing w:line="276" w:lineRule="auto"/>
        <w:ind w:left="0" w:firstLine="0"/>
        <w:contextualSpacing w:val="0"/>
        <w:jc w:val="left"/>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14:paraId="61DC1DC8" w14:textId="77777777" w:rsidR="002C6E8D" w:rsidRDefault="0069355F" w:rsidP="003F690C">
      <w:pPr>
        <w:pBdr>
          <w:top w:val="none" w:sz="4" w:space="0" w:color="000000"/>
          <w:left w:val="none" w:sz="4" w:space="0" w:color="000000"/>
          <w:bottom w:val="none" w:sz="4" w:space="0" w:color="000000"/>
          <w:right w:val="none" w:sz="4" w:space="0" w:color="000000"/>
        </w:pBdr>
        <w:spacing w:before="503" w:line="276" w:lineRule="auto"/>
        <w:ind w:firstLine="708"/>
        <w:rPr>
          <w:sz w:val="24"/>
          <w:szCs w:val="24"/>
        </w:rPr>
      </w:pPr>
      <w:r>
        <w:rPr>
          <w:color w:val="000000"/>
          <w:sz w:val="24"/>
          <w:szCs w:val="24"/>
        </w:rPr>
        <w:t>Программа</w:t>
      </w:r>
      <w:r>
        <w:rPr>
          <w:color w:val="000000"/>
          <w:spacing w:val="40"/>
          <w:sz w:val="24"/>
          <w:szCs w:val="24"/>
        </w:rPr>
        <w:t xml:space="preserve"> </w:t>
      </w:r>
      <w:r>
        <w:rPr>
          <w:color w:val="000000"/>
          <w:sz w:val="24"/>
          <w:szCs w:val="24"/>
        </w:rPr>
        <w:t>строится</w:t>
      </w:r>
      <w:r>
        <w:rPr>
          <w:color w:val="000000"/>
          <w:spacing w:val="41"/>
          <w:sz w:val="24"/>
          <w:szCs w:val="24"/>
        </w:rPr>
        <w:t xml:space="preserve"> </w:t>
      </w:r>
      <w:r>
        <w:rPr>
          <w:color w:val="000000"/>
          <w:spacing w:val="1"/>
          <w:sz w:val="24"/>
          <w:szCs w:val="24"/>
        </w:rPr>
        <w:t>на</w:t>
      </w:r>
      <w:r>
        <w:rPr>
          <w:color w:val="000000"/>
          <w:spacing w:val="39"/>
          <w:sz w:val="24"/>
          <w:szCs w:val="24"/>
        </w:rPr>
        <w:t xml:space="preserve"> </w:t>
      </w:r>
      <w:r>
        <w:rPr>
          <w:color w:val="000000"/>
          <w:sz w:val="24"/>
          <w:szCs w:val="24"/>
        </w:rPr>
        <w:t>основе</w:t>
      </w:r>
      <w:r>
        <w:rPr>
          <w:color w:val="000000"/>
          <w:spacing w:val="39"/>
          <w:sz w:val="24"/>
          <w:szCs w:val="24"/>
        </w:rPr>
        <w:t xml:space="preserve"> </w:t>
      </w:r>
      <w:r>
        <w:rPr>
          <w:color w:val="000000"/>
          <w:sz w:val="24"/>
          <w:szCs w:val="24"/>
        </w:rPr>
        <w:t>общих</w:t>
      </w:r>
      <w:r>
        <w:rPr>
          <w:color w:val="000000"/>
          <w:spacing w:val="42"/>
          <w:sz w:val="24"/>
          <w:szCs w:val="24"/>
        </w:rPr>
        <w:t xml:space="preserve"> </w:t>
      </w:r>
      <w:r>
        <w:rPr>
          <w:color w:val="000000"/>
          <w:sz w:val="24"/>
          <w:szCs w:val="24"/>
        </w:rPr>
        <w:t>закономерностей</w:t>
      </w:r>
      <w:r>
        <w:rPr>
          <w:color w:val="000000"/>
          <w:spacing w:val="42"/>
          <w:sz w:val="24"/>
          <w:szCs w:val="24"/>
        </w:rPr>
        <w:t xml:space="preserve"> </w:t>
      </w:r>
      <w:r>
        <w:rPr>
          <w:color w:val="000000"/>
          <w:sz w:val="24"/>
          <w:szCs w:val="24"/>
        </w:rPr>
        <w:t>развития</w:t>
      </w:r>
      <w:r>
        <w:rPr>
          <w:color w:val="000000"/>
          <w:spacing w:val="40"/>
          <w:sz w:val="24"/>
          <w:szCs w:val="24"/>
        </w:rPr>
        <w:t xml:space="preserve"> </w:t>
      </w:r>
      <w:r>
        <w:rPr>
          <w:color w:val="000000"/>
          <w:sz w:val="24"/>
          <w:szCs w:val="24"/>
        </w:rPr>
        <w:t>личности</w:t>
      </w:r>
      <w:r>
        <w:rPr>
          <w:color w:val="000000"/>
          <w:spacing w:val="42"/>
          <w:sz w:val="24"/>
          <w:szCs w:val="24"/>
        </w:rPr>
        <w:t xml:space="preserve"> </w:t>
      </w:r>
      <w:r>
        <w:rPr>
          <w:color w:val="000000"/>
          <w:sz w:val="24"/>
          <w:szCs w:val="24"/>
        </w:rPr>
        <w:t>детей</w:t>
      </w:r>
      <w:r>
        <w:rPr>
          <w:color w:val="000000"/>
          <w:spacing w:val="42"/>
          <w:sz w:val="24"/>
          <w:szCs w:val="24"/>
        </w:rPr>
        <w:t xml:space="preserve"> </w:t>
      </w:r>
      <w:r>
        <w:rPr>
          <w:color w:val="000000"/>
          <w:sz w:val="24"/>
          <w:szCs w:val="24"/>
        </w:rPr>
        <w:t>дошкольного возраста с</w:t>
      </w:r>
      <w:r>
        <w:rPr>
          <w:color w:val="000000"/>
          <w:spacing w:val="-1"/>
          <w:sz w:val="24"/>
          <w:szCs w:val="24"/>
        </w:rPr>
        <w:t xml:space="preserve"> </w:t>
      </w:r>
      <w:r>
        <w:rPr>
          <w:color w:val="000000"/>
          <w:sz w:val="24"/>
          <w:szCs w:val="24"/>
        </w:rPr>
        <w:t>учетом сенситивных</w:t>
      </w:r>
      <w:r>
        <w:rPr>
          <w:color w:val="000000"/>
          <w:spacing w:val="-1"/>
          <w:sz w:val="24"/>
          <w:szCs w:val="24"/>
        </w:rPr>
        <w:t xml:space="preserve"> </w:t>
      </w:r>
      <w:r>
        <w:rPr>
          <w:color w:val="000000"/>
          <w:sz w:val="24"/>
          <w:szCs w:val="24"/>
        </w:rPr>
        <w:t>периодов</w:t>
      </w:r>
      <w:r>
        <w:rPr>
          <w:color w:val="000000"/>
          <w:spacing w:val="1"/>
          <w:sz w:val="24"/>
          <w:szCs w:val="24"/>
        </w:rPr>
        <w:t xml:space="preserve"> </w:t>
      </w:r>
      <w:r>
        <w:rPr>
          <w:color w:val="000000"/>
          <w:sz w:val="24"/>
          <w:szCs w:val="24"/>
        </w:rPr>
        <w:t>в развитии</w:t>
      </w:r>
      <w:r>
        <w:rPr>
          <w:sz w:val="24"/>
          <w:szCs w:val="24"/>
        </w:rPr>
        <w:t xml:space="preserve"> (</w:t>
      </w:r>
      <w:r>
        <w:rPr>
          <w:color w:val="000000"/>
          <w:sz w:val="24"/>
          <w:szCs w:val="24"/>
        </w:rPr>
        <w:t>в</w:t>
      </w:r>
      <w:r>
        <w:rPr>
          <w:color w:val="000000"/>
          <w:spacing w:val="73"/>
          <w:sz w:val="24"/>
          <w:szCs w:val="24"/>
        </w:rPr>
        <w:t xml:space="preserve"> </w:t>
      </w:r>
      <w:r>
        <w:rPr>
          <w:color w:val="000000"/>
          <w:sz w:val="24"/>
          <w:szCs w:val="24"/>
        </w:rPr>
        <w:t>соответствии</w:t>
      </w:r>
      <w:r>
        <w:rPr>
          <w:color w:val="000000"/>
          <w:spacing w:val="71"/>
          <w:sz w:val="24"/>
          <w:szCs w:val="24"/>
        </w:rPr>
        <w:t xml:space="preserve"> </w:t>
      </w:r>
      <w:r>
        <w:rPr>
          <w:color w:val="000000"/>
          <w:sz w:val="24"/>
          <w:szCs w:val="24"/>
        </w:rPr>
        <w:t>с</w:t>
      </w:r>
      <w:r>
        <w:rPr>
          <w:color w:val="000000"/>
          <w:spacing w:val="72"/>
          <w:sz w:val="24"/>
          <w:szCs w:val="24"/>
        </w:rPr>
        <w:t xml:space="preserve"> </w:t>
      </w:r>
      <w:r>
        <w:rPr>
          <w:color w:val="000000"/>
          <w:sz w:val="24"/>
          <w:szCs w:val="24"/>
        </w:rPr>
        <w:t>периодизацией</w:t>
      </w:r>
      <w:r>
        <w:rPr>
          <w:color w:val="000000"/>
          <w:spacing w:val="70"/>
          <w:sz w:val="24"/>
          <w:szCs w:val="24"/>
        </w:rPr>
        <w:t xml:space="preserve"> </w:t>
      </w:r>
      <w:r>
        <w:rPr>
          <w:color w:val="000000"/>
          <w:sz w:val="24"/>
          <w:szCs w:val="24"/>
        </w:rPr>
        <w:t>психического</w:t>
      </w:r>
      <w:r>
        <w:rPr>
          <w:color w:val="000000"/>
          <w:spacing w:val="73"/>
          <w:sz w:val="24"/>
          <w:szCs w:val="24"/>
        </w:rPr>
        <w:t xml:space="preserve"> </w:t>
      </w:r>
      <w:r>
        <w:rPr>
          <w:color w:val="000000"/>
          <w:sz w:val="24"/>
          <w:szCs w:val="24"/>
        </w:rPr>
        <w:t>развития</w:t>
      </w:r>
      <w:r>
        <w:rPr>
          <w:color w:val="000000"/>
          <w:spacing w:val="71"/>
          <w:sz w:val="24"/>
          <w:szCs w:val="24"/>
        </w:rPr>
        <w:t xml:space="preserve"> </w:t>
      </w:r>
      <w:r>
        <w:rPr>
          <w:color w:val="000000"/>
          <w:sz w:val="24"/>
          <w:szCs w:val="24"/>
        </w:rPr>
        <w:t>ребенка,</w:t>
      </w:r>
      <w:r>
        <w:rPr>
          <w:color w:val="000000"/>
          <w:spacing w:val="73"/>
          <w:sz w:val="24"/>
          <w:szCs w:val="24"/>
        </w:rPr>
        <w:t xml:space="preserve"> </w:t>
      </w:r>
      <w:r>
        <w:rPr>
          <w:color w:val="000000"/>
          <w:sz w:val="24"/>
          <w:szCs w:val="24"/>
        </w:rPr>
        <w:t>принятой</w:t>
      </w:r>
      <w:r>
        <w:rPr>
          <w:color w:val="000000"/>
          <w:spacing w:val="73"/>
          <w:sz w:val="24"/>
          <w:szCs w:val="24"/>
        </w:rPr>
        <w:t xml:space="preserve"> </w:t>
      </w:r>
      <w:r>
        <w:rPr>
          <w:color w:val="000000"/>
          <w:sz w:val="24"/>
          <w:szCs w:val="24"/>
        </w:rPr>
        <w:t>в</w:t>
      </w:r>
      <w:r>
        <w:rPr>
          <w:color w:val="000000"/>
          <w:spacing w:val="73"/>
          <w:sz w:val="24"/>
          <w:szCs w:val="24"/>
        </w:rPr>
        <w:t xml:space="preserve"> </w:t>
      </w:r>
      <w:r>
        <w:rPr>
          <w:color w:val="000000"/>
          <w:spacing w:val="1"/>
          <w:sz w:val="24"/>
          <w:szCs w:val="24"/>
        </w:rPr>
        <w:t>культурно-</w:t>
      </w:r>
      <w:r>
        <w:rPr>
          <w:color w:val="000000"/>
          <w:sz w:val="24"/>
          <w:szCs w:val="24"/>
        </w:rPr>
        <w:t>исторической психологии,</w:t>
      </w:r>
      <w:r>
        <w:rPr>
          <w:color w:val="000000"/>
          <w:spacing w:val="1"/>
          <w:sz w:val="24"/>
          <w:szCs w:val="24"/>
        </w:rPr>
        <w:t xml:space="preserve"> </w:t>
      </w:r>
      <w:r>
        <w:rPr>
          <w:color w:val="000000"/>
          <w:sz w:val="24"/>
          <w:szCs w:val="24"/>
        </w:rPr>
        <w:t>дошкольное детство</w:t>
      </w:r>
      <w:r>
        <w:rPr>
          <w:color w:val="000000"/>
          <w:spacing w:val="1"/>
          <w:sz w:val="24"/>
          <w:szCs w:val="24"/>
        </w:rPr>
        <w:t xml:space="preserve"> </w:t>
      </w:r>
      <w:r>
        <w:rPr>
          <w:color w:val="000000"/>
          <w:sz w:val="24"/>
          <w:szCs w:val="24"/>
        </w:rPr>
        <w:t>подразделяется на</w:t>
      </w:r>
      <w:r>
        <w:rPr>
          <w:color w:val="000000"/>
          <w:spacing w:val="3"/>
          <w:sz w:val="24"/>
          <w:szCs w:val="24"/>
        </w:rPr>
        <w:t xml:space="preserve"> </w:t>
      </w:r>
      <w:r>
        <w:rPr>
          <w:b/>
          <w:i/>
          <w:color w:val="000000"/>
          <w:spacing w:val="2"/>
          <w:sz w:val="24"/>
          <w:szCs w:val="24"/>
        </w:rPr>
        <w:t>три</w:t>
      </w:r>
      <w:r>
        <w:rPr>
          <w:b/>
          <w:i/>
          <w:color w:val="000000"/>
          <w:spacing w:val="-2"/>
          <w:sz w:val="24"/>
          <w:szCs w:val="24"/>
        </w:rPr>
        <w:t xml:space="preserve"> </w:t>
      </w:r>
      <w:r>
        <w:rPr>
          <w:b/>
          <w:i/>
          <w:color w:val="000000"/>
          <w:sz w:val="24"/>
          <w:szCs w:val="24"/>
        </w:rPr>
        <w:t>возраста</w:t>
      </w:r>
      <w:r>
        <w:rPr>
          <w:b/>
          <w:i/>
          <w:color w:val="000000"/>
          <w:spacing w:val="3"/>
          <w:sz w:val="24"/>
          <w:szCs w:val="24"/>
        </w:rPr>
        <w:t xml:space="preserve"> </w:t>
      </w:r>
      <w:r>
        <w:rPr>
          <w:color w:val="000000"/>
          <w:spacing w:val="-1"/>
          <w:sz w:val="24"/>
          <w:szCs w:val="24"/>
        </w:rPr>
        <w:t>детства:</w:t>
      </w:r>
      <w:r>
        <w:rPr>
          <w:sz w:val="24"/>
          <w:szCs w:val="24"/>
        </w:rPr>
        <w:t xml:space="preserve"> </w:t>
      </w:r>
    </w:p>
    <w:p w14:paraId="546F6BD4" w14:textId="77777777"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1)</w:t>
      </w:r>
      <w:r>
        <w:rPr>
          <w:color w:val="000000"/>
          <w:sz w:val="24"/>
          <w:szCs w:val="24"/>
        </w:rPr>
        <w:t xml:space="preserve"> 0</w:t>
      </w:r>
      <w:r>
        <w:rPr>
          <w:color w:val="000000"/>
          <w:spacing w:val="1"/>
          <w:sz w:val="24"/>
          <w:szCs w:val="24"/>
        </w:rPr>
        <w:t xml:space="preserve"> </w:t>
      </w:r>
      <w:r>
        <w:rPr>
          <w:color w:val="000000"/>
          <w:sz w:val="24"/>
          <w:szCs w:val="24"/>
        </w:rPr>
        <w:t>мес.</w:t>
      </w:r>
      <w:r>
        <w:rPr>
          <w:color w:val="000000"/>
          <w:spacing w:val="-2"/>
          <w:sz w:val="24"/>
          <w:szCs w:val="24"/>
        </w:rPr>
        <w:t>-</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новорожденность,</w:t>
      </w:r>
      <w:r>
        <w:rPr>
          <w:color w:val="000000"/>
          <w:spacing w:val="3"/>
          <w:sz w:val="24"/>
          <w:szCs w:val="24"/>
        </w:rPr>
        <w:t xml:space="preserve"> </w:t>
      </w:r>
      <w:r>
        <w:rPr>
          <w:color w:val="000000"/>
          <w:sz w:val="24"/>
          <w:szCs w:val="24"/>
        </w:rPr>
        <w:t>2</w:t>
      </w:r>
      <w:r>
        <w:rPr>
          <w:color w:val="000000"/>
          <w:spacing w:val="1"/>
          <w:sz w:val="24"/>
          <w:szCs w:val="24"/>
        </w:rPr>
        <w:t xml:space="preserve"> </w:t>
      </w:r>
      <w:r>
        <w:rPr>
          <w:color w:val="000000"/>
          <w:sz w:val="24"/>
          <w:szCs w:val="24"/>
        </w:rPr>
        <w:t>мес.</w:t>
      </w:r>
      <w:r>
        <w:rPr>
          <w:color w:val="000000"/>
          <w:spacing w:val="1"/>
          <w:sz w:val="24"/>
          <w:szCs w:val="24"/>
        </w:rPr>
        <w:t>-</w:t>
      </w:r>
      <w:r>
        <w:rPr>
          <w:color w:val="000000"/>
          <w:sz w:val="24"/>
          <w:szCs w:val="24"/>
        </w:rPr>
        <w:t>1</w:t>
      </w:r>
      <w:r>
        <w:rPr>
          <w:color w:val="000000"/>
          <w:spacing w:val="1"/>
          <w:sz w:val="24"/>
          <w:szCs w:val="24"/>
        </w:rPr>
        <w:t xml:space="preserve"> </w:t>
      </w:r>
      <w:r>
        <w:rPr>
          <w:color w:val="000000"/>
          <w:sz w:val="24"/>
          <w:szCs w:val="24"/>
        </w:rPr>
        <w:t>г.</w:t>
      </w:r>
      <w:r>
        <w:rPr>
          <w:color w:val="000000"/>
          <w:spacing w:val="1"/>
          <w:sz w:val="24"/>
          <w:szCs w:val="24"/>
        </w:rPr>
        <w:t xml:space="preserve"> </w:t>
      </w:r>
      <w:r>
        <w:rPr>
          <w:color w:val="000000"/>
          <w:sz w:val="24"/>
          <w:szCs w:val="24"/>
        </w:rPr>
        <w:t>–</w:t>
      </w:r>
      <w:r>
        <w:rPr>
          <w:color w:val="000000"/>
          <w:spacing w:val="1"/>
          <w:sz w:val="24"/>
          <w:szCs w:val="24"/>
        </w:rPr>
        <w:t xml:space="preserve"> </w:t>
      </w:r>
      <w:r>
        <w:rPr>
          <w:color w:val="000000"/>
          <w:sz w:val="24"/>
          <w:szCs w:val="24"/>
        </w:rPr>
        <w:t xml:space="preserve">младенчество; </w:t>
      </w:r>
    </w:p>
    <w:p w14:paraId="51888C9D" w14:textId="77777777"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Pr>
          <w:color w:val="000000"/>
          <w:spacing w:val="-1"/>
          <w:sz w:val="24"/>
          <w:szCs w:val="24"/>
        </w:rPr>
        <w:t xml:space="preserve"> </w:t>
      </w:r>
      <w:r>
        <w:rPr>
          <w:color w:val="000000"/>
          <w:sz w:val="24"/>
          <w:szCs w:val="24"/>
        </w:rPr>
        <w:t>(от</w:t>
      </w:r>
      <w:r>
        <w:rPr>
          <w:color w:val="000000"/>
          <w:spacing w:val="1"/>
          <w:sz w:val="24"/>
          <w:szCs w:val="24"/>
        </w:rPr>
        <w:t xml:space="preserve"> </w:t>
      </w:r>
      <w:r>
        <w:rPr>
          <w:color w:val="000000"/>
          <w:sz w:val="24"/>
          <w:szCs w:val="24"/>
        </w:rPr>
        <w:t>1</w:t>
      </w:r>
      <w:r>
        <w:rPr>
          <w:color w:val="000000"/>
          <w:spacing w:val="1"/>
          <w:sz w:val="24"/>
          <w:szCs w:val="24"/>
        </w:rPr>
        <w:t xml:space="preserve"> </w:t>
      </w:r>
      <w:r>
        <w:rPr>
          <w:color w:val="000000"/>
          <w:sz w:val="24"/>
          <w:szCs w:val="24"/>
        </w:rPr>
        <w:t>года до</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лет);</w:t>
      </w:r>
      <w:r>
        <w:rPr>
          <w:sz w:val="24"/>
          <w:szCs w:val="24"/>
        </w:rPr>
        <w:t xml:space="preserve"> </w:t>
      </w:r>
    </w:p>
    <w:p w14:paraId="7E8752C0" w14:textId="77777777" w:rsidR="002C6E8D" w:rsidRDefault="0069355F" w:rsidP="003F690C">
      <w:pPr>
        <w:pBdr>
          <w:top w:val="none" w:sz="4" w:space="0" w:color="000000"/>
          <w:left w:val="none" w:sz="4" w:space="0" w:color="000000"/>
          <w:bottom w:val="none" w:sz="4" w:space="0" w:color="000000"/>
          <w:right w:val="none" w:sz="4" w:space="0" w:color="000000"/>
        </w:pBdr>
        <w:spacing w:line="276" w:lineRule="auto"/>
        <w:ind w:firstLine="708"/>
        <w:rPr>
          <w:sz w:val="24"/>
          <w:szCs w:val="24"/>
        </w:rPr>
      </w:pPr>
      <w:r>
        <w:rPr>
          <w:color w:val="000000"/>
          <w:spacing w:val="1"/>
          <w:sz w:val="24"/>
          <w:szCs w:val="24"/>
        </w:rPr>
        <w:t xml:space="preserve">3) </w:t>
      </w:r>
      <w:r>
        <w:rPr>
          <w:color w:val="000000"/>
          <w:sz w:val="24"/>
          <w:szCs w:val="24"/>
        </w:rPr>
        <w:t>дошкольный</w:t>
      </w:r>
      <w:r>
        <w:rPr>
          <w:color w:val="000000"/>
          <w:spacing w:val="1"/>
          <w:sz w:val="24"/>
          <w:szCs w:val="24"/>
        </w:rPr>
        <w:t xml:space="preserve"> </w:t>
      </w:r>
      <w:r>
        <w:rPr>
          <w:color w:val="000000"/>
          <w:sz w:val="24"/>
          <w:szCs w:val="24"/>
        </w:rPr>
        <w:t>возраст</w:t>
      </w:r>
      <w:r>
        <w:rPr>
          <w:color w:val="000000"/>
          <w:spacing w:val="3"/>
          <w:sz w:val="24"/>
          <w:szCs w:val="24"/>
        </w:rPr>
        <w:t xml:space="preserve"> </w:t>
      </w:r>
      <w:r>
        <w:rPr>
          <w:color w:val="000000"/>
          <w:spacing w:val="-1"/>
          <w:sz w:val="24"/>
          <w:szCs w:val="24"/>
        </w:rPr>
        <w:t>(от</w:t>
      </w:r>
      <w:r>
        <w:rPr>
          <w:color w:val="000000"/>
          <w:spacing w:val="1"/>
          <w:sz w:val="24"/>
          <w:szCs w:val="24"/>
        </w:rPr>
        <w:t xml:space="preserve"> </w:t>
      </w:r>
      <w:r>
        <w:rPr>
          <w:color w:val="000000"/>
          <w:sz w:val="24"/>
          <w:szCs w:val="24"/>
        </w:rPr>
        <w:t>3</w:t>
      </w:r>
      <w:r>
        <w:rPr>
          <w:color w:val="000000"/>
          <w:spacing w:val="1"/>
          <w:sz w:val="24"/>
          <w:szCs w:val="24"/>
        </w:rPr>
        <w:t xml:space="preserve"> </w:t>
      </w:r>
      <w:r>
        <w:rPr>
          <w:color w:val="000000"/>
          <w:sz w:val="24"/>
          <w:szCs w:val="24"/>
        </w:rPr>
        <w:t>до</w:t>
      </w:r>
      <w:r>
        <w:rPr>
          <w:color w:val="000000"/>
          <w:spacing w:val="1"/>
          <w:sz w:val="24"/>
          <w:szCs w:val="24"/>
        </w:rPr>
        <w:t xml:space="preserve"> </w:t>
      </w:r>
      <w:r>
        <w:rPr>
          <w:color w:val="000000"/>
          <w:sz w:val="24"/>
          <w:szCs w:val="24"/>
        </w:rPr>
        <w:t>7(8)</w:t>
      </w:r>
      <w:r>
        <w:rPr>
          <w:color w:val="000000"/>
          <w:spacing w:val="-1"/>
          <w:sz w:val="24"/>
          <w:szCs w:val="24"/>
        </w:rPr>
        <w:t xml:space="preserve"> </w:t>
      </w:r>
      <w:r>
        <w:rPr>
          <w:color w:val="000000"/>
          <w:sz w:val="24"/>
          <w:szCs w:val="24"/>
        </w:rPr>
        <w:t>лет)).</w:t>
      </w:r>
    </w:p>
    <w:p w14:paraId="287E8949" w14:textId="77777777" w:rsidR="002C6E8D" w:rsidRDefault="002C6E8D" w:rsidP="003F690C">
      <w:pPr>
        <w:pBdr>
          <w:top w:val="none" w:sz="4" w:space="0" w:color="000000"/>
          <w:left w:val="none" w:sz="4" w:space="0" w:color="000000"/>
          <w:bottom w:val="none" w:sz="4" w:space="0" w:color="000000"/>
          <w:right w:val="none" w:sz="4" w:space="0" w:color="000000"/>
        </w:pBdr>
        <w:spacing w:line="276" w:lineRule="auto"/>
        <w:ind w:firstLine="708"/>
        <w:rPr>
          <w:sz w:val="22"/>
          <w:szCs w:val="22"/>
        </w:rPr>
      </w:pPr>
    </w:p>
    <w:p w14:paraId="196580FA" w14:textId="77777777" w:rsidR="002C6E8D" w:rsidRDefault="0069355F" w:rsidP="003F690C">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Программа</w:t>
      </w:r>
      <w:r>
        <w:rPr>
          <w:color w:val="000000"/>
          <w:spacing w:val="73"/>
          <w:sz w:val="24"/>
        </w:rPr>
        <w:t xml:space="preserve"> </w:t>
      </w:r>
      <w:r>
        <w:rPr>
          <w:color w:val="000000"/>
          <w:sz w:val="24"/>
        </w:rPr>
        <w:t>предусмотрена</w:t>
      </w:r>
      <w:r>
        <w:rPr>
          <w:color w:val="000000"/>
          <w:spacing w:val="73"/>
          <w:sz w:val="24"/>
        </w:rPr>
        <w:t xml:space="preserve"> </w:t>
      </w:r>
      <w:r>
        <w:rPr>
          <w:color w:val="000000"/>
          <w:sz w:val="24"/>
        </w:rPr>
        <w:t>для</w:t>
      </w:r>
      <w:r>
        <w:rPr>
          <w:color w:val="000000"/>
          <w:spacing w:val="75"/>
          <w:sz w:val="24"/>
        </w:rPr>
        <w:t xml:space="preserve"> </w:t>
      </w:r>
      <w:r>
        <w:rPr>
          <w:color w:val="000000"/>
          <w:sz w:val="24"/>
        </w:rPr>
        <w:t>освоения</w:t>
      </w:r>
      <w:r>
        <w:rPr>
          <w:color w:val="000000"/>
          <w:spacing w:val="74"/>
          <w:sz w:val="24"/>
        </w:rPr>
        <w:t xml:space="preserve"> </w:t>
      </w:r>
      <w:r>
        <w:rPr>
          <w:color w:val="000000"/>
          <w:sz w:val="24"/>
        </w:rPr>
        <w:t>детьми</w:t>
      </w:r>
      <w:r>
        <w:rPr>
          <w:color w:val="000000"/>
          <w:spacing w:val="79"/>
          <w:sz w:val="24"/>
        </w:rPr>
        <w:t xml:space="preserve"> </w:t>
      </w:r>
      <w:r>
        <w:rPr>
          <w:color w:val="000000"/>
          <w:sz w:val="24"/>
        </w:rPr>
        <w:t>в</w:t>
      </w:r>
      <w:r>
        <w:rPr>
          <w:color w:val="000000"/>
          <w:spacing w:val="74"/>
          <w:sz w:val="24"/>
        </w:rPr>
        <w:t xml:space="preserve"> </w:t>
      </w:r>
      <w:r>
        <w:rPr>
          <w:color w:val="000000"/>
          <w:sz w:val="24"/>
        </w:rPr>
        <w:t>возрасте</w:t>
      </w:r>
      <w:r>
        <w:rPr>
          <w:color w:val="000000"/>
          <w:spacing w:val="73"/>
          <w:sz w:val="24"/>
        </w:rPr>
        <w:t xml:space="preserve"> </w:t>
      </w:r>
      <w:r>
        <w:rPr>
          <w:color w:val="000000"/>
          <w:sz w:val="24"/>
        </w:rPr>
        <w:t>от</w:t>
      </w:r>
      <w:r>
        <w:rPr>
          <w:color w:val="000000"/>
          <w:spacing w:val="75"/>
          <w:sz w:val="24"/>
        </w:rPr>
        <w:t xml:space="preserve"> </w:t>
      </w:r>
      <w:r>
        <w:rPr>
          <w:color w:val="000000"/>
          <w:sz w:val="24"/>
        </w:rPr>
        <w:t>2</w:t>
      </w:r>
      <w:r>
        <w:rPr>
          <w:color w:val="000000"/>
          <w:spacing w:val="74"/>
          <w:sz w:val="24"/>
        </w:rPr>
        <w:t xml:space="preserve"> </w:t>
      </w:r>
      <w:r>
        <w:rPr>
          <w:color w:val="000000"/>
          <w:sz w:val="24"/>
        </w:rPr>
        <w:t>до</w:t>
      </w:r>
      <w:r>
        <w:rPr>
          <w:color w:val="000000"/>
          <w:spacing w:val="74"/>
          <w:sz w:val="24"/>
        </w:rPr>
        <w:t xml:space="preserve"> </w:t>
      </w:r>
      <w:r>
        <w:rPr>
          <w:color w:val="000000"/>
          <w:sz w:val="24"/>
        </w:rPr>
        <w:t>7</w:t>
      </w:r>
      <w:r>
        <w:rPr>
          <w:color w:val="000000"/>
          <w:spacing w:val="74"/>
          <w:sz w:val="24"/>
        </w:rPr>
        <w:t xml:space="preserve"> </w:t>
      </w:r>
      <w:r>
        <w:rPr>
          <w:color w:val="000000"/>
          <w:sz w:val="24"/>
        </w:rPr>
        <w:t>лет</w:t>
      </w:r>
      <w:r>
        <w:rPr>
          <w:color w:val="000000"/>
          <w:spacing w:val="78"/>
          <w:sz w:val="24"/>
        </w:rPr>
        <w:t xml:space="preserve"> </w:t>
      </w:r>
      <w:r>
        <w:rPr>
          <w:color w:val="000000"/>
          <w:sz w:val="24"/>
        </w:rPr>
        <w:t>в</w:t>
      </w:r>
      <w:r>
        <w:rPr>
          <w:color w:val="000000"/>
          <w:spacing w:val="74"/>
          <w:sz w:val="24"/>
        </w:rPr>
        <w:t xml:space="preserve"> </w:t>
      </w:r>
      <w:r>
        <w:rPr>
          <w:color w:val="000000"/>
          <w:sz w:val="24"/>
        </w:rPr>
        <w:t>группах общеразвивающей</w:t>
      </w:r>
      <w:r>
        <w:rPr>
          <w:color w:val="000000"/>
          <w:spacing w:val="8"/>
          <w:sz w:val="24"/>
        </w:rPr>
        <w:t xml:space="preserve"> </w:t>
      </w:r>
      <w:r>
        <w:rPr>
          <w:color w:val="000000"/>
          <w:sz w:val="24"/>
        </w:rPr>
        <w:t>направленности</w:t>
      </w:r>
      <w:r>
        <w:rPr>
          <w:color w:val="000000"/>
          <w:spacing w:val="8"/>
          <w:sz w:val="24"/>
        </w:rPr>
        <w:t xml:space="preserve"> </w:t>
      </w:r>
      <w:r>
        <w:rPr>
          <w:color w:val="000000"/>
          <w:sz w:val="24"/>
        </w:rPr>
        <w:t>(в</w:t>
      </w:r>
      <w:r>
        <w:rPr>
          <w:color w:val="000000"/>
          <w:spacing w:val="6"/>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z w:val="24"/>
        </w:rPr>
        <w:t>Уставом).</w:t>
      </w:r>
      <w:r>
        <w:rPr>
          <w:color w:val="000000"/>
          <w:spacing w:val="6"/>
          <w:sz w:val="24"/>
        </w:rPr>
        <w:t xml:space="preserve"> </w:t>
      </w:r>
      <w:r>
        <w:rPr>
          <w:color w:val="000000"/>
          <w:sz w:val="24"/>
        </w:rPr>
        <w:t>Программа</w:t>
      </w:r>
      <w:r>
        <w:rPr>
          <w:color w:val="000000"/>
          <w:spacing w:val="6"/>
          <w:sz w:val="24"/>
        </w:rPr>
        <w:t xml:space="preserve"> </w:t>
      </w:r>
      <w:r>
        <w:rPr>
          <w:color w:val="000000"/>
          <w:sz w:val="24"/>
        </w:rPr>
        <w:t>реализуется</w:t>
      </w:r>
      <w:r>
        <w:rPr>
          <w:color w:val="000000"/>
          <w:spacing w:val="7"/>
          <w:sz w:val="24"/>
        </w:rPr>
        <w:t xml:space="preserve"> </w:t>
      </w:r>
      <w:r>
        <w:rPr>
          <w:color w:val="000000"/>
          <w:sz w:val="24"/>
        </w:rPr>
        <w:t>в</w:t>
      </w:r>
      <w:r>
        <w:rPr>
          <w:color w:val="000000"/>
          <w:spacing w:val="6"/>
          <w:sz w:val="24"/>
        </w:rPr>
        <w:t xml:space="preserve"> </w:t>
      </w:r>
      <w:r>
        <w:rPr>
          <w:color w:val="000000"/>
          <w:sz w:val="24"/>
        </w:rPr>
        <w:t>течение</w:t>
      </w:r>
    </w:p>
    <w:p w14:paraId="6611A6EC" w14:textId="77777777" w:rsidR="002C6E8D" w:rsidRDefault="0069355F" w:rsidP="003F690C">
      <w:pPr>
        <w:pBdr>
          <w:top w:val="none" w:sz="4" w:space="0" w:color="000000"/>
          <w:left w:val="none" w:sz="4" w:space="0" w:color="000000"/>
          <w:bottom w:val="none" w:sz="4" w:space="0" w:color="000000"/>
          <w:right w:val="none" w:sz="4" w:space="0" w:color="000000"/>
        </w:pBdr>
        <w:spacing w:line="276" w:lineRule="auto"/>
      </w:pPr>
      <w:r>
        <w:rPr>
          <w:color w:val="000000"/>
          <w:spacing w:val="-1"/>
          <w:sz w:val="24"/>
        </w:rPr>
        <w:lastRenderedPageBreak/>
        <w:t>всего</w:t>
      </w:r>
      <w:r>
        <w:rPr>
          <w:color w:val="000000"/>
          <w:spacing w:val="34"/>
          <w:sz w:val="24"/>
        </w:rPr>
        <w:t xml:space="preserve"> </w:t>
      </w:r>
      <w:r>
        <w:rPr>
          <w:color w:val="000000"/>
          <w:sz w:val="24"/>
        </w:rPr>
        <w:t>времени</w:t>
      </w:r>
      <w:r>
        <w:rPr>
          <w:color w:val="000000"/>
          <w:spacing w:val="34"/>
          <w:sz w:val="24"/>
        </w:rPr>
        <w:t xml:space="preserve"> </w:t>
      </w:r>
      <w:r>
        <w:rPr>
          <w:color w:val="000000"/>
          <w:sz w:val="24"/>
        </w:rPr>
        <w:t>пребывания</w:t>
      </w:r>
      <w:r>
        <w:rPr>
          <w:color w:val="000000"/>
          <w:spacing w:val="33"/>
          <w:sz w:val="24"/>
        </w:rPr>
        <w:t xml:space="preserve"> </w:t>
      </w:r>
      <w:r>
        <w:rPr>
          <w:color w:val="000000"/>
          <w:sz w:val="24"/>
        </w:rPr>
        <w:t>обучающихся</w:t>
      </w:r>
      <w:r>
        <w:rPr>
          <w:color w:val="000000"/>
          <w:spacing w:val="34"/>
          <w:sz w:val="24"/>
        </w:rPr>
        <w:t xml:space="preserve"> </w:t>
      </w:r>
      <w:r>
        <w:rPr>
          <w:color w:val="000000"/>
          <w:sz w:val="24"/>
        </w:rPr>
        <w:t>в</w:t>
      </w:r>
      <w:r>
        <w:rPr>
          <w:color w:val="000000"/>
          <w:spacing w:val="33"/>
          <w:sz w:val="24"/>
        </w:rPr>
        <w:t xml:space="preserve"> </w:t>
      </w:r>
      <w:r>
        <w:rPr>
          <w:color w:val="000000"/>
          <w:spacing w:val="5"/>
          <w:sz w:val="24"/>
        </w:rPr>
        <w:t>ОО</w:t>
      </w:r>
      <w:r>
        <w:rPr>
          <w:color w:val="000000"/>
          <w:spacing w:val="29"/>
          <w:sz w:val="24"/>
        </w:rPr>
        <w:t xml:space="preserve"> </w:t>
      </w:r>
      <w:r>
        <w:rPr>
          <w:color w:val="000000"/>
          <w:sz w:val="24"/>
        </w:rPr>
        <w:t>(режим</w:t>
      </w:r>
      <w:r>
        <w:rPr>
          <w:color w:val="000000"/>
          <w:spacing w:val="33"/>
          <w:sz w:val="24"/>
        </w:rPr>
        <w:t xml:space="preserve"> </w:t>
      </w:r>
      <w:r>
        <w:rPr>
          <w:color w:val="000000"/>
          <w:sz w:val="24"/>
        </w:rPr>
        <w:t>работы</w:t>
      </w:r>
      <w:r>
        <w:rPr>
          <w:color w:val="000000"/>
          <w:spacing w:val="33"/>
          <w:sz w:val="24"/>
        </w:rPr>
        <w:t xml:space="preserve"> </w:t>
      </w:r>
      <w:r>
        <w:rPr>
          <w:color w:val="000000"/>
          <w:spacing w:val="1"/>
          <w:sz w:val="24"/>
        </w:rPr>
        <w:t>ДОУ:</w:t>
      </w:r>
      <w:r>
        <w:rPr>
          <w:color w:val="000000"/>
          <w:spacing w:val="33"/>
          <w:sz w:val="24"/>
        </w:rPr>
        <w:t xml:space="preserve"> </w:t>
      </w:r>
      <w:r>
        <w:rPr>
          <w:color w:val="000000"/>
          <w:sz w:val="24"/>
        </w:rPr>
        <w:t>с</w:t>
      </w:r>
      <w:r>
        <w:rPr>
          <w:color w:val="000000"/>
          <w:spacing w:val="32"/>
          <w:sz w:val="24"/>
        </w:rPr>
        <w:t xml:space="preserve"> </w:t>
      </w:r>
      <w:r>
        <w:rPr>
          <w:color w:val="000000"/>
          <w:sz w:val="24"/>
        </w:rPr>
        <w:t>7.30.</w:t>
      </w:r>
      <w:r>
        <w:rPr>
          <w:color w:val="000000"/>
          <w:spacing w:val="33"/>
          <w:sz w:val="24"/>
        </w:rPr>
        <w:t xml:space="preserve"> </w:t>
      </w:r>
      <w:r>
        <w:rPr>
          <w:color w:val="000000"/>
          <w:sz w:val="24"/>
        </w:rPr>
        <w:t>до</w:t>
      </w:r>
      <w:r>
        <w:rPr>
          <w:color w:val="000000"/>
          <w:spacing w:val="34"/>
          <w:sz w:val="24"/>
        </w:rPr>
        <w:t xml:space="preserve"> </w:t>
      </w:r>
      <w:r>
        <w:rPr>
          <w:color w:val="000000"/>
          <w:sz w:val="24"/>
        </w:rPr>
        <w:t>18.00,</w:t>
      </w:r>
      <w:r>
        <w:rPr>
          <w:color w:val="000000"/>
          <w:spacing w:val="33"/>
          <w:sz w:val="24"/>
        </w:rPr>
        <w:t xml:space="preserve"> </w:t>
      </w:r>
      <w:r>
        <w:rPr>
          <w:color w:val="000000"/>
          <w:sz w:val="24"/>
        </w:rPr>
        <w:t>5</w:t>
      </w:r>
      <w:r>
        <w:rPr>
          <w:color w:val="000000"/>
          <w:spacing w:val="35"/>
          <w:sz w:val="24"/>
        </w:rPr>
        <w:t xml:space="preserve"> </w:t>
      </w:r>
      <w:r>
        <w:rPr>
          <w:color w:val="000000"/>
          <w:sz w:val="24"/>
        </w:rPr>
        <w:t>дней</w:t>
      </w:r>
      <w:r>
        <w:rPr>
          <w:color w:val="000000"/>
          <w:spacing w:val="34"/>
          <w:sz w:val="24"/>
        </w:rPr>
        <w:t xml:space="preserve"> </w:t>
      </w:r>
      <w:r>
        <w:rPr>
          <w:color w:val="000000"/>
          <w:sz w:val="24"/>
        </w:rPr>
        <w:t>в неделю</w:t>
      </w:r>
      <w:r>
        <w:rPr>
          <w:color w:val="000000"/>
          <w:spacing w:val="27"/>
          <w:sz w:val="24"/>
        </w:rPr>
        <w:t xml:space="preserve"> </w:t>
      </w:r>
      <w:r>
        <w:rPr>
          <w:color w:val="000000"/>
          <w:sz w:val="24"/>
        </w:rPr>
        <w:t>(кроме</w:t>
      </w:r>
      <w:r>
        <w:rPr>
          <w:color w:val="000000"/>
          <w:spacing w:val="25"/>
          <w:sz w:val="24"/>
        </w:rPr>
        <w:t xml:space="preserve"> </w:t>
      </w:r>
      <w:r>
        <w:rPr>
          <w:color w:val="000000"/>
          <w:sz w:val="24"/>
        </w:rPr>
        <w:t>выходных</w:t>
      </w:r>
      <w:r>
        <w:rPr>
          <w:color w:val="000000"/>
          <w:spacing w:val="25"/>
          <w:sz w:val="24"/>
        </w:rPr>
        <w:t xml:space="preserve"> </w:t>
      </w:r>
      <w:r>
        <w:rPr>
          <w:color w:val="000000"/>
          <w:sz w:val="24"/>
        </w:rPr>
        <w:t>и</w:t>
      </w:r>
      <w:r>
        <w:rPr>
          <w:color w:val="000000"/>
          <w:spacing w:val="27"/>
          <w:sz w:val="24"/>
        </w:rPr>
        <w:t xml:space="preserve"> </w:t>
      </w:r>
      <w:r>
        <w:rPr>
          <w:color w:val="000000"/>
          <w:sz w:val="24"/>
        </w:rPr>
        <w:t>праздничных</w:t>
      </w:r>
      <w:r>
        <w:rPr>
          <w:color w:val="000000"/>
          <w:spacing w:val="29"/>
          <w:sz w:val="24"/>
        </w:rPr>
        <w:t xml:space="preserve"> </w:t>
      </w:r>
      <w:r>
        <w:rPr>
          <w:color w:val="000000"/>
          <w:sz w:val="24"/>
        </w:rPr>
        <w:t>дней)).</w:t>
      </w:r>
      <w:r>
        <w:rPr>
          <w:color w:val="000000"/>
          <w:spacing w:val="27"/>
          <w:sz w:val="24"/>
        </w:rPr>
        <w:t xml:space="preserve"> </w:t>
      </w:r>
      <w:r>
        <w:rPr>
          <w:color w:val="000000"/>
          <w:sz w:val="24"/>
        </w:rPr>
        <w:t>Программа</w:t>
      </w:r>
      <w:r>
        <w:rPr>
          <w:color w:val="000000"/>
          <w:spacing w:val="26"/>
          <w:sz w:val="24"/>
        </w:rPr>
        <w:t xml:space="preserve"> </w:t>
      </w:r>
      <w:r>
        <w:rPr>
          <w:color w:val="000000"/>
          <w:sz w:val="24"/>
        </w:rPr>
        <w:t>реализуется</w:t>
      </w:r>
      <w:r>
        <w:rPr>
          <w:color w:val="000000"/>
          <w:spacing w:val="26"/>
          <w:sz w:val="24"/>
        </w:rPr>
        <w:t xml:space="preserve"> </w:t>
      </w:r>
      <w:r>
        <w:rPr>
          <w:color w:val="000000"/>
          <w:spacing w:val="1"/>
          <w:sz w:val="24"/>
        </w:rPr>
        <w:t>на</w:t>
      </w:r>
      <w:r>
        <w:rPr>
          <w:color w:val="000000"/>
          <w:spacing w:val="24"/>
          <w:sz w:val="24"/>
        </w:rPr>
        <w:t xml:space="preserve"> </w:t>
      </w:r>
      <w:r>
        <w:rPr>
          <w:color w:val="000000"/>
          <w:sz w:val="24"/>
        </w:rPr>
        <w:t>русском</w:t>
      </w:r>
      <w:r>
        <w:rPr>
          <w:color w:val="000000"/>
          <w:spacing w:val="25"/>
          <w:sz w:val="24"/>
        </w:rPr>
        <w:t xml:space="preserve"> </w:t>
      </w:r>
      <w:r>
        <w:rPr>
          <w:color w:val="000000"/>
          <w:sz w:val="24"/>
        </w:rPr>
        <w:t>языке</w:t>
      </w:r>
      <w:r>
        <w:rPr>
          <w:color w:val="000000"/>
          <w:spacing w:val="35"/>
          <w:sz w:val="24"/>
        </w:rPr>
        <w:t xml:space="preserve"> </w:t>
      </w:r>
      <w:r>
        <w:rPr>
          <w:color w:val="000000"/>
          <w:sz w:val="24"/>
        </w:rPr>
        <w:t>–</w:t>
      </w:r>
      <w:r>
        <w:rPr>
          <w:color w:val="000000"/>
          <w:spacing w:val="26"/>
          <w:sz w:val="24"/>
        </w:rPr>
        <w:t xml:space="preserve"> </w:t>
      </w:r>
      <w:r>
        <w:rPr>
          <w:color w:val="000000"/>
          <w:spacing w:val="1"/>
          <w:sz w:val="24"/>
        </w:rPr>
        <w:t>на</w:t>
      </w:r>
      <w:r>
        <w:t xml:space="preserve"> </w:t>
      </w:r>
      <w:r>
        <w:rPr>
          <w:color w:val="000000"/>
          <w:sz w:val="24"/>
        </w:rPr>
        <w:t>государственном</w:t>
      </w:r>
      <w:r>
        <w:rPr>
          <w:color w:val="000000"/>
          <w:spacing w:val="-1"/>
          <w:sz w:val="24"/>
        </w:rPr>
        <w:t xml:space="preserve"> </w:t>
      </w:r>
      <w:r>
        <w:rPr>
          <w:color w:val="000000"/>
          <w:sz w:val="24"/>
        </w:rPr>
        <w:t>языке Российской</w:t>
      </w:r>
      <w:r>
        <w:rPr>
          <w:color w:val="000000"/>
          <w:spacing w:val="1"/>
          <w:sz w:val="24"/>
        </w:rPr>
        <w:t xml:space="preserve"> </w:t>
      </w:r>
      <w:r>
        <w:rPr>
          <w:color w:val="000000"/>
          <w:sz w:val="24"/>
        </w:rPr>
        <w:t>Федерации.</w:t>
      </w:r>
    </w:p>
    <w:p w14:paraId="4E3D9D1A" w14:textId="77777777" w:rsidR="002C6E8D" w:rsidRDefault="002C6E8D">
      <w:pPr>
        <w:widowControl w:val="0"/>
        <w:tabs>
          <w:tab w:val="left" w:pos="0"/>
        </w:tabs>
        <w:spacing w:line="276" w:lineRule="auto"/>
        <w:jc w:val="left"/>
        <w:rPr>
          <w:sz w:val="24"/>
          <w:szCs w:val="24"/>
        </w:rPr>
      </w:pPr>
    </w:p>
    <w:p w14:paraId="2CC0C178" w14:textId="77777777" w:rsidR="002C6E8D" w:rsidRDefault="002C6E8D">
      <w:pPr>
        <w:tabs>
          <w:tab w:val="left" w:pos="0"/>
        </w:tabs>
        <w:spacing w:line="276" w:lineRule="auto"/>
        <w:ind w:left="709"/>
        <w:rPr>
          <w:sz w:val="24"/>
          <w:szCs w:val="24"/>
        </w:rPr>
      </w:pPr>
    </w:p>
    <w:p w14:paraId="79CAD5F5" w14:textId="77777777" w:rsidR="00514CCC" w:rsidRDefault="00514CCC">
      <w:pPr>
        <w:tabs>
          <w:tab w:val="left" w:pos="0"/>
        </w:tabs>
        <w:spacing w:line="276" w:lineRule="auto"/>
        <w:ind w:left="709"/>
        <w:rPr>
          <w:sz w:val="24"/>
          <w:szCs w:val="24"/>
        </w:rPr>
      </w:pPr>
    </w:p>
    <w:p w14:paraId="757F0F23" w14:textId="77777777" w:rsidR="00514CCC" w:rsidRDefault="00514CCC">
      <w:pPr>
        <w:tabs>
          <w:tab w:val="left" w:pos="0"/>
        </w:tabs>
        <w:spacing w:line="276" w:lineRule="auto"/>
        <w:ind w:left="709"/>
        <w:rPr>
          <w:sz w:val="24"/>
          <w:szCs w:val="24"/>
        </w:rPr>
      </w:pPr>
    </w:p>
    <w:p w14:paraId="2674AABA" w14:textId="77777777" w:rsidR="002C6E8D" w:rsidRDefault="0069355F">
      <w:pPr>
        <w:pStyle w:val="af3"/>
        <w:spacing w:line="276" w:lineRule="auto"/>
        <w:ind w:left="0" w:firstLine="709"/>
        <w:jc w:val="center"/>
        <w:rPr>
          <w:b/>
          <w:bCs/>
        </w:rPr>
      </w:pPr>
      <w:r>
        <w:rPr>
          <w:b/>
          <w:bCs/>
        </w:rPr>
        <w:t>Характеристики особенностей развития детей дошкольного возраста.</w:t>
      </w:r>
    </w:p>
    <w:p w14:paraId="29BEE7C1" w14:textId="77777777" w:rsidR="002C6E8D" w:rsidRDefault="002C6E8D">
      <w:pPr>
        <w:pStyle w:val="af3"/>
        <w:spacing w:line="276" w:lineRule="auto"/>
        <w:ind w:left="0" w:firstLine="709"/>
      </w:pPr>
    </w:p>
    <w:p w14:paraId="1BCDA39E" w14:textId="77777777" w:rsidR="002C6E8D" w:rsidRDefault="0069355F">
      <w:pPr>
        <w:pStyle w:val="af3"/>
        <w:spacing w:line="276" w:lineRule="auto"/>
        <w:ind w:left="0" w:firstLine="709"/>
        <w:rPr>
          <w:b/>
          <w:bCs/>
        </w:rPr>
      </w:pPr>
      <w:r>
        <w:rPr>
          <w:b/>
          <w:bCs/>
        </w:rPr>
        <w:t>МЛАДЕНЧЕСТВО (ОТ 2-Х МЕСЯЦЕВ ДО 1 ГОДА).</w:t>
      </w:r>
    </w:p>
    <w:p w14:paraId="3B0AA955" w14:textId="77777777" w:rsidR="002C6E8D" w:rsidRDefault="0069355F">
      <w:pPr>
        <w:pStyle w:val="af3"/>
        <w:spacing w:line="276" w:lineRule="auto"/>
        <w:ind w:left="0" w:firstLine="709"/>
      </w:pPr>
      <w:r>
        <w:rPr>
          <w:b/>
          <w:bCs/>
          <w:i/>
          <w:iCs/>
        </w:rPr>
        <w:t>Росто-весовые характеристики.</w:t>
      </w:r>
      <w:r>
        <w:t xml:space="preserve"> Средний вес при рождении у мальчиков – 3,5 кг, у девочек – 3,3 кг. К пяти-шести месяцам</w:t>
      </w:r>
      <w:r>
        <w:rPr>
          <w:spacing w:val="1"/>
        </w:rPr>
        <w:t xml:space="preserve"> </w:t>
      </w:r>
      <w:r>
        <w:t>вес удваивается, а к году утраивается. Средняя длина тела при рождении у мальчиков – 50,4 см, у</w:t>
      </w:r>
      <w:r>
        <w:rPr>
          <w:spacing w:val="1"/>
        </w:rPr>
        <w:t xml:space="preserve"> </w:t>
      </w:r>
      <w:r>
        <w:t>девочек –</w:t>
      </w:r>
      <w:r>
        <w:rPr>
          <w:spacing w:val="-1"/>
        </w:rPr>
        <w:t xml:space="preserve"> </w:t>
      </w:r>
      <w:r>
        <w:t>49,5 см, к году</w:t>
      </w:r>
      <w:r>
        <w:rPr>
          <w:spacing w:val="-3"/>
        </w:rPr>
        <w:t xml:space="preserve"> </w:t>
      </w:r>
      <w:r>
        <w:t>малыши подрастают на</w:t>
      </w:r>
      <w:r>
        <w:rPr>
          <w:spacing w:val="-2"/>
        </w:rPr>
        <w:t xml:space="preserve"> </w:t>
      </w:r>
      <w:r>
        <w:t>20-25 см.</w:t>
      </w:r>
    </w:p>
    <w:p w14:paraId="230EFFEA" w14:textId="77777777" w:rsidR="002C6E8D" w:rsidRDefault="0069355F">
      <w:pPr>
        <w:pStyle w:val="af3"/>
        <w:spacing w:line="276" w:lineRule="auto"/>
        <w:ind w:left="0" w:firstLine="709"/>
      </w:pPr>
      <w:r>
        <w:rPr>
          <w:b/>
          <w:bCs/>
          <w:i/>
          <w:iCs/>
        </w:rPr>
        <w:t xml:space="preserve">Функциональное созревание. </w:t>
      </w:r>
      <w: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17C8C47" w14:textId="77777777" w:rsidR="002C6E8D" w:rsidRDefault="0069355F">
      <w:pPr>
        <w:pStyle w:val="af3"/>
        <w:spacing w:line="276" w:lineRule="auto"/>
        <w:ind w:left="0" w:firstLine="709"/>
      </w:pPr>
      <w:r>
        <w:t>В этом периоде интенсивно начинают формироваться органы чувств. К</w:t>
      </w:r>
      <w:r>
        <w:rPr>
          <w:spacing w:val="60"/>
        </w:rPr>
        <w:t xml:space="preserve"> </w:t>
      </w:r>
      <w:r>
        <w:t>шести месяцам</w:t>
      </w:r>
      <w:r>
        <w:rPr>
          <w:spacing w:val="1"/>
        </w:rPr>
        <w:t xml:space="preserve"> </w:t>
      </w:r>
      <w:r>
        <w:t>слух,</w:t>
      </w:r>
      <w:r>
        <w:rPr>
          <w:spacing w:val="1"/>
        </w:rPr>
        <w:t xml:space="preserve"> </w:t>
      </w:r>
      <w:r>
        <w:t>а</w:t>
      </w:r>
      <w:r>
        <w:rPr>
          <w:spacing w:val="-1"/>
        </w:rPr>
        <w:t xml:space="preserve"> </w:t>
      </w:r>
      <w:r>
        <w:t>к</w:t>
      </w:r>
      <w:r>
        <w:rPr>
          <w:spacing w:val="1"/>
        </w:rPr>
        <w:t xml:space="preserve"> </w:t>
      </w:r>
      <w:r>
        <w:t>двенадцати</w:t>
      </w:r>
      <w:r>
        <w:rPr>
          <w:spacing w:val="2"/>
        </w:rPr>
        <w:t xml:space="preserve"> </w:t>
      </w:r>
      <w:r>
        <w:t>месяцам</w:t>
      </w:r>
      <w:r>
        <w:rPr>
          <w:spacing w:val="-2"/>
        </w:rPr>
        <w:t xml:space="preserve"> </w:t>
      </w:r>
      <w:r>
        <w:t>зрение</w:t>
      </w:r>
      <w:r>
        <w:rPr>
          <w:spacing w:val="-1"/>
        </w:rPr>
        <w:t xml:space="preserve"> </w:t>
      </w:r>
      <w:r>
        <w:t>достигают физиологической</w:t>
      </w:r>
      <w:r>
        <w:rPr>
          <w:spacing w:val="-3"/>
        </w:rPr>
        <w:t xml:space="preserve"> </w:t>
      </w:r>
      <w:r>
        <w:t>зрелости.</w:t>
      </w:r>
    </w:p>
    <w:p w14:paraId="721E3238" w14:textId="77777777" w:rsidR="002C6E8D" w:rsidRDefault="0069355F">
      <w:pPr>
        <w:pStyle w:val="af3"/>
        <w:spacing w:line="276" w:lineRule="auto"/>
        <w:ind w:left="0" w:firstLine="709"/>
      </w:pPr>
      <w:r>
        <w:rPr>
          <w:b/>
          <w:i/>
        </w:rPr>
        <w:t>Развитие моторики.</w:t>
      </w:r>
      <w:r>
        <w:rPr>
          <w:b/>
          <w:i/>
          <w:spacing w:val="1"/>
        </w:rPr>
        <w:t xml:space="preserve"> </w:t>
      </w:r>
      <w:r>
        <w:t>Относительная</w:t>
      </w:r>
      <w:r>
        <w:rPr>
          <w:spacing w:val="1"/>
        </w:rPr>
        <w:t xml:space="preserve"> </w:t>
      </w:r>
      <w:r>
        <w:t>беспомощность</w:t>
      </w:r>
      <w:r>
        <w:rPr>
          <w:spacing w:val="1"/>
        </w:rPr>
        <w:t xml:space="preserve"> </w:t>
      </w:r>
      <w:r>
        <w:t>и</w:t>
      </w:r>
      <w:r>
        <w:rPr>
          <w:spacing w:val="1"/>
        </w:rPr>
        <w:t xml:space="preserve"> </w:t>
      </w:r>
      <w:r>
        <w:t>неподвижность</w:t>
      </w:r>
      <w:r>
        <w:rPr>
          <w:spacing w:val="1"/>
        </w:rPr>
        <w:t xml:space="preserve"> </w:t>
      </w:r>
      <w:r>
        <w:t>новорожденного</w:t>
      </w:r>
      <w:r>
        <w:rPr>
          <w:spacing w:val="1"/>
        </w:rPr>
        <w:t xml:space="preserve"> </w:t>
      </w:r>
      <w:r>
        <w:t>быстро</w:t>
      </w:r>
      <w:r>
        <w:rPr>
          <w:spacing w:val="1"/>
        </w:rPr>
        <w:t xml:space="preserve"> </w:t>
      </w:r>
      <w:r>
        <w:t>сменяется</w:t>
      </w:r>
      <w:r>
        <w:rPr>
          <w:spacing w:val="1"/>
        </w:rPr>
        <w:t xml:space="preserve"> </w:t>
      </w:r>
      <w:r>
        <w:t>четкой</w:t>
      </w:r>
      <w:r>
        <w:rPr>
          <w:spacing w:val="1"/>
        </w:rPr>
        <w:t xml:space="preserve"> </w:t>
      </w:r>
      <w:r>
        <w:t>последовательностью</w:t>
      </w:r>
      <w:r>
        <w:rPr>
          <w:spacing w:val="1"/>
        </w:rPr>
        <w:t xml:space="preserve"> </w:t>
      </w:r>
      <w:r>
        <w:t>формирования</w:t>
      </w:r>
      <w:r>
        <w:rPr>
          <w:spacing w:val="1"/>
        </w:rPr>
        <w:t xml:space="preserve"> </w:t>
      </w:r>
      <w:r>
        <w:t>моторных</w:t>
      </w:r>
      <w:r>
        <w:rPr>
          <w:spacing w:val="1"/>
        </w:rPr>
        <w:t xml:space="preserve"> </w:t>
      </w:r>
      <w:r>
        <w:t>навыков.</w:t>
      </w:r>
      <w:r>
        <w:rPr>
          <w:spacing w:val="1"/>
        </w:rPr>
        <w:t xml:space="preserve"> </w:t>
      </w:r>
      <w:r>
        <w:t>Для</w:t>
      </w:r>
      <w:r>
        <w:rPr>
          <w:spacing w:val="1"/>
        </w:rPr>
        <w:t xml:space="preserve"> </w:t>
      </w:r>
      <w:r>
        <w:t>90%</w:t>
      </w:r>
      <w:r>
        <w:rPr>
          <w:spacing w:val="1"/>
        </w:rPr>
        <w:t xml:space="preserve"> </w:t>
      </w:r>
      <w:r>
        <w:t>младенцев выделяются следующие нормы: приподнимает голову на 90</w:t>
      </w:r>
      <w:r>
        <w:t> лежа на животе (3,2 мес.);</w:t>
      </w:r>
      <w:r>
        <w:rPr>
          <w:spacing w:val="1"/>
        </w:rPr>
        <w:t xml:space="preserve"> </w:t>
      </w:r>
      <w:r>
        <w:t>переворачивается (4,7 мес.); сидит с поддержкой (4,2 мес.); сидит без поддержки (10 мес.); ползает</w:t>
      </w:r>
      <w:r>
        <w:rPr>
          <w:spacing w:val="-57"/>
        </w:rPr>
        <w:t xml:space="preserve"> </w:t>
      </w:r>
      <w:r>
        <w:t>(9</w:t>
      </w:r>
      <w:r>
        <w:rPr>
          <w:spacing w:val="1"/>
        </w:rPr>
        <w:t xml:space="preserve"> </w:t>
      </w:r>
      <w:r>
        <w:t>мес.);</w:t>
      </w:r>
      <w:r>
        <w:rPr>
          <w:spacing w:val="1"/>
        </w:rPr>
        <w:t xml:space="preserve"> </w:t>
      </w:r>
      <w:r>
        <w:t>ходит</w:t>
      </w:r>
      <w:r>
        <w:rPr>
          <w:spacing w:val="1"/>
        </w:rPr>
        <w:t xml:space="preserve"> </w:t>
      </w:r>
      <w:r>
        <w:t>с</w:t>
      </w:r>
      <w:r>
        <w:rPr>
          <w:spacing w:val="1"/>
        </w:rPr>
        <w:t xml:space="preserve"> </w:t>
      </w:r>
      <w:r>
        <w:t>поддержкой</w:t>
      </w:r>
      <w:r>
        <w:rPr>
          <w:spacing w:val="1"/>
        </w:rPr>
        <w:t xml:space="preserve"> </w:t>
      </w:r>
      <w:r>
        <w:t>(12,7</w:t>
      </w:r>
      <w:r>
        <w:rPr>
          <w:spacing w:val="1"/>
        </w:rPr>
        <w:t xml:space="preserve"> </w:t>
      </w:r>
      <w:r>
        <w:t>мес.).</w:t>
      </w:r>
      <w:r>
        <w:rPr>
          <w:spacing w:val="1"/>
        </w:rPr>
        <w:t xml:space="preserve"> </w:t>
      </w:r>
      <w:r>
        <w:t>Навыки,</w:t>
      </w:r>
      <w:r>
        <w:rPr>
          <w:spacing w:val="1"/>
        </w:rPr>
        <w:t xml:space="preserve"> </w:t>
      </w:r>
      <w:r>
        <w:t>затрагивающие</w:t>
      </w:r>
      <w:r>
        <w:rPr>
          <w:spacing w:val="1"/>
        </w:rPr>
        <w:t xml:space="preserve"> </w:t>
      </w:r>
      <w:r>
        <w:t>голову,</w:t>
      </w:r>
      <w:r>
        <w:rPr>
          <w:spacing w:val="1"/>
        </w:rPr>
        <w:t xml:space="preserve"> </w:t>
      </w:r>
      <w:r>
        <w:t>шею</w:t>
      </w:r>
      <w:r>
        <w:rPr>
          <w:spacing w:val="1"/>
        </w:rPr>
        <w:t xml:space="preserve"> </w:t>
      </w:r>
      <w:r>
        <w:t>и</w:t>
      </w:r>
      <w:r>
        <w:rPr>
          <w:spacing w:val="1"/>
        </w:rPr>
        <w:t xml:space="preserve"> </w:t>
      </w:r>
      <w:r>
        <w:t>верхние</w:t>
      </w:r>
      <w:r>
        <w:rPr>
          <w:spacing w:val="1"/>
        </w:rPr>
        <w:t xml:space="preserve"> </w:t>
      </w:r>
      <w:r>
        <w:t>конечности, появляются раньше, чем те, в которых задействована нижняя половина туловища.</w:t>
      </w:r>
      <w:r>
        <w:rPr>
          <w:spacing w:val="1"/>
        </w:rPr>
        <w:t xml:space="preserve"> </w:t>
      </w:r>
      <w:r>
        <w:t>Первоначально</w:t>
      </w:r>
      <w:r>
        <w:rPr>
          <w:spacing w:val="1"/>
        </w:rPr>
        <w:t xml:space="preserve"> </w:t>
      </w:r>
      <w:r>
        <w:t>появляются</w:t>
      </w:r>
      <w:r>
        <w:rPr>
          <w:spacing w:val="1"/>
        </w:rPr>
        <w:t xml:space="preserve"> </w:t>
      </w:r>
      <w:r>
        <w:t>движения,</w:t>
      </w:r>
      <w:r>
        <w:rPr>
          <w:spacing w:val="1"/>
        </w:rPr>
        <w:t xml:space="preserve"> </w:t>
      </w:r>
      <w:r>
        <w:t>требующие</w:t>
      </w:r>
      <w:r>
        <w:rPr>
          <w:spacing w:val="1"/>
        </w:rPr>
        <w:t xml:space="preserve"> </w:t>
      </w:r>
      <w:r>
        <w:t>участия</w:t>
      </w:r>
      <w:r>
        <w:rPr>
          <w:spacing w:val="1"/>
        </w:rPr>
        <w:t xml:space="preserve"> </w:t>
      </w:r>
      <w:r>
        <w:t>туловища</w:t>
      </w:r>
      <w:r>
        <w:rPr>
          <w:spacing w:val="1"/>
        </w:rPr>
        <w:t xml:space="preserve"> </w:t>
      </w:r>
      <w:r>
        <w:t>и</w:t>
      </w:r>
      <w:r>
        <w:rPr>
          <w:spacing w:val="1"/>
        </w:rPr>
        <w:t xml:space="preserve"> </w:t>
      </w:r>
      <w:r>
        <w:t>плеч,</w:t>
      </w:r>
      <w:r>
        <w:rPr>
          <w:spacing w:val="1"/>
        </w:rPr>
        <w:t xml:space="preserve"> </w:t>
      </w:r>
      <w:r>
        <w:t>затем</w:t>
      </w:r>
      <w:r>
        <w:rPr>
          <w:spacing w:val="1"/>
        </w:rPr>
        <w:t xml:space="preserve"> </w:t>
      </w:r>
      <w:r>
        <w:t>те,</w:t>
      </w:r>
      <w:r>
        <w:rPr>
          <w:spacing w:val="1"/>
        </w:rPr>
        <w:t xml:space="preserve"> </w:t>
      </w:r>
      <w:r>
        <w:t>для</w:t>
      </w:r>
      <w:r>
        <w:rPr>
          <w:spacing w:val="1"/>
        </w:rPr>
        <w:t xml:space="preserve"> </w:t>
      </w:r>
      <w:r>
        <w:t>выполнения</w:t>
      </w:r>
      <w:r>
        <w:rPr>
          <w:spacing w:val="1"/>
        </w:rPr>
        <w:t xml:space="preserve"> </w:t>
      </w:r>
      <w:r>
        <w:t>которых</w:t>
      </w:r>
      <w:r>
        <w:rPr>
          <w:spacing w:val="1"/>
        </w:rPr>
        <w:t xml:space="preserve"> </w:t>
      </w:r>
      <w:r>
        <w:t>необходимы</w:t>
      </w:r>
      <w:r>
        <w:rPr>
          <w:spacing w:val="1"/>
        </w:rPr>
        <w:t xml:space="preserve"> </w:t>
      </w:r>
      <w:r>
        <w:t>кисти</w:t>
      </w:r>
      <w:r>
        <w:rPr>
          <w:spacing w:val="1"/>
        </w:rPr>
        <w:t xml:space="preserve"> </w:t>
      </w:r>
      <w:r>
        <w:t>и</w:t>
      </w:r>
      <w:r>
        <w:rPr>
          <w:spacing w:val="1"/>
        </w:rPr>
        <w:t xml:space="preserve"> </w:t>
      </w:r>
      <w:r>
        <w:t>пальцы.</w:t>
      </w:r>
      <w:r>
        <w:rPr>
          <w:spacing w:val="1"/>
        </w:rPr>
        <w:t xml:space="preserve"> </w:t>
      </w:r>
      <w:r>
        <w:t>В</w:t>
      </w:r>
      <w:r>
        <w:rPr>
          <w:spacing w:val="1"/>
        </w:rPr>
        <w:t xml:space="preserve"> </w:t>
      </w:r>
      <w:r>
        <w:t>тонкой</w:t>
      </w:r>
      <w:r>
        <w:rPr>
          <w:spacing w:val="1"/>
        </w:rPr>
        <w:t xml:space="preserve"> </w:t>
      </w:r>
      <w:r>
        <w:t>моторике</w:t>
      </w:r>
      <w:r>
        <w:rPr>
          <w:spacing w:val="1"/>
        </w:rPr>
        <w:t xml:space="preserve"> </w:t>
      </w:r>
      <w:r>
        <w:t>принципиальными</w:t>
      </w:r>
      <w:r>
        <w:rPr>
          <w:spacing w:val="1"/>
        </w:rPr>
        <w:t xml:space="preserve"> </w:t>
      </w:r>
      <w:r>
        <w:t>навыками в младенчестве являются: произвольное достижение объекта и манипуляторные навыки.</w:t>
      </w:r>
      <w:r>
        <w:rPr>
          <w:spacing w:val="-57"/>
        </w:rPr>
        <w:t xml:space="preserve"> </w:t>
      </w:r>
      <w:r>
        <w:t>В три</w:t>
      </w:r>
      <w:r>
        <w:rPr>
          <w:spacing w:val="1"/>
        </w:rPr>
        <w:t xml:space="preserve"> </w:t>
      </w:r>
      <w:r>
        <w:t>месяца дети</w:t>
      </w:r>
      <w:r>
        <w:rPr>
          <w:spacing w:val="1"/>
        </w:rPr>
        <w:t xml:space="preserve"> </w:t>
      </w:r>
      <w:r>
        <w:t>одинаково</w:t>
      </w:r>
      <w:r>
        <w:rPr>
          <w:spacing w:val="1"/>
        </w:rPr>
        <w:t xml:space="preserve"> </w:t>
      </w:r>
      <w:r>
        <w:t>успешно достают</w:t>
      </w:r>
      <w:r>
        <w:rPr>
          <w:spacing w:val="60"/>
        </w:rPr>
        <w:t xml:space="preserve"> </w:t>
      </w:r>
      <w:r>
        <w:t>и хватают как предметы, которые они могут</w:t>
      </w:r>
      <w:r>
        <w:rPr>
          <w:spacing w:val="1"/>
        </w:rPr>
        <w:t xml:space="preserve"> </w:t>
      </w:r>
      <w:r>
        <w:t>видеть,</w:t>
      </w:r>
      <w:r>
        <w:rPr>
          <w:spacing w:val="-2"/>
        </w:rPr>
        <w:t xml:space="preserve"> </w:t>
      </w:r>
      <w:r>
        <w:t>так</w:t>
      </w:r>
      <w:r>
        <w:rPr>
          <w:spacing w:val="-1"/>
        </w:rPr>
        <w:t xml:space="preserve"> </w:t>
      </w:r>
      <w:r>
        <w:t>и объекты,</w:t>
      </w:r>
      <w:r>
        <w:rPr>
          <w:spacing w:val="-5"/>
        </w:rPr>
        <w:t xml:space="preserve"> </w:t>
      </w:r>
      <w:r>
        <w:t>которые</w:t>
      </w:r>
      <w:r>
        <w:rPr>
          <w:spacing w:val="-2"/>
        </w:rPr>
        <w:t xml:space="preserve"> </w:t>
      </w:r>
      <w:r>
        <w:t>они</w:t>
      </w:r>
      <w:r>
        <w:rPr>
          <w:spacing w:val="-1"/>
        </w:rPr>
        <w:t xml:space="preserve"> </w:t>
      </w:r>
      <w:r>
        <w:t>слышат</w:t>
      </w:r>
      <w:r>
        <w:rPr>
          <w:spacing w:val="-2"/>
        </w:rPr>
        <w:t xml:space="preserve"> </w:t>
      </w:r>
      <w:r>
        <w:t>в</w:t>
      </w:r>
      <w:r>
        <w:rPr>
          <w:spacing w:val="-2"/>
        </w:rPr>
        <w:t xml:space="preserve"> </w:t>
      </w:r>
      <w:r>
        <w:t>темноте</w:t>
      </w:r>
      <w:r>
        <w:rPr>
          <w:spacing w:val="-1"/>
        </w:rPr>
        <w:t xml:space="preserve"> </w:t>
      </w:r>
      <w:r>
        <w:t>(визуальный</w:t>
      </w:r>
      <w:r>
        <w:rPr>
          <w:spacing w:val="-1"/>
        </w:rPr>
        <w:t xml:space="preserve"> </w:t>
      </w:r>
      <w:r>
        <w:t>или</w:t>
      </w:r>
      <w:r>
        <w:rPr>
          <w:spacing w:val="-1"/>
        </w:rPr>
        <w:t xml:space="preserve"> </w:t>
      </w:r>
      <w:r>
        <w:t>аудиальный</w:t>
      </w:r>
      <w:r>
        <w:rPr>
          <w:spacing w:val="-1"/>
        </w:rPr>
        <w:t xml:space="preserve"> </w:t>
      </w:r>
      <w:r>
        <w:t>контроль).</w:t>
      </w:r>
    </w:p>
    <w:p w14:paraId="0B79718D" w14:textId="77777777"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Психические</w:t>
      </w:r>
      <w:r>
        <w:rPr>
          <w:spacing w:val="1"/>
        </w:rPr>
        <w:t xml:space="preserve"> </w:t>
      </w:r>
      <w:r>
        <w:t>функции</w:t>
      </w:r>
      <w:r>
        <w:rPr>
          <w:spacing w:val="1"/>
        </w:rPr>
        <w:t xml:space="preserve"> </w:t>
      </w:r>
      <w:r>
        <w:t>не</w:t>
      </w:r>
      <w:r>
        <w:rPr>
          <w:spacing w:val="1"/>
        </w:rPr>
        <w:t xml:space="preserve"> </w:t>
      </w:r>
      <w:r>
        <w:t>дифференцированы,</w:t>
      </w:r>
      <w:r>
        <w:rPr>
          <w:spacing w:val="1"/>
        </w:rPr>
        <w:t xml:space="preserve"> </w:t>
      </w:r>
      <w:r>
        <w:t>складываются</w:t>
      </w:r>
      <w:r>
        <w:rPr>
          <w:spacing w:val="1"/>
        </w:rPr>
        <w:t xml:space="preserve"> </w:t>
      </w:r>
      <w:r>
        <w:t>предпосылки</w:t>
      </w:r>
      <w:r>
        <w:rPr>
          <w:spacing w:val="1"/>
        </w:rPr>
        <w:t xml:space="preserve"> </w:t>
      </w:r>
      <w:r>
        <w:t>развития</w:t>
      </w:r>
      <w:r>
        <w:rPr>
          <w:spacing w:val="1"/>
        </w:rPr>
        <w:t xml:space="preserve"> </w:t>
      </w:r>
      <w:r>
        <w:t>восприятия.</w:t>
      </w:r>
      <w:r>
        <w:rPr>
          <w:spacing w:val="1"/>
        </w:rPr>
        <w:t xml:space="preserve"> </w:t>
      </w:r>
      <w:r>
        <w:t>Уже</w:t>
      </w:r>
      <w:r>
        <w:rPr>
          <w:spacing w:val="1"/>
        </w:rPr>
        <w:t xml:space="preserve"> </w:t>
      </w:r>
      <w:r>
        <w:t>новорожденные</w:t>
      </w:r>
      <w:r>
        <w:rPr>
          <w:spacing w:val="1"/>
        </w:rPr>
        <w:t xml:space="preserve"> </w:t>
      </w:r>
      <w:r>
        <w:t>хорошо</w:t>
      </w:r>
      <w:r>
        <w:rPr>
          <w:spacing w:val="1"/>
        </w:rPr>
        <w:t xml:space="preserve"> </w:t>
      </w:r>
      <w:r>
        <w:t>дифференцируют</w:t>
      </w:r>
      <w:r>
        <w:rPr>
          <w:spacing w:val="1"/>
        </w:rPr>
        <w:t xml:space="preserve"> </w:t>
      </w:r>
      <w:r>
        <w:t>зрительные</w:t>
      </w:r>
      <w:r>
        <w:rPr>
          <w:spacing w:val="-57"/>
        </w:rPr>
        <w:t xml:space="preserve"> </w:t>
      </w:r>
      <w:r>
        <w:t>формы</w:t>
      </w:r>
      <w:r>
        <w:rPr>
          <w:spacing w:val="1"/>
        </w:rPr>
        <w:t xml:space="preserve"> </w:t>
      </w:r>
      <w:r>
        <w:t>и</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когнитивно</w:t>
      </w:r>
      <w:r>
        <w:rPr>
          <w:spacing w:val="1"/>
        </w:rPr>
        <w:t xml:space="preserve"> </w:t>
      </w:r>
      <w:r>
        <w:t>сложные</w:t>
      </w:r>
      <w:r>
        <w:rPr>
          <w:spacing w:val="1"/>
        </w:rPr>
        <w:t xml:space="preserve"> </w:t>
      </w:r>
      <w:r>
        <w:t>объекты.</w:t>
      </w:r>
      <w:r>
        <w:rPr>
          <w:spacing w:val="1"/>
        </w:rPr>
        <w:t xml:space="preserve"> </w:t>
      </w:r>
      <w:r>
        <w:t>Из</w:t>
      </w:r>
      <w:r>
        <w:rPr>
          <w:spacing w:val="1"/>
        </w:rPr>
        <w:t xml:space="preserve"> </w:t>
      </w:r>
      <w:r>
        <w:t>зрительных</w:t>
      </w:r>
      <w:r>
        <w:rPr>
          <w:spacing w:val="1"/>
        </w:rPr>
        <w:t xml:space="preserve"> </w:t>
      </w:r>
      <w:r>
        <w:t>стимулов</w:t>
      </w:r>
      <w:r>
        <w:rPr>
          <w:spacing w:val="1"/>
        </w:rPr>
        <w:t xml:space="preserve"> </w:t>
      </w:r>
      <w:r>
        <w:t>новорожденные предпочитают лицо, из акустических - человеческий голос, в один-два месяца</w:t>
      </w:r>
      <w:r>
        <w:rPr>
          <w:spacing w:val="1"/>
        </w:rPr>
        <w:t xml:space="preserve"> </w:t>
      </w:r>
      <w:r>
        <w:t>могут</w:t>
      </w:r>
      <w:r>
        <w:rPr>
          <w:spacing w:val="1"/>
        </w:rPr>
        <w:t xml:space="preserve"> </w:t>
      </w:r>
      <w:r>
        <w:t>следить</w:t>
      </w:r>
      <w:r>
        <w:rPr>
          <w:spacing w:val="1"/>
        </w:rPr>
        <w:t xml:space="preserve"> </w:t>
      </w:r>
      <w:r>
        <w:t>за</w:t>
      </w:r>
      <w:r>
        <w:rPr>
          <w:spacing w:val="1"/>
        </w:rPr>
        <w:t xml:space="preserve"> </w:t>
      </w:r>
      <w:r>
        <w:t>движущимися</w:t>
      </w:r>
      <w:r>
        <w:rPr>
          <w:spacing w:val="1"/>
        </w:rPr>
        <w:t xml:space="preserve"> </w:t>
      </w:r>
      <w:r>
        <w:t>объектами.</w:t>
      </w:r>
      <w:r>
        <w:rPr>
          <w:spacing w:val="1"/>
        </w:rPr>
        <w:t xml:space="preserve"> </w:t>
      </w:r>
      <w:r>
        <w:t>Младенцы</w:t>
      </w:r>
      <w:r>
        <w:rPr>
          <w:spacing w:val="1"/>
        </w:rPr>
        <w:t xml:space="preserve"> </w:t>
      </w:r>
      <w:r>
        <w:t>предпочитают</w:t>
      </w:r>
      <w:r>
        <w:rPr>
          <w:spacing w:val="1"/>
        </w:rPr>
        <w:t xml:space="preserve"> </w:t>
      </w:r>
      <w:r>
        <w:t>смотреть</w:t>
      </w:r>
      <w:r>
        <w:rPr>
          <w:spacing w:val="1"/>
        </w:rPr>
        <w:t xml:space="preserve"> </w:t>
      </w:r>
      <w:r>
        <w:t>на</w:t>
      </w:r>
      <w:r>
        <w:rPr>
          <w:spacing w:val="1"/>
        </w:rPr>
        <w:t xml:space="preserve"> </w:t>
      </w:r>
      <w:r>
        <w:t>высококонтрастные</w:t>
      </w:r>
      <w:r>
        <w:rPr>
          <w:spacing w:val="1"/>
        </w:rPr>
        <w:t xml:space="preserve"> </w:t>
      </w:r>
      <w:r>
        <w:t>паттерны,</w:t>
      </w:r>
      <w:r>
        <w:rPr>
          <w:spacing w:val="1"/>
        </w:rPr>
        <w:t xml:space="preserve"> </w:t>
      </w:r>
      <w:r>
        <w:t>со</w:t>
      </w:r>
      <w:r>
        <w:rPr>
          <w:spacing w:val="1"/>
        </w:rPr>
        <w:t xml:space="preserve"> </w:t>
      </w:r>
      <w:r>
        <w:t>множеством</w:t>
      </w:r>
      <w:r>
        <w:rPr>
          <w:spacing w:val="1"/>
        </w:rPr>
        <w:t xml:space="preserve"> </w:t>
      </w:r>
      <w:r>
        <w:t>резких</w:t>
      </w:r>
      <w:r>
        <w:rPr>
          <w:spacing w:val="1"/>
        </w:rPr>
        <w:t xml:space="preserve"> </w:t>
      </w:r>
      <w:r>
        <w:t>границ</w:t>
      </w:r>
      <w:r>
        <w:rPr>
          <w:spacing w:val="1"/>
        </w:rPr>
        <w:t xml:space="preserve"> </w:t>
      </w:r>
      <w:r>
        <w:t>между</w:t>
      </w:r>
      <w:r>
        <w:rPr>
          <w:spacing w:val="1"/>
        </w:rPr>
        <w:t xml:space="preserve"> </w:t>
      </w:r>
      <w:r>
        <w:t>светлыми</w:t>
      </w:r>
      <w:r>
        <w:rPr>
          <w:spacing w:val="1"/>
        </w:rPr>
        <w:t xml:space="preserve"> </w:t>
      </w:r>
      <w:r>
        <w:t>и</w:t>
      </w:r>
      <w:r>
        <w:rPr>
          <w:spacing w:val="1"/>
        </w:rPr>
        <w:t xml:space="preserve"> </w:t>
      </w:r>
      <w:r>
        <w:t>темными</w:t>
      </w:r>
      <w:r>
        <w:rPr>
          <w:spacing w:val="1"/>
        </w:rPr>
        <w:t xml:space="preserve"> </w:t>
      </w:r>
      <w:r>
        <w:t>областями, и на умеренно сложные образы, которые имеют криволинейные детали. Так же как</w:t>
      </w:r>
      <w:r>
        <w:rPr>
          <w:spacing w:val="1"/>
        </w:rPr>
        <w:t xml:space="preserve"> </w:t>
      </w:r>
      <w:r>
        <w:t>младенцы</w:t>
      </w:r>
      <w:r>
        <w:rPr>
          <w:spacing w:val="1"/>
        </w:rPr>
        <w:t xml:space="preserve"> </w:t>
      </w:r>
      <w:r>
        <w:t>делят</w:t>
      </w:r>
      <w:r>
        <w:rPr>
          <w:spacing w:val="1"/>
        </w:rPr>
        <w:t xml:space="preserve"> </w:t>
      </w:r>
      <w:r>
        <w:t>световой</w:t>
      </w:r>
      <w:r>
        <w:rPr>
          <w:spacing w:val="1"/>
        </w:rPr>
        <w:t xml:space="preserve"> </w:t>
      </w:r>
      <w:r>
        <w:t>спектр</w:t>
      </w:r>
      <w:r>
        <w:rPr>
          <w:spacing w:val="1"/>
        </w:rPr>
        <w:t xml:space="preserve"> </w:t>
      </w:r>
      <w:r>
        <w:t>на</w:t>
      </w:r>
      <w:r>
        <w:rPr>
          <w:spacing w:val="1"/>
        </w:rPr>
        <w:t xml:space="preserve"> </w:t>
      </w:r>
      <w:r>
        <w:t>основные</w:t>
      </w:r>
      <w:r>
        <w:rPr>
          <w:spacing w:val="1"/>
        </w:rPr>
        <w:t xml:space="preserve"> </w:t>
      </w:r>
      <w:r>
        <w:t>цвета,</w:t>
      </w:r>
      <w:r>
        <w:rPr>
          <w:spacing w:val="1"/>
        </w:rPr>
        <w:t xml:space="preserve"> </w:t>
      </w:r>
      <w:r>
        <w:t>они</w:t>
      </w:r>
      <w:r>
        <w:rPr>
          <w:spacing w:val="1"/>
        </w:rPr>
        <w:t xml:space="preserve"> </w:t>
      </w:r>
      <w:r>
        <w:t>делят</w:t>
      </w:r>
      <w:r>
        <w:rPr>
          <w:spacing w:val="1"/>
        </w:rPr>
        <w:t xml:space="preserve"> </w:t>
      </w:r>
      <w:r>
        <w:t>звуки</w:t>
      </w:r>
      <w:r>
        <w:rPr>
          <w:spacing w:val="1"/>
        </w:rPr>
        <w:t xml:space="preserve"> </w:t>
      </w:r>
      <w:r>
        <w:t>речи</w:t>
      </w:r>
      <w:r>
        <w:rPr>
          <w:spacing w:val="1"/>
        </w:rPr>
        <w:t xml:space="preserve"> </w:t>
      </w:r>
      <w:r>
        <w:t>на</w:t>
      </w:r>
      <w:r>
        <w:rPr>
          <w:spacing w:val="1"/>
        </w:rPr>
        <w:t xml:space="preserve"> </w:t>
      </w:r>
      <w:r>
        <w:t>категории,</w:t>
      </w:r>
      <w:r>
        <w:rPr>
          <w:spacing w:val="1"/>
        </w:rPr>
        <w:t xml:space="preserve"> </w:t>
      </w:r>
      <w:r>
        <w:lastRenderedPageBreak/>
        <w:t>соответствующие основным звуковым единицам языка. Интенсивно развивается пассивная речь,</w:t>
      </w:r>
      <w:r>
        <w:rPr>
          <w:spacing w:val="1"/>
        </w:rPr>
        <w:t xml:space="preserve"> </w:t>
      </w:r>
      <w:r>
        <w:t>младенцы</w:t>
      </w:r>
      <w:r>
        <w:rPr>
          <w:spacing w:val="33"/>
        </w:rPr>
        <w:t xml:space="preserve"> </w:t>
      </w:r>
      <w:r>
        <w:t>учатся</w:t>
      </w:r>
      <w:r>
        <w:rPr>
          <w:spacing w:val="35"/>
        </w:rPr>
        <w:t xml:space="preserve"> </w:t>
      </w:r>
      <w:r>
        <w:t>узнавать</w:t>
      </w:r>
      <w:r>
        <w:rPr>
          <w:spacing w:val="31"/>
        </w:rPr>
        <w:t xml:space="preserve"> </w:t>
      </w:r>
      <w:r>
        <w:t>слова,</w:t>
      </w:r>
      <w:r>
        <w:rPr>
          <w:spacing w:val="31"/>
        </w:rPr>
        <w:t xml:space="preserve"> </w:t>
      </w:r>
      <w:r>
        <w:t>которые</w:t>
      </w:r>
      <w:r>
        <w:rPr>
          <w:spacing w:val="29"/>
        </w:rPr>
        <w:t xml:space="preserve"> </w:t>
      </w:r>
      <w:r>
        <w:t>часто</w:t>
      </w:r>
      <w:r>
        <w:rPr>
          <w:spacing w:val="32"/>
        </w:rPr>
        <w:t xml:space="preserve"> </w:t>
      </w:r>
      <w:r>
        <w:t>слышат.</w:t>
      </w:r>
      <w:r>
        <w:rPr>
          <w:spacing w:val="32"/>
        </w:rPr>
        <w:t xml:space="preserve"> </w:t>
      </w:r>
      <w:r>
        <w:t>В</w:t>
      </w:r>
      <w:r>
        <w:rPr>
          <w:spacing w:val="31"/>
        </w:rPr>
        <w:t xml:space="preserve"> </w:t>
      </w:r>
      <w:r>
        <w:t>четыре</w:t>
      </w:r>
      <w:r>
        <w:rPr>
          <w:spacing w:val="33"/>
        </w:rPr>
        <w:t xml:space="preserve"> </w:t>
      </w:r>
      <w:r>
        <w:t>с</w:t>
      </w:r>
      <w:r>
        <w:rPr>
          <w:spacing w:val="31"/>
        </w:rPr>
        <w:t xml:space="preserve"> </w:t>
      </w:r>
      <w:r>
        <w:t>половиной</w:t>
      </w:r>
      <w:r>
        <w:rPr>
          <w:spacing w:val="32"/>
        </w:rPr>
        <w:t xml:space="preserve"> </w:t>
      </w:r>
      <w:r>
        <w:t>месяца</w:t>
      </w:r>
      <w:r>
        <w:rPr>
          <w:spacing w:val="29"/>
        </w:rPr>
        <w:t xml:space="preserve"> </w:t>
      </w:r>
      <w:r>
        <w:t>ребенок</w:t>
      </w:r>
      <w:r>
        <w:rPr>
          <w:spacing w:val="-57"/>
        </w:rPr>
        <w:t xml:space="preserve"> </w:t>
      </w:r>
      <w:r>
        <w:t>уже реагирует на собственное имя, причем не путает его с другими именами, где ударение падает</w:t>
      </w:r>
      <w:r>
        <w:rPr>
          <w:spacing w:val="1"/>
        </w:rPr>
        <w:t xml:space="preserve"> </w:t>
      </w:r>
      <w:r>
        <w:t>на</w:t>
      </w:r>
      <w:r>
        <w:rPr>
          <w:spacing w:val="1"/>
        </w:rPr>
        <w:t xml:space="preserve"> </w:t>
      </w:r>
      <w:r>
        <w:t>тот</w:t>
      </w:r>
      <w:r>
        <w:rPr>
          <w:spacing w:val="1"/>
        </w:rPr>
        <w:t xml:space="preserve"> </w:t>
      </w:r>
      <w:r>
        <w:t>же</w:t>
      </w:r>
      <w:r>
        <w:rPr>
          <w:spacing w:val="1"/>
        </w:rPr>
        <w:t xml:space="preserve"> </w:t>
      </w:r>
      <w:r>
        <w:t>слог.</w:t>
      </w:r>
      <w:r>
        <w:rPr>
          <w:spacing w:val="1"/>
        </w:rPr>
        <w:t xml:space="preserve"> </w:t>
      </w:r>
      <w:r>
        <w:t>Рецепторы</w:t>
      </w:r>
      <w:r>
        <w:rPr>
          <w:spacing w:val="1"/>
        </w:rPr>
        <w:t xml:space="preserve"> </w:t>
      </w:r>
      <w:r>
        <w:t>в</w:t>
      </w:r>
      <w:r>
        <w:rPr>
          <w:spacing w:val="1"/>
        </w:rPr>
        <w:t xml:space="preserve"> </w:t>
      </w:r>
      <w:r>
        <w:t>коже</w:t>
      </w:r>
      <w:r>
        <w:rPr>
          <w:spacing w:val="1"/>
        </w:rPr>
        <w:t xml:space="preserve"> </w:t>
      </w:r>
      <w:r>
        <w:t>чувствительны</w:t>
      </w:r>
      <w:r>
        <w:rPr>
          <w:spacing w:val="1"/>
        </w:rPr>
        <w:t xml:space="preserve"> </w:t>
      </w:r>
      <w:r>
        <w:t>к</w:t>
      </w:r>
      <w:r>
        <w:rPr>
          <w:spacing w:val="1"/>
        </w:rPr>
        <w:t xml:space="preserve"> </w:t>
      </w:r>
      <w:r>
        <w:t>прикосновению,</w:t>
      </w:r>
      <w:r>
        <w:rPr>
          <w:spacing w:val="1"/>
        </w:rPr>
        <w:t xml:space="preserve"> </w:t>
      </w:r>
      <w:r>
        <w:t>температуре</w:t>
      </w:r>
      <w:r>
        <w:rPr>
          <w:spacing w:val="1"/>
        </w:rPr>
        <w:t xml:space="preserve"> </w:t>
      </w:r>
      <w:r>
        <w:t>и</w:t>
      </w:r>
      <w:r>
        <w:rPr>
          <w:spacing w:val="1"/>
        </w:rPr>
        <w:t xml:space="preserve"> </w:t>
      </w:r>
      <w:r>
        <w:t>боли.</w:t>
      </w:r>
      <w:r>
        <w:rPr>
          <w:spacing w:val="1"/>
        </w:rPr>
        <w:t xml:space="preserve"> </w:t>
      </w:r>
      <w:r>
        <w:t>Новорожденные с большей вероятностью обнаруживают разнообразные рефлексы, если к ним</w:t>
      </w:r>
      <w:r>
        <w:rPr>
          <w:spacing w:val="1"/>
        </w:rPr>
        <w:t xml:space="preserve"> </w:t>
      </w:r>
      <w:r>
        <w:t>прикасаются в соответствующих областях. Осязание используется, чтобы исследовать объекты</w:t>
      </w:r>
      <w:r>
        <w:rPr>
          <w:spacing w:val="1"/>
        </w:rPr>
        <w:t xml:space="preserve"> </w:t>
      </w:r>
      <w:r>
        <w:t>сначала</w:t>
      </w:r>
      <w:r>
        <w:rPr>
          <w:spacing w:val="1"/>
        </w:rPr>
        <w:t xml:space="preserve"> </w:t>
      </w:r>
      <w:r>
        <w:t>губами</w:t>
      </w:r>
      <w:r>
        <w:rPr>
          <w:spacing w:val="1"/>
        </w:rPr>
        <w:t xml:space="preserve"> </w:t>
      </w:r>
      <w:r>
        <w:t>и</w:t>
      </w:r>
      <w:r>
        <w:rPr>
          <w:spacing w:val="1"/>
        </w:rPr>
        <w:t xml:space="preserve"> </w:t>
      </w:r>
      <w:r>
        <w:t>ртом,</w:t>
      </w:r>
      <w:r>
        <w:rPr>
          <w:spacing w:val="1"/>
        </w:rPr>
        <w:t xml:space="preserve"> </w:t>
      </w:r>
      <w:r>
        <w:t>а</w:t>
      </w:r>
      <w:r>
        <w:rPr>
          <w:spacing w:val="1"/>
        </w:rPr>
        <w:t xml:space="preserve"> </w:t>
      </w:r>
      <w:r>
        <w:t>позже</w:t>
      </w:r>
      <w:r>
        <w:rPr>
          <w:spacing w:val="1"/>
        </w:rPr>
        <w:t xml:space="preserve"> </w:t>
      </w:r>
      <w:r>
        <w:t>руками.</w:t>
      </w:r>
      <w:r>
        <w:rPr>
          <w:spacing w:val="1"/>
        </w:rPr>
        <w:t xml:space="preserve"> </w:t>
      </w:r>
      <w:r>
        <w:t>Прикосновение</w:t>
      </w:r>
      <w:r>
        <w:rPr>
          <w:spacing w:val="1"/>
        </w:rPr>
        <w:t xml:space="preserve"> </w:t>
      </w:r>
      <w:r>
        <w:t>-</w:t>
      </w:r>
      <w:r>
        <w:rPr>
          <w:spacing w:val="1"/>
        </w:rPr>
        <w:t xml:space="preserve"> </w:t>
      </w:r>
      <w:r>
        <w:t>первичное</w:t>
      </w:r>
      <w:r>
        <w:rPr>
          <w:spacing w:val="1"/>
        </w:rPr>
        <w:t xml:space="preserve"> </w:t>
      </w:r>
      <w:r>
        <w:t>средство,</w:t>
      </w:r>
      <w:r>
        <w:rPr>
          <w:spacing w:val="1"/>
        </w:rPr>
        <w:t xml:space="preserve"> </w:t>
      </w:r>
      <w:r>
        <w:t>с</w:t>
      </w:r>
      <w:r>
        <w:rPr>
          <w:spacing w:val="60"/>
        </w:rPr>
        <w:t xml:space="preserve"> </w:t>
      </w:r>
      <w:r>
        <w:t>помощью</w:t>
      </w:r>
      <w:r>
        <w:rPr>
          <w:spacing w:val="1"/>
        </w:rPr>
        <w:t xml:space="preserve"> </w:t>
      </w:r>
      <w:r>
        <w:t>которого</w:t>
      </w:r>
      <w:r>
        <w:rPr>
          <w:spacing w:val="1"/>
        </w:rPr>
        <w:t xml:space="preserve"> </w:t>
      </w:r>
      <w:r>
        <w:t>младенцы</w:t>
      </w:r>
      <w:r>
        <w:rPr>
          <w:spacing w:val="1"/>
        </w:rPr>
        <w:t xml:space="preserve"> </w:t>
      </w:r>
      <w:r>
        <w:t>получают</w:t>
      </w:r>
      <w:r>
        <w:rPr>
          <w:spacing w:val="1"/>
        </w:rPr>
        <w:t xml:space="preserve"> </w:t>
      </w:r>
      <w:r>
        <w:t>знания</w:t>
      </w:r>
      <w:r>
        <w:rPr>
          <w:spacing w:val="1"/>
        </w:rPr>
        <w:t xml:space="preserve"> </w:t>
      </w:r>
      <w:r>
        <w:t>об</w:t>
      </w:r>
      <w:r>
        <w:rPr>
          <w:spacing w:val="1"/>
        </w:rPr>
        <w:t xml:space="preserve"> </w:t>
      </w:r>
      <w:r>
        <w:t>окружении,</w:t>
      </w:r>
      <w:r>
        <w:rPr>
          <w:spacing w:val="1"/>
        </w:rPr>
        <w:t xml:space="preserve"> </w:t>
      </w:r>
      <w:r>
        <w:t>осязание</w:t>
      </w:r>
      <w:r>
        <w:rPr>
          <w:spacing w:val="1"/>
        </w:rPr>
        <w:t xml:space="preserve"> </w:t>
      </w:r>
      <w:r>
        <w:t>является</w:t>
      </w:r>
      <w:r>
        <w:rPr>
          <w:spacing w:val="1"/>
        </w:rPr>
        <w:t xml:space="preserve"> </w:t>
      </w:r>
      <w:r>
        <w:t>основой</w:t>
      </w:r>
      <w:r>
        <w:rPr>
          <w:spacing w:val="1"/>
        </w:rPr>
        <w:t xml:space="preserve"> </w:t>
      </w:r>
      <w:r>
        <w:t>раннего</w:t>
      </w:r>
      <w:r>
        <w:rPr>
          <w:spacing w:val="1"/>
        </w:rPr>
        <w:t xml:space="preserve"> </w:t>
      </w:r>
      <w:r>
        <w:t>когнитивного</w:t>
      </w:r>
      <w:r>
        <w:rPr>
          <w:spacing w:val="1"/>
        </w:rPr>
        <w:t xml:space="preserve"> </w:t>
      </w:r>
      <w:r>
        <w:t>развития.</w:t>
      </w:r>
      <w:r>
        <w:rPr>
          <w:spacing w:val="1"/>
        </w:rPr>
        <w:t xml:space="preserve"> </w:t>
      </w:r>
      <w:r>
        <w:t>Для</w:t>
      </w:r>
      <w:r>
        <w:rPr>
          <w:spacing w:val="1"/>
        </w:rPr>
        <w:t xml:space="preserve"> </w:t>
      </w:r>
      <w:r>
        <w:t>развития</w:t>
      </w:r>
      <w:r>
        <w:rPr>
          <w:spacing w:val="1"/>
        </w:rPr>
        <w:t xml:space="preserve"> </w:t>
      </w:r>
      <w:r>
        <w:t>восприятия</w:t>
      </w:r>
      <w:r>
        <w:rPr>
          <w:spacing w:val="1"/>
        </w:rPr>
        <w:t xml:space="preserve"> </w:t>
      </w:r>
      <w:r>
        <w:t>принципиально</w:t>
      </w:r>
      <w:r>
        <w:rPr>
          <w:spacing w:val="1"/>
        </w:rPr>
        <w:t xml:space="preserve"> </w:t>
      </w:r>
      <w:r>
        <w:t>важна</w:t>
      </w:r>
      <w:r>
        <w:rPr>
          <w:spacing w:val="1"/>
        </w:rPr>
        <w:t xml:space="preserve"> </w:t>
      </w:r>
      <w:r>
        <w:t>кинестетическая</w:t>
      </w:r>
      <w:r>
        <w:rPr>
          <w:spacing w:val="1"/>
        </w:rPr>
        <w:t xml:space="preserve"> </w:t>
      </w:r>
      <w:r>
        <w:t>информация</w:t>
      </w:r>
      <w:r>
        <w:rPr>
          <w:spacing w:val="1"/>
        </w:rPr>
        <w:t xml:space="preserve"> </w:t>
      </w:r>
      <w:r>
        <w:t>(использование</w:t>
      </w:r>
      <w:r>
        <w:rPr>
          <w:spacing w:val="1"/>
        </w:rPr>
        <w:t xml:space="preserve"> </w:t>
      </w:r>
      <w:r>
        <w:t>информации</w:t>
      </w:r>
      <w:r>
        <w:rPr>
          <w:spacing w:val="1"/>
        </w:rPr>
        <w:t xml:space="preserve"> </w:t>
      </w:r>
      <w:r>
        <w:t>о</w:t>
      </w:r>
      <w:r>
        <w:rPr>
          <w:spacing w:val="1"/>
        </w:rPr>
        <w:t xml:space="preserve"> </w:t>
      </w:r>
      <w:r>
        <w:t>движении</w:t>
      </w:r>
      <w:r>
        <w:rPr>
          <w:spacing w:val="1"/>
        </w:rPr>
        <w:t xml:space="preserve"> </w:t>
      </w:r>
      <w:r>
        <w:t>объектов).</w:t>
      </w:r>
      <w:r>
        <w:rPr>
          <w:spacing w:val="1"/>
        </w:rPr>
        <w:t xml:space="preserve"> </w:t>
      </w:r>
      <w:r>
        <w:t>Константность</w:t>
      </w:r>
      <w:r>
        <w:rPr>
          <w:spacing w:val="1"/>
        </w:rPr>
        <w:t xml:space="preserve"> </w:t>
      </w:r>
      <w:r>
        <w:t>размера</w:t>
      </w:r>
      <w:r>
        <w:rPr>
          <w:spacing w:val="1"/>
        </w:rPr>
        <w:t xml:space="preserve"> </w:t>
      </w:r>
      <w:r>
        <w:t>появляется в возрасте от трех до пяти месяцев, когда развивается хорошее бинокулярное зрение. К</w:t>
      </w:r>
      <w:r>
        <w:rPr>
          <w:spacing w:val="-57"/>
        </w:rPr>
        <w:t xml:space="preserve"> </w:t>
      </w:r>
      <w:r>
        <w:t>трем</w:t>
      </w:r>
      <w:r>
        <w:rPr>
          <w:spacing w:val="1"/>
        </w:rPr>
        <w:t xml:space="preserve"> </w:t>
      </w:r>
      <w:r>
        <w:t>месяцам</w:t>
      </w:r>
      <w:r>
        <w:rPr>
          <w:spacing w:val="1"/>
        </w:rPr>
        <w:t xml:space="preserve"> </w:t>
      </w:r>
      <w:r>
        <w:t>формируется</w:t>
      </w:r>
      <w:r>
        <w:rPr>
          <w:spacing w:val="1"/>
        </w:rPr>
        <w:t xml:space="preserve"> </w:t>
      </w:r>
      <w:r>
        <w:t>восприятие</w:t>
      </w:r>
      <w:r>
        <w:rPr>
          <w:spacing w:val="1"/>
        </w:rPr>
        <w:t xml:space="preserve"> </w:t>
      </w:r>
      <w:r>
        <w:t>глубины</w:t>
      </w:r>
      <w:r>
        <w:rPr>
          <w:spacing w:val="1"/>
        </w:rPr>
        <w:t xml:space="preserve"> </w:t>
      </w:r>
      <w:r>
        <w:t>и</w:t>
      </w:r>
      <w:r>
        <w:rPr>
          <w:spacing w:val="1"/>
        </w:rPr>
        <w:t xml:space="preserve"> </w:t>
      </w:r>
      <w:r>
        <w:t>интермодальность</w:t>
      </w:r>
      <w:r>
        <w:rPr>
          <w:spacing w:val="1"/>
        </w:rPr>
        <w:t xml:space="preserve"> </w:t>
      </w:r>
      <w:r>
        <w:t>восприятия.</w:t>
      </w:r>
      <w:r>
        <w:rPr>
          <w:spacing w:val="1"/>
        </w:rPr>
        <w:t xml:space="preserve"> </w:t>
      </w:r>
      <w:r>
        <w:t>К</w:t>
      </w:r>
      <w:r>
        <w:rPr>
          <w:spacing w:val="1"/>
        </w:rPr>
        <w:t xml:space="preserve"> </w:t>
      </w:r>
      <w:r>
        <w:t>году</w:t>
      </w:r>
      <w:r>
        <w:rPr>
          <w:spacing w:val="1"/>
        </w:rPr>
        <w:t xml:space="preserve"> </w:t>
      </w:r>
      <w:r>
        <w:t>формируются</w:t>
      </w:r>
      <w:r>
        <w:rPr>
          <w:spacing w:val="1"/>
        </w:rPr>
        <w:t xml:space="preserve"> </w:t>
      </w:r>
      <w:r>
        <w:t>способность</w:t>
      </w:r>
      <w:r>
        <w:rPr>
          <w:spacing w:val="1"/>
        </w:rPr>
        <w:t xml:space="preserve"> </w:t>
      </w:r>
      <w:r>
        <w:t>проводить</w:t>
      </w:r>
      <w:r>
        <w:rPr>
          <w:spacing w:val="1"/>
        </w:rPr>
        <w:t xml:space="preserve"> </w:t>
      </w:r>
      <w:r>
        <w:t>перцептивное</w:t>
      </w:r>
      <w:r>
        <w:rPr>
          <w:spacing w:val="1"/>
        </w:rPr>
        <w:t xml:space="preserve"> </w:t>
      </w:r>
      <w:r>
        <w:t>различение</w:t>
      </w:r>
      <w:r>
        <w:rPr>
          <w:spacing w:val="1"/>
        </w:rPr>
        <w:t xml:space="preserve"> </w:t>
      </w:r>
      <w:r>
        <w:t>множеств;</w:t>
      </w:r>
      <w:r>
        <w:rPr>
          <w:spacing w:val="1"/>
        </w:rPr>
        <w:t xml:space="preserve"> </w:t>
      </w:r>
      <w:r>
        <w:t>элементарные</w:t>
      </w:r>
      <w:r>
        <w:rPr>
          <w:spacing w:val="1"/>
        </w:rPr>
        <w:t xml:space="preserve"> </w:t>
      </w:r>
      <w:r>
        <w:t>представления о константности объектов. Дети эмоционально отзывчивы на интонацию и музыку</w:t>
      </w:r>
      <w:r>
        <w:rPr>
          <w:spacing w:val="1"/>
        </w:rPr>
        <w:t xml:space="preserve"> </w:t>
      </w:r>
      <w:r>
        <w:t>разного характера. В первые месяцы жизни ребенок произносит короткие отрывистые звуки («гы,</w:t>
      </w:r>
      <w:r>
        <w:rPr>
          <w:spacing w:val="1"/>
        </w:rPr>
        <w:t xml:space="preserve"> </w:t>
      </w:r>
      <w:r>
        <w:t>кхы»), в четыре-пять месяцев он певуче гулит («а-а-а»), что очень важно для развития речевого</w:t>
      </w:r>
      <w:r>
        <w:rPr>
          <w:spacing w:val="1"/>
        </w:rPr>
        <w:t xml:space="preserve"> </w:t>
      </w:r>
      <w:r>
        <w:t>дыхания. Потом начинает лепетать, то есть произносить слоги, из которых позже образуются</w:t>
      </w:r>
      <w:r>
        <w:rPr>
          <w:spacing w:val="1"/>
        </w:rPr>
        <w:t xml:space="preserve"> </w:t>
      </w:r>
      <w:r>
        <w:t>первые</w:t>
      </w:r>
      <w:r>
        <w:rPr>
          <w:spacing w:val="-2"/>
        </w:rPr>
        <w:t xml:space="preserve"> </w:t>
      </w:r>
      <w:r>
        <w:t>слова.</w:t>
      </w:r>
    </w:p>
    <w:p w14:paraId="4D05F494" w14:textId="77777777" w:rsidR="002C6E8D" w:rsidRDefault="0069355F">
      <w:pPr>
        <w:pStyle w:val="af3"/>
        <w:spacing w:line="276" w:lineRule="auto"/>
        <w:ind w:left="0" w:firstLine="709"/>
      </w:pPr>
      <w:r>
        <w:rPr>
          <w:b/>
          <w:i/>
        </w:rPr>
        <w:t>Навыки.</w:t>
      </w:r>
      <w:r>
        <w:rPr>
          <w:b/>
          <w:i/>
          <w:spacing w:val="1"/>
        </w:rPr>
        <w:t xml:space="preserve"> </w:t>
      </w:r>
      <w:r>
        <w:t>Акт</w:t>
      </w:r>
      <w:r>
        <w:rPr>
          <w:spacing w:val="1"/>
        </w:rPr>
        <w:t xml:space="preserve"> </w:t>
      </w:r>
      <w:r>
        <w:t>хватания,</w:t>
      </w:r>
      <w:r>
        <w:rPr>
          <w:spacing w:val="1"/>
        </w:rPr>
        <w:t xml:space="preserve"> </w:t>
      </w:r>
      <w:r>
        <w:t>усложняющийся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года.</w:t>
      </w:r>
      <w:r>
        <w:rPr>
          <w:spacing w:val="60"/>
        </w:rPr>
        <w:t xml:space="preserve"> </w:t>
      </w:r>
      <w:r>
        <w:t>Самостоятельная</w:t>
      </w:r>
      <w:r>
        <w:rPr>
          <w:spacing w:val="1"/>
        </w:rPr>
        <w:t xml:space="preserve"> </w:t>
      </w:r>
      <w:r>
        <w:t>ходьба к концу периода. Манипулятивные действия. Понимание речи, первые слова. Появляются</w:t>
      </w:r>
      <w:r>
        <w:rPr>
          <w:spacing w:val="1"/>
        </w:rPr>
        <w:t xml:space="preserve"> </w:t>
      </w:r>
      <w:r>
        <w:t>предметные действия: кубики малыш кладет в коробку, мяч бросает, куклу качает. Появляются</w:t>
      </w:r>
      <w:r>
        <w:rPr>
          <w:spacing w:val="1"/>
        </w:rPr>
        <w:t xml:space="preserve"> </w:t>
      </w:r>
      <w:r>
        <w:t>простейшие элементы самообслуживания: в пять-шесть месяцев удерживает бутылочку, к концу</w:t>
      </w:r>
      <w:r>
        <w:rPr>
          <w:spacing w:val="1"/>
        </w:rPr>
        <w:t xml:space="preserve"> </w:t>
      </w:r>
      <w:r>
        <w:t>года держит чашечку, когда пьет, стягивает шапку, носки, подает по просьбе взрослого предметы</w:t>
      </w:r>
      <w:r>
        <w:rPr>
          <w:spacing w:val="1"/>
        </w:rPr>
        <w:t xml:space="preserve"> </w:t>
      </w:r>
      <w:r>
        <w:t>одежды.</w:t>
      </w:r>
    </w:p>
    <w:p w14:paraId="7884C11B" w14:textId="77777777" w:rsidR="002C6E8D" w:rsidRDefault="0069355F">
      <w:pPr>
        <w:pStyle w:val="af3"/>
        <w:spacing w:line="276" w:lineRule="auto"/>
        <w:ind w:left="0" w:firstLine="709"/>
      </w:pPr>
      <w:r>
        <w:rPr>
          <w:b/>
          <w:i/>
        </w:rPr>
        <w:t xml:space="preserve">Коммуникация и социализация. </w:t>
      </w:r>
      <w:r>
        <w:t>На младенчество приходится появление потребности в</w:t>
      </w:r>
      <w:r>
        <w:rPr>
          <w:spacing w:val="1"/>
        </w:rPr>
        <w:t xml:space="preserve"> </w:t>
      </w:r>
      <w:r>
        <w:t>общении.</w:t>
      </w:r>
      <w:r>
        <w:rPr>
          <w:spacing w:val="1"/>
        </w:rPr>
        <w:t xml:space="preserve"> </w:t>
      </w:r>
      <w:r>
        <w:t>Общение</w:t>
      </w:r>
      <w:r>
        <w:rPr>
          <w:spacing w:val="1"/>
        </w:rPr>
        <w:t xml:space="preserve"> </w:t>
      </w:r>
      <w:r>
        <w:t>направлено</w:t>
      </w:r>
      <w:r>
        <w:rPr>
          <w:spacing w:val="1"/>
        </w:rPr>
        <w:t xml:space="preserve"> </w:t>
      </w:r>
      <w:r>
        <w:t>только</w:t>
      </w:r>
      <w:r>
        <w:rPr>
          <w:spacing w:val="1"/>
        </w:rPr>
        <w:t xml:space="preserve"> </w:t>
      </w:r>
      <w:r>
        <w:t>на</w:t>
      </w:r>
      <w:r>
        <w:rPr>
          <w:spacing w:val="1"/>
        </w:rPr>
        <w:t xml:space="preserve"> </w:t>
      </w:r>
      <w:r>
        <w:t>взрослого</w:t>
      </w:r>
      <w:r>
        <w:rPr>
          <w:spacing w:val="1"/>
        </w:rPr>
        <w:t xml:space="preserve"> </w:t>
      </w:r>
      <w:r>
        <w:t>и</w:t>
      </w:r>
      <w:r>
        <w:rPr>
          <w:spacing w:val="1"/>
        </w:rPr>
        <w:t xml:space="preserve"> </w:t>
      </w:r>
      <w:r>
        <w:t>строится</w:t>
      </w:r>
      <w:r>
        <w:rPr>
          <w:spacing w:val="1"/>
        </w:rPr>
        <w:t xml:space="preserve"> </w:t>
      </w:r>
      <w:r>
        <w:t>на</w:t>
      </w:r>
      <w:r>
        <w:rPr>
          <w:spacing w:val="1"/>
        </w:rPr>
        <w:t xml:space="preserve"> </w:t>
      </w:r>
      <w:r>
        <w:t>удовлетворении</w:t>
      </w:r>
      <w:r>
        <w:rPr>
          <w:spacing w:val="1"/>
        </w:rPr>
        <w:t xml:space="preserve"> </w:t>
      </w:r>
      <w:r>
        <w:t>базовых</w:t>
      </w:r>
      <w:r>
        <w:rPr>
          <w:spacing w:val="1"/>
        </w:rPr>
        <w:t xml:space="preserve"> </w:t>
      </w:r>
      <w:r>
        <w:t>потребностей</w:t>
      </w:r>
      <w:r>
        <w:rPr>
          <w:spacing w:val="1"/>
        </w:rPr>
        <w:t xml:space="preserve"> </w:t>
      </w:r>
      <w:r>
        <w:t>ребенка</w:t>
      </w:r>
      <w:r>
        <w:rPr>
          <w:spacing w:val="1"/>
        </w:rPr>
        <w:t xml:space="preserve"> </w:t>
      </w:r>
      <w:r>
        <w:t>и</w:t>
      </w:r>
      <w:r>
        <w:rPr>
          <w:spacing w:val="1"/>
        </w:rPr>
        <w:t xml:space="preserve"> </w:t>
      </w:r>
      <w:r>
        <w:t>потребности</w:t>
      </w:r>
      <w:r>
        <w:rPr>
          <w:spacing w:val="1"/>
        </w:rPr>
        <w:t xml:space="preserve"> </w:t>
      </w:r>
      <w:r>
        <w:t>в</w:t>
      </w:r>
      <w:r>
        <w:rPr>
          <w:spacing w:val="1"/>
        </w:rPr>
        <w:t xml:space="preserve"> </w:t>
      </w:r>
      <w:r>
        <w:t>притоке</w:t>
      </w:r>
      <w:r>
        <w:rPr>
          <w:spacing w:val="1"/>
        </w:rPr>
        <w:t xml:space="preserve"> </w:t>
      </w:r>
      <w:r>
        <w:t>впечатлений.</w:t>
      </w:r>
      <w:r>
        <w:rPr>
          <w:spacing w:val="1"/>
        </w:rPr>
        <w:t xml:space="preserve"> </w:t>
      </w:r>
      <w:r>
        <w:t>Удовлетворение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влияет</w:t>
      </w:r>
      <w:r>
        <w:rPr>
          <w:spacing w:val="1"/>
        </w:rPr>
        <w:t xml:space="preserve"> </w:t>
      </w:r>
      <w:r>
        <w:t>на</w:t>
      </w:r>
      <w:r>
        <w:rPr>
          <w:spacing w:val="1"/>
        </w:rPr>
        <w:t xml:space="preserve"> </w:t>
      </w:r>
      <w:r>
        <w:t>общее</w:t>
      </w:r>
      <w:r>
        <w:rPr>
          <w:spacing w:val="1"/>
        </w:rPr>
        <w:t xml:space="preserve"> </w:t>
      </w:r>
      <w:r>
        <w:t>психическое</w:t>
      </w:r>
      <w:r>
        <w:rPr>
          <w:spacing w:val="1"/>
        </w:rPr>
        <w:t xml:space="preserve"> </w:t>
      </w:r>
      <w:r>
        <w:t>и</w:t>
      </w:r>
      <w:r>
        <w:rPr>
          <w:spacing w:val="1"/>
        </w:rPr>
        <w:t xml:space="preserve"> </w:t>
      </w:r>
      <w:r>
        <w:t>физическое</w:t>
      </w:r>
      <w:r>
        <w:rPr>
          <w:spacing w:val="1"/>
        </w:rPr>
        <w:t xml:space="preserve"> </w:t>
      </w:r>
      <w:r>
        <w:t>развитие;</w:t>
      </w:r>
      <w:r>
        <w:rPr>
          <w:spacing w:val="1"/>
        </w:rPr>
        <w:t xml:space="preserve"> </w:t>
      </w:r>
      <w:r>
        <w:t>определяет</w:t>
      </w:r>
      <w:r>
        <w:rPr>
          <w:spacing w:val="1"/>
        </w:rPr>
        <w:t xml:space="preserve"> </w:t>
      </w:r>
      <w:r>
        <w:t>эмоциональное</w:t>
      </w:r>
      <w:r>
        <w:rPr>
          <w:spacing w:val="1"/>
        </w:rPr>
        <w:t xml:space="preserve"> </w:t>
      </w:r>
      <w:r>
        <w:t>состояние</w:t>
      </w:r>
      <w:r>
        <w:rPr>
          <w:spacing w:val="1"/>
        </w:rPr>
        <w:t xml:space="preserve"> </w:t>
      </w:r>
      <w:r>
        <w:t>ребенка.</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интерпретирует</w:t>
      </w:r>
      <w:r>
        <w:rPr>
          <w:spacing w:val="1"/>
        </w:rPr>
        <w:t xml:space="preserve"> </w:t>
      </w:r>
      <w:r>
        <w:t>выражение</w:t>
      </w:r>
      <w:r>
        <w:rPr>
          <w:spacing w:val="1"/>
        </w:rPr>
        <w:t xml:space="preserve"> </w:t>
      </w:r>
      <w:r>
        <w:t>лица</w:t>
      </w:r>
      <w:r>
        <w:rPr>
          <w:spacing w:val="1"/>
        </w:rPr>
        <w:t xml:space="preserve"> </w:t>
      </w:r>
      <w:r>
        <w:t>других</w:t>
      </w:r>
      <w:r>
        <w:rPr>
          <w:spacing w:val="1"/>
        </w:rPr>
        <w:t xml:space="preserve"> </w:t>
      </w:r>
      <w:r>
        <w:t>людей.</w:t>
      </w:r>
      <w:r>
        <w:rPr>
          <w:spacing w:val="1"/>
        </w:rPr>
        <w:t xml:space="preserve"> </w:t>
      </w:r>
      <w:r>
        <w:t>В</w:t>
      </w:r>
      <w:r>
        <w:rPr>
          <w:spacing w:val="1"/>
        </w:rPr>
        <w:t xml:space="preserve"> </w:t>
      </w:r>
      <w:r>
        <w:t>эмоциональной</w:t>
      </w:r>
      <w:r>
        <w:rPr>
          <w:spacing w:val="1"/>
        </w:rPr>
        <w:t xml:space="preserve"> </w:t>
      </w:r>
      <w:r>
        <w:t>сфере</w:t>
      </w:r>
      <w:r>
        <w:rPr>
          <w:spacing w:val="1"/>
        </w:rPr>
        <w:t xml:space="preserve"> </w:t>
      </w:r>
      <w:r>
        <w:t>к</w:t>
      </w:r>
      <w:r>
        <w:rPr>
          <w:spacing w:val="1"/>
        </w:rPr>
        <w:t xml:space="preserve"> </w:t>
      </w:r>
      <w:r>
        <w:t>врожденным</w:t>
      </w:r>
      <w:r>
        <w:rPr>
          <w:spacing w:val="1"/>
        </w:rPr>
        <w:t xml:space="preserve"> </w:t>
      </w:r>
      <w:r>
        <w:t>аффективным</w:t>
      </w:r>
      <w:r>
        <w:rPr>
          <w:spacing w:val="1"/>
        </w:rPr>
        <w:t xml:space="preserve"> </w:t>
      </w:r>
      <w:r>
        <w:t>реакциям</w:t>
      </w:r>
      <w:r>
        <w:rPr>
          <w:spacing w:val="1"/>
        </w:rPr>
        <w:t xml:space="preserve"> </w:t>
      </w:r>
      <w:r>
        <w:t>удовольствия-неудовольствия</w:t>
      </w:r>
      <w:r>
        <w:rPr>
          <w:spacing w:val="1"/>
        </w:rPr>
        <w:t xml:space="preserve"> </w:t>
      </w:r>
      <w:r>
        <w:t>в</w:t>
      </w:r>
      <w:r>
        <w:rPr>
          <w:spacing w:val="1"/>
        </w:rPr>
        <w:t xml:space="preserve"> </w:t>
      </w:r>
      <w:r>
        <w:t>промежутке</w:t>
      </w:r>
      <w:r>
        <w:rPr>
          <w:spacing w:val="13"/>
        </w:rPr>
        <w:t xml:space="preserve"> </w:t>
      </w:r>
      <w:r>
        <w:t>между</w:t>
      </w:r>
      <w:r>
        <w:rPr>
          <w:spacing w:val="9"/>
        </w:rPr>
        <w:t xml:space="preserve"> </w:t>
      </w:r>
      <w:r>
        <w:t>двумя</w:t>
      </w:r>
      <w:r>
        <w:rPr>
          <w:spacing w:val="14"/>
        </w:rPr>
        <w:t xml:space="preserve"> </w:t>
      </w:r>
      <w:r>
        <w:t>и</w:t>
      </w:r>
      <w:r>
        <w:rPr>
          <w:spacing w:val="15"/>
        </w:rPr>
        <w:t xml:space="preserve"> </w:t>
      </w:r>
      <w:r>
        <w:t>семью</w:t>
      </w:r>
      <w:r>
        <w:rPr>
          <w:spacing w:val="15"/>
        </w:rPr>
        <w:t xml:space="preserve"> </w:t>
      </w:r>
      <w:r>
        <w:t>месяцами</w:t>
      </w:r>
      <w:r>
        <w:rPr>
          <w:spacing w:val="17"/>
        </w:rPr>
        <w:t xml:space="preserve"> </w:t>
      </w:r>
      <w:r>
        <w:t>появляются</w:t>
      </w:r>
      <w:r>
        <w:rPr>
          <w:spacing w:val="14"/>
        </w:rPr>
        <w:t xml:space="preserve"> </w:t>
      </w:r>
      <w:r>
        <w:t>гнев,</w:t>
      </w:r>
      <w:r>
        <w:rPr>
          <w:spacing w:val="14"/>
        </w:rPr>
        <w:t xml:space="preserve"> </w:t>
      </w:r>
      <w:r>
        <w:t>печаль,</w:t>
      </w:r>
      <w:r>
        <w:rPr>
          <w:spacing w:val="14"/>
        </w:rPr>
        <w:t xml:space="preserve"> </w:t>
      </w:r>
      <w:r>
        <w:t>радость,</w:t>
      </w:r>
      <w:r>
        <w:rPr>
          <w:spacing w:val="16"/>
        </w:rPr>
        <w:t xml:space="preserve"> </w:t>
      </w:r>
      <w:r>
        <w:t>удивление,</w:t>
      </w:r>
      <w:r>
        <w:rPr>
          <w:spacing w:val="14"/>
        </w:rPr>
        <w:t xml:space="preserve"> </w:t>
      </w:r>
      <w:r>
        <w:t>страх.</w:t>
      </w:r>
      <w:r>
        <w:rPr>
          <w:spacing w:val="-58"/>
        </w:rPr>
        <w:t xml:space="preserve"> </w:t>
      </w:r>
      <w:r>
        <w:t>В</w:t>
      </w:r>
      <w:r>
        <w:rPr>
          <w:spacing w:val="1"/>
        </w:rPr>
        <w:t xml:space="preserve"> </w:t>
      </w:r>
      <w:r>
        <w:t>возрасте</w:t>
      </w:r>
      <w:r>
        <w:rPr>
          <w:spacing w:val="1"/>
        </w:rPr>
        <w:t xml:space="preserve"> </w:t>
      </w:r>
      <w:r>
        <w:t>от</w:t>
      </w:r>
      <w:r>
        <w:rPr>
          <w:spacing w:val="1"/>
        </w:rPr>
        <w:t xml:space="preserve"> </w:t>
      </w:r>
      <w:r>
        <w:t>семи</w:t>
      </w:r>
      <w:r>
        <w:rPr>
          <w:spacing w:val="1"/>
        </w:rPr>
        <w:t xml:space="preserve"> </w:t>
      </w:r>
      <w:r>
        <w:t>до</w:t>
      </w:r>
      <w:r>
        <w:rPr>
          <w:spacing w:val="1"/>
        </w:rPr>
        <w:t xml:space="preserve"> </w:t>
      </w:r>
      <w:r>
        <w:t>девяти</w:t>
      </w:r>
      <w:r>
        <w:rPr>
          <w:spacing w:val="1"/>
        </w:rPr>
        <w:t xml:space="preserve"> </w:t>
      </w:r>
      <w:r>
        <w:t>месяцев</w:t>
      </w:r>
      <w:r>
        <w:rPr>
          <w:spacing w:val="1"/>
        </w:rPr>
        <w:t xml:space="preserve"> </w:t>
      </w:r>
      <w:r>
        <w:t>дети</w:t>
      </w:r>
      <w:r>
        <w:rPr>
          <w:spacing w:val="1"/>
        </w:rPr>
        <w:t xml:space="preserve"> </w:t>
      </w:r>
      <w:r>
        <w:t>начинают</w:t>
      </w:r>
      <w:r>
        <w:rPr>
          <w:spacing w:val="1"/>
        </w:rPr>
        <w:t xml:space="preserve"> </w:t>
      </w:r>
      <w:r>
        <w:t>«считывать»</w:t>
      </w:r>
      <w:r>
        <w:rPr>
          <w:spacing w:val="1"/>
        </w:rPr>
        <w:t xml:space="preserve"> </w:t>
      </w:r>
      <w:r>
        <w:t>эмоциональные</w:t>
      </w:r>
      <w:r>
        <w:rPr>
          <w:spacing w:val="1"/>
        </w:rPr>
        <w:t xml:space="preserve"> </w:t>
      </w:r>
      <w:r>
        <w:t>реакции</w:t>
      </w:r>
      <w:r>
        <w:rPr>
          <w:spacing w:val="1"/>
        </w:rPr>
        <w:t xml:space="preserve"> </w:t>
      </w:r>
      <w:r>
        <w:t>родителей на незнакомые ситуации и использовать эту информацию для регуляции собственного</w:t>
      </w:r>
      <w:r>
        <w:rPr>
          <w:spacing w:val="1"/>
        </w:rPr>
        <w:t xml:space="preserve"> </w:t>
      </w:r>
      <w:r>
        <w:t>поведения;</w:t>
      </w:r>
      <w:r>
        <w:rPr>
          <w:spacing w:val="1"/>
        </w:rPr>
        <w:t xml:space="preserve"> </w:t>
      </w:r>
      <w:r>
        <w:t>к</w:t>
      </w:r>
      <w:r>
        <w:rPr>
          <w:spacing w:val="1"/>
        </w:rPr>
        <w:t xml:space="preserve"> </w:t>
      </w:r>
      <w:r>
        <w:t>году</w:t>
      </w:r>
      <w:r>
        <w:rPr>
          <w:spacing w:val="1"/>
        </w:rPr>
        <w:t xml:space="preserve"> </w:t>
      </w:r>
      <w:r>
        <w:t>ребенок</w:t>
      </w:r>
      <w:r>
        <w:rPr>
          <w:spacing w:val="1"/>
        </w:rPr>
        <w:t xml:space="preserve"> </w:t>
      </w:r>
      <w:r>
        <w:t>считывает</w:t>
      </w:r>
      <w:r>
        <w:rPr>
          <w:spacing w:val="1"/>
        </w:rPr>
        <w:t xml:space="preserve"> </w:t>
      </w:r>
      <w:r>
        <w:t>эмоции</w:t>
      </w:r>
      <w:r>
        <w:rPr>
          <w:spacing w:val="1"/>
        </w:rPr>
        <w:t xml:space="preserve"> </w:t>
      </w:r>
      <w:r>
        <w:t>через</w:t>
      </w:r>
      <w:r>
        <w:rPr>
          <w:spacing w:val="1"/>
        </w:rPr>
        <w:t xml:space="preserve"> </w:t>
      </w:r>
      <w:r>
        <w:t>мимику</w:t>
      </w:r>
      <w:r>
        <w:rPr>
          <w:spacing w:val="1"/>
        </w:rPr>
        <w:t xml:space="preserve"> </w:t>
      </w:r>
      <w:r>
        <w:t>и</w:t>
      </w:r>
      <w:r>
        <w:rPr>
          <w:spacing w:val="1"/>
        </w:rPr>
        <w:t xml:space="preserve"> </w:t>
      </w:r>
      <w:r>
        <w:t>вокализацию;</w:t>
      </w:r>
      <w:r>
        <w:rPr>
          <w:spacing w:val="1"/>
        </w:rPr>
        <w:t xml:space="preserve"> </w:t>
      </w:r>
      <w:r>
        <w:t>используют</w:t>
      </w:r>
      <w:r>
        <w:rPr>
          <w:spacing w:val="1"/>
        </w:rPr>
        <w:t xml:space="preserve"> </w:t>
      </w:r>
      <w:r>
        <w:t>эмоциональные</w:t>
      </w:r>
      <w:r>
        <w:rPr>
          <w:spacing w:val="1"/>
        </w:rPr>
        <w:t xml:space="preserve"> </w:t>
      </w:r>
      <w:r>
        <w:t>реакции</w:t>
      </w:r>
      <w:r>
        <w:rPr>
          <w:spacing w:val="1"/>
        </w:rPr>
        <w:t xml:space="preserve"> </w:t>
      </w:r>
      <w:r>
        <w:t>других</w:t>
      </w:r>
      <w:r>
        <w:rPr>
          <w:spacing w:val="1"/>
        </w:rPr>
        <w:t xml:space="preserve"> </w:t>
      </w:r>
      <w:r>
        <w:t>как</w:t>
      </w:r>
      <w:r>
        <w:rPr>
          <w:spacing w:val="1"/>
        </w:rPr>
        <w:t xml:space="preserve"> </w:t>
      </w:r>
      <w:r>
        <w:t>информацию</w:t>
      </w:r>
      <w:r>
        <w:rPr>
          <w:spacing w:val="1"/>
        </w:rPr>
        <w:t xml:space="preserve"> </w:t>
      </w:r>
      <w:r>
        <w:t>для</w:t>
      </w:r>
      <w:r>
        <w:rPr>
          <w:spacing w:val="1"/>
        </w:rPr>
        <w:t xml:space="preserve"> </w:t>
      </w:r>
      <w:r>
        <w:t>оценки</w:t>
      </w:r>
      <w:r>
        <w:rPr>
          <w:spacing w:val="1"/>
        </w:rPr>
        <w:t xml:space="preserve"> </w:t>
      </w:r>
      <w:r>
        <w:t>правильности</w:t>
      </w:r>
      <w:r>
        <w:rPr>
          <w:spacing w:val="61"/>
        </w:rPr>
        <w:t xml:space="preserve"> </w:t>
      </w:r>
      <w:r>
        <w:t>собственных</w:t>
      </w:r>
      <w:r>
        <w:rPr>
          <w:spacing w:val="1"/>
        </w:rPr>
        <w:t xml:space="preserve"> </w:t>
      </w:r>
      <w:r>
        <w:t>суждений. Начало формирования эмоциональной привязанности: синхронизация отношений (от</w:t>
      </w:r>
      <w:r>
        <w:rPr>
          <w:spacing w:val="1"/>
        </w:rPr>
        <w:t xml:space="preserve"> </w:t>
      </w:r>
      <w:r>
        <w:t>рождения</w:t>
      </w:r>
      <w:r>
        <w:rPr>
          <w:spacing w:val="-2"/>
        </w:rPr>
        <w:t xml:space="preserve"> </w:t>
      </w:r>
      <w:r>
        <w:t>до</w:t>
      </w:r>
      <w:r>
        <w:rPr>
          <w:spacing w:val="-1"/>
        </w:rPr>
        <w:t xml:space="preserve"> </w:t>
      </w:r>
      <w:r>
        <w:t>полугода);</w:t>
      </w:r>
      <w:r>
        <w:rPr>
          <w:spacing w:val="-1"/>
        </w:rPr>
        <w:t xml:space="preserve"> </w:t>
      </w:r>
      <w:r>
        <w:t>избирательность</w:t>
      </w:r>
      <w:r>
        <w:rPr>
          <w:spacing w:val="-2"/>
        </w:rPr>
        <w:t xml:space="preserve"> </w:t>
      </w:r>
      <w:r>
        <w:t>привязанности</w:t>
      </w:r>
      <w:r>
        <w:rPr>
          <w:spacing w:val="-1"/>
        </w:rPr>
        <w:t xml:space="preserve"> </w:t>
      </w:r>
      <w:r>
        <w:t>(от</w:t>
      </w:r>
      <w:r>
        <w:rPr>
          <w:spacing w:val="-2"/>
        </w:rPr>
        <w:t xml:space="preserve"> </w:t>
      </w:r>
      <w:r>
        <w:t>шести месяцев</w:t>
      </w:r>
      <w:r>
        <w:rPr>
          <w:spacing w:val="-3"/>
        </w:rPr>
        <w:t xml:space="preserve"> </w:t>
      </w:r>
      <w:r>
        <w:t>до</w:t>
      </w:r>
      <w:r>
        <w:rPr>
          <w:spacing w:val="-1"/>
        </w:rPr>
        <w:t xml:space="preserve"> </w:t>
      </w:r>
      <w:r>
        <w:t>полутора</w:t>
      </w:r>
      <w:r>
        <w:rPr>
          <w:spacing w:val="-3"/>
        </w:rPr>
        <w:t xml:space="preserve"> </w:t>
      </w:r>
      <w:r>
        <w:t>лет).</w:t>
      </w:r>
    </w:p>
    <w:p w14:paraId="17F125DE" w14:textId="77777777" w:rsidR="002C6E8D" w:rsidRDefault="0069355F">
      <w:pPr>
        <w:pStyle w:val="af3"/>
        <w:spacing w:line="276" w:lineRule="auto"/>
        <w:ind w:left="0" w:firstLine="709"/>
      </w:pPr>
      <w:r>
        <w:rPr>
          <w:b/>
          <w:i/>
        </w:rPr>
        <w:t>Саморегуляция.</w:t>
      </w:r>
      <w:r>
        <w:rPr>
          <w:b/>
          <w:i/>
          <w:spacing w:val="1"/>
        </w:rPr>
        <w:t xml:space="preserve"> </w:t>
      </w:r>
      <w:r>
        <w:t>Управление</w:t>
      </w:r>
      <w:r>
        <w:rPr>
          <w:spacing w:val="1"/>
        </w:rPr>
        <w:t xml:space="preserve"> </w:t>
      </w:r>
      <w:r>
        <w:t>собственным</w:t>
      </w:r>
      <w:r>
        <w:rPr>
          <w:spacing w:val="1"/>
        </w:rPr>
        <w:t xml:space="preserve"> </w:t>
      </w:r>
      <w:r>
        <w:t>телом,</w:t>
      </w:r>
      <w:r>
        <w:rPr>
          <w:spacing w:val="1"/>
        </w:rPr>
        <w:t xml:space="preserve"> </w:t>
      </w:r>
      <w:r>
        <w:t>ощущение</w:t>
      </w:r>
      <w:r>
        <w:rPr>
          <w:spacing w:val="1"/>
        </w:rPr>
        <w:t xml:space="preserve"> </w:t>
      </w:r>
      <w:r>
        <w:t>себя</w:t>
      </w:r>
      <w:r>
        <w:rPr>
          <w:spacing w:val="1"/>
        </w:rPr>
        <w:t xml:space="preserve"> </w:t>
      </w:r>
      <w:r>
        <w:t>в</w:t>
      </w:r>
      <w:r>
        <w:rPr>
          <w:spacing w:val="61"/>
        </w:rPr>
        <w:t xml:space="preserve"> </w:t>
      </w:r>
      <w:r>
        <w:t>пространстве,</w:t>
      </w:r>
      <w:r>
        <w:rPr>
          <w:spacing w:val="1"/>
        </w:rPr>
        <w:t xml:space="preserve"> </w:t>
      </w:r>
      <w:r>
        <w:t>ощущение границ тела. Ощущение организмических процессов. Появляются простейшие способы</w:t>
      </w:r>
      <w:r>
        <w:rPr>
          <w:spacing w:val="1"/>
        </w:rPr>
        <w:t xml:space="preserve"> </w:t>
      </w:r>
      <w:r>
        <w:t>регуляции</w:t>
      </w:r>
      <w:r>
        <w:rPr>
          <w:spacing w:val="1"/>
        </w:rPr>
        <w:t xml:space="preserve"> </w:t>
      </w:r>
      <w:r>
        <w:t>своего</w:t>
      </w:r>
      <w:r>
        <w:rPr>
          <w:spacing w:val="1"/>
        </w:rPr>
        <w:t xml:space="preserve"> </w:t>
      </w:r>
      <w:r>
        <w:t>эмоционального</w:t>
      </w:r>
      <w:r>
        <w:rPr>
          <w:spacing w:val="1"/>
        </w:rPr>
        <w:t xml:space="preserve"> </w:t>
      </w:r>
      <w:r>
        <w:t>состояния:</w:t>
      </w:r>
      <w:r>
        <w:rPr>
          <w:spacing w:val="1"/>
        </w:rPr>
        <w:t xml:space="preserve"> </w:t>
      </w:r>
      <w:r>
        <w:t>раскачивание;</w:t>
      </w:r>
      <w:r>
        <w:rPr>
          <w:spacing w:val="1"/>
        </w:rPr>
        <w:t xml:space="preserve"> </w:t>
      </w:r>
      <w:r>
        <w:t>посасывание</w:t>
      </w:r>
      <w:r>
        <w:rPr>
          <w:spacing w:val="1"/>
        </w:rPr>
        <w:t xml:space="preserve"> </w:t>
      </w:r>
      <w:r>
        <w:t>и</w:t>
      </w:r>
      <w:r>
        <w:rPr>
          <w:spacing w:val="1"/>
        </w:rPr>
        <w:t xml:space="preserve"> </w:t>
      </w:r>
      <w:r>
        <w:t>жевание</w:t>
      </w:r>
      <w:r>
        <w:rPr>
          <w:spacing w:val="1"/>
        </w:rPr>
        <w:t xml:space="preserve"> </w:t>
      </w:r>
      <w:r>
        <w:t>как</w:t>
      </w:r>
      <w:r>
        <w:rPr>
          <w:spacing w:val="1"/>
        </w:rPr>
        <w:t xml:space="preserve"> </w:t>
      </w:r>
      <w:r>
        <w:t>восстановление положительного эмоционального фона; отворачивание от неприятных стимулов;</w:t>
      </w:r>
      <w:r>
        <w:rPr>
          <w:spacing w:val="1"/>
        </w:rPr>
        <w:t xml:space="preserve"> </w:t>
      </w:r>
      <w:r>
        <w:t>удаление от угнетающих событий или людей; поиск утешения у близкого взрослого. Формируется</w:t>
      </w:r>
      <w:r>
        <w:rPr>
          <w:spacing w:val="-57"/>
        </w:rPr>
        <w:t xml:space="preserve"> </w:t>
      </w:r>
      <w:r>
        <w:t>первичный</w:t>
      </w:r>
      <w:r>
        <w:rPr>
          <w:spacing w:val="-1"/>
        </w:rPr>
        <w:t xml:space="preserve"> </w:t>
      </w:r>
      <w:r>
        <w:t>регулятор поведения</w:t>
      </w:r>
      <w:r>
        <w:rPr>
          <w:spacing w:val="4"/>
        </w:rPr>
        <w:t xml:space="preserve"> </w:t>
      </w:r>
      <w:r>
        <w:t>«нельзя»</w:t>
      </w:r>
      <w:r>
        <w:rPr>
          <w:spacing w:val="-9"/>
        </w:rPr>
        <w:t xml:space="preserve"> </w:t>
      </w:r>
      <w:r>
        <w:t>(ограничение</w:t>
      </w:r>
      <w:r>
        <w:rPr>
          <w:spacing w:val="-1"/>
        </w:rPr>
        <w:t xml:space="preserve"> </w:t>
      </w:r>
      <w:r>
        <w:t>активности).</w:t>
      </w:r>
    </w:p>
    <w:p w14:paraId="19466F45" w14:textId="77777777" w:rsidR="002C6E8D" w:rsidRDefault="0069355F">
      <w:pPr>
        <w:pStyle w:val="af3"/>
        <w:spacing w:line="276" w:lineRule="auto"/>
        <w:ind w:left="0" w:firstLine="709"/>
      </w:pPr>
      <w:r>
        <w:rPr>
          <w:b/>
          <w:i/>
        </w:rPr>
        <w:t>Личность.</w:t>
      </w:r>
      <w:r>
        <w:rPr>
          <w:b/>
          <w:i/>
          <w:spacing w:val="1"/>
        </w:rPr>
        <w:t xml:space="preserve"> </w:t>
      </w:r>
      <w:r>
        <w:t>Складываются</w:t>
      </w:r>
      <w:r>
        <w:rPr>
          <w:spacing w:val="1"/>
        </w:rPr>
        <w:t xml:space="preserve"> </w:t>
      </w:r>
      <w:r>
        <w:t>основы</w:t>
      </w:r>
      <w:r>
        <w:rPr>
          <w:spacing w:val="1"/>
        </w:rPr>
        <w:t xml:space="preserve"> </w:t>
      </w:r>
      <w:r>
        <w:t>развития</w:t>
      </w:r>
      <w:r>
        <w:rPr>
          <w:spacing w:val="1"/>
        </w:rPr>
        <w:t xml:space="preserve"> </w:t>
      </w:r>
      <w:r>
        <w:t>личности</w:t>
      </w:r>
      <w:r>
        <w:rPr>
          <w:spacing w:val="1"/>
        </w:rPr>
        <w:t xml:space="preserve"> </w:t>
      </w:r>
      <w:r>
        <w:t>через</w:t>
      </w:r>
      <w:r>
        <w:rPr>
          <w:spacing w:val="1"/>
        </w:rPr>
        <w:t xml:space="preserve"> </w:t>
      </w:r>
      <w:r>
        <w:t>проявления</w:t>
      </w:r>
      <w:r>
        <w:rPr>
          <w:spacing w:val="1"/>
        </w:rPr>
        <w:t xml:space="preserve"> </w:t>
      </w:r>
      <w:r>
        <w:t>и</w:t>
      </w:r>
      <w:r>
        <w:rPr>
          <w:spacing w:val="1"/>
        </w:rPr>
        <w:t xml:space="preserve"> </w:t>
      </w:r>
      <w:r>
        <w:t>адаптацию</w:t>
      </w:r>
      <w:r>
        <w:rPr>
          <w:spacing w:val="1"/>
        </w:rPr>
        <w:t xml:space="preserve"> </w:t>
      </w:r>
      <w:r>
        <w:t>темперамента</w:t>
      </w:r>
      <w:r>
        <w:rPr>
          <w:spacing w:val="1"/>
        </w:rPr>
        <w:t xml:space="preserve"> </w:t>
      </w:r>
      <w:r>
        <w:t>к</w:t>
      </w:r>
      <w:r>
        <w:rPr>
          <w:spacing w:val="1"/>
        </w:rPr>
        <w:t xml:space="preserve"> </w:t>
      </w:r>
      <w:r>
        <w:t>внешнему</w:t>
      </w:r>
      <w:r>
        <w:rPr>
          <w:spacing w:val="1"/>
        </w:rPr>
        <w:t xml:space="preserve"> </w:t>
      </w:r>
      <w:r>
        <w:t>воздействию.</w:t>
      </w:r>
      <w:r>
        <w:rPr>
          <w:spacing w:val="1"/>
        </w:rPr>
        <w:t xml:space="preserve"> </w:t>
      </w:r>
      <w:r>
        <w:t>Выделяют</w:t>
      </w:r>
      <w:r>
        <w:rPr>
          <w:spacing w:val="1"/>
        </w:rPr>
        <w:t xml:space="preserve"> </w:t>
      </w:r>
      <w:r>
        <w:t>следующие</w:t>
      </w:r>
      <w:r>
        <w:rPr>
          <w:spacing w:val="1"/>
        </w:rPr>
        <w:t xml:space="preserve"> </w:t>
      </w:r>
      <w:r>
        <w:t>основные</w:t>
      </w:r>
      <w:r>
        <w:rPr>
          <w:spacing w:val="61"/>
        </w:rPr>
        <w:t xml:space="preserve"> </w:t>
      </w:r>
      <w:r>
        <w:t>показатели</w:t>
      </w:r>
      <w:r>
        <w:rPr>
          <w:spacing w:val="1"/>
        </w:rPr>
        <w:t xml:space="preserve"> </w:t>
      </w:r>
      <w:r>
        <w:t>темперамента</w:t>
      </w:r>
      <w:r>
        <w:rPr>
          <w:spacing w:val="1"/>
        </w:rPr>
        <w:t xml:space="preserve"> </w:t>
      </w:r>
      <w:r>
        <w:t>у</w:t>
      </w:r>
      <w:r>
        <w:rPr>
          <w:spacing w:val="1"/>
        </w:rPr>
        <w:t xml:space="preserve"> </w:t>
      </w:r>
      <w:r>
        <w:t>детей:</w:t>
      </w:r>
      <w:r>
        <w:rPr>
          <w:spacing w:val="1"/>
        </w:rPr>
        <w:t xml:space="preserve"> </w:t>
      </w:r>
      <w:r>
        <w:t>уровень</w:t>
      </w:r>
      <w:r>
        <w:rPr>
          <w:spacing w:val="1"/>
        </w:rPr>
        <w:t xml:space="preserve"> </w:t>
      </w:r>
      <w:r>
        <w:t>активности</w:t>
      </w:r>
      <w:r>
        <w:rPr>
          <w:spacing w:val="1"/>
        </w:rPr>
        <w:t xml:space="preserve"> </w:t>
      </w:r>
      <w:r>
        <w:t>(специфические</w:t>
      </w:r>
      <w:r>
        <w:rPr>
          <w:spacing w:val="1"/>
        </w:rPr>
        <w:t xml:space="preserve"> </w:t>
      </w:r>
      <w:r>
        <w:t>темп</w:t>
      </w:r>
      <w:r>
        <w:rPr>
          <w:spacing w:val="1"/>
        </w:rPr>
        <w:t xml:space="preserve"> </w:t>
      </w:r>
      <w:r>
        <w:t>и</w:t>
      </w:r>
      <w:r>
        <w:rPr>
          <w:spacing w:val="1"/>
        </w:rPr>
        <w:t xml:space="preserve"> </w:t>
      </w:r>
      <w:r>
        <w:t>сила</w:t>
      </w:r>
      <w:r>
        <w:rPr>
          <w:spacing w:val="1"/>
        </w:rPr>
        <w:t xml:space="preserve"> </w:t>
      </w:r>
      <w:r>
        <w:t>активности);</w:t>
      </w:r>
      <w:r>
        <w:rPr>
          <w:spacing w:val="1"/>
        </w:rPr>
        <w:t xml:space="preserve"> </w:t>
      </w:r>
      <w:r>
        <w:lastRenderedPageBreak/>
        <w:t>раздражительность/негативная</w:t>
      </w:r>
      <w:r>
        <w:rPr>
          <w:spacing w:val="1"/>
        </w:rPr>
        <w:t xml:space="preserve"> </w:t>
      </w:r>
      <w:r>
        <w:t>эмоциональность</w:t>
      </w:r>
      <w:r>
        <w:rPr>
          <w:spacing w:val="1"/>
        </w:rPr>
        <w:t xml:space="preserve"> </w:t>
      </w:r>
      <w:r>
        <w:t>(степень,</w:t>
      </w:r>
      <w:r>
        <w:rPr>
          <w:spacing w:val="1"/>
        </w:rPr>
        <w:t xml:space="preserve"> </w:t>
      </w:r>
      <w:r>
        <w:t>в</w:t>
      </w:r>
      <w:r>
        <w:rPr>
          <w:spacing w:val="1"/>
        </w:rPr>
        <w:t xml:space="preserve"> </w:t>
      </w:r>
      <w:r>
        <w:t>которой</w:t>
      </w:r>
      <w:r>
        <w:rPr>
          <w:spacing w:val="1"/>
        </w:rPr>
        <w:t xml:space="preserve"> </w:t>
      </w:r>
      <w:r>
        <w:t>тот</w:t>
      </w:r>
      <w:r>
        <w:rPr>
          <w:spacing w:val="1"/>
        </w:rPr>
        <w:t xml:space="preserve"> </w:t>
      </w:r>
      <w:r>
        <w:t>или</w:t>
      </w:r>
      <w:r>
        <w:rPr>
          <w:spacing w:val="1"/>
        </w:rPr>
        <w:t xml:space="preserve"> </w:t>
      </w:r>
      <w:r>
        <w:t>иной</w:t>
      </w:r>
      <w:r>
        <w:rPr>
          <w:spacing w:val="1"/>
        </w:rPr>
        <w:t xml:space="preserve"> </w:t>
      </w:r>
      <w:r>
        <w:t>индивид</w:t>
      </w:r>
      <w:r>
        <w:rPr>
          <w:spacing w:val="1"/>
        </w:rPr>
        <w:t xml:space="preserve"> </w:t>
      </w:r>
      <w:r>
        <w:t>подвержен дестабилизирующему влиянию угнетающих событий); способность к восстановлению</w:t>
      </w:r>
      <w:r>
        <w:rPr>
          <w:spacing w:val="1"/>
        </w:rPr>
        <w:t xml:space="preserve"> </w:t>
      </w:r>
      <w:r>
        <w:t>внутренней</w:t>
      </w:r>
      <w:r>
        <w:rPr>
          <w:spacing w:val="1"/>
        </w:rPr>
        <w:t xml:space="preserve"> </w:t>
      </w:r>
      <w:r>
        <w:t>гармонии</w:t>
      </w:r>
      <w:r>
        <w:rPr>
          <w:spacing w:val="1"/>
        </w:rPr>
        <w:t xml:space="preserve"> </w:t>
      </w:r>
      <w:r>
        <w:t>(легкость,</w:t>
      </w:r>
      <w:r>
        <w:rPr>
          <w:spacing w:val="1"/>
        </w:rPr>
        <w:t xml:space="preserve"> </w:t>
      </w:r>
      <w:r>
        <w:t>с</w:t>
      </w:r>
      <w:r>
        <w:rPr>
          <w:spacing w:val="1"/>
        </w:rPr>
        <w:t xml:space="preserve"> </w:t>
      </w:r>
      <w:r>
        <w:t>которой</w:t>
      </w:r>
      <w:r>
        <w:rPr>
          <w:spacing w:val="1"/>
        </w:rPr>
        <w:t xml:space="preserve"> </w:t>
      </w:r>
      <w:r>
        <w:t>индивид</w:t>
      </w:r>
      <w:r>
        <w:rPr>
          <w:spacing w:val="1"/>
        </w:rPr>
        <w:t xml:space="preserve"> </w:t>
      </w:r>
      <w:r>
        <w:t>успокаивается</w:t>
      </w:r>
      <w:r>
        <w:rPr>
          <w:spacing w:val="1"/>
        </w:rPr>
        <w:t xml:space="preserve"> </w:t>
      </w:r>
      <w:r>
        <w:t>после</w:t>
      </w:r>
      <w:r>
        <w:rPr>
          <w:spacing w:val="61"/>
        </w:rPr>
        <w:t xml:space="preserve"> </w:t>
      </w:r>
      <w:r>
        <w:t>переживания</w:t>
      </w:r>
      <w:r>
        <w:rPr>
          <w:spacing w:val="1"/>
        </w:rPr>
        <w:t xml:space="preserve"> </w:t>
      </w:r>
      <w:r>
        <w:t>угнетающих эмоций); боязливость (настороженность по отношению к интенсивным или очень</w:t>
      </w:r>
      <w:r>
        <w:rPr>
          <w:spacing w:val="1"/>
        </w:rPr>
        <w:t xml:space="preserve"> </w:t>
      </w:r>
      <w:r>
        <w:t>необычным стимулам); коммуникабельность (восприимчивость к социальной стимуляции). К году ребенок узнает</w:t>
      </w:r>
      <w:r>
        <w:rPr>
          <w:spacing w:val="-2"/>
        </w:rPr>
        <w:t xml:space="preserve"> </w:t>
      </w:r>
      <w:r>
        <w:t>себя</w:t>
      </w:r>
      <w:r>
        <w:rPr>
          <w:spacing w:val="-2"/>
        </w:rPr>
        <w:t xml:space="preserve"> </w:t>
      </w:r>
      <w:r>
        <w:t>в</w:t>
      </w:r>
      <w:r>
        <w:rPr>
          <w:spacing w:val="-2"/>
        </w:rPr>
        <w:t xml:space="preserve"> </w:t>
      </w:r>
      <w:r>
        <w:t>зеркале</w:t>
      </w:r>
      <w:r>
        <w:rPr>
          <w:spacing w:val="-3"/>
        </w:rPr>
        <w:t xml:space="preserve"> </w:t>
      </w:r>
      <w:r>
        <w:t>и</w:t>
      </w:r>
      <w:r>
        <w:rPr>
          <w:spacing w:val="-2"/>
        </w:rPr>
        <w:t xml:space="preserve"> </w:t>
      </w:r>
      <w:r>
        <w:t>использует</w:t>
      </w:r>
      <w:r>
        <w:rPr>
          <w:spacing w:val="-2"/>
        </w:rPr>
        <w:t xml:space="preserve"> </w:t>
      </w:r>
      <w:r>
        <w:t>информацию</w:t>
      </w:r>
      <w:r>
        <w:rPr>
          <w:spacing w:val="-1"/>
        </w:rPr>
        <w:t xml:space="preserve"> </w:t>
      </w:r>
      <w:r>
        <w:t>из</w:t>
      </w:r>
      <w:r>
        <w:rPr>
          <w:spacing w:val="-2"/>
        </w:rPr>
        <w:t xml:space="preserve"> </w:t>
      </w:r>
      <w:r>
        <w:t>зеркала</w:t>
      </w:r>
      <w:r>
        <w:rPr>
          <w:spacing w:val="-3"/>
        </w:rPr>
        <w:t xml:space="preserve"> </w:t>
      </w:r>
      <w:r>
        <w:t>для</w:t>
      </w:r>
      <w:r>
        <w:rPr>
          <w:spacing w:val="-2"/>
        </w:rPr>
        <w:t xml:space="preserve"> </w:t>
      </w:r>
      <w:r>
        <w:t>реализации</w:t>
      </w:r>
      <w:r>
        <w:rPr>
          <w:spacing w:val="-4"/>
        </w:rPr>
        <w:t xml:space="preserve"> </w:t>
      </w:r>
      <w:r>
        <w:t>поведения.</w:t>
      </w:r>
    </w:p>
    <w:p w14:paraId="3E2777B1" w14:textId="77777777" w:rsidR="002C6E8D" w:rsidRDefault="0069355F">
      <w:pPr>
        <w:pStyle w:val="2"/>
        <w:spacing w:line="276" w:lineRule="auto"/>
        <w:ind w:firstLine="709"/>
        <w:rPr>
          <w:rFonts w:ascii="Times New Roman" w:hAnsi="Times New Roman" w:cs="Times New Roman"/>
          <w:b/>
          <w:color w:val="auto"/>
          <w:sz w:val="24"/>
          <w:szCs w:val="24"/>
        </w:rPr>
      </w:pPr>
      <w:r>
        <w:rPr>
          <w:rFonts w:ascii="Times New Roman" w:hAnsi="Times New Roman" w:cs="Times New Roman"/>
          <w:b/>
          <w:color w:val="auto"/>
          <w:sz w:val="24"/>
          <w:szCs w:val="24"/>
        </w:rPr>
        <w:t>РАННИЙ ВОЗРАСТ (ОТ 1 ГОДА ДО 2-Х ЛЕТ).</w:t>
      </w:r>
    </w:p>
    <w:p w14:paraId="0B27A209" w14:textId="77777777"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r>
        <w:t>.</w:t>
      </w:r>
    </w:p>
    <w:p w14:paraId="0A7FF9DB" w14:textId="77777777" w:rsidR="002C6E8D" w:rsidRDefault="0069355F">
      <w:pPr>
        <w:pStyle w:val="af3"/>
        <w:spacing w:line="276" w:lineRule="auto"/>
        <w:ind w:left="0" w:firstLine="709"/>
      </w:pPr>
      <w:r>
        <w:t>Вес двухлетнего ребенка составляет одну пятую веса взрослого человека. К двум годам</w:t>
      </w:r>
      <w:r>
        <w:rPr>
          <w:spacing w:val="1"/>
        </w:rPr>
        <w:t xml:space="preserve"> </w:t>
      </w:r>
      <w:r>
        <w:t>мальчики набирают вес до 13,04 кг, девочки - 12,6 кг.</w:t>
      </w:r>
      <w:r>
        <w:rPr>
          <w:spacing w:val="1"/>
        </w:rPr>
        <w:t xml:space="preserve"> </w:t>
      </w:r>
      <w:r>
        <w:t>Ежемесячная прибавка в весе составляет</w:t>
      </w:r>
      <w:r>
        <w:rPr>
          <w:spacing w:val="1"/>
        </w:rPr>
        <w:t xml:space="preserve"> </w:t>
      </w:r>
      <w:r>
        <w:t>200-250 граммов, а в росте 1 см. К двум годам длина тела мальчиков достигает 88,3 см, а девочек -</w:t>
      </w:r>
      <w:r>
        <w:rPr>
          <w:spacing w:val="1"/>
        </w:rPr>
        <w:t xml:space="preserve"> </w:t>
      </w:r>
      <w:r>
        <w:t>86,1</w:t>
      </w:r>
      <w:r>
        <w:rPr>
          <w:spacing w:val="-1"/>
        </w:rPr>
        <w:t xml:space="preserve"> </w:t>
      </w:r>
      <w:r>
        <w:t>см.</w:t>
      </w:r>
    </w:p>
    <w:p w14:paraId="6AA0FE14"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14:paraId="3D4035F5" w14:textId="77777777"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 нервной системы. Повышается работоспособность нервных центров. Общее время</w:t>
      </w:r>
      <w:r>
        <w:rPr>
          <w:spacing w:val="1"/>
        </w:rPr>
        <w:t xml:space="preserve"> </w:t>
      </w:r>
      <w:r>
        <w:t>сна,</w:t>
      </w:r>
      <w:r>
        <w:rPr>
          <w:spacing w:val="-1"/>
        </w:rPr>
        <w:t xml:space="preserve"> </w:t>
      </w:r>
      <w:r>
        <w:t>практически</w:t>
      </w:r>
      <w:r>
        <w:rPr>
          <w:spacing w:val="-1"/>
        </w:rPr>
        <w:t xml:space="preserve"> </w:t>
      </w:r>
      <w:r>
        <w:t>полностью</w:t>
      </w:r>
      <w:r>
        <w:rPr>
          <w:spacing w:val="-1"/>
        </w:rPr>
        <w:t xml:space="preserve"> </w:t>
      </w:r>
      <w:r>
        <w:t>подчиненного</w:t>
      </w:r>
      <w:r>
        <w:rPr>
          <w:spacing w:val="-1"/>
        </w:rPr>
        <w:t xml:space="preserve"> </w:t>
      </w:r>
      <w:r>
        <w:t>суточной</w:t>
      </w:r>
      <w:r>
        <w:rPr>
          <w:spacing w:val="-1"/>
        </w:rPr>
        <w:t xml:space="preserve"> </w:t>
      </w:r>
      <w:r>
        <w:t>ритмике, составляет</w:t>
      </w:r>
      <w:r>
        <w:rPr>
          <w:spacing w:val="-1"/>
        </w:rPr>
        <w:t xml:space="preserve"> </w:t>
      </w:r>
      <w:r>
        <w:t>11-12</w:t>
      </w:r>
      <w:r>
        <w:rPr>
          <w:spacing w:val="-1"/>
        </w:rPr>
        <w:t xml:space="preserve"> </w:t>
      </w:r>
      <w:r>
        <w:t>часов.</w:t>
      </w:r>
    </w:p>
    <w:p w14:paraId="6362D909" w14:textId="77777777"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системы</w:t>
      </w:r>
      <w:r>
        <w:rPr>
          <w:spacing w:val="1"/>
        </w:rPr>
        <w:t xml:space="preserve"> </w:t>
      </w:r>
      <w:r>
        <w:t>на</w:t>
      </w:r>
      <w:r>
        <w:rPr>
          <w:spacing w:val="1"/>
        </w:rPr>
        <w:t xml:space="preserve"> </w:t>
      </w:r>
      <w:r>
        <w:t>этом</w:t>
      </w:r>
      <w:r>
        <w:rPr>
          <w:spacing w:val="1"/>
        </w:rPr>
        <w:t xml:space="preserve"> </w:t>
      </w:r>
      <w:r>
        <w:t>этапе</w:t>
      </w:r>
      <w:r>
        <w:rPr>
          <w:spacing w:val="1"/>
        </w:rPr>
        <w:t xml:space="preserve"> </w:t>
      </w:r>
      <w:r>
        <w:t>характеризуется</w:t>
      </w:r>
      <w:r>
        <w:rPr>
          <w:spacing w:val="1"/>
        </w:rPr>
        <w:t xml:space="preserve"> </w:t>
      </w:r>
      <w:r>
        <w:t>замедлением</w:t>
      </w:r>
      <w:r>
        <w:rPr>
          <w:spacing w:val="1"/>
        </w:rPr>
        <w:t xml:space="preserve"> </w:t>
      </w:r>
      <w:r>
        <w:t>ростовых процессов, снижением скорости увеличения объема головного мозга и формированием</w:t>
      </w:r>
      <w:r>
        <w:rPr>
          <w:spacing w:val="1"/>
        </w:rPr>
        <w:t xml:space="preserve"> </w:t>
      </w:r>
      <w:r>
        <w:t>нервных связей.</w:t>
      </w:r>
    </w:p>
    <w:p w14:paraId="622D10B9" w14:textId="77777777" w:rsidR="002C6E8D" w:rsidRDefault="0069355F">
      <w:pPr>
        <w:pStyle w:val="af3"/>
        <w:spacing w:line="276" w:lineRule="auto"/>
        <w:ind w:left="0" w:firstLine="709"/>
      </w:pPr>
      <w:r>
        <w:t>Начиная</w:t>
      </w:r>
      <w:r>
        <w:rPr>
          <w:spacing w:val="1"/>
        </w:rPr>
        <w:t xml:space="preserve"> </w:t>
      </w:r>
      <w:r>
        <w:t>с</w:t>
      </w:r>
      <w:r>
        <w:rPr>
          <w:spacing w:val="1"/>
        </w:rPr>
        <w:t xml:space="preserve"> </w:t>
      </w:r>
      <w:r>
        <w:t>16-18-ти</w:t>
      </w:r>
      <w:r>
        <w:rPr>
          <w:spacing w:val="1"/>
        </w:rPr>
        <w:t xml:space="preserve"> </w:t>
      </w:r>
      <w:r>
        <w:t>месяцев</w:t>
      </w:r>
      <w:r>
        <w:rPr>
          <w:spacing w:val="1"/>
        </w:rPr>
        <w:t xml:space="preserve"> </w:t>
      </w:r>
      <w:r>
        <w:t>уровень</w:t>
      </w:r>
      <w:r>
        <w:rPr>
          <w:spacing w:val="1"/>
        </w:rPr>
        <w:t xml:space="preserve"> </w:t>
      </w:r>
      <w:r>
        <w:t>развития</w:t>
      </w:r>
      <w:r>
        <w:rPr>
          <w:spacing w:val="1"/>
        </w:rPr>
        <w:t xml:space="preserve"> </w:t>
      </w:r>
      <w:r>
        <w:t>мускулатуры</w:t>
      </w:r>
      <w:r>
        <w:rPr>
          <w:spacing w:val="1"/>
        </w:rPr>
        <w:t xml:space="preserve"> </w:t>
      </w:r>
      <w:r>
        <w:t>и</w:t>
      </w:r>
      <w:r>
        <w:rPr>
          <w:spacing w:val="1"/>
        </w:rPr>
        <w:t xml:space="preserve"> </w:t>
      </w:r>
      <w:r>
        <w:t>нервной</w:t>
      </w:r>
      <w:r>
        <w:rPr>
          <w:spacing w:val="1"/>
        </w:rPr>
        <w:t xml:space="preserve"> </w:t>
      </w:r>
      <w:r>
        <w:t>системы</w:t>
      </w:r>
      <w:r>
        <w:rPr>
          <w:spacing w:val="1"/>
        </w:rPr>
        <w:t xml:space="preserve"> </w:t>
      </w:r>
      <w:r>
        <w:t>обеспечивает рефлекторную деятельность по контролю выделительной системы. К двум годам у</w:t>
      </w:r>
      <w:r>
        <w:rPr>
          <w:spacing w:val="1"/>
        </w:rPr>
        <w:t xml:space="preserve"> </w:t>
      </w:r>
      <w:r>
        <w:t>большинства</w:t>
      </w:r>
      <w:r>
        <w:rPr>
          <w:spacing w:val="1"/>
        </w:rPr>
        <w:t xml:space="preserve"> </w:t>
      </w:r>
      <w:r>
        <w:t>детей</w:t>
      </w:r>
      <w:r>
        <w:rPr>
          <w:spacing w:val="1"/>
        </w:rPr>
        <w:t xml:space="preserve"> </w:t>
      </w:r>
      <w:r>
        <w:t>ночное</w:t>
      </w:r>
      <w:r>
        <w:rPr>
          <w:spacing w:val="1"/>
        </w:rPr>
        <w:t xml:space="preserve"> </w:t>
      </w:r>
      <w:r>
        <w:t>мочеиспускание</w:t>
      </w:r>
      <w:r>
        <w:rPr>
          <w:spacing w:val="1"/>
        </w:rPr>
        <w:t xml:space="preserve"> </w:t>
      </w:r>
      <w:r>
        <w:t>прекращается,</w:t>
      </w:r>
      <w:r>
        <w:rPr>
          <w:spacing w:val="1"/>
        </w:rPr>
        <w:t xml:space="preserve"> </w:t>
      </w:r>
      <w:r>
        <w:t>хотя</w:t>
      </w:r>
      <w:r>
        <w:rPr>
          <w:spacing w:val="1"/>
        </w:rPr>
        <w:t xml:space="preserve"> </w:t>
      </w:r>
      <w:r>
        <w:t>время</w:t>
      </w:r>
      <w:r>
        <w:rPr>
          <w:spacing w:val="1"/>
        </w:rPr>
        <w:t xml:space="preserve"> </w:t>
      </w:r>
      <w:r>
        <w:t>от</w:t>
      </w:r>
      <w:r>
        <w:rPr>
          <w:spacing w:val="1"/>
        </w:rPr>
        <w:t xml:space="preserve"> </w:t>
      </w:r>
      <w:r>
        <w:t>времени</w:t>
      </w:r>
      <w:r>
        <w:rPr>
          <w:spacing w:val="1"/>
        </w:rPr>
        <w:t xml:space="preserve"> </w:t>
      </w:r>
      <w:r>
        <w:t>оно</w:t>
      </w:r>
      <w:r>
        <w:rPr>
          <w:spacing w:val="1"/>
        </w:rPr>
        <w:t xml:space="preserve"> </w:t>
      </w:r>
      <w:r>
        <w:t>может</w:t>
      </w:r>
      <w:r>
        <w:rPr>
          <w:spacing w:val="1"/>
        </w:rPr>
        <w:t xml:space="preserve"> </w:t>
      </w:r>
      <w:r>
        <w:t>повторяться</w:t>
      </w:r>
      <w:r>
        <w:rPr>
          <w:spacing w:val="1"/>
        </w:rPr>
        <w:t xml:space="preserve"> </w:t>
      </w:r>
      <w:r>
        <w:t>у</w:t>
      </w:r>
      <w:r>
        <w:rPr>
          <w:spacing w:val="1"/>
        </w:rPr>
        <w:t xml:space="preserve"> </w:t>
      </w:r>
      <w:r>
        <w:t>многих</w:t>
      </w:r>
      <w:r>
        <w:rPr>
          <w:spacing w:val="1"/>
        </w:rPr>
        <w:t xml:space="preserve"> </w:t>
      </w:r>
      <w:r>
        <w:t>из</w:t>
      </w:r>
      <w:r>
        <w:rPr>
          <w:spacing w:val="1"/>
        </w:rPr>
        <w:t xml:space="preserve"> </w:t>
      </w:r>
      <w:r>
        <w:t>них</w:t>
      </w:r>
      <w:r>
        <w:rPr>
          <w:spacing w:val="1"/>
        </w:rPr>
        <w:t xml:space="preserve"> </w:t>
      </w:r>
      <w:r>
        <w:t>и</w:t>
      </w:r>
      <w:r>
        <w:rPr>
          <w:spacing w:val="1"/>
        </w:rPr>
        <w:t xml:space="preserve"> </w:t>
      </w:r>
      <w:r>
        <w:t>гораздо</w:t>
      </w:r>
      <w:r>
        <w:rPr>
          <w:spacing w:val="1"/>
        </w:rPr>
        <w:t xml:space="preserve"> </w:t>
      </w:r>
      <w:r>
        <w:t>позднее</w:t>
      </w:r>
      <w:r>
        <w:rPr>
          <w:spacing w:val="1"/>
        </w:rPr>
        <w:t xml:space="preserve"> </w:t>
      </w:r>
      <w:r>
        <w:t>в</w:t>
      </w:r>
      <w:r>
        <w:rPr>
          <w:spacing w:val="1"/>
        </w:rPr>
        <w:t xml:space="preserve"> </w:t>
      </w:r>
      <w:r>
        <w:t>результате</w:t>
      </w:r>
      <w:r>
        <w:rPr>
          <w:spacing w:val="1"/>
        </w:rPr>
        <w:t xml:space="preserve"> </w:t>
      </w:r>
      <w:r>
        <w:t>нарушения</w:t>
      </w:r>
      <w:r>
        <w:rPr>
          <w:spacing w:val="1"/>
        </w:rPr>
        <w:t xml:space="preserve"> </w:t>
      </w:r>
      <w:r>
        <w:t>привычных</w:t>
      </w:r>
      <w:r>
        <w:rPr>
          <w:spacing w:val="1"/>
        </w:rPr>
        <w:t xml:space="preserve"> </w:t>
      </w:r>
      <w:r>
        <w:t>видов</w:t>
      </w:r>
      <w:r>
        <w:rPr>
          <w:spacing w:val="1"/>
        </w:rPr>
        <w:t xml:space="preserve"> </w:t>
      </w:r>
      <w:r>
        <w:t>повседневной</w:t>
      </w:r>
      <w:r>
        <w:rPr>
          <w:spacing w:val="-2"/>
        </w:rPr>
        <w:t xml:space="preserve"> </w:t>
      </w:r>
      <w:r>
        <w:t>активности,</w:t>
      </w:r>
      <w:r>
        <w:rPr>
          <w:spacing w:val="-2"/>
        </w:rPr>
        <w:t xml:space="preserve"> </w:t>
      </w:r>
      <w:r>
        <w:t>на</w:t>
      </w:r>
      <w:r>
        <w:rPr>
          <w:spacing w:val="-2"/>
        </w:rPr>
        <w:t xml:space="preserve"> </w:t>
      </w:r>
      <w:r>
        <w:t>фоне</w:t>
      </w:r>
      <w:r>
        <w:rPr>
          <w:spacing w:val="-3"/>
        </w:rPr>
        <w:t xml:space="preserve"> </w:t>
      </w:r>
      <w:r>
        <w:t>болезни,</w:t>
      </w:r>
      <w:r>
        <w:rPr>
          <w:spacing w:val="-1"/>
        </w:rPr>
        <w:t xml:space="preserve"> </w:t>
      </w:r>
      <w:r>
        <w:t>в</w:t>
      </w:r>
      <w:r>
        <w:rPr>
          <w:spacing w:val="-3"/>
        </w:rPr>
        <w:t xml:space="preserve"> </w:t>
      </w:r>
      <w:r>
        <w:t>случаях</w:t>
      </w:r>
      <w:r>
        <w:rPr>
          <w:spacing w:val="1"/>
        </w:rPr>
        <w:t xml:space="preserve"> </w:t>
      </w:r>
      <w:r>
        <w:t>перевозбуждения</w:t>
      </w:r>
      <w:r>
        <w:rPr>
          <w:spacing w:val="-2"/>
        </w:rPr>
        <w:t xml:space="preserve"> </w:t>
      </w:r>
      <w:r>
        <w:t>ребенка</w:t>
      </w:r>
      <w:r>
        <w:rPr>
          <w:spacing w:val="-3"/>
        </w:rPr>
        <w:t xml:space="preserve"> </w:t>
      </w:r>
      <w:r>
        <w:t>или испуга.</w:t>
      </w:r>
    </w:p>
    <w:p w14:paraId="75E77CF8" w14:textId="77777777" w:rsidR="002C6E8D" w:rsidRDefault="0069355F">
      <w:pPr>
        <w:pStyle w:val="af3"/>
        <w:spacing w:line="276" w:lineRule="auto"/>
        <w:ind w:left="0" w:firstLine="709"/>
      </w:pPr>
      <w:r>
        <w:rPr>
          <w:b/>
          <w:i/>
        </w:rPr>
        <w:t xml:space="preserve">Развитие моторики. </w:t>
      </w:r>
      <w:r>
        <w:t>Развитие моторики является определяющим для всего психического</w:t>
      </w:r>
      <w:r>
        <w:rPr>
          <w:spacing w:val="1"/>
        </w:rPr>
        <w:t xml:space="preserve"> </w:t>
      </w:r>
      <w:r>
        <w:t>развития.</w:t>
      </w:r>
      <w:r>
        <w:rPr>
          <w:spacing w:val="1"/>
        </w:rPr>
        <w:t xml:space="preserve"> </w:t>
      </w:r>
      <w:r>
        <w:t>Преимущественно</w:t>
      </w:r>
      <w:r>
        <w:rPr>
          <w:spacing w:val="1"/>
        </w:rPr>
        <w:t xml:space="preserve"> </w:t>
      </w:r>
      <w:r>
        <w:t>формируется</w:t>
      </w:r>
      <w:r>
        <w:rPr>
          <w:spacing w:val="1"/>
        </w:rPr>
        <w:t xml:space="preserve"> </w:t>
      </w:r>
      <w:r>
        <w:t>подкорковый</w:t>
      </w:r>
      <w:r>
        <w:rPr>
          <w:spacing w:val="1"/>
        </w:rPr>
        <w:t xml:space="preserve"> </w:t>
      </w:r>
      <w:r>
        <w:t>уровень</w:t>
      </w:r>
      <w:r>
        <w:rPr>
          <w:spacing w:val="1"/>
        </w:rPr>
        <w:t xml:space="preserve"> </w:t>
      </w:r>
      <w:r>
        <w:t>организации</w:t>
      </w:r>
      <w:r>
        <w:rPr>
          <w:spacing w:val="1"/>
        </w:rPr>
        <w:t xml:space="preserve"> </w:t>
      </w:r>
      <w:r>
        <w:t>движения,</w:t>
      </w:r>
      <w:r>
        <w:rPr>
          <w:spacing w:val="-57"/>
        </w:rPr>
        <w:t xml:space="preserve"> </w:t>
      </w:r>
      <w:r>
        <w:t>включающий</w:t>
      </w:r>
      <w:r>
        <w:rPr>
          <w:spacing w:val="1"/>
        </w:rPr>
        <w:t xml:space="preserve"> </w:t>
      </w:r>
      <w:r>
        <w:t>формирование</w:t>
      </w:r>
      <w:r>
        <w:rPr>
          <w:spacing w:val="1"/>
        </w:rPr>
        <w:t xml:space="preserve"> </w:t>
      </w:r>
      <w:r>
        <w:t>ритма,</w:t>
      </w:r>
      <w:r>
        <w:rPr>
          <w:spacing w:val="1"/>
        </w:rPr>
        <w:t xml:space="preserve"> </w:t>
      </w:r>
      <w:r>
        <w:t>темпа,</w:t>
      </w:r>
      <w:r>
        <w:rPr>
          <w:spacing w:val="1"/>
        </w:rPr>
        <w:t xml:space="preserve"> </w:t>
      </w:r>
      <w:r>
        <w:t>тонуса.</w:t>
      </w:r>
      <w:r>
        <w:rPr>
          <w:spacing w:val="1"/>
        </w:rPr>
        <w:t xml:space="preserve"> </w:t>
      </w:r>
      <w:r>
        <w:t>Все</w:t>
      </w:r>
      <w:r>
        <w:rPr>
          <w:spacing w:val="1"/>
        </w:rPr>
        <w:t xml:space="preserve"> </w:t>
      </w:r>
      <w:r>
        <w:t>движения</w:t>
      </w:r>
      <w:r>
        <w:rPr>
          <w:spacing w:val="1"/>
        </w:rPr>
        <w:t xml:space="preserve"> </w:t>
      </w:r>
      <w:r>
        <w:t>формируются</w:t>
      </w:r>
      <w:r>
        <w:rPr>
          <w:spacing w:val="1"/>
        </w:rPr>
        <w:t xml:space="preserve"> </w:t>
      </w:r>
      <w:r>
        <w:t>на</w:t>
      </w:r>
      <w:r>
        <w:rPr>
          <w:spacing w:val="1"/>
        </w:rPr>
        <w:t xml:space="preserve"> </w:t>
      </w:r>
      <w:r>
        <w:t>основании</w:t>
      </w:r>
      <w:r>
        <w:rPr>
          <w:spacing w:val="1"/>
        </w:rPr>
        <w:t xml:space="preserve"> </w:t>
      </w:r>
      <w:r>
        <w:t>ритмической картины, соответственно, чрезвычайно важно формировать ритмичность (движения</w:t>
      </w:r>
      <w:r>
        <w:rPr>
          <w:spacing w:val="1"/>
        </w:rPr>
        <w:t xml:space="preserve"> </w:t>
      </w:r>
      <w:r>
        <w:t>под ритм; режим дня; чередование активности и отдыха). Подавляющие большинство детей (90%)</w:t>
      </w:r>
      <w:r>
        <w:rPr>
          <w:spacing w:val="1"/>
        </w:rPr>
        <w:t xml:space="preserve"> </w:t>
      </w:r>
      <w:r>
        <w:t>может хорошо ходить (в год и два месяца); строить башню из двух кубиков (в полтора года);</w:t>
      </w:r>
      <w:r>
        <w:rPr>
          <w:spacing w:val="1"/>
        </w:rPr>
        <w:t xml:space="preserve"> </w:t>
      </w:r>
      <w:r>
        <w:t>подниматься по ступенькам (в год и десять месяцев); пинать мяч (к двум годам). На развитие</w:t>
      </w:r>
      <w:r>
        <w:rPr>
          <w:spacing w:val="1"/>
        </w:rPr>
        <w:t xml:space="preserve"> </w:t>
      </w:r>
      <w:r>
        <w:t>основных</w:t>
      </w:r>
      <w:r>
        <w:rPr>
          <w:spacing w:val="1"/>
        </w:rPr>
        <w:t xml:space="preserve"> </w:t>
      </w:r>
      <w:r>
        <w:t>движений</w:t>
      </w:r>
      <w:r>
        <w:rPr>
          <w:spacing w:val="1"/>
        </w:rPr>
        <w:t xml:space="preserve"> </w:t>
      </w:r>
      <w:r>
        <w:t>ребенка</w:t>
      </w:r>
      <w:r>
        <w:rPr>
          <w:spacing w:val="1"/>
        </w:rPr>
        <w:t xml:space="preserve"> </w:t>
      </w:r>
      <w:r>
        <w:t>частично</w:t>
      </w:r>
      <w:r>
        <w:rPr>
          <w:spacing w:val="1"/>
        </w:rPr>
        <w:t xml:space="preserve"> </w:t>
      </w:r>
      <w:r>
        <w:t>влияют</w:t>
      </w:r>
      <w:r>
        <w:rPr>
          <w:spacing w:val="1"/>
        </w:rPr>
        <w:t xml:space="preserve"> </w:t>
      </w:r>
      <w:r>
        <w:t>пропорции</w:t>
      </w:r>
      <w:r>
        <w:rPr>
          <w:spacing w:val="1"/>
        </w:rPr>
        <w:t xml:space="preserve"> </w:t>
      </w:r>
      <w:r>
        <w:t>его</w:t>
      </w:r>
      <w:r>
        <w:rPr>
          <w:spacing w:val="1"/>
        </w:rPr>
        <w:t xml:space="preserve"> </w:t>
      </w:r>
      <w:r>
        <w:t>тела:</w:t>
      </w:r>
      <w:r>
        <w:rPr>
          <w:spacing w:val="1"/>
        </w:rPr>
        <w:t xml:space="preserve"> </w:t>
      </w:r>
      <w:r>
        <w:t>короткие</w:t>
      </w:r>
      <w:r>
        <w:rPr>
          <w:spacing w:val="1"/>
        </w:rPr>
        <w:t xml:space="preserve"> </w:t>
      </w:r>
      <w:r>
        <w:t>ноги,</w:t>
      </w:r>
      <w:r>
        <w:rPr>
          <w:spacing w:val="1"/>
        </w:rPr>
        <w:t xml:space="preserve"> </w:t>
      </w:r>
      <w:r>
        <w:t>длинное</w:t>
      </w:r>
      <w:r>
        <w:rPr>
          <w:spacing w:val="1"/>
        </w:rPr>
        <w:t xml:space="preserve"> </w:t>
      </w:r>
      <w:r>
        <w:t>туловище, большая голова. Ребенок до полутора лет часто падает при ходьбе, не всегда может</w:t>
      </w:r>
      <w:r>
        <w:rPr>
          <w:spacing w:val="1"/>
        </w:rPr>
        <w:t xml:space="preserve"> </w:t>
      </w:r>
      <w:r>
        <w:t>вовремя остановиться, обойти препятствие. Несовершенна и осанка. Вследствие недостаточного</w:t>
      </w:r>
      <w:r>
        <w:rPr>
          <w:spacing w:val="1"/>
        </w:rPr>
        <w:t xml:space="preserve"> </w:t>
      </w:r>
      <w:r>
        <w:t>развития мышечной системы ребенку трудно долго выполнять однотипные движения, например,</w:t>
      </w:r>
      <w:r>
        <w:rPr>
          <w:spacing w:val="1"/>
        </w:rPr>
        <w:t xml:space="preserve"> </w:t>
      </w:r>
      <w:r>
        <w:t>ходить с мамой «только за ручку». Постепенно ходьба совершенствуется. Дети учатся свободно</w:t>
      </w:r>
      <w:r>
        <w:rPr>
          <w:spacing w:val="1"/>
        </w:rPr>
        <w:t xml:space="preserve"> </w:t>
      </w:r>
      <w:r>
        <w:t>передвигаться</w:t>
      </w:r>
      <w:r>
        <w:rPr>
          <w:spacing w:val="1"/>
        </w:rPr>
        <w:t xml:space="preserve"> </w:t>
      </w:r>
      <w:r>
        <w:t>на</w:t>
      </w:r>
      <w:r>
        <w:rPr>
          <w:spacing w:val="1"/>
        </w:rPr>
        <w:t xml:space="preserve"> </w:t>
      </w:r>
      <w:r>
        <w:t>прогулке:</w:t>
      </w:r>
      <w:r>
        <w:rPr>
          <w:spacing w:val="1"/>
        </w:rPr>
        <w:t xml:space="preserve"> </w:t>
      </w:r>
      <w:r>
        <w:t>они</w:t>
      </w:r>
      <w:r>
        <w:rPr>
          <w:spacing w:val="1"/>
        </w:rPr>
        <w:t xml:space="preserve"> </w:t>
      </w:r>
      <w:r>
        <w:t>взбираются</w:t>
      </w:r>
      <w:r>
        <w:rPr>
          <w:spacing w:val="1"/>
        </w:rPr>
        <w:t xml:space="preserve"> </w:t>
      </w:r>
      <w:r>
        <w:t>на</w:t>
      </w:r>
      <w:r>
        <w:rPr>
          <w:spacing w:val="1"/>
        </w:rPr>
        <w:t xml:space="preserve"> </w:t>
      </w:r>
      <w:r>
        <w:t>бугорки,</w:t>
      </w:r>
      <w:r>
        <w:rPr>
          <w:spacing w:val="1"/>
        </w:rPr>
        <w:t xml:space="preserve"> </w:t>
      </w:r>
      <w:r>
        <w:t>ходят</w:t>
      </w:r>
      <w:r>
        <w:rPr>
          <w:spacing w:val="1"/>
        </w:rPr>
        <w:t xml:space="preserve"> </w:t>
      </w:r>
      <w:r>
        <w:t>по</w:t>
      </w:r>
      <w:r>
        <w:rPr>
          <w:spacing w:val="1"/>
        </w:rPr>
        <w:t xml:space="preserve"> </w:t>
      </w:r>
      <w:r>
        <w:t>траве,</w:t>
      </w:r>
      <w:r>
        <w:rPr>
          <w:spacing w:val="1"/>
        </w:rPr>
        <w:t xml:space="preserve"> </w:t>
      </w:r>
      <w:r>
        <w:t>перешагивают</w:t>
      </w:r>
      <w:r>
        <w:rPr>
          <w:spacing w:val="1"/>
        </w:rPr>
        <w:t xml:space="preserve"> </w:t>
      </w:r>
      <w:r>
        <w:t>через</w:t>
      </w:r>
      <w:r>
        <w:rPr>
          <w:spacing w:val="-57"/>
        </w:rPr>
        <w:t xml:space="preserve"> </w:t>
      </w:r>
      <w:r>
        <w:t>небольшие препятствия, например, палку, лежащую на земле. Исчезает шаркающая походка. В</w:t>
      </w:r>
      <w:r>
        <w:rPr>
          <w:spacing w:val="1"/>
        </w:rPr>
        <w:t xml:space="preserve"> </w:t>
      </w:r>
      <w:r>
        <w:t>подвижных играх и на музыкальных занятиях дети делают боковые шаги, медленно кружатся на</w:t>
      </w:r>
      <w:r>
        <w:rPr>
          <w:spacing w:val="1"/>
        </w:rPr>
        <w:t xml:space="preserve"> </w:t>
      </w:r>
      <w:r>
        <w:t>месте. Даже в начале второго года дети много лазают: взбираются на горку, на диванчики, а позже</w:t>
      </w:r>
      <w:r>
        <w:rPr>
          <w:spacing w:val="1"/>
        </w:rPr>
        <w:t xml:space="preserve"> </w:t>
      </w:r>
      <w:r>
        <w:t>(приставным шагом) и на шведскую стенку. Они также перелезают через бревно, подлезают под</w:t>
      </w:r>
      <w:r>
        <w:rPr>
          <w:spacing w:val="1"/>
        </w:rPr>
        <w:t xml:space="preserve"> </w:t>
      </w:r>
      <w:r>
        <w:t>скамейку, пролезают через обруч. После полутора лет у малышей кроме основных развиваются и</w:t>
      </w:r>
      <w:r>
        <w:rPr>
          <w:spacing w:val="1"/>
        </w:rPr>
        <w:t xml:space="preserve"> </w:t>
      </w:r>
      <w:r>
        <w:t>подражательные</w:t>
      </w:r>
      <w:r>
        <w:rPr>
          <w:spacing w:val="1"/>
        </w:rPr>
        <w:t xml:space="preserve"> </w:t>
      </w:r>
      <w:r>
        <w:t>движения</w:t>
      </w:r>
      <w:r>
        <w:rPr>
          <w:spacing w:val="1"/>
        </w:rPr>
        <w:t xml:space="preserve"> </w:t>
      </w:r>
      <w:r>
        <w:t>(мишке,</w:t>
      </w:r>
      <w:r>
        <w:rPr>
          <w:spacing w:val="1"/>
        </w:rPr>
        <w:t xml:space="preserve"> </w:t>
      </w:r>
      <w:r>
        <w:t>зайчику).</w:t>
      </w:r>
      <w:r>
        <w:rPr>
          <w:spacing w:val="1"/>
        </w:rPr>
        <w:t xml:space="preserve"> </w:t>
      </w:r>
      <w:r>
        <w:t>В</w:t>
      </w:r>
      <w:r>
        <w:rPr>
          <w:spacing w:val="1"/>
        </w:rPr>
        <w:t xml:space="preserve"> </w:t>
      </w:r>
      <w:r>
        <w:t>простых</w:t>
      </w:r>
      <w:r>
        <w:rPr>
          <w:spacing w:val="1"/>
        </w:rPr>
        <w:t xml:space="preserve"> </w:t>
      </w:r>
      <w:r>
        <w:t>подвижных</w:t>
      </w:r>
      <w:r>
        <w:rPr>
          <w:spacing w:val="1"/>
        </w:rPr>
        <w:t xml:space="preserve"> </w:t>
      </w:r>
      <w:r>
        <w:t>играх</w:t>
      </w:r>
      <w:r>
        <w:rPr>
          <w:spacing w:val="1"/>
        </w:rPr>
        <w:t xml:space="preserve"> </w:t>
      </w:r>
      <w:r>
        <w:t>и</w:t>
      </w:r>
      <w:r>
        <w:rPr>
          <w:spacing w:val="1"/>
        </w:rPr>
        <w:t xml:space="preserve"> </w:t>
      </w:r>
      <w:r>
        <w:t>плясках</w:t>
      </w:r>
      <w:r>
        <w:rPr>
          <w:spacing w:val="1"/>
        </w:rPr>
        <w:t xml:space="preserve"> </w:t>
      </w:r>
      <w:r>
        <w:t>дети</w:t>
      </w:r>
      <w:r>
        <w:rPr>
          <w:spacing w:val="1"/>
        </w:rPr>
        <w:t xml:space="preserve"> </w:t>
      </w:r>
      <w:r>
        <w:t>привыкают</w:t>
      </w:r>
      <w:r>
        <w:rPr>
          <w:spacing w:val="1"/>
        </w:rPr>
        <w:t xml:space="preserve"> </w:t>
      </w:r>
      <w:r>
        <w:t>координировать</w:t>
      </w:r>
      <w:r>
        <w:rPr>
          <w:spacing w:val="1"/>
        </w:rPr>
        <w:t xml:space="preserve"> </w:t>
      </w:r>
      <w:r>
        <w:t>свои</w:t>
      </w:r>
      <w:r>
        <w:rPr>
          <w:spacing w:val="1"/>
        </w:rPr>
        <w:t xml:space="preserve"> </w:t>
      </w:r>
      <w:r>
        <w:t>движения</w:t>
      </w:r>
      <w:r>
        <w:rPr>
          <w:spacing w:val="1"/>
        </w:rPr>
        <w:t xml:space="preserve"> </w:t>
      </w:r>
      <w:r>
        <w:t>и</w:t>
      </w:r>
      <w:r>
        <w:rPr>
          <w:spacing w:val="1"/>
        </w:rPr>
        <w:t xml:space="preserve"> </w:t>
      </w:r>
      <w:r>
        <w:t>действия</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способны рисовать каракули, а к двум годам могут нарисовать прямую линию. Дети все лучше</w:t>
      </w:r>
      <w:r>
        <w:rPr>
          <w:spacing w:val="1"/>
        </w:rPr>
        <w:t xml:space="preserve"> </w:t>
      </w:r>
      <w:r>
        <w:lastRenderedPageBreak/>
        <w:t>контролируют простые движения, а затем объединяют их во все более сложные и согласованные</w:t>
      </w:r>
      <w:r>
        <w:rPr>
          <w:spacing w:val="1"/>
        </w:rPr>
        <w:t xml:space="preserve"> </w:t>
      </w:r>
      <w:r>
        <w:t>системы.</w:t>
      </w:r>
    </w:p>
    <w:p w14:paraId="4CB22849" w14:textId="77777777"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rPr>
        <w:t>.</w:t>
      </w:r>
      <w:r>
        <w:rPr>
          <w:b/>
          <w:spacing w:val="1"/>
        </w:rPr>
        <w:t xml:space="preserve"> </w:t>
      </w:r>
      <w:r>
        <w:t>Восприятие</w:t>
      </w:r>
      <w:r>
        <w:rPr>
          <w:spacing w:val="1"/>
        </w:rPr>
        <w:t xml:space="preserve"> </w:t>
      </w:r>
      <w:r>
        <w:t>становится</w:t>
      </w:r>
      <w:r>
        <w:rPr>
          <w:spacing w:val="1"/>
        </w:rPr>
        <w:t xml:space="preserve"> </w:t>
      </w:r>
      <w:r>
        <w:t>ведущей</w:t>
      </w:r>
      <w:r>
        <w:rPr>
          <w:spacing w:val="1"/>
        </w:rPr>
        <w:t xml:space="preserve"> </w:t>
      </w:r>
      <w:r>
        <w:t>психической</w:t>
      </w:r>
      <w:r>
        <w:rPr>
          <w:spacing w:val="1"/>
        </w:rPr>
        <w:t xml:space="preserve"> </w:t>
      </w:r>
      <w:r>
        <w:t>функцией.</w:t>
      </w:r>
      <w:r>
        <w:rPr>
          <w:spacing w:val="1"/>
        </w:rPr>
        <w:t xml:space="preserve"> </w:t>
      </w:r>
      <w:r>
        <w:t>Совершенствуется зрительное восприятие и становится ведущим. Вместе с тем, дети полутора –</w:t>
      </w:r>
      <w:r>
        <w:rPr>
          <w:spacing w:val="1"/>
        </w:rPr>
        <w:t xml:space="preserve"> </w:t>
      </w:r>
      <w:r>
        <w:t>двух лет не могут одновременно воспринимать объект в целом и отдельные его части. В области</w:t>
      </w:r>
      <w:r>
        <w:rPr>
          <w:spacing w:val="1"/>
        </w:rPr>
        <w:t xml:space="preserve"> </w:t>
      </w:r>
      <w:r>
        <w:t>восприятия происходит формирование перцептивных действий и предметных эталонов. Функция</w:t>
      </w:r>
      <w:r>
        <w:rPr>
          <w:spacing w:val="1"/>
        </w:rPr>
        <w:t xml:space="preserve"> </w:t>
      </w:r>
      <w:r>
        <w:t>перцептивных</w:t>
      </w:r>
      <w:r>
        <w:rPr>
          <w:spacing w:val="1"/>
        </w:rPr>
        <w:t xml:space="preserve"> </w:t>
      </w:r>
      <w:r>
        <w:t>действий</w:t>
      </w:r>
      <w:r>
        <w:rPr>
          <w:spacing w:val="1"/>
        </w:rPr>
        <w:t xml:space="preserve"> </w:t>
      </w:r>
      <w:r>
        <w:t>-</w:t>
      </w:r>
      <w:r>
        <w:rPr>
          <w:spacing w:val="1"/>
        </w:rPr>
        <w:t xml:space="preserve"> </w:t>
      </w:r>
      <w:r>
        <w:t>ориентировочная,</w:t>
      </w:r>
      <w:r>
        <w:rPr>
          <w:spacing w:val="1"/>
        </w:rPr>
        <w:t xml:space="preserve"> </w:t>
      </w:r>
      <w:r>
        <w:t>обследование</w:t>
      </w:r>
      <w:r>
        <w:rPr>
          <w:spacing w:val="1"/>
        </w:rPr>
        <w:t xml:space="preserve"> </w:t>
      </w:r>
      <w:r>
        <w:t>перцептивных</w:t>
      </w:r>
      <w:r>
        <w:rPr>
          <w:spacing w:val="1"/>
        </w:rPr>
        <w:t xml:space="preserve"> </w:t>
      </w:r>
      <w:r>
        <w:t>свойств</w:t>
      </w:r>
      <w:r>
        <w:rPr>
          <w:spacing w:val="1"/>
        </w:rPr>
        <w:t xml:space="preserve"> </w:t>
      </w:r>
      <w:r>
        <w:t>объекта</w:t>
      </w:r>
      <w:r>
        <w:rPr>
          <w:spacing w:val="60"/>
        </w:rPr>
        <w:t xml:space="preserve"> </w:t>
      </w:r>
      <w:r>
        <w:t>на</w:t>
      </w:r>
      <w:r>
        <w:rPr>
          <w:spacing w:val="1"/>
        </w:rPr>
        <w:t xml:space="preserve"> </w:t>
      </w:r>
      <w:r>
        <w:t>основе</w:t>
      </w:r>
      <w:r>
        <w:rPr>
          <w:spacing w:val="1"/>
        </w:rPr>
        <w:t xml:space="preserve"> </w:t>
      </w:r>
      <w:r>
        <w:t>эталонов.</w:t>
      </w:r>
      <w:r>
        <w:rPr>
          <w:spacing w:val="1"/>
        </w:rPr>
        <w:t xml:space="preserve"> </w:t>
      </w:r>
      <w:r>
        <w:t>Формирование</w:t>
      </w:r>
      <w:r>
        <w:rPr>
          <w:spacing w:val="1"/>
        </w:rPr>
        <w:t xml:space="preserve"> </w:t>
      </w:r>
      <w:r>
        <w:t>наглядно-действенного</w:t>
      </w:r>
      <w:r>
        <w:rPr>
          <w:spacing w:val="1"/>
        </w:rPr>
        <w:t xml:space="preserve"> </w:t>
      </w:r>
      <w:r>
        <w:t>мышления</w:t>
      </w:r>
      <w:r>
        <w:rPr>
          <w:spacing w:val="1"/>
        </w:rPr>
        <w:t xml:space="preserve"> </w:t>
      </w:r>
      <w:r>
        <w:t>как</w:t>
      </w:r>
      <w:r>
        <w:rPr>
          <w:spacing w:val="1"/>
        </w:rPr>
        <w:t xml:space="preserve"> </w:t>
      </w:r>
      <w:r>
        <w:t>отражения</w:t>
      </w:r>
      <w:r>
        <w:rPr>
          <w:spacing w:val="1"/>
        </w:rPr>
        <w:t xml:space="preserve"> </w:t>
      </w:r>
      <w:r>
        <w:t>скрытых</w:t>
      </w:r>
      <w:r>
        <w:rPr>
          <w:spacing w:val="1"/>
        </w:rPr>
        <w:t xml:space="preserve"> </w:t>
      </w:r>
      <w:r>
        <w:t>сущностных связей и отношений объектов происходит на основе развития восприятия и в ходе</w:t>
      </w:r>
      <w:r>
        <w:rPr>
          <w:spacing w:val="1"/>
        </w:rPr>
        <w:t xml:space="preserve"> </w:t>
      </w:r>
      <w:r>
        <w:t>овладения ребенком предметно-орудийными действиями. Первоначально перцептивные действия</w:t>
      </w:r>
      <w:r>
        <w:rPr>
          <w:spacing w:val="1"/>
        </w:rPr>
        <w:t xml:space="preserve"> </w:t>
      </w:r>
      <w:r>
        <w:t>представляют</w:t>
      </w:r>
      <w:r>
        <w:rPr>
          <w:spacing w:val="1"/>
        </w:rPr>
        <w:t xml:space="preserve"> </w:t>
      </w:r>
      <w:r>
        <w:t>собой</w:t>
      </w:r>
      <w:r>
        <w:rPr>
          <w:spacing w:val="1"/>
        </w:rPr>
        <w:t xml:space="preserve"> </w:t>
      </w:r>
      <w:r>
        <w:t>развернутые</w:t>
      </w:r>
      <w:r>
        <w:rPr>
          <w:spacing w:val="1"/>
        </w:rPr>
        <w:t xml:space="preserve"> </w:t>
      </w:r>
      <w:r>
        <w:t>внешние</w:t>
      </w:r>
      <w:r>
        <w:rPr>
          <w:spacing w:val="1"/>
        </w:rPr>
        <w:t xml:space="preserve"> </w:t>
      </w:r>
      <w:r>
        <w:t>действия.</w:t>
      </w:r>
      <w:r>
        <w:rPr>
          <w:spacing w:val="1"/>
        </w:rPr>
        <w:t xml:space="preserve"> </w:t>
      </w:r>
      <w:r>
        <w:t>По</w:t>
      </w:r>
      <w:r>
        <w:rPr>
          <w:spacing w:val="1"/>
        </w:rPr>
        <w:t xml:space="preserve"> </w:t>
      </w:r>
      <w:r>
        <w:t>мере</w:t>
      </w:r>
      <w:r>
        <w:rPr>
          <w:spacing w:val="1"/>
        </w:rPr>
        <w:t xml:space="preserve"> </w:t>
      </w:r>
      <w:r>
        <w:t>овладения</w:t>
      </w:r>
      <w:r>
        <w:rPr>
          <w:spacing w:val="1"/>
        </w:rPr>
        <w:t xml:space="preserve"> </w:t>
      </w:r>
      <w:r>
        <w:t>речью</w:t>
      </w:r>
      <w:r>
        <w:rPr>
          <w:spacing w:val="1"/>
        </w:rPr>
        <w:t xml:space="preserve"> </w:t>
      </w:r>
      <w:r>
        <w:t>восприятие</w:t>
      </w:r>
      <w:r>
        <w:rPr>
          <w:spacing w:val="1"/>
        </w:rPr>
        <w:t xml:space="preserve"> </w:t>
      </w:r>
      <w:r>
        <w:t>начинает приобретать черты произвольности. Слово начинает регулировать восприятие ребенка.</w:t>
      </w:r>
      <w:r>
        <w:rPr>
          <w:spacing w:val="1"/>
        </w:rPr>
        <w:t xml:space="preserve"> </w:t>
      </w:r>
      <w:r>
        <w:t>По</w:t>
      </w:r>
      <w:r>
        <w:rPr>
          <w:spacing w:val="1"/>
        </w:rPr>
        <w:t xml:space="preserve"> </w:t>
      </w:r>
      <w:r>
        <w:t>мере</w:t>
      </w:r>
      <w:r>
        <w:rPr>
          <w:spacing w:val="1"/>
        </w:rPr>
        <w:t xml:space="preserve"> </w:t>
      </w:r>
      <w:r>
        <w:t>взросления</w:t>
      </w:r>
      <w:r>
        <w:rPr>
          <w:spacing w:val="1"/>
        </w:rPr>
        <w:t xml:space="preserve"> </w:t>
      </w:r>
      <w:r>
        <w:t>и</w:t>
      </w:r>
      <w:r>
        <w:rPr>
          <w:spacing w:val="1"/>
        </w:rPr>
        <w:t xml:space="preserve"> </w:t>
      </w:r>
      <w:r>
        <w:t>накопления</w:t>
      </w:r>
      <w:r>
        <w:rPr>
          <w:spacing w:val="1"/>
        </w:rPr>
        <w:t xml:space="preserve"> </w:t>
      </w:r>
      <w:r>
        <w:t>опыта</w:t>
      </w:r>
      <w:r>
        <w:rPr>
          <w:spacing w:val="1"/>
        </w:rPr>
        <w:t xml:space="preserve"> </w:t>
      </w:r>
      <w:r>
        <w:t>дети</w:t>
      </w:r>
      <w:r>
        <w:rPr>
          <w:spacing w:val="1"/>
        </w:rPr>
        <w:t xml:space="preserve"> </w:t>
      </w:r>
      <w:r>
        <w:t>приобретают</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одновременно</w:t>
      </w:r>
      <w:r>
        <w:rPr>
          <w:spacing w:val="1"/>
        </w:rPr>
        <w:t xml:space="preserve"> </w:t>
      </w:r>
      <w:r>
        <w:t>перерабатывать</w:t>
      </w:r>
      <w:r>
        <w:rPr>
          <w:spacing w:val="1"/>
        </w:rPr>
        <w:t xml:space="preserve"> </w:t>
      </w:r>
      <w:r>
        <w:t>все</w:t>
      </w:r>
      <w:r>
        <w:rPr>
          <w:spacing w:val="1"/>
        </w:rPr>
        <w:t xml:space="preserve"> </w:t>
      </w:r>
      <w:r>
        <w:t>больше</w:t>
      </w:r>
      <w:r>
        <w:rPr>
          <w:spacing w:val="1"/>
        </w:rPr>
        <w:t xml:space="preserve"> </w:t>
      </w:r>
      <w:r>
        <w:t>информации,</w:t>
      </w:r>
      <w:r>
        <w:rPr>
          <w:spacing w:val="1"/>
        </w:rPr>
        <w:t xml:space="preserve"> </w:t>
      </w:r>
      <w:r>
        <w:t>сопоставляя</w:t>
      </w:r>
      <w:r>
        <w:rPr>
          <w:spacing w:val="1"/>
        </w:rPr>
        <w:t xml:space="preserve"> </w:t>
      </w:r>
      <w:r>
        <w:t>знание</w:t>
      </w:r>
      <w:r>
        <w:rPr>
          <w:spacing w:val="1"/>
        </w:rPr>
        <w:t xml:space="preserve"> </w:t>
      </w:r>
      <w:r>
        <w:t>о</w:t>
      </w:r>
      <w:r>
        <w:rPr>
          <w:spacing w:val="1"/>
        </w:rPr>
        <w:t xml:space="preserve"> </w:t>
      </w:r>
      <w:r>
        <w:t>части</w:t>
      </w:r>
      <w:r>
        <w:rPr>
          <w:spacing w:val="1"/>
        </w:rPr>
        <w:t xml:space="preserve"> </w:t>
      </w:r>
      <w:r>
        <w:t>и</w:t>
      </w:r>
      <w:r>
        <w:rPr>
          <w:spacing w:val="1"/>
        </w:rPr>
        <w:t xml:space="preserve"> </w:t>
      </w:r>
      <w:r>
        <w:t>целом.</w:t>
      </w:r>
      <w:r>
        <w:rPr>
          <w:spacing w:val="-57"/>
        </w:rPr>
        <w:t xml:space="preserve"> </w:t>
      </w:r>
      <w:r>
        <w:t>Появляются</w:t>
      </w:r>
      <w:r>
        <w:rPr>
          <w:spacing w:val="1"/>
        </w:rPr>
        <w:t xml:space="preserve"> </w:t>
      </w:r>
      <w:r>
        <w:t>зачатки</w:t>
      </w:r>
      <w:r>
        <w:rPr>
          <w:spacing w:val="1"/>
        </w:rPr>
        <w:t xml:space="preserve"> </w:t>
      </w:r>
      <w:r>
        <w:t>экспериментирования.</w:t>
      </w:r>
      <w:r>
        <w:rPr>
          <w:spacing w:val="1"/>
        </w:rPr>
        <w:t xml:space="preserve"> </w:t>
      </w:r>
      <w:r>
        <w:t>Физический</w:t>
      </w:r>
      <w:r>
        <w:rPr>
          <w:spacing w:val="1"/>
        </w:rPr>
        <w:t xml:space="preserve"> </w:t>
      </w:r>
      <w:r>
        <w:t>опыт</w:t>
      </w:r>
      <w:r>
        <w:rPr>
          <w:spacing w:val="1"/>
        </w:rPr>
        <w:t xml:space="preserve"> </w:t>
      </w:r>
      <w:r>
        <w:t>становится</w:t>
      </w:r>
      <w:r>
        <w:rPr>
          <w:spacing w:val="1"/>
        </w:rPr>
        <w:t xml:space="preserve"> </w:t>
      </w:r>
      <w:r>
        <w:t>основой</w:t>
      </w:r>
      <w:r>
        <w:rPr>
          <w:spacing w:val="1"/>
        </w:rPr>
        <w:t xml:space="preserve"> </w:t>
      </w:r>
      <w:r>
        <w:t>обобщений.</w:t>
      </w:r>
      <w:r>
        <w:rPr>
          <w:spacing w:val="1"/>
        </w:rPr>
        <w:t xml:space="preserve"> </w:t>
      </w:r>
      <w:r>
        <w:t>Последовательность</w:t>
      </w:r>
      <w:r>
        <w:rPr>
          <w:spacing w:val="1"/>
        </w:rPr>
        <w:t xml:space="preserve"> </w:t>
      </w:r>
      <w:r>
        <w:t>овладения</w:t>
      </w:r>
      <w:r>
        <w:rPr>
          <w:spacing w:val="1"/>
        </w:rPr>
        <w:t xml:space="preserve"> </w:t>
      </w:r>
      <w:r>
        <w:t>обобщениями:</w:t>
      </w:r>
      <w:r>
        <w:rPr>
          <w:spacing w:val="1"/>
        </w:rPr>
        <w:t xml:space="preserve"> </w:t>
      </w:r>
      <w:r>
        <w:t>на</w:t>
      </w:r>
      <w:r>
        <w:rPr>
          <w:spacing w:val="1"/>
        </w:rPr>
        <w:t xml:space="preserve"> </w:t>
      </w:r>
      <w:r>
        <w:t>основании</w:t>
      </w:r>
      <w:r>
        <w:rPr>
          <w:spacing w:val="1"/>
        </w:rPr>
        <w:t xml:space="preserve"> </w:t>
      </w:r>
      <w:r>
        <w:t>цвета</w:t>
      </w:r>
      <w:r>
        <w:rPr>
          <w:spacing w:val="1"/>
        </w:rPr>
        <w:t xml:space="preserve"> </w:t>
      </w:r>
      <w:r>
        <w:t>(от</w:t>
      </w:r>
      <w:r>
        <w:rPr>
          <w:spacing w:val="1"/>
        </w:rPr>
        <w:t xml:space="preserve"> </w:t>
      </w:r>
      <w:r>
        <w:t>года</w:t>
      </w:r>
      <w:r>
        <w:rPr>
          <w:spacing w:val="1"/>
        </w:rPr>
        <w:t xml:space="preserve"> </w:t>
      </w:r>
      <w:r>
        <w:t>до</w:t>
      </w:r>
      <w:r>
        <w:rPr>
          <w:spacing w:val="1"/>
        </w:rPr>
        <w:t xml:space="preserve"> </w:t>
      </w:r>
      <w:r>
        <w:t>года</w:t>
      </w:r>
      <w:r>
        <w:rPr>
          <w:spacing w:val="1"/>
        </w:rPr>
        <w:t xml:space="preserve"> </w:t>
      </w:r>
      <w:r>
        <w:t>и</w:t>
      </w:r>
      <w:r>
        <w:rPr>
          <w:spacing w:val="60"/>
        </w:rPr>
        <w:t xml:space="preserve"> </w:t>
      </w:r>
      <w:r>
        <w:t>семи</w:t>
      </w:r>
      <w:r>
        <w:rPr>
          <w:spacing w:val="1"/>
        </w:rPr>
        <w:t xml:space="preserve"> </w:t>
      </w:r>
      <w:r>
        <w:t>месяцев); на основании формы (от полутора до двух лет); функциональные обобщения (от двух до</w:t>
      </w:r>
      <w:r>
        <w:rPr>
          <w:spacing w:val="1"/>
        </w:rPr>
        <w:t xml:space="preserve"> </w:t>
      </w:r>
      <w:r>
        <w:t>трех</w:t>
      </w:r>
      <w:r>
        <w:rPr>
          <w:spacing w:val="1"/>
        </w:rPr>
        <w:t xml:space="preserve"> </w:t>
      </w:r>
      <w:r>
        <w:t>лет).</w:t>
      </w:r>
    </w:p>
    <w:p w14:paraId="69C04B77" w14:textId="77777777" w:rsidR="002C6E8D" w:rsidRDefault="0069355F">
      <w:pPr>
        <w:pStyle w:val="af3"/>
        <w:spacing w:line="276" w:lineRule="auto"/>
        <w:ind w:left="0" w:firstLine="709"/>
      </w:pPr>
      <w:r>
        <w:t>В</w:t>
      </w:r>
      <w:r>
        <w:rPr>
          <w:spacing w:val="1"/>
        </w:rPr>
        <w:t xml:space="preserve"> </w:t>
      </w:r>
      <w:r>
        <w:t>ходе</w:t>
      </w:r>
      <w:r>
        <w:rPr>
          <w:spacing w:val="1"/>
        </w:rPr>
        <w:t xml:space="preserve"> </w:t>
      </w:r>
      <w:r>
        <w:t>формирования</w:t>
      </w:r>
      <w:r>
        <w:rPr>
          <w:spacing w:val="1"/>
        </w:rPr>
        <w:t xml:space="preserve"> </w:t>
      </w:r>
      <w:r>
        <w:t>умения</w:t>
      </w:r>
      <w:r>
        <w:rPr>
          <w:spacing w:val="1"/>
        </w:rPr>
        <w:t xml:space="preserve"> </w:t>
      </w:r>
      <w:r>
        <w:t>использовать</w:t>
      </w:r>
      <w:r>
        <w:rPr>
          <w:spacing w:val="1"/>
        </w:rPr>
        <w:t xml:space="preserve"> </w:t>
      </w:r>
      <w:r>
        <w:t>орудия</w:t>
      </w:r>
      <w:r>
        <w:rPr>
          <w:spacing w:val="1"/>
        </w:rPr>
        <w:t xml:space="preserve"> </w:t>
      </w:r>
      <w:r>
        <w:t>ребенок</w:t>
      </w:r>
      <w:r>
        <w:rPr>
          <w:spacing w:val="1"/>
        </w:rPr>
        <w:t xml:space="preserve"> </w:t>
      </w:r>
      <w:r>
        <w:t>проходит</w:t>
      </w:r>
      <w:r>
        <w:rPr>
          <w:spacing w:val="1"/>
        </w:rPr>
        <w:t xml:space="preserve"> </w:t>
      </w:r>
      <w:r>
        <w:t>четыре</w:t>
      </w:r>
      <w:r>
        <w:rPr>
          <w:spacing w:val="1"/>
        </w:rPr>
        <w:t xml:space="preserve"> </w:t>
      </w:r>
      <w:r>
        <w:t>стадии:</w:t>
      </w:r>
      <w:r>
        <w:rPr>
          <w:spacing w:val="1"/>
        </w:rPr>
        <w:t xml:space="preserve"> </w:t>
      </w:r>
      <w:r>
        <w:t>целенаправленных проб, «подстерегания», навязчивого вмешательства, объективной регуляции.</w:t>
      </w:r>
      <w:r>
        <w:rPr>
          <w:spacing w:val="1"/>
        </w:rPr>
        <w:t xml:space="preserve"> </w:t>
      </w:r>
      <w:r>
        <w:t>Особенности</w:t>
      </w:r>
      <w:r>
        <w:rPr>
          <w:spacing w:val="1"/>
        </w:rPr>
        <w:t xml:space="preserve"> </w:t>
      </w:r>
      <w:r>
        <w:t>предметной</w:t>
      </w:r>
      <w:r>
        <w:rPr>
          <w:spacing w:val="1"/>
        </w:rPr>
        <w:t xml:space="preserve"> </w:t>
      </w:r>
      <w:r>
        <w:t>деятельности:</w:t>
      </w:r>
      <w:r>
        <w:rPr>
          <w:spacing w:val="1"/>
        </w:rPr>
        <w:t xml:space="preserve"> </w:t>
      </w:r>
      <w:r>
        <w:t>педантизм,</w:t>
      </w:r>
      <w:r>
        <w:rPr>
          <w:spacing w:val="1"/>
        </w:rPr>
        <w:t xml:space="preserve"> </w:t>
      </w:r>
      <w:r>
        <w:t>рука</w:t>
      </w:r>
      <w:r>
        <w:rPr>
          <w:spacing w:val="1"/>
        </w:rPr>
        <w:t xml:space="preserve"> </w:t>
      </w:r>
      <w:r>
        <w:t>подстраивается</w:t>
      </w:r>
      <w:r>
        <w:rPr>
          <w:spacing w:val="1"/>
        </w:rPr>
        <w:t xml:space="preserve"> </w:t>
      </w:r>
      <w:r>
        <w:t>под</w:t>
      </w:r>
      <w:r>
        <w:rPr>
          <w:spacing w:val="1"/>
        </w:rPr>
        <w:t xml:space="preserve"> </w:t>
      </w:r>
      <w:r>
        <w:t>предмет,</w:t>
      </w:r>
      <w:r>
        <w:rPr>
          <w:spacing w:val="1"/>
        </w:rPr>
        <w:t xml:space="preserve"> </w:t>
      </w:r>
      <w:r>
        <w:t>функциональная сторона действия опережает операциональную (знание действия опережает его</w:t>
      </w:r>
      <w:r>
        <w:rPr>
          <w:spacing w:val="1"/>
        </w:rPr>
        <w:t xml:space="preserve"> </w:t>
      </w:r>
      <w:r>
        <w:t>реализацию). Логика развития действия: неспецифичные действия - функциональные действия -</w:t>
      </w:r>
      <w:r>
        <w:rPr>
          <w:spacing w:val="1"/>
        </w:rPr>
        <w:t xml:space="preserve"> </w:t>
      </w:r>
      <w:r>
        <w:t>выделение</w:t>
      </w:r>
      <w:r>
        <w:rPr>
          <w:spacing w:val="7"/>
        </w:rPr>
        <w:t xml:space="preserve"> </w:t>
      </w:r>
      <w:r>
        <w:t>способа</w:t>
      </w:r>
      <w:r>
        <w:rPr>
          <w:spacing w:val="9"/>
        </w:rPr>
        <w:t xml:space="preserve"> </w:t>
      </w:r>
      <w:r>
        <w:t>действия</w:t>
      </w:r>
      <w:r>
        <w:rPr>
          <w:spacing w:val="11"/>
        </w:rPr>
        <w:t xml:space="preserve"> </w:t>
      </w:r>
      <w:r>
        <w:t>-</w:t>
      </w:r>
      <w:r>
        <w:rPr>
          <w:spacing w:val="9"/>
        </w:rPr>
        <w:t xml:space="preserve"> </w:t>
      </w:r>
      <w:r>
        <w:t>перенос</w:t>
      </w:r>
      <w:r>
        <w:rPr>
          <w:spacing w:val="7"/>
        </w:rPr>
        <w:t xml:space="preserve"> </w:t>
      </w:r>
      <w:r>
        <w:t>действия</w:t>
      </w:r>
      <w:r>
        <w:rPr>
          <w:spacing w:val="9"/>
        </w:rPr>
        <w:t xml:space="preserve"> </w:t>
      </w:r>
      <w:r>
        <w:t>(с</w:t>
      </w:r>
      <w:r>
        <w:rPr>
          <w:spacing w:val="8"/>
        </w:rPr>
        <w:t xml:space="preserve"> </w:t>
      </w:r>
      <w:r>
        <w:t>одного</w:t>
      </w:r>
      <w:r>
        <w:rPr>
          <w:spacing w:val="6"/>
        </w:rPr>
        <w:t xml:space="preserve"> </w:t>
      </w:r>
      <w:r>
        <w:t>предмета</w:t>
      </w:r>
      <w:r>
        <w:rPr>
          <w:spacing w:val="9"/>
        </w:rPr>
        <w:t xml:space="preserve"> </w:t>
      </w:r>
      <w:r>
        <w:t>на</w:t>
      </w:r>
      <w:r>
        <w:rPr>
          <w:spacing w:val="7"/>
        </w:rPr>
        <w:t xml:space="preserve"> </w:t>
      </w:r>
      <w:r>
        <w:t>другой,</w:t>
      </w:r>
      <w:r>
        <w:rPr>
          <w:spacing w:val="9"/>
        </w:rPr>
        <w:t xml:space="preserve"> </w:t>
      </w:r>
      <w:r>
        <w:t>из</w:t>
      </w:r>
      <w:r>
        <w:rPr>
          <w:spacing w:val="10"/>
        </w:rPr>
        <w:t xml:space="preserve"> </w:t>
      </w:r>
      <w:r>
        <w:t>одной</w:t>
      </w:r>
      <w:r>
        <w:rPr>
          <w:spacing w:val="9"/>
        </w:rPr>
        <w:t xml:space="preserve"> </w:t>
      </w:r>
      <w:r>
        <w:t>ситуации</w:t>
      </w:r>
      <w:r>
        <w:rPr>
          <w:spacing w:val="-57"/>
        </w:rPr>
        <w:t xml:space="preserve"> </w:t>
      </w:r>
      <w:r>
        <w:t>в другую). Предметно-орудийные действия формируются только в сотрудничестве со взрослым.</w:t>
      </w:r>
      <w:r>
        <w:rPr>
          <w:spacing w:val="1"/>
        </w:rPr>
        <w:t xml:space="preserve"> </w:t>
      </w:r>
      <w:r>
        <w:t>Функции</w:t>
      </w:r>
      <w:r>
        <w:rPr>
          <w:spacing w:val="1"/>
        </w:rPr>
        <w:t xml:space="preserve"> </w:t>
      </w:r>
      <w:r>
        <w:t>взрослого</w:t>
      </w:r>
      <w:r>
        <w:rPr>
          <w:spacing w:val="1"/>
        </w:rPr>
        <w:t xml:space="preserve"> </w:t>
      </w:r>
      <w:r>
        <w:t>в</w:t>
      </w:r>
      <w:r>
        <w:rPr>
          <w:spacing w:val="1"/>
        </w:rPr>
        <w:t xml:space="preserve"> </w:t>
      </w:r>
      <w:r>
        <w:t>формировании</w:t>
      </w:r>
      <w:r>
        <w:rPr>
          <w:spacing w:val="1"/>
        </w:rPr>
        <w:t xml:space="preserve"> </w:t>
      </w:r>
      <w:r>
        <w:t>предметных</w:t>
      </w:r>
      <w:r>
        <w:rPr>
          <w:spacing w:val="1"/>
        </w:rPr>
        <w:t xml:space="preserve"> </w:t>
      </w:r>
      <w:r>
        <w:t>действий:</w:t>
      </w:r>
      <w:r>
        <w:rPr>
          <w:spacing w:val="1"/>
        </w:rPr>
        <w:t xml:space="preserve"> </w:t>
      </w:r>
      <w:r>
        <w:t>показ,</w:t>
      </w:r>
      <w:r>
        <w:rPr>
          <w:spacing w:val="1"/>
        </w:rPr>
        <w:t xml:space="preserve"> </w:t>
      </w:r>
      <w:r>
        <w:t>совместные</w:t>
      </w:r>
      <w:r>
        <w:rPr>
          <w:spacing w:val="1"/>
        </w:rPr>
        <w:t xml:space="preserve"> </w:t>
      </w:r>
      <w:r>
        <w:t>действия,</w:t>
      </w:r>
      <w:r>
        <w:rPr>
          <w:spacing w:val="1"/>
        </w:rPr>
        <w:t xml:space="preserve"> </w:t>
      </w:r>
      <w:r>
        <w:t>поощрение</w:t>
      </w:r>
      <w:r>
        <w:rPr>
          <w:spacing w:val="1"/>
        </w:rPr>
        <w:t xml:space="preserve"> </w:t>
      </w:r>
      <w:r>
        <w:t>активных</w:t>
      </w:r>
      <w:r>
        <w:rPr>
          <w:spacing w:val="1"/>
        </w:rPr>
        <w:t xml:space="preserve"> </w:t>
      </w:r>
      <w:r>
        <w:t>проб</w:t>
      </w:r>
      <w:r>
        <w:rPr>
          <w:spacing w:val="1"/>
        </w:rPr>
        <w:t xml:space="preserve"> </w:t>
      </w:r>
      <w:r>
        <w:t>ребенка,</w:t>
      </w:r>
      <w:r>
        <w:rPr>
          <w:spacing w:val="1"/>
        </w:rPr>
        <w:t xml:space="preserve"> </w:t>
      </w:r>
      <w:r>
        <w:t>словесные</w:t>
      </w:r>
      <w:r>
        <w:rPr>
          <w:spacing w:val="1"/>
        </w:rPr>
        <w:t xml:space="preserve"> </w:t>
      </w:r>
      <w:r>
        <w:t>указания.</w:t>
      </w:r>
      <w:r>
        <w:rPr>
          <w:spacing w:val="1"/>
        </w:rPr>
        <w:t xml:space="preserve"> </w:t>
      </w:r>
      <w:r>
        <w:t>Предметная</w:t>
      </w:r>
      <w:r>
        <w:rPr>
          <w:spacing w:val="1"/>
        </w:rPr>
        <w:t xml:space="preserve"> </w:t>
      </w:r>
      <w:r>
        <w:t>деятельность</w:t>
      </w:r>
      <w:r>
        <w:rPr>
          <w:spacing w:val="1"/>
        </w:rPr>
        <w:t xml:space="preserve"> </w:t>
      </w:r>
      <w:r>
        <w:t>становится</w:t>
      </w:r>
      <w:r>
        <w:rPr>
          <w:spacing w:val="-57"/>
        </w:rPr>
        <w:t xml:space="preserve"> </w:t>
      </w:r>
      <w:r>
        <w:t>основой</w:t>
      </w:r>
      <w:r>
        <w:rPr>
          <w:spacing w:val="1"/>
        </w:rPr>
        <w:t xml:space="preserve"> </w:t>
      </w:r>
      <w:r>
        <w:t>развития</w:t>
      </w:r>
      <w:r>
        <w:rPr>
          <w:spacing w:val="1"/>
        </w:rPr>
        <w:t xml:space="preserve"> </w:t>
      </w:r>
      <w:r>
        <w:t>наглядно-образного</w:t>
      </w:r>
      <w:r>
        <w:rPr>
          <w:spacing w:val="1"/>
        </w:rPr>
        <w:t xml:space="preserve"> </w:t>
      </w:r>
      <w:r>
        <w:t>мышления</w:t>
      </w:r>
      <w:r>
        <w:rPr>
          <w:spacing w:val="1"/>
        </w:rPr>
        <w:t xml:space="preserve"> </w:t>
      </w:r>
      <w:r>
        <w:t>через</w:t>
      </w:r>
      <w:r>
        <w:rPr>
          <w:spacing w:val="1"/>
        </w:rPr>
        <w:t xml:space="preserve"> </w:t>
      </w:r>
      <w:r>
        <w:t>представления</w:t>
      </w:r>
      <w:r>
        <w:rPr>
          <w:spacing w:val="1"/>
        </w:rPr>
        <w:t xml:space="preserve"> </w:t>
      </w:r>
      <w:r>
        <w:t>о</w:t>
      </w:r>
      <w:r>
        <w:rPr>
          <w:spacing w:val="1"/>
        </w:rPr>
        <w:t xml:space="preserve"> </w:t>
      </w:r>
      <w:r>
        <w:t>цели</w:t>
      </w:r>
      <w:r>
        <w:rPr>
          <w:spacing w:val="1"/>
        </w:rPr>
        <w:t xml:space="preserve"> </w:t>
      </w:r>
      <w:r>
        <w:t>действия</w:t>
      </w:r>
      <w:r>
        <w:rPr>
          <w:spacing w:val="1"/>
        </w:rPr>
        <w:t xml:space="preserve"> </w:t>
      </w:r>
      <w:r>
        <w:t>и</w:t>
      </w:r>
      <w:r>
        <w:rPr>
          <w:spacing w:val="1"/>
        </w:rPr>
        <w:t xml:space="preserve"> </w:t>
      </w:r>
      <w:r>
        <w:t>ожидаемом результате, выделение соотношений и связей между предметами, условий реализации</w:t>
      </w:r>
      <w:r>
        <w:rPr>
          <w:spacing w:val="1"/>
        </w:rPr>
        <w:t xml:space="preserve"> </w:t>
      </w:r>
      <w:r>
        <w:t>действий.</w:t>
      </w:r>
    </w:p>
    <w:p w14:paraId="111BF0FF" w14:textId="77777777" w:rsidR="002C6E8D" w:rsidRDefault="0069355F">
      <w:pPr>
        <w:pStyle w:val="af3"/>
        <w:spacing w:line="276" w:lineRule="auto"/>
        <w:ind w:left="0" w:firstLine="709"/>
      </w:pPr>
      <w:r>
        <w:t>Второй год жизни - период интенсивного формирования речи, где можно выделить два</w:t>
      </w:r>
      <w:r>
        <w:rPr>
          <w:spacing w:val="1"/>
        </w:rPr>
        <w:t xml:space="preserve"> </w:t>
      </w:r>
      <w:r>
        <w:t>основных этапа. Первый (от года до года и шести-восьми месяцев) - переходный, со следующими</w:t>
      </w:r>
      <w:r>
        <w:rPr>
          <w:spacing w:val="1"/>
        </w:rPr>
        <w:t xml:space="preserve"> </w:t>
      </w:r>
      <w:r>
        <w:t>особенностями:</w:t>
      </w:r>
      <w:r>
        <w:rPr>
          <w:spacing w:val="1"/>
        </w:rPr>
        <w:t xml:space="preserve"> </w:t>
      </w:r>
      <w:r>
        <w:t>интенсивное</w:t>
      </w:r>
      <w:r>
        <w:rPr>
          <w:spacing w:val="1"/>
        </w:rPr>
        <w:t xml:space="preserve"> </w:t>
      </w:r>
      <w:r>
        <w:t>развитие</w:t>
      </w:r>
      <w:r>
        <w:rPr>
          <w:spacing w:val="1"/>
        </w:rPr>
        <w:t xml:space="preserve"> </w:t>
      </w:r>
      <w:r>
        <w:t>понимания,</w:t>
      </w:r>
      <w:r>
        <w:rPr>
          <w:spacing w:val="1"/>
        </w:rPr>
        <w:t xml:space="preserve"> </w:t>
      </w:r>
      <w:r>
        <w:t>активной</w:t>
      </w:r>
      <w:r>
        <w:rPr>
          <w:spacing w:val="1"/>
        </w:rPr>
        <w:t xml:space="preserve"> </w:t>
      </w:r>
      <w:r>
        <w:t>речи</w:t>
      </w:r>
      <w:r>
        <w:rPr>
          <w:spacing w:val="1"/>
        </w:rPr>
        <w:t xml:space="preserve"> </w:t>
      </w:r>
      <w:r>
        <w:t>почти</w:t>
      </w:r>
      <w:r>
        <w:rPr>
          <w:spacing w:val="1"/>
        </w:rPr>
        <w:t xml:space="preserve"> </w:t>
      </w:r>
      <w:r>
        <w:t>нет;</w:t>
      </w:r>
      <w:r>
        <w:rPr>
          <w:spacing w:val="1"/>
        </w:rPr>
        <w:t xml:space="preserve"> </w:t>
      </w:r>
      <w:r>
        <w:t>активная</w:t>
      </w:r>
      <w:r>
        <w:rPr>
          <w:spacing w:val="1"/>
        </w:rPr>
        <w:t xml:space="preserve"> </w:t>
      </w:r>
      <w:r>
        <w:t>речь</w:t>
      </w:r>
      <w:r>
        <w:rPr>
          <w:spacing w:val="1"/>
        </w:rPr>
        <w:t xml:space="preserve"> </w:t>
      </w:r>
      <w:r>
        <w:t>своеобразна по лексике, семантике, фонетике, грамматике, синтаксису. Второй период (от года и</w:t>
      </w:r>
      <w:r>
        <w:rPr>
          <w:spacing w:val="1"/>
        </w:rPr>
        <w:t xml:space="preserve"> </w:t>
      </w:r>
      <w:r>
        <w:t>восьми месяцев до трех лет) - практическое овладение речью. Связи между предметом (действием)</w:t>
      </w:r>
      <w:r>
        <w:rPr>
          <w:spacing w:val="-57"/>
        </w:rPr>
        <w:t xml:space="preserve"> </w:t>
      </w:r>
      <w:r>
        <w:t>и словами, их обозначающими, формируются значительно быстрее, чем в конце первого года</w:t>
      </w:r>
      <w:r>
        <w:rPr>
          <w:spacing w:val="1"/>
        </w:rPr>
        <w:t xml:space="preserve"> </w:t>
      </w:r>
      <w:r>
        <w:t>(«взрыв наименований»). При этом понимание речи окружающих по-прежнему опережает умение</w:t>
      </w:r>
      <w:r>
        <w:rPr>
          <w:spacing w:val="1"/>
        </w:rPr>
        <w:t xml:space="preserve"> </w:t>
      </w:r>
      <w:r>
        <w:t>говорить. Установлена четкая зависимость между качеством языковой стимуляции в домашнем</w:t>
      </w:r>
      <w:r>
        <w:rPr>
          <w:spacing w:val="1"/>
        </w:rPr>
        <w:t xml:space="preserve"> </w:t>
      </w:r>
      <w:r>
        <w:t>окружении</w:t>
      </w:r>
      <w:r>
        <w:rPr>
          <w:spacing w:val="1"/>
        </w:rPr>
        <w:t xml:space="preserve"> </w:t>
      </w:r>
      <w:r>
        <w:t>ребенка</w:t>
      </w:r>
      <w:r>
        <w:rPr>
          <w:spacing w:val="1"/>
        </w:rPr>
        <w:t xml:space="preserve"> </w:t>
      </w:r>
      <w:r>
        <w:t>и</w:t>
      </w:r>
      <w:r>
        <w:rPr>
          <w:spacing w:val="1"/>
        </w:rPr>
        <w:t xml:space="preserve"> </w:t>
      </w:r>
      <w:r>
        <w:t>развитием</w:t>
      </w:r>
      <w:r>
        <w:rPr>
          <w:spacing w:val="1"/>
        </w:rPr>
        <w:t xml:space="preserve"> </w:t>
      </w:r>
      <w:r>
        <w:t>его</w:t>
      </w:r>
      <w:r>
        <w:rPr>
          <w:spacing w:val="1"/>
        </w:rPr>
        <w:t xml:space="preserve"> </w:t>
      </w:r>
      <w:r>
        <w:t>речи.</w:t>
      </w:r>
      <w:r>
        <w:rPr>
          <w:spacing w:val="1"/>
        </w:rPr>
        <w:t xml:space="preserve"> </w:t>
      </w:r>
      <w:r>
        <w:t>Дети</w:t>
      </w:r>
      <w:r>
        <w:rPr>
          <w:spacing w:val="1"/>
        </w:rPr>
        <w:t xml:space="preserve"> </w:t>
      </w:r>
      <w:r>
        <w:t>усваивают</w:t>
      </w:r>
      <w:r>
        <w:rPr>
          <w:spacing w:val="1"/>
        </w:rPr>
        <w:t xml:space="preserve"> </w:t>
      </w:r>
      <w:r>
        <w:t>названия</w:t>
      </w:r>
      <w:r>
        <w:rPr>
          <w:spacing w:val="1"/>
        </w:rPr>
        <w:t xml:space="preserve"> </w:t>
      </w:r>
      <w:r>
        <w:t>предметов,</w:t>
      </w:r>
      <w:r>
        <w:rPr>
          <w:spacing w:val="1"/>
        </w:rPr>
        <w:t xml:space="preserve"> </w:t>
      </w:r>
      <w:r>
        <w:t>действий,</w:t>
      </w:r>
      <w:r>
        <w:rPr>
          <w:spacing w:val="1"/>
        </w:rPr>
        <w:t xml:space="preserve"> </w:t>
      </w:r>
      <w:r>
        <w:t>обозначения некоторых качеств и состояний. Благодаря этому можно организовать деятельность и</w:t>
      </w:r>
      <w:r>
        <w:rPr>
          <w:spacing w:val="-57"/>
        </w:rPr>
        <w:t xml:space="preserve"> </w:t>
      </w:r>
      <w:r>
        <w:t>поведение малышей, формировать и совершенствовать восприятие, в том числе составляющие</w:t>
      </w:r>
      <w:r>
        <w:rPr>
          <w:spacing w:val="1"/>
        </w:rPr>
        <w:t xml:space="preserve"> </w:t>
      </w:r>
      <w:r>
        <w:t>основу сенсорного воспитания. Самые первые слова обозначают те предметы, с которыми ребенок</w:t>
      </w:r>
      <w:r>
        <w:rPr>
          <w:spacing w:val="-57"/>
        </w:rPr>
        <w:t xml:space="preserve"> </w:t>
      </w:r>
      <w:r>
        <w:t>может играть (мяч, машинка и т. п.). Поскольку в окружении каждого ребенка набор предметов, с</w:t>
      </w:r>
      <w:r>
        <w:rPr>
          <w:spacing w:val="1"/>
        </w:rPr>
        <w:t xml:space="preserve"> </w:t>
      </w:r>
      <w:r>
        <w:t>которыми он может так или иначе взаимодействовать, различен, то и первоначальный словарный</w:t>
      </w:r>
      <w:r>
        <w:rPr>
          <w:spacing w:val="1"/>
        </w:rPr>
        <w:t xml:space="preserve"> </w:t>
      </w:r>
      <w:r>
        <w:t>запас каждого ребенка уникален. Научившись употреблять слова применительно к определенной</w:t>
      </w:r>
      <w:r>
        <w:rPr>
          <w:spacing w:val="1"/>
        </w:rPr>
        <w:t xml:space="preserve"> </w:t>
      </w:r>
      <w:r>
        <w:t>ситуации,</w:t>
      </w:r>
      <w:r>
        <w:rPr>
          <w:spacing w:val="1"/>
        </w:rPr>
        <w:t xml:space="preserve"> </w:t>
      </w:r>
      <w:r>
        <w:t>дети</w:t>
      </w:r>
      <w:r>
        <w:rPr>
          <w:spacing w:val="1"/>
        </w:rPr>
        <w:t xml:space="preserve"> </w:t>
      </w:r>
      <w:r>
        <w:t>вскоре</w:t>
      </w:r>
      <w:r>
        <w:rPr>
          <w:spacing w:val="1"/>
        </w:rPr>
        <w:t xml:space="preserve"> </w:t>
      </w:r>
      <w:r>
        <w:t>начинают</w:t>
      </w:r>
      <w:r>
        <w:rPr>
          <w:spacing w:val="1"/>
        </w:rPr>
        <w:t xml:space="preserve"> </w:t>
      </w:r>
      <w:r>
        <w:t>использовать</w:t>
      </w:r>
      <w:r>
        <w:rPr>
          <w:spacing w:val="1"/>
        </w:rPr>
        <w:t xml:space="preserve"> </w:t>
      </w:r>
      <w:r>
        <w:t>их</w:t>
      </w:r>
      <w:r>
        <w:rPr>
          <w:spacing w:val="1"/>
        </w:rPr>
        <w:t xml:space="preserve"> </w:t>
      </w:r>
      <w:r>
        <w:t>в</w:t>
      </w:r>
      <w:r>
        <w:rPr>
          <w:spacing w:val="1"/>
        </w:rPr>
        <w:t xml:space="preserve"> </w:t>
      </w:r>
      <w:r>
        <w:t>описаниях</w:t>
      </w:r>
      <w:r>
        <w:rPr>
          <w:spacing w:val="1"/>
        </w:rPr>
        <w:t xml:space="preserve"> </w:t>
      </w:r>
      <w:r>
        <w:t>других</w:t>
      </w:r>
      <w:r>
        <w:rPr>
          <w:spacing w:val="1"/>
        </w:rPr>
        <w:t xml:space="preserve"> </w:t>
      </w:r>
      <w:r>
        <w:t>ситуаций,</w:t>
      </w:r>
      <w:r>
        <w:rPr>
          <w:spacing w:val="1"/>
        </w:rPr>
        <w:t xml:space="preserve"> </w:t>
      </w:r>
      <w:r>
        <w:t>не</w:t>
      </w:r>
      <w:r>
        <w:rPr>
          <w:spacing w:val="1"/>
        </w:rPr>
        <w:t xml:space="preserve"> </w:t>
      </w:r>
      <w:r>
        <w:t>замечая</w:t>
      </w:r>
      <w:r>
        <w:rPr>
          <w:spacing w:val="1"/>
        </w:rPr>
        <w:t xml:space="preserve"> </w:t>
      </w:r>
      <w:r>
        <w:lastRenderedPageBreak/>
        <w:t>производимой нередко подмены их истинного значения. В процессе разнообразной деятельности</w:t>
      </w:r>
      <w:r>
        <w:rPr>
          <w:spacing w:val="1"/>
        </w:rPr>
        <w:t xml:space="preserve"> </w:t>
      </w:r>
      <w:r>
        <w:t>со</w:t>
      </w:r>
      <w:r>
        <w:rPr>
          <w:spacing w:val="12"/>
        </w:rPr>
        <w:t xml:space="preserve"> </w:t>
      </w:r>
      <w:r>
        <w:t>взрослыми</w:t>
      </w:r>
      <w:r>
        <w:rPr>
          <w:spacing w:val="14"/>
        </w:rPr>
        <w:t xml:space="preserve"> </w:t>
      </w:r>
      <w:r>
        <w:t>дети</w:t>
      </w:r>
      <w:r>
        <w:rPr>
          <w:spacing w:val="18"/>
        </w:rPr>
        <w:t xml:space="preserve"> </w:t>
      </w:r>
      <w:r>
        <w:t>усваивают,</w:t>
      </w:r>
      <w:r>
        <w:rPr>
          <w:spacing w:val="13"/>
        </w:rPr>
        <w:t xml:space="preserve"> </w:t>
      </w:r>
      <w:r>
        <w:t>что</w:t>
      </w:r>
      <w:r>
        <w:rPr>
          <w:spacing w:val="12"/>
        </w:rPr>
        <w:t xml:space="preserve"> </w:t>
      </w:r>
      <w:r>
        <w:t>одно</w:t>
      </w:r>
      <w:r>
        <w:rPr>
          <w:spacing w:val="13"/>
        </w:rPr>
        <w:t xml:space="preserve"> </w:t>
      </w:r>
      <w:r>
        <w:t>и</w:t>
      </w:r>
      <w:r>
        <w:rPr>
          <w:spacing w:val="13"/>
        </w:rPr>
        <w:t xml:space="preserve"> </w:t>
      </w:r>
      <w:r>
        <w:t>то</w:t>
      </w:r>
      <w:r>
        <w:rPr>
          <w:spacing w:val="13"/>
        </w:rPr>
        <w:t xml:space="preserve"> </w:t>
      </w:r>
      <w:r>
        <w:t>же</w:t>
      </w:r>
      <w:r>
        <w:rPr>
          <w:spacing w:val="10"/>
        </w:rPr>
        <w:t xml:space="preserve"> </w:t>
      </w:r>
      <w:r>
        <w:t>действие</w:t>
      </w:r>
      <w:r>
        <w:rPr>
          <w:spacing w:val="12"/>
        </w:rPr>
        <w:t xml:space="preserve"> </w:t>
      </w:r>
      <w:r>
        <w:t>может</w:t>
      </w:r>
      <w:r>
        <w:rPr>
          <w:spacing w:val="13"/>
        </w:rPr>
        <w:t xml:space="preserve"> </w:t>
      </w:r>
      <w:r>
        <w:t>относиться</w:t>
      </w:r>
      <w:r>
        <w:rPr>
          <w:spacing w:val="12"/>
        </w:rPr>
        <w:t xml:space="preserve"> </w:t>
      </w:r>
      <w:r>
        <w:t>к</w:t>
      </w:r>
      <w:r>
        <w:rPr>
          <w:spacing w:val="13"/>
        </w:rPr>
        <w:t xml:space="preserve"> </w:t>
      </w:r>
      <w:r>
        <w:t>разным</w:t>
      </w:r>
      <w:r>
        <w:rPr>
          <w:spacing w:val="11"/>
        </w:rPr>
        <w:t xml:space="preserve"> </w:t>
      </w:r>
      <w:r>
        <w:t>предметам: «надень шапку, надень колечки на пирамидку и т.д.». Важным приобретением речи и мышления</w:t>
      </w:r>
      <w:r>
        <w:rPr>
          <w:spacing w:val="1"/>
        </w:rPr>
        <w:t xml:space="preserve"> </w:t>
      </w:r>
      <w:r>
        <w:t>является</w:t>
      </w:r>
      <w:r>
        <w:rPr>
          <w:spacing w:val="1"/>
        </w:rPr>
        <w:t xml:space="preserve"> </w:t>
      </w:r>
      <w:r>
        <w:t>формирующаяся</w:t>
      </w:r>
      <w:r>
        <w:rPr>
          <w:spacing w:val="1"/>
        </w:rPr>
        <w:t xml:space="preserve"> </w:t>
      </w:r>
      <w:r>
        <w:t>на</w:t>
      </w:r>
      <w:r>
        <w:rPr>
          <w:spacing w:val="1"/>
        </w:rPr>
        <w:t xml:space="preserve"> </w:t>
      </w:r>
      <w:r>
        <w:t>втором</w:t>
      </w:r>
      <w:r>
        <w:rPr>
          <w:spacing w:val="1"/>
        </w:rPr>
        <w:t xml:space="preserve"> </w:t>
      </w:r>
      <w:r>
        <w:t>году</w:t>
      </w:r>
      <w:r>
        <w:rPr>
          <w:spacing w:val="1"/>
        </w:rPr>
        <w:t xml:space="preserve"> </w:t>
      </w:r>
      <w:r>
        <w:t>жизни</w:t>
      </w:r>
      <w:r>
        <w:rPr>
          <w:spacing w:val="1"/>
        </w:rPr>
        <w:t xml:space="preserve"> </w:t>
      </w:r>
      <w:r>
        <w:t>способность</w:t>
      </w:r>
      <w:r>
        <w:rPr>
          <w:spacing w:val="1"/>
        </w:rPr>
        <w:t xml:space="preserve"> </w:t>
      </w:r>
      <w:r>
        <w:t>обобщения.</w:t>
      </w:r>
      <w:r>
        <w:rPr>
          <w:spacing w:val="1"/>
        </w:rPr>
        <w:t xml:space="preserve"> </w:t>
      </w:r>
      <w:r>
        <w:t>Слово</w:t>
      </w:r>
      <w:r>
        <w:rPr>
          <w:spacing w:val="1"/>
        </w:rPr>
        <w:t xml:space="preserve"> </w:t>
      </w:r>
      <w:r>
        <w:t>в</w:t>
      </w:r>
      <w:r>
        <w:rPr>
          <w:spacing w:val="1"/>
        </w:rPr>
        <w:t xml:space="preserve"> </w:t>
      </w:r>
      <w:r>
        <w:t>сознании</w:t>
      </w:r>
      <w:r>
        <w:rPr>
          <w:spacing w:val="1"/>
        </w:rPr>
        <w:t xml:space="preserve"> </w:t>
      </w:r>
      <w:r>
        <w:t>ребенка</w:t>
      </w:r>
      <w:r>
        <w:rPr>
          <w:spacing w:val="1"/>
        </w:rPr>
        <w:t xml:space="preserve"> </w:t>
      </w:r>
      <w:r>
        <w:t>начинает</w:t>
      </w:r>
      <w:r>
        <w:rPr>
          <w:spacing w:val="1"/>
        </w:rPr>
        <w:t xml:space="preserve"> </w:t>
      </w:r>
      <w:r>
        <w:t>ассоциироваться</w:t>
      </w:r>
      <w:r>
        <w:rPr>
          <w:spacing w:val="1"/>
        </w:rPr>
        <w:t xml:space="preserve"> </w:t>
      </w:r>
      <w:r>
        <w:t>не</w:t>
      </w:r>
      <w:r>
        <w:rPr>
          <w:spacing w:val="1"/>
        </w:rPr>
        <w:t xml:space="preserve"> </w:t>
      </w:r>
      <w:r>
        <w:t>с</w:t>
      </w:r>
      <w:r>
        <w:rPr>
          <w:spacing w:val="1"/>
        </w:rPr>
        <w:t xml:space="preserve"> </w:t>
      </w:r>
      <w:r>
        <w:t>одним</w:t>
      </w:r>
      <w:r>
        <w:rPr>
          <w:spacing w:val="1"/>
        </w:rPr>
        <w:t xml:space="preserve"> </w:t>
      </w:r>
      <w:r>
        <w:t>предметом,</w:t>
      </w:r>
      <w:r>
        <w:rPr>
          <w:spacing w:val="1"/>
        </w:rPr>
        <w:t xml:space="preserve"> </w:t>
      </w:r>
      <w:r>
        <w:t>а</w:t>
      </w:r>
      <w:r>
        <w:rPr>
          <w:spacing w:val="1"/>
        </w:rPr>
        <w:t xml:space="preserve"> </w:t>
      </w:r>
      <w:r>
        <w:t>обозначать</w:t>
      </w:r>
      <w:r>
        <w:rPr>
          <w:spacing w:val="1"/>
        </w:rPr>
        <w:t xml:space="preserve"> </w:t>
      </w:r>
      <w:r>
        <w:t>все</w:t>
      </w:r>
      <w:r>
        <w:rPr>
          <w:spacing w:val="61"/>
        </w:rPr>
        <w:t xml:space="preserve"> </w:t>
      </w:r>
      <w:r>
        <w:t>предметы,</w:t>
      </w:r>
      <w:r>
        <w:rPr>
          <w:spacing w:val="1"/>
        </w:rPr>
        <w:t xml:space="preserve"> </w:t>
      </w:r>
      <w:r>
        <w:t>относящиеся к этой группе, несмотря на различие по цвету, размеру и даже внешнему виду (кукла</w:t>
      </w:r>
      <w:r>
        <w:rPr>
          <w:spacing w:val="1"/>
        </w:rPr>
        <w:t xml:space="preserve"> </w:t>
      </w:r>
      <w:r>
        <w:t>большая и маленькая). Активный словарь на протяжении года увеличивается неравномерно. К</w:t>
      </w:r>
      <w:r>
        <w:rPr>
          <w:spacing w:val="1"/>
        </w:rPr>
        <w:t xml:space="preserve"> </w:t>
      </w:r>
      <w:r>
        <w:t>полутора</w:t>
      </w:r>
      <w:r>
        <w:rPr>
          <w:spacing w:val="1"/>
        </w:rPr>
        <w:t xml:space="preserve"> </w:t>
      </w:r>
      <w:r>
        <w:t>годам</w:t>
      </w:r>
      <w:r>
        <w:rPr>
          <w:spacing w:val="1"/>
        </w:rPr>
        <w:t xml:space="preserve"> </w:t>
      </w:r>
      <w:r>
        <w:t>он</w:t>
      </w:r>
      <w:r>
        <w:rPr>
          <w:spacing w:val="1"/>
        </w:rPr>
        <w:t xml:space="preserve"> </w:t>
      </w:r>
      <w:r>
        <w:t>равен</w:t>
      </w:r>
      <w:r>
        <w:rPr>
          <w:spacing w:val="1"/>
        </w:rPr>
        <w:t xml:space="preserve"> </w:t>
      </w:r>
      <w:r>
        <w:t>примерно</w:t>
      </w:r>
      <w:r>
        <w:rPr>
          <w:spacing w:val="1"/>
        </w:rPr>
        <w:t xml:space="preserve"> </w:t>
      </w:r>
      <w:r>
        <w:t>20-30</w:t>
      </w:r>
      <w:r>
        <w:rPr>
          <w:spacing w:val="1"/>
        </w:rPr>
        <w:t xml:space="preserve"> </w:t>
      </w:r>
      <w:r>
        <w:t>словам.</w:t>
      </w:r>
      <w:r>
        <w:rPr>
          <w:spacing w:val="1"/>
        </w:rPr>
        <w:t xml:space="preserve"> </w:t>
      </w:r>
      <w:r>
        <w:t>После</w:t>
      </w:r>
      <w:r>
        <w:rPr>
          <w:spacing w:val="1"/>
        </w:rPr>
        <w:t xml:space="preserve"> </w:t>
      </w:r>
      <w:r>
        <w:t>года</w:t>
      </w:r>
      <w:r>
        <w:rPr>
          <w:spacing w:val="1"/>
        </w:rPr>
        <w:t xml:space="preserve"> </w:t>
      </w:r>
      <w:r>
        <w:t>и</w:t>
      </w:r>
      <w:r>
        <w:rPr>
          <w:spacing w:val="1"/>
        </w:rPr>
        <w:t xml:space="preserve"> </w:t>
      </w:r>
      <w:r>
        <w:t>восьми</w:t>
      </w:r>
      <w:r>
        <w:rPr>
          <w:spacing w:val="1"/>
        </w:rPr>
        <w:t xml:space="preserve"> </w:t>
      </w:r>
      <w:r>
        <w:t>-</w:t>
      </w:r>
      <w:r>
        <w:rPr>
          <w:spacing w:val="1"/>
        </w:rPr>
        <w:t xml:space="preserve"> </w:t>
      </w:r>
      <w:r>
        <w:t>десяти</w:t>
      </w:r>
      <w:r>
        <w:rPr>
          <w:spacing w:val="60"/>
        </w:rPr>
        <w:t xml:space="preserve"> </w:t>
      </w:r>
      <w:r>
        <w:t>месяцев</w:t>
      </w:r>
      <w:r>
        <w:rPr>
          <w:spacing w:val="1"/>
        </w:rPr>
        <w:t xml:space="preserve"> </w:t>
      </w:r>
      <w:r>
        <w:t>происходит скачок, и активно используемый словарь состоит теперь из 200-300 слов. В нем много</w:t>
      </w:r>
      <w:r>
        <w:rPr>
          <w:spacing w:val="1"/>
        </w:rPr>
        <w:t xml:space="preserve"> </w:t>
      </w:r>
      <w:r>
        <w:t>глаголов и существительных, встречаются простые прилагательные и наречия (тут, там, туда и т.</w:t>
      </w:r>
      <w:r>
        <w:rPr>
          <w:spacing w:val="1"/>
        </w:rPr>
        <w:t xml:space="preserve"> </w:t>
      </w:r>
      <w:r>
        <w:t>д.),</w:t>
      </w:r>
      <w:r>
        <w:rPr>
          <w:spacing w:val="1"/>
        </w:rPr>
        <w:t xml:space="preserve"> </w:t>
      </w:r>
      <w:r>
        <w:t>а</w:t>
      </w:r>
      <w:r>
        <w:rPr>
          <w:spacing w:val="1"/>
        </w:rPr>
        <w:t xml:space="preserve"> </w:t>
      </w:r>
      <w:r>
        <w:t>также</w:t>
      </w:r>
      <w:r>
        <w:rPr>
          <w:spacing w:val="1"/>
        </w:rPr>
        <w:t xml:space="preserve"> </w:t>
      </w:r>
      <w:r>
        <w:t>предлоги.</w:t>
      </w:r>
      <w:r>
        <w:rPr>
          <w:spacing w:val="1"/>
        </w:rPr>
        <w:t xml:space="preserve"> </w:t>
      </w:r>
      <w:r>
        <w:t>Упрощенные</w:t>
      </w:r>
      <w:r>
        <w:rPr>
          <w:spacing w:val="1"/>
        </w:rPr>
        <w:t xml:space="preserve"> </w:t>
      </w:r>
      <w:r>
        <w:t>слова</w:t>
      </w:r>
      <w:r>
        <w:rPr>
          <w:spacing w:val="1"/>
        </w:rPr>
        <w:t xml:space="preserve"> </w:t>
      </w:r>
      <w:r>
        <w:t>(«ту-ту»,</w:t>
      </w:r>
      <w:r>
        <w:rPr>
          <w:spacing w:val="1"/>
        </w:rPr>
        <w:t xml:space="preserve"> </w:t>
      </w:r>
      <w:r>
        <w:t>«ав-ав»)</w:t>
      </w:r>
      <w:r>
        <w:rPr>
          <w:spacing w:val="1"/>
        </w:rPr>
        <w:t xml:space="preserve"> </w:t>
      </w:r>
      <w:r>
        <w:t>заменяются</w:t>
      </w:r>
      <w:r>
        <w:rPr>
          <w:spacing w:val="1"/>
        </w:rPr>
        <w:t xml:space="preserve"> </w:t>
      </w:r>
      <w:r>
        <w:t>обычными,</w:t>
      </w:r>
      <w:r>
        <w:rPr>
          <w:spacing w:val="1"/>
        </w:rPr>
        <w:t xml:space="preserve"> </w:t>
      </w:r>
      <w:r>
        <w:t>пусть</w:t>
      </w:r>
      <w:r>
        <w:rPr>
          <w:spacing w:val="1"/>
        </w:rPr>
        <w:t xml:space="preserve"> </w:t>
      </w:r>
      <w:r>
        <w:t>и</w:t>
      </w:r>
      <w:r>
        <w:rPr>
          <w:spacing w:val="1"/>
        </w:rPr>
        <w:t xml:space="preserve"> </w:t>
      </w:r>
      <w:r>
        <w:t>несовершенными</w:t>
      </w:r>
      <w:r>
        <w:rPr>
          <w:spacing w:val="1"/>
        </w:rPr>
        <w:t xml:space="preserve"> </w:t>
      </w:r>
      <w:r>
        <w:t>в</w:t>
      </w:r>
      <w:r>
        <w:rPr>
          <w:spacing w:val="1"/>
        </w:rPr>
        <w:t xml:space="preserve"> </w:t>
      </w:r>
      <w:r>
        <w:t>фонетическом</w:t>
      </w:r>
      <w:r>
        <w:rPr>
          <w:spacing w:val="1"/>
        </w:rPr>
        <w:t xml:space="preserve"> </w:t>
      </w:r>
      <w:r>
        <w:t>отношении.</w:t>
      </w:r>
      <w:r>
        <w:rPr>
          <w:spacing w:val="1"/>
        </w:rPr>
        <w:t xml:space="preserve"> </w:t>
      </w:r>
      <w:r>
        <w:t>После</w:t>
      </w:r>
      <w:r>
        <w:rPr>
          <w:spacing w:val="1"/>
        </w:rPr>
        <w:t xml:space="preserve"> </w:t>
      </w:r>
      <w:r>
        <w:t>полутора</w:t>
      </w:r>
      <w:r>
        <w:rPr>
          <w:spacing w:val="1"/>
        </w:rPr>
        <w:t xml:space="preserve"> </w:t>
      </w:r>
      <w:r>
        <w:t>лет</w:t>
      </w:r>
      <w:r>
        <w:rPr>
          <w:spacing w:val="1"/>
        </w:rPr>
        <w:t xml:space="preserve"> </w:t>
      </w:r>
      <w:r>
        <w:t>ребенок</w:t>
      </w:r>
      <w:r>
        <w:rPr>
          <w:spacing w:val="1"/>
        </w:rPr>
        <w:t xml:space="preserve"> </w:t>
      </w:r>
      <w:r>
        <w:t>чаще</w:t>
      </w:r>
      <w:r>
        <w:rPr>
          <w:spacing w:val="1"/>
        </w:rPr>
        <w:t xml:space="preserve"> </w:t>
      </w:r>
      <w:r>
        <w:t>всего</w:t>
      </w:r>
      <w:r>
        <w:rPr>
          <w:spacing w:val="1"/>
        </w:rPr>
        <w:t xml:space="preserve"> </w:t>
      </w:r>
      <w:r>
        <w:t>воспроизводит</w:t>
      </w:r>
      <w:r>
        <w:rPr>
          <w:spacing w:val="1"/>
        </w:rPr>
        <w:t xml:space="preserve"> </w:t>
      </w:r>
      <w:r>
        <w:t>контур</w:t>
      </w:r>
      <w:r>
        <w:rPr>
          <w:spacing w:val="1"/>
        </w:rPr>
        <w:t xml:space="preserve"> </w:t>
      </w:r>
      <w:r>
        <w:t>слова</w:t>
      </w:r>
      <w:r>
        <w:rPr>
          <w:spacing w:val="1"/>
        </w:rPr>
        <w:t xml:space="preserve"> </w:t>
      </w:r>
      <w:r>
        <w:t>(число</w:t>
      </w:r>
      <w:r>
        <w:rPr>
          <w:spacing w:val="1"/>
        </w:rPr>
        <w:t xml:space="preserve"> </w:t>
      </w:r>
      <w:r>
        <w:t>слогов),</w:t>
      </w:r>
      <w:r>
        <w:rPr>
          <w:spacing w:val="1"/>
        </w:rPr>
        <w:t xml:space="preserve"> </w:t>
      </w:r>
      <w:r>
        <w:t>наполняя</w:t>
      </w:r>
      <w:r>
        <w:rPr>
          <w:spacing w:val="1"/>
        </w:rPr>
        <w:t xml:space="preserve"> </w:t>
      </w:r>
      <w:r>
        <w:t>его</w:t>
      </w:r>
      <w:r>
        <w:rPr>
          <w:spacing w:val="1"/>
        </w:rPr>
        <w:t xml:space="preserve"> </w:t>
      </w:r>
      <w:r>
        <w:t>звуками-заместителями,</w:t>
      </w:r>
      <w:r>
        <w:rPr>
          <w:spacing w:val="60"/>
        </w:rPr>
        <w:t xml:space="preserve"> </w:t>
      </w:r>
      <w:r>
        <w:t>более</w:t>
      </w:r>
      <w:r>
        <w:rPr>
          <w:spacing w:val="60"/>
        </w:rPr>
        <w:t xml:space="preserve"> </w:t>
      </w:r>
      <w:r>
        <w:t>или</w:t>
      </w:r>
      <w:r>
        <w:rPr>
          <w:spacing w:val="1"/>
        </w:rPr>
        <w:t xml:space="preserve"> </w:t>
      </w:r>
      <w:r>
        <w:t>менее</w:t>
      </w:r>
      <w:r>
        <w:rPr>
          <w:spacing w:val="-2"/>
        </w:rPr>
        <w:t xml:space="preserve"> </w:t>
      </w:r>
      <w:r>
        <w:t>близкими</w:t>
      </w:r>
      <w:r>
        <w:rPr>
          <w:spacing w:val="-2"/>
        </w:rPr>
        <w:t xml:space="preserve"> </w:t>
      </w:r>
      <w:r>
        <w:t>по звучанию слышимому</w:t>
      </w:r>
      <w:r>
        <w:rPr>
          <w:spacing w:val="-5"/>
        </w:rPr>
        <w:t xml:space="preserve"> </w:t>
      </w:r>
      <w:r>
        <w:t>образцу.</w:t>
      </w:r>
    </w:p>
    <w:p w14:paraId="77F9152A" w14:textId="77777777" w:rsidR="002C6E8D" w:rsidRDefault="0069355F">
      <w:pPr>
        <w:pStyle w:val="af3"/>
        <w:spacing w:line="276" w:lineRule="auto"/>
        <w:ind w:left="0" w:firstLine="709"/>
      </w:pPr>
      <w:r>
        <w:t>У</w:t>
      </w:r>
      <w:r>
        <w:rPr>
          <w:spacing w:val="1"/>
        </w:rPr>
        <w:t xml:space="preserve"> </w:t>
      </w:r>
      <w:r>
        <w:t>двухлетних</w:t>
      </w:r>
      <w:r>
        <w:rPr>
          <w:spacing w:val="1"/>
        </w:rPr>
        <w:t xml:space="preserve"> </w:t>
      </w:r>
      <w:r>
        <w:t>детей</w:t>
      </w:r>
      <w:r>
        <w:rPr>
          <w:spacing w:val="1"/>
        </w:rPr>
        <w:t xml:space="preserve"> </w:t>
      </w:r>
      <w:r>
        <w:t>предметная</w:t>
      </w:r>
      <w:r>
        <w:rPr>
          <w:spacing w:val="1"/>
        </w:rPr>
        <w:t xml:space="preserve"> </w:t>
      </w:r>
      <w:r>
        <w:t>игра</w:t>
      </w:r>
      <w:r>
        <w:rPr>
          <w:spacing w:val="1"/>
        </w:rPr>
        <w:t xml:space="preserve"> </w:t>
      </w:r>
      <w:r>
        <w:t>становится</w:t>
      </w:r>
      <w:r>
        <w:rPr>
          <w:spacing w:val="1"/>
        </w:rPr>
        <w:t xml:space="preserve"> </w:t>
      </w:r>
      <w:r>
        <w:t>более</w:t>
      </w:r>
      <w:r>
        <w:rPr>
          <w:spacing w:val="1"/>
        </w:rPr>
        <w:t xml:space="preserve"> </w:t>
      </w:r>
      <w:r>
        <w:t>сложной,</w:t>
      </w:r>
      <w:r>
        <w:rPr>
          <w:spacing w:val="1"/>
        </w:rPr>
        <w:t xml:space="preserve"> </w:t>
      </w:r>
      <w:r>
        <w:t>содержательной.</w:t>
      </w:r>
      <w:r>
        <w:rPr>
          <w:spacing w:val="60"/>
        </w:rPr>
        <w:t xml:space="preserve"> </w:t>
      </w:r>
      <w:r>
        <w:t>В</w:t>
      </w:r>
      <w:r>
        <w:rPr>
          <w:spacing w:val="1"/>
        </w:rPr>
        <w:t xml:space="preserve"> </w:t>
      </w:r>
      <w:r>
        <w:t>полтора</w:t>
      </w:r>
      <w:r>
        <w:rPr>
          <w:spacing w:val="1"/>
        </w:rPr>
        <w:t xml:space="preserve"> </w:t>
      </w:r>
      <w:r>
        <w:t>года</w:t>
      </w:r>
      <w:r>
        <w:rPr>
          <w:spacing w:val="1"/>
        </w:rPr>
        <w:t xml:space="preserve"> </w:t>
      </w:r>
      <w:r>
        <w:t>дети</w:t>
      </w:r>
      <w:r>
        <w:rPr>
          <w:spacing w:val="1"/>
        </w:rPr>
        <w:t xml:space="preserve"> </w:t>
      </w:r>
      <w:r>
        <w:t>узнают</w:t>
      </w:r>
      <w:r>
        <w:rPr>
          <w:spacing w:val="1"/>
        </w:rPr>
        <w:t xml:space="preserve"> </w:t>
      </w:r>
      <w:r>
        <w:t>о</w:t>
      </w:r>
      <w:r>
        <w:rPr>
          <w:spacing w:val="1"/>
        </w:rPr>
        <w:t xml:space="preserve"> </w:t>
      </w:r>
      <w:r>
        <w:t>предназначении</w:t>
      </w:r>
      <w:r>
        <w:rPr>
          <w:spacing w:val="1"/>
        </w:rPr>
        <w:t xml:space="preserve"> </w:t>
      </w:r>
      <w:r>
        <w:t>многих</w:t>
      </w:r>
      <w:r>
        <w:rPr>
          <w:spacing w:val="1"/>
        </w:rPr>
        <w:t xml:space="preserve"> </w:t>
      </w:r>
      <w:r>
        <w:t>вещей,</w:t>
      </w:r>
      <w:r>
        <w:rPr>
          <w:spacing w:val="1"/>
        </w:rPr>
        <w:t xml:space="preserve"> </w:t>
      </w:r>
      <w:r>
        <w:t>закрепленном</w:t>
      </w:r>
      <w:r>
        <w:rPr>
          <w:spacing w:val="1"/>
        </w:rPr>
        <w:t xml:space="preserve"> </w:t>
      </w:r>
      <w:r>
        <w:t>в</w:t>
      </w:r>
      <w:r>
        <w:rPr>
          <w:spacing w:val="1"/>
        </w:rPr>
        <w:t xml:space="preserve"> </w:t>
      </w:r>
      <w:r>
        <w:t>культуре</w:t>
      </w:r>
      <w:r>
        <w:rPr>
          <w:spacing w:val="1"/>
        </w:rPr>
        <w:t xml:space="preserve"> </w:t>
      </w:r>
      <w:r>
        <w:t>их</w:t>
      </w:r>
      <w:r>
        <w:rPr>
          <w:spacing w:val="1"/>
        </w:rPr>
        <w:t xml:space="preserve"> </w:t>
      </w:r>
      <w:r>
        <w:t>социального</w:t>
      </w:r>
      <w:r>
        <w:rPr>
          <w:spacing w:val="10"/>
        </w:rPr>
        <w:t xml:space="preserve"> </w:t>
      </w:r>
      <w:r>
        <w:t>окружения,</w:t>
      </w:r>
      <w:r>
        <w:rPr>
          <w:spacing w:val="11"/>
        </w:rPr>
        <w:t xml:space="preserve"> </w:t>
      </w:r>
      <w:r>
        <w:t>и</w:t>
      </w:r>
      <w:r>
        <w:rPr>
          <w:spacing w:val="12"/>
        </w:rPr>
        <w:t xml:space="preserve"> </w:t>
      </w:r>
      <w:r>
        <w:t>с</w:t>
      </w:r>
      <w:r>
        <w:rPr>
          <w:spacing w:val="10"/>
        </w:rPr>
        <w:t xml:space="preserve"> </w:t>
      </w:r>
      <w:r>
        <w:t>этих</w:t>
      </w:r>
      <w:r>
        <w:rPr>
          <w:spacing w:val="10"/>
        </w:rPr>
        <w:t xml:space="preserve"> </w:t>
      </w:r>
      <w:r>
        <w:t>пор</w:t>
      </w:r>
      <w:r>
        <w:rPr>
          <w:spacing w:val="10"/>
        </w:rPr>
        <w:t xml:space="preserve"> </w:t>
      </w:r>
      <w:r>
        <w:t>игра</w:t>
      </w:r>
      <w:r>
        <w:rPr>
          <w:spacing w:val="10"/>
        </w:rPr>
        <w:t xml:space="preserve"> </w:t>
      </w:r>
      <w:r>
        <w:t>становится</w:t>
      </w:r>
      <w:r>
        <w:rPr>
          <w:spacing w:val="10"/>
        </w:rPr>
        <w:t xml:space="preserve"> </w:t>
      </w:r>
      <w:r>
        <w:t>все</w:t>
      </w:r>
      <w:r>
        <w:rPr>
          <w:spacing w:val="10"/>
        </w:rPr>
        <w:t xml:space="preserve"> </w:t>
      </w:r>
      <w:r>
        <w:t>более</w:t>
      </w:r>
      <w:r>
        <w:rPr>
          <w:spacing w:val="9"/>
        </w:rPr>
        <w:t xml:space="preserve"> </w:t>
      </w:r>
      <w:r>
        <w:t>символической.</w:t>
      </w:r>
      <w:r>
        <w:rPr>
          <w:spacing w:val="11"/>
        </w:rPr>
        <w:t xml:space="preserve"> </w:t>
      </w:r>
      <w:r>
        <w:t>Образы,</w:t>
      </w:r>
      <w:r>
        <w:rPr>
          <w:spacing w:val="10"/>
        </w:rPr>
        <w:t xml:space="preserve"> </w:t>
      </w:r>
      <w:r>
        <w:t>которые используют дети в своих играх, похожи на реальные предметы. Этапы развития игры в раннем</w:t>
      </w:r>
      <w:r>
        <w:rPr>
          <w:spacing w:val="1"/>
        </w:rPr>
        <w:t xml:space="preserve"> </w:t>
      </w:r>
      <w:r>
        <w:t>детстве:</w:t>
      </w:r>
      <w:r>
        <w:rPr>
          <w:spacing w:val="1"/>
        </w:rPr>
        <w:t xml:space="preserve"> </w:t>
      </w:r>
      <w:r>
        <w:t>на</w:t>
      </w:r>
      <w:r>
        <w:rPr>
          <w:spacing w:val="1"/>
        </w:rPr>
        <w:t xml:space="preserve"> </w:t>
      </w:r>
      <w:r>
        <w:t>первом</w:t>
      </w:r>
      <w:r>
        <w:rPr>
          <w:spacing w:val="1"/>
        </w:rPr>
        <w:t xml:space="preserve"> </w:t>
      </w:r>
      <w:r>
        <w:t>этапе</w:t>
      </w:r>
      <w:r>
        <w:rPr>
          <w:spacing w:val="1"/>
        </w:rPr>
        <w:t xml:space="preserve"> </w:t>
      </w:r>
      <w:r>
        <w:t>(один</w:t>
      </w:r>
      <w:r>
        <w:rPr>
          <w:spacing w:val="1"/>
        </w:rPr>
        <w:t xml:space="preserve"> </w:t>
      </w:r>
      <w:r>
        <w:t>год)</w:t>
      </w:r>
      <w:r>
        <w:rPr>
          <w:spacing w:val="1"/>
        </w:rPr>
        <w:t xml:space="preserve"> </w:t>
      </w:r>
      <w:r>
        <w:t>игра</w:t>
      </w:r>
      <w:r>
        <w:rPr>
          <w:spacing w:val="1"/>
        </w:rPr>
        <w:t xml:space="preserve"> </w:t>
      </w:r>
      <w:r>
        <w:t>носит</w:t>
      </w:r>
      <w:r>
        <w:rPr>
          <w:spacing w:val="1"/>
        </w:rPr>
        <w:t xml:space="preserve"> </w:t>
      </w:r>
      <w:r>
        <w:t>узко-подражательный</w:t>
      </w:r>
      <w:r>
        <w:rPr>
          <w:spacing w:val="1"/>
        </w:rPr>
        <w:t xml:space="preserve"> </w:t>
      </w:r>
      <w:r>
        <w:t>характер,</w:t>
      </w:r>
      <w:r>
        <w:rPr>
          <w:spacing w:val="60"/>
        </w:rPr>
        <w:t xml:space="preserve"> </w:t>
      </w:r>
      <w:r>
        <w:t>представляет</w:t>
      </w:r>
      <w:r>
        <w:rPr>
          <w:spacing w:val="-57"/>
        </w:rPr>
        <w:t xml:space="preserve"> </w:t>
      </w:r>
      <w:r>
        <w:t>собой</w:t>
      </w:r>
      <w:r>
        <w:rPr>
          <w:spacing w:val="1"/>
        </w:rPr>
        <w:t xml:space="preserve"> </w:t>
      </w:r>
      <w:r>
        <w:t>специфическое</w:t>
      </w:r>
      <w:r>
        <w:rPr>
          <w:spacing w:val="1"/>
        </w:rPr>
        <w:t xml:space="preserve"> </w:t>
      </w:r>
      <w:r>
        <w:t>манипулирование</w:t>
      </w:r>
      <w:r>
        <w:rPr>
          <w:spacing w:val="1"/>
        </w:rPr>
        <w:t xml:space="preserve"> </w:t>
      </w:r>
      <w:r>
        <w:t>предметом,</w:t>
      </w:r>
      <w:r>
        <w:rPr>
          <w:spacing w:val="1"/>
        </w:rPr>
        <w:t xml:space="preserve"> </w:t>
      </w:r>
      <w:r>
        <w:t>сначала</w:t>
      </w:r>
      <w:r>
        <w:rPr>
          <w:spacing w:val="1"/>
        </w:rPr>
        <w:t xml:space="preserve"> </w:t>
      </w:r>
      <w:r>
        <w:t>строго</w:t>
      </w:r>
      <w:r>
        <w:rPr>
          <w:spacing w:val="1"/>
        </w:rPr>
        <w:t xml:space="preserve"> </w:t>
      </w:r>
      <w:r>
        <w:t>определенным,</w:t>
      </w:r>
      <w:r>
        <w:rPr>
          <w:spacing w:val="1"/>
        </w:rPr>
        <w:t xml:space="preserve"> </w:t>
      </w:r>
      <w:r>
        <w:t>который</w:t>
      </w:r>
      <w:r>
        <w:rPr>
          <w:spacing w:val="1"/>
        </w:rPr>
        <w:t xml:space="preserve"> </w:t>
      </w:r>
      <w:r>
        <w:t>показал</w:t>
      </w:r>
      <w:r>
        <w:rPr>
          <w:spacing w:val="1"/>
        </w:rPr>
        <w:t xml:space="preserve"> </w:t>
      </w:r>
      <w:r>
        <w:t>взрослый,</w:t>
      </w:r>
      <w:r>
        <w:rPr>
          <w:spacing w:val="1"/>
        </w:rPr>
        <w:t xml:space="preserve"> </w:t>
      </w:r>
      <w:r>
        <w:t>а</w:t>
      </w:r>
      <w:r>
        <w:rPr>
          <w:spacing w:val="1"/>
        </w:rPr>
        <w:t xml:space="preserve"> </w:t>
      </w:r>
      <w:r>
        <w:t>затем</w:t>
      </w:r>
      <w:r>
        <w:rPr>
          <w:spacing w:val="1"/>
        </w:rPr>
        <w:t xml:space="preserve"> </w:t>
      </w:r>
      <w:r>
        <w:t>и</w:t>
      </w:r>
      <w:r>
        <w:rPr>
          <w:spacing w:val="1"/>
        </w:rPr>
        <w:t xml:space="preserve"> </w:t>
      </w:r>
      <w:r>
        <w:t>другими.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репертуар</w:t>
      </w:r>
      <w:r>
        <w:rPr>
          <w:spacing w:val="1"/>
        </w:rPr>
        <w:t xml:space="preserve"> </w:t>
      </w:r>
      <w:r>
        <w:t>предметных</w:t>
      </w:r>
      <w:r>
        <w:rPr>
          <w:spacing w:val="1"/>
        </w:rPr>
        <w:t xml:space="preserve"> </w:t>
      </w:r>
      <w:r>
        <w:t>действий</w:t>
      </w:r>
      <w:r>
        <w:rPr>
          <w:spacing w:val="1"/>
        </w:rPr>
        <w:t xml:space="preserve"> </w:t>
      </w:r>
      <w:r>
        <w:t>расширяется,</w:t>
      </w:r>
      <w:r>
        <w:rPr>
          <w:spacing w:val="1"/>
        </w:rPr>
        <w:t xml:space="preserve"> </w:t>
      </w:r>
      <w:r>
        <w:t>и</w:t>
      </w:r>
      <w:r>
        <w:rPr>
          <w:spacing w:val="1"/>
        </w:rPr>
        <w:t xml:space="preserve"> </w:t>
      </w:r>
      <w:r>
        <w:t>уже</w:t>
      </w:r>
      <w:r>
        <w:rPr>
          <w:spacing w:val="1"/>
        </w:rPr>
        <w:t xml:space="preserve"> </w:t>
      </w:r>
      <w:r>
        <w:t>не</w:t>
      </w:r>
      <w:r>
        <w:rPr>
          <w:spacing w:val="1"/>
        </w:rPr>
        <w:t xml:space="preserve"> </w:t>
      </w:r>
      <w:r>
        <w:t>только</w:t>
      </w:r>
      <w:r>
        <w:rPr>
          <w:spacing w:val="1"/>
        </w:rPr>
        <w:t xml:space="preserve"> </w:t>
      </w:r>
      <w:r>
        <w:t>сам</w:t>
      </w:r>
      <w:r>
        <w:rPr>
          <w:spacing w:val="1"/>
        </w:rPr>
        <w:t xml:space="preserve"> </w:t>
      </w:r>
      <w:r>
        <w:t>предмет,</w:t>
      </w:r>
      <w:r>
        <w:rPr>
          <w:spacing w:val="1"/>
        </w:rPr>
        <w:t xml:space="preserve"> </w:t>
      </w:r>
      <w:r>
        <w:t>но</w:t>
      </w:r>
      <w:r>
        <w:rPr>
          <w:spacing w:val="1"/>
        </w:rPr>
        <w:t xml:space="preserve"> </w:t>
      </w:r>
      <w:r>
        <w:t>и</w:t>
      </w:r>
      <w:r>
        <w:rPr>
          <w:spacing w:val="1"/>
        </w:rPr>
        <w:t xml:space="preserve"> </w:t>
      </w:r>
      <w:r>
        <w:t>указание</w:t>
      </w:r>
      <w:r>
        <w:rPr>
          <w:spacing w:val="1"/>
        </w:rPr>
        <w:t xml:space="preserve"> </w:t>
      </w:r>
      <w:r>
        <w:t>взрослого</w:t>
      </w:r>
      <w:r>
        <w:rPr>
          <w:spacing w:val="1"/>
        </w:rPr>
        <w:t xml:space="preserve"> </w:t>
      </w:r>
      <w:r>
        <w:t>вызывают</w:t>
      </w:r>
      <w:r>
        <w:rPr>
          <w:spacing w:val="60"/>
        </w:rPr>
        <w:t xml:space="preserve"> </w:t>
      </w:r>
      <w:r>
        <w:t>действия</w:t>
      </w:r>
      <w:r>
        <w:rPr>
          <w:spacing w:val="60"/>
        </w:rPr>
        <w:t xml:space="preserve"> </w:t>
      </w:r>
      <w:r>
        <w:t>и</w:t>
      </w:r>
      <w:r>
        <w:rPr>
          <w:spacing w:val="1"/>
        </w:rPr>
        <w:t xml:space="preserve"> </w:t>
      </w:r>
      <w:r>
        <w:t>сложные цепочки действий. На третьем этапе (от полутора до трех лет) возникают элементы</w:t>
      </w:r>
      <w:r>
        <w:rPr>
          <w:spacing w:val="1"/>
        </w:rPr>
        <w:t xml:space="preserve"> </w:t>
      </w:r>
      <w:r>
        <w:t>воображаемой</w:t>
      </w:r>
      <w:r>
        <w:rPr>
          <w:spacing w:val="1"/>
        </w:rPr>
        <w:t xml:space="preserve"> </w:t>
      </w:r>
      <w:r>
        <w:t>ситуации,</w:t>
      </w:r>
      <w:r>
        <w:rPr>
          <w:spacing w:val="1"/>
        </w:rPr>
        <w:t xml:space="preserve"> </w:t>
      </w:r>
      <w:r>
        <w:t>составляющей</w:t>
      </w:r>
      <w:r>
        <w:rPr>
          <w:spacing w:val="1"/>
        </w:rPr>
        <w:t xml:space="preserve"> </w:t>
      </w:r>
      <w:r>
        <w:t>отличительную</w:t>
      </w:r>
      <w:r>
        <w:rPr>
          <w:spacing w:val="1"/>
        </w:rPr>
        <w:t xml:space="preserve"> </w:t>
      </w:r>
      <w:r>
        <w:t>особенность</w:t>
      </w:r>
      <w:r>
        <w:rPr>
          <w:spacing w:val="1"/>
        </w:rPr>
        <w:t xml:space="preserve"> </w:t>
      </w:r>
      <w:r>
        <w:t>игры:</w:t>
      </w:r>
      <w:r>
        <w:rPr>
          <w:spacing w:val="1"/>
        </w:rPr>
        <w:t xml:space="preserve"> </w:t>
      </w:r>
      <w:r>
        <w:t>замещение</w:t>
      </w:r>
      <w:r>
        <w:rPr>
          <w:spacing w:val="1"/>
        </w:rPr>
        <w:t xml:space="preserve"> </w:t>
      </w:r>
      <w:r>
        <w:t>одного</w:t>
      </w:r>
      <w:r>
        <w:rPr>
          <w:spacing w:val="1"/>
        </w:rPr>
        <w:t xml:space="preserve"> </w:t>
      </w:r>
      <w:r>
        <w:t>предмета</w:t>
      </w:r>
      <w:r>
        <w:rPr>
          <w:spacing w:val="-1"/>
        </w:rPr>
        <w:t xml:space="preserve"> </w:t>
      </w:r>
      <w:r>
        <w:t>другим.</w:t>
      </w:r>
    </w:p>
    <w:p w14:paraId="29ADE4BF" w14:textId="77777777" w:rsidR="002C6E8D" w:rsidRDefault="0069355F">
      <w:pPr>
        <w:pStyle w:val="af3"/>
        <w:spacing w:line="276" w:lineRule="auto"/>
        <w:ind w:left="0" w:firstLine="709"/>
      </w:pPr>
      <w:r>
        <w:rPr>
          <w:b/>
          <w:i/>
        </w:rPr>
        <w:t xml:space="preserve">Навыки. </w:t>
      </w:r>
      <w:r>
        <w:t>Дети осваивают действия с разнообразными игрушками: разборными (пирамиды,</w:t>
      </w:r>
      <w:r>
        <w:rPr>
          <w:spacing w:val="1"/>
        </w:rPr>
        <w:t xml:space="preserve"> </w:t>
      </w:r>
      <w:r>
        <w:t>матрешки</w:t>
      </w:r>
      <w:r>
        <w:rPr>
          <w:spacing w:val="12"/>
        </w:rPr>
        <w:t xml:space="preserve"> </w:t>
      </w:r>
      <w:r>
        <w:t>и</w:t>
      </w:r>
      <w:r>
        <w:rPr>
          <w:spacing w:val="9"/>
        </w:rPr>
        <w:t xml:space="preserve"> </w:t>
      </w:r>
      <w:r>
        <w:t>др.),</w:t>
      </w:r>
      <w:r>
        <w:rPr>
          <w:spacing w:val="10"/>
        </w:rPr>
        <w:t xml:space="preserve"> </w:t>
      </w:r>
      <w:r>
        <w:t>строительным</w:t>
      </w:r>
      <w:r>
        <w:rPr>
          <w:spacing w:val="10"/>
        </w:rPr>
        <w:t xml:space="preserve"> </w:t>
      </w:r>
      <w:r>
        <w:t>материалом</w:t>
      </w:r>
      <w:r>
        <w:rPr>
          <w:spacing w:val="11"/>
        </w:rPr>
        <w:t xml:space="preserve"> </w:t>
      </w:r>
      <w:r>
        <w:t>и</w:t>
      </w:r>
      <w:r>
        <w:rPr>
          <w:spacing w:val="9"/>
        </w:rPr>
        <w:t xml:space="preserve"> </w:t>
      </w:r>
      <w:r>
        <w:t>сюжетными</w:t>
      </w:r>
      <w:r>
        <w:rPr>
          <w:spacing w:val="12"/>
        </w:rPr>
        <w:t xml:space="preserve"> </w:t>
      </w:r>
      <w:r>
        <w:t>игрушками</w:t>
      </w:r>
      <w:r>
        <w:rPr>
          <w:spacing w:val="12"/>
        </w:rPr>
        <w:t xml:space="preserve"> </w:t>
      </w:r>
      <w:r>
        <w:t>(куклы</w:t>
      </w:r>
      <w:r>
        <w:rPr>
          <w:spacing w:val="10"/>
        </w:rPr>
        <w:t xml:space="preserve"> </w:t>
      </w:r>
      <w:r>
        <w:t>с</w:t>
      </w:r>
      <w:r>
        <w:rPr>
          <w:spacing w:val="11"/>
        </w:rPr>
        <w:t xml:space="preserve"> </w:t>
      </w:r>
      <w:r>
        <w:t>атрибутами</w:t>
      </w:r>
      <w:r>
        <w:rPr>
          <w:spacing w:val="12"/>
        </w:rPr>
        <w:t xml:space="preserve"> </w:t>
      </w:r>
      <w:r>
        <w:t>к</w:t>
      </w:r>
      <w:r>
        <w:rPr>
          <w:spacing w:val="11"/>
        </w:rPr>
        <w:t xml:space="preserve"> </w:t>
      </w:r>
      <w:r>
        <w:t>ним</w:t>
      </w:r>
      <w:r>
        <w:rPr>
          <w:spacing w:val="-58"/>
        </w:rPr>
        <w:t xml:space="preserve"> </w:t>
      </w:r>
      <w:r>
        <w:t>и пр.). Эти действия ребенок воспроизводит и после показа</w:t>
      </w:r>
      <w:r>
        <w:rPr>
          <w:spacing w:val="1"/>
        </w:rPr>
        <w:t xml:space="preserve"> </w:t>
      </w:r>
      <w:r>
        <w:t>взрослого, и путем отсроченного</w:t>
      </w:r>
      <w:r>
        <w:rPr>
          <w:spacing w:val="1"/>
        </w:rPr>
        <w:t xml:space="preserve"> </w:t>
      </w:r>
      <w:r>
        <w:t>подражания.</w:t>
      </w:r>
      <w:r>
        <w:rPr>
          <w:spacing w:val="1"/>
        </w:rPr>
        <w:t xml:space="preserve"> </w:t>
      </w:r>
      <w:r>
        <w:t>Постепенно,</w:t>
      </w:r>
      <w:r>
        <w:rPr>
          <w:spacing w:val="1"/>
        </w:rPr>
        <w:t xml:space="preserve"> </w:t>
      </w:r>
      <w:r>
        <w:t>из</w:t>
      </w:r>
      <w:r>
        <w:rPr>
          <w:spacing w:val="1"/>
        </w:rPr>
        <w:t xml:space="preserve"> </w:t>
      </w:r>
      <w:r>
        <w:t>отдельных</w:t>
      </w:r>
      <w:r>
        <w:rPr>
          <w:spacing w:val="1"/>
        </w:rPr>
        <w:t xml:space="preserve"> </w:t>
      </w:r>
      <w:r>
        <w:t>действий</w:t>
      </w:r>
      <w:r>
        <w:rPr>
          <w:spacing w:val="1"/>
        </w:rPr>
        <w:t xml:space="preserve"> </w:t>
      </w:r>
      <w:r>
        <w:t>складываются</w:t>
      </w:r>
      <w:r>
        <w:rPr>
          <w:spacing w:val="1"/>
        </w:rPr>
        <w:t xml:space="preserve"> </w:t>
      </w:r>
      <w:r>
        <w:t>«цепочки»,</w:t>
      </w:r>
      <w:r>
        <w:rPr>
          <w:spacing w:val="1"/>
        </w:rPr>
        <w:t xml:space="preserve"> </w:t>
      </w:r>
      <w:r>
        <w:t>и</w:t>
      </w:r>
      <w:r>
        <w:rPr>
          <w:spacing w:val="1"/>
        </w:rPr>
        <w:t xml:space="preserve"> </w:t>
      </w:r>
      <w:r>
        <w:t>малыш</w:t>
      </w:r>
      <w:r>
        <w:rPr>
          <w:spacing w:val="1"/>
        </w:rPr>
        <w:t xml:space="preserve"> </w:t>
      </w:r>
      <w:r>
        <w:t>учится</w:t>
      </w:r>
      <w:r>
        <w:rPr>
          <w:spacing w:val="1"/>
        </w:rPr>
        <w:t xml:space="preserve"> </w:t>
      </w:r>
      <w:r>
        <w:t>доводить предметные действия до результата: заполняет колечками всю пирамиду, подбирая их по</w:t>
      </w:r>
      <w:r>
        <w:rPr>
          <w:spacing w:val="-57"/>
        </w:rPr>
        <w:t xml:space="preserve"> </w:t>
      </w:r>
      <w:r>
        <w:t>цвету и размеру, из строительного материала возводит по образцу забор, паровозик, башенку и</w:t>
      </w:r>
      <w:r>
        <w:rPr>
          <w:spacing w:val="1"/>
        </w:rPr>
        <w:t xml:space="preserve"> </w:t>
      </w:r>
      <w:r>
        <w:t>другие</w:t>
      </w:r>
      <w:r>
        <w:rPr>
          <w:spacing w:val="1"/>
        </w:rPr>
        <w:t xml:space="preserve"> </w:t>
      </w:r>
      <w:r>
        <w:t>несложные</w:t>
      </w:r>
      <w:r>
        <w:rPr>
          <w:spacing w:val="1"/>
        </w:rPr>
        <w:t xml:space="preserve"> </w:t>
      </w:r>
      <w:r>
        <w:t>постройки.</w:t>
      </w:r>
      <w:r>
        <w:rPr>
          <w:spacing w:val="1"/>
        </w:rPr>
        <w:t xml:space="preserve"> </w:t>
      </w:r>
      <w:r>
        <w:t>Дети</w:t>
      </w:r>
      <w:r>
        <w:rPr>
          <w:spacing w:val="1"/>
        </w:rPr>
        <w:t xml:space="preserve"> </w:t>
      </w:r>
      <w:r>
        <w:t>активно</w:t>
      </w:r>
      <w:r>
        <w:rPr>
          <w:spacing w:val="1"/>
        </w:rPr>
        <w:t xml:space="preserve"> </w:t>
      </w:r>
      <w:r>
        <w:t>воспроизводят</w:t>
      </w:r>
      <w:r>
        <w:rPr>
          <w:spacing w:val="1"/>
        </w:rPr>
        <w:t xml:space="preserve"> </w:t>
      </w:r>
      <w:r>
        <w:t>бытовые</w:t>
      </w:r>
      <w:r>
        <w:rPr>
          <w:spacing w:val="1"/>
        </w:rPr>
        <w:t xml:space="preserve"> </w:t>
      </w:r>
      <w:r>
        <w:t>действия,</w:t>
      </w:r>
      <w:r>
        <w:rPr>
          <w:spacing w:val="1"/>
        </w:rPr>
        <w:t xml:space="preserve"> </w:t>
      </w:r>
      <w:r>
        <w:t>доминирует</w:t>
      </w:r>
      <w:r>
        <w:rPr>
          <w:spacing w:val="1"/>
        </w:rPr>
        <w:t xml:space="preserve"> </w:t>
      </w:r>
      <w:r>
        <w:t>подражание взрослому. Дети начинают переносить разученное действие с одной игрушкой (кукла)</w:t>
      </w:r>
      <w:r>
        <w:rPr>
          <w:spacing w:val="-57"/>
        </w:rPr>
        <w:t xml:space="preserve"> </w:t>
      </w:r>
      <w:r>
        <w:t>на другие (мишки, зайцы и другие мягкие игрушки); они активно ищут предмет, необходимый для</w:t>
      </w:r>
      <w:r>
        <w:rPr>
          <w:spacing w:val="-57"/>
        </w:rPr>
        <w:t xml:space="preserve"> </w:t>
      </w:r>
      <w:r>
        <w:t>завершения</w:t>
      </w:r>
      <w:r>
        <w:rPr>
          <w:spacing w:val="-2"/>
        </w:rPr>
        <w:t xml:space="preserve"> </w:t>
      </w:r>
      <w:r>
        <w:t>действия</w:t>
      </w:r>
      <w:r>
        <w:rPr>
          <w:spacing w:val="-2"/>
        </w:rPr>
        <w:t xml:space="preserve"> </w:t>
      </w:r>
      <w:r>
        <w:t>(одеяло,</w:t>
      </w:r>
      <w:r>
        <w:rPr>
          <w:spacing w:val="-1"/>
        </w:rPr>
        <w:t xml:space="preserve"> </w:t>
      </w:r>
      <w:r>
        <w:t>чтобы уложить</w:t>
      </w:r>
      <w:r>
        <w:rPr>
          <w:spacing w:val="-1"/>
        </w:rPr>
        <w:t xml:space="preserve"> </w:t>
      </w:r>
      <w:r>
        <w:t>куклу</w:t>
      </w:r>
      <w:r>
        <w:rPr>
          <w:spacing w:val="-4"/>
        </w:rPr>
        <w:t xml:space="preserve"> </w:t>
      </w:r>
      <w:r>
        <w:t>спать;</w:t>
      </w:r>
      <w:r>
        <w:rPr>
          <w:spacing w:val="-2"/>
        </w:rPr>
        <w:t xml:space="preserve"> </w:t>
      </w:r>
      <w:r>
        <w:t>мисочку,</w:t>
      </w:r>
      <w:r>
        <w:rPr>
          <w:spacing w:val="-1"/>
        </w:rPr>
        <w:t xml:space="preserve"> </w:t>
      </w:r>
      <w:r>
        <w:t>чтобы</w:t>
      </w:r>
      <w:r>
        <w:rPr>
          <w:spacing w:val="-2"/>
        </w:rPr>
        <w:t xml:space="preserve"> </w:t>
      </w:r>
      <w:r>
        <w:t>накормить мишку).</w:t>
      </w:r>
    </w:p>
    <w:p w14:paraId="0F2D29DD" w14:textId="77777777" w:rsidR="002C6E8D" w:rsidRDefault="0069355F">
      <w:pPr>
        <w:pStyle w:val="af3"/>
        <w:spacing w:line="276" w:lineRule="auto"/>
        <w:ind w:left="0" w:firstLine="709"/>
      </w:pPr>
      <w:r>
        <w:rPr>
          <w:b/>
          <w:i/>
        </w:rPr>
        <w:t>Коммуникация и социализация</w:t>
      </w:r>
      <w:r>
        <w:rPr>
          <w:b/>
        </w:rPr>
        <w:t xml:space="preserve">. </w:t>
      </w:r>
      <w:r>
        <w:t>Формируется ситуативно-деловое общение со взрослым,</w:t>
      </w:r>
      <w:r>
        <w:rPr>
          <w:spacing w:val="1"/>
        </w:rPr>
        <w:t xml:space="preserve"> </w:t>
      </w:r>
      <w:r>
        <w:t>основными</w:t>
      </w:r>
      <w:r>
        <w:rPr>
          <w:spacing w:val="1"/>
        </w:rPr>
        <w:t xml:space="preserve"> </w:t>
      </w:r>
      <w:r>
        <w:t>характеристиками</w:t>
      </w:r>
      <w:r>
        <w:rPr>
          <w:spacing w:val="1"/>
        </w:rPr>
        <w:t xml:space="preserve"> </w:t>
      </w:r>
      <w:r>
        <w:t>которого</w:t>
      </w:r>
      <w:r>
        <w:rPr>
          <w:spacing w:val="1"/>
        </w:rPr>
        <w:t xml:space="preserve"> </w:t>
      </w:r>
      <w:r>
        <w:t>являются:</w:t>
      </w:r>
      <w:r>
        <w:rPr>
          <w:spacing w:val="1"/>
        </w:rPr>
        <w:t xml:space="preserve"> </w:t>
      </w:r>
      <w:r>
        <w:t>стремление</w:t>
      </w:r>
      <w:r>
        <w:rPr>
          <w:spacing w:val="1"/>
        </w:rPr>
        <w:t xml:space="preserve"> </w:t>
      </w:r>
      <w:r>
        <w:t>привлечь</w:t>
      </w:r>
      <w:r>
        <w:rPr>
          <w:spacing w:val="1"/>
        </w:rPr>
        <w:t xml:space="preserve"> </w:t>
      </w:r>
      <w:r>
        <w:t>внимание</w:t>
      </w:r>
      <w:r>
        <w:rPr>
          <w:spacing w:val="1"/>
        </w:rPr>
        <w:t xml:space="preserve"> </w:t>
      </w:r>
      <w:r>
        <w:t>к</w:t>
      </w:r>
      <w:r>
        <w:rPr>
          <w:spacing w:val="1"/>
        </w:rPr>
        <w:t xml:space="preserve"> </w:t>
      </w:r>
      <w:r>
        <w:t>своей</w:t>
      </w:r>
      <w:r>
        <w:rPr>
          <w:spacing w:val="1"/>
        </w:rPr>
        <w:t xml:space="preserve"> </w:t>
      </w:r>
      <w:r>
        <w:t>деятельности;</w:t>
      </w:r>
      <w:r>
        <w:rPr>
          <w:spacing w:val="7"/>
        </w:rPr>
        <w:t xml:space="preserve"> </w:t>
      </w:r>
      <w:r>
        <w:t>поиск</w:t>
      </w:r>
      <w:r>
        <w:rPr>
          <w:spacing w:val="8"/>
        </w:rPr>
        <w:t xml:space="preserve"> </w:t>
      </w:r>
      <w:r>
        <w:t>оценки</w:t>
      </w:r>
      <w:r>
        <w:rPr>
          <w:spacing w:val="8"/>
        </w:rPr>
        <w:t xml:space="preserve"> </w:t>
      </w:r>
      <w:r>
        <w:t>своих</w:t>
      </w:r>
      <w:r>
        <w:rPr>
          <w:spacing w:val="11"/>
        </w:rPr>
        <w:t xml:space="preserve"> </w:t>
      </w:r>
      <w:r>
        <w:t>успехов;</w:t>
      </w:r>
      <w:r>
        <w:rPr>
          <w:spacing w:val="8"/>
        </w:rPr>
        <w:t xml:space="preserve"> </w:t>
      </w:r>
      <w:r>
        <w:t>обращение</w:t>
      </w:r>
      <w:r>
        <w:rPr>
          <w:spacing w:val="6"/>
        </w:rPr>
        <w:t xml:space="preserve"> </w:t>
      </w:r>
      <w:r>
        <w:t>за</w:t>
      </w:r>
      <w:r>
        <w:rPr>
          <w:spacing w:val="6"/>
        </w:rPr>
        <w:t xml:space="preserve"> </w:t>
      </w:r>
      <w:r>
        <w:t>поддержкой</w:t>
      </w:r>
      <w:r>
        <w:rPr>
          <w:spacing w:val="9"/>
        </w:rPr>
        <w:t xml:space="preserve"> </w:t>
      </w:r>
      <w:r>
        <w:t>в</w:t>
      </w:r>
      <w:r>
        <w:rPr>
          <w:spacing w:val="6"/>
        </w:rPr>
        <w:t xml:space="preserve"> </w:t>
      </w:r>
      <w:r>
        <w:t>случае</w:t>
      </w:r>
      <w:r>
        <w:rPr>
          <w:spacing w:val="6"/>
        </w:rPr>
        <w:t xml:space="preserve"> </w:t>
      </w:r>
      <w:r>
        <w:t>неуспеха;</w:t>
      </w:r>
      <w:r>
        <w:rPr>
          <w:spacing w:val="7"/>
        </w:rPr>
        <w:t xml:space="preserve"> </w:t>
      </w:r>
      <w:r>
        <w:t>отказ</w:t>
      </w:r>
      <w:r>
        <w:rPr>
          <w:spacing w:val="9"/>
        </w:rPr>
        <w:t xml:space="preserve"> </w:t>
      </w:r>
      <w:r>
        <w:t>от «чистой»</w:t>
      </w:r>
      <w:r>
        <w:rPr>
          <w:spacing w:val="1"/>
        </w:rPr>
        <w:t xml:space="preserve"> </w:t>
      </w:r>
      <w:r>
        <w:t>ласки,</w:t>
      </w:r>
      <w:r>
        <w:rPr>
          <w:spacing w:val="1"/>
        </w:rPr>
        <w:t xml:space="preserve"> </w:t>
      </w:r>
      <w:r>
        <w:t>но</w:t>
      </w:r>
      <w:r>
        <w:rPr>
          <w:spacing w:val="1"/>
        </w:rPr>
        <w:t xml:space="preserve"> </w:t>
      </w:r>
      <w:r>
        <w:t>принятие</w:t>
      </w:r>
      <w:r>
        <w:rPr>
          <w:spacing w:val="1"/>
        </w:rPr>
        <w:t xml:space="preserve"> </w:t>
      </w:r>
      <w:r>
        <w:t>ее</w:t>
      </w:r>
      <w:r>
        <w:rPr>
          <w:spacing w:val="1"/>
        </w:rPr>
        <w:t xml:space="preserve"> </w:t>
      </w:r>
      <w:r>
        <w:t>как</w:t>
      </w:r>
      <w:r>
        <w:rPr>
          <w:spacing w:val="1"/>
        </w:rPr>
        <w:t xml:space="preserve"> </w:t>
      </w:r>
      <w:r>
        <w:t>поощрение</w:t>
      </w:r>
      <w:r>
        <w:rPr>
          <w:spacing w:val="1"/>
        </w:rPr>
        <w:t xml:space="preserve"> </w:t>
      </w:r>
      <w:r>
        <w:t>своих</w:t>
      </w:r>
      <w:r>
        <w:rPr>
          <w:spacing w:val="1"/>
        </w:rPr>
        <w:t xml:space="preserve"> </w:t>
      </w:r>
      <w:r>
        <w:t>достижений.</w:t>
      </w:r>
      <w:r>
        <w:rPr>
          <w:spacing w:val="1"/>
        </w:rPr>
        <w:t xml:space="preserve"> </w:t>
      </w:r>
      <w:r>
        <w:t>Принципиально</w:t>
      </w:r>
      <w:r>
        <w:rPr>
          <w:spacing w:val="1"/>
        </w:rPr>
        <w:t xml:space="preserve"> </w:t>
      </w:r>
      <w:r>
        <w:t>важной</w:t>
      </w:r>
      <w:r>
        <w:rPr>
          <w:spacing w:val="1"/>
        </w:rPr>
        <w:t xml:space="preserve"> </w:t>
      </w:r>
      <w:r>
        <w:t>является</w:t>
      </w:r>
      <w:r>
        <w:rPr>
          <w:spacing w:val="1"/>
        </w:rPr>
        <w:t xml:space="preserve"> </w:t>
      </w:r>
      <w:r>
        <w:t>позиция</w:t>
      </w:r>
      <w:r>
        <w:rPr>
          <w:spacing w:val="1"/>
        </w:rPr>
        <w:t xml:space="preserve"> </w:t>
      </w:r>
      <w:r>
        <w:t>ребенка</w:t>
      </w:r>
      <w:r>
        <w:rPr>
          <w:spacing w:val="1"/>
        </w:rPr>
        <w:t xml:space="preserve"> </w:t>
      </w:r>
      <w:r>
        <w:t>ориентации</w:t>
      </w:r>
      <w:r>
        <w:rPr>
          <w:spacing w:val="1"/>
        </w:rPr>
        <w:t xml:space="preserve"> </w:t>
      </w:r>
      <w:r>
        <w:t>на</w:t>
      </w:r>
      <w:r>
        <w:rPr>
          <w:spacing w:val="1"/>
        </w:rPr>
        <w:t xml:space="preserve"> </w:t>
      </w:r>
      <w:r>
        <w:t>образец</w:t>
      </w:r>
      <w:r>
        <w:rPr>
          <w:spacing w:val="1"/>
        </w:rPr>
        <w:t xml:space="preserve"> </w:t>
      </w:r>
      <w:r>
        <w:t>взрослого,</w:t>
      </w:r>
      <w:r>
        <w:rPr>
          <w:spacing w:val="1"/>
        </w:rPr>
        <w:t xml:space="preserve"> </w:t>
      </w:r>
      <w:r>
        <w:t>позиция</w:t>
      </w:r>
      <w:r>
        <w:rPr>
          <w:spacing w:val="1"/>
        </w:rPr>
        <w:t xml:space="preserve"> </w:t>
      </w:r>
      <w:r>
        <w:t>подражания</w:t>
      </w:r>
      <w:r>
        <w:rPr>
          <w:spacing w:val="1"/>
        </w:rPr>
        <w:t xml:space="preserve"> </w:t>
      </w:r>
      <w:r>
        <w:t>и</w:t>
      </w:r>
      <w:r>
        <w:rPr>
          <w:spacing w:val="-57"/>
        </w:rPr>
        <w:t xml:space="preserve"> </w:t>
      </w:r>
      <w:r>
        <w:t>сотрудничества,</w:t>
      </w:r>
      <w:r>
        <w:rPr>
          <w:spacing w:val="1"/>
        </w:rPr>
        <w:t xml:space="preserve"> </w:t>
      </w:r>
      <w:r>
        <w:t>признания</w:t>
      </w:r>
      <w:r>
        <w:rPr>
          <w:spacing w:val="1"/>
        </w:rPr>
        <w:t xml:space="preserve"> </w:t>
      </w:r>
      <w:r>
        <w:t>позитивного</w:t>
      </w:r>
      <w:r>
        <w:rPr>
          <w:spacing w:val="1"/>
        </w:rPr>
        <w:t xml:space="preserve"> </w:t>
      </w:r>
      <w:r>
        <w:t>авторитета</w:t>
      </w:r>
      <w:r>
        <w:rPr>
          <w:spacing w:val="1"/>
        </w:rPr>
        <w:t xml:space="preserve"> </w:t>
      </w:r>
      <w:r>
        <w:t>взрослого.</w:t>
      </w:r>
      <w:r>
        <w:rPr>
          <w:spacing w:val="1"/>
        </w:rPr>
        <w:t xml:space="preserve"> </w:t>
      </w:r>
      <w:r>
        <w:t>Формирования</w:t>
      </w:r>
      <w:r>
        <w:rPr>
          <w:spacing w:val="1"/>
        </w:rPr>
        <w:t xml:space="preserve"> </w:t>
      </w:r>
      <w:r>
        <w:t>эмоциональной</w:t>
      </w:r>
      <w:r>
        <w:rPr>
          <w:spacing w:val="1"/>
        </w:rPr>
        <w:t xml:space="preserve"> </w:t>
      </w:r>
      <w:r>
        <w:t>привязанности: индивидуализация привязанности; снижение сепарационной тревоги. Появляются</w:t>
      </w:r>
      <w:r>
        <w:rPr>
          <w:spacing w:val="1"/>
        </w:rPr>
        <w:t xml:space="preserve"> </w:t>
      </w:r>
      <w:r>
        <w:t>первые</w:t>
      </w:r>
      <w:r>
        <w:rPr>
          <w:spacing w:val="1"/>
        </w:rPr>
        <w:t xml:space="preserve"> </w:t>
      </w:r>
      <w:r>
        <w:t>социальные</w:t>
      </w:r>
      <w:r>
        <w:rPr>
          <w:spacing w:val="1"/>
        </w:rPr>
        <w:t xml:space="preserve"> </w:t>
      </w:r>
      <w:r>
        <w:t>эмоции,</w:t>
      </w:r>
      <w:r>
        <w:rPr>
          <w:spacing w:val="1"/>
        </w:rPr>
        <w:t xml:space="preserve"> </w:t>
      </w:r>
      <w:r>
        <w:t>возникающие</w:t>
      </w:r>
      <w:r>
        <w:rPr>
          <w:spacing w:val="1"/>
        </w:rPr>
        <w:t xml:space="preserve"> </w:t>
      </w:r>
      <w:r>
        <w:t>преимущественно</w:t>
      </w:r>
      <w:r>
        <w:rPr>
          <w:spacing w:val="1"/>
        </w:rPr>
        <w:t xml:space="preserve"> </w:t>
      </w:r>
      <w:r>
        <w:t>по</w:t>
      </w:r>
      <w:r>
        <w:rPr>
          <w:spacing w:val="1"/>
        </w:rPr>
        <w:t xml:space="preserve"> </w:t>
      </w:r>
      <w:r>
        <w:t>типу</w:t>
      </w:r>
      <w:r>
        <w:rPr>
          <w:spacing w:val="1"/>
        </w:rPr>
        <w:t xml:space="preserve"> </w:t>
      </w:r>
      <w:r>
        <w:t>заражения:</w:t>
      </w:r>
      <w:r>
        <w:rPr>
          <w:spacing w:val="1"/>
        </w:rPr>
        <w:t xml:space="preserve"> </w:t>
      </w:r>
      <w:r>
        <w:t>сочувствие,</w:t>
      </w:r>
      <w:r>
        <w:rPr>
          <w:spacing w:val="1"/>
        </w:rPr>
        <w:t xml:space="preserve"> </w:t>
      </w:r>
      <w:r>
        <w:t>сорадование. На втором году жизни у детей при направленной работе взрослого формируются</w:t>
      </w:r>
      <w:r>
        <w:rPr>
          <w:spacing w:val="1"/>
        </w:rPr>
        <w:t xml:space="preserve"> </w:t>
      </w:r>
      <w:r>
        <w:t>навыки</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появляется</w:t>
      </w:r>
      <w:r>
        <w:rPr>
          <w:spacing w:val="1"/>
        </w:rPr>
        <w:t xml:space="preserve"> </w:t>
      </w:r>
      <w:r>
        <w:t>игра</w:t>
      </w:r>
      <w:r>
        <w:rPr>
          <w:spacing w:val="1"/>
        </w:rPr>
        <w:t xml:space="preserve"> </w:t>
      </w:r>
      <w:r>
        <w:t>рядом;</w:t>
      </w:r>
      <w:r>
        <w:rPr>
          <w:spacing w:val="1"/>
        </w:rPr>
        <w:t xml:space="preserve"> </w:t>
      </w:r>
      <w:r>
        <w:t>дети</w:t>
      </w:r>
      <w:r>
        <w:rPr>
          <w:spacing w:val="1"/>
        </w:rPr>
        <w:t xml:space="preserve"> </w:t>
      </w:r>
      <w:r>
        <w:t>могут</w:t>
      </w:r>
      <w:r>
        <w:rPr>
          <w:spacing w:val="1"/>
        </w:rPr>
        <w:t xml:space="preserve"> </w:t>
      </w:r>
      <w:r>
        <w:t>самостоятельно</w:t>
      </w:r>
      <w:r>
        <w:rPr>
          <w:spacing w:val="1"/>
        </w:rPr>
        <w:t xml:space="preserve"> </w:t>
      </w:r>
      <w:r>
        <w:t>играть друг с другом в разученные ранее при помощи взрослого игры («Прятки», «Догонялки»).</w:t>
      </w:r>
      <w:r>
        <w:rPr>
          <w:spacing w:val="1"/>
        </w:rPr>
        <w:t xml:space="preserve"> </w:t>
      </w:r>
      <w:r>
        <w:lastRenderedPageBreak/>
        <w:t>Однако несовершенство коммуникативных навыков ведет к непониманию и трудностям общения.</w:t>
      </w:r>
      <w:r>
        <w:rPr>
          <w:spacing w:val="1"/>
        </w:rPr>
        <w:t xml:space="preserve"> </w:t>
      </w:r>
      <w:r>
        <w:t>Ребенок</w:t>
      </w:r>
      <w:r>
        <w:rPr>
          <w:spacing w:val="1"/>
        </w:rPr>
        <w:t xml:space="preserve"> </w:t>
      </w:r>
      <w:r>
        <w:t>может</w:t>
      </w:r>
      <w:r>
        <w:rPr>
          <w:spacing w:val="1"/>
        </w:rPr>
        <w:t xml:space="preserve"> </w:t>
      </w:r>
      <w:r>
        <w:t>расплакаться</w:t>
      </w:r>
      <w:r>
        <w:rPr>
          <w:spacing w:val="1"/>
        </w:rPr>
        <w:t xml:space="preserve"> </w:t>
      </w:r>
      <w:r>
        <w:t>и</w:t>
      </w:r>
      <w:r>
        <w:rPr>
          <w:spacing w:val="1"/>
        </w:rPr>
        <w:t xml:space="preserve"> </w:t>
      </w:r>
      <w:r>
        <w:t>даже</w:t>
      </w:r>
      <w:r>
        <w:rPr>
          <w:spacing w:val="1"/>
        </w:rPr>
        <w:t xml:space="preserve"> </w:t>
      </w:r>
      <w:r>
        <w:t>ударить</w:t>
      </w:r>
      <w:r>
        <w:rPr>
          <w:spacing w:val="1"/>
        </w:rPr>
        <w:t xml:space="preserve"> </w:t>
      </w:r>
      <w:r>
        <w:t>жалеющего</w:t>
      </w:r>
      <w:r>
        <w:rPr>
          <w:spacing w:val="1"/>
        </w:rPr>
        <w:t xml:space="preserve"> </w:t>
      </w:r>
      <w:r>
        <w:t>его.</w:t>
      </w:r>
      <w:r>
        <w:rPr>
          <w:spacing w:val="1"/>
        </w:rPr>
        <w:t xml:space="preserve"> </w:t>
      </w:r>
      <w:r>
        <w:t>Он</w:t>
      </w:r>
      <w:r>
        <w:rPr>
          <w:spacing w:val="1"/>
        </w:rPr>
        <w:t xml:space="preserve"> </w:t>
      </w:r>
      <w:r>
        <w:t>активно</w:t>
      </w:r>
      <w:r>
        <w:rPr>
          <w:spacing w:val="1"/>
        </w:rPr>
        <w:t xml:space="preserve"> </w:t>
      </w:r>
      <w:r>
        <w:t>протестует</w:t>
      </w:r>
      <w:r>
        <w:rPr>
          <w:spacing w:val="1"/>
        </w:rPr>
        <w:t xml:space="preserve"> </w:t>
      </w:r>
      <w:r>
        <w:t>против</w:t>
      </w:r>
      <w:r>
        <w:rPr>
          <w:spacing w:val="1"/>
        </w:rPr>
        <w:t xml:space="preserve"> </w:t>
      </w:r>
      <w:r>
        <w:t>вмешательства в свою игру. Игрушка в руках другого гораздо интереснее для малыша, чем та, что</w:t>
      </w:r>
      <w:r>
        <w:rPr>
          <w:spacing w:val="1"/>
        </w:rPr>
        <w:t xml:space="preserve"> </w:t>
      </w:r>
      <w:r>
        <w:t>стоит рядом. Отобрав ее</w:t>
      </w:r>
      <w:r>
        <w:rPr>
          <w:spacing w:val="1"/>
        </w:rPr>
        <w:t xml:space="preserve"> </w:t>
      </w:r>
      <w:r>
        <w:t>у соседа, но не зная, что делать дальше, малыш ее просто бросает.</w:t>
      </w:r>
      <w:r>
        <w:rPr>
          <w:spacing w:val="1"/>
        </w:rPr>
        <w:t xml:space="preserve"> </w:t>
      </w:r>
      <w:r>
        <w:t>Общение детей в течение дня возникает, как правило, в процессе предметно-игровой деятельности</w:t>
      </w:r>
      <w:r>
        <w:rPr>
          <w:spacing w:val="-57"/>
        </w:rPr>
        <w:t xml:space="preserve"> </w:t>
      </w:r>
      <w:r>
        <w:t>и</w:t>
      </w:r>
      <w:r>
        <w:rPr>
          <w:spacing w:val="1"/>
        </w:rPr>
        <w:t xml:space="preserve"> </w:t>
      </w:r>
      <w:r>
        <w:t>режимных</w:t>
      </w:r>
      <w:r>
        <w:rPr>
          <w:spacing w:val="1"/>
        </w:rPr>
        <w:t xml:space="preserve"> </w:t>
      </w:r>
      <w:r>
        <w:t>моментах,</w:t>
      </w:r>
      <w:r>
        <w:rPr>
          <w:spacing w:val="1"/>
        </w:rPr>
        <w:t xml:space="preserve"> </w:t>
      </w:r>
      <w:r>
        <w:t>а поскольку предметно-игровые действия и</w:t>
      </w:r>
      <w:r>
        <w:rPr>
          <w:spacing w:val="1"/>
        </w:rPr>
        <w:t xml:space="preserve"> </w:t>
      </w:r>
      <w:r>
        <w:t>самообслуживание только</w:t>
      </w:r>
      <w:r>
        <w:rPr>
          <w:spacing w:val="1"/>
        </w:rPr>
        <w:t xml:space="preserve"> </w:t>
      </w:r>
      <w:r>
        <w:t>формируются,</w:t>
      </w:r>
      <w:r>
        <w:rPr>
          <w:spacing w:val="1"/>
        </w:rPr>
        <w:t xml:space="preserve"> </w:t>
      </w:r>
      <w:r>
        <w:t>самостоятельность,</w:t>
      </w:r>
      <w:r>
        <w:rPr>
          <w:spacing w:val="1"/>
        </w:rPr>
        <w:t xml:space="preserve"> </w:t>
      </w:r>
      <w:r>
        <w:t>заинтересованность</w:t>
      </w:r>
      <w:r>
        <w:rPr>
          <w:spacing w:val="1"/>
        </w:rPr>
        <w:t xml:space="preserve"> </w:t>
      </w:r>
      <w:r>
        <w:t>в</w:t>
      </w:r>
      <w:r>
        <w:rPr>
          <w:spacing w:val="1"/>
        </w:rPr>
        <w:t xml:space="preserve"> </w:t>
      </w:r>
      <w:r>
        <w:t>их</w:t>
      </w:r>
      <w:r>
        <w:rPr>
          <w:spacing w:val="1"/>
        </w:rPr>
        <w:t xml:space="preserve"> </w:t>
      </w:r>
      <w:r>
        <w:t>выполнении</w:t>
      </w:r>
      <w:r>
        <w:rPr>
          <w:spacing w:val="1"/>
        </w:rPr>
        <w:t xml:space="preserve"> </w:t>
      </w:r>
      <w:r>
        <w:t>следует</w:t>
      </w:r>
      <w:r>
        <w:rPr>
          <w:spacing w:val="1"/>
        </w:rPr>
        <w:t xml:space="preserve"> </w:t>
      </w:r>
      <w:r>
        <w:t>всячески</w:t>
      </w:r>
      <w:r>
        <w:rPr>
          <w:spacing w:val="1"/>
        </w:rPr>
        <w:t xml:space="preserve"> </w:t>
      </w:r>
      <w:r>
        <w:t>оберегать.</w:t>
      </w:r>
      <w:r>
        <w:rPr>
          <w:spacing w:val="13"/>
        </w:rPr>
        <w:t xml:space="preserve"> </w:t>
      </w:r>
      <w:r>
        <w:t>Детей</w:t>
      </w:r>
      <w:r>
        <w:rPr>
          <w:spacing w:val="15"/>
        </w:rPr>
        <w:t xml:space="preserve"> </w:t>
      </w:r>
      <w:r>
        <w:t>приучают</w:t>
      </w:r>
      <w:r>
        <w:rPr>
          <w:spacing w:val="14"/>
        </w:rPr>
        <w:t xml:space="preserve"> </w:t>
      </w:r>
      <w:r>
        <w:t>соблюдать</w:t>
      </w:r>
      <w:r>
        <w:rPr>
          <w:spacing w:val="17"/>
        </w:rPr>
        <w:t xml:space="preserve"> </w:t>
      </w:r>
      <w:r>
        <w:t>«дисциплину</w:t>
      </w:r>
      <w:r>
        <w:rPr>
          <w:spacing w:val="7"/>
        </w:rPr>
        <w:t xml:space="preserve"> </w:t>
      </w:r>
      <w:r>
        <w:t>расстояния»,</w:t>
      </w:r>
      <w:r>
        <w:rPr>
          <w:spacing w:val="14"/>
        </w:rPr>
        <w:t xml:space="preserve"> </w:t>
      </w:r>
      <w:r>
        <w:t>и</w:t>
      </w:r>
      <w:r>
        <w:rPr>
          <w:spacing w:val="14"/>
        </w:rPr>
        <w:t xml:space="preserve"> </w:t>
      </w:r>
      <w:r>
        <w:t>они</w:t>
      </w:r>
      <w:r>
        <w:rPr>
          <w:spacing w:val="15"/>
        </w:rPr>
        <w:t xml:space="preserve"> </w:t>
      </w:r>
      <w:r>
        <w:t>осваивают</w:t>
      </w:r>
      <w:r>
        <w:rPr>
          <w:spacing w:val="16"/>
        </w:rPr>
        <w:t xml:space="preserve"> </w:t>
      </w:r>
      <w:r>
        <w:t>умение</w:t>
      </w:r>
      <w:r>
        <w:rPr>
          <w:spacing w:val="13"/>
        </w:rPr>
        <w:t xml:space="preserve"> </w:t>
      </w:r>
      <w:r>
        <w:t>играть</w:t>
      </w:r>
      <w:r>
        <w:rPr>
          <w:spacing w:val="-58"/>
        </w:rPr>
        <w:t xml:space="preserve"> </w:t>
      </w:r>
      <w:r>
        <w:t>и</w:t>
      </w:r>
      <w:r>
        <w:rPr>
          <w:spacing w:val="41"/>
        </w:rPr>
        <w:t xml:space="preserve"> </w:t>
      </w:r>
      <w:r>
        <w:t>действовать</w:t>
      </w:r>
      <w:r>
        <w:rPr>
          <w:spacing w:val="42"/>
        </w:rPr>
        <w:t xml:space="preserve"> </w:t>
      </w:r>
      <w:r>
        <w:t>рядом,</w:t>
      </w:r>
      <w:r>
        <w:rPr>
          <w:spacing w:val="38"/>
        </w:rPr>
        <w:t xml:space="preserve"> </w:t>
      </w:r>
      <w:r>
        <w:t>не</w:t>
      </w:r>
      <w:r>
        <w:rPr>
          <w:spacing w:val="40"/>
        </w:rPr>
        <w:t xml:space="preserve"> </w:t>
      </w:r>
      <w:r>
        <w:t>мешая</w:t>
      </w:r>
      <w:r>
        <w:rPr>
          <w:spacing w:val="40"/>
        </w:rPr>
        <w:t xml:space="preserve"> </w:t>
      </w:r>
      <w:r>
        <w:t>друг</w:t>
      </w:r>
      <w:r>
        <w:rPr>
          <w:spacing w:val="40"/>
        </w:rPr>
        <w:t xml:space="preserve"> </w:t>
      </w:r>
      <w:r>
        <w:t>другу,</w:t>
      </w:r>
      <w:r>
        <w:rPr>
          <w:spacing w:val="43"/>
        </w:rPr>
        <w:t xml:space="preserve"> </w:t>
      </w:r>
      <w:r>
        <w:t>вести</w:t>
      </w:r>
      <w:r>
        <w:rPr>
          <w:spacing w:val="43"/>
        </w:rPr>
        <w:t xml:space="preserve"> </w:t>
      </w:r>
      <w:r>
        <w:t>себя</w:t>
      </w:r>
      <w:r>
        <w:rPr>
          <w:spacing w:val="41"/>
        </w:rPr>
        <w:t xml:space="preserve"> </w:t>
      </w:r>
      <w:r>
        <w:t>в</w:t>
      </w:r>
      <w:r>
        <w:rPr>
          <w:spacing w:val="40"/>
        </w:rPr>
        <w:t xml:space="preserve"> </w:t>
      </w:r>
      <w:r>
        <w:t>группе</w:t>
      </w:r>
      <w:r>
        <w:rPr>
          <w:spacing w:val="40"/>
        </w:rPr>
        <w:t xml:space="preserve"> </w:t>
      </w:r>
      <w:r>
        <w:t>соответствующим</w:t>
      </w:r>
      <w:r>
        <w:rPr>
          <w:spacing w:val="40"/>
        </w:rPr>
        <w:t xml:space="preserve"> </w:t>
      </w:r>
      <w:r>
        <w:t>образом:</w:t>
      </w:r>
      <w:r>
        <w:rPr>
          <w:spacing w:val="41"/>
        </w:rPr>
        <w:t xml:space="preserve"> </w:t>
      </w:r>
      <w:r>
        <w:t>не</w:t>
      </w:r>
      <w:r>
        <w:rPr>
          <w:spacing w:val="-57"/>
        </w:rPr>
        <w:t xml:space="preserve"> </w:t>
      </w:r>
      <w:r>
        <w:t>лезть в тарелку соседа, подвинуться на диванчике, чтобы мог сесть еще один ребенок, не шуметь в</w:t>
      </w:r>
      <w:r>
        <w:rPr>
          <w:spacing w:val="-57"/>
        </w:rPr>
        <w:t xml:space="preserve"> </w:t>
      </w:r>
      <w:r>
        <w:t>спальне и т.д. При этом они пользуются простыми словами: «на» («возьми»), «дай», «пусти», «не</w:t>
      </w:r>
      <w:r>
        <w:rPr>
          <w:spacing w:val="1"/>
        </w:rPr>
        <w:t xml:space="preserve"> </w:t>
      </w:r>
      <w:r>
        <w:t>хочу»</w:t>
      </w:r>
      <w:r>
        <w:rPr>
          <w:spacing w:val="-6"/>
        </w:rPr>
        <w:t xml:space="preserve"> </w:t>
      </w:r>
      <w:r>
        <w:t>и др.</w:t>
      </w:r>
    </w:p>
    <w:p w14:paraId="52ABB8C8" w14:textId="77777777" w:rsidR="002C6E8D" w:rsidRDefault="0069355F">
      <w:pPr>
        <w:pStyle w:val="af3"/>
        <w:spacing w:line="276" w:lineRule="auto"/>
        <w:ind w:left="0" w:firstLine="709"/>
      </w:pPr>
      <w:r>
        <w:rPr>
          <w:b/>
          <w:i/>
        </w:rPr>
        <w:t>Саморегуляция</w:t>
      </w:r>
      <w:r>
        <w:rPr>
          <w:b/>
        </w:rPr>
        <w:t>.</w:t>
      </w:r>
      <w:r>
        <w:rPr>
          <w:b/>
          <w:spacing w:val="1"/>
        </w:rPr>
        <w:t xml:space="preserve"> </w:t>
      </w:r>
      <w:r>
        <w:t>Овладение</w:t>
      </w:r>
      <w:r>
        <w:rPr>
          <w:spacing w:val="1"/>
        </w:rPr>
        <w:t xml:space="preserve"> </w:t>
      </w:r>
      <w:r>
        <w:t>туалетным</w:t>
      </w:r>
      <w:r>
        <w:rPr>
          <w:spacing w:val="1"/>
        </w:rPr>
        <w:t xml:space="preserve"> </w:t>
      </w:r>
      <w:r>
        <w:t>поведением.</w:t>
      </w:r>
      <w:r>
        <w:rPr>
          <w:spacing w:val="1"/>
        </w:rPr>
        <w:t xml:space="preserve"> </w:t>
      </w:r>
      <w:r>
        <w:t>Формирование</w:t>
      </w:r>
      <w:r>
        <w:rPr>
          <w:spacing w:val="1"/>
        </w:rPr>
        <w:t xml:space="preserve"> </w:t>
      </w:r>
      <w:r>
        <w:t>основ</w:t>
      </w:r>
      <w:r>
        <w:rPr>
          <w:spacing w:val="1"/>
        </w:rPr>
        <w:t xml:space="preserve"> </w:t>
      </w:r>
      <w:r>
        <w:t>регуляции</w:t>
      </w:r>
      <w:r>
        <w:rPr>
          <w:spacing w:val="1"/>
        </w:rPr>
        <w:t xml:space="preserve"> </w:t>
      </w:r>
      <w:r>
        <w:t>поведения.</w:t>
      </w:r>
      <w:r>
        <w:rPr>
          <w:spacing w:val="1"/>
        </w:rPr>
        <w:t xml:space="preserve"> </w:t>
      </w:r>
      <w:r>
        <w:t>В</w:t>
      </w:r>
      <w:r>
        <w:rPr>
          <w:spacing w:val="1"/>
        </w:rPr>
        <w:t xml:space="preserve"> </w:t>
      </w:r>
      <w:r>
        <w:t>речи</w:t>
      </w:r>
      <w:r>
        <w:rPr>
          <w:spacing w:val="1"/>
        </w:rPr>
        <w:t xml:space="preserve"> </w:t>
      </w:r>
      <w:r>
        <w:t>появляются</w:t>
      </w:r>
      <w:r>
        <w:rPr>
          <w:spacing w:val="1"/>
        </w:rPr>
        <w:t xml:space="preserve"> </w:t>
      </w:r>
      <w:r>
        <w:t>оценочные</w:t>
      </w:r>
      <w:r>
        <w:rPr>
          <w:spacing w:val="1"/>
        </w:rPr>
        <w:t xml:space="preserve"> </w:t>
      </w:r>
      <w:r>
        <w:t>суждения:</w:t>
      </w:r>
      <w:r>
        <w:rPr>
          <w:spacing w:val="1"/>
        </w:rPr>
        <w:t xml:space="preserve"> </w:t>
      </w:r>
      <w:r>
        <w:t>«плохой,</w:t>
      </w:r>
      <w:r>
        <w:rPr>
          <w:spacing w:val="1"/>
        </w:rPr>
        <w:t xml:space="preserve"> </w:t>
      </w:r>
      <w:r>
        <w:t>хороший,</w:t>
      </w:r>
      <w:r>
        <w:rPr>
          <w:spacing w:val="1"/>
        </w:rPr>
        <w:t xml:space="preserve"> </w:t>
      </w:r>
      <w:r>
        <w:t>красивый».</w:t>
      </w:r>
      <w:r>
        <w:rPr>
          <w:spacing w:val="1"/>
        </w:rPr>
        <w:t xml:space="preserve"> </w:t>
      </w:r>
      <w:r>
        <w:t>Ребенок</w:t>
      </w:r>
      <w:r>
        <w:rPr>
          <w:spacing w:val="1"/>
        </w:rPr>
        <w:t xml:space="preserve"> </w:t>
      </w:r>
      <w:r>
        <w:t>овладевает умением самостоятельно есть любые виды пищи, умыться и мыть руки, приобретает</w:t>
      </w:r>
      <w:r>
        <w:rPr>
          <w:spacing w:val="1"/>
        </w:rPr>
        <w:t xml:space="preserve"> </w:t>
      </w:r>
      <w:r>
        <w:t>навыки</w:t>
      </w:r>
      <w:r>
        <w:rPr>
          <w:spacing w:val="39"/>
        </w:rPr>
        <w:t xml:space="preserve"> </w:t>
      </w:r>
      <w:r>
        <w:t>опрятности.</w:t>
      </w:r>
      <w:r>
        <w:rPr>
          <w:spacing w:val="36"/>
        </w:rPr>
        <w:t xml:space="preserve"> </w:t>
      </w:r>
      <w:r>
        <w:t>Совершенствуется</w:t>
      </w:r>
      <w:r>
        <w:rPr>
          <w:spacing w:val="40"/>
        </w:rPr>
        <w:t xml:space="preserve"> </w:t>
      </w:r>
      <w:r>
        <w:t>самостоятельность</w:t>
      </w:r>
      <w:r>
        <w:rPr>
          <w:spacing w:val="37"/>
        </w:rPr>
        <w:t xml:space="preserve"> </w:t>
      </w:r>
      <w:r>
        <w:t>детей</w:t>
      </w:r>
      <w:r>
        <w:rPr>
          <w:spacing w:val="39"/>
        </w:rPr>
        <w:t xml:space="preserve"> </w:t>
      </w:r>
      <w:r>
        <w:t>в</w:t>
      </w:r>
      <w:r>
        <w:rPr>
          <w:spacing w:val="38"/>
        </w:rPr>
        <w:t xml:space="preserve"> </w:t>
      </w:r>
      <w:r>
        <w:t>предметно-игровой деятельности и самообслуживании. С одной стороны, возрастает самостоятельность ребенка во</w:t>
      </w:r>
      <w:r>
        <w:rPr>
          <w:spacing w:val="1"/>
        </w:rPr>
        <w:t xml:space="preserve"> </w:t>
      </w:r>
      <w:r>
        <w:t>всех сферах жизни, с другой — он осваивает правила поведения в группе (играть рядом, не мешая</w:t>
      </w:r>
      <w:r>
        <w:rPr>
          <w:spacing w:val="1"/>
        </w:rPr>
        <w:t xml:space="preserve"> </w:t>
      </w:r>
      <w:r>
        <w:t>другим,</w:t>
      </w:r>
      <w:r>
        <w:rPr>
          <w:spacing w:val="1"/>
        </w:rPr>
        <w:t xml:space="preserve"> </w:t>
      </w:r>
      <w:r>
        <w:t>помогать,</w:t>
      </w:r>
      <w:r>
        <w:rPr>
          <w:spacing w:val="1"/>
        </w:rPr>
        <w:t xml:space="preserve"> </w:t>
      </w:r>
      <w:r>
        <w:t>если</w:t>
      </w:r>
      <w:r>
        <w:rPr>
          <w:spacing w:val="1"/>
        </w:rPr>
        <w:t xml:space="preserve"> </w:t>
      </w:r>
      <w:r>
        <w:t>это</w:t>
      </w:r>
      <w:r>
        <w:rPr>
          <w:spacing w:val="1"/>
        </w:rPr>
        <w:t xml:space="preserve"> </w:t>
      </w:r>
      <w:r>
        <w:t>понятно</w:t>
      </w:r>
      <w:r>
        <w:rPr>
          <w:spacing w:val="1"/>
        </w:rPr>
        <w:t xml:space="preserve"> </w:t>
      </w:r>
      <w:r>
        <w:t>и</w:t>
      </w:r>
      <w:r>
        <w:rPr>
          <w:spacing w:val="1"/>
        </w:rPr>
        <w:t xml:space="preserve"> </w:t>
      </w:r>
      <w:r>
        <w:t>несложно).</w:t>
      </w:r>
      <w:r>
        <w:rPr>
          <w:spacing w:val="1"/>
        </w:rPr>
        <w:t xml:space="preserve"> </w:t>
      </w:r>
      <w:r>
        <w:t>Все</w:t>
      </w:r>
      <w:r>
        <w:rPr>
          <w:spacing w:val="1"/>
        </w:rPr>
        <w:t xml:space="preserve"> </w:t>
      </w:r>
      <w:r>
        <w:t>это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развития</w:t>
      </w:r>
      <w:r>
        <w:rPr>
          <w:spacing w:val="60"/>
        </w:rPr>
        <w:t xml:space="preserve"> </w:t>
      </w:r>
      <w:r>
        <w:t>в</w:t>
      </w:r>
      <w:r>
        <w:rPr>
          <w:spacing w:val="1"/>
        </w:rPr>
        <w:t xml:space="preserve"> </w:t>
      </w:r>
      <w:r>
        <w:t>будущем совместной игровой деятельности.</w:t>
      </w:r>
    </w:p>
    <w:p w14:paraId="20DCC506" w14:textId="77777777" w:rsidR="002C6E8D" w:rsidRDefault="0069355F">
      <w:pPr>
        <w:pStyle w:val="af3"/>
        <w:spacing w:line="276" w:lineRule="auto"/>
        <w:ind w:left="0" w:firstLine="709"/>
      </w:pPr>
      <w:r>
        <w:rPr>
          <w:b/>
          <w:i/>
        </w:rPr>
        <w:t>Личность.</w:t>
      </w:r>
      <w:r>
        <w:rPr>
          <w:b/>
          <w:i/>
          <w:spacing w:val="1"/>
        </w:rPr>
        <w:t xml:space="preserve"> </w:t>
      </w:r>
      <w:r>
        <w:t>Появляются</w:t>
      </w:r>
      <w:r>
        <w:rPr>
          <w:spacing w:val="1"/>
        </w:rPr>
        <w:t xml:space="preserve"> </w:t>
      </w:r>
      <w:r>
        <w:t>представления</w:t>
      </w:r>
      <w:r>
        <w:rPr>
          <w:spacing w:val="1"/>
        </w:rPr>
        <w:t xml:space="preserve"> </w:t>
      </w:r>
      <w:r>
        <w:t>о</w:t>
      </w:r>
      <w:r>
        <w:rPr>
          <w:spacing w:val="1"/>
        </w:rPr>
        <w:t xml:space="preserve"> </w:t>
      </w:r>
      <w:r>
        <w:t>себе,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как</w:t>
      </w:r>
      <w:r>
        <w:rPr>
          <w:spacing w:val="1"/>
        </w:rPr>
        <w:t xml:space="preserve"> </w:t>
      </w:r>
      <w:r>
        <w:t>представителе</w:t>
      </w:r>
      <w:r>
        <w:rPr>
          <w:spacing w:val="1"/>
        </w:rPr>
        <w:t xml:space="preserve"> </w:t>
      </w:r>
      <w:r>
        <w:t>пола.</w:t>
      </w:r>
      <w:r>
        <w:rPr>
          <w:spacing w:val="1"/>
        </w:rPr>
        <w:t xml:space="preserve"> </w:t>
      </w:r>
      <w:r>
        <w:t>Разворачиваются</w:t>
      </w:r>
      <w:r>
        <w:rPr>
          <w:spacing w:val="1"/>
        </w:rPr>
        <w:t xml:space="preserve"> </w:t>
      </w:r>
      <w:r>
        <w:t>ярко</w:t>
      </w:r>
      <w:r>
        <w:rPr>
          <w:spacing w:val="1"/>
        </w:rPr>
        <w:t xml:space="preserve"> </w:t>
      </w:r>
      <w:r>
        <w:t>выраженные</w:t>
      </w:r>
      <w:r>
        <w:rPr>
          <w:spacing w:val="1"/>
        </w:rPr>
        <w:t xml:space="preserve"> </w:t>
      </w:r>
      <w:r>
        <w:t>процессы</w:t>
      </w:r>
      <w:r>
        <w:rPr>
          <w:spacing w:val="1"/>
        </w:rPr>
        <w:t xml:space="preserve"> </w:t>
      </w:r>
      <w:r>
        <w:t>идентификации</w:t>
      </w:r>
      <w:r>
        <w:rPr>
          <w:spacing w:val="1"/>
        </w:rPr>
        <w:t xml:space="preserve"> </w:t>
      </w:r>
      <w:r>
        <w:t>с</w:t>
      </w:r>
      <w:r>
        <w:rPr>
          <w:spacing w:val="1"/>
        </w:rPr>
        <w:t xml:space="preserve"> </w:t>
      </w:r>
      <w:r>
        <w:t>родителями.</w:t>
      </w:r>
      <w:r>
        <w:rPr>
          <w:spacing w:val="1"/>
        </w:rPr>
        <w:t xml:space="preserve"> </w:t>
      </w:r>
      <w:r>
        <w:t>Формируются</w:t>
      </w:r>
      <w:r>
        <w:rPr>
          <w:spacing w:val="1"/>
        </w:rPr>
        <w:t xml:space="preserve"> </w:t>
      </w:r>
      <w:r>
        <w:t>предпосылки</w:t>
      </w:r>
      <w:r>
        <w:rPr>
          <w:spacing w:val="-2"/>
        </w:rPr>
        <w:t xml:space="preserve"> </w:t>
      </w:r>
      <w:r>
        <w:t>самосознания</w:t>
      </w:r>
      <w:r>
        <w:rPr>
          <w:spacing w:val="-1"/>
        </w:rPr>
        <w:t xml:space="preserve"> </w:t>
      </w:r>
      <w:r>
        <w:t>через</w:t>
      </w:r>
      <w:r>
        <w:rPr>
          <w:spacing w:val="-1"/>
        </w:rPr>
        <w:t xml:space="preserve"> </w:t>
      </w:r>
      <w:r>
        <w:t>осуществление</w:t>
      </w:r>
      <w:r>
        <w:rPr>
          <w:spacing w:val="-2"/>
        </w:rPr>
        <w:t xml:space="preserve"> </w:t>
      </w:r>
      <w:r>
        <w:t>эффективных</w:t>
      </w:r>
      <w:r>
        <w:rPr>
          <w:spacing w:val="1"/>
        </w:rPr>
        <w:t xml:space="preserve"> </w:t>
      </w:r>
      <w:r>
        <w:t>предметных действий.</w:t>
      </w:r>
    </w:p>
    <w:p w14:paraId="507F2E07" w14:textId="77777777" w:rsidR="002C6E8D" w:rsidRDefault="0069355F">
      <w:pPr>
        <w:pStyle w:val="af3"/>
        <w:spacing w:line="276" w:lineRule="auto"/>
        <w:ind w:left="0" w:firstLine="709"/>
        <w:jc w:val="left"/>
        <w:rPr>
          <w:b/>
          <w:bCs/>
        </w:rPr>
      </w:pPr>
      <w:r>
        <w:rPr>
          <w:b/>
          <w:bCs/>
        </w:rPr>
        <w:t>2-3 ГОДА (ТРЕТИЙ ГОД ЖИЗНИ)</w:t>
      </w:r>
    </w:p>
    <w:p w14:paraId="3A159AE2"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14:paraId="69E3AFDC" w14:textId="77777777" w:rsidR="002C6E8D" w:rsidRDefault="0069355F">
      <w:pPr>
        <w:pStyle w:val="af3"/>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14:paraId="5EDE6A01"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14:paraId="15959576" w14:textId="77777777" w:rsidR="002C6E8D" w:rsidRDefault="0069355F">
      <w:pPr>
        <w:pStyle w:val="af3"/>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14:paraId="26939554" w14:textId="77777777" w:rsidR="002C6E8D" w:rsidRDefault="0069355F">
      <w:pPr>
        <w:pStyle w:val="af3"/>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14:paraId="06D4799B" w14:textId="77777777"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lastRenderedPageBreak/>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14:paraId="2049EABB" w14:textId="77777777" w:rsidR="002C6E8D" w:rsidRDefault="0069355F">
      <w:pPr>
        <w:pStyle w:val="af3"/>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14:paraId="4EBEBCFB" w14:textId="77777777" w:rsidR="002C6E8D" w:rsidRDefault="0069355F">
      <w:pPr>
        <w:pStyle w:val="af3"/>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14:paraId="0664DA1B" w14:textId="77777777" w:rsidR="002C6E8D" w:rsidRDefault="0069355F">
      <w:pPr>
        <w:pStyle w:val="af3"/>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 «мышления»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14:paraId="660FE704" w14:textId="77777777"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14:paraId="0B1E80EA" w14:textId="77777777" w:rsidR="002C6E8D" w:rsidRDefault="0069355F">
      <w:pPr>
        <w:pStyle w:val="af3"/>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14:paraId="2C44392C" w14:textId="77777777"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14:paraId="50520E3F" w14:textId="77777777" w:rsidR="002C6E8D" w:rsidRDefault="0069355F">
      <w:pPr>
        <w:pStyle w:val="af3"/>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14:paraId="76F968BD" w14:textId="77777777" w:rsidR="002C6E8D" w:rsidRDefault="0069355F">
      <w:pPr>
        <w:pStyle w:val="af3"/>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14:paraId="59342367" w14:textId="77777777" w:rsidR="002C6E8D" w:rsidRDefault="002C6E8D">
      <w:pPr>
        <w:pStyle w:val="af3"/>
        <w:spacing w:line="276" w:lineRule="auto"/>
        <w:ind w:left="0" w:firstLine="709"/>
      </w:pPr>
    </w:p>
    <w:p w14:paraId="403F134A" w14:textId="77777777" w:rsidR="002C6E8D" w:rsidRDefault="0069355F">
      <w:pPr>
        <w:pStyle w:val="1"/>
        <w:spacing w:before="0" w:after="0" w:line="276" w:lineRule="auto"/>
        <w:ind w:firstLine="709"/>
        <w:jc w:val="left"/>
        <w:rPr>
          <w:spacing w:val="-57"/>
        </w:rPr>
      </w:pPr>
      <w:r>
        <w:rPr>
          <w:spacing w:val="-1"/>
          <w:sz w:val="24"/>
          <w:szCs w:val="24"/>
        </w:rPr>
        <w:t xml:space="preserve">3-4 </w:t>
      </w:r>
      <w:r w:rsidR="00514CCC">
        <w:rPr>
          <w:spacing w:val="-1"/>
          <w:sz w:val="24"/>
          <w:szCs w:val="24"/>
        </w:rPr>
        <w:t xml:space="preserve">года </w:t>
      </w:r>
      <w:r>
        <w:t>(четвертый год</w:t>
      </w:r>
      <w:r>
        <w:rPr>
          <w:spacing w:val="-1"/>
        </w:rPr>
        <w:t xml:space="preserve"> </w:t>
      </w:r>
      <w:r>
        <w:t>жизни)</w:t>
      </w:r>
    </w:p>
    <w:p w14:paraId="4ED3D4CD"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14:paraId="2F978AED" w14:textId="77777777" w:rsidR="002C6E8D" w:rsidRDefault="0069355F">
      <w:pPr>
        <w:pStyle w:val="af3"/>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lastRenderedPageBreak/>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14:paraId="63B96064"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14:paraId="59B3C24E" w14:textId="77777777" w:rsidR="002C6E8D" w:rsidRDefault="0069355F">
      <w:pPr>
        <w:pStyle w:val="af3"/>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14:paraId="60320C57" w14:textId="77777777" w:rsidR="002C6E8D" w:rsidRDefault="0069355F">
      <w:pPr>
        <w:pStyle w:val="af3"/>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14:paraId="7B1055EB" w14:textId="77777777"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14:paraId="3CBD234A" w14:textId="77777777"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14:paraId="3EFF9EBB" w14:textId="77777777" w:rsidR="002C6E8D" w:rsidRDefault="0069355F">
      <w:pPr>
        <w:pStyle w:val="af3"/>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14:paraId="6F794565" w14:textId="77777777" w:rsidR="002C6E8D" w:rsidRDefault="0069355F">
      <w:pPr>
        <w:pStyle w:val="af3"/>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14:paraId="1A682F40" w14:textId="77777777" w:rsidR="002C6E8D" w:rsidRDefault="0069355F">
      <w:pPr>
        <w:pStyle w:val="af3"/>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14:paraId="29E971F5" w14:textId="77777777" w:rsidR="002C6E8D" w:rsidRDefault="0069355F">
      <w:pPr>
        <w:pStyle w:val="af3"/>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14:paraId="7BC59752" w14:textId="77777777" w:rsidR="002C6E8D" w:rsidRDefault="0069355F">
      <w:pPr>
        <w:pStyle w:val="af3"/>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14:paraId="664B2464" w14:textId="77777777" w:rsidR="002C6E8D" w:rsidRDefault="0069355F">
      <w:pPr>
        <w:pStyle w:val="af3"/>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14:paraId="6BBFF70D" w14:textId="77777777" w:rsidR="002C6E8D" w:rsidRDefault="0069355F">
      <w:pPr>
        <w:pStyle w:val="af3"/>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lastRenderedPageBreak/>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14:paraId="3E75AF0D" w14:textId="77777777" w:rsidR="002C6E8D" w:rsidRDefault="0069355F">
      <w:pPr>
        <w:pStyle w:val="af3"/>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14:paraId="43C94CFB" w14:textId="77777777" w:rsidR="002C6E8D" w:rsidRDefault="0069355F">
      <w:pPr>
        <w:pStyle w:val="af3"/>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14:paraId="1C9B090F" w14:textId="77777777" w:rsidR="002C6E8D" w:rsidRDefault="0069355F">
      <w:pPr>
        <w:pStyle w:val="1"/>
        <w:spacing w:line="276" w:lineRule="auto"/>
        <w:ind w:firstLine="709"/>
        <w:jc w:val="left"/>
        <w:rPr>
          <w:sz w:val="24"/>
          <w:szCs w:val="24"/>
        </w:rPr>
      </w:pPr>
      <w:r>
        <w:rPr>
          <w:sz w:val="24"/>
          <w:szCs w:val="24"/>
        </w:rPr>
        <w:t>4-5 лет (пятый</w:t>
      </w:r>
      <w:r>
        <w:rPr>
          <w:spacing w:val="-4"/>
          <w:sz w:val="24"/>
          <w:szCs w:val="24"/>
        </w:rPr>
        <w:t xml:space="preserve"> </w:t>
      </w:r>
      <w:r>
        <w:rPr>
          <w:sz w:val="24"/>
          <w:szCs w:val="24"/>
        </w:rPr>
        <w:t>год</w:t>
      </w:r>
      <w:r>
        <w:rPr>
          <w:spacing w:val="-4"/>
          <w:sz w:val="24"/>
          <w:szCs w:val="24"/>
        </w:rPr>
        <w:t xml:space="preserve"> </w:t>
      </w:r>
      <w:r>
        <w:rPr>
          <w:sz w:val="24"/>
          <w:szCs w:val="24"/>
        </w:rPr>
        <w:t>жизни)</w:t>
      </w:r>
    </w:p>
    <w:p w14:paraId="02B7500E"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14:paraId="4D86E720" w14:textId="77777777" w:rsidR="002C6E8D" w:rsidRDefault="0069355F">
      <w:pPr>
        <w:pStyle w:val="af3"/>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14:paraId="4B5D9FC0"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14:paraId="61C67385" w14:textId="77777777" w:rsidR="002C6E8D" w:rsidRDefault="0069355F">
      <w:pPr>
        <w:pStyle w:val="af3"/>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14:paraId="154AAF4D" w14:textId="77777777" w:rsidR="002C6E8D" w:rsidRDefault="0069355F">
      <w:pPr>
        <w:pStyle w:val="af3"/>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14:paraId="6D33EBB8" w14:textId="77777777"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14:paraId="7BE6EE5F" w14:textId="77777777" w:rsidR="002C6E8D" w:rsidRDefault="0069355F">
      <w:pPr>
        <w:pStyle w:val="af3"/>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lastRenderedPageBreak/>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14:paraId="6553AE84" w14:textId="77777777" w:rsidR="002C6E8D" w:rsidRDefault="0069355F">
      <w:pPr>
        <w:pStyle w:val="af3"/>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14:paraId="565AEF78" w14:textId="77777777" w:rsidR="002C6E8D" w:rsidRDefault="0069355F">
      <w:pPr>
        <w:pStyle w:val="af3"/>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14:paraId="79A1AF8C" w14:textId="77777777" w:rsidR="002C6E8D" w:rsidRDefault="0069355F">
      <w:pPr>
        <w:pStyle w:val="af3"/>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14:paraId="4AD88FB6" w14:textId="77777777"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14:paraId="710E0AB6" w14:textId="77777777"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14:paraId="42BDE0E7" w14:textId="77777777" w:rsidR="002C6E8D" w:rsidRDefault="0069355F">
      <w:pPr>
        <w:pStyle w:val="af3"/>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w:t>
      </w:r>
      <w:r>
        <w:lastRenderedPageBreak/>
        <w:t>будет).</w:t>
      </w:r>
    </w:p>
    <w:p w14:paraId="0969D045" w14:textId="77777777" w:rsidR="002C6E8D" w:rsidRDefault="0069355F">
      <w:pPr>
        <w:pStyle w:val="1"/>
        <w:spacing w:line="276" w:lineRule="auto"/>
        <w:ind w:firstLine="709"/>
        <w:jc w:val="both"/>
      </w:pPr>
      <w:r>
        <w:t xml:space="preserve"> 5-6 лет</w:t>
      </w:r>
      <w:r>
        <w:rPr>
          <w:spacing w:val="-2"/>
        </w:rPr>
        <w:t xml:space="preserve"> </w:t>
      </w:r>
      <w:r>
        <w:t>(шестой</w:t>
      </w:r>
      <w:r>
        <w:rPr>
          <w:spacing w:val="-2"/>
        </w:rPr>
        <w:t xml:space="preserve"> </w:t>
      </w:r>
      <w:r>
        <w:t>год</w:t>
      </w:r>
      <w:r>
        <w:rPr>
          <w:spacing w:val="-2"/>
        </w:rPr>
        <w:t xml:space="preserve"> </w:t>
      </w:r>
      <w:r>
        <w:t>жизни)</w:t>
      </w:r>
    </w:p>
    <w:p w14:paraId="3B678C15" w14:textId="77777777" w:rsidR="002C6E8D" w:rsidRDefault="0069355F">
      <w:pPr>
        <w:pStyle w:val="2"/>
        <w:spacing w:line="276" w:lineRule="auto"/>
        <w:ind w:firstLine="709"/>
        <w:jc w:val="left"/>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14:paraId="0E75D122" w14:textId="77777777" w:rsidR="002C6E8D" w:rsidRDefault="0069355F">
      <w:pPr>
        <w:pStyle w:val="af3"/>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14:paraId="58E4AE1D"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14:paraId="57F8612E" w14:textId="77777777" w:rsidR="002C6E8D" w:rsidRDefault="0069355F">
      <w:pPr>
        <w:pStyle w:val="af3"/>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14:paraId="6EB508F6" w14:textId="77777777" w:rsidR="002C6E8D" w:rsidRDefault="0069355F">
      <w:pPr>
        <w:pStyle w:val="af3"/>
        <w:spacing w:line="276" w:lineRule="auto"/>
        <w:ind w:left="0" w:firstLine="709"/>
      </w:pPr>
      <w:r>
        <w:rPr>
          <w:b/>
          <w:i/>
        </w:rPr>
        <w:t>Психические функции</w:t>
      </w:r>
      <w:r>
        <w:rPr>
          <w:b/>
        </w:rPr>
        <w:t xml:space="preserve">.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14:paraId="3225AABF" w14:textId="77777777"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14:paraId="6A143215" w14:textId="77777777" w:rsidR="002C6E8D" w:rsidRDefault="0069355F">
      <w:pPr>
        <w:pStyle w:val="af3"/>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14:paraId="23D24186" w14:textId="77777777" w:rsidR="002C6E8D" w:rsidRDefault="0069355F">
      <w:pPr>
        <w:pStyle w:val="af3"/>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14:paraId="542868C0" w14:textId="77777777"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 xml:space="preserve">внеситуативно-познавательная и внеситуативно-личностная форма общения. У детей </w:t>
      </w:r>
      <w:r>
        <w:lastRenderedPageBreak/>
        <w:t>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14:paraId="2D477AFF" w14:textId="77777777" w:rsidR="002C6E8D" w:rsidRDefault="0069355F">
      <w:pPr>
        <w:pStyle w:val="af3"/>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14:paraId="2A465C09" w14:textId="77777777"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14:paraId="68457F1D" w14:textId="77777777" w:rsidR="002C6E8D" w:rsidRDefault="0069355F">
      <w:pPr>
        <w:pStyle w:val="1"/>
        <w:spacing w:line="276" w:lineRule="auto"/>
        <w:ind w:firstLine="709"/>
        <w:jc w:val="both"/>
        <w:rPr>
          <w:sz w:val="24"/>
          <w:szCs w:val="24"/>
        </w:rPr>
      </w:pPr>
      <w:r>
        <w:rPr>
          <w:sz w:val="24"/>
          <w:szCs w:val="24"/>
        </w:rPr>
        <w:t>6-7 лет (седьмой</w:t>
      </w:r>
      <w:r>
        <w:rPr>
          <w:spacing w:val="-1"/>
          <w:sz w:val="24"/>
          <w:szCs w:val="24"/>
        </w:rPr>
        <w:t xml:space="preserve"> </w:t>
      </w:r>
      <w:r>
        <w:rPr>
          <w:sz w:val="24"/>
          <w:szCs w:val="24"/>
        </w:rPr>
        <w:t>год</w:t>
      </w:r>
      <w:r>
        <w:rPr>
          <w:spacing w:val="-2"/>
          <w:sz w:val="24"/>
          <w:szCs w:val="24"/>
        </w:rPr>
        <w:t xml:space="preserve"> </w:t>
      </w:r>
      <w:r>
        <w:rPr>
          <w:sz w:val="24"/>
          <w:szCs w:val="24"/>
        </w:rPr>
        <w:t>жизни)</w:t>
      </w:r>
    </w:p>
    <w:p w14:paraId="4D2A5E11"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Росто-весовые</w:t>
      </w:r>
      <w:r>
        <w:rPr>
          <w:rFonts w:ascii="Times New Roman" w:hAnsi="Times New Roman" w:cs="Times New Roman"/>
          <w:b/>
          <w:i/>
          <w:color w:val="auto"/>
          <w:spacing w:val="-3"/>
          <w:sz w:val="24"/>
          <w:szCs w:val="24"/>
        </w:rPr>
        <w:t xml:space="preserve"> </w:t>
      </w:r>
      <w:r>
        <w:rPr>
          <w:rFonts w:ascii="Times New Roman" w:hAnsi="Times New Roman" w:cs="Times New Roman"/>
          <w:b/>
          <w:i/>
          <w:color w:val="auto"/>
          <w:sz w:val="24"/>
          <w:szCs w:val="24"/>
        </w:rPr>
        <w:t>характеристики.</w:t>
      </w:r>
    </w:p>
    <w:p w14:paraId="6D67868B" w14:textId="77777777" w:rsidR="002C6E8D" w:rsidRDefault="0069355F">
      <w:pPr>
        <w:pStyle w:val="af3"/>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14:paraId="37A17091" w14:textId="77777777" w:rsidR="002C6E8D" w:rsidRDefault="0069355F">
      <w:pPr>
        <w:pStyle w:val="af3"/>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14:paraId="47683E12" w14:textId="77777777" w:rsidR="002C6E8D" w:rsidRDefault="0069355F">
      <w:pPr>
        <w:pStyle w:val="2"/>
        <w:spacing w:line="276" w:lineRule="auto"/>
        <w:ind w:firstLine="709"/>
        <w:rPr>
          <w:rFonts w:ascii="Times New Roman" w:hAnsi="Times New Roman" w:cs="Times New Roman"/>
          <w:b/>
          <w:i/>
          <w:color w:val="auto"/>
          <w:sz w:val="24"/>
          <w:szCs w:val="24"/>
        </w:rPr>
      </w:pPr>
      <w:r>
        <w:rPr>
          <w:rFonts w:ascii="Times New Roman" w:hAnsi="Times New Roman" w:cs="Times New Roman"/>
          <w:b/>
          <w:i/>
          <w:color w:val="auto"/>
          <w:sz w:val="24"/>
          <w:szCs w:val="24"/>
        </w:rPr>
        <w:t>Функциональное</w:t>
      </w:r>
      <w:r>
        <w:rPr>
          <w:rFonts w:ascii="Times New Roman" w:hAnsi="Times New Roman" w:cs="Times New Roman"/>
          <w:b/>
          <w:i/>
          <w:color w:val="auto"/>
          <w:spacing w:val="-4"/>
          <w:sz w:val="24"/>
          <w:szCs w:val="24"/>
        </w:rPr>
        <w:t xml:space="preserve"> </w:t>
      </w:r>
      <w:r>
        <w:rPr>
          <w:rFonts w:ascii="Times New Roman" w:hAnsi="Times New Roman" w:cs="Times New Roman"/>
          <w:b/>
          <w:i/>
          <w:color w:val="auto"/>
          <w:sz w:val="24"/>
          <w:szCs w:val="24"/>
        </w:rPr>
        <w:t>созревание.</w:t>
      </w:r>
    </w:p>
    <w:p w14:paraId="052218C0" w14:textId="77777777" w:rsidR="002C6E8D" w:rsidRDefault="0069355F">
      <w:pPr>
        <w:pStyle w:val="af3"/>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14:paraId="081C39EC" w14:textId="77777777" w:rsidR="002C6E8D" w:rsidRDefault="0069355F">
      <w:pPr>
        <w:pStyle w:val="af3"/>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14:paraId="3DE6C0BE" w14:textId="77777777" w:rsidR="002C6E8D" w:rsidRDefault="0069355F">
      <w:pPr>
        <w:pStyle w:val="af3"/>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14:paraId="587D00BB" w14:textId="77777777" w:rsidR="002C6E8D" w:rsidRDefault="0069355F">
      <w:pPr>
        <w:pStyle w:val="af3"/>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14:paraId="4E91D941" w14:textId="77777777" w:rsidR="002C6E8D" w:rsidRDefault="0069355F">
      <w:pPr>
        <w:pStyle w:val="af3"/>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14:paraId="4C486BDA" w14:textId="77777777" w:rsidR="002C6E8D" w:rsidRDefault="0069355F">
      <w:pPr>
        <w:pStyle w:val="af3"/>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lastRenderedPageBreak/>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14:paraId="115E70DA" w14:textId="77777777" w:rsidR="002C6E8D" w:rsidRDefault="0069355F">
      <w:pPr>
        <w:pStyle w:val="af3"/>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14:paraId="6F1C08D3" w14:textId="77777777" w:rsidR="002C6E8D" w:rsidRDefault="0069355F">
      <w:pPr>
        <w:pStyle w:val="af3"/>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14:paraId="218B783F" w14:textId="77777777" w:rsidR="002C6E8D" w:rsidRDefault="0069355F">
      <w:pPr>
        <w:pStyle w:val="af3"/>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14:paraId="7E90CA72" w14:textId="77777777" w:rsidR="002C6E8D" w:rsidRDefault="0069355F">
      <w:pPr>
        <w:pStyle w:val="af3"/>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14:paraId="13B37526" w14:textId="77777777" w:rsidR="002C6E8D" w:rsidRDefault="0069355F">
      <w:pPr>
        <w:pStyle w:val="af3"/>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lastRenderedPageBreak/>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14:paraId="66A1DE7C" w14:textId="77777777" w:rsidR="002C6E8D" w:rsidRDefault="0069355F">
      <w:pPr>
        <w:pStyle w:val="af3"/>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14:paraId="6AE13747" w14:textId="77777777" w:rsidR="002C6E8D" w:rsidRDefault="002C6E8D">
      <w:pPr>
        <w:pStyle w:val="af3"/>
        <w:spacing w:line="276" w:lineRule="auto"/>
        <w:ind w:left="0" w:firstLine="0"/>
        <w:rPr>
          <w:b/>
          <w:bCs/>
        </w:rPr>
      </w:pPr>
    </w:p>
    <w:p w14:paraId="5D127EC6" w14:textId="77777777" w:rsidR="002C6E8D" w:rsidRDefault="0069355F">
      <w:pPr>
        <w:pStyle w:val="af3"/>
        <w:spacing w:line="276" w:lineRule="auto"/>
        <w:ind w:left="0" w:firstLine="0"/>
        <w:rPr>
          <w:b/>
          <w:bCs/>
        </w:rPr>
      </w:pPr>
      <w:r>
        <w:rPr>
          <w:b/>
          <w:bCs/>
        </w:rPr>
        <w:t>1.1.4. Планируемые результаты освоения Программы.</w:t>
      </w:r>
    </w:p>
    <w:p w14:paraId="299665FF" w14:textId="77777777" w:rsidR="002C6E8D" w:rsidRDefault="0069355F">
      <w:pPr>
        <w:pStyle w:val="af3"/>
        <w:spacing w:line="276" w:lineRule="auto"/>
        <w:ind w:left="0"/>
        <w:rPr>
          <w:b/>
          <w:bCs/>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b/>
        </w:rPr>
        <w:t>возрастные характеристики</w:t>
      </w:r>
      <w:r>
        <w:rPr>
          <w:b/>
          <w:spacing w:val="1"/>
        </w:rPr>
        <w:t xml:space="preserve"> </w:t>
      </w:r>
      <w:r>
        <w:rPr>
          <w:b/>
        </w:rPr>
        <w:t>возможных</w:t>
      </w:r>
      <w:r>
        <w:rPr>
          <w:b/>
          <w:spacing w:val="-2"/>
        </w:rPr>
        <w:t xml:space="preserve"> </w:t>
      </w:r>
      <w:r>
        <w:rPr>
          <w:b/>
        </w:rPr>
        <w:t>достижений ребенка к завершению</w:t>
      </w:r>
      <w:r>
        <w:rPr>
          <w:b/>
          <w:spacing w:val="4"/>
        </w:rPr>
        <w:t xml:space="preserve"> </w:t>
      </w:r>
      <w:r>
        <w:rPr>
          <w:b/>
        </w:rPr>
        <w:t>ДО.</w:t>
      </w:r>
    </w:p>
    <w:p w14:paraId="09D3A8FA" w14:textId="77777777" w:rsidR="002C6E8D" w:rsidRDefault="0069355F">
      <w:pPr>
        <w:pStyle w:val="af3"/>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14:paraId="18064149" w14:textId="77777777" w:rsidR="002C6E8D" w:rsidRDefault="0069355F">
      <w:pPr>
        <w:pStyle w:val="af3"/>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14:paraId="4303456B" w14:textId="77777777" w:rsidR="002C6E8D" w:rsidRDefault="0069355F">
      <w:pPr>
        <w:pStyle w:val="af3"/>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1) </w:t>
      </w:r>
      <w:r>
        <w:t>младенческий</w:t>
      </w:r>
      <w:r>
        <w:rPr>
          <w:spacing w:val="1"/>
        </w:rPr>
        <w:t xml:space="preserve"> </w:t>
      </w:r>
      <w:r>
        <w:t>(первое и второе полугодия жизни); 2) ранний (от 1 года до 3 лет) ; 3) дошкольный возраст (от 3 до 7</w:t>
      </w:r>
      <w:r>
        <w:rPr>
          <w:spacing w:val="1"/>
        </w:rPr>
        <w:t xml:space="preserve"> </w:t>
      </w:r>
      <w:r>
        <w:t>лет).</w:t>
      </w:r>
    </w:p>
    <w:p w14:paraId="6F8AE0AD" w14:textId="77777777" w:rsidR="002C6E8D" w:rsidRDefault="0069355F">
      <w:pPr>
        <w:pStyle w:val="af3"/>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3DDA3FA3" w14:textId="77777777" w:rsidR="002C6E8D" w:rsidRDefault="0069355F">
      <w:pPr>
        <w:pStyle w:val="af3"/>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14:paraId="78C8348A" w14:textId="77777777"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младенческом возрасте (к</w:t>
      </w:r>
      <w:r>
        <w:rPr>
          <w:rFonts w:ascii="Times New Roman" w:hAnsi="Times New Roman" w:cs="Times New Roman"/>
          <w:b/>
          <w:bCs/>
          <w:i/>
          <w:color w:val="auto"/>
          <w:spacing w:val="-3"/>
          <w:sz w:val="24"/>
          <w:szCs w:val="24"/>
        </w:rPr>
        <w:t xml:space="preserve"> </w:t>
      </w:r>
      <w:r>
        <w:rPr>
          <w:rFonts w:ascii="Times New Roman" w:hAnsi="Times New Roman" w:cs="Times New Roman"/>
          <w:b/>
          <w:bCs/>
          <w:i/>
          <w:color w:val="auto"/>
          <w:sz w:val="24"/>
          <w:szCs w:val="24"/>
        </w:rPr>
        <w:t>одному</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году):</w:t>
      </w:r>
    </w:p>
    <w:p w14:paraId="33949AA7" w14:textId="77777777" w:rsidR="002C6E8D" w:rsidRDefault="0069355F" w:rsidP="00E04FBF">
      <w:pPr>
        <w:pStyle w:val="af3"/>
        <w:numPr>
          <w:ilvl w:val="0"/>
          <w:numId w:val="7"/>
        </w:numPr>
        <w:tabs>
          <w:tab w:val="left" w:pos="993"/>
        </w:tabs>
        <w:spacing w:line="276" w:lineRule="auto"/>
        <w:ind w:left="0" w:firstLine="709"/>
      </w:pPr>
      <w:r>
        <w:t>проявляет</w:t>
      </w:r>
      <w:r>
        <w:rPr>
          <w:spacing w:val="1"/>
        </w:rPr>
        <w:t xml:space="preserve"> </w:t>
      </w:r>
      <w:r>
        <w:t>двигательную</w:t>
      </w:r>
      <w:r>
        <w:rPr>
          <w:spacing w:val="1"/>
        </w:rPr>
        <w:t xml:space="preserve"> </w:t>
      </w:r>
      <w:r>
        <w:t>активность</w:t>
      </w:r>
      <w:r>
        <w:rPr>
          <w:spacing w:val="1"/>
        </w:rPr>
        <w:t xml:space="preserve"> </w:t>
      </w:r>
      <w:r>
        <w:t>в</w:t>
      </w:r>
      <w:r>
        <w:rPr>
          <w:spacing w:val="1"/>
        </w:rPr>
        <w:t xml:space="preserve"> </w:t>
      </w:r>
      <w:r>
        <w:t>освоении</w:t>
      </w:r>
      <w:r>
        <w:rPr>
          <w:spacing w:val="1"/>
        </w:rPr>
        <w:t xml:space="preserve"> </w:t>
      </w:r>
      <w:r>
        <w:t>пространственной</w:t>
      </w:r>
      <w:r>
        <w:rPr>
          <w:spacing w:val="61"/>
        </w:rPr>
        <w:t xml:space="preserve"> </w:t>
      </w:r>
      <w:r>
        <w:t>среды,</w:t>
      </w:r>
      <w:r>
        <w:rPr>
          <w:spacing w:val="1"/>
        </w:rPr>
        <w:t xml:space="preserve"> </w:t>
      </w:r>
      <w:r>
        <w:t>используя движения ползания, лазанья, хватания, бросания, манипулирует предметами, начинает</w:t>
      </w:r>
      <w:r>
        <w:rPr>
          <w:spacing w:val="1"/>
        </w:rPr>
        <w:t xml:space="preserve"> </w:t>
      </w:r>
      <w:r>
        <w:t>осваивать самостоятельную ходьбу;</w:t>
      </w:r>
    </w:p>
    <w:p w14:paraId="66FDD0B5"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положительно реагирует на прием пищи и гигиенические процедуры; эмоционально реагирует на внимание взрослого, проявлять радость в ответ на общение со взрослым;</w:t>
      </w:r>
    </w:p>
    <w:p w14:paraId="323C9A01"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понимает речь взрослого, откликается на свое имя, положительно реагирует на знакомых людей, имена близких родственников;</w:t>
      </w:r>
    </w:p>
    <w:p w14:paraId="59ECE191"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lastRenderedPageBreak/>
        <w:t>выполняет простые просьбы взрослого, понимает и адекватно реагирует на слова, регулирующие поведение (можно, нельзя и другие);</w:t>
      </w:r>
    </w:p>
    <w:p w14:paraId="6F966345"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произносит несколько простых, облегченных слов (мама, папа, баба, деда, дай, бах, на), которые несут смысловую нагрузку;</w:t>
      </w:r>
    </w:p>
    <w:p w14:paraId="776B47F9"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животным, птицам, рыбам, растениям; обнаруживает поисковую и познавательную активность по отношению к предметному окружению;</w:t>
      </w:r>
    </w:p>
    <w:p w14:paraId="69B509AD"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узнает и называет объекты живой природы, ближайшего окружения, выделяет их характерные особенности, положительно реагирует на них;</w:t>
      </w:r>
    </w:p>
    <w:p w14:paraId="6141132E"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эмоционально реагирует на музыку, пение, игры-забавы, прислушивается к звучанию разных музыкальных инструментов;</w:t>
      </w:r>
    </w:p>
    <w:p w14:paraId="1889A3AE"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590720" w14:textId="77777777" w:rsidR="002C6E8D" w:rsidRDefault="0069355F" w:rsidP="00E04FBF">
      <w:pPr>
        <w:pStyle w:val="25"/>
        <w:numPr>
          <w:ilvl w:val="0"/>
          <w:numId w:val="7"/>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игрушками, подражая действиям взрослых (катает машинку, кормит собачку, качает куклу и тому подобное).</w:t>
      </w:r>
    </w:p>
    <w:p w14:paraId="39734A51" w14:textId="77777777"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bCs/>
          <w:i/>
          <w:color w:val="auto"/>
          <w:sz w:val="24"/>
          <w:szCs w:val="24"/>
        </w:rPr>
        <w:t>Планируемые результаты в раннем возрасте (к</w:t>
      </w:r>
      <w:r>
        <w:rPr>
          <w:rFonts w:ascii="Times New Roman" w:hAnsi="Times New Roman" w:cs="Times New Roman"/>
          <w:b/>
          <w:bCs/>
          <w:i/>
          <w:color w:val="auto"/>
          <w:spacing w:val="-1"/>
          <w:sz w:val="24"/>
          <w:szCs w:val="24"/>
        </w:rPr>
        <w:t xml:space="preserve"> </w:t>
      </w:r>
      <w:r>
        <w:rPr>
          <w:rFonts w:ascii="Times New Roman" w:hAnsi="Times New Roman" w:cs="Times New Roman"/>
          <w:b/>
          <w:bCs/>
          <w:i/>
          <w:color w:val="auto"/>
          <w:sz w:val="24"/>
          <w:szCs w:val="24"/>
        </w:rPr>
        <w:t>трем</w:t>
      </w:r>
      <w:r>
        <w:rPr>
          <w:rFonts w:ascii="Times New Roman" w:hAnsi="Times New Roman" w:cs="Times New Roman"/>
          <w:b/>
          <w:bCs/>
          <w:i/>
          <w:color w:val="auto"/>
          <w:spacing w:val="-2"/>
          <w:sz w:val="24"/>
          <w:szCs w:val="24"/>
        </w:rPr>
        <w:t xml:space="preserve"> </w:t>
      </w:r>
      <w:r>
        <w:rPr>
          <w:rFonts w:ascii="Times New Roman" w:hAnsi="Times New Roman" w:cs="Times New Roman"/>
          <w:b/>
          <w:bCs/>
          <w:i/>
          <w:color w:val="auto"/>
          <w:sz w:val="24"/>
          <w:szCs w:val="24"/>
        </w:rPr>
        <w:t>годам):</w:t>
      </w:r>
    </w:p>
    <w:p w14:paraId="16F6CA4A" w14:textId="77777777" w:rsidR="002C6E8D" w:rsidRDefault="0069355F" w:rsidP="00E04FBF">
      <w:pPr>
        <w:pStyle w:val="af3"/>
        <w:numPr>
          <w:ilvl w:val="0"/>
          <w:numId w:val="8"/>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повторять</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понимать указания</w:t>
      </w:r>
      <w:r>
        <w:rPr>
          <w:spacing w:val="-2"/>
        </w:rPr>
        <w:t xml:space="preserve"> </w:t>
      </w:r>
      <w:r>
        <w:t>взрослого,</w:t>
      </w:r>
      <w:r>
        <w:rPr>
          <w:spacing w:val="-2"/>
        </w:rPr>
        <w:t xml:space="preserve"> </w:t>
      </w:r>
      <w:r>
        <w:t>выполнять</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14:paraId="14BB2997"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6B373BE0"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к общению со взрослыми, реагирует на их настроение; </w:t>
      </w:r>
      <w:r w:rsidR="00AC409C">
        <w:rPr>
          <w:sz w:val="24"/>
          <w:szCs w:val="24"/>
        </w:rPr>
        <w:t>проявляет интерес</w:t>
      </w:r>
      <w:r>
        <w:rPr>
          <w:sz w:val="24"/>
          <w:szCs w:val="24"/>
        </w:rPr>
        <w:t xml:space="preserve"> к сверстникам; наблюдает за их действиями и подражать им; играть рядом;</w:t>
      </w:r>
    </w:p>
    <w:p w14:paraId="4100FF27"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понимает и выполняет простые поручения взрослого; стремиться проявлять самостоятельность в бытовом и игровом поведении;</w:t>
      </w:r>
    </w:p>
    <w:p w14:paraId="5E4961E5"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направляет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03D6928"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владеет активной речью, использует в общении разные части речи, простые предложения из 4-х слов и более, включенные в </w:t>
      </w:r>
      <w:r w:rsidR="00AC409C">
        <w:rPr>
          <w:sz w:val="24"/>
          <w:szCs w:val="24"/>
        </w:rPr>
        <w:t>общение; обращается</w:t>
      </w:r>
      <w:r>
        <w:rPr>
          <w:sz w:val="24"/>
          <w:szCs w:val="24"/>
        </w:rPr>
        <w:t xml:space="preserve"> с вопросами и просьбами;</w:t>
      </w:r>
    </w:p>
    <w:p w14:paraId="0EF7EAA4"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стихам, сказкам, повторяет отдельные слова и фразы за взрослым;</w:t>
      </w:r>
    </w:p>
    <w:p w14:paraId="57F15784" w14:textId="77777777" w:rsidR="002C6E8D" w:rsidRDefault="00AC409C"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рассматривает картинки</w:t>
      </w:r>
      <w:r w:rsidR="0069355F">
        <w:rPr>
          <w:sz w:val="24"/>
          <w:szCs w:val="24"/>
        </w:rPr>
        <w:t>, показывает и называет предметы, изображенные на них;</w:t>
      </w:r>
    </w:p>
    <w:p w14:paraId="60B736CC"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различает и называет основные цвета, формы предметов, ориентируется в основных пространственных и временных отношениях; осуществляет поисковые и обследовательские действия; знает основные особенности внешнего облика человека, его деятельности; свое имя, имена близких; </w:t>
      </w:r>
      <w:r w:rsidR="00AC409C">
        <w:rPr>
          <w:sz w:val="24"/>
          <w:szCs w:val="24"/>
        </w:rPr>
        <w:t>демонстрирует первоначальные</w:t>
      </w:r>
      <w:r>
        <w:rPr>
          <w:sz w:val="24"/>
          <w:szCs w:val="24"/>
        </w:rPr>
        <w:t xml:space="preserve"> представления о населенном пункте, в котором живет (город, село и так далее);</w:t>
      </w:r>
    </w:p>
    <w:p w14:paraId="6FBE13C3"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стараться не причинять вред живым объектам;</w:t>
      </w:r>
    </w:p>
    <w:p w14:paraId="6A091001"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с удовольствием слушает музыку, подпевает, выполняет простые танцевальные движения;</w:t>
      </w:r>
    </w:p>
    <w:p w14:paraId="78B7F36A"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эмоционально откликается на красоту природы и произведения искусства;</w:t>
      </w:r>
    </w:p>
    <w:p w14:paraId="44022FC8"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 xml:space="preserve"> осваивает основы изобразительной деятельности (лепка, рисование) и конструирование: может выполнять уже довольно сложные постройки (гараж, дорогу к нему, забор) и играть с ними; </w:t>
      </w:r>
      <w:r>
        <w:rPr>
          <w:sz w:val="24"/>
          <w:szCs w:val="24"/>
        </w:rPr>
        <w:lastRenderedPageBreak/>
        <w:t>рисует дорожки, дождик, шарики; лепит палочки, колечки, лепешки;</w:t>
      </w:r>
    </w:p>
    <w:p w14:paraId="22EFD251"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5642BEA" w14:textId="77777777" w:rsidR="002C6E8D" w:rsidRDefault="0069355F" w:rsidP="00E04FBF">
      <w:pPr>
        <w:pStyle w:val="25"/>
        <w:numPr>
          <w:ilvl w:val="0"/>
          <w:numId w:val="8"/>
        </w:numPr>
        <w:shd w:val="clear" w:color="auto" w:fill="auto"/>
        <w:tabs>
          <w:tab w:val="left" w:pos="993"/>
        </w:tabs>
        <w:spacing w:before="0" w:after="0" w:line="276" w:lineRule="auto"/>
        <w:ind w:left="0" w:firstLine="709"/>
        <w:jc w:val="both"/>
        <w:rPr>
          <w:sz w:val="24"/>
          <w:szCs w:val="24"/>
        </w:rPr>
      </w:pPr>
      <w:r>
        <w:rPr>
          <w:sz w:val="24"/>
          <w:szCs w:val="24"/>
        </w:rPr>
        <w:t>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4EF59C94" w14:textId="77777777"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z w:val="24"/>
          <w:szCs w:val="24"/>
        </w:rPr>
        <w:t>Планируемые результаты к</w:t>
      </w:r>
      <w:r>
        <w:rPr>
          <w:rFonts w:ascii="Times New Roman" w:hAnsi="Times New Roman" w:cs="Times New Roman"/>
          <w:b/>
          <w:i/>
          <w:iCs/>
          <w:color w:val="auto"/>
          <w:spacing w:val="-3"/>
          <w:sz w:val="24"/>
          <w:szCs w:val="24"/>
        </w:rPr>
        <w:t xml:space="preserve"> </w:t>
      </w:r>
      <w:r>
        <w:rPr>
          <w:rFonts w:ascii="Times New Roman" w:hAnsi="Times New Roman" w:cs="Times New Roman"/>
          <w:b/>
          <w:i/>
          <w:iCs/>
          <w:color w:val="auto"/>
          <w:sz w:val="24"/>
          <w:szCs w:val="24"/>
        </w:rPr>
        <w:t>четырем</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14:paraId="3F84BB2C" w14:textId="77777777" w:rsidR="002C6E8D" w:rsidRDefault="0069355F" w:rsidP="00E04FBF">
      <w:pPr>
        <w:pStyle w:val="af3"/>
        <w:numPr>
          <w:ilvl w:val="0"/>
          <w:numId w:val="9"/>
        </w:numPr>
        <w:tabs>
          <w:tab w:val="left" w:pos="993"/>
        </w:tabs>
        <w:spacing w:line="276" w:lineRule="auto"/>
        <w:ind w:left="0" w:firstLine="709"/>
      </w:pP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проявлять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14:paraId="620D65EB"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проявляет элементы самостоятельности в двигательной деятельности, с интересом включается в подвижные игры, стремиться к выполнению правил и основных ролей в игре, выполняет простейшие правила построения и перестроения, </w:t>
      </w:r>
      <w:r w:rsidR="00AC409C">
        <w:rPr>
          <w:sz w:val="24"/>
          <w:szCs w:val="24"/>
        </w:rPr>
        <w:t>выполняет ритмические</w:t>
      </w:r>
      <w:r>
        <w:rPr>
          <w:sz w:val="24"/>
          <w:szCs w:val="24"/>
        </w:rPr>
        <w:t xml:space="preserve"> упражнения под музыку;</w:t>
      </w:r>
    </w:p>
    <w:p w14:paraId="370BC788"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движений при выполнении упражнений, сохраняет равновесие при ходьбе, беге, прыжках, реагировать на сигналы, переключается с одного движения на другое, выполняет движения в общем для всех темпе;</w:t>
      </w:r>
    </w:p>
    <w:p w14:paraId="59F27A1B"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6434582"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доверие к миру, положительно оценивать себя, говорит о себе в первом лице;</w:t>
      </w:r>
    </w:p>
    <w:p w14:paraId="1DCE750E"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146D51FC"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0EEF75B"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интерес к сверстникам в повседневном общении и бытовой деятельности, владеть элементарными средствами общения в процессе взаимодействия со сверстниками;</w:t>
      </w:r>
    </w:p>
    <w:p w14:paraId="2A942A7D"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интерес к правилам безопасного поведения; осваивает безопасные способы обращения со знакомыми предметами ближайшего окружения;</w:t>
      </w:r>
    </w:p>
    <w:p w14:paraId="112EBB61"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8D73408"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w:t>
      </w:r>
      <w:r w:rsidR="00AC409C">
        <w:rPr>
          <w:sz w:val="24"/>
          <w:szCs w:val="24"/>
        </w:rPr>
        <w:t>использует речевые</w:t>
      </w:r>
      <w:r>
        <w:rPr>
          <w:sz w:val="24"/>
          <w:szCs w:val="24"/>
        </w:rPr>
        <w:t xml:space="preserve"> формы вежливого общения;</w:t>
      </w:r>
    </w:p>
    <w:p w14:paraId="02F3EECD"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31CE46B"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демонстрирует умения вступать в речевое общение со знакомыми взрослыми: понимает обращенную к нему речь, отвечает на вопросы, использует простые распространенные предложения; проявляет речевую активность в общении со сверстником;</w:t>
      </w:r>
    </w:p>
    <w:p w14:paraId="6673D4AF"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совместно со взрослым пересказывает знакомые сказки, короткие стихи;</w:t>
      </w:r>
    </w:p>
    <w:p w14:paraId="04B31911"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демонстрирует познавательную активность в деятельности, проявляет эмоции </w:t>
      </w:r>
      <w:r>
        <w:rPr>
          <w:sz w:val="24"/>
          <w:szCs w:val="24"/>
        </w:rPr>
        <w:lastRenderedPageBreak/>
        <w:t>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5D54C55"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проявляет потребность в познавательном общении со взрослыми; демонстрирует стремление к наблюдению, сравнивает, обследует свойства и качества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умеет сравнивать предметы по этим характеристикам; проявляет интерес к миру, к себе и окружающим людям;</w:t>
      </w:r>
    </w:p>
    <w:p w14:paraId="42DE4AB2"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знает об объектах ближайшего окружения: о родном населенном пункте, его названии, достопримечательностях и традициях;</w:t>
      </w:r>
    </w:p>
    <w:p w14:paraId="64E46521"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имеет представление о разнообразных объектах живой и неживой природы ближайшего окружения, </w:t>
      </w:r>
      <w:r w:rsidR="00AC409C">
        <w:rPr>
          <w:sz w:val="24"/>
          <w:szCs w:val="24"/>
        </w:rPr>
        <w:t>выделяет их</w:t>
      </w:r>
      <w:r>
        <w:rPr>
          <w:sz w:val="24"/>
          <w:szCs w:val="24"/>
        </w:rPr>
        <w:t xml:space="preserve">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относиться ко всем живым существам, знать о правилах поведения в природе, заботиться о животных и растениях, не причинять им вред;</w:t>
      </w:r>
    </w:p>
    <w:p w14:paraId="2908945B"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создает простые образы в рисовании и аппликации, строит простую композицию с использованием нескольких цветов, создает несложные формы из глины и теста, видоизменяет их и украшать; использует простые строительные детали для создания постройки с последующим её анализом;</w:t>
      </w:r>
    </w:p>
    <w:p w14:paraId="49303A14"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с интересом вслушиваться в музыку, запоминает и узнает знакомые произведения, проявляет эмоциональную отзывчивость, различает музыкальные ритмы, передать их в движении;</w:t>
      </w:r>
    </w:p>
    <w:p w14:paraId="5A30F4FE"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 xml:space="preserve"> активно взаимодействует со сверстниками в игре, принимает на себя роль и действовать от имени героя, строит ролевые высказывания, использует предметы-заместители, разворачиват несложный игровой сюжет из нескольких эпизодов;</w:t>
      </w:r>
    </w:p>
    <w:p w14:paraId="2333AB69" w14:textId="77777777" w:rsidR="002C6E8D" w:rsidRDefault="0069355F" w:rsidP="00E04FBF">
      <w:pPr>
        <w:pStyle w:val="25"/>
        <w:numPr>
          <w:ilvl w:val="0"/>
          <w:numId w:val="9"/>
        </w:numPr>
        <w:shd w:val="clear" w:color="auto" w:fill="auto"/>
        <w:tabs>
          <w:tab w:val="left" w:pos="993"/>
        </w:tabs>
        <w:spacing w:before="0" w:after="0" w:line="276" w:lineRule="auto"/>
        <w:ind w:left="0" w:firstLine="709"/>
        <w:jc w:val="both"/>
        <w:rPr>
          <w:sz w:val="24"/>
          <w:szCs w:val="24"/>
        </w:rPr>
      </w:pPr>
      <w:r>
        <w:rPr>
          <w:sz w:val="24"/>
          <w:szCs w:val="24"/>
        </w:rPr>
        <w:t>в дидактических играх действовует в рамках правил, в театрализованных играх разыгрывает отрывки из знакомых сказок, рассказов, передает интонацию и мимические движения.</w:t>
      </w:r>
    </w:p>
    <w:p w14:paraId="1043ADA5" w14:textId="77777777"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пяти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14:paraId="0F6945E5"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проявлять интерес к разнообразным физическим упражнениям, действиям с физкультурными пособиями, проявлять настойчивость для достижения результата, испытывать потребность в двигательной активности;</w:t>
      </w:r>
    </w:p>
    <w:p w14:paraId="54AB2973"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4561F0A7"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стремиться узнать о правилах здорового образа </w:t>
      </w:r>
      <w:r w:rsidR="00AC409C">
        <w:rPr>
          <w:sz w:val="24"/>
          <w:szCs w:val="24"/>
        </w:rPr>
        <w:t>жизни, элементарно</w:t>
      </w:r>
      <w:r>
        <w:rPr>
          <w:sz w:val="24"/>
          <w:szCs w:val="24"/>
        </w:rPr>
        <w:t xml:space="preserve"> охарактеризовать свое самочувствие, привлечь внимание взрослого в случае недомогания;</w:t>
      </w:r>
    </w:p>
    <w:p w14:paraId="595A0245"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самостоятельному осуществлению процессов личной гигиены, их правильной организации;</w:t>
      </w:r>
    </w:p>
    <w:p w14:paraId="6D15F578"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выполняет самостоятельно правила общения со взрослым, проявляет внимательность к их словам и мнению, стремиться к познавательному, интеллектуальному общению со взрослыми: задает много вопросов поискового характера, стремиться к одобряемым формам поведения, замечает ярко выраженное эмоциональное состояние окружающих людей, по примеру педагога </w:t>
      </w:r>
      <w:r>
        <w:rPr>
          <w:sz w:val="24"/>
          <w:szCs w:val="24"/>
        </w:rPr>
        <w:lastRenderedPageBreak/>
        <w:t>проявлять сочувствие;</w:t>
      </w:r>
    </w:p>
    <w:p w14:paraId="7E76E5B7"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без напоминания взрослого здороваться и прощаться, говорит «спасибо» и «пожалуйста»;</w:t>
      </w:r>
    </w:p>
    <w:p w14:paraId="325797B1"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демонстрирует стремление к общению со сверстниками, по предложению педагога может договориться с детьми, стремиться к самовыражению в деятельности, к признанию и уважению сверстников;</w:t>
      </w:r>
    </w:p>
    <w:p w14:paraId="65631EAA"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познает правила безопасного поведения и стремиться их выполнять в повседневной жизни;</w:t>
      </w:r>
    </w:p>
    <w:p w14:paraId="269C56E5"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самостоятелен в самообслуживании;</w:t>
      </w:r>
    </w:p>
    <w:p w14:paraId="56BE61B0"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проявляет познавательный интерес к труду взрослых, профессиям, технике; отражает эти представления в играх;</w:t>
      </w:r>
    </w:p>
    <w:p w14:paraId="60B67640"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стремиться к выполнению трудовых обязанностей, охотно включаться в совместный труд со взрослыми или сверстниками;</w:t>
      </w:r>
    </w:p>
    <w:p w14:paraId="52E362DF"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инициативность в разговоре, использует разные типы реплик и простые формы объяснительной речи, речевые контакты становятся более длительными и активными;</w:t>
      </w:r>
    </w:p>
    <w:p w14:paraId="7854D4E2"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произносит правильно большинство звуков, пользуется средствами эмоциональной и речевой выразительности;</w:t>
      </w:r>
    </w:p>
    <w:p w14:paraId="6977D411"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самостоятельно пересказывает знакомые сказки, с небольшой помощью взрослого, составлять описательные рассказы и загадки;</w:t>
      </w:r>
    </w:p>
    <w:p w14:paraId="350F74A8"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словотворчество, интерес к языку, с интересом слушает литературные тексты, воспроизводить текст;</w:t>
      </w:r>
    </w:p>
    <w:p w14:paraId="2CFB1AC3"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рассказывает о предмете, его назначении и особенностях, о том, как он был создан;</w:t>
      </w:r>
    </w:p>
    <w:p w14:paraId="383E7A7D"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FEDEA78"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548EE5C"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9ED276D"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 удовольствием рассказывать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0E3891"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интересоваться природой, экспериментировать, положительно относиться ко всем живым существам, знает правила поведения в природе, стремиться самостоятельно ухаживать за растениями и животными, беречь их;</w:t>
      </w:r>
    </w:p>
    <w:p w14:paraId="3E9D06D1"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владеет количественным и порядковым счетом в пределах пяти, умением непосредственно сравнивать предметы по форме и величине, различать части суток, знать их последовательность, понимать временную последовательность «вчера, сегодня, завтра», ориентироваться от себя в движении; использовать математические представления для познания окружающей действительности;</w:t>
      </w:r>
    </w:p>
    <w:p w14:paraId="291B483C"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lastRenderedPageBreak/>
        <w:t>проявляет интерес к различным видам искусства, эмоционально откликается на отраженные в произведениях искусства действия, поступки, события;</w:t>
      </w:r>
    </w:p>
    <w:p w14:paraId="16AEE424"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E72F159"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 используеть накопленный художественно-творческой опыт в самостоятельной деятельности, с желанием участвовует в культурно-досуговой деятельности (праздниках, развлечениях и других видах культурно-досуговой деятельности);</w:t>
      </w:r>
    </w:p>
    <w:p w14:paraId="2AA1CCFC"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создает изображения и постройки в соответствии с темой, используя разнообразные материалы, владеть техническими и изобразительными умениями;</w:t>
      </w:r>
    </w:p>
    <w:p w14:paraId="1C41975F"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B58D75A" w14:textId="77777777" w:rsidR="002C6E8D" w:rsidRDefault="0069355F" w:rsidP="00E04FBF">
      <w:pPr>
        <w:pStyle w:val="25"/>
        <w:numPr>
          <w:ilvl w:val="0"/>
          <w:numId w:val="10"/>
        </w:numPr>
        <w:shd w:val="clear" w:color="auto" w:fill="auto"/>
        <w:tabs>
          <w:tab w:val="left" w:pos="993"/>
        </w:tabs>
        <w:spacing w:before="0" w:after="0" w:line="276" w:lineRule="auto"/>
        <w:ind w:left="0" w:firstLine="709"/>
        <w:jc w:val="both"/>
        <w:rPr>
          <w:sz w:val="24"/>
          <w:szCs w:val="24"/>
        </w:rPr>
      </w:pPr>
      <w:r>
        <w:rPr>
          <w:sz w:val="24"/>
          <w:szCs w:val="24"/>
        </w:rPr>
        <w:t xml:space="preserve">принимает поставленную задачу в играх с правилами, проявляет интерес к результату, выигрышу; ведет негромкий диалог с игрушками, </w:t>
      </w:r>
      <w:r w:rsidR="00AC409C">
        <w:rPr>
          <w:sz w:val="24"/>
          <w:szCs w:val="24"/>
        </w:rPr>
        <w:t>комментирует их</w:t>
      </w:r>
      <w:r>
        <w:rPr>
          <w:sz w:val="24"/>
          <w:szCs w:val="24"/>
        </w:rPr>
        <w:t xml:space="preserve"> «действия» в режиссерских играх.</w:t>
      </w:r>
    </w:p>
    <w:p w14:paraId="3A4A683E" w14:textId="77777777" w:rsidR="002C6E8D" w:rsidRDefault="0069355F">
      <w:pPr>
        <w:pStyle w:val="2"/>
        <w:spacing w:line="276" w:lineRule="auto"/>
        <w:ind w:firstLine="709"/>
        <w:rPr>
          <w:rFonts w:ascii="Times New Roman" w:hAnsi="Times New Roman" w:cs="Times New Roman"/>
          <w:b/>
          <w:bCs/>
          <w:i/>
          <w:color w:val="auto"/>
          <w:sz w:val="24"/>
          <w:szCs w:val="24"/>
        </w:rPr>
      </w:pPr>
      <w:r>
        <w:rPr>
          <w:rFonts w:ascii="Times New Roman" w:hAnsi="Times New Roman" w:cs="Times New Roman"/>
          <w:b/>
          <w:i/>
          <w:iCs/>
          <w:color w:val="auto"/>
          <w:spacing w:val="-3"/>
          <w:sz w:val="24"/>
          <w:szCs w:val="24"/>
        </w:rPr>
        <w:t xml:space="preserve">Планируемые результаты к </w:t>
      </w:r>
      <w:r>
        <w:rPr>
          <w:rFonts w:ascii="Times New Roman" w:hAnsi="Times New Roman" w:cs="Times New Roman"/>
          <w:b/>
          <w:i/>
          <w:iCs/>
          <w:color w:val="auto"/>
          <w:sz w:val="24"/>
          <w:szCs w:val="24"/>
        </w:rPr>
        <w:t>шести</w:t>
      </w:r>
      <w:r>
        <w:rPr>
          <w:rFonts w:ascii="Times New Roman" w:hAnsi="Times New Roman" w:cs="Times New Roman"/>
          <w:b/>
          <w:i/>
          <w:iCs/>
          <w:color w:val="auto"/>
          <w:spacing w:val="-1"/>
          <w:sz w:val="24"/>
          <w:szCs w:val="24"/>
        </w:rPr>
        <w:t xml:space="preserve"> </w:t>
      </w:r>
      <w:r>
        <w:rPr>
          <w:rFonts w:ascii="Times New Roman" w:hAnsi="Times New Roman" w:cs="Times New Roman"/>
          <w:b/>
          <w:i/>
          <w:iCs/>
          <w:color w:val="auto"/>
          <w:sz w:val="24"/>
          <w:szCs w:val="24"/>
        </w:rPr>
        <w:t>годам:</w:t>
      </w:r>
    </w:p>
    <w:p w14:paraId="538DF67A" w14:textId="77777777" w:rsidR="002C6E8D" w:rsidRDefault="0069355F">
      <w:pPr>
        <w:pBdr>
          <w:top w:val="none" w:sz="4" w:space="0" w:color="000000"/>
          <w:left w:val="none" w:sz="4" w:space="0" w:color="000000"/>
          <w:bottom w:val="none" w:sz="4" w:space="0" w:color="000000"/>
          <w:right w:val="none" w:sz="4" w:space="0" w:color="000000"/>
        </w:pBdr>
        <w:tabs>
          <w:tab w:val="left" w:pos="567"/>
          <w:tab w:val="left" w:pos="993"/>
        </w:tabs>
      </w:pPr>
      <w:r>
        <w:rPr>
          <w:color w:val="000000"/>
          <w:sz w:val="24"/>
        </w:rPr>
        <w:t>        ребенок</w:t>
      </w:r>
      <w:r>
        <w:rPr>
          <w:color w:val="000000"/>
          <w:spacing w:val="1"/>
          <w:sz w:val="24"/>
        </w:rPr>
        <w:t xml:space="preserve"> </w:t>
      </w:r>
      <w:r>
        <w:rPr>
          <w:color w:val="000000"/>
          <w:sz w:val="24"/>
        </w:rPr>
        <w:t>демонстрирует</w:t>
      </w:r>
      <w:r>
        <w:rPr>
          <w:color w:val="000000"/>
          <w:spacing w:val="1"/>
          <w:sz w:val="24"/>
        </w:rPr>
        <w:t xml:space="preserve"> </w:t>
      </w:r>
      <w:r>
        <w:rPr>
          <w:color w:val="000000"/>
          <w:sz w:val="24"/>
        </w:rPr>
        <w:t>ярко</w:t>
      </w:r>
      <w:r>
        <w:rPr>
          <w:color w:val="000000"/>
          <w:spacing w:val="1"/>
          <w:sz w:val="24"/>
        </w:rPr>
        <w:t xml:space="preserve"> </w:t>
      </w:r>
      <w:r>
        <w:rPr>
          <w:color w:val="000000"/>
          <w:sz w:val="24"/>
        </w:rPr>
        <w:t>выраженную</w:t>
      </w:r>
      <w:r>
        <w:rPr>
          <w:color w:val="000000"/>
          <w:spacing w:val="1"/>
          <w:sz w:val="24"/>
        </w:rPr>
        <w:t xml:space="preserve"> </w:t>
      </w:r>
      <w:r>
        <w:rPr>
          <w:color w:val="000000"/>
          <w:sz w:val="24"/>
        </w:rPr>
        <w:t>потребность</w:t>
      </w:r>
      <w:r>
        <w:rPr>
          <w:color w:val="000000"/>
          <w:spacing w:val="1"/>
          <w:sz w:val="24"/>
        </w:rPr>
        <w:t xml:space="preserve"> </w:t>
      </w:r>
      <w:r>
        <w:rPr>
          <w:color w:val="000000"/>
          <w:sz w:val="24"/>
        </w:rPr>
        <w:t>в</w:t>
      </w:r>
      <w:r>
        <w:rPr>
          <w:color w:val="000000"/>
          <w:spacing w:val="1"/>
          <w:sz w:val="24"/>
        </w:rPr>
        <w:t xml:space="preserve"> </w:t>
      </w:r>
      <w:r>
        <w:rPr>
          <w:color w:val="000000"/>
          <w:sz w:val="24"/>
        </w:rPr>
        <w:t>двигательной</w:t>
      </w:r>
      <w:r>
        <w:rPr>
          <w:color w:val="000000"/>
          <w:spacing w:val="1"/>
          <w:sz w:val="24"/>
        </w:rPr>
        <w:t xml:space="preserve"> </w:t>
      </w:r>
      <w:r>
        <w:rPr>
          <w:color w:val="000000"/>
          <w:sz w:val="24"/>
        </w:rPr>
        <w:t>активности, проявляет интерес к новым и знакомым физическим упражнениям, пешим прогулкам, показывает</w:t>
      </w:r>
      <w:r>
        <w:rPr>
          <w:color w:val="000000"/>
          <w:spacing w:val="1"/>
          <w:sz w:val="24"/>
        </w:rPr>
        <w:t xml:space="preserve"> </w:t>
      </w:r>
      <w:r>
        <w:rPr>
          <w:color w:val="000000"/>
          <w:sz w:val="24"/>
        </w:rPr>
        <w:t>избирательность и инициативу при выполнении упражнений, имеет представления о некоторых</w:t>
      </w:r>
      <w:r>
        <w:rPr>
          <w:color w:val="000000"/>
          <w:spacing w:val="1"/>
          <w:sz w:val="24"/>
        </w:rPr>
        <w:t xml:space="preserve"> </w:t>
      </w:r>
      <w:r>
        <w:rPr>
          <w:color w:val="000000"/>
          <w:sz w:val="24"/>
        </w:rPr>
        <w:t>видах</w:t>
      </w:r>
      <w:r>
        <w:rPr>
          <w:color w:val="000000"/>
          <w:spacing w:val="1"/>
          <w:sz w:val="24"/>
        </w:rPr>
        <w:t xml:space="preserve"> </w:t>
      </w:r>
      <w:r>
        <w:rPr>
          <w:color w:val="000000"/>
          <w:sz w:val="24"/>
        </w:rPr>
        <w:t>спорта, туризме, как форме</w:t>
      </w:r>
      <w:r>
        <w:rPr>
          <w:color w:val="000000"/>
          <w:spacing w:val="-2"/>
          <w:sz w:val="24"/>
        </w:rPr>
        <w:t xml:space="preserve"> </w:t>
      </w:r>
      <w:r>
        <w:rPr>
          <w:color w:val="000000"/>
          <w:sz w:val="24"/>
        </w:rPr>
        <w:t>активного</w:t>
      </w:r>
      <w:r>
        <w:rPr>
          <w:color w:val="000000"/>
          <w:spacing w:val="-1"/>
          <w:sz w:val="24"/>
        </w:rPr>
        <w:t xml:space="preserve"> </w:t>
      </w:r>
      <w:r>
        <w:rPr>
          <w:color w:val="000000"/>
          <w:sz w:val="24"/>
        </w:rPr>
        <w:t>отдыха;</w:t>
      </w:r>
    </w:p>
    <w:p w14:paraId="08358C00"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948A223"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доступный возрасту самоконтроль, способен привлечь внимание других детей и организовать знакомую подвижную игру;</w:t>
      </w:r>
    </w:p>
    <w:p w14:paraId="4280CCCA"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23D4470"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63775B78"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74FD022D"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94974A8"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20D11B3"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w:t>
      </w:r>
      <w:r>
        <w:rPr>
          <w:color w:val="000000"/>
          <w:sz w:val="24"/>
        </w:rPr>
        <w:lastRenderedPageBreak/>
        <w:t>общения с незнакомыми животными, владеет основными правилами безопасного поведения на улице;</w:t>
      </w:r>
    </w:p>
    <w:p w14:paraId="4A6CAA23"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5C7DDB4"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F911CD5"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1D0BD413"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9D39552"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514625F"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A0ED2D2"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5BA82F5"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F3E9B1D"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FD18486"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73D5CC1D"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C0460A8" w14:textId="77777777" w:rsidR="002C6E8D" w:rsidRDefault="0069355F" w:rsidP="00E04FBF">
      <w:pPr>
        <w:numPr>
          <w:ilvl w:val="0"/>
          <w:numId w:val="59"/>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FCEB10" w14:textId="77777777" w:rsidR="002C6E8D" w:rsidRDefault="002C6E8D">
      <w:pPr>
        <w:pBdr>
          <w:top w:val="none" w:sz="4" w:space="0" w:color="000000"/>
          <w:left w:val="none" w:sz="4" w:space="0" w:color="000000"/>
          <w:bottom w:val="none" w:sz="4" w:space="0" w:color="000000"/>
          <w:right w:val="none" w:sz="4" w:space="0" w:color="000000"/>
        </w:pBdr>
        <w:tabs>
          <w:tab w:val="left" w:pos="0"/>
        </w:tabs>
      </w:pPr>
    </w:p>
    <w:p w14:paraId="47D2C384" w14:textId="77777777" w:rsidR="002C6E8D" w:rsidRDefault="0069355F">
      <w:pPr>
        <w:pStyle w:val="2"/>
        <w:pBdr>
          <w:top w:val="none" w:sz="4" w:space="0" w:color="000000"/>
          <w:left w:val="none" w:sz="4" w:space="0" w:color="000000"/>
          <w:bottom w:val="none" w:sz="4" w:space="0" w:color="000000"/>
          <w:right w:val="none" w:sz="4" w:space="0" w:color="000000"/>
        </w:pBdr>
        <w:spacing w:before="0"/>
        <w:ind w:firstLine="708"/>
        <w:rPr>
          <w:b/>
          <w:bCs/>
          <w:i/>
        </w:rPr>
      </w:pPr>
      <w:r>
        <w:rPr>
          <w:rFonts w:ascii="Times New Roman" w:eastAsia="Times New Roman" w:hAnsi="Times New Roman" w:cs="Times New Roman"/>
          <w:b/>
          <w:bCs/>
          <w:i/>
          <w:iCs/>
          <w:color w:val="000000"/>
          <w:sz w:val="24"/>
        </w:rPr>
        <w:t>Планируемые результаты на этапе завершения освоения Программы (к концу дошкольного возраста):</w:t>
      </w:r>
    </w:p>
    <w:p w14:paraId="7BA37EC8"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w:t>
      </w:r>
      <w:r>
        <w:rPr>
          <w:color w:val="000000"/>
          <w:spacing w:val="-6"/>
          <w:sz w:val="24"/>
        </w:rPr>
        <w:t xml:space="preserve"> </w:t>
      </w:r>
      <w:r>
        <w:rPr>
          <w:color w:val="000000"/>
          <w:sz w:val="24"/>
        </w:rPr>
        <w:t>ребенка</w:t>
      </w:r>
      <w:r>
        <w:rPr>
          <w:color w:val="000000"/>
          <w:spacing w:val="-3"/>
          <w:sz w:val="24"/>
        </w:rPr>
        <w:t xml:space="preserve"> </w:t>
      </w:r>
      <w:r>
        <w:rPr>
          <w:color w:val="000000"/>
          <w:sz w:val="24"/>
        </w:rPr>
        <w:t>сформированы</w:t>
      </w:r>
      <w:r>
        <w:rPr>
          <w:color w:val="000000"/>
          <w:spacing w:val="-2"/>
          <w:sz w:val="24"/>
        </w:rPr>
        <w:t xml:space="preserve"> </w:t>
      </w:r>
      <w:r>
        <w:rPr>
          <w:color w:val="000000"/>
          <w:sz w:val="24"/>
        </w:rPr>
        <w:t>основные</w:t>
      </w:r>
      <w:r>
        <w:rPr>
          <w:color w:val="000000"/>
          <w:spacing w:val="-5"/>
          <w:sz w:val="24"/>
        </w:rPr>
        <w:t xml:space="preserve"> </w:t>
      </w:r>
      <w:r>
        <w:rPr>
          <w:color w:val="000000"/>
          <w:sz w:val="24"/>
        </w:rPr>
        <w:t>физические</w:t>
      </w:r>
      <w:r>
        <w:rPr>
          <w:color w:val="000000"/>
          <w:spacing w:val="-3"/>
          <w:sz w:val="24"/>
        </w:rPr>
        <w:t xml:space="preserve"> </w:t>
      </w:r>
      <w:r>
        <w:rPr>
          <w:color w:val="000000"/>
          <w:sz w:val="24"/>
        </w:rPr>
        <w:t>и</w:t>
      </w:r>
      <w:r>
        <w:rPr>
          <w:color w:val="000000"/>
          <w:spacing w:val="-2"/>
          <w:sz w:val="24"/>
        </w:rPr>
        <w:t xml:space="preserve"> </w:t>
      </w:r>
      <w:r>
        <w:rPr>
          <w:color w:val="000000"/>
          <w:sz w:val="24"/>
        </w:rPr>
        <w:t>нравственно-волевые</w:t>
      </w:r>
      <w:r>
        <w:rPr>
          <w:color w:val="000000"/>
          <w:spacing w:val="-3"/>
          <w:sz w:val="24"/>
        </w:rPr>
        <w:t xml:space="preserve"> </w:t>
      </w:r>
      <w:r>
        <w:rPr>
          <w:color w:val="000000"/>
          <w:sz w:val="24"/>
        </w:rPr>
        <w:t>качества;</w:t>
      </w:r>
    </w:p>
    <w:p w14:paraId="4A43CB12"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lastRenderedPageBreak/>
        <w:t>ребёнок владеет основными движениями и элементами спортивных игр, может контролировать свои движение и управлять ими;</w:t>
      </w:r>
    </w:p>
    <w:p w14:paraId="25D25AAA"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правила здорового образа жизни и личной гигиены;</w:t>
      </w:r>
    </w:p>
    <w:p w14:paraId="11ECFF88"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C13BABB"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BEF65DC"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A237F2B"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ED24AB8"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489543A"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37117AD"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4A62330"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4A0AC05"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положительное отношение к миру, разным видам труда, другим людям и самому себе;</w:t>
      </w:r>
    </w:p>
    <w:p w14:paraId="52F435E0"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у ребёнка выражено стремление заниматься социально значимой деятельностью;</w:t>
      </w:r>
    </w:p>
    <w:p w14:paraId="7DC3A82A"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откликаться на эмоции близких людей, проявлять эмпатию (сочувствие, сопереживание, содействие);</w:t>
      </w:r>
    </w:p>
    <w:p w14:paraId="561752A3"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7CA08F6"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CC6A5B9"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BD09AAC"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CCAAB0D"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w:t>
      </w:r>
      <w:r>
        <w:rPr>
          <w:color w:val="000000"/>
          <w:sz w:val="24"/>
        </w:rPr>
        <w:lastRenderedPageBreak/>
        <w:t>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4610E139"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09D16D6"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581BC06"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D17196F"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4A37767D"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CC977F8"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80C47C6"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A2A593C"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5AE38A1"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7BF2633"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4B291E5C"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37E933B"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29E2EFD0" w14:textId="77777777" w:rsidR="002C6E8D" w:rsidRDefault="0069355F" w:rsidP="00E04FBF">
      <w:pPr>
        <w:numPr>
          <w:ilvl w:val="0"/>
          <w:numId w:val="60"/>
        </w:numPr>
        <w:pBdr>
          <w:top w:val="none" w:sz="4" w:space="0" w:color="000000"/>
          <w:left w:val="none" w:sz="4" w:space="0" w:color="000000"/>
          <w:bottom w:val="none" w:sz="4" w:space="0" w:color="000000"/>
          <w:right w:val="none" w:sz="4" w:space="0" w:color="000000"/>
        </w:pBdr>
        <w:tabs>
          <w:tab w:val="left" w:pos="0"/>
        </w:tabs>
        <w:ind w:left="0" w:firstLine="0"/>
      </w:pPr>
      <w:r>
        <w:rPr>
          <w:color w:val="000000"/>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216CCF1" w14:textId="77777777" w:rsidR="002C6E8D" w:rsidRDefault="002C6E8D">
      <w:pPr>
        <w:pBdr>
          <w:top w:val="none" w:sz="4" w:space="0" w:color="000000"/>
          <w:left w:val="none" w:sz="4" w:space="0" w:color="000000"/>
          <w:bottom w:val="none" w:sz="4" w:space="0" w:color="000000"/>
          <w:right w:val="none" w:sz="4" w:space="0" w:color="000000"/>
        </w:pBdr>
        <w:tabs>
          <w:tab w:val="left" w:pos="0"/>
        </w:tabs>
        <w:rPr>
          <w:sz w:val="24"/>
          <w:szCs w:val="24"/>
        </w:rPr>
      </w:pPr>
    </w:p>
    <w:p w14:paraId="71F91597" w14:textId="7804CE99" w:rsidR="002C6E8D" w:rsidRPr="007C4F19" w:rsidRDefault="0069355F" w:rsidP="007C4F19">
      <w:pPr>
        <w:pStyle w:val="af3"/>
        <w:spacing w:line="276" w:lineRule="auto"/>
        <w:ind w:left="0" w:firstLine="709"/>
        <w:jc w:val="center"/>
        <w:rPr>
          <w:b/>
          <w:bCs/>
        </w:rPr>
      </w:pPr>
      <w:r>
        <w:rPr>
          <w:b/>
          <w:bCs/>
        </w:rPr>
        <w:t>1.1.5. Педагогическая диагностика достижения планируемых результатов.</w:t>
      </w:r>
      <w:r w:rsidR="00AC409C">
        <w:rPr>
          <w:b/>
          <w:bCs/>
        </w:rPr>
        <w:t xml:space="preserve"> </w:t>
      </w:r>
    </w:p>
    <w:p w14:paraId="7BBE2CA0" w14:textId="77777777" w:rsidR="002C6E8D" w:rsidRDefault="0069355F">
      <w:pPr>
        <w:pStyle w:val="25"/>
        <w:shd w:val="clear" w:color="auto" w:fill="auto"/>
        <w:tabs>
          <w:tab w:val="left" w:pos="1354"/>
        </w:tabs>
        <w:spacing w:before="0" w:after="0" w:line="276"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9C2F02F" w14:textId="77777777" w:rsidR="002C6E8D" w:rsidRDefault="0069355F">
      <w:pPr>
        <w:pStyle w:val="af3"/>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14:paraId="568510DE" w14:textId="77777777"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49E4EDAA" w14:textId="77777777"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6E7E6481" w14:textId="77777777"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01E2893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6AB719F5" w14:textId="77777777" w:rsidR="002C6E8D" w:rsidRDefault="0069355F">
      <w:pPr>
        <w:pBdr>
          <w:top w:val="none" w:sz="4" w:space="0" w:color="000000"/>
          <w:left w:val="none" w:sz="4" w:space="0" w:color="000000"/>
          <w:bottom w:val="none" w:sz="4" w:space="0" w:color="000000"/>
          <w:right w:val="none" w:sz="4" w:space="0" w:color="000000"/>
        </w:pBdr>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0D6BCC70" w14:textId="77777777" w:rsidR="002C6E8D" w:rsidRDefault="0069355F">
      <w:pPr>
        <w:pBdr>
          <w:top w:val="none" w:sz="4" w:space="0" w:color="000000"/>
          <w:left w:val="none" w:sz="4" w:space="0" w:color="000000"/>
          <w:bottom w:val="none" w:sz="4" w:space="0" w:color="000000"/>
          <w:right w:val="none" w:sz="4" w:space="0" w:color="000000"/>
        </w:pBdr>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7B8E958A" w14:textId="77777777" w:rsidR="002C6E8D" w:rsidRDefault="0069355F">
      <w:pPr>
        <w:pStyle w:val="25"/>
        <w:shd w:val="clear" w:color="auto" w:fill="auto"/>
        <w:tabs>
          <w:tab w:val="left" w:pos="1350"/>
        </w:tabs>
        <w:spacing w:before="0" w:after="0" w:line="276" w:lineRule="auto"/>
        <w:ind w:firstLine="709"/>
        <w:jc w:val="both"/>
        <w:rPr>
          <w:sz w:val="24"/>
          <w:szCs w:val="24"/>
        </w:rPr>
      </w:pPr>
      <w:r>
        <w:rPr>
          <w:sz w:val="24"/>
          <w:szCs w:val="24"/>
        </w:rPr>
        <w:lastRenderedPageBreak/>
        <w:t xml:space="preserve">Цели педагогической диагностики, а также особенности её проведения определяются требованиями ФГОС ДО. </w:t>
      </w:r>
    </w:p>
    <w:p w14:paraId="280BB975" w14:textId="77777777" w:rsidR="002C6E8D" w:rsidRDefault="0069355F">
      <w:pPr>
        <w:pStyle w:val="af3"/>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14:paraId="64D68DC0" w14:textId="77777777" w:rsidR="002C6E8D" w:rsidRDefault="0069355F">
      <w:pPr>
        <w:pStyle w:val="af3"/>
        <w:spacing w:line="276" w:lineRule="auto"/>
        <w:ind w:left="0" w:firstLine="709"/>
      </w:pPr>
      <w:r>
        <w:rPr>
          <w:color w:val="201E1E"/>
        </w:rPr>
        <w:t>- 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14:paraId="1608ED32" w14:textId="77777777" w:rsidR="002C6E8D" w:rsidRDefault="0069355F">
      <w:pPr>
        <w:pStyle w:val="25"/>
        <w:shd w:val="clear" w:color="auto" w:fill="auto"/>
        <w:spacing w:before="0" w:after="0" w:line="276"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14:paraId="6F8066F6" w14:textId="77777777" w:rsidR="002C6E8D" w:rsidRDefault="0069355F">
      <w:pPr>
        <w:pStyle w:val="25"/>
        <w:shd w:val="clear" w:color="auto" w:fill="auto"/>
        <w:spacing w:before="0" w:after="0" w:line="276" w:lineRule="auto"/>
        <w:ind w:firstLine="709"/>
        <w:jc w:val="both"/>
        <w:rPr>
          <w:sz w:val="24"/>
          <w:szCs w:val="24"/>
        </w:rPr>
      </w:pPr>
      <w:r>
        <w:rPr>
          <w:sz w:val="24"/>
          <w:szCs w:val="24"/>
        </w:rPr>
        <w:t>- освоение Программы не сопровождается проведением промежуточных аттестаций и итоговой аттестации обучающихся</w:t>
      </w:r>
      <w:r>
        <w:rPr>
          <w:sz w:val="24"/>
          <w:szCs w:val="24"/>
          <w:vertAlign w:val="superscript"/>
        </w:rPr>
        <w:footnoteReference w:id="4"/>
      </w:r>
      <w:r>
        <w:rPr>
          <w:sz w:val="24"/>
          <w:szCs w:val="24"/>
        </w:rPr>
        <w:t>.</w:t>
      </w:r>
    </w:p>
    <w:p w14:paraId="2BFAD65E" w14:textId="77777777" w:rsidR="002C6E8D" w:rsidRDefault="0069355F">
      <w:pPr>
        <w:pStyle w:val="af3"/>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14:paraId="50FE964F" w14:textId="77777777" w:rsidR="002C6E8D" w:rsidRDefault="0069355F" w:rsidP="00E04FBF">
      <w:pPr>
        <w:pStyle w:val="ad"/>
        <w:widowControl w:val="0"/>
        <w:numPr>
          <w:ilvl w:val="0"/>
          <w:numId w:val="22"/>
        </w:numPr>
        <w:tabs>
          <w:tab w:val="left" w:pos="1282"/>
        </w:tabs>
        <w:spacing w:line="276" w:lineRule="auto"/>
        <w:ind w:left="0" w:firstLine="709"/>
        <w:contextualSpacing w:val="0"/>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14:paraId="51D93D73" w14:textId="77777777" w:rsidR="002C6E8D" w:rsidRDefault="0069355F" w:rsidP="00E04FBF">
      <w:pPr>
        <w:pStyle w:val="ad"/>
        <w:widowControl w:val="0"/>
        <w:numPr>
          <w:ilvl w:val="0"/>
          <w:numId w:val="22"/>
        </w:numPr>
        <w:tabs>
          <w:tab w:val="left" w:pos="1182"/>
        </w:tabs>
        <w:spacing w:line="276" w:lineRule="auto"/>
        <w:ind w:left="0" w:firstLine="709"/>
        <w:contextualSpacing w:val="0"/>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14:paraId="16173C12" w14:textId="77777777" w:rsidR="002C6E8D" w:rsidRDefault="0069355F">
      <w:pPr>
        <w:pStyle w:val="af3"/>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14:paraId="14684978" w14:textId="77777777" w:rsidR="002C6E8D" w:rsidRDefault="0069355F">
      <w:pPr>
        <w:pStyle w:val="af3"/>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14:paraId="7FD74CA4" w14:textId="77777777" w:rsidR="002C6E8D" w:rsidRDefault="0069355F">
      <w:pPr>
        <w:pStyle w:val="af3"/>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14:paraId="01A43DCC" w14:textId="77777777" w:rsidR="002C6E8D" w:rsidRDefault="0069355F">
      <w:pPr>
        <w:pStyle w:val="af3"/>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lastRenderedPageBreak/>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14:paraId="14E3654C" w14:textId="77777777" w:rsidR="002C6E8D" w:rsidRDefault="0069355F">
      <w:pPr>
        <w:pStyle w:val="af3"/>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14:paraId="72B1D233" w14:textId="77777777" w:rsidR="002C6E8D" w:rsidRDefault="0069355F">
      <w:pPr>
        <w:pStyle w:val="af3"/>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14:paraId="2AD9DFB5" w14:textId="77777777" w:rsidR="002C6E8D" w:rsidRDefault="0069355F">
      <w:pPr>
        <w:pStyle w:val="af3"/>
        <w:spacing w:line="276" w:lineRule="auto"/>
        <w:ind w:left="0" w:firstLine="709"/>
      </w:pPr>
      <w:r>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14:paraId="0367F7A7" w14:textId="77777777" w:rsidR="002C6E8D" w:rsidRDefault="0069355F">
      <w:pPr>
        <w:pStyle w:val="af3"/>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14:paraId="46946D6D" w14:textId="77777777" w:rsidR="002C6E8D" w:rsidRDefault="0069355F">
      <w:pPr>
        <w:pStyle w:val="af3"/>
        <w:spacing w:line="276" w:lineRule="auto"/>
        <w:ind w:left="0" w:firstLine="709"/>
        <w:rPr>
          <w:b/>
          <w:bCs/>
        </w:rPr>
      </w:pPr>
      <w:r>
        <w:rPr>
          <w:b/>
          <w:bCs/>
        </w:rPr>
        <w:t>Для пдагогической диагнгостики, котоая выступает рабочим инструментом в ходе реализации Программы, согласие родителей не требуется.</w:t>
      </w:r>
    </w:p>
    <w:p w14:paraId="4736CB6F" w14:textId="77777777" w:rsidR="002C6E8D" w:rsidRDefault="0069355F">
      <w:pPr>
        <w:pStyle w:val="af3"/>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квалифицированные</w:t>
      </w:r>
      <w:r>
        <w:rPr>
          <w:spacing w:val="1"/>
        </w:rPr>
        <w:t xml:space="preserve"> </w:t>
      </w:r>
      <w:r>
        <w:t xml:space="preserve">специалисты (педагоги-психологи, психологи). </w:t>
      </w:r>
      <w:r>
        <w:rPr>
          <w:b/>
          <w:bCs/>
        </w:rPr>
        <w:t>Участие ребенка в психологической диагностике</w:t>
      </w:r>
      <w:r>
        <w:rPr>
          <w:b/>
          <w:bCs/>
          <w:spacing w:val="1"/>
        </w:rPr>
        <w:t xml:space="preserve"> </w:t>
      </w:r>
      <w:r>
        <w:rPr>
          <w:b/>
          <w:bCs/>
        </w:rPr>
        <w:t>допускается</w:t>
      </w:r>
      <w:r>
        <w:rPr>
          <w:b/>
          <w:bCs/>
          <w:spacing w:val="57"/>
        </w:rPr>
        <w:t xml:space="preserve"> </w:t>
      </w:r>
      <w:r>
        <w:rPr>
          <w:b/>
          <w:bCs/>
        </w:rPr>
        <w:t>только</w:t>
      </w:r>
      <w:r>
        <w:rPr>
          <w:b/>
          <w:bCs/>
          <w:spacing w:val="57"/>
        </w:rPr>
        <w:t xml:space="preserve"> </w:t>
      </w:r>
      <w:r>
        <w:rPr>
          <w:b/>
          <w:bCs/>
        </w:rPr>
        <w:t>с</w:t>
      </w:r>
      <w:r>
        <w:rPr>
          <w:b/>
          <w:bCs/>
          <w:spacing w:val="56"/>
        </w:rPr>
        <w:t xml:space="preserve"> </w:t>
      </w:r>
      <w:r>
        <w:rPr>
          <w:b/>
          <w:bCs/>
        </w:rPr>
        <w:t>согласия</w:t>
      </w:r>
      <w:r>
        <w:rPr>
          <w:b/>
          <w:bCs/>
          <w:spacing w:val="57"/>
        </w:rPr>
        <w:t xml:space="preserve"> </w:t>
      </w:r>
      <w:r>
        <w:rPr>
          <w:b/>
          <w:bCs/>
        </w:rPr>
        <w:t>его</w:t>
      </w:r>
      <w:r>
        <w:rPr>
          <w:b/>
          <w:bCs/>
          <w:spacing w:val="57"/>
        </w:rPr>
        <w:t xml:space="preserve"> </w:t>
      </w:r>
      <w:r>
        <w:rPr>
          <w:b/>
          <w:bCs/>
        </w:rPr>
        <w:t>родителей</w:t>
      </w:r>
      <w:r>
        <w:rPr>
          <w:b/>
          <w:bCs/>
          <w:spacing w:val="3"/>
        </w:rPr>
        <w:t xml:space="preserve"> </w:t>
      </w:r>
      <w:r>
        <w:rPr>
          <w:b/>
          <w:bCs/>
        </w:rPr>
        <w:t>(законных</w:t>
      </w:r>
      <w:r>
        <w:rPr>
          <w:b/>
          <w:bCs/>
          <w:spacing w:val="59"/>
        </w:rPr>
        <w:t xml:space="preserve"> </w:t>
      </w:r>
      <w:r>
        <w:rPr>
          <w:b/>
          <w:bCs/>
        </w:rP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14:paraId="1C273D30" w14:textId="570D1D1C" w:rsidR="002C6E8D" w:rsidRDefault="0069355F">
      <w:pPr>
        <w:pStyle w:val="af3"/>
        <w:spacing w:line="276" w:lineRule="auto"/>
        <w:ind w:left="0" w:firstLine="709"/>
      </w:pPr>
      <w:r>
        <w:rPr>
          <w:b/>
          <w:bCs/>
          <w:i/>
          <w:iCs/>
        </w:rPr>
        <w:tab/>
      </w:r>
      <w:r>
        <w:t>Педагогическая диагностика проводится в</w:t>
      </w:r>
      <w:r>
        <w:rPr>
          <w:spacing w:val="31"/>
        </w:rPr>
        <w:t xml:space="preserve"> </w:t>
      </w:r>
      <w:r>
        <w:t xml:space="preserve">периодичностью </w:t>
      </w:r>
      <w:r>
        <w:rPr>
          <w:b/>
          <w:bCs/>
        </w:rPr>
        <w:t>2 раза в год</w:t>
      </w:r>
      <w:r>
        <w:rPr>
          <w:color w:val="FF0000"/>
        </w:rPr>
        <w:t xml:space="preserve"> </w:t>
      </w:r>
      <w:r>
        <w:t xml:space="preserve"> </w:t>
      </w:r>
    </w:p>
    <w:p w14:paraId="28632871" w14:textId="0362CA39" w:rsidR="002C6E8D" w:rsidRDefault="0069355F">
      <w:pPr>
        <w:pStyle w:val="af3"/>
        <w:spacing w:line="276" w:lineRule="auto"/>
        <w:ind w:left="0" w:firstLine="709"/>
      </w:pPr>
      <w:r>
        <w:t>Для</w:t>
      </w:r>
      <w:r>
        <w:rPr>
          <w:spacing w:val="-3"/>
        </w:rPr>
        <w:t xml:space="preserve"> </w:t>
      </w:r>
      <w:r>
        <w:t>проведения</w:t>
      </w:r>
      <w:r>
        <w:rPr>
          <w:spacing w:val="-2"/>
        </w:rPr>
        <w:t xml:space="preserve"> </w:t>
      </w:r>
      <w:r>
        <w:t>педагогической</w:t>
      </w:r>
      <w:r>
        <w:rPr>
          <w:spacing w:val="-1"/>
        </w:rPr>
        <w:t xml:space="preserve"> </w:t>
      </w:r>
      <w:r>
        <w:t xml:space="preserve">диагностики на разных этапах освоения Программы педагогами МБДОУ </w:t>
      </w:r>
      <w:r w:rsidR="00DB12B2">
        <w:t>Усадский детский сад Умные дети</w:t>
      </w:r>
      <w:r>
        <w:t xml:space="preserve"> используются следующие диагностические пособия:</w:t>
      </w:r>
    </w:p>
    <w:p w14:paraId="7F132DE5" w14:textId="2CFA9C05" w:rsidR="002C6E8D" w:rsidRPr="0069355F" w:rsidRDefault="002C6E8D">
      <w:pPr>
        <w:pStyle w:val="af3"/>
        <w:spacing w:line="276" w:lineRule="auto"/>
        <w:ind w:left="0" w:firstLine="720"/>
        <w:rPr>
          <w:color w:val="FF0000"/>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2C6E8D" w:rsidRPr="003F690C" w14:paraId="001BF60D" w14:textId="77777777">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14:paraId="1DD4A8E6" w14:textId="77777777"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М.И. Кузнецова,</w:t>
            </w:r>
          </w:p>
          <w:p w14:paraId="02603907" w14:textId="77777777"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 xml:space="preserve">Е.Э. Кочурова под редакцией </w:t>
            </w:r>
          </w:p>
          <w:p w14:paraId="4078813B" w14:textId="77777777" w:rsidR="002C6E8D" w:rsidRPr="003F690C" w:rsidRDefault="0069355F">
            <w:pPr>
              <w:pBdr>
                <w:top w:val="none" w:sz="4" w:space="0" w:color="000000"/>
                <w:left w:val="none" w:sz="4" w:space="0" w:color="000000"/>
                <w:bottom w:val="none" w:sz="4" w:space="0" w:color="000000"/>
                <w:right w:val="none" w:sz="4" w:space="0" w:color="000000"/>
              </w:pBdr>
              <w:spacing w:before="40"/>
              <w:rPr>
                <w:sz w:val="20"/>
              </w:rPr>
            </w:pPr>
            <w:r w:rsidRPr="003F690C">
              <w:rPr>
                <w:b/>
                <w:sz w:val="20"/>
              </w:rPr>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14:paraId="6A029D69" w14:textId="77777777"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готовности детей к обучению в школе </w:t>
            </w:r>
          </w:p>
          <w:p w14:paraId="015DA1FC" w14:textId="77777777" w:rsidR="002C6E8D" w:rsidRPr="003F690C" w:rsidRDefault="0069355F">
            <w:pPr>
              <w:pBdr>
                <w:top w:val="none" w:sz="4" w:space="0" w:color="000000"/>
                <w:left w:val="none" w:sz="4" w:space="0" w:color="000000"/>
                <w:bottom w:val="none" w:sz="4" w:space="0" w:color="000000"/>
                <w:right w:val="none" w:sz="4" w:space="0" w:color="000000"/>
              </w:pBdr>
              <w:ind w:firstLine="567"/>
              <w:rPr>
                <w:sz w:val="20"/>
              </w:rPr>
            </w:pPr>
            <w:r w:rsidRPr="003F690C">
              <w:rPr>
                <w:sz w:val="20"/>
              </w:rPr>
              <w:t> </w:t>
            </w:r>
          </w:p>
        </w:tc>
      </w:tr>
      <w:tr w:rsidR="002C6E8D" w:rsidRPr="003F690C" w14:paraId="71154D38" w14:textId="77777777">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14:paraId="4BBAF85C" w14:textId="77777777"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Под ред. Петерсон Л.Г., Лыковой И.А.</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14:paraId="5ED6CA21" w14:textId="77777777" w:rsidR="002C6E8D" w:rsidRPr="003F690C" w:rsidRDefault="0069355F">
            <w:pPr>
              <w:pBdr>
                <w:top w:val="none" w:sz="4" w:space="0" w:color="000000"/>
                <w:left w:val="none" w:sz="4" w:space="0" w:color="000000"/>
                <w:bottom w:val="none" w:sz="4" w:space="0" w:color="000000"/>
                <w:right w:val="none" w:sz="4" w:space="0" w:color="000000"/>
              </w:pBdr>
              <w:rPr>
                <w:sz w:val="20"/>
              </w:rPr>
            </w:pPr>
            <w:r w:rsidRPr="003F690C">
              <w:rPr>
                <w:sz w:val="20"/>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59405980"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pPr>
    </w:p>
    <w:p w14:paraId="14B65C98"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pPr>
    </w:p>
    <w:p w14:paraId="330AE592" w14:textId="77777777" w:rsidR="002C6E8D" w:rsidRDefault="002C6E8D">
      <w:pPr>
        <w:pBdr>
          <w:top w:val="none" w:sz="4" w:space="0" w:color="000000"/>
          <w:left w:val="none" w:sz="4" w:space="0" w:color="000000"/>
          <w:bottom w:val="none" w:sz="4" w:space="0" w:color="000000"/>
          <w:right w:val="none" w:sz="4" w:space="0" w:color="000000"/>
        </w:pBdr>
        <w:ind w:firstLine="567"/>
      </w:pPr>
    </w:p>
    <w:p w14:paraId="4415EE47" w14:textId="77777777" w:rsidR="003F690C" w:rsidRDefault="003F690C">
      <w:pPr>
        <w:pBdr>
          <w:top w:val="none" w:sz="4" w:space="0" w:color="000000"/>
          <w:left w:val="none" w:sz="4" w:space="0" w:color="000000"/>
          <w:bottom w:val="none" w:sz="4" w:space="0" w:color="000000"/>
          <w:right w:val="none" w:sz="4" w:space="0" w:color="000000"/>
        </w:pBdr>
        <w:ind w:firstLine="567"/>
      </w:pPr>
    </w:p>
    <w:p w14:paraId="1862E446" w14:textId="77777777" w:rsidR="003F690C" w:rsidRDefault="003F690C">
      <w:pPr>
        <w:pBdr>
          <w:top w:val="none" w:sz="4" w:space="0" w:color="000000"/>
          <w:left w:val="none" w:sz="4" w:space="0" w:color="000000"/>
          <w:bottom w:val="none" w:sz="4" w:space="0" w:color="000000"/>
          <w:right w:val="none" w:sz="4" w:space="0" w:color="000000"/>
        </w:pBdr>
        <w:ind w:firstLine="567"/>
      </w:pPr>
    </w:p>
    <w:p w14:paraId="24DC1A0A" w14:textId="77777777" w:rsidR="003F690C" w:rsidRDefault="003F690C">
      <w:pPr>
        <w:pBdr>
          <w:top w:val="none" w:sz="4" w:space="0" w:color="000000"/>
          <w:left w:val="none" w:sz="4" w:space="0" w:color="000000"/>
          <w:bottom w:val="none" w:sz="4" w:space="0" w:color="000000"/>
          <w:right w:val="none" w:sz="4" w:space="0" w:color="000000"/>
        </w:pBdr>
        <w:ind w:firstLine="567"/>
      </w:pPr>
    </w:p>
    <w:p w14:paraId="2ADFA57C" w14:textId="77777777" w:rsidR="002C6E8D" w:rsidRDefault="0069355F">
      <w:pPr>
        <w:shd w:val="clear" w:color="auto" w:fill="FFFFFF"/>
        <w:spacing w:after="255" w:line="270" w:lineRule="atLeast"/>
        <w:ind w:left="360"/>
        <w:rPr>
          <w:b/>
          <w:bCs/>
          <w:color w:val="00B050"/>
          <w:sz w:val="24"/>
          <w:szCs w:val="24"/>
        </w:rPr>
      </w:pPr>
      <w:r>
        <w:rPr>
          <w:b/>
          <w:color w:val="00B050"/>
          <w:sz w:val="24"/>
          <w:szCs w:val="24"/>
        </w:rPr>
        <w:t>1.2. Часть, формируемая участниками образовательных отношений.</w:t>
      </w:r>
    </w:p>
    <w:p w14:paraId="60DC5432" w14:textId="77777777" w:rsidR="0069355F" w:rsidRDefault="0069355F">
      <w:pPr>
        <w:pStyle w:val="2"/>
        <w:pBdr>
          <w:top w:val="none" w:sz="4" w:space="0" w:color="000000"/>
          <w:left w:val="none" w:sz="4" w:space="0" w:color="000000"/>
          <w:bottom w:val="none" w:sz="4" w:space="0" w:color="000000"/>
          <w:right w:val="none" w:sz="4" w:space="0" w:color="000000"/>
        </w:pBdr>
        <w:tabs>
          <w:tab w:val="left" w:pos="1134"/>
        </w:tabs>
        <w:spacing w:before="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Специфика национальных, социокультурных и иных условий, </w:t>
      </w:r>
    </w:p>
    <w:p w14:paraId="7F96ED4F" w14:textId="77777777" w:rsidR="002C6E8D" w:rsidRDefault="0069355F" w:rsidP="0069355F">
      <w:pPr>
        <w:pStyle w:val="2"/>
        <w:pBdr>
          <w:top w:val="none" w:sz="4" w:space="0" w:color="000000"/>
          <w:left w:val="none" w:sz="4" w:space="0" w:color="000000"/>
          <w:bottom w:val="none" w:sz="4" w:space="0" w:color="000000"/>
          <w:right w:val="none" w:sz="4" w:space="0" w:color="000000"/>
        </w:pBdr>
        <w:tabs>
          <w:tab w:val="left" w:pos="1134"/>
        </w:tabs>
        <w:spacing w:before="0"/>
        <w:jc w:val="center"/>
      </w:pPr>
      <w:r>
        <w:rPr>
          <w:rFonts w:ascii="Times New Roman" w:eastAsia="Times New Roman" w:hAnsi="Times New Roman" w:cs="Times New Roman"/>
          <w:b/>
          <w:color w:val="000000"/>
          <w:sz w:val="24"/>
        </w:rPr>
        <w:t>в которых осуществляется образовательная деятельность</w:t>
      </w:r>
    </w:p>
    <w:p w14:paraId="5C1AE629" w14:textId="77777777" w:rsidR="002C6E8D" w:rsidRDefault="002C6E8D" w:rsidP="003F690C">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C6E8D" w:rsidRPr="0069355F" w14:paraId="7F0B12A4" w14:textId="77777777" w:rsidTr="0069355F">
        <w:trPr>
          <w:trHeight w:val="812"/>
        </w:trPr>
        <w:tc>
          <w:tcPr>
            <w:tcW w:w="3314" w:type="dxa"/>
            <w:tcMar>
              <w:top w:w="0" w:type="dxa"/>
              <w:left w:w="108" w:type="dxa"/>
              <w:bottom w:w="0" w:type="dxa"/>
              <w:right w:w="108" w:type="dxa"/>
            </w:tcMar>
          </w:tcPr>
          <w:p w14:paraId="0EFC937B" w14:textId="77777777" w:rsidR="002C6E8D" w:rsidRPr="0069355F" w:rsidRDefault="0069355F">
            <w:pPr>
              <w:pBdr>
                <w:top w:val="none" w:sz="4" w:space="0" w:color="000000"/>
                <w:left w:val="none" w:sz="4" w:space="0" w:color="000000"/>
                <w:bottom w:val="none" w:sz="4" w:space="0" w:color="000000"/>
                <w:right w:val="none" w:sz="4" w:space="0" w:color="000000"/>
              </w:pBdr>
              <w:shd w:val="clear" w:color="FFFFFF" w:fill="FFFFFF"/>
              <w:jc w:val="center"/>
              <w:rPr>
                <w:sz w:val="20"/>
              </w:rPr>
            </w:pPr>
            <w:r w:rsidRPr="0069355F">
              <w:rPr>
                <w:b/>
                <w:color w:val="000000"/>
                <w:sz w:val="20"/>
              </w:rPr>
              <w:t xml:space="preserve">Основными направлениями </w:t>
            </w:r>
          </w:p>
        </w:tc>
        <w:tc>
          <w:tcPr>
            <w:tcW w:w="6749" w:type="dxa"/>
            <w:tcMar>
              <w:top w:w="0" w:type="dxa"/>
              <w:left w:w="108" w:type="dxa"/>
              <w:bottom w:w="0" w:type="dxa"/>
              <w:right w:w="108" w:type="dxa"/>
            </w:tcMar>
          </w:tcPr>
          <w:p w14:paraId="0AB28E55" w14:textId="0F32C116" w:rsidR="002C6E8D" w:rsidRPr="0069355F" w:rsidRDefault="0069355F">
            <w:pPr>
              <w:pBdr>
                <w:top w:val="none" w:sz="4" w:space="0" w:color="000000"/>
                <w:left w:val="none" w:sz="4" w:space="0" w:color="000000"/>
                <w:bottom w:val="none" w:sz="4" w:space="0" w:color="000000"/>
                <w:right w:val="none" w:sz="4" w:space="0" w:color="000000"/>
              </w:pBdr>
              <w:shd w:val="clear" w:color="FFFFFF" w:fill="FFFFFF"/>
              <w:jc w:val="center"/>
              <w:rPr>
                <w:sz w:val="20"/>
              </w:rPr>
            </w:pPr>
            <w:r w:rsidRPr="0069355F">
              <w:rPr>
                <w:b/>
                <w:color w:val="000000"/>
                <w:sz w:val="20"/>
              </w:rPr>
              <w:t>Условия места осуществления образовательной деятельности</w:t>
            </w:r>
            <w:r w:rsidRPr="0069355F">
              <w:rPr>
                <w:color w:val="000000"/>
                <w:sz w:val="20"/>
                <w:highlight w:val="yellow"/>
              </w:rPr>
              <w:t>)</w:t>
            </w:r>
          </w:p>
        </w:tc>
      </w:tr>
      <w:tr w:rsidR="002C6E8D" w:rsidRPr="0069355F" w14:paraId="39169E44" w14:textId="77777777" w:rsidTr="0069355F">
        <w:trPr>
          <w:trHeight w:val="812"/>
        </w:trPr>
        <w:tc>
          <w:tcPr>
            <w:tcW w:w="3314" w:type="dxa"/>
            <w:tcMar>
              <w:top w:w="0" w:type="dxa"/>
              <w:left w:w="108" w:type="dxa"/>
              <w:bottom w:w="0" w:type="dxa"/>
              <w:right w:w="108" w:type="dxa"/>
            </w:tcMar>
          </w:tcPr>
          <w:p w14:paraId="66D70D85" w14:textId="77777777" w:rsidR="002C6E8D" w:rsidRPr="0069355F"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 </w:t>
            </w:r>
            <w:r w:rsidRPr="0069355F">
              <w:rPr>
                <w:b/>
                <w:i/>
                <w:color w:val="000000"/>
                <w:sz w:val="20"/>
              </w:rPr>
              <w:t>Климатические особенности</w:t>
            </w:r>
          </w:p>
          <w:p w14:paraId="632E8F8A"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rPr>
              <w:t> </w:t>
            </w:r>
          </w:p>
        </w:tc>
        <w:tc>
          <w:tcPr>
            <w:tcW w:w="6749" w:type="dxa"/>
            <w:tcMar>
              <w:top w:w="0" w:type="dxa"/>
              <w:left w:w="108" w:type="dxa"/>
              <w:bottom w:w="0" w:type="dxa"/>
              <w:right w:w="108" w:type="dxa"/>
            </w:tcMar>
          </w:tcPr>
          <w:p w14:paraId="0C459460" w14:textId="77777777" w:rsidR="002C6E8D" w:rsidRPr="0069355F" w:rsidRDefault="00000000">
            <w:pPr>
              <w:pBdr>
                <w:top w:val="none" w:sz="4" w:space="0" w:color="000000"/>
                <w:left w:val="none" w:sz="4" w:space="0" w:color="000000"/>
                <w:bottom w:val="none" w:sz="4" w:space="0" w:color="000000"/>
                <w:right w:val="none" w:sz="4" w:space="0" w:color="000000"/>
              </w:pBdr>
              <w:ind w:firstLine="567"/>
              <w:rPr>
                <w:color w:val="000000"/>
                <w:sz w:val="20"/>
                <w:highlight w:val="white"/>
              </w:rPr>
            </w:pPr>
            <w:hyperlink r:id="rId9" w:tooltip="Климат" w:history="1">
              <w:r w:rsidR="0069355F" w:rsidRPr="0069355F">
                <w:rPr>
                  <w:rStyle w:val="aff2"/>
                  <w:b/>
                  <w:color w:val="auto"/>
                  <w:sz w:val="20"/>
                  <w:highlight w:val="white"/>
                  <w:u w:val="none"/>
                </w:rPr>
                <w:t>Климат</w:t>
              </w:r>
            </w:hyperlink>
            <w:r w:rsidR="0069355F" w:rsidRPr="0069355F">
              <w:rPr>
                <w:b/>
                <w:sz w:val="20"/>
                <w:highlight w:val="white"/>
              </w:rPr>
              <w:t> в</w:t>
            </w:r>
            <w:r w:rsidR="0069355F" w:rsidRPr="0069355F">
              <w:rPr>
                <w:b/>
                <w:color w:val="000000"/>
                <w:sz w:val="20"/>
                <w:highlight w:val="white"/>
              </w:rPr>
              <w:t xml:space="preserve"> Татарстане у</w:t>
            </w:r>
            <w:r w:rsidR="0069355F" w:rsidRPr="0069355F">
              <w:rPr>
                <w:rFonts w:eastAsia="Liberation Sans"/>
                <w:b/>
                <w:color w:val="333333"/>
                <w:sz w:val="20"/>
                <w:highlight w:val="white"/>
              </w:rPr>
              <w:t>меренно-континентальный климат</w:t>
            </w:r>
            <w:r w:rsidR="0069355F" w:rsidRPr="0069355F">
              <w:rPr>
                <w:color w:val="000000"/>
                <w:sz w:val="20"/>
                <w:highlight w:val="white"/>
              </w:rPr>
              <w:t xml:space="preserve">. </w:t>
            </w:r>
          </w:p>
          <w:p w14:paraId="6459E849"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14:paraId="6831284F" w14:textId="77777777" w:rsidR="002C6E8D" w:rsidRPr="0069355F" w:rsidRDefault="002C6E8D">
            <w:pPr>
              <w:pBdr>
                <w:top w:val="none" w:sz="4" w:space="0" w:color="000000"/>
                <w:left w:val="none" w:sz="4" w:space="0" w:color="000000"/>
                <w:bottom w:val="none" w:sz="4" w:space="0" w:color="000000"/>
                <w:right w:val="none" w:sz="4" w:space="0" w:color="000000"/>
              </w:pBdr>
              <w:rPr>
                <w:sz w:val="20"/>
              </w:rPr>
            </w:pPr>
          </w:p>
          <w:p w14:paraId="40E45F34"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14:paraId="14251513" w14:textId="77777777" w:rsidR="002C6E8D" w:rsidRPr="0069355F" w:rsidRDefault="002C6E8D">
            <w:pPr>
              <w:pBdr>
                <w:top w:val="none" w:sz="4" w:space="0" w:color="000000"/>
                <w:left w:val="none" w:sz="4" w:space="0" w:color="000000"/>
                <w:bottom w:val="none" w:sz="4" w:space="0" w:color="000000"/>
                <w:right w:val="none" w:sz="4" w:space="0" w:color="000000"/>
              </w:pBdr>
              <w:rPr>
                <w:sz w:val="20"/>
              </w:rPr>
            </w:pPr>
          </w:p>
          <w:p w14:paraId="6DA642CE"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1E5DCEED" w14:textId="77777777" w:rsidR="002C6E8D" w:rsidRPr="0069355F" w:rsidRDefault="002C6E8D">
            <w:pPr>
              <w:pBdr>
                <w:top w:val="none" w:sz="4" w:space="0" w:color="000000"/>
                <w:left w:val="none" w:sz="4" w:space="0" w:color="000000"/>
                <w:bottom w:val="none" w:sz="4" w:space="0" w:color="000000"/>
                <w:right w:val="none" w:sz="4" w:space="0" w:color="000000"/>
              </w:pBdr>
              <w:rPr>
                <w:sz w:val="20"/>
              </w:rPr>
            </w:pPr>
          </w:p>
          <w:p w14:paraId="0FD817C4"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7014807C" w14:textId="77777777" w:rsidR="002C6E8D" w:rsidRPr="0069355F" w:rsidRDefault="002C6E8D">
            <w:pPr>
              <w:pBdr>
                <w:top w:val="none" w:sz="4" w:space="0" w:color="000000"/>
                <w:left w:val="none" w:sz="4" w:space="0" w:color="000000"/>
                <w:bottom w:val="none" w:sz="4" w:space="0" w:color="000000"/>
                <w:right w:val="none" w:sz="4" w:space="0" w:color="000000"/>
              </w:pBdr>
              <w:rPr>
                <w:sz w:val="20"/>
              </w:rPr>
            </w:pPr>
          </w:p>
          <w:p w14:paraId="5D91FD6C"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44B3F31F"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rFonts w:eastAsia="Trebuchet MS"/>
                <w:color w:val="353535"/>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4682D2C3" w14:textId="77777777" w:rsidR="002C6E8D" w:rsidRPr="0069355F" w:rsidRDefault="0069355F">
            <w:pPr>
              <w:pBdr>
                <w:top w:val="none" w:sz="4" w:space="0" w:color="000000"/>
                <w:left w:val="none" w:sz="4" w:space="0" w:color="000000"/>
                <w:bottom w:val="none" w:sz="4" w:space="0" w:color="000000"/>
                <w:right w:val="none" w:sz="4" w:space="0" w:color="000000"/>
              </w:pBdr>
              <w:ind w:firstLine="567"/>
              <w:rPr>
                <w:sz w:val="20"/>
              </w:rPr>
            </w:pPr>
            <w:r w:rsidRPr="0069355F">
              <w:rPr>
                <w:rFonts w:eastAsia="Trebuchet MS"/>
                <w:color w:val="353535"/>
                <w:sz w:val="20"/>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w:t>
            </w:r>
            <w:r w:rsidRPr="0069355F">
              <w:rPr>
                <w:rFonts w:eastAsia="Trebuchet MS"/>
                <w:color w:val="353535"/>
                <w:sz w:val="20"/>
              </w:rPr>
              <w:lastRenderedPageBreak/>
              <w:t>(5921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23DC6F43" w14:textId="77777777" w:rsidR="002C6E8D" w:rsidRPr="0069355F" w:rsidRDefault="0069355F">
            <w:pPr>
              <w:pBdr>
                <w:top w:val="none" w:sz="4" w:space="0" w:color="000000"/>
                <w:left w:val="none" w:sz="4" w:space="0" w:color="000000"/>
                <w:bottom w:val="none" w:sz="4" w:space="0" w:color="000000"/>
                <w:right w:val="none" w:sz="4" w:space="0" w:color="000000"/>
              </w:pBdr>
              <w:ind w:firstLine="567"/>
              <w:rPr>
                <w:sz w:val="20"/>
              </w:rPr>
            </w:pPr>
            <w:r w:rsidRPr="0069355F">
              <w:rPr>
                <w:color w:val="000000"/>
                <w:sz w:val="20"/>
              </w:rPr>
              <w:t>Климатические условия региона имеют свои особенности и исходя из этого, в образовательный процесс ДОО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5AA530CF" w14:textId="77777777"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0E4E5C61" w14:textId="77777777"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 xml:space="preserve">в холодное время года (при благоприятных погодных условиях) удлиняется пребывание детей на прогулке; </w:t>
            </w:r>
          </w:p>
          <w:p w14:paraId="6F3AAD48" w14:textId="77777777" w:rsidR="002C6E8D" w:rsidRPr="0069355F"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0"/>
              </w:rPr>
            </w:pPr>
            <w:r w:rsidRPr="0069355F">
              <w:rPr>
                <w:color w:val="000000"/>
                <w:sz w:val="20"/>
              </w:rPr>
              <w:t>в теплое время – жизнедеятельность детей организуется на открытом воздухе.</w:t>
            </w:r>
          </w:p>
        </w:tc>
      </w:tr>
      <w:tr w:rsidR="002C6E8D" w:rsidRPr="0069355F" w14:paraId="40D4C7A1" w14:textId="77777777" w:rsidTr="0069355F">
        <w:trPr>
          <w:trHeight w:val="2117"/>
        </w:trPr>
        <w:tc>
          <w:tcPr>
            <w:tcW w:w="3314" w:type="dxa"/>
            <w:tcMar>
              <w:top w:w="0" w:type="dxa"/>
              <w:left w:w="108" w:type="dxa"/>
              <w:bottom w:w="0" w:type="dxa"/>
              <w:right w:w="108" w:type="dxa"/>
            </w:tcMar>
          </w:tcPr>
          <w:p w14:paraId="33C25AF7" w14:textId="77777777" w:rsidR="002C6E8D" w:rsidRPr="0069355F"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69355F">
              <w:rPr>
                <w:b/>
                <w:color w:val="000000"/>
                <w:sz w:val="20"/>
              </w:rPr>
              <w:lastRenderedPageBreak/>
              <w:t>Национально</w:t>
            </w:r>
            <w:r w:rsidRPr="0069355F">
              <w:rPr>
                <w:b/>
                <w:color w:val="000000"/>
                <w:spacing w:val="1"/>
                <w:sz w:val="20"/>
              </w:rPr>
              <w:t>-</w:t>
            </w:r>
            <w:r w:rsidRPr="0069355F">
              <w:rPr>
                <w:b/>
                <w:color w:val="000000"/>
                <w:sz w:val="20"/>
              </w:rPr>
              <w:t>культурные</w:t>
            </w:r>
            <w:r w:rsidRPr="0069355F">
              <w:rPr>
                <w:b/>
                <w:color w:val="000000"/>
                <w:spacing w:val="1"/>
                <w:sz w:val="20"/>
              </w:rPr>
              <w:t xml:space="preserve"> </w:t>
            </w:r>
            <w:r w:rsidRPr="0069355F">
              <w:rPr>
                <w:b/>
                <w:color w:val="000000"/>
                <w:sz w:val="20"/>
              </w:rPr>
              <w:t>особенности</w:t>
            </w:r>
          </w:p>
          <w:p w14:paraId="42287B6A"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rPr>
              <w:t> </w:t>
            </w:r>
          </w:p>
        </w:tc>
        <w:tc>
          <w:tcPr>
            <w:tcW w:w="6749" w:type="dxa"/>
            <w:tcMar>
              <w:top w:w="0" w:type="dxa"/>
              <w:left w:w="108" w:type="dxa"/>
              <w:bottom w:w="0" w:type="dxa"/>
              <w:right w:w="108" w:type="dxa"/>
            </w:tcMar>
          </w:tcPr>
          <w:p w14:paraId="26136880"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ind w:firstLine="259"/>
              <w:rPr>
                <w:sz w:val="20"/>
              </w:rPr>
            </w:pPr>
            <w:r>
              <w:rPr>
                <w:color w:val="000000"/>
                <w:sz w:val="20"/>
                <w:highlight w:val="white"/>
              </w:rPr>
              <w:t>Татарстан</w:t>
            </w:r>
            <w:r w:rsidRPr="0069355F">
              <w:rPr>
                <w:color w:val="000000"/>
                <w:sz w:val="20"/>
                <w:highlight w:val="white"/>
              </w:rPr>
              <w:t xml:space="preserve"> </w:t>
            </w:r>
            <w:r>
              <w:rPr>
                <w:color w:val="000000"/>
                <w:sz w:val="20"/>
                <w:highlight w:val="white"/>
              </w:rPr>
              <w:t>является</w:t>
            </w:r>
            <w:r w:rsidRPr="0069355F">
              <w:rPr>
                <w:color w:val="000000"/>
                <w:sz w:val="20"/>
                <w:highlight w:val="white"/>
              </w:rPr>
              <w:t xml:space="preserve"> поистине «перекрестком культур», в многонациональном </w:t>
            </w:r>
            <w:r>
              <w:rPr>
                <w:color w:val="000000"/>
                <w:sz w:val="20"/>
                <w:highlight w:val="white"/>
              </w:rPr>
              <w:t>регионе</w:t>
            </w:r>
            <w:r w:rsidRPr="0069355F">
              <w:rPr>
                <w:color w:val="000000"/>
                <w:sz w:val="20"/>
                <w:highlight w:val="white"/>
              </w:rPr>
              <w:t xml:space="preserve"> сложилась особая, неповторимая полифоническая культура.</w:t>
            </w:r>
          </w:p>
          <w:p w14:paraId="519CCBEB"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rPr>
                <w:sz w:val="20"/>
              </w:rPr>
            </w:pPr>
            <w:r w:rsidRPr="0069355F">
              <w:rPr>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0747D2E9"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line="276" w:lineRule="auto"/>
              <w:ind w:firstLine="259"/>
              <w:rPr>
                <w:sz w:val="20"/>
              </w:rPr>
            </w:pPr>
            <w:r w:rsidRPr="0069355F">
              <w:rPr>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14:paraId="6972F4A2"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76" w:lineRule="auto"/>
              <w:ind w:firstLine="259"/>
              <w:rPr>
                <w:sz w:val="20"/>
              </w:rPr>
            </w:pPr>
            <w:r w:rsidRPr="0069355F">
              <w:rPr>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7A1FC955" w14:textId="77777777" w:rsidR="002C6E8D" w:rsidRPr="0069355F" w:rsidRDefault="00000000" w:rsidP="00BA13E7">
            <w:pPr>
              <w:pBdr>
                <w:top w:val="none" w:sz="4" w:space="0" w:color="000000"/>
                <w:left w:val="none" w:sz="4" w:space="0" w:color="000000"/>
                <w:bottom w:val="none" w:sz="4" w:space="0" w:color="000000"/>
                <w:right w:val="none" w:sz="4" w:space="0" w:color="000000"/>
              </w:pBdr>
              <w:spacing w:after="240"/>
              <w:ind w:firstLine="259"/>
              <w:rPr>
                <w:sz w:val="20"/>
              </w:rPr>
            </w:pPr>
            <w:hyperlink r:id="rId10" w:tooltip="Казань" w:history="1">
              <w:r w:rsidR="0069355F" w:rsidRPr="0069355F">
                <w:rPr>
                  <w:rStyle w:val="aff2"/>
                  <w:color w:val="auto"/>
                  <w:sz w:val="20"/>
                </w:rPr>
                <w:t>Казань</w:t>
              </w:r>
            </w:hyperlink>
            <w:r w:rsidR="0069355F" w:rsidRPr="0069355F">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11" w:tooltip="ЮНЕСКО" w:history="1">
              <w:r w:rsidR="0069355F" w:rsidRPr="0069355F">
                <w:rPr>
                  <w:rStyle w:val="aff2"/>
                  <w:color w:val="auto"/>
                  <w:sz w:val="20"/>
                </w:rPr>
                <w:t>ЮНЕСКО</w:t>
              </w:r>
            </w:hyperlink>
            <w:r w:rsidR="0069355F" w:rsidRPr="0069355F">
              <w:rPr>
                <w:sz w:val="20"/>
              </w:rPr>
              <w:t xml:space="preserve"> в Казани был создан первый в мире Институт культуры мира. В городе проводятся съезды </w:t>
            </w:r>
            <w:hyperlink r:id="rId12" w:tooltip="Всемирный конгресс татар" w:history="1">
              <w:r w:rsidR="0069355F" w:rsidRPr="0069355F">
                <w:rPr>
                  <w:rStyle w:val="aff2"/>
                  <w:color w:val="auto"/>
                  <w:sz w:val="20"/>
                </w:rPr>
                <w:t>Всемирного конгресса татар</w:t>
              </w:r>
            </w:hyperlink>
            <w:r w:rsidR="0069355F" w:rsidRPr="0069355F">
              <w:rPr>
                <w:sz w:val="20"/>
              </w:rPr>
              <w:t xml:space="preserve"> и действует его исполком. </w:t>
            </w:r>
          </w:p>
          <w:p w14:paraId="307BC3F5"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ind w:firstLine="259"/>
              <w:rPr>
                <w:sz w:val="20"/>
              </w:rPr>
            </w:pPr>
            <w:r w:rsidRPr="0069355F">
              <w:rPr>
                <w:sz w:val="20"/>
              </w:rPr>
              <w:t xml:space="preserve">В Казани ежегодно проводятся международные фестивали оперы </w:t>
            </w:r>
            <w:hyperlink r:id="rId13" w:tooltip="Шаляпинский фестиваль" w:history="1">
              <w:r w:rsidRPr="0069355F">
                <w:rPr>
                  <w:rStyle w:val="aff2"/>
                  <w:color w:val="auto"/>
                  <w:sz w:val="20"/>
                </w:rPr>
                <w:t>Шаляпинский</w:t>
              </w:r>
            </w:hyperlink>
            <w:r w:rsidRPr="0069355F">
              <w:rPr>
                <w:sz w:val="20"/>
              </w:rPr>
              <w:t xml:space="preserve">, балета </w:t>
            </w:r>
            <w:hyperlink r:id="rId14" w:tooltip="Нуриевский фестиваль" w:history="1">
              <w:r w:rsidRPr="0069355F">
                <w:rPr>
                  <w:rStyle w:val="aff2"/>
                  <w:color w:val="auto"/>
                  <w:sz w:val="20"/>
                </w:rPr>
                <w:t>Нуриевский</w:t>
              </w:r>
            </w:hyperlink>
            <w:r w:rsidRPr="0069355F">
              <w:rPr>
                <w:sz w:val="20"/>
              </w:rPr>
              <w:t xml:space="preserve">, театров кукол "Шомбай-fest", классической музыки </w:t>
            </w:r>
            <w:hyperlink r:id="rId15" w:tooltip="Белая сирень (фестиваль) (страница отсутствует)" w:history="1">
              <w:r w:rsidRPr="0069355F">
                <w:rPr>
                  <w:rStyle w:val="aff2"/>
                  <w:color w:val="auto"/>
                  <w:sz w:val="20"/>
                </w:rPr>
                <w:t>Рахманиновский</w:t>
              </w:r>
            </w:hyperlink>
            <w:r w:rsidRPr="0069355F">
              <w:rPr>
                <w:sz w:val="20"/>
              </w:rPr>
              <w:t xml:space="preserve">, оперы </w:t>
            </w:r>
            <w:hyperlink r:id="rId16" w:tooltip="Open air" w:history="1">
              <w:r w:rsidRPr="0069355F">
                <w:rPr>
                  <w:rStyle w:val="aff2"/>
                  <w:color w:val="auto"/>
                  <w:sz w:val="20"/>
                </w:rPr>
                <w:t>open air</w:t>
              </w:r>
            </w:hyperlink>
            <w:r w:rsidRPr="0069355F">
              <w:rPr>
                <w:sz w:val="20"/>
              </w:rPr>
              <w:t xml:space="preserve"> «Казанская осень», современной музыки </w:t>
            </w:r>
            <w:hyperlink r:id="rId17" w:tooltip="Конкордия (фестиваль)" w:history="1">
              <w:r w:rsidRPr="0069355F">
                <w:rPr>
                  <w:rStyle w:val="aff2"/>
                  <w:color w:val="auto"/>
                  <w:sz w:val="20"/>
                </w:rPr>
                <w:t>«Конкордия»</w:t>
              </w:r>
            </w:hyperlink>
            <w:r w:rsidRPr="0069355F">
              <w:rPr>
                <w:sz w:val="20"/>
              </w:rPr>
              <w:t xml:space="preserve"> в Казани, импровизационной музыки "</w:t>
            </w:r>
            <w:hyperlink r:id="rId18" w:tooltip="Jazz в усадьбе Сандецкого" w:history="1">
              <w:r w:rsidRPr="0069355F">
                <w:rPr>
                  <w:rStyle w:val="aff2"/>
                  <w:color w:val="auto"/>
                  <w:sz w:val="20"/>
                </w:rPr>
                <w:t>Jazz в усадьбе Сандецкого</w:t>
              </w:r>
            </w:hyperlink>
            <w:r w:rsidRPr="0069355F">
              <w:rPr>
                <w:sz w:val="20"/>
              </w:rPr>
              <w:t>", фольк-рок-музыки «</w:t>
            </w:r>
            <w:hyperlink r:id="rId19" w:tooltip="Сотворение мира (фестиваль)" w:history="1">
              <w:r w:rsidRPr="0069355F">
                <w:rPr>
                  <w:rStyle w:val="aff2"/>
                  <w:color w:val="auto"/>
                  <w:sz w:val="20"/>
                </w:rPr>
                <w:t>Сотворение мира</w:t>
              </w:r>
            </w:hyperlink>
            <w:r w:rsidRPr="0069355F">
              <w:rPr>
                <w:sz w:val="20"/>
              </w:rPr>
              <w:t>», литературный «</w:t>
            </w:r>
            <w:hyperlink r:id="rId20" w:tooltip="Аксёнов-фест" w:history="1">
              <w:r w:rsidRPr="0069355F">
                <w:rPr>
                  <w:rStyle w:val="aff2"/>
                  <w:color w:val="auto"/>
                  <w:sz w:val="20"/>
                </w:rPr>
                <w:t>Аксёнов-фест</w:t>
              </w:r>
            </w:hyperlink>
            <w:r w:rsidRPr="0069355F">
              <w:rPr>
                <w:sz w:val="20"/>
              </w:rPr>
              <w:t>», мусульманского кино «</w:t>
            </w:r>
            <w:hyperlink r:id="rId21" w:tooltip="Золотой минбар (кинофестиваль)" w:history="1">
              <w:r w:rsidRPr="0069355F">
                <w:rPr>
                  <w:rStyle w:val="aff2"/>
                  <w:color w:val="auto"/>
                  <w:sz w:val="20"/>
                </w:rPr>
                <w:t>Золотой Минбар</w:t>
              </w:r>
            </w:hyperlink>
            <w:r w:rsidRPr="0069355F">
              <w:rPr>
                <w:sz w:val="20"/>
              </w:rPr>
              <w:t xml:space="preserve">» (с 2010 года — </w:t>
            </w:r>
            <w:hyperlink r:id="rId22" w:tooltip="Казанский кинофестиваль" w:history="1">
              <w:r w:rsidRPr="0069355F">
                <w:rPr>
                  <w:rStyle w:val="aff2"/>
                  <w:color w:val="auto"/>
                  <w:sz w:val="20"/>
                </w:rPr>
                <w:t>Казанский международный фестиваль мусульманского кино</w:t>
              </w:r>
            </w:hyperlink>
            <w:r w:rsidRPr="0069355F">
              <w:rPr>
                <w:sz w:val="20"/>
              </w:rPr>
              <w:t>), ролевых игр «</w:t>
            </w:r>
            <w:hyperlink r:id="rId23" w:tooltip="Зиланткон" w:history="1">
              <w:r w:rsidRPr="0069355F">
                <w:rPr>
                  <w:rStyle w:val="aff2"/>
                  <w:color w:val="auto"/>
                  <w:sz w:val="20"/>
                </w:rPr>
                <w:t>Зиланткон</w:t>
              </w:r>
            </w:hyperlink>
            <w:r w:rsidRPr="0069355F">
              <w:rPr>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24" w:tooltip="ЮНЕСКО" w:history="1">
              <w:r w:rsidRPr="0069355F">
                <w:rPr>
                  <w:rStyle w:val="aff2"/>
                  <w:color w:val="auto"/>
                  <w:sz w:val="20"/>
                </w:rPr>
                <w:t>ЮНЕСКО</w:t>
              </w:r>
            </w:hyperlink>
            <w:r w:rsidRPr="0069355F">
              <w:rPr>
                <w:sz w:val="20"/>
              </w:rPr>
              <w:t xml:space="preserve"> по направлению «музыка». С учетом последнего пополнения Сеть </w:t>
            </w:r>
            <w:r w:rsidRPr="0069355F">
              <w:rPr>
                <w:sz w:val="20"/>
              </w:rPr>
              <w:lastRenderedPageBreak/>
              <w:t>включает в себя 246 городов, основой развития которых является творчество в разных областях проявления.</w:t>
            </w:r>
          </w:p>
          <w:p w14:paraId="17194E12" w14:textId="77777777" w:rsidR="002C6E8D" w:rsidRPr="0069355F" w:rsidRDefault="0069355F">
            <w:pPr>
              <w:pBdr>
                <w:top w:val="none" w:sz="4" w:space="0" w:color="000000"/>
                <w:left w:val="none" w:sz="4" w:space="0" w:color="000000"/>
                <w:bottom w:val="none" w:sz="4" w:space="0" w:color="000000"/>
                <w:right w:val="none" w:sz="4" w:space="0" w:color="000000"/>
              </w:pBdr>
              <w:spacing w:before="240" w:after="240"/>
              <w:rPr>
                <w:color w:val="0070C0"/>
                <w:sz w:val="20"/>
              </w:rPr>
            </w:pPr>
            <w:r w:rsidRPr="0069355F">
              <w:rPr>
                <w:sz w:val="20"/>
              </w:rPr>
              <w:t xml:space="preserve">      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2C6E8D" w:rsidRPr="0069355F" w14:paraId="5608AD2D" w14:textId="77777777" w:rsidTr="0069355F">
        <w:trPr>
          <w:trHeight w:val="142"/>
        </w:trPr>
        <w:tc>
          <w:tcPr>
            <w:tcW w:w="3314" w:type="dxa"/>
            <w:tcMar>
              <w:top w:w="0" w:type="dxa"/>
              <w:left w:w="108" w:type="dxa"/>
              <w:bottom w:w="0" w:type="dxa"/>
              <w:right w:w="108" w:type="dxa"/>
            </w:tcMar>
          </w:tcPr>
          <w:p w14:paraId="3DFB4314" w14:textId="77777777" w:rsidR="002C6E8D" w:rsidRPr="0069355F" w:rsidRDefault="0069355F">
            <w:pPr>
              <w:pBdr>
                <w:top w:val="none" w:sz="4" w:space="0" w:color="000000"/>
                <w:left w:val="none" w:sz="4" w:space="0" w:color="000000"/>
                <w:bottom w:val="none" w:sz="4" w:space="0" w:color="000000"/>
                <w:right w:val="none" w:sz="4" w:space="0" w:color="000000"/>
              </w:pBdr>
              <w:rPr>
                <w:sz w:val="20"/>
              </w:rPr>
            </w:pPr>
            <w:r w:rsidRPr="0069355F">
              <w:rPr>
                <w:color w:val="000000"/>
                <w:sz w:val="20"/>
                <w:highlight w:val="white"/>
              </w:rPr>
              <w:lastRenderedPageBreak/>
              <w:t>Социально-демографические особенности</w:t>
            </w:r>
          </w:p>
          <w:p w14:paraId="6B493D11" w14:textId="77777777" w:rsidR="002C6E8D" w:rsidRPr="0069355F" w:rsidRDefault="0069355F">
            <w:pPr>
              <w:pBdr>
                <w:top w:val="none" w:sz="4" w:space="0" w:color="000000"/>
                <w:left w:val="none" w:sz="4" w:space="0" w:color="000000"/>
                <w:bottom w:val="none" w:sz="4" w:space="0" w:color="000000"/>
                <w:right w:val="none" w:sz="4" w:space="0" w:color="000000"/>
              </w:pBdr>
              <w:tabs>
                <w:tab w:val="left" w:pos="1479"/>
              </w:tabs>
              <w:rPr>
                <w:sz w:val="20"/>
              </w:rPr>
            </w:pPr>
            <w:r w:rsidRPr="0069355F">
              <w:rPr>
                <w:color w:val="000000"/>
                <w:sz w:val="20"/>
                <w:highlight w:val="white"/>
              </w:rPr>
              <w:t> </w:t>
            </w:r>
          </w:p>
        </w:tc>
        <w:tc>
          <w:tcPr>
            <w:tcW w:w="6749" w:type="dxa"/>
            <w:tcMar>
              <w:top w:w="0" w:type="dxa"/>
              <w:left w:w="108" w:type="dxa"/>
              <w:bottom w:w="0" w:type="dxa"/>
              <w:right w:w="108" w:type="dxa"/>
            </w:tcMar>
          </w:tcPr>
          <w:p w14:paraId="73B8971B"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259"/>
              <w:rPr>
                <w:sz w:val="20"/>
              </w:rPr>
            </w:pPr>
            <w:r w:rsidRPr="0069355F">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0B89D03C" w14:textId="77777777"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41065727" w14:textId="77777777"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2B4A4657" w14:textId="77777777" w:rsidR="002C6E8D" w:rsidRPr="0069355F" w:rsidRDefault="0069355F" w:rsidP="0069355F">
            <w:pPr>
              <w:pBdr>
                <w:top w:val="none" w:sz="4" w:space="0" w:color="000000"/>
                <w:left w:val="none" w:sz="4" w:space="0" w:color="000000"/>
                <w:bottom w:val="none" w:sz="4" w:space="0" w:color="000000"/>
                <w:right w:val="none" w:sz="4" w:space="0" w:color="000000"/>
              </w:pBdr>
              <w:spacing w:line="240" w:lineRule="auto"/>
              <w:ind w:firstLine="709"/>
              <w:rPr>
                <w:sz w:val="20"/>
              </w:rPr>
            </w:pPr>
            <w:r w:rsidRPr="0069355F">
              <w:rPr>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5B7942E8" w14:textId="77777777" w:rsidR="002C6E8D" w:rsidRPr="0069355F" w:rsidRDefault="0069355F" w:rsidP="00BA13E7">
            <w:pPr>
              <w:pBdr>
                <w:top w:val="none" w:sz="4" w:space="0" w:color="000000"/>
                <w:left w:val="none" w:sz="4" w:space="0" w:color="000000"/>
                <w:bottom w:val="none" w:sz="4" w:space="0" w:color="000000"/>
                <w:right w:val="none" w:sz="4" w:space="0" w:color="000000"/>
              </w:pBdr>
              <w:spacing w:before="240" w:after="240" w:line="240" w:lineRule="auto"/>
              <w:ind w:firstLine="401"/>
              <w:rPr>
                <w:sz w:val="20"/>
              </w:rPr>
            </w:pPr>
            <w:r w:rsidRPr="0069355F">
              <w:rPr>
                <w:sz w:val="20"/>
              </w:rPr>
              <w:t>Наличие среди родителей ДО</w:t>
            </w:r>
            <w:r w:rsidR="00BA13E7">
              <w:rPr>
                <w:sz w:val="20"/>
              </w:rPr>
              <w:t>О</w:t>
            </w:r>
            <w:r w:rsidRPr="0069355F">
              <w:rPr>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w:t>
            </w:r>
            <w:r w:rsidRPr="0069355F">
              <w:rPr>
                <w:sz w:val="20"/>
              </w:rPr>
              <w:lastRenderedPageBreak/>
              <w:t>воспитанников - в основном дети из русскоязычных семей, от 5 до 10 % - составляют дети мигрантов из стран СНГ</w:t>
            </w:r>
            <w:r>
              <w:rPr>
                <w:sz w:val="20"/>
              </w:rPr>
              <w:t>.</w:t>
            </w:r>
          </w:p>
        </w:tc>
      </w:tr>
    </w:tbl>
    <w:p w14:paraId="25E86A98" w14:textId="77777777" w:rsidR="002C6E8D" w:rsidRDefault="002C6E8D">
      <w:pPr>
        <w:shd w:val="clear" w:color="auto" w:fill="FFFFFF"/>
        <w:spacing w:after="255" w:line="270" w:lineRule="atLeast"/>
        <w:ind w:left="360"/>
        <w:rPr>
          <w:sz w:val="26"/>
          <w:szCs w:val="26"/>
        </w:rPr>
      </w:pPr>
    </w:p>
    <w:p w14:paraId="604E1B7D" w14:textId="77777777" w:rsidR="002C6E8D" w:rsidRPr="0069355F" w:rsidRDefault="0069355F">
      <w:pPr>
        <w:pBdr>
          <w:top w:val="none" w:sz="4" w:space="0" w:color="000000"/>
          <w:left w:val="none" w:sz="4" w:space="0" w:color="000000"/>
          <w:bottom w:val="none" w:sz="4" w:space="0" w:color="000000"/>
          <w:right w:val="none" w:sz="4" w:space="0" w:color="000000"/>
        </w:pBdr>
        <w:spacing w:before="119" w:line="240" w:lineRule="auto"/>
        <w:ind w:firstLine="708"/>
        <w:rPr>
          <w:b/>
          <w:bCs/>
          <w:color w:val="00B050"/>
          <w:sz w:val="22"/>
          <w:szCs w:val="22"/>
        </w:rPr>
      </w:pPr>
      <w:r w:rsidRPr="0069355F">
        <w:rPr>
          <w:b/>
          <w:bCs/>
          <w:color w:val="00B050"/>
          <w:sz w:val="24"/>
        </w:rPr>
        <w:t>Часть,</w:t>
      </w:r>
      <w:r w:rsidRPr="0069355F">
        <w:rPr>
          <w:b/>
          <w:bCs/>
          <w:color w:val="00B050"/>
          <w:spacing w:val="213"/>
          <w:sz w:val="24"/>
        </w:rPr>
        <w:t xml:space="preserve"> </w:t>
      </w:r>
      <w:r w:rsidRPr="0069355F">
        <w:rPr>
          <w:b/>
          <w:bCs/>
          <w:color w:val="00B050"/>
          <w:sz w:val="24"/>
        </w:rPr>
        <w:t>формируемая</w:t>
      </w:r>
      <w:r w:rsidRPr="0069355F">
        <w:rPr>
          <w:b/>
          <w:bCs/>
          <w:color w:val="00B050"/>
          <w:spacing w:val="212"/>
          <w:sz w:val="24"/>
        </w:rPr>
        <w:t xml:space="preserve"> </w:t>
      </w:r>
      <w:r w:rsidRPr="0069355F">
        <w:rPr>
          <w:b/>
          <w:bCs/>
          <w:color w:val="00B050"/>
          <w:sz w:val="24"/>
        </w:rPr>
        <w:t>участниками</w:t>
      </w:r>
      <w:r w:rsidRPr="0069355F">
        <w:rPr>
          <w:b/>
          <w:bCs/>
          <w:color w:val="00B050"/>
          <w:spacing w:val="214"/>
          <w:sz w:val="24"/>
        </w:rPr>
        <w:t xml:space="preserve"> </w:t>
      </w:r>
      <w:r w:rsidRPr="0069355F">
        <w:rPr>
          <w:b/>
          <w:bCs/>
          <w:color w:val="00B050"/>
          <w:sz w:val="24"/>
        </w:rPr>
        <w:t>образовательных</w:t>
      </w:r>
      <w:r w:rsidRPr="0069355F">
        <w:rPr>
          <w:b/>
          <w:bCs/>
          <w:color w:val="00B050"/>
          <w:spacing w:val="212"/>
          <w:sz w:val="24"/>
        </w:rPr>
        <w:t xml:space="preserve"> </w:t>
      </w:r>
      <w:r w:rsidRPr="0069355F">
        <w:rPr>
          <w:b/>
          <w:bCs/>
          <w:color w:val="00B050"/>
          <w:sz w:val="24"/>
        </w:rPr>
        <w:t>отношений (вариативная</w:t>
      </w:r>
      <w:r w:rsidRPr="0069355F">
        <w:rPr>
          <w:b/>
          <w:bCs/>
          <w:color w:val="00B050"/>
          <w:spacing w:val="124"/>
          <w:sz w:val="24"/>
        </w:rPr>
        <w:t xml:space="preserve"> </w:t>
      </w:r>
      <w:r w:rsidRPr="0069355F">
        <w:rPr>
          <w:b/>
          <w:bCs/>
          <w:color w:val="00B050"/>
          <w:sz w:val="24"/>
        </w:rPr>
        <w:t>часть),</w:t>
      </w:r>
      <w:r w:rsidRPr="0069355F">
        <w:rPr>
          <w:b/>
          <w:bCs/>
          <w:color w:val="00B050"/>
          <w:spacing w:val="127"/>
          <w:sz w:val="24"/>
        </w:rPr>
        <w:t xml:space="preserve"> </w:t>
      </w:r>
      <w:r w:rsidRPr="0069355F">
        <w:rPr>
          <w:b/>
          <w:bCs/>
          <w:color w:val="00B050"/>
          <w:sz w:val="24"/>
        </w:rPr>
        <w:t>составляет</w:t>
      </w:r>
      <w:r w:rsidRPr="0069355F">
        <w:rPr>
          <w:b/>
          <w:bCs/>
          <w:color w:val="00B050"/>
          <w:spacing w:val="125"/>
          <w:sz w:val="24"/>
        </w:rPr>
        <w:t xml:space="preserve"> 40%</w:t>
      </w:r>
      <w:r w:rsidRPr="0069355F">
        <w:rPr>
          <w:b/>
          <w:bCs/>
          <w:color w:val="00B050"/>
          <w:sz w:val="24"/>
        </w:rPr>
        <w:t>от</w:t>
      </w:r>
      <w:r w:rsidRPr="0069355F">
        <w:rPr>
          <w:b/>
          <w:bCs/>
          <w:color w:val="00B050"/>
          <w:spacing w:val="127"/>
          <w:sz w:val="24"/>
        </w:rPr>
        <w:t xml:space="preserve"> </w:t>
      </w:r>
      <w:r w:rsidRPr="0069355F">
        <w:rPr>
          <w:b/>
          <w:bCs/>
          <w:color w:val="00B050"/>
          <w:sz w:val="24"/>
        </w:rPr>
        <w:t>общего</w:t>
      </w:r>
      <w:r w:rsidRPr="0069355F">
        <w:rPr>
          <w:b/>
          <w:bCs/>
          <w:color w:val="00B050"/>
          <w:spacing w:val="125"/>
          <w:sz w:val="24"/>
        </w:rPr>
        <w:t xml:space="preserve"> </w:t>
      </w:r>
      <w:r w:rsidRPr="0069355F">
        <w:rPr>
          <w:b/>
          <w:bCs/>
          <w:color w:val="00B050"/>
          <w:sz w:val="24"/>
        </w:rPr>
        <w:t>объема</w:t>
      </w:r>
      <w:r w:rsidRPr="0069355F">
        <w:rPr>
          <w:b/>
          <w:bCs/>
          <w:color w:val="00B050"/>
          <w:spacing w:val="124"/>
          <w:sz w:val="24"/>
        </w:rPr>
        <w:t xml:space="preserve"> </w:t>
      </w:r>
      <w:r w:rsidRPr="0069355F">
        <w:rPr>
          <w:b/>
          <w:bCs/>
          <w:color w:val="00B050"/>
          <w:sz w:val="24"/>
        </w:rPr>
        <w:t>Программы;</w:t>
      </w:r>
      <w:r w:rsidRPr="0069355F">
        <w:rPr>
          <w:b/>
          <w:bCs/>
          <w:color w:val="00B050"/>
          <w:spacing w:val="125"/>
          <w:sz w:val="24"/>
        </w:rPr>
        <w:t xml:space="preserve"> </w:t>
      </w:r>
      <w:r w:rsidRPr="0069355F">
        <w:rPr>
          <w:b/>
          <w:bCs/>
          <w:color w:val="00B050"/>
          <w:sz w:val="24"/>
        </w:rPr>
        <w:t>ориентирована</w:t>
      </w:r>
      <w:r w:rsidRPr="0069355F">
        <w:rPr>
          <w:b/>
          <w:bCs/>
          <w:color w:val="00B050"/>
          <w:spacing w:val="123"/>
          <w:sz w:val="24"/>
        </w:rPr>
        <w:t xml:space="preserve"> </w:t>
      </w:r>
      <w:r w:rsidRPr="0069355F">
        <w:rPr>
          <w:b/>
          <w:bCs/>
          <w:color w:val="00B050"/>
          <w:spacing w:val="1"/>
          <w:sz w:val="24"/>
        </w:rPr>
        <w:t>на</w:t>
      </w:r>
      <w:r w:rsidRPr="0069355F">
        <w:rPr>
          <w:b/>
          <w:bCs/>
          <w:color w:val="00B050"/>
        </w:rPr>
        <w:t xml:space="preserve"> </w:t>
      </w:r>
      <w:r w:rsidRPr="0069355F">
        <w:rPr>
          <w:b/>
          <w:bCs/>
          <w:color w:val="00B050"/>
          <w:sz w:val="24"/>
        </w:rPr>
        <w:t>специфику</w:t>
      </w:r>
      <w:r w:rsidRPr="0069355F">
        <w:rPr>
          <w:b/>
          <w:bCs/>
          <w:color w:val="00B050"/>
          <w:spacing w:val="74"/>
          <w:sz w:val="24"/>
        </w:rPr>
        <w:t xml:space="preserve"> </w:t>
      </w:r>
      <w:r w:rsidRPr="0069355F">
        <w:rPr>
          <w:b/>
          <w:bCs/>
          <w:color w:val="00B050"/>
          <w:sz w:val="24"/>
        </w:rPr>
        <w:t>национальных,</w:t>
      </w:r>
      <w:r w:rsidRPr="0069355F">
        <w:rPr>
          <w:b/>
          <w:bCs/>
          <w:color w:val="00B050"/>
          <w:spacing w:val="81"/>
          <w:sz w:val="24"/>
        </w:rPr>
        <w:t xml:space="preserve"> </w:t>
      </w:r>
      <w:r w:rsidRPr="0069355F">
        <w:rPr>
          <w:b/>
          <w:bCs/>
          <w:color w:val="00B050"/>
          <w:sz w:val="24"/>
        </w:rPr>
        <w:t>социокультурных</w:t>
      </w:r>
      <w:r w:rsidRPr="0069355F">
        <w:rPr>
          <w:b/>
          <w:bCs/>
          <w:color w:val="00B050"/>
          <w:spacing w:val="83"/>
          <w:sz w:val="24"/>
        </w:rPr>
        <w:t xml:space="preserve"> </w:t>
      </w:r>
      <w:r w:rsidRPr="0069355F">
        <w:rPr>
          <w:b/>
          <w:bCs/>
          <w:color w:val="00B050"/>
          <w:sz w:val="24"/>
        </w:rPr>
        <w:t>и</w:t>
      </w:r>
      <w:r w:rsidRPr="0069355F">
        <w:rPr>
          <w:b/>
          <w:bCs/>
          <w:color w:val="00B050"/>
          <w:spacing w:val="82"/>
          <w:sz w:val="24"/>
        </w:rPr>
        <w:t xml:space="preserve"> </w:t>
      </w:r>
      <w:r w:rsidRPr="0069355F">
        <w:rPr>
          <w:b/>
          <w:bCs/>
          <w:color w:val="00B050"/>
          <w:sz w:val="24"/>
        </w:rPr>
        <w:t>иных</w:t>
      </w:r>
      <w:r w:rsidRPr="0069355F">
        <w:rPr>
          <w:b/>
          <w:bCs/>
          <w:color w:val="00B050"/>
          <w:spacing w:val="86"/>
          <w:sz w:val="24"/>
        </w:rPr>
        <w:t xml:space="preserve"> </w:t>
      </w:r>
      <w:r w:rsidRPr="0069355F">
        <w:rPr>
          <w:b/>
          <w:bCs/>
          <w:color w:val="00B050"/>
          <w:spacing w:val="-1"/>
          <w:sz w:val="24"/>
        </w:rPr>
        <w:t>условий,</w:t>
      </w:r>
      <w:r w:rsidRPr="0069355F">
        <w:rPr>
          <w:b/>
          <w:bCs/>
          <w:color w:val="00B050"/>
          <w:spacing w:val="82"/>
          <w:sz w:val="24"/>
        </w:rPr>
        <w:t xml:space="preserve"> </w:t>
      </w:r>
      <w:r w:rsidRPr="0069355F">
        <w:rPr>
          <w:b/>
          <w:bCs/>
          <w:color w:val="00B050"/>
          <w:sz w:val="24"/>
        </w:rPr>
        <w:t>в</w:t>
      </w:r>
      <w:r w:rsidRPr="0069355F">
        <w:rPr>
          <w:b/>
          <w:bCs/>
          <w:color w:val="00B050"/>
          <w:spacing w:val="81"/>
          <w:sz w:val="24"/>
        </w:rPr>
        <w:t xml:space="preserve"> </w:t>
      </w:r>
      <w:r w:rsidRPr="0069355F">
        <w:rPr>
          <w:b/>
          <w:bCs/>
          <w:color w:val="00B050"/>
          <w:sz w:val="24"/>
        </w:rPr>
        <w:t>том</w:t>
      </w:r>
      <w:r w:rsidRPr="0069355F">
        <w:rPr>
          <w:b/>
          <w:bCs/>
          <w:color w:val="00B050"/>
          <w:spacing w:val="80"/>
          <w:sz w:val="24"/>
        </w:rPr>
        <w:t xml:space="preserve"> </w:t>
      </w:r>
      <w:r w:rsidRPr="0069355F">
        <w:rPr>
          <w:b/>
          <w:bCs/>
          <w:color w:val="00B050"/>
          <w:sz w:val="24"/>
        </w:rPr>
        <w:t>числе</w:t>
      </w:r>
      <w:r w:rsidRPr="0069355F">
        <w:rPr>
          <w:b/>
          <w:bCs/>
          <w:color w:val="00B050"/>
          <w:spacing w:val="81"/>
          <w:sz w:val="24"/>
        </w:rPr>
        <w:t xml:space="preserve"> </w:t>
      </w:r>
      <w:r w:rsidRPr="0069355F">
        <w:rPr>
          <w:b/>
          <w:bCs/>
          <w:color w:val="00B050"/>
          <w:sz w:val="24"/>
        </w:rPr>
        <w:t>региональных</w:t>
      </w:r>
      <w:r w:rsidRPr="0069355F">
        <w:rPr>
          <w:b/>
          <w:bCs/>
          <w:color w:val="00B050"/>
          <w:spacing w:val="80"/>
          <w:sz w:val="24"/>
        </w:rPr>
        <w:t xml:space="preserve"> </w:t>
      </w:r>
      <w:r w:rsidRPr="0069355F">
        <w:rPr>
          <w:b/>
          <w:bCs/>
          <w:color w:val="00B050"/>
          <w:sz w:val="24"/>
        </w:rPr>
        <w:t>и муниципалитета, образовательных</w:t>
      </w:r>
      <w:r w:rsidRPr="0069355F">
        <w:rPr>
          <w:b/>
          <w:bCs/>
          <w:color w:val="00B050"/>
          <w:spacing w:val="-1"/>
          <w:sz w:val="24"/>
        </w:rPr>
        <w:t xml:space="preserve"> </w:t>
      </w:r>
      <w:r w:rsidRPr="0069355F">
        <w:rPr>
          <w:b/>
          <w:bCs/>
          <w:color w:val="00B050"/>
          <w:sz w:val="24"/>
        </w:rPr>
        <w:t>потребностей</w:t>
      </w:r>
      <w:r w:rsidRPr="0069355F">
        <w:rPr>
          <w:b/>
          <w:bCs/>
          <w:color w:val="00B050"/>
          <w:spacing w:val="1"/>
          <w:sz w:val="24"/>
        </w:rPr>
        <w:t xml:space="preserve"> </w:t>
      </w:r>
      <w:r w:rsidRPr="0069355F">
        <w:rPr>
          <w:b/>
          <w:bCs/>
          <w:color w:val="00B050"/>
          <w:sz w:val="24"/>
        </w:rPr>
        <w:t>и</w:t>
      </w:r>
      <w:r w:rsidRPr="0069355F">
        <w:rPr>
          <w:b/>
          <w:bCs/>
          <w:color w:val="00B050"/>
          <w:spacing w:val="1"/>
          <w:sz w:val="24"/>
        </w:rPr>
        <w:t xml:space="preserve"> </w:t>
      </w:r>
      <w:r w:rsidRPr="0069355F">
        <w:rPr>
          <w:b/>
          <w:bCs/>
          <w:color w:val="00B050"/>
          <w:sz w:val="24"/>
        </w:rPr>
        <w:t>запросов воспитанников.</w:t>
      </w:r>
    </w:p>
    <w:p w14:paraId="2F81752F" w14:textId="77777777" w:rsidR="002C6E8D" w:rsidRPr="0069355F" w:rsidRDefault="0069355F">
      <w:pPr>
        <w:pBdr>
          <w:top w:val="none" w:sz="4" w:space="0" w:color="000000"/>
          <w:left w:val="none" w:sz="4" w:space="0" w:color="000000"/>
          <w:bottom w:val="none" w:sz="4" w:space="0" w:color="000000"/>
          <w:right w:val="none" w:sz="4" w:space="0" w:color="000000"/>
        </w:pBdr>
        <w:spacing w:before="120" w:line="317" w:lineRule="atLeast"/>
        <w:ind w:firstLine="708"/>
        <w:rPr>
          <w:b/>
          <w:bCs/>
          <w:color w:val="00B050"/>
        </w:rPr>
      </w:pPr>
      <w:r w:rsidRPr="0069355F">
        <w:rPr>
          <w:b/>
          <w:bCs/>
          <w:color w:val="00B050"/>
          <w:sz w:val="24"/>
        </w:rPr>
        <w:t>Часть</w:t>
      </w:r>
      <w:r w:rsidRPr="0069355F">
        <w:rPr>
          <w:b/>
          <w:bCs/>
          <w:color w:val="00B050"/>
          <w:spacing w:val="94"/>
          <w:sz w:val="24"/>
        </w:rPr>
        <w:t xml:space="preserve"> </w:t>
      </w:r>
      <w:r w:rsidRPr="0069355F">
        <w:rPr>
          <w:b/>
          <w:bCs/>
          <w:color w:val="00B050"/>
          <w:sz w:val="24"/>
        </w:rPr>
        <w:t>Программы,</w:t>
      </w:r>
      <w:r w:rsidRPr="0069355F">
        <w:rPr>
          <w:b/>
          <w:bCs/>
          <w:color w:val="00B050"/>
          <w:spacing w:val="93"/>
          <w:sz w:val="24"/>
        </w:rPr>
        <w:t xml:space="preserve"> </w:t>
      </w:r>
      <w:r w:rsidRPr="0069355F">
        <w:rPr>
          <w:b/>
          <w:bCs/>
          <w:color w:val="00B050"/>
          <w:sz w:val="24"/>
        </w:rPr>
        <w:t>формируемая</w:t>
      </w:r>
      <w:r w:rsidRPr="0069355F">
        <w:rPr>
          <w:b/>
          <w:bCs/>
          <w:color w:val="00B050"/>
          <w:spacing w:val="98"/>
          <w:sz w:val="24"/>
        </w:rPr>
        <w:t xml:space="preserve"> </w:t>
      </w:r>
      <w:r w:rsidRPr="0069355F">
        <w:rPr>
          <w:b/>
          <w:bCs/>
          <w:color w:val="00B050"/>
          <w:sz w:val="24"/>
        </w:rPr>
        <w:t>участниками</w:t>
      </w:r>
      <w:r w:rsidRPr="0069355F">
        <w:rPr>
          <w:b/>
          <w:bCs/>
          <w:color w:val="00B050"/>
          <w:spacing w:val="95"/>
          <w:sz w:val="24"/>
        </w:rPr>
        <w:t xml:space="preserve"> </w:t>
      </w:r>
      <w:r w:rsidRPr="0069355F">
        <w:rPr>
          <w:b/>
          <w:bCs/>
          <w:color w:val="00B050"/>
          <w:sz w:val="24"/>
        </w:rPr>
        <w:t>образовательных</w:t>
      </w:r>
      <w:r w:rsidRPr="0069355F">
        <w:rPr>
          <w:b/>
          <w:bCs/>
          <w:color w:val="00B050"/>
          <w:spacing w:val="93"/>
          <w:sz w:val="24"/>
        </w:rPr>
        <w:t xml:space="preserve"> </w:t>
      </w:r>
      <w:r w:rsidRPr="0069355F">
        <w:rPr>
          <w:b/>
          <w:bCs/>
          <w:color w:val="00B050"/>
          <w:sz w:val="24"/>
        </w:rPr>
        <w:t>отношений,</w:t>
      </w:r>
      <w:r w:rsidRPr="0069355F">
        <w:rPr>
          <w:b/>
          <w:bCs/>
          <w:color w:val="00B050"/>
          <w:spacing w:val="93"/>
          <w:sz w:val="24"/>
        </w:rPr>
        <w:t xml:space="preserve"> </w:t>
      </w:r>
      <w:r w:rsidRPr="0069355F">
        <w:rPr>
          <w:b/>
          <w:bCs/>
          <w:color w:val="00B050"/>
          <w:spacing w:val="-1"/>
          <w:sz w:val="24"/>
        </w:rPr>
        <w:t>включает</w:t>
      </w:r>
      <w:r w:rsidRPr="0069355F">
        <w:rPr>
          <w:b/>
          <w:bCs/>
          <w:color w:val="00B050"/>
          <w:sz w:val="24"/>
          <w:szCs w:val="24"/>
        </w:rPr>
        <w:t xml:space="preserve"> региональную образовательную программу «Соенеч-радость познания».</w:t>
      </w:r>
    </w:p>
    <w:p w14:paraId="14795FB2" w14:textId="77777777" w:rsidR="002C6E8D" w:rsidRPr="0069355F" w:rsidRDefault="002C6E8D">
      <w:pPr>
        <w:pBdr>
          <w:top w:val="none" w:sz="4" w:space="0" w:color="000000"/>
          <w:left w:val="none" w:sz="4" w:space="0" w:color="000000"/>
          <w:bottom w:val="none" w:sz="4" w:space="0" w:color="000000"/>
          <w:right w:val="none" w:sz="4" w:space="0" w:color="000000"/>
        </w:pBdr>
        <w:spacing w:before="119" w:line="240" w:lineRule="auto"/>
        <w:rPr>
          <w:b/>
          <w:bCs/>
          <w:color w:val="00B050"/>
          <w:sz w:val="22"/>
          <w:szCs w:val="22"/>
        </w:rPr>
      </w:pPr>
    </w:p>
    <w:p w14:paraId="0F58FE6B" w14:textId="77777777" w:rsidR="002C6E8D" w:rsidRPr="00BA13E7" w:rsidRDefault="0069355F">
      <w:pPr>
        <w:pStyle w:val="af3"/>
        <w:spacing w:line="276" w:lineRule="auto"/>
        <w:ind w:left="0"/>
        <w:rPr>
          <w:b/>
          <w:bCs/>
        </w:rPr>
      </w:pPr>
      <w:r w:rsidRPr="00BA13E7">
        <w:rPr>
          <w:b/>
        </w:rPr>
        <w:t>1.2.1. Цели, задачи, принципы и подходы региональной образовательной программы.</w:t>
      </w:r>
    </w:p>
    <w:p w14:paraId="6424FEAC" w14:textId="77777777" w:rsidR="002C6E8D" w:rsidRPr="0069355F" w:rsidRDefault="0069355F">
      <w:pPr>
        <w:pStyle w:val="af3"/>
        <w:spacing w:line="276" w:lineRule="auto"/>
        <w:ind w:left="0"/>
        <w:rPr>
          <w:b/>
          <w:bCs/>
          <w:color w:val="00B050"/>
        </w:rPr>
      </w:pPr>
      <w:r w:rsidRPr="0069355F">
        <w:rPr>
          <w:b/>
          <w:color w:val="00B050"/>
        </w:rPr>
        <w:t xml:space="preserve">Цель </w:t>
      </w:r>
      <w:r w:rsidRPr="0069355F">
        <w:rPr>
          <w:b/>
          <w:bCs/>
          <w:color w:val="00B050"/>
        </w:rPr>
        <w:t>региональной образовательной программы «Соенеч-радость познания»</w:t>
      </w:r>
      <w:r w:rsidRPr="0069355F">
        <w:rPr>
          <w:b/>
          <w:color w:val="00B050"/>
        </w:rPr>
        <w:t xml:space="preserve">: </w:t>
      </w:r>
      <w:r w:rsidRPr="0069355F">
        <w:rPr>
          <w:b/>
          <w:bCs/>
          <w:color w:val="00B050"/>
        </w:rPr>
        <w:t>проектирование социальных ситуаций развития русскоязычного ребенка с использованием средств национальной культуры</w:t>
      </w:r>
      <w:r w:rsidRPr="0069355F">
        <w:rPr>
          <w:rFonts w:eastAsia="Calibri"/>
          <w:b/>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7A4B0856" w14:textId="77777777" w:rsidR="002C6E8D" w:rsidRPr="0069355F" w:rsidRDefault="0069355F">
      <w:pPr>
        <w:pStyle w:val="af3"/>
        <w:spacing w:line="276" w:lineRule="auto"/>
        <w:ind w:left="0"/>
        <w:rPr>
          <w:b/>
          <w:bCs/>
          <w:color w:val="00B050"/>
        </w:rPr>
      </w:pPr>
      <w:r w:rsidRPr="0069355F">
        <w:rPr>
          <w:b/>
          <w:bCs/>
          <w:color w:val="00B050"/>
        </w:rPr>
        <w:t>Задачи региональной образовательной программы «Соенеч-радость познания»:</w:t>
      </w:r>
    </w:p>
    <w:p w14:paraId="2B8BD51D" w14:textId="77777777" w:rsidR="002C6E8D" w:rsidRPr="0069355F"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
          <w:bCs/>
          <w:color w:val="00B050"/>
        </w:rPr>
      </w:pPr>
      <w:r w:rsidRPr="0069355F">
        <w:rPr>
          <w:b/>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14:paraId="2E7B7567" w14:textId="77777777" w:rsidR="002C6E8D" w:rsidRPr="0069355F" w:rsidRDefault="0069355F" w:rsidP="00E04FBF">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
          <w:bCs/>
          <w:color w:val="00B050"/>
        </w:rPr>
      </w:pPr>
      <w:r w:rsidRPr="0069355F">
        <w:rPr>
          <w:b/>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5153CF47" w14:textId="77777777" w:rsidR="002C6E8D" w:rsidRPr="0069355F" w:rsidRDefault="0069355F">
      <w:pPr>
        <w:pBdr>
          <w:top w:val="none" w:sz="4" w:space="0" w:color="000000"/>
          <w:left w:val="none" w:sz="4" w:space="0" w:color="000000"/>
          <w:bottom w:val="none" w:sz="4" w:space="0" w:color="000000"/>
          <w:right w:val="none" w:sz="4" w:space="0" w:color="000000"/>
        </w:pBdr>
        <w:tabs>
          <w:tab w:val="left" w:pos="851"/>
        </w:tabs>
        <w:spacing w:line="240" w:lineRule="auto"/>
        <w:rPr>
          <w:b/>
          <w:bCs/>
          <w:color w:val="00B050"/>
        </w:rPr>
      </w:pPr>
      <w:r w:rsidRPr="0069355F">
        <w:rPr>
          <w:b/>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1743AEFD" w14:textId="77777777" w:rsidR="002C6E8D" w:rsidRPr="0069355F" w:rsidRDefault="0069355F">
      <w:pPr>
        <w:pStyle w:val="af3"/>
        <w:spacing w:line="276" w:lineRule="auto"/>
        <w:ind w:left="0" w:firstLine="0"/>
        <w:rPr>
          <w:b/>
          <w:bCs/>
          <w:color w:val="00B050"/>
        </w:rPr>
      </w:pPr>
      <w:r w:rsidRPr="0069355F">
        <w:rPr>
          <w:b/>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1A9CCB5F" w14:textId="77777777" w:rsidR="002C6E8D" w:rsidRPr="0069355F" w:rsidRDefault="002C6E8D">
      <w:pPr>
        <w:pStyle w:val="af3"/>
        <w:spacing w:line="276" w:lineRule="auto"/>
        <w:ind w:left="0" w:firstLine="0"/>
        <w:rPr>
          <w:b/>
          <w:bCs/>
          <w:color w:val="00B050"/>
        </w:rPr>
      </w:pPr>
    </w:p>
    <w:p w14:paraId="0C32BC7A" w14:textId="77777777" w:rsidR="002C6E8D" w:rsidRPr="0069355F" w:rsidRDefault="0069355F">
      <w:pPr>
        <w:pStyle w:val="af3"/>
        <w:spacing w:line="276" w:lineRule="auto"/>
        <w:ind w:left="0"/>
        <w:rPr>
          <w:b/>
          <w:bCs/>
          <w:color w:val="00B050"/>
        </w:rPr>
      </w:pPr>
      <w:r w:rsidRPr="0069355F">
        <w:rPr>
          <w:b/>
          <w:bCs/>
          <w:color w:val="00B050"/>
        </w:rPr>
        <w:t xml:space="preserve">В   Программе отражается содержание образования детей от 2 до 7 </w:t>
      </w:r>
      <w:r w:rsidR="00BA13E7" w:rsidRPr="0069355F">
        <w:rPr>
          <w:b/>
          <w:bCs/>
          <w:color w:val="00B050"/>
        </w:rPr>
        <w:t>лет, формируемое</w:t>
      </w:r>
      <w:r w:rsidRPr="0069355F">
        <w:rPr>
          <w:b/>
          <w:bCs/>
          <w:color w:val="00B050"/>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11755A4E" w14:textId="77777777" w:rsidR="002C6E8D" w:rsidRDefault="0069355F">
      <w:pPr>
        <w:pStyle w:val="2"/>
        <w:pBdr>
          <w:top w:val="none" w:sz="4" w:space="0" w:color="000000"/>
          <w:left w:val="none" w:sz="4" w:space="0" w:color="000000"/>
          <w:bottom w:val="none" w:sz="4" w:space="0" w:color="000000"/>
          <w:right w:val="none" w:sz="4" w:space="0" w:color="000000"/>
        </w:pBdr>
        <w:tabs>
          <w:tab w:val="left" w:pos="1134"/>
        </w:tabs>
        <w:spacing w:before="0"/>
      </w:pPr>
      <w:r>
        <w:rPr>
          <w:rFonts w:ascii="Times New Roman" w:eastAsia="Times New Roman" w:hAnsi="Times New Roman" w:cs="Times New Roman"/>
          <w:b/>
          <w:color w:val="000000"/>
          <w:sz w:val="24"/>
        </w:rPr>
        <w:tab/>
      </w:r>
    </w:p>
    <w:p w14:paraId="5E162ED6" w14:textId="77777777" w:rsidR="002C6E8D" w:rsidRDefault="0069355F">
      <w:pPr>
        <w:shd w:val="clear" w:color="auto" w:fill="FFFFFF"/>
        <w:spacing w:after="255"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14:paraId="140FB30B"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567"/>
        <w:rPr>
          <w:b/>
          <w:bCs/>
          <w:color w:val="00B050"/>
          <w:szCs w:val="24"/>
        </w:rPr>
      </w:pPr>
      <w:r>
        <w:rPr>
          <w:b/>
          <w:bCs/>
          <w:i/>
          <w:color w:val="00B050"/>
          <w:sz w:val="24"/>
          <w:szCs w:val="24"/>
        </w:rPr>
        <w:t>К трем годам ребенок</w:t>
      </w:r>
    </w:p>
    <w:p w14:paraId="395464AB"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овладевает родным языком, пользуясь основными грамматическими категориями и словарем разговорной речи;</w:t>
      </w:r>
    </w:p>
    <w:p w14:paraId="75A6CC62"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1AFBCAC2"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14:paraId="489E3165" w14:textId="77777777" w:rsidR="002C6E8D" w:rsidRDefault="002C6E8D" w:rsidP="00BA13E7">
      <w:pPr>
        <w:pBdr>
          <w:top w:val="none" w:sz="4" w:space="0" w:color="000000"/>
          <w:left w:val="none" w:sz="4" w:space="0" w:color="000000"/>
          <w:bottom w:val="none" w:sz="4" w:space="0" w:color="000000"/>
          <w:right w:val="none" w:sz="4" w:space="0" w:color="000000"/>
        </w:pBdr>
        <w:spacing w:line="276" w:lineRule="auto"/>
        <w:ind w:firstLine="567"/>
        <w:rPr>
          <w:b/>
          <w:bCs/>
          <w:color w:val="00B050"/>
          <w:sz w:val="24"/>
          <w:szCs w:val="24"/>
        </w:rPr>
      </w:pPr>
    </w:p>
    <w:p w14:paraId="77D9BD0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567"/>
        <w:rPr>
          <w:b/>
          <w:bCs/>
          <w:i/>
          <w:color w:val="00B050"/>
          <w:sz w:val="24"/>
          <w:szCs w:val="24"/>
        </w:rPr>
      </w:pPr>
      <w:r>
        <w:rPr>
          <w:b/>
          <w:bCs/>
          <w:i/>
          <w:color w:val="00B050"/>
          <w:sz w:val="24"/>
          <w:szCs w:val="24"/>
        </w:rPr>
        <w:t>К четырем годам ребенок</w:t>
      </w:r>
    </w:p>
    <w:p w14:paraId="77352DA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14:paraId="4E261CF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самостоятельно здоровается, прощается, благодарит за угощение в зависимости от национальности собеседника;</w:t>
      </w:r>
    </w:p>
    <w:p w14:paraId="2732F958"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699459D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B487CA0"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свободно владеет родным языком;</w:t>
      </w:r>
    </w:p>
    <w:p w14:paraId="26E2044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47CBF9AE"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 проявляет интерес к кукле в национальном татарском костюме;</w:t>
      </w:r>
    </w:p>
    <w:p w14:paraId="77365DC7"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7BB885C3"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старается осваивать и соблюдать правила в татарских народных играх.</w:t>
      </w:r>
    </w:p>
    <w:p w14:paraId="70F08E63"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i/>
          <w:color w:val="00B050"/>
          <w:sz w:val="24"/>
          <w:szCs w:val="24"/>
        </w:rPr>
        <w:t> </w:t>
      </w:r>
    </w:p>
    <w:p w14:paraId="5793523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color w:val="00B050"/>
          <w:szCs w:val="24"/>
        </w:rPr>
      </w:pPr>
      <w:r>
        <w:rPr>
          <w:b/>
          <w:bCs/>
          <w:i/>
          <w:color w:val="00B050"/>
          <w:sz w:val="24"/>
          <w:szCs w:val="24"/>
        </w:rPr>
        <w:t>К пяти годам ребенок</w:t>
      </w:r>
    </w:p>
    <w:p w14:paraId="49C6EC1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6F5CFB56"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5D22F42C"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 имеет представления о метрополитене, об отличительных особенностях станции «ПлощадьТукая»  в городе Казани;</w:t>
      </w:r>
    </w:p>
    <w:p w14:paraId="20FE256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50EDF66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устойчивый интерес к обучению татарскому языку;</w:t>
      </w:r>
    </w:p>
    <w:p w14:paraId="54137FC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безошибочно выбирает предмет, картинку, описанную на татарском языке;</w:t>
      </w:r>
    </w:p>
    <w:p w14:paraId="0B1AAAE6"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владеет лексическим объемом, предусмотренным УМК «Татарча сөйләшәбез», не менее 62 слов;</w:t>
      </w:r>
    </w:p>
    <w:p w14:paraId="191B01B7"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включается в диалог, понимает речь собеседника, высказывается простыми предложениями на татарском языке;</w:t>
      </w:r>
    </w:p>
    <w:p w14:paraId="3C1D79E2"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владеет формами вежливости, принятыми для выражения благодарности, используя соотвествующие слова татарского языка;</w:t>
      </w:r>
    </w:p>
    <w:p w14:paraId="51D9B9FA"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28C094B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отличает татарский национальный костюм от костюмов других народов;</w:t>
      </w:r>
    </w:p>
    <w:p w14:paraId="7F163C11"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lastRenderedPageBreak/>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130B6797"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791D8C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 удовольствием участвует в татарских народных праздниках, исполняет татарские песни, танцы;</w:t>
      </w:r>
    </w:p>
    <w:p w14:paraId="7137459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соблюдает правила в татарских народных играх.</w:t>
      </w:r>
    </w:p>
    <w:p w14:paraId="70752A6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i/>
          <w:color w:val="00B050"/>
          <w:sz w:val="24"/>
          <w:szCs w:val="24"/>
        </w:rPr>
        <w:t> </w:t>
      </w:r>
    </w:p>
    <w:p w14:paraId="59E9E546"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color w:val="00B050"/>
          <w:szCs w:val="24"/>
        </w:rPr>
      </w:pPr>
      <w:r>
        <w:rPr>
          <w:b/>
          <w:bCs/>
          <w:i/>
          <w:color w:val="00B050"/>
          <w:sz w:val="24"/>
          <w:szCs w:val="24"/>
        </w:rPr>
        <w:t>К шести годам ребенок</w:t>
      </w:r>
    </w:p>
    <w:p w14:paraId="7D0D9F7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EACA8A7"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10CEB62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652EEBCE"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w:t>
      </w:r>
    </w:p>
    <w:p w14:paraId="54191E6B"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 имеет представление о городе Казани как столице республики, столице всех татар мира;</w:t>
      </w:r>
    </w:p>
    <w:p w14:paraId="62B0CDE1"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узнает и называет символику республики, ее столицы;</w:t>
      </w:r>
    </w:p>
    <w:p w14:paraId="33D716DE" w14:textId="77777777" w:rsidR="002C6E8D" w:rsidRDefault="0069355F" w:rsidP="00BA13E7">
      <w:pPr>
        <w:pBdr>
          <w:top w:val="none" w:sz="4" w:space="0" w:color="000000"/>
          <w:left w:val="none" w:sz="4" w:space="0" w:color="000000"/>
          <w:bottom w:val="none" w:sz="4" w:space="0" w:color="000000"/>
          <w:right w:val="none" w:sz="4" w:space="0" w:color="000000"/>
        </w:pBdr>
        <w:shd w:val="clear" w:color="FFFFFF" w:fill="FFFFFF"/>
        <w:spacing w:line="276" w:lineRule="auto"/>
        <w:rPr>
          <w:b/>
          <w:bCs/>
          <w:color w:val="00B050"/>
          <w:sz w:val="24"/>
          <w:szCs w:val="24"/>
        </w:rPr>
      </w:pPr>
      <w:r>
        <w:rPr>
          <w:b/>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14:paraId="5D950C3A"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3A02F525"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выбирает сюжетную картинку, описанную на татрском языке;</w:t>
      </w:r>
    </w:p>
    <w:p w14:paraId="1E8371B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владеет лексическим объемом, предусмотренным УМК «Татарча сөйләшәбез», не менее 142 слов, правильно их произносит;</w:t>
      </w:r>
    </w:p>
    <w:p w14:paraId="33AF760B"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устойчивый интерес к обучению татарскому языкау;</w:t>
      </w:r>
    </w:p>
    <w:p w14:paraId="6D504CA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3C9A6A08"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способен вступить в диалог на татарском языке со взрослым и сверстниками;</w:t>
      </w:r>
    </w:p>
    <w:p w14:paraId="0AE27F0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2E2F6238"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интерес к выдающимся произведениям изобразительного искусства Республики Татарстан;</w:t>
      </w:r>
    </w:p>
    <w:p w14:paraId="6AD7C6C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знает об особенностях русского национального костюма;</w:t>
      </w:r>
    </w:p>
    <w:p w14:paraId="72F272B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5A29064A"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 аппликации, лепке, рисовании отражает сюжеты по мотивам татарских народных сказок;</w:t>
      </w:r>
    </w:p>
    <w:p w14:paraId="72E33D4A"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14:paraId="12B33C1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узнает звучание Государственного гимна Республики Татарстан, пытается подпевать;</w:t>
      </w:r>
    </w:p>
    <w:p w14:paraId="011604A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lastRenderedPageBreak/>
        <w:t>- исполняет татарские песни, танцы, с удовольствием участвует в татарских народных праздниках, водит хороводы;</w:t>
      </w:r>
    </w:p>
    <w:p w14:paraId="44BDEFA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45A0E511"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с удовольствием участвует в национальных подвижных играх, играх-состязаниях.</w:t>
      </w:r>
    </w:p>
    <w:p w14:paraId="48808FF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w:t>
      </w:r>
    </w:p>
    <w:p w14:paraId="0720124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rPr>
          <w:b/>
          <w:bCs/>
          <w:color w:val="00B050"/>
          <w:szCs w:val="24"/>
        </w:rPr>
      </w:pPr>
      <w:r>
        <w:rPr>
          <w:b/>
          <w:bCs/>
          <w:i/>
          <w:color w:val="00B050"/>
          <w:sz w:val="24"/>
          <w:szCs w:val="24"/>
        </w:rPr>
        <w:t>К семи годам ребенок</w:t>
      </w:r>
    </w:p>
    <w:p w14:paraId="746A314A"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8F1DB9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6183206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E7FE23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0B174CE7"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17EDEE72"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14:paraId="1DE14B8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осознает взаимосвязь культур татарского и русского народов;</w:t>
      </w:r>
    </w:p>
    <w:p w14:paraId="671C4CA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14:paraId="43B5296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14:paraId="18028853"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владеет лексическим объемом, предусмотренным УМК «Татарча сөйләшәбез», не менее 167 слов, правильно их произносит;</w:t>
      </w:r>
    </w:p>
    <w:p w14:paraId="34349033"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 проявляет систему устойчивых интересов к познанию татарского языка;</w:t>
      </w:r>
    </w:p>
    <w:p w14:paraId="5F8CC945"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участвует в диалоге, поддерживает тему разговора на татарском языке;</w:t>
      </w:r>
    </w:p>
    <w:p w14:paraId="3712469E"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рассказывает о себе на татарском языке (как зовут, сколько лет, где живет, какая семья);</w:t>
      </w:r>
    </w:p>
    <w:p w14:paraId="532BDA1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достигает результата, заданного дидактической (лексической) игрой;</w:t>
      </w:r>
    </w:p>
    <w:p w14:paraId="545B65A6"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в реальной языковой среде достигает коммуникативной цели при ограниченном владении татарским языком;</w:t>
      </w:r>
    </w:p>
    <w:p w14:paraId="5157665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мотивирован к дальнейшему, более осознанному изучению татарского языка;</w:t>
      </w:r>
    </w:p>
    <w:p w14:paraId="20FE446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559284E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71022E58"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7BB8D349"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lastRenderedPageBreak/>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C8E9851"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с удовольствием слушает вокальную, инструментальную, оркестровую музыку, написанную татарскими композиторами;</w:t>
      </w:r>
    </w:p>
    <w:p w14:paraId="057664E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Cs w:val="24"/>
        </w:rPr>
      </w:pPr>
      <w:r>
        <w:rPr>
          <w:b/>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2A0A7133"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14:paraId="6DA58598"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rPr>
          <w:b/>
          <w:bCs/>
          <w:color w:val="00B050"/>
          <w:sz w:val="24"/>
          <w:szCs w:val="24"/>
        </w:rPr>
      </w:pPr>
      <w:r>
        <w:rPr>
          <w:b/>
          <w:bCs/>
          <w:color w:val="00B050"/>
          <w:sz w:val="24"/>
          <w:szCs w:val="24"/>
        </w:rPr>
        <w:t>- с удовольствием участвует в национальных играх-состязаниях, празднике «Сабантуй».</w:t>
      </w:r>
    </w:p>
    <w:p w14:paraId="020310C8" w14:textId="77777777" w:rsidR="002C6E8D" w:rsidRDefault="002C6E8D" w:rsidP="00BA13E7">
      <w:pPr>
        <w:shd w:val="clear" w:color="auto" w:fill="FFFFFF"/>
        <w:spacing w:after="255" w:line="276" w:lineRule="auto"/>
        <w:ind w:firstLine="360"/>
        <w:rPr>
          <w:color w:val="00B050"/>
        </w:rPr>
      </w:pPr>
    </w:p>
    <w:p w14:paraId="4AA7862C" w14:textId="77777777" w:rsidR="002C6E8D" w:rsidRPr="00BA13E7" w:rsidRDefault="0069355F">
      <w:pPr>
        <w:shd w:val="clear" w:color="auto" w:fill="FFFFFF"/>
        <w:spacing w:after="255"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p>
    <w:p w14:paraId="17D324B3" w14:textId="77777777" w:rsidR="002C6E8D" w:rsidRPr="0069355F" w:rsidRDefault="0069355F">
      <w:pPr>
        <w:pBdr>
          <w:top w:val="none" w:sz="4" w:space="0" w:color="000000"/>
          <w:left w:val="none" w:sz="4" w:space="0" w:color="000000"/>
          <w:bottom w:val="none" w:sz="4" w:space="0" w:color="000000"/>
          <w:right w:val="none" w:sz="4" w:space="0" w:color="000000"/>
        </w:pBdr>
        <w:spacing w:line="330" w:lineRule="atLeast"/>
        <w:ind w:firstLine="567"/>
        <w:rPr>
          <w:b/>
          <w:color w:val="00B050"/>
          <w:sz w:val="24"/>
          <w:szCs w:val="24"/>
        </w:rPr>
      </w:pPr>
      <w:r w:rsidRPr="0069355F">
        <w:rPr>
          <w:b/>
          <w:color w:val="00B050"/>
          <w:sz w:val="24"/>
          <w:szCs w:val="24"/>
        </w:rPr>
        <w:t xml:space="preserve">Для оценки уровня освоения детьми </w:t>
      </w:r>
      <w:r w:rsidR="0026231E">
        <w:rPr>
          <w:b/>
          <w:color w:val="00B050"/>
          <w:sz w:val="24"/>
          <w:szCs w:val="24"/>
        </w:rPr>
        <w:t>части, формируемой участниками образовательных отношений</w:t>
      </w:r>
      <w:r w:rsidR="00CE5322">
        <w:rPr>
          <w:b/>
          <w:color w:val="00B050"/>
          <w:sz w:val="24"/>
          <w:szCs w:val="24"/>
        </w:rPr>
        <w:t xml:space="preserve"> в</w:t>
      </w:r>
      <w:r w:rsidRPr="0069355F">
        <w:rPr>
          <w:b/>
          <w:color w:val="00B050"/>
          <w:sz w:val="24"/>
          <w:szCs w:val="24"/>
        </w:rPr>
        <w:t xml:space="preserve"> ходе занятий по обучению татарскому языку, в повседневной жизни воспитатель по обучению татарскому (русскому) языку, в том числе воспитатель группы оцен</w:t>
      </w:r>
      <w:r w:rsidR="00CE5322">
        <w:rPr>
          <w:b/>
          <w:color w:val="00B050"/>
          <w:sz w:val="24"/>
          <w:szCs w:val="24"/>
        </w:rPr>
        <w:t>ивают</w:t>
      </w:r>
      <w:r w:rsidRPr="0069355F">
        <w:rPr>
          <w:b/>
          <w:color w:val="00B050"/>
          <w:sz w:val="24"/>
          <w:szCs w:val="24"/>
        </w:rPr>
        <w:t xml:space="preserve">, какой лексический материал в рамках УМК «Татарча сөйләшәбез» («Учимся говорить по-татарски») освоен ребенком, а какой - нет. </w:t>
      </w:r>
    </w:p>
    <w:p w14:paraId="1A33A1EC" w14:textId="77777777" w:rsidR="002C6E8D" w:rsidRPr="0069355F" w:rsidRDefault="002C6E8D">
      <w:pPr>
        <w:pStyle w:val="25"/>
        <w:shd w:val="clear" w:color="auto" w:fill="auto"/>
        <w:tabs>
          <w:tab w:val="left" w:pos="993"/>
        </w:tabs>
        <w:spacing w:before="0" w:after="0" w:line="276" w:lineRule="auto"/>
        <w:jc w:val="both"/>
        <w:rPr>
          <w:b/>
          <w:color w:val="00B050"/>
          <w:sz w:val="24"/>
          <w:szCs w:val="24"/>
        </w:rPr>
      </w:pPr>
    </w:p>
    <w:p w14:paraId="49D7ABBB" w14:textId="77777777"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УРОВНИ ОСВОЕНИЯ РЕГИОНАЛЬНОЙ ОБРАЗОВАТЕЛЬНОЙ ПРОГРАММЫ</w:t>
      </w:r>
    </w:p>
    <w:p w14:paraId="71E40C55" w14:textId="77777777"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ДОШКОЛЬНОГО ОБРАЗОВАНИЯ «СӨЕНЕЧ» – «РАДОСТЬ ПОЗНАНИЯ»</w:t>
      </w:r>
    </w:p>
    <w:p w14:paraId="54BA0C31" w14:textId="77777777" w:rsidR="002C6E8D" w:rsidRPr="0069355F" w:rsidRDefault="0069355F">
      <w:pPr>
        <w:pBdr>
          <w:top w:val="none" w:sz="4" w:space="0" w:color="000000"/>
          <w:left w:val="none" w:sz="4" w:space="0" w:color="000000"/>
          <w:bottom w:val="none" w:sz="4" w:space="0" w:color="000000"/>
          <w:right w:val="none" w:sz="4" w:space="0" w:color="000000"/>
        </w:pBdr>
        <w:spacing w:line="65" w:lineRule="atLeast"/>
        <w:jc w:val="center"/>
        <w:rPr>
          <w:b/>
          <w:color w:val="00B050"/>
          <w:sz w:val="24"/>
          <w:szCs w:val="24"/>
        </w:rPr>
      </w:pPr>
      <w:r w:rsidRPr="0069355F">
        <w:rPr>
          <w:b/>
          <w:color w:val="00B050"/>
          <w:sz w:val="24"/>
          <w:szCs w:val="24"/>
        </w:rPr>
        <w:t> </w:t>
      </w:r>
    </w:p>
    <w:p w14:paraId="0072A2A0"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2-3 года</w:t>
      </w:r>
    </w:p>
    <w:p w14:paraId="48D57A0A"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67"/>
        <w:gridCol w:w="2496"/>
        <w:gridCol w:w="2446"/>
        <w:gridCol w:w="3244"/>
      </w:tblGrid>
      <w:tr w:rsidR="002C6E8D" w:rsidRPr="00BA13E7" w14:paraId="279A3789"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7A80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5E40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A49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3FC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5D967FF5" w14:textId="77777777">
        <w:tc>
          <w:tcPr>
            <w:tcW w:w="0" w:type="auto"/>
            <w:vMerge/>
            <w:tcBorders>
              <w:top w:val="single" w:sz="4" w:space="0" w:color="000000"/>
              <w:left w:val="single" w:sz="4" w:space="0" w:color="000000"/>
              <w:bottom w:val="single" w:sz="4" w:space="0" w:color="000000"/>
              <w:right w:val="single" w:sz="4" w:space="0" w:color="000000"/>
            </w:tcBorders>
          </w:tcPr>
          <w:p w14:paraId="625141C8" w14:textId="77777777"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2558CA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015A8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F9C20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736FA48A" w14:textId="77777777">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7B0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B1C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активно включается </w:t>
            </w:r>
            <w:r w:rsidR="00CE5322" w:rsidRPr="00BA13E7">
              <w:rPr>
                <w:color w:val="000000"/>
                <w:sz w:val="20"/>
              </w:rPr>
              <w:t>во взаимодействие</w:t>
            </w:r>
            <w:r w:rsidRPr="00BA13E7">
              <w:rPr>
                <w:color w:val="000000"/>
                <w:sz w:val="20"/>
              </w:rPr>
              <w:t xml:space="preserve"> </w:t>
            </w:r>
            <w:r w:rsidRPr="00BA13E7">
              <w:rPr>
                <w:color w:val="00B050"/>
                <w:sz w:val="20"/>
              </w:rPr>
              <w:t>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517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стремится к взаимодействию </w:t>
            </w:r>
            <w:r w:rsidRPr="00BA13E7">
              <w:rPr>
                <w:color w:val="00B050"/>
                <w:sz w:val="20"/>
              </w:rPr>
              <w:t>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F26C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переживает расставание с родителями, не ко всем взрослым испытывает доверие, </w:t>
            </w:r>
            <w:r w:rsidRPr="00BA13E7">
              <w:rPr>
                <w:color w:val="00B050"/>
                <w:sz w:val="20"/>
              </w:rPr>
              <w:t>проявляет попытки взаимодействия и общения на родном языке</w:t>
            </w:r>
          </w:p>
        </w:tc>
      </w:tr>
      <w:tr w:rsidR="002C6E8D" w:rsidRPr="00BA13E7" w14:paraId="5A621319" w14:textId="77777777">
        <w:tc>
          <w:tcPr>
            <w:tcW w:w="0" w:type="auto"/>
            <w:vMerge/>
            <w:tcBorders>
              <w:top w:val="single" w:sz="4" w:space="0" w:color="000000"/>
              <w:left w:val="single" w:sz="4" w:space="0" w:color="000000"/>
              <w:bottom w:val="single" w:sz="4" w:space="0" w:color="000000"/>
              <w:right w:val="single" w:sz="4" w:space="0" w:color="000000"/>
            </w:tcBorders>
          </w:tcPr>
          <w:p w14:paraId="1D0832E7"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589A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наблюдает за их действиями, подражает им, </w:t>
            </w:r>
            <w:r w:rsidRPr="00BA13E7">
              <w:rPr>
                <w:color w:val="00B050"/>
                <w:sz w:val="20"/>
              </w:rPr>
              <w:t>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DCAC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иногда наблюдает за их действиями, подражает им, </w:t>
            </w:r>
            <w:r w:rsidRPr="00BA13E7">
              <w:rPr>
                <w:color w:val="00B050"/>
                <w:sz w:val="20"/>
              </w:rPr>
              <w:t>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997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сверстникам, </w:t>
            </w:r>
            <w:r w:rsidRPr="00BA13E7">
              <w:rPr>
                <w:color w:val="00B050"/>
                <w:sz w:val="20"/>
              </w:rPr>
              <w:t>не перечисляет членов семьи на родном языке</w:t>
            </w:r>
            <w:r w:rsidRPr="00BA13E7">
              <w:rPr>
                <w:color w:val="000000"/>
                <w:sz w:val="20"/>
              </w:rPr>
              <w:t>.</w:t>
            </w:r>
          </w:p>
        </w:tc>
      </w:tr>
      <w:tr w:rsidR="002C6E8D" w:rsidRPr="00BA13E7" w14:paraId="403D0467" w14:textId="77777777">
        <w:tc>
          <w:tcPr>
            <w:tcW w:w="0" w:type="auto"/>
            <w:vMerge/>
            <w:tcBorders>
              <w:top w:val="single" w:sz="4" w:space="0" w:color="000000"/>
              <w:left w:val="single" w:sz="4" w:space="0" w:color="000000"/>
              <w:bottom w:val="single" w:sz="4" w:space="0" w:color="000000"/>
              <w:right w:val="single" w:sz="4" w:space="0" w:color="000000"/>
            </w:tcBorders>
          </w:tcPr>
          <w:p w14:paraId="7F838743"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905B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BA13E7">
              <w:rPr>
                <w:color w:val="00B050"/>
                <w:sz w:val="20"/>
              </w:rPr>
              <w:t xml:space="preserve">Принимает участие в совместных играх и инсценировках татарских (русских) народных сказок, потешек, песенок, </w:t>
            </w:r>
            <w:r w:rsidRPr="00BA13E7">
              <w:rPr>
                <w:color w:val="00B050"/>
                <w:sz w:val="20"/>
              </w:rPr>
              <w:lastRenderedPageBreak/>
              <w:t>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DC27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в сюжетно-отобразительной игре принимает на себя роль, может копировать игровые действия, движения, слова.  </w:t>
            </w:r>
            <w:r w:rsidRPr="00BA13E7">
              <w:rPr>
                <w:color w:val="00B050"/>
                <w:sz w:val="20"/>
              </w:rPr>
              <w:t>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9CF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прослеживаются   отобразительные игровые действия. </w:t>
            </w:r>
          </w:p>
        </w:tc>
      </w:tr>
      <w:tr w:rsidR="002C6E8D" w:rsidRPr="00BA13E7" w14:paraId="36A4F1A8"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EB93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425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осознает и действует с ними в соотвествии с их социальным  назначением. </w:t>
            </w:r>
            <w:r w:rsidRPr="00BA13E7">
              <w:rPr>
                <w:color w:val="00B050"/>
                <w:sz w:val="20"/>
              </w:rPr>
              <w:t>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489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F92F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окружающего мира, действует с ними спонтанно не по назначению</w:t>
            </w:r>
          </w:p>
        </w:tc>
      </w:tr>
      <w:tr w:rsidR="002C6E8D" w:rsidRPr="00BA13E7" w14:paraId="017F3646" w14:textId="77777777">
        <w:tc>
          <w:tcPr>
            <w:tcW w:w="0" w:type="auto"/>
            <w:vMerge/>
            <w:tcBorders>
              <w:top w:val="single" w:sz="4" w:space="0" w:color="000000"/>
              <w:left w:val="single" w:sz="4" w:space="0" w:color="000000"/>
              <w:bottom w:val="single" w:sz="4" w:space="0" w:color="000000"/>
              <w:right w:val="single" w:sz="4" w:space="0" w:color="000000"/>
            </w:tcBorders>
          </w:tcPr>
          <w:p w14:paraId="70D78628"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29B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E98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BE1B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2C6E8D" w:rsidRPr="00BA13E7" w14:paraId="0F9ABDD3" w14:textId="77777777">
        <w:tc>
          <w:tcPr>
            <w:tcW w:w="0" w:type="auto"/>
            <w:vMerge/>
            <w:tcBorders>
              <w:top w:val="single" w:sz="4" w:space="0" w:color="000000"/>
              <w:left w:val="single" w:sz="4" w:space="0" w:color="000000"/>
              <w:bottom w:val="single" w:sz="4" w:space="0" w:color="000000"/>
              <w:right w:val="single" w:sz="4" w:space="0" w:color="000000"/>
            </w:tcBorders>
          </w:tcPr>
          <w:p w14:paraId="0851DA99"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BD7C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1DB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DA1F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объектами и явлениями живой и неживой природы родного края</w:t>
            </w:r>
          </w:p>
        </w:tc>
      </w:tr>
      <w:tr w:rsidR="002C6E8D" w:rsidRPr="00BA13E7" w14:paraId="598899B7" w14:textId="77777777">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0F3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14:paraId="0E3120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14:paraId="0DAEA84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A05F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345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выслушивает ребенка, говорящего на родном языке, ,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D3D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не всегда проявляет  интерес к речи окружающих детей</w:t>
            </w:r>
          </w:p>
        </w:tc>
      </w:tr>
      <w:tr w:rsidR="002C6E8D" w:rsidRPr="00BA13E7" w14:paraId="49EFE47E" w14:textId="77777777">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DD566"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094A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49C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3D4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2C6E8D" w:rsidRPr="00BA13E7" w14:paraId="533E652A" w14:textId="77777777">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DA02D"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68F2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DA1F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BEEA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2C6E8D" w:rsidRPr="00BA13E7" w14:paraId="523AB1B6" w14:textId="77777777">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BCB7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921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85F0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возникают простейшие изображения  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2754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средствами изображения, рисует каракули</w:t>
            </w:r>
          </w:p>
        </w:tc>
      </w:tr>
      <w:tr w:rsidR="002C6E8D" w:rsidRPr="00BA13E7" w14:paraId="397D22E5" w14:textId="77777777">
        <w:tc>
          <w:tcPr>
            <w:tcW w:w="0" w:type="auto"/>
            <w:vMerge/>
            <w:tcBorders>
              <w:top w:val="single" w:sz="4" w:space="0" w:color="000000"/>
              <w:left w:val="single" w:sz="4" w:space="0" w:color="000000"/>
              <w:bottom w:val="single" w:sz="4" w:space="0" w:color="000000"/>
              <w:right w:val="single" w:sz="4" w:space="0" w:color="000000"/>
            </w:tcBorders>
          </w:tcPr>
          <w:p w14:paraId="30C06983"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C8AA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изменения формы, используя глину, пластин. </w:t>
            </w:r>
            <w:r w:rsidRPr="00BA13E7">
              <w:rPr>
                <w:color w:val="00B050"/>
                <w:sz w:val="20"/>
              </w:rPr>
              <w:t>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EF34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используя глину, пластин.  </w:t>
            </w:r>
            <w:r w:rsidRPr="00BA13E7">
              <w:rPr>
                <w:color w:val="00B050"/>
                <w:sz w:val="20"/>
              </w:rPr>
              <w:t>Создает простейшие формы (хлебные палочки, баурсак, чак-чак</w:t>
            </w:r>
            <w:r w:rsidRPr="00BA13E7">
              <w:rPr>
                <w:color w:val="FF0000"/>
                <w:sz w:val="20"/>
              </w:rPr>
              <w:t>),</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75B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2C6E8D" w:rsidRPr="00BA13E7" w14:paraId="4F59C853" w14:textId="77777777">
        <w:trPr>
          <w:trHeight w:val="1719"/>
        </w:trPr>
        <w:tc>
          <w:tcPr>
            <w:tcW w:w="0" w:type="auto"/>
            <w:vMerge/>
            <w:tcBorders>
              <w:top w:val="single" w:sz="4" w:space="0" w:color="000000"/>
              <w:left w:val="single" w:sz="4" w:space="0" w:color="000000"/>
              <w:bottom w:val="single" w:sz="4" w:space="0" w:color="000000"/>
              <w:right w:val="single" w:sz="4" w:space="0" w:color="000000"/>
            </w:tcBorders>
          </w:tcPr>
          <w:p w14:paraId="10B079DF"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008D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0467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B66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2C6E8D" w:rsidRPr="00BA13E7" w14:paraId="521C551E" w14:textId="77777777">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6EC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118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сюжетных </w:t>
            </w:r>
            <w:r w:rsidRPr="00BA13E7">
              <w:rPr>
                <w:color w:val="00B050"/>
                <w:sz w:val="20"/>
              </w:rPr>
              <w:t>татарских</w:t>
            </w:r>
            <w:r w:rsidRPr="00BA13E7">
              <w:rPr>
                <w:color w:val="000000"/>
                <w:sz w:val="20"/>
              </w:rPr>
              <w:t xml:space="preserve">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539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учавствует в несложных сюжетных </w:t>
            </w:r>
            <w:r w:rsidRPr="00BA13E7">
              <w:rPr>
                <w:color w:val="00B050"/>
                <w:sz w:val="20"/>
              </w:rPr>
              <w:t>татарских</w:t>
            </w:r>
            <w:r w:rsidRPr="00BA13E7">
              <w:rPr>
                <w:color w:val="000000"/>
                <w:sz w:val="20"/>
              </w:rPr>
              <w:t xml:space="preserve">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445F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включаются в сюжет подвижных игр</w:t>
            </w:r>
          </w:p>
        </w:tc>
      </w:tr>
      <w:tr w:rsidR="002C6E8D" w:rsidRPr="00BA13E7" w14:paraId="2F1DA126" w14:textId="77777777">
        <w:trPr>
          <w:trHeight w:val="1409"/>
        </w:trPr>
        <w:tc>
          <w:tcPr>
            <w:tcW w:w="0" w:type="auto"/>
            <w:vMerge/>
            <w:tcBorders>
              <w:top w:val="single" w:sz="4" w:space="0" w:color="000000"/>
              <w:left w:val="single" w:sz="4" w:space="0" w:color="000000"/>
              <w:bottom w:val="single" w:sz="4" w:space="0" w:color="000000"/>
              <w:right w:val="single" w:sz="4" w:space="0" w:color="000000"/>
            </w:tcBorders>
          </w:tcPr>
          <w:p w14:paraId="23FA31A6"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F674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ABF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12E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личной гигиены   (носовым платком, расческой, зубной щеткой и пр.)</w:t>
            </w:r>
          </w:p>
        </w:tc>
      </w:tr>
      <w:tr w:rsidR="002C6E8D" w:rsidRPr="00BA13E7" w14:paraId="2C9C2B06" w14:textId="7777777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BFB1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14:paraId="7E2B4936"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br/>
      </w:r>
      <w:r>
        <w:rPr>
          <w:color w:val="000000"/>
          <w:sz w:val="22"/>
        </w:rPr>
        <w:t xml:space="preserve"> </w:t>
      </w:r>
    </w:p>
    <w:p w14:paraId="5DA49A1F"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 3-4 года</w:t>
      </w:r>
    </w:p>
    <w:p w14:paraId="0EB97AB2"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737"/>
      </w:tblGrid>
      <w:tr w:rsidR="002C6E8D" w:rsidRPr="00BA13E7" w14:paraId="492C9FFD"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4B38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97E4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EDB2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9AA0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0F3A8A37" w14:textId="77777777">
        <w:tc>
          <w:tcPr>
            <w:tcW w:w="0" w:type="auto"/>
            <w:vMerge/>
            <w:tcBorders>
              <w:top w:val="single" w:sz="4" w:space="0" w:color="000000"/>
              <w:left w:val="single" w:sz="4" w:space="0" w:color="000000"/>
              <w:bottom w:val="single" w:sz="4" w:space="0" w:color="000000"/>
              <w:right w:val="single" w:sz="4" w:space="0" w:color="000000"/>
            </w:tcBorders>
          </w:tcPr>
          <w:p w14:paraId="500297C2" w14:textId="77777777" w:rsidR="002C6E8D" w:rsidRPr="00BA13E7" w:rsidRDefault="002C6E8D">
            <w:pPr>
              <w:rPr>
                <w:sz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E84C8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FBFE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6AFB6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25827059"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088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494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0D0B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347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14:paraId="2822AF66" w14:textId="77777777">
        <w:tc>
          <w:tcPr>
            <w:tcW w:w="0" w:type="auto"/>
            <w:vMerge/>
            <w:tcBorders>
              <w:top w:val="single" w:sz="4" w:space="0" w:color="000000"/>
              <w:left w:val="single" w:sz="4" w:space="0" w:color="000000"/>
              <w:bottom w:val="single" w:sz="4" w:space="0" w:color="000000"/>
              <w:right w:val="single" w:sz="4" w:space="0" w:color="000000"/>
            </w:tcBorders>
          </w:tcPr>
          <w:p w14:paraId="181CBBFC"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468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B42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8AA8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14:paraId="0083208B" w14:textId="77777777">
        <w:trPr>
          <w:trHeight w:val="1602"/>
        </w:trPr>
        <w:tc>
          <w:tcPr>
            <w:tcW w:w="0" w:type="auto"/>
            <w:vMerge/>
            <w:tcBorders>
              <w:top w:val="single" w:sz="4" w:space="0" w:color="000000"/>
              <w:left w:val="single" w:sz="4" w:space="0" w:color="000000"/>
              <w:bottom w:val="single" w:sz="4" w:space="0" w:color="000000"/>
              <w:right w:val="single" w:sz="4" w:space="0" w:color="000000"/>
            </w:tcBorders>
          </w:tcPr>
          <w:p w14:paraId="55AF91ED"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E21F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8E3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F4FB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14:paraId="3E7719A5"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418412EB"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6917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w:t>
            </w:r>
            <w:r w:rsidRPr="00BA13E7">
              <w:rPr>
                <w:color w:val="000000"/>
                <w:sz w:val="20"/>
              </w:rPr>
              <w:lastRenderedPageBreak/>
              <w:t>(национальный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7949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w:t>
            </w:r>
            <w:r w:rsidRPr="00BA13E7">
              <w:rPr>
                <w:color w:val="000000"/>
                <w:sz w:val="20"/>
              </w:rPr>
              <w:lastRenderedPageBreak/>
              <w:t>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B4EB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w:t>
            </w:r>
            <w:r w:rsidRPr="00BA13E7">
              <w:rPr>
                <w:color w:val="000000"/>
                <w:sz w:val="20"/>
              </w:rPr>
              <w:lastRenderedPageBreak/>
              <w:t>(национальный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14:paraId="503E81FA" w14:textId="77777777" w:rsidTr="00BA13E7">
        <w:trPr>
          <w:trHeight w:val="3672"/>
        </w:trPr>
        <w:tc>
          <w:tcPr>
            <w:tcW w:w="0" w:type="auto"/>
            <w:vMerge/>
            <w:tcBorders>
              <w:top w:val="single" w:sz="4" w:space="0" w:color="000000"/>
              <w:left w:val="single" w:sz="4" w:space="0" w:color="000000"/>
              <w:bottom w:val="single" w:sz="4" w:space="0" w:color="000000"/>
              <w:right w:val="single" w:sz="4" w:space="0" w:color="000000"/>
            </w:tcBorders>
          </w:tcPr>
          <w:p w14:paraId="7A1FA901"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371F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6F7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Включается под руководством взрослого в игровые действия </w:t>
            </w:r>
            <w:r w:rsidRPr="00BA13E7">
              <w:rPr>
                <w:rFonts w:ascii="Calibri" w:eastAsia="Calibri" w:hAnsi="Calibri" w:cs="Calibri"/>
                <w:color w:val="00B050"/>
                <w:sz w:val="20"/>
              </w:rPr>
              <w:t> </w:t>
            </w:r>
            <w:r w:rsidRPr="00BA13E7">
              <w:rPr>
                <w:color w:val="00B050"/>
                <w:sz w:val="20"/>
              </w:rPr>
              <w:t xml:space="preserve">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BA13E7">
              <w:rPr>
                <w:rFonts w:ascii="Calibri" w:eastAsia="Calibri" w:hAnsi="Calibri" w:cs="Calibri"/>
                <w:color w:val="00B050"/>
                <w:sz w:val="20"/>
              </w:rPr>
              <w:t> </w:t>
            </w:r>
            <w:r w:rsidRPr="00BA13E7">
              <w:rPr>
                <w:color w:val="00B050"/>
                <w:sz w:val="20"/>
              </w:rPr>
              <w:t>с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97F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14:paraId="37A6680D"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D2F2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6FB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ближайшем окружении (основных объектах городской инфраструктуры), </w:t>
            </w:r>
            <w:r w:rsidRPr="00BA13E7">
              <w:rPr>
                <w:color w:val="00B050"/>
                <w:sz w:val="20"/>
              </w:rPr>
              <w:t>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A71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ситуативно ориентируется в ближайшем окружении (основных объектах городской инфраструктуры), </w:t>
            </w:r>
            <w:r w:rsidRPr="00BA13E7">
              <w:rPr>
                <w:color w:val="00B050"/>
                <w:sz w:val="20"/>
              </w:rPr>
              <w:t>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C6BF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ориентируется в ближайшем окружении (основных объектах городской  инфраструктуры), имеет некоторое представление </w:t>
            </w:r>
            <w:r w:rsidRPr="00BA13E7">
              <w:rPr>
                <w:color w:val="00B050"/>
                <w:sz w:val="20"/>
              </w:rPr>
              <w:t xml:space="preserve">о </w:t>
            </w:r>
            <w:r w:rsidRPr="00BA13E7">
              <w:rPr>
                <w:rFonts w:ascii="Calibri" w:eastAsia="Calibri" w:hAnsi="Calibri" w:cs="Calibri"/>
                <w:color w:val="00B050"/>
                <w:sz w:val="20"/>
              </w:rPr>
              <w:t> </w:t>
            </w:r>
            <w:r w:rsidRPr="00BA13E7">
              <w:rPr>
                <w:color w:val="00B050"/>
                <w:sz w:val="20"/>
              </w:rPr>
              <w:t>значимых местах г. Казани</w:t>
            </w:r>
          </w:p>
        </w:tc>
      </w:tr>
      <w:tr w:rsidR="002C6E8D" w:rsidRPr="00BA13E7" w14:paraId="0FD8F1C8" w14:textId="77777777">
        <w:tc>
          <w:tcPr>
            <w:tcW w:w="0" w:type="auto"/>
            <w:vMerge/>
            <w:tcBorders>
              <w:top w:val="single" w:sz="4" w:space="0" w:color="000000"/>
              <w:left w:val="single" w:sz="4" w:space="0" w:color="000000"/>
              <w:bottom w:val="single" w:sz="4" w:space="0" w:color="000000"/>
              <w:right w:val="single" w:sz="4" w:space="0" w:color="000000"/>
            </w:tcBorders>
          </w:tcPr>
          <w:p w14:paraId="05F29098"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1D0D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595B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E07A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14:paraId="5E7C2411" w14:textId="77777777">
        <w:tc>
          <w:tcPr>
            <w:tcW w:w="0" w:type="auto"/>
            <w:vMerge/>
            <w:tcBorders>
              <w:top w:val="single" w:sz="4" w:space="0" w:color="000000"/>
              <w:left w:val="single" w:sz="4" w:space="0" w:color="000000"/>
              <w:bottom w:val="single" w:sz="4" w:space="0" w:color="000000"/>
              <w:right w:val="single" w:sz="4" w:space="0" w:color="000000"/>
            </w:tcBorders>
          </w:tcPr>
          <w:p w14:paraId="10C04439"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0BE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свой родной город (</w:t>
            </w:r>
            <w:r w:rsidRPr="00BA13E7">
              <w:rPr>
                <w:color w:val="00B050"/>
                <w:sz w:val="20"/>
              </w:rPr>
              <w:t xml:space="preserve">Казань), </w:t>
            </w:r>
            <w:r w:rsidRPr="00BA13E7">
              <w:rPr>
                <w:color w:val="000000"/>
                <w:sz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2BA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называет родной город (</w:t>
            </w:r>
            <w:r w:rsidRPr="00BA13E7">
              <w:rPr>
                <w:color w:val="00B050"/>
                <w:sz w:val="20"/>
              </w:rPr>
              <w:t xml:space="preserve">Казань),  </w:t>
            </w:r>
            <w:r w:rsidRPr="00BA13E7">
              <w:rPr>
                <w:color w:val="000000"/>
                <w:sz w:val="20"/>
              </w:rPr>
              <w:t>затрудняется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5474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называет свой родной город (</w:t>
            </w:r>
            <w:r w:rsidRPr="00BA13E7">
              <w:rPr>
                <w:color w:val="00B050"/>
                <w:sz w:val="20"/>
              </w:rPr>
              <w:t xml:space="preserve">Казань), </w:t>
            </w:r>
            <w:r w:rsidRPr="00BA13E7">
              <w:rPr>
                <w:color w:val="000000"/>
                <w:sz w:val="20"/>
              </w:rPr>
              <w:t>улицу, на которой живет</w:t>
            </w:r>
          </w:p>
        </w:tc>
      </w:tr>
      <w:tr w:rsidR="002C6E8D" w:rsidRPr="00BA13E7" w14:paraId="1F9257E1" w14:textId="77777777">
        <w:tc>
          <w:tcPr>
            <w:tcW w:w="0" w:type="auto"/>
            <w:vMerge/>
            <w:tcBorders>
              <w:top w:val="single" w:sz="4" w:space="0" w:color="000000"/>
              <w:left w:val="single" w:sz="4" w:space="0" w:color="000000"/>
              <w:bottom w:val="single" w:sz="4" w:space="0" w:color="000000"/>
              <w:right w:val="single" w:sz="4" w:space="0" w:color="000000"/>
            </w:tcBorders>
          </w:tcPr>
          <w:p w14:paraId="5B807FB5"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0334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CBDB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интерес к объектам и явлениям живой и неживой природы </w:t>
            </w:r>
            <w:r w:rsidRPr="00BA13E7">
              <w:rPr>
                <w:color w:val="00B050"/>
                <w:sz w:val="20"/>
              </w:rPr>
              <w:t>Татарстана</w:t>
            </w:r>
            <w:r w:rsidRPr="00BA13E7">
              <w:rPr>
                <w:color w:val="000000"/>
                <w:sz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68D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особого интереса к объектам и явлениям живой и неживой природы </w:t>
            </w:r>
            <w:r w:rsidRPr="00BA13E7">
              <w:rPr>
                <w:color w:val="00B050"/>
                <w:sz w:val="20"/>
              </w:rPr>
              <w:t>Татарстана</w:t>
            </w:r>
            <w:r w:rsidRPr="00BA13E7">
              <w:rPr>
                <w:color w:val="000000"/>
                <w:sz w:val="20"/>
              </w:rPr>
              <w:t>, не пытается бережно  к ним отношения</w:t>
            </w:r>
          </w:p>
        </w:tc>
      </w:tr>
      <w:tr w:rsidR="002C6E8D" w:rsidRPr="00BA13E7" w14:paraId="69CDBCEA" w14:textId="77777777">
        <w:tc>
          <w:tcPr>
            <w:tcW w:w="0" w:type="auto"/>
            <w:vMerge/>
            <w:tcBorders>
              <w:top w:val="single" w:sz="4" w:space="0" w:color="000000"/>
              <w:left w:val="single" w:sz="4" w:space="0" w:color="000000"/>
              <w:bottom w:val="single" w:sz="4" w:space="0" w:color="000000"/>
              <w:right w:val="single" w:sz="4" w:space="0" w:color="000000"/>
            </w:tcBorders>
          </w:tcPr>
          <w:p w14:paraId="4C42217D"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B8E94"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сезонных изменениях в природе, домашних и диких животных. </w:t>
            </w:r>
            <w:r w:rsidRPr="00BA13E7">
              <w:rPr>
                <w:color w:val="00B050"/>
                <w:sz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999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сезонных изменениях в природе, о некоторых домашних и диких животных, может </w:t>
            </w:r>
            <w:r w:rsidRPr="00BA13E7">
              <w:rPr>
                <w:color w:val="00B050"/>
                <w:sz w:val="20"/>
              </w:rPr>
              <w:t>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95C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сезонных изменениях в природе, о домашних и диких животных.</w:t>
            </w:r>
          </w:p>
        </w:tc>
      </w:tr>
      <w:tr w:rsidR="002C6E8D" w:rsidRPr="00BA13E7" w14:paraId="472FC295" w14:textId="77777777">
        <w:trPr>
          <w:trHeight w:val="2232"/>
        </w:trPr>
        <w:tc>
          <w:tcPr>
            <w:tcW w:w="0" w:type="auto"/>
            <w:vMerge/>
            <w:tcBorders>
              <w:top w:val="single" w:sz="4" w:space="0" w:color="000000"/>
              <w:left w:val="single" w:sz="4" w:space="0" w:color="000000"/>
              <w:bottom w:val="single" w:sz="4" w:space="0" w:color="000000"/>
              <w:right w:val="single" w:sz="4" w:space="0" w:color="000000"/>
            </w:tcBorders>
          </w:tcPr>
          <w:p w14:paraId="14D53BDF"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68BD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F88E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BA13E7">
              <w:rPr>
                <w:color w:val="00B050"/>
                <w:sz w:val="20"/>
              </w:rPr>
              <w:t>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4D3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14:paraId="2464787D"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89A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0FDC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4E60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A7F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14:paraId="46276C39" w14:textId="77777777">
        <w:tc>
          <w:tcPr>
            <w:tcW w:w="0" w:type="auto"/>
            <w:vMerge/>
            <w:tcBorders>
              <w:top w:val="single" w:sz="4" w:space="0" w:color="000000"/>
              <w:left w:val="single" w:sz="4" w:space="0" w:color="000000"/>
              <w:bottom w:val="single" w:sz="4" w:space="0" w:color="000000"/>
              <w:right w:val="single" w:sz="4" w:space="0" w:color="000000"/>
            </w:tcBorders>
          </w:tcPr>
          <w:p w14:paraId="3D6F1041"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F53F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5406F"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5DF61"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14:paraId="536BFDBD" w14:textId="77777777">
        <w:tc>
          <w:tcPr>
            <w:tcW w:w="0" w:type="auto"/>
            <w:vMerge/>
            <w:tcBorders>
              <w:top w:val="single" w:sz="4" w:space="0" w:color="000000"/>
              <w:left w:val="single" w:sz="4" w:space="0" w:color="000000"/>
              <w:bottom w:val="single" w:sz="4" w:space="0" w:color="000000"/>
              <w:right w:val="single" w:sz="4" w:space="0" w:color="000000"/>
            </w:tcBorders>
          </w:tcPr>
          <w:p w14:paraId="716F9454"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A619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F8AB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книгам, 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88D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книгам, иллюстративному материалу, не узнает  героев  литературных произведений</w:t>
            </w:r>
          </w:p>
        </w:tc>
      </w:tr>
      <w:tr w:rsidR="002C6E8D" w:rsidRPr="00BA13E7" w14:paraId="4DF87FA0" w14:textId="77777777">
        <w:trPr>
          <w:trHeight w:val="2242"/>
        </w:trPr>
        <w:tc>
          <w:tcPr>
            <w:tcW w:w="0" w:type="auto"/>
            <w:vMerge/>
            <w:tcBorders>
              <w:top w:val="single" w:sz="4" w:space="0" w:color="000000"/>
              <w:left w:val="single" w:sz="4" w:space="0" w:color="000000"/>
              <w:bottom w:val="single" w:sz="4" w:space="0" w:color="000000"/>
              <w:right w:val="single" w:sz="4" w:space="0" w:color="000000"/>
            </w:tcBorders>
          </w:tcPr>
          <w:p w14:paraId="70F21D10"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1F41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14:paraId="4A0EB56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14:paraId="31522B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9BE5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запоминает и воспроизводит небольшие стихи, </w:t>
            </w:r>
          </w:p>
          <w:p w14:paraId="65E8924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14:paraId="263FC8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3ED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запоминании и воспроизведении небольших стихотворных строчек, </w:t>
            </w:r>
          </w:p>
          <w:p w14:paraId="49A9B3A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14:paraId="0E5E2D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правил татарских народных игр</w:t>
            </w:r>
          </w:p>
        </w:tc>
      </w:tr>
      <w:tr w:rsidR="002C6E8D" w:rsidRPr="00BA13E7" w14:paraId="5F045396" w14:textId="77777777">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4FA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1ADB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2030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9CF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14:paraId="474DDF21" w14:textId="77777777">
        <w:tc>
          <w:tcPr>
            <w:tcW w:w="0" w:type="auto"/>
            <w:vMerge/>
            <w:tcBorders>
              <w:top w:val="single" w:sz="4" w:space="0" w:color="000000"/>
              <w:left w:val="single" w:sz="4" w:space="0" w:color="000000"/>
              <w:bottom w:val="single" w:sz="4" w:space="0" w:color="000000"/>
              <w:right w:val="single" w:sz="4" w:space="0" w:color="000000"/>
            </w:tcBorders>
          </w:tcPr>
          <w:p w14:paraId="44077B8F"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BEB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848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067E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BA13E7" w14:paraId="41A9A3A9" w14:textId="77777777">
        <w:tc>
          <w:tcPr>
            <w:tcW w:w="0" w:type="auto"/>
            <w:vMerge/>
            <w:tcBorders>
              <w:top w:val="single" w:sz="4" w:space="0" w:color="000000"/>
              <w:left w:val="single" w:sz="4" w:space="0" w:color="000000"/>
              <w:bottom w:val="single" w:sz="4" w:space="0" w:color="000000"/>
              <w:right w:val="single" w:sz="4" w:space="0" w:color="000000"/>
            </w:tcBorders>
          </w:tcPr>
          <w:p w14:paraId="1175DE44"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C92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этюды-драматизации, обыгрывание потешек, исполнение плясок по мотивам татарских и </w:t>
            </w:r>
            <w:r w:rsidRPr="00BA13E7">
              <w:rPr>
                <w:color w:val="00B050"/>
                <w:sz w:val="20"/>
              </w:rPr>
              <w:t>русских народных произведений</w:t>
            </w:r>
            <w:r w:rsidRPr="00BA13E7">
              <w:rPr>
                <w:color w:val="000000"/>
                <w:sz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BAA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включается в этюды-драматизации, обыгрывание потешек, исполнение плясок</w:t>
            </w:r>
            <w:r w:rsidRPr="00BA13E7">
              <w:rPr>
                <w:color w:val="00B050"/>
                <w:sz w:val="20"/>
              </w:rPr>
              <w:t xml:space="preserve">по мотивам татарских и русских народных </w:t>
            </w:r>
            <w:r w:rsidRPr="00BA13E7">
              <w:rPr>
                <w:color w:val="00B050"/>
                <w:sz w:val="20"/>
              </w:rPr>
              <w:lastRenderedPageBreak/>
              <w:t xml:space="preserve">произведений, </w:t>
            </w:r>
            <w:r w:rsidRPr="00BA13E7">
              <w:rPr>
                <w:color w:val="000000"/>
                <w:sz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46F9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настоянию взрослого, без желания включается в этюды-драматизации, обыгрывание потешек, исполнение плясок  </w:t>
            </w:r>
            <w:r w:rsidRPr="00BA13E7">
              <w:rPr>
                <w:rFonts w:ascii="Calibri" w:eastAsia="Calibri" w:hAnsi="Calibri" w:cs="Calibri"/>
                <w:color w:val="000000"/>
                <w:sz w:val="20"/>
              </w:rPr>
              <w:t> </w:t>
            </w:r>
            <w:r w:rsidRPr="00BA13E7">
              <w:rPr>
                <w:color w:val="00B050"/>
                <w:sz w:val="20"/>
              </w:rPr>
              <w:t xml:space="preserve">по мотивам татарских и русских народных произведений, </w:t>
            </w:r>
            <w:r w:rsidRPr="00BA13E7">
              <w:rPr>
                <w:color w:val="000000"/>
                <w:sz w:val="20"/>
              </w:rPr>
              <w:lastRenderedPageBreak/>
              <w:t>неохотно участвует в праздниках</w:t>
            </w:r>
          </w:p>
        </w:tc>
      </w:tr>
      <w:tr w:rsidR="002C6E8D" w:rsidRPr="00BA13E7" w14:paraId="33817C6E" w14:textId="77777777">
        <w:tc>
          <w:tcPr>
            <w:tcW w:w="0" w:type="auto"/>
            <w:vMerge/>
            <w:tcBorders>
              <w:top w:val="single" w:sz="4" w:space="0" w:color="000000"/>
              <w:left w:val="single" w:sz="4" w:space="0" w:color="000000"/>
              <w:bottom w:val="single" w:sz="4" w:space="0" w:color="000000"/>
              <w:right w:val="single" w:sz="4" w:space="0" w:color="000000"/>
            </w:tcBorders>
          </w:tcPr>
          <w:p w14:paraId="23F85FE4"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6AF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впечатления в специально организованной деятельности: игровой, изобразительной, музыкальной и др. </w:t>
            </w:r>
            <w:r w:rsidRPr="00BA13E7">
              <w:rPr>
                <w:color w:val="00B050"/>
                <w:sz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B8E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отражает полученные представления в специально организованной деятельности: игровой, изобразительной, музыкальной и др. </w:t>
            </w:r>
            <w:r w:rsidRPr="00BA13E7">
              <w:rPr>
                <w:color w:val="00B050"/>
                <w:sz w:val="20"/>
              </w:rPr>
              <w:t>Иногда</w:t>
            </w:r>
            <w:r w:rsidRPr="00BA13E7">
              <w:rPr>
                <w:color w:val="000000"/>
                <w:sz w:val="20"/>
              </w:rPr>
              <w:t xml:space="preserve"> </w:t>
            </w:r>
            <w:r w:rsidRPr="00BA13E7">
              <w:rPr>
                <w:color w:val="00B050"/>
                <w:sz w:val="20"/>
              </w:rPr>
              <w:t> участвует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FE50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Pr="00BA13E7">
              <w:rPr>
                <w:color w:val="00B050"/>
                <w:sz w:val="20"/>
              </w:rPr>
              <w:t>Редко</w:t>
            </w:r>
            <w:r w:rsidRPr="00BA13E7">
              <w:rPr>
                <w:color w:val="000000"/>
                <w:sz w:val="20"/>
              </w:rPr>
              <w:t xml:space="preserve"> </w:t>
            </w:r>
            <w:r w:rsidRPr="00BA13E7">
              <w:rPr>
                <w:color w:val="00B050"/>
                <w:sz w:val="20"/>
              </w:rPr>
              <w:t> участвует в совместной деятельности при создании коллективных композиций по мотивам татарского прикладного искусства</w:t>
            </w:r>
          </w:p>
        </w:tc>
      </w:tr>
      <w:tr w:rsidR="002C6E8D" w:rsidRPr="00BA13E7" w14:paraId="027F1837" w14:textId="77777777">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F67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ADC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Имеет представление о полезной и вредной пище ,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A5D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60C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не </w:t>
            </w:r>
            <w:r w:rsidRPr="00BA13E7">
              <w:rPr>
                <w:rFonts w:ascii="Calibri" w:eastAsia="Calibri" w:hAnsi="Calibri" w:cs="Calibri"/>
                <w:color w:val="00B050"/>
                <w:sz w:val="20"/>
              </w:rPr>
              <w:t> </w:t>
            </w:r>
            <w:r w:rsidRPr="00BA13E7">
              <w:rPr>
                <w:color w:val="00B050"/>
                <w:sz w:val="20"/>
              </w:rPr>
              <w:t>имеет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2C6E8D" w:rsidRPr="00BA13E7" w14:paraId="7D06E3C3" w14:textId="77777777">
        <w:tc>
          <w:tcPr>
            <w:tcW w:w="0" w:type="auto"/>
            <w:vMerge/>
            <w:tcBorders>
              <w:top w:val="single" w:sz="4" w:space="0" w:color="000000"/>
              <w:left w:val="single" w:sz="4" w:space="0" w:color="000000"/>
              <w:bottom w:val="single" w:sz="4" w:space="0" w:color="000000"/>
              <w:right w:val="single" w:sz="4" w:space="0" w:color="000000"/>
            </w:tcBorders>
          </w:tcPr>
          <w:p w14:paraId="60D0B166" w14:textId="77777777" w:rsidR="002C6E8D" w:rsidRPr="00BA13E7" w:rsidRDefault="002C6E8D">
            <w:pPr>
              <w:rPr>
                <w:sz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2717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7EA2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освоить,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EA0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освоить правила татарских народных игр</w:t>
            </w:r>
          </w:p>
        </w:tc>
      </w:tr>
      <w:tr w:rsidR="002C6E8D" w:rsidRPr="00BA13E7" w14:paraId="59257B66" w14:textId="77777777">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CA4A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0-7 баллов</w:t>
            </w:r>
            <w:r w:rsidRPr="00BA13E7">
              <w:rPr>
                <w:color w:val="000000"/>
                <w:sz w:val="20"/>
              </w:rPr>
              <w:t xml:space="preserve"> – низкий уровень, </w:t>
            </w:r>
            <w:r w:rsidRPr="00BA13E7">
              <w:rPr>
                <w:b/>
                <w:color w:val="000000"/>
                <w:sz w:val="20"/>
              </w:rPr>
              <w:t>10-33 баллов</w:t>
            </w:r>
            <w:r w:rsidRPr="00BA13E7">
              <w:rPr>
                <w:color w:val="000000"/>
                <w:sz w:val="20"/>
              </w:rPr>
              <w:t xml:space="preserve"> – средний, </w:t>
            </w:r>
            <w:r w:rsidRPr="00BA13E7">
              <w:rPr>
                <w:b/>
                <w:color w:val="000000"/>
                <w:sz w:val="20"/>
              </w:rPr>
              <w:t xml:space="preserve">36-44 баллов </w:t>
            </w:r>
            <w:r w:rsidRPr="00BA13E7">
              <w:rPr>
                <w:color w:val="000000"/>
                <w:sz w:val="20"/>
              </w:rPr>
              <w:t>– высокий уровень</w:t>
            </w:r>
          </w:p>
        </w:tc>
      </w:tr>
    </w:tbl>
    <w:p w14:paraId="0DFBE501"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center"/>
      </w:pPr>
    </w:p>
    <w:p w14:paraId="138D0EE3"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color w:val="000000"/>
          <w:sz w:val="24"/>
          <w:szCs w:val="24"/>
        </w:rPr>
      </w:pPr>
      <w:r>
        <w:rPr>
          <w:b/>
          <w:color w:val="000000"/>
          <w:sz w:val="24"/>
          <w:szCs w:val="24"/>
        </w:rPr>
        <w:t>4-5 лет</w:t>
      </w:r>
    </w:p>
    <w:p w14:paraId="2580E4CC"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641"/>
        <w:gridCol w:w="2804"/>
        <w:gridCol w:w="2804"/>
        <w:gridCol w:w="2804"/>
      </w:tblGrid>
      <w:tr w:rsidR="002C6E8D" w:rsidRPr="00BA13E7" w14:paraId="197B4F96" w14:textId="7777777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620C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454C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4172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8FEF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4438908F" w14:textId="77777777">
        <w:tc>
          <w:tcPr>
            <w:tcW w:w="0" w:type="auto"/>
            <w:vMerge/>
            <w:tcBorders>
              <w:top w:val="single" w:sz="4" w:space="0" w:color="000000"/>
              <w:left w:val="single" w:sz="4" w:space="0" w:color="000000"/>
              <w:bottom w:val="single" w:sz="4" w:space="0" w:color="000000"/>
              <w:right w:val="single" w:sz="4" w:space="0" w:color="000000"/>
            </w:tcBorders>
          </w:tcPr>
          <w:p w14:paraId="2AA8E3E4" w14:textId="77777777" w:rsidR="002C6E8D" w:rsidRPr="00BA13E7" w:rsidRDefault="002C6E8D">
            <w:pPr>
              <w:rPr>
                <w:sz w:val="20"/>
              </w:rPr>
            </w:pPr>
          </w:p>
        </w:tc>
        <w:tc>
          <w:tcPr>
            <w:tcW w:w="2399"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C3B76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39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46695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0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4398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56478039" w14:textId="77777777">
        <w:trPr>
          <w:trHeight w:val="2867"/>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E9A5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3ADA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p>
          <w:p w14:paraId="4F69ECC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CA97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Называет их на родном языке</w:t>
            </w:r>
            <w:r w:rsidRPr="00BA13E7">
              <w:rPr>
                <w:color w:val="000000"/>
                <w:sz w:val="20"/>
              </w:rPr>
              <w:t>.</w:t>
            </w:r>
          </w:p>
          <w:p w14:paraId="53ED1B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7B5D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BA13E7">
              <w:rPr>
                <w:color w:val="00B050"/>
                <w:sz w:val="20"/>
              </w:rPr>
              <w:t>Затрудняется  называть их на родном языке</w:t>
            </w:r>
            <w:r w:rsidRPr="00BA13E7">
              <w:rPr>
                <w:color w:val="000000"/>
                <w:sz w:val="20"/>
              </w:rPr>
              <w:t>.</w:t>
            </w:r>
          </w:p>
        </w:tc>
      </w:tr>
      <w:tr w:rsidR="002C6E8D" w:rsidRPr="00BA13E7" w14:paraId="1A78975C" w14:textId="77777777">
        <w:tc>
          <w:tcPr>
            <w:tcW w:w="0" w:type="auto"/>
            <w:vMerge/>
            <w:tcBorders>
              <w:top w:val="single" w:sz="4" w:space="0" w:color="000000"/>
              <w:left w:val="single" w:sz="4" w:space="0" w:color="000000"/>
              <w:bottom w:val="single" w:sz="4" w:space="0" w:color="000000"/>
              <w:right w:val="single" w:sz="4" w:space="0" w:color="000000"/>
            </w:tcBorders>
          </w:tcPr>
          <w:p w14:paraId="100EEE5D"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B2F9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BA13E7">
              <w:rPr>
                <w:color w:val="00B050"/>
                <w:sz w:val="20"/>
              </w:rPr>
              <w:t>Проявляет инициативу общения на родном языке.</w:t>
            </w:r>
          </w:p>
          <w:p w14:paraId="1EBD8A7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61C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BA13E7">
              <w:rPr>
                <w:color w:val="00B050"/>
                <w:sz w:val="20"/>
              </w:rPr>
              <w:t>Отвечает на обращение на родном языке</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F6E5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BA13E7">
              <w:rPr>
                <w:color w:val="00B050"/>
                <w:sz w:val="20"/>
              </w:rPr>
              <w:t>Не отвечает на обращение  на родном языке.</w:t>
            </w:r>
          </w:p>
        </w:tc>
      </w:tr>
      <w:tr w:rsidR="002C6E8D" w:rsidRPr="00BA13E7" w14:paraId="6C167823" w14:textId="77777777">
        <w:tc>
          <w:tcPr>
            <w:tcW w:w="0" w:type="auto"/>
            <w:vMerge/>
            <w:tcBorders>
              <w:top w:val="single" w:sz="4" w:space="0" w:color="000000"/>
              <w:left w:val="single" w:sz="4" w:space="0" w:color="000000"/>
              <w:bottom w:val="single" w:sz="4" w:space="0" w:color="000000"/>
              <w:right w:val="single" w:sz="4" w:space="0" w:color="000000"/>
            </w:tcBorders>
          </w:tcPr>
          <w:p w14:paraId="1F536E27"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59DD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437F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4AF5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незначительный,  отвечает на вопросы, замкнут, предпочитает уединение</w:t>
            </w:r>
          </w:p>
        </w:tc>
      </w:tr>
      <w:tr w:rsidR="002C6E8D" w:rsidRPr="00BA13E7" w14:paraId="41C94C16"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350BBC05"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8D5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24BA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C8D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за  оказанную услугу, помощь, угощение, извиняется  </w:t>
            </w:r>
          </w:p>
        </w:tc>
      </w:tr>
      <w:tr w:rsidR="002C6E8D" w:rsidRPr="00BA13E7" w14:paraId="2464DB6B" w14:textId="77777777">
        <w:trPr>
          <w:trHeight w:val="696"/>
        </w:trPr>
        <w:tc>
          <w:tcPr>
            <w:tcW w:w="0" w:type="auto"/>
            <w:vMerge/>
            <w:tcBorders>
              <w:top w:val="single" w:sz="4" w:space="0" w:color="000000"/>
              <w:left w:val="single" w:sz="4" w:space="0" w:color="000000"/>
              <w:bottom w:val="single" w:sz="4" w:space="0" w:color="000000"/>
              <w:right w:val="single" w:sz="4" w:space="0" w:color="000000"/>
            </w:tcBorders>
          </w:tcPr>
          <w:p w14:paraId="6278AD26"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77DB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 общается с детьми других национальностей</w:t>
            </w:r>
          </w:p>
          <w:p w14:paraId="30BFD44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FF4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F0EC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14:paraId="7B05B1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149BBA78" w14:textId="77777777">
        <w:trPr>
          <w:trHeight w:val="422"/>
        </w:trPr>
        <w:tc>
          <w:tcPr>
            <w:tcW w:w="0" w:type="auto"/>
            <w:vMerge/>
            <w:tcBorders>
              <w:top w:val="single" w:sz="4" w:space="0" w:color="000000"/>
              <w:left w:val="single" w:sz="4" w:space="0" w:color="000000"/>
              <w:bottom w:val="single" w:sz="4" w:space="0" w:color="000000"/>
              <w:right w:val="single" w:sz="4" w:space="0" w:color="000000"/>
            </w:tcBorders>
          </w:tcPr>
          <w:p w14:paraId="4C42602D"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0830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5C6068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054B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 интерес к культуре и нравам 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E81F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BA13E7" w14:paraId="476057B2" w14:textId="77777777">
        <w:trPr>
          <w:trHeight w:val="422"/>
        </w:trPr>
        <w:tc>
          <w:tcPr>
            <w:tcW w:w="0" w:type="auto"/>
            <w:vMerge/>
            <w:tcBorders>
              <w:top w:val="single" w:sz="4" w:space="0" w:color="000000"/>
              <w:left w:val="single" w:sz="4" w:space="0" w:color="000000"/>
              <w:bottom w:val="single" w:sz="4" w:space="0" w:color="000000"/>
              <w:right w:val="single" w:sz="4" w:space="0" w:color="000000"/>
            </w:tcBorders>
          </w:tcPr>
          <w:p w14:paraId="354D3EBF"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D053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E1B65"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DDAD1"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B050"/>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BA13E7" w14:paraId="471B0779" w14:textId="77777777">
        <w:trPr>
          <w:trHeight w:val="2602"/>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124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C5E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первоначальными представлениями о родном городе (название, главные улицы </w:t>
            </w:r>
            <w:r w:rsidRPr="00BA13E7">
              <w:rPr>
                <w:color w:val="00B050"/>
                <w:sz w:val="20"/>
              </w:rPr>
              <w:t xml:space="preserve">г. Казани), </w:t>
            </w:r>
            <w:r w:rsidRPr="00BA13E7">
              <w:rPr>
                <w:color w:val="000000"/>
                <w:sz w:val="20"/>
              </w:rPr>
              <w:t xml:space="preserve">республике </w:t>
            </w:r>
            <w:r w:rsidRPr="00BA13E7">
              <w:rPr>
                <w:color w:val="00B050"/>
                <w:sz w:val="20"/>
              </w:rPr>
              <w:t>Татарстан</w:t>
            </w:r>
            <w:r w:rsidRPr="00BA13E7">
              <w:rPr>
                <w:color w:val="000000"/>
                <w:sz w:val="20"/>
              </w:rPr>
              <w:t xml:space="preserve"> (название, столица)</w:t>
            </w:r>
          </w:p>
          <w:p w14:paraId="71B6D00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692D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отдельными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республике</w:t>
            </w:r>
            <w:r w:rsidRPr="00BA13E7">
              <w:rPr>
                <w:color w:val="00B050"/>
                <w:sz w:val="20"/>
              </w:rPr>
              <w:t xml:space="preserve"> Татарстан</w:t>
            </w:r>
            <w:r w:rsidRPr="00BA13E7">
              <w:rPr>
                <w:color w:val="000000"/>
                <w:sz w:val="20"/>
              </w:rPr>
              <w:t>   (название, столица)</w:t>
            </w:r>
          </w:p>
          <w:p w14:paraId="4D4B88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4639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первоначальными представлениями о родном городе (название, главные улицы </w:t>
            </w:r>
            <w:r w:rsidRPr="00BA13E7">
              <w:rPr>
                <w:color w:val="00B050"/>
                <w:sz w:val="20"/>
              </w:rPr>
              <w:t>Казани</w:t>
            </w:r>
            <w:r w:rsidRPr="00BA13E7">
              <w:rPr>
                <w:color w:val="000000"/>
                <w:sz w:val="20"/>
              </w:rPr>
              <w:t xml:space="preserve">), республике </w:t>
            </w:r>
            <w:r w:rsidRPr="00BA13E7">
              <w:rPr>
                <w:color w:val="00B050"/>
                <w:sz w:val="20"/>
              </w:rPr>
              <w:t>Татарстан</w:t>
            </w:r>
            <w:r w:rsidRPr="00BA13E7">
              <w:rPr>
                <w:color w:val="000000"/>
                <w:sz w:val="20"/>
              </w:rPr>
              <w:t xml:space="preserve"> (название, столица)</w:t>
            </w:r>
          </w:p>
          <w:p w14:paraId="545E777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78913214" w14:textId="77777777">
        <w:tc>
          <w:tcPr>
            <w:tcW w:w="0" w:type="auto"/>
            <w:vMerge/>
            <w:tcBorders>
              <w:top w:val="single" w:sz="4" w:space="0" w:color="000000"/>
              <w:left w:val="single" w:sz="4" w:space="0" w:color="000000"/>
              <w:bottom w:val="single" w:sz="4" w:space="0" w:color="000000"/>
              <w:right w:val="single" w:sz="4" w:space="0" w:color="000000"/>
            </w:tcBorders>
          </w:tcPr>
          <w:p w14:paraId="72FA799B"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828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некоторым элементам национальной культуры </w:t>
            </w:r>
            <w:r w:rsidRPr="00BA13E7">
              <w:rPr>
                <w:color w:val="000000"/>
                <w:sz w:val="20"/>
              </w:rPr>
              <w:lastRenderedPageBreak/>
              <w:t>(жилище, предметы быта, национальная кухня, одежда, посуда,  национальные праздники, музыкальные инструменты, малые формы фольклора)</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8327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частично проявляет интерес к некоторым элементам национальной культуры </w:t>
            </w:r>
            <w:r w:rsidRPr="00BA13E7">
              <w:rPr>
                <w:color w:val="000000"/>
                <w:sz w:val="20"/>
              </w:rPr>
              <w:lastRenderedPageBreak/>
              <w:t>(жилище, предметы быта, национальная кухня, одежда, посуда,  национальные праздники, музыкальные инструменты, малые формы фольклора)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3D9A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к элементам национальной культуры (жилище, предметы </w:t>
            </w:r>
            <w:r w:rsidRPr="00BA13E7">
              <w:rPr>
                <w:color w:val="000000"/>
                <w:sz w:val="20"/>
              </w:rPr>
              <w:lastRenderedPageBreak/>
              <w:t>быта, национальная кухня, одежда, посуда,  национальные праздники, музыкальные инструменты, малые формы фольклора)</w:t>
            </w:r>
          </w:p>
        </w:tc>
      </w:tr>
      <w:tr w:rsidR="002C6E8D" w:rsidRPr="00BA13E7" w14:paraId="3F8B5639" w14:textId="77777777">
        <w:trPr>
          <w:trHeight w:val="2482"/>
        </w:trPr>
        <w:tc>
          <w:tcPr>
            <w:tcW w:w="0" w:type="auto"/>
            <w:vMerge/>
            <w:tcBorders>
              <w:top w:val="single" w:sz="4" w:space="0" w:color="000000"/>
              <w:left w:val="single" w:sz="4" w:space="0" w:color="000000"/>
              <w:bottom w:val="single" w:sz="4" w:space="0" w:color="000000"/>
              <w:right w:val="single" w:sz="4" w:space="0" w:color="000000"/>
            </w:tcBorders>
          </w:tcPr>
          <w:p w14:paraId="753B30BC"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985B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республики Татарстан</w:t>
            </w:r>
            <w:r w:rsidRPr="00BA13E7">
              <w:rPr>
                <w:color w:val="000000"/>
                <w:sz w:val="20"/>
              </w:rPr>
              <w:t>, имеет некоторые представления об их взаимосвязях, сезонных изменениях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BD39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проявляет ситуативный интерес к объектам и явлениям живой и неживой природы </w:t>
            </w:r>
            <w:r w:rsidRPr="00BA13E7">
              <w:rPr>
                <w:color w:val="00B050"/>
                <w:sz w:val="20"/>
              </w:rPr>
              <w:t> республики Татарстан</w:t>
            </w:r>
            <w:r w:rsidRPr="00BA13E7">
              <w:rPr>
                <w:color w:val="000000"/>
                <w:sz w:val="20"/>
              </w:rPr>
              <w:t>,  имеет некоторые представления об их взаимосвязях, сезонных изменениях</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00E8E"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проявляет особого интереса к объектам и явлениям живой и неживой природы </w:t>
            </w:r>
            <w:r w:rsidRPr="00BA13E7">
              <w:rPr>
                <w:rFonts w:ascii="Calibri" w:eastAsia="Calibri" w:hAnsi="Calibri" w:cs="Calibri"/>
                <w:color w:val="000000"/>
                <w:sz w:val="20"/>
              </w:rPr>
              <w:t> </w:t>
            </w:r>
            <w:r w:rsidRPr="00BA13E7">
              <w:rPr>
                <w:color w:val="00B050"/>
                <w:sz w:val="20"/>
              </w:rPr>
              <w:t>республики Татарстан,</w:t>
            </w:r>
            <w:r w:rsidRPr="00BA13E7">
              <w:rPr>
                <w:color w:val="000000"/>
                <w:sz w:val="20"/>
              </w:rPr>
              <w:t>  не имеет представлений об их взаимосвязях, сезонных изменениях</w:t>
            </w:r>
          </w:p>
        </w:tc>
      </w:tr>
      <w:tr w:rsidR="002C6E8D" w:rsidRPr="00BA13E7" w14:paraId="3F6B411D" w14:textId="77777777">
        <w:trPr>
          <w:trHeight w:val="2232"/>
        </w:trPr>
        <w:tc>
          <w:tcPr>
            <w:tcW w:w="0" w:type="auto"/>
            <w:vMerge/>
            <w:tcBorders>
              <w:top w:val="single" w:sz="4" w:space="0" w:color="000000"/>
              <w:left w:val="single" w:sz="4" w:space="0" w:color="000000"/>
              <w:bottom w:val="single" w:sz="4" w:space="0" w:color="000000"/>
              <w:right w:val="single" w:sz="4" w:space="0" w:color="000000"/>
            </w:tcBorders>
          </w:tcPr>
          <w:p w14:paraId="5F778D1D"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D8B8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представления о метрополитене, об отличительных особенностях станции «Площадь Тукая» в городе Казани</w:t>
            </w:r>
          </w:p>
          <w:p w14:paraId="6D8E3C1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32E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метрополитене, об отличительных особенностях станции «Площадь Тукая» в городе Казани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5BB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метрополитене, об отличительных особенностях станции «Площадь Тукая» в городе Казани </w:t>
            </w:r>
          </w:p>
        </w:tc>
      </w:tr>
      <w:tr w:rsidR="002C6E8D" w:rsidRPr="00BA13E7" w14:paraId="4A75D8CD" w14:textId="77777777" w:rsidTr="00BA13E7">
        <w:trPr>
          <w:trHeight w:val="1804"/>
        </w:trPr>
        <w:tc>
          <w:tcPr>
            <w:tcW w:w="0" w:type="auto"/>
            <w:vMerge/>
            <w:tcBorders>
              <w:top w:val="single" w:sz="4" w:space="0" w:color="000000"/>
              <w:left w:val="single" w:sz="4" w:space="0" w:color="000000"/>
              <w:bottom w:val="single" w:sz="4" w:space="0" w:color="000000"/>
              <w:right w:val="single" w:sz="4" w:space="0" w:color="000000"/>
            </w:tcBorders>
          </w:tcPr>
          <w:p w14:paraId="10ADCF8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F3E4A"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w:t>
            </w:r>
            <w:r w:rsidRPr="00BA13E7">
              <w:rPr>
                <w:color w:val="00B050"/>
                <w:sz w:val="20"/>
              </w:rPr>
              <w:t xml:space="preserve">г. Казани, </w:t>
            </w:r>
            <w:r w:rsidRPr="00BA13E7">
              <w:rPr>
                <w:color w:val="000000"/>
                <w:sz w:val="20"/>
              </w:rPr>
              <w:t>знает места остановок, их названия, понимает смысл общепринятых символических обозначений</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58B54"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w:t>
            </w:r>
            <w:r w:rsidRPr="00BA13E7">
              <w:rPr>
                <w:rFonts w:ascii="Calibri" w:eastAsia="Calibri" w:hAnsi="Calibri" w:cs="Calibri"/>
                <w:color w:val="000000"/>
                <w:sz w:val="20"/>
              </w:rPr>
              <w:t> </w:t>
            </w:r>
            <w:r w:rsidRPr="00BA13E7">
              <w:rPr>
                <w:color w:val="00B050"/>
                <w:sz w:val="20"/>
              </w:rPr>
              <w:t xml:space="preserve">г. Казани, </w:t>
            </w:r>
            <w:r w:rsidRPr="00BA13E7">
              <w:rPr>
                <w:color w:val="000000"/>
                <w:sz w:val="20"/>
              </w:rPr>
              <w:t>знает места остановок, их названия, иногда путает общепринятые символические обозначения</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EE57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не ориентируется в транспортных средствах </w:t>
            </w:r>
            <w:r w:rsidRPr="00BA13E7">
              <w:rPr>
                <w:color w:val="00B050"/>
                <w:sz w:val="20"/>
              </w:rPr>
              <w:t xml:space="preserve"> г. Казани, </w:t>
            </w:r>
            <w:r w:rsidRPr="00BA13E7">
              <w:rPr>
                <w:color w:val="000000"/>
                <w:sz w:val="20"/>
              </w:rPr>
              <w:t>не знает места остановок, их названия, не понимает смысл общепринятых символических обозначений</w:t>
            </w:r>
          </w:p>
        </w:tc>
      </w:tr>
      <w:tr w:rsidR="002C6E8D" w:rsidRPr="00BA13E7" w14:paraId="55E1BB05" w14:textId="7777777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B10C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EA5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287448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5E0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643B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2C6E8D" w:rsidRPr="00BA13E7" w14:paraId="6CB45C2D" w14:textId="77777777">
        <w:tc>
          <w:tcPr>
            <w:tcW w:w="0" w:type="auto"/>
            <w:vMerge/>
            <w:tcBorders>
              <w:top w:val="single" w:sz="4" w:space="0" w:color="000000"/>
              <w:left w:val="single" w:sz="4" w:space="0" w:color="000000"/>
              <w:bottom w:val="single" w:sz="4" w:space="0" w:color="000000"/>
              <w:right w:val="single" w:sz="4" w:space="0" w:color="000000"/>
            </w:tcBorders>
          </w:tcPr>
          <w:p w14:paraId="4FD09757"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ACD5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4F35A"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картинку,  описанную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88E9F"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14:paraId="382E07E8" w14:textId="77777777">
        <w:tc>
          <w:tcPr>
            <w:tcW w:w="0" w:type="auto"/>
            <w:vMerge/>
            <w:tcBorders>
              <w:top w:val="single" w:sz="4" w:space="0" w:color="000000"/>
              <w:left w:val="single" w:sz="4" w:space="0" w:color="000000"/>
              <w:bottom w:val="single" w:sz="4" w:space="0" w:color="000000"/>
              <w:right w:val="single" w:sz="4" w:space="0" w:color="000000"/>
            </w:tcBorders>
          </w:tcPr>
          <w:p w14:paraId="5E411232"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3FF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более 62 слов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D5F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«Татарча сөйләшәбез», не менее 62 слов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33A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незначительным лексическим объемом, предусмотренным УМК «Татарча сөйләшәбез» (менее 62 слов)</w:t>
            </w:r>
          </w:p>
        </w:tc>
      </w:tr>
      <w:tr w:rsidR="002C6E8D" w:rsidRPr="00BA13E7" w14:paraId="0F3D627B" w14:textId="77777777">
        <w:trPr>
          <w:trHeight w:val="648"/>
        </w:trPr>
        <w:tc>
          <w:tcPr>
            <w:tcW w:w="0" w:type="auto"/>
            <w:vMerge/>
            <w:tcBorders>
              <w:top w:val="single" w:sz="4" w:space="0" w:color="000000"/>
              <w:left w:val="single" w:sz="4" w:space="0" w:color="000000"/>
              <w:bottom w:val="single" w:sz="4" w:space="0" w:color="000000"/>
              <w:right w:val="single" w:sz="4" w:space="0" w:color="000000"/>
            </w:tcBorders>
          </w:tcPr>
          <w:p w14:paraId="58F22FB6"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D508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81F9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D30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14:paraId="3AEA1AA6" w14:textId="77777777">
        <w:trPr>
          <w:trHeight w:val="726"/>
        </w:trPr>
        <w:tc>
          <w:tcPr>
            <w:tcW w:w="0" w:type="auto"/>
            <w:vMerge/>
            <w:tcBorders>
              <w:top w:val="single" w:sz="4" w:space="0" w:color="000000"/>
              <w:left w:val="single" w:sz="4" w:space="0" w:color="000000"/>
              <w:bottom w:val="single" w:sz="4" w:space="0" w:color="000000"/>
              <w:right w:val="single" w:sz="4" w:space="0" w:color="000000"/>
            </w:tcBorders>
          </w:tcPr>
          <w:p w14:paraId="40F7CA79"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F49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18F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EC72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14:paraId="7081CAD3" w14:textId="77777777">
        <w:trPr>
          <w:trHeight w:val="1015"/>
        </w:trPr>
        <w:tc>
          <w:tcPr>
            <w:tcW w:w="0" w:type="auto"/>
            <w:vMerge/>
            <w:tcBorders>
              <w:top w:val="single" w:sz="4" w:space="0" w:color="000000"/>
              <w:left w:val="single" w:sz="4" w:space="0" w:color="000000"/>
              <w:bottom w:val="single" w:sz="4" w:space="0" w:color="000000"/>
              <w:right w:val="single" w:sz="4" w:space="0" w:color="000000"/>
            </w:tcBorders>
          </w:tcPr>
          <w:p w14:paraId="420D2E1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E15C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формами вежливости, принятыми для выражения благодарности, используя соотвествующие слова татарского языка</w:t>
            </w:r>
          </w:p>
          <w:p w14:paraId="4785481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B259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E1B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14:paraId="1C729F1E" w14:textId="77777777">
        <w:trPr>
          <w:trHeight w:val="1845"/>
        </w:trPr>
        <w:tc>
          <w:tcPr>
            <w:tcW w:w="0" w:type="auto"/>
            <w:vMerge/>
            <w:tcBorders>
              <w:top w:val="single" w:sz="4" w:space="0" w:color="000000"/>
              <w:left w:val="single" w:sz="4" w:space="0" w:color="000000"/>
              <w:bottom w:val="single" w:sz="4" w:space="0" w:color="000000"/>
              <w:right w:val="single" w:sz="4" w:space="0" w:color="000000"/>
            </w:tcBorders>
          </w:tcPr>
          <w:p w14:paraId="3E4EEBE0"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BC78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1F64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3092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14:paraId="0DC4B7C6" w14:textId="77777777">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F111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FC5B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14:paraId="476020C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6F1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B889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татарского национального костюма от костюмов других народов</w:t>
            </w:r>
          </w:p>
          <w:p w14:paraId="51B452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50C0719D" w14:textId="77777777">
        <w:tc>
          <w:tcPr>
            <w:tcW w:w="0" w:type="auto"/>
            <w:vMerge/>
            <w:tcBorders>
              <w:top w:val="single" w:sz="4" w:space="0" w:color="000000"/>
              <w:left w:val="single" w:sz="4" w:space="0" w:color="000000"/>
              <w:bottom w:val="single" w:sz="4" w:space="0" w:color="000000"/>
              <w:right w:val="single" w:sz="4" w:space="0" w:color="000000"/>
            </w:tcBorders>
          </w:tcPr>
          <w:p w14:paraId="4ECADBD4"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036F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AAC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в  самостоятельной творческой  деятельности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6B3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самостоятельной творческой  деятельности</w:t>
            </w:r>
          </w:p>
        </w:tc>
      </w:tr>
      <w:tr w:rsidR="002C6E8D" w:rsidRPr="00BA13E7" w14:paraId="2B550D87" w14:textId="77777777">
        <w:tc>
          <w:tcPr>
            <w:tcW w:w="0" w:type="auto"/>
            <w:vMerge/>
            <w:tcBorders>
              <w:top w:val="single" w:sz="4" w:space="0" w:color="000000"/>
              <w:left w:val="single" w:sz="4" w:space="0" w:color="000000"/>
              <w:bottom w:val="single" w:sz="4" w:space="0" w:color="000000"/>
              <w:right w:val="single" w:sz="4" w:space="0" w:color="000000"/>
            </w:tcBorders>
          </w:tcPr>
          <w:p w14:paraId="01D37EAA"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EDF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0D9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A5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14:paraId="003BD77C" w14:textId="77777777">
        <w:tc>
          <w:tcPr>
            <w:tcW w:w="0" w:type="auto"/>
            <w:vMerge/>
            <w:tcBorders>
              <w:top w:val="single" w:sz="4" w:space="0" w:color="000000"/>
              <w:left w:val="single" w:sz="4" w:space="0" w:color="000000"/>
              <w:bottom w:val="single" w:sz="4" w:space="0" w:color="000000"/>
              <w:right w:val="single" w:sz="4" w:space="0" w:color="000000"/>
            </w:tcBorders>
          </w:tcPr>
          <w:p w14:paraId="78F4B501"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0D3B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6B9C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18D6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BA13E7" w14:paraId="610C97E8" w14:textId="77777777">
        <w:tc>
          <w:tcPr>
            <w:tcW w:w="0" w:type="auto"/>
            <w:vMerge/>
            <w:tcBorders>
              <w:top w:val="single" w:sz="4" w:space="0" w:color="000000"/>
              <w:left w:val="single" w:sz="4" w:space="0" w:color="000000"/>
              <w:bottom w:val="single" w:sz="4" w:space="0" w:color="000000"/>
              <w:right w:val="single" w:sz="4" w:space="0" w:color="000000"/>
            </w:tcBorders>
          </w:tcPr>
          <w:p w14:paraId="12C662C7"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81E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C8A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BA13E7">
              <w:rPr>
                <w:rFonts w:ascii="Calibri" w:eastAsia="Calibri" w:hAnsi="Calibri" w:cs="Calibri"/>
                <w:color w:val="00B050"/>
                <w:sz w:val="20"/>
              </w:rPr>
              <w:t xml:space="preserve"> </w:t>
            </w:r>
            <w:r w:rsidRPr="00BA13E7">
              <w:rPr>
                <w:color w:val="00B050"/>
                <w:sz w:val="20"/>
              </w:rPr>
              <w:t>татарского и русского народов</w:t>
            </w:r>
            <w:r w:rsidRPr="00BA13E7">
              <w:rPr>
                <w:color w:val="000000"/>
                <w:sz w:val="20"/>
              </w:rPr>
              <w:t>, музыкальная, изобразительная, конструирование и др.)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BEA6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w:t>
            </w:r>
            <w:r w:rsidRPr="00BA13E7">
              <w:rPr>
                <w:color w:val="00B050"/>
                <w:sz w:val="20"/>
              </w:rPr>
              <w:t> татарского и русского народов</w:t>
            </w:r>
            <w:r w:rsidRPr="00BA13E7">
              <w:rPr>
                <w:color w:val="000000"/>
                <w:sz w:val="20"/>
              </w:rPr>
              <w:t>, музыкальная, изобразительная, конструирование и др.)</w:t>
            </w:r>
          </w:p>
        </w:tc>
      </w:tr>
      <w:tr w:rsidR="002C6E8D" w:rsidRPr="00BA13E7" w14:paraId="2C61DFB4" w14:textId="77777777">
        <w:trPr>
          <w:trHeight w:val="671"/>
        </w:trPr>
        <w:tc>
          <w:tcPr>
            <w:tcW w:w="17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C90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A83D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соблюдает правила личной гигиены, </w:t>
            </w:r>
            <w:r w:rsidRPr="00BA13E7">
              <w:rPr>
                <w:color w:val="00B050"/>
                <w:sz w:val="20"/>
              </w:rPr>
              <w:t xml:space="preserve">знает и называет национальные блюда и напитки: затируха (умач), азу по-татарски, казанский плов, </w:t>
            </w:r>
            <w:r w:rsidRPr="00BA13E7">
              <w:rPr>
                <w:color w:val="00B050"/>
                <w:sz w:val="20"/>
              </w:rPr>
              <w:lastRenderedPageBreak/>
              <w:t>чай с курагой и черносливом, ароматный чай.</w:t>
            </w:r>
          </w:p>
          <w:p w14:paraId="2390C3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1F0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старается соблюдать правила личной гигиены, </w:t>
            </w:r>
            <w:r w:rsidRPr="00BA13E7">
              <w:rPr>
                <w:rFonts w:ascii="Calibri" w:eastAsia="Calibri" w:hAnsi="Calibri" w:cs="Calibri"/>
                <w:color w:val="000000"/>
                <w:sz w:val="20"/>
              </w:rPr>
              <w:t> </w:t>
            </w:r>
            <w:r w:rsidRPr="00BA13E7">
              <w:rPr>
                <w:color w:val="00B050"/>
                <w:sz w:val="20"/>
              </w:rPr>
              <w:t xml:space="preserve">знает национальные блюда и напитки: затируха (умач), азу по-татарски, казанский плов, </w:t>
            </w:r>
            <w:r w:rsidRPr="00BA13E7">
              <w:rPr>
                <w:color w:val="00B050"/>
                <w:sz w:val="20"/>
              </w:rPr>
              <w:lastRenderedPageBreak/>
              <w:t>чай с курагой и черносливом, ароматный чай</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3766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соблюдает правила личной гигиены после напоминаний взрослыми,  </w:t>
            </w:r>
            <w:r w:rsidRPr="00BA13E7">
              <w:rPr>
                <w:color w:val="00B050"/>
                <w:sz w:val="20"/>
              </w:rPr>
              <w:t xml:space="preserve">знаком с  национальными блюдами и напитки: затируха (умач), азу </w:t>
            </w:r>
            <w:r w:rsidRPr="00BA13E7">
              <w:rPr>
                <w:color w:val="00B050"/>
                <w:sz w:val="20"/>
              </w:rPr>
              <w:lastRenderedPageBreak/>
              <w:t>по-татарски, казанский плов, чай с курагой и черносливом, ароматный чай.</w:t>
            </w:r>
          </w:p>
        </w:tc>
      </w:tr>
      <w:tr w:rsidR="002C6E8D" w:rsidRPr="00BA13E7" w14:paraId="646F2D74" w14:textId="77777777">
        <w:trPr>
          <w:trHeight w:val="2164"/>
        </w:trPr>
        <w:tc>
          <w:tcPr>
            <w:tcW w:w="0" w:type="auto"/>
            <w:vMerge/>
            <w:tcBorders>
              <w:top w:val="single" w:sz="4" w:space="0" w:color="000000"/>
              <w:left w:val="single" w:sz="4" w:space="0" w:color="000000"/>
              <w:bottom w:val="single" w:sz="4" w:space="0" w:color="000000"/>
              <w:right w:val="single" w:sz="4" w:space="0" w:color="000000"/>
            </w:tcBorders>
          </w:tcPr>
          <w:p w14:paraId="41CFBC28" w14:textId="77777777" w:rsidR="002C6E8D" w:rsidRPr="00BA13E7" w:rsidRDefault="002C6E8D">
            <w:pPr>
              <w:rPr>
                <w:sz w:val="20"/>
              </w:rPr>
            </w:pPr>
          </w:p>
        </w:tc>
        <w:tc>
          <w:tcPr>
            <w:tcW w:w="2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2141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A5E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E7C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14:paraId="77A0AE41" w14:textId="77777777">
        <w:tc>
          <w:tcPr>
            <w:tcW w:w="8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FAA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4</w:t>
            </w:r>
            <w:r w:rsidRPr="00BA13E7">
              <w:rPr>
                <w:b/>
                <w:color w:val="000000"/>
                <w:sz w:val="20"/>
              </w:rPr>
              <w:t xml:space="preserve">2-54 балла </w:t>
            </w:r>
            <w:r w:rsidRPr="00BA13E7">
              <w:rPr>
                <w:color w:val="000000"/>
                <w:sz w:val="20"/>
              </w:rPr>
              <w:t>– высокий уровень</w:t>
            </w:r>
          </w:p>
        </w:tc>
      </w:tr>
    </w:tbl>
    <w:p w14:paraId="6A49E401" w14:textId="77777777"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14:paraId="2FBCE5E3"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b/>
          <w:bCs/>
          <w:sz w:val="24"/>
          <w:szCs w:val="24"/>
        </w:rPr>
      </w:pPr>
      <w:r>
        <w:rPr>
          <w:b/>
          <w:bCs/>
          <w:sz w:val="24"/>
          <w:szCs w:val="24"/>
        </w:rPr>
        <w:t xml:space="preserve">5-6 лет </w:t>
      </w:r>
    </w:p>
    <w:p w14:paraId="7CCC020A"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39"/>
        <w:gridCol w:w="2638"/>
        <w:gridCol w:w="2638"/>
        <w:gridCol w:w="2638"/>
      </w:tblGrid>
      <w:tr w:rsidR="002C6E8D" w:rsidRPr="00BA13E7" w14:paraId="6B1F75FA"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72B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BF0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7E41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6B0F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185547D2" w14:textId="77777777">
        <w:tc>
          <w:tcPr>
            <w:tcW w:w="0" w:type="auto"/>
            <w:vMerge/>
            <w:tcBorders>
              <w:top w:val="single" w:sz="4" w:space="0" w:color="000000"/>
              <w:left w:val="single" w:sz="4" w:space="0" w:color="000000"/>
              <w:bottom w:val="single" w:sz="4" w:space="0" w:color="000000"/>
              <w:right w:val="single" w:sz="4" w:space="0" w:color="000000"/>
            </w:tcBorders>
          </w:tcPr>
          <w:p w14:paraId="30FDE2E5" w14:textId="77777777" w:rsidR="002C6E8D" w:rsidRPr="00BA13E7" w:rsidRDefault="002C6E8D">
            <w:pPr>
              <w:rPr>
                <w:sz w:val="20"/>
              </w:rPr>
            </w:pPr>
          </w:p>
        </w:tc>
        <w:tc>
          <w:tcPr>
            <w:tcW w:w="2420"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6F634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44F2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0FD46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48C9EA3E" w14:textId="77777777">
        <w:trPr>
          <w:trHeight w:val="112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0FE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422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BF3F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A31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14:paraId="05B8F430" w14:textId="77777777">
        <w:tc>
          <w:tcPr>
            <w:tcW w:w="0" w:type="auto"/>
            <w:vMerge/>
            <w:tcBorders>
              <w:top w:val="single" w:sz="4" w:space="0" w:color="000000"/>
              <w:left w:val="single" w:sz="4" w:space="0" w:color="000000"/>
              <w:bottom w:val="single" w:sz="4" w:space="0" w:color="000000"/>
              <w:right w:val="single" w:sz="4" w:space="0" w:color="000000"/>
            </w:tcBorders>
          </w:tcPr>
          <w:p w14:paraId="052C385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A706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9A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4D41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2C6E8D" w:rsidRPr="00BA13E7" w14:paraId="71591E45" w14:textId="77777777">
        <w:tc>
          <w:tcPr>
            <w:tcW w:w="0" w:type="auto"/>
            <w:vMerge/>
            <w:tcBorders>
              <w:top w:val="single" w:sz="4" w:space="0" w:color="000000"/>
              <w:left w:val="single" w:sz="4" w:space="0" w:color="000000"/>
              <w:bottom w:val="single" w:sz="4" w:space="0" w:color="000000"/>
              <w:right w:val="single" w:sz="4" w:space="0" w:color="000000"/>
            </w:tcBorders>
          </w:tcPr>
          <w:p w14:paraId="237C7EA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38AC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5ABF80C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D5A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6400BB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CF7B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xml:space="preserve">Почти никогда не принимает участие </w:t>
            </w:r>
            <w:r w:rsidRPr="00BA13E7">
              <w:rPr>
                <w:rFonts w:ascii="Calibri" w:eastAsia="Calibri" w:hAnsi="Calibri" w:cs="Calibri"/>
                <w:color w:val="00B050"/>
                <w:sz w:val="20"/>
              </w:rPr>
              <w:t> </w:t>
            </w:r>
            <w:r w:rsidRPr="00BA13E7">
              <w:rPr>
                <w:color w:val="00B050"/>
                <w:sz w:val="20"/>
              </w:rPr>
              <w:t>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2C6E8D" w:rsidRPr="00BA13E7" w14:paraId="326C1B9D"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02EB2CA4"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C2E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1A5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B49D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2C6E8D" w:rsidRPr="00BA13E7" w14:paraId="5A581269" w14:textId="77777777">
        <w:trPr>
          <w:trHeight w:val="129"/>
        </w:trPr>
        <w:tc>
          <w:tcPr>
            <w:tcW w:w="0" w:type="auto"/>
            <w:vMerge/>
            <w:tcBorders>
              <w:top w:val="single" w:sz="4" w:space="0" w:color="000000"/>
              <w:left w:val="single" w:sz="4" w:space="0" w:color="000000"/>
              <w:bottom w:val="single" w:sz="4" w:space="0" w:color="000000"/>
              <w:right w:val="single" w:sz="4" w:space="0" w:color="000000"/>
            </w:tcBorders>
          </w:tcPr>
          <w:p w14:paraId="786C288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BC2B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9FA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A771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14:paraId="0118CB51" w14:textId="77777777">
        <w:trPr>
          <w:trHeight w:val="279"/>
        </w:trPr>
        <w:tc>
          <w:tcPr>
            <w:tcW w:w="0" w:type="auto"/>
            <w:vMerge/>
            <w:tcBorders>
              <w:top w:val="single" w:sz="4" w:space="0" w:color="000000"/>
              <w:left w:val="single" w:sz="4" w:space="0" w:color="000000"/>
              <w:bottom w:val="single" w:sz="4" w:space="0" w:color="000000"/>
              <w:right w:val="single" w:sz="4" w:space="0" w:color="000000"/>
            </w:tcBorders>
          </w:tcPr>
          <w:p w14:paraId="7FC72A8B"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825F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6086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CC7F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14:paraId="4220D8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392A7703"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C950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D1225"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интересуется объектами и явлениями живой и неживой природы </w:t>
            </w:r>
            <w:r w:rsidRPr="00BA13E7">
              <w:rPr>
                <w:color w:val="00B050"/>
                <w:sz w:val="20"/>
              </w:rPr>
              <w:t xml:space="preserve">Республики Татарстан, </w:t>
            </w:r>
            <w:r w:rsidRPr="00BA13E7">
              <w:rPr>
                <w:color w:val="000000"/>
                <w:sz w:val="20"/>
              </w:rPr>
              <w:t>имеет некоторые представления об их взаимосвязях, сезонных изменениях, проявляет бережное отношение к окружающей природе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DDF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некоторыми объектами и явлениями живой и неживой природы </w:t>
            </w:r>
            <w:r w:rsidRPr="00BA13E7">
              <w:rPr>
                <w:color w:val="00B050"/>
                <w:sz w:val="20"/>
              </w:rPr>
              <w:t> Республики Татарстан,</w:t>
            </w:r>
            <w:r w:rsidRPr="00BA13E7">
              <w:rPr>
                <w:color w:val="000000"/>
                <w:sz w:val="20"/>
              </w:rPr>
              <w:t xml:space="preserve">, имеет представления об их взаимосвязях, сезонных изменениях, проявляет бережное отношение к окружающей природе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31A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 к   объектам и явлениям живой и неживой природы </w:t>
            </w:r>
            <w:r w:rsidRPr="00BA13E7">
              <w:rPr>
                <w:color w:val="00B050"/>
                <w:sz w:val="20"/>
              </w:rPr>
              <w:t> Республики Татарстан,</w:t>
            </w:r>
            <w:r w:rsidRPr="00BA13E7">
              <w:rPr>
                <w:color w:val="000000"/>
                <w:sz w:val="20"/>
              </w:rPr>
              <w:t xml:space="preserve">, не устанавливает взаимосвязи сезонных изменений, ограниченно проявляет заботу об окружающей природе </w:t>
            </w:r>
          </w:p>
        </w:tc>
      </w:tr>
      <w:tr w:rsidR="002C6E8D" w:rsidRPr="00BA13E7" w14:paraId="5604A889" w14:textId="77777777">
        <w:tc>
          <w:tcPr>
            <w:tcW w:w="0" w:type="auto"/>
            <w:vMerge/>
            <w:tcBorders>
              <w:top w:val="single" w:sz="4" w:space="0" w:color="000000"/>
              <w:left w:val="single" w:sz="4" w:space="0" w:color="000000"/>
              <w:bottom w:val="single" w:sz="4" w:space="0" w:color="000000"/>
              <w:right w:val="single" w:sz="4" w:space="0" w:color="000000"/>
            </w:tcBorders>
          </w:tcPr>
          <w:p w14:paraId="2D24890E"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AA53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Хорошо знаком с природоохранительной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0311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 Знает о природоохранительной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8864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Мало знает о природоохранительной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2C6E8D" w:rsidRPr="00BA13E7" w14:paraId="4B44FF04" w14:textId="77777777">
        <w:tc>
          <w:tcPr>
            <w:tcW w:w="0" w:type="auto"/>
            <w:vMerge/>
            <w:tcBorders>
              <w:top w:val="single" w:sz="4" w:space="0" w:color="000000"/>
              <w:left w:val="single" w:sz="4" w:space="0" w:color="000000"/>
              <w:bottom w:val="single" w:sz="4" w:space="0" w:color="000000"/>
              <w:right w:val="single" w:sz="4" w:space="0" w:color="000000"/>
            </w:tcBorders>
          </w:tcPr>
          <w:p w14:paraId="0BC27FF1"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2F0CE"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городе Казани как столице республики,  столице  всех татар мира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CE7C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городе Казани как столице республики,  столице  всех татар мира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488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ограничены представления о  городе Казани как столице республики,  столице  всех татар мира</w:t>
            </w:r>
          </w:p>
        </w:tc>
      </w:tr>
      <w:tr w:rsidR="002C6E8D" w:rsidRPr="00BA13E7" w14:paraId="13508B99" w14:textId="77777777">
        <w:tc>
          <w:tcPr>
            <w:tcW w:w="0" w:type="auto"/>
            <w:vMerge/>
            <w:tcBorders>
              <w:top w:val="single" w:sz="4" w:space="0" w:color="000000"/>
              <w:left w:val="single" w:sz="4" w:space="0" w:color="000000"/>
              <w:bottom w:val="single" w:sz="4" w:space="0" w:color="000000"/>
              <w:right w:val="single" w:sz="4" w:space="0" w:color="000000"/>
            </w:tcBorders>
          </w:tcPr>
          <w:p w14:paraId="30F82C8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1C682"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безошибочно узнает и называет символику республики </w:t>
            </w:r>
            <w:r w:rsidRPr="00BA13E7">
              <w:rPr>
                <w:color w:val="00B050"/>
                <w:sz w:val="20"/>
              </w:rPr>
              <w:t>Татарстан</w:t>
            </w:r>
            <w:r w:rsidRPr="00BA13E7">
              <w:rPr>
                <w:color w:val="000000"/>
                <w:sz w:val="20"/>
              </w:rPr>
              <w:t>, ее столицы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946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и называет символику республики </w:t>
            </w:r>
            <w:r w:rsidRPr="00BA13E7">
              <w:rPr>
                <w:color w:val="00B050"/>
                <w:sz w:val="20"/>
              </w:rPr>
              <w:t>Татарстан</w:t>
            </w:r>
            <w:r w:rsidRPr="00BA13E7">
              <w:rPr>
                <w:color w:val="000000"/>
                <w:sz w:val="20"/>
              </w:rPr>
              <w:t>, ее столицы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A4F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узнавать и называть символику республики </w:t>
            </w:r>
            <w:r w:rsidRPr="00BA13E7">
              <w:rPr>
                <w:color w:val="00B050"/>
                <w:sz w:val="20"/>
              </w:rPr>
              <w:t>Татарстан</w:t>
            </w:r>
            <w:r w:rsidRPr="00BA13E7">
              <w:rPr>
                <w:color w:val="000000"/>
                <w:sz w:val="20"/>
              </w:rPr>
              <w:t>, ее столицу</w:t>
            </w:r>
          </w:p>
        </w:tc>
      </w:tr>
      <w:tr w:rsidR="002C6E8D" w:rsidRPr="00BA13E7" w14:paraId="275D3B67" w14:textId="77777777">
        <w:tc>
          <w:tcPr>
            <w:tcW w:w="0" w:type="auto"/>
            <w:vMerge/>
            <w:tcBorders>
              <w:top w:val="single" w:sz="4" w:space="0" w:color="000000"/>
              <w:left w:val="single" w:sz="4" w:space="0" w:color="000000"/>
              <w:bottom w:val="single" w:sz="4" w:space="0" w:color="000000"/>
              <w:right w:val="single" w:sz="4" w:space="0" w:color="000000"/>
            </w:tcBorders>
          </w:tcPr>
          <w:p w14:paraId="14082B86"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A7D5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представление о станциях метрополитена города Казани, об их отличительных </w:t>
            </w:r>
            <w:r w:rsidRPr="00BA13E7">
              <w:rPr>
                <w:color w:val="000000"/>
                <w:sz w:val="20"/>
              </w:rPr>
              <w:lastRenderedPageBreak/>
              <w:t>особенностях, происхождении названий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714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имеет некоторое представление о станциях метрополитена города Казани, об их </w:t>
            </w:r>
            <w:r w:rsidRPr="00BA13E7">
              <w:rPr>
                <w:color w:val="000000"/>
                <w:sz w:val="20"/>
              </w:rPr>
              <w:lastRenderedPageBreak/>
              <w:t xml:space="preserve">отличительных особенностях, происхождении названий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A82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имеет представлений о станциях метрополитена города Казани, об их отличительных </w:t>
            </w:r>
            <w:r w:rsidRPr="00BA13E7">
              <w:rPr>
                <w:color w:val="000000"/>
                <w:sz w:val="20"/>
              </w:rPr>
              <w:lastRenderedPageBreak/>
              <w:t xml:space="preserve">особенностях, происхождении названий </w:t>
            </w:r>
          </w:p>
        </w:tc>
      </w:tr>
      <w:tr w:rsidR="002C6E8D" w:rsidRPr="00BA13E7" w14:paraId="7A6118BC" w14:textId="77777777">
        <w:tc>
          <w:tcPr>
            <w:tcW w:w="0" w:type="auto"/>
            <w:vMerge/>
            <w:tcBorders>
              <w:top w:val="single" w:sz="4" w:space="0" w:color="000000"/>
              <w:left w:val="single" w:sz="4" w:space="0" w:color="000000"/>
              <w:bottom w:val="single" w:sz="4" w:space="0" w:color="000000"/>
              <w:right w:val="single" w:sz="4" w:space="0" w:color="000000"/>
            </w:tcBorders>
          </w:tcPr>
          <w:p w14:paraId="3EBCA394"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C315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w:t>
            </w:r>
            <w:r w:rsidRPr="00BA13E7">
              <w:rPr>
                <w:color w:val="00B050"/>
                <w:sz w:val="20"/>
              </w:rPr>
              <w:t>города Казани</w:t>
            </w:r>
            <w:r w:rsidRPr="00BA13E7">
              <w:rPr>
                <w:color w:val="000000"/>
                <w:sz w:val="20"/>
              </w:rPr>
              <w:t xml:space="preserve">, интересуется происхождением названий улиц  родного города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DC8D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первоначальные представления о культурных достояниях, основных исторических событиях, достопримечательностях</w:t>
            </w:r>
            <w:r w:rsidRPr="00BA13E7">
              <w:rPr>
                <w:color w:val="00B050"/>
                <w:sz w:val="20"/>
              </w:rPr>
              <w:t xml:space="preserve"> города Казани</w:t>
            </w:r>
            <w:r w:rsidRPr="00BA13E7">
              <w:rPr>
                <w:color w:val="000000"/>
                <w:sz w:val="20"/>
              </w:rPr>
              <w:t xml:space="preserve">  , дифференцированно интересуется происхождением названий улиц  родного города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FECE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безразличие к  культурным достояниям, основным историческим событиям, достопримечательностям </w:t>
            </w:r>
            <w:r w:rsidRPr="00BA13E7">
              <w:rPr>
                <w:color w:val="00B050"/>
                <w:sz w:val="20"/>
              </w:rPr>
              <w:t> города Казани</w:t>
            </w:r>
            <w:r w:rsidRPr="00BA13E7">
              <w:rPr>
                <w:color w:val="000000"/>
                <w:sz w:val="20"/>
              </w:rPr>
              <w:t xml:space="preserve">, не знает о происхождении названий улиц  родного города </w:t>
            </w:r>
          </w:p>
        </w:tc>
      </w:tr>
      <w:tr w:rsidR="002C6E8D" w:rsidRPr="00BA13E7" w14:paraId="1D53A428" w14:textId="77777777">
        <w:trPr>
          <w:trHeight w:val="696"/>
        </w:trPr>
        <w:tc>
          <w:tcPr>
            <w:tcW w:w="0" w:type="auto"/>
            <w:vMerge/>
            <w:tcBorders>
              <w:top w:val="single" w:sz="4" w:space="0" w:color="000000"/>
              <w:left w:val="single" w:sz="4" w:space="0" w:color="000000"/>
              <w:bottom w:val="single" w:sz="4" w:space="0" w:color="000000"/>
              <w:right w:val="single" w:sz="4" w:space="0" w:color="000000"/>
            </w:tcBorders>
          </w:tcPr>
          <w:p w14:paraId="79FEDFED"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17C3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6F9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C49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14:paraId="77E813FC"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2C6E8D" w:rsidRPr="00BA13E7" w14:paraId="32BEEA50" w14:textId="77777777">
        <w:tc>
          <w:tcPr>
            <w:tcW w:w="0" w:type="auto"/>
            <w:vMerge/>
            <w:tcBorders>
              <w:top w:val="single" w:sz="4" w:space="0" w:color="000000"/>
              <w:left w:val="single" w:sz="4" w:space="0" w:color="000000"/>
              <w:bottom w:val="single" w:sz="4" w:space="0" w:color="000000"/>
              <w:right w:val="single" w:sz="4" w:space="0" w:color="000000"/>
            </w:tcBorders>
          </w:tcPr>
          <w:p w14:paraId="2CCD64E1"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3D71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p w14:paraId="4E80696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83D2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FE0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14:paraId="2C1F060F" w14:textId="77777777">
        <w:tc>
          <w:tcPr>
            <w:tcW w:w="0" w:type="auto"/>
            <w:vMerge/>
            <w:tcBorders>
              <w:top w:val="single" w:sz="4" w:space="0" w:color="000000"/>
              <w:left w:val="single" w:sz="4" w:space="0" w:color="000000"/>
              <w:bottom w:val="single" w:sz="4" w:space="0" w:color="000000"/>
              <w:right w:val="single" w:sz="4" w:space="0" w:color="000000"/>
            </w:tcBorders>
          </w:tcPr>
          <w:p w14:paraId="612FBE13"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BD5E3"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выдающихся деятелей литературы и искусства </w:t>
            </w:r>
            <w:r w:rsidRPr="00BA13E7">
              <w:rPr>
                <w:color w:val="00B050"/>
                <w:sz w:val="20"/>
              </w:rPr>
              <w:t>Республики Татарстан</w:t>
            </w:r>
            <w:r w:rsidRPr="00BA13E7">
              <w:rPr>
                <w:color w:val="000000"/>
                <w:sz w:val="20"/>
              </w:rPr>
              <w:t>, может их назвать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9506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интересуется и слушает о жизни и творчестве выдающихся деятелей литературы и искусства </w:t>
            </w:r>
            <w:r w:rsidRPr="00BA13E7">
              <w:rPr>
                <w:color w:val="00B050"/>
                <w:sz w:val="20"/>
              </w:rPr>
              <w:t> Республики Татарстан</w:t>
            </w:r>
            <w:r w:rsidRPr="00BA13E7">
              <w:rPr>
                <w:color w:val="000000"/>
                <w:sz w:val="20"/>
              </w:rPr>
              <w:t>, может их назвать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DC7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14:paraId="4F26336D" w14:textId="77777777">
        <w:tc>
          <w:tcPr>
            <w:tcW w:w="0" w:type="auto"/>
            <w:vMerge/>
            <w:tcBorders>
              <w:top w:val="single" w:sz="4" w:space="0" w:color="000000"/>
              <w:left w:val="single" w:sz="4" w:space="0" w:color="000000"/>
              <w:bottom w:val="single" w:sz="4" w:space="0" w:color="000000"/>
              <w:right w:val="single" w:sz="4" w:space="0" w:color="000000"/>
            </w:tcBorders>
          </w:tcPr>
          <w:p w14:paraId="3D38403F"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57FB6"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146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0FCF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14:paraId="53E5FF1F" w14:textId="77777777">
        <w:tc>
          <w:tcPr>
            <w:tcW w:w="0" w:type="auto"/>
            <w:vMerge/>
            <w:tcBorders>
              <w:top w:val="single" w:sz="4" w:space="0" w:color="000000"/>
              <w:left w:val="single" w:sz="4" w:space="0" w:color="000000"/>
              <w:bottom w:val="single" w:sz="4" w:space="0" w:color="000000"/>
              <w:right w:val="single" w:sz="4" w:space="0" w:color="000000"/>
            </w:tcBorders>
          </w:tcPr>
          <w:p w14:paraId="078FBB50"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18FF4"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C5DB5"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3A8F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BA13E7" w14:paraId="693EB422"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9179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Речевое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BA33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19C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159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2C6E8D" w:rsidRPr="00BA13E7" w14:paraId="5E0258F7" w14:textId="77777777">
        <w:tc>
          <w:tcPr>
            <w:tcW w:w="0" w:type="auto"/>
            <w:vMerge/>
            <w:tcBorders>
              <w:top w:val="single" w:sz="4" w:space="0" w:color="000000"/>
              <w:left w:val="single" w:sz="4" w:space="0" w:color="000000"/>
              <w:bottom w:val="single" w:sz="4" w:space="0" w:color="000000"/>
              <w:right w:val="single" w:sz="4" w:space="0" w:color="000000"/>
            </w:tcBorders>
          </w:tcPr>
          <w:p w14:paraId="25917211"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1B7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445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картинку,  описанную на татарском языке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1BDF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14:paraId="2E82A375" w14:textId="77777777">
        <w:tc>
          <w:tcPr>
            <w:tcW w:w="0" w:type="auto"/>
            <w:vMerge/>
            <w:tcBorders>
              <w:top w:val="single" w:sz="4" w:space="0" w:color="000000"/>
              <w:left w:val="single" w:sz="4" w:space="0" w:color="000000"/>
              <w:bottom w:val="single" w:sz="4" w:space="0" w:color="000000"/>
              <w:right w:val="single" w:sz="4" w:space="0" w:color="000000"/>
            </w:tcBorders>
          </w:tcPr>
          <w:p w14:paraId="1B1BF591"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7C7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142 слов, правильно их произносит</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CA5D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не менее 142 слов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23E0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142 слов)</w:t>
            </w:r>
          </w:p>
        </w:tc>
      </w:tr>
      <w:tr w:rsidR="002C6E8D" w:rsidRPr="00BA13E7" w14:paraId="2B2A0AB4" w14:textId="77777777">
        <w:tc>
          <w:tcPr>
            <w:tcW w:w="0" w:type="auto"/>
            <w:vMerge/>
            <w:tcBorders>
              <w:top w:val="single" w:sz="4" w:space="0" w:color="000000"/>
              <w:left w:val="single" w:sz="4" w:space="0" w:color="000000"/>
              <w:bottom w:val="single" w:sz="4" w:space="0" w:color="000000"/>
              <w:right w:val="single" w:sz="4" w:space="0" w:color="000000"/>
            </w:tcBorders>
          </w:tcPr>
          <w:p w14:paraId="64C57E5E"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DC53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3025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D315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к  к обучению татарскому языку </w:t>
            </w:r>
          </w:p>
        </w:tc>
      </w:tr>
      <w:tr w:rsidR="002C6E8D" w:rsidRPr="00BA13E7" w14:paraId="7956E97E" w14:textId="77777777">
        <w:tc>
          <w:tcPr>
            <w:tcW w:w="0" w:type="auto"/>
            <w:vMerge/>
            <w:tcBorders>
              <w:top w:val="single" w:sz="4" w:space="0" w:color="000000"/>
              <w:left w:val="single" w:sz="4" w:space="0" w:color="000000"/>
              <w:bottom w:val="single" w:sz="4" w:space="0" w:color="000000"/>
              <w:right w:val="single" w:sz="4" w:space="0" w:color="000000"/>
            </w:tcBorders>
          </w:tcPr>
          <w:p w14:paraId="06E9752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04A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CBD4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74D8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2C6E8D" w:rsidRPr="00BA13E7" w14:paraId="23F11E37" w14:textId="77777777">
        <w:tc>
          <w:tcPr>
            <w:tcW w:w="0" w:type="auto"/>
            <w:vMerge/>
            <w:tcBorders>
              <w:top w:val="single" w:sz="4" w:space="0" w:color="000000"/>
              <w:left w:val="single" w:sz="4" w:space="0" w:color="000000"/>
              <w:bottom w:val="single" w:sz="4" w:space="0" w:color="000000"/>
              <w:right w:val="single" w:sz="4" w:space="0" w:color="000000"/>
            </w:tcBorders>
          </w:tcPr>
          <w:p w14:paraId="16488DB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1AA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способен вступить в диалог  на татарском языке со взрослым и сверстниками</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733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вступает в диалог на татарском языке со взрослым и сверстниками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3CA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14:paraId="6F5BF7D9" w14:textId="77777777">
        <w:trPr>
          <w:trHeight w:val="648"/>
        </w:trPr>
        <w:tc>
          <w:tcPr>
            <w:tcW w:w="0" w:type="auto"/>
            <w:vMerge/>
            <w:tcBorders>
              <w:top w:val="single" w:sz="4" w:space="0" w:color="000000"/>
              <w:left w:val="single" w:sz="4" w:space="0" w:color="000000"/>
              <w:bottom w:val="single" w:sz="4" w:space="0" w:color="000000"/>
              <w:right w:val="single" w:sz="4" w:space="0" w:color="000000"/>
            </w:tcBorders>
          </w:tcPr>
          <w:p w14:paraId="7420DF8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CE73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C5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B6E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потребность в общении отсутствует,  в естественной ситуации общения обращается по мере необходимости, предпочитает уединение</w:t>
            </w:r>
          </w:p>
        </w:tc>
      </w:tr>
      <w:tr w:rsidR="002C6E8D" w:rsidRPr="00BA13E7" w14:paraId="7FB59DFE" w14:textId="77777777">
        <w:trPr>
          <w:trHeight w:val="1405"/>
        </w:trPr>
        <w:tc>
          <w:tcPr>
            <w:tcW w:w="0" w:type="auto"/>
            <w:vMerge/>
            <w:tcBorders>
              <w:top w:val="single" w:sz="4" w:space="0" w:color="000000"/>
              <w:left w:val="single" w:sz="4" w:space="0" w:color="000000"/>
              <w:bottom w:val="single" w:sz="4" w:space="0" w:color="000000"/>
              <w:right w:val="single" w:sz="4" w:space="0" w:color="000000"/>
            </w:tcBorders>
          </w:tcPr>
          <w:p w14:paraId="364032A0"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2E21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86E8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достичь  результата, заданного дидактической (лексической) игрой, допускает ошибки</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46F7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достижении  результата, заданного дидактической (лексической) игрой</w:t>
            </w:r>
          </w:p>
        </w:tc>
      </w:tr>
      <w:tr w:rsidR="002C6E8D" w:rsidRPr="00BA13E7" w14:paraId="7888B210" w14:textId="77777777">
        <w:trPr>
          <w:trHeight w:val="2288"/>
        </w:trPr>
        <w:tc>
          <w:tcPr>
            <w:tcW w:w="0" w:type="auto"/>
            <w:vMerge/>
            <w:tcBorders>
              <w:top w:val="single" w:sz="4" w:space="0" w:color="000000"/>
              <w:left w:val="single" w:sz="4" w:space="0" w:color="000000"/>
              <w:bottom w:val="single" w:sz="4" w:space="0" w:color="000000"/>
              <w:right w:val="single" w:sz="4" w:space="0" w:color="000000"/>
            </w:tcBorders>
          </w:tcPr>
          <w:p w14:paraId="757B1115"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B3D8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52B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03E0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2C6E8D" w:rsidRPr="00BA13E7" w14:paraId="2B2BD12D" w14:textId="77777777">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4050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0C53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A9E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6043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14:paraId="4D35D455" w14:textId="77777777">
        <w:trPr>
          <w:trHeight w:val="274"/>
        </w:trPr>
        <w:tc>
          <w:tcPr>
            <w:tcW w:w="0" w:type="auto"/>
            <w:vMerge/>
            <w:tcBorders>
              <w:top w:val="single" w:sz="4" w:space="0" w:color="000000"/>
              <w:left w:val="single" w:sz="4" w:space="0" w:color="000000"/>
              <w:bottom w:val="single" w:sz="4" w:space="0" w:color="000000"/>
              <w:right w:val="single" w:sz="4" w:space="0" w:color="000000"/>
            </w:tcBorders>
          </w:tcPr>
          <w:p w14:paraId="4B046B1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E011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14:paraId="79CD9D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44EF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696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видит  отличий русского национального костюма от костюмов других народов</w:t>
            </w:r>
          </w:p>
          <w:p w14:paraId="6DF78F0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7A4D760F" w14:textId="77777777">
        <w:tc>
          <w:tcPr>
            <w:tcW w:w="0" w:type="auto"/>
            <w:vMerge/>
            <w:tcBorders>
              <w:top w:val="single" w:sz="4" w:space="0" w:color="000000"/>
              <w:left w:val="single" w:sz="4" w:space="0" w:color="000000"/>
              <w:bottom w:val="single" w:sz="4" w:space="0" w:color="000000"/>
              <w:right w:val="single" w:sz="4" w:space="0" w:color="000000"/>
            </w:tcBorders>
          </w:tcPr>
          <w:p w14:paraId="251F98EC"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A59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CF1F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B7C5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2C6E8D" w:rsidRPr="00BA13E7" w14:paraId="18CE405B" w14:textId="77777777">
        <w:tc>
          <w:tcPr>
            <w:tcW w:w="0" w:type="auto"/>
            <w:vMerge/>
            <w:tcBorders>
              <w:top w:val="single" w:sz="4" w:space="0" w:color="000000"/>
              <w:left w:val="single" w:sz="4" w:space="0" w:color="000000"/>
              <w:bottom w:val="single" w:sz="4" w:space="0" w:color="000000"/>
              <w:right w:val="single" w:sz="4" w:space="0" w:color="000000"/>
            </w:tcBorders>
          </w:tcPr>
          <w:p w14:paraId="08B71719"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DDCB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85E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E13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14:paraId="661E06AB" w14:textId="77777777">
        <w:tc>
          <w:tcPr>
            <w:tcW w:w="0" w:type="auto"/>
            <w:vMerge/>
            <w:tcBorders>
              <w:top w:val="single" w:sz="4" w:space="0" w:color="000000"/>
              <w:left w:val="single" w:sz="4" w:space="0" w:color="000000"/>
              <w:bottom w:val="single" w:sz="4" w:space="0" w:color="000000"/>
              <w:right w:val="single" w:sz="4" w:space="0" w:color="000000"/>
            </w:tcBorders>
          </w:tcPr>
          <w:p w14:paraId="3B8799FB"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B117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AEA6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F9D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2C6E8D" w:rsidRPr="00BA13E7" w14:paraId="22A28842" w14:textId="77777777">
        <w:tc>
          <w:tcPr>
            <w:tcW w:w="0" w:type="auto"/>
            <w:vMerge/>
            <w:tcBorders>
              <w:top w:val="single" w:sz="4" w:space="0" w:color="000000"/>
              <w:left w:val="single" w:sz="4" w:space="0" w:color="000000"/>
              <w:bottom w:val="single" w:sz="4" w:space="0" w:color="000000"/>
              <w:right w:val="single" w:sz="4" w:space="0" w:color="000000"/>
            </w:tcBorders>
          </w:tcPr>
          <w:p w14:paraId="28F2B34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4668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отражает сюжеты по мотивам татарских народных сказок</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D808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иногда отражает сюжеты по мотивам татарских народных сказок</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020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аппликации, лепке, рисовании  не отражает сюжеты по мотивам татарских народных сказок</w:t>
            </w:r>
          </w:p>
        </w:tc>
      </w:tr>
      <w:tr w:rsidR="002C6E8D" w:rsidRPr="00BA13E7" w14:paraId="2FB3FF9A" w14:textId="77777777">
        <w:tc>
          <w:tcPr>
            <w:tcW w:w="0" w:type="auto"/>
            <w:vMerge/>
            <w:tcBorders>
              <w:top w:val="single" w:sz="4" w:space="0" w:color="000000"/>
              <w:left w:val="single" w:sz="4" w:space="0" w:color="000000"/>
              <w:bottom w:val="single" w:sz="4" w:space="0" w:color="000000"/>
              <w:right w:val="single" w:sz="4" w:space="0" w:color="000000"/>
            </w:tcBorders>
          </w:tcPr>
          <w:p w14:paraId="50520AE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9A30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00C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народную музыку, музыкальные произведения татарских композиторов, эмоционально на них отзывается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1C80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14:paraId="6C995419" w14:textId="77777777">
        <w:tc>
          <w:tcPr>
            <w:tcW w:w="0" w:type="auto"/>
            <w:vMerge/>
            <w:tcBorders>
              <w:top w:val="single" w:sz="4" w:space="0" w:color="000000"/>
              <w:left w:val="single" w:sz="4" w:space="0" w:color="000000"/>
              <w:bottom w:val="single" w:sz="4" w:space="0" w:color="000000"/>
              <w:right w:val="single" w:sz="4" w:space="0" w:color="000000"/>
            </w:tcBorders>
          </w:tcPr>
          <w:p w14:paraId="27617404"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C72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BC9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4C9A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путает звучание Государственного гимна Республики Татарстан с другими музыкальными произведениями</w:t>
            </w:r>
          </w:p>
        </w:tc>
      </w:tr>
      <w:tr w:rsidR="002C6E8D" w:rsidRPr="00BA13E7" w14:paraId="240248AC" w14:textId="77777777">
        <w:tc>
          <w:tcPr>
            <w:tcW w:w="0" w:type="auto"/>
            <w:vMerge/>
            <w:tcBorders>
              <w:top w:val="single" w:sz="4" w:space="0" w:color="000000"/>
              <w:left w:val="single" w:sz="4" w:space="0" w:color="000000"/>
              <w:bottom w:val="single" w:sz="4" w:space="0" w:color="000000"/>
              <w:right w:val="single" w:sz="4" w:space="0" w:color="000000"/>
            </w:tcBorders>
          </w:tcPr>
          <w:p w14:paraId="513C3F03"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A40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исполняет татарские песни, танцы,  участвует в татарских народных праздниках, водит хороводы</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172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58C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14:paraId="65AEFA11" w14:textId="77777777" w:rsidTr="00BA13E7">
        <w:trPr>
          <w:trHeight w:val="3675"/>
        </w:trPr>
        <w:tc>
          <w:tcPr>
            <w:tcW w:w="0" w:type="auto"/>
            <w:vMerge/>
            <w:tcBorders>
              <w:top w:val="single" w:sz="4" w:space="0" w:color="000000"/>
              <w:left w:val="single" w:sz="4" w:space="0" w:color="000000"/>
              <w:bottom w:val="single" w:sz="4" w:space="0" w:color="000000"/>
              <w:right w:val="single" w:sz="4" w:space="0" w:color="000000"/>
            </w:tcBorders>
          </w:tcPr>
          <w:p w14:paraId="06AAA4AA"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BBE6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3B1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8D92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14:paraId="2E97BDDE" w14:textId="77777777">
        <w:trPr>
          <w:trHeight w:val="671"/>
        </w:trPr>
        <w:tc>
          <w:tcPr>
            <w:tcW w:w="16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C3CA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0069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ценностях здорового образа жизни, </w:t>
            </w:r>
            <w:r w:rsidRPr="00BA13E7">
              <w:rPr>
                <w:color w:val="00B050"/>
                <w:sz w:val="20"/>
              </w:rPr>
              <w:t>о «режиме здорового питания», о национальных изделиях из теста: эчпочмак, бэлиш, бэккэн, кыстыбый, кабартма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8ED7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о ценностях здорового образа жизни, </w:t>
            </w:r>
            <w:r w:rsidRPr="00BA13E7">
              <w:rPr>
                <w:color w:val="00B050"/>
                <w:sz w:val="20"/>
              </w:rPr>
              <w:t> о «режиме здорового питания», о национальных изделиях из теста: эчпочмак, бэлиш, бэккэн, кыстыбый, кабартма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A298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 ценностях здорового образа жизни</w:t>
            </w:r>
          </w:p>
        </w:tc>
      </w:tr>
      <w:tr w:rsidR="002C6E8D" w:rsidRPr="00BA13E7" w14:paraId="4D37CB0B" w14:textId="77777777">
        <w:trPr>
          <w:trHeight w:val="671"/>
        </w:trPr>
        <w:tc>
          <w:tcPr>
            <w:tcW w:w="0" w:type="auto"/>
            <w:vMerge/>
            <w:tcBorders>
              <w:top w:val="single" w:sz="4" w:space="0" w:color="000000"/>
              <w:left w:val="single" w:sz="4" w:space="0" w:color="000000"/>
              <w:bottom w:val="single" w:sz="4" w:space="0" w:color="000000"/>
              <w:right w:val="single" w:sz="4" w:space="0" w:color="000000"/>
            </w:tcBorders>
          </w:tcPr>
          <w:p w14:paraId="0E5BAC5E"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046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CBA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F5FB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2C6E8D" w:rsidRPr="00BA13E7" w14:paraId="64941349" w14:textId="77777777">
        <w:trPr>
          <w:trHeight w:val="271"/>
        </w:trPr>
        <w:tc>
          <w:tcPr>
            <w:tcW w:w="0" w:type="auto"/>
            <w:vMerge/>
            <w:tcBorders>
              <w:top w:val="single" w:sz="4" w:space="0" w:color="000000"/>
              <w:left w:val="single" w:sz="4" w:space="0" w:color="000000"/>
              <w:bottom w:val="single" w:sz="4" w:space="0" w:color="000000"/>
              <w:right w:val="single" w:sz="4" w:space="0" w:color="000000"/>
            </w:tcBorders>
          </w:tcPr>
          <w:p w14:paraId="70753DA2"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6B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A42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 полное представление о некоторых летних видах спорта и некоторых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1624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ограниченно  владеет информацией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r>
      <w:tr w:rsidR="002C6E8D" w:rsidRPr="00BA13E7" w14:paraId="06C76527" w14:textId="77777777" w:rsidTr="00BA13E7">
        <w:trPr>
          <w:trHeight w:val="1888"/>
        </w:trPr>
        <w:tc>
          <w:tcPr>
            <w:tcW w:w="0" w:type="auto"/>
            <w:vMerge/>
            <w:tcBorders>
              <w:top w:val="single" w:sz="4" w:space="0" w:color="000000"/>
              <w:left w:val="single" w:sz="4" w:space="0" w:color="000000"/>
              <w:bottom w:val="single" w:sz="4" w:space="0" w:color="000000"/>
              <w:right w:val="single" w:sz="4" w:space="0" w:color="000000"/>
            </w:tcBorders>
          </w:tcPr>
          <w:p w14:paraId="1FB4BB07" w14:textId="77777777" w:rsidR="002C6E8D" w:rsidRPr="00BA13E7" w:rsidRDefault="002C6E8D">
            <w:pPr>
              <w:rPr>
                <w:sz w:val="20"/>
              </w:rPr>
            </w:pP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7B76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подвижных играх, играх-состязаниях</w:t>
            </w:r>
            <w:r w:rsidRPr="00BA13E7">
              <w:rPr>
                <w:color w:val="00B050"/>
                <w:sz w:val="20"/>
              </w:rPr>
              <w:t>: «Бег в мешках», «Бег с коромыслом», «Бег с яйцом», «Катык», «Разбивание горшков» и др</w:t>
            </w:r>
          </w:p>
        </w:tc>
        <w:tc>
          <w:tcPr>
            <w:tcW w:w="2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4160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подвижных играх, играх-состязаниях: </w:t>
            </w:r>
            <w:r w:rsidRPr="00BA13E7">
              <w:rPr>
                <w:color w:val="00B050"/>
                <w:sz w:val="20"/>
              </w:rPr>
              <w:t>«Бег в мешках», «Бег с коромыслом», «Бег с яйцом», «Катык», «Разбивание горшков» и др</w:t>
            </w:r>
          </w:p>
        </w:tc>
        <w:tc>
          <w:tcPr>
            <w:tcW w:w="24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CFCB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двигательную активность в  национальных подвижных играх, играх-состязаниях:  </w:t>
            </w:r>
            <w:r w:rsidRPr="00BA13E7">
              <w:rPr>
                <w:color w:val="00B050"/>
                <w:sz w:val="20"/>
              </w:rPr>
              <w:t>«Бег в мешках», «Бег с коромыслом», «Бег с яйцом», «Катык», «Разбивание горшков» и др</w:t>
            </w:r>
          </w:p>
        </w:tc>
      </w:tr>
      <w:tr w:rsidR="002C6E8D" w:rsidRPr="00BA13E7" w14:paraId="156C8E90" w14:textId="77777777">
        <w:tc>
          <w:tcPr>
            <w:tcW w:w="890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041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0-15 баллов</w:t>
            </w:r>
            <w:r w:rsidRPr="00BA13E7">
              <w:rPr>
                <w:color w:val="000000"/>
                <w:sz w:val="20"/>
              </w:rPr>
              <w:t xml:space="preserve"> – низкий уровень, </w:t>
            </w:r>
            <w:r w:rsidRPr="00BA13E7">
              <w:rPr>
                <w:b/>
                <w:color w:val="000000"/>
                <w:sz w:val="20"/>
              </w:rPr>
              <w:t>18-64 баллов</w:t>
            </w:r>
            <w:r w:rsidRPr="00BA13E7">
              <w:rPr>
                <w:color w:val="000000"/>
                <w:sz w:val="20"/>
              </w:rPr>
              <w:t xml:space="preserve"> – средний, </w:t>
            </w:r>
            <w:r w:rsidRPr="00BA13E7">
              <w:rPr>
                <w:b/>
                <w:color w:val="000000"/>
                <w:sz w:val="20"/>
              </w:rPr>
              <w:t xml:space="preserve">67-80 баллов </w:t>
            </w:r>
            <w:r w:rsidRPr="00BA13E7">
              <w:rPr>
                <w:color w:val="000000"/>
                <w:sz w:val="20"/>
              </w:rPr>
              <w:t>– высокий уровень</w:t>
            </w:r>
          </w:p>
        </w:tc>
      </w:tr>
    </w:tbl>
    <w:p w14:paraId="00A5EFC6" w14:textId="77777777"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14:paraId="78EC4103" w14:textId="77777777" w:rsidR="002C6E8D" w:rsidRDefault="002C6E8D">
      <w:pPr>
        <w:pBdr>
          <w:top w:val="none" w:sz="4" w:space="0" w:color="000000"/>
          <w:left w:val="none" w:sz="4" w:space="0" w:color="000000"/>
          <w:bottom w:val="none" w:sz="4" w:space="0" w:color="000000"/>
          <w:right w:val="none" w:sz="4" w:space="0" w:color="000000"/>
        </w:pBdr>
        <w:spacing w:line="330" w:lineRule="atLeast"/>
        <w:jc w:val="left"/>
        <w:rPr>
          <w:b/>
          <w:bCs/>
          <w:color w:val="000000"/>
          <w:sz w:val="28"/>
          <w:szCs w:val="28"/>
        </w:rPr>
      </w:pPr>
    </w:p>
    <w:p w14:paraId="1A87183D"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color w:val="000000"/>
          <w:sz w:val="24"/>
          <w:szCs w:val="24"/>
        </w:rPr>
        <w:t>6-7 лет</w:t>
      </w:r>
    </w:p>
    <w:p w14:paraId="4BB99CD3"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95"/>
        <w:gridCol w:w="2585"/>
        <w:gridCol w:w="2714"/>
        <w:gridCol w:w="2659"/>
      </w:tblGrid>
      <w:tr w:rsidR="002C6E8D" w:rsidRPr="00BA13E7" w14:paraId="07B9A272" w14:textId="7777777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21B2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7779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85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138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502C1EC6" w14:textId="77777777">
        <w:tc>
          <w:tcPr>
            <w:tcW w:w="0" w:type="auto"/>
            <w:vMerge/>
            <w:tcBorders>
              <w:top w:val="single" w:sz="4" w:space="0" w:color="000000"/>
              <w:left w:val="single" w:sz="4" w:space="0" w:color="000000"/>
              <w:bottom w:val="single" w:sz="4" w:space="0" w:color="000000"/>
              <w:right w:val="single" w:sz="4" w:space="0" w:color="000000"/>
            </w:tcBorders>
          </w:tcPr>
          <w:p w14:paraId="77999A58" w14:textId="77777777" w:rsidR="002C6E8D" w:rsidRPr="00BA13E7" w:rsidRDefault="002C6E8D">
            <w:pPr>
              <w:rPr>
                <w:sz w:val="20"/>
              </w:rPr>
            </w:pPr>
          </w:p>
        </w:tc>
        <w:tc>
          <w:tcPr>
            <w:tcW w:w="242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AC325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42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789E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1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5FD2F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7EC7E3A6" w14:textId="77777777">
        <w:trPr>
          <w:trHeight w:val="46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566C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39E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14:paraId="1BD3E4E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040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52F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14:paraId="58E8D2A2" w14:textId="77777777">
        <w:tc>
          <w:tcPr>
            <w:tcW w:w="0" w:type="auto"/>
            <w:vMerge/>
            <w:tcBorders>
              <w:top w:val="single" w:sz="4" w:space="0" w:color="000000"/>
              <w:left w:val="single" w:sz="4" w:space="0" w:color="000000"/>
              <w:bottom w:val="single" w:sz="4" w:space="0" w:color="000000"/>
              <w:right w:val="single" w:sz="4" w:space="0" w:color="000000"/>
            </w:tcBorders>
          </w:tcPr>
          <w:p w14:paraId="55755422"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98DD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45E9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E3B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2C6E8D" w:rsidRPr="00BA13E7" w14:paraId="2EB4C987" w14:textId="77777777">
        <w:tc>
          <w:tcPr>
            <w:tcW w:w="0" w:type="auto"/>
            <w:vMerge/>
            <w:tcBorders>
              <w:top w:val="single" w:sz="4" w:space="0" w:color="000000"/>
              <w:left w:val="single" w:sz="4" w:space="0" w:color="000000"/>
              <w:bottom w:val="single" w:sz="4" w:space="0" w:color="000000"/>
              <w:right w:val="single" w:sz="4" w:space="0" w:color="000000"/>
            </w:tcBorders>
          </w:tcPr>
          <w:p w14:paraId="76E5734E"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56B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A90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080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BA13E7" w14:paraId="5DA40CB2" w14:textId="77777777">
        <w:trPr>
          <w:trHeight w:val="1835"/>
        </w:trPr>
        <w:tc>
          <w:tcPr>
            <w:tcW w:w="0" w:type="auto"/>
            <w:vMerge/>
            <w:tcBorders>
              <w:top w:val="single" w:sz="4" w:space="0" w:color="000000"/>
              <w:left w:val="single" w:sz="4" w:space="0" w:color="000000"/>
              <w:bottom w:val="single" w:sz="4" w:space="0" w:color="000000"/>
              <w:right w:val="single" w:sz="4" w:space="0" w:color="000000"/>
            </w:tcBorders>
          </w:tcPr>
          <w:p w14:paraId="68A4154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26CA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Pr="00BA13E7">
              <w:rPr>
                <w:color w:val="00B050"/>
                <w:sz w:val="20"/>
              </w:rPr>
              <w:t>Татарстан, городе 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F7DF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 общается со взрослым как источником разнообразной информации о природном и социальном мире, о всемирных событиях, событиях в стране, республике </w:t>
            </w:r>
            <w:r w:rsidRPr="00BA13E7">
              <w:rPr>
                <w:color w:val="00B050"/>
                <w:sz w:val="20"/>
              </w:rPr>
              <w:t> Татарстан, городе 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130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 природном и социальном мире, о всемирных событиях, событиях в стране, республике </w:t>
            </w:r>
            <w:r w:rsidRPr="00BA13E7">
              <w:rPr>
                <w:color w:val="00B050"/>
                <w:sz w:val="20"/>
              </w:rPr>
              <w:t> Татарстан, городе Казани</w:t>
            </w:r>
          </w:p>
        </w:tc>
      </w:tr>
      <w:tr w:rsidR="002C6E8D" w:rsidRPr="00BA13E7" w14:paraId="02764EE7" w14:textId="77777777">
        <w:trPr>
          <w:trHeight w:val="129"/>
        </w:trPr>
        <w:tc>
          <w:tcPr>
            <w:tcW w:w="0" w:type="auto"/>
            <w:vMerge/>
            <w:tcBorders>
              <w:top w:val="single" w:sz="4" w:space="0" w:color="000000"/>
              <w:left w:val="single" w:sz="4" w:space="0" w:color="000000"/>
              <w:bottom w:val="single" w:sz="4" w:space="0" w:color="000000"/>
              <w:right w:val="single" w:sz="4" w:space="0" w:color="000000"/>
            </w:tcBorders>
          </w:tcPr>
          <w:p w14:paraId="7987F1E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965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D6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4F9F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14:paraId="1DA98BEE" w14:textId="77777777">
        <w:trPr>
          <w:trHeight w:val="274"/>
        </w:trPr>
        <w:tc>
          <w:tcPr>
            <w:tcW w:w="0" w:type="auto"/>
            <w:vMerge/>
            <w:tcBorders>
              <w:top w:val="single" w:sz="4" w:space="0" w:color="000000"/>
              <w:left w:val="single" w:sz="4" w:space="0" w:color="000000"/>
              <w:bottom w:val="single" w:sz="4" w:space="0" w:color="000000"/>
              <w:right w:val="single" w:sz="4" w:space="0" w:color="000000"/>
            </w:tcBorders>
          </w:tcPr>
          <w:p w14:paraId="0FBDA30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E6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9A58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FB54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2C6E8D" w:rsidRPr="00BA13E7" w14:paraId="0D5D9520" w14:textId="7777777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9F2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ACED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w:t>
            </w:r>
            <w:r w:rsidRPr="00BA13E7">
              <w:rPr>
                <w:color w:val="000000"/>
                <w:sz w:val="20"/>
              </w:rPr>
              <w:lastRenderedPageBreak/>
              <w:t>и этнических различиях между людьми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DD1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E27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14:paraId="705B6100" w14:textId="77777777">
        <w:tc>
          <w:tcPr>
            <w:tcW w:w="0" w:type="auto"/>
            <w:vMerge/>
            <w:tcBorders>
              <w:top w:val="single" w:sz="4" w:space="0" w:color="000000"/>
              <w:left w:val="single" w:sz="4" w:space="0" w:color="000000"/>
              <w:bottom w:val="single" w:sz="4" w:space="0" w:color="000000"/>
              <w:right w:val="single" w:sz="4" w:space="0" w:color="000000"/>
            </w:tcBorders>
          </w:tcPr>
          <w:p w14:paraId="5A2E95C2"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428F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45E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и уважение по отношению к культуре представителей других национальностей, допускаются конфликты в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5702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BA13E7" w14:paraId="4847493A" w14:textId="77777777">
        <w:tc>
          <w:tcPr>
            <w:tcW w:w="0" w:type="auto"/>
            <w:vMerge/>
            <w:tcBorders>
              <w:top w:val="single" w:sz="4" w:space="0" w:color="000000"/>
              <w:left w:val="single" w:sz="4" w:space="0" w:color="000000"/>
              <w:bottom w:val="single" w:sz="4" w:space="0" w:color="000000"/>
              <w:right w:val="single" w:sz="4" w:space="0" w:color="000000"/>
            </w:tcBorders>
          </w:tcPr>
          <w:p w14:paraId="7CA5340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B156A"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Pr="00BA13E7">
              <w:rPr>
                <w:color w:val="00B050"/>
                <w:sz w:val="20"/>
              </w:rPr>
              <w:t>республикиТатарстан</w:t>
            </w:r>
            <w:r w:rsidRPr="00BA13E7">
              <w:rPr>
                <w:color w:val="000000"/>
                <w:sz w:val="20"/>
              </w:rPr>
              <w:t>, интересуется происхождением их названий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167F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некоторые особенности крупных городов </w:t>
            </w:r>
            <w:r w:rsidRPr="00BA13E7">
              <w:rPr>
                <w:color w:val="00B050"/>
                <w:sz w:val="20"/>
              </w:rPr>
              <w:t> республики Татарстан</w:t>
            </w:r>
            <w:r w:rsidRPr="00BA13E7">
              <w:rPr>
                <w:color w:val="000000"/>
                <w:sz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F1EA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названия некоторых городов </w:t>
            </w:r>
            <w:r w:rsidRPr="00BA13E7">
              <w:rPr>
                <w:color w:val="00B050"/>
                <w:sz w:val="20"/>
              </w:rPr>
              <w:t> республики Татарстан</w:t>
            </w:r>
            <w:r w:rsidRPr="00BA13E7">
              <w:rPr>
                <w:color w:val="000000"/>
                <w:sz w:val="20"/>
              </w:rPr>
              <w:t>, отдельные  достопримечательности, не ассоциирует название города с его месторасположением</w:t>
            </w:r>
          </w:p>
        </w:tc>
      </w:tr>
      <w:tr w:rsidR="002C6E8D" w:rsidRPr="00BA13E7" w14:paraId="7E56819F" w14:textId="77777777">
        <w:tc>
          <w:tcPr>
            <w:tcW w:w="0" w:type="auto"/>
            <w:vMerge/>
            <w:tcBorders>
              <w:top w:val="single" w:sz="4" w:space="0" w:color="000000"/>
              <w:left w:val="single" w:sz="4" w:space="0" w:color="000000"/>
              <w:bottom w:val="single" w:sz="4" w:space="0" w:color="000000"/>
              <w:right w:val="single" w:sz="4" w:space="0" w:color="000000"/>
            </w:tcBorders>
          </w:tcPr>
          <w:p w14:paraId="71D1132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7C9C1"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3D92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природоохранительной деятельности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FEBD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2C6E8D" w:rsidRPr="00BA13E7" w14:paraId="2FE465BE" w14:textId="77777777">
        <w:tc>
          <w:tcPr>
            <w:tcW w:w="0" w:type="auto"/>
            <w:vMerge/>
            <w:tcBorders>
              <w:top w:val="single" w:sz="4" w:space="0" w:color="000000"/>
              <w:left w:val="single" w:sz="4" w:space="0" w:color="000000"/>
              <w:bottom w:val="single" w:sz="4" w:space="0" w:color="000000"/>
              <w:right w:val="single" w:sz="4" w:space="0" w:color="000000"/>
            </w:tcBorders>
          </w:tcPr>
          <w:p w14:paraId="57B7A2BA"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A9E0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имеет представление о республике Татарстан,узнает и безошибочно называет символику республики (флаг, герб, гимн)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E227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w:t>
            </w:r>
            <w:r w:rsidRPr="00BA13E7">
              <w:rPr>
                <w:color w:val="00B050"/>
                <w:sz w:val="20"/>
              </w:rPr>
              <w:t xml:space="preserve"> республике Татарстан</w:t>
            </w:r>
            <w:r w:rsidRPr="00BA13E7">
              <w:rPr>
                <w:color w:val="000000"/>
                <w:sz w:val="20"/>
              </w:rPr>
              <w:t xml:space="preserve">, узнает и называет символику </w:t>
            </w:r>
            <w:r w:rsidRPr="00BA13E7">
              <w:rPr>
                <w:color w:val="00B050"/>
                <w:sz w:val="20"/>
              </w:rPr>
              <w:t>республики</w:t>
            </w:r>
            <w:r w:rsidRPr="00BA13E7">
              <w:rPr>
                <w:color w:val="000000"/>
                <w:sz w:val="20"/>
              </w:rPr>
              <w:t xml:space="preserve"> (флаг, герб, гимн)</w:t>
            </w:r>
          </w:p>
          <w:p w14:paraId="7A3C8BC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BA17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w:t>
            </w:r>
            <w:r w:rsidRPr="00BA13E7">
              <w:rPr>
                <w:color w:val="00B050"/>
                <w:sz w:val="20"/>
              </w:rPr>
              <w:t>республике Татарстан</w:t>
            </w:r>
            <w:r w:rsidRPr="00BA13E7">
              <w:rPr>
                <w:color w:val="000000"/>
                <w:sz w:val="20"/>
              </w:rPr>
              <w:t xml:space="preserve"> как своей стране, не знает символику </w:t>
            </w:r>
            <w:r w:rsidRPr="00BA13E7">
              <w:rPr>
                <w:color w:val="00B050"/>
                <w:sz w:val="20"/>
              </w:rPr>
              <w:t>республики</w:t>
            </w:r>
            <w:r w:rsidRPr="00BA13E7">
              <w:rPr>
                <w:color w:val="000000"/>
                <w:sz w:val="20"/>
              </w:rPr>
              <w:t xml:space="preserve"> (флаг, герб, гимн)</w:t>
            </w:r>
          </w:p>
          <w:p w14:paraId="41FD5C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43298E11" w14:textId="77777777">
        <w:tc>
          <w:tcPr>
            <w:tcW w:w="0" w:type="auto"/>
            <w:vMerge/>
            <w:tcBorders>
              <w:top w:val="single" w:sz="4" w:space="0" w:color="000000"/>
              <w:left w:val="single" w:sz="4" w:space="0" w:color="000000"/>
              <w:bottom w:val="single" w:sz="4" w:space="0" w:color="000000"/>
              <w:right w:val="single" w:sz="4" w:space="0" w:color="000000"/>
            </w:tcBorders>
          </w:tcPr>
          <w:p w14:paraId="68200715"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CA1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887B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A6F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14:paraId="223CE24E" w14:textId="77777777">
        <w:trPr>
          <w:trHeight w:val="696"/>
        </w:trPr>
        <w:tc>
          <w:tcPr>
            <w:tcW w:w="0" w:type="auto"/>
            <w:vMerge/>
            <w:tcBorders>
              <w:top w:val="single" w:sz="4" w:space="0" w:color="000000"/>
              <w:left w:val="single" w:sz="4" w:space="0" w:color="000000"/>
              <w:bottom w:val="single" w:sz="4" w:space="0" w:color="000000"/>
              <w:right w:val="single" w:sz="4" w:space="0" w:color="000000"/>
            </w:tcBorders>
          </w:tcPr>
          <w:p w14:paraId="2C3BF187"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D89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6775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C6B4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2C6E8D" w:rsidRPr="00BA13E7" w14:paraId="0402F013" w14:textId="77777777">
        <w:tc>
          <w:tcPr>
            <w:tcW w:w="0" w:type="auto"/>
            <w:vMerge/>
            <w:tcBorders>
              <w:top w:val="single" w:sz="4" w:space="0" w:color="000000"/>
              <w:left w:val="single" w:sz="4" w:space="0" w:color="000000"/>
              <w:bottom w:val="single" w:sz="4" w:space="0" w:color="000000"/>
              <w:right w:val="single" w:sz="4" w:space="0" w:color="000000"/>
            </w:tcBorders>
          </w:tcPr>
          <w:p w14:paraId="14C29DC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CCF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E848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к  истории  Республики Татарстан и основным   достопримечательностям её столицы</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DF73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истории Республики Татарстан, основным достопримечательностям её столицы </w:t>
            </w:r>
          </w:p>
        </w:tc>
      </w:tr>
      <w:tr w:rsidR="002C6E8D" w:rsidRPr="00BA13E7" w14:paraId="44008A83" w14:textId="77777777">
        <w:trPr>
          <w:trHeight w:val="981"/>
        </w:trPr>
        <w:tc>
          <w:tcPr>
            <w:tcW w:w="0" w:type="auto"/>
            <w:vMerge/>
            <w:tcBorders>
              <w:top w:val="single" w:sz="4" w:space="0" w:color="000000"/>
              <w:left w:val="single" w:sz="4" w:space="0" w:color="000000"/>
              <w:bottom w:val="single" w:sz="4" w:space="0" w:color="000000"/>
              <w:right w:val="single" w:sz="4" w:space="0" w:color="000000"/>
            </w:tcBorders>
          </w:tcPr>
          <w:p w14:paraId="7FC0C79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6D383"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с интересом слушает о жизни и творчестве деятелей музыкального и театрального </w:t>
            </w:r>
            <w:r w:rsidRPr="00BA13E7">
              <w:rPr>
                <w:color w:val="000000"/>
                <w:sz w:val="20"/>
              </w:rPr>
              <w:lastRenderedPageBreak/>
              <w:t>искусства  </w:t>
            </w:r>
            <w:r w:rsidRPr="00BA13E7">
              <w:rPr>
                <w:color w:val="00B050"/>
                <w:sz w:val="20"/>
              </w:rPr>
              <w:t>республики Татарстан,</w:t>
            </w:r>
            <w:r w:rsidRPr="00BA13E7">
              <w:rPr>
                <w:color w:val="000000"/>
                <w:sz w:val="20"/>
              </w:rPr>
              <w:t xml:space="preserve"> выдающихся деятелей науки </w:t>
            </w:r>
            <w:r w:rsidRPr="00BA13E7">
              <w:rPr>
                <w:color w:val="00B050"/>
                <w:sz w:val="20"/>
              </w:rPr>
              <w:t>республики Татарстан</w:t>
            </w:r>
            <w:r w:rsidRPr="00BA13E7">
              <w:rPr>
                <w:color w:val="000000"/>
                <w:sz w:val="20"/>
              </w:rPr>
              <w:t>, может их назвать, с уважением к ним относится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D1DA1"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lastRenderedPageBreak/>
              <w:t xml:space="preserve">слушает о жизни и творчестве деятелей музыкального и театрального </w:t>
            </w:r>
            <w:r w:rsidRPr="00BA13E7">
              <w:rPr>
                <w:color w:val="000000"/>
                <w:sz w:val="20"/>
              </w:rPr>
              <w:lastRenderedPageBreak/>
              <w:t xml:space="preserve">искусства </w:t>
            </w:r>
            <w:r w:rsidRPr="00BA13E7">
              <w:rPr>
                <w:color w:val="00B050"/>
                <w:sz w:val="20"/>
              </w:rPr>
              <w:t> республики Татарстан,</w:t>
            </w:r>
            <w:r w:rsidRPr="00BA13E7">
              <w:rPr>
                <w:color w:val="000000"/>
                <w:sz w:val="20"/>
              </w:rPr>
              <w:t xml:space="preserve">, выдающихся деятелей науки </w:t>
            </w:r>
            <w:r w:rsidRPr="00BA13E7">
              <w:rPr>
                <w:color w:val="00B050"/>
                <w:sz w:val="20"/>
              </w:rPr>
              <w:t> республики Татарстан,</w:t>
            </w:r>
            <w:r w:rsidRPr="00BA13E7">
              <w:rPr>
                <w:color w:val="000000"/>
                <w:sz w:val="20"/>
              </w:rPr>
              <w:t>, может их назвать</w:t>
            </w:r>
          </w:p>
          <w:p w14:paraId="26C6AFE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7526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заинтересован в информации о жизни и творчестве  деятелей музыкального и </w:t>
            </w:r>
            <w:r w:rsidRPr="00BA13E7">
              <w:rPr>
                <w:color w:val="000000"/>
                <w:sz w:val="20"/>
              </w:rPr>
              <w:lastRenderedPageBreak/>
              <w:t xml:space="preserve">театрального искусства </w:t>
            </w:r>
            <w:r w:rsidRPr="00BA13E7">
              <w:rPr>
                <w:color w:val="00B050"/>
                <w:sz w:val="20"/>
              </w:rPr>
              <w:t> республики Татарстан,</w:t>
            </w:r>
            <w:r w:rsidRPr="00BA13E7">
              <w:rPr>
                <w:color w:val="000000"/>
                <w:sz w:val="20"/>
              </w:rPr>
              <w:t>, выдающихся деятелей науки</w:t>
            </w:r>
            <w:r w:rsidRPr="00BA13E7">
              <w:rPr>
                <w:color w:val="00B050"/>
                <w:sz w:val="20"/>
              </w:rPr>
              <w:t xml:space="preserve"> республики Татарстан,</w:t>
            </w:r>
          </w:p>
        </w:tc>
      </w:tr>
      <w:tr w:rsidR="002C6E8D" w:rsidRPr="00BA13E7" w14:paraId="54584900" w14:textId="77777777">
        <w:tc>
          <w:tcPr>
            <w:tcW w:w="0" w:type="auto"/>
            <w:vMerge/>
            <w:tcBorders>
              <w:top w:val="single" w:sz="4" w:space="0" w:color="000000"/>
              <w:left w:val="single" w:sz="4" w:space="0" w:color="000000"/>
              <w:bottom w:val="single" w:sz="4" w:space="0" w:color="000000"/>
              <w:right w:val="single" w:sz="4" w:space="0" w:color="000000"/>
            </w:tcBorders>
          </w:tcPr>
          <w:p w14:paraId="63CEA8A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983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благодарностью и уважением относится к участникам Великой Отечественной войны, знает о подвигах героев войны </w:t>
            </w:r>
            <w:r w:rsidRPr="00BA13E7">
              <w:rPr>
                <w:color w:val="00B050"/>
                <w:sz w:val="20"/>
              </w:rPr>
              <w:t>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C69D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благодарностью и уважением относится к участникам Великой Отечественной войны, знает о подвигах некоторых героев войны  </w:t>
            </w:r>
            <w:r w:rsidRPr="00BA13E7">
              <w:rPr>
                <w:color w:val="00B050"/>
                <w:sz w:val="20"/>
              </w:rPr>
              <w:t>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53D2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безразличен к участникам Великой Отечественной войны, не знает о подвигах героев войны </w:t>
            </w:r>
            <w:r w:rsidRPr="00BA13E7">
              <w:rPr>
                <w:color w:val="00B050"/>
                <w:sz w:val="20"/>
              </w:rPr>
              <w:t>республики Татарстан</w:t>
            </w:r>
          </w:p>
        </w:tc>
      </w:tr>
      <w:tr w:rsidR="002C6E8D" w:rsidRPr="00BA13E7" w14:paraId="7560EE2E" w14:textId="77777777" w:rsidTr="00BA13E7">
        <w:trPr>
          <w:trHeight w:val="1789"/>
        </w:trPr>
        <w:tc>
          <w:tcPr>
            <w:tcW w:w="0" w:type="auto"/>
            <w:vMerge/>
            <w:tcBorders>
              <w:top w:val="single" w:sz="4" w:space="0" w:color="000000"/>
              <w:left w:val="single" w:sz="4" w:space="0" w:color="000000"/>
              <w:bottom w:val="single" w:sz="4" w:space="0" w:color="000000"/>
              <w:right w:val="single" w:sz="4" w:space="0" w:color="000000"/>
            </w:tcBorders>
          </w:tcPr>
          <w:p w14:paraId="59F56F8C"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532F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14:paraId="233FFC4D"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EEB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AD88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14:paraId="5B9CF5F6" w14:textId="77777777">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E5DC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FCFD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рамках предусмотренного УМК «Татарча сөйләшәбез» -  «Учимся говорить по-татарски» образовательного материала)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5485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423C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2C6E8D" w:rsidRPr="00BA13E7" w14:paraId="37F9C8AB" w14:textId="77777777">
        <w:tc>
          <w:tcPr>
            <w:tcW w:w="0" w:type="auto"/>
            <w:vMerge/>
            <w:tcBorders>
              <w:top w:val="single" w:sz="4" w:space="0" w:color="000000"/>
              <w:left w:val="single" w:sz="4" w:space="0" w:color="000000"/>
              <w:bottom w:val="single" w:sz="4" w:space="0" w:color="000000"/>
              <w:right w:val="single" w:sz="4" w:space="0" w:color="000000"/>
            </w:tcBorders>
          </w:tcPr>
          <w:p w14:paraId="2F94BD74"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4D1D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«Татарча сөйләшәбез», более 167 слов, правильно их произносит</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443D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овладел лексическим объемом, предусмотренным УМК «Татарча сөйләшәбез», не менее 167 слов, правильно их произносит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B2A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«Татарча сөйләшәбез», менее 167 слов, не точно их произносит</w:t>
            </w:r>
          </w:p>
        </w:tc>
      </w:tr>
      <w:tr w:rsidR="002C6E8D" w:rsidRPr="00BA13E7" w14:paraId="5F5167FC" w14:textId="77777777">
        <w:trPr>
          <w:trHeight w:val="665"/>
        </w:trPr>
        <w:tc>
          <w:tcPr>
            <w:tcW w:w="0" w:type="auto"/>
            <w:vMerge/>
            <w:tcBorders>
              <w:top w:val="single" w:sz="4" w:space="0" w:color="000000"/>
              <w:left w:val="single" w:sz="4" w:space="0" w:color="000000"/>
              <w:bottom w:val="single" w:sz="4" w:space="0" w:color="000000"/>
              <w:right w:val="single" w:sz="4" w:space="0" w:color="000000"/>
            </w:tcBorders>
          </w:tcPr>
          <w:p w14:paraId="04941F6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5F07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5C4B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96E8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14:paraId="4F7DD1A1" w14:textId="77777777">
        <w:trPr>
          <w:trHeight w:val="665"/>
        </w:trPr>
        <w:tc>
          <w:tcPr>
            <w:tcW w:w="0" w:type="auto"/>
            <w:vMerge/>
            <w:tcBorders>
              <w:top w:val="single" w:sz="4" w:space="0" w:color="000000"/>
              <w:left w:val="single" w:sz="4" w:space="0" w:color="000000"/>
              <w:bottom w:val="single" w:sz="4" w:space="0" w:color="000000"/>
              <w:right w:val="single" w:sz="4" w:space="0" w:color="000000"/>
            </w:tcBorders>
          </w:tcPr>
          <w:p w14:paraId="510F2AE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EB4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CE93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ситуативном диалоге, поддерживает тему разговора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B2B0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14:paraId="73C06C2D" w14:textId="77777777">
        <w:tc>
          <w:tcPr>
            <w:tcW w:w="0" w:type="auto"/>
            <w:vMerge/>
            <w:tcBorders>
              <w:top w:val="single" w:sz="4" w:space="0" w:color="000000"/>
              <w:left w:val="single" w:sz="4" w:space="0" w:color="000000"/>
              <w:bottom w:val="single" w:sz="4" w:space="0" w:color="000000"/>
              <w:right w:val="single" w:sz="4" w:space="0" w:color="000000"/>
            </w:tcBorders>
          </w:tcPr>
          <w:p w14:paraId="28DFE887"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851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рассказывает о себе на татарском языке  (как зовут, сколько лет, где живет, какая семья)</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CD0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немного рассказывает о себе  на татарском языке (как зовут, сколько лет, где живет, какая семья)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7637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рассказе о себе  на татарском языке (как зовут, сколько лет, где живет, какая семья)</w:t>
            </w:r>
          </w:p>
        </w:tc>
      </w:tr>
      <w:tr w:rsidR="002C6E8D" w:rsidRPr="00BA13E7" w14:paraId="7CBD90B3" w14:textId="77777777">
        <w:tc>
          <w:tcPr>
            <w:tcW w:w="0" w:type="auto"/>
            <w:vMerge/>
            <w:tcBorders>
              <w:top w:val="single" w:sz="4" w:space="0" w:color="000000"/>
              <w:left w:val="single" w:sz="4" w:space="0" w:color="000000"/>
              <w:bottom w:val="single" w:sz="4" w:space="0" w:color="000000"/>
              <w:right w:val="single" w:sz="4" w:space="0" w:color="000000"/>
            </w:tcBorders>
          </w:tcPr>
          <w:p w14:paraId="3802FC4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4E2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предложений  на татарском языке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1A1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помощью взрослого может описать сюжетную картинку из 3-6 предложений  на татарском языке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950C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14:paraId="4BEADE55" w14:textId="77777777">
        <w:tc>
          <w:tcPr>
            <w:tcW w:w="0" w:type="auto"/>
            <w:vMerge/>
            <w:tcBorders>
              <w:top w:val="single" w:sz="4" w:space="0" w:color="000000"/>
              <w:left w:val="single" w:sz="4" w:space="0" w:color="000000"/>
              <w:bottom w:val="single" w:sz="4" w:space="0" w:color="000000"/>
              <w:right w:val="single" w:sz="4" w:space="0" w:color="000000"/>
            </w:tcBorders>
          </w:tcPr>
          <w:p w14:paraId="0F65272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AD97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достигает  результата, заданного дидактической (лексической) игрой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527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B83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14:paraId="7B9D41E8" w14:textId="77777777">
        <w:tc>
          <w:tcPr>
            <w:tcW w:w="0" w:type="auto"/>
            <w:vMerge/>
            <w:tcBorders>
              <w:top w:val="single" w:sz="4" w:space="0" w:color="000000"/>
              <w:left w:val="single" w:sz="4" w:space="0" w:color="000000"/>
              <w:bottom w:val="single" w:sz="4" w:space="0" w:color="000000"/>
              <w:right w:val="single" w:sz="4" w:space="0" w:color="000000"/>
            </w:tcBorders>
          </w:tcPr>
          <w:p w14:paraId="0C603501"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1DD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ситуации общения и самостоятельно находит речевое решение в новых условиях, выбирая для этого соответствующие </w:t>
            </w:r>
            <w:r w:rsidRPr="00BA13E7">
              <w:rPr>
                <w:color w:val="000000"/>
                <w:sz w:val="20"/>
              </w:rPr>
              <w:lastRenderedPageBreak/>
              <w:t>слова и грамматические средства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B769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ориентируется в ситуации общения, затрудняется в  самостоятельном речевом решении в новых условиях, пытается подобрать </w:t>
            </w:r>
            <w:r w:rsidRPr="00BA13E7">
              <w:rPr>
                <w:color w:val="000000"/>
                <w:sz w:val="20"/>
              </w:rPr>
              <w:lastRenderedPageBreak/>
              <w:t>соответствующие слова и грамматические средства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1E65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плохо ориентируется в естественной ситуации общения, самостоятельно не может найти речевое решение в новых условиях</w:t>
            </w:r>
          </w:p>
        </w:tc>
      </w:tr>
      <w:tr w:rsidR="002C6E8D" w:rsidRPr="00BA13E7" w14:paraId="10EE45C2" w14:textId="77777777">
        <w:trPr>
          <w:trHeight w:val="648"/>
        </w:trPr>
        <w:tc>
          <w:tcPr>
            <w:tcW w:w="0" w:type="auto"/>
            <w:vMerge/>
            <w:tcBorders>
              <w:top w:val="single" w:sz="4" w:space="0" w:color="000000"/>
              <w:left w:val="single" w:sz="4" w:space="0" w:color="000000"/>
              <w:bottom w:val="single" w:sz="4" w:space="0" w:color="000000"/>
              <w:right w:val="single" w:sz="4" w:space="0" w:color="000000"/>
            </w:tcBorders>
          </w:tcPr>
          <w:p w14:paraId="5AF65FFC"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D26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63D4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A28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14:paraId="16D27A84" w14:textId="77777777">
        <w:trPr>
          <w:trHeight w:val="1076"/>
        </w:trPr>
        <w:tc>
          <w:tcPr>
            <w:tcW w:w="0" w:type="auto"/>
            <w:vMerge/>
            <w:tcBorders>
              <w:top w:val="single" w:sz="4" w:space="0" w:color="000000"/>
              <w:left w:val="single" w:sz="4" w:space="0" w:color="000000"/>
              <w:bottom w:val="single" w:sz="4" w:space="0" w:color="000000"/>
              <w:right w:val="single" w:sz="4" w:space="0" w:color="000000"/>
            </w:tcBorders>
          </w:tcPr>
          <w:p w14:paraId="1FF6E20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A8D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6AE4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6C6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перспективах своего речевого развития </w:t>
            </w:r>
          </w:p>
        </w:tc>
      </w:tr>
      <w:tr w:rsidR="002C6E8D" w:rsidRPr="00BA13E7" w14:paraId="5BD4602D" w14:textId="77777777">
        <w:trPr>
          <w:trHeight w:val="272"/>
        </w:trPr>
        <w:tc>
          <w:tcPr>
            <w:tcW w:w="0" w:type="auto"/>
            <w:vMerge/>
            <w:tcBorders>
              <w:top w:val="single" w:sz="4" w:space="0" w:color="000000"/>
              <w:left w:val="single" w:sz="4" w:space="0" w:color="000000"/>
              <w:bottom w:val="single" w:sz="4" w:space="0" w:color="000000"/>
              <w:right w:val="single" w:sz="4" w:space="0" w:color="000000"/>
            </w:tcBorders>
          </w:tcPr>
          <w:p w14:paraId="23B2D30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75CF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514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EADF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14:paraId="2020610C" w14:textId="77777777">
        <w:trPr>
          <w:trHeight w:val="70"/>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A85D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C39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r w:rsidRPr="00BA13E7">
              <w:rPr>
                <w:color w:val="00B050"/>
                <w:sz w:val="20"/>
              </w:rPr>
              <w:t>народов республики Татарстан</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A2A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BA13E7">
              <w:rPr>
                <w:color w:val="00B050"/>
                <w:sz w:val="20"/>
              </w:rPr>
              <w:t xml:space="preserve"> народов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8197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BA13E7">
              <w:rPr>
                <w:color w:val="00B050"/>
                <w:sz w:val="20"/>
              </w:rPr>
              <w:t xml:space="preserve"> народов республики Татарстан</w:t>
            </w:r>
          </w:p>
          <w:p w14:paraId="2C04DB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p w14:paraId="51540A6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487C1208" w14:textId="77777777">
        <w:tc>
          <w:tcPr>
            <w:tcW w:w="0" w:type="auto"/>
            <w:vMerge/>
            <w:tcBorders>
              <w:top w:val="single" w:sz="4" w:space="0" w:color="000000"/>
              <w:left w:val="single" w:sz="4" w:space="0" w:color="000000"/>
              <w:bottom w:val="single" w:sz="4" w:space="0" w:color="000000"/>
              <w:right w:val="single" w:sz="4" w:space="0" w:color="000000"/>
            </w:tcBorders>
          </w:tcPr>
          <w:p w14:paraId="1537C95A"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439D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AE2A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56D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2C6E8D" w:rsidRPr="00BA13E7" w14:paraId="6A8BDC81" w14:textId="77777777">
        <w:tc>
          <w:tcPr>
            <w:tcW w:w="0" w:type="auto"/>
            <w:vMerge/>
            <w:tcBorders>
              <w:top w:val="single" w:sz="4" w:space="0" w:color="000000"/>
              <w:left w:val="single" w:sz="4" w:space="0" w:color="000000"/>
              <w:bottom w:val="single" w:sz="4" w:space="0" w:color="000000"/>
              <w:right w:val="single" w:sz="4" w:space="0" w:color="000000"/>
            </w:tcBorders>
          </w:tcPr>
          <w:p w14:paraId="5ACC947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9B2E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об архитектурных сооружениях города </w:t>
            </w:r>
            <w:r w:rsidRPr="00BA13E7">
              <w:rPr>
                <w:color w:val="00B050"/>
                <w:sz w:val="20"/>
              </w:rPr>
              <w:t>Казани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2831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некоторые представления об архитектурных сооружениях родного города  </w:t>
            </w:r>
            <w:r w:rsidRPr="00BA13E7">
              <w:rPr>
                <w:color w:val="00B050"/>
                <w:sz w:val="20"/>
              </w:rPr>
              <w:t>Казани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CFF5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w:t>
            </w:r>
            <w:r w:rsidRPr="00BA13E7">
              <w:rPr>
                <w:color w:val="00B050"/>
                <w:sz w:val="20"/>
              </w:rPr>
              <w:t>Казани</w:t>
            </w:r>
          </w:p>
        </w:tc>
      </w:tr>
      <w:tr w:rsidR="002C6E8D" w:rsidRPr="00BA13E7" w14:paraId="1DB364BD" w14:textId="77777777">
        <w:tc>
          <w:tcPr>
            <w:tcW w:w="0" w:type="auto"/>
            <w:vMerge/>
            <w:tcBorders>
              <w:top w:val="single" w:sz="4" w:space="0" w:color="000000"/>
              <w:left w:val="single" w:sz="4" w:space="0" w:color="000000"/>
              <w:bottom w:val="single" w:sz="4" w:space="0" w:color="000000"/>
              <w:right w:val="single" w:sz="4" w:space="0" w:color="000000"/>
            </w:tcBorders>
          </w:tcPr>
          <w:p w14:paraId="12973A6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8265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рисования симметричного («древо жизни») и асимметричного букета</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45FF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1E6E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14:paraId="25F4964E" w14:textId="77777777">
        <w:tc>
          <w:tcPr>
            <w:tcW w:w="0" w:type="auto"/>
            <w:vMerge/>
            <w:tcBorders>
              <w:top w:val="single" w:sz="4" w:space="0" w:color="000000"/>
              <w:left w:val="single" w:sz="4" w:space="0" w:color="000000"/>
              <w:bottom w:val="single" w:sz="4" w:space="0" w:color="000000"/>
              <w:right w:val="single" w:sz="4" w:space="0" w:color="000000"/>
            </w:tcBorders>
          </w:tcPr>
          <w:p w14:paraId="062C6B13"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465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3679A4A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E242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EFB8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14:paraId="05FD19B0" w14:textId="77777777">
        <w:tc>
          <w:tcPr>
            <w:tcW w:w="0" w:type="auto"/>
            <w:vMerge/>
            <w:tcBorders>
              <w:top w:val="single" w:sz="4" w:space="0" w:color="000000"/>
              <w:left w:val="single" w:sz="4" w:space="0" w:color="000000"/>
              <w:bottom w:val="single" w:sz="4" w:space="0" w:color="000000"/>
              <w:right w:val="single" w:sz="4" w:space="0" w:color="000000"/>
            </w:tcBorders>
          </w:tcPr>
          <w:p w14:paraId="3336F897"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B92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027F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9624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вокальную, инструментальную, оркестровую музыку, написанную татарскими композиторами</w:t>
            </w:r>
          </w:p>
        </w:tc>
      </w:tr>
      <w:tr w:rsidR="002C6E8D" w:rsidRPr="00BA13E7" w14:paraId="41949F01" w14:textId="77777777">
        <w:tc>
          <w:tcPr>
            <w:tcW w:w="0" w:type="auto"/>
            <w:vMerge/>
            <w:tcBorders>
              <w:top w:val="single" w:sz="4" w:space="0" w:color="000000"/>
              <w:left w:val="single" w:sz="4" w:space="0" w:color="000000"/>
              <w:bottom w:val="single" w:sz="4" w:space="0" w:color="000000"/>
              <w:right w:val="single" w:sz="4" w:space="0" w:color="000000"/>
            </w:tcBorders>
          </w:tcPr>
          <w:p w14:paraId="59CF3633"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F24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xml:space="preserve">республики Татарстан </w:t>
            </w:r>
            <w:r w:rsidRPr="00BA13E7">
              <w:rPr>
                <w:color w:val="000000"/>
                <w:sz w:val="20"/>
              </w:rPr>
              <w:t>старается подпевать</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3A5F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xml:space="preserve"> республики Татарстан, </w:t>
            </w:r>
            <w:r w:rsidRPr="00BA13E7">
              <w:rPr>
                <w:color w:val="000000"/>
                <w:sz w:val="20"/>
              </w:rPr>
              <w:t>не пытается подпевать</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37B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узнает звучание  Государственного гимна Российской Федерации, </w:t>
            </w:r>
            <w:r w:rsidRPr="00BA13E7">
              <w:rPr>
                <w:color w:val="00B050"/>
                <w:sz w:val="20"/>
              </w:rPr>
              <w:t> республики Татарстан</w:t>
            </w:r>
          </w:p>
        </w:tc>
      </w:tr>
      <w:tr w:rsidR="002C6E8D" w:rsidRPr="00BA13E7" w14:paraId="4BEE8BD8" w14:textId="77777777">
        <w:tc>
          <w:tcPr>
            <w:tcW w:w="0" w:type="auto"/>
            <w:vMerge/>
            <w:tcBorders>
              <w:top w:val="single" w:sz="4" w:space="0" w:color="000000"/>
              <w:left w:val="single" w:sz="4" w:space="0" w:color="000000"/>
              <w:bottom w:val="single" w:sz="4" w:space="0" w:color="000000"/>
              <w:right w:val="single" w:sz="4" w:space="0" w:color="000000"/>
            </w:tcBorders>
          </w:tcPr>
          <w:p w14:paraId="7DA4B7CF"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C87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C557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7CC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14:paraId="055276BB" w14:textId="77777777" w:rsidTr="00BA13E7">
        <w:trPr>
          <w:trHeight w:val="3606"/>
        </w:trPr>
        <w:tc>
          <w:tcPr>
            <w:tcW w:w="0" w:type="auto"/>
            <w:vMerge/>
            <w:tcBorders>
              <w:top w:val="single" w:sz="4" w:space="0" w:color="000000"/>
              <w:left w:val="single" w:sz="4" w:space="0" w:color="000000"/>
              <w:bottom w:val="single" w:sz="4" w:space="0" w:color="000000"/>
              <w:right w:val="single" w:sz="4" w:space="0" w:color="000000"/>
            </w:tcBorders>
          </w:tcPr>
          <w:p w14:paraId="1977C2C6"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7EF9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F16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2772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14:paraId="75366317" w14:textId="77777777" w:rsidTr="00BA13E7">
        <w:trPr>
          <w:trHeight w:val="3118"/>
        </w:trPr>
        <w:tc>
          <w:tcPr>
            <w:tcW w:w="1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189B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C607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здоровом питании, ценностях здорового образа жизни, </w:t>
            </w: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107E415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CE38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здоровом питании, ценностях здорового образа жизни,</w:t>
            </w:r>
            <w:r w:rsidRPr="00BA13E7">
              <w:rPr>
                <w:color w:val="00B050"/>
                <w:sz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14:paraId="5BD235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A695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ценностей здорового образа жизни, здорового питания, плохо знает </w:t>
            </w:r>
          </w:p>
          <w:p w14:paraId="4F57C5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B050"/>
                <w:sz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2C6E8D" w:rsidRPr="00BA13E7" w14:paraId="69CD30D4" w14:textId="77777777">
        <w:trPr>
          <w:trHeight w:val="271"/>
        </w:trPr>
        <w:tc>
          <w:tcPr>
            <w:tcW w:w="0" w:type="auto"/>
            <w:vMerge/>
            <w:tcBorders>
              <w:top w:val="single" w:sz="4" w:space="0" w:color="000000"/>
              <w:left w:val="single" w:sz="4" w:space="0" w:color="000000"/>
              <w:bottom w:val="single" w:sz="4" w:space="0" w:color="000000"/>
              <w:right w:val="single" w:sz="4" w:space="0" w:color="000000"/>
            </w:tcBorders>
          </w:tcPr>
          <w:p w14:paraId="42845075"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F6FF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66FC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(кэряш)</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B0F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(кэряш)</w:t>
            </w:r>
          </w:p>
        </w:tc>
      </w:tr>
      <w:tr w:rsidR="002C6E8D" w:rsidRPr="00BA13E7" w14:paraId="63BAE4BA" w14:textId="77777777">
        <w:trPr>
          <w:trHeight w:val="1043"/>
        </w:trPr>
        <w:tc>
          <w:tcPr>
            <w:tcW w:w="0" w:type="auto"/>
            <w:vMerge/>
            <w:tcBorders>
              <w:top w:val="single" w:sz="4" w:space="0" w:color="000000"/>
              <w:left w:val="single" w:sz="4" w:space="0" w:color="000000"/>
              <w:bottom w:val="single" w:sz="4" w:space="0" w:color="000000"/>
              <w:right w:val="single" w:sz="4" w:space="0" w:color="000000"/>
            </w:tcBorders>
          </w:tcPr>
          <w:p w14:paraId="7FD724BB"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913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14:paraId="205CAE0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DD8E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6E7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tc>
      </w:tr>
      <w:tr w:rsidR="002C6E8D" w:rsidRPr="00BA13E7" w14:paraId="005541FA" w14:textId="77777777">
        <w:tc>
          <w:tcPr>
            <w:tcW w:w="0" w:type="auto"/>
            <w:vMerge/>
            <w:tcBorders>
              <w:top w:val="single" w:sz="4" w:space="0" w:color="000000"/>
              <w:left w:val="single" w:sz="4" w:space="0" w:color="000000"/>
              <w:bottom w:val="single" w:sz="4" w:space="0" w:color="000000"/>
              <w:right w:val="single" w:sz="4" w:space="0" w:color="000000"/>
            </w:tcBorders>
          </w:tcPr>
          <w:p w14:paraId="13E597AD" w14:textId="77777777" w:rsidR="002C6E8D" w:rsidRPr="00BA13E7" w:rsidRDefault="002C6E8D">
            <w:pPr>
              <w:rPr>
                <w:sz w:val="20"/>
              </w:rPr>
            </w:pP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895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вынослив, владеет основными движениями, может </w:t>
            </w:r>
            <w:r w:rsidRPr="00BA13E7">
              <w:rPr>
                <w:color w:val="000000"/>
                <w:sz w:val="20"/>
              </w:rPr>
              <w:lastRenderedPageBreak/>
              <w:t>контролировать свои движения и управлять ими</w:t>
            </w:r>
          </w:p>
        </w:tc>
        <w:tc>
          <w:tcPr>
            <w:tcW w:w="2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CC45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подвижен, владеет основными движениями, старается контролировать </w:t>
            </w:r>
            <w:r w:rsidRPr="00BA13E7">
              <w:rPr>
                <w:color w:val="000000"/>
                <w:sz w:val="20"/>
              </w:rPr>
              <w:lastRenderedPageBreak/>
              <w:t xml:space="preserve">свои движения, управляет ими </w:t>
            </w:r>
          </w:p>
        </w:tc>
        <w:tc>
          <w:tcPr>
            <w:tcW w:w="2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4F26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малоподвижен, некачественно выполняет основные движения, </w:t>
            </w:r>
            <w:r w:rsidRPr="00BA13E7">
              <w:rPr>
                <w:color w:val="000000"/>
                <w:sz w:val="20"/>
              </w:rPr>
              <w:lastRenderedPageBreak/>
              <w:t>отсутствует самоконтроль выполнения движений</w:t>
            </w:r>
          </w:p>
        </w:tc>
      </w:tr>
      <w:tr w:rsidR="002C6E8D" w:rsidRPr="00BA13E7" w14:paraId="2382C8E0" w14:textId="77777777">
        <w:tc>
          <w:tcPr>
            <w:tcW w:w="89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0D4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 средний, </w:t>
            </w:r>
            <w:r w:rsidRPr="00BA13E7">
              <w:rPr>
                <w:b/>
                <w:color w:val="000000"/>
                <w:sz w:val="20"/>
              </w:rPr>
              <w:t xml:space="preserve">67- 82 балла </w:t>
            </w:r>
            <w:r w:rsidRPr="00BA13E7">
              <w:rPr>
                <w:color w:val="000000"/>
                <w:sz w:val="20"/>
              </w:rPr>
              <w:t>– высокий уровень</w:t>
            </w:r>
          </w:p>
        </w:tc>
      </w:tr>
    </w:tbl>
    <w:p w14:paraId="6B611024" w14:textId="77777777"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14:paraId="05B51BF5" w14:textId="77777777" w:rsidR="002C6E8D" w:rsidRDefault="0069355F">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14:paraId="0FFE489E" w14:textId="77777777" w:rsidR="002C6E8D" w:rsidRDefault="002C6E8D">
      <w:pPr>
        <w:shd w:val="clear" w:color="auto" w:fill="FFFFFF"/>
        <w:spacing w:after="255" w:line="270" w:lineRule="atLeast"/>
        <w:ind w:left="360"/>
        <w:rPr>
          <w:b/>
          <w:bCs/>
          <w:sz w:val="24"/>
          <w:szCs w:val="24"/>
        </w:rPr>
      </w:pPr>
    </w:p>
    <w:p w14:paraId="29349B3C" w14:textId="77777777" w:rsidR="002C6E8D" w:rsidRDefault="002C6E8D">
      <w:pPr>
        <w:shd w:val="clear" w:color="auto" w:fill="FFFFFF"/>
        <w:spacing w:after="255" w:line="270" w:lineRule="atLeast"/>
        <w:ind w:left="360"/>
        <w:rPr>
          <w:b/>
          <w:bCs/>
          <w:sz w:val="24"/>
          <w:szCs w:val="24"/>
        </w:rPr>
      </w:pPr>
    </w:p>
    <w:p w14:paraId="62340B5C" w14:textId="77777777" w:rsidR="002C6E8D" w:rsidRDefault="002C6E8D">
      <w:pPr>
        <w:shd w:val="clear" w:color="auto" w:fill="FFFFFF"/>
        <w:spacing w:after="255" w:line="270" w:lineRule="atLeast"/>
        <w:ind w:left="360"/>
        <w:rPr>
          <w:b/>
          <w:bCs/>
          <w:sz w:val="24"/>
          <w:szCs w:val="24"/>
        </w:rPr>
      </w:pPr>
    </w:p>
    <w:p w14:paraId="01A4BBF7" w14:textId="77777777" w:rsidR="002C6E8D" w:rsidRDefault="002C6E8D">
      <w:pPr>
        <w:shd w:val="clear" w:color="auto" w:fill="FFFFFF"/>
        <w:spacing w:after="255" w:line="270" w:lineRule="atLeast"/>
        <w:ind w:left="360"/>
        <w:rPr>
          <w:b/>
          <w:bCs/>
          <w:sz w:val="24"/>
          <w:szCs w:val="24"/>
        </w:rPr>
      </w:pPr>
    </w:p>
    <w:p w14:paraId="27CBA9A8" w14:textId="77777777" w:rsidR="002C6E8D" w:rsidRDefault="002C6E8D">
      <w:pPr>
        <w:shd w:val="clear" w:color="auto" w:fill="FFFFFF"/>
        <w:spacing w:after="255" w:line="270" w:lineRule="atLeast"/>
        <w:rPr>
          <w:b/>
          <w:bCs/>
          <w:sz w:val="24"/>
          <w:szCs w:val="24"/>
        </w:rPr>
      </w:pPr>
    </w:p>
    <w:p w14:paraId="4B384AFA" w14:textId="77777777" w:rsidR="002C6E8D" w:rsidRDefault="002C6E8D">
      <w:pPr>
        <w:shd w:val="clear" w:color="auto" w:fill="FFFFFF"/>
        <w:spacing w:after="255" w:line="270" w:lineRule="atLeast"/>
        <w:rPr>
          <w:b/>
          <w:sz w:val="32"/>
          <w:szCs w:val="32"/>
        </w:rPr>
        <w:sectPr w:rsidR="002C6E8D">
          <w:pgSz w:w="11906" w:h="16838"/>
          <w:pgMar w:top="1134" w:right="850" w:bottom="1134" w:left="993" w:header="708" w:footer="708" w:gutter="0"/>
          <w:cols w:space="708"/>
          <w:docGrid w:linePitch="360"/>
        </w:sectPr>
      </w:pPr>
    </w:p>
    <w:p w14:paraId="49A13FF5" w14:textId="7EDC7061" w:rsidR="002C6E8D" w:rsidRPr="007867AF" w:rsidRDefault="0069355F" w:rsidP="00E04FBF">
      <w:pPr>
        <w:pStyle w:val="ad"/>
        <w:numPr>
          <w:ilvl w:val="0"/>
          <w:numId w:val="21"/>
        </w:numPr>
        <w:shd w:val="clear" w:color="auto" w:fill="FFFFFF"/>
        <w:spacing w:after="255" w:line="270" w:lineRule="atLeast"/>
        <w:jc w:val="center"/>
        <w:rPr>
          <w:b/>
          <w:bCs/>
          <w:color w:val="FF0000"/>
          <w:sz w:val="24"/>
          <w:szCs w:val="24"/>
        </w:rPr>
      </w:pPr>
      <w:r w:rsidRPr="0095608E">
        <w:rPr>
          <w:b/>
          <w:color w:val="FF0000"/>
          <w:sz w:val="24"/>
          <w:szCs w:val="24"/>
        </w:rPr>
        <w:lastRenderedPageBreak/>
        <w:t>СОДЕРЖАТЕЛЬНЫЙ РАЗДЕЛ.</w:t>
      </w:r>
    </w:p>
    <w:p w14:paraId="0A3F649F" w14:textId="77777777" w:rsidR="007867AF" w:rsidRPr="00544339" w:rsidRDefault="007867AF" w:rsidP="007867AF">
      <w:pPr>
        <w:pStyle w:val="ad"/>
        <w:numPr>
          <w:ilvl w:val="0"/>
          <w:numId w:val="21"/>
        </w:numPr>
        <w:pBdr>
          <w:top w:val="nil"/>
          <w:left w:val="nil"/>
          <w:bottom w:val="nil"/>
          <w:right w:val="nil"/>
          <w:between w:val="nil"/>
        </w:pBdr>
        <w:spacing w:line="240" w:lineRule="auto"/>
        <w:contextualSpacing w:val="0"/>
        <w:jc w:val="center"/>
        <w:rPr>
          <w:b/>
          <w:bCs/>
          <w:color w:val="000000"/>
          <w:sz w:val="28"/>
          <w:szCs w:val="28"/>
        </w:rPr>
      </w:pPr>
      <w:r w:rsidRPr="00544339">
        <w:rPr>
          <w:b/>
          <w:bCs/>
          <w:color w:val="000000"/>
          <w:sz w:val="28"/>
          <w:szCs w:val="28"/>
        </w:rPr>
        <w:t>СОДЕРЖАТЕЛЬНЫЙ РАЗДЕЛ</w:t>
      </w:r>
    </w:p>
    <w:p w14:paraId="3D03D0AC" w14:textId="77777777" w:rsidR="007867AF" w:rsidRDefault="007867AF" w:rsidP="007867AF">
      <w:pPr>
        <w:pStyle w:val="ad"/>
        <w:pBdr>
          <w:top w:val="nil"/>
          <w:left w:val="nil"/>
          <w:bottom w:val="nil"/>
          <w:right w:val="nil"/>
          <w:between w:val="nil"/>
        </w:pBdr>
        <w:spacing w:line="240" w:lineRule="auto"/>
        <w:ind w:left="1128"/>
        <w:rPr>
          <w:b/>
          <w:bCs/>
          <w:color w:val="000000"/>
          <w:sz w:val="28"/>
          <w:szCs w:val="28"/>
        </w:rPr>
      </w:pPr>
    </w:p>
    <w:p w14:paraId="56693711" w14:textId="77777777" w:rsidR="007867AF" w:rsidRPr="00A3212E" w:rsidRDefault="007867AF" w:rsidP="007867AF">
      <w:pPr>
        <w:pStyle w:val="ad"/>
        <w:ind w:left="420"/>
        <w:rPr>
          <w:b/>
          <w:bCs/>
          <w:sz w:val="28"/>
          <w:szCs w:val="28"/>
        </w:rPr>
      </w:pPr>
      <w:r w:rsidRPr="00A3212E">
        <w:rPr>
          <w:b/>
          <w:bCs/>
          <w:sz w:val="28"/>
          <w:szCs w:val="28"/>
        </w:rPr>
        <w:t>2.1. Описание образовательной деятельности в соответствии с направлениями развития ребенка (в пяти образовательных областях)</w:t>
      </w:r>
    </w:p>
    <w:p w14:paraId="1D726630" w14:textId="77777777" w:rsidR="007867AF" w:rsidRPr="00A3212E" w:rsidRDefault="007867AF" w:rsidP="007867AF">
      <w:pPr>
        <w:pStyle w:val="ad"/>
        <w:ind w:left="420"/>
        <w:rPr>
          <w:b/>
          <w:bCs/>
          <w:sz w:val="28"/>
          <w:szCs w:val="28"/>
          <w:u w:val="single"/>
        </w:rPr>
      </w:pPr>
      <w:r w:rsidRPr="00A3212E">
        <w:rPr>
          <w:b/>
          <w:bCs/>
          <w:sz w:val="28"/>
          <w:szCs w:val="28"/>
          <w:u w:val="single"/>
        </w:rPr>
        <w:t>Обязательная часть Программы</w:t>
      </w:r>
    </w:p>
    <w:p w14:paraId="48C6FF34" w14:textId="77777777" w:rsidR="007867AF" w:rsidRPr="00A3212E" w:rsidRDefault="007867AF" w:rsidP="007867AF">
      <w:pPr>
        <w:rPr>
          <w:sz w:val="28"/>
          <w:szCs w:val="28"/>
          <w:u w:val="single"/>
        </w:rPr>
      </w:pPr>
      <w:r w:rsidRPr="00A3212E">
        <w:rPr>
          <w:sz w:val="28"/>
          <w:szCs w:val="28"/>
          <w:u w:val="single"/>
        </w:rPr>
        <w:t xml:space="preserve">Образовательная область «Социально-коммуникативное развитие» </w:t>
      </w:r>
    </w:p>
    <w:tbl>
      <w:tblPr>
        <w:tblStyle w:val="af0"/>
        <w:tblW w:w="0" w:type="auto"/>
        <w:tblLook w:val="04A0" w:firstRow="1" w:lastRow="0" w:firstColumn="1" w:lastColumn="0" w:noHBand="0" w:noVBand="1"/>
      </w:tblPr>
      <w:tblGrid>
        <w:gridCol w:w="1228"/>
        <w:gridCol w:w="5713"/>
        <w:gridCol w:w="2268"/>
      </w:tblGrid>
      <w:tr w:rsidR="007867AF" w:rsidRPr="009E7AA2" w14:paraId="17C6BE41" w14:textId="77777777" w:rsidTr="00C44E75">
        <w:tc>
          <w:tcPr>
            <w:tcW w:w="1228" w:type="dxa"/>
          </w:tcPr>
          <w:p w14:paraId="15393779" w14:textId="77777777" w:rsidR="007867AF" w:rsidRPr="009E7AA2" w:rsidRDefault="007867AF" w:rsidP="00C44E75">
            <w:pPr>
              <w:jc w:val="center"/>
              <w:rPr>
                <w:b/>
                <w:bCs/>
                <w:sz w:val="28"/>
                <w:szCs w:val="28"/>
              </w:rPr>
            </w:pPr>
            <w:r w:rsidRPr="009E7AA2">
              <w:rPr>
                <w:b/>
                <w:bCs/>
                <w:sz w:val="28"/>
                <w:szCs w:val="28"/>
              </w:rPr>
              <w:t>ФОП ДО, пп</w:t>
            </w:r>
            <w:r>
              <w:rPr>
                <w:b/>
                <w:bCs/>
                <w:sz w:val="28"/>
                <w:szCs w:val="28"/>
              </w:rPr>
              <w:t xml:space="preserve">/ </w:t>
            </w:r>
          </w:p>
        </w:tc>
        <w:tc>
          <w:tcPr>
            <w:tcW w:w="5713" w:type="dxa"/>
          </w:tcPr>
          <w:p w14:paraId="4F11DEAB" w14:textId="77777777" w:rsidR="007867AF" w:rsidRPr="009E7AA2" w:rsidRDefault="007867AF" w:rsidP="00C44E75">
            <w:pPr>
              <w:jc w:val="center"/>
              <w:rPr>
                <w:b/>
                <w:bCs/>
                <w:sz w:val="28"/>
                <w:szCs w:val="28"/>
              </w:rPr>
            </w:pPr>
            <w:r>
              <w:rPr>
                <w:b/>
                <w:bCs/>
                <w:sz w:val="28"/>
                <w:szCs w:val="28"/>
              </w:rPr>
              <w:t>Возраст/группа</w:t>
            </w:r>
          </w:p>
        </w:tc>
        <w:tc>
          <w:tcPr>
            <w:tcW w:w="2268" w:type="dxa"/>
          </w:tcPr>
          <w:p w14:paraId="7B982B6C" w14:textId="77777777" w:rsidR="007867AF" w:rsidRPr="009E7AA2" w:rsidRDefault="007867AF" w:rsidP="00C44E75">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7867AF" w:rsidRPr="009E7AA2" w14:paraId="784880B5" w14:textId="77777777" w:rsidTr="00C44E75">
        <w:tc>
          <w:tcPr>
            <w:tcW w:w="1228" w:type="dxa"/>
          </w:tcPr>
          <w:p w14:paraId="3E7D8C5E" w14:textId="77777777" w:rsidR="007867AF" w:rsidRPr="009E7AA2" w:rsidRDefault="00000000" w:rsidP="00C44E75">
            <w:pPr>
              <w:rPr>
                <w:sz w:val="28"/>
                <w:szCs w:val="28"/>
              </w:rPr>
            </w:pPr>
            <w:hyperlink r:id="rId25" w:history="1">
              <w:r w:rsidR="007867AF" w:rsidRPr="00F42092">
                <w:rPr>
                  <w:rStyle w:val="aff2"/>
                  <w:rFonts w:eastAsia="Arial"/>
                  <w:sz w:val="28"/>
                  <w:szCs w:val="28"/>
                </w:rPr>
                <w:t>18.1</w:t>
              </w:r>
            </w:hyperlink>
          </w:p>
        </w:tc>
        <w:tc>
          <w:tcPr>
            <w:tcW w:w="5713" w:type="dxa"/>
          </w:tcPr>
          <w:p w14:paraId="717EDA4C" w14:textId="77777777" w:rsidR="007867AF" w:rsidRPr="009E7AA2" w:rsidRDefault="007867AF" w:rsidP="00C44E75">
            <w:pPr>
              <w:rPr>
                <w:sz w:val="28"/>
                <w:szCs w:val="28"/>
              </w:rPr>
            </w:pPr>
            <w:r w:rsidRPr="009E7AA2">
              <w:rPr>
                <w:sz w:val="28"/>
                <w:szCs w:val="28"/>
              </w:rPr>
              <w:t>от 2 месяцев до 1 года</w:t>
            </w:r>
            <w:r>
              <w:rPr>
                <w:sz w:val="28"/>
                <w:szCs w:val="28"/>
              </w:rPr>
              <w:t>/ младенческая группа</w:t>
            </w:r>
          </w:p>
        </w:tc>
        <w:tc>
          <w:tcPr>
            <w:tcW w:w="2268" w:type="dxa"/>
          </w:tcPr>
          <w:p w14:paraId="2A8981E2" w14:textId="77777777" w:rsidR="007867AF" w:rsidRPr="009E7AA2" w:rsidRDefault="007867AF" w:rsidP="00C44E75">
            <w:pPr>
              <w:rPr>
                <w:sz w:val="28"/>
                <w:szCs w:val="28"/>
              </w:rPr>
            </w:pPr>
            <w:r w:rsidRPr="00F42092">
              <w:rPr>
                <w:noProof/>
                <w:sz w:val="28"/>
                <w:szCs w:val="28"/>
              </w:rPr>
              <w:drawing>
                <wp:inline distT="0" distB="0" distL="0" distR="0" wp14:anchorId="78732B9B" wp14:editId="755CCB92">
                  <wp:extent cx="556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7867AF" w:rsidRPr="009E7AA2" w14:paraId="387FB8D3" w14:textId="77777777" w:rsidTr="00C44E75">
        <w:tc>
          <w:tcPr>
            <w:tcW w:w="1228" w:type="dxa"/>
          </w:tcPr>
          <w:p w14:paraId="107E9625" w14:textId="77777777" w:rsidR="007867AF" w:rsidRPr="009E7AA2" w:rsidRDefault="00000000" w:rsidP="00C44E75">
            <w:pPr>
              <w:rPr>
                <w:sz w:val="28"/>
                <w:szCs w:val="28"/>
              </w:rPr>
            </w:pPr>
            <w:hyperlink r:id="rId27" w:history="1">
              <w:r w:rsidR="007867AF" w:rsidRPr="00F42092">
                <w:rPr>
                  <w:rStyle w:val="aff2"/>
                  <w:rFonts w:eastAsia="Arial"/>
                  <w:sz w:val="28"/>
                  <w:szCs w:val="28"/>
                </w:rPr>
                <w:t>18.2</w:t>
              </w:r>
            </w:hyperlink>
          </w:p>
        </w:tc>
        <w:tc>
          <w:tcPr>
            <w:tcW w:w="5713" w:type="dxa"/>
          </w:tcPr>
          <w:p w14:paraId="6352BC9E" w14:textId="77777777" w:rsidR="007867AF" w:rsidRPr="009E7AA2" w:rsidRDefault="007867AF" w:rsidP="00C44E75">
            <w:pPr>
              <w:rPr>
                <w:sz w:val="28"/>
                <w:szCs w:val="28"/>
              </w:rPr>
            </w:pPr>
            <w:r>
              <w:rPr>
                <w:sz w:val="28"/>
                <w:szCs w:val="28"/>
              </w:rPr>
              <w:t>1-2 года/группа раннего возраста</w:t>
            </w:r>
          </w:p>
        </w:tc>
        <w:tc>
          <w:tcPr>
            <w:tcW w:w="2268" w:type="dxa"/>
          </w:tcPr>
          <w:p w14:paraId="781AD58F" w14:textId="77777777" w:rsidR="007867AF" w:rsidRPr="009E7AA2" w:rsidRDefault="007867AF" w:rsidP="00C44E75">
            <w:pPr>
              <w:rPr>
                <w:sz w:val="28"/>
                <w:szCs w:val="28"/>
              </w:rPr>
            </w:pPr>
            <w:r w:rsidRPr="00F42092">
              <w:rPr>
                <w:noProof/>
                <w:sz w:val="28"/>
                <w:szCs w:val="28"/>
              </w:rPr>
              <w:drawing>
                <wp:anchor distT="0" distB="0" distL="114300" distR="114300" simplePos="0" relativeHeight="251676672" behindDoc="0" locked="0" layoutInCell="1" allowOverlap="1" wp14:anchorId="03FAA065" wp14:editId="40E7FC03">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1976BAC9" w14:textId="77777777" w:rsidTr="00C44E75">
        <w:tc>
          <w:tcPr>
            <w:tcW w:w="1228" w:type="dxa"/>
          </w:tcPr>
          <w:p w14:paraId="16E24375" w14:textId="77777777" w:rsidR="007867AF" w:rsidRPr="005A018C" w:rsidRDefault="00000000" w:rsidP="00C44E75">
            <w:pPr>
              <w:rPr>
                <w:sz w:val="28"/>
                <w:szCs w:val="28"/>
              </w:rPr>
            </w:pPr>
            <w:hyperlink r:id="rId29" w:history="1">
              <w:r w:rsidR="007867AF" w:rsidRPr="002870CF">
                <w:rPr>
                  <w:rStyle w:val="aff2"/>
                  <w:rFonts w:eastAsia="Arial"/>
                  <w:sz w:val="28"/>
                  <w:szCs w:val="28"/>
                </w:rPr>
                <w:t>18.3</w:t>
              </w:r>
            </w:hyperlink>
          </w:p>
        </w:tc>
        <w:tc>
          <w:tcPr>
            <w:tcW w:w="5713" w:type="dxa"/>
          </w:tcPr>
          <w:p w14:paraId="014299F4" w14:textId="77777777" w:rsidR="007867AF" w:rsidRPr="009E7AA2" w:rsidRDefault="007867AF" w:rsidP="00C44E75">
            <w:pPr>
              <w:rPr>
                <w:sz w:val="28"/>
                <w:szCs w:val="28"/>
              </w:rPr>
            </w:pPr>
            <w:r>
              <w:rPr>
                <w:sz w:val="28"/>
                <w:szCs w:val="28"/>
              </w:rPr>
              <w:t>2-3 года/ 1 младшая группа</w:t>
            </w:r>
          </w:p>
        </w:tc>
        <w:tc>
          <w:tcPr>
            <w:tcW w:w="2268" w:type="dxa"/>
          </w:tcPr>
          <w:p w14:paraId="7318CCD3" w14:textId="77777777" w:rsidR="007867AF" w:rsidRPr="009E7AA2" w:rsidRDefault="007867AF" w:rsidP="00C44E75">
            <w:pPr>
              <w:rPr>
                <w:sz w:val="28"/>
                <w:szCs w:val="28"/>
              </w:rPr>
            </w:pPr>
            <w:r w:rsidRPr="002870CF">
              <w:rPr>
                <w:noProof/>
                <w:sz w:val="28"/>
                <w:szCs w:val="28"/>
              </w:rPr>
              <w:drawing>
                <wp:inline distT="0" distB="0" distL="0" distR="0" wp14:anchorId="1EBBD735" wp14:editId="273BD71C">
                  <wp:extent cx="609600" cy="60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7867AF" w:rsidRPr="009E7AA2" w14:paraId="759E2016" w14:textId="77777777" w:rsidTr="00C44E75">
        <w:tc>
          <w:tcPr>
            <w:tcW w:w="1228" w:type="dxa"/>
          </w:tcPr>
          <w:p w14:paraId="7AE860E5" w14:textId="77777777" w:rsidR="007867AF" w:rsidRPr="009E7AA2" w:rsidRDefault="00000000" w:rsidP="00C44E75">
            <w:pPr>
              <w:rPr>
                <w:sz w:val="28"/>
                <w:szCs w:val="28"/>
              </w:rPr>
            </w:pPr>
            <w:hyperlink r:id="rId31" w:history="1">
              <w:r w:rsidR="007867AF" w:rsidRPr="002870CF">
                <w:rPr>
                  <w:rStyle w:val="aff2"/>
                  <w:rFonts w:eastAsia="Arial"/>
                  <w:sz w:val="28"/>
                  <w:szCs w:val="28"/>
                </w:rPr>
                <w:t>18.4</w:t>
              </w:r>
            </w:hyperlink>
          </w:p>
        </w:tc>
        <w:tc>
          <w:tcPr>
            <w:tcW w:w="5713" w:type="dxa"/>
          </w:tcPr>
          <w:p w14:paraId="3FDA3404" w14:textId="77777777" w:rsidR="007867AF" w:rsidRPr="009E7AA2" w:rsidRDefault="007867AF" w:rsidP="00C44E75">
            <w:pPr>
              <w:rPr>
                <w:sz w:val="28"/>
                <w:szCs w:val="28"/>
              </w:rPr>
            </w:pPr>
            <w:r>
              <w:rPr>
                <w:sz w:val="28"/>
                <w:szCs w:val="28"/>
              </w:rPr>
              <w:t>3-4 года/ 2 младшая группа</w:t>
            </w:r>
          </w:p>
        </w:tc>
        <w:tc>
          <w:tcPr>
            <w:tcW w:w="2268" w:type="dxa"/>
          </w:tcPr>
          <w:p w14:paraId="310A5CFD" w14:textId="77777777" w:rsidR="007867AF" w:rsidRPr="009E7AA2" w:rsidRDefault="007867AF" w:rsidP="00C44E75">
            <w:pPr>
              <w:ind w:firstLine="720"/>
              <w:rPr>
                <w:sz w:val="28"/>
                <w:szCs w:val="28"/>
              </w:rPr>
            </w:pPr>
            <w:r w:rsidRPr="002870CF">
              <w:rPr>
                <w:noProof/>
                <w:sz w:val="28"/>
                <w:szCs w:val="28"/>
              </w:rPr>
              <w:drawing>
                <wp:anchor distT="0" distB="0" distL="114300" distR="114300" simplePos="0" relativeHeight="251671552" behindDoc="0" locked="0" layoutInCell="1" allowOverlap="1" wp14:anchorId="3DB81242" wp14:editId="59A13395">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7867AF" w:rsidRPr="009E7AA2" w14:paraId="28A62038" w14:textId="77777777" w:rsidTr="00C44E75">
        <w:tc>
          <w:tcPr>
            <w:tcW w:w="1228" w:type="dxa"/>
          </w:tcPr>
          <w:p w14:paraId="4E41E573" w14:textId="77777777" w:rsidR="007867AF" w:rsidRPr="009E7AA2" w:rsidRDefault="00000000" w:rsidP="00C44E75">
            <w:pPr>
              <w:rPr>
                <w:sz w:val="28"/>
                <w:szCs w:val="28"/>
              </w:rPr>
            </w:pPr>
            <w:hyperlink r:id="rId33" w:history="1">
              <w:r w:rsidR="007867AF" w:rsidRPr="002F02E1">
                <w:rPr>
                  <w:rStyle w:val="aff2"/>
                  <w:rFonts w:eastAsia="Arial"/>
                  <w:sz w:val="28"/>
                  <w:szCs w:val="28"/>
                </w:rPr>
                <w:t>18.5</w:t>
              </w:r>
            </w:hyperlink>
          </w:p>
        </w:tc>
        <w:tc>
          <w:tcPr>
            <w:tcW w:w="5713" w:type="dxa"/>
          </w:tcPr>
          <w:p w14:paraId="510C578D" w14:textId="77777777" w:rsidR="007867AF" w:rsidRPr="009E7AA2" w:rsidRDefault="007867AF" w:rsidP="00C44E75">
            <w:pPr>
              <w:rPr>
                <w:sz w:val="28"/>
                <w:szCs w:val="28"/>
              </w:rPr>
            </w:pPr>
            <w:r>
              <w:rPr>
                <w:sz w:val="28"/>
                <w:szCs w:val="28"/>
              </w:rPr>
              <w:t>4-5 лет / средняя группа</w:t>
            </w:r>
          </w:p>
        </w:tc>
        <w:tc>
          <w:tcPr>
            <w:tcW w:w="2268" w:type="dxa"/>
          </w:tcPr>
          <w:p w14:paraId="61878FD7" w14:textId="77777777" w:rsidR="007867AF" w:rsidRPr="009E7AA2" w:rsidRDefault="007867AF" w:rsidP="00C44E75">
            <w:pPr>
              <w:rPr>
                <w:sz w:val="28"/>
                <w:szCs w:val="28"/>
              </w:rPr>
            </w:pPr>
            <w:r w:rsidRPr="002F02E1">
              <w:rPr>
                <w:noProof/>
                <w:sz w:val="28"/>
                <w:szCs w:val="28"/>
              </w:rPr>
              <w:drawing>
                <wp:inline distT="0" distB="0" distL="0" distR="0" wp14:anchorId="1844D185" wp14:editId="23268E7F">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7867AF" w:rsidRPr="009E7AA2" w14:paraId="4FCDF095" w14:textId="77777777" w:rsidTr="00C44E75">
        <w:tc>
          <w:tcPr>
            <w:tcW w:w="1228" w:type="dxa"/>
          </w:tcPr>
          <w:p w14:paraId="082EDA84" w14:textId="77777777" w:rsidR="007867AF" w:rsidRPr="009E7AA2" w:rsidRDefault="00000000" w:rsidP="00C44E75">
            <w:pPr>
              <w:rPr>
                <w:sz w:val="28"/>
                <w:szCs w:val="28"/>
              </w:rPr>
            </w:pPr>
            <w:hyperlink r:id="rId35" w:history="1">
              <w:r w:rsidR="007867AF" w:rsidRPr="002F02E1">
                <w:rPr>
                  <w:rStyle w:val="aff2"/>
                  <w:rFonts w:eastAsia="Arial"/>
                  <w:sz w:val="28"/>
                  <w:szCs w:val="28"/>
                </w:rPr>
                <w:t>18.6</w:t>
              </w:r>
            </w:hyperlink>
          </w:p>
        </w:tc>
        <w:tc>
          <w:tcPr>
            <w:tcW w:w="5713" w:type="dxa"/>
          </w:tcPr>
          <w:p w14:paraId="0881A916" w14:textId="77777777" w:rsidR="007867AF" w:rsidRPr="009E7AA2" w:rsidRDefault="007867AF" w:rsidP="00C44E75">
            <w:pPr>
              <w:rPr>
                <w:sz w:val="28"/>
                <w:szCs w:val="28"/>
              </w:rPr>
            </w:pPr>
            <w:r>
              <w:rPr>
                <w:sz w:val="28"/>
                <w:szCs w:val="28"/>
              </w:rPr>
              <w:t>5-6 лет/ старшая группа</w:t>
            </w:r>
          </w:p>
        </w:tc>
        <w:tc>
          <w:tcPr>
            <w:tcW w:w="2268" w:type="dxa"/>
          </w:tcPr>
          <w:p w14:paraId="71406E22" w14:textId="77777777" w:rsidR="007867AF" w:rsidRPr="009E7AA2" w:rsidRDefault="007867AF" w:rsidP="00C44E75">
            <w:pPr>
              <w:rPr>
                <w:sz w:val="28"/>
                <w:szCs w:val="28"/>
              </w:rPr>
            </w:pPr>
            <w:r w:rsidRPr="002F02E1">
              <w:rPr>
                <w:noProof/>
                <w:sz w:val="28"/>
                <w:szCs w:val="28"/>
              </w:rPr>
              <w:drawing>
                <wp:anchor distT="0" distB="0" distL="114300" distR="114300" simplePos="0" relativeHeight="251677696" behindDoc="0" locked="0" layoutInCell="1" allowOverlap="1" wp14:anchorId="193553F0" wp14:editId="2DE1E1B3">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40251F4F" w14:textId="77777777" w:rsidTr="00C44E75">
        <w:tc>
          <w:tcPr>
            <w:tcW w:w="1228" w:type="dxa"/>
          </w:tcPr>
          <w:p w14:paraId="2A936311" w14:textId="77777777" w:rsidR="007867AF" w:rsidRDefault="00000000" w:rsidP="00C44E75">
            <w:pPr>
              <w:rPr>
                <w:sz w:val="28"/>
                <w:szCs w:val="28"/>
              </w:rPr>
            </w:pPr>
            <w:hyperlink r:id="rId37" w:history="1">
              <w:r w:rsidR="007867AF" w:rsidRPr="002F02E1">
                <w:rPr>
                  <w:rStyle w:val="aff2"/>
                  <w:rFonts w:eastAsia="Arial"/>
                  <w:sz w:val="28"/>
                  <w:szCs w:val="28"/>
                </w:rPr>
                <w:t>18.7</w:t>
              </w:r>
            </w:hyperlink>
          </w:p>
        </w:tc>
        <w:tc>
          <w:tcPr>
            <w:tcW w:w="5713" w:type="dxa"/>
          </w:tcPr>
          <w:p w14:paraId="734C3BF8" w14:textId="77777777" w:rsidR="007867AF" w:rsidRDefault="007867AF" w:rsidP="00C44E75">
            <w:pPr>
              <w:rPr>
                <w:sz w:val="28"/>
                <w:szCs w:val="28"/>
              </w:rPr>
            </w:pPr>
            <w:r>
              <w:rPr>
                <w:sz w:val="28"/>
                <w:szCs w:val="28"/>
              </w:rPr>
              <w:t>6-7 лет / подготовительная группа</w:t>
            </w:r>
          </w:p>
        </w:tc>
        <w:tc>
          <w:tcPr>
            <w:tcW w:w="2268" w:type="dxa"/>
          </w:tcPr>
          <w:p w14:paraId="4EA58D28" w14:textId="77777777" w:rsidR="007867AF" w:rsidRPr="009E7AA2" w:rsidRDefault="007867AF" w:rsidP="00C44E75">
            <w:pPr>
              <w:rPr>
                <w:sz w:val="28"/>
                <w:szCs w:val="28"/>
              </w:rPr>
            </w:pPr>
            <w:r w:rsidRPr="002F02E1">
              <w:rPr>
                <w:noProof/>
                <w:sz w:val="28"/>
                <w:szCs w:val="28"/>
              </w:rPr>
              <w:drawing>
                <wp:inline distT="0" distB="0" distL="0" distR="0" wp14:anchorId="4D9C5CC1" wp14:editId="029F31F5">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7867AF" w:rsidRPr="009E7AA2" w14:paraId="7CD410C2" w14:textId="77777777" w:rsidTr="00C44E75">
        <w:tc>
          <w:tcPr>
            <w:tcW w:w="1228" w:type="dxa"/>
          </w:tcPr>
          <w:p w14:paraId="6B2EE320" w14:textId="77777777" w:rsidR="007867AF" w:rsidRDefault="00000000" w:rsidP="00C44E75">
            <w:pPr>
              <w:rPr>
                <w:sz w:val="28"/>
                <w:szCs w:val="28"/>
              </w:rPr>
            </w:pPr>
            <w:hyperlink r:id="rId39" w:history="1">
              <w:r w:rsidR="007867AF" w:rsidRPr="002F02E1">
                <w:rPr>
                  <w:rStyle w:val="aff2"/>
                  <w:rFonts w:eastAsia="Arial"/>
                  <w:sz w:val="28"/>
                  <w:szCs w:val="28"/>
                </w:rPr>
                <w:t>18.8</w:t>
              </w:r>
            </w:hyperlink>
          </w:p>
        </w:tc>
        <w:tc>
          <w:tcPr>
            <w:tcW w:w="5713" w:type="dxa"/>
          </w:tcPr>
          <w:p w14:paraId="00CC4322" w14:textId="77777777" w:rsidR="007867AF" w:rsidRDefault="007867AF" w:rsidP="00C44E75">
            <w:pPr>
              <w:rPr>
                <w:sz w:val="28"/>
                <w:szCs w:val="28"/>
              </w:rPr>
            </w:pPr>
            <w:r w:rsidRPr="005A018C">
              <w:rPr>
                <w:sz w:val="28"/>
                <w:szCs w:val="28"/>
              </w:rPr>
              <w:t xml:space="preserve">решение совокупных задач воспитания </w:t>
            </w:r>
          </w:p>
        </w:tc>
        <w:tc>
          <w:tcPr>
            <w:tcW w:w="2268" w:type="dxa"/>
          </w:tcPr>
          <w:p w14:paraId="3738103F" w14:textId="77777777" w:rsidR="007867AF" w:rsidRPr="009E7AA2" w:rsidRDefault="007867AF" w:rsidP="00C44E75">
            <w:pPr>
              <w:ind w:firstLine="720"/>
              <w:rPr>
                <w:sz w:val="28"/>
                <w:szCs w:val="28"/>
              </w:rPr>
            </w:pPr>
            <w:r w:rsidRPr="002F02E1">
              <w:rPr>
                <w:noProof/>
                <w:sz w:val="28"/>
                <w:szCs w:val="28"/>
              </w:rPr>
              <w:drawing>
                <wp:anchor distT="0" distB="0" distL="114300" distR="114300" simplePos="0" relativeHeight="251678720" behindDoc="0" locked="0" layoutInCell="1" allowOverlap="1" wp14:anchorId="304C2F50" wp14:editId="75BFE974">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14:paraId="6E93DFE7" w14:textId="77777777" w:rsidR="007867AF" w:rsidRPr="00A3212E" w:rsidRDefault="007867AF" w:rsidP="007867AF">
      <w:pPr>
        <w:pStyle w:val="ad"/>
        <w:ind w:left="420"/>
        <w:rPr>
          <w:sz w:val="28"/>
          <w:szCs w:val="28"/>
        </w:rPr>
      </w:pPr>
    </w:p>
    <w:p w14:paraId="3A01A3D2" w14:textId="77777777" w:rsidR="007867AF" w:rsidRPr="00A3212E" w:rsidRDefault="007867AF" w:rsidP="007867AF">
      <w:pPr>
        <w:rPr>
          <w:sz w:val="28"/>
          <w:szCs w:val="28"/>
          <w:u w:val="single"/>
        </w:rPr>
      </w:pPr>
      <w:r w:rsidRPr="00A3212E">
        <w:rPr>
          <w:sz w:val="28"/>
          <w:szCs w:val="28"/>
          <w:u w:val="single"/>
        </w:rPr>
        <w:t xml:space="preserve">Образовательная область «Познавательное развитие» </w:t>
      </w:r>
    </w:p>
    <w:tbl>
      <w:tblPr>
        <w:tblStyle w:val="af0"/>
        <w:tblW w:w="0" w:type="auto"/>
        <w:tblLook w:val="04A0" w:firstRow="1" w:lastRow="0" w:firstColumn="1" w:lastColumn="0" w:noHBand="0" w:noVBand="1"/>
      </w:tblPr>
      <w:tblGrid>
        <w:gridCol w:w="1228"/>
        <w:gridCol w:w="5713"/>
        <w:gridCol w:w="2268"/>
      </w:tblGrid>
      <w:tr w:rsidR="007867AF" w:rsidRPr="009E7AA2" w14:paraId="30CCAB3C" w14:textId="77777777" w:rsidTr="00C44E75">
        <w:tc>
          <w:tcPr>
            <w:tcW w:w="1228" w:type="dxa"/>
          </w:tcPr>
          <w:p w14:paraId="6BF66F5A" w14:textId="77777777" w:rsidR="007867AF" w:rsidRPr="009E7AA2" w:rsidRDefault="007867AF" w:rsidP="00C44E75">
            <w:pPr>
              <w:jc w:val="center"/>
              <w:rPr>
                <w:b/>
                <w:bCs/>
                <w:sz w:val="28"/>
                <w:szCs w:val="28"/>
              </w:rPr>
            </w:pPr>
            <w:r w:rsidRPr="009E7AA2">
              <w:rPr>
                <w:b/>
                <w:bCs/>
                <w:sz w:val="28"/>
                <w:szCs w:val="28"/>
              </w:rPr>
              <w:t>ФОП ДО, пп</w:t>
            </w:r>
            <w:r>
              <w:rPr>
                <w:b/>
                <w:bCs/>
                <w:sz w:val="28"/>
                <w:szCs w:val="28"/>
              </w:rPr>
              <w:t xml:space="preserve">/ </w:t>
            </w:r>
          </w:p>
        </w:tc>
        <w:tc>
          <w:tcPr>
            <w:tcW w:w="5713" w:type="dxa"/>
          </w:tcPr>
          <w:p w14:paraId="681AB525" w14:textId="77777777" w:rsidR="007867AF" w:rsidRPr="009E7AA2" w:rsidRDefault="007867AF" w:rsidP="00C44E75">
            <w:pPr>
              <w:jc w:val="center"/>
              <w:rPr>
                <w:b/>
                <w:bCs/>
                <w:sz w:val="28"/>
                <w:szCs w:val="28"/>
              </w:rPr>
            </w:pPr>
            <w:r>
              <w:rPr>
                <w:b/>
                <w:bCs/>
                <w:sz w:val="28"/>
                <w:szCs w:val="28"/>
              </w:rPr>
              <w:t>Возраст/группа</w:t>
            </w:r>
          </w:p>
        </w:tc>
        <w:tc>
          <w:tcPr>
            <w:tcW w:w="2268" w:type="dxa"/>
          </w:tcPr>
          <w:p w14:paraId="63A44A8B" w14:textId="77777777" w:rsidR="007867AF" w:rsidRPr="009E7AA2" w:rsidRDefault="007867AF" w:rsidP="00C44E75">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7867AF" w:rsidRPr="009E7AA2" w14:paraId="56B6C461" w14:textId="77777777" w:rsidTr="00C44E75">
        <w:tc>
          <w:tcPr>
            <w:tcW w:w="1228" w:type="dxa"/>
          </w:tcPr>
          <w:p w14:paraId="36D1F67D" w14:textId="77777777" w:rsidR="007867AF" w:rsidRPr="009E7AA2" w:rsidRDefault="00000000" w:rsidP="00C44E75">
            <w:pPr>
              <w:rPr>
                <w:sz w:val="28"/>
                <w:szCs w:val="28"/>
              </w:rPr>
            </w:pPr>
            <w:hyperlink r:id="rId41" w:history="1">
              <w:r w:rsidR="007867AF" w:rsidRPr="00DD155F">
                <w:rPr>
                  <w:rStyle w:val="aff2"/>
                  <w:rFonts w:eastAsia="Arial"/>
                  <w:sz w:val="28"/>
                  <w:szCs w:val="28"/>
                </w:rPr>
                <w:t>19.1</w:t>
              </w:r>
            </w:hyperlink>
          </w:p>
        </w:tc>
        <w:tc>
          <w:tcPr>
            <w:tcW w:w="5713" w:type="dxa"/>
          </w:tcPr>
          <w:p w14:paraId="2FE9DD26" w14:textId="77777777" w:rsidR="007867AF" w:rsidRPr="009E7AA2" w:rsidRDefault="007867AF" w:rsidP="00C44E75">
            <w:pPr>
              <w:rPr>
                <w:sz w:val="28"/>
                <w:szCs w:val="28"/>
              </w:rPr>
            </w:pPr>
            <w:r w:rsidRPr="009E7AA2">
              <w:rPr>
                <w:sz w:val="28"/>
                <w:szCs w:val="28"/>
              </w:rPr>
              <w:t>от 2 месяцев до 1 года</w:t>
            </w:r>
            <w:r>
              <w:rPr>
                <w:sz w:val="28"/>
                <w:szCs w:val="28"/>
              </w:rPr>
              <w:t>/ младенческая группа</w:t>
            </w:r>
          </w:p>
        </w:tc>
        <w:tc>
          <w:tcPr>
            <w:tcW w:w="2268" w:type="dxa"/>
          </w:tcPr>
          <w:p w14:paraId="39D5B613" w14:textId="77777777" w:rsidR="007867AF" w:rsidRPr="009E7AA2" w:rsidRDefault="007867AF" w:rsidP="00C44E75">
            <w:pPr>
              <w:rPr>
                <w:sz w:val="28"/>
                <w:szCs w:val="28"/>
              </w:rPr>
            </w:pPr>
            <w:r w:rsidRPr="00F1733A">
              <w:rPr>
                <w:noProof/>
                <w:sz w:val="28"/>
                <w:szCs w:val="28"/>
              </w:rPr>
              <w:drawing>
                <wp:inline distT="0" distB="0" distL="0" distR="0" wp14:anchorId="5E6BEC5E" wp14:editId="6D57BB45">
                  <wp:extent cx="554718" cy="55471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7867AF" w:rsidRPr="009E7AA2" w14:paraId="7AA65BED" w14:textId="77777777" w:rsidTr="00C44E75">
        <w:trPr>
          <w:trHeight w:val="905"/>
        </w:trPr>
        <w:tc>
          <w:tcPr>
            <w:tcW w:w="1228" w:type="dxa"/>
          </w:tcPr>
          <w:p w14:paraId="3C989009" w14:textId="77777777" w:rsidR="007867AF" w:rsidRPr="009E7AA2" w:rsidRDefault="00000000" w:rsidP="00C44E75">
            <w:pPr>
              <w:rPr>
                <w:sz w:val="28"/>
                <w:szCs w:val="28"/>
              </w:rPr>
            </w:pPr>
            <w:hyperlink r:id="rId43" w:history="1">
              <w:r w:rsidR="007867AF" w:rsidRPr="00DD155F">
                <w:rPr>
                  <w:rStyle w:val="aff2"/>
                  <w:rFonts w:eastAsia="Arial"/>
                  <w:sz w:val="28"/>
                  <w:szCs w:val="28"/>
                </w:rPr>
                <w:t>19.2</w:t>
              </w:r>
            </w:hyperlink>
          </w:p>
        </w:tc>
        <w:tc>
          <w:tcPr>
            <w:tcW w:w="5713" w:type="dxa"/>
          </w:tcPr>
          <w:p w14:paraId="43DA7818" w14:textId="77777777" w:rsidR="007867AF" w:rsidRPr="009E7AA2" w:rsidRDefault="007867AF" w:rsidP="00C44E75">
            <w:pPr>
              <w:rPr>
                <w:sz w:val="28"/>
                <w:szCs w:val="28"/>
              </w:rPr>
            </w:pPr>
            <w:r>
              <w:rPr>
                <w:sz w:val="28"/>
                <w:szCs w:val="28"/>
              </w:rPr>
              <w:t>1-2 года/группа раннего возраста</w:t>
            </w:r>
          </w:p>
        </w:tc>
        <w:tc>
          <w:tcPr>
            <w:tcW w:w="2268" w:type="dxa"/>
          </w:tcPr>
          <w:p w14:paraId="2F3E0DDB" w14:textId="77777777" w:rsidR="007867AF" w:rsidRPr="009E7AA2" w:rsidRDefault="007867AF" w:rsidP="00C44E75">
            <w:pPr>
              <w:rPr>
                <w:sz w:val="28"/>
                <w:szCs w:val="28"/>
              </w:rPr>
            </w:pPr>
            <w:r w:rsidRPr="00F1733A">
              <w:rPr>
                <w:noProof/>
                <w:sz w:val="28"/>
                <w:szCs w:val="28"/>
              </w:rPr>
              <w:drawing>
                <wp:anchor distT="0" distB="0" distL="114300" distR="114300" simplePos="0" relativeHeight="251659264" behindDoc="0" locked="0" layoutInCell="1" allowOverlap="1" wp14:anchorId="59B84033" wp14:editId="0C83C15E">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867AF" w:rsidRPr="009E7AA2" w14:paraId="0598A92B" w14:textId="77777777" w:rsidTr="00C44E75">
        <w:tc>
          <w:tcPr>
            <w:tcW w:w="1228" w:type="dxa"/>
          </w:tcPr>
          <w:p w14:paraId="5B219D57" w14:textId="77777777" w:rsidR="007867AF" w:rsidRPr="009D58DA" w:rsidRDefault="00000000" w:rsidP="00C44E75">
            <w:pPr>
              <w:rPr>
                <w:sz w:val="28"/>
                <w:szCs w:val="28"/>
              </w:rPr>
            </w:pPr>
            <w:hyperlink r:id="rId45" w:history="1">
              <w:r w:rsidR="007867AF" w:rsidRPr="00DD155F">
                <w:rPr>
                  <w:rStyle w:val="aff2"/>
                  <w:rFonts w:eastAsia="Arial"/>
                  <w:sz w:val="28"/>
                  <w:szCs w:val="28"/>
                </w:rPr>
                <w:t>19.3</w:t>
              </w:r>
            </w:hyperlink>
          </w:p>
        </w:tc>
        <w:tc>
          <w:tcPr>
            <w:tcW w:w="5713" w:type="dxa"/>
          </w:tcPr>
          <w:p w14:paraId="339DF164" w14:textId="77777777" w:rsidR="007867AF" w:rsidRPr="009E7AA2" w:rsidRDefault="007867AF" w:rsidP="00C44E75">
            <w:pPr>
              <w:rPr>
                <w:sz w:val="28"/>
                <w:szCs w:val="28"/>
              </w:rPr>
            </w:pPr>
            <w:r>
              <w:rPr>
                <w:sz w:val="28"/>
                <w:szCs w:val="28"/>
              </w:rPr>
              <w:t>2-3 года/ 1 младшая группа</w:t>
            </w:r>
          </w:p>
        </w:tc>
        <w:tc>
          <w:tcPr>
            <w:tcW w:w="2268" w:type="dxa"/>
          </w:tcPr>
          <w:p w14:paraId="4D425A8D" w14:textId="77777777" w:rsidR="007867AF" w:rsidRPr="009E7AA2" w:rsidRDefault="007867AF" w:rsidP="00C44E75">
            <w:pPr>
              <w:rPr>
                <w:sz w:val="28"/>
                <w:szCs w:val="28"/>
              </w:rPr>
            </w:pPr>
            <w:r w:rsidRPr="00DD155F">
              <w:rPr>
                <w:noProof/>
                <w:sz w:val="28"/>
                <w:szCs w:val="28"/>
              </w:rPr>
              <w:drawing>
                <wp:inline distT="0" distB="0" distL="0" distR="0" wp14:anchorId="359DE8A6" wp14:editId="05F2F64F">
                  <wp:extent cx="532947" cy="53294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7867AF" w:rsidRPr="009E7AA2" w14:paraId="70EF4992" w14:textId="77777777" w:rsidTr="00C44E75">
        <w:tc>
          <w:tcPr>
            <w:tcW w:w="1228" w:type="dxa"/>
          </w:tcPr>
          <w:p w14:paraId="4C9E9735" w14:textId="77777777" w:rsidR="007867AF" w:rsidRPr="009E7AA2" w:rsidRDefault="00000000" w:rsidP="00C44E75">
            <w:pPr>
              <w:rPr>
                <w:sz w:val="28"/>
                <w:szCs w:val="28"/>
              </w:rPr>
            </w:pPr>
            <w:hyperlink r:id="rId47" w:history="1">
              <w:r w:rsidR="007867AF" w:rsidRPr="00DD155F">
                <w:rPr>
                  <w:rStyle w:val="aff2"/>
                  <w:rFonts w:eastAsia="Arial"/>
                  <w:sz w:val="28"/>
                  <w:szCs w:val="28"/>
                </w:rPr>
                <w:t>19.4</w:t>
              </w:r>
            </w:hyperlink>
          </w:p>
        </w:tc>
        <w:tc>
          <w:tcPr>
            <w:tcW w:w="5713" w:type="dxa"/>
          </w:tcPr>
          <w:p w14:paraId="7B1BBC1E" w14:textId="77777777" w:rsidR="007867AF" w:rsidRPr="009E7AA2" w:rsidRDefault="007867AF" w:rsidP="00C44E75">
            <w:pPr>
              <w:rPr>
                <w:sz w:val="28"/>
                <w:szCs w:val="28"/>
              </w:rPr>
            </w:pPr>
            <w:r>
              <w:rPr>
                <w:sz w:val="28"/>
                <w:szCs w:val="28"/>
              </w:rPr>
              <w:t>3-4 года/ 2 младшая группа</w:t>
            </w:r>
          </w:p>
        </w:tc>
        <w:tc>
          <w:tcPr>
            <w:tcW w:w="2268" w:type="dxa"/>
          </w:tcPr>
          <w:p w14:paraId="720CD25E" w14:textId="77777777" w:rsidR="007867AF" w:rsidRPr="009E7AA2" w:rsidRDefault="007867AF" w:rsidP="00C44E75">
            <w:pPr>
              <w:rPr>
                <w:sz w:val="28"/>
                <w:szCs w:val="28"/>
              </w:rPr>
            </w:pPr>
            <w:r>
              <w:rPr>
                <w:noProof/>
              </w:rPr>
              <w:drawing>
                <wp:anchor distT="0" distB="0" distL="114300" distR="114300" simplePos="0" relativeHeight="251660288" behindDoc="0" locked="0" layoutInCell="1" allowOverlap="1" wp14:anchorId="54DFEB8C" wp14:editId="2D5C3234">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867AF" w:rsidRPr="009E7AA2" w14:paraId="5E59283E" w14:textId="77777777" w:rsidTr="00C44E75">
        <w:tc>
          <w:tcPr>
            <w:tcW w:w="1228" w:type="dxa"/>
          </w:tcPr>
          <w:p w14:paraId="26E655C2" w14:textId="77777777" w:rsidR="007867AF" w:rsidRPr="009E7AA2" w:rsidRDefault="00000000" w:rsidP="00C44E75">
            <w:pPr>
              <w:rPr>
                <w:sz w:val="28"/>
                <w:szCs w:val="28"/>
              </w:rPr>
            </w:pPr>
            <w:hyperlink r:id="rId49" w:history="1">
              <w:r w:rsidR="007867AF" w:rsidRPr="00DD155F">
                <w:rPr>
                  <w:rStyle w:val="aff2"/>
                  <w:rFonts w:eastAsia="Arial"/>
                  <w:sz w:val="28"/>
                  <w:szCs w:val="28"/>
                </w:rPr>
                <w:t>19.5</w:t>
              </w:r>
            </w:hyperlink>
          </w:p>
        </w:tc>
        <w:tc>
          <w:tcPr>
            <w:tcW w:w="5713" w:type="dxa"/>
          </w:tcPr>
          <w:p w14:paraId="6D74C6B8" w14:textId="77777777" w:rsidR="007867AF" w:rsidRPr="009E7AA2" w:rsidRDefault="007867AF" w:rsidP="00C44E75">
            <w:pPr>
              <w:rPr>
                <w:sz w:val="28"/>
                <w:szCs w:val="28"/>
              </w:rPr>
            </w:pPr>
            <w:r>
              <w:rPr>
                <w:sz w:val="28"/>
                <w:szCs w:val="28"/>
              </w:rPr>
              <w:t>4-5 лет / средняя группа</w:t>
            </w:r>
          </w:p>
        </w:tc>
        <w:tc>
          <w:tcPr>
            <w:tcW w:w="2268" w:type="dxa"/>
          </w:tcPr>
          <w:p w14:paraId="33F8797B" w14:textId="77777777" w:rsidR="007867AF" w:rsidRPr="00DD155F" w:rsidRDefault="007867AF" w:rsidP="00C44E75">
            <w:pPr>
              <w:rPr>
                <w:sz w:val="28"/>
                <w:szCs w:val="28"/>
              </w:rPr>
            </w:pPr>
            <w:r w:rsidRPr="00DD155F">
              <w:rPr>
                <w:noProof/>
                <w:sz w:val="28"/>
                <w:szCs w:val="28"/>
              </w:rPr>
              <w:drawing>
                <wp:inline distT="0" distB="0" distL="0" distR="0" wp14:anchorId="44FEAE49" wp14:editId="7971059A">
                  <wp:extent cx="522333" cy="52233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7867AF" w:rsidRPr="009E7AA2" w14:paraId="3841864D" w14:textId="77777777" w:rsidTr="00C44E75">
        <w:tc>
          <w:tcPr>
            <w:tcW w:w="1228" w:type="dxa"/>
          </w:tcPr>
          <w:p w14:paraId="1D69B415" w14:textId="77777777" w:rsidR="007867AF" w:rsidRPr="009E7AA2" w:rsidRDefault="00000000" w:rsidP="00C44E75">
            <w:pPr>
              <w:rPr>
                <w:sz w:val="28"/>
                <w:szCs w:val="28"/>
              </w:rPr>
            </w:pPr>
            <w:hyperlink r:id="rId51" w:history="1">
              <w:r w:rsidR="007867AF" w:rsidRPr="00DD155F">
                <w:rPr>
                  <w:rStyle w:val="aff2"/>
                  <w:rFonts w:eastAsia="Arial"/>
                  <w:sz w:val="28"/>
                  <w:szCs w:val="28"/>
                </w:rPr>
                <w:t>19.6</w:t>
              </w:r>
            </w:hyperlink>
          </w:p>
        </w:tc>
        <w:tc>
          <w:tcPr>
            <w:tcW w:w="5713" w:type="dxa"/>
          </w:tcPr>
          <w:p w14:paraId="7B2E5022" w14:textId="77777777" w:rsidR="007867AF" w:rsidRPr="009E7AA2" w:rsidRDefault="007867AF" w:rsidP="00C44E75">
            <w:pPr>
              <w:rPr>
                <w:sz w:val="28"/>
                <w:szCs w:val="28"/>
              </w:rPr>
            </w:pPr>
            <w:r>
              <w:rPr>
                <w:sz w:val="28"/>
                <w:szCs w:val="28"/>
              </w:rPr>
              <w:t>5-6 лет/ старшая группа</w:t>
            </w:r>
          </w:p>
        </w:tc>
        <w:tc>
          <w:tcPr>
            <w:tcW w:w="2268" w:type="dxa"/>
          </w:tcPr>
          <w:p w14:paraId="3AC525A2" w14:textId="77777777" w:rsidR="007867AF" w:rsidRPr="009E7AA2" w:rsidRDefault="007867AF" w:rsidP="00C44E75">
            <w:pPr>
              <w:rPr>
                <w:sz w:val="28"/>
                <w:szCs w:val="28"/>
              </w:rPr>
            </w:pPr>
            <w:r w:rsidRPr="00DD155F">
              <w:rPr>
                <w:noProof/>
                <w:sz w:val="28"/>
                <w:szCs w:val="28"/>
              </w:rPr>
              <w:drawing>
                <wp:anchor distT="0" distB="0" distL="114300" distR="114300" simplePos="0" relativeHeight="251661312" behindDoc="0" locked="0" layoutInCell="1" allowOverlap="1" wp14:anchorId="7FF0D20A" wp14:editId="54B6B574">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269A971E" w14:textId="77777777" w:rsidTr="00C44E75">
        <w:trPr>
          <w:trHeight w:val="979"/>
        </w:trPr>
        <w:tc>
          <w:tcPr>
            <w:tcW w:w="1228" w:type="dxa"/>
          </w:tcPr>
          <w:p w14:paraId="44CA18A1" w14:textId="77777777" w:rsidR="007867AF" w:rsidRDefault="00000000" w:rsidP="00C44E75">
            <w:pPr>
              <w:rPr>
                <w:sz w:val="28"/>
                <w:szCs w:val="28"/>
              </w:rPr>
            </w:pPr>
            <w:hyperlink r:id="rId53" w:history="1">
              <w:r w:rsidR="007867AF" w:rsidRPr="00DD155F">
                <w:rPr>
                  <w:rStyle w:val="aff2"/>
                  <w:rFonts w:eastAsia="Arial"/>
                  <w:sz w:val="28"/>
                  <w:szCs w:val="28"/>
                </w:rPr>
                <w:t>19.7</w:t>
              </w:r>
            </w:hyperlink>
          </w:p>
        </w:tc>
        <w:tc>
          <w:tcPr>
            <w:tcW w:w="5713" w:type="dxa"/>
          </w:tcPr>
          <w:p w14:paraId="181FBE78" w14:textId="77777777" w:rsidR="007867AF" w:rsidRDefault="007867AF" w:rsidP="00C44E75">
            <w:pPr>
              <w:rPr>
                <w:sz w:val="28"/>
                <w:szCs w:val="28"/>
              </w:rPr>
            </w:pPr>
            <w:r>
              <w:rPr>
                <w:sz w:val="28"/>
                <w:szCs w:val="28"/>
              </w:rPr>
              <w:t>6-7 лет / подготовительная группа</w:t>
            </w:r>
          </w:p>
        </w:tc>
        <w:tc>
          <w:tcPr>
            <w:tcW w:w="2268" w:type="dxa"/>
          </w:tcPr>
          <w:p w14:paraId="14DABD3D" w14:textId="77777777" w:rsidR="007867AF" w:rsidRPr="009E7AA2" w:rsidRDefault="007867AF" w:rsidP="00C44E75">
            <w:pPr>
              <w:rPr>
                <w:sz w:val="28"/>
                <w:szCs w:val="28"/>
              </w:rPr>
            </w:pPr>
            <w:r w:rsidRPr="00DD155F">
              <w:rPr>
                <w:noProof/>
                <w:sz w:val="28"/>
                <w:szCs w:val="28"/>
              </w:rPr>
              <w:drawing>
                <wp:inline distT="0" distB="0" distL="0" distR="0" wp14:anchorId="005C0BAB" wp14:editId="66386181">
                  <wp:extent cx="554182" cy="554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7867AF" w:rsidRPr="009E7AA2" w14:paraId="40954B79" w14:textId="77777777" w:rsidTr="00C44E75">
        <w:tc>
          <w:tcPr>
            <w:tcW w:w="1228" w:type="dxa"/>
          </w:tcPr>
          <w:p w14:paraId="13A41818" w14:textId="77777777" w:rsidR="007867AF" w:rsidRDefault="00000000" w:rsidP="00C44E75">
            <w:pPr>
              <w:rPr>
                <w:sz w:val="28"/>
                <w:szCs w:val="28"/>
              </w:rPr>
            </w:pPr>
            <w:hyperlink r:id="rId55" w:history="1">
              <w:r w:rsidR="007867AF" w:rsidRPr="00DD155F">
                <w:rPr>
                  <w:rStyle w:val="aff2"/>
                  <w:rFonts w:eastAsia="Arial"/>
                  <w:sz w:val="28"/>
                  <w:szCs w:val="28"/>
                </w:rPr>
                <w:t>19.8</w:t>
              </w:r>
            </w:hyperlink>
          </w:p>
        </w:tc>
        <w:tc>
          <w:tcPr>
            <w:tcW w:w="5713" w:type="dxa"/>
          </w:tcPr>
          <w:p w14:paraId="193CFB0E" w14:textId="77777777" w:rsidR="007867AF" w:rsidRDefault="007867AF" w:rsidP="00C44E75">
            <w:pPr>
              <w:rPr>
                <w:sz w:val="28"/>
                <w:szCs w:val="28"/>
              </w:rPr>
            </w:pPr>
            <w:r w:rsidRPr="005A018C">
              <w:rPr>
                <w:sz w:val="28"/>
                <w:szCs w:val="28"/>
              </w:rPr>
              <w:t>решение совокупных задач воспитания</w:t>
            </w:r>
          </w:p>
        </w:tc>
        <w:tc>
          <w:tcPr>
            <w:tcW w:w="2268" w:type="dxa"/>
          </w:tcPr>
          <w:p w14:paraId="5378139D" w14:textId="77777777" w:rsidR="007867AF" w:rsidRPr="009E7AA2" w:rsidRDefault="007867AF" w:rsidP="00C44E75">
            <w:pPr>
              <w:jc w:val="center"/>
              <w:rPr>
                <w:sz w:val="28"/>
                <w:szCs w:val="28"/>
              </w:rPr>
            </w:pPr>
            <w:r w:rsidRPr="00DD155F">
              <w:rPr>
                <w:noProof/>
                <w:sz w:val="28"/>
                <w:szCs w:val="28"/>
              </w:rPr>
              <w:drawing>
                <wp:anchor distT="0" distB="0" distL="114300" distR="114300" simplePos="0" relativeHeight="251664384" behindDoc="0" locked="0" layoutInCell="1" allowOverlap="1" wp14:anchorId="1C018F86" wp14:editId="02EBBAA3">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A7D27D7" w14:textId="77777777" w:rsidR="007867AF" w:rsidRDefault="007867AF" w:rsidP="007867AF">
      <w:pPr>
        <w:rPr>
          <w:sz w:val="28"/>
          <w:szCs w:val="28"/>
        </w:rPr>
      </w:pPr>
    </w:p>
    <w:p w14:paraId="6E6E3680" w14:textId="77777777" w:rsidR="007867AF" w:rsidRPr="00A3212E" w:rsidRDefault="007867AF" w:rsidP="007867AF">
      <w:pPr>
        <w:rPr>
          <w:sz w:val="28"/>
          <w:szCs w:val="28"/>
          <w:u w:val="single"/>
        </w:rPr>
      </w:pPr>
      <w:r w:rsidRPr="00A3212E">
        <w:rPr>
          <w:sz w:val="28"/>
          <w:szCs w:val="28"/>
          <w:u w:val="single"/>
        </w:rPr>
        <w:t xml:space="preserve">Образовательная область «Речевое развитие» </w:t>
      </w:r>
    </w:p>
    <w:tbl>
      <w:tblPr>
        <w:tblStyle w:val="af0"/>
        <w:tblW w:w="0" w:type="auto"/>
        <w:tblLook w:val="04A0" w:firstRow="1" w:lastRow="0" w:firstColumn="1" w:lastColumn="0" w:noHBand="0" w:noVBand="1"/>
      </w:tblPr>
      <w:tblGrid>
        <w:gridCol w:w="1228"/>
        <w:gridCol w:w="5713"/>
        <w:gridCol w:w="2268"/>
      </w:tblGrid>
      <w:tr w:rsidR="007867AF" w:rsidRPr="009E7AA2" w14:paraId="30111489" w14:textId="77777777" w:rsidTr="00C44E75">
        <w:tc>
          <w:tcPr>
            <w:tcW w:w="1228" w:type="dxa"/>
          </w:tcPr>
          <w:p w14:paraId="152DACB6" w14:textId="77777777" w:rsidR="007867AF" w:rsidRPr="009E7AA2" w:rsidRDefault="007867AF" w:rsidP="00C44E75">
            <w:pPr>
              <w:jc w:val="center"/>
              <w:rPr>
                <w:b/>
                <w:bCs/>
                <w:sz w:val="28"/>
                <w:szCs w:val="28"/>
              </w:rPr>
            </w:pPr>
            <w:r w:rsidRPr="009E7AA2">
              <w:rPr>
                <w:b/>
                <w:bCs/>
                <w:sz w:val="28"/>
                <w:szCs w:val="28"/>
              </w:rPr>
              <w:t>ФОП ДО, пп</w:t>
            </w:r>
            <w:r>
              <w:rPr>
                <w:b/>
                <w:bCs/>
                <w:sz w:val="28"/>
                <w:szCs w:val="28"/>
              </w:rPr>
              <w:t xml:space="preserve">/ </w:t>
            </w:r>
          </w:p>
        </w:tc>
        <w:tc>
          <w:tcPr>
            <w:tcW w:w="5713" w:type="dxa"/>
          </w:tcPr>
          <w:p w14:paraId="14477E4A" w14:textId="77777777" w:rsidR="007867AF" w:rsidRPr="009E7AA2" w:rsidRDefault="007867AF" w:rsidP="00C44E75">
            <w:pPr>
              <w:jc w:val="center"/>
              <w:rPr>
                <w:b/>
                <w:bCs/>
                <w:sz w:val="28"/>
                <w:szCs w:val="28"/>
              </w:rPr>
            </w:pPr>
            <w:r>
              <w:rPr>
                <w:b/>
                <w:bCs/>
                <w:sz w:val="28"/>
                <w:szCs w:val="28"/>
              </w:rPr>
              <w:t>Возраст/группа</w:t>
            </w:r>
          </w:p>
        </w:tc>
        <w:tc>
          <w:tcPr>
            <w:tcW w:w="2268" w:type="dxa"/>
          </w:tcPr>
          <w:p w14:paraId="15C48AE4" w14:textId="77777777" w:rsidR="007867AF" w:rsidRPr="009E7AA2" w:rsidRDefault="007867AF" w:rsidP="00C44E75">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7867AF" w:rsidRPr="009E7AA2" w14:paraId="33B81602" w14:textId="77777777" w:rsidTr="00C44E75">
        <w:tc>
          <w:tcPr>
            <w:tcW w:w="1228" w:type="dxa"/>
          </w:tcPr>
          <w:p w14:paraId="1A4D9F18" w14:textId="77777777" w:rsidR="007867AF" w:rsidRPr="009E7AA2" w:rsidRDefault="00000000" w:rsidP="00C44E75">
            <w:pPr>
              <w:rPr>
                <w:sz w:val="28"/>
                <w:szCs w:val="28"/>
              </w:rPr>
            </w:pPr>
            <w:hyperlink r:id="rId57" w:history="1">
              <w:r w:rsidR="007867AF" w:rsidRPr="00225696">
                <w:rPr>
                  <w:rStyle w:val="aff2"/>
                  <w:rFonts w:eastAsia="Arial"/>
                  <w:sz w:val="28"/>
                  <w:szCs w:val="28"/>
                </w:rPr>
                <w:t>20.1</w:t>
              </w:r>
            </w:hyperlink>
          </w:p>
        </w:tc>
        <w:tc>
          <w:tcPr>
            <w:tcW w:w="5713" w:type="dxa"/>
          </w:tcPr>
          <w:p w14:paraId="2EDD0E99" w14:textId="77777777" w:rsidR="007867AF" w:rsidRPr="009E7AA2" w:rsidRDefault="007867AF" w:rsidP="00C44E75">
            <w:pPr>
              <w:rPr>
                <w:sz w:val="28"/>
                <w:szCs w:val="28"/>
              </w:rPr>
            </w:pPr>
            <w:r w:rsidRPr="009E7AA2">
              <w:rPr>
                <w:sz w:val="28"/>
                <w:szCs w:val="28"/>
              </w:rPr>
              <w:t>от 2 месяцев до 1 года</w:t>
            </w:r>
            <w:r>
              <w:rPr>
                <w:sz w:val="28"/>
                <w:szCs w:val="28"/>
              </w:rPr>
              <w:t>/ младенческая группа</w:t>
            </w:r>
          </w:p>
        </w:tc>
        <w:tc>
          <w:tcPr>
            <w:tcW w:w="2268" w:type="dxa"/>
          </w:tcPr>
          <w:p w14:paraId="7185C3DE" w14:textId="77777777" w:rsidR="007867AF" w:rsidRPr="009E7AA2" w:rsidRDefault="007867AF" w:rsidP="00C44E75">
            <w:pPr>
              <w:rPr>
                <w:sz w:val="28"/>
                <w:szCs w:val="28"/>
              </w:rPr>
            </w:pPr>
            <w:r w:rsidRPr="00225696">
              <w:rPr>
                <w:noProof/>
                <w:sz w:val="28"/>
                <w:szCs w:val="28"/>
              </w:rPr>
              <w:drawing>
                <wp:inline distT="0" distB="0" distL="0" distR="0" wp14:anchorId="2863A01C" wp14:editId="1102220D">
                  <wp:extent cx="618605" cy="6186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7867AF" w:rsidRPr="009E7AA2" w14:paraId="43627318" w14:textId="77777777" w:rsidTr="00C44E75">
        <w:tc>
          <w:tcPr>
            <w:tcW w:w="1228" w:type="dxa"/>
          </w:tcPr>
          <w:p w14:paraId="38311608" w14:textId="77777777" w:rsidR="007867AF" w:rsidRPr="009E7AA2" w:rsidRDefault="00000000" w:rsidP="00C44E75">
            <w:pPr>
              <w:rPr>
                <w:sz w:val="28"/>
                <w:szCs w:val="28"/>
              </w:rPr>
            </w:pPr>
            <w:hyperlink r:id="rId59" w:history="1">
              <w:r w:rsidR="007867AF" w:rsidRPr="00225696">
                <w:rPr>
                  <w:rStyle w:val="aff2"/>
                  <w:rFonts w:eastAsia="Arial"/>
                  <w:sz w:val="28"/>
                  <w:szCs w:val="28"/>
                </w:rPr>
                <w:t>20.2</w:t>
              </w:r>
            </w:hyperlink>
          </w:p>
        </w:tc>
        <w:tc>
          <w:tcPr>
            <w:tcW w:w="5713" w:type="dxa"/>
          </w:tcPr>
          <w:p w14:paraId="4E26F970" w14:textId="77777777" w:rsidR="007867AF" w:rsidRPr="009E7AA2" w:rsidRDefault="007867AF" w:rsidP="00C44E75">
            <w:pPr>
              <w:rPr>
                <w:sz w:val="28"/>
                <w:szCs w:val="28"/>
              </w:rPr>
            </w:pPr>
            <w:r>
              <w:rPr>
                <w:sz w:val="28"/>
                <w:szCs w:val="28"/>
              </w:rPr>
              <w:t>1-2 года/группа раннего возраста</w:t>
            </w:r>
          </w:p>
        </w:tc>
        <w:tc>
          <w:tcPr>
            <w:tcW w:w="2268" w:type="dxa"/>
          </w:tcPr>
          <w:p w14:paraId="483C10EF" w14:textId="77777777" w:rsidR="007867AF" w:rsidRPr="009E7AA2" w:rsidRDefault="007867AF" w:rsidP="00C44E75">
            <w:pPr>
              <w:rPr>
                <w:sz w:val="28"/>
                <w:szCs w:val="28"/>
              </w:rPr>
            </w:pPr>
            <w:r>
              <w:rPr>
                <w:noProof/>
              </w:rPr>
              <w:drawing>
                <wp:anchor distT="0" distB="0" distL="114300" distR="114300" simplePos="0" relativeHeight="251662336" behindDoc="0" locked="0" layoutInCell="1" allowOverlap="1" wp14:anchorId="19E108F8" wp14:editId="6921C711">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7867AF" w:rsidRPr="009E7AA2" w14:paraId="0ACFF6D7" w14:textId="77777777" w:rsidTr="00C44E75">
        <w:tc>
          <w:tcPr>
            <w:tcW w:w="1228" w:type="dxa"/>
          </w:tcPr>
          <w:p w14:paraId="32E64A7E" w14:textId="77777777" w:rsidR="007867AF" w:rsidRPr="00B95957" w:rsidRDefault="00000000" w:rsidP="00C44E75">
            <w:pPr>
              <w:rPr>
                <w:b/>
                <w:bCs/>
                <w:sz w:val="28"/>
                <w:szCs w:val="28"/>
              </w:rPr>
            </w:pPr>
            <w:hyperlink r:id="rId61" w:history="1">
              <w:r w:rsidR="007867AF" w:rsidRPr="00225696">
                <w:rPr>
                  <w:rStyle w:val="aff2"/>
                  <w:rFonts w:eastAsia="Arial"/>
                  <w:sz w:val="28"/>
                  <w:szCs w:val="28"/>
                </w:rPr>
                <w:t>20.3</w:t>
              </w:r>
            </w:hyperlink>
            <w:r w:rsidR="007867AF">
              <w:t xml:space="preserve"> </w:t>
            </w:r>
          </w:p>
          <w:p w14:paraId="47C49765" w14:textId="77777777" w:rsidR="007867AF" w:rsidRPr="00B95957" w:rsidRDefault="007867AF" w:rsidP="00C44E75">
            <w:pPr>
              <w:rPr>
                <w:b/>
                <w:bCs/>
                <w:sz w:val="28"/>
                <w:szCs w:val="28"/>
              </w:rPr>
            </w:pPr>
          </w:p>
        </w:tc>
        <w:tc>
          <w:tcPr>
            <w:tcW w:w="5713" w:type="dxa"/>
          </w:tcPr>
          <w:p w14:paraId="5BF0CC71" w14:textId="77777777" w:rsidR="007867AF" w:rsidRPr="009E7AA2" w:rsidRDefault="007867AF" w:rsidP="00C44E75">
            <w:pPr>
              <w:rPr>
                <w:sz w:val="28"/>
                <w:szCs w:val="28"/>
              </w:rPr>
            </w:pPr>
            <w:r>
              <w:rPr>
                <w:sz w:val="28"/>
                <w:szCs w:val="28"/>
              </w:rPr>
              <w:t>2-3 года/ 1 младшая группа</w:t>
            </w:r>
          </w:p>
        </w:tc>
        <w:tc>
          <w:tcPr>
            <w:tcW w:w="2268" w:type="dxa"/>
          </w:tcPr>
          <w:p w14:paraId="3FDFE138" w14:textId="77777777" w:rsidR="007867AF" w:rsidRPr="009E7AA2" w:rsidRDefault="007867AF" w:rsidP="00C44E75">
            <w:pPr>
              <w:rPr>
                <w:sz w:val="28"/>
                <w:szCs w:val="28"/>
              </w:rPr>
            </w:pPr>
            <w:r>
              <w:rPr>
                <w:noProof/>
              </w:rPr>
              <w:drawing>
                <wp:inline distT="0" distB="0" distL="0" distR="0" wp14:anchorId="4FDEC120" wp14:editId="2FA3BC52">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7867AF" w:rsidRPr="009E7AA2" w14:paraId="071F7DAC" w14:textId="77777777" w:rsidTr="00C44E75">
        <w:tc>
          <w:tcPr>
            <w:tcW w:w="1228" w:type="dxa"/>
          </w:tcPr>
          <w:p w14:paraId="673D533F" w14:textId="77777777" w:rsidR="007867AF" w:rsidRPr="009E7AA2" w:rsidRDefault="00000000" w:rsidP="00C44E75">
            <w:pPr>
              <w:rPr>
                <w:sz w:val="28"/>
                <w:szCs w:val="28"/>
              </w:rPr>
            </w:pPr>
            <w:hyperlink r:id="rId63" w:history="1">
              <w:r w:rsidR="007867AF" w:rsidRPr="00225696">
                <w:rPr>
                  <w:rStyle w:val="aff2"/>
                  <w:rFonts w:eastAsia="Arial"/>
                  <w:sz w:val="28"/>
                  <w:szCs w:val="28"/>
                </w:rPr>
                <w:t>20.4</w:t>
              </w:r>
            </w:hyperlink>
          </w:p>
        </w:tc>
        <w:tc>
          <w:tcPr>
            <w:tcW w:w="5713" w:type="dxa"/>
          </w:tcPr>
          <w:p w14:paraId="36AF7A1E" w14:textId="77777777" w:rsidR="007867AF" w:rsidRPr="009E7AA2" w:rsidRDefault="007867AF" w:rsidP="00C44E75">
            <w:pPr>
              <w:rPr>
                <w:sz w:val="28"/>
                <w:szCs w:val="28"/>
              </w:rPr>
            </w:pPr>
            <w:r>
              <w:rPr>
                <w:sz w:val="28"/>
                <w:szCs w:val="28"/>
              </w:rPr>
              <w:t>3-4 года/ 2 младшая группа</w:t>
            </w:r>
          </w:p>
        </w:tc>
        <w:tc>
          <w:tcPr>
            <w:tcW w:w="2268" w:type="dxa"/>
          </w:tcPr>
          <w:p w14:paraId="04ECAFC3" w14:textId="77777777" w:rsidR="007867AF" w:rsidRPr="009E7AA2" w:rsidRDefault="007867AF" w:rsidP="00C44E75">
            <w:pPr>
              <w:rPr>
                <w:sz w:val="28"/>
                <w:szCs w:val="28"/>
              </w:rPr>
            </w:pPr>
            <w:r w:rsidRPr="00225696">
              <w:rPr>
                <w:noProof/>
                <w:sz w:val="28"/>
                <w:szCs w:val="28"/>
              </w:rPr>
              <w:drawing>
                <wp:anchor distT="0" distB="0" distL="114300" distR="114300" simplePos="0" relativeHeight="251663360" behindDoc="0" locked="0" layoutInCell="1" allowOverlap="1" wp14:anchorId="377C6B82" wp14:editId="3B352C46">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7867AF" w:rsidRPr="009E7AA2" w14:paraId="361254B6" w14:textId="77777777" w:rsidTr="00C44E75">
        <w:tc>
          <w:tcPr>
            <w:tcW w:w="1228" w:type="dxa"/>
          </w:tcPr>
          <w:p w14:paraId="5E24DAF1" w14:textId="77777777" w:rsidR="007867AF" w:rsidRPr="009E7AA2" w:rsidRDefault="00000000" w:rsidP="00C44E75">
            <w:pPr>
              <w:rPr>
                <w:sz w:val="28"/>
                <w:szCs w:val="28"/>
              </w:rPr>
            </w:pPr>
            <w:hyperlink r:id="rId65" w:history="1">
              <w:r w:rsidR="007867AF" w:rsidRPr="00225696">
                <w:rPr>
                  <w:rStyle w:val="aff2"/>
                  <w:rFonts w:eastAsia="Arial"/>
                  <w:sz w:val="28"/>
                  <w:szCs w:val="28"/>
                </w:rPr>
                <w:t>20.5</w:t>
              </w:r>
            </w:hyperlink>
          </w:p>
        </w:tc>
        <w:tc>
          <w:tcPr>
            <w:tcW w:w="5713" w:type="dxa"/>
          </w:tcPr>
          <w:p w14:paraId="46F036E0" w14:textId="77777777" w:rsidR="007867AF" w:rsidRPr="009E7AA2" w:rsidRDefault="007867AF" w:rsidP="00C44E75">
            <w:pPr>
              <w:rPr>
                <w:sz w:val="28"/>
                <w:szCs w:val="28"/>
              </w:rPr>
            </w:pPr>
            <w:r>
              <w:rPr>
                <w:sz w:val="28"/>
                <w:szCs w:val="28"/>
              </w:rPr>
              <w:t>4-5 лет / средняя группа</w:t>
            </w:r>
          </w:p>
        </w:tc>
        <w:tc>
          <w:tcPr>
            <w:tcW w:w="2268" w:type="dxa"/>
          </w:tcPr>
          <w:p w14:paraId="08761BBA" w14:textId="77777777" w:rsidR="007867AF" w:rsidRPr="009E7AA2" w:rsidRDefault="007867AF" w:rsidP="00C44E75">
            <w:pPr>
              <w:rPr>
                <w:sz w:val="28"/>
                <w:szCs w:val="28"/>
              </w:rPr>
            </w:pPr>
            <w:r w:rsidRPr="00225696">
              <w:rPr>
                <w:noProof/>
                <w:sz w:val="28"/>
                <w:szCs w:val="28"/>
              </w:rPr>
              <w:drawing>
                <wp:inline distT="0" distB="0" distL="0" distR="0" wp14:anchorId="01F04F4D" wp14:editId="7B1EF697">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7867AF" w:rsidRPr="009E7AA2" w14:paraId="76764EAE" w14:textId="77777777" w:rsidTr="00C44E75">
        <w:tc>
          <w:tcPr>
            <w:tcW w:w="1228" w:type="dxa"/>
          </w:tcPr>
          <w:p w14:paraId="78488F0C" w14:textId="77777777" w:rsidR="007867AF" w:rsidRPr="009E7AA2" w:rsidRDefault="00000000" w:rsidP="00C44E75">
            <w:pPr>
              <w:rPr>
                <w:sz w:val="28"/>
                <w:szCs w:val="28"/>
              </w:rPr>
            </w:pPr>
            <w:hyperlink r:id="rId67" w:history="1">
              <w:r w:rsidR="007867AF" w:rsidRPr="00225696">
                <w:rPr>
                  <w:rStyle w:val="aff2"/>
                  <w:rFonts w:eastAsia="Arial"/>
                  <w:sz w:val="28"/>
                  <w:szCs w:val="28"/>
                </w:rPr>
                <w:t>20.6</w:t>
              </w:r>
            </w:hyperlink>
          </w:p>
        </w:tc>
        <w:tc>
          <w:tcPr>
            <w:tcW w:w="5713" w:type="dxa"/>
          </w:tcPr>
          <w:p w14:paraId="12A4C3C3" w14:textId="77777777" w:rsidR="007867AF" w:rsidRPr="009E7AA2" w:rsidRDefault="007867AF" w:rsidP="00C44E75">
            <w:pPr>
              <w:rPr>
                <w:sz w:val="28"/>
                <w:szCs w:val="28"/>
              </w:rPr>
            </w:pPr>
            <w:r>
              <w:rPr>
                <w:sz w:val="28"/>
                <w:szCs w:val="28"/>
              </w:rPr>
              <w:t>5-6 лет/ старшая группа</w:t>
            </w:r>
          </w:p>
        </w:tc>
        <w:tc>
          <w:tcPr>
            <w:tcW w:w="2268" w:type="dxa"/>
          </w:tcPr>
          <w:p w14:paraId="55F6C1D1" w14:textId="77777777" w:rsidR="007867AF" w:rsidRPr="009E7AA2" w:rsidRDefault="007867AF" w:rsidP="00C44E75">
            <w:pPr>
              <w:rPr>
                <w:sz w:val="28"/>
                <w:szCs w:val="28"/>
              </w:rPr>
            </w:pPr>
            <w:r w:rsidRPr="00225696">
              <w:rPr>
                <w:noProof/>
                <w:sz w:val="28"/>
                <w:szCs w:val="28"/>
              </w:rPr>
              <w:drawing>
                <wp:anchor distT="0" distB="0" distL="114300" distR="114300" simplePos="0" relativeHeight="251665408" behindDoc="0" locked="0" layoutInCell="1" allowOverlap="1" wp14:anchorId="6DE6F2D8" wp14:editId="4FFF4047">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7867AF" w:rsidRPr="009E7AA2" w14:paraId="429572C1" w14:textId="77777777" w:rsidTr="00C44E75">
        <w:tc>
          <w:tcPr>
            <w:tcW w:w="1228" w:type="dxa"/>
          </w:tcPr>
          <w:p w14:paraId="33B56EA9" w14:textId="77777777" w:rsidR="007867AF" w:rsidRDefault="00000000" w:rsidP="00C44E75">
            <w:pPr>
              <w:rPr>
                <w:sz w:val="28"/>
                <w:szCs w:val="28"/>
              </w:rPr>
            </w:pPr>
            <w:hyperlink r:id="rId69" w:history="1">
              <w:r w:rsidR="007867AF" w:rsidRPr="00225696">
                <w:rPr>
                  <w:rStyle w:val="aff2"/>
                  <w:rFonts w:eastAsia="Arial"/>
                  <w:sz w:val="28"/>
                  <w:szCs w:val="28"/>
                </w:rPr>
                <w:t>20.7</w:t>
              </w:r>
            </w:hyperlink>
          </w:p>
        </w:tc>
        <w:tc>
          <w:tcPr>
            <w:tcW w:w="5713" w:type="dxa"/>
          </w:tcPr>
          <w:p w14:paraId="52631033" w14:textId="77777777" w:rsidR="007867AF" w:rsidRDefault="007867AF" w:rsidP="00C44E75">
            <w:pPr>
              <w:rPr>
                <w:sz w:val="28"/>
                <w:szCs w:val="28"/>
              </w:rPr>
            </w:pPr>
            <w:r>
              <w:rPr>
                <w:sz w:val="28"/>
                <w:szCs w:val="28"/>
              </w:rPr>
              <w:t>6-7 лет / подготовительная группа</w:t>
            </w:r>
          </w:p>
        </w:tc>
        <w:tc>
          <w:tcPr>
            <w:tcW w:w="2268" w:type="dxa"/>
          </w:tcPr>
          <w:p w14:paraId="3D716751" w14:textId="77777777" w:rsidR="007867AF" w:rsidRPr="009E7AA2" w:rsidRDefault="007867AF" w:rsidP="00C44E75">
            <w:pPr>
              <w:rPr>
                <w:sz w:val="28"/>
                <w:szCs w:val="28"/>
              </w:rPr>
            </w:pPr>
            <w:r w:rsidRPr="00225696">
              <w:rPr>
                <w:noProof/>
                <w:sz w:val="28"/>
                <w:szCs w:val="28"/>
              </w:rPr>
              <w:drawing>
                <wp:inline distT="0" distB="0" distL="0" distR="0" wp14:anchorId="0E51CEB8" wp14:editId="73742409">
                  <wp:extent cx="624666" cy="6246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7867AF" w:rsidRPr="009E7AA2" w14:paraId="43BA71BE" w14:textId="77777777" w:rsidTr="00C44E75">
        <w:tc>
          <w:tcPr>
            <w:tcW w:w="1228" w:type="dxa"/>
          </w:tcPr>
          <w:p w14:paraId="7A603844" w14:textId="77777777" w:rsidR="007867AF" w:rsidRDefault="00000000" w:rsidP="00C44E75">
            <w:pPr>
              <w:rPr>
                <w:sz w:val="28"/>
                <w:szCs w:val="28"/>
              </w:rPr>
            </w:pPr>
            <w:hyperlink r:id="rId71" w:history="1">
              <w:r w:rsidR="007867AF" w:rsidRPr="00225696">
                <w:rPr>
                  <w:rStyle w:val="aff2"/>
                  <w:rFonts w:eastAsia="Arial"/>
                  <w:sz w:val="28"/>
                  <w:szCs w:val="28"/>
                </w:rPr>
                <w:t>20.8</w:t>
              </w:r>
            </w:hyperlink>
          </w:p>
        </w:tc>
        <w:tc>
          <w:tcPr>
            <w:tcW w:w="5713" w:type="dxa"/>
          </w:tcPr>
          <w:p w14:paraId="585B86F5" w14:textId="77777777" w:rsidR="007867AF" w:rsidRDefault="007867AF" w:rsidP="00C44E75">
            <w:pPr>
              <w:rPr>
                <w:sz w:val="28"/>
                <w:szCs w:val="28"/>
              </w:rPr>
            </w:pPr>
            <w:r w:rsidRPr="005A018C">
              <w:rPr>
                <w:sz w:val="28"/>
                <w:szCs w:val="28"/>
              </w:rPr>
              <w:t>решение совокупных задач воспитания</w:t>
            </w:r>
          </w:p>
        </w:tc>
        <w:tc>
          <w:tcPr>
            <w:tcW w:w="2268" w:type="dxa"/>
          </w:tcPr>
          <w:p w14:paraId="4A554164" w14:textId="77777777" w:rsidR="007867AF" w:rsidRPr="009E7AA2" w:rsidRDefault="007867AF" w:rsidP="00C44E75">
            <w:pPr>
              <w:rPr>
                <w:sz w:val="28"/>
                <w:szCs w:val="28"/>
              </w:rPr>
            </w:pPr>
            <w:r w:rsidRPr="00225696">
              <w:rPr>
                <w:noProof/>
                <w:sz w:val="28"/>
                <w:szCs w:val="28"/>
              </w:rPr>
              <w:drawing>
                <wp:anchor distT="0" distB="0" distL="114300" distR="114300" simplePos="0" relativeHeight="251666432" behindDoc="0" locked="0" layoutInCell="1" allowOverlap="1" wp14:anchorId="49975A24" wp14:editId="4E69EE12">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14:paraId="62AA6CC0" w14:textId="77777777" w:rsidR="007867AF" w:rsidRDefault="007867AF" w:rsidP="007867AF">
      <w:pPr>
        <w:rPr>
          <w:sz w:val="28"/>
          <w:szCs w:val="28"/>
          <w:u w:val="single"/>
        </w:rPr>
      </w:pPr>
    </w:p>
    <w:p w14:paraId="3F1ADCB7" w14:textId="77777777" w:rsidR="007867AF" w:rsidRPr="00A3212E" w:rsidRDefault="007867AF" w:rsidP="007867AF">
      <w:pPr>
        <w:rPr>
          <w:sz w:val="28"/>
          <w:szCs w:val="28"/>
          <w:u w:val="single"/>
        </w:rPr>
      </w:pPr>
      <w:r w:rsidRPr="00A3212E">
        <w:rPr>
          <w:sz w:val="28"/>
          <w:szCs w:val="28"/>
          <w:u w:val="single"/>
        </w:rPr>
        <w:t xml:space="preserve">Образовательная область «Художественно-эстетическое развитие» </w:t>
      </w:r>
    </w:p>
    <w:tbl>
      <w:tblPr>
        <w:tblStyle w:val="af0"/>
        <w:tblW w:w="0" w:type="auto"/>
        <w:tblLook w:val="04A0" w:firstRow="1" w:lastRow="0" w:firstColumn="1" w:lastColumn="0" w:noHBand="0" w:noVBand="1"/>
      </w:tblPr>
      <w:tblGrid>
        <w:gridCol w:w="1228"/>
        <w:gridCol w:w="5713"/>
        <w:gridCol w:w="2268"/>
      </w:tblGrid>
      <w:tr w:rsidR="007867AF" w:rsidRPr="009E7AA2" w14:paraId="3D67F496" w14:textId="77777777" w:rsidTr="00C44E75">
        <w:tc>
          <w:tcPr>
            <w:tcW w:w="1228" w:type="dxa"/>
          </w:tcPr>
          <w:p w14:paraId="04921F97" w14:textId="77777777" w:rsidR="007867AF" w:rsidRPr="009E7AA2" w:rsidRDefault="007867AF" w:rsidP="00C44E75">
            <w:pPr>
              <w:jc w:val="center"/>
              <w:rPr>
                <w:b/>
                <w:bCs/>
                <w:sz w:val="28"/>
                <w:szCs w:val="28"/>
              </w:rPr>
            </w:pPr>
            <w:r w:rsidRPr="009E7AA2">
              <w:rPr>
                <w:b/>
                <w:bCs/>
                <w:sz w:val="28"/>
                <w:szCs w:val="28"/>
              </w:rPr>
              <w:lastRenderedPageBreak/>
              <w:t>ФОП ДО, пп</w:t>
            </w:r>
            <w:r>
              <w:rPr>
                <w:b/>
                <w:bCs/>
                <w:sz w:val="28"/>
                <w:szCs w:val="28"/>
              </w:rPr>
              <w:t xml:space="preserve">/ </w:t>
            </w:r>
          </w:p>
        </w:tc>
        <w:tc>
          <w:tcPr>
            <w:tcW w:w="5713" w:type="dxa"/>
          </w:tcPr>
          <w:p w14:paraId="74D2A5CA" w14:textId="77777777" w:rsidR="007867AF" w:rsidRPr="009E7AA2" w:rsidRDefault="007867AF" w:rsidP="00C44E75">
            <w:pPr>
              <w:jc w:val="center"/>
              <w:rPr>
                <w:b/>
                <w:bCs/>
                <w:sz w:val="28"/>
                <w:szCs w:val="28"/>
              </w:rPr>
            </w:pPr>
            <w:r>
              <w:rPr>
                <w:b/>
                <w:bCs/>
                <w:sz w:val="28"/>
                <w:szCs w:val="28"/>
              </w:rPr>
              <w:t>Возраст/группа</w:t>
            </w:r>
          </w:p>
        </w:tc>
        <w:tc>
          <w:tcPr>
            <w:tcW w:w="2268" w:type="dxa"/>
          </w:tcPr>
          <w:p w14:paraId="502F3097" w14:textId="77777777" w:rsidR="007867AF" w:rsidRPr="009E7AA2" w:rsidRDefault="007867AF" w:rsidP="00C44E75">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7867AF" w:rsidRPr="009E7AA2" w14:paraId="5BC794B9" w14:textId="77777777" w:rsidTr="00C44E75">
        <w:tc>
          <w:tcPr>
            <w:tcW w:w="1228" w:type="dxa"/>
          </w:tcPr>
          <w:p w14:paraId="581EEF44" w14:textId="77777777" w:rsidR="007867AF" w:rsidRPr="009E7AA2" w:rsidRDefault="00000000" w:rsidP="00C44E75">
            <w:pPr>
              <w:rPr>
                <w:sz w:val="28"/>
                <w:szCs w:val="28"/>
              </w:rPr>
            </w:pPr>
            <w:hyperlink r:id="rId73" w:history="1">
              <w:r w:rsidR="007867AF" w:rsidRPr="00F96C97">
                <w:rPr>
                  <w:rStyle w:val="aff2"/>
                  <w:rFonts w:eastAsia="Arial"/>
                  <w:sz w:val="28"/>
                  <w:szCs w:val="28"/>
                </w:rPr>
                <w:t>21.1</w:t>
              </w:r>
            </w:hyperlink>
          </w:p>
        </w:tc>
        <w:tc>
          <w:tcPr>
            <w:tcW w:w="5713" w:type="dxa"/>
          </w:tcPr>
          <w:p w14:paraId="35CDD633" w14:textId="77777777" w:rsidR="007867AF" w:rsidRPr="009E7AA2" w:rsidRDefault="007867AF" w:rsidP="00C44E75">
            <w:pPr>
              <w:rPr>
                <w:sz w:val="28"/>
                <w:szCs w:val="28"/>
              </w:rPr>
            </w:pPr>
            <w:r w:rsidRPr="009E7AA2">
              <w:rPr>
                <w:sz w:val="28"/>
                <w:szCs w:val="28"/>
              </w:rPr>
              <w:t>от 2 месяцев до 1 года</w:t>
            </w:r>
            <w:r>
              <w:rPr>
                <w:sz w:val="28"/>
                <w:szCs w:val="28"/>
              </w:rPr>
              <w:t>/ младенческая группа</w:t>
            </w:r>
          </w:p>
        </w:tc>
        <w:tc>
          <w:tcPr>
            <w:tcW w:w="2268" w:type="dxa"/>
          </w:tcPr>
          <w:p w14:paraId="349F3BD8" w14:textId="77777777" w:rsidR="007867AF" w:rsidRPr="009E7AA2" w:rsidRDefault="007867AF" w:rsidP="00C44E75">
            <w:pPr>
              <w:rPr>
                <w:sz w:val="28"/>
                <w:szCs w:val="28"/>
              </w:rPr>
            </w:pPr>
            <w:r w:rsidRPr="00F96C97">
              <w:rPr>
                <w:noProof/>
                <w:sz w:val="28"/>
                <w:szCs w:val="28"/>
              </w:rPr>
              <w:drawing>
                <wp:inline distT="0" distB="0" distL="0" distR="0" wp14:anchorId="50DEFDF5" wp14:editId="15C17C8B">
                  <wp:extent cx="555855" cy="5558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7867AF" w:rsidRPr="009E7AA2" w14:paraId="70340BAE" w14:textId="77777777" w:rsidTr="00C44E75">
        <w:tc>
          <w:tcPr>
            <w:tcW w:w="1228" w:type="dxa"/>
          </w:tcPr>
          <w:p w14:paraId="12A17372" w14:textId="77777777" w:rsidR="007867AF" w:rsidRPr="009E7AA2" w:rsidRDefault="00000000" w:rsidP="00C44E75">
            <w:pPr>
              <w:rPr>
                <w:sz w:val="28"/>
                <w:szCs w:val="28"/>
              </w:rPr>
            </w:pPr>
            <w:hyperlink r:id="rId75" w:history="1">
              <w:r w:rsidR="007867AF" w:rsidRPr="00F96C97">
                <w:rPr>
                  <w:rStyle w:val="aff2"/>
                  <w:rFonts w:eastAsia="Arial"/>
                  <w:sz w:val="28"/>
                  <w:szCs w:val="28"/>
                </w:rPr>
                <w:t>21.2</w:t>
              </w:r>
            </w:hyperlink>
          </w:p>
        </w:tc>
        <w:tc>
          <w:tcPr>
            <w:tcW w:w="5713" w:type="dxa"/>
          </w:tcPr>
          <w:p w14:paraId="56D6A804" w14:textId="77777777" w:rsidR="007867AF" w:rsidRPr="009E7AA2" w:rsidRDefault="007867AF" w:rsidP="00C44E75">
            <w:pPr>
              <w:rPr>
                <w:sz w:val="28"/>
                <w:szCs w:val="28"/>
              </w:rPr>
            </w:pPr>
            <w:r>
              <w:rPr>
                <w:sz w:val="28"/>
                <w:szCs w:val="28"/>
              </w:rPr>
              <w:t>1-2 года/группа раннего возраста</w:t>
            </w:r>
          </w:p>
        </w:tc>
        <w:tc>
          <w:tcPr>
            <w:tcW w:w="2268" w:type="dxa"/>
          </w:tcPr>
          <w:p w14:paraId="03F885DC" w14:textId="77777777" w:rsidR="007867AF" w:rsidRPr="009E7AA2" w:rsidRDefault="007867AF" w:rsidP="00C44E75">
            <w:pPr>
              <w:rPr>
                <w:sz w:val="28"/>
                <w:szCs w:val="28"/>
              </w:rPr>
            </w:pPr>
            <w:r w:rsidRPr="00F96C97">
              <w:rPr>
                <w:noProof/>
                <w:sz w:val="28"/>
                <w:szCs w:val="28"/>
              </w:rPr>
              <w:drawing>
                <wp:anchor distT="0" distB="0" distL="114300" distR="114300" simplePos="0" relativeHeight="251669504" behindDoc="0" locked="0" layoutInCell="1" allowOverlap="1" wp14:anchorId="3AD3A07C" wp14:editId="63C09388">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7867AF" w:rsidRPr="009E7AA2" w14:paraId="1647387F" w14:textId="77777777" w:rsidTr="00C44E75">
        <w:tc>
          <w:tcPr>
            <w:tcW w:w="1228" w:type="dxa"/>
          </w:tcPr>
          <w:p w14:paraId="17B10C59" w14:textId="77777777" w:rsidR="007867AF" w:rsidRPr="00B95957" w:rsidRDefault="00000000" w:rsidP="00C44E75">
            <w:pPr>
              <w:rPr>
                <w:b/>
                <w:bCs/>
                <w:sz w:val="28"/>
                <w:szCs w:val="28"/>
              </w:rPr>
            </w:pPr>
            <w:hyperlink r:id="rId77" w:history="1">
              <w:r w:rsidR="007867AF" w:rsidRPr="00F96C97">
                <w:rPr>
                  <w:rStyle w:val="aff2"/>
                  <w:rFonts w:eastAsia="Arial"/>
                  <w:sz w:val="28"/>
                  <w:szCs w:val="28"/>
                </w:rPr>
                <w:t>21.3</w:t>
              </w:r>
            </w:hyperlink>
          </w:p>
          <w:p w14:paraId="7E3368CD" w14:textId="77777777" w:rsidR="007867AF" w:rsidRPr="00B95957" w:rsidRDefault="007867AF" w:rsidP="00C44E75">
            <w:pPr>
              <w:rPr>
                <w:b/>
                <w:bCs/>
                <w:sz w:val="28"/>
                <w:szCs w:val="28"/>
              </w:rPr>
            </w:pPr>
          </w:p>
        </w:tc>
        <w:tc>
          <w:tcPr>
            <w:tcW w:w="5713" w:type="dxa"/>
          </w:tcPr>
          <w:p w14:paraId="154882B3" w14:textId="77777777" w:rsidR="007867AF" w:rsidRPr="009E7AA2" w:rsidRDefault="007867AF" w:rsidP="00C44E75">
            <w:pPr>
              <w:rPr>
                <w:sz w:val="28"/>
                <w:szCs w:val="28"/>
              </w:rPr>
            </w:pPr>
            <w:r>
              <w:rPr>
                <w:sz w:val="28"/>
                <w:szCs w:val="28"/>
              </w:rPr>
              <w:t>2-3 года/ 1 младшая группа</w:t>
            </w:r>
          </w:p>
        </w:tc>
        <w:tc>
          <w:tcPr>
            <w:tcW w:w="2268" w:type="dxa"/>
          </w:tcPr>
          <w:p w14:paraId="19CADB2E" w14:textId="77777777" w:rsidR="007867AF" w:rsidRPr="009E7AA2" w:rsidRDefault="007867AF" w:rsidP="00C44E75">
            <w:pPr>
              <w:rPr>
                <w:sz w:val="28"/>
                <w:szCs w:val="28"/>
              </w:rPr>
            </w:pPr>
            <w:r w:rsidRPr="00F96C97">
              <w:rPr>
                <w:noProof/>
                <w:sz w:val="28"/>
                <w:szCs w:val="28"/>
              </w:rPr>
              <w:drawing>
                <wp:inline distT="0" distB="0" distL="0" distR="0" wp14:anchorId="6DE8A41E" wp14:editId="10ECF954">
                  <wp:extent cx="597881" cy="5978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7867AF" w:rsidRPr="009E7AA2" w14:paraId="6A51F31F" w14:textId="77777777" w:rsidTr="00C44E75">
        <w:tc>
          <w:tcPr>
            <w:tcW w:w="1228" w:type="dxa"/>
          </w:tcPr>
          <w:p w14:paraId="454F303C" w14:textId="77777777" w:rsidR="007867AF" w:rsidRPr="009E7AA2" w:rsidRDefault="00000000" w:rsidP="00C44E75">
            <w:pPr>
              <w:rPr>
                <w:sz w:val="28"/>
                <w:szCs w:val="28"/>
              </w:rPr>
            </w:pPr>
            <w:hyperlink r:id="rId79" w:history="1">
              <w:r w:rsidR="007867AF" w:rsidRPr="00F96C97">
                <w:rPr>
                  <w:rStyle w:val="aff2"/>
                  <w:rFonts w:eastAsia="Arial"/>
                  <w:sz w:val="28"/>
                  <w:szCs w:val="28"/>
                </w:rPr>
                <w:t>21.4</w:t>
              </w:r>
            </w:hyperlink>
          </w:p>
        </w:tc>
        <w:tc>
          <w:tcPr>
            <w:tcW w:w="5713" w:type="dxa"/>
          </w:tcPr>
          <w:p w14:paraId="09FA4E4F" w14:textId="77777777" w:rsidR="007867AF" w:rsidRPr="009E7AA2" w:rsidRDefault="007867AF" w:rsidP="00C44E75">
            <w:pPr>
              <w:rPr>
                <w:sz w:val="28"/>
                <w:szCs w:val="28"/>
              </w:rPr>
            </w:pPr>
            <w:r>
              <w:rPr>
                <w:sz w:val="28"/>
                <w:szCs w:val="28"/>
              </w:rPr>
              <w:t>3-4 года/ 2 младшая группа</w:t>
            </w:r>
          </w:p>
        </w:tc>
        <w:tc>
          <w:tcPr>
            <w:tcW w:w="2268" w:type="dxa"/>
          </w:tcPr>
          <w:p w14:paraId="629ADE60" w14:textId="77777777" w:rsidR="007867AF" w:rsidRPr="009E7AA2" w:rsidRDefault="007867AF" w:rsidP="00C44E75">
            <w:pPr>
              <w:rPr>
                <w:sz w:val="28"/>
                <w:szCs w:val="28"/>
              </w:rPr>
            </w:pPr>
            <w:r w:rsidRPr="00F96C97">
              <w:rPr>
                <w:noProof/>
                <w:sz w:val="28"/>
                <w:szCs w:val="28"/>
              </w:rPr>
              <w:drawing>
                <wp:anchor distT="0" distB="0" distL="114300" distR="114300" simplePos="0" relativeHeight="251670528" behindDoc="0" locked="0" layoutInCell="1" allowOverlap="1" wp14:anchorId="6E25CAAD" wp14:editId="3ADD53C5">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655E44E9" w14:textId="77777777" w:rsidTr="00C44E75">
        <w:tc>
          <w:tcPr>
            <w:tcW w:w="1228" w:type="dxa"/>
          </w:tcPr>
          <w:p w14:paraId="64E8DBD4" w14:textId="77777777" w:rsidR="007867AF" w:rsidRPr="009E7AA2" w:rsidRDefault="00000000" w:rsidP="00C44E75">
            <w:pPr>
              <w:rPr>
                <w:sz w:val="28"/>
                <w:szCs w:val="28"/>
              </w:rPr>
            </w:pPr>
            <w:hyperlink r:id="rId81" w:history="1">
              <w:r w:rsidR="007867AF" w:rsidRPr="00F96C97">
                <w:rPr>
                  <w:rStyle w:val="aff2"/>
                  <w:rFonts w:eastAsia="Arial"/>
                  <w:sz w:val="28"/>
                  <w:szCs w:val="28"/>
                </w:rPr>
                <w:t>21.5</w:t>
              </w:r>
            </w:hyperlink>
          </w:p>
        </w:tc>
        <w:tc>
          <w:tcPr>
            <w:tcW w:w="5713" w:type="dxa"/>
          </w:tcPr>
          <w:p w14:paraId="54463F9D" w14:textId="77777777" w:rsidR="007867AF" w:rsidRPr="009E7AA2" w:rsidRDefault="007867AF" w:rsidP="00C44E75">
            <w:pPr>
              <w:rPr>
                <w:sz w:val="28"/>
                <w:szCs w:val="28"/>
              </w:rPr>
            </w:pPr>
            <w:r>
              <w:rPr>
                <w:sz w:val="28"/>
                <w:szCs w:val="28"/>
              </w:rPr>
              <w:t>4-5 лет / средняя группа</w:t>
            </w:r>
          </w:p>
        </w:tc>
        <w:tc>
          <w:tcPr>
            <w:tcW w:w="2268" w:type="dxa"/>
          </w:tcPr>
          <w:p w14:paraId="26033D95" w14:textId="77777777" w:rsidR="007867AF" w:rsidRPr="009E7AA2" w:rsidRDefault="007867AF" w:rsidP="00C44E75">
            <w:pPr>
              <w:rPr>
                <w:sz w:val="28"/>
                <w:szCs w:val="28"/>
              </w:rPr>
            </w:pPr>
            <w:r w:rsidRPr="00F96C97">
              <w:rPr>
                <w:noProof/>
                <w:sz w:val="28"/>
                <w:szCs w:val="28"/>
              </w:rPr>
              <w:drawing>
                <wp:inline distT="0" distB="0" distL="0" distR="0" wp14:anchorId="57E38F65" wp14:editId="500105EF">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7867AF" w:rsidRPr="009E7AA2" w14:paraId="34EC5751" w14:textId="77777777" w:rsidTr="00C44E75">
        <w:tc>
          <w:tcPr>
            <w:tcW w:w="1228" w:type="dxa"/>
          </w:tcPr>
          <w:p w14:paraId="6C8678EE" w14:textId="77777777" w:rsidR="007867AF" w:rsidRPr="009E7AA2" w:rsidRDefault="00000000" w:rsidP="00C44E75">
            <w:pPr>
              <w:rPr>
                <w:sz w:val="28"/>
                <w:szCs w:val="28"/>
              </w:rPr>
            </w:pPr>
            <w:hyperlink r:id="rId83" w:history="1">
              <w:r w:rsidR="007867AF" w:rsidRPr="00F96C97">
                <w:rPr>
                  <w:rStyle w:val="aff2"/>
                  <w:rFonts w:eastAsia="Arial"/>
                  <w:sz w:val="28"/>
                  <w:szCs w:val="28"/>
                </w:rPr>
                <w:t>21.6</w:t>
              </w:r>
            </w:hyperlink>
            <w:r w:rsidR="007867AF">
              <w:rPr>
                <w:sz w:val="28"/>
                <w:szCs w:val="28"/>
              </w:rPr>
              <w:t xml:space="preserve"> </w:t>
            </w:r>
          </w:p>
        </w:tc>
        <w:tc>
          <w:tcPr>
            <w:tcW w:w="5713" w:type="dxa"/>
          </w:tcPr>
          <w:p w14:paraId="7DDA3DF0" w14:textId="77777777" w:rsidR="007867AF" w:rsidRPr="009E7AA2" w:rsidRDefault="007867AF" w:rsidP="00C44E75">
            <w:pPr>
              <w:rPr>
                <w:sz w:val="28"/>
                <w:szCs w:val="28"/>
              </w:rPr>
            </w:pPr>
            <w:r>
              <w:rPr>
                <w:sz w:val="28"/>
                <w:szCs w:val="28"/>
              </w:rPr>
              <w:t>5-6 лет/ старшая группа</w:t>
            </w:r>
          </w:p>
        </w:tc>
        <w:tc>
          <w:tcPr>
            <w:tcW w:w="2268" w:type="dxa"/>
          </w:tcPr>
          <w:p w14:paraId="38872D94" w14:textId="77777777" w:rsidR="007867AF" w:rsidRPr="009E7AA2" w:rsidRDefault="007867AF" w:rsidP="00C44E75">
            <w:pPr>
              <w:rPr>
                <w:sz w:val="28"/>
                <w:szCs w:val="28"/>
              </w:rPr>
            </w:pPr>
            <w:r w:rsidRPr="00F96C97">
              <w:rPr>
                <w:noProof/>
                <w:sz w:val="28"/>
                <w:szCs w:val="28"/>
              </w:rPr>
              <w:drawing>
                <wp:anchor distT="0" distB="0" distL="114300" distR="114300" simplePos="0" relativeHeight="251672576" behindDoc="0" locked="0" layoutInCell="1" allowOverlap="1" wp14:anchorId="524D7F69" wp14:editId="021DB3F8">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2325387D" w14:textId="77777777" w:rsidTr="00C44E75">
        <w:tc>
          <w:tcPr>
            <w:tcW w:w="1228" w:type="dxa"/>
          </w:tcPr>
          <w:p w14:paraId="69DE7C04" w14:textId="77777777" w:rsidR="007867AF" w:rsidRDefault="00000000" w:rsidP="00C44E75">
            <w:pPr>
              <w:rPr>
                <w:sz w:val="28"/>
                <w:szCs w:val="28"/>
              </w:rPr>
            </w:pPr>
            <w:hyperlink r:id="rId85" w:history="1">
              <w:r w:rsidR="007867AF" w:rsidRPr="00F96C97">
                <w:rPr>
                  <w:rStyle w:val="aff2"/>
                  <w:rFonts w:eastAsia="Arial"/>
                  <w:sz w:val="28"/>
                  <w:szCs w:val="28"/>
                </w:rPr>
                <w:t>21.7</w:t>
              </w:r>
            </w:hyperlink>
          </w:p>
        </w:tc>
        <w:tc>
          <w:tcPr>
            <w:tcW w:w="5713" w:type="dxa"/>
          </w:tcPr>
          <w:p w14:paraId="17488B22" w14:textId="77777777" w:rsidR="007867AF" w:rsidRDefault="007867AF" w:rsidP="00C44E75">
            <w:pPr>
              <w:rPr>
                <w:sz w:val="28"/>
                <w:szCs w:val="28"/>
              </w:rPr>
            </w:pPr>
            <w:r>
              <w:rPr>
                <w:sz w:val="28"/>
                <w:szCs w:val="28"/>
              </w:rPr>
              <w:t>6-7 лет / подготовительная группа</w:t>
            </w:r>
          </w:p>
        </w:tc>
        <w:tc>
          <w:tcPr>
            <w:tcW w:w="2268" w:type="dxa"/>
          </w:tcPr>
          <w:p w14:paraId="550E5D7C" w14:textId="77777777" w:rsidR="007867AF" w:rsidRPr="009E7AA2" w:rsidRDefault="007867AF" w:rsidP="00C44E75">
            <w:pPr>
              <w:rPr>
                <w:sz w:val="28"/>
                <w:szCs w:val="28"/>
              </w:rPr>
            </w:pPr>
            <w:r w:rsidRPr="00F96C97">
              <w:rPr>
                <w:noProof/>
                <w:sz w:val="28"/>
                <w:szCs w:val="28"/>
              </w:rPr>
              <w:drawing>
                <wp:inline distT="0" distB="0" distL="0" distR="0" wp14:anchorId="488DD5E2" wp14:editId="04532011">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7867AF" w:rsidRPr="009E7AA2" w14:paraId="3619FEFA" w14:textId="77777777" w:rsidTr="00C44E75">
        <w:tc>
          <w:tcPr>
            <w:tcW w:w="1228" w:type="dxa"/>
          </w:tcPr>
          <w:p w14:paraId="65F4D01A" w14:textId="77777777" w:rsidR="007867AF" w:rsidRDefault="00000000" w:rsidP="00C44E75">
            <w:pPr>
              <w:rPr>
                <w:sz w:val="28"/>
                <w:szCs w:val="28"/>
              </w:rPr>
            </w:pPr>
            <w:hyperlink r:id="rId87" w:history="1">
              <w:r w:rsidR="007867AF" w:rsidRPr="00F96C97">
                <w:rPr>
                  <w:rStyle w:val="aff2"/>
                  <w:rFonts w:eastAsia="Arial"/>
                  <w:sz w:val="28"/>
                  <w:szCs w:val="28"/>
                </w:rPr>
                <w:t>21.8</w:t>
              </w:r>
            </w:hyperlink>
          </w:p>
        </w:tc>
        <w:tc>
          <w:tcPr>
            <w:tcW w:w="5713" w:type="dxa"/>
          </w:tcPr>
          <w:p w14:paraId="7BE0543A" w14:textId="77777777" w:rsidR="007867AF" w:rsidRDefault="007867AF" w:rsidP="00C44E75">
            <w:pPr>
              <w:rPr>
                <w:sz w:val="28"/>
                <w:szCs w:val="28"/>
              </w:rPr>
            </w:pPr>
            <w:r w:rsidRPr="005A018C">
              <w:rPr>
                <w:sz w:val="28"/>
                <w:szCs w:val="28"/>
              </w:rPr>
              <w:t>решение совокупных задач воспитания</w:t>
            </w:r>
          </w:p>
        </w:tc>
        <w:tc>
          <w:tcPr>
            <w:tcW w:w="2268" w:type="dxa"/>
          </w:tcPr>
          <w:p w14:paraId="680C2CA7" w14:textId="77777777" w:rsidR="007867AF" w:rsidRPr="009E7AA2" w:rsidRDefault="007867AF" w:rsidP="00C44E75">
            <w:pPr>
              <w:rPr>
                <w:sz w:val="28"/>
                <w:szCs w:val="28"/>
              </w:rPr>
            </w:pPr>
            <w:r w:rsidRPr="00F96C97">
              <w:rPr>
                <w:noProof/>
                <w:sz w:val="28"/>
                <w:szCs w:val="28"/>
              </w:rPr>
              <w:drawing>
                <wp:anchor distT="0" distB="0" distL="114300" distR="114300" simplePos="0" relativeHeight="251667456" behindDoc="0" locked="0" layoutInCell="1" allowOverlap="1" wp14:anchorId="0401D1F2" wp14:editId="54DFD301">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E577D69" w14:textId="77777777" w:rsidR="007867AF" w:rsidRPr="00A3212E" w:rsidRDefault="007867AF" w:rsidP="007867AF">
      <w:pPr>
        <w:pStyle w:val="ad"/>
        <w:ind w:left="420"/>
        <w:rPr>
          <w:sz w:val="28"/>
          <w:szCs w:val="28"/>
        </w:rPr>
      </w:pPr>
      <w:r w:rsidRPr="00A3212E">
        <w:rPr>
          <w:sz w:val="28"/>
          <w:szCs w:val="28"/>
        </w:rPr>
        <w:tab/>
      </w:r>
    </w:p>
    <w:p w14:paraId="1D72EEA7" w14:textId="77777777" w:rsidR="007867AF" w:rsidRPr="00A3212E" w:rsidRDefault="007867AF" w:rsidP="007867AF">
      <w:pPr>
        <w:rPr>
          <w:sz w:val="28"/>
          <w:szCs w:val="28"/>
          <w:u w:val="single"/>
        </w:rPr>
      </w:pPr>
      <w:r w:rsidRPr="00A3212E">
        <w:rPr>
          <w:sz w:val="28"/>
          <w:szCs w:val="28"/>
          <w:u w:val="single"/>
        </w:rPr>
        <w:t xml:space="preserve">Образовательная область «Физическое развитие» </w:t>
      </w:r>
    </w:p>
    <w:tbl>
      <w:tblPr>
        <w:tblStyle w:val="af0"/>
        <w:tblW w:w="0" w:type="auto"/>
        <w:tblLook w:val="04A0" w:firstRow="1" w:lastRow="0" w:firstColumn="1" w:lastColumn="0" w:noHBand="0" w:noVBand="1"/>
      </w:tblPr>
      <w:tblGrid>
        <w:gridCol w:w="1228"/>
        <w:gridCol w:w="5713"/>
        <w:gridCol w:w="2268"/>
      </w:tblGrid>
      <w:tr w:rsidR="007867AF" w:rsidRPr="009E7AA2" w14:paraId="485677FE" w14:textId="77777777" w:rsidTr="00C44E75">
        <w:tc>
          <w:tcPr>
            <w:tcW w:w="1228" w:type="dxa"/>
          </w:tcPr>
          <w:p w14:paraId="5D3A3769" w14:textId="77777777" w:rsidR="007867AF" w:rsidRPr="009E7AA2" w:rsidRDefault="007867AF" w:rsidP="00C44E75">
            <w:pPr>
              <w:jc w:val="center"/>
              <w:rPr>
                <w:b/>
                <w:bCs/>
                <w:sz w:val="28"/>
                <w:szCs w:val="28"/>
              </w:rPr>
            </w:pPr>
            <w:r w:rsidRPr="009E7AA2">
              <w:rPr>
                <w:b/>
                <w:bCs/>
                <w:sz w:val="28"/>
                <w:szCs w:val="28"/>
              </w:rPr>
              <w:t>ФОП ДО, пп</w:t>
            </w:r>
            <w:r>
              <w:rPr>
                <w:b/>
                <w:bCs/>
                <w:sz w:val="28"/>
                <w:szCs w:val="28"/>
              </w:rPr>
              <w:t xml:space="preserve">/ </w:t>
            </w:r>
          </w:p>
        </w:tc>
        <w:tc>
          <w:tcPr>
            <w:tcW w:w="5713" w:type="dxa"/>
          </w:tcPr>
          <w:p w14:paraId="1D6CA092" w14:textId="77777777" w:rsidR="007867AF" w:rsidRPr="009E7AA2" w:rsidRDefault="007867AF" w:rsidP="00C44E75">
            <w:pPr>
              <w:jc w:val="center"/>
              <w:rPr>
                <w:b/>
                <w:bCs/>
                <w:sz w:val="28"/>
                <w:szCs w:val="28"/>
              </w:rPr>
            </w:pPr>
            <w:r>
              <w:rPr>
                <w:b/>
                <w:bCs/>
                <w:sz w:val="28"/>
                <w:szCs w:val="28"/>
              </w:rPr>
              <w:t>Возраст/группа</w:t>
            </w:r>
          </w:p>
        </w:tc>
        <w:tc>
          <w:tcPr>
            <w:tcW w:w="2268" w:type="dxa"/>
          </w:tcPr>
          <w:p w14:paraId="6B58CA51" w14:textId="77777777" w:rsidR="007867AF" w:rsidRPr="009E7AA2" w:rsidRDefault="007867AF" w:rsidP="00C44E75">
            <w:pPr>
              <w:jc w:val="center"/>
              <w:rPr>
                <w:b/>
                <w:bCs/>
                <w:sz w:val="28"/>
                <w:szCs w:val="28"/>
              </w:rPr>
            </w:pPr>
            <w:r w:rsidRPr="009E7AA2">
              <w:rPr>
                <w:b/>
                <w:bCs/>
                <w:sz w:val="28"/>
                <w:szCs w:val="28"/>
                <w:lang w:val="en-GB"/>
              </w:rPr>
              <w:t>QR</w:t>
            </w:r>
            <w:r w:rsidRPr="009E7AA2">
              <w:rPr>
                <w:b/>
                <w:bCs/>
                <w:sz w:val="28"/>
                <w:szCs w:val="28"/>
                <w:lang w:val="en-US"/>
              </w:rPr>
              <w:t xml:space="preserve"> -</w:t>
            </w:r>
            <w:r w:rsidRPr="009E7AA2">
              <w:rPr>
                <w:b/>
                <w:bCs/>
                <w:sz w:val="28"/>
                <w:szCs w:val="28"/>
              </w:rPr>
              <w:t>код</w:t>
            </w:r>
          </w:p>
        </w:tc>
      </w:tr>
      <w:tr w:rsidR="007867AF" w:rsidRPr="009E7AA2" w14:paraId="684E6142" w14:textId="77777777" w:rsidTr="00C44E75">
        <w:tc>
          <w:tcPr>
            <w:tcW w:w="1228" w:type="dxa"/>
          </w:tcPr>
          <w:p w14:paraId="38461AC6" w14:textId="77777777" w:rsidR="007867AF" w:rsidRPr="009E7AA2" w:rsidRDefault="00000000" w:rsidP="00C44E75">
            <w:pPr>
              <w:rPr>
                <w:sz w:val="28"/>
                <w:szCs w:val="28"/>
              </w:rPr>
            </w:pPr>
            <w:hyperlink r:id="rId89" w:history="1">
              <w:r w:rsidR="007867AF" w:rsidRPr="00E740B1">
                <w:rPr>
                  <w:rStyle w:val="aff2"/>
                  <w:rFonts w:eastAsia="Arial"/>
                  <w:sz w:val="28"/>
                  <w:szCs w:val="28"/>
                </w:rPr>
                <w:t>22.1</w:t>
              </w:r>
            </w:hyperlink>
          </w:p>
        </w:tc>
        <w:tc>
          <w:tcPr>
            <w:tcW w:w="5713" w:type="dxa"/>
          </w:tcPr>
          <w:p w14:paraId="747DED0D" w14:textId="77777777" w:rsidR="007867AF" w:rsidRPr="009E7AA2" w:rsidRDefault="007867AF" w:rsidP="00C44E75">
            <w:pPr>
              <w:rPr>
                <w:sz w:val="28"/>
                <w:szCs w:val="28"/>
              </w:rPr>
            </w:pPr>
            <w:r w:rsidRPr="009E7AA2">
              <w:rPr>
                <w:sz w:val="28"/>
                <w:szCs w:val="28"/>
              </w:rPr>
              <w:t>от 2 месяцев до 1 года</w:t>
            </w:r>
            <w:r>
              <w:rPr>
                <w:sz w:val="28"/>
                <w:szCs w:val="28"/>
              </w:rPr>
              <w:t>/ младенческая группа</w:t>
            </w:r>
          </w:p>
        </w:tc>
        <w:tc>
          <w:tcPr>
            <w:tcW w:w="2268" w:type="dxa"/>
          </w:tcPr>
          <w:p w14:paraId="1DFC04BC" w14:textId="77777777" w:rsidR="007867AF" w:rsidRPr="009E7AA2" w:rsidRDefault="007867AF" w:rsidP="00C44E75">
            <w:pPr>
              <w:rPr>
                <w:sz w:val="28"/>
                <w:szCs w:val="28"/>
              </w:rPr>
            </w:pPr>
            <w:r>
              <w:rPr>
                <w:noProof/>
              </w:rPr>
              <w:drawing>
                <wp:inline distT="0" distB="0" distL="0" distR="0" wp14:anchorId="29AEC001" wp14:editId="3008BCC2">
                  <wp:extent cx="604693" cy="60469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7867AF" w:rsidRPr="009E7AA2" w14:paraId="60D2CBC4" w14:textId="77777777" w:rsidTr="00C44E75">
        <w:tc>
          <w:tcPr>
            <w:tcW w:w="1228" w:type="dxa"/>
          </w:tcPr>
          <w:p w14:paraId="21F60D53" w14:textId="77777777" w:rsidR="007867AF" w:rsidRPr="009E7AA2" w:rsidRDefault="00000000" w:rsidP="00C44E75">
            <w:pPr>
              <w:rPr>
                <w:sz w:val="28"/>
                <w:szCs w:val="28"/>
              </w:rPr>
            </w:pPr>
            <w:hyperlink r:id="rId91" w:history="1">
              <w:r w:rsidR="007867AF" w:rsidRPr="00E740B1">
                <w:rPr>
                  <w:rStyle w:val="aff2"/>
                  <w:rFonts w:eastAsia="Arial"/>
                  <w:sz w:val="28"/>
                  <w:szCs w:val="28"/>
                </w:rPr>
                <w:t>22.2</w:t>
              </w:r>
            </w:hyperlink>
          </w:p>
        </w:tc>
        <w:tc>
          <w:tcPr>
            <w:tcW w:w="5713" w:type="dxa"/>
          </w:tcPr>
          <w:p w14:paraId="7769F5A7" w14:textId="77777777" w:rsidR="007867AF" w:rsidRPr="009E7AA2" w:rsidRDefault="007867AF" w:rsidP="00C44E75">
            <w:pPr>
              <w:rPr>
                <w:sz w:val="28"/>
                <w:szCs w:val="28"/>
              </w:rPr>
            </w:pPr>
            <w:r>
              <w:rPr>
                <w:sz w:val="28"/>
                <w:szCs w:val="28"/>
              </w:rPr>
              <w:t>1-2 года/группа раннего возраста</w:t>
            </w:r>
          </w:p>
        </w:tc>
        <w:tc>
          <w:tcPr>
            <w:tcW w:w="2268" w:type="dxa"/>
          </w:tcPr>
          <w:p w14:paraId="3701F2F7" w14:textId="77777777" w:rsidR="007867AF" w:rsidRPr="009E7AA2" w:rsidRDefault="007867AF" w:rsidP="00C44E75">
            <w:pPr>
              <w:rPr>
                <w:sz w:val="28"/>
                <w:szCs w:val="28"/>
              </w:rPr>
            </w:pPr>
            <w:r w:rsidRPr="00E740B1">
              <w:rPr>
                <w:noProof/>
                <w:sz w:val="28"/>
                <w:szCs w:val="28"/>
              </w:rPr>
              <w:drawing>
                <wp:anchor distT="0" distB="0" distL="114300" distR="114300" simplePos="0" relativeHeight="251673600" behindDoc="0" locked="0" layoutInCell="1" allowOverlap="1" wp14:anchorId="5A3E2283" wp14:editId="1CBED2BC">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7867AF" w:rsidRPr="009E7AA2" w14:paraId="58A89201" w14:textId="77777777" w:rsidTr="00C44E75">
        <w:tc>
          <w:tcPr>
            <w:tcW w:w="1228" w:type="dxa"/>
          </w:tcPr>
          <w:p w14:paraId="11DFF679" w14:textId="77777777" w:rsidR="007867AF" w:rsidRPr="00B95957" w:rsidRDefault="00000000" w:rsidP="00C44E75">
            <w:pPr>
              <w:rPr>
                <w:b/>
                <w:bCs/>
                <w:sz w:val="28"/>
                <w:szCs w:val="28"/>
              </w:rPr>
            </w:pPr>
            <w:hyperlink r:id="rId93" w:history="1">
              <w:r w:rsidR="007867AF" w:rsidRPr="00E740B1">
                <w:rPr>
                  <w:rStyle w:val="aff2"/>
                  <w:rFonts w:eastAsia="Arial"/>
                  <w:sz w:val="28"/>
                  <w:szCs w:val="28"/>
                </w:rPr>
                <w:t>22.3</w:t>
              </w:r>
            </w:hyperlink>
          </w:p>
          <w:p w14:paraId="57FF3262" w14:textId="77777777" w:rsidR="007867AF" w:rsidRPr="00B95957" w:rsidRDefault="007867AF" w:rsidP="00C44E75">
            <w:pPr>
              <w:rPr>
                <w:b/>
                <w:bCs/>
                <w:sz w:val="28"/>
                <w:szCs w:val="28"/>
              </w:rPr>
            </w:pPr>
          </w:p>
        </w:tc>
        <w:tc>
          <w:tcPr>
            <w:tcW w:w="5713" w:type="dxa"/>
          </w:tcPr>
          <w:p w14:paraId="743CBCCE" w14:textId="77777777" w:rsidR="007867AF" w:rsidRPr="009E7AA2" w:rsidRDefault="007867AF" w:rsidP="00C44E75">
            <w:pPr>
              <w:rPr>
                <w:sz w:val="28"/>
                <w:szCs w:val="28"/>
              </w:rPr>
            </w:pPr>
            <w:r>
              <w:rPr>
                <w:sz w:val="28"/>
                <w:szCs w:val="28"/>
              </w:rPr>
              <w:t>2-3 года/ 1 младшая группа</w:t>
            </w:r>
          </w:p>
        </w:tc>
        <w:tc>
          <w:tcPr>
            <w:tcW w:w="2268" w:type="dxa"/>
          </w:tcPr>
          <w:p w14:paraId="5924178E" w14:textId="77777777" w:rsidR="007867AF" w:rsidRPr="009E7AA2" w:rsidRDefault="007867AF" w:rsidP="00C44E75">
            <w:pPr>
              <w:rPr>
                <w:sz w:val="28"/>
                <w:szCs w:val="28"/>
              </w:rPr>
            </w:pPr>
            <w:r w:rsidRPr="00E740B1">
              <w:rPr>
                <w:noProof/>
                <w:sz w:val="28"/>
                <w:szCs w:val="28"/>
              </w:rPr>
              <w:drawing>
                <wp:inline distT="0" distB="0" distL="0" distR="0" wp14:anchorId="5FA73349" wp14:editId="2C67722E">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7867AF" w:rsidRPr="009E7AA2" w14:paraId="3D0408F5" w14:textId="77777777" w:rsidTr="00C44E75">
        <w:tc>
          <w:tcPr>
            <w:tcW w:w="1228" w:type="dxa"/>
          </w:tcPr>
          <w:p w14:paraId="55F60E06" w14:textId="77777777" w:rsidR="007867AF" w:rsidRPr="009E7AA2" w:rsidRDefault="00000000" w:rsidP="00C44E75">
            <w:pPr>
              <w:rPr>
                <w:sz w:val="28"/>
                <w:szCs w:val="28"/>
              </w:rPr>
            </w:pPr>
            <w:hyperlink r:id="rId95" w:history="1">
              <w:r w:rsidR="007867AF" w:rsidRPr="00E740B1">
                <w:rPr>
                  <w:rStyle w:val="aff2"/>
                  <w:rFonts w:eastAsia="Arial"/>
                  <w:sz w:val="28"/>
                  <w:szCs w:val="28"/>
                </w:rPr>
                <w:t>22.4</w:t>
              </w:r>
            </w:hyperlink>
          </w:p>
        </w:tc>
        <w:tc>
          <w:tcPr>
            <w:tcW w:w="5713" w:type="dxa"/>
          </w:tcPr>
          <w:p w14:paraId="5B84D7F7" w14:textId="77777777" w:rsidR="007867AF" w:rsidRPr="009E7AA2" w:rsidRDefault="007867AF" w:rsidP="00C44E75">
            <w:pPr>
              <w:rPr>
                <w:sz w:val="28"/>
                <w:szCs w:val="28"/>
              </w:rPr>
            </w:pPr>
            <w:r>
              <w:rPr>
                <w:sz w:val="28"/>
                <w:szCs w:val="28"/>
              </w:rPr>
              <w:t>3-4 года/ 2 младшая группа</w:t>
            </w:r>
          </w:p>
        </w:tc>
        <w:tc>
          <w:tcPr>
            <w:tcW w:w="2268" w:type="dxa"/>
          </w:tcPr>
          <w:p w14:paraId="125E0C21" w14:textId="77777777" w:rsidR="007867AF" w:rsidRPr="009E7AA2" w:rsidRDefault="007867AF" w:rsidP="00C44E75">
            <w:pPr>
              <w:rPr>
                <w:sz w:val="28"/>
                <w:szCs w:val="28"/>
              </w:rPr>
            </w:pPr>
            <w:r w:rsidRPr="00E740B1">
              <w:rPr>
                <w:noProof/>
                <w:sz w:val="28"/>
                <w:szCs w:val="28"/>
              </w:rPr>
              <w:drawing>
                <wp:anchor distT="0" distB="0" distL="114300" distR="114300" simplePos="0" relativeHeight="251674624" behindDoc="0" locked="0" layoutInCell="1" allowOverlap="1" wp14:anchorId="17940F74" wp14:editId="26218638">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366482C0" w14:textId="77777777" w:rsidTr="00C44E75">
        <w:trPr>
          <w:trHeight w:val="909"/>
        </w:trPr>
        <w:tc>
          <w:tcPr>
            <w:tcW w:w="1228" w:type="dxa"/>
          </w:tcPr>
          <w:p w14:paraId="5ED876F8" w14:textId="77777777" w:rsidR="007867AF" w:rsidRPr="009E7AA2" w:rsidRDefault="00000000" w:rsidP="00C44E75">
            <w:pPr>
              <w:rPr>
                <w:sz w:val="28"/>
                <w:szCs w:val="28"/>
              </w:rPr>
            </w:pPr>
            <w:hyperlink r:id="rId97" w:history="1">
              <w:r w:rsidR="007867AF" w:rsidRPr="00E740B1">
                <w:rPr>
                  <w:rStyle w:val="aff2"/>
                  <w:rFonts w:eastAsia="Arial"/>
                  <w:sz w:val="28"/>
                  <w:szCs w:val="28"/>
                </w:rPr>
                <w:t>22.5</w:t>
              </w:r>
            </w:hyperlink>
          </w:p>
        </w:tc>
        <w:tc>
          <w:tcPr>
            <w:tcW w:w="5713" w:type="dxa"/>
          </w:tcPr>
          <w:p w14:paraId="3158EB60" w14:textId="77777777" w:rsidR="007867AF" w:rsidRPr="009E7AA2" w:rsidRDefault="007867AF" w:rsidP="00C44E75">
            <w:pPr>
              <w:rPr>
                <w:sz w:val="28"/>
                <w:szCs w:val="28"/>
              </w:rPr>
            </w:pPr>
            <w:r>
              <w:rPr>
                <w:sz w:val="28"/>
                <w:szCs w:val="28"/>
              </w:rPr>
              <w:t>4-5 лет / средняя группа</w:t>
            </w:r>
          </w:p>
        </w:tc>
        <w:tc>
          <w:tcPr>
            <w:tcW w:w="2268" w:type="dxa"/>
          </w:tcPr>
          <w:p w14:paraId="3B4A8F34" w14:textId="77777777" w:rsidR="007867AF" w:rsidRPr="009E7AA2" w:rsidRDefault="007867AF" w:rsidP="00C44E75">
            <w:pPr>
              <w:rPr>
                <w:sz w:val="28"/>
                <w:szCs w:val="28"/>
              </w:rPr>
            </w:pPr>
            <w:r w:rsidRPr="00E740B1">
              <w:rPr>
                <w:noProof/>
                <w:sz w:val="28"/>
                <w:szCs w:val="28"/>
              </w:rPr>
              <w:drawing>
                <wp:inline distT="0" distB="0" distL="0" distR="0" wp14:anchorId="6F26EB35" wp14:editId="431A3A6D">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7867AF" w:rsidRPr="009E7AA2" w14:paraId="1E74DC0D" w14:textId="77777777" w:rsidTr="00C44E75">
        <w:trPr>
          <w:trHeight w:val="992"/>
        </w:trPr>
        <w:tc>
          <w:tcPr>
            <w:tcW w:w="1228" w:type="dxa"/>
          </w:tcPr>
          <w:p w14:paraId="48F8D6D1" w14:textId="77777777" w:rsidR="007867AF" w:rsidRPr="009E7AA2" w:rsidRDefault="00000000" w:rsidP="00C44E75">
            <w:pPr>
              <w:rPr>
                <w:sz w:val="28"/>
                <w:szCs w:val="28"/>
              </w:rPr>
            </w:pPr>
            <w:hyperlink r:id="rId99" w:history="1">
              <w:r w:rsidR="007867AF" w:rsidRPr="00E740B1">
                <w:rPr>
                  <w:rStyle w:val="aff2"/>
                  <w:rFonts w:eastAsia="Arial"/>
                  <w:sz w:val="28"/>
                  <w:szCs w:val="28"/>
                </w:rPr>
                <w:t>22.6</w:t>
              </w:r>
            </w:hyperlink>
          </w:p>
        </w:tc>
        <w:tc>
          <w:tcPr>
            <w:tcW w:w="5713" w:type="dxa"/>
          </w:tcPr>
          <w:p w14:paraId="0D55EC51" w14:textId="77777777" w:rsidR="007867AF" w:rsidRPr="009E7AA2" w:rsidRDefault="007867AF" w:rsidP="00C44E75">
            <w:pPr>
              <w:rPr>
                <w:sz w:val="28"/>
                <w:szCs w:val="28"/>
              </w:rPr>
            </w:pPr>
            <w:r>
              <w:rPr>
                <w:sz w:val="28"/>
                <w:szCs w:val="28"/>
              </w:rPr>
              <w:t>5-6 лет/ старшая группа</w:t>
            </w:r>
          </w:p>
        </w:tc>
        <w:tc>
          <w:tcPr>
            <w:tcW w:w="2268" w:type="dxa"/>
          </w:tcPr>
          <w:p w14:paraId="3457917B" w14:textId="77777777" w:rsidR="007867AF" w:rsidRPr="009E7AA2" w:rsidRDefault="007867AF" w:rsidP="00C44E75">
            <w:pPr>
              <w:rPr>
                <w:sz w:val="28"/>
                <w:szCs w:val="28"/>
              </w:rPr>
            </w:pPr>
            <w:r w:rsidRPr="00E740B1">
              <w:rPr>
                <w:noProof/>
                <w:sz w:val="28"/>
                <w:szCs w:val="28"/>
              </w:rPr>
              <w:drawing>
                <wp:anchor distT="0" distB="0" distL="114300" distR="114300" simplePos="0" relativeHeight="251675648" behindDoc="0" locked="0" layoutInCell="1" allowOverlap="1" wp14:anchorId="60405045" wp14:editId="1E545DC1">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867AF" w:rsidRPr="009E7AA2" w14:paraId="42BBA1A3" w14:textId="77777777" w:rsidTr="00C44E75">
        <w:tc>
          <w:tcPr>
            <w:tcW w:w="1228" w:type="dxa"/>
          </w:tcPr>
          <w:p w14:paraId="042A9354" w14:textId="77777777" w:rsidR="007867AF" w:rsidRDefault="00000000" w:rsidP="00C44E75">
            <w:pPr>
              <w:rPr>
                <w:sz w:val="28"/>
                <w:szCs w:val="28"/>
              </w:rPr>
            </w:pPr>
            <w:hyperlink r:id="rId101" w:history="1">
              <w:r w:rsidR="007867AF" w:rsidRPr="00712B79">
                <w:rPr>
                  <w:rStyle w:val="aff2"/>
                  <w:rFonts w:eastAsia="Arial"/>
                  <w:sz w:val="28"/>
                  <w:szCs w:val="28"/>
                </w:rPr>
                <w:t>22.7</w:t>
              </w:r>
            </w:hyperlink>
          </w:p>
        </w:tc>
        <w:tc>
          <w:tcPr>
            <w:tcW w:w="5713" w:type="dxa"/>
          </w:tcPr>
          <w:p w14:paraId="70629E42" w14:textId="77777777" w:rsidR="007867AF" w:rsidRDefault="007867AF" w:rsidP="00C44E75">
            <w:pPr>
              <w:rPr>
                <w:sz w:val="28"/>
                <w:szCs w:val="28"/>
              </w:rPr>
            </w:pPr>
            <w:r>
              <w:rPr>
                <w:sz w:val="28"/>
                <w:szCs w:val="28"/>
              </w:rPr>
              <w:t>6-7 лет / подготовительная группа</w:t>
            </w:r>
          </w:p>
        </w:tc>
        <w:tc>
          <w:tcPr>
            <w:tcW w:w="2268" w:type="dxa"/>
          </w:tcPr>
          <w:p w14:paraId="125E3248" w14:textId="77777777" w:rsidR="007867AF" w:rsidRPr="009E7AA2" w:rsidRDefault="007867AF" w:rsidP="00C44E75">
            <w:pPr>
              <w:rPr>
                <w:sz w:val="28"/>
                <w:szCs w:val="28"/>
              </w:rPr>
            </w:pPr>
            <w:r w:rsidRPr="00712B79">
              <w:rPr>
                <w:noProof/>
                <w:sz w:val="28"/>
                <w:szCs w:val="28"/>
              </w:rPr>
              <w:drawing>
                <wp:inline distT="0" distB="0" distL="0" distR="0" wp14:anchorId="259D842A" wp14:editId="26E40AF0">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7867AF" w:rsidRPr="009E7AA2" w14:paraId="7EF70A6F" w14:textId="77777777" w:rsidTr="00C44E75">
        <w:trPr>
          <w:trHeight w:val="1019"/>
        </w:trPr>
        <w:tc>
          <w:tcPr>
            <w:tcW w:w="1228" w:type="dxa"/>
          </w:tcPr>
          <w:p w14:paraId="3334CDDF" w14:textId="77777777" w:rsidR="007867AF" w:rsidRDefault="00000000" w:rsidP="00C44E75">
            <w:pPr>
              <w:rPr>
                <w:sz w:val="28"/>
                <w:szCs w:val="28"/>
              </w:rPr>
            </w:pPr>
            <w:hyperlink r:id="rId103" w:history="1">
              <w:r w:rsidR="007867AF" w:rsidRPr="00712B79">
                <w:rPr>
                  <w:rStyle w:val="aff2"/>
                  <w:rFonts w:eastAsia="Arial"/>
                  <w:sz w:val="28"/>
                  <w:szCs w:val="28"/>
                </w:rPr>
                <w:t>22.8</w:t>
              </w:r>
            </w:hyperlink>
          </w:p>
        </w:tc>
        <w:tc>
          <w:tcPr>
            <w:tcW w:w="5713" w:type="dxa"/>
          </w:tcPr>
          <w:p w14:paraId="0BCAADD2" w14:textId="77777777" w:rsidR="007867AF" w:rsidRDefault="007867AF" w:rsidP="00C44E75">
            <w:pPr>
              <w:rPr>
                <w:sz w:val="28"/>
                <w:szCs w:val="28"/>
              </w:rPr>
            </w:pPr>
            <w:r w:rsidRPr="005A018C">
              <w:rPr>
                <w:sz w:val="28"/>
                <w:szCs w:val="28"/>
              </w:rPr>
              <w:t>решение совокупных задач воспитания</w:t>
            </w:r>
          </w:p>
        </w:tc>
        <w:tc>
          <w:tcPr>
            <w:tcW w:w="2268" w:type="dxa"/>
          </w:tcPr>
          <w:p w14:paraId="797B018A" w14:textId="77777777" w:rsidR="007867AF" w:rsidRPr="009E7AA2" w:rsidRDefault="007867AF" w:rsidP="00C44E75">
            <w:pPr>
              <w:rPr>
                <w:sz w:val="28"/>
                <w:szCs w:val="28"/>
              </w:rPr>
            </w:pPr>
            <w:r w:rsidRPr="00712B79">
              <w:rPr>
                <w:noProof/>
                <w:sz w:val="28"/>
                <w:szCs w:val="28"/>
              </w:rPr>
              <w:drawing>
                <wp:anchor distT="0" distB="0" distL="114300" distR="114300" simplePos="0" relativeHeight="251668480" behindDoc="0" locked="0" layoutInCell="1" allowOverlap="1" wp14:anchorId="15845E33" wp14:editId="121E892C">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658358A" w14:textId="77777777" w:rsidR="007867AF" w:rsidRPr="00A3212E" w:rsidRDefault="007867AF" w:rsidP="007867AF">
      <w:pPr>
        <w:pStyle w:val="ad"/>
        <w:ind w:left="420"/>
        <w:rPr>
          <w:sz w:val="28"/>
          <w:szCs w:val="28"/>
        </w:rPr>
      </w:pPr>
    </w:p>
    <w:p w14:paraId="610ADAA7" w14:textId="77777777" w:rsidR="007867AF" w:rsidRDefault="007867AF" w:rsidP="007867AF"/>
    <w:p w14:paraId="69D041D5" w14:textId="77777777" w:rsidR="007867AF" w:rsidRPr="0095608E" w:rsidRDefault="007867AF" w:rsidP="007867AF">
      <w:pPr>
        <w:pStyle w:val="ad"/>
        <w:shd w:val="clear" w:color="auto" w:fill="FFFFFF"/>
        <w:spacing w:after="255" w:line="270" w:lineRule="atLeast"/>
        <w:ind w:left="1080"/>
        <w:rPr>
          <w:b/>
          <w:bCs/>
          <w:color w:val="FF0000"/>
          <w:sz w:val="24"/>
          <w:szCs w:val="24"/>
        </w:rPr>
      </w:pPr>
    </w:p>
    <w:p w14:paraId="4A1F8826" w14:textId="77777777" w:rsidR="002C6E8D" w:rsidRDefault="0069355F">
      <w:pPr>
        <w:shd w:val="clear" w:color="auto" w:fill="FFFFFF"/>
        <w:spacing w:after="255" w:line="270" w:lineRule="atLeast"/>
        <w:ind w:left="1080"/>
        <w:jc w:val="center"/>
        <w:rPr>
          <w:b/>
          <w:bCs/>
          <w:sz w:val="24"/>
          <w:szCs w:val="24"/>
        </w:rPr>
      </w:pPr>
      <w:r>
        <w:rPr>
          <w:b/>
          <w:sz w:val="24"/>
          <w:szCs w:val="24"/>
        </w:rPr>
        <w:t>2.1. Обязательная часть</w:t>
      </w:r>
      <w:r>
        <w:t>.</w:t>
      </w:r>
    </w:p>
    <w:p w14:paraId="36B6F418" w14:textId="77777777" w:rsidR="002C6E8D" w:rsidRDefault="0069355F">
      <w:pPr>
        <w:shd w:val="clear" w:color="auto" w:fill="FFFFFF"/>
        <w:spacing w:line="240" w:lineRule="auto"/>
        <w:rPr>
          <w:b/>
          <w:bCs/>
          <w:sz w:val="24"/>
          <w:szCs w:val="24"/>
        </w:rPr>
      </w:pPr>
      <w:r>
        <w:rPr>
          <w:b/>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14:paraId="23BF11D7" w14:textId="77777777" w:rsidR="002C6E8D" w:rsidRDefault="002C6E8D">
      <w:pPr>
        <w:shd w:val="clear" w:color="auto" w:fill="FFFFFF"/>
        <w:spacing w:line="240" w:lineRule="auto"/>
        <w:rPr>
          <w:b/>
          <w:bCs/>
          <w:sz w:val="24"/>
          <w:szCs w:val="24"/>
        </w:rPr>
      </w:pPr>
    </w:p>
    <w:p w14:paraId="741C25C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Содержательные</w:t>
      </w:r>
      <w:r>
        <w:rPr>
          <w:color w:val="000000"/>
          <w:spacing w:val="154"/>
          <w:sz w:val="24"/>
        </w:rPr>
        <w:t xml:space="preserve"> </w:t>
      </w:r>
      <w:r>
        <w:rPr>
          <w:color w:val="000000"/>
          <w:sz w:val="24"/>
        </w:rPr>
        <w:t>линии</w:t>
      </w:r>
      <w:r>
        <w:rPr>
          <w:color w:val="000000"/>
          <w:spacing w:val="156"/>
          <w:sz w:val="24"/>
        </w:rPr>
        <w:t xml:space="preserve"> </w:t>
      </w:r>
      <w:r>
        <w:rPr>
          <w:color w:val="000000"/>
          <w:sz w:val="24"/>
        </w:rPr>
        <w:t>образовательной</w:t>
      </w:r>
      <w:r>
        <w:rPr>
          <w:color w:val="000000"/>
          <w:spacing w:val="154"/>
          <w:sz w:val="24"/>
        </w:rPr>
        <w:t xml:space="preserve"> </w:t>
      </w:r>
      <w:r>
        <w:rPr>
          <w:color w:val="000000"/>
          <w:sz w:val="24"/>
        </w:rPr>
        <w:t>деятельности,</w:t>
      </w:r>
      <w:r>
        <w:rPr>
          <w:color w:val="000000"/>
          <w:spacing w:val="156"/>
          <w:sz w:val="24"/>
        </w:rPr>
        <w:t xml:space="preserve"> </w:t>
      </w:r>
      <w:r>
        <w:rPr>
          <w:color w:val="000000"/>
          <w:spacing w:val="-1"/>
          <w:sz w:val="24"/>
        </w:rPr>
        <w:t>реализуемой</w:t>
      </w:r>
      <w:r>
        <w:rPr>
          <w:color w:val="000000"/>
          <w:spacing w:val="157"/>
          <w:sz w:val="24"/>
        </w:rPr>
        <w:t xml:space="preserve"> </w:t>
      </w:r>
      <w:r>
        <w:rPr>
          <w:color w:val="000000"/>
          <w:spacing w:val="-1"/>
          <w:sz w:val="24"/>
        </w:rPr>
        <w:t>ДОО</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основным направлениям</w:t>
      </w:r>
      <w:r>
        <w:rPr>
          <w:color w:val="000000"/>
          <w:spacing w:val="184"/>
          <w:sz w:val="24"/>
        </w:rPr>
        <w:t xml:space="preserve"> </w:t>
      </w:r>
      <w:r>
        <w:rPr>
          <w:color w:val="000000"/>
          <w:sz w:val="24"/>
        </w:rPr>
        <w:t>развития</w:t>
      </w:r>
      <w:r>
        <w:rPr>
          <w:color w:val="000000"/>
          <w:spacing w:val="185"/>
          <w:sz w:val="24"/>
        </w:rPr>
        <w:t xml:space="preserve"> </w:t>
      </w:r>
      <w:r>
        <w:rPr>
          <w:color w:val="000000"/>
          <w:sz w:val="24"/>
        </w:rPr>
        <w:t>детей</w:t>
      </w:r>
      <w:r>
        <w:rPr>
          <w:color w:val="000000"/>
          <w:spacing w:val="186"/>
          <w:sz w:val="24"/>
        </w:rPr>
        <w:t xml:space="preserve"> </w:t>
      </w:r>
      <w:r>
        <w:rPr>
          <w:color w:val="000000"/>
          <w:sz w:val="24"/>
        </w:rPr>
        <w:t>дошкольного</w:t>
      </w:r>
      <w:r>
        <w:rPr>
          <w:color w:val="000000"/>
          <w:spacing w:val="185"/>
          <w:sz w:val="24"/>
        </w:rPr>
        <w:t xml:space="preserve"> </w:t>
      </w:r>
      <w:r>
        <w:rPr>
          <w:color w:val="000000"/>
          <w:sz w:val="24"/>
        </w:rPr>
        <w:t>возраста</w:t>
      </w:r>
      <w:r>
        <w:rPr>
          <w:color w:val="000000"/>
          <w:spacing w:val="186"/>
          <w:sz w:val="24"/>
        </w:rPr>
        <w:t xml:space="preserve"> </w:t>
      </w:r>
      <w:r>
        <w:rPr>
          <w:color w:val="000000"/>
          <w:sz w:val="24"/>
        </w:rPr>
        <w:t>(социально</w:t>
      </w:r>
      <w:r>
        <w:rPr>
          <w:color w:val="000000"/>
          <w:spacing w:val="192"/>
          <w:sz w:val="24"/>
        </w:rPr>
        <w:t xml:space="preserve"> </w:t>
      </w:r>
      <w:r>
        <w:rPr>
          <w:color w:val="000000"/>
          <w:sz w:val="24"/>
        </w:rPr>
        <w:t>-</w:t>
      </w:r>
      <w:r>
        <w:rPr>
          <w:color w:val="000000"/>
          <w:spacing w:val="185"/>
          <w:sz w:val="24"/>
        </w:rPr>
        <w:t xml:space="preserve"> </w:t>
      </w:r>
      <w:r>
        <w:rPr>
          <w:color w:val="000000"/>
          <w:sz w:val="24"/>
        </w:rPr>
        <w:t>коммуникативного,</w:t>
      </w:r>
      <w:r>
        <w:t xml:space="preserve"> </w:t>
      </w:r>
      <w:r>
        <w:rPr>
          <w:color w:val="000000"/>
          <w:sz w:val="24"/>
        </w:rPr>
        <w:t>познавательного,</w:t>
      </w:r>
      <w:r>
        <w:rPr>
          <w:color w:val="000000"/>
          <w:spacing w:val="91"/>
          <w:sz w:val="24"/>
        </w:rPr>
        <w:t xml:space="preserve"> </w:t>
      </w:r>
      <w:r>
        <w:rPr>
          <w:color w:val="000000"/>
          <w:sz w:val="24"/>
        </w:rPr>
        <w:t>речевого,</w:t>
      </w:r>
      <w:r>
        <w:rPr>
          <w:color w:val="000000"/>
          <w:spacing w:val="91"/>
          <w:sz w:val="24"/>
        </w:rPr>
        <w:t xml:space="preserve"> </w:t>
      </w:r>
      <w:r>
        <w:rPr>
          <w:color w:val="000000"/>
          <w:sz w:val="24"/>
        </w:rPr>
        <w:t>художественно</w:t>
      </w:r>
      <w:r>
        <w:rPr>
          <w:color w:val="000000"/>
          <w:spacing w:val="-1"/>
          <w:sz w:val="24"/>
        </w:rPr>
        <w:t>-</w:t>
      </w:r>
      <w:r>
        <w:rPr>
          <w:color w:val="000000"/>
          <w:sz w:val="24"/>
        </w:rPr>
        <w:t>эстетического,</w:t>
      </w:r>
      <w:r>
        <w:rPr>
          <w:color w:val="000000"/>
          <w:spacing w:val="91"/>
          <w:sz w:val="24"/>
        </w:rPr>
        <w:t xml:space="preserve"> </w:t>
      </w:r>
      <w:r>
        <w:rPr>
          <w:color w:val="000000"/>
          <w:sz w:val="24"/>
        </w:rPr>
        <w:t>физического</w:t>
      </w:r>
      <w:r>
        <w:rPr>
          <w:color w:val="000000"/>
          <w:spacing w:val="91"/>
          <w:sz w:val="24"/>
        </w:rPr>
        <w:t xml:space="preserve"> </w:t>
      </w:r>
      <w:r>
        <w:rPr>
          <w:color w:val="000000"/>
          <w:sz w:val="24"/>
        </w:rPr>
        <w:t>развития),</w:t>
      </w:r>
      <w:r>
        <w:rPr>
          <w:color w:val="000000"/>
          <w:spacing w:val="90"/>
          <w:sz w:val="24"/>
        </w:rPr>
        <w:t xml:space="preserve"> </w:t>
      </w:r>
      <w:r>
        <w:rPr>
          <w:color w:val="000000"/>
          <w:sz w:val="24"/>
        </w:rPr>
        <w:t>определяет</w:t>
      </w:r>
      <w:r>
        <w:t xml:space="preserve"> </w:t>
      </w:r>
      <w:r>
        <w:rPr>
          <w:color w:val="000000"/>
          <w:sz w:val="24"/>
        </w:rPr>
        <w:t>Федеральная образовательная программа.</w:t>
      </w:r>
      <w:r>
        <w:t xml:space="preserve"> </w:t>
      </w:r>
      <w:r>
        <w:rPr>
          <w:color w:val="000000"/>
          <w:spacing w:val="648"/>
          <w:sz w:val="24"/>
        </w:rPr>
        <w:t> </w:t>
      </w:r>
      <w:r>
        <w:rPr>
          <w:color w:val="000000"/>
          <w:sz w:val="24"/>
        </w:rPr>
        <w:t>В</w:t>
      </w:r>
      <w:r>
        <w:rPr>
          <w:color w:val="000000"/>
          <w:spacing w:val="248"/>
          <w:sz w:val="24"/>
        </w:rPr>
        <w:t xml:space="preserve"> </w:t>
      </w:r>
      <w:r>
        <w:rPr>
          <w:color w:val="000000"/>
          <w:sz w:val="24"/>
        </w:rPr>
        <w:t>каждой</w:t>
      </w:r>
      <w:r>
        <w:rPr>
          <w:color w:val="000000"/>
          <w:spacing w:val="250"/>
          <w:sz w:val="24"/>
        </w:rPr>
        <w:t xml:space="preserve"> </w:t>
      </w:r>
      <w:r>
        <w:rPr>
          <w:color w:val="000000"/>
          <w:sz w:val="24"/>
        </w:rPr>
        <w:t>образовательной</w:t>
      </w:r>
      <w:r>
        <w:rPr>
          <w:color w:val="000000"/>
          <w:spacing w:val="250"/>
          <w:sz w:val="24"/>
        </w:rPr>
        <w:t xml:space="preserve"> </w:t>
      </w:r>
      <w:r>
        <w:rPr>
          <w:color w:val="000000"/>
          <w:sz w:val="24"/>
        </w:rPr>
        <w:t>области</w:t>
      </w:r>
      <w:r>
        <w:rPr>
          <w:color w:val="000000"/>
          <w:spacing w:val="250"/>
          <w:sz w:val="24"/>
        </w:rPr>
        <w:t xml:space="preserve"> </w:t>
      </w:r>
      <w:r>
        <w:rPr>
          <w:color w:val="000000"/>
          <w:sz w:val="24"/>
        </w:rPr>
        <w:t>сформулированы</w:t>
      </w:r>
      <w:r>
        <w:rPr>
          <w:color w:val="000000"/>
          <w:spacing w:val="249"/>
          <w:sz w:val="24"/>
        </w:rPr>
        <w:t xml:space="preserve"> </w:t>
      </w:r>
      <w:r>
        <w:rPr>
          <w:color w:val="000000"/>
          <w:sz w:val="24"/>
        </w:rPr>
        <w:t>задачи</w:t>
      </w:r>
      <w:r>
        <w:rPr>
          <w:color w:val="000000"/>
          <w:spacing w:val="250"/>
          <w:sz w:val="24"/>
        </w:rPr>
        <w:t xml:space="preserve"> </w:t>
      </w:r>
      <w:r>
        <w:rPr>
          <w:color w:val="000000"/>
          <w:sz w:val="24"/>
        </w:rPr>
        <w:t>и</w:t>
      </w:r>
      <w:r>
        <w:rPr>
          <w:color w:val="000000"/>
          <w:spacing w:val="250"/>
          <w:sz w:val="24"/>
        </w:rPr>
        <w:t xml:space="preserve"> </w:t>
      </w:r>
      <w:r>
        <w:rPr>
          <w:color w:val="000000"/>
          <w:sz w:val="24"/>
        </w:rPr>
        <w:t>содержание</w:t>
      </w:r>
      <w:r>
        <w:t xml:space="preserve"> </w:t>
      </w:r>
      <w:r>
        <w:rPr>
          <w:color w:val="000000"/>
          <w:sz w:val="24"/>
        </w:rPr>
        <w:t>образовательной</w:t>
      </w:r>
      <w:r>
        <w:rPr>
          <w:color w:val="000000"/>
          <w:spacing w:val="8"/>
          <w:sz w:val="24"/>
        </w:rPr>
        <w:t xml:space="preserve"> </w:t>
      </w:r>
      <w:r>
        <w:rPr>
          <w:color w:val="000000"/>
          <w:sz w:val="24"/>
        </w:rPr>
        <w:t>деятельности,</w:t>
      </w:r>
      <w:r>
        <w:rPr>
          <w:color w:val="000000"/>
          <w:spacing w:val="4"/>
          <w:sz w:val="24"/>
        </w:rPr>
        <w:t xml:space="preserve"> </w:t>
      </w:r>
      <w:r>
        <w:rPr>
          <w:color w:val="000000"/>
          <w:sz w:val="24"/>
        </w:rPr>
        <w:t>предусмотренное</w:t>
      </w:r>
      <w:r>
        <w:rPr>
          <w:color w:val="000000"/>
          <w:spacing w:val="6"/>
          <w:sz w:val="24"/>
        </w:rPr>
        <w:t xml:space="preserve"> </w:t>
      </w:r>
      <w:r>
        <w:rPr>
          <w:color w:val="000000"/>
          <w:sz w:val="24"/>
        </w:rPr>
        <w:t>для</w:t>
      </w:r>
      <w:r>
        <w:rPr>
          <w:color w:val="000000"/>
          <w:spacing w:val="7"/>
          <w:sz w:val="24"/>
        </w:rPr>
        <w:t xml:space="preserve"> </w:t>
      </w:r>
      <w:r>
        <w:rPr>
          <w:color w:val="000000"/>
          <w:sz w:val="24"/>
        </w:rPr>
        <w:t>освоения</w:t>
      </w:r>
      <w:r>
        <w:rPr>
          <w:color w:val="000000"/>
          <w:spacing w:val="7"/>
          <w:sz w:val="24"/>
        </w:rPr>
        <w:t xml:space="preserve"> </w:t>
      </w:r>
      <w:r>
        <w:rPr>
          <w:color w:val="000000"/>
          <w:sz w:val="24"/>
        </w:rPr>
        <w:t>в</w:t>
      </w:r>
      <w:r>
        <w:rPr>
          <w:color w:val="000000"/>
          <w:spacing w:val="6"/>
          <w:sz w:val="24"/>
        </w:rPr>
        <w:t xml:space="preserve"> </w:t>
      </w:r>
      <w:r>
        <w:rPr>
          <w:color w:val="000000"/>
          <w:sz w:val="24"/>
        </w:rPr>
        <w:t>каждой</w:t>
      </w:r>
      <w:r>
        <w:rPr>
          <w:color w:val="000000"/>
          <w:spacing w:val="8"/>
          <w:sz w:val="24"/>
        </w:rPr>
        <w:t xml:space="preserve"> </w:t>
      </w:r>
      <w:r>
        <w:rPr>
          <w:color w:val="000000"/>
          <w:sz w:val="24"/>
        </w:rPr>
        <w:t>возрастной</w:t>
      </w:r>
      <w:r>
        <w:rPr>
          <w:color w:val="000000"/>
          <w:spacing w:val="8"/>
          <w:sz w:val="24"/>
        </w:rPr>
        <w:t xml:space="preserve"> </w:t>
      </w:r>
      <w:r>
        <w:rPr>
          <w:color w:val="000000"/>
          <w:spacing w:val="-1"/>
          <w:sz w:val="24"/>
        </w:rPr>
        <w:t>группе</w:t>
      </w:r>
      <w:r>
        <w:rPr>
          <w:color w:val="000000"/>
          <w:spacing w:val="9"/>
          <w:sz w:val="24"/>
        </w:rPr>
        <w:t xml:space="preserve"> </w:t>
      </w:r>
      <w:r>
        <w:rPr>
          <w:color w:val="000000"/>
          <w:spacing w:val="-1"/>
          <w:sz w:val="24"/>
        </w:rPr>
        <w:t>детей</w:t>
      </w:r>
      <w:r>
        <w:t xml:space="preserve"> </w:t>
      </w:r>
      <w:r>
        <w:rPr>
          <w:color w:val="000000"/>
          <w:sz w:val="24"/>
        </w:rPr>
        <w:t>в</w:t>
      </w:r>
      <w:r>
        <w:rPr>
          <w:color w:val="000000"/>
          <w:spacing w:val="11"/>
          <w:sz w:val="24"/>
        </w:rPr>
        <w:t xml:space="preserve"> </w:t>
      </w:r>
      <w:r>
        <w:rPr>
          <w:color w:val="000000"/>
          <w:sz w:val="24"/>
        </w:rPr>
        <w:t>возрасте</w:t>
      </w:r>
      <w:r>
        <w:rPr>
          <w:color w:val="000000"/>
          <w:spacing w:val="11"/>
          <w:sz w:val="24"/>
        </w:rPr>
        <w:t xml:space="preserve"> </w:t>
      </w:r>
      <w:r>
        <w:rPr>
          <w:color w:val="000000"/>
          <w:sz w:val="24"/>
        </w:rPr>
        <w:t>от</w:t>
      </w:r>
      <w:r>
        <w:rPr>
          <w:color w:val="000000"/>
          <w:spacing w:val="12"/>
          <w:sz w:val="24"/>
        </w:rPr>
        <w:t xml:space="preserve"> </w:t>
      </w:r>
      <w:r>
        <w:rPr>
          <w:color w:val="000000"/>
          <w:sz w:val="24"/>
        </w:rPr>
        <w:t>3</w:t>
      </w:r>
      <w:r>
        <w:rPr>
          <w:color w:val="000000"/>
          <w:spacing w:val="12"/>
          <w:sz w:val="24"/>
        </w:rPr>
        <w:t xml:space="preserve"> </w:t>
      </w:r>
      <w:r>
        <w:rPr>
          <w:color w:val="000000"/>
          <w:sz w:val="24"/>
        </w:rPr>
        <w:t>до</w:t>
      </w:r>
      <w:r>
        <w:rPr>
          <w:color w:val="000000"/>
          <w:spacing w:val="12"/>
          <w:sz w:val="24"/>
        </w:rPr>
        <w:t xml:space="preserve"> </w:t>
      </w:r>
      <w:r>
        <w:rPr>
          <w:color w:val="000000"/>
          <w:sz w:val="24"/>
        </w:rPr>
        <w:t>7</w:t>
      </w:r>
      <w:r>
        <w:rPr>
          <w:color w:val="000000"/>
          <w:spacing w:val="12"/>
          <w:sz w:val="24"/>
        </w:rPr>
        <w:t xml:space="preserve"> </w:t>
      </w:r>
      <w:r>
        <w:rPr>
          <w:color w:val="000000"/>
          <w:sz w:val="24"/>
        </w:rPr>
        <w:t>лет.</w:t>
      </w:r>
      <w:r>
        <w:rPr>
          <w:color w:val="000000"/>
          <w:spacing w:val="12"/>
          <w:sz w:val="24"/>
        </w:rPr>
        <w:t xml:space="preserve"> </w:t>
      </w:r>
      <w:r>
        <w:rPr>
          <w:color w:val="000000"/>
          <w:sz w:val="24"/>
        </w:rPr>
        <w:t>Представлены</w:t>
      </w:r>
      <w:r>
        <w:rPr>
          <w:color w:val="000000"/>
          <w:spacing w:val="12"/>
          <w:sz w:val="24"/>
        </w:rPr>
        <w:t xml:space="preserve"> </w:t>
      </w:r>
      <w:r>
        <w:rPr>
          <w:color w:val="000000"/>
          <w:sz w:val="24"/>
        </w:rPr>
        <w:t>задачи</w:t>
      </w:r>
      <w:r>
        <w:rPr>
          <w:color w:val="000000"/>
          <w:spacing w:val="15"/>
          <w:sz w:val="24"/>
        </w:rPr>
        <w:t xml:space="preserve"> </w:t>
      </w:r>
      <w:r>
        <w:rPr>
          <w:color w:val="000000"/>
          <w:sz w:val="24"/>
        </w:rPr>
        <w:t>воспитания,</w:t>
      </w:r>
      <w:r>
        <w:rPr>
          <w:color w:val="000000"/>
          <w:spacing w:val="9"/>
          <w:sz w:val="24"/>
        </w:rPr>
        <w:t xml:space="preserve"> </w:t>
      </w:r>
      <w:r>
        <w:rPr>
          <w:color w:val="000000"/>
          <w:sz w:val="24"/>
        </w:rPr>
        <w:t>направленные</w:t>
      </w:r>
      <w:r>
        <w:rPr>
          <w:color w:val="000000"/>
          <w:spacing w:val="10"/>
          <w:sz w:val="24"/>
        </w:rPr>
        <w:t xml:space="preserve"> </w:t>
      </w:r>
      <w:r>
        <w:rPr>
          <w:color w:val="000000"/>
          <w:spacing w:val="1"/>
          <w:sz w:val="24"/>
        </w:rPr>
        <w:t>на</w:t>
      </w:r>
      <w:r>
        <w:rPr>
          <w:color w:val="000000"/>
          <w:spacing w:val="10"/>
          <w:sz w:val="24"/>
        </w:rPr>
        <w:t xml:space="preserve"> </w:t>
      </w:r>
      <w:r>
        <w:rPr>
          <w:color w:val="000000"/>
          <w:sz w:val="24"/>
        </w:rPr>
        <w:t>приобщение</w:t>
      </w:r>
      <w:r>
        <w:rPr>
          <w:color w:val="000000"/>
          <w:spacing w:val="11"/>
          <w:sz w:val="24"/>
        </w:rPr>
        <w:t xml:space="preserve"> </w:t>
      </w:r>
      <w:r>
        <w:rPr>
          <w:color w:val="000000"/>
          <w:spacing w:val="-1"/>
          <w:sz w:val="24"/>
        </w:rPr>
        <w:t>детей</w:t>
      </w:r>
      <w:r>
        <w:rPr>
          <w:color w:val="000000"/>
          <w:spacing w:val="11"/>
          <w:sz w:val="24"/>
        </w:rPr>
        <w:t xml:space="preserve"> </w:t>
      </w:r>
      <w:r>
        <w:rPr>
          <w:color w:val="000000"/>
          <w:sz w:val="24"/>
        </w:rPr>
        <w:t>к</w:t>
      </w:r>
      <w:r>
        <w:t xml:space="preserve"> </w:t>
      </w:r>
      <w:r>
        <w:rPr>
          <w:color w:val="000000"/>
          <w:sz w:val="24"/>
        </w:rPr>
        <w:t>ценностям</w:t>
      </w:r>
      <w:r>
        <w:rPr>
          <w:color w:val="000000"/>
          <w:spacing w:val="47"/>
          <w:sz w:val="24"/>
        </w:rPr>
        <w:t xml:space="preserve"> </w:t>
      </w:r>
      <w:r>
        <w:rPr>
          <w:color w:val="000000"/>
          <w:sz w:val="24"/>
        </w:rPr>
        <w:t>российского</w:t>
      </w:r>
      <w:r>
        <w:rPr>
          <w:color w:val="000000"/>
          <w:spacing w:val="48"/>
          <w:sz w:val="24"/>
        </w:rPr>
        <w:t xml:space="preserve"> </w:t>
      </w:r>
      <w:r>
        <w:rPr>
          <w:color w:val="000000"/>
          <w:sz w:val="24"/>
        </w:rPr>
        <w:t>народа,</w:t>
      </w:r>
      <w:r>
        <w:rPr>
          <w:color w:val="000000"/>
          <w:spacing w:val="48"/>
          <w:sz w:val="24"/>
        </w:rPr>
        <w:t xml:space="preserve"> </w:t>
      </w:r>
      <w:r>
        <w:rPr>
          <w:color w:val="000000"/>
          <w:sz w:val="24"/>
        </w:rPr>
        <w:t>формирование</w:t>
      </w:r>
      <w:r>
        <w:rPr>
          <w:color w:val="000000"/>
          <w:spacing w:val="49"/>
          <w:sz w:val="24"/>
        </w:rPr>
        <w:t xml:space="preserve"> </w:t>
      </w:r>
      <w:r>
        <w:rPr>
          <w:color w:val="000000"/>
          <w:sz w:val="24"/>
        </w:rPr>
        <w:t>у</w:t>
      </w:r>
      <w:r>
        <w:rPr>
          <w:color w:val="000000"/>
          <w:spacing w:val="43"/>
          <w:sz w:val="24"/>
        </w:rPr>
        <w:t xml:space="preserve"> </w:t>
      </w:r>
      <w:r>
        <w:rPr>
          <w:color w:val="000000"/>
          <w:spacing w:val="1"/>
          <w:sz w:val="24"/>
        </w:rPr>
        <w:t>них</w:t>
      </w:r>
      <w:r>
        <w:rPr>
          <w:color w:val="000000"/>
          <w:spacing w:val="49"/>
          <w:sz w:val="24"/>
        </w:rPr>
        <w:t xml:space="preserve"> </w:t>
      </w:r>
      <w:r>
        <w:rPr>
          <w:color w:val="000000"/>
          <w:sz w:val="24"/>
        </w:rPr>
        <w:t>ценностного</w:t>
      </w:r>
      <w:r>
        <w:rPr>
          <w:color w:val="000000"/>
          <w:spacing w:val="45"/>
          <w:sz w:val="24"/>
        </w:rPr>
        <w:t xml:space="preserve"> </w:t>
      </w:r>
      <w:r>
        <w:rPr>
          <w:color w:val="000000"/>
          <w:sz w:val="24"/>
        </w:rPr>
        <w:t>отношения</w:t>
      </w:r>
      <w:r>
        <w:rPr>
          <w:color w:val="000000"/>
          <w:spacing w:val="45"/>
          <w:sz w:val="24"/>
        </w:rPr>
        <w:t xml:space="preserve"> </w:t>
      </w:r>
      <w:r>
        <w:rPr>
          <w:color w:val="000000"/>
          <w:sz w:val="24"/>
        </w:rPr>
        <w:t>к</w:t>
      </w:r>
      <w:r>
        <w:rPr>
          <w:color w:val="000000"/>
          <w:spacing w:val="49"/>
          <w:sz w:val="24"/>
        </w:rPr>
        <w:t xml:space="preserve"> </w:t>
      </w:r>
      <w:r>
        <w:rPr>
          <w:color w:val="000000"/>
          <w:sz w:val="24"/>
        </w:rPr>
        <w:t>окружающему</w:t>
      </w:r>
      <w:r>
        <w:t xml:space="preserve"> </w:t>
      </w:r>
      <w:r>
        <w:rPr>
          <w:color w:val="000000"/>
          <w:spacing w:val="-1"/>
          <w:sz w:val="24"/>
        </w:rPr>
        <w:t>миру.</w:t>
      </w:r>
    </w:p>
    <w:p w14:paraId="76E1C709" w14:textId="77777777" w:rsidR="002C6E8D" w:rsidRDefault="0069355F" w:rsidP="00BA13E7">
      <w:pPr>
        <w:pBdr>
          <w:top w:val="none" w:sz="4" w:space="0" w:color="000000"/>
          <w:left w:val="none" w:sz="4" w:space="0" w:color="000000"/>
          <w:bottom w:val="none" w:sz="4" w:space="0" w:color="000000"/>
          <w:right w:val="none" w:sz="4" w:space="0" w:color="000000"/>
        </w:pBdr>
        <w:spacing w:before="41" w:line="276" w:lineRule="auto"/>
        <w:ind w:firstLine="708"/>
      </w:pPr>
      <w:r>
        <w:rPr>
          <w:color w:val="000000"/>
          <w:sz w:val="24"/>
        </w:rPr>
        <w:t xml:space="preserve">Содержательный </w:t>
      </w:r>
      <w:r>
        <w:rPr>
          <w:color w:val="000000"/>
          <w:spacing w:val="-1"/>
          <w:sz w:val="24"/>
        </w:rPr>
        <w:t>раздел</w:t>
      </w:r>
      <w:r>
        <w:rPr>
          <w:color w:val="000000"/>
          <w:spacing w:val="1"/>
          <w:sz w:val="24"/>
        </w:rPr>
        <w:t xml:space="preserve"> </w:t>
      </w:r>
      <w:r>
        <w:rPr>
          <w:color w:val="000000"/>
          <w:sz w:val="24"/>
        </w:rPr>
        <w:t>Программы</w:t>
      </w:r>
      <w:r>
        <w:rPr>
          <w:color w:val="000000"/>
          <w:spacing w:val="2"/>
          <w:sz w:val="24"/>
        </w:rPr>
        <w:t xml:space="preserve"> </w:t>
      </w:r>
      <w:r>
        <w:rPr>
          <w:color w:val="000000"/>
          <w:sz w:val="24"/>
        </w:rPr>
        <w:t>включает</w:t>
      </w:r>
      <w:r>
        <w:rPr>
          <w:color w:val="000000"/>
          <w:spacing w:val="6"/>
          <w:sz w:val="24"/>
        </w:rPr>
        <w:t xml:space="preserve"> </w:t>
      </w:r>
      <w:r>
        <w:rPr>
          <w:color w:val="000000"/>
          <w:sz w:val="24"/>
        </w:rPr>
        <w:t>также</w:t>
      </w:r>
      <w:r>
        <w:rPr>
          <w:color w:val="000000"/>
          <w:spacing w:val="-1"/>
          <w:sz w:val="24"/>
        </w:rPr>
        <w:t xml:space="preserve"> </w:t>
      </w:r>
      <w:r>
        <w:rPr>
          <w:color w:val="000000"/>
          <w:sz w:val="24"/>
        </w:rPr>
        <w:t>описания:</w:t>
      </w:r>
    </w:p>
    <w:p w14:paraId="4E9DA7C5"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вариативных</w:t>
      </w:r>
      <w:r>
        <w:rPr>
          <w:color w:val="000000"/>
          <w:spacing w:val="-1"/>
          <w:sz w:val="24"/>
        </w:rPr>
        <w:t xml:space="preserve"> </w:t>
      </w:r>
      <w:r>
        <w:rPr>
          <w:color w:val="000000"/>
          <w:sz w:val="24"/>
        </w:rPr>
        <w:t>форм, способов, методов и</w:t>
      </w:r>
      <w:r>
        <w:rPr>
          <w:color w:val="000000"/>
          <w:spacing w:val="1"/>
          <w:sz w:val="24"/>
        </w:rPr>
        <w:t xml:space="preserve"> </w:t>
      </w:r>
      <w:r>
        <w:rPr>
          <w:color w:val="000000"/>
          <w:sz w:val="24"/>
        </w:rPr>
        <w:t>средств реализации</w:t>
      </w:r>
      <w:r>
        <w:rPr>
          <w:color w:val="000000"/>
          <w:spacing w:val="1"/>
          <w:sz w:val="24"/>
        </w:rPr>
        <w:t xml:space="preserve"> </w:t>
      </w:r>
      <w:r>
        <w:rPr>
          <w:color w:val="000000"/>
          <w:sz w:val="24"/>
        </w:rPr>
        <w:t>Программы;</w:t>
      </w:r>
    </w:p>
    <w:p w14:paraId="113A0204"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особенностей</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z w:val="24"/>
        </w:rPr>
        <w:t>деятельности</w:t>
      </w:r>
      <w:r>
        <w:rPr>
          <w:color w:val="000000"/>
          <w:spacing w:val="5"/>
          <w:sz w:val="24"/>
        </w:rPr>
        <w:t xml:space="preserve"> </w:t>
      </w:r>
      <w:r>
        <w:rPr>
          <w:color w:val="000000"/>
          <w:sz w:val="24"/>
        </w:rPr>
        <w:t>разных</w:t>
      </w:r>
      <w:r>
        <w:rPr>
          <w:color w:val="000000"/>
          <w:spacing w:val="2"/>
          <w:sz w:val="24"/>
        </w:rPr>
        <w:t xml:space="preserve"> </w:t>
      </w:r>
      <w:r>
        <w:rPr>
          <w:color w:val="000000"/>
          <w:sz w:val="24"/>
        </w:rPr>
        <w:t>видов и</w:t>
      </w:r>
      <w:r>
        <w:rPr>
          <w:color w:val="000000"/>
          <w:spacing w:val="1"/>
          <w:sz w:val="24"/>
        </w:rPr>
        <w:t xml:space="preserve"> </w:t>
      </w:r>
      <w:r>
        <w:rPr>
          <w:color w:val="000000"/>
          <w:sz w:val="24"/>
        </w:rPr>
        <w:t>культурных</w:t>
      </w:r>
      <w:r>
        <w:rPr>
          <w:color w:val="000000"/>
          <w:spacing w:val="2"/>
          <w:sz w:val="24"/>
        </w:rPr>
        <w:t xml:space="preserve"> </w:t>
      </w:r>
      <w:r>
        <w:rPr>
          <w:color w:val="000000"/>
          <w:sz w:val="24"/>
        </w:rPr>
        <w:t>практик;</w:t>
      </w:r>
    </w:p>
    <w:p w14:paraId="796C17E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способов и</w:t>
      </w:r>
      <w:r>
        <w:rPr>
          <w:color w:val="000000"/>
          <w:spacing w:val="1"/>
          <w:sz w:val="24"/>
        </w:rPr>
        <w:t xml:space="preserve"> </w:t>
      </w:r>
      <w:r>
        <w:rPr>
          <w:color w:val="000000"/>
          <w:sz w:val="24"/>
        </w:rPr>
        <w:t>направлений</w:t>
      </w:r>
      <w:r>
        <w:rPr>
          <w:color w:val="000000"/>
          <w:spacing w:val="3"/>
          <w:sz w:val="24"/>
        </w:rPr>
        <w:t xml:space="preserve"> </w:t>
      </w:r>
      <w:r>
        <w:rPr>
          <w:color w:val="000000"/>
          <w:sz w:val="24"/>
        </w:rPr>
        <w:t>поддержки</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r>
        <w:rPr>
          <w:color w:val="000000"/>
          <w:spacing w:val="2"/>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ФОП</w:t>
      </w:r>
      <w:r>
        <w:rPr>
          <w:color w:val="000000"/>
          <w:spacing w:val="-1"/>
          <w:sz w:val="24"/>
        </w:rPr>
        <w:t xml:space="preserve"> </w:t>
      </w:r>
      <w:r>
        <w:rPr>
          <w:color w:val="000000"/>
          <w:sz w:val="24"/>
        </w:rPr>
        <w:t>ДО</w:t>
      </w:r>
      <w:r>
        <w:rPr>
          <w:i/>
          <w:color w:val="000000"/>
          <w:sz w:val="24"/>
        </w:rPr>
        <w:t>;</w:t>
      </w:r>
    </w:p>
    <w:p w14:paraId="42DF2CC7"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взаимодействия</w:t>
      </w:r>
      <w:r>
        <w:rPr>
          <w:color w:val="000000"/>
          <w:spacing w:val="146"/>
          <w:sz w:val="24"/>
        </w:rPr>
        <w:t xml:space="preserve"> </w:t>
      </w:r>
      <w:r>
        <w:rPr>
          <w:color w:val="000000"/>
          <w:sz w:val="24"/>
        </w:rPr>
        <w:t>педагогического</w:t>
      </w:r>
      <w:r>
        <w:rPr>
          <w:color w:val="000000"/>
          <w:spacing w:val="149"/>
          <w:sz w:val="24"/>
        </w:rPr>
        <w:t xml:space="preserve"> </w:t>
      </w:r>
      <w:r>
        <w:rPr>
          <w:color w:val="000000"/>
          <w:sz w:val="24"/>
        </w:rPr>
        <w:t>коллектива</w:t>
      </w:r>
      <w:r>
        <w:rPr>
          <w:color w:val="000000"/>
          <w:spacing w:val="145"/>
          <w:sz w:val="24"/>
        </w:rPr>
        <w:t xml:space="preserve"> </w:t>
      </w:r>
      <w:r>
        <w:rPr>
          <w:color w:val="000000"/>
          <w:sz w:val="24"/>
        </w:rPr>
        <w:t>с</w:t>
      </w:r>
      <w:r>
        <w:rPr>
          <w:color w:val="000000"/>
          <w:spacing w:val="145"/>
          <w:sz w:val="24"/>
        </w:rPr>
        <w:t xml:space="preserve"> </w:t>
      </w:r>
      <w:r>
        <w:rPr>
          <w:color w:val="000000"/>
          <w:sz w:val="24"/>
        </w:rPr>
        <w:t>семьями</w:t>
      </w:r>
      <w:r>
        <w:rPr>
          <w:color w:val="000000"/>
          <w:spacing w:val="147"/>
          <w:sz w:val="24"/>
        </w:rPr>
        <w:t xml:space="preserve"> </w:t>
      </w:r>
      <w:r>
        <w:rPr>
          <w:color w:val="000000"/>
          <w:sz w:val="24"/>
        </w:rPr>
        <w:t>воспитанников</w:t>
      </w:r>
      <w:r>
        <w:rPr>
          <w:color w:val="000000"/>
          <w:spacing w:val="143"/>
          <w:sz w:val="24"/>
        </w:rPr>
        <w:t xml:space="preserve"> </w:t>
      </w:r>
      <w:r>
        <w:rPr>
          <w:color w:val="000000"/>
          <w:sz w:val="24"/>
        </w:rPr>
        <w:t xml:space="preserve">(отражение </w:t>
      </w:r>
      <w:r>
        <w:rPr>
          <w:color w:val="000000"/>
          <w:spacing w:val="300"/>
          <w:sz w:val="24"/>
        </w:rPr>
        <w:t> </w:t>
      </w:r>
      <w:r>
        <w:rPr>
          <w:color w:val="000000"/>
          <w:sz w:val="24"/>
        </w:rPr>
        <w:t>направлений</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3"/>
          <w:sz w:val="24"/>
        </w:rPr>
        <w:t xml:space="preserve"> </w:t>
      </w:r>
      <w:r>
        <w:rPr>
          <w:color w:val="000000"/>
          <w:sz w:val="24"/>
        </w:rPr>
        <w:t>с</w:t>
      </w:r>
      <w:r>
        <w:rPr>
          <w:color w:val="000000"/>
          <w:spacing w:val="1"/>
          <w:sz w:val="24"/>
        </w:rPr>
        <w:t xml:space="preserve"> </w:t>
      </w:r>
      <w:r>
        <w:rPr>
          <w:color w:val="000000"/>
          <w:sz w:val="24"/>
        </w:rPr>
        <w:t>ФГОС</w:t>
      </w:r>
      <w:r>
        <w:rPr>
          <w:color w:val="000000"/>
          <w:spacing w:val="3"/>
          <w:sz w:val="24"/>
        </w:rPr>
        <w:t xml:space="preserve"> </w:t>
      </w:r>
      <w:r>
        <w:rPr>
          <w:color w:val="000000"/>
          <w:spacing w:val="-1"/>
          <w:sz w:val="24"/>
        </w:rPr>
        <w:t>ДО,</w:t>
      </w:r>
      <w:r>
        <w:rPr>
          <w:color w:val="000000"/>
          <w:spacing w:val="3"/>
          <w:sz w:val="24"/>
        </w:rPr>
        <w:t xml:space="preserve"> </w:t>
      </w:r>
      <w:r>
        <w:rPr>
          <w:color w:val="000000"/>
          <w:sz w:val="24"/>
        </w:rPr>
        <w:t>в</w:t>
      </w:r>
      <w:r>
        <w:rPr>
          <w:color w:val="000000"/>
          <w:spacing w:val="2"/>
          <w:sz w:val="24"/>
        </w:rPr>
        <w:t xml:space="preserve"> </w:t>
      </w:r>
      <w:r>
        <w:rPr>
          <w:color w:val="000000"/>
          <w:sz w:val="24"/>
        </w:rPr>
        <w:t>соответствии</w:t>
      </w:r>
      <w:r>
        <w:rPr>
          <w:color w:val="000000"/>
          <w:spacing w:val="10"/>
          <w:sz w:val="24"/>
        </w:rPr>
        <w:t xml:space="preserve"> </w:t>
      </w:r>
      <w:r w:rsidRPr="00CE5322">
        <w:rPr>
          <w:color w:val="000000"/>
          <w:sz w:val="24"/>
        </w:rPr>
        <w:t>с</w:t>
      </w:r>
      <w:r w:rsidRPr="00CE5322">
        <w:rPr>
          <w:color w:val="000000"/>
          <w:spacing w:val="1"/>
          <w:sz w:val="24"/>
        </w:rPr>
        <w:t xml:space="preserve"> </w:t>
      </w:r>
      <w:r w:rsidRPr="00CE5322">
        <w:rPr>
          <w:color w:val="000000"/>
          <w:spacing w:val="-1"/>
          <w:sz w:val="24"/>
        </w:rPr>
        <w:t>ФОП</w:t>
      </w:r>
      <w:r w:rsidRPr="00CE5322">
        <w:rPr>
          <w:color w:val="000000"/>
          <w:sz w:val="24"/>
        </w:rPr>
        <w:t xml:space="preserve"> ДО;</w:t>
      </w:r>
    </w:p>
    <w:p w14:paraId="06C59900"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направлений</w:t>
      </w:r>
      <w:r>
        <w:rPr>
          <w:color w:val="000000"/>
          <w:spacing w:val="-2"/>
          <w:sz w:val="24"/>
        </w:rPr>
        <w:t xml:space="preserve"> </w:t>
      </w:r>
      <w:r>
        <w:rPr>
          <w:color w:val="000000"/>
          <w:sz w:val="24"/>
        </w:rPr>
        <w:t>и</w:t>
      </w:r>
      <w:r>
        <w:rPr>
          <w:color w:val="000000"/>
          <w:spacing w:val="1"/>
          <w:sz w:val="24"/>
        </w:rPr>
        <w:t xml:space="preserve"> </w:t>
      </w:r>
      <w:r>
        <w:rPr>
          <w:color w:val="000000"/>
          <w:sz w:val="24"/>
        </w:rPr>
        <w:t>задач</w:t>
      </w:r>
      <w:r>
        <w:rPr>
          <w:color w:val="000000"/>
          <w:spacing w:val="-1"/>
          <w:sz w:val="24"/>
        </w:rPr>
        <w:t xml:space="preserve"> </w:t>
      </w:r>
      <w:r>
        <w:rPr>
          <w:color w:val="000000"/>
          <w:spacing w:val="1"/>
          <w:sz w:val="24"/>
        </w:rPr>
        <w:t>КРР.</w:t>
      </w:r>
    </w:p>
    <w:p w14:paraId="658B4C25"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В</w:t>
      </w:r>
      <w:r>
        <w:rPr>
          <w:color w:val="000000"/>
          <w:spacing w:val="10"/>
          <w:sz w:val="24"/>
        </w:rPr>
        <w:t xml:space="preserve"> </w:t>
      </w:r>
      <w:r>
        <w:rPr>
          <w:color w:val="000000"/>
          <w:sz w:val="24"/>
        </w:rPr>
        <w:t>содержательный</w:t>
      </w:r>
      <w:r>
        <w:rPr>
          <w:color w:val="000000"/>
          <w:spacing w:val="12"/>
          <w:sz w:val="24"/>
        </w:rPr>
        <w:t xml:space="preserve"> </w:t>
      </w:r>
      <w:r>
        <w:rPr>
          <w:color w:val="000000"/>
          <w:spacing w:val="-1"/>
          <w:sz w:val="24"/>
        </w:rPr>
        <w:t>раздел</w:t>
      </w:r>
      <w:r>
        <w:rPr>
          <w:color w:val="000000"/>
          <w:spacing w:val="13"/>
          <w:sz w:val="24"/>
        </w:rPr>
        <w:t xml:space="preserve"> </w:t>
      </w:r>
      <w:r>
        <w:rPr>
          <w:color w:val="000000"/>
          <w:sz w:val="24"/>
        </w:rPr>
        <w:t>Программы</w:t>
      </w:r>
      <w:r>
        <w:rPr>
          <w:color w:val="000000"/>
          <w:spacing w:val="11"/>
          <w:sz w:val="24"/>
        </w:rPr>
        <w:t xml:space="preserve"> </w:t>
      </w:r>
      <w:r>
        <w:rPr>
          <w:color w:val="000000"/>
          <w:spacing w:val="1"/>
          <w:sz w:val="24"/>
        </w:rPr>
        <w:t>входит</w:t>
      </w:r>
      <w:r>
        <w:rPr>
          <w:color w:val="000000"/>
          <w:spacing w:val="9"/>
          <w:sz w:val="24"/>
        </w:rPr>
        <w:t xml:space="preserve"> </w:t>
      </w:r>
      <w:r>
        <w:rPr>
          <w:color w:val="000000"/>
          <w:sz w:val="24"/>
        </w:rPr>
        <w:t>Программа</w:t>
      </w:r>
      <w:r>
        <w:rPr>
          <w:color w:val="000000"/>
          <w:spacing w:val="11"/>
          <w:sz w:val="24"/>
        </w:rPr>
        <w:t xml:space="preserve"> </w:t>
      </w:r>
      <w:r>
        <w:rPr>
          <w:color w:val="000000"/>
          <w:sz w:val="24"/>
        </w:rPr>
        <w:t>воспитания,</w:t>
      </w:r>
      <w:r>
        <w:rPr>
          <w:color w:val="000000"/>
          <w:spacing w:val="9"/>
          <w:sz w:val="24"/>
        </w:rPr>
        <w:t xml:space="preserve"> </w:t>
      </w:r>
      <w:r>
        <w:rPr>
          <w:color w:val="000000"/>
          <w:sz w:val="24"/>
        </w:rPr>
        <w:t>которая</w:t>
      </w:r>
      <w:r>
        <w:rPr>
          <w:color w:val="000000"/>
          <w:spacing w:val="12"/>
          <w:sz w:val="24"/>
        </w:rPr>
        <w:t xml:space="preserve"> </w:t>
      </w:r>
      <w:r>
        <w:rPr>
          <w:color w:val="000000"/>
          <w:sz w:val="24"/>
        </w:rPr>
        <w:t>раскрывает</w:t>
      </w:r>
      <w:r>
        <w:rPr>
          <w:color w:val="000000"/>
          <w:spacing w:val="13"/>
          <w:sz w:val="24"/>
        </w:rPr>
        <w:t xml:space="preserve"> </w:t>
      </w:r>
      <w:r>
        <w:rPr>
          <w:color w:val="000000"/>
          <w:sz w:val="24"/>
        </w:rPr>
        <w:t>задачи и</w:t>
      </w:r>
      <w:r>
        <w:rPr>
          <w:color w:val="000000"/>
          <w:spacing w:val="116"/>
          <w:sz w:val="24"/>
        </w:rPr>
        <w:t xml:space="preserve"> </w:t>
      </w:r>
      <w:r>
        <w:rPr>
          <w:color w:val="000000"/>
          <w:sz w:val="24"/>
        </w:rPr>
        <w:t>направления</w:t>
      </w:r>
      <w:r>
        <w:rPr>
          <w:color w:val="000000"/>
          <w:spacing w:val="115"/>
          <w:sz w:val="24"/>
        </w:rPr>
        <w:t xml:space="preserve"> </w:t>
      </w:r>
      <w:r>
        <w:rPr>
          <w:color w:val="000000"/>
          <w:sz w:val="24"/>
        </w:rPr>
        <w:t>воспитательной</w:t>
      </w:r>
      <w:r>
        <w:rPr>
          <w:color w:val="000000"/>
          <w:spacing w:val="116"/>
          <w:sz w:val="24"/>
        </w:rPr>
        <w:t xml:space="preserve"> </w:t>
      </w:r>
      <w:r>
        <w:rPr>
          <w:color w:val="000000"/>
          <w:sz w:val="24"/>
        </w:rPr>
        <w:t>работы.</w:t>
      </w:r>
      <w:r>
        <w:rPr>
          <w:color w:val="000000"/>
          <w:spacing w:val="119"/>
          <w:sz w:val="24"/>
        </w:rPr>
        <w:t xml:space="preserve"> </w:t>
      </w:r>
      <w:r>
        <w:rPr>
          <w:color w:val="000000"/>
          <w:sz w:val="24"/>
        </w:rPr>
        <w:t>При</w:t>
      </w:r>
      <w:r>
        <w:rPr>
          <w:color w:val="000000"/>
          <w:spacing w:val="115"/>
          <w:sz w:val="24"/>
        </w:rPr>
        <w:t xml:space="preserve"> </w:t>
      </w:r>
      <w:r>
        <w:rPr>
          <w:color w:val="000000"/>
          <w:sz w:val="24"/>
        </w:rPr>
        <w:t>реализации</w:t>
      </w:r>
      <w:r>
        <w:rPr>
          <w:color w:val="000000"/>
          <w:spacing w:val="116"/>
          <w:sz w:val="24"/>
        </w:rPr>
        <w:t xml:space="preserve"> </w:t>
      </w:r>
      <w:r>
        <w:rPr>
          <w:color w:val="000000"/>
          <w:sz w:val="24"/>
        </w:rPr>
        <w:t>задач</w:t>
      </w:r>
      <w:r>
        <w:rPr>
          <w:color w:val="000000"/>
          <w:spacing w:val="114"/>
          <w:sz w:val="24"/>
        </w:rPr>
        <w:t xml:space="preserve"> </w:t>
      </w:r>
      <w:r>
        <w:rPr>
          <w:color w:val="000000"/>
          <w:sz w:val="24"/>
        </w:rPr>
        <w:t>и</w:t>
      </w:r>
      <w:r>
        <w:rPr>
          <w:color w:val="000000"/>
          <w:spacing w:val="116"/>
          <w:sz w:val="24"/>
        </w:rPr>
        <w:t xml:space="preserve"> </w:t>
      </w:r>
      <w:r>
        <w:rPr>
          <w:color w:val="000000"/>
          <w:sz w:val="24"/>
        </w:rPr>
        <w:t>содержания</w:t>
      </w:r>
      <w:r>
        <w:rPr>
          <w:color w:val="000000"/>
          <w:spacing w:val="115"/>
          <w:sz w:val="24"/>
        </w:rPr>
        <w:t xml:space="preserve"> </w:t>
      </w:r>
      <w:r>
        <w:rPr>
          <w:color w:val="000000"/>
          <w:sz w:val="24"/>
        </w:rPr>
        <w:t>Программы</w:t>
      </w:r>
      <w:r>
        <w:t xml:space="preserve"> </w:t>
      </w:r>
      <w:r>
        <w:rPr>
          <w:color w:val="000000"/>
          <w:sz w:val="24"/>
        </w:rPr>
        <w:t>обеспечивается интеграция воспитания</w:t>
      </w:r>
      <w:r>
        <w:rPr>
          <w:color w:val="000000"/>
          <w:spacing w:val="-2"/>
          <w:sz w:val="24"/>
        </w:rPr>
        <w:t xml:space="preserve"> </w:t>
      </w:r>
      <w:r>
        <w:rPr>
          <w:color w:val="000000"/>
          <w:sz w:val="24"/>
        </w:rPr>
        <w:t>и</w:t>
      </w:r>
      <w:r>
        <w:rPr>
          <w:color w:val="000000"/>
          <w:spacing w:val="1"/>
          <w:sz w:val="24"/>
        </w:rPr>
        <w:t xml:space="preserve"> </w:t>
      </w:r>
      <w:r>
        <w:rPr>
          <w:color w:val="000000"/>
          <w:sz w:val="24"/>
        </w:rPr>
        <w:t>обучения в едином</w:t>
      </w:r>
      <w:r>
        <w:rPr>
          <w:color w:val="000000"/>
          <w:spacing w:val="-1"/>
          <w:sz w:val="24"/>
        </w:rPr>
        <w:t xml:space="preserve"> </w:t>
      </w:r>
      <w:r>
        <w:rPr>
          <w:color w:val="000000"/>
          <w:sz w:val="24"/>
        </w:rPr>
        <w:t>образовательном</w:t>
      </w:r>
      <w:r>
        <w:rPr>
          <w:color w:val="000000"/>
          <w:spacing w:val="-1"/>
          <w:sz w:val="24"/>
        </w:rPr>
        <w:t xml:space="preserve"> </w:t>
      </w:r>
      <w:r>
        <w:rPr>
          <w:color w:val="000000"/>
          <w:sz w:val="24"/>
        </w:rPr>
        <w:t>процессе.</w:t>
      </w:r>
    </w:p>
    <w:p w14:paraId="2BF51BA8"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Содержание</w:t>
      </w:r>
      <w:r>
        <w:rPr>
          <w:color w:val="000000"/>
          <w:spacing w:val="49"/>
          <w:sz w:val="24"/>
        </w:rPr>
        <w:t xml:space="preserve"> </w:t>
      </w:r>
      <w:r>
        <w:rPr>
          <w:color w:val="000000"/>
          <w:sz w:val="24"/>
        </w:rPr>
        <w:t>образовательной</w:t>
      </w:r>
      <w:r>
        <w:rPr>
          <w:color w:val="000000"/>
          <w:spacing w:val="51"/>
          <w:sz w:val="24"/>
        </w:rPr>
        <w:t xml:space="preserve"> </w:t>
      </w:r>
      <w:r>
        <w:rPr>
          <w:color w:val="000000"/>
          <w:sz w:val="24"/>
        </w:rPr>
        <w:t>деятельности</w:t>
      </w:r>
      <w:r>
        <w:rPr>
          <w:color w:val="000000"/>
          <w:spacing w:val="51"/>
          <w:sz w:val="24"/>
        </w:rPr>
        <w:t xml:space="preserve"> </w:t>
      </w:r>
      <w:r w:rsidR="00BA13E7">
        <w:rPr>
          <w:color w:val="000000"/>
          <w:sz w:val="24"/>
        </w:rPr>
        <w:t>ДОО</w:t>
      </w:r>
      <w:r>
        <w:rPr>
          <w:color w:val="000000"/>
          <w:spacing w:val="50"/>
          <w:sz w:val="24"/>
        </w:rPr>
        <w:t xml:space="preserve"> </w:t>
      </w:r>
      <w:r>
        <w:rPr>
          <w:color w:val="000000"/>
          <w:sz w:val="24"/>
        </w:rPr>
        <w:t>ориентировано</w:t>
      </w:r>
      <w:r>
        <w:rPr>
          <w:color w:val="000000"/>
          <w:spacing w:val="48"/>
          <w:sz w:val="24"/>
        </w:rPr>
        <w:t xml:space="preserve"> </w:t>
      </w:r>
      <w:r>
        <w:rPr>
          <w:color w:val="000000"/>
          <w:spacing w:val="1"/>
          <w:sz w:val="24"/>
        </w:rPr>
        <w:t>на</w:t>
      </w:r>
      <w:r>
        <w:rPr>
          <w:color w:val="000000"/>
          <w:spacing w:val="48"/>
          <w:sz w:val="24"/>
        </w:rPr>
        <w:t xml:space="preserve"> </w:t>
      </w:r>
      <w:r>
        <w:rPr>
          <w:color w:val="000000"/>
          <w:sz w:val="24"/>
        </w:rPr>
        <w:t>разностороннее</w:t>
      </w:r>
      <w:r>
        <w:rPr>
          <w:color w:val="000000"/>
          <w:spacing w:val="49"/>
          <w:sz w:val="24"/>
        </w:rPr>
        <w:t xml:space="preserve"> </w:t>
      </w:r>
      <w:r>
        <w:rPr>
          <w:color w:val="000000"/>
          <w:sz w:val="24"/>
        </w:rPr>
        <w:t>развитие дошкольников</w:t>
      </w:r>
      <w:r>
        <w:rPr>
          <w:color w:val="000000"/>
          <w:spacing w:val="69"/>
          <w:sz w:val="24"/>
        </w:rPr>
        <w:t xml:space="preserve"> </w:t>
      </w:r>
      <w:r>
        <w:rPr>
          <w:color w:val="000000"/>
          <w:sz w:val="24"/>
        </w:rPr>
        <w:t>с</w:t>
      </w:r>
      <w:r>
        <w:rPr>
          <w:color w:val="000000"/>
          <w:spacing w:val="71"/>
          <w:sz w:val="24"/>
        </w:rPr>
        <w:t xml:space="preserve"> </w:t>
      </w:r>
      <w:r>
        <w:rPr>
          <w:color w:val="000000"/>
          <w:spacing w:val="-1"/>
          <w:sz w:val="24"/>
        </w:rPr>
        <w:t>учетом</w:t>
      </w:r>
      <w:r>
        <w:rPr>
          <w:color w:val="000000"/>
          <w:spacing w:val="69"/>
          <w:sz w:val="24"/>
        </w:rPr>
        <w:t xml:space="preserve"> </w:t>
      </w:r>
      <w:r>
        <w:rPr>
          <w:color w:val="000000"/>
          <w:spacing w:val="1"/>
          <w:sz w:val="24"/>
        </w:rPr>
        <w:t>их</w:t>
      </w:r>
      <w:r>
        <w:rPr>
          <w:color w:val="000000"/>
          <w:spacing w:val="71"/>
          <w:sz w:val="24"/>
        </w:rPr>
        <w:t xml:space="preserve"> </w:t>
      </w:r>
      <w:r>
        <w:rPr>
          <w:color w:val="000000"/>
          <w:sz w:val="24"/>
        </w:rPr>
        <w:t>возрастных</w:t>
      </w:r>
      <w:r>
        <w:rPr>
          <w:color w:val="000000"/>
          <w:spacing w:val="69"/>
          <w:sz w:val="24"/>
        </w:rPr>
        <w:t xml:space="preserve"> </w:t>
      </w:r>
      <w:r>
        <w:rPr>
          <w:color w:val="000000"/>
          <w:sz w:val="24"/>
        </w:rPr>
        <w:t>и</w:t>
      </w:r>
      <w:r>
        <w:rPr>
          <w:color w:val="000000"/>
          <w:spacing w:val="70"/>
          <w:sz w:val="24"/>
        </w:rPr>
        <w:t xml:space="preserve"> </w:t>
      </w:r>
      <w:r>
        <w:rPr>
          <w:color w:val="000000"/>
          <w:sz w:val="24"/>
        </w:rPr>
        <w:t>индивидуальных</w:t>
      </w:r>
      <w:r>
        <w:rPr>
          <w:color w:val="000000"/>
          <w:spacing w:val="71"/>
          <w:sz w:val="24"/>
        </w:rPr>
        <w:t xml:space="preserve"> </w:t>
      </w:r>
      <w:r>
        <w:rPr>
          <w:color w:val="000000"/>
          <w:sz w:val="24"/>
        </w:rPr>
        <w:t>особенностей</w:t>
      </w:r>
      <w:r>
        <w:rPr>
          <w:color w:val="000000"/>
          <w:spacing w:val="71"/>
          <w:sz w:val="24"/>
        </w:rPr>
        <w:t xml:space="preserve"> </w:t>
      </w:r>
      <w:r>
        <w:rPr>
          <w:color w:val="000000"/>
          <w:sz w:val="24"/>
        </w:rPr>
        <w:t>в</w:t>
      </w:r>
      <w:r>
        <w:rPr>
          <w:color w:val="000000"/>
          <w:spacing w:val="69"/>
          <w:sz w:val="24"/>
        </w:rPr>
        <w:t xml:space="preserve"> </w:t>
      </w:r>
      <w:r>
        <w:rPr>
          <w:color w:val="000000"/>
          <w:sz w:val="24"/>
        </w:rPr>
        <w:t>различных</w:t>
      </w:r>
      <w:r>
        <w:rPr>
          <w:color w:val="000000"/>
          <w:spacing w:val="72"/>
          <w:sz w:val="24"/>
        </w:rPr>
        <w:t xml:space="preserve"> </w:t>
      </w:r>
      <w:r>
        <w:rPr>
          <w:color w:val="000000"/>
          <w:spacing w:val="-1"/>
          <w:sz w:val="24"/>
        </w:rPr>
        <w:t>видах</w:t>
      </w:r>
      <w: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охватывает</w:t>
      </w:r>
      <w:r>
        <w:rPr>
          <w:color w:val="000000"/>
          <w:spacing w:val="1"/>
          <w:sz w:val="24"/>
        </w:rPr>
        <w:t xml:space="preserve"> </w:t>
      </w:r>
      <w:r>
        <w:rPr>
          <w:color w:val="000000"/>
          <w:sz w:val="24"/>
        </w:rPr>
        <w:t>пять образовательных</w:t>
      </w:r>
      <w:r>
        <w:rPr>
          <w:color w:val="000000"/>
          <w:spacing w:val="2"/>
          <w:sz w:val="24"/>
        </w:rPr>
        <w:t xml:space="preserve"> </w:t>
      </w:r>
      <w:r>
        <w:rPr>
          <w:color w:val="000000"/>
          <w:sz w:val="24"/>
        </w:rPr>
        <w:t>областей:</w:t>
      </w:r>
    </w:p>
    <w:p w14:paraId="7532CB4D" w14:textId="77777777" w:rsidR="002C6E8D" w:rsidRDefault="0069355F" w:rsidP="00BA13E7">
      <w:pPr>
        <w:pBdr>
          <w:top w:val="none" w:sz="4" w:space="0" w:color="000000"/>
          <w:left w:val="none" w:sz="4" w:space="0" w:color="000000"/>
          <w:bottom w:val="none" w:sz="4" w:space="0" w:color="000000"/>
          <w:right w:val="none" w:sz="4" w:space="0" w:color="000000"/>
        </w:pBdr>
        <w:tabs>
          <w:tab w:val="left" w:pos="5387"/>
        </w:tabs>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«Социально</w:t>
      </w:r>
      <w:r>
        <w:rPr>
          <w:color w:val="000000"/>
          <w:spacing w:val="-1"/>
          <w:sz w:val="24"/>
        </w:rPr>
        <w:t>-</w:t>
      </w:r>
      <w:r>
        <w:rPr>
          <w:color w:val="000000"/>
          <w:sz w:val="24"/>
        </w:rPr>
        <w:t>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 xml:space="preserve">– КР), </w:t>
      </w:r>
    </w:p>
    <w:p w14:paraId="38AE4FEB"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56"/>
        <w:rPr>
          <w:sz w:val="22"/>
          <w:szCs w:val="22"/>
        </w:rPr>
      </w:pPr>
      <w:r>
        <w:rPr>
          <w:color w:val="000000"/>
          <w:sz w:val="24"/>
        </w:rPr>
        <w:t>-</w:t>
      </w:r>
      <w:r>
        <w:rPr>
          <w:color w:val="000000"/>
          <w:spacing w:val="4"/>
          <w:sz w:val="24"/>
        </w:rPr>
        <w:t xml:space="preserve"> </w:t>
      </w:r>
      <w:r>
        <w:rPr>
          <w:color w:val="000000"/>
          <w:sz w:val="24"/>
        </w:rPr>
        <w:t>«Познавательное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(далее</w:t>
      </w:r>
      <w:r>
        <w:rPr>
          <w:color w:val="000000"/>
          <w:spacing w:val="3"/>
          <w:sz w:val="24"/>
        </w:rPr>
        <w:t xml:space="preserve"> </w:t>
      </w:r>
      <w:r>
        <w:rPr>
          <w:color w:val="000000"/>
          <w:sz w:val="24"/>
        </w:rPr>
        <w:t>–</w:t>
      </w:r>
      <w:r>
        <w:rPr>
          <w:color w:val="000000"/>
          <w:spacing w:val="2"/>
          <w:sz w:val="24"/>
        </w:rPr>
        <w:t xml:space="preserve"> </w:t>
      </w:r>
      <w:r>
        <w:rPr>
          <w:color w:val="000000"/>
          <w:sz w:val="24"/>
        </w:rPr>
        <w:t>ПР),</w:t>
      </w:r>
    </w:p>
    <w:p w14:paraId="123CC975" w14:textId="77777777" w:rsidR="002C6E8D" w:rsidRDefault="0069355F" w:rsidP="00BA13E7">
      <w:pPr>
        <w:pBdr>
          <w:top w:val="none" w:sz="4" w:space="0" w:color="000000"/>
          <w:left w:val="none" w:sz="4" w:space="0" w:color="000000"/>
          <w:bottom w:val="none" w:sz="4" w:space="0" w:color="000000"/>
          <w:right w:val="none" w:sz="4" w:space="0" w:color="000000"/>
        </w:pBdr>
        <w:spacing w:before="41" w:line="276" w:lineRule="auto"/>
      </w:pPr>
      <w:r>
        <w:rPr>
          <w:color w:val="000000"/>
          <w:sz w:val="24"/>
        </w:rPr>
        <w:t>-</w:t>
      </w:r>
      <w:r>
        <w:rPr>
          <w:color w:val="000000"/>
          <w:spacing w:val="4"/>
          <w:sz w:val="24"/>
        </w:rPr>
        <w:t xml:space="preserve"> </w:t>
      </w:r>
      <w:r>
        <w:rPr>
          <w:color w:val="000000"/>
          <w:spacing w:val="-1"/>
          <w:sz w:val="24"/>
        </w:rPr>
        <w:t>«Речевое</w:t>
      </w:r>
      <w:r>
        <w:rPr>
          <w:color w:val="000000"/>
          <w:sz w:val="24"/>
        </w:rPr>
        <w:t xml:space="preserve"> </w:t>
      </w:r>
      <w:r>
        <w:rPr>
          <w:color w:val="000000"/>
          <w:spacing w:val="1"/>
          <w:sz w:val="24"/>
        </w:rPr>
        <w:t>развитие»</w:t>
      </w:r>
      <w:r>
        <w:rPr>
          <w:color w:val="000000"/>
          <w:spacing w:val="-8"/>
          <w:sz w:val="24"/>
        </w:rPr>
        <w:t xml:space="preserve"> </w:t>
      </w:r>
      <w:r>
        <w:rPr>
          <w:color w:val="000000"/>
          <w:sz w:val="24"/>
        </w:rPr>
        <w:t>(далее</w:t>
      </w:r>
      <w:r>
        <w:rPr>
          <w:color w:val="000000"/>
          <w:spacing w:val="2"/>
          <w:sz w:val="24"/>
        </w:rPr>
        <w:t xml:space="preserve"> </w:t>
      </w:r>
      <w:r>
        <w:rPr>
          <w:color w:val="000000"/>
          <w:sz w:val="24"/>
        </w:rPr>
        <w:t>– РР),</w:t>
      </w:r>
    </w:p>
    <w:p w14:paraId="4109543D"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right="-2"/>
        <w:rPr>
          <w:color w:val="000000"/>
          <w:sz w:val="24"/>
          <w:szCs w:val="24"/>
        </w:rPr>
      </w:pPr>
      <w:r>
        <w:rPr>
          <w:color w:val="000000"/>
          <w:sz w:val="24"/>
        </w:rPr>
        <w:t>-</w:t>
      </w:r>
      <w:r>
        <w:rPr>
          <w:color w:val="000000"/>
          <w:spacing w:val="4"/>
          <w:sz w:val="24"/>
        </w:rPr>
        <w:t xml:space="preserve"> </w:t>
      </w:r>
      <w:r>
        <w:rPr>
          <w:color w:val="000000"/>
          <w:sz w:val="24"/>
        </w:rPr>
        <w:t>«Художественно</w:t>
      </w:r>
      <w:r>
        <w:rPr>
          <w:color w:val="000000"/>
          <w:spacing w:val="-1"/>
          <w:sz w:val="24"/>
        </w:rPr>
        <w:t>-</w:t>
      </w:r>
      <w:r>
        <w:rPr>
          <w:color w:val="000000"/>
          <w:sz w:val="24"/>
        </w:rPr>
        <w:t>эстетическое</w:t>
      </w:r>
      <w:r>
        <w:rPr>
          <w:color w:val="000000"/>
          <w:spacing w:val="-1"/>
          <w:sz w:val="24"/>
        </w:rPr>
        <w:t xml:space="preserve"> </w:t>
      </w:r>
      <w:r>
        <w:rPr>
          <w:color w:val="000000"/>
          <w:spacing w:val="1"/>
          <w:sz w:val="24"/>
        </w:rPr>
        <w:t>развитие»</w:t>
      </w:r>
      <w:r>
        <w:rPr>
          <w:color w:val="000000"/>
          <w:spacing w:val="-8"/>
          <w:sz w:val="24"/>
        </w:rPr>
        <w:t xml:space="preserve"> </w:t>
      </w:r>
      <w:r>
        <w:rPr>
          <w:color w:val="000000"/>
          <w:sz w:val="24"/>
        </w:rPr>
        <w:t xml:space="preserve">(далее – ХЭР), </w:t>
      </w:r>
    </w:p>
    <w:p w14:paraId="1DF16D9F"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right="4763"/>
        <w:rPr>
          <w:sz w:val="22"/>
          <w:szCs w:val="22"/>
        </w:rPr>
      </w:pPr>
      <w:r>
        <w:rPr>
          <w:color w:val="000000"/>
          <w:sz w:val="24"/>
        </w:rPr>
        <w:lastRenderedPageBreak/>
        <w:t>-</w:t>
      </w:r>
      <w:r>
        <w:rPr>
          <w:color w:val="000000"/>
          <w:spacing w:val="4"/>
          <w:sz w:val="24"/>
        </w:rPr>
        <w:t xml:space="preserve"> </w:t>
      </w:r>
      <w:r>
        <w:rPr>
          <w:color w:val="000000"/>
          <w:spacing w:val="-1"/>
          <w:sz w:val="24"/>
        </w:rPr>
        <w:t>«Физическое</w:t>
      </w:r>
      <w:r>
        <w:rPr>
          <w:color w:val="000000"/>
          <w:sz w:val="24"/>
        </w:rPr>
        <w:t xml:space="preserve"> развитие»</w:t>
      </w:r>
      <w:r>
        <w:rPr>
          <w:color w:val="000000"/>
          <w:spacing w:val="-3"/>
          <w:sz w:val="24"/>
        </w:rPr>
        <w:t xml:space="preserve"> </w:t>
      </w:r>
      <w:r>
        <w:rPr>
          <w:color w:val="000000"/>
          <w:sz w:val="24"/>
        </w:rPr>
        <w:t>(далее</w:t>
      </w:r>
      <w:r>
        <w:rPr>
          <w:color w:val="000000"/>
          <w:spacing w:val="2"/>
          <w:sz w:val="24"/>
        </w:rPr>
        <w:t xml:space="preserve"> </w:t>
      </w:r>
      <w:r>
        <w:rPr>
          <w:color w:val="000000"/>
          <w:sz w:val="24"/>
        </w:rPr>
        <w:t>– ФР).</w:t>
      </w:r>
    </w:p>
    <w:p w14:paraId="52072ED9" w14:textId="77777777" w:rsidR="002C6E8D" w:rsidRDefault="0069355F" w:rsidP="00BA13E7">
      <w:pPr>
        <w:pBdr>
          <w:top w:val="none" w:sz="4" w:space="0" w:color="000000"/>
          <w:left w:val="none" w:sz="4" w:space="0" w:color="000000"/>
          <w:bottom w:val="none" w:sz="4" w:space="0" w:color="000000"/>
          <w:right w:val="none" w:sz="4" w:space="0" w:color="000000"/>
        </w:pBdr>
        <w:spacing w:before="2" w:line="276" w:lineRule="auto"/>
        <w:ind w:firstLine="708"/>
      </w:pPr>
      <w:r>
        <w:rPr>
          <w:color w:val="000000"/>
          <w:sz w:val="24"/>
        </w:rPr>
        <w:t>Программа</w:t>
      </w:r>
      <w:r>
        <w:rPr>
          <w:color w:val="000000"/>
          <w:spacing w:val="270"/>
          <w:sz w:val="24"/>
        </w:rPr>
        <w:t xml:space="preserve"> </w:t>
      </w:r>
      <w:r>
        <w:rPr>
          <w:color w:val="000000"/>
          <w:sz w:val="24"/>
        </w:rPr>
        <w:t>определяет</w:t>
      </w:r>
      <w:r>
        <w:rPr>
          <w:color w:val="000000"/>
          <w:spacing w:val="272"/>
          <w:sz w:val="24"/>
        </w:rPr>
        <w:t xml:space="preserve"> </w:t>
      </w:r>
      <w:r>
        <w:rPr>
          <w:color w:val="000000"/>
          <w:sz w:val="24"/>
        </w:rPr>
        <w:t>содержательные</w:t>
      </w:r>
      <w:r>
        <w:rPr>
          <w:color w:val="000000"/>
          <w:spacing w:val="272"/>
          <w:sz w:val="24"/>
        </w:rPr>
        <w:t xml:space="preserve"> </w:t>
      </w:r>
      <w:r>
        <w:rPr>
          <w:color w:val="000000"/>
          <w:sz w:val="24"/>
        </w:rPr>
        <w:t>линии</w:t>
      </w:r>
      <w:r>
        <w:rPr>
          <w:color w:val="000000"/>
          <w:spacing w:val="270"/>
          <w:sz w:val="24"/>
        </w:rPr>
        <w:t xml:space="preserve"> </w:t>
      </w:r>
      <w:r>
        <w:rPr>
          <w:color w:val="000000"/>
          <w:sz w:val="24"/>
        </w:rPr>
        <w:t>образовательной</w:t>
      </w:r>
      <w:r>
        <w:rPr>
          <w:color w:val="000000"/>
          <w:spacing w:val="270"/>
          <w:sz w:val="24"/>
        </w:rPr>
        <w:t xml:space="preserve"> </w:t>
      </w:r>
      <w:r>
        <w:rPr>
          <w:color w:val="000000"/>
          <w:sz w:val="24"/>
        </w:rPr>
        <w:t>деятельности, реализуемые</w:t>
      </w:r>
      <w:r>
        <w:rPr>
          <w:color w:val="000000"/>
          <w:spacing w:val="6"/>
          <w:sz w:val="24"/>
        </w:rPr>
        <w:t xml:space="preserve"> </w:t>
      </w:r>
      <w:r>
        <w:rPr>
          <w:color w:val="000000"/>
          <w:sz w:val="24"/>
        </w:rPr>
        <w:t>ОУ</w:t>
      </w:r>
      <w:r>
        <w:rPr>
          <w:color w:val="000000"/>
          <w:spacing w:val="7"/>
          <w:sz w:val="24"/>
        </w:rPr>
        <w:t xml:space="preserve"> </w:t>
      </w:r>
      <w:r>
        <w:rPr>
          <w:color w:val="000000"/>
          <w:spacing w:val="1"/>
          <w:sz w:val="24"/>
        </w:rPr>
        <w:t>по</w:t>
      </w:r>
      <w:r>
        <w:rPr>
          <w:color w:val="000000"/>
          <w:spacing w:val="6"/>
          <w:sz w:val="24"/>
        </w:rPr>
        <w:t xml:space="preserve"> </w:t>
      </w:r>
      <w:r>
        <w:rPr>
          <w:color w:val="000000"/>
          <w:sz w:val="24"/>
        </w:rPr>
        <w:t>основным</w:t>
      </w:r>
      <w:r>
        <w:rPr>
          <w:color w:val="000000"/>
          <w:spacing w:val="6"/>
          <w:sz w:val="24"/>
        </w:rPr>
        <w:t xml:space="preserve"> </w:t>
      </w:r>
      <w:r>
        <w:rPr>
          <w:color w:val="000000"/>
          <w:sz w:val="24"/>
        </w:rPr>
        <w:t>направлениям</w:t>
      </w:r>
      <w:r>
        <w:rPr>
          <w:color w:val="000000"/>
          <w:spacing w:val="4"/>
          <w:sz w:val="24"/>
        </w:rPr>
        <w:t xml:space="preserve"> </w:t>
      </w:r>
      <w:r>
        <w:rPr>
          <w:color w:val="000000"/>
          <w:sz w:val="24"/>
        </w:rPr>
        <w:t>обучения</w:t>
      </w:r>
      <w:r>
        <w:rPr>
          <w:color w:val="000000"/>
          <w:spacing w:val="7"/>
          <w:sz w:val="24"/>
        </w:rPr>
        <w:t xml:space="preserve"> </w:t>
      </w:r>
      <w:r>
        <w:rPr>
          <w:color w:val="000000"/>
          <w:sz w:val="24"/>
        </w:rPr>
        <w:t>и</w:t>
      </w:r>
      <w:r>
        <w:rPr>
          <w:color w:val="000000"/>
          <w:spacing w:val="8"/>
          <w:sz w:val="24"/>
        </w:rPr>
        <w:t xml:space="preserve"> </w:t>
      </w:r>
      <w:r>
        <w:rPr>
          <w:color w:val="000000"/>
          <w:sz w:val="24"/>
        </w:rPr>
        <w:t>воспитания</w:t>
      </w:r>
      <w:r>
        <w:rPr>
          <w:color w:val="000000"/>
          <w:spacing w:val="5"/>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pacing w:val="-1"/>
          <w:sz w:val="24"/>
        </w:rPr>
        <w:t>возраста</w:t>
      </w:r>
      <w:r>
        <w:rPr>
          <w:i/>
          <w:color w:val="000000"/>
          <w:sz w:val="24"/>
        </w:rPr>
        <w:t>.</w:t>
      </w:r>
      <w:r>
        <w:rPr>
          <w:i/>
          <w:color w:val="000000"/>
          <w:spacing w:val="20"/>
          <w:sz w:val="24"/>
        </w:rPr>
        <w:t xml:space="preserve"> </w:t>
      </w:r>
      <w:r>
        <w:rPr>
          <w:color w:val="000000"/>
          <w:sz w:val="24"/>
        </w:rPr>
        <w:t>Представлены</w:t>
      </w:r>
      <w:r>
        <w:rPr>
          <w:color w:val="000000"/>
          <w:spacing w:val="18"/>
          <w:sz w:val="24"/>
        </w:rPr>
        <w:t xml:space="preserve"> </w:t>
      </w:r>
      <w:r>
        <w:rPr>
          <w:color w:val="000000"/>
          <w:sz w:val="24"/>
        </w:rPr>
        <w:t>задачи</w:t>
      </w:r>
      <w:r>
        <w:rPr>
          <w:color w:val="000000"/>
          <w:spacing w:val="20"/>
          <w:sz w:val="24"/>
        </w:rPr>
        <w:t xml:space="preserve"> </w:t>
      </w:r>
      <w:r>
        <w:rPr>
          <w:color w:val="000000"/>
          <w:sz w:val="24"/>
        </w:rPr>
        <w:t>воспитания,</w:t>
      </w:r>
      <w:r>
        <w:rPr>
          <w:color w:val="000000"/>
          <w:spacing w:val="19"/>
          <w:sz w:val="24"/>
        </w:rPr>
        <w:t xml:space="preserve"> </w:t>
      </w:r>
      <w:r>
        <w:rPr>
          <w:color w:val="000000"/>
          <w:sz w:val="24"/>
        </w:rPr>
        <w:t>направленные</w:t>
      </w:r>
      <w:r>
        <w:rPr>
          <w:color w:val="000000"/>
          <w:spacing w:val="17"/>
          <w:sz w:val="24"/>
        </w:rPr>
        <w:t xml:space="preserve"> </w:t>
      </w:r>
      <w:r>
        <w:rPr>
          <w:color w:val="000000"/>
          <w:spacing w:val="1"/>
          <w:sz w:val="24"/>
        </w:rPr>
        <w:t>на</w:t>
      </w:r>
      <w:r>
        <w:rPr>
          <w:color w:val="000000"/>
          <w:spacing w:val="17"/>
          <w:sz w:val="24"/>
        </w:rPr>
        <w:t xml:space="preserve"> </w:t>
      </w:r>
      <w:r>
        <w:rPr>
          <w:color w:val="000000"/>
          <w:sz w:val="24"/>
        </w:rPr>
        <w:t>приобщение</w:t>
      </w:r>
      <w:r>
        <w:rPr>
          <w:color w:val="000000"/>
          <w:spacing w:val="18"/>
          <w:sz w:val="24"/>
        </w:rPr>
        <w:t xml:space="preserve"> </w:t>
      </w:r>
      <w:r>
        <w:rPr>
          <w:color w:val="000000"/>
          <w:sz w:val="24"/>
        </w:rPr>
        <w:t>детей</w:t>
      </w:r>
      <w:r>
        <w:rPr>
          <w:color w:val="000000"/>
          <w:spacing w:val="20"/>
          <w:sz w:val="24"/>
        </w:rPr>
        <w:t xml:space="preserve"> </w:t>
      </w:r>
      <w:r>
        <w:rPr>
          <w:color w:val="000000"/>
          <w:sz w:val="24"/>
        </w:rPr>
        <w:t>к</w:t>
      </w:r>
      <w:r>
        <w:rPr>
          <w:color w:val="000000"/>
          <w:spacing w:val="20"/>
          <w:sz w:val="24"/>
        </w:rPr>
        <w:t xml:space="preserve"> </w:t>
      </w:r>
      <w:r>
        <w:rPr>
          <w:color w:val="000000"/>
          <w:sz w:val="24"/>
        </w:rPr>
        <w:t>ценностям</w:t>
      </w:r>
      <w:r w:rsidR="00CE5322">
        <w:rPr>
          <w:color w:val="000000"/>
          <w:sz w:val="24"/>
        </w:rPr>
        <w:t xml:space="preserve"> </w:t>
      </w:r>
      <w:r>
        <w:rPr>
          <w:color w:val="000000"/>
          <w:sz w:val="24"/>
        </w:rPr>
        <w:t>российского</w:t>
      </w:r>
      <w:r>
        <w:rPr>
          <w:color w:val="000000"/>
          <w:spacing w:val="29"/>
          <w:sz w:val="24"/>
        </w:rPr>
        <w:t xml:space="preserve"> </w:t>
      </w:r>
      <w:r>
        <w:rPr>
          <w:color w:val="000000"/>
          <w:sz w:val="24"/>
        </w:rPr>
        <w:t>народа,</w:t>
      </w:r>
      <w:r>
        <w:rPr>
          <w:color w:val="000000"/>
          <w:spacing w:val="29"/>
          <w:sz w:val="24"/>
        </w:rPr>
        <w:t xml:space="preserve"> </w:t>
      </w:r>
      <w:r>
        <w:rPr>
          <w:color w:val="000000"/>
          <w:sz w:val="24"/>
        </w:rPr>
        <w:t>формирование</w:t>
      </w:r>
      <w:r>
        <w:rPr>
          <w:color w:val="000000"/>
          <w:spacing w:val="30"/>
          <w:sz w:val="24"/>
        </w:rPr>
        <w:t xml:space="preserve"> </w:t>
      </w:r>
      <w:r>
        <w:rPr>
          <w:color w:val="000000"/>
          <w:sz w:val="24"/>
        </w:rPr>
        <w:t>у</w:t>
      </w:r>
      <w:r>
        <w:rPr>
          <w:color w:val="000000"/>
          <w:spacing w:val="24"/>
          <w:sz w:val="24"/>
        </w:rPr>
        <w:t xml:space="preserve"> </w:t>
      </w:r>
      <w:r>
        <w:rPr>
          <w:color w:val="000000"/>
          <w:spacing w:val="1"/>
          <w:sz w:val="24"/>
        </w:rPr>
        <w:t>них</w:t>
      </w:r>
      <w:r>
        <w:rPr>
          <w:color w:val="000000"/>
          <w:spacing w:val="27"/>
          <w:sz w:val="24"/>
        </w:rPr>
        <w:t xml:space="preserve"> </w:t>
      </w:r>
      <w:r>
        <w:rPr>
          <w:color w:val="000000"/>
          <w:sz w:val="24"/>
        </w:rPr>
        <w:t>ценностного</w:t>
      </w:r>
      <w:r>
        <w:rPr>
          <w:color w:val="000000"/>
          <w:spacing w:val="28"/>
          <w:sz w:val="24"/>
        </w:rPr>
        <w:t xml:space="preserve"> </w:t>
      </w:r>
      <w:r>
        <w:rPr>
          <w:color w:val="000000"/>
          <w:sz w:val="24"/>
        </w:rPr>
        <w:t>отношения</w:t>
      </w:r>
      <w:r>
        <w:rPr>
          <w:color w:val="000000"/>
          <w:spacing w:val="26"/>
          <w:sz w:val="24"/>
        </w:rPr>
        <w:t xml:space="preserve"> </w:t>
      </w:r>
      <w:r>
        <w:rPr>
          <w:color w:val="000000"/>
          <w:sz w:val="24"/>
        </w:rPr>
        <w:t>к</w:t>
      </w:r>
      <w:r>
        <w:rPr>
          <w:color w:val="000000"/>
          <w:spacing w:val="29"/>
          <w:sz w:val="24"/>
        </w:rPr>
        <w:t xml:space="preserve"> </w:t>
      </w:r>
      <w:r>
        <w:rPr>
          <w:color w:val="000000"/>
          <w:sz w:val="24"/>
        </w:rPr>
        <w:t>окружающему</w:t>
      </w:r>
      <w:r>
        <w:rPr>
          <w:color w:val="000000"/>
          <w:spacing w:val="24"/>
          <w:sz w:val="24"/>
        </w:rPr>
        <w:t xml:space="preserve"> </w:t>
      </w:r>
      <w:r>
        <w:rPr>
          <w:color w:val="000000"/>
          <w:sz w:val="24"/>
        </w:rPr>
        <w:t>миру.</w:t>
      </w:r>
      <w:r>
        <w:rPr>
          <w:color w:val="000000"/>
          <w:spacing w:val="42"/>
          <w:sz w:val="24"/>
        </w:rPr>
        <w:t xml:space="preserve"> </w:t>
      </w:r>
      <w:r>
        <w:rPr>
          <w:color w:val="000000"/>
          <w:sz w:val="24"/>
        </w:rPr>
        <w:t>Более конкретное</w:t>
      </w:r>
      <w:r>
        <w:rPr>
          <w:color w:val="000000"/>
          <w:spacing w:val="35"/>
          <w:sz w:val="24"/>
        </w:rPr>
        <w:t xml:space="preserve"> </w:t>
      </w:r>
      <w:r>
        <w:rPr>
          <w:color w:val="000000"/>
          <w:sz w:val="24"/>
        </w:rPr>
        <w:t>и</w:t>
      </w:r>
      <w:r>
        <w:rPr>
          <w:color w:val="000000"/>
          <w:spacing w:val="37"/>
          <w:sz w:val="24"/>
        </w:rPr>
        <w:t xml:space="preserve"> </w:t>
      </w:r>
      <w:r>
        <w:rPr>
          <w:color w:val="000000"/>
          <w:sz w:val="24"/>
        </w:rPr>
        <w:t>дифференцированное</w:t>
      </w:r>
      <w:r>
        <w:rPr>
          <w:color w:val="000000"/>
          <w:spacing w:val="35"/>
          <w:sz w:val="24"/>
        </w:rPr>
        <w:t xml:space="preserve"> </w:t>
      </w:r>
      <w:r>
        <w:rPr>
          <w:color w:val="000000"/>
          <w:spacing w:val="1"/>
          <w:sz w:val="24"/>
        </w:rPr>
        <w:t>по</w:t>
      </w:r>
      <w:r>
        <w:rPr>
          <w:color w:val="000000"/>
          <w:spacing w:val="35"/>
          <w:sz w:val="24"/>
        </w:rPr>
        <w:t xml:space="preserve"> </w:t>
      </w:r>
      <w:r>
        <w:rPr>
          <w:color w:val="000000"/>
          <w:sz w:val="24"/>
        </w:rPr>
        <w:t>возрастам</w:t>
      </w:r>
      <w:r>
        <w:rPr>
          <w:color w:val="000000"/>
          <w:spacing w:val="35"/>
          <w:sz w:val="24"/>
        </w:rPr>
        <w:t xml:space="preserve"> </w:t>
      </w:r>
      <w:r>
        <w:rPr>
          <w:color w:val="000000"/>
          <w:sz w:val="24"/>
        </w:rPr>
        <w:t>описание</w:t>
      </w:r>
      <w:r>
        <w:rPr>
          <w:color w:val="000000"/>
          <w:spacing w:val="35"/>
          <w:sz w:val="24"/>
        </w:rPr>
        <w:t xml:space="preserve"> </w:t>
      </w:r>
      <w:r>
        <w:rPr>
          <w:color w:val="000000"/>
          <w:sz w:val="24"/>
        </w:rPr>
        <w:t>воспитательных</w:t>
      </w:r>
      <w:r>
        <w:rPr>
          <w:color w:val="000000"/>
          <w:spacing w:val="35"/>
          <w:sz w:val="24"/>
        </w:rPr>
        <w:t xml:space="preserve"> </w:t>
      </w:r>
      <w:r>
        <w:rPr>
          <w:color w:val="000000"/>
          <w:sz w:val="24"/>
        </w:rPr>
        <w:t>задач</w:t>
      </w:r>
      <w:r>
        <w:rPr>
          <w:color w:val="000000"/>
          <w:spacing w:val="35"/>
          <w:sz w:val="24"/>
        </w:rPr>
        <w:t xml:space="preserve"> </w:t>
      </w:r>
      <w:r>
        <w:rPr>
          <w:color w:val="000000"/>
          <w:spacing w:val="1"/>
          <w:sz w:val="24"/>
        </w:rPr>
        <w:t>приводится</w:t>
      </w:r>
      <w:r>
        <w:rPr>
          <w:color w:val="000000"/>
          <w:spacing w:val="35"/>
          <w:sz w:val="24"/>
        </w:rPr>
        <w:t xml:space="preserve"> </w:t>
      </w:r>
      <w:r>
        <w:rPr>
          <w:color w:val="000000"/>
          <w:sz w:val="24"/>
        </w:rPr>
        <w:t>в</w:t>
      </w:r>
      <w:r>
        <w:t xml:space="preserve"> </w:t>
      </w:r>
      <w:r>
        <w:rPr>
          <w:color w:val="000000"/>
          <w:sz w:val="24"/>
        </w:rPr>
        <w:t>Программе</w:t>
      </w:r>
      <w:r>
        <w:rPr>
          <w:color w:val="000000"/>
          <w:spacing w:val="-1"/>
          <w:sz w:val="24"/>
        </w:rPr>
        <w:t xml:space="preserve"> </w:t>
      </w:r>
      <w:r>
        <w:rPr>
          <w:color w:val="000000"/>
          <w:sz w:val="24"/>
        </w:rPr>
        <w:t>воспитания.</w:t>
      </w:r>
    </w:p>
    <w:p w14:paraId="789D1C9C" w14:textId="77777777" w:rsidR="002C6E8D" w:rsidRDefault="0069355F" w:rsidP="00BA13E7">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Реализация</w:t>
      </w:r>
      <w:r>
        <w:rPr>
          <w:color w:val="000000"/>
          <w:spacing w:val="-3"/>
          <w:sz w:val="24"/>
        </w:rPr>
        <w:t xml:space="preserve"> </w:t>
      </w:r>
      <w:r>
        <w:rPr>
          <w:color w:val="000000"/>
          <w:sz w:val="24"/>
        </w:rPr>
        <w:t>задач</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областей</w:t>
      </w:r>
      <w:r>
        <w:rPr>
          <w:color w:val="000000"/>
          <w:spacing w:val="1"/>
          <w:sz w:val="24"/>
        </w:rPr>
        <w:t xml:space="preserve"> </w:t>
      </w:r>
      <w:r>
        <w:rPr>
          <w:color w:val="000000"/>
          <w:sz w:val="24"/>
        </w:rPr>
        <w:t>предусмотрена</w:t>
      </w:r>
      <w:r>
        <w:rPr>
          <w:color w:val="000000"/>
          <w:spacing w:val="-1"/>
          <w:sz w:val="24"/>
        </w:rPr>
        <w:t xml:space="preserve"> </w:t>
      </w:r>
      <w:r>
        <w:rPr>
          <w:color w:val="000000"/>
          <w:sz w:val="24"/>
        </w:rPr>
        <w:t>как</w:t>
      </w:r>
      <w:r>
        <w:rPr>
          <w:color w:val="000000"/>
          <w:spacing w:val="1"/>
          <w:sz w:val="24"/>
        </w:rPr>
        <w:t xml:space="preserve"> </w:t>
      </w:r>
      <w:r>
        <w:rPr>
          <w:color w:val="000000"/>
          <w:sz w:val="24"/>
        </w:rPr>
        <w:t>в обязательной</w:t>
      </w:r>
      <w:r>
        <w:rPr>
          <w:color w:val="000000"/>
          <w:spacing w:val="1"/>
          <w:sz w:val="24"/>
        </w:rPr>
        <w:t xml:space="preserve"> </w:t>
      </w:r>
      <w:r>
        <w:rPr>
          <w:color w:val="000000"/>
          <w:spacing w:val="-1"/>
          <w:sz w:val="24"/>
        </w:rPr>
        <w:t>части</w:t>
      </w:r>
      <w:r>
        <w:rPr>
          <w:color w:val="000000"/>
          <w:spacing w:val="1"/>
          <w:sz w:val="24"/>
        </w:rPr>
        <w:t xml:space="preserve"> </w:t>
      </w:r>
      <w:r>
        <w:rPr>
          <w:color w:val="000000"/>
          <w:spacing w:val="-1"/>
          <w:sz w:val="24"/>
        </w:rPr>
        <w:t xml:space="preserve">Программы, </w:t>
      </w:r>
      <w:r>
        <w:rPr>
          <w:color w:val="000000"/>
          <w:sz w:val="24"/>
        </w:rPr>
        <w:t>так</w:t>
      </w:r>
      <w:r>
        <w:rPr>
          <w:color w:val="000000"/>
          <w:spacing w:val="1"/>
          <w:sz w:val="24"/>
        </w:rPr>
        <w:t xml:space="preserve"> </w:t>
      </w:r>
      <w:r>
        <w:rPr>
          <w:color w:val="000000"/>
          <w:sz w:val="24"/>
        </w:rPr>
        <w:t>и</w:t>
      </w:r>
      <w:r>
        <w:rPr>
          <w:color w:val="000000"/>
          <w:spacing w:val="1"/>
          <w:sz w:val="24"/>
        </w:rPr>
        <w:t xml:space="preserve"> </w:t>
      </w:r>
      <w:r>
        <w:rPr>
          <w:color w:val="000000"/>
          <w:sz w:val="24"/>
        </w:rPr>
        <w:t>в части, формируемой</w:t>
      </w:r>
      <w:r>
        <w:rPr>
          <w:color w:val="000000"/>
          <w:spacing w:val="3"/>
          <w:sz w:val="24"/>
        </w:rPr>
        <w:t xml:space="preserve"> </w:t>
      </w:r>
      <w:r>
        <w:rPr>
          <w:color w:val="000000"/>
          <w:sz w:val="24"/>
        </w:rPr>
        <w:t>участниками</w:t>
      </w:r>
      <w:r>
        <w:rPr>
          <w:color w:val="000000"/>
          <w:spacing w:val="1"/>
          <w:sz w:val="24"/>
        </w:rPr>
        <w:t xml:space="preserve"> </w:t>
      </w:r>
      <w:r>
        <w:rPr>
          <w:color w:val="000000"/>
          <w:sz w:val="24"/>
        </w:rPr>
        <w:t>образовательных</w:t>
      </w:r>
      <w:r>
        <w:rPr>
          <w:color w:val="000000"/>
          <w:spacing w:val="2"/>
          <w:sz w:val="24"/>
        </w:rPr>
        <w:t xml:space="preserve"> </w:t>
      </w:r>
      <w:r>
        <w:rPr>
          <w:color w:val="000000"/>
          <w:sz w:val="24"/>
        </w:rPr>
        <w:t>отношений.</w:t>
      </w:r>
    </w:p>
    <w:p w14:paraId="3E5F8E73" w14:textId="77777777" w:rsidR="002C6E8D" w:rsidRDefault="002C6E8D" w:rsidP="00BA13E7">
      <w:pPr>
        <w:shd w:val="clear" w:color="auto" w:fill="FFFFFF"/>
        <w:spacing w:line="276" w:lineRule="auto"/>
        <w:rPr>
          <w:b/>
          <w:bCs/>
          <w:sz w:val="24"/>
          <w:szCs w:val="24"/>
        </w:rPr>
      </w:pPr>
    </w:p>
    <w:p w14:paraId="72E89C54" w14:textId="77777777" w:rsidR="00CE5322" w:rsidRDefault="00CE5322">
      <w:pPr>
        <w:pBdr>
          <w:top w:val="none" w:sz="4" w:space="0" w:color="000000"/>
          <w:left w:val="none" w:sz="4" w:space="0" w:color="000000"/>
          <w:bottom w:val="none" w:sz="4" w:space="0" w:color="000000"/>
          <w:right w:val="none" w:sz="4" w:space="0" w:color="000000"/>
        </w:pBdr>
        <w:ind w:left="420"/>
        <w:rPr>
          <w:b/>
          <w:bCs/>
          <w:color w:val="000000"/>
          <w:sz w:val="24"/>
          <w:szCs w:val="24"/>
        </w:rPr>
      </w:pPr>
    </w:p>
    <w:p w14:paraId="60C23873" w14:textId="77777777" w:rsidR="00BA13E7" w:rsidRDefault="00BA13E7">
      <w:pPr>
        <w:pBdr>
          <w:top w:val="none" w:sz="4" w:space="0" w:color="000000"/>
          <w:left w:val="none" w:sz="4" w:space="0" w:color="000000"/>
          <w:bottom w:val="none" w:sz="4" w:space="0" w:color="000000"/>
          <w:right w:val="none" w:sz="4" w:space="0" w:color="000000"/>
        </w:pBdr>
        <w:ind w:left="420"/>
        <w:rPr>
          <w:b/>
          <w:bCs/>
          <w:color w:val="000000"/>
          <w:sz w:val="24"/>
          <w:szCs w:val="24"/>
        </w:rPr>
      </w:pPr>
    </w:p>
    <w:p w14:paraId="15FC9063" w14:textId="77777777" w:rsidR="002C6E8D" w:rsidRDefault="0069355F">
      <w:pPr>
        <w:pBdr>
          <w:top w:val="none" w:sz="4" w:space="0" w:color="000000"/>
          <w:left w:val="none" w:sz="4" w:space="0" w:color="000000"/>
          <w:bottom w:val="none" w:sz="4" w:space="0" w:color="000000"/>
          <w:right w:val="none" w:sz="4" w:space="0" w:color="000000"/>
        </w:pBdr>
        <w:ind w:left="420"/>
        <w:rPr>
          <w:b/>
          <w:bCs/>
          <w:color w:val="000000"/>
          <w:sz w:val="24"/>
          <w:szCs w:val="24"/>
        </w:rPr>
      </w:pPr>
      <w:r>
        <w:rPr>
          <w:b/>
          <w:bCs/>
          <w:color w:val="000000"/>
          <w:sz w:val="24"/>
          <w:szCs w:val="24"/>
        </w:rPr>
        <w:t>Распределение образовательных областей по направлениям.</w:t>
      </w:r>
    </w:p>
    <w:p w14:paraId="153BDC11" w14:textId="77777777" w:rsidR="002C6E8D" w:rsidRDefault="002C6E8D">
      <w:pPr>
        <w:pBdr>
          <w:top w:val="none" w:sz="4" w:space="0" w:color="000000"/>
          <w:left w:val="none" w:sz="4" w:space="0" w:color="000000"/>
          <w:bottom w:val="none" w:sz="4" w:space="0" w:color="000000"/>
          <w:right w:val="none" w:sz="4" w:space="0" w:color="000000"/>
        </w:pBdr>
        <w:ind w:left="420"/>
        <w:rPr>
          <w:sz w:val="22"/>
          <w:szCs w:val="22"/>
        </w:rPr>
      </w:pPr>
    </w:p>
    <w:p w14:paraId="34763132" w14:textId="77777777" w:rsidR="002C6E8D" w:rsidRDefault="0069355F">
      <w:pPr>
        <w:pBdr>
          <w:top w:val="none" w:sz="4" w:space="0" w:color="000000"/>
          <w:left w:val="none" w:sz="4" w:space="0" w:color="000000"/>
          <w:bottom w:val="none" w:sz="4" w:space="0" w:color="000000"/>
          <w:right w:val="none" w:sz="4" w:space="0" w:color="000000"/>
        </w:pBdr>
        <w:ind w:left="420"/>
        <w:rPr>
          <w:color w:val="000000"/>
          <w:sz w:val="24"/>
          <w:szCs w:val="24"/>
        </w:rPr>
      </w:pPr>
      <w:r>
        <w:rPr>
          <w:color w:val="000000"/>
          <w:sz w:val="24"/>
          <w:szCs w:val="24"/>
        </w:rPr>
        <w:t>Направления социально-коммуникативного развития</w:t>
      </w:r>
    </w:p>
    <w:p w14:paraId="354A2DC5"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9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3"/>
        <w:gridCol w:w="913"/>
        <w:gridCol w:w="1009"/>
        <w:gridCol w:w="1010"/>
        <w:gridCol w:w="1313"/>
        <w:gridCol w:w="1919"/>
        <w:gridCol w:w="908"/>
        <w:gridCol w:w="908"/>
      </w:tblGrid>
      <w:tr w:rsidR="002C6E8D" w14:paraId="6DD20137" w14:textId="77777777" w:rsidTr="00CE5322">
        <w:trPr>
          <w:trHeight w:val="1046"/>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AB9E7"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Выделенные направления (сферы, области)</w:t>
            </w:r>
          </w:p>
        </w:tc>
        <w:tc>
          <w:tcPr>
            <w:tcW w:w="9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ABCDD"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От 2 месяцев до 1 года</w:t>
            </w:r>
          </w:p>
        </w:tc>
        <w:tc>
          <w:tcPr>
            <w:tcW w:w="1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647E"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От 1 года до 2 лет </w:t>
            </w:r>
          </w:p>
        </w:tc>
        <w:tc>
          <w:tcPr>
            <w:tcW w:w="10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8198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2-3 года</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73AA4"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3-4 года</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151B6"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4-5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88C6F"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5-6 лет</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0510C"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6-7 лет</w:t>
            </w:r>
          </w:p>
        </w:tc>
      </w:tr>
      <w:tr w:rsidR="002C6E8D" w14:paraId="26B2E5EF" w14:textId="77777777" w:rsidTr="00CE5322">
        <w:trPr>
          <w:trHeight w:val="3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57C3D"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социальных отношений</w:t>
            </w:r>
          </w:p>
        </w:tc>
        <w:tc>
          <w:tcPr>
            <w:tcW w:w="2932"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C014F" w14:textId="77777777" w:rsidR="002C6E8D" w:rsidRDefault="0069355F">
            <w:pPr>
              <w:pBdr>
                <w:top w:val="none" w:sz="4" w:space="0" w:color="000000"/>
                <w:left w:val="none" w:sz="4" w:space="0" w:color="000000"/>
                <w:bottom w:val="none" w:sz="4" w:space="0" w:color="000000"/>
                <w:right w:val="none" w:sz="4" w:space="0" w:color="000000"/>
              </w:pBdr>
              <w:jc w:val="center"/>
              <w:rPr>
                <w:sz w:val="20"/>
              </w:rPr>
            </w:pPr>
            <w:r>
              <w:rPr>
                <w:color w:val="000000"/>
                <w:sz w:val="20"/>
              </w:rPr>
              <w:t>Нет выделенных направлений</w:t>
            </w:r>
          </w:p>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B02AD"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26B8F"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51614"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CE1E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14:paraId="5280C437" w14:textId="77777777"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BD033"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гражданственности и патриотизма</w:t>
            </w:r>
          </w:p>
        </w:tc>
        <w:tc>
          <w:tcPr>
            <w:tcW w:w="2932" w:type="dxa"/>
            <w:gridSpan w:val="3"/>
            <w:vMerge/>
            <w:tcBorders>
              <w:top w:val="single" w:sz="4" w:space="0" w:color="000000"/>
              <w:left w:val="single" w:sz="4" w:space="0" w:color="000000"/>
              <w:bottom w:val="single" w:sz="4" w:space="0" w:color="000000"/>
              <w:right w:val="single" w:sz="4" w:space="0" w:color="000000"/>
            </w:tcBorders>
          </w:tcPr>
          <w:p w14:paraId="03DF0E38" w14:textId="77777777"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13E1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766E6"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35307"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52CB4"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14:paraId="54F4168C" w14:textId="77777777" w:rsidTr="00CE5322">
        <w:trPr>
          <w:trHeight w:val="439"/>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44F1E"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сфера трудового воспитания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14:paraId="278C0346" w14:textId="77777777"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651F2"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28FA0"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CB762"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3DE4D"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r w:rsidR="002C6E8D" w14:paraId="31650066" w14:textId="77777777" w:rsidTr="00CE5322">
        <w:trPr>
          <w:trHeight w:val="693"/>
        </w:trPr>
        <w:tc>
          <w:tcPr>
            <w:tcW w:w="2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1EC40"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область формирования основ безопасного поведения</w:t>
            </w:r>
          </w:p>
        </w:tc>
        <w:tc>
          <w:tcPr>
            <w:tcW w:w="2932" w:type="dxa"/>
            <w:gridSpan w:val="3"/>
            <w:vMerge/>
            <w:tcBorders>
              <w:top w:val="single" w:sz="4" w:space="0" w:color="000000"/>
              <w:left w:val="single" w:sz="4" w:space="0" w:color="000000"/>
              <w:bottom w:val="single" w:sz="4" w:space="0" w:color="000000"/>
              <w:right w:val="single" w:sz="4" w:space="0" w:color="000000"/>
            </w:tcBorders>
          </w:tcPr>
          <w:p w14:paraId="51A12299" w14:textId="77777777" w:rsidR="002C6E8D" w:rsidRDefault="002C6E8D"/>
        </w:tc>
        <w:tc>
          <w:tcPr>
            <w:tcW w:w="13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92F22"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2063E"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638A9"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c>
          <w:tcPr>
            <w:tcW w:w="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897D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w:t>
            </w:r>
          </w:p>
        </w:tc>
      </w:tr>
    </w:tbl>
    <w:p w14:paraId="0ACD09DF" w14:textId="77777777" w:rsidR="002C6E8D" w:rsidRDefault="002C6E8D">
      <w:pPr>
        <w:pBdr>
          <w:top w:val="none" w:sz="4" w:space="0" w:color="000000"/>
          <w:left w:val="none" w:sz="4" w:space="0" w:color="000000"/>
          <w:bottom w:val="none" w:sz="4" w:space="0" w:color="000000"/>
          <w:right w:val="none" w:sz="4" w:space="0" w:color="000000"/>
        </w:pBdr>
        <w:rPr>
          <w:sz w:val="24"/>
          <w:szCs w:val="24"/>
        </w:rPr>
      </w:pPr>
    </w:p>
    <w:p w14:paraId="7700680E" w14:textId="77777777"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14:paraId="65A4DC31"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познавательного развития</w:t>
      </w:r>
    </w:p>
    <w:p w14:paraId="00A02E6E"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765"/>
        <w:gridCol w:w="1531"/>
        <w:gridCol w:w="1084"/>
        <w:gridCol w:w="678"/>
        <w:gridCol w:w="678"/>
        <w:gridCol w:w="764"/>
        <w:gridCol w:w="993"/>
        <w:gridCol w:w="850"/>
      </w:tblGrid>
      <w:tr w:rsidR="002C6E8D" w:rsidRPr="00CE5322" w14:paraId="2944DD3E"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1D14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68E2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828B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1 года до 2 лет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F2C5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56F4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BF1C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557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62E2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14:paraId="011D17A4"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855E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Сенсорные эталоны и познавательные действия</w:t>
            </w:r>
          </w:p>
        </w:tc>
        <w:tc>
          <w:tcPr>
            <w:tcW w:w="1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4A2E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B9C1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0F6F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EB02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7B28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915C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61FC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002A9E2C"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0B10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Окружающий мир</w:t>
            </w:r>
          </w:p>
        </w:tc>
        <w:tc>
          <w:tcPr>
            <w:tcW w:w="0" w:type="auto"/>
            <w:vMerge/>
            <w:tcBorders>
              <w:top w:val="single" w:sz="4" w:space="0" w:color="000000"/>
              <w:left w:val="single" w:sz="4" w:space="0" w:color="000000"/>
              <w:bottom w:val="single" w:sz="4" w:space="0" w:color="000000"/>
              <w:right w:val="single" w:sz="4" w:space="0" w:color="000000"/>
            </w:tcBorders>
          </w:tcPr>
          <w:p w14:paraId="0534AAE6" w14:textId="77777777"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CE57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BCAA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9C93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8784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B11F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CE00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45F2017B" w14:textId="77777777" w:rsidTr="00CE5322">
        <w:trPr>
          <w:trHeight w:val="285"/>
        </w:trPr>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2B19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Природа</w:t>
            </w:r>
          </w:p>
        </w:tc>
        <w:tc>
          <w:tcPr>
            <w:tcW w:w="0" w:type="auto"/>
            <w:vMerge/>
            <w:tcBorders>
              <w:top w:val="single" w:sz="4" w:space="0" w:color="000000"/>
              <w:left w:val="single" w:sz="4" w:space="0" w:color="000000"/>
              <w:bottom w:val="single" w:sz="4" w:space="0" w:color="000000"/>
              <w:right w:val="single" w:sz="4" w:space="0" w:color="000000"/>
            </w:tcBorders>
          </w:tcPr>
          <w:p w14:paraId="486498C8" w14:textId="77777777"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5FC6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1141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DCA2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0C1F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DD00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CE3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43E95A0C" w14:textId="77777777" w:rsidTr="00CE5322">
        <w:tc>
          <w:tcPr>
            <w:tcW w:w="3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FA72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Математическое представление</w:t>
            </w:r>
          </w:p>
        </w:tc>
        <w:tc>
          <w:tcPr>
            <w:tcW w:w="0" w:type="auto"/>
            <w:vMerge/>
            <w:tcBorders>
              <w:top w:val="single" w:sz="4" w:space="0" w:color="000000"/>
              <w:left w:val="single" w:sz="4" w:space="0" w:color="000000"/>
              <w:bottom w:val="single" w:sz="4" w:space="0" w:color="000000"/>
              <w:right w:val="single" w:sz="4" w:space="0" w:color="000000"/>
            </w:tcBorders>
          </w:tcPr>
          <w:p w14:paraId="6F2D1481" w14:textId="77777777" w:rsidR="002C6E8D" w:rsidRPr="00CE5322" w:rsidRDefault="002C6E8D">
            <w:pPr>
              <w:rPr>
                <w:sz w:val="20"/>
              </w:rPr>
            </w:pPr>
          </w:p>
        </w:tc>
        <w:tc>
          <w:tcPr>
            <w:tcW w:w="1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88AA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D0BC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8BD1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AC3E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9E60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9AEF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14:paraId="6A3059FF" w14:textId="77777777"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 </w:t>
      </w:r>
    </w:p>
    <w:p w14:paraId="5BF96B18"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14:paraId="0A8E614C"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Направления речевого развития</w:t>
      </w:r>
    </w:p>
    <w:p w14:paraId="13375177"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10343"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292"/>
        <w:gridCol w:w="1555"/>
        <w:gridCol w:w="1353"/>
        <w:gridCol w:w="862"/>
        <w:gridCol w:w="1061"/>
        <w:gridCol w:w="615"/>
        <w:gridCol w:w="615"/>
        <w:gridCol w:w="615"/>
        <w:gridCol w:w="614"/>
        <w:gridCol w:w="761"/>
      </w:tblGrid>
      <w:tr w:rsidR="002C6E8D" w:rsidRPr="00CE5322" w14:paraId="0E307EA6" w14:textId="77777777" w:rsidTr="00CE5322">
        <w:trPr>
          <w:trHeight w:val="885"/>
        </w:trPr>
        <w:tc>
          <w:tcPr>
            <w:tcW w:w="384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D063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355F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618EF" w14:textId="77777777"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14:paraId="49175CBE" w14:textId="77777777"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DCFA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3D8F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838E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6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BCB5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7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47EC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14:paraId="0470F6D3" w14:textId="77777777" w:rsidTr="00CE5322">
        <w:trPr>
          <w:trHeight w:val="489"/>
        </w:trPr>
        <w:tc>
          <w:tcPr>
            <w:tcW w:w="0" w:type="auto"/>
            <w:gridSpan w:val="2"/>
            <w:vMerge/>
            <w:tcBorders>
              <w:top w:val="single" w:sz="4" w:space="0" w:color="000000"/>
              <w:left w:val="single" w:sz="4" w:space="0" w:color="000000"/>
              <w:bottom w:val="single" w:sz="4" w:space="0" w:color="000000"/>
              <w:right w:val="single" w:sz="4" w:space="0" w:color="000000"/>
            </w:tcBorders>
          </w:tcPr>
          <w:p w14:paraId="75775E6C"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7F6E574E" w14:textId="77777777" w:rsidR="002C6E8D" w:rsidRPr="00CE5322" w:rsidRDefault="002C6E8D">
            <w:pPr>
              <w:rPr>
                <w:sz w:val="20"/>
              </w:rPr>
            </w:pPr>
          </w:p>
        </w:tc>
        <w:tc>
          <w:tcPr>
            <w:tcW w:w="8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718582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14:paraId="0BF9A92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1061"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14:paraId="03DB1BB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14:paraId="07C3914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14:paraId="74A8268E"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71DBFB69"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1F48E5A8"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4A9F10E8" w14:textId="77777777" w:rsidR="002C6E8D" w:rsidRPr="00CE5322" w:rsidRDefault="002C6E8D">
            <w:pPr>
              <w:rPr>
                <w:sz w:val="20"/>
              </w:rPr>
            </w:pPr>
          </w:p>
        </w:tc>
        <w:tc>
          <w:tcPr>
            <w:tcW w:w="761" w:type="dxa"/>
            <w:vMerge/>
            <w:tcBorders>
              <w:top w:val="single" w:sz="4" w:space="0" w:color="000000"/>
              <w:left w:val="single" w:sz="4" w:space="0" w:color="000000"/>
              <w:bottom w:val="single" w:sz="4" w:space="0" w:color="000000"/>
              <w:right w:val="single" w:sz="4" w:space="0" w:color="000000"/>
            </w:tcBorders>
          </w:tcPr>
          <w:p w14:paraId="53587AEF" w14:textId="77777777" w:rsidR="002C6E8D" w:rsidRPr="00CE5322" w:rsidRDefault="002C6E8D">
            <w:pPr>
              <w:rPr>
                <w:sz w:val="20"/>
              </w:rPr>
            </w:pPr>
          </w:p>
        </w:tc>
      </w:tr>
      <w:tr w:rsidR="002C6E8D" w:rsidRPr="00CE5322" w14:paraId="4E3F9929"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9A18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lastRenderedPageBreak/>
              <w:t>развитие и понимание речи</w:t>
            </w:r>
          </w:p>
        </w:tc>
        <w:tc>
          <w:tcPr>
            <w:tcW w:w="13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62CE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48B2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C3CA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F9D7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802E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3D4E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C316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F59A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14:paraId="14FC6717"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3A1F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развитие активной речи</w:t>
            </w:r>
          </w:p>
        </w:tc>
        <w:tc>
          <w:tcPr>
            <w:tcW w:w="0" w:type="auto"/>
            <w:vMerge/>
            <w:tcBorders>
              <w:top w:val="single" w:sz="4" w:space="0" w:color="000000"/>
              <w:left w:val="single" w:sz="4" w:space="0" w:color="000000"/>
              <w:bottom w:val="single" w:sz="4" w:space="0" w:color="000000"/>
              <w:right w:val="single" w:sz="4" w:space="0" w:color="000000"/>
            </w:tcBorders>
          </w:tcPr>
          <w:p w14:paraId="4FC98C65"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BEEB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184C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0674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7894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9EF3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27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017C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r>
      <w:tr w:rsidR="002C6E8D" w:rsidRPr="00CE5322" w14:paraId="1C98D1B4" w14:textId="77777777" w:rsidTr="00CE5322">
        <w:trPr>
          <w:trHeight w:val="434"/>
        </w:trPr>
        <w:tc>
          <w:tcPr>
            <w:tcW w:w="22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B894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формировании/развитие словаря</w:t>
            </w: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DBA1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обогащение</w:t>
            </w:r>
          </w:p>
        </w:tc>
        <w:tc>
          <w:tcPr>
            <w:tcW w:w="0" w:type="auto"/>
            <w:vMerge/>
            <w:tcBorders>
              <w:top w:val="single" w:sz="4" w:space="0" w:color="000000"/>
              <w:left w:val="single" w:sz="4" w:space="0" w:color="000000"/>
              <w:bottom w:val="single" w:sz="4" w:space="0" w:color="000000"/>
              <w:right w:val="single" w:sz="4" w:space="0" w:color="000000"/>
            </w:tcBorders>
          </w:tcPr>
          <w:p w14:paraId="60F9BE27"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0D34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6475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B10A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A6D7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5A7A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D611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2D52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23C4413D" w14:textId="77777777" w:rsidTr="00CE5322">
        <w:tc>
          <w:tcPr>
            <w:tcW w:w="0" w:type="auto"/>
            <w:vMerge/>
            <w:tcBorders>
              <w:top w:val="single" w:sz="4" w:space="0" w:color="000000"/>
              <w:left w:val="single" w:sz="4" w:space="0" w:color="000000"/>
              <w:bottom w:val="single" w:sz="4" w:space="0" w:color="000000"/>
              <w:right w:val="single" w:sz="4" w:space="0" w:color="000000"/>
            </w:tcBorders>
          </w:tcPr>
          <w:p w14:paraId="2DB19C44" w14:textId="77777777" w:rsidR="002C6E8D" w:rsidRPr="00CE5322" w:rsidRDefault="002C6E8D">
            <w:pPr>
              <w:rPr>
                <w:sz w:val="20"/>
              </w:rPr>
            </w:pPr>
          </w:p>
        </w:tc>
        <w:tc>
          <w:tcPr>
            <w:tcW w:w="1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4A72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активизация</w:t>
            </w:r>
          </w:p>
        </w:tc>
        <w:tc>
          <w:tcPr>
            <w:tcW w:w="0" w:type="auto"/>
            <w:vMerge/>
            <w:tcBorders>
              <w:top w:val="single" w:sz="4" w:space="0" w:color="000000"/>
              <w:left w:val="single" w:sz="4" w:space="0" w:color="000000"/>
              <w:bottom w:val="single" w:sz="4" w:space="0" w:color="000000"/>
              <w:right w:val="single" w:sz="4" w:space="0" w:color="000000"/>
            </w:tcBorders>
          </w:tcPr>
          <w:p w14:paraId="404E7EAE"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EB36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62AC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0" w:type="auto"/>
            <w:vMerge/>
            <w:tcBorders>
              <w:top w:val="single" w:sz="4" w:space="0" w:color="000000"/>
              <w:left w:val="single" w:sz="4" w:space="0" w:color="000000"/>
              <w:bottom w:val="single" w:sz="4" w:space="0" w:color="000000"/>
              <w:right w:val="single" w:sz="4" w:space="0" w:color="000000"/>
            </w:tcBorders>
          </w:tcPr>
          <w:p w14:paraId="1772CC89" w14:textId="77777777" w:rsidR="002C6E8D" w:rsidRPr="00CE5322" w:rsidRDefault="002C6E8D">
            <w:pPr>
              <w:rPr>
                <w:sz w:val="20"/>
              </w:rPr>
            </w:pP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D73D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2EC2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A929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5D54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79BF3DA4"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7945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звуковая культура речи</w:t>
            </w:r>
          </w:p>
        </w:tc>
        <w:tc>
          <w:tcPr>
            <w:tcW w:w="0" w:type="auto"/>
            <w:vMerge/>
            <w:tcBorders>
              <w:top w:val="single" w:sz="4" w:space="0" w:color="000000"/>
              <w:left w:val="single" w:sz="4" w:space="0" w:color="000000"/>
              <w:bottom w:val="single" w:sz="4" w:space="0" w:color="000000"/>
              <w:right w:val="single" w:sz="4" w:space="0" w:color="000000"/>
            </w:tcBorders>
          </w:tcPr>
          <w:p w14:paraId="2CD24C2F"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16F9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3608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BF9D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D315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A5D9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4A61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5C54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69F2E45C"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CA38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грамматический строй речи</w:t>
            </w:r>
          </w:p>
        </w:tc>
        <w:tc>
          <w:tcPr>
            <w:tcW w:w="0" w:type="auto"/>
            <w:vMerge/>
            <w:tcBorders>
              <w:top w:val="single" w:sz="4" w:space="0" w:color="000000"/>
              <w:left w:val="single" w:sz="4" w:space="0" w:color="000000"/>
              <w:bottom w:val="single" w:sz="4" w:space="0" w:color="000000"/>
              <w:right w:val="single" w:sz="4" w:space="0" w:color="000000"/>
            </w:tcBorders>
          </w:tcPr>
          <w:p w14:paraId="520A620F"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0C87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86AF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C031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0154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DF36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08F3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3EDB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437AAE64"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F92B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связная речь</w:t>
            </w:r>
          </w:p>
        </w:tc>
        <w:tc>
          <w:tcPr>
            <w:tcW w:w="0" w:type="auto"/>
            <w:vMerge/>
            <w:tcBorders>
              <w:top w:val="single" w:sz="4" w:space="0" w:color="000000"/>
              <w:left w:val="single" w:sz="4" w:space="0" w:color="000000"/>
              <w:bottom w:val="single" w:sz="4" w:space="0" w:color="000000"/>
              <w:right w:val="single" w:sz="4" w:space="0" w:color="000000"/>
            </w:tcBorders>
          </w:tcPr>
          <w:p w14:paraId="0A1B27AF"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0B7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A921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48A7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039C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5D65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BDCC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0D79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5F3C0B31"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10E9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интерес к художественной литературе</w:t>
            </w:r>
          </w:p>
        </w:tc>
        <w:tc>
          <w:tcPr>
            <w:tcW w:w="0" w:type="auto"/>
            <w:vMerge/>
            <w:tcBorders>
              <w:top w:val="single" w:sz="4" w:space="0" w:color="000000"/>
              <w:left w:val="single" w:sz="4" w:space="0" w:color="000000"/>
              <w:bottom w:val="single" w:sz="4" w:space="0" w:color="000000"/>
              <w:right w:val="single" w:sz="4" w:space="0" w:color="000000"/>
            </w:tcBorders>
          </w:tcPr>
          <w:p w14:paraId="76189B27"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5162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F170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2567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C93B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B7D9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DF25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6EC1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23C00598" w14:textId="77777777" w:rsidTr="00CE5322">
        <w:tc>
          <w:tcPr>
            <w:tcW w:w="38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632A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подготовка к обучению грамоте</w:t>
            </w:r>
          </w:p>
        </w:tc>
        <w:tc>
          <w:tcPr>
            <w:tcW w:w="0" w:type="auto"/>
            <w:vMerge/>
            <w:tcBorders>
              <w:top w:val="single" w:sz="4" w:space="0" w:color="000000"/>
              <w:left w:val="single" w:sz="4" w:space="0" w:color="000000"/>
              <w:bottom w:val="single" w:sz="4" w:space="0" w:color="000000"/>
              <w:right w:val="single" w:sz="4" w:space="0" w:color="000000"/>
            </w:tcBorders>
          </w:tcPr>
          <w:p w14:paraId="405271C2" w14:textId="77777777" w:rsidR="002C6E8D" w:rsidRPr="00CE5322" w:rsidRDefault="002C6E8D">
            <w:pPr>
              <w:rPr>
                <w:sz w:val="20"/>
              </w:rPr>
            </w:pPr>
          </w:p>
        </w:tc>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2FCB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1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4C44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AB78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07B4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74C6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C03C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7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9F81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bl>
    <w:p w14:paraId="18A34D45" w14:textId="77777777" w:rsidR="002C6E8D" w:rsidRDefault="0069355F">
      <w:pPr>
        <w:pBdr>
          <w:top w:val="none" w:sz="4" w:space="0" w:color="000000"/>
          <w:left w:val="none" w:sz="4" w:space="0" w:color="000000"/>
          <w:bottom w:val="none" w:sz="4" w:space="0" w:color="000000"/>
          <w:right w:val="none" w:sz="4" w:space="0" w:color="000000"/>
        </w:pBdr>
        <w:rPr>
          <w:sz w:val="24"/>
          <w:szCs w:val="24"/>
        </w:rPr>
      </w:pPr>
      <w:r>
        <w:rPr>
          <w:color w:val="000000"/>
          <w:sz w:val="24"/>
          <w:szCs w:val="24"/>
          <w:u w:val="single"/>
        </w:rPr>
        <w:t> </w:t>
      </w:r>
    </w:p>
    <w:p w14:paraId="4BD81A9F"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14:paraId="3C821556"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14:paraId="65795A55"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p w14:paraId="7B8B63C4"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Направления художественно-эстетического развития</w:t>
      </w:r>
    </w:p>
    <w:p w14:paraId="2D7F3DD5" w14:textId="77777777" w:rsidR="002C6E8D" w:rsidRDefault="0069355F">
      <w:pPr>
        <w:pBdr>
          <w:top w:val="none" w:sz="4" w:space="0" w:color="000000"/>
          <w:left w:val="none" w:sz="4" w:space="0" w:color="000000"/>
          <w:bottom w:val="none" w:sz="4" w:space="0" w:color="000000"/>
          <w:right w:val="none" w:sz="4" w:space="0" w:color="000000"/>
        </w:pBdr>
        <w:ind w:left="420"/>
        <w:rPr>
          <w:sz w:val="24"/>
          <w:szCs w:val="24"/>
        </w:rPr>
      </w:pPr>
      <w:r>
        <w:rPr>
          <w:color w:val="000000"/>
          <w:sz w:val="24"/>
          <w:szCs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0"/>
        <w:gridCol w:w="10"/>
        <w:gridCol w:w="1250"/>
        <w:gridCol w:w="1577"/>
        <w:gridCol w:w="1020"/>
        <w:gridCol w:w="762"/>
        <w:gridCol w:w="724"/>
        <w:gridCol w:w="653"/>
        <w:gridCol w:w="653"/>
        <w:gridCol w:w="568"/>
        <w:gridCol w:w="567"/>
        <w:gridCol w:w="540"/>
      </w:tblGrid>
      <w:tr w:rsidR="002C6E8D" w:rsidRPr="00CE5322" w14:paraId="4761C131" w14:textId="77777777" w:rsidTr="00CE5322">
        <w:trPr>
          <w:trHeight w:val="885"/>
        </w:trPr>
        <w:tc>
          <w:tcPr>
            <w:tcW w:w="4707" w:type="dxa"/>
            <w:gridSpan w:val="4"/>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3CFF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Выделенные направления (сферы, области)</w:t>
            </w:r>
          </w:p>
        </w:tc>
        <w:tc>
          <w:tcPr>
            <w:tcW w:w="102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D604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От 2 месяцев до 1 года</w:t>
            </w:r>
          </w:p>
        </w:tc>
        <w:tc>
          <w:tcPr>
            <w:tcW w:w="148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2D305" w14:textId="77777777"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От 1 года</w:t>
            </w:r>
          </w:p>
          <w:p w14:paraId="474610C7" w14:textId="77777777"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до 2 лет</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E715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2-3 года</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F141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3-4 года</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3598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4-5 лет</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647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5-6 лет</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DE1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6-7 лет</w:t>
            </w:r>
          </w:p>
        </w:tc>
      </w:tr>
      <w:tr w:rsidR="002C6E8D" w:rsidRPr="00CE5322" w14:paraId="5580EB9F" w14:textId="77777777" w:rsidTr="00CE5322">
        <w:trPr>
          <w:trHeight w:val="489"/>
        </w:trPr>
        <w:tc>
          <w:tcPr>
            <w:tcW w:w="0" w:type="auto"/>
            <w:gridSpan w:val="4"/>
            <w:vMerge/>
            <w:tcBorders>
              <w:top w:val="single" w:sz="4" w:space="0" w:color="000000"/>
              <w:left w:val="single" w:sz="4" w:space="0" w:color="000000"/>
              <w:bottom w:val="single" w:sz="4" w:space="0" w:color="000000"/>
              <w:right w:val="single" w:sz="4" w:space="0" w:color="000000"/>
            </w:tcBorders>
          </w:tcPr>
          <w:p w14:paraId="0C3D4E6B"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26F61BA4" w14:textId="77777777" w:rsidR="002C6E8D" w:rsidRPr="00CE5322" w:rsidRDefault="002C6E8D">
            <w:pPr>
              <w:rPr>
                <w:sz w:val="20"/>
              </w:rPr>
            </w:pPr>
          </w:p>
        </w:tc>
        <w:tc>
          <w:tcPr>
            <w:tcW w:w="762"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A8F21F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до </w:t>
            </w:r>
          </w:p>
          <w:p w14:paraId="7016F43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724" w:type="dxa"/>
            <w:tcBorders>
              <w:top w:val="none" w:sz="4" w:space="0" w:color="000000"/>
              <w:left w:val="none" w:sz="4" w:space="0" w:color="000000"/>
              <w:bottom w:val="single" w:sz="8" w:space="0" w:color="000000"/>
              <w:right w:val="single" w:sz="4" w:space="0" w:color="000000"/>
            </w:tcBorders>
            <w:tcMar>
              <w:top w:w="0" w:type="dxa"/>
              <w:left w:w="108" w:type="dxa"/>
              <w:bottom w:w="0" w:type="dxa"/>
              <w:right w:w="108" w:type="dxa"/>
            </w:tcMar>
          </w:tcPr>
          <w:p w14:paraId="3BA2F87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от </w:t>
            </w:r>
          </w:p>
          <w:p w14:paraId="76236A1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1г. 6 м.</w:t>
            </w:r>
          </w:p>
        </w:tc>
        <w:tc>
          <w:tcPr>
            <w:tcW w:w="0" w:type="auto"/>
            <w:vMerge/>
            <w:tcBorders>
              <w:top w:val="single" w:sz="4" w:space="0" w:color="000000"/>
              <w:left w:val="single" w:sz="4" w:space="0" w:color="000000"/>
              <w:bottom w:val="single" w:sz="4" w:space="0" w:color="000000"/>
              <w:right w:val="single" w:sz="4" w:space="0" w:color="000000"/>
            </w:tcBorders>
          </w:tcPr>
          <w:p w14:paraId="47AAB5CC"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7B0D363C"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44E6A7EA"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5FC48942"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11D28D3C" w14:textId="77777777" w:rsidR="002C6E8D" w:rsidRPr="00CE5322" w:rsidRDefault="002C6E8D">
            <w:pPr>
              <w:rPr>
                <w:sz w:val="20"/>
              </w:rPr>
            </w:pPr>
          </w:p>
        </w:tc>
      </w:tr>
      <w:tr w:rsidR="002C6E8D" w:rsidRPr="00CE5322" w14:paraId="1CA752D0" w14:textId="77777777" w:rsidTr="00CE5322">
        <w:trPr>
          <w:trHeight w:val="295"/>
        </w:trPr>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DC0EC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приобщение к искусству</w:t>
            </w:r>
          </w:p>
        </w:tc>
        <w:tc>
          <w:tcPr>
            <w:tcW w:w="2506"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F9DD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Нет выделенных направлений</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8229E" w14:textId="77777777" w:rsidR="002C6E8D" w:rsidRPr="00CE5322" w:rsidRDefault="0069355F">
            <w:pPr>
              <w:pBdr>
                <w:top w:val="none" w:sz="4" w:space="0" w:color="000000"/>
                <w:left w:val="none" w:sz="4" w:space="0" w:color="000000"/>
                <w:bottom w:val="none" w:sz="4" w:space="0" w:color="000000"/>
                <w:right w:val="none" w:sz="4" w:space="0" w:color="000000"/>
              </w:pBdr>
              <w:jc w:val="cente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4E07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4F42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64BD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927C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0CA7CCF0" w14:textId="77777777" w:rsidTr="00CE5322">
        <w:trPr>
          <w:trHeight w:val="304"/>
        </w:trPr>
        <w:tc>
          <w:tcPr>
            <w:tcW w:w="1880"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0A96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изобразительная деятельность</w:t>
            </w: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015A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рисование</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B92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предметное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789BE9CE" w14:textId="77777777" w:rsidR="002C6E8D" w:rsidRPr="00CE5322" w:rsidRDefault="002C6E8D">
            <w:pPr>
              <w:rPr>
                <w:sz w:val="20"/>
              </w:rPr>
            </w:pP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58AB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719C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56AF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681D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00B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5E8EFD6D" w14:textId="77777777" w:rsidTr="00CE5322">
        <w:trPr>
          <w:trHeight w:val="291"/>
        </w:trPr>
        <w:tc>
          <w:tcPr>
            <w:tcW w:w="0" w:type="auto"/>
            <w:gridSpan w:val="2"/>
            <w:vMerge/>
            <w:tcBorders>
              <w:top w:val="single" w:sz="4" w:space="0" w:color="000000"/>
              <w:left w:val="single" w:sz="4" w:space="0" w:color="000000"/>
              <w:bottom w:val="single" w:sz="4" w:space="0" w:color="000000"/>
              <w:right w:val="single" w:sz="4" w:space="0" w:color="000000"/>
            </w:tcBorders>
          </w:tcPr>
          <w:p w14:paraId="1C6DDAF9"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3D763662" w14:textId="77777777" w:rsidR="002C6E8D" w:rsidRPr="00CE5322" w:rsidRDefault="002C6E8D">
            <w:pPr>
              <w:rPr>
                <w:sz w:val="20"/>
              </w:rPr>
            </w:pP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122B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сюжетное</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5B6DD3DE"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1F65E290"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22B16BE8"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0B856299" w14:textId="77777777" w:rsidR="002C6E8D" w:rsidRPr="00CE5322" w:rsidRDefault="002C6E8D">
            <w:pPr>
              <w:rPr>
                <w:sz w:val="20"/>
              </w:rPr>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44DB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63FE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46D07ABE" w14:textId="77777777" w:rsidTr="00CE5322">
        <w:tc>
          <w:tcPr>
            <w:tcW w:w="0" w:type="auto"/>
            <w:gridSpan w:val="2"/>
            <w:vMerge/>
            <w:tcBorders>
              <w:top w:val="single" w:sz="4" w:space="0" w:color="000000"/>
              <w:left w:val="single" w:sz="4" w:space="0" w:color="000000"/>
              <w:bottom w:val="single" w:sz="4" w:space="0" w:color="000000"/>
              <w:right w:val="single" w:sz="4" w:space="0" w:color="000000"/>
            </w:tcBorders>
          </w:tcPr>
          <w:p w14:paraId="2E9D1D62"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5C7D09D3" w14:textId="77777777"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EB99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декоративное</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3852E32C"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5EE1D87D"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193B1485"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0A8EF561" w14:textId="77777777" w:rsidR="002C6E8D" w:rsidRPr="00CE5322" w:rsidRDefault="002C6E8D">
            <w:pPr>
              <w:rPr>
                <w:sz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8538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8E18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356D8C64" w14:textId="77777777" w:rsidTr="00CE5322">
        <w:tc>
          <w:tcPr>
            <w:tcW w:w="0" w:type="auto"/>
            <w:gridSpan w:val="2"/>
            <w:vMerge/>
            <w:tcBorders>
              <w:top w:val="single" w:sz="4" w:space="0" w:color="000000"/>
              <w:left w:val="single" w:sz="4" w:space="0" w:color="000000"/>
              <w:bottom w:val="single" w:sz="4" w:space="0" w:color="000000"/>
              <w:right w:val="single" w:sz="4" w:space="0" w:color="000000"/>
            </w:tcBorders>
          </w:tcPr>
          <w:p w14:paraId="4701932E" w14:textId="77777777" w:rsidR="002C6E8D" w:rsidRPr="00CE5322" w:rsidRDefault="002C6E8D">
            <w:pPr>
              <w:rPr>
                <w:sz w:val="20"/>
              </w:rPr>
            </w:pPr>
          </w:p>
        </w:tc>
        <w:tc>
          <w:tcPr>
            <w:tcW w:w="12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8227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157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F893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лепка</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35CF2C11"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A470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433A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F8D6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F7CA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F132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135B83A4" w14:textId="77777777" w:rsidTr="00CE5322">
        <w:tc>
          <w:tcPr>
            <w:tcW w:w="0" w:type="auto"/>
            <w:gridSpan w:val="2"/>
            <w:vMerge/>
            <w:tcBorders>
              <w:top w:val="single" w:sz="4" w:space="0" w:color="000000"/>
              <w:left w:val="single" w:sz="4" w:space="0" w:color="000000"/>
              <w:bottom w:val="single" w:sz="4" w:space="0" w:color="000000"/>
              <w:right w:val="single" w:sz="4" w:space="0" w:color="000000"/>
            </w:tcBorders>
          </w:tcPr>
          <w:p w14:paraId="46AFA308" w14:textId="77777777" w:rsidR="002C6E8D" w:rsidRPr="00CE5322" w:rsidRDefault="002C6E8D">
            <w:pPr>
              <w:rPr>
                <w:sz w:val="20"/>
              </w:rPr>
            </w:pPr>
          </w:p>
        </w:tc>
        <w:tc>
          <w:tcPr>
            <w:tcW w:w="0" w:type="auto"/>
            <w:vMerge/>
            <w:tcBorders>
              <w:top w:val="single" w:sz="4" w:space="0" w:color="000000"/>
              <w:left w:val="single" w:sz="4" w:space="0" w:color="000000"/>
              <w:bottom w:val="single" w:sz="4" w:space="0" w:color="000000"/>
              <w:right w:val="single" w:sz="4" w:space="0" w:color="000000"/>
            </w:tcBorders>
          </w:tcPr>
          <w:p w14:paraId="5B0E476A" w14:textId="77777777" w:rsidR="002C6E8D" w:rsidRPr="00CE5322" w:rsidRDefault="002C6E8D">
            <w:pPr>
              <w:rPr>
                <w:sz w:val="20"/>
              </w:rPr>
            </w:pPr>
          </w:p>
        </w:tc>
        <w:tc>
          <w:tcPr>
            <w:tcW w:w="1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6A1B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xml:space="preserve">декоративная </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3E07057B"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A204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4AFB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5BF4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69D7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3C64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231135AC" w14:textId="77777777" w:rsidTr="00CE5322">
        <w:tc>
          <w:tcPr>
            <w:tcW w:w="0" w:type="auto"/>
            <w:gridSpan w:val="2"/>
            <w:vMerge/>
            <w:tcBorders>
              <w:top w:val="single" w:sz="4" w:space="0" w:color="000000"/>
              <w:left w:val="single" w:sz="4" w:space="0" w:color="000000"/>
              <w:bottom w:val="single" w:sz="4" w:space="0" w:color="000000"/>
              <w:right w:val="single" w:sz="4" w:space="0" w:color="000000"/>
            </w:tcBorders>
          </w:tcPr>
          <w:p w14:paraId="38D5F43C" w14:textId="77777777"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76A7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аппликация</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4E8CAB80"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C3DE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F565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0A49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641C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5D60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3CC2C941" w14:textId="77777777" w:rsidTr="00CE5322">
        <w:tc>
          <w:tcPr>
            <w:tcW w:w="0" w:type="auto"/>
            <w:gridSpan w:val="2"/>
            <w:vMerge/>
            <w:tcBorders>
              <w:top w:val="single" w:sz="4" w:space="0" w:color="000000"/>
              <w:left w:val="single" w:sz="4" w:space="0" w:color="000000"/>
              <w:bottom w:val="single" w:sz="4" w:space="0" w:color="000000"/>
              <w:right w:val="single" w:sz="4" w:space="0" w:color="000000"/>
            </w:tcBorders>
          </w:tcPr>
          <w:p w14:paraId="6644BA82" w14:textId="77777777"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401D0"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народное декоративно-прикладное искусство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15B67AAE"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D314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7BF3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E8B3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EF98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B05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8376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24D598E8" w14:textId="77777777" w:rsidTr="00CE5322">
        <w:tc>
          <w:tcPr>
            <w:tcW w:w="0" w:type="auto"/>
            <w:gridSpan w:val="2"/>
            <w:vMerge/>
            <w:tcBorders>
              <w:top w:val="single" w:sz="4" w:space="0" w:color="000000"/>
              <w:left w:val="single" w:sz="4" w:space="0" w:color="000000"/>
              <w:bottom w:val="single" w:sz="4" w:space="0" w:color="000000"/>
              <w:right w:val="single" w:sz="4" w:space="0" w:color="000000"/>
            </w:tcBorders>
          </w:tcPr>
          <w:p w14:paraId="17AFA419" w14:textId="77777777" w:rsidR="002C6E8D" w:rsidRPr="00CE5322" w:rsidRDefault="002C6E8D">
            <w:pPr>
              <w:rPr>
                <w:sz w:val="20"/>
              </w:rPr>
            </w:pPr>
          </w:p>
        </w:tc>
        <w:tc>
          <w:tcPr>
            <w:tcW w:w="2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7129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прикладное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03D238CE"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9DE8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B8509"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BA4D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01F5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EB51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636D1712" w14:textId="77777777"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7D18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конструктивная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110EDCD3"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A52E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A85D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D457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0196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BD02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47295F26" w14:textId="77777777" w:rsidTr="00CE5322">
        <w:tc>
          <w:tcPr>
            <w:tcW w:w="18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B02A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музыкальная деятельность</w:t>
            </w: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196D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слушанье</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1D446563"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2520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249F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D282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A57A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27D2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74F58E20" w14:textId="77777777" w:rsidTr="00CE5322">
        <w:tc>
          <w:tcPr>
            <w:tcW w:w="0" w:type="auto"/>
            <w:vMerge/>
            <w:tcBorders>
              <w:top w:val="single" w:sz="4" w:space="0" w:color="000000"/>
              <w:left w:val="single" w:sz="4" w:space="0" w:color="000000"/>
              <w:bottom w:val="single" w:sz="4" w:space="0" w:color="000000"/>
              <w:right w:val="single" w:sz="4" w:space="0" w:color="000000"/>
            </w:tcBorders>
          </w:tcPr>
          <w:p w14:paraId="1933FE03" w14:textId="77777777"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47E5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пение</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138F09B3"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3DFE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0C25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D149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AF40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0025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0A875CCE" w14:textId="77777777" w:rsidTr="00CE5322">
        <w:tc>
          <w:tcPr>
            <w:tcW w:w="0" w:type="auto"/>
            <w:vMerge/>
            <w:tcBorders>
              <w:top w:val="single" w:sz="4" w:space="0" w:color="000000"/>
              <w:left w:val="single" w:sz="4" w:space="0" w:color="000000"/>
              <w:bottom w:val="single" w:sz="4" w:space="0" w:color="000000"/>
              <w:right w:val="single" w:sz="4" w:space="0" w:color="000000"/>
            </w:tcBorders>
          </w:tcPr>
          <w:p w14:paraId="0B5A6461" w14:textId="77777777"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98F5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музыкально ритмические движения</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408DD07B"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3D58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3638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DF07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E9E1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4575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37F8EC7A" w14:textId="77777777" w:rsidTr="00CE5322">
        <w:tc>
          <w:tcPr>
            <w:tcW w:w="0" w:type="auto"/>
            <w:vMerge/>
            <w:tcBorders>
              <w:top w:val="single" w:sz="4" w:space="0" w:color="000000"/>
              <w:left w:val="single" w:sz="4" w:space="0" w:color="000000"/>
              <w:bottom w:val="single" w:sz="4" w:space="0" w:color="000000"/>
              <w:right w:val="single" w:sz="4" w:space="0" w:color="000000"/>
            </w:tcBorders>
          </w:tcPr>
          <w:p w14:paraId="0600074F" w14:textId="77777777"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5053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песенное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0945EC92"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14B7E"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A124B"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C81D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DF098"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3C8B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2D66951B" w14:textId="77777777" w:rsidTr="00CE5322">
        <w:tc>
          <w:tcPr>
            <w:tcW w:w="0" w:type="auto"/>
            <w:vMerge/>
            <w:tcBorders>
              <w:top w:val="single" w:sz="4" w:space="0" w:color="000000"/>
              <w:left w:val="single" w:sz="4" w:space="0" w:color="000000"/>
              <w:bottom w:val="single" w:sz="4" w:space="0" w:color="000000"/>
              <w:right w:val="single" w:sz="4" w:space="0" w:color="000000"/>
            </w:tcBorders>
          </w:tcPr>
          <w:p w14:paraId="6394DADC" w14:textId="77777777"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224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танцевально - игровое творчество</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07380CE1"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D17C"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B28E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E3D1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A037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35527"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37BE8155" w14:textId="77777777" w:rsidTr="00CE5322">
        <w:tc>
          <w:tcPr>
            <w:tcW w:w="0" w:type="auto"/>
            <w:vMerge/>
            <w:tcBorders>
              <w:top w:val="single" w:sz="4" w:space="0" w:color="000000"/>
              <w:left w:val="single" w:sz="4" w:space="0" w:color="000000"/>
              <w:bottom w:val="single" w:sz="4" w:space="0" w:color="000000"/>
              <w:right w:val="single" w:sz="4" w:space="0" w:color="000000"/>
            </w:tcBorders>
          </w:tcPr>
          <w:p w14:paraId="537301C7" w14:textId="77777777" w:rsidR="002C6E8D" w:rsidRPr="00CE5322" w:rsidRDefault="002C6E8D">
            <w:pPr>
              <w:rPr>
                <w:sz w:val="20"/>
              </w:rPr>
            </w:pPr>
          </w:p>
        </w:tc>
        <w:tc>
          <w:tcPr>
            <w:tcW w:w="28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8086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игра на детских музыкальных инструментах</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7B067050"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FAFA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 </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2D75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AE7A2"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52E4F"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E5B3A"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2C6E8D" w:rsidRPr="00CE5322" w14:paraId="50C39A24" w14:textId="77777777"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47BBD"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театрализованная деятельность</w:t>
            </w:r>
          </w:p>
        </w:tc>
        <w:tc>
          <w:tcPr>
            <w:tcW w:w="0" w:type="auto"/>
            <w:gridSpan w:val="3"/>
            <w:vMerge/>
            <w:tcBorders>
              <w:top w:val="single" w:sz="4" w:space="0" w:color="000000"/>
              <w:left w:val="single" w:sz="4" w:space="0" w:color="000000"/>
              <w:bottom w:val="single" w:sz="4" w:space="0" w:color="000000"/>
              <w:right w:val="single" w:sz="4" w:space="0" w:color="000000"/>
            </w:tcBorders>
          </w:tcPr>
          <w:p w14:paraId="69BBBDAD" w14:textId="77777777" w:rsidR="002C6E8D" w:rsidRPr="00CE5322" w:rsidRDefault="002C6E8D">
            <w:pPr>
              <w:rPr>
                <w:sz w:val="20"/>
              </w:rPr>
            </w:pP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882A4"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8C3E3"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FD465"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42D56"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C25D1" w14:textId="77777777" w:rsidR="002C6E8D" w:rsidRPr="00CE5322" w:rsidRDefault="0069355F">
            <w:pPr>
              <w:pBdr>
                <w:top w:val="none" w:sz="4" w:space="0" w:color="000000"/>
                <w:left w:val="none" w:sz="4" w:space="0" w:color="000000"/>
                <w:bottom w:val="none" w:sz="4" w:space="0" w:color="000000"/>
                <w:right w:val="none" w:sz="4" w:space="0" w:color="000000"/>
              </w:pBdr>
              <w:rPr>
                <w:sz w:val="20"/>
              </w:rPr>
            </w:pPr>
            <w:r w:rsidRPr="00CE5322">
              <w:rPr>
                <w:color w:val="000000"/>
                <w:sz w:val="20"/>
              </w:rPr>
              <w:t>+</w:t>
            </w:r>
          </w:p>
        </w:tc>
      </w:tr>
      <w:tr w:rsidR="00CE5322" w:rsidRPr="00CE5322" w14:paraId="3D92D694" w14:textId="77777777" w:rsidTr="00CE5322">
        <w:tc>
          <w:tcPr>
            <w:tcW w:w="470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D4166" w14:textId="77777777" w:rsidR="00CE5322" w:rsidRPr="00CE5322" w:rsidRDefault="00CE5322" w:rsidP="00CE5322">
            <w:pPr>
              <w:pBdr>
                <w:top w:val="none" w:sz="4" w:space="0" w:color="000000"/>
                <w:left w:val="none" w:sz="4" w:space="0" w:color="000000"/>
                <w:bottom w:val="none" w:sz="4" w:space="0" w:color="000000"/>
                <w:right w:val="none" w:sz="4" w:space="0" w:color="000000"/>
              </w:pBdr>
              <w:rPr>
                <w:sz w:val="20"/>
              </w:rPr>
            </w:pPr>
            <w:r w:rsidRPr="00CE5322">
              <w:rPr>
                <w:color w:val="000000"/>
                <w:sz w:val="20"/>
              </w:rPr>
              <w:t>культурно-досуговая деятельность</w:t>
            </w:r>
          </w:p>
        </w:tc>
        <w:tc>
          <w:tcPr>
            <w:tcW w:w="0" w:type="auto"/>
            <w:gridSpan w:val="3"/>
            <w:tcBorders>
              <w:top w:val="single" w:sz="4" w:space="0" w:color="000000"/>
              <w:left w:val="single" w:sz="4" w:space="0" w:color="000000"/>
              <w:bottom w:val="single" w:sz="4" w:space="0" w:color="000000"/>
              <w:right w:val="single" w:sz="4" w:space="0" w:color="000000"/>
            </w:tcBorders>
          </w:tcPr>
          <w:p w14:paraId="60C2DC97" w14:textId="77777777" w:rsidR="00CE5322" w:rsidRDefault="00CE5322" w:rsidP="00CE5322"/>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5747C" w14:textId="77777777"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2748A" w14:textId="77777777"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DB484" w14:textId="77777777"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2F263" w14:textId="77777777"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98FE9" w14:textId="77777777" w:rsidR="00CE5322" w:rsidRDefault="00CE5322" w:rsidP="00CE5322">
            <w:pPr>
              <w:pBdr>
                <w:top w:val="none" w:sz="4" w:space="0" w:color="000000"/>
                <w:left w:val="none" w:sz="4" w:space="0" w:color="000000"/>
                <w:bottom w:val="none" w:sz="4" w:space="0" w:color="000000"/>
                <w:right w:val="none" w:sz="4" w:space="0" w:color="000000"/>
              </w:pBdr>
              <w:rPr>
                <w:sz w:val="24"/>
                <w:szCs w:val="24"/>
              </w:rPr>
            </w:pPr>
            <w:r>
              <w:rPr>
                <w:color w:val="000000"/>
                <w:sz w:val="24"/>
                <w:szCs w:val="24"/>
              </w:rPr>
              <w:t>+</w:t>
            </w:r>
          </w:p>
        </w:tc>
      </w:tr>
    </w:tbl>
    <w:p w14:paraId="453ECC0C" w14:textId="77777777" w:rsidR="00CE5322" w:rsidRDefault="00CE5322">
      <w:pPr>
        <w:pBdr>
          <w:top w:val="none" w:sz="4" w:space="0" w:color="000000"/>
          <w:left w:val="none" w:sz="4" w:space="0" w:color="000000"/>
          <w:bottom w:val="none" w:sz="4" w:space="0" w:color="000000"/>
          <w:right w:val="none" w:sz="4" w:space="0" w:color="000000"/>
        </w:pBdr>
        <w:rPr>
          <w:color w:val="000000"/>
          <w:sz w:val="24"/>
          <w:szCs w:val="24"/>
        </w:rPr>
        <w:sectPr w:rsidR="00CE5322" w:rsidSect="00CE5322">
          <w:pgSz w:w="11906" w:h="16838"/>
          <w:pgMar w:top="1134" w:right="851" w:bottom="1134" w:left="851" w:header="709" w:footer="709" w:gutter="0"/>
          <w:cols w:space="708"/>
          <w:docGrid w:linePitch="360"/>
        </w:sectPr>
      </w:pPr>
    </w:p>
    <w:p w14:paraId="1526D1DD" w14:textId="77777777" w:rsidR="002C6E8D" w:rsidRDefault="0069355F">
      <w:pPr>
        <w:pBdr>
          <w:top w:val="none" w:sz="4" w:space="0" w:color="000000"/>
          <w:left w:val="none" w:sz="4" w:space="0" w:color="000000"/>
          <w:bottom w:val="none" w:sz="4" w:space="0" w:color="000000"/>
          <w:right w:val="none" w:sz="4" w:space="0" w:color="000000"/>
        </w:pBdr>
        <w:spacing w:before="365" w:line="276" w:lineRule="atLeast"/>
        <w:rPr>
          <w:b/>
          <w:bCs/>
          <w:color w:val="000000"/>
          <w:sz w:val="24"/>
          <w:szCs w:val="24"/>
        </w:rPr>
      </w:pPr>
      <w:r>
        <w:rPr>
          <w:b/>
          <w:color w:val="000000"/>
          <w:sz w:val="24"/>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14:paraId="0D4DB52C" w14:textId="77777777" w:rsidR="002C6E8D" w:rsidRDefault="0069355F">
      <w:pPr>
        <w:pBdr>
          <w:top w:val="none" w:sz="4" w:space="0" w:color="000000"/>
          <w:left w:val="none" w:sz="4" w:space="0" w:color="000000"/>
          <w:bottom w:val="none" w:sz="4" w:space="0" w:color="000000"/>
          <w:right w:val="none" w:sz="4" w:space="0" w:color="000000"/>
        </w:pBdr>
        <w:spacing w:before="365" w:line="276" w:lineRule="atLeast"/>
        <w:rPr>
          <w:sz w:val="22"/>
          <w:szCs w:val="22"/>
        </w:rPr>
      </w:pPr>
      <w:r>
        <w:rPr>
          <w:b/>
          <w:color w:val="000000"/>
          <w:sz w:val="24"/>
        </w:rPr>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4"/>
          <w:sz w:val="24"/>
        </w:rPr>
        <w:t xml:space="preserve">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«Социально</w:t>
      </w:r>
      <w:r>
        <w:rPr>
          <w:b/>
          <w:color w:val="000000"/>
          <w:spacing w:val="-1"/>
          <w:sz w:val="24"/>
          <w:u w:val="single"/>
        </w:rPr>
        <w:t>-</w:t>
      </w:r>
      <w:r>
        <w:rPr>
          <w:b/>
          <w:color w:val="000000"/>
          <w:sz w:val="24"/>
          <w:u w:val="single"/>
        </w:rPr>
        <w:t>коммуникативное</w:t>
      </w:r>
      <w:r>
        <w:rPr>
          <w:b/>
          <w:color w:val="000000"/>
          <w:spacing w:val="-1"/>
          <w:sz w:val="24"/>
          <w:u w:val="single"/>
        </w:rPr>
        <w:t xml:space="preserve"> </w:t>
      </w:r>
      <w:r>
        <w:rPr>
          <w:b/>
          <w:color w:val="000000"/>
          <w:sz w:val="24"/>
          <w:u w:val="single"/>
        </w:rPr>
        <w:t>развитие»</w:t>
      </w:r>
      <w:r>
        <w:rPr>
          <w:u w:val="single"/>
        </w:rPr>
        <w:t>.</w:t>
      </w:r>
    </w:p>
    <w:p w14:paraId="792C2110" w14:textId="77777777"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направлено на:</w:t>
      </w:r>
    </w:p>
    <w:p w14:paraId="2CFD58FA"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w:t>
      </w:r>
      <w:r>
        <w:rPr>
          <w:color w:val="000000"/>
          <w:spacing w:val="11"/>
          <w:sz w:val="24"/>
        </w:rPr>
        <w:t xml:space="preserve"> </w:t>
      </w:r>
      <w:r>
        <w:rPr>
          <w:color w:val="000000"/>
          <w:sz w:val="24"/>
        </w:rPr>
        <w:t>усвоение</w:t>
      </w:r>
      <w:r>
        <w:rPr>
          <w:color w:val="000000"/>
          <w:spacing w:val="9"/>
          <w:sz w:val="24"/>
        </w:rPr>
        <w:t xml:space="preserve"> </w:t>
      </w:r>
      <w:r>
        <w:rPr>
          <w:color w:val="000000"/>
          <w:sz w:val="24"/>
        </w:rPr>
        <w:t>и</w:t>
      </w:r>
      <w:r>
        <w:rPr>
          <w:color w:val="000000"/>
          <w:spacing w:val="10"/>
          <w:sz w:val="24"/>
        </w:rPr>
        <w:t xml:space="preserve"> </w:t>
      </w:r>
      <w:r>
        <w:rPr>
          <w:color w:val="000000"/>
          <w:sz w:val="24"/>
        </w:rPr>
        <w:t>присвоение</w:t>
      </w:r>
      <w:r>
        <w:rPr>
          <w:color w:val="000000"/>
          <w:spacing w:val="9"/>
          <w:sz w:val="24"/>
        </w:rPr>
        <w:t xml:space="preserve"> </w:t>
      </w:r>
      <w:r>
        <w:rPr>
          <w:color w:val="000000"/>
          <w:sz w:val="24"/>
        </w:rPr>
        <w:t>норм,</w:t>
      </w:r>
      <w:r>
        <w:rPr>
          <w:color w:val="000000"/>
          <w:spacing w:val="9"/>
          <w:sz w:val="24"/>
        </w:rPr>
        <w:t xml:space="preserve"> </w:t>
      </w:r>
      <w:r>
        <w:rPr>
          <w:color w:val="000000"/>
          <w:sz w:val="24"/>
        </w:rPr>
        <w:t>правил</w:t>
      </w:r>
      <w:r>
        <w:rPr>
          <w:color w:val="000000"/>
          <w:spacing w:val="10"/>
          <w:sz w:val="24"/>
        </w:rPr>
        <w:t xml:space="preserve"> </w:t>
      </w:r>
      <w:r>
        <w:rPr>
          <w:color w:val="000000"/>
          <w:sz w:val="24"/>
        </w:rPr>
        <w:t>поведения</w:t>
      </w:r>
      <w:r>
        <w:rPr>
          <w:color w:val="000000"/>
          <w:spacing w:val="10"/>
          <w:sz w:val="24"/>
        </w:rPr>
        <w:t xml:space="preserve"> </w:t>
      </w:r>
      <w:r>
        <w:rPr>
          <w:color w:val="000000"/>
          <w:sz w:val="24"/>
        </w:rPr>
        <w:t>и</w:t>
      </w:r>
      <w:r>
        <w:rPr>
          <w:color w:val="000000"/>
          <w:spacing w:val="10"/>
          <w:sz w:val="24"/>
        </w:rPr>
        <w:t xml:space="preserve"> </w:t>
      </w:r>
      <w:r>
        <w:rPr>
          <w:color w:val="000000"/>
          <w:spacing w:val="1"/>
          <w:sz w:val="24"/>
        </w:rPr>
        <w:t>морально</w:t>
      </w:r>
      <w:r>
        <w:rPr>
          <w:color w:val="000000"/>
          <w:spacing w:val="-1"/>
          <w:sz w:val="24"/>
        </w:rPr>
        <w:t>-</w:t>
      </w:r>
      <w:r>
        <w:rPr>
          <w:color w:val="000000"/>
          <w:sz w:val="24"/>
        </w:rPr>
        <w:t>нравственных</w:t>
      </w:r>
      <w:r>
        <w:rPr>
          <w:color w:val="000000"/>
          <w:spacing w:val="9"/>
          <w:sz w:val="24"/>
        </w:rPr>
        <w:t xml:space="preserve"> </w:t>
      </w:r>
      <w:r>
        <w:rPr>
          <w:color w:val="000000"/>
          <w:sz w:val="24"/>
        </w:rPr>
        <w:t>ценностей,</w:t>
      </w:r>
      <w:r>
        <w:rPr>
          <w:color w:val="000000"/>
          <w:spacing w:val="9"/>
          <w:sz w:val="24"/>
        </w:rPr>
        <w:t xml:space="preserve"> </w:t>
      </w:r>
      <w:r>
        <w:rPr>
          <w:color w:val="000000"/>
          <w:spacing w:val="-1"/>
          <w:sz w:val="24"/>
        </w:rPr>
        <w:t xml:space="preserve">принятых </w:t>
      </w:r>
      <w:r>
        <w:rPr>
          <w:color w:val="000000"/>
          <w:sz w:val="24"/>
        </w:rPr>
        <w:t>в российском</w:t>
      </w:r>
      <w:r>
        <w:rPr>
          <w:color w:val="000000"/>
          <w:spacing w:val="-1"/>
          <w:sz w:val="24"/>
        </w:rPr>
        <w:t xml:space="preserve"> </w:t>
      </w:r>
      <w:r>
        <w:rPr>
          <w:color w:val="000000"/>
          <w:sz w:val="24"/>
        </w:rPr>
        <w:t>обществе;</w:t>
      </w:r>
    </w:p>
    <w:p w14:paraId="0E4B3388" w14:textId="77777777" w:rsidR="002C6E8D" w:rsidRDefault="0069355F">
      <w:pPr>
        <w:pBdr>
          <w:top w:val="none" w:sz="4" w:space="0" w:color="000000"/>
          <w:left w:val="none" w:sz="4" w:space="0" w:color="000000"/>
          <w:bottom w:val="none" w:sz="4" w:space="0" w:color="000000"/>
          <w:right w:val="none" w:sz="4" w:space="0" w:color="000000"/>
        </w:pBdr>
        <w:spacing w:line="278" w:lineRule="atLeast"/>
        <w:ind w:right="562"/>
      </w:pPr>
      <w:r>
        <w:rPr>
          <w:color w:val="000000"/>
          <w:sz w:val="24"/>
        </w:rPr>
        <w:t>-</w:t>
      </w:r>
      <w:r>
        <w:rPr>
          <w:color w:val="000000"/>
          <w:spacing w:val="113"/>
          <w:sz w:val="24"/>
        </w:rPr>
        <w:t xml:space="preserve"> </w:t>
      </w:r>
      <w:r>
        <w:rPr>
          <w:color w:val="000000"/>
          <w:sz w:val="24"/>
        </w:rPr>
        <w:t>развитие</w:t>
      </w:r>
      <w:r>
        <w:rPr>
          <w:color w:val="000000"/>
          <w:spacing w:val="111"/>
          <w:sz w:val="24"/>
        </w:rPr>
        <w:t xml:space="preserve"> </w:t>
      </w:r>
      <w:r>
        <w:rPr>
          <w:color w:val="000000"/>
          <w:sz w:val="24"/>
        </w:rPr>
        <w:t>общения</w:t>
      </w:r>
      <w:r>
        <w:rPr>
          <w:color w:val="000000"/>
          <w:spacing w:val="110"/>
          <w:sz w:val="24"/>
        </w:rPr>
        <w:t xml:space="preserve"> </w:t>
      </w:r>
      <w:r>
        <w:rPr>
          <w:color w:val="000000"/>
          <w:sz w:val="24"/>
        </w:rPr>
        <w:t>ребёнка</w:t>
      </w:r>
      <w:r>
        <w:rPr>
          <w:color w:val="000000"/>
          <w:spacing w:val="115"/>
          <w:sz w:val="24"/>
        </w:rPr>
        <w:t xml:space="preserve"> </w:t>
      </w:r>
      <w:r>
        <w:rPr>
          <w:color w:val="000000"/>
          <w:spacing w:val="-1"/>
          <w:sz w:val="24"/>
        </w:rPr>
        <w:t>со</w:t>
      </w:r>
      <w:r>
        <w:rPr>
          <w:color w:val="000000"/>
          <w:spacing w:val="113"/>
          <w:sz w:val="24"/>
        </w:rPr>
        <w:t xml:space="preserve"> </w:t>
      </w:r>
      <w:r>
        <w:rPr>
          <w:color w:val="000000"/>
          <w:sz w:val="24"/>
        </w:rPr>
        <w:t>взрослыми</w:t>
      </w:r>
      <w:r>
        <w:rPr>
          <w:color w:val="000000"/>
          <w:spacing w:val="114"/>
          <w:sz w:val="24"/>
        </w:rPr>
        <w:t xml:space="preserve"> </w:t>
      </w:r>
      <w:r>
        <w:rPr>
          <w:color w:val="000000"/>
          <w:sz w:val="24"/>
        </w:rPr>
        <w:t>и</w:t>
      </w:r>
      <w:r>
        <w:rPr>
          <w:color w:val="000000"/>
          <w:spacing w:val="111"/>
          <w:sz w:val="24"/>
        </w:rPr>
        <w:t xml:space="preserve"> </w:t>
      </w:r>
      <w:r>
        <w:rPr>
          <w:color w:val="000000"/>
          <w:sz w:val="24"/>
        </w:rPr>
        <w:t>сверстниками,</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готовности</w:t>
      </w:r>
      <w:r>
        <w:rPr>
          <w:color w:val="000000"/>
          <w:spacing w:val="111"/>
          <w:sz w:val="24"/>
        </w:rPr>
        <w:t xml:space="preserve"> </w:t>
      </w:r>
      <w:r>
        <w:rPr>
          <w:color w:val="000000"/>
          <w:sz w:val="24"/>
        </w:rPr>
        <w:t>к совместной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и</w:t>
      </w:r>
      <w:r>
        <w:rPr>
          <w:color w:val="000000"/>
          <w:spacing w:val="1"/>
          <w:sz w:val="24"/>
        </w:rPr>
        <w:t xml:space="preserve"> </w:t>
      </w:r>
      <w:r>
        <w:rPr>
          <w:color w:val="000000"/>
          <w:sz w:val="24"/>
        </w:rPr>
        <w:t>сотрудничеству;</w:t>
      </w:r>
    </w:p>
    <w:p w14:paraId="7604B189"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4"/>
          <w:sz w:val="24"/>
        </w:rPr>
        <w:t xml:space="preserve"> </w:t>
      </w:r>
      <w:r>
        <w:rPr>
          <w:color w:val="000000"/>
          <w:sz w:val="24"/>
        </w:rPr>
        <w:t>формирование</w:t>
      </w:r>
      <w:r>
        <w:rPr>
          <w:color w:val="000000"/>
          <w:spacing w:val="16"/>
          <w:sz w:val="24"/>
        </w:rPr>
        <w:t xml:space="preserve"> </w:t>
      </w:r>
      <w:r>
        <w:rPr>
          <w:color w:val="000000"/>
          <w:sz w:val="24"/>
        </w:rPr>
        <w:t>у</w:t>
      </w:r>
      <w:r>
        <w:rPr>
          <w:color w:val="000000"/>
          <w:spacing w:val="9"/>
          <w:sz w:val="24"/>
        </w:rPr>
        <w:t xml:space="preserve"> </w:t>
      </w:r>
      <w:r>
        <w:rPr>
          <w:color w:val="000000"/>
          <w:spacing w:val="1"/>
          <w:sz w:val="24"/>
        </w:rPr>
        <w:t>ребенка</w:t>
      </w:r>
      <w:r>
        <w:rPr>
          <w:color w:val="000000"/>
          <w:spacing w:val="12"/>
          <w:sz w:val="24"/>
        </w:rPr>
        <w:t xml:space="preserve"> </w:t>
      </w:r>
      <w:r>
        <w:rPr>
          <w:color w:val="000000"/>
          <w:sz w:val="24"/>
        </w:rPr>
        <w:t>основ</w:t>
      </w:r>
      <w:r>
        <w:rPr>
          <w:color w:val="000000"/>
          <w:spacing w:val="14"/>
          <w:sz w:val="24"/>
        </w:rPr>
        <w:t xml:space="preserve"> </w:t>
      </w:r>
      <w:r>
        <w:rPr>
          <w:color w:val="000000"/>
          <w:sz w:val="24"/>
        </w:rPr>
        <w:t>гражданственности</w:t>
      </w:r>
      <w:r>
        <w:rPr>
          <w:color w:val="000000"/>
          <w:spacing w:val="13"/>
          <w:sz w:val="24"/>
        </w:rPr>
        <w:t xml:space="preserve"> </w:t>
      </w:r>
      <w:r>
        <w:rPr>
          <w:color w:val="000000"/>
          <w:sz w:val="24"/>
        </w:rPr>
        <w:t>и</w:t>
      </w:r>
      <w:r>
        <w:rPr>
          <w:color w:val="000000"/>
          <w:spacing w:val="15"/>
          <w:sz w:val="24"/>
        </w:rPr>
        <w:t xml:space="preserve"> </w:t>
      </w:r>
      <w:r>
        <w:rPr>
          <w:color w:val="000000"/>
          <w:sz w:val="24"/>
        </w:rPr>
        <w:t>патриотизма,</w:t>
      </w:r>
      <w:r>
        <w:rPr>
          <w:color w:val="000000"/>
          <w:spacing w:val="14"/>
          <w:sz w:val="24"/>
        </w:rPr>
        <w:t xml:space="preserve"> </w:t>
      </w:r>
      <w:r>
        <w:rPr>
          <w:color w:val="000000"/>
          <w:sz w:val="24"/>
        </w:rPr>
        <w:t>уважительного</w:t>
      </w:r>
      <w:r>
        <w:rPr>
          <w:color w:val="000000"/>
          <w:spacing w:val="14"/>
          <w:sz w:val="24"/>
        </w:rPr>
        <w:t xml:space="preserve"> </w:t>
      </w:r>
      <w:r>
        <w:rPr>
          <w:color w:val="000000"/>
          <w:sz w:val="24"/>
        </w:rPr>
        <w:t>отношения</w:t>
      </w:r>
      <w:r>
        <w:rPr>
          <w:color w:val="000000"/>
          <w:spacing w:val="9"/>
          <w:sz w:val="24"/>
        </w:rPr>
        <w:t xml:space="preserve"> </w:t>
      </w:r>
      <w:r>
        <w:rPr>
          <w:color w:val="000000"/>
          <w:sz w:val="24"/>
        </w:rPr>
        <w:t>и чувства</w:t>
      </w:r>
      <w:r>
        <w:rPr>
          <w:color w:val="000000"/>
          <w:spacing w:val="39"/>
          <w:sz w:val="24"/>
        </w:rPr>
        <w:t xml:space="preserve"> </w:t>
      </w:r>
      <w:r>
        <w:rPr>
          <w:color w:val="000000"/>
          <w:sz w:val="24"/>
        </w:rPr>
        <w:t>принадлежности</w:t>
      </w:r>
      <w:r>
        <w:rPr>
          <w:color w:val="000000"/>
          <w:spacing w:val="39"/>
          <w:sz w:val="24"/>
        </w:rPr>
        <w:t xml:space="preserve"> </w:t>
      </w:r>
      <w:r>
        <w:rPr>
          <w:color w:val="000000"/>
          <w:sz w:val="24"/>
        </w:rPr>
        <w:t>к</w:t>
      </w:r>
      <w:r>
        <w:rPr>
          <w:color w:val="000000"/>
          <w:spacing w:val="39"/>
          <w:sz w:val="24"/>
        </w:rPr>
        <w:t xml:space="preserve"> </w:t>
      </w:r>
      <w:r>
        <w:rPr>
          <w:color w:val="000000"/>
          <w:spacing w:val="-1"/>
          <w:sz w:val="24"/>
        </w:rPr>
        <w:t>своей</w:t>
      </w:r>
      <w:r>
        <w:rPr>
          <w:color w:val="000000"/>
          <w:spacing w:val="40"/>
          <w:sz w:val="24"/>
        </w:rPr>
        <w:t xml:space="preserve"> </w:t>
      </w:r>
      <w:r>
        <w:rPr>
          <w:color w:val="000000"/>
          <w:sz w:val="24"/>
        </w:rPr>
        <w:t>семье,</w:t>
      </w:r>
      <w:r>
        <w:rPr>
          <w:color w:val="000000"/>
          <w:spacing w:val="38"/>
          <w:sz w:val="24"/>
        </w:rPr>
        <w:t xml:space="preserve"> </w:t>
      </w:r>
      <w:r>
        <w:rPr>
          <w:color w:val="000000"/>
          <w:sz w:val="24"/>
        </w:rPr>
        <w:t>сообществу</w:t>
      </w:r>
      <w:r>
        <w:rPr>
          <w:color w:val="000000"/>
          <w:spacing w:val="33"/>
          <w:sz w:val="24"/>
        </w:rPr>
        <w:t xml:space="preserve"> </w:t>
      </w:r>
      <w:r>
        <w:rPr>
          <w:color w:val="000000"/>
          <w:sz w:val="24"/>
        </w:rPr>
        <w:t>детей</w:t>
      </w:r>
      <w:r>
        <w:rPr>
          <w:color w:val="000000"/>
          <w:spacing w:val="39"/>
          <w:sz w:val="24"/>
        </w:rPr>
        <w:t xml:space="preserve"> </w:t>
      </w:r>
      <w:r>
        <w:rPr>
          <w:color w:val="000000"/>
          <w:sz w:val="24"/>
        </w:rPr>
        <w:t>и</w:t>
      </w:r>
      <w:r>
        <w:rPr>
          <w:color w:val="000000"/>
          <w:spacing w:val="41"/>
          <w:sz w:val="24"/>
        </w:rPr>
        <w:t xml:space="preserve"> </w:t>
      </w:r>
      <w:r>
        <w:rPr>
          <w:color w:val="000000"/>
          <w:sz w:val="24"/>
        </w:rPr>
        <w:t>взрослых</w:t>
      </w:r>
      <w:r>
        <w:rPr>
          <w:color w:val="000000"/>
          <w:spacing w:val="40"/>
          <w:sz w:val="24"/>
        </w:rPr>
        <w:t xml:space="preserve"> </w:t>
      </w:r>
      <w:r>
        <w:rPr>
          <w:color w:val="000000"/>
          <w:sz w:val="24"/>
        </w:rPr>
        <w:t>в</w:t>
      </w:r>
      <w:r>
        <w:rPr>
          <w:color w:val="000000"/>
          <w:spacing w:val="38"/>
          <w:sz w:val="24"/>
        </w:rPr>
        <w:t xml:space="preserve"> </w:t>
      </w:r>
      <w:r>
        <w:rPr>
          <w:color w:val="000000"/>
          <w:spacing w:val="1"/>
          <w:sz w:val="24"/>
        </w:rPr>
        <w:t>Организации,</w:t>
      </w:r>
      <w:r>
        <w:rPr>
          <w:color w:val="000000"/>
          <w:spacing w:val="37"/>
          <w:sz w:val="24"/>
        </w:rPr>
        <w:t xml:space="preserve"> </w:t>
      </w:r>
      <w:r>
        <w:rPr>
          <w:color w:val="000000"/>
          <w:spacing w:val="1"/>
          <w:sz w:val="24"/>
        </w:rPr>
        <w:t>региону</w:t>
      </w:r>
      <w:r>
        <w:t xml:space="preserve"> </w:t>
      </w:r>
      <w:r>
        <w:rPr>
          <w:color w:val="000000"/>
          <w:sz w:val="24"/>
        </w:rPr>
        <w:t>проживания</w:t>
      </w:r>
      <w:r>
        <w:rPr>
          <w:color w:val="000000"/>
          <w:spacing w:val="-3"/>
          <w:sz w:val="24"/>
        </w:rPr>
        <w:t xml:space="preserve"> </w:t>
      </w:r>
      <w:r>
        <w:rPr>
          <w:color w:val="000000"/>
          <w:sz w:val="24"/>
        </w:rPr>
        <w:t>и</w:t>
      </w:r>
      <w:r>
        <w:rPr>
          <w:color w:val="000000"/>
          <w:spacing w:val="1"/>
          <w:sz w:val="24"/>
        </w:rPr>
        <w:t xml:space="preserve"> </w:t>
      </w:r>
      <w:r>
        <w:rPr>
          <w:color w:val="000000"/>
          <w:sz w:val="24"/>
        </w:rPr>
        <w:t>стране</w:t>
      </w:r>
      <w:r>
        <w:rPr>
          <w:color w:val="000000"/>
          <w:spacing w:val="-1"/>
          <w:sz w:val="24"/>
        </w:rPr>
        <w:t xml:space="preserve"> </w:t>
      </w:r>
      <w:r>
        <w:rPr>
          <w:color w:val="000000"/>
          <w:sz w:val="24"/>
        </w:rPr>
        <w:t>в целом;</w:t>
      </w:r>
    </w:p>
    <w:p w14:paraId="2D1BB966"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65"/>
      </w:pPr>
      <w:r>
        <w:rPr>
          <w:color w:val="000000"/>
          <w:sz w:val="24"/>
        </w:rPr>
        <w:t>-</w:t>
      </w:r>
      <w:r>
        <w:rPr>
          <w:color w:val="000000"/>
          <w:spacing w:val="98"/>
          <w:sz w:val="24"/>
        </w:rPr>
        <w:t xml:space="preserve"> </w:t>
      </w:r>
      <w:r>
        <w:rPr>
          <w:color w:val="000000"/>
          <w:sz w:val="24"/>
        </w:rPr>
        <w:t>развитие</w:t>
      </w:r>
      <w:r>
        <w:rPr>
          <w:color w:val="000000"/>
          <w:spacing w:val="97"/>
          <w:sz w:val="24"/>
        </w:rPr>
        <w:t xml:space="preserve"> </w:t>
      </w:r>
      <w:r>
        <w:rPr>
          <w:color w:val="000000"/>
          <w:sz w:val="24"/>
        </w:rPr>
        <w:t>эмоциональной</w:t>
      </w:r>
      <w:r>
        <w:rPr>
          <w:color w:val="000000"/>
          <w:spacing w:val="99"/>
          <w:sz w:val="24"/>
        </w:rPr>
        <w:t xml:space="preserve"> </w:t>
      </w:r>
      <w:r>
        <w:rPr>
          <w:color w:val="000000"/>
          <w:sz w:val="24"/>
        </w:rPr>
        <w:t>отзывчивости</w:t>
      </w:r>
      <w:r>
        <w:rPr>
          <w:color w:val="000000"/>
          <w:spacing w:val="99"/>
          <w:sz w:val="24"/>
        </w:rPr>
        <w:t xml:space="preserve"> </w:t>
      </w:r>
      <w:r>
        <w:rPr>
          <w:color w:val="000000"/>
          <w:sz w:val="24"/>
        </w:rPr>
        <w:t>и</w:t>
      </w:r>
      <w:r>
        <w:rPr>
          <w:color w:val="000000"/>
          <w:spacing w:val="97"/>
          <w:sz w:val="24"/>
        </w:rPr>
        <w:t xml:space="preserve"> </w:t>
      </w:r>
      <w:r>
        <w:rPr>
          <w:color w:val="000000"/>
          <w:sz w:val="24"/>
        </w:rPr>
        <w:t>сопереживания,</w:t>
      </w:r>
      <w:r>
        <w:rPr>
          <w:color w:val="000000"/>
          <w:spacing w:val="98"/>
          <w:sz w:val="24"/>
        </w:rPr>
        <w:t xml:space="preserve"> </w:t>
      </w:r>
      <w:r>
        <w:rPr>
          <w:color w:val="000000"/>
          <w:sz w:val="24"/>
        </w:rPr>
        <w:t>социального</w:t>
      </w:r>
      <w:r>
        <w:rPr>
          <w:color w:val="000000"/>
          <w:spacing w:val="98"/>
          <w:sz w:val="24"/>
        </w:rPr>
        <w:t xml:space="preserve"> </w:t>
      </w:r>
      <w:r>
        <w:rPr>
          <w:color w:val="000000"/>
          <w:sz w:val="24"/>
        </w:rPr>
        <w:t>и</w:t>
      </w:r>
      <w:r>
        <w:rPr>
          <w:color w:val="000000"/>
          <w:spacing w:val="99"/>
          <w:sz w:val="24"/>
        </w:rPr>
        <w:t xml:space="preserve"> </w:t>
      </w:r>
      <w:r>
        <w:rPr>
          <w:color w:val="000000"/>
          <w:sz w:val="24"/>
        </w:rPr>
        <w:t>эмоционального интеллекта, воспитание</w:t>
      </w:r>
      <w:r>
        <w:rPr>
          <w:color w:val="000000"/>
          <w:spacing w:val="-3"/>
          <w:sz w:val="24"/>
        </w:rPr>
        <w:t xml:space="preserve"> </w:t>
      </w:r>
      <w:r>
        <w:rPr>
          <w:color w:val="000000"/>
          <w:sz w:val="24"/>
        </w:rPr>
        <w:t>гуманных</w:t>
      </w:r>
      <w:r>
        <w:rPr>
          <w:color w:val="000000"/>
          <w:spacing w:val="2"/>
          <w:sz w:val="24"/>
        </w:rPr>
        <w:t xml:space="preserve"> </w:t>
      </w:r>
      <w:r>
        <w:rPr>
          <w:color w:val="000000"/>
          <w:spacing w:val="-1"/>
          <w:sz w:val="24"/>
        </w:rPr>
        <w:t>чувств</w:t>
      </w:r>
      <w:r>
        <w:rPr>
          <w:color w:val="000000"/>
          <w:spacing w:val="1"/>
          <w:sz w:val="24"/>
        </w:rPr>
        <w:t xml:space="preserve"> </w:t>
      </w:r>
      <w:r>
        <w:rPr>
          <w:color w:val="000000"/>
          <w:sz w:val="24"/>
        </w:rPr>
        <w:t>и отношений;</w:t>
      </w:r>
    </w:p>
    <w:p w14:paraId="1BA455CC"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w:t>
      </w:r>
      <w:r>
        <w:rPr>
          <w:color w:val="000000"/>
          <w:spacing w:val="153"/>
          <w:sz w:val="24"/>
        </w:rPr>
        <w:t xml:space="preserve"> </w:t>
      </w:r>
      <w:r>
        <w:rPr>
          <w:color w:val="000000"/>
          <w:sz w:val="24"/>
        </w:rPr>
        <w:t>развитие</w:t>
      </w:r>
      <w:r>
        <w:rPr>
          <w:color w:val="000000"/>
          <w:spacing w:val="152"/>
          <w:sz w:val="24"/>
        </w:rPr>
        <w:t xml:space="preserve"> </w:t>
      </w:r>
      <w:r>
        <w:rPr>
          <w:color w:val="000000"/>
          <w:sz w:val="24"/>
        </w:rPr>
        <w:t>самостоятельности</w:t>
      </w:r>
      <w:r>
        <w:rPr>
          <w:color w:val="000000"/>
          <w:spacing w:val="154"/>
          <w:sz w:val="24"/>
        </w:rPr>
        <w:t xml:space="preserve"> </w:t>
      </w:r>
      <w:r>
        <w:rPr>
          <w:color w:val="000000"/>
          <w:sz w:val="24"/>
        </w:rPr>
        <w:t>и</w:t>
      </w:r>
      <w:r>
        <w:rPr>
          <w:color w:val="000000"/>
          <w:spacing w:val="152"/>
          <w:sz w:val="24"/>
        </w:rPr>
        <w:t xml:space="preserve"> </w:t>
      </w:r>
      <w:r>
        <w:rPr>
          <w:color w:val="000000"/>
          <w:sz w:val="24"/>
        </w:rPr>
        <w:t>инициативности,</w:t>
      </w:r>
      <w:r>
        <w:rPr>
          <w:color w:val="000000"/>
          <w:spacing w:val="151"/>
          <w:sz w:val="24"/>
        </w:rPr>
        <w:t xml:space="preserve"> </w:t>
      </w:r>
      <w:r>
        <w:rPr>
          <w:color w:val="000000"/>
          <w:sz w:val="24"/>
        </w:rPr>
        <w:t>планирования</w:t>
      </w:r>
      <w:r>
        <w:rPr>
          <w:color w:val="000000"/>
          <w:spacing w:val="154"/>
          <w:sz w:val="24"/>
        </w:rPr>
        <w:t xml:space="preserve"> </w:t>
      </w:r>
      <w:r>
        <w:rPr>
          <w:color w:val="000000"/>
          <w:sz w:val="24"/>
        </w:rPr>
        <w:t>и</w:t>
      </w:r>
      <w:r>
        <w:rPr>
          <w:color w:val="000000"/>
          <w:spacing w:val="154"/>
          <w:sz w:val="24"/>
        </w:rPr>
        <w:t xml:space="preserve"> </w:t>
      </w:r>
      <w:r>
        <w:rPr>
          <w:color w:val="000000"/>
          <w:sz w:val="24"/>
        </w:rPr>
        <w:t>регуляции</w:t>
      </w:r>
      <w:r>
        <w:rPr>
          <w:color w:val="000000"/>
          <w:spacing w:val="164"/>
          <w:sz w:val="24"/>
        </w:rPr>
        <w:t xml:space="preserve"> </w:t>
      </w:r>
      <w:r>
        <w:rPr>
          <w:color w:val="000000"/>
          <w:sz w:val="24"/>
        </w:rPr>
        <w:t>ребенком собственных</w:t>
      </w:r>
      <w:r>
        <w:rPr>
          <w:color w:val="000000"/>
          <w:spacing w:val="2"/>
          <w:sz w:val="24"/>
        </w:rPr>
        <w:t xml:space="preserve"> </w:t>
      </w:r>
      <w:r>
        <w:rPr>
          <w:color w:val="000000"/>
          <w:sz w:val="24"/>
        </w:rPr>
        <w:t>действий;</w:t>
      </w:r>
    </w:p>
    <w:p w14:paraId="0A7C417D" w14:textId="77777777"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позитивных</w:t>
      </w:r>
      <w:r>
        <w:rPr>
          <w:color w:val="000000"/>
          <w:spacing w:val="4"/>
          <w:sz w:val="24"/>
        </w:rPr>
        <w:t xml:space="preserve"> </w:t>
      </w:r>
      <w:r>
        <w:rPr>
          <w:color w:val="000000"/>
          <w:spacing w:val="-1"/>
          <w:sz w:val="24"/>
        </w:rPr>
        <w:t>установок</w:t>
      </w:r>
      <w:r>
        <w:rPr>
          <w:color w:val="000000"/>
          <w:spacing w:val="1"/>
          <w:sz w:val="24"/>
        </w:rPr>
        <w:t xml:space="preserve"> </w:t>
      </w:r>
      <w:r>
        <w:rPr>
          <w:color w:val="000000"/>
          <w:sz w:val="24"/>
        </w:rPr>
        <w:t>к</w:t>
      </w:r>
      <w:r>
        <w:rPr>
          <w:color w:val="000000"/>
          <w:spacing w:val="1"/>
          <w:sz w:val="24"/>
        </w:rPr>
        <w:t xml:space="preserve"> </w:t>
      </w:r>
      <w:r>
        <w:rPr>
          <w:color w:val="000000"/>
          <w:sz w:val="24"/>
        </w:rPr>
        <w:t>различным</w:t>
      </w:r>
      <w:r>
        <w:rPr>
          <w:color w:val="000000"/>
          <w:spacing w:val="-1"/>
          <w:sz w:val="24"/>
        </w:rPr>
        <w:t xml:space="preserve"> </w:t>
      </w:r>
      <w:r>
        <w:rPr>
          <w:color w:val="000000"/>
          <w:sz w:val="24"/>
        </w:rPr>
        <w:t>видам</w:t>
      </w:r>
      <w:r>
        <w:rPr>
          <w:color w:val="000000"/>
          <w:spacing w:val="-1"/>
          <w:sz w:val="24"/>
        </w:rPr>
        <w:t xml:space="preserve"> </w:t>
      </w:r>
      <w:r>
        <w:rPr>
          <w:color w:val="000000"/>
          <w:sz w:val="24"/>
        </w:rPr>
        <w:t>труда</w:t>
      </w:r>
      <w:r>
        <w:rPr>
          <w:color w:val="000000"/>
          <w:spacing w:val="-1"/>
          <w:sz w:val="24"/>
        </w:rPr>
        <w:t xml:space="preserve"> </w:t>
      </w:r>
      <w:r>
        <w:rPr>
          <w:color w:val="000000"/>
          <w:sz w:val="24"/>
        </w:rPr>
        <w:t>и</w:t>
      </w:r>
      <w:r>
        <w:rPr>
          <w:color w:val="000000"/>
          <w:spacing w:val="1"/>
          <w:sz w:val="24"/>
        </w:rPr>
        <w:t xml:space="preserve"> </w:t>
      </w:r>
      <w:r>
        <w:rPr>
          <w:color w:val="000000"/>
          <w:sz w:val="24"/>
        </w:rPr>
        <w:t>творчества;</w:t>
      </w:r>
    </w:p>
    <w:p w14:paraId="5BE90BBC" w14:textId="77777777"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основ социальной</w:t>
      </w:r>
      <w:r>
        <w:rPr>
          <w:color w:val="000000"/>
          <w:spacing w:val="1"/>
          <w:sz w:val="24"/>
        </w:rPr>
        <w:t xml:space="preserve"> </w:t>
      </w:r>
      <w:r>
        <w:rPr>
          <w:color w:val="000000"/>
          <w:sz w:val="24"/>
        </w:rPr>
        <w:t>навигации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безопасного поведения в </w:t>
      </w:r>
      <w:r>
        <w:rPr>
          <w:color w:val="000000"/>
          <w:spacing w:val="1"/>
          <w:sz w:val="24"/>
        </w:rPr>
        <w:t>быту</w:t>
      </w:r>
      <w:r>
        <w:rPr>
          <w:color w:val="000000"/>
          <w:spacing w:val="-6"/>
          <w:sz w:val="24"/>
        </w:rPr>
        <w:t xml:space="preserve"> </w:t>
      </w:r>
      <w:r>
        <w:rPr>
          <w:color w:val="000000"/>
          <w:sz w:val="24"/>
        </w:rPr>
        <w:t>и</w:t>
      </w:r>
      <w:r>
        <w:rPr>
          <w:color w:val="000000"/>
          <w:spacing w:val="3"/>
          <w:sz w:val="24"/>
        </w:rPr>
        <w:t xml:space="preserve"> </w:t>
      </w:r>
      <w:r>
        <w:rPr>
          <w:color w:val="000000"/>
          <w:sz w:val="24"/>
        </w:rPr>
        <w:t>природе, социуме</w:t>
      </w:r>
    </w:p>
    <w:p w14:paraId="16741566" w14:textId="77777777"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и</w:t>
      </w:r>
      <w:r>
        <w:rPr>
          <w:color w:val="000000"/>
          <w:spacing w:val="1"/>
          <w:sz w:val="24"/>
        </w:rPr>
        <w:t xml:space="preserve"> </w:t>
      </w:r>
      <w:r>
        <w:rPr>
          <w:color w:val="000000"/>
          <w:sz w:val="24"/>
        </w:rPr>
        <w:t>медиапространстве</w:t>
      </w:r>
      <w:r>
        <w:rPr>
          <w:color w:val="000000"/>
          <w:spacing w:val="-1"/>
          <w:sz w:val="24"/>
        </w:rPr>
        <w:t xml:space="preserve"> </w:t>
      </w:r>
      <w:r>
        <w:rPr>
          <w:color w:val="000000"/>
          <w:sz w:val="24"/>
        </w:rPr>
        <w:t>(цифровой</w:t>
      </w:r>
      <w:r>
        <w:rPr>
          <w:color w:val="000000"/>
          <w:spacing w:val="1"/>
          <w:sz w:val="24"/>
        </w:rPr>
        <w:t xml:space="preserve"> </w:t>
      </w:r>
      <w:r>
        <w:rPr>
          <w:color w:val="000000"/>
          <w:spacing w:val="-1"/>
          <w:sz w:val="24"/>
        </w:rPr>
        <w:t>среде)».</w:t>
      </w:r>
    </w:p>
    <w:p w14:paraId="7E65A552" w14:textId="77777777" w:rsidR="002C6E8D" w:rsidRDefault="0069355F">
      <w:pPr>
        <w:pBdr>
          <w:top w:val="none" w:sz="4" w:space="0" w:color="000000"/>
          <w:left w:val="none" w:sz="4" w:space="0" w:color="000000"/>
          <w:bottom w:val="none" w:sz="4" w:space="0" w:color="000000"/>
          <w:right w:val="none" w:sz="4" w:space="0" w:color="000000"/>
        </w:pBdr>
        <w:spacing w:before="319" w:line="317" w:lineRule="atLeast"/>
        <w:ind w:right="554" w:firstLine="708"/>
      </w:pPr>
      <w:r>
        <w:rPr>
          <w:color w:val="000000"/>
          <w:sz w:val="24"/>
        </w:rPr>
        <w:t>Задачи</w:t>
      </w:r>
      <w:r>
        <w:rPr>
          <w:color w:val="000000"/>
          <w:spacing w:val="234"/>
          <w:sz w:val="24"/>
        </w:rPr>
        <w:t xml:space="preserve"> </w:t>
      </w:r>
      <w:r>
        <w:rPr>
          <w:color w:val="000000"/>
          <w:sz w:val="24"/>
        </w:rPr>
        <w:t>и</w:t>
      </w:r>
      <w:r>
        <w:rPr>
          <w:color w:val="000000"/>
          <w:spacing w:val="233"/>
          <w:sz w:val="24"/>
        </w:rPr>
        <w:t xml:space="preserve"> </w:t>
      </w:r>
      <w:r>
        <w:rPr>
          <w:color w:val="000000"/>
          <w:sz w:val="24"/>
        </w:rPr>
        <w:t>содержание</w:t>
      </w:r>
      <w:r>
        <w:rPr>
          <w:color w:val="000000"/>
          <w:spacing w:val="231"/>
          <w:sz w:val="24"/>
        </w:rPr>
        <w:t xml:space="preserve"> </w:t>
      </w:r>
      <w:r>
        <w:rPr>
          <w:color w:val="000000"/>
          <w:sz w:val="24"/>
        </w:rPr>
        <w:t>образовательной</w:t>
      </w:r>
      <w:r>
        <w:rPr>
          <w:color w:val="000000"/>
          <w:spacing w:val="231"/>
          <w:sz w:val="24"/>
        </w:rPr>
        <w:t xml:space="preserve"> </w:t>
      </w:r>
      <w:r>
        <w:rPr>
          <w:color w:val="000000"/>
          <w:sz w:val="24"/>
        </w:rPr>
        <w:t>деятельности</w:t>
      </w:r>
      <w:r>
        <w:rPr>
          <w:color w:val="000000"/>
          <w:spacing w:val="233"/>
          <w:sz w:val="24"/>
        </w:rPr>
        <w:t xml:space="preserve"> </w:t>
      </w:r>
      <w:r>
        <w:rPr>
          <w:color w:val="000000"/>
          <w:spacing w:val="1"/>
          <w:sz w:val="24"/>
        </w:rPr>
        <w:t>по</w:t>
      </w:r>
      <w:r>
        <w:rPr>
          <w:color w:val="000000"/>
          <w:spacing w:val="229"/>
          <w:sz w:val="24"/>
        </w:rPr>
        <w:t xml:space="preserve"> </w:t>
      </w:r>
      <w:r>
        <w:rPr>
          <w:color w:val="000000"/>
          <w:sz w:val="24"/>
        </w:rPr>
        <w:t>направлению</w:t>
      </w:r>
      <w:r>
        <w:rPr>
          <w:color w:val="000000"/>
          <w:spacing w:val="235"/>
          <w:sz w:val="24"/>
        </w:rPr>
        <w:t xml:space="preserve"> </w:t>
      </w:r>
      <w:r>
        <w:rPr>
          <w:color w:val="000000"/>
          <w:spacing w:val="1"/>
          <w:sz w:val="24"/>
        </w:rPr>
        <w:t>«Социально</w:t>
      </w:r>
      <w:r>
        <w:rPr>
          <w:color w:val="000000"/>
          <w:sz w:val="24"/>
        </w:rPr>
        <w:t>- коммуникативное</w:t>
      </w:r>
      <w:r>
        <w:rPr>
          <w:color w:val="000000"/>
          <w:spacing w:val="-1"/>
          <w:sz w:val="24"/>
        </w:rPr>
        <w:t xml:space="preserve"> </w:t>
      </w:r>
      <w:r>
        <w:rPr>
          <w:color w:val="000000"/>
          <w:sz w:val="24"/>
        </w:rPr>
        <w:t>развитие»</w:t>
      </w:r>
      <w:r>
        <w:rPr>
          <w:color w:val="000000"/>
          <w:spacing w:val="-8"/>
          <w:sz w:val="24"/>
        </w:rP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2"/>
          <w:sz w:val="24"/>
        </w:rPr>
        <w:t xml:space="preserve"> </w:t>
      </w:r>
      <w:r>
        <w:rPr>
          <w:color w:val="000000"/>
          <w:sz w:val="24"/>
        </w:rPr>
        <w:t>таблицах:</w:t>
      </w:r>
    </w:p>
    <w:p w14:paraId="1C842EA1" w14:textId="77777777" w:rsidR="002C6E8D"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6"/>
        <w:gridCol w:w="34"/>
        <w:gridCol w:w="5012"/>
        <w:gridCol w:w="34"/>
        <w:gridCol w:w="5012"/>
        <w:gridCol w:w="34"/>
      </w:tblGrid>
      <w:tr w:rsidR="00CE5322" w:rsidRPr="00CF7CF3" w14:paraId="3F59E416" w14:textId="77777777" w:rsidTr="00460119">
        <w:trPr>
          <w:jc w:val="center"/>
        </w:trPr>
        <w:tc>
          <w:tcPr>
            <w:tcW w:w="15172" w:type="dxa"/>
            <w:gridSpan w:val="6"/>
            <w:shd w:val="clear" w:color="auto" w:fill="EEECE1" w:themeFill="background2"/>
            <w:vAlign w:val="center"/>
          </w:tcPr>
          <w:p w14:paraId="15FDA970" w14:textId="77777777"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14:paraId="0BB27A97" w14:textId="77777777" w:rsidTr="00460119">
        <w:trPr>
          <w:jc w:val="center"/>
        </w:trPr>
        <w:tc>
          <w:tcPr>
            <w:tcW w:w="15172" w:type="dxa"/>
            <w:gridSpan w:val="6"/>
            <w:shd w:val="clear" w:color="auto" w:fill="EEECE1" w:themeFill="background2"/>
            <w:vAlign w:val="center"/>
          </w:tcPr>
          <w:p w14:paraId="768FF4E2" w14:textId="77777777"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14:paraId="15876B60" w14:textId="77777777" w:rsidTr="00460119">
        <w:trPr>
          <w:jc w:val="center"/>
        </w:trPr>
        <w:tc>
          <w:tcPr>
            <w:tcW w:w="5080" w:type="dxa"/>
            <w:gridSpan w:val="2"/>
            <w:vAlign w:val="center"/>
          </w:tcPr>
          <w:p w14:paraId="5915A954" w14:textId="77777777"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vAlign w:val="center"/>
          </w:tcPr>
          <w:p w14:paraId="2F0DD761" w14:textId="77777777"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vAlign w:val="center"/>
          </w:tcPr>
          <w:p w14:paraId="410C723D" w14:textId="77777777" w:rsidR="00CE5322" w:rsidRPr="00CF7CF3" w:rsidRDefault="00CE5322" w:rsidP="00460119">
            <w:pPr>
              <w:spacing w:line="240" w:lineRule="auto"/>
              <w:jc w:val="center"/>
              <w:rPr>
                <w:sz w:val="20"/>
              </w:rPr>
            </w:pPr>
            <w:r w:rsidRPr="00CF7CF3">
              <w:rPr>
                <w:sz w:val="20"/>
              </w:rPr>
              <w:t>от 2-х лет до 3-х лет</w:t>
            </w:r>
          </w:p>
        </w:tc>
      </w:tr>
      <w:tr w:rsidR="00CE5322" w:rsidRPr="00CF7CF3" w14:paraId="58FE124D" w14:textId="77777777" w:rsidTr="00460119">
        <w:trPr>
          <w:jc w:val="center"/>
        </w:trPr>
        <w:tc>
          <w:tcPr>
            <w:tcW w:w="5080" w:type="dxa"/>
            <w:gridSpan w:val="2"/>
          </w:tcPr>
          <w:p w14:paraId="072EF3DB" w14:textId="77777777" w:rsidR="00CE5322" w:rsidRPr="00CF7CF3" w:rsidRDefault="00CE5322" w:rsidP="00460119">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14:paraId="2F4DD1F4" w14:textId="77777777" w:rsidR="00CE5322" w:rsidRPr="00CF7CF3" w:rsidRDefault="00CE5322" w:rsidP="00460119">
            <w:pPr>
              <w:spacing w:line="240" w:lineRule="auto"/>
              <w:rPr>
                <w:sz w:val="20"/>
              </w:rPr>
            </w:pPr>
            <w:r w:rsidRPr="00CF7CF3">
              <w:rPr>
                <w:sz w:val="20"/>
              </w:rPr>
              <w:t>создавать условия для благоприятной адаптации ребенка к ДОО</w:t>
            </w:r>
          </w:p>
        </w:tc>
        <w:tc>
          <w:tcPr>
            <w:tcW w:w="5046" w:type="dxa"/>
            <w:gridSpan w:val="2"/>
          </w:tcPr>
          <w:p w14:paraId="577C5CB9" w14:textId="77777777" w:rsidR="00CE5322" w:rsidRPr="00CF7CF3" w:rsidRDefault="00CE5322" w:rsidP="00460119">
            <w:pPr>
              <w:spacing w:line="240" w:lineRule="auto"/>
              <w:rPr>
                <w:sz w:val="20"/>
              </w:rPr>
            </w:pPr>
            <w:r w:rsidRPr="00CF7CF3">
              <w:rPr>
                <w:sz w:val="20"/>
              </w:rPr>
              <w:t>поддерживать эмоционально-положительное состояние детей в период адаптации к ДОО;</w:t>
            </w:r>
          </w:p>
        </w:tc>
      </w:tr>
      <w:tr w:rsidR="00CE5322" w:rsidRPr="00CF7CF3" w14:paraId="28479167" w14:textId="77777777" w:rsidTr="00460119">
        <w:trPr>
          <w:jc w:val="center"/>
        </w:trPr>
        <w:tc>
          <w:tcPr>
            <w:tcW w:w="5080" w:type="dxa"/>
            <w:gridSpan w:val="2"/>
          </w:tcPr>
          <w:p w14:paraId="2610FFCC" w14:textId="77777777" w:rsidR="00CE5322" w:rsidRPr="00CF7CF3" w:rsidRDefault="00CE5322" w:rsidP="00460119">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14:paraId="7531F731" w14:textId="77777777" w:rsidR="00CE5322" w:rsidRPr="00CF7CF3" w:rsidRDefault="00CE5322" w:rsidP="00460119">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5046" w:type="dxa"/>
            <w:gridSpan w:val="2"/>
            <w:shd w:val="clear" w:color="auto" w:fill="auto"/>
          </w:tcPr>
          <w:p w14:paraId="18E51AF3" w14:textId="77777777" w:rsidR="00CE5322" w:rsidRPr="00CF7CF3" w:rsidRDefault="00CE5322"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14:paraId="5009D462" w14:textId="77777777" w:rsidTr="00460119">
        <w:trPr>
          <w:jc w:val="center"/>
        </w:trPr>
        <w:tc>
          <w:tcPr>
            <w:tcW w:w="5080" w:type="dxa"/>
            <w:gridSpan w:val="2"/>
          </w:tcPr>
          <w:p w14:paraId="5CA1EDF0" w14:textId="77777777" w:rsidR="00CE5322" w:rsidRPr="00CF7CF3" w:rsidRDefault="00CE5322" w:rsidP="00460119">
            <w:pPr>
              <w:spacing w:line="240" w:lineRule="auto"/>
              <w:rPr>
                <w:sz w:val="20"/>
              </w:rPr>
            </w:pPr>
            <w:r w:rsidRPr="00CF7CF3">
              <w:rPr>
                <w:sz w:val="20"/>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w:t>
            </w:r>
            <w:r w:rsidRPr="00CF7CF3">
              <w:rPr>
                <w:sz w:val="20"/>
              </w:rPr>
              <w:lastRenderedPageBreak/>
              <w:t>активности в общении, освоении пространства и предметно-манипулятивной деятельности</w:t>
            </w:r>
          </w:p>
        </w:tc>
        <w:tc>
          <w:tcPr>
            <w:tcW w:w="5046" w:type="dxa"/>
            <w:gridSpan w:val="2"/>
            <w:shd w:val="clear" w:color="auto" w:fill="auto"/>
          </w:tcPr>
          <w:p w14:paraId="4B320201" w14:textId="77777777" w:rsidR="00CE5322" w:rsidRPr="00CF7CF3" w:rsidRDefault="00CE5322" w:rsidP="00460119">
            <w:pPr>
              <w:spacing w:line="240" w:lineRule="auto"/>
              <w:rPr>
                <w:sz w:val="20"/>
              </w:rPr>
            </w:pPr>
            <w:r w:rsidRPr="00CF7CF3">
              <w:rPr>
                <w:sz w:val="20"/>
              </w:rPr>
              <w:lastRenderedPageBreak/>
              <w:t>формировать элементарные представления: о себе, близких людях, ближайшем предметном окружении;</w:t>
            </w:r>
          </w:p>
        </w:tc>
        <w:tc>
          <w:tcPr>
            <w:tcW w:w="5046" w:type="dxa"/>
            <w:gridSpan w:val="2"/>
            <w:shd w:val="clear" w:color="auto" w:fill="auto"/>
          </w:tcPr>
          <w:p w14:paraId="5883B6D4" w14:textId="77777777" w:rsidR="00CE5322" w:rsidRPr="00CF7CF3" w:rsidRDefault="00CE5322"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14:paraId="156BC45C" w14:textId="77777777" w:rsidTr="00460119">
        <w:trPr>
          <w:jc w:val="center"/>
        </w:trPr>
        <w:tc>
          <w:tcPr>
            <w:tcW w:w="5080" w:type="dxa"/>
            <w:gridSpan w:val="2"/>
            <w:shd w:val="clear" w:color="auto" w:fill="F2F2F2" w:themeFill="background1" w:themeFillShade="F2"/>
          </w:tcPr>
          <w:p w14:paraId="242586A0" w14:textId="77777777" w:rsidR="00CE5322" w:rsidRPr="00CF7CF3" w:rsidRDefault="00CE5322" w:rsidP="00460119">
            <w:pPr>
              <w:spacing w:line="240" w:lineRule="auto"/>
              <w:rPr>
                <w:sz w:val="20"/>
              </w:rPr>
            </w:pPr>
          </w:p>
        </w:tc>
        <w:tc>
          <w:tcPr>
            <w:tcW w:w="5046" w:type="dxa"/>
            <w:gridSpan w:val="2"/>
            <w:shd w:val="clear" w:color="auto" w:fill="auto"/>
          </w:tcPr>
          <w:p w14:paraId="4EAA657E" w14:textId="77777777" w:rsidR="00CE5322" w:rsidRPr="00CF7CF3" w:rsidRDefault="00CE5322" w:rsidP="00460119">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5046" w:type="dxa"/>
            <w:gridSpan w:val="2"/>
            <w:shd w:val="clear" w:color="auto" w:fill="auto"/>
          </w:tcPr>
          <w:p w14:paraId="7A04638B" w14:textId="77777777" w:rsidR="00CE5322" w:rsidRPr="00CF7CF3" w:rsidRDefault="00CE5322"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14:paraId="0DE47EF4" w14:textId="77777777" w:rsidTr="00460119">
        <w:trPr>
          <w:jc w:val="center"/>
        </w:trPr>
        <w:tc>
          <w:tcPr>
            <w:tcW w:w="5080" w:type="dxa"/>
            <w:gridSpan w:val="2"/>
            <w:shd w:val="clear" w:color="auto" w:fill="F2F2F2" w:themeFill="background1" w:themeFillShade="F2"/>
            <w:vAlign w:val="center"/>
          </w:tcPr>
          <w:p w14:paraId="6258B072" w14:textId="77777777" w:rsidR="00CE5322" w:rsidRPr="00CF7CF3" w:rsidRDefault="00CE5322" w:rsidP="00460119">
            <w:pPr>
              <w:spacing w:line="240" w:lineRule="auto"/>
              <w:rPr>
                <w:sz w:val="20"/>
              </w:rPr>
            </w:pPr>
          </w:p>
        </w:tc>
        <w:tc>
          <w:tcPr>
            <w:tcW w:w="5046" w:type="dxa"/>
            <w:gridSpan w:val="2"/>
            <w:shd w:val="clear" w:color="auto" w:fill="F2F2F2" w:themeFill="background1" w:themeFillShade="F2"/>
            <w:vAlign w:val="center"/>
          </w:tcPr>
          <w:p w14:paraId="7F75FA00" w14:textId="77777777" w:rsidR="00CE5322" w:rsidRPr="00CF7CF3" w:rsidRDefault="00CE5322" w:rsidP="00460119">
            <w:pPr>
              <w:spacing w:line="240" w:lineRule="auto"/>
              <w:rPr>
                <w:sz w:val="20"/>
              </w:rPr>
            </w:pPr>
          </w:p>
        </w:tc>
        <w:tc>
          <w:tcPr>
            <w:tcW w:w="5046" w:type="dxa"/>
            <w:gridSpan w:val="2"/>
            <w:vAlign w:val="center"/>
          </w:tcPr>
          <w:p w14:paraId="6C04C41D" w14:textId="77777777" w:rsidR="00CE5322" w:rsidRPr="00CF7CF3" w:rsidRDefault="00CE5322" w:rsidP="00460119">
            <w:pPr>
              <w:spacing w:line="240" w:lineRule="auto"/>
              <w:rPr>
                <w:sz w:val="20"/>
              </w:rPr>
            </w:pPr>
            <w:r w:rsidRPr="00CF7CF3">
              <w:rPr>
                <w:sz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CE5322" w:rsidRPr="00CF7CF3" w14:paraId="69985A41" w14:textId="77777777" w:rsidTr="00460119">
        <w:trPr>
          <w:gridAfter w:val="1"/>
          <w:wAfter w:w="34" w:type="dxa"/>
          <w:jc w:val="center"/>
        </w:trPr>
        <w:tc>
          <w:tcPr>
            <w:tcW w:w="15138" w:type="dxa"/>
            <w:gridSpan w:val="5"/>
            <w:shd w:val="clear" w:color="auto" w:fill="EEECE1" w:themeFill="background2"/>
          </w:tcPr>
          <w:p w14:paraId="11E71835" w14:textId="77777777" w:rsidR="00CE5322" w:rsidRPr="00CF7CF3" w:rsidRDefault="00CE5322" w:rsidP="00460119">
            <w:pPr>
              <w:spacing w:line="240" w:lineRule="auto"/>
              <w:rPr>
                <w:b/>
                <w:sz w:val="20"/>
              </w:rPr>
            </w:pPr>
            <w:r w:rsidRPr="00CF7CF3">
              <w:rPr>
                <w:b/>
                <w:sz w:val="20"/>
              </w:rPr>
              <w:t xml:space="preserve"> Содержание</w:t>
            </w:r>
            <w:r w:rsidRPr="00CF7CF3">
              <w:rPr>
                <w:sz w:val="20"/>
              </w:rPr>
              <w:t xml:space="preserve"> </w:t>
            </w:r>
            <w:r w:rsidRPr="00CF7CF3">
              <w:rPr>
                <w:b/>
                <w:sz w:val="20"/>
              </w:rPr>
              <w:t>образовательной области «Социально-коммуникативное развитие»</w:t>
            </w:r>
          </w:p>
        </w:tc>
      </w:tr>
      <w:tr w:rsidR="00CE5322" w:rsidRPr="00CF7CF3" w14:paraId="452B7D30" w14:textId="77777777" w:rsidTr="00460119">
        <w:trPr>
          <w:gridAfter w:val="1"/>
          <w:wAfter w:w="34" w:type="dxa"/>
          <w:jc w:val="center"/>
        </w:trPr>
        <w:tc>
          <w:tcPr>
            <w:tcW w:w="5046" w:type="dxa"/>
          </w:tcPr>
          <w:p w14:paraId="14CB67E0" w14:textId="77777777" w:rsidR="00CE5322" w:rsidRPr="00CF7CF3" w:rsidRDefault="00CE5322" w:rsidP="00460119">
            <w:pPr>
              <w:spacing w:line="240" w:lineRule="auto"/>
              <w:jc w:val="center"/>
              <w:rPr>
                <w:sz w:val="20"/>
              </w:rPr>
            </w:pPr>
            <w:r w:rsidRPr="00CF7CF3">
              <w:rPr>
                <w:sz w:val="20"/>
              </w:rPr>
              <w:t>от 2-х месяцев до 1 года</w:t>
            </w:r>
          </w:p>
        </w:tc>
        <w:tc>
          <w:tcPr>
            <w:tcW w:w="5046" w:type="dxa"/>
            <w:gridSpan w:val="2"/>
          </w:tcPr>
          <w:p w14:paraId="5A5CC44E" w14:textId="77777777" w:rsidR="00CE5322" w:rsidRPr="00CF7CF3" w:rsidRDefault="00CE5322" w:rsidP="00460119">
            <w:pPr>
              <w:spacing w:line="240" w:lineRule="auto"/>
              <w:jc w:val="center"/>
              <w:rPr>
                <w:sz w:val="20"/>
              </w:rPr>
            </w:pPr>
            <w:r w:rsidRPr="00CF7CF3">
              <w:rPr>
                <w:sz w:val="20"/>
              </w:rPr>
              <w:t>от 1 года до 2-х лет</w:t>
            </w:r>
          </w:p>
        </w:tc>
        <w:tc>
          <w:tcPr>
            <w:tcW w:w="5046" w:type="dxa"/>
            <w:gridSpan w:val="2"/>
          </w:tcPr>
          <w:p w14:paraId="33E3CC90" w14:textId="77777777" w:rsidR="00CE5322" w:rsidRPr="00CF7CF3" w:rsidRDefault="00CE5322" w:rsidP="00460119">
            <w:pPr>
              <w:spacing w:line="240" w:lineRule="auto"/>
              <w:jc w:val="center"/>
              <w:rPr>
                <w:sz w:val="20"/>
              </w:rPr>
            </w:pPr>
            <w:r w:rsidRPr="00CF7CF3">
              <w:rPr>
                <w:sz w:val="20"/>
              </w:rPr>
              <w:t>от 2-х лет до 3-х лет</w:t>
            </w:r>
          </w:p>
        </w:tc>
      </w:tr>
      <w:tr w:rsidR="00CE5322" w:rsidRPr="00CF7CF3" w14:paraId="23243EB4" w14:textId="77777777" w:rsidTr="00460119">
        <w:trPr>
          <w:gridAfter w:val="1"/>
          <w:wAfter w:w="34" w:type="dxa"/>
          <w:jc w:val="center"/>
        </w:trPr>
        <w:tc>
          <w:tcPr>
            <w:tcW w:w="5046" w:type="dxa"/>
            <w:vMerge w:val="restart"/>
          </w:tcPr>
          <w:p w14:paraId="306E8237" w14:textId="77777777" w:rsidR="00CE5322" w:rsidRPr="00CF7CF3" w:rsidRDefault="00CE5322" w:rsidP="00460119">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14:paraId="1A86416A" w14:textId="77777777" w:rsidR="00CE5322" w:rsidRPr="00CF7CF3" w:rsidRDefault="00CE5322" w:rsidP="00460119">
            <w:pPr>
              <w:spacing w:line="240" w:lineRule="auto"/>
              <w:rPr>
                <w:sz w:val="20"/>
              </w:rPr>
            </w:pPr>
            <w:r w:rsidRPr="00CF7CF3">
              <w:rPr>
                <w:sz w:val="20"/>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5046" w:type="dxa"/>
            <w:gridSpan w:val="2"/>
          </w:tcPr>
          <w:p w14:paraId="2B883349" w14:textId="77777777" w:rsidR="00CE5322" w:rsidRPr="00CF7CF3" w:rsidRDefault="00CE5322"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14:paraId="74C54400" w14:textId="77777777" w:rsidTr="00460119">
        <w:trPr>
          <w:gridAfter w:val="1"/>
          <w:wAfter w:w="34" w:type="dxa"/>
          <w:jc w:val="center"/>
        </w:trPr>
        <w:tc>
          <w:tcPr>
            <w:tcW w:w="5046" w:type="dxa"/>
            <w:vMerge/>
          </w:tcPr>
          <w:p w14:paraId="4086484C"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7A905B54" w14:textId="77777777" w:rsidR="00CE5322" w:rsidRPr="00CF7CF3" w:rsidRDefault="00CE5322" w:rsidP="00460119">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5046" w:type="dxa"/>
            <w:gridSpan w:val="2"/>
            <w:shd w:val="clear" w:color="auto" w:fill="FFFFFF" w:themeFill="background1"/>
          </w:tcPr>
          <w:p w14:paraId="0F0CAFE9" w14:textId="77777777" w:rsidR="00CE5322" w:rsidRPr="00CF7CF3" w:rsidRDefault="00CE5322"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14:paraId="3406E994" w14:textId="77777777" w:rsidTr="00460119">
        <w:trPr>
          <w:gridAfter w:val="1"/>
          <w:wAfter w:w="34" w:type="dxa"/>
          <w:trHeight w:val="826"/>
          <w:jc w:val="center"/>
        </w:trPr>
        <w:tc>
          <w:tcPr>
            <w:tcW w:w="5046" w:type="dxa"/>
            <w:vMerge w:val="restart"/>
          </w:tcPr>
          <w:p w14:paraId="4ECEA358" w14:textId="77777777" w:rsidR="00CE5322" w:rsidRPr="00CF7CF3" w:rsidRDefault="00CE5322" w:rsidP="00460119">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14:paraId="685D3DCF" w14:textId="77777777" w:rsidR="00CE5322" w:rsidRPr="00CF7CF3" w:rsidRDefault="00CE5322" w:rsidP="00460119">
            <w:pPr>
              <w:spacing w:line="240" w:lineRule="auto"/>
              <w:rPr>
                <w:sz w:val="20"/>
              </w:rPr>
            </w:pPr>
            <w:r w:rsidRPr="00CF7CF3">
              <w:rPr>
                <w:sz w:val="20"/>
              </w:rPr>
              <w:t>Педагог в беседе и различных формах совместной деятельности формирует:</w:t>
            </w:r>
          </w:p>
          <w:p w14:paraId="5C191C0B" w14:textId="77777777" w:rsidR="00CE5322" w:rsidRPr="00CF7CF3" w:rsidRDefault="00CE5322" w:rsidP="00E04FBF">
            <w:pPr>
              <w:pStyle w:val="ad"/>
              <w:numPr>
                <w:ilvl w:val="0"/>
                <w:numId w:val="97"/>
              </w:numPr>
              <w:spacing w:line="240" w:lineRule="auto"/>
              <w:rPr>
                <w:sz w:val="20"/>
              </w:rPr>
            </w:pPr>
            <w:r w:rsidRPr="00CF7CF3">
              <w:rPr>
                <w:sz w:val="20"/>
              </w:rPr>
              <w:t>элементарные представления ребенка о себе,</w:t>
            </w:r>
          </w:p>
          <w:p w14:paraId="4A55B6C6" w14:textId="77777777" w:rsidR="00CE5322" w:rsidRPr="00CF7CF3" w:rsidRDefault="00CE5322" w:rsidP="00E04FBF">
            <w:pPr>
              <w:pStyle w:val="ad"/>
              <w:numPr>
                <w:ilvl w:val="0"/>
                <w:numId w:val="97"/>
              </w:numPr>
              <w:spacing w:line="240" w:lineRule="auto"/>
              <w:rPr>
                <w:sz w:val="20"/>
              </w:rPr>
            </w:pPr>
            <w:r w:rsidRPr="00CF7CF3">
              <w:rPr>
                <w:sz w:val="20"/>
              </w:rPr>
              <w:t xml:space="preserve">своем имени, </w:t>
            </w:r>
          </w:p>
          <w:p w14:paraId="5551AF88" w14:textId="77777777" w:rsidR="00CE5322" w:rsidRPr="00CF7CF3" w:rsidRDefault="00CE5322" w:rsidP="00E04FBF">
            <w:pPr>
              <w:pStyle w:val="ad"/>
              <w:numPr>
                <w:ilvl w:val="0"/>
                <w:numId w:val="97"/>
              </w:numPr>
              <w:spacing w:line="240" w:lineRule="auto"/>
              <w:rPr>
                <w:sz w:val="20"/>
              </w:rPr>
            </w:pPr>
            <w:r w:rsidRPr="00CF7CF3">
              <w:rPr>
                <w:sz w:val="20"/>
              </w:rPr>
              <w:t xml:space="preserve">внешнем виде, </w:t>
            </w:r>
          </w:p>
          <w:p w14:paraId="39C7D9EF" w14:textId="77777777" w:rsidR="00CE5322" w:rsidRPr="00CF7CF3" w:rsidRDefault="00CE5322" w:rsidP="00E04FBF">
            <w:pPr>
              <w:pStyle w:val="ad"/>
              <w:numPr>
                <w:ilvl w:val="0"/>
                <w:numId w:val="97"/>
              </w:numPr>
              <w:spacing w:line="240" w:lineRule="auto"/>
              <w:rPr>
                <w:sz w:val="20"/>
              </w:rPr>
            </w:pPr>
            <w:r w:rsidRPr="00CF7CF3">
              <w:rPr>
                <w:sz w:val="20"/>
              </w:rPr>
              <w:t>половой принадлежности (мальчик, девочка)</w:t>
            </w:r>
          </w:p>
          <w:p w14:paraId="43008462" w14:textId="77777777" w:rsidR="00CE5322" w:rsidRPr="00CF7CF3" w:rsidRDefault="00CE5322" w:rsidP="00E04FBF">
            <w:pPr>
              <w:pStyle w:val="ad"/>
              <w:numPr>
                <w:ilvl w:val="0"/>
                <w:numId w:val="97"/>
              </w:numPr>
              <w:spacing w:line="240" w:lineRule="auto"/>
              <w:rPr>
                <w:sz w:val="20"/>
              </w:rPr>
            </w:pPr>
            <w:r w:rsidRPr="00CF7CF3">
              <w:rPr>
                <w:sz w:val="20"/>
              </w:rPr>
              <w:t xml:space="preserve">по внешним признакам (одежда, прическа); </w:t>
            </w:r>
          </w:p>
          <w:p w14:paraId="05E38649" w14:textId="77777777" w:rsidR="00CE5322" w:rsidRPr="00CF7CF3" w:rsidRDefault="00CE5322" w:rsidP="00E04FBF">
            <w:pPr>
              <w:pStyle w:val="ad"/>
              <w:numPr>
                <w:ilvl w:val="0"/>
                <w:numId w:val="97"/>
              </w:numPr>
              <w:spacing w:line="240" w:lineRule="auto"/>
              <w:rPr>
                <w:sz w:val="20"/>
              </w:rPr>
            </w:pPr>
            <w:r w:rsidRPr="00CF7CF3">
              <w:rPr>
                <w:sz w:val="20"/>
              </w:rPr>
              <w:t xml:space="preserve">о близких людях; </w:t>
            </w:r>
          </w:p>
          <w:p w14:paraId="04A35A77" w14:textId="77777777" w:rsidR="00CE5322" w:rsidRPr="00CF7CF3" w:rsidRDefault="00CE5322" w:rsidP="00E04FBF">
            <w:pPr>
              <w:pStyle w:val="ad"/>
              <w:numPr>
                <w:ilvl w:val="0"/>
                <w:numId w:val="97"/>
              </w:numPr>
              <w:spacing w:line="240" w:lineRule="auto"/>
              <w:rPr>
                <w:sz w:val="20"/>
              </w:rPr>
            </w:pPr>
            <w:r w:rsidRPr="00CF7CF3">
              <w:rPr>
                <w:sz w:val="20"/>
              </w:rPr>
              <w:t>о ближайшем предметном окружении.</w:t>
            </w:r>
          </w:p>
        </w:tc>
        <w:tc>
          <w:tcPr>
            <w:tcW w:w="5046" w:type="dxa"/>
            <w:gridSpan w:val="2"/>
            <w:shd w:val="clear" w:color="auto" w:fill="FFFFFF" w:themeFill="background1"/>
          </w:tcPr>
          <w:p w14:paraId="09D246B3" w14:textId="77777777" w:rsidR="00CE5322" w:rsidRPr="00CF7CF3" w:rsidRDefault="00CE5322" w:rsidP="00460119">
            <w:pPr>
              <w:spacing w:line="240" w:lineRule="auto"/>
              <w:rPr>
                <w:sz w:val="20"/>
              </w:rPr>
            </w:pPr>
            <w:r w:rsidRPr="00CF7CF3">
              <w:rPr>
                <w:sz w:val="20"/>
              </w:rPr>
              <w:t>Показывает и называет ребенку:</w:t>
            </w:r>
          </w:p>
          <w:p w14:paraId="62EEEEBB" w14:textId="77777777" w:rsidR="00CE5322" w:rsidRPr="00CF7CF3" w:rsidRDefault="00CE5322" w:rsidP="00E04FBF">
            <w:pPr>
              <w:pStyle w:val="ad"/>
              <w:numPr>
                <w:ilvl w:val="0"/>
                <w:numId w:val="98"/>
              </w:numPr>
              <w:spacing w:line="240" w:lineRule="auto"/>
              <w:rPr>
                <w:sz w:val="20"/>
              </w:rPr>
            </w:pPr>
            <w:r w:rsidRPr="00CF7CF3">
              <w:rPr>
                <w:sz w:val="20"/>
              </w:rPr>
              <w:t xml:space="preserve">основные части тела и лица человека, </w:t>
            </w:r>
          </w:p>
          <w:p w14:paraId="0349747F" w14:textId="77777777" w:rsidR="00CE5322" w:rsidRPr="00CF7CF3" w:rsidRDefault="00460119" w:rsidP="00E04FBF">
            <w:pPr>
              <w:pStyle w:val="ad"/>
              <w:numPr>
                <w:ilvl w:val="0"/>
                <w:numId w:val="98"/>
              </w:numPr>
              <w:spacing w:line="240" w:lineRule="auto"/>
              <w:rPr>
                <w:sz w:val="20"/>
              </w:rPr>
            </w:pPr>
            <w:r>
              <w:rPr>
                <w:sz w:val="20"/>
              </w:rPr>
              <w:t>его действия.</w:t>
            </w:r>
          </w:p>
        </w:tc>
      </w:tr>
      <w:tr w:rsidR="00CE5322" w:rsidRPr="00CF7CF3" w14:paraId="75C7908F" w14:textId="77777777" w:rsidTr="00460119">
        <w:trPr>
          <w:gridAfter w:val="1"/>
          <w:wAfter w:w="34" w:type="dxa"/>
          <w:trHeight w:val="1656"/>
          <w:jc w:val="center"/>
        </w:trPr>
        <w:tc>
          <w:tcPr>
            <w:tcW w:w="5046" w:type="dxa"/>
            <w:vMerge/>
          </w:tcPr>
          <w:p w14:paraId="083BAA83" w14:textId="77777777" w:rsidR="00CE5322" w:rsidRPr="00CF7CF3" w:rsidRDefault="00CE5322" w:rsidP="00460119">
            <w:pPr>
              <w:spacing w:line="240" w:lineRule="auto"/>
              <w:rPr>
                <w:sz w:val="20"/>
              </w:rPr>
            </w:pPr>
          </w:p>
        </w:tc>
        <w:tc>
          <w:tcPr>
            <w:tcW w:w="5046" w:type="dxa"/>
            <w:gridSpan w:val="2"/>
            <w:vMerge/>
            <w:shd w:val="clear" w:color="auto" w:fill="FFFFFF" w:themeFill="background1"/>
          </w:tcPr>
          <w:p w14:paraId="7409229A"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1D8164EF" w14:textId="77777777" w:rsidR="00CE5322" w:rsidRPr="00CF7CF3" w:rsidRDefault="00CE5322" w:rsidP="00460119">
            <w:pPr>
              <w:spacing w:line="240" w:lineRule="auto"/>
              <w:rPr>
                <w:sz w:val="20"/>
              </w:rPr>
            </w:pPr>
            <w:r w:rsidRPr="00CF7CF3">
              <w:rPr>
                <w:sz w:val="20"/>
              </w:rPr>
              <w:t>Оказывает помощь детям в определении:</w:t>
            </w:r>
          </w:p>
          <w:p w14:paraId="0809E963" w14:textId="77777777" w:rsidR="00CE5322" w:rsidRPr="00CF7CF3" w:rsidRDefault="00CE5322" w:rsidP="00460119">
            <w:pPr>
              <w:spacing w:line="240" w:lineRule="auto"/>
              <w:rPr>
                <w:sz w:val="20"/>
              </w:rPr>
            </w:pPr>
            <w:r w:rsidRPr="00CF7CF3">
              <w:rPr>
                <w:sz w:val="20"/>
              </w:rPr>
              <w:t>-особенностей внешнего вида мальчиков и девочек, их одежды, причесок,</w:t>
            </w:r>
          </w:p>
          <w:p w14:paraId="7F4B3628" w14:textId="77777777" w:rsidR="00CE5322" w:rsidRPr="00CF7CF3" w:rsidRDefault="00CE5322" w:rsidP="00460119">
            <w:pPr>
              <w:spacing w:line="240" w:lineRule="auto"/>
              <w:rPr>
                <w:sz w:val="20"/>
              </w:rPr>
            </w:pPr>
            <w:r w:rsidRPr="00CF7CF3">
              <w:rPr>
                <w:sz w:val="20"/>
              </w:rPr>
              <w:t xml:space="preserve">-предпочитаемых игрушек, </w:t>
            </w:r>
          </w:p>
          <w:p w14:paraId="03698968" w14:textId="77777777" w:rsidR="00CE5322" w:rsidRPr="00CF7CF3" w:rsidRDefault="00CE5322" w:rsidP="00460119">
            <w:pPr>
              <w:spacing w:line="240" w:lineRule="auto"/>
              <w:rPr>
                <w:sz w:val="20"/>
              </w:rPr>
            </w:pPr>
            <w:r w:rsidRPr="00CF7CF3">
              <w:rPr>
                <w:sz w:val="20"/>
              </w:rPr>
              <w:t xml:space="preserve">-задает детям вопросы уточняющего или проблемного характера, </w:t>
            </w:r>
          </w:p>
          <w:p w14:paraId="02C90B6A" w14:textId="77777777" w:rsidR="00CE5322" w:rsidRPr="00CF7CF3" w:rsidRDefault="00CE5322"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14:paraId="6894F5EE" w14:textId="77777777" w:rsidTr="00460119">
        <w:trPr>
          <w:gridAfter w:val="1"/>
          <w:wAfter w:w="34" w:type="dxa"/>
          <w:jc w:val="center"/>
        </w:trPr>
        <w:tc>
          <w:tcPr>
            <w:tcW w:w="5046" w:type="dxa"/>
            <w:vMerge/>
          </w:tcPr>
          <w:p w14:paraId="0401C0DB" w14:textId="77777777" w:rsidR="00CE5322" w:rsidRPr="00CF7CF3" w:rsidRDefault="00CE5322" w:rsidP="00460119">
            <w:pPr>
              <w:spacing w:line="240" w:lineRule="auto"/>
              <w:rPr>
                <w:sz w:val="20"/>
              </w:rPr>
            </w:pPr>
          </w:p>
        </w:tc>
        <w:tc>
          <w:tcPr>
            <w:tcW w:w="5046" w:type="dxa"/>
            <w:gridSpan w:val="2"/>
            <w:vMerge/>
            <w:shd w:val="clear" w:color="auto" w:fill="FFFFFF" w:themeFill="background1"/>
          </w:tcPr>
          <w:p w14:paraId="52504230" w14:textId="77777777" w:rsidR="00CE5322" w:rsidRPr="00CF7CF3" w:rsidRDefault="00CE5322" w:rsidP="00460119">
            <w:pPr>
              <w:spacing w:line="240" w:lineRule="auto"/>
              <w:rPr>
                <w:sz w:val="20"/>
                <w:highlight w:val="yellow"/>
              </w:rPr>
            </w:pPr>
          </w:p>
        </w:tc>
        <w:tc>
          <w:tcPr>
            <w:tcW w:w="5046" w:type="dxa"/>
            <w:gridSpan w:val="2"/>
            <w:shd w:val="clear" w:color="auto" w:fill="FFFFFF" w:themeFill="background1"/>
          </w:tcPr>
          <w:p w14:paraId="6C0800DA" w14:textId="77777777" w:rsidR="00CE5322" w:rsidRPr="00CF7CF3" w:rsidRDefault="00CE5322" w:rsidP="00460119">
            <w:pPr>
              <w:spacing w:line="240" w:lineRule="auto"/>
              <w:rPr>
                <w:sz w:val="20"/>
              </w:rPr>
            </w:pPr>
            <w:r w:rsidRPr="00CF7CF3">
              <w:rPr>
                <w:sz w:val="20"/>
              </w:rPr>
              <w:t xml:space="preserve">Педагог формирует представление детей о </w:t>
            </w:r>
          </w:p>
          <w:p w14:paraId="0A15AE19" w14:textId="77777777" w:rsidR="00CE5322" w:rsidRPr="00CF7CF3" w:rsidRDefault="00CE5322" w:rsidP="00460119">
            <w:pPr>
              <w:spacing w:line="240" w:lineRule="auto"/>
              <w:rPr>
                <w:sz w:val="20"/>
              </w:rPr>
            </w:pPr>
            <w:r w:rsidRPr="00CF7CF3">
              <w:rPr>
                <w:sz w:val="20"/>
              </w:rPr>
              <w:t xml:space="preserve">-простых предметах своей одежды, обозначает словами каждый предмет одежды, </w:t>
            </w:r>
          </w:p>
          <w:p w14:paraId="7CC4B524" w14:textId="77777777" w:rsidR="00CE5322" w:rsidRPr="00CF7CF3" w:rsidRDefault="00CE5322" w:rsidP="00460119">
            <w:pPr>
              <w:spacing w:line="240" w:lineRule="auto"/>
              <w:rPr>
                <w:sz w:val="20"/>
              </w:rPr>
            </w:pPr>
            <w:r w:rsidRPr="00CF7CF3">
              <w:rPr>
                <w:sz w:val="20"/>
              </w:rPr>
              <w:t xml:space="preserve">-рассказывает детям о назначении предметов одежды, </w:t>
            </w:r>
          </w:p>
          <w:p w14:paraId="216631E6" w14:textId="77777777" w:rsidR="00CE5322" w:rsidRPr="00CF7CF3" w:rsidRDefault="00CE5322" w:rsidP="00460119">
            <w:pPr>
              <w:spacing w:line="240" w:lineRule="auto"/>
              <w:rPr>
                <w:sz w:val="20"/>
              </w:rPr>
            </w:pPr>
            <w:r w:rsidRPr="00CF7CF3">
              <w:rPr>
                <w:sz w:val="20"/>
              </w:rPr>
              <w:lastRenderedPageBreak/>
              <w:t>-способах их использования (надевание колготок, футболок и тому подобное).</w:t>
            </w:r>
          </w:p>
        </w:tc>
      </w:tr>
      <w:tr w:rsidR="00CE5322" w:rsidRPr="00CF7CF3" w14:paraId="7D2676E5" w14:textId="77777777" w:rsidTr="00460119">
        <w:trPr>
          <w:gridAfter w:val="1"/>
          <w:wAfter w:w="34" w:type="dxa"/>
          <w:jc w:val="center"/>
        </w:trPr>
        <w:tc>
          <w:tcPr>
            <w:tcW w:w="5046" w:type="dxa"/>
            <w:vMerge w:val="restart"/>
          </w:tcPr>
          <w:p w14:paraId="35ABA033" w14:textId="77777777" w:rsidR="00CE5322" w:rsidRPr="00CF7CF3" w:rsidRDefault="00CE5322" w:rsidP="00460119">
            <w:pPr>
              <w:spacing w:line="240" w:lineRule="auto"/>
              <w:rPr>
                <w:sz w:val="20"/>
              </w:rPr>
            </w:pPr>
          </w:p>
        </w:tc>
        <w:tc>
          <w:tcPr>
            <w:tcW w:w="5046" w:type="dxa"/>
            <w:gridSpan w:val="2"/>
            <w:vMerge w:val="restart"/>
            <w:shd w:val="clear" w:color="auto" w:fill="FFFFFF" w:themeFill="background1"/>
          </w:tcPr>
          <w:p w14:paraId="142D9E38"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351B8E14" w14:textId="77777777" w:rsidR="00CE5322" w:rsidRPr="00CF7CF3" w:rsidRDefault="00CE5322"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14:paraId="4A2D32E6" w14:textId="77777777" w:rsidTr="00460119">
        <w:trPr>
          <w:gridAfter w:val="1"/>
          <w:wAfter w:w="34" w:type="dxa"/>
          <w:jc w:val="center"/>
        </w:trPr>
        <w:tc>
          <w:tcPr>
            <w:tcW w:w="5046" w:type="dxa"/>
            <w:vMerge/>
          </w:tcPr>
          <w:p w14:paraId="47AC2308" w14:textId="77777777" w:rsidR="00CE5322" w:rsidRPr="00CF7CF3" w:rsidRDefault="00CE5322" w:rsidP="00460119">
            <w:pPr>
              <w:spacing w:line="240" w:lineRule="auto"/>
              <w:rPr>
                <w:sz w:val="20"/>
              </w:rPr>
            </w:pPr>
          </w:p>
        </w:tc>
        <w:tc>
          <w:tcPr>
            <w:tcW w:w="5046" w:type="dxa"/>
            <w:gridSpan w:val="2"/>
            <w:vMerge/>
            <w:shd w:val="clear" w:color="auto" w:fill="FFFFFF" w:themeFill="background1"/>
          </w:tcPr>
          <w:p w14:paraId="31C8BCDA"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7D01D3F4" w14:textId="77777777" w:rsidR="00CE5322" w:rsidRPr="00CF7CF3" w:rsidRDefault="00CE5322"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14:paraId="674EDF84" w14:textId="77777777" w:rsidTr="00460119">
        <w:trPr>
          <w:gridAfter w:val="1"/>
          <w:wAfter w:w="34" w:type="dxa"/>
          <w:trHeight w:val="1156"/>
          <w:jc w:val="center"/>
        </w:trPr>
        <w:tc>
          <w:tcPr>
            <w:tcW w:w="5046" w:type="dxa"/>
            <w:vMerge w:val="restart"/>
            <w:shd w:val="clear" w:color="auto" w:fill="F2F2F2" w:themeFill="background1" w:themeFillShade="F2"/>
          </w:tcPr>
          <w:p w14:paraId="430673C0" w14:textId="77777777" w:rsidR="00CE5322" w:rsidRPr="00CF7CF3" w:rsidRDefault="00CE5322" w:rsidP="00460119">
            <w:pPr>
              <w:spacing w:line="240" w:lineRule="auto"/>
              <w:rPr>
                <w:sz w:val="20"/>
              </w:rPr>
            </w:pPr>
          </w:p>
        </w:tc>
        <w:tc>
          <w:tcPr>
            <w:tcW w:w="5046" w:type="dxa"/>
            <w:gridSpan w:val="2"/>
            <w:vMerge w:val="restart"/>
            <w:shd w:val="clear" w:color="auto" w:fill="FFFFFF" w:themeFill="background1"/>
          </w:tcPr>
          <w:p w14:paraId="6993708D" w14:textId="77777777" w:rsidR="00CE5322" w:rsidRPr="00CF7CF3" w:rsidRDefault="00CE5322" w:rsidP="00460119">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5046" w:type="dxa"/>
            <w:gridSpan w:val="2"/>
            <w:shd w:val="clear" w:color="auto" w:fill="FFFFFF" w:themeFill="background1"/>
          </w:tcPr>
          <w:p w14:paraId="5851CF53" w14:textId="77777777" w:rsidR="00CE5322" w:rsidRPr="00CF7CF3" w:rsidRDefault="00CE5322"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p w14:paraId="558B97E4" w14:textId="77777777" w:rsidR="00CE5322" w:rsidRPr="00CF7CF3" w:rsidRDefault="00CE5322" w:rsidP="00460119">
            <w:pPr>
              <w:spacing w:line="240" w:lineRule="auto"/>
              <w:rPr>
                <w:sz w:val="20"/>
              </w:rPr>
            </w:pPr>
          </w:p>
        </w:tc>
      </w:tr>
      <w:tr w:rsidR="00CE5322" w:rsidRPr="00CF7CF3" w14:paraId="79550790" w14:textId="77777777" w:rsidTr="00460119">
        <w:trPr>
          <w:gridAfter w:val="1"/>
          <w:wAfter w:w="34" w:type="dxa"/>
          <w:trHeight w:val="1518"/>
          <w:jc w:val="center"/>
        </w:trPr>
        <w:tc>
          <w:tcPr>
            <w:tcW w:w="5046" w:type="dxa"/>
            <w:vMerge/>
            <w:shd w:val="clear" w:color="auto" w:fill="F2F2F2" w:themeFill="background1" w:themeFillShade="F2"/>
          </w:tcPr>
          <w:p w14:paraId="57E1B50D" w14:textId="77777777" w:rsidR="00CE5322" w:rsidRPr="00CF7CF3" w:rsidRDefault="00CE5322" w:rsidP="00460119">
            <w:pPr>
              <w:spacing w:line="240" w:lineRule="auto"/>
              <w:rPr>
                <w:sz w:val="20"/>
              </w:rPr>
            </w:pPr>
          </w:p>
        </w:tc>
        <w:tc>
          <w:tcPr>
            <w:tcW w:w="5046" w:type="dxa"/>
            <w:gridSpan w:val="2"/>
            <w:vMerge/>
            <w:shd w:val="clear" w:color="auto" w:fill="FFFFFF" w:themeFill="background1"/>
          </w:tcPr>
          <w:p w14:paraId="08EB955C"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50CD9189" w14:textId="77777777" w:rsidR="00CE5322" w:rsidRPr="00CF7CF3" w:rsidRDefault="00CE5322"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14:paraId="3A16EB5F" w14:textId="77777777" w:rsidTr="00460119">
        <w:trPr>
          <w:gridAfter w:val="1"/>
          <w:wAfter w:w="34" w:type="dxa"/>
          <w:jc w:val="center"/>
        </w:trPr>
        <w:tc>
          <w:tcPr>
            <w:tcW w:w="5046" w:type="dxa"/>
            <w:vMerge/>
            <w:shd w:val="clear" w:color="auto" w:fill="F2F2F2" w:themeFill="background1" w:themeFillShade="F2"/>
          </w:tcPr>
          <w:p w14:paraId="4E101480" w14:textId="77777777" w:rsidR="00CE5322" w:rsidRPr="00CF7CF3" w:rsidRDefault="00CE5322" w:rsidP="00460119">
            <w:pPr>
              <w:spacing w:line="240" w:lineRule="auto"/>
              <w:rPr>
                <w:sz w:val="20"/>
              </w:rPr>
            </w:pPr>
          </w:p>
        </w:tc>
        <w:tc>
          <w:tcPr>
            <w:tcW w:w="5046" w:type="dxa"/>
            <w:gridSpan w:val="2"/>
            <w:vMerge/>
            <w:shd w:val="clear" w:color="auto" w:fill="FFFFFF" w:themeFill="background1"/>
          </w:tcPr>
          <w:p w14:paraId="59EF4FA2"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4CCEF196" w14:textId="77777777" w:rsidR="00CE5322" w:rsidRPr="00CF7CF3" w:rsidRDefault="00CE5322"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14:paraId="06FC338B" w14:textId="77777777" w:rsidTr="00460119">
        <w:trPr>
          <w:gridAfter w:val="1"/>
          <w:wAfter w:w="34" w:type="dxa"/>
          <w:jc w:val="center"/>
        </w:trPr>
        <w:tc>
          <w:tcPr>
            <w:tcW w:w="5046" w:type="dxa"/>
            <w:vMerge w:val="restart"/>
            <w:shd w:val="clear" w:color="auto" w:fill="F2F2F2" w:themeFill="background1" w:themeFillShade="F2"/>
          </w:tcPr>
          <w:p w14:paraId="1C507A39"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566DA6F6" w14:textId="77777777" w:rsidR="00CE5322" w:rsidRPr="00CF7CF3" w:rsidRDefault="00CE5322" w:rsidP="00460119">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5046" w:type="dxa"/>
            <w:gridSpan w:val="2"/>
            <w:shd w:val="clear" w:color="auto" w:fill="FFFFFF" w:themeFill="background1"/>
          </w:tcPr>
          <w:p w14:paraId="47AB056E" w14:textId="77777777" w:rsidR="00CE5322" w:rsidRPr="00CF7CF3" w:rsidRDefault="00CE5322"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14:paraId="45F59524" w14:textId="77777777" w:rsidTr="00460119">
        <w:trPr>
          <w:gridAfter w:val="1"/>
          <w:wAfter w:w="34" w:type="dxa"/>
          <w:jc w:val="center"/>
        </w:trPr>
        <w:tc>
          <w:tcPr>
            <w:tcW w:w="5046" w:type="dxa"/>
            <w:vMerge/>
            <w:shd w:val="clear" w:color="auto" w:fill="F2F2F2" w:themeFill="background1" w:themeFillShade="F2"/>
          </w:tcPr>
          <w:p w14:paraId="14520229" w14:textId="77777777" w:rsidR="00CE5322" w:rsidRPr="00CF7CF3" w:rsidRDefault="00CE5322" w:rsidP="00460119">
            <w:pPr>
              <w:spacing w:line="240" w:lineRule="auto"/>
              <w:rPr>
                <w:sz w:val="20"/>
              </w:rPr>
            </w:pPr>
          </w:p>
        </w:tc>
        <w:tc>
          <w:tcPr>
            <w:tcW w:w="5046" w:type="dxa"/>
            <w:gridSpan w:val="2"/>
            <w:shd w:val="clear" w:color="auto" w:fill="F2F2F2" w:themeFill="background1" w:themeFillShade="F2"/>
          </w:tcPr>
          <w:p w14:paraId="2929AE3F" w14:textId="77777777" w:rsidR="00CE5322" w:rsidRPr="00CF7CF3" w:rsidRDefault="00CE5322" w:rsidP="00460119">
            <w:pPr>
              <w:spacing w:line="240" w:lineRule="auto"/>
              <w:rPr>
                <w:sz w:val="20"/>
              </w:rPr>
            </w:pPr>
          </w:p>
        </w:tc>
        <w:tc>
          <w:tcPr>
            <w:tcW w:w="5046" w:type="dxa"/>
            <w:gridSpan w:val="2"/>
            <w:shd w:val="clear" w:color="auto" w:fill="FFFFFF" w:themeFill="background1"/>
          </w:tcPr>
          <w:p w14:paraId="3F0E6813" w14:textId="77777777" w:rsidR="00CE5322" w:rsidRPr="00CF7CF3" w:rsidRDefault="00CE5322" w:rsidP="00460119">
            <w:pPr>
              <w:spacing w:line="240" w:lineRule="auto"/>
              <w:rPr>
                <w:sz w:val="20"/>
              </w:rPr>
            </w:pPr>
            <w:r w:rsidRPr="00CF7CF3">
              <w:rPr>
                <w:sz w:val="20"/>
              </w:rPr>
              <w:t>Педагог поддерживает желание детей познавать пространство своей группы,</w:t>
            </w:r>
          </w:p>
          <w:p w14:paraId="26BB7BCB" w14:textId="77777777" w:rsidR="00CE5322" w:rsidRPr="00CF7CF3" w:rsidRDefault="00CE5322" w:rsidP="00E04FBF">
            <w:pPr>
              <w:pStyle w:val="ad"/>
              <w:numPr>
                <w:ilvl w:val="0"/>
                <w:numId w:val="99"/>
              </w:numPr>
              <w:spacing w:line="240" w:lineRule="auto"/>
              <w:rPr>
                <w:sz w:val="20"/>
              </w:rPr>
            </w:pPr>
            <w:r w:rsidRPr="00CF7CF3">
              <w:rPr>
                <w:sz w:val="20"/>
              </w:rPr>
              <w:t xml:space="preserve">узнавать вход в группу, </w:t>
            </w:r>
          </w:p>
          <w:p w14:paraId="0188DAE4" w14:textId="77777777" w:rsidR="00CE5322" w:rsidRPr="00CF7CF3" w:rsidRDefault="00CE5322" w:rsidP="00E04FBF">
            <w:pPr>
              <w:pStyle w:val="ad"/>
              <w:numPr>
                <w:ilvl w:val="0"/>
                <w:numId w:val="99"/>
              </w:numPr>
              <w:spacing w:line="240" w:lineRule="auto"/>
              <w:rPr>
                <w:sz w:val="20"/>
              </w:rPr>
            </w:pPr>
            <w:r w:rsidRPr="00CF7CF3">
              <w:rPr>
                <w:sz w:val="20"/>
              </w:rPr>
              <w:t xml:space="preserve">ее расположение на этаже, </w:t>
            </w:r>
          </w:p>
          <w:p w14:paraId="7A41FC85" w14:textId="77777777" w:rsidR="00CE5322" w:rsidRPr="00CF7CF3" w:rsidRDefault="00CE5322" w:rsidP="00E04FBF">
            <w:pPr>
              <w:pStyle w:val="ad"/>
              <w:numPr>
                <w:ilvl w:val="0"/>
                <w:numId w:val="99"/>
              </w:numPr>
              <w:spacing w:line="240" w:lineRule="auto"/>
              <w:rPr>
                <w:sz w:val="20"/>
              </w:rPr>
            </w:pPr>
            <w:r w:rsidRPr="00CF7CF3">
              <w:rPr>
                <w:sz w:val="20"/>
              </w:rPr>
              <w:t>педагогов, которые работают с детьми.</w:t>
            </w:r>
          </w:p>
          <w:p w14:paraId="50817426" w14:textId="77777777" w:rsidR="00CE5322" w:rsidRPr="00CF7CF3" w:rsidRDefault="00CE5322" w:rsidP="00460119">
            <w:pPr>
              <w:spacing w:line="240" w:lineRule="auto"/>
              <w:rPr>
                <w:sz w:val="20"/>
              </w:rPr>
            </w:pPr>
            <w:r w:rsidRPr="00CF7CF3">
              <w:rPr>
                <w:sz w:val="20"/>
              </w:rPr>
              <w:t xml:space="preserve">Рассматривает с детьми пространство группы, </w:t>
            </w:r>
          </w:p>
          <w:p w14:paraId="1151C886" w14:textId="77777777" w:rsidR="00CE5322" w:rsidRPr="00CF7CF3" w:rsidRDefault="00CE5322" w:rsidP="00E04FBF">
            <w:pPr>
              <w:pStyle w:val="ad"/>
              <w:numPr>
                <w:ilvl w:val="0"/>
                <w:numId w:val="100"/>
              </w:numPr>
              <w:spacing w:line="240" w:lineRule="auto"/>
              <w:ind w:left="681" w:hanging="425"/>
              <w:rPr>
                <w:sz w:val="20"/>
              </w:rPr>
            </w:pPr>
            <w:r w:rsidRPr="00CF7CF3">
              <w:rPr>
                <w:sz w:val="20"/>
              </w:rPr>
              <w:t xml:space="preserve">назначение каждого помещения, </w:t>
            </w:r>
          </w:p>
          <w:p w14:paraId="098673AE" w14:textId="77777777" w:rsidR="00CE5322" w:rsidRPr="00CF7CF3" w:rsidRDefault="00CE5322" w:rsidP="00E04FBF">
            <w:pPr>
              <w:pStyle w:val="ad"/>
              <w:numPr>
                <w:ilvl w:val="0"/>
                <w:numId w:val="100"/>
              </w:numPr>
              <w:spacing w:line="240" w:lineRule="auto"/>
              <w:ind w:left="681" w:hanging="425"/>
              <w:rPr>
                <w:sz w:val="20"/>
              </w:rPr>
            </w:pPr>
            <w:r w:rsidRPr="00CF7CF3">
              <w:rPr>
                <w:sz w:val="20"/>
              </w:rPr>
              <w:t xml:space="preserve">его наполнение, </w:t>
            </w:r>
          </w:p>
          <w:p w14:paraId="06109A21" w14:textId="77777777" w:rsidR="00CE5322" w:rsidRPr="00CF7CF3" w:rsidRDefault="00CE5322" w:rsidP="00E04FBF">
            <w:pPr>
              <w:pStyle w:val="ad"/>
              <w:numPr>
                <w:ilvl w:val="0"/>
                <w:numId w:val="100"/>
              </w:numPr>
              <w:spacing w:line="240" w:lineRule="auto"/>
              <w:ind w:left="681" w:hanging="425"/>
              <w:rPr>
                <w:sz w:val="20"/>
              </w:rPr>
            </w:pPr>
            <w:r w:rsidRPr="00CF7CF3">
              <w:rPr>
                <w:sz w:val="20"/>
              </w:rPr>
              <w:t>помогает детям ориентироваться в пространстве группы.</w:t>
            </w:r>
          </w:p>
        </w:tc>
      </w:tr>
    </w:tbl>
    <w:p w14:paraId="796765E9" w14:textId="77777777"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14:paraId="0EBD81B3" w14:textId="77777777" w:rsidR="00460119" w:rsidRDefault="00460119">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235"/>
        <w:gridCol w:w="540"/>
        <w:gridCol w:w="7"/>
      </w:tblGrid>
      <w:tr w:rsidR="00CE5322" w:rsidRPr="00CF7CF3" w14:paraId="12B18328" w14:textId="77777777" w:rsidTr="00CE5322">
        <w:trPr>
          <w:gridAfter w:val="2"/>
          <w:wAfter w:w="547" w:type="dxa"/>
          <w:jc w:val="center"/>
        </w:trPr>
        <w:tc>
          <w:tcPr>
            <w:tcW w:w="14560" w:type="dxa"/>
            <w:gridSpan w:val="13"/>
            <w:shd w:val="clear" w:color="auto" w:fill="EEECE1" w:themeFill="background2"/>
          </w:tcPr>
          <w:p w14:paraId="172572CB" w14:textId="77777777" w:rsidR="00CE5322" w:rsidRPr="00CF7CF3" w:rsidRDefault="00CE5322" w:rsidP="00460119">
            <w:pPr>
              <w:spacing w:line="240" w:lineRule="auto"/>
              <w:rPr>
                <w:b/>
                <w:sz w:val="20"/>
              </w:rPr>
            </w:pPr>
            <w:r w:rsidRPr="00CF7CF3">
              <w:rPr>
                <w:b/>
                <w:sz w:val="20"/>
              </w:rPr>
              <w:t>СОЦИАЛЬНО-КОММУНИКАТИВНОЕ РАЗВИТИЕ</w:t>
            </w:r>
          </w:p>
        </w:tc>
      </w:tr>
      <w:tr w:rsidR="00CE5322" w:rsidRPr="00CF7CF3" w14:paraId="2FC7DE7C" w14:textId="77777777" w:rsidTr="00CE5322">
        <w:trPr>
          <w:gridAfter w:val="2"/>
          <w:wAfter w:w="547" w:type="dxa"/>
          <w:jc w:val="center"/>
        </w:trPr>
        <w:tc>
          <w:tcPr>
            <w:tcW w:w="14560" w:type="dxa"/>
            <w:gridSpan w:val="13"/>
            <w:shd w:val="clear" w:color="auto" w:fill="EEECE1" w:themeFill="background2"/>
          </w:tcPr>
          <w:p w14:paraId="3F014BDB" w14:textId="77777777" w:rsidR="00CE5322" w:rsidRPr="00CF7CF3" w:rsidRDefault="00CE5322" w:rsidP="00460119">
            <w:pPr>
              <w:spacing w:line="240" w:lineRule="auto"/>
              <w:rPr>
                <w:b/>
                <w:sz w:val="20"/>
              </w:rPr>
            </w:pPr>
            <w:r w:rsidRPr="00CF7CF3">
              <w:rPr>
                <w:b/>
                <w:sz w:val="20"/>
              </w:rPr>
              <w:t xml:space="preserve"> Задачи в сфере социальных отношений</w:t>
            </w:r>
          </w:p>
        </w:tc>
      </w:tr>
      <w:tr w:rsidR="00CE5322" w:rsidRPr="00CF7CF3" w14:paraId="29634F50" w14:textId="77777777" w:rsidTr="00CE5322">
        <w:trPr>
          <w:gridAfter w:val="2"/>
          <w:wAfter w:w="547" w:type="dxa"/>
          <w:jc w:val="center"/>
        </w:trPr>
        <w:tc>
          <w:tcPr>
            <w:tcW w:w="3625" w:type="dxa"/>
          </w:tcPr>
          <w:p w14:paraId="21AF114B" w14:textId="77777777" w:rsidR="00CE5322" w:rsidRPr="00CF7CF3" w:rsidRDefault="00CE5322" w:rsidP="00460119">
            <w:pPr>
              <w:spacing w:line="240" w:lineRule="auto"/>
              <w:jc w:val="center"/>
              <w:rPr>
                <w:sz w:val="20"/>
              </w:rPr>
            </w:pPr>
            <w:r w:rsidRPr="00CF7CF3">
              <w:rPr>
                <w:sz w:val="20"/>
              </w:rPr>
              <w:t>3-4</w:t>
            </w:r>
          </w:p>
        </w:tc>
        <w:tc>
          <w:tcPr>
            <w:tcW w:w="3643" w:type="dxa"/>
            <w:gridSpan w:val="4"/>
          </w:tcPr>
          <w:p w14:paraId="54372058" w14:textId="77777777" w:rsidR="00CE5322" w:rsidRPr="00CF7CF3" w:rsidRDefault="00CE5322" w:rsidP="00460119">
            <w:pPr>
              <w:spacing w:line="240" w:lineRule="auto"/>
              <w:jc w:val="center"/>
              <w:rPr>
                <w:sz w:val="20"/>
              </w:rPr>
            </w:pPr>
            <w:r w:rsidRPr="00CF7CF3">
              <w:rPr>
                <w:sz w:val="20"/>
              </w:rPr>
              <w:t>4-5</w:t>
            </w:r>
          </w:p>
        </w:tc>
        <w:tc>
          <w:tcPr>
            <w:tcW w:w="3652" w:type="dxa"/>
            <w:gridSpan w:val="4"/>
          </w:tcPr>
          <w:p w14:paraId="61E0AF5A" w14:textId="77777777" w:rsidR="00CE5322" w:rsidRPr="00CF7CF3" w:rsidRDefault="00CE5322" w:rsidP="00460119">
            <w:pPr>
              <w:spacing w:line="240" w:lineRule="auto"/>
              <w:jc w:val="center"/>
              <w:rPr>
                <w:sz w:val="20"/>
              </w:rPr>
            </w:pPr>
            <w:r w:rsidRPr="00CF7CF3">
              <w:rPr>
                <w:sz w:val="20"/>
              </w:rPr>
              <w:t>5-6</w:t>
            </w:r>
          </w:p>
        </w:tc>
        <w:tc>
          <w:tcPr>
            <w:tcW w:w="3640" w:type="dxa"/>
            <w:gridSpan w:val="4"/>
          </w:tcPr>
          <w:p w14:paraId="03B3F24E" w14:textId="77777777" w:rsidR="00CE5322" w:rsidRPr="00CF7CF3" w:rsidRDefault="00CE5322" w:rsidP="00460119">
            <w:pPr>
              <w:spacing w:line="240" w:lineRule="auto"/>
              <w:jc w:val="center"/>
              <w:rPr>
                <w:sz w:val="20"/>
              </w:rPr>
            </w:pPr>
            <w:r w:rsidRPr="00CF7CF3">
              <w:rPr>
                <w:sz w:val="20"/>
              </w:rPr>
              <w:t>6-7</w:t>
            </w:r>
          </w:p>
        </w:tc>
      </w:tr>
      <w:tr w:rsidR="00CE5322" w:rsidRPr="00CF7CF3" w14:paraId="306DA4A6" w14:textId="77777777" w:rsidTr="00CE5322">
        <w:trPr>
          <w:gridAfter w:val="2"/>
          <w:wAfter w:w="547" w:type="dxa"/>
          <w:trHeight w:val="2799"/>
          <w:jc w:val="center"/>
        </w:trPr>
        <w:tc>
          <w:tcPr>
            <w:tcW w:w="3625" w:type="dxa"/>
          </w:tcPr>
          <w:p w14:paraId="61E673A5" w14:textId="77777777" w:rsidR="00CE5322" w:rsidRPr="00CF7CF3" w:rsidRDefault="00CE5322" w:rsidP="00460119">
            <w:pPr>
              <w:pStyle w:val="ConsPlusNormal"/>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14:paraId="60EF7AFF" w14:textId="77777777" w:rsidR="00CE5322" w:rsidRPr="00CF7CF3" w:rsidRDefault="00CE5322" w:rsidP="00460119">
            <w:pPr>
              <w:pStyle w:val="ConsPlusNormal"/>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14:paraId="5E4E84B7" w14:textId="77777777" w:rsidR="00CE5322" w:rsidRPr="00CF7CF3" w:rsidRDefault="00CE5322" w:rsidP="00460119">
            <w:pPr>
              <w:pStyle w:val="ConsPlusNormal"/>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054658E5" w14:textId="77777777" w:rsidR="00CE5322" w:rsidRPr="00CF7CF3" w:rsidRDefault="00CE5322" w:rsidP="00460119">
            <w:pPr>
              <w:pStyle w:val="ConsPlusNormal"/>
              <w:rPr>
                <w:sz w:val="20"/>
                <w:szCs w:val="20"/>
              </w:rPr>
            </w:pPr>
          </w:p>
        </w:tc>
        <w:tc>
          <w:tcPr>
            <w:tcW w:w="3640" w:type="dxa"/>
            <w:gridSpan w:val="4"/>
          </w:tcPr>
          <w:p w14:paraId="76CCF8B1" w14:textId="77777777" w:rsidR="00CE5322" w:rsidRPr="00CF7CF3" w:rsidRDefault="00CE5322" w:rsidP="00460119">
            <w:pPr>
              <w:pStyle w:val="ConsPlusNormal"/>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14:paraId="1009E97A" w14:textId="77777777" w:rsidTr="00CE5322">
        <w:trPr>
          <w:gridAfter w:val="2"/>
          <w:wAfter w:w="547" w:type="dxa"/>
          <w:trHeight w:val="560"/>
          <w:jc w:val="center"/>
        </w:trPr>
        <w:tc>
          <w:tcPr>
            <w:tcW w:w="3625" w:type="dxa"/>
          </w:tcPr>
          <w:p w14:paraId="79524201" w14:textId="77777777" w:rsidR="00CE5322" w:rsidRPr="00CF7CF3" w:rsidRDefault="00CE5322" w:rsidP="00460119">
            <w:pPr>
              <w:pStyle w:val="ConsPlusNormal"/>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14:paraId="63BB0810" w14:textId="77777777" w:rsidR="00CE5322" w:rsidRPr="00CF7CF3" w:rsidRDefault="00CE5322" w:rsidP="00460119">
            <w:pPr>
              <w:pStyle w:val="ConsPlusNormal"/>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292" w:type="dxa"/>
            <w:gridSpan w:val="8"/>
            <w:shd w:val="clear" w:color="auto" w:fill="FFFFFF" w:themeFill="background1"/>
          </w:tcPr>
          <w:p w14:paraId="193136A4" w14:textId="77777777" w:rsidR="00CE5322" w:rsidRPr="00CF7CF3" w:rsidRDefault="00CE5322" w:rsidP="00460119">
            <w:pPr>
              <w:pStyle w:val="ConsPlusNormal"/>
              <w:rPr>
                <w:sz w:val="20"/>
                <w:szCs w:val="20"/>
              </w:rPr>
            </w:pPr>
            <w:r w:rsidRPr="00CF7CF3">
              <w:rPr>
                <w:sz w:val="20"/>
                <w:szCs w:val="20"/>
              </w:rPr>
              <w:t>Обогащать представления детей о формах поведения и действиях в различных ситуациях в семье и ДОО;</w:t>
            </w:r>
          </w:p>
        </w:tc>
      </w:tr>
      <w:tr w:rsidR="00CE5322" w:rsidRPr="00CF7CF3" w14:paraId="67D0B672" w14:textId="77777777" w:rsidTr="00CE5322">
        <w:trPr>
          <w:gridAfter w:val="2"/>
          <w:wAfter w:w="547" w:type="dxa"/>
          <w:jc w:val="center"/>
        </w:trPr>
        <w:tc>
          <w:tcPr>
            <w:tcW w:w="3625" w:type="dxa"/>
          </w:tcPr>
          <w:p w14:paraId="674EB420" w14:textId="77777777" w:rsidR="00CE5322" w:rsidRPr="00CF7CF3" w:rsidRDefault="00CE5322" w:rsidP="00460119">
            <w:pPr>
              <w:pStyle w:val="ConsPlusNormal"/>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14:paraId="5161226A" w14:textId="77777777" w:rsidR="00CE5322" w:rsidRPr="00CF7CF3" w:rsidRDefault="00CE5322" w:rsidP="00460119">
            <w:pPr>
              <w:pStyle w:val="ConsPlusNormal"/>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14:paraId="167220D7" w14:textId="77777777" w:rsidR="00CE5322" w:rsidRPr="00CF7CF3" w:rsidRDefault="00CE5322" w:rsidP="00460119">
            <w:pPr>
              <w:pStyle w:val="ConsPlusNormal"/>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640" w:type="dxa"/>
            <w:gridSpan w:val="4"/>
          </w:tcPr>
          <w:p w14:paraId="336293E6" w14:textId="77777777" w:rsidR="00CE5322" w:rsidRPr="00CF7CF3" w:rsidRDefault="00CE5322" w:rsidP="00460119">
            <w:pPr>
              <w:pStyle w:val="ConsPlusNormal"/>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14:paraId="06DEE8B2" w14:textId="77777777" w:rsidTr="00CE5322">
        <w:trPr>
          <w:gridAfter w:val="2"/>
          <w:wAfter w:w="547" w:type="dxa"/>
          <w:jc w:val="center"/>
        </w:trPr>
        <w:tc>
          <w:tcPr>
            <w:tcW w:w="3625" w:type="dxa"/>
          </w:tcPr>
          <w:p w14:paraId="4CF40FBA" w14:textId="77777777" w:rsidR="00CE5322" w:rsidRPr="00CF7CF3" w:rsidRDefault="00CE5322" w:rsidP="00460119">
            <w:pPr>
              <w:pStyle w:val="ConsPlusNormal"/>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14:paraId="4A0C2404" w14:textId="77777777" w:rsidR="00CE5322" w:rsidRPr="00CF7CF3" w:rsidRDefault="00CE5322" w:rsidP="00460119">
            <w:pPr>
              <w:pStyle w:val="ConsPlusNormal"/>
              <w:rPr>
                <w:sz w:val="20"/>
                <w:szCs w:val="20"/>
              </w:rPr>
            </w:pPr>
            <w:r w:rsidRPr="00CF7CF3">
              <w:rPr>
                <w:sz w:val="20"/>
                <w:szCs w:val="20"/>
              </w:rPr>
              <w:t>Воспитывать доброжелательное отношение ко взрослым и детям;</w:t>
            </w:r>
          </w:p>
          <w:p w14:paraId="4ECE984D" w14:textId="77777777" w:rsidR="00CE5322" w:rsidRPr="00CF7CF3" w:rsidRDefault="00CE5322" w:rsidP="00460119">
            <w:pPr>
              <w:pStyle w:val="ConsPlusNormal"/>
              <w:rPr>
                <w:sz w:val="20"/>
                <w:szCs w:val="20"/>
              </w:rPr>
            </w:pPr>
          </w:p>
        </w:tc>
        <w:tc>
          <w:tcPr>
            <w:tcW w:w="3652" w:type="dxa"/>
            <w:gridSpan w:val="4"/>
          </w:tcPr>
          <w:p w14:paraId="66B59C8F" w14:textId="77777777" w:rsidR="00CE5322" w:rsidRPr="00CF7CF3" w:rsidRDefault="00CE5322" w:rsidP="00460119">
            <w:pPr>
              <w:pStyle w:val="ConsPlusNormal"/>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0440AF0" w14:textId="77777777" w:rsidR="00CE5322" w:rsidRPr="00CF7CF3" w:rsidRDefault="00CE5322" w:rsidP="00460119">
            <w:pPr>
              <w:spacing w:line="240" w:lineRule="auto"/>
              <w:rPr>
                <w:sz w:val="20"/>
              </w:rPr>
            </w:pPr>
          </w:p>
        </w:tc>
        <w:tc>
          <w:tcPr>
            <w:tcW w:w="3640" w:type="dxa"/>
            <w:gridSpan w:val="4"/>
          </w:tcPr>
          <w:p w14:paraId="2D649618" w14:textId="77777777" w:rsidR="00CE5322" w:rsidRPr="00CF7CF3" w:rsidRDefault="00CE5322" w:rsidP="00460119">
            <w:pPr>
              <w:pStyle w:val="ConsPlusNormal"/>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14:paraId="3E1BDF7A" w14:textId="77777777" w:rsidTr="00CE5322">
        <w:trPr>
          <w:gridAfter w:val="2"/>
          <w:wAfter w:w="547" w:type="dxa"/>
          <w:jc w:val="center"/>
        </w:trPr>
        <w:tc>
          <w:tcPr>
            <w:tcW w:w="3625" w:type="dxa"/>
            <w:tcBorders>
              <w:top w:val="single" w:sz="4" w:space="0" w:color="auto"/>
              <w:left w:val="single" w:sz="4" w:space="0" w:color="auto"/>
              <w:bottom w:val="single" w:sz="4" w:space="0" w:color="auto"/>
              <w:right w:val="single" w:sz="4" w:space="0" w:color="auto"/>
            </w:tcBorders>
          </w:tcPr>
          <w:p w14:paraId="30919D34" w14:textId="77777777" w:rsidR="00CE5322" w:rsidRPr="00CF7CF3" w:rsidRDefault="00CE5322" w:rsidP="00460119">
            <w:pPr>
              <w:pStyle w:val="ConsPlusNormal"/>
              <w:rPr>
                <w:sz w:val="20"/>
                <w:szCs w:val="20"/>
              </w:rPr>
            </w:pPr>
            <w:r w:rsidRPr="00CF7CF3">
              <w:rPr>
                <w:sz w:val="20"/>
                <w:szCs w:val="20"/>
              </w:rPr>
              <w:t>Приучать детей к выполнению элементарных правил культуры поведения в ДОО;</w:t>
            </w:r>
          </w:p>
          <w:p w14:paraId="5D4891A1" w14:textId="77777777" w:rsidR="00CE5322" w:rsidRPr="00CF7CF3" w:rsidRDefault="00CE5322" w:rsidP="00CE5322">
            <w:pPr>
              <w:pStyle w:val="ConsPlusNormal"/>
              <w:rPr>
                <w:sz w:val="20"/>
                <w:szCs w:val="20"/>
              </w:rPr>
            </w:pPr>
          </w:p>
        </w:tc>
        <w:tc>
          <w:tcPr>
            <w:tcW w:w="3643" w:type="dxa"/>
            <w:gridSpan w:val="4"/>
            <w:tcBorders>
              <w:top w:val="single" w:sz="4" w:space="0" w:color="auto"/>
              <w:left w:val="single" w:sz="4" w:space="0" w:color="auto"/>
              <w:bottom w:val="single" w:sz="4" w:space="0" w:color="auto"/>
              <w:right w:val="single" w:sz="4" w:space="0" w:color="auto"/>
            </w:tcBorders>
          </w:tcPr>
          <w:p w14:paraId="4407C11A" w14:textId="77777777" w:rsidR="00CE5322" w:rsidRPr="00CF7CF3" w:rsidRDefault="00CE5322" w:rsidP="00460119">
            <w:pPr>
              <w:pStyle w:val="ConsPlusNormal"/>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14:paraId="7887E6B2" w14:textId="77777777" w:rsidR="00CE5322" w:rsidRPr="00CF7CF3" w:rsidRDefault="00CE5322" w:rsidP="00460119">
            <w:pPr>
              <w:pStyle w:val="ConsPlusNormal"/>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14:paraId="10AA3C38" w14:textId="77777777" w:rsidR="00CE5322" w:rsidRPr="00CF7CF3" w:rsidRDefault="00CE5322" w:rsidP="00CE5322">
            <w:pPr>
              <w:pStyle w:val="ConsPlusNormal"/>
              <w:rPr>
                <w:sz w:val="20"/>
                <w:szCs w:val="20"/>
              </w:rPr>
            </w:pPr>
          </w:p>
        </w:tc>
        <w:tc>
          <w:tcPr>
            <w:tcW w:w="3640" w:type="dxa"/>
            <w:gridSpan w:val="4"/>
            <w:tcBorders>
              <w:top w:val="single" w:sz="4" w:space="0" w:color="auto"/>
              <w:left w:val="single" w:sz="4" w:space="0" w:color="auto"/>
              <w:bottom w:val="single" w:sz="4" w:space="0" w:color="auto"/>
              <w:right w:val="single" w:sz="4" w:space="0" w:color="auto"/>
            </w:tcBorders>
          </w:tcPr>
          <w:p w14:paraId="6DD4E611" w14:textId="77777777" w:rsidR="00CE5322" w:rsidRPr="00CF7CF3" w:rsidRDefault="00CE5322" w:rsidP="00460119">
            <w:pPr>
              <w:pStyle w:val="ConsPlusNormal"/>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14:paraId="1B8AFD15" w14:textId="77777777" w:rsidR="00CE5322" w:rsidRPr="00CF7CF3" w:rsidRDefault="00CE5322" w:rsidP="00CE5322">
            <w:pPr>
              <w:pStyle w:val="ConsPlusNormal"/>
              <w:rPr>
                <w:sz w:val="20"/>
                <w:szCs w:val="20"/>
              </w:rPr>
            </w:pPr>
          </w:p>
        </w:tc>
      </w:tr>
      <w:tr w:rsidR="00CE5322" w:rsidRPr="00CF7CF3" w14:paraId="0978ED9E" w14:textId="77777777" w:rsidTr="00460119">
        <w:trPr>
          <w:gridAfter w:val="2"/>
          <w:wAfter w:w="547" w:type="dxa"/>
          <w:jc w:val="center"/>
        </w:trPr>
        <w:tc>
          <w:tcPr>
            <w:tcW w:w="7421" w:type="dxa"/>
            <w:gridSpan w:val="6"/>
            <w:shd w:val="clear" w:color="auto" w:fill="FFFFFF" w:themeFill="background1"/>
          </w:tcPr>
          <w:p w14:paraId="4E5924C9" w14:textId="77777777" w:rsidR="00CE5322" w:rsidRPr="00CF7CF3" w:rsidRDefault="00CE5322" w:rsidP="00460119">
            <w:pPr>
              <w:pStyle w:val="ConsPlusNormal"/>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139" w:type="dxa"/>
            <w:gridSpan w:val="7"/>
            <w:shd w:val="clear" w:color="auto" w:fill="FFFFFF" w:themeFill="background1"/>
          </w:tcPr>
          <w:p w14:paraId="4CE50836" w14:textId="77777777" w:rsidR="00CE5322" w:rsidRPr="00CF7CF3" w:rsidRDefault="00CE5322" w:rsidP="00460119">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E5322" w:rsidRPr="00CF7CF3" w14:paraId="658AEF53" w14:textId="77777777" w:rsidTr="00460119">
        <w:trPr>
          <w:gridAfter w:val="2"/>
          <w:wAfter w:w="547" w:type="dxa"/>
          <w:jc w:val="center"/>
        </w:trPr>
        <w:tc>
          <w:tcPr>
            <w:tcW w:w="14560" w:type="dxa"/>
            <w:gridSpan w:val="13"/>
            <w:shd w:val="clear" w:color="auto" w:fill="EEECE1" w:themeFill="background2"/>
          </w:tcPr>
          <w:p w14:paraId="7F406C62" w14:textId="77777777" w:rsidR="00CE5322" w:rsidRPr="00CF7CF3" w:rsidRDefault="00CE5322" w:rsidP="00460119">
            <w:pPr>
              <w:spacing w:line="240" w:lineRule="auto"/>
              <w:rPr>
                <w:b/>
                <w:sz w:val="20"/>
              </w:rPr>
            </w:pPr>
            <w:r w:rsidRPr="00CF7CF3">
              <w:rPr>
                <w:b/>
                <w:sz w:val="20"/>
              </w:rPr>
              <w:t>Задачи в области формирования основ гражданственности и патриотизма</w:t>
            </w:r>
          </w:p>
        </w:tc>
      </w:tr>
      <w:tr w:rsidR="00CE5322" w:rsidRPr="00CF7CF3" w14:paraId="502F820E" w14:textId="77777777" w:rsidTr="00460119">
        <w:trPr>
          <w:gridAfter w:val="2"/>
          <w:wAfter w:w="547" w:type="dxa"/>
          <w:jc w:val="center"/>
        </w:trPr>
        <w:tc>
          <w:tcPr>
            <w:tcW w:w="3699" w:type="dxa"/>
            <w:gridSpan w:val="2"/>
          </w:tcPr>
          <w:p w14:paraId="1E0C2995" w14:textId="77777777" w:rsidR="00CE5322" w:rsidRPr="00CF7CF3" w:rsidRDefault="00CE5322" w:rsidP="00460119">
            <w:pPr>
              <w:spacing w:line="240" w:lineRule="auto"/>
              <w:jc w:val="center"/>
              <w:rPr>
                <w:sz w:val="20"/>
              </w:rPr>
            </w:pPr>
            <w:r w:rsidRPr="00CF7CF3">
              <w:rPr>
                <w:sz w:val="20"/>
              </w:rPr>
              <w:t>3-4</w:t>
            </w:r>
          </w:p>
        </w:tc>
        <w:tc>
          <w:tcPr>
            <w:tcW w:w="3722" w:type="dxa"/>
            <w:gridSpan w:val="4"/>
          </w:tcPr>
          <w:p w14:paraId="53A3F838" w14:textId="77777777" w:rsidR="00CE5322" w:rsidRPr="00CF7CF3" w:rsidRDefault="00CE5322" w:rsidP="00460119">
            <w:pPr>
              <w:spacing w:line="240" w:lineRule="auto"/>
              <w:jc w:val="center"/>
              <w:rPr>
                <w:sz w:val="20"/>
              </w:rPr>
            </w:pPr>
            <w:r w:rsidRPr="00CF7CF3">
              <w:rPr>
                <w:sz w:val="20"/>
              </w:rPr>
              <w:t>4-5</w:t>
            </w:r>
          </w:p>
        </w:tc>
        <w:tc>
          <w:tcPr>
            <w:tcW w:w="3717" w:type="dxa"/>
            <w:gridSpan w:val="4"/>
          </w:tcPr>
          <w:p w14:paraId="547653EF" w14:textId="77777777" w:rsidR="00CE5322" w:rsidRPr="00CF7CF3" w:rsidRDefault="00CE5322" w:rsidP="00460119">
            <w:pPr>
              <w:spacing w:line="240" w:lineRule="auto"/>
              <w:jc w:val="center"/>
              <w:rPr>
                <w:sz w:val="20"/>
              </w:rPr>
            </w:pPr>
            <w:r w:rsidRPr="00CF7CF3">
              <w:rPr>
                <w:sz w:val="20"/>
              </w:rPr>
              <w:t>5-6</w:t>
            </w:r>
          </w:p>
        </w:tc>
        <w:tc>
          <w:tcPr>
            <w:tcW w:w="3422" w:type="dxa"/>
            <w:gridSpan w:val="3"/>
          </w:tcPr>
          <w:p w14:paraId="5A7EDEA0" w14:textId="77777777" w:rsidR="00CE5322" w:rsidRPr="00CF7CF3" w:rsidRDefault="00CE5322" w:rsidP="00460119">
            <w:pPr>
              <w:spacing w:line="240" w:lineRule="auto"/>
              <w:jc w:val="center"/>
              <w:rPr>
                <w:sz w:val="20"/>
              </w:rPr>
            </w:pPr>
            <w:r w:rsidRPr="00CF7CF3">
              <w:rPr>
                <w:sz w:val="20"/>
              </w:rPr>
              <w:t>6-7</w:t>
            </w:r>
          </w:p>
        </w:tc>
      </w:tr>
      <w:tr w:rsidR="00CE5322" w:rsidRPr="00CF7CF3" w14:paraId="0F6AF09C" w14:textId="77777777" w:rsidTr="00460119">
        <w:trPr>
          <w:gridAfter w:val="2"/>
          <w:wAfter w:w="547" w:type="dxa"/>
          <w:jc w:val="center"/>
        </w:trPr>
        <w:tc>
          <w:tcPr>
            <w:tcW w:w="3699" w:type="dxa"/>
            <w:gridSpan w:val="2"/>
          </w:tcPr>
          <w:p w14:paraId="499D3C6F" w14:textId="77777777" w:rsidR="00CE5322" w:rsidRPr="00CF7CF3" w:rsidRDefault="00CE5322" w:rsidP="00460119">
            <w:pPr>
              <w:spacing w:line="240" w:lineRule="auto"/>
              <w:rPr>
                <w:sz w:val="20"/>
              </w:rPr>
            </w:pPr>
            <w:r w:rsidRPr="00CF7CF3">
              <w:rPr>
                <w:sz w:val="20"/>
              </w:rPr>
              <w:lastRenderedPageBreak/>
              <w:t>Обогащать представления детей о малой родине и поддерживать их отражения в различных видах деятельности.</w:t>
            </w:r>
          </w:p>
        </w:tc>
        <w:tc>
          <w:tcPr>
            <w:tcW w:w="3722" w:type="dxa"/>
            <w:gridSpan w:val="4"/>
          </w:tcPr>
          <w:p w14:paraId="30245700" w14:textId="77777777"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14:paraId="7D2A6B52" w14:textId="77777777" w:rsidR="00CE5322" w:rsidRPr="00CF7CF3" w:rsidRDefault="00CE5322" w:rsidP="00460119">
            <w:pPr>
              <w:tabs>
                <w:tab w:val="left" w:pos="97"/>
              </w:tabs>
              <w:spacing w:line="240" w:lineRule="auto"/>
              <w:ind w:right="146"/>
              <w:rPr>
                <w:sz w:val="20"/>
              </w:rPr>
            </w:pPr>
            <w:r w:rsidRPr="00CF7CF3">
              <w:rPr>
                <w:sz w:val="20"/>
              </w:rPr>
              <w:t xml:space="preserve">- к Родине, </w:t>
            </w:r>
          </w:p>
          <w:p w14:paraId="5F641E33" w14:textId="77777777" w:rsidR="00CE5322" w:rsidRPr="00CF7CF3" w:rsidRDefault="00CE5322" w:rsidP="00460119">
            <w:pPr>
              <w:tabs>
                <w:tab w:val="left" w:pos="97"/>
              </w:tabs>
              <w:spacing w:line="240" w:lineRule="auto"/>
              <w:ind w:right="146"/>
              <w:rPr>
                <w:sz w:val="20"/>
              </w:rPr>
            </w:pPr>
            <w:r w:rsidRPr="00CF7CF3">
              <w:rPr>
                <w:sz w:val="20"/>
              </w:rPr>
              <w:t xml:space="preserve">- символам страны, </w:t>
            </w:r>
          </w:p>
          <w:p w14:paraId="1EE77CA5" w14:textId="77777777"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717" w:type="dxa"/>
            <w:gridSpan w:val="4"/>
          </w:tcPr>
          <w:p w14:paraId="31A591EB" w14:textId="77777777"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14:paraId="37DBC541" w14:textId="77777777" w:rsidR="00CE5322" w:rsidRPr="00CF7CF3" w:rsidRDefault="00CE5322" w:rsidP="00460119">
            <w:pPr>
              <w:tabs>
                <w:tab w:val="left" w:pos="97"/>
              </w:tabs>
              <w:spacing w:line="240" w:lineRule="auto"/>
              <w:ind w:right="146"/>
              <w:rPr>
                <w:sz w:val="20"/>
              </w:rPr>
            </w:pPr>
            <w:r w:rsidRPr="00CF7CF3">
              <w:rPr>
                <w:sz w:val="20"/>
              </w:rPr>
              <w:t xml:space="preserve">- к Родине, </w:t>
            </w:r>
          </w:p>
          <w:p w14:paraId="052B2323" w14:textId="77777777" w:rsidR="00CE5322" w:rsidRPr="00CF7CF3" w:rsidRDefault="00CE5322" w:rsidP="00460119">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14:paraId="62EFA4FE" w14:textId="77777777"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3422" w:type="dxa"/>
            <w:gridSpan w:val="3"/>
          </w:tcPr>
          <w:p w14:paraId="1E9995B8" w14:textId="77777777" w:rsidR="00CE5322" w:rsidRPr="00CF7CF3" w:rsidRDefault="00CE5322" w:rsidP="00460119">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14:paraId="05116779" w14:textId="77777777" w:rsidR="00CE5322" w:rsidRPr="00CF7CF3" w:rsidRDefault="00CE5322" w:rsidP="00460119">
            <w:pPr>
              <w:tabs>
                <w:tab w:val="left" w:pos="97"/>
              </w:tabs>
              <w:spacing w:line="240" w:lineRule="auto"/>
              <w:ind w:right="146"/>
              <w:rPr>
                <w:sz w:val="20"/>
              </w:rPr>
            </w:pPr>
            <w:r w:rsidRPr="00CF7CF3">
              <w:rPr>
                <w:sz w:val="20"/>
              </w:rPr>
              <w:t xml:space="preserve">- к Родине, </w:t>
            </w:r>
          </w:p>
          <w:p w14:paraId="07BB4635" w14:textId="77777777" w:rsidR="00CE5322" w:rsidRPr="00CF7CF3" w:rsidRDefault="00CE5322" w:rsidP="00460119">
            <w:pPr>
              <w:tabs>
                <w:tab w:val="left" w:pos="97"/>
              </w:tabs>
              <w:spacing w:line="240" w:lineRule="auto"/>
              <w:ind w:right="146"/>
              <w:rPr>
                <w:sz w:val="20"/>
              </w:rPr>
            </w:pPr>
            <w:r w:rsidRPr="00CF7CF3">
              <w:rPr>
                <w:sz w:val="20"/>
              </w:rPr>
              <w:t xml:space="preserve">- к представителям разных национальностей, </w:t>
            </w:r>
          </w:p>
          <w:p w14:paraId="36810A0A" w14:textId="77777777" w:rsidR="00CE5322" w:rsidRPr="00CF7CF3" w:rsidRDefault="00CE5322" w:rsidP="00460119">
            <w:pPr>
              <w:tabs>
                <w:tab w:val="left" w:pos="97"/>
              </w:tabs>
              <w:spacing w:line="240" w:lineRule="auto"/>
              <w:ind w:right="146"/>
              <w:rPr>
                <w:sz w:val="20"/>
              </w:rPr>
            </w:pPr>
            <w:r w:rsidRPr="00CF7CF3">
              <w:rPr>
                <w:sz w:val="20"/>
              </w:rPr>
              <w:t xml:space="preserve">интерес к их культуре и обычаям </w:t>
            </w:r>
          </w:p>
        </w:tc>
      </w:tr>
      <w:tr w:rsidR="00CE5322" w:rsidRPr="00CF7CF3" w14:paraId="62FA7A8E" w14:textId="77777777" w:rsidTr="00460119">
        <w:trPr>
          <w:gridAfter w:val="2"/>
          <w:wAfter w:w="547" w:type="dxa"/>
          <w:trHeight w:val="1349"/>
          <w:jc w:val="center"/>
        </w:trPr>
        <w:tc>
          <w:tcPr>
            <w:tcW w:w="3699" w:type="dxa"/>
            <w:gridSpan w:val="2"/>
            <w:vMerge w:val="restart"/>
            <w:shd w:val="clear" w:color="auto" w:fill="F2F2F2" w:themeFill="background1" w:themeFillShade="F2"/>
          </w:tcPr>
          <w:p w14:paraId="149D5562" w14:textId="77777777" w:rsidR="00CE5322" w:rsidRPr="00CF7CF3" w:rsidRDefault="00CE5322" w:rsidP="00460119">
            <w:pPr>
              <w:spacing w:line="240" w:lineRule="auto"/>
              <w:jc w:val="center"/>
              <w:rPr>
                <w:sz w:val="20"/>
              </w:rPr>
            </w:pPr>
          </w:p>
        </w:tc>
        <w:tc>
          <w:tcPr>
            <w:tcW w:w="3722" w:type="dxa"/>
            <w:gridSpan w:val="4"/>
            <w:vMerge w:val="restart"/>
          </w:tcPr>
          <w:p w14:paraId="72E159BB" w14:textId="77777777"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14:paraId="4A3C3F90" w14:textId="77777777" w:rsidR="00CE5322" w:rsidRPr="00CF7CF3" w:rsidRDefault="00CE5322" w:rsidP="00460119">
            <w:pPr>
              <w:spacing w:line="240" w:lineRule="auto"/>
              <w:rPr>
                <w:sz w:val="20"/>
              </w:rPr>
            </w:pPr>
          </w:p>
        </w:tc>
        <w:tc>
          <w:tcPr>
            <w:tcW w:w="3717" w:type="dxa"/>
            <w:gridSpan w:val="4"/>
          </w:tcPr>
          <w:p w14:paraId="045F4F0F" w14:textId="77777777"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3422" w:type="dxa"/>
            <w:gridSpan w:val="3"/>
          </w:tcPr>
          <w:p w14:paraId="57689A76" w14:textId="77777777"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14:paraId="3C95F4C2" w14:textId="77777777" w:rsidTr="00460119">
        <w:trPr>
          <w:gridAfter w:val="2"/>
          <w:wAfter w:w="547" w:type="dxa"/>
          <w:trHeight w:val="1405"/>
          <w:jc w:val="center"/>
        </w:trPr>
        <w:tc>
          <w:tcPr>
            <w:tcW w:w="3699" w:type="dxa"/>
            <w:gridSpan w:val="2"/>
            <w:vMerge/>
            <w:shd w:val="clear" w:color="auto" w:fill="F2F2F2" w:themeFill="background1" w:themeFillShade="F2"/>
          </w:tcPr>
          <w:p w14:paraId="3E3C83AF" w14:textId="77777777" w:rsidR="00CE5322" w:rsidRPr="00CF7CF3" w:rsidRDefault="00CE5322" w:rsidP="00460119">
            <w:pPr>
              <w:spacing w:line="240" w:lineRule="auto"/>
              <w:jc w:val="center"/>
              <w:rPr>
                <w:sz w:val="20"/>
              </w:rPr>
            </w:pPr>
          </w:p>
        </w:tc>
        <w:tc>
          <w:tcPr>
            <w:tcW w:w="3722" w:type="dxa"/>
            <w:gridSpan w:val="4"/>
            <w:vMerge/>
          </w:tcPr>
          <w:p w14:paraId="3294B235" w14:textId="77777777" w:rsidR="00CE5322" w:rsidRPr="00CF7CF3" w:rsidRDefault="00CE5322" w:rsidP="00460119">
            <w:pPr>
              <w:tabs>
                <w:tab w:val="left" w:pos="97"/>
              </w:tabs>
              <w:spacing w:line="240" w:lineRule="auto"/>
              <w:ind w:right="146"/>
              <w:rPr>
                <w:sz w:val="20"/>
              </w:rPr>
            </w:pPr>
          </w:p>
        </w:tc>
        <w:tc>
          <w:tcPr>
            <w:tcW w:w="3717" w:type="dxa"/>
            <w:gridSpan w:val="4"/>
          </w:tcPr>
          <w:p w14:paraId="0D8568BC" w14:textId="77777777"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3422" w:type="dxa"/>
            <w:gridSpan w:val="3"/>
            <w:shd w:val="clear" w:color="auto" w:fill="auto"/>
          </w:tcPr>
          <w:p w14:paraId="520FA0BB" w14:textId="77777777" w:rsidR="00CE5322" w:rsidRPr="00CF7CF3"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tc>
      </w:tr>
      <w:tr w:rsidR="00CE5322" w:rsidRPr="00CF7CF3" w14:paraId="24083E58" w14:textId="77777777" w:rsidTr="00460119">
        <w:trPr>
          <w:gridAfter w:val="2"/>
          <w:wAfter w:w="547" w:type="dxa"/>
          <w:trHeight w:val="555"/>
          <w:jc w:val="center"/>
        </w:trPr>
        <w:tc>
          <w:tcPr>
            <w:tcW w:w="3699" w:type="dxa"/>
            <w:gridSpan w:val="2"/>
            <w:vMerge w:val="restart"/>
            <w:shd w:val="clear" w:color="auto" w:fill="F2F2F2" w:themeFill="background1" w:themeFillShade="F2"/>
          </w:tcPr>
          <w:p w14:paraId="5FDB939C" w14:textId="77777777" w:rsidR="00CE5322" w:rsidRPr="00CF7CF3" w:rsidRDefault="00CE5322" w:rsidP="00460119">
            <w:pPr>
              <w:spacing w:line="240" w:lineRule="auto"/>
              <w:rPr>
                <w:b/>
                <w:sz w:val="20"/>
              </w:rPr>
            </w:pPr>
          </w:p>
        </w:tc>
        <w:tc>
          <w:tcPr>
            <w:tcW w:w="3722" w:type="dxa"/>
            <w:gridSpan w:val="4"/>
            <w:vMerge w:val="restart"/>
          </w:tcPr>
          <w:p w14:paraId="05BABF69" w14:textId="77777777"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717" w:type="dxa"/>
            <w:gridSpan w:val="4"/>
            <w:vMerge w:val="restart"/>
          </w:tcPr>
          <w:p w14:paraId="684DDCA9" w14:textId="77777777" w:rsidR="00CE5322" w:rsidRPr="00CF7CF3" w:rsidRDefault="00CE5322" w:rsidP="00460119">
            <w:pPr>
              <w:tabs>
                <w:tab w:val="left" w:pos="97"/>
              </w:tabs>
              <w:spacing w:line="240" w:lineRule="auto"/>
              <w:ind w:right="146"/>
              <w:rPr>
                <w:sz w:val="20"/>
              </w:rPr>
            </w:pPr>
            <w:r w:rsidRPr="00CF7CF3">
              <w:rPr>
                <w:sz w:val="20"/>
              </w:rPr>
              <w:t>Поддерживать:</w:t>
            </w:r>
          </w:p>
          <w:p w14:paraId="0E171E1B" w14:textId="77777777"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14:paraId="27EABC10" w14:textId="77777777"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422" w:type="dxa"/>
            <w:gridSpan w:val="3"/>
          </w:tcPr>
          <w:p w14:paraId="733D8BE0" w14:textId="77777777" w:rsidR="00CE5322" w:rsidRPr="00CF7CF3" w:rsidRDefault="00CE5322" w:rsidP="00460119">
            <w:pPr>
              <w:tabs>
                <w:tab w:val="left" w:pos="97"/>
              </w:tabs>
              <w:spacing w:line="240" w:lineRule="auto"/>
              <w:ind w:right="146"/>
              <w:rPr>
                <w:sz w:val="20"/>
              </w:rPr>
            </w:pPr>
            <w:r w:rsidRPr="00CF7CF3">
              <w:rPr>
                <w:sz w:val="20"/>
              </w:rPr>
              <w:t>Развивать:</w:t>
            </w:r>
          </w:p>
          <w:p w14:paraId="1B2BF6F4" w14:textId="77777777"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14:paraId="00ADBBBF" w14:textId="77777777"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tc>
      </w:tr>
      <w:tr w:rsidR="00CE5322" w:rsidRPr="00CF7CF3" w14:paraId="51371DF1" w14:textId="77777777" w:rsidTr="00460119">
        <w:trPr>
          <w:gridAfter w:val="2"/>
          <w:wAfter w:w="547" w:type="dxa"/>
          <w:trHeight w:val="1131"/>
          <w:jc w:val="center"/>
        </w:trPr>
        <w:tc>
          <w:tcPr>
            <w:tcW w:w="3699" w:type="dxa"/>
            <w:gridSpan w:val="2"/>
            <w:vMerge/>
            <w:shd w:val="clear" w:color="auto" w:fill="F2F2F2" w:themeFill="background1" w:themeFillShade="F2"/>
          </w:tcPr>
          <w:p w14:paraId="6B4C7309" w14:textId="77777777" w:rsidR="00CE5322" w:rsidRPr="00CF7CF3" w:rsidRDefault="00CE5322" w:rsidP="00460119">
            <w:pPr>
              <w:spacing w:line="240" w:lineRule="auto"/>
              <w:rPr>
                <w:b/>
                <w:sz w:val="20"/>
              </w:rPr>
            </w:pPr>
          </w:p>
        </w:tc>
        <w:tc>
          <w:tcPr>
            <w:tcW w:w="3722" w:type="dxa"/>
            <w:gridSpan w:val="4"/>
            <w:vMerge/>
          </w:tcPr>
          <w:p w14:paraId="6EE60708" w14:textId="77777777" w:rsidR="00CE5322" w:rsidRPr="00CF7CF3" w:rsidRDefault="00CE5322" w:rsidP="00460119">
            <w:pPr>
              <w:tabs>
                <w:tab w:val="left" w:pos="330"/>
              </w:tabs>
              <w:spacing w:line="240" w:lineRule="auto"/>
              <w:rPr>
                <w:sz w:val="20"/>
              </w:rPr>
            </w:pPr>
          </w:p>
        </w:tc>
        <w:tc>
          <w:tcPr>
            <w:tcW w:w="3717" w:type="dxa"/>
            <w:gridSpan w:val="4"/>
            <w:vMerge/>
          </w:tcPr>
          <w:p w14:paraId="09A8AF93" w14:textId="77777777" w:rsidR="00CE5322" w:rsidRPr="00CF7CF3" w:rsidRDefault="00CE5322" w:rsidP="00460119">
            <w:pPr>
              <w:tabs>
                <w:tab w:val="left" w:pos="97"/>
              </w:tabs>
              <w:spacing w:line="240" w:lineRule="auto"/>
              <w:ind w:right="146"/>
              <w:rPr>
                <w:sz w:val="20"/>
              </w:rPr>
            </w:pPr>
          </w:p>
        </w:tc>
        <w:tc>
          <w:tcPr>
            <w:tcW w:w="3422" w:type="dxa"/>
            <w:gridSpan w:val="3"/>
          </w:tcPr>
          <w:p w14:paraId="27646302" w14:textId="77777777"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14:paraId="06F0A30C" w14:textId="77777777" w:rsidTr="00460119">
        <w:trPr>
          <w:gridAfter w:val="2"/>
          <w:wAfter w:w="547" w:type="dxa"/>
          <w:jc w:val="center"/>
        </w:trPr>
        <w:tc>
          <w:tcPr>
            <w:tcW w:w="3699" w:type="dxa"/>
            <w:gridSpan w:val="2"/>
            <w:shd w:val="clear" w:color="auto" w:fill="F2F2F2" w:themeFill="background1" w:themeFillShade="F2"/>
          </w:tcPr>
          <w:p w14:paraId="4A8474B3" w14:textId="77777777" w:rsidR="00CE5322" w:rsidRPr="00CF7CF3" w:rsidRDefault="00CE5322" w:rsidP="00460119">
            <w:pPr>
              <w:spacing w:line="240" w:lineRule="auto"/>
              <w:rPr>
                <w:b/>
                <w:sz w:val="20"/>
              </w:rPr>
            </w:pPr>
          </w:p>
        </w:tc>
        <w:tc>
          <w:tcPr>
            <w:tcW w:w="3722" w:type="dxa"/>
            <w:gridSpan w:val="4"/>
            <w:shd w:val="clear" w:color="auto" w:fill="F2F2F2" w:themeFill="background1" w:themeFillShade="F2"/>
          </w:tcPr>
          <w:p w14:paraId="567DE22C" w14:textId="77777777" w:rsidR="00CE5322" w:rsidRPr="00CF7CF3" w:rsidRDefault="00CE5322" w:rsidP="00460119">
            <w:pPr>
              <w:spacing w:line="240" w:lineRule="auto"/>
              <w:jc w:val="center"/>
              <w:rPr>
                <w:sz w:val="20"/>
              </w:rPr>
            </w:pPr>
          </w:p>
        </w:tc>
        <w:tc>
          <w:tcPr>
            <w:tcW w:w="3717" w:type="dxa"/>
            <w:gridSpan w:val="4"/>
            <w:shd w:val="clear" w:color="auto" w:fill="F2F2F2" w:themeFill="background1" w:themeFillShade="F2"/>
          </w:tcPr>
          <w:p w14:paraId="365AA872" w14:textId="77777777" w:rsidR="00CE5322" w:rsidRPr="00CF7CF3" w:rsidRDefault="00CE5322" w:rsidP="00460119">
            <w:pPr>
              <w:spacing w:line="240" w:lineRule="auto"/>
              <w:jc w:val="center"/>
              <w:rPr>
                <w:sz w:val="20"/>
              </w:rPr>
            </w:pPr>
          </w:p>
        </w:tc>
        <w:tc>
          <w:tcPr>
            <w:tcW w:w="3422" w:type="dxa"/>
            <w:gridSpan w:val="3"/>
          </w:tcPr>
          <w:p w14:paraId="4EFCFDEC" w14:textId="77777777" w:rsidR="00CE5322" w:rsidRDefault="00CE5322" w:rsidP="00460119">
            <w:pPr>
              <w:tabs>
                <w:tab w:val="left" w:pos="97"/>
              </w:tabs>
              <w:spacing w:line="240" w:lineRule="auto"/>
              <w:ind w:right="146"/>
              <w:rPr>
                <w:sz w:val="20"/>
              </w:rPr>
            </w:pPr>
            <w:r w:rsidRPr="00CF7CF3">
              <w:rPr>
                <w:sz w:val="20"/>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w:t>
            </w:r>
          </w:p>
          <w:p w14:paraId="5AA61EC6" w14:textId="77777777" w:rsidR="00460119" w:rsidRDefault="00460119" w:rsidP="00460119">
            <w:pPr>
              <w:tabs>
                <w:tab w:val="left" w:pos="97"/>
              </w:tabs>
              <w:spacing w:line="240" w:lineRule="auto"/>
              <w:ind w:right="146"/>
              <w:rPr>
                <w:sz w:val="20"/>
              </w:rPr>
            </w:pPr>
          </w:p>
          <w:p w14:paraId="31F77C2E" w14:textId="77777777" w:rsidR="00460119" w:rsidRDefault="00460119" w:rsidP="00460119">
            <w:pPr>
              <w:tabs>
                <w:tab w:val="left" w:pos="97"/>
              </w:tabs>
              <w:spacing w:line="240" w:lineRule="auto"/>
              <w:ind w:right="146"/>
              <w:rPr>
                <w:sz w:val="20"/>
              </w:rPr>
            </w:pPr>
          </w:p>
          <w:p w14:paraId="7E63B9EA" w14:textId="77777777" w:rsidR="00460119" w:rsidRDefault="00460119" w:rsidP="00460119">
            <w:pPr>
              <w:tabs>
                <w:tab w:val="left" w:pos="97"/>
              </w:tabs>
              <w:spacing w:line="240" w:lineRule="auto"/>
              <w:ind w:right="146"/>
              <w:rPr>
                <w:sz w:val="20"/>
              </w:rPr>
            </w:pPr>
          </w:p>
          <w:p w14:paraId="52E0319B" w14:textId="77777777" w:rsidR="00460119" w:rsidRDefault="00460119" w:rsidP="00460119">
            <w:pPr>
              <w:tabs>
                <w:tab w:val="left" w:pos="97"/>
              </w:tabs>
              <w:spacing w:line="240" w:lineRule="auto"/>
              <w:ind w:right="146"/>
              <w:rPr>
                <w:sz w:val="20"/>
              </w:rPr>
            </w:pPr>
          </w:p>
          <w:p w14:paraId="7DDBDADA" w14:textId="77777777" w:rsidR="00460119" w:rsidRDefault="00460119" w:rsidP="00460119">
            <w:pPr>
              <w:tabs>
                <w:tab w:val="left" w:pos="97"/>
              </w:tabs>
              <w:spacing w:line="240" w:lineRule="auto"/>
              <w:ind w:right="146"/>
              <w:rPr>
                <w:sz w:val="20"/>
              </w:rPr>
            </w:pPr>
          </w:p>
          <w:p w14:paraId="7667CB56" w14:textId="77777777" w:rsidR="00460119" w:rsidRPr="00CF7CF3" w:rsidRDefault="00460119" w:rsidP="00460119">
            <w:pPr>
              <w:tabs>
                <w:tab w:val="left" w:pos="97"/>
              </w:tabs>
              <w:spacing w:line="240" w:lineRule="auto"/>
              <w:ind w:right="146"/>
              <w:rPr>
                <w:sz w:val="20"/>
              </w:rPr>
            </w:pPr>
          </w:p>
        </w:tc>
      </w:tr>
      <w:tr w:rsidR="00CE5322" w:rsidRPr="00CF7CF3" w14:paraId="4FF67161" w14:textId="77777777" w:rsidTr="00460119">
        <w:trPr>
          <w:gridAfter w:val="2"/>
          <w:wAfter w:w="547" w:type="dxa"/>
          <w:jc w:val="center"/>
        </w:trPr>
        <w:tc>
          <w:tcPr>
            <w:tcW w:w="14560" w:type="dxa"/>
            <w:gridSpan w:val="13"/>
            <w:shd w:val="clear" w:color="auto" w:fill="EEECE1" w:themeFill="background2"/>
          </w:tcPr>
          <w:p w14:paraId="58ABC020" w14:textId="77777777" w:rsidR="00CE5322" w:rsidRPr="00CF7CF3" w:rsidRDefault="00CE5322" w:rsidP="00460119">
            <w:pPr>
              <w:spacing w:line="240" w:lineRule="auto"/>
              <w:rPr>
                <w:b/>
                <w:sz w:val="20"/>
              </w:rPr>
            </w:pPr>
            <w:r w:rsidRPr="00CF7CF3">
              <w:rPr>
                <w:b/>
                <w:sz w:val="20"/>
              </w:rPr>
              <w:lastRenderedPageBreak/>
              <w:t xml:space="preserve"> Задачи в сфере трудового воспитания</w:t>
            </w:r>
          </w:p>
        </w:tc>
      </w:tr>
      <w:tr w:rsidR="00CE5322" w:rsidRPr="00CF7CF3" w14:paraId="7C60D64B" w14:textId="77777777" w:rsidTr="00460119">
        <w:trPr>
          <w:gridAfter w:val="2"/>
          <w:wAfter w:w="547" w:type="dxa"/>
          <w:jc w:val="center"/>
        </w:trPr>
        <w:tc>
          <w:tcPr>
            <w:tcW w:w="3699" w:type="dxa"/>
            <w:gridSpan w:val="2"/>
          </w:tcPr>
          <w:p w14:paraId="3C686357" w14:textId="77777777" w:rsidR="00CE5322" w:rsidRPr="00CF7CF3" w:rsidRDefault="00CE5322" w:rsidP="00460119">
            <w:pPr>
              <w:spacing w:line="240" w:lineRule="auto"/>
              <w:jc w:val="center"/>
              <w:rPr>
                <w:sz w:val="20"/>
              </w:rPr>
            </w:pPr>
            <w:r w:rsidRPr="00CF7CF3">
              <w:rPr>
                <w:sz w:val="20"/>
              </w:rPr>
              <w:t>3-4</w:t>
            </w:r>
          </w:p>
        </w:tc>
        <w:tc>
          <w:tcPr>
            <w:tcW w:w="3722" w:type="dxa"/>
            <w:gridSpan w:val="4"/>
          </w:tcPr>
          <w:p w14:paraId="0BB7D6ED" w14:textId="77777777" w:rsidR="00CE5322" w:rsidRPr="00CF7CF3" w:rsidRDefault="00CE5322" w:rsidP="00460119">
            <w:pPr>
              <w:spacing w:line="240" w:lineRule="auto"/>
              <w:jc w:val="center"/>
              <w:rPr>
                <w:sz w:val="20"/>
              </w:rPr>
            </w:pPr>
            <w:r w:rsidRPr="00CF7CF3">
              <w:rPr>
                <w:sz w:val="20"/>
              </w:rPr>
              <w:t>4-5</w:t>
            </w:r>
          </w:p>
        </w:tc>
        <w:tc>
          <w:tcPr>
            <w:tcW w:w="3717" w:type="dxa"/>
            <w:gridSpan w:val="4"/>
          </w:tcPr>
          <w:p w14:paraId="26BCFF2B" w14:textId="77777777" w:rsidR="00CE5322" w:rsidRPr="00CF7CF3" w:rsidRDefault="00CE5322" w:rsidP="00460119">
            <w:pPr>
              <w:spacing w:line="240" w:lineRule="auto"/>
              <w:jc w:val="center"/>
              <w:rPr>
                <w:sz w:val="20"/>
              </w:rPr>
            </w:pPr>
            <w:r w:rsidRPr="00CF7CF3">
              <w:rPr>
                <w:sz w:val="20"/>
              </w:rPr>
              <w:t>5-6</w:t>
            </w:r>
          </w:p>
        </w:tc>
        <w:tc>
          <w:tcPr>
            <w:tcW w:w="3422" w:type="dxa"/>
            <w:gridSpan w:val="3"/>
          </w:tcPr>
          <w:p w14:paraId="3B95C985" w14:textId="77777777" w:rsidR="00CE5322" w:rsidRPr="00CF7CF3" w:rsidRDefault="00CE5322" w:rsidP="00460119">
            <w:pPr>
              <w:spacing w:line="240" w:lineRule="auto"/>
              <w:jc w:val="center"/>
              <w:rPr>
                <w:sz w:val="20"/>
              </w:rPr>
            </w:pPr>
            <w:r w:rsidRPr="00CF7CF3">
              <w:rPr>
                <w:sz w:val="20"/>
              </w:rPr>
              <w:t>6-7</w:t>
            </w:r>
          </w:p>
        </w:tc>
      </w:tr>
      <w:tr w:rsidR="00CE5322" w:rsidRPr="00CF7CF3" w14:paraId="338F25B3" w14:textId="77777777" w:rsidTr="00460119">
        <w:trPr>
          <w:gridAfter w:val="2"/>
          <w:wAfter w:w="547" w:type="dxa"/>
          <w:trHeight w:val="1077"/>
          <w:jc w:val="center"/>
        </w:trPr>
        <w:tc>
          <w:tcPr>
            <w:tcW w:w="3699" w:type="dxa"/>
            <w:gridSpan w:val="2"/>
          </w:tcPr>
          <w:p w14:paraId="2A09F96D" w14:textId="77777777" w:rsidR="00CE5322" w:rsidRPr="00CF7CF3" w:rsidRDefault="00CE5322" w:rsidP="00460119">
            <w:pPr>
              <w:spacing w:line="240" w:lineRule="auto"/>
              <w:rPr>
                <w:sz w:val="20"/>
              </w:rPr>
            </w:pPr>
            <w:r w:rsidRPr="00CF7CF3">
              <w:rPr>
                <w:sz w:val="20"/>
              </w:rPr>
              <w:t xml:space="preserve">Развивать интерес к труду взрослых в ДОО и в семье; </w:t>
            </w:r>
          </w:p>
        </w:tc>
        <w:tc>
          <w:tcPr>
            <w:tcW w:w="3722" w:type="dxa"/>
            <w:gridSpan w:val="4"/>
          </w:tcPr>
          <w:p w14:paraId="5BB29FF1" w14:textId="77777777"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14:paraId="6EAEB61E" w14:textId="77777777"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3422" w:type="dxa"/>
            <w:gridSpan w:val="3"/>
          </w:tcPr>
          <w:p w14:paraId="3F8D875F" w14:textId="77777777"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14:paraId="174A8A94" w14:textId="77777777" w:rsidTr="00460119">
        <w:trPr>
          <w:gridAfter w:val="2"/>
          <w:wAfter w:w="547" w:type="dxa"/>
          <w:jc w:val="center"/>
        </w:trPr>
        <w:tc>
          <w:tcPr>
            <w:tcW w:w="3699" w:type="dxa"/>
            <w:gridSpan w:val="2"/>
          </w:tcPr>
          <w:p w14:paraId="15A603DF" w14:textId="77777777"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14:paraId="1CEF2C33" w14:textId="77777777"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3422" w:type="dxa"/>
            <w:gridSpan w:val="3"/>
          </w:tcPr>
          <w:p w14:paraId="1E7F5E1F" w14:textId="77777777"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14:paraId="72FF20EF" w14:textId="77777777" w:rsidTr="00460119">
        <w:trPr>
          <w:gridAfter w:val="2"/>
          <w:wAfter w:w="547" w:type="dxa"/>
          <w:jc w:val="center"/>
        </w:trPr>
        <w:tc>
          <w:tcPr>
            <w:tcW w:w="3699" w:type="dxa"/>
            <w:gridSpan w:val="2"/>
            <w:vMerge w:val="restart"/>
          </w:tcPr>
          <w:p w14:paraId="21B315E7" w14:textId="77777777" w:rsidR="00CE5322" w:rsidRPr="00CF7CF3" w:rsidRDefault="00CE5322" w:rsidP="00460119">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722" w:type="dxa"/>
            <w:gridSpan w:val="4"/>
            <w:vMerge w:val="restart"/>
          </w:tcPr>
          <w:p w14:paraId="6E5BF2FE" w14:textId="77777777" w:rsidR="00CE5322" w:rsidRPr="00CF7CF3" w:rsidRDefault="00CE5322" w:rsidP="00460119">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717" w:type="dxa"/>
            <w:gridSpan w:val="4"/>
            <w:vMerge w:val="restart"/>
          </w:tcPr>
          <w:p w14:paraId="5885DD54" w14:textId="77777777" w:rsidR="00CE5322" w:rsidRPr="00CF7CF3" w:rsidRDefault="00CE5322" w:rsidP="00460119">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3422" w:type="dxa"/>
            <w:gridSpan w:val="3"/>
          </w:tcPr>
          <w:p w14:paraId="2288BE74" w14:textId="77777777" w:rsidR="00CE5322" w:rsidRPr="00CF7CF3" w:rsidRDefault="00CE5322" w:rsidP="00460119">
            <w:pPr>
              <w:pStyle w:val="ConsPlusNormal"/>
              <w:rPr>
                <w:sz w:val="20"/>
                <w:szCs w:val="20"/>
              </w:rPr>
            </w:pPr>
            <w:r w:rsidRPr="00CF7CF3">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CF7CF3" w14:paraId="26DD6CEA" w14:textId="77777777" w:rsidTr="00460119">
        <w:trPr>
          <w:gridAfter w:val="2"/>
          <w:wAfter w:w="547" w:type="dxa"/>
          <w:jc w:val="center"/>
        </w:trPr>
        <w:tc>
          <w:tcPr>
            <w:tcW w:w="3699" w:type="dxa"/>
            <w:gridSpan w:val="2"/>
            <w:vMerge/>
          </w:tcPr>
          <w:p w14:paraId="409F64E3" w14:textId="77777777" w:rsidR="00CE5322" w:rsidRPr="00CF7CF3" w:rsidRDefault="00CE5322" w:rsidP="00460119">
            <w:pPr>
              <w:spacing w:line="240" w:lineRule="auto"/>
              <w:rPr>
                <w:sz w:val="20"/>
              </w:rPr>
            </w:pPr>
          </w:p>
        </w:tc>
        <w:tc>
          <w:tcPr>
            <w:tcW w:w="3722" w:type="dxa"/>
            <w:gridSpan w:val="4"/>
            <w:vMerge/>
          </w:tcPr>
          <w:p w14:paraId="3DEE403E" w14:textId="77777777" w:rsidR="00CE5322" w:rsidRPr="00CF7CF3" w:rsidRDefault="00CE5322" w:rsidP="00460119">
            <w:pPr>
              <w:spacing w:line="240" w:lineRule="auto"/>
              <w:jc w:val="left"/>
              <w:rPr>
                <w:b/>
                <w:sz w:val="20"/>
              </w:rPr>
            </w:pPr>
          </w:p>
        </w:tc>
        <w:tc>
          <w:tcPr>
            <w:tcW w:w="3717" w:type="dxa"/>
            <w:gridSpan w:val="4"/>
            <w:vMerge/>
          </w:tcPr>
          <w:p w14:paraId="782353F3" w14:textId="77777777" w:rsidR="00CE5322" w:rsidRPr="00CF7CF3" w:rsidRDefault="00CE5322" w:rsidP="00460119">
            <w:pPr>
              <w:spacing w:line="240" w:lineRule="auto"/>
              <w:rPr>
                <w:sz w:val="20"/>
              </w:rPr>
            </w:pPr>
          </w:p>
        </w:tc>
        <w:tc>
          <w:tcPr>
            <w:tcW w:w="3422" w:type="dxa"/>
            <w:gridSpan w:val="3"/>
          </w:tcPr>
          <w:p w14:paraId="7E5891C7" w14:textId="77777777"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14:paraId="4CEE4826" w14:textId="77777777" w:rsidTr="00460119">
        <w:trPr>
          <w:gridAfter w:val="2"/>
          <w:wAfter w:w="547" w:type="dxa"/>
          <w:jc w:val="center"/>
        </w:trPr>
        <w:tc>
          <w:tcPr>
            <w:tcW w:w="3699" w:type="dxa"/>
            <w:gridSpan w:val="2"/>
          </w:tcPr>
          <w:p w14:paraId="17A81CF6" w14:textId="77777777"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14:paraId="276BB594" w14:textId="77777777" w:rsidR="00CE5322" w:rsidRPr="00CF7CF3" w:rsidRDefault="00CE5322" w:rsidP="00460119">
            <w:pPr>
              <w:spacing w:line="240" w:lineRule="auto"/>
              <w:rPr>
                <w:sz w:val="20"/>
              </w:rPr>
            </w:pPr>
            <w:r w:rsidRPr="00CF7CF3">
              <w:rPr>
                <w:sz w:val="20"/>
              </w:rPr>
              <w:t>Развивать самостоятельность и уверенность в самообслуживании, желании включаться в повседневные трудовые дела в ДОО и семье</w:t>
            </w:r>
          </w:p>
        </w:tc>
        <w:tc>
          <w:tcPr>
            <w:tcW w:w="3717" w:type="dxa"/>
            <w:gridSpan w:val="4"/>
          </w:tcPr>
          <w:p w14:paraId="6A21A8AF" w14:textId="77777777"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422" w:type="dxa"/>
            <w:gridSpan w:val="3"/>
          </w:tcPr>
          <w:p w14:paraId="28512B13" w14:textId="77777777"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14:paraId="224E1FC5" w14:textId="77777777" w:rsidTr="00460119">
        <w:trPr>
          <w:gridAfter w:val="2"/>
          <w:wAfter w:w="547" w:type="dxa"/>
          <w:jc w:val="center"/>
        </w:trPr>
        <w:tc>
          <w:tcPr>
            <w:tcW w:w="3699" w:type="dxa"/>
            <w:gridSpan w:val="2"/>
            <w:shd w:val="clear" w:color="auto" w:fill="F2F2F2" w:themeFill="background1" w:themeFillShade="F2"/>
          </w:tcPr>
          <w:p w14:paraId="6C52C83F" w14:textId="77777777" w:rsidR="00CE5322" w:rsidRPr="00CF7CF3" w:rsidRDefault="00CE5322" w:rsidP="00460119">
            <w:pPr>
              <w:spacing w:line="240" w:lineRule="auto"/>
              <w:rPr>
                <w:sz w:val="20"/>
              </w:rPr>
            </w:pPr>
          </w:p>
        </w:tc>
        <w:tc>
          <w:tcPr>
            <w:tcW w:w="3722" w:type="dxa"/>
            <w:gridSpan w:val="4"/>
            <w:shd w:val="clear" w:color="auto" w:fill="F2F2F2" w:themeFill="background1" w:themeFillShade="F2"/>
          </w:tcPr>
          <w:p w14:paraId="3ED90F0D" w14:textId="77777777" w:rsidR="00CE5322" w:rsidRPr="00CF7CF3" w:rsidRDefault="00CE5322" w:rsidP="00460119">
            <w:pPr>
              <w:spacing w:line="240" w:lineRule="auto"/>
              <w:rPr>
                <w:sz w:val="20"/>
              </w:rPr>
            </w:pPr>
          </w:p>
        </w:tc>
        <w:tc>
          <w:tcPr>
            <w:tcW w:w="3717" w:type="dxa"/>
            <w:gridSpan w:val="4"/>
          </w:tcPr>
          <w:p w14:paraId="28232A6F" w14:textId="77777777"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3422" w:type="dxa"/>
            <w:gridSpan w:val="3"/>
          </w:tcPr>
          <w:p w14:paraId="681FAD74" w14:textId="77777777"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14:paraId="0080E535" w14:textId="77777777" w:rsidTr="00460119">
        <w:trPr>
          <w:gridAfter w:val="2"/>
          <w:wAfter w:w="547" w:type="dxa"/>
          <w:jc w:val="center"/>
        </w:trPr>
        <w:tc>
          <w:tcPr>
            <w:tcW w:w="14560" w:type="dxa"/>
            <w:gridSpan w:val="13"/>
            <w:shd w:val="clear" w:color="auto" w:fill="EEECE1" w:themeFill="background2"/>
          </w:tcPr>
          <w:p w14:paraId="2A25A03C" w14:textId="77777777" w:rsidR="00CE5322" w:rsidRPr="00CF7CF3" w:rsidRDefault="00CE5322" w:rsidP="00460119">
            <w:pPr>
              <w:spacing w:line="240" w:lineRule="auto"/>
              <w:rPr>
                <w:sz w:val="20"/>
              </w:rPr>
            </w:pPr>
            <w:r w:rsidRPr="00CF7CF3">
              <w:rPr>
                <w:b/>
                <w:sz w:val="20"/>
              </w:rPr>
              <w:t xml:space="preserve"> Задачи в области формирования основ безопасного поведения</w:t>
            </w:r>
          </w:p>
        </w:tc>
      </w:tr>
      <w:tr w:rsidR="00CE5322" w:rsidRPr="00CF7CF3" w14:paraId="70C79CD8" w14:textId="77777777" w:rsidTr="00460119">
        <w:trPr>
          <w:gridAfter w:val="2"/>
          <w:wAfter w:w="547" w:type="dxa"/>
          <w:jc w:val="center"/>
        </w:trPr>
        <w:tc>
          <w:tcPr>
            <w:tcW w:w="3699" w:type="dxa"/>
            <w:gridSpan w:val="2"/>
          </w:tcPr>
          <w:p w14:paraId="6BE5D9B3" w14:textId="77777777" w:rsidR="00CE5322" w:rsidRPr="00CF7CF3" w:rsidRDefault="00CE5322" w:rsidP="00460119">
            <w:pPr>
              <w:spacing w:line="240" w:lineRule="auto"/>
              <w:jc w:val="center"/>
              <w:rPr>
                <w:sz w:val="20"/>
              </w:rPr>
            </w:pPr>
            <w:r w:rsidRPr="00CF7CF3">
              <w:rPr>
                <w:sz w:val="20"/>
              </w:rPr>
              <w:t>3-4</w:t>
            </w:r>
          </w:p>
        </w:tc>
        <w:tc>
          <w:tcPr>
            <w:tcW w:w="3722" w:type="dxa"/>
            <w:gridSpan w:val="4"/>
          </w:tcPr>
          <w:p w14:paraId="6BDD91C0" w14:textId="77777777" w:rsidR="00CE5322" w:rsidRPr="00CF7CF3" w:rsidRDefault="00CE5322" w:rsidP="00460119">
            <w:pPr>
              <w:spacing w:line="240" w:lineRule="auto"/>
              <w:jc w:val="center"/>
              <w:rPr>
                <w:sz w:val="20"/>
              </w:rPr>
            </w:pPr>
            <w:r w:rsidRPr="00CF7CF3">
              <w:rPr>
                <w:sz w:val="20"/>
              </w:rPr>
              <w:t>4-5</w:t>
            </w:r>
          </w:p>
        </w:tc>
        <w:tc>
          <w:tcPr>
            <w:tcW w:w="3717" w:type="dxa"/>
            <w:gridSpan w:val="4"/>
          </w:tcPr>
          <w:p w14:paraId="2E2D6385" w14:textId="77777777" w:rsidR="00CE5322" w:rsidRPr="00CF7CF3" w:rsidRDefault="00CE5322" w:rsidP="00460119">
            <w:pPr>
              <w:spacing w:line="240" w:lineRule="auto"/>
              <w:jc w:val="center"/>
              <w:rPr>
                <w:sz w:val="20"/>
              </w:rPr>
            </w:pPr>
            <w:r w:rsidRPr="00CF7CF3">
              <w:rPr>
                <w:sz w:val="20"/>
              </w:rPr>
              <w:t>5-6</w:t>
            </w:r>
          </w:p>
        </w:tc>
        <w:tc>
          <w:tcPr>
            <w:tcW w:w="3422" w:type="dxa"/>
            <w:gridSpan w:val="3"/>
          </w:tcPr>
          <w:p w14:paraId="1E4FA708" w14:textId="77777777" w:rsidR="00CE5322" w:rsidRPr="00CF7CF3" w:rsidRDefault="00CE5322" w:rsidP="00460119">
            <w:pPr>
              <w:spacing w:line="240" w:lineRule="auto"/>
              <w:jc w:val="center"/>
              <w:rPr>
                <w:sz w:val="20"/>
              </w:rPr>
            </w:pPr>
            <w:r w:rsidRPr="00CF7CF3">
              <w:rPr>
                <w:sz w:val="20"/>
              </w:rPr>
              <w:t>6-7</w:t>
            </w:r>
          </w:p>
        </w:tc>
      </w:tr>
      <w:tr w:rsidR="00CE5322" w:rsidRPr="00CF7CF3" w14:paraId="53E480C4" w14:textId="77777777" w:rsidTr="00460119">
        <w:trPr>
          <w:gridAfter w:val="2"/>
          <w:wAfter w:w="547" w:type="dxa"/>
          <w:jc w:val="center"/>
        </w:trPr>
        <w:tc>
          <w:tcPr>
            <w:tcW w:w="3699" w:type="dxa"/>
            <w:gridSpan w:val="2"/>
            <w:shd w:val="clear" w:color="auto" w:fill="FFFFFF" w:themeFill="background1"/>
          </w:tcPr>
          <w:p w14:paraId="34D8FA7D" w14:textId="77777777"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722" w:type="dxa"/>
            <w:gridSpan w:val="4"/>
            <w:shd w:val="clear" w:color="auto" w:fill="FFFFFF" w:themeFill="background1"/>
          </w:tcPr>
          <w:p w14:paraId="030E562B" w14:textId="77777777"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14:paraId="580C7168" w14:textId="77777777" w:rsidR="00CE5322" w:rsidRPr="00CF7CF3" w:rsidRDefault="00CE5322" w:rsidP="00460119">
            <w:pPr>
              <w:tabs>
                <w:tab w:val="left" w:pos="359"/>
              </w:tabs>
              <w:spacing w:line="240" w:lineRule="auto"/>
              <w:rPr>
                <w:sz w:val="20"/>
              </w:rPr>
            </w:pPr>
            <w:r w:rsidRPr="00CF7CF3">
              <w:rPr>
                <w:sz w:val="20"/>
              </w:rPr>
              <w:t xml:space="preserve">-в быту, </w:t>
            </w:r>
          </w:p>
          <w:p w14:paraId="70678F0D" w14:textId="77777777" w:rsidR="00CE5322" w:rsidRPr="00CF7CF3" w:rsidRDefault="00CE5322" w:rsidP="00460119">
            <w:pPr>
              <w:tabs>
                <w:tab w:val="left" w:pos="359"/>
              </w:tabs>
              <w:spacing w:line="240" w:lineRule="auto"/>
              <w:rPr>
                <w:sz w:val="20"/>
              </w:rPr>
            </w:pPr>
            <w:r w:rsidRPr="00CF7CF3">
              <w:rPr>
                <w:sz w:val="20"/>
              </w:rPr>
              <w:t xml:space="preserve">-на улице, </w:t>
            </w:r>
          </w:p>
          <w:p w14:paraId="4FE7E89F" w14:textId="77777777" w:rsidR="00CE5322" w:rsidRPr="00CF7CF3" w:rsidRDefault="00CE5322" w:rsidP="00460119">
            <w:pPr>
              <w:tabs>
                <w:tab w:val="left" w:pos="359"/>
              </w:tabs>
              <w:spacing w:line="240" w:lineRule="auto"/>
              <w:rPr>
                <w:sz w:val="20"/>
              </w:rPr>
            </w:pPr>
            <w:r w:rsidRPr="00CF7CF3">
              <w:rPr>
                <w:sz w:val="20"/>
              </w:rPr>
              <w:t xml:space="preserve">-в природе, </w:t>
            </w:r>
          </w:p>
          <w:p w14:paraId="0ED40231" w14:textId="77777777"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717" w:type="dxa"/>
            <w:gridSpan w:val="4"/>
            <w:shd w:val="clear" w:color="auto" w:fill="FFFFFF" w:themeFill="background1"/>
          </w:tcPr>
          <w:p w14:paraId="7664D0E3" w14:textId="77777777" w:rsidR="00CE5322" w:rsidRPr="00CF7CF3" w:rsidRDefault="00CE5322" w:rsidP="00460119">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14:paraId="14AE926C" w14:textId="77777777" w:rsidR="00CE5322" w:rsidRPr="00CF7CF3" w:rsidRDefault="00CE5322" w:rsidP="00460119">
            <w:pPr>
              <w:tabs>
                <w:tab w:val="left" w:pos="363"/>
              </w:tabs>
              <w:spacing w:line="240" w:lineRule="auto"/>
              <w:rPr>
                <w:sz w:val="20"/>
              </w:rPr>
            </w:pPr>
            <w:r w:rsidRPr="00CF7CF3">
              <w:rPr>
                <w:sz w:val="20"/>
              </w:rPr>
              <w:t xml:space="preserve">- в быту, </w:t>
            </w:r>
          </w:p>
          <w:p w14:paraId="0833F9C0" w14:textId="77777777" w:rsidR="00CE5322" w:rsidRPr="00CF7CF3" w:rsidRDefault="00CE5322" w:rsidP="00460119">
            <w:pPr>
              <w:tabs>
                <w:tab w:val="left" w:pos="363"/>
              </w:tabs>
              <w:spacing w:line="240" w:lineRule="auto"/>
              <w:rPr>
                <w:sz w:val="20"/>
              </w:rPr>
            </w:pPr>
            <w:r w:rsidRPr="00CF7CF3">
              <w:rPr>
                <w:sz w:val="20"/>
              </w:rPr>
              <w:t xml:space="preserve">- на улице, </w:t>
            </w:r>
          </w:p>
          <w:p w14:paraId="4D00FD49" w14:textId="77777777" w:rsidR="00CE5322" w:rsidRPr="00CF7CF3" w:rsidRDefault="00CE5322" w:rsidP="00460119">
            <w:pPr>
              <w:tabs>
                <w:tab w:val="left" w:pos="363"/>
              </w:tabs>
              <w:spacing w:line="240" w:lineRule="auto"/>
              <w:rPr>
                <w:sz w:val="20"/>
              </w:rPr>
            </w:pPr>
            <w:r w:rsidRPr="00CF7CF3">
              <w:rPr>
                <w:sz w:val="20"/>
              </w:rPr>
              <w:t>- в природе</w:t>
            </w:r>
          </w:p>
        </w:tc>
        <w:tc>
          <w:tcPr>
            <w:tcW w:w="3422" w:type="dxa"/>
            <w:gridSpan w:val="3"/>
            <w:shd w:val="clear" w:color="auto" w:fill="FFFFFF" w:themeFill="background1"/>
          </w:tcPr>
          <w:p w14:paraId="3A01BEC0" w14:textId="77777777" w:rsidR="00CE5322" w:rsidRPr="00CF7CF3" w:rsidRDefault="00CE5322" w:rsidP="00460119">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14:paraId="6FFF8E6F" w14:textId="77777777" w:rsidR="00CE5322" w:rsidRPr="00CF7CF3" w:rsidRDefault="00CE5322" w:rsidP="00460119">
            <w:pPr>
              <w:tabs>
                <w:tab w:val="left" w:pos="450"/>
              </w:tabs>
              <w:spacing w:line="240" w:lineRule="auto"/>
              <w:rPr>
                <w:sz w:val="20"/>
              </w:rPr>
            </w:pPr>
            <w:r w:rsidRPr="00CF7CF3">
              <w:rPr>
                <w:sz w:val="20"/>
              </w:rPr>
              <w:t xml:space="preserve">- в быту, </w:t>
            </w:r>
          </w:p>
          <w:p w14:paraId="3A082B7D" w14:textId="77777777" w:rsidR="00CE5322" w:rsidRPr="00CF7CF3" w:rsidRDefault="00CE5322" w:rsidP="00460119">
            <w:pPr>
              <w:tabs>
                <w:tab w:val="left" w:pos="450"/>
              </w:tabs>
              <w:spacing w:line="240" w:lineRule="auto"/>
              <w:rPr>
                <w:sz w:val="20"/>
              </w:rPr>
            </w:pPr>
            <w:r w:rsidRPr="00CF7CF3">
              <w:rPr>
                <w:sz w:val="20"/>
              </w:rPr>
              <w:t xml:space="preserve">- в природе </w:t>
            </w:r>
          </w:p>
          <w:p w14:paraId="66793B4A" w14:textId="77777777"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14:paraId="601FC339" w14:textId="77777777" w:rsidTr="00460119">
        <w:trPr>
          <w:gridAfter w:val="2"/>
          <w:wAfter w:w="547" w:type="dxa"/>
          <w:jc w:val="center"/>
        </w:trPr>
        <w:tc>
          <w:tcPr>
            <w:tcW w:w="3699" w:type="dxa"/>
            <w:gridSpan w:val="2"/>
            <w:shd w:val="clear" w:color="auto" w:fill="FFFFFF" w:themeFill="background1"/>
          </w:tcPr>
          <w:p w14:paraId="002CB4DA" w14:textId="77777777" w:rsidR="00CE5322" w:rsidRPr="00CF7CF3" w:rsidRDefault="00CE5322" w:rsidP="00460119">
            <w:pPr>
              <w:tabs>
                <w:tab w:val="left" w:pos="388"/>
              </w:tabs>
              <w:spacing w:line="240" w:lineRule="auto"/>
              <w:rPr>
                <w:sz w:val="20"/>
              </w:rPr>
            </w:pPr>
            <w:r w:rsidRPr="00CF7CF3">
              <w:rPr>
                <w:sz w:val="20"/>
              </w:rPr>
              <w:t xml:space="preserve">Обогащать представления о правилах безопасного поведения </w:t>
            </w:r>
          </w:p>
          <w:p w14:paraId="4E22B3E9" w14:textId="77777777" w:rsidR="00CE5322" w:rsidRPr="00CF7CF3" w:rsidRDefault="00CE5322" w:rsidP="00460119">
            <w:pPr>
              <w:tabs>
                <w:tab w:val="left" w:pos="388"/>
              </w:tabs>
              <w:spacing w:line="240" w:lineRule="auto"/>
              <w:rPr>
                <w:sz w:val="20"/>
              </w:rPr>
            </w:pPr>
            <w:r w:rsidRPr="00CF7CF3">
              <w:rPr>
                <w:sz w:val="20"/>
              </w:rPr>
              <w:t>- в быту</w:t>
            </w:r>
          </w:p>
        </w:tc>
        <w:tc>
          <w:tcPr>
            <w:tcW w:w="3722" w:type="dxa"/>
            <w:gridSpan w:val="4"/>
            <w:shd w:val="clear" w:color="auto" w:fill="FFFFFF" w:themeFill="background1"/>
          </w:tcPr>
          <w:p w14:paraId="245CCBA3" w14:textId="77777777"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14:paraId="16FCF3D9" w14:textId="77777777"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3422" w:type="dxa"/>
            <w:gridSpan w:val="3"/>
            <w:shd w:val="clear" w:color="auto" w:fill="FFFFFF" w:themeFill="background1"/>
          </w:tcPr>
          <w:p w14:paraId="01239830" w14:textId="77777777"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14:paraId="4D92206F" w14:textId="77777777" w:rsidR="00CE5322" w:rsidRPr="00CF7CF3" w:rsidRDefault="00CE5322" w:rsidP="00460119">
            <w:pPr>
              <w:tabs>
                <w:tab w:val="left" w:pos="450"/>
              </w:tabs>
              <w:spacing w:line="240" w:lineRule="auto"/>
              <w:rPr>
                <w:sz w:val="20"/>
              </w:rPr>
            </w:pPr>
            <w:r w:rsidRPr="00CF7CF3">
              <w:rPr>
                <w:sz w:val="20"/>
              </w:rPr>
              <w:t xml:space="preserve">- в общении, </w:t>
            </w:r>
          </w:p>
          <w:p w14:paraId="79F32899" w14:textId="77777777" w:rsidR="00CE5322" w:rsidRPr="00CF7CF3" w:rsidRDefault="00CE5322" w:rsidP="00460119">
            <w:pPr>
              <w:tabs>
                <w:tab w:val="left" w:pos="450"/>
              </w:tabs>
              <w:spacing w:line="240" w:lineRule="auto"/>
              <w:rPr>
                <w:sz w:val="20"/>
              </w:rPr>
            </w:pPr>
            <w:r w:rsidRPr="00CF7CF3">
              <w:rPr>
                <w:sz w:val="20"/>
              </w:rPr>
              <w:t xml:space="preserve">- в быту, </w:t>
            </w:r>
          </w:p>
          <w:p w14:paraId="00697EEE" w14:textId="77777777" w:rsidR="00CE5322" w:rsidRPr="00CF7CF3" w:rsidRDefault="00CE5322" w:rsidP="00460119">
            <w:pPr>
              <w:tabs>
                <w:tab w:val="left" w:pos="450"/>
              </w:tabs>
              <w:spacing w:line="240" w:lineRule="auto"/>
              <w:rPr>
                <w:sz w:val="20"/>
              </w:rPr>
            </w:pPr>
            <w:r w:rsidRPr="00CF7CF3">
              <w:rPr>
                <w:sz w:val="20"/>
              </w:rPr>
              <w:lastRenderedPageBreak/>
              <w:t xml:space="preserve">- на улице, </w:t>
            </w:r>
          </w:p>
          <w:p w14:paraId="6A3721FC" w14:textId="77777777" w:rsidR="00CE5322" w:rsidRPr="00CF7CF3" w:rsidRDefault="00CE5322" w:rsidP="00460119">
            <w:pPr>
              <w:tabs>
                <w:tab w:val="left" w:pos="450"/>
              </w:tabs>
              <w:spacing w:line="240" w:lineRule="auto"/>
              <w:rPr>
                <w:sz w:val="20"/>
              </w:rPr>
            </w:pPr>
            <w:r w:rsidRPr="00CF7CF3">
              <w:rPr>
                <w:sz w:val="20"/>
              </w:rPr>
              <w:t>- в природе</w:t>
            </w:r>
          </w:p>
        </w:tc>
      </w:tr>
      <w:tr w:rsidR="00CE5322" w:rsidRPr="00CF7CF3" w14:paraId="2CC5D58F" w14:textId="77777777" w:rsidTr="00460119">
        <w:trPr>
          <w:gridAfter w:val="2"/>
          <w:wAfter w:w="547" w:type="dxa"/>
          <w:jc w:val="center"/>
        </w:trPr>
        <w:tc>
          <w:tcPr>
            <w:tcW w:w="7421" w:type="dxa"/>
            <w:gridSpan w:val="6"/>
            <w:shd w:val="clear" w:color="auto" w:fill="FFFFFF" w:themeFill="background1"/>
          </w:tcPr>
          <w:p w14:paraId="3D91418A" w14:textId="77777777" w:rsidR="00CE5322" w:rsidRPr="00CF7CF3" w:rsidRDefault="00CE5322" w:rsidP="00460119">
            <w:pPr>
              <w:tabs>
                <w:tab w:val="left" w:pos="359"/>
              </w:tabs>
              <w:spacing w:line="240" w:lineRule="auto"/>
              <w:rPr>
                <w:sz w:val="20"/>
              </w:rPr>
            </w:pPr>
            <w:r w:rsidRPr="00CF7CF3">
              <w:rPr>
                <w:sz w:val="20"/>
                <w:u w:val="single"/>
              </w:rPr>
              <w:lastRenderedPageBreak/>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717" w:type="dxa"/>
            <w:gridSpan w:val="4"/>
            <w:shd w:val="clear" w:color="auto" w:fill="FFFFFF" w:themeFill="background1"/>
          </w:tcPr>
          <w:p w14:paraId="088C3130" w14:textId="77777777"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3422" w:type="dxa"/>
            <w:gridSpan w:val="3"/>
            <w:shd w:val="clear" w:color="auto" w:fill="FFFFFF" w:themeFill="background1"/>
          </w:tcPr>
          <w:p w14:paraId="0547C10D" w14:textId="77777777"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14:paraId="12176E12" w14:textId="77777777" w:rsidTr="00460119">
        <w:trPr>
          <w:gridAfter w:val="2"/>
          <w:wAfter w:w="547" w:type="dxa"/>
          <w:jc w:val="center"/>
        </w:trPr>
        <w:tc>
          <w:tcPr>
            <w:tcW w:w="3699" w:type="dxa"/>
            <w:gridSpan w:val="2"/>
            <w:shd w:val="clear" w:color="auto" w:fill="FFFFFF" w:themeFill="background1"/>
          </w:tcPr>
          <w:p w14:paraId="3C9E8D84" w14:textId="77777777"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14:paraId="29A7CE22" w14:textId="77777777"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14:paraId="259BA547" w14:textId="77777777" w:rsidR="00CE5322" w:rsidRPr="00CF7CF3" w:rsidRDefault="00CE5322" w:rsidP="00460119">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14:paraId="5F204DBD" w14:textId="77777777" w:rsidR="00CE5322" w:rsidRPr="00CF7CF3" w:rsidRDefault="00CE5322" w:rsidP="00460119">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tc>
        <w:tc>
          <w:tcPr>
            <w:tcW w:w="3422" w:type="dxa"/>
            <w:gridSpan w:val="3"/>
            <w:shd w:val="clear" w:color="auto" w:fill="FFFFFF" w:themeFill="background1"/>
          </w:tcPr>
          <w:p w14:paraId="7553274B" w14:textId="77777777" w:rsidR="00CE5322" w:rsidRPr="00CF7CF3" w:rsidRDefault="00CE5322" w:rsidP="00460119">
            <w:pPr>
              <w:spacing w:line="240" w:lineRule="auto"/>
              <w:rPr>
                <w:sz w:val="20"/>
              </w:rPr>
            </w:pPr>
            <w:r w:rsidRPr="00CF7CF3">
              <w:rPr>
                <w:sz w:val="20"/>
                <w:u w:val="single"/>
              </w:rPr>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14:paraId="4DC63BB5" w14:textId="77777777" w:rsidTr="00460119">
        <w:tblPrEx>
          <w:jc w:val="left"/>
        </w:tblPrEx>
        <w:trPr>
          <w:gridAfter w:val="2"/>
          <w:wAfter w:w="547" w:type="dxa"/>
        </w:trPr>
        <w:tc>
          <w:tcPr>
            <w:tcW w:w="14560" w:type="dxa"/>
            <w:gridSpan w:val="13"/>
            <w:shd w:val="clear" w:color="auto" w:fill="EEECE1" w:themeFill="background2"/>
          </w:tcPr>
          <w:p w14:paraId="27E66BE7" w14:textId="77777777" w:rsidR="00CE5322" w:rsidRPr="00CF7CF3" w:rsidRDefault="00CE5322" w:rsidP="00460119">
            <w:pPr>
              <w:spacing w:line="240" w:lineRule="auto"/>
              <w:rPr>
                <w:b/>
                <w:sz w:val="20"/>
              </w:rPr>
            </w:pPr>
            <w:r w:rsidRPr="00CF7CF3">
              <w:rPr>
                <w:b/>
                <w:sz w:val="20"/>
              </w:rPr>
              <w:t>Содержание образовательной деятельности в области СОЦИАЛЬНО-КОММУНИКАТИВНОЕ РАЗВИТИЕ</w:t>
            </w:r>
          </w:p>
        </w:tc>
      </w:tr>
      <w:tr w:rsidR="00CE5322" w:rsidRPr="00CF7CF3" w14:paraId="580E92AA" w14:textId="77777777" w:rsidTr="00460119">
        <w:tblPrEx>
          <w:jc w:val="left"/>
        </w:tblPrEx>
        <w:trPr>
          <w:gridAfter w:val="2"/>
          <w:wAfter w:w="547" w:type="dxa"/>
        </w:trPr>
        <w:tc>
          <w:tcPr>
            <w:tcW w:w="14560" w:type="dxa"/>
            <w:gridSpan w:val="13"/>
            <w:shd w:val="clear" w:color="auto" w:fill="EEECE1" w:themeFill="background2"/>
          </w:tcPr>
          <w:p w14:paraId="48ED70D6" w14:textId="77777777" w:rsidR="00CE5322" w:rsidRPr="00CF7CF3" w:rsidRDefault="00CE5322" w:rsidP="00460119">
            <w:pPr>
              <w:spacing w:line="240" w:lineRule="auto"/>
              <w:rPr>
                <w:b/>
                <w:sz w:val="20"/>
              </w:rPr>
            </w:pPr>
            <w:r w:rsidRPr="00CF7CF3">
              <w:rPr>
                <w:b/>
                <w:sz w:val="20"/>
              </w:rPr>
              <w:t xml:space="preserve"> Содержание в сфере социальных отношений</w:t>
            </w:r>
          </w:p>
        </w:tc>
      </w:tr>
      <w:tr w:rsidR="00CE5322" w:rsidRPr="00CF7CF3" w14:paraId="09E32FF4" w14:textId="77777777" w:rsidTr="00460119">
        <w:tblPrEx>
          <w:jc w:val="left"/>
        </w:tblPrEx>
        <w:trPr>
          <w:gridAfter w:val="2"/>
          <w:wAfter w:w="547" w:type="dxa"/>
        </w:trPr>
        <w:tc>
          <w:tcPr>
            <w:tcW w:w="3708" w:type="dxa"/>
            <w:gridSpan w:val="3"/>
          </w:tcPr>
          <w:p w14:paraId="421D6431" w14:textId="77777777" w:rsidR="00CE5322" w:rsidRPr="00CF7CF3" w:rsidRDefault="00CE5322" w:rsidP="00460119">
            <w:pPr>
              <w:spacing w:line="240" w:lineRule="auto"/>
              <w:jc w:val="center"/>
              <w:rPr>
                <w:sz w:val="20"/>
              </w:rPr>
            </w:pPr>
            <w:r w:rsidRPr="00CF7CF3">
              <w:rPr>
                <w:sz w:val="20"/>
              </w:rPr>
              <w:t>3-4</w:t>
            </w:r>
          </w:p>
        </w:tc>
        <w:tc>
          <w:tcPr>
            <w:tcW w:w="3723" w:type="dxa"/>
            <w:gridSpan w:val="4"/>
          </w:tcPr>
          <w:p w14:paraId="7C997CDF" w14:textId="77777777" w:rsidR="00CE5322" w:rsidRPr="00CF7CF3" w:rsidRDefault="00CE5322" w:rsidP="00460119">
            <w:pPr>
              <w:spacing w:line="240" w:lineRule="auto"/>
              <w:jc w:val="center"/>
              <w:rPr>
                <w:sz w:val="20"/>
              </w:rPr>
            </w:pPr>
            <w:r w:rsidRPr="00CF7CF3">
              <w:rPr>
                <w:sz w:val="20"/>
              </w:rPr>
              <w:t>4-5</w:t>
            </w:r>
          </w:p>
        </w:tc>
        <w:tc>
          <w:tcPr>
            <w:tcW w:w="3722" w:type="dxa"/>
            <w:gridSpan w:val="4"/>
          </w:tcPr>
          <w:p w14:paraId="27586562" w14:textId="77777777" w:rsidR="00CE5322" w:rsidRPr="00CF7CF3" w:rsidRDefault="00CE5322" w:rsidP="00460119">
            <w:pPr>
              <w:spacing w:line="240" w:lineRule="auto"/>
              <w:jc w:val="center"/>
              <w:rPr>
                <w:sz w:val="20"/>
              </w:rPr>
            </w:pPr>
            <w:r w:rsidRPr="00CF7CF3">
              <w:rPr>
                <w:sz w:val="20"/>
              </w:rPr>
              <w:t>5-6</w:t>
            </w:r>
          </w:p>
        </w:tc>
        <w:tc>
          <w:tcPr>
            <w:tcW w:w="3407" w:type="dxa"/>
            <w:gridSpan w:val="2"/>
          </w:tcPr>
          <w:p w14:paraId="05362983" w14:textId="77777777" w:rsidR="00CE5322" w:rsidRPr="00CF7CF3" w:rsidRDefault="00CE5322" w:rsidP="00460119">
            <w:pPr>
              <w:spacing w:line="240" w:lineRule="auto"/>
              <w:jc w:val="center"/>
              <w:rPr>
                <w:sz w:val="20"/>
              </w:rPr>
            </w:pPr>
            <w:r w:rsidRPr="00CF7CF3">
              <w:rPr>
                <w:sz w:val="20"/>
              </w:rPr>
              <w:t>6-7</w:t>
            </w:r>
          </w:p>
        </w:tc>
      </w:tr>
      <w:tr w:rsidR="00CE5322" w:rsidRPr="00CF7CF3" w14:paraId="0307BA82" w14:textId="77777777" w:rsidTr="00460119">
        <w:tblPrEx>
          <w:jc w:val="left"/>
        </w:tblPrEx>
        <w:trPr>
          <w:gridAfter w:val="2"/>
          <w:wAfter w:w="547" w:type="dxa"/>
        </w:trPr>
        <w:tc>
          <w:tcPr>
            <w:tcW w:w="3708" w:type="dxa"/>
            <w:gridSpan w:val="3"/>
          </w:tcPr>
          <w:p w14:paraId="6BB3614E" w14:textId="77777777" w:rsidR="00CE5322" w:rsidRPr="00CF7CF3" w:rsidRDefault="00CE5322" w:rsidP="00460119">
            <w:pPr>
              <w:pStyle w:val="ConsPlusNormal"/>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14:paraId="5BA8D9FB" w14:textId="77777777" w:rsidR="00CE5322" w:rsidRPr="00CF7CF3" w:rsidRDefault="00CE5322" w:rsidP="00460119">
            <w:pPr>
              <w:pStyle w:val="ConsPlusNormal"/>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407" w:type="dxa"/>
            <w:gridSpan w:val="2"/>
          </w:tcPr>
          <w:p w14:paraId="77BF5AB5" w14:textId="77777777" w:rsidR="00CE5322" w:rsidRPr="00CF7CF3" w:rsidRDefault="00CE5322" w:rsidP="00460119">
            <w:pPr>
              <w:pStyle w:val="ConsPlusNormal"/>
              <w:rPr>
                <w:sz w:val="20"/>
                <w:szCs w:val="20"/>
              </w:rPr>
            </w:pPr>
            <w:r w:rsidRPr="00CF7CF3">
              <w:rPr>
                <w:sz w:val="20"/>
                <w:szCs w:val="20"/>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14:paraId="19FA1E48" w14:textId="77777777" w:rsidTr="00460119">
        <w:tblPrEx>
          <w:jc w:val="left"/>
        </w:tblPrEx>
        <w:trPr>
          <w:gridAfter w:val="2"/>
          <w:wAfter w:w="547" w:type="dxa"/>
          <w:trHeight w:val="418"/>
        </w:trPr>
        <w:tc>
          <w:tcPr>
            <w:tcW w:w="3708" w:type="dxa"/>
            <w:gridSpan w:val="3"/>
          </w:tcPr>
          <w:p w14:paraId="5A8ABE4E" w14:textId="77777777" w:rsidR="00CE5322" w:rsidRPr="00CF7CF3" w:rsidRDefault="00CE5322" w:rsidP="00460119">
            <w:pPr>
              <w:pStyle w:val="ConsPlusNormal"/>
              <w:rPr>
                <w:sz w:val="20"/>
                <w:szCs w:val="20"/>
              </w:rPr>
            </w:pPr>
            <w:r w:rsidRPr="00CF7CF3">
              <w:rPr>
                <w:sz w:val="20"/>
                <w:szCs w:val="2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w:t>
            </w:r>
            <w:r w:rsidRPr="00CF7CF3">
              <w:rPr>
                <w:sz w:val="20"/>
                <w:szCs w:val="20"/>
              </w:rPr>
              <w:lastRenderedPageBreak/>
              <w:t>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14:paraId="17B38F35" w14:textId="77777777" w:rsidR="00CE5322" w:rsidRPr="00CF7CF3" w:rsidRDefault="00CE5322" w:rsidP="00460119">
            <w:pPr>
              <w:pStyle w:val="ConsPlusNormal"/>
              <w:rPr>
                <w:sz w:val="20"/>
                <w:szCs w:val="20"/>
              </w:rPr>
            </w:pPr>
            <w:r w:rsidRPr="00CF7CF3">
              <w:rPr>
                <w:sz w:val="20"/>
                <w:szCs w:val="20"/>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w:t>
            </w:r>
            <w:r w:rsidRPr="00CF7CF3">
              <w:rPr>
                <w:sz w:val="20"/>
                <w:szCs w:val="20"/>
              </w:rPr>
              <w:lastRenderedPageBreak/>
              <w:t>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14:paraId="5E8998B4" w14:textId="77777777" w:rsidR="00CE5322" w:rsidRPr="00CF7CF3" w:rsidRDefault="00CE5322" w:rsidP="00460119">
            <w:pPr>
              <w:pStyle w:val="ConsPlusNormal"/>
              <w:rPr>
                <w:sz w:val="20"/>
                <w:szCs w:val="20"/>
              </w:rPr>
            </w:pPr>
            <w:r w:rsidRPr="00CF7CF3">
              <w:rPr>
                <w:sz w:val="20"/>
                <w:szCs w:val="20"/>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w:t>
            </w:r>
            <w:r w:rsidRPr="00CF7CF3">
              <w:rPr>
                <w:sz w:val="20"/>
                <w:szCs w:val="20"/>
              </w:rPr>
              <w:lastRenderedPageBreak/>
              <w:t>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407" w:type="dxa"/>
            <w:gridSpan w:val="2"/>
          </w:tcPr>
          <w:p w14:paraId="5FB410EC" w14:textId="77777777" w:rsidR="00CE5322" w:rsidRPr="00CF7CF3" w:rsidRDefault="00CE5322" w:rsidP="00460119">
            <w:pPr>
              <w:pStyle w:val="ConsPlusNormal"/>
              <w:rPr>
                <w:sz w:val="20"/>
                <w:szCs w:val="20"/>
              </w:rPr>
            </w:pPr>
            <w:r w:rsidRPr="00CF7CF3">
              <w:rPr>
                <w:sz w:val="20"/>
                <w:szCs w:val="20"/>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w:t>
            </w:r>
            <w:r w:rsidRPr="00CF7CF3">
              <w:rPr>
                <w:sz w:val="20"/>
                <w:szCs w:val="20"/>
              </w:rPr>
              <w:lastRenderedPageBreak/>
              <w:t>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14:paraId="4ABF8B84" w14:textId="77777777" w:rsidTr="00460119">
        <w:tblPrEx>
          <w:jc w:val="left"/>
        </w:tblPrEx>
        <w:trPr>
          <w:gridAfter w:val="2"/>
          <w:wAfter w:w="547" w:type="dxa"/>
        </w:trPr>
        <w:tc>
          <w:tcPr>
            <w:tcW w:w="7431" w:type="dxa"/>
            <w:gridSpan w:val="7"/>
          </w:tcPr>
          <w:p w14:paraId="2B685CE4" w14:textId="77777777" w:rsidR="00CE5322" w:rsidRPr="00CF7CF3" w:rsidRDefault="00CE5322" w:rsidP="00460119">
            <w:pPr>
              <w:pStyle w:val="ConsPlusNormal"/>
              <w:rPr>
                <w:sz w:val="20"/>
                <w:szCs w:val="20"/>
              </w:rPr>
            </w:pPr>
            <w:r w:rsidRPr="00CF7CF3">
              <w:rPr>
                <w:sz w:val="20"/>
                <w:szCs w:val="20"/>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14:paraId="5DC05B29" w14:textId="77777777" w:rsidR="00CE5322" w:rsidRPr="00CF7CF3" w:rsidRDefault="00CE5322" w:rsidP="00460119">
            <w:pPr>
              <w:pStyle w:val="ConsPlusNormal"/>
              <w:rPr>
                <w:sz w:val="20"/>
                <w:szCs w:val="20"/>
              </w:rPr>
            </w:pPr>
            <w:r w:rsidRPr="00CF7CF3">
              <w:rPr>
                <w:sz w:val="20"/>
                <w:szCs w:val="20"/>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407" w:type="dxa"/>
            <w:gridSpan w:val="2"/>
          </w:tcPr>
          <w:p w14:paraId="377626E9" w14:textId="77777777" w:rsidR="00CE5322" w:rsidRPr="00CF7CF3" w:rsidRDefault="00CE5322" w:rsidP="00460119">
            <w:pPr>
              <w:pStyle w:val="ConsPlusNormal"/>
              <w:rPr>
                <w:sz w:val="20"/>
                <w:szCs w:val="20"/>
              </w:rPr>
            </w:pPr>
            <w:r w:rsidRPr="00CF7CF3">
              <w:rPr>
                <w:sz w:val="20"/>
                <w:szCs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CF7CF3" w14:paraId="67F7D858" w14:textId="77777777" w:rsidTr="00460119">
        <w:tblPrEx>
          <w:jc w:val="left"/>
        </w:tblPrEx>
        <w:trPr>
          <w:gridAfter w:val="2"/>
          <w:wAfter w:w="547" w:type="dxa"/>
        </w:trPr>
        <w:tc>
          <w:tcPr>
            <w:tcW w:w="3708" w:type="dxa"/>
            <w:gridSpan w:val="3"/>
          </w:tcPr>
          <w:p w14:paraId="31581CBF" w14:textId="77777777" w:rsidR="00CE5322" w:rsidRPr="00CF7CF3" w:rsidRDefault="00CE5322" w:rsidP="00460119">
            <w:pPr>
              <w:pStyle w:val="ConsPlusNormal"/>
              <w:rPr>
                <w:sz w:val="20"/>
                <w:szCs w:val="20"/>
              </w:rPr>
            </w:pPr>
            <w:r w:rsidRPr="00CF7CF3">
              <w:rPr>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14:paraId="1C53A467" w14:textId="77777777"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14:paraId="4FD6D52A" w14:textId="77777777" w:rsidR="00CE5322" w:rsidRPr="00CF7CF3" w:rsidRDefault="00CE5322" w:rsidP="00E04FBF">
            <w:pPr>
              <w:pStyle w:val="ConsPlusNormal"/>
              <w:numPr>
                <w:ilvl w:val="0"/>
                <w:numId w:val="105"/>
              </w:numPr>
              <w:rPr>
                <w:sz w:val="20"/>
                <w:szCs w:val="20"/>
              </w:rPr>
            </w:pPr>
            <w:r w:rsidRPr="00CF7CF3">
              <w:rPr>
                <w:sz w:val="20"/>
                <w:szCs w:val="20"/>
              </w:rPr>
              <w:t xml:space="preserve">обогащает представление о структуре и составе семьи, родственных отношениях; </w:t>
            </w:r>
          </w:p>
          <w:p w14:paraId="7FBC8C9D" w14:textId="77777777" w:rsidR="00CE5322" w:rsidRPr="00CF7CF3" w:rsidRDefault="00CE5322" w:rsidP="00E04FBF">
            <w:pPr>
              <w:pStyle w:val="ConsPlusNormal"/>
              <w:numPr>
                <w:ilvl w:val="0"/>
                <w:numId w:val="105"/>
              </w:numPr>
              <w:rPr>
                <w:sz w:val="20"/>
                <w:szCs w:val="20"/>
              </w:rPr>
            </w:pPr>
            <w:r w:rsidRPr="00CF7CF3">
              <w:rPr>
                <w:sz w:val="20"/>
                <w:szCs w:val="20"/>
              </w:rPr>
              <w:t>семейных событиях, делах.</w:t>
            </w:r>
          </w:p>
        </w:tc>
        <w:tc>
          <w:tcPr>
            <w:tcW w:w="3722" w:type="dxa"/>
            <w:gridSpan w:val="4"/>
          </w:tcPr>
          <w:p w14:paraId="7F6B5380" w14:textId="77777777"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14:paraId="536F4811" w14:textId="77777777" w:rsidR="00CE5322" w:rsidRPr="00CF7CF3" w:rsidRDefault="00CE5322" w:rsidP="00E04FBF">
            <w:pPr>
              <w:pStyle w:val="ConsPlusNormal"/>
              <w:numPr>
                <w:ilvl w:val="0"/>
                <w:numId w:val="104"/>
              </w:numPr>
              <w:rPr>
                <w:sz w:val="20"/>
                <w:szCs w:val="20"/>
              </w:rPr>
            </w:pPr>
            <w:r w:rsidRPr="00CF7CF3">
              <w:rPr>
                <w:sz w:val="20"/>
                <w:szCs w:val="20"/>
              </w:rPr>
              <w:t xml:space="preserve">члены семьи, </w:t>
            </w:r>
          </w:p>
          <w:p w14:paraId="6F2C83AC" w14:textId="77777777" w:rsidR="00CE5322" w:rsidRPr="00CF7CF3" w:rsidRDefault="00CE5322" w:rsidP="00E04FBF">
            <w:pPr>
              <w:pStyle w:val="ConsPlusNormal"/>
              <w:numPr>
                <w:ilvl w:val="0"/>
                <w:numId w:val="104"/>
              </w:numPr>
              <w:rPr>
                <w:sz w:val="20"/>
                <w:szCs w:val="20"/>
              </w:rPr>
            </w:pPr>
            <w:r w:rsidRPr="00CF7CF3">
              <w:rPr>
                <w:sz w:val="20"/>
                <w:szCs w:val="20"/>
              </w:rPr>
              <w:t xml:space="preserve">ближайшие родственники по линии матери и отца. </w:t>
            </w:r>
          </w:p>
        </w:tc>
        <w:tc>
          <w:tcPr>
            <w:tcW w:w="3407" w:type="dxa"/>
            <w:gridSpan w:val="2"/>
          </w:tcPr>
          <w:p w14:paraId="19C452F9" w14:textId="77777777"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14:paraId="1BAFED1B"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взаимные чувства, </w:t>
            </w:r>
          </w:p>
          <w:p w14:paraId="4727E5B2"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правила общения в семье, </w:t>
            </w:r>
          </w:p>
          <w:p w14:paraId="60A3C30A"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значимые и памятные события, </w:t>
            </w:r>
          </w:p>
          <w:p w14:paraId="057E4D9F"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досуг семьи, семейный бюджет.</w:t>
            </w:r>
          </w:p>
          <w:p w14:paraId="59749152" w14:textId="77777777" w:rsidR="00CE5322" w:rsidRPr="00CF7CF3" w:rsidRDefault="00CE5322" w:rsidP="00460119">
            <w:pPr>
              <w:pStyle w:val="ConsPlusNormal"/>
              <w:tabs>
                <w:tab w:val="left" w:pos="422"/>
              </w:tabs>
              <w:rPr>
                <w:sz w:val="20"/>
                <w:szCs w:val="20"/>
              </w:rPr>
            </w:pPr>
          </w:p>
        </w:tc>
      </w:tr>
      <w:tr w:rsidR="00CE5322" w:rsidRPr="00CF7CF3" w14:paraId="5DED1025" w14:textId="77777777" w:rsidTr="00460119">
        <w:tblPrEx>
          <w:jc w:val="left"/>
        </w:tblPrEx>
        <w:trPr>
          <w:gridAfter w:val="2"/>
          <w:wAfter w:w="547" w:type="dxa"/>
        </w:trPr>
        <w:tc>
          <w:tcPr>
            <w:tcW w:w="3708" w:type="dxa"/>
            <w:gridSpan w:val="3"/>
            <w:vMerge w:val="restart"/>
            <w:shd w:val="clear" w:color="auto" w:fill="F2F2F2" w:themeFill="background1" w:themeFillShade="F2"/>
          </w:tcPr>
          <w:p w14:paraId="2A3394D7" w14:textId="77777777" w:rsidR="00CE5322" w:rsidRPr="00CF7CF3" w:rsidRDefault="00CE5322" w:rsidP="00460119">
            <w:pPr>
              <w:pStyle w:val="ConsPlusNormal"/>
              <w:rPr>
                <w:sz w:val="20"/>
                <w:szCs w:val="20"/>
              </w:rPr>
            </w:pPr>
          </w:p>
        </w:tc>
        <w:tc>
          <w:tcPr>
            <w:tcW w:w="3723" w:type="dxa"/>
            <w:gridSpan w:val="4"/>
            <w:vMerge w:val="restart"/>
            <w:shd w:val="clear" w:color="auto" w:fill="F2F2F2" w:themeFill="background1" w:themeFillShade="F2"/>
          </w:tcPr>
          <w:p w14:paraId="17E1D306" w14:textId="77777777" w:rsidR="00CE5322" w:rsidRPr="00CF7CF3" w:rsidRDefault="00CE5322" w:rsidP="00460119">
            <w:pPr>
              <w:pStyle w:val="ConsPlusNormal"/>
              <w:rPr>
                <w:sz w:val="20"/>
                <w:szCs w:val="20"/>
              </w:rPr>
            </w:pPr>
          </w:p>
        </w:tc>
        <w:tc>
          <w:tcPr>
            <w:tcW w:w="7129" w:type="dxa"/>
            <w:gridSpan w:val="6"/>
          </w:tcPr>
          <w:p w14:paraId="4D695BA1" w14:textId="77777777" w:rsidR="00CE5322" w:rsidRPr="00CF7CF3" w:rsidRDefault="00CE5322" w:rsidP="00460119">
            <w:pPr>
              <w:pStyle w:val="ConsPlusNormal"/>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14:paraId="3D4646DB" w14:textId="77777777" w:rsidTr="00460119">
        <w:tblPrEx>
          <w:jc w:val="left"/>
        </w:tblPrEx>
        <w:trPr>
          <w:gridAfter w:val="2"/>
          <w:wAfter w:w="547" w:type="dxa"/>
        </w:trPr>
        <w:tc>
          <w:tcPr>
            <w:tcW w:w="3708" w:type="dxa"/>
            <w:gridSpan w:val="3"/>
            <w:vMerge/>
            <w:shd w:val="clear" w:color="auto" w:fill="F2F2F2" w:themeFill="background1" w:themeFillShade="F2"/>
          </w:tcPr>
          <w:p w14:paraId="6A91416B" w14:textId="77777777"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14:paraId="618787E0" w14:textId="77777777" w:rsidR="00CE5322" w:rsidRPr="00CF7CF3" w:rsidRDefault="00CE5322" w:rsidP="00460119">
            <w:pPr>
              <w:pStyle w:val="ConsPlusNormal"/>
              <w:rPr>
                <w:sz w:val="20"/>
                <w:szCs w:val="20"/>
              </w:rPr>
            </w:pPr>
          </w:p>
        </w:tc>
        <w:tc>
          <w:tcPr>
            <w:tcW w:w="7129" w:type="dxa"/>
            <w:gridSpan w:val="6"/>
          </w:tcPr>
          <w:p w14:paraId="27748CB2" w14:textId="77777777" w:rsidR="00CE5322" w:rsidRPr="00CF7CF3" w:rsidRDefault="00CE5322" w:rsidP="00460119">
            <w:pPr>
              <w:pStyle w:val="ConsPlusNormal"/>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14:paraId="133631EF" w14:textId="77777777" w:rsidTr="00460119">
        <w:tblPrEx>
          <w:jc w:val="left"/>
        </w:tblPrEx>
        <w:trPr>
          <w:gridAfter w:val="2"/>
          <w:wAfter w:w="547" w:type="dxa"/>
        </w:trPr>
        <w:tc>
          <w:tcPr>
            <w:tcW w:w="3708" w:type="dxa"/>
            <w:gridSpan w:val="3"/>
            <w:vMerge/>
            <w:shd w:val="clear" w:color="auto" w:fill="F2F2F2" w:themeFill="background1" w:themeFillShade="F2"/>
          </w:tcPr>
          <w:p w14:paraId="4C191042" w14:textId="77777777" w:rsidR="00CE5322" w:rsidRPr="00CF7CF3" w:rsidRDefault="00CE5322" w:rsidP="00460119">
            <w:pPr>
              <w:pStyle w:val="ConsPlusNormal"/>
              <w:rPr>
                <w:sz w:val="20"/>
                <w:szCs w:val="20"/>
              </w:rPr>
            </w:pPr>
          </w:p>
        </w:tc>
        <w:tc>
          <w:tcPr>
            <w:tcW w:w="3723" w:type="dxa"/>
            <w:gridSpan w:val="4"/>
            <w:vMerge/>
            <w:shd w:val="clear" w:color="auto" w:fill="F2F2F2" w:themeFill="background1" w:themeFillShade="F2"/>
          </w:tcPr>
          <w:p w14:paraId="78917F80" w14:textId="77777777" w:rsidR="00CE5322" w:rsidRPr="00CF7CF3" w:rsidRDefault="00CE5322" w:rsidP="00460119">
            <w:pPr>
              <w:pStyle w:val="ConsPlusNormal"/>
              <w:rPr>
                <w:sz w:val="20"/>
                <w:szCs w:val="20"/>
              </w:rPr>
            </w:pPr>
          </w:p>
        </w:tc>
        <w:tc>
          <w:tcPr>
            <w:tcW w:w="7129" w:type="dxa"/>
            <w:gridSpan w:val="6"/>
          </w:tcPr>
          <w:p w14:paraId="00D5554E" w14:textId="77777777" w:rsidR="00CE5322" w:rsidRPr="00CF7CF3" w:rsidRDefault="00CE5322" w:rsidP="00460119">
            <w:pPr>
              <w:pStyle w:val="ConsPlusNormal"/>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14:paraId="12696E21" w14:textId="77777777" w:rsidTr="00460119">
        <w:tblPrEx>
          <w:jc w:val="left"/>
        </w:tblPrEx>
        <w:trPr>
          <w:gridAfter w:val="2"/>
          <w:wAfter w:w="547" w:type="dxa"/>
        </w:trPr>
        <w:tc>
          <w:tcPr>
            <w:tcW w:w="3708" w:type="dxa"/>
            <w:gridSpan w:val="3"/>
          </w:tcPr>
          <w:p w14:paraId="212651D4" w14:textId="77777777" w:rsidR="00CE5322" w:rsidRPr="00CF7CF3" w:rsidRDefault="00CE5322" w:rsidP="00460119">
            <w:pPr>
              <w:pStyle w:val="ConsPlusNormal"/>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w:t>
            </w:r>
            <w:r w:rsidRPr="00CF7CF3">
              <w:rPr>
                <w:sz w:val="20"/>
                <w:szCs w:val="20"/>
              </w:rPr>
              <w:lastRenderedPageBreak/>
              <w:t xml:space="preserve">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14:paraId="561DF33D" w14:textId="77777777" w:rsidR="00CE5322" w:rsidRPr="00CF7CF3" w:rsidRDefault="00CE5322" w:rsidP="00460119">
            <w:pPr>
              <w:pStyle w:val="ConsPlusNormal"/>
              <w:rPr>
                <w:sz w:val="20"/>
                <w:szCs w:val="20"/>
              </w:rPr>
            </w:pPr>
            <w:r w:rsidRPr="00CF7CF3">
              <w:rPr>
                <w:sz w:val="20"/>
                <w:szCs w:val="20"/>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w:t>
            </w:r>
            <w:r w:rsidRPr="00CF7CF3">
              <w:rPr>
                <w:sz w:val="20"/>
                <w:szCs w:val="20"/>
              </w:rPr>
              <w:lastRenderedPageBreak/>
              <w:t xml:space="preserve">сверстников, интерес к их действиям. </w:t>
            </w:r>
          </w:p>
        </w:tc>
        <w:tc>
          <w:tcPr>
            <w:tcW w:w="3722" w:type="dxa"/>
            <w:gridSpan w:val="4"/>
          </w:tcPr>
          <w:p w14:paraId="56095CB7" w14:textId="77777777" w:rsidR="00CE5322" w:rsidRPr="00CF7CF3" w:rsidRDefault="00CE5322" w:rsidP="00460119">
            <w:pPr>
              <w:pStyle w:val="ConsPlusNormal"/>
              <w:rPr>
                <w:sz w:val="20"/>
                <w:szCs w:val="20"/>
              </w:rPr>
            </w:pPr>
            <w:r w:rsidRPr="00CF7CF3">
              <w:rPr>
                <w:sz w:val="20"/>
                <w:szCs w:val="20"/>
              </w:rPr>
              <w:lastRenderedPageBreak/>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w:t>
            </w:r>
            <w:r w:rsidRPr="00CF7CF3">
              <w:rPr>
                <w:sz w:val="20"/>
                <w:szCs w:val="20"/>
              </w:rPr>
              <w:lastRenderedPageBreak/>
              <w:t>ориентироваться н</w:t>
            </w:r>
            <w:r w:rsidR="00460119">
              <w:rPr>
                <w:sz w:val="20"/>
                <w:szCs w:val="20"/>
              </w:rPr>
              <w:t>а свои возможности и сверстника</w:t>
            </w:r>
            <w:r w:rsidRPr="00CF7CF3">
              <w:rPr>
                <w:sz w:val="20"/>
                <w:szCs w:val="20"/>
              </w:rPr>
              <w:t xml:space="preserve">. </w:t>
            </w:r>
          </w:p>
        </w:tc>
        <w:tc>
          <w:tcPr>
            <w:tcW w:w="3407" w:type="dxa"/>
            <w:gridSpan w:val="2"/>
            <w:vMerge w:val="restart"/>
          </w:tcPr>
          <w:p w14:paraId="4036A9B4" w14:textId="77777777" w:rsidR="00CE5322" w:rsidRPr="00CF7CF3" w:rsidRDefault="00CE5322" w:rsidP="00460119">
            <w:pPr>
              <w:pStyle w:val="ConsPlusNormal"/>
              <w:rPr>
                <w:sz w:val="20"/>
                <w:szCs w:val="20"/>
              </w:rPr>
            </w:pPr>
            <w:r w:rsidRPr="00CF7CF3">
              <w:rPr>
                <w:sz w:val="20"/>
                <w:szCs w:val="20"/>
              </w:rPr>
              <w:lastRenderedPageBreak/>
              <w:t>Педагог развивает умение сотрудничать со сверстниками:</w:t>
            </w:r>
          </w:p>
          <w:p w14:paraId="0C193456" w14:textId="77777777"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побуждает к обсуждению планов, советуется с детьми по поводу дел в группе; </w:t>
            </w:r>
          </w:p>
          <w:p w14:paraId="3DF987D5" w14:textId="77777777"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lastRenderedPageBreak/>
              <w:t>поддерживает обращенность и интерес к мнению сверстника,</w:t>
            </w:r>
          </w:p>
          <w:p w14:paraId="28DCBFE3" w14:textId="77777777"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инициирует ситуации взаимопомощи детей в различных видах деятельности; </w:t>
            </w:r>
          </w:p>
          <w:p w14:paraId="37BA2236" w14:textId="77777777"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подчеркивает ценность каждого ребенка и его вклада в общее дело; </w:t>
            </w:r>
          </w:p>
          <w:p w14:paraId="7ABF34AD" w14:textId="77777777"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14:paraId="1454C07E" w14:textId="77777777" w:rsidR="00CE5322" w:rsidRPr="00CF7CF3" w:rsidRDefault="00CE5322" w:rsidP="00E04FBF">
            <w:pPr>
              <w:pStyle w:val="ConsPlusNormal"/>
              <w:numPr>
                <w:ilvl w:val="0"/>
                <w:numId w:val="106"/>
              </w:numPr>
              <w:tabs>
                <w:tab w:val="left" w:pos="422"/>
              </w:tabs>
              <w:ind w:left="-145" w:firstLine="145"/>
              <w:rPr>
                <w:sz w:val="20"/>
                <w:szCs w:val="20"/>
              </w:rPr>
            </w:pPr>
            <w:r w:rsidRPr="00CF7CF3">
              <w:rPr>
                <w:sz w:val="20"/>
                <w:szCs w:val="20"/>
              </w:rPr>
              <w:t>помогает устанавливать детям темп совместных действий.</w:t>
            </w:r>
          </w:p>
        </w:tc>
      </w:tr>
      <w:tr w:rsidR="00CE5322" w:rsidRPr="00CF7CF3" w14:paraId="47E2EFF4" w14:textId="77777777" w:rsidTr="00460119">
        <w:tblPrEx>
          <w:jc w:val="left"/>
        </w:tblPrEx>
        <w:trPr>
          <w:gridAfter w:val="2"/>
          <w:wAfter w:w="547" w:type="dxa"/>
        </w:trPr>
        <w:tc>
          <w:tcPr>
            <w:tcW w:w="3708" w:type="dxa"/>
            <w:gridSpan w:val="3"/>
          </w:tcPr>
          <w:p w14:paraId="71B29EFC" w14:textId="77777777" w:rsidR="00CE5322" w:rsidRPr="00CF7CF3" w:rsidRDefault="00CE5322" w:rsidP="00460119">
            <w:pPr>
              <w:pStyle w:val="ConsPlusNormal"/>
              <w:rPr>
                <w:sz w:val="20"/>
                <w:szCs w:val="20"/>
              </w:rPr>
            </w:pPr>
            <w:r w:rsidRPr="00CF7CF3">
              <w:rPr>
                <w:sz w:val="20"/>
                <w:szCs w:val="20"/>
              </w:rPr>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14:paraId="6C8A0FD2" w14:textId="77777777" w:rsidR="00CE5322" w:rsidRPr="00CF7CF3" w:rsidRDefault="00CE5322" w:rsidP="00460119">
            <w:pPr>
              <w:pStyle w:val="ConsPlusNormal"/>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14:paraId="078DE93F" w14:textId="77777777" w:rsidR="00CE5322" w:rsidRPr="00CF7CF3" w:rsidRDefault="00CE5322" w:rsidP="00460119">
            <w:pPr>
              <w:pStyle w:val="ConsPlusNormal"/>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407" w:type="dxa"/>
            <w:gridSpan w:val="2"/>
            <w:vMerge/>
          </w:tcPr>
          <w:p w14:paraId="6A39D666" w14:textId="77777777" w:rsidR="00CE5322" w:rsidRPr="00CF7CF3" w:rsidRDefault="00CE5322" w:rsidP="00460119">
            <w:pPr>
              <w:pStyle w:val="ConsPlusNormal"/>
              <w:rPr>
                <w:sz w:val="20"/>
                <w:szCs w:val="20"/>
              </w:rPr>
            </w:pPr>
          </w:p>
        </w:tc>
      </w:tr>
      <w:tr w:rsidR="00CE5322" w:rsidRPr="00CF7CF3" w14:paraId="607EDD34" w14:textId="77777777" w:rsidTr="00460119">
        <w:tblPrEx>
          <w:jc w:val="left"/>
        </w:tblPrEx>
        <w:trPr>
          <w:gridAfter w:val="2"/>
          <w:wAfter w:w="547" w:type="dxa"/>
        </w:trPr>
        <w:tc>
          <w:tcPr>
            <w:tcW w:w="3708" w:type="dxa"/>
            <w:gridSpan w:val="3"/>
          </w:tcPr>
          <w:p w14:paraId="681C48DE" w14:textId="77777777" w:rsidR="00CE5322" w:rsidRPr="00CF7CF3" w:rsidRDefault="00CE5322" w:rsidP="00460119">
            <w:pPr>
              <w:pStyle w:val="ConsPlusNormal"/>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723" w:type="dxa"/>
            <w:gridSpan w:val="4"/>
          </w:tcPr>
          <w:p w14:paraId="202455B3" w14:textId="77777777" w:rsidR="00CE5322" w:rsidRPr="00CF7CF3" w:rsidRDefault="00CE5322" w:rsidP="00460119">
            <w:pPr>
              <w:pStyle w:val="ConsPlusNormal"/>
              <w:rPr>
                <w:sz w:val="20"/>
                <w:szCs w:val="20"/>
                <w:highlight w:val="green"/>
              </w:rPr>
            </w:pPr>
            <w:r w:rsidRPr="00CF7CF3">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722" w:type="dxa"/>
            <w:gridSpan w:val="4"/>
          </w:tcPr>
          <w:p w14:paraId="2CF880D5" w14:textId="77777777" w:rsidR="00CE5322" w:rsidRPr="00CF7CF3" w:rsidRDefault="00CE5322" w:rsidP="00460119">
            <w:pPr>
              <w:pStyle w:val="ConsPlusNormal"/>
              <w:rPr>
                <w:sz w:val="20"/>
                <w:szCs w:val="20"/>
              </w:rPr>
            </w:pPr>
            <w:r w:rsidRPr="00CF7CF3">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3407" w:type="dxa"/>
            <w:gridSpan w:val="2"/>
          </w:tcPr>
          <w:p w14:paraId="547325D2" w14:textId="77777777" w:rsidR="00CE5322" w:rsidRPr="00CF7CF3" w:rsidRDefault="00CE5322" w:rsidP="00460119">
            <w:pPr>
              <w:pStyle w:val="ConsPlusNormal"/>
              <w:rPr>
                <w:sz w:val="20"/>
                <w:szCs w:val="20"/>
              </w:rPr>
            </w:pPr>
          </w:p>
        </w:tc>
      </w:tr>
      <w:tr w:rsidR="00CE5322" w:rsidRPr="00CF7CF3" w14:paraId="779B87EB" w14:textId="77777777" w:rsidTr="00460119">
        <w:tblPrEx>
          <w:jc w:val="left"/>
        </w:tblPrEx>
        <w:trPr>
          <w:gridAfter w:val="2"/>
          <w:wAfter w:w="547" w:type="dxa"/>
        </w:trPr>
        <w:tc>
          <w:tcPr>
            <w:tcW w:w="3708" w:type="dxa"/>
            <w:gridSpan w:val="3"/>
          </w:tcPr>
          <w:p w14:paraId="7DF8EDA7" w14:textId="77777777" w:rsidR="00CE5322" w:rsidRPr="00CF7CF3" w:rsidRDefault="00CE5322" w:rsidP="00460119">
            <w:pPr>
              <w:pStyle w:val="ConsPlusNormal"/>
              <w:rPr>
                <w:sz w:val="20"/>
                <w:szCs w:val="20"/>
              </w:rPr>
            </w:pPr>
            <w:r w:rsidRPr="00CF7CF3">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14:paraId="51C210BC" w14:textId="77777777" w:rsidR="00CE5322" w:rsidRPr="00CF7CF3" w:rsidRDefault="00CE5322" w:rsidP="00460119">
            <w:pPr>
              <w:pStyle w:val="ConsPlusNormal"/>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129" w:type="dxa"/>
            <w:gridSpan w:val="6"/>
          </w:tcPr>
          <w:p w14:paraId="1D08D9E3" w14:textId="77777777" w:rsidR="00CE5322" w:rsidRPr="00CF7CF3" w:rsidRDefault="00CE5322" w:rsidP="00460119">
            <w:pPr>
              <w:pStyle w:val="ConsPlusNormal"/>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14:paraId="16656C80" w14:textId="77777777" w:rsidTr="00460119">
        <w:tblPrEx>
          <w:jc w:val="left"/>
        </w:tblPrEx>
        <w:trPr>
          <w:gridAfter w:val="2"/>
          <w:wAfter w:w="547" w:type="dxa"/>
        </w:trPr>
        <w:tc>
          <w:tcPr>
            <w:tcW w:w="14560" w:type="dxa"/>
            <w:gridSpan w:val="13"/>
            <w:shd w:val="clear" w:color="auto" w:fill="FFFFFF" w:themeFill="background1"/>
          </w:tcPr>
          <w:p w14:paraId="24BA33E4" w14:textId="77777777" w:rsidR="00CE5322" w:rsidRPr="00CF7CF3" w:rsidRDefault="00CE5322" w:rsidP="00460119">
            <w:pPr>
              <w:pStyle w:val="ConsPlusNormal"/>
              <w:rPr>
                <w:sz w:val="20"/>
                <w:szCs w:val="20"/>
              </w:rPr>
            </w:pPr>
            <w:r w:rsidRPr="00CF7CF3">
              <w:rPr>
                <w:sz w:val="20"/>
                <w:szCs w:val="20"/>
              </w:rPr>
              <w:t>Создает условия для развития детско-взрослого сообщества</w:t>
            </w:r>
          </w:p>
        </w:tc>
      </w:tr>
      <w:tr w:rsidR="00CE5322" w:rsidRPr="00CF7CF3" w14:paraId="5EFD1D3B" w14:textId="77777777" w:rsidTr="00460119">
        <w:tblPrEx>
          <w:jc w:val="left"/>
        </w:tblPrEx>
        <w:trPr>
          <w:gridAfter w:val="2"/>
          <w:wAfter w:w="547" w:type="dxa"/>
        </w:trPr>
        <w:tc>
          <w:tcPr>
            <w:tcW w:w="3708" w:type="dxa"/>
            <w:gridSpan w:val="3"/>
          </w:tcPr>
          <w:p w14:paraId="4C002698" w14:textId="77777777" w:rsidR="00CE5322" w:rsidRPr="00CF7CF3" w:rsidRDefault="00CE5322" w:rsidP="00460119">
            <w:pPr>
              <w:pStyle w:val="ConsPlusNormal"/>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14:paraId="3CD5629F" w14:textId="77777777" w:rsidR="00CE5322" w:rsidRPr="00CF7CF3" w:rsidRDefault="00CE5322" w:rsidP="00460119">
            <w:pPr>
              <w:pStyle w:val="ConsPlusNormal"/>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14:paraId="61353996" w14:textId="77777777" w:rsidR="00CE5322" w:rsidRPr="00CF7CF3" w:rsidRDefault="00CE5322" w:rsidP="00460119">
            <w:pPr>
              <w:pStyle w:val="ConsPlusNormal"/>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407" w:type="dxa"/>
            <w:gridSpan w:val="2"/>
          </w:tcPr>
          <w:p w14:paraId="51EF28CD" w14:textId="77777777" w:rsidR="00CE5322" w:rsidRPr="00CF7CF3" w:rsidRDefault="00CE5322" w:rsidP="00460119">
            <w:pPr>
              <w:pStyle w:val="ConsPlusNormal"/>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14:paraId="66F4426B" w14:textId="77777777" w:rsidTr="00460119">
        <w:tblPrEx>
          <w:jc w:val="left"/>
        </w:tblPrEx>
        <w:trPr>
          <w:gridAfter w:val="2"/>
          <w:wAfter w:w="547" w:type="dxa"/>
        </w:trPr>
        <w:tc>
          <w:tcPr>
            <w:tcW w:w="3708" w:type="dxa"/>
            <w:gridSpan w:val="3"/>
          </w:tcPr>
          <w:p w14:paraId="2F575BB1" w14:textId="77777777" w:rsidR="00CE5322" w:rsidRPr="00CF7CF3" w:rsidRDefault="00CE5322" w:rsidP="00460119">
            <w:pPr>
              <w:pStyle w:val="ConsPlusNormal"/>
              <w:rPr>
                <w:sz w:val="20"/>
                <w:szCs w:val="20"/>
              </w:rPr>
            </w:pPr>
            <w:r w:rsidRPr="00CF7CF3">
              <w:rPr>
                <w:sz w:val="20"/>
                <w:szCs w:val="20"/>
              </w:rPr>
              <w:t>Демонстрирует одобрение при самостоятельном выполнении детьми правил поведения.</w:t>
            </w:r>
          </w:p>
        </w:tc>
        <w:tc>
          <w:tcPr>
            <w:tcW w:w="3723" w:type="dxa"/>
            <w:gridSpan w:val="4"/>
          </w:tcPr>
          <w:p w14:paraId="4565676C" w14:textId="77777777" w:rsidR="00CE5322" w:rsidRPr="00CF7CF3" w:rsidRDefault="00CE5322" w:rsidP="00460119">
            <w:pPr>
              <w:pStyle w:val="ConsPlusNormal"/>
              <w:rPr>
                <w:sz w:val="20"/>
                <w:szCs w:val="20"/>
              </w:rPr>
            </w:pPr>
            <w:r w:rsidRPr="00CF7CF3">
              <w:rPr>
                <w:sz w:val="20"/>
                <w:szCs w:val="20"/>
              </w:rPr>
              <w:t>Знакомит детей с правилами поведения в общественных местах.</w:t>
            </w:r>
          </w:p>
        </w:tc>
        <w:tc>
          <w:tcPr>
            <w:tcW w:w="3722" w:type="dxa"/>
            <w:gridSpan w:val="4"/>
          </w:tcPr>
          <w:p w14:paraId="5E3D7712" w14:textId="77777777" w:rsidR="00CE5322" w:rsidRPr="00CF7CF3" w:rsidRDefault="00CE5322" w:rsidP="00460119">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tc>
        <w:tc>
          <w:tcPr>
            <w:tcW w:w="3407" w:type="dxa"/>
            <w:gridSpan w:val="2"/>
          </w:tcPr>
          <w:p w14:paraId="770DC966" w14:textId="77777777" w:rsidR="00CE5322" w:rsidRPr="00CF7CF3" w:rsidRDefault="00CE5322" w:rsidP="00460119">
            <w:pPr>
              <w:pStyle w:val="ConsPlusNormal"/>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14:paraId="7E8C247B" w14:textId="77777777" w:rsidTr="00460119">
        <w:tblPrEx>
          <w:jc w:val="left"/>
        </w:tblPrEx>
        <w:trPr>
          <w:gridAfter w:val="2"/>
          <w:wAfter w:w="547" w:type="dxa"/>
        </w:trPr>
        <w:tc>
          <w:tcPr>
            <w:tcW w:w="3708" w:type="dxa"/>
            <w:gridSpan w:val="3"/>
            <w:shd w:val="clear" w:color="auto" w:fill="F2F2F2" w:themeFill="background1" w:themeFillShade="F2"/>
          </w:tcPr>
          <w:p w14:paraId="43A4E028" w14:textId="77777777" w:rsidR="00CE5322" w:rsidRPr="00CF7CF3" w:rsidRDefault="00CE5322" w:rsidP="00460119">
            <w:pPr>
              <w:pStyle w:val="ConsPlusNormal"/>
              <w:ind w:firstLine="540"/>
              <w:rPr>
                <w:sz w:val="20"/>
                <w:szCs w:val="20"/>
              </w:rPr>
            </w:pPr>
          </w:p>
        </w:tc>
        <w:tc>
          <w:tcPr>
            <w:tcW w:w="3723" w:type="dxa"/>
            <w:gridSpan w:val="4"/>
          </w:tcPr>
          <w:p w14:paraId="27383DD8" w14:textId="77777777" w:rsidR="00CE5322" w:rsidRPr="00CF7CF3" w:rsidRDefault="00CE5322" w:rsidP="00460119">
            <w:pPr>
              <w:pStyle w:val="ConsPlusNormal"/>
              <w:rPr>
                <w:sz w:val="20"/>
                <w:szCs w:val="20"/>
              </w:rPr>
            </w:pPr>
            <w:r w:rsidRPr="00CF7CF3">
              <w:rPr>
                <w:sz w:val="20"/>
                <w:szCs w:val="20"/>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w:t>
            </w:r>
            <w:r w:rsidRPr="00CF7CF3">
              <w:rPr>
                <w:sz w:val="20"/>
                <w:szCs w:val="20"/>
              </w:rPr>
              <w:lastRenderedPageBreak/>
              <w:t xml:space="preserve">отношение к пространству и оборудованию ДОО. </w:t>
            </w:r>
          </w:p>
        </w:tc>
        <w:tc>
          <w:tcPr>
            <w:tcW w:w="7129" w:type="dxa"/>
            <w:gridSpan w:val="6"/>
          </w:tcPr>
          <w:p w14:paraId="33A93CBE" w14:textId="77777777" w:rsidR="00CE5322" w:rsidRPr="00CF7CF3" w:rsidRDefault="00CE5322" w:rsidP="00460119">
            <w:pPr>
              <w:pStyle w:val="ConsPlusNormal"/>
              <w:rPr>
                <w:sz w:val="20"/>
                <w:szCs w:val="20"/>
              </w:rPr>
            </w:pPr>
            <w:r w:rsidRPr="00CF7CF3">
              <w:rPr>
                <w:sz w:val="20"/>
                <w:szCs w:val="20"/>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w:t>
            </w:r>
          </w:p>
        </w:tc>
      </w:tr>
      <w:tr w:rsidR="00CE5322" w:rsidRPr="00CF7CF3" w14:paraId="32A9EEB1" w14:textId="77777777" w:rsidTr="00460119">
        <w:tblPrEx>
          <w:jc w:val="left"/>
        </w:tblPrEx>
        <w:trPr>
          <w:gridAfter w:val="2"/>
          <w:wAfter w:w="547" w:type="dxa"/>
        </w:trPr>
        <w:tc>
          <w:tcPr>
            <w:tcW w:w="3708" w:type="dxa"/>
            <w:gridSpan w:val="3"/>
            <w:shd w:val="clear" w:color="auto" w:fill="F2F2F2" w:themeFill="background1" w:themeFillShade="F2"/>
          </w:tcPr>
          <w:p w14:paraId="61606C41" w14:textId="77777777" w:rsidR="00CE5322" w:rsidRPr="00CF7CF3" w:rsidRDefault="00CE5322" w:rsidP="00460119">
            <w:pPr>
              <w:pStyle w:val="ConsPlusNormal"/>
              <w:ind w:firstLine="540"/>
              <w:rPr>
                <w:sz w:val="20"/>
                <w:szCs w:val="20"/>
              </w:rPr>
            </w:pPr>
          </w:p>
        </w:tc>
        <w:tc>
          <w:tcPr>
            <w:tcW w:w="3723" w:type="dxa"/>
            <w:gridSpan w:val="4"/>
          </w:tcPr>
          <w:p w14:paraId="4B25F745" w14:textId="77777777" w:rsidR="00CE5322" w:rsidRPr="00CF7CF3" w:rsidRDefault="00CE5322" w:rsidP="00460119">
            <w:pPr>
              <w:pStyle w:val="ConsPlusNormal"/>
              <w:rPr>
                <w:sz w:val="20"/>
                <w:szCs w:val="20"/>
              </w:rPr>
            </w:pPr>
            <w:r w:rsidRPr="00CF7CF3">
              <w:rPr>
                <w:sz w:val="20"/>
                <w:szCs w:val="20"/>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129" w:type="dxa"/>
            <w:gridSpan w:val="6"/>
          </w:tcPr>
          <w:p w14:paraId="0A8BDD00" w14:textId="77777777" w:rsidR="00CE5322" w:rsidRPr="00CF7CF3" w:rsidRDefault="00CE5322" w:rsidP="00460119">
            <w:pPr>
              <w:pStyle w:val="ConsPlusNormal"/>
              <w:rPr>
                <w:sz w:val="20"/>
                <w:szCs w:val="20"/>
              </w:rPr>
            </w:pPr>
            <w:r w:rsidRPr="00CF7CF3">
              <w:rPr>
                <w:sz w:val="20"/>
                <w:szCs w:val="20"/>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CE5322" w:rsidRPr="00CF7CF3" w14:paraId="2590332B" w14:textId="77777777" w:rsidTr="00460119">
        <w:tblPrEx>
          <w:jc w:val="left"/>
        </w:tblPrEx>
        <w:trPr>
          <w:gridAfter w:val="2"/>
          <w:wAfter w:w="547" w:type="dxa"/>
        </w:trPr>
        <w:tc>
          <w:tcPr>
            <w:tcW w:w="3708" w:type="dxa"/>
            <w:gridSpan w:val="3"/>
            <w:shd w:val="clear" w:color="auto" w:fill="F2F2F2" w:themeFill="background1" w:themeFillShade="F2"/>
          </w:tcPr>
          <w:p w14:paraId="3C36BDCA" w14:textId="77777777"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14:paraId="1B1BBEC9" w14:textId="77777777" w:rsidR="00CE5322" w:rsidRPr="00CF7CF3" w:rsidRDefault="00CE5322" w:rsidP="00460119">
            <w:pPr>
              <w:pStyle w:val="ConsPlusNormal"/>
              <w:ind w:firstLine="540"/>
              <w:rPr>
                <w:sz w:val="20"/>
                <w:szCs w:val="20"/>
              </w:rPr>
            </w:pPr>
          </w:p>
        </w:tc>
        <w:tc>
          <w:tcPr>
            <w:tcW w:w="3722" w:type="dxa"/>
            <w:gridSpan w:val="4"/>
          </w:tcPr>
          <w:p w14:paraId="1272D4AD" w14:textId="77777777" w:rsidR="00CE5322" w:rsidRPr="00CF7CF3" w:rsidRDefault="00CE5322" w:rsidP="00460119">
            <w:pPr>
              <w:pStyle w:val="ConsPlusNormal"/>
              <w:rPr>
                <w:sz w:val="20"/>
                <w:szCs w:val="20"/>
              </w:rPr>
            </w:pPr>
            <w:r w:rsidRPr="00CF7CF3">
              <w:rPr>
                <w:sz w:val="20"/>
                <w:szCs w:val="20"/>
              </w:rPr>
              <w:t>Педагог в совместной деятельности с детьми поощряет</w:t>
            </w:r>
            <w:r w:rsidRPr="00CF7CF3">
              <w:rPr>
                <w:sz w:val="20"/>
                <w:szCs w:val="20"/>
                <w:u w:val="single"/>
              </w:rPr>
              <w:t xml:space="preserve"> </w:t>
            </w:r>
            <w:r w:rsidRPr="00CF7CF3">
              <w:rPr>
                <w:sz w:val="20"/>
                <w:szCs w:val="20"/>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407" w:type="dxa"/>
            <w:gridSpan w:val="2"/>
          </w:tcPr>
          <w:p w14:paraId="5A55B867" w14:textId="77777777" w:rsidR="00CE5322" w:rsidRPr="00CF7CF3" w:rsidRDefault="00CE5322" w:rsidP="00460119">
            <w:pPr>
              <w:pStyle w:val="ConsPlusNormal"/>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14:paraId="708BADBE" w14:textId="77777777" w:rsidTr="00460119">
        <w:tblPrEx>
          <w:jc w:val="left"/>
        </w:tblPrEx>
        <w:trPr>
          <w:gridAfter w:val="2"/>
          <w:wAfter w:w="547" w:type="dxa"/>
        </w:trPr>
        <w:tc>
          <w:tcPr>
            <w:tcW w:w="3708" w:type="dxa"/>
            <w:gridSpan w:val="3"/>
            <w:shd w:val="clear" w:color="auto" w:fill="F2F2F2" w:themeFill="background1" w:themeFillShade="F2"/>
          </w:tcPr>
          <w:p w14:paraId="2807B3BE" w14:textId="77777777"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14:paraId="4A873F90" w14:textId="77777777"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14:paraId="419E525A" w14:textId="77777777" w:rsidR="00CE5322" w:rsidRPr="00CF7CF3" w:rsidRDefault="00CE5322" w:rsidP="00460119">
            <w:pPr>
              <w:pStyle w:val="ConsPlusNormal"/>
              <w:rPr>
                <w:sz w:val="20"/>
                <w:szCs w:val="20"/>
              </w:rPr>
            </w:pPr>
          </w:p>
        </w:tc>
        <w:tc>
          <w:tcPr>
            <w:tcW w:w="3407" w:type="dxa"/>
            <w:gridSpan w:val="2"/>
          </w:tcPr>
          <w:p w14:paraId="71CA14C5" w14:textId="77777777" w:rsidR="00CE5322" w:rsidRPr="00CF7CF3" w:rsidRDefault="00CE5322" w:rsidP="00460119">
            <w:pPr>
              <w:pStyle w:val="ConsPlusNormal"/>
              <w:rPr>
                <w:sz w:val="20"/>
                <w:szCs w:val="20"/>
              </w:rPr>
            </w:pPr>
            <w:r w:rsidRPr="00CF7CF3">
              <w:rPr>
                <w:sz w:val="20"/>
                <w:szCs w:val="20"/>
              </w:rPr>
              <w:t>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14:paraId="245FD4F3" w14:textId="77777777" w:rsidTr="00460119">
        <w:tblPrEx>
          <w:jc w:val="left"/>
        </w:tblPrEx>
        <w:trPr>
          <w:gridAfter w:val="2"/>
          <w:wAfter w:w="547" w:type="dxa"/>
        </w:trPr>
        <w:tc>
          <w:tcPr>
            <w:tcW w:w="3708" w:type="dxa"/>
            <w:gridSpan w:val="3"/>
            <w:shd w:val="clear" w:color="auto" w:fill="F2F2F2" w:themeFill="background1" w:themeFillShade="F2"/>
          </w:tcPr>
          <w:p w14:paraId="39954CAF" w14:textId="77777777" w:rsidR="00CE5322" w:rsidRPr="00CF7CF3" w:rsidRDefault="00CE5322" w:rsidP="00460119">
            <w:pPr>
              <w:pStyle w:val="ConsPlusNormal"/>
              <w:ind w:firstLine="540"/>
              <w:rPr>
                <w:sz w:val="20"/>
                <w:szCs w:val="20"/>
              </w:rPr>
            </w:pPr>
          </w:p>
        </w:tc>
        <w:tc>
          <w:tcPr>
            <w:tcW w:w="3723" w:type="dxa"/>
            <w:gridSpan w:val="4"/>
            <w:shd w:val="clear" w:color="auto" w:fill="F2F2F2" w:themeFill="background1" w:themeFillShade="F2"/>
          </w:tcPr>
          <w:p w14:paraId="2FAB9663" w14:textId="77777777" w:rsidR="00CE5322" w:rsidRPr="00CF7CF3" w:rsidRDefault="00CE5322" w:rsidP="00460119">
            <w:pPr>
              <w:pStyle w:val="ConsPlusNormal"/>
              <w:ind w:firstLine="540"/>
              <w:rPr>
                <w:sz w:val="20"/>
                <w:szCs w:val="20"/>
              </w:rPr>
            </w:pPr>
          </w:p>
        </w:tc>
        <w:tc>
          <w:tcPr>
            <w:tcW w:w="3722" w:type="dxa"/>
            <w:gridSpan w:val="4"/>
            <w:shd w:val="clear" w:color="auto" w:fill="F2F2F2" w:themeFill="background1" w:themeFillShade="F2"/>
          </w:tcPr>
          <w:p w14:paraId="64B5325F" w14:textId="77777777" w:rsidR="00CE5322" w:rsidRPr="00CF7CF3" w:rsidRDefault="00CE5322" w:rsidP="00460119">
            <w:pPr>
              <w:pStyle w:val="ConsPlusNormal"/>
              <w:ind w:firstLine="540"/>
              <w:rPr>
                <w:sz w:val="20"/>
                <w:szCs w:val="20"/>
              </w:rPr>
            </w:pPr>
          </w:p>
        </w:tc>
        <w:tc>
          <w:tcPr>
            <w:tcW w:w="3407" w:type="dxa"/>
            <w:gridSpan w:val="2"/>
          </w:tcPr>
          <w:p w14:paraId="165A619F" w14:textId="77777777" w:rsidR="00CE5322" w:rsidRPr="00CF7CF3" w:rsidRDefault="00CE5322" w:rsidP="00460119">
            <w:pPr>
              <w:pStyle w:val="ConsPlusNormal"/>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E5322" w:rsidRPr="00CF7CF3" w14:paraId="42BFE763" w14:textId="77777777" w:rsidTr="00CE5322">
        <w:tblPrEx>
          <w:jc w:val="left"/>
        </w:tblPrEx>
        <w:trPr>
          <w:gridAfter w:val="1"/>
          <w:wAfter w:w="7" w:type="dxa"/>
        </w:trPr>
        <w:tc>
          <w:tcPr>
            <w:tcW w:w="15100" w:type="dxa"/>
            <w:gridSpan w:val="14"/>
            <w:shd w:val="clear" w:color="auto" w:fill="EEECE1" w:themeFill="background2"/>
          </w:tcPr>
          <w:p w14:paraId="0B792CFF" w14:textId="77777777" w:rsidR="00CE5322" w:rsidRPr="00CF7CF3" w:rsidRDefault="00CE5322" w:rsidP="00460119">
            <w:pPr>
              <w:spacing w:line="240" w:lineRule="auto"/>
              <w:rPr>
                <w:b/>
                <w:sz w:val="20"/>
              </w:rPr>
            </w:pPr>
            <w:r w:rsidRPr="00CF7CF3">
              <w:rPr>
                <w:b/>
                <w:sz w:val="20"/>
              </w:rPr>
              <w:t>Содержание в области формирования основ гражданственности и патриотизма</w:t>
            </w:r>
          </w:p>
        </w:tc>
      </w:tr>
      <w:tr w:rsidR="00CE5322" w:rsidRPr="00CF7CF3" w14:paraId="29849B22" w14:textId="77777777" w:rsidTr="00CE5322">
        <w:tblPrEx>
          <w:jc w:val="left"/>
        </w:tblPrEx>
        <w:trPr>
          <w:gridAfter w:val="1"/>
          <w:wAfter w:w="7" w:type="dxa"/>
        </w:trPr>
        <w:tc>
          <w:tcPr>
            <w:tcW w:w="3775" w:type="dxa"/>
            <w:gridSpan w:val="4"/>
          </w:tcPr>
          <w:p w14:paraId="571C9602" w14:textId="77777777" w:rsidR="00CE5322" w:rsidRPr="00CF7CF3" w:rsidRDefault="00CE5322" w:rsidP="00460119">
            <w:pPr>
              <w:spacing w:line="240" w:lineRule="auto"/>
              <w:jc w:val="center"/>
              <w:rPr>
                <w:sz w:val="20"/>
              </w:rPr>
            </w:pPr>
            <w:r w:rsidRPr="00CF7CF3">
              <w:rPr>
                <w:sz w:val="20"/>
              </w:rPr>
              <w:t>3-4</w:t>
            </w:r>
          </w:p>
        </w:tc>
        <w:tc>
          <w:tcPr>
            <w:tcW w:w="3775" w:type="dxa"/>
            <w:gridSpan w:val="4"/>
          </w:tcPr>
          <w:p w14:paraId="7EB3AAC8" w14:textId="77777777" w:rsidR="00CE5322" w:rsidRPr="00CF7CF3" w:rsidRDefault="00CE5322" w:rsidP="00460119">
            <w:pPr>
              <w:spacing w:line="240" w:lineRule="auto"/>
              <w:jc w:val="center"/>
              <w:rPr>
                <w:sz w:val="20"/>
              </w:rPr>
            </w:pPr>
            <w:r w:rsidRPr="00CF7CF3">
              <w:rPr>
                <w:sz w:val="20"/>
              </w:rPr>
              <w:t>4-5</w:t>
            </w:r>
          </w:p>
        </w:tc>
        <w:tc>
          <w:tcPr>
            <w:tcW w:w="3775" w:type="dxa"/>
            <w:gridSpan w:val="4"/>
          </w:tcPr>
          <w:p w14:paraId="4DABB59D" w14:textId="77777777" w:rsidR="00CE5322" w:rsidRPr="00CF7CF3" w:rsidRDefault="00CE5322" w:rsidP="00460119">
            <w:pPr>
              <w:spacing w:line="240" w:lineRule="auto"/>
              <w:jc w:val="center"/>
              <w:rPr>
                <w:sz w:val="20"/>
              </w:rPr>
            </w:pPr>
            <w:r w:rsidRPr="00CF7CF3">
              <w:rPr>
                <w:sz w:val="20"/>
              </w:rPr>
              <w:t>5-6</w:t>
            </w:r>
          </w:p>
        </w:tc>
        <w:tc>
          <w:tcPr>
            <w:tcW w:w="3775" w:type="dxa"/>
            <w:gridSpan w:val="2"/>
          </w:tcPr>
          <w:p w14:paraId="4F6324B9" w14:textId="77777777" w:rsidR="00CE5322" w:rsidRPr="00CF7CF3" w:rsidRDefault="00CE5322" w:rsidP="00460119">
            <w:pPr>
              <w:spacing w:line="240" w:lineRule="auto"/>
              <w:jc w:val="center"/>
              <w:rPr>
                <w:sz w:val="20"/>
              </w:rPr>
            </w:pPr>
            <w:r w:rsidRPr="00CF7CF3">
              <w:rPr>
                <w:sz w:val="20"/>
              </w:rPr>
              <w:t>6-7</w:t>
            </w:r>
          </w:p>
        </w:tc>
      </w:tr>
      <w:tr w:rsidR="00CE5322" w:rsidRPr="00CF7CF3" w14:paraId="5CE3391D" w14:textId="77777777" w:rsidTr="00CE5322">
        <w:tblPrEx>
          <w:jc w:val="left"/>
        </w:tblPrEx>
        <w:trPr>
          <w:trHeight w:val="1549"/>
        </w:trPr>
        <w:tc>
          <w:tcPr>
            <w:tcW w:w="3775" w:type="dxa"/>
            <w:gridSpan w:val="4"/>
            <w:tcBorders>
              <w:bottom w:val="single" w:sz="4" w:space="0" w:color="auto"/>
            </w:tcBorders>
          </w:tcPr>
          <w:p w14:paraId="5F403D98" w14:textId="77777777"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4"/>
          </w:tcPr>
          <w:p w14:paraId="3E87CCAE" w14:textId="77777777"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4"/>
          </w:tcPr>
          <w:p w14:paraId="7AC40E97" w14:textId="77777777"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14:paraId="4E70BFD3" w14:textId="77777777" w:rsidR="00CE5322" w:rsidRPr="00CF7CF3" w:rsidRDefault="00CE5322" w:rsidP="00460119">
            <w:pPr>
              <w:spacing w:line="240" w:lineRule="auto"/>
              <w:rPr>
                <w:sz w:val="20"/>
              </w:rPr>
            </w:pPr>
          </w:p>
        </w:tc>
        <w:tc>
          <w:tcPr>
            <w:tcW w:w="3782" w:type="dxa"/>
            <w:gridSpan w:val="3"/>
          </w:tcPr>
          <w:p w14:paraId="567BDCFD" w14:textId="77777777"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14:paraId="68D9BFDB" w14:textId="77777777"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w:t>
            </w:r>
            <w:r w:rsidRPr="00CF7CF3">
              <w:rPr>
                <w:sz w:val="20"/>
              </w:rPr>
              <w:lastRenderedPageBreak/>
              <w:t xml:space="preserve">большая страна мира и показывает на глобусе и карте. </w:t>
            </w:r>
          </w:p>
          <w:p w14:paraId="04A22E9F" w14:textId="77777777"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14:paraId="4B32129F" w14:textId="77777777" w:rsidTr="00CE5322">
        <w:tblPrEx>
          <w:jc w:val="left"/>
        </w:tblPrEx>
        <w:trPr>
          <w:trHeight w:val="1549"/>
        </w:trPr>
        <w:tc>
          <w:tcPr>
            <w:tcW w:w="3775" w:type="dxa"/>
            <w:gridSpan w:val="4"/>
            <w:tcBorders>
              <w:bottom w:val="single" w:sz="4" w:space="0" w:color="auto"/>
            </w:tcBorders>
            <w:shd w:val="pct10" w:color="auto" w:fill="auto"/>
          </w:tcPr>
          <w:p w14:paraId="141305F3" w14:textId="77777777" w:rsidR="00CE5322" w:rsidRPr="00CF7CF3" w:rsidRDefault="00CE5322" w:rsidP="00460119">
            <w:pPr>
              <w:spacing w:line="240" w:lineRule="auto"/>
              <w:rPr>
                <w:sz w:val="20"/>
                <w:u w:val="single"/>
              </w:rPr>
            </w:pPr>
          </w:p>
        </w:tc>
        <w:tc>
          <w:tcPr>
            <w:tcW w:w="3775" w:type="dxa"/>
            <w:gridSpan w:val="4"/>
            <w:tcBorders>
              <w:bottom w:val="single" w:sz="4" w:space="0" w:color="auto"/>
            </w:tcBorders>
          </w:tcPr>
          <w:p w14:paraId="38D7EAC8" w14:textId="77777777"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14:paraId="4E56DAA4" w14:textId="77777777"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gridSpan w:val="3"/>
          </w:tcPr>
          <w:p w14:paraId="750E9333" w14:textId="77777777"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14:paraId="37DF2F5B" w14:textId="77777777" w:rsidTr="00CE5322">
        <w:tblPrEx>
          <w:jc w:val="left"/>
        </w:tblPrEx>
        <w:trPr>
          <w:trHeight w:val="1549"/>
        </w:trPr>
        <w:tc>
          <w:tcPr>
            <w:tcW w:w="3775" w:type="dxa"/>
            <w:gridSpan w:val="4"/>
            <w:shd w:val="pct10" w:color="auto" w:fill="auto"/>
          </w:tcPr>
          <w:p w14:paraId="5B014AC8" w14:textId="77777777" w:rsidR="00CE5322" w:rsidRPr="00CF7CF3" w:rsidRDefault="00CE5322" w:rsidP="00460119">
            <w:pPr>
              <w:spacing w:line="240" w:lineRule="auto"/>
              <w:rPr>
                <w:sz w:val="20"/>
                <w:u w:val="single"/>
              </w:rPr>
            </w:pPr>
          </w:p>
        </w:tc>
        <w:tc>
          <w:tcPr>
            <w:tcW w:w="3775" w:type="dxa"/>
            <w:gridSpan w:val="4"/>
            <w:shd w:val="clear" w:color="auto" w:fill="auto"/>
          </w:tcPr>
          <w:p w14:paraId="5B9EBF82" w14:textId="77777777"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4"/>
          </w:tcPr>
          <w:p w14:paraId="7425CACB" w14:textId="77777777"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14:paraId="68E1D584" w14:textId="77777777"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3AC907E3" w14:textId="77777777"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проживают на территории малой родины.</w:t>
            </w:r>
          </w:p>
        </w:tc>
        <w:tc>
          <w:tcPr>
            <w:tcW w:w="3782" w:type="dxa"/>
            <w:gridSpan w:val="3"/>
          </w:tcPr>
          <w:p w14:paraId="4D406EA0" w14:textId="77777777" w:rsidR="00CE5322" w:rsidRPr="00CF7CF3" w:rsidRDefault="00CE5322" w:rsidP="00460119">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14:paraId="3BE0BDD4" w14:textId="77777777" w:rsidR="00CE5322" w:rsidRPr="00CF7CF3" w:rsidRDefault="00CE5322" w:rsidP="00460119">
            <w:pPr>
              <w:spacing w:line="240" w:lineRule="auto"/>
              <w:rPr>
                <w:b/>
                <w:sz w:val="20"/>
              </w:rPr>
            </w:pPr>
          </w:p>
        </w:tc>
      </w:tr>
      <w:tr w:rsidR="00CE5322" w:rsidRPr="00CF7CF3" w14:paraId="52CA82A2" w14:textId="77777777" w:rsidTr="00CE5322">
        <w:tblPrEx>
          <w:jc w:val="left"/>
        </w:tblPrEx>
        <w:trPr>
          <w:trHeight w:val="3645"/>
        </w:trPr>
        <w:tc>
          <w:tcPr>
            <w:tcW w:w="3775" w:type="dxa"/>
            <w:gridSpan w:val="4"/>
          </w:tcPr>
          <w:p w14:paraId="08287886" w14:textId="77777777" w:rsidR="00CE5322" w:rsidRPr="00CF7CF3" w:rsidRDefault="00CE5322" w:rsidP="00460119">
            <w:pPr>
              <w:spacing w:line="240" w:lineRule="auto"/>
              <w:rPr>
                <w:sz w:val="20"/>
              </w:rPr>
            </w:pPr>
            <w:r w:rsidRPr="00CF7CF3">
              <w:rPr>
                <w:sz w:val="20"/>
              </w:rPr>
              <w:t>Знакомит с близлежащим окружением ДОО (зданиями, природными объектами), доступными для рассматривания с территории.</w:t>
            </w:r>
          </w:p>
          <w:p w14:paraId="13A46494" w14:textId="77777777"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14:paraId="24B34893" w14:textId="77777777" w:rsidR="00CE5322" w:rsidRPr="00CF7CF3" w:rsidRDefault="00CE5322" w:rsidP="00460119">
            <w:pPr>
              <w:spacing w:line="240" w:lineRule="auto"/>
              <w:rPr>
                <w:sz w:val="20"/>
              </w:rPr>
            </w:pPr>
          </w:p>
        </w:tc>
        <w:tc>
          <w:tcPr>
            <w:tcW w:w="3775" w:type="dxa"/>
            <w:gridSpan w:val="4"/>
          </w:tcPr>
          <w:p w14:paraId="0CF3FBD5" w14:textId="77777777"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14:paraId="0710D859" w14:textId="77777777"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14:paraId="2C488A20" w14:textId="77777777" w:rsidR="00CE5322" w:rsidRPr="00CF7CF3" w:rsidRDefault="00CE5322" w:rsidP="00E04FBF">
            <w:pPr>
              <w:pStyle w:val="ad"/>
              <w:numPr>
                <w:ilvl w:val="0"/>
                <w:numId w:val="107"/>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14:paraId="75E7C583" w14:textId="77777777"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4"/>
          </w:tcPr>
          <w:p w14:paraId="57913543" w14:textId="77777777"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14:paraId="78B54326" w14:textId="77777777"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14:paraId="5CDDF3A7" w14:textId="77777777"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14:paraId="49D92868" w14:textId="77777777"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gridSpan w:val="3"/>
          </w:tcPr>
          <w:p w14:paraId="2AEFF659" w14:textId="77777777"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14:paraId="03B363F8" w14:textId="77777777" w:rsidTr="00CE5322">
        <w:tblPrEx>
          <w:jc w:val="left"/>
        </w:tblPrEx>
        <w:trPr>
          <w:trHeight w:val="1361"/>
        </w:trPr>
        <w:tc>
          <w:tcPr>
            <w:tcW w:w="3775" w:type="dxa"/>
            <w:gridSpan w:val="4"/>
          </w:tcPr>
          <w:p w14:paraId="3E025393" w14:textId="77777777" w:rsidR="00CE5322" w:rsidRPr="00CF7CF3" w:rsidRDefault="00CE5322" w:rsidP="00460119">
            <w:pPr>
              <w:spacing w:line="240" w:lineRule="auto"/>
              <w:rPr>
                <w:sz w:val="20"/>
                <w:u w:val="single"/>
              </w:rPr>
            </w:pPr>
          </w:p>
        </w:tc>
        <w:tc>
          <w:tcPr>
            <w:tcW w:w="3775" w:type="dxa"/>
            <w:gridSpan w:val="4"/>
          </w:tcPr>
          <w:p w14:paraId="7A4CF641" w14:textId="77777777" w:rsidR="00CE5322" w:rsidRPr="00CF7CF3" w:rsidRDefault="00CE5322" w:rsidP="00460119">
            <w:pPr>
              <w:spacing w:line="240" w:lineRule="auto"/>
              <w:rPr>
                <w:sz w:val="20"/>
                <w:u w:val="single"/>
              </w:rPr>
            </w:pPr>
          </w:p>
        </w:tc>
        <w:tc>
          <w:tcPr>
            <w:tcW w:w="3775" w:type="dxa"/>
            <w:gridSpan w:val="4"/>
            <w:tcBorders>
              <w:bottom w:val="single" w:sz="4" w:space="0" w:color="auto"/>
            </w:tcBorders>
          </w:tcPr>
          <w:p w14:paraId="7590233B" w14:textId="77777777" w:rsidR="00CE5322" w:rsidRPr="00CF7CF3" w:rsidRDefault="00CE5322" w:rsidP="00460119">
            <w:pPr>
              <w:spacing w:line="240" w:lineRule="auto"/>
              <w:rPr>
                <w:sz w:val="20"/>
                <w:u w:val="single"/>
              </w:rPr>
            </w:pPr>
          </w:p>
        </w:tc>
        <w:tc>
          <w:tcPr>
            <w:tcW w:w="3782" w:type="dxa"/>
            <w:gridSpan w:val="3"/>
            <w:tcBorders>
              <w:bottom w:val="single" w:sz="4" w:space="0" w:color="auto"/>
            </w:tcBorders>
          </w:tcPr>
          <w:p w14:paraId="35A485F2" w14:textId="77777777"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14:paraId="178A4D0E" w14:textId="77777777" w:rsidTr="00CE5322">
        <w:tblPrEx>
          <w:jc w:val="left"/>
        </w:tblPrEx>
        <w:trPr>
          <w:trHeight w:val="1131"/>
        </w:trPr>
        <w:tc>
          <w:tcPr>
            <w:tcW w:w="3775" w:type="dxa"/>
            <w:gridSpan w:val="4"/>
          </w:tcPr>
          <w:p w14:paraId="140EC669" w14:textId="77777777"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14:paraId="15DE6F28" w14:textId="77777777"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14:paraId="115B102D" w14:textId="77777777"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gridSpan w:val="3"/>
            <w:tcBorders>
              <w:top w:val="single" w:sz="4" w:space="0" w:color="auto"/>
              <w:left w:val="single" w:sz="4" w:space="0" w:color="auto"/>
              <w:bottom w:val="single" w:sz="4" w:space="0" w:color="auto"/>
              <w:right w:val="single" w:sz="4" w:space="0" w:color="auto"/>
            </w:tcBorders>
          </w:tcPr>
          <w:p w14:paraId="6D883C20" w14:textId="77777777" w:rsidR="00CE5322" w:rsidRPr="00CF7CF3" w:rsidRDefault="00CE5322" w:rsidP="00460119">
            <w:pPr>
              <w:spacing w:line="240" w:lineRule="auto"/>
              <w:rPr>
                <w:sz w:val="20"/>
              </w:rPr>
            </w:pPr>
            <w:r w:rsidRPr="00CF7CF3">
              <w:rPr>
                <w:sz w:val="20"/>
              </w:rPr>
              <w:t>Развивает:</w:t>
            </w:r>
          </w:p>
          <w:p w14:paraId="1E779728" w14:textId="77777777" w:rsidR="00CE5322" w:rsidRPr="00CF7CF3" w:rsidRDefault="00CE5322" w:rsidP="00460119">
            <w:pPr>
              <w:spacing w:line="240" w:lineRule="auto"/>
              <w:rPr>
                <w:sz w:val="20"/>
              </w:rPr>
            </w:pPr>
            <w:r w:rsidRPr="00CF7CF3">
              <w:rPr>
                <w:sz w:val="20"/>
              </w:rPr>
              <w:t xml:space="preserve">интерес детей к родному городу, </w:t>
            </w:r>
          </w:p>
          <w:p w14:paraId="6CEE9300" w14:textId="77777777"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14:paraId="65AB80C6" w14:textId="77777777" w:rsidTr="00CE5322">
        <w:tblPrEx>
          <w:jc w:val="left"/>
        </w:tblPrEx>
        <w:trPr>
          <w:gridAfter w:val="3"/>
          <w:wAfter w:w="3782" w:type="dxa"/>
          <w:trHeight w:val="1573"/>
        </w:trPr>
        <w:tc>
          <w:tcPr>
            <w:tcW w:w="3775" w:type="dxa"/>
            <w:gridSpan w:val="4"/>
          </w:tcPr>
          <w:p w14:paraId="2FBAD4D9" w14:textId="77777777" w:rsidR="00CE5322" w:rsidRPr="00CF7CF3" w:rsidRDefault="00CE5322" w:rsidP="00460119">
            <w:pPr>
              <w:spacing w:line="240" w:lineRule="auto"/>
              <w:rPr>
                <w:sz w:val="20"/>
              </w:rPr>
            </w:pPr>
            <w:r w:rsidRPr="00CF7CF3">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14:paraId="2D845C9A" w14:textId="77777777"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14:paraId="49E15CA2" w14:textId="77777777"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14:paraId="29B9A7E3" w14:textId="77777777" w:rsidTr="00CE5322">
        <w:tblPrEx>
          <w:jc w:val="left"/>
        </w:tblPrEx>
        <w:trPr>
          <w:gridAfter w:val="3"/>
          <w:wAfter w:w="3782" w:type="dxa"/>
        </w:trPr>
        <w:tc>
          <w:tcPr>
            <w:tcW w:w="3775" w:type="dxa"/>
            <w:gridSpan w:val="4"/>
          </w:tcPr>
          <w:p w14:paraId="7F782888" w14:textId="77777777"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14:paraId="3FB7EC3B" w14:textId="77777777"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защитника Отечества, </w:t>
            </w:r>
          </w:p>
          <w:p w14:paraId="0DEE72F8" w14:textId="77777777"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Победы. </w:t>
            </w:r>
          </w:p>
          <w:p w14:paraId="0FBD5E47" w14:textId="77777777"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4"/>
            <w:tcBorders>
              <w:right w:val="single" w:sz="4" w:space="0" w:color="auto"/>
            </w:tcBorders>
          </w:tcPr>
          <w:p w14:paraId="6ED67686" w14:textId="77777777"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14:paraId="348DDD61"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России, </w:t>
            </w:r>
          </w:p>
          <w:p w14:paraId="41729EE4"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народного единства, </w:t>
            </w:r>
          </w:p>
          <w:p w14:paraId="654663B2"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14:paraId="586B9FD2"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14:paraId="33DF144E"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защитника Отечества, </w:t>
            </w:r>
          </w:p>
          <w:p w14:paraId="101AC616"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Победы, </w:t>
            </w:r>
          </w:p>
          <w:p w14:paraId="6E2DF3FC"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Всемирный день авиации и космонавтики. </w:t>
            </w:r>
          </w:p>
          <w:p w14:paraId="73F5FB03" w14:textId="77777777"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3EAB94A8" w14:textId="77777777" w:rsidR="00CE5322" w:rsidRPr="00CF7CF3" w:rsidRDefault="00CE5322" w:rsidP="00460119">
            <w:pPr>
              <w:spacing w:line="240" w:lineRule="auto"/>
              <w:rPr>
                <w:sz w:val="20"/>
              </w:rPr>
            </w:pPr>
          </w:p>
        </w:tc>
        <w:tc>
          <w:tcPr>
            <w:tcW w:w="3775" w:type="dxa"/>
            <w:gridSpan w:val="4"/>
            <w:tcBorders>
              <w:top w:val="single" w:sz="4" w:space="0" w:color="auto"/>
              <w:left w:val="single" w:sz="4" w:space="0" w:color="auto"/>
              <w:bottom w:val="single" w:sz="4" w:space="0" w:color="auto"/>
              <w:right w:val="single" w:sz="4" w:space="0" w:color="auto"/>
            </w:tcBorders>
          </w:tcPr>
          <w:p w14:paraId="5772C087" w14:textId="77777777" w:rsidR="00CE5322" w:rsidRPr="00CF7CF3" w:rsidRDefault="00CE5322" w:rsidP="00460119">
            <w:pPr>
              <w:spacing w:line="240" w:lineRule="auto"/>
              <w:rPr>
                <w:sz w:val="20"/>
              </w:rPr>
            </w:pPr>
            <w:r w:rsidRPr="00CF7CF3">
              <w:rPr>
                <w:sz w:val="20"/>
              </w:rPr>
              <w:t>Расширяет представления детей о государственных праздниках:</w:t>
            </w:r>
          </w:p>
          <w:p w14:paraId="6850F087"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России, </w:t>
            </w:r>
          </w:p>
          <w:p w14:paraId="0428640E"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народного единства, </w:t>
            </w:r>
          </w:p>
          <w:p w14:paraId="1C932DFA"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14:paraId="55578ED6"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14:paraId="1B0F785E"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защитника Отечества, </w:t>
            </w:r>
          </w:p>
          <w:p w14:paraId="3B8972B5"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Победы, </w:t>
            </w:r>
          </w:p>
          <w:p w14:paraId="23026B50"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Всемирный день авиации и космонавтики. </w:t>
            </w:r>
          </w:p>
          <w:p w14:paraId="2EDBA292" w14:textId="77777777" w:rsidR="00CE5322" w:rsidRPr="00CF7CF3" w:rsidRDefault="00CE5322" w:rsidP="00460119">
            <w:pPr>
              <w:spacing w:line="240" w:lineRule="auto"/>
              <w:rPr>
                <w:sz w:val="20"/>
              </w:rPr>
            </w:pPr>
            <w:r w:rsidRPr="00CF7CF3">
              <w:rPr>
                <w:sz w:val="20"/>
              </w:rPr>
              <w:t>Знакомит детей с праздниками:</w:t>
            </w:r>
          </w:p>
          <w:p w14:paraId="3AF891F5"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14:paraId="6D043274"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Международный день родного языка, </w:t>
            </w:r>
          </w:p>
          <w:p w14:paraId="55106CCC"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добровольца (волонтера) в России, </w:t>
            </w:r>
          </w:p>
          <w:p w14:paraId="722AB43C"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Конституции Российской Федерации. </w:t>
            </w:r>
          </w:p>
          <w:p w14:paraId="6B5151BD" w14:textId="77777777"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14:paraId="733C15E8" w14:textId="77777777" w:rsidTr="00CE5322">
        <w:tblPrEx>
          <w:jc w:val="left"/>
        </w:tblPrEx>
        <w:tc>
          <w:tcPr>
            <w:tcW w:w="3775" w:type="dxa"/>
            <w:gridSpan w:val="4"/>
          </w:tcPr>
          <w:p w14:paraId="526A7C6A" w14:textId="77777777" w:rsidR="00CE5322" w:rsidRPr="00CF7CF3" w:rsidRDefault="00CE5322" w:rsidP="00460119">
            <w:pPr>
              <w:spacing w:line="240" w:lineRule="auto"/>
              <w:jc w:val="center"/>
              <w:rPr>
                <w:sz w:val="20"/>
              </w:rPr>
            </w:pPr>
          </w:p>
        </w:tc>
        <w:tc>
          <w:tcPr>
            <w:tcW w:w="3775" w:type="dxa"/>
            <w:gridSpan w:val="4"/>
          </w:tcPr>
          <w:p w14:paraId="5A33DD40" w14:textId="77777777" w:rsidR="00CE5322" w:rsidRPr="00CF7CF3" w:rsidRDefault="00CE5322" w:rsidP="00460119">
            <w:pPr>
              <w:spacing w:line="240" w:lineRule="auto"/>
              <w:rPr>
                <w:sz w:val="20"/>
                <w:highlight w:val="yellow"/>
              </w:rPr>
            </w:pPr>
          </w:p>
        </w:tc>
        <w:tc>
          <w:tcPr>
            <w:tcW w:w="3775" w:type="dxa"/>
            <w:gridSpan w:val="4"/>
            <w:tcBorders>
              <w:top w:val="single" w:sz="4" w:space="0" w:color="auto"/>
            </w:tcBorders>
          </w:tcPr>
          <w:p w14:paraId="12BBCBED" w14:textId="77777777"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3"/>
          </w:tcPr>
          <w:p w14:paraId="498AF73F" w14:textId="77777777"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14:paraId="5B6EEE65" w14:textId="77777777" w:rsidTr="00CE5322">
        <w:tblPrEx>
          <w:jc w:val="left"/>
        </w:tblPrEx>
        <w:trPr>
          <w:trHeight w:val="2825"/>
        </w:trPr>
        <w:tc>
          <w:tcPr>
            <w:tcW w:w="3775" w:type="dxa"/>
            <w:gridSpan w:val="4"/>
          </w:tcPr>
          <w:p w14:paraId="6321664E" w14:textId="77777777" w:rsidR="00CE5322" w:rsidRPr="00CF7CF3" w:rsidRDefault="00CE5322" w:rsidP="00460119">
            <w:pPr>
              <w:spacing w:line="240" w:lineRule="auto"/>
              <w:rPr>
                <w:sz w:val="20"/>
                <w:u w:val="single"/>
              </w:rPr>
            </w:pPr>
          </w:p>
        </w:tc>
        <w:tc>
          <w:tcPr>
            <w:tcW w:w="3775" w:type="dxa"/>
            <w:gridSpan w:val="4"/>
          </w:tcPr>
          <w:p w14:paraId="135EB673" w14:textId="77777777" w:rsidR="00CE5322" w:rsidRPr="00CF7CF3" w:rsidRDefault="00CE5322" w:rsidP="00460119">
            <w:pPr>
              <w:spacing w:line="240" w:lineRule="auto"/>
              <w:rPr>
                <w:sz w:val="20"/>
                <w:u w:val="single"/>
              </w:rPr>
            </w:pPr>
          </w:p>
        </w:tc>
        <w:tc>
          <w:tcPr>
            <w:tcW w:w="3775" w:type="dxa"/>
            <w:gridSpan w:val="4"/>
          </w:tcPr>
          <w:p w14:paraId="338A13C6" w14:textId="77777777"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3"/>
          </w:tcPr>
          <w:p w14:paraId="53255D08" w14:textId="77777777" w:rsidR="00CE5322" w:rsidRPr="00CF7CF3" w:rsidRDefault="00CE5322" w:rsidP="00460119">
            <w:pPr>
              <w:spacing w:line="240" w:lineRule="auto"/>
              <w:rPr>
                <w:sz w:val="20"/>
              </w:rPr>
            </w:pPr>
            <w:r w:rsidRPr="00CF7CF3">
              <w:rPr>
                <w:sz w:val="20"/>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tc>
      </w:tr>
      <w:tr w:rsidR="00CE5322" w:rsidRPr="00CF7CF3" w14:paraId="60A778DD" w14:textId="77777777" w:rsidTr="00460119">
        <w:tblPrEx>
          <w:jc w:val="left"/>
        </w:tblPrEx>
        <w:tc>
          <w:tcPr>
            <w:tcW w:w="15107" w:type="dxa"/>
            <w:gridSpan w:val="15"/>
            <w:shd w:val="clear" w:color="auto" w:fill="EEECE1" w:themeFill="background2"/>
          </w:tcPr>
          <w:p w14:paraId="49BC8783" w14:textId="77777777" w:rsidR="00CE5322" w:rsidRPr="00CF7CF3" w:rsidRDefault="00CE5322" w:rsidP="00460119">
            <w:pPr>
              <w:spacing w:line="240" w:lineRule="auto"/>
              <w:rPr>
                <w:b/>
                <w:sz w:val="20"/>
              </w:rPr>
            </w:pPr>
            <w:r w:rsidRPr="00CF7CF3">
              <w:rPr>
                <w:b/>
                <w:sz w:val="20"/>
              </w:rPr>
              <w:t>Содержание в сфере трудового воспитания</w:t>
            </w:r>
            <w:r w:rsidRPr="00CF7CF3">
              <w:rPr>
                <w:b/>
                <w:sz w:val="20"/>
              </w:rPr>
              <w:tab/>
            </w:r>
          </w:p>
        </w:tc>
      </w:tr>
      <w:tr w:rsidR="00CE5322" w:rsidRPr="00CF7CF3" w14:paraId="7BA2E2C5" w14:textId="77777777" w:rsidTr="00460119">
        <w:tblPrEx>
          <w:jc w:val="left"/>
        </w:tblPrEx>
        <w:trPr>
          <w:gridAfter w:val="1"/>
          <w:wAfter w:w="7" w:type="dxa"/>
        </w:trPr>
        <w:tc>
          <w:tcPr>
            <w:tcW w:w="3775" w:type="dxa"/>
            <w:gridSpan w:val="4"/>
          </w:tcPr>
          <w:p w14:paraId="13D4B30B" w14:textId="77777777" w:rsidR="00CE5322" w:rsidRPr="00CF7CF3" w:rsidRDefault="00CE5322" w:rsidP="00460119">
            <w:pPr>
              <w:spacing w:line="240" w:lineRule="auto"/>
              <w:jc w:val="center"/>
              <w:rPr>
                <w:sz w:val="20"/>
              </w:rPr>
            </w:pPr>
            <w:r w:rsidRPr="00CF7CF3">
              <w:rPr>
                <w:sz w:val="20"/>
              </w:rPr>
              <w:t>3-4</w:t>
            </w:r>
          </w:p>
        </w:tc>
        <w:tc>
          <w:tcPr>
            <w:tcW w:w="3775" w:type="dxa"/>
            <w:gridSpan w:val="4"/>
          </w:tcPr>
          <w:p w14:paraId="61E57107" w14:textId="77777777" w:rsidR="00CE5322" w:rsidRPr="00CF7CF3" w:rsidRDefault="00CE5322" w:rsidP="00460119">
            <w:pPr>
              <w:spacing w:line="240" w:lineRule="auto"/>
              <w:jc w:val="center"/>
              <w:rPr>
                <w:sz w:val="20"/>
              </w:rPr>
            </w:pPr>
            <w:r w:rsidRPr="00CF7CF3">
              <w:rPr>
                <w:sz w:val="20"/>
              </w:rPr>
              <w:t>4-5</w:t>
            </w:r>
          </w:p>
        </w:tc>
        <w:tc>
          <w:tcPr>
            <w:tcW w:w="3775" w:type="dxa"/>
            <w:gridSpan w:val="4"/>
          </w:tcPr>
          <w:p w14:paraId="3A2E170C" w14:textId="77777777" w:rsidR="00CE5322" w:rsidRPr="00CF7CF3" w:rsidRDefault="00CE5322" w:rsidP="00460119">
            <w:pPr>
              <w:spacing w:line="240" w:lineRule="auto"/>
              <w:jc w:val="center"/>
              <w:rPr>
                <w:sz w:val="20"/>
              </w:rPr>
            </w:pPr>
            <w:r w:rsidRPr="00CF7CF3">
              <w:rPr>
                <w:sz w:val="20"/>
              </w:rPr>
              <w:t>5-6</w:t>
            </w:r>
          </w:p>
        </w:tc>
        <w:tc>
          <w:tcPr>
            <w:tcW w:w="3775" w:type="dxa"/>
            <w:gridSpan w:val="2"/>
          </w:tcPr>
          <w:p w14:paraId="15370AB8" w14:textId="77777777" w:rsidR="00CE5322" w:rsidRPr="00CF7CF3" w:rsidRDefault="00CE5322" w:rsidP="00460119">
            <w:pPr>
              <w:spacing w:line="240" w:lineRule="auto"/>
              <w:jc w:val="center"/>
              <w:rPr>
                <w:sz w:val="20"/>
              </w:rPr>
            </w:pPr>
            <w:r w:rsidRPr="00CF7CF3">
              <w:rPr>
                <w:sz w:val="20"/>
              </w:rPr>
              <w:t>6-7</w:t>
            </w:r>
          </w:p>
        </w:tc>
      </w:tr>
      <w:tr w:rsidR="00CE5322" w:rsidRPr="00CF7CF3" w14:paraId="41F5E9D8" w14:textId="77777777" w:rsidTr="00460119">
        <w:tblPrEx>
          <w:jc w:val="left"/>
        </w:tblPrEx>
        <w:trPr>
          <w:gridAfter w:val="1"/>
          <w:wAfter w:w="7" w:type="dxa"/>
        </w:trPr>
        <w:tc>
          <w:tcPr>
            <w:tcW w:w="3775" w:type="dxa"/>
            <w:gridSpan w:val="4"/>
          </w:tcPr>
          <w:p w14:paraId="32E2AD08" w14:textId="77777777" w:rsidR="00CE5322" w:rsidRPr="00CF7CF3" w:rsidRDefault="00CE5322" w:rsidP="00460119">
            <w:pPr>
              <w:pStyle w:val="ConsPlusNormal"/>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14:paraId="3D14E359" w14:textId="77777777" w:rsidR="00CE5322" w:rsidRPr="00CF7CF3" w:rsidRDefault="00CE5322" w:rsidP="00460119">
            <w:pPr>
              <w:pStyle w:val="ConsPlusNormal"/>
              <w:rPr>
                <w:sz w:val="20"/>
                <w:szCs w:val="20"/>
              </w:rPr>
            </w:pPr>
            <w:r w:rsidRPr="00CF7CF3">
              <w:rPr>
                <w:sz w:val="20"/>
                <w:szCs w:val="20"/>
              </w:rPr>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14:paraId="6562A632" w14:textId="77777777"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14:paraId="148EB657" w14:textId="77777777" w:rsidR="00CE5322" w:rsidRPr="00CF7CF3" w:rsidRDefault="00CE5322" w:rsidP="00460119">
            <w:pPr>
              <w:spacing w:line="240" w:lineRule="auto"/>
              <w:jc w:val="center"/>
              <w:rPr>
                <w:sz w:val="20"/>
              </w:rPr>
            </w:pPr>
          </w:p>
        </w:tc>
      </w:tr>
      <w:tr w:rsidR="00CE5322" w:rsidRPr="00CF7CF3" w14:paraId="6ED2B003" w14:textId="77777777" w:rsidTr="00460119">
        <w:tblPrEx>
          <w:jc w:val="left"/>
        </w:tblPrEx>
        <w:trPr>
          <w:gridAfter w:val="1"/>
          <w:wAfter w:w="7" w:type="dxa"/>
        </w:trPr>
        <w:tc>
          <w:tcPr>
            <w:tcW w:w="3775" w:type="dxa"/>
            <w:gridSpan w:val="4"/>
          </w:tcPr>
          <w:p w14:paraId="1218CCD4" w14:textId="77777777" w:rsidR="00CE5322" w:rsidRPr="00CF7CF3" w:rsidRDefault="00CE5322" w:rsidP="00460119">
            <w:pPr>
              <w:pStyle w:val="ConsPlusNormal"/>
              <w:rPr>
                <w:sz w:val="20"/>
                <w:szCs w:val="20"/>
              </w:rPr>
            </w:pPr>
            <w:r w:rsidRPr="00CF7CF3">
              <w:rPr>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14:paraId="5C768DD2" w14:textId="77777777" w:rsidR="00CE5322" w:rsidRPr="00CF7CF3" w:rsidRDefault="00CE5322" w:rsidP="00460119">
            <w:pPr>
              <w:pStyle w:val="ConsPlusNormal"/>
              <w:rPr>
                <w:sz w:val="20"/>
                <w:szCs w:val="20"/>
              </w:rPr>
            </w:pPr>
            <w:r w:rsidRPr="00CF7CF3">
              <w:rPr>
                <w:sz w:val="20"/>
                <w:szCs w:val="20"/>
              </w:rPr>
              <w:t xml:space="preserve">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w:t>
            </w:r>
            <w:r w:rsidRPr="00CF7CF3">
              <w:rPr>
                <w:sz w:val="20"/>
                <w:szCs w:val="20"/>
              </w:rPr>
              <w:lastRenderedPageBreak/>
              <w:t>(твердый) материал и тому подобное).</w:t>
            </w:r>
          </w:p>
        </w:tc>
        <w:tc>
          <w:tcPr>
            <w:tcW w:w="3775" w:type="dxa"/>
            <w:gridSpan w:val="4"/>
            <w:shd w:val="clear" w:color="auto" w:fill="F2F2F2" w:themeFill="background1" w:themeFillShade="F2"/>
          </w:tcPr>
          <w:p w14:paraId="4B2BA2F4" w14:textId="77777777" w:rsidR="00CE5322" w:rsidRPr="00CF7CF3" w:rsidRDefault="00CE5322" w:rsidP="00460119">
            <w:pPr>
              <w:spacing w:line="240" w:lineRule="auto"/>
              <w:jc w:val="center"/>
              <w:rPr>
                <w:sz w:val="20"/>
              </w:rPr>
            </w:pPr>
          </w:p>
        </w:tc>
        <w:tc>
          <w:tcPr>
            <w:tcW w:w="3775" w:type="dxa"/>
            <w:gridSpan w:val="2"/>
            <w:shd w:val="clear" w:color="auto" w:fill="F2F2F2" w:themeFill="background1" w:themeFillShade="F2"/>
          </w:tcPr>
          <w:p w14:paraId="64175988" w14:textId="77777777" w:rsidR="00CE5322" w:rsidRPr="00CF7CF3" w:rsidRDefault="00CE5322" w:rsidP="00460119">
            <w:pPr>
              <w:spacing w:line="240" w:lineRule="auto"/>
              <w:jc w:val="center"/>
              <w:rPr>
                <w:sz w:val="20"/>
              </w:rPr>
            </w:pPr>
          </w:p>
        </w:tc>
      </w:tr>
      <w:tr w:rsidR="00CE5322" w:rsidRPr="00CF7CF3" w14:paraId="1FF13EA1" w14:textId="77777777" w:rsidTr="00460119">
        <w:tblPrEx>
          <w:jc w:val="left"/>
        </w:tblPrEx>
        <w:trPr>
          <w:gridAfter w:val="1"/>
          <w:wAfter w:w="7" w:type="dxa"/>
          <w:trHeight w:val="2731"/>
        </w:trPr>
        <w:tc>
          <w:tcPr>
            <w:tcW w:w="3775" w:type="dxa"/>
            <w:gridSpan w:val="4"/>
          </w:tcPr>
          <w:p w14:paraId="23B75BBA" w14:textId="77777777" w:rsidR="00CE5322" w:rsidRPr="00CF7CF3" w:rsidRDefault="00CE5322" w:rsidP="00460119">
            <w:pPr>
              <w:pStyle w:val="ConsPlusNormal"/>
              <w:rPr>
                <w:sz w:val="20"/>
                <w:szCs w:val="20"/>
              </w:rPr>
            </w:pPr>
            <w:r w:rsidRPr="00CF7CF3">
              <w:rPr>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4"/>
          </w:tcPr>
          <w:p w14:paraId="4C46B321" w14:textId="77777777" w:rsidR="00CE5322" w:rsidRPr="00CF7CF3" w:rsidRDefault="00CE5322" w:rsidP="00460119">
            <w:pPr>
              <w:spacing w:line="240" w:lineRule="auto"/>
              <w:rPr>
                <w:sz w:val="20"/>
              </w:rPr>
            </w:pPr>
            <w:r w:rsidRPr="00CF7CF3">
              <w:rPr>
                <w:sz w:val="20"/>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ДОО.</w:t>
            </w:r>
          </w:p>
          <w:p w14:paraId="4F52DA8B" w14:textId="77777777" w:rsidR="00CE5322" w:rsidRPr="00CF7CF3" w:rsidRDefault="00CE5322" w:rsidP="00460119">
            <w:pPr>
              <w:spacing w:line="240" w:lineRule="auto"/>
              <w:rPr>
                <w:sz w:val="20"/>
              </w:rPr>
            </w:pPr>
            <w:r w:rsidRPr="00CF7CF3">
              <w:rPr>
                <w:sz w:val="20"/>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sidR="00460119">
              <w:rPr>
                <w:sz w:val="20"/>
              </w:rPr>
              <w:t>.</w:t>
            </w:r>
          </w:p>
        </w:tc>
        <w:tc>
          <w:tcPr>
            <w:tcW w:w="3775" w:type="dxa"/>
            <w:gridSpan w:val="4"/>
          </w:tcPr>
          <w:p w14:paraId="3896F35E" w14:textId="77777777" w:rsidR="00CE5322" w:rsidRPr="00CF7CF3" w:rsidRDefault="00CE5322" w:rsidP="00460119">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gridSpan w:val="2"/>
          </w:tcPr>
          <w:p w14:paraId="12033412" w14:textId="77777777" w:rsidR="00CE5322" w:rsidRPr="00CF7CF3" w:rsidRDefault="00CE5322" w:rsidP="00460119">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14:paraId="77EAFC2F" w14:textId="77777777" w:rsidTr="00460119">
        <w:tblPrEx>
          <w:jc w:val="left"/>
        </w:tblPrEx>
        <w:trPr>
          <w:gridAfter w:val="1"/>
          <w:wAfter w:w="7" w:type="dxa"/>
          <w:trHeight w:val="2891"/>
        </w:trPr>
        <w:tc>
          <w:tcPr>
            <w:tcW w:w="3775" w:type="dxa"/>
            <w:gridSpan w:val="4"/>
            <w:vMerge w:val="restart"/>
          </w:tcPr>
          <w:p w14:paraId="04FC60C9" w14:textId="77777777" w:rsidR="00CE5322" w:rsidRPr="00CF7CF3" w:rsidRDefault="00CE5322" w:rsidP="00460119">
            <w:pPr>
              <w:spacing w:line="240" w:lineRule="auto"/>
              <w:rPr>
                <w:sz w:val="20"/>
              </w:rPr>
            </w:pPr>
            <w:r w:rsidRPr="00CF7CF3">
              <w:rPr>
                <w:sz w:val="20"/>
              </w:rPr>
              <w:t>Поощряет желание детей соблюдать порядок при:</w:t>
            </w:r>
          </w:p>
          <w:p w14:paraId="6119BEA2" w14:textId="77777777" w:rsidR="00CE5322" w:rsidRPr="00CF7CF3" w:rsidRDefault="00CE5322" w:rsidP="00460119">
            <w:pPr>
              <w:spacing w:line="240" w:lineRule="auto"/>
              <w:rPr>
                <w:sz w:val="20"/>
              </w:rPr>
            </w:pPr>
            <w:r w:rsidRPr="00CF7CF3">
              <w:rPr>
                <w:sz w:val="20"/>
              </w:rPr>
              <w:t xml:space="preserve">- раздевании на дневной сон (аккуратное складывание одежды), </w:t>
            </w:r>
          </w:p>
          <w:p w14:paraId="33B32EDC" w14:textId="77777777" w:rsidR="00CE5322" w:rsidRPr="00CF7CF3" w:rsidRDefault="00CE5322" w:rsidP="00460119">
            <w:pPr>
              <w:pStyle w:val="ConsPlusNormal"/>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14:paraId="7C1977DF" w14:textId="77777777" w:rsidR="00CE5322" w:rsidRPr="00CF7CF3" w:rsidRDefault="00CE5322" w:rsidP="00460119">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7818B0ED" w14:textId="77777777" w:rsidR="00CE5322" w:rsidRPr="00CF7CF3" w:rsidRDefault="00CE5322" w:rsidP="00460119">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75" w:type="dxa"/>
            <w:gridSpan w:val="4"/>
            <w:vMerge w:val="restart"/>
          </w:tcPr>
          <w:p w14:paraId="66486B4E" w14:textId="77777777" w:rsidR="00CE5322" w:rsidRPr="00CF7CF3" w:rsidRDefault="00CE5322" w:rsidP="00460119">
            <w:pPr>
              <w:pStyle w:val="ConsPlusNormal"/>
              <w:rPr>
                <w:sz w:val="20"/>
                <w:szCs w:val="20"/>
              </w:rPr>
            </w:pPr>
            <w:r w:rsidRPr="00CF7CF3">
              <w:rPr>
                <w:sz w:val="20"/>
                <w:szCs w:val="20"/>
              </w:rPr>
              <w:t>Педагог продолжает поощрять инициативность и самостоятельность детей в процессах самообслуживания в группе :</w:t>
            </w:r>
          </w:p>
          <w:p w14:paraId="03498F3E" w14:textId="77777777" w:rsidR="00CE5322" w:rsidRPr="00CF7CF3" w:rsidRDefault="00CE5322" w:rsidP="00460119">
            <w:pPr>
              <w:pStyle w:val="ConsPlusNormal"/>
              <w:rPr>
                <w:sz w:val="20"/>
                <w:szCs w:val="20"/>
              </w:rPr>
            </w:pPr>
            <w:r w:rsidRPr="00CF7CF3">
              <w:rPr>
                <w:sz w:val="20"/>
                <w:szCs w:val="20"/>
              </w:rPr>
              <w:t>- убрать постель после сна,</w:t>
            </w:r>
          </w:p>
          <w:p w14:paraId="3808F353" w14:textId="77777777"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14:paraId="4A6B7AAA" w14:textId="77777777"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gridSpan w:val="2"/>
            <w:vMerge w:val="restart"/>
          </w:tcPr>
          <w:p w14:paraId="184DAF7D" w14:textId="77777777" w:rsidR="00CE5322" w:rsidRPr="00CF7CF3" w:rsidRDefault="00CE5322" w:rsidP="00460119">
            <w:pPr>
              <w:pStyle w:val="ConsPlusNormal"/>
              <w:rPr>
                <w:sz w:val="20"/>
                <w:szCs w:val="20"/>
              </w:rPr>
            </w:pPr>
            <w:r w:rsidRPr="00CF7CF3">
              <w:rPr>
                <w:sz w:val="20"/>
                <w:szCs w:val="20"/>
              </w:rPr>
              <w:t>Поощряет инициативность и самостоятельность детей в процессах самообслуживания в группе:</w:t>
            </w:r>
          </w:p>
          <w:p w14:paraId="77521F2E" w14:textId="77777777" w:rsidR="00CE5322" w:rsidRPr="00CF7CF3" w:rsidRDefault="00CE5322" w:rsidP="00460119">
            <w:pPr>
              <w:pStyle w:val="ConsPlusNormal"/>
              <w:rPr>
                <w:sz w:val="20"/>
                <w:szCs w:val="20"/>
              </w:rPr>
            </w:pPr>
            <w:r w:rsidRPr="00CF7CF3">
              <w:rPr>
                <w:sz w:val="20"/>
                <w:szCs w:val="20"/>
              </w:rPr>
              <w:t xml:space="preserve">- убрать постель после сна, </w:t>
            </w:r>
          </w:p>
          <w:p w14:paraId="24832093" w14:textId="77777777" w:rsidR="00CE5322" w:rsidRPr="00CF7CF3" w:rsidRDefault="00CE5322" w:rsidP="00460119">
            <w:pPr>
              <w:pStyle w:val="ConsPlusNormal"/>
              <w:rPr>
                <w:sz w:val="20"/>
                <w:szCs w:val="20"/>
              </w:rPr>
            </w:pPr>
            <w:r w:rsidRPr="00CF7CF3">
              <w:rPr>
                <w:sz w:val="20"/>
                <w:szCs w:val="20"/>
              </w:rPr>
              <w:t xml:space="preserve">- расставить ровно стулья за столами в зоне учебной деятельности, </w:t>
            </w:r>
          </w:p>
          <w:p w14:paraId="55855A6D" w14:textId="77777777" w:rsidR="00CE5322" w:rsidRPr="00CF7CF3" w:rsidRDefault="00CE5322" w:rsidP="00460119">
            <w:pPr>
              <w:pStyle w:val="ConsPlusNormal"/>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14:paraId="03648780" w14:textId="77777777" w:rsidTr="00460119">
        <w:tblPrEx>
          <w:jc w:val="left"/>
        </w:tblPrEx>
        <w:trPr>
          <w:gridAfter w:val="1"/>
          <w:wAfter w:w="7" w:type="dxa"/>
          <w:trHeight w:val="1175"/>
        </w:trPr>
        <w:tc>
          <w:tcPr>
            <w:tcW w:w="3775" w:type="dxa"/>
            <w:gridSpan w:val="4"/>
            <w:vMerge/>
          </w:tcPr>
          <w:p w14:paraId="0CD98932" w14:textId="77777777" w:rsidR="00CE5322" w:rsidRPr="00CF7CF3" w:rsidRDefault="00CE5322" w:rsidP="00460119">
            <w:pPr>
              <w:spacing w:line="240" w:lineRule="auto"/>
              <w:rPr>
                <w:sz w:val="20"/>
                <w:u w:val="single"/>
              </w:rPr>
            </w:pPr>
          </w:p>
        </w:tc>
        <w:tc>
          <w:tcPr>
            <w:tcW w:w="3775" w:type="dxa"/>
            <w:gridSpan w:val="4"/>
          </w:tcPr>
          <w:p w14:paraId="1070E8DB" w14:textId="77777777"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14:paraId="56A1DB0B" w14:textId="77777777" w:rsidR="00CE5322" w:rsidRPr="00CF7CF3" w:rsidRDefault="00CE5322" w:rsidP="00460119">
            <w:pPr>
              <w:pStyle w:val="ConsPlusNormal"/>
              <w:rPr>
                <w:sz w:val="20"/>
                <w:szCs w:val="20"/>
              </w:rPr>
            </w:pPr>
          </w:p>
        </w:tc>
        <w:tc>
          <w:tcPr>
            <w:tcW w:w="3775" w:type="dxa"/>
            <w:gridSpan w:val="2"/>
            <w:vMerge/>
          </w:tcPr>
          <w:p w14:paraId="1A5D2BC3" w14:textId="77777777" w:rsidR="00CE5322" w:rsidRPr="00CF7CF3" w:rsidRDefault="00CE5322" w:rsidP="00460119">
            <w:pPr>
              <w:pStyle w:val="ConsPlusNormal"/>
              <w:rPr>
                <w:sz w:val="20"/>
                <w:szCs w:val="20"/>
              </w:rPr>
            </w:pPr>
          </w:p>
        </w:tc>
      </w:tr>
      <w:tr w:rsidR="00CE5322" w:rsidRPr="00CF7CF3" w14:paraId="19C92B48" w14:textId="77777777" w:rsidTr="00460119">
        <w:tblPrEx>
          <w:jc w:val="left"/>
        </w:tblPrEx>
        <w:trPr>
          <w:gridAfter w:val="1"/>
          <w:wAfter w:w="7" w:type="dxa"/>
          <w:trHeight w:val="2827"/>
        </w:trPr>
        <w:tc>
          <w:tcPr>
            <w:tcW w:w="3775" w:type="dxa"/>
            <w:gridSpan w:val="4"/>
          </w:tcPr>
          <w:p w14:paraId="42AEDAB2" w14:textId="77777777" w:rsidR="00CE5322" w:rsidRPr="00CF7CF3" w:rsidRDefault="00CE5322" w:rsidP="00460119">
            <w:pPr>
              <w:spacing w:line="240" w:lineRule="auto"/>
              <w:rPr>
                <w:sz w:val="20"/>
              </w:rPr>
            </w:pPr>
            <w:r w:rsidRPr="00CF7CF3">
              <w:rPr>
                <w:sz w:val="20"/>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14:paraId="4908A40C" w14:textId="77777777" w:rsidR="00CE5322" w:rsidRPr="00CF7CF3" w:rsidRDefault="00CE5322" w:rsidP="00460119">
            <w:pPr>
              <w:spacing w:line="240" w:lineRule="auto"/>
              <w:rPr>
                <w:sz w:val="20"/>
              </w:rPr>
            </w:pPr>
            <w:r w:rsidRPr="00CF7CF3">
              <w:rPr>
                <w:sz w:val="20"/>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B8A41D7" w14:textId="77777777" w:rsidR="00CE5322" w:rsidRPr="00CF7CF3" w:rsidRDefault="00CE5322" w:rsidP="00460119">
            <w:pPr>
              <w:spacing w:line="240" w:lineRule="auto"/>
              <w:rPr>
                <w:sz w:val="20"/>
              </w:rPr>
            </w:pPr>
          </w:p>
        </w:tc>
        <w:tc>
          <w:tcPr>
            <w:tcW w:w="3775" w:type="dxa"/>
            <w:gridSpan w:val="4"/>
            <w:vMerge w:val="restart"/>
          </w:tcPr>
          <w:p w14:paraId="320CBB02" w14:textId="77777777" w:rsidR="00CE5322" w:rsidRPr="00CF7CF3" w:rsidRDefault="00CE5322" w:rsidP="00460119">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gridSpan w:val="2"/>
            <w:vMerge w:val="restart"/>
          </w:tcPr>
          <w:p w14:paraId="2D6F16C4" w14:textId="77777777" w:rsidR="00CE5322" w:rsidRPr="00CF7CF3" w:rsidRDefault="00CE5322" w:rsidP="00460119">
            <w:pPr>
              <w:pStyle w:val="ConsPlusNormal"/>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14:paraId="7499884B" w14:textId="77777777" w:rsidTr="00460119">
        <w:tblPrEx>
          <w:jc w:val="left"/>
        </w:tblPrEx>
        <w:trPr>
          <w:gridAfter w:val="1"/>
          <w:wAfter w:w="7" w:type="dxa"/>
          <w:trHeight w:val="4100"/>
        </w:trPr>
        <w:tc>
          <w:tcPr>
            <w:tcW w:w="3775" w:type="dxa"/>
            <w:gridSpan w:val="4"/>
          </w:tcPr>
          <w:p w14:paraId="558E26F9" w14:textId="77777777" w:rsidR="00CE5322" w:rsidRPr="00CF7CF3" w:rsidRDefault="00CE5322" w:rsidP="00460119">
            <w:pPr>
              <w:pStyle w:val="ConsPlusNormal"/>
              <w:rPr>
                <w:sz w:val="20"/>
                <w:szCs w:val="20"/>
              </w:rPr>
            </w:pPr>
            <w:r w:rsidRPr="00CF7CF3">
              <w:rPr>
                <w:sz w:val="20"/>
                <w:szCs w:val="20"/>
              </w:rPr>
              <w:t xml:space="preserve">Педагог поддерживает стремления ребенка самостоятельно выполнять отдельные действия самообслуживания: </w:t>
            </w:r>
          </w:p>
          <w:p w14:paraId="4979F2AD" w14:textId="77777777" w:rsidR="00CE5322" w:rsidRPr="00CF7CF3" w:rsidRDefault="00CE5322" w:rsidP="00460119">
            <w:pPr>
              <w:pStyle w:val="ConsPlusNormal"/>
              <w:rPr>
                <w:sz w:val="20"/>
                <w:szCs w:val="20"/>
              </w:rPr>
            </w:pPr>
            <w:r w:rsidRPr="00CF7CF3">
              <w:rPr>
                <w:sz w:val="20"/>
                <w:szCs w:val="20"/>
              </w:rPr>
              <w:t xml:space="preserve">- одевание на прогулку, </w:t>
            </w:r>
          </w:p>
          <w:p w14:paraId="665FB6FB" w14:textId="77777777" w:rsidR="00CE5322" w:rsidRPr="00CF7CF3" w:rsidRDefault="00CE5322" w:rsidP="00460119">
            <w:pPr>
              <w:pStyle w:val="ConsPlusNormal"/>
              <w:rPr>
                <w:sz w:val="20"/>
                <w:szCs w:val="20"/>
              </w:rPr>
            </w:pPr>
            <w:r w:rsidRPr="00CF7CF3">
              <w:rPr>
                <w:sz w:val="20"/>
                <w:szCs w:val="20"/>
              </w:rPr>
              <w:t xml:space="preserve">- умывание после сна или перед приемом пищи, </w:t>
            </w:r>
          </w:p>
          <w:p w14:paraId="00FB96C0" w14:textId="77777777" w:rsidR="00CE5322" w:rsidRPr="00CF7CF3" w:rsidRDefault="00CE5322" w:rsidP="00460119">
            <w:pPr>
              <w:pStyle w:val="ConsPlusNormal"/>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14:paraId="4ED2F5E0" w14:textId="77777777" w:rsidR="00CE5322" w:rsidRPr="00CF7CF3" w:rsidRDefault="00CE5322" w:rsidP="00460119">
            <w:pPr>
              <w:spacing w:line="240" w:lineRule="auto"/>
              <w:rPr>
                <w:sz w:val="20"/>
                <w:u w:val="single"/>
              </w:rPr>
            </w:pPr>
          </w:p>
        </w:tc>
        <w:tc>
          <w:tcPr>
            <w:tcW w:w="3775" w:type="dxa"/>
            <w:gridSpan w:val="4"/>
            <w:vMerge/>
          </w:tcPr>
          <w:p w14:paraId="0E2F8013" w14:textId="77777777" w:rsidR="00CE5322" w:rsidRPr="00CF7CF3" w:rsidRDefault="00CE5322" w:rsidP="00460119">
            <w:pPr>
              <w:pStyle w:val="ConsPlusNormal"/>
              <w:rPr>
                <w:sz w:val="20"/>
                <w:szCs w:val="20"/>
                <w:u w:val="single"/>
              </w:rPr>
            </w:pPr>
          </w:p>
        </w:tc>
        <w:tc>
          <w:tcPr>
            <w:tcW w:w="3775" w:type="dxa"/>
            <w:gridSpan w:val="2"/>
            <w:vMerge/>
          </w:tcPr>
          <w:p w14:paraId="4F5114D8" w14:textId="77777777" w:rsidR="00CE5322" w:rsidRPr="00CF7CF3" w:rsidRDefault="00CE5322" w:rsidP="00460119">
            <w:pPr>
              <w:pStyle w:val="ConsPlusNormal"/>
              <w:rPr>
                <w:sz w:val="20"/>
                <w:szCs w:val="20"/>
                <w:u w:val="single"/>
              </w:rPr>
            </w:pPr>
          </w:p>
        </w:tc>
      </w:tr>
      <w:tr w:rsidR="00CE5322" w:rsidRPr="00CF7CF3" w14:paraId="2D1A0304" w14:textId="77777777" w:rsidTr="00460119">
        <w:tblPrEx>
          <w:jc w:val="left"/>
        </w:tblPrEx>
        <w:trPr>
          <w:gridAfter w:val="1"/>
          <w:wAfter w:w="7" w:type="dxa"/>
        </w:trPr>
        <w:tc>
          <w:tcPr>
            <w:tcW w:w="3775" w:type="dxa"/>
            <w:gridSpan w:val="4"/>
          </w:tcPr>
          <w:p w14:paraId="410E9FAE" w14:textId="77777777" w:rsidR="00CE5322" w:rsidRPr="00CF7CF3" w:rsidRDefault="00CE5322" w:rsidP="00460119">
            <w:pPr>
              <w:spacing w:line="240" w:lineRule="auto"/>
              <w:rPr>
                <w:sz w:val="20"/>
              </w:rPr>
            </w:pPr>
            <w:r w:rsidRPr="00CF7CF3">
              <w:rPr>
                <w:sz w:val="20"/>
              </w:rPr>
              <w:t>Педагог формирует первоначальные представления о хозяйственно-бытовом труде взрослых дома и в группе ДОО</w:t>
            </w:r>
          </w:p>
        </w:tc>
        <w:tc>
          <w:tcPr>
            <w:tcW w:w="7550" w:type="dxa"/>
            <w:gridSpan w:val="8"/>
          </w:tcPr>
          <w:p w14:paraId="6910A88E" w14:textId="77777777" w:rsidR="00CE5322" w:rsidRPr="00CF7CF3" w:rsidRDefault="00CE5322" w:rsidP="00460119">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gridSpan w:val="2"/>
          </w:tcPr>
          <w:p w14:paraId="3F1F4154" w14:textId="77777777" w:rsidR="00CE5322" w:rsidRPr="00CF7CF3" w:rsidRDefault="00CE5322" w:rsidP="00460119">
            <w:pPr>
              <w:pStyle w:val="ConsPlusNormal"/>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14:paraId="3C24BA12" w14:textId="77777777" w:rsidTr="00460119">
        <w:tblPrEx>
          <w:jc w:val="left"/>
        </w:tblPrEx>
        <w:trPr>
          <w:gridAfter w:val="1"/>
          <w:wAfter w:w="7" w:type="dxa"/>
        </w:trPr>
        <w:tc>
          <w:tcPr>
            <w:tcW w:w="3775" w:type="dxa"/>
            <w:gridSpan w:val="4"/>
            <w:shd w:val="clear" w:color="auto" w:fill="F2F2F2" w:themeFill="background1" w:themeFillShade="F2"/>
          </w:tcPr>
          <w:p w14:paraId="59F27F93" w14:textId="77777777" w:rsidR="00CE5322" w:rsidRPr="00CF7CF3" w:rsidRDefault="00CE5322" w:rsidP="00460119">
            <w:pPr>
              <w:pStyle w:val="ConsPlusNormal"/>
              <w:rPr>
                <w:sz w:val="20"/>
                <w:szCs w:val="20"/>
              </w:rPr>
            </w:pPr>
          </w:p>
        </w:tc>
        <w:tc>
          <w:tcPr>
            <w:tcW w:w="3775" w:type="dxa"/>
            <w:gridSpan w:val="4"/>
          </w:tcPr>
          <w:p w14:paraId="47152369" w14:textId="77777777" w:rsidR="00CE5322" w:rsidRPr="00CF7CF3" w:rsidRDefault="00CE5322" w:rsidP="00460119">
            <w:pPr>
              <w:pStyle w:val="ConsPlusNormal"/>
              <w:rPr>
                <w:sz w:val="20"/>
                <w:szCs w:val="20"/>
              </w:rPr>
            </w:pPr>
            <w:r w:rsidRPr="00CF7CF3">
              <w:rPr>
                <w:sz w:val="20"/>
                <w:szCs w:val="20"/>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w:t>
            </w:r>
            <w:r w:rsidRPr="00CF7CF3">
              <w:rPr>
                <w:sz w:val="20"/>
                <w:szCs w:val="20"/>
              </w:rPr>
              <w:lastRenderedPageBreak/>
              <w:t>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6"/>
          </w:tcPr>
          <w:p w14:paraId="10FC5A66" w14:textId="77777777" w:rsidR="00CE5322" w:rsidRPr="00CF7CF3" w:rsidRDefault="00CE5322" w:rsidP="00460119">
            <w:pPr>
              <w:spacing w:line="240" w:lineRule="auto"/>
              <w:rPr>
                <w:sz w:val="20"/>
              </w:rPr>
            </w:pPr>
            <w:r w:rsidRPr="00CF7CF3">
              <w:rPr>
                <w:sz w:val="20"/>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14:paraId="705A2B50" w14:textId="77777777" w:rsidTr="00460119">
        <w:tblPrEx>
          <w:jc w:val="left"/>
        </w:tblPrEx>
        <w:trPr>
          <w:gridAfter w:val="1"/>
          <w:wAfter w:w="7" w:type="dxa"/>
        </w:trPr>
        <w:tc>
          <w:tcPr>
            <w:tcW w:w="3775" w:type="dxa"/>
            <w:gridSpan w:val="4"/>
            <w:shd w:val="clear" w:color="auto" w:fill="F2F2F2" w:themeFill="background1" w:themeFillShade="F2"/>
          </w:tcPr>
          <w:p w14:paraId="68031529" w14:textId="77777777" w:rsidR="00CE5322" w:rsidRPr="00CF7CF3" w:rsidRDefault="00CE5322" w:rsidP="00460119">
            <w:pPr>
              <w:pStyle w:val="ConsPlusNormal"/>
              <w:rPr>
                <w:sz w:val="20"/>
                <w:szCs w:val="20"/>
              </w:rPr>
            </w:pPr>
          </w:p>
        </w:tc>
        <w:tc>
          <w:tcPr>
            <w:tcW w:w="3775" w:type="dxa"/>
            <w:gridSpan w:val="4"/>
            <w:shd w:val="clear" w:color="auto" w:fill="F2F2F2" w:themeFill="background1" w:themeFillShade="F2"/>
          </w:tcPr>
          <w:p w14:paraId="594FB0D1" w14:textId="77777777" w:rsidR="00CE5322" w:rsidRPr="00CF7CF3" w:rsidRDefault="00CE5322" w:rsidP="00460119">
            <w:pPr>
              <w:pStyle w:val="ConsPlusNormal"/>
              <w:rPr>
                <w:sz w:val="20"/>
                <w:szCs w:val="20"/>
              </w:rPr>
            </w:pPr>
          </w:p>
        </w:tc>
        <w:tc>
          <w:tcPr>
            <w:tcW w:w="3775" w:type="dxa"/>
            <w:gridSpan w:val="4"/>
          </w:tcPr>
          <w:p w14:paraId="613F237B" w14:textId="77777777" w:rsidR="00CE5322" w:rsidRPr="00CF7CF3" w:rsidRDefault="00CE5322" w:rsidP="00460119">
            <w:pPr>
              <w:pStyle w:val="ConsPlusNormal"/>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4E41128E" w14:textId="77777777" w:rsidR="00CE5322" w:rsidRPr="00CF7CF3" w:rsidRDefault="00CE5322" w:rsidP="00460119">
            <w:pPr>
              <w:spacing w:line="240" w:lineRule="auto"/>
              <w:jc w:val="center"/>
              <w:rPr>
                <w:sz w:val="20"/>
              </w:rPr>
            </w:pPr>
          </w:p>
        </w:tc>
        <w:tc>
          <w:tcPr>
            <w:tcW w:w="3775" w:type="dxa"/>
            <w:gridSpan w:val="2"/>
          </w:tcPr>
          <w:p w14:paraId="3171A881" w14:textId="77777777" w:rsidR="00CE5322" w:rsidRPr="00CF7CF3" w:rsidRDefault="00CE5322" w:rsidP="00F67439">
            <w:pPr>
              <w:pStyle w:val="ConsPlusNormal"/>
              <w:ind w:right="-171"/>
              <w:rPr>
                <w:sz w:val="20"/>
                <w:szCs w:val="20"/>
              </w:rPr>
            </w:pPr>
            <w:r w:rsidRPr="00CF7CF3">
              <w:rPr>
                <w:sz w:val="20"/>
                <w:szCs w:val="20"/>
                <w:u w:val="single"/>
              </w:rPr>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5168" w:type="dxa"/>
        <w:tblInd w:w="-289" w:type="dxa"/>
        <w:tblLook w:val="04A0" w:firstRow="1" w:lastRow="0" w:firstColumn="1" w:lastColumn="0" w:noHBand="0" w:noVBand="1"/>
      </w:tblPr>
      <w:tblGrid>
        <w:gridCol w:w="4069"/>
        <w:gridCol w:w="3782"/>
        <w:gridCol w:w="3782"/>
        <w:gridCol w:w="3535"/>
      </w:tblGrid>
      <w:tr w:rsidR="00CE5322" w:rsidRPr="00CF7CF3" w14:paraId="018984FA" w14:textId="77777777" w:rsidTr="00F67439">
        <w:tc>
          <w:tcPr>
            <w:tcW w:w="15168" w:type="dxa"/>
            <w:gridSpan w:val="4"/>
            <w:shd w:val="clear" w:color="auto" w:fill="EEECE1" w:themeFill="background2"/>
          </w:tcPr>
          <w:p w14:paraId="4E3C7CB8" w14:textId="77777777" w:rsidR="00CE5322" w:rsidRPr="00CF7CF3" w:rsidRDefault="00CE5322" w:rsidP="00460119">
            <w:pPr>
              <w:pStyle w:val="ad"/>
              <w:spacing w:line="240" w:lineRule="auto"/>
              <w:ind w:left="57"/>
              <w:rPr>
                <w:sz w:val="20"/>
              </w:rPr>
            </w:pPr>
            <w:r w:rsidRPr="00CF7CF3">
              <w:rPr>
                <w:b/>
                <w:sz w:val="20"/>
              </w:rPr>
              <w:t>Содержание в области формирования основ безопасного поведения</w:t>
            </w:r>
          </w:p>
        </w:tc>
      </w:tr>
      <w:tr w:rsidR="00CE5322" w:rsidRPr="00CF7CF3" w14:paraId="34EE8DE4" w14:textId="77777777" w:rsidTr="00F67439">
        <w:tc>
          <w:tcPr>
            <w:tcW w:w="4069" w:type="dxa"/>
            <w:shd w:val="clear" w:color="auto" w:fill="FFFFFF" w:themeFill="background1"/>
          </w:tcPr>
          <w:p w14:paraId="13BF0E0A" w14:textId="77777777"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14:paraId="238A5759" w14:textId="77777777"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14:paraId="0D45BBC7" w14:textId="77777777" w:rsidR="00CE5322" w:rsidRPr="00CF7CF3" w:rsidRDefault="00CE5322" w:rsidP="00460119">
            <w:pPr>
              <w:spacing w:line="240" w:lineRule="auto"/>
              <w:jc w:val="center"/>
              <w:rPr>
                <w:sz w:val="20"/>
              </w:rPr>
            </w:pPr>
            <w:r w:rsidRPr="00CF7CF3">
              <w:rPr>
                <w:sz w:val="20"/>
              </w:rPr>
              <w:t>5-6</w:t>
            </w:r>
          </w:p>
        </w:tc>
        <w:tc>
          <w:tcPr>
            <w:tcW w:w="3535" w:type="dxa"/>
            <w:shd w:val="clear" w:color="auto" w:fill="FFFFFF" w:themeFill="background1"/>
          </w:tcPr>
          <w:p w14:paraId="4741733C" w14:textId="77777777" w:rsidR="00CE5322" w:rsidRPr="00CF7CF3" w:rsidRDefault="00CE5322" w:rsidP="00460119">
            <w:pPr>
              <w:spacing w:line="240" w:lineRule="auto"/>
              <w:jc w:val="center"/>
              <w:rPr>
                <w:sz w:val="20"/>
              </w:rPr>
            </w:pPr>
            <w:r w:rsidRPr="00CF7CF3">
              <w:rPr>
                <w:sz w:val="20"/>
              </w:rPr>
              <w:t>6-7</w:t>
            </w:r>
          </w:p>
        </w:tc>
      </w:tr>
      <w:tr w:rsidR="00CE5322" w:rsidRPr="00CF7CF3" w14:paraId="50B83F67" w14:textId="77777777" w:rsidTr="00F67439">
        <w:tc>
          <w:tcPr>
            <w:tcW w:w="4069" w:type="dxa"/>
            <w:shd w:val="clear" w:color="auto" w:fill="FFFFFF" w:themeFill="background1"/>
          </w:tcPr>
          <w:p w14:paraId="3EC631C1" w14:textId="77777777"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46F8F5B" w14:textId="77777777" w:rsidR="00CE5322" w:rsidRPr="00CF7CF3" w:rsidRDefault="00CE5322" w:rsidP="00460119">
            <w:pPr>
              <w:spacing w:line="240" w:lineRule="auto"/>
              <w:rPr>
                <w:sz w:val="20"/>
              </w:rPr>
            </w:pPr>
            <w:r w:rsidRPr="00CF7CF3">
              <w:rPr>
                <w:sz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14:paraId="56DB7285" w14:textId="77777777" w:rsidR="00CE5322" w:rsidRPr="00CF7CF3" w:rsidRDefault="00CE5322" w:rsidP="00460119">
            <w:pPr>
              <w:pStyle w:val="ad"/>
              <w:tabs>
                <w:tab w:val="left" w:pos="454"/>
              </w:tabs>
              <w:spacing w:line="240" w:lineRule="auto"/>
              <w:ind w:left="0"/>
              <w:rPr>
                <w:sz w:val="20"/>
              </w:rPr>
            </w:pPr>
            <w:r w:rsidRPr="00CF7CF3">
              <w:rPr>
                <w:sz w:val="20"/>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14:paraId="3BC537B3" w14:textId="77777777"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14:paraId="17F6B0A3" w14:textId="77777777"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14:paraId="6DE31230" w14:textId="77777777" w:rsidR="00CE5322" w:rsidRPr="00CF7CF3" w:rsidRDefault="00CE5322" w:rsidP="00460119">
            <w:pPr>
              <w:spacing w:line="240" w:lineRule="auto"/>
              <w:rPr>
                <w:b/>
                <w:sz w:val="20"/>
              </w:rPr>
            </w:pPr>
            <w:r w:rsidRPr="00CF7CF3">
              <w:rPr>
                <w:b/>
                <w:sz w:val="20"/>
              </w:rPr>
              <w:t xml:space="preserve">- на улице, </w:t>
            </w:r>
          </w:p>
          <w:p w14:paraId="3B3DA563" w14:textId="77777777" w:rsidR="00CE5322" w:rsidRPr="00CF7CF3" w:rsidRDefault="00CE5322" w:rsidP="00460119">
            <w:pPr>
              <w:spacing w:line="240" w:lineRule="auto"/>
              <w:rPr>
                <w:b/>
                <w:sz w:val="20"/>
              </w:rPr>
            </w:pPr>
            <w:r w:rsidRPr="00CF7CF3">
              <w:rPr>
                <w:b/>
                <w:sz w:val="20"/>
              </w:rPr>
              <w:t xml:space="preserve">- в природе, </w:t>
            </w:r>
          </w:p>
          <w:p w14:paraId="46FE9ACF" w14:textId="77777777"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14:paraId="3085DADB" w14:textId="77777777" w:rsidR="00CE5322" w:rsidRPr="00CF7CF3" w:rsidRDefault="00CE5322" w:rsidP="00460119">
            <w:pPr>
              <w:spacing w:line="240" w:lineRule="auto"/>
              <w:rPr>
                <w:sz w:val="20"/>
              </w:rPr>
            </w:pPr>
            <w:r w:rsidRPr="00CF7CF3">
              <w:rPr>
                <w:sz w:val="20"/>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w:t>
            </w:r>
            <w:r w:rsidRPr="00CF7CF3">
              <w:rPr>
                <w:sz w:val="20"/>
              </w:rPr>
              <w:lastRenderedPageBreak/>
              <w:t>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14:paraId="1A29CD5E" w14:textId="77777777" w:rsidR="00CE5322" w:rsidRPr="00CF7CF3" w:rsidRDefault="00CE5322" w:rsidP="00460119">
            <w:pPr>
              <w:spacing w:line="240" w:lineRule="auto"/>
              <w:rPr>
                <w:sz w:val="20"/>
              </w:rPr>
            </w:pPr>
            <w:r w:rsidRPr="00CF7CF3">
              <w:rPr>
                <w:sz w:val="20"/>
              </w:rPr>
              <w:lastRenderedPageBreak/>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14:paraId="470A39F7" w14:textId="77777777" w:rsidTr="00F67439">
        <w:tc>
          <w:tcPr>
            <w:tcW w:w="4069" w:type="dxa"/>
            <w:shd w:val="clear" w:color="auto" w:fill="FFFFFF" w:themeFill="background1"/>
          </w:tcPr>
          <w:p w14:paraId="47652B5C" w14:textId="77777777" w:rsidR="00CE5322" w:rsidRPr="00CF7CF3" w:rsidRDefault="00CE5322" w:rsidP="00460119">
            <w:pPr>
              <w:spacing w:line="240" w:lineRule="auto"/>
              <w:rPr>
                <w:sz w:val="20"/>
              </w:rPr>
            </w:pPr>
            <w:r w:rsidRPr="00CF7CF3">
              <w:rPr>
                <w:sz w:val="20"/>
              </w:rPr>
              <w:t xml:space="preserve">Педагог </w:t>
            </w:r>
          </w:p>
          <w:p w14:paraId="0F3D3334" w14:textId="77777777" w:rsidR="00CE5322" w:rsidRPr="00CF7CF3" w:rsidRDefault="00CE5322" w:rsidP="00460119">
            <w:pPr>
              <w:spacing w:line="240" w:lineRule="auto"/>
              <w:rPr>
                <w:sz w:val="20"/>
              </w:rPr>
            </w:pPr>
            <w:r w:rsidRPr="00CF7CF3">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9E21002" w14:textId="77777777" w:rsidR="00CE5322" w:rsidRPr="00CF7CF3" w:rsidRDefault="00CE5322" w:rsidP="00460119">
            <w:pPr>
              <w:spacing w:line="240" w:lineRule="auto"/>
              <w:rPr>
                <w:sz w:val="20"/>
              </w:rPr>
            </w:pPr>
            <w:r w:rsidRPr="00CF7CF3">
              <w:rPr>
                <w:sz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14:paraId="308CE675" w14:textId="77777777" w:rsidR="00CE5322" w:rsidRPr="00CF7CF3" w:rsidRDefault="00CE5322" w:rsidP="00460119">
            <w:pPr>
              <w:spacing w:line="240" w:lineRule="auto"/>
              <w:rPr>
                <w:sz w:val="20"/>
              </w:rPr>
            </w:pPr>
            <w:r w:rsidRPr="00CF7CF3">
              <w:rPr>
                <w:sz w:val="20"/>
              </w:rPr>
              <w:t xml:space="preserve">Педагог </w:t>
            </w:r>
          </w:p>
          <w:p w14:paraId="2871E628" w14:textId="77777777"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14:paraId="3497433B" w14:textId="77777777"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14:paraId="29FAF8D7" w14:textId="77777777" w:rsidR="00CE5322" w:rsidRPr="00CF7CF3" w:rsidRDefault="00CE5322" w:rsidP="00460119">
            <w:pPr>
              <w:spacing w:line="240" w:lineRule="auto"/>
              <w:rPr>
                <w:b/>
                <w:sz w:val="20"/>
              </w:rPr>
            </w:pPr>
            <w:r w:rsidRPr="00CF7CF3">
              <w:rPr>
                <w:b/>
                <w:sz w:val="20"/>
              </w:rPr>
              <w:t>- в природе,</w:t>
            </w:r>
          </w:p>
          <w:p w14:paraId="1C2911BF" w14:textId="77777777" w:rsidR="00CE5322" w:rsidRPr="00CF7CF3" w:rsidRDefault="00CE5322" w:rsidP="00460119">
            <w:pPr>
              <w:spacing w:line="240" w:lineRule="auto"/>
              <w:rPr>
                <w:sz w:val="20"/>
              </w:rPr>
            </w:pPr>
            <w:r w:rsidRPr="00CF7CF3">
              <w:rPr>
                <w:b/>
                <w:sz w:val="20"/>
              </w:rPr>
              <w:t>- на улице</w:t>
            </w:r>
            <w:r w:rsidRPr="00CF7CF3">
              <w:rPr>
                <w:sz w:val="20"/>
              </w:rPr>
              <w:t>.</w:t>
            </w:r>
          </w:p>
          <w:p w14:paraId="6E9A845B" w14:textId="77777777" w:rsidR="00CE5322" w:rsidRPr="00CF7CF3" w:rsidRDefault="00CE5322" w:rsidP="00460119">
            <w:pPr>
              <w:spacing w:line="240" w:lineRule="auto"/>
              <w:rPr>
                <w:sz w:val="20"/>
              </w:rPr>
            </w:pPr>
            <w:r w:rsidRPr="00CF7CF3">
              <w:rPr>
                <w:sz w:val="20"/>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8D48B33" w14:textId="77777777"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14:paraId="4CECEBFC" w14:textId="77777777"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14:paraId="3825EED3" w14:textId="77777777" w:rsidR="00CE5322" w:rsidRPr="00CF7CF3" w:rsidRDefault="00CE5322" w:rsidP="00460119">
            <w:pPr>
              <w:spacing w:line="240" w:lineRule="auto"/>
              <w:rPr>
                <w:b/>
                <w:sz w:val="20"/>
              </w:rPr>
            </w:pPr>
            <w:r w:rsidRPr="00CF7CF3">
              <w:rPr>
                <w:b/>
                <w:sz w:val="20"/>
              </w:rPr>
              <w:t xml:space="preserve">- на улице, </w:t>
            </w:r>
          </w:p>
          <w:p w14:paraId="2247EB0C" w14:textId="77777777" w:rsidR="00CE5322" w:rsidRPr="00CF7CF3" w:rsidRDefault="00CE5322" w:rsidP="00460119">
            <w:pPr>
              <w:spacing w:line="240" w:lineRule="auto"/>
              <w:rPr>
                <w:b/>
                <w:sz w:val="20"/>
              </w:rPr>
            </w:pPr>
            <w:r w:rsidRPr="00CF7CF3">
              <w:rPr>
                <w:b/>
                <w:sz w:val="20"/>
              </w:rPr>
              <w:t xml:space="preserve">- в природе, </w:t>
            </w:r>
          </w:p>
          <w:p w14:paraId="3C10EF65" w14:textId="77777777" w:rsidR="00CE5322" w:rsidRPr="00CF7CF3" w:rsidRDefault="00CE5322" w:rsidP="00460119">
            <w:pPr>
              <w:spacing w:line="240" w:lineRule="auto"/>
              <w:rPr>
                <w:b/>
                <w:sz w:val="20"/>
              </w:rPr>
            </w:pPr>
            <w:r w:rsidRPr="00CF7CF3">
              <w:rPr>
                <w:b/>
                <w:sz w:val="20"/>
              </w:rPr>
              <w:t xml:space="preserve">- в общении с незнакомыми людьми. </w:t>
            </w:r>
          </w:p>
          <w:p w14:paraId="70BCCCD5" w14:textId="77777777" w:rsidR="00CE5322" w:rsidRPr="00CF7CF3" w:rsidRDefault="00CE5322" w:rsidP="00460119">
            <w:pPr>
              <w:spacing w:line="240" w:lineRule="auto"/>
              <w:rPr>
                <w:sz w:val="20"/>
              </w:rPr>
            </w:pPr>
            <w:r w:rsidRPr="00CF7CF3">
              <w:rPr>
                <w:sz w:val="20"/>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14:paraId="160AEABD" w14:textId="77777777" w:rsidR="00CE5322" w:rsidRPr="00CF7CF3" w:rsidRDefault="00CE5322" w:rsidP="00460119">
            <w:pPr>
              <w:spacing w:line="240" w:lineRule="auto"/>
              <w:rPr>
                <w:sz w:val="20"/>
              </w:rPr>
            </w:pPr>
            <w:r w:rsidRPr="00CF7CF3">
              <w:rPr>
                <w:sz w:val="20"/>
              </w:rPr>
              <w:t xml:space="preserve">Педагог </w:t>
            </w:r>
          </w:p>
          <w:p w14:paraId="3BDC02BE" w14:textId="77777777" w:rsidR="00CE5322" w:rsidRPr="00CF7CF3" w:rsidRDefault="00CE5322" w:rsidP="00460119">
            <w:pPr>
              <w:spacing w:line="240" w:lineRule="auto"/>
              <w:rPr>
                <w:sz w:val="20"/>
              </w:rPr>
            </w:pPr>
            <w:r w:rsidRPr="00CF7CF3">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026201B4" w14:textId="77777777"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14:paraId="04E7FF3B" w14:textId="77777777" w:rsidR="00CE5322" w:rsidRPr="00CF7CF3" w:rsidRDefault="00CE5322" w:rsidP="00460119">
            <w:pPr>
              <w:spacing w:line="240" w:lineRule="auto"/>
              <w:rPr>
                <w:b/>
                <w:sz w:val="20"/>
              </w:rPr>
            </w:pPr>
            <w:r w:rsidRPr="00CF7CF3">
              <w:rPr>
                <w:b/>
                <w:sz w:val="20"/>
              </w:rPr>
              <w:t xml:space="preserve">- в группе, </w:t>
            </w:r>
          </w:p>
          <w:p w14:paraId="53372DB0" w14:textId="77777777" w:rsidR="00CE5322" w:rsidRPr="00CF7CF3" w:rsidRDefault="00CE5322" w:rsidP="00460119">
            <w:pPr>
              <w:spacing w:line="240" w:lineRule="auto"/>
              <w:rPr>
                <w:b/>
                <w:sz w:val="20"/>
              </w:rPr>
            </w:pPr>
            <w:r w:rsidRPr="00CF7CF3">
              <w:rPr>
                <w:b/>
                <w:sz w:val="20"/>
              </w:rPr>
              <w:t xml:space="preserve">- на улице, </w:t>
            </w:r>
          </w:p>
          <w:p w14:paraId="06E08CB4" w14:textId="77777777" w:rsidR="00CE5322" w:rsidRPr="00CF7CF3" w:rsidRDefault="00CE5322" w:rsidP="00460119">
            <w:pPr>
              <w:spacing w:line="240" w:lineRule="auto"/>
              <w:rPr>
                <w:b/>
                <w:sz w:val="20"/>
              </w:rPr>
            </w:pPr>
            <w:r w:rsidRPr="00CF7CF3">
              <w:rPr>
                <w:b/>
                <w:sz w:val="20"/>
              </w:rPr>
              <w:t xml:space="preserve">- в природе, </w:t>
            </w:r>
          </w:p>
          <w:p w14:paraId="6F827C6D" w14:textId="77777777"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14:paraId="7BEC53C9" w14:textId="77777777"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14:paraId="34573F54" w14:textId="77777777"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1225565B" w14:textId="77777777"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3D6E968F" w14:textId="77777777" w:rsidR="00CE5322" w:rsidRPr="00CF7CF3" w:rsidRDefault="00CE5322" w:rsidP="00460119">
            <w:pPr>
              <w:spacing w:line="240" w:lineRule="auto"/>
              <w:rPr>
                <w:sz w:val="20"/>
              </w:rPr>
            </w:pPr>
          </w:p>
        </w:tc>
        <w:tc>
          <w:tcPr>
            <w:tcW w:w="3535" w:type="dxa"/>
            <w:shd w:val="clear" w:color="auto" w:fill="FFFFFF" w:themeFill="background1"/>
          </w:tcPr>
          <w:p w14:paraId="5692B9F3" w14:textId="77777777" w:rsidR="00CE5322" w:rsidRPr="00CF7CF3" w:rsidRDefault="00CE5322" w:rsidP="00460119">
            <w:pPr>
              <w:spacing w:line="240" w:lineRule="auto"/>
              <w:rPr>
                <w:sz w:val="20"/>
              </w:rPr>
            </w:pPr>
            <w:r w:rsidRPr="00CF7CF3">
              <w:rPr>
                <w:sz w:val="20"/>
              </w:rPr>
              <w:t xml:space="preserve">Педагог </w:t>
            </w:r>
          </w:p>
          <w:p w14:paraId="55F47C7D" w14:textId="77777777" w:rsidR="00CE5322" w:rsidRPr="00CF7CF3" w:rsidRDefault="00CE5322" w:rsidP="00460119">
            <w:pPr>
              <w:spacing w:line="240" w:lineRule="auto"/>
              <w:rPr>
                <w:sz w:val="20"/>
              </w:rPr>
            </w:pPr>
            <w:r w:rsidRPr="00CF7CF3">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1F589FC1" w14:textId="77777777"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14:paraId="25F56883" w14:textId="77777777"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14:paraId="52B7224F" w14:textId="77777777"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p>
          <w:p w14:paraId="56AC1DCB" w14:textId="77777777" w:rsidR="00CE5322" w:rsidRPr="00CF7CF3" w:rsidRDefault="00CE5322" w:rsidP="00460119">
            <w:pPr>
              <w:spacing w:line="240" w:lineRule="auto"/>
              <w:rPr>
                <w:b/>
                <w:sz w:val="20"/>
              </w:rPr>
            </w:pPr>
            <w:r w:rsidRPr="00CF7CF3">
              <w:rPr>
                <w:b/>
                <w:sz w:val="20"/>
              </w:rPr>
              <w:t xml:space="preserve">- дома, </w:t>
            </w:r>
          </w:p>
          <w:p w14:paraId="23FFE092" w14:textId="77777777" w:rsidR="00CE5322" w:rsidRPr="00CF7CF3" w:rsidRDefault="00CE5322" w:rsidP="00460119">
            <w:pPr>
              <w:spacing w:line="240" w:lineRule="auto"/>
              <w:rPr>
                <w:b/>
                <w:sz w:val="20"/>
              </w:rPr>
            </w:pPr>
            <w:r w:rsidRPr="00CF7CF3">
              <w:rPr>
                <w:b/>
                <w:sz w:val="20"/>
              </w:rPr>
              <w:t xml:space="preserve">- на улице, </w:t>
            </w:r>
          </w:p>
          <w:p w14:paraId="2A570321" w14:textId="77777777" w:rsidR="00CE5322" w:rsidRPr="00CF7CF3" w:rsidRDefault="00CE5322" w:rsidP="00460119">
            <w:pPr>
              <w:spacing w:line="240" w:lineRule="auto"/>
              <w:rPr>
                <w:b/>
                <w:sz w:val="20"/>
              </w:rPr>
            </w:pPr>
            <w:r w:rsidRPr="00CF7CF3">
              <w:rPr>
                <w:b/>
                <w:sz w:val="20"/>
              </w:rPr>
              <w:t xml:space="preserve">- в природе, </w:t>
            </w:r>
          </w:p>
          <w:p w14:paraId="671FC468" w14:textId="77777777" w:rsidR="00CE5322" w:rsidRPr="00CF7CF3" w:rsidRDefault="00CE5322" w:rsidP="00460119">
            <w:pPr>
              <w:spacing w:line="240" w:lineRule="auto"/>
              <w:rPr>
                <w:b/>
                <w:sz w:val="20"/>
              </w:rPr>
            </w:pPr>
            <w:r w:rsidRPr="00CF7CF3">
              <w:rPr>
                <w:b/>
                <w:sz w:val="20"/>
              </w:rPr>
              <w:t xml:space="preserve">- в ДОО, </w:t>
            </w:r>
          </w:p>
          <w:p w14:paraId="48BEA532" w14:textId="77777777"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14:paraId="54D439B7" w14:textId="77777777" w:rsidR="00CE5322" w:rsidRPr="00CF7CF3" w:rsidRDefault="00CE5322" w:rsidP="00460119">
            <w:pPr>
              <w:spacing w:line="240" w:lineRule="auto"/>
              <w:rPr>
                <w:sz w:val="20"/>
              </w:rPr>
            </w:pPr>
            <w:r w:rsidRPr="00CF7CF3">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CB7176A" w14:textId="77777777" w:rsidR="00CE5322" w:rsidRPr="00CF7CF3" w:rsidRDefault="00CE5322" w:rsidP="00460119">
            <w:pPr>
              <w:spacing w:line="240" w:lineRule="auto"/>
              <w:rPr>
                <w:sz w:val="20"/>
              </w:rPr>
            </w:pPr>
          </w:p>
        </w:tc>
      </w:tr>
      <w:tr w:rsidR="00CE5322" w:rsidRPr="00CF7CF3" w14:paraId="7F837C91" w14:textId="77777777" w:rsidTr="00F67439">
        <w:tc>
          <w:tcPr>
            <w:tcW w:w="4069" w:type="dxa"/>
            <w:shd w:val="clear" w:color="auto" w:fill="F2F2F2" w:themeFill="background1" w:themeFillShade="F2"/>
          </w:tcPr>
          <w:p w14:paraId="6E5E8754" w14:textId="77777777" w:rsidR="00CE5322" w:rsidRPr="00CF7CF3" w:rsidRDefault="00CE5322" w:rsidP="00460119">
            <w:pPr>
              <w:spacing w:line="240" w:lineRule="auto"/>
              <w:rPr>
                <w:sz w:val="20"/>
              </w:rPr>
            </w:pPr>
          </w:p>
        </w:tc>
        <w:tc>
          <w:tcPr>
            <w:tcW w:w="3782" w:type="dxa"/>
            <w:shd w:val="clear" w:color="auto" w:fill="FFFFFF" w:themeFill="background1"/>
          </w:tcPr>
          <w:p w14:paraId="3B7A901C" w14:textId="77777777" w:rsidR="00CE5322" w:rsidRPr="00CF7CF3" w:rsidRDefault="00CE5322" w:rsidP="00460119">
            <w:pPr>
              <w:spacing w:line="240" w:lineRule="auto"/>
              <w:rPr>
                <w:sz w:val="20"/>
              </w:rPr>
            </w:pPr>
            <w:r w:rsidRPr="00CF7CF3">
              <w:rPr>
                <w:sz w:val="20"/>
              </w:rPr>
              <w:t xml:space="preserve">Педагог </w:t>
            </w:r>
          </w:p>
          <w:p w14:paraId="67F75FE8" w14:textId="77777777" w:rsidR="00CE5322" w:rsidRPr="00CF7CF3" w:rsidRDefault="00CE5322" w:rsidP="00460119">
            <w:pPr>
              <w:spacing w:line="240" w:lineRule="auto"/>
              <w:rPr>
                <w:sz w:val="20"/>
              </w:rPr>
            </w:pPr>
            <w:r w:rsidRPr="00CF7CF3">
              <w:rPr>
                <w:sz w:val="20"/>
              </w:rPr>
              <w:lastRenderedPageBreak/>
              <w:t>способствует обогащению представлений детей об основных правилах общения с незнакомыми людьми и в телефонных разговорах с ними.</w:t>
            </w:r>
          </w:p>
          <w:p w14:paraId="18272A0A" w14:textId="77777777" w:rsidR="00CE5322" w:rsidRPr="00CF7CF3" w:rsidRDefault="00CE5322" w:rsidP="00460119">
            <w:pPr>
              <w:spacing w:line="240" w:lineRule="auto"/>
              <w:rPr>
                <w:sz w:val="20"/>
              </w:rPr>
            </w:pPr>
          </w:p>
        </w:tc>
        <w:tc>
          <w:tcPr>
            <w:tcW w:w="3782" w:type="dxa"/>
            <w:shd w:val="clear" w:color="auto" w:fill="FFFFFF" w:themeFill="background1"/>
          </w:tcPr>
          <w:p w14:paraId="3184848C" w14:textId="77777777" w:rsidR="00CE5322" w:rsidRPr="00CF7CF3" w:rsidRDefault="00CE5322" w:rsidP="00460119">
            <w:pPr>
              <w:spacing w:line="240" w:lineRule="auto"/>
              <w:rPr>
                <w:sz w:val="20"/>
              </w:rPr>
            </w:pPr>
            <w:r w:rsidRPr="00CF7CF3">
              <w:rPr>
                <w:sz w:val="20"/>
              </w:rPr>
              <w:lastRenderedPageBreak/>
              <w:t xml:space="preserve">Педагог </w:t>
            </w:r>
          </w:p>
          <w:p w14:paraId="43DDAA34" w14:textId="77777777" w:rsidR="00CE5322" w:rsidRPr="00CF7CF3" w:rsidRDefault="00CE5322" w:rsidP="00460119">
            <w:pPr>
              <w:spacing w:line="240" w:lineRule="auto"/>
              <w:rPr>
                <w:sz w:val="20"/>
              </w:rPr>
            </w:pPr>
            <w:r w:rsidRPr="00CF7CF3">
              <w:rPr>
                <w:sz w:val="20"/>
              </w:rPr>
              <w:lastRenderedPageBreak/>
              <w:t>обсуждает с детьми правила пользования сетью Интернет, цифровыми ресурсами.</w:t>
            </w:r>
          </w:p>
        </w:tc>
        <w:tc>
          <w:tcPr>
            <w:tcW w:w="3535" w:type="dxa"/>
            <w:shd w:val="clear" w:color="auto" w:fill="FFFFFF" w:themeFill="background1"/>
          </w:tcPr>
          <w:p w14:paraId="29D76156" w14:textId="77777777" w:rsidR="00CE5322" w:rsidRPr="00CF7CF3" w:rsidRDefault="00CE5322" w:rsidP="00460119">
            <w:pPr>
              <w:spacing w:line="240" w:lineRule="auto"/>
              <w:rPr>
                <w:sz w:val="20"/>
              </w:rPr>
            </w:pPr>
            <w:r w:rsidRPr="00CF7CF3">
              <w:rPr>
                <w:sz w:val="20"/>
              </w:rPr>
              <w:lastRenderedPageBreak/>
              <w:t xml:space="preserve">Педагог </w:t>
            </w:r>
          </w:p>
          <w:p w14:paraId="46BDEEEB" w14:textId="77777777" w:rsidR="00CE5322" w:rsidRPr="00CF7CF3" w:rsidRDefault="00CE5322" w:rsidP="00460119">
            <w:pPr>
              <w:spacing w:line="240" w:lineRule="auto"/>
              <w:rPr>
                <w:sz w:val="20"/>
              </w:rPr>
            </w:pPr>
            <w:r w:rsidRPr="00CF7CF3">
              <w:rPr>
                <w:sz w:val="20"/>
              </w:rPr>
              <w:lastRenderedPageBreak/>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bl>
    <w:p w14:paraId="3A8E92F0" w14:textId="77777777"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14:paraId="0AA7D543" w14:textId="2C34401C" w:rsidR="002C6E8D" w:rsidRPr="00BA13E7"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pPr>
      <w:r w:rsidRPr="00BA13E7">
        <w:rPr>
          <w:b/>
          <w:color w:val="000000"/>
          <w:sz w:val="24"/>
        </w:rPr>
        <w:t>Решение</w:t>
      </w:r>
      <w:r w:rsidRPr="00BA13E7">
        <w:rPr>
          <w:b/>
          <w:color w:val="000000"/>
          <w:spacing w:val="-1"/>
          <w:sz w:val="24"/>
        </w:rPr>
        <w:t xml:space="preserve"> </w:t>
      </w:r>
      <w:r w:rsidRPr="00BA13E7">
        <w:rPr>
          <w:b/>
          <w:color w:val="000000"/>
          <w:sz w:val="24"/>
        </w:rPr>
        <w:t>совокупных задач</w:t>
      </w:r>
      <w:r w:rsidRPr="00BA13E7">
        <w:rPr>
          <w:b/>
          <w:color w:val="000000"/>
          <w:spacing w:val="-1"/>
          <w:sz w:val="24"/>
        </w:rPr>
        <w:t xml:space="preserve"> </w:t>
      </w:r>
      <w:r w:rsidRPr="00BA13E7">
        <w:rPr>
          <w:b/>
          <w:color w:val="000000"/>
          <w:sz w:val="24"/>
        </w:rPr>
        <w:t>нескольких направлений</w:t>
      </w:r>
      <w:r w:rsidRPr="00BA13E7">
        <w:rPr>
          <w:b/>
          <w:color w:val="000000"/>
          <w:spacing w:val="1"/>
          <w:sz w:val="24"/>
        </w:rPr>
        <w:t xml:space="preserve"> </w:t>
      </w:r>
      <w:r w:rsidRPr="00BA13E7">
        <w:rPr>
          <w:b/>
          <w:color w:val="000000"/>
          <w:sz w:val="24"/>
        </w:rPr>
        <w:t>воспитания</w:t>
      </w:r>
      <w:r w:rsidRPr="00BA13E7">
        <w:rPr>
          <w:b/>
          <w:color w:val="000000"/>
          <w:spacing w:val="1"/>
          <w:sz w:val="24"/>
        </w:rPr>
        <w:t xml:space="preserve"> </w:t>
      </w:r>
      <w:r w:rsidRPr="00BA13E7">
        <w:rPr>
          <w:b/>
          <w:color w:val="000000"/>
          <w:sz w:val="24"/>
        </w:rPr>
        <w:t>рамках образовательной</w:t>
      </w:r>
      <w:r w:rsidRPr="00BA13E7">
        <w:rPr>
          <w:b/>
          <w:color w:val="000000"/>
          <w:spacing w:val="1"/>
          <w:sz w:val="24"/>
        </w:rPr>
        <w:t xml:space="preserve"> </w:t>
      </w:r>
      <w:r w:rsidRPr="00BA13E7">
        <w:rPr>
          <w:b/>
          <w:color w:val="000000"/>
          <w:sz w:val="24"/>
        </w:rPr>
        <w:t>области</w:t>
      </w:r>
      <w:r w:rsidRPr="00BA13E7">
        <w:rPr>
          <w:b/>
          <w:color w:val="000000"/>
          <w:spacing w:val="1"/>
          <w:sz w:val="24"/>
        </w:rPr>
        <w:t xml:space="preserve"> </w:t>
      </w:r>
      <w:r w:rsidRPr="00BA13E7">
        <w:rPr>
          <w:b/>
          <w:color w:val="000000"/>
          <w:sz w:val="24"/>
        </w:rPr>
        <w:t>«СКР»</w:t>
      </w: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F67439" w:rsidRPr="00F67439" w14:paraId="75046C51" w14:textId="77777777" w:rsidTr="00F67439">
        <w:trPr>
          <w:trHeight w:val="582"/>
        </w:trPr>
        <w:tc>
          <w:tcPr>
            <w:tcW w:w="2693" w:type="dxa"/>
            <w:gridSpan w:val="2"/>
            <w:tcMar>
              <w:top w:w="0" w:type="dxa"/>
              <w:left w:w="0" w:type="dxa"/>
              <w:bottom w:w="0" w:type="dxa"/>
              <w:right w:w="0" w:type="dxa"/>
            </w:tcMar>
          </w:tcPr>
          <w:p w14:paraId="63AD172C"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14:paraId="025ED6CB"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jc w:val="center"/>
              <w:rPr>
                <w:sz w:val="20"/>
              </w:rPr>
            </w:pPr>
            <w:r w:rsidRPr="00F67439">
              <w:rPr>
                <w:color w:val="000000"/>
                <w:sz w:val="20"/>
              </w:rPr>
              <w:t>Приобщение</w:t>
            </w:r>
            <w:r w:rsidRPr="00F67439">
              <w:rPr>
                <w:color w:val="000000"/>
                <w:spacing w:val="-1"/>
                <w:sz w:val="20"/>
              </w:rPr>
              <w:t xml:space="preserve"> </w:t>
            </w:r>
            <w:r w:rsidRPr="00F67439">
              <w:rPr>
                <w:color w:val="000000"/>
                <w:sz w:val="20"/>
              </w:rPr>
              <w:t>к</w:t>
            </w:r>
          </w:p>
          <w:p w14:paraId="0B62DB21"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jc w:val="center"/>
              <w:rPr>
                <w:sz w:val="20"/>
              </w:rPr>
            </w:pPr>
            <w:r w:rsidRPr="00F67439">
              <w:rPr>
                <w:color w:val="000000"/>
                <w:sz w:val="20"/>
              </w:rPr>
              <w:t>ценностям</w:t>
            </w:r>
          </w:p>
        </w:tc>
        <w:tc>
          <w:tcPr>
            <w:tcW w:w="12186" w:type="dxa"/>
            <w:tcMar>
              <w:top w:w="0" w:type="dxa"/>
              <w:left w:w="0" w:type="dxa"/>
              <w:bottom w:w="0" w:type="dxa"/>
              <w:right w:w="0" w:type="dxa"/>
            </w:tcMar>
          </w:tcPr>
          <w:p w14:paraId="6A7D2900" w14:textId="77777777"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color w:val="000000"/>
                <w:sz w:val="20"/>
              </w:rPr>
              <w:t> </w:t>
            </w:r>
          </w:p>
          <w:p w14:paraId="5E9AD5AE" w14:textId="77777777" w:rsidR="00F67439" w:rsidRPr="00F67439" w:rsidRDefault="00F67439">
            <w:pPr>
              <w:pBdr>
                <w:top w:val="none" w:sz="4" w:space="0" w:color="000000"/>
                <w:left w:val="none" w:sz="4" w:space="0" w:color="000000"/>
                <w:bottom w:val="none" w:sz="4" w:space="0" w:color="000000"/>
                <w:right w:val="none" w:sz="4" w:space="0" w:color="000000"/>
              </w:pBdr>
              <w:spacing w:line="266" w:lineRule="atLeast"/>
              <w:rPr>
                <w:sz w:val="20"/>
              </w:rPr>
            </w:pPr>
            <w:r w:rsidRPr="00F67439">
              <w:rPr>
                <w:color w:val="000000"/>
                <w:sz w:val="20"/>
              </w:rPr>
              <w:t>Задачи</w:t>
            </w:r>
            <w:r w:rsidRPr="00F67439">
              <w:rPr>
                <w:color w:val="000000"/>
                <w:spacing w:val="-3"/>
                <w:sz w:val="20"/>
              </w:rPr>
              <w:t xml:space="preserve"> </w:t>
            </w:r>
            <w:r w:rsidRPr="00F67439">
              <w:rPr>
                <w:color w:val="000000"/>
                <w:sz w:val="20"/>
              </w:rPr>
              <w:t>направлений воспитания</w:t>
            </w:r>
          </w:p>
        </w:tc>
      </w:tr>
      <w:tr w:rsidR="00F67439" w:rsidRPr="00F67439" w14:paraId="4B6B24A7" w14:textId="77777777" w:rsidTr="00F67439">
        <w:trPr>
          <w:trHeight w:val="609"/>
        </w:trPr>
        <w:tc>
          <w:tcPr>
            <w:tcW w:w="2669" w:type="dxa"/>
            <w:tcMar>
              <w:top w:w="0" w:type="dxa"/>
              <w:left w:w="0" w:type="dxa"/>
              <w:bottom w:w="0" w:type="dxa"/>
              <w:right w:w="0" w:type="dxa"/>
            </w:tcMar>
          </w:tcPr>
          <w:p w14:paraId="45BC6626"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53" w:lineRule="atLeast"/>
              <w:jc w:val="center"/>
              <w:rPr>
                <w:sz w:val="20"/>
              </w:rPr>
            </w:pPr>
          </w:p>
          <w:p w14:paraId="67A78A0E"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 w:line="266" w:lineRule="atLeast"/>
              <w:ind w:left="74"/>
              <w:jc w:val="center"/>
              <w:rPr>
                <w:sz w:val="20"/>
              </w:rPr>
            </w:pPr>
            <w:r w:rsidRPr="00F67439">
              <w:rPr>
                <w:b/>
                <w:color w:val="000000"/>
                <w:sz w:val="20"/>
              </w:rPr>
              <w:t>«Родина»</w:t>
            </w:r>
          </w:p>
          <w:p w14:paraId="21683B84"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1" w:line="266" w:lineRule="atLeast"/>
              <w:jc w:val="center"/>
              <w:rPr>
                <w:sz w:val="20"/>
              </w:rPr>
            </w:pPr>
            <w:r w:rsidRPr="00F67439">
              <w:rPr>
                <w:b/>
                <w:color w:val="000000"/>
                <w:sz w:val="20"/>
              </w:rPr>
              <w:t>«Природа»</w:t>
            </w:r>
          </w:p>
        </w:tc>
        <w:tc>
          <w:tcPr>
            <w:tcW w:w="12210" w:type="dxa"/>
            <w:gridSpan w:val="2"/>
            <w:tcMar>
              <w:top w:w="0" w:type="dxa"/>
              <w:left w:w="0" w:type="dxa"/>
              <w:bottom w:w="0" w:type="dxa"/>
              <w:right w:w="0" w:type="dxa"/>
            </w:tcMar>
          </w:tcPr>
          <w:p w14:paraId="36BFF72B" w14:textId="77777777"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14:paraId="7D79F9A5"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140"/>
                <w:sz w:val="20"/>
              </w:rPr>
              <w:t xml:space="preserve"> </w:t>
            </w:r>
            <w:r w:rsidRPr="00F67439">
              <w:rPr>
                <w:color w:val="000000"/>
                <w:spacing w:val="-1"/>
                <w:sz w:val="20"/>
              </w:rPr>
              <w:t>уважения</w:t>
            </w:r>
            <w:r w:rsidRPr="00F67439">
              <w:rPr>
                <w:color w:val="000000"/>
                <w:spacing w:val="140"/>
                <w:sz w:val="20"/>
              </w:rPr>
              <w:t xml:space="preserve"> </w:t>
            </w:r>
            <w:r w:rsidRPr="00F67439">
              <w:rPr>
                <w:color w:val="000000"/>
                <w:sz w:val="20"/>
              </w:rPr>
              <w:t>к</w:t>
            </w:r>
            <w:r w:rsidRPr="00F67439">
              <w:rPr>
                <w:color w:val="000000"/>
                <w:spacing w:val="140"/>
                <w:sz w:val="20"/>
              </w:rPr>
              <w:t xml:space="preserve"> </w:t>
            </w:r>
            <w:r w:rsidRPr="00F67439">
              <w:rPr>
                <w:color w:val="000000"/>
                <w:spacing w:val="-1"/>
                <w:sz w:val="20"/>
              </w:rPr>
              <w:t>своей</w:t>
            </w:r>
            <w:r w:rsidRPr="00F67439">
              <w:rPr>
                <w:color w:val="000000"/>
                <w:spacing w:val="140"/>
                <w:sz w:val="20"/>
              </w:rPr>
              <w:t xml:space="preserve"> </w:t>
            </w:r>
            <w:r w:rsidRPr="00F67439">
              <w:rPr>
                <w:color w:val="000000"/>
                <w:spacing w:val="-1"/>
                <w:sz w:val="20"/>
              </w:rPr>
              <w:t>семье,</w:t>
            </w:r>
            <w:r w:rsidRPr="00F67439">
              <w:rPr>
                <w:color w:val="000000"/>
                <w:spacing w:val="140"/>
                <w:sz w:val="20"/>
              </w:rPr>
              <w:t xml:space="preserve"> </w:t>
            </w:r>
            <w:r w:rsidRPr="00F67439">
              <w:rPr>
                <w:color w:val="000000"/>
                <w:spacing w:val="1"/>
                <w:sz w:val="20"/>
              </w:rPr>
              <w:t>своему</w:t>
            </w:r>
            <w:r w:rsidRPr="00F67439">
              <w:rPr>
                <w:color w:val="000000"/>
                <w:spacing w:val="133"/>
                <w:sz w:val="20"/>
              </w:rPr>
              <w:t xml:space="preserve"> </w:t>
            </w:r>
            <w:r w:rsidRPr="00F67439">
              <w:rPr>
                <w:color w:val="000000"/>
                <w:sz w:val="20"/>
              </w:rPr>
              <w:t>населенному</w:t>
            </w:r>
            <w:r>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Pr="00F67439">
              <w:rPr>
                <w:color w:val="000000"/>
                <w:spacing w:val="-6"/>
                <w:sz w:val="20"/>
              </w:rPr>
              <w:t xml:space="preserve"> </w:t>
            </w:r>
            <w:r w:rsidRPr="00F67439">
              <w:rPr>
                <w:color w:val="000000"/>
                <w:sz w:val="20"/>
              </w:rPr>
              <w:t>краю,</w:t>
            </w:r>
            <w:r w:rsidRPr="00F67439">
              <w:rPr>
                <w:color w:val="000000"/>
                <w:spacing w:val="2"/>
                <w:sz w:val="20"/>
              </w:rPr>
              <w:t xml:space="preserve"> </w:t>
            </w:r>
            <w:r w:rsidRPr="00F67439">
              <w:rPr>
                <w:color w:val="000000"/>
                <w:spacing w:val="-1"/>
                <w:sz w:val="20"/>
              </w:rPr>
              <w:t>своей</w:t>
            </w:r>
            <w:r w:rsidRPr="00F67439">
              <w:rPr>
                <w:color w:val="000000"/>
                <w:spacing w:val="4"/>
                <w:sz w:val="20"/>
              </w:rPr>
              <w:t xml:space="preserve"> </w:t>
            </w:r>
            <w:r w:rsidRPr="00F67439">
              <w:rPr>
                <w:color w:val="000000"/>
                <w:sz w:val="20"/>
              </w:rPr>
              <w:t>стране;</w:t>
            </w:r>
          </w:p>
        </w:tc>
      </w:tr>
      <w:tr w:rsidR="00F67439" w:rsidRPr="00F67439" w14:paraId="2E18DFA1" w14:textId="77777777" w:rsidTr="00F67439">
        <w:trPr>
          <w:trHeight w:val="1747"/>
        </w:trPr>
        <w:tc>
          <w:tcPr>
            <w:tcW w:w="2669" w:type="dxa"/>
            <w:tcMar>
              <w:top w:w="0" w:type="dxa"/>
              <w:left w:w="0" w:type="dxa"/>
              <w:bottom w:w="0" w:type="dxa"/>
              <w:right w:w="0" w:type="dxa"/>
            </w:tcMar>
          </w:tcPr>
          <w:p w14:paraId="686A024B"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67" w:line="266" w:lineRule="atLeast"/>
              <w:ind w:left="308"/>
              <w:jc w:val="center"/>
              <w:rPr>
                <w:sz w:val="20"/>
              </w:rPr>
            </w:pPr>
            <w:r w:rsidRPr="00F67439">
              <w:rPr>
                <w:b/>
                <w:color w:val="000000"/>
                <w:sz w:val="20"/>
              </w:rPr>
              <w:t>«Семья»</w:t>
            </w:r>
          </w:p>
          <w:p w14:paraId="45E6D91A"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09"/>
              <w:jc w:val="center"/>
              <w:rPr>
                <w:sz w:val="20"/>
              </w:rPr>
            </w:pPr>
            <w:r w:rsidRPr="00F67439">
              <w:rPr>
                <w:b/>
                <w:color w:val="000000"/>
                <w:sz w:val="20"/>
              </w:rPr>
              <w:t>«Человек»</w:t>
            </w:r>
          </w:p>
          <w:p w14:paraId="44239CD4"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296"/>
              <w:jc w:val="center"/>
              <w:rPr>
                <w:sz w:val="20"/>
              </w:rPr>
            </w:pPr>
            <w:r w:rsidRPr="00F67439">
              <w:rPr>
                <w:b/>
                <w:color w:val="000000"/>
                <w:sz w:val="20"/>
              </w:rPr>
              <w:t>«Жизнь»</w:t>
            </w:r>
          </w:p>
          <w:p w14:paraId="25443773"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jc w:val="center"/>
              <w:rPr>
                <w:sz w:val="20"/>
              </w:rPr>
            </w:pPr>
            <w:r w:rsidRPr="00F67439">
              <w:rPr>
                <w:b/>
                <w:color w:val="000000"/>
                <w:sz w:val="20"/>
              </w:rPr>
              <w:t>«Милосердие»</w:t>
            </w:r>
          </w:p>
          <w:p w14:paraId="451006BA"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320"/>
              <w:jc w:val="center"/>
              <w:rPr>
                <w:sz w:val="20"/>
              </w:rPr>
            </w:pPr>
            <w:r w:rsidRPr="00F67439">
              <w:rPr>
                <w:b/>
                <w:color w:val="000000"/>
                <w:sz w:val="20"/>
              </w:rPr>
              <w:t>«Добро»</w:t>
            </w:r>
          </w:p>
        </w:tc>
        <w:tc>
          <w:tcPr>
            <w:tcW w:w="12210" w:type="dxa"/>
            <w:gridSpan w:val="2"/>
            <w:tcMar>
              <w:top w:w="0" w:type="dxa"/>
              <w:left w:w="0" w:type="dxa"/>
              <w:bottom w:w="0" w:type="dxa"/>
              <w:right w:w="0" w:type="dxa"/>
            </w:tcMar>
          </w:tcPr>
          <w:p w14:paraId="12DEE025" w14:textId="77777777"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14:paraId="0B49A55D"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6"/>
                <w:sz w:val="20"/>
              </w:rPr>
              <w:t xml:space="preserve"> </w:t>
            </w:r>
            <w:r w:rsidRPr="00F67439">
              <w:rPr>
                <w:color w:val="000000"/>
                <w:sz w:val="20"/>
              </w:rPr>
              <w:t>уважительного</w:t>
            </w:r>
            <w:r w:rsidRPr="00F67439">
              <w:rPr>
                <w:color w:val="000000"/>
                <w:spacing w:val="5"/>
                <w:sz w:val="20"/>
              </w:rPr>
              <w:t xml:space="preserve"> </w:t>
            </w:r>
            <w:r w:rsidRPr="00F67439">
              <w:rPr>
                <w:color w:val="000000"/>
                <w:sz w:val="20"/>
              </w:rPr>
              <w:t>отношения</w:t>
            </w:r>
            <w:r w:rsidRPr="00F67439">
              <w:rPr>
                <w:color w:val="000000"/>
                <w:spacing w:val="4"/>
                <w:sz w:val="20"/>
              </w:rPr>
              <w:t xml:space="preserve"> </w:t>
            </w:r>
            <w:r w:rsidRPr="00F67439">
              <w:rPr>
                <w:color w:val="000000"/>
                <w:sz w:val="20"/>
              </w:rPr>
              <w:t>к</w:t>
            </w:r>
            <w:r w:rsidRPr="00F67439">
              <w:rPr>
                <w:color w:val="000000"/>
                <w:spacing w:val="5"/>
                <w:sz w:val="20"/>
              </w:rPr>
              <w:t xml:space="preserve"> </w:t>
            </w:r>
            <w:r w:rsidRPr="00F67439">
              <w:rPr>
                <w:color w:val="000000"/>
                <w:sz w:val="20"/>
              </w:rPr>
              <w:t>другим</w:t>
            </w:r>
            <w:r w:rsidRPr="00F67439">
              <w:rPr>
                <w:color w:val="000000"/>
                <w:spacing w:val="4"/>
                <w:sz w:val="20"/>
              </w:rPr>
              <w:t xml:space="preserve"> </w:t>
            </w:r>
            <w:r w:rsidRPr="00F67439">
              <w:rPr>
                <w:color w:val="000000"/>
                <w:sz w:val="20"/>
              </w:rPr>
              <w:t>людям</w:t>
            </w:r>
            <w:r w:rsidRPr="00F67439">
              <w:rPr>
                <w:color w:val="000000"/>
                <w:spacing w:val="10"/>
                <w:sz w:val="20"/>
              </w:rPr>
              <w:t xml:space="preserve"> </w:t>
            </w:r>
            <w:r w:rsidRPr="00F67439">
              <w:rPr>
                <w:color w:val="000000"/>
                <w:sz w:val="20"/>
              </w:rPr>
              <w:t>-</w:t>
            </w:r>
            <w:r w:rsidRPr="00F67439">
              <w:rPr>
                <w:color w:val="000000"/>
                <w:spacing w:val="6"/>
                <w:sz w:val="20"/>
              </w:rPr>
              <w:t xml:space="preserve"> </w:t>
            </w:r>
            <w:r w:rsidRPr="00F67439">
              <w:rPr>
                <w:color w:val="000000"/>
                <w:sz w:val="20"/>
              </w:rPr>
              <w:t>детям</w:t>
            </w:r>
            <w:r w:rsidRPr="00F67439">
              <w:rPr>
                <w:color w:val="000000"/>
                <w:spacing w:val="6"/>
                <w:sz w:val="20"/>
              </w:rPr>
              <w:t xml:space="preserve"> </w:t>
            </w:r>
            <w:r w:rsidRPr="00F67439">
              <w:rPr>
                <w:color w:val="000000"/>
                <w:sz w:val="20"/>
              </w:rPr>
              <w:t>и</w:t>
            </w:r>
            <w:r w:rsidRPr="00F67439">
              <w:rPr>
                <w:color w:val="000000"/>
                <w:spacing w:val="301"/>
                <w:sz w:val="20"/>
              </w:rPr>
              <w:t> </w:t>
            </w:r>
            <w:r w:rsidRPr="00F67439">
              <w:rPr>
                <w:color w:val="000000"/>
                <w:sz w:val="20"/>
              </w:rPr>
              <w:t>взрослым</w:t>
            </w:r>
            <w:r w:rsidRPr="00F67439">
              <w:rPr>
                <w:color w:val="000000"/>
                <w:spacing w:val="93"/>
                <w:sz w:val="20"/>
              </w:rPr>
              <w:t xml:space="preserve"> </w:t>
            </w:r>
            <w:r w:rsidRPr="00F67439">
              <w:rPr>
                <w:color w:val="000000"/>
                <w:sz w:val="20"/>
              </w:rPr>
              <w:t>(родителям</w:t>
            </w:r>
            <w:r w:rsidRPr="00F67439">
              <w:rPr>
                <w:color w:val="000000"/>
                <w:spacing w:val="93"/>
                <w:sz w:val="20"/>
              </w:rPr>
              <w:t xml:space="preserve"> </w:t>
            </w:r>
            <w:r w:rsidRPr="00F67439">
              <w:rPr>
                <w:color w:val="000000"/>
                <w:sz w:val="20"/>
              </w:rPr>
              <w:t>(законным</w:t>
            </w:r>
            <w:r w:rsidRPr="00F67439">
              <w:rPr>
                <w:color w:val="000000"/>
                <w:spacing w:val="92"/>
                <w:sz w:val="20"/>
              </w:rPr>
              <w:t xml:space="preserve"> </w:t>
            </w:r>
            <w:r w:rsidRPr="00F67439">
              <w:rPr>
                <w:color w:val="000000"/>
                <w:sz w:val="20"/>
              </w:rPr>
              <w:t>представителям),</w:t>
            </w:r>
            <w:r w:rsidRPr="00F67439">
              <w:rPr>
                <w:color w:val="000000"/>
                <w:spacing w:val="94"/>
                <w:sz w:val="20"/>
              </w:rPr>
              <w:t xml:space="preserve"> </w:t>
            </w:r>
            <w:r w:rsidRPr="00F67439">
              <w:rPr>
                <w:color w:val="000000"/>
                <w:sz w:val="20"/>
              </w:rPr>
              <w:t>педагогам,</w:t>
            </w:r>
          </w:p>
          <w:p w14:paraId="2359A3EC"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r w:rsidRPr="00F67439">
              <w:rPr>
                <w:color w:val="000000"/>
                <w:sz w:val="20"/>
              </w:rPr>
              <w:t>соседям</w:t>
            </w:r>
            <w:r w:rsidRPr="00F67439">
              <w:rPr>
                <w:color w:val="000000"/>
                <w:spacing w:val="127"/>
                <w:sz w:val="20"/>
              </w:rPr>
              <w:t xml:space="preserve"> </w:t>
            </w:r>
            <w:r w:rsidRPr="00F67439">
              <w:rPr>
                <w:color w:val="000000"/>
                <w:sz w:val="20"/>
              </w:rPr>
              <w:t>и</w:t>
            </w:r>
            <w:r w:rsidRPr="00F67439">
              <w:rPr>
                <w:color w:val="000000"/>
                <w:spacing w:val="125"/>
                <w:sz w:val="20"/>
              </w:rPr>
              <w:t xml:space="preserve"> </w:t>
            </w:r>
            <w:r w:rsidRPr="00F67439">
              <w:rPr>
                <w:color w:val="000000"/>
                <w:sz w:val="20"/>
              </w:rPr>
              <w:t>другим),</w:t>
            </w:r>
            <w:r w:rsidRPr="00F67439">
              <w:rPr>
                <w:color w:val="000000"/>
                <w:spacing w:val="127"/>
                <w:sz w:val="20"/>
              </w:rPr>
              <w:t xml:space="preserve"> </w:t>
            </w:r>
            <w:r w:rsidRPr="00F67439">
              <w:rPr>
                <w:color w:val="000000"/>
                <w:sz w:val="20"/>
              </w:rPr>
              <w:t>вне</w:t>
            </w:r>
            <w:r w:rsidRPr="00F67439">
              <w:rPr>
                <w:color w:val="000000"/>
                <w:spacing w:val="123"/>
                <w:sz w:val="20"/>
              </w:rPr>
              <w:t xml:space="preserve"> </w:t>
            </w:r>
            <w:r w:rsidRPr="00F67439">
              <w:rPr>
                <w:color w:val="000000"/>
                <w:sz w:val="20"/>
              </w:rPr>
              <w:t>зависимости</w:t>
            </w:r>
            <w:r w:rsidRPr="00F67439">
              <w:rPr>
                <w:color w:val="000000"/>
                <w:spacing w:val="126"/>
                <w:sz w:val="20"/>
              </w:rPr>
              <w:t xml:space="preserve"> </w:t>
            </w:r>
            <w:r w:rsidRPr="00F67439">
              <w:rPr>
                <w:color w:val="000000"/>
                <w:sz w:val="20"/>
              </w:rPr>
              <w:t>от</w:t>
            </w:r>
            <w:r w:rsidRPr="00F67439">
              <w:rPr>
                <w:color w:val="000000"/>
                <w:spacing w:val="125"/>
                <w:sz w:val="20"/>
              </w:rPr>
              <w:t xml:space="preserve"> </w:t>
            </w:r>
            <w:r w:rsidRPr="00F67439">
              <w:rPr>
                <w:color w:val="000000"/>
                <w:spacing w:val="1"/>
                <w:sz w:val="20"/>
              </w:rPr>
              <w:t>их</w:t>
            </w:r>
            <w:r w:rsidRPr="00F67439">
              <w:rPr>
                <w:color w:val="000000"/>
                <w:spacing w:val="126"/>
                <w:sz w:val="20"/>
              </w:rPr>
              <w:t xml:space="preserve"> </w:t>
            </w:r>
            <w:r w:rsidRPr="00F67439">
              <w:rPr>
                <w:color w:val="000000"/>
                <w:sz w:val="20"/>
              </w:rPr>
              <w:t>этнической</w:t>
            </w:r>
            <w:r w:rsidRPr="00F67439">
              <w:rPr>
                <w:color w:val="000000"/>
                <w:spacing w:val="126"/>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Pr="00F67439">
              <w:rPr>
                <w:color w:val="000000"/>
                <w:spacing w:val="1"/>
                <w:sz w:val="20"/>
              </w:rPr>
              <w:t xml:space="preserve"> </w:t>
            </w:r>
            <w:r w:rsidRPr="00F67439">
              <w:rPr>
                <w:color w:val="000000"/>
                <w:sz w:val="20"/>
              </w:rPr>
              <w:t>принадлежности;</w:t>
            </w:r>
          </w:p>
          <w:p w14:paraId="40F264FC"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воспитание</w:t>
            </w:r>
            <w:r w:rsidRPr="00F67439">
              <w:rPr>
                <w:color w:val="000000"/>
                <w:spacing w:val="73"/>
                <w:sz w:val="20"/>
              </w:rPr>
              <w:t xml:space="preserve"> </w:t>
            </w:r>
            <w:r w:rsidRPr="00F67439">
              <w:rPr>
                <w:color w:val="000000"/>
                <w:sz w:val="20"/>
              </w:rPr>
              <w:t>ценностного</w:t>
            </w:r>
            <w:r w:rsidRPr="00F67439">
              <w:rPr>
                <w:color w:val="000000"/>
                <w:spacing w:val="77"/>
                <w:sz w:val="20"/>
              </w:rPr>
              <w:t xml:space="preserve"> </w:t>
            </w:r>
            <w:r w:rsidRPr="00F67439">
              <w:rPr>
                <w:color w:val="000000"/>
                <w:sz w:val="20"/>
              </w:rPr>
              <w:t>отношения</w:t>
            </w:r>
            <w:r w:rsidRPr="00F67439">
              <w:rPr>
                <w:color w:val="000000"/>
                <w:spacing w:val="74"/>
                <w:sz w:val="20"/>
              </w:rPr>
              <w:t xml:space="preserve"> </w:t>
            </w:r>
            <w:r w:rsidRPr="00F67439">
              <w:rPr>
                <w:color w:val="000000"/>
                <w:sz w:val="20"/>
              </w:rPr>
              <w:t>к</w:t>
            </w:r>
            <w:r w:rsidRPr="00F67439">
              <w:rPr>
                <w:color w:val="000000"/>
                <w:spacing w:val="77"/>
                <w:sz w:val="20"/>
              </w:rPr>
              <w:t xml:space="preserve"> </w:t>
            </w:r>
            <w:r w:rsidRPr="00F67439">
              <w:rPr>
                <w:color w:val="000000"/>
                <w:sz w:val="20"/>
              </w:rPr>
              <w:t>культурному</w:t>
            </w:r>
            <w:r w:rsidRPr="00F67439">
              <w:rPr>
                <w:color w:val="000000"/>
                <w:spacing w:val="76"/>
                <w:sz w:val="20"/>
              </w:rPr>
              <w:t xml:space="preserve"> </w:t>
            </w:r>
            <w:r w:rsidRPr="00F67439">
              <w:rPr>
                <w:color w:val="000000"/>
                <w:sz w:val="20"/>
              </w:rPr>
              <w:t>наследию</w:t>
            </w:r>
            <w:r>
              <w:rPr>
                <w:color w:val="000000"/>
                <w:sz w:val="20"/>
              </w:rPr>
              <w:t xml:space="preserve"> </w:t>
            </w:r>
            <w:r w:rsidRPr="00F67439">
              <w:rPr>
                <w:color w:val="000000"/>
                <w:sz w:val="20"/>
              </w:rPr>
              <w:t>своего народа, к</w:t>
            </w:r>
            <w:r w:rsidRPr="00F67439">
              <w:rPr>
                <w:color w:val="000000"/>
                <w:spacing w:val="1"/>
                <w:sz w:val="20"/>
              </w:rPr>
              <w:t xml:space="preserve"> </w:t>
            </w:r>
            <w:r w:rsidRPr="00F67439">
              <w:rPr>
                <w:color w:val="000000"/>
                <w:sz w:val="20"/>
              </w:rPr>
              <w:t>нравственным</w:t>
            </w:r>
            <w:r w:rsidRPr="00F67439">
              <w:rPr>
                <w:color w:val="000000"/>
                <w:spacing w:val="-1"/>
                <w:sz w:val="20"/>
              </w:rPr>
              <w:t xml:space="preserve"> </w:t>
            </w:r>
            <w:r w:rsidRPr="00F67439">
              <w:rPr>
                <w:color w:val="000000"/>
                <w:sz w:val="20"/>
              </w:rPr>
              <w:t>и</w:t>
            </w:r>
            <w:r w:rsidRPr="00F67439">
              <w:rPr>
                <w:color w:val="000000"/>
                <w:spacing w:val="1"/>
                <w:sz w:val="20"/>
              </w:rPr>
              <w:t xml:space="preserve"> </w:t>
            </w:r>
            <w:r w:rsidRPr="00F67439">
              <w:rPr>
                <w:color w:val="000000"/>
                <w:sz w:val="20"/>
              </w:rPr>
              <w:t>культурным</w:t>
            </w:r>
            <w:r w:rsidRPr="00F67439">
              <w:rPr>
                <w:color w:val="000000"/>
                <w:spacing w:val="-1"/>
                <w:sz w:val="20"/>
              </w:rPr>
              <w:t xml:space="preserve"> </w:t>
            </w:r>
            <w:r w:rsidRPr="00F67439">
              <w:rPr>
                <w:color w:val="000000"/>
                <w:spacing w:val="1"/>
                <w:sz w:val="20"/>
              </w:rPr>
              <w:t>традициям</w:t>
            </w:r>
            <w:r w:rsidRPr="00F67439">
              <w:rPr>
                <w:color w:val="000000"/>
                <w:spacing w:val="-1"/>
                <w:sz w:val="20"/>
              </w:rPr>
              <w:t xml:space="preserve"> </w:t>
            </w:r>
            <w:r w:rsidRPr="00F67439">
              <w:rPr>
                <w:color w:val="000000"/>
                <w:sz w:val="20"/>
              </w:rPr>
              <w:t>России;</w:t>
            </w:r>
          </w:p>
        </w:tc>
      </w:tr>
      <w:tr w:rsidR="00F67439" w:rsidRPr="00F67439" w14:paraId="43A05777" w14:textId="77777777" w:rsidTr="00F67439">
        <w:trPr>
          <w:trHeight w:val="1126"/>
        </w:trPr>
        <w:tc>
          <w:tcPr>
            <w:tcW w:w="2669" w:type="dxa"/>
            <w:tcMar>
              <w:top w:w="0" w:type="dxa"/>
              <w:left w:w="0" w:type="dxa"/>
              <w:bottom w:w="0" w:type="dxa"/>
              <w:right w:w="0" w:type="dxa"/>
            </w:tcMar>
          </w:tcPr>
          <w:p w14:paraId="0B47F34A"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66" w:lineRule="atLeast"/>
              <w:ind w:left="488"/>
              <w:jc w:val="center"/>
              <w:rPr>
                <w:sz w:val="20"/>
              </w:rPr>
            </w:pPr>
            <w:r w:rsidRPr="00F67439">
              <w:rPr>
                <w:b/>
                <w:color w:val="000000"/>
                <w:sz w:val="20"/>
              </w:rPr>
              <w:t>«Дружба»</w:t>
            </w:r>
          </w:p>
          <w:p w14:paraId="624D2284"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68" w:line="266" w:lineRule="atLeast"/>
              <w:jc w:val="center"/>
              <w:rPr>
                <w:sz w:val="20"/>
              </w:rPr>
            </w:pPr>
            <w:r w:rsidRPr="00F67439">
              <w:rPr>
                <w:b/>
                <w:color w:val="000000"/>
                <w:sz w:val="20"/>
              </w:rPr>
              <w:t>«Сотрудничество»</w:t>
            </w:r>
          </w:p>
          <w:p w14:paraId="44320A7A"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70" w:line="266" w:lineRule="atLeast"/>
              <w:ind w:left="701"/>
              <w:jc w:val="center"/>
              <w:rPr>
                <w:sz w:val="20"/>
              </w:rPr>
            </w:pPr>
            <w:r w:rsidRPr="00F67439">
              <w:rPr>
                <w:b/>
                <w:color w:val="000000"/>
                <w:sz w:val="20"/>
              </w:rPr>
              <w:t>«Труд»</w:t>
            </w:r>
          </w:p>
        </w:tc>
        <w:tc>
          <w:tcPr>
            <w:tcW w:w="12210" w:type="dxa"/>
            <w:gridSpan w:val="2"/>
            <w:tcMar>
              <w:top w:w="0" w:type="dxa"/>
              <w:left w:w="0" w:type="dxa"/>
              <w:bottom w:w="0" w:type="dxa"/>
              <w:right w:w="0" w:type="dxa"/>
            </w:tcMar>
          </w:tcPr>
          <w:p w14:paraId="4EC8D312" w14:textId="77777777" w:rsidR="00F67439" w:rsidRPr="00F67439" w:rsidRDefault="00F6743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p>
          <w:p w14:paraId="095630D6"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before="27" w:line="266" w:lineRule="atLeast"/>
              <w:jc w:val="lef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содействие</w:t>
            </w:r>
            <w:r w:rsidRPr="00F67439">
              <w:rPr>
                <w:color w:val="000000"/>
                <w:spacing w:val="47"/>
                <w:sz w:val="20"/>
              </w:rPr>
              <w:t xml:space="preserve"> </w:t>
            </w:r>
            <w:r w:rsidRPr="00F67439">
              <w:rPr>
                <w:color w:val="000000"/>
                <w:sz w:val="20"/>
              </w:rPr>
              <w:t>становлению</w:t>
            </w:r>
            <w:r w:rsidRPr="00F67439">
              <w:rPr>
                <w:color w:val="000000"/>
                <w:spacing w:val="48"/>
                <w:sz w:val="20"/>
              </w:rPr>
              <w:t xml:space="preserve"> </w:t>
            </w:r>
            <w:r w:rsidRPr="00F67439">
              <w:rPr>
                <w:color w:val="000000"/>
                <w:sz w:val="20"/>
              </w:rPr>
              <w:t>целостной</w:t>
            </w:r>
            <w:r w:rsidRPr="00F67439">
              <w:rPr>
                <w:color w:val="000000"/>
                <w:spacing w:val="49"/>
                <w:sz w:val="20"/>
              </w:rPr>
              <w:t xml:space="preserve"> </w:t>
            </w:r>
            <w:r w:rsidRPr="00F67439">
              <w:rPr>
                <w:color w:val="000000"/>
                <w:sz w:val="20"/>
              </w:rPr>
              <w:t>картины</w:t>
            </w:r>
            <w:r w:rsidRPr="00F67439">
              <w:rPr>
                <w:color w:val="000000"/>
                <w:spacing w:val="45"/>
                <w:sz w:val="20"/>
              </w:rPr>
              <w:t xml:space="preserve"> </w:t>
            </w:r>
            <w:r w:rsidRPr="00F67439">
              <w:rPr>
                <w:color w:val="000000"/>
                <w:sz w:val="20"/>
              </w:rPr>
              <w:t>мира,</w:t>
            </w:r>
            <w:r w:rsidRPr="00F67439">
              <w:rPr>
                <w:color w:val="000000"/>
                <w:spacing w:val="48"/>
                <w:sz w:val="20"/>
              </w:rPr>
              <w:t xml:space="preserve"> </w:t>
            </w:r>
            <w:r w:rsidRPr="00F67439">
              <w:rPr>
                <w:color w:val="000000"/>
                <w:sz w:val="20"/>
              </w:rPr>
              <w:t xml:space="preserve">основанной  </w:t>
            </w:r>
            <w:r w:rsidRPr="00F67439">
              <w:rPr>
                <w:color w:val="000000"/>
                <w:spacing w:val="301"/>
                <w:sz w:val="20"/>
              </w:rPr>
              <w:t> </w:t>
            </w:r>
            <w:r w:rsidRPr="00F67439">
              <w:rPr>
                <w:color w:val="000000"/>
                <w:spacing w:val="1"/>
                <w:sz w:val="20"/>
              </w:rPr>
              <w:t>на</w:t>
            </w:r>
            <w:r w:rsidRPr="00F67439">
              <w:rPr>
                <w:color w:val="000000"/>
                <w:spacing w:val="32"/>
                <w:sz w:val="20"/>
              </w:rPr>
              <w:t xml:space="preserve"> </w:t>
            </w:r>
            <w:r w:rsidRPr="00F67439">
              <w:rPr>
                <w:color w:val="000000"/>
                <w:sz w:val="20"/>
              </w:rPr>
              <w:t>представлениях</w:t>
            </w:r>
            <w:r w:rsidRPr="00F67439">
              <w:rPr>
                <w:color w:val="000000"/>
                <w:spacing w:val="33"/>
                <w:sz w:val="20"/>
              </w:rPr>
              <w:t xml:space="preserve"> </w:t>
            </w:r>
            <w:r w:rsidRPr="00F67439">
              <w:rPr>
                <w:color w:val="000000"/>
                <w:sz w:val="20"/>
              </w:rPr>
              <w:t>о</w:t>
            </w:r>
            <w:r w:rsidRPr="00F67439">
              <w:rPr>
                <w:color w:val="000000"/>
                <w:spacing w:val="33"/>
                <w:sz w:val="20"/>
              </w:rPr>
              <w:t xml:space="preserve"> </w:t>
            </w:r>
            <w:r w:rsidRPr="00F67439">
              <w:rPr>
                <w:color w:val="000000"/>
                <w:spacing w:val="-1"/>
                <w:sz w:val="20"/>
              </w:rPr>
              <w:t>добре</w:t>
            </w:r>
            <w:r w:rsidRPr="00F67439">
              <w:rPr>
                <w:color w:val="000000"/>
                <w:spacing w:val="33"/>
                <w:sz w:val="20"/>
              </w:rPr>
              <w:t xml:space="preserve"> </w:t>
            </w:r>
            <w:r w:rsidRPr="00F67439">
              <w:rPr>
                <w:color w:val="000000"/>
                <w:sz w:val="20"/>
              </w:rPr>
              <w:t>и</w:t>
            </w:r>
            <w:r w:rsidRPr="00F67439">
              <w:rPr>
                <w:color w:val="000000"/>
                <w:spacing w:val="34"/>
                <w:sz w:val="20"/>
              </w:rPr>
              <w:t xml:space="preserve"> </w:t>
            </w:r>
            <w:r w:rsidRPr="00F67439">
              <w:rPr>
                <w:color w:val="000000"/>
                <w:sz w:val="20"/>
              </w:rPr>
              <w:t>зле,</w:t>
            </w:r>
            <w:r w:rsidRPr="00F67439">
              <w:rPr>
                <w:color w:val="000000"/>
                <w:spacing w:val="33"/>
                <w:sz w:val="20"/>
              </w:rPr>
              <w:t xml:space="preserve"> </w:t>
            </w:r>
            <w:r w:rsidRPr="00F67439">
              <w:rPr>
                <w:color w:val="000000"/>
                <w:sz w:val="20"/>
              </w:rPr>
              <w:t>красоте</w:t>
            </w:r>
            <w:r w:rsidRPr="00F67439">
              <w:rPr>
                <w:color w:val="000000"/>
                <w:spacing w:val="33"/>
                <w:sz w:val="20"/>
              </w:rPr>
              <w:t xml:space="preserve"> </w:t>
            </w:r>
            <w:r w:rsidRPr="00F67439">
              <w:rPr>
                <w:color w:val="000000"/>
                <w:sz w:val="20"/>
              </w:rPr>
              <w:t>и</w:t>
            </w:r>
            <w:r w:rsidRPr="00F67439">
              <w:rPr>
                <w:color w:val="000000"/>
                <w:spacing w:val="32"/>
                <w:sz w:val="20"/>
              </w:rPr>
              <w:t xml:space="preserve"> </w:t>
            </w:r>
            <w:r w:rsidRPr="00F67439">
              <w:rPr>
                <w:color w:val="000000"/>
                <w:sz w:val="20"/>
              </w:rPr>
              <w:t>уродстве,</w:t>
            </w:r>
            <w:r w:rsidRPr="00F67439">
              <w:rPr>
                <w:color w:val="000000"/>
                <w:spacing w:val="34"/>
                <w:sz w:val="20"/>
              </w:rPr>
              <w:t xml:space="preserve"> </w:t>
            </w:r>
            <w:r w:rsidRPr="00F67439">
              <w:rPr>
                <w:color w:val="000000"/>
                <w:sz w:val="20"/>
              </w:rPr>
              <w:t>правде</w:t>
            </w:r>
            <w:r w:rsidRPr="00F67439">
              <w:rPr>
                <w:color w:val="000000"/>
                <w:spacing w:val="32"/>
                <w:sz w:val="20"/>
              </w:rPr>
              <w:t xml:space="preserve"> </w:t>
            </w:r>
            <w:r w:rsidRPr="00F67439">
              <w:rPr>
                <w:color w:val="000000"/>
                <w:sz w:val="20"/>
              </w:rPr>
              <w:t xml:space="preserve">и </w:t>
            </w:r>
            <w:r w:rsidRPr="00F67439">
              <w:rPr>
                <w:color w:val="000000"/>
                <w:spacing w:val="301"/>
                <w:sz w:val="20"/>
              </w:rPr>
              <w:t>лжи</w:t>
            </w:r>
            <w:r w:rsidRPr="00F67439">
              <w:rPr>
                <w:color w:val="000000"/>
                <w:sz w:val="20"/>
              </w:rPr>
              <w:t>; сопереживанию,</w:t>
            </w:r>
            <w:r w:rsidRPr="00F67439">
              <w:rPr>
                <w:color w:val="000000"/>
                <w:spacing w:val="57"/>
                <w:sz w:val="20"/>
              </w:rPr>
              <w:t xml:space="preserve"> </w:t>
            </w:r>
            <w:r w:rsidRPr="00F67439">
              <w:rPr>
                <w:color w:val="000000"/>
                <w:sz w:val="20"/>
              </w:rPr>
              <w:t>общительности,</w:t>
            </w:r>
            <w:r w:rsidRPr="00F67439">
              <w:rPr>
                <w:color w:val="000000"/>
                <w:spacing w:val="57"/>
                <w:sz w:val="20"/>
              </w:rPr>
              <w:t xml:space="preserve"> </w:t>
            </w:r>
            <w:r w:rsidRPr="00F67439">
              <w:rPr>
                <w:color w:val="000000"/>
                <w:sz w:val="20"/>
              </w:rPr>
              <w:t>дружелюбия,</w:t>
            </w:r>
            <w:r w:rsidRPr="00F67439">
              <w:rPr>
                <w:color w:val="000000"/>
                <w:spacing w:val="58"/>
                <w:sz w:val="20"/>
              </w:rPr>
              <w:t xml:space="preserve"> </w:t>
            </w:r>
            <w:r w:rsidRPr="00F67439">
              <w:rPr>
                <w:color w:val="000000"/>
                <w:sz w:val="20"/>
              </w:rPr>
              <w:t>сотрудничества, умения соблюдать</w:t>
            </w:r>
            <w:r w:rsidRPr="00F67439">
              <w:rPr>
                <w:color w:val="000000"/>
                <w:spacing w:val="1"/>
                <w:sz w:val="20"/>
              </w:rPr>
              <w:t xml:space="preserve"> </w:t>
            </w:r>
            <w:r w:rsidRPr="00F67439">
              <w:rPr>
                <w:color w:val="000000"/>
                <w:sz w:val="20"/>
              </w:rPr>
              <w:t>правила, активной</w:t>
            </w:r>
            <w:r w:rsidRPr="00F67439">
              <w:rPr>
                <w:color w:val="000000"/>
                <w:spacing w:val="1"/>
                <w:sz w:val="20"/>
              </w:rPr>
              <w:t xml:space="preserve"> </w:t>
            </w:r>
            <w:r w:rsidRPr="00F67439">
              <w:rPr>
                <w:color w:val="000000"/>
                <w:sz w:val="20"/>
              </w:rPr>
              <w:t>личностной</w:t>
            </w:r>
            <w:r w:rsidRPr="00F67439">
              <w:rPr>
                <w:color w:val="000000"/>
                <w:spacing w:val="1"/>
                <w:sz w:val="20"/>
              </w:rPr>
              <w:t xml:space="preserve"> </w:t>
            </w:r>
            <w:r w:rsidRPr="00F67439">
              <w:rPr>
                <w:color w:val="000000"/>
                <w:sz w:val="20"/>
              </w:rPr>
              <w:t>позиции;</w:t>
            </w:r>
          </w:p>
          <w:p w14:paraId="4A9C264F" w14:textId="77777777" w:rsidR="00F67439" w:rsidRPr="00F67439" w:rsidRDefault="00F67439">
            <w:pPr>
              <w:pBdr>
                <w:top w:val="none" w:sz="4" w:space="0" w:color="000000"/>
                <w:left w:val="none" w:sz="4" w:space="0" w:color="000000"/>
                <w:bottom w:val="none" w:sz="4" w:space="0" w:color="000000"/>
                <w:right w:val="none" w:sz="4" w:space="0" w:color="000000"/>
              </w:pBdr>
              <w:spacing w:before="69" w:line="266" w:lineRule="atLeast"/>
              <w:rPr>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создание</w:t>
            </w:r>
            <w:r w:rsidRPr="00F67439">
              <w:rPr>
                <w:color w:val="000000"/>
                <w:spacing w:val="39"/>
                <w:sz w:val="20"/>
              </w:rPr>
              <w:t xml:space="preserve"> </w:t>
            </w:r>
            <w:r w:rsidRPr="00F67439">
              <w:rPr>
                <w:color w:val="000000"/>
                <w:sz w:val="20"/>
              </w:rPr>
              <w:t>условий</w:t>
            </w:r>
            <w:r w:rsidRPr="00F67439">
              <w:rPr>
                <w:color w:val="000000"/>
                <w:spacing w:val="40"/>
                <w:sz w:val="20"/>
              </w:rPr>
              <w:t xml:space="preserve"> </w:t>
            </w:r>
            <w:r w:rsidRPr="00F67439">
              <w:rPr>
                <w:color w:val="000000"/>
                <w:sz w:val="20"/>
              </w:rPr>
              <w:t>для</w:t>
            </w:r>
            <w:r w:rsidRPr="00F67439">
              <w:rPr>
                <w:color w:val="000000"/>
                <w:spacing w:val="39"/>
                <w:sz w:val="20"/>
              </w:rPr>
              <w:t xml:space="preserve"> </w:t>
            </w:r>
            <w:r w:rsidRPr="00F67439">
              <w:rPr>
                <w:color w:val="000000"/>
                <w:sz w:val="20"/>
              </w:rPr>
              <w:t>возникновения</w:t>
            </w:r>
            <w:r w:rsidRPr="00F67439">
              <w:rPr>
                <w:color w:val="000000"/>
                <w:spacing w:val="40"/>
                <w:sz w:val="20"/>
              </w:rPr>
              <w:t xml:space="preserve"> </w:t>
            </w:r>
            <w:r w:rsidRPr="00F67439">
              <w:rPr>
                <w:color w:val="000000"/>
                <w:sz w:val="20"/>
              </w:rPr>
              <w:t>у</w:t>
            </w:r>
            <w:r w:rsidRPr="00F67439">
              <w:rPr>
                <w:color w:val="000000"/>
                <w:spacing w:val="31"/>
                <w:sz w:val="20"/>
              </w:rPr>
              <w:t xml:space="preserve"> </w:t>
            </w:r>
            <w:r w:rsidRPr="00F67439">
              <w:rPr>
                <w:color w:val="000000"/>
                <w:spacing w:val="1"/>
                <w:sz w:val="20"/>
              </w:rPr>
              <w:t>ребенка</w:t>
            </w:r>
            <w:r w:rsidRPr="00F67439">
              <w:rPr>
                <w:color w:val="000000"/>
                <w:spacing w:val="36"/>
                <w:sz w:val="20"/>
              </w:rPr>
              <w:t xml:space="preserve"> </w:t>
            </w:r>
            <w:r w:rsidRPr="00F67439">
              <w:rPr>
                <w:color w:val="000000"/>
                <w:sz w:val="20"/>
              </w:rPr>
              <w:t>нравственного, милосердия и</w:t>
            </w:r>
            <w:r w:rsidRPr="00F67439">
              <w:rPr>
                <w:color w:val="000000"/>
                <w:spacing w:val="1"/>
                <w:sz w:val="20"/>
              </w:rPr>
              <w:t xml:space="preserve"> </w:t>
            </w:r>
            <w:r w:rsidRPr="00F67439">
              <w:rPr>
                <w:color w:val="000000"/>
                <w:sz w:val="20"/>
              </w:rPr>
              <w:t>заботы; нравственных</w:t>
            </w:r>
            <w:r w:rsidRPr="00F67439">
              <w:rPr>
                <w:color w:val="000000"/>
                <w:spacing w:val="2"/>
                <w:sz w:val="20"/>
              </w:rPr>
              <w:t xml:space="preserve"> </w:t>
            </w:r>
            <w:r w:rsidRPr="00F67439">
              <w:rPr>
                <w:color w:val="000000"/>
                <w:sz w:val="20"/>
              </w:rPr>
              <w:t>сил для решения трудовой</w:t>
            </w:r>
            <w:r w:rsidRPr="00F67439">
              <w:rPr>
                <w:color w:val="000000"/>
                <w:spacing w:val="1"/>
                <w:sz w:val="20"/>
              </w:rPr>
              <w:t xml:space="preserve"> </w:t>
            </w:r>
            <w:r w:rsidRPr="00F67439">
              <w:rPr>
                <w:color w:val="000000"/>
                <w:sz w:val="20"/>
              </w:rPr>
              <w:t>задачи;</w:t>
            </w:r>
          </w:p>
          <w:p w14:paraId="637670C0" w14:textId="77777777" w:rsidR="00F67439" w:rsidRPr="00F67439" w:rsidRDefault="00F67439">
            <w:pPr>
              <w:pBdr>
                <w:top w:val="none" w:sz="4" w:space="0" w:color="000000"/>
                <w:left w:val="none" w:sz="4" w:space="0" w:color="000000"/>
                <w:bottom w:val="none" w:sz="4" w:space="0" w:color="000000"/>
                <w:right w:val="none" w:sz="4" w:space="0" w:color="000000"/>
              </w:pBdr>
              <w:spacing w:line="278" w:lineRule="atLeast"/>
              <w:rPr>
                <w:rFonts w:eastAsia="Calibri"/>
                <w:sz w:val="20"/>
              </w:rPr>
            </w:pPr>
            <w:r w:rsidRPr="00F67439">
              <w:rPr>
                <w:rFonts w:eastAsia="Wingdings"/>
                <w:color w:val="000000"/>
                <w:sz w:val="20"/>
              </w:rPr>
              <w:t></w:t>
            </w:r>
            <w:r w:rsidRPr="00F67439">
              <w:rPr>
                <w:color w:val="000000"/>
                <w:spacing w:val="112"/>
                <w:sz w:val="20"/>
              </w:rPr>
              <w:t xml:space="preserve"> </w:t>
            </w:r>
            <w:r w:rsidRPr="00F67439">
              <w:rPr>
                <w:color w:val="000000"/>
                <w:sz w:val="20"/>
              </w:rPr>
              <w:t>формирование</w:t>
            </w:r>
            <w:r w:rsidRPr="00F67439">
              <w:rPr>
                <w:color w:val="000000"/>
                <w:spacing w:val="32"/>
                <w:sz w:val="20"/>
              </w:rPr>
              <w:t xml:space="preserve"> </w:t>
            </w:r>
            <w:r w:rsidRPr="00F67439">
              <w:rPr>
                <w:color w:val="000000"/>
                <w:sz w:val="20"/>
              </w:rPr>
              <w:t>способности</w:t>
            </w:r>
            <w:r w:rsidRPr="00F67439">
              <w:rPr>
                <w:color w:val="000000"/>
                <w:spacing w:val="35"/>
                <w:sz w:val="20"/>
              </w:rPr>
              <w:t xml:space="preserve"> </w:t>
            </w:r>
            <w:r w:rsidRPr="00F67439">
              <w:rPr>
                <w:color w:val="000000"/>
                <w:sz w:val="20"/>
              </w:rPr>
              <w:t>бережно</w:t>
            </w:r>
            <w:r w:rsidRPr="00F67439">
              <w:rPr>
                <w:color w:val="000000"/>
                <w:spacing w:val="34"/>
                <w:sz w:val="20"/>
              </w:rPr>
              <w:t xml:space="preserve"> </w:t>
            </w:r>
            <w:r w:rsidRPr="00F67439">
              <w:rPr>
                <w:color w:val="000000"/>
                <w:sz w:val="20"/>
              </w:rPr>
              <w:t>и</w:t>
            </w:r>
            <w:r w:rsidRPr="00F67439">
              <w:rPr>
                <w:color w:val="000000"/>
                <w:spacing w:val="37"/>
                <w:sz w:val="20"/>
              </w:rPr>
              <w:t xml:space="preserve"> </w:t>
            </w:r>
            <w:r w:rsidRPr="00F67439">
              <w:rPr>
                <w:color w:val="000000"/>
                <w:sz w:val="20"/>
              </w:rPr>
              <w:t>уважительно</w:t>
            </w:r>
            <w:r w:rsidRPr="00F67439">
              <w:rPr>
                <w:color w:val="000000"/>
                <w:spacing w:val="34"/>
                <w:sz w:val="20"/>
              </w:rPr>
              <w:t xml:space="preserve"> </w:t>
            </w:r>
            <w:r w:rsidRPr="00F67439">
              <w:rPr>
                <w:color w:val="000000"/>
                <w:sz w:val="20"/>
              </w:rPr>
              <w:t>относиться</w:t>
            </w:r>
            <w:r w:rsidRPr="00F67439">
              <w:rPr>
                <w:color w:val="000000"/>
                <w:spacing w:val="112"/>
                <w:sz w:val="20"/>
              </w:rPr>
              <w:t xml:space="preserve"> </w:t>
            </w:r>
            <w:r w:rsidRPr="00F67439">
              <w:rPr>
                <w:color w:val="000000"/>
                <w:sz w:val="20"/>
              </w:rPr>
              <w:t>воспитание</w:t>
            </w:r>
            <w:r w:rsidRPr="00F67439">
              <w:rPr>
                <w:color w:val="000000"/>
                <w:spacing w:val="135"/>
                <w:sz w:val="20"/>
              </w:rPr>
              <w:t xml:space="preserve"> </w:t>
            </w:r>
            <w:r w:rsidRPr="00F67439">
              <w:rPr>
                <w:color w:val="000000"/>
                <w:sz w:val="20"/>
              </w:rPr>
              <w:t>социальных</w:t>
            </w:r>
            <w:r w:rsidRPr="00F67439">
              <w:rPr>
                <w:color w:val="000000"/>
                <w:spacing w:val="139"/>
                <w:sz w:val="20"/>
              </w:rPr>
              <w:t xml:space="preserve"> </w:t>
            </w:r>
            <w:r w:rsidRPr="00F67439">
              <w:rPr>
                <w:color w:val="000000"/>
                <w:spacing w:val="-1"/>
                <w:sz w:val="20"/>
              </w:rPr>
              <w:t>чувств</w:t>
            </w:r>
            <w:r w:rsidRPr="00F67439">
              <w:rPr>
                <w:color w:val="000000"/>
                <w:spacing w:val="137"/>
                <w:sz w:val="20"/>
              </w:rPr>
              <w:t xml:space="preserve"> </w:t>
            </w:r>
            <w:r w:rsidRPr="00F67439">
              <w:rPr>
                <w:color w:val="000000"/>
                <w:sz w:val="20"/>
              </w:rPr>
              <w:t>и</w:t>
            </w:r>
            <w:r w:rsidRPr="00F67439">
              <w:rPr>
                <w:color w:val="000000"/>
                <w:spacing w:val="137"/>
                <w:sz w:val="20"/>
              </w:rPr>
              <w:t xml:space="preserve"> </w:t>
            </w:r>
            <w:r w:rsidRPr="00F67439">
              <w:rPr>
                <w:color w:val="000000"/>
                <w:sz w:val="20"/>
              </w:rPr>
              <w:t>навыков:</w:t>
            </w:r>
            <w:r w:rsidRPr="00F67439">
              <w:rPr>
                <w:color w:val="000000"/>
                <w:spacing w:val="137"/>
                <w:sz w:val="20"/>
              </w:rPr>
              <w:t xml:space="preserve"> </w:t>
            </w:r>
            <w:r w:rsidRPr="00F67439">
              <w:rPr>
                <w:color w:val="000000"/>
                <w:sz w:val="20"/>
              </w:rPr>
              <w:t>способности</w:t>
            </w:r>
            <w:r w:rsidRPr="00F67439">
              <w:rPr>
                <w:color w:val="000000"/>
                <w:spacing w:val="135"/>
                <w:sz w:val="20"/>
              </w:rPr>
              <w:t xml:space="preserve"> </w:t>
            </w:r>
            <w:r w:rsidRPr="00F67439">
              <w:rPr>
                <w:color w:val="000000"/>
                <w:sz w:val="20"/>
              </w:rPr>
              <w:t>к социально</w:t>
            </w:r>
            <w:r w:rsidRPr="00F67439">
              <w:rPr>
                <w:color w:val="000000"/>
                <w:spacing w:val="52"/>
                <w:sz w:val="20"/>
              </w:rPr>
              <w:t xml:space="preserve"> </w:t>
            </w:r>
            <w:r w:rsidRPr="00F67439">
              <w:rPr>
                <w:color w:val="000000"/>
                <w:sz w:val="20"/>
              </w:rPr>
              <w:t>значимому поступку,</w:t>
            </w:r>
            <w:r w:rsidRPr="00F67439">
              <w:rPr>
                <w:color w:val="000000"/>
                <w:spacing w:val="55"/>
                <w:sz w:val="20"/>
              </w:rPr>
              <w:t xml:space="preserve"> </w:t>
            </w:r>
            <w:r w:rsidRPr="00F67439">
              <w:rPr>
                <w:color w:val="000000"/>
                <w:sz w:val="20"/>
              </w:rPr>
              <w:t>приобретения</w:t>
            </w:r>
            <w:r w:rsidRPr="00F67439">
              <w:rPr>
                <w:color w:val="000000"/>
                <w:spacing w:val="55"/>
                <w:sz w:val="20"/>
              </w:rPr>
              <w:t xml:space="preserve"> </w:t>
            </w:r>
            <w:r w:rsidRPr="00F67439">
              <w:rPr>
                <w:color w:val="000000"/>
                <w:sz w:val="20"/>
              </w:rPr>
              <w:t>ребенком</w:t>
            </w:r>
            <w:r w:rsidRPr="00F67439">
              <w:rPr>
                <w:color w:val="000000"/>
                <w:spacing w:val="54"/>
                <w:sz w:val="20"/>
              </w:rPr>
              <w:t xml:space="preserve"> </w:t>
            </w:r>
            <w:r w:rsidRPr="00F67439">
              <w:rPr>
                <w:color w:val="000000"/>
                <w:sz w:val="20"/>
              </w:rPr>
              <w:t>опыта</w:t>
            </w:r>
          </w:p>
          <w:p w14:paraId="51D05D9A" w14:textId="77777777" w:rsidR="00F67439" w:rsidRDefault="00F67439">
            <w:pPr>
              <w:pBdr>
                <w:top w:val="none" w:sz="4" w:space="0" w:color="000000"/>
                <w:left w:val="none" w:sz="4" w:space="0" w:color="000000"/>
                <w:bottom w:val="none" w:sz="4" w:space="0" w:color="000000"/>
                <w:right w:val="none" w:sz="4" w:space="0" w:color="000000"/>
              </w:pBdr>
              <w:spacing w:line="276" w:lineRule="atLeast"/>
              <w:rPr>
                <w:color w:val="000000"/>
                <w:sz w:val="20"/>
              </w:rPr>
            </w:pPr>
            <w:r w:rsidRPr="00F67439">
              <w:rPr>
                <w:rFonts w:eastAsia="Wingdings"/>
                <w:color w:val="000000"/>
                <w:sz w:val="20"/>
              </w:rPr>
              <w:t></w:t>
            </w:r>
            <w:r w:rsidRPr="00F67439">
              <w:rPr>
                <w:color w:val="000000"/>
                <w:spacing w:val="112"/>
                <w:sz w:val="20"/>
              </w:rPr>
              <w:t xml:space="preserve"> </w:t>
            </w:r>
            <w:r w:rsidRPr="00F67439">
              <w:rPr>
                <w:color w:val="000000"/>
                <w:sz w:val="20"/>
              </w:rPr>
              <w:t>поддержка</w:t>
            </w:r>
            <w:r w:rsidRPr="00F67439">
              <w:rPr>
                <w:color w:val="000000"/>
                <w:spacing w:val="227"/>
                <w:sz w:val="20"/>
              </w:rPr>
              <w:t xml:space="preserve"> </w:t>
            </w:r>
            <w:r w:rsidRPr="00F67439">
              <w:rPr>
                <w:color w:val="000000"/>
                <w:sz w:val="20"/>
              </w:rPr>
              <w:t>трудового</w:t>
            </w:r>
            <w:r w:rsidRPr="00F67439">
              <w:rPr>
                <w:color w:val="000000"/>
                <w:spacing w:val="232"/>
                <w:sz w:val="20"/>
              </w:rPr>
              <w:t xml:space="preserve"> </w:t>
            </w:r>
            <w:r w:rsidRPr="00F67439">
              <w:rPr>
                <w:color w:val="000000"/>
                <w:spacing w:val="-1"/>
                <w:sz w:val="20"/>
              </w:rPr>
              <w:t>усилия,</w:t>
            </w:r>
            <w:r w:rsidRPr="00F67439">
              <w:rPr>
                <w:color w:val="000000"/>
                <w:spacing w:val="228"/>
                <w:sz w:val="20"/>
              </w:rPr>
              <w:t xml:space="preserve"> </w:t>
            </w:r>
            <w:r w:rsidRPr="00F67439">
              <w:rPr>
                <w:color w:val="000000"/>
                <w:sz w:val="20"/>
              </w:rPr>
              <w:t>привычки</w:t>
            </w:r>
            <w:r w:rsidRPr="00F67439">
              <w:rPr>
                <w:color w:val="000000"/>
                <w:spacing w:val="226"/>
                <w:sz w:val="20"/>
              </w:rPr>
              <w:t xml:space="preserve"> </w:t>
            </w:r>
            <w:r w:rsidRPr="00F67439">
              <w:rPr>
                <w:color w:val="000000"/>
                <w:sz w:val="20"/>
              </w:rPr>
              <w:t>к</w:t>
            </w:r>
            <w:r w:rsidRPr="00F67439">
              <w:rPr>
                <w:color w:val="000000"/>
                <w:spacing w:val="229"/>
                <w:sz w:val="20"/>
              </w:rPr>
              <w:t xml:space="preserve"> </w:t>
            </w:r>
            <w:r w:rsidRPr="00F67439">
              <w:rPr>
                <w:color w:val="000000"/>
                <w:sz w:val="20"/>
              </w:rPr>
              <w:t>доступному дошкольнику</w:t>
            </w:r>
            <w:r w:rsidRPr="00F67439">
              <w:rPr>
                <w:color w:val="000000"/>
                <w:spacing w:val="280"/>
                <w:sz w:val="20"/>
              </w:rPr>
              <w:t xml:space="preserve"> </w:t>
            </w:r>
            <w:r w:rsidRPr="00F67439">
              <w:rPr>
                <w:color w:val="000000"/>
                <w:sz w:val="20"/>
              </w:rPr>
              <w:t>напряжению</w:t>
            </w:r>
            <w:r w:rsidRPr="00F67439">
              <w:rPr>
                <w:color w:val="000000"/>
                <w:spacing w:val="288"/>
                <w:sz w:val="20"/>
              </w:rPr>
              <w:t xml:space="preserve"> </w:t>
            </w:r>
            <w:r w:rsidRPr="00F67439">
              <w:rPr>
                <w:color w:val="000000"/>
                <w:sz w:val="20"/>
              </w:rPr>
              <w:t>физических,</w:t>
            </w:r>
            <w:r w:rsidRPr="00F67439">
              <w:rPr>
                <w:color w:val="000000"/>
                <w:spacing w:val="288"/>
                <w:sz w:val="20"/>
              </w:rPr>
              <w:t xml:space="preserve"> </w:t>
            </w:r>
            <w:r w:rsidRPr="00F67439">
              <w:rPr>
                <w:color w:val="000000"/>
                <w:sz w:val="20"/>
              </w:rPr>
              <w:t>умственных</w:t>
            </w:r>
            <w:r w:rsidRPr="00F67439">
              <w:rPr>
                <w:color w:val="000000"/>
                <w:spacing w:val="290"/>
                <w:sz w:val="20"/>
              </w:rPr>
              <w:t xml:space="preserve"> </w:t>
            </w:r>
            <w:r w:rsidRPr="00F67439">
              <w:rPr>
                <w:color w:val="000000"/>
                <w:sz w:val="20"/>
              </w:rPr>
              <w:t xml:space="preserve">и  </w:t>
            </w:r>
            <w:r w:rsidRPr="00F67439">
              <w:rPr>
                <w:color w:val="000000"/>
                <w:spacing w:val="1"/>
                <w:sz w:val="20"/>
              </w:rPr>
              <w:t> </w:t>
            </w:r>
            <w:r w:rsidRPr="00F67439">
              <w:rPr>
                <w:color w:val="000000"/>
                <w:sz w:val="20"/>
              </w:rPr>
              <w:t>результатам</w:t>
            </w:r>
            <w:r w:rsidRPr="00F67439">
              <w:rPr>
                <w:color w:val="000000"/>
                <w:spacing w:val="2"/>
                <w:sz w:val="20"/>
              </w:rPr>
              <w:t xml:space="preserve"> </w:t>
            </w:r>
            <w:r w:rsidRPr="00F67439">
              <w:rPr>
                <w:color w:val="000000"/>
                <w:sz w:val="20"/>
              </w:rPr>
              <w:t>своего труда и</w:t>
            </w:r>
            <w:r w:rsidRPr="00F67439">
              <w:rPr>
                <w:color w:val="000000"/>
                <w:spacing w:val="1"/>
                <w:sz w:val="20"/>
              </w:rPr>
              <w:t xml:space="preserve"> </w:t>
            </w:r>
            <w:r w:rsidRPr="00F67439">
              <w:rPr>
                <w:color w:val="000000"/>
                <w:sz w:val="20"/>
              </w:rPr>
              <w:t>труда</w:t>
            </w:r>
            <w:r w:rsidRPr="00F67439">
              <w:rPr>
                <w:color w:val="000000"/>
                <w:spacing w:val="-1"/>
                <w:sz w:val="20"/>
              </w:rPr>
              <w:t xml:space="preserve"> </w:t>
            </w:r>
            <w:r w:rsidRPr="00F67439">
              <w:rPr>
                <w:color w:val="000000"/>
                <w:sz w:val="20"/>
              </w:rPr>
              <w:t>других</w:t>
            </w:r>
            <w:r w:rsidRPr="00F67439">
              <w:rPr>
                <w:color w:val="000000"/>
                <w:spacing w:val="2"/>
                <w:sz w:val="20"/>
              </w:rPr>
              <w:t xml:space="preserve"> </w:t>
            </w:r>
            <w:r w:rsidRPr="00F67439">
              <w:rPr>
                <w:color w:val="000000"/>
                <w:sz w:val="20"/>
              </w:rPr>
              <w:t>людей.</w:t>
            </w:r>
          </w:p>
          <w:p w14:paraId="41A3AD58" w14:textId="77777777" w:rsidR="00F67439" w:rsidRPr="00F67439" w:rsidRDefault="00F67439">
            <w:pPr>
              <w:pBdr>
                <w:top w:val="none" w:sz="4" w:space="0" w:color="000000"/>
                <w:left w:val="none" w:sz="4" w:space="0" w:color="000000"/>
                <w:bottom w:val="none" w:sz="4" w:space="0" w:color="000000"/>
                <w:right w:val="none" w:sz="4" w:space="0" w:color="000000"/>
              </w:pBdr>
              <w:spacing w:line="276" w:lineRule="atLeast"/>
              <w:rPr>
                <w:rFonts w:eastAsia="Calibri"/>
                <w:sz w:val="20"/>
              </w:rPr>
            </w:pPr>
            <w:r w:rsidRPr="00F67439">
              <w:rPr>
                <w:rFonts w:eastAsia="Wingdings"/>
                <w:color w:val="000000"/>
                <w:sz w:val="20"/>
              </w:rPr>
              <w:t></w:t>
            </w:r>
            <w:r w:rsidRPr="00F67439">
              <w:rPr>
                <w:color w:val="000000"/>
                <w:spacing w:val="111"/>
                <w:sz w:val="20"/>
              </w:rPr>
              <w:t xml:space="preserve"> </w:t>
            </w:r>
            <w:r w:rsidRPr="00F67439">
              <w:rPr>
                <w:color w:val="000000"/>
                <w:sz w:val="20"/>
              </w:rPr>
              <w:t>воспитание</w:t>
            </w:r>
            <w:r w:rsidRPr="00F67439">
              <w:rPr>
                <w:color w:val="000000"/>
                <w:spacing w:val="97"/>
                <w:sz w:val="20"/>
              </w:rPr>
              <w:t xml:space="preserve"> </w:t>
            </w:r>
            <w:r w:rsidRPr="00F67439">
              <w:rPr>
                <w:color w:val="000000"/>
                <w:sz w:val="20"/>
              </w:rPr>
              <w:t>бережного</w:t>
            </w:r>
            <w:r w:rsidRPr="00F67439">
              <w:rPr>
                <w:color w:val="000000"/>
                <w:spacing w:val="96"/>
                <w:sz w:val="20"/>
              </w:rPr>
              <w:t xml:space="preserve"> </w:t>
            </w:r>
            <w:r w:rsidRPr="00F67439">
              <w:rPr>
                <w:color w:val="000000"/>
                <w:sz w:val="20"/>
              </w:rPr>
              <w:t>и</w:t>
            </w:r>
            <w:r w:rsidRPr="00F67439">
              <w:rPr>
                <w:color w:val="000000"/>
                <w:spacing w:val="99"/>
                <w:sz w:val="20"/>
              </w:rPr>
              <w:t xml:space="preserve"> </w:t>
            </w:r>
            <w:r w:rsidRPr="00F67439">
              <w:rPr>
                <w:color w:val="000000"/>
                <w:sz w:val="20"/>
              </w:rPr>
              <w:t>ответственного</w:t>
            </w:r>
            <w:r w:rsidRPr="00F67439">
              <w:rPr>
                <w:color w:val="000000"/>
                <w:spacing w:val="98"/>
                <w:sz w:val="20"/>
              </w:rPr>
              <w:t xml:space="preserve"> </w:t>
            </w:r>
            <w:r w:rsidRPr="00F67439">
              <w:rPr>
                <w:color w:val="000000"/>
                <w:sz w:val="20"/>
              </w:rPr>
              <w:t>отношения</w:t>
            </w:r>
            <w:r w:rsidRPr="00F67439">
              <w:rPr>
                <w:color w:val="000000"/>
                <w:spacing w:val="96"/>
                <w:sz w:val="20"/>
              </w:rPr>
              <w:t xml:space="preserve"> </w:t>
            </w:r>
            <w:r w:rsidRPr="00F67439">
              <w:rPr>
                <w:color w:val="000000"/>
                <w:sz w:val="20"/>
              </w:rPr>
              <w:t>к</w:t>
            </w:r>
            <w:r w:rsidRPr="00F67439">
              <w:rPr>
                <w:color w:val="000000"/>
                <w:spacing w:val="97"/>
                <w:sz w:val="20"/>
              </w:rPr>
              <w:t xml:space="preserve"> </w:t>
            </w:r>
            <w:r w:rsidRPr="00F67439">
              <w:rPr>
                <w:color w:val="000000"/>
                <w:sz w:val="20"/>
              </w:rPr>
              <w:t>природе</w:t>
            </w:r>
            <w:r w:rsidRPr="00F67439">
              <w:rPr>
                <w:color w:val="000000"/>
                <w:spacing w:val="300"/>
                <w:sz w:val="20"/>
              </w:rPr>
              <w:t> </w:t>
            </w:r>
            <w:r w:rsidRPr="00F67439">
              <w:rPr>
                <w:color w:val="000000"/>
                <w:sz w:val="20"/>
              </w:rPr>
              <w:t>родного</w:t>
            </w:r>
            <w:r w:rsidRPr="00F67439">
              <w:rPr>
                <w:color w:val="000000"/>
                <w:spacing w:val="153"/>
                <w:sz w:val="20"/>
              </w:rPr>
              <w:t xml:space="preserve"> </w:t>
            </w:r>
            <w:r w:rsidRPr="00F67439">
              <w:rPr>
                <w:color w:val="000000"/>
                <w:sz w:val="20"/>
              </w:rPr>
              <w:t>края,</w:t>
            </w:r>
            <w:r w:rsidRPr="00F67439">
              <w:rPr>
                <w:color w:val="000000"/>
                <w:spacing w:val="153"/>
                <w:sz w:val="20"/>
              </w:rPr>
              <w:t xml:space="preserve"> </w:t>
            </w:r>
            <w:r w:rsidRPr="00F67439">
              <w:rPr>
                <w:color w:val="000000"/>
                <w:sz w:val="20"/>
              </w:rPr>
              <w:t>родной</w:t>
            </w:r>
            <w:r w:rsidRPr="00F67439">
              <w:rPr>
                <w:color w:val="000000"/>
                <w:spacing w:val="155"/>
                <w:sz w:val="20"/>
              </w:rPr>
              <w:t xml:space="preserve"> </w:t>
            </w:r>
            <w:r w:rsidRPr="00F67439">
              <w:rPr>
                <w:color w:val="000000"/>
                <w:sz w:val="20"/>
              </w:rPr>
              <w:t>страны,</w:t>
            </w:r>
            <w:r w:rsidRPr="00F67439">
              <w:rPr>
                <w:color w:val="000000"/>
                <w:spacing w:val="153"/>
                <w:sz w:val="20"/>
              </w:rPr>
              <w:t xml:space="preserve"> </w:t>
            </w:r>
            <w:r w:rsidRPr="00F67439">
              <w:rPr>
                <w:color w:val="000000"/>
                <w:sz w:val="20"/>
              </w:rPr>
              <w:t>приобретение</w:t>
            </w:r>
            <w:r w:rsidRPr="00F67439">
              <w:rPr>
                <w:color w:val="000000"/>
                <w:spacing w:val="152"/>
                <w:sz w:val="20"/>
              </w:rPr>
              <w:t xml:space="preserve"> </w:t>
            </w:r>
            <w:r w:rsidRPr="00F67439">
              <w:rPr>
                <w:color w:val="000000"/>
                <w:sz w:val="20"/>
              </w:rPr>
              <w:t>первого</w:t>
            </w:r>
            <w:r w:rsidRPr="00F67439">
              <w:rPr>
                <w:color w:val="000000"/>
                <w:spacing w:val="153"/>
                <w:sz w:val="20"/>
              </w:rPr>
              <w:t xml:space="preserve"> </w:t>
            </w:r>
            <w:r w:rsidRPr="00F67439">
              <w:rPr>
                <w:color w:val="000000"/>
                <w:sz w:val="20"/>
              </w:rPr>
              <w:t>опыта</w:t>
            </w:r>
          </w:p>
          <w:p w14:paraId="3F3DDEFD"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Pr="00F67439">
              <w:rPr>
                <w:color w:val="000000"/>
                <w:spacing w:val="1"/>
                <w:sz w:val="20"/>
              </w:rPr>
              <w:t xml:space="preserve"> </w:t>
            </w:r>
            <w:r w:rsidRPr="00F67439">
              <w:rPr>
                <w:color w:val="000000"/>
                <w:sz w:val="20"/>
              </w:rPr>
              <w:t>природы.</w:t>
            </w:r>
          </w:p>
        </w:tc>
      </w:tr>
    </w:tbl>
    <w:p w14:paraId="79485BF9" w14:textId="77777777"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14:paraId="7F70DAF2" w14:textId="199FD56D" w:rsidR="00F67439" w:rsidRPr="00012D1B" w:rsidRDefault="0069355F" w:rsidP="00012D1B">
      <w:pPr>
        <w:pBdr>
          <w:top w:val="none" w:sz="4" w:space="0" w:color="000000"/>
          <w:left w:val="none" w:sz="4" w:space="0" w:color="000000"/>
          <w:bottom w:val="none" w:sz="4" w:space="0" w:color="000000"/>
          <w:right w:val="none" w:sz="4" w:space="0" w:color="000000"/>
        </w:pBdr>
        <w:spacing w:before="689" w:line="276" w:lineRule="atLeast"/>
        <w:ind w:left="24"/>
        <w:rPr>
          <w:b/>
          <w:color w:val="000000"/>
          <w:spacing w:val="-1"/>
          <w:sz w:val="24"/>
        </w:rPr>
      </w:pPr>
      <w:r>
        <w:rPr>
          <w:b/>
          <w:color w:val="000000"/>
          <w:sz w:val="24"/>
        </w:rPr>
        <w:lastRenderedPageBreak/>
        <w:t>Перечень</w:t>
      </w:r>
      <w:r>
        <w:rPr>
          <w:b/>
          <w:color w:val="000000"/>
          <w:spacing w:val="1"/>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«СКР»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BA13E7">
        <w:rPr>
          <w:b/>
          <w:color w:val="000000"/>
          <w:spacing w:val="-1"/>
          <w:sz w:val="24"/>
        </w:rPr>
        <w:t>.</w:t>
      </w:r>
      <w:r w:rsidR="00F67439">
        <w:rPr>
          <w:b/>
          <w:color w:val="000000"/>
          <w:spacing w:val="-1"/>
          <w:sz w:val="24"/>
        </w:rPr>
        <w:t xml:space="preserve"> </w:t>
      </w:r>
    </w:p>
    <w:p w14:paraId="278C7E49" w14:textId="77777777" w:rsidR="002C6E8D" w:rsidRPr="00012D1B" w:rsidRDefault="0069355F">
      <w:pPr>
        <w:pBdr>
          <w:top w:val="none" w:sz="4" w:space="0" w:color="000000"/>
          <w:left w:val="none" w:sz="4" w:space="0" w:color="000000"/>
          <w:bottom w:val="none" w:sz="4" w:space="0" w:color="000000"/>
          <w:right w:val="none" w:sz="4" w:space="0" w:color="000000"/>
        </w:pBdr>
        <w:spacing w:before="153"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Методические</w:t>
      </w:r>
      <w:r w:rsidRPr="00012D1B">
        <w:rPr>
          <w:spacing w:val="6"/>
          <w:sz w:val="24"/>
        </w:rPr>
        <w:t xml:space="preserve"> </w:t>
      </w:r>
      <w:r w:rsidRPr="00012D1B">
        <w:rPr>
          <w:sz w:val="24"/>
        </w:rPr>
        <w:t>пособия</w:t>
      </w:r>
      <w:r w:rsidRPr="00012D1B">
        <w:rPr>
          <w:spacing w:val="2"/>
          <w:sz w:val="24"/>
        </w:rPr>
        <w:t xml:space="preserve"> </w:t>
      </w:r>
      <w:r w:rsidRPr="00012D1B">
        <w:rPr>
          <w:sz w:val="24"/>
        </w:rPr>
        <w:t>Буре</w:t>
      </w:r>
      <w:r w:rsidRPr="00012D1B">
        <w:rPr>
          <w:spacing w:val="7"/>
          <w:sz w:val="24"/>
        </w:rPr>
        <w:t xml:space="preserve"> </w:t>
      </w:r>
      <w:r w:rsidRPr="00012D1B">
        <w:rPr>
          <w:spacing w:val="1"/>
          <w:sz w:val="24"/>
        </w:rPr>
        <w:t>Р.</w:t>
      </w:r>
      <w:r w:rsidRPr="00012D1B">
        <w:rPr>
          <w:spacing w:val="6"/>
          <w:sz w:val="24"/>
        </w:rPr>
        <w:t xml:space="preserve"> </w:t>
      </w:r>
      <w:r w:rsidRPr="00012D1B">
        <w:rPr>
          <w:sz w:val="24"/>
        </w:rPr>
        <w:t>С.</w:t>
      </w:r>
      <w:r w:rsidRPr="00012D1B">
        <w:rPr>
          <w:spacing w:val="6"/>
          <w:sz w:val="24"/>
        </w:rPr>
        <w:t xml:space="preserve"> </w:t>
      </w:r>
      <w:r w:rsidRPr="00012D1B">
        <w:rPr>
          <w:sz w:val="24"/>
        </w:rPr>
        <w:t>Социально</w:t>
      </w:r>
      <w:r w:rsidRPr="00012D1B">
        <w:rPr>
          <w:spacing w:val="-1"/>
          <w:sz w:val="24"/>
        </w:rPr>
        <w:t>-</w:t>
      </w:r>
      <w:r w:rsidRPr="00012D1B">
        <w:rPr>
          <w:sz w:val="24"/>
        </w:rPr>
        <w:t>нравственное</w:t>
      </w:r>
      <w:r w:rsidRPr="00012D1B">
        <w:rPr>
          <w:spacing w:val="6"/>
          <w:sz w:val="24"/>
        </w:rPr>
        <w:t xml:space="preserve"> </w:t>
      </w:r>
      <w:r w:rsidRPr="00012D1B">
        <w:rPr>
          <w:sz w:val="24"/>
        </w:rPr>
        <w:t>воспитание</w:t>
      </w:r>
      <w:r w:rsidRPr="00012D1B">
        <w:rPr>
          <w:spacing w:val="6"/>
          <w:sz w:val="24"/>
        </w:rPr>
        <w:t xml:space="preserve"> </w:t>
      </w:r>
      <w:r w:rsidRPr="00012D1B">
        <w:rPr>
          <w:sz w:val="24"/>
        </w:rPr>
        <w:t>дошкольников</w:t>
      </w:r>
      <w:r w:rsidRPr="00012D1B">
        <w:rPr>
          <w:spacing w:val="4"/>
          <w:sz w:val="24"/>
        </w:rPr>
        <w:t xml:space="preserve"> </w:t>
      </w:r>
      <w:r w:rsidRPr="00012D1B">
        <w:rPr>
          <w:spacing w:val="2"/>
          <w:sz w:val="24"/>
        </w:rPr>
        <w:t>(3</w:t>
      </w:r>
      <w:r w:rsidRPr="00012D1B">
        <w:rPr>
          <w:spacing w:val="-1"/>
          <w:sz w:val="24"/>
        </w:rPr>
        <w:t xml:space="preserve">-7 </w:t>
      </w:r>
      <w:r w:rsidRPr="00012D1B">
        <w:rPr>
          <w:sz w:val="24"/>
        </w:rPr>
        <w:t>лет).</w:t>
      </w:r>
    </w:p>
    <w:p w14:paraId="53D58079"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Петрова</w:t>
      </w:r>
      <w:r w:rsidRPr="00012D1B">
        <w:rPr>
          <w:spacing w:val="1"/>
          <w:sz w:val="24"/>
        </w:rPr>
        <w:t xml:space="preserve"> </w:t>
      </w:r>
      <w:r w:rsidRPr="00012D1B">
        <w:rPr>
          <w:sz w:val="24"/>
        </w:rPr>
        <w:t>В.И., Стульник</w:t>
      </w:r>
      <w:r w:rsidRPr="00012D1B">
        <w:rPr>
          <w:spacing w:val="1"/>
          <w:sz w:val="24"/>
        </w:rPr>
        <w:t xml:space="preserve"> </w:t>
      </w:r>
      <w:r w:rsidRPr="00012D1B">
        <w:rPr>
          <w:sz w:val="24"/>
        </w:rPr>
        <w:t>Т.Д. Этические</w:t>
      </w:r>
      <w:r w:rsidRPr="00012D1B">
        <w:rPr>
          <w:spacing w:val="-1"/>
          <w:sz w:val="24"/>
        </w:rPr>
        <w:t xml:space="preserve"> </w:t>
      </w:r>
      <w:r w:rsidRPr="00012D1B">
        <w:rPr>
          <w:sz w:val="24"/>
        </w:rPr>
        <w:t>беседы с</w:t>
      </w:r>
      <w:r w:rsidRPr="00012D1B">
        <w:rPr>
          <w:spacing w:val="-1"/>
          <w:sz w:val="24"/>
        </w:rPr>
        <w:t xml:space="preserve"> </w:t>
      </w:r>
      <w:r w:rsidRPr="00012D1B">
        <w:rPr>
          <w:sz w:val="24"/>
        </w:rPr>
        <w:t>детьми</w:t>
      </w:r>
      <w:r w:rsidRPr="00012D1B">
        <w:rPr>
          <w:spacing w:val="1"/>
          <w:sz w:val="24"/>
        </w:rPr>
        <w:t xml:space="preserve"> </w:t>
      </w:r>
      <w:r w:rsidRPr="00012D1B">
        <w:rPr>
          <w:spacing w:val="4"/>
          <w:sz w:val="24"/>
        </w:rPr>
        <w:t>4</w:t>
      </w:r>
      <w:r w:rsidRPr="00012D1B">
        <w:rPr>
          <w:spacing w:val="-1"/>
          <w:sz w:val="24"/>
        </w:rPr>
        <w:t>-</w:t>
      </w:r>
      <w:r w:rsidRPr="00012D1B">
        <w:rPr>
          <w:sz w:val="24"/>
        </w:rPr>
        <w:t>7 лет.</w:t>
      </w:r>
    </w:p>
    <w:p w14:paraId="40AE8683" w14:textId="77777777" w:rsidR="002C6E8D" w:rsidRPr="00012D1B" w:rsidRDefault="0069355F">
      <w:pPr>
        <w:pBdr>
          <w:top w:val="none" w:sz="4" w:space="0" w:color="000000"/>
          <w:left w:val="none" w:sz="4" w:space="0" w:color="000000"/>
          <w:bottom w:val="none" w:sz="4" w:space="0" w:color="000000"/>
          <w:right w:val="none" w:sz="4" w:space="0" w:color="000000"/>
        </w:pBdr>
        <w:spacing w:before="1" w:line="317"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Наглядно</w:t>
      </w:r>
      <w:r w:rsidRPr="00012D1B">
        <w:rPr>
          <w:spacing w:val="-1"/>
          <w:sz w:val="24"/>
        </w:rPr>
        <w:t>-</w:t>
      </w:r>
      <w:r w:rsidRPr="00012D1B">
        <w:rPr>
          <w:sz w:val="24"/>
        </w:rPr>
        <w:t>дидактические</w:t>
      </w:r>
      <w:r w:rsidRPr="00012D1B">
        <w:rPr>
          <w:spacing w:val="28"/>
          <w:sz w:val="24"/>
        </w:rPr>
        <w:t xml:space="preserve"> </w:t>
      </w:r>
      <w:r w:rsidRPr="00012D1B">
        <w:rPr>
          <w:sz w:val="24"/>
        </w:rPr>
        <w:t>пособия</w:t>
      </w:r>
      <w:r w:rsidRPr="00012D1B">
        <w:rPr>
          <w:spacing w:val="28"/>
          <w:sz w:val="24"/>
        </w:rPr>
        <w:t xml:space="preserve"> </w:t>
      </w:r>
      <w:r w:rsidRPr="00012D1B">
        <w:rPr>
          <w:sz w:val="24"/>
        </w:rPr>
        <w:t>Серия</w:t>
      </w:r>
      <w:r w:rsidRPr="00012D1B">
        <w:rPr>
          <w:spacing w:val="31"/>
          <w:sz w:val="24"/>
        </w:rPr>
        <w:t xml:space="preserve"> </w:t>
      </w:r>
      <w:r w:rsidRPr="00012D1B">
        <w:rPr>
          <w:spacing w:val="-1"/>
          <w:sz w:val="24"/>
        </w:rPr>
        <w:t>«Мир</w:t>
      </w:r>
      <w:r w:rsidRPr="00012D1B">
        <w:rPr>
          <w:spacing w:val="30"/>
          <w:sz w:val="24"/>
        </w:rPr>
        <w:t xml:space="preserve"> </w:t>
      </w:r>
      <w:r w:rsidRPr="00012D1B">
        <w:rPr>
          <w:sz w:val="24"/>
        </w:rPr>
        <w:t>в</w:t>
      </w:r>
      <w:r w:rsidRPr="00012D1B">
        <w:rPr>
          <w:spacing w:val="28"/>
          <w:sz w:val="24"/>
        </w:rPr>
        <w:t xml:space="preserve"> </w:t>
      </w:r>
      <w:r w:rsidRPr="00012D1B">
        <w:rPr>
          <w:sz w:val="24"/>
        </w:rPr>
        <w:t>картинках»:</w:t>
      </w:r>
      <w:r w:rsidRPr="00012D1B">
        <w:rPr>
          <w:spacing w:val="34"/>
          <w:sz w:val="24"/>
        </w:rPr>
        <w:t xml:space="preserve"> </w:t>
      </w:r>
      <w:r w:rsidRPr="00012D1B">
        <w:rPr>
          <w:sz w:val="24"/>
        </w:rPr>
        <w:t>«Государственные</w:t>
      </w:r>
      <w:r w:rsidRPr="00012D1B">
        <w:rPr>
          <w:spacing w:val="27"/>
          <w:sz w:val="24"/>
        </w:rPr>
        <w:t xml:space="preserve"> </w:t>
      </w:r>
      <w:r w:rsidRPr="00012D1B">
        <w:rPr>
          <w:sz w:val="24"/>
        </w:rPr>
        <w:t xml:space="preserve">символы </w:t>
      </w:r>
      <w:r w:rsidRPr="00012D1B">
        <w:rPr>
          <w:spacing w:val="300"/>
          <w:sz w:val="24"/>
        </w:rPr>
        <w:t> </w:t>
      </w:r>
      <w:r w:rsidRPr="00012D1B">
        <w:rPr>
          <w:spacing w:val="-1"/>
          <w:sz w:val="24"/>
        </w:rPr>
        <w:t>России»;</w:t>
      </w:r>
      <w:r w:rsidRPr="00012D1B">
        <w:rPr>
          <w:spacing w:val="13"/>
          <w:sz w:val="24"/>
        </w:rPr>
        <w:t xml:space="preserve"> </w:t>
      </w:r>
      <w:r w:rsidRPr="00012D1B">
        <w:rPr>
          <w:spacing w:val="-1"/>
          <w:sz w:val="24"/>
        </w:rPr>
        <w:t>«День</w:t>
      </w:r>
      <w:r w:rsidRPr="00012D1B">
        <w:rPr>
          <w:spacing w:val="9"/>
          <w:sz w:val="24"/>
        </w:rPr>
        <w:t xml:space="preserve"> </w:t>
      </w:r>
      <w:r w:rsidRPr="00012D1B">
        <w:rPr>
          <w:sz w:val="24"/>
        </w:rPr>
        <w:t>Победы».</w:t>
      </w:r>
      <w:r w:rsidRPr="00012D1B">
        <w:rPr>
          <w:spacing w:val="7"/>
          <w:sz w:val="24"/>
        </w:rPr>
        <w:t xml:space="preserve"> </w:t>
      </w:r>
      <w:r w:rsidRPr="00012D1B">
        <w:rPr>
          <w:sz w:val="24"/>
        </w:rPr>
        <w:t>Серия</w:t>
      </w:r>
      <w:r w:rsidRPr="00012D1B">
        <w:rPr>
          <w:spacing w:val="12"/>
          <w:sz w:val="24"/>
        </w:rPr>
        <w:t xml:space="preserve"> </w:t>
      </w:r>
      <w:r w:rsidRPr="00012D1B">
        <w:rPr>
          <w:spacing w:val="-1"/>
          <w:sz w:val="24"/>
        </w:rPr>
        <w:t>«Рассказы</w:t>
      </w:r>
      <w:r w:rsidRPr="00012D1B">
        <w:rPr>
          <w:spacing w:val="7"/>
          <w:sz w:val="24"/>
        </w:rPr>
        <w:t xml:space="preserve"> </w:t>
      </w:r>
      <w:r w:rsidRPr="00012D1B">
        <w:rPr>
          <w:spacing w:val="1"/>
          <w:sz w:val="24"/>
        </w:rPr>
        <w:t>по</w:t>
      </w:r>
      <w:r w:rsidRPr="00012D1B">
        <w:rPr>
          <w:spacing w:val="6"/>
          <w:sz w:val="24"/>
        </w:rPr>
        <w:t xml:space="preserve"> </w:t>
      </w:r>
      <w:r w:rsidRPr="00012D1B">
        <w:rPr>
          <w:sz w:val="24"/>
        </w:rPr>
        <w:t>картинкам»:</w:t>
      </w:r>
      <w:r w:rsidRPr="00012D1B">
        <w:rPr>
          <w:spacing w:val="13"/>
          <w:sz w:val="24"/>
        </w:rPr>
        <w:t xml:space="preserve"> </w:t>
      </w:r>
      <w:r w:rsidRPr="00012D1B">
        <w:rPr>
          <w:spacing w:val="-1"/>
          <w:sz w:val="24"/>
        </w:rPr>
        <w:t>«Великая</w:t>
      </w:r>
      <w:r w:rsidRPr="00012D1B">
        <w:rPr>
          <w:spacing w:val="8"/>
          <w:sz w:val="24"/>
        </w:rPr>
        <w:t xml:space="preserve"> </w:t>
      </w:r>
      <w:r w:rsidRPr="00012D1B">
        <w:rPr>
          <w:sz w:val="24"/>
        </w:rPr>
        <w:t>Отечественная</w:t>
      </w:r>
      <w:r w:rsidRPr="00012D1B">
        <w:rPr>
          <w:spacing w:val="7"/>
          <w:sz w:val="24"/>
        </w:rPr>
        <w:t xml:space="preserve"> </w:t>
      </w:r>
      <w:r w:rsidRPr="00012D1B">
        <w:rPr>
          <w:sz w:val="24"/>
        </w:rPr>
        <w:t>война</w:t>
      </w:r>
      <w:r w:rsidRPr="00012D1B">
        <w:t xml:space="preserve"> </w:t>
      </w:r>
      <w:r w:rsidRPr="00012D1B">
        <w:rPr>
          <w:spacing w:val="300"/>
          <w:sz w:val="24"/>
        </w:rPr>
        <w:t> </w:t>
      </w:r>
      <w:r w:rsidRPr="00012D1B">
        <w:rPr>
          <w:sz w:val="24"/>
        </w:rPr>
        <w:t>в</w:t>
      </w:r>
      <w:r w:rsidRPr="00012D1B">
        <w:rPr>
          <w:spacing w:val="42"/>
          <w:sz w:val="24"/>
        </w:rPr>
        <w:t xml:space="preserve"> </w:t>
      </w:r>
      <w:r w:rsidRPr="00012D1B">
        <w:rPr>
          <w:sz w:val="24"/>
        </w:rPr>
        <w:t>произведениях</w:t>
      </w:r>
      <w:r w:rsidRPr="00012D1B">
        <w:rPr>
          <w:spacing w:val="43"/>
          <w:sz w:val="24"/>
        </w:rPr>
        <w:t xml:space="preserve"> </w:t>
      </w:r>
      <w:r w:rsidRPr="00012D1B">
        <w:rPr>
          <w:sz w:val="24"/>
        </w:rPr>
        <w:t>художников»;</w:t>
      </w:r>
      <w:r w:rsidRPr="00012D1B">
        <w:rPr>
          <w:spacing w:val="49"/>
          <w:sz w:val="24"/>
        </w:rPr>
        <w:t xml:space="preserve"> </w:t>
      </w:r>
      <w:r w:rsidRPr="00012D1B">
        <w:rPr>
          <w:sz w:val="24"/>
        </w:rPr>
        <w:t>«Защитники</w:t>
      </w:r>
      <w:r w:rsidRPr="00012D1B">
        <w:rPr>
          <w:spacing w:val="42"/>
          <w:sz w:val="24"/>
        </w:rPr>
        <w:t xml:space="preserve"> </w:t>
      </w:r>
      <w:r w:rsidRPr="00012D1B">
        <w:rPr>
          <w:sz w:val="24"/>
        </w:rPr>
        <w:t>Отечества».</w:t>
      </w:r>
      <w:r w:rsidRPr="00012D1B">
        <w:rPr>
          <w:spacing w:val="43"/>
          <w:sz w:val="24"/>
        </w:rPr>
        <w:t xml:space="preserve"> </w:t>
      </w:r>
      <w:r w:rsidRPr="00012D1B">
        <w:rPr>
          <w:sz w:val="24"/>
        </w:rPr>
        <w:t>Серия</w:t>
      </w:r>
      <w:r w:rsidRPr="00012D1B">
        <w:rPr>
          <w:spacing w:val="48"/>
          <w:sz w:val="24"/>
        </w:rPr>
        <w:t xml:space="preserve"> </w:t>
      </w:r>
      <w:r w:rsidRPr="00012D1B">
        <w:rPr>
          <w:spacing w:val="-1"/>
          <w:sz w:val="24"/>
        </w:rPr>
        <w:t>«Расскажите</w:t>
      </w:r>
      <w:r w:rsidRPr="00012D1B">
        <w:rPr>
          <w:spacing w:val="43"/>
          <w:sz w:val="24"/>
        </w:rPr>
        <w:t xml:space="preserve"> </w:t>
      </w:r>
      <w:r w:rsidRPr="00012D1B">
        <w:rPr>
          <w:sz w:val="24"/>
        </w:rPr>
        <w:t>детям</w:t>
      </w:r>
      <w:r w:rsidRPr="00012D1B">
        <w:rPr>
          <w:spacing w:val="42"/>
          <w:sz w:val="24"/>
        </w:rPr>
        <w:t xml:space="preserve"> </w:t>
      </w:r>
      <w:r w:rsidRPr="00012D1B">
        <w:rPr>
          <w:spacing w:val="-1"/>
          <w:sz w:val="24"/>
        </w:rPr>
        <w:t>о...»:</w:t>
      </w:r>
    </w:p>
    <w:p w14:paraId="026B204B" w14:textId="77777777" w:rsidR="002C6E8D" w:rsidRPr="00012D1B" w:rsidRDefault="0069355F">
      <w:pPr>
        <w:pBdr>
          <w:top w:val="none" w:sz="4" w:space="0" w:color="000000"/>
          <w:left w:val="none" w:sz="4" w:space="0" w:color="000000"/>
          <w:bottom w:val="none" w:sz="4" w:space="0" w:color="000000"/>
          <w:right w:val="none" w:sz="4" w:space="0" w:color="000000"/>
        </w:pBdr>
        <w:spacing w:before="1" w:line="317" w:lineRule="atLeast"/>
        <w:ind w:left="360"/>
      </w:pPr>
      <w:r w:rsidRPr="00012D1B">
        <w:rPr>
          <w:spacing w:val="300"/>
          <w:sz w:val="24"/>
        </w:rPr>
        <w:t> </w:t>
      </w:r>
      <w:r w:rsidRPr="00012D1B">
        <w:rPr>
          <w:sz w:val="24"/>
        </w:rPr>
        <w:t>«Расскажите</w:t>
      </w:r>
      <w:r w:rsidRPr="00012D1B">
        <w:rPr>
          <w:spacing w:val="1"/>
          <w:sz w:val="24"/>
        </w:rPr>
        <w:t xml:space="preserve"> </w:t>
      </w:r>
      <w:r w:rsidRPr="00012D1B">
        <w:rPr>
          <w:sz w:val="24"/>
        </w:rPr>
        <w:t>детям</w:t>
      </w:r>
      <w:r w:rsidRPr="00012D1B">
        <w:rPr>
          <w:spacing w:val="2"/>
          <w:sz w:val="24"/>
        </w:rPr>
        <w:t xml:space="preserve"> </w:t>
      </w:r>
      <w:r w:rsidRPr="00012D1B">
        <w:rPr>
          <w:sz w:val="24"/>
        </w:rPr>
        <w:t>о</w:t>
      </w:r>
      <w:r w:rsidRPr="00012D1B">
        <w:rPr>
          <w:spacing w:val="2"/>
          <w:sz w:val="24"/>
        </w:rPr>
        <w:t xml:space="preserve"> </w:t>
      </w:r>
      <w:r w:rsidRPr="00012D1B">
        <w:rPr>
          <w:sz w:val="24"/>
        </w:rPr>
        <w:t>достопримечательностях Москвы»;</w:t>
      </w:r>
      <w:r w:rsidRPr="00012D1B">
        <w:rPr>
          <w:spacing w:val="8"/>
          <w:sz w:val="24"/>
        </w:rPr>
        <w:t xml:space="preserve"> </w:t>
      </w:r>
      <w:r w:rsidRPr="00012D1B">
        <w:rPr>
          <w:sz w:val="24"/>
        </w:rPr>
        <w:t>«Расскажите</w:t>
      </w:r>
      <w:r w:rsidRPr="00012D1B">
        <w:rPr>
          <w:spacing w:val="2"/>
          <w:sz w:val="24"/>
        </w:rPr>
        <w:t xml:space="preserve"> </w:t>
      </w:r>
      <w:r w:rsidRPr="00012D1B">
        <w:rPr>
          <w:sz w:val="24"/>
        </w:rPr>
        <w:t>детям</w:t>
      </w:r>
      <w:r w:rsidRPr="00012D1B">
        <w:rPr>
          <w:spacing w:val="2"/>
          <w:sz w:val="24"/>
        </w:rPr>
        <w:t xml:space="preserve"> </w:t>
      </w:r>
      <w:r w:rsidRPr="00012D1B">
        <w:rPr>
          <w:sz w:val="24"/>
        </w:rPr>
        <w:t>о</w:t>
      </w:r>
      <w:r w:rsidRPr="00012D1B">
        <w:rPr>
          <w:spacing w:val="2"/>
          <w:sz w:val="24"/>
        </w:rPr>
        <w:t xml:space="preserve"> </w:t>
      </w:r>
      <w:r w:rsidRPr="00012D1B">
        <w:rPr>
          <w:sz w:val="24"/>
        </w:rPr>
        <w:t xml:space="preserve">Московском </w:t>
      </w:r>
      <w:r w:rsidRPr="00012D1B">
        <w:rPr>
          <w:spacing w:val="300"/>
          <w:sz w:val="24"/>
        </w:rPr>
        <w:t> </w:t>
      </w:r>
      <w:r w:rsidRPr="00012D1B">
        <w:rPr>
          <w:spacing w:val="-1"/>
          <w:sz w:val="24"/>
        </w:rPr>
        <w:t>Кремле»;</w:t>
      </w:r>
      <w:r w:rsidRPr="00012D1B">
        <w:rPr>
          <w:spacing w:val="6"/>
          <w:sz w:val="24"/>
        </w:rPr>
        <w:t xml:space="preserve"> </w:t>
      </w:r>
      <w:r w:rsidRPr="00012D1B">
        <w:rPr>
          <w:sz w:val="24"/>
        </w:rPr>
        <w:t>«Расскажите</w:t>
      </w:r>
      <w:r w:rsidRPr="00012D1B">
        <w:rPr>
          <w:spacing w:val="2"/>
          <w:sz w:val="24"/>
        </w:rPr>
        <w:t xml:space="preserve"> </w:t>
      </w:r>
      <w:r w:rsidRPr="00012D1B">
        <w:rPr>
          <w:sz w:val="24"/>
        </w:rPr>
        <w:t>детям</w:t>
      </w:r>
      <w:r w:rsidRPr="00012D1B">
        <w:rPr>
          <w:spacing w:val="-1"/>
          <w:sz w:val="24"/>
        </w:rPr>
        <w:t xml:space="preserve"> </w:t>
      </w:r>
      <w:r w:rsidRPr="00012D1B">
        <w:rPr>
          <w:sz w:val="24"/>
        </w:rPr>
        <w:t>об Отечественной</w:t>
      </w:r>
      <w:r w:rsidRPr="00012D1B">
        <w:rPr>
          <w:spacing w:val="1"/>
          <w:sz w:val="24"/>
        </w:rPr>
        <w:t xml:space="preserve"> </w:t>
      </w:r>
      <w:r w:rsidRPr="00012D1B">
        <w:rPr>
          <w:sz w:val="24"/>
        </w:rPr>
        <w:t>войне</w:t>
      </w:r>
      <w:r w:rsidRPr="00012D1B">
        <w:rPr>
          <w:spacing w:val="-1"/>
          <w:sz w:val="24"/>
        </w:rPr>
        <w:t xml:space="preserve"> </w:t>
      </w:r>
      <w:r w:rsidRPr="00012D1B">
        <w:rPr>
          <w:sz w:val="24"/>
        </w:rPr>
        <w:t xml:space="preserve">1812 </w:t>
      </w:r>
      <w:r w:rsidRPr="00012D1B">
        <w:rPr>
          <w:spacing w:val="-1"/>
          <w:sz w:val="24"/>
        </w:rPr>
        <w:t>года».</w:t>
      </w:r>
    </w:p>
    <w:p w14:paraId="62C28269"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Куцакова</w:t>
      </w:r>
      <w:r w:rsidRPr="00012D1B">
        <w:rPr>
          <w:spacing w:val="80"/>
          <w:sz w:val="24"/>
        </w:rPr>
        <w:t xml:space="preserve"> </w:t>
      </w:r>
      <w:r w:rsidRPr="00012D1B">
        <w:rPr>
          <w:spacing w:val="1"/>
          <w:sz w:val="24"/>
        </w:rPr>
        <w:t>Л</w:t>
      </w:r>
      <w:r w:rsidRPr="00012D1B">
        <w:rPr>
          <w:sz w:val="24"/>
        </w:rPr>
        <w:t>.</w:t>
      </w:r>
      <w:r w:rsidRPr="00012D1B">
        <w:rPr>
          <w:spacing w:val="-2"/>
          <w:sz w:val="24"/>
        </w:rPr>
        <w:t>В.</w:t>
      </w:r>
      <w:r w:rsidRPr="00012D1B">
        <w:rPr>
          <w:spacing w:val="83"/>
          <w:sz w:val="24"/>
        </w:rPr>
        <w:t xml:space="preserve"> </w:t>
      </w:r>
      <w:r w:rsidRPr="00012D1B">
        <w:rPr>
          <w:sz w:val="24"/>
        </w:rPr>
        <w:t>Трудовое</w:t>
      </w:r>
      <w:r w:rsidRPr="00012D1B">
        <w:rPr>
          <w:spacing w:val="80"/>
          <w:sz w:val="24"/>
        </w:rPr>
        <w:t xml:space="preserve"> </w:t>
      </w:r>
      <w:r w:rsidRPr="00012D1B">
        <w:rPr>
          <w:sz w:val="24"/>
        </w:rPr>
        <w:t>воспитание</w:t>
      </w:r>
      <w:r w:rsidRPr="00012D1B">
        <w:rPr>
          <w:spacing w:val="80"/>
          <w:sz w:val="24"/>
        </w:rPr>
        <w:t xml:space="preserve"> </w:t>
      </w:r>
      <w:r w:rsidRPr="00012D1B">
        <w:rPr>
          <w:sz w:val="24"/>
        </w:rPr>
        <w:t>в</w:t>
      </w:r>
      <w:r w:rsidRPr="00012D1B">
        <w:rPr>
          <w:spacing w:val="78"/>
          <w:sz w:val="24"/>
        </w:rPr>
        <w:t xml:space="preserve"> </w:t>
      </w:r>
      <w:r w:rsidRPr="00012D1B">
        <w:rPr>
          <w:sz w:val="24"/>
        </w:rPr>
        <w:t>детском</w:t>
      </w:r>
      <w:r w:rsidRPr="00012D1B">
        <w:rPr>
          <w:spacing w:val="81"/>
          <w:sz w:val="24"/>
        </w:rPr>
        <w:t xml:space="preserve"> </w:t>
      </w:r>
      <w:r w:rsidRPr="00012D1B">
        <w:rPr>
          <w:spacing w:val="-1"/>
          <w:sz w:val="24"/>
        </w:rPr>
        <w:t>саду:</w:t>
      </w:r>
      <w:r w:rsidRPr="00012D1B">
        <w:rPr>
          <w:spacing w:val="83"/>
          <w:sz w:val="24"/>
        </w:rPr>
        <w:t xml:space="preserve"> </w:t>
      </w:r>
      <w:r w:rsidRPr="00012D1B">
        <w:rPr>
          <w:sz w:val="24"/>
        </w:rPr>
        <w:t>для</w:t>
      </w:r>
      <w:r w:rsidRPr="00012D1B">
        <w:rPr>
          <w:spacing w:val="82"/>
          <w:sz w:val="24"/>
        </w:rPr>
        <w:t xml:space="preserve"> </w:t>
      </w:r>
      <w:r w:rsidRPr="00012D1B">
        <w:rPr>
          <w:sz w:val="24"/>
        </w:rPr>
        <w:t>занятий</w:t>
      </w:r>
      <w:r w:rsidRPr="00012D1B">
        <w:rPr>
          <w:spacing w:val="83"/>
          <w:sz w:val="24"/>
        </w:rPr>
        <w:t xml:space="preserve"> </w:t>
      </w:r>
      <w:r w:rsidRPr="00012D1B">
        <w:rPr>
          <w:sz w:val="24"/>
        </w:rPr>
        <w:t>с</w:t>
      </w:r>
      <w:r w:rsidRPr="00012D1B">
        <w:rPr>
          <w:spacing w:val="80"/>
          <w:sz w:val="24"/>
        </w:rPr>
        <w:t xml:space="preserve"> </w:t>
      </w:r>
      <w:r w:rsidRPr="00012D1B">
        <w:rPr>
          <w:spacing w:val="-1"/>
          <w:sz w:val="24"/>
        </w:rPr>
        <w:t>детьми</w:t>
      </w:r>
      <w:r w:rsidRPr="00012D1B">
        <w:rPr>
          <w:spacing w:val="83"/>
          <w:sz w:val="24"/>
        </w:rPr>
        <w:t xml:space="preserve"> </w:t>
      </w:r>
      <w:r w:rsidRPr="00012D1B">
        <w:rPr>
          <w:spacing w:val="8"/>
          <w:sz w:val="24"/>
        </w:rPr>
        <w:t>3</w:t>
      </w:r>
      <w:r w:rsidRPr="00012D1B">
        <w:rPr>
          <w:spacing w:val="-1"/>
          <w:sz w:val="24"/>
        </w:rPr>
        <w:t>-</w:t>
      </w:r>
      <w:r w:rsidRPr="00012D1B">
        <w:rPr>
          <w:sz w:val="24"/>
        </w:rPr>
        <w:t>7</w:t>
      </w:r>
      <w:r w:rsidRPr="00012D1B">
        <w:rPr>
          <w:spacing w:val="81"/>
          <w:sz w:val="24"/>
        </w:rPr>
        <w:t xml:space="preserve"> </w:t>
      </w:r>
      <w:r w:rsidRPr="00012D1B">
        <w:rPr>
          <w:spacing w:val="-1"/>
          <w:sz w:val="24"/>
        </w:rPr>
        <w:t xml:space="preserve">лет. </w:t>
      </w:r>
      <w:r w:rsidRPr="00012D1B">
        <w:rPr>
          <w:spacing w:val="300"/>
          <w:sz w:val="24"/>
        </w:rPr>
        <w:t> </w:t>
      </w:r>
      <w:r w:rsidRPr="00012D1B">
        <w:rPr>
          <w:sz w:val="24"/>
        </w:rPr>
        <w:t>Наглядно</w:t>
      </w:r>
      <w:r w:rsidRPr="00012D1B">
        <w:rPr>
          <w:spacing w:val="-1"/>
          <w:sz w:val="24"/>
        </w:rPr>
        <w:t>-</w:t>
      </w:r>
      <w:r w:rsidRPr="00012D1B">
        <w:rPr>
          <w:sz w:val="24"/>
        </w:rPr>
        <w:t>дидактические</w:t>
      </w:r>
      <w:r w:rsidRPr="00012D1B">
        <w:rPr>
          <w:spacing w:val="-1"/>
          <w:sz w:val="24"/>
        </w:rPr>
        <w:t xml:space="preserve"> </w:t>
      </w:r>
      <w:r w:rsidRPr="00012D1B">
        <w:rPr>
          <w:sz w:val="24"/>
        </w:rPr>
        <w:t>пособия Плакаты:</w:t>
      </w:r>
      <w:r w:rsidRPr="00012D1B">
        <w:rPr>
          <w:spacing w:val="2"/>
          <w:sz w:val="24"/>
        </w:rPr>
        <w:t xml:space="preserve"> </w:t>
      </w:r>
      <w:r w:rsidRPr="00012D1B">
        <w:rPr>
          <w:spacing w:val="-1"/>
          <w:sz w:val="24"/>
        </w:rPr>
        <w:t>«Очень</w:t>
      </w:r>
      <w:r w:rsidRPr="00012D1B">
        <w:rPr>
          <w:spacing w:val="2"/>
          <w:sz w:val="24"/>
        </w:rPr>
        <w:t xml:space="preserve"> </w:t>
      </w:r>
      <w:r w:rsidRPr="00012D1B">
        <w:rPr>
          <w:sz w:val="24"/>
        </w:rPr>
        <w:t>важные</w:t>
      </w:r>
      <w:r w:rsidRPr="00012D1B">
        <w:rPr>
          <w:spacing w:val="-1"/>
          <w:sz w:val="24"/>
        </w:rPr>
        <w:t xml:space="preserve"> </w:t>
      </w:r>
      <w:r w:rsidRPr="00012D1B">
        <w:rPr>
          <w:sz w:val="24"/>
        </w:rPr>
        <w:t>профессии».</w:t>
      </w:r>
    </w:p>
    <w:p w14:paraId="5B11D395"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rPr>
          <w:sz w:val="24"/>
          <w:szCs w:val="24"/>
        </w:rPr>
      </w:pPr>
      <w:r w:rsidRPr="00012D1B">
        <w:rPr>
          <w:rFonts w:ascii="Wingdings" w:eastAsia="Wingdings" w:hAnsi="Wingdings" w:cs="Wingdings"/>
          <w:sz w:val="24"/>
        </w:rPr>
        <w:t></w:t>
      </w:r>
      <w:r w:rsidRPr="00012D1B">
        <w:rPr>
          <w:spacing w:val="111"/>
          <w:sz w:val="24"/>
        </w:rPr>
        <w:t xml:space="preserve"> </w:t>
      </w:r>
      <w:r w:rsidRPr="00012D1B">
        <w:rPr>
          <w:spacing w:val="-1"/>
          <w:sz w:val="24"/>
        </w:rPr>
        <w:t>Белая</w:t>
      </w:r>
      <w:r w:rsidRPr="00012D1B">
        <w:rPr>
          <w:spacing w:val="1"/>
          <w:sz w:val="24"/>
        </w:rPr>
        <w:t xml:space="preserve"> </w:t>
      </w:r>
      <w:r w:rsidRPr="00012D1B">
        <w:rPr>
          <w:sz w:val="24"/>
        </w:rPr>
        <w:t xml:space="preserve">К. </w:t>
      </w:r>
      <w:r w:rsidRPr="00012D1B">
        <w:rPr>
          <w:spacing w:val="1"/>
          <w:sz w:val="24"/>
        </w:rPr>
        <w:t>Ю.</w:t>
      </w:r>
      <w:r w:rsidRPr="00012D1B">
        <w:rPr>
          <w:spacing w:val="-1"/>
          <w:sz w:val="24"/>
        </w:rPr>
        <w:t xml:space="preserve"> </w:t>
      </w:r>
      <w:r w:rsidRPr="00012D1B">
        <w:rPr>
          <w:sz w:val="24"/>
        </w:rPr>
        <w:t>Формирование</w:t>
      </w:r>
      <w:r w:rsidRPr="00012D1B">
        <w:rPr>
          <w:spacing w:val="-1"/>
          <w:sz w:val="24"/>
        </w:rPr>
        <w:t xml:space="preserve"> </w:t>
      </w:r>
      <w:r w:rsidRPr="00012D1B">
        <w:rPr>
          <w:sz w:val="24"/>
        </w:rPr>
        <w:t>основ безопасности</w:t>
      </w:r>
      <w:r w:rsidRPr="00012D1B">
        <w:rPr>
          <w:spacing w:val="3"/>
          <w:sz w:val="24"/>
        </w:rPr>
        <w:t xml:space="preserve"> </w:t>
      </w:r>
      <w:r w:rsidRPr="00012D1B">
        <w:rPr>
          <w:sz w:val="24"/>
        </w:rPr>
        <w:t>у</w:t>
      </w:r>
      <w:r w:rsidRPr="00012D1B">
        <w:rPr>
          <w:spacing w:val="-5"/>
          <w:sz w:val="24"/>
        </w:rPr>
        <w:t xml:space="preserve"> </w:t>
      </w:r>
      <w:r w:rsidRPr="00012D1B">
        <w:rPr>
          <w:sz w:val="24"/>
        </w:rPr>
        <w:t xml:space="preserve">дошкольников </w:t>
      </w:r>
      <w:r w:rsidRPr="00012D1B">
        <w:rPr>
          <w:spacing w:val="2"/>
          <w:sz w:val="24"/>
        </w:rPr>
        <w:t>(3</w:t>
      </w:r>
      <w:r w:rsidRPr="00012D1B">
        <w:rPr>
          <w:spacing w:val="-1"/>
          <w:sz w:val="24"/>
        </w:rPr>
        <w:t>-</w:t>
      </w:r>
      <w:r w:rsidRPr="00012D1B">
        <w:rPr>
          <w:sz w:val="24"/>
        </w:rPr>
        <w:t xml:space="preserve">7 лет). </w:t>
      </w:r>
    </w:p>
    <w:p w14:paraId="55EED903"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rPr>
          <w:sz w:val="22"/>
          <w:szCs w:val="22"/>
        </w:rPr>
      </w:pPr>
      <w:r w:rsidRPr="00012D1B">
        <w:rPr>
          <w:rFonts w:ascii="Wingdings" w:eastAsia="Wingdings" w:hAnsi="Wingdings" w:cs="Wingdings"/>
          <w:sz w:val="24"/>
        </w:rPr>
        <w:t></w:t>
      </w:r>
      <w:r w:rsidRPr="00012D1B">
        <w:rPr>
          <w:spacing w:val="111"/>
          <w:sz w:val="24"/>
        </w:rPr>
        <w:t xml:space="preserve"> </w:t>
      </w:r>
      <w:r w:rsidRPr="00012D1B">
        <w:rPr>
          <w:sz w:val="24"/>
        </w:rPr>
        <w:t>Саулина</w:t>
      </w:r>
      <w:r w:rsidRPr="00012D1B">
        <w:rPr>
          <w:spacing w:val="73"/>
          <w:sz w:val="24"/>
        </w:rPr>
        <w:t xml:space="preserve"> </w:t>
      </w:r>
      <w:r w:rsidRPr="00012D1B">
        <w:rPr>
          <w:sz w:val="24"/>
        </w:rPr>
        <w:t>Т.</w:t>
      </w:r>
      <w:r w:rsidRPr="00012D1B">
        <w:rPr>
          <w:spacing w:val="74"/>
          <w:sz w:val="24"/>
        </w:rPr>
        <w:t xml:space="preserve"> </w:t>
      </w:r>
      <w:r w:rsidRPr="00012D1B">
        <w:rPr>
          <w:sz w:val="24"/>
        </w:rPr>
        <w:t>Ф.</w:t>
      </w:r>
      <w:r w:rsidRPr="00012D1B">
        <w:rPr>
          <w:spacing w:val="74"/>
          <w:sz w:val="24"/>
        </w:rPr>
        <w:t xml:space="preserve"> </w:t>
      </w:r>
      <w:r w:rsidRPr="00012D1B">
        <w:rPr>
          <w:sz w:val="24"/>
        </w:rPr>
        <w:t>Знакомим</w:t>
      </w:r>
      <w:r w:rsidRPr="00012D1B">
        <w:rPr>
          <w:spacing w:val="73"/>
          <w:sz w:val="24"/>
        </w:rPr>
        <w:t xml:space="preserve"> </w:t>
      </w:r>
      <w:r w:rsidRPr="00012D1B">
        <w:rPr>
          <w:sz w:val="24"/>
        </w:rPr>
        <w:t>дошкольников</w:t>
      </w:r>
      <w:r w:rsidRPr="00012D1B">
        <w:rPr>
          <w:spacing w:val="73"/>
          <w:sz w:val="24"/>
        </w:rPr>
        <w:t xml:space="preserve"> </w:t>
      </w:r>
      <w:r w:rsidRPr="00012D1B">
        <w:rPr>
          <w:sz w:val="24"/>
        </w:rPr>
        <w:t>с</w:t>
      </w:r>
      <w:r w:rsidRPr="00012D1B">
        <w:rPr>
          <w:spacing w:val="73"/>
          <w:sz w:val="24"/>
        </w:rPr>
        <w:t xml:space="preserve"> </w:t>
      </w:r>
      <w:r w:rsidRPr="00012D1B">
        <w:rPr>
          <w:sz w:val="24"/>
        </w:rPr>
        <w:t>правилами</w:t>
      </w:r>
      <w:r w:rsidRPr="00012D1B">
        <w:rPr>
          <w:spacing w:val="75"/>
          <w:sz w:val="24"/>
        </w:rPr>
        <w:t xml:space="preserve"> </w:t>
      </w:r>
      <w:r w:rsidRPr="00012D1B">
        <w:rPr>
          <w:sz w:val="24"/>
        </w:rPr>
        <w:t>дорожного</w:t>
      </w:r>
      <w:r w:rsidRPr="00012D1B">
        <w:rPr>
          <w:spacing w:val="74"/>
          <w:sz w:val="24"/>
        </w:rPr>
        <w:t xml:space="preserve"> </w:t>
      </w:r>
      <w:r w:rsidRPr="00012D1B">
        <w:rPr>
          <w:sz w:val="24"/>
        </w:rPr>
        <w:t>движения</w:t>
      </w:r>
      <w:r w:rsidRPr="00012D1B">
        <w:rPr>
          <w:spacing w:val="74"/>
          <w:sz w:val="24"/>
        </w:rPr>
        <w:t xml:space="preserve"> </w:t>
      </w:r>
      <w:r w:rsidRPr="00012D1B">
        <w:rPr>
          <w:spacing w:val="4"/>
          <w:sz w:val="24"/>
        </w:rPr>
        <w:t>(3</w:t>
      </w:r>
      <w:r w:rsidRPr="00012D1B">
        <w:rPr>
          <w:spacing w:val="-1"/>
          <w:sz w:val="24"/>
        </w:rPr>
        <w:t>-</w:t>
      </w:r>
      <w:r w:rsidRPr="00012D1B">
        <w:rPr>
          <w:sz w:val="24"/>
        </w:rPr>
        <w:t>7</w:t>
      </w:r>
      <w:r w:rsidRPr="00012D1B">
        <w:rPr>
          <w:spacing w:val="74"/>
          <w:sz w:val="24"/>
        </w:rPr>
        <w:t xml:space="preserve"> </w:t>
      </w:r>
      <w:r w:rsidRPr="00012D1B">
        <w:rPr>
          <w:sz w:val="24"/>
        </w:rPr>
        <w:t>лет).</w:t>
      </w:r>
      <w:r w:rsidRPr="00012D1B">
        <w:rPr>
          <w:sz w:val="22"/>
        </w:rPr>
        <w:t xml:space="preserve"> </w:t>
      </w:r>
      <w:r w:rsidRPr="00012D1B">
        <w:rPr>
          <w:spacing w:val="300"/>
          <w:sz w:val="24"/>
        </w:rPr>
        <w:t> </w:t>
      </w:r>
      <w:r w:rsidRPr="00012D1B">
        <w:rPr>
          <w:sz w:val="24"/>
        </w:rPr>
        <w:t>Наглядно -</w:t>
      </w:r>
      <w:r w:rsidRPr="00012D1B">
        <w:rPr>
          <w:spacing w:val="-1"/>
          <w:sz w:val="24"/>
        </w:rPr>
        <w:t xml:space="preserve"> </w:t>
      </w:r>
      <w:r w:rsidRPr="00012D1B">
        <w:rPr>
          <w:sz w:val="24"/>
        </w:rPr>
        <w:t>дидактические</w:t>
      </w:r>
      <w:r w:rsidRPr="00012D1B">
        <w:rPr>
          <w:spacing w:val="-1"/>
          <w:sz w:val="24"/>
        </w:rPr>
        <w:t xml:space="preserve"> </w:t>
      </w:r>
      <w:r w:rsidRPr="00012D1B">
        <w:rPr>
          <w:sz w:val="24"/>
        </w:rPr>
        <w:t>пособия Бордачева</w:t>
      </w:r>
      <w:r w:rsidRPr="00012D1B">
        <w:rPr>
          <w:spacing w:val="1"/>
          <w:sz w:val="24"/>
        </w:rPr>
        <w:t xml:space="preserve"> </w:t>
      </w:r>
      <w:r w:rsidRPr="00012D1B">
        <w:rPr>
          <w:sz w:val="24"/>
        </w:rPr>
        <w:t>И. Ю.</w:t>
      </w:r>
    </w:p>
    <w:p w14:paraId="470838C8"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Безопасность</w:t>
      </w:r>
      <w:r w:rsidRPr="00012D1B">
        <w:rPr>
          <w:spacing w:val="3"/>
          <w:sz w:val="24"/>
        </w:rPr>
        <w:t xml:space="preserve"> </w:t>
      </w:r>
      <w:r w:rsidRPr="00012D1B">
        <w:rPr>
          <w:spacing w:val="1"/>
          <w:sz w:val="24"/>
        </w:rPr>
        <w:t>на</w:t>
      </w:r>
      <w:r w:rsidRPr="00012D1B">
        <w:rPr>
          <w:sz w:val="24"/>
        </w:rPr>
        <w:t xml:space="preserve"> дороге:</w:t>
      </w:r>
      <w:r w:rsidRPr="00012D1B">
        <w:rPr>
          <w:spacing w:val="2"/>
          <w:sz w:val="24"/>
        </w:rPr>
        <w:t xml:space="preserve"> </w:t>
      </w:r>
      <w:r w:rsidRPr="00012D1B">
        <w:rPr>
          <w:sz w:val="24"/>
        </w:rPr>
        <w:t>Плакаты</w:t>
      </w:r>
      <w:r w:rsidRPr="00012D1B">
        <w:rPr>
          <w:spacing w:val="1"/>
          <w:sz w:val="24"/>
        </w:rPr>
        <w:t xml:space="preserve"> </w:t>
      </w:r>
      <w:r w:rsidRPr="00012D1B">
        <w:rPr>
          <w:sz w:val="24"/>
        </w:rPr>
        <w:t>для</w:t>
      </w:r>
      <w:r w:rsidRPr="00012D1B">
        <w:rPr>
          <w:spacing w:val="3"/>
          <w:sz w:val="24"/>
        </w:rPr>
        <w:t xml:space="preserve"> </w:t>
      </w:r>
      <w:r w:rsidRPr="00012D1B">
        <w:rPr>
          <w:sz w:val="24"/>
        </w:rPr>
        <w:t>оформления</w:t>
      </w:r>
      <w:r w:rsidRPr="00012D1B">
        <w:rPr>
          <w:spacing w:val="2"/>
          <w:sz w:val="24"/>
        </w:rPr>
        <w:t xml:space="preserve"> </w:t>
      </w:r>
      <w:r w:rsidRPr="00012D1B">
        <w:rPr>
          <w:sz w:val="24"/>
        </w:rPr>
        <w:t>родительского</w:t>
      </w:r>
      <w:r w:rsidRPr="00012D1B">
        <w:rPr>
          <w:spacing w:val="5"/>
          <w:sz w:val="24"/>
        </w:rPr>
        <w:t xml:space="preserve"> </w:t>
      </w:r>
      <w:r w:rsidRPr="00012D1B">
        <w:rPr>
          <w:sz w:val="24"/>
        </w:rPr>
        <w:t>уголка</w:t>
      </w:r>
      <w:r w:rsidRPr="00012D1B">
        <w:rPr>
          <w:spacing w:val="2"/>
          <w:sz w:val="24"/>
        </w:rPr>
        <w:t xml:space="preserve"> </w:t>
      </w:r>
      <w:r w:rsidRPr="00012D1B">
        <w:rPr>
          <w:sz w:val="24"/>
        </w:rPr>
        <w:t>в</w:t>
      </w:r>
      <w:r w:rsidRPr="00012D1B">
        <w:rPr>
          <w:spacing w:val="2"/>
          <w:sz w:val="24"/>
        </w:rPr>
        <w:t xml:space="preserve"> </w:t>
      </w:r>
      <w:r w:rsidRPr="00012D1B">
        <w:rPr>
          <w:sz w:val="24"/>
        </w:rPr>
        <w:t>ДОУ.</w:t>
      </w:r>
      <w:r w:rsidRPr="00012D1B">
        <w:rPr>
          <w:spacing w:val="5"/>
          <w:sz w:val="24"/>
        </w:rPr>
        <w:t xml:space="preserve"> </w:t>
      </w:r>
      <w:r w:rsidRPr="00012D1B">
        <w:rPr>
          <w:sz w:val="24"/>
        </w:rPr>
        <w:t xml:space="preserve">Бордачева </w:t>
      </w:r>
      <w:r w:rsidRPr="00012D1B">
        <w:rPr>
          <w:spacing w:val="300"/>
          <w:sz w:val="24"/>
        </w:rPr>
        <w:t> </w:t>
      </w:r>
      <w:r w:rsidRPr="00012D1B">
        <w:rPr>
          <w:sz w:val="24"/>
        </w:rPr>
        <w:t>И. Ю. Дорожные</w:t>
      </w:r>
      <w:r w:rsidRPr="00012D1B">
        <w:rPr>
          <w:spacing w:val="-1"/>
          <w:sz w:val="24"/>
        </w:rPr>
        <w:t xml:space="preserve"> </w:t>
      </w:r>
      <w:r w:rsidRPr="00012D1B">
        <w:rPr>
          <w:spacing w:val="1"/>
          <w:sz w:val="24"/>
        </w:rPr>
        <w:t>знаки:</w:t>
      </w:r>
      <w:r w:rsidRPr="00012D1B">
        <w:rPr>
          <w:spacing w:val="-2"/>
          <w:sz w:val="24"/>
        </w:rPr>
        <w:t xml:space="preserve"> </w:t>
      </w:r>
      <w:r w:rsidRPr="00012D1B">
        <w:rPr>
          <w:sz w:val="24"/>
        </w:rPr>
        <w:t>для работы с</w:t>
      </w:r>
      <w:r w:rsidRPr="00012D1B">
        <w:rPr>
          <w:spacing w:val="-1"/>
          <w:sz w:val="24"/>
        </w:rPr>
        <w:t xml:space="preserve"> </w:t>
      </w:r>
      <w:r w:rsidRPr="00012D1B">
        <w:rPr>
          <w:sz w:val="24"/>
        </w:rPr>
        <w:t>детьми</w:t>
      </w:r>
      <w:r w:rsidRPr="00012D1B">
        <w:rPr>
          <w:spacing w:val="1"/>
          <w:sz w:val="24"/>
        </w:rPr>
        <w:t xml:space="preserve"> </w:t>
      </w:r>
      <w:r w:rsidRPr="00012D1B">
        <w:rPr>
          <w:spacing w:val="3"/>
          <w:sz w:val="24"/>
        </w:rPr>
        <w:t>4</w:t>
      </w:r>
      <w:r w:rsidRPr="00012D1B">
        <w:rPr>
          <w:spacing w:val="-1"/>
          <w:sz w:val="24"/>
        </w:rPr>
        <w:t>-</w:t>
      </w:r>
      <w:r w:rsidRPr="00012D1B">
        <w:rPr>
          <w:sz w:val="24"/>
        </w:rPr>
        <w:t>7 лет</w:t>
      </w:r>
    </w:p>
    <w:p w14:paraId="217731B1" w14:textId="77777777" w:rsidR="002C6E8D" w:rsidRPr="00012D1B"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Губанова</w:t>
      </w:r>
      <w:r w:rsidRPr="00012D1B">
        <w:rPr>
          <w:spacing w:val="-1"/>
          <w:sz w:val="24"/>
        </w:rPr>
        <w:t xml:space="preserve"> </w:t>
      </w:r>
      <w:r w:rsidRPr="00012D1B">
        <w:rPr>
          <w:sz w:val="24"/>
        </w:rPr>
        <w:t>Н. Ф.</w:t>
      </w:r>
      <w:r w:rsidRPr="00012D1B">
        <w:rPr>
          <w:spacing w:val="2"/>
          <w:sz w:val="24"/>
        </w:rPr>
        <w:t xml:space="preserve"> </w:t>
      </w:r>
      <w:r w:rsidRPr="00012D1B">
        <w:rPr>
          <w:sz w:val="24"/>
        </w:rPr>
        <w:t>Игровая деятельность</w:t>
      </w:r>
      <w:r w:rsidRPr="00012D1B">
        <w:rPr>
          <w:spacing w:val="1"/>
          <w:sz w:val="24"/>
        </w:rPr>
        <w:t xml:space="preserve"> </w:t>
      </w:r>
      <w:r w:rsidRPr="00012D1B">
        <w:rPr>
          <w:sz w:val="24"/>
        </w:rPr>
        <w:t xml:space="preserve">в </w:t>
      </w:r>
      <w:r w:rsidRPr="00012D1B">
        <w:rPr>
          <w:spacing w:val="-1"/>
          <w:sz w:val="24"/>
        </w:rPr>
        <w:t>детском</w:t>
      </w:r>
      <w:r w:rsidRPr="00012D1B">
        <w:rPr>
          <w:sz w:val="24"/>
        </w:rPr>
        <w:t xml:space="preserve"> </w:t>
      </w:r>
      <w:r w:rsidRPr="00012D1B">
        <w:rPr>
          <w:spacing w:val="1"/>
          <w:sz w:val="24"/>
        </w:rPr>
        <w:t>саду</w:t>
      </w:r>
      <w:r w:rsidRPr="00012D1B">
        <w:rPr>
          <w:spacing w:val="-6"/>
          <w:sz w:val="24"/>
        </w:rPr>
        <w:t xml:space="preserve"> </w:t>
      </w:r>
      <w:r w:rsidRPr="00012D1B">
        <w:rPr>
          <w:spacing w:val="1"/>
          <w:sz w:val="24"/>
        </w:rPr>
        <w:t>(2–7</w:t>
      </w:r>
      <w:r w:rsidRPr="00012D1B">
        <w:rPr>
          <w:spacing w:val="-1"/>
          <w:sz w:val="24"/>
        </w:rPr>
        <w:t xml:space="preserve"> </w:t>
      </w:r>
      <w:r w:rsidRPr="00012D1B">
        <w:rPr>
          <w:sz w:val="24"/>
        </w:rPr>
        <w:t>лет).</w:t>
      </w:r>
    </w:p>
    <w:p w14:paraId="74BA0F64"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pacing w:val="-2"/>
          <w:sz w:val="24"/>
        </w:rPr>
        <w:t>Абрамова</w:t>
      </w:r>
      <w:r w:rsidRPr="00012D1B">
        <w:rPr>
          <w:spacing w:val="104"/>
          <w:sz w:val="24"/>
        </w:rPr>
        <w:t xml:space="preserve"> </w:t>
      </w:r>
      <w:r w:rsidRPr="00012D1B">
        <w:rPr>
          <w:sz w:val="24"/>
        </w:rPr>
        <w:t>Л.В.,</w:t>
      </w:r>
      <w:r w:rsidRPr="00012D1B">
        <w:rPr>
          <w:spacing w:val="103"/>
          <w:sz w:val="24"/>
        </w:rPr>
        <w:t xml:space="preserve"> </w:t>
      </w:r>
      <w:r w:rsidRPr="00012D1B">
        <w:rPr>
          <w:sz w:val="24"/>
        </w:rPr>
        <w:t>Слепцова</w:t>
      </w:r>
      <w:r w:rsidRPr="00012D1B">
        <w:rPr>
          <w:spacing w:val="102"/>
          <w:sz w:val="24"/>
        </w:rPr>
        <w:t xml:space="preserve"> </w:t>
      </w:r>
      <w:r w:rsidRPr="00012D1B">
        <w:rPr>
          <w:sz w:val="24"/>
        </w:rPr>
        <w:t>И.Ф.</w:t>
      </w:r>
      <w:r w:rsidRPr="00012D1B">
        <w:rPr>
          <w:spacing w:val="102"/>
          <w:sz w:val="24"/>
        </w:rPr>
        <w:t xml:space="preserve"> </w:t>
      </w:r>
      <w:r w:rsidRPr="00012D1B">
        <w:rPr>
          <w:spacing w:val="1"/>
          <w:sz w:val="24"/>
        </w:rPr>
        <w:t>Социально</w:t>
      </w:r>
      <w:r w:rsidRPr="00012D1B">
        <w:rPr>
          <w:spacing w:val="-1"/>
          <w:sz w:val="24"/>
        </w:rPr>
        <w:t>-</w:t>
      </w:r>
      <w:r w:rsidRPr="00012D1B">
        <w:rPr>
          <w:spacing w:val="-2"/>
          <w:sz w:val="24"/>
        </w:rPr>
        <w:t>коммуникативное</w:t>
      </w:r>
      <w:r w:rsidRPr="00012D1B">
        <w:rPr>
          <w:spacing w:val="104"/>
          <w:sz w:val="24"/>
        </w:rPr>
        <w:t xml:space="preserve"> </w:t>
      </w:r>
      <w:r w:rsidRPr="00012D1B">
        <w:rPr>
          <w:spacing w:val="1"/>
          <w:sz w:val="24"/>
        </w:rPr>
        <w:t>развитие</w:t>
      </w:r>
      <w:r w:rsidRPr="00012D1B">
        <w:rPr>
          <w:spacing w:val="101"/>
          <w:sz w:val="24"/>
        </w:rPr>
        <w:t xml:space="preserve"> </w:t>
      </w:r>
      <w:r w:rsidRPr="00012D1B">
        <w:rPr>
          <w:spacing w:val="-2"/>
          <w:sz w:val="24"/>
        </w:rPr>
        <w:t xml:space="preserve">дошкольников. </w:t>
      </w:r>
      <w:r w:rsidRPr="00012D1B">
        <w:rPr>
          <w:spacing w:val="-1"/>
          <w:sz w:val="24"/>
        </w:rPr>
        <w:t>Вторая</w:t>
      </w:r>
      <w:r w:rsidRPr="00012D1B">
        <w:rPr>
          <w:spacing w:val="1"/>
          <w:sz w:val="24"/>
        </w:rPr>
        <w:t xml:space="preserve"> </w:t>
      </w:r>
      <w:r w:rsidRPr="00012D1B">
        <w:rPr>
          <w:spacing w:val="-1"/>
          <w:sz w:val="24"/>
        </w:rPr>
        <w:t>группа</w:t>
      </w:r>
      <w:r w:rsidRPr="00012D1B">
        <w:rPr>
          <w:sz w:val="24"/>
        </w:rPr>
        <w:t xml:space="preserve"> </w:t>
      </w:r>
      <w:r w:rsidRPr="00012D1B">
        <w:rPr>
          <w:spacing w:val="-1"/>
          <w:sz w:val="24"/>
        </w:rPr>
        <w:t>раннего</w:t>
      </w:r>
      <w:r w:rsidRPr="00012D1B">
        <w:rPr>
          <w:spacing w:val="1"/>
          <w:sz w:val="24"/>
        </w:rPr>
        <w:t xml:space="preserve"> </w:t>
      </w:r>
      <w:r w:rsidRPr="00012D1B">
        <w:rPr>
          <w:sz w:val="24"/>
        </w:rPr>
        <w:t>возраста</w:t>
      </w:r>
      <w:r w:rsidRPr="00012D1B">
        <w:rPr>
          <w:spacing w:val="-1"/>
          <w:sz w:val="24"/>
        </w:rPr>
        <w:t xml:space="preserve"> (2</w:t>
      </w:r>
      <w:r w:rsidRPr="00012D1B">
        <w:rPr>
          <w:spacing w:val="3"/>
          <w:sz w:val="24"/>
        </w:rPr>
        <w:t xml:space="preserve"> </w:t>
      </w:r>
      <w:r w:rsidRPr="00012D1B">
        <w:rPr>
          <w:sz w:val="24"/>
        </w:rPr>
        <w:t xml:space="preserve">– 3 </w:t>
      </w:r>
      <w:r w:rsidRPr="00012D1B">
        <w:rPr>
          <w:spacing w:val="-3"/>
          <w:sz w:val="24"/>
        </w:rPr>
        <w:t>года)</w:t>
      </w:r>
    </w:p>
    <w:p w14:paraId="20ED6318"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pacing w:val="-2"/>
          <w:sz w:val="24"/>
        </w:rPr>
        <w:t>Абрамова</w:t>
      </w:r>
      <w:r w:rsidRPr="00012D1B">
        <w:rPr>
          <w:spacing w:val="104"/>
          <w:sz w:val="24"/>
        </w:rPr>
        <w:t xml:space="preserve"> </w:t>
      </w:r>
      <w:r w:rsidRPr="00012D1B">
        <w:rPr>
          <w:sz w:val="24"/>
        </w:rPr>
        <w:t>Л.В.,</w:t>
      </w:r>
      <w:r w:rsidRPr="00012D1B">
        <w:rPr>
          <w:spacing w:val="103"/>
          <w:sz w:val="24"/>
        </w:rPr>
        <w:t xml:space="preserve"> </w:t>
      </w:r>
      <w:r w:rsidRPr="00012D1B">
        <w:rPr>
          <w:sz w:val="24"/>
        </w:rPr>
        <w:t>Слепцова</w:t>
      </w:r>
      <w:r w:rsidRPr="00012D1B">
        <w:rPr>
          <w:spacing w:val="102"/>
          <w:sz w:val="24"/>
        </w:rPr>
        <w:t xml:space="preserve"> </w:t>
      </w:r>
      <w:r w:rsidRPr="00012D1B">
        <w:rPr>
          <w:sz w:val="24"/>
        </w:rPr>
        <w:t>И.Ф.</w:t>
      </w:r>
      <w:r w:rsidRPr="00012D1B">
        <w:rPr>
          <w:spacing w:val="102"/>
          <w:sz w:val="24"/>
        </w:rPr>
        <w:t xml:space="preserve"> </w:t>
      </w:r>
      <w:r w:rsidRPr="00012D1B">
        <w:rPr>
          <w:spacing w:val="1"/>
          <w:sz w:val="24"/>
        </w:rPr>
        <w:t>Социально</w:t>
      </w:r>
      <w:r w:rsidRPr="00012D1B">
        <w:rPr>
          <w:spacing w:val="-1"/>
          <w:sz w:val="24"/>
        </w:rPr>
        <w:t>-</w:t>
      </w:r>
      <w:r w:rsidRPr="00012D1B">
        <w:rPr>
          <w:spacing w:val="-2"/>
          <w:sz w:val="24"/>
        </w:rPr>
        <w:t>коммуникативное</w:t>
      </w:r>
      <w:r w:rsidRPr="00012D1B">
        <w:rPr>
          <w:spacing w:val="104"/>
          <w:sz w:val="24"/>
        </w:rPr>
        <w:t xml:space="preserve"> </w:t>
      </w:r>
      <w:r w:rsidRPr="00012D1B">
        <w:rPr>
          <w:spacing w:val="1"/>
          <w:sz w:val="24"/>
        </w:rPr>
        <w:t>развитие</w:t>
      </w:r>
      <w:r w:rsidRPr="00012D1B">
        <w:rPr>
          <w:spacing w:val="101"/>
          <w:sz w:val="24"/>
        </w:rPr>
        <w:t xml:space="preserve"> </w:t>
      </w:r>
      <w:r w:rsidRPr="00012D1B">
        <w:rPr>
          <w:spacing w:val="-2"/>
          <w:sz w:val="24"/>
        </w:rPr>
        <w:t xml:space="preserve">дошкольников. </w:t>
      </w:r>
      <w:r w:rsidRPr="00012D1B">
        <w:rPr>
          <w:spacing w:val="-1"/>
          <w:sz w:val="24"/>
        </w:rPr>
        <w:t>Вторая</w:t>
      </w:r>
      <w:r w:rsidRPr="00012D1B">
        <w:rPr>
          <w:spacing w:val="61"/>
          <w:sz w:val="24"/>
        </w:rPr>
        <w:t xml:space="preserve"> </w:t>
      </w:r>
      <w:r w:rsidRPr="00012D1B">
        <w:rPr>
          <w:sz w:val="24"/>
        </w:rPr>
        <w:t xml:space="preserve">младшая группа. </w:t>
      </w:r>
      <w:r w:rsidRPr="00012D1B">
        <w:rPr>
          <w:spacing w:val="-1"/>
          <w:sz w:val="24"/>
        </w:rPr>
        <w:t>(3</w:t>
      </w:r>
      <w:r w:rsidRPr="00012D1B">
        <w:rPr>
          <w:spacing w:val="2"/>
          <w:sz w:val="24"/>
        </w:rPr>
        <w:t xml:space="preserve"> </w:t>
      </w:r>
      <w:r w:rsidRPr="00012D1B">
        <w:rPr>
          <w:sz w:val="24"/>
        </w:rPr>
        <w:t xml:space="preserve">– 4 </w:t>
      </w:r>
      <w:r w:rsidRPr="00012D1B">
        <w:rPr>
          <w:spacing w:val="-3"/>
          <w:sz w:val="24"/>
        </w:rPr>
        <w:t>года)</w:t>
      </w:r>
    </w:p>
    <w:p w14:paraId="4DFF5B9F"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pacing w:val="-2"/>
          <w:sz w:val="24"/>
        </w:rPr>
        <w:t>Абрамова</w:t>
      </w:r>
      <w:r w:rsidRPr="00012D1B">
        <w:rPr>
          <w:spacing w:val="104"/>
          <w:sz w:val="24"/>
        </w:rPr>
        <w:t xml:space="preserve"> </w:t>
      </w:r>
      <w:r w:rsidRPr="00012D1B">
        <w:rPr>
          <w:sz w:val="24"/>
        </w:rPr>
        <w:t>Л.В.,</w:t>
      </w:r>
      <w:r w:rsidRPr="00012D1B">
        <w:rPr>
          <w:spacing w:val="103"/>
          <w:sz w:val="24"/>
        </w:rPr>
        <w:t xml:space="preserve"> </w:t>
      </w:r>
      <w:r w:rsidRPr="00012D1B">
        <w:rPr>
          <w:sz w:val="24"/>
        </w:rPr>
        <w:t>Слепцова</w:t>
      </w:r>
      <w:r w:rsidRPr="00012D1B">
        <w:rPr>
          <w:spacing w:val="102"/>
          <w:sz w:val="24"/>
        </w:rPr>
        <w:t xml:space="preserve"> </w:t>
      </w:r>
      <w:r w:rsidRPr="00012D1B">
        <w:rPr>
          <w:sz w:val="24"/>
        </w:rPr>
        <w:t>И.Ф.</w:t>
      </w:r>
      <w:r w:rsidRPr="00012D1B">
        <w:rPr>
          <w:spacing w:val="102"/>
          <w:sz w:val="24"/>
        </w:rPr>
        <w:t xml:space="preserve"> </w:t>
      </w:r>
      <w:r w:rsidRPr="00012D1B">
        <w:rPr>
          <w:spacing w:val="1"/>
          <w:sz w:val="24"/>
        </w:rPr>
        <w:t>Социально</w:t>
      </w:r>
      <w:r w:rsidRPr="00012D1B">
        <w:rPr>
          <w:spacing w:val="-1"/>
          <w:sz w:val="24"/>
        </w:rPr>
        <w:t>-</w:t>
      </w:r>
      <w:r w:rsidRPr="00012D1B">
        <w:rPr>
          <w:spacing w:val="-2"/>
          <w:sz w:val="24"/>
        </w:rPr>
        <w:t>коммуникативное</w:t>
      </w:r>
      <w:r w:rsidRPr="00012D1B">
        <w:rPr>
          <w:spacing w:val="104"/>
          <w:sz w:val="24"/>
        </w:rPr>
        <w:t xml:space="preserve"> </w:t>
      </w:r>
      <w:r w:rsidRPr="00012D1B">
        <w:rPr>
          <w:spacing w:val="1"/>
          <w:sz w:val="24"/>
        </w:rPr>
        <w:t>развитие</w:t>
      </w:r>
      <w:r w:rsidRPr="00012D1B">
        <w:rPr>
          <w:spacing w:val="101"/>
          <w:sz w:val="24"/>
        </w:rPr>
        <w:t xml:space="preserve"> </w:t>
      </w:r>
      <w:r w:rsidRPr="00012D1B">
        <w:rPr>
          <w:spacing w:val="-2"/>
          <w:sz w:val="24"/>
        </w:rPr>
        <w:t xml:space="preserve">дошкольников. </w:t>
      </w:r>
      <w:r w:rsidRPr="00012D1B">
        <w:rPr>
          <w:sz w:val="24"/>
        </w:rPr>
        <w:t xml:space="preserve">Средняя </w:t>
      </w:r>
      <w:r w:rsidRPr="00012D1B">
        <w:rPr>
          <w:spacing w:val="-1"/>
          <w:sz w:val="24"/>
        </w:rPr>
        <w:t>группа.</w:t>
      </w:r>
      <w:r w:rsidRPr="00012D1B">
        <w:rPr>
          <w:spacing w:val="1"/>
          <w:sz w:val="24"/>
        </w:rPr>
        <w:t xml:space="preserve"> </w:t>
      </w:r>
      <w:r w:rsidRPr="00012D1B">
        <w:rPr>
          <w:spacing w:val="-1"/>
          <w:sz w:val="24"/>
        </w:rPr>
        <w:t>(4</w:t>
      </w:r>
      <w:r w:rsidRPr="00012D1B">
        <w:rPr>
          <w:spacing w:val="2"/>
          <w:sz w:val="24"/>
        </w:rPr>
        <w:t xml:space="preserve"> </w:t>
      </w:r>
      <w:r w:rsidRPr="00012D1B">
        <w:rPr>
          <w:sz w:val="24"/>
        </w:rPr>
        <w:t>–</w:t>
      </w:r>
      <w:r w:rsidRPr="00012D1B">
        <w:rPr>
          <w:spacing w:val="1"/>
          <w:sz w:val="24"/>
        </w:rPr>
        <w:t xml:space="preserve"> </w:t>
      </w:r>
      <w:r w:rsidRPr="00012D1B">
        <w:rPr>
          <w:sz w:val="24"/>
        </w:rPr>
        <w:t>5</w:t>
      </w:r>
      <w:r w:rsidRPr="00012D1B">
        <w:rPr>
          <w:spacing w:val="2"/>
          <w:sz w:val="24"/>
        </w:rPr>
        <w:t xml:space="preserve"> </w:t>
      </w:r>
      <w:r w:rsidRPr="00012D1B">
        <w:rPr>
          <w:sz w:val="24"/>
        </w:rPr>
        <w:t>лет)</w:t>
      </w:r>
    </w:p>
    <w:p w14:paraId="586ABCAD"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pacing w:val="-2"/>
          <w:sz w:val="24"/>
        </w:rPr>
        <w:t>Абрамова</w:t>
      </w:r>
      <w:r w:rsidRPr="00012D1B">
        <w:rPr>
          <w:spacing w:val="104"/>
          <w:sz w:val="24"/>
        </w:rPr>
        <w:t xml:space="preserve"> </w:t>
      </w:r>
      <w:r w:rsidRPr="00012D1B">
        <w:rPr>
          <w:sz w:val="24"/>
        </w:rPr>
        <w:t>Л.В.,</w:t>
      </w:r>
      <w:r w:rsidRPr="00012D1B">
        <w:rPr>
          <w:spacing w:val="103"/>
          <w:sz w:val="24"/>
        </w:rPr>
        <w:t xml:space="preserve"> </w:t>
      </w:r>
      <w:r w:rsidRPr="00012D1B">
        <w:rPr>
          <w:sz w:val="24"/>
        </w:rPr>
        <w:t>Слепцова</w:t>
      </w:r>
      <w:r w:rsidRPr="00012D1B">
        <w:rPr>
          <w:spacing w:val="102"/>
          <w:sz w:val="24"/>
        </w:rPr>
        <w:t xml:space="preserve"> </w:t>
      </w:r>
      <w:r w:rsidRPr="00012D1B">
        <w:rPr>
          <w:sz w:val="24"/>
        </w:rPr>
        <w:t>И.Ф.</w:t>
      </w:r>
      <w:r w:rsidRPr="00012D1B">
        <w:rPr>
          <w:spacing w:val="102"/>
          <w:sz w:val="24"/>
        </w:rPr>
        <w:t xml:space="preserve"> </w:t>
      </w:r>
      <w:r w:rsidRPr="00012D1B">
        <w:rPr>
          <w:spacing w:val="1"/>
          <w:sz w:val="24"/>
        </w:rPr>
        <w:t>Социально</w:t>
      </w:r>
      <w:r w:rsidRPr="00012D1B">
        <w:rPr>
          <w:spacing w:val="-1"/>
          <w:sz w:val="24"/>
        </w:rPr>
        <w:t>-</w:t>
      </w:r>
      <w:r w:rsidRPr="00012D1B">
        <w:rPr>
          <w:spacing w:val="-2"/>
          <w:sz w:val="24"/>
        </w:rPr>
        <w:t>коммуникативное</w:t>
      </w:r>
      <w:r w:rsidRPr="00012D1B">
        <w:rPr>
          <w:spacing w:val="104"/>
          <w:sz w:val="24"/>
        </w:rPr>
        <w:t xml:space="preserve"> </w:t>
      </w:r>
      <w:r w:rsidRPr="00012D1B">
        <w:rPr>
          <w:spacing w:val="1"/>
          <w:sz w:val="24"/>
        </w:rPr>
        <w:t>развитие</w:t>
      </w:r>
      <w:r w:rsidRPr="00012D1B">
        <w:rPr>
          <w:spacing w:val="101"/>
          <w:sz w:val="24"/>
        </w:rPr>
        <w:t xml:space="preserve"> </w:t>
      </w:r>
      <w:r w:rsidRPr="00012D1B">
        <w:rPr>
          <w:spacing w:val="-2"/>
          <w:sz w:val="24"/>
        </w:rPr>
        <w:t xml:space="preserve">дошкольников. </w:t>
      </w:r>
      <w:r w:rsidRPr="00012D1B">
        <w:rPr>
          <w:sz w:val="24"/>
        </w:rPr>
        <w:t xml:space="preserve">Старшая </w:t>
      </w:r>
      <w:r w:rsidRPr="00012D1B">
        <w:rPr>
          <w:spacing w:val="-1"/>
          <w:sz w:val="24"/>
        </w:rPr>
        <w:t>группа.</w:t>
      </w:r>
      <w:r w:rsidRPr="00012D1B">
        <w:rPr>
          <w:spacing w:val="3"/>
          <w:sz w:val="24"/>
        </w:rPr>
        <w:t xml:space="preserve"> </w:t>
      </w:r>
      <w:r w:rsidRPr="00012D1B">
        <w:rPr>
          <w:sz w:val="24"/>
        </w:rPr>
        <w:t>(5</w:t>
      </w:r>
      <w:r w:rsidRPr="00012D1B">
        <w:rPr>
          <w:spacing w:val="1"/>
          <w:sz w:val="24"/>
        </w:rPr>
        <w:t xml:space="preserve"> </w:t>
      </w:r>
      <w:r w:rsidRPr="00012D1B">
        <w:rPr>
          <w:sz w:val="24"/>
        </w:rPr>
        <w:t>– 6</w:t>
      </w:r>
      <w:r w:rsidRPr="00012D1B">
        <w:rPr>
          <w:spacing w:val="2"/>
          <w:sz w:val="24"/>
        </w:rPr>
        <w:t xml:space="preserve"> </w:t>
      </w:r>
      <w:r w:rsidRPr="00012D1B">
        <w:rPr>
          <w:sz w:val="24"/>
        </w:rPr>
        <w:t>лет)</w:t>
      </w:r>
    </w:p>
    <w:p w14:paraId="11D5117E" w14:textId="77777777" w:rsidR="002C6E8D" w:rsidRPr="00012D1B"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012D1B">
        <w:rPr>
          <w:rFonts w:ascii="Wingdings" w:eastAsia="Wingdings" w:hAnsi="Wingdings" w:cs="Wingdings"/>
          <w:sz w:val="24"/>
        </w:rPr>
        <w:t></w:t>
      </w:r>
      <w:r w:rsidRPr="00012D1B">
        <w:rPr>
          <w:spacing w:val="111"/>
          <w:sz w:val="24"/>
        </w:rPr>
        <w:t xml:space="preserve"> </w:t>
      </w:r>
      <w:r w:rsidRPr="00012D1B">
        <w:rPr>
          <w:spacing w:val="-2"/>
          <w:sz w:val="24"/>
        </w:rPr>
        <w:t>Абрамова</w:t>
      </w:r>
      <w:r w:rsidRPr="00012D1B">
        <w:rPr>
          <w:spacing w:val="104"/>
          <w:sz w:val="24"/>
        </w:rPr>
        <w:t xml:space="preserve"> </w:t>
      </w:r>
      <w:r w:rsidRPr="00012D1B">
        <w:rPr>
          <w:sz w:val="24"/>
        </w:rPr>
        <w:t>Л.В.,</w:t>
      </w:r>
      <w:r w:rsidRPr="00012D1B">
        <w:rPr>
          <w:spacing w:val="103"/>
          <w:sz w:val="24"/>
        </w:rPr>
        <w:t xml:space="preserve"> </w:t>
      </w:r>
      <w:r w:rsidRPr="00012D1B">
        <w:rPr>
          <w:sz w:val="24"/>
        </w:rPr>
        <w:t>Слепцова</w:t>
      </w:r>
      <w:r w:rsidRPr="00012D1B">
        <w:rPr>
          <w:spacing w:val="102"/>
          <w:sz w:val="24"/>
        </w:rPr>
        <w:t xml:space="preserve"> </w:t>
      </w:r>
      <w:r w:rsidRPr="00012D1B">
        <w:rPr>
          <w:sz w:val="24"/>
        </w:rPr>
        <w:t>И.Ф.</w:t>
      </w:r>
      <w:r w:rsidRPr="00012D1B">
        <w:rPr>
          <w:spacing w:val="102"/>
          <w:sz w:val="24"/>
        </w:rPr>
        <w:t xml:space="preserve"> </w:t>
      </w:r>
      <w:r w:rsidRPr="00012D1B">
        <w:rPr>
          <w:spacing w:val="1"/>
          <w:sz w:val="24"/>
        </w:rPr>
        <w:t>Социально</w:t>
      </w:r>
      <w:r w:rsidRPr="00012D1B">
        <w:rPr>
          <w:spacing w:val="-1"/>
          <w:sz w:val="24"/>
        </w:rPr>
        <w:t>-</w:t>
      </w:r>
      <w:r w:rsidRPr="00012D1B">
        <w:rPr>
          <w:spacing w:val="-2"/>
          <w:sz w:val="24"/>
        </w:rPr>
        <w:t>коммуникативное</w:t>
      </w:r>
      <w:r w:rsidRPr="00012D1B">
        <w:rPr>
          <w:spacing w:val="104"/>
          <w:sz w:val="24"/>
        </w:rPr>
        <w:t xml:space="preserve"> </w:t>
      </w:r>
      <w:r w:rsidRPr="00012D1B">
        <w:rPr>
          <w:spacing w:val="1"/>
          <w:sz w:val="24"/>
        </w:rPr>
        <w:t>развитие</w:t>
      </w:r>
      <w:r w:rsidRPr="00012D1B">
        <w:rPr>
          <w:spacing w:val="101"/>
          <w:sz w:val="24"/>
        </w:rPr>
        <w:t xml:space="preserve"> </w:t>
      </w:r>
      <w:r w:rsidRPr="00012D1B">
        <w:rPr>
          <w:spacing w:val="-2"/>
          <w:sz w:val="24"/>
        </w:rPr>
        <w:t xml:space="preserve">дошкольников. </w:t>
      </w:r>
      <w:r w:rsidRPr="00012D1B">
        <w:rPr>
          <w:spacing w:val="-1"/>
          <w:sz w:val="24"/>
        </w:rPr>
        <w:t>Подготовительная</w:t>
      </w:r>
      <w:r w:rsidRPr="00012D1B">
        <w:rPr>
          <w:spacing w:val="1"/>
          <w:sz w:val="24"/>
        </w:rPr>
        <w:t xml:space="preserve"> </w:t>
      </w:r>
      <w:r w:rsidRPr="00012D1B">
        <w:rPr>
          <w:sz w:val="24"/>
        </w:rPr>
        <w:t>к</w:t>
      </w:r>
      <w:r w:rsidRPr="00012D1B">
        <w:rPr>
          <w:spacing w:val="1"/>
          <w:sz w:val="24"/>
        </w:rPr>
        <w:t xml:space="preserve"> </w:t>
      </w:r>
      <w:r w:rsidRPr="00012D1B">
        <w:rPr>
          <w:spacing w:val="-5"/>
          <w:sz w:val="24"/>
        </w:rPr>
        <w:t>школе</w:t>
      </w:r>
      <w:r w:rsidRPr="00012D1B">
        <w:rPr>
          <w:spacing w:val="4"/>
          <w:sz w:val="24"/>
        </w:rPr>
        <w:t xml:space="preserve"> </w:t>
      </w:r>
      <w:r w:rsidRPr="00012D1B">
        <w:rPr>
          <w:spacing w:val="-1"/>
          <w:sz w:val="24"/>
        </w:rPr>
        <w:t>группа.</w:t>
      </w:r>
      <w:r w:rsidRPr="00012D1B">
        <w:rPr>
          <w:spacing w:val="1"/>
          <w:sz w:val="24"/>
        </w:rPr>
        <w:t xml:space="preserve"> </w:t>
      </w:r>
      <w:r w:rsidRPr="00012D1B">
        <w:rPr>
          <w:spacing w:val="-1"/>
          <w:sz w:val="24"/>
        </w:rPr>
        <w:t>(6</w:t>
      </w:r>
      <w:r w:rsidRPr="00012D1B">
        <w:rPr>
          <w:spacing w:val="3"/>
          <w:sz w:val="24"/>
        </w:rPr>
        <w:t xml:space="preserve"> </w:t>
      </w:r>
      <w:r w:rsidRPr="00012D1B">
        <w:rPr>
          <w:sz w:val="24"/>
        </w:rPr>
        <w:t xml:space="preserve">– 7 </w:t>
      </w:r>
      <w:r w:rsidRPr="00012D1B">
        <w:rPr>
          <w:spacing w:val="1"/>
          <w:sz w:val="24"/>
        </w:rPr>
        <w:t>лет)</w:t>
      </w:r>
    </w:p>
    <w:p w14:paraId="360CBDAE" w14:textId="77777777" w:rsidR="00F67439" w:rsidRDefault="00F6743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F67439" w:rsidSect="00BA13E7">
          <w:pgSz w:w="11906" w:h="16838"/>
          <w:pgMar w:top="709" w:right="851" w:bottom="1134" w:left="851" w:header="709" w:footer="709" w:gutter="0"/>
          <w:cols w:space="708"/>
          <w:docGrid w:linePitch="360"/>
        </w:sectPr>
      </w:pPr>
    </w:p>
    <w:p w14:paraId="21D58AD0" w14:textId="77777777"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области</w:t>
      </w:r>
      <w:r>
        <w:rPr>
          <w:b/>
          <w:color w:val="000000"/>
          <w:spacing w:val="3"/>
          <w:sz w:val="24"/>
        </w:rPr>
        <w:t xml:space="preserve"> </w:t>
      </w:r>
      <w:r>
        <w:rPr>
          <w:b/>
          <w:color w:val="000000"/>
          <w:sz w:val="24"/>
          <w:u w:val="single"/>
        </w:rPr>
        <w:t>«Познавательное</w:t>
      </w:r>
      <w:r>
        <w:rPr>
          <w:b/>
          <w:color w:val="000000"/>
          <w:spacing w:val="-3"/>
          <w:sz w:val="24"/>
          <w:u w:val="single"/>
        </w:rPr>
        <w:t xml:space="preserve"> </w:t>
      </w:r>
      <w:r>
        <w:rPr>
          <w:b/>
          <w:color w:val="000000"/>
          <w:sz w:val="24"/>
          <w:u w:val="single"/>
        </w:rPr>
        <w:t>развитие»</w:t>
      </w:r>
      <w:r>
        <w:rPr>
          <w:u w:val="single"/>
        </w:rPr>
        <w:t>.</w:t>
      </w:r>
    </w:p>
    <w:p w14:paraId="183B15CC" w14:textId="77777777"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предполагает:</w:t>
      </w:r>
    </w:p>
    <w:p w14:paraId="2DBFEA7C"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любознательности,</w:t>
      </w:r>
      <w:r>
        <w:rPr>
          <w:color w:val="000000"/>
          <w:spacing w:val="3"/>
          <w:sz w:val="24"/>
        </w:rPr>
        <w:t xml:space="preserve"> </w:t>
      </w:r>
      <w:r>
        <w:rPr>
          <w:color w:val="000000"/>
          <w:sz w:val="24"/>
        </w:rPr>
        <w:t>интереса</w:t>
      </w:r>
      <w:r>
        <w:rPr>
          <w:color w:val="000000"/>
          <w:spacing w:val="-1"/>
          <w:sz w:val="24"/>
        </w:rPr>
        <w:t xml:space="preserve"> </w:t>
      </w:r>
      <w:r>
        <w:rPr>
          <w:color w:val="000000"/>
          <w:sz w:val="24"/>
        </w:rPr>
        <w:t>и</w:t>
      </w:r>
      <w:r>
        <w:rPr>
          <w:color w:val="000000"/>
          <w:spacing w:val="1"/>
          <w:sz w:val="24"/>
        </w:rPr>
        <w:t xml:space="preserve"> </w:t>
      </w:r>
      <w:r>
        <w:rPr>
          <w:color w:val="000000"/>
          <w:sz w:val="24"/>
        </w:rPr>
        <w:t>мотивации</w:t>
      </w:r>
      <w:r>
        <w:rPr>
          <w:color w:val="000000"/>
          <w:spacing w:val="1"/>
          <w:sz w:val="24"/>
        </w:rPr>
        <w:t xml:space="preserve"> </w:t>
      </w:r>
      <w:r>
        <w:rPr>
          <w:color w:val="000000"/>
          <w:sz w:val="24"/>
        </w:rPr>
        <w:t>к</w:t>
      </w:r>
      <w:r>
        <w:rPr>
          <w:color w:val="000000"/>
          <w:spacing w:val="-2"/>
          <w:sz w:val="24"/>
        </w:rPr>
        <w:t xml:space="preserve"> </w:t>
      </w:r>
      <w:r>
        <w:rPr>
          <w:color w:val="000000"/>
          <w:sz w:val="24"/>
        </w:rPr>
        <w:t>познавательной</w:t>
      </w:r>
      <w:r>
        <w:rPr>
          <w:color w:val="000000"/>
          <w:spacing w:val="1"/>
          <w:sz w:val="24"/>
        </w:rPr>
        <w:t xml:space="preserve"> </w:t>
      </w:r>
      <w:r>
        <w:rPr>
          <w:color w:val="000000"/>
          <w:sz w:val="24"/>
        </w:rPr>
        <w:t>деятельности;</w:t>
      </w:r>
    </w:p>
    <w:p w14:paraId="36935371"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25"/>
          <w:sz w:val="24"/>
        </w:rPr>
        <w:t xml:space="preserve"> </w:t>
      </w:r>
      <w:r>
        <w:rPr>
          <w:color w:val="000000"/>
          <w:sz w:val="24"/>
        </w:rPr>
        <w:t>освоение</w:t>
      </w:r>
      <w:r>
        <w:rPr>
          <w:color w:val="000000"/>
          <w:spacing w:val="123"/>
          <w:sz w:val="24"/>
        </w:rPr>
        <w:t xml:space="preserve"> </w:t>
      </w:r>
      <w:r>
        <w:rPr>
          <w:color w:val="000000"/>
          <w:sz w:val="24"/>
        </w:rPr>
        <w:t>сенсорных</w:t>
      </w:r>
      <w:r>
        <w:rPr>
          <w:color w:val="000000"/>
          <w:spacing w:val="127"/>
          <w:sz w:val="24"/>
        </w:rPr>
        <w:t xml:space="preserve"> </w:t>
      </w:r>
      <w:r>
        <w:rPr>
          <w:color w:val="000000"/>
          <w:sz w:val="24"/>
        </w:rPr>
        <w:t>эталонов</w:t>
      </w:r>
      <w:r>
        <w:rPr>
          <w:color w:val="000000"/>
          <w:spacing w:val="124"/>
          <w:sz w:val="24"/>
        </w:rPr>
        <w:t xml:space="preserve"> </w:t>
      </w:r>
      <w:r>
        <w:rPr>
          <w:color w:val="000000"/>
          <w:sz w:val="24"/>
        </w:rPr>
        <w:t>и</w:t>
      </w:r>
      <w:r>
        <w:rPr>
          <w:color w:val="000000"/>
          <w:spacing w:val="123"/>
          <w:sz w:val="24"/>
        </w:rPr>
        <w:t xml:space="preserve"> </w:t>
      </w:r>
      <w:r>
        <w:rPr>
          <w:color w:val="000000"/>
          <w:sz w:val="24"/>
        </w:rPr>
        <w:t>перцептивных</w:t>
      </w:r>
      <w:r>
        <w:rPr>
          <w:color w:val="000000"/>
          <w:spacing w:val="127"/>
          <w:sz w:val="24"/>
        </w:rPr>
        <w:t xml:space="preserve"> </w:t>
      </w:r>
      <w:r>
        <w:rPr>
          <w:color w:val="000000"/>
          <w:sz w:val="24"/>
        </w:rPr>
        <w:t>(обследовательских)</w:t>
      </w:r>
      <w:r>
        <w:rPr>
          <w:color w:val="000000"/>
          <w:spacing w:val="124"/>
          <w:sz w:val="24"/>
        </w:rPr>
        <w:t xml:space="preserve"> </w:t>
      </w:r>
      <w:r>
        <w:rPr>
          <w:color w:val="000000"/>
          <w:sz w:val="24"/>
        </w:rPr>
        <w:t>действий,</w:t>
      </w:r>
      <w:r>
        <w:rPr>
          <w:color w:val="000000"/>
          <w:spacing w:val="124"/>
          <w:sz w:val="24"/>
        </w:rPr>
        <w:t xml:space="preserve"> </w:t>
      </w:r>
      <w:r>
        <w:rPr>
          <w:color w:val="000000"/>
          <w:sz w:val="24"/>
        </w:rPr>
        <w:t>развитие поисковых</w:t>
      </w:r>
      <w:r>
        <w:rPr>
          <w:color w:val="000000"/>
          <w:spacing w:val="43"/>
          <w:sz w:val="24"/>
        </w:rPr>
        <w:t xml:space="preserve"> </w:t>
      </w:r>
      <w:r>
        <w:rPr>
          <w:color w:val="000000"/>
          <w:sz w:val="24"/>
        </w:rPr>
        <w:t>исследовательских</w:t>
      </w:r>
      <w:r>
        <w:rPr>
          <w:color w:val="000000"/>
          <w:spacing w:val="45"/>
          <w:sz w:val="24"/>
        </w:rPr>
        <w:t xml:space="preserve"> </w:t>
      </w:r>
      <w:r>
        <w:rPr>
          <w:color w:val="000000"/>
          <w:sz w:val="24"/>
        </w:rPr>
        <w:t>умений,</w:t>
      </w:r>
      <w:r>
        <w:rPr>
          <w:color w:val="000000"/>
          <w:spacing w:val="41"/>
          <w:sz w:val="24"/>
        </w:rPr>
        <w:t xml:space="preserve"> </w:t>
      </w:r>
      <w:r>
        <w:rPr>
          <w:color w:val="000000"/>
          <w:sz w:val="24"/>
        </w:rPr>
        <w:t>мыслительных</w:t>
      </w:r>
      <w:r>
        <w:rPr>
          <w:color w:val="000000"/>
          <w:spacing w:val="43"/>
          <w:sz w:val="24"/>
        </w:rPr>
        <w:t xml:space="preserve"> </w:t>
      </w:r>
      <w:r>
        <w:rPr>
          <w:color w:val="000000"/>
          <w:sz w:val="24"/>
        </w:rPr>
        <w:t>операций,</w:t>
      </w:r>
      <w:r>
        <w:rPr>
          <w:color w:val="000000"/>
          <w:spacing w:val="41"/>
          <w:sz w:val="24"/>
        </w:rPr>
        <w:t xml:space="preserve"> </w:t>
      </w:r>
      <w:r>
        <w:rPr>
          <w:color w:val="000000"/>
          <w:sz w:val="24"/>
        </w:rPr>
        <w:t>воображения</w:t>
      </w:r>
      <w:r>
        <w:rPr>
          <w:color w:val="000000"/>
          <w:spacing w:val="41"/>
          <w:sz w:val="24"/>
        </w:rPr>
        <w:t xml:space="preserve"> </w:t>
      </w:r>
      <w:r>
        <w:rPr>
          <w:color w:val="000000"/>
          <w:sz w:val="24"/>
        </w:rPr>
        <w:t>и</w:t>
      </w:r>
      <w:r>
        <w:rPr>
          <w:color w:val="000000"/>
          <w:spacing w:val="41"/>
          <w:sz w:val="24"/>
        </w:rPr>
        <w:t xml:space="preserve"> </w:t>
      </w:r>
      <w:r>
        <w:rPr>
          <w:color w:val="000000"/>
          <w:sz w:val="24"/>
        </w:rPr>
        <w:t>способности</w:t>
      </w:r>
      <w:r>
        <w:rPr>
          <w:color w:val="000000"/>
          <w:spacing w:val="41"/>
          <w:sz w:val="24"/>
        </w:rPr>
        <w:t xml:space="preserve"> </w:t>
      </w:r>
      <w:r>
        <w:rPr>
          <w:color w:val="000000"/>
          <w:sz w:val="24"/>
        </w:rPr>
        <w:t>к</w:t>
      </w:r>
      <w:r>
        <w:t xml:space="preserve"> </w:t>
      </w:r>
      <w:r>
        <w:rPr>
          <w:color w:val="000000"/>
          <w:sz w:val="24"/>
        </w:rPr>
        <w:t>творческому</w:t>
      </w:r>
      <w:r>
        <w:rPr>
          <w:color w:val="000000"/>
          <w:spacing w:val="-5"/>
          <w:sz w:val="24"/>
        </w:rPr>
        <w:t xml:space="preserve"> </w:t>
      </w:r>
      <w:r>
        <w:rPr>
          <w:color w:val="000000"/>
          <w:sz w:val="24"/>
        </w:rPr>
        <w:t xml:space="preserve">преобразованию </w:t>
      </w:r>
      <w:r>
        <w:rPr>
          <w:color w:val="000000"/>
          <w:spacing w:val="1"/>
          <w:sz w:val="24"/>
        </w:rPr>
        <w:t>объектов</w:t>
      </w:r>
      <w:r>
        <w:rPr>
          <w:color w:val="000000"/>
          <w:spacing w:val="-4"/>
          <w:sz w:val="24"/>
        </w:rPr>
        <w:t xml:space="preserve"> </w:t>
      </w:r>
      <w:r>
        <w:rPr>
          <w:color w:val="000000"/>
          <w:sz w:val="24"/>
        </w:rPr>
        <w:t>познания, становление</w:t>
      </w:r>
      <w:r>
        <w:rPr>
          <w:color w:val="000000"/>
          <w:spacing w:val="-1"/>
          <w:sz w:val="24"/>
        </w:rPr>
        <w:t xml:space="preserve"> </w:t>
      </w:r>
      <w:r>
        <w:rPr>
          <w:color w:val="000000"/>
          <w:sz w:val="24"/>
        </w:rPr>
        <w:t>сознания;</w:t>
      </w:r>
    </w:p>
    <w:p w14:paraId="4CF4D8F6"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50"/>
          <w:sz w:val="24"/>
        </w:rPr>
        <w:t xml:space="preserve"> </w:t>
      </w:r>
      <w:r>
        <w:rPr>
          <w:color w:val="000000"/>
          <w:sz w:val="24"/>
        </w:rPr>
        <w:t>формирование</w:t>
      </w:r>
      <w:r>
        <w:rPr>
          <w:color w:val="000000"/>
          <w:spacing w:val="49"/>
          <w:sz w:val="24"/>
        </w:rPr>
        <w:t xml:space="preserve"> </w:t>
      </w:r>
      <w:r>
        <w:rPr>
          <w:color w:val="000000"/>
          <w:sz w:val="24"/>
        </w:rPr>
        <w:t>целостной</w:t>
      </w:r>
      <w:r>
        <w:rPr>
          <w:color w:val="000000"/>
          <w:spacing w:val="51"/>
          <w:sz w:val="24"/>
        </w:rPr>
        <w:t xml:space="preserve"> </w:t>
      </w:r>
      <w:r>
        <w:rPr>
          <w:color w:val="000000"/>
          <w:sz w:val="24"/>
        </w:rPr>
        <w:t>картины</w:t>
      </w:r>
      <w:r>
        <w:rPr>
          <w:color w:val="000000"/>
          <w:spacing w:val="50"/>
          <w:sz w:val="24"/>
        </w:rPr>
        <w:t xml:space="preserve"> </w:t>
      </w:r>
      <w:r>
        <w:rPr>
          <w:color w:val="000000"/>
          <w:sz w:val="24"/>
        </w:rPr>
        <w:t>мира,</w:t>
      </w:r>
      <w:r>
        <w:rPr>
          <w:color w:val="000000"/>
          <w:spacing w:val="50"/>
          <w:sz w:val="24"/>
        </w:rPr>
        <w:t xml:space="preserve"> </w:t>
      </w:r>
      <w:r>
        <w:rPr>
          <w:color w:val="000000"/>
          <w:sz w:val="24"/>
        </w:rPr>
        <w:t>представлений</w:t>
      </w:r>
      <w:r>
        <w:rPr>
          <w:color w:val="000000"/>
          <w:spacing w:val="51"/>
          <w:sz w:val="24"/>
        </w:rPr>
        <w:t xml:space="preserve"> </w:t>
      </w:r>
      <w:r>
        <w:rPr>
          <w:color w:val="000000"/>
          <w:sz w:val="24"/>
        </w:rPr>
        <w:t>об</w:t>
      </w:r>
      <w:r>
        <w:rPr>
          <w:color w:val="000000"/>
          <w:spacing w:val="50"/>
          <w:sz w:val="24"/>
        </w:rPr>
        <w:t xml:space="preserve"> </w:t>
      </w:r>
      <w:r>
        <w:rPr>
          <w:color w:val="000000"/>
          <w:sz w:val="24"/>
        </w:rPr>
        <w:t>объектах</w:t>
      </w:r>
      <w:r>
        <w:rPr>
          <w:color w:val="000000"/>
          <w:spacing w:val="52"/>
          <w:sz w:val="24"/>
        </w:rPr>
        <w:t xml:space="preserve"> </w:t>
      </w:r>
      <w:r>
        <w:rPr>
          <w:color w:val="000000"/>
          <w:spacing w:val="-1"/>
          <w:sz w:val="24"/>
        </w:rPr>
        <w:t>окружающего</w:t>
      </w:r>
      <w:r>
        <w:rPr>
          <w:color w:val="000000"/>
          <w:spacing w:val="53"/>
          <w:sz w:val="24"/>
        </w:rPr>
        <w:t xml:space="preserve"> </w:t>
      </w:r>
      <w:r>
        <w:rPr>
          <w:color w:val="000000"/>
          <w:sz w:val="24"/>
        </w:rPr>
        <w:t>мира,</w:t>
      </w:r>
      <w:r>
        <w:rPr>
          <w:color w:val="000000"/>
          <w:spacing w:val="50"/>
          <w:sz w:val="24"/>
        </w:rPr>
        <w:t xml:space="preserve"> </w:t>
      </w:r>
      <w:r>
        <w:rPr>
          <w:color w:val="000000"/>
          <w:spacing w:val="-1"/>
          <w:sz w:val="24"/>
        </w:rPr>
        <w:t xml:space="preserve">их </w:t>
      </w:r>
      <w:r>
        <w:rPr>
          <w:color w:val="000000"/>
          <w:sz w:val="24"/>
        </w:rPr>
        <w:t>свойствах</w:t>
      </w:r>
      <w:r>
        <w:rPr>
          <w:color w:val="000000"/>
          <w:spacing w:val="2"/>
          <w:sz w:val="24"/>
        </w:rPr>
        <w:t xml:space="preserve"> </w:t>
      </w:r>
      <w:r>
        <w:rPr>
          <w:color w:val="000000"/>
          <w:sz w:val="24"/>
        </w:rPr>
        <w:t>и</w:t>
      </w:r>
      <w:r>
        <w:rPr>
          <w:color w:val="000000"/>
          <w:spacing w:val="1"/>
          <w:sz w:val="24"/>
        </w:rPr>
        <w:t xml:space="preserve"> </w:t>
      </w:r>
      <w:r>
        <w:rPr>
          <w:color w:val="000000"/>
          <w:sz w:val="24"/>
        </w:rPr>
        <w:t>отношениях;</w:t>
      </w:r>
    </w:p>
    <w:p w14:paraId="68343712"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05"/>
          <w:sz w:val="24"/>
        </w:rPr>
        <w:t xml:space="preserve"> </w:t>
      </w:r>
      <w:r>
        <w:rPr>
          <w:color w:val="000000"/>
          <w:sz w:val="24"/>
        </w:rPr>
        <w:t>формирование</w:t>
      </w:r>
      <w:r>
        <w:rPr>
          <w:color w:val="000000"/>
          <w:spacing w:val="104"/>
          <w:sz w:val="24"/>
        </w:rPr>
        <w:t xml:space="preserve"> </w:t>
      </w:r>
      <w:r>
        <w:rPr>
          <w:color w:val="000000"/>
          <w:sz w:val="24"/>
        </w:rPr>
        <w:t>основ</w:t>
      </w:r>
      <w:r>
        <w:rPr>
          <w:color w:val="000000"/>
          <w:spacing w:val="105"/>
          <w:sz w:val="24"/>
        </w:rPr>
        <w:t xml:space="preserve"> </w:t>
      </w:r>
      <w:r>
        <w:rPr>
          <w:color w:val="000000"/>
          <w:sz w:val="24"/>
        </w:rPr>
        <w:t>экологической</w:t>
      </w:r>
      <w:r>
        <w:rPr>
          <w:color w:val="000000"/>
          <w:spacing w:val="106"/>
          <w:sz w:val="24"/>
        </w:rPr>
        <w:t xml:space="preserve"> </w:t>
      </w:r>
      <w:r>
        <w:rPr>
          <w:color w:val="000000"/>
          <w:sz w:val="24"/>
        </w:rPr>
        <w:t>культуры,</w:t>
      </w:r>
      <w:r>
        <w:rPr>
          <w:color w:val="000000"/>
          <w:spacing w:val="105"/>
          <w:sz w:val="24"/>
        </w:rPr>
        <w:t xml:space="preserve"> </w:t>
      </w:r>
      <w:r>
        <w:rPr>
          <w:color w:val="000000"/>
          <w:spacing w:val="1"/>
          <w:sz w:val="24"/>
        </w:rPr>
        <w:t>знаний</w:t>
      </w:r>
      <w:r>
        <w:rPr>
          <w:color w:val="000000"/>
          <w:spacing w:val="106"/>
          <w:sz w:val="24"/>
        </w:rPr>
        <w:t xml:space="preserve"> </w:t>
      </w:r>
      <w:r>
        <w:rPr>
          <w:color w:val="000000"/>
          <w:sz w:val="24"/>
        </w:rPr>
        <w:t>об</w:t>
      </w:r>
      <w:r>
        <w:rPr>
          <w:color w:val="000000"/>
          <w:spacing w:val="106"/>
          <w:sz w:val="24"/>
        </w:rPr>
        <w:t xml:space="preserve"> </w:t>
      </w:r>
      <w:r>
        <w:rPr>
          <w:color w:val="000000"/>
          <w:sz w:val="24"/>
        </w:rPr>
        <w:t>особенностях</w:t>
      </w:r>
      <w:r>
        <w:rPr>
          <w:color w:val="000000"/>
          <w:spacing w:val="108"/>
          <w:sz w:val="24"/>
        </w:rPr>
        <w:t xml:space="preserve"> </w:t>
      </w:r>
      <w:r>
        <w:rPr>
          <w:color w:val="000000"/>
          <w:sz w:val="24"/>
        </w:rPr>
        <w:t>и</w:t>
      </w:r>
      <w:r>
        <w:rPr>
          <w:color w:val="000000"/>
          <w:spacing w:val="106"/>
          <w:sz w:val="24"/>
        </w:rPr>
        <w:t xml:space="preserve"> </w:t>
      </w:r>
      <w:r>
        <w:rPr>
          <w:color w:val="000000"/>
          <w:sz w:val="24"/>
        </w:rPr>
        <w:t>многообразии природы</w:t>
      </w:r>
      <w:r>
        <w:rPr>
          <w:color w:val="000000"/>
          <w:spacing w:val="9"/>
          <w:sz w:val="24"/>
        </w:rPr>
        <w:t xml:space="preserve"> </w:t>
      </w:r>
      <w:r>
        <w:rPr>
          <w:color w:val="000000"/>
          <w:sz w:val="24"/>
        </w:rPr>
        <w:t>Родного</w:t>
      </w:r>
      <w:r>
        <w:rPr>
          <w:color w:val="000000"/>
          <w:spacing w:val="9"/>
          <w:sz w:val="24"/>
        </w:rPr>
        <w:t xml:space="preserve"> </w:t>
      </w:r>
      <w:r>
        <w:rPr>
          <w:color w:val="000000"/>
          <w:sz w:val="24"/>
        </w:rPr>
        <w:t>края</w:t>
      </w:r>
      <w:r>
        <w:rPr>
          <w:color w:val="000000"/>
          <w:spacing w:val="7"/>
          <w:sz w:val="24"/>
        </w:rPr>
        <w:t xml:space="preserve"> </w:t>
      </w:r>
      <w:r>
        <w:rPr>
          <w:color w:val="000000"/>
          <w:sz w:val="24"/>
        </w:rPr>
        <w:t>и</w:t>
      </w:r>
      <w:r>
        <w:rPr>
          <w:color w:val="000000"/>
          <w:spacing w:val="10"/>
          <w:sz w:val="24"/>
        </w:rPr>
        <w:t xml:space="preserve"> </w:t>
      </w:r>
      <w:r>
        <w:rPr>
          <w:color w:val="000000"/>
          <w:sz w:val="24"/>
        </w:rPr>
        <w:t>различных</w:t>
      </w:r>
      <w:r>
        <w:rPr>
          <w:color w:val="000000"/>
          <w:spacing w:val="11"/>
          <w:sz w:val="24"/>
        </w:rPr>
        <w:t xml:space="preserve"> </w:t>
      </w:r>
      <w:r>
        <w:rPr>
          <w:color w:val="000000"/>
          <w:sz w:val="24"/>
        </w:rPr>
        <w:t>континентов,</w:t>
      </w:r>
      <w:r>
        <w:rPr>
          <w:color w:val="000000"/>
          <w:spacing w:val="9"/>
          <w:sz w:val="24"/>
        </w:rPr>
        <w:t xml:space="preserve"> </w:t>
      </w:r>
      <w:r>
        <w:rPr>
          <w:color w:val="000000"/>
          <w:sz w:val="24"/>
        </w:rPr>
        <w:t>о</w:t>
      </w:r>
      <w:r>
        <w:rPr>
          <w:color w:val="000000"/>
          <w:spacing w:val="9"/>
          <w:sz w:val="24"/>
        </w:rPr>
        <w:t xml:space="preserve"> </w:t>
      </w:r>
      <w:r>
        <w:rPr>
          <w:color w:val="000000"/>
          <w:sz w:val="24"/>
        </w:rPr>
        <w:t>взаимосвязях</w:t>
      </w:r>
      <w:r>
        <w:rPr>
          <w:color w:val="000000"/>
          <w:spacing w:val="12"/>
          <w:sz w:val="24"/>
        </w:rPr>
        <w:t xml:space="preserve"> </w:t>
      </w:r>
      <w:r>
        <w:rPr>
          <w:color w:val="000000"/>
          <w:sz w:val="24"/>
        </w:rPr>
        <w:t>внутри</w:t>
      </w:r>
      <w:r>
        <w:rPr>
          <w:color w:val="000000"/>
          <w:spacing w:val="11"/>
          <w:sz w:val="24"/>
        </w:rPr>
        <w:t xml:space="preserve"> </w:t>
      </w:r>
      <w:r>
        <w:rPr>
          <w:color w:val="000000"/>
          <w:sz w:val="24"/>
        </w:rPr>
        <w:t>природных</w:t>
      </w:r>
      <w:r>
        <w:rPr>
          <w:color w:val="000000"/>
          <w:spacing w:val="12"/>
          <w:sz w:val="24"/>
        </w:rPr>
        <w:t xml:space="preserve"> </w:t>
      </w:r>
      <w:r>
        <w:rPr>
          <w:color w:val="000000"/>
          <w:sz w:val="24"/>
        </w:rPr>
        <w:t>сообществ</w:t>
      </w:r>
      <w:r>
        <w:rPr>
          <w:color w:val="000000"/>
          <w:spacing w:val="9"/>
          <w:sz w:val="24"/>
        </w:rPr>
        <w:t xml:space="preserve"> </w:t>
      </w:r>
      <w:r>
        <w:rPr>
          <w:color w:val="000000"/>
          <w:sz w:val="24"/>
        </w:rPr>
        <w:t>и</w:t>
      </w:r>
      <w:r>
        <w:t xml:space="preserve"> </w:t>
      </w:r>
      <w:r>
        <w:rPr>
          <w:color w:val="000000"/>
          <w:sz w:val="24"/>
        </w:rPr>
        <w:t>роли</w:t>
      </w:r>
      <w:r>
        <w:rPr>
          <w:color w:val="000000"/>
          <w:spacing w:val="102"/>
          <w:sz w:val="24"/>
        </w:rPr>
        <w:t xml:space="preserve"> </w:t>
      </w:r>
      <w:r>
        <w:rPr>
          <w:color w:val="000000"/>
          <w:sz w:val="24"/>
        </w:rPr>
        <w:t>человека</w:t>
      </w:r>
      <w:r>
        <w:rPr>
          <w:color w:val="000000"/>
          <w:spacing w:val="100"/>
          <w:sz w:val="24"/>
        </w:rPr>
        <w:t xml:space="preserve"> </w:t>
      </w:r>
      <w:r>
        <w:rPr>
          <w:color w:val="000000"/>
          <w:sz w:val="24"/>
        </w:rPr>
        <w:t>в</w:t>
      </w:r>
      <w:r>
        <w:rPr>
          <w:color w:val="000000"/>
          <w:spacing w:val="100"/>
          <w:sz w:val="24"/>
        </w:rPr>
        <w:t xml:space="preserve"> </w:t>
      </w:r>
      <w:r>
        <w:rPr>
          <w:color w:val="000000"/>
          <w:sz w:val="24"/>
        </w:rPr>
        <w:t>природе,</w:t>
      </w:r>
      <w:r>
        <w:rPr>
          <w:color w:val="000000"/>
          <w:spacing w:val="100"/>
          <w:sz w:val="24"/>
        </w:rPr>
        <w:t xml:space="preserve"> </w:t>
      </w:r>
      <w:r>
        <w:rPr>
          <w:color w:val="000000"/>
          <w:sz w:val="24"/>
        </w:rPr>
        <w:t>правилах</w:t>
      </w:r>
      <w:r>
        <w:rPr>
          <w:color w:val="000000"/>
          <w:spacing w:val="103"/>
          <w:sz w:val="24"/>
        </w:rPr>
        <w:t xml:space="preserve"> </w:t>
      </w:r>
      <w:r>
        <w:rPr>
          <w:color w:val="000000"/>
          <w:sz w:val="24"/>
        </w:rPr>
        <w:t>поведения</w:t>
      </w:r>
      <w:r>
        <w:rPr>
          <w:color w:val="000000"/>
          <w:spacing w:val="96"/>
          <w:sz w:val="24"/>
        </w:rPr>
        <w:t xml:space="preserve"> </w:t>
      </w:r>
      <w:r>
        <w:rPr>
          <w:color w:val="000000"/>
          <w:sz w:val="24"/>
        </w:rPr>
        <w:t>в</w:t>
      </w:r>
      <w:r>
        <w:rPr>
          <w:color w:val="000000"/>
          <w:spacing w:val="100"/>
          <w:sz w:val="24"/>
        </w:rPr>
        <w:t xml:space="preserve"> </w:t>
      </w:r>
      <w:r>
        <w:rPr>
          <w:color w:val="000000"/>
          <w:sz w:val="24"/>
        </w:rPr>
        <w:t>природной</w:t>
      </w:r>
      <w:r>
        <w:rPr>
          <w:color w:val="000000"/>
          <w:spacing w:val="101"/>
          <w:sz w:val="24"/>
        </w:rPr>
        <w:t xml:space="preserve"> </w:t>
      </w:r>
      <w:r>
        <w:rPr>
          <w:color w:val="000000"/>
          <w:spacing w:val="-1"/>
          <w:sz w:val="24"/>
        </w:rPr>
        <w:t>среде,</w:t>
      </w:r>
      <w:r>
        <w:rPr>
          <w:color w:val="000000"/>
          <w:spacing w:val="102"/>
          <w:sz w:val="24"/>
        </w:rPr>
        <w:t xml:space="preserve"> </w:t>
      </w:r>
      <w:r>
        <w:rPr>
          <w:color w:val="000000"/>
          <w:sz w:val="24"/>
        </w:rPr>
        <w:t>воспитание</w:t>
      </w:r>
      <w:r>
        <w:rPr>
          <w:color w:val="000000"/>
          <w:spacing w:val="99"/>
          <w:sz w:val="24"/>
        </w:rPr>
        <w:t xml:space="preserve"> </w:t>
      </w:r>
      <w:r>
        <w:rPr>
          <w:color w:val="000000"/>
          <w:sz w:val="24"/>
        </w:rPr>
        <w:t>гуманного</w:t>
      </w:r>
      <w:r>
        <w:t xml:space="preserve"> </w:t>
      </w:r>
      <w:r>
        <w:rPr>
          <w:color w:val="000000"/>
          <w:sz w:val="24"/>
        </w:rPr>
        <w:t>отношения</w:t>
      </w:r>
      <w:r>
        <w:rPr>
          <w:color w:val="000000"/>
          <w:spacing w:val="-3"/>
          <w:sz w:val="24"/>
        </w:rPr>
        <w:t xml:space="preserve"> </w:t>
      </w:r>
      <w:r>
        <w:rPr>
          <w:color w:val="000000"/>
          <w:sz w:val="24"/>
        </w:rPr>
        <w:t>к</w:t>
      </w:r>
      <w:r>
        <w:rPr>
          <w:color w:val="000000"/>
          <w:spacing w:val="1"/>
          <w:sz w:val="24"/>
        </w:rPr>
        <w:t xml:space="preserve"> </w:t>
      </w:r>
      <w:r>
        <w:rPr>
          <w:color w:val="000000"/>
          <w:sz w:val="24"/>
        </w:rPr>
        <w:t>природе;</w:t>
      </w:r>
    </w:p>
    <w:p w14:paraId="3631A859" w14:textId="77777777"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w:t>
      </w:r>
      <w:r>
        <w:rPr>
          <w:color w:val="000000"/>
          <w:spacing w:val="113"/>
          <w:sz w:val="24"/>
        </w:rPr>
        <w:t xml:space="preserve"> </w:t>
      </w:r>
      <w:r>
        <w:rPr>
          <w:color w:val="000000"/>
          <w:sz w:val="24"/>
        </w:rPr>
        <w:t>формирование</w:t>
      </w:r>
      <w:r>
        <w:rPr>
          <w:color w:val="000000"/>
          <w:spacing w:val="112"/>
          <w:sz w:val="24"/>
        </w:rPr>
        <w:t xml:space="preserve"> </w:t>
      </w:r>
      <w:r>
        <w:rPr>
          <w:color w:val="000000"/>
          <w:sz w:val="24"/>
        </w:rPr>
        <w:t>представлений</w:t>
      </w:r>
      <w:r>
        <w:rPr>
          <w:color w:val="000000"/>
          <w:spacing w:val="114"/>
          <w:sz w:val="24"/>
        </w:rPr>
        <w:t xml:space="preserve"> </w:t>
      </w:r>
      <w:r>
        <w:rPr>
          <w:color w:val="000000"/>
          <w:sz w:val="24"/>
        </w:rPr>
        <w:t>о</w:t>
      </w:r>
      <w:r>
        <w:rPr>
          <w:color w:val="000000"/>
          <w:spacing w:val="113"/>
          <w:sz w:val="24"/>
        </w:rPr>
        <w:t xml:space="preserve"> </w:t>
      </w:r>
      <w:r>
        <w:rPr>
          <w:color w:val="000000"/>
          <w:spacing w:val="-1"/>
          <w:sz w:val="24"/>
        </w:rPr>
        <w:t>себе</w:t>
      </w:r>
      <w:r>
        <w:rPr>
          <w:color w:val="000000"/>
          <w:spacing w:val="115"/>
          <w:sz w:val="24"/>
        </w:rPr>
        <w:t xml:space="preserve"> </w:t>
      </w:r>
      <w:r>
        <w:rPr>
          <w:color w:val="000000"/>
          <w:sz w:val="24"/>
        </w:rPr>
        <w:t>и</w:t>
      </w:r>
      <w:r>
        <w:rPr>
          <w:color w:val="000000"/>
          <w:spacing w:val="116"/>
          <w:sz w:val="24"/>
        </w:rPr>
        <w:t xml:space="preserve"> </w:t>
      </w:r>
      <w:r>
        <w:rPr>
          <w:color w:val="000000"/>
          <w:sz w:val="24"/>
        </w:rPr>
        <w:t>ближайшем</w:t>
      </w:r>
      <w:r>
        <w:rPr>
          <w:color w:val="000000"/>
          <w:spacing w:val="112"/>
          <w:sz w:val="24"/>
        </w:rPr>
        <w:t xml:space="preserve"> </w:t>
      </w:r>
      <w:r>
        <w:rPr>
          <w:color w:val="000000"/>
          <w:sz w:val="24"/>
        </w:rPr>
        <w:t>социальном</w:t>
      </w:r>
      <w:r>
        <w:rPr>
          <w:color w:val="000000"/>
          <w:spacing w:val="112"/>
          <w:sz w:val="24"/>
        </w:rPr>
        <w:t xml:space="preserve"> </w:t>
      </w:r>
      <w:r>
        <w:rPr>
          <w:color w:val="000000"/>
          <w:sz w:val="24"/>
        </w:rPr>
        <w:t>окружении,</w:t>
      </w:r>
      <w:r>
        <w:rPr>
          <w:color w:val="000000"/>
          <w:spacing w:val="112"/>
          <w:sz w:val="24"/>
        </w:rPr>
        <w:t xml:space="preserve"> </w:t>
      </w:r>
      <w:r>
        <w:rPr>
          <w:color w:val="000000"/>
          <w:spacing w:val="1"/>
          <w:sz w:val="24"/>
        </w:rPr>
        <w:t>культурно</w:t>
      </w:r>
      <w:r>
        <w:rPr>
          <w:color w:val="000000"/>
          <w:sz w:val="24"/>
        </w:rPr>
        <w:t>-исторических</w:t>
      </w:r>
      <w:r>
        <w:rPr>
          <w:color w:val="000000"/>
          <w:spacing w:val="50"/>
          <w:sz w:val="24"/>
        </w:rPr>
        <w:t xml:space="preserve"> </w:t>
      </w:r>
      <w:r>
        <w:rPr>
          <w:color w:val="000000"/>
          <w:sz w:val="24"/>
        </w:rPr>
        <w:t>событиях,</w:t>
      </w:r>
      <w:r>
        <w:rPr>
          <w:color w:val="000000"/>
          <w:spacing w:val="45"/>
          <w:sz w:val="24"/>
        </w:rPr>
        <w:t xml:space="preserve"> </w:t>
      </w:r>
      <w:r>
        <w:rPr>
          <w:color w:val="000000"/>
          <w:sz w:val="24"/>
        </w:rPr>
        <w:t>традициях</w:t>
      </w:r>
      <w:r>
        <w:rPr>
          <w:color w:val="000000"/>
          <w:spacing w:val="48"/>
          <w:sz w:val="24"/>
        </w:rPr>
        <w:t xml:space="preserve"> </w:t>
      </w:r>
      <w:r>
        <w:rPr>
          <w:color w:val="000000"/>
          <w:sz w:val="24"/>
        </w:rPr>
        <w:t>и</w:t>
      </w:r>
      <w:r>
        <w:rPr>
          <w:color w:val="000000"/>
          <w:spacing w:val="49"/>
          <w:sz w:val="24"/>
        </w:rPr>
        <w:t xml:space="preserve"> </w:t>
      </w:r>
      <w:r>
        <w:rPr>
          <w:color w:val="000000"/>
          <w:sz w:val="24"/>
        </w:rPr>
        <w:t>социокультурных</w:t>
      </w:r>
      <w:r>
        <w:rPr>
          <w:color w:val="000000"/>
          <w:spacing w:val="50"/>
          <w:sz w:val="24"/>
        </w:rPr>
        <w:t xml:space="preserve"> </w:t>
      </w:r>
      <w:r>
        <w:rPr>
          <w:color w:val="000000"/>
          <w:sz w:val="24"/>
        </w:rPr>
        <w:t>ценностях</w:t>
      </w:r>
      <w:r>
        <w:rPr>
          <w:color w:val="000000"/>
          <w:spacing w:val="45"/>
          <w:sz w:val="24"/>
        </w:rPr>
        <w:t xml:space="preserve"> </w:t>
      </w:r>
      <w:r>
        <w:rPr>
          <w:color w:val="000000"/>
          <w:sz w:val="24"/>
        </w:rPr>
        <w:t>малой</w:t>
      </w:r>
      <w:r>
        <w:rPr>
          <w:color w:val="000000"/>
          <w:spacing w:val="49"/>
          <w:sz w:val="24"/>
        </w:rPr>
        <w:t xml:space="preserve"> </w:t>
      </w:r>
      <w:r>
        <w:rPr>
          <w:color w:val="000000"/>
          <w:sz w:val="24"/>
        </w:rPr>
        <w:t>родины</w:t>
      </w:r>
      <w:r>
        <w:rPr>
          <w:color w:val="000000"/>
          <w:spacing w:val="44"/>
          <w:sz w:val="24"/>
        </w:rPr>
        <w:t xml:space="preserve"> </w:t>
      </w:r>
      <w:r>
        <w:rPr>
          <w:color w:val="000000"/>
          <w:sz w:val="24"/>
        </w:rPr>
        <w:t>и</w:t>
      </w:r>
      <w:r>
        <w:rPr>
          <w:color w:val="000000"/>
          <w:spacing w:val="49"/>
          <w:sz w:val="24"/>
        </w:rPr>
        <w:t xml:space="preserve"> </w:t>
      </w:r>
      <w:r>
        <w:rPr>
          <w:color w:val="000000"/>
          <w:spacing w:val="-1"/>
          <w:sz w:val="24"/>
        </w:rPr>
        <w:t>Отечества,</w:t>
      </w:r>
      <w:r>
        <w:t xml:space="preserve"> </w:t>
      </w:r>
      <w:r>
        <w:rPr>
          <w:color w:val="000000"/>
          <w:sz w:val="24"/>
        </w:rPr>
        <w:t>многообразии</w:t>
      </w:r>
      <w:r>
        <w:rPr>
          <w:color w:val="000000"/>
          <w:spacing w:val="1"/>
          <w:sz w:val="24"/>
        </w:rPr>
        <w:t xml:space="preserve"> </w:t>
      </w:r>
      <w:r>
        <w:rPr>
          <w:color w:val="000000"/>
          <w:sz w:val="24"/>
        </w:rPr>
        <w:t>стран</w:t>
      </w:r>
      <w:r>
        <w:rPr>
          <w:color w:val="000000"/>
          <w:spacing w:val="-1"/>
          <w:sz w:val="24"/>
        </w:rPr>
        <w:t xml:space="preserve"> </w:t>
      </w:r>
      <w:r>
        <w:rPr>
          <w:color w:val="000000"/>
          <w:sz w:val="24"/>
        </w:rPr>
        <w:t>и</w:t>
      </w:r>
      <w:r>
        <w:rPr>
          <w:color w:val="000000"/>
          <w:spacing w:val="1"/>
          <w:sz w:val="24"/>
        </w:rPr>
        <w:t xml:space="preserve"> </w:t>
      </w:r>
      <w:r>
        <w:rPr>
          <w:color w:val="000000"/>
          <w:sz w:val="24"/>
        </w:rPr>
        <w:t>народов мира;</w:t>
      </w:r>
    </w:p>
    <w:p w14:paraId="2A142D02" w14:textId="77777777"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w:t>
      </w:r>
      <w:r>
        <w:rPr>
          <w:color w:val="000000"/>
          <w:spacing w:val="38"/>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9"/>
          <w:sz w:val="24"/>
        </w:rPr>
        <w:t xml:space="preserve"> </w:t>
      </w:r>
      <w:r>
        <w:rPr>
          <w:color w:val="000000"/>
          <w:sz w:val="24"/>
        </w:rPr>
        <w:t>о</w:t>
      </w:r>
      <w:r>
        <w:rPr>
          <w:color w:val="000000"/>
          <w:spacing w:val="38"/>
          <w:sz w:val="24"/>
        </w:rPr>
        <w:t xml:space="preserve"> </w:t>
      </w:r>
      <w:r>
        <w:rPr>
          <w:color w:val="000000"/>
          <w:sz w:val="24"/>
        </w:rPr>
        <w:t>количестве,</w:t>
      </w:r>
      <w:r>
        <w:rPr>
          <w:color w:val="000000"/>
          <w:spacing w:val="38"/>
          <w:sz w:val="24"/>
        </w:rPr>
        <w:t xml:space="preserve"> </w:t>
      </w:r>
      <w:r>
        <w:rPr>
          <w:color w:val="000000"/>
          <w:sz w:val="24"/>
        </w:rPr>
        <w:t>числе,</w:t>
      </w:r>
      <w:r>
        <w:rPr>
          <w:color w:val="000000"/>
          <w:spacing w:val="41"/>
          <w:sz w:val="24"/>
        </w:rPr>
        <w:t xml:space="preserve"> </w:t>
      </w:r>
      <w:r>
        <w:rPr>
          <w:color w:val="000000"/>
          <w:spacing w:val="-1"/>
          <w:sz w:val="24"/>
        </w:rPr>
        <w:t>счете,</w:t>
      </w:r>
      <w:r>
        <w:rPr>
          <w:color w:val="000000"/>
          <w:spacing w:val="41"/>
          <w:sz w:val="24"/>
        </w:rPr>
        <w:t xml:space="preserve"> </w:t>
      </w:r>
      <w:r>
        <w:rPr>
          <w:color w:val="000000"/>
          <w:sz w:val="24"/>
        </w:rPr>
        <w:t>величине,</w:t>
      </w:r>
      <w:r>
        <w:rPr>
          <w:color w:val="000000"/>
          <w:spacing w:val="38"/>
          <w:sz w:val="24"/>
        </w:rPr>
        <w:t xml:space="preserve"> </w:t>
      </w:r>
      <w:r>
        <w:rPr>
          <w:color w:val="000000"/>
          <w:sz w:val="24"/>
        </w:rPr>
        <w:t>геометрических</w:t>
      </w:r>
      <w:r>
        <w:rPr>
          <w:color w:val="000000"/>
          <w:spacing w:val="40"/>
          <w:sz w:val="24"/>
        </w:rPr>
        <w:t xml:space="preserve"> </w:t>
      </w:r>
      <w:r>
        <w:rPr>
          <w:color w:val="000000"/>
          <w:sz w:val="24"/>
        </w:rPr>
        <w:t>фигурах, пространстве,</w:t>
      </w:r>
      <w:r>
        <w:rPr>
          <w:color w:val="000000"/>
          <w:spacing w:val="14"/>
          <w:sz w:val="24"/>
        </w:rPr>
        <w:t xml:space="preserve"> </w:t>
      </w:r>
      <w:r>
        <w:rPr>
          <w:color w:val="000000"/>
          <w:sz w:val="24"/>
        </w:rPr>
        <w:t>времени,</w:t>
      </w:r>
      <w:r>
        <w:rPr>
          <w:color w:val="000000"/>
          <w:spacing w:val="14"/>
          <w:sz w:val="24"/>
        </w:rPr>
        <w:t xml:space="preserve"> </w:t>
      </w:r>
      <w:r>
        <w:rPr>
          <w:color w:val="000000"/>
          <w:sz w:val="24"/>
        </w:rPr>
        <w:t>математических</w:t>
      </w:r>
      <w:r>
        <w:rPr>
          <w:color w:val="000000"/>
          <w:spacing w:val="14"/>
          <w:sz w:val="24"/>
        </w:rPr>
        <w:t xml:space="preserve"> </w:t>
      </w:r>
      <w:r>
        <w:rPr>
          <w:color w:val="000000"/>
          <w:sz w:val="24"/>
        </w:rPr>
        <w:t>зависимостях</w:t>
      </w:r>
      <w:r>
        <w:rPr>
          <w:color w:val="000000"/>
          <w:spacing w:val="14"/>
          <w:sz w:val="24"/>
        </w:rPr>
        <w:t xml:space="preserve"> </w:t>
      </w:r>
      <w:r>
        <w:rPr>
          <w:color w:val="000000"/>
          <w:sz w:val="24"/>
        </w:rPr>
        <w:t>и</w:t>
      </w:r>
      <w:r>
        <w:rPr>
          <w:color w:val="000000"/>
          <w:spacing w:val="22"/>
          <w:sz w:val="24"/>
        </w:rPr>
        <w:t xml:space="preserve"> </w:t>
      </w:r>
      <w:r>
        <w:rPr>
          <w:color w:val="000000"/>
          <w:sz w:val="24"/>
        </w:rPr>
        <w:t>отношениях</w:t>
      </w:r>
      <w:r>
        <w:rPr>
          <w:color w:val="000000"/>
          <w:spacing w:val="14"/>
          <w:sz w:val="24"/>
        </w:rPr>
        <w:t xml:space="preserve"> </w:t>
      </w:r>
      <w:r>
        <w:rPr>
          <w:color w:val="000000"/>
          <w:sz w:val="24"/>
        </w:rPr>
        <w:t>этих</w:t>
      </w:r>
      <w:r>
        <w:rPr>
          <w:color w:val="000000"/>
          <w:spacing w:val="17"/>
          <w:sz w:val="24"/>
        </w:rPr>
        <w:t xml:space="preserve"> </w:t>
      </w:r>
      <w:r>
        <w:rPr>
          <w:color w:val="000000"/>
          <w:sz w:val="24"/>
        </w:rPr>
        <w:t>категорий,</w:t>
      </w:r>
    </w:p>
    <w:p w14:paraId="630F74ED" w14:textId="77777777"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pacing w:val="18"/>
          <w:sz w:val="24"/>
        </w:rPr>
        <w:t xml:space="preserve"> </w:t>
      </w:r>
      <w:r>
        <w:rPr>
          <w:color w:val="000000"/>
          <w:sz w:val="24"/>
        </w:rPr>
        <w:t>-</w:t>
      </w:r>
      <w:r>
        <w:rPr>
          <w:color w:val="000000"/>
          <w:spacing w:val="14"/>
          <w:sz w:val="24"/>
        </w:rPr>
        <w:t xml:space="preserve"> </w:t>
      </w:r>
      <w:r>
        <w:rPr>
          <w:color w:val="000000"/>
          <w:sz w:val="24"/>
        </w:rPr>
        <w:t>овладение</w:t>
      </w:r>
      <w:r>
        <w:rPr>
          <w:rFonts w:ascii="Calibri" w:eastAsia="Calibri" w:hAnsi="Calibri" w:cs="Calibri"/>
          <w:sz w:val="22"/>
        </w:rPr>
        <w:t xml:space="preserve"> </w:t>
      </w:r>
      <w:r>
        <w:rPr>
          <w:color w:val="000000"/>
          <w:sz w:val="24"/>
        </w:rPr>
        <w:t>логико</w:t>
      </w:r>
      <w:r>
        <w:rPr>
          <w:color w:val="000000"/>
          <w:spacing w:val="-1"/>
          <w:sz w:val="24"/>
        </w:rPr>
        <w:t>-</w:t>
      </w:r>
      <w:r>
        <w:rPr>
          <w:color w:val="000000"/>
          <w:sz w:val="24"/>
        </w:rPr>
        <w:t>математическими</w:t>
      </w:r>
      <w:r>
        <w:rPr>
          <w:color w:val="000000"/>
          <w:spacing w:val="1"/>
          <w:sz w:val="24"/>
        </w:rPr>
        <w:t xml:space="preserve"> </w:t>
      </w:r>
      <w:r>
        <w:rPr>
          <w:color w:val="000000"/>
          <w:sz w:val="24"/>
        </w:rPr>
        <w:t>способами</w:t>
      </w:r>
      <w:r>
        <w:rPr>
          <w:color w:val="000000"/>
          <w:spacing w:val="1"/>
          <w:sz w:val="24"/>
        </w:rPr>
        <w:t xml:space="preserve"> их</w:t>
      </w:r>
      <w:r>
        <w:rPr>
          <w:color w:val="000000"/>
          <w:spacing w:val="-1"/>
          <w:sz w:val="24"/>
        </w:rPr>
        <w:t xml:space="preserve"> </w:t>
      </w:r>
      <w:r>
        <w:rPr>
          <w:color w:val="000000"/>
          <w:sz w:val="24"/>
        </w:rPr>
        <w:t>познания;</w:t>
      </w:r>
    </w:p>
    <w:p w14:paraId="630581B6" w14:textId="77777777" w:rsidR="002C6E8D" w:rsidRDefault="0069355F" w:rsidP="00223328">
      <w:pPr>
        <w:pBdr>
          <w:top w:val="none" w:sz="4" w:space="0" w:color="000000"/>
          <w:left w:val="none" w:sz="4" w:space="0" w:color="000000"/>
          <w:bottom w:val="none" w:sz="4" w:space="0" w:color="000000"/>
          <w:right w:val="none" w:sz="4" w:space="0" w:color="000000"/>
        </w:pBdr>
        <w:spacing w:line="240" w:lineRule="auto"/>
        <w:ind w:right="567"/>
      </w:pPr>
      <w:r>
        <w:rPr>
          <w:color w:val="000000"/>
          <w:sz w:val="24"/>
        </w:rPr>
        <w:t>-</w:t>
      </w:r>
      <w:r>
        <w:rPr>
          <w:color w:val="000000"/>
          <w:spacing w:val="11"/>
          <w:sz w:val="24"/>
        </w:rPr>
        <w:t xml:space="preserve"> </w:t>
      </w:r>
      <w:r>
        <w:rPr>
          <w:color w:val="000000"/>
          <w:sz w:val="24"/>
        </w:rPr>
        <w:t>формирование</w:t>
      </w:r>
      <w:r>
        <w:rPr>
          <w:color w:val="000000"/>
          <w:spacing w:val="11"/>
          <w:sz w:val="24"/>
        </w:rPr>
        <w:t xml:space="preserve"> </w:t>
      </w:r>
      <w:r>
        <w:rPr>
          <w:color w:val="000000"/>
          <w:sz w:val="24"/>
        </w:rPr>
        <w:t>представлений</w:t>
      </w:r>
      <w:r>
        <w:rPr>
          <w:color w:val="000000"/>
          <w:spacing w:val="13"/>
          <w:sz w:val="24"/>
        </w:rPr>
        <w:t xml:space="preserve"> </w:t>
      </w:r>
      <w:r>
        <w:rPr>
          <w:color w:val="000000"/>
          <w:sz w:val="24"/>
        </w:rPr>
        <w:t>о</w:t>
      </w:r>
      <w:r>
        <w:rPr>
          <w:color w:val="000000"/>
          <w:spacing w:val="12"/>
          <w:sz w:val="24"/>
        </w:rPr>
        <w:t xml:space="preserve"> </w:t>
      </w:r>
      <w:r>
        <w:rPr>
          <w:color w:val="000000"/>
          <w:sz w:val="24"/>
        </w:rPr>
        <w:t>цифровых</w:t>
      </w:r>
      <w:r>
        <w:rPr>
          <w:color w:val="000000"/>
          <w:spacing w:val="11"/>
          <w:sz w:val="24"/>
        </w:rPr>
        <w:t xml:space="preserve"> </w:t>
      </w:r>
      <w:r>
        <w:rPr>
          <w:color w:val="000000"/>
          <w:sz w:val="24"/>
        </w:rPr>
        <w:t>средствах</w:t>
      </w:r>
      <w:r>
        <w:rPr>
          <w:color w:val="000000"/>
          <w:spacing w:val="14"/>
          <w:sz w:val="24"/>
        </w:rPr>
        <w:t xml:space="preserve"> </w:t>
      </w:r>
      <w:r>
        <w:rPr>
          <w:color w:val="000000"/>
          <w:sz w:val="24"/>
        </w:rPr>
        <w:t>познания</w:t>
      </w:r>
      <w:r>
        <w:rPr>
          <w:color w:val="000000"/>
          <w:spacing w:val="12"/>
          <w:sz w:val="24"/>
        </w:rPr>
        <w:t xml:space="preserve"> </w:t>
      </w:r>
      <w:r>
        <w:rPr>
          <w:color w:val="000000"/>
          <w:spacing w:val="-1"/>
          <w:sz w:val="24"/>
        </w:rPr>
        <w:t>окружающего</w:t>
      </w:r>
      <w:r>
        <w:rPr>
          <w:color w:val="000000"/>
          <w:spacing w:val="12"/>
          <w:sz w:val="24"/>
        </w:rPr>
        <w:t xml:space="preserve"> </w:t>
      </w:r>
      <w:r>
        <w:rPr>
          <w:color w:val="000000"/>
          <w:sz w:val="24"/>
        </w:rPr>
        <w:t>мира,</w:t>
      </w:r>
      <w:r>
        <w:rPr>
          <w:color w:val="000000"/>
          <w:spacing w:val="12"/>
          <w:sz w:val="24"/>
        </w:rPr>
        <w:t xml:space="preserve"> </w:t>
      </w:r>
      <w:r>
        <w:rPr>
          <w:color w:val="000000"/>
          <w:sz w:val="24"/>
        </w:rPr>
        <w:t>способах</w:t>
      </w:r>
      <w:r>
        <w:rPr>
          <w:color w:val="000000"/>
          <w:spacing w:val="11"/>
          <w:sz w:val="24"/>
        </w:rPr>
        <w:t xml:space="preserve"> </w:t>
      </w:r>
      <w:r>
        <w:rPr>
          <w:color w:val="000000"/>
          <w:spacing w:val="-1"/>
          <w:sz w:val="24"/>
        </w:rPr>
        <w:t xml:space="preserve">их </w:t>
      </w:r>
      <w:r>
        <w:rPr>
          <w:color w:val="000000"/>
          <w:sz w:val="24"/>
        </w:rPr>
        <w:t>безопасного использования.</w:t>
      </w:r>
    </w:p>
    <w:p w14:paraId="654E063F" w14:textId="77777777" w:rsidR="002C6E8D" w:rsidRDefault="0069355F" w:rsidP="00223328">
      <w:pPr>
        <w:pBdr>
          <w:top w:val="none" w:sz="4" w:space="0" w:color="000000"/>
          <w:left w:val="none" w:sz="4" w:space="0" w:color="000000"/>
          <w:bottom w:val="none" w:sz="4" w:space="0" w:color="000000"/>
          <w:right w:val="none" w:sz="4" w:space="0" w:color="000000"/>
        </w:pBdr>
        <w:spacing w:before="494" w:line="318" w:lineRule="atLeast"/>
        <w:ind w:firstLine="708"/>
        <w:rPr>
          <w:color w:val="000000"/>
          <w:sz w:val="24"/>
        </w:rPr>
      </w:pPr>
      <w:r>
        <w:rPr>
          <w:color w:val="000000"/>
          <w:sz w:val="24"/>
        </w:rPr>
        <w:t>Задачи</w:t>
      </w:r>
      <w:r>
        <w:rPr>
          <w:color w:val="000000"/>
          <w:spacing w:val="16"/>
          <w:sz w:val="24"/>
        </w:rPr>
        <w:t xml:space="preserve"> </w:t>
      </w:r>
      <w:r>
        <w:rPr>
          <w:color w:val="000000"/>
          <w:sz w:val="24"/>
        </w:rPr>
        <w:t>и</w:t>
      </w:r>
      <w:r>
        <w:rPr>
          <w:color w:val="000000"/>
          <w:spacing w:val="15"/>
          <w:sz w:val="24"/>
        </w:rPr>
        <w:t xml:space="preserve"> </w:t>
      </w:r>
      <w:r>
        <w:rPr>
          <w:color w:val="000000"/>
          <w:sz w:val="24"/>
        </w:rPr>
        <w:t>содержание</w:t>
      </w:r>
      <w:r>
        <w:rPr>
          <w:color w:val="000000"/>
          <w:spacing w:val="13"/>
          <w:sz w:val="24"/>
        </w:rPr>
        <w:t xml:space="preserve"> </w:t>
      </w:r>
      <w:r>
        <w:rPr>
          <w:color w:val="000000"/>
          <w:sz w:val="24"/>
        </w:rPr>
        <w:t>образовательной</w:t>
      </w:r>
      <w:r>
        <w:rPr>
          <w:color w:val="000000"/>
          <w:spacing w:val="15"/>
          <w:sz w:val="24"/>
        </w:rPr>
        <w:t xml:space="preserve"> </w:t>
      </w:r>
      <w:r>
        <w:rPr>
          <w:color w:val="000000"/>
          <w:sz w:val="24"/>
        </w:rPr>
        <w:t>деятельности</w:t>
      </w:r>
      <w:r>
        <w:rPr>
          <w:color w:val="000000"/>
          <w:spacing w:val="19"/>
          <w:sz w:val="24"/>
        </w:rPr>
        <w:t xml:space="preserve"> </w:t>
      </w:r>
      <w:r>
        <w:rPr>
          <w:color w:val="000000"/>
          <w:spacing w:val="1"/>
          <w:sz w:val="24"/>
        </w:rPr>
        <w:t>по</w:t>
      </w:r>
      <w:r>
        <w:rPr>
          <w:color w:val="000000"/>
          <w:spacing w:val="13"/>
          <w:sz w:val="24"/>
        </w:rPr>
        <w:t xml:space="preserve"> </w:t>
      </w:r>
      <w:r>
        <w:rPr>
          <w:color w:val="000000"/>
          <w:sz w:val="24"/>
        </w:rPr>
        <w:t>направлению</w:t>
      </w:r>
      <w:r>
        <w:rPr>
          <w:color w:val="000000"/>
          <w:spacing w:val="12"/>
          <w:sz w:val="24"/>
        </w:rPr>
        <w:t xml:space="preserve"> </w:t>
      </w:r>
      <w:r>
        <w:rPr>
          <w:color w:val="000000"/>
          <w:sz w:val="24"/>
        </w:rPr>
        <w:t>«Познавательное</w:t>
      </w:r>
      <w:r>
        <w:rPr>
          <w:color w:val="000000"/>
          <w:spacing w:val="13"/>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14:paraId="7D5284A3" w14:textId="77777777"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646C2B" w14:paraId="51386D9A" w14:textId="77777777" w:rsidTr="00223328">
        <w:tc>
          <w:tcPr>
            <w:tcW w:w="14596" w:type="dxa"/>
            <w:gridSpan w:val="6"/>
            <w:shd w:val="clear" w:color="auto" w:fill="EEECE1" w:themeFill="background2"/>
          </w:tcPr>
          <w:p w14:paraId="61B754AD" w14:textId="77777777" w:rsidR="00F67439" w:rsidRPr="00646C2B" w:rsidRDefault="00F67439" w:rsidP="00634A9C">
            <w:pPr>
              <w:spacing w:line="240" w:lineRule="auto"/>
              <w:rPr>
                <w:b/>
                <w:sz w:val="20"/>
              </w:rPr>
            </w:pPr>
            <w:r w:rsidRPr="00646C2B">
              <w:rPr>
                <w:b/>
                <w:sz w:val="20"/>
              </w:rPr>
              <w:t>ПОЗНАВАТЕЛЬНОЕ РАЗВИТИЕ</w:t>
            </w:r>
          </w:p>
        </w:tc>
      </w:tr>
      <w:tr w:rsidR="00F67439" w:rsidRPr="00646C2B" w14:paraId="0FA7E21D" w14:textId="77777777" w:rsidTr="00223328">
        <w:tc>
          <w:tcPr>
            <w:tcW w:w="14596" w:type="dxa"/>
            <w:gridSpan w:val="6"/>
            <w:shd w:val="clear" w:color="auto" w:fill="EEECE1" w:themeFill="background2"/>
          </w:tcPr>
          <w:p w14:paraId="7CD19757" w14:textId="77777777"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14:paraId="73836B9C" w14:textId="77777777" w:rsidTr="00223328">
        <w:tc>
          <w:tcPr>
            <w:tcW w:w="5046" w:type="dxa"/>
            <w:gridSpan w:val="2"/>
          </w:tcPr>
          <w:p w14:paraId="369A2F9A" w14:textId="77777777"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14:paraId="54210235" w14:textId="77777777"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14:paraId="115E8E3D" w14:textId="77777777"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14:paraId="58ED18B3" w14:textId="77777777" w:rsidTr="00223328">
        <w:trPr>
          <w:trHeight w:val="2473"/>
        </w:trPr>
        <w:tc>
          <w:tcPr>
            <w:tcW w:w="5046" w:type="dxa"/>
            <w:gridSpan w:val="2"/>
          </w:tcPr>
          <w:p w14:paraId="13C43B62" w14:textId="77777777" w:rsidR="00F67439" w:rsidRPr="00646C2B" w:rsidRDefault="00F67439" w:rsidP="00634A9C">
            <w:pPr>
              <w:pStyle w:val="ConsPlusNormal"/>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14:paraId="6A26CDE1" w14:textId="77777777" w:rsidR="00F67439" w:rsidRPr="00646C2B" w:rsidRDefault="00F67439" w:rsidP="00634A9C">
            <w:pPr>
              <w:pStyle w:val="ConsPlusNormal"/>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14:paraId="6DB5222D" w14:textId="77777777" w:rsidR="00F67439" w:rsidRPr="00646C2B" w:rsidRDefault="00F67439" w:rsidP="00634A9C">
            <w:pPr>
              <w:pStyle w:val="ConsPlusNormal"/>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14:paraId="3F7413C1" w14:textId="77777777" w:rsidTr="00223328">
        <w:tc>
          <w:tcPr>
            <w:tcW w:w="5046" w:type="dxa"/>
            <w:gridSpan w:val="2"/>
          </w:tcPr>
          <w:p w14:paraId="1AD96AB7" w14:textId="77777777" w:rsidR="00F67439" w:rsidRPr="00646C2B" w:rsidRDefault="00F67439" w:rsidP="00634A9C">
            <w:pPr>
              <w:pStyle w:val="ConsPlusNormal"/>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14:paraId="21DFA03C" w14:textId="77777777" w:rsidR="00F67439" w:rsidRPr="00646C2B" w:rsidRDefault="00F67439" w:rsidP="00634A9C">
            <w:pPr>
              <w:pStyle w:val="ConsPlusNormal"/>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14:paraId="1B12E8A7" w14:textId="77777777" w:rsidR="00F67439" w:rsidRPr="00646C2B" w:rsidRDefault="00F67439" w:rsidP="00634A9C">
            <w:pPr>
              <w:pStyle w:val="ConsPlusNormal"/>
              <w:rPr>
                <w:sz w:val="20"/>
                <w:szCs w:val="20"/>
              </w:rPr>
            </w:pPr>
            <w:r w:rsidRPr="00646C2B">
              <w:rPr>
                <w:sz w:val="20"/>
                <w:szCs w:val="20"/>
              </w:rPr>
              <w:t>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w:t>
            </w:r>
            <w:r w:rsidRPr="00646C2B">
              <w:rPr>
                <w:sz w:val="20"/>
                <w:szCs w:val="20"/>
              </w:rPr>
              <w:lastRenderedPageBreak/>
              <w:t>положительное отношение к членам семьи и 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tc>
      </w:tr>
      <w:tr w:rsidR="00F67439" w:rsidRPr="00646C2B" w14:paraId="7FACA59E" w14:textId="77777777" w:rsidTr="00223328">
        <w:tc>
          <w:tcPr>
            <w:tcW w:w="5046" w:type="dxa"/>
            <w:gridSpan w:val="2"/>
          </w:tcPr>
          <w:p w14:paraId="632698B8" w14:textId="77777777" w:rsidR="00F67439" w:rsidRPr="00646C2B" w:rsidRDefault="00F67439" w:rsidP="00634A9C">
            <w:pPr>
              <w:pStyle w:val="ConsPlusNormal"/>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14:paraId="5ABDC13B" w14:textId="77777777" w:rsidR="00F67439" w:rsidRPr="00646C2B" w:rsidRDefault="00F67439" w:rsidP="00634A9C">
            <w:pPr>
              <w:pStyle w:val="ConsPlusNormal"/>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14:paraId="3CAACDF9" w14:textId="77777777" w:rsidR="00F67439" w:rsidRPr="00646C2B" w:rsidRDefault="00F67439" w:rsidP="00634A9C">
            <w:pPr>
              <w:pStyle w:val="ConsPlusNormal"/>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14:paraId="3D39B213" w14:textId="77777777" w:rsidTr="00223328">
        <w:tc>
          <w:tcPr>
            <w:tcW w:w="5046" w:type="dxa"/>
            <w:gridSpan w:val="2"/>
            <w:shd w:val="clear" w:color="auto" w:fill="F2F2F2" w:themeFill="background1" w:themeFillShade="F2"/>
          </w:tcPr>
          <w:p w14:paraId="1D5A8846" w14:textId="77777777" w:rsidR="00F67439" w:rsidRPr="00646C2B" w:rsidRDefault="00F67439" w:rsidP="00634A9C">
            <w:pPr>
              <w:spacing w:line="240" w:lineRule="auto"/>
              <w:rPr>
                <w:sz w:val="20"/>
              </w:rPr>
            </w:pPr>
          </w:p>
        </w:tc>
        <w:tc>
          <w:tcPr>
            <w:tcW w:w="5046" w:type="dxa"/>
            <w:gridSpan w:val="2"/>
            <w:shd w:val="clear" w:color="auto" w:fill="F2F2F2" w:themeFill="background1" w:themeFillShade="F2"/>
          </w:tcPr>
          <w:p w14:paraId="352AB23B" w14:textId="77777777" w:rsidR="00F67439" w:rsidRPr="00646C2B" w:rsidRDefault="00F67439" w:rsidP="00634A9C">
            <w:pPr>
              <w:spacing w:line="240" w:lineRule="auto"/>
              <w:rPr>
                <w:sz w:val="20"/>
              </w:rPr>
            </w:pPr>
          </w:p>
        </w:tc>
        <w:tc>
          <w:tcPr>
            <w:tcW w:w="4504" w:type="dxa"/>
            <w:gridSpan w:val="2"/>
            <w:shd w:val="clear" w:color="auto" w:fill="FFFFFF" w:themeFill="background1"/>
          </w:tcPr>
          <w:p w14:paraId="4204623E" w14:textId="77777777" w:rsidR="00F67439" w:rsidRPr="00646C2B" w:rsidRDefault="00F67439" w:rsidP="00634A9C">
            <w:pPr>
              <w:pStyle w:val="ConsPlusNormal"/>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14:paraId="3CFCD6D3" w14:textId="77777777" w:rsidTr="00223328">
        <w:tc>
          <w:tcPr>
            <w:tcW w:w="14596" w:type="dxa"/>
            <w:gridSpan w:val="6"/>
            <w:shd w:val="clear" w:color="auto" w:fill="EEECE1" w:themeFill="background2"/>
          </w:tcPr>
          <w:p w14:paraId="69715CAA" w14:textId="77777777" w:rsidR="00F67439" w:rsidRPr="00646C2B" w:rsidRDefault="00F67439" w:rsidP="00634A9C">
            <w:pPr>
              <w:spacing w:line="240" w:lineRule="auto"/>
              <w:rPr>
                <w:b/>
                <w:sz w:val="20"/>
              </w:rPr>
            </w:pPr>
            <w:r w:rsidRPr="00646C2B">
              <w:rPr>
                <w:b/>
                <w:sz w:val="20"/>
              </w:rPr>
              <w:t xml:space="preserve"> Содержание</w:t>
            </w:r>
            <w:r w:rsidRPr="00646C2B">
              <w:rPr>
                <w:sz w:val="20"/>
              </w:rPr>
              <w:t xml:space="preserve"> </w:t>
            </w:r>
            <w:r w:rsidRPr="00646C2B">
              <w:rPr>
                <w:b/>
                <w:sz w:val="20"/>
              </w:rPr>
              <w:t>образовательной области «Познавательное развитие»</w:t>
            </w:r>
          </w:p>
        </w:tc>
      </w:tr>
      <w:tr w:rsidR="00F67439" w:rsidRPr="00646C2B" w14:paraId="3A2815FF" w14:textId="77777777" w:rsidTr="00223328">
        <w:tc>
          <w:tcPr>
            <w:tcW w:w="5046" w:type="dxa"/>
            <w:gridSpan w:val="2"/>
          </w:tcPr>
          <w:p w14:paraId="4ACA3A2A" w14:textId="77777777"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14:paraId="4B262B1C" w14:textId="77777777"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14:paraId="1250A073" w14:textId="77777777"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14:paraId="04A75A91" w14:textId="77777777" w:rsidTr="00223328">
        <w:tc>
          <w:tcPr>
            <w:tcW w:w="5046" w:type="dxa"/>
            <w:gridSpan w:val="2"/>
          </w:tcPr>
          <w:p w14:paraId="2EE0B6A6" w14:textId="77777777" w:rsidR="00F67439" w:rsidRPr="00646C2B" w:rsidRDefault="00F67439" w:rsidP="00634A9C">
            <w:pPr>
              <w:pStyle w:val="ConsPlusNormal"/>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7DCBBE11" w14:textId="77777777" w:rsidR="00F67439" w:rsidRPr="00646C2B" w:rsidRDefault="00F67439" w:rsidP="00634A9C">
            <w:pPr>
              <w:pStyle w:val="ConsPlusNormal"/>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14:paraId="0C47821F" w14:textId="77777777" w:rsidR="00F67439" w:rsidRPr="00646C2B" w:rsidRDefault="00F67439" w:rsidP="00634A9C">
            <w:pPr>
              <w:pStyle w:val="ConsPlusNormal"/>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14:paraId="2E57A120" w14:textId="77777777" w:rsidR="00F67439" w:rsidRPr="00646C2B" w:rsidRDefault="00F67439" w:rsidP="00634A9C">
            <w:pPr>
              <w:pStyle w:val="ConsPlusNormal"/>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14:paraId="72CD1580" w14:textId="77777777" w:rsidR="00F67439" w:rsidRPr="00646C2B" w:rsidRDefault="00F67439" w:rsidP="00634A9C">
            <w:pPr>
              <w:pStyle w:val="ConsPlusNormal"/>
              <w:rPr>
                <w:sz w:val="20"/>
                <w:szCs w:val="20"/>
              </w:rPr>
            </w:pPr>
            <w:r w:rsidRPr="00646C2B">
              <w:rPr>
                <w:sz w:val="20"/>
                <w:szCs w:val="20"/>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14:paraId="40BEB747" w14:textId="77777777" w:rsidR="00F67439" w:rsidRPr="00646C2B" w:rsidRDefault="00F67439" w:rsidP="00634A9C">
            <w:pPr>
              <w:pStyle w:val="ConsPlusNormal"/>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14:paraId="6F89E84C" w14:textId="77777777" w:rsidR="00F67439" w:rsidRPr="00646C2B" w:rsidRDefault="00F67439" w:rsidP="00634A9C">
            <w:pPr>
              <w:pStyle w:val="ConsPlusNormal"/>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18A18CB8" w14:textId="77777777" w:rsidR="00F67439" w:rsidRPr="00646C2B" w:rsidRDefault="00F67439" w:rsidP="00634A9C">
            <w:pPr>
              <w:pStyle w:val="ConsPlusNormal"/>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08A031E9" w14:textId="77777777" w:rsidR="00F67439" w:rsidRPr="00646C2B" w:rsidRDefault="00F67439" w:rsidP="00634A9C">
            <w:pPr>
              <w:pStyle w:val="ConsPlusNormal"/>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tc>
      </w:tr>
      <w:tr w:rsidR="00F67439" w:rsidRPr="00646C2B" w14:paraId="6BA24F88" w14:textId="77777777" w:rsidTr="00223328">
        <w:tc>
          <w:tcPr>
            <w:tcW w:w="5046" w:type="dxa"/>
            <w:gridSpan w:val="2"/>
          </w:tcPr>
          <w:p w14:paraId="234A1284" w14:textId="77777777" w:rsidR="00F67439" w:rsidRPr="00646C2B" w:rsidRDefault="00F67439" w:rsidP="00634A9C">
            <w:pPr>
              <w:pStyle w:val="ConsPlusNormal"/>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w:t>
            </w:r>
            <w:r w:rsidRPr="00646C2B">
              <w:rPr>
                <w:sz w:val="20"/>
                <w:szCs w:val="20"/>
              </w:rPr>
              <w:lastRenderedPageBreak/>
              <w:t>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14:paraId="6BB52160" w14:textId="77777777" w:rsidR="00F67439" w:rsidRPr="00646C2B" w:rsidRDefault="00F67439" w:rsidP="00634A9C">
            <w:pPr>
              <w:pStyle w:val="ConsPlusNormal"/>
              <w:rPr>
                <w:sz w:val="20"/>
                <w:szCs w:val="20"/>
              </w:rPr>
            </w:pPr>
            <w:r w:rsidRPr="00646C2B">
              <w:rPr>
                <w:sz w:val="20"/>
                <w:szCs w:val="20"/>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w:t>
            </w:r>
            <w:r w:rsidRPr="00646C2B">
              <w:rPr>
                <w:sz w:val="20"/>
                <w:szCs w:val="20"/>
              </w:rPr>
              <w:lastRenderedPageBreak/>
              <w:t>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14:paraId="1ECE4E66" w14:textId="77777777" w:rsidR="00F67439" w:rsidRPr="00646C2B" w:rsidRDefault="00F67439" w:rsidP="00634A9C">
            <w:pPr>
              <w:pStyle w:val="ConsPlusNormal"/>
              <w:rPr>
                <w:sz w:val="20"/>
                <w:szCs w:val="20"/>
              </w:rPr>
            </w:pPr>
            <w:r w:rsidRPr="00646C2B">
              <w:rPr>
                <w:sz w:val="20"/>
                <w:szCs w:val="20"/>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w:t>
            </w:r>
            <w:r w:rsidRPr="00646C2B">
              <w:rPr>
                <w:sz w:val="20"/>
                <w:szCs w:val="20"/>
              </w:rPr>
              <w:lastRenderedPageBreak/>
              <w:t>форме, величине).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14:paraId="24674017" w14:textId="77777777" w:rsidTr="00223328">
        <w:tc>
          <w:tcPr>
            <w:tcW w:w="5046" w:type="dxa"/>
            <w:gridSpan w:val="2"/>
          </w:tcPr>
          <w:p w14:paraId="4CD20240" w14:textId="77777777" w:rsidR="00F67439" w:rsidRPr="00646C2B" w:rsidRDefault="00F67439" w:rsidP="00634A9C">
            <w:pPr>
              <w:pStyle w:val="ConsPlusNormal"/>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2FAD362E" w14:textId="77777777" w:rsidR="00F67439" w:rsidRPr="00646C2B" w:rsidRDefault="00F67439" w:rsidP="00634A9C">
            <w:pPr>
              <w:pStyle w:val="ConsPlusNormal"/>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14:paraId="23044FE4" w14:textId="77777777" w:rsidR="00F67439" w:rsidRPr="00646C2B" w:rsidRDefault="00F67439" w:rsidP="00634A9C">
            <w:pPr>
              <w:pStyle w:val="ConsPlusNormal"/>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777994BF" w14:textId="77777777" w:rsidR="00F67439" w:rsidRPr="00646C2B" w:rsidRDefault="00F67439" w:rsidP="00634A9C">
            <w:pPr>
              <w:pStyle w:val="ConsPlusNormal"/>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14:paraId="0E4C6910" w14:textId="77777777" w:rsidR="00F67439" w:rsidRPr="00646C2B" w:rsidRDefault="00F67439" w:rsidP="00634A9C">
            <w:pPr>
              <w:pStyle w:val="ConsPlusNormal"/>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14:paraId="60021FF7" w14:textId="77777777" w:rsidTr="00223328">
        <w:tc>
          <w:tcPr>
            <w:tcW w:w="5046" w:type="dxa"/>
            <w:gridSpan w:val="2"/>
            <w:shd w:val="clear" w:color="auto" w:fill="F2F2F2" w:themeFill="background1" w:themeFillShade="F2"/>
          </w:tcPr>
          <w:p w14:paraId="28126B74" w14:textId="77777777" w:rsidR="00F67439" w:rsidRPr="00646C2B" w:rsidRDefault="00F67439" w:rsidP="00634A9C">
            <w:pPr>
              <w:pStyle w:val="ConsPlusNormal"/>
              <w:spacing w:before="240"/>
              <w:rPr>
                <w:sz w:val="20"/>
                <w:szCs w:val="20"/>
              </w:rPr>
            </w:pPr>
          </w:p>
        </w:tc>
        <w:tc>
          <w:tcPr>
            <w:tcW w:w="5046" w:type="dxa"/>
            <w:gridSpan w:val="2"/>
            <w:shd w:val="clear" w:color="auto" w:fill="FFFFFF" w:themeFill="background1"/>
          </w:tcPr>
          <w:p w14:paraId="65B10459" w14:textId="77777777" w:rsidR="00F67439" w:rsidRPr="00646C2B" w:rsidRDefault="00F67439" w:rsidP="00634A9C">
            <w:pPr>
              <w:pStyle w:val="ConsPlusNormal"/>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14:paraId="5300C7E9" w14:textId="77777777" w:rsidR="00F67439" w:rsidRPr="00646C2B" w:rsidRDefault="00F67439" w:rsidP="00634A9C">
            <w:pPr>
              <w:pStyle w:val="ConsPlusNormal"/>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14:paraId="55F6EC1C" w14:textId="77777777" w:rsidTr="00223328">
        <w:tc>
          <w:tcPr>
            <w:tcW w:w="5046" w:type="dxa"/>
            <w:gridSpan w:val="2"/>
            <w:shd w:val="clear" w:color="auto" w:fill="FFFFFF" w:themeFill="background1"/>
          </w:tcPr>
          <w:p w14:paraId="4C913D44" w14:textId="77777777" w:rsidR="00F67439" w:rsidRPr="00646C2B" w:rsidRDefault="00F67439" w:rsidP="00634A9C">
            <w:pPr>
              <w:pStyle w:val="ConsPlusNormal"/>
              <w:rPr>
                <w:sz w:val="20"/>
                <w:szCs w:val="20"/>
              </w:rPr>
            </w:pPr>
            <w:r w:rsidRPr="00646C2B">
              <w:rPr>
                <w:sz w:val="20"/>
                <w:szCs w:val="20"/>
              </w:rPr>
              <w:t xml:space="preserve">Педагог привлекает внимание детей и организует </w:t>
            </w:r>
            <w:r w:rsidRPr="00646C2B">
              <w:rPr>
                <w:sz w:val="20"/>
                <w:szCs w:val="20"/>
              </w:rPr>
              <w:lastRenderedPageBreak/>
              <w:t xml:space="preserve">взаимодействие с объектами живой и неживой природы в естественной среде. </w:t>
            </w:r>
          </w:p>
        </w:tc>
        <w:tc>
          <w:tcPr>
            <w:tcW w:w="5046" w:type="dxa"/>
            <w:gridSpan w:val="2"/>
            <w:shd w:val="clear" w:color="auto" w:fill="FFFFFF" w:themeFill="background1"/>
          </w:tcPr>
          <w:p w14:paraId="7AE8412D" w14:textId="77777777" w:rsidR="00F67439" w:rsidRPr="00646C2B" w:rsidRDefault="00F67439" w:rsidP="00634A9C">
            <w:pPr>
              <w:pStyle w:val="ConsPlusNormal"/>
              <w:rPr>
                <w:sz w:val="20"/>
                <w:szCs w:val="20"/>
              </w:rPr>
            </w:pPr>
            <w:r w:rsidRPr="00646C2B">
              <w:rPr>
                <w:sz w:val="20"/>
                <w:szCs w:val="20"/>
              </w:rPr>
              <w:lastRenderedPageBreak/>
              <w:t xml:space="preserve">Педагог развивает способности детей узнавать, </w:t>
            </w:r>
            <w:r w:rsidRPr="00646C2B">
              <w:rPr>
                <w:sz w:val="20"/>
                <w:szCs w:val="20"/>
              </w:rPr>
              <w:lastRenderedPageBreak/>
              <w:t>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14:paraId="3B1955A2" w14:textId="77777777" w:rsidR="00F67439" w:rsidRPr="00646C2B" w:rsidRDefault="00F67439" w:rsidP="00634A9C">
            <w:pPr>
              <w:pStyle w:val="ConsPlusNormal"/>
              <w:rPr>
                <w:sz w:val="20"/>
                <w:szCs w:val="20"/>
              </w:rPr>
            </w:pPr>
            <w:r w:rsidRPr="00646C2B">
              <w:rPr>
                <w:sz w:val="20"/>
                <w:szCs w:val="20"/>
              </w:rPr>
              <w:lastRenderedPageBreak/>
              <w:t xml:space="preserve">В процессе ознакомления с природой педагог </w:t>
            </w:r>
            <w:r w:rsidRPr="00646C2B">
              <w:rPr>
                <w:sz w:val="20"/>
                <w:szCs w:val="20"/>
              </w:rPr>
              <w:lastRenderedPageBreak/>
              <w:t>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14:paraId="625B7CCD" w14:textId="77777777" w:rsidTr="00223328">
        <w:tc>
          <w:tcPr>
            <w:tcW w:w="5046" w:type="dxa"/>
            <w:gridSpan w:val="2"/>
            <w:shd w:val="clear" w:color="auto" w:fill="F2F2F2" w:themeFill="background1" w:themeFillShade="F2"/>
          </w:tcPr>
          <w:p w14:paraId="7CCCDA37" w14:textId="77777777" w:rsidR="00F67439" w:rsidRPr="00646C2B" w:rsidRDefault="00F67439" w:rsidP="00634A9C">
            <w:pPr>
              <w:pStyle w:val="ConsPlusNormal"/>
              <w:spacing w:before="240"/>
              <w:ind w:firstLine="540"/>
              <w:rPr>
                <w:sz w:val="20"/>
                <w:szCs w:val="20"/>
              </w:rPr>
            </w:pPr>
          </w:p>
        </w:tc>
        <w:tc>
          <w:tcPr>
            <w:tcW w:w="5046" w:type="dxa"/>
            <w:gridSpan w:val="2"/>
            <w:shd w:val="clear" w:color="auto" w:fill="F2F2F2" w:themeFill="background1" w:themeFillShade="F2"/>
          </w:tcPr>
          <w:p w14:paraId="59DC6D56" w14:textId="77777777" w:rsidR="00F67439" w:rsidRPr="00646C2B" w:rsidRDefault="00F67439" w:rsidP="00634A9C">
            <w:pPr>
              <w:spacing w:line="240" w:lineRule="auto"/>
              <w:rPr>
                <w:sz w:val="20"/>
                <w:highlight w:val="cyan"/>
              </w:rPr>
            </w:pPr>
          </w:p>
        </w:tc>
        <w:tc>
          <w:tcPr>
            <w:tcW w:w="4504" w:type="dxa"/>
            <w:gridSpan w:val="2"/>
            <w:shd w:val="clear" w:color="auto" w:fill="FFFFFF" w:themeFill="background1"/>
          </w:tcPr>
          <w:p w14:paraId="785B51BB" w14:textId="77777777" w:rsidR="00F67439" w:rsidRPr="00646C2B" w:rsidRDefault="00F67439" w:rsidP="00634A9C">
            <w:pPr>
              <w:pStyle w:val="ConsPlusNormal"/>
              <w:rPr>
                <w:sz w:val="20"/>
                <w:szCs w:val="20"/>
              </w:rPr>
            </w:pPr>
            <w:r w:rsidRPr="00646C2B">
              <w:rPr>
                <w:sz w:val="20"/>
                <w:szCs w:val="20"/>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646C2B" w14:paraId="3B3B2640" w14:textId="77777777" w:rsidTr="00223328">
        <w:tblPrEx>
          <w:jc w:val="center"/>
        </w:tblPrEx>
        <w:trPr>
          <w:jc w:val="center"/>
        </w:trPr>
        <w:tc>
          <w:tcPr>
            <w:tcW w:w="14596" w:type="dxa"/>
            <w:gridSpan w:val="6"/>
            <w:shd w:val="clear" w:color="auto" w:fill="EEECE1" w:themeFill="background2"/>
          </w:tcPr>
          <w:p w14:paraId="6ACFA6B4" w14:textId="77777777" w:rsidR="00F67439" w:rsidRPr="00646C2B" w:rsidRDefault="00F67439" w:rsidP="00E04FBF">
            <w:pPr>
              <w:numPr>
                <w:ilvl w:val="0"/>
                <w:numId w:val="113"/>
              </w:numPr>
              <w:spacing w:line="240" w:lineRule="auto"/>
              <w:ind w:left="0"/>
              <w:contextualSpacing/>
              <w:jc w:val="left"/>
              <w:rPr>
                <w:b/>
                <w:sz w:val="20"/>
              </w:rPr>
            </w:pPr>
            <w:r w:rsidRPr="00646C2B">
              <w:rPr>
                <w:b/>
                <w:sz w:val="20"/>
              </w:rPr>
              <w:t>Образовательная область ПОЗНАВАТЕЛЬНОЕ РАЗВИТИЕ</w:t>
            </w:r>
          </w:p>
        </w:tc>
      </w:tr>
      <w:tr w:rsidR="00F67439" w:rsidRPr="00646C2B" w14:paraId="4D42A99D" w14:textId="77777777" w:rsidTr="00223328">
        <w:tblPrEx>
          <w:jc w:val="center"/>
        </w:tblPrEx>
        <w:trPr>
          <w:jc w:val="center"/>
        </w:trPr>
        <w:tc>
          <w:tcPr>
            <w:tcW w:w="14596" w:type="dxa"/>
            <w:gridSpan w:val="6"/>
            <w:shd w:val="clear" w:color="auto" w:fill="EEECE1" w:themeFill="background2"/>
          </w:tcPr>
          <w:p w14:paraId="67373D97" w14:textId="77777777" w:rsidR="00F67439" w:rsidRPr="00646C2B" w:rsidRDefault="00F67439" w:rsidP="00E04FBF">
            <w:pPr>
              <w:numPr>
                <w:ilvl w:val="0"/>
                <w:numId w:val="113"/>
              </w:numPr>
              <w:spacing w:line="240" w:lineRule="auto"/>
              <w:ind w:left="0"/>
              <w:contextualSpacing/>
              <w:jc w:val="left"/>
              <w:rPr>
                <w:b/>
                <w:sz w:val="20"/>
              </w:rPr>
            </w:pPr>
            <w:r w:rsidRPr="00646C2B">
              <w:rPr>
                <w:b/>
                <w:sz w:val="20"/>
              </w:rPr>
              <w:t>ОСНОВНЫЕ ЗАДАЧИ</w:t>
            </w:r>
          </w:p>
        </w:tc>
      </w:tr>
      <w:tr w:rsidR="00F67439" w:rsidRPr="00646C2B" w14:paraId="558A2AFE" w14:textId="77777777" w:rsidTr="00223328">
        <w:tblPrEx>
          <w:jc w:val="center"/>
        </w:tblPrEx>
        <w:trPr>
          <w:jc w:val="center"/>
        </w:trPr>
        <w:tc>
          <w:tcPr>
            <w:tcW w:w="14596" w:type="dxa"/>
            <w:gridSpan w:val="6"/>
            <w:shd w:val="clear" w:color="auto" w:fill="EEECE1" w:themeFill="background2"/>
          </w:tcPr>
          <w:p w14:paraId="1171CB1F" w14:textId="77777777" w:rsidR="00F67439" w:rsidRPr="00646C2B" w:rsidRDefault="00F67439" w:rsidP="00E04FBF">
            <w:pPr>
              <w:numPr>
                <w:ilvl w:val="0"/>
                <w:numId w:val="113"/>
              </w:numPr>
              <w:spacing w:line="240" w:lineRule="auto"/>
              <w:ind w:left="0"/>
              <w:contextualSpacing/>
              <w:jc w:val="left"/>
              <w:rPr>
                <w:b/>
                <w:sz w:val="20"/>
              </w:rPr>
            </w:pPr>
            <w:bookmarkStart w:id="0" w:name="_Hlk129260733"/>
            <w:r w:rsidRPr="00646C2B">
              <w:rPr>
                <w:b/>
                <w:sz w:val="20"/>
              </w:rPr>
              <w:t xml:space="preserve"> Задачи раздела «Сенсорные эталоны и познавательные действия»</w:t>
            </w:r>
          </w:p>
        </w:tc>
      </w:tr>
      <w:tr w:rsidR="00F67439" w:rsidRPr="00646C2B" w14:paraId="45C1E5EF" w14:textId="77777777" w:rsidTr="00223328">
        <w:tblPrEx>
          <w:jc w:val="center"/>
        </w:tblPrEx>
        <w:trPr>
          <w:jc w:val="center"/>
        </w:trPr>
        <w:tc>
          <w:tcPr>
            <w:tcW w:w="3729" w:type="dxa"/>
          </w:tcPr>
          <w:p w14:paraId="30A03E19" w14:textId="77777777" w:rsidR="00F67439" w:rsidRPr="00646C2B" w:rsidRDefault="00F67439" w:rsidP="00634A9C">
            <w:pPr>
              <w:spacing w:line="240" w:lineRule="auto"/>
              <w:jc w:val="center"/>
              <w:rPr>
                <w:b/>
                <w:sz w:val="20"/>
              </w:rPr>
            </w:pPr>
            <w:r w:rsidRPr="00646C2B">
              <w:rPr>
                <w:b/>
                <w:sz w:val="20"/>
              </w:rPr>
              <w:t>3-4</w:t>
            </w:r>
          </w:p>
        </w:tc>
        <w:tc>
          <w:tcPr>
            <w:tcW w:w="3732" w:type="dxa"/>
            <w:gridSpan w:val="2"/>
          </w:tcPr>
          <w:p w14:paraId="0E7B072C" w14:textId="77777777" w:rsidR="00F67439" w:rsidRPr="00646C2B" w:rsidRDefault="00F67439" w:rsidP="00634A9C">
            <w:pPr>
              <w:spacing w:line="240" w:lineRule="auto"/>
              <w:jc w:val="center"/>
              <w:rPr>
                <w:b/>
                <w:sz w:val="20"/>
              </w:rPr>
            </w:pPr>
            <w:r w:rsidRPr="00646C2B">
              <w:rPr>
                <w:b/>
                <w:sz w:val="20"/>
              </w:rPr>
              <w:t>4-5</w:t>
            </w:r>
          </w:p>
        </w:tc>
        <w:tc>
          <w:tcPr>
            <w:tcW w:w="3713" w:type="dxa"/>
            <w:gridSpan w:val="2"/>
          </w:tcPr>
          <w:p w14:paraId="20CEDE68" w14:textId="77777777" w:rsidR="00F67439" w:rsidRPr="00646C2B" w:rsidRDefault="00F67439" w:rsidP="00634A9C">
            <w:pPr>
              <w:spacing w:line="240" w:lineRule="auto"/>
              <w:jc w:val="center"/>
              <w:rPr>
                <w:b/>
                <w:sz w:val="20"/>
              </w:rPr>
            </w:pPr>
            <w:r w:rsidRPr="00646C2B">
              <w:rPr>
                <w:b/>
                <w:sz w:val="20"/>
              </w:rPr>
              <w:t>5-6</w:t>
            </w:r>
          </w:p>
        </w:tc>
        <w:tc>
          <w:tcPr>
            <w:tcW w:w="3422" w:type="dxa"/>
          </w:tcPr>
          <w:p w14:paraId="3B36F0D5" w14:textId="77777777" w:rsidR="00F67439" w:rsidRPr="00646C2B" w:rsidRDefault="00F67439" w:rsidP="00634A9C">
            <w:pPr>
              <w:spacing w:line="240" w:lineRule="auto"/>
              <w:jc w:val="center"/>
              <w:rPr>
                <w:b/>
                <w:sz w:val="20"/>
              </w:rPr>
            </w:pPr>
            <w:r w:rsidRPr="00646C2B">
              <w:rPr>
                <w:b/>
                <w:sz w:val="20"/>
              </w:rPr>
              <w:t>6-7</w:t>
            </w:r>
          </w:p>
        </w:tc>
      </w:tr>
      <w:bookmarkEnd w:id="0"/>
      <w:tr w:rsidR="00F67439" w:rsidRPr="00646C2B" w14:paraId="1493C8F0" w14:textId="77777777" w:rsidTr="00223328">
        <w:tblPrEx>
          <w:jc w:val="center"/>
        </w:tblPrEx>
        <w:trPr>
          <w:jc w:val="center"/>
        </w:trPr>
        <w:tc>
          <w:tcPr>
            <w:tcW w:w="3729" w:type="dxa"/>
          </w:tcPr>
          <w:p w14:paraId="3A9ED166" w14:textId="77777777" w:rsidR="00F67439" w:rsidRPr="00646C2B" w:rsidRDefault="00F67439" w:rsidP="00634A9C">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14:paraId="79D40C25" w14:textId="77777777" w:rsidR="00F67439" w:rsidRPr="00646C2B" w:rsidRDefault="00F67439" w:rsidP="00634A9C">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14:paraId="56E2DC54" w14:textId="77777777" w:rsidR="00F67439" w:rsidRPr="00646C2B" w:rsidRDefault="00F67439" w:rsidP="00634A9C">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582B6A24" w14:textId="77777777" w:rsidR="00F67439" w:rsidRPr="00646C2B" w:rsidRDefault="00F67439" w:rsidP="00634A9C">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14:paraId="794A198D" w14:textId="77777777" w:rsidTr="00223328">
        <w:tblPrEx>
          <w:jc w:val="center"/>
        </w:tblPrEx>
        <w:trPr>
          <w:trHeight w:val="883"/>
          <w:jc w:val="center"/>
        </w:trPr>
        <w:tc>
          <w:tcPr>
            <w:tcW w:w="3729" w:type="dxa"/>
          </w:tcPr>
          <w:p w14:paraId="04905B36"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2"/>
          </w:tcPr>
          <w:p w14:paraId="3107C6B0" w14:textId="77777777" w:rsidR="00F67439" w:rsidRPr="00646C2B" w:rsidRDefault="00F67439" w:rsidP="00634A9C">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14:paraId="125E1DE4" w14:textId="77777777" w:rsidR="00F67439" w:rsidRPr="00646C2B" w:rsidRDefault="00F67439" w:rsidP="00634A9C">
            <w:pPr>
              <w:spacing w:line="240" w:lineRule="auto"/>
              <w:rPr>
                <w:sz w:val="20"/>
              </w:rPr>
            </w:pPr>
            <w:r w:rsidRPr="00646C2B">
              <w:rPr>
                <w:sz w:val="20"/>
              </w:rPr>
              <w:t xml:space="preserve">Обучать сравнению и группировке объектов </w:t>
            </w:r>
          </w:p>
          <w:p w14:paraId="3FAD6009" w14:textId="77777777" w:rsidR="00F67439" w:rsidRPr="00646C2B" w:rsidRDefault="00F67439" w:rsidP="00634A9C">
            <w:pPr>
              <w:spacing w:line="240" w:lineRule="auto"/>
              <w:rPr>
                <w:sz w:val="20"/>
              </w:rPr>
            </w:pPr>
          </w:p>
        </w:tc>
      </w:tr>
      <w:tr w:rsidR="00F67439" w:rsidRPr="00646C2B" w14:paraId="3F06864B" w14:textId="77777777" w:rsidTr="00223328">
        <w:tblPrEx>
          <w:jc w:val="center"/>
        </w:tblPrEx>
        <w:trPr>
          <w:jc w:val="center"/>
        </w:trPr>
        <w:tc>
          <w:tcPr>
            <w:tcW w:w="3729" w:type="dxa"/>
          </w:tcPr>
          <w:p w14:paraId="2AC31FB9"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14:paraId="1AA4CC75" w14:textId="77777777" w:rsidR="00F67439" w:rsidRPr="00646C2B" w:rsidRDefault="00F67439" w:rsidP="00634A9C">
            <w:pPr>
              <w:spacing w:line="240" w:lineRule="auto"/>
              <w:rPr>
                <w:sz w:val="20"/>
              </w:rPr>
            </w:pPr>
            <w:r w:rsidRPr="00646C2B">
              <w:rPr>
                <w:sz w:val="20"/>
              </w:rPr>
              <w:t>Обучать сравнению и группировке объектов живой и неживой природы на основе признаков.</w:t>
            </w:r>
          </w:p>
        </w:tc>
        <w:tc>
          <w:tcPr>
            <w:tcW w:w="7135" w:type="dxa"/>
            <w:gridSpan w:val="3"/>
          </w:tcPr>
          <w:p w14:paraId="3F446C96" w14:textId="77777777" w:rsidR="00F67439" w:rsidRPr="00646C2B" w:rsidRDefault="00F67439" w:rsidP="00634A9C">
            <w:pPr>
              <w:spacing w:line="240" w:lineRule="auto"/>
              <w:rPr>
                <w:sz w:val="20"/>
              </w:rPr>
            </w:pPr>
            <w:r w:rsidRPr="00646C2B">
              <w:rPr>
                <w:sz w:val="20"/>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14:paraId="3FF36420" w14:textId="77777777" w:rsidTr="00223328">
        <w:tblPrEx>
          <w:jc w:val="center"/>
        </w:tblPrEx>
        <w:trPr>
          <w:jc w:val="center"/>
        </w:trPr>
        <w:tc>
          <w:tcPr>
            <w:tcW w:w="3729" w:type="dxa"/>
            <w:shd w:val="clear" w:color="auto" w:fill="F2F2F2" w:themeFill="background1" w:themeFillShade="F2"/>
          </w:tcPr>
          <w:p w14:paraId="785AAFE1" w14:textId="77777777" w:rsidR="00F67439" w:rsidRPr="00646C2B" w:rsidRDefault="00F67439" w:rsidP="00634A9C">
            <w:pPr>
              <w:spacing w:line="240" w:lineRule="auto"/>
              <w:jc w:val="center"/>
              <w:rPr>
                <w:sz w:val="20"/>
              </w:rPr>
            </w:pPr>
          </w:p>
        </w:tc>
        <w:tc>
          <w:tcPr>
            <w:tcW w:w="3732" w:type="dxa"/>
            <w:gridSpan w:val="2"/>
            <w:shd w:val="clear" w:color="auto" w:fill="F2F2F2" w:themeFill="background1" w:themeFillShade="F2"/>
          </w:tcPr>
          <w:p w14:paraId="4A1A3343" w14:textId="77777777" w:rsidR="00F67439" w:rsidRPr="00646C2B" w:rsidRDefault="00F67439" w:rsidP="00634A9C">
            <w:pPr>
              <w:spacing w:line="240" w:lineRule="auto"/>
              <w:jc w:val="center"/>
              <w:rPr>
                <w:sz w:val="20"/>
              </w:rPr>
            </w:pPr>
          </w:p>
        </w:tc>
        <w:tc>
          <w:tcPr>
            <w:tcW w:w="3713" w:type="dxa"/>
            <w:gridSpan w:val="2"/>
          </w:tcPr>
          <w:p w14:paraId="6A2D7A2A" w14:textId="77777777" w:rsidR="00F67439" w:rsidRPr="00646C2B" w:rsidRDefault="00F67439" w:rsidP="00634A9C">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14:paraId="6DB47B84" w14:textId="77777777" w:rsidR="00F67439" w:rsidRPr="00646C2B" w:rsidRDefault="00F67439" w:rsidP="00634A9C">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tc>
      </w:tr>
      <w:tr w:rsidR="00F67439" w:rsidRPr="00646C2B" w14:paraId="0FF372ED" w14:textId="77777777" w:rsidTr="00223328">
        <w:tblPrEx>
          <w:jc w:val="center"/>
        </w:tblPrEx>
        <w:trPr>
          <w:jc w:val="center"/>
        </w:trPr>
        <w:tc>
          <w:tcPr>
            <w:tcW w:w="14596" w:type="dxa"/>
            <w:gridSpan w:val="6"/>
            <w:shd w:val="clear" w:color="auto" w:fill="EEECE1" w:themeFill="background2"/>
          </w:tcPr>
          <w:p w14:paraId="7754EC20" w14:textId="77777777" w:rsidR="00F67439" w:rsidRPr="00646C2B" w:rsidRDefault="00F67439" w:rsidP="00E04FBF">
            <w:pPr>
              <w:numPr>
                <w:ilvl w:val="0"/>
                <w:numId w:val="113"/>
              </w:numPr>
              <w:spacing w:line="240" w:lineRule="auto"/>
              <w:ind w:left="0"/>
              <w:contextualSpacing/>
              <w:jc w:val="left"/>
              <w:rPr>
                <w:b/>
                <w:sz w:val="20"/>
              </w:rPr>
            </w:pPr>
            <w:r w:rsidRPr="00646C2B">
              <w:rPr>
                <w:b/>
                <w:sz w:val="20"/>
              </w:rPr>
              <w:t xml:space="preserve"> Задачи раздела «Математические представления»</w:t>
            </w:r>
          </w:p>
        </w:tc>
      </w:tr>
      <w:tr w:rsidR="00F67439" w:rsidRPr="00646C2B" w14:paraId="3838593F" w14:textId="77777777" w:rsidTr="00223328">
        <w:tblPrEx>
          <w:jc w:val="center"/>
        </w:tblPrEx>
        <w:trPr>
          <w:jc w:val="center"/>
        </w:trPr>
        <w:tc>
          <w:tcPr>
            <w:tcW w:w="3729" w:type="dxa"/>
          </w:tcPr>
          <w:p w14:paraId="098CA5C6" w14:textId="77777777" w:rsidR="00F67439" w:rsidRPr="00646C2B" w:rsidRDefault="00F67439" w:rsidP="00634A9C">
            <w:pPr>
              <w:spacing w:line="240" w:lineRule="auto"/>
              <w:jc w:val="center"/>
              <w:rPr>
                <w:sz w:val="20"/>
              </w:rPr>
            </w:pPr>
            <w:r w:rsidRPr="00646C2B">
              <w:rPr>
                <w:sz w:val="20"/>
              </w:rPr>
              <w:t>3-4</w:t>
            </w:r>
          </w:p>
        </w:tc>
        <w:tc>
          <w:tcPr>
            <w:tcW w:w="3732" w:type="dxa"/>
            <w:gridSpan w:val="2"/>
          </w:tcPr>
          <w:p w14:paraId="73C04ED4" w14:textId="77777777" w:rsidR="00F67439" w:rsidRPr="00646C2B" w:rsidRDefault="00F67439" w:rsidP="00634A9C">
            <w:pPr>
              <w:spacing w:line="240" w:lineRule="auto"/>
              <w:jc w:val="center"/>
              <w:rPr>
                <w:sz w:val="20"/>
              </w:rPr>
            </w:pPr>
            <w:r w:rsidRPr="00646C2B">
              <w:rPr>
                <w:sz w:val="20"/>
              </w:rPr>
              <w:t>4-5</w:t>
            </w:r>
          </w:p>
        </w:tc>
        <w:tc>
          <w:tcPr>
            <w:tcW w:w="3713" w:type="dxa"/>
            <w:gridSpan w:val="2"/>
          </w:tcPr>
          <w:p w14:paraId="339D1A2C" w14:textId="77777777" w:rsidR="00F67439" w:rsidRPr="00646C2B" w:rsidRDefault="00F67439" w:rsidP="00634A9C">
            <w:pPr>
              <w:spacing w:line="240" w:lineRule="auto"/>
              <w:jc w:val="center"/>
              <w:rPr>
                <w:sz w:val="20"/>
              </w:rPr>
            </w:pPr>
            <w:r w:rsidRPr="00646C2B">
              <w:rPr>
                <w:sz w:val="20"/>
              </w:rPr>
              <w:t>5-6</w:t>
            </w:r>
          </w:p>
        </w:tc>
        <w:tc>
          <w:tcPr>
            <w:tcW w:w="3422" w:type="dxa"/>
          </w:tcPr>
          <w:p w14:paraId="2D01C6E7" w14:textId="77777777" w:rsidR="00F67439" w:rsidRPr="00646C2B" w:rsidRDefault="00F67439" w:rsidP="00634A9C">
            <w:pPr>
              <w:spacing w:line="240" w:lineRule="auto"/>
              <w:jc w:val="center"/>
              <w:rPr>
                <w:sz w:val="20"/>
              </w:rPr>
            </w:pPr>
            <w:r w:rsidRPr="00646C2B">
              <w:rPr>
                <w:sz w:val="20"/>
              </w:rPr>
              <w:t>6-7</w:t>
            </w:r>
          </w:p>
        </w:tc>
      </w:tr>
      <w:tr w:rsidR="00F67439" w:rsidRPr="00646C2B" w14:paraId="27433E66" w14:textId="77777777" w:rsidTr="00223328">
        <w:tblPrEx>
          <w:jc w:val="center"/>
        </w:tblPrEx>
        <w:trPr>
          <w:jc w:val="center"/>
        </w:trPr>
        <w:tc>
          <w:tcPr>
            <w:tcW w:w="3729" w:type="dxa"/>
          </w:tcPr>
          <w:p w14:paraId="64C48ABE"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630B9874" w14:textId="77777777"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14:paraId="4EE47687" w14:textId="77777777" w:rsidR="00F67439" w:rsidRPr="00646C2B" w:rsidRDefault="00F67439" w:rsidP="00634A9C">
            <w:pPr>
              <w:spacing w:line="240" w:lineRule="auto"/>
              <w:rPr>
                <w:sz w:val="20"/>
              </w:rPr>
            </w:pPr>
            <w:r w:rsidRPr="00646C2B">
              <w:rPr>
                <w:sz w:val="20"/>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14:paraId="2DA3F176" w14:textId="77777777"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14:paraId="0572FC3C" w14:textId="77777777" w:rsidR="00F67439" w:rsidRPr="00646C2B" w:rsidRDefault="00F67439" w:rsidP="00634A9C">
            <w:pPr>
              <w:spacing w:line="240" w:lineRule="auto"/>
              <w:jc w:val="center"/>
              <w:rPr>
                <w:sz w:val="20"/>
              </w:rPr>
            </w:pPr>
          </w:p>
        </w:tc>
      </w:tr>
      <w:tr w:rsidR="00F67439" w:rsidRPr="00646C2B" w14:paraId="1C86D103" w14:textId="77777777" w:rsidTr="00223328">
        <w:tblPrEx>
          <w:jc w:val="center"/>
        </w:tblPrEx>
        <w:trPr>
          <w:jc w:val="center"/>
        </w:trPr>
        <w:tc>
          <w:tcPr>
            <w:tcW w:w="7461" w:type="dxa"/>
            <w:gridSpan w:val="3"/>
          </w:tcPr>
          <w:p w14:paraId="59BD9629" w14:textId="77777777"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14:paraId="59368B32" w14:textId="77777777"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14:paraId="7E153E4D" w14:textId="77777777" w:rsidTr="00223328">
        <w:tblPrEx>
          <w:jc w:val="center"/>
        </w:tblPrEx>
        <w:trPr>
          <w:jc w:val="center"/>
        </w:trPr>
        <w:tc>
          <w:tcPr>
            <w:tcW w:w="3729" w:type="dxa"/>
          </w:tcPr>
          <w:p w14:paraId="7B0D1D61"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14:paraId="412D0268" w14:textId="77777777"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76C22678" w14:textId="77777777"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114ACFDE" w14:textId="77777777"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14:paraId="0893ED2A" w14:textId="77777777" w:rsidTr="00223328">
        <w:tblPrEx>
          <w:jc w:val="center"/>
        </w:tblPrEx>
        <w:trPr>
          <w:jc w:val="center"/>
        </w:trPr>
        <w:tc>
          <w:tcPr>
            <w:tcW w:w="14596" w:type="dxa"/>
            <w:gridSpan w:val="6"/>
            <w:shd w:val="clear" w:color="auto" w:fill="EEECE1" w:themeFill="background2"/>
          </w:tcPr>
          <w:p w14:paraId="10041B31" w14:textId="77777777" w:rsidR="00F67439" w:rsidRPr="00646C2B" w:rsidRDefault="00F67439" w:rsidP="00E04FBF">
            <w:pPr>
              <w:numPr>
                <w:ilvl w:val="0"/>
                <w:numId w:val="113"/>
              </w:numPr>
              <w:spacing w:line="240" w:lineRule="auto"/>
              <w:ind w:left="0"/>
              <w:contextualSpacing/>
              <w:jc w:val="left"/>
              <w:rPr>
                <w:sz w:val="20"/>
              </w:rPr>
            </w:pPr>
            <w:bookmarkStart w:id="1" w:name="_Hlk129261044"/>
            <w:r w:rsidRPr="00646C2B">
              <w:rPr>
                <w:b/>
                <w:sz w:val="20"/>
              </w:rPr>
              <w:t xml:space="preserve"> Задачи раздела «Окружающий мир»</w:t>
            </w:r>
          </w:p>
        </w:tc>
      </w:tr>
      <w:tr w:rsidR="00F67439" w:rsidRPr="00646C2B" w14:paraId="0A75093D" w14:textId="77777777" w:rsidTr="00223328">
        <w:tblPrEx>
          <w:jc w:val="center"/>
        </w:tblPrEx>
        <w:trPr>
          <w:jc w:val="center"/>
        </w:trPr>
        <w:tc>
          <w:tcPr>
            <w:tcW w:w="3729" w:type="dxa"/>
          </w:tcPr>
          <w:p w14:paraId="2DFE06E0" w14:textId="77777777" w:rsidR="00F67439" w:rsidRPr="00646C2B" w:rsidRDefault="00F67439" w:rsidP="00634A9C">
            <w:pPr>
              <w:spacing w:line="240" w:lineRule="auto"/>
              <w:jc w:val="center"/>
              <w:rPr>
                <w:sz w:val="20"/>
              </w:rPr>
            </w:pPr>
            <w:r w:rsidRPr="00646C2B">
              <w:rPr>
                <w:sz w:val="20"/>
              </w:rPr>
              <w:t>3-4</w:t>
            </w:r>
          </w:p>
        </w:tc>
        <w:tc>
          <w:tcPr>
            <w:tcW w:w="3732" w:type="dxa"/>
            <w:gridSpan w:val="2"/>
          </w:tcPr>
          <w:p w14:paraId="055A9612" w14:textId="77777777" w:rsidR="00F67439" w:rsidRPr="00646C2B" w:rsidRDefault="00F67439" w:rsidP="00634A9C">
            <w:pPr>
              <w:spacing w:line="240" w:lineRule="auto"/>
              <w:jc w:val="center"/>
              <w:rPr>
                <w:sz w:val="20"/>
              </w:rPr>
            </w:pPr>
            <w:r w:rsidRPr="00646C2B">
              <w:rPr>
                <w:sz w:val="20"/>
              </w:rPr>
              <w:t>4-5</w:t>
            </w:r>
          </w:p>
        </w:tc>
        <w:tc>
          <w:tcPr>
            <w:tcW w:w="3713" w:type="dxa"/>
            <w:gridSpan w:val="2"/>
          </w:tcPr>
          <w:p w14:paraId="7F3BEA15" w14:textId="77777777" w:rsidR="00F67439" w:rsidRPr="00646C2B" w:rsidRDefault="00F67439" w:rsidP="00634A9C">
            <w:pPr>
              <w:spacing w:line="240" w:lineRule="auto"/>
              <w:jc w:val="center"/>
              <w:rPr>
                <w:sz w:val="20"/>
              </w:rPr>
            </w:pPr>
            <w:r w:rsidRPr="00646C2B">
              <w:rPr>
                <w:sz w:val="20"/>
              </w:rPr>
              <w:t>5-6</w:t>
            </w:r>
          </w:p>
        </w:tc>
        <w:tc>
          <w:tcPr>
            <w:tcW w:w="3422" w:type="dxa"/>
          </w:tcPr>
          <w:p w14:paraId="389014A6" w14:textId="77777777" w:rsidR="00F67439" w:rsidRPr="00646C2B" w:rsidRDefault="00F67439" w:rsidP="00634A9C">
            <w:pPr>
              <w:spacing w:line="240" w:lineRule="auto"/>
              <w:jc w:val="center"/>
              <w:rPr>
                <w:sz w:val="20"/>
              </w:rPr>
            </w:pPr>
            <w:r w:rsidRPr="00646C2B">
              <w:rPr>
                <w:sz w:val="20"/>
              </w:rPr>
              <w:t>6-7</w:t>
            </w:r>
          </w:p>
        </w:tc>
      </w:tr>
      <w:bookmarkEnd w:id="1"/>
      <w:tr w:rsidR="00F67439" w:rsidRPr="00646C2B" w14:paraId="1823DA19" w14:textId="77777777" w:rsidTr="00223328">
        <w:tblPrEx>
          <w:jc w:val="center"/>
        </w:tblPrEx>
        <w:trPr>
          <w:trHeight w:val="2979"/>
          <w:jc w:val="center"/>
        </w:trPr>
        <w:tc>
          <w:tcPr>
            <w:tcW w:w="3729" w:type="dxa"/>
          </w:tcPr>
          <w:p w14:paraId="46F00FF9" w14:textId="77777777" w:rsidR="00F67439" w:rsidRPr="00646C2B" w:rsidRDefault="00F67439" w:rsidP="00634A9C">
            <w:pPr>
              <w:spacing w:line="240" w:lineRule="auto"/>
              <w:rPr>
                <w:sz w:val="20"/>
              </w:rPr>
            </w:pPr>
            <w:r w:rsidRPr="00646C2B">
              <w:rPr>
                <w:sz w:val="20"/>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02A1A0BF" w14:textId="77777777" w:rsidR="00F67439" w:rsidRPr="00646C2B" w:rsidRDefault="00F67439" w:rsidP="00634A9C">
            <w:pPr>
              <w:spacing w:line="240" w:lineRule="auto"/>
              <w:jc w:val="center"/>
              <w:rPr>
                <w:sz w:val="20"/>
              </w:rPr>
            </w:pPr>
          </w:p>
        </w:tc>
        <w:tc>
          <w:tcPr>
            <w:tcW w:w="3732" w:type="dxa"/>
            <w:gridSpan w:val="2"/>
          </w:tcPr>
          <w:p w14:paraId="0DA07856" w14:textId="77777777"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60353084" w14:textId="77777777" w:rsidR="00F67439" w:rsidRPr="00646C2B" w:rsidRDefault="00F67439" w:rsidP="00634A9C">
            <w:pPr>
              <w:spacing w:line="240" w:lineRule="auto"/>
              <w:rPr>
                <w:iCs/>
                <w:sz w:val="20"/>
              </w:rPr>
            </w:pPr>
          </w:p>
        </w:tc>
        <w:tc>
          <w:tcPr>
            <w:tcW w:w="3713" w:type="dxa"/>
            <w:gridSpan w:val="2"/>
          </w:tcPr>
          <w:p w14:paraId="73932E69" w14:textId="77777777"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14:paraId="70687903" w14:textId="77777777"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72F7667E" w14:textId="77777777" w:rsidR="00F67439" w:rsidRPr="00646C2B" w:rsidRDefault="00F67439" w:rsidP="00634A9C">
            <w:pPr>
              <w:spacing w:line="240" w:lineRule="auto"/>
              <w:rPr>
                <w:sz w:val="20"/>
              </w:rPr>
            </w:pPr>
          </w:p>
        </w:tc>
      </w:tr>
      <w:tr w:rsidR="00F67439" w:rsidRPr="00646C2B" w14:paraId="22C81E03" w14:textId="77777777" w:rsidTr="00223328">
        <w:tblPrEx>
          <w:jc w:val="center"/>
        </w:tblPrEx>
        <w:trPr>
          <w:trHeight w:val="1474"/>
          <w:jc w:val="center"/>
        </w:trPr>
        <w:tc>
          <w:tcPr>
            <w:tcW w:w="3729" w:type="dxa"/>
          </w:tcPr>
          <w:p w14:paraId="3272C155" w14:textId="77777777" w:rsidR="00F67439" w:rsidRPr="00646C2B" w:rsidRDefault="00F67439" w:rsidP="00634A9C">
            <w:pPr>
              <w:spacing w:line="240" w:lineRule="auto"/>
              <w:rPr>
                <w:sz w:val="20"/>
              </w:rPr>
            </w:pPr>
            <w:r w:rsidRPr="00646C2B">
              <w:rPr>
                <w:sz w:val="20"/>
              </w:rPr>
              <w:lastRenderedPageBreak/>
              <w:t>Развивать исследовательские умения</w:t>
            </w:r>
          </w:p>
        </w:tc>
        <w:tc>
          <w:tcPr>
            <w:tcW w:w="3732" w:type="dxa"/>
            <w:gridSpan w:val="2"/>
          </w:tcPr>
          <w:p w14:paraId="776FA1F5" w14:textId="77777777"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10A52A2B" w14:textId="77777777"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2B4F7855" w14:textId="77777777"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14:paraId="5786E0FE" w14:textId="77777777" w:rsidTr="00223328">
        <w:tblPrEx>
          <w:jc w:val="center"/>
        </w:tblPrEx>
        <w:trPr>
          <w:trHeight w:val="1380"/>
          <w:jc w:val="center"/>
        </w:trPr>
        <w:tc>
          <w:tcPr>
            <w:tcW w:w="3729" w:type="dxa"/>
            <w:vMerge w:val="restart"/>
          </w:tcPr>
          <w:p w14:paraId="7234175A" w14:textId="77777777"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370D5B9" w14:textId="77777777" w:rsidR="00F67439" w:rsidRPr="00646C2B" w:rsidRDefault="00F67439" w:rsidP="00634A9C">
            <w:pPr>
              <w:spacing w:line="240" w:lineRule="auto"/>
              <w:rPr>
                <w:sz w:val="20"/>
              </w:rPr>
            </w:pPr>
          </w:p>
        </w:tc>
        <w:tc>
          <w:tcPr>
            <w:tcW w:w="3732" w:type="dxa"/>
            <w:gridSpan w:val="2"/>
            <w:vMerge w:val="restart"/>
          </w:tcPr>
          <w:p w14:paraId="2AC40821" w14:textId="77777777"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14:paraId="3D789F5F" w14:textId="77777777"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14:paraId="4337A6C2" w14:textId="77777777" w:rsidTr="00223328">
        <w:tblPrEx>
          <w:jc w:val="center"/>
        </w:tblPrEx>
        <w:trPr>
          <w:trHeight w:val="1156"/>
          <w:jc w:val="center"/>
        </w:trPr>
        <w:tc>
          <w:tcPr>
            <w:tcW w:w="3729" w:type="dxa"/>
            <w:vMerge/>
          </w:tcPr>
          <w:p w14:paraId="6C72562C" w14:textId="77777777" w:rsidR="00F67439" w:rsidRPr="00646C2B" w:rsidRDefault="00F67439" w:rsidP="00634A9C">
            <w:pPr>
              <w:spacing w:line="240" w:lineRule="auto"/>
              <w:rPr>
                <w:sz w:val="20"/>
              </w:rPr>
            </w:pPr>
          </w:p>
        </w:tc>
        <w:tc>
          <w:tcPr>
            <w:tcW w:w="3732" w:type="dxa"/>
            <w:gridSpan w:val="2"/>
            <w:vMerge/>
          </w:tcPr>
          <w:p w14:paraId="7960D762" w14:textId="77777777" w:rsidR="00F67439" w:rsidRPr="00646C2B" w:rsidRDefault="00F67439" w:rsidP="00634A9C">
            <w:pPr>
              <w:spacing w:line="240" w:lineRule="auto"/>
              <w:rPr>
                <w:sz w:val="20"/>
              </w:rPr>
            </w:pPr>
          </w:p>
        </w:tc>
        <w:tc>
          <w:tcPr>
            <w:tcW w:w="7135" w:type="dxa"/>
            <w:gridSpan w:val="3"/>
          </w:tcPr>
          <w:p w14:paraId="1333BF1E" w14:textId="77777777"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14:paraId="6830ABE1" w14:textId="77777777" w:rsidTr="00223328">
        <w:tblPrEx>
          <w:jc w:val="center"/>
        </w:tblPrEx>
        <w:trPr>
          <w:jc w:val="center"/>
        </w:trPr>
        <w:tc>
          <w:tcPr>
            <w:tcW w:w="14596" w:type="dxa"/>
            <w:gridSpan w:val="6"/>
            <w:shd w:val="clear" w:color="auto" w:fill="EEECE1" w:themeFill="background2"/>
          </w:tcPr>
          <w:p w14:paraId="4905378B" w14:textId="77777777" w:rsidR="00F67439" w:rsidRPr="00646C2B" w:rsidRDefault="00F67439" w:rsidP="00E04FBF">
            <w:pPr>
              <w:numPr>
                <w:ilvl w:val="0"/>
                <w:numId w:val="113"/>
              </w:numPr>
              <w:spacing w:line="240" w:lineRule="auto"/>
              <w:ind w:left="0"/>
              <w:contextualSpacing/>
              <w:jc w:val="left"/>
              <w:rPr>
                <w:sz w:val="20"/>
              </w:rPr>
            </w:pPr>
            <w:r w:rsidRPr="00646C2B">
              <w:rPr>
                <w:b/>
                <w:sz w:val="20"/>
              </w:rPr>
              <w:t>Задачи раздела «Природа»</w:t>
            </w:r>
          </w:p>
        </w:tc>
      </w:tr>
      <w:tr w:rsidR="00F67439" w:rsidRPr="00646C2B" w14:paraId="1ACCC485" w14:textId="77777777" w:rsidTr="00223328">
        <w:tblPrEx>
          <w:jc w:val="center"/>
        </w:tblPrEx>
        <w:trPr>
          <w:jc w:val="center"/>
        </w:trPr>
        <w:tc>
          <w:tcPr>
            <w:tcW w:w="3729" w:type="dxa"/>
          </w:tcPr>
          <w:p w14:paraId="2E3ED585" w14:textId="77777777" w:rsidR="00F67439" w:rsidRPr="00646C2B" w:rsidRDefault="00F67439" w:rsidP="00634A9C">
            <w:pPr>
              <w:spacing w:line="240" w:lineRule="auto"/>
              <w:jc w:val="center"/>
              <w:rPr>
                <w:sz w:val="20"/>
              </w:rPr>
            </w:pPr>
            <w:r w:rsidRPr="00646C2B">
              <w:rPr>
                <w:sz w:val="20"/>
              </w:rPr>
              <w:t>3-4</w:t>
            </w:r>
          </w:p>
        </w:tc>
        <w:tc>
          <w:tcPr>
            <w:tcW w:w="3732" w:type="dxa"/>
            <w:gridSpan w:val="2"/>
          </w:tcPr>
          <w:p w14:paraId="3B920FAE" w14:textId="77777777" w:rsidR="00F67439" w:rsidRPr="00646C2B" w:rsidRDefault="00F67439" w:rsidP="00634A9C">
            <w:pPr>
              <w:spacing w:line="240" w:lineRule="auto"/>
              <w:jc w:val="center"/>
              <w:rPr>
                <w:sz w:val="20"/>
              </w:rPr>
            </w:pPr>
            <w:r w:rsidRPr="00646C2B">
              <w:rPr>
                <w:sz w:val="20"/>
              </w:rPr>
              <w:t>4-5</w:t>
            </w:r>
          </w:p>
        </w:tc>
        <w:tc>
          <w:tcPr>
            <w:tcW w:w="3713" w:type="dxa"/>
            <w:gridSpan w:val="2"/>
          </w:tcPr>
          <w:p w14:paraId="6D70612C" w14:textId="77777777" w:rsidR="00F67439" w:rsidRPr="00646C2B" w:rsidRDefault="00F67439" w:rsidP="00634A9C">
            <w:pPr>
              <w:spacing w:line="240" w:lineRule="auto"/>
              <w:jc w:val="center"/>
              <w:rPr>
                <w:sz w:val="20"/>
              </w:rPr>
            </w:pPr>
            <w:r w:rsidRPr="00646C2B">
              <w:rPr>
                <w:sz w:val="20"/>
              </w:rPr>
              <w:t>5-6</w:t>
            </w:r>
          </w:p>
        </w:tc>
        <w:tc>
          <w:tcPr>
            <w:tcW w:w="3422" w:type="dxa"/>
          </w:tcPr>
          <w:p w14:paraId="0B4CC275" w14:textId="77777777" w:rsidR="00F67439" w:rsidRPr="00646C2B" w:rsidRDefault="00F67439" w:rsidP="00634A9C">
            <w:pPr>
              <w:spacing w:line="240" w:lineRule="auto"/>
              <w:jc w:val="center"/>
              <w:rPr>
                <w:sz w:val="20"/>
              </w:rPr>
            </w:pPr>
            <w:r w:rsidRPr="00646C2B">
              <w:rPr>
                <w:sz w:val="20"/>
              </w:rPr>
              <w:t>6-7</w:t>
            </w:r>
          </w:p>
        </w:tc>
      </w:tr>
      <w:tr w:rsidR="00F67439" w:rsidRPr="00646C2B" w14:paraId="2DBFEC35" w14:textId="77777777" w:rsidTr="00223328">
        <w:tblPrEx>
          <w:jc w:val="center"/>
        </w:tblPrEx>
        <w:trPr>
          <w:jc w:val="center"/>
        </w:trPr>
        <w:tc>
          <w:tcPr>
            <w:tcW w:w="3729" w:type="dxa"/>
          </w:tcPr>
          <w:p w14:paraId="3C9BD6C4" w14:textId="77777777" w:rsidR="00F67439" w:rsidRPr="00646C2B" w:rsidRDefault="00F67439" w:rsidP="00634A9C">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14:paraId="418AFCBD" w14:textId="77777777" w:rsidR="00F67439" w:rsidRPr="00646C2B" w:rsidRDefault="00F67439" w:rsidP="00634A9C">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0EA8D8" w14:textId="77777777" w:rsidR="00F67439" w:rsidRPr="00646C2B" w:rsidRDefault="00F67439" w:rsidP="00634A9C">
            <w:pPr>
              <w:spacing w:line="240" w:lineRule="auto"/>
              <w:rPr>
                <w:sz w:val="20"/>
              </w:rPr>
            </w:pPr>
          </w:p>
        </w:tc>
        <w:tc>
          <w:tcPr>
            <w:tcW w:w="3713" w:type="dxa"/>
            <w:gridSpan w:val="2"/>
          </w:tcPr>
          <w:p w14:paraId="29701334" w14:textId="77777777" w:rsidR="00F67439" w:rsidRPr="00646C2B" w:rsidRDefault="00F67439" w:rsidP="00E04FBF">
            <w:pPr>
              <w:pStyle w:val="ad"/>
              <w:numPr>
                <w:ilvl w:val="0"/>
                <w:numId w:val="114"/>
              </w:numPr>
              <w:spacing w:line="240" w:lineRule="auto"/>
              <w:ind w:left="0"/>
              <w:jc w:val="left"/>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14:paraId="4B9D763A" w14:textId="77777777" w:rsidR="00F67439" w:rsidRPr="00646C2B" w:rsidRDefault="00F67439" w:rsidP="00E04FBF">
            <w:pPr>
              <w:pStyle w:val="ad"/>
              <w:numPr>
                <w:ilvl w:val="0"/>
                <w:numId w:val="114"/>
              </w:numPr>
              <w:spacing w:line="240" w:lineRule="auto"/>
              <w:ind w:left="0"/>
              <w:jc w:val="left"/>
              <w:rPr>
                <w:sz w:val="20"/>
              </w:rPr>
            </w:pPr>
            <w:r w:rsidRPr="00646C2B">
              <w:rPr>
                <w:sz w:val="20"/>
              </w:rPr>
              <w:t xml:space="preserve"> в разные сезоны года, их потребностях;</w:t>
            </w:r>
          </w:p>
          <w:p w14:paraId="72CD5BB8" w14:textId="77777777" w:rsidR="00F67439" w:rsidRPr="00646C2B" w:rsidRDefault="00F67439" w:rsidP="00E04FBF">
            <w:pPr>
              <w:pStyle w:val="ad"/>
              <w:numPr>
                <w:ilvl w:val="0"/>
                <w:numId w:val="114"/>
              </w:numPr>
              <w:spacing w:line="240" w:lineRule="auto"/>
              <w:ind w:left="0"/>
              <w:jc w:val="left"/>
              <w:rPr>
                <w:sz w:val="20"/>
              </w:rPr>
            </w:pPr>
            <w:r w:rsidRPr="00646C2B">
              <w:rPr>
                <w:sz w:val="20"/>
              </w:rPr>
              <w:t>продолжать учить группировать объекты живой природы.</w:t>
            </w:r>
          </w:p>
          <w:p w14:paraId="4B449B14" w14:textId="77777777" w:rsidR="00F67439" w:rsidRPr="00646C2B" w:rsidRDefault="00F67439" w:rsidP="00634A9C">
            <w:pPr>
              <w:spacing w:line="240" w:lineRule="auto"/>
              <w:rPr>
                <w:sz w:val="20"/>
              </w:rPr>
            </w:pPr>
          </w:p>
        </w:tc>
        <w:tc>
          <w:tcPr>
            <w:tcW w:w="3422" w:type="dxa"/>
          </w:tcPr>
          <w:p w14:paraId="21FE2436" w14:textId="77777777" w:rsidR="00F67439" w:rsidRPr="00646C2B" w:rsidRDefault="00F67439" w:rsidP="00E04FBF">
            <w:pPr>
              <w:pStyle w:val="ad"/>
              <w:numPr>
                <w:ilvl w:val="0"/>
                <w:numId w:val="115"/>
              </w:numPr>
              <w:spacing w:line="240" w:lineRule="auto"/>
              <w:ind w:left="0"/>
              <w:jc w:val="left"/>
              <w:rPr>
                <w:sz w:val="20"/>
              </w:rPr>
            </w:pPr>
            <w:r w:rsidRPr="00646C2B">
              <w:rPr>
                <w:sz w:val="20"/>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F67439" w:rsidRPr="00646C2B" w14:paraId="580ADAD9" w14:textId="77777777" w:rsidTr="00223328">
        <w:tblPrEx>
          <w:jc w:val="center"/>
        </w:tblPrEx>
        <w:trPr>
          <w:jc w:val="center"/>
        </w:trPr>
        <w:tc>
          <w:tcPr>
            <w:tcW w:w="3729" w:type="dxa"/>
          </w:tcPr>
          <w:p w14:paraId="36D576C2" w14:textId="77777777" w:rsidR="00F67439" w:rsidRPr="00646C2B" w:rsidRDefault="00F67439" w:rsidP="00634A9C">
            <w:pPr>
              <w:spacing w:line="240" w:lineRule="auto"/>
              <w:rPr>
                <w:sz w:val="20"/>
              </w:rPr>
            </w:pPr>
            <w:r w:rsidRPr="00646C2B">
              <w:rPr>
                <w:sz w:val="20"/>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14:paraId="3639D196" w14:textId="77777777" w:rsidR="00F67439" w:rsidRPr="00646C2B" w:rsidRDefault="00F67439" w:rsidP="00634A9C">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14:paraId="632A2A8D" w14:textId="77777777" w:rsidR="00F67439" w:rsidRPr="00646C2B" w:rsidRDefault="00F67439" w:rsidP="00634A9C">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14:paraId="63AF52DD" w14:textId="77777777" w:rsidR="00F67439" w:rsidRPr="00646C2B" w:rsidRDefault="00F67439" w:rsidP="00634A9C">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14:paraId="05F9B058" w14:textId="77777777" w:rsidTr="00223328">
        <w:tblPrEx>
          <w:jc w:val="center"/>
        </w:tblPrEx>
        <w:trPr>
          <w:jc w:val="center"/>
        </w:trPr>
        <w:tc>
          <w:tcPr>
            <w:tcW w:w="3729" w:type="dxa"/>
          </w:tcPr>
          <w:p w14:paraId="337AAC9F"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043D17EC" w14:textId="77777777" w:rsidR="00F67439" w:rsidRPr="00646C2B" w:rsidRDefault="00F67439" w:rsidP="00634A9C">
            <w:pPr>
              <w:spacing w:line="240" w:lineRule="auto"/>
              <w:rPr>
                <w:sz w:val="20"/>
              </w:rPr>
            </w:pPr>
            <w:r w:rsidRPr="00646C2B">
              <w:rPr>
                <w:sz w:val="20"/>
              </w:rPr>
              <w:t>Обучать сравнению и группировке объектов живой природы на основе признаков.</w:t>
            </w:r>
          </w:p>
          <w:p w14:paraId="36CB6924" w14:textId="77777777" w:rsidR="00F67439" w:rsidRPr="00646C2B" w:rsidRDefault="00F67439" w:rsidP="00634A9C">
            <w:pPr>
              <w:spacing w:line="240" w:lineRule="auto"/>
              <w:rPr>
                <w:sz w:val="20"/>
              </w:rPr>
            </w:pPr>
          </w:p>
        </w:tc>
        <w:tc>
          <w:tcPr>
            <w:tcW w:w="3713" w:type="dxa"/>
            <w:gridSpan w:val="2"/>
          </w:tcPr>
          <w:p w14:paraId="348D4A98" w14:textId="77777777" w:rsidR="00F67439" w:rsidRPr="00646C2B" w:rsidRDefault="00F67439" w:rsidP="00634A9C">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14:paraId="2B736BC2" w14:textId="77777777" w:rsidR="00F67439" w:rsidRPr="00646C2B" w:rsidRDefault="00F67439" w:rsidP="00634A9C">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14:paraId="492C94AD" w14:textId="77777777" w:rsidTr="00223328">
        <w:tblPrEx>
          <w:jc w:val="center"/>
        </w:tblPrEx>
        <w:trPr>
          <w:jc w:val="center"/>
        </w:trPr>
        <w:tc>
          <w:tcPr>
            <w:tcW w:w="3729" w:type="dxa"/>
          </w:tcPr>
          <w:p w14:paraId="56EEE2A7" w14:textId="77777777" w:rsidR="00F67439" w:rsidRPr="00646C2B" w:rsidRDefault="00F67439" w:rsidP="00634A9C">
            <w:pPr>
              <w:spacing w:line="240" w:lineRule="auto"/>
              <w:rPr>
                <w:sz w:val="20"/>
              </w:rPr>
            </w:pPr>
            <w:r w:rsidRPr="00646C2B">
              <w:rPr>
                <w:sz w:val="20"/>
              </w:rPr>
              <w:lastRenderedPageBreak/>
              <w:t>Знакомить с правилами поведения по отношению к живым объектам природы</w:t>
            </w:r>
          </w:p>
        </w:tc>
        <w:tc>
          <w:tcPr>
            <w:tcW w:w="3732" w:type="dxa"/>
            <w:gridSpan w:val="2"/>
          </w:tcPr>
          <w:p w14:paraId="257A13D6" w14:textId="77777777"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14:paraId="5757B32F" w14:textId="77777777"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tcPr>
          <w:p w14:paraId="5A8205FD" w14:textId="77777777" w:rsidR="00F67439" w:rsidRPr="00646C2B"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3"/>
        <w:tblW w:w="14601" w:type="dxa"/>
        <w:jc w:val="center"/>
        <w:tblLook w:val="04A0" w:firstRow="1" w:lastRow="0" w:firstColumn="1" w:lastColumn="0" w:noHBand="0" w:noVBand="1"/>
      </w:tblPr>
      <w:tblGrid>
        <w:gridCol w:w="2349"/>
        <w:gridCol w:w="3585"/>
        <w:gridCol w:w="3623"/>
        <w:gridCol w:w="5044"/>
      </w:tblGrid>
      <w:tr w:rsidR="00F67439" w:rsidRPr="00646C2B" w14:paraId="00A0ADBD" w14:textId="77777777" w:rsidTr="00223328">
        <w:trPr>
          <w:jc w:val="center"/>
        </w:trPr>
        <w:tc>
          <w:tcPr>
            <w:tcW w:w="14601" w:type="dxa"/>
            <w:gridSpan w:val="4"/>
            <w:shd w:val="clear" w:color="auto" w:fill="EEECE1" w:themeFill="background2"/>
          </w:tcPr>
          <w:p w14:paraId="4E507B8D" w14:textId="77777777" w:rsidR="00F67439" w:rsidRPr="00646C2B" w:rsidRDefault="00F67439" w:rsidP="00E04FBF">
            <w:pPr>
              <w:numPr>
                <w:ilvl w:val="0"/>
                <w:numId w:val="116"/>
              </w:numPr>
              <w:spacing w:line="240" w:lineRule="auto"/>
              <w:ind w:left="0"/>
              <w:contextualSpacing/>
              <w:jc w:val="left"/>
              <w:rPr>
                <w:b/>
                <w:sz w:val="20"/>
              </w:rPr>
            </w:pPr>
            <w:r w:rsidRPr="00646C2B">
              <w:rPr>
                <w:b/>
                <w:sz w:val="20"/>
              </w:rPr>
              <w:t>Содержание образовательной области ПОЗНАВАТЕЛЬНОЕ РАЗВИТИЕ</w:t>
            </w:r>
          </w:p>
        </w:tc>
      </w:tr>
      <w:tr w:rsidR="00F67439" w:rsidRPr="00646C2B" w14:paraId="3EF22815" w14:textId="77777777" w:rsidTr="00223328">
        <w:trPr>
          <w:jc w:val="center"/>
        </w:trPr>
        <w:tc>
          <w:tcPr>
            <w:tcW w:w="14601" w:type="dxa"/>
            <w:gridSpan w:val="4"/>
            <w:shd w:val="clear" w:color="auto" w:fill="EEECE1" w:themeFill="background2"/>
          </w:tcPr>
          <w:p w14:paraId="2F35D326" w14:textId="77777777" w:rsidR="00F67439" w:rsidRPr="00646C2B" w:rsidRDefault="00F67439" w:rsidP="00E04FBF">
            <w:pPr>
              <w:numPr>
                <w:ilvl w:val="0"/>
                <w:numId w:val="116"/>
              </w:numPr>
              <w:spacing w:line="240" w:lineRule="auto"/>
              <w:ind w:left="0"/>
              <w:contextualSpacing/>
              <w:jc w:val="left"/>
              <w:rPr>
                <w:b/>
                <w:sz w:val="20"/>
              </w:rPr>
            </w:pPr>
            <w:r w:rsidRPr="00646C2B">
              <w:rPr>
                <w:b/>
                <w:sz w:val="20"/>
              </w:rPr>
              <w:t>Содержание раздела «Сенсорные эталоны и познавательные действия»</w:t>
            </w:r>
          </w:p>
        </w:tc>
      </w:tr>
      <w:tr w:rsidR="00F67439" w:rsidRPr="00646C2B" w14:paraId="2CB07532" w14:textId="77777777" w:rsidTr="00223328">
        <w:trPr>
          <w:jc w:val="center"/>
        </w:trPr>
        <w:tc>
          <w:tcPr>
            <w:tcW w:w="1664" w:type="dxa"/>
            <w:tcBorders>
              <w:bottom w:val="single" w:sz="4" w:space="0" w:color="auto"/>
            </w:tcBorders>
          </w:tcPr>
          <w:p w14:paraId="6AF87359" w14:textId="77777777"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14:paraId="586E0B07" w14:textId="77777777"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14:paraId="10A9E263" w14:textId="77777777"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14:paraId="605EB772" w14:textId="77777777" w:rsidR="00F67439" w:rsidRPr="00646C2B" w:rsidRDefault="00F67439" w:rsidP="00634A9C">
            <w:pPr>
              <w:spacing w:line="240" w:lineRule="auto"/>
              <w:jc w:val="center"/>
              <w:rPr>
                <w:sz w:val="20"/>
              </w:rPr>
            </w:pPr>
            <w:r w:rsidRPr="00646C2B">
              <w:rPr>
                <w:sz w:val="20"/>
              </w:rPr>
              <w:t>6-7</w:t>
            </w:r>
          </w:p>
        </w:tc>
      </w:tr>
      <w:tr w:rsidR="00F67439" w:rsidRPr="00646C2B" w14:paraId="0EBB5566" w14:textId="77777777" w:rsidTr="00223328">
        <w:trPr>
          <w:jc w:val="center"/>
        </w:trPr>
        <w:tc>
          <w:tcPr>
            <w:tcW w:w="1664" w:type="dxa"/>
            <w:tcBorders>
              <w:bottom w:val="single" w:sz="12" w:space="0" w:color="auto"/>
            </w:tcBorders>
          </w:tcPr>
          <w:p w14:paraId="088CBE68" w14:textId="77777777"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14:paraId="1A715AF3"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рассматривание, </w:t>
            </w:r>
          </w:p>
          <w:p w14:paraId="09BAD47A"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поглаживание, </w:t>
            </w:r>
          </w:p>
          <w:p w14:paraId="5F7608A3"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ощупывание ладонью, пальцами по контуру, </w:t>
            </w:r>
          </w:p>
          <w:p w14:paraId="4E363785"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прокатывание, </w:t>
            </w:r>
          </w:p>
          <w:p w14:paraId="10FCCF26" w14:textId="77777777" w:rsidR="00F67439" w:rsidRPr="00646C2B" w:rsidRDefault="00F67439" w:rsidP="00E04FBF">
            <w:pPr>
              <w:pStyle w:val="ad"/>
              <w:numPr>
                <w:ilvl w:val="0"/>
                <w:numId w:val="117"/>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14:paraId="4DA39283" w14:textId="77777777"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14:paraId="17387DCA" w14:textId="77777777"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14:paraId="6D3E6BD2" w14:textId="77777777" w:rsidR="00F67439" w:rsidRPr="00646C2B" w:rsidRDefault="00F67439" w:rsidP="00223328">
            <w:pPr>
              <w:spacing w:line="240" w:lineRule="auto"/>
              <w:ind w:right="-391"/>
              <w:rPr>
                <w:sz w:val="20"/>
              </w:rPr>
            </w:pPr>
          </w:p>
        </w:tc>
      </w:tr>
      <w:tr w:rsidR="00F67439" w:rsidRPr="00646C2B" w14:paraId="50CB4B22" w14:textId="77777777" w:rsidTr="00223328">
        <w:trPr>
          <w:jc w:val="center"/>
        </w:trPr>
        <w:tc>
          <w:tcPr>
            <w:tcW w:w="1664" w:type="dxa"/>
            <w:tcBorders>
              <w:top w:val="single" w:sz="12" w:space="0" w:color="auto"/>
              <w:bottom w:val="single" w:sz="12" w:space="0" w:color="auto"/>
            </w:tcBorders>
          </w:tcPr>
          <w:p w14:paraId="43C7D224" w14:textId="77777777" w:rsidR="00F67439" w:rsidRPr="00646C2B" w:rsidRDefault="00F67439" w:rsidP="00634A9C">
            <w:pPr>
              <w:spacing w:line="240" w:lineRule="auto"/>
              <w:rPr>
                <w:sz w:val="20"/>
              </w:rPr>
            </w:pPr>
            <w:r w:rsidRPr="00646C2B">
              <w:rPr>
                <w:sz w:val="20"/>
              </w:rPr>
              <w:t xml:space="preserve">Педагог </w:t>
            </w:r>
          </w:p>
          <w:p w14:paraId="63D58FBC" w14:textId="77777777"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 xml:space="preserve">расширяет представления ребёнка о различных цветах (красный, желтый, зеленый, синий, черный, белый), </w:t>
            </w:r>
          </w:p>
          <w:p w14:paraId="12F80547" w14:textId="77777777"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знакомит с оттенками (розовый, голубой, серый);</w:t>
            </w:r>
          </w:p>
          <w:p w14:paraId="4FEF306F" w14:textId="77777777" w:rsidR="00F67439" w:rsidRPr="00646C2B" w:rsidRDefault="00F67439" w:rsidP="00E04FBF">
            <w:pPr>
              <w:pStyle w:val="ad"/>
              <w:numPr>
                <w:ilvl w:val="0"/>
                <w:numId w:val="118"/>
              </w:numPr>
              <w:tabs>
                <w:tab w:val="left" w:pos="426"/>
              </w:tabs>
              <w:spacing w:line="240" w:lineRule="auto"/>
              <w:ind w:left="0" w:firstLine="0"/>
              <w:jc w:val="left"/>
              <w:rPr>
                <w:sz w:val="20"/>
              </w:rPr>
            </w:pPr>
            <w:r w:rsidRPr="00646C2B">
              <w:rPr>
                <w:sz w:val="20"/>
              </w:rPr>
              <w:t>закрепляет слова, обозначающие цвет</w:t>
            </w:r>
          </w:p>
        </w:tc>
        <w:tc>
          <w:tcPr>
            <w:tcW w:w="3781" w:type="dxa"/>
            <w:tcBorders>
              <w:top w:val="single" w:sz="12" w:space="0" w:color="auto"/>
              <w:bottom w:val="single" w:sz="12" w:space="0" w:color="auto"/>
            </w:tcBorders>
          </w:tcPr>
          <w:p w14:paraId="262202A5" w14:textId="77777777" w:rsidR="00F67439" w:rsidRPr="00646C2B" w:rsidRDefault="00F67439" w:rsidP="00634A9C">
            <w:pPr>
              <w:spacing w:line="240" w:lineRule="auto"/>
              <w:rPr>
                <w:sz w:val="20"/>
              </w:rPr>
            </w:pPr>
            <w:r w:rsidRPr="00646C2B">
              <w:rPr>
                <w:sz w:val="20"/>
              </w:rPr>
              <w:t xml:space="preserve">Педагог </w:t>
            </w:r>
            <w:r w:rsidRPr="00646C2B">
              <w:rPr>
                <w:i/>
                <w:sz w:val="20"/>
              </w:rPr>
              <w:t>формирует</w:t>
            </w:r>
            <w:r w:rsidRPr="00646C2B">
              <w:rPr>
                <w:sz w:val="20"/>
              </w:rPr>
              <w:t xml:space="preserve"> у детей умение </w:t>
            </w:r>
          </w:p>
          <w:p w14:paraId="01CC3223" w14:textId="77777777" w:rsidR="00F67439" w:rsidRPr="00646C2B" w:rsidRDefault="00F67439" w:rsidP="00E04FBF">
            <w:pPr>
              <w:pStyle w:val="ad"/>
              <w:numPr>
                <w:ilvl w:val="0"/>
                <w:numId w:val="119"/>
              </w:numPr>
              <w:tabs>
                <w:tab w:val="left" w:pos="472"/>
              </w:tabs>
              <w:spacing w:line="240" w:lineRule="auto"/>
              <w:ind w:left="0" w:firstLine="47"/>
              <w:jc w:val="left"/>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14:paraId="11AC130D" w14:textId="77777777" w:rsidR="00F67439" w:rsidRPr="00646C2B" w:rsidRDefault="00F67439" w:rsidP="00E04FBF">
            <w:pPr>
              <w:pStyle w:val="ad"/>
              <w:numPr>
                <w:ilvl w:val="0"/>
                <w:numId w:val="119"/>
              </w:numPr>
              <w:tabs>
                <w:tab w:val="left" w:pos="472"/>
              </w:tabs>
              <w:spacing w:line="240" w:lineRule="auto"/>
              <w:ind w:left="0" w:firstLine="47"/>
              <w:jc w:val="left"/>
              <w:rPr>
                <w:i/>
                <w:sz w:val="20"/>
              </w:rPr>
            </w:pPr>
            <w:r w:rsidRPr="00646C2B">
              <w:rPr>
                <w:sz w:val="20"/>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1163A542" w14:textId="77777777" w:rsidR="00F67439" w:rsidRPr="00646C2B" w:rsidRDefault="00F67439" w:rsidP="00634A9C">
            <w:pPr>
              <w:spacing w:line="240" w:lineRule="auto"/>
              <w:rPr>
                <w:sz w:val="20"/>
              </w:rPr>
            </w:pPr>
            <w:r w:rsidRPr="00646C2B">
              <w:rPr>
                <w:sz w:val="20"/>
              </w:rPr>
              <w:t>Педагог закрепляет умения различать и называть:</w:t>
            </w:r>
          </w:p>
          <w:p w14:paraId="36C77CB0"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все цвета спектра:</w:t>
            </w:r>
          </w:p>
          <w:p w14:paraId="1E07501E"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ахроматические цвета, </w:t>
            </w:r>
          </w:p>
          <w:p w14:paraId="1999631F"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оттенки цвета, </w:t>
            </w:r>
          </w:p>
          <w:p w14:paraId="2C7C5608"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 xml:space="preserve">тоны цвета, </w:t>
            </w:r>
          </w:p>
          <w:p w14:paraId="38FD4C78"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теплые и холодные оттенки,</w:t>
            </w:r>
          </w:p>
          <w:p w14:paraId="686B7015"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расширяет знания об известных цветах;</w:t>
            </w:r>
          </w:p>
          <w:p w14:paraId="7CB7C352" w14:textId="77777777" w:rsidR="00F67439" w:rsidRPr="00646C2B" w:rsidRDefault="00F67439" w:rsidP="00E04FBF">
            <w:pPr>
              <w:pStyle w:val="ad"/>
              <w:numPr>
                <w:ilvl w:val="0"/>
                <w:numId w:val="120"/>
              </w:numPr>
              <w:tabs>
                <w:tab w:val="left" w:pos="376"/>
              </w:tabs>
              <w:spacing w:line="240" w:lineRule="auto"/>
              <w:ind w:left="0" w:firstLine="93"/>
              <w:jc w:val="left"/>
              <w:rPr>
                <w:sz w:val="20"/>
              </w:rPr>
            </w:pPr>
            <w:r w:rsidRPr="00646C2B">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14:paraId="30CD1DFF" w14:textId="77777777" w:rsidR="00F67439" w:rsidRPr="00646C2B" w:rsidRDefault="00F67439" w:rsidP="00634A9C">
            <w:pPr>
              <w:spacing w:line="240" w:lineRule="auto"/>
              <w:rPr>
                <w:sz w:val="20"/>
              </w:rPr>
            </w:pPr>
            <w:r w:rsidRPr="00646C2B">
              <w:rPr>
                <w:sz w:val="20"/>
              </w:rPr>
              <w:t xml:space="preserve">Педагог осуществляет развитие у детей способности </w:t>
            </w:r>
          </w:p>
          <w:p w14:paraId="48048731" w14:textId="77777777" w:rsidR="00F67439" w:rsidRPr="00646C2B" w:rsidRDefault="00F67439" w:rsidP="00634A9C">
            <w:pPr>
              <w:spacing w:line="240" w:lineRule="auto"/>
              <w:rPr>
                <w:sz w:val="20"/>
              </w:rPr>
            </w:pPr>
            <w:r w:rsidRPr="00646C2B">
              <w:rPr>
                <w:sz w:val="20"/>
              </w:rPr>
              <w:t>к различению и называнию всех цветов спектра;</w:t>
            </w:r>
          </w:p>
          <w:p w14:paraId="70C34E8C" w14:textId="77777777" w:rsidR="00F67439" w:rsidRPr="00646C2B" w:rsidRDefault="00F67439" w:rsidP="00634A9C">
            <w:pPr>
              <w:spacing w:line="240" w:lineRule="auto"/>
              <w:rPr>
                <w:sz w:val="20"/>
              </w:rPr>
            </w:pPr>
            <w:r w:rsidRPr="00646C2B">
              <w:rPr>
                <w:sz w:val="20"/>
              </w:rPr>
              <w:t xml:space="preserve">ахроматических цветов, </w:t>
            </w:r>
          </w:p>
          <w:p w14:paraId="0FA93258" w14:textId="77777777" w:rsidR="00F67439" w:rsidRPr="00646C2B" w:rsidRDefault="00F67439" w:rsidP="00634A9C">
            <w:pPr>
              <w:spacing w:line="240" w:lineRule="auto"/>
              <w:rPr>
                <w:sz w:val="20"/>
              </w:rPr>
            </w:pPr>
            <w:r w:rsidRPr="00646C2B">
              <w:rPr>
                <w:sz w:val="20"/>
              </w:rPr>
              <w:t xml:space="preserve">оттенков цвета, </w:t>
            </w:r>
          </w:p>
          <w:p w14:paraId="68FD1995" w14:textId="77777777" w:rsidR="00F67439" w:rsidRPr="00646C2B" w:rsidRDefault="00F67439" w:rsidP="00634A9C">
            <w:pPr>
              <w:spacing w:line="240" w:lineRule="auto"/>
              <w:rPr>
                <w:sz w:val="20"/>
              </w:rPr>
            </w:pPr>
            <w:r w:rsidRPr="00646C2B">
              <w:rPr>
                <w:sz w:val="20"/>
              </w:rPr>
              <w:t>умения смешивать цвета для получения нужного тона и оттенка</w:t>
            </w:r>
          </w:p>
        </w:tc>
      </w:tr>
      <w:tr w:rsidR="00F67439" w:rsidRPr="00646C2B" w14:paraId="5DF3D45E" w14:textId="77777777" w:rsidTr="00223328">
        <w:trPr>
          <w:jc w:val="center"/>
        </w:trPr>
        <w:tc>
          <w:tcPr>
            <w:tcW w:w="5445" w:type="dxa"/>
            <w:gridSpan w:val="2"/>
            <w:tcBorders>
              <w:top w:val="single" w:sz="12" w:space="0" w:color="auto"/>
              <w:bottom w:val="single" w:sz="12" w:space="0" w:color="auto"/>
            </w:tcBorders>
          </w:tcPr>
          <w:p w14:paraId="220E47AC" w14:textId="77777777" w:rsidR="00F67439" w:rsidRPr="00646C2B" w:rsidRDefault="00F67439" w:rsidP="00634A9C">
            <w:pPr>
              <w:spacing w:line="240" w:lineRule="auto"/>
              <w:rPr>
                <w:sz w:val="20"/>
              </w:rPr>
            </w:pPr>
            <w:r w:rsidRPr="00646C2B">
              <w:rPr>
                <w:sz w:val="20"/>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14:paraId="18E04FAD" w14:textId="77777777" w:rsidR="00F67439" w:rsidRPr="00646C2B" w:rsidRDefault="00F67439" w:rsidP="00634A9C">
            <w:pPr>
              <w:pStyle w:val="ad"/>
              <w:spacing w:line="240" w:lineRule="auto"/>
              <w:ind w:left="93"/>
              <w:rPr>
                <w:sz w:val="20"/>
              </w:rPr>
            </w:pPr>
            <w:r w:rsidRPr="00646C2B">
              <w:rPr>
                <w:sz w:val="20"/>
              </w:rPr>
              <w:t xml:space="preserve">Педагог развивает способность: </w:t>
            </w:r>
          </w:p>
          <w:p w14:paraId="705D708B" w14:textId="77777777" w:rsidR="00F67439" w:rsidRPr="00646C2B" w:rsidRDefault="00F67439" w:rsidP="00E04FBF">
            <w:pPr>
              <w:pStyle w:val="ad"/>
              <w:numPr>
                <w:ilvl w:val="0"/>
                <w:numId w:val="122"/>
              </w:numPr>
              <w:tabs>
                <w:tab w:val="left" w:pos="376"/>
              </w:tabs>
              <w:spacing w:line="240" w:lineRule="auto"/>
              <w:ind w:left="0" w:firstLine="0"/>
              <w:jc w:val="left"/>
              <w:rPr>
                <w:sz w:val="20"/>
              </w:rPr>
            </w:pPr>
            <w:r w:rsidRPr="00646C2B">
              <w:rPr>
                <w:sz w:val="20"/>
              </w:rPr>
              <w:t>различать и называть геометрические фигуры;</w:t>
            </w:r>
          </w:p>
          <w:p w14:paraId="4BB37663" w14:textId="77777777" w:rsidR="00F67439" w:rsidRPr="00646C2B" w:rsidRDefault="00F67439" w:rsidP="00E04FBF">
            <w:pPr>
              <w:pStyle w:val="ad"/>
              <w:numPr>
                <w:ilvl w:val="0"/>
                <w:numId w:val="121"/>
              </w:numPr>
              <w:tabs>
                <w:tab w:val="left" w:pos="376"/>
              </w:tabs>
              <w:spacing w:line="240" w:lineRule="auto"/>
              <w:ind w:left="93" w:firstLine="0"/>
              <w:jc w:val="left"/>
              <w:rPr>
                <w:sz w:val="20"/>
              </w:rPr>
            </w:pPr>
            <w:r w:rsidRPr="00646C2B">
              <w:rPr>
                <w:sz w:val="20"/>
              </w:rPr>
              <w:t>создает условия для освоения способа воссоздания фигуры из частей, деления фигуры на части</w:t>
            </w:r>
          </w:p>
          <w:p w14:paraId="3ED19167" w14:textId="77777777" w:rsidR="00F67439" w:rsidRPr="00646C2B" w:rsidRDefault="00F67439" w:rsidP="00E04FBF">
            <w:pPr>
              <w:pStyle w:val="ad"/>
              <w:numPr>
                <w:ilvl w:val="0"/>
                <w:numId w:val="121"/>
              </w:numPr>
              <w:tabs>
                <w:tab w:val="left" w:pos="376"/>
              </w:tabs>
              <w:spacing w:line="240" w:lineRule="auto"/>
              <w:ind w:left="93" w:firstLine="0"/>
              <w:jc w:val="left"/>
              <w:rPr>
                <w:sz w:val="20"/>
              </w:rPr>
            </w:pPr>
            <w:r w:rsidRPr="00646C2B">
              <w:rPr>
                <w:sz w:val="20"/>
              </w:rPr>
              <w:t xml:space="preserve">выделения структуры плоских геометрических фигур, </w:t>
            </w:r>
          </w:p>
          <w:p w14:paraId="08C3E34E" w14:textId="77777777" w:rsidR="00F67439" w:rsidRPr="00646C2B" w:rsidRDefault="00F67439" w:rsidP="00634A9C">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14:paraId="257ADF33" w14:textId="77777777" w:rsidTr="00634A9C">
        <w:trPr>
          <w:jc w:val="center"/>
        </w:trPr>
        <w:tc>
          <w:tcPr>
            <w:tcW w:w="7562" w:type="dxa"/>
            <w:gridSpan w:val="2"/>
            <w:tcBorders>
              <w:top w:val="single" w:sz="12" w:space="0" w:color="auto"/>
              <w:bottom w:val="single" w:sz="4" w:space="0" w:color="auto"/>
            </w:tcBorders>
          </w:tcPr>
          <w:p w14:paraId="6E26FA5B" w14:textId="77777777" w:rsidR="00F67439" w:rsidRPr="00646C2B" w:rsidRDefault="00F67439" w:rsidP="00634A9C">
            <w:pPr>
              <w:spacing w:line="240" w:lineRule="auto"/>
              <w:rPr>
                <w:sz w:val="20"/>
              </w:rPr>
            </w:pPr>
            <w:r w:rsidRPr="00646C2B">
              <w:rPr>
                <w:sz w:val="20"/>
              </w:rPr>
              <w:t>Педагог организуя поисковую деятельность:</w:t>
            </w:r>
          </w:p>
          <w:p w14:paraId="685F5796" w14:textId="77777777"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конкретизирует и обогащает познавательные действия детей;</w:t>
            </w:r>
          </w:p>
          <w:p w14:paraId="2CB0104D" w14:textId="77777777"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задаёт детям вопросы;</w:t>
            </w:r>
          </w:p>
          <w:p w14:paraId="796E28A5" w14:textId="77777777"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обращает внимание на постановку целей;</w:t>
            </w:r>
          </w:p>
          <w:p w14:paraId="121A3782" w14:textId="77777777"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t>определение задач деятельности;</w:t>
            </w:r>
          </w:p>
          <w:p w14:paraId="12D0298E" w14:textId="77777777" w:rsidR="00F67439" w:rsidRPr="00646C2B" w:rsidRDefault="00F67439" w:rsidP="00E04FBF">
            <w:pPr>
              <w:pStyle w:val="ad"/>
              <w:numPr>
                <w:ilvl w:val="0"/>
                <w:numId w:val="132"/>
              </w:numPr>
              <w:tabs>
                <w:tab w:val="left" w:pos="284"/>
              </w:tabs>
              <w:spacing w:line="240" w:lineRule="auto"/>
              <w:ind w:left="0" w:firstLine="0"/>
              <w:jc w:val="left"/>
              <w:rPr>
                <w:sz w:val="20"/>
              </w:rPr>
            </w:pPr>
            <w:r w:rsidRPr="00646C2B">
              <w:rPr>
                <w:sz w:val="20"/>
              </w:rPr>
              <w:lastRenderedPageBreak/>
              <w:t>развивает умение принимать образец, инструкцию взрослого;</w:t>
            </w:r>
          </w:p>
          <w:p w14:paraId="56D6F052" w14:textId="77777777" w:rsidR="00F67439" w:rsidRPr="00646C2B" w:rsidRDefault="00F67439" w:rsidP="00E04FBF">
            <w:pPr>
              <w:numPr>
                <w:ilvl w:val="0"/>
                <w:numId w:val="131"/>
              </w:numPr>
              <w:spacing w:line="240" w:lineRule="auto"/>
              <w:ind w:left="0"/>
              <w:contextualSpacing/>
              <w:jc w:val="left"/>
              <w:rPr>
                <w:sz w:val="20"/>
              </w:rPr>
            </w:pPr>
            <w:r w:rsidRPr="00646C2B">
              <w:rPr>
                <w:sz w:val="20"/>
              </w:rPr>
              <w:t>.</w:t>
            </w:r>
          </w:p>
        </w:tc>
        <w:tc>
          <w:tcPr>
            <w:tcW w:w="3782" w:type="dxa"/>
            <w:tcBorders>
              <w:top w:val="single" w:sz="12" w:space="0" w:color="auto"/>
              <w:bottom w:val="single" w:sz="4" w:space="0" w:color="auto"/>
            </w:tcBorders>
          </w:tcPr>
          <w:p w14:paraId="0ECE5B6D" w14:textId="77777777" w:rsidR="00F67439" w:rsidRPr="00646C2B" w:rsidRDefault="00F67439" w:rsidP="00634A9C">
            <w:pPr>
              <w:spacing w:line="240" w:lineRule="auto"/>
              <w:rPr>
                <w:sz w:val="20"/>
              </w:rPr>
            </w:pPr>
            <w:r w:rsidRPr="00646C2B">
              <w:rPr>
                <w:sz w:val="20"/>
              </w:rPr>
              <w:lastRenderedPageBreak/>
              <w:t xml:space="preserve">Педагог демонстрирует детям способы осуществления </w:t>
            </w:r>
          </w:p>
          <w:p w14:paraId="1D960BB6" w14:textId="77777777"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разных видов познавательной деятельности, </w:t>
            </w:r>
          </w:p>
          <w:p w14:paraId="204C17EA" w14:textId="77777777"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lastRenderedPageBreak/>
              <w:t xml:space="preserve">контроля, самоконтроля и взаимоконтроля результатов деятельности </w:t>
            </w:r>
          </w:p>
          <w:p w14:paraId="223E3AD6" w14:textId="77777777" w:rsidR="00F67439" w:rsidRPr="00646C2B" w:rsidRDefault="00F67439" w:rsidP="00E04FBF">
            <w:pPr>
              <w:pStyle w:val="ad"/>
              <w:numPr>
                <w:ilvl w:val="0"/>
                <w:numId w:val="136"/>
              </w:numPr>
              <w:tabs>
                <w:tab w:val="left" w:pos="376"/>
              </w:tabs>
              <w:spacing w:line="240" w:lineRule="auto"/>
              <w:ind w:left="0" w:firstLine="93"/>
              <w:jc w:val="left"/>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4863DA84" w14:textId="77777777" w:rsidR="00F67439" w:rsidRPr="00646C2B" w:rsidRDefault="00F67439" w:rsidP="00634A9C">
            <w:pPr>
              <w:spacing w:line="240" w:lineRule="auto"/>
              <w:rPr>
                <w:sz w:val="20"/>
              </w:rPr>
            </w:pPr>
          </w:p>
        </w:tc>
        <w:tc>
          <w:tcPr>
            <w:tcW w:w="3252" w:type="dxa"/>
            <w:tcBorders>
              <w:top w:val="single" w:sz="12" w:space="0" w:color="auto"/>
              <w:bottom w:val="single" w:sz="4" w:space="0" w:color="auto"/>
            </w:tcBorders>
          </w:tcPr>
          <w:p w14:paraId="39C2CB53" w14:textId="77777777" w:rsidR="00F67439" w:rsidRPr="00646C2B" w:rsidRDefault="00F67439" w:rsidP="00634A9C">
            <w:pPr>
              <w:spacing w:line="240" w:lineRule="auto"/>
              <w:rPr>
                <w:sz w:val="20"/>
              </w:rPr>
            </w:pPr>
            <w:r w:rsidRPr="00646C2B">
              <w:rPr>
                <w:sz w:val="20"/>
              </w:rPr>
              <w:lastRenderedPageBreak/>
              <w:t xml:space="preserve">Педагог поддерживает стремление детей к </w:t>
            </w:r>
          </w:p>
          <w:p w14:paraId="00FF1309" w14:textId="77777777"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самостоятельному выбору способов осуществления разных </w:t>
            </w:r>
            <w:r w:rsidRPr="00646C2B">
              <w:rPr>
                <w:sz w:val="20"/>
              </w:rPr>
              <w:lastRenderedPageBreak/>
              <w:t xml:space="preserve">видов познавательной деятельности, </w:t>
            </w:r>
          </w:p>
          <w:p w14:paraId="5489F89D" w14:textId="77777777"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14:paraId="4C138FA7" w14:textId="77777777" w:rsidR="00F67439" w:rsidRPr="00646C2B" w:rsidRDefault="00F67439" w:rsidP="00E04FBF">
            <w:pPr>
              <w:pStyle w:val="ad"/>
              <w:numPr>
                <w:ilvl w:val="0"/>
                <w:numId w:val="139"/>
              </w:numPr>
              <w:tabs>
                <w:tab w:val="left" w:pos="422"/>
              </w:tabs>
              <w:spacing w:line="240" w:lineRule="auto"/>
              <w:ind w:left="0" w:firstLine="0"/>
              <w:jc w:val="left"/>
              <w:rPr>
                <w:sz w:val="20"/>
              </w:rPr>
            </w:pPr>
            <w:r w:rsidRPr="00646C2B">
              <w:rPr>
                <w:sz w:val="20"/>
              </w:rPr>
              <w:t xml:space="preserve">использованию разных форм совместной познавательной деятельности. </w:t>
            </w:r>
          </w:p>
        </w:tc>
      </w:tr>
      <w:tr w:rsidR="00F67439" w:rsidRPr="00646C2B" w14:paraId="0FFA6758" w14:textId="77777777" w:rsidTr="00634A9C">
        <w:trPr>
          <w:jc w:val="center"/>
        </w:trPr>
        <w:tc>
          <w:tcPr>
            <w:tcW w:w="7562" w:type="dxa"/>
            <w:gridSpan w:val="2"/>
            <w:tcBorders>
              <w:bottom w:val="single" w:sz="12" w:space="0" w:color="auto"/>
            </w:tcBorders>
          </w:tcPr>
          <w:p w14:paraId="75D15FB8" w14:textId="77777777" w:rsidR="00F67439" w:rsidRPr="00646C2B" w:rsidRDefault="00F67439" w:rsidP="00634A9C">
            <w:pPr>
              <w:spacing w:line="240" w:lineRule="auto"/>
              <w:rPr>
                <w:sz w:val="20"/>
              </w:rPr>
            </w:pPr>
            <w:r w:rsidRPr="00646C2B">
              <w:rPr>
                <w:sz w:val="20"/>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14:paraId="7C521EE2" w14:textId="77777777" w:rsidR="00F67439" w:rsidRPr="00646C2B" w:rsidRDefault="00F67439" w:rsidP="00634A9C">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14:paraId="7577CCD8" w14:textId="77777777" w:rsidR="00F67439" w:rsidRPr="00646C2B" w:rsidRDefault="00F67439" w:rsidP="00634A9C">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14:paraId="391DE8FC" w14:textId="77777777" w:rsidTr="00634A9C">
        <w:trPr>
          <w:trHeight w:val="1105"/>
          <w:jc w:val="center"/>
        </w:trPr>
        <w:tc>
          <w:tcPr>
            <w:tcW w:w="3781" w:type="dxa"/>
            <w:tcBorders>
              <w:top w:val="single" w:sz="12" w:space="0" w:color="auto"/>
              <w:bottom w:val="single" w:sz="12" w:space="0" w:color="auto"/>
            </w:tcBorders>
          </w:tcPr>
          <w:p w14:paraId="145B4B9A" w14:textId="77777777" w:rsidR="00F67439" w:rsidRPr="00646C2B" w:rsidRDefault="00F67439" w:rsidP="00634A9C">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14:paraId="0D700201" w14:textId="77777777" w:rsidR="00F67439" w:rsidRPr="00646C2B" w:rsidRDefault="00F67439" w:rsidP="00E04FBF">
            <w:pPr>
              <w:pStyle w:val="ad"/>
              <w:numPr>
                <w:ilvl w:val="0"/>
                <w:numId w:val="133"/>
              </w:numPr>
              <w:tabs>
                <w:tab w:val="left" w:pos="284"/>
              </w:tabs>
              <w:spacing w:line="240" w:lineRule="auto"/>
              <w:ind w:left="0" w:firstLine="0"/>
              <w:jc w:val="left"/>
              <w:rPr>
                <w:sz w:val="20"/>
              </w:rPr>
            </w:pPr>
            <w:r w:rsidRPr="00646C2B">
              <w:rPr>
                <w:sz w:val="20"/>
              </w:rPr>
              <w:t xml:space="preserve">выделение сходства, </w:t>
            </w:r>
          </w:p>
          <w:p w14:paraId="1D09968A" w14:textId="77777777" w:rsidR="00F67439" w:rsidRPr="00646C2B" w:rsidRDefault="00F67439" w:rsidP="00E04FBF">
            <w:pPr>
              <w:numPr>
                <w:ilvl w:val="0"/>
                <w:numId w:val="133"/>
              </w:numPr>
              <w:tabs>
                <w:tab w:val="left" w:pos="284"/>
              </w:tabs>
              <w:spacing w:line="240" w:lineRule="auto"/>
              <w:ind w:left="0" w:firstLine="0"/>
              <w:contextualSpacing/>
              <w:jc w:val="left"/>
              <w:rPr>
                <w:sz w:val="20"/>
              </w:rPr>
            </w:pPr>
            <w:r w:rsidRPr="00646C2B">
              <w:rPr>
                <w:sz w:val="20"/>
              </w:rPr>
              <w:t xml:space="preserve">овладение действием соединения в пары предметов с ярко выраженными признаками сходства, </w:t>
            </w:r>
          </w:p>
          <w:p w14:paraId="13E0EC20" w14:textId="77777777" w:rsidR="00F67439" w:rsidRPr="00646C2B" w:rsidRDefault="00F67439" w:rsidP="00E04FBF">
            <w:pPr>
              <w:numPr>
                <w:ilvl w:val="0"/>
                <w:numId w:val="133"/>
              </w:numPr>
              <w:tabs>
                <w:tab w:val="left" w:pos="284"/>
              </w:tabs>
              <w:spacing w:line="240" w:lineRule="auto"/>
              <w:ind w:left="0" w:firstLine="0"/>
              <w:contextualSpacing/>
              <w:jc w:val="left"/>
              <w:rPr>
                <w:sz w:val="20"/>
              </w:rPr>
            </w:pPr>
            <w:r w:rsidRPr="00646C2B">
              <w:rPr>
                <w:sz w:val="20"/>
              </w:rPr>
              <w:t xml:space="preserve">группировкой по заданному предметному образцу </w:t>
            </w:r>
          </w:p>
          <w:p w14:paraId="36CF3FBF" w14:textId="77777777" w:rsidR="00F67439" w:rsidRPr="00646C2B" w:rsidRDefault="00F67439" w:rsidP="00E04FBF">
            <w:pPr>
              <w:pStyle w:val="ad"/>
              <w:numPr>
                <w:ilvl w:val="0"/>
                <w:numId w:val="133"/>
              </w:numPr>
              <w:tabs>
                <w:tab w:val="left" w:pos="284"/>
              </w:tabs>
              <w:spacing w:line="240" w:lineRule="auto"/>
              <w:ind w:left="0" w:firstLine="0"/>
              <w:jc w:val="left"/>
              <w:rPr>
                <w:sz w:val="20"/>
              </w:rPr>
            </w:pPr>
            <w:r w:rsidRPr="00646C2B">
              <w:rPr>
                <w:sz w:val="20"/>
              </w:rPr>
              <w:t>и по слову.</w:t>
            </w:r>
          </w:p>
        </w:tc>
        <w:tc>
          <w:tcPr>
            <w:tcW w:w="3781" w:type="dxa"/>
            <w:tcBorders>
              <w:top w:val="single" w:sz="12" w:space="0" w:color="auto"/>
              <w:bottom w:val="single" w:sz="12" w:space="0" w:color="auto"/>
            </w:tcBorders>
          </w:tcPr>
          <w:p w14:paraId="47CD5E19" w14:textId="77777777" w:rsidR="00F67439" w:rsidRPr="00646C2B" w:rsidRDefault="00F67439" w:rsidP="00634A9C">
            <w:pPr>
              <w:spacing w:line="240" w:lineRule="auto"/>
              <w:rPr>
                <w:sz w:val="20"/>
              </w:rPr>
            </w:pPr>
            <w:r w:rsidRPr="00646C2B">
              <w:rPr>
                <w:sz w:val="20"/>
              </w:rPr>
              <w:t xml:space="preserve">Педагог </w:t>
            </w:r>
            <w:r w:rsidRPr="00646C2B">
              <w:rPr>
                <w:i/>
                <w:sz w:val="20"/>
              </w:rPr>
              <w:t>развивает</w:t>
            </w:r>
            <w:r w:rsidRPr="00646C2B">
              <w:rPr>
                <w:sz w:val="20"/>
              </w:rPr>
              <w:t xml:space="preserve"> способность детей </w:t>
            </w:r>
          </w:p>
          <w:p w14:paraId="2C9FCB83" w14:textId="77777777" w:rsidR="00F67439" w:rsidRPr="00646C2B" w:rsidRDefault="00F67439" w:rsidP="00E04FBF">
            <w:pPr>
              <w:pStyle w:val="ad"/>
              <w:numPr>
                <w:ilvl w:val="0"/>
                <w:numId w:val="134"/>
              </w:numPr>
              <w:spacing w:line="240" w:lineRule="auto"/>
              <w:ind w:left="47" w:firstLine="0"/>
              <w:jc w:val="left"/>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14:paraId="094F1FAF" w14:textId="77777777"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группировку;</w:t>
            </w:r>
          </w:p>
          <w:p w14:paraId="3B7F2DCD" w14:textId="77777777"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классификацию и сериацию;</w:t>
            </w:r>
          </w:p>
          <w:p w14:paraId="190CF847" w14:textId="77777777" w:rsidR="00F67439" w:rsidRPr="00646C2B" w:rsidRDefault="00F67439" w:rsidP="00E04FBF">
            <w:pPr>
              <w:pStyle w:val="ad"/>
              <w:numPr>
                <w:ilvl w:val="0"/>
                <w:numId w:val="134"/>
              </w:numPr>
              <w:spacing w:line="240" w:lineRule="auto"/>
              <w:ind w:left="47" w:firstLine="0"/>
              <w:jc w:val="left"/>
              <w:rPr>
                <w:sz w:val="20"/>
              </w:rPr>
            </w:pPr>
            <w:r w:rsidRPr="00646C2B">
              <w:rPr>
                <w:sz w:val="20"/>
              </w:rPr>
              <w:t>осваивать предметы по 3-4 основным свойствам</w:t>
            </w:r>
          </w:p>
          <w:p w14:paraId="219D775D" w14:textId="77777777" w:rsidR="00F67439" w:rsidRPr="00646C2B" w:rsidRDefault="00F67439" w:rsidP="00634A9C">
            <w:pPr>
              <w:spacing w:line="240" w:lineRule="auto"/>
              <w:rPr>
                <w:sz w:val="20"/>
              </w:rPr>
            </w:pPr>
          </w:p>
        </w:tc>
        <w:tc>
          <w:tcPr>
            <w:tcW w:w="3782" w:type="dxa"/>
            <w:tcBorders>
              <w:top w:val="single" w:sz="12" w:space="0" w:color="auto"/>
              <w:bottom w:val="single" w:sz="12" w:space="0" w:color="auto"/>
            </w:tcBorders>
          </w:tcPr>
          <w:p w14:paraId="30F8EDC6" w14:textId="77777777" w:rsidR="00F67439" w:rsidRPr="00646C2B" w:rsidRDefault="00F67439" w:rsidP="00634A9C">
            <w:pPr>
              <w:spacing w:line="240" w:lineRule="auto"/>
              <w:rPr>
                <w:sz w:val="20"/>
              </w:rPr>
            </w:pPr>
            <w:r w:rsidRPr="00646C2B">
              <w:rPr>
                <w:sz w:val="20"/>
              </w:rPr>
              <w:t xml:space="preserve">Педагог посредством игровой и познавательной мотивации организует освоение детьми </w:t>
            </w:r>
          </w:p>
          <w:p w14:paraId="58C6873D" w14:textId="77777777"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14:paraId="533F25D9" w14:textId="77777777"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группировать предметы по разным основаниям преимущественно на основе зрительной оценки;</w:t>
            </w:r>
          </w:p>
          <w:p w14:paraId="389BC4E2" w14:textId="77777777" w:rsidR="00F67439" w:rsidRPr="00646C2B" w:rsidRDefault="00F67439" w:rsidP="00E04FBF">
            <w:pPr>
              <w:pStyle w:val="ad"/>
              <w:numPr>
                <w:ilvl w:val="0"/>
                <w:numId w:val="135"/>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14:paraId="4ADCDDC7" w14:textId="77777777" w:rsidR="00F67439" w:rsidRPr="00646C2B" w:rsidRDefault="00F67439" w:rsidP="00634A9C">
            <w:pPr>
              <w:spacing w:line="240" w:lineRule="auto"/>
              <w:rPr>
                <w:sz w:val="20"/>
              </w:rPr>
            </w:pPr>
            <w:r w:rsidRPr="00646C2B">
              <w:rPr>
                <w:sz w:val="20"/>
              </w:rPr>
              <w:t xml:space="preserve">Педагог в процессе исследовательской деятельности </w:t>
            </w:r>
          </w:p>
          <w:p w14:paraId="163506AB" w14:textId="77777777" w:rsidR="00F67439" w:rsidRPr="00646C2B" w:rsidRDefault="00F67439" w:rsidP="00E04FBF">
            <w:pPr>
              <w:pStyle w:val="ad"/>
              <w:numPr>
                <w:ilvl w:val="0"/>
                <w:numId w:val="138"/>
              </w:numPr>
              <w:tabs>
                <w:tab w:val="left" w:pos="280"/>
              </w:tabs>
              <w:spacing w:line="240" w:lineRule="auto"/>
              <w:ind w:left="0" w:firstLine="0"/>
              <w:jc w:val="left"/>
              <w:rPr>
                <w:sz w:val="20"/>
              </w:rPr>
            </w:pPr>
            <w:r w:rsidRPr="00646C2B">
              <w:rPr>
                <w:sz w:val="20"/>
              </w:rPr>
              <w:t>совершенствует способы познания свойств и отношений между различными предметами,</w:t>
            </w:r>
          </w:p>
          <w:p w14:paraId="0B4D8CC4" w14:textId="77777777" w:rsidR="00F67439" w:rsidRPr="00646C2B" w:rsidRDefault="00F67439" w:rsidP="00E04FBF">
            <w:pPr>
              <w:pStyle w:val="ad"/>
              <w:numPr>
                <w:ilvl w:val="0"/>
                <w:numId w:val="137"/>
              </w:numPr>
              <w:tabs>
                <w:tab w:val="left" w:pos="280"/>
              </w:tabs>
              <w:spacing w:line="240" w:lineRule="auto"/>
              <w:ind w:left="0" w:firstLine="0"/>
              <w:jc w:val="left"/>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выделением сходства, отличия свойств материалов</w:t>
            </w:r>
          </w:p>
        </w:tc>
      </w:tr>
      <w:tr w:rsidR="00F67439" w:rsidRPr="00646C2B" w14:paraId="2341D734" w14:textId="77777777" w:rsidTr="00634A9C">
        <w:trPr>
          <w:jc w:val="center"/>
        </w:trPr>
        <w:tc>
          <w:tcPr>
            <w:tcW w:w="3781" w:type="dxa"/>
            <w:tcBorders>
              <w:top w:val="single" w:sz="12" w:space="0" w:color="auto"/>
              <w:bottom w:val="single" w:sz="12" w:space="0" w:color="auto"/>
            </w:tcBorders>
            <w:shd w:val="clear" w:color="auto" w:fill="F2F2F2" w:themeFill="background1" w:themeFillShade="F2"/>
          </w:tcPr>
          <w:p w14:paraId="4B7FE4B6" w14:textId="77777777" w:rsidR="00F67439" w:rsidRPr="00646C2B" w:rsidRDefault="00F67439" w:rsidP="00634A9C">
            <w:pPr>
              <w:spacing w:line="240" w:lineRule="auto"/>
              <w:jc w:val="center"/>
              <w:rPr>
                <w:sz w:val="20"/>
              </w:rPr>
            </w:pPr>
            <w:r w:rsidRPr="00646C2B">
              <w:rPr>
                <w:sz w:val="20"/>
              </w:rPr>
              <w:t xml:space="preserve"> </w:t>
            </w:r>
          </w:p>
        </w:tc>
        <w:tc>
          <w:tcPr>
            <w:tcW w:w="3781" w:type="dxa"/>
            <w:tcBorders>
              <w:top w:val="single" w:sz="12" w:space="0" w:color="auto"/>
              <w:bottom w:val="single" w:sz="12" w:space="0" w:color="auto"/>
            </w:tcBorders>
            <w:shd w:val="clear" w:color="auto" w:fill="F2F2F2" w:themeFill="background1" w:themeFillShade="F2"/>
          </w:tcPr>
          <w:p w14:paraId="0475F9CE" w14:textId="77777777" w:rsidR="00F67439" w:rsidRPr="00646C2B" w:rsidRDefault="00F67439" w:rsidP="00634A9C">
            <w:pPr>
              <w:spacing w:line="240" w:lineRule="auto"/>
              <w:jc w:val="center"/>
              <w:rPr>
                <w:sz w:val="20"/>
              </w:rPr>
            </w:pPr>
          </w:p>
        </w:tc>
        <w:tc>
          <w:tcPr>
            <w:tcW w:w="3782" w:type="dxa"/>
            <w:tcBorders>
              <w:top w:val="single" w:sz="12" w:space="0" w:color="auto"/>
              <w:bottom w:val="single" w:sz="12" w:space="0" w:color="auto"/>
            </w:tcBorders>
          </w:tcPr>
          <w:p w14:paraId="3CFD0597" w14:textId="77777777" w:rsidR="00F67439" w:rsidRPr="00646C2B" w:rsidRDefault="00F67439" w:rsidP="00634A9C">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14:paraId="51CC3CB5" w14:textId="77777777" w:rsidR="00F67439" w:rsidRPr="00646C2B" w:rsidRDefault="00F67439" w:rsidP="00634A9C">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14:paraId="32651D86" w14:textId="77777777" w:rsidTr="00634A9C">
        <w:trPr>
          <w:jc w:val="center"/>
        </w:trPr>
        <w:tc>
          <w:tcPr>
            <w:tcW w:w="14596" w:type="dxa"/>
            <w:gridSpan w:val="4"/>
            <w:shd w:val="clear" w:color="auto" w:fill="EEECE1" w:themeFill="background2"/>
          </w:tcPr>
          <w:p w14:paraId="2FE9AB80" w14:textId="77777777" w:rsidR="00F67439" w:rsidRPr="00646C2B" w:rsidRDefault="00F67439" w:rsidP="00E04FBF">
            <w:pPr>
              <w:numPr>
                <w:ilvl w:val="0"/>
                <w:numId w:val="116"/>
              </w:numPr>
              <w:spacing w:line="240" w:lineRule="auto"/>
              <w:ind w:left="0"/>
              <w:contextualSpacing/>
              <w:jc w:val="left"/>
              <w:rPr>
                <w:b/>
                <w:sz w:val="20"/>
              </w:rPr>
            </w:pPr>
            <w:r w:rsidRPr="00646C2B">
              <w:rPr>
                <w:sz w:val="20"/>
              </w:rPr>
              <w:br w:type="page"/>
              <w:t xml:space="preserve"> </w:t>
            </w:r>
            <w:r w:rsidRPr="00646C2B">
              <w:rPr>
                <w:b/>
                <w:sz w:val="20"/>
              </w:rPr>
              <w:t>Содержание раздела «Математические представления»</w:t>
            </w:r>
          </w:p>
        </w:tc>
      </w:tr>
      <w:tr w:rsidR="00F67439" w:rsidRPr="00646C2B" w14:paraId="723FDB95" w14:textId="77777777" w:rsidTr="00634A9C">
        <w:trPr>
          <w:jc w:val="center"/>
        </w:trPr>
        <w:tc>
          <w:tcPr>
            <w:tcW w:w="3781" w:type="dxa"/>
            <w:tcBorders>
              <w:bottom w:val="single" w:sz="4" w:space="0" w:color="auto"/>
            </w:tcBorders>
          </w:tcPr>
          <w:p w14:paraId="6C2A7737" w14:textId="77777777" w:rsidR="00F67439" w:rsidRPr="00646C2B" w:rsidRDefault="00F67439" w:rsidP="00634A9C">
            <w:pPr>
              <w:spacing w:line="240" w:lineRule="auto"/>
              <w:jc w:val="center"/>
              <w:rPr>
                <w:sz w:val="20"/>
              </w:rPr>
            </w:pPr>
            <w:r w:rsidRPr="00646C2B">
              <w:rPr>
                <w:sz w:val="20"/>
              </w:rPr>
              <w:t>3-4</w:t>
            </w:r>
          </w:p>
        </w:tc>
        <w:tc>
          <w:tcPr>
            <w:tcW w:w="3781" w:type="dxa"/>
          </w:tcPr>
          <w:p w14:paraId="342C7B82" w14:textId="77777777" w:rsidR="00F67439" w:rsidRPr="00646C2B" w:rsidRDefault="00F67439" w:rsidP="00634A9C">
            <w:pPr>
              <w:spacing w:line="240" w:lineRule="auto"/>
              <w:jc w:val="center"/>
              <w:rPr>
                <w:sz w:val="20"/>
              </w:rPr>
            </w:pPr>
            <w:r w:rsidRPr="00646C2B">
              <w:rPr>
                <w:sz w:val="20"/>
              </w:rPr>
              <w:t>4-5</w:t>
            </w:r>
          </w:p>
        </w:tc>
        <w:tc>
          <w:tcPr>
            <w:tcW w:w="3782" w:type="dxa"/>
          </w:tcPr>
          <w:p w14:paraId="298AEDE3" w14:textId="77777777"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14:paraId="51D4F821" w14:textId="77777777" w:rsidR="00F67439" w:rsidRPr="00646C2B" w:rsidRDefault="00F67439" w:rsidP="00634A9C">
            <w:pPr>
              <w:spacing w:line="240" w:lineRule="auto"/>
              <w:jc w:val="center"/>
              <w:rPr>
                <w:sz w:val="20"/>
              </w:rPr>
            </w:pPr>
            <w:r w:rsidRPr="00646C2B">
              <w:rPr>
                <w:sz w:val="20"/>
              </w:rPr>
              <w:t>6-7</w:t>
            </w:r>
          </w:p>
        </w:tc>
      </w:tr>
      <w:tr w:rsidR="00F67439" w:rsidRPr="00646C2B" w14:paraId="4E133A6C" w14:textId="77777777" w:rsidTr="00634A9C">
        <w:trPr>
          <w:trHeight w:val="1691"/>
          <w:jc w:val="center"/>
        </w:trPr>
        <w:tc>
          <w:tcPr>
            <w:tcW w:w="3781" w:type="dxa"/>
            <w:vMerge w:val="restart"/>
            <w:tcBorders>
              <w:bottom w:val="single" w:sz="12" w:space="0" w:color="auto"/>
            </w:tcBorders>
          </w:tcPr>
          <w:p w14:paraId="16D7DBEB" w14:textId="77777777"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721C725A"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больше-меньше, </w:t>
            </w:r>
          </w:p>
          <w:p w14:paraId="485BD870"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столько же, </w:t>
            </w:r>
          </w:p>
          <w:p w14:paraId="068B1057"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поровну, </w:t>
            </w:r>
          </w:p>
          <w:p w14:paraId="1FFE904E"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не поровну </w:t>
            </w:r>
          </w:p>
          <w:p w14:paraId="03F2CABE" w14:textId="77777777"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14:paraId="14589CAA"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267EDDBB" w14:textId="77777777"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14:paraId="6C0D1CB5" w14:textId="77777777"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14:paraId="7FAEE23B" w14:textId="77777777" w:rsidTr="00634A9C">
        <w:trPr>
          <w:trHeight w:val="591"/>
          <w:jc w:val="center"/>
        </w:trPr>
        <w:tc>
          <w:tcPr>
            <w:tcW w:w="3781" w:type="dxa"/>
            <w:vMerge/>
            <w:tcBorders>
              <w:bottom w:val="single" w:sz="12" w:space="0" w:color="auto"/>
            </w:tcBorders>
          </w:tcPr>
          <w:p w14:paraId="52B52603" w14:textId="77777777"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14:paraId="0A8026B2"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715939D3" w14:textId="77777777"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14:paraId="070C5894" w14:textId="77777777" w:rsidR="00F67439" w:rsidRPr="00646C2B" w:rsidRDefault="00F67439" w:rsidP="00634A9C">
            <w:pPr>
              <w:spacing w:line="240" w:lineRule="auto"/>
              <w:rPr>
                <w:sz w:val="20"/>
              </w:rPr>
            </w:pPr>
          </w:p>
        </w:tc>
      </w:tr>
      <w:tr w:rsidR="00F67439" w:rsidRPr="00646C2B" w14:paraId="44B7029F" w14:textId="77777777" w:rsidTr="00634A9C">
        <w:trPr>
          <w:trHeight w:val="591"/>
          <w:jc w:val="center"/>
        </w:trPr>
        <w:tc>
          <w:tcPr>
            <w:tcW w:w="3781" w:type="dxa"/>
            <w:vMerge/>
            <w:tcBorders>
              <w:bottom w:val="single" w:sz="8" w:space="0" w:color="auto"/>
            </w:tcBorders>
          </w:tcPr>
          <w:p w14:paraId="7329E1AC" w14:textId="77777777"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14:paraId="28C38796" w14:textId="77777777"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14:paraId="703541F5" w14:textId="77777777"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14:paraId="4630443F" w14:textId="77777777" w:rsidR="00F67439" w:rsidRPr="00646C2B" w:rsidRDefault="00F67439" w:rsidP="00634A9C">
            <w:pPr>
              <w:spacing w:line="240" w:lineRule="auto"/>
              <w:rPr>
                <w:sz w:val="20"/>
              </w:rPr>
            </w:pPr>
          </w:p>
        </w:tc>
      </w:tr>
      <w:tr w:rsidR="00F67439" w:rsidRPr="00646C2B" w14:paraId="39594AC2" w14:textId="77777777" w:rsidTr="00634A9C">
        <w:trPr>
          <w:trHeight w:val="272"/>
          <w:jc w:val="center"/>
        </w:trPr>
        <w:tc>
          <w:tcPr>
            <w:tcW w:w="7562" w:type="dxa"/>
            <w:gridSpan w:val="2"/>
            <w:tcBorders>
              <w:top w:val="single" w:sz="8" w:space="0" w:color="auto"/>
              <w:bottom w:val="single" w:sz="8" w:space="0" w:color="auto"/>
            </w:tcBorders>
          </w:tcPr>
          <w:p w14:paraId="3BEC7085"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78A56139"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больше-меньше, </w:t>
            </w:r>
          </w:p>
          <w:p w14:paraId="7B8FCFC6"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короче-длиннее, </w:t>
            </w:r>
          </w:p>
          <w:p w14:paraId="5722D9BC"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шире-уже, </w:t>
            </w:r>
          </w:p>
          <w:p w14:paraId="6F07F668"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выше-ниже, </w:t>
            </w:r>
          </w:p>
          <w:p w14:paraId="1F84F050"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такие же по размеру, </w:t>
            </w:r>
          </w:p>
          <w:p w14:paraId="4A0402B5" w14:textId="77777777"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14:paraId="16E8A4D6" w14:textId="77777777"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14:paraId="7608595D" w14:textId="77777777"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14:paraId="40FF237C" w14:textId="77777777" w:rsidTr="00634A9C">
        <w:trPr>
          <w:trHeight w:val="557"/>
          <w:jc w:val="center"/>
        </w:trPr>
        <w:tc>
          <w:tcPr>
            <w:tcW w:w="3781" w:type="dxa"/>
            <w:tcBorders>
              <w:top w:val="single" w:sz="8" w:space="0" w:color="auto"/>
              <w:bottom w:val="single" w:sz="8" w:space="0" w:color="auto"/>
            </w:tcBorders>
          </w:tcPr>
          <w:p w14:paraId="3195C5A0"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14:paraId="59CB5A19" w14:textId="77777777"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14:paraId="694C5C27" w14:textId="77777777"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удаления одного предмета из большей группы     </w:t>
            </w:r>
          </w:p>
        </w:tc>
        <w:tc>
          <w:tcPr>
            <w:tcW w:w="3781" w:type="dxa"/>
            <w:tcBorders>
              <w:top w:val="single" w:sz="8" w:space="0" w:color="auto"/>
              <w:bottom w:val="single" w:sz="8" w:space="0" w:color="auto"/>
            </w:tcBorders>
          </w:tcPr>
          <w:p w14:paraId="317833AA"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14:paraId="6B62BF05" w14:textId="77777777" w:rsidR="00F67439" w:rsidRPr="00646C2B" w:rsidRDefault="00F67439" w:rsidP="00634A9C">
            <w:pPr>
              <w:spacing w:line="240" w:lineRule="auto"/>
              <w:rPr>
                <w:sz w:val="20"/>
              </w:rPr>
            </w:pPr>
            <w:r w:rsidRPr="00646C2B">
              <w:rPr>
                <w:sz w:val="20"/>
              </w:rPr>
              <w:t>Педагог совершенствует умения выстраивать сериационные ряды предметов, различающихся по</w:t>
            </w:r>
          </w:p>
          <w:p w14:paraId="464720D9" w14:textId="77777777"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размеру, </w:t>
            </w:r>
          </w:p>
          <w:p w14:paraId="31C3EC64" w14:textId="77777777"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в возрастающем и убывающем порядке в пределах десяти </w:t>
            </w:r>
          </w:p>
          <w:p w14:paraId="44507DB6" w14:textId="77777777" w:rsidR="00F67439" w:rsidRPr="00646C2B" w:rsidRDefault="00F67439" w:rsidP="00634A9C">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14:paraId="5EF39099" w14:textId="77777777" w:rsidR="00F67439" w:rsidRPr="00646C2B" w:rsidRDefault="00F67439" w:rsidP="00634A9C">
            <w:pPr>
              <w:spacing w:line="240" w:lineRule="auto"/>
              <w:rPr>
                <w:sz w:val="20"/>
              </w:rPr>
            </w:pPr>
            <w:r w:rsidRPr="00646C2B">
              <w:rPr>
                <w:sz w:val="20"/>
              </w:rPr>
              <w:t>В процессе специально организованной деятельности педагог совершенствует умения считать в прямом и обратном порядке.</w:t>
            </w:r>
          </w:p>
        </w:tc>
      </w:tr>
      <w:tr w:rsidR="00F67439" w:rsidRPr="00646C2B" w14:paraId="5A30CE03" w14:textId="77777777" w:rsidTr="00634A9C">
        <w:trPr>
          <w:trHeight w:val="1284"/>
          <w:jc w:val="center"/>
        </w:trPr>
        <w:tc>
          <w:tcPr>
            <w:tcW w:w="7562" w:type="dxa"/>
            <w:gridSpan w:val="2"/>
            <w:vMerge w:val="restart"/>
            <w:tcBorders>
              <w:top w:val="single" w:sz="8" w:space="0" w:color="auto"/>
            </w:tcBorders>
          </w:tcPr>
          <w:p w14:paraId="17012716"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14:paraId="22454512"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шар, </w:t>
            </w:r>
          </w:p>
          <w:p w14:paraId="5677815B"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куб, </w:t>
            </w:r>
          </w:p>
          <w:p w14:paraId="41AA5447"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круг, </w:t>
            </w:r>
          </w:p>
          <w:p w14:paraId="3E7007ED"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квадрат, </w:t>
            </w:r>
          </w:p>
          <w:p w14:paraId="6AECEAA8"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треугольник, </w:t>
            </w:r>
          </w:p>
          <w:p w14:paraId="1DF32DE3" w14:textId="77777777"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14:paraId="153424E0" w14:textId="77777777"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14:paraId="0C775CD3" w14:textId="77777777" w:rsidR="00F67439" w:rsidRPr="00646C2B" w:rsidRDefault="00F67439" w:rsidP="00634A9C">
            <w:pPr>
              <w:spacing w:line="240" w:lineRule="auto"/>
              <w:rPr>
                <w:sz w:val="20"/>
              </w:rPr>
            </w:pPr>
            <w:r w:rsidRPr="00646C2B">
              <w:rPr>
                <w:sz w:val="20"/>
              </w:rPr>
              <w:t xml:space="preserve">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w:t>
            </w:r>
            <w:r w:rsidRPr="00646C2B">
              <w:rPr>
                <w:sz w:val="20"/>
              </w:rPr>
              <w:lastRenderedPageBreak/>
              <w:t>способами видоизменения геометрических фигур: наложение, соединение, разрезание и другое.</w:t>
            </w:r>
          </w:p>
        </w:tc>
      </w:tr>
      <w:tr w:rsidR="00F67439" w:rsidRPr="00646C2B" w14:paraId="487128DE" w14:textId="77777777" w:rsidTr="00634A9C">
        <w:trPr>
          <w:trHeight w:val="1284"/>
          <w:jc w:val="center"/>
        </w:trPr>
        <w:tc>
          <w:tcPr>
            <w:tcW w:w="7562" w:type="dxa"/>
            <w:gridSpan w:val="2"/>
            <w:vMerge/>
            <w:tcBorders>
              <w:bottom w:val="single" w:sz="8" w:space="0" w:color="auto"/>
            </w:tcBorders>
          </w:tcPr>
          <w:p w14:paraId="1D5C2E3F" w14:textId="77777777"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14:paraId="7466E29A" w14:textId="77777777"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14:paraId="2A10253C" w14:textId="77777777" w:rsidR="00F67439" w:rsidRPr="00646C2B" w:rsidRDefault="00F67439" w:rsidP="00634A9C">
            <w:pPr>
              <w:spacing w:line="240" w:lineRule="auto"/>
              <w:rPr>
                <w:sz w:val="20"/>
              </w:rPr>
            </w:pPr>
          </w:p>
        </w:tc>
      </w:tr>
      <w:tr w:rsidR="00F67439" w:rsidRPr="00646C2B" w14:paraId="15648A37" w14:textId="77777777" w:rsidTr="00634A9C">
        <w:trPr>
          <w:trHeight w:val="283"/>
          <w:jc w:val="center"/>
        </w:trPr>
        <w:tc>
          <w:tcPr>
            <w:tcW w:w="14596" w:type="dxa"/>
            <w:gridSpan w:val="4"/>
            <w:tcBorders>
              <w:top w:val="single" w:sz="8" w:space="0" w:color="auto"/>
              <w:bottom w:val="single" w:sz="4" w:space="0" w:color="auto"/>
            </w:tcBorders>
          </w:tcPr>
          <w:p w14:paraId="38399DB9" w14:textId="77777777" w:rsidR="00F67439" w:rsidRPr="00646C2B" w:rsidRDefault="00F67439" w:rsidP="00634A9C">
            <w:pPr>
              <w:spacing w:line="240" w:lineRule="auto"/>
              <w:rPr>
                <w:sz w:val="20"/>
              </w:rPr>
            </w:pPr>
            <w:r w:rsidRPr="00646C2B">
              <w:rPr>
                <w:sz w:val="20"/>
              </w:rPr>
              <w:t>Педагог знакомит, формирует, развивает и обогащает представления о плоских и объемных геометрических фигурах,</w:t>
            </w:r>
          </w:p>
        </w:tc>
      </w:tr>
      <w:tr w:rsidR="00F67439" w:rsidRPr="00646C2B" w14:paraId="5B2F0874" w14:textId="77777777" w:rsidTr="00634A9C">
        <w:trPr>
          <w:trHeight w:val="552"/>
          <w:jc w:val="center"/>
        </w:trPr>
        <w:tc>
          <w:tcPr>
            <w:tcW w:w="3781" w:type="dxa"/>
            <w:tcBorders>
              <w:top w:val="single" w:sz="8" w:space="0" w:color="auto"/>
              <w:bottom w:val="single" w:sz="4" w:space="0" w:color="auto"/>
            </w:tcBorders>
          </w:tcPr>
          <w:p w14:paraId="4D1728CF"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0C857C52"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77FF1793" w14:textId="77777777"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14:paraId="10384EAD" w14:textId="77777777"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14:paraId="34D03334" w14:textId="77777777" w:rsidTr="00634A9C">
        <w:trPr>
          <w:trHeight w:val="552"/>
          <w:jc w:val="center"/>
        </w:trPr>
        <w:tc>
          <w:tcPr>
            <w:tcW w:w="3781" w:type="dxa"/>
            <w:tcBorders>
              <w:top w:val="single" w:sz="4" w:space="0" w:color="auto"/>
              <w:bottom w:val="single" w:sz="8" w:space="0" w:color="auto"/>
            </w:tcBorders>
          </w:tcPr>
          <w:p w14:paraId="36644087"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3F0C5495" w14:textId="77777777" w:rsidR="00F67439" w:rsidRPr="00646C2B" w:rsidRDefault="00F67439" w:rsidP="00634A9C">
            <w:pPr>
              <w:widowControl w:val="0"/>
              <w:autoSpaceDE w:val="0"/>
              <w:autoSpaceDN w:val="0"/>
              <w:adjustRightInd w:val="0"/>
              <w:spacing w:line="240" w:lineRule="auto"/>
              <w:rPr>
                <w:sz w:val="20"/>
              </w:rPr>
            </w:pPr>
          </w:p>
        </w:tc>
        <w:tc>
          <w:tcPr>
            <w:tcW w:w="3782" w:type="dxa"/>
            <w:vMerge/>
          </w:tcPr>
          <w:p w14:paraId="5715B44A" w14:textId="77777777" w:rsidR="00F67439" w:rsidRPr="00646C2B" w:rsidRDefault="00F67439" w:rsidP="00634A9C">
            <w:pPr>
              <w:spacing w:line="240" w:lineRule="auto"/>
              <w:rPr>
                <w:sz w:val="20"/>
              </w:rPr>
            </w:pPr>
          </w:p>
        </w:tc>
        <w:tc>
          <w:tcPr>
            <w:tcW w:w="3252" w:type="dxa"/>
            <w:vMerge/>
          </w:tcPr>
          <w:p w14:paraId="76B264C1" w14:textId="77777777" w:rsidR="00F67439" w:rsidRPr="00646C2B" w:rsidRDefault="00F67439" w:rsidP="00634A9C">
            <w:pPr>
              <w:spacing w:line="240" w:lineRule="auto"/>
              <w:rPr>
                <w:sz w:val="20"/>
              </w:rPr>
            </w:pPr>
          </w:p>
        </w:tc>
      </w:tr>
      <w:tr w:rsidR="00F67439" w:rsidRPr="00646C2B" w14:paraId="7B893F5D" w14:textId="77777777" w:rsidTr="00634A9C">
        <w:trPr>
          <w:trHeight w:val="828"/>
          <w:jc w:val="center"/>
        </w:trPr>
        <w:tc>
          <w:tcPr>
            <w:tcW w:w="3781" w:type="dxa"/>
            <w:tcBorders>
              <w:top w:val="single" w:sz="8" w:space="0" w:color="auto"/>
              <w:bottom w:val="single" w:sz="4" w:space="0" w:color="auto"/>
            </w:tcBorders>
          </w:tcPr>
          <w:p w14:paraId="32492BBB"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3C1F769B"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1E15F1B3" w14:textId="77777777"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14:paraId="4AE62E41" w14:textId="77777777"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14:paraId="04B15765" w14:textId="77777777" w:rsidTr="00634A9C">
        <w:trPr>
          <w:trHeight w:val="828"/>
          <w:jc w:val="center"/>
        </w:trPr>
        <w:tc>
          <w:tcPr>
            <w:tcW w:w="3781" w:type="dxa"/>
            <w:tcBorders>
              <w:top w:val="single" w:sz="4" w:space="0" w:color="auto"/>
              <w:bottom w:val="single" w:sz="8" w:space="0" w:color="auto"/>
            </w:tcBorders>
          </w:tcPr>
          <w:p w14:paraId="5B50C520"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44A73DA8" w14:textId="77777777"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14:paraId="5EF5387C" w14:textId="77777777" w:rsidR="00F67439" w:rsidRPr="00646C2B" w:rsidRDefault="00F67439" w:rsidP="00634A9C">
            <w:pPr>
              <w:spacing w:line="240" w:lineRule="auto"/>
              <w:rPr>
                <w:sz w:val="20"/>
              </w:rPr>
            </w:pPr>
          </w:p>
        </w:tc>
        <w:tc>
          <w:tcPr>
            <w:tcW w:w="3252" w:type="dxa"/>
            <w:vMerge/>
            <w:tcBorders>
              <w:bottom w:val="single" w:sz="8" w:space="0" w:color="auto"/>
            </w:tcBorders>
          </w:tcPr>
          <w:p w14:paraId="0084E0D1" w14:textId="77777777" w:rsidR="00F67439" w:rsidRPr="00646C2B" w:rsidRDefault="00F67439" w:rsidP="00634A9C">
            <w:pPr>
              <w:spacing w:line="240" w:lineRule="auto"/>
              <w:rPr>
                <w:sz w:val="20"/>
              </w:rPr>
            </w:pPr>
          </w:p>
        </w:tc>
      </w:tr>
      <w:tr w:rsidR="00F67439" w:rsidRPr="00646C2B" w14:paraId="1F88C777" w14:textId="77777777" w:rsidTr="00634A9C">
        <w:trPr>
          <w:jc w:val="center"/>
        </w:trPr>
        <w:tc>
          <w:tcPr>
            <w:tcW w:w="3781" w:type="dxa"/>
            <w:tcBorders>
              <w:top w:val="single" w:sz="8" w:space="0" w:color="auto"/>
              <w:bottom w:val="single" w:sz="4" w:space="0" w:color="auto"/>
            </w:tcBorders>
          </w:tcPr>
          <w:p w14:paraId="22726A47"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14:paraId="1A63E7B1" w14:textId="77777777"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14:paraId="05BC26D7" w14:textId="77777777"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1E2AC469" w14:textId="77777777" w:rsidR="00F67439" w:rsidRPr="00646C2B" w:rsidRDefault="00F67439" w:rsidP="00634A9C">
            <w:pPr>
              <w:spacing w:line="240" w:lineRule="auto"/>
              <w:rPr>
                <w:sz w:val="20"/>
              </w:rPr>
            </w:pPr>
            <w:r w:rsidRPr="00646C2B">
              <w:rPr>
                <w:sz w:val="20"/>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14:paraId="69BDB81C" w14:textId="77777777"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14:paraId="2E4D0910" w14:textId="77777777" w:rsidR="00F67439" w:rsidRPr="00646C2B" w:rsidRDefault="00F67439" w:rsidP="00634A9C">
            <w:pPr>
              <w:spacing w:line="240" w:lineRule="auto"/>
              <w:rPr>
                <w:sz w:val="20"/>
              </w:rPr>
            </w:pPr>
            <w:r w:rsidRPr="00646C2B">
              <w:rPr>
                <w:sz w:val="20"/>
              </w:rPr>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5C6188C5"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вычисление;</w:t>
            </w:r>
          </w:p>
          <w:p w14:paraId="24C8E53B"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измерение;</w:t>
            </w:r>
          </w:p>
          <w:p w14:paraId="4A0EBEFB"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14:paraId="32C18604"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создание планов, схем;</w:t>
            </w:r>
          </w:p>
          <w:p w14:paraId="453F1155"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14:paraId="4425305E" w14:textId="77777777" w:rsidTr="00634A9C">
        <w:trPr>
          <w:jc w:val="center"/>
        </w:trPr>
        <w:tc>
          <w:tcPr>
            <w:tcW w:w="3781" w:type="dxa"/>
            <w:tcBorders>
              <w:top w:val="single" w:sz="4" w:space="0" w:color="auto"/>
            </w:tcBorders>
            <w:shd w:val="clear" w:color="auto" w:fill="F2F2F2" w:themeFill="background1" w:themeFillShade="F2"/>
          </w:tcPr>
          <w:p w14:paraId="5D58F50C" w14:textId="77777777"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14:paraId="38BDBEE0" w14:textId="77777777"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14:paraId="62507855" w14:textId="77777777"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14:paraId="37D92CF0" w14:textId="77777777" w:rsidTr="00634A9C">
        <w:trPr>
          <w:jc w:val="center"/>
        </w:trPr>
        <w:tc>
          <w:tcPr>
            <w:tcW w:w="14596" w:type="dxa"/>
            <w:gridSpan w:val="4"/>
            <w:shd w:val="clear" w:color="auto" w:fill="EEECE1" w:themeFill="background2"/>
          </w:tcPr>
          <w:p w14:paraId="61BD57AB" w14:textId="77777777" w:rsidR="00F67439" w:rsidRPr="00646C2B" w:rsidRDefault="00F67439" w:rsidP="00634A9C">
            <w:pPr>
              <w:spacing w:line="240" w:lineRule="auto"/>
              <w:contextualSpacing/>
              <w:rPr>
                <w:sz w:val="20"/>
              </w:rPr>
            </w:pPr>
            <w:r w:rsidRPr="00646C2B">
              <w:rPr>
                <w:sz w:val="20"/>
              </w:rPr>
              <w:br w:type="page"/>
              <w:t xml:space="preserve"> </w:t>
            </w:r>
            <w:r w:rsidRPr="00646C2B">
              <w:rPr>
                <w:b/>
                <w:sz w:val="20"/>
              </w:rPr>
              <w:t>Содержание  раздела «Окружающий мир»</w:t>
            </w:r>
          </w:p>
        </w:tc>
      </w:tr>
      <w:tr w:rsidR="00F67439" w:rsidRPr="00646C2B" w14:paraId="31C0A6E2" w14:textId="77777777" w:rsidTr="00634A9C">
        <w:trPr>
          <w:jc w:val="center"/>
        </w:trPr>
        <w:tc>
          <w:tcPr>
            <w:tcW w:w="3781" w:type="dxa"/>
          </w:tcPr>
          <w:p w14:paraId="219DC9A8" w14:textId="77777777" w:rsidR="00F67439" w:rsidRPr="00646C2B" w:rsidRDefault="00F67439" w:rsidP="00634A9C">
            <w:pPr>
              <w:spacing w:line="240" w:lineRule="auto"/>
              <w:jc w:val="center"/>
              <w:rPr>
                <w:sz w:val="20"/>
              </w:rPr>
            </w:pPr>
            <w:r w:rsidRPr="00646C2B">
              <w:rPr>
                <w:sz w:val="20"/>
              </w:rPr>
              <w:t>3-4</w:t>
            </w:r>
          </w:p>
        </w:tc>
        <w:tc>
          <w:tcPr>
            <w:tcW w:w="3781" w:type="dxa"/>
          </w:tcPr>
          <w:p w14:paraId="3D4DFD09" w14:textId="77777777" w:rsidR="00F67439" w:rsidRPr="00646C2B" w:rsidRDefault="00F67439" w:rsidP="00634A9C">
            <w:pPr>
              <w:spacing w:line="240" w:lineRule="auto"/>
              <w:jc w:val="center"/>
              <w:rPr>
                <w:sz w:val="20"/>
              </w:rPr>
            </w:pPr>
            <w:r w:rsidRPr="00646C2B">
              <w:rPr>
                <w:sz w:val="20"/>
              </w:rPr>
              <w:t>4-5</w:t>
            </w:r>
          </w:p>
        </w:tc>
        <w:tc>
          <w:tcPr>
            <w:tcW w:w="3782" w:type="dxa"/>
          </w:tcPr>
          <w:p w14:paraId="73F1154A" w14:textId="77777777" w:rsidR="00F67439" w:rsidRPr="00646C2B" w:rsidRDefault="00F67439" w:rsidP="00634A9C">
            <w:pPr>
              <w:spacing w:line="240" w:lineRule="auto"/>
              <w:jc w:val="center"/>
              <w:rPr>
                <w:sz w:val="20"/>
              </w:rPr>
            </w:pPr>
            <w:r w:rsidRPr="00646C2B">
              <w:rPr>
                <w:sz w:val="20"/>
              </w:rPr>
              <w:t>5-6</w:t>
            </w:r>
          </w:p>
        </w:tc>
        <w:tc>
          <w:tcPr>
            <w:tcW w:w="3252" w:type="dxa"/>
          </w:tcPr>
          <w:p w14:paraId="02CA9B9E" w14:textId="77777777" w:rsidR="00F67439" w:rsidRPr="00646C2B" w:rsidRDefault="00F67439" w:rsidP="00634A9C">
            <w:pPr>
              <w:spacing w:line="240" w:lineRule="auto"/>
              <w:jc w:val="center"/>
              <w:rPr>
                <w:sz w:val="20"/>
              </w:rPr>
            </w:pPr>
            <w:r w:rsidRPr="00646C2B">
              <w:rPr>
                <w:sz w:val="20"/>
              </w:rPr>
              <w:t>6-7</w:t>
            </w:r>
          </w:p>
        </w:tc>
      </w:tr>
      <w:tr w:rsidR="00F67439" w:rsidRPr="00646C2B" w14:paraId="584DE849" w14:textId="77777777" w:rsidTr="00634A9C">
        <w:trPr>
          <w:jc w:val="center"/>
        </w:trPr>
        <w:tc>
          <w:tcPr>
            <w:tcW w:w="3781" w:type="dxa"/>
          </w:tcPr>
          <w:p w14:paraId="46CF0591" w14:textId="77777777" w:rsidR="00F67439" w:rsidRPr="00646C2B" w:rsidRDefault="00F67439" w:rsidP="00634A9C">
            <w:pPr>
              <w:spacing w:line="240" w:lineRule="auto"/>
              <w:rPr>
                <w:sz w:val="20"/>
              </w:rPr>
            </w:pPr>
            <w:r w:rsidRPr="00646C2B">
              <w:rPr>
                <w:sz w:val="20"/>
              </w:rPr>
              <w:t xml:space="preserve">Педагог формирует у детей начальные представления и эмоционально положительное отношение к родителям </w:t>
            </w:r>
            <w:r w:rsidRPr="00646C2B">
              <w:rPr>
                <w:sz w:val="20"/>
              </w:rPr>
              <w:lastRenderedPageBreak/>
              <w:t>(законным представителям) и другим членам семьи, людям ближайшего окружения.</w:t>
            </w:r>
          </w:p>
        </w:tc>
        <w:tc>
          <w:tcPr>
            <w:tcW w:w="3781" w:type="dxa"/>
          </w:tcPr>
          <w:p w14:paraId="0F1577E0" w14:textId="77777777" w:rsidR="00F67439" w:rsidRPr="00646C2B" w:rsidRDefault="00F67439" w:rsidP="00634A9C">
            <w:pPr>
              <w:widowControl w:val="0"/>
              <w:autoSpaceDE w:val="0"/>
              <w:autoSpaceDN w:val="0"/>
              <w:spacing w:line="240" w:lineRule="auto"/>
              <w:rPr>
                <w:sz w:val="20"/>
              </w:rPr>
            </w:pPr>
            <w:r w:rsidRPr="00646C2B">
              <w:rPr>
                <w:sz w:val="20"/>
              </w:rPr>
              <w:lastRenderedPageBreak/>
              <w:t>Педагог продолжает расширять представления детей о членах семьи.</w:t>
            </w:r>
          </w:p>
        </w:tc>
        <w:tc>
          <w:tcPr>
            <w:tcW w:w="7034" w:type="dxa"/>
            <w:gridSpan w:val="2"/>
          </w:tcPr>
          <w:p w14:paraId="45A48AF1"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14:paraId="54730CBA" w14:textId="77777777"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14:paraId="5CBC18DB" w14:textId="77777777"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lastRenderedPageBreak/>
              <w:t>формирует практику составления генеалогического древа</w:t>
            </w:r>
          </w:p>
          <w:p w14:paraId="371268DE" w14:textId="77777777" w:rsidR="00F67439" w:rsidRPr="00646C2B" w:rsidRDefault="00F67439" w:rsidP="00634A9C">
            <w:pPr>
              <w:widowControl w:val="0"/>
              <w:autoSpaceDE w:val="0"/>
              <w:autoSpaceDN w:val="0"/>
              <w:spacing w:line="240" w:lineRule="auto"/>
              <w:rPr>
                <w:sz w:val="20"/>
              </w:rPr>
            </w:pPr>
          </w:p>
        </w:tc>
      </w:tr>
      <w:tr w:rsidR="00F67439" w:rsidRPr="00646C2B" w14:paraId="6903A82F" w14:textId="77777777" w:rsidTr="00634A9C">
        <w:trPr>
          <w:jc w:val="center"/>
        </w:trPr>
        <w:tc>
          <w:tcPr>
            <w:tcW w:w="3781" w:type="dxa"/>
          </w:tcPr>
          <w:p w14:paraId="3FD517FA" w14:textId="77777777" w:rsidR="00F67439" w:rsidRPr="00646C2B" w:rsidRDefault="00F67439" w:rsidP="00634A9C">
            <w:pPr>
              <w:spacing w:line="240" w:lineRule="auto"/>
              <w:rPr>
                <w:sz w:val="20"/>
              </w:rPr>
            </w:pPr>
            <w:r w:rsidRPr="00646C2B">
              <w:rPr>
                <w:sz w:val="20"/>
              </w:rPr>
              <w:lastRenderedPageBreak/>
              <w:t>Педагог поощряет стремление детей:</w:t>
            </w:r>
          </w:p>
          <w:p w14:paraId="6D05BB64"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называть их по имени, </w:t>
            </w:r>
          </w:p>
          <w:p w14:paraId="0FF2E8E9"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включаться в диалог, </w:t>
            </w:r>
          </w:p>
          <w:p w14:paraId="74DDF69A"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14:paraId="024A687C"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оказывать посильную помощь родным, </w:t>
            </w:r>
          </w:p>
          <w:p w14:paraId="7B971E4E" w14:textId="77777777" w:rsidR="00F67439" w:rsidRPr="00646C2B" w:rsidRDefault="00F67439" w:rsidP="00E04FBF">
            <w:pPr>
              <w:numPr>
                <w:ilvl w:val="0"/>
                <w:numId w:val="129"/>
              </w:numPr>
              <w:spacing w:line="240" w:lineRule="auto"/>
              <w:ind w:left="0"/>
              <w:contextualSpacing/>
              <w:jc w:val="left"/>
              <w:rPr>
                <w:sz w:val="20"/>
              </w:rPr>
            </w:pPr>
            <w:r w:rsidRPr="00646C2B">
              <w:rPr>
                <w:sz w:val="20"/>
              </w:rPr>
              <w:t>приобщаться к традициям семьи.</w:t>
            </w:r>
          </w:p>
        </w:tc>
        <w:tc>
          <w:tcPr>
            <w:tcW w:w="3781" w:type="dxa"/>
          </w:tcPr>
          <w:p w14:paraId="6F729E8E" w14:textId="77777777"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14:paraId="1B39A70C" w14:textId="77777777"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14:paraId="0DCA3BC6" w14:textId="77777777"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2263C830" w14:textId="77777777" w:rsidR="00F67439" w:rsidRPr="00646C2B" w:rsidRDefault="00F67439" w:rsidP="00634A9C">
            <w:pPr>
              <w:spacing w:line="240" w:lineRule="auto"/>
              <w:rPr>
                <w:sz w:val="20"/>
              </w:rPr>
            </w:pPr>
          </w:p>
        </w:tc>
      </w:tr>
      <w:tr w:rsidR="00F67439" w:rsidRPr="00646C2B" w14:paraId="7EC00330" w14:textId="77777777" w:rsidTr="00634A9C">
        <w:trPr>
          <w:jc w:val="center"/>
        </w:trPr>
        <w:tc>
          <w:tcPr>
            <w:tcW w:w="3781" w:type="dxa"/>
          </w:tcPr>
          <w:p w14:paraId="4C580F9B" w14:textId="77777777"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14:paraId="695B82CD" w14:textId="77777777"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14:paraId="76B5D5F9" w14:textId="77777777"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38DEBA0D" w14:textId="77777777"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14:paraId="539463A8" w14:textId="77777777"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14:paraId="4D18053B" w14:textId="77777777" w:rsidTr="00634A9C">
        <w:trPr>
          <w:jc w:val="center"/>
        </w:trPr>
        <w:tc>
          <w:tcPr>
            <w:tcW w:w="3781" w:type="dxa"/>
          </w:tcPr>
          <w:p w14:paraId="27473C81" w14:textId="77777777"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72E8E246" w14:textId="77777777" w:rsidR="00F67439" w:rsidRPr="00646C2B" w:rsidRDefault="00F67439" w:rsidP="00634A9C">
            <w:pPr>
              <w:spacing w:line="240" w:lineRule="auto"/>
              <w:rPr>
                <w:sz w:val="20"/>
              </w:rPr>
            </w:pPr>
            <w:r w:rsidRPr="00646C2B">
              <w:rPr>
                <w:sz w:val="20"/>
              </w:rPr>
              <w:t xml:space="preserve">Знакомит с трудом работников ДОО (помощника воспитателя, повара, дворника, водителя). </w:t>
            </w:r>
          </w:p>
        </w:tc>
        <w:tc>
          <w:tcPr>
            <w:tcW w:w="3781" w:type="dxa"/>
          </w:tcPr>
          <w:p w14:paraId="6B3D8738" w14:textId="77777777" w:rsidR="00F67439" w:rsidRPr="00646C2B" w:rsidRDefault="00F67439" w:rsidP="00634A9C">
            <w:pPr>
              <w:widowControl w:val="0"/>
              <w:autoSpaceDE w:val="0"/>
              <w:autoSpaceDN w:val="0"/>
              <w:spacing w:line="240" w:lineRule="auto"/>
              <w:rPr>
                <w:sz w:val="20"/>
              </w:rPr>
            </w:pPr>
            <w:r w:rsidRPr="00646C2B">
              <w:rPr>
                <w:sz w:val="20"/>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ДОО, поликлиники, магазины, парки, стадионы.</w:t>
            </w:r>
          </w:p>
        </w:tc>
        <w:tc>
          <w:tcPr>
            <w:tcW w:w="3782" w:type="dxa"/>
          </w:tcPr>
          <w:p w14:paraId="32796FD9" w14:textId="77777777" w:rsidR="00F67439" w:rsidRPr="00646C2B" w:rsidRDefault="00F67439" w:rsidP="00634A9C">
            <w:pPr>
              <w:spacing w:line="240" w:lineRule="auto"/>
              <w:rPr>
                <w:sz w:val="20"/>
              </w:rPr>
            </w:pPr>
            <w:r w:rsidRPr="00646C2B">
              <w:rPr>
                <w:sz w:val="20"/>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14:paraId="77C49F16" w14:textId="77777777" w:rsidR="00F67439" w:rsidRPr="00646C2B" w:rsidRDefault="00F67439" w:rsidP="00634A9C">
            <w:pPr>
              <w:spacing w:line="240" w:lineRule="auto"/>
              <w:rPr>
                <w:sz w:val="20"/>
              </w:rPr>
            </w:pPr>
            <w:r w:rsidRPr="00646C2B">
              <w:rPr>
                <w:sz w:val="20"/>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F67439" w:rsidRPr="00646C2B" w14:paraId="035E90DA" w14:textId="77777777" w:rsidTr="00634A9C">
        <w:trPr>
          <w:jc w:val="center"/>
        </w:trPr>
        <w:tc>
          <w:tcPr>
            <w:tcW w:w="3781" w:type="dxa"/>
            <w:vMerge w:val="restart"/>
          </w:tcPr>
          <w:p w14:paraId="2D8D7430" w14:textId="77777777" w:rsidR="00F67439" w:rsidRPr="00646C2B" w:rsidRDefault="00F67439" w:rsidP="00634A9C">
            <w:pPr>
              <w:spacing w:line="240" w:lineRule="auto"/>
              <w:rPr>
                <w:sz w:val="20"/>
              </w:rPr>
            </w:pPr>
            <w:r w:rsidRPr="00646C2B">
              <w:rPr>
                <w:sz w:val="20"/>
              </w:rPr>
              <w:t>Педагог дает начальные представления о родной стране, о некоторых наиболее важных праздниках и событиях.</w:t>
            </w:r>
          </w:p>
        </w:tc>
        <w:tc>
          <w:tcPr>
            <w:tcW w:w="3781" w:type="dxa"/>
          </w:tcPr>
          <w:p w14:paraId="26AF216B"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7034" w:type="dxa"/>
            <w:gridSpan w:val="2"/>
          </w:tcPr>
          <w:p w14:paraId="27A1C064" w14:textId="77777777" w:rsidR="00F67439" w:rsidRPr="00646C2B" w:rsidRDefault="00F67439" w:rsidP="00634A9C">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14:paraId="5A120074" w14:textId="77777777" w:rsidTr="00634A9C">
        <w:trPr>
          <w:jc w:val="center"/>
        </w:trPr>
        <w:tc>
          <w:tcPr>
            <w:tcW w:w="3781" w:type="dxa"/>
            <w:vMerge/>
          </w:tcPr>
          <w:p w14:paraId="5DE7AA79" w14:textId="77777777" w:rsidR="00F67439" w:rsidRPr="00646C2B" w:rsidRDefault="00F67439" w:rsidP="00634A9C">
            <w:pPr>
              <w:spacing w:line="240" w:lineRule="auto"/>
              <w:rPr>
                <w:sz w:val="20"/>
              </w:rPr>
            </w:pPr>
          </w:p>
        </w:tc>
        <w:tc>
          <w:tcPr>
            <w:tcW w:w="3781" w:type="dxa"/>
          </w:tcPr>
          <w:p w14:paraId="1B83D567" w14:textId="77777777"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2B9E840C" w14:textId="77777777"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14:paraId="7B3C799A" w14:textId="77777777"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природы и населения)</w:t>
            </w:r>
          </w:p>
        </w:tc>
      </w:tr>
      <w:tr w:rsidR="00F67439" w:rsidRPr="00646C2B" w14:paraId="1FA3E81D" w14:textId="77777777" w:rsidTr="00634A9C">
        <w:trPr>
          <w:jc w:val="center"/>
        </w:trPr>
        <w:tc>
          <w:tcPr>
            <w:tcW w:w="3781" w:type="dxa"/>
            <w:shd w:val="clear" w:color="auto" w:fill="F2F2F2" w:themeFill="background1" w:themeFillShade="F2"/>
          </w:tcPr>
          <w:p w14:paraId="7FA8578D" w14:textId="77777777" w:rsidR="00F67439" w:rsidRPr="00646C2B" w:rsidRDefault="00F67439" w:rsidP="00634A9C">
            <w:pPr>
              <w:spacing w:line="240" w:lineRule="auto"/>
              <w:rPr>
                <w:sz w:val="20"/>
              </w:rPr>
            </w:pPr>
          </w:p>
        </w:tc>
        <w:tc>
          <w:tcPr>
            <w:tcW w:w="3781" w:type="dxa"/>
            <w:shd w:val="clear" w:color="auto" w:fill="F2F2F2" w:themeFill="background1" w:themeFillShade="F2"/>
          </w:tcPr>
          <w:p w14:paraId="7833AE43" w14:textId="77777777" w:rsidR="00F67439" w:rsidRPr="00646C2B" w:rsidRDefault="00F67439" w:rsidP="00634A9C">
            <w:pPr>
              <w:spacing w:line="240" w:lineRule="auto"/>
              <w:rPr>
                <w:sz w:val="20"/>
              </w:rPr>
            </w:pPr>
          </w:p>
        </w:tc>
        <w:tc>
          <w:tcPr>
            <w:tcW w:w="3782" w:type="dxa"/>
            <w:vMerge w:val="restart"/>
          </w:tcPr>
          <w:p w14:paraId="71B12BDC" w14:textId="77777777"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14:paraId="34EC89F0" w14:textId="77777777" w:rsidR="00F67439" w:rsidRPr="00646C2B" w:rsidRDefault="00F67439" w:rsidP="00634A9C">
            <w:pPr>
              <w:spacing w:line="240" w:lineRule="auto"/>
              <w:rPr>
                <w:sz w:val="20"/>
              </w:rPr>
            </w:pPr>
            <w:r w:rsidRPr="00646C2B">
              <w:rPr>
                <w:sz w:val="20"/>
              </w:rPr>
              <w:t xml:space="preserve">педагог формирует у детей понимание многообразия людей разных национальностей - особенностей их внешнего вида, одежды, традиций; </w:t>
            </w:r>
            <w:r w:rsidRPr="00646C2B">
              <w:rPr>
                <w:sz w:val="20"/>
              </w:rPr>
              <w:lastRenderedPageBreak/>
              <w:t>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14:paraId="71748F21" w14:textId="77777777" w:rsidR="00F67439" w:rsidRPr="00646C2B" w:rsidRDefault="00F67439" w:rsidP="00634A9C">
            <w:pPr>
              <w:spacing w:line="240" w:lineRule="auto"/>
              <w:rPr>
                <w:sz w:val="20"/>
              </w:rPr>
            </w:pPr>
            <w:r w:rsidRPr="00646C2B">
              <w:rPr>
                <w:sz w:val="20"/>
              </w:rPr>
              <w:lastRenderedPageBreak/>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14:paraId="2E1AB31C" w14:textId="77777777" w:rsidTr="00634A9C">
        <w:trPr>
          <w:jc w:val="center"/>
        </w:trPr>
        <w:tc>
          <w:tcPr>
            <w:tcW w:w="3781" w:type="dxa"/>
            <w:shd w:val="clear" w:color="auto" w:fill="F2F2F2" w:themeFill="background1" w:themeFillShade="F2"/>
          </w:tcPr>
          <w:p w14:paraId="6E0C7594" w14:textId="77777777" w:rsidR="00F67439" w:rsidRPr="00646C2B" w:rsidRDefault="00F67439" w:rsidP="00634A9C">
            <w:pPr>
              <w:spacing w:line="240" w:lineRule="auto"/>
              <w:rPr>
                <w:sz w:val="20"/>
              </w:rPr>
            </w:pPr>
          </w:p>
        </w:tc>
        <w:tc>
          <w:tcPr>
            <w:tcW w:w="3781" w:type="dxa"/>
            <w:shd w:val="clear" w:color="auto" w:fill="F2F2F2" w:themeFill="background1" w:themeFillShade="F2"/>
          </w:tcPr>
          <w:p w14:paraId="6F078ED2" w14:textId="77777777" w:rsidR="00F67439" w:rsidRPr="00646C2B" w:rsidRDefault="00F67439" w:rsidP="00634A9C">
            <w:pPr>
              <w:spacing w:line="240" w:lineRule="auto"/>
              <w:rPr>
                <w:sz w:val="20"/>
              </w:rPr>
            </w:pPr>
          </w:p>
        </w:tc>
        <w:tc>
          <w:tcPr>
            <w:tcW w:w="3782" w:type="dxa"/>
            <w:vMerge/>
          </w:tcPr>
          <w:p w14:paraId="0FFF0966" w14:textId="77777777" w:rsidR="00F67439" w:rsidRPr="00646C2B" w:rsidRDefault="00F67439" w:rsidP="00634A9C">
            <w:pPr>
              <w:spacing w:line="240" w:lineRule="auto"/>
              <w:rPr>
                <w:sz w:val="20"/>
              </w:rPr>
            </w:pPr>
          </w:p>
        </w:tc>
        <w:tc>
          <w:tcPr>
            <w:tcW w:w="3252" w:type="dxa"/>
          </w:tcPr>
          <w:p w14:paraId="46185250" w14:textId="77777777"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14:paraId="5F77084E" w14:textId="77777777" w:rsidTr="00634A9C">
        <w:trPr>
          <w:trHeight w:val="1548"/>
          <w:jc w:val="center"/>
        </w:trPr>
        <w:tc>
          <w:tcPr>
            <w:tcW w:w="3781" w:type="dxa"/>
            <w:vMerge w:val="restart"/>
          </w:tcPr>
          <w:p w14:paraId="5156102A" w14:textId="77777777" w:rsidR="00F67439" w:rsidRPr="00646C2B" w:rsidRDefault="00F67439" w:rsidP="00634A9C">
            <w:pPr>
              <w:spacing w:line="240" w:lineRule="auto"/>
              <w:rPr>
                <w:sz w:val="20"/>
              </w:rPr>
            </w:pPr>
            <w:r w:rsidRPr="00646C2B">
              <w:rPr>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6DB6F0AC" w14:textId="77777777"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14:paraId="1E3BF963" w14:textId="77777777"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7DDB0B06" w14:textId="77777777"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14:paraId="5742F0FF" w14:textId="77777777"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14:paraId="3E243E61" w14:textId="77777777"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14:paraId="0F79DD9E" w14:textId="77777777" w:rsidR="00F67439" w:rsidRPr="00646C2B"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14:paraId="5137A9B9" w14:textId="77777777" w:rsidR="00F67439" w:rsidRPr="00646C2B" w:rsidRDefault="00F67439" w:rsidP="00634A9C">
            <w:pPr>
              <w:spacing w:line="240" w:lineRule="auto"/>
              <w:rPr>
                <w:sz w:val="20"/>
              </w:rPr>
            </w:pPr>
            <w:r w:rsidRPr="00646C2B">
              <w:rPr>
                <w:sz w:val="20"/>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14:paraId="341DF34F" w14:textId="77777777" w:rsidTr="00634A9C">
        <w:trPr>
          <w:trHeight w:val="2484"/>
          <w:jc w:val="center"/>
        </w:trPr>
        <w:tc>
          <w:tcPr>
            <w:tcW w:w="3781" w:type="dxa"/>
            <w:vMerge/>
          </w:tcPr>
          <w:p w14:paraId="748679F7" w14:textId="77777777" w:rsidR="00F67439" w:rsidRPr="00646C2B" w:rsidRDefault="00F67439" w:rsidP="00634A9C">
            <w:pPr>
              <w:spacing w:line="240" w:lineRule="auto"/>
              <w:rPr>
                <w:sz w:val="20"/>
              </w:rPr>
            </w:pPr>
          </w:p>
        </w:tc>
        <w:tc>
          <w:tcPr>
            <w:tcW w:w="3781" w:type="dxa"/>
            <w:shd w:val="clear" w:color="auto" w:fill="FFFFFF" w:themeFill="background1"/>
          </w:tcPr>
          <w:p w14:paraId="6601EC91"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7034" w:type="dxa"/>
            <w:gridSpan w:val="2"/>
            <w:vMerge/>
          </w:tcPr>
          <w:p w14:paraId="72DD6FFB" w14:textId="77777777" w:rsidR="00F67439" w:rsidRPr="00646C2B" w:rsidRDefault="00F67439" w:rsidP="00634A9C">
            <w:pPr>
              <w:spacing w:line="240" w:lineRule="auto"/>
              <w:rPr>
                <w:sz w:val="20"/>
              </w:rPr>
            </w:pPr>
          </w:p>
        </w:tc>
      </w:tr>
      <w:tr w:rsidR="00F67439" w:rsidRPr="00646C2B" w14:paraId="114BC867" w14:textId="77777777" w:rsidTr="00634A9C">
        <w:trPr>
          <w:jc w:val="center"/>
        </w:trPr>
        <w:tc>
          <w:tcPr>
            <w:tcW w:w="3781" w:type="dxa"/>
          </w:tcPr>
          <w:p w14:paraId="7C0BF2BD" w14:textId="77777777"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14:paraId="716C4314" w14:textId="77777777" w:rsidR="00F67439" w:rsidRPr="00646C2B" w:rsidRDefault="00F67439" w:rsidP="00634A9C">
            <w:pPr>
              <w:spacing w:line="240" w:lineRule="auto"/>
              <w:rPr>
                <w:sz w:val="20"/>
              </w:rPr>
            </w:pPr>
            <w:r w:rsidRPr="00646C2B">
              <w:rPr>
                <w:sz w:val="20"/>
              </w:rPr>
              <w:t xml:space="preserve">Поощряет детей за проявление аккуратности (не сорить, убирать за </w:t>
            </w:r>
            <w:r w:rsidRPr="00646C2B">
              <w:rPr>
                <w:sz w:val="20"/>
              </w:rPr>
              <w:lastRenderedPageBreak/>
              <w:t>собой, не расходовать лишние материалы зря и так далее).</w:t>
            </w:r>
          </w:p>
        </w:tc>
        <w:tc>
          <w:tcPr>
            <w:tcW w:w="3781" w:type="dxa"/>
          </w:tcPr>
          <w:p w14:paraId="6156515F" w14:textId="77777777" w:rsidR="00F67439" w:rsidRPr="00646C2B" w:rsidRDefault="00F67439" w:rsidP="00634A9C">
            <w:pPr>
              <w:spacing w:line="240" w:lineRule="auto"/>
              <w:rPr>
                <w:sz w:val="20"/>
              </w:rPr>
            </w:pPr>
            <w:r w:rsidRPr="00646C2B">
              <w:rPr>
                <w:sz w:val="20"/>
              </w:rPr>
              <w:lastRenderedPageBreak/>
              <w:t>Педагог знакомит детей с трудом взрослых в городе и сельской местности.</w:t>
            </w:r>
          </w:p>
        </w:tc>
        <w:tc>
          <w:tcPr>
            <w:tcW w:w="7034" w:type="dxa"/>
            <w:gridSpan w:val="2"/>
          </w:tcPr>
          <w:p w14:paraId="477C9422" w14:textId="77777777"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14:paraId="602E49C7" w14:textId="77777777" w:rsidTr="00634A9C">
        <w:trPr>
          <w:jc w:val="center"/>
        </w:trPr>
        <w:tc>
          <w:tcPr>
            <w:tcW w:w="14596" w:type="dxa"/>
            <w:gridSpan w:val="4"/>
            <w:shd w:val="clear" w:color="auto" w:fill="EEECE1" w:themeFill="background2"/>
          </w:tcPr>
          <w:p w14:paraId="2353C80C" w14:textId="77777777" w:rsidR="00F67439" w:rsidRPr="00646C2B" w:rsidRDefault="00F67439" w:rsidP="00634A9C">
            <w:pPr>
              <w:spacing w:line="240" w:lineRule="auto"/>
              <w:contextualSpacing/>
              <w:rPr>
                <w:sz w:val="20"/>
              </w:rPr>
            </w:pPr>
            <w:r w:rsidRPr="00646C2B">
              <w:rPr>
                <w:b/>
                <w:sz w:val="20"/>
              </w:rPr>
              <w:t xml:space="preserve"> Содержание раздела «Природа»</w:t>
            </w:r>
          </w:p>
        </w:tc>
      </w:tr>
      <w:tr w:rsidR="00F67439" w:rsidRPr="00646C2B" w14:paraId="30501678" w14:textId="77777777" w:rsidTr="00634A9C">
        <w:trPr>
          <w:jc w:val="center"/>
        </w:trPr>
        <w:tc>
          <w:tcPr>
            <w:tcW w:w="3781" w:type="dxa"/>
          </w:tcPr>
          <w:p w14:paraId="6AD133D4" w14:textId="77777777" w:rsidR="00F67439" w:rsidRPr="00646C2B" w:rsidRDefault="00F67439" w:rsidP="00634A9C">
            <w:pPr>
              <w:spacing w:line="240" w:lineRule="auto"/>
              <w:jc w:val="center"/>
              <w:rPr>
                <w:sz w:val="20"/>
              </w:rPr>
            </w:pPr>
            <w:r w:rsidRPr="00646C2B">
              <w:rPr>
                <w:sz w:val="20"/>
              </w:rPr>
              <w:t>3-4</w:t>
            </w:r>
          </w:p>
        </w:tc>
        <w:tc>
          <w:tcPr>
            <w:tcW w:w="3781" w:type="dxa"/>
          </w:tcPr>
          <w:p w14:paraId="76BE325D" w14:textId="77777777" w:rsidR="00F67439" w:rsidRPr="00646C2B" w:rsidRDefault="00F67439" w:rsidP="00634A9C">
            <w:pPr>
              <w:spacing w:line="240" w:lineRule="auto"/>
              <w:jc w:val="center"/>
              <w:rPr>
                <w:sz w:val="20"/>
              </w:rPr>
            </w:pPr>
            <w:r w:rsidRPr="00646C2B">
              <w:rPr>
                <w:sz w:val="20"/>
              </w:rPr>
              <w:t>4-5</w:t>
            </w:r>
          </w:p>
        </w:tc>
        <w:tc>
          <w:tcPr>
            <w:tcW w:w="3782" w:type="dxa"/>
          </w:tcPr>
          <w:p w14:paraId="799F1EC8" w14:textId="77777777" w:rsidR="00F67439" w:rsidRPr="00646C2B" w:rsidRDefault="00F67439" w:rsidP="00634A9C">
            <w:pPr>
              <w:spacing w:line="240" w:lineRule="auto"/>
              <w:jc w:val="center"/>
              <w:rPr>
                <w:sz w:val="20"/>
              </w:rPr>
            </w:pPr>
            <w:r w:rsidRPr="00646C2B">
              <w:rPr>
                <w:sz w:val="20"/>
              </w:rPr>
              <w:t>5-6</w:t>
            </w:r>
          </w:p>
        </w:tc>
        <w:tc>
          <w:tcPr>
            <w:tcW w:w="3252" w:type="dxa"/>
          </w:tcPr>
          <w:p w14:paraId="686CC861" w14:textId="77777777" w:rsidR="00F67439" w:rsidRPr="00646C2B" w:rsidRDefault="00F67439" w:rsidP="00634A9C">
            <w:pPr>
              <w:spacing w:line="240" w:lineRule="auto"/>
              <w:jc w:val="center"/>
              <w:rPr>
                <w:sz w:val="20"/>
              </w:rPr>
            </w:pPr>
            <w:r w:rsidRPr="00646C2B">
              <w:rPr>
                <w:sz w:val="20"/>
              </w:rPr>
              <w:t>6-7</w:t>
            </w:r>
          </w:p>
        </w:tc>
      </w:tr>
      <w:tr w:rsidR="00F67439" w:rsidRPr="00646C2B" w14:paraId="45FE3678" w14:textId="77777777" w:rsidTr="00634A9C">
        <w:trPr>
          <w:jc w:val="center"/>
        </w:trPr>
        <w:tc>
          <w:tcPr>
            <w:tcW w:w="3781" w:type="dxa"/>
          </w:tcPr>
          <w:p w14:paraId="0B7ABC49" w14:textId="77777777" w:rsidR="00F67439" w:rsidRPr="00646C2B" w:rsidRDefault="00F67439" w:rsidP="00634A9C">
            <w:pPr>
              <w:spacing w:line="240" w:lineRule="auto"/>
              <w:rPr>
                <w:sz w:val="20"/>
              </w:rPr>
            </w:pPr>
            <w:r w:rsidRPr="00646C2B">
              <w:rPr>
                <w:sz w:val="20"/>
              </w:rPr>
              <w:t>Педагог расширяет представления:</w:t>
            </w:r>
          </w:p>
          <w:p w14:paraId="7E95E2F4" w14:textId="77777777" w:rsidR="00F67439" w:rsidRPr="00646C2B" w:rsidRDefault="00F67439" w:rsidP="00E04FBF">
            <w:pPr>
              <w:numPr>
                <w:ilvl w:val="0"/>
                <w:numId w:val="124"/>
              </w:numPr>
              <w:spacing w:line="240" w:lineRule="auto"/>
              <w:ind w:left="0" w:firstLine="360"/>
              <w:contextualSpacing/>
              <w:jc w:val="left"/>
              <w:rPr>
                <w:sz w:val="20"/>
              </w:rPr>
            </w:pPr>
            <w:r w:rsidRPr="00646C2B">
              <w:rPr>
                <w:sz w:val="20"/>
              </w:rPr>
              <w:t>о диких и домашних животных;</w:t>
            </w:r>
          </w:p>
          <w:p w14:paraId="5730B1CF" w14:textId="77777777" w:rsidR="00F67439" w:rsidRPr="00646C2B" w:rsidRDefault="00F67439" w:rsidP="00E04FBF">
            <w:pPr>
              <w:numPr>
                <w:ilvl w:val="0"/>
                <w:numId w:val="124"/>
              </w:numPr>
              <w:spacing w:line="240" w:lineRule="auto"/>
              <w:ind w:left="0" w:firstLine="360"/>
              <w:contextualSpacing/>
              <w:jc w:val="left"/>
              <w:rPr>
                <w:sz w:val="20"/>
              </w:rPr>
            </w:pPr>
            <w:r w:rsidRPr="00646C2B">
              <w:rPr>
                <w:sz w:val="20"/>
              </w:rPr>
              <w:t>деревьях, кустарниках;</w:t>
            </w:r>
          </w:p>
          <w:p w14:paraId="0222461E" w14:textId="77777777" w:rsidR="00F67439" w:rsidRPr="00646C2B" w:rsidRDefault="00F67439" w:rsidP="00E04FBF">
            <w:pPr>
              <w:numPr>
                <w:ilvl w:val="0"/>
                <w:numId w:val="124"/>
              </w:numPr>
              <w:spacing w:line="240" w:lineRule="auto"/>
              <w:ind w:left="0" w:firstLine="360"/>
              <w:contextualSpacing/>
              <w:jc w:val="left"/>
              <w:rPr>
                <w:sz w:val="20"/>
              </w:rPr>
            </w:pPr>
            <w:r w:rsidRPr="00646C2B">
              <w:rPr>
                <w:sz w:val="20"/>
              </w:rPr>
              <w:t>цветковых, травянистых растениях;</w:t>
            </w:r>
          </w:p>
          <w:p w14:paraId="77E8A04C" w14:textId="77777777" w:rsidR="00F67439" w:rsidRPr="00646C2B" w:rsidRDefault="00F67439" w:rsidP="00E04FBF">
            <w:pPr>
              <w:numPr>
                <w:ilvl w:val="0"/>
                <w:numId w:val="124"/>
              </w:numPr>
              <w:spacing w:line="240" w:lineRule="auto"/>
              <w:ind w:left="0" w:firstLine="360"/>
              <w:contextualSpacing/>
              <w:jc w:val="left"/>
              <w:rPr>
                <w:sz w:val="20"/>
              </w:rPr>
            </w:pPr>
            <w:r w:rsidRPr="00646C2B">
              <w:rPr>
                <w:sz w:val="20"/>
              </w:rPr>
              <w:t>овощах и фруктах;</w:t>
            </w:r>
          </w:p>
          <w:p w14:paraId="325A74AE" w14:textId="77777777" w:rsidR="00F67439" w:rsidRPr="00646C2B" w:rsidRDefault="00F67439" w:rsidP="00E04FBF">
            <w:pPr>
              <w:numPr>
                <w:ilvl w:val="0"/>
                <w:numId w:val="124"/>
              </w:numPr>
              <w:spacing w:line="240" w:lineRule="auto"/>
              <w:ind w:left="0" w:firstLine="360"/>
              <w:contextualSpacing/>
              <w:jc w:val="left"/>
              <w:rPr>
                <w:sz w:val="20"/>
              </w:rPr>
            </w:pPr>
            <w:r w:rsidRPr="00646C2B">
              <w:rPr>
                <w:sz w:val="20"/>
              </w:rPr>
              <w:t>ягодах данной местности.</w:t>
            </w:r>
          </w:p>
        </w:tc>
        <w:tc>
          <w:tcPr>
            <w:tcW w:w="3781" w:type="dxa"/>
          </w:tcPr>
          <w:p w14:paraId="533B055C" w14:textId="77777777" w:rsidR="00F67439" w:rsidRPr="00646C2B" w:rsidRDefault="00F67439" w:rsidP="00634A9C">
            <w:pPr>
              <w:spacing w:line="240" w:lineRule="auto"/>
              <w:rPr>
                <w:sz w:val="20"/>
              </w:rPr>
            </w:pPr>
            <w:r w:rsidRPr="00646C2B">
              <w:rPr>
                <w:sz w:val="2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14:paraId="1A498592" w14:textId="77777777" w:rsidR="00F67439" w:rsidRPr="00646C2B" w:rsidRDefault="00F67439" w:rsidP="00634A9C">
            <w:pPr>
              <w:spacing w:line="240" w:lineRule="auto"/>
              <w:rPr>
                <w:sz w:val="20"/>
              </w:rPr>
            </w:pPr>
            <w:r w:rsidRPr="00646C2B">
              <w:rPr>
                <w:sz w:val="20"/>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14:paraId="11960224" w14:textId="77777777"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w:t>
            </w:r>
          </w:p>
          <w:p w14:paraId="42DCD939" w14:textId="77777777" w:rsidR="00F67439" w:rsidRPr="00646C2B" w:rsidRDefault="00F67439" w:rsidP="00E04FBF">
            <w:pPr>
              <w:numPr>
                <w:ilvl w:val="0"/>
                <w:numId w:val="124"/>
              </w:numPr>
              <w:spacing w:line="240" w:lineRule="auto"/>
              <w:ind w:left="0" w:firstLine="364"/>
              <w:contextualSpacing/>
              <w:jc w:val="left"/>
              <w:rPr>
                <w:sz w:val="20"/>
              </w:rPr>
            </w:pPr>
            <w:r w:rsidRPr="00646C2B">
              <w:rPr>
                <w:sz w:val="20"/>
              </w:rPr>
              <w:t>многообразии природного мира родного края, различных областей и регионов России и на Земле;</w:t>
            </w:r>
          </w:p>
          <w:p w14:paraId="2D8637C0" w14:textId="77777777" w:rsidR="00F67439" w:rsidRPr="00646C2B" w:rsidRDefault="00F67439" w:rsidP="00E04FBF">
            <w:pPr>
              <w:numPr>
                <w:ilvl w:val="0"/>
                <w:numId w:val="124"/>
              </w:numPr>
              <w:spacing w:line="240" w:lineRule="auto"/>
              <w:ind w:left="0" w:firstLine="364"/>
              <w:contextualSpacing/>
              <w:jc w:val="left"/>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111584A3" w14:textId="77777777" w:rsidR="00F67439" w:rsidRPr="00646C2B" w:rsidRDefault="00F67439" w:rsidP="00E04FBF">
            <w:pPr>
              <w:numPr>
                <w:ilvl w:val="0"/>
                <w:numId w:val="124"/>
              </w:numPr>
              <w:spacing w:line="240" w:lineRule="auto"/>
              <w:ind w:left="0" w:firstLine="364"/>
              <w:contextualSpacing/>
              <w:jc w:val="left"/>
              <w:rPr>
                <w:sz w:val="20"/>
              </w:rPr>
            </w:pPr>
            <w:r w:rsidRPr="00646C2B">
              <w:rPr>
                <w:sz w:val="20"/>
              </w:rPr>
              <w:t>об их образе жизни и приспособлении к среде обитания;</w:t>
            </w:r>
          </w:p>
          <w:p w14:paraId="018E2A6D" w14:textId="77777777" w:rsidR="00F67439" w:rsidRPr="00646C2B" w:rsidRDefault="00F67439" w:rsidP="00E04FBF">
            <w:pPr>
              <w:numPr>
                <w:ilvl w:val="0"/>
                <w:numId w:val="124"/>
              </w:numPr>
              <w:spacing w:line="240" w:lineRule="auto"/>
              <w:ind w:left="0" w:firstLine="364"/>
              <w:contextualSpacing/>
              <w:jc w:val="left"/>
              <w:rPr>
                <w:sz w:val="20"/>
              </w:rPr>
            </w:pPr>
            <w:r w:rsidRPr="00646C2B">
              <w:rPr>
                <w:sz w:val="20"/>
              </w:rPr>
              <w:t xml:space="preserve">изменениях жизни в разные сезоны года. </w:t>
            </w:r>
          </w:p>
        </w:tc>
      </w:tr>
      <w:tr w:rsidR="00F67439" w:rsidRPr="00646C2B" w14:paraId="5044907A" w14:textId="77777777" w:rsidTr="00634A9C">
        <w:trPr>
          <w:jc w:val="center"/>
        </w:trPr>
        <w:tc>
          <w:tcPr>
            <w:tcW w:w="3781" w:type="dxa"/>
          </w:tcPr>
          <w:p w14:paraId="447C6D24" w14:textId="77777777" w:rsidR="00F67439" w:rsidRPr="00646C2B" w:rsidRDefault="00F67439" w:rsidP="00634A9C">
            <w:pPr>
              <w:spacing w:line="240" w:lineRule="auto"/>
              <w:rPr>
                <w:sz w:val="20"/>
              </w:rPr>
            </w:pPr>
            <w:r w:rsidRPr="00646C2B">
              <w:rPr>
                <w:sz w:val="20"/>
              </w:rPr>
              <w:t>Педагог помогает различать животных и растения и группировать на основе существенных признаков:</w:t>
            </w:r>
          </w:p>
          <w:p w14:paraId="7473D152" w14:textId="77777777" w:rsidR="00F67439" w:rsidRPr="00646C2B" w:rsidRDefault="00F67439" w:rsidP="00E04FBF">
            <w:pPr>
              <w:numPr>
                <w:ilvl w:val="0"/>
                <w:numId w:val="124"/>
              </w:numPr>
              <w:spacing w:line="240" w:lineRule="auto"/>
              <w:ind w:left="0" w:firstLine="284"/>
              <w:contextualSpacing/>
              <w:jc w:val="left"/>
              <w:rPr>
                <w:sz w:val="20"/>
              </w:rPr>
            </w:pPr>
            <w:r w:rsidRPr="00646C2B">
              <w:rPr>
                <w:sz w:val="20"/>
              </w:rPr>
              <w:t>внешний вид;</w:t>
            </w:r>
          </w:p>
          <w:p w14:paraId="1A322F6D" w14:textId="77777777" w:rsidR="00F67439" w:rsidRPr="00646C2B" w:rsidRDefault="00F67439" w:rsidP="00E04FBF">
            <w:pPr>
              <w:numPr>
                <w:ilvl w:val="0"/>
                <w:numId w:val="124"/>
              </w:numPr>
              <w:spacing w:line="240" w:lineRule="auto"/>
              <w:ind w:left="0" w:firstLine="284"/>
              <w:contextualSpacing/>
              <w:jc w:val="left"/>
              <w:rPr>
                <w:sz w:val="20"/>
              </w:rPr>
            </w:pPr>
            <w:r w:rsidRPr="00646C2B">
              <w:rPr>
                <w:sz w:val="20"/>
              </w:rPr>
              <w:t>питание;</w:t>
            </w:r>
          </w:p>
          <w:p w14:paraId="12522D29" w14:textId="77777777" w:rsidR="00F67439" w:rsidRPr="00646C2B" w:rsidRDefault="00F67439" w:rsidP="00E04FBF">
            <w:pPr>
              <w:numPr>
                <w:ilvl w:val="0"/>
                <w:numId w:val="124"/>
              </w:numPr>
              <w:spacing w:line="240" w:lineRule="auto"/>
              <w:ind w:left="0" w:firstLine="284"/>
              <w:contextualSpacing/>
              <w:jc w:val="left"/>
              <w:rPr>
                <w:sz w:val="20"/>
              </w:rPr>
            </w:pPr>
            <w:r w:rsidRPr="00646C2B">
              <w:rPr>
                <w:sz w:val="20"/>
              </w:rPr>
              <w:t>польза для человека.</w:t>
            </w:r>
          </w:p>
        </w:tc>
        <w:tc>
          <w:tcPr>
            <w:tcW w:w="3781" w:type="dxa"/>
          </w:tcPr>
          <w:p w14:paraId="759B3916" w14:textId="77777777" w:rsidR="00F67439" w:rsidRPr="00646C2B" w:rsidRDefault="00F67439" w:rsidP="00634A9C">
            <w:pPr>
              <w:spacing w:line="240" w:lineRule="auto"/>
              <w:rPr>
                <w:sz w:val="20"/>
              </w:rPr>
            </w:pPr>
            <w:r w:rsidRPr="00646C2B">
              <w:rPr>
                <w:sz w:val="20"/>
              </w:rPr>
              <w:t>Педагог демонстрирует процесс сравнения группировки объектов живой природы на основе признаков:</w:t>
            </w:r>
          </w:p>
          <w:p w14:paraId="5EE9EDDD" w14:textId="77777777" w:rsidR="00F67439" w:rsidRPr="00646C2B" w:rsidRDefault="00F67439" w:rsidP="00E04FBF">
            <w:pPr>
              <w:numPr>
                <w:ilvl w:val="0"/>
                <w:numId w:val="127"/>
              </w:numPr>
              <w:spacing w:line="240" w:lineRule="auto"/>
              <w:ind w:left="0"/>
              <w:contextualSpacing/>
              <w:jc w:val="left"/>
              <w:rPr>
                <w:sz w:val="20"/>
              </w:rPr>
            </w:pPr>
            <w:r w:rsidRPr="00646C2B">
              <w:rPr>
                <w:sz w:val="20"/>
              </w:rPr>
              <w:t>дикие – домашние;</w:t>
            </w:r>
          </w:p>
          <w:p w14:paraId="4F570E47" w14:textId="77777777" w:rsidR="00F67439" w:rsidRPr="00646C2B" w:rsidRDefault="00F67439" w:rsidP="00E04FBF">
            <w:pPr>
              <w:numPr>
                <w:ilvl w:val="0"/>
                <w:numId w:val="127"/>
              </w:numPr>
              <w:spacing w:line="240" w:lineRule="auto"/>
              <w:ind w:left="0"/>
              <w:contextualSpacing/>
              <w:jc w:val="left"/>
              <w:rPr>
                <w:sz w:val="20"/>
              </w:rPr>
            </w:pPr>
            <w:r w:rsidRPr="00646C2B">
              <w:rPr>
                <w:sz w:val="20"/>
              </w:rPr>
              <w:t xml:space="preserve">хищные – травоядные; </w:t>
            </w:r>
          </w:p>
          <w:p w14:paraId="59CB8F36" w14:textId="77777777" w:rsidR="00F67439" w:rsidRPr="00646C2B" w:rsidRDefault="00F67439" w:rsidP="00E04FBF">
            <w:pPr>
              <w:numPr>
                <w:ilvl w:val="0"/>
                <w:numId w:val="127"/>
              </w:numPr>
              <w:spacing w:line="240" w:lineRule="auto"/>
              <w:ind w:left="0"/>
              <w:contextualSpacing/>
              <w:jc w:val="left"/>
              <w:rPr>
                <w:sz w:val="20"/>
              </w:rPr>
            </w:pPr>
            <w:r w:rsidRPr="00646C2B">
              <w:rPr>
                <w:sz w:val="20"/>
              </w:rPr>
              <w:t xml:space="preserve">перелетные – зимующие; </w:t>
            </w:r>
          </w:p>
          <w:p w14:paraId="7141E727" w14:textId="77777777" w:rsidR="00F67439" w:rsidRPr="00646C2B" w:rsidRDefault="00F67439" w:rsidP="00E04FBF">
            <w:pPr>
              <w:numPr>
                <w:ilvl w:val="0"/>
                <w:numId w:val="127"/>
              </w:numPr>
              <w:spacing w:line="240" w:lineRule="auto"/>
              <w:ind w:left="0"/>
              <w:contextualSpacing/>
              <w:jc w:val="left"/>
              <w:rPr>
                <w:sz w:val="20"/>
              </w:rPr>
            </w:pPr>
            <w:r w:rsidRPr="00646C2B">
              <w:rPr>
                <w:sz w:val="20"/>
              </w:rPr>
              <w:t>деревья – кустарники;</w:t>
            </w:r>
          </w:p>
          <w:p w14:paraId="084DA986" w14:textId="77777777" w:rsidR="00F67439" w:rsidRPr="00646C2B" w:rsidRDefault="00F67439" w:rsidP="00E04FBF">
            <w:pPr>
              <w:numPr>
                <w:ilvl w:val="0"/>
                <w:numId w:val="127"/>
              </w:numPr>
              <w:spacing w:line="240" w:lineRule="auto"/>
              <w:ind w:left="0"/>
              <w:contextualSpacing/>
              <w:jc w:val="left"/>
              <w:rPr>
                <w:sz w:val="20"/>
              </w:rPr>
            </w:pPr>
            <w:r w:rsidRPr="00646C2B">
              <w:rPr>
                <w:sz w:val="20"/>
              </w:rPr>
              <w:t>травы - цветковые растения; овощи – фрукты;</w:t>
            </w:r>
          </w:p>
          <w:p w14:paraId="266D31F4" w14:textId="77777777" w:rsidR="00F67439" w:rsidRPr="00646C2B" w:rsidRDefault="00F67439" w:rsidP="00E04FBF">
            <w:pPr>
              <w:numPr>
                <w:ilvl w:val="0"/>
                <w:numId w:val="127"/>
              </w:numPr>
              <w:spacing w:line="240" w:lineRule="auto"/>
              <w:ind w:left="0"/>
              <w:contextualSpacing/>
              <w:jc w:val="left"/>
              <w:rPr>
                <w:sz w:val="20"/>
              </w:rPr>
            </w:pPr>
            <w:r w:rsidRPr="00646C2B">
              <w:rPr>
                <w:sz w:val="20"/>
              </w:rPr>
              <w:t>ягоды;</w:t>
            </w:r>
          </w:p>
          <w:p w14:paraId="462220ED" w14:textId="77777777" w:rsidR="00F67439" w:rsidRPr="00646C2B" w:rsidRDefault="00F67439" w:rsidP="00E04FBF">
            <w:pPr>
              <w:numPr>
                <w:ilvl w:val="0"/>
                <w:numId w:val="127"/>
              </w:numPr>
              <w:spacing w:line="240" w:lineRule="auto"/>
              <w:ind w:left="0"/>
              <w:contextualSpacing/>
              <w:jc w:val="left"/>
              <w:rPr>
                <w:sz w:val="20"/>
              </w:rPr>
            </w:pPr>
            <w:r w:rsidRPr="00646C2B">
              <w:rPr>
                <w:sz w:val="20"/>
              </w:rPr>
              <w:t>грибы и другое.</w:t>
            </w:r>
          </w:p>
        </w:tc>
        <w:tc>
          <w:tcPr>
            <w:tcW w:w="3782" w:type="dxa"/>
          </w:tcPr>
          <w:p w14:paraId="26560249" w14:textId="77777777" w:rsidR="00F67439" w:rsidRPr="00646C2B" w:rsidRDefault="00F67439" w:rsidP="00634A9C">
            <w:pPr>
              <w:spacing w:line="240" w:lineRule="auto"/>
              <w:rPr>
                <w:sz w:val="20"/>
              </w:rPr>
            </w:pPr>
            <w:r w:rsidRPr="00646C2B">
              <w:rPr>
                <w:sz w:val="20"/>
              </w:rPr>
              <w:t>Педагог совершенствует умения сравнивать и выделять признаки;</w:t>
            </w:r>
          </w:p>
          <w:p w14:paraId="4CA26A5C" w14:textId="77777777" w:rsidR="00F67439" w:rsidRPr="00646C2B" w:rsidRDefault="00F67439" w:rsidP="00634A9C">
            <w:pPr>
              <w:spacing w:line="240" w:lineRule="auto"/>
              <w:rPr>
                <w:sz w:val="20"/>
              </w:rPr>
            </w:pPr>
            <w:r w:rsidRPr="00646C2B">
              <w:rPr>
                <w:sz w:val="20"/>
              </w:rPr>
              <w:t xml:space="preserve">группировать объекты живой природы по их особенностям, </w:t>
            </w:r>
          </w:p>
          <w:p w14:paraId="0DD71BF9" w14:textId="77777777" w:rsidR="00F67439" w:rsidRPr="00646C2B" w:rsidRDefault="00F67439" w:rsidP="00E04FBF">
            <w:pPr>
              <w:numPr>
                <w:ilvl w:val="0"/>
                <w:numId w:val="127"/>
              </w:numPr>
              <w:spacing w:line="240" w:lineRule="auto"/>
              <w:ind w:left="0" w:firstLine="235"/>
              <w:contextualSpacing/>
              <w:jc w:val="left"/>
              <w:rPr>
                <w:sz w:val="20"/>
              </w:rPr>
            </w:pPr>
            <w:r w:rsidRPr="00646C2B">
              <w:rPr>
                <w:sz w:val="20"/>
              </w:rPr>
              <w:t xml:space="preserve">месту обитания; </w:t>
            </w:r>
          </w:p>
          <w:p w14:paraId="1058DD0D" w14:textId="77777777" w:rsidR="00F67439" w:rsidRPr="00646C2B" w:rsidRDefault="00F67439" w:rsidP="00E04FBF">
            <w:pPr>
              <w:numPr>
                <w:ilvl w:val="0"/>
                <w:numId w:val="127"/>
              </w:numPr>
              <w:spacing w:line="240" w:lineRule="auto"/>
              <w:ind w:left="0" w:firstLine="235"/>
              <w:contextualSpacing/>
              <w:jc w:val="left"/>
              <w:rPr>
                <w:sz w:val="20"/>
              </w:rPr>
            </w:pPr>
            <w:r w:rsidRPr="00646C2B">
              <w:rPr>
                <w:sz w:val="20"/>
              </w:rPr>
              <w:t>образу жизни;</w:t>
            </w:r>
          </w:p>
          <w:p w14:paraId="3C24FB0A" w14:textId="77777777" w:rsidR="00F67439" w:rsidRPr="00646C2B" w:rsidRDefault="00F67439" w:rsidP="00E04FBF">
            <w:pPr>
              <w:numPr>
                <w:ilvl w:val="0"/>
                <w:numId w:val="127"/>
              </w:numPr>
              <w:spacing w:line="240" w:lineRule="auto"/>
              <w:ind w:left="0" w:firstLine="235"/>
              <w:contextualSpacing/>
              <w:jc w:val="left"/>
              <w:rPr>
                <w:sz w:val="20"/>
              </w:rPr>
            </w:pPr>
            <w:r w:rsidRPr="00646C2B">
              <w:rPr>
                <w:sz w:val="20"/>
              </w:rPr>
              <w:t>питанию.</w:t>
            </w:r>
          </w:p>
        </w:tc>
        <w:tc>
          <w:tcPr>
            <w:tcW w:w="3252" w:type="dxa"/>
          </w:tcPr>
          <w:p w14:paraId="71BF74C3" w14:textId="77777777" w:rsidR="00F67439" w:rsidRPr="00646C2B" w:rsidRDefault="00F67439" w:rsidP="00634A9C">
            <w:pPr>
              <w:spacing w:line="240" w:lineRule="auto"/>
              <w:rPr>
                <w:sz w:val="20"/>
              </w:rPr>
            </w:pPr>
            <w:r w:rsidRPr="00646C2B">
              <w:rPr>
                <w:sz w:val="20"/>
              </w:rPr>
              <w:t xml:space="preserve">Педагог формирует представления об отличии и сходстве животных и растений и закрепляет умение: </w:t>
            </w:r>
          </w:p>
          <w:p w14:paraId="58EF5DA4" w14:textId="77777777" w:rsidR="00F67439" w:rsidRPr="00646C2B" w:rsidRDefault="00F67439" w:rsidP="00E04FBF">
            <w:pPr>
              <w:numPr>
                <w:ilvl w:val="0"/>
                <w:numId w:val="128"/>
              </w:numPr>
              <w:spacing w:line="240" w:lineRule="auto"/>
              <w:ind w:left="0"/>
              <w:contextualSpacing/>
              <w:jc w:val="left"/>
              <w:rPr>
                <w:sz w:val="20"/>
              </w:rPr>
            </w:pPr>
            <w:r w:rsidRPr="00646C2B">
              <w:rPr>
                <w:sz w:val="20"/>
              </w:rPr>
              <w:t xml:space="preserve">сравнивать; </w:t>
            </w:r>
          </w:p>
          <w:p w14:paraId="71E83FB5" w14:textId="77777777" w:rsidR="00F67439" w:rsidRPr="00646C2B" w:rsidRDefault="00F67439" w:rsidP="00E04FBF">
            <w:pPr>
              <w:numPr>
                <w:ilvl w:val="0"/>
                <w:numId w:val="128"/>
              </w:numPr>
              <w:spacing w:line="240" w:lineRule="auto"/>
              <w:ind w:left="0"/>
              <w:contextualSpacing/>
              <w:jc w:val="left"/>
              <w:rPr>
                <w:sz w:val="20"/>
              </w:rPr>
            </w:pPr>
            <w:r w:rsidRPr="00646C2B">
              <w:rPr>
                <w:sz w:val="20"/>
              </w:rPr>
              <w:t xml:space="preserve">выделять свойства объектов; </w:t>
            </w:r>
          </w:p>
          <w:p w14:paraId="75E0E881" w14:textId="77777777" w:rsidR="00F67439" w:rsidRPr="00646C2B" w:rsidRDefault="00F67439" w:rsidP="00E04FBF">
            <w:pPr>
              <w:numPr>
                <w:ilvl w:val="0"/>
                <w:numId w:val="128"/>
              </w:numPr>
              <w:spacing w:line="240" w:lineRule="auto"/>
              <w:ind w:left="0"/>
              <w:contextualSpacing/>
              <w:jc w:val="left"/>
              <w:rPr>
                <w:sz w:val="20"/>
              </w:rPr>
            </w:pPr>
            <w:r w:rsidRPr="00646C2B">
              <w:rPr>
                <w:sz w:val="20"/>
              </w:rPr>
              <w:t>классифицировать их по признакам.</w:t>
            </w:r>
          </w:p>
        </w:tc>
      </w:tr>
      <w:tr w:rsidR="00F67439" w:rsidRPr="00646C2B" w14:paraId="3DCDC285" w14:textId="77777777" w:rsidTr="00634A9C">
        <w:trPr>
          <w:jc w:val="center"/>
        </w:trPr>
        <w:tc>
          <w:tcPr>
            <w:tcW w:w="3781" w:type="dxa"/>
          </w:tcPr>
          <w:p w14:paraId="71677CA6" w14:textId="77777777" w:rsidR="00F67439" w:rsidRPr="00646C2B" w:rsidRDefault="00F67439" w:rsidP="00634A9C">
            <w:pPr>
              <w:spacing w:line="240" w:lineRule="auto"/>
              <w:rPr>
                <w:sz w:val="20"/>
              </w:rPr>
            </w:pPr>
            <w:r w:rsidRPr="00646C2B">
              <w:rPr>
                <w:sz w:val="20"/>
              </w:rPr>
              <w:t>Педагог знакомит с объектами неживой природы и некоторыми свойствами:</w:t>
            </w:r>
          </w:p>
          <w:p w14:paraId="2A25CE76" w14:textId="77777777" w:rsidR="00F67439" w:rsidRPr="00646C2B" w:rsidRDefault="00F67439" w:rsidP="00E04FBF">
            <w:pPr>
              <w:numPr>
                <w:ilvl w:val="0"/>
                <w:numId w:val="125"/>
              </w:numPr>
              <w:spacing w:line="240" w:lineRule="auto"/>
              <w:ind w:left="0" w:firstLine="284"/>
              <w:contextualSpacing/>
              <w:jc w:val="left"/>
              <w:rPr>
                <w:sz w:val="20"/>
              </w:rPr>
            </w:pPr>
            <w:r w:rsidRPr="00646C2B">
              <w:rPr>
                <w:sz w:val="20"/>
              </w:rPr>
              <w:t xml:space="preserve">воды; </w:t>
            </w:r>
          </w:p>
          <w:p w14:paraId="076E5CE9" w14:textId="77777777" w:rsidR="00F67439" w:rsidRPr="00646C2B" w:rsidRDefault="00F67439" w:rsidP="00E04FBF">
            <w:pPr>
              <w:numPr>
                <w:ilvl w:val="0"/>
                <w:numId w:val="125"/>
              </w:numPr>
              <w:spacing w:line="240" w:lineRule="auto"/>
              <w:ind w:left="0" w:firstLine="284"/>
              <w:contextualSpacing/>
              <w:jc w:val="left"/>
              <w:rPr>
                <w:sz w:val="20"/>
              </w:rPr>
            </w:pPr>
            <w:r w:rsidRPr="00646C2B">
              <w:rPr>
                <w:sz w:val="20"/>
              </w:rPr>
              <w:t>песка;</w:t>
            </w:r>
          </w:p>
          <w:p w14:paraId="2FEF1A88" w14:textId="77777777" w:rsidR="00F67439" w:rsidRPr="00646C2B" w:rsidRDefault="00F67439" w:rsidP="00E04FBF">
            <w:pPr>
              <w:numPr>
                <w:ilvl w:val="0"/>
                <w:numId w:val="125"/>
              </w:numPr>
              <w:spacing w:line="240" w:lineRule="auto"/>
              <w:ind w:left="0" w:firstLine="284"/>
              <w:contextualSpacing/>
              <w:jc w:val="left"/>
              <w:rPr>
                <w:sz w:val="20"/>
              </w:rPr>
            </w:pPr>
            <w:r w:rsidRPr="00646C2B">
              <w:rPr>
                <w:sz w:val="20"/>
              </w:rPr>
              <w:t xml:space="preserve">глины; </w:t>
            </w:r>
          </w:p>
          <w:p w14:paraId="02D99C9E" w14:textId="77777777" w:rsidR="00F67439" w:rsidRPr="00646C2B" w:rsidRDefault="00F67439" w:rsidP="00E04FBF">
            <w:pPr>
              <w:numPr>
                <w:ilvl w:val="0"/>
                <w:numId w:val="125"/>
              </w:numPr>
              <w:spacing w:line="240" w:lineRule="auto"/>
              <w:ind w:left="0" w:firstLine="284"/>
              <w:contextualSpacing/>
              <w:jc w:val="left"/>
              <w:rPr>
                <w:sz w:val="20"/>
              </w:rPr>
            </w:pPr>
            <w:r w:rsidRPr="00646C2B">
              <w:rPr>
                <w:sz w:val="20"/>
              </w:rPr>
              <w:t>камней.</w:t>
            </w:r>
          </w:p>
        </w:tc>
        <w:tc>
          <w:tcPr>
            <w:tcW w:w="3781" w:type="dxa"/>
          </w:tcPr>
          <w:p w14:paraId="7159F844" w14:textId="77777777" w:rsidR="00F67439" w:rsidRPr="00646C2B" w:rsidRDefault="00F67439" w:rsidP="00634A9C">
            <w:pPr>
              <w:spacing w:line="240" w:lineRule="auto"/>
              <w:rPr>
                <w:sz w:val="20"/>
              </w:rPr>
            </w:pPr>
            <w:r w:rsidRPr="00646C2B">
              <w:rPr>
                <w:sz w:val="20"/>
              </w:rPr>
              <w:t>Педагог знакомит с объектами и свойствами неживой природы:</w:t>
            </w:r>
          </w:p>
          <w:p w14:paraId="2396429E" w14:textId="77777777" w:rsidR="00F67439" w:rsidRPr="00646C2B" w:rsidRDefault="00F67439" w:rsidP="00E04FBF">
            <w:pPr>
              <w:numPr>
                <w:ilvl w:val="0"/>
                <w:numId w:val="126"/>
              </w:numPr>
              <w:spacing w:line="240" w:lineRule="auto"/>
              <w:ind w:left="0"/>
              <w:contextualSpacing/>
              <w:jc w:val="left"/>
              <w:rPr>
                <w:sz w:val="20"/>
              </w:rPr>
            </w:pPr>
            <w:r w:rsidRPr="00646C2B">
              <w:rPr>
                <w:sz w:val="20"/>
              </w:rPr>
              <w:t>вода;</w:t>
            </w:r>
          </w:p>
          <w:p w14:paraId="56865FD2" w14:textId="77777777" w:rsidR="00F67439" w:rsidRPr="00646C2B" w:rsidRDefault="00F67439" w:rsidP="00E04FBF">
            <w:pPr>
              <w:numPr>
                <w:ilvl w:val="0"/>
                <w:numId w:val="126"/>
              </w:numPr>
              <w:spacing w:line="240" w:lineRule="auto"/>
              <w:ind w:left="0"/>
              <w:contextualSpacing/>
              <w:jc w:val="left"/>
              <w:rPr>
                <w:sz w:val="20"/>
              </w:rPr>
            </w:pPr>
            <w:r w:rsidRPr="00646C2B">
              <w:rPr>
                <w:sz w:val="20"/>
              </w:rPr>
              <w:t xml:space="preserve">песок; </w:t>
            </w:r>
          </w:p>
          <w:p w14:paraId="7C16CC82" w14:textId="77777777" w:rsidR="00F67439" w:rsidRPr="00646C2B" w:rsidRDefault="00F67439" w:rsidP="00E04FBF">
            <w:pPr>
              <w:numPr>
                <w:ilvl w:val="0"/>
                <w:numId w:val="126"/>
              </w:numPr>
              <w:spacing w:line="240" w:lineRule="auto"/>
              <w:ind w:left="0"/>
              <w:contextualSpacing/>
              <w:jc w:val="left"/>
              <w:rPr>
                <w:sz w:val="20"/>
              </w:rPr>
            </w:pPr>
            <w:r w:rsidRPr="00646C2B">
              <w:rPr>
                <w:sz w:val="20"/>
              </w:rPr>
              <w:t xml:space="preserve">глина; </w:t>
            </w:r>
          </w:p>
          <w:p w14:paraId="11B09389" w14:textId="77777777" w:rsidR="00F67439" w:rsidRPr="00646C2B" w:rsidRDefault="00F67439" w:rsidP="00E04FBF">
            <w:pPr>
              <w:numPr>
                <w:ilvl w:val="0"/>
                <w:numId w:val="126"/>
              </w:numPr>
              <w:spacing w:line="240" w:lineRule="auto"/>
              <w:ind w:left="0"/>
              <w:contextualSpacing/>
              <w:jc w:val="left"/>
              <w:rPr>
                <w:sz w:val="20"/>
              </w:rPr>
            </w:pPr>
            <w:r w:rsidRPr="00646C2B">
              <w:rPr>
                <w:sz w:val="20"/>
              </w:rPr>
              <w:t>камни;</w:t>
            </w:r>
          </w:p>
          <w:p w14:paraId="3E18AF6F" w14:textId="77777777" w:rsidR="00F67439" w:rsidRPr="00646C2B" w:rsidRDefault="00F67439" w:rsidP="00E04FBF">
            <w:pPr>
              <w:numPr>
                <w:ilvl w:val="0"/>
                <w:numId w:val="126"/>
              </w:numPr>
              <w:spacing w:line="240" w:lineRule="auto"/>
              <w:ind w:left="0"/>
              <w:contextualSpacing/>
              <w:jc w:val="left"/>
              <w:rPr>
                <w:sz w:val="20"/>
              </w:rPr>
            </w:pPr>
            <w:r w:rsidRPr="00646C2B">
              <w:rPr>
                <w:sz w:val="20"/>
              </w:rPr>
              <w:t>почва.</w:t>
            </w:r>
          </w:p>
        </w:tc>
        <w:tc>
          <w:tcPr>
            <w:tcW w:w="3782" w:type="dxa"/>
          </w:tcPr>
          <w:p w14:paraId="540F05CC" w14:textId="77777777" w:rsidR="00F67439" w:rsidRPr="00646C2B" w:rsidRDefault="00F67439" w:rsidP="00634A9C">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14:paraId="5F5E4018" w14:textId="77777777" w:rsidR="00F67439" w:rsidRPr="00646C2B" w:rsidRDefault="00F67439" w:rsidP="00634A9C">
            <w:pPr>
              <w:spacing w:line="240" w:lineRule="auto"/>
              <w:rPr>
                <w:sz w:val="20"/>
              </w:rPr>
            </w:pPr>
            <w:r w:rsidRPr="00646C2B">
              <w:rPr>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646C2B">
              <w:rPr>
                <w:sz w:val="20"/>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14:paraId="64D2F300" w14:textId="77777777" w:rsidTr="00634A9C">
        <w:trPr>
          <w:jc w:val="center"/>
        </w:trPr>
        <w:tc>
          <w:tcPr>
            <w:tcW w:w="3781" w:type="dxa"/>
            <w:vMerge w:val="restart"/>
          </w:tcPr>
          <w:p w14:paraId="19AC2E14" w14:textId="77777777" w:rsidR="00F67439" w:rsidRPr="00646C2B" w:rsidRDefault="00F67439" w:rsidP="00634A9C">
            <w:pPr>
              <w:spacing w:line="240" w:lineRule="auto"/>
              <w:rPr>
                <w:sz w:val="20"/>
              </w:rPr>
            </w:pPr>
            <w:r w:rsidRPr="00646C2B">
              <w:rPr>
                <w:sz w:val="20"/>
              </w:rPr>
              <w:lastRenderedPageBreak/>
              <w:t>Педагог продолжает развивать способность наблюдать за</w:t>
            </w:r>
          </w:p>
          <w:p w14:paraId="7D706CDC" w14:textId="77777777"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5D0D2B95" w14:textId="77777777" w:rsidR="00F67439" w:rsidRPr="00646C2B" w:rsidRDefault="00F67439" w:rsidP="00634A9C">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5D4DD01D" w14:textId="77777777" w:rsidR="00F67439" w:rsidRPr="00646C2B" w:rsidRDefault="00F67439" w:rsidP="00634A9C">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14:paraId="0D35D256" w14:textId="77777777"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14:paraId="0824E486" w14:textId="77777777" w:rsidTr="00634A9C">
        <w:trPr>
          <w:jc w:val="center"/>
        </w:trPr>
        <w:tc>
          <w:tcPr>
            <w:tcW w:w="3781" w:type="dxa"/>
            <w:vMerge/>
          </w:tcPr>
          <w:p w14:paraId="0BC124F7" w14:textId="77777777" w:rsidR="00F67439" w:rsidRPr="00646C2B" w:rsidRDefault="00F67439" w:rsidP="00634A9C">
            <w:pPr>
              <w:spacing w:line="240" w:lineRule="auto"/>
              <w:rPr>
                <w:sz w:val="20"/>
              </w:rPr>
            </w:pPr>
          </w:p>
        </w:tc>
        <w:tc>
          <w:tcPr>
            <w:tcW w:w="3781" w:type="dxa"/>
          </w:tcPr>
          <w:p w14:paraId="0BB3C2AB" w14:textId="77777777"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0A3FD0AC" w14:textId="77777777"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14:paraId="4D3512F3" w14:textId="77777777"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14:paraId="34A0F3CE" w14:textId="77777777" w:rsidTr="00634A9C">
        <w:trPr>
          <w:jc w:val="center"/>
        </w:trPr>
        <w:tc>
          <w:tcPr>
            <w:tcW w:w="3781" w:type="dxa"/>
            <w:shd w:val="clear" w:color="auto" w:fill="FFFFFF" w:themeFill="background1"/>
          </w:tcPr>
          <w:p w14:paraId="0A5F9FE8" w14:textId="77777777"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118635BD" w14:textId="77777777"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64C85ED0" w14:textId="77777777"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14:paraId="75EA3284" w14:textId="77777777"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14:paraId="1DB5F76F" w14:textId="77777777" w:rsidR="002C6E8D" w:rsidRPr="0025356A" w:rsidRDefault="0069355F">
      <w:pPr>
        <w:pBdr>
          <w:top w:val="none" w:sz="4" w:space="0" w:color="000000"/>
          <w:left w:val="none" w:sz="4" w:space="0" w:color="000000"/>
          <w:bottom w:val="none" w:sz="4" w:space="0" w:color="000000"/>
          <w:right w:val="none" w:sz="4" w:space="0" w:color="000000"/>
        </w:pBdr>
        <w:spacing w:before="1510" w:line="276" w:lineRule="atLeast"/>
        <w:ind w:left="1467"/>
      </w:pPr>
      <w:r w:rsidRPr="0025356A">
        <w:rPr>
          <w:b/>
          <w:color w:val="000000"/>
          <w:sz w:val="24"/>
        </w:rPr>
        <w:lastRenderedPageBreak/>
        <w:t>Решение</w:t>
      </w:r>
      <w:r w:rsidRPr="0025356A">
        <w:rPr>
          <w:b/>
          <w:color w:val="000000"/>
          <w:spacing w:val="-1"/>
          <w:sz w:val="24"/>
        </w:rPr>
        <w:t xml:space="preserve"> </w:t>
      </w:r>
      <w:r w:rsidRPr="0025356A">
        <w:rPr>
          <w:b/>
          <w:color w:val="000000"/>
          <w:sz w:val="24"/>
        </w:rPr>
        <w:t>совокупных задач</w:t>
      </w:r>
      <w:r w:rsidRPr="0025356A">
        <w:rPr>
          <w:b/>
          <w:color w:val="000000"/>
          <w:spacing w:val="-1"/>
          <w:sz w:val="24"/>
        </w:rPr>
        <w:t xml:space="preserve"> </w:t>
      </w:r>
      <w:r w:rsidRPr="0025356A">
        <w:rPr>
          <w:b/>
          <w:color w:val="000000"/>
          <w:sz w:val="24"/>
        </w:rPr>
        <w:t>нескольких направлений</w:t>
      </w:r>
      <w:r w:rsidRPr="0025356A">
        <w:rPr>
          <w:b/>
          <w:color w:val="000000"/>
          <w:spacing w:val="1"/>
          <w:sz w:val="24"/>
        </w:rPr>
        <w:t xml:space="preserve"> </w:t>
      </w:r>
      <w:r w:rsidRPr="0025356A">
        <w:rPr>
          <w:b/>
          <w:color w:val="000000"/>
          <w:sz w:val="24"/>
        </w:rPr>
        <w:t>воспитания в</w:t>
      </w:r>
      <w:r w:rsidRPr="0025356A">
        <w:rPr>
          <w:b/>
          <w:color w:val="000000"/>
          <w:spacing w:val="1"/>
          <w:sz w:val="24"/>
        </w:rPr>
        <w:t xml:space="preserve"> </w:t>
      </w:r>
      <w:r w:rsidRPr="0025356A">
        <w:rPr>
          <w:b/>
          <w:color w:val="000000"/>
          <w:sz w:val="24"/>
        </w:rPr>
        <w:t>рамках образовательной</w:t>
      </w:r>
      <w:r w:rsidRPr="0025356A">
        <w:rPr>
          <w:b/>
          <w:color w:val="000000"/>
          <w:spacing w:val="1"/>
          <w:sz w:val="24"/>
        </w:rPr>
        <w:t xml:space="preserve"> </w:t>
      </w:r>
      <w:r w:rsidRPr="0025356A">
        <w:rPr>
          <w:b/>
          <w:color w:val="000000"/>
          <w:sz w:val="24"/>
        </w:rPr>
        <w:t>области</w:t>
      </w:r>
      <w:r w:rsidRPr="0025356A">
        <w:rPr>
          <w:b/>
          <w:color w:val="000000"/>
          <w:spacing w:val="1"/>
          <w:sz w:val="24"/>
        </w:rPr>
        <w:t xml:space="preserve"> </w:t>
      </w:r>
      <w:r w:rsidRPr="0025356A">
        <w:rPr>
          <w:b/>
          <w:color w:val="000000"/>
          <w:sz w:val="24"/>
        </w:rPr>
        <w:t>«ПР»</w:t>
      </w: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634A9C" w:rsidRPr="00634A9C" w14:paraId="1F41F475" w14:textId="77777777" w:rsidTr="00634A9C">
        <w:trPr>
          <w:trHeight w:val="620"/>
        </w:trPr>
        <w:tc>
          <w:tcPr>
            <w:tcW w:w="2409" w:type="dxa"/>
            <w:tcMar>
              <w:top w:w="0" w:type="dxa"/>
              <w:left w:w="0" w:type="dxa"/>
              <w:bottom w:w="0" w:type="dxa"/>
              <w:right w:w="0" w:type="dxa"/>
            </w:tcMar>
          </w:tcPr>
          <w:p w14:paraId="68E22FBE" w14:textId="77777777"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Приобщение</w:t>
            </w:r>
            <w:r w:rsidRPr="00634A9C">
              <w:rPr>
                <w:b/>
                <w:color w:val="000000"/>
                <w:spacing w:val="-1"/>
                <w:sz w:val="20"/>
              </w:rPr>
              <w:t xml:space="preserve"> </w:t>
            </w:r>
            <w:r w:rsidRPr="00634A9C">
              <w:rPr>
                <w:b/>
                <w:color w:val="000000"/>
                <w:sz w:val="20"/>
              </w:rPr>
              <w:t>к</w:t>
            </w:r>
          </w:p>
          <w:p w14:paraId="484E84BC" w14:textId="77777777"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2045" w:type="dxa"/>
            <w:gridSpan w:val="2"/>
            <w:tcMar>
              <w:top w:w="0" w:type="dxa"/>
              <w:left w:w="0" w:type="dxa"/>
              <w:bottom w:w="0" w:type="dxa"/>
              <w:right w:w="0" w:type="dxa"/>
            </w:tcMar>
          </w:tcPr>
          <w:p w14:paraId="0746EBAE" w14:textId="77777777"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14:paraId="46CC1B59" w14:textId="77777777"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Pr="00634A9C">
              <w:rPr>
                <w:b/>
                <w:color w:val="000000"/>
                <w:spacing w:val="-2"/>
                <w:sz w:val="20"/>
              </w:rPr>
              <w:t xml:space="preserve"> </w:t>
            </w:r>
            <w:r w:rsidRPr="00634A9C">
              <w:rPr>
                <w:b/>
                <w:color w:val="000000"/>
                <w:sz w:val="20"/>
              </w:rPr>
              <w:t>направлений воспитания</w:t>
            </w:r>
          </w:p>
        </w:tc>
      </w:tr>
      <w:tr w:rsidR="00634A9C" w:rsidRPr="00634A9C" w14:paraId="48A48EDC" w14:textId="77777777" w:rsidTr="00634A9C">
        <w:trPr>
          <w:trHeight w:val="2060"/>
        </w:trPr>
        <w:tc>
          <w:tcPr>
            <w:tcW w:w="2438" w:type="dxa"/>
            <w:gridSpan w:val="2"/>
            <w:tcMar>
              <w:top w:w="0" w:type="dxa"/>
              <w:left w:w="0" w:type="dxa"/>
              <w:bottom w:w="0" w:type="dxa"/>
              <w:right w:w="0" w:type="dxa"/>
            </w:tcMar>
          </w:tcPr>
          <w:p w14:paraId="404BFF26"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14:paraId="3E883C0E"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14:paraId="0B74CA78" w14:textId="77777777"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14:paraId="1A8807DB" w14:textId="77777777"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14:paraId="6FA2211E"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2016" w:type="dxa"/>
            <w:tcMar>
              <w:top w:w="0" w:type="dxa"/>
              <w:left w:w="0" w:type="dxa"/>
              <w:bottom w:w="0" w:type="dxa"/>
              <w:right w:w="0" w:type="dxa"/>
            </w:tcMar>
          </w:tcPr>
          <w:p w14:paraId="39DD5D75"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162"/>
                <w:sz w:val="20"/>
              </w:rPr>
              <w:t xml:space="preserve"> </w:t>
            </w:r>
            <w:r w:rsidRPr="00634A9C">
              <w:rPr>
                <w:color w:val="000000"/>
                <w:sz w:val="20"/>
              </w:rPr>
              <w:t>отношения</w:t>
            </w:r>
            <w:r w:rsidRPr="00634A9C">
              <w:rPr>
                <w:color w:val="000000"/>
                <w:spacing w:val="163"/>
                <w:sz w:val="20"/>
              </w:rPr>
              <w:t xml:space="preserve"> </w:t>
            </w:r>
            <w:r w:rsidRPr="00634A9C">
              <w:rPr>
                <w:color w:val="000000"/>
                <w:sz w:val="20"/>
              </w:rPr>
              <w:t>к</w:t>
            </w:r>
            <w:r w:rsidRPr="00634A9C">
              <w:rPr>
                <w:color w:val="000000"/>
                <w:spacing w:val="164"/>
                <w:sz w:val="20"/>
              </w:rPr>
              <w:t xml:space="preserve"> </w:t>
            </w:r>
            <w:r w:rsidRPr="00634A9C">
              <w:rPr>
                <w:color w:val="000000"/>
                <w:sz w:val="20"/>
              </w:rPr>
              <w:t>знанию</w:t>
            </w:r>
            <w:r w:rsidRPr="00634A9C">
              <w:rPr>
                <w:color w:val="000000"/>
                <w:spacing w:val="161"/>
                <w:sz w:val="20"/>
              </w:rPr>
              <w:t xml:space="preserve"> </w:t>
            </w:r>
            <w:r w:rsidRPr="00634A9C">
              <w:rPr>
                <w:color w:val="000000"/>
                <w:sz w:val="20"/>
              </w:rPr>
              <w:t>как</w:t>
            </w:r>
            <w:r w:rsidRPr="00634A9C">
              <w:rPr>
                <w:color w:val="000000"/>
                <w:spacing w:val="161"/>
                <w:sz w:val="20"/>
              </w:rPr>
              <w:t xml:space="preserve"> </w:t>
            </w:r>
            <w:r w:rsidRPr="00634A9C">
              <w:rPr>
                <w:color w:val="000000"/>
                <w:sz w:val="20"/>
              </w:rPr>
              <w:t>ценности,</w:t>
            </w:r>
            <w:r w:rsidRPr="00634A9C">
              <w:rPr>
                <w:color w:val="000000"/>
                <w:spacing w:val="161"/>
                <w:sz w:val="20"/>
              </w:rPr>
              <w:t xml:space="preserve"> </w:t>
            </w:r>
            <w:r w:rsidRPr="00634A9C">
              <w:rPr>
                <w:color w:val="000000"/>
                <w:sz w:val="20"/>
              </w:rPr>
              <w:t>понимание значения образования</w:t>
            </w:r>
            <w:r w:rsidRPr="00634A9C">
              <w:rPr>
                <w:color w:val="000000"/>
                <w:spacing w:val="-2"/>
                <w:sz w:val="20"/>
              </w:rPr>
              <w:t xml:space="preserve"> </w:t>
            </w:r>
            <w:r w:rsidRPr="00634A9C">
              <w:rPr>
                <w:color w:val="000000"/>
                <w:spacing w:val="-1"/>
                <w:sz w:val="20"/>
              </w:rPr>
              <w:t>для</w:t>
            </w:r>
            <w:r w:rsidRPr="00634A9C">
              <w:rPr>
                <w:color w:val="000000"/>
                <w:spacing w:val="1"/>
                <w:sz w:val="20"/>
              </w:rPr>
              <w:t xml:space="preserve"> </w:t>
            </w:r>
            <w:r w:rsidRPr="00634A9C">
              <w:rPr>
                <w:color w:val="000000"/>
                <w:sz w:val="20"/>
              </w:rPr>
              <w:t>человека, общества,</w:t>
            </w:r>
            <w:r w:rsidRPr="00634A9C">
              <w:rPr>
                <w:color w:val="000000"/>
                <w:spacing w:val="2"/>
                <w:sz w:val="20"/>
              </w:rPr>
              <w:t xml:space="preserve"> </w:t>
            </w:r>
            <w:r w:rsidRPr="00634A9C">
              <w:rPr>
                <w:color w:val="000000"/>
                <w:sz w:val="20"/>
              </w:rPr>
              <w:t>страны;</w:t>
            </w:r>
          </w:p>
          <w:p w14:paraId="7C571828" w14:textId="77777777" w:rsidR="00634A9C" w:rsidRPr="00634A9C"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p>
          <w:p w14:paraId="3446C1C0" w14:textId="77777777" w:rsidR="00634A9C" w:rsidRPr="00634A9C" w:rsidRDefault="00634A9C">
            <w:pPr>
              <w:pBdr>
                <w:top w:val="none" w:sz="4" w:space="0" w:color="000000"/>
                <w:left w:val="none" w:sz="4" w:space="0" w:color="000000"/>
                <w:bottom w:val="none" w:sz="4" w:space="0" w:color="000000"/>
                <w:right w:val="none" w:sz="4" w:space="0" w:color="000000"/>
              </w:pBdr>
              <w:spacing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приобщение</w:t>
            </w:r>
            <w:r w:rsidRPr="00634A9C">
              <w:rPr>
                <w:color w:val="000000"/>
                <w:spacing w:val="25"/>
                <w:sz w:val="20"/>
              </w:rPr>
              <w:t xml:space="preserve"> </w:t>
            </w:r>
            <w:r w:rsidRPr="00634A9C">
              <w:rPr>
                <w:color w:val="000000"/>
                <w:sz w:val="20"/>
              </w:rPr>
              <w:t>к</w:t>
            </w:r>
            <w:r w:rsidRPr="00634A9C">
              <w:rPr>
                <w:color w:val="000000"/>
                <w:spacing w:val="27"/>
                <w:sz w:val="20"/>
              </w:rPr>
              <w:t xml:space="preserve"> </w:t>
            </w:r>
            <w:r w:rsidRPr="00634A9C">
              <w:rPr>
                <w:color w:val="000000"/>
                <w:sz w:val="20"/>
              </w:rPr>
              <w:t>отечественным</w:t>
            </w:r>
            <w:r w:rsidRPr="00634A9C">
              <w:rPr>
                <w:color w:val="000000"/>
                <w:spacing w:val="25"/>
                <w:sz w:val="20"/>
              </w:rPr>
              <w:t xml:space="preserve"> </w:t>
            </w:r>
            <w:r w:rsidRPr="00634A9C">
              <w:rPr>
                <w:color w:val="000000"/>
                <w:sz w:val="20"/>
              </w:rPr>
              <w:t>традициям</w:t>
            </w:r>
            <w:r w:rsidRPr="00634A9C">
              <w:rPr>
                <w:color w:val="000000"/>
                <w:spacing w:val="25"/>
                <w:sz w:val="20"/>
              </w:rPr>
              <w:t xml:space="preserve"> </w:t>
            </w:r>
            <w:r w:rsidRPr="00634A9C">
              <w:rPr>
                <w:color w:val="000000"/>
                <w:sz w:val="20"/>
              </w:rPr>
              <w:t>и</w:t>
            </w:r>
            <w:r w:rsidRPr="00634A9C">
              <w:rPr>
                <w:color w:val="000000"/>
                <w:spacing w:val="27"/>
                <w:sz w:val="20"/>
              </w:rPr>
              <w:t xml:space="preserve"> </w:t>
            </w:r>
            <w:r w:rsidRPr="00634A9C">
              <w:rPr>
                <w:color w:val="000000"/>
                <w:sz w:val="20"/>
              </w:rPr>
              <w:t>праздникам,</w:t>
            </w:r>
            <w:r w:rsidRPr="00634A9C">
              <w:rPr>
                <w:color w:val="000000"/>
                <w:spacing w:val="26"/>
                <w:sz w:val="20"/>
              </w:rPr>
              <w:t xml:space="preserve"> </w:t>
            </w:r>
            <w:r w:rsidRPr="00634A9C">
              <w:rPr>
                <w:color w:val="000000"/>
                <w:sz w:val="20"/>
              </w:rPr>
              <w:t>к</w:t>
            </w:r>
            <w:r w:rsidRPr="00634A9C">
              <w:rPr>
                <w:color w:val="000000"/>
                <w:spacing w:val="27"/>
                <w:sz w:val="20"/>
              </w:rPr>
              <w:t xml:space="preserve"> </w:t>
            </w:r>
            <w:r w:rsidRPr="00634A9C">
              <w:rPr>
                <w:color w:val="000000"/>
                <w:sz w:val="20"/>
              </w:rPr>
              <w:t xml:space="preserve">истории </w:t>
            </w:r>
            <w:r w:rsidRPr="00634A9C">
              <w:rPr>
                <w:color w:val="000000"/>
                <w:spacing w:val="300"/>
                <w:sz w:val="20"/>
              </w:rPr>
              <w:t> </w:t>
            </w:r>
            <w:r w:rsidRPr="00634A9C">
              <w:rPr>
                <w:color w:val="000000"/>
                <w:sz w:val="20"/>
              </w:rPr>
              <w:t>и</w:t>
            </w:r>
            <w:r w:rsidRPr="00634A9C">
              <w:rPr>
                <w:color w:val="000000"/>
                <w:spacing w:val="43"/>
                <w:sz w:val="20"/>
              </w:rPr>
              <w:t xml:space="preserve"> </w:t>
            </w:r>
            <w:r w:rsidRPr="00634A9C">
              <w:rPr>
                <w:color w:val="000000"/>
                <w:sz w:val="20"/>
              </w:rPr>
              <w:t>достижениям</w:t>
            </w:r>
            <w:r w:rsidRPr="00634A9C">
              <w:rPr>
                <w:color w:val="000000"/>
                <w:spacing w:val="40"/>
                <w:sz w:val="20"/>
              </w:rPr>
              <w:t xml:space="preserve"> </w:t>
            </w:r>
            <w:r w:rsidRPr="00634A9C">
              <w:rPr>
                <w:color w:val="000000"/>
                <w:sz w:val="20"/>
              </w:rPr>
              <w:t>родной</w:t>
            </w:r>
            <w:r w:rsidRPr="00634A9C">
              <w:rPr>
                <w:color w:val="000000"/>
                <w:spacing w:val="40"/>
                <w:sz w:val="20"/>
              </w:rPr>
              <w:t xml:space="preserve"> </w:t>
            </w:r>
            <w:r w:rsidRPr="00634A9C">
              <w:rPr>
                <w:color w:val="000000"/>
                <w:sz w:val="20"/>
              </w:rPr>
              <w:t>страны,</w:t>
            </w:r>
            <w:r w:rsidRPr="00634A9C">
              <w:rPr>
                <w:color w:val="000000"/>
                <w:spacing w:val="40"/>
                <w:sz w:val="20"/>
              </w:rPr>
              <w:t xml:space="preserve"> </w:t>
            </w:r>
            <w:r w:rsidRPr="00634A9C">
              <w:rPr>
                <w:color w:val="000000"/>
                <w:sz w:val="20"/>
              </w:rPr>
              <w:t>к</w:t>
            </w:r>
            <w:r w:rsidRPr="00634A9C">
              <w:rPr>
                <w:color w:val="000000"/>
                <w:spacing w:val="39"/>
                <w:sz w:val="20"/>
              </w:rPr>
              <w:t xml:space="preserve"> </w:t>
            </w:r>
            <w:r w:rsidRPr="00634A9C">
              <w:rPr>
                <w:color w:val="000000"/>
                <w:sz w:val="20"/>
              </w:rPr>
              <w:t>культурному</w:t>
            </w:r>
            <w:r w:rsidRPr="00634A9C">
              <w:rPr>
                <w:color w:val="000000"/>
                <w:spacing w:val="36"/>
                <w:sz w:val="20"/>
              </w:rPr>
              <w:t xml:space="preserve"> </w:t>
            </w:r>
            <w:r w:rsidRPr="00634A9C">
              <w:rPr>
                <w:color w:val="000000"/>
                <w:sz w:val="20"/>
              </w:rPr>
              <w:t>наследию</w:t>
            </w:r>
            <w:r w:rsidRPr="00634A9C">
              <w:rPr>
                <w:color w:val="000000"/>
                <w:spacing w:val="41"/>
                <w:sz w:val="20"/>
              </w:rPr>
              <w:t xml:space="preserve"> </w:t>
            </w:r>
            <w:r w:rsidRPr="00634A9C">
              <w:rPr>
                <w:color w:val="000000"/>
                <w:sz w:val="20"/>
              </w:rPr>
              <w:t xml:space="preserve">народов </w:t>
            </w:r>
            <w:r w:rsidRPr="00634A9C">
              <w:rPr>
                <w:color w:val="000000"/>
                <w:spacing w:val="300"/>
                <w:sz w:val="20"/>
              </w:rPr>
              <w:t> </w:t>
            </w:r>
            <w:r w:rsidRPr="00634A9C">
              <w:rPr>
                <w:color w:val="000000"/>
                <w:sz w:val="20"/>
              </w:rPr>
              <w:t>России;</w:t>
            </w:r>
          </w:p>
          <w:p w14:paraId="1983A91C" w14:textId="77777777" w:rsidR="00634A9C" w:rsidRPr="00634A9C" w:rsidRDefault="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51"/>
                <w:sz w:val="20"/>
              </w:rPr>
              <w:t xml:space="preserve"> </w:t>
            </w:r>
            <w:r w:rsidRPr="00634A9C">
              <w:rPr>
                <w:color w:val="000000"/>
                <w:sz w:val="20"/>
              </w:rPr>
              <w:t>уважения</w:t>
            </w:r>
            <w:r w:rsidRPr="00634A9C">
              <w:rPr>
                <w:color w:val="000000"/>
                <w:spacing w:val="51"/>
                <w:sz w:val="20"/>
              </w:rPr>
              <w:t xml:space="preserve"> </w:t>
            </w:r>
            <w:r w:rsidRPr="00634A9C">
              <w:rPr>
                <w:color w:val="000000"/>
                <w:sz w:val="20"/>
              </w:rPr>
              <w:t>к</w:t>
            </w:r>
            <w:r w:rsidRPr="00634A9C">
              <w:rPr>
                <w:color w:val="000000"/>
                <w:spacing w:val="51"/>
                <w:sz w:val="20"/>
              </w:rPr>
              <w:t xml:space="preserve"> </w:t>
            </w:r>
            <w:r w:rsidRPr="00634A9C">
              <w:rPr>
                <w:color w:val="000000"/>
                <w:sz w:val="20"/>
              </w:rPr>
              <w:t>людям</w:t>
            </w:r>
            <w:r w:rsidRPr="00634A9C">
              <w:rPr>
                <w:color w:val="000000"/>
                <w:spacing w:val="54"/>
                <w:sz w:val="20"/>
              </w:rPr>
              <w:t xml:space="preserve"> </w:t>
            </w:r>
            <w:r w:rsidRPr="00634A9C">
              <w:rPr>
                <w:color w:val="000000"/>
                <w:sz w:val="20"/>
              </w:rPr>
              <w:t>-</w:t>
            </w:r>
            <w:r w:rsidRPr="00634A9C">
              <w:rPr>
                <w:color w:val="000000"/>
                <w:spacing w:val="50"/>
                <w:sz w:val="20"/>
              </w:rPr>
              <w:t xml:space="preserve"> </w:t>
            </w:r>
            <w:r w:rsidRPr="00634A9C">
              <w:rPr>
                <w:color w:val="000000"/>
                <w:sz w:val="20"/>
              </w:rPr>
              <w:t>представителям</w:t>
            </w:r>
            <w:r w:rsidRPr="00634A9C">
              <w:rPr>
                <w:color w:val="000000"/>
                <w:spacing w:val="50"/>
                <w:sz w:val="20"/>
              </w:rPr>
              <w:t xml:space="preserve"> </w:t>
            </w:r>
            <w:r w:rsidRPr="00634A9C">
              <w:rPr>
                <w:color w:val="000000"/>
                <w:sz w:val="20"/>
              </w:rPr>
              <w:t>разных</w:t>
            </w:r>
            <w:r w:rsidRPr="00634A9C">
              <w:rPr>
                <w:color w:val="000000"/>
                <w:spacing w:val="52"/>
                <w:sz w:val="20"/>
              </w:rPr>
              <w:t xml:space="preserve"> </w:t>
            </w:r>
            <w:r w:rsidRPr="00634A9C">
              <w:rPr>
                <w:color w:val="000000"/>
                <w:sz w:val="20"/>
              </w:rPr>
              <w:t>народов России</w:t>
            </w:r>
            <w:r w:rsidRPr="00634A9C">
              <w:rPr>
                <w:color w:val="000000"/>
                <w:spacing w:val="1"/>
                <w:sz w:val="20"/>
              </w:rPr>
              <w:t xml:space="preserve"> </w:t>
            </w:r>
            <w:r w:rsidRPr="00634A9C">
              <w:rPr>
                <w:color w:val="000000"/>
                <w:sz w:val="20"/>
              </w:rPr>
              <w:t>независимо от</w:t>
            </w:r>
            <w:r w:rsidRPr="00634A9C">
              <w:rPr>
                <w:color w:val="000000"/>
                <w:spacing w:val="-2"/>
                <w:sz w:val="20"/>
              </w:rPr>
              <w:t xml:space="preserve"> </w:t>
            </w:r>
            <w:r w:rsidRPr="00634A9C">
              <w:rPr>
                <w:color w:val="000000"/>
                <w:spacing w:val="-1"/>
                <w:sz w:val="20"/>
              </w:rPr>
              <w:t>их</w:t>
            </w:r>
            <w:r w:rsidRPr="00634A9C">
              <w:rPr>
                <w:color w:val="000000"/>
                <w:spacing w:val="3"/>
                <w:sz w:val="20"/>
              </w:rPr>
              <w:t xml:space="preserve"> </w:t>
            </w:r>
            <w:r w:rsidRPr="00634A9C">
              <w:rPr>
                <w:color w:val="000000"/>
                <w:sz w:val="20"/>
              </w:rPr>
              <w:t>этнической</w:t>
            </w:r>
            <w:r w:rsidRPr="00634A9C">
              <w:rPr>
                <w:color w:val="000000"/>
                <w:spacing w:val="-1"/>
                <w:sz w:val="20"/>
              </w:rPr>
              <w:t xml:space="preserve"> </w:t>
            </w:r>
            <w:r w:rsidRPr="00634A9C">
              <w:rPr>
                <w:color w:val="000000"/>
                <w:sz w:val="20"/>
              </w:rPr>
              <w:t>принадлежности;</w:t>
            </w:r>
          </w:p>
          <w:p w14:paraId="6AFB6026"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634A9C">
              <w:rPr>
                <w:rFonts w:eastAsia="Wingdings"/>
                <w:color w:val="000000"/>
                <w:sz w:val="20"/>
              </w:rPr>
              <w:t></w:t>
            </w:r>
            <w:r w:rsidRPr="00634A9C">
              <w:rPr>
                <w:color w:val="000000"/>
                <w:spacing w:val="111"/>
                <w:sz w:val="20"/>
              </w:rPr>
              <w:t xml:space="preserve"> </w:t>
            </w:r>
            <w:r w:rsidRPr="00634A9C">
              <w:rPr>
                <w:color w:val="000000"/>
                <w:sz w:val="20"/>
              </w:rPr>
              <w:t>воспитание</w:t>
            </w:r>
            <w:r w:rsidRPr="00634A9C">
              <w:rPr>
                <w:color w:val="000000"/>
                <w:spacing w:val="253"/>
                <w:sz w:val="20"/>
              </w:rPr>
              <w:t xml:space="preserve"> </w:t>
            </w:r>
            <w:r w:rsidRPr="00634A9C">
              <w:rPr>
                <w:color w:val="000000"/>
                <w:sz w:val="20"/>
              </w:rPr>
              <w:t>уважительного</w:t>
            </w:r>
            <w:r w:rsidRPr="00634A9C">
              <w:rPr>
                <w:color w:val="000000"/>
                <w:spacing w:val="252"/>
                <w:sz w:val="20"/>
              </w:rPr>
              <w:t xml:space="preserve"> </w:t>
            </w:r>
            <w:r w:rsidRPr="00634A9C">
              <w:rPr>
                <w:color w:val="000000"/>
                <w:sz w:val="20"/>
              </w:rPr>
              <w:t>отношения</w:t>
            </w:r>
            <w:r w:rsidRPr="00634A9C">
              <w:rPr>
                <w:color w:val="000000"/>
                <w:spacing w:val="249"/>
                <w:sz w:val="20"/>
              </w:rPr>
              <w:t xml:space="preserve"> </w:t>
            </w:r>
            <w:r w:rsidRPr="00634A9C">
              <w:rPr>
                <w:color w:val="000000"/>
                <w:sz w:val="20"/>
              </w:rPr>
              <w:t>к</w:t>
            </w:r>
            <w:r w:rsidRPr="00634A9C">
              <w:rPr>
                <w:color w:val="000000"/>
                <w:spacing w:val="250"/>
                <w:sz w:val="20"/>
              </w:rPr>
              <w:t xml:space="preserve"> </w:t>
            </w:r>
            <w:r w:rsidRPr="00634A9C">
              <w:rPr>
                <w:color w:val="000000"/>
                <w:sz w:val="20"/>
              </w:rPr>
              <w:t>государственным символам страны</w:t>
            </w:r>
            <w:r w:rsidRPr="00634A9C">
              <w:rPr>
                <w:color w:val="000000"/>
                <w:spacing w:val="2"/>
                <w:sz w:val="20"/>
              </w:rPr>
              <w:t xml:space="preserve"> </w:t>
            </w:r>
            <w:r w:rsidRPr="00634A9C">
              <w:rPr>
                <w:color w:val="000000"/>
                <w:spacing w:val="-1"/>
                <w:sz w:val="20"/>
              </w:rPr>
              <w:t>(флагу,</w:t>
            </w:r>
            <w:r w:rsidRPr="00634A9C">
              <w:rPr>
                <w:color w:val="000000"/>
                <w:spacing w:val="5"/>
                <w:sz w:val="20"/>
              </w:rPr>
              <w:t xml:space="preserve"> </w:t>
            </w:r>
            <w:r w:rsidRPr="00634A9C">
              <w:rPr>
                <w:color w:val="000000"/>
                <w:sz w:val="20"/>
              </w:rPr>
              <w:t>гербу, гимну);</w:t>
            </w:r>
          </w:p>
        </w:tc>
      </w:tr>
    </w:tbl>
    <w:p w14:paraId="6C096DE7"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40CA2AE8" w14:textId="77777777"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26DCE704" w14:textId="77777777"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14:paraId="03974B0A" w14:textId="77777777"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«ПР»</w:t>
      </w:r>
      <w:r>
        <w:rPr>
          <w:b/>
          <w:color w:val="000000"/>
          <w:spacing w:val="1"/>
          <w:sz w:val="24"/>
        </w:rPr>
        <w:t xml:space="preserve"> </w:t>
      </w:r>
      <w:r>
        <w:rPr>
          <w:b/>
          <w:color w:val="000000"/>
          <w:sz w:val="24"/>
        </w:rPr>
        <w:t xml:space="preserve">в воспитательно-образовательном </w:t>
      </w:r>
      <w:r>
        <w:rPr>
          <w:b/>
          <w:color w:val="000000"/>
          <w:spacing w:val="-1"/>
          <w:sz w:val="24"/>
        </w:rPr>
        <w:t>процессе</w:t>
      </w:r>
      <w:r w:rsidR="00634A9C" w:rsidRPr="00634A9C">
        <w:rPr>
          <w:rFonts w:ascii="Arial" w:eastAsia="Arial" w:hAnsi="Arial" w:cs="Arial"/>
          <w:color w:val="FF0000"/>
          <w:sz w:val="2"/>
        </w:rPr>
        <w:t xml:space="preserve"> </w:t>
      </w:r>
      <w:r w:rsidR="00634A9C">
        <w:rPr>
          <w:rFonts w:ascii="Arial" w:eastAsia="Arial" w:hAnsi="Arial" w:cs="Arial"/>
          <w:color w:val="FF0000"/>
          <w:sz w:val="2"/>
        </w:rPr>
        <w:t>вс</w:t>
      </w:r>
      <w:r w:rsidR="00634A9C" w:rsidRPr="00634A9C">
        <w:rPr>
          <w:b/>
          <w:color w:val="000000"/>
          <w:sz w:val="24"/>
          <w:highlight w:val="yellow"/>
        </w:rPr>
        <w:t>вставить свои</w:t>
      </w:r>
    </w:p>
    <w:p w14:paraId="5E267627" w14:textId="77777777" w:rsidR="002C6E8D" w:rsidRPr="00012D1B" w:rsidRDefault="002C6E8D">
      <w:pPr>
        <w:pBdr>
          <w:top w:val="none" w:sz="4" w:space="0" w:color="000000"/>
          <w:left w:val="none" w:sz="4" w:space="0" w:color="000000"/>
          <w:bottom w:val="none" w:sz="4" w:space="0" w:color="000000"/>
          <w:right w:val="none" w:sz="4" w:space="0" w:color="000000"/>
        </w:pBdr>
        <w:spacing w:before="473" w:line="276" w:lineRule="atLeast"/>
      </w:pPr>
    </w:p>
    <w:p w14:paraId="048FA6DD" w14:textId="77777777" w:rsidR="002C6E8D" w:rsidRPr="00012D1B" w:rsidRDefault="0069355F">
      <w:pPr>
        <w:pBdr>
          <w:top w:val="none" w:sz="4" w:space="0" w:color="000000"/>
          <w:left w:val="none" w:sz="4" w:space="0" w:color="000000"/>
          <w:bottom w:val="none" w:sz="4" w:space="0" w:color="000000"/>
          <w:right w:val="none" w:sz="4" w:space="0" w:color="000000"/>
        </w:pBdr>
        <w:spacing w:before="146"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Веракса</w:t>
      </w:r>
      <w:r w:rsidRPr="00012D1B">
        <w:rPr>
          <w:spacing w:val="246"/>
          <w:sz w:val="24"/>
        </w:rPr>
        <w:t xml:space="preserve"> </w:t>
      </w:r>
      <w:r w:rsidRPr="00012D1B">
        <w:rPr>
          <w:sz w:val="24"/>
        </w:rPr>
        <w:t>Н.Е.,</w:t>
      </w:r>
      <w:r w:rsidRPr="00012D1B">
        <w:rPr>
          <w:spacing w:val="248"/>
          <w:sz w:val="24"/>
        </w:rPr>
        <w:t xml:space="preserve"> </w:t>
      </w:r>
      <w:r w:rsidRPr="00012D1B">
        <w:rPr>
          <w:sz w:val="24"/>
        </w:rPr>
        <w:t>Галимов</w:t>
      </w:r>
      <w:r w:rsidRPr="00012D1B">
        <w:rPr>
          <w:spacing w:val="246"/>
          <w:sz w:val="24"/>
        </w:rPr>
        <w:t xml:space="preserve"> </w:t>
      </w:r>
      <w:r w:rsidRPr="00012D1B">
        <w:rPr>
          <w:sz w:val="24"/>
        </w:rPr>
        <w:t>О.Р.</w:t>
      </w:r>
      <w:r w:rsidRPr="00012D1B">
        <w:rPr>
          <w:spacing w:val="247"/>
          <w:sz w:val="24"/>
        </w:rPr>
        <w:t xml:space="preserve"> </w:t>
      </w:r>
      <w:r w:rsidRPr="00012D1B">
        <w:rPr>
          <w:spacing w:val="1"/>
          <w:sz w:val="24"/>
        </w:rPr>
        <w:t>Познавательно</w:t>
      </w:r>
      <w:r w:rsidRPr="00012D1B">
        <w:rPr>
          <w:spacing w:val="-1"/>
          <w:sz w:val="24"/>
        </w:rPr>
        <w:t>-</w:t>
      </w:r>
      <w:r w:rsidRPr="00012D1B">
        <w:rPr>
          <w:sz w:val="24"/>
        </w:rPr>
        <w:t>исследовательская</w:t>
      </w:r>
      <w:r w:rsidRPr="00012D1B">
        <w:rPr>
          <w:spacing w:val="247"/>
          <w:sz w:val="24"/>
        </w:rPr>
        <w:t xml:space="preserve"> </w:t>
      </w:r>
      <w:r w:rsidRPr="00012D1B">
        <w:rPr>
          <w:sz w:val="24"/>
        </w:rPr>
        <w:t xml:space="preserve">деятельность дошкольников (4–7 </w:t>
      </w:r>
      <w:r w:rsidRPr="00012D1B">
        <w:rPr>
          <w:spacing w:val="-1"/>
          <w:sz w:val="24"/>
        </w:rPr>
        <w:t>лет).</w:t>
      </w:r>
    </w:p>
    <w:p w14:paraId="160126F5"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Дыбина</w:t>
      </w:r>
      <w:r w:rsidRPr="00012D1B">
        <w:rPr>
          <w:spacing w:val="75"/>
          <w:sz w:val="24"/>
        </w:rPr>
        <w:t xml:space="preserve"> </w:t>
      </w:r>
      <w:r w:rsidRPr="00012D1B">
        <w:rPr>
          <w:sz w:val="24"/>
        </w:rPr>
        <w:t>О.</w:t>
      </w:r>
      <w:r w:rsidRPr="00012D1B">
        <w:rPr>
          <w:spacing w:val="76"/>
          <w:sz w:val="24"/>
        </w:rPr>
        <w:t xml:space="preserve"> </w:t>
      </w:r>
      <w:r w:rsidRPr="00012D1B">
        <w:rPr>
          <w:spacing w:val="-2"/>
          <w:sz w:val="24"/>
        </w:rPr>
        <w:t>В.</w:t>
      </w:r>
      <w:r w:rsidRPr="00012D1B">
        <w:rPr>
          <w:spacing w:val="78"/>
          <w:sz w:val="24"/>
        </w:rPr>
        <w:t xml:space="preserve"> </w:t>
      </w:r>
      <w:r w:rsidRPr="00012D1B">
        <w:rPr>
          <w:sz w:val="24"/>
        </w:rPr>
        <w:t>Ознакомление</w:t>
      </w:r>
      <w:r w:rsidRPr="00012D1B">
        <w:rPr>
          <w:spacing w:val="76"/>
          <w:sz w:val="24"/>
        </w:rPr>
        <w:t xml:space="preserve"> </w:t>
      </w:r>
      <w:r w:rsidRPr="00012D1B">
        <w:rPr>
          <w:sz w:val="24"/>
        </w:rPr>
        <w:t>с</w:t>
      </w:r>
      <w:r w:rsidRPr="00012D1B">
        <w:rPr>
          <w:spacing w:val="76"/>
          <w:sz w:val="24"/>
        </w:rPr>
        <w:t xml:space="preserve"> </w:t>
      </w:r>
      <w:r w:rsidRPr="00012D1B">
        <w:rPr>
          <w:sz w:val="24"/>
        </w:rPr>
        <w:t>предметным</w:t>
      </w:r>
      <w:r w:rsidRPr="00012D1B">
        <w:rPr>
          <w:spacing w:val="75"/>
          <w:sz w:val="24"/>
        </w:rPr>
        <w:t xml:space="preserve"> </w:t>
      </w:r>
      <w:r w:rsidRPr="00012D1B">
        <w:rPr>
          <w:sz w:val="24"/>
        </w:rPr>
        <w:t>и</w:t>
      </w:r>
      <w:r w:rsidRPr="00012D1B">
        <w:rPr>
          <w:spacing w:val="77"/>
          <w:sz w:val="24"/>
        </w:rPr>
        <w:t xml:space="preserve"> </w:t>
      </w:r>
      <w:r w:rsidRPr="00012D1B">
        <w:rPr>
          <w:sz w:val="24"/>
        </w:rPr>
        <w:t>социальным</w:t>
      </w:r>
      <w:r w:rsidRPr="00012D1B">
        <w:rPr>
          <w:spacing w:val="75"/>
          <w:sz w:val="24"/>
        </w:rPr>
        <w:t xml:space="preserve"> </w:t>
      </w:r>
      <w:r w:rsidRPr="00012D1B">
        <w:rPr>
          <w:spacing w:val="-1"/>
          <w:sz w:val="24"/>
        </w:rPr>
        <w:t>окружением:</w:t>
      </w:r>
      <w:r w:rsidRPr="00012D1B">
        <w:rPr>
          <w:spacing w:val="78"/>
          <w:sz w:val="24"/>
        </w:rPr>
        <w:t xml:space="preserve"> </w:t>
      </w:r>
      <w:r w:rsidRPr="00012D1B">
        <w:rPr>
          <w:sz w:val="24"/>
        </w:rPr>
        <w:t>Младшая группа</w:t>
      </w:r>
      <w:r w:rsidRPr="00012D1B">
        <w:rPr>
          <w:spacing w:val="-1"/>
          <w:sz w:val="24"/>
        </w:rPr>
        <w:t xml:space="preserve"> </w:t>
      </w:r>
      <w:r w:rsidRPr="00012D1B">
        <w:rPr>
          <w:sz w:val="24"/>
        </w:rPr>
        <w:t>(3–4 года).</w:t>
      </w:r>
    </w:p>
    <w:p w14:paraId="45404119"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Дыбина</w:t>
      </w:r>
      <w:r w:rsidRPr="00012D1B">
        <w:rPr>
          <w:spacing w:val="1"/>
          <w:sz w:val="24"/>
        </w:rPr>
        <w:t xml:space="preserve"> </w:t>
      </w:r>
      <w:r w:rsidRPr="00012D1B">
        <w:rPr>
          <w:sz w:val="24"/>
        </w:rPr>
        <w:t>О.</w:t>
      </w:r>
      <w:r w:rsidRPr="00012D1B">
        <w:rPr>
          <w:spacing w:val="2"/>
          <w:sz w:val="24"/>
        </w:rPr>
        <w:t xml:space="preserve"> </w:t>
      </w:r>
      <w:r w:rsidRPr="00012D1B">
        <w:rPr>
          <w:spacing w:val="-2"/>
          <w:sz w:val="24"/>
        </w:rPr>
        <w:t>В.</w:t>
      </w:r>
      <w:r w:rsidRPr="00012D1B">
        <w:rPr>
          <w:spacing w:val="4"/>
          <w:sz w:val="24"/>
        </w:rPr>
        <w:t xml:space="preserve"> </w:t>
      </w:r>
      <w:r w:rsidRPr="00012D1B">
        <w:rPr>
          <w:sz w:val="24"/>
        </w:rPr>
        <w:t>Ознакомление</w:t>
      </w:r>
      <w:r w:rsidRPr="00012D1B">
        <w:rPr>
          <w:spacing w:val="1"/>
          <w:sz w:val="24"/>
        </w:rPr>
        <w:t xml:space="preserve"> </w:t>
      </w:r>
      <w:r w:rsidRPr="00012D1B">
        <w:rPr>
          <w:sz w:val="24"/>
        </w:rPr>
        <w:t>с</w:t>
      </w:r>
      <w:r w:rsidRPr="00012D1B">
        <w:rPr>
          <w:spacing w:val="1"/>
          <w:sz w:val="24"/>
        </w:rPr>
        <w:t xml:space="preserve"> </w:t>
      </w:r>
      <w:r w:rsidRPr="00012D1B">
        <w:rPr>
          <w:sz w:val="24"/>
        </w:rPr>
        <w:t>предметным</w:t>
      </w:r>
      <w:r w:rsidRPr="00012D1B">
        <w:rPr>
          <w:spacing w:val="1"/>
          <w:sz w:val="24"/>
        </w:rPr>
        <w:t xml:space="preserve"> </w:t>
      </w:r>
      <w:r w:rsidRPr="00012D1B">
        <w:rPr>
          <w:sz w:val="24"/>
        </w:rPr>
        <w:t>и</w:t>
      </w:r>
      <w:r w:rsidRPr="00012D1B">
        <w:rPr>
          <w:spacing w:val="3"/>
          <w:sz w:val="24"/>
        </w:rPr>
        <w:t xml:space="preserve"> </w:t>
      </w:r>
      <w:r w:rsidRPr="00012D1B">
        <w:rPr>
          <w:sz w:val="24"/>
        </w:rPr>
        <w:t>социальным</w:t>
      </w:r>
      <w:r w:rsidRPr="00012D1B">
        <w:rPr>
          <w:spacing w:val="7"/>
          <w:sz w:val="24"/>
        </w:rPr>
        <w:t xml:space="preserve"> </w:t>
      </w:r>
      <w:r w:rsidRPr="00012D1B">
        <w:rPr>
          <w:sz w:val="24"/>
        </w:rPr>
        <w:t>окружением:</w:t>
      </w:r>
      <w:r w:rsidRPr="00012D1B">
        <w:rPr>
          <w:spacing w:val="3"/>
          <w:sz w:val="24"/>
        </w:rPr>
        <w:t xml:space="preserve"> </w:t>
      </w:r>
      <w:r w:rsidRPr="00012D1B">
        <w:rPr>
          <w:sz w:val="24"/>
        </w:rPr>
        <w:t>Средняя</w:t>
      </w:r>
      <w:r w:rsidRPr="00012D1B">
        <w:rPr>
          <w:spacing w:val="2"/>
          <w:sz w:val="24"/>
        </w:rPr>
        <w:t xml:space="preserve"> </w:t>
      </w:r>
      <w:r w:rsidRPr="00012D1B">
        <w:rPr>
          <w:spacing w:val="-1"/>
          <w:sz w:val="24"/>
        </w:rPr>
        <w:t xml:space="preserve">группа </w:t>
      </w:r>
      <w:r w:rsidRPr="00012D1B">
        <w:rPr>
          <w:sz w:val="24"/>
        </w:rPr>
        <w:t>(4–5 лет).</w:t>
      </w:r>
    </w:p>
    <w:p w14:paraId="4D0E297C"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Дыбина</w:t>
      </w:r>
      <w:r w:rsidRPr="00012D1B">
        <w:rPr>
          <w:spacing w:val="83"/>
          <w:sz w:val="24"/>
        </w:rPr>
        <w:t xml:space="preserve"> </w:t>
      </w:r>
      <w:r w:rsidRPr="00012D1B">
        <w:rPr>
          <w:sz w:val="24"/>
        </w:rPr>
        <w:t>О.</w:t>
      </w:r>
      <w:r w:rsidRPr="00012D1B">
        <w:rPr>
          <w:spacing w:val="83"/>
          <w:sz w:val="24"/>
        </w:rPr>
        <w:t xml:space="preserve"> </w:t>
      </w:r>
      <w:r w:rsidRPr="00012D1B">
        <w:rPr>
          <w:spacing w:val="-2"/>
          <w:sz w:val="24"/>
        </w:rPr>
        <w:t>В.</w:t>
      </w:r>
      <w:r w:rsidRPr="00012D1B">
        <w:rPr>
          <w:spacing w:val="85"/>
          <w:sz w:val="24"/>
        </w:rPr>
        <w:t xml:space="preserve"> </w:t>
      </w:r>
      <w:r w:rsidRPr="00012D1B">
        <w:rPr>
          <w:sz w:val="24"/>
        </w:rPr>
        <w:t>Ознакомление</w:t>
      </w:r>
      <w:r w:rsidRPr="00012D1B">
        <w:rPr>
          <w:spacing w:val="83"/>
          <w:sz w:val="24"/>
        </w:rPr>
        <w:t xml:space="preserve"> </w:t>
      </w:r>
      <w:r w:rsidRPr="00012D1B">
        <w:rPr>
          <w:sz w:val="24"/>
        </w:rPr>
        <w:t>с</w:t>
      </w:r>
      <w:r w:rsidRPr="00012D1B">
        <w:rPr>
          <w:spacing w:val="83"/>
          <w:sz w:val="24"/>
        </w:rPr>
        <w:t xml:space="preserve"> </w:t>
      </w:r>
      <w:r w:rsidRPr="00012D1B">
        <w:rPr>
          <w:sz w:val="24"/>
        </w:rPr>
        <w:t>предметным</w:t>
      </w:r>
      <w:r w:rsidRPr="00012D1B">
        <w:rPr>
          <w:spacing w:val="83"/>
          <w:sz w:val="24"/>
        </w:rPr>
        <w:t xml:space="preserve"> </w:t>
      </w:r>
      <w:r w:rsidRPr="00012D1B">
        <w:rPr>
          <w:sz w:val="24"/>
        </w:rPr>
        <w:t>и</w:t>
      </w:r>
      <w:r w:rsidRPr="00012D1B">
        <w:rPr>
          <w:spacing w:val="85"/>
          <w:sz w:val="24"/>
        </w:rPr>
        <w:t xml:space="preserve"> </w:t>
      </w:r>
      <w:r w:rsidRPr="00012D1B">
        <w:rPr>
          <w:sz w:val="24"/>
        </w:rPr>
        <w:t>социальным</w:t>
      </w:r>
      <w:r w:rsidRPr="00012D1B">
        <w:rPr>
          <w:spacing w:val="83"/>
          <w:sz w:val="24"/>
        </w:rPr>
        <w:t xml:space="preserve"> </w:t>
      </w:r>
      <w:r w:rsidRPr="00012D1B">
        <w:rPr>
          <w:sz w:val="24"/>
        </w:rPr>
        <w:t>окружением:</w:t>
      </w:r>
      <w:r w:rsidRPr="00012D1B">
        <w:rPr>
          <w:spacing w:val="85"/>
          <w:sz w:val="24"/>
        </w:rPr>
        <w:t xml:space="preserve"> </w:t>
      </w:r>
      <w:r w:rsidRPr="00012D1B">
        <w:rPr>
          <w:sz w:val="24"/>
        </w:rPr>
        <w:t>Старшая группа</w:t>
      </w:r>
      <w:r w:rsidRPr="00012D1B">
        <w:rPr>
          <w:spacing w:val="-1"/>
          <w:sz w:val="24"/>
        </w:rPr>
        <w:t xml:space="preserve"> </w:t>
      </w:r>
      <w:r w:rsidRPr="00012D1B">
        <w:rPr>
          <w:sz w:val="24"/>
        </w:rPr>
        <w:t>(5–6 лет).</w:t>
      </w:r>
    </w:p>
    <w:p w14:paraId="335A45E0"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Дыбина</w:t>
      </w:r>
      <w:r w:rsidRPr="00012D1B">
        <w:rPr>
          <w:spacing w:val="212"/>
          <w:sz w:val="24"/>
        </w:rPr>
        <w:t xml:space="preserve"> </w:t>
      </w:r>
      <w:r w:rsidRPr="00012D1B">
        <w:rPr>
          <w:sz w:val="24"/>
        </w:rPr>
        <w:t>О.</w:t>
      </w:r>
      <w:r w:rsidRPr="00012D1B">
        <w:rPr>
          <w:spacing w:val="213"/>
          <w:sz w:val="24"/>
        </w:rPr>
        <w:t xml:space="preserve"> </w:t>
      </w:r>
      <w:r w:rsidRPr="00012D1B">
        <w:rPr>
          <w:spacing w:val="-2"/>
          <w:sz w:val="24"/>
        </w:rPr>
        <w:t>В.</w:t>
      </w:r>
      <w:r w:rsidRPr="00012D1B">
        <w:rPr>
          <w:spacing w:val="215"/>
          <w:sz w:val="24"/>
        </w:rPr>
        <w:t xml:space="preserve"> </w:t>
      </w:r>
      <w:r w:rsidRPr="00012D1B">
        <w:rPr>
          <w:sz w:val="24"/>
        </w:rPr>
        <w:t>Ознакомление</w:t>
      </w:r>
      <w:r w:rsidRPr="00012D1B">
        <w:rPr>
          <w:spacing w:val="212"/>
          <w:sz w:val="24"/>
        </w:rPr>
        <w:t xml:space="preserve"> </w:t>
      </w:r>
      <w:r w:rsidRPr="00012D1B">
        <w:rPr>
          <w:sz w:val="24"/>
        </w:rPr>
        <w:t>с</w:t>
      </w:r>
      <w:r w:rsidRPr="00012D1B">
        <w:rPr>
          <w:spacing w:val="212"/>
          <w:sz w:val="24"/>
        </w:rPr>
        <w:t xml:space="preserve"> </w:t>
      </w:r>
      <w:r w:rsidRPr="00012D1B">
        <w:rPr>
          <w:sz w:val="24"/>
        </w:rPr>
        <w:t>предметным</w:t>
      </w:r>
      <w:r w:rsidRPr="00012D1B">
        <w:rPr>
          <w:spacing w:val="212"/>
          <w:sz w:val="24"/>
        </w:rPr>
        <w:t xml:space="preserve"> </w:t>
      </w:r>
      <w:r w:rsidRPr="00012D1B">
        <w:rPr>
          <w:sz w:val="24"/>
        </w:rPr>
        <w:t>и</w:t>
      </w:r>
      <w:r w:rsidRPr="00012D1B">
        <w:rPr>
          <w:spacing w:val="214"/>
          <w:sz w:val="24"/>
        </w:rPr>
        <w:t xml:space="preserve"> </w:t>
      </w:r>
      <w:r w:rsidRPr="00012D1B">
        <w:rPr>
          <w:sz w:val="24"/>
        </w:rPr>
        <w:t>социальным</w:t>
      </w:r>
      <w:r w:rsidRPr="00012D1B">
        <w:rPr>
          <w:spacing w:val="212"/>
          <w:sz w:val="24"/>
        </w:rPr>
        <w:t xml:space="preserve"> </w:t>
      </w:r>
      <w:r w:rsidRPr="00012D1B">
        <w:rPr>
          <w:sz w:val="24"/>
        </w:rPr>
        <w:t>окружением: Подготовительная к</w:t>
      </w:r>
      <w:r w:rsidRPr="00012D1B">
        <w:rPr>
          <w:spacing w:val="1"/>
          <w:sz w:val="24"/>
        </w:rPr>
        <w:t xml:space="preserve"> </w:t>
      </w:r>
      <w:r w:rsidRPr="00012D1B">
        <w:rPr>
          <w:spacing w:val="-1"/>
          <w:sz w:val="24"/>
        </w:rPr>
        <w:t>школе</w:t>
      </w:r>
      <w:r w:rsidRPr="00012D1B">
        <w:rPr>
          <w:sz w:val="24"/>
        </w:rPr>
        <w:t xml:space="preserve"> группа</w:t>
      </w:r>
      <w:r w:rsidRPr="00012D1B">
        <w:rPr>
          <w:spacing w:val="-1"/>
          <w:sz w:val="24"/>
        </w:rPr>
        <w:t xml:space="preserve"> </w:t>
      </w:r>
      <w:r w:rsidRPr="00012D1B">
        <w:rPr>
          <w:spacing w:val="1"/>
          <w:sz w:val="24"/>
        </w:rPr>
        <w:t>(6–7</w:t>
      </w:r>
      <w:r w:rsidRPr="00012D1B">
        <w:rPr>
          <w:spacing w:val="-1"/>
          <w:sz w:val="24"/>
        </w:rPr>
        <w:t xml:space="preserve"> </w:t>
      </w:r>
      <w:r w:rsidRPr="00012D1B">
        <w:rPr>
          <w:sz w:val="24"/>
        </w:rPr>
        <w:t>лет).</w:t>
      </w:r>
    </w:p>
    <w:p w14:paraId="29377553"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Павлова</w:t>
      </w:r>
      <w:r w:rsidRPr="00012D1B">
        <w:rPr>
          <w:spacing w:val="3"/>
          <w:sz w:val="24"/>
        </w:rPr>
        <w:t xml:space="preserve"> </w:t>
      </w:r>
      <w:r w:rsidRPr="00012D1B">
        <w:rPr>
          <w:sz w:val="24"/>
        </w:rPr>
        <w:t>Л.Ю.</w:t>
      </w:r>
      <w:r w:rsidRPr="00012D1B">
        <w:rPr>
          <w:spacing w:val="4"/>
          <w:sz w:val="24"/>
        </w:rPr>
        <w:t xml:space="preserve"> </w:t>
      </w:r>
      <w:r w:rsidRPr="00012D1B">
        <w:rPr>
          <w:sz w:val="24"/>
        </w:rPr>
        <w:t>Сборник</w:t>
      </w:r>
      <w:r w:rsidRPr="00012D1B">
        <w:rPr>
          <w:spacing w:val="3"/>
          <w:sz w:val="24"/>
        </w:rPr>
        <w:t xml:space="preserve"> </w:t>
      </w:r>
      <w:r w:rsidRPr="00012D1B">
        <w:rPr>
          <w:sz w:val="24"/>
        </w:rPr>
        <w:t>дидактических</w:t>
      </w:r>
      <w:r w:rsidRPr="00012D1B">
        <w:rPr>
          <w:spacing w:val="5"/>
          <w:sz w:val="24"/>
        </w:rPr>
        <w:t xml:space="preserve"> </w:t>
      </w:r>
      <w:r w:rsidRPr="00012D1B">
        <w:rPr>
          <w:sz w:val="24"/>
        </w:rPr>
        <w:t>игр</w:t>
      </w:r>
      <w:r w:rsidRPr="00012D1B">
        <w:rPr>
          <w:spacing w:val="2"/>
          <w:sz w:val="24"/>
        </w:rPr>
        <w:t xml:space="preserve"> </w:t>
      </w:r>
      <w:r w:rsidRPr="00012D1B">
        <w:rPr>
          <w:spacing w:val="1"/>
          <w:sz w:val="24"/>
        </w:rPr>
        <w:t xml:space="preserve">по </w:t>
      </w:r>
      <w:r w:rsidRPr="00012D1B">
        <w:rPr>
          <w:sz w:val="24"/>
        </w:rPr>
        <w:t>ознакомлению</w:t>
      </w:r>
      <w:r w:rsidRPr="00012D1B">
        <w:rPr>
          <w:spacing w:val="5"/>
          <w:sz w:val="24"/>
        </w:rPr>
        <w:t xml:space="preserve"> </w:t>
      </w:r>
      <w:r w:rsidRPr="00012D1B">
        <w:rPr>
          <w:sz w:val="24"/>
        </w:rPr>
        <w:t>с</w:t>
      </w:r>
      <w:r w:rsidRPr="00012D1B">
        <w:rPr>
          <w:spacing w:val="4"/>
          <w:sz w:val="24"/>
        </w:rPr>
        <w:t xml:space="preserve"> </w:t>
      </w:r>
      <w:r w:rsidRPr="00012D1B">
        <w:rPr>
          <w:sz w:val="24"/>
        </w:rPr>
        <w:t>окружающим</w:t>
      </w:r>
      <w:r w:rsidRPr="00012D1B">
        <w:rPr>
          <w:spacing w:val="4"/>
          <w:sz w:val="24"/>
        </w:rPr>
        <w:t xml:space="preserve"> </w:t>
      </w:r>
      <w:r w:rsidRPr="00012D1B">
        <w:rPr>
          <w:sz w:val="24"/>
        </w:rPr>
        <w:t>миром</w:t>
      </w:r>
      <w:r w:rsidRPr="00012D1B">
        <w:rPr>
          <w:spacing w:val="4"/>
          <w:sz w:val="24"/>
        </w:rPr>
        <w:t xml:space="preserve"> (3–</w:t>
      </w:r>
      <w:r w:rsidRPr="00012D1B">
        <w:rPr>
          <w:sz w:val="24"/>
        </w:rPr>
        <w:t>7 лет).</w:t>
      </w:r>
    </w:p>
    <w:p w14:paraId="4F9CA78D"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Помораева</w:t>
      </w:r>
      <w:r w:rsidRPr="00012D1B">
        <w:rPr>
          <w:spacing w:val="195"/>
          <w:sz w:val="24"/>
        </w:rPr>
        <w:t xml:space="preserve"> </w:t>
      </w:r>
      <w:r w:rsidRPr="00012D1B">
        <w:rPr>
          <w:sz w:val="24"/>
        </w:rPr>
        <w:t>И.А.,</w:t>
      </w:r>
      <w:r w:rsidRPr="00012D1B">
        <w:rPr>
          <w:spacing w:val="197"/>
          <w:sz w:val="24"/>
        </w:rPr>
        <w:t xml:space="preserve"> </w:t>
      </w:r>
      <w:r w:rsidRPr="00012D1B">
        <w:rPr>
          <w:spacing w:val="1"/>
          <w:sz w:val="24"/>
        </w:rPr>
        <w:t>Позина</w:t>
      </w:r>
      <w:r w:rsidRPr="00012D1B">
        <w:rPr>
          <w:spacing w:val="195"/>
          <w:sz w:val="24"/>
        </w:rPr>
        <w:t xml:space="preserve"> </w:t>
      </w:r>
      <w:r w:rsidRPr="00012D1B">
        <w:rPr>
          <w:spacing w:val="-1"/>
          <w:sz w:val="24"/>
        </w:rPr>
        <w:t>В.А.</w:t>
      </w:r>
      <w:r w:rsidRPr="00012D1B">
        <w:rPr>
          <w:spacing w:val="197"/>
          <w:sz w:val="24"/>
        </w:rPr>
        <w:t xml:space="preserve"> </w:t>
      </w:r>
      <w:r w:rsidRPr="00012D1B">
        <w:rPr>
          <w:sz w:val="24"/>
        </w:rPr>
        <w:t>Формирование</w:t>
      </w:r>
      <w:r w:rsidRPr="00012D1B">
        <w:rPr>
          <w:spacing w:val="196"/>
          <w:sz w:val="24"/>
        </w:rPr>
        <w:t xml:space="preserve"> </w:t>
      </w:r>
      <w:r w:rsidRPr="00012D1B">
        <w:rPr>
          <w:sz w:val="24"/>
        </w:rPr>
        <w:t>элементарных</w:t>
      </w:r>
      <w:r w:rsidRPr="00012D1B">
        <w:rPr>
          <w:spacing w:val="196"/>
          <w:sz w:val="24"/>
        </w:rPr>
        <w:t xml:space="preserve"> </w:t>
      </w:r>
      <w:r w:rsidRPr="00012D1B">
        <w:rPr>
          <w:sz w:val="24"/>
        </w:rPr>
        <w:t>математических представлений: Вторая группа</w:t>
      </w:r>
      <w:r w:rsidRPr="00012D1B">
        <w:rPr>
          <w:spacing w:val="-1"/>
          <w:sz w:val="24"/>
        </w:rPr>
        <w:t xml:space="preserve"> </w:t>
      </w:r>
      <w:r w:rsidRPr="00012D1B">
        <w:rPr>
          <w:sz w:val="24"/>
        </w:rPr>
        <w:t>раннего возраста</w:t>
      </w:r>
      <w:r w:rsidRPr="00012D1B">
        <w:rPr>
          <w:spacing w:val="-1"/>
          <w:sz w:val="24"/>
        </w:rPr>
        <w:t xml:space="preserve"> </w:t>
      </w:r>
      <w:r w:rsidRPr="00012D1B">
        <w:rPr>
          <w:spacing w:val="1"/>
          <w:sz w:val="24"/>
        </w:rPr>
        <w:t>(2–3</w:t>
      </w:r>
      <w:r w:rsidRPr="00012D1B">
        <w:rPr>
          <w:spacing w:val="-1"/>
          <w:sz w:val="24"/>
        </w:rPr>
        <w:t xml:space="preserve"> </w:t>
      </w:r>
      <w:r w:rsidRPr="00012D1B">
        <w:rPr>
          <w:sz w:val="24"/>
        </w:rPr>
        <w:t>года).</w:t>
      </w:r>
    </w:p>
    <w:p w14:paraId="47D4A11E"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Помораева</w:t>
      </w:r>
      <w:r w:rsidRPr="00012D1B">
        <w:rPr>
          <w:spacing w:val="195"/>
          <w:sz w:val="24"/>
        </w:rPr>
        <w:t xml:space="preserve"> </w:t>
      </w:r>
      <w:r w:rsidRPr="00012D1B">
        <w:rPr>
          <w:sz w:val="24"/>
        </w:rPr>
        <w:t>И.А.,</w:t>
      </w:r>
      <w:r w:rsidRPr="00012D1B">
        <w:rPr>
          <w:spacing w:val="197"/>
          <w:sz w:val="24"/>
        </w:rPr>
        <w:t xml:space="preserve"> </w:t>
      </w:r>
      <w:r w:rsidRPr="00012D1B">
        <w:rPr>
          <w:spacing w:val="1"/>
          <w:sz w:val="24"/>
        </w:rPr>
        <w:t>Позина</w:t>
      </w:r>
      <w:r w:rsidRPr="00012D1B">
        <w:rPr>
          <w:spacing w:val="195"/>
          <w:sz w:val="24"/>
        </w:rPr>
        <w:t xml:space="preserve"> </w:t>
      </w:r>
      <w:r w:rsidRPr="00012D1B">
        <w:rPr>
          <w:spacing w:val="-1"/>
          <w:sz w:val="24"/>
        </w:rPr>
        <w:t>В.А.</w:t>
      </w:r>
      <w:r w:rsidRPr="00012D1B">
        <w:rPr>
          <w:spacing w:val="197"/>
          <w:sz w:val="24"/>
        </w:rPr>
        <w:t xml:space="preserve"> </w:t>
      </w:r>
      <w:r w:rsidRPr="00012D1B">
        <w:rPr>
          <w:sz w:val="24"/>
        </w:rPr>
        <w:t>Формирование</w:t>
      </w:r>
      <w:r w:rsidRPr="00012D1B">
        <w:rPr>
          <w:spacing w:val="196"/>
          <w:sz w:val="24"/>
        </w:rPr>
        <w:t xml:space="preserve"> </w:t>
      </w:r>
      <w:r w:rsidRPr="00012D1B">
        <w:rPr>
          <w:sz w:val="24"/>
        </w:rPr>
        <w:t>элементарных</w:t>
      </w:r>
      <w:r w:rsidRPr="00012D1B">
        <w:rPr>
          <w:spacing w:val="196"/>
          <w:sz w:val="24"/>
        </w:rPr>
        <w:t xml:space="preserve"> </w:t>
      </w:r>
      <w:r w:rsidRPr="00012D1B">
        <w:rPr>
          <w:sz w:val="24"/>
        </w:rPr>
        <w:t>математических представлений:</w:t>
      </w:r>
    </w:p>
    <w:p w14:paraId="4335CE05"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Младшая</w:t>
      </w:r>
      <w:r w:rsidRPr="00012D1B">
        <w:rPr>
          <w:spacing w:val="185"/>
          <w:sz w:val="24"/>
        </w:rPr>
        <w:t xml:space="preserve"> </w:t>
      </w:r>
      <w:r w:rsidRPr="00012D1B">
        <w:rPr>
          <w:sz w:val="24"/>
        </w:rPr>
        <w:t>группа</w:t>
      </w:r>
      <w:r w:rsidRPr="00012D1B">
        <w:rPr>
          <w:spacing w:val="186"/>
          <w:sz w:val="24"/>
        </w:rPr>
        <w:t xml:space="preserve"> </w:t>
      </w:r>
      <w:r w:rsidRPr="00012D1B">
        <w:rPr>
          <w:spacing w:val="1"/>
          <w:sz w:val="24"/>
        </w:rPr>
        <w:t>(3–4</w:t>
      </w:r>
      <w:r w:rsidRPr="00012D1B">
        <w:rPr>
          <w:spacing w:val="183"/>
          <w:sz w:val="24"/>
        </w:rPr>
        <w:t xml:space="preserve"> </w:t>
      </w:r>
      <w:r w:rsidRPr="00012D1B">
        <w:rPr>
          <w:sz w:val="24"/>
        </w:rPr>
        <w:t>года).</w:t>
      </w:r>
      <w:r w:rsidRPr="00012D1B">
        <w:rPr>
          <w:spacing w:val="185"/>
          <w:sz w:val="24"/>
        </w:rPr>
        <w:t xml:space="preserve"> </w:t>
      </w:r>
      <w:r w:rsidRPr="00012D1B">
        <w:rPr>
          <w:sz w:val="24"/>
        </w:rPr>
        <w:t>Помораева</w:t>
      </w:r>
      <w:r w:rsidRPr="00012D1B">
        <w:rPr>
          <w:spacing w:val="185"/>
          <w:sz w:val="24"/>
        </w:rPr>
        <w:t xml:space="preserve"> </w:t>
      </w:r>
      <w:r w:rsidRPr="00012D1B">
        <w:rPr>
          <w:sz w:val="24"/>
        </w:rPr>
        <w:t>И.А.,</w:t>
      </w:r>
      <w:r w:rsidRPr="00012D1B">
        <w:rPr>
          <w:spacing w:val="185"/>
          <w:sz w:val="24"/>
        </w:rPr>
        <w:t xml:space="preserve"> </w:t>
      </w:r>
      <w:r w:rsidRPr="00012D1B">
        <w:rPr>
          <w:sz w:val="24"/>
        </w:rPr>
        <w:t>Позина</w:t>
      </w:r>
      <w:r w:rsidRPr="00012D1B">
        <w:rPr>
          <w:spacing w:val="183"/>
          <w:sz w:val="24"/>
        </w:rPr>
        <w:t xml:space="preserve"> </w:t>
      </w:r>
      <w:r w:rsidRPr="00012D1B">
        <w:rPr>
          <w:sz w:val="24"/>
        </w:rPr>
        <w:t>В.А.</w:t>
      </w:r>
      <w:r w:rsidRPr="00012D1B">
        <w:rPr>
          <w:spacing w:val="185"/>
          <w:sz w:val="24"/>
        </w:rPr>
        <w:t xml:space="preserve"> </w:t>
      </w:r>
      <w:r w:rsidRPr="00012D1B">
        <w:rPr>
          <w:sz w:val="24"/>
        </w:rPr>
        <w:t>Формирование элементарных</w:t>
      </w:r>
      <w:r w:rsidRPr="00012D1B">
        <w:rPr>
          <w:spacing w:val="2"/>
          <w:sz w:val="24"/>
        </w:rPr>
        <w:t xml:space="preserve"> </w:t>
      </w:r>
      <w:r w:rsidRPr="00012D1B">
        <w:rPr>
          <w:sz w:val="24"/>
        </w:rPr>
        <w:t xml:space="preserve">математических представлений: Средняя </w:t>
      </w:r>
      <w:r w:rsidRPr="00012D1B">
        <w:rPr>
          <w:spacing w:val="-1"/>
          <w:sz w:val="24"/>
        </w:rPr>
        <w:t>группа</w:t>
      </w:r>
      <w:r w:rsidRPr="00012D1B">
        <w:rPr>
          <w:sz w:val="24"/>
        </w:rPr>
        <w:t xml:space="preserve"> </w:t>
      </w:r>
      <w:r w:rsidRPr="00012D1B">
        <w:rPr>
          <w:spacing w:val="2"/>
          <w:sz w:val="24"/>
        </w:rPr>
        <w:t>(4–5</w:t>
      </w:r>
      <w:r w:rsidRPr="00012D1B">
        <w:rPr>
          <w:spacing w:val="-2"/>
          <w:sz w:val="24"/>
        </w:rPr>
        <w:t xml:space="preserve"> </w:t>
      </w:r>
      <w:r w:rsidRPr="00012D1B">
        <w:rPr>
          <w:sz w:val="24"/>
        </w:rPr>
        <w:t>лет).</w:t>
      </w:r>
    </w:p>
    <w:p w14:paraId="022D72A8"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Помораева</w:t>
      </w:r>
      <w:r w:rsidRPr="00012D1B">
        <w:rPr>
          <w:spacing w:val="195"/>
          <w:sz w:val="24"/>
        </w:rPr>
        <w:t xml:space="preserve"> </w:t>
      </w:r>
      <w:r w:rsidRPr="00012D1B">
        <w:rPr>
          <w:sz w:val="24"/>
        </w:rPr>
        <w:t>И.А.,</w:t>
      </w:r>
      <w:r w:rsidRPr="00012D1B">
        <w:rPr>
          <w:spacing w:val="197"/>
          <w:sz w:val="24"/>
        </w:rPr>
        <w:t xml:space="preserve"> </w:t>
      </w:r>
      <w:r w:rsidRPr="00012D1B">
        <w:rPr>
          <w:spacing w:val="1"/>
          <w:sz w:val="24"/>
        </w:rPr>
        <w:t>Позина</w:t>
      </w:r>
      <w:r w:rsidRPr="00012D1B">
        <w:rPr>
          <w:spacing w:val="195"/>
          <w:sz w:val="24"/>
        </w:rPr>
        <w:t xml:space="preserve"> </w:t>
      </w:r>
      <w:r w:rsidRPr="00012D1B">
        <w:rPr>
          <w:spacing w:val="-1"/>
          <w:sz w:val="24"/>
        </w:rPr>
        <w:t>В.А.</w:t>
      </w:r>
      <w:r w:rsidRPr="00012D1B">
        <w:rPr>
          <w:spacing w:val="197"/>
          <w:sz w:val="24"/>
        </w:rPr>
        <w:t xml:space="preserve"> </w:t>
      </w:r>
      <w:r w:rsidRPr="00012D1B">
        <w:rPr>
          <w:sz w:val="24"/>
        </w:rPr>
        <w:t>Формирование</w:t>
      </w:r>
      <w:r w:rsidRPr="00012D1B">
        <w:rPr>
          <w:spacing w:val="196"/>
          <w:sz w:val="24"/>
        </w:rPr>
        <w:t xml:space="preserve"> </w:t>
      </w:r>
      <w:r w:rsidRPr="00012D1B">
        <w:rPr>
          <w:sz w:val="24"/>
        </w:rPr>
        <w:t>элементарных</w:t>
      </w:r>
      <w:r w:rsidRPr="00012D1B">
        <w:rPr>
          <w:spacing w:val="196"/>
          <w:sz w:val="24"/>
        </w:rPr>
        <w:t xml:space="preserve"> </w:t>
      </w:r>
      <w:r w:rsidRPr="00012D1B">
        <w:rPr>
          <w:sz w:val="24"/>
        </w:rPr>
        <w:t>математических представлений: Старшая группа</w:t>
      </w:r>
      <w:r w:rsidRPr="00012D1B">
        <w:rPr>
          <w:spacing w:val="-1"/>
          <w:sz w:val="24"/>
        </w:rPr>
        <w:t xml:space="preserve"> </w:t>
      </w:r>
      <w:r w:rsidRPr="00012D1B">
        <w:rPr>
          <w:spacing w:val="1"/>
          <w:sz w:val="24"/>
        </w:rPr>
        <w:t>(5–6</w:t>
      </w:r>
      <w:r w:rsidRPr="00012D1B">
        <w:rPr>
          <w:spacing w:val="-1"/>
          <w:sz w:val="24"/>
        </w:rPr>
        <w:t xml:space="preserve"> </w:t>
      </w:r>
      <w:r w:rsidRPr="00012D1B">
        <w:rPr>
          <w:sz w:val="24"/>
        </w:rPr>
        <w:t>лет).</w:t>
      </w:r>
    </w:p>
    <w:p w14:paraId="24944C88"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Помораева</w:t>
      </w:r>
      <w:r w:rsidRPr="00012D1B">
        <w:rPr>
          <w:spacing w:val="195"/>
          <w:sz w:val="24"/>
        </w:rPr>
        <w:t xml:space="preserve"> </w:t>
      </w:r>
      <w:r w:rsidRPr="00012D1B">
        <w:rPr>
          <w:sz w:val="24"/>
        </w:rPr>
        <w:t>И.А.,</w:t>
      </w:r>
      <w:r w:rsidRPr="00012D1B">
        <w:rPr>
          <w:spacing w:val="197"/>
          <w:sz w:val="24"/>
        </w:rPr>
        <w:t xml:space="preserve"> </w:t>
      </w:r>
      <w:r w:rsidRPr="00012D1B">
        <w:rPr>
          <w:spacing w:val="1"/>
          <w:sz w:val="24"/>
        </w:rPr>
        <w:t>Позина</w:t>
      </w:r>
      <w:r w:rsidRPr="00012D1B">
        <w:rPr>
          <w:spacing w:val="195"/>
          <w:sz w:val="24"/>
        </w:rPr>
        <w:t xml:space="preserve"> </w:t>
      </w:r>
      <w:r w:rsidRPr="00012D1B">
        <w:rPr>
          <w:spacing w:val="-1"/>
          <w:sz w:val="24"/>
        </w:rPr>
        <w:t>В.А.</w:t>
      </w:r>
      <w:r w:rsidRPr="00012D1B">
        <w:rPr>
          <w:spacing w:val="197"/>
          <w:sz w:val="24"/>
        </w:rPr>
        <w:t xml:space="preserve"> </w:t>
      </w:r>
      <w:r w:rsidRPr="00012D1B">
        <w:rPr>
          <w:sz w:val="24"/>
        </w:rPr>
        <w:t>Формирование</w:t>
      </w:r>
      <w:r w:rsidRPr="00012D1B">
        <w:rPr>
          <w:spacing w:val="196"/>
          <w:sz w:val="24"/>
        </w:rPr>
        <w:t xml:space="preserve"> </w:t>
      </w:r>
      <w:r w:rsidRPr="00012D1B">
        <w:rPr>
          <w:sz w:val="24"/>
        </w:rPr>
        <w:t>элементарных</w:t>
      </w:r>
      <w:r w:rsidRPr="00012D1B">
        <w:rPr>
          <w:spacing w:val="196"/>
          <w:sz w:val="24"/>
        </w:rPr>
        <w:t xml:space="preserve"> </w:t>
      </w:r>
      <w:r w:rsidRPr="00012D1B">
        <w:rPr>
          <w:sz w:val="24"/>
        </w:rPr>
        <w:t>математических представлений: Подготовительная к</w:t>
      </w:r>
      <w:r w:rsidRPr="00012D1B">
        <w:rPr>
          <w:spacing w:val="1"/>
          <w:sz w:val="24"/>
        </w:rPr>
        <w:t xml:space="preserve"> </w:t>
      </w:r>
      <w:r w:rsidRPr="00012D1B">
        <w:rPr>
          <w:sz w:val="24"/>
        </w:rPr>
        <w:t>школе группа</w:t>
      </w:r>
      <w:r w:rsidRPr="00012D1B">
        <w:rPr>
          <w:spacing w:val="-1"/>
          <w:sz w:val="24"/>
        </w:rPr>
        <w:t xml:space="preserve"> </w:t>
      </w:r>
      <w:r w:rsidRPr="00012D1B">
        <w:rPr>
          <w:spacing w:val="1"/>
          <w:sz w:val="24"/>
        </w:rPr>
        <w:t>(6–7</w:t>
      </w:r>
      <w:r w:rsidRPr="00012D1B">
        <w:rPr>
          <w:spacing w:val="-1"/>
          <w:sz w:val="24"/>
        </w:rPr>
        <w:t xml:space="preserve"> </w:t>
      </w:r>
      <w:r w:rsidRPr="00012D1B">
        <w:rPr>
          <w:sz w:val="24"/>
        </w:rPr>
        <w:t>лет).</w:t>
      </w:r>
    </w:p>
    <w:p w14:paraId="6848CB68"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Соломенникова</w:t>
      </w:r>
      <w:r w:rsidRPr="00012D1B">
        <w:rPr>
          <w:spacing w:val="6"/>
          <w:sz w:val="24"/>
        </w:rPr>
        <w:t xml:space="preserve"> </w:t>
      </w:r>
      <w:r w:rsidRPr="00012D1B">
        <w:rPr>
          <w:sz w:val="24"/>
        </w:rPr>
        <w:t>О.А.</w:t>
      </w:r>
      <w:r w:rsidRPr="00012D1B">
        <w:rPr>
          <w:spacing w:val="9"/>
          <w:sz w:val="24"/>
        </w:rPr>
        <w:t xml:space="preserve"> </w:t>
      </w:r>
      <w:r w:rsidRPr="00012D1B">
        <w:rPr>
          <w:sz w:val="24"/>
        </w:rPr>
        <w:t>Ознакомление</w:t>
      </w:r>
      <w:r w:rsidRPr="00012D1B">
        <w:rPr>
          <w:spacing w:val="6"/>
          <w:sz w:val="24"/>
        </w:rPr>
        <w:t xml:space="preserve"> </w:t>
      </w:r>
      <w:r w:rsidRPr="00012D1B">
        <w:rPr>
          <w:sz w:val="24"/>
        </w:rPr>
        <w:t>с</w:t>
      </w:r>
      <w:r w:rsidRPr="00012D1B">
        <w:rPr>
          <w:spacing w:val="6"/>
          <w:sz w:val="24"/>
        </w:rPr>
        <w:t xml:space="preserve"> </w:t>
      </w:r>
      <w:r w:rsidRPr="00012D1B">
        <w:rPr>
          <w:sz w:val="24"/>
        </w:rPr>
        <w:t>природой</w:t>
      </w:r>
      <w:r w:rsidRPr="00012D1B">
        <w:rPr>
          <w:spacing w:val="8"/>
          <w:sz w:val="24"/>
        </w:rPr>
        <w:t xml:space="preserve"> </w:t>
      </w:r>
      <w:r w:rsidRPr="00012D1B">
        <w:rPr>
          <w:sz w:val="24"/>
        </w:rPr>
        <w:t>в</w:t>
      </w:r>
      <w:r w:rsidRPr="00012D1B">
        <w:rPr>
          <w:spacing w:val="6"/>
          <w:sz w:val="24"/>
        </w:rPr>
        <w:t xml:space="preserve"> </w:t>
      </w:r>
      <w:r w:rsidRPr="00012D1B">
        <w:rPr>
          <w:sz w:val="24"/>
        </w:rPr>
        <w:t>детском</w:t>
      </w:r>
      <w:r w:rsidRPr="00012D1B">
        <w:rPr>
          <w:spacing w:val="9"/>
          <w:sz w:val="24"/>
        </w:rPr>
        <w:t xml:space="preserve"> </w:t>
      </w:r>
      <w:r w:rsidRPr="00012D1B">
        <w:rPr>
          <w:sz w:val="24"/>
        </w:rPr>
        <w:t>саду:</w:t>
      </w:r>
      <w:r w:rsidRPr="00012D1B">
        <w:rPr>
          <w:spacing w:val="10"/>
          <w:sz w:val="24"/>
        </w:rPr>
        <w:t xml:space="preserve"> </w:t>
      </w:r>
      <w:r w:rsidRPr="00012D1B">
        <w:rPr>
          <w:sz w:val="24"/>
        </w:rPr>
        <w:t>Вторая</w:t>
      </w:r>
      <w:r w:rsidRPr="00012D1B">
        <w:rPr>
          <w:spacing w:val="7"/>
          <w:sz w:val="24"/>
        </w:rPr>
        <w:t xml:space="preserve"> </w:t>
      </w:r>
      <w:r w:rsidRPr="00012D1B">
        <w:rPr>
          <w:sz w:val="24"/>
        </w:rPr>
        <w:t>группа</w:t>
      </w:r>
      <w:r w:rsidRPr="00012D1B">
        <w:rPr>
          <w:spacing w:val="8"/>
          <w:sz w:val="24"/>
        </w:rPr>
        <w:t xml:space="preserve"> </w:t>
      </w:r>
      <w:r w:rsidRPr="00012D1B">
        <w:rPr>
          <w:sz w:val="24"/>
        </w:rPr>
        <w:t>раннего возраста</w:t>
      </w:r>
      <w:r w:rsidRPr="00012D1B">
        <w:rPr>
          <w:spacing w:val="-1"/>
          <w:sz w:val="24"/>
        </w:rPr>
        <w:t xml:space="preserve"> </w:t>
      </w:r>
      <w:r w:rsidRPr="00012D1B">
        <w:rPr>
          <w:sz w:val="24"/>
        </w:rPr>
        <w:t>(2–3 года).</w:t>
      </w:r>
    </w:p>
    <w:p w14:paraId="4BB048FF"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Соломенникова</w:t>
      </w:r>
      <w:r w:rsidRPr="00012D1B">
        <w:rPr>
          <w:spacing w:val="20"/>
          <w:sz w:val="24"/>
        </w:rPr>
        <w:t xml:space="preserve"> </w:t>
      </w:r>
      <w:r w:rsidRPr="00012D1B">
        <w:rPr>
          <w:sz w:val="24"/>
        </w:rPr>
        <w:t>О.А.</w:t>
      </w:r>
      <w:r w:rsidRPr="00012D1B">
        <w:rPr>
          <w:spacing w:val="22"/>
          <w:sz w:val="24"/>
        </w:rPr>
        <w:t xml:space="preserve"> </w:t>
      </w:r>
      <w:r w:rsidRPr="00012D1B">
        <w:rPr>
          <w:sz w:val="24"/>
        </w:rPr>
        <w:t>Ознакомление</w:t>
      </w:r>
      <w:r w:rsidRPr="00012D1B">
        <w:rPr>
          <w:spacing w:val="20"/>
          <w:sz w:val="24"/>
        </w:rPr>
        <w:t xml:space="preserve"> </w:t>
      </w:r>
      <w:r w:rsidRPr="00012D1B">
        <w:rPr>
          <w:sz w:val="24"/>
        </w:rPr>
        <w:t>с</w:t>
      </w:r>
      <w:r w:rsidRPr="00012D1B">
        <w:rPr>
          <w:spacing w:val="18"/>
          <w:sz w:val="24"/>
        </w:rPr>
        <w:t xml:space="preserve"> </w:t>
      </w:r>
      <w:r w:rsidRPr="00012D1B">
        <w:rPr>
          <w:sz w:val="24"/>
        </w:rPr>
        <w:t>природой</w:t>
      </w:r>
      <w:r w:rsidRPr="00012D1B">
        <w:rPr>
          <w:spacing w:val="22"/>
          <w:sz w:val="24"/>
        </w:rPr>
        <w:t xml:space="preserve"> </w:t>
      </w:r>
      <w:r w:rsidRPr="00012D1B">
        <w:rPr>
          <w:sz w:val="24"/>
        </w:rPr>
        <w:t>в</w:t>
      </w:r>
      <w:r w:rsidRPr="00012D1B">
        <w:rPr>
          <w:spacing w:val="21"/>
          <w:sz w:val="24"/>
        </w:rPr>
        <w:t xml:space="preserve"> </w:t>
      </w:r>
      <w:r w:rsidRPr="00012D1B">
        <w:rPr>
          <w:sz w:val="24"/>
        </w:rPr>
        <w:t>детском</w:t>
      </w:r>
      <w:r w:rsidRPr="00012D1B">
        <w:rPr>
          <w:spacing w:val="21"/>
          <w:sz w:val="24"/>
        </w:rPr>
        <w:t xml:space="preserve"> </w:t>
      </w:r>
      <w:r w:rsidRPr="00012D1B">
        <w:rPr>
          <w:spacing w:val="-2"/>
          <w:sz w:val="24"/>
        </w:rPr>
        <w:t>саду:</w:t>
      </w:r>
      <w:r w:rsidRPr="00012D1B">
        <w:rPr>
          <w:spacing w:val="24"/>
          <w:sz w:val="24"/>
        </w:rPr>
        <w:t xml:space="preserve"> </w:t>
      </w:r>
      <w:r w:rsidRPr="00012D1B">
        <w:rPr>
          <w:sz w:val="24"/>
        </w:rPr>
        <w:t>Младшая</w:t>
      </w:r>
      <w:r w:rsidRPr="00012D1B">
        <w:rPr>
          <w:spacing w:val="21"/>
          <w:sz w:val="24"/>
        </w:rPr>
        <w:t xml:space="preserve"> </w:t>
      </w:r>
      <w:r w:rsidRPr="00012D1B">
        <w:rPr>
          <w:sz w:val="24"/>
        </w:rPr>
        <w:t>группа</w:t>
      </w:r>
      <w:r w:rsidRPr="00012D1B">
        <w:rPr>
          <w:spacing w:val="21"/>
          <w:sz w:val="24"/>
        </w:rPr>
        <w:t xml:space="preserve"> </w:t>
      </w:r>
      <w:r w:rsidRPr="00012D1B">
        <w:rPr>
          <w:spacing w:val="3"/>
          <w:sz w:val="24"/>
        </w:rPr>
        <w:t>(3–</w:t>
      </w:r>
      <w:r w:rsidRPr="00012D1B">
        <w:rPr>
          <w:sz w:val="24"/>
        </w:rPr>
        <w:t>4 года).</w:t>
      </w:r>
    </w:p>
    <w:p w14:paraId="44ED2DE9" w14:textId="77777777" w:rsidR="002C6E8D" w:rsidRPr="00012D1B" w:rsidRDefault="0069355F">
      <w:pPr>
        <w:pBdr>
          <w:top w:val="none" w:sz="4" w:space="0" w:color="000000"/>
          <w:left w:val="none" w:sz="4" w:space="0" w:color="000000"/>
          <w:bottom w:val="none" w:sz="4" w:space="0" w:color="000000"/>
          <w:right w:val="none" w:sz="4" w:space="0" w:color="000000"/>
        </w:pBdr>
        <w:spacing w:before="36" w:line="317"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Соломенникова</w:t>
      </w:r>
      <w:r w:rsidRPr="00012D1B">
        <w:rPr>
          <w:spacing w:val="30"/>
          <w:sz w:val="24"/>
        </w:rPr>
        <w:t xml:space="preserve"> </w:t>
      </w:r>
      <w:r w:rsidRPr="00012D1B">
        <w:rPr>
          <w:sz w:val="24"/>
        </w:rPr>
        <w:t>О.А.</w:t>
      </w:r>
      <w:r w:rsidRPr="00012D1B">
        <w:rPr>
          <w:spacing w:val="31"/>
          <w:sz w:val="24"/>
        </w:rPr>
        <w:t xml:space="preserve"> </w:t>
      </w:r>
      <w:r w:rsidRPr="00012D1B">
        <w:rPr>
          <w:sz w:val="24"/>
        </w:rPr>
        <w:t>Ознакомление</w:t>
      </w:r>
      <w:r w:rsidRPr="00012D1B">
        <w:rPr>
          <w:spacing w:val="30"/>
          <w:sz w:val="24"/>
        </w:rPr>
        <w:t xml:space="preserve"> </w:t>
      </w:r>
      <w:r w:rsidRPr="00012D1B">
        <w:rPr>
          <w:sz w:val="24"/>
        </w:rPr>
        <w:t>с</w:t>
      </w:r>
      <w:r w:rsidRPr="00012D1B">
        <w:rPr>
          <w:spacing w:val="30"/>
          <w:sz w:val="24"/>
        </w:rPr>
        <w:t xml:space="preserve"> </w:t>
      </w:r>
      <w:r w:rsidRPr="00012D1B">
        <w:rPr>
          <w:sz w:val="24"/>
        </w:rPr>
        <w:t>природой</w:t>
      </w:r>
      <w:r w:rsidRPr="00012D1B">
        <w:rPr>
          <w:spacing w:val="32"/>
          <w:sz w:val="24"/>
        </w:rPr>
        <w:t xml:space="preserve"> </w:t>
      </w:r>
      <w:r w:rsidRPr="00012D1B">
        <w:rPr>
          <w:sz w:val="24"/>
        </w:rPr>
        <w:t>в</w:t>
      </w:r>
      <w:r w:rsidRPr="00012D1B">
        <w:rPr>
          <w:spacing w:val="30"/>
          <w:sz w:val="24"/>
        </w:rPr>
        <w:t xml:space="preserve"> </w:t>
      </w:r>
      <w:r w:rsidRPr="00012D1B">
        <w:rPr>
          <w:sz w:val="24"/>
        </w:rPr>
        <w:t>детском</w:t>
      </w:r>
      <w:r w:rsidRPr="00012D1B">
        <w:rPr>
          <w:spacing w:val="30"/>
          <w:sz w:val="24"/>
        </w:rPr>
        <w:t xml:space="preserve"> </w:t>
      </w:r>
      <w:r w:rsidRPr="00012D1B">
        <w:rPr>
          <w:sz w:val="24"/>
        </w:rPr>
        <w:t>саду:</w:t>
      </w:r>
      <w:r w:rsidRPr="00012D1B">
        <w:rPr>
          <w:spacing w:val="32"/>
          <w:sz w:val="24"/>
        </w:rPr>
        <w:t xml:space="preserve"> </w:t>
      </w:r>
      <w:r w:rsidRPr="00012D1B">
        <w:rPr>
          <w:sz w:val="24"/>
        </w:rPr>
        <w:t>Средняя</w:t>
      </w:r>
      <w:r w:rsidRPr="00012D1B">
        <w:rPr>
          <w:spacing w:val="30"/>
          <w:sz w:val="24"/>
        </w:rPr>
        <w:t xml:space="preserve"> </w:t>
      </w:r>
      <w:r w:rsidRPr="00012D1B">
        <w:rPr>
          <w:spacing w:val="-1"/>
          <w:sz w:val="24"/>
        </w:rPr>
        <w:t>группа</w:t>
      </w:r>
      <w:r w:rsidRPr="00012D1B">
        <w:rPr>
          <w:spacing w:val="31"/>
          <w:sz w:val="24"/>
        </w:rPr>
        <w:t xml:space="preserve"> </w:t>
      </w:r>
      <w:r w:rsidRPr="00012D1B">
        <w:rPr>
          <w:spacing w:val="3"/>
          <w:sz w:val="24"/>
        </w:rPr>
        <w:t>(4–</w:t>
      </w:r>
      <w:r w:rsidRPr="00012D1B">
        <w:rPr>
          <w:sz w:val="24"/>
        </w:rPr>
        <w:t xml:space="preserve">5 </w:t>
      </w:r>
      <w:r w:rsidRPr="00012D1B">
        <w:rPr>
          <w:spacing w:val="300"/>
          <w:sz w:val="24"/>
        </w:rPr>
        <w:t> </w:t>
      </w:r>
      <w:r w:rsidRPr="00012D1B">
        <w:rPr>
          <w:sz w:val="24"/>
        </w:rPr>
        <w:t>лет).</w:t>
      </w:r>
    </w:p>
    <w:p w14:paraId="5A07243A" w14:textId="77777777" w:rsidR="002C6E8D" w:rsidRPr="00012D1B" w:rsidRDefault="0069355F">
      <w:pPr>
        <w:pBdr>
          <w:top w:val="none" w:sz="4" w:space="0" w:color="000000"/>
          <w:left w:val="none" w:sz="4" w:space="0" w:color="000000"/>
          <w:bottom w:val="none" w:sz="4" w:space="0" w:color="000000"/>
          <w:right w:val="none" w:sz="4" w:space="0" w:color="000000"/>
        </w:pBdr>
        <w:spacing w:before="31" w:line="322" w:lineRule="atLeast"/>
        <w:ind w:left="617"/>
      </w:pPr>
      <w:r w:rsidRPr="00012D1B">
        <w:rPr>
          <w:rFonts w:ascii="Wingdings" w:eastAsia="Wingdings" w:hAnsi="Wingdings" w:cs="Wingdings"/>
          <w:sz w:val="28"/>
        </w:rPr>
        <w:t></w:t>
      </w:r>
      <w:r w:rsidRPr="00012D1B">
        <w:rPr>
          <w:spacing w:val="70"/>
          <w:sz w:val="28"/>
        </w:rPr>
        <w:t xml:space="preserve"> </w:t>
      </w:r>
      <w:r w:rsidRPr="00012D1B">
        <w:rPr>
          <w:sz w:val="24"/>
        </w:rPr>
        <w:t>Соломенникова</w:t>
      </w:r>
      <w:r w:rsidRPr="00012D1B">
        <w:rPr>
          <w:spacing w:val="27"/>
          <w:sz w:val="24"/>
        </w:rPr>
        <w:t xml:space="preserve"> </w:t>
      </w:r>
      <w:r w:rsidRPr="00012D1B">
        <w:rPr>
          <w:sz w:val="24"/>
        </w:rPr>
        <w:t>О.А.</w:t>
      </w:r>
      <w:r w:rsidRPr="00012D1B">
        <w:rPr>
          <w:spacing w:val="29"/>
          <w:sz w:val="24"/>
        </w:rPr>
        <w:t xml:space="preserve"> </w:t>
      </w:r>
      <w:r w:rsidRPr="00012D1B">
        <w:rPr>
          <w:sz w:val="24"/>
        </w:rPr>
        <w:t>Ознакомление</w:t>
      </w:r>
      <w:r w:rsidRPr="00012D1B">
        <w:rPr>
          <w:spacing w:val="27"/>
          <w:sz w:val="24"/>
        </w:rPr>
        <w:t xml:space="preserve"> </w:t>
      </w:r>
      <w:r w:rsidRPr="00012D1B">
        <w:rPr>
          <w:sz w:val="24"/>
        </w:rPr>
        <w:t>с</w:t>
      </w:r>
      <w:r w:rsidRPr="00012D1B">
        <w:rPr>
          <w:spacing w:val="25"/>
          <w:sz w:val="24"/>
        </w:rPr>
        <w:t xml:space="preserve"> </w:t>
      </w:r>
      <w:r w:rsidRPr="00012D1B">
        <w:rPr>
          <w:sz w:val="24"/>
        </w:rPr>
        <w:t>природой</w:t>
      </w:r>
      <w:r w:rsidRPr="00012D1B">
        <w:rPr>
          <w:spacing w:val="30"/>
          <w:sz w:val="24"/>
        </w:rPr>
        <w:t xml:space="preserve"> </w:t>
      </w:r>
      <w:r w:rsidRPr="00012D1B">
        <w:rPr>
          <w:sz w:val="24"/>
        </w:rPr>
        <w:t>в</w:t>
      </w:r>
      <w:r w:rsidRPr="00012D1B">
        <w:rPr>
          <w:spacing w:val="28"/>
          <w:sz w:val="24"/>
        </w:rPr>
        <w:t xml:space="preserve"> </w:t>
      </w:r>
      <w:r w:rsidRPr="00012D1B">
        <w:rPr>
          <w:sz w:val="24"/>
        </w:rPr>
        <w:t>детском</w:t>
      </w:r>
      <w:r w:rsidRPr="00012D1B">
        <w:rPr>
          <w:spacing w:val="28"/>
          <w:sz w:val="24"/>
        </w:rPr>
        <w:t xml:space="preserve"> </w:t>
      </w:r>
      <w:r w:rsidRPr="00012D1B">
        <w:rPr>
          <w:spacing w:val="-2"/>
          <w:sz w:val="24"/>
        </w:rPr>
        <w:t>саду:</w:t>
      </w:r>
      <w:r w:rsidRPr="00012D1B">
        <w:rPr>
          <w:spacing w:val="31"/>
          <w:sz w:val="24"/>
        </w:rPr>
        <w:t xml:space="preserve"> </w:t>
      </w:r>
      <w:r w:rsidRPr="00012D1B">
        <w:rPr>
          <w:sz w:val="24"/>
        </w:rPr>
        <w:t>Старшая</w:t>
      </w:r>
      <w:r w:rsidRPr="00012D1B">
        <w:rPr>
          <w:spacing w:val="28"/>
          <w:sz w:val="24"/>
        </w:rPr>
        <w:t xml:space="preserve"> </w:t>
      </w:r>
      <w:r w:rsidRPr="00012D1B">
        <w:rPr>
          <w:sz w:val="24"/>
        </w:rPr>
        <w:t>группа</w:t>
      </w:r>
      <w:r w:rsidRPr="00012D1B">
        <w:rPr>
          <w:spacing w:val="28"/>
          <w:sz w:val="24"/>
        </w:rPr>
        <w:t xml:space="preserve"> </w:t>
      </w:r>
      <w:r w:rsidRPr="00012D1B">
        <w:rPr>
          <w:spacing w:val="3"/>
          <w:sz w:val="24"/>
        </w:rPr>
        <w:t>(5–</w:t>
      </w:r>
      <w:r w:rsidRPr="00012D1B">
        <w:rPr>
          <w:sz w:val="24"/>
        </w:rPr>
        <w:t>6 лет).</w:t>
      </w:r>
    </w:p>
    <w:p w14:paraId="5F05A414" w14:textId="77777777" w:rsidR="002C6E8D" w:rsidRPr="00012D1B" w:rsidRDefault="0069355F">
      <w:pPr>
        <w:pBdr>
          <w:top w:val="none" w:sz="4" w:space="0" w:color="000000"/>
          <w:left w:val="none" w:sz="4" w:space="0" w:color="000000"/>
          <w:bottom w:val="none" w:sz="4" w:space="0" w:color="000000"/>
          <w:right w:val="none" w:sz="4" w:space="0" w:color="000000"/>
        </w:pBdr>
        <w:spacing w:before="41" w:line="278" w:lineRule="atLeast"/>
        <w:ind w:left="617"/>
      </w:pPr>
      <w:r w:rsidRPr="00012D1B">
        <w:rPr>
          <w:rFonts w:ascii="Wingdings" w:eastAsia="Wingdings" w:hAnsi="Wingdings" w:cs="Wingdings"/>
          <w:sz w:val="24"/>
        </w:rPr>
        <w:t></w:t>
      </w:r>
      <w:r w:rsidRPr="00012D1B">
        <w:rPr>
          <w:spacing w:val="111"/>
          <w:sz w:val="24"/>
        </w:rPr>
        <w:t xml:space="preserve"> </w:t>
      </w:r>
      <w:r w:rsidRPr="00012D1B">
        <w:rPr>
          <w:sz w:val="24"/>
        </w:rPr>
        <w:t>Соломенникова</w:t>
      </w:r>
      <w:r w:rsidRPr="00012D1B">
        <w:rPr>
          <w:spacing w:val="39"/>
          <w:sz w:val="24"/>
        </w:rPr>
        <w:t xml:space="preserve"> </w:t>
      </w:r>
      <w:r w:rsidRPr="00012D1B">
        <w:rPr>
          <w:sz w:val="24"/>
        </w:rPr>
        <w:t>О.А.</w:t>
      </w:r>
      <w:r w:rsidRPr="00012D1B">
        <w:rPr>
          <w:spacing w:val="43"/>
          <w:sz w:val="24"/>
        </w:rPr>
        <w:t xml:space="preserve"> </w:t>
      </w:r>
      <w:r w:rsidRPr="00012D1B">
        <w:rPr>
          <w:sz w:val="24"/>
        </w:rPr>
        <w:t>Ознакомление</w:t>
      </w:r>
      <w:r w:rsidRPr="00012D1B">
        <w:rPr>
          <w:spacing w:val="39"/>
          <w:sz w:val="24"/>
        </w:rPr>
        <w:t xml:space="preserve"> </w:t>
      </w:r>
      <w:r w:rsidRPr="00012D1B">
        <w:rPr>
          <w:sz w:val="24"/>
        </w:rPr>
        <w:t>с</w:t>
      </w:r>
      <w:r w:rsidRPr="00012D1B">
        <w:rPr>
          <w:spacing w:val="40"/>
          <w:sz w:val="24"/>
        </w:rPr>
        <w:t xml:space="preserve"> </w:t>
      </w:r>
      <w:r w:rsidRPr="00012D1B">
        <w:rPr>
          <w:sz w:val="24"/>
        </w:rPr>
        <w:t>природой</w:t>
      </w:r>
      <w:r w:rsidRPr="00012D1B">
        <w:rPr>
          <w:spacing w:val="42"/>
          <w:sz w:val="24"/>
        </w:rPr>
        <w:t xml:space="preserve"> </w:t>
      </w:r>
      <w:r w:rsidRPr="00012D1B">
        <w:rPr>
          <w:sz w:val="24"/>
        </w:rPr>
        <w:t>в</w:t>
      </w:r>
      <w:r w:rsidRPr="00012D1B">
        <w:rPr>
          <w:spacing w:val="40"/>
          <w:sz w:val="24"/>
        </w:rPr>
        <w:t xml:space="preserve"> </w:t>
      </w:r>
      <w:r w:rsidRPr="00012D1B">
        <w:rPr>
          <w:sz w:val="24"/>
        </w:rPr>
        <w:t>детском</w:t>
      </w:r>
      <w:r w:rsidRPr="00012D1B">
        <w:rPr>
          <w:spacing w:val="40"/>
          <w:sz w:val="24"/>
        </w:rPr>
        <w:t xml:space="preserve"> </w:t>
      </w:r>
      <w:r w:rsidRPr="00012D1B">
        <w:rPr>
          <w:sz w:val="24"/>
        </w:rPr>
        <w:t>саду:</w:t>
      </w:r>
      <w:r w:rsidRPr="00012D1B">
        <w:rPr>
          <w:spacing w:val="42"/>
          <w:sz w:val="24"/>
        </w:rPr>
        <w:t xml:space="preserve"> </w:t>
      </w:r>
      <w:r w:rsidRPr="00012D1B">
        <w:rPr>
          <w:sz w:val="24"/>
        </w:rPr>
        <w:t>Подготовительная</w:t>
      </w:r>
      <w:r w:rsidRPr="00012D1B">
        <w:rPr>
          <w:spacing w:val="40"/>
          <w:sz w:val="24"/>
        </w:rPr>
        <w:t xml:space="preserve"> </w:t>
      </w:r>
      <w:r w:rsidRPr="00012D1B">
        <w:rPr>
          <w:sz w:val="24"/>
        </w:rPr>
        <w:t>к школе</w:t>
      </w:r>
      <w:r w:rsidRPr="00012D1B">
        <w:rPr>
          <w:spacing w:val="-1"/>
          <w:sz w:val="24"/>
        </w:rPr>
        <w:t xml:space="preserve"> группа</w:t>
      </w:r>
      <w:r w:rsidRPr="00012D1B">
        <w:rPr>
          <w:spacing w:val="2"/>
          <w:sz w:val="24"/>
        </w:rPr>
        <w:t xml:space="preserve"> </w:t>
      </w:r>
      <w:r w:rsidRPr="00012D1B">
        <w:rPr>
          <w:sz w:val="24"/>
        </w:rPr>
        <w:t>(6–7 лет)</w:t>
      </w:r>
    </w:p>
    <w:p w14:paraId="76747964"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617"/>
      </w:pPr>
      <w:r w:rsidRPr="00012D1B">
        <w:rPr>
          <w:rFonts w:ascii="Wingdings" w:eastAsia="Wingdings" w:hAnsi="Wingdings" w:cs="Wingdings"/>
          <w:sz w:val="24"/>
        </w:rPr>
        <w:t></w:t>
      </w:r>
      <w:r w:rsidRPr="00012D1B">
        <w:rPr>
          <w:spacing w:val="111"/>
          <w:sz w:val="24"/>
        </w:rPr>
        <w:t xml:space="preserve"> </w:t>
      </w:r>
      <w:r w:rsidRPr="00012D1B">
        <w:rPr>
          <w:sz w:val="24"/>
        </w:rPr>
        <w:t>Саулина</w:t>
      </w:r>
      <w:r w:rsidRPr="00012D1B">
        <w:rPr>
          <w:spacing w:val="-1"/>
          <w:sz w:val="24"/>
        </w:rPr>
        <w:t xml:space="preserve"> </w:t>
      </w:r>
      <w:r w:rsidRPr="00012D1B">
        <w:rPr>
          <w:sz w:val="24"/>
        </w:rPr>
        <w:t>Т. Ф. Знакомим</w:t>
      </w:r>
      <w:r w:rsidRPr="00012D1B">
        <w:rPr>
          <w:spacing w:val="-1"/>
          <w:sz w:val="24"/>
        </w:rPr>
        <w:t xml:space="preserve"> </w:t>
      </w:r>
      <w:r w:rsidRPr="00012D1B">
        <w:rPr>
          <w:sz w:val="24"/>
        </w:rPr>
        <w:t>дошкольников с</w:t>
      </w:r>
      <w:r w:rsidRPr="00012D1B">
        <w:rPr>
          <w:spacing w:val="-1"/>
          <w:sz w:val="24"/>
        </w:rPr>
        <w:t xml:space="preserve"> </w:t>
      </w:r>
      <w:r w:rsidRPr="00012D1B">
        <w:rPr>
          <w:sz w:val="24"/>
        </w:rPr>
        <w:t>правилами</w:t>
      </w:r>
      <w:r w:rsidRPr="00012D1B">
        <w:rPr>
          <w:spacing w:val="1"/>
          <w:sz w:val="24"/>
        </w:rPr>
        <w:t xml:space="preserve"> </w:t>
      </w:r>
      <w:r w:rsidRPr="00012D1B">
        <w:rPr>
          <w:sz w:val="24"/>
        </w:rPr>
        <w:t>дорожного движения</w:t>
      </w:r>
      <w:r w:rsidRPr="00012D1B">
        <w:rPr>
          <w:spacing w:val="6"/>
          <w:sz w:val="24"/>
        </w:rPr>
        <w:t xml:space="preserve"> </w:t>
      </w:r>
      <w:r w:rsidRPr="00012D1B">
        <w:rPr>
          <w:sz w:val="24"/>
        </w:rPr>
        <w:t>(3-7 лет).</w:t>
      </w:r>
    </w:p>
    <w:p w14:paraId="6D61E145"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617"/>
      </w:pPr>
      <w:r w:rsidRPr="00012D1B">
        <w:rPr>
          <w:rFonts w:ascii="Wingdings" w:eastAsia="Wingdings" w:hAnsi="Wingdings" w:cs="Wingdings"/>
          <w:sz w:val="24"/>
        </w:rPr>
        <w:t></w:t>
      </w:r>
      <w:r w:rsidRPr="00012D1B">
        <w:rPr>
          <w:spacing w:val="111"/>
          <w:sz w:val="24"/>
        </w:rPr>
        <w:t xml:space="preserve"> </w:t>
      </w:r>
      <w:r w:rsidRPr="00012D1B">
        <w:rPr>
          <w:sz w:val="24"/>
        </w:rPr>
        <w:t>Система</w:t>
      </w:r>
      <w:r w:rsidRPr="00012D1B">
        <w:rPr>
          <w:spacing w:val="-1"/>
          <w:sz w:val="24"/>
        </w:rPr>
        <w:t xml:space="preserve"> </w:t>
      </w:r>
      <w:r w:rsidRPr="00012D1B">
        <w:rPr>
          <w:sz w:val="24"/>
        </w:rPr>
        <w:t>работы в</w:t>
      </w:r>
      <w:r w:rsidRPr="00012D1B">
        <w:rPr>
          <w:spacing w:val="-1"/>
          <w:sz w:val="24"/>
        </w:rPr>
        <w:t xml:space="preserve"> </w:t>
      </w:r>
      <w:r w:rsidRPr="00012D1B">
        <w:rPr>
          <w:sz w:val="24"/>
        </w:rPr>
        <w:t>младшей</w:t>
      </w:r>
      <w:r w:rsidRPr="00012D1B">
        <w:rPr>
          <w:spacing w:val="1"/>
          <w:sz w:val="24"/>
        </w:rPr>
        <w:t xml:space="preserve"> </w:t>
      </w:r>
      <w:r w:rsidRPr="00012D1B">
        <w:rPr>
          <w:spacing w:val="-1"/>
          <w:sz w:val="24"/>
        </w:rPr>
        <w:t>группе:</w:t>
      </w:r>
      <w:r w:rsidRPr="00012D1B">
        <w:rPr>
          <w:spacing w:val="1"/>
          <w:sz w:val="24"/>
        </w:rPr>
        <w:t xml:space="preserve"> </w:t>
      </w:r>
      <w:r w:rsidRPr="00012D1B">
        <w:rPr>
          <w:spacing w:val="3"/>
          <w:sz w:val="24"/>
        </w:rPr>
        <w:t>3</w:t>
      </w:r>
      <w:r w:rsidRPr="00012D1B">
        <w:rPr>
          <w:spacing w:val="-1"/>
          <w:sz w:val="24"/>
        </w:rPr>
        <w:t>-</w:t>
      </w:r>
      <w:r w:rsidRPr="00012D1B">
        <w:rPr>
          <w:sz w:val="24"/>
        </w:rPr>
        <w:t>4 года.</w:t>
      </w:r>
      <w:r w:rsidRPr="00012D1B">
        <w:rPr>
          <w:spacing w:val="2"/>
          <w:sz w:val="24"/>
        </w:rPr>
        <w:t xml:space="preserve"> </w:t>
      </w:r>
      <w:r w:rsidRPr="00012D1B">
        <w:rPr>
          <w:sz w:val="24"/>
        </w:rPr>
        <w:t xml:space="preserve">Юный эколог. С.Н. </w:t>
      </w:r>
      <w:r w:rsidRPr="00012D1B">
        <w:rPr>
          <w:spacing w:val="-1"/>
          <w:sz w:val="24"/>
        </w:rPr>
        <w:t>Николаева.</w:t>
      </w:r>
    </w:p>
    <w:p w14:paraId="5F0BFC4A"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617"/>
      </w:pPr>
      <w:r w:rsidRPr="00012D1B">
        <w:rPr>
          <w:rFonts w:ascii="Wingdings" w:eastAsia="Wingdings" w:hAnsi="Wingdings" w:cs="Wingdings"/>
          <w:sz w:val="24"/>
        </w:rPr>
        <w:t></w:t>
      </w:r>
      <w:r w:rsidRPr="00012D1B">
        <w:rPr>
          <w:spacing w:val="111"/>
          <w:sz w:val="24"/>
        </w:rPr>
        <w:t xml:space="preserve"> </w:t>
      </w:r>
      <w:r w:rsidRPr="00012D1B">
        <w:rPr>
          <w:sz w:val="24"/>
        </w:rPr>
        <w:t>Система</w:t>
      </w:r>
      <w:r w:rsidRPr="00012D1B">
        <w:rPr>
          <w:spacing w:val="-1"/>
          <w:sz w:val="24"/>
        </w:rPr>
        <w:t xml:space="preserve"> </w:t>
      </w:r>
      <w:r w:rsidRPr="00012D1B">
        <w:rPr>
          <w:sz w:val="24"/>
        </w:rPr>
        <w:t>работы в</w:t>
      </w:r>
      <w:r w:rsidRPr="00012D1B">
        <w:rPr>
          <w:spacing w:val="-1"/>
          <w:sz w:val="24"/>
        </w:rPr>
        <w:t xml:space="preserve"> </w:t>
      </w:r>
      <w:r w:rsidRPr="00012D1B">
        <w:rPr>
          <w:sz w:val="24"/>
        </w:rPr>
        <w:t>средней</w:t>
      </w:r>
      <w:r w:rsidRPr="00012D1B">
        <w:rPr>
          <w:spacing w:val="1"/>
          <w:sz w:val="24"/>
        </w:rPr>
        <w:t xml:space="preserve"> </w:t>
      </w:r>
      <w:r w:rsidRPr="00012D1B">
        <w:rPr>
          <w:spacing w:val="-1"/>
          <w:sz w:val="24"/>
        </w:rPr>
        <w:t>группе:</w:t>
      </w:r>
      <w:r w:rsidRPr="00012D1B">
        <w:rPr>
          <w:spacing w:val="1"/>
          <w:sz w:val="24"/>
        </w:rPr>
        <w:t xml:space="preserve"> </w:t>
      </w:r>
      <w:r w:rsidRPr="00012D1B">
        <w:rPr>
          <w:spacing w:val="3"/>
          <w:sz w:val="24"/>
        </w:rPr>
        <w:t>4</w:t>
      </w:r>
      <w:r w:rsidRPr="00012D1B">
        <w:rPr>
          <w:spacing w:val="-1"/>
          <w:sz w:val="24"/>
        </w:rPr>
        <w:t>-</w:t>
      </w:r>
      <w:r w:rsidRPr="00012D1B">
        <w:rPr>
          <w:sz w:val="24"/>
        </w:rPr>
        <w:t xml:space="preserve">5 лет. </w:t>
      </w:r>
      <w:r w:rsidRPr="00012D1B">
        <w:rPr>
          <w:spacing w:val="1"/>
          <w:sz w:val="24"/>
        </w:rPr>
        <w:t>Юный</w:t>
      </w:r>
      <w:r w:rsidRPr="00012D1B">
        <w:rPr>
          <w:spacing w:val="-1"/>
          <w:sz w:val="24"/>
        </w:rPr>
        <w:t xml:space="preserve"> </w:t>
      </w:r>
      <w:r w:rsidRPr="00012D1B">
        <w:rPr>
          <w:sz w:val="24"/>
        </w:rPr>
        <w:t>эколог.</w:t>
      </w:r>
      <w:r w:rsidRPr="00012D1B">
        <w:rPr>
          <w:spacing w:val="-2"/>
          <w:sz w:val="24"/>
        </w:rPr>
        <w:t xml:space="preserve"> </w:t>
      </w:r>
      <w:r w:rsidRPr="00012D1B">
        <w:rPr>
          <w:sz w:val="24"/>
        </w:rPr>
        <w:t xml:space="preserve">С.Н. </w:t>
      </w:r>
      <w:r w:rsidRPr="00012D1B">
        <w:rPr>
          <w:spacing w:val="-1"/>
          <w:sz w:val="24"/>
        </w:rPr>
        <w:t>Николаева.</w:t>
      </w:r>
    </w:p>
    <w:p w14:paraId="69DA9632"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617"/>
      </w:pPr>
      <w:r w:rsidRPr="00012D1B">
        <w:rPr>
          <w:rFonts w:ascii="Wingdings" w:eastAsia="Wingdings" w:hAnsi="Wingdings" w:cs="Wingdings"/>
          <w:sz w:val="24"/>
        </w:rPr>
        <w:t></w:t>
      </w:r>
      <w:r w:rsidRPr="00012D1B">
        <w:rPr>
          <w:spacing w:val="111"/>
          <w:sz w:val="24"/>
        </w:rPr>
        <w:t xml:space="preserve"> </w:t>
      </w:r>
      <w:r w:rsidRPr="00012D1B">
        <w:rPr>
          <w:sz w:val="24"/>
        </w:rPr>
        <w:t>Система</w:t>
      </w:r>
      <w:r w:rsidRPr="00012D1B">
        <w:rPr>
          <w:spacing w:val="-1"/>
          <w:sz w:val="24"/>
        </w:rPr>
        <w:t xml:space="preserve"> </w:t>
      </w:r>
      <w:r w:rsidRPr="00012D1B">
        <w:rPr>
          <w:sz w:val="24"/>
        </w:rPr>
        <w:t>работы в</w:t>
      </w:r>
      <w:r w:rsidRPr="00012D1B">
        <w:rPr>
          <w:spacing w:val="-1"/>
          <w:sz w:val="24"/>
        </w:rPr>
        <w:t xml:space="preserve"> </w:t>
      </w:r>
      <w:r w:rsidRPr="00012D1B">
        <w:rPr>
          <w:sz w:val="24"/>
        </w:rPr>
        <w:t>старшей</w:t>
      </w:r>
      <w:r w:rsidRPr="00012D1B">
        <w:rPr>
          <w:spacing w:val="1"/>
          <w:sz w:val="24"/>
        </w:rPr>
        <w:t xml:space="preserve"> </w:t>
      </w:r>
      <w:r w:rsidRPr="00012D1B">
        <w:rPr>
          <w:spacing w:val="-1"/>
          <w:sz w:val="24"/>
        </w:rPr>
        <w:t>группе:</w:t>
      </w:r>
      <w:r w:rsidRPr="00012D1B">
        <w:rPr>
          <w:spacing w:val="1"/>
          <w:sz w:val="24"/>
        </w:rPr>
        <w:t xml:space="preserve"> </w:t>
      </w:r>
      <w:r w:rsidRPr="00012D1B">
        <w:rPr>
          <w:spacing w:val="3"/>
          <w:sz w:val="24"/>
        </w:rPr>
        <w:t>5</w:t>
      </w:r>
      <w:r w:rsidRPr="00012D1B">
        <w:rPr>
          <w:spacing w:val="-1"/>
          <w:sz w:val="24"/>
        </w:rPr>
        <w:t>-</w:t>
      </w:r>
      <w:r w:rsidRPr="00012D1B">
        <w:rPr>
          <w:sz w:val="24"/>
        </w:rPr>
        <w:t xml:space="preserve">6 </w:t>
      </w:r>
      <w:r w:rsidRPr="00012D1B">
        <w:rPr>
          <w:spacing w:val="1"/>
          <w:sz w:val="24"/>
        </w:rPr>
        <w:t>лет.</w:t>
      </w:r>
      <w:r w:rsidRPr="00012D1B">
        <w:rPr>
          <w:spacing w:val="-1"/>
          <w:sz w:val="24"/>
        </w:rPr>
        <w:t xml:space="preserve"> </w:t>
      </w:r>
      <w:r w:rsidRPr="00012D1B">
        <w:rPr>
          <w:sz w:val="24"/>
        </w:rPr>
        <w:t>Юный эколог.</w:t>
      </w:r>
      <w:r w:rsidRPr="00012D1B">
        <w:rPr>
          <w:spacing w:val="-2"/>
          <w:sz w:val="24"/>
        </w:rPr>
        <w:t xml:space="preserve"> </w:t>
      </w:r>
      <w:r w:rsidRPr="00012D1B">
        <w:rPr>
          <w:sz w:val="24"/>
        </w:rPr>
        <w:t xml:space="preserve">С.Н. </w:t>
      </w:r>
      <w:r w:rsidRPr="00012D1B">
        <w:rPr>
          <w:spacing w:val="-1"/>
          <w:sz w:val="24"/>
        </w:rPr>
        <w:t>Николаева.</w:t>
      </w:r>
    </w:p>
    <w:p w14:paraId="01C0EAEA" w14:textId="77777777" w:rsidR="002C6E8D" w:rsidRPr="00012D1B" w:rsidRDefault="0069355F">
      <w:pPr>
        <w:pBdr>
          <w:top w:val="none" w:sz="4" w:space="0" w:color="000000"/>
          <w:left w:val="none" w:sz="4" w:space="0" w:color="000000"/>
          <w:bottom w:val="none" w:sz="4" w:space="0" w:color="000000"/>
          <w:right w:val="none" w:sz="4" w:space="0" w:color="000000"/>
        </w:pBdr>
        <w:spacing w:line="276" w:lineRule="atLeast"/>
        <w:ind w:left="567"/>
      </w:pPr>
      <w:r w:rsidRPr="00012D1B">
        <w:rPr>
          <w:rFonts w:ascii="Wingdings" w:eastAsia="Wingdings" w:hAnsi="Wingdings" w:cs="Wingdings"/>
          <w:sz w:val="24"/>
        </w:rPr>
        <w:t></w:t>
      </w:r>
      <w:r w:rsidRPr="00012D1B">
        <w:rPr>
          <w:spacing w:val="111"/>
          <w:sz w:val="24"/>
        </w:rPr>
        <w:t xml:space="preserve"> </w:t>
      </w:r>
      <w:r w:rsidRPr="00012D1B">
        <w:rPr>
          <w:sz w:val="24"/>
        </w:rPr>
        <w:t>Система</w:t>
      </w:r>
      <w:r w:rsidRPr="00012D1B">
        <w:rPr>
          <w:spacing w:val="61"/>
          <w:sz w:val="24"/>
        </w:rPr>
        <w:t xml:space="preserve"> </w:t>
      </w:r>
      <w:r w:rsidRPr="00012D1B">
        <w:rPr>
          <w:sz w:val="24"/>
        </w:rPr>
        <w:t>работы</w:t>
      </w:r>
      <w:r w:rsidRPr="00012D1B">
        <w:rPr>
          <w:spacing w:val="62"/>
          <w:sz w:val="24"/>
        </w:rPr>
        <w:t xml:space="preserve"> </w:t>
      </w:r>
      <w:r w:rsidRPr="00012D1B">
        <w:rPr>
          <w:sz w:val="24"/>
        </w:rPr>
        <w:t>в</w:t>
      </w:r>
      <w:r w:rsidRPr="00012D1B">
        <w:rPr>
          <w:spacing w:val="64"/>
          <w:sz w:val="24"/>
        </w:rPr>
        <w:t xml:space="preserve"> </w:t>
      </w:r>
      <w:r w:rsidRPr="00012D1B">
        <w:rPr>
          <w:sz w:val="24"/>
        </w:rPr>
        <w:t>подготовительной</w:t>
      </w:r>
      <w:r w:rsidRPr="00012D1B">
        <w:rPr>
          <w:spacing w:val="63"/>
          <w:sz w:val="24"/>
        </w:rPr>
        <w:t xml:space="preserve"> </w:t>
      </w:r>
      <w:r w:rsidRPr="00012D1B">
        <w:rPr>
          <w:sz w:val="24"/>
        </w:rPr>
        <w:t>к</w:t>
      </w:r>
      <w:r w:rsidRPr="00012D1B">
        <w:rPr>
          <w:spacing w:val="63"/>
          <w:sz w:val="24"/>
        </w:rPr>
        <w:t xml:space="preserve"> </w:t>
      </w:r>
      <w:r w:rsidRPr="00012D1B">
        <w:rPr>
          <w:sz w:val="24"/>
        </w:rPr>
        <w:t>школе</w:t>
      </w:r>
      <w:r w:rsidRPr="00012D1B">
        <w:rPr>
          <w:spacing w:val="62"/>
          <w:sz w:val="24"/>
        </w:rPr>
        <w:t xml:space="preserve"> </w:t>
      </w:r>
      <w:r w:rsidRPr="00012D1B">
        <w:rPr>
          <w:sz w:val="24"/>
        </w:rPr>
        <w:t>группе:</w:t>
      </w:r>
      <w:r w:rsidRPr="00012D1B">
        <w:rPr>
          <w:spacing w:val="63"/>
          <w:sz w:val="24"/>
        </w:rPr>
        <w:t xml:space="preserve"> </w:t>
      </w:r>
      <w:r w:rsidRPr="00012D1B">
        <w:rPr>
          <w:spacing w:val="3"/>
          <w:sz w:val="24"/>
        </w:rPr>
        <w:t>6</w:t>
      </w:r>
      <w:r w:rsidRPr="00012D1B">
        <w:rPr>
          <w:spacing w:val="-1"/>
          <w:sz w:val="24"/>
        </w:rPr>
        <w:t>-</w:t>
      </w:r>
      <w:r w:rsidRPr="00012D1B">
        <w:rPr>
          <w:sz w:val="24"/>
        </w:rPr>
        <w:t>7</w:t>
      </w:r>
      <w:r w:rsidRPr="00012D1B">
        <w:rPr>
          <w:spacing w:val="64"/>
          <w:sz w:val="24"/>
        </w:rPr>
        <w:t xml:space="preserve"> </w:t>
      </w:r>
      <w:r w:rsidRPr="00012D1B">
        <w:rPr>
          <w:sz w:val="24"/>
        </w:rPr>
        <w:t>лет.</w:t>
      </w:r>
      <w:r w:rsidRPr="00012D1B">
        <w:rPr>
          <w:spacing w:val="62"/>
          <w:sz w:val="24"/>
        </w:rPr>
        <w:t xml:space="preserve"> </w:t>
      </w:r>
      <w:r w:rsidRPr="00012D1B">
        <w:rPr>
          <w:sz w:val="24"/>
        </w:rPr>
        <w:t>Юный</w:t>
      </w:r>
      <w:r w:rsidRPr="00012D1B">
        <w:rPr>
          <w:spacing w:val="62"/>
          <w:sz w:val="24"/>
        </w:rPr>
        <w:t xml:space="preserve"> </w:t>
      </w:r>
      <w:r w:rsidRPr="00012D1B">
        <w:rPr>
          <w:sz w:val="24"/>
        </w:rPr>
        <w:t>эколог.</w:t>
      </w:r>
      <w:r w:rsidRPr="00012D1B">
        <w:rPr>
          <w:spacing w:val="62"/>
          <w:sz w:val="24"/>
        </w:rPr>
        <w:t xml:space="preserve"> </w:t>
      </w:r>
      <w:r w:rsidRPr="00012D1B">
        <w:rPr>
          <w:sz w:val="24"/>
        </w:rPr>
        <w:t>С.Н. Николаева.</w:t>
      </w:r>
    </w:p>
    <w:p w14:paraId="6100B1F4"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Календарь</w:t>
      </w:r>
      <w:r w:rsidRPr="00012D1B">
        <w:rPr>
          <w:spacing w:val="1"/>
          <w:sz w:val="24"/>
        </w:rPr>
        <w:t xml:space="preserve"> </w:t>
      </w:r>
      <w:r w:rsidRPr="00012D1B">
        <w:rPr>
          <w:sz w:val="24"/>
        </w:rPr>
        <w:t>сезонных</w:t>
      </w:r>
      <w:r w:rsidRPr="00012D1B">
        <w:rPr>
          <w:spacing w:val="2"/>
          <w:sz w:val="24"/>
        </w:rPr>
        <w:t xml:space="preserve"> </w:t>
      </w:r>
      <w:r w:rsidRPr="00012D1B">
        <w:rPr>
          <w:sz w:val="24"/>
        </w:rPr>
        <w:t>наблюдений</w:t>
      </w:r>
      <w:r w:rsidRPr="00012D1B">
        <w:rPr>
          <w:spacing w:val="1"/>
          <w:sz w:val="24"/>
        </w:rPr>
        <w:t xml:space="preserve"> (5</w:t>
      </w:r>
      <w:r w:rsidRPr="00012D1B">
        <w:rPr>
          <w:spacing w:val="-1"/>
          <w:sz w:val="24"/>
        </w:rPr>
        <w:t>-</w:t>
      </w:r>
      <w:r w:rsidRPr="00012D1B">
        <w:rPr>
          <w:sz w:val="24"/>
        </w:rPr>
        <w:t>9 лет). Юный эколог.</w:t>
      </w:r>
      <w:r w:rsidRPr="00012D1B">
        <w:rPr>
          <w:spacing w:val="-2"/>
          <w:sz w:val="24"/>
        </w:rPr>
        <w:t xml:space="preserve"> </w:t>
      </w:r>
      <w:r w:rsidRPr="00012D1B">
        <w:rPr>
          <w:sz w:val="24"/>
        </w:rPr>
        <w:t xml:space="preserve">С.Н. </w:t>
      </w:r>
      <w:r w:rsidRPr="00012D1B">
        <w:rPr>
          <w:spacing w:val="-1"/>
          <w:sz w:val="24"/>
        </w:rPr>
        <w:t>Николаева.</w:t>
      </w:r>
    </w:p>
    <w:p w14:paraId="72B7B827"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rFonts w:ascii="Wingdings" w:eastAsia="Wingdings" w:hAnsi="Wingdings" w:cs="Wingdings"/>
          <w:sz w:val="24"/>
        </w:rPr>
        <w:lastRenderedPageBreak/>
        <w:t></w:t>
      </w:r>
      <w:r w:rsidRPr="00012D1B">
        <w:rPr>
          <w:spacing w:val="111"/>
          <w:sz w:val="24"/>
        </w:rPr>
        <w:t xml:space="preserve"> </w:t>
      </w:r>
      <w:r w:rsidRPr="00012D1B">
        <w:rPr>
          <w:sz w:val="24"/>
        </w:rPr>
        <w:t>Теплюк</w:t>
      </w:r>
      <w:r w:rsidRPr="00012D1B">
        <w:rPr>
          <w:spacing w:val="1"/>
          <w:sz w:val="24"/>
        </w:rPr>
        <w:t xml:space="preserve"> </w:t>
      </w:r>
      <w:r w:rsidRPr="00012D1B">
        <w:rPr>
          <w:sz w:val="24"/>
        </w:rPr>
        <w:t>С. Н. Игры</w:t>
      </w:r>
      <w:r w:rsidRPr="00012D1B">
        <w:rPr>
          <w:spacing w:val="-1"/>
          <w:sz w:val="24"/>
        </w:rPr>
        <w:t>-</w:t>
      </w:r>
      <w:r w:rsidRPr="00012D1B">
        <w:rPr>
          <w:sz w:val="24"/>
        </w:rPr>
        <w:t xml:space="preserve">занятия </w:t>
      </w:r>
      <w:r w:rsidRPr="00012D1B">
        <w:rPr>
          <w:spacing w:val="1"/>
          <w:sz w:val="24"/>
        </w:rPr>
        <w:t>на</w:t>
      </w:r>
      <w:r w:rsidRPr="00012D1B">
        <w:rPr>
          <w:spacing w:val="-2"/>
          <w:sz w:val="24"/>
        </w:rPr>
        <w:t xml:space="preserve"> </w:t>
      </w:r>
      <w:r w:rsidRPr="00012D1B">
        <w:rPr>
          <w:sz w:val="24"/>
        </w:rPr>
        <w:t>прогулке с</w:t>
      </w:r>
      <w:r w:rsidRPr="00012D1B">
        <w:rPr>
          <w:spacing w:val="-1"/>
          <w:sz w:val="24"/>
        </w:rPr>
        <w:t xml:space="preserve"> </w:t>
      </w:r>
      <w:r w:rsidRPr="00012D1B">
        <w:rPr>
          <w:sz w:val="24"/>
        </w:rPr>
        <w:t>малышами. Для работы с</w:t>
      </w:r>
      <w:r w:rsidRPr="00012D1B">
        <w:rPr>
          <w:spacing w:val="-1"/>
          <w:sz w:val="24"/>
        </w:rPr>
        <w:t xml:space="preserve"> </w:t>
      </w:r>
      <w:r w:rsidRPr="00012D1B">
        <w:rPr>
          <w:sz w:val="24"/>
        </w:rPr>
        <w:t>детьми</w:t>
      </w:r>
      <w:r w:rsidRPr="00012D1B">
        <w:rPr>
          <w:spacing w:val="1"/>
          <w:sz w:val="24"/>
        </w:rPr>
        <w:t xml:space="preserve"> </w:t>
      </w:r>
      <w:r w:rsidRPr="00012D1B">
        <w:rPr>
          <w:spacing w:val="5"/>
          <w:sz w:val="24"/>
        </w:rPr>
        <w:t>2</w:t>
      </w:r>
      <w:r w:rsidRPr="00012D1B">
        <w:rPr>
          <w:spacing w:val="-1"/>
          <w:sz w:val="24"/>
        </w:rPr>
        <w:t>-</w:t>
      </w:r>
      <w:r w:rsidRPr="00012D1B">
        <w:rPr>
          <w:sz w:val="24"/>
        </w:rPr>
        <w:t>4 лет.</w:t>
      </w:r>
    </w:p>
    <w:p w14:paraId="0D20B133"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Шиян</w:t>
      </w:r>
      <w:r w:rsidRPr="00012D1B">
        <w:rPr>
          <w:spacing w:val="1"/>
          <w:sz w:val="24"/>
        </w:rPr>
        <w:t xml:space="preserve"> </w:t>
      </w:r>
      <w:r w:rsidRPr="00012D1B">
        <w:rPr>
          <w:sz w:val="24"/>
        </w:rPr>
        <w:t xml:space="preserve">О. </w:t>
      </w:r>
      <w:r w:rsidRPr="00012D1B">
        <w:rPr>
          <w:spacing w:val="-1"/>
          <w:sz w:val="24"/>
        </w:rPr>
        <w:t>А.</w:t>
      </w:r>
      <w:r w:rsidRPr="00012D1B">
        <w:rPr>
          <w:spacing w:val="1"/>
          <w:sz w:val="24"/>
        </w:rPr>
        <w:t xml:space="preserve"> </w:t>
      </w:r>
      <w:r w:rsidRPr="00012D1B">
        <w:rPr>
          <w:sz w:val="24"/>
        </w:rPr>
        <w:t>Развитие</w:t>
      </w:r>
      <w:r w:rsidRPr="00012D1B">
        <w:rPr>
          <w:spacing w:val="-1"/>
          <w:sz w:val="24"/>
        </w:rPr>
        <w:t xml:space="preserve"> </w:t>
      </w:r>
      <w:r w:rsidRPr="00012D1B">
        <w:rPr>
          <w:sz w:val="24"/>
        </w:rPr>
        <w:t>творческого мышления. Работаем</w:t>
      </w:r>
      <w:r w:rsidRPr="00012D1B">
        <w:rPr>
          <w:spacing w:val="-1"/>
          <w:sz w:val="24"/>
        </w:rPr>
        <w:t xml:space="preserve"> </w:t>
      </w:r>
      <w:r w:rsidRPr="00012D1B">
        <w:rPr>
          <w:spacing w:val="1"/>
          <w:sz w:val="24"/>
        </w:rPr>
        <w:t>по</w:t>
      </w:r>
      <w:r w:rsidRPr="00012D1B">
        <w:rPr>
          <w:spacing w:val="-1"/>
          <w:sz w:val="24"/>
        </w:rPr>
        <w:t xml:space="preserve"> </w:t>
      </w:r>
      <w:r w:rsidRPr="00012D1B">
        <w:rPr>
          <w:sz w:val="24"/>
        </w:rPr>
        <w:t>сказке</w:t>
      </w:r>
      <w:r w:rsidRPr="00012D1B">
        <w:rPr>
          <w:spacing w:val="-1"/>
          <w:sz w:val="24"/>
        </w:rPr>
        <w:t xml:space="preserve"> </w:t>
      </w:r>
      <w:r w:rsidRPr="00012D1B">
        <w:rPr>
          <w:sz w:val="24"/>
        </w:rPr>
        <w:t>(3</w:t>
      </w:r>
      <w:r w:rsidRPr="00012D1B">
        <w:rPr>
          <w:spacing w:val="-1"/>
          <w:sz w:val="24"/>
        </w:rPr>
        <w:t>-</w:t>
      </w:r>
      <w:r w:rsidRPr="00012D1B">
        <w:rPr>
          <w:sz w:val="24"/>
        </w:rPr>
        <w:t>7</w:t>
      </w:r>
      <w:r w:rsidRPr="00012D1B">
        <w:rPr>
          <w:spacing w:val="2"/>
          <w:sz w:val="24"/>
        </w:rPr>
        <w:t xml:space="preserve"> </w:t>
      </w:r>
      <w:r w:rsidRPr="00012D1B">
        <w:rPr>
          <w:sz w:val="24"/>
        </w:rPr>
        <w:t>лет).</w:t>
      </w:r>
    </w:p>
    <w:p w14:paraId="3A3A9CE9"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Ульева</w:t>
      </w:r>
      <w:r w:rsidRPr="00012D1B">
        <w:rPr>
          <w:spacing w:val="-1"/>
          <w:sz w:val="24"/>
        </w:rPr>
        <w:t xml:space="preserve"> </w:t>
      </w:r>
      <w:r w:rsidRPr="00012D1B">
        <w:rPr>
          <w:sz w:val="24"/>
        </w:rPr>
        <w:t>Е.А. 100</w:t>
      </w:r>
      <w:r w:rsidRPr="00012D1B">
        <w:rPr>
          <w:spacing w:val="5"/>
          <w:sz w:val="24"/>
        </w:rPr>
        <w:t xml:space="preserve"> </w:t>
      </w:r>
      <w:r w:rsidRPr="00012D1B">
        <w:rPr>
          <w:sz w:val="24"/>
        </w:rPr>
        <w:t>увлекательных</w:t>
      </w:r>
      <w:r w:rsidRPr="00012D1B">
        <w:rPr>
          <w:spacing w:val="3"/>
          <w:sz w:val="24"/>
        </w:rPr>
        <w:t xml:space="preserve"> </w:t>
      </w:r>
      <w:r w:rsidRPr="00012D1B">
        <w:rPr>
          <w:sz w:val="24"/>
        </w:rPr>
        <w:t>игр для отличной</w:t>
      </w:r>
      <w:r w:rsidRPr="00012D1B">
        <w:rPr>
          <w:spacing w:val="3"/>
          <w:sz w:val="24"/>
        </w:rPr>
        <w:t xml:space="preserve"> </w:t>
      </w:r>
      <w:r w:rsidRPr="00012D1B">
        <w:rPr>
          <w:spacing w:val="-1"/>
          <w:sz w:val="24"/>
        </w:rPr>
        <w:t>учебы.</w:t>
      </w:r>
      <w:r w:rsidRPr="00012D1B">
        <w:rPr>
          <w:spacing w:val="1"/>
          <w:sz w:val="24"/>
        </w:rPr>
        <w:t xml:space="preserve"> </w:t>
      </w:r>
      <w:r w:rsidRPr="00012D1B">
        <w:rPr>
          <w:sz w:val="24"/>
        </w:rPr>
        <w:t>Сценарии</w:t>
      </w:r>
      <w:r w:rsidRPr="00012D1B">
        <w:rPr>
          <w:spacing w:val="1"/>
          <w:sz w:val="24"/>
        </w:rPr>
        <w:t xml:space="preserve"> </w:t>
      </w:r>
      <w:r w:rsidRPr="00012D1B">
        <w:rPr>
          <w:spacing w:val="-1"/>
          <w:sz w:val="24"/>
        </w:rPr>
        <w:t>игр.</w:t>
      </w:r>
    </w:p>
    <w:p w14:paraId="75A27700" w14:textId="77777777" w:rsidR="002C6E8D" w:rsidRPr="00012D1B" w:rsidRDefault="0069355F">
      <w:pPr>
        <w:pBdr>
          <w:top w:val="none" w:sz="4" w:space="0" w:color="000000"/>
          <w:left w:val="none" w:sz="4" w:space="0" w:color="000000"/>
          <w:bottom w:val="none" w:sz="4" w:space="0" w:color="000000"/>
          <w:right w:val="none" w:sz="4" w:space="0" w:color="000000"/>
        </w:pBdr>
        <w:spacing w:before="365" w:line="276" w:lineRule="atLeast"/>
        <w:ind w:left="3210"/>
      </w:pPr>
      <w:r w:rsidRPr="00012D1B">
        <w:rPr>
          <w:b/>
          <w:sz w:val="24"/>
        </w:rPr>
        <w:t>Наглядно</w:t>
      </w:r>
      <w:r w:rsidRPr="00012D1B">
        <w:rPr>
          <w:b/>
          <w:spacing w:val="-1"/>
          <w:sz w:val="24"/>
        </w:rPr>
        <w:t>-</w:t>
      </w:r>
      <w:r w:rsidRPr="00012D1B">
        <w:rPr>
          <w:b/>
          <w:sz w:val="24"/>
        </w:rPr>
        <w:t>дидактические</w:t>
      </w:r>
      <w:r w:rsidRPr="00012D1B">
        <w:rPr>
          <w:b/>
          <w:spacing w:val="-1"/>
          <w:sz w:val="24"/>
        </w:rPr>
        <w:t xml:space="preserve"> </w:t>
      </w:r>
      <w:r w:rsidRPr="00012D1B">
        <w:rPr>
          <w:b/>
          <w:sz w:val="24"/>
        </w:rPr>
        <w:t>пособия</w:t>
      </w:r>
    </w:p>
    <w:p w14:paraId="74BC2B77" w14:textId="77777777" w:rsidR="002C6E8D" w:rsidRPr="00012D1B" w:rsidRDefault="0069355F">
      <w:pPr>
        <w:pBdr>
          <w:top w:val="none" w:sz="4" w:space="0" w:color="000000"/>
          <w:left w:val="none" w:sz="4" w:space="0" w:color="000000"/>
          <w:bottom w:val="none" w:sz="4" w:space="0" w:color="000000"/>
          <w:right w:val="none" w:sz="4" w:space="0" w:color="000000"/>
        </w:pBdr>
        <w:spacing w:before="33" w:line="278" w:lineRule="atLeast"/>
        <w:ind w:left="360"/>
        <w:rPr>
          <w:sz w:val="24"/>
          <w:szCs w:val="24"/>
        </w:rPr>
      </w:pPr>
      <w:r w:rsidRPr="00012D1B">
        <w:rPr>
          <w:rFonts w:ascii="Wingdings" w:eastAsia="Wingdings" w:hAnsi="Wingdings" w:cs="Wingdings"/>
          <w:sz w:val="24"/>
        </w:rPr>
        <w:t></w:t>
      </w:r>
      <w:r w:rsidRPr="00012D1B">
        <w:rPr>
          <w:spacing w:val="111"/>
          <w:sz w:val="24"/>
        </w:rPr>
        <w:t xml:space="preserve"> </w:t>
      </w:r>
      <w:r w:rsidRPr="00012D1B">
        <w:rPr>
          <w:sz w:val="24"/>
        </w:rPr>
        <w:t>Бордачева</w:t>
      </w:r>
      <w:r w:rsidRPr="00012D1B">
        <w:rPr>
          <w:spacing w:val="15"/>
          <w:sz w:val="24"/>
        </w:rPr>
        <w:t xml:space="preserve"> </w:t>
      </w:r>
      <w:r w:rsidRPr="00012D1B">
        <w:rPr>
          <w:sz w:val="24"/>
        </w:rPr>
        <w:t>И.</w:t>
      </w:r>
      <w:r w:rsidRPr="00012D1B">
        <w:rPr>
          <w:spacing w:val="16"/>
          <w:sz w:val="24"/>
        </w:rPr>
        <w:t xml:space="preserve"> </w:t>
      </w:r>
      <w:r w:rsidRPr="00012D1B">
        <w:rPr>
          <w:sz w:val="24"/>
        </w:rPr>
        <w:t>Ю.</w:t>
      </w:r>
      <w:r w:rsidRPr="00012D1B">
        <w:rPr>
          <w:spacing w:val="20"/>
          <w:sz w:val="24"/>
        </w:rPr>
        <w:t xml:space="preserve"> </w:t>
      </w:r>
      <w:r w:rsidRPr="00012D1B">
        <w:rPr>
          <w:sz w:val="24"/>
        </w:rPr>
        <w:t>Безопасность</w:t>
      </w:r>
      <w:r w:rsidRPr="00012D1B">
        <w:rPr>
          <w:spacing w:val="17"/>
          <w:sz w:val="24"/>
        </w:rPr>
        <w:t xml:space="preserve"> </w:t>
      </w:r>
      <w:r w:rsidRPr="00012D1B">
        <w:rPr>
          <w:spacing w:val="1"/>
          <w:sz w:val="24"/>
        </w:rPr>
        <w:t>на</w:t>
      </w:r>
      <w:r w:rsidRPr="00012D1B">
        <w:rPr>
          <w:spacing w:val="15"/>
          <w:sz w:val="24"/>
        </w:rPr>
        <w:t xml:space="preserve"> </w:t>
      </w:r>
      <w:r w:rsidRPr="00012D1B">
        <w:rPr>
          <w:sz w:val="24"/>
        </w:rPr>
        <w:t>дороге:</w:t>
      </w:r>
      <w:r w:rsidRPr="00012D1B">
        <w:rPr>
          <w:spacing w:val="17"/>
          <w:sz w:val="24"/>
        </w:rPr>
        <w:t xml:space="preserve"> </w:t>
      </w:r>
      <w:r w:rsidRPr="00012D1B">
        <w:rPr>
          <w:sz w:val="24"/>
        </w:rPr>
        <w:t>Плакаты</w:t>
      </w:r>
      <w:r w:rsidRPr="00012D1B">
        <w:rPr>
          <w:spacing w:val="16"/>
          <w:sz w:val="24"/>
        </w:rPr>
        <w:t xml:space="preserve"> </w:t>
      </w:r>
      <w:r w:rsidRPr="00012D1B">
        <w:rPr>
          <w:sz w:val="24"/>
        </w:rPr>
        <w:t>для</w:t>
      </w:r>
      <w:r w:rsidRPr="00012D1B">
        <w:rPr>
          <w:spacing w:val="17"/>
          <w:sz w:val="24"/>
        </w:rPr>
        <w:t xml:space="preserve"> </w:t>
      </w:r>
      <w:r w:rsidRPr="00012D1B">
        <w:rPr>
          <w:sz w:val="24"/>
        </w:rPr>
        <w:t>оформления</w:t>
      </w:r>
      <w:r w:rsidRPr="00012D1B">
        <w:rPr>
          <w:spacing w:val="16"/>
          <w:sz w:val="24"/>
        </w:rPr>
        <w:t xml:space="preserve"> </w:t>
      </w:r>
      <w:r w:rsidRPr="00012D1B">
        <w:rPr>
          <w:sz w:val="24"/>
        </w:rPr>
        <w:t>родительского</w:t>
      </w:r>
      <w:r w:rsidRPr="00012D1B">
        <w:rPr>
          <w:spacing w:val="19"/>
          <w:sz w:val="24"/>
        </w:rPr>
        <w:t xml:space="preserve"> </w:t>
      </w:r>
      <w:r w:rsidRPr="00012D1B">
        <w:rPr>
          <w:spacing w:val="-1"/>
          <w:sz w:val="24"/>
        </w:rPr>
        <w:t>уголка</w:t>
      </w:r>
      <w:r w:rsidRPr="00012D1B">
        <w:rPr>
          <w:rFonts w:ascii="Calibri" w:eastAsia="Calibri" w:hAnsi="Calibri" w:cs="Calibri"/>
          <w:sz w:val="22"/>
        </w:rPr>
        <w:t xml:space="preserve"> </w:t>
      </w:r>
      <w:r w:rsidRPr="00012D1B">
        <w:rPr>
          <w:sz w:val="24"/>
        </w:rPr>
        <w:t>в ДОУ.</w:t>
      </w:r>
    </w:p>
    <w:p w14:paraId="71DC66CB" w14:textId="77777777" w:rsidR="002C6E8D" w:rsidRPr="00012D1B" w:rsidRDefault="0069355F">
      <w:pPr>
        <w:pBdr>
          <w:top w:val="none" w:sz="4" w:space="0" w:color="000000"/>
          <w:left w:val="none" w:sz="4" w:space="0" w:color="000000"/>
          <w:bottom w:val="none" w:sz="4" w:space="0" w:color="000000"/>
          <w:right w:val="none" w:sz="4" w:space="0" w:color="000000"/>
        </w:pBdr>
        <w:spacing w:before="33" w:line="278" w:lineRule="atLeast"/>
        <w:ind w:left="360"/>
        <w:rPr>
          <w:rFonts w:ascii="Calibri" w:eastAsia="Calibri" w:hAnsi="Calibri" w:cs="Calibri"/>
          <w:sz w:val="22"/>
          <w:szCs w:val="22"/>
        </w:rPr>
      </w:pPr>
      <w:r w:rsidRPr="00012D1B">
        <w:rPr>
          <w:sz w:val="24"/>
        </w:rPr>
        <w:t xml:space="preserve"> </w:t>
      </w:r>
      <w:r w:rsidRPr="00012D1B">
        <w:rPr>
          <w:sz w:val="24"/>
          <w:u w:val="single"/>
        </w:rPr>
        <w:t>Плакаты:</w:t>
      </w:r>
    </w:p>
    <w:p w14:paraId="2F606F9C" w14:textId="77777777" w:rsidR="002C6E8D" w:rsidRPr="00012D1B" w:rsidRDefault="0069355F">
      <w:pPr>
        <w:pBdr>
          <w:top w:val="none" w:sz="4" w:space="0" w:color="000000"/>
          <w:left w:val="none" w:sz="4" w:space="0" w:color="000000"/>
          <w:bottom w:val="none" w:sz="4" w:space="0" w:color="000000"/>
          <w:right w:val="none" w:sz="4" w:space="0" w:color="000000"/>
        </w:pBdr>
        <w:spacing w:before="19" w:line="278" w:lineRule="atLeast"/>
        <w:ind w:left="360"/>
      </w:pPr>
      <w:r w:rsidRPr="00012D1B">
        <w:rPr>
          <w:rFonts w:ascii="Wingdings" w:eastAsia="Wingdings" w:hAnsi="Wingdings" w:cs="Wingdings"/>
          <w:sz w:val="24"/>
        </w:rPr>
        <w:t></w:t>
      </w:r>
      <w:r w:rsidRPr="00012D1B">
        <w:rPr>
          <w:spacing w:val="111"/>
          <w:sz w:val="24"/>
        </w:rPr>
        <w:t xml:space="preserve"> </w:t>
      </w:r>
      <w:r w:rsidRPr="00012D1B">
        <w:rPr>
          <w:spacing w:val="-1"/>
          <w:sz w:val="24"/>
        </w:rPr>
        <w:t>«Где</w:t>
      </w:r>
      <w:r w:rsidRPr="00012D1B">
        <w:rPr>
          <w:spacing w:val="5"/>
          <w:sz w:val="24"/>
        </w:rPr>
        <w:t xml:space="preserve"> </w:t>
      </w:r>
      <w:r w:rsidRPr="00012D1B">
        <w:rPr>
          <w:sz w:val="24"/>
        </w:rPr>
        <w:t>в</w:t>
      </w:r>
      <w:r w:rsidRPr="00012D1B">
        <w:rPr>
          <w:spacing w:val="4"/>
          <w:sz w:val="24"/>
        </w:rPr>
        <w:t xml:space="preserve"> </w:t>
      </w:r>
      <w:r w:rsidRPr="00012D1B">
        <w:rPr>
          <w:sz w:val="24"/>
        </w:rPr>
        <w:t>природе</w:t>
      </w:r>
      <w:r w:rsidRPr="00012D1B">
        <w:rPr>
          <w:spacing w:val="4"/>
          <w:sz w:val="24"/>
        </w:rPr>
        <w:t xml:space="preserve"> </w:t>
      </w:r>
      <w:r w:rsidRPr="00012D1B">
        <w:rPr>
          <w:sz w:val="24"/>
        </w:rPr>
        <w:t>есть</w:t>
      </w:r>
      <w:r w:rsidRPr="00012D1B">
        <w:rPr>
          <w:spacing w:val="5"/>
          <w:sz w:val="24"/>
        </w:rPr>
        <w:t xml:space="preserve"> </w:t>
      </w:r>
      <w:r w:rsidRPr="00012D1B">
        <w:rPr>
          <w:spacing w:val="-1"/>
          <w:sz w:val="24"/>
        </w:rPr>
        <w:t>вода»,</w:t>
      </w:r>
      <w:r w:rsidRPr="00012D1B">
        <w:rPr>
          <w:spacing w:val="10"/>
          <w:sz w:val="24"/>
        </w:rPr>
        <w:t xml:space="preserve"> </w:t>
      </w:r>
      <w:r w:rsidRPr="00012D1B">
        <w:rPr>
          <w:spacing w:val="-1"/>
          <w:sz w:val="24"/>
        </w:rPr>
        <w:t>«Зачем</w:t>
      </w:r>
      <w:r w:rsidRPr="00012D1B">
        <w:rPr>
          <w:spacing w:val="5"/>
          <w:sz w:val="24"/>
        </w:rPr>
        <w:t xml:space="preserve"> </w:t>
      </w:r>
      <w:r w:rsidRPr="00012D1B">
        <w:rPr>
          <w:sz w:val="24"/>
        </w:rPr>
        <w:t>люди</w:t>
      </w:r>
      <w:r w:rsidRPr="00012D1B">
        <w:rPr>
          <w:spacing w:val="5"/>
          <w:sz w:val="24"/>
        </w:rPr>
        <w:t xml:space="preserve"> </w:t>
      </w:r>
      <w:r w:rsidRPr="00012D1B">
        <w:rPr>
          <w:sz w:val="24"/>
        </w:rPr>
        <w:t>ходят</w:t>
      </w:r>
      <w:r w:rsidRPr="00012D1B">
        <w:rPr>
          <w:spacing w:val="5"/>
          <w:sz w:val="24"/>
        </w:rPr>
        <w:t xml:space="preserve"> </w:t>
      </w:r>
      <w:r w:rsidRPr="00012D1B">
        <w:rPr>
          <w:sz w:val="24"/>
        </w:rPr>
        <w:t>в</w:t>
      </w:r>
      <w:r w:rsidRPr="00012D1B">
        <w:rPr>
          <w:spacing w:val="4"/>
          <w:sz w:val="24"/>
        </w:rPr>
        <w:t xml:space="preserve"> </w:t>
      </w:r>
      <w:r w:rsidRPr="00012D1B">
        <w:rPr>
          <w:spacing w:val="-1"/>
          <w:sz w:val="24"/>
        </w:rPr>
        <w:t>лес»,</w:t>
      </w:r>
      <w:r w:rsidRPr="00012D1B">
        <w:rPr>
          <w:spacing w:val="13"/>
          <w:sz w:val="24"/>
        </w:rPr>
        <w:t xml:space="preserve"> </w:t>
      </w:r>
      <w:r w:rsidRPr="00012D1B">
        <w:rPr>
          <w:spacing w:val="-1"/>
          <w:sz w:val="24"/>
        </w:rPr>
        <w:t>«Зачем</w:t>
      </w:r>
      <w:r w:rsidRPr="00012D1B">
        <w:rPr>
          <w:spacing w:val="5"/>
          <w:sz w:val="24"/>
        </w:rPr>
        <w:t xml:space="preserve"> </w:t>
      </w:r>
      <w:r w:rsidRPr="00012D1B">
        <w:rPr>
          <w:sz w:val="24"/>
        </w:rPr>
        <w:t>пилят</w:t>
      </w:r>
      <w:r w:rsidRPr="00012D1B">
        <w:rPr>
          <w:spacing w:val="5"/>
          <w:sz w:val="24"/>
        </w:rPr>
        <w:t xml:space="preserve"> </w:t>
      </w:r>
      <w:r w:rsidRPr="00012D1B">
        <w:rPr>
          <w:sz w:val="24"/>
        </w:rPr>
        <w:t>деревья»,</w:t>
      </w:r>
      <w:r w:rsidRPr="00012D1B">
        <w:rPr>
          <w:spacing w:val="12"/>
          <w:sz w:val="24"/>
        </w:rPr>
        <w:t xml:space="preserve"> </w:t>
      </w:r>
      <w:r w:rsidRPr="00012D1B">
        <w:rPr>
          <w:spacing w:val="-2"/>
          <w:sz w:val="24"/>
        </w:rPr>
        <w:t>«Как</w:t>
      </w:r>
      <w:r w:rsidRPr="00012D1B">
        <w:rPr>
          <w:spacing w:val="7"/>
          <w:sz w:val="24"/>
        </w:rPr>
        <w:t xml:space="preserve"> </w:t>
      </w:r>
      <w:r w:rsidRPr="00012D1B">
        <w:rPr>
          <w:sz w:val="24"/>
        </w:rPr>
        <w:t>лесник</w:t>
      </w:r>
      <w:r w:rsidRPr="00012D1B">
        <w:rPr>
          <w:rFonts w:ascii="Calibri" w:eastAsia="Calibri" w:hAnsi="Calibri" w:cs="Calibri"/>
          <w:sz w:val="22"/>
        </w:rPr>
        <w:t xml:space="preserve"> </w:t>
      </w:r>
      <w:r w:rsidRPr="00012D1B">
        <w:rPr>
          <w:sz w:val="24"/>
        </w:rPr>
        <w:t>заботится</w:t>
      </w:r>
      <w:r w:rsidRPr="00012D1B">
        <w:rPr>
          <w:spacing w:val="9"/>
          <w:sz w:val="24"/>
        </w:rPr>
        <w:t xml:space="preserve"> </w:t>
      </w:r>
      <w:r w:rsidRPr="00012D1B">
        <w:rPr>
          <w:sz w:val="24"/>
        </w:rPr>
        <w:t>о</w:t>
      </w:r>
      <w:r w:rsidRPr="00012D1B">
        <w:rPr>
          <w:spacing w:val="9"/>
          <w:sz w:val="24"/>
        </w:rPr>
        <w:t xml:space="preserve"> </w:t>
      </w:r>
      <w:r w:rsidRPr="00012D1B">
        <w:rPr>
          <w:spacing w:val="-1"/>
          <w:sz w:val="24"/>
        </w:rPr>
        <w:t>лесе»,</w:t>
      </w:r>
      <w:r w:rsidRPr="00012D1B">
        <w:rPr>
          <w:spacing w:val="15"/>
          <w:sz w:val="24"/>
        </w:rPr>
        <w:t xml:space="preserve"> </w:t>
      </w:r>
      <w:r w:rsidRPr="00012D1B">
        <w:rPr>
          <w:spacing w:val="-1"/>
          <w:sz w:val="24"/>
        </w:rPr>
        <w:t>«Кому</w:t>
      </w:r>
      <w:r w:rsidRPr="00012D1B">
        <w:rPr>
          <w:spacing w:val="5"/>
          <w:sz w:val="24"/>
        </w:rPr>
        <w:t xml:space="preserve"> </w:t>
      </w:r>
      <w:r w:rsidRPr="00012D1B">
        <w:rPr>
          <w:sz w:val="24"/>
        </w:rPr>
        <w:t>нужны</w:t>
      </w:r>
      <w:r w:rsidRPr="00012D1B">
        <w:rPr>
          <w:spacing w:val="9"/>
          <w:sz w:val="24"/>
        </w:rPr>
        <w:t xml:space="preserve"> </w:t>
      </w:r>
      <w:r w:rsidRPr="00012D1B">
        <w:rPr>
          <w:sz w:val="24"/>
        </w:rPr>
        <w:t>деревья</w:t>
      </w:r>
      <w:r w:rsidRPr="00012D1B">
        <w:rPr>
          <w:spacing w:val="10"/>
          <w:sz w:val="24"/>
        </w:rPr>
        <w:t xml:space="preserve"> </w:t>
      </w:r>
      <w:r w:rsidRPr="00012D1B">
        <w:rPr>
          <w:sz w:val="24"/>
        </w:rPr>
        <w:t>в</w:t>
      </w:r>
      <w:r w:rsidRPr="00012D1B">
        <w:rPr>
          <w:spacing w:val="9"/>
          <w:sz w:val="24"/>
        </w:rPr>
        <w:t xml:space="preserve"> </w:t>
      </w:r>
      <w:r w:rsidRPr="00012D1B">
        <w:rPr>
          <w:spacing w:val="-1"/>
          <w:sz w:val="24"/>
        </w:rPr>
        <w:t>лесу»,</w:t>
      </w:r>
      <w:r w:rsidRPr="00012D1B">
        <w:rPr>
          <w:spacing w:val="17"/>
          <w:sz w:val="24"/>
        </w:rPr>
        <w:t xml:space="preserve"> </w:t>
      </w:r>
      <w:r w:rsidRPr="00012D1B">
        <w:rPr>
          <w:spacing w:val="-1"/>
          <w:sz w:val="24"/>
        </w:rPr>
        <w:t>«Лес</w:t>
      </w:r>
      <w:r w:rsidRPr="00012D1B">
        <w:rPr>
          <w:spacing w:val="16"/>
          <w:sz w:val="24"/>
        </w:rPr>
        <w:t xml:space="preserve"> </w:t>
      </w:r>
      <w:r w:rsidRPr="00012D1B">
        <w:rPr>
          <w:sz w:val="24"/>
        </w:rPr>
        <w:t>—</w:t>
      </w:r>
      <w:r w:rsidRPr="00012D1B">
        <w:rPr>
          <w:spacing w:val="10"/>
          <w:sz w:val="24"/>
        </w:rPr>
        <w:t xml:space="preserve"> </w:t>
      </w:r>
      <w:r w:rsidRPr="00012D1B">
        <w:rPr>
          <w:sz w:val="24"/>
        </w:rPr>
        <w:t>многоэтажный</w:t>
      </w:r>
      <w:r w:rsidRPr="00012D1B">
        <w:rPr>
          <w:spacing w:val="10"/>
          <w:sz w:val="24"/>
        </w:rPr>
        <w:t xml:space="preserve"> </w:t>
      </w:r>
      <w:r w:rsidRPr="00012D1B">
        <w:rPr>
          <w:spacing w:val="-1"/>
          <w:sz w:val="24"/>
        </w:rPr>
        <w:t>дом»,</w:t>
      </w:r>
      <w:r w:rsidRPr="00012D1B">
        <w:rPr>
          <w:spacing w:val="16"/>
          <w:sz w:val="24"/>
        </w:rPr>
        <w:t xml:space="preserve"> </w:t>
      </w:r>
      <w:r w:rsidRPr="00012D1B">
        <w:rPr>
          <w:spacing w:val="-1"/>
          <w:sz w:val="24"/>
        </w:rPr>
        <w:t>«Пищевые</w:t>
      </w:r>
      <w:r w:rsidRPr="00012D1B">
        <w:t xml:space="preserve"> </w:t>
      </w:r>
      <w:r w:rsidRPr="00012D1B">
        <w:rPr>
          <w:sz w:val="24"/>
        </w:rPr>
        <w:t>цепочки»,</w:t>
      </w:r>
      <w:r w:rsidRPr="00012D1B">
        <w:rPr>
          <w:spacing w:val="115"/>
          <w:sz w:val="24"/>
        </w:rPr>
        <w:t xml:space="preserve"> </w:t>
      </w:r>
      <w:r w:rsidRPr="00012D1B">
        <w:rPr>
          <w:spacing w:val="-1"/>
          <w:sz w:val="24"/>
        </w:rPr>
        <w:t>«Этого</w:t>
      </w:r>
      <w:r w:rsidRPr="00012D1B">
        <w:rPr>
          <w:spacing w:val="111"/>
          <w:sz w:val="24"/>
        </w:rPr>
        <w:t xml:space="preserve"> </w:t>
      </w:r>
      <w:r w:rsidRPr="00012D1B">
        <w:rPr>
          <w:spacing w:val="1"/>
          <w:sz w:val="24"/>
        </w:rPr>
        <w:t>не</w:t>
      </w:r>
      <w:r w:rsidRPr="00012D1B">
        <w:rPr>
          <w:spacing w:val="110"/>
          <w:sz w:val="24"/>
        </w:rPr>
        <w:t xml:space="preserve"> </w:t>
      </w:r>
      <w:r w:rsidRPr="00012D1B">
        <w:rPr>
          <w:sz w:val="24"/>
        </w:rPr>
        <w:t>следует</w:t>
      </w:r>
      <w:r w:rsidRPr="00012D1B">
        <w:rPr>
          <w:spacing w:val="111"/>
          <w:sz w:val="24"/>
        </w:rPr>
        <w:t xml:space="preserve"> </w:t>
      </w:r>
      <w:r w:rsidRPr="00012D1B">
        <w:rPr>
          <w:sz w:val="24"/>
        </w:rPr>
        <w:t>делать</w:t>
      </w:r>
      <w:r w:rsidRPr="00012D1B">
        <w:rPr>
          <w:spacing w:val="111"/>
          <w:sz w:val="24"/>
        </w:rPr>
        <w:t xml:space="preserve"> </w:t>
      </w:r>
      <w:r w:rsidRPr="00012D1B">
        <w:rPr>
          <w:sz w:val="24"/>
        </w:rPr>
        <w:t>в</w:t>
      </w:r>
      <w:r w:rsidRPr="00012D1B">
        <w:rPr>
          <w:spacing w:val="110"/>
          <w:sz w:val="24"/>
        </w:rPr>
        <w:t xml:space="preserve"> </w:t>
      </w:r>
      <w:r w:rsidRPr="00012D1B">
        <w:rPr>
          <w:sz w:val="24"/>
        </w:rPr>
        <w:t>лесу».</w:t>
      </w:r>
      <w:r w:rsidRPr="00012D1B">
        <w:rPr>
          <w:spacing w:val="294"/>
          <w:sz w:val="24"/>
        </w:rPr>
        <w:t xml:space="preserve"> </w:t>
      </w:r>
      <w:r w:rsidRPr="00012D1B">
        <w:rPr>
          <w:spacing w:val="-1"/>
          <w:sz w:val="24"/>
        </w:rPr>
        <w:t>«Водный</w:t>
      </w:r>
      <w:r w:rsidRPr="00012D1B">
        <w:rPr>
          <w:spacing w:val="111"/>
          <w:sz w:val="24"/>
        </w:rPr>
        <w:t xml:space="preserve"> </w:t>
      </w:r>
      <w:r w:rsidRPr="00012D1B">
        <w:rPr>
          <w:spacing w:val="-1"/>
          <w:sz w:val="24"/>
        </w:rPr>
        <w:t>транспорт»;</w:t>
      </w:r>
      <w:r w:rsidRPr="00012D1B">
        <w:rPr>
          <w:spacing w:val="116"/>
          <w:sz w:val="24"/>
        </w:rPr>
        <w:t xml:space="preserve"> </w:t>
      </w:r>
      <w:r w:rsidRPr="00012D1B">
        <w:rPr>
          <w:sz w:val="24"/>
        </w:rPr>
        <w:t>«Воздушный</w:t>
      </w:r>
    </w:p>
    <w:p w14:paraId="21A682E0"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sz w:val="24"/>
        </w:rPr>
        <w:t>транспорт»;</w:t>
      </w:r>
      <w:r w:rsidRPr="00012D1B">
        <w:rPr>
          <w:spacing w:val="173"/>
          <w:sz w:val="24"/>
        </w:rPr>
        <w:t xml:space="preserve"> </w:t>
      </w:r>
      <w:r w:rsidRPr="00012D1B">
        <w:rPr>
          <w:sz w:val="24"/>
        </w:rPr>
        <w:t>«Городской</w:t>
      </w:r>
      <w:r w:rsidRPr="00012D1B">
        <w:rPr>
          <w:spacing w:val="169"/>
          <w:sz w:val="24"/>
        </w:rPr>
        <w:t xml:space="preserve"> </w:t>
      </w:r>
      <w:r w:rsidRPr="00012D1B">
        <w:rPr>
          <w:sz w:val="24"/>
        </w:rPr>
        <w:t>транспорт»;</w:t>
      </w:r>
      <w:r w:rsidRPr="00012D1B">
        <w:rPr>
          <w:spacing w:val="173"/>
          <w:sz w:val="24"/>
        </w:rPr>
        <w:t xml:space="preserve"> </w:t>
      </w:r>
      <w:r w:rsidRPr="00012D1B">
        <w:rPr>
          <w:spacing w:val="-1"/>
          <w:sz w:val="24"/>
        </w:rPr>
        <w:t>«Грибы»;</w:t>
      </w:r>
      <w:r w:rsidRPr="00012D1B">
        <w:rPr>
          <w:spacing w:val="174"/>
          <w:sz w:val="24"/>
        </w:rPr>
        <w:t xml:space="preserve"> </w:t>
      </w:r>
      <w:r w:rsidRPr="00012D1B">
        <w:rPr>
          <w:spacing w:val="-1"/>
          <w:sz w:val="24"/>
        </w:rPr>
        <w:t>«Деревья</w:t>
      </w:r>
      <w:r w:rsidRPr="00012D1B">
        <w:rPr>
          <w:spacing w:val="169"/>
          <w:sz w:val="24"/>
        </w:rPr>
        <w:t xml:space="preserve"> </w:t>
      </w:r>
      <w:r w:rsidRPr="00012D1B">
        <w:rPr>
          <w:sz w:val="24"/>
        </w:rPr>
        <w:t>и</w:t>
      </w:r>
      <w:r w:rsidRPr="00012D1B">
        <w:rPr>
          <w:spacing w:val="169"/>
          <w:sz w:val="24"/>
        </w:rPr>
        <w:t xml:space="preserve"> </w:t>
      </w:r>
      <w:r w:rsidRPr="00012D1B">
        <w:rPr>
          <w:sz w:val="24"/>
        </w:rPr>
        <w:t>листья»;</w:t>
      </w:r>
      <w:r w:rsidRPr="00012D1B">
        <w:rPr>
          <w:spacing w:val="173"/>
          <w:sz w:val="24"/>
        </w:rPr>
        <w:t xml:space="preserve"> </w:t>
      </w:r>
      <w:r w:rsidRPr="00012D1B">
        <w:rPr>
          <w:sz w:val="24"/>
        </w:rPr>
        <w:t>«Домашние</w:t>
      </w:r>
      <w:r w:rsidRPr="00012D1B">
        <w:rPr>
          <w:rFonts w:ascii="Calibri" w:eastAsia="Calibri" w:hAnsi="Calibri" w:cs="Calibri"/>
          <w:sz w:val="22"/>
        </w:rPr>
        <w:t xml:space="preserve"> </w:t>
      </w:r>
      <w:r w:rsidRPr="00012D1B">
        <w:rPr>
          <w:spacing w:val="-1"/>
          <w:sz w:val="24"/>
        </w:rPr>
        <w:t>животные»;</w:t>
      </w:r>
      <w:r w:rsidRPr="00012D1B">
        <w:rPr>
          <w:spacing w:val="214"/>
          <w:sz w:val="24"/>
        </w:rPr>
        <w:t xml:space="preserve"> </w:t>
      </w:r>
      <w:r w:rsidRPr="00012D1B">
        <w:rPr>
          <w:sz w:val="24"/>
        </w:rPr>
        <w:t>«Домашние</w:t>
      </w:r>
      <w:r w:rsidRPr="00012D1B">
        <w:rPr>
          <w:spacing w:val="208"/>
          <w:sz w:val="24"/>
        </w:rPr>
        <w:t xml:space="preserve"> </w:t>
      </w:r>
      <w:r w:rsidRPr="00012D1B">
        <w:rPr>
          <w:spacing w:val="-1"/>
          <w:sz w:val="24"/>
        </w:rPr>
        <w:t>питомцы»;</w:t>
      </w:r>
      <w:r w:rsidRPr="00012D1B">
        <w:rPr>
          <w:spacing w:val="215"/>
          <w:sz w:val="24"/>
        </w:rPr>
        <w:t xml:space="preserve"> </w:t>
      </w:r>
      <w:r w:rsidRPr="00012D1B">
        <w:rPr>
          <w:sz w:val="24"/>
        </w:rPr>
        <w:t>«Домашние</w:t>
      </w:r>
      <w:r w:rsidRPr="00012D1B">
        <w:rPr>
          <w:spacing w:val="208"/>
          <w:sz w:val="24"/>
        </w:rPr>
        <w:t xml:space="preserve"> </w:t>
      </w:r>
      <w:r w:rsidRPr="00012D1B">
        <w:rPr>
          <w:spacing w:val="-1"/>
          <w:sz w:val="24"/>
        </w:rPr>
        <w:t>птицы»;</w:t>
      </w:r>
      <w:r w:rsidRPr="00012D1B">
        <w:rPr>
          <w:spacing w:val="215"/>
          <w:sz w:val="24"/>
        </w:rPr>
        <w:t xml:space="preserve"> </w:t>
      </w:r>
      <w:r w:rsidRPr="00012D1B">
        <w:rPr>
          <w:sz w:val="24"/>
        </w:rPr>
        <w:t>«Животные</w:t>
      </w:r>
      <w:r w:rsidRPr="00012D1B">
        <w:rPr>
          <w:spacing w:val="207"/>
          <w:sz w:val="24"/>
        </w:rPr>
        <w:t xml:space="preserve"> </w:t>
      </w:r>
      <w:r w:rsidRPr="00012D1B">
        <w:rPr>
          <w:spacing w:val="-1"/>
          <w:sz w:val="24"/>
        </w:rPr>
        <w:t>Африки»;</w:t>
      </w:r>
      <w:r w:rsidRPr="00012D1B">
        <w:t xml:space="preserve"> </w:t>
      </w:r>
      <w:r w:rsidRPr="00012D1B">
        <w:rPr>
          <w:sz w:val="24"/>
        </w:rPr>
        <w:t>«Животные</w:t>
      </w:r>
      <w:r w:rsidRPr="00012D1B">
        <w:rPr>
          <w:spacing w:val="8"/>
          <w:sz w:val="24"/>
        </w:rPr>
        <w:t xml:space="preserve"> </w:t>
      </w:r>
      <w:r w:rsidRPr="00012D1B">
        <w:rPr>
          <w:sz w:val="24"/>
        </w:rPr>
        <w:t>средней</w:t>
      </w:r>
      <w:r w:rsidRPr="00012D1B">
        <w:rPr>
          <w:spacing w:val="8"/>
          <w:sz w:val="24"/>
        </w:rPr>
        <w:t xml:space="preserve"> </w:t>
      </w:r>
      <w:r w:rsidRPr="00012D1B">
        <w:rPr>
          <w:sz w:val="24"/>
        </w:rPr>
        <w:t>полосы»;</w:t>
      </w:r>
      <w:r w:rsidRPr="00012D1B">
        <w:rPr>
          <w:spacing w:val="15"/>
          <w:sz w:val="24"/>
        </w:rPr>
        <w:t xml:space="preserve"> </w:t>
      </w:r>
      <w:r w:rsidRPr="00012D1B">
        <w:rPr>
          <w:sz w:val="24"/>
        </w:rPr>
        <w:t>«Зимние</w:t>
      </w:r>
      <w:r w:rsidRPr="00012D1B">
        <w:rPr>
          <w:spacing w:val="7"/>
          <w:sz w:val="24"/>
        </w:rPr>
        <w:t xml:space="preserve"> </w:t>
      </w:r>
      <w:r w:rsidRPr="00012D1B">
        <w:rPr>
          <w:spacing w:val="2"/>
          <w:sz w:val="24"/>
        </w:rPr>
        <w:t>виды</w:t>
      </w:r>
      <w:r w:rsidRPr="00012D1B">
        <w:rPr>
          <w:spacing w:val="5"/>
          <w:sz w:val="24"/>
        </w:rPr>
        <w:t xml:space="preserve"> </w:t>
      </w:r>
      <w:r w:rsidRPr="00012D1B">
        <w:rPr>
          <w:sz w:val="24"/>
        </w:rPr>
        <w:t>спорта»;</w:t>
      </w:r>
      <w:r w:rsidRPr="00012D1B">
        <w:rPr>
          <w:spacing w:val="15"/>
          <w:sz w:val="24"/>
        </w:rPr>
        <w:t xml:space="preserve"> </w:t>
      </w:r>
      <w:r w:rsidRPr="00012D1B">
        <w:rPr>
          <w:spacing w:val="-1"/>
          <w:sz w:val="24"/>
        </w:rPr>
        <w:t>«Зимующие</w:t>
      </w:r>
      <w:r w:rsidRPr="00012D1B">
        <w:rPr>
          <w:spacing w:val="9"/>
          <w:sz w:val="24"/>
        </w:rPr>
        <w:t xml:space="preserve"> </w:t>
      </w:r>
      <w:r w:rsidRPr="00012D1B">
        <w:rPr>
          <w:sz w:val="24"/>
        </w:rPr>
        <w:t>птицы»;</w:t>
      </w:r>
      <w:r w:rsidRPr="00012D1B">
        <w:rPr>
          <w:spacing w:val="13"/>
          <w:sz w:val="24"/>
        </w:rPr>
        <w:t xml:space="preserve"> </w:t>
      </w:r>
      <w:r w:rsidRPr="00012D1B">
        <w:rPr>
          <w:spacing w:val="-1"/>
          <w:sz w:val="24"/>
        </w:rPr>
        <w:t>«Кто</w:t>
      </w:r>
      <w:r w:rsidRPr="00012D1B">
        <w:rPr>
          <w:spacing w:val="8"/>
          <w:sz w:val="24"/>
        </w:rPr>
        <w:t xml:space="preserve"> </w:t>
      </w:r>
      <w:r w:rsidRPr="00012D1B">
        <w:rPr>
          <w:sz w:val="24"/>
        </w:rPr>
        <w:t>всю</w:t>
      </w:r>
      <w:r w:rsidRPr="00012D1B">
        <w:rPr>
          <w:spacing w:val="7"/>
          <w:sz w:val="24"/>
        </w:rPr>
        <w:t xml:space="preserve"> </w:t>
      </w:r>
      <w:r w:rsidRPr="00012D1B">
        <w:rPr>
          <w:spacing w:val="1"/>
          <w:sz w:val="24"/>
        </w:rPr>
        <w:t>зиму</w:t>
      </w:r>
      <w:r w:rsidRPr="00012D1B">
        <w:t xml:space="preserve"> </w:t>
      </w:r>
      <w:r w:rsidRPr="00012D1B">
        <w:rPr>
          <w:spacing w:val="-1"/>
          <w:sz w:val="24"/>
        </w:rPr>
        <w:t>спит»;</w:t>
      </w:r>
      <w:r w:rsidRPr="00012D1B">
        <w:rPr>
          <w:spacing w:val="13"/>
          <w:sz w:val="24"/>
        </w:rPr>
        <w:t xml:space="preserve"> </w:t>
      </w:r>
      <w:r w:rsidRPr="00012D1B">
        <w:rPr>
          <w:spacing w:val="-1"/>
          <w:sz w:val="24"/>
        </w:rPr>
        <w:t>«Летние</w:t>
      </w:r>
      <w:r w:rsidRPr="00012D1B">
        <w:rPr>
          <w:spacing w:val="7"/>
          <w:sz w:val="24"/>
        </w:rPr>
        <w:t xml:space="preserve"> </w:t>
      </w:r>
      <w:r w:rsidRPr="00012D1B">
        <w:rPr>
          <w:sz w:val="24"/>
        </w:rPr>
        <w:t>виды</w:t>
      </w:r>
      <w:r w:rsidRPr="00012D1B">
        <w:rPr>
          <w:spacing w:val="9"/>
          <w:sz w:val="24"/>
        </w:rPr>
        <w:t xml:space="preserve"> </w:t>
      </w:r>
      <w:r w:rsidRPr="00012D1B">
        <w:rPr>
          <w:spacing w:val="1"/>
          <w:sz w:val="24"/>
        </w:rPr>
        <w:t>спорта»</w:t>
      </w:r>
      <w:r w:rsidRPr="00012D1B">
        <w:rPr>
          <w:spacing w:val="4"/>
          <w:sz w:val="24"/>
        </w:rPr>
        <w:t xml:space="preserve"> </w:t>
      </w:r>
      <w:r w:rsidRPr="00012D1B">
        <w:rPr>
          <w:spacing w:val="-1"/>
          <w:sz w:val="24"/>
        </w:rPr>
        <w:t>«Морские</w:t>
      </w:r>
      <w:r w:rsidRPr="00012D1B">
        <w:rPr>
          <w:spacing w:val="7"/>
          <w:sz w:val="24"/>
        </w:rPr>
        <w:t xml:space="preserve"> </w:t>
      </w:r>
      <w:r w:rsidRPr="00012D1B">
        <w:rPr>
          <w:sz w:val="24"/>
        </w:rPr>
        <w:t>обитатели»;</w:t>
      </w:r>
      <w:r w:rsidRPr="00012D1B">
        <w:rPr>
          <w:spacing w:val="15"/>
          <w:sz w:val="24"/>
        </w:rPr>
        <w:t xml:space="preserve"> </w:t>
      </w:r>
      <w:r w:rsidRPr="00012D1B">
        <w:rPr>
          <w:sz w:val="24"/>
        </w:rPr>
        <w:t>«Музыкальные</w:t>
      </w:r>
      <w:r w:rsidRPr="00012D1B">
        <w:rPr>
          <w:spacing w:val="8"/>
          <w:sz w:val="24"/>
        </w:rPr>
        <w:t xml:space="preserve"> </w:t>
      </w:r>
      <w:r w:rsidRPr="00012D1B">
        <w:rPr>
          <w:sz w:val="24"/>
        </w:rPr>
        <w:t>инструменты</w:t>
      </w:r>
      <w:r w:rsidRPr="00012D1B">
        <w:rPr>
          <w:spacing w:val="7"/>
          <w:sz w:val="24"/>
        </w:rPr>
        <w:t xml:space="preserve"> </w:t>
      </w:r>
      <w:r w:rsidRPr="00012D1B">
        <w:rPr>
          <w:sz w:val="24"/>
        </w:rPr>
        <w:t>народов</w:t>
      </w:r>
      <w:r w:rsidRPr="00012D1B">
        <w:t xml:space="preserve"> </w:t>
      </w:r>
      <w:r w:rsidRPr="00012D1B">
        <w:rPr>
          <w:spacing w:val="-1"/>
          <w:sz w:val="24"/>
        </w:rPr>
        <w:t>мира»;</w:t>
      </w:r>
      <w:r w:rsidRPr="00012D1B">
        <w:rPr>
          <w:spacing w:val="30"/>
          <w:sz w:val="24"/>
        </w:rPr>
        <w:t xml:space="preserve"> </w:t>
      </w:r>
      <w:r w:rsidRPr="00012D1B">
        <w:rPr>
          <w:sz w:val="24"/>
        </w:rPr>
        <w:t>«Музыкальные</w:t>
      </w:r>
      <w:r w:rsidRPr="00012D1B">
        <w:rPr>
          <w:spacing w:val="25"/>
          <w:sz w:val="24"/>
        </w:rPr>
        <w:t xml:space="preserve"> </w:t>
      </w:r>
      <w:r w:rsidRPr="00012D1B">
        <w:rPr>
          <w:sz w:val="24"/>
        </w:rPr>
        <w:t>инструменты</w:t>
      </w:r>
      <w:r w:rsidRPr="00012D1B">
        <w:rPr>
          <w:spacing w:val="23"/>
          <w:sz w:val="24"/>
        </w:rPr>
        <w:t xml:space="preserve"> </w:t>
      </w:r>
      <w:r w:rsidRPr="00012D1B">
        <w:rPr>
          <w:spacing w:val="1"/>
          <w:sz w:val="24"/>
        </w:rPr>
        <w:t>эстрадно</w:t>
      </w:r>
      <w:r w:rsidRPr="00012D1B">
        <w:rPr>
          <w:spacing w:val="2"/>
          <w:sz w:val="24"/>
        </w:rPr>
        <w:t>-</w:t>
      </w:r>
      <w:r w:rsidRPr="00012D1B">
        <w:rPr>
          <w:sz w:val="24"/>
        </w:rPr>
        <w:t>симфонического</w:t>
      </w:r>
      <w:r w:rsidRPr="00012D1B">
        <w:rPr>
          <w:spacing w:val="24"/>
          <w:sz w:val="24"/>
        </w:rPr>
        <w:t xml:space="preserve"> </w:t>
      </w:r>
      <w:r w:rsidRPr="00012D1B">
        <w:rPr>
          <w:sz w:val="24"/>
        </w:rPr>
        <w:t>оркестра»;</w:t>
      </w:r>
      <w:r w:rsidRPr="00012D1B">
        <w:rPr>
          <w:spacing w:val="30"/>
          <w:sz w:val="24"/>
        </w:rPr>
        <w:t xml:space="preserve"> </w:t>
      </w:r>
      <w:r w:rsidRPr="00012D1B">
        <w:rPr>
          <w:spacing w:val="-1"/>
          <w:sz w:val="24"/>
        </w:rPr>
        <w:t>«Народы</w:t>
      </w:r>
      <w:r w:rsidRPr="00012D1B">
        <w:rPr>
          <w:spacing w:val="27"/>
          <w:sz w:val="24"/>
        </w:rPr>
        <w:t xml:space="preserve"> </w:t>
      </w:r>
      <w:r w:rsidRPr="00012D1B">
        <w:rPr>
          <w:sz w:val="24"/>
        </w:rPr>
        <w:t>стран</w:t>
      </w:r>
      <w:r w:rsidRPr="00012D1B">
        <w:t xml:space="preserve"> </w:t>
      </w:r>
      <w:r w:rsidRPr="00012D1B">
        <w:rPr>
          <w:sz w:val="24"/>
        </w:rPr>
        <w:t>ближнего</w:t>
      </w:r>
      <w:r w:rsidRPr="00012D1B">
        <w:rPr>
          <w:spacing w:val="76"/>
          <w:sz w:val="24"/>
        </w:rPr>
        <w:t xml:space="preserve"> </w:t>
      </w:r>
      <w:r w:rsidRPr="00012D1B">
        <w:rPr>
          <w:spacing w:val="-1"/>
          <w:sz w:val="24"/>
        </w:rPr>
        <w:t>зарубежья»;</w:t>
      </w:r>
      <w:r w:rsidRPr="00012D1B">
        <w:rPr>
          <w:spacing w:val="85"/>
          <w:sz w:val="24"/>
        </w:rPr>
        <w:t xml:space="preserve"> </w:t>
      </w:r>
      <w:r w:rsidRPr="00012D1B">
        <w:rPr>
          <w:spacing w:val="-1"/>
          <w:sz w:val="24"/>
        </w:rPr>
        <w:t>«Насекомые»;</w:t>
      </w:r>
      <w:r w:rsidRPr="00012D1B">
        <w:rPr>
          <w:spacing w:val="85"/>
          <w:sz w:val="24"/>
        </w:rPr>
        <w:t xml:space="preserve"> </w:t>
      </w:r>
      <w:r w:rsidRPr="00012D1B">
        <w:rPr>
          <w:sz w:val="24"/>
        </w:rPr>
        <w:t>«Немецкий</w:t>
      </w:r>
      <w:r w:rsidRPr="00012D1B">
        <w:rPr>
          <w:spacing w:val="78"/>
          <w:sz w:val="24"/>
        </w:rPr>
        <w:t xml:space="preserve"> </w:t>
      </w:r>
      <w:r w:rsidRPr="00012D1B">
        <w:rPr>
          <w:sz w:val="24"/>
        </w:rPr>
        <w:t>алфавит»;</w:t>
      </w:r>
      <w:r w:rsidRPr="00012D1B">
        <w:rPr>
          <w:spacing w:val="82"/>
          <w:sz w:val="24"/>
        </w:rPr>
        <w:t xml:space="preserve"> </w:t>
      </w:r>
      <w:r w:rsidRPr="00012D1B">
        <w:rPr>
          <w:spacing w:val="-1"/>
          <w:sz w:val="24"/>
        </w:rPr>
        <w:t>«Овощи»;</w:t>
      </w:r>
      <w:r w:rsidRPr="00012D1B">
        <w:rPr>
          <w:spacing w:val="85"/>
          <w:sz w:val="24"/>
        </w:rPr>
        <w:t xml:space="preserve"> </w:t>
      </w:r>
      <w:r w:rsidRPr="00012D1B">
        <w:rPr>
          <w:spacing w:val="-1"/>
          <w:sz w:val="24"/>
        </w:rPr>
        <w:t>«Очень</w:t>
      </w:r>
      <w:r w:rsidRPr="00012D1B">
        <w:rPr>
          <w:spacing w:val="78"/>
          <w:sz w:val="24"/>
        </w:rPr>
        <w:t xml:space="preserve"> </w:t>
      </w:r>
      <w:r w:rsidRPr="00012D1B">
        <w:rPr>
          <w:sz w:val="24"/>
        </w:rPr>
        <w:t>важные</w:t>
      </w:r>
      <w:r w:rsidRPr="00012D1B">
        <w:t xml:space="preserve"> </w:t>
      </w:r>
      <w:r w:rsidRPr="00012D1B">
        <w:rPr>
          <w:sz w:val="24"/>
        </w:rPr>
        <w:t>профессии»;</w:t>
      </w:r>
      <w:r w:rsidRPr="00012D1B">
        <w:rPr>
          <w:spacing w:val="80"/>
          <w:sz w:val="24"/>
        </w:rPr>
        <w:t xml:space="preserve"> </w:t>
      </w:r>
      <w:r w:rsidRPr="00012D1B">
        <w:rPr>
          <w:sz w:val="24"/>
        </w:rPr>
        <w:t>«Перелетные</w:t>
      </w:r>
      <w:r w:rsidRPr="00012D1B">
        <w:rPr>
          <w:spacing w:val="73"/>
          <w:sz w:val="24"/>
        </w:rPr>
        <w:t xml:space="preserve"> </w:t>
      </w:r>
      <w:r w:rsidRPr="00012D1B">
        <w:rPr>
          <w:spacing w:val="-1"/>
          <w:sz w:val="24"/>
        </w:rPr>
        <w:t>птицы»;</w:t>
      </w:r>
      <w:r w:rsidRPr="00012D1B">
        <w:rPr>
          <w:spacing w:val="80"/>
          <w:sz w:val="24"/>
        </w:rPr>
        <w:t xml:space="preserve"> </w:t>
      </w:r>
      <w:r w:rsidRPr="00012D1B">
        <w:rPr>
          <w:sz w:val="24"/>
        </w:rPr>
        <w:t>«Погодные</w:t>
      </w:r>
      <w:r w:rsidRPr="00012D1B">
        <w:rPr>
          <w:spacing w:val="73"/>
          <w:sz w:val="24"/>
        </w:rPr>
        <w:t xml:space="preserve"> </w:t>
      </w:r>
      <w:r w:rsidRPr="00012D1B">
        <w:rPr>
          <w:sz w:val="24"/>
        </w:rPr>
        <w:t>явления»;</w:t>
      </w:r>
      <w:r w:rsidRPr="00012D1B">
        <w:rPr>
          <w:spacing w:val="80"/>
          <w:sz w:val="24"/>
        </w:rPr>
        <w:t xml:space="preserve"> </w:t>
      </w:r>
      <w:r w:rsidRPr="00012D1B">
        <w:rPr>
          <w:sz w:val="24"/>
        </w:rPr>
        <w:t>«Полевые</w:t>
      </w:r>
      <w:r w:rsidRPr="00012D1B">
        <w:rPr>
          <w:spacing w:val="74"/>
          <w:sz w:val="24"/>
        </w:rPr>
        <w:t xml:space="preserve"> </w:t>
      </w:r>
      <w:r w:rsidRPr="00012D1B">
        <w:rPr>
          <w:spacing w:val="-1"/>
          <w:sz w:val="24"/>
        </w:rPr>
        <w:t>цветы»;</w:t>
      </w:r>
      <w:r w:rsidRPr="00012D1B">
        <w:rPr>
          <w:spacing w:val="80"/>
          <w:sz w:val="24"/>
        </w:rPr>
        <w:t xml:space="preserve"> </w:t>
      </w:r>
      <w:r w:rsidRPr="00012D1B">
        <w:rPr>
          <w:spacing w:val="-1"/>
          <w:sz w:val="24"/>
        </w:rPr>
        <w:t xml:space="preserve">«Птицы»; </w:t>
      </w:r>
      <w:r w:rsidRPr="00012D1B">
        <w:rPr>
          <w:sz w:val="24"/>
        </w:rPr>
        <w:t>«Птицы</w:t>
      </w:r>
      <w:r w:rsidRPr="00012D1B">
        <w:rPr>
          <w:spacing w:val="47"/>
          <w:sz w:val="24"/>
        </w:rPr>
        <w:t xml:space="preserve"> </w:t>
      </w:r>
      <w:r w:rsidRPr="00012D1B">
        <w:rPr>
          <w:sz w:val="24"/>
        </w:rPr>
        <w:t>жарких</w:t>
      </w:r>
      <w:r w:rsidRPr="00012D1B">
        <w:rPr>
          <w:spacing w:val="48"/>
          <w:sz w:val="24"/>
        </w:rPr>
        <w:t xml:space="preserve"> </w:t>
      </w:r>
      <w:r w:rsidRPr="00012D1B">
        <w:rPr>
          <w:spacing w:val="-1"/>
          <w:sz w:val="24"/>
        </w:rPr>
        <w:t>стран»;</w:t>
      </w:r>
      <w:r w:rsidRPr="00012D1B">
        <w:rPr>
          <w:spacing w:val="56"/>
          <w:sz w:val="24"/>
        </w:rPr>
        <w:t xml:space="preserve"> </w:t>
      </w:r>
      <w:r w:rsidRPr="00012D1B">
        <w:rPr>
          <w:spacing w:val="-1"/>
          <w:sz w:val="24"/>
        </w:rPr>
        <w:t>«Садовые</w:t>
      </w:r>
      <w:r w:rsidRPr="00012D1B">
        <w:rPr>
          <w:spacing w:val="48"/>
          <w:sz w:val="24"/>
        </w:rPr>
        <w:t xml:space="preserve"> </w:t>
      </w:r>
      <w:r w:rsidRPr="00012D1B">
        <w:rPr>
          <w:spacing w:val="-1"/>
          <w:sz w:val="24"/>
        </w:rPr>
        <w:t>цветы»;</w:t>
      </w:r>
      <w:r w:rsidRPr="00012D1B">
        <w:rPr>
          <w:spacing w:val="56"/>
          <w:sz w:val="24"/>
        </w:rPr>
        <w:t xml:space="preserve"> </w:t>
      </w:r>
      <w:r w:rsidRPr="00012D1B">
        <w:rPr>
          <w:sz w:val="24"/>
        </w:rPr>
        <w:t>«Спецтранспорт»;</w:t>
      </w:r>
      <w:r w:rsidRPr="00012D1B">
        <w:rPr>
          <w:spacing w:val="54"/>
          <w:sz w:val="24"/>
        </w:rPr>
        <w:t xml:space="preserve"> </w:t>
      </w:r>
      <w:r w:rsidRPr="00012D1B">
        <w:rPr>
          <w:sz w:val="24"/>
        </w:rPr>
        <w:t>«Строительные</w:t>
      </w:r>
      <w:r w:rsidRPr="00012D1B">
        <w:rPr>
          <w:spacing w:val="46"/>
          <w:sz w:val="24"/>
        </w:rPr>
        <w:t xml:space="preserve"> </w:t>
      </w:r>
      <w:r w:rsidRPr="00012D1B">
        <w:rPr>
          <w:spacing w:val="-1"/>
          <w:sz w:val="24"/>
        </w:rPr>
        <w:t>машины»;</w:t>
      </w:r>
      <w:r w:rsidRPr="00012D1B">
        <w:t xml:space="preserve"> </w:t>
      </w:r>
      <w:r w:rsidRPr="00012D1B">
        <w:rPr>
          <w:spacing w:val="-1"/>
          <w:sz w:val="24"/>
        </w:rPr>
        <w:t>«Счет</w:t>
      </w:r>
      <w:r w:rsidRPr="00012D1B">
        <w:rPr>
          <w:spacing w:val="37"/>
          <w:sz w:val="24"/>
        </w:rPr>
        <w:t xml:space="preserve"> </w:t>
      </w:r>
      <w:r w:rsidRPr="00012D1B">
        <w:rPr>
          <w:sz w:val="24"/>
        </w:rPr>
        <w:t>до</w:t>
      </w:r>
      <w:r w:rsidRPr="00012D1B">
        <w:rPr>
          <w:spacing w:val="34"/>
          <w:sz w:val="24"/>
        </w:rPr>
        <w:t xml:space="preserve"> </w:t>
      </w:r>
      <w:r w:rsidRPr="00012D1B">
        <w:rPr>
          <w:spacing w:val="-1"/>
          <w:sz w:val="24"/>
        </w:rPr>
        <w:t>10»;</w:t>
      </w:r>
      <w:r w:rsidRPr="00012D1B">
        <w:rPr>
          <w:spacing w:val="42"/>
          <w:sz w:val="24"/>
        </w:rPr>
        <w:t xml:space="preserve"> </w:t>
      </w:r>
      <w:r w:rsidRPr="00012D1B">
        <w:rPr>
          <w:spacing w:val="-1"/>
          <w:sz w:val="24"/>
        </w:rPr>
        <w:t>«Счет</w:t>
      </w:r>
      <w:r w:rsidRPr="00012D1B">
        <w:rPr>
          <w:spacing w:val="35"/>
          <w:sz w:val="24"/>
        </w:rPr>
        <w:t xml:space="preserve"> </w:t>
      </w:r>
      <w:r w:rsidRPr="00012D1B">
        <w:rPr>
          <w:spacing w:val="2"/>
          <w:sz w:val="24"/>
        </w:rPr>
        <w:t>до</w:t>
      </w:r>
      <w:r w:rsidRPr="00012D1B">
        <w:rPr>
          <w:spacing w:val="31"/>
          <w:sz w:val="24"/>
        </w:rPr>
        <w:t xml:space="preserve"> </w:t>
      </w:r>
      <w:r w:rsidRPr="00012D1B">
        <w:rPr>
          <w:spacing w:val="-1"/>
          <w:sz w:val="24"/>
        </w:rPr>
        <w:t>20»;</w:t>
      </w:r>
      <w:r w:rsidRPr="00012D1B">
        <w:rPr>
          <w:spacing w:val="42"/>
          <w:sz w:val="24"/>
        </w:rPr>
        <w:t xml:space="preserve"> </w:t>
      </w:r>
      <w:r w:rsidRPr="00012D1B">
        <w:rPr>
          <w:spacing w:val="-1"/>
          <w:sz w:val="24"/>
        </w:rPr>
        <w:t>«Таблица</w:t>
      </w:r>
      <w:r w:rsidRPr="00012D1B">
        <w:rPr>
          <w:spacing w:val="33"/>
          <w:sz w:val="24"/>
        </w:rPr>
        <w:t xml:space="preserve"> </w:t>
      </w:r>
      <w:r w:rsidRPr="00012D1B">
        <w:rPr>
          <w:sz w:val="24"/>
        </w:rPr>
        <w:t>слогов»;</w:t>
      </w:r>
      <w:r w:rsidRPr="00012D1B">
        <w:rPr>
          <w:spacing w:val="39"/>
          <w:sz w:val="24"/>
        </w:rPr>
        <w:t xml:space="preserve"> </w:t>
      </w:r>
      <w:r w:rsidRPr="00012D1B">
        <w:rPr>
          <w:spacing w:val="-1"/>
          <w:sz w:val="24"/>
        </w:rPr>
        <w:t>«Форма»;</w:t>
      </w:r>
      <w:r w:rsidRPr="00012D1B">
        <w:rPr>
          <w:spacing w:val="42"/>
          <w:sz w:val="24"/>
        </w:rPr>
        <w:t xml:space="preserve"> </w:t>
      </w:r>
      <w:r w:rsidRPr="00012D1B">
        <w:rPr>
          <w:spacing w:val="-1"/>
          <w:sz w:val="24"/>
        </w:rPr>
        <w:t>«Фрукты</w:t>
      </w:r>
      <w:r w:rsidRPr="00012D1B">
        <w:rPr>
          <w:spacing w:val="36"/>
          <w:sz w:val="24"/>
        </w:rPr>
        <w:t xml:space="preserve"> </w:t>
      </w:r>
      <w:r w:rsidRPr="00012D1B">
        <w:rPr>
          <w:sz w:val="24"/>
        </w:rPr>
        <w:t>и</w:t>
      </w:r>
      <w:r w:rsidRPr="00012D1B">
        <w:rPr>
          <w:spacing w:val="34"/>
          <w:sz w:val="24"/>
        </w:rPr>
        <w:t xml:space="preserve"> </w:t>
      </w:r>
      <w:r w:rsidRPr="00012D1B">
        <w:rPr>
          <w:sz w:val="24"/>
        </w:rPr>
        <w:t>ягоды»;</w:t>
      </w:r>
      <w:r w:rsidRPr="00012D1B">
        <w:rPr>
          <w:spacing w:val="52"/>
          <w:sz w:val="24"/>
        </w:rPr>
        <w:t xml:space="preserve"> </w:t>
      </w:r>
      <w:r w:rsidRPr="00012D1B">
        <w:rPr>
          <w:spacing w:val="-1"/>
          <w:sz w:val="24"/>
        </w:rPr>
        <w:t>«Хищные</w:t>
      </w:r>
      <w:r w:rsidRPr="00012D1B">
        <w:t xml:space="preserve"> </w:t>
      </w:r>
      <w:r w:rsidRPr="00012D1B">
        <w:rPr>
          <w:spacing w:val="-1"/>
          <w:sz w:val="24"/>
        </w:rPr>
        <w:t>птицы»;</w:t>
      </w:r>
      <w:r w:rsidRPr="00012D1B">
        <w:rPr>
          <w:spacing w:val="6"/>
          <w:sz w:val="24"/>
        </w:rPr>
        <w:t xml:space="preserve"> </w:t>
      </w:r>
      <w:r w:rsidRPr="00012D1B">
        <w:rPr>
          <w:spacing w:val="-1"/>
          <w:sz w:val="24"/>
        </w:rPr>
        <w:t>«Цвет».</w:t>
      </w:r>
      <w:r w:rsidRPr="00012D1B">
        <w:rPr>
          <w:rFonts w:ascii="Calibri" w:eastAsia="Calibri" w:hAnsi="Calibri" w:cs="Calibri"/>
          <w:sz w:val="22"/>
        </w:rPr>
        <w:t xml:space="preserve"> </w:t>
      </w:r>
    </w:p>
    <w:p w14:paraId="0BF77EA1" w14:textId="77777777" w:rsidR="002C6E8D" w:rsidRPr="00012D1B" w:rsidRDefault="0069355F">
      <w:pPr>
        <w:pBdr>
          <w:top w:val="none" w:sz="4" w:space="0" w:color="000000"/>
          <w:left w:val="none" w:sz="4" w:space="0" w:color="000000"/>
          <w:bottom w:val="none" w:sz="4" w:space="0" w:color="000000"/>
          <w:right w:val="none" w:sz="4" w:space="0" w:color="000000"/>
        </w:pBdr>
        <w:spacing w:before="358" w:line="276" w:lineRule="atLeast"/>
      </w:pPr>
      <w:r w:rsidRPr="00012D1B">
        <w:rPr>
          <w:sz w:val="24"/>
          <w:u w:val="single"/>
        </w:rPr>
        <w:t xml:space="preserve">Картины </w:t>
      </w:r>
      <w:r w:rsidRPr="00012D1B">
        <w:rPr>
          <w:spacing w:val="-2"/>
          <w:sz w:val="24"/>
          <w:u w:val="single"/>
        </w:rPr>
        <w:t>из</w:t>
      </w:r>
      <w:r w:rsidRPr="00012D1B">
        <w:rPr>
          <w:spacing w:val="3"/>
          <w:sz w:val="24"/>
          <w:u w:val="single"/>
        </w:rPr>
        <w:t xml:space="preserve"> </w:t>
      </w:r>
      <w:r w:rsidRPr="00012D1B">
        <w:rPr>
          <w:sz w:val="24"/>
          <w:u w:val="single"/>
        </w:rPr>
        <w:t>жизни</w:t>
      </w:r>
      <w:r w:rsidRPr="00012D1B">
        <w:rPr>
          <w:spacing w:val="1"/>
          <w:sz w:val="24"/>
          <w:u w:val="single"/>
        </w:rPr>
        <w:t xml:space="preserve"> </w:t>
      </w:r>
      <w:r w:rsidRPr="00012D1B">
        <w:rPr>
          <w:sz w:val="24"/>
          <w:u w:val="single"/>
        </w:rPr>
        <w:t>диких</w:t>
      </w:r>
      <w:r w:rsidRPr="00012D1B">
        <w:rPr>
          <w:spacing w:val="3"/>
          <w:sz w:val="24"/>
          <w:u w:val="single"/>
        </w:rPr>
        <w:t xml:space="preserve"> </w:t>
      </w:r>
      <w:r w:rsidRPr="00012D1B">
        <w:rPr>
          <w:sz w:val="24"/>
          <w:u w:val="single"/>
        </w:rPr>
        <w:t>животных:</w:t>
      </w:r>
    </w:p>
    <w:p w14:paraId="30C1A342"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pPr>
      <w:r w:rsidRPr="00012D1B">
        <w:rPr>
          <w:spacing w:val="300"/>
          <w:sz w:val="24"/>
        </w:rPr>
        <w:t> </w:t>
      </w:r>
      <w:r w:rsidRPr="00012D1B">
        <w:rPr>
          <w:rFonts w:ascii="Wingdings" w:eastAsia="Wingdings" w:hAnsi="Wingdings" w:cs="Wingdings"/>
          <w:sz w:val="24"/>
        </w:rPr>
        <w:t></w:t>
      </w:r>
      <w:r w:rsidRPr="00012D1B">
        <w:rPr>
          <w:spacing w:val="111"/>
          <w:sz w:val="24"/>
        </w:rPr>
        <w:t xml:space="preserve"> </w:t>
      </w:r>
      <w:r w:rsidRPr="00012D1B">
        <w:rPr>
          <w:spacing w:val="-1"/>
          <w:sz w:val="24"/>
        </w:rPr>
        <w:t>«Бурый</w:t>
      </w:r>
      <w:r w:rsidRPr="00012D1B">
        <w:rPr>
          <w:spacing w:val="71"/>
          <w:sz w:val="24"/>
        </w:rPr>
        <w:t xml:space="preserve"> </w:t>
      </w:r>
      <w:r w:rsidRPr="00012D1B">
        <w:rPr>
          <w:sz w:val="24"/>
        </w:rPr>
        <w:t>медведь.</w:t>
      </w:r>
      <w:r w:rsidRPr="00012D1B">
        <w:rPr>
          <w:spacing w:val="67"/>
          <w:sz w:val="24"/>
        </w:rPr>
        <w:t xml:space="preserve"> </w:t>
      </w:r>
      <w:r w:rsidRPr="00012D1B">
        <w:rPr>
          <w:sz w:val="24"/>
        </w:rPr>
        <w:t>Наглядное</w:t>
      </w:r>
      <w:r w:rsidRPr="00012D1B">
        <w:rPr>
          <w:spacing w:val="66"/>
          <w:sz w:val="24"/>
        </w:rPr>
        <w:t xml:space="preserve"> </w:t>
      </w:r>
      <w:r w:rsidRPr="00012D1B">
        <w:rPr>
          <w:sz w:val="24"/>
        </w:rPr>
        <w:t>пособие</w:t>
      </w:r>
      <w:r w:rsidRPr="00012D1B">
        <w:rPr>
          <w:spacing w:val="66"/>
          <w:sz w:val="24"/>
        </w:rPr>
        <w:t xml:space="preserve"> </w:t>
      </w:r>
      <w:r w:rsidRPr="00012D1B">
        <w:rPr>
          <w:sz w:val="24"/>
        </w:rPr>
        <w:t>с</w:t>
      </w:r>
      <w:r w:rsidRPr="00012D1B">
        <w:rPr>
          <w:spacing w:val="66"/>
          <w:sz w:val="24"/>
        </w:rPr>
        <w:t xml:space="preserve"> </w:t>
      </w:r>
      <w:r w:rsidRPr="00012D1B">
        <w:rPr>
          <w:sz w:val="24"/>
        </w:rPr>
        <w:t>методическими</w:t>
      </w:r>
      <w:r w:rsidRPr="00012D1B">
        <w:rPr>
          <w:spacing w:val="68"/>
          <w:sz w:val="24"/>
        </w:rPr>
        <w:t xml:space="preserve"> </w:t>
      </w:r>
      <w:r w:rsidRPr="00012D1B">
        <w:rPr>
          <w:sz w:val="24"/>
        </w:rPr>
        <w:t>рекомендациями»,</w:t>
      </w:r>
      <w:r w:rsidRPr="00012D1B">
        <w:rPr>
          <w:spacing w:val="74"/>
          <w:sz w:val="24"/>
        </w:rPr>
        <w:t xml:space="preserve"> </w:t>
      </w:r>
      <w:r w:rsidRPr="00012D1B">
        <w:rPr>
          <w:spacing w:val="1"/>
          <w:sz w:val="24"/>
        </w:rPr>
        <w:t>«Заяц</w:t>
      </w:r>
      <w:r w:rsidRPr="00012D1B">
        <w:rPr>
          <w:spacing w:val="-1"/>
          <w:sz w:val="24"/>
        </w:rPr>
        <w:t>-</w:t>
      </w:r>
      <w:r w:rsidRPr="00012D1B">
        <w:rPr>
          <w:sz w:val="24"/>
        </w:rPr>
        <w:t>беляк.</w:t>
      </w:r>
      <w:r w:rsidRPr="00012D1B">
        <w:rPr>
          <w:rFonts w:ascii="Calibri" w:eastAsia="Calibri" w:hAnsi="Calibri" w:cs="Calibri"/>
          <w:sz w:val="22"/>
        </w:rPr>
        <w:t xml:space="preserve"> </w:t>
      </w:r>
      <w:r w:rsidRPr="00012D1B">
        <w:rPr>
          <w:spacing w:val="660"/>
          <w:sz w:val="24"/>
        </w:rPr>
        <w:t> </w:t>
      </w:r>
      <w:r w:rsidRPr="00012D1B">
        <w:rPr>
          <w:sz w:val="24"/>
        </w:rPr>
        <w:t>Наглядное</w:t>
      </w:r>
      <w:r w:rsidRPr="00012D1B">
        <w:rPr>
          <w:spacing w:val="-1"/>
          <w:sz w:val="24"/>
        </w:rPr>
        <w:t xml:space="preserve"> </w:t>
      </w:r>
      <w:r w:rsidRPr="00012D1B">
        <w:rPr>
          <w:sz w:val="24"/>
        </w:rPr>
        <w:t>пособие</w:t>
      </w:r>
      <w:r w:rsidRPr="00012D1B">
        <w:rPr>
          <w:spacing w:val="-1"/>
          <w:sz w:val="24"/>
        </w:rPr>
        <w:t xml:space="preserve"> </w:t>
      </w:r>
      <w:r w:rsidRPr="00012D1B">
        <w:rPr>
          <w:sz w:val="24"/>
        </w:rPr>
        <w:t>с</w:t>
      </w:r>
      <w:r w:rsidRPr="00012D1B">
        <w:rPr>
          <w:spacing w:val="-1"/>
          <w:sz w:val="24"/>
        </w:rPr>
        <w:t xml:space="preserve"> </w:t>
      </w:r>
      <w:r w:rsidRPr="00012D1B">
        <w:rPr>
          <w:sz w:val="24"/>
        </w:rPr>
        <w:t>методическими</w:t>
      </w:r>
      <w:r w:rsidRPr="00012D1B">
        <w:rPr>
          <w:spacing w:val="1"/>
          <w:sz w:val="24"/>
        </w:rPr>
        <w:t xml:space="preserve"> </w:t>
      </w:r>
      <w:r w:rsidRPr="00012D1B">
        <w:rPr>
          <w:sz w:val="24"/>
        </w:rPr>
        <w:t>рекомендациями».</w:t>
      </w:r>
    </w:p>
    <w:p w14:paraId="0FA0DA5F"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pPr>
      <w:r w:rsidRPr="00012D1B">
        <w:rPr>
          <w:sz w:val="24"/>
          <w:u w:val="single"/>
        </w:rPr>
        <w:t>Серия</w:t>
      </w:r>
      <w:r w:rsidRPr="00012D1B">
        <w:rPr>
          <w:spacing w:val="4"/>
          <w:sz w:val="24"/>
          <w:u w:val="single"/>
        </w:rPr>
        <w:t xml:space="preserve"> </w:t>
      </w:r>
      <w:r w:rsidRPr="00012D1B">
        <w:rPr>
          <w:spacing w:val="-2"/>
          <w:sz w:val="24"/>
          <w:u w:val="single"/>
        </w:rPr>
        <w:t>«Мир</w:t>
      </w:r>
      <w:r w:rsidRPr="00012D1B">
        <w:rPr>
          <w:spacing w:val="2"/>
          <w:sz w:val="24"/>
          <w:u w:val="single"/>
        </w:rPr>
        <w:t xml:space="preserve"> </w:t>
      </w:r>
      <w:r w:rsidRPr="00012D1B">
        <w:rPr>
          <w:sz w:val="24"/>
          <w:u w:val="single"/>
        </w:rPr>
        <w:t>в картинках»:</w:t>
      </w:r>
    </w:p>
    <w:p w14:paraId="28E61540"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«Авиация»;</w:t>
      </w:r>
      <w:r w:rsidRPr="00012D1B">
        <w:rPr>
          <w:spacing w:val="46"/>
          <w:sz w:val="24"/>
        </w:rPr>
        <w:t xml:space="preserve"> </w:t>
      </w:r>
      <w:r w:rsidRPr="00012D1B">
        <w:rPr>
          <w:sz w:val="24"/>
        </w:rPr>
        <w:t>«Автомобильный</w:t>
      </w:r>
      <w:r w:rsidRPr="00012D1B">
        <w:rPr>
          <w:spacing w:val="39"/>
          <w:sz w:val="24"/>
        </w:rPr>
        <w:t xml:space="preserve"> </w:t>
      </w:r>
      <w:r w:rsidRPr="00012D1B">
        <w:rPr>
          <w:spacing w:val="-1"/>
          <w:sz w:val="24"/>
        </w:rPr>
        <w:t>транспорт»;</w:t>
      </w:r>
      <w:r w:rsidRPr="00012D1B">
        <w:rPr>
          <w:spacing w:val="46"/>
          <w:sz w:val="24"/>
        </w:rPr>
        <w:t xml:space="preserve"> </w:t>
      </w:r>
      <w:r w:rsidRPr="00012D1B">
        <w:rPr>
          <w:sz w:val="24"/>
        </w:rPr>
        <w:t>«Арктика</w:t>
      </w:r>
      <w:r w:rsidRPr="00012D1B">
        <w:rPr>
          <w:spacing w:val="38"/>
          <w:sz w:val="24"/>
        </w:rPr>
        <w:t xml:space="preserve"> </w:t>
      </w:r>
      <w:r w:rsidRPr="00012D1B">
        <w:rPr>
          <w:sz w:val="24"/>
        </w:rPr>
        <w:t>и</w:t>
      </w:r>
      <w:r w:rsidRPr="00012D1B">
        <w:rPr>
          <w:spacing w:val="39"/>
          <w:sz w:val="24"/>
        </w:rPr>
        <w:t xml:space="preserve"> </w:t>
      </w:r>
      <w:r w:rsidRPr="00012D1B">
        <w:rPr>
          <w:sz w:val="24"/>
        </w:rPr>
        <w:t>Антарктика»;</w:t>
      </w:r>
      <w:r w:rsidRPr="00012D1B">
        <w:rPr>
          <w:spacing w:val="46"/>
          <w:sz w:val="24"/>
        </w:rPr>
        <w:t xml:space="preserve"> </w:t>
      </w:r>
      <w:r w:rsidRPr="00012D1B">
        <w:rPr>
          <w:spacing w:val="-1"/>
          <w:sz w:val="24"/>
        </w:rPr>
        <w:t>«Бытовая</w:t>
      </w:r>
      <w:r w:rsidRPr="00012D1B">
        <w:rPr>
          <w:spacing w:val="41"/>
          <w:sz w:val="24"/>
        </w:rPr>
        <w:t xml:space="preserve"> </w:t>
      </w:r>
      <w:r w:rsidRPr="00012D1B">
        <w:rPr>
          <w:sz w:val="24"/>
        </w:rPr>
        <w:t>техника»;</w:t>
      </w:r>
      <w:r w:rsidRPr="00012D1B">
        <w:rPr>
          <w:rFonts w:ascii="Calibri" w:eastAsia="Calibri" w:hAnsi="Calibri" w:cs="Calibri"/>
          <w:sz w:val="22"/>
        </w:rPr>
        <w:t xml:space="preserve"> </w:t>
      </w:r>
      <w:r w:rsidRPr="00012D1B">
        <w:rPr>
          <w:sz w:val="24"/>
        </w:rPr>
        <w:t>«Водный</w:t>
      </w:r>
      <w:r w:rsidRPr="00012D1B">
        <w:rPr>
          <w:spacing w:val="36"/>
          <w:sz w:val="24"/>
        </w:rPr>
        <w:t xml:space="preserve"> </w:t>
      </w:r>
      <w:r w:rsidRPr="00012D1B">
        <w:rPr>
          <w:sz w:val="24"/>
        </w:rPr>
        <w:t>транспорт»;</w:t>
      </w:r>
      <w:r w:rsidRPr="00012D1B">
        <w:rPr>
          <w:spacing w:val="39"/>
          <w:sz w:val="24"/>
        </w:rPr>
        <w:t xml:space="preserve"> </w:t>
      </w:r>
      <w:r w:rsidRPr="00012D1B">
        <w:rPr>
          <w:sz w:val="24"/>
        </w:rPr>
        <w:t>«Высоко</w:t>
      </w:r>
      <w:r w:rsidRPr="00012D1B">
        <w:rPr>
          <w:spacing w:val="36"/>
          <w:sz w:val="24"/>
        </w:rPr>
        <w:t xml:space="preserve"> </w:t>
      </w:r>
      <w:r w:rsidRPr="00012D1B">
        <w:rPr>
          <w:sz w:val="24"/>
        </w:rPr>
        <w:t>в</w:t>
      </w:r>
      <w:r w:rsidRPr="00012D1B">
        <w:rPr>
          <w:spacing w:val="35"/>
          <w:sz w:val="24"/>
        </w:rPr>
        <w:t xml:space="preserve"> </w:t>
      </w:r>
      <w:r w:rsidRPr="00012D1B">
        <w:rPr>
          <w:sz w:val="24"/>
        </w:rPr>
        <w:t>горах»;</w:t>
      </w:r>
      <w:r w:rsidRPr="00012D1B">
        <w:rPr>
          <w:spacing w:val="41"/>
          <w:sz w:val="24"/>
        </w:rPr>
        <w:t xml:space="preserve"> </w:t>
      </w:r>
      <w:r w:rsidRPr="00012D1B">
        <w:rPr>
          <w:sz w:val="24"/>
        </w:rPr>
        <w:t>«Государственные</w:t>
      </w:r>
      <w:r w:rsidRPr="00012D1B">
        <w:rPr>
          <w:spacing w:val="35"/>
          <w:sz w:val="24"/>
        </w:rPr>
        <w:t xml:space="preserve"> </w:t>
      </w:r>
      <w:r w:rsidRPr="00012D1B">
        <w:rPr>
          <w:sz w:val="24"/>
        </w:rPr>
        <w:t>символы</w:t>
      </w:r>
      <w:r w:rsidRPr="00012D1B">
        <w:rPr>
          <w:spacing w:val="35"/>
          <w:sz w:val="24"/>
        </w:rPr>
        <w:t xml:space="preserve"> </w:t>
      </w:r>
      <w:r w:rsidRPr="00012D1B">
        <w:rPr>
          <w:spacing w:val="-1"/>
          <w:sz w:val="24"/>
        </w:rPr>
        <w:t>России»;</w:t>
      </w:r>
      <w:r w:rsidRPr="00012D1B">
        <w:rPr>
          <w:spacing w:val="42"/>
          <w:sz w:val="24"/>
        </w:rPr>
        <w:t xml:space="preserve"> </w:t>
      </w:r>
      <w:r w:rsidRPr="00012D1B">
        <w:rPr>
          <w:spacing w:val="-1"/>
          <w:sz w:val="24"/>
        </w:rPr>
        <w:t>«Грибы»;</w:t>
      </w:r>
      <w:r w:rsidRPr="00012D1B">
        <w:t xml:space="preserve"> </w:t>
      </w:r>
      <w:r w:rsidRPr="00012D1B">
        <w:rPr>
          <w:spacing w:val="-1"/>
          <w:sz w:val="24"/>
        </w:rPr>
        <w:t>«День</w:t>
      </w:r>
      <w:r w:rsidRPr="00012D1B">
        <w:rPr>
          <w:spacing w:val="44"/>
          <w:sz w:val="24"/>
        </w:rPr>
        <w:t xml:space="preserve"> </w:t>
      </w:r>
      <w:r w:rsidRPr="00012D1B">
        <w:rPr>
          <w:spacing w:val="-1"/>
          <w:sz w:val="24"/>
        </w:rPr>
        <w:t>Победы»;</w:t>
      </w:r>
      <w:r w:rsidRPr="00012D1B">
        <w:rPr>
          <w:spacing w:val="49"/>
          <w:sz w:val="24"/>
        </w:rPr>
        <w:t xml:space="preserve"> </w:t>
      </w:r>
      <w:r w:rsidRPr="00012D1B">
        <w:rPr>
          <w:sz w:val="24"/>
        </w:rPr>
        <w:t>«Деревья</w:t>
      </w:r>
      <w:r w:rsidRPr="00012D1B">
        <w:rPr>
          <w:spacing w:val="44"/>
          <w:sz w:val="24"/>
        </w:rPr>
        <w:t xml:space="preserve"> </w:t>
      </w:r>
      <w:r w:rsidRPr="00012D1B">
        <w:rPr>
          <w:sz w:val="24"/>
        </w:rPr>
        <w:t>и</w:t>
      </w:r>
      <w:r w:rsidRPr="00012D1B">
        <w:rPr>
          <w:spacing w:val="44"/>
          <w:sz w:val="24"/>
        </w:rPr>
        <w:t xml:space="preserve"> </w:t>
      </w:r>
      <w:r w:rsidRPr="00012D1B">
        <w:rPr>
          <w:spacing w:val="-1"/>
          <w:sz w:val="24"/>
        </w:rPr>
        <w:t>листья»;</w:t>
      </w:r>
      <w:r w:rsidRPr="00012D1B">
        <w:rPr>
          <w:spacing w:val="49"/>
          <w:sz w:val="24"/>
        </w:rPr>
        <w:t xml:space="preserve"> </w:t>
      </w:r>
      <w:r w:rsidRPr="00012D1B">
        <w:rPr>
          <w:sz w:val="24"/>
        </w:rPr>
        <w:t>«Домашние</w:t>
      </w:r>
      <w:r w:rsidRPr="00012D1B">
        <w:rPr>
          <w:spacing w:val="42"/>
          <w:sz w:val="24"/>
        </w:rPr>
        <w:t xml:space="preserve"> </w:t>
      </w:r>
      <w:r w:rsidRPr="00012D1B">
        <w:rPr>
          <w:spacing w:val="-1"/>
          <w:sz w:val="24"/>
        </w:rPr>
        <w:t>животные»;</w:t>
      </w:r>
      <w:r w:rsidRPr="00012D1B">
        <w:rPr>
          <w:spacing w:val="49"/>
          <w:sz w:val="24"/>
        </w:rPr>
        <w:t xml:space="preserve"> </w:t>
      </w:r>
      <w:r w:rsidRPr="00012D1B">
        <w:rPr>
          <w:spacing w:val="-1"/>
          <w:sz w:val="24"/>
        </w:rPr>
        <w:t>«Животные</w:t>
      </w:r>
      <w:r w:rsidRPr="00012D1B">
        <w:rPr>
          <w:spacing w:val="51"/>
          <w:sz w:val="24"/>
        </w:rPr>
        <w:t xml:space="preserve"> </w:t>
      </w:r>
      <w:r w:rsidRPr="00012D1B">
        <w:rPr>
          <w:sz w:val="24"/>
        </w:rPr>
        <w:t>—</w:t>
      </w:r>
      <w:r w:rsidRPr="00012D1B">
        <w:rPr>
          <w:spacing w:val="43"/>
          <w:sz w:val="24"/>
        </w:rPr>
        <w:t xml:space="preserve"> </w:t>
      </w:r>
      <w:r w:rsidRPr="00012D1B">
        <w:rPr>
          <w:sz w:val="24"/>
        </w:rPr>
        <w:t>домашние</w:t>
      </w:r>
    </w:p>
    <w:p w14:paraId="1DCA0E92"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sz w:val="24"/>
        </w:rPr>
        <w:t>питомцы»;</w:t>
      </w:r>
      <w:r w:rsidRPr="00012D1B">
        <w:rPr>
          <w:spacing w:val="101"/>
          <w:sz w:val="24"/>
        </w:rPr>
        <w:t xml:space="preserve"> </w:t>
      </w:r>
      <w:r w:rsidRPr="00012D1B">
        <w:rPr>
          <w:sz w:val="24"/>
        </w:rPr>
        <w:t>«Животные</w:t>
      </w:r>
      <w:r w:rsidRPr="00012D1B">
        <w:rPr>
          <w:spacing w:val="95"/>
          <w:sz w:val="24"/>
        </w:rPr>
        <w:t xml:space="preserve"> </w:t>
      </w:r>
      <w:r w:rsidRPr="00012D1B">
        <w:rPr>
          <w:sz w:val="24"/>
        </w:rPr>
        <w:t>жарких</w:t>
      </w:r>
      <w:r w:rsidRPr="00012D1B">
        <w:rPr>
          <w:spacing w:val="98"/>
          <w:sz w:val="24"/>
        </w:rPr>
        <w:t xml:space="preserve"> </w:t>
      </w:r>
      <w:r w:rsidRPr="00012D1B">
        <w:rPr>
          <w:spacing w:val="-1"/>
          <w:sz w:val="24"/>
        </w:rPr>
        <w:t>стран»;</w:t>
      </w:r>
      <w:r w:rsidRPr="00012D1B">
        <w:rPr>
          <w:spacing w:val="102"/>
          <w:sz w:val="24"/>
        </w:rPr>
        <w:t xml:space="preserve"> </w:t>
      </w:r>
      <w:r w:rsidRPr="00012D1B">
        <w:rPr>
          <w:sz w:val="24"/>
        </w:rPr>
        <w:t>«Животные</w:t>
      </w:r>
      <w:r w:rsidRPr="00012D1B">
        <w:rPr>
          <w:spacing w:val="94"/>
          <w:sz w:val="24"/>
        </w:rPr>
        <w:t xml:space="preserve"> </w:t>
      </w:r>
      <w:r w:rsidRPr="00012D1B">
        <w:rPr>
          <w:sz w:val="24"/>
        </w:rPr>
        <w:t>средней</w:t>
      </w:r>
      <w:r w:rsidRPr="00012D1B">
        <w:rPr>
          <w:spacing w:val="97"/>
          <w:sz w:val="24"/>
        </w:rPr>
        <w:t xml:space="preserve"> </w:t>
      </w:r>
      <w:r w:rsidRPr="00012D1B">
        <w:rPr>
          <w:spacing w:val="-1"/>
          <w:sz w:val="24"/>
        </w:rPr>
        <w:t>полосы»;</w:t>
      </w:r>
      <w:r w:rsidRPr="00012D1B">
        <w:rPr>
          <w:spacing w:val="104"/>
          <w:sz w:val="24"/>
        </w:rPr>
        <w:t xml:space="preserve"> </w:t>
      </w:r>
      <w:r w:rsidRPr="00012D1B">
        <w:rPr>
          <w:spacing w:val="-1"/>
          <w:sz w:val="24"/>
        </w:rPr>
        <w:t>«Инструменты</w:t>
      </w:r>
      <w:r w:rsidRPr="00012D1B">
        <w:rPr>
          <w:rFonts w:ascii="Calibri" w:eastAsia="Calibri" w:hAnsi="Calibri" w:cs="Calibri"/>
          <w:sz w:val="22"/>
        </w:rPr>
        <w:t xml:space="preserve"> </w:t>
      </w:r>
      <w:r w:rsidRPr="00012D1B">
        <w:rPr>
          <w:sz w:val="24"/>
        </w:rPr>
        <w:t>домашнего</w:t>
      </w:r>
      <w:r w:rsidRPr="00012D1B">
        <w:rPr>
          <w:spacing w:val="79"/>
          <w:sz w:val="24"/>
        </w:rPr>
        <w:t xml:space="preserve"> </w:t>
      </w:r>
      <w:r w:rsidRPr="00012D1B">
        <w:rPr>
          <w:spacing w:val="-1"/>
          <w:sz w:val="24"/>
        </w:rPr>
        <w:t>мастера»;</w:t>
      </w:r>
      <w:r w:rsidRPr="00012D1B">
        <w:rPr>
          <w:spacing w:val="85"/>
          <w:sz w:val="24"/>
        </w:rPr>
        <w:t xml:space="preserve"> </w:t>
      </w:r>
      <w:r w:rsidRPr="00012D1B">
        <w:rPr>
          <w:spacing w:val="-1"/>
          <w:sz w:val="24"/>
        </w:rPr>
        <w:t>«Космос»;</w:t>
      </w:r>
      <w:r w:rsidRPr="00012D1B">
        <w:rPr>
          <w:spacing w:val="85"/>
          <w:sz w:val="24"/>
        </w:rPr>
        <w:t xml:space="preserve"> </w:t>
      </w:r>
      <w:r w:rsidRPr="00012D1B">
        <w:rPr>
          <w:sz w:val="24"/>
        </w:rPr>
        <w:t>«Морские</w:t>
      </w:r>
      <w:r w:rsidRPr="00012D1B">
        <w:rPr>
          <w:spacing w:val="78"/>
          <w:sz w:val="24"/>
        </w:rPr>
        <w:t xml:space="preserve"> </w:t>
      </w:r>
      <w:r w:rsidRPr="00012D1B">
        <w:rPr>
          <w:sz w:val="24"/>
        </w:rPr>
        <w:t>обитатели»;</w:t>
      </w:r>
      <w:r w:rsidRPr="00012D1B">
        <w:rPr>
          <w:spacing w:val="85"/>
          <w:sz w:val="24"/>
        </w:rPr>
        <w:t xml:space="preserve"> </w:t>
      </w:r>
      <w:r w:rsidRPr="00012D1B">
        <w:rPr>
          <w:sz w:val="24"/>
        </w:rPr>
        <w:t>«Музыкальные</w:t>
      </w:r>
      <w:r w:rsidRPr="00012D1B">
        <w:rPr>
          <w:spacing w:val="78"/>
          <w:sz w:val="24"/>
        </w:rPr>
        <w:t xml:space="preserve"> </w:t>
      </w:r>
      <w:r w:rsidRPr="00012D1B">
        <w:rPr>
          <w:spacing w:val="-1"/>
          <w:sz w:val="24"/>
        </w:rPr>
        <w:t>инструменты»;</w:t>
      </w:r>
      <w:r w:rsidRPr="00012D1B">
        <w:t xml:space="preserve"> </w:t>
      </w:r>
      <w:r w:rsidRPr="00012D1B">
        <w:rPr>
          <w:spacing w:val="-1"/>
          <w:sz w:val="24"/>
        </w:rPr>
        <w:t>«Насекомые»;</w:t>
      </w:r>
      <w:r w:rsidRPr="00012D1B">
        <w:rPr>
          <w:spacing w:val="157"/>
          <w:sz w:val="24"/>
        </w:rPr>
        <w:t xml:space="preserve"> </w:t>
      </w:r>
      <w:r w:rsidRPr="00012D1B">
        <w:rPr>
          <w:spacing w:val="-1"/>
          <w:sz w:val="24"/>
        </w:rPr>
        <w:t>«Овощи»;</w:t>
      </w:r>
      <w:r w:rsidRPr="00012D1B">
        <w:rPr>
          <w:spacing w:val="155"/>
          <w:sz w:val="24"/>
        </w:rPr>
        <w:t xml:space="preserve"> </w:t>
      </w:r>
      <w:r w:rsidRPr="00012D1B">
        <w:rPr>
          <w:spacing w:val="-1"/>
          <w:sz w:val="24"/>
        </w:rPr>
        <w:t>«Офисная</w:t>
      </w:r>
      <w:r w:rsidRPr="00012D1B">
        <w:rPr>
          <w:spacing w:val="149"/>
          <w:sz w:val="24"/>
        </w:rPr>
        <w:t xml:space="preserve"> </w:t>
      </w:r>
      <w:r w:rsidRPr="00012D1B">
        <w:rPr>
          <w:sz w:val="24"/>
        </w:rPr>
        <w:t>техника</w:t>
      </w:r>
      <w:r w:rsidRPr="00012D1B">
        <w:rPr>
          <w:spacing w:val="147"/>
          <w:sz w:val="24"/>
        </w:rPr>
        <w:t xml:space="preserve"> </w:t>
      </w:r>
      <w:r w:rsidRPr="00012D1B">
        <w:rPr>
          <w:sz w:val="24"/>
        </w:rPr>
        <w:t>и</w:t>
      </w:r>
      <w:r w:rsidRPr="00012D1B">
        <w:rPr>
          <w:spacing w:val="149"/>
          <w:sz w:val="24"/>
        </w:rPr>
        <w:t xml:space="preserve"> </w:t>
      </w:r>
      <w:r w:rsidRPr="00012D1B">
        <w:rPr>
          <w:sz w:val="24"/>
        </w:rPr>
        <w:t>оборудование»;</w:t>
      </w:r>
      <w:r w:rsidRPr="00012D1B">
        <w:rPr>
          <w:spacing w:val="156"/>
          <w:sz w:val="24"/>
        </w:rPr>
        <w:t xml:space="preserve"> </w:t>
      </w:r>
      <w:r w:rsidRPr="00012D1B">
        <w:rPr>
          <w:spacing w:val="-1"/>
          <w:sz w:val="24"/>
        </w:rPr>
        <w:t>«Посуда»;</w:t>
      </w:r>
      <w:r w:rsidRPr="00012D1B">
        <w:rPr>
          <w:spacing w:val="157"/>
          <w:sz w:val="24"/>
        </w:rPr>
        <w:t xml:space="preserve"> </w:t>
      </w:r>
      <w:r w:rsidRPr="00012D1B">
        <w:rPr>
          <w:spacing w:val="-1"/>
          <w:sz w:val="24"/>
        </w:rPr>
        <w:t>«Птицы</w:t>
      </w:r>
    </w:p>
    <w:p w14:paraId="6B9DB41A"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720"/>
      </w:pPr>
      <w:r w:rsidRPr="00012D1B">
        <w:rPr>
          <w:sz w:val="24"/>
        </w:rPr>
        <w:t>домашние»;</w:t>
      </w:r>
      <w:r w:rsidRPr="00012D1B">
        <w:rPr>
          <w:spacing w:val="109"/>
          <w:sz w:val="24"/>
        </w:rPr>
        <w:t xml:space="preserve"> </w:t>
      </w:r>
      <w:r w:rsidRPr="00012D1B">
        <w:rPr>
          <w:spacing w:val="-1"/>
          <w:sz w:val="24"/>
        </w:rPr>
        <w:t>«Птицы</w:t>
      </w:r>
      <w:r w:rsidRPr="00012D1B">
        <w:rPr>
          <w:spacing w:val="103"/>
          <w:sz w:val="24"/>
        </w:rPr>
        <w:t xml:space="preserve"> </w:t>
      </w:r>
      <w:r w:rsidRPr="00012D1B">
        <w:rPr>
          <w:sz w:val="24"/>
        </w:rPr>
        <w:t>средней</w:t>
      </w:r>
      <w:r w:rsidRPr="00012D1B">
        <w:rPr>
          <w:spacing w:val="104"/>
          <w:sz w:val="24"/>
        </w:rPr>
        <w:t xml:space="preserve"> </w:t>
      </w:r>
      <w:r w:rsidRPr="00012D1B">
        <w:rPr>
          <w:sz w:val="24"/>
        </w:rPr>
        <w:t>полосы»;</w:t>
      </w:r>
      <w:r w:rsidRPr="00012D1B">
        <w:rPr>
          <w:spacing w:val="109"/>
          <w:sz w:val="24"/>
        </w:rPr>
        <w:t xml:space="preserve"> </w:t>
      </w:r>
      <w:r w:rsidRPr="00012D1B">
        <w:rPr>
          <w:sz w:val="24"/>
        </w:rPr>
        <w:t>«Рептилии</w:t>
      </w:r>
      <w:r w:rsidRPr="00012D1B">
        <w:rPr>
          <w:spacing w:val="102"/>
          <w:sz w:val="24"/>
        </w:rPr>
        <w:t xml:space="preserve"> </w:t>
      </w:r>
      <w:r w:rsidRPr="00012D1B">
        <w:rPr>
          <w:sz w:val="24"/>
        </w:rPr>
        <w:t>и</w:t>
      </w:r>
      <w:r w:rsidRPr="00012D1B">
        <w:rPr>
          <w:spacing w:val="111"/>
          <w:sz w:val="24"/>
        </w:rPr>
        <w:t xml:space="preserve"> </w:t>
      </w:r>
      <w:r w:rsidRPr="00012D1B">
        <w:rPr>
          <w:spacing w:val="-1"/>
          <w:sz w:val="24"/>
        </w:rPr>
        <w:t>амфибии»;</w:t>
      </w:r>
      <w:r w:rsidRPr="00012D1B">
        <w:rPr>
          <w:spacing w:val="111"/>
          <w:sz w:val="24"/>
        </w:rPr>
        <w:t xml:space="preserve"> </w:t>
      </w:r>
      <w:r w:rsidRPr="00012D1B">
        <w:rPr>
          <w:spacing w:val="-1"/>
          <w:sz w:val="24"/>
        </w:rPr>
        <w:t>«Собаки.</w:t>
      </w:r>
      <w:r w:rsidRPr="00012D1B">
        <w:rPr>
          <w:spacing w:val="104"/>
          <w:sz w:val="24"/>
        </w:rPr>
        <w:t xml:space="preserve"> </w:t>
      </w:r>
      <w:r w:rsidRPr="00012D1B">
        <w:rPr>
          <w:sz w:val="24"/>
        </w:rPr>
        <w:t>Друзья</w:t>
      </w:r>
      <w:r w:rsidRPr="00012D1B">
        <w:rPr>
          <w:spacing w:val="103"/>
          <w:sz w:val="24"/>
        </w:rPr>
        <w:t xml:space="preserve"> </w:t>
      </w:r>
      <w:r w:rsidRPr="00012D1B">
        <w:rPr>
          <w:sz w:val="24"/>
        </w:rPr>
        <w:t>и</w:t>
      </w:r>
      <w:r w:rsidRPr="00012D1B">
        <w:rPr>
          <w:rFonts w:ascii="Calibri" w:eastAsia="Calibri" w:hAnsi="Calibri" w:cs="Calibri"/>
          <w:sz w:val="22"/>
        </w:rPr>
        <w:t xml:space="preserve"> </w:t>
      </w:r>
      <w:r w:rsidRPr="00012D1B">
        <w:rPr>
          <w:sz w:val="24"/>
        </w:rPr>
        <w:t>помощники»;</w:t>
      </w:r>
      <w:r w:rsidRPr="00012D1B">
        <w:rPr>
          <w:spacing w:val="356"/>
          <w:sz w:val="24"/>
        </w:rPr>
        <w:t xml:space="preserve"> </w:t>
      </w:r>
      <w:r w:rsidRPr="00012D1B">
        <w:rPr>
          <w:sz w:val="24"/>
        </w:rPr>
        <w:t>«Спортивный</w:t>
      </w:r>
      <w:r w:rsidRPr="00012D1B">
        <w:rPr>
          <w:spacing w:val="348"/>
          <w:sz w:val="24"/>
        </w:rPr>
        <w:t xml:space="preserve"> </w:t>
      </w:r>
      <w:r w:rsidRPr="00012D1B">
        <w:rPr>
          <w:spacing w:val="-1"/>
          <w:sz w:val="24"/>
        </w:rPr>
        <w:t>инвентарь»;</w:t>
      </w:r>
      <w:r w:rsidRPr="00012D1B">
        <w:rPr>
          <w:spacing w:val="358"/>
          <w:sz w:val="24"/>
        </w:rPr>
        <w:t xml:space="preserve"> </w:t>
      </w:r>
      <w:r w:rsidRPr="00012D1B">
        <w:rPr>
          <w:spacing w:val="-1"/>
          <w:sz w:val="24"/>
        </w:rPr>
        <w:t>«Фрукты»;</w:t>
      </w:r>
      <w:r w:rsidRPr="00012D1B">
        <w:rPr>
          <w:spacing w:val="359"/>
          <w:sz w:val="24"/>
        </w:rPr>
        <w:t xml:space="preserve"> </w:t>
      </w:r>
      <w:r w:rsidRPr="00012D1B">
        <w:rPr>
          <w:spacing w:val="-1"/>
          <w:sz w:val="24"/>
        </w:rPr>
        <w:t>«Цветы»;</w:t>
      </w:r>
      <w:r w:rsidRPr="00012D1B">
        <w:rPr>
          <w:spacing w:val="356"/>
          <w:sz w:val="24"/>
        </w:rPr>
        <w:t xml:space="preserve"> </w:t>
      </w:r>
      <w:r w:rsidRPr="00012D1B">
        <w:rPr>
          <w:spacing w:val="-1"/>
          <w:sz w:val="24"/>
        </w:rPr>
        <w:t>«Школьные</w:t>
      </w:r>
      <w:r w:rsidRPr="00012D1B">
        <w:t xml:space="preserve"> </w:t>
      </w:r>
      <w:r w:rsidRPr="00012D1B">
        <w:rPr>
          <w:sz w:val="24"/>
        </w:rPr>
        <w:t>принадлежности»;</w:t>
      </w:r>
      <w:r w:rsidRPr="00012D1B">
        <w:rPr>
          <w:spacing w:val="5"/>
          <w:sz w:val="24"/>
        </w:rPr>
        <w:t xml:space="preserve"> </w:t>
      </w:r>
      <w:r w:rsidRPr="00012D1B">
        <w:rPr>
          <w:sz w:val="24"/>
        </w:rPr>
        <w:t xml:space="preserve">«Явления </w:t>
      </w:r>
      <w:r w:rsidRPr="00012D1B">
        <w:rPr>
          <w:spacing w:val="-1"/>
          <w:sz w:val="24"/>
        </w:rPr>
        <w:t>природы»;</w:t>
      </w:r>
      <w:r w:rsidRPr="00012D1B">
        <w:rPr>
          <w:spacing w:val="6"/>
          <w:sz w:val="24"/>
        </w:rPr>
        <w:t xml:space="preserve"> </w:t>
      </w:r>
      <w:r w:rsidRPr="00012D1B">
        <w:rPr>
          <w:sz w:val="24"/>
        </w:rPr>
        <w:t xml:space="preserve">«Ягоды </w:t>
      </w:r>
      <w:r w:rsidRPr="00012D1B">
        <w:rPr>
          <w:spacing w:val="-1"/>
          <w:sz w:val="24"/>
        </w:rPr>
        <w:t>лесные»;</w:t>
      </w:r>
      <w:r w:rsidRPr="00012D1B">
        <w:rPr>
          <w:spacing w:val="8"/>
          <w:sz w:val="24"/>
        </w:rPr>
        <w:t xml:space="preserve"> </w:t>
      </w:r>
      <w:r w:rsidRPr="00012D1B">
        <w:rPr>
          <w:spacing w:val="-1"/>
          <w:sz w:val="24"/>
        </w:rPr>
        <w:t>«Ягоды</w:t>
      </w:r>
      <w:r w:rsidRPr="00012D1B">
        <w:rPr>
          <w:spacing w:val="1"/>
          <w:sz w:val="24"/>
        </w:rPr>
        <w:t xml:space="preserve"> </w:t>
      </w:r>
      <w:r w:rsidRPr="00012D1B">
        <w:rPr>
          <w:spacing w:val="-1"/>
          <w:sz w:val="24"/>
        </w:rPr>
        <w:t>садовые».</w:t>
      </w:r>
    </w:p>
    <w:p w14:paraId="1C134B13" w14:textId="77777777" w:rsidR="002C6E8D" w:rsidRPr="00012D1B" w:rsidRDefault="0069355F">
      <w:pPr>
        <w:pBdr>
          <w:top w:val="none" w:sz="4" w:space="0" w:color="000000"/>
          <w:left w:val="none" w:sz="4" w:space="0" w:color="000000"/>
          <w:bottom w:val="none" w:sz="4" w:space="0" w:color="000000"/>
          <w:right w:val="none" w:sz="4" w:space="0" w:color="000000"/>
        </w:pBdr>
        <w:spacing w:before="41" w:line="276" w:lineRule="atLeast"/>
      </w:pPr>
      <w:r w:rsidRPr="00012D1B">
        <w:rPr>
          <w:sz w:val="24"/>
          <w:u w:val="single"/>
        </w:rPr>
        <w:t>Серия</w:t>
      </w:r>
      <w:r w:rsidRPr="00012D1B">
        <w:rPr>
          <w:spacing w:val="4"/>
          <w:sz w:val="24"/>
          <w:u w:val="single"/>
        </w:rPr>
        <w:t xml:space="preserve"> </w:t>
      </w:r>
      <w:r w:rsidRPr="00012D1B">
        <w:rPr>
          <w:spacing w:val="-1"/>
          <w:sz w:val="24"/>
          <w:u w:val="single"/>
        </w:rPr>
        <w:t>«Расскажите</w:t>
      </w:r>
      <w:r w:rsidRPr="00012D1B">
        <w:rPr>
          <w:sz w:val="24"/>
          <w:u w:val="single"/>
        </w:rPr>
        <w:t xml:space="preserve"> </w:t>
      </w:r>
      <w:r w:rsidRPr="00012D1B">
        <w:rPr>
          <w:spacing w:val="1"/>
          <w:sz w:val="24"/>
          <w:u w:val="single"/>
        </w:rPr>
        <w:t>детям</w:t>
      </w:r>
      <w:r w:rsidRPr="00012D1B">
        <w:rPr>
          <w:spacing w:val="-1"/>
          <w:sz w:val="24"/>
          <w:u w:val="single"/>
        </w:rPr>
        <w:t xml:space="preserve"> о...»:</w:t>
      </w:r>
    </w:p>
    <w:p w14:paraId="2B33D4AC"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«Расскажите</w:t>
      </w:r>
      <w:r w:rsidRPr="00012D1B">
        <w:rPr>
          <w:spacing w:val="54"/>
          <w:sz w:val="24"/>
        </w:rPr>
        <w:t xml:space="preserve"> </w:t>
      </w:r>
      <w:r w:rsidRPr="00012D1B">
        <w:rPr>
          <w:sz w:val="24"/>
        </w:rPr>
        <w:t>детям</w:t>
      </w:r>
      <w:r w:rsidRPr="00012D1B">
        <w:rPr>
          <w:spacing w:val="54"/>
          <w:sz w:val="24"/>
        </w:rPr>
        <w:t xml:space="preserve"> </w:t>
      </w:r>
      <w:r w:rsidRPr="00012D1B">
        <w:rPr>
          <w:sz w:val="24"/>
        </w:rPr>
        <w:t>о</w:t>
      </w:r>
      <w:r w:rsidRPr="00012D1B">
        <w:rPr>
          <w:spacing w:val="60"/>
          <w:sz w:val="24"/>
        </w:rPr>
        <w:t xml:space="preserve"> </w:t>
      </w:r>
      <w:r w:rsidRPr="00012D1B">
        <w:rPr>
          <w:sz w:val="24"/>
        </w:rPr>
        <w:t>бытовых</w:t>
      </w:r>
      <w:r w:rsidRPr="00012D1B">
        <w:rPr>
          <w:spacing w:val="57"/>
          <w:sz w:val="24"/>
        </w:rPr>
        <w:t xml:space="preserve"> </w:t>
      </w:r>
      <w:r w:rsidRPr="00012D1B">
        <w:rPr>
          <w:sz w:val="24"/>
        </w:rPr>
        <w:t>приборах»;</w:t>
      </w:r>
      <w:r w:rsidRPr="00012D1B">
        <w:rPr>
          <w:spacing w:val="61"/>
          <w:sz w:val="24"/>
        </w:rPr>
        <w:t xml:space="preserve"> </w:t>
      </w:r>
      <w:r w:rsidRPr="00012D1B">
        <w:rPr>
          <w:sz w:val="24"/>
        </w:rPr>
        <w:t>«Расскажите</w:t>
      </w:r>
      <w:r w:rsidRPr="00012D1B">
        <w:rPr>
          <w:spacing w:val="54"/>
          <w:sz w:val="24"/>
        </w:rPr>
        <w:t xml:space="preserve"> </w:t>
      </w:r>
      <w:r w:rsidRPr="00012D1B">
        <w:rPr>
          <w:sz w:val="24"/>
        </w:rPr>
        <w:t>детям</w:t>
      </w:r>
      <w:r w:rsidRPr="00012D1B">
        <w:rPr>
          <w:spacing w:val="54"/>
          <w:sz w:val="24"/>
        </w:rPr>
        <w:t xml:space="preserve"> </w:t>
      </w:r>
      <w:r w:rsidRPr="00012D1B">
        <w:rPr>
          <w:sz w:val="24"/>
        </w:rPr>
        <w:t>о</w:t>
      </w:r>
      <w:r w:rsidRPr="00012D1B">
        <w:rPr>
          <w:spacing w:val="60"/>
          <w:sz w:val="24"/>
        </w:rPr>
        <w:t xml:space="preserve"> </w:t>
      </w:r>
      <w:r w:rsidRPr="00012D1B">
        <w:rPr>
          <w:sz w:val="24"/>
        </w:rPr>
        <w:t>Москве»;</w:t>
      </w:r>
      <w:r w:rsidRPr="00012D1B">
        <w:rPr>
          <w:spacing w:val="62"/>
          <w:sz w:val="24"/>
        </w:rPr>
        <w:t xml:space="preserve"> </w:t>
      </w:r>
      <w:r w:rsidRPr="00012D1B">
        <w:rPr>
          <w:spacing w:val="-1"/>
          <w:sz w:val="24"/>
        </w:rPr>
        <w:t>«Расскажите</w:t>
      </w:r>
      <w:r w:rsidRPr="00012D1B">
        <w:rPr>
          <w:rFonts w:ascii="Calibri" w:eastAsia="Calibri" w:hAnsi="Calibri" w:cs="Calibri"/>
          <w:sz w:val="22"/>
        </w:rPr>
        <w:t xml:space="preserve"> </w:t>
      </w:r>
      <w:r w:rsidRPr="00012D1B">
        <w:rPr>
          <w:sz w:val="24"/>
        </w:rPr>
        <w:t>детям</w:t>
      </w:r>
      <w:r w:rsidRPr="00012D1B">
        <w:rPr>
          <w:spacing w:val="21"/>
          <w:sz w:val="24"/>
        </w:rPr>
        <w:t xml:space="preserve"> </w:t>
      </w:r>
      <w:r w:rsidRPr="00012D1B">
        <w:rPr>
          <w:sz w:val="24"/>
        </w:rPr>
        <w:t>о</w:t>
      </w:r>
      <w:r w:rsidRPr="00012D1B">
        <w:rPr>
          <w:spacing w:val="21"/>
          <w:sz w:val="24"/>
        </w:rPr>
        <w:t xml:space="preserve"> </w:t>
      </w:r>
      <w:r w:rsidRPr="00012D1B">
        <w:rPr>
          <w:sz w:val="24"/>
        </w:rPr>
        <w:t>Московском</w:t>
      </w:r>
      <w:r w:rsidRPr="00012D1B">
        <w:rPr>
          <w:spacing w:val="21"/>
          <w:sz w:val="24"/>
        </w:rPr>
        <w:t xml:space="preserve"> </w:t>
      </w:r>
      <w:r w:rsidRPr="00012D1B">
        <w:rPr>
          <w:spacing w:val="-1"/>
          <w:sz w:val="24"/>
        </w:rPr>
        <w:t>Кремле»;</w:t>
      </w:r>
      <w:r w:rsidRPr="00012D1B">
        <w:rPr>
          <w:spacing w:val="28"/>
          <w:sz w:val="24"/>
        </w:rPr>
        <w:t xml:space="preserve"> </w:t>
      </w:r>
      <w:r w:rsidRPr="00012D1B">
        <w:rPr>
          <w:sz w:val="24"/>
        </w:rPr>
        <w:t>«Расскажите</w:t>
      </w:r>
      <w:r w:rsidRPr="00012D1B">
        <w:rPr>
          <w:spacing w:val="21"/>
          <w:sz w:val="24"/>
        </w:rPr>
        <w:t xml:space="preserve"> </w:t>
      </w:r>
      <w:r w:rsidRPr="00012D1B">
        <w:rPr>
          <w:sz w:val="24"/>
        </w:rPr>
        <w:t>детям</w:t>
      </w:r>
      <w:r w:rsidRPr="00012D1B">
        <w:rPr>
          <w:spacing w:val="21"/>
          <w:sz w:val="24"/>
        </w:rPr>
        <w:t xml:space="preserve"> </w:t>
      </w:r>
      <w:r w:rsidRPr="00012D1B">
        <w:rPr>
          <w:sz w:val="24"/>
        </w:rPr>
        <w:t>о</w:t>
      </w:r>
      <w:r w:rsidRPr="00012D1B">
        <w:rPr>
          <w:spacing w:val="21"/>
          <w:sz w:val="24"/>
        </w:rPr>
        <w:t xml:space="preserve"> </w:t>
      </w:r>
      <w:r w:rsidRPr="00012D1B">
        <w:rPr>
          <w:sz w:val="24"/>
        </w:rPr>
        <w:t>космонавтике»;</w:t>
      </w:r>
      <w:r w:rsidRPr="00012D1B">
        <w:rPr>
          <w:spacing w:val="22"/>
          <w:sz w:val="24"/>
        </w:rPr>
        <w:t xml:space="preserve"> </w:t>
      </w:r>
      <w:r w:rsidRPr="00012D1B">
        <w:rPr>
          <w:sz w:val="24"/>
        </w:rPr>
        <w:t>«Расскажите</w:t>
      </w:r>
      <w:r w:rsidRPr="00012D1B">
        <w:rPr>
          <w:spacing w:val="21"/>
          <w:sz w:val="24"/>
        </w:rPr>
        <w:t xml:space="preserve"> </w:t>
      </w:r>
      <w:r w:rsidRPr="00012D1B">
        <w:rPr>
          <w:sz w:val="24"/>
        </w:rPr>
        <w:t>детям</w:t>
      </w:r>
      <w:r w:rsidRPr="00012D1B">
        <w:rPr>
          <w:spacing w:val="21"/>
          <w:sz w:val="24"/>
        </w:rPr>
        <w:t xml:space="preserve"> </w:t>
      </w:r>
      <w:r w:rsidRPr="00012D1B">
        <w:rPr>
          <w:sz w:val="24"/>
        </w:rPr>
        <w:t>о</w:t>
      </w:r>
      <w:r w:rsidRPr="00012D1B">
        <w:t xml:space="preserve"> </w:t>
      </w:r>
      <w:r w:rsidRPr="00012D1B">
        <w:rPr>
          <w:spacing w:val="-1"/>
          <w:sz w:val="24"/>
        </w:rPr>
        <w:t>космосе»;</w:t>
      </w:r>
      <w:r w:rsidRPr="00012D1B">
        <w:rPr>
          <w:spacing w:val="44"/>
          <w:sz w:val="24"/>
        </w:rPr>
        <w:t xml:space="preserve"> </w:t>
      </w:r>
      <w:r w:rsidRPr="00012D1B">
        <w:rPr>
          <w:sz w:val="24"/>
        </w:rPr>
        <w:t>«Расскажите</w:t>
      </w:r>
      <w:r w:rsidRPr="00012D1B">
        <w:rPr>
          <w:spacing w:val="37"/>
          <w:sz w:val="24"/>
        </w:rPr>
        <w:t xml:space="preserve"> </w:t>
      </w:r>
      <w:r w:rsidRPr="00012D1B">
        <w:rPr>
          <w:sz w:val="24"/>
        </w:rPr>
        <w:t>детям</w:t>
      </w:r>
      <w:r w:rsidRPr="00012D1B">
        <w:rPr>
          <w:spacing w:val="35"/>
          <w:sz w:val="24"/>
        </w:rPr>
        <w:t xml:space="preserve"> </w:t>
      </w:r>
      <w:r w:rsidRPr="00012D1B">
        <w:rPr>
          <w:sz w:val="24"/>
        </w:rPr>
        <w:t>об</w:t>
      </w:r>
      <w:r w:rsidRPr="00012D1B">
        <w:rPr>
          <w:spacing w:val="36"/>
          <w:sz w:val="24"/>
        </w:rPr>
        <w:t xml:space="preserve"> </w:t>
      </w:r>
      <w:r w:rsidRPr="00012D1B">
        <w:rPr>
          <w:sz w:val="24"/>
        </w:rPr>
        <w:t>Отечественной</w:t>
      </w:r>
      <w:r w:rsidRPr="00012D1B">
        <w:rPr>
          <w:spacing w:val="37"/>
          <w:sz w:val="24"/>
        </w:rPr>
        <w:t xml:space="preserve"> </w:t>
      </w:r>
      <w:r w:rsidRPr="00012D1B">
        <w:rPr>
          <w:sz w:val="24"/>
        </w:rPr>
        <w:t>войне</w:t>
      </w:r>
      <w:r w:rsidRPr="00012D1B">
        <w:rPr>
          <w:spacing w:val="35"/>
          <w:sz w:val="24"/>
        </w:rPr>
        <w:t xml:space="preserve"> </w:t>
      </w:r>
      <w:r w:rsidRPr="00012D1B">
        <w:rPr>
          <w:sz w:val="24"/>
        </w:rPr>
        <w:t>1812</w:t>
      </w:r>
      <w:r w:rsidRPr="00012D1B">
        <w:rPr>
          <w:spacing w:val="36"/>
          <w:sz w:val="24"/>
        </w:rPr>
        <w:t xml:space="preserve"> </w:t>
      </w:r>
      <w:r w:rsidRPr="00012D1B">
        <w:rPr>
          <w:spacing w:val="-1"/>
          <w:sz w:val="24"/>
        </w:rPr>
        <w:t>года»;</w:t>
      </w:r>
      <w:r w:rsidRPr="00012D1B">
        <w:rPr>
          <w:spacing w:val="42"/>
          <w:sz w:val="24"/>
        </w:rPr>
        <w:t xml:space="preserve"> </w:t>
      </w:r>
      <w:r w:rsidRPr="00012D1B">
        <w:rPr>
          <w:sz w:val="24"/>
        </w:rPr>
        <w:t>«Расскажите</w:t>
      </w:r>
      <w:r w:rsidRPr="00012D1B">
        <w:rPr>
          <w:spacing w:val="35"/>
          <w:sz w:val="24"/>
        </w:rPr>
        <w:t xml:space="preserve"> </w:t>
      </w:r>
      <w:r w:rsidRPr="00012D1B">
        <w:rPr>
          <w:sz w:val="24"/>
        </w:rPr>
        <w:t>детям</w:t>
      </w:r>
      <w:r w:rsidRPr="00012D1B">
        <w:rPr>
          <w:spacing w:val="35"/>
          <w:sz w:val="24"/>
        </w:rPr>
        <w:t xml:space="preserve"> </w:t>
      </w:r>
      <w:r w:rsidRPr="00012D1B">
        <w:rPr>
          <w:sz w:val="24"/>
        </w:rPr>
        <w:t>о</w:t>
      </w:r>
    </w:p>
    <w:p w14:paraId="7E7289DF" w14:textId="77777777" w:rsidR="002C6E8D" w:rsidRPr="00012D1B" w:rsidRDefault="0069355F">
      <w:pPr>
        <w:pBdr>
          <w:top w:val="none" w:sz="4" w:space="0" w:color="000000"/>
          <w:left w:val="none" w:sz="4" w:space="0" w:color="000000"/>
          <w:bottom w:val="none" w:sz="4" w:space="0" w:color="000000"/>
          <w:right w:val="none" w:sz="4" w:space="0" w:color="000000"/>
        </w:pBdr>
        <w:spacing w:before="2" w:line="317" w:lineRule="atLeast"/>
        <w:ind w:left="720"/>
      </w:pPr>
      <w:r w:rsidRPr="00012D1B">
        <w:rPr>
          <w:sz w:val="24"/>
        </w:rPr>
        <w:t>рабочих</w:t>
      </w:r>
      <w:r w:rsidRPr="00012D1B">
        <w:rPr>
          <w:spacing w:val="140"/>
          <w:sz w:val="24"/>
        </w:rPr>
        <w:t xml:space="preserve"> </w:t>
      </w:r>
      <w:r w:rsidRPr="00012D1B">
        <w:rPr>
          <w:sz w:val="24"/>
        </w:rPr>
        <w:t>инструментах»;</w:t>
      </w:r>
      <w:r w:rsidRPr="00012D1B">
        <w:rPr>
          <w:spacing w:val="145"/>
          <w:sz w:val="24"/>
        </w:rPr>
        <w:t xml:space="preserve"> </w:t>
      </w:r>
      <w:r w:rsidRPr="00012D1B">
        <w:rPr>
          <w:spacing w:val="-1"/>
          <w:sz w:val="24"/>
        </w:rPr>
        <w:t>«Расскажите</w:t>
      </w:r>
      <w:r w:rsidRPr="00012D1B">
        <w:rPr>
          <w:spacing w:val="139"/>
          <w:sz w:val="24"/>
        </w:rPr>
        <w:t xml:space="preserve"> </w:t>
      </w:r>
      <w:r w:rsidRPr="00012D1B">
        <w:rPr>
          <w:spacing w:val="1"/>
          <w:sz w:val="24"/>
        </w:rPr>
        <w:t>детям</w:t>
      </w:r>
      <w:r w:rsidRPr="00012D1B">
        <w:rPr>
          <w:spacing w:val="138"/>
          <w:sz w:val="24"/>
        </w:rPr>
        <w:t xml:space="preserve"> </w:t>
      </w:r>
      <w:r w:rsidRPr="00012D1B">
        <w:rPr>
          <w:sz w:val="24"/>
        </w:rPr>
        <w:t>о</w:t>
      </w:r>
      <w:r w:rsidRPr="00012D1B">
        <w:rPr>
          <w:spacing w:val="139"/>
          <w:sz w:val="24"/>
        </w:rPr>
        <w:t xml:space="preserve"> </w:t>
      </w:r>
      <w:r w:rsidRPr="00012D1B">
        <w:rPr>
          <w:sz w:val="24"/>
        </w:rPr>
        <w:t>транспорте»,</w:t>
      </w:r>
      <w:r w:rsidRPr="00012D1B">
        <w:rPr>
          <w:spacing w:val="144"/>
          <w:sz w:val="24"/>
        </w:rPr>
        <w:t xml:space="preserve"> </w:t>
      </w:r>
      <w:r w:rsidRPr="00012D1B">
        <w:rPr>
          <w:spacing w:val="-1"/>
          <w:sz w:val="24"/>
        </w:rPr>
        <w:t>«Расскажите</w:t>
      </w:r>
      <w:r w:rsidRPr="00012D1B">
        <w:rPr>
          <w:spacing w:val="139"/>
          <w:sz w:val="24"/>
        </w:rPr>
        <w:t xml:space="preserve"> </w:t>
      </w:r>
      <w:r w:rsidRPr="00012D1B">
        <w:rPr>
          <w:spacing w:val="2"/>
          <w:sz w:val="24"/>
        </w:rPr>
        <w:t>детям</w:t>
      </w:r>
      <w:r w:rsidRPr="00012D1B">
        <w:rPr>
          <w:spacing w:val="136"/>
          <w:sz w:val="24"/>
        </w:rPr>
        <w:t xml:space="preserve"> </w:t>
      </w:r>
      <w:r w:rsidRPr="00012D1B">
        <w:rPr>
          <w:sz w:val="24"/>
        </w:rPr>
        <w:t>о</w:t>
      </w:r>
      <w:r w:rsidRPr="00012D1B">
        <w:rPr>
          <w:rFonts w:ascii="Calibri" w:eastAsia="Calibri" w:hAnsi="Calibri" w:cs="Calibri"/>
          <w:sz w:val="22"/>
        </w:rPr>
        <w:t xml:space="preserve"> </w:t>
      </w:r>
      <w:r w:rsidRPr="00012D1B">
        <w:rPr>
          <w:sz w:val="24"/>
        </w:rPr>
        <w:t>специальных</w:t>
      </w:r>
      <w:r w:rsidRPr="00012D1B">
        <w:rPr>
          <w:spacing w:val="84"/>
          <w:sz w:val="24"/>
        </w:rPr>
        <w:t xml:space="preserve"> </w:t>
      </w:r>
      <w:r w:rsidRPr="00012D1B">
        <w:rPr>
          <w:spacing w:val="-1"/>
          <w:sz w:val="24"/>
        </w:rPr>
        <w:t>машинах»;</w:t>
      </w:r>
      <w:r w:rsidRPr="00012D1B">
        <w:rPr>
          <w:spacing w:val="90"/>
          <w:sz w:val="24"/>
        </w:rPr>
        <w:t xml:space="preserve"> </w:t>
      </w:r>
      <w:r w:rsidRPr="00012D1B">
        <w:rPr>
          <w:spacing w:val="-1"/>
          <w:sz w:val="24"/>
        </w:rPr>
        <w:t>«Расскажите</w:t>
      </w:r>
      <w:r w:rsidRPr="00012D1B">
        <w:rPr>
          <w:spacing w:val="81"/>
          <w:sz w:val="24"/>
        </w:rPr>
        <w:t xml:space="preserve"> </w:t>
      </w:r>
      <w:r w:rsidRPr="00012D1B">
        <w:rPr>
          <w:sz w:val="24"/>
        </w:rPr>
        <w:t>детям</w:t>
      </w:r>
      <w:r w:rsidRPr="00012D1B">
        <w:rPr>
          <w:spacing w:val="83"/>
          <w:sz w:val="24"/>
        </w:rPr>
        <w:t xml:space="preserve"> </w:t>
      </w:r>
      <w:r w:rsidRPr="00012D1B">
        <w:rPr>
          <w:sz w:val="24"/>
        </w:rPr>
        <w:t>о</w:t>
      </w:r>
      <w:r w:rsidRPr="00012D1B">
        <w:rPr>
          <w:spacing w:val="81"/>
          <w:sz w:val="24"/>
        </w:rPr>
        <w:t xml:space="preserve"> </w:t>
      </w:r>
      <w:r w:rsidRPr="00012D1B">
        <w:rPr>
          <w:spacing w:val="-1"/>
          <w:sz w:val="24"/>
        </w:rPr>
        <w:t>хлебе»,</w:t>
      </w:r>
      <w:r w:rsidRPr="00012D1B">
        <w:rPr>
          <w:spacing w:val="87"/>
          <w:sz w:val="24"/>
        </w:rPr>
        <w:t xml:space="preserve"> </w:t>
      </w:r>
      <w:r w:rsidRPr="00012D1B">
        <w:rPr>
          <w:sz w:val="24"/>
        </w:rPr>
        <w:t>«Расскажите</w:t>
      </w:r>
      <w:r w:rsidRPr="00012D1B">
        <w:rPr>
          <w:spacing w:val="81"/>
          <w:sz w:val="24"/>
        </w:rPr>
        <w:t xml:space="preserve"> </w:t>
      </w:r>
      <w:r w:rsidRPr="00012D1B">
        <w:rPr>
          <w:sz w:val="24"/>
        </w:rPr>
        <w:t>детям</w:t>
      </w:r>
      <w:r w:rsidRPr="00012D1B">
        <w:rPr>
          <w:spacing w:val="81"/>
          <w:sz w:val="24"/>
        </w:rPr>
        <w:t xml:space="preserve"> </w:t>
      </w:r>
      <w:r w:rsidRPr="00012D1B">
        <w:rPr>
          <w:sz w:val="24"/>
        </w:rPr>
        <w:t>о</w:t>
      </w:r>
      <w:r w:rsidRPr="00012D1B">
        <w:rPr>
          <w:spacing w:val="81"/>
          <w:sz w:val="24"/>
        </w:rPr>
        <w:t xml:space="preserve"> </w:t>
      </w:r>
      <w:r w:rsidRPr="00012D1B">
        <w:rPr>
          <w:spacing w:val="-1"/>
          <w:sz w:val="24"/>
        </w:rPr>
        <w:t>грибах»;</w:t>
      </w:r>
      <w:r w:rsidRPr="00012D1B">
        <w:t xml:space="preserve">  </w:t>
      </w:r>
      <w:r w:rsidRPr="00012D1B">
        <w:rPr>
          <w:sz w:val="24"/>
        </w:rPr>
        <w:t>«Расскажите</w:t>
      </w:r>
      <w:r w:rsidRPr="00012D1B">
        <w:rPr>
          <w:spacing w:val="13"/>
          <w:sz w:val="24"/>
        </w:rPr>
        <w:t xml:space="preserve"> </w:t>
      </w:r>
      <w:r w:rsidRPr="00012D1B">
        <w:rPr>
          <w:sz w:val="24"/>
        </w:rPr>
        <w:t>детям</w:t>
      </w:r>
      <w:r w:rsidRPr="00012D1B">
        <w:rPr>
          <w:spacing w:val="14"/>
          <w:sz w:val="24"/>
        </w:rPr>
        <w:t xml:space="preserve"> </w:t>
      </w:r>
      <w:r w:rsidRPr="00012D1B">
        <w:rPr>
          <w:sz w:val="24"/>
        </w:rPr>
        <w:t>о</w:t>
      </w:r>
      <w:r w:rsidRPr="00012D1B">
        <w:rPr>
          <w:spacing w:val="16"/>
          <w:sz w:val="24"/>
        </w:rPr>
        <w:t xml:space="preserve"> </w:t>
      </w:r>
      <w:r w:rsidRPr="00012D1B">
        <w:rPr>
          <w:sz w:val="24"/>
        </w:rPr>
        <w:t>деревьях»;</w:t>
      </w:r>
      <w:r w:rsidRPr="00012D1B">
        <w:rPr>
          <w:spacing w:val="22"/>
          <w:sz w:val="24"/>
        </w:rPr>
        <w:t xml:space="preserve"> </w:t>
      </w:r>
      <w:r w:rsidRPr="00012D1B">
        <w:rPr>
          <w:sz w:val="24"/>
        </w:rPr>
        <w:t>«Расскажите</w:t>
      </w:r>
      <w:r w:rsidRPr="00012D1B">
        <w:rPr>
          <w:spacing w:val="14"/>
          <w:sz w:val="24"/>
        </w:rPr>
        <w:t xml:space="preserve"> </w:t>
      </w:r>
      <w:r w:rsidRPr="00012D1B">
        <w:rPr>
          <w:sz w:val="24"/>
        </w:rPr>
        <w:t>детям</w:t>
      </w:r>
      <w:r w:rsidRPr="00012D1B">
        <w:rPr>
          <w:spacing w:val="14"/>
          <w:sz w:val="24"/>
        </w:rPr>
        <w:t xml:space="preserve"> </w:t>
      </w:r>
      <w:r w:rsidRPr="00012D1B">
        <w:rPr>
          <w:sz w:val="24"/>
        </w:rPr>
        <w:t>о</w:t>
      </w:r>
      <w:r w:rsidRPr="00012D1B">
        <w:rPr>
          <w:spacing w:val="14"/>
          <w:sz w:val="24"/>
        </w:rPr>
        <w:t xml:space="preserve"> </w:t>
      </w:r>
      <w:r w:rsidRPr="00012D1B">
        <w:rPr>
          <w:sz w:val="24"/>
        </w:rPr>
        <w:t>домашних</w:t>
      </w:r>
      <w:r w:rsidRPr="00012D1B">
        <w:rPr>
          <w:spacing w:val="16"/>
          <w:sz w:val="24"/>
        </w:rPr>
        <w:t xml:space="preserve"> </w:t>
      </w:r>
      <w:r w:rsidRPr="00012D1B">
        <w:rPr>
          <w:sz w:val="24"/>
        </w:rPr>
        <w:t>животных»;</w:t>
      </w:r>
      <w:r w:rsidRPr="00012D1B">
        <w:rPr>
          <w:spacing w:val="22"/>
          <w:sz w:val="24"/>
        </w:rPr>
        <w:t xml:space="preserve"> </w:t>
      </w:r>
      <w:r w:rsidRPr="00012D1B">
        <w:rPr>
          <w:spacing w:val="-1"/>
          <w:sz w:val="24"/>
        </w:rPr>
        <w:t>«Расскажите</w:t>
      </w:r>
      <w:r w:rsidRPr="00012D1B">
        <w:rPr>
          <w:rFonts w:ascii="Calibri" w:eastAsia="Calibri" w:hAnsi="Calibri" w:cs="Calibri"/>
          <w:sz w:val="22"/>
        </w:rPr>
        <w:t xml:space="preserve"> </w:t>
      </w:r>
      <w:r w:rsidRPr="00012D1B">
        <w:rPr>
          <w:sz w:val="24"/>
        </w:rPr>
        <w:t>детям</w:t>
      </w:r>
      <w:r w:rsidRPr="00012D1B">
        <w:rPr>
          <w:spacing w:val="148"/>
          <w:sz w:val="24"/>
        </w:rPr>
        <w:t xml:space="preserve"> </w:t>
      </w:r>
      <w:r w:rsidRPr="00012D1B">
        <w:rPr>
          <w:sz w:val="24"/>
        </w:rPr>
        <w:t>о</w:t>
      </w:r>
      <w:r w:rsidRPr="00012D1B">
        <w:rPr>
          <w:spacing w:val="149"/>
          <w:sz w:val="24"/>
        </w:rPr>
        <w:t xml:space="preserve"> </w:t>
      </w:r>
      <w:r w:rsidRPr="00012D1B">
        <w:rPr>
          <w:sz w:val="24"/>
        </w:rPr>
        <w:t>домашних</w:t>
      </w:r>
      <w:r w:rsidRPr="00012D1B">
        <w:rPr>
          <w:spacing w:val="146"/>
          <w:sz w:val="24"/>
        </w:rPr>
        <w:t xml:space="preserve"> </w:t>
      </w:r>
      <w:r w:rsidRPr="00012D1B">
        <w:rPr>
          <w:sz w:val="24"/>
        </w:rPr>
        <w:t>питомцах»;</w:t>
      </w:r>
      <w:r w:rsidRPr="00012D1B">
        <w:rPr>
          <w:spacing w:val="154"/>
          <w:sz w:val="24"/>
        </w:rPr>
        <w:t xml:space="preserve"> </w:t>
      </w:r>
      <w:r w:rsidRPr="00012D1B">
        <w:rPr>
          <w:sz w:val="24"/>
        </w:rPr>
        <w:t>«Расскажите</w:t>
      </w:r>
      <w:r w:rsidRPr="00012D1B">
        <w:rPr>
          <w:spacing w:val="148"/>
          <w:sz w:val="24"/>
        </w:rPr>
        <w:t xml:space="preserve"> </w:t>
      </w:r>
      <w:r w:rsidRPr="00012D1B">
        <w:rPr>
          <w:sz w:val="24"/>
        </w:rPr>
        <w:t>детям</w:t>
      </w:r>
      <w:r w:rsidRPr="00012D1B">
        <w:rPr>
          <w:spacing w:val="148"/>
          <w:sz w:val="24"/>
        </w:rPr>
        <w:t xml:space="preserve"> </w:t>
      </w:r>
      <w:r w:rsidRPr="00012D1B">
        <w:rPr>
          <w:sz w:val="24"/>
        </w:rPr>
        <w:t>о</w:t>
      </w:r>
      <w:r w:rsidRPr="00012D1B">
        <w:rPr>
          <w:spacing w:val="149"/>
          <w:sz w:val="24"/>
        </w:rPr>
        <w:t xml:space="preserve"> </w:t>
      </w:r>
      <w:r w:rsidRPr="00012D1B">
        <w:rPr>
          <w:sz w:val="24"/>
        </w:rPr>
        <w:t>животных</w:t>
      </w:r>
      <w:r w:rsidRPr="00012D1B">
        <w:rPr>
          <w:spacing w:val="151"/>
          <w:sz w:val="24"/>
        </w:rPr>
        <w:t xml:space="preserve"> </w:t>
      </w:r>
      <w:r w:rsidRPr="00012D1B">
        <w:rPr>
          <w:sz w:val="24"/>
        </w:rPr>
        <w:t>жарких</w:t>
      </w:r>
      <w:r w:rsidRPr="00012D1B">
        <w:rPr>
          <w:spacing w:val="149"/>
          <w:sz w:val="24"/>
        </w:rPr>
        <w:t xml:space="preserve"> </w:t>
      </w:r>
      <w:r w:rsidRPr="00012D1B">
        <w:rPr>
          <w:sz w:val="24"/>
        </w:rPr>
        <w:t>стран»;</w:t>
      </w:r>
      <w:r w:rsidRPr="00012D1B">
        <w:rPr>
          <w:rFonts w:ascii="Calibri" w:eastAsia="Calibri" w:hAnsi="Calibri" w:cs="Calibri"/>
          <w:sz w:val="22"/>
        </w:rPr>
        <w:t xml:space="preserve"> </w:t>
      </w:r>
      <w:r w:rsidRPr="00012D1B">
        <w:rPr>
          <w:sz w:val="24"/>
        </w:rPr>
        <w:t>«Расскажите</w:t>
      </w:r>
      <w:r w:rsidRPr="00012D1B">
        <w:rPr>
          <w:spacing w:val="73"/>
          <w:sz w:val="24"/>
        </w:rPr>
        <w:t xml:space="preserve"> </w:t>
      </w:r>
      <w:r w:rsidRPr="00012D1B">
        <w:rPr>
          <w:sz w:val="24"/>
        </w:rPr>
        <w:t>детям</w:t>
      </w:r>
      <w:r w:rsidRPr="00012D1B">
        <w:rPr>
          <w:spacing w:val="76"/>
          <w:sz w:val="24"/>
        </w:rPr>
        <w:t xml:space="preserve"> </w:t>
      </w:r>
      <w:r w:rsidRPr="00012D1B">
        <w:rPr>
          <w:sz w:val="24"/>
        </w:rPr>
        <w:t>о</w:t>
      </w:r>
      <w:r w:rsidRPr="00012D1B">
        <w:rPr>
          <w:spacing w:val="72"/>
          <w:sz w:val="24"/>
        </w:rPr>
        <w:t xml:space="preserve"> </w:t>
      </w:r>
      <w:r w:rsidRPr="00012D1B">
        <w:rPr>
          <w:sz w:val="24"/>
        </w:rPr>
        <w:t>лесных</w:t>
      </w:r>
      <w:r w:rsidRPr="00012D1B">
        <w:rPr>
          <w:spacing w:val="76"/>
          <w:sz w:val="24"/>
        </w:rPr>
        <w:t xml:space="preserve"> </w:t>
      </w:r>
      <w:r w:rsidRPr="00012D1B">
        <w:rPr>
          <w:spacing w:val="-1"/>
          <w:sz w:val="24"/>
        </w:rPr>
        <w:t>животных»;</w:t>
      </w:r>
      <w:r w:rsidRPr="00012D1B">
        <w:rPr>
          <w:spacing w:val="80"/>
          <w:sz w:val="24"/>
        </w:rPr>
        <w:t xml:space="preserve"> </w:t>
      </w:r>
      <w:r w:rsidRPr="00012D1B">
        <w:rPr>
          <w:spacing w:val="-1"/>
          <w:sz w:val="24"/>
        </w:rPr>
        <w:t>«Расскажите</w:t>
      </w:r>
      <w:r w:rsidRPr="00012D1B">
        <w:rPr>
          <w:spacing w:val="74"/>
          <w:sz w:val="24"/>
        </w:rPr>
        <w:t xml:space="preserve"> </w:t>
      </w:r>
      <w:r w:rsidRPr="00012D1B">
        <w:rPr>
          <w:sz w:val="24"/>
        </w:rPr>
        <w:t>детям</w:t>
      </w:r>
      <w:r w:rsidRPr="00012D1B">
        <w:rPr>
          <w:spacing w:val="74"/>
          <w:sz w:val="24"/>
        </w:rPr>
        <w:t xml:space="preserve"> </w:t>
      </w:r>
      <w:r w:rsidRPr="00012D1B">
        <w:rPr>
          <w:sz w:val="24"/>
        </w:rPr>
        <w:t>о</w:t>
      </w:r>
      <w:r w:rsidRPr="00012D1B">
        <w:rPr>
          <w:spacing w:val="74"/>
          <w:sz w:val="24"/>
        </w:rPr>
        <w:t xml:space="preserve"> </w:t>
      </w:r>
      <w:r w:rsidRPr="00012D1B">
        <w:rPr>
          <w:sz w:val="24"/>
        </w:rPr>
        <w:t>морских</w:t>
      </w:r>
      <w:r w:rsidRPr="00012D1B">
        <w:rPr>
          <w:spacing w:val="74"/>
          <w:sz w:val="24"/>
        </w:rPr>
        <w:t xml:space="preserve"> </w:t>
      </w:r>
      <w:r w:rsidRPr="00012D1B">
        <w:rPr>
          <w:spacing w:val="-1"/>
          <w:sz w:val="24"/>
        </w:rPr>
        <w:t>обитателях»;</w:t>
      </w:r>
      <w:r w:rsidRPr="00012D1B">
        <w:t xml:space="preserve"> </w:t>
      </w:r>
      <w:r w:rsidRPr="00012D1B">
        <w:rPr>
          <w:sz w:val="24"/>
        </w:rPr>
        <w:t>«Расскажите</w:t>
      </w:r>
      <w:r w:rsidRPr="00012D1B">
        <w:rPr>
          <w:spacing w:val="28"/>
          <w:sz w:val="24"/>
        </w:rPr>
        <w:t xml:space="preserve"> </w:t>
      </w:r>
      <w:r w:rsidRPr="00012D1B">
        <w:rPr>
          <w:sz w:val="24"/>
        </w:rPr>
        <w:t>детям</w:t>
      </w:r>
      <w:r w:rsidRPr="00012D1B">
        <w:rPr>
          <w:spacing w:val="28"/>
          <w:sz w:val="24"/>
        </w:rPr>
        <w:t xml:space="preserve"> </w:t>
      </w:r>
      <w:r w:rsidRPr="00012D1B">
        <w:rPr>
          <w:sz w:val="24"/>
        </w:rPr>
        <w:t>о</w:t>
      </w:r>
      <w:r w:rsidRPr="00012D1B">
        <w:rPr>
          <w:spacing w:val="29"/>
          <w:sz w:val="24"/>
        </w:rPr>
        <w:t xml:space="preserve"> </w:t>
      </w:r>
      <w:r w:rsidRPr="00012D1B">
        <w:rPr>
          <w:sz w:val="24"/>
        </w:rPr>
        <w:t>насекомых»;</w:t>
      </w:r>
      <w:r w:rsidRPr="00012D1B">
        <w:rPr>
          <w:spacing w:val="34"/>
          <w:sz w:val="24"/>
        </w:rPr>
        <w:t xml:space="preserve"> </w:t>
      </w:r>
      <w:r w:rsidRPr="00012D1B">
        <w:rPr>
          <w:sz w:val="24"/>
        </w:rPr>
        <w:t>«Расскажите</w:t>
      </w:r>
      <w:r w:rsidRPr="00012D1B">
        <w:rPr>
          <w:spacing w:val="28"/>
          <w:sz w:val="24"/>
        </w:rPr>
        <w:t xml:space="preserve"> </w:t>
      </w:r>
      <w:r w:rsidRPr="00012D1B">
        <w:rPr>
          <w:sz w:val="24"/>
        </w:rPr>
        <w:t>детям</w:t>
      </w:r>
      <w:r w:rsidRPr="00012D1B">
        <w:rPr>
          <w:spacing w:val="28"/>
          <w:sz w:val="24"/>
        </w:rPr>
        <w:t xml:space="preserve"> </w:t>
      </w:r>
      <w:r w:rsidRPr="00012D1B">
        <w:rPr>
          <w:sz w:val="24"/>
        </w:rPr>
        <w:t>о</w:t>
      </w:r>
      <w:r w:rsidRPr="00012D1B">
        <w:rPr>
          <w:spacing w:val="29"/>
          <w:sz w:val="24"/>
        </w:rPr>
        <w:t xml:space="preserve"> </w:t>
      </w:r>
      <w:r w:rsidRPr="00012D1B">
        <w:rPr>
          <w:sz w:val="24"/>
        </w:rPr>
        <w:t>фруктах»;</w:t>
      </w:r>
      <w:r w:rsidRPr="00012D1B">
        <w:rPr>
          <w:spacing w:val="34"/>
          <w:sz w:val="24"/>
        </w:rPr>
        <w:t xml:space="preserve"> </w:t>
      </w:r>
      <w:r w:rsidRPr="00012D1B">
        <w:rPr>
          <w:sz w:val="24"/>
        </w:rPr>
        <w:t>«Расскажите</w:t>
      </w:r>
      <w:r w:rsidRPr="00012D1B">
        <w:rPr>
          <w:spacing w:val="28"/>
          <w:sz w:val="24"/>
        </w:rPr>
        <w:t xml:space="preserve"> </w:t>
      </w:r>
      <w:r w:rsidRPr="00012D1B">
        <w:rPr>
          <w:sz w:val="24"/>
        </w:rPr>
        <w:t>детям</w:t>
      </w:r>
      <w:r w:rsidRPr="00012D1B">
        <w:rPr>
          <w:spacing w:val="28"/>
          <w:sz w:val="24"/>
        </w:rPr>
        <w:t xml:space="preserve"> </w:t>
      </w:r>
      <w:r w:rsidRPr="00012D1B">
        <w:rPr>
          <w:sz w:val="24"/>
        </w:rPr>
        <w:t>об</w:t>
      </w:r>
      <w:r w:rsidRPr="00012D1B">
        <w:t xml:space="preserve"> </w:t>
      </w:r>
      <w:r w:rsidRPr="00012D1B">
        <w:rPr>
          <w:spacing w:val="-1"/>
          <w:sz w:val="24"/>
        </w:rPr>
        <w:t>овощах»;</w:t>
      </w:r>
      <w:r w:rsidRPr="00012D1B">
        <w:rPr>
          <w:spacing w:val="147"/>
          <w:sz w:val="24"/>
        </w:rPr>
        <w:t xml:space="preserve"> </w:t>
      </w:r>
      <w:r w:rsidRPr="00012D1B">
        <w:rPr>
          <w:sz w:val="24"/>
        </w:rPr>
        <w:t>«Расскажите</w:t>
      </w:r>
      <w:r w:rsidRPr="00012D1B">
        <w:rPr>
          <w:spacing w:val="138"/>
          <w:sz w:val="24"/>
        </w:rPr>
        <w:t xml:space="preserve"> </w:t>
      </w:r>
      <w:r w:rsidRPr="00012D1B">
        <w:rPr>
          <w:sz w:val="24"/>
        </w:rPr>
        <w:t>детям</w:t>
      </w:r>
      <w:r w:rsidRPr="00012D1B">
        <w:rPr>
          <w:spacing w:val="138"/>
          <w:sz w:val="24"/>
        </w:rPr>
        <w:t xml:space="preserve"> </w:t>
      </w:r>
      <w:r w:rsidRPr="00012D1B">
        <w:rPr>
          <w:sz w:val="24"/>
        </w:rPr>
        <w:t>о</w:t>
      </w:r>
      <w:r w:rsidRPr="00012D1B">
        <w:rPr>
          <w:spacing w:val="141"/>
          <w:sz w:val="24"/>
        </w:rPr>
        <w:t xml:space="preserve"> </w:t>
      </w:r>
      <w:r w:rsidRPr="00012D1B">
        <w:rPr>
          <w:sz w:val="24"/>
        </w:rPr>
        <w:t>птицах»;</w:t>
      </w:r>
      <w:r w:rsidRPr="00012D1B">
        <w:rPr>
          <w:spacing w:val="142"/>
          <w:sz w:val="24"/>
        </w:rPr>
        <w:t xml:space="preserve"> </w:t>
      </w:r>
      <w:r w:rsidRPr="00012D1B">
        <w:rPr>
          <w:sz w:val="24"/>
        </w:rPr>
        <w:t>«Расскажите</w:t>
      </w:r>
      <w:r w:rsidRPr="00012D1B">
        <w:rPr>
          <w:spacing w:val="138"/>
          <w:sz w:val="24"/>
        </w:rPr>
        <w:t xml:space="preserve"> </w:t>
      </w:r>
      <w:r w:rsidRPr="00012D1B">
        <w:rPr>
          <w:sz w:val="24"/>
        </w:rPr>
        <w:t>детям</w:t>
      </w:r>
      <w:r w:rsidRPr="00012D1B">
        <w:rPr>
          <w:spacing w:val="140"/>
          <w:sz w:val="24"/>
        </w:rPr>
        <w:t xml:space="preserve"> </w:t>
      </w:r>
      <w:r w:rsidRPr="00012D1B">
        <w:rPr>
          <w:sz w:val="24"/>
        </w:rPr>
        <w:t>о</w:t>
      </w:r>
      <w:r w:rsidRPr="00012D1B">
        <w:rPr>
          <w:spacing w:val="141"/>
          <w:sz w:val="24"/>
        </w:rPr>
        <w:t xml:space="preserve"> </w:t>
      </w:r>
      <w:r w:rsidRPr="00012D1B">
        <w:rPr>
          <w:sz w:val="24"/>
        </w:rPr>
        <w:t>садовых</w:t>
      </w:r>
      <w:r w:rsidRPr="00012D1B">
        <w:rPr>
          <w:spacing w:val="141"/>
          <w:sz w:val="24"/>
        </w:rPr>
        <w:t xml:space="preserve"> </w:t>
      </w:r>
      <w:r w:rsidRPr="00012D1B">
        <w:rPr>
          <w:sz w:val="24"/>
        </w:rPr>
        <w:t>ягодах»,</w:t>
      </w:r>
      <w:r w:rsidRPr="00012D1B">
        <w:t xml:space="preserve"> </w:t>
      </w:r>
      <w:r w:rsidRPr="00012D1B">
        <w:rPr>
          <w:sz w:val="24"/>
        </w:rPr>
        <w:lastRenderedPageBreak/>
        <w:t>«Расскажите</w:t>
      </w:r>
      <w:r w:rsidRPr="00012D1B">
        <w:rPr>
          <w:spacing w:val="42"/>
          <w:sz w:val="24"/>
        </w:rPr>
        <w:t xml:space="preserve"> </w:t>
      </w:r>
      <w:r w:rsidRPr="00012D1B">
        <w:rPr>
          <w:sz w:val="24"/>
        </w:rPr>
        <w:t>детям</w:t>
      </w:r>
      <w:r w:rsidRPr="00012D1B">
        <w:rPr>
          <w:spacing w:val="42"/>
          <w:sz w:val="24"/>
        </w:rPr>
        <w:t xml:space="preserve"> </w:t>
      </w:r>
      <w:r w:rsidRPr="00012D1B">
        <w:rPr>
          <w:sz w:val="24"/>
        </w:rPr>
        <w:t>о</w:t>
      </w:r>
      <w:r w:rsidRPr="00012D1B">
        <w:rPr>
          <w:spacing w:val="43"/>
          <w:sz w:val="24"/>
        </w:rPr>
        <w:t xml:space="preserve"> </w:t>
      </w:r>
      <w:r w:rsidRPr="00012D1B">
        <w:rPr>
          <w:spacing w:val="-1"/>
          <w:sz w:val="24"/>
        </w:rPr>
        <w:t>музеях</w:t>
      </w:r>
      <w:r w:rsidRPr="00012D1B">
        <w:rPr>
          <w:spacing w:val="46"/>
          <w:sz w:val="24"/>
        </w:rPr>
        <w:t xml:space="preserve"> </w:t>
      </w:r>
      <w:r w:rsidRPr="00012D1B">
        <w:rPr>
          <w:sz w:val="24"/>
        </w:rPr>
        <w:t>и</w:t>
      </w:r>
      <w:r w:rsidRPr="00012D1B">
        <w:rPr>
          <w:spacing w:val="44"/>
          <w:sz w:val="24"/>
        </w:rPr>
        <w:t xml:space="preserve"> </w:t>
      </w:r>
      <w:r w:rsidRPr="00012D1B">
        <w:rPr>
          <w:sz w:val="24"/>
        </w:rPr>
        <w:t>выставках</w:t>
      </w:r>
      <w:r w:rsidRPr="00012D1B">
        <w:rPr>
          <w:spacing w:val="45"/>
          <w:sz w:val="24"/>
        </w:rPr>
        <w:t xml:space="preserve"> </w:t>
      </w:r>
      <w:r w:rsidRPr="00012D1B">
        <w:rPr>
          <w:spacing w:val="-1"/>
          <w:sz w:val="24"/>
        </w:rPr>
        <w:t>Москвы»,</w:t>
      </w:r>
      <w:r w:rsidRPr="00012D1B">
        <w:rPr>
          <w:spacing w:val="49"/>
          <w:sz w:val="24"/>
        </w:rPr>
        <w:t xml:space="preserve"> </w:t>
      </w:r>
      <w:r w:rsidRPr="00012D1B">
        <w:rPr>
          <w:sz w:val="24"/>
        </w:rPr>
        <w:t>«Расскажите</w:t>
      </w:r>
      <w:r w:rsidRPr="00012D1B">
        <w:rPr>
          <w:spacing w:val="42"/>
          <w:sz w:val="24"/>
        </w:rPr>
        <w:t xml:space="preserve"> </w:t>
      </w:r>
      <w:r w:rsidRPr="00012D1B">
        <w:rPr>
          <w:sz w:val="24"/>
        </w:rPr>
        <w:t>детям</w:t>
      </w:r>
      <w:r w:rsidRPr="00012D1B">
        <w:rPr>
          <w:spacing w:val="42"/>
          <w:sz w:val="24"/>
        </w:rPr>
        <w:t xml:space="preserve"> </w:t>
      </w:r>
      <w:r w:rsidRPr="00012D1B">
        <w:rPr>
          <w:sz w:val="24"/>
        </w:rPr>
        <w:t>о</w:t>
      </w:r>
      <w:r w:rsidRPr="00012D1B">
        <w:rPr>
          <w:spacing w:val="43"/>
          <w:sz w:val="24"/>
        </w:rPr>
        <w:t xml:space="preserve"> </w:t>
      </w:r>
      <w:r w:rsidRPr="00012D1B">
        <w:rPr>
          <w:sz w:val="24"/>
        </w:rPr>
        <w:t>зимних</w:t>
      </w:r>
      <w:r w:rsidRPr="00012D1B">
        <w:rPr>
          <w:spacing w:val="45"/>
          <w:sz w:val="24"/>
        </w:rPr>
        <w:t xml:space="preserve"> </w:t>
      </w:r>
      <w:r w:rsidRPr="00012D1B">
        <w:rPr>
          <w:spacing w:val="-1"/>
          <w:sz w:val="24"/>
        </w:rPr>
        <w:t>видах</w:t>
      </w:r>
      <w:r w:rsidRPr="00012D1B">
        <w:t xml:space="preserve"> </w:t>
      </w:r>
      <w:r w:rsidRPr="00012D1B">
        <w:rPr>
          <w:sz w:val="24"/>
        </w:rPr>
        <w:t>спорта»;</w:t>
      </w:r>
      <w:r w:rsidRPr="00012D1B">
        <w:rPr>
          <w:spacing w:val="20"/>
          <w:sz w:val="24"/>
        </w:rPr>
        <w:t xml:space="preserve"> </w:t>
      </w:r>
      <w:r w:rsidRPr="00012D1B">
        <w:rPr>
          <w:sz w:val="24"/>
        </w:rPr>
        <w:t>«Расскажите</w:t>
      </w:r>
      <w:r w:rsidRPr="00012D1B">
        <w:rPr>
          <w:spacing w:val="14"/>
          <w:sz w:val="24"/>
        </w:rPr>
        <w:t xml:space="preserve"> </w:t>
      </w:r>
      <w:r w:rsidRPr="00012D1B">
        <w:rPr>
          <w:spacing w:val="1"/>
          <w:sz w:val="24"/>
        </w:rPr>
        <w:t>детям</w:t>
      </w:r>
      <w:r w:rsidRPr="00012D1B">
        <w:rPr>
          <w:spacing w:val="13"/>
          <w:sz w:val="24"/>
        </w:rPr>
        <w:t xml:space="preserve"> </w:t>
      </w:r>
      <w:r w:rsidRPr="00012D1B">
        <w:rPr>
          <w:sz w:val="24"/>
        </w:rPr>
        <w:t>об</w:t>
      </w:r>
      <w:r w:rsidRPr="00012D1B">
        <w:rPr>
          <w:spacing w:val="14"/>
          <w:sz w:val="24"/>
        </w:rPr>
        <w:t xml:space="preserve"> </w:t>
      </w:r>
      <w:r w:rsidRPr="00012D1B">
        <w:rPr>
          <w:sz w:val="24"/>
        </w:rPr>
        <w:t>Олимпийских</w:t>
      </w:r>
      <w:r w:rsidRPr="00012D1B">
        <w:rPr>
          <w:spacing w:val="16"/>
          <w:sz w:val="24"/>
        </w:rPr>
        <w:t xml:space="preserve"> </w:t>
      </w:r>
      <w:r w:rsidRPr="00012D1B">
        <w:rPr>
          <w:sz w:val="24"/>
        </w:rPr>
        <w:t>играх»;</w:t>
      </w:r>
      <w:r w:rsidRPr="00012D1B">
        <w:rPr>
          <w:spacing w:val="20"/>
          <w:sz w:val="24"/>
        </w:rPr>
        <w:t xml:space="preserve"> </w:t>
      </w:r>
      <w:r w:rsidRPr="00012D1B">
        <w:rPr>
          <w:sz w:val="24"/>
        </w:rPr>
        <w:t>«Расскажите</w:t>
      </w:r>
      <w:r w:rsidRPr="00012D1B">
        <w:rPr>
          <w:spacing w:val="14"/>
          <w:sz w:val="24"/>
        </w:rPr>
        <w:t xml:space="preserve"> </w:t>
      </w:r>
      <w:r w:rsidRPr="00012D1B">
        <w:rPr>
          <w:spacing w:val="1"/>
          <w:sz w:val="24"/>
        </w:rPr>
        <w:t>детям</w:t>
      </w:r>
      <w:r w:rsidRPr="00012D1B">
        <w:rPr>
          <w:spacing w:val="13"/>
          <w:sz w:val="24"/>
        </w:rPr>
        <w:t xml:space="preserve"> </w:t>
      </w:r>
      <w:r w:rsidRPr="00012D1B">
        <w:rPr>
          <w:sz w:val="24"/>
        </w:rPr>
        <w:t>об</w:t>
      </w:r>
      <w:r w:rsidRPr="00012D1B">
        <w:rPr>
          <w:spacing w:val="14"/>
          <w:sz w:val="24"/>
        </w:rPr>
        <w:t xml:space="preserve"> </w:t>
      </w:r>
      <w:r w:rsidRPr="00012D1B">
        <w:rPr>
          <w:sz w:val="24"/>
        </w:rPr>
        <w:t>олимпийских</w:t>
      </w:r>
      <w:r w:rsidRPr="00012D1B">
        <w:t xml:space="preserve"> </w:t>
      </w:r>
      <w:r w:rsidRPr="00012D1B">
        <w:rPr>
          <w:sz w:val="24"/>
        </w:rPr>
        <w:t>чемпионах»,</w:t>
      </w:r>
      <w:r w:rsidRPr="00012D1B">
        <w:rPr>
          <w:spacing w:val="79"/>
          <w:sz w:val="24"/>
        </w:rPr>
        <w:t xml:space="preserve"> </w:t>
      </w:r>
      <w:r w:rsidRPr="00012D1B">
        <w:rPr>
          <w:sz w:val="24"/>
        </w:rPr>
        <w:t>«Расскажите</w:t>
      </w:r>
      <w:r w:rsidRPr="00012D1B">
        <w:rPr>
          <w:spacing w:val="73"/>
          <w:sz w:val="24"/>
        </w:rPr>
        <w:t xml:space="preserve"> </w:t>
      </w:r>
      <w:r w:rsidRPr="00012D1B">
        <w:rPr>
          <w:sz w:val="24"/>
        </w:rPr>
        <w:t>детям</w:t>
      </w:r>
      <w:r w:rsidRPr="00012D1B">
        <w:rPr>
          <w:spacing w:val="74"/>
          <w:sz w:val="24"/>
        </w:rPr>
        <w:t xml:space="preserve"> </w:t>
      </w:r>
      <w:r w:rsidRPr="00012D1B">
        <w:rPr>
          <w:sz w:val="24"/>
        </w:rPr>
        <w:t>о</w:t>
      </w:r>
      <w:r w:rsidRPr="00012D1B">
        <w:rPr>
          <w:spacing w:val="74"/>
          <w:sz w:val="24"/>
        </w:rPr>
        <w:t xml:space="preserve"> </w:t>
      </w:r>
      <w:r w:rsidRPr="00012D1B">
        <w:rPr>
          <w:sz w:val="24"/>
        </w:rPr>
        <w:t>музыкальных</w:t>
      </w:r>
      <w:r w:rsidRPr="00012D1B">
        <w:rPr>
          <w:spacing w:val="74"/>
          <w:sz w:val="24"/>
        </w:rPr>
        <w:t xml:space="preserve"> </w:t>
      </w:r>
      <w:r w:rsidRPr="00012D1B">
        <w:rPr>
          <w:sz w:val="24"/>
        </w:rPr>
        <w:t>инструментах»;</w:t>
      </w:r>
      <w:r w:rsidRPr="00012D1B">
        <w:rPr>
          <w:spacing w:val="80"/>
          <w:sz w:val="24"/>
        </w:rPr>
        <w:t xml:space="preserve"> </w:t>
      </w:r>
      <w:r w:rsidRPr="00012D1B">
        <w:rPr>
          <w:spacing w:val="-1"/>
          <w:sz w:val="24"/>
        </w:rPr>
        <w:t>«Расскажите</w:t>
      </w:r>
      <w:r w:rsidRPr="00012D1B">
        <w:rPr>
          <w:spacing w:val="74"/>
          <w:sz w:val="24"/>
        </w:rPr>
        <w:t xml:space="preserve"> </w:t>
      </w:r>
      <w:r w:rsidRPr="00012D1B">
        <w:rPr>
          <w:sz w:val="24"/>
        </w:rPr>
        <w:t>детям</w:t>
      </w:r>
      <w:r w:rsidRPr="00012D1B">
        <w:rPr>
          <w:spacing w:val="74"/>
          <w:sz w:val="24"/>
        </w:rPr>
        <w:t xml:space="preserve"> </w:t>
      </w:r>
      <w:r w:rsidRPr="00012D1B">
        <w:rPr>
          <w:sz w:val="24"/>
        </w:rPr>
        <w:t>о</w:t>
      </w:r>
      <w:r w:rsidRPr="00012D1B">
        <w:t xml:space="preserve"> </w:t>
      </w:r>
      <w:r w:rsidRPr="00012D1B">
        <w:rPr>
          <w:sz w:val="24"/>
        </w:rPr>
        <w:t>драгоценных</w:t>
      </w:r>
      <w:r w:rsidRPr="00012D1B">
        <w:rPr>
          <w:spacing w:val="2"/>
          <w:sz w:val="24"/>
        </w:rPr>
        <w:t xml:space="preserve"> </w:t>
      </w:r>
      <w:r w:rsidRPr="00012D1B">
        <w:rPr>
          <w:spacing w:val="-1"/>
          <w:sz w:val="24"/>
        </w:rPr>
        <w:t>камнях».</w:t>
      </w:r>
    </w:p>
    <w:p w14:paraId="0B20237B" w14:textId="77777777" w:rsidR="00634A9C" w:rsidRDefault="00634A9C">
      <w:pPr>
        <w:pBdr>
          <w:top w:val="none" w:sz="4" w:space="0" w:color="000000"/>
          <w:left w:val="none" w:sz="4" w:space="0" w:color="000000"/>
          <w:bottom w:val="none" w:sz="4" w:space="0" w:color="000000"/>
          <w:right w:val="none" w:sz="4" w:space="0" w:color="000000"/>
        </w:pBdr>
        <w:spacing w:line="317" w:lineRule="atLeast"/>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14:paraId="6AFDD5B6" w14:textId="77777777"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 xml:space="preserve">деятельности </w:t>
      </w:r>
      <w:r>
        <w:rPr>
          <w:b/>
          <w:color w:val="000000"/>
          <w:spacing w:val="1"/>
          <w:sz w:val="24"/>
        </w:rPr>
        <w:t>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sidR="0025356A">
        <w:rPr>
          <w:b/>
          <w:color w:val="000000"/>
          <w:sz w:val="24"/>
        </w:rPr>
        <w:t xml:space="preserve"> </w:t>
      </w:r>
      <w:r>
        <w:rPr>
          <w:b/>
          <w:color w:val="000000"/>
          <w:sz w:val="24"/>
        </w:rPr>
        <w:t>области</w:t>
      </w:r>
      <w:r>
        <w:rPr>
          <w:b/>
          <w:color w:val="000000"/>
          <w:spacing w:val="1"/>
          <w:sz w:val="24"/>
        </w:rPr>
        <w:t xml:space="preserve"> </w:t>
      </w:r>
      <w:r>
        <w:rPr>
          <w:b/>
          <w:color w:val="000000"/>
          <w:sz w:val="24"/>
          <w:u w:val="single"/>
        </w:rPr>
        <w:t>«Речевое развитие»</w:t>
      </w:r>
      <w:r>
        <w:rPr>
          <w:u w:val="single"/>
        </w:rPr>
        <w:t>.</w:t>
      </w:r>
    </w:p>
    <w:p w14:paraId="26FC9184" w14:textId="77777777"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Pr>
          <w:i/>
          <w:color w:val="000000"/>
          <w:spacing w:val="-1"/>
          <w:sz w:val="24"/>
        </w:rPr>
        <w:t xml:space="preserve"> </w:t>
      </w:r>
      <w:r>
        <w:rPr>
          <w:i/>
          <w:color w:val="000000"/>
          <w:sz w:val="24"/>
        </w:rPr>
        <w:t>развитие</w:t>
      </w:r>
      <w:r>
        <w:rPr>
          <w:i/>
          <w:color w:val="000000"/>
          <w:spacing w:val="1"/>
          <w:sz w:val="24"/>
        </w:rPr>
        <w:t xml:space="preserve"> </w:t>
      </w:r>
      <w:r>
        <w:rPr>
          <w:i/>
          <w:color w:val="000000"/>
          <w:sz w:val="24"/>
        </w:rPr>
        <w:t>включает:</w:t>
      </w:r>
    </w:p>
    <w:p w14:paraId="42674C18"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владение</w:t>
      </w:r>
      <w:r>
        <w:rPr>
          <w:color w:val="000000"/>
          <w:spacing w:val="-1"/>
          <w:sz w:val="24"/>
        </w:rPr>
        <w:t xml:space="preserve"> </w:t>
      </w:r>
      <w:r>
        <w:rPr>
          <w:color w:val="000000"/>
          <w:sz w:val="24"/>
        </w:rPr>
        <w:t>речью</w:t>
      </w:r>
      <w:r>
        <w:rPr>
          <w:color w:val="000000"/>
          <w:spacing w:val="1"/>
          <w:sz w:val="24"/>
        </w:rPr>
        <w:t xml:space="preserve"> </w:t>
      </w:r>
      <w:r>
        <w:rPr>
          <w:color w:val="000000"/>
          <w:sz w:val="24"/>
        </w:rPr>
        <w:t>как</w:t>
      </w:r>
      <w:r>
        <w:rPr>
          <w:color w:val="000000"/>
          <w:spacing w:val="1"/>
          <w:sz w:val="24"/>
        </w:rPr>
        <w:t xml:space="preserve"> </w:t>
      </w:r>
      <w:r>
        <w:rPr>
          <w:color w:val="000000"/>
          <w:sz w:val="24"/>
        </w:rPr>
        <w:t>средством</w:t>
      </w:r>
      <w:r>
        <w:rPr>
          <w:color w:val="000000"/>
          <w:spacing w:val="-1"/>
          <w:sz w:val="24"/>
        </w:rPr>
        <w:t xml:space="preserve"> </w:t>
      </w:r>
      <w:r>
        <w:rPr>
          <w:color w:val="000000"/>
          <w:sz w:val="24"/>
        </w:rPr>
        <w:t>коммуникации,</w:t>
      </w:r>
      <w:r>
        <w:rPr>
          <w:color w:val="000000"/>
          <w:spacing w:val="4"/>
          <w:sz w:val="24"/>
        </w:rPr>
        <w:t xml:space="preserve"> </w:t>
      </w:r>
      <w:r>
        <w:rPr>
          <w:color w:val="000000"/>
          <w:sz w:val="24"/>
        </w:rPr>
        <w:t>познания и</w:t>
      </w:r>
      <w:r>
        <w:rPr>
          <w:color w:val="000000"/>
          <w:spacing w:val="1"/>
          <w:sz w:val="24"/>
        </w:rPr>
        <w:t xml:space="preserve"> </w:t>
      </w:r>
      <w:r>
        <w:rPr>
          <w:color w:val="000000"/>
          <w:sz w:val="24"/>
        </w:rPr>
        <w:t>самовыражения;</w:t>
      </w:r>
    </w:p>
    <w:p w14:paraId="0FDF1814"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правильного звукопроизношения;</w:t>
      </w:r>
    </w:p>
    <w:p w14:paraId="7CAB6531"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звуковой</w:t>
      </w:r>
      <w:r>
        <w:rPr>
          <w:color w:val="000000"/>
          <w:spacing w:val="1"/>
          <w:sz w:val="24"/>
        </w:rPr>
        <w:t xml:space="preserve"> </w:t>
      </w:r>
      <w:r>
        <w:rPr>
          <w:color w:val="000000"/>
          <w:sz w:val="24"/>
        </w:rPr>
        <w:t>и</w:t>
      </w:r>
      <w:r>
        <w:rPr>
          <w:color w:val="000000"/>
          <w:spacing w:val="1"/>
          <w:sz w:val="24"/>
        </w:rPr>
        <w:t xml:space="preserve"> </w:t>
      </w:r>
      <w:r>
        <w:rPr>
          <w:color w:val="000000"/>
          <w:sz w:val="24"/>
        </w:rPr>
        <w:t>интонационной</w:t>
      </w:r>
      <w:r>
        <w:rPr>
          <w:color w:val="000000"/>
          <w:spacing w:val="-2"/>
          <w:sz w:val="24"/>
        </w:rPr>
        <w:t xml:space="preserve"> </w:t>
      </w:r>
      <w:r>
        <w:rPr>
          <w:color w:val="000000"/>
          <w:sz w:val="24"/>
        </w:rPr>
        <w:t>культуры речи; -</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 xml:space="preserve">фонематического </w:t>
      </w:r>
      <w:r>
        <w:rPr>
          <w:color w:val="000000"/>
          <w:spacing w:val="-1"/>
          <w:sz w:val="24"/>
        </w:rPr>
        <w:t>слуха;</w:t>
      </w:r>
    </w:p>
    <w:p w14:paraId="56561644"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обогащение</w:t>
      </w:r>
      <w:r>
        <w:rPr>
          <w:color w:val="000000"/>
          <w:spacing w:val="-1"/>
          <w:sz w:val="24"/>
        </w:rPr>
        <w:t xml:space="preserve"> </w:t>
      </w:r>
      <w:r>
        <w:rPr>
          <w:color w:val="000000"/>
          <w:sz w:val="24"/>
        </w:rPr>
        <w:t>активного и</w:t>
      </w:r>
      <w:r>
        <w:rPr>
          <w:color w:val="000000"/>
          <w:spacing w:val="1"/>
          <w:sz w:val="24"/>
        </w:rPr>
        <w:t xml:space="preserve"> </w:t>
      </w:r>
      <w:r>
        <w:rPr>
          <w:color w:val="000000"/>
          <w:sz w:val="24"/>
        </w:rPr>
        <w:t>пассивного словарного запаса;</w:t>
      </w:r>
    </w:p>
    <w:p w14:paraId="3FA10625"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грамматически</w:t>
      </w:r>
      <w:r>
        <w:rPr>
          <w:color w:val="000000"/>
          <w:spacing w:val="1"/>
          <w:sz w:val="24"/>
        </w:rPr>
        <w:t xml:space="preserve"> </w:t>
      </w:r>
      <w:r>
        <w:rPr>
          <w:color w:val="000000"/>
          <w:sz w:val="24"/>
        </w:rPr>
        <w:t>правильной</w:t>
      </w:r>
      <w:r>
        <w:rPr>
          <w:color w:val="000000"/>
          <w:spacing w:val="1"/>
          <w:sz w:val="24"/>
        </w:rPr>
        <w:t xml:space="preserve"> </w:t>
      </w:r>
      <w:r>
        <w:rPr>
          <w:color w:val="000000"/>
          <w:sz w:val="24"/>
        </w:rPr>
        <w:t>и</w:t>
      </w:r>
      <w:r>
        <w:rPr>
          <w:color w:val="000000"/>
          <w:spacing w:val="1"/>
          <w:sz w:val="24"/>
        </w:rPr>
        <w:t xml:space="preserve"> </w:t>
      </w:r>
      <w:r>
        <w:rPr>
          <w:color w:val="000000"/>
          <w:sz w:val="24"/>
        </w:rPr>
        <w:t>связной</w:t>
      </w:r>
      <w:r>
        <w:rPr>
          <w:color w:val="000000"/>
          <w:spacing w:val="1"/>
          <w:sz w:val="24"/>
        </w:rPr>
        <w:t xml:space="preserve"> </w:t>
      </w:r>
      <w:r>
        <w:rPr>
          <w:color w:val="000000"/>
          <w:spacing w:val="-1"/>
          <w:sz w:val="24"/>
        </w:rPr>
        <w:t>речи</w:t>
      </w:r>
      <w:r>
        <w:rPr>
          <w:color w:val="000000"/>
          <w:spacing w:val="1"/>
          <w:sz w:val="24"/>
        </w:rPr>
        <w:t xml:space="preserve"> </w:t>
      </w:r>
      <w:r>
        <w:rPr>
          <w:color w:val="000000"/>
          <w:sz w:val="24"/>
        </w:rPr>
        <w:t>(диалогической</w:t>
      </w:r>
      <w:r>
        <w:rPr>
          <w:color w:val="000000"/>
          <w:spacing w:val="-1"/>
          <w:sz w:val="24"/>
        </w:rPr>
        <w:t xml:space="preserve"> </w:t>
      </w:r>
      <w:r>
        <w:rPr>
          <w:color w:val="000000"/>
          <w:sz w:val="24"/>
        </w:rPr>
        <w:t>и</w:t>
      </w:r>
      <w:r>
        <w:rPr>
          <w:color w:val="000000"/>
          <w:spacing w:val="1"/>
          <w:sz w:val="24"/>
        </w:rPr>
        <w:t xml:space="preserve"> </w:t>
      </w:r>
      <w:r>
        <w:rPr>
          <w:color w:val="000000"/>
          <w:sz w:val="24"/>
        </w:rPr>
        <w:t>монологической);</w:t>
      </w:r>
    </w:p>
    <w:p w14:paraId="1F75924F"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1"/>
          <w:sz w:val="24"/>
        </w:rPr>
        <w:t xml:space="preserve"> </w:t>
      </w:r>
      <w:r>
        <w:rPr>
          <w:color w:val="000000"/>
          <w:sz w:val="24"/>
        </w:rPr>
        <w:t>ознакомление</w:t>
      </w:r>
      <w:r>
        <w:rPr>
          <w:color w:val="000000"/>
          <w:spacing w:val="11"/>
          <w:sz w:val="24"/>
        </w:rPr>
        <w:t xml:space="preserve"> </w:t>
      </w:r>
      <w:r>
        <w:rPr>
          <w:color w:val="000000"/>
          <w:sz w:val="24"/>
        </w:rPr>
        <w:t>с</w:t>
      </w:r>
      <w:r>
        <w:rPr>
          <w:color w:val="000000"/>
          <w:spacing w:val="11"/>
          <w:sz w:val="24"/>
        </w:rPr>
        <w:t xml:space="preserve"> </w:t>
      </w:r>
      <w:r>
        <w:rPr>
          <w:color w:val="000000"/>
          <w:sz w:val="24"/>
        </w:rPr>
        <w:t>литературными</w:t>
      </w:r>
      <w:r>
        <w:rPr>
          <w:color w:val="000000"/>
          <w:spacing w:val="13"/>
          <w:sz w:val="24"/>
        </w:rPr>
        <w:t xml:space="preserve"> </w:t>
      </w:r>
      <w:r>
        <w:rPr>
          <w:color w:val="000000"/>
          <w:sz w:val="24"/>
        </w:rPr>
        <w:t>произведениями</w:t>
      </w:r>
      <w:r>
        <w:rPr>
          <w:color w:val="000000"/>
          <w:spacing w:val="13"/>
          <w:sz w:val="24"/>
        </w:rPr>
        <w:t xml:space="preserve"> </w:t>
      </w:r>
      <w:r>
        <w:rPr>
          <w:color w:val="000000"/>
          <w:sz w:val="24"/>
        </w:rPr>
        <w:t>различных</w:t>
      </w:r>
      <w:r>
        <w:rPr>
          <w:color w:val="000000"/>
          <w:spacing w:val="14"/>
          <w:sz w:val="24"/>
        </w:rPr>
        <w:t xml:space="preserve"> </w:t>
      </w:r>
      <w:r>
        <w:rPr>
          <w:color w:val="000000"/>
          <w:sz w:val="24"/>
        </w:rPr>
        <w:t>жанров</w:t>
      </w:r>
      <w:r>
        <w:rPr>
          <w:color w:val="000000"/>
          <w:spacing w:val="11"/>
          <w:sz w:val="24"/>
        </w:rPr>
        <w:t xml:space="preserve"> </w:t>
      </w:r>
      <w:r>
        <w:rPr>
          <w:color w:val="000000"/>
          <w:sz w:val="24"/>
        </w:rPr>
        <w:t>(фольклор,</w:t>
      </w:r>
      <w:r>
        <w:rPr>
          <w:color w:val="000000"/>
          <w:spacing w:val="12"/>
          <w:sz w:val="24"/>
        </w:rPr>
        <w:t xml:space="preserve"> </w:t>
      </w:r>
      <w:r>
        <w:rPr>
          <w:color w:val="000000"/>
          <w:sz w:val="24"/>
        </w:rPr>
        <w:t>художественная и</w:t>
      </w:r>
      <w:r>
        <w:rPr>
          <w:color w:val="000000"/>
          <w:spacing w:val="1"/>
          <w:sz w:val="24"/>
        </w:rPr>
        <w:t xml:space="preserve"> </w:t>
      </w:r>
      <w:r>
        <w:rPr>
          <w:color w:val="000000"/>
          <w:sz w:val="24"/>
        </w:rPr>
        <w:t>познавательная литература), формирование</w:t>
      </w:r>
      <w:r>
        <w:rPr>
          <w:color w:val="000000"/>
          <w:spacing w:val="-1"/>
          <w:sz w:val="24"/>
        </w:rPr>
        <w:t xml:space="preserve"> </w:t>
      </w:r>
      <w:r>
        <w:rPr>
          <w:color w:val="000000"/>
          <w:spacing w:val="1"/>
          <w:sz w:val="24"/>
        </w:rPr>
        <w:t xml:space="preserve">их </w:t>
      </w:r>
      <w:r>
        <w:rPr>
          <w:color w:val="000000"/>
          <w:sz w:val="24"/>
        </w:rPr>
        <w:t>осмысленного восприятия;</w:t>
      </w:r>
    </w:p>
    <w:p w14:paraId="7C7AA482"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речевого творчества;</w:t>
      </w:r>
    </w:p>
    <w:p w14:paraId="0805F7D5" w14:textId="77777777"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w:t>
      </w:r>
      <w:r>
        <w:rPr>
          <w:color w:val="000000"/>
          <w:spacing w:val="-1"/>
          <w:sz w:val="24"/>
        </w:rPr>
        <w:t xml:space="preserve"> </w:t>
      </w:r>
      <w:r>
        <w:rPr>
          <w:color w:val="000000"/>
          <w:sz w:val="24"/>
        </w:rPr>
        <w:t>формирование предпосылок</w:t>
      </w:r>
      <w:r>
        <w:rPr>
          <w:color w:val="000000"/>
          <w:spacing w:val="1"/>
          <w:sz w:val="24"/>
        </w:rPr>
        <w:t xml:space="preserve"> </w:t>
      </w:r>
      <w:r>
        <w:rPr>
          <w:color w:val="000000"/>
          <w:sz w:val="24"/>
        </w:rPr>
        <w:t>к</w:t>
      </w:r>
      <w:r>
        <w:rPr>
          <w:color w:val="000000"/>
          <w:spacing w:val="1"/>
          <w:sz w:val="24"/>
        </w:rPr>
        <w:t xml:space="preserve"> </w:t>
      </w:r>
      <w:r>
        <w:rPr>
          <w:color w:val="000000"/>
          <w:sz w:val="24"/>
        </w:rPr>
        <w:t>обучению</w:t>
      </w:r>
      <w:r>
        <w:rPr>
          <w:color w:val="000000"/>
          <w:spacing w:val="1"/>
          <w:sz w:val="24"/>
        </w:rPr>
        <w:t xml:space="preserve"> </w:t>
      </w:r>
      <w:r>
        <w:rPr>
          <w:color w:val="000000"/>
          <w:sz w:val="24"/>
        </w:rPr>
        <w:t>грамоте».</w:t>
      </w:r>
    </w:p>
    <w:p w14:paraId="6801495E" w14:textId="77777777" w:rsidR="003572CD" w:rsidRDefault="003572CD">
      <w:pPr>
        <w:pBdr>
          <w:top w:val="none" w:sz="4" w:space="0" w:color="000000"/>
          <w:left w:val="none" w:sz="4" w:space="0" w:color="000000"/>
          <w:bottom w:val="none" w:sz="4" w:space="0" w:color="000000"/>
          <w:right w:val="none" w:sz="4" w:space="0" w:color="000000"/>
        </w:pBdr>
        <w:spacing w:before="3" w:line="276" w:lineRule="atLeast"/>
      </w:pPr>
    </w:p>
    <w:p w14:paraId="146894AF" w14:textId="77777777" w:rsidR="002C6E8D" w:rsidRDefault="0069355F"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Задачи</w:t>
      </w:r>
      <w:r>
        <w:rPr>
          <w:color w:val="000000"/>
          <w:spacing w:val="119"/>
          <w:sz w:val="24"/>
        </w:rPr>
        <w:t xml:space="preserve"> </w:t>
      </w:r>
      <w:r>
        <w:rPr>
          <w:color w:val="000000"/>
          <w:sz w:val="24"/>
        </w:rPr>
        <w:t>и</w:t>
      </w:r>
      <w:r>
        <w:rPr>
          <w:color w:val="000000"/>
          <w:spacing w:val="118"/>
          <w:sz w:val="24"/>
        </w:rPr>
        <w:t xml:space="preserve"> </w:t>
      </w:r>
      <w:r>
        <w:rPr>
          <w:color w:val="000000"/>
          <w:sz w:val="24"/>
        </w:rPr>
        <w:t>содержание</w:t>
      </w:r>
      <w:r>
        <w:rPr>
          <w:color w:val="000000"/>
          <w:spacing w:val="119"/>
          <w:sz w:val="24"/>
        </w:rPr>
        <w:t xml:space="preserve"> </w:t>
      </w:r>
      <w:r>
        <w:rPr>
          <w:color w:val="000000"/>
          <w:sz w:val="24"/>
        </w:rPr>
        <w:t>образовательной</w:t>
      </w:r>
      <w:r>
        <w:rPr>
          <w:color w:val="000000"/>
          <w:spacing w:val="118"/>
          <w:sz w:val="24"/>
        </w:rPr>
        <w:t xml:space="preserve"> </w:t>
      </w:r>
      <w:r>
        <w:rPr>
          <w:color w:val="000000"/>
          <w:sz w:val="24"/>
        </w:rPr>
        <w:t>деятельности</w:t>
      </w:r>
      <w:r>
        <w:rPr>
          <w:color w:val="000000"/>
          <w:spacing w:val="116"/>
          <w:sz w:val="24"/>
        </w:rPr>
        <w:t xml:space="preserve"> </w:t>
      </w:r>
      <w:r>
        <w:rPr>
          <w:color w:val="000000"/>
          <w:spacing w:val="1"/>
          <w:sz w:val="24"/>
        </w:rPr>
        <w:t>по</w:t>
      </w:r>
      <w:r>
        <w:rPr>
          <w:color w:val="000000"/>
          <w:spacing w:val="116"/>
          <w:sz w:val="24"/>
        </w:rPr>
        <w:t xml:space="preserve"> </w:t>
      </w:r>
      <w:r>
        <w:rPr>
          <w:color w:val="000000"/>
          <w:sz w:val="24"/>
        </w:rPr>
        <w:t>направлению</w:t>
      </w:r>
      <w:r>
        <w:rPr>
          <w:color w:val="000000"/>
          <w:spacing w:val="120"/>
          <w:sz w:val="24"/>
        </w:rPr>
        <w:t xml:space="preserve"> </w:t>
      </w:r>
      <w:r>
        <w:rPr>
          <w:color w:val="000000"/>
          <w:sz w:val="24"/>
        </w:rPr>
        <w:t>«Речевое</w:t>
      </w:r>
      <w:r>
        <w:rPr>
          <w:color w:val="000000"/>
          <w:spacing w:val="117"/>
          <w:sz w:val="24"/>
        </w:rPr>
        <w:t xml:space="preserve"> </w:t>
      </w:r>
      <w:r>
        <w:rPr>
          <w:color w:val="000000"/>
          <w:spacing w:val="1"/>
          <w:sz w:val="24"/>
        </w:rPr>
        <w:t xml:space="preserve">развитие»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p>
    <w:p w14:paraId="0B1CC8E1" w14:textId="77777777"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634A9C" w:rsidRPr="00FA493F" w14:paraId="133CB251" w14:textId="77777777" w:rsidTr="00634A9C">
        <w:tc>
          <w:tcPr>
            <w:tcW w:w="15168" w:type="dxa"/>
            <w:gridSpan w:val="5"/>
            <w:shd w:val="clear" w:color="auto" w:fill="EEECE1" w:themeFill="background2"/>
          </w:tcPr>
          <w:p w14:paraId="6A532844" w14:textId="77777777" w:rsidR="00634A9C" w:rsidRPr="00FA493F" w:rsidRDefault="00634A9C" w:rsidP="00634A9C">
            <w:pPr>
              <w:spacing w:line="240" w:lineRule="auto"/>
              <w:rPr>
                <w:b/>
                <w:sz w:val="20"/>
              </w:rPr>
            </w:pPr>
            <w:r w:rsidRPr="00FA493F">
              <w:rPr>
                <w:b/>
                <w:sz w:val="20"/>
              </w:rPr>
              <w:t>РЕЧЕВОЕ РАЗВИТИЕ ДЕТЕЙ</w:t>
            </w:r>
          </w:p>
        </w:tc>
      </w:tr>
      <w:tr w:rsidR="00634A9C" w:rsidRPr="00FA493F" w14:paraId="59E89CA7" w14:textId="77777777" w:rsidTr="00634A9C">
        <w:tc>
          <w:tcPr>
            <w:tcW w:w="15168" w:type="dxa"/>
            <w:gridSpan w:val="5"/>
            <w:shd w:val="clear" w:color="auto" w:fill="EEECE1" w:themeFill="background2"/>
            <w:hideMark/>
          </w:tcPr>
          <w:p w14:paraId="1A917956" w14:textId="77777777"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634A9C" w:rsidRPr="00FA493F" w14:paraId="04638950" w14:textId="77777777" w:rsidTr="00634A9C">
        <w:tc>
          <w:tcPr>
            <w:tcW w:w="5078" w:type="dxa"/>
            <w:hideMark/>
          </w:tcPr>
          <w:p w14:paraId="4BCE864A" w14:textId="77777777" w:rsidR="00634A9C" w:rsidRPr="00FA493F" w:rsidRDefault="00634A9C" w:rsidP="00634A9C">
            <w:pPr>
              <w:spacing w:line="240" w:lineRule="auto"/>
              <w:jc w:val="center"/>
              <w:rPr>
                <w:b/>
                <w:sz w:val="20"/>
              </w:rPr>
            </w:pPr>
            <w:r w:rsidRPr="00FA493F">
              <w:rPr>
                <w:b/>
                <w:sz w:val="20"/>
              </w:rPr>
              <w:t>от 2-х месяцев до 1 года</w:t>
            </w:r>
          </w:p>
        </w:tc>
        <w:tc>
          <w:tcPr>
            <w:tcW w:w="5045" w:type="dxa"/>
            <w:gridSpan w:val="2"/>
            <w:hideMark/>
          </w:tcPr>
          <w:p w14:paraId="4D0293A2" w14:textId="77777777" w:rsidR="00634A9C" w:rsidRPr="00FA493F" w:rsidRDefault="00634A9C" w:rsidP="00634A9C">
            <w:pPr>
              <w:spacing w:line="240" w:lineRule="auto"/>
              <w:jc w:val="center"/>
              <w:rPr>
                <w:b/>
                <w:sz w:val="20"/>
              </w:rPr>
            </w:pPr>
            <w:r w:rsidRPr="00FA493F">
              <w:rPr>
                <w:b/>
                <w:sz w:val="20"/>
              </w:rPr>
              <w:t>от 1 года до 2-х лет</w:t>
            </w:r>
          </w:p>
        </w:tc>
        <w:tc>
          <w:tcPr>
            <w:tcW w:w="5045" w:type="dxa"/>
            <w:gridSpan w:val="2"/>
            <w:hideMark/>
          </w:tcPr>
          <w:p w14:paraId="76E68404" w14:textId="77777777"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14:paraId="27CBAF1A" w14:textId="77777777" w:rsidTr="00436422">
        <w:trPr>
          <w:trHeight w:val="1410"/>
        </w:trPr>
        <w:tc>
          <w:tcPr>
            <w:tcW w:w="5078" w:type="dxa"/>
            <w:vMerge w:val="restart"/>
            <w:hideMark/>
          </w:tcPr>
          <w:p w14:paraId="79977F47" w14:textId="77777777" w:rsidR="00634A9C" w:rsidRPr="00FA493F" w:rsidRDefault="00634A9C" w:rsidP="00634A9C">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14:paraId="43FAAFFE" w14:textId="77777777" w:rsidR="00634A9C" w:rsidRPr="00FA493F" w:rsidRDefault="00634A9C" w:rsidP="00634A9C">
            <w:pPr>
              <w:pStyle w:val="afb"/>
              <w:rPr>
                <w:sz w:val="20"/>
                <w:szCs w:val="20"/>
              </w:rPr>
            </w:pPr>
            <w:r w:rsidRPr="00FA493F">
              <w:rPr>
                <w:b/>
                <w:sz w:val="20"/>
                <w:szCs w:val="20"/>
              </w:rPr>
              <w:t>от 1 года до 1 года 6</w:t>
            </w:r>
            <w:r w:rsidRPr="00FA493F">
              <w:rPr>
                <w:sz w:val="20"/>
                <w:szCs w:val="20"/>
              </w:rPr>
              <w:t xml:space="preserve"> месяцев:</w:t>
            </w:r>
          </w:p>
          <w:p w14:paraId="033E7E04" w14:textId="77777777" w:rsidR="00634A9C" w:rsidRPr="00FA493F" w:rsidRDefault="00634A9C" w:rsidP="00634A9C">
            <w:pPr>
              <w:pStyle w:val="afb"/>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14:paraId="0F7511A9" w14:textId="77777777"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Формирование словаря:</w:t>
            </w:r>
          </w:p>
          <w:p w14:paraId="19332856" w14:textId="77777777" w:rsidR="00634A9C" w:rsidRPr="00FA493F" w:rsidRDefault="00634A9C" w:rsidP="00634A9C">
            <w:pPr>
              <w:pStyle w:val="ConsPlusNormal"/>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5A9F2E9A" w14:textId="77777777" w:rsidR="00634A9C" w:rsidRPr="00FA493F" w:rsidRDefault="00634A9C" w:rsidP="00634A9C">
            <w:pPr>
              <w:spacing w:line="240" w:lineRule="auto"/>
              <w:rPr>
                <w:sz w:val="20"/>
              </w:rPr>
            </w:pPr>
          </w:p>
        </w:tc>
      </w:tr>
      <w:tr w:rsidR="00634A9C" w:rsidRPr="00FA493F" w14:paraId="5119A8F5" w14:textId="77777777" w:rsidTr="00634A9C">
        <w:trPr>
          <w:trHeight w:val="1988"/>
        </w:trPr>
        <w:tc>
          <w:tcPr>
            <w:tcW w:w="5078" w:type="dxa"/>
            <w:vMerge/>
          </w:tcPr>
          <w:p w14:paraId="4C09342A" w14:textId="77777777" w:rsidR="00634A9C" w:rsidRPr="00FA493F" w:rsidRDefault="00634A9C" w:rsidP="00634A9C">
            <w:pPr>
              <w:spacing w:line="240" w:lineRule="auto"/>
              <w:rPr>
                <w:sz w:val="20"/>
              </w:rPr>
            </w:pPr>
          </w:p>
        </w:tc>
        <w:tc>
          <w:tcPr>
            <w:tcW w:w="5045" w:type="dxa"/>
            <w:gridSpan w:val="2"/>
          </w:tcPr>
          <w:p w14:paraId="1823002F" w14:textId="77777777" w:rsidR="00634A9C" w:rsidRPr="00FA493F" w:rsidRDefault="00634A9C" w:rsidP="00634A9C">
            <w:pPr>
              <w:pStyle w:val="afb"/>
              <w:rPr>
                <w:b/>
                <w:sz w:val="20"/>
                <w:szCs w:val="20"/>
              </w:rPr>
            </w:pPr>
            <w:r w:rsidRPr="00FA493F">
              <w:rPr>
                <w:b/>
                <w:sz w:val="20"/>
                <w:szCs w:val="20"/>
              </w:rPr>
              <w:t>от 1 года 6 месяцев до 2 лет:</w:t>
            </w:r>
          </w:p>
          <w:p w14:paraId="11CAC526" w14:textId="77777777" w:rsidR="00634A9C" w:rsidRPr="00FA493F" w:rsidRDefault="00634A9C" w:rsidP="00634A9C">
            <w:pPr>
              <w:pStyle w:val="afb"/>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gridSpan w:val="2"/>
            <w:vMerge/>
          </w:tcPr>
          <w:p w14:paraId="2AF9ED84" w14:textId="77777777" w:rsidR="00634A9C" w:rsidRPr="00FA493F" w:rsidRDefault="00634A9C" w:rsidP="00634A9C">
            <w:pPr>
              <w:pStyle w:val="ConsPlusNormal"/>
              <w:rPr>
                <w:sz w:val="20"/>
                <w:szCs w:val="20"/>
                <w:lang w:eastAsia="en-US"/>
              </w:rPr>
            </w:pPr>
          </w:p>
        </w:tc>
      </w:tr>
      <w:tr w:rsidR="00634A9C" w:rsidRPr="00FA493F" w14:paraId="7FE4CB3F" w14:textId="77777777" w:rsidTr="00634A9C">
        <w:trPr>
          <w:trHeight w:val="2388"/>
        </w:trPr>
        <w:tc>
          <w:tcPr>
            <w:tcW w:w="5078" w:type="dxa"/>
            <w:vMerge w:val="restart"/>
            <w:hideMark/>
          </w:tcPr>
          <w:p w14:paraId="6073AE32" w14:textId="77777777" w:rsidR="00634A9C" w:rsidRPr="00FA493F" w:rsidRDefault="00634A9C" w:rsidP="00634A9C">
            <w:pPr>
              <w:pStyle w:val="ConsPlusNormal"/>
              <w:rPr>
                <w:sz w:val="20"/>
                <w:szCs w:val="20"/>
                <w:lang w:eastAsia="en-US"/>
              </w:rPr>
            </w:pPr>
            <w:r w:rsidRPr="00FA493F">
              <w:rPr>
                <w:b/>
                <w:sz w:val="20"/>
                <w:szCs w:val="20"/>
                <w:lang w:eastAsia="en-US"/>
              </w:rPr>
              <w:lastRenderedPageBreak/>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14:paraId="50EEA348" w14:textId="77777777" w:rsidR="00634A9C" w:rsidRPr="00FA493F" w:rsidRDefault="00634A9C" w:rsidP="00634A9C">
            <w:pPr>
              <w:pStyle w:val="afb"/>
              <w:rPr>
                <w:sz w:val="20"/>
                <w:szCs w:val="20"/>
              </w:rPr>
            </w:pPr>
            <w:r w:rsidRPr="00FA493F">
              <w:rPr>
                <w:b/>
                <w:sz w:val="20"/>
                <w:szCs w:val="20"/>
              </w:rPr>
              <w:t>от 1 года до 1 года 6 месяцев</w:t>
            </w:r>
            <w:r w:rsidRPr="00FA493F">
              <w:rPr>
                <w:sz w:val="20"/>
                <w:szCs w:val="20"/>
              </w:rPr>
              <w:t>:</w:t>
            </w:r>
          </w:p>
          <w:p w14:paraId="6DFAE94E" w14:textId="77777777" w:rsidR="00634A9C" w:rsidRPr="00FA493F" w:rsidRDefault="00634A9C" w:rsidP="00634A9C">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14:paraId="4DD5419B" w14:textId="77777777"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Звуковая культура речи:</w:t>
            </w:r>
          </w:p>
          <w:p w14:paraId="0942C349" w14:textId="77777777" w:rsidR="00634A9C" w:rsidRPr="00FA493F" w:rsidRDefault="00634A9C" w:rsidP="00634A9C">
            <w:pPr>
              <w:pStyle w:val="ConsPlusNormal"/>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14A712E" w14:textId="77777777" w:rsidR="00634A9C" w:rsidRPr="00FA493F" w:rsidRDefault="00634A9C" w:rsidP="00634A9C">
            <w:pPr>
              <w:spacing w:line="240" w:lineRule="auto"/>
              <w:rPr>
                <w:sz w:val="20"/>
                <w:highlight w:val="cyan"/>
              </w:rPr>
            </w:pPr>
          </w:p>
        </w:tc>
      </w:tr>
      <w:tr w:rsidR="00634A9C" w:rsidRPr="00FA493F" w14:paraId="557D8752" w14:textId="77777777" w:rsidTr="00436422">
        <w:trPr>
          <w:trHeight w:val="2408"/>
        </w:trPr>
        <w:tc>
          <w:tcPr>
            <w:tcW w:w="5078" w:type="dxa"/>
            <w:vMerge/>
          </w:tcPr>
          <w:p w14:paraId="0756326A" w14:textId="77777777" w:rsidR="00634A9C" w:rsidRPr="00FA493F" w:rsidRDefault="00634A9C" w:rsidP="00634A9C">
            <w:pPr>
              <w:pStyle w:val="ConsPlusNormal"/>
              <w:rPr>
                <w:sz w:val="20"/>
                <w:szCs w:val="20"/>
                <w:lang w:eastAsia="en-US"/>
              </w:rPr>
            </w:pPr>
          </w:p>
        </w:tc>
        <w:tc>
          <w:tcPr>
            <w:tcW w:w="5045" w:type="dxa"/>
            <w:gridSpan w:val="2"/>
          </w:tcPr>
          <w:p w14:paraId="10D8D02C" w14:textId="77777777" w:rsidR="00634A9C" w:rsidRPr="00FA493F" w:rsidRDefault="00634A9C" w:rsidP="00634A9C">
            <w:pPr>
              <w:pStyle w:val="afb"/>
              <w:rPr>
                <w:b/>
                <w:sz w:val="20"/>
                <w:szCs w:val="20"/>
              </w:rPr>
            </w:pPr>
            <w:r w:rsidRPr="00FA493F">
              <w:rPr>
                <w:b/>
                <w:sz w:val="20"/>
                <w:szCs w:val="20"/>
              </w:rPr>
              <w:t>от 1 года 6 месяцев до 2 лет:</w:t>
            </w:r>
          </w:p>
          <w:p w14:paraId="68B6DC48" w14:textId="77777777" w:rsidR="00634A9C" w:rsidRPr="00FA493F" w:rsidRDefault="00634A9C" w:rsidP="00634A9C">
            <w:pPr>
              <w:pStyle w:val="afb"/>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14:paraId="4A2DAE1E" w14:textId="77777777" w:rsidR="00634A9C" w:rsidRPr="00FA493F" w:rsidRDefault="00634A9C" w:rsidP="00634A9C">
            <w:pPr>
              <w:pStyle w:val="ConsPlusNormal"/>
              <w:rPr>
                <w:sz w:val="20"/>
                <w:szCs w:val="20"/>
                <w:lang w:eastAsia="en-US"/>
              </w:rPr>
            </w:pPr>
          </w:p>
        </w:tc>
      </w:tr>
      <w:tr w:rsidR="00634A9C" w:rsidRPr="00FA493F" w14:paraId="77077941" w14:textId="77777777" w:rsidTr="00634A9C">
        <w:trPr>
          <w:trHeight w:val="454"/>
        </w:trPr>
        <w:tc>
          <w:tcPr>
            <w:tcW w:w="5078" w:type="dxa"/>
            <w:vMerge w:val="restart"/>
            <w:hideMark/>
          </w:tcPr>
          <w:p w14:paraId="4BBD2723" w14:textId="77777777" w:rsidR="00634A9C" w:rsidRPr="00FA493F" w:rsidRDefault="00634A9C" w:rsidP="00634A9C">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14:paraId="32933518" w14:textId="77777777" w:rsidR="00634A9C" w:rsidRPr="00FA493F" w:rsidRDefault="00634A9C" w:rsidP="00634A9C">
            <w:pPr>
              <w:pStyle w:val="afb"/>
              <w:rPr>
                <w:b/>
                <w:sz w:val="20"/>
                <w:szCs w:val="20"/>
              </w:rPr>
            </w:pPr>
            <w:r w:rsidRPr="00FA493F">
              <w:rPr>
                <w:b/>
                <w:sz w:val="20"/>
                <w:szCs w:val="20"/>
              </w:rPr>
              <w:t>от 1 года до 1 года 6 месяцев:</w:t>
            </w:r>
          </w:p>
          <w:p w14:paraId="5468A937" w14:textId="77777777" w:rsidR="00634A9C" w:rsidRPr="00FA493F" w:rsidRDefault="00634A9C" w:rsidP="00634A9C">
            <w:pPr>
              <w:pStyle w:val="afb"/>
              <w:rPr>
                <w:sz w:val="20"/>
                <w:szCs w:val="20"/>
              </w:rPr>
            </w:pPr>
            <w:r w:rsidRPr="00FA493F">
              <w:rPr>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14:paraId="4E309878" w14:textId="77777777"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Интерес к художественной литературе:</w:t>
            </w:r>
          </w:p>
          <w:p w14:paraId="3956063E" w14:textId="77777777"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14:paraId="343A396A" w14:textId="77777777" w:rsidR="00634A9C" w:rsidRPr="00FA493F" w:rsidRDefault="00634A9C" w:rsidP="00634A9C">
            <w:pPr>
              <w:pStyle w:val="ConsPlusNormal"/>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38B95686" w14:textId="77777777" w:rsidR="00634A9C" w:rsidRPr="00FA493F" w:rsidRDefault="00634A9C" w:rsidP="00634A9C">
            <w:pPr>
              <w:pStyle w:val="ConsPlusNormal"/>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3939234E" w14:textId="77777777" w:rsidR="00634A9C" w:rsidRPr="00FA493F" w:rsidRDefault="00634A9C" w:rsidP="00634A9C">
            <w:pPr>
              <w:pStyle w:val="ConsPlusNormal"/>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00C2BE5" w14:textId="77777777" w:rsidR="00634A9C" w:rsidRPr="00FA493F" w:rsidRDefault="00634A9C" w:rsidP="00634A9C">
            <w:pPr>
              <w:pStyle w:val="ConsPlusNormal"/>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14:paraId="4DFCD1BF" w14:textId="77777777" w:rsidR="00634A9C" w:rsidRPr="00FA493F" w:rsidRDefault="00634A9C" w:rsidP="00634A9C">
            <w:pPr>
              <w:pStyle w:val="ConsPlusNormal"/>
              <w:rPr>
                <w:sz w:val="20"/>
                <w:szCs w:val="20"/>
                <w:lang w:eastAsia="en-US"/>
              </w:rPr>
            </w:pPr>
            <w:r w:rsidRPr="00FA493F">
              <w:rPr>
                <w:sz w:val="20"/>
                <w:szCs w:val="20"/>
                <w:lang w:eastAsia="en-US"/>
              </w:rPr>
              <w:t>-развивать восприятие вопросительных и восклицательных интонаций художественного произведения.</w:t>
            </w:r>
          </w:p>
        </w:tc>
      </w:tr>
      <w:tr w:rsidR="00634A9C" w:rsidRPr="00FA493F" w14:paraId="7770FCD3" w14:textId="77777777" w:rsidTr="00634A9C">
        <w:trPr>
          <w:trHeight w:val="1665"/>
        </w:trPr>
        <w:tc>
          <w:tcPr>
            <w:tcW w:w="5078" w:type="dxa"/>
            <w:vMerge/>
          </w:tcPr>
          <w:p w14:paraId="74C3AFE4" w14:textId="77777777" w:rsidR="00634A9C" w:rsidRPr="00FA493F" w:rsidRDefault="00634A9C" w:rsidP="00634A9C">
            <w:pPr>
              <w:spacing w:line="240" w:lineRule="auto"/>
              <w:rPr>
                <w:sz w:val="20"/>
              </w:rPr>
            </w:pPr>
          </w:p>
        </w:tc>
        <w:tc>
          <w:tcPr>
            <w:tcW w:w="5045" w:type="dxa"/>
            <w:gridSpan w:val="2"/>
          </w:tcPr>
          <w:p w14:paraId="123FB2A5" w14:textId="77777777" w:rsidR="00634A9C" w:rsidRPr="00FA493F" w:rsidRDefault="00634A9C" w:rsidP="00634A9C">
            <w:pPr>
              <w:pStyle w:val="afb"/>
              <w:rPr>
                <w:b/>
                <w:sz w:val="20"/>
                <w:szCs w:val="20"/>
              </w:rPr>
            </w:pPr>
            <w:r w:rsidRPr="00FA493F">
              <w:rPr>
                <w:b/>
                <w:sz w:val="20"/>
                <w:szCs w:val="20"/>
              </w:rPr>
              <w:t>от 1 года 6 месяцев до 2 лет:</w:t>
            </w:r>
          </w:p>
          <w:p w14:paraId="30B51E50" w14:textId="77777777" w:rsidR="00634A9C" w:rsidRPr="00FA493F" w:rsidRDefault="00634A9C" w:rsidP="00634A9C">
            <w:pPr>
              <w:pStyle w:val="afb"/>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14:paraId="2F58A9A5" w14:textId="77777777" w:rsidR="00634A9C" w:rsidRPr="00FA493F" w:rsidRDefault="00634A9C" w:rsidP="00634A9C">
            <w:pPr>
              <w:pStyle w:val="ConsPlusNormal"/>
              <w:rPr>
                <w:sz w:val="20"/>
                <w:szCs w:val="20"/>
                <w:lang w:eastAsia="en-US"/>
              </w:rPr>
            </w:pPr>
          </w:p>
        </w:tc>
      </w:tr>
      <w:tr w:rsidR="00634A9C" w:rsidRPr="00FA493F" w14:paraId="0D27431D" w14:textId="77777777" w:rsidTr="00634A9C">
        <w:trPr>
          <w:trHeight w:val="1122"/>
        </w:trPr>
        <w:tc>
          <w:tcPr>
            <w:tcW w:w="5078" w:type="dxa"/>
            <w:vMerge/>
            <w:vAlign w:val="center"/>
            <w:hideMark/>
          </w:tcPr>
          <w:p w14:paraId="44A01B58" w14:textId="77777777" w:rsidR="00634A9C" w:rsidRPr="00FA493F" w:rsidRDefault="00634A9C" w:rsidP="00634A9C">
            <w:pPr>
              <w:spacing w:line="240" w:lineRule="auto"/>
              <w:rPr>
                <w:sz w:val="20"/>
              </w:rPr>
            </w:pPr>
          </w:p>
        </w:tc>
        <w:tc>
          <w:tcPr>
            <w:tcW w:w="5045" w:type="dxa"/>
            <w:gridSpan w:val="2"/>
          </w:tcPr>
          <w:p w14:paraId="4D45E000" w14:textId="77777777" w:rsidR="00634A9C" w:rsidRPr="00FA493F" w:rsidRDefault="00634A9C" w:rsidP="00634A9C">
            <w:pPr>
              <w:pStyle w:val="afb"/>
              <w:rPr>
                <w:b/>
                <w:sz w:val="20"/>
                <w:szCs w:val="20"/>
              </w:rPr>
            </w:pPr>
            <w:r w:rsidRPr="00FA493F">
              <w:rPr>
                <w:b/>
                <w:sz w:val="20"/>
                <w:szCs w:val="20"/>
              </w:rPr>
              <w:t>от 1 года до 1 года 6 месяцев:</w:t>
            </w:r>
          </w:p>
          <w:p w14:paraId="0CAF4276" w14:textId="77777777" w:rsidR="00634A9C" w:rsidRPr="00FA493F" w:rsidRDefault="00634A9C" w:rsidP="00634A9C">
            <w:pPr>
              <w:pStyle w:val="afb"/>
              <w:rPr>
                <w:sz w:val="20"/>
                <w:szCs w:val="20"/>
              </w:rPr>
            </w:pPr>
            <w:r w:rsidRPr="00FA493F">
              <w:rPr>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14:paraId="3A954FE8" w14:textId="77777777" w:rsidR="00634A9C" w:rsidRPr="00FA493F" w:rsidRDefault="00634A9C" w:rsidP="00634A9C">
            <w:pPr>
              <w:spacing w:line="240" w:lineRule="auto"/>
              <w:rPr>
                <w:rFonts w:eastAsiaTheme="minorEastAsia"/>
                <w:sz w:val="20"/>
              </w:rPr>
            </w:pPr>
          </w:p>
        </w:tc>
      </w:tr>
      <w:tr w:rsidR="00634A9C" w:rsidRPr="00FA493F" w14:paraId="09B3F334" w14:textId="77777777" w:rsidTr="00634A9C">
        <w:trPr>
          <w:trHeight w:val="510"/>
        </w:trPr>
        <w:tc>
          <w:tcPr>
            <w:tcW w:w="5078" w:type="dxa"/>
            <w:vMerge/>
            <w:vAlign w:val="center"/>
          </w:tcPr>
          <w:p w14:paraId="36465C1E" w14:textId="77777777" w:rsidR="00634A9C" w:rsidRPr="00FA493F" w:rsidRDefault="00634A9C" w:rsidP="00634A9C">
            <w:pPr>
              <w:spacing w:line="240" w:lineRule="auto"/>
              <w:rPr>
                <w:sz w:val="20"/>
              </w:rPr>
            </w:pPr>
          </w:p>
        </w:tc>
        <w:tc>
          <w:tcPr>
            <w:tcW w:w="5045" w:type="dxa"/>
            <w:gridSpan w:val="2"/>
          </w:tcPr>
          <w:p w14:paraId="4448C7A9" w14:textId="77777777" w:rsidR="00634A9C" w:rsidRPr="00FA493F" w:rsidRDefault="00634A9C" w:rsidP="00634A9C">
            <w:pPr>
              <w:pStyle w:val="afb"/>
              <w:rPr>
                <w:b/>
                <w:sz w:val="20"/>
                <w:szCs w:val="20"/>
              </w:rPr>
            </w:pPr>
            <w:r w:rsidRPr="00FA493F">
              <w:rPr>
                <w:b/>
                <w:sz w:val="20"/>
                <w:szCs w:val="20"/>
              </w:rPr>
              <w:t>от 1 года 6 месяцев до 2 лет:</w:t>
            </w:r>
          </w:p>
          <w:p w14:paraId="3720734A" w14:textId="77777777" w:rsidR="00634A9C" w:rsidRPr="00FA493F" w:rsidRDefault="00634A9C" w:rsidP="00634A9C">
            <w:pPr>
              <w:pStyle w:val="afb"/>
              <w:rPr>
                <w:sz w:val="20"/>
                <w:szCs w:val="20"/>
              </w:rPr>
            </w:pPr>
            <w:r w:rsidRPr="00FA493F">
              <w:rPr>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14:paraId="72F3B000" w14:textId="77777777" w:rsidR="00634A9C" w:rsidRPr="00FA493F" w:rsidRDefault="00634A9C" w:rsidP="00634A9C">
            <w:pPr>
              <w:spacing w:line="240" w:lineRule="auto"/>
              <w:rPr>
                <w:rFonts w:eastAsiaTheme="minorEastAsia"/>
                <w:sz w:val="20"/>
              </w:rPr>
            </w:pPr>
          </w:p>
        </w:tc>
      </w:tr>
      <w:tr w:rsidR="00634A9C" w:rsidRPr="00FA493F" w14:paraId="1038067D" w14:textId="77777777" w:rsidTr="00436422">
        <w:trPr>
          <w:trHeight w:val="1028"/>
        </w:trPr>
        <w:tc>
          <w:tcPr>
            <w:tcW w:w="5078" w:type="dxa"/>
            <w:vMerge w:val="restart"/>
            <w:shd w:val="clear" w:color="auto" w:fill="F2F2F2" w:themeFill="background1" w:themeFillShade="F2"/>
          </w:tcPr>
          <w:p w14:paraId="5785C777" w14:textId="77777777" w:rsidR="00634A9C" w:rsidRPr="00FA493F" w:rsidRDefault="00634A9C" w:rsidP="00634A9C">
            <w:pPr>
              <w:spacing w:line="240" w:lineRule="auto"/>
              <w:rPr>
                <w:sz w:val="20"/>
              </w:rPr>
            </w:pPr>
          </w:p>
        </w:tc>
        <w:tc>
          <w:tcPr>
            <w:tcW w:w="5045" w:type="dxa"/>
            <w:gridSpan w:val="2"/>
          </w:tcPr>
          <w:p w14:paraId="4241F533" w14:textId="77777777" w:rsidR="00634A9C" w:rsidRPr="00FA493F" w:rsidRDefault="00634A9C" w:rsidP="00634A9C">
            <w:pPr>
              <w:pStyle w:val="afb"/>
              <w:rPr>
                <w:b/>
                <w:sz w:val="20"/>
                <w:szCs w:val="20"/>
              </w:rPr>
            </w:pPr>
            <w:r w:rsidRPr="00FA493F">
              <w:rPr>
                <w:b/>
                <w:sz w:val="20"/>
                <w:szCs w:val="20"/>
              </w:rPr>
              <w:t>от 1 года до 1 года 6 месяцев:</w:t>
            </w:r>
          </w:p>
          <w:p w14:paraId="77687E9D" w14:textId="77777777" w:rsidR="00634A9C" w:rsidRPr="00FA493F" w:rsidRDefault="00634A9C" w:rsidP="00634A9C">
            <w:pPr>
              <w:pStyle w:val="afb"/>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14:paraId="7ECE4C1C" w14:textId="77777777"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Грамматический строй речи:</w:t>
            </w:r>
          </w:p>
          <w:p w14:paraId="4B4AD0C6" w14:textId="77777777" w:rsidR="00634A9C" w:rsidRPr="00FA493F" w:rsidRDefault="00634A9C" w:rsidP="00634A9C">
            <w:pPr>
              <w:pStyle w:val="ConsPlusNormal"/>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14:paraId="30AD7779" w14:textId="77777777" w:rsidTr="00634A9C">
        <w:trPr>
          <w:trHeight w:val="1402"/>
        </w:trPr>
        <w:tc>
          <w:tcPr>
            <w:tcW w:w="5078" w:type="dxa"/>
            <w:vMerge/>
            <w:shd w:val="clear" w:color="auto" w:fill="F2F2F2" w:themeFill="background1" w:themeFillShade="F2"/>
          </w:tcPr>
          <w:p w14:paraId="505D929F" w14:textId="77777777" w:rsidR="00634A9C" w:rsidRPr="00FA493F" w:rsidRDefault="00634A9C" w:rsidP="00634A9C">
            <w:pPr>
              <w:spacing w:line="240" w:lineRule="auto"/>
              <w:rPr>
                <w:sz w:val="20"/>
              </w:rPr>
            </w:pPr>
          </w:p>
        </w:tc>
        <w:tc>
          <w:tcPr>
            <w:tcW w:w="5045" w:type="dxa"/>
            <w:gridSpan w:val="2"/>
          </w:tcPr>
          <w:p w14:paraId="30CEB3DB" w14:textId="77777777" w:rsidR="00634A9C" w:rsidRPr="00FA493F" w:rsidRDefault="00634A9C" w:rsidP="00634A9C">
            <w:pPr>
              <w:pStyle w:val="afb"/>
              <w:rPr>
                <w:b/>
                <w:sz w:val="20"/>
                <w:szCs w:val="20"/>
              </w:rPr>
            </w:pPr>
            <w:r w:rsidRPr="00FA493F">
              <w:rPr>
                <w:b/>
                <w:sz w:val="20"/>
                <w:szCs w:val="20"/>
              </w:rPr>
              <w:t>от 1 года 6 месяцев до 2 лет:</w:t>
            </w:r>
          </w:p>
          <w:p w14:paraId="04D6A716" w14:textId="77777777" w:rsidR="00634A9C" w:rsidRPr="00FA493F" w:rsidRDefault="00634A9C" w:rsidP="00634A9C">
            <w:pPr>
              <w:pStyle w:val="afb"/>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14:paraId="39D4B841" w14:textId="77777777" w:rsidR="00634A9C" w:rsidRPr="00FA493F" w:rsidRDefault="00634A9C" w:rsidP="00634A9C">
            <w:pPr>
              <w:pStyle w:val="ConsPlusNormal"/>
              <w:rPr>
                <w:sz w:val="20"/>
                <w:szCs w:val="20"/>
                <w:lang w:eastAsia="en-US"/>
              </w:rPr>
            </w:pPr>
          </w:p>
        </w:tc>
      </w:tr>
      <w:tr w:rsidR="00634A9C" w:rsidRPr="00FA493F" w14:paraId="435B4A89" w14:textId="77777777" w:rsidTr="00436422">
        <w:trPr>
          <w:trHeight w:val="992"/>
        </w:trPr>
        <w:tc>
          <w:tcPr>
            <w:tcW w:w="5078" w:type="dxa"/>
            <w:vMerge/>
            <w:shd w:val="clear" w:color="auto" w:fill="F2F2F2" w:themeFill="background1" w:themeFillShade="F2"/>
          </w:tcPr>
          <w:p w14:paraId="09CD18FA" w14:textId="77777777" w:rsidR="00634A9C" w:rsidRPr="00FA493F" w:rsidRDefault="00634A9C" w:rsidP="00634A9C">
            <w:pPr>
              <w:spacing w:line="240" w:lineRule="auto"/>
              <w:rPr>
                <w:sz w:val="20"/>
              </w:rPr>
            </w:pPr>
          </w:p>
        </w:tc>
        <w:tc>
          <w:tcPr>
            <w:tcW w:w="5045" w:type="dxa"/>
            <w:gridSpan w:val="2"/>
          </w:tcPr>
          <w:p w14:paraId="1C43F541" w14:textId="77777777" w:rsidR="00634A9C" w:rsidRPr="00FA493F" w:rsidRDefault="00634A9C" w:rsidP="00634A9C">
            <w:pPr>
              <w:pStyle w:val="afb"/>
              <w:rPr>
                <w:b/>
                <w:sz w:val="20"/>
                <w:szCs w:val="20"/>
              </w:rPr>
            </w:pPr>
            <w:r w:rsidRPr="00FA493F">
              <w:rPr>
                <w:b/>
                <w:sz w:val="20"/>
                <w:szCs w:val="20"/>
              </w:rPr>
              <w:t>от 1 года до 1 года 6 месяцев:</w:t>
            </w:r>
          </w:p>
          <w:p w14:paraId="76248E8F" w14:textId="77777777" w:rsidR="00634A9C" w:rsidRPr="00FA493F" w:rsidRDefault="00634A9C" w:rsidP="00634A9C">
            <w:pPr>
              <w:pStyle w:val="afb"/>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14:paraId="737DFCE1" w14:textId="77777777" w:rsidR="00634A9C" w:rsidRPr="00FA493F" w:rsidRDefault="00634A9C" w:rsidP="00634A9C">
            <w:pPr>
              <w:spacing w:line="240" w:lineRule="auto"/>
              <w:rPr>
                <w:sz w:val="20"/>
                <w:highlight w:val="yellow"/>
              </w:rPr>
            </w:pPr>
          </w:p>
        </w:tc>
      </w:tr>
      <w:tr w:rsidR="00634A9C" w:rsidRPr="00FA493F" w14:paraId="0754AE42" w14:textId="77777777" w:rsidTr="00436422">
        <w:trPr>
          <w:trHeight w:val="1262"/>
        </w:trPr>
        <w:tc>
          <w:tcPr>
            <w:tcW w:w="5078" w:type="dxa"/>
            <w:vMerge/>
            <w:shd w:val="clear" w:color="auto" w:fill="F2F2F2" w:themeFill="background1" w:themeFillShade="F2"/>
          </w:tcPr>
          <w:p w14:paraId="20473AEB" w14:textId="77777777" w:rsidR="00634A9C" w:rsidRPr="00FA493F" w:rsidRDefault="00634A9C" w:rsidP="00634A9C">
            <w:pPr>
              <w:spacing w:line="240" w:lineRule="auto"/>
              <w:rPr>
                <w:sz w:val="20"/>
              </w:rPr>
            </w:pPr>
          </w:p>
        </w:tc>
        <w:tc>
          <w:tcPr>
            <w:tcW w:w="5045" w:type="dxa"/>
            <w:gridSpan w:val="2"/>
          </w:tcPr>
          <w:p w14:paraId="67AC1858" w14:textId="77777777" w:rsidR="00634A9C" w:rsidRPr="00FA493F" w:rsidRDefault="00634A9C" w:rsidP="00634A9C">
            <w:pPr>
              <w:pStyle w:val="afb"/>
              <w:rPr>
                <w:b/>
                <w:sz w:val="20"/>
                <w:szCs w:val="20"/>
              </w:rPr>
            </w:pPr>
            <w:r w:rsidRPr="00FA493F">
              <w:rPr>
                <w:b/>
                <w:sz w:val="20"/>
                <w:szCs w:val="20"/>
              </w:rPr>
              <w:t>от 1 года 6 месяцев до 2 лет:</w:t>
            </w:r>
          </w:p>
          <w:p w14:paraId="502ED30A" w14:textId="77777777" w:rsidR="00634A9C" w:rsidRPr="00FA493F" w:rsidRDefault="00634A9C" w:rsidP="00634A9C">
            <w:pPr>
              <w:pStyle w:val="afb"/>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14:paraId="2F631621" w14:textId="77777777" w:rsidR="00634A9C" w:rsidRPr="00FA493F" w:rsidRDefault="00634A9C" w:rsidP="00634A9C">
            <w:pPr>
              <w:spacing w:line="240" w:lineRule="auto"/>
              <w:rPr>
                <w:sz w:val="20"/>
                <w:highlight w:val="yellow"/>
              </w:rPr>
            </w:pPr>
          </w:p>
        </w:tc>
      </w:tr>
      <w:tr w:rsidR="00634A9C" w:rsidRPr="00FA493F" w14:paraId="2466C51C" w14:textId="77777777" w:rsidTr="00634A9C">
        <w:tc>
          <w:tcPr>
            <w:tcW w:w="5078" w:type="dxa"/>
            <w:vMerge w:val="restart"/>
            <w:shd w:val="clear" w:color="auto" w:fill="F2F2F2" w:themeFill="background1" w:themeFillShade="F2"/>
          </w:tcPr>
          <w:p w14:paraId="56ADCB47" w14:textId="77777777" w:rsidR="00634A9C" w:rsidRPr="00FA493F" w:rsidRDefault="00634A9C" w:rsidP="00634A9C">
            <w:pPr>
              <w:spacing w:line="240" w:lineRule="auto"/>
              <w:rPr>
                <w:sz w:val="20"/>
              </w:rPr>
            </w:pPr>
          </w:p>
        </w:tc>
        <w:tc>
          <w:tcPr>
            <w:tcW w:w="5045" w:type="dxa"/>
            <w:gridSpan w:val="2"/>
          </w:tcPr>
          <w:p w14:paraId="645C5090" w14:textId="77777777" w:rsidR="00634A9C" w:rsidRPr="00FA493F" w:rsidRDefault="00634A9C" w:rsidP="00634A9C">
            <w:pPr>
              <w:pStyle w:val="afb"/>
              <w:rPr>
                <w:b/>
                <w:sz w:val="20"/>
                <w:szCs w:val="20"/>
              </w:rPr>
            </w:pPr>
            <w:r w:rsidRPr="00FA493F">
              <w:rPr>
                <w:b/>
                <w:sz w:val="20"/>
                <w:szCs w:val="20"/>
              </w:rPr>
              <w:t>от 1 года 6 месяцев до 2 лет:</w:t>
            </w:r>
          </w:p>
          <w:p w14:paraId="448B821F" w14:textId="77777777" w:rsidR="00634A9C" w:rsidRPr="00FA493F" w:rsidRDefault="00634A9C" w:rsidP="00634A9C">
            <w:pPr>
              <w:pStyle w:val="afb"/>
              <w:rPr>
                <w:sz w:val="20"/>
                <w:szCs w:val="20"/>
              </w:rPr>
            </w:pPr>
            <w:r w:rsidRPr="00FA493F">
              <w:rPr>
                <w:sz w:val="20"/>
                <w:szCs w:val="20"/>
              </w:rPr>
              <w:t>воспринимать вопросительные и восклицательные интонации поэтических произведений;</w:t>
            </w:r>
          </w:p>
        </w:tc>
        <w:tc>
          <w:tcPr>
            <w:tcW w:w="5045" w:type="dxa"/>
            <w:gridSpan w:val="2"/>
            <w:vMerge w:val="restart"/>
          </w:tcPr>
          <w:p w14:paraId="370BC8FD" w14:textId="77777777" w:rsidR="00634A9C" w:rsidRPr="00FA493F" w:rsidRDefault="00634A9C" w:rsidP="00634A9C">
            <w:pPr>
              <w:pStyle w:val="ConsPlusNormal"/>
              <w:shd w:val="clear" w:color="auto" w:fill="F2F2F2" w:themeFill="background1" w:themeFillShade="F2"/>
              <w:rPr>
                <w:b/>
                <w:sz w:val="20"/>
                <w:szCs w:val="20"/>
                <w:lang w:eastAsia="en-US"/>
              </w:rPr>
            </w:pPr>
            <w:r w:rsidRPr="00FA493F">
              <w:rPr>
                <w:b/>
                <w:sz w:val="20"/>
                <w:szCs w:val="20"/>
                <w:lang w:eastAsia="en-US"/>
              </w:rPr>
              <w:t>Связная речь:</w:t>
            </w:r>
          </w:p>
          <w:p w14:paraId="5A2A50B3" w14:textId="77777777" w:rsidR="00634A9C" w:rsidRPr="00FA493F" w:rsidRDefault="00634A9C" w:rsidP="00634A9C">
            <w:pPr>
              <w:pStyle w:val="ConsPlusNormal"/>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14:paraId="031E16AF" w14:textId="77777777" w:rsidTr="00634A9C">
        <w:tc>
          <w:tcPr>
            <w:tcW w:w="5078" w:type="dxa"/>
            <w:vMerge/>
            <w:shd w:val="clear" w:color="auto" w:fill="F2F2F2" w:themeFill="background1" w:themeFillShade="F2"/>
          </w:tcPr>
          <w:p w14:paraId="15A49419" w14:textId="77777777" w:rsidR="00634A9C" w:rsidRPr="00FA493F" w:rsidRDefault="00634A9C" w:rsidP="00634A9C">
            <w:pPr>
              <w:spacing w:line="240" w:lineRule="auto"/>
              <w:rPr>
                <w:sz w:val="20"/>
              </w:rPr>
            </w:pPr>
          </w:p>
        </w:tc>
        <w:tc>
          <w:tcPr>
            <w:tcW w:w="5045" w:type="dxa"/>
            <w:gridSpan w:val="2"/>
          </w:tcPr>
          <w:p w14:paraId="65D23D26" w14:textId="77777777" w:rsidR="00634A9C" w:rsidRPr="00FA493F" w:rsidRDefault="00634A9C" w:rsidP="00634A9C">
            <w:pPr>
              <w:pStyle w:val="afb"/>
              <w:rPr>
                <w:b/>
                <w:sz w:val="20"/>
                <w:szCs w:val="20"/>
              </w:rPr>
            </w:pPr>
            <w:r w:rsidRPr="00FA493F">
              <w:rPr>
                <w:b/>
                <w:sz w:val="20"/>
                <w:szCs w:val="20"/>
              </w:rPr>
              <w:t>от 1 года 6 месяцев до 2 лет:</w:t>
            </w:r>
          </w:p>
          <w:p w14:paraId="4D80D23D" w14:textId="77777777" w:rsidR="00634A9C" w:rsidRDefault="00634A9C" w:rsidP="00634A9C">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p w14:paraId="620E5C87" w14:textId="77777777" w:rsidR="00436422" w:rsidRDefault="00436422" w:rsidP="00634A9C">
            <w:pPr>
              <w:pStyle w:val="afb"/>
              <w:rPr>
                <w:sz w:val="20"/>
                <w:szCs w:val="20"/>
              </w:rPr>
            </w:pPr>
          </w:p>
          <w:p w14:paraId="5C00963C" w14:textId="77777777" w:rsidR="00436422" w:rsidRDefault="00436422" w:rsidP="00634A9C">
            <w:pPr>
              <w:pStyle w:val="afb"/>
              <w:rPr>
                <w:sz w:val="20"/>
                <w:szCs w:val="20"/>
              </w:rPr>
            </w:pPr>
          </w:p>
          <w:p w14:paraId="1D906AEB" w14:textId="77777777" w:rsidR="00436422" w:rsidRDefault="00436422" w:rsidP="00634A9C">
            <w:pPr>
              <w:pStyle w:val="afb"/>
              <w:rPr>
                <w:sz w:val="20"/>
                <w:szCs w:val="20"/>
              </w:rPr>
            </w:pPr>
          </w:p>
          <w:p w14:paraId="48627B28" w14:textId="77777777" w:rsidR="00436422" w:rsidRDefault="00436422" w:rsidP="00634A9C">
            <w:pPr>
              <w:pStyle w:val="afb"/>
              <w:rPr>
                <w:sz w:val="20"/>
                <w:szCs w:val="20"/>
              </w:rPr>
            </w:pPr>
          </w:p>
          <w:p w14:paraId="051B99CE" w14:textId="77777777" w:rsidR="00436422" w:rsidRDefault="00436422" w:rsidP="00634A9C">
            <w:pPr>
              <w:pStyle w:val="afb"/>
              <w:rPr>
                <w:sz w:val="20"/>
                <w:szCs w:val="20"/>
              </w:rPr>
            </w:pPr>
          </w:p>
          <w:p w14:paraId="0EE8395F" w14:textId="77777777" w:rsidR="00436422" w:rsidRDefault="00436422" w:rsidP="00634A9C">
            <w:pPr>
              <w:pStyle w:val="afb"/>
              <w:rPr>
                <w:sz w:val="20"/>
                <w:szCs w:val="20"/>
              </w:rPr>
            </w:pPr>
          </w:p>
          <w:p w14:paraId="7DEDBA90" w14:textId="77777777" w:rsidR="00436422" w:rsidRDefault="00436422" w:rsidP="00634A9C">
            <w:pPr>
              <w:pStyle w:val="afb"/>
              <w:rPr>
                <w:sz w:val="20"/>
                <w:szCs w:val="20"/>
              </w:rPr>
            </w:pPr>
          </w:p>
          <w:p w14:paraId="241B2A57" w14:textId="77777777" w:rsidR="00436422" w:rsidRPr="00FA493F" w:rsidRDefault="00436422" w:rsidP="00634A9C">
            <w:pPr>
              <w:pStyle w:val="afb"/>
              <w:rPr>
                <w:sz w:val="20"/>
                <w:szCs w:val="20"/>
              </w:rPr>
            </w:pPr>
          </w:p>
        </w:tc>
        <w:tc>
          <w:tcPr>
            <w:tcW w:w="5045" w:type="dxa"/>
            <w:gridSpan w:val="2"/>
            <w:vMerge/>
            <w:vAlign w:val="center"/>
            <w:hideMark/>
          </w:tcPr>
          <w:p w14:paraId="4134012E" w14:textId="77777777" w:rsidR="00634A9C" w:rsidRPr="00FA493F" w:rsidRDefault="00634A9C" w:rsidP="00634A9C">
            <w:pPr>
              <w:spacing w:line="240" w:lineRule="auto"/>
              <w:rPr>
                <w:sz w:val="20"/>
                <w:highlight w:val="yellow"/>
              </w:rPr>
            </w:pPr>
          </w:p>
        </w:tc>
      </w:tr>
      <w:tr w:rsidR="00634A9C" w:rsidRPr="00FA493F" w14:paraId="522164B0" w14:textId="77777777" w:rsidTr="00634A9C">
        <w:tc>
          <w:tcPr>
            <w:tcW w:w="15168" w:type="dxa"/>
            <w:gridSpan w:val="5"/>
            <w:shd w:val="clear" w:color="auto" w:fill="EEECE1" w:themeFill="background2"/>
            <w:hideMark/>
          </w:tcPr>
          <w:p w14:paraId="3458EA4D" w14:textId="77777777" w:rsidR="00634A9C" w:rsidRPr="00FA493F" w:rsidRDefault="00634A9C" w:rsidP="00634A9C">
            <w:pPr>
              <w:spacing w:line="240" w:lineRule="auto"/>
              <w:rPr>
                <w:b/>
                <w:sz w:val="20"/>
              </w:rPr>
            </w:pPr>
            <w:r w:rsidRPr="00FA493F">
              <w:rPr>
                <w:b/>
                <w:sz w:val="20"/>
              </w:rPr>
              <w:t>Содержание</w:t>
            </w:r>
            <w:r w:rsidRPr="00FA493F">
              <w:rPr>
                <w:sz w:val="20"/>
              </w:rPr>
              <w:t xml:space="preserve"> </w:t>
            </w:r>
            <w:r w:rsidRPr="00FA493F">
              <w:rPr>
                <w:b/>
                <w:sz w:val="20"/>
              </w:rPr>
              <w:t>образовательной области «Речевое развитие»</w:t>
            </w:r>
          </w:p>
        </w:tc>
      </w:tr>
      <w:tr w:rsidR="00634A9C" w:rsidRPr="00FA493F" w14:paraId="50A6AD39" w14:textId="77777777" w:rsidTr="00634A9C">
        <w:tc>
          <w:tcPr>
            <w:tcW w:w="5412" w:type="dxa"/>
            <w:gridSpan w:val="2"/>
            <w:hideMark/>
          </w:tcPr>
          <w:p w14:paraId="6620A72D" w14:textId="77777777" w:rsidR="00634A9C" w:rsidRPr="00FA493F" w:rsidRDefault="00634A9C" w:rsidP="00634A9C">
            <w:pPr>
              <w:spacing w:line="240" w:lineRule="auto"/>
              <w:jc w:val="center"/>
              <w:rPr>
                <w:b/>
                <w:sz w:val="20"/>
              </w:rPr>
            </w:pPr>
            <w:r w:rsidRPr="00FA493F">
              <w:rPr>
                <w:b/>
                <w:sz w:val="20"/>
              </w:rPr>
              <w:t>от 2-х месяцев до 1 года</w:t>
            </w:r>
          </w:p>
        </w:tc>
        <w:tc>
          <w:tcPr>
            <w:tcW w:w="5047" w:type="dxa"/>
            <w:gridSpan w:val="2"/>
            <w:hideMark/>
          </w:tcPr>
          <w:p w14:paraId="0DBA5120" w14:textId="77777777" w:rsidR="00634A9C" w:rsidRPr="00FA493F" w:rsidRDefault="00634A9C" w:rsidP="00634A9C">
            <w:pPr>
              <w:spacing w:line="240" w:lineRule="auto"/>
              <w:jc w:val="center"/>
              <w:rPr>
                <w:b/>
                <w:sz w:val="20"/>
              </w:rPr>
            </w:pPr>
            <w:r w:rsidRPr="00FA493F">
              <w:rPr>
                <w:b/>
                <w:sz w:val="20"/>
              </w:rPr>
              <w:t>от 1 года до 2-х лет</w:t>
            </w:r>
          </w:p>
        </w:tc>
        <w:tc>
          <w:tcPr>
            <w:tcW w:w="4709" w:type="dxa"/>
            <w:hideMark/>
          </w:tcPr>
          <w:p w14:paraId="3FC7020E" w14:textId="77777777"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14:paraId="180E7C29" w14:textId="77777777" w:rsidTr="00634A9C">
        <w:trPr>
          <w:trHeight w:val="2686"/>
        </w:trPr>
        <w:tc>
          <w:tcPr>
            <w:tcW w:w="5412" w:type="dxa"/>
            <w:gridSpan w:val="2"/>
            <w:vMerge w:val="restart"/>
            <w:hideMark/>
          </w:tcPr>
          <w:p w14:paraId="25505141" w14:textId="77777777" w:rsidR="00634A9C" w:rsidRPr="00FA493F" w:rsidRDefault="00634A9C" w:rsidP="00634A9C">
            <w:pPr>
              <w:spacing w:line="240" w:lineRule="auto"/>
              <w:rPr>
                <w:sz w:val="20"/>
              </w:rPr>
            </w:pPr>
            <w:r w:rsidRPr="00FA493F">
              <w:rPr>
                <w:b/>
                <w:sz w:val="20"/>
              </w:rPr>
              <w:lastRenderedPageBreak/>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14:paraId="1549F385" w14:textId="77777777" w:rsidR="00634A9C" w:rsidRPr="00FA493F" w:rsidRDefault="00634A9C" w:rsidP="00634A9C">
            <w:pPr>
              <w:pStyle w:val="afb"/>
              <w:rPr>
                <w:b/>
                <w:sz w:val="20"/>
                <w:szCs w:val="20"/>
              </w:rPr>
            </w:pPr>
            <w:r w:rsidRPr="00FA493F">
              <w:rPr>
                <w:b/>
                <w:sz w:val="20"/>
                <w:szCs w:val="20"/>
              </w:rPr>
              <w:t>От 1 года до 1 года 6 месяцев:</w:t>
            </w:r>
          </w:p>
          <w:p w14:paraId="5110050A" w14:textId="77777777" w:rsidR="00634A9C" w:rsidRPr="00FA493F" w:rsidRDefault="00634A9C" w:rsidP="00634A9C">
            <w:pPr>
              <w:pStyle w:val="afb"/>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14:paraId="6E9E34A9" w14:textId="77777777"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14:paraId="4657240A" w14:textId="77777777" w:rsidR="00634A9C" w:rsidRPr="00FA493F" w:rsidRDefault="00634A9C" w:rsidP="00634A9C">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14:paraId="38EBCD94" w14:textId="77777777" w:rsidTr="00436422">
        <w:trPr>
          <w:trHeight w:val="2617"/>
        </w:trPr>
        <w:tc>
          <w:tcPr>
            <w:tcW w:w="5412" w:type="dxa"/>
            <w:gridSpan w:val="2"/>
            <w:vMerge/>
          </w:tcPr>
          <w:p w14:paraId="7EBDF347" w14:textId="77777777" w:rsidR="00634A9C" w:rsidRPr="00FA493F" w:rsidRDefault="00634A9C" w:rsidP="00634A9C">
            <w:pPr>
              <w:spacing w:line="240" w:lineRule="auto"/>
              <w:rPr>
                <w:sz w:val="20"/>
              </w:rPr>
            </w:pPr>
          </w:p>
        </w:tc>
        <w:tc>
          <w:tcPr>
            <w:tcW w:w="5047" w:type="dxa"/>
            <w:gridSpan w:val="2"/>
          </w:tcPr>
          <w:p w14:paraId="582AE872" w14:textId="77777777" w:rsidR="00634A9C" w:rsidRPr="00FA493F" w:rsidRDefault="00634A9C" w:rsidP="00634A9C">
            <w:pPr>
              <w:pStyle w:val="afb"/>
              <w:rPr>
                <w:b/>
                <w:sz w:val="20"/>
                <w:szCs w:val="20"/>
              </w:rPr>
            </w:pPr>
            <w:r w:rsidRPr="00FA493F">
              <w:rPr>
                <w:b/>
                <w:sz w:val="20"/>
                <w:szCs w:val="20"/>
              </w:rPr>
              <w:t>От 1 года 6 месяцев до 2 лет:</w:t>
            </w:r>
          </w:p>
          <w:p w14:paraId="01244EC9" w14:textId="77777777" w:rsidR="00634A9C" w:rsidRPr="00FA493F" w:rsidRDefault="00634A9C" w:rsidP="00634A9C">
            <w:pPr>
              <w:pStyle w:val="afb"/>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14:paraId="68EF21AD" w14:textId="77777777" w:rsidR="00634A9C" w:rsidRPr="00FA493F" w:rsidRDefault="00634A9C" w:rsidP="00634A9C">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14:paraId="12268C54" w14:textId="77777777" w:rsidTr="00634A9C">
        <w:trPr>
          <w:trHeight w:val="2261"/>
        </w:trPr>
        <w:tc>
          <w:tcPr>
            <w:tcW w:w="5412" w:type="dxa"/>
            <w:gridSpan w:val="2"/>
            <w:vMerge w:val="restart"/>
            <w:hideMark/>
          </w:tcPr>
          <w:p w14:paraId="493A8301" w14:textId="77777777" w:rsidR="00634A9C" w:rsidRPr="00FA493F" w:rsidRDefault="00634A9C" w:rsidP="00634A9C">
            <w:pPr>
              <w:spacing w:line="240" w:lineRule="auto"/>
              <w:rPr>
                <w:sz w:val="20"/>
              </w:rPr>
            </w:pPr>
            <w:r w:rsidRPr="00FA493F">
              <w:rPr>
                <w:b/>
                <w:sz w:val="20"/>
              </w:rPr>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14:paraId="64C087D7" w14:textId="77777777" w:rsidR="00634A9C" w:rsidRPr="00FA493F" w:rsidRDefault="00634A9C" w:rsidP="00634A9C">
            <w:pPr>
              <w:pStyle w:val="afb"/>
              <w:rPr>
                <w:b/>
                <w:sz w:val="20"/>
                <w:szCs w:val="20"/>
              </w:rPr>
            </w:pPr>
            <w:r w:rsidRPr="00FA493F">
              <w:rPr>
                <w:b/>
                <w:sz w:val="20"/>
                <w:szCs w:val="20"/>
              </w:rPr>
              <w:t>От 1 года до 1 года 6 месяцев:</w:t>
            </w:r>
          </w:p>
          <w:p w14:paraId="49283213" w14:textId="77777777" w:rsidR="00634A9C" w:rsidRPr="00FA493F" w:rsidRDefault="00634A9C" w:rsidP="00634A9C">
            <w:pPr>
              <w:pStyle w:val="afb"/>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14:paraId="2615DD1E" w14:textId="77777777" w:rsidR="00634A9C" w:rsidRPr="00FA493F" w:rsidRDefault="00634A9C" w:rsidP="00634A9C">
            <w:pPr>
              <w:pStyle w:val="afb"/>
              <w:shd w:val="clear" w:color="auto" w:fill="F2F2F2" w:themeFill="background1" w:themeFillShade="F2"/>
              <w:rPr>
                <w:b/>
                <w:sz w:val="20"/>
                <w:szCs w:val="20"/>
              </w:rPr>
            </w:pPr>
            <w:r w:rsidRPr="00FA493F">
              <w:rPr>
                <w:b/>
                <w:sz w:val="20"/>
                <w:szCs w:val="20"/>
              </w:rPr>
              <w:t>Звуковая культура речи:</w:t>
            </w:r>
          </w:p>
          <w:p w14:paraId="2FD0960D" w14:textId="77777777" w:rsidR="00634A9C" w:rsidRPr="00FA493F" w:rsidRDefault="00634A9C" w:rsidP="00634A9C">
            <w:pPr>
              <w:pStyle w:val="afb"/>
              <w:rPr>
                <w:sz w:val="20"/>
                <w:szCs w:val="20"/>
              </w:rPr>
            </w:pPr>
            <w:r w:rsidRPr="00FA493F">
              <w:rPr>
                <w:sz w:val="20"/>
                <w:szCs w:val="2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w:t>
            </w:r>
            <w:r w:rsidRPr="00FA493F">
              <w:rPr>
                <w:sz w:val="20"/>
                <w:szCs w:val="20"/>
              </w:rPr>
              <w:lastRenderedPageBreak/>
              <w:t>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70193581" w14:textId="77777777" w:rsidR="00634A9C" w:rsidRPr="00FA493F" w:rsidRDefault="00634A9C" w:rsidP="00634A9C">
            <w:pPr>
              <w:spacing w:line="240" w:lineRule="auto"/>
              <w:rPr>
                <w:sz w:val="20"/>
              </w:rPr>
            </w:pPr>
          </w:p>
        </w:tc>
      </w:tr>
      <w:tr w:rsidR="00634A9C" w:rsidRPr="00FA493F" w14:paraId="148A3C47" w14:textId="77777777" w:rsidTr="00634A9C">
        <w:trPr>
          <w:trHeight w:val="4692"/>
        </w:trPr>
        <w:tc>
          <w:tcPr>
            <w:tcW w:w="5412" w:type="dxa"/>
            <w:gridSpan w:val="2"/>
            <w:vMerge/>
          </w:tcPr>
          <w:p w14:paraId="6BE22CBC" w14:textId="77777777" w:rsidR="00634A9C" w:rsidRPr="00FA493F" w:rsidRDefault="00634A9C" w:rsidP="00634A9C">
            <w:pPr>
              <w:spacing w:line="240" w:lineRule="auto"/>
              <w:rPr>
                <w:sz w:val="20"/>
              </w:rPr>
            </w:pPr>
          </w:p>
        </w:tc>
        <w:tc>
          <w:tcPr>
            <w:tcW w:w="5047" w:type="dxa"/>
            <w:gridSpan w:val="2"/>
          </w:tcPr>
          <w:p w14:paraId="5EDB074E" w14:textId="77777777" w:rsidR="00634A9C" w:rsidRPr="00FA493F" w:rsidRDefault="00634A9C" w:rsidP="00634A9C">
            <w:pPr>
              <w:pStyle w:val="afb"/>
              <w:rPr>
                <w:b/>
                <w:sz w:val="20"/>
                <w:szCs w:val="20"/>
              </w:rPr>
            </w:pPr>
            <w:r w:rsidRPr="00FA493F">
              <w:rPr>
                <w:b/>
                <w:sz w:val="20"/>
                <w:szCs w:val="20"/>
              </w:rPr>
              <w:t>От 1 года 6 месяцев до 2 лет:</w:t>
            </w:r>
          </w:p>
          <w:p w14:paraId="13B42177" w14:textId="77777777" w:rsidR="00634A9C" w:rsidRPr="00FA493F" w:rsidRDefault="00634A9C" w:rsidP="00634A9C">
            <w:pPr>
              <w:pStyle w:val="afb"/>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14:paraId="00749BD0" w14:textId="77777777" w:rsidR="00634A9C" w:rsidRPr="00FA493F" w:rsidRDefault="00634A9C" w:rsidP="00634A9C">
            <w:pPr>
              <w:pStyle w:val="afb"/>
              <w:shd w:val="clear" w:color="auto" w:fill="F2F2F2" w:themeFill="background1" w:themeFillShade="F2"/>
              <w:rPr>
                <w:b/>
                <w:sz w:val="20"/>
                <w:szCs w:val="20"/>
              </w:rPr>
            </w:pPr>
          </w:p>
        </w:tc>
      </w:tr>
      <w:tr w:rsidR="00634A9C" w:rsidRPr="00FA493F" w14:paraId="71A032C3" w14:textId="77777777" w:rsidTr="00634A9C">
        <w:trPr>
          <w:trHeight w:val="3678"/>
        </w:trPr>
        <w:tc>
          <w:tcPr>
            <w:tcW w:w="5412" w:type="dxa"/>
            <w:gridSpan w:val="2"/>
            <w:vMerge w:val="restart"/>
            <w:hideMark/>
          </w:tcPr>
          <w:p w14:paraId="16372EBD" w14:textId="77777777" w:rsidR="00634A9C" w:rsidRPr="00FA493F" w:rsidRDefault="00634A9C" w:rsidP="00634A9C">
            <w:pPr>
              <w:spacing w:line="240" w:lineRule="auto"/>
              <w:rPr>
                <w:sz w:val="20"/>
              </w:rPr>
            </w:pPr>
            <w:r w:rsidRPr="00FA493F">
              <w:rPr>
                <w:b/>
                <w:sz w:val="20"/>
              </w:rPr>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14:paraId="5E08B774" w14:textId="77777777" w:rsidR="00634A9C" w:rsidRPr="00FA493F" w:rsidRDefault="00634A9C" w:rsidP="00634A9C">
            <w:pPr>
              <w:pStyle w:val="afb"/>
              <w:rPr>
                <w:b/>
                <w:sz w:val="20"/>
                <w:szCs w:val="20"/>
              </w:rPr>
            </w:pPr>
            <w:r w:rsidRPr="00FA493F">
              <w:rPr>
                <w:b/>
                <w:sz w:val="20"/>
                <w:szCs w:val="20"/>
              </w:rPr>
              <w:t>От 1 года 6 месяцев до 2 лет:</w:t>
            </w:r>
          </w:p>
          <w:p w14:paraId="0F72B479" w14:textId="77777777" w:rsidR="00634A9C" w:rsidRPr="00FA493F" w:rsidRDefault="00634A9C" w:rsidP="00634A9C">
            <w:pPr>
              <w:pStyle w:val="afb"/>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14:paraId="3E824127" w14:textId="77777777" w:rsidR="00634A9C" w:rsidRPr="00FA493F" w:rsidRDefault="00634A9C" w:rsidP="00634A9C">
            <w:pPr>
              <w:pStyle w:val="afb"/>
              <w:shd w:val="clear" w:color="auto" w:fill="F2F2F2" w:themeFill="background1" w:themeFillShade="F2"/>
              <w:rPr>
                <w:b/>
                <w:sz w:val="20"/>
                <w:szCs w:val="20"/>
              </w:rPr>
            </w:pPr>
            <w:r w:rsidRPr="00FA493F">
              <w:rPr>
                <w:b/>
                <w:sz w:val="20"/>
                <w:szCs w:val="20"/>
              </w:rPr>
              <w:t>Связная речь:</w:t>
            </w:r>
          </w:p>
          <w:p w14:paraId="260A3BAD" w14:textId="77777777" w:rsidR="00634A9C" w:rsidRPr="00FA493F" w:rsidRDefault="00634A9C" w:rsidP="00634A9C">
            <w:pPr>
              <w:pStyle w:val="afb"/>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14:paraId="5F7307CB" w14:textId="77777777" w:rsidTr="00436422">
        <w:trPr>
          <w:trHeight w:val="1977"/>
        </w:trPr>
        <w:tc>
          <w:tcPr>
            <w:tcW w:w="5412" w:type="dxa"/>
            <w:gridSpan w:val="2"/>
            <w:vMerge/>
          </w:tcPr>
          <w:p w14:paraId="29C857A8" w14:textId="77777777" w:rsidR="00634A9C" w:rsidRPr="00FA493F" w:rsidRDefault="00634A9C" w:rsidP="00634A9C">
            <w:pPr>
              <w:spacing w:line="240" w:lineRule="auto"/>
              <w:rPr>
                <w:sz w:val="20"/>
              </w:rPr>
            </w:pPr>
          </w:p>
        </w:tc>
        <w:tc>
          <w:tcPr>
            <w:tcW w:w="5047" w:type="dxa"/>
            <w:gridSpan w:val="2"/>
            <w:vMerge/>
          </w:tcPr>
          <w:p w14:paraId="05D78267" w14:textId="77777777" w:rsidR="00634A9C" w:rsidRPr="00FA493F" w:rsidRDefault="00634A9C" w:rsidP="00634A9C">
            <w:pPr>
              <w:pStyle w:val="afb"/>
              <w:rPr>
                <w:b/>
                <w:sz w:val="20"/>
                <w:szCs w:val="20"/>
              </w:rPr>
            </w:pPr>
          </w:p>
        </w:tc>
        <w:tc>
          <w:tcPr>
            <w:tcW w:w="4709" w:type="dxa"/>
            <w:shd w:val="clear" w:color="auto" w:fill="auto"/>
          </w:tcPr>
          <w:p w14:paraId="37B27000" w14:textId="77777777" w:rsidR="00634A9C" w:rsidRPr="00FA493F" w:rsidRDefault="00634A9C" w:rsidP="00634A9C">
            <w:pPr>
              <w:shd w:val="clear" w:color="auto" w:fill="F2F2F2" w:themeFill="background1" w:themeFillShade="F2"/>
              <w:spacing w:line="240" w:lineRule="auto"/>
              <w:rPr>
                <w:b/>
                <w:sz w:val="20"/>
              </w:rPr>
            </w:pPr>
            <w:r w:rsidRPr="00FA493F">
              <w:rPr>
                <w:b/>
                <w:sz w:val="20"/>
              </w:rPr>
              <w:t>Грамматический строй речи:</w:t>
            </w:r>
          </w:p>
          <w:p w14:paraId="537F8DE2" w14:textId="77777777" w:rsidR="00634A9C" w:rsidRPr="00FA493F" w:rsidRDefault="00634A9C"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14:paraId="5A5C9674" w14:textId="77777777" w:rsidTr="00634A9C">
        <w:tc>
          <w:tcPr>
            <w:tcW w:w="5412" w:type="dxa"/>
            <w:gridSpan w:val="2"/>
            <w:hideMark/>
          </w:tcPr>
          <w:p w14:paraId="5AFED7C7" w14:textId="77777777" w:rsidR="00634A9C" w:rsidRPr="00FA493F" w:rsidRDefault="00634A9C" w:rsidP="00634A9C">
            <w:pPr>
              <w:spacing w:line="240" w:lineRule="auto"/>
              <w:rPr>
                <w:sz w:val="20"/>
              </w:rPr>
            </w:pPr>
            <w:r w:rsidRPr="00FA493F">
              <w:rPr>
                <w:b/>
                <w:sz w:val="20"/>
              </w:rPr>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14:paraId="7DA8CFBF" w14:textId="77777777" w:rsidR="00634A9C" w:rsidRPr="00FA493F" w:rsidRDefault="00634A9C" w:rsidP="00634A9C">
            <w:pPr>
              <w:pStyle w:val="afb"/>
              <w:rPr>
                <w:b/>
                <w:sz w:val="20"/>
                <w:szCs w:val="20"/>
              </w:rPr>
            </w:pPr>
            <w:r w:rsidRPr="00FA493F">
              <w:rPr>
                <w:b/>
                <w:sz w:val="20"/>
                <w:szCs w:val="20"/>
              </w:rPr>
              <w:t>От 1 года 6 месяцев до 2 лет:</w:t>
            </w:r>
          </w:p>
          <w:p w14:paraId="5036C626" w14:textId="77777777" w:rsidR="00634A9C" w:rsidRPr="00FA493F" w:rsidRDefault="00634A9C" w:rsidP="00634A9C">
            <w:pPr>
              <w:pStyle w:val="afb"/>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14:paraId="605C9212" w14:textId="77777777" w:rsidR="00634A9C" w:rsidRPr="00FA493F" w:rsidRDefault="00634A9C" w:rsidP="00634A9C">
            <w:pPr>
              <w:pStyle w:val="ConsPlusNormal"/>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2D04B8C8" w14:textId="77777777"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
        <w:gridCol w:w="3732"/>
        <w:gridCol w:w="3782"/>
        <w:gridCol w:w="3782"/>
        <w:gridCol w:w="3782"/>
      </w:tblGrid>
      <w:tr w:rsidR="00634A9C" w:rsidRPr="00922E5D" w14:paraId="70B743B2" w14:textId="77777777" w:rsidTr="00634A9C">
        <w:trPr>
          <w:cantSplit/>
          <w:tblHeader/>
          <w:jc w:val="center"/>
        </w:trPr>
        <w:tc>
          <w:tcPr>
            <w:tcW w:w="15126" w:type="dxa"/>
            <w:gridSpan w:val="5"/>
            <w:shd w:val="clear" w:color="auto" w:fill="EEECE1" w:themeFill="background2"/>
          </w:tcPr>
          <w:p w14:paraId="2931A5ED" w14:textId="77777777"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lastRenderedPageBreak/>
              <w:t>Образовательная область РЕЧЕВОЕ РАЗВИТИЕ</w:t>
            </w:r>
          </w:p>
        </w:tc>
      </w:tr>
      <w:tr w:rsidR="00634A9C" w:rsidRPr="00922E5D" w14:paraId="22D6ABB7" w14:textId="77777777" w:rsidTr="00634A9C">
        <w:trPr>
          <w:cantSplit/>
          <w:tblHeader/>
          <w:jc w:val="center"/>
        </w:trPr>
        <w:tc>
          <w:tcPr>
            <w:tcW w:w="15126" w:type="dxa"/>
            <w:gridSpan w:val="5"/>
            <w:shd w:val="clear" w:color="auto" w:fill="EEECE1" w:themeFill="background2"/>
          </w:tcPr>
          <w:p w14:paraId="41ACF242" w14:textId="77777777"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14:paraId="5A801F49" w14:textId="77777777" w:rsidTr="00634A9C">
        <w:trPr>
          <w:cantSplit/>
          <w:tblHeader/>
          <w:jc w:val="center"/>
        </w:trPr>
        <w:tc>
          <w:tcPr>
            <w:tcW w:w="15126" w:type="dxa"/>
            <w:gridSpan w:val="5"/>
            <w:shd w:val="clear" w:color="auto" w:fill="F2F2F2" w:themeFill="background1" w:themeFillShade="F2"/>
          </w:tcPr>
          <w:p w14:paraId="208647E0" w14:textId="77777777" w:rsidR="00634A9C" w:rsidRPr="00922E5D" w:rsidRDefault="00634A9C" w:rsidP="00436422">
            <w:pPr>
              <w:pStyle w:val="6"/>
              <w:spacing w:before="0" w:after="0" w:line="240" w:lineRule="auto"/>
              <w:rPr>
                <w:rFonts w:ascii="Times New Roman" w:hAnsi="Times New Roman" w:cs="Times New Roman"/>
                <w:b w:val="0"/>
                <w:sz w:val="20"/>
                <w:szCs w:val="20"/>
              </w:rPr>
            </w:pPr>
            <w:bookmarkStart w:id="2" w:name="_1.1._Задачи_по"/>
            <w:bookmarkEnd w:id="2"/>
            <w:r w:rsidRPr="00922E5D">
              <w:rPr>
                <w:rFonts w:ascii="Times New Roman" w:hAnsi="Times New Roman" w:cs="Times New Roman"/>
                <w:sz w:val="20"/>
                <w:szCs w:val="20"/>
              </w:rPr>
              <w:t xml:space="preserve"> Задачи по формированию словаря</w:t>
            </w:r>
          </w:p>
        </w:tc>
      </w:tr>
      <w:tr w:rsidR="00634A9C" w:rsidRPr="00922E5D" w14:paraId="162C77B9" w14:textId="77777777" w:rsidTr="00634A9C">
        <w:trPr>
          <w:cantSplit/>
          <w:tblHeader/>
          <w:jc w:val="center"/>
        </w:trPr>
        <w:tc>
          <w:tcPr>
            <w:tcW w:w="3780" w:type="dxa"/>
            <w:gridSpan w:val="2"/>
          </w:tcPr>
          <w:p w14:paraId="003D153B" w14:textId="77777777"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14:paraId="42642684" w14:textId="77777777"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14:paraId="172664A2" w14:textId="77777777"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14:paraId="36EF5213" w14:textId="77777777" w:rsidR="00634A9C" w:rsidRPr="00922E5D" w:rsidRDefault="00634A9C" w:rsidP="00436422">
            <w:pPr>
              <w:pStyle w:val="17"/>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14:paraId="022F0D62" w14:textId="77777777" w:rsidTr="00634A9C">
        <w:trPr>
          <w:cantSplit/>
          <w:trHeight w:val="20"/>
          <w:tblHeader/>
          <w:jc w:val="center"/>
        </w:trPr>
        <w:tc>
          <w:tcPr>
            <w:tcW w:w="15126" w:type="dxa"/>
            <w:gridSpan w:val="5"/>
          </w:tcPr>
          <w:p w14:paraId="42F9BF5C" w14:textId="77777777"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1.1.1. Обогащение словаря</w:t>
            </w:r>
          </w:p>
        </w:tc>
      </w:tr>
      <w:tr w:rsidR="00634A9C" w:rsidRPr="00922E5D" w14:paraId="12503889" w14:textId="77777777" w:rsidTr="00634A9C">
        <w:trPr>
          <w:cantSplit/>
          <w:trHeight w:val="1794"/>
          <w:tblHeader/>
          <w:jc w:val="center"/>
        </w:trPr>
        <w:tc>
          <w:tcPr>
            <w:tcW w:w="3780" w:type="dxa"/>
            <w:gridSpan w:val="2"/>
          </w:tcPr>
          <w:p w14:paraId="62211DB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умение 1.различать и называть:</w:t>
            </w:r>
          </w:p>
          <w:p w14:paraId="2B7E3A19" w14:textId="77777777" w:rsidR="00634A9C" w:rsidRPr="00922E5D" w:rsidRDefault="00634A9C" w:rsidP="00E04FBF">
            <w:pPr>
              <w:pStyle w:val="17"/>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14:paraId="24878D2D" w14:textId="77777777" w:rsidR="00634A9C" w:rsidRPr="00922E5D" w:rsidRDefault="00634A9C" w:rsidP="00E04FBF">
            <w:pPr>
              <w:pStyle w:val="17"/>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14:paraId="7F3FC4BF" w14:textId="77777777" w:rsidR="00634A9C" w:rsidRPr="00922E5D" w:rsidRDefault="00634A9C" w:rsidP="00E04FBF">
            <w:pPr>
              <w:pStyle w:val="17"/>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14:paraId="4C6BC59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2. понимать обобщающие слова.</w:t>
            </w:r>
          </w:p>
        </w:tc>
        <w:tc>
          <w:tcPr>
            <w:tcW w:w="3782" w:type="dxa"/>
          </w:tcPr>
          <w:p w14:paraId="5D8791B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14:paraId="34EDCFE1" w14:textId="77777777" w:rsidR="00634A9C" w:rsidRPr="00922E5D" w:rsidRDefault="00634A9C" w:rsidP="00E04FBF">
            <w:pPr>
              <w:pStyle w:val="17"/>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14:paraId="224CBFA2" w14:textId="77777777" w:rsidR="00634A9C" w:rsidRPr="00922E5D" w:rsidRDefault="00634A9C" w:rsidP="00E04FBF">
            <w:pPr>
              <w:pStyle w:val="17"/>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14:paraId="75607BF8" w14:textId="77777777" w:rsidR="00634A9C" w:rsidRPr="00922E5D" w:rsidRDefault="00634A9C" w:rsidP="00436422">
            <w:pPr>
              <w:pStyle w:val="17"/>
              <w:spacing w:line="240" w:lineRule="auto"/>
              <w:rPr>
                <w:rFonts w:ascii="Times New Roman" w:hAnsi="Times New Roman" w:cs="Times New Roman"/>
                <w:sz w:val="20"/>
                <w:szCs w:val="20"/>
              </w:rPr>
            </w:pPr>
          </w:p>
          <w:p w14:paraId="1180DC4C" w14:textId="77777777"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vMerge w:val="restart"/>
            <w:shd w:val="clear" w:color="auto" w:fill="FFFFFF"/>
          </w:tcPr>
          <w:p w14:paraId="1790053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14:paraId="0B23B10C" w14:textId="77777777"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14:paraId="734BCC15" w14:textId="77777777"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14:paraId="3DE140B5" w14:textId="77777777"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14:paraId="057C3BFF" w14:textId="77777777"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наречия, характеризующие отношение людей к труду (старательно, бережно);</w:t>
            </w:r>
          </w:p>
          <w:p w14:paraId="0A1649C1" w14:textId="77777777" w:rsidR="00634A9C" w:rsidRPr="00922E5D" w:rsidRDefault="00634A9C" w:rsidP="00E04FBF">
            <w:pPr>
              <w:pStyle w:val="17"/>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14:paraId="141839B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Расширять запас слов, обозначающих название</w:t>
            </w:r>
          </w:p>
          <w:p w14:paraId="006B2210" w14:textId="77777777" w:rsidR="00634A9C" w:rsidRPr="00922E5D" w:rsidRDefault="00634A9C" w:rsidP="00E04FBF">
            <w:pPr>
              <w:pStyle w:val="17"/>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14:paraId="2906679A" w14:textId="77777777" w:rsidR="00634A9C" w:rsidRPr="00922E5D" w:rsidRDefault="00634A9C" w:rsidP="00E04FBF">
            <w:pPr>
              <w:pStyle w:val="17"/>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14:paraId="75C143BA" w14:textId="77777777" w:rsidR="00634A9C" w:rsidRPr="00922E5D" w:rsidRDefault="00634A9C" w:rsidP="00E04FBF">
            <w:pPr>
              <w:pStyle w:val="17"/>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14:paraId="194182FD" w14:textId="77777777" w:rsidTr="00634A9C">
        <w:trPr>
          <w:cantSplit/>
          <w:trHeight w:val="1794"/>
          <w:tblHeader/>
          <w:jc w:val="center"/>
        </w:trPr>
        <w:tc>
          <w:tcPr>
            <w:tcW w:w="3780" w:type="dxa"/>
            <w:gridSpan w:val="2"/>
            <w:shd w:val="clear" w:color="auto" w:fill="F2F2F2" w:themeFill="background1" w:themeFillShade="F2"/>
          </w:tcPr>
          <w:p w14:paraId="2A95A8AD"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4A74C49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14:paraId="7CA5F911" w14:textId="77777777" w:rsidR="00634A9C" w:rsidRPr="00922E5D" w:rsidRDefault="00634A9C" w:rsidP="00E04FBF">
            <w:pPr>
              <w:pStyle w:val="17"/>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14:paraId="0650EDD3" w14:textId="77777777" w:rsidR="00634A9C" w:rsidRPr="00922E5D" w:rsidRDefault="00634A9C" w:rsidP="00E04FBF">
            <w:pPr>
              <w:pStyle w:val="17"/>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14:paraId="69C079D0" w14:textId="77777777" w:rsidR="00634A9C" w:rsidRPr="00922E5D" w:rsidRDefault="00634A9C" w:rsidP="00E04FBF">
            <w:pPr>
              <w:pStyle w:val="17"/>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14:paraId="180E0951"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FFFFF"/>
          </w:tcPr>
          <w:p w14:paraId="6D88195A"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30C428B4" w14:textId="77777777" w:rsidTr="00634A9C">
        <w:trPr>
          <w:cantSplit/>
          <w:trHeight w:val="690"/>
          <w:tblHeader/>
          <w:jc w:val="center"/>
        </w:trPr>
        <w:tc>
          <w:tcPr>
            <w:tcW w:w="3780" w:type="dxa"/>
            <w:gridSpan w:val="2"/>
            <w:vMerge w:val="restart"/>
            <w:shd w:val="clear" w:color="auto" w:fill="F2F2F2" w:themeFill="background1" w:themeFillShade="F2"/>
          </w:tcPr>
          <w:p w14:paraId="014AEFF7"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14:paraId="32E49838" w14:textId="77777777"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val="restart"/>
            <w:shd w:val="clear" w:color="auto" w:fill="FFFFFF"/>
          </w:tcPr>
          <w:p w14:paraId="06B06CBF" w14:textId="77777777"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14:paraId="3948968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14:paraId="46335162" w14:textId="77777777" w:rsidTr="00634A9C">
        <w:trPr>
          <w:cantSplit/>
          <w:trHeight w:val="572"/>
          <w:tblHeader/>
          <w:jc w:val="center"/>
        </w:trPr>
        <w:tc>
          <w:tcPr>
            <w:tcW w:w="3780" w:type="dxa"/>
            <w:gridSpan w:val="2"/>
            <w:vMerge/>
            <w:shd w:val="clear" w:color="auto" w:fill="F2F2F2" w:themeFill="background1" w:themeFillShade="F2"/>
          </w:tcPr>
          <w:p w14:paraId="705A4739"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F2F2F2" w:themeFill="background1" w:themeFillShade="F2"/>
          </w:tcPr>
          <w:p w14:paraId="526B3AA2" w14:textId="77777777" w:rsidR="00634A9C" w:rsidRPr="00922E5D" w:rsidRDefault="00634A9C" w:rsidP="00436422">
            <w:pPr>
              <w:pStyle w:val="17"/>
              <w:spacing w:line="240" w:lineRule="auto"/>
              <w:ind w:left="720"/>
              <w:rPr>
                <w:rFonts w:ascii="Times New Roman" w:hAnsi="Times New Roman" w:cs="Times New Roman"/>
                <w:sz w:val="20"/>
                <w:szCs w:val="20"/>
              </w:rPr>
            </w:pPr>
          </w:p>
        </w:tc>
        <w:tc>
          <w:tcPr>
            <w:tcW w:w="3782" w:type="dxa"/>
            <w:vMerge/>
            <w:shd w:val="clear" w:color="auto" w:fill="FFFFFF"/>
          </w:tcPr>
          <w:p w14:paraId="76B54C77" w14:textId="77777777"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14:paraId="2443557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14:paraId="7CF622EA" w14:textId="77777777" w:rsidTr="00634A9C">
        <w:trPr>
          <w:cantSplit/>
          <w:trHeight w:val="330"/>
          <w:tblHeader/>
          <w:jc w:val="center"/>
        </w:trPr>
        <w:tc>
          <w:tcPr>
            <w:tcW w:w="15126" w:type="dxa"/>
            <w:gridSpan w:val="5"/>
            <w:shd w:val="clear" w:color="auto" w:fill="F2F2F2" w:themeFill="background1" w:themeFillShade="F2"/>
          </w:tcPr>
          <w:p w14:paraId="39C6068D" w14:textId="77777777"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14:paraId="23AD7D52" w14:textId="77777777" w:rsidTr="00634A9C">
        <w:trPr>
          <w:cantSplit/>
          <w:tblHeader/>
          <w:jc w:val="center"/>
        </w:trPr>
        <w:tc>
          <w:tcPr>
            <w:tcW w:w="3780" w:type="dxa"/>
            <w:gridSpan w:val="2"/>
          </w:tcPr>
          <w:p w14:paraId="09A6671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Активизировать в речи слова, обозначающие названия предметов ближайшего окружения.</w:t>
            </w:r>
          </w:p>
          <w:p w14:paraId="4FCDAF67" w14:textId="77777777"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tcPr>
          <w:p w14:paraId="20CED84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14:paraId="3A4C4881" w14:textId="77777777"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14:paraId="1B864A7E" w14:textId="77777777"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14:paraId="09E47E25" w14:textId="77777777"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14:paraId="1DC81807" w14:textId="77777777" w:rsidR="00634A9C" w:rsidRPr="00922E5D" w:rsidRDefault="00634A9C" w:rsidP="00E04FBF">
            <w:pPr>
              <w:pStyle w:val="17"/>
              <w:numPr>
                <w:ilvl w:val="0"/>
                <w:numId w:val="14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tc>
        <w:tc>
          <w:tcPr>
            <w:tcW w:w="3782" w:type="dxa"/>
          </w:tcPr>
          <w:p w14:paraId="204E7C1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14:paraId="7DFA6280" w14:textId="77777777"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14:paraId="09A1CFE6" w14:textId="77777777"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14:paraId="1FB166B9" w14:textId="77777777"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14:paraId="73BE9B93" w14:textId="77777777"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14:paraId="72634478" w14:textId="77777777"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14:paraId="6546A95A" w14:textId="77777777" w:rsidR="00634A9C" w:rsidRPr="00922E5D" w:rsidRDefault="00634A9C" w:rsidP="00E04FBF">
            <w:pPr>
              <w:pStyle w:val="17"/>
              <w:numPr>
                <w:ilvl w:val="0"/>
                <w:numId w:val="150"/>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14:paraId="62DBC1F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14:paraId="0888DEB8" w14:textId="77777777" w:rsidTr="00634A9C">
        <w:trPr>
          <w:cantSplit/>
          <w:trHeight w:val="360"/>
          <w:tblHeader/>
          <w:jc w:val="center"/>
        </w:trPr>
        <w:tc>
          <w:tcPr>
            <w:tcW w:w="15126" w:type="dxa"/>
            <w:gridSpan w:val="5"/>
            <w:shd w:val="clear" w:color="auto" w:fill="F2F2F2" w:themeFill="background1" w:themeFillShade="F2"/>
            <w:vAlign w:val="center"/>
          </w:tcPr>
          <w:p w14:paraId="51AD8309" w14:textId="77777777"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 Задачи по развитию звуковой культуры речи</w:t>
            </w:r>
          </w:p>
        </w:tc>
      </w:tr>
      <w:tr w:rsidR="00634A9C" w:rsidRPr="00922E5D" w14:paraId="794D8032" w14:textId="77777777" w:rsidTr="00634A9C">
        <w:trPr>
          <w:cantSplit/>
          <w:tblHeader/>
          <w:jc w:val="center"/>
        </w:trPr>
        <w:tc>
          <w:tcPr>
            <w:tcW w:w="3780" w:type="dxa"/>
            <w:gridSpan w:val="2"/>
          </w:tcPr>
          <w:p w14:paraId="05D4E248"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52F9A8CA"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4ECD35E8"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3199EE08"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556520C0" w14:textId="77777777" w:rsidTr="00634A9C">
        <w:trPr>
          <w:cantSplit/>
          <w:trHeight w:val="762"/>
          <w:tblHeader/>
          <w:jc w:val="center"/>
        </w:trPr>
        <w:tc>
          <w:tcPr>
            <w:tcW w:w="3780" w:type="dxa"/>
            <w:gridSpan w:val="2"/>
            <w:vMerge w:val="restart"/>
            <w:shd w:val="clear" w:color="auto" w:fill="FFFFFF" w:themeFill="background1"/>
          </w:tcPr>
          <w:p w14:paraId="2D3BEF75" w14:textId="77777777"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14:paraId="6F5E278E" w14:textId="77777777"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205A7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14:paraId="163A4B3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14:paraId="1C48E647" w14:textId="77777777" w:rsidTr="00634A9C">
        <w:trPr>
          <w:cantSplit/>
          <w:trHeight w:val="762"/>
          <w:tblHeader/>
          <w:jc w:val="center"/>
        </w:trPr>
        <w:tc>
          <w:tcPr>
            <w:tcW w:w="3780" w:type="dxa"/>
            <w:gridSpan w:val="2"/>
            <w:vMerge/>
            <w:shd w:val="clear" w:color="auto" w:fill="FFFFFF" w:themeFill="background1"/>
          </w:tcPr>
          <w:p w14:paraId="23A64B6E" w14:textId="77777777" w:rsidR="00634A9C" w:rsidRPr="00922E5D" w:rsidRDefault="00634A9C" w:rsidP="00436422">
            <w:pPr>
              <w:pStyle w:val="17"/>
              <w:spacing w:line="240" w:lineRule="auto"/>
              <w:rPr>
                <w:rFonts w:ascii="Times New Roman" w:hAnsi="Times New Roman" w:cs="Times New Roman"/>
                <w:sz w:val="20"/>
                <w:szCs w:val="20"/>
                <w:highlight w:val="white"/>
              </w:rPr>
            </w:pPr>
          </w:p>
        </w:tc>
        <w:tc>
          <w:tcPr>
            <w:tcW w:w="3782" w:type="dxa"/>
            <w:vMerge/>
            <w:shd w:val="clear" w:color="auto" w:fill="FFFFFF" w:themeFill="background1"/>
          </w:tcPr>
          <w:p w14:paraId="3DA88118"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6D502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14:paraId="70A8F195"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001313E5" w14:textId="77777777" w:rsidTr="00634A9C">
        <w:trPr>
          <w:cantSplit/>
          <w:trHeight w:val="300"/>
          <w:tblHeader/>
          <w:jc w:val="center"/>
        </w:trPr>
        <w:tc>
          <w:tcPr>
            <w:tcW w:w="3780" w:type="dxa"/>
            <w:gridSpan w:val="2"/>
            <w:shd w:val="clear" w:color="auto" w:fill="FFFFFF" w:themeFill="background1"/>
          </w:tcPr>
          <w:p w14:paraId="33B70317" w14:textId="77777777" w:rsidR="00634A9C" w:rsidRPr="00922E5D" w:rsidRDefault="00634A9C" w:rsidP="00436422">
            <w:pPr>
              <w:pStyle w:val="17"/>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14:paraId="0EFE664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14:paraId="50A6218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14:paraId="10614EA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14:paraId="4551D692" w14:textId="77777777" w:rsidTr="00634A9C">
        <w:trPr>
          <w:cantSplit/>
          <w:tblHeader/>
          <w:jc w:val="center"/>
        </w:trPr>
        <w:tc>
          <w:tcPr>
            <w:tcW w:w="3780" w:type="dxa"/>
            <w:gridSpan w:val="2"/>
            <w:shd w:val="clear" w:color="auto" w:fill="FFFFFF" w:themeFill="background1"/>
          </w:tcPr>
          <w:p w14:paraId="76EEE6A5" w14:textId="77777777" w:rsidR="00634A9C" w:rsidRPr="00922E5D" w:rsidRDefault="00634A9C" w:rsidP="00436422">
            <w:pPr>
              <w:pStyle w:val="17"/>
              <w:spacing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14:paraId="46133976" w14:textId="77777777"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14:paraId="6A902C2C" w14:textId="77777777" w:rsidR="00634A9C" w:rsidRPr="00922E5D" w:rsidRDefault="00634A9C" w:rsidP="00436422">
            <w:pPr>
              <w:pStyle w:val="17"/>
              <w:spacing w:line="240" w:lineRule="auto"/>
              <w:jc w:val="center"/>
              <w:rPr>
                <w:rFonts w:ascii="Times New Roman" w:hAnsi="Times New Roman" w:cs="Times New Roman"/>
                <w:sz w:val="20"/>
                <w:szCs w:val="20"/>
                <w:highlight w:val="white"/>
              </w:rPr>
            </w:pPr>
          </w:p>
        </w:tc>
        <w:tc>
          <w:tcPr>
            <w:tcW w:w="3782" w:type="dxa"/>
            <w:shd w:val="clear" w:color="auto" w:fill="FFFFFF" w:themeFill="background1"/>
          </w:tcPr>
          <w:p w14:paraId="37FB78B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14:paraId="764E508B" w14:textId="77777777" w:rsidTr="00436422">
        <w:trPr>
          <w:cantSplit/>
          <w:trHeight w:val="2085"/>
          <w:tblHeader/>
          <w:jc w:val="center"/>
        </w:trPr>
        <w:tc>
          <w:tcPr>
            <w:tcW w:w="3780" w:type="dxa"/>
            <w:gridSpan w:val="2"/>
            <w:shd w:val="clear" w:color="auto" w:fill="F2F2F2" w:themeFill="background1" w:themeFillShade="F2"/>
          </w:tcPr>
          <w:p w14:paraId="6FA188AF" w14:textId="77777777" w:rsidR="00634A9C" w:rsidRPr="00922E5D" w:rsidRDefault="00634A9C" w:rsidP="00436422">
            <w:pPr>
              <w:pStyle w:val="17"/>
              <w:spacing w:line="240" w:lineRule="auto"/>
              <w:rPr>
                <w:rFonts w:ascii="Times New Roman" w:hAnsi="Times New Roman" w:cs="Times New Roman"/>
                <w:sz w:val="20"/>
                <w:szCs w:val="20"/>
                <w:highlight w:val="white"/>
              </w:rPr>
            </w:pPr>
          </w:p>
        </w:tc>
        <w:tc>
          <w:tcPr>
            <w:tcW w:w="3782" w:type="dxa"/>
            <w:shd w:val="clear" w:color="auto" w:fill="FFFFFF" w:themeFill="background1"/>
          </w:tcPr>
          <w:p w14:paraId="2305A62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14:paraId="2AC2D98A" w14:textId="77777777" w:rsidR="00634A9C" w:rsidRPr="00922E5D" w:rsidRDefault="00634A9C" w:rsidP="00436422">
            <w:pPr>
              <w:pStyle w:val="17"/>
              <w:spacing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14:paraId="10205AA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14:paraId="44427223" w14:textId="77777777" w:rsidR="00634A9C" w:rsidRPr="00922E5D" w:rsidRDefault="00634A9C" w:rsidP="00E04FBF">
            <w:pPr>
              <w:pStyle w:val="17"/>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14:paraId="44218EC4" w14:textId="77777777" w:rsidR="00634A9C" w:rsidRPr="00922E5D" w:rsidRDefault="00634A9C" w:rsidP="00E04FBF">
            <w:pPr>
              <w:pStyle w:val="17"/>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14:paraId="566EDE2D" w14:textId="77777777" w:rsidR="00634A9C" w:rsidRPr="00922E5D" w:rsidRDefault="00634A9C" w:rsidP="00E04FBF">
            <w:pPr>
              <w:pStyle w:val="17"/>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14:paraId="5C6027D9" w14:textId="77777777" w:rsidTr="00634A9C">
        <w:trPr>
          <w:cantSplit/>
          <w:tblHeader/>
          <w:jc w:val="center"/>
        </w:trPr>
        <w:tc>
          <w:tcPr>
            <w:tcW w:w="15126" w:type="dxa"/>
            <w:gridSpan w:val="5"/>
            <w:shd w:val="clear" w:color="auto" w:fill="F2F2F2" w:themeFill="background1" w:themeFillShade="F2"/>
          </w:tcPr>
          <w:p w14:paraId="3574C96D" w14:textId="77777777" w:rsidR="00634A9C" w:rsidRPr="00922E5D" w:rsidRDefault="00634A9C" w:rsidP="00436422">
            <w:pPr>
              <w:pStyle w:val="6"/>
              <w:spacing w:before="0" w:line="240" w:lineRule="auto"/>
              <w:rPr>
                <w:rFonts w:ascii="Times New Roman" w:hAnsi="Times New Roman" w:cs="Times New Roman"/>
                <w:sz w:val="20"/>
                <w:szCs w:val="20"/>
              </w:rPr>
            </w:pPr>
            <w:bookmarkStart w:id="3" w:name="_1.3._Задачи_по"/>
            <w:bookmarkEnd w:id="3"/>
            <w:r w:rsidRPr="00922E5D">
              <w:rPr>
                <w:rFonts w:ascii="Times New Roman" w:hAnsi="Times New Roman" w:cs="Times New Roman"/>
                <w:sz w:val="20"/>
                <w:szCs w:val="20"/>
              </w:rPr>
              <w:t xml:space="preserve"> Задачи по развитию грамматического строя речи</w:t>
            </w:r>
          </w:p>
        </w:tc>
      </w:tr>
      <w:tr w:rsidR="00634A9C" w:rsidRPr="00922E5D" w14:paraId="0839424E" w14:textId="77777777" w:rsidTr="00634A9C">
        <w:trPr>
          <w:cantSplit/>
          <w:tblHeader/>
          <w:jc w:val="center"/>
        </w:trPr>
        <w:tc>
          <w:tcPr>
            <w:tcW w:w="3780" w:type="dxa"/>
            <w:gridSpan w:val="2"/>
          </w:tcPr>
          <w:p w14:paraId="6FE59415"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556EEB2E"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1B411FCD"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2C6DB804"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6F0F348A" w14:textId="77777777" w:rsidTr="00436422">
        <w:trPr>
          <w:cantSplit/>
          <w:trHeight w:val="3961"/>
          <w:tblHeader/>
          <w:jc w:val="center"/>
        </w:trPr>
        <w:tc>
          <w:tcPr>
            <w:tcW w:w="3780" w:type="dxa"/>
            <w:gridSpan w:val="2"/>
            <w:shd w:val="clear" w:color="auto" w:fill="FFFFFF" w:themeFill="background1"/>
          </w:tcPr>
          <w:p w14:paraId="17B15D7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Продолжать </w:t>
            </w:r>
          </w:p>
          <w:p w14:paraId="0A5A66E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14:paraId="4929B3BC" w14:textId="77777777" w:rsidR="00634A9C" w:rsidRPr="00922E5D" w:rsidRDefault="00634A9C" w:rsidP="00E04FBF">
            <w:pPr>
              <w:pStyle w:val="17"/>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роде, </w:t>
            </w:r>
          </w:p>
          <w:p w14:paraId="5FE0FFA6" w14:textId="77777777" w:rsidR="00634A9C" w:rsidRPr="00922E5D" w:rsidRDefault="00634A9C" w:rsidP="00E04FBF">
            <w:pPr>
              <w:pStyle w:val="17"/>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числе, </w:t>
            </w:r>
          </w:p>
          <w:p w14:paraId="55BC60AA" w14:textId="77777777" w:rsidR="00634A9C" w:rsidRPr="00922E5D" w:rsidRDefault="00634A9C" w:rsidP="00E04FBF">
            <w:pPr>
              <w:pStyle w:val="17"/>
              <w:numPr>
                <w:ilvl w:val="0"/>
                <w:numId w:val="152"/>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14:paraId="36D5400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14:paraId="2E0670CA" w14:textId="77777777"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вформе единственного и множественного числа, обозначающие животных и их детенышей; </w:t>
            </w:r>
          </w:p>
          <w:p w14:paraId="4821AEDA" w14:textId="77777777"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14:paraId="4F3DC73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14:paraId="1011A4DD" w14:textId="77777777"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14:paraId="0FEE781F" w14:textId="77777777"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14:paraId="4A82FBD4" w14:textId="77777777" w:rsidR="00634A9C" w:rsidRPr="00922E5D" w:rsidRDefault="00634A9C" w:rsidP="00E04FBF">
            <w:pPr>
              <w:pStyle w:val="17"/>
              <w:numPr>
                <w:ilvl w:val="0"/>
                <w:numId w:val="153"/>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tc>
        <w:tc>
          <w:tcPr>
            <w:tcW w:w="3782" w:type="dxa"/>
            <w:shd w:val="clear" w:color="auto" w:fill="FFFFFF" w:themeFill="background1"/>
          </w:tcPr>
          <w:p w14:paraId="1E03C132" w14:textId="77777777" w:rsidR="00634A9C" w:rsidRPr="00922E5D" w:rsidRDefault="00634A9C" w:rsidP="00436422">
            <w:pPr>
              <w:spacing w:line="240" w:lineRule="auto"/>
              <w:rPr>
                <w:sz w:val="20"/>
              </w:rPr>
            </w:pPr>
            <w:r w:rsidRPr="00922E5D">
              <w:rPr>
                <w:sz w:val="20"/>
              </w:rPr>
              <w:t>Совершенствовать умение детей согласовывать в предложении</w:t>
            </w:r>
          </w:p>
          <w:p w14:paraId="11175217" w14:textId="77777777" w:rsidR="00634A9C" w:rsidRPr="00922E5D" w:rsidRDefault="00634A9C" w:rsidP="00E04FBF">
            <w:pPr>
              <w:pStyle w:val="ad"/>
              <w:numPr>
                <w:ilvl w:val="0"/>
                <w:numId w:val="153"/>
              </w:numPr>
              <w:spacing w:line="240" w:lineRule="auto"/>
              <w:jc w:val="left"/>
              <w:rPr>
                <w:sz w:val="20"/>
              </w:rPr>
            </w:pPr>
            <w:r w:rsidRPr="00922E5D">
              <w:rPr>
                <w:sz w:val="20"/>
              </w:rPr>
              <w:t xml:space="preserve">существительные с числительными, </w:t>
            </w:r>
          </w:p>
          <w:p w14:paraId="46B4F54D" w14:textId="77777777" w:rsidR="00634A9C" w:rsidRPr="00922E5D" w:rsidRDefault="00634A9C" w:rsidP="00E04FBF">
            <w:pPr>
              <w:pStyle w:val="ad"/>
              <w:numPr>
                <w:ilvl w:val="0"/>
                <w:numId w:val="153"/>
              </w:numPr>
              <w:spacing w:line="240" w:lineRule="auto"/>
              <w:jc w:val="left"/>
              <w:rPr>
                <w:sz w:val="20"/>
              </w:rPr>
            </w:pPr>
            <w:r w:rsidRPr="00922E5D">
              <w:rPr>
                <w:sz w:val="20"/>
              </w:rPr>
              <w:t xml:space="preserve">существительные с прилагательным, </w:t>
            </w:r>
          </w:p>
          <w:p w14:paraId="2733669D" w14:textId="77777777" w:rsidR="00634A9C" w:rsidRPr="00922E5D" w:rsidRDefault="00634A9C" w:rsidP="00E04FBF">
            <w:pPr>
              <w:pStyle w:val="ad"/>
              <w:numPr>
                <w:ilvl w:val="0"/>
                <w:numId w:val="153"/>
              </w:numPr>
              <w:spacing w:line="240" w:lineRule="auto"/>
              <w:jc w:val="left"/>
              <w:rPr>
                <w:sz w:val="20"/>
              </w:rPr>
            </w:pPr>
            <w:r w:rsidRPr="00922E5D">
              <w:rPr>
                <w:sz w:val="20"/>
              </w:rPr>
              <w:t xml:space="preserve">образовывать множественное число существительных, обозначающих детенышей животных. </w:t>
            </w:r>
          </w:p>
          <w:p w14:paraId="79F44E21" w14:textId="77777777" w:rsidR="00634A9C" w:rsidRPr="00922E5D" w:rsidRDefault="00634A9C" w:rsidP="00436422">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14:paraId="2C663190" w14:textId="77777777" w:rsidR="00634A9C" w:rsidRPr="00922E5D" w:rsidRDefault="00634A9C" w:rsidP="00436422">
            <w:pPr>
              <w:spacing w:line="240" w:lineRule="auto"/>
              <w:rPr>
                <w:sz w:val="20"/>
              </w:rPr>
            </w:pPr>
            <w:r w:rsidRPr="00922E5D">
              <w:rPr>
                <w:sz w:val="20"/>
              </w:rPr>
              <w:t>Закреплять умение согласовывать</w:t>
            </w:r>
          </w:p>
          <w:p w14:paraId="6788389A" w14:textId="77777777" w:rsidR="00634A9C" w:rsidRPr="00922E5D" w:rsidRDefault="00634A9C" w:rsidP="00436422">
            <w:pPr>
              <w:spacing w:line="240" w:lineRule="auto"/>
              <w:rPr>
                <w:sz w:val="20"/>
              </w:rPr>
            </w:pPr>
            <w:r w:rsidRPr="00922E5D">
              <w:rPr>
                <w:sz w:val="20"/>
              </w:rPr>
              <w:t xml:space="preserve"> существительные с числительными, </w:t>
            </w:r>
          </w:p>
          <w:p w14:paraId="6FF05D3C" w14:textId="77777777" w:rsidR="00634A9C" w:rsidRPr="00922E5D" w:rsidRDefault="00634A9C" w:rsidP="00436422">
            <w:pPr>
              <w:spacing w:line="240" w:lineRule="auto"/>
              <w:rPr>
                <w:sz w:val="20"/>
              </w:rPr>
            </w:pPr>
            <w:r w:rsidRPr="00922E5D">
              <w:rPr>
                <w:sz w:val="20"/>
              </w:rPr>
              <w:t>существительные с прилагательными.</w:t>
            </w:r>
          </w:p>
          <w:p w14:paraId="7335B936" w14:textId="77777777" w:rsidR="00634A9C" w:rsidRPr="00922E5D" w:rsidRDefault="00634A9C" w:rsidP="00436422">
            <w:pPr>
              <w:spacing w:line="240" w:lineRule="auto"/>
              <w:rPr>
                <w:sz w:val="20"/>
              </w:rPr>
            </w:pPr>
          </w:p>
        </w:tc>
      </w:tr>
      <w:tr w:rsidR="00634A9C" w:rsidRPr="00922E5D" w14:paraId="5C2CC54D" w14:textId="77777777" w:rsidTr="00436422">
        <w:trPr>
          <w:cantSplit/>
          <w:trHeight w:val="1267"/>
          <w:tblHeader/>
          <w:jc w:val="center"/>
        </w:trPr>
        <w:tc>
          <w:tcPr>
            <w:tcW w:w="3780" w:type="dxa"/>
            <w:gridSpan w:val="2"/>
            <w:tcBorders>
              <w:top w:val="single" w:sz="4" w:space="0" w:color="auto"/>
            </w:tcBorders>
            <w:shd w:val="clear" w:color="auto" w:fill="FFFFFF" w:themeFill="background1"/>
          </w:tcPr>
          <w:p w14:paraId="355F8FF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14:paraId="2E21C321" w14:textId="77777777" w:rsidR="00634A9C" w:rsidRPr="00922E5D" w:rsidRDefault="00634A9C" w:rsidP="00436422">
            <w:pPr>
              <w:pStyle w:val="17"/>
              <w:widowControl w:val="0"/>
              <w:pBdr>
                <w:top w:val="nil"/>
                <w:left w:val="nil"/>
                <w:bottom w:val="nil"/>
                <w:right w:val="nil"/>
                <w:between w:val="nil"/>
              </w:pBdr>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14:paraId="604793C4"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14:paraId="34FCAAAF" w14:textId="77777777" w:rsidR="00634A9C" w:rsidRPr="00922E5D" w:rsidRDefault="00634A9C" w:rsidP="00436422">
            <w:pPr>
              <w:pStyle w:val="17"/>
              <w:widowControl w:val="0"/>
              <w:pBdr>
                <w:top w:val="nil"/>
                <w:left w:val="nil"/>
                <w:bottom w:val="nil"/>
                <w:right w:val="nil"/>
                <w:between w:val="nil"/>
              </w:pBdr>
              <w:spacing w:line="240" w:lineRule="auto"/>
              <w:jc w:val="both"/>
              <w:rPr>
                <w:rFonts w:ascii="Times New Roman" w:hAnsi="Times New Roman" w:cs="Times New Roman"/>
                <w:sz w:val="20"/>
                <w:szCs w:val="20"/>
              </w:rPr>
            </w:pPr>
          </w:p>
        </w:tc>
      </w:tr>
      <w:tr w:rsidR="00634A9C" w:rsidRPr="00922E5D" w14:paraId="47373D5C" w14:textId="77777777" w:rsidTr="00436422">
        <w:trPr>
          <w:cantSplit/>
          <w:trHeight w:val="1754"/>
          <w:tblHeader/>
          <w:jc w:val="center"/>
        </w:trPr>
        <w:tc>
          <w:tcPr>
            <w:tcW w:w="3780" w:type="dxa"/>
            <w:gridSpan w:val="2"/>
            <w:shd w:val="clear" w:color="auto" w:fill="FFFFFF" w:themeFill="background1"/>
          </w:tcPr>
          <w:p w14:paraId="3C9A10FC"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14:paraId="7D8A709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14:paraId="430EDB13" w14:textId="77777777" w:rsidR="00634A9C" w:rsidRPr="00922E5D" w:rsidRDefault="00634A9C" w:rsidP="00436422">
            <w:pPr>
              <w:spacing w:line="240" w:lineRule="auto"/>
              <w:rPr>
                <w:sz w:val="20"/>
              </w:rPr>
            </w:pPr>
            <w:r w:rsidRPr="00922E5D">
              <w:rPr>
                <w:sz w:val="20"/>
              </w:rPr>
              <w:t xml:space="preserve">Развивать умения </w:t>
            </w:r>
          </w:p>
          <w:p w14:paraId="2BF74FFB" w14:textId="77777777" w:rsidR="00634A9C" w:rsidRPr="00922E5D" w:rsidRDefault="00634A9C" w:rsidP="00436422">
            <w:pPr>
              <w:spacing w:line="240" w:lineRule="auto"/>
              <w:rPr>
                <w:sz w:val="20"/>
              </w:rPr>
            </w:pPr>
            <w:r w:rsidRPr="00922E5D">
              <w:rPr>
                <w:sz w:val="20"/>
              </w:rPr>
              <w:t xml:space="preserve">образовывать по образцу однокоренные слова (кот-котенок-котище), </w:t>
            </w:r>
          </w:p>
          <w:p w14:paraId="49C40F20" w14:textId="77777777" w:rsidR="00634A9C" w:rsidRPr="00922E5D" w:rsidRDefault="00634A9C" w:rsidP="00436422">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14:paraId="01850849" w14:textId="77777777" w:rsidR="00634A9C" w:rsidRPr="00922E5D" w:rsidRDefault="00634A9C" w:rsidP="00436422">
            <w:pPr>
              <w:spacing w:line="240" w:lineRule="auto"/>
              <w:rPr>
                <w:sz w:val="20"/>
              </w:rPr>
            </w:pPr>
            <w:r w:rsidRPr="00922E5D">
              <w:rPr>
                <w:sz w:val="20"/>
              </w:rPr>
              <w:t>Закреплять умение образовывать</w:t>
            </w:r>
          </w:p>
          <w:p w14:paraId="679B7AD6" w14:textId="77777777" w:rsidR="00634A9C" w:rsidRPr="00922E5D" w:rsidRDefault="00634A9C" w:rsidP="00E04FBF">
            <w:pPr>
              <w:pStyle w:val="ad"/>
              <w:numPr>
                <w:ilvl w:val="0"/>
                <w:numId w:val="155"/>
              </w:numPr>
              <w:spacing w:line="240" w:lineRule="auto"/>
              <w:jc w:val="left"/>
              <w:rPr>
                <w:sz w:val="20"/>
              </w:rPr>
            </w:pPr>
            <w:r w:rsidRPr="00922E5D">
              <w:rPr>
                <w:sz w:val="20"/>
              </w:rPr>
              <w:t>глаголы с приставками</w:t>
            </w:r>
          </w:p>
          <w:p w14:paraId="52C444ED" w14:textId="77777777" w:rsidR="00634A9C" w:rsidRPr="00922E5D" w:rsidRDefault="00634A9C" w:rsidP="00E04FBF">
            <w:pPr>
              <w:pStyle w:val="ad"/>
              <w:numPr>
                <w:ilvl w:val="0"/>
                <w:numId w:val="155"/>
              </w:numPr>
              <w:spacing w:line="240" w:lineRule="auto"/>
              <w:jc w:val="left"/>
              <w:rPr>
                <w:sz w:val="20"/>
              </w:rPr>
            </w:pPr>
            <w:r w:rsidRPr="00922E5D">
              <w:rPr>
                <w:sz w:val="20"/>
              </w:rPr>
              <w:t xml:space="preserve">существительные с суффиксами, </w:t>
            </w:r>
          </w:p>
          <w:p w14:paraId="4E950D97" w14:textId="77777777" w:rsidR="00634A9C" w:rsidRPr="00922E5D" w:rsidRDefault="00634A9C" w:rsidP="00E04FBF">
            <w:pPr>
              <w:pStyle w:val="ad"/>
              <w:numPr>
                <w:ilvl w:val="0"/>
                <w:numId w:val="155"/>
              </w:numPr>
              <w:spacing w:line="240" w:lineRule="auto"/>
              <w:jc w:val="left"/>
              <w:rPr>
                <w:sz w:val="20"/>
              </w:rPr>
            </w:pPr>
            <w:r w:rsidRPr="00922E5D">
              <w:rPr>
                <w:sz w:val="20"/>
              </w:rPr>
              <w:t>сравнительную и превосходную степени имен прилагательных.</w:t>
            </w:r>
          </w:p>
        </w:tc>
      </w:tr>
      <w:tr w:rsidR="00634A9C" w:rsidRPr="00922E5D" w14:paraId="25F13FBA" w14:textId="77777777" w:rsidTr="00634A9C">
        <w:trPr>
          <w:cantSplit/>
          <w:trHeight w:val="764"/>
          <w:tblHeader/>
          <w:jc w:val="center"/>
        </w:trPr>
        <w:tc>
          <w:tcPr>
            <w:tcW w:w="3780" w:type="dxa"/>
            <w:gridSpan w:val="2"/>
            <w:shd w:val="clear" w:color="auto" w:fill="FFFFFF" w:themeFill="background1"/>
          </w:tcPr>
          <w:p w14:paraId="2D39D4A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14:paraId="1E9FE98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14:paraId="77CEB83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14:paraId="507EA79E" w14:textId="77777777" w:rsidR="00634A9C" w:rsidRPr="00922E5D" w:rsidRDefault="00634A9C" w:rsidP="00436422">
            <w:pPr>
              <w:spacing w:line="240" w:lineRule="auto"/>
              <w:rPr>
                <w:sz w:val="20"/>
              </w:rPr>
            </w:pPr>
            <w:r w:rsidRPr="00922E5D">
              <w:rPr>
                <w:sz w:val="20"/>
              </w:rPr>
              <w:t>Совершенствовать умение детей образовывать однокоренные слова</w:t>
            </w:r>
          </w:p>
        </w:tc>
      </w:tr>
      <w:tr w:rsidR="00634A9C" w:rsidRPr="00922E5D" w14:paraId="25323C2E" w14:textId="77777777" w:rsidTr="00634A9C">
        <w:trPr>
          <w:cantSplit/>
          <w:trHeight w:val="759"/>
          <w:tblHeader/>
          <w:jc w:val="center"/>
        </w:trPr>
        <w:tc>
          <w:tcPr>
            <w:tcW w:w="3780" w:type="dxa"/>
            <w:gridSpan w:val="2"/>
            <w:vMerge w:val="restart"/>
            <w:shd w:val="clear" w:color="auto" w:fill="FFFFFF" w:themeFill="background1"/>
          </w:tcPr>
          <w:p w14:paraId="3326888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14:paraId="68517C16"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14:paraId="1912434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14:paraId="6CAC4BEA" w14:textId="77777777" w:rsidR="00634A9C" w:rsidRPr="00922E5D" w:rsidRDefault="00634A9C" w:rsidP="00436422">
            <w:pPr>
              <w:spacing w:line="240" w:lineRule="auto"/>
              <w:rPr>
                <w:sz w:val="20"/>
              </w:rPr>
            </w:pPr>
            <w:r w:rsidRPr="00922E5D">
              <w:rPr>
                <w:sz w:val="20"/>
              </w:rPr>
              <w:t xml:space="preserve">Продолжать совершенствовать у детей умение </w:t>
            </w:r>
          </w:p>
          <w:p w14:paraId="28E94EA3" w14:textId="77777777" w:rsidR="00634A9C" w:rsidRPr="00922E5D" w:rsidRDefault="00634A9C" w:rsidP="00E04FBF">
            <w:pPr>
              <w:pStyle w:val="ad"/>
              <w:numPr>
                <w:ilvl w:val="0"/>
                <w:numId w:val="154"/>
              </w:numPr>
              <w:spacing w:line="240" w:lineRule="auto"/>
              <w:ind w:left="0" w:firstLine="263"/>
              <w:jc w:val="left"/>
              <w:rPr>
                <w:sz w:val="20"/>
              </w:rPr>
            </w:pPr>
            <w:r w:rsidRPr="00922E5D">
              <w:rPr>
                <w:sz w:val="20"/>
              </w:rPr>
              <w:t xml:space="preserve">составлять по образцу простые и сложные предложения; </w:t>
            </w:r>
          </w:p>
          <w:p w14:paraId="197A9C28" w14:textId="77777777" w:rsidR="00634A9C" w:rsidRPr="00922E5D" w:rsidRDefault="00634A9C" w:rsidP="00E04FBF">
            <w:pPr>
              <w:pStyle w:val="ad"/>
              <w:numPr>
                <w:ilvl w:val="0"/>
                <w:numId w:val="154"/>
              </w:numPr>
              <w:spacing w:line="240" w:lineRule="auto"/>
              <w:ind w:left="0" w:firstLine="263"/>
              <w:jc w:val="left"/>
              <w:rPr>
                <w:sz w:val="20"/>
              </w:rPr>
            </w:pPr>
            <w:r w:rsidRPr="00922E5D">
              <w:rPr>
                <w:sz w:val="20"/>
              </w:rPr>
              <w:t>при инсценировках пользоваться прямой и косвенной речью.</w:t>
            </w:r>
          </w:p>
        </w:tc>
        <w:tc>
          <w:tcPr>
            <w:tcW w:w="3782" w:type="dxa"/>
            <w:vMerge w:val="restart"/>
          </w:tcPr>
          <w:p w14:paraId="0FC57550" w14:textId="77777777" w:rsidR="00634A9C" w:rsidRPr="00922E5D" w:rsidRDefault="00634A9C" w:rsidP="00436422">
            <w:pPr>
              <w:spacing w:line="240" w:lineRule="auto"/>
              <w:rPr>
                <w:sz w:val="20"/>
              </w:rPr>
            </w:pPr>
            <w:r w:rsidRPr="00922E5D">
              <w:rPr>
                <w:sz w:val="20"/>
              </w:rPr>
              <w:t>Совершенствовать умение детей использовать в речи сложные предложения разных видов.</w:t>
            </w:r>
          </w:p>
        </w:tc>
      </w:tr>
      <w:tr w:rsidR="00634A9C" w:rsidRPr="00922E5D" w14:paraId="07C00639" w14:textId="77777777" w:rsidTr="00634A9C">
        <w:trPr>
          <w:cantSplit/>
          <w:trHeight w:val="759"/>
          <w:tblHeader/>
          <w:jc w:val="center"/>
        </w:trPr>
        <w:tc>
          <w:tcPr>
            <w:tcW w:w="3780" w:type="dxa"/>
            <w:gridSpan w:val="2"/>
            <w:vMerge/>
            <w:shd w:val="clear" w:color="auto" w:fill="FFFFFF" w:themeFill="background1"/>
          </w:tcPr>
          <w:p w14:paraId="133B7A72"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14:paraId="6BD510B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14:paraId="67EE8016" w14:textId="77777777" w:rsidR="00634A9C" w:rsidRPr="00922E5D" w:rsidRDefault="00634A9C" w:rsidP="00436422">
            <w:pPr>
              <w:spacing w:line="240" w:lineRule="auto"/>
              <w:rPr>
                <w:sz w:val="20"/>
              </w:rPr>
            </w:pPr>
          </w:p>
        </w:tc>
        <w:tc>
          <w:tcPr>
            <w:tcW w:w="3782" w:type="dxa"/>
            <w:vMerge/>
          </w:tcPr>
          <w:p w14:paraId="43B4BCE9" w14:textId="77777777" w:rsidR="00634A9C" w:rsidRPr="00922E5D" w:rsidRDefault="00634A9C" w:rsidP="00436422">
            <w:pPr>
              <w:spacing w:line="240" w:lineRule="auto"/>
              <w:rPr>
                <w:sz w:val="20"/>
              </w:rPr>
            </w:pPr>
          </w:p>
        </w:tc>
      </w:tr>
      <w:tr w:rsidR="00634A9C" w:rsidRPr="00922E5D" w14:paraId="6CA25F36" w14:textId="77777777" w:rsidTr="00634A9C">
        <w:trPr>
          <w:cantSplit/>
          <w:tblHeader/>
          <w:jc w:val="center"/>
        </w:trPr>
        <w:tc>
          <w:tcPr>
            <w:tcW w:w="15126" w:type="dxa"/>
            <w:gridSpan w:val="5"/>
            <w:shd w:val="clear" w:color="auto" w:fill="F2F2F2" w:themeFill="background1" w:themeFillShade="F2"/>
          </w:tcPr>
          <w:p w14:paraId="6CBB686F" w14:textId="77777777" w:rsidR="00634A9C" w:rsidRPr="00922E5D" w:rsidRDefault="00634A9C" w:rsidP="00436422">
            <w:pPr>
              <w:pStyle w:val="6"/>
              <w:spacing w:before="0" w:line="240" w:lineRule="auto"/>
              <w:rPr>
                <w:rFonts w:ascii="Times New Roman" w:hAnsi="Times New Roman" w:cs="Times New Roman"/>
                <w:sz w:val="20"/>
                <w:szCs w:val="20"/>
              </w:rPr>
            </w:pPr>
            <w:bookmarkStart w:id="4" w:name="_1.4._Задачи_по"/>
            <w:bookmarkEnd w:id="4"/>
            <w:r w:rsidRPr="00922E5D">
              <w:rPr>
                <w:rFonts w:ascii="Times New Roman" w:hAnsi="Times New Roman" w:cs="Times New Roman"/>
                <w:sz w:val="20"/>
                <w:szCs w:val="20"/>
              </w:rPr>
              <w:lastRenderedPageBreak/>
              <w:t xml:space="preserve"> Задачи по развитию связной речи</w:t>
            </w:r>
          </w:p>
        </w:tc>
      </w:tr>
      <w:tr w:rsidR="00634A9C" w:rsidRPr="00922E5D" w14:paraId="33B09151" w14:textId="77777777" w:rsidTr="00634A9C">
        <w:trPr>
          <w:cantSplit/>
          <w:tblHeader/>
          <w:jc w:val="center"/>
        </w:trPr>
        <w:tc>
          <w:tcPr>
            <w:tcW w:w="3780" w:type="dxa"/>
            <w:gridSpan w:val="2"/>
          </w:tcPr>
          <w:p w14:paraId="2C2B823F"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1C306675"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07D7597E"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6B90F915"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7BB6DC0E" w14:textId="77777777" w:rsidTr="00634A9C">
        <w:trPr>
          <w:cantSplit/>
          <w:trHeight w:val="567"/>
          <w:tblHeader/>
          <w:jc w:val="center"/>
        </w:trPr>
        <w:tc>
          <w:tcPr>
            <w:tcW w:w="3780" w:type="dxa"/>
            <w:gridSpan w:val="2"/>
          </w:tcPr>
          <w:p w14:paraId="17C39F7A" w14:textId="77777777"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 детей умение отвечать на вопросы педагога при рассматривании</w:t>
            </w:r>
          </w:p>
          <w:p w14:paraId="46C9D6FF" w14:textId="77777777"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14:paraId="4849E002" w14:textId="77777777"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картин, </w:t>
            </w:r>
          </w:p>
          <w:p w14:paraId="552391BB" w14:textId="77777777" w:rsidR="00634A9C" w:rsidRPr="00922E5D" w:rsidRDefault="00634A9C" w:rsidP="00436422">
            <w:pPr>
              <w:pStyle w:val="17"/>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14:paraId="509A8714"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14:paraId="533CE36E"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14:paraId="61EDD2A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14:paraId="47BA1170"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tcPr>
          <w:p w14:paraId="3124F64E"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14:paraId="7209D37E"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14:paraId="7E037BB6" w14:textId="77777777" w:rsidR="00634A9C" w:rsidRPr="00922E5D" w:rsidRDefault="00634A9C" w:rsidP="00E04FBF">
            <w:pPr>
              <w:pStyle w:val="17"/>
              <w:numPr>
                <w:ilvl w:val="0"/>
                <w:numId w:val="154"/>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14:paraId="66ADE788" w14:textId="77777777" w:rsidR="00634A9C" w:rsidRPr="00922E5D" w:rsidRDefault="00634A9C" w:rsidP="00E04FBF">
            <w:pPr>
              <w:pStyle w:val="17"/>
              <w:numPr>
                <w:ilvl w:val="0"/>
                <w:numId w:val="154"/>
              </w:numPr>
              <w:shd w:val="clear" w:color="auto" w:fill="FFFFFF"/>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14:paraId="38983455"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умения поддерживать непринужденную беседу, </w:t>
            </w:r>
          </w:p>
          <w:p w14:paraId="421C783F" w14:textId="77777777"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14:paraId="593DDAC8" w14:textId="77777777"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14:paraId="34FF18F4" w14:textId="77777777"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14:paraId="396D0A81" w14:textId="77777777" w:rsidR="00634A9C" w:rsidRPr="00922E5D" w:rsidRDefault="00634A9C" w:rsidP="00E04FBF">
            <w:pPr>
              <w:pStyle w:val="17"/>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14:paraId="2738C3B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14:paraId="67F9EE51"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83BBF1E" w14:textId="77777777"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71FBC0A"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коммуникативно-речевые умения</w:t>
            </w:r>
          </w:p>
          <w:p w14:paraId="577D92D0"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77624D6"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умение </w:t>
            </w:r>
          </w:p>
          <w:p w14:paraId="5A6FCF1A"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участвовать в общей беседе,</w:t>
            </w:r>
          </w:p>
          <w:p w14:paraId="0E68FC7A"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CAA9A9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14:paraId="569A13BF"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A389AAD"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892C559"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1A9D3C0"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14:paraId="4B2D6695"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7C5494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14:paraId="1A67B2E0"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FF45B21" w14:textId="77777777"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C58EB8A"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14:paraId="4A50CBFF" w14:textId="77777777" w:rsidR="00634A9C" w:rsidRPr="00922E5D" w:rsidRDefault="00634A9C" w:rsidP="00E04FBF">
            <w:pPr>
              <w:pStyle w:val="17"/>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14:paraId="18AEDEB0" w14:textId="77777777" w:rsidR="00634A9C" w:rsidRPr="00922E5D" w:rsidRDefault="00634A9C" w:rsidP="00E04FBF">
            <w:pPr>
              <w:pStyle w:val="17"/>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14:paraId="07A1D2BE" w14:textId="77777777" w:rsidR="00634A9C" w:rsidRPr="00922E5D" w:rsidRDefault="00634A9C" w:rsidP="00E04FBF">
            <w:pPr>
              <w:pStyle w:val="17"/>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61E7D77"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14:paraId="3AC03225" w14:textId="77777777" w:rsidR="00634A9C" w:rsidRPr="00922E5D" w:rsidRDefault="00634A9C" w:rsidP="00E04FBF">
            <w:pPr>
              <w:pStyle w:val="17"/>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14:paraId="7A508F34" w14:textId="77777777" w:rsidR="00634A9C" w:rsidRPr="00922E5D" w:rsidRDefault="00634A9C" w:rsidP="00E04FBF">
            <w:pPr>
              <w:pStyle w:val="17"/>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14:paraId="7F92AEF4" w14:textId="77777777" w:rsidR="00634A9C" w:rsidRPr="00922E5D" w:rsidRDefault="00634A9C" w:rsidP="00E04FBF">
            <w:pPr>
              <w:pStyle w:val="17"/>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14:paraId="394ECA97"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1EBED7C0"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04EA8B62"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745F1DA"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15BEDB1"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EBA93A9"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6BFBE0C"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14:paraId="5FC65B46"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F1EAD8"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FCB3BCF"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2C237C8"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1FE2EDB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14:paraId="19A75401"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7A86572"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2489828"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14:paraId="66023D40" w14:textId="77777777" w:rsidR="00634A9C" w:rsidRPr="00922E5D" w:rsidRDefault="00634A9C" w:rsidP="00E04FBF">
            <w:pPr>
              <w:pStyle w:val="17"/>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14:paraId="7EF4B0DD" w14:textId="77777777" w:rsidR="00634A9C" w:rsidRPr="00922E5D" w:rsidRDefault="00634A9C" w:rsidP="00E04FBF">
            <w:pPr>
              <w:pStyle w:val="17"/>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14:paraId="0C320EB7" w14:textId="77777777" w:rsidR="00634A9C" w:rsidRPr="00922E5D" w:rsidRDefault="00634A9C" w:rsidP="00E04FBF">
            <w:pPr>
              <w:pStyle w:val="17"/>
              <w:numPr>
                <w:ilvl w:val="0"/>
                <w:numId w:val="158"/>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76B42D7"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8F0336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14:paraId="61F1F09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14:paraId="3FBF5131" w14:textId="77777777" w:rsidTr="00436422">
        <w:trPr>
          <w:cantSplit/>
          <w:trHeight w:val="1006"/>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4E75F7"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4106923"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49E2679" w14:textId="77777777" w:rsidR="00634A9C" w:rsidRPr="00922E5D" w:rsidRDefault="00634A9C" w:rsidP="00436422">
            <w:pPr>
              <w:pStyle w:val="17"/>
              <w:spacing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236EA16"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0D7B5CEC" w14:textId="77777777" w:rsidTr="00634A9C">
        <w:trPr>
          <w:cantSplit/>
          <w:trHeight w:val="567"/>
          <w:tblHeader/>
          <w:jc w:val="center"/>
        </w:trPr>
        <w:tc>
          <w:tcPr>
            <w:tcW w:w="378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9AA0BD" w14:textId="77777777"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C1547A1" w14:textId="77777777" w:rsidR="00634A9C" w:rsidRPr="00922E5D" w:rsidRDefault="00634A9C" w:rsidP="00436422">
            <w:pPr>
              <w:pStyle w:val="17"/>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769C494"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FA73A7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14:paraId="6E4ACA95" w14:textId="77777777" w:rsidTr="00634A9C">
        <w:trPr>
          <w:gridBefore w:val="1"/>
          <w:wBefore w:w="48" w:type="dxa"/>
          <w:cantSplit/>
          <w:trHeight w:val="280"/>
          <w:tblHeader/>
          <w:jc w:val="center"/>
        </w:trPr>
        <w:tc>
          <w:tcPr>
            <w:tcW w:w="15078" w:type="dxa"/>
            <w:gridSpan w:val="4"/>
            <w:shd w:val="clear" w:color="auto" w:fill="EEECE1" w:themeFill="background2"/>
            <w:vAlign w:val="center"/>
          </w:tcPr>
          <w:p w14:paraId="50A89436" w14:textId="77777777" w:rsidR="00634A9C" w:rsidRPr="00922E5D" w:rsidRDefault="00634A9C" w:rsidP="00436422">
            <w:pPr>
              <w:pStyle w:val="6"/>
              <w:spacing w:before="0" w:line="240" w:lineRule="auto"/>
              <w:ind w:left="-108"/>
              <w:rPr>
                <w:rFonts w:ascii="Times New Roman" w:hAnsi="Times New Roman" w:cs="Times New Roman"/>
                <w:b w:val="0"/>
                <w:i/>
                <w:sz w:val="20"/>
                <w:szCs w:val="20"/>
              </w:rPr>
            </w:pPr>
            <w:bookmarkStart w:id="5" w:name="_1.5_Задачи_по"/>
            <w:bookmarkEnd w:id="5"/>
            <w:r w:rsidRPr="00922E5D">
              <w:rPr>
                <w:rFonts w:ascii="Times New Roman" w:hAnsi="Times New Roman" w:cs="Times New Roman"/>
                <w:sz w:val="20"/>
                <w:szCs w:val="20"/>
              </w:rPr>
              <w:t>Задачи по подготовке детей к обучению грамоте</w:t>
            </w:r>
          </w:p>
        </w:tc>
      </w:tr>
      <w:tr w:rsidR="00634A9C" w:rsidRPr="00922E5D" w14:paraId="20F391F1" w14:textId="77777777" w:rsidTr="00634A9C">
        <w:trPr>
          <w:gridBefore w:val="1"/>
          <w:wBefore w:w="48" w:type="dxa"/>
          <w:cantSplit/>
          <w:tblHeader/>
          <w:jc w:val="center"/>
        </w:trPr>
        <w:tc>
          <w:tcPr>
            <w:tcW w:w="3732" w:type="dxa"/>
          </w:tcPr>
          <w:p w14:paraId="464AB6B5"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3B500BE8"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08E58812"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68A1C446"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7DD80338" w14:textId="77777777" w:rsidTr="00634A9C">
        <w:trPr>
          <w:gridBefore w:val="1"/>
          <w:wBefore w:w="48" w:type="dxa"/>
          <w:cantSplit/>
          <w:tblHeader/>
          <w:jc w:val="center"/>
        </w:trPr>
        <w:tc>
          <w:tcPr>
            <w:tcW w:w="3732" w:type="dxa"/>
            <w:vMerge w:val="restart"/>
          </w:tcPr>
          <w:p w14:paraId="3B327C3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14:paraId="1AD4A75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14:paraId="6B23BDFE"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14:paraId="553CA4D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14:paraId="128DD28F" w14:textId="77777777" w:rsidR="00634A9C" w:rsidRPr="00922E5D" w:rsidRDefault="00634A9C" w:rsidP="00E04FBF">
            <w:pPr>
              <w:pStyle w:val="17"/>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14:paraId="65D37FBB" w14:textId="77777777" w:rsidR="00634A9C" w:rsidRPr="00922E5D" w:rsidRDefault="00634A9C" w:rsidP="00E04FBF">
            <w:pPr>
              <w:pStyle w:val="17"/>
              <w:numPr>
                <w:ilvl w:val="0"/>
                <w:numId w:val="162"/>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14:paraId="1FA27616" w14:textId="77777777" w:rsidTr="00634A9C">
        <w:trPr>
          <w:gridBefore w:val="1"/>
          <w:wBefore w:w="48" w:type="dxa"/>
          <w:cantSplit/>
          <w:trHeight w:val="907"/>
          <w:tblHeader/>
          <w:jc w:val="center"/>
        </w:trPr>
        <w:tc>
          <w:tcPr>
            <w:tcW w:w="3732" w:type="dxa"/>
            <w:vMerge/>
          </w:tcPr>
          <w:p w14:paraId="630076D3"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tcPr>
          <w:p w14:paraId="23DB63A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14:paraId="328BDAAF" w14:textId="77777777" w:rsidR="00634A9C" w:rsidRPr="00922E5D" w:rsidRDefault="00634A9C" w:rsidP="00E04FBF">
            <w:pPr>
              <w:pStyle w:val="17"/>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14:paraId="3A514890" w14:textId="77777777" w:rsidR="00634A9C" w:rsidRPr="00922E5D" w:rsidRDefault="00634A9C" w:rsidP="00E04FBF">
            <w:pPr>
              <w:pStyle w:val="17"/>
              <w:numPr>
                <w:ilvl w:val="0"/>
                <w:numId w:val="159"/>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14:paraId="5B597FBF"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vMerge w:val="restart"/>
          </w:tcPr>
          <w:p w14:paraId="1386AE8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14:paraId="30E18F30" w14:textId="77777777" w:rsidR="00634A9C" w:rsidRPr="00922E5D" w:rsidRDefault="00634A9C" w:rsidP="00E04FBF">
            <w:pPr>
              <w:pStyle w:val="17"/>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14:paraId="583EF5BC" w14:textId="77777777" w:rsidR="00634A9C" w:rsidRPr="00922E5D" w:rsidRDefault="00634A9C" w:rsidP="00E04FBF">
            <w:pPr>
              <w:pStyle w:val="17"/>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14:paraId="02660A36" w14:textId="77777777" w:rsidR="00634A9C" w:rsidRPr="00922E5D" w:rsidRDefault="00634A9C" w:rsidP="00E04FBF">
            <w:pPr>
              <w:pStyle w:val="17"/>
              <w:numPr>
                <w:ilvl w:val="0"/>
                <w:numId w:val="163"/>
              </w:numPr>
              <w:spacing w:after="0" w:line="240" w:lineRule="auto"/>
              <w:ind w:left="0" w:firstLine="231"/>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14:paraId="119C1F66" w14:textId="77777777" w:rsidTr="00436422">
        <w:trPr>
          <w:gridBefore w:val="1"/>
          <w:wBefore w:w="48" w:type="dxa"/>
          <w:cantSplit/>
          <w:trHeight w:val="1068"/>
          <w:tblHeader/>
          <w:jc w:val="center"/>
        </w:trPr>
        <w:tc>
          <w:tcPr>
            <w:tcW w:w="3732" w:type="dxa"/>
            <w:vMerge/>
          </w:tcPr>
          <w:p w14:paraId="3698F3E0"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24D0A69A"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73942DB2"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14:paraId="16A9F802"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1A55A42B" w14:textId="77777777" w:rsidTr="00634A9C">
        <w:trPr>
          <w:gridBefore w:val="1"/>
          <w:wBefore w:w="48" w:type="dxa"/>
          <w:cantSplit/>
          <w:tblHeader/>
          <w:jc w:val="center"/>
        </w:trPr>
        <w:tc>
          <w:tcPr>
            <w:tcW w:w="3732" w:type="dxa"/>
            <w:vMerge w:val="restart"/>
          </w:tcPr>
          <w:p w14:paraId="2D6D482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14:paraId="5475A73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14:paraId="409C681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14:paraId="4B51C09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14:paraId="2C05B6FF" w14:textId="77777777" w:rsidTr="00436422">
        <w:trPr>
          <w:gridBefore w:val="1"/>
          <w:wBefore w:w="48" w:type="dxa"/>
          <w:cantSplit/>
          <w:trHeight w:val="2769"/>
          <w:tblHeader/>
          <w:jc w:val="center"/>
        </w:trPr>
        <w:tc>
          <w:tcPr>
            <w:tcW w:w="3732" w:type="dxa"/>
            <w:vMerge/>
            <w:shd w:val="clear" w:color="auto" w:fill="FFFFFF"/>
          </w:tcPr>
          <w:p w14:paraId="6287B426" w14:textId="77777777" w:rsidR="00634A9C" w:rsidRPr="00922E5D" w:rsidRDefault="00634A9C" w:rsidP="00436422">
            <w:pPr>
              <w:pStyle w:val="17"/>
              <w:spacing w:line="240" w:lineRule="auto"/>
              <w:rPr>
                <w:rFonts w:ascii="Times New Roman" w:hAnsi="Times New Roman" w:cs="Times New Roman"/>
                <w:sz w:val="20"/>
                <w:szCs w:val="20"/>
                <w:u w:val="single"/>
              </w:rPr>
            </w:pPr>
          </w:p>
        </w:tc>
        <w:tc>
          <w:tcPr>
            <w:tcW w:w="3782" w:type="dxa"/>
            <w:shd w:val="clear" w:color="auto" w:fill="FFFFFF"/>
          </w:tcPr>
          <w:p w14:paraId="0B170E4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14:paraId="0E8C09B9" w14:textId="77777777" w:rsidR="00634A9C" w:rsidRPr="00922E5D" w:rsidRDefault="00634A9C" w:rsidP="00E04FBF">
            <w:pPr>
              <w:pStyle w:val="17"/>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14:paraId="2D5DB3B5" w14:textId="77777777" w:rsidR="00634A9C" w:rsidRPr="00922E5D" w:rsidRDefault="00634A9C" w:rsidP="00E04FBF">
            <w:pPr>
              <w:pStyle w:val="17"/>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14:paraId="7EC3F4C0" w14:textId="77777777" w:rsidR="00634A9C" w:rsidRPr="00922E5D" w:rsidRDefault="00634A9C" w:rsidP="00E04FBF">
            <w:pPr>
              <w:pStyle w:val="17"/>
              <w:numPr>
                <w:ilvl w:val="0"/>
                <w:numId w:val="161"/>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14:paraId="3E916D53"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14:paraId="6C1BE17E" w14:textId="77777777" w:rsidR="00634A9C" w:rsidRPr="00922E5D" w:rsidRDefault="00634A9C" w:rsidP="00E04FBF">
            <w:pPr>
              <w:pStyle w:val="17"/>
              <w:widowControl w:val="0"/>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04A67E89" w14:textId="77777777" w:rsidR="00634A9C" w:rsidRPr="00922E5D" w:rsidRDefault="00634A9C" w:rsidP="00436422">
            <w:pPr>
              <w:pStyle w:val="17"/>
              <w:widowControl w:val="0"/>
              <w:spacing w:line="240" w:lineRule="auto"/>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14:paraId="025106A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14:paraId="7978963E" w14:textId="77777777" w:rsidR="00634A9C" w:rsidRPr="00922E5D" w:rsidRDefault="00634A9C" w:rsidP="00E04FBF">
            <w:pPr>
              <w:pStyle w:val="17"/>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слоги, </w:t>
            </w:r>
          </w:p>
          <w:p w14:paraId="2228D279" w14:textId="77777777" w:rsidR="00634A9C" w:rsidRPr="00922E5D" w:rsidRDefault="00634A9C" w:rsidP="00E04FBF">
            <w:pPr>
              <w:pStyle w:val="17"/>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слова, </w:t>
            </w:r>
          </w:p>
          <w:p w14:paraId="131F1F70" w14:textId="77777777" w:rsidR="00634A9C" w:rsidRPr="00922E5D" w:rsidRDefault="00634A9C" w:rsidP="00E04FBF">
            <w:pPr>
              <w:pStyle w:val="17"/>
              <w:numPr>
                <w:ilvl w:val="0"/>
                <w:numId w:val="160"/>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14:paraId="22D490C5" w14:textId="77777777" w:rsidTr="00634A9C">
        <w:trPr>
          <w:gridBefore w:val="1"/>
          <w:wBefore w:w="48" w:type="dxa"/>
          <w:cantSplit/>
          <w:trHeight w:val="280"/>
          <w:tblHeader/>
          <w:jc w:val="center"/>
        </w:trPr>
        <w:tc>
          <w:tcPr>
            <w:tcW w:w="15078" w:type="dxa"/>
            <w:gridSpan w:val="4"/>
            <w:shd w:val="clear" w:color="auto" w:fill="EEECE1" w:themeFill="background2"/>
            <w:vAlign w:val="center"/>
          </w:tcPr>
          <w:p w14:paraId="724A2E06" w14:textId="77777777" w:rsidR="00634A9C" w:rsidRPr="00922E5D" w:rsidRDefault="00634A9C" w:rsidP="00436422">
            <w:pPr>
              <w:pStyle w:val="6"/>
              <w:spacing w:before="0" w:line="240" w:lineRule="auto"/>
              <w:rPr>
                <w:rFonts w:ascii="Times New Roman" w:hAnsi="Times New Roman" w:cs="Times New Roman"/>
                <w:b w:val="0"/>
                <w:i/>
                <w:sz w:val="20"/>
                <w:szCs w:val="20"/>
              </w:rPr>
            </w:pPr>
            <w:bookmarkStart w:id="6" w:name="_1._6._Задачи"/>
            <w:bookmarkEnd w:id="6"/>
            <w:r w:rsidRPr="00922E5D">
              <w:rPr>
                <w:rFonts w:ascii="Times New Roman" w:hAnsi="Times New Roman" w:cs="Times New Roman"/>
                <w:sz w:val="20"/>
                <w:szCs w:val="20"/>
              </w:rPr>
              <w:t xml:space="preserve"> Задачи по формированию интереса к художественной литературе</w:t>
            </w:r>
          </w:p>
        </w:tc>
      </w:tr>
      <w:tr w:rsidR="00634A9C" w:rsidRPr="00922E5D" w14:paraId="15BD111B" w14:textId="77777777" w:rsidTr="00634A9C">
        <w:trPr>
          <w:gridBefore w:val="1"/>
          <w:wBefore w:w="48" w:type="dxa"/>
          <w:cantSplit/>
          <w:trHeight w:val="240"/>
          <w:tblHeader/>
          <w:jc w:val="center"/>
        </w:trPr>
        <w:tc>
          <w:tcPr>
            <w:tcW w:w="3732" w:type="dxa"/>
            <w:tcBorders>
              <w:bottom w:val="single" w:sz="4" w:space="0" w:color="000000"/>
            </w:tcBorders>
          </w:tcPr>
          <w:p w14:paraId="4FC2A151"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14:paraId="78B392C3"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14:paraId="1C124A17"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14:paraId="04B10297"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1D76513D" w14:textId="77777777" w:rsidTr="00634A9C">
        <w:trPr>
          <w:gridBefore w:val="1"/>
          <w:wBefore w:w="48" w:type="dxa"/>
          <w:cantSplit/>
          <w:trHeight w:val="240"/>
          <w:tblHeader/>
          <w:jc w:val="center"/>
        </w:trPr>
        <w:tc>
          <w:tcPr>
            <w:tcW w:w="3732" w:type="dxa"/>
            <w:tcBorders>
              <w:bottom w:val="single" w:sz="4" w:space="0" w:color="000000"/>
            </w:tcBorders>
          </w:tcPr>
          <w:p w14:paraId="1145FFC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14:paraId="4571DC9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14:paraId="3C2782C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14:paraId="52D055B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14:paraId="2B53D1F6" w14:textId="77777777"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5F174442"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1AA2938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14:paraId="6A02B66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14:paraId="051C59C6"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14:paraId="2BACB7EE"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14:paraId="1C18E561"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14:paraId="02246B65"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14:paraId="4A38BB29"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14:paraId="7D70F9F2"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14:paraId="7231B8E4" w14:textId="77777777" w:rsidR="00634A9C" w:rsidRPr="00922E5D" w:rsidRDefault="00634A9C" w:rsidP="00E04FBF">
            <w:pPr>
              <w:pStyle w:val="17"/>
              <w:numPr>
                <w:ilvl w:val="0"/>
                <w:numId w:val="16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14:paraId="788EE5F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14:paraId="1D18CDD5" w14:textId="77777777"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14:paraId="5B9D3886" w14:textId="77777777"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стихотворение,</w:t>
            </w:r>
          </w:p>
          <w:p w14:paraId="398E45D8" w14:textId="77777777"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басня,</w:t>
            </w:r>
          </w:p>
          <w:p w14:paraId="221A4F28" w14:textId="77777777"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пословица,</w:t>
            </w:r>
          </w:p>
          <w:p w14:paraId="665B6348" w14:textId="77777777"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небылица,</w:t>
            </w:r>
          </w:p>
          <w:p w14:paraId="5AFCB25F" w14:textId="77777777" w:rsidR="00634A9C" w:rsidRPr="00922E5D" w:rsidRDefault="00634A9C" w:rsidP="00E04FBF">
            <w:pPr>
              <w:pStyle w:val="17"/>
              <w:numPr>
                <w:ilvl w:val="0"/>
                <w:numId w:val="16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14:paraId="08328B58" w14:textId="77777777"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49AA8FFA"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14:paraId="2F6239D8"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14:paraId="6651ED0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14:paraId="6FFE41E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14:paraId="2FC62990" w14:textId="77777777"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16185569"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14:paraId="3E915797"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14:paraId="68DA096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14:paraId="0FA7B48C"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0580DB5D" w14:textId="77777777"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603556D2"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14:paraId="7950AA80"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Align w:val="center"/>
          </w:tcPr>
          <w:p w14:paraId="26A9E62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14:paraId="5EEEAD7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14:paraId="43AFBA79" w14:textId="77777777" w:rsidTr="00634A9C">
        <w:trPr>
          <w:gridBefore w:val="1"/>
          <w:wBefore w:w="48" w:type="dxa"/>
          <w:cantSplit/>
          <w:trHeight w:val="240"/>
          <w:tblHeader/>
          <w:jc w:val="center"/>
        </w:trPr>
        <w:tc>
          <w:tcPr>
            <w:tcW w:w="3732" w:type="dxa"/>
            <w:tcBorders>
              <w:top w:val="single" w:sz="4" w:space="0" w:color="000000"/>
            </w:tcBorders>
            <w:shd w:val="clear" w:color="auto" w:fill="F2F2F2" w:themeFill="background1" w:themeFillShade="F2"/>
            <w:vAlign w:val="center"/>
          </w:tcPr>
          <w:p w14:paraId="3B6C364F"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14:paraId="416C3F07"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70BAD09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14:paraId="49E079DC"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14:paraId="120DCB00" w14:textId="77777777" w:rsidTr="00634A9C">
        <w:trPr>
          <w:gridBefore w:val="1"/>
          <w:wBefore w:w="48" w:type="dxa"/>
          <w:cantSplit/>
          <w:trHeight w:val="3140"/>
          <w:tblHeader/>
          <w:jc w:val="center"/>
        </w:trPr>
        <w:tc>
          <w:tcPr>
            <w:tcW w:w="3732" w:type="dxa"/>
          </w:tcPr>
          <w:p w14:paraId="47918DB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14:paraId="35F6BCE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14:paraId="55BA142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14:paraId="5EA41061" w14:textId="77777777" w:rsidR="00634A9C" w:rsidRPr="00922E5D" w:rsidRDefault="00634A9C" w:rsidP="00E04FBF">
            <w:pPr>
              <w:pStyle w:val="17"/>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14:paraId="57154EE0" w14:textId="77777777" w:rsidR="00634A9C" w:rsidRPr="00922E5D" w:rsidRDefault="00634A9C" w:rsidP="00E04FBF">
            <w:pPr>
              <w:pStyle w:val="17"/>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14:paraId="677FC7F5" w14:textId="77777777" w:rsidR="00634A9C" w:rsidRPr="00922E5D" w:rsidRDefault="00634A9C" w:rsidP="00E04FBF">
            <w:pPr>
              <w:pStyle w:val="17"/>
              <w:numPr>
                <w:ilvl w:val="0"/>
                <w:numId w:val="166"/>
              </w:numPr>
              <w:spacing w:after="0" w:line="240" w:lineRule="auto"/>
              <w:ind w:left="0" w:firstLine="405"/>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14:paraId="2C26E10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14:paraId="6A931637"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14:paraId="27C82BED"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14:paraId="4549E4CF"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14:paraId="3EDBBE81"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14:paraId="0F282485"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14:paraId="01D666EB" w14:textId="77777777" w:rsidTr="00436422">
        <w:trPr>
          <w:gridBefore w:val="1"/>
          <w:wBefore w:w="48" w:type="dxa"/>
          <w:cantSplit/>
          <w:trHeight w:val="2261"/>
          <w:tblHeader/>
          <w:jc w:val="center"/>
        </w:trPr>
        <w:tc>
          <w:tcPr>
            <w:tcW w:w="3732" w:type="dxa"/>
            <w:tcBorders>
              <w:top w:val="single" w:sz="4" w:space="0" w:color="000000"/>
            </w:tcBorders>
          </w:tcPr>
          <w:p w14:paraId="363179D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14:paraId="231B375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14:paraId="662609F2"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14:paraId="5C587BDA"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14:paraId="49944C7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14:paraId="594624C8"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14:paraId="72FDE54B"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14:paraId="115269E2" w14:textId="77777777" w:rsidR="00634A9C" w:rsidRPr="00922E5D" w:rsidRDefault="00634A9C" w:rsidP="00E04FBF">
            <w:pPr>
              <w:pStyle w:val="17"/>
              <w:numPr>
                <w:ilvl w:val="0"/>
                <w:numId w:val="16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14:paraId="21B4AB7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14:paraId="2B23B094" w14:textId="77777777" w:rsidR="00634A9C" w:rsidRPr="00922E5D" w:rsidRDefault="00634A9C" w:rsidP="00E04FBF">
            <w:pPr>
              <w:pStyle w:val="17"/>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14:paraId="1339F343" w14:textId="77777777" w:rsidR="00634A9C" w:rsidRPr="00922E5D" w:rsidRDefault="00634A9C" w:rsidP="00E04FBF">
            <w:pPr>
              <w:pStyle w:val="17"/>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14:paraId="31360E7C" w14:textId="77777777" w:rsidR="00634A9C" w:rsidRPr="00922E5D" w:rsidRDefault="00634A9C" w:rsidP="00E04FBF">
            <w:pPr>
              <w:pStyle w:val="17"/>
              <w:numPr>
                <w:ilvl w:val="0"/>
                <w:numId w:val="165"/>
              </w:numPr>
              <w:spacing w:after="0" w:line="240" w:lineRule="auto"/>
              <w:ind w:left="25" w:firstLine="335"/>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14:paraId="4A9FE62B" w14:textId="77777777" w:rsidTr="00634A9C">
        <w:trPr>
          <w:gridBefore w:val="1"/>
          <w:wBefore w:w="48" w:type="dxa"/>
          <w:cantSplit/>
          <w:trHeight w:val="555"/>
          <w:tblHeader/>
          <w:jc w:val="center"/>
        </w:trPr>
        <w:tc>
          <w:tcPr>
            <w:tcW w:w="3732" w:type="dxa"/>
            <w:tcBorders>
              <w:top w:val="single" w:sz="4" w:space="0" w:color="000000"/>
            </w:tcBorders>
            <w:vAlign w:val="center"/>
          </w:tcPr>
          <w:p w14:paraId="1936FDD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14:paraId="6DB605D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14:paraId="7B0AF1ED" w14:textId="77777777"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14:paraId="6DF015CB" w14:textId="77777777"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14:paraId="2E8100F6" w14:textId="77777777"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14:paraId="260EACB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14:paraId="1C04D009" w14:textId="77777777"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14:paraId="7FAD9DCA" w14:textId="77777777"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14:paraId="428B5B40" w14:textId="77777777" w:rsidR="00634A9C" w:rsidRPr="00922E5D" w:rsidRDefault="00634A9C" w:rsidP="00E04FBF">
            <w:pPr>
              <w:pStyle w:val="17"/>
              <w:numPr>
                <w:ilvl w:val="0"/>
                <w:numId w:val="167"/>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14:paraId="77386C4E"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14C59463" w14:textId="77777777" w:rsidTr="00634A9C">
        <w:trPr>
          <w:gridBefore w:val="1"/>
          <w:wBefore w:w="48" w:type="dxa"/>
          <w:cantSplit/>
          <w:trHeight w:val="240"/>
          <w:tblHeader/>
          <w:jc w:val="center"/>
        </w:trPr>
        <w:tc>
          <w:tcPr>
            <w:tcW w:w="3732" w:type="dxa"/>
            <w:vAlign w:val="center"/>
          </w:tcPr>
          <w:p w14:paraId="734DE6F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14:paraId="0EA1BE44"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vAlign w:val="center"/>
          </w:tcPr>
          <w:p w14:paraId="6E0CDCFD" w14:textId="77777777" w:rsidR="00634A9C" w:rsidRPr="00922E5D" w:rsidRDefault="00634A9C" w:rsidP="00436422">
            <w:pPr>
              <w:pStyle w:val="17"/>
              <w:widowControl w:val="0"/>
              <w:spacing w:line="240" w:lineRule="auto"/>
              <w:rPr>
                <w:rFonts w:ascii="Times New Roman" w:hAnsi="Times New Roman" w:cs="Times New Roman"/>
                <w:sz w:val="20"/>
                <w:szCs w:val="20"/>
              </w:rPr>
            </w:pPr>
          </w:p>
        </w:tc>
        <w:tc>
          <w:tcPr>
            <w:tcW w:w="3782" w:type="dxa"/>
            <w:shd w:val="clear" w:color="auto" w:fill="auto"/>
            <w:vAlign w:val="center"/>
          </w:tcPr>
          <w:p w14:paraId="7E86CF2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14:paraId="2B76E3AE" w14:textId="77777777" w:rsidTr="00634A9C">
        <w:trPr>
          <w:gridBefore w:val="1"/>
          <w:wBefore w:w="48" w:type="dxa"/>
          <w:cantSplit/>
          <w:trHeight w:val="240"/>
          <w:tblHeader/>
          <w:jc w:val="center"/>
        </w:trPr>
        <w:tc>
          <w:tcPr>
            <w:tcW w:w="3732" w:type="dxa"/>
            <w:vAlign w:val="center"/>
          </w:tcPr>
          <w:p w14:paraId="7ADA5AA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14:paraId="25D3A2F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14:paraId="431F948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14:paraId="2D90EA3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14:paraId="7D4B3233" w14:textId="77777777" w:rsidTr="00634A9C">
        <w:trPr>
          <w:gridBefore w:val="1"/>
          <w:wBefore w:w="48" w:type="dxa"/>
          <w:cantSplit/>
          <w:trHeight w:val="240"/>
          <w:tblHeader/>
          <w:jc w:val="center"/>
        </w:trPr>
        <w:tc>
          <w:tcPr>
            <w:tcW w:w="15078" w:type="dxa"/>
            <w:gridSpan w:val="4"/>
            <w:shd w:val="clear" w:color="auto" w:fill="EEECE1" w:themeFill="background2"/>
            <w:vAlign w:val="center"/>
          </w:tcPr>
          <w:p w14:paraId="0B094290" w14:textId="77777777"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образовательной деятельности образовательной области РЕЧЕВОЕ РАЗВИТИЕ</w:t>
            </w:r>
          </w:p>
        </w:tc>
      </w:tr>
      <w:tr w:rsidR="00634A9C" w:rsidRPr="00922E5D" w14:paraId="33FD4D5E" w14:textId="77777777" w:rsidTr="00634A9C">
        <w:trPr>
          <w:gridBefore w:val="1"/>
          <w:wBefore w:w="48" w:type="dxa"/>
          <w:cantSplit/>
          <w:trHeight w:val="240"/>
          <w:tblHeader/>
          <w:jc w:val="center"/>
        </w:trPr>
        <w:tc>
          <w:tcPr>
            <w:tcW w:w="15078" w:type="dxa"/>
            <w:gridSpan w:val="4"/>
            <w:shd w:val="clear" w:color="auto" w:fill="EEECE1" w:themeFill="background2"/>
            <w:vAlign w:val="center"/>
          </w:tcPr>
          <w:p w14:paraId="48D1CEF4" w14:textId="77777777" w:rsidR="00634A9C" w:rsidRPr="00922E5D" w:rsidRDefault="00634A9C" w:rsidP="00436422">
            <w:pPr>
              <w:pStyle w:val="17"/>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Содержание раздела «Формирование словаря»</w:t>
            </w:r>
          </w:p>
        </w:tc>
      </w:tr>
      <w:tr w:rsidR="00634A9C" w:rsidRPr="00922E5D" w14:paraId="2D79EEC9" w14:textId="77777777" w:rsidTr="00634A9C">
        <w:trPr>
          <w:gridBefore w:val="1"/>
          <w:wBefore w:w="48" w:type="dxa"/>
          <w:cantSplit/>
          <w:trHeight w:val="240"/>
          <w:tblHeader/>
          <w:jc w:val="center"/>
        </w:trPr>
        <w:tc>
          <w:tcPr>
            <w:tcW w:w="3732" w:type="dxa"/>
          </w:tcPr>
          <w:p w14:paraId="178DEA1D"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3A5B21A5"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552678E1"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3FF82395"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31186C84" w14:textId="77777777" w:rsidTr="00634A9C">
        <w:trPr>
          <w:gridBefore w:val="1"/>
          <w:wBefore w:w="48" w:type="dxa"/>
          <w:cantSplit/>
          <w:trHeight w:val="240"/>
          <w:tblHeader/>
          <w:jc w:val="center"/>
        </w:trPr>
        <w:tc>
          <w:tcPr>
            <w:tcW w:w="3732" w:type="dxa"/>
          </w:tcPr>
          <w:p w14:paraId="39CA5ED3" w14:textId="77777777"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обогащает словарь детей за счет расширения представлений о</w:t>
            </w:r>
          </w:p>
          <w:p w14:paraId="23A49B46" w14:textId="77777777"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людях, </w:t>
            </w:r>
          </w:p>
          <w:p w14:paraId="7CE57F01" w14:textId="77777777"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14:paraId="0B463A82" w14:textId="77777777"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14:paraId="203F4B7F" w14:textId="77777777"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14:paraId="373FF871" w14:textId="77777777"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14:paraId="2C2ACE75" w14:textId="77777777" w:rsidR="00634A9C" w:rsidRPr="00922E5D" w:rsidRDefault="00634A9C" w:rsidP="00E04FBF">
            <w:pPr>
              <w:pStyle w:val="17"/>
              <w:numPr>
                <w:ilvl w:val="0"/>
                <w:numId w:val="168"/>
              </w:numPr>
              <w:spacing w:after="0" w:line="240" w:lineRule="auto"/>
              <w:ind w:left="170" w:firstLine="0"/>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14:paraId="013F3C51" w14:textId="77777777" w:rsidR="00634A9C" w:rsidRPr="00922E5D" w:rsidRDefault="00634A9C" w:rsidP="00436422">
            <w:pPr>
              <w:pStyle w:val="17"/>
              <w:spacing w:after="0" w:line="240" w:lineRule="auto"/>
              <w:rPr>
                <w:rFonts w:ascii="Times New Roman" w:hAnsi="Times New Roman" w:cs="Times New Roman"/>
                <w:sz w:val="20"/>
                <w:szCs w:val="20"/>
              </w:rPr>
            </w:pPr>
          </w:p>
        </w:tc>
        <w:tc>
          <w:tcPr>
            <w:tcW w:w="3782" w:type="dxa"/>
          </w:tcPr>
          <w:p w14:paraId="71F9B2C9" w14:textId="77777777"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14:paraId="134CAE2D" w14:textId="77777777"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14:paraId="7FC2BB9A" w14:textId="77777777"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14:paraId="6CA3F92E" w14:textId="77777777"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14:paraId="699B4BD3" w14:textId="77777777" w:rsidR="00634A9C" w:rsidRPr="00922E5D" w:rsidRDefault="00634A9C" w:rsidP="00E04FBF">
            <w:pPr>
              <w:pStyle w:val="17"/>
              <w:numPr>
                <w:ilvl w:val="0"/>
                <w:numId w:val="169"/>
              </w:numPr>
              <w:spacing w:after="0" w:line="240" w:lineRule="auto"/>
              <w:ind w:left="113" w:firstLine="0"/>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14:paraId="05B8D012" w14:textId="77777777"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расширения представлений о:явлениях социальной жизни, взаимоотношениях и характерах людей; </w:t>
            </w:r>
          </w:p>
          <w:p w14:paraId="1E130407"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14:paraId="5A8E50F1"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20C40392"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14:paraId="1AC9BF99"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14:paraId="48C815F7"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14:paraId="3EFF8636"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14:paraId="6BCCAB84"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14:paraId="25DCE85B"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14:paraId="26CAB936" w14:textId="77777777" w:rsidR="00634A9C" w:rsidRPr="00922E5D" w:rsidRDefault="00634A9C" w:rsidP="00436422">
            <w:pPr>
              <w:pStyle w:val="17"/>
              <w:tabs>
                <w:tab w:val="left" w:pos="474"/>
              </w:tabs>
              <w:spacing w:after="0" w:line="240" w:lineRule="auto"/>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14:paraId="4A301167" w14:textId="77777777"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14:paraId="26CDAE03" w14:textId="77777777" w:rsidTr="00634A9C">
        <w:trPr>
          <w:gridBefore w:val="1"/>
          <w:wBefore w:w="48" w:type="dxa"/>
          <w:cantSplit/>
          <w:trHeight w:val="841"/>
          <w:tblHeader/>
          <w:jc w:val="center"/>
        </w:trPr>
        <w:tc>
          <w:tcPr>
            <w:tcW w:w="3732" w:type="dxa"/>
          </w:tcPr>
          <w:p w14:paraId="1107E477"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14:paraId="76D45AE8"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14:paraId="4BB06087" w14:textId="77777777" w:rsidR="00634A9C" w:rsidRPr="00922E5D" w:rsidRDefault="00634A9C" w:rsidP="00436422">
            <w:pPr>
              <w:pStyle w:val="17"/>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14:paraId="48740AC3" w14:textId="77777777" w:rsidR="00634A9C" w:rsidRPr="00922E5D" w:rsidRDefault="00634A9C" w:rsidP="00436422">
            <w:pPr>
              <w:spacing w:line="240" w:lineRule="auto"/>
              <w:rPr>
                <w:sz w:val="20"/>
              </w:rPr>
            </w:pPr>
            <w:r w:rsidRPr="00922E5D">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14:paraId="2B32BF6B" w14:textId="77777777" w:rsidTr="00634A9C">
        <w:trPr>
          <w:gridBefore w:val="1"/>
          <w:wBefore w:w="48" w:type="dxa"/>
          <w:cantSplit/>
          <w:trHeight w:val="1794"/>
          <w:tblHeader/>
          <w:jc w:val="center"/>
        </w:trPr>
        <w:tc>
          <w:tcPr>
            <w:tcW w:w="3732" w:type="dxa"/>
            <w:vAlign w:val="center"/>
          </w:tcPr>
          <w:p w14:paraId="3B99746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14:paraId="09130F3A"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3B3BD0F4"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14:paraId="00CBF2EB" w14:textId="77777777" w:rsidR="00634A9C" w:rsidRPr="00922E5D" w:rsidRDefault="00634A9C" w:rsidP="00436422">
            <w:pPr>
              <w:spacing w:line="240" w:lineRule="auto"/>
              <w:rPr>
                <w:sz w:val="20"/>
              </w:rPr>
            </w:pPr>
          </w:p>
        </w:tc>
      </w:tr>
      <w:tr w:rsidR="00634A9C" w:rsidRPr="00922E5D" w14:paraId="201E9F07" w14:textId="77777777" w:rsidTr="00634A9C">
        <w:trPr>
          <w:gridBefore w:val="1"/>
          <w:wBefore w:w="48" w:type="dxa"/>
          <w:cantSplit/>
          <w:trHeight w:val="227"/>
          <w:tblHeader/>
          <w:jc w:val="center"/>
        </w:trPr>
        <w:tc>
          <w:tcPr>
            <w:tcW w:w="15078" w:type="dxa"/>
            <w:gridSpan w:val="4"/>
            <w:shd w:val="clear" w:color="auto" w:fill="EEECE1" w:themeFill="background2"/>
          </w:tcPr>
          <w:p w14:paraId="54E63F7E" w14:textId="77777777" w:rsidR="00634A9C" w:rsidRPr="00922E5D" w:rsidRDefault="00634A9C" w:rsidP="00436422">
            <w:pPr>
              <w:spacing w:line="240" w:lineRule="auto"/>
              <w:rPr>
                <w:b/>
                <w:sz w:val="20"/>
              </w:rPr>
            </w:pPr>
            <w:r w:rsidRPr="00922E5D">
              <w:rPr>
                <w:b/>
                <w:sz w:val="20"/>
              </w:rPr>
              <w:t xml:space="preserve"> Содержание раздела «Звуковая культура речи»</w:t>
            </w:r>
          </w:p>
        </w:tc>
      </w:tr>
      <w:tr w:rsidR="00634A9C" w:rsidRPr="00922E5D" w14:paraId="5368F405" w14:textId="77777777" w:rsidTr="00634A9C">
        <w:trPr>
          <w:gridBefore w:val="1"/>
          <w:wBefore w:w="48" w:type="dxa"/>
          <w:cantSplit/>
          <w:trHeight w:val="227"/>
          <w:tblHeader/>
          <w:jc w:val="center"/>
        </w:trPr>
        <w:tc>
          <w:tcPr>
            <w:tcW w:w="3732" w:type="dxa"/>
          </w:tcPr>
          <w:p w14:paraId="51C78E08"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6FA0B57A"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035EEABB"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6B5FC081"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053CE781" w14:textId="77777777" w:rsidTr="00634A9C">
        <w:trPr>
          <w:gridBefore w:val="1"/>
          <w:wBefore w:w="48" w:type="dxa"/>
          <w:cantSplit/>
          <w:trHeight w:val="227"/>
          <w:tblHeader/>
          <w:jc w:val="center"/>
        </w:trPr>
        <w:tc>
          <w:tcPr>
            <w:tcW w:w="3732" w:type="dxa"/>
          </w:tcPr>
          <w:p w14:paraId="7C66580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продолжает развивать у детей </w:t>
            </w:r>
          </w:p>
          <w:p w14:paraId="7D4BFA2D" w14:textId="77777777" w:rsidR="00634A9C" w:rsidRPr="00922E5D" w:rsidRDefault="00634A9C" w:rsidP="00E04FBF">
            <w:pPr>
              <w:pStyle w:val="17"/>
              <w:numPr>
                <w:ilvl w:val="0"/>
                <w:numId w:val="170"/>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14:paraId="66C99771" w14:textId="77777777" w:rsidR="00634A9C" w:rsidRPr="00922E5D" w:rsidRDefault="00634A9C" w:rsidP="00E04FBF">
            <w:pPr>
              <w:pStyle w:val="17"/>
              <w:numPr>
                <w:ilvl w:val="0"/>
                <w:numId w:val="170"/>
              </w:numPr>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14:paraId="5EC3B71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14:paraId="15531265" w14:textId="77777777" w:rsidR="00634A9C" w:rsidRPr="00922E5D" w:rsidRDefault="00634A9C" w:rsidP="00E04FBF">
            <w:pPr>
              <w:pStyle w:val="17"/>
              <w:numPr>
                <w:ilvl w:val="0"/>
                <w:numId w:val="171"/>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14:paraId="2EF572E7" w14:textId="77777777" w:rsidR="00634A9C" w:rsidRPr="00922E5D" w:rsidRDefault="00634A9C" w:rsidP="00E04FBF">
            <w:pPr>
              <w:pStyle w:val="17"/>
              <w:numPr>
                <w:ilvl w:val="0"/>
                <w:numId w:val="171"/>
              </w:numPr>
              <w:tabs>
                <w:tab w:val="left" w:pos="145"/>
                <w:tab w:val="left" w:pos="287"/>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14:paraId="1945C2F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14:paraId="2455364E" w14:textId="77777777" w:rsidR="00634A9C" w:rsidRPr="00922E5D" w:rsidRDefault="00634A9C" w:rsidP="00E04FBF">
            <w:pPr>
              <w:pStyle w:val="17"/>
              <w:numPr>
                <w:ilvl w:val="0"/>
                <w:numId w:val="173"/>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14:paraId="74110721" w14:textId="77777777" w:rsidR="00634A9C" w:rsidRPr="00922E5D" w:rsidRDefault="00634A9C" w:rsidP="00E04FBF">
            <w:pPr>
              <w:pStyle w:val="17"/>
              <w:numPr>
                <w:ilvl w:val="0"/>
                <w:numId w:val="173"/>
              </w:numPr>
              <w:spacing w:after="0" w:line="240" w:lineRule="auto"/>
              <w:ind w:left="49" w:firstLine="283"/>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14:paraId="4C4B710D" w14:textId="77777777"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14:paraId="5ABC5E96" w14:textId="77777777" w:rsidTr="00634A9C">
        <w:trPr>
          <w:gridBefore w:val="1"/>
          <w:wBefore w:w="48" w:type="dxa"/>
          <w:cantSplit/>
          <w:trHeight w:val="227"/>
          <w:tblHeader/>
          <w:jc w:val="center"/>
        </w:trPr>
        <w:tc>
          <w:tcPr>
            <w:tcW w:w="3732" w:type="dxa"/>
          </w:tcPr>
          <w:p w14:paraId="0C89E2E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20D39E9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14:paraId="7178412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w:t>
            </w:r>
          </w:p>
          <w:p w14:paraId="2D6757E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овладеть правильным произношением звуков родного языка и словопроизношением.</w:t>
            </w:r>
          </w:p>
          <w:p w14:paraId="70A3BBF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14:paraId="546FC3E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14:paraId="5EBB83C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14:paraId="5979646F" w14:textId="77777777" w:rsidTr="00634A9C">
        <w:trPr>
          <w:gridBefore w:val="1"/>
          <w:wBefore w:w="48" w:type="dxa"/>
          <w:cantSplit/>
          <w:trHeight w:val="227"/>
          <w:tblHeader/>
          <w:jc w:val="center"/>
        </w:trPr>
        <w:tc>
          <w:tcPr>
            <w:tcW w:w="3732" w:type="dxa"/>
          </w:tcPr>
          <w:p w14:paraId="078577C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Педагогический работник формирует </w:t>
            </w:r>
          </w:p>
          <w:p w14:paraId="265124F3" w14:textId="77777777"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14:paraId="12034A55" w14:textId="77777777"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14:paraId="2347605E" w14:textId="77777777"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14:paraId="0448C68D" w14:textId="77777777" w:rsidR="00634A9C" w:rsidRPr="00922E5D" w:rsidRDefault="00634A9C" w:rsidP="00E04FBF">
            <w:pPr>
              <w:pStyle w:val="17"/>
              <w:numPr>
                <w:ilvl w:val="0"/>
                <w:numId w:val="171"/>
              </w:numPr>
              <w:tabs>
                <w:tab w:val="left" w:pos="528"/>
              </w:tabs>
              <w:spacing w:after="0" w:line="240" w:lineRule="auto"/>
              <w:ind w:left="0" w:firstLine="103"/>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14:paraId="76F5BEE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p>
          <w:p w14:paraId="4CA8854B" w14:textId="77777777" w:rsidR="00634A9C" w:rsidRPr="00922E5D" w:rsidRDefault="00634A9C" w:rsidP="00E04FBF">
            <w:pPr>
              <w:pStyle w:val="17"/>
              <w:numPr>
                <w:ilvl w:val="0"/>
                <w:numId w:val="172"/>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14:paraId="780E7A11" w14:textId="77777777" w:rsidR="00634A9C" w:rsidRPr="00922E5D" w:rsidRDefault="00634A9C" w:rsidP="00E04FBF">
            <w:pPr>
              <w:pStyle w:val="17"/>
              <w:numPr>
                <w:ilvl w:val="0"/>
                <w:numId w:val="172"/>
              </w:numPr>
              <w:tabs>
                <w:tab w:val="left" w:pos="570"/>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14:paraId="5E6DC6A0" w14:textId="77777777" w:rsidR="00634A9C" w:rsidRPr="00922E5D" w:rsidRDefault="00634A9C" w:rsidP="00436422">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14:paraId="3469CA0F" w14:textId="77777777"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14:paraId="528DD353" w14:textId="77777777" w:rsidTr="00634A9C">
        <w:trPr>
          <w:gridBefore w:val="1"/>
          <w:wBefore w:w="48" w:type="dxa"/>
          <w:cantSplit/>
          <w:trHeight w:val="227"/>
          <w:tblHeader/>
          <w:jc w:val="center"/>
        </w:trPr>
        <w:tc>
          <w:tcPr>
            <w:tcW w:w="15078" w:type="dxa"/>
            <w:gridSpan w:val="4"/>
            <w:shd w:val="clear" w:color="auto" w:fill="EEECE1" w:themeFill="background2"/>
          </w:tcPr>
          <w:p w14:paraId="210EDF00" w14:textId="77777777" w:rsidR="00634A9C" w:rsidRPr="00922E5D" w:rsidRDefault="00634A9C" w:rsidP="00436422">
            <w:pPr>
              <w:pStyle w:val="17"/>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Содержание раздела « Грамматический строй речи»</w:t>
            </w:r>
          </w:p>
        </w:tc>
      </w:tr>
      <w:tr w:rsidR="00634A9C" w:rsidRPr="00922E5D" w14:paraId="3F461AEE" w14:textId="77777777" w:rsidTr="00634A9C">
        <w:trPr>
          <w:gridBefore w:val="1"/>
          <w:wBefore w:w="48" w:type="dxa"/>
          <w:cantSplit/>
          <w:trHeight w:val="227"/>
          <w:tblHeader/>
          <w:jc w:val="center"/>
        </w:trPr>
        <w:tc>
          <w:tcPr>
            <w:tcW w:w="3732" w:type="dxa"/>
          </w:tcPr>
          <w:p w14:paraId="25F0E634"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25BC2492"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3DD3BA0C"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7E95435C" w14:textId="77777777" w:rsidR="00634A9C" w:rsidRPr="00922E5D" w:rsidRDefault="00634A9C" w:rsidP="00436422">
            <w:pPr>
              <w:pStyle w:val="17"/>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222D44FB" w14:textId="77777777" w:rsidTr="00634A9C">
        <w:trPr>
          <w:gridBefore w:val="1"/>
          <w:wBefore w:w="48" w:type="dxa"/>
          <w:cantSplit/>
          <w:trHeight w:val="227"/>
          <w:tblHeader/>
          <w:jc w:val="center"/>
        </w:trPr>
        <w:tc>
          <w:tcPr>
            <w:tcW w:w="3732" w:type="dxa"/>
          </w:tcPr>
          <w:p w14:paraId="7F83F5B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14:paraId="0475BAA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14:paraId="3387795B" w14:textId="77777777" w:rsidR="00634A9C" w:rsidRPr="00922E5D" w:rsidRDefault="00634A9C" w:rsidP="00436422">
            <w:pPr>
              <w:spacing w:line="240" w:lineRule="auto"/>
              <w:rPr>
                <w:sz w:val="20"/>
              </w:rPr>
            </w:pPr>
            <w:r w:rsidRPr="00922E5D">
              <w:rPr>
                <w:sz w:val="20"/>
              </w:rPr>
              <w:t>Педагог формирует у детей умение грамматически правильно использовать в речи:</w:t>
            </w:r>
          </w:p>
          <w:p w14:paraId="6F477138" w14:textId="77777777" w:rsidR="00634A9C" w:rsidRPr="00922E5D" w:rsidRDefault="00634A9C" w:rsidP="00E04FBF">
            <w:pPr>
              <w:pStyle w:val="ad"/>
              <w:numPr>
                <w:ilvl w:val="0"/>
                <w:numId w:val="172"/>
              </w:numPr>
              <w:spacing w:line="240" w:lineRule="auto"/>
              <w:ind w:left="0" w:firstLine="360"/>
              <w:jc w:val="left"/>
              <w:rPr>
                <w:sz w:val="20"/>
              </w:rPr>
            </w:pPr>
            <w:r w:rsidRPr="00922E5D">
              <w:rPr>
                <w:sz w:val="20"/>
              </w:rPr>
              <w:t>несклоняемые существительные, слова, имеющие только множественное или</w:t>
            </w:r>
          </w:p>
          <w:p w14:paraId="22CF7764" w14:textId="77777777" w:rsidR="00634A9C" w:rsidRPr="00922E5D" w:rsidRDefault="00634A9C" w:rsidP="00E04FBF">
            <w:pPr>
              <w:pStyle w:val="ad"/>
              <w:numPr>
                <w:ilvl w:val="0"/>
                <w:numId w:val="172"/>
              </w:numPr>
              <w:spacing w:line="240" w:lineRule="auto"/>
              <w:ind w:left="0" w:firstLine="360"/>
              <w:jc w:val="left"/>
              <w:rPr>
                <w:sz w:val="20"/>
              </w:rPr>
            </w:pPr>
            <w:r w:rsidRPr="00922E5D">
              <w:rPr>
                <w:sz w:val="20"/>
              </w:rPr>
              <w:t>только единственное число;</w:t>
            </w:r>
          </w:p>
          <w:p w14:paraId="0C240F86" w14:textId="77777777" w:rsidR="00634A9C" w:rsidRPr="00922E5D" w:rsidRDefault="00634A9C" w:rsidP="00E04FBF">
            <w:pPr>
              <w:pStyle w:val="ad"/>
              <w:numPr>
                <w:ilvl w:val="0"/>
                <w:numId w:val="172"/>
              </w:numPr>
              <w:spacing w:line="240" w:lineRule="auto"/>
              <w:ind w:left="0" w:firstLine="360"/>
              <w:jc w:val="left"/>
              <w:rPr>
                <w:sz w:val="20"/>
              </w:rPr>
            </w:pPr>
            <w:r w:rsidRPr="00922E5D">
              <w:rPr>
                <w:sz w:val="20"/>
              </w:rPr>
              <w:t xml:space="preserve">существительные множественного числа в родительном падеже; </w:t>
            </w:r>
          </w:p>
          <w:p w14:paraId="5E743323" w14:textId="77777777" w:rsidR="00634A9C" w:rsidRPr="00922E5D" w:rsidRDefault="00634A9C" w:rsidP="00E04FBF">
            <w:pPr>
              <w:pStyle w:val="ad"/>
              <w:numPr>
                <w:ilvl w:val="0"/>
                <w:numId w:val="172"/>
              </w:numPr>
              <w:spacing w:line="240" w:lineRule="auto"/>
              <w:ind w:left="0" w:firstLine="360"/>
              <w:jc w:val="left"/>
              <w:rPr>
                <w:sz w:val="20"/>
              </w:rPr>
            </w:pPr>
            <w:r w:rsidRPr="00922E5D">
              <w:rPr>
                <w:sz w:val="20"/>
              </w:rPr>
              <w:lastRenderedPageBreak/>
              <w:t>образовывать слова, пользуясь суффиксами, приставками.</w:t>
            </w:r>
          </w:p>
        </w:tc>
        <w:tc>
          <w:tcPr>
            <w:tcW w:w="3782" w:type="dxa"/>
            <w:shd w:val="clear" w:color="auto" w:fill="auto"/>
          </w:tcPr>
          <w:p w14:paraId="2ADAAD0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образовывать сложные слова посредством слияния основ</w:t>
            </w:r>
          </w:p>
        </w:tc>
      </w:tr>
      <w:tr w:rsidR="00634A9C" w:rsidRPr="00922E5D" w14:paraId="142FF8CA" w14:textId="77777777" w:rsidTr="00634A9C">
        <w:trPr>
          <w:gridBefore w:val="1"/>
          <w:wBefore w:w="48" w:type="dxa"/>
          <w:cantSplit/>
          <w:trHeight w:val="227"/>
          <w:tblHeader/>
          <w:jc w:val="center"/>
        </w:trPr>
        <w:tc>
          <w:tcPr>
            <w:tcW w:w="3732" w:type="dxa"/>
          </w:tcPr>
          <w:p w14:paraId="3DBC1DB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14:paraId="74CBADDE"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44DA220C" w14:textId="77777777" w:rsidR="00634A9C" w:rsidRPr="00922E5D" w:rsidRDefault="00634A9C" w:rsidP="00436422">
            <w:pPr>
              <w:spacing w:line="240" w:lineRule="auto"/>
              <w:rPr>
                <w:sz w:val="20"/>
              </w:rPr>
            </w:pPr>
          </w:p>
        </w:tc>
        <w:tc>
          <w:tcPr>
            <w:tcW w:w="3782" w:type="dxa"/>
            <w:shd w:val="clear" w:color="auto" w:fill="auto"/>
          </w:tcPr>
          <w:p w14:paraId="7F58FEB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14:paraId="6AD178D9" w14:textId="77777777" w:rsidTr="00634A9C">
        <w:trPr>
          <w:gridBefore w:val="1"/>
          <w:wBefore w:w="48" w:type="dxa"/>
          <w:cantSplit/>
          <w:trHeight w:val="227"/>
          <w:tblHeader/>
          <w:jc w:val="center"/>
        </w:trPr>
        <w:tc>
          <w:tcPr>
            <w:tcW w:w="3732" w:type="dxa"/>
          </w:tcPr>
          <w:p w14:paraId="0F68164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14:paraId="272A9049"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26EDFDBD" w14:textId="77777777" w:rsidR="00634A9C" w:rsidRPr="00922E5D" w:rsidRDefault="00634A9C" w:rsidP="00436422">
            <w:pPr>
              <w:spacing w:line="240" w:lineRule="auto"/>
              <w:rPr>
                <w:sz w:val="20"/>
              </w:rPr>
            </w:pPr>
          </w:p>
        </w:tc>
        <w:tc>
          <w:tcPr>
            <w:tcW w:w="3782" w:type="dxa"/>
            <w:vMerge w:val="restart"/>
            <w:shd w:val="clear" w:color="auto" w:fill="auto"/>
          </w:tcPr>
          <w:p w14:paraId="132BFE8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14:paraId="19CF28E1" w14:textId="77777777" w:rsidR="00634A9C" w:rsidRPr="00922E5D" w:rsidRDefault="00634A9C" w:rsidP="00E04FBF">
            <w:pPr>
              <w:pStyle w:val="17"/>
              <w:numPr>
                <w:ilvl w:val="0"/>
                <w:numId w:val="17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14:paraId="3B5FF1F1" w14:textId="77777777" w:rsidR="00634A9C" w:rsidRPr="00922E5D" w:rsidRDefault="00634A9C" w:rsidP="00E04FBF">
            <w:pPr>
              <w:pStyle w:val="17"/>
              <w:numPr>
                <w:ilvl w:val="0"/>
                <w:numId w:val="172"/>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14:paraId="72B8825A" w14:textId="77777777" w:rsidTr="00634A9C">
        <w:trPr>
          <w:gridBefore w:val="1"/>
          <w:wBefore w:w="48" w:type="dxa"/>
          <w:cantSplit/>
          <w:trHeight w:val="227"/>
          <w:tblHeader/>
          <w:jc w:val="center"/>
        </w:trPr>
        <w:tc>
          <w:tcPr>
            <w:tcW w:w="3732" w:type="dxa"/>
          </w:tcPr>
          <w:p w14:paraId="011615EC"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14:paraId="4753A03A"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6E36B253" w14:textId="77777777" w:rsidR="00634A9C" w:rsidRPr="00922E5D" w:rsidRDefault="00634A9C" w:rsidP="00436422">
            <w:pPr>
              <w:spacing w:line="240" w:lineRule="auto"/>
              <w:rPr>
                <w:sz w:val="20"/>
              </w:rPr>
            </w:pPr>
          </w:p>
        </w:tc>
        <w:tc>
          <w:tcPr>
            <w:tcW w:w="3782" w:type="dxa"/>
            <w:vMerge/>
            <w:shd w:val="clear" w:color="auto" w:fill="auto"/>
          </w:tcPr>
          <w:p w14:paraId="43641CFA" w14:textId="77777777" w:rsidR="00634A9C" w:rsidRPr="00922E5D" w:rsidRDefault="00634A9C" w:rsidP="00436422">
            <w:pPr>
              <w:pStyle w:val="17"/>
              <w:spacing w:line="240" w:lineRule="auto"/>
              <w:rPr>
                <w:rFonts w:ascii="Times New Roman" w:hAnsi="Times New Roman" w:cs="Times New Roman"/>
                <w:sz w:val="20"/>
                <w:szCs w:val="20"/>
              </w:rPr>
            </w:pPr>
          </w:p>
        </w:tc>
      </w:tr>
      <w:tr w:rsidR="00634A9C" w:rsidRPr="00922E5D" w14:paraId="3CBE7BA7" w14:textId="77777777" w:rsidTr="00634A9C">
        <w:trPr>
          <w:gridBefore w:val="1"/>
          <w:wBefore w:w="48" w:type="dxa"/>
          <w:cantSplit/>
          <w:trHeight w:val="227"/>
          <w:tblHeader/>
          <w:jc w:val="center"/>
        </w:trPr>
        <w:tc>
          <w:tcPr>
            <w:tcW w:w="3732" w:type="dxa"/>
          </w:tcPr>
          <w:p w14:paraId="2B6DA73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14:paraId="28B5A26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14:paraId="5B24420D" w14:textId="77777777" w:rsidR="00634A9C" w:rsidRPr="00922E5D" w:rsidRDefault="00634A9C" w:rsidP="00436422">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14:paraId="1906D78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14:paraId="3685F6C2" w14:textId="77777777" w:rsidR="00634A9C" w:rsidRPr="00922E5D" w:rsidRDefault="00634A9C" w:rsidP="00E04FBF">
            <w:pPr>
              <w:pStyle w:val="17"/>
              <w:numPr>
                <w:ilvl w:val="0"/>
                <w:numId w:val="172"/>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14:paraId="4C583F3A" w14:textId="77777777" w:rsidR="00634A9C" w:rsidRPr="00922E5D" w:rsidRDefault="00634A9C" w:rsidP="00E04FBF">
            <w:pPr>
              <w:pStyle w:val="17"/>
              <w:numPr>
                <w:ilvl w:val="0"/>
                <w:numId w:val="172"/>
              </w:numPr>
              <w:spacing w:after="0" w:line="240" w:lineRule="auto"/>
              <w:ind w:left="94" w:firstLine="142"/>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14:paraId="707E6A3C" w14:textId="77777777"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14:paraId="1F2E23CD" w14:textId="77777777" w:rsidTr="00634A9C">
        <w:trPr>
          <w:gridBefore w:val="1"/>
          <w:wBefore w:w="48" w:type="dxa"/>
          <w:cantSplit/>
          <w:trHeight w:val="227"/>
          <w:tblHeader/>
          <w:jc w:val="center"/>
        </w:trPr>
        <w:tc>
          <w:tcPr>
            <w:tcW w:w="3732" w:type="dxa"/>
          </w:tcPr>
          <w:p w14:paraId="729A993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14:paraId="2FF5EF16"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08E1F9BC" w14:textId="77777777" w:rsidR="00634A9C" w:rsidRPr="00922E5D" w:rsidRDefault="00634A9C" w:rsidP="00436422">
            <w:pPr>
              <w:spacing w:line="240" w:lineRule="auto"/>
              <w:rPr>
                <w:sz w:val="20"/>
              </w:rPr>
            </w:pPr>
          </w:p>
        </w:tc>
        <w:tc>
          <w:tcPr>
            <w:tcW w:w="3782" w:type="dxa"/>
            <w:vMerge/>
            <w:shd w:val="clear" w:color="auto" w:fill="auto"/>
          </w:tcPr>
          <w:p w14:paraId="6036537F" w14:textId="77777777"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14:paraId="18984006" w14:textId="77777777" w:rsidTr="00634A9C">
        <w:trPr>
          <w:gridBefore w:val="1"/>
          <w:wBefore w:w="48" w:type="dxa"/>
          <w:cantSplit/>
          <w:trHeight w:val="227"/>
          <w:tblHeader/>
          <w:jc w:val="center"/>
        </w:trPr>
        <w:tc>
          <w:tcPr>
            <w:tcW w:w="15078" w:type="dxa"/>
            <w:gridSpan w:val="4"/>
          </w:tcPr>
          <w:p w14:paraId="48204231" w14:textId="77777777"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 Содержание раздела «Связная речь»</w:t>
            </w:r>
          </w:p>
        </w:tc>
      </w:tr>
      <w:tr w:rsidR="00634A9C" w:rsidRPr="00922E5D" w14:paraId="1C67E263" w14:textId="77777777" w:rsidTr="00634A9C">
        <w:trPr>
          <w:gridBefore w:val="1"/>
          <w:wBefore w:w="48" w:type="dxa"/>
          <w:cantSplit/>
          <w:trHeight w:val="227"/>
          <w:tblHeader/>
          <w:jc w:val="center"/>
        </w:trPr>
        <w:tc>
          <w:tcPr>
            <w:tcW w:w="3732" w:type="dxa"/>
          </w:tcPr>
          <w:p w14:paraId="23DCE113"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6BB366E6"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5C7F6CF4"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1F83BFF5"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42B43860" w14:textId="77777777" w:rsidTr="00634A9C">
        <w:trPr>
          <w:gridBefore w:val="1"/>
          <w:wBefore w:w="48" w:type="dxa"/>
          <w:cantSplit/>
          <w:trHeight w:val="227"/>
          <w:tblHeader/>
          <w:jc w:val="center"/>
        </w:trPr>
        <w:tc>
          <w:tcPr>
            <w:tcW w:w="3732" w:type="dxa"/>
          </w:tcPr>
          <w:p w14:paraId="5864B54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14:paraId="2A8B18F2" w14:textId="77777777" w:rsidR="00634A9C" w:rsidRPr="00922E5D" w:rsidRDefault="00634A9C" w:rsidP="00E04FBF">
            <w:pPr>
              <w:pStyle w:val="17"/>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14:paraId="3548BF93" w14:textId="77777777" w:rsidR="00634A9C" w:rsidRPr="00922E5D" w:rsidRDefault="00634A9C" w:rsidP="00E04FBF">
            <w:pPr>
              <w:pStyle w:val="17"/>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14:paraId="42EA4511" w14:textId="77777777" w:rsidR="00634A9C" w:rsidRPr="00922E5D" w:rsidRDefault="00634A9C" w:rsidP="00E04FBF">
            <w:pPr>
              <w:pStyle w:val="17"/>
              <w:numPr>
                <w:ilvl w:val="0"/>
                <w:numId w:val="174"/>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14:paraId="30686EC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14:paraId="316E745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14:paraId="7572730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14:paraId="24D020F3" w14:textId="77777777" w:rsidTr="00634A9C">
        <w:trPr>
          <w:gridBefore w:val="1"/>
          <w:wBefore w:w="48" w:type="dxa"/>
          <w:cantSplit/>
          <w:trHeight w:val="227"/>
          <w:tblHeader/>
          <w:jc w:val="center"/>
        </w:trPr>
        <w:tc>
          <w:tcPr>
            <w:tcW w:w="3732" w:type="dxa"/>
          </w:tcPr>
          <w:p w14:paraId="16E38A8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умения </w:t>
            </w:r>
          </w:p>
          <w:p w14:paraId="324613B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14:paraId="45702A6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14:paraId="7B187F9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14:paraId="75E3EEE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14:paraId="44517B3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14:paraId="04F1090F" w14:textId="77777777" w:rsidR="00634A9C" w:rsidRPr="00922E5D" w:rsidRDefault="00634A9C" w:rsidP="00E04FBF">
            <w:pPr>
              <w:pStyle w:val="17"/>
              <w:numPr>
                <w:ilvl w:val="0"/>
                <w:numId w:val="174"/>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14:paraId="2DF545A3" w14:textId="77777777" w:rsidR="00634A9C" w:rsidRPr="00922E5D" w:rsidRDefault="00634A9C" w:rsidP="00E04FBF">
            <w:pPr>
              <w:pStyle w:val="17"/>
              <w:numPr>
                <w:ilvl w:val="0"/>
                <w:numId w:val="174"/>
              </w:numPr>
              <w:spacing w:after="0" w:line="240" w:lineRule="auto"/>
              <w:ind w:left="0" w:firstLine="25"/>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14:paraId="357D591B" w14:textId="77777777" w:rsidR="00634A9C" w:rsidRPr="00922E5D" w:rsidRDefault="00634A9C" w:rsidP="00436422">
            <w:pPr>
              <w:pStyle w:val="17"/>
              <w:spacing w:line="240" w:lineRule="auto"/>
              <w:ind w:firstLine="25"/>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14:paraId="40D18B85" w14:textId="77777777" w:rsidTr="00634A9C">
        <w:trPr>
          <w:gridBefore w:val="1"/>
          <w:wBefore w:w="48" w:type="dxa"/>
          <w:cantSplit/>
          <w:trHeight w:val="1380"/>
          <w:tblHeader/>
          <w:jc w:val="center"/>
        </w:trPr>
        <w:tc>
          <w:tcPr>
            <w:tcW w:w="3732" w:type="dxa"/>
            <w:vMerge w:val="restart"/>
          </w:tcPr>
          <w:p w14:paraId="5F8CD05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закрепляет у детей умения использовать основные формы речевого этикета в разных ситуациях общения</w:t>
            </w:r>
          </w:p>
        </w:tc>
        <w:tc>
          <w:tcPr>
            <w:tcW w:w="3782" w:type="dxa"/>
          </w:tcPr>
          <w:p w14:paraId="382146B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14:paraId="6FA29B4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14:paraId="4C2C6AA8" w14:textId="77777777"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14:paraId="5F0483C6" w14:textId="77777777"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14:paraId="4B402D7A" w14:textId="77777777"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14:paraId="781D8665" w14:textId="77777777" w:rsidR="00634A9C" w:rsidRPr="00922E5D" w:rsidRDefault="00634A9C" w:rsidP="00E04FBF">
            <w:pPr>
              <w:pStyle w:val="17"/>
              <w:numPr>
                <w:ilvl w:val="0"/>
                <w:numId w:val="174"/>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14:paraId="1FB9D22B" w14:textId="77777777" w:rsidR="00634A9C" w:rsidRPr="00922E5D" w:rsidRDefault="00634A9C" w:rsidP="00436422">
            <w:pPr>
              <w:spacing w:line="240" w:lineRule="auto"/>
              <w:rPr>
                <w:sz w:val="20"/>
              </w:rPr>
            </w:pPr>
            <w:r w:rsidRPr="00922E5D">
              <w:rPr>
                <w:sz w:val="20"/>
              </w:rPr>
              <w:t xml:space="preserve">Педагог формирует умение употреблять </w:t>
            </w:r>
          </w:p>
          <w:p w14:paraId="36C090AA" w14:textId="77777777" w:rsidR="00634A9C" w:rsidRPr="00922E5D" w:rsidRDefault="00634A9C" w:rsidP="00E04FBF">
            <w:pPr>
              <w:pStyle w:val="ad"/>
              <w:numPr>
                <w:ilvl w:val="0"/>
                <w:numId w:val="174"/>
              </w:numPr>
              <w:tabs>
                <w:tab w:val="left" w:pos="377"/>
              </w:tabs>
              <w:spacing w:line="240" w:lineRule="auto"/>
              <w:ind w:left="0" w:firstLine="236"/>
              <w:jc w:val="left"/>
              <w:rPr>
                <w:sz w:val="20"/>
              </w:rPr>
            </w:pPr>
            <w:r w:rsidRPr="00922E5D">
              <w:rPr>
                <w:sz w:val="20"/>
              </w:rPr>
              <w:t xml:space="preserve">вариативные этикетные формулы эмоционального взаимодействия с людьми, </w:t>
            </w:r>
          </w:p>
          <w:p w14:paraId="147AA9D2" w14:textId="77777777" w:rsidR="00634A9C" w:rsidRPr="00922E5D" w:rsidRDefault="00634A9C" w:rsidP="00E04FBF">
            <w:pPr>
              <w:pStyle w:val="ad"/>
              <w:numPr>
                <w:ilvl w:val="0"/>
                <w:numId w:val="174"/>
              </w:numPr>
              <w:tabs>
                <w:tab w:val="left" w:pos="377"/>
              </w:tabs>
              <w:spacing w:line="240" w:lineRule="auto"/>
              <w:ind w:left="0" w:firstLine="236"/>
              <w:jc w:val="left"/>
              <w:rPr>
                <w:sz w:val="20"/>
              </w:rPr>
            </w:pPr>
            <w:r w:rsidRPr="00922E5D">
              <w:rPr>
                <w:sz w:val="20"/>
              </w:rPr>
              <w:t>правила этикета в новых ситуациях (например. формирует умение представить своего друга родителям, сверстникам)</w:t>
            </w:r>
          </w:p>
        </w:tc>
      </w:tr>
      <w:tr w:rsidR="00634A9C" w:rsidRPr="00922E5D" w14:paraId="22F09F15" w14:textId="77777777" w:rsidTr="00634A9C">
        <w:trPr>
          <w:gridBefore w:val="1"/>
          <w:wBefore w:w="48" w:type="dxa"/>
          <w:cantSplit/>
          <w:trHeight w:val="1380"/>
          <w:tblHeader/>
          <w:jc w:val="center"/>
        </w:trPr>
        <w:tc>
          <w:tcPr>
            <w:tcW w:w="3732" w:type="dxa"/>
            <w:vMerge/>
          </w:tcPr>
          <w:p w14:paraId="41E249EE"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213AF66C"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14:paraId="6E0C413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14:paraId="672F76E2" w14:textId="77777777" w:rsidR="00634A9C" w:rsidRPr="00922E5D" w:rsidRDefault="00634A9C" w:rsidP="00436422">
            <w:pPr>
              <w:pStyle w:val="ad"/>
              <w:tabs>
                <w:tab w:val="left" w:pos="377"/>
              </w:tabs>
              <w:spacing w:line="240" w:lineRule="auto"/>
              <w:ind w:left="236"/>
              <w:rPr>
                <w:sz w:val="20"/>
              </w:rPr>
            </w:pPr>
          </w:p>
        </w:tc>
      </w:tr>
      <w:tr w:rsidR="00634A9C" w:rsidRPr="00922E5D" w14:paraId="7FBDA3C6" w14:textId="77777777" w:rsidTr="00634A9C">
        <w:trPr>
          <w:gridBefore w:val="1"/>
          <w:wBefore w:w="48" w:type="dxa"/>
          <w:cantSplit/>
          <w:trHeight w:val="1380"/>
          <w:tblHeader/>
          <w:jc w:val="center"/>
        </w:trPr>
        <w:tc>
          <w:tcPr>
            <w:tcW w:w="3732" w:type="dxa"/>
          </w:tcPr>
          <w:p w14:paraId="0413C07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14:paraId="04CAAAC3"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14:paraId="6E05AA0B"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auto"/>
          </w:tcPr>
          <w:p w14:paraId="6A595278" w14:textId="77777777" w:rsidR="00634A9C" w:rsidRPr="00922E5D" w:rsidRDefault="00634A9C" w:rsidP="00436422">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14:paraId="19EE9E5E" w14:textId="77777777" w:rsidTr="00634A9C">
        <w:trPr>
          <w:gridBefore w:val="1"/>
          <w:wBefore w:w="48" w:type="dxa"/>
          <w:cantSplit/>
          <w:trHeight w:val="4209"/>
          <w:tblHeader/>
          <w:jc w:val="center"/>
        </w:trPr>
        <w:tc>
          <w:tcPr>
            <w:tcW w:w="3732" w:type="dxa"/>
            <w:vMerge w:val="restart"/>
          </w:tcPr>
          <w:p w14:paraId="2940EF7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диалогической речи: </w:t>
            </w:r>
          </w:p>
          <w:p w14:paraId="3B30ABAF" w14:textId="77777777"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14:paraId="55373C87" w14:textId="77777777"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14:paraId="4319ECB9" w14:textId="77777777"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14:paraId="549B3B57" w14:textId="77777777" w:rsidR="00634A9C" w:rsidRPr="00922E5D" w:rsidRDefault="00634A9C" w:rsidP="00E04FBF">
            <w:pPr>
              <w:pStyle w:val="17"/>
              <w:numPr>
                <w:ilvl w:val="0"/>
                <w:numId w:val="175"/>
              </w:numPr>
              <w:spacing w:after="0" w:line="240" w:lineRule="auto"/>
              <w:ind w:left="0" w:firstLine="360"/>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14:paraId="6240530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14:paraId="58BEB00D" w14:textId="77777777"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14:paraId="2674C182" w14:textId="77777777"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14:paraId="68306972" w14:textId="77777777"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14:paraId="244A36B9" w14:textId="77777777" w:rsidR="00634A9C" w:rsidRPr="00922E5D" w:rsidRDefault="00634A9C" w:rsidP="00E04FBF">
            <w:pPr>
              <w:pStyle w:val="17"/>
              <w:numPr>
                <w:ilvl w:val="0"/>
                <w:numId w:val="177"/>
              </w:numPr>
              <w:tabs>
                <w:tab w:val="left" w:pos="429"/>
              </w:tabs>
              <w:spacing w:after="0" w:line="240" w:lineRule="auto"/>
              <w:ind w:left="0" w:firstLine="145"/>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14:paraId="4E2217C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14:paraId="0CF7B69E" w14:textId="77777777" w:rsidR="00634A9C" w:rsidRPr="00922E5D" w:rsidRDefault="00634A9C" w:rsidP="00E04FBF">
            <w:pPr>
              <w:pStyle w:val="17"/>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14:paraId="16258625" w14:textId="77777777" w:rsidR="00634A9C" w:rsidRPr="00922E5D" w:rsidRDefault="00634A9C" w:rsidP="00E04FBF">
            <w:pPr>
              <w:pStyle w:val="17"/>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14:paraId="3897FC81" w14:textId="77777777" w:rsidR="00634A9C" w:rsidRPr="00922E5D" w:rsidRDefault="00634A9C" w:rsidP="00E04FBF">
            <w:pPr>
              <w:pStyle w:val="17"/>
              <w:numPr>
                <w:ilvl w:val="0"/>
                <w:numId w:val="179"/>
              </w:numPr>
              <w:tabs>
                <w:tab w:val="left" w:pos="616"/>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14:paraId="39BEAA25" w14:textId="77777777" w:rsidR="00634A9C" w:rsidRPr="00922E5D" w:rsidRDefault="00634A9C" w:rsidP="00E04FBF">
            <w:pPr>
              <w:pStyle w:val="17"/>
              <w:numPr>
                <w:ilvl w:val="0"/>
                <w:numId w:val="179"/>
              </w:numPr>
              <w:tabs>
                <w:tab w:val="left" w:pos="190"/>
              </w:tabs>
              <w:spacing w:after="0" w:line="240" w:lineRule="auto"/>
              <w:ind w:left="49" w:firstLine="141"/>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14:paraId="629219A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14:paraId="0B6A15B2" w14:textId="77777777" w:rsidTr="00634A9C">
        <w:trPr>
          <w:gridBefore w:val="1"/>
          <w:wBefore w:w="48" w:type="dxa"/>
          <w:cantSplit/>
          <w:trHeight w:val="1518"/>
          <w:tblHeader/>
          <w:jc w:val="center"/>
        </w:trPr>
        <w:tc>
          <w:tcPr>
            <w:tcW w:w="3732" w:type="dxa"/>
            <w:vMerge/>
          </w:tcPr>
          <w:p w14:paraId="723E444D"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val="restart"/>
          </w:tcPr>
          <w:p w14:paraId="59CF3B1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14:paraId="7E1B3B78" w14:textId="77777777"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14:paraId="75C5616D" w14:textId="77777777"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14:paraId="30379619" w14:textId="77777777"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14:paraId="5F860E87" w14:textId="77777777"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14:paraId="34E83BE4" w14:textId="77777777"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14:paraId="4C4E746A" w14:textId="77777777" w:rsidR="00634A9C" w:rsidRPr="00922E5D" w:rsidRDefault="00634A9C" w:rsidP="00E04FBF">
            <w:pPr>
              <w:pStyle w:val="17"/>
              <w:numPr>
                <w:ilvl w:val="0"/>
                <w:numId w:val="178"/>
              </w:numPr>
              <w:spacing w:after="0" w:line="240" w:lineRule="auto"/>
              <w:ind w:left="3" w:firstLine="284"/>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14:paraId="78D4F77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14:paraId="1D27C00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14:paraId="18FF380C"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14:paraId="1215D3D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14:paraId="6A6DA54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14:paraId="17B40C1A" w14:textId="77777777" w:rsidTr="00634A9C">
        <w:trPr>
          <w:gridBefore w:val="1"/>
          <w:wBefore w:w="48" w:type="dxa"/>
          <w:cantSplit/>
          <w:trHeight w:val="1518"/>
          <w:tblHeader/>
          <w:jc w:val="center"/>
        </w:trPr>
        <w:tc>
          <w:tcPr>
            <w:tcW w:w="3732" w:type="dxa"/>
            <w:vMerge/>
          </w:tcPr>
          <w:p w14:paraId="7FCF0808"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447407DA"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325E143B"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auto"/>
          </w:tcPr>
          <w:p w14:paraId="5E3AF3B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14:paraId="16A3F2D2" w14:textId="77777777" w:rsidR="00634A9C" w:rsidRPr="00922E5D" w:rsidRDefault="00634A9C" w:rsidP="00E04FBF">
            <w:pPr>
              <w:pStyle w:val="17"/>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14:paraId="2AA71F22" w14:textId="77777777" w:rsidR="00634A9C" w:rsidRPr="00922E5D" w:rsidRDefault="00634A9C" w:rsidP="00E04FBF">
            <w:pPr>
              <w:pStyle w:val="17"/>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14:paraId="686221B5" w14:textId="77777777" w:rsidR="00634A9C" w:rsidRPr="00922E5D" w:rsidRDefault="00634A9C" w:rsidP="00E04FBF">
            <w:pPr>
              <w:pStyle w:val="17"/>
              <w:numPr>
                <w:ilvl w:val="0"/>
                <w:numId w:val="180"/>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14:paraId="5603E205" w14:textId="77777777" w:rsidTr="00634A9C">
        <w:trPr>
          <w:gridBefore w:val="1"/>
          <w:wBefore w:w="48" w:type="dxa"/>
          <w:cantSplit/>
          <w:trHeight w:val="1077"/>
          <w:tblHeader/>
          <w:jc w:val="center"/>
        </w:trPr>
        <w:tc>
          <w:tcPr>
            <w:tcW w:w="3732" w:type="dxa"/>
            <w:vMerge/>
          </w:tcPr>
          <w:p w14:paraId="7140F1C5"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638818D6"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772DB6C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14:paraId="2FC93BB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14:paraId="69CEA1DE" w14:textId="77777777" w:rsidTr="00634A9C">
        <w:trPr>
          <w:gridBefore w:val="1"/>
          <w:wBefore w:w="48" w:type="dxa"/>
          <w:cantSplit/>
          <w:trHeight w:val="1380"/>
          <w:tblHeader/>
          <w:jc w:val="center"/>
        </w:trPr>
        <w:tc>
          <w:tcPr>
            <w:tcW w:w="3732" w:type="dxa"/>
            <w:vMerge w:val="restart"/>
          </w:tcPr>
          <w:p w14:paraId="6E02C92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14:paraId="7BEC009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14:paraId="27DF5A7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закрепляет у детей умение </w:t>
            </w:r>
          </w:p>
          <w:p w14:paraId="3E9EC805" w14:textId="77777777" w:rsidR="00634A9C" w:rsidRPr="00922E5D" w:rsidRDefault="00634A9C" w:rsidP="00E04FBF">
            <w:pPr>
              <w:pStyle w:val="17"/>
              <w:numPr>
                <w:ilvl w:val="0"/>
                <w:numId w:val="18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14:paraId="6C6C4F84" w14:textId="77777777" w:rsidR="00634A9C" w:rsidRPr="00922E5D" w:rsidRDefault="00634A9C" w:rsidP="00E04FBF">
            <w:pPr>
              <w:pStyle w:val="17"/>
              <w:numPr>
                <w:ilvl w:val="0"/>
                <w:numId w:val="181"/>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14:paraId="123363C8" w14:textId="77777777" w:rsidR="00634A9C" w:rsidRPr="00922E5D" w:rsidRDefault="00634A9C" w:rsidP="00436422">
            <w:pPr>
              <w:spacing w:line="240" w:lineRule="auto"/>
              <w:rPr>
                <w:sz w:val="20"/>
              </w:rPr>
            </w:pPr>
            <w:r w:rsidRPr="00922E5D">
              <w:rPr>
                <w:sz w:val="20"/>
              </w:rPr>
              <w:t>Педагог развивает у детей</w:t>
            </w:r>
          </w:p>
          <w:p w14:paraId="5887A7A0" w14:textId="77777777" w:rsidR="00634A9C" w:rsidRPr="00922E5D" w:rsidRDefault="00634A9C" w:rsidP="00436422">
            <w:pPr>
              <w:spacing w:line="240" w:lineRule="auto"/>
              <w:rPr>
                <w:sz w:val="20"/>
              </w:rPr>
            </w:pPr>
            <w:r w:rsidRPr="00922E5D">
              <w:rPr>
                <w:sz w:val="20"/>
              </w:rPr>
              <w:t xml:space="preserve">умение </w:t>
            </w:r>
          </w:p>
          <w:p w14:paraId="67369943" w14:textId="77777777"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внимательно выслушивать рассказы сверстников, </w:t>
            </w:r>
          </w:p>
          <w:p w14:paraId="34A28E03" w14:textId="77777777"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помогать им в случае затруднений, </w:t>
            </w:r>
          </w:p>
          <w:p w14:paraId="5B2EC76E" w14:textId="77777777" w:rsidR="00634A9C" w:rsidRPr="00922E5D" w:rsidRDefault="00634A9C" w:rsidP="00E04FBF">
            <w:pPr>
              <w:pStyle w:val="ad"/>
              <w:numPr>
                <w:ilvl w:val="0"/>
                <w:numId w:val="182"/>
              </w:numPr>
              <w:spacing w:line="240" w:lineRule="auto"/>
              <w:ind w:left="0" w:firstLine="236"/>
              <w:jc w:val="left"/>
              <w:rPr>
                <w:sz w:val="20"/>
              </w:rPr>
            </w:pPr>
            <w:r w:rsidRPr="00922E5D">
              <w:rPr>
                <w:sz w:val="20"/>
              </w:rPr>
              <w:t xml:space="preserve">замечать речевые и логические ошибки, </w:t>
            </w:r>
          </w:p>
          <w:p w14:paraId="2CA5A599" w14:textId="77777777" w:rsidR="00634A9C" w:rsidRPr="00922E5D" w:rsidRDefault="00634A9C" w:rsidP="00E04FBF">
            <w:pPr>
              <w:pStyle w:val="ad"/>
              <w:numPr>
                <w:ilvl w:val="0"/>
                <w:numId w:val="182"/>
              </w:numPr>
              <w:spacing w:line="240" w:lineRule="auto"/>
              <w:ind w:left="0" w:firstLine="236"/>
              <w:jc w:val="left"/>
              <w:rPr>
                <w:sz w:val="20"/>
              </w:rPr>
            </w:pPr>
            <w:r w:rsidRPr="00922E5D">
              <w:rPr>
                <w:sz w:val="20"/>
              </w:rPr>
              <w:t>доброжелательно и конструктивно исправлять их.</w:t>
            </w:r>
          </w:p>
        </w:tc>
      </w:tr>
      <w:tr w:rsidR="00634A9C" w:rsidRPr="00922E5D" w14:paraId="46575626" w14:textId="77777777" w:rsidTr="00634A9C">
        <w:trPr>
          <w:gridBefore w:val="1"/>
          <w:wBefore w:w="48" w:type="dxa"/>
          <w:cantSplit/>
          <w:trHeight w:val="1380"/>
          <w:tblHeader/>
          <w:jc w:val="center"/>
        </w:trPr>
        <w:tc>
          <w:tcPr>
            <w:tcW w:w="3732" w:type="dxa"/>
            <w:vMerge/>
          </w:tcPr>
          <w:p w14:paraId="37249FD6"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1314949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14:paraId="1794E8AE"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shd w:val="clear" w:color="auto" w:fill="auto"/>
          </w:tcPr>
          <w:p w14:paraId="46AF18CD" w14:textId="77777777"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14:paraId="74C28417" w14:textId="77777777" w:rsidTr="00634A9C">
        <w:trPr>
          <w:gridBefore w:val="1"/>
          <w:wBefore w:w="48" w:type="dxa"/>
          <w:cantSplit/>
          <w:trHeight w:val="1361"/>
          <w:tblHeader/>
          <w:jc w:val="center"/>
        </w:trPr>
        <w:tc>
          <w:tcPr>
            <w:tcW w:w="3732" w:type="dxa"/>
            <w:vMerge w:val="restart"/>
          </w:tcPr>
          <w:p w14:paraId="1F90DC4E"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монологической речи: </w:t>
            </w:r>
          </w:p>
          <w:p w14:paraId="1360506A" w14:textId="77777777"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14:paraId="70F9AF32" w14:textId="77777777"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lastRenderedPageBreak/>
              <w:t xml:space="preserve">совместно с педагогом пересказывать хорошо знакомые сказки; </w:t>
            </w:r>
          </w:p>
          <w:p w14:paraId="35C31650" w14:textId="77777777"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14:paraId="183BCC5D" w14:textId="77777777"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14:paraId="491BC255" w14:textId="77777777" w:rsidR="00634A9C" w:rsidRPr="00922E5D" w:rsidRDefault="00634A9C" w:rsidP="00E04FBF">
            <w:pPr>
              <w:pStyle w:val="17"/>
              <w:numPr>
                <w:ilvl w:val="0"/>
                <w:numId w:val="176"/>
              </w:numPr>
              <w:tabs>
                <w:tab w:val="left" w:pos="387"/>
              </w:tabs>
              <w:spacing w:after="0" w:line="240" w:lineRule="auto"/>
              <w:ind w:left="0" w:firstLine="245"/>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14:paraId="48FB19B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связную, грамматически правильную монологическую речь </w:t>
            </w:r>
          </w:p>
          <w:p w14:paraId="641624F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14:paraId="4096283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 xml:space="preserve">дошкольников </w:t>
            </w:r>
          </w:p>
          <w:p w14:paraId="5B91E786"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речевое творчество, </w:t>
            </w:r>
          </w:p>
          <w:p w14:paraId="076BF133"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14:paraId="5310EC1F"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14:paraId="4B3F3CC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14:paraId="540A634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14:paraId="2D8F3FE2"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 описательных рассказах педагог формирует у детей умения передавать эмоциональное отношение к образам, используя средства языковой </w:t>
            </w:r>
            <w:r w:rsidRPr="00922E5D">
              <w:rPr>
                <w:rFonts w:ascii="Times New Roman" w:hAnsi="Times New Roman" w:cs="Times New Roman"/>
                <w:sz w:val="20"/>
                <w:szCs w:val="20"/>
              </w:rPr>
              <w:lastRenderedPageBreak/>
              <w:t>выразительности: метафоры, сравнения, эпитеты, гиперболы, олицетворения</w:t>
            </w:r>
          </w:p>
          <w:p w14:paraId="6B92979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71CD870A"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14:paraId="1CD9471E" w14:textId="77777777" w:rsidTr="00634A9C">
        <w:trPr>
          <w:gridBefore w:val="1"/>
          <w:wBefore w:w="48" w:type="dxa"/>
          <w:cantSplit/>
          <w:trHeight w:val="2070"/>
          <w:tblHeader/>
          <w:jc w:val="center"/>
        </w:trPr>
        <w:tc>
          <w:tcPr>
            <w:tcW w:w="3732" w:type="dxa"/>
            <w:vMerge/>
          </w:tcPr>
          <w:p w14:paraId="65525120"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vMerge/>
          </w:tcPr>
          <w:p w14:paraId="21FF32AF"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5648394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14:paraId="2BCAC44B" w14:textId="77777777" w:rsidR="00634A9C" w:rsidRPr="00922E5D" w:rsidRDefault="00634A9C" w:rsidP="00436422">
            <w:pPr>
              <w:pStyle w:val="17"/>
              <w:spacing w:line="240" w:lineRule="auto"/>
              <w:jc w:val="center"/>
              <w:rPr>
                <w:rFonts w:ascii="Times New Roman" w:hAnsi="Times New Roman" w:cs="Times New Roman"/>
                <w:sz w:val="20"/>
                <w:szCs w:val="20"/>
              </w:rPr>
            </w:pPr>
          </w:p>
        </w:tc>
      </w:tr>
      <w:tr w:rsidR="00634A9C" w:rsidRPr="00922E5D" w14:paraId="4772C655" w14:textId="77777777" w:rsidTr="00634A9C">
        <w:trPr>
          <w:gridBefore w:val="1"/>
          <w:wBefore w:w="48" w:type="dxa"/>
          <w:cantSplit/>
          <w:trHeight w:val="227"/>
          <w:tblHeader/>
          <w:jc w:val="center"/>
        </w:trPr>
        <w:tc>
          <w:tcPr>
            <w:tcW w:w="3732" w:type="dxa"/>
            <w:shd w:val="clear" w:color="auto" w:fill="F2F2F2" w:themeFill="background1" w:themeFillShade="F2"/>
          </w:tcPr>
          <w:p w14:paraId="568A0384"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14:paraId="07B5D2F2"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656A484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14:paraId="3963DF1A" w14:textId="77777777"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14:paraId="4CB05349" w14:textId="77777777" w:rsidTr="00634A9C">
        <w:trPr>
          <w:gridBefore w:val="1"/>
          <w:wBefore w:w="48" w:type="dxa"/>
          <w:cantSplit/>
          <w:trHeight w:val="227"/>
          <w:tblHeader/>
          <w:jc w:val="center"/>
        </w:trPr>
        <w:tc>
          <w:tcPr>
            <w:tcW w:w="15078" w:type="dxa"/>
            <w:gridSpan w:val="4"/>
            <w:shd w:val="clear" w:color="auto" w:fill="EEECE1" w:themeFill="background2"/>
          </w:tcPr>
          <w:p w14:paraId="192F7536" w14:textId="77777777" w:rsidR="00634A9C" w:rsidRPr="00922E5D" w:rsidRDefault="00634A9C" w:rsidP="00436422">
            <w:pPr>
              <w:pStyle w:val="17"/>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Содержание раздела «Подготовка детей к обучению грамоте»</w:t>
            </w:r>
          </w:p>
        </w:tc>
      </w:tr>
      <w:tr w:rsidR="00634A9C" w:rsidRPr="00922E5D" w14:paraId="4B1D1E3E" w14:textId="77777777" w:rsidTr="00634A9C">
        <w:trPr>
          <w:gridBefore w:val="1"/>
          <w:wBefore w:w="48" w:type="dxa"/>
          <w:cantSplit/>
          <w:trHeight w:val="227"/>
          <w:tblHeader/>
          <w:jc w:val="center"/>
        </w:trPr>
        <w:tc>
          <w:tcPr>
            <w:tcW w:w="3732" w:type="dxa"/>
            <w:shd w:val="clear" w:color="auto" w:fill="FFFFFF" w:themeFill="background1"/>
          </w:tcPr>
          <w:p w14:paraId="2377F9FA"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14:paraId="4CBDB939"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25778B89"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7630D9B6" w14:textId="77777777" w:rsidR="00634A9C" w:rsidRPr="00922E5D" w:rsidRDefault="00634A9C" w:rsidP="00436422">
            <w:pPr>
              <w:pStyle w:val="17"/>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3FF05802" w14:textId="77777777" w:rsidTr="00634A9C">
        <w:trPr>
          <w:gridBefore w:val="1"/>
          <w:wBefore w:w="48" w:type="dxa"/>
          <w:cantSplit/>
          <w:trHeight w:val="227"/>
          <w:tblHeader/>
          <w:jc w:val="center"/>
        </w:trPr>
        <w:tc>
          <w:tcPr>
            <w:tcW w:w="3732" w:type="dxa"/>
            <w:shd w:val="clear" w:color="auto" w:fill="FFFFFF" w:themeFill="background1"/>
          </w:tcPr>
          <w:p w14:paraId="371E0591"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14:paraId="15C86BBD"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14:paraId="44D9DFE4"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14:paraId="756F0A70" w14:textId="77777777" w:rsidR="00634A9C" w:rsidRPr="00922E5D" w:rsidRDefault="00634A9C" w:rsidP="00436422">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14:paraId="6DCFCD53" w14:textId="77777777" w:rsidTr="00634A9C">
        <w:trPr>
          <w:gridBefore w:val="1"/>
          <w:wBefore w:w="48" w:type="dxa"/>
          <w:cantSplit/>
          <w:trHeight w:val="227"/>
          <w:tblHeader/>
          <w:jc w:val="center"/>
        </w:trPr>
        <w:tc>
          <w:tcPr>
            <w:tcW w:w="3732" w:type="dxa"/>
            <w:shd w:val="clear" w:color="auto" w:fill="FFFFFF" w:themeFill="background1"/>
          </w:tcPr>
          <w:p w14:paraId="026D1F2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14:paraId="2F517150"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14:paraId="6274E8D9"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14:paraId="3A15B50F" w14:textId="77777777" w:rsidR="00634A9C" w:rsidRPr="00922E5D" w:rsidRDefault="00634A9C" w:rsidP="00436422">
            <w:pPr>
              <w:spacing w:line="240" w:lineRule="auto"/>
              <w:rPr>
                <w:sz w:val="20"/>
              </w:rPr>
            </w:pPr>
            <w:r w:rsidRPr="00922E5D">
              <w:rPr>
                <w:sz w:val="20"/>
              </w:rPr>
              <w:t>Педагог мотивирует детей знать буквы, читать слоги</w:t>
            </w:r>
          </w:p>
        </w:tc>
      </w:tr>
      <w:tr w:rsidR="00634A9C" w:rsidRPr="00922E5D" w14:paraId="69947CE6" w14:textId="77777777" w:rsidTr="00634A9C">
        <w:trPr>
          <w:gridBefore w:val="1"/>
          <w:wBefore w:w="48" w:type="dxa"/>
          <w:cantSplit/>
          <w:trHeight w:val="227"/>
          <w:tblHeader/>
          <w:jc w:val="center"/>
        </w:trPr>
        <w:tc>
          <w:tcPr>
            <w:tcW w:w="3732" w:type="dxa"/>
            <w:shd w:val="clear" w:color="auto" w:fill="F2F2F2" w:themeFill="background1" w:themeFillShade="F2"/>
          </w:tcPr>
          <w:p w14:paraId="5804D0ED"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FFFFF" w:themeFill="background1"/>
          </w:tcPr>
          <w:p w14:paraId="4BD003F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14:paraId="0634FBD7"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14:paraId="39AE2A2B" w14:textId="77777777" w:rsidR="00634A9C" w:rsidRPr="00922E5D" w:rsidRDefault="00634A9C" w:rsidP="00436422">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14:paraId="516B0D09" w14:textId="77777777" w:rsidTr="00634A9C">
        <w:trPr>
          <w:gridBefore w:val="1"/>
          <w:wBefore w:w="48" w:type="dxa"/>
          <w:cantSplit/>
          <w:trHeight w:val="227"/>
          <w:tblHeader/>
          <w:jc w:val="center"/>
        </w:trPr>
        <w:tc>
          <w:tcPr>
            <w:tcW w:w="3732" w:type="dxa"/>
            <w:shd w:val="clear" w:color="auto" w:fill="F2F2F2" w:themeFill="background1" w:themeFillShade="F2"/>
          </w:tcPr>
          <w:p w14:paraId="00887620"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14:paraId="0E2852B0"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3BF8F218"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14:paraId="586C64FC" w14:textId="77777777" w:rsidR="00634A9C" w:rsidRPr="00922E5D" w:rsidRDefault="00634A9C" w:rsidP="00436422">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14:paraId="56529222" w14:textId="77777777" w:rsidTr="00634A9C">
        <w:trPr>
          <w:gridBefore w:val="1"/>
          <w:wBefore w:w="48" w:type="dxa"/>
          <w:cantSplit/>
          <w:trHeight w:val="227"/>
          <w:tblHeader/>
          <w:jc w:val="center"/>
        </w:trPr>
        <w:tc>
          <w:tcPr>
            <w:tcW w:w="3732" w:type="dxa"/>
            <w:shd w:val="clear" w:color="auto" w:fill="F2F2F2" w:themeFill="background1" w:themeFillShade="F2"/>
          </w:tcPr>
          <w:p w14:paraId="12DFE4EB"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14:paraId="325DCC43"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5371E55B"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14:paraId="5378A4AE" w14:textId="77777777" w:rsidR="00634A9C" w:rsidRPr="00922E5D" w:rsidRDefault="00634A9C" w:rsidP="00436422">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14:paraId="5D6C90B5" w14:textId="77777777" w:rsidTr="00634A9C">
        <w:trPr>
          <w:gridBefore w:val="1"/>
          <w:wBefore w:w="48" w:type="dxa"/>
          <w:cantSplit/>
          <w:trHeight w:val="227"/>
          <w:tblHeader/>
          <w:jc w:val="center"/>
        </w:trPr>
        <w:tc>
          <w:tcPr>
            <w:tcW w:w="3732" w:type="dxa"/>
            <w:shd w:val="clear" w:color="auto" w:fill="F2F2F2" w:themeFill="background1" w:themeFillShade="F2"/>
          </w:tcPr>
          <w:p w14:paraId="38BD03E9"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shd w:val="clear" w:color="auto" w:fill="F2F2F2" w:themeFill="background1" w:themeFillShade="F2"/>
          </w:tcPr>
          <w:p w14:paraId="464BC827" w14:textId="77777777" w:rsidR="00634A9C" w:rsidRPr="00922E5D" w:rsidRDefault="00634A9C" w:rsidP="00436422">
            <w:pPr>
              <w:pStyle w:val="17"/>
              <w:spacing w:line="240" w:lineRule="auto"/>
              <w:rPr>
                <w:rFonts w:ascii="Times New Roman" w:hAnsi="Times New Roman" w:cs="Times New Roman"/>
                <w:sz w:val="20"/>
                <w:szCs w:val="20"/>
              </w:rPr>
            </w:pPr>
          </w:p>
        </w:tc>
        <w:tc>
          <w:tcPr>
            <w:tcW w:w="3782" w:type="dxa"/>
          </w:tcPr>
          <w:p w14:paraId="644A5715" w14:textId="77777777" w:rsidR="00634A9C" w:rsidRPr="00922E5D" w:rsidRDefault="00634A9C" w:rsidP="00436422">
            <w:pPr>
              <w:pStyle w:val="17"/>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14:paraId="12FBB572" w14:textId="77777777" w:rsidR="00634A9C" w:rsidRPr="00922E5D" w:rsidRDefault="00634A9C" w:rsidP="00436422">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14:paraId="28F855BC" w14:textId="77777777"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14:paraId="59FDC8F0" w14:textId="23CB7E4F" w:rsidR="002C6E8D" w:rsidRPr="009B15B1" w:rsidRDefault="0069355F">
      <w:pPr>
        <w:pBdr>
          <w:top w:val="none" w:sz="4" w:space="0" w:color="000000"/>
          <w:left w:val="none" w:sz="4" w:space="0" w:color="000000"/>
          <w:bottom w:val="none" w:sz="4" w:space="0" w:color="000000"/>
          <w:right w:val="none" w:sz="4" w:space="0" w:color="000000"/>
        </w:pBdr>
        <w:spacing w:before="192" w:line="318" w:lineRule="atLeast"/>
      </w:pPr>
      <w:r w:rsidRPr="009B15B1">
        <w:rPr>
          <w:b/>
          <w:color w:val="000000"/>
          <w:sz w:val="24"/>
        </w:rPr>
        <w:t>Решение</w:t>
      </w:r>
      <w:r w:rsidRPr="009B15B1">
        <w:rPr>
          <w:b/>
          <w:color w:val="000000"/>
          <w:spacing w:val="-1"/>
          <w:sz w:val="24"/>
        </w:rPr>
        <w:t xml:space="preserve"> </w:t>
      </w:r>
      <w:r w:rsidRPr="009B15B1">
        <w:rPr>
          <w:b/>
          <w:color w:val="000000"/>
          <w:sz w:val="24"/>
        </w:rPr>
        <w:t>совокупных задач</w:t>
      </w:r>
      <w:r w:rsidRPr="009B15B1">
        <w:rPr>
          <w:b/>
          <w:color w:val="000000"/>
          <w:spacing w:val="-1"/>
          <w:sz w:val="24"/>
        </w:rPr>
        <w:t xml:space="preserve"> </w:t>
      </w:r>
      <w:r w:rsidRPr="009B15B1">
        <w:rPr>
          <w:b/>
          <w:color w:val="000000"/>
          <w:sz w:val="24"/>
        </w:rPr>
        <w:t>нескольких направлений</w:t>
      </w:r>
      <w:r w:rsidRPr="009B15B1">
        <w:rPr>
          <w:b/>
          <w:color w:val="000000"/>
          <w:spacing w:val="1"/>
          <w:sz w:val="24"/>
        </w:rPr>
        <w:t xml:space="preserve"> </w:t>
      </w:r>
      <w:r w:rsidRPr="009B15B1">
        <w:rPr>
          <w:b/>
          <w:color w:val="000000"/>
          <w:sz w:val="24"/>
        </w:rPr>
        <w:t>воспитания</w:t>
      </w:r>
      <w:r w:rsidRPr="009B15B1">
        <w:rPr>
          <w:b/>
          <w:color w:val="000000"/>
          <w:spacing w:val="1"/>
          <w:sz w:val="24"/>
        </w:rPr>
        <w:t xml:space="preserve"> </w:t>
      </w:r>
      <w:r w:rsidRPr="009B15B1">
        <w:rPr>
          <w:b/>
          <w:color w:val="000000"/>
          <w:sz w:val="24"/>
        </w:rPr>
        <w:t>рамках образовательной</w:t>
      </w:r>
      <w:r w:rsidRPr="009B15B1">
        <w:rPr>
          <w:b/>
          <w:color w:val="000000"/>
          <w:spacing w:val="1"/>
          <w:sz w:val="24"/>
        </w:rPr>
        <w:t xml:space="preserve"> </w:t>
      </w:r>
      <w:r w:rsidRPr="009B15B1">
        <w:rPr>
          <w:b/>
          <w:color w:val="000000"/>
          <w:sz w:val="24"/>
        </w:rPr>
        <w:t>области</w:t>
      </w:r>
      <w:r w:rsidRPr="009B15B1">
        <w:rPr>
          <w:b/>
          <w:color w:val="000000"/>
          <w:spacing w:val="1"/>
          <w:sz w:val="24"/>
        </w:rPr>
        <w:t xml:space="preserve"> </w:t>
      </w:r>
      <w:r w:rsidRPr="009B15B1">
        <w:rPr>
          <w:b/>
          <w:color w:val="000000"/>
          <w:sz w:val="24"/>
        </w:rPr>
        <w:t>«РР»</w:t>
      </w:r>
    </w:p>
    <w:p w14:paraId="78128F80" w14:textId="77777777"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5"/>
        <w:gridCol w:w="12260"/>
      </w:tblGrid>
      <w:tr w:rsidR="00436422" w:rsidRPr="00436422" w14:paraId="0F4FCD63" w14:textId="77777777" w:rsidTr="00436422">
        <w:trPr>
          <w:trHeight w:val="351"/>
        </w:trPr>
        <w:tc>
          <w:tcPr>
            <w:tcW w:w="2055" w:type="dxa"/>
            <w:tcMar>
              <w:top w:w="0" w:type="dxa"/>
              <w:left w:w="0" w:type="dxa"/>
              <w:bottom w:w="0" w:type="dxa"/>
              <w:right w:w="0" w:type="dxa"/>
            </w:tcMar>
          </w:tcPr>
          <w:p w14:paraId="7B182C6A" w14:textId="77777777" w:rsidR="00436422" w:rsidRPr="002705E9"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2705E9">
              <w:rPr>
                <w:sz w:val="20"/>
              </w:rPr>
              <w:t> Приобщение</w:t>
            </w:r>
            <w:r w:rsidRPr="002705E9">
              <w:rPr>
                <w:spacing w:val="-1"/>
                <w:sz w:val="20"/>
              </w:rPr>
              <w:t xml:space="preserve"> </w:t>
            </w:r>
            <w:r w:rsidRPr="002705E9">
              <w:rPr>
                <w:sz w:val="20"/>
              </w:rPr>
              <w:t>к</w:t>
            </w:r>
            <w:r w:rsidR="002705E9" w:rsidRPr="002705E9">
              <w:rPr>
                <w:sz w:val="20"/>
              </w:rPr>
              <w:t xml:space="preserve"> ценностям</w:t>
            </w:r>
          </w:p>
        </w:tc>
        <w:tc>
          <w:tcPr>
            <w:tcW w:w="12260" w:type="dxa"/>
            <w:tcMar>
              <w:top w:w="0" w:type="dxa"/>
              <w:left w:w="0" w:type="dxa"/>
              <w:bottom w:w="0" w:type="dxa"/>
              <w:right w:w="0" w:type="dxa"/>
            </w:tcMar>
          </w:tcPr>
          <w:p w14:paraId="696CD5B7" w14:textId="77777777"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r w:rsidRPr="002705E9">
              <w:rPr>
                <w:sz w:val="20"/>
              </w:rPr>
              <w:t>Задачи</w:t>
            </w:r>
            <w:r w:rsidRPr="002705E9">
              <w:rPr>
                <w:spacing w:val="-3"/>
                <w:sz w:val="20"/>
              </w:rPr>
              <w:t xml:space="preserve"> </w:t>
            </w:r>
            <w:r w:rsidRPr="002705E9">
              <w:rPr>
                <w:sz w:val="20"/>
              </w:rPr>
              <w:t>направлений воспитания</w:t>
            </w:r>
          </w:p>
        </w:tc>
      </w:tr>
      <w:tr w:rsidR="00436422" w:rsidRPr="00436422" w14:paraId="362A304B" w14:textId="77777777" w:rsidTr="006E2B0C">
        <w:trPr>
          <w:trHeight w:val="904"/>
        </w:trPr>
        <w:tc>
          <w:tcPr>
            <w:tcW w:w="2055" w:type="dxa"/>
            <w:tcMar>
              <w:top w:w="0" w:type="dxa"/>
              <w:left w:w="0" w:type="dxa"/>
              <w:bottom w:w="0" w:type="dxa"/>
              <w:right w:w="0" w:type="dxa"/>
            </w:tcMar>
          </w:tcPr>
          <w:p w14:paraId="038704C4" w14:textId="77777777"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sidR="002705E9">
              <w:rPr>
                <w:b/>
                <w:color w:val="000000"/>
                <w:sz w:val="20"/>
              </w:rPr>
              <w:t>Культура»</w:t>
            </w:r>
          </w:p>
          <w:p w14:paraId="6DCE96B6" w14:textId="77777777"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14:paraId="2978B735"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2260" w:type="dxa"/>
            <w:tcMar>
              <w:top w:w="0" w:type="dxa"/>
              <w:left w:w="0" w:type="dxa"/>
              <w:bottom w:w="0" w:type="dxa"/>
              <w:right w:w="0" w:type="dxa"/>
            </w:tcMar>
          </w:tcPr>
          <w:p w14:paraId="17194619"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владение</w:t>
            </w:r>
            <w:r w:rsidRPr="00436422">
              <w:rPr>
                <w:color w:val="000000"/>
                <w:spacing w:val="97"/>
                <w:sz w:val="20"/>
              </w:rPr>
              <w:t xml:space="preserve"> </w:t>
            </w:r>
            <w:r w:rsidRPr="00436422">
              <w:rPr>
                <w:color w:val="000000"/>
                <w:sz w:val="20"/>
              </w:rPr>
              <w:t>формами</w:t>
            </w:r>
            <w:r w:rsidRPr="00436422">
              <w:rPr>
                <w:color w:val="000000"/>
                <w:spacing w:val="99"/>
                <w:sz w:val="20"/>
              </w:rPr>
              <w:t xml:space="preserve"> </w:t>
            </w:r>
            <w:r w:rsidRPr="00436422">
              <w:rPr>
                <w:color w:val="000000"/>
                <w:sz w:val="20"/>
              </w:rPr>
              <w:t>речевого</w:t>
            </w:r>
            <w:r w:rsidRPr="00436422">
              <w:rPr>
                <w:color w:val="000000"/>
                <w:spacing w:val="98"/>
                <w:sz w:val="20"/>
              </w:rPr>
              <w:t xml:space="preserve"> </w:t>
            </w:r>
            <w:r w:rsidRPr="00436422">
              <w:rPr>
                <w:color w:val="000000"/>
                <w:sz w:val="20"/>
              </w:rPr>
              <w:t>этикета,</w:t>
            </w:r>
            <w:r w:rsidRPr="00436422">
              <w:rPr>
                <w:color w:val="000000"/>
                <w:spacing w:val="98"/>
                <w:sz w:val="20"/>
              </w:rPr>
              <w:t xml:space="preserve"> </w:t>
            </w:r>
            <w:r w:rsidRPr="00436422">
              <w:rPr>
                <w:color w:val="000000"/>
                <w:sz w:val="20"/>
              </w:rPr>
              <w:t>отражающими</w:t>
            </w:r>
            <w:r w:rsidRPr="00436422">
              <w:rPr>
                <w:color w:val="000000"/>
                <w:spacing w:val="97"/>
                <w:sz w:val="20"/>
              </w:rPr>
              <w:t xml:space="preserve"> </w:t>
            </w:r>
            <w:r w:rsidRPr="00436422">
              <w:rPr>
                <w:color w:val="000000"/>
                <w:sz w:val="20"/>
              </w:rPr>
              <w:t>принятые</w:t>
            </w:r>
            <w:r w:rsidRPr="00436422">
              <w:rPr>
                <w:color w:val="000000"/>
                <w:spacing w:val="97"/>
                <w:sz w:val="20"/>
              </w:rPr>
              <w:t xml:space="preserve"> </w:t>
            </w:r>
            <w:r w:rsidRPr="00436422">
              <w:rPr>
                <w:color w:val="000000"/>
                <w:sz w:val="20"/>
              </w:rPr>
              <w:t>в обществе</w:t>
            </w:r>
            <w:r w:rsidRPr="00436422">
              <w:rPr>
                <w:color w:val="000000"/>
                <w:spacing w:val="-1"/>
                <w:sz w:val="20"/>
              </w:rPr>
              <w:t xml:space="preserve"> </w:t>
            </w:r>
            <w:r w:rsidRPr="00436422">
              <w:rPr>
                <w:color w:val="000000"/>
                <w:sz w:val="20"/>
              </w:rPr>
              <w:t>правила</w:t>
            </w:r>
            <w:r w:rsidRPr="00436422">
              <w:rPr>
                <w:color w:val="000000"/>
                <w:spacing w:val="-1"/>
                <w:sz w:val="20"/>
              </w:rPr>
              <w:t xml:space="preserve"> </w:t>
            </w:r>
            <w:r w:rsidRPr="00436422">
              <w:rPr>
                <w:color w:val="000000"/>
                <w:sz w:val="20"/>
              </w:rPr>
              <w:t>и</w:t>
            </w:r>
            <w:r w:rsidRPr="00436422">
              <w:rPr>
                <w:color w:val="000000"/>
                <w:spacing w:val="1"/>
                <w:sz w:val="20"/>
              </w:rPr>
              <w:t xml:space="preserve"> </w:t>
            </w:r>
            <w:r w:rsidRPr="00436422">
              <w:rPr>
                <w:color w:val="000000"/>
                <w:sz w:val="20"/>
              </w:rPr>
              <w:t xml:space="preserve">нормы культурного поведения; </w:t>
            </w:r>
          </w:p>
          <w:p w14:paraId="3FA2D864"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02"/>
                <w:sz w:val="20"/>
              </w:rPr>
              <w:t xml:space="preserve"> </w:t>
            </w:r>
            <w:r w:rsidRPr="00436422">
              <w:rPr>
                <w:color w:val="000000"/>
                <w:sz w:val="20"/>
              </w:rPr>
              <w:t>отношения</w:t>
            </w:r>
            <w:r w:rsidRPr="00436422">
              <w:rPr>
                <w:color w:val="000000"/>
                <w:spacing w:val="103"/>
                <w:sz w:val="20"/>
              </w:rPr>
              <w:t xml:space="preserve"> </w:t>
            </w:r>
            <w:r w:rsidRPr="00436422">
              <w:rPr>
                <w:color w:val="000000"/>
                <w:sz w:val="20"/>
              </w:rPr>
              <w:t>к</w:t>
            </w:r>
            <w:r w:rsidRPr="00436422">
              <w:rPr>
                <w:color w:val="000000"/>
                <w:spacing w:val="104"/>
                <w:sz w:val="20"/>
              </w:rPr>
              <w:t xml:space="preserve"> </w:t>
            </w:r>
            <w:r w:rsidRPr="00436422">
              <w:rPr>
                <w:color w:val="000000"/>
                <w:sz w:val="20"/>
              </w:rPr>
              <w:t>родному</w:t>
            </w:r>
            <w:r w:rsidRPr="00436422">
              <w:rPr>
                <w:color w:val="000000"/>
                <w:spacing w:val="95"/>
                <w:sz w:val="20"/>
              </w:rPr>
              <w:t xml:space="preserve"> </w:t>
            </w:r>
            <w:r w:rsidRPr="00436422">
              <w:rPr>
                <w:color w:val="000000"/>
                <w:spacing w:val="1"/>
                <w:sz w:val="20"/>
              </w:rPr>
              <w:t>языку</w:t>
            </w:r>
            <w:r w:rsidRPr="00436422">
              <w:rPr>
                <w:color w:val="000000"/>
                <w:spacing w:val="100"/>
                <w:sz w:val="20"/>
              </w:rPr>
              <w:t xml:space="preserve"> </w:t>
            </w:r>
            <w:r w:rsidRPr="00436422">
              <w:rPr>
                <w:color w:val="000000"/>
                <w:sz w:val="20"/>
              </w:rPr>
              <w:t>как</w:t>
            </w:r>
            <w:r w:rsidRPr="00436422">
              <w:rPr>
                <w:color w:val="000000"/>
                <w:spacing w:val="104"/>
                <w:sz w:val="20"/>
              </w:rPr>
              <w:t xml:space="preserve"> </w:t>
            </w:r>
            <w:r w:rsidRPr="00436422">
              <w:rPr>
                <w:color w:val="000000"/>
                <w:sz w:val="20"/>
              </w:rPr>
              <w:t>ценности,</w:t>
            </w:r>
            <w:r w:rsidRPr="00436422">
              <w:rPr>
                <w:color w:val="000000"/>
                <w:spacing w:val="105"/>
                <w:sz w:val="20"/>
              </w:rPr>
              <w:t xml:space="preserve"> </w:t>
            </w:r>
            <w:r w:rsidRPr="00436422">
              <w:rPr>
                <w:color w:val="000000"/>
                <w:spacing w:val="-1"/>
                <w:sz w:val="20"/>
              </w:rPr>
              <w:t xml:space="preserve">умения </w:t>
            </w:r>
            <w:r w:rsidRPr="00436422">
              <w:rPr>
                <w:color w:val="000000"/>
                <w:sz w:val="20"/>
              </w:rPr>
              <w:t>чувствовать</w:t>
            </w:r>
            <w:r w:rsidRPr="00436422">
              <w:rPr>
                <w:color w:val="000000"/>
                <w:spacing w:val="147"/>
                <w:sz w:val="20"/>
              </w:rPr>
              <w:t xml:space="preserve"> </w:t>
            </w:r>
            <w:r w:rsidRPr="00436422">
              <w:rPr>
                <w:color w:val="000000"/>
                <w:spacing w:val="1"/>
                <w:sz w:val="20"/>
              </w:rPr>
              <w:t>красоту</w:t>
            </w:r>
            <w:r w:rsidRPr="00436422">
              <w:rPr>
                <w:color w:val="000000"/>
                <w:spacing w:val="143"/>
                <w:sz w:val="20"/>
              </w:rPr>
              <w:t xml:space="preserve"> </w:t>
            </w:r>
            <w:r w:rsidRPr="00436422">
              <w:rPr>
                <w:color w:val="000000"/>
                <w:sz w:val="20"/>
              </w:rPr>
              <w:t>языка,</w:t>
            </w:r>
            <w:r w:rsidRPr="00436422">
              <w:rPr>
                <w:color w:val="000000"/>
                <w:spacing w:val="145"/>
                <w:sz w:val="20"/>
              </w:rPr>
              <w:t xml:space="preserve"> </w:t>
            </w:r>
            <w:r w:rsidRPr="00436422">
              <w:rPr>
                <w:color w:val="000000"/>
                <w:sz w:val="20"/>
              </w:rPr>
              <w:t>стремления</w:t>
            </w:r>
            <w:r w:rsidRPr="00436422">
              <w:rPr>
                <w:color w:val="000000"/>
                <w:spacing w:val="146"/>
                <w:sz w:val="20"/>
              </w:rPr>
              <w:t xml:space="preserve"> </w:t>
            </w:r>
            <w:r w:rsidRPr="00436422">
              <w:rPr>
                <w:color w:val="000000"/>
                <w:sz w:val="20"/>
              </w:rPr>
              <w:t>говорить</w:t>
            </w:r>
            <w:r w:rsidRPr="00436422">
              <w:rPr>
                <w:color w:val="000000"/>
                <w:spacing w:val="147"/>
                <w:sz w:val="20"/>
              </w:rPr>
              <w:t xml:space="preserve"> </w:t>
            </w:r>
            <w:r w:rsidRPr="00436422">
              <w:rPr>
                <w:color w:val="000000"/>
                <w:sz w:val="20"/>
              </w:rPr>
              <w:t>красиво</w:t>
            </w:r>
            <w:r w:rsidRPr="00436422">
              <w:rPr>
                <w:color w:val="000000"/>
                <w:spacing w:val="146"/>
                <w:sz w:val="20"/>
              </w:rPr>
              <w:t xml:space="preserve"> </w:t>
            </w:r>
            <w:r w:rsidRPr="00436422">
              <w:rPr>
                <w:color w:val="000000"/>
                <w:sz w:val="20"/>
              </w:rPr>
              <w:t>(на правильном, богатом, образном</w:t>
            </w:r>
            <w:r w:rsidRPr="00436422">
              <w:rPr>
                <w:color w:val="000000"/>
                <w:spacing w:val="-1"/>
                <w:sz w:val="20"/>
              </w:rPr>
              <w:t xml:space="preserve"> </w:t>
            </w:r>
            <w:r w:rsidRPr="00436422">
              <w:rPr>
                <w:color w:val="000000"/>
                <w:sz w:val="20"/>
              </w:rPr>
              <w:t>языке);</w:t>
            </w:r>
          </w:p>
          <w:p w14:paraId="65544DB7"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before="109" w:line="278" w:lineRule="atLeast"/>
              <w:rPr>
                <w:sz w:val="20"/>
              </w:rPr>
            </w:pPr>
            <w:r w:rsidRPr="00436422">
              <w:rPr>
                <w:rFonts w:ascii="Wingdings" w:eastAsia="Wingdings" w:hAnsi="Wingdings" w:cs="Wingdings"/>
                <w:color w:val="000000"/>
                <w:sz w:val="20"/>
              </w:rPr>
              <w:t></w:t>
            </w:r>
            <w:r w:rsidRPr="00436422">
              <w:rPr>
                <w:color w:val="000000"/>
                <w:spacing w:val="111"/>
                <w:sz w:val="20"/>
              </w:rPr>
              <w:t xml:space="preserve"> </w:t>
            </w:r>
            <w:r w:rsidRPr="00436422">
              <w:rPr>
                <w:color w:val="000000"/>
                <w:sz w:val="20"/>
              </w:rPr>
              <w:t>воспитание</w:t>
            </w:r>
            <w:r w:rsidRPr="00436422">
              <w:rPr>
                <w:color w:val="000000"/>
                <w:spacing w:val="18"/>
                <w:sz w:val="20"/>
              </w:rPr>
              <w:t xml:space="preserve"> </w:t>
            </w:r>
            <w:r w:rsidRPr="00436422">
              <w:rPr>
                <w:color w:val="000000"/>
                <w:sz w:val="20"/>
              </w:rPr>
              <w:t>отношения</w:t>
            </w:r>
            <w:r w:rsidRPr="00436422">
              <w:rPr>
                <w:color w:val="000000"/>
                <w:spacing w:val="17"/>
                <w:sz w:val="20"/>
              </w:rPr>
              <w:t xml:space="preserve"> </w:t>
            </w:r>
            <w:r w:rsidRPr="00436422">
              <w:rPr>
                <w:color w:val="000000"/>
                <w:sz w:val="20"/>
              </w:rPr>
              <w:t>к</w:t>
            </w:r>
            <w:r w:rsidRPr="00436422">
              <w:rPr>
                <w:color w:val="000000"/>
                <w:spacing w:val="20"/>
                <w:sz w:val="20"/>
              </w:rPr>
              <w:t xml:space="preserve"> </w:t>
            </w:r>
            <w:r w:rsidRPr="00436422">
              <w:rPr>
                <w:color w:val="000000"/>
                <w:sz w:val="20"/>
              </w:rPr>
              <w:t>знанию</w:t>
            </w:r>
            <w:r w:rsidRPr="00436422">
              <w:rPr>
                <w:color w:val="000000"/>
                <w:spacing w:val="19"/>
                <w:sz w:val="20"/>
              </w:rPr>
              <w:t xml:space="preserve"> </w:t>
            </w:r>
            <w:r w:rsidRPr="00436422">
              <w:rPr>
                <w:color w:val="000000"/>
                <w:spacing w:val="-1"/>
                <w:sz w:val="20"/>
              </w:rPr>
              <w:t>как</w:t>
            </w:r>
            <w:r w:rsidRPr="00436422">
              <w:rPr>
                <w:color w:val="000000"/>
                <w:spacing w:val="21"/>
                <w:sz w:val="20"/>
              </w:rPr>
              <w:t xml:space="preserve"> </w:t>
            </w:r>
            <w:r w:rsidRPr="00436422">
              <w:rPr>
                <w:color w:val="000000"/>
                <w:sz w:val="20"/>
              </w:rPr>
              <w:t>ценности,</w:t>
            </w:r>
            <w:r w:rsidRPr="00436422">
              <w:rPr>
                <w:color w:val="000000"/>
                <w:spacing w:val="19"/>
                <w:sz w:val="20"/>
              </w:rPr>
              <w:t xml:space="preserve"> </w:t>
            </w:r>
            <w:r w:rsidRPr="00436422">
              <w:rPr>
                <w:color w:val="000000"/>
                <w:sz w:val="20"/>
              </w:rPr>
              <w:t>понимание</w:t>
            </w:r>
            <w:r w:rsidRPr="00436422">
              <w:rPr>
                <w:color w:val="000000"/>
                <w:spacing w:val="18"/>
                <w:sz w:val="20"/>
              </w:rPr>
              <w:t xml:space="preserve"> </w:t>
            </w:r>
            <w:r w:rsidRPr="00436422">
              <w:rPr>
                <w:color w:val="000000"/>
                <w:sz w:val="20"/>
              </w:rPr>
              <w:t>значения образования для человека, общества, страны</w:t>
            </w:r>
          </w:p>
          <w:p w14:paraId="6E365A11"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14:paraId="0B8B794D" w14:textId="77777777"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00B94077" w14:textId="77777777"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5DEABF44" w14:textId="77777777"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11B869BA" w14:textId="77777777"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6ABCB13A" w14:textId="77777777"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14:paraId="63E7E1CC" w14:textId="4FFA7606" w:rsidR="002C6E8D" w:rsidRDefault="0069355F">
      <w:pPr>
        <w:pBdr>
          <w:top w:val="none" w:sz="4" w:space="0" w:color="000000"/>
          <w:left w:val="none" w:sz="4" w:space="0" w:color="000000"/>
          <w:bottom w:val="none" w:sz="4" w:space="0" w:color="000000"/>
          <w:right w:val="none" w:sz="4" w:space="0" w:color="000000"/>
        </w:pBdr>
        <w:spacing w:before="593" w:line="276" w:lineRule="atLeast"/>
        <w:ind w:left="122"/>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«РР»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36422">
        <w:rPr>
          <w:b/>
          <w:color w:val="000000"/>
          <w:spacing w:val="-1"/>
          <w:sz w:val="24"/>
        </w:rPr>
        <w:t xml:space="preserve"> </w:t>
      </w:r>
    </w:p>
    <w:p w14:paraId="51CE463F"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012D1B">
        <w:rPr>
          <w:rFonts w:ascii="Wingdings" w:eastAsia="Wingdings" w:hAnsi="Wingdings" w:cs="Wingdings"/>
          <w:sz w:val="28"/>
        </w:rPr>
        <w:t></w:t>
      </w:r>
      <w:r w:rsidRPr="00012D1B">
        <w:rPr>
          <w:spacing w:val="70"/>
          <w:sz w:val="28"/>
        </w:rPr>
        <w:t xml:space="preserve"> </w:t>
      </w:r>
      <w:r w:rsidRPr="00012D1B">
        <w:rPr>
          <w:sz w:val="24"/>
        </w:rPr>
        <w:t>Гербова</w:t>
      </w:r>
      <w:r w:rsidRPr="00012D1B">
        <w:rPr>
          <w:spacing w:val="-1"/>
          <w:sz w:val="24"/>
        </w:rPr>
        <w:t xml:space="preserve"> </w:t>
      </w:r>
      <w:r w:rsidRPr="00012D1B">
        <w:rPr>
          <w:sz w:val="24"/>
        </w:rPr>
        <w:t>В.В. Развитие</w:t>
      </w:r>
      <w:r w:rsidRPr="00012D1B">
        <w:rPr>
          <w:spacing w:val="-1"/>
          <w:sz w:val="24"/>
        </w:rPr>
        <w:t xml:space="preserve"> речи</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w:t>
      </w:r>
      <w:r w:rsidRPr="00012D1B">
        <w:rPr>
          <w:spacing w:val="3"/>
          <w:sz w:val="24"/>
        </w:rPr>
        <w:t xml:space="preserve"> </w:t>
      </w:r>
      <w:r w:rsidRPr="00012D1B">
        <w:rPr>
          <w:sz w:val="24"/>
        </w:rPr>
        <w:t>Вторая группа</w:t>
      </w:r>
      <w:r w:rsidRPr="00012D1B">
        <w:rPr>
          <w:spacing w:val="-1"/>
          <w:sz w:val="24"/>
        </w:rPr>
        <w:t xml:space="preserve"> </w:t>
      </w:r>
      <w:r w:rsidRPr="00012D1B">
        <w:rPr>
          <w:sz w:val="24"/>
        </w:rPr>
        <w:t>раннего возраста</w:t>
      </w:r>
      <w:r w:rsidRPr="00012D1B">
        <w:rPr>
          <w:spacing w:val="-1"/>
          <w:sz w:val="24"/>
        </w:rPr>
        <w:t xml:space="preserve"> </w:t>
      </w:r>
      <w:r w:rsidRPr="00012D1B">
        <w:rPr>
          <w:spacing w:val="2"/>
          <w:sz w:val="24"/>
        </w:rPr>
        <w:t>(2–3</w:t>
      </w:r>
      <w:r w:rsidRPr="00012D1B">
        <w:rPr>
          <w:spacing w:val="-2"/>
          <w:sz w:val="24"/>
        </w:rPr>
        <w:t xml:space="preserve"> </w:t>
      </w:r>
      <w:r w:rsidRPr="00012D1B">
        <w:rPr>
          <w:sz w:val="24"/>
        </w:rPr>
        <w:t>года).</w:t>
      </w:r>
    </w:p>
    <w:p w14:paraId="7169B161"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012D1B">
        <w:rPr>
          <w:rFonts w:ascii="Wingdings" w:eastAsia="Wingdings" w:hAnsi="Wingdings" w:cs="Wingdings"/>
          <w:sz w:val="28"/>
        </w:rPr>
        <w:t></w:t>
      </w:r>
      <w:r w:rsidRPr="00012D1B">
        <w:rPr>
          <w:spacing w:val="70"/>
          <w:sz w:val="28"/>
        </w:rPr>
        <w:t xml:space="preserve"> </w:t>
      </w:r>
      <w:r w:rsidRPr="00012D1B">
        <w:rPr>
          <w:sz w:val="24"/>
        </w:rPr>
        <w:t>Гербова</w:t>
      </w:r>
      <w:r w:rsidRPr="00012D1B">
        <w:rPr>
          <w:spacing w:val="-1"/>
          <w:sz w:val="24"/>
        </w:rPr>
        <w:t xml:space="preserve"> </w:t>
      </w:r>
      <w:r w:rsidRPr="00012D1B">
        <w:rPr>
          <w:sz w:val="24"/>
        </w:rPr>
        <w:t>В.В. Развитие</w:t>
      </w:r>
      <w:r w:rsidRPr="00012D1B">
        <w:rPr>
          <w:spacing w:val="-1"/>
          <w:sz w:val="24"/>
        </w:rPr>
        <w:t xml:space="preserve"> речи</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 Младшая группа</w:t>
      </w:r>
      <w:r w:rsidRPr="00012D1B">
        <w:rPr>
          <w:spacing w:val="-1"/>
          <w:sz w:val="24"/>
        </w:rPr>
        <w:t xml:space="preserve"> </w:t>
      </w:r>
      <w:r w:rsidRPr="00012D1B">
        <w:rPr>
          <w:spacing w:val="1"/>
          <w:sz w:val="24"/>
        </w:rPr>
        <w:t>(3–4</w:t>
      </w:r>
      <w:r w:rsidRPr="00012D1B">
        <w:rPr>
          <w:spacing w:val="-1"/>
          <w:sz w:val="24"/>
        </w:rPr>
        <w:t xml:space="preserve"> </w:t>
      </w:r>
      <w:r w:rsidRPr="00012D1B">
        <w:rPr>
          <w:sz w:val="24"/>
        </w:rPr>
        <w:t>года).</w:t>
      </w:r>
    </w:p>
    <w:p w14:paraId="7EC6D5EA"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28"/>
      </w:pPr>
      <w:r w:rsidRPr="00012D1B">
        <w:rPr>
          <w:rFonts w:ascii="Wingdings" w:eastAsia="Wingdings" w:hAnsi="Wingdings" w:cs="Wingdings"/>
          <w:sz w:val="28"/>
        </w:rPr>
        <w:t></w:t>
      </w:r>
      <w:r w:rsidRPr="00012D1B">
        <w:rPr>
          <w:spacing w:val="70"/>
          <w:sz w:val="28"/>
        </w:rPr>
        <w:t xml:space="preserve"> </w:t>
      </w:r>
      <w:r w:rsidRPr="00012D1B">
        <w:rPr>
          <w:sz w:val="24"/>
        </w:rPr>
        <w:t>Гербова</w:t>
      </w:r>
      <w:r w:rsidRPr="00012D1B">
        <w:rPr>
          <w:spacing w:val="-1"/>
          <w:sz w:val="24"/>
        </w:rPr>
        <w:t xml:space="preserve"> </w:t>
      </w:r>
      <w:r w:rsidRPr="00012D1B">
        <w:rPr>
          <w:sz w:val="24"/>
        </w:rPr>
        <w:t>В.В. Развитие</w:t>
      </w:r>
      <w:r w:rsidRPr="00012D1B">
        <w:rPr>
          <w:spacing w:val="-1"/>
          <w:sz w:val="24"/>
        </w:rPr>
        <w:t xml:space="preserve"> речи</w:t>
      </w:r>
      <w:r w:rsidRPr="00012D1B">
        <w:rPr>
          <w:spacing w:val="1"/>
          <w:sz w:val="24"/>
        </w:rPr>
        <w:t xml:space="preserve"> </w:t>
      </w:r>
      <w:r w:rsidRPr="00012D1B">
        <w:rPr>
          <w:sz w:val="24"/>
        </w:rPr>
        <w:t>в детском</w:t>
      </w:r>
      <w:r w:rsidRPr="00012D1B">
        <w:rPr>
          <w:spacing w:val="-1"/>
          <w:sz w:val="24"/>
        </w:rPr>
        <w:t xml:space="preserve"> </w:t>
      </w:r>
      <w:r w:rsidRPr="00012D1B">
        <w:rPr>
          <w:sz w:val="24"/>
        </w:rPr>
        <w:t xml:space="preserve">саду: </w:t>
      </w:r>
      <w:r w:rsidRPr="00012D1B">
        <w:rPr>
          <w:spacing w:val="1"/>
          <w:sz w:val="24"/>
        </w:rPr>
        <w:t>Средняя</w:t>
      </w:r>
      <w:r w:rsidRPr="00012D1B">
        <w:rPr>
          <w:spacing w:val="-1"/>
          <w:sz w:val="24"/>
        </w:rPr>
        <w:t xml:space="preserve"> группа</w:t>
      </w:r>
      <w:r w:rsidRPr="00012D1B">
        <w:rPr>
          <w:spacing w:val="2"/>
          <w:sz w:val="24"/>
        </w:rPr>
        <w:t xml:space="preserve"> </w:t>
      </w:r>
      <w:r w:rsidRPr="00012D1B">
        <w:rPr>
          <w:spacing w:val="1"/>
          <w:sz w:val="24"/>
        </w:rPr>
        <w:t>(4–5</w:t>
      </w:r>
      <w:r w:rsidRPr="00012D1B">
        <w:rPr>
          <w:spacing w:val="-1"/>
          <w:sz w:val="24"/>
        </w:rPr>
        <w:t xml:space="preserve"> </w:t>
      </w:r>
      <w:r w:rsidRPr="00012D1B">
        <w:rPr>
          <w:sz w:val="24"/>
        </w:rPr>
        <w:t xml:space="preserve">лет). </w:t>
      </w:r>
      <w:r w:rsidRPr="00012D1B">
        <w:rPr>
          <w:rFonts w:ascii="Wingdings" w:eastAsia="Wingdings" w:hAnsi="Wingdings" w:cs="Wingdings"/>
          <w:sz w:val="28"/>
        </w:rPr>
        <w:t></w:t>
      </w:r>
      <w:r w:rsidRPr="00012D1B">
        <w:rPr>
          <w:spacing w:val="70"/>
          <w:sz w:val="28"/>
        </w:rPr>
        <w:t xml:space="preserve"> </w:t>
      </w:r>
      <w:r w:rsidRPr="00012D1B">
        <w:rPr>
          <w:sz w:val="24"/>
        </w:rPr>
        <w:t>Гербова</w:t>
      </w:r>
      <w:r w:rsidRPr="00012D1B">
        <w:rPr>
          <w:spacing w:val="-1"/>
          <w:sz w:val="24"/>
        </w:rPr>
        <w:t xml:space="preserve"> </w:t>
      </w:r>
      <w:r w:rsidRPr="00012D1B">
        <w:rPr>
          <w:sz w:val="24"/>
        </w:rPr>
        <w:t>В.В. Развитие</w:t>
      </w:r>
      <w:r w:rsidRPr="00012D1B">
        <w:rPr>
          <w:spacing w:val="-1"/>
          <w:sz w:val="24"/>
        </w:rPr>
        <w:t xml:space="preserve"> речи</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 Старшая группа</w:t>
      </w:r>
      <w:r w:rsidRPr="00012D1B">
        <w:rPr>
          <w:spacing w:val="1"/>
          <w:sz w:val="24"/>
        </w:rPr>
        <w:t xml:space="preserve"> (5–6</w:t>
      </w:r>
      <w:r w:rsidRPr="00012D1B">
        <w:rPr>
          <w:spacing w:val="-1"/>
          <w:sz w:val="24"/>
        </w:rPr>
        <w:t xml:space="preserve"> </w:t>
      </w:r>
      <w:r w:rsidRPr="00012D1B">
        <w:rPr>
          <w:sz w:val="24"/>
        </w:rPr>
        <w:t>лет).</w:t>
      </w:r>
    </w:p>
    <w:p w14:paraId="2D095FA1"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012D1B">
        <w:rPr>
          <w:rFonts w:ascii="Wingdings" w:eastAsia="Wingdings" w:hAnsi="Wingdings" w:cs="Wingdings"/>
          <w:sz w:val="28"/>
        </w:rPr>
        <w:t></w:t>
      </w:r>
      <w:r w:rsidRPr="00012D1B">
        <w:rPr>
          <w:spacing w:val="70"/>
          <w:sz w:val="28"/>
        </w:rPr>
        <w:t xml:space="preserve"> </w:t>
      </w:r>
      <w:r w:rsidRPr="00012D1B">
        <w:rPr>
          <w:sz w:val="24"/>
        </w:rPr>
        <w:t>Гербова</w:t>
      </w:r>
      <w:r w:rsidRPr="00012D1B">
        <w:rPr>
          <w:spacing w:val="-1"/>
          <w:sz w:val="24"/>
        </w:rPr>
        <w:t xml:space="preserve"> </w:t>
      </w:r>
      <w:r w:rsidRPr="00012D1B">
        <w:rPr>
          <w:sz w:val="24"/>
        </w:rPr>
        <w:t>В.В. Развитие</w:t>
      </w:r>
      <w:r w:rsidRPr="00012D1B">
        <w:rPr>
          <w:spacing w:val="-1"/>
          <w:sz w:val="24"/>
        </w:rPr>
        <w:t xml:space="preserve"> речи</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 Подготовительная к</w:t>
      </w:r>
      <w:r w:rsidRPr="00012D1B">
        <w:rPr>
          <w:spacing w:val="1"/>
          <w:sz w:val="24"/>
        </w:rPr>
        <w:t xml:space="preserve"> </w:t>
      </w:r>
      <w:r w:rsidRPr="00012D1B">
        <w:rPr>
          <w:sz w:val="24"/>
        </w:rPr>
        <w:t>школе группа</w:t>
      </w:r>
      <w:r w:rsidRPr="00012D1B">
        <w:rPr>
          <w:spacing w:val="-1"/>
          <w:sz w:val="24"/>
        </w:rPr>
        <w:t xml:space="preserve"> </w:t>
      </w:r>
      <w:r w:rsidRPr="00012D1B">
        <w:rPr>
          <w:spacing w:val="2"/>
          <w:sz w:val="24"/>
        </w:rPr>
        <w:t>(6–7</w:t>
      </w:r>
      <w:r w:rsidRPr="00012D1B">
        <w:rPr>
          <w:spacing w:val="-2"/>
          <w:sz w:val="24"/>
        </w:rPr>
        <w:t xml:space="preserve"> </w:t>
      </w:r>
      <w:r w:rsidRPr="00012D1B">
        <w:rPr>
          <w:sz w:val="24"/>
        </w:rPr>
        <w:t>лет).</w:t>
      </w:r>
    </w:p>
    <w:p w14:paraId="5BA6736F"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012D1B">
        <w:rPr>
          <w:rFonts w:ascii="Wingdings" w:eastAsia="Wingdings" w:hAnsi="Wingdings" w:cs="Wingdings"/>
          <w:sz w:val="28"/>
        </w:rPr>
        <w:t></w:t>
      </w:r>
      <w:r w:rsidRPr="00012D1B">
        <w:rPr>
          <w:spacing w:val="70"/>
          <w:sz w:val="28"/>
        </w:rPr>
        <w:t xml:space="preserve"> </w:t>
      </w:r>
      <w:r w:rsidRPr="00012D1B">
        <w:rPr>
          <w:sz w:val="24"/>
        </w:rPr>
        <w:t>Гербова</w:t>
      </w:r>
      <w:r w:rsidRPr="00012D1B">
        <w:rPr>
          <w:spacing w:val="-1"/>
          <w:sz w:val="24"/>
        </w:rPr>
        <w:t xml:space="preserve"> </w:t>
      </w:r>
      <w:r w:rsidRPr="00012D1B">
        <w:rPr>
          <w:sz w:val="24"/>
        </w:rPr>
        <w:t>В.В. Правильно или</w:t>
      </w:r>
      <w:r w:rsidRPr="00012D1B">
        <w:rPr>
          <w:spacing w:val="1"/>
          <w:sz w:val="24"/>
        </w:rPr>
        <w:t xml:space="preserve"> </w:t>
      </w:r>
      <w:r w:rsidRPr="00012D1B">
        <w:rPr>
          <w:sz w:val="24"/>
        </w:rPr>
        <w:t>неправильно: Для</w:t>
      </w:r>
      <w:r w:rsidRPr="00012D1B">
        <w:rPr>
          <w:spacing w:val="-2"/>
          <w:sz w:val="24"/>
        </w:rPr>
        <w:t xml:space="preserve"> </w:t>
      </w:r>
      <w:r w:rsidRPr="00012D1B">
        <w:rPr>
          <w:sz w:val="24"/>
        </w:rPr>
        <w:t>работы с</w:t>
      </w:r>
      <w:r w:rsidRPr="00012D1B">
        <w:rPr>
          <w:spacing w:val="-1"/>
          <w:sz w:val="24"/>
        </w:rPr>
        <w:t xml:space="preserve"> </w:t>
      </w:r>
      <w:r w:rsidRPr="00012D1B">
        <w:rPr>
          <w:sz w:val="24"/>
        </w:rPr>
        <w:t>детьми</w:t>
      </w:r>
      <w:r w:rsidRPr="00012D1B">
        <w:rPr>
          <w:spacing w:val="1"/>
          <w:sz w:val="24"/>
        </w:rPr>
        <w:t xml:space="preserve"> 2–4</w:t>
      </w:r>
      <w:r w:rsidRPr="00012D1B">
        <w:rPr>
          <w:spacing w:val="-1"/>
          <w:sz w:val="24"/>
        </w:rPr>
        <w:t xml:space="preserve"> </w:t>
      </w:r>
      <w:r w:rsidRPr="00012D1B">
        <w:rPr>
          <w:sz w:val="24"/>
        </w:rPr>
        <w:t>лет.</w:t>
      </w:r>
    </w:p>
    <w:p w14:paraId="1BA76243"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982"/>
      </w:pPr>
      <w:r w:rsidRPr="00012D1B">
        <w:rPr>
          <w:rFonts w:ascii="Wingdings" w:eastAsia="Wingdings" w:hAnsi="Wingdings" w:cs="Wingdings"/>
          <w:sz w:val="24"/>
        </w:rPr>
        <w:t></w:t>
      </w:r>
      <w:r w:rsidRPr="00012D1B">
        <w:rPr>
          <w:spacing w:val="111"/>
          <w:sz w:val="24"/>
        </w:rPr>
        <w:t xml:space="preserve"> </w:t>
      </w:r>
      <w:r w:rsidRPr="00012D1B">
        <w:rPr>
          <w:sz w:val="24"/>
        </w:rPr>
        <w:t>Ушакова</w:t>
      </w:r>
      <w:r w:rsidRPr="00012D1B">
        <w:rPr>
          <w:spacing w:val="-1"/>
          <w:sz w:val="24"/>
        </w:rPr>
        <w:t xml:space="preserve"> </w:t>
      </w:r>
      <w:r w:rsidRPr="00012D1B">
        <w:rPr>
          <w:sz w:val="24"/>
        </w:rPr>
        <w:t>О.С.</w:t>
      </w:r>
      <w:r w:rsidRPr="00012D1B">
        <w:rPr>
          <w:spacing w:val="5"/>
          <w:sz w:val="24"/>
        </w:rPr>
        <w:t xml:space="preserve"> </w:t>
      </w:r>
      <w:r w:rsidRPr="00012D1B">
        <w:rPr>
          <w:spacing w:val="-1"/>
          <w:sz w:val="24"/>
        </w:rPr>
        <w:t>«Развитие</w:t>
      </w:r>
      <w:r w:rsidRPr="00012D1B">
        <w:rPr>
          <w:sz w:val="24"/>
        </w:rPr>
        <w:t xml:space="preserve"> </w:t>
      </w:r>
      <w:r w:rsidRPr="00012D1B">
        <w:rPr>
          <w:spacing w:val="1"/>
          <w:sz w:val="24"/>
        </w:rPr>
        <w:t>речи»</w:t>
      </w:r>
      <w:r w:rsidRPr="00012D1B">
        <w:rPr>
          <w:spacing w:val="-20"/>
          <w:sz w:val="24"/>
        </w:rPr>
        <w:t xml:space="preserve"> </w:t>
      </w:r>
      <w:r w:rsidRPr="00012D1B">
        <w:rPr>
          <w:sz w:val="24"/>
        </w:rPr>
        <w:t>– линейка</w:t>
      </w:r>
      <w:r w:rsidRPr="00012D1B">
        <w:rPr>
          <w:spacing w:val="-1"/>
          <w:sz w:val="24"/>
        </w:rPr>
        <w:t xml:space="preserve"> </w:t>
      </w:r>
      <w:r w:rsidRPr="00012D1B">
        <w:rPr>
          <w:sz w:val="24"/>
        </w:rPr>
        <w:t>методических пособий</w:t>
      </w:r>
      <w:r w:rsidRPr="00012D1B">
        <w:rPr>
          <w:spacing w:val="1"/>
          <w:sz w:val="24"/>
        </w:rPr>
        <w:t xml:space="preserve"> </w:t>
      </w:r>
      <w:r w:rsidRPr="00012D1B">
        <w:rPr>
          <w:sz w:val="24"/>
        </w:rPr>
        <w:t>для</w:t>
      </w:r>
      <w:r w:rsidRPr="00012D1B">
        <w:rPr>
          <w:spacing w:val="-2"/>
          <w:sz w:val="24"/>
        </w:rPr>
        <w:t xml:space="preserve"> </w:t>
      </w:r>
      <w:r w:rsidRPr="00012D1B">
        <w:rPr>
          <w:sz w:val="24"/>
        </w:rPr>
        <w:t>детей</w:t>
      </w:r>
      <w:r w:rsidRPr="00012D1B">
        <w:rPr>
          <w:spacing w:val="1"/>
          <w:sz w:val="24"/>
        </w:rPr>
        <w:t xml:space="preserve"> </w:t>
      </w:r>
      <w:r w:rsidRPr="00012D1B">
        <w:rPr>
          <w:sz w:val="24"/>
        </w:rPr>
        <w:t>от 3 до 7 лет;</w:t>
      </w:r>
    </w:p>
    <w:p w14:paraId="7F715E42" w14:textId="77777777" w:rsidR="002C6E8D" w:rsidRPr="00012D1B" w:rsidRDefault="0069355F">
      <w:pPr>
        <w:pBdr>
          <w:top w:val="none" w:sz="4" w:space="0" w:color="000000"/>
          <w:left w:val="none" w:sz="4" w:space="0" w:color="000000"/>
          <w:bottom w:val="none" w:sz="4" w:space="0" w:color="000000"/>
          <w:right w:val="none" w:sz="4" w:space="0" w:color="000000"/>
        </w:pBdr>
        <w:spacing w:before="120" w:line="346" w:lineRule="atLeast"/>
        <w:ind w:left="360" w:right="-28"/>
      </w:pPr>
      <w:r w:rsidRPr="00012D1B">
        <w:rPr>
          <w:rFonts w:ascii="Wingdings" w:eastAsia="Wingdings" w:hAnsi="Wingdings" w:cs="Wingdings"/>
          <w:sz w:val="24"/>
        </w:rPr>
        <w:t></w:t>
      </w:r>
      <w:r w:rsidRPr="00012D1B">
        <w:rPr>
          <w:spacing w:val="111"/>
          <w:sz w:val="24"/>
        </w:rPr>
        <w:t xml:space="preserve"> </w:t>
      </w:r>
      <w:r w:rsidRPr="00012D1B">
        <w:rPr>
          <w:sz w:val="24"/>
        </w:rPr>
        <w:t>Бережнова</w:t>
      </w:r>
      <w:r w:rsidRPr="00012D1B">
        <w:rPr>
          <w:spacing w:val="92"/>
          <w:sz w:val="24"/>
        </w:rPr>
        <w:t xml:space="preserve"> </w:t>
      </w:r>
      <w:r w:rsidRPr="00012D1B">
        <w:rPr>
          <w:spacing w:val="-1"/>
          <w:sz w:val="24"/>
        </w:rPr>
        <w:t>О.В.</w:t>
      </w:r>
      <w:r w:rsidRPr="00012D1B">
        <w:rPr>
          <w:spacing w:val="96"/>
          <w:sz w:val="24"/>
        </w:rPr>
        <w:t xml:space="preserve"> </w:t>
      </w:r>
      <w:r w:rsidRPr="00012D1B">
        <w:rPr>
          <w:spacing w:val="-1"/>
          <w:sz w:val="24"/>
        </w:rPr>
        <w:t>«Мир</w:t>
      </w:r>
      <w:r w:rsidRPr="00012D1B">
        <w:rPr>
          <w:spacing w:val="94"/>
          <w:sz w:val="24"/>
        </w:rPr>
        <w:t xml:space="preserve"> </w:t>
      </w:r>
      <w:r w:rsidRPr="00012D1B">
        <w:rPr>
          <w:spacing w:val="-1"/>
          <w:sz w:val="24"/>
        </w:rPr>
        <w:t>звуков</w:t>
      </w:r>
      <w:r w:rsidRPr="00012D1B">
        <w:rPr>
          <w:spacing w:val="91"/>
          <w:sz w:val="24"/>
        </w:rPr>
        <w:t xml:space="preserve"> </w:t>
      </w:r>
      <w:r w:rsidRPr="00012D1B">
        <w:rPr>
          <w:sz w:val="24"/>
        </w:rPr>
        <w:t>и</w:t>
      </w:r>
      <w:r w:rsidRPr="00012D1B">
        <w:rPr>
          <w:spacing w:val="92"/>
          <w:sz w:val="24"/>
        </w:rPr>
        <w:t xml:space="preserve"> </w:t>
      </w:r>
      <w:r w:rsidRPr="00012D1B">
        <w:rPr>
          <w:spacing w:val="1"/>
          <w:sz w:val="24"/>
        </w:rPr>
        <w:t>букв»</w:t>
      </w:r>
      <w:r w:rsidRPr="00012D1B">
        <w:rPr>
          <w:spacing w:val="86"/>
          <w:sz w:val="24"/>
        </w:rPr>
        <w:t xml:space="preserve"> </w:t>
      </w:r>
      <w:r w:rsidRPr="00012D1B">
        <w:rPr>
          <w:sz w:val="24"/>
        </w:rPr>
        <w:t>(подготовка</w:t>
      </w:r>
      <w:r w:rsidRPr="00012D1B">
        <w:rPr>
          <w:spacing w:val="90"/>
          <w:sz w:val="24"/>
        </w:rPr>
        <w:t xml:space="preserve"> </w:t>
      </w:r>
      <w:r w:rsidRPr="00012D1B">
        <w:rPr>
          <w:sz w:val="24"/>
        </w:rPr>
        <w:t>к</w:t>
      </w:r>
      <w:r w:rsidRPr="00012D1B">
        <w:rPr>
          <w:spacing w:val="92"/>
          <w:sz w:val="24"/>
        </w:rPr>
        <w:t xml:space="preserve"> </w:t>
      </w:r>
      <w:r w:rsidRPr="00012D1B">
        <w:rPr>
          <w:sz w:val="24"/>
        </w:rPr>
        <w:t>обучению</w:t>
      </w:r>
      <w:r w:rsidRPr="00012D1B">
        <w:rPr>
          <w:spacing w:val="89"/>
          <w:sz w:val="24"/>
        </w:rPr>
        <w:t xml:space="preserve"> </w:t>
      </w:r>
      <w:r w:rsidRPr="00012D1B">
        <w:rPr>
          <w:sz w:val="24"/>
        </w:rPr>
        <w:t>грамоте)</w:t>
      </w:r>
      <w:r w:rsidRPr="00012D1B">
        <w:rPr>
          <w:spacing w:val="84"/>
          <w:sz w:val="24"/>
        </w:rPr>
        <w:t xml:space="preserve"> </w:t>
      </w:r>
      <w:r w:rsidRPr="00012D1B">
        <w:rPr>
          <w:sz w:val="24"/>
        </w:rPr>
        <w:t>–</w:t>
      </w:r>
      <w:r w:rsidRPr="00012D1B">
        <w:rPr>
          <w:spacing w:val="91"/>
          <w:sz w:val="24"/>
        </w:rPr>
        <w:t xml:space="preserve"> </w:t>
      </w:r>
      <w:r w:rsidRPr="00012D1B">
        <w:rPr>
          <w:sz w:val="24"/>
        </w:rPr>
        <w:t xml:space="preserve">линейка </w:t>
      </w:r>
      <w:r w:rsidRPr="00012D1B">
        <w:rPr>
          <w:spacing w:val="300"/>
          <w:sz w:val="24"/>
        </w:rPr>
        <w:t> </w:t>
      </w:r>
      <w:r w:rsidRPr="00012D1B">
        <w:rPr>
          <w:sz w:val="24"/>
        </w:rPr>
        <w:t>методических пособий</w:t>
      </w:r>
      <w:r w:rsidRPr="00012D1B">
        <w:rPr>
          <w:spacing w:val="-2"/>
          <w:sz w:val="24"/>
        </w:rPr>
        <w:t xml:space="preserve"> </w:t>
      </w:r>
      <w:r w:rsidRPr="00012D1B">
        <w:rPr>
          <w:sz w:val="24"/>
        </w:rPr>
        <w:t>для детей</w:t>
      </w:r>
      <w:r w:rsidRPr="00012D1B">
        <w:rPr>
          <w:spacing w:val="1"/>
          <w:sz w:val="24"/>
        </w:rPr>
        <w:t xml:space="preserve"> </w:t>
      </w:r>
      <w:r w:rsidRPr="00012D1B">
        <w:rPr>
          <w:sz w:val="24"/>
        </w:rPr>
        <w:t>от 3 до 7 лет;</w:t>
      </w:r>
    </w:p>
    <w:p w14:paraId="3B39F37A" w14:textId="77777777" w:rsidR="002C6E8D" w:rsidRPr="00012D1B"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Нищева</w:t>
      </w:r>
      <w:r w:rsidRPr="00012D1B">
        <w:rPr>
          <w:spacing w:val="37"/>
          <w:sz w:val="24"/>
        </w:rPr>
        <w:t xml:space="preserve"> </w:t>
      </w:r>
      <w:r w:rsidRPr="00012D1B">
        <w:rPr>
          <w:sz w:val="24"/>
        </w:rPr>
        <w:t>Н.В.</w:t>
      </w:r>
      <w:r w:rsidRPr="00012D1B">
        <w:rPr>
          <w:spacing w:val="43"/>
          <w:sz w:val="24"/>
        </w:rPr>
        <w:t xml:space="preserve"> </w:t>
      </w:r>
      <w:r w:rsidRPr="00012D1B">
        <w:rPr>
          <w:sz w:val="24"/>
        </w:rPr>
        <w:t>«Обучение</w:t>
      </w:r>
      <w:r w:rsidRPr="00012D1B">
        <w:rPr>
          <w:spacing w:val="38"/>
          <w:sz w:val="24"/>
        </w:rPr>
        <w:t xml:space="preserve"> </w:t>
      </w:r>
      <w:r w:rsidRPr="00012D1B">
        <w:rPr>
          <w:sz w:val="24"/>
        </w:rPr>
        <w:t>грамоте</w:t>
      </w:r>
      <w:r w:rsidRPr="00012D1B">
        <w:rPr>
          <w:spacing w:val="38"/>
          <w:sz w:val="24"/>
        </w:rPr>
        <w:t xml:space="preserve"> </w:t>
      </w:r>
      <w:r w:rsidRPr="00012D1B">
        <w:rPr>
          <w:sz w:val="24"/>
        </w:rPr>
        <w:t>детей</w:t>
      </w:r>
      <w:r w:rsidRPr="00012D1B">
        <w:rPr>
          <w:spacing w:val="39"/>
          <w:sz w:val="24"/>
        </w:rPr>
        <w:t xml:space="preserve"> </w:t>
      </w:r>
      <w:r w:rsidRPr="00012D1B">
        <w:rPr>
          <w:sz w:val="24"/>
        </w:rPr>
        <w:t>дошкольного</w:t>
      </w:r>
      <w:r w:rsidRPr="00012D1B">
        <w:rPr>
          <w:spacing w:val="38"/>
          <w:sz w:val="24"/>
        </w:rPr>
        <w:t xml:space="preserve"> </w:t>
      </w:r>
      <w:r w:rsidRPr="00012D1B">
        <w:rPr>
          <w:sz w:val="24"/>
        </w:rPr>
        <w:t>возраста»</w:t>
      </w:r>
      <w:r w:rsidRPr="00012D1B">
        <w:rPr>
          <w:spacing w:val="36"/>
          <w:sz w:val="24"/>
        </w:rPr>
        <w:t xml:space="preserve"> </w:t>
      </w:r>
      <w:r w:rsidRPr="00012D1B">
        <w:rPr>
          <w:sz w:val="24"/>
        </w:rPr>
        <w:t>–</w:t>
      </w:r>
      <w:r w:rsidRPr="00012D1B">
        <w:rPr>
          <w:spacing w:val="38"/>
          <w:sz w:val="24"/>
        </w:rPr>
        <w:t xml:space="preserve"> </w:t>
      </w:r>
      <w:r w:rsidRPr="00012D1B">
        <w:rPr>
          <w:spacing w:val="1"/>
          <w:sz w:val="24"/>
        </w:rPr>
        <w:t>линейка</w:t>
      </w:r>
      <w:r w:rsidRPr="00012D1B">
        <w:rPr>
          <w:spacing w:val="36"/>
          <w:sz w:val="24"/>
        </w:rPr>
        <w:t xml:space="preserve"> </w:t>
      </w:r>
      <w:r w:rsidRPr="00012D1B">
        <w:rPr>
          <w:sz w:val="24"/>
        </w:rPr>
        <w:t>методических пособий</w:t>
      </w:r>
      <w:r w:rsidRPr="00012D1B">
        <w:rPr>
          <w:spacing w:val="1"/>
          <w:sz w:val="24"/>
        </w:rPr>
        <w:t xml:space="preserve"> </w:t>
      </w:r>
      <w:r w:rsidRPr="00012D1B">
        <w:rPr>
          <w:sz w:val="24"/>
        </w:rPr>
        <w:t>для детей</w:t>
      </w:r>
      <w:r w:rsidRPr="00012D1B">
        <w:rPr>
          <w:spacing w:val="2"/>
          <w:sz w:val="24"/>
        </w:rPr>
        <w:t xml:space="preserve"> </w:t>
      </w:r>
      <w:r w:rsidRPr="00012D1B">
        <w:rPr>
          <w:spacing w:val="-2"/>
          <w:sz w:val="24"/>
        </w:rPr>
        <w:t>от</w:t>
      </w:r>
      <w:r w:rsidRPr="00012D1B">
        <w:rPr>
          <w:spacing w:val="3"/>
          <w:sz w:val="24"/>
        </w:rPr>
        <w:t xml:space="preserve"> </w:t>
      </w:r>
      <w:r w:rsidRPr="00012D1B">
        <w:rPr>
          <w:sz w:val="24"/>
        </w:rPr>
        <w:t>3</w:t>
      </w:r>
      <w:r w:rsidRPr="00012D1B">
        <w:rPr>
          <w:spacing w:val="-2"/>
          <w:sz w:val="24"/>
        </w:rPr>
        <w:t xml:space="preserve"> </w:t>
      </w:r>
      <w:r w:rsidRPr="00012D1B">
        <w:rPr>
          <w:sz w:val="24"/>
        </w:rPr>
        <w:t>до 7 лет.</w:t>
      </w:r>
    </w:p>
    <w:p w14:paraId="393E5F92" w14:textId="77777777" w:rsidR="002C6E8D" w:rsidRPr="00012D1B" w:rsidRDefault="0069355F">
      <w:pPr>
        <w:pBdr>
          <w:top w:val="none" w:sz="4" w:space="0" w:color="000000"/>
          <w:left w:val="none" w:sz="4" w:space="0" w:color="000000"/>
          <w:bottom w:val="none" w:sz="4" w:space="0" w:color="000000"/>
          <w:right w:val="none" w:sz="4" w:space="0" w:color="000000"/>
        </w:pBdr>
        <w:spacing w:before="130" w:line="312" w:lineRule="atLeast"/>
        <w:ind w:left="360" w:right="3769" w:firstLine="2849"/>
        <w:rPr>
          <w:rFonts w:ascii="Wingdings" w:eastAsia="Wingdings" w:hAnsi="Wingdings" w:cs="Wingdings"/>
          <w:sz w:val="24"/>
          <w:szCs w:val="24"/>
        </w:rPr>
      </w:pPr>
      <w:r w:rsidRPr="00012D1B">
        <w:rPr>
          <w:b/>
          <w:sz w:val="24"/>
        </w:rPr>
        <w:t>Наглядно</w:t>
      </w:r>
      <w:r w:rsidRPr="00012D1B">
        <w:rPr>
          <w:b/>
          <w:spacing w:val="-1"/>
          <w:sz w:val="24"/>
        </w:rPr>
        <w:t>-</w:t>
      </w:r>
      <w:r w:rsidRPr="00012D1B">
        <w:rPr>
          <w:b/>
          <w:sz w:val="24"/>
        </w:rPr>
        <w:t>дидактические</w:t>
      </w:r>
      <w:r w:rsidRPr="00012D1B">
        <w:rPr>
          <w:b/>
          <w:spacing w:val="-1"/>
          <w:sz w:val="24"/>
        </w:rPr>
        <w:t xml:space="preserve"> </w:t>
      </w:r>
      <w:r w:rsidRPr="00012D1B">
        <w:rPr>
          <w:b/>
          <w:sz w:val="24"/>
        </w:rPr>
        <w:t>пособия</w:t>
      </w:r>
    </w:p>
    <w:p w14:paraId="28E52C1F" w14:textId="77777777" w:rsidR="002C6E8D" w:rsidRPr="00012D1B" w:rsidRDefault="0069355F">
      <w:pPr>
        <w:pBdr>
          <w:top w:val="none" w:sz="4" w:space="0" w:color="000000"/>
          <w:left w:val="none" w:sz="4" w:space="0" w:color="000000"/>
          <w:bottom w:val="none" w:sz="4" w:space="0" w:color="000000"/>
          <w:right w:val="none" w:sz="4" w:space="0" w:color="000000"/>
        </w:pBdr>
        <w:spacing w:before="130" w:line="312" w:lineRule="atLeast"/>
        <w:ind w:right="-28"/>
        <w:rPr>
          <w:rFonts w:ascii="Calibri" w:eastAsia="Calibri" w:hAnsi="Calibri" w:cs="Calibri"/>
          <w:sz w:val="22"/>
          <w:szCs w:val="22"/>
        </w:rPr>
      </w:pPr>
      <w:r w:rsidRPr="00012D1B">
        <w:rPr>
          <w:rFonts w:ascii="Wingdings" w:eastAsia="Wingdings" w:hAnsi="Wingdings" w:cs="Wingdings"/>
          <w:sz w:val="24"/>
        </w:rPr>
        <w:t></w:t>
      </w:r>
      <w:r w:rsidRPr="00012D1B">
        <w:rPr>
          <w:spacing w:val="111"/>
          <w:sz w:val="24"/>
        </w:rPr>
        <w:t xml:space="preserve"> </w:t>
      </w:r>
      <w:r w:rsidRPr="00012D1B">
        <w:rPr>
          <w:sz w:val="24"/>
        </w:rPr>
        <w:t>Серия</w:t>
      </w:r>
      <w:r w:rsidRPr="00012D1B">
        <w:rPr>
          <w:spacing w:val="4"/>
          <w:sz w:val="24"/>
        </w:rPr>
        <w:t xml:space="preserve"> </w:t>
      </w:r>
      <w:r w:rsidRPr="00012D1B">
        <w:rPr>
          <w:spacing w:val="-1"/>
          <w:sz w:val="24"/>
        </w:rPr>
        <w:t>«Грамматика</w:t>
      </w:r>
      <w:r w:rsidRPr="00012D1B">
        <w:rPr>
          <w:sz w:val="24"/>
        </w:rPr>
        <w:t xml:space="preserve"> в картинках»:</w:t>
      </w:r>
      <w:r w:rsidRPr="00012D1B">
        <w:t xml:space="preserve"> </w:t>
      </w:r>
      <w:r w:rsidRPr="00012D1B">
        <w:rPr>
          <w:sz w:val="24"/>
        </w:rPr>
        <w:t>«Антонимы.</w:t>
      </w:r>
      <w:r w:rsidRPr="00012D1B">
        <w:rPr>
          <w:spacing w:val="64"/>
          <w:sz w:val="24"/>
        </w:rPr>
        <w:t xml:space="preserve"> </w:t>
      </w:r>
      <w:r w:rsidRPr="00012D1B">
        <w:rPr>
          <w:sz w:val="24"/>
        </w:rPr>
        <w:t>Глаголы»;</w:t>
      </w:r>
      <w:r w:rsidRPr="00012D1B">
        <w:rPr>
          <w:spacing w:val="72"/>
          <w:sz w:val="24"/>
        </w:rPr>
        <w:t xml:space="preserve"> </w:t>
      </w:r>
      <w:r w:rsidRPr="00012D1B">
        <w:rPr>
          <w:spacing w:val="-1"/>
          <w:sz w:val="24"/>
        </w:rPr>
        <w:t>«Антонимы.</w:t>
      </w:r>
      <w:r w:rsidRPr="00012D1B">
        <w:rPr>
          <w:spacing w:val="65"/>
          <w:sz w:val="24"/>
        </w:rPr>
        <w:t xml:space="preserve"> </w:t>
      </w:r>
      <w:r w:rsidRPr="00012D1B">
        <w:rPr>
          <w:sz w:val="24"/>
        </w:rPr>
        <w:t>Прилагательные»;</w:t>
      </w:r>
      <w:r w:rsidRPr="00012D1B">
        <w:rPr>
          <w:spacing w:val="70"/>
          <w:sz w:val="24"/>
        </w:rPr>
        <w:t xml:space="preserve"> </w:t>
      </w:r>
      <w:r w:rsidRPr="00012D1B">
        <w:rPr>
          <w:spacing w:val="-1"/>
          <w:sz w:val="24"/>
        </w:rPr>
        <w:t>«Говори</w:t>
      </w:r>
      <w:r w:rsidRPr="00012D1B">
        <w:rPr>
          <w:sz w:val="24"/>
        </w:rPr>
        <w:t xml:space="preserve"> правильно»;</w:t>
      </w:r>
      <w:r w:rsidRPr="00012D1B">
        <w:rPr>
          <w:spacing w:val="190"/>
          <w:sz w:val="24"/>
        </w:rPr>
        <w:t xml:space="preserve"> </w:t>
      </w:r>
      <w:r w:rsidRPr="00012D1B">
        <w:rPr>
          <w:sz w:val="24"/>
        </w:rPr>
        <w:t>Множественное</w:t>
      </w:r>
      <w:r w:rsidRPr="00012D1B">
        <w:t xml:space="preserve"> </w:t>
      </w:r>
      <w:r w:rsidRPr="00012D1B">
        <w:rPr>
          <w:spacing w:val="-1"/>
          <w:sz w:val="24"/>
        </w:rPr>
        <w:t>число»;</w:t>
      </w:r>
      <w:r w:rsidRPr="00012D1B">
        <w:rPr>
          <w:spacing w:val="6"/>
          <w:sz w:val="24"/>
        </w:rPr>
        <w:t xml:space="preserve"> </w:t>
      </w:r>
      <w:r w:rsidRPr="00012D1B">
        <w:rPr>
          <w:sz w:val="24"/>
        </w:rPr>
        <w:t>«Многозначные</w:t>
      </w:r>
      <w:r w:rsidRPr="00012D1B">
        <w:rPr>
          <w:spacing w:val="-1"/>
          <w:sz w:val="24"/>
        </w:rPr>
        <w:t xml:space="preserve"> слова»;</w:t>
      </w:r>
      <w:r w:rsidRPr="00012D1B">
        <w:rPr>
          <w:spacing w:val="8"/>
          <w:sz w:val="24"/>
        </w:rPr>
        <w:t xml:space="preserve"> </w:t>
      </w:r>
      <w:r w:rsidRPr="00012D1B">
        <w:rPr>
          <w:spacing w:val="-1"/>
          <w:sz w:val="24"/>
        </w:rPr>
        <w:t>«Один</w:t>
      </w:r>
      <w:r w:rsidRPr="00012D1B">
        <w:rPr>
          <w:spacing w:val="6"/>
          <w:sz w:val="24"/>
        </w:rPr>
        <w:t xml:space="preserve"> </w:t>
      </w:r>
      <w:r w:rsidRPr="00012D1B">
        <w:rPr>
          <w:sz w:val="24"/>
        </w:rPr>
        <w:t>— много»;</w:t>
      </w:r>
      <w:r w:rsidRPr="00012D1B">
        <w:rPr>
          <w:spacing w:val="5"/>
          <w:sz w:val="24"/>
        </w:rPr>
        <w:t xml:space="preserve"> </w:t>
      </w:r>
      <w:r w:rsidRPr="00012D1B">
        <w:rPr>
          <w:sz w:val="24"/>
        </w:rPr>
        <w:t>«Словообразование»;</w:t>
      </w:r>
      <w:r w:rsidRPr="00012D1B">
        <w:rPr>
          <w:spacing w:val="6"/>
          <w:sz w:val="24"/>
        </w:rPr>
        <w:t xml:space="preserve"> </w:t>
      </w:r>
      <w:r w:rsidRPr="00012D1B">
        <w:rPr>
          <w:spacing w:val="-1"/>
          <w:sz w:val="24"/>
        </w:rPr>
        <w:t>«Ударение».</w:t>
      </w:r>
    </w:p>
    <w:p w14:paraId="7ADA710F" w14:textId="77777777" w:rsidR="002C6E8D" w:rsidRPr="00012D1B" w:rsidRDefault="0069355F">
      <w:pPr>
        <w:pBdr>
          <w:top w:val="none" w:sz="4" w:space="0" w:color="000000"/>
          <w:left w:val="none" w:sz="4" w:space="0" w:color="000000"/>
          <w:bottom w:val="none" w:sz="4" w:space="0" w:color="000000"/>
          <w:right w:val="none" w:sz="4" w:space="0" w:color="000000"/>
        </w:pBdr>
        <w:spacing w:before="2" w:line="317" w:lineRule="atLeast"/>
      </w:pPr>
      <w:r w:rsidRPr="00012D1B">
        <w:rPr>
          <w:spacing w:val="300"/>
          <w:sz w:val="24"/>
        </w:rPr>
        <w:t> </w:t>
      </w:r>
      <w:r w:rsidRPr="00012D1B">
        <w:rPr>
          <w:rFonts w:ascii="Wingdings" w:eastAsia="Wingdings" w:hAnsi="Wingdings" w:cs="Wingdings"/>
          <w:sz w:val="24"/>
        </w:rPr>
        <w:t></w:t>
      </w:r>
      <w:r w:rsidRPr="00012D1B">
        <w:rPr>
          <w:spacing w:val="111"/>
          <w:sz w:val="24"/>
        </w:rPr>
        <w:t xml:space="preserve"> </w:t>
      </w:r>
      <w:r w:rsidRPr="00012D1B">
        <w:rPr>
          <w:sz w:val="24"/>
        </w:rPr>
        <w:t>Серия</w:t>
      </w:r>
      <w:r w:rsidRPr="00012D1B">
        <w:rPr>
          <w:spacing w:val="4"/>
          <w:sz w:val="24"/>
        </w:rPr>
        <w:t xml:space="preserve"> </w:t>
      </w:r>
      <w:r w:rsidRPr="00012D1B">
        <w:rPr>
          <w:spacing w:val="-1"/>
          <w:sz w:val="24"/>
        </w:rPr>
        <w:t>«Рассказы</w:t>
      </w:r>
      <w:r w:rsidRPr="00012D1B">
        <w:rPr>
          <w:spacing w:val="1"/>
          <w:sz w:val="24"/>
        </w:rPr>
        <w:t xml:space="preserve"> </w:t>
      </w:r>
      <w:r w:rsidRPr="00012D1B">
        <w:rPr>
          <w:sz w:val="24"/>
        </w:rPr>
        <w:t xml:space="preserve">по картинкам»: </w:t>
      </w:r>
      <w:r w:rsidRPr="00012D1B">
        <w:rPr>
          <w:spacing w:val="-5"/>
          <w:sz w:val="24"/>
        </w:rPr>
        <w:t>«В</w:t>
      </w:r>
      <w:r w:rsidRPr="00012D1B">
        <w:rPr>
          <w:spacing w:val="31"/>
          <w:sz w:val="24"/>
        </w:rPr>
        <w:t xml:space="preserve"> </w:t>
      </w:r>
      <w:r w:rsidRPr="00012D1B">
        <w:rPr>
          <w:sz w:val="24"/>
        </w:rPr>
        <w:t>деревне»;</w:t>
      </w:r>
      <w:r w:rsidRPr="00012D1B">
        <w:rPr>
          <w:spacing w:val="34"/>
          <w:sz w:val="24"/>
        </w:rPr>
        <w:t xml:space="preserve"> </w:t>
      </w:r>
      <w:r w:rsidRPr="00012D1B">
        <w:rPr>
          <w:spacing w:val="-1"/>
          <w:sz w:val="24"/>
        </w:rPr>
        <w:t>«Великая</w:t>
      </w:r>
      <w:r w:rsidRPr="00012D1B">
        <w:rPr>
          <w:spacing w:val="27"/>
          <w:sz w:val="24"/>
        </w:rPr>
        <w:t xml:space="preserve"> </w:t>
      </w:r>
      <w:r w:rsidRPr="00012D1B">
        <w:rPr>
          <w:sz w:val="24"/>
        </w:rPr>
        <w:t>Отечественная</w:t>
      </w:r>
      <w:r w:rsidRPr="00012D1B">
        <w:rPr>
          <w:spacing w:val="26"/>
          <w:sz w:val="24"/>
        </w:rPr>
        <w:t xml:space="preserve"> </w:t>
      </w:r>
      <w:r w:rsidRPr="00012D1B">
        <w:rPr>
          <w:sz w:val="24"/>
        </w:rPr>
        <w:t>война</w:t>
      </w:r>
      <w:r w:rsidRPr="00012D1B">
        <w:rPr>
          <w:spacing w:val="25"/>
          <w:sz w:val="24"/>
        </w:rPr>
        <w:t xml:space="preserve"> </w:t>
      </w:r>
      <w:r w:rsidRPr="00012D1B">
        <w:rPr>
          <w:sz w:val="24"/>
        </w:rPr>
        <w:t>в</w:t>
      </w:r>
      <w:r w:rsidRPr="00012D1B">
        <w:rPr>
          <w:spacing w:val="26"/>
          <w:sz w:val="24"/>
        </w:rPr>
        <w:t xml:space="preserve"> </w:t>
      </w:r>
      <w:r w:rsidRPr="00012D1B">
        <w:rPr>
          <w:sz w:val="24"/>
        </w:rPr>
        <w:t>произведениях</w:t>
      </w:r>
      <w:r w:rsidRPr="00012D1B">
        <w:rPr>
          <w:spacing w:val="26"/>
          <w:sz w:val="24"/>
        </w:rPr>
        <w:t xml:space="preserve"> </w:t>
      </w:r>
      <w:r w:rsidRPr="00012D1B">
        <w:rPr>
          <w:sz w:val="24"/>
        </w:rPr>
        <w:t>художников»;</w:t>
      </w:r>
      <w:r w:rsidRPr="00012D1B">
        <w:rPr>
          <w:spacing w:val="32"/>
          <w:sz w:val="24"/>
        </w:rPr>
        <w:t xml:space="preserve"> </w:t>
      </w:r>
      <w:r w:rsidRPr="00012D1B">
        <w:rPr>
          <w:spacing w:val="-1"/>
          <w:sz w:val="24"/>
        </w:rPr>
        <w:t>«Весна»;</w:t>
      </w:r>
      <w:r w:rsidRPr="00012D1B">
        <w:rPr>
          <w:spacing w:val="33"/>
          <w:sz w:val="24"/>
        </w:rPr>
        <w:t xml:space="preserve"> </w:t>
      </w:r>
      <w:r w:rsidRPr="00012D1B">
        <w:rPr>
          <w:spacing w:val="-1"/>
          <w:sz w:val="24"/>
        </w:rPr>
        <w:t>«Времена</w:t>
      </w:r>
    </w:p>
    <w:p w14:paraId="29303773"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rPr>
          <w:spacing w:val="-1"/>
          <w:sz w:val="24"/>
          <w:szCs w:val="24"/>
        </w:rPr>
      </w:pPr>
      <w:r w:rsidRPr="00012D1B">
        <w:rPr>
          <w:spacing w:val="-1"/>
          <w:sz w:val="24"/>
        </w:rPr>
        <w:t>года»;</w:t>
      </w:r>
      <w:r w:rsidRPr="00012D1B">
        <w:rPr>
          <w:spacing w:val="99"/>
          <w:sz w:val="24"/>
        </w:rPr>
        <w:t xml:space="preserve"> </w:t>
      </w:r>
      <w:r w:rsidRPr="00012D1B">
        <w:rPr>
          <w:sz w:val="24"/>
        </w:rPr>
        <w:t>«Защитники</w:t>
      </w:r>
      <w:r w:rsidRPr="00012D1B">
        <w:rPr>
          <w:spacing w:val="95"/>
          <w:sz w:val="24"/>
        </w:rPr>
        <w:t xml:space="preserve"> </w:t>
      </w:r>
      <w:r w:rsidRPr="00012D1B">
        <w:rPr>
          <w:spacing w:val="-1"/>
          <w:sz w:val="24"/>
        </w:rPr>
        <w:t>Отечества»;</w:t>
      </w:r>
      <w:r w:rsidRPr="00012D1B">
        <w:rPr>
          <w:spacing w:val="102"/>
          <w:sz w:val="24"/>
        </w:rPr>
        <w:t xml:space="preserve"> </w:t>
      </w:r>
      <w:r w:rsidRPr="00012D1B">
        <w:rPr>
          <w:spacing w:val="-1"/>
          <w:sz w:val="24"/>
        </w:rPr>
        <w:t>«Зима»;</w:t>
      </w:r>
      <w:r w:rsidRPr="00012D1B">
        <w:rPr>
          <w:spacing w:val="102"/>
          <w:sz w:val="24"/>
        </w:rPr>
        <w:t xml:space="preserve"> </w:t>
      </w:r>
      <w:r w:rsidRPr="00012D1B">
        <w:rPr>
          <w:sz w:val="24"/>
        </w:rPr>
        <w:t>«Зимние</w:t>
      </w:r>
      <w:r w:rsidRPr="00012D1B">
        <w:rPr>
          <w:spacing w:val="93"/>
          <w:sz w:val="24"/>
        </w:rPr>
        <w:t xml:space="preserve"> </w:t>
      </w:r>
      <w:r w:rsidRPr="00012D1B">
        <w:rPr>
          <w:sz w:val="24"/>
        </w:rPr>
        <w:t>виды</w:t>
      </w:r>
      <w:r w:rsidRPr="00012D1B">
        <w:rPr>
          <w:spacing w:val="93"/>
          <w:sz w:val="24"/>
        </w:rPr>
        <w:t xml:space="preserve"> </w:t>
      </w:r>
      <w:r w:rsidRPr="00012D1B">
        <w:rPr>
          <w:sz w:val="24"/>
        </w:rPr>
        <w:t>спорта»;</w:t>
      </w:r>
      <w:r w:rsidRPr="00012D1B">
        <w:rPr>
          <w:spacing w:val="101"/>
          <w:sz w:val="24"/>
        </w:rPr>
        <w:t xml:space="preserve"> </w:t>
      </w:r>
      <w:r w:rsidRPr="00012D1B">
        <w:rPr>
          <w:spacing w:val="-3"/>
          <w:sz w:val="24"/>
        </w:rPr>
        <w:t>«Кем</w:t>
      </w:r>
      <w:r w:rsidRPr="00012D1B">
        <w:rPr>
          <w:spacing w:val="95"/>
          <w:sz w:val="24"/>
        </w:rPr>
        <w:t xml:space="preserve"> </w:t>
      </w:r>
      <w:r w:rsidRPr="00012D1B">
        <w:rPr>
          <w:sz w:val="24"/>
        </w:rPr>
        <w:t>быть?»;</w:t>
      </w:r>
      <w:r w:rsidRPr="00012D1B">
        <w:rPr>
          <w:spacing w:val="99"/>
          <w:sz w:val="24"/>
        </w:rPr>
        <w:t xml:space="preserve"> </w:t>
      </w:r>
      <w:r w:rsidRPr="00012D1B">
        <w:rPr>
          <w:spacing w:val="-1"/>
          <w:sz w:val="24"/>
        </w:rPr>
        <w:t xml:space="preserve">«Колобок»; </w:t>
      </w:r>
      <w:r w:rsidRPr="00012D1B">
        <w:rPr>
          <w:sz w:val="24"/>
        </w:rPr>
        <w:t>«Курочка</w:t>
      </w:r>
      <w:r w:rsidRPr="00012D1B">
        <w:rPr>
          <w:spacing w:val="148"/>
          <w:sz w:val="24"/>
        </w:rPr>
        <w:t xml:space="preserve"> </w:t>
      </w:r>
      <w:r w:rsidRPr="00012D1B">
        <w:rPr>
          <w:spacing w:val="-1"/>
          <w:sz w:val="24"/>
        </w:rPr>
        <w:t>Ряба»;</w:t>
      </w:r>
      <w:r w:rsidRPr="00012D1B">
        <w:rPr>
          <w:spacing w:val="154"/>
          <w:sz w:val="24"/>
        </w:rPr>
        <w:t xml:space="preserve"> </w:t>
      </w:r>
      <w:r w:rsidRPr="00012D1B">
        <w:rPr>
          <w:sz w:val="24"/>
        </w:rPr>
        <w:t>«Летние</w:t>
      </w:r>
      <w:r w:rsidRPr="00012D1B">
        <w:rPr>
          <w:spacing w:val="148"/>
          <w:sz w:val="24"/>
        </w:rPr>
        <w:t xml:space="preserve"> </w:t>
      </w:r>
      <w:r w:rsidRPr="00012D1B">
        <w:rPr>
          <w:sz w:val="24"/>
        </w:rPr>
        <w:t>виды</w:t>
      </w:r>
      <w:r w:rsidRPr="00012D1B">
        <w:rPr>
          <w:spacing w:val="146"/>
          <w:sz w:val="24"/>
        </w:rPr>
        <w:t xml:space="preserve"> </w:t>
      </w:r>
      <w:r w:rsidRPr="00012D1B">
        <w:rPr>
          <w:spacing w:val="-1"/>
          <w:sz w:val="24"/>
        </w:rPr>
        <w:t>спорта»;</w:t>
      </w:r>
      <w:r w:rsidRPr="00012D1B">
        <w:rPr>
          <w:spacing w:val="157"/>
          <w:sz w:val="24"/>
        </w:rPr>
        <w:t xml:space="preserve"> </w:t>
      </w:r>
      <w:r w:rsidRPr="00012D1B">
        <w:rPr>
          <w:spacing w:val="-2"/>
          <w:sz w:val="24"/>
        </w:rPr>
        <w:t>«Лето»;</w:t>
      </w:r>
      <w:r w:rsidRPr="00012D1B">
        <w:rPr>
          <w:spacing w:val="155"/>
          <w:sz w:val="24"/>
        </w:rPr>
        <w:t xml:space="preserve"> </w:t>
      </w:r>
      <w:r w:rsidRPr="00012D1B">
        <w:rPr>
          <w:spacing w:val="-2"/>
          <w:sz w:val="24"/>
        </w:rPr>
        <w:t>«Мой</w:t>
      </w:r>
      <w:r w:rsidRPr="00012D1B">
        <w:rPr>
          <w:spacing w:val="151"/>
          <w:sz w:val="24"/>
        </w:rPr>
        <w:t xml:space="preserve"> </w:t>
      </w:r>
      <w:r w:rsidRPr="00012D1B">
        <w:rPr>
          <w:spacing w:val="-1"/>
          <w:sz w:val="24"/>
        </w:rPr>
        <w:t>дом»;</w:t>
      </w:r>
      <w:r w:rsidRPr="00012D1B">
        <w:rPr>
          <w:spacing w:val="157"/>
          <w:sz w:val="24"/>
        </w:rPr>
        <w:t xml:space="preserve"> </w:t>
      </w:r>
      <w:r w:rsidRPr="00012D1B">
        <w:rPr>
          <w:spacing w:val="-1"/>
          <w:sz w:val="24"/>
        </w:rPr>
        <w:t>«Осень»;</w:t>
      </w:r>
      <w:r w:rsidRPr="00012D1B">
        <w:rPr>
          <w:spacing w:val="155"/>
          <w:sz w:val="24"/>
        </w:rPr>
        <w:t xml:space="preserve"> </w:t>
      </w:r>
      <w:r w:rsidRPr="00012D1B">
        <w:rPr>
          <w:spacing w:val="-1"/>
          <w:sz w:val="24"/>
        </w:rPr>
        <w:t>«Профессии»;</w:t>
      </w:r>
      <w:r w:rsidRPr="00012D1B">
        <w:t xml:space="preserve"> </w:t>
      </w:r>
      <w:r w:rsidRPr="00012D1B">
        <w:rPr>
          <w:sz w:val="24"/>
        </w:rPr>
        <w:t>«Распорядок</w:t>
      </w:r>
      <w:r w:rsidRPr="00012D1B">
        <w:rPr>
          <w:spacing w:val="1"/>
          <w:sz w:val="24"/>
        </w:rPr>
        <w:t xml:space="preserve"> </w:t>
      </w:r>
      <w:r w:rsidRPr="00012D1B">
        <w:rPr>
          <w:sz w:val="24"/>
        </w:rPr>
        <w:t>дня»;</w:t>
      </w:r>
      <w:r w:rsidRPr="00012D1B">
        <w:rPr>
          <w:spacing w:val="5"/>
          <w:sz w:val="24"/>
        </w:rPr>
        <w:t xml:space="preserve"> </w:t>
      </w:r>
      <w:r w:rsidRPr="00012D1B">
        <w:rPr>
          <w:spacing w:val="-1"/>
          <w:sz w:val="24"/>
        </w:rPr>
        <w:t>«Репка»;</w:t>
      </w:r>
      <w:r w:rsidRPr="00012D1B">
        <w:rPr>
          <w:spacing w:val="6"/>
          <w:sz w:val="24"/>
        </w:rPr>
        <w:t xml:space="preserve"> </w:t>
      </w:r>
      <w:r w:rsidRPr="00012D1B">
        <w:rPr>
          <w:spacing w:val="-1"/>
          <w:sz w:val="24"/>
        </w:rPr>
        <w:t>«Родная</w:t>
      </w:r>
      <w:r w:rsidRPr="00012D1B">
        <w:rPr>
          <w:spacing w:val="1"/>
          <w:sz w:val="24"/>
        </w:rPr>
        <w:t xml:space="preserve"> </w:t>
      </w:r>
      <w:r w:rsidRPr="00012D1B">
        <w:rPr>
          <w:sz w:val="24"/>
        </w:rPr>
        <w:t>природа»;</w:t>
      </w:r>
      <w:r w:rsidRPr="00012D1B">
        <w:rPr>
          <w:spacing w:val="8"/>
          <w:sz w:val="24"/>
        </w:rPr>
        <w:t xml:space="preserve"> </w:t>
      </w:r>
      <w:r w:rsidRPr="00012D1B">
        <w:rPr>
          <w:spacing w:val="-1"/>
          <w:sz w:val="24"/>
        </w:rPr>
        <w:t>«Теремок».</w:t>
      </w:r>
    </w:p>
    <w:p w14:paraId="39CBF8F1"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sidRPr="00012D1B">
        <w:rPr>
          <w:rFonts w:ascii="Wingdings" w:eastAsia="Wingdings" w:hAnsi="Wingdings" w:cs="Wingdings"/>
          <w:sz w:val="24"/>
        </w:rPr>
        <w:t></w:t>
      </w:r>
      <w:r w:rsidRPr="00012D1B">
        <w:rPr>
          <w:spacing w:val="111"/>
          <w:sz w:val="24"/>
        </w:rPr>
        <w:t xml:space="preserve"> </w:t>
      </w:r>
      <w:r w:rsidRPr="00012D1B">
        <w:rPr>
          <w:sz w:val="24"/>
        </w:rPr>
        <w:t>Плакаты:</w:t>
      </w:r>
      <w:r w:rsidRPr="00012D1B">
        <w:rPr>
          <w:spacing w:val="7"/>
          <w:sz w:val="24"/>
        </w:rPr>
        <w:t xml:space="preserve"> </w:t>
      </w:r>
      <w:r w:rsidRPr="00012D1B">
        <w:rPr>
          <w:spacing w:val="-1"/>
          <w:sz w:val="24"/>
        </w:rPr>
        <w:t>«Алфавит»;</w:t>
      </w:r>
      <w:r w:rsidRPr="00012D1B">
        <w:rPr>
          <w:spacing w:val="8"/>
          <w:sz w:val="24"/>
        </w:rPr>
        <w:t xml:space="preserve"> </w:t>
      </w:r>
      <w:r w:rsidRPr="00012D1B">
        <w:rPr>
          <w:sz w:val="24"/>
        </w:rPr>
        <w:t>«Английский</w:t>
      </w:r>
      <w:r w:rsidRPr="00012D1B">
        <w:rPr>
          <w:spacing w:val="3"/>
          <w:sz w:val="24"/>
        </w:rPr>
        <w:t xml:space="preserve"> </w:t>
      </w:r>
      <w:r w:rsidRPr="00012D1B">
        <w:rPr>
          <w:spacing w:val="-1"/>
          <w:sz w:val="24"/>
        </w:rPr>
        <w:t>алфавит»;</w:t>
      </w:r>
      <w:r w:rsidRPr="00012D1B">
        <w:rPr>
          <w:spacing w:val="6"/>
          <w:sz w:val="24"/>
        </w:rPr>
        <w:t xml:space="preserve"> </w:t>
      </w:r>
      <w:r w:rsidRPr="00012D1B">
        <w:rPr>
          <w:sz w:val="24"/>
        </w:rPr>
        <w:t>«Веселый</w:t>
      </w:r>
      <w:r w:rsidRPr="00012D1B">
        <w:rPr>
          <w:spacing w:val="3"/>
          <w:sz w:val="24"/>
        </w:rPr>
        <w:t xml:space="preserve"> </w:t>
      </w:r>
      <w:r w:rsidRPr="00012D1B">
        <w:rPr>
          <w:sz w:val="24"/>
        </w:rPr>
        <w:t>алфавит»;</w:t>
      </w:r>
      <w:r w:rsidRPr="00012D1B">
        <w:rPr>
          <w:spacing w:val="70"/>
          <w:sz w:val="24"/>
        </w:rPr>
        <w:t xml:space="preserve"> </w:t>
      </w:r>
      <w:r w:rsidRPr="00012D1B">
        <w:rPr>
          <w:sz w:val="24"/>
        </w:rPr>
        <w:t>«Логопедия и</w:t>
      </w:r>
      <w:r w:rsidRPr="00012D1B">
        <w:rPr>
          <w:spacing w:val="3"/>
          <w:sz w:val="24"/>
        </w:rPr>
        <w:t xml:space="preserve"> </w:t>
      </w:r>
      <w:r w:rsidRPr="00012D1B">
        <w:rPr>
          <w:sz w:val="24"/>
        </w:rPr>
        <w:t>развитие</w:t>
      </w:r>
      <w:r w:rsidRPr="00012D1B">
        <w:rPr>
          <w:rFonts w:ascii="Calibri" w:eastAsia="Calibri" w:hAnsi="Calibri" w:cs="Calibri"/>
          <w:sz w:val="22"/>
        </w:rPr>
        <w:t xml:space="preserve"> </w:t>
      </w:r>
      <w:r w:rsidRPr="00012D1B">
        <w:rPr>
          <w:spacing w:val="300"/>
          <w:sz w:val="24"/>
        </w:rPr>
        <w:t> </w:t>
      </w:r>
      <w:r w:rsidRPr="00012D1B">
        <w:rPr>
          <w:spacing w:val="-1"/>
          <w:sz w:val="24"/>
        </w:rPr>
        <w:t>речи»:</w:t>
      </w:r>
      <w:r w:rsidRPr="00012D1B">
        <w:rPr>
          <w:spacing w:val="49"/>
          <w:sz w:val="24"/>
        </w:rPr>
        <w:t xml:space="preserve"> </w:t>
      </w:r>
      <w:r w:rsidRPr="00012D1B">
        <w:rPr>
          <w:spacing w:val="-1"/>
          <w:sz w:val="24"/>
        </w:rPr>
        <w:t>«Какое</w:t>
      </w:r>
      <w:r w:rsidRPr="00012D1B">
        <w:rPr>
          <w:spacing w:val="45"/>
          <w:sz w:val="24"/>
        </w:rPr>
        <w:t xml:space="preserve"> </w:t>
      </w:r>
      <w:r w:rsidRPr="00012D1B">
        <w:rPr>
          <w:sz w:val="24"/>
        </w:rPr>
        <w:t>платье?»,</w:t>
      </w:r>
      <w:r w:rsidRPr="00012D1B">
        <w:rPr>
          <w:spacing w:val="50"/>
          <w:sz w:val="24"/>
        </w:rPr>
        <w:t xml:space="preserve"> </w:t>
      </w:r>
      <w:r w:rsidRPr="00012D1B">
        <w:rPr>
          <w:spacing w:val="-1"/>
          <w:sz w:val="24"/>
        </w:rPr>
        <w:t>«Какое</w:t>
      </w:r>
      <w:r w:rsidRPr="00012D1B">
        <w:rPr>
          <w:spacing w:val="45"/>
          <w:sz w:val="24"/>
        </w:rPr>
        <w:t xml:space="preserve"> </w:t>
      </w:r>
      <w:r w:rsidRPr="00012D1B">
        <w:rPr>
          <w:sz w:val="24"/>
        </w:rPr>
        <w:t>варенье?»,</w:t>
      </w:r>
      <w:r w:rsidRPr="00012D1B">
        <w:rPr>
          <w:spacing w:val="48"/>
          <w:sz w:val="24"/>
        </w:rPr>
        <w:t xml:space="preserve"> </w:t>
      </w:r>
      <w:r w:rsidRPr="00012D1B">
        <w:rPr>
          <w:sz w:val="24"/>
        </w:rPr>
        <w:t>«Какое</w:t>
      </w:r>
      <w:r w:rsidRPr="00012D1B">
        <w:rPr>
          <w:spacing w:val="42"/>
          <w:sz w:val="24"/>
        </w:rPr>
        <w:t xml:space="preserve"> </w:t>
      </w:r>
      <w:r w:rsidRPr="00012D1B">
        <w:rPr>
          <w:sz w:val="24"/>
        </w:rPr>
        <w:t>мороженое?»,</w:t>
      </w:r>
      <w:r w:rsidRPr="00012D1B">
        <w:rPr>
          <w:spacing w:val="48"/>
          <w:sz w:val="24"/>
        </w:rPr>
        <w:t xml:space="preserve"> </w:t>
      </w:r>
      <w:r w:rsidRPr="00012D1B">
        <w:rPr>
          <w:sz w:val="24"/>
        </w:rPr>
        <w:t>«Какой</w:t>
      </w:r>
      <w:r w:rsidRPr="00012D1B">
        <w:rPr>
          <w:spacing w:val="44"/>
          <w:sz w:val="24"/>
        </w:rPr>
        <w:t xml:space="preserve"> </w:t>
      </w:r>
      <w:r w:rsidRPr="00012D1B">
        <w:rPr>
          <w:spacing w:val="-1"/>
          <w:sz w:val="24"/>
        </w:rPr>
        <w:t>сон?»,</w:t>
      </w:r>
      <w:r w:rsidRPr="00012D1B">
        <w:rPr>
          <w:spacing w:val="48"/>
          <w:sz w:val="24"/>
        </w:rPr>
        <w:t xml:space="preserve"> </w:t>
      </w:r>
      <w:r w:rsidRPr="00012D1B">
        <w:rPr>
          <w:spacing w:val="-1"/>
          <w:sz w:val="24"/>
        </w:rPr>
        <w:t>«Какой</w:t>
      </w:r>
      <w:r w:rsidRPr="00012D1B">
        <w:t xml:space="preserve"> </w:t>
      </w:r>
      <w:r w:rsidRPr="00012D1B">
        <w:rPr>
          <w:spacing w:val="300"/>
          <w:sz w:val="24"/>
        </w:rPr>
        <w:t> </w:t>
      </w:r>
      <w:r w:rsidRPr="00012D1B">
        <w:rPr>
          <w:spacing w:val="1"/>
          <w:sz w:val="24"/>
        </w:rPr>
        <w:t>суп?»</w:t>
      </w:r>
    </w:p>
    <w:p w14:paraId="6119F7F0" w14:textId="77777777" w:rsidR="002C6E8D" w:rsidRPr="00012D1B" w:rsidRDefault="0069355F">
      <w:pPr>
        <w:pBdr>
          <w:top w:val="none" w:sz="4" w:space="0" w:color="000000"/>
          <w:left w:val="none" w:sz="4" w:space="0" w:color="000000"/>
          <w:bottom w:val="none" w:sz="4" w:space="0" w:color="000000"/>
          <w:right w:val="none" w:sz="4" w:space="0" w:color="000000"/>
        </w:pBdr>
        <w:spacing w:before="40" w:line="278" w:lineRule="atLeast"/>
        <w:rPr>
          <w:spacing w:val="1"/>
          <w:sz w:val="24"/>
          <w:szCs w:val="24"/>
        </w:rPr>
      </w:pPr>
      <w:r w:rsidRPr="00012D1B">
        <w:rPr>
          <w:rFonts w:ascii="Wingdings" w:eastAsia="Wingdings" w:hAnsi="Wingdings" w:cs="Wingdings"/>
          <w:sz w:val="24"/>
        </w:rPr>
        <w:t></w:t>
      </w:r>
      <w:r w:rsidRPr="00012D1B">
        <w:rPr>
          <w:spacing w:val="111"/>
          <w:sz w:val="24"/>
        </w:rPr>
        <w:t xml:space="preserve"> </w:t>
      </w:r>
      <w:r w:rsidRPr="00012D1B">
        <w:rPr>
          <w:sz w:val="24"/>
        </w:rPr>
        <w:t>Серия</w:t>
      </w:r>
      <w:r w:rsidRPr="00012D1B">
        <w:rPr>
          <w:spacing w:val="122"/>
          <w:sz w:val="24"/>
        </w:rPr>
        <w:t xml:space="preserve"> </w:t>
      </w:r>
      <w:r w:rsidRPr="00012D1B">
        <w:rPr>
          <w:spacing w:val="-1"/>
          <w:sz w:val="24"/>
        </w:rPr>
        <w:t>«Большая</w:t>
      </w:r>
      <w:r w:rsidRPr="00012D1B">
        <w:rPr>
          <w:spacing w:val="121"/>
          <w:sz w:val="24"/>
        </w:rPr>
        <w:t xml:space="preserve"> </w:t>
      </w:r>
      <w:r w:rsidRPr="00012D1B">
        <w:rPr>
          <w:spacing w:val="1"/>
          <w:sz w:val="24"/>
        </w:rPr>
        <w:t>поэзия</w:t>
      </w:r>
      <w:r w:rsidRPr="00012D1B">
        <w:rPr>
          <w:spacing w:val="117"/>
          <w:sz w:val="24"/>
        </w:rPr>
        <w:t xml:space="preserve"> </w:t>
      </w:r>
      <w:r w:rsidRPr="00012D1B">
        <w:rPr>
          <w:sz w:val="24"/>
        </w:rPr>
        <w:t>для</w:t>
      </w:r>
      <w:r w:rsidRPr="00012D1B">
        <w:rPr>
          <w:spacing w:val="118"/>
          <w:sz w:val="24"/>
        </w:rPr>
        <w:t xml:space="preserve"> </w:t>
      </w:r>
      <w:r w:rsidRPr="00012D1B">
        <w:rPr>
          <w:sz w:val="24"/>
        </w:rPr>
        <w:t>маленьких</w:t>
      </w:r>
      <w:r w:rsidRPr="00012D1B">
        <w:rPr>
          <w:spacing w:val="120"/>
          <w:sz w:val="24"/>
        </w:rPr>
        <w:t xml:space="preserve"> </w:t>
      </w:r>
      <w:r w:rsidRPr="00012D1B">
        <w:rPr>
          <w:spacing w:val="-1"/>
          <w:sz w:val="24"/>
        </w:rPr>
        <w:t>детей»:</w:t>
      </w:r>
      <w:r w:rsidRPr="00012D1B">
        <w:rPr>
          <w:spacing w:val="126"/>
          <w:sz w:val="24"/>
        </w:rPr>
        <w:t xml:space="preserve"> </w:t>
      </w:r>
      <w:r w:rsidRPr="00012D1B">
        <w:rPr>
          <w:spacing w:val="-1"/>
          <w:sz w:val="24"/>
        </w:rPr>
        <w:t>«Времена</w:t>
      </w:r>
      <w:r w:rsidRPr="00012D1B">
        <w:rPr>
          <w:spacing w:val="117"/>
          <w:sz w:val="24"/>
        </w:rPr>
        <w:t xml:space="preserve"> </w:t>
      </w:r>
      <w:r w:rsidRPr="00012D1B">
        <w:rPr>
          <w:sz w:val="24"/>
        </w:rPr>
        <w:t>года»,</w:t>
      </w:r>
      <w:r w:rsidRPr="00012D1B">
        <w:rPr>
          <w:spacing w:val="122"/>
          <w:sz w:val="24"/>
        </w:rPr>
        <w:t xml:space="preserve"> </w:t>
      </w:r>
      <w:r w:rsidRPr="00012D1B">
        <w:rPr>
          <w:spacing w:val="-1"/>
          <w:sz w:val="24"/>
        </w:rPr>
        <w:t>«Зимние</w:t>
      </w:r>
      <w:r w:rsidRPr="00012D1B">
        <w:rPr>
          <w:spacing w:val="117"/>
          <w:sz w:val="24"/>
        </w:rPr>
        <w:t xml:space="preserve"> </w:t>
      </w:r>
      <w:r w:rsidRPr="00012D1B">
        <w:rPr>
          <w:sz w:val="24"/>
        </w:rPr>
        <w:t>стихи», «Весенние</w:t>
      </w:r>
      <w:r w:rsidRPr="00012D1B">
        <w:rPr>
          <w:spacing w:val="-1"/>
          <w:sz w:val="24"/>
        </w:rPr>
        <w:t xml:space="preserve"> стихи»,</w:t>
      </w:r>
      <w:r w:rsidRPr="00012D1B">
        <w:rPr>
          <w:spacing w:val="5"/>
          <w:sz w:val="24"/>
        </w:rPr>
        <w:t xml:space="preserve"> </w:t>
      </w:r>
      <w:r w:rsidRPr="00012D1B">
        <w:rPr>
          <w:sz w:val="24"/>
        </w:rPr>
        <w:t>«Летние</w:t>
      </w:r>
      <w:r w:rsidRPr="00012D1B">
        <w:rPr>
          <w:spacing w:val="-1"/>
          <w:sz w:val="24"/>
        </w:rPr>
        <w:t xml:space="preserve"> стихи»,</w:t>
      </w:r>
      <w:r w:rsidRPr="00012D1B">
        <w:rPr>
          <w:spacing w:val="5"/>
          <w:sz w:val="24"/>
        </w:rPr>
        <w:t xml:space="preserve"> </w:t>
      </w:r>
      <w:r w:rsidRPr="00012D1B">
        <w:rPr>
          <w:sz w:val="24"/>
        </w:rPr>
        <w:t>«Осенние</w:t>
      </w:r>
      <w:r w:rsidRPr="00012D1B">
        <w:rPr>
          <w:spacing w:val="-1"/>
          <w:sz w:val="24"/>
        </w:rPr>
        <w:t xml:space="preserve"> </w:t>
      </w:r>
      <w:r w:rsidRPr="00012D1B">
        <w:rPr>
          <w:spacing w:val="1"/>
          <w:sz w:val="24"/>
        </w:rPr>
        <w:t>стихи»</w:t>
      </w:r>
    </w:p>
    <w:p w14:paraId="3C49897B" w14:textId="77777777" w:rsidR="002C6E8D" w:rsidRPr="00012D1B" w:rsidRDefault="0069355F">
      <w:pPr>
        <w:pBdr>
          <w:top w:val="none" w:sz="4" w:space="0" w:color="000000"/>
          <w:left w:val="none" w:sz="4" w:space="0" w:color="000000"/>
          <w:bottom w:val="none" w:sz="4" w:space="0" w:color="000000"/>
          <w:right w:val="none" w:sz="4" w:space="0" w:color="000000"/>
        </w:pBdr>
        <w:spacing w:before="40" w:line="278" w:lineRule="atLeast"/>
        <w:rPr>
          <w:rFonts w:ascii="Calibri" w:eastAsia="Calibri" w:hAnsi="Calibri" w:cs="Calibri"/>
          <w:sz w:val="22"/>
          <w:szCs w:val="22"/>
        </w:rPr>
      </w:pPr>
      <w:r w:rsidRPr="00012D1B">
        <w:rPr>
          <w:spacing w:val="1"/>
          <w:sz w:val="24"/>
        </w:rPr>
        <w:t xml:space="preserve"> </w:t>
      </w:r>
      <w:r w:rsidRPr="00012D1B">
        <w:rPr>
          <w:rFonts w:ascii="Wingdings" w:eastAsia="Wingdings" w:hAnsi="Wingdings" w:cs="Wingdings"/>
          <w:sz w:val="24"/>
        </w:rPr>
        <w:t></w:t>
      </w:r>
      <w:r w:rsidRPr="00012D1B">
        <w:rPr>
          <w:spacing w:val="111"/>
          <w:sz w:val="24"/>
        </w:rPr>
        <w:t xml:space="preserve"> </w:t>
      </w:r>
      <w:r w:rsidRPr="00012D1B">
        <w:rPr>
          <w:sz w:val="24"/>
        </w:rPr>
        <w:t>Книги</w:t>
      </w:r>
      <w:r w:rsidRPr="00012D1B">
        <w:rPr>
          <w:spacing w:val="1"/>
          <w:sz w:val="24"/>
        </w:rPr>
        <w:t xml:space="preserve"> </w:t>
      </w:r>
      <w:r w:rsidRPr="00012D1B">
        <w:rPr>
          <w:sz w:val="24"/>
        </w:rPr>
        <w:t>для чтения</w:t>
      </w:r>
      <w:r w:rsidRPr="00012D1B">
        <w:rPr>
          <w:spacing w:val="-3"/>
          <w:sz w:val="24"/>
        </w:rPr>
        <w:t xml:space="preserve"> </w:t>
      </w:r>
      <w:r w:rsidRPr="00012D1B">
        <w:rPr>
          <w:spacing w:val="-1"/>
          <w:sz w:val="24"/>
        </w:rPr>
        <w:t>детям</w:t>
      </w:r>
    </w:p>
    <w:p w14:paraId="6C2BFE9C"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sz w:val="24"/>
        </w:rPr>
        <w:t>Хрестоматия для чтения детям</w:t>
      </w:r>
      <w:r w:rsidRPr="00012D1B">
        <w:rPr>
          <w:spacing w:val="-1"/>
          <w:sz w:val="24"/>
        </w:rPr>
        <w:t xml:space="preserve"> </w:t>
      </w:r>
      <w:r w:rsidRPr="00012D1B">
        <w:rPr>
          <w:sz w:val="24"/>
        </w:rPr>
        <w:t>в детском</w:t>
      </w:r>
      <w:r w:rsidRPr="00012D1B">
        <w:rPr>
          <w:spacing w:val="-1"/>
          <w:sz w:val="24"/>
        </w:rPr>
        <w:t xml:space="preserve"> </w:t>
      </w:r>
      <w:r w:rsidRPr="00012D1B">
        <w:rPr>
          <w:spacing w:val="1"/>
          <w:sz w:val="24"/>
        </w:rPr>
        <w:t>саду</w:t>
      </w:r>
      <w:r w:rsidRPr="00012D1B">
        <w:rPr>
          <w:spacing w:val="-4"/>
          <w:sz w:val="24"/>
        </w:rPr>
        <w:t xml:space="preserve"> </w:t>
      </w:r>
      <w:r w:rsidRPr="00012D1B">
        <w:rPr>
          <w:sz w:val="24"/>
        </w:rPr>
        <w:t>и</w:t>
      </w:r>
      <w:r w:rsidRPr="00012D1B">
        <w:rPr>
          <w:spacing w:val="1"/>
          <w:sz w:val="24"/>
        </w:rPr>
        <w:t xml:space="preserve"> </w:t>
      </w:r>
      <w:r w:rsidRPr="00012D1B">
        <w:rPr>
          <w:sz w:val="24"/>
        </w:rPr>
        <w:t xml:space="preserve">дома: </w:t>
      </w:r>
      <w:r w:rsidRPr="00012D1B">
        <w:rPr>
          <w:spacing w:val="2"/>
          <w:sz w:val="24"/>
        </w:rPr>
        <w:t>1</w:t>
      </w:r>
      <w:r w:rsidRPr="00012D1B">
        <w:rPr>
          <w:spacing w:val="-1"/>
          <w:sz w:val="24"/>
        </w:rPr>
        <w:t>-</w:t>
      </w:r>
      <w:r w:rsidRPr="00012D1B">
        <w:rPr>
          <w:sz w:val="24"/>
        </w:rPr>
        <w:t>3 года.</w:t>
      </w:r>
    </w:p>
    <w:p w14:paraId="6ED39916"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sz w:val="24"/>
        </w:rPr>
        <w:t>Хрестоматия для чтения детям</w:t>
      </w:r>
      <w:r w:rsidRPr="00012D1B">
        <w:rPr>
          <w:spacing w:val="-1"/>
          <w:sz w:val="24"/>
        </w:rPr>
        <w:t xml:space="preserve"> </w:t>
      </w:r>
      <w:r w:rsidRPr="00012D1B">
        <w:rPr>
          <w:sz w:val="24"/>
        </w:rPr>
        <w:t>в детском</w:t>
      </w:r>
      <w:r w:rsidRPr="00012D1B">
        <w:rPr>
          <w:spacing w:val="-1"/>
          <w:sz w:val="24"/>
        </w:rPr>
        <w:t xml:space="preserve"> </w:t>
      </w:r>
      <w:r w:rsidRPr="00012D1B">
        <w:rPr>
          <w:spacing w:val="1"/>
          <w:sz w:val="24"/>
        </w:rPr>
        <w:t>саду</w:t>
      </w:r>
      <w:r w:rsidRPr="00012D1B">
        <w:rPr>
          <w:spacing w:val="-4"/>
          <w:sz w:val="24"/>
        </w:rPr>
        <w:t xml:space="preserve"> </w:t>
      </w:r>
      <w:r w:rsidRPr="00012D1B">
        <w:rPr>
          <w:sz w:val="24"/>
        </w:rPr>
        <w:t>и</w:t>
      </w:r>
      <w:r w:rsidRPr="00012D1B">
        <w:rPr>
          <w:spacing w:val="1"/>
          <w:sz w:val="24"/>
        </w:rPr>
        <w:t xml:space="preserve"> </w:t>
      </w:r>
      <w:r w:rsidRPr="00012D1B">
        <w:rPr>
          <w:sz w:val="24"/>
        </w:rPr>
        <w:t xml:space="preserve">дома: </w:t>
      </w:r>
      <w:r w:rsidRPr="00012D1B">
        <w:rPr>
          <w:spacing w:val="4"/>
          <w:sz w:val="24"/>
        </w:rPr>
        <w:t>3</w:t>
      </w:r>
      <w:r w:rsidRPr="00012D1B">
        <w:rPr>
          <w:spacing w:val="-1"/>
          <w:sz w:val="24"/>
        </w:rPr>
        <w:t>-</w:t>
      </w:r>
      <w:r w:rsidRPr="00012D1B">
        <w:rPr>
          <w:sz w:val="24"/>
        </w:rPr>
        <w:t>4 года.</w:t>
      </w:r>
    </w:p>
    <w:p w14:paraId="46A4C8EB"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sz w:val="24"/>
        </w:rPr>
        <w:t>Хрестоматия для чтения детям</w:t>
      </w:r>
      <w:r w:rsidRPr="00012D1B">
        <w:rPr>
          <w:spacing w:val="-1"/>
          <w:sz w:val="24"/>
        </w:rPr>
        <w:t xml:space="preserve"> </w:t>
      </w:r>
      <w:r w:rsidRPr="00012D1B">
        <w:rPr>
          <w:sz w:val="24"/>
        </w:rPr>
        <w:t>в детском</w:t>
      </w:r>
      <w:r w:rsidRPr="00012D1B">
        <w:rPr>
          <w:spacing w:val="-1"/>
          <w:sz w:val="24"/>
        </w:rPr>
        <w:t xml:space="preserve"> </w:t>
      </w:r>
      <w:r w:rsidRPr="00012D1B">
        <w:rPr>
          <w:spacing w:val="1"/>
          <w:sz w:val="24"/>
        </w:rPr>
        <w:t>саду</w:t>
      </w:r>
      <w:r w:rsidRPr="00012D1B">
        <w:rPr>
          <w:spacing w:val="-4"/>
          <w:sz w:val="24"/>
        </w:rPr>
        <w:t xml:space="preserve"> </w:t>
      </w:r>
      <w:r w:rsidRPr="00012D1B">
        <w:rPr>
          <w:sz w:val="24"/>
        </w:rPr>
        <w:t>и</w:t>
      </w:r>
      <w:r w:rsidRPr="00012D1B">
        <w:rPr>
          <w:spacing w:val="1"/>
          <w:sz w:val="24"/>
        </w:rPr>
        <w:t xml:space="preserve"> </w:t>
      </w:r>
      <w:r w:rsidRPr="00012D1B">
        <w:rPr>
          <w:sz w:val="24"/>
        </w:rPr>
        <w:t xml:space="preserve">дома: </w:t>
      </w:r>
      <w:r w:rsidRPr="00012D1B">
        <w:rPr>
          <w:spacing w:val="4"/>
          <w:sz w:val="24"/>
        </w:rPr>
        <w:t>4</w:t>
      </w:r>
      <w:r w:rsidRPr="00012D1B">
        <w:rPr>
          <w:spacing w:val="-1"/>
          <w:sz w:val="24"/>
        </w:rPr>
        <w:t>-</w:t>
      </w:r>
      <w:r w:rsidRPr="00012D1B">
        <w:rPr>
          <w:sz w:val="24"/>
        </w:rPr>
        <w:t>5 лет.</w:t>
      </w:r>
    </w:p>
    <w:p w14:paraId="3ABCB6D0"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sz w:val="24"/>
        </w:rPr>
        <w:t>Хрестоматия для чтения детям</w:t>
      </w:r>
      <w:r w:rsidRPr="00012D1B">
        <w:rPr>
          <w:spacing w:val="-1"/>
          <w:sz w:val="24"/>
        </w:rPr>
        <w:t xml:space="preserve"> </w:t>
      </w:r>
      <w:r w:rsidRPr="00012D1B">
        <w:rPr>
          <w:sz w:val="24"/>
        </w:rPr>
        <w:t>в детском</w:t>
      </w:r>
      <w:r w:rsidRPr="00012D1B">
        <w:rPr>
          <w:spacing w:val="-1"/>
          <w:sz w:val="24"/>
        </w:rPr>
        <w:t xml:space="preserve"> </w:t>
      </w:r>
      <w:r w:rsidRPr="00012D1B">
        <w:rPr>
          <w:spacing w:val="1"/>
          <w:sz w:val="24"/>
        </w:rPr>
        <w:t>саду</w:t>
      </w:r>
      <w:r w:rsidRPr="00012D1B">
        <w:rPr>
          <w:spacing w:val="-4"/>
          <w:sz w:val="24"/>
        </w:rPr>
        <w:t xml:space="preserve"> </w:t>
      </w:r>
      <w:r w:rsidRPr="00012D1B">
        <w:rPr>
          <w:sz w:val="24"/>
        </w:rPr>
        <w:t>и</w:t>
      </w:r>
      <w:r w:rsidRPr="00012D1B">
        <w:rPr>
          <w:spacing w:val="1"/>
          <w:sz w:val="24"/>
        </w:rPr>
        <w:t xml:space="preserve"> </w:t>
      </w:r>
      <w:r w:rsidRPr="00012D1B">
        <w:rPr>
          <w:sz w:val="24"/>
        </w:rPr>
        <w:t xml:space="preserve">дома: </w:t>
      </w:r>
      <w:r w:rsidRPr="00012D1B">
        <w:rPr>
          <w:spacing w:val="4"/>
          <w:sz w:val="24"/>
        </w:rPr>
        <w:t>5</w:t>
      </w:r>
      <w:r w:rsidRPr="00012D1B">
        <w:rPr>
          <w:spacing w:val="-1"/>
          <w:sz w:val="24"/>
        </w:rPr>
        <w:t>-</w:t>
      </w:r>
      <w:r w:rsidRPr="00012D1B">
        <w:rPr>
          <w:sz w:val="24"/>
        </w:rPr>
        <w:t>6 лет.</w:t>
      </w:r>
    </w:p>
    <w:p w14:paraId="74BE226D"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sz w:val="24"/>
        </w:rPr>
        <w:t>Хрестоматия для чтения детям</w:t>
      </w:r>
      <w:r w:rsidRPr="00012D1B">
        <w:rPr>
          <w:spacing w:val="-1"/>
          <w:sz w:val="24"/>
        </w:rPr>
        <w:t xml:space="preserve"> </w:t>
      </w:r>
      <w:r w:rsidRPr="00012D1B">
        <w:rPr>
          <w:sz w:val="24"/>
        </w:rPr>
        <w:t>в</w:t>
      </w:r>
      <w:r w:rsidRPr="00012D1B">
        <w:rPr>
          <w:spacing w:val="1"/>
          <w:sz w:val="24"/>
        </w:rPr>
        <w:t xml:space="preserve"> </w:t>
      </w:r>
      <w:r w:rsidRPr="00012D1B">
        <w:rPr>
          <w:sz w:val="24"/>
        </w:rPr>
        <w:t>детском</w:t>
      </w:r>
      <w:r w:rsidRPr="00012D1B">
        <w:rPr>
          <w:spacing w:val="-1"/>
          <w:sz w:val="24"/>
        </w:rPr>
        <w:t xml:space="preserve"> </w:t>
      </w:r>
      <w:r w:rsidRPr="00012D1B">
        <w:rPr>
          <w:spacing w:val="1"/>
          <w:sz w:val="24"/>
        </w:rPr>
        <w:t>саду</w:t>
      </w:r>
      <w:r w:rsidRPr="00012D1B">
        <w:rPr>
          <w:spacing w:val="-4"/>
          <w:sz w:val="24"/>
        </w:rPr>
        <w:t xml:space="preserve"> </w:t>
      </w:r>
      <w:r w:rsidRPr="00012D1B">
        <w:rPr>
          <w:sz w:val="24"/>
        </w:rPr>
        <w:t>и</w:t>
      </w:r>
      <w:r w:rsidRPr="00012D1B">
        <w:rPr>
          <w:spacing w:val="1"/>
          <w:sz w:val="24"/>
        </w:rPr>
        <w:t xml:space="preserve"> </w:t>
      </w:r>
      <w:r w:rsidRPr="00012D1B">
        <w:rPr>
          <w:sz w:val="24"/>
        </w:rPr>
        <w:t xml:space="preserve">дома: </w:t>
      </w:r>
      <w:r w:rsidRPr="00012D1B">
        <w:rPr>
          <w:spacing w:val="2"/>
          <w:sz w:val="24"/>
        </w:rPr>
        <w:t>6</w:t>
      </w:r>
      <w:r w:rsidRPr="00012D1B">
        <w:rPr>
          <w:spacing w:val="-1"/>
          <w:sz w:val="24"/>
        </w:rPr>
        <w:t>-</w:t>
      </w:r>
      <w:r w:rsidRPr="00012D1B">
        <w:rPr>
          <w:sz w:val="24"/>
        </w:rPr>
        <w:t>7 лет.</w:t>
      </w:r>
    </w:p>
    <w:p w14:paraId="3D3B99C6" w14:textId="77777777" w:rsidR="00436422" w:rsidRDefault="00436422">
      <w:pPr>
        <w:pBdr>
          <w:top w:val="none" w:sz="4" w:space="0" w:color="000000"/>
          <w:left w:val="none" w:sz="4" w:space="0" w:color="000000"/>
          <w:bottom w:val="none" w:sz="4" w:space="0" w:color="000000"/>
          <w:right w:val="none" w:sz="4" w:space="0" w:color="000000"/>
        </w:pBdr>
        <w:rPr>
          <w:color w:val="FF0000"/>
          <w:sz w:val="24"/>
          <w:szCs w:val="24"/>
        </w:rPr>
        <w:sectPr w:rsidR="00436422" w:rsidSect="00436422">
          <w:pgSz w:w="11906" w:h="16838"/>
          <w:pgMar w:top="1134" w:right="851" w:bottom="1134" w:left="851" w:header="709" w:footer="709" w:gutter="0"/>
          <w:cols w:space="708"/>
          <w:docGrid w:linePitch="360"/>
        </w:sectPr>
      </w:pPr>
    </w:p>
    <w:p w14:paraId="3287033E" w14:textId="77777777"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детьми образовательной</w:t>
      </w:r>
      <w:r>
        <w:rPr>
          <w:b/>
          <w:color w:val="000000"/>
          <w:spacing w:val="1"/>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Pr>
          <w:b/>
          <w:color w:val="000000"/>
          <w:spacing w:val="-1"/>
          <w:sz w:val="24"/>
          <w:u w:val="single"/>
        </w:rPr>
        <w:t xml:space="preserve"> </w:t>
      </w:r>
      <w:r>
        <w:rPr>
          <w:b/>
          <w:color w:val="000000"/>
          <w:sz w:val="24"/>
          <w:u w:val="single"/>
        </w:rPr>
        <w:t>развитие</w:t>
      </w:r>
      <w:r>
        <w:t>».</w:t>
      </w:r>
    </w:p>
    <w:p w14:paraId="009431DA" w14:textId="77777777"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Pr>
          <w:i/>
          <w:color w:val="000000"/>
          <w:spacing w:val="-1"/>
          <w:sz w:val="24"/>
        </w:rPr>
        <w:t xml:space="preserve"> </w:t>
      </w:r>
      <w:r>
        <w:rPr>
          <w:i/>
          <w:color w:val="000000"/>
          <w:sz w:val="24"/>
        </w:rPr>
        <w:t>предполагает:</w:t>
      </w:r>
    </w:p>
    <w:p w14:paraId="504920E1"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01"/>
          <w:sz w:val="24"/>
        </w:rPr>
        <w:t xml:space="preserve"> </w:t>
      </w:r>
      <w:r>
        <w:rPr>
          <w:color w:val="000000"/>
          <w:sz w:val="24"/>
        </w:rPr>
        <w:t>развитие</w:t>
      </w:r>
      <w:r>
        <w:rPr>
          <w:color w:val="000000"/>
          <w:spacing w:val="99"/>
          <w:sz w:val="24"/>
        </w:rPr>
        <w:t xml:space="preserve"> </w:t>
      </w:r>
      <w:r>
        <w:rPr>
          <w:color w:val="000000"/>
          <w:sz w:val="24"/>
        </w:rPr>
        <w:t>предпосылок</w:t>
      </w:r>
      <w:r>
        <w:rPr>
          <w:color w:val="000000"/>
          <w:spacing w:val="101"/>
          <w:sz w:val="24"/>
        </w:rPr>
        <w:t xml:space="preserve"> </w:t>
      </w:r>
      <w:r>
        <w:rPr>
          <w:color w:val="000000"/>
          <w:sz w:val="24"/>
        </w:rPr>
        <w:t>ценностно</w:t>
      </w:r>
      <w:r>
        <w:rPr>
          <w:color w:val="000000"/>
          <w:spacing w:val="-1"/>
          <w:sz w:val="24"/>
        </w:rPr>
        <w:t>-</w:t>
      </w:r>
      <w:r>
        <w:rPr>
          <w:color w:val="000000"/>
          <w:sz w:val="24"/>
        </w:rPr>
        <w:t>смыслового</w:t>
      </w:r>
      <w:r>
        <w:rPr>
          <w:color w:val="000000"/>
          <w:spacing w:val="101"/>
          <w:sz w:val="24"/>
        </w:rPr>
        <w:t xml:space="preserve"> </w:t>
      </w:r>
      <w:r>
        <w:rPr>
          <w:color w:val="000000"/>
          <w:sz w:val="24"/>
        </w:rPr>
        <w:t>восприятия</w:t>
      </w:r>
      <w:r>
        <w:rPr>
          <w:color w:val="000000"/>
          <w:spacing w:val="100"/>
          <w:sz w:val="24"/>
        </w:rPr>
        <w:t xml:space="preserve"> </w:t>
      </w:r>
      <w:r>
        <w:rPr>
          <w:color w:val="000000"/>
          <w:sz w:val="24"/>
        </w:rPr>
        <w:t>и</w:t>
      </w:r>
      <w:r>
        <w:rPr>
          <w:color w:val="000000"/>
          <w:spacing w:val="101"/>
          <w:sz w:val="24"/>
        </w:rPr>
        <w:t xml:space="preserve"> </w:t>
      </w:r>
      <w:r>
        <w:rPr>
          <w:color w:val="000000"/>
          <w:sz w:val="24"/>
        </w:rPr>
        <w:t>понимания</w:t>
      </w:r>
      <w:r>
        <w:rPr>
          <w:color w:val="000000"/>
          <w:spacing w:val="100"/>
          <w:sz w:val="24"/>
        </w:rPr>
        <w:t xml:space="preserve"> </w:t>
      </w:r>
      <w:r>
        <w:rPr>
          <w:color w:val="000000"/>
          <w:sz w:val="24"/>
        </w:rPr>
        <w:t>мира</w:t>
      </w:r>
      <w:r>
        <w:rPr>
          <w:color w:val="000000"/>
          <w:spacing w:val="100"/>
          <w:sz w:val="24"/>
        </w:rPr>
        <w:t xml:space="preserve"> </w:t>
      </w:r>
      <w:r>
        <w:rPr>
          <w:color w:val="000000"/>
          <w:sz w:val="24"/>
        </w:rPr>
        <w:t>природы</w:t>
      </w:r>
      <w:r>
        <w:rPr>
          <w:color w:val="000000"/>
          <w:spacing w:val="101"/>
          <w:sz w:val="24"/>
        </w:rPr>
        <w:t xml:space="preserve"> </w:t>
      </w:r>
      <w:r>
        <w:rPr>
          <w:color w:val="000000"/>
          <w:sz w:val="24"/>
        </w:rPr>
        <w:t>и произведений</w:t>
      </w:r>
      <w:r>
        <w:rPr>
          <w:color w:val="000000"/>
          <w:spacing w:val="1"/>
          <w:sz w:val="24"/>
        </w:rPr>
        <w:t xml:space="preserve"> </w:t>
      </w:r>
      <w:r>
        <w:rPr>
          <w:color w:val="000000"/>
          <w:sz w:val="24"/>
        </w:rPr>
        <w:t>искусства (словесного, музыкального, изобразительного);</w:t>
      </w:r>
    </w:p>
    <w:p w14:paraId="207F49C8"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5"/>
          <w:sz w:val="24"/>
        </w:rPr>
        <w:t xml:space="preserve"> </w:t>
      </w:r>
      <w:r>
        <w:rPr>
          <w:color w:val="000000"/>
          <w:sz w:val="24"/>
        </w:rPr>
        <w:t>становление</w:t>
      </w:r>
      <w:r>
        <w:rPr>
          <w:color w:val="000000"/>
          <w:spacing w:val="44"/>
          <w:sz w:val="24"/>
        </w:rPr>
        <w:t xml:space="preserve"> </w:t>
      </w:r>
      <w:r>
        <w:rPr>
          <w:color w:val="000000"/>
          <w:sz w:val="24"/>
        </w:rPr>
        <w:t>эстетического</w:t>
      </w:r>
      <w:r>
        <w:rPr>
          <w:color w:val="000000"/>
          <w:spacing w:val="45"/>
          <w:sz w:val="24"/>
        </w:rPr>
        <w:t xml:space="preserve"> </w:t>
      </w:r>
      <w:r>
        <w:rPr>
          <w:color w:val="000000"/>
          <w:sz w:val="24"/>
        </w:rPr>
        <w:t>и</w:t>
      </w:r>
      <w:r>
        <w:rPr>
          <w:color w:val="000000"/>
          <w:spacing w:val="46"/>
          <w:sz w:val="24"/>
        </w:rPr>
        <w:t xml:space="preserve"> </w:t>
      </w:r>
      <w:r>
        <w:rPr>
          <w:color w:val="000000"/>
          <w:sz w:val="24"/>
        </w:rPr>
        <w:t>эмоционально</w:t>
      </w:r>
      <w:r>
        <w:rPr>
          <w:color w:val="000000"/>
          <w:spacing w:val="-3"/>
          <w:sz w:val="24"/>
        </w:rPr>
        <w:t>-</w:t>
      </w:r>
      <w:r>
        <w:rPr>
          <w:color w:val="000000"/>
          <w:sz w:val="24"/>
        </w:rPr>
        <w:t>нравственного</w:t>
      </w:r>
      <w:r>
        <w:rPr>
          <w:color w:val="000000"/>
          <w:spacing w:val="45"/>
          <w:sz w:val="24"/>
        </w:rPr>
        <w:t xml:space="preserve"> </w:t>
      </w:r>
      <w:r>
        <w:rPr>
          <w:color w:val="000000"/>
          <w:sz w:val="24"/>
        </w:rPr>
        <w:t>отношения</w:t>
      </w:r>
      <w:r>
        <w:rPr>
          <w:color w:val="000000"/>
          <w:spacing w:val="43"/>
          <w:sz w:val="24"/>
        </w:rPr>
        <w:t xml:space="preserve"> </w:t>
      </w:r>
      <w:r>
        <w:rPr>
          <w:color w:val="000000"/>
          <w:sz w:val="24"/>
        </w:rPr>
        <w:t>к</w:t>
      </w:r>
      <w:r>
        <w:rPr>
          <w:color w:val="000000"/>
          <w:spacing w:val="46"/>
          <w:sz w:val="24"/>
        </w:rPr>
        <w:t xml:space="preserve"> </w:t>
      </w:r>
      <w:r>
        <w:rPr>
          <w:color w:val="000000"/>
          <w:sz w:val="24"/>
        </w:rPr>
        <w:t>окружающему</w:t>
      </w:r>
      <w:r>
        <w:rPr>
          <w:color w:val="000000"/>
          <w:spacing w:val="41"/>
          <w:sz w:val="24"/>
        </w:rPr>
        <w:t xml:space="preserve"> </w:t>
      </w:r>
      <w:r>
        <w:rPr>
          <w:color w:val="000000"/>
          <w:sz w:val="24"/>
        </w:rPr>
        <w:t>миру, воспитание</w:t>
      </w:r>
      <w:r>
        <w:rPr>
          <w:color w:val="000000"/>
          <w:spacing w:val="-1"/>
          <w:sz w:val="24"/>
        </w:rPr>
        <w:t xml:space="preserve"> </w:t>
      </w:r>
      <w:r>
        <w:rPr>
          <w:color w:val="000000"/>
          <w:sz w:val="24"/>
        </w:rPr>
        <w:t>эстетического вкуса;</w:t>
      </w:r>
    </w:p>
    <w:p w14:paraId="4E3E4E21" w14:textId="77777777"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w:t>
      </w:r>
      <w:r>
        <w:rPr>
          <w:color w:val="000000"/>
          <w:spacing w:val="84"/>
          <w:sz w:val="24"/>
        </w:rPr>
        <w:t xml:space="preserve"> </w:t>
      </w:r>
      <w:r>
        <w:rPr>
          <w:color w:val="000000"/>
          <w:sz w:val="24"/>
        </w:rPr>
        <w:t>формирование</w:t>
      </w:r>
      <w:r>
        <w:rPr>
          <w:color w:val="000000"/>
          <w:spacing w:val="83"/>
          <w:sz w:val="24"/>
        </w:rPr>
        <w:t xml:space="preserve"> </w:t>
      </w:r>
      <w:r>
        <w:rPr>
          <w:color w:val="000000"/>
          <w:sz w:val="24"/>
        </w:rPr>
        <w:t>элементарных</w:t>
      </w:r>
      <w:r>
        <w:rPr>
          <w:color w:val="000000"/>
          <w:spacing w:val="86"/>
          <w:sz w:val="24"/>
        </w:rPr>
        <w:t xml:space="preserve"> </w:t>
      </w:r>
      <w:r>
        <w:rPr>
          <w:color w:val="000000"/>
          <w:sz w:val="24"/>
        </w:rPr>
        <w:t>представлений</w:t>
      </w:r>
      <w:r>
        <w:rPr>
          <w:color w:val="000000"/>
          <w:spacing w:val="85"/>
          <w:sz w:val="24"/>
        </w:rPr>
        <w:t xml:space="preserve"> </w:t>
      </w:r>
      <w:r>
        <w:rPr>
          <w:color w:val="000000"/>
          <w:sz w:val="24"/>
        </w:rPr>
        <w:t>о</w:t>
      </w:r>
      <w:r>
        <w:rPr>
          <w:color w:val="000000"/>
          <w:spacing w:val="84"/>
          <w:sz w:val="24"/>
        </w:rPr>
        <w:t xml:space="preserve"> </w:t>
      </w:r>
      <w:r>
        <w:rPr>
          <w:color w:val="000000"/>
          <w:spacing w:val="-1"/>
          <w:sz w:val="24"/>
        </w:rPr>
        <w:t>видах</w:t>
      </w:r>
      <w:r>
        <w:rPr>
          <w:color w:val="000000"/>
          <w:spacing w:val="84"/>
          <w:sz w:val="24"/>
        </w:rPr>
        <w:t xml:space="preserve"> </w:t>
      </w:r>
      <w:r>
        <w:rPr>
          <w:color w:val="000000"/>
          <w:sz w:val="24"/>
        </w:rPr>
        <w:t>искусства</w:t>
      </w:r>
      <w:r>
        <w:rPr>
          <w:color w:val="000000"/>
          <w:spacing w:val="85"/>
          <w:sz w:val="24"/>
        </w:rPr>
        <w:t xml:space="preserve"> </w:t>
      </w:r>
      <w:r>
        <w:rPr>
          <w:color w:val="000000"/>
          <w:sz w:val="24"/>
        </w:rPr>
        <w:t>(музыка,</w:t>
      </w:r>
      <w:r>
        <w:rPr>
          <w:color w:val="000000"/>
          <w:spacing w:val="84"/>
          <w:sz w:val="24"/>
        </w:rPr>
        <w:t xml:space="preserve"> </w:t>
      </w:r>
      <w:r>
        <w:rPr>
          <w:color w:val="000000"/>
          <w:sz w:val="24"/>
        </w:rPr>
        <w:t>живопись,</w:t>
      </w:r>
      <w:r>
        <w:rPr>
          <w:color w:val="000000"/>
          <w:spacing w:val="84"/>
          <w:sz w:val="24"/>
        </w:rPr>
        <w:t xml:space="preserve"> </w:t>
      </w:r>
      <w:r>
        <w:rPr>
          <w:color w:val="000000"/>
          <w:sz w:val="24"/>
        </w:rPr>
        <w:t>театр, народное</w:t>
      </w:r>
      <w:r>
        <w:rPr>
          <w:color w:val="000000"/>
          <w:spacing w:val="-1"/>
          <w:sz w:val="24"/>
        </w:rPr>
        <w:t xml:space="preserve"> </w:t>
      </w:r>
      <w:r>
        <w:rPr>
          <w:color w:val="000000"/>
          <w:sz w:val="24"/>
        </w:rPr>
        <w:t>искусство и другое);</w:t>
      </w:r>
    </w:p>
    <w:p w14:paraId="474824F9"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42"/>
          <w:sz w:val="24"/>
        </w:rPr>
        <w:t xml:space="preserve"> </w:t>
      </w:r>
      <w:r>
        <w:rPr>
          <w:color w:val="000000"/>
          <w:sz w:val="24"/>
        </w:rPr>
        <w:t>формирование</w:t>
      </w:r>
      <w:r>
        <w:rPr>
          <w:color w:val="000000"/>
          <w:spacing w:val="42"/>
          <w:sz w:val="24"/>
        </w:rPr>
        <w:t xml:space="preserve"> </w:t>
      </w:r>
      <w:r>
        <w:rPr>
          <w:color w:val="000000"/>
          <w:sz w:val="24"/>
        </w:rPr>
        <w:t>художественных</w:t>
      </w:r>
      <w:r>
        <w:rPr>
          <w:color w:val="000000"/>
          <w:spacing w:val="47"/>
          <w:sz w:val="24"/>
        </w:rPr>
        <w:t xml:space="preserve"> </w:t>
      </w:r>
      <w:r>
        <w:rPr>
          <w:color w:val="000000"/>
          <w:spacing w:val="-1"/>
          <w:sz w:val="24"/>
        </w:rPr>
        <w:t>умений</w:t>
      </w:r>
      <w:r>
        <w:rPr>
          <w:color w:val="000000"/>
          <w:spacing w:val="45"/>
          <w:sz w:val="24"/>
        </w:rPr>
        <w:t xml:space="preserve"> </w:t>
      </w:r>
      <w:r>
        <w:rPr>
          <w:color w:val="000000"/>
          <w:sz w:val="24"/>
        </w:rPr>
        <w:t>и</w:t>
      </w:r>
      <w:r>
        <w:rPr>
          <w:color w:val="000000"/>
          <w:spacing w:val="44"/>
          <w:sz w:val="24"/>
        </w:rPr>
        <w:t xml:space="preserve"> </w:t>
      </w:r>
      <w:r>
        <w:rPr>
          <w:color w:val="000000"/>
          <w:sz w:val="24"/>
        </w:rPr>
        <w:t>навыков</w:t>
      </w:r>
      <w:r>
        <w:rPr>
          <w:color w:val="000000"/>
          <w:spacing w:val="42"/>
          <w:sz w:val="24"/>
        </w:rPr>
        <w:t xml:space="preserve"> </w:t>
      </w:r>
      <w:r>
        <w:rPr>
          <w:color w:val="000000"/>
          <w:sz w:val="24"/>
        </w:rPr>
        <w:t>в</w:t>
      </w:r>
      <w:r>
        <w:rPr>
          <w:color w:val="000000"/>
          <w:spacing w:val="45"/>
          <w:sz w:val="24"/>
        </w:rPr>
        <w:t xml:space="preserve"> </w:t>
      </w:r>
      <w:r>
        <w:rPr>
          <w:color w:val="000000"/>
          <w:sz w:val="24"/>
        </w:rPr>
        <w:t>разных</w:t>
      </w:r>
      <w:r>
        <w:rPr>
          <w:color w:val="000000"/>
          <w:spacing w:val="44"/>
          <w:sz w:val="24"/>
        </w:rPr>
        <w:t xml:space="preserve"> </w:t>
      </w:r>
      <w:r>
        <w:rPr>
          <w:color w:val="000000"/>
          <w:sz w:val="24"/>
        </w:rPr>
        <w:t>видах</w:t>
      </w:r>
      <w:r>
        <w:rPr>
          <w:color w:val="000000"/>
          <w:spacing w:val="45"/>
          <w:sz w:val="24"/>
        </w:rPr>
        <w:t xml:space="preserve"> </w:t>
      </w:r>
      <w:r>
        <w:rPr>
          <w:color w:val="000000"/>
          <w:spacing w:val="1"/>
          <w:sz w:val="24"/>
        </w:rPr>
        <w:t>деятельности</w:t>
      </w:r>
      <w:r>
        <w:rPr>
          <w:color w:val="000000"/>
          <w:spacing w:val="43"/>
          <w:sz w:val="24"/>
        </w:rPr>
        <w:t xml:space="preserve"> </w:t>
      </w:r>
      <w:r>
        <w:rPr>
          <w:color w:val="000000"/>
          <w:sz w:val="24"/>
        </w:rPr>
        <w:t>(рисовании, лепке,</w:t>
      </w:r>
      <w:r>
        <w:rPr>
          <w:color w:val="000000"/>
          <w:spacing w:val="74"/>
          <w:sz w:val="24"/>
        </w:rPr>
        <w:t xml:space="preserve"> </w:t>
      </w:r>
      <w:r>
        <w:rPr>
          <w:color w:val="000000"/>
          <w:sz w:val="24"/>
        </w:rPr>
        <w:t>аппликации,</w:t>
      </w:r>
      <w:r>
        <w:rPr>
          <w:color w:val="000000"/>
          <w:spacing w:val="72"/>
          <w:sz w:val="24"/>
        </w:rPr>
        <w:t xml:space="preserve"> </w:t>
      </w:r>
      <w:r>
        <w:rPr>
          <w:color w:val="000000"/>
          <w:sz w:val="24"/>
        </w:rPr>
        <w:t>художественном</w:t>
      </w:r>
      <w:r>
        <w:rPr>
          <w:color w:val="000000"/>
          <w:spacing w:val="74"/>
          <w:sz w:val="24"/>
        </w:rPr>
        <w:t xml:space="preserve"> </w:t>
      </w:r>
      <w:r>
        <w:rPr>
          <w:color w:val="000000"/>
          <w:sz w:val="24"/>
        </w:rPr>
        <w:t>конструировании,</w:t>
      </w:r>
      <w:r>
        <w:rPr>
          <w:color w:val="000000"/>
          <w:spacing w:val="72"/>
          <w:sz w:val="24"/>
        </w:rPr>
        <w:t xml:space="preserve"> </w:t>
      </w:r>
      <w:r>
        <w:rPr>
          <w:color w:val="000000"/>
          <w:sz w:val="24"/>
        </w:rPr>
        <w:t>пении,</w:t>
      </w:r>
      <w:r>
        <w:rPr>
          <w:color w:val="000000"/>
          <w:spacing w:val="72"/>
          <w:sz w:val="24"/>
        </w:rPr>
        <w:t xml:space="preserve"> </w:t>
      </w:r>
      <w:r>
        <w:rPr>
          <w:color w:val="000000"/>
          <w:sz w:val="24"/>
        </w:rPr>
        <w:t>игре</w:t>
      </w:r>
      <w:r>
        <w:rPr>
          <w:color w:val="000000"/>
          <w:spacing w:val="73"/>
          <w:sz w:val="24"/>
        </w:rPr>
        <w:t xml:space="preserve"> </w:t>
      </w:r>
      <w:r>
        <w:rPr>
          <w:color w:val="000000"/>
          <w:spacing w:val="1"/>
          <w:sz w:val="24"/>
        </w:rPr>
        <w:t>на</w:t>
      </w:r>
      <w:r>
        <w:rPr>
          <w:color w:val="000000"/>
          <w:spacing w:val="72"/>
          <w:sz w:val="24"/>
        </w:rPr>
        <w:t xml:space="preserve"> </w:t>
      </w:r>
      <w:r>
        <w:rPr>
          <w:color w:val="000000"/>
          <w:sz w:val="24"/>
        </w:rPr>
        <w:t>детских</w:t>
      </w:r>
      <w:r>
        <w:rPr>
          <w:color w:val="000000"/>
          <w:spacing w:val="77"/>
          <w:sz w:val="24"/>
        </w:rPr>
        <w:t xml:space="preserve"> </w:t>
      </w:r>
      <w:r>
        <w:rPr>
          <w:color w:val="000000"/>
          <w:spacing w:val="-1"/>
          <w:sz w:val="24"/>
        </w:rPr>
        <w:t>музыкальных</w:t>
      </w:r>
      <w:r>
        <w:t xml:space="preserve"> </w:t>
      </w:r>
      <w:r>
        <w:rPr>
          <w:color w:val="000000"/>
          <w:sz w:val="24"/>
        </w:rPr>
        <w:t>инструментах, музыкально</w:t>
      </w:r>
      <w:r>
        <w:rPr>
          <w:color w:val="000000"/>
          <w:spacing w:val="-1"/>
          <w:sz w:val="24"/>
        </w:rPr>
        <w:t>-</w:t>
      </w:r>
      <w:r>
        <w:rPr>
          <w:color w:val="000000"/>
          <w:sz w:val="24"/>
        </w:rPr>
        <w:t>ритмических</w:t>
      </w:r>
      <w:r>
        <w:rPr>
          <w:color w:val="000000"/>
          <w:spacing w:val="2"/>
          <w:sz w:val="24"/>
        </w:rPr>
        <w:t xml:space="preserve"> </w:t>
      </w:r>
      <w:r>
        <w:rPr>
          <w:color w:val="000000"/>
          <w:sz w:val="24"/>
        </w:rPr>
        <w:t>движениях, словесном творчестве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14:paraId="35BF4E42" w14:textId="77777777"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w:t>
      </w:r>
      <w:r>
        <w:rPr>
          <w:color w:val="000000"/>
          <w:spacing w:val="132"/>
          <w:sz w:val="24"/>
        </w:rPr>
        <w:t xml:space="preserve"> </w:t>
      </w:r>
      <w:r>
        <w:rPr>
          <w:color w:val="000000"/>
          <w:sz w:val="24"/>
        </w:rPr>
        <w:t>освоение</w:t>
      </w:r>
      <w:r>
        <w:rPr>
          <w:color w:val="000000"/>
          <w:spacing w:val="131"/>
          <w:sz w:val="24"/>
        </w:rPr>
        <w:t xml:space="preserve"> </w:t>
      </w:r>
      <w:r>
        <w:rPr>
          <w:color w:val="000000"/>
          <w:sz w:val="24"/>
        </w:rPr>
        <w:t>разнообразных</w:t>
      </w:r>
      <w:r>
        <w:rPr>
          <w:color w:val="000000"/>
          <w:spacing w:val="134"/>
          <w:sz w:val="24"/>
        </w:rPr>
        <w:t xml:space="preserve"> </w:t>
      </w:r>
      <w:r>
        <w:rPr>
          <w:color w:val="000000"/>
          <w:sz w:val="24"/>
        </w:rPr>
        <w:t>средств</w:t>
      </w:r>
      <w:r>
        <w:rPr>
          <w:color w:val="000000"/>
          <w:spacing w:val="132"/>
          <w:sz w:val="24"/>
        </w:rPr>
        <w:t xml:space="preserve"> </w:t>
      </w:r>
      <w:r>
        <w:rPr>
          <w:color w:val="000000"/>
          <w:sz w:val="24"/>
        </w:rPr>
        <w:t>художественной</w:t>
      </w:r>
      <w:r>
        <w:rPr>
          <w:color w:val="000000"/>
          <w:spacing w:val="133"/>
          <w:sz w:val="24"/>
        </w:rPr>
        <w:t xml:space="preserve"> </w:t>
      </w:r>
      <w:r>
        <w:rPr>
          <w:color w:val="000000"/>
          <w:sz w:val="24"/>
        </w:rPr>
        <w:t>выразительности</w:t>
      </w:r>
      <w:r>
        <w:rPr>
          <w:color w:val="000000"/>
          <w:spacing w:val="133"/>
          <w:sz w:val="24"/>
        </w:rPr>
        <w:t xml:space="preserve"> </w:t>
      </w:r>
      <w:r>
        <w:rPr>
          <w:color w:val="000000"/>
          <w:sz w:val="24"/>
        </w:rPr>
        <w:t>в</w:t>
      </w:r>
      <w:r>
        <w:rPr>
          <w:color w:val="000000"/>
          <w:spacing w:val="131"/>
          <w:sz w:val="24"/>
        </w:rPr>
        <w:t xml:space="preserve"> </w:t>
      </w:r>
      <w:r>
        <w:rPr>
          <w:color w:val="000000"/>
          <w:sz w:val="24"/>
        </w:rPr>
        <w:t>различных</w:t>
      </w:r>
      <w:r>
        <w:rPr>
          <w:color w:val="000000"/>
          <w:spacing w:val="143"/>
          <w:sz w:val="24"/>
        </w:rPr>
        <w:t xml:space="preserve"> </w:t>
      </w:r>
      <w:r>
        <w:rPr>
          <w:color w:val="000000"/>
          <w:spacing w:val="-1"/>
          <w:sz w:val="24"/>
        </w:rPr>
        <w:t xml:space="preserve">видах </w:t>
      </w:r>
      <w:r>
        <w:rPr>
          <w:color w:val="000000"/>
          <w:sz w:val="24"/>
        </w:rPr>
        <w:t>искусства;</w:t>
      </w:r>
    </w:p>
    <w:p w14:paraId="0729FFBD" w14:textId="77777777"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w:t>
      </w:r>
      <w:r>
        <w:rPr>
          <w:color w:val="000000"/>
          <w:spacing w:val="127"/>
          <w:sz w:val="24"/>
        </w:rPr>
        <w:t xml:space="preserve"> </w:t>
      </w:r>
      <w:r>
        <w:rPr>
          <w:color w:val="000000"/>
          <w:sz w:val="24"/>
        </w:rPr>
        <w:t>реализацию</w:t>
      </w:r>
      <w:r>
        <w:rPr>
          <w:color w:val="000000"/>
          <w:spacing w:val="125"/>
          <w:sz w:val="24"/>
        </w:rPr>
        <w:t xml:space="preserve"> </w:t>
      </w:r>
      <w:r>
        <w:rPr>
          <w:color w:val="000000"/>
          <w:sz w:val="24"/>
        </w:rPr>
        <w:t>художественно</w:t>
      </w:r>
      <w:r>
        <w:rPr>
          <w:color w:val="000000"/>
          <w:spacing w:val="-1"/>
          <w:sz w:val="24"/>
        </w:rPr>
        <w:t>-</w:t>
      </w:r>
      <w:r>
        <w:rPr>
          <w:color w:val="000000"/>
          <w:sz w:val="24"/>
        </w:rPr>
        <w:t>творческих</w:t>
      </w:r>
      <w:r>
        <w:rPr>
          <w:color w:val="000000"/>
          <w:spacing w:val="129"/>
          <w:sz w:val="24"/>
        </w:rPr>
        <w:t xml:space="preserve"> </w:t>
      </w:r>
      <w:r>
        <w:rPr>
          <w:color w:val="000000"/>
          <w:sz w:val="24"/>
        </w:rPr>
        <w:t>способностей</w:t>
      </w:r>
      <w:r>
        <w:rPr>
          <w:color w:val="000000"/>
          <w:spacing w:val="128"/>
          <w:sz w:val="24"/>
        </w:rPr>
        <w:t xml:space="preserve"> </w:t>
      </w:r>
      <w:r>
        <w:rPr>
          <w:color w:val="000000"/>
          <w:sz w:val="24"/>
        </w:rPr>
        <w:t>ребенка</w:t>
      </w:r>
      <w:r>
        <w:rPr>
          <w:color w:val="000000"/>
          <w:spacing w:val="126"/>
          <w:sz w:val="24"/>
        </w:rPr>
        <w:t xml:space="preserve"> </w:t>
      </w:r>
      <w:r>
        <w:rPr>
          <w:color w:val="000000"/>
          <w:sz w:val="24"/>
        </w:rPr>
        <w:t>в</w:t>
      </w:r>
      <w:r>
        <w:rPr>
          <w:color w:val="000000"/>
          <w:spacing w:val="126"/>
          <w:sz w:val="24"/>
        </w:rPr>
        <w:t xml:space="preserve"> </w:t>
      </w:r>
      <w:r>
        <w:rPr>
          <w:color w:val="000000"/>
          <w:sz w:val="24"/>
        </w:rPr>
        <w:t>повседневной</w:t>
      </w:r>
      <w:r>
        <w:rPr>
          <w:color w:val="000000"/>
          <w:spacing w:val="128"/>
          <w:sz w:val="24"/>
        </w:rPr>
        <w:t xml:space="preserve"> </w:t>
      </w:r>
      <w:r>
        <w:rPr>
          <w:color w:val="000000"/>
          <w:spacing w:val="1"/>
          <w:sz w:val="24"/>
        </w:rPr>
        <w:t>жизни</w:t>
      </w:r>
      <w:r>
        <w:rPr>
          <w:color w:val="000000"/>
          <w:spacing w:val="125"/>
          <w:sz w:val="24"/>
        </w:rPr>
        <w:t xml:space="preserve"> </w:t>
      </w:r>
      <w:r>
        <w:rPr>
          <w:color w:val="000000"/>
          <w:sz w:val="24"/>
        </w:rPr>
        <w:t>и различных</w:t>
      </w:r>
      <w:r>
        <w:rPr>
          <w:color w:val="000000"/>
          <w:spacing w:val="2"/>
          <w:sz w:val="24"/>
        </w:rPr>
        <w:t xml:space="preserve"> </w:t>
      </w:r>
      <w:r>
        <w:rPr>
          <w:color w:val="000000"/>
          <w:spacing w:val="-1"/>
          <w:sz w:val="24"/>
        </w:rPr>
        <w:t>видах</w:t>
      </w:r>
      <w:r>
        <w:rPr>
          <w:color w:val="000000"/>
          <w:spacing w:val="3"/>
          <w:sz w:val="24"/>
        </w:rPr>
        <w:t xml:space="preserve"> </w:t>
      </w:r>
      <w:r>
        <w:rPr>
          <w:color w:val="000000"/>
          <w:sz w:val="24"/>
        </w:rPr>
        <w:t>досуговой</w:t>
      </w:r>
      <w:r>
        <w:rPr>
          <w:color w:val="000000"/>
          <w:spacing w:val="1"/>
          <w:sz w:val="24"/>
        </w:rPr>
        <w:t xml:space="preserve"> </w:t>
      </w:r>
      <w:r>
        <w:rPr>
          <w:color w:val="000000"/>
          <w:sz w:val="24"/>
        </w:rPr>
        <w:t>деятельности</w:t>
      </w:r>
      <w:r>
        <w:rPr>
          <w:color w:val="000000"/>
          <w:spacing w:val="1"/>
          <w:sz w:val="24"/>
        </w:rPr>
        <w:t xml:space="preserve"> </w:t>
      </w:r>
      <w:r>
        <w:rPr>
          <w:color w:val="000000"/>
          <w:sz w:val="24"/>
        </w:rPr>
        <w:t>(праздники, развлечения и</w:t>
      </w:r>
      <w:r>
        <w:rPr>
          <w:color w:val="000000"/>
          <w:spacing w:val="-1"/>
          <w:sz w:val="24"/>
        </w:rPr>
        <w:t xml:space="preserve"> </w:t>
      </w:r>
      <w:r>
        <w:rPr>
          <w:color w:val="000000"/>
          <w:sz w:val="24"/>
        </w:rPr>
        <w:t>другое);</w:t>
      </w:r>
    </w:p>
    <w:p w14:paraId="7144AD41"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86"/>
          <w:sz w:val="24"/>
        </w:rPr>
        <w:t xml:space="preserve"> </w:t>
      </w:r>
      <w:r>
        <w:rPr>
          <w:color w:val="000000"/>
          <w:sz w:val="24"/>
        </w:rPr>
        <w:t>развитие</w:t>
      </w:r>
      <w:r>
        <w:rPr>
          <w:color w:val="000000"/>
          <w:spacing w:val="85"/>
          <w:sz w:val="24"/>
        </w:rPr>
        <w:t xml:space="preserve"> </w:t>
      </w:r>
      <w:r>
        <w:rPr>
          <w:color w:val="000000"/>
          <w:sz w:val="24"/>
        </w:rPr>
        <w:t>и</w:t>
      </w:r>
      <w:r>
        <w:rPr>
          <w:color w:val="000000"/>
          <w:spacing w:val="87"/>
          <w:sz w:val="24"/>
        </w:rPr>
        <w:t xml:space="preserve"> </w:t>
      </w:r>
      <w:r>
        <w:rPr>
          <w:color w:val="000000"/>
          <w:sz w:val="24"/>
        </w:rPr>
        <w:t>поддержку</w:t>
      </w:r>
      <w:r>
        <w:rPr>
          <w:color w:val="000000"/>
          <w:spacing w:val="81"/>
          <w:sz w:val="24"/>
        </w:rPr>
        <w:t xml:space="preserve"> </w:t>
      </w:r>
      <w:r>
        <w:rPr>
          <w:color w:val="000000"/>
          <w:sz w:val="24"/>
        </w:rPr>
        <w:t>самостоятельной</w:t>
      </w:r>
      <w:r>
        <w:rPr>
          <w:color w:val="000000"/>
          <w:spacing w:val="87"/>
          <w:sz w:val="24"/>
        </w:rPr>
        <w:t xml:space="preserve"> </w:t>
      </w:r>
      <w:r>
        <w:rPr>
          <w:color w:val="000000"/>
          <w:sz w:val="24"/>
        </w:rPr>
        <w:t>творческой</w:t>
      </w:r>
      <w:r>
        <w:rPr>
          <w:color w:val="000000"/>
          <w:spacing w:val="87"/>
          <w:sz w:val="24"/>
        </w:rPr>
        <w:t xml:space="preserve"> </w:t>
      </w:r>
      <w:r>
        <w:rPr>
          <w:color w:val="000000"/>
          <w:sz w:val="24"/>
        </w:rPr>
        <w:t>деятельности</w:t>
      </w:r>
      <w:r>
        <w:rPr>
          <w:color w:val="000000"/>
          <w:spacing w:val="87"/>
          <w:sz w:val="24"/>
        </w:rPr>
        <w:t xml:space="preserve"> </w:t>
      </w:r>
      <w:r>
        <w:rPr>
          <w:color w:val="000000"/>
          <w:sz w:val="24"/>
        </w:rPr>
        <w:t>детей</w:t>
      </w:r>
      <w:r>
        <w:rPr>
          <w:color w:val="000000"/>
          <w:spacing w:val="87"/>
          <w:sz w:val="24"/>
        </w:rPr>
        <w:t xml:space="preserve"> </w:t>
      </w:r>
      <w:r>
        <w:rPr>
          <w:color w:val="000000"/>
          <w:sz w:val="24"/>
        </w:rPr>
        <w:t>(изобразительной, конструктивной, музыкальной,</w:t>
      </w:r>
      <w:r>
        <w:rPr>
          <w:color w:val="000000"/>
          <w:spacing w:val="-2"/>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14:paraId="72B78E45" w14:textId="77777777"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14:paraId="06D9F06B" w14:textId="77777777" w:rsidR="002C6E8D" w:rsidRDefault="002C6E8D">
      <w:pPr>
        <w:pBdr>
          <w:top w:val="none" w:sz="4" w:space="0" w:color="000000"/>
          <w:left w:val="none" w:sz="4" w:space="0" w:color="000000"/>
          <w:bottom w:val="none" w:sz="4" w:space="0" w:color="000000"/>
          <w:right w:val="none" w:sz="4" w:space="0" w:color="000000"/>
        </w:pBdr>
        <w:spacing w:before="163" w:line="276" w:lineRule="atLeast"/>
        <w:ind w:left="720"/>
        <w:rPr>
          <w:color w:val="000000"/>
          <w:sz w:val="24"/>
          <w:szCs w:val="24"/>
        </w:rPr>
      </w:pPr>
    </w:p>
    <w:p w14:paraId="71E8FC61" w14:textId="77777777" w:rsidR="002C6E8D" w:rsidRDefault="007274DB" w:rsidP="00D63450">
      <w:pPr>
        <w:pBdr>
          <w:top w:val="none" w:sz="4" w:space="0" w:color="000000"/>
          <w:left w:val="none" w:sz="4" w:space="0" w:color="000000"/>
          <w:bottom w:val="none" w:sz="4" w:space="0" w:color="000000"/>
          <w:right w:val="none" w:sz="4" w:space="0" w:color="000000"/>
        </w:pBdr>
        <w:spacing w:line="276" w:lineRule="atLeast"/>
        <w:ind w:firstLine="708"/>
        <w:rPr>
          <w:color w:val="000000"/>
          <w:sz w:val="24"/>
        </w:rPr>
      </w:pPr>
      <w:r>
        <w:rPr>
          <w:color w:val="000000"/>
          <w:sz w:val="24"/>
        </w:rPr>
        <w:t xml:space="preserve">Задачи и </w:t>
      </w:r>
      <w:r w:rsidR="0069355F">
        <w:rPr>
          <w:color w:val="000000"/>
          <w:sz w:val="24"/>
        </w:rPr>
        <w:t>содержание</w:t>
      </w:r>
      <w:r w:rsidR="0069355F">
        <w:rPr>
          <w:color w:val="000000"/>
          <w:spacing w:val="162"/>
          <w:sz w:val="24"/>
        </w:rPr>
        <w:t xml:space="preserve"> </w:t>
      </w:r>
      <w:r w:rsidR="0069355F">
        <w:rPr>
          <w:color w:val="000000"/>
          <w:sz w:val="24"/>
        </w:rPr>
        <w:t>образовательной</w:t>
      </w:r>
      <w:r w:rsidR="0069355F">
        <w:rPr>
          <w:color w:val="000000"/>
          <w:spacing w:val="164"/>
          <w:sz w:val="24"/>
        </w:rPr>
        <w:t xml:space="preserve"> </w:t>
      </w:r>
      <w:r w:rsidR="0069355F">
        <w:rPr>
          <w:color w:val="000000"/>
          <w:sz w:val="24"/>
        </w:rPr>
        <w:t>деятельности</w:t>
      </w:r>
      <w:r w:rsidR="0069355F">
        <w:rPr>
          <w:color w:val="000000"/>
          <w:spacing w:val="168"/>
          <w:sz w:val="24"/>
        </w:rPr>
        <w:t xml:space="preserve"> </w:t>
      </w:r>
      <w:r w:rsidR="0069355F">
        <w:rPr>
          <w:color w:val="000000"/>
          <w:spacing w:val="1"/>
          <w:sz w:val="24"/>
        </w:rPr>
        <w:t>по</w:t>
      </w:r>
      <w:r w:rsidR="0069355F">
        <w:rPr>
          <w:color w:val="000000"/>
          <w:spacing w:val="160"/>
          <w:sz w:val="24"/>
        </w:rPr>
        <w:t xml:space="preserve"> </w:t>
      </w:r>
      <w:r w:rsidR="0069355F">
        <w:rPr>
          <w:color w:val="000000"/>
          <w:sz w:val="24"/>
        </w:rPr>
        <w:t>направлению</w:t>
      </w:r>
      <w:r w:rsidR="0069355F">
        <w:rPr>
          <w:color w:val="000000"/>
          <w:spacing w:val="166"/>
          <w:sz w:val="24"/>
        </w:rPr>
        <w:t xml:space="preserve"> </w:t>
      </w:r>
      <w:r w:rsidR="0069355F">
        <w:rPr>
          <w:color w:val="000000"/>
          <w:sz w:val="24"/>
        </w:rPr>
        <w:t>«Художественно-эстетическое</w:t>
      </w:r>
      <w:r w:rsidR="0069355F">
        <w:rPr>
          <w:color w:val="000000"/>
          <w:spacing w:val="-1"/>
          <w:sz w:val="24"/>
        </w:rPr>
        <w:t xml:space="preserve"> </w:t>
      </w:r>
      <w:r w:rsidR="0069355F">
        <w:rPr>
          <w:color w:val="000000"/>
          <w:spacing w:val="1"/>
          <w:sz w:val="24"/>
        </w:rPr>
        <w:t>развитие»</w:t>
      </w:r>
      <w:r w:rsidR="0069355F">
        <w:rPr>
          <w:color w:val="000000"/>
          <w:spacing w:val="-5"/>
          <w:sz w:val="24"/>
        </w:rPr>
        <w:t xml:space="preserve"> </w:t>
      </w:r>
      <w:r w:rsidR="0069355F">
        <w:rPr>
          <w:color w:val="000000"/>
          <w:sz w:val="24"/>
        </w:rPr>
        <w:t>представлены в</w:t>
      </w:r>
      <w:r w:rsidR="0069355F">
        <w:rPr>
          <w:color w:val="000000"/>
          <w:spacing w:val="-1"/>
          <w:sz w:val="24"/>
        </w:rPr>
        <w:t xml:space="preserve"> </w:t>
      </w:r>
      <w:r w:rsidR="0069355F">
        <w:rPr>
          <w:color w:val="000000"/>
          <w:sz w:val="24"/>
        </w:rPr>
        <w:t>следующих</w:t>
      </w:r>
      <w:r w:rsidR="0069355F">
        <w:rPr>
          <w:color w:val="000000"/>
          <w:spacing w:val="2"/>
          <w:sz w:val="24"/>
        </w:rPr>
        <w:t xml:space="preserve"> </w:t>
      </w:r>
      <w:r w:rsidR="0069355F">
        <w:rPr>
          <w:color w:val="000000"/>
          <w:sz w:val="24"/>
        </w:rPr>
        <w:t>таблицах:</w:t>
      </w:r>
    </w:p>
    <w:p w14:paraId="12270855" w14:textId="77777777"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E536BE" w14:paraId="43856CBB" w14:textId="77777777" w:rsidTr="004A7BFF">
        <w:trPr>
          <w:gridAfter w:val="1"/>
          <w:wAfter w:w="76" w:type="dxa"/>
        </w:trPr>
        <w:tc>
          <w:tcPr>
            <w:tcW w:w="15134" w:type="dxa"/>
            <w:gridSpan w:val="3"/>
            <w:shd w:val="clear" w:color="auto" w:fill="EEECE1" w:themeFill="background2"/>
          </w:tcPr>
          <w:p w14:paraId="7E77585A" w14:textId="77777777" w:rsidR="00D63450" w:rsidRPr="00E536BE" w:rsidRDefault="00D63450" w:rsidP="006E2B0C">
            <w:pPr>
              <w:spacing w:line="240" w:lineRule="auto"/>
              <w:rPr>
                <w:b/>
                <w:sz w:val="20"/>
              </w:rPr>
            </w:pPr>
            <w:r w:rsidRPr="00E536BE">
              <w:rPr>
                <w:b/>
                <w:sz w:val="20"/>
              </w:rPr>
              <w:t>ХУДОЖЕСТВЕННО-ЭСТЕТИЧЕСКОЕ РАЗВИТИЕ</w:t>
            </w:r>
          </w:p>
        </w:tc>
      </w:tr>
      <w:tr w:rsidR="00D63450" w:rsidRPr="00E536BE" w14:paraId="228FCD1F" w14:textId="77777777" w:rsidTr="004A7BFF">
        <w:trPr>
          <w:gridAfter w:val="1"/>
          <w:wAfter w:w="76" w:type="dxa"/>
        </w:trPr>
        <w:tc>
          <w:tcPr>
            <w:tcW w:w="15134" w:type="dxa"/>
            <w:gridSpan w:val="3"/>
            <w:shd w:val="clear" w:color="auto" w:fill="EEECE1" w:themeFill="background2"/>
            <w:hideMark/>
          </w:tcPr>
          <w:p w14:paraId="70A91B78" w14:textId="77777777"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14:paraId="65E3BF17" w14:textId="77777777" w:rsidTr="004A7BFF">
        <w:tc>
          <w:tcPr>
            <w:tcW w:w="4951" w:type="dxa"/>
            <w:hideMark/>
          </w:tcPr>
          <w:p w14:paraId="01BCE1ED" w14:textId="77777777" w:rsidR="00D63450" w:rsidRPr="00E536BE" w:rsidRDefault="00D63450" w:rsidP="006E2B0C">
            <w:pPr>
              <w:spacing w:line="240" w:lineRule="auto"/>
              <w:rPr>
                <w:b/>
                <w:sz w:val="20"/>
              </w:rPr>
            </w:pPr>
            <w:r w:rsidRPr="00E536BE">
              <w:rPr>
                <w:b/>
                <w:sz w:val="20"/>
              </w:rPr>
              <w:t>от 2-х месяцев до 1 года</w:t>
            </w:r>
          </w:p>
        </w:tc>
        <w:tc>
          <w:tcPr>
            <w:tcW w:w="5124" w:type="dxa"/>
            <w:hideMark/>
          </w:tcPr>
          <w:p w14:paraId="4633F566" w14:textId="77777777" w:rsidR="00D63450" w:rsidRPr="00E536BE" w:rsidRDefault="00D63450" w:rsidP="006E2B0C">
            <w:pPr>
              <w:spacing w:line="240" w:lineRule="auto"/>
              <w:rPr>
                <w:b/>
                <w:sz w:val="20"/>
              </w:rPr>
            </w:pPr>
            <w:r w:rsidRPr="00E536BE">
              <w:rPr>
                <w:b/>
                <w:sz w:val="20"/>
              </w:rPr>
              <w:t>от 1 года до 2-х лет</w:t>
            </w:r>
          </w:p>
        </w:tc>
        <w:tc>
          <w:tcPr>
            <w:tcW w:w="5135" w:type="dxa"/>
            <w:gridSpan w:val="2"/>
            <w:hideMark/>
          </w:tcPr>
          <w:p w14:paraId="525A1BA7" w14:textId="77777777" w:rsidR="00D63450" w:rsidRPr="00E536BE" w:rsidRDefault="00D63450" w:rsidP="006E2B0C">
            <w:pPr>
              <w:spacing w:line="240" w:lineRule="auto"/>
              <w:rPr>
                <w:b/>
                <w:sz w:val="20"/>
              </w:rPr>
            </w:pPr>
            <w:r w:rsidRPr="00E536BE">
              <w:rPr>
                <w:b/>
                <w:sz w:val="20"/>
              </w:rPr>
              <w:t>от 2-х лет до 3-х лет</w:t>
            </w:r>
          </w:p>
        </w:tc>
      </w:tr>
      <w:tr w:rsidR="00D63450" w:rsidRPr="00E536BE" w14:paraId="29AEA715" w14:textId="77777777" w:rsidTr="004A7BFF">
        <w:trPr>
          <w:trHeight w:val="2230"/>
        </w:trPr>
        <w:tc>
          <w:tcPr>
            <w:tcW w:w="4951" w:type="dxa"/>
            <w:shd w:val="clear" w:color="auto" w:fill="FFFFFF" w:themeFill="background1"/>
          </w:tcPr>
          <w:p w14:paraId="6D26C4FF" w14:textId="77777777" w:rsidR="00D63450" w:rsidRPr="00E536BE" w:rsidRDefault="00D63450" w:rsidP="006E2B0C">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14:paraId="03605D35"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от 1 года до 1 года 6 месяцев:</w:t>
            </w:r>
          </w:p>
          <w:p w14:paraId="22E46364"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14:paraId="2EC5C274"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14:paraId="73C1AEC9"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14:paraId="685B3C45"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14:paraId="0F240899"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14:paraId="746A8DC6"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14:paraId="36CDEDF9"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52F4BD7"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14:paraId="527D3D8A" w14:textId="77777777" w:rsidR="00D63450" w:rsidRPr="00E536BE" w:rsidRDefault="00D63450" w:rsidP="00E04FBF">
            <w:pPr>
              <w:pStyle w:val="ad"/>
              <w:widowControl w:val="0"/>
              <w:numPr>
                <w:ilvl w:val="0"/>
                <w:numId w:val="184"/>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14:paraId="79D7EC46" w14:textId="77777777" w:rsidTr="004A7BFF">
        <w:trPr>
          <w:trHeight w:val="1866"/>
        </w:trPr>
        <w:tc>
          <w:tcPr>
            <w:tcW w:w="4951" w:type="dxa"/>
            <w:shd w:val="clear" w:color="auto" w:fill="FFFFFF" w:themeFill="background1"/>
          </w:tcPr>
          <w:p w14:paraId="2C4CA334" w14:textId="77777777" w:rsidR="00D63450" w:rsidRPr="00E536BE" w:rsidRDefault="00D63450" w:rsidP="006E2B0C">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14:paraId="131DBBD0" w14:textId="77777777"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14:paraId="76BADDB2"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14:paraId="197A45AD" w14:textId="77777777" w:rsidTr="004A7BFF">
        <w:trPr>
          <w:trHeight w:val="830"/>
        </w:trPr>
        <w:tc>
          <w:tcPr>
            <w:tcW w:w="4951" w:type="dxa"/>
            <w:shd w:val="clear" w:color="auto" w:fill="FFFFFF" w:themeFill="background1"/>
          </w:tcPr>
          <w:p w14:paraId="6B9027F2" w14:textId="77777777" w:rsidR="00D63450" w:rsidRPr="00E536BE" w:rsidRDefault="00D63450" w:rsidP="006E2B0C">
            <w:pPr>
              <w:spacing w:line="240" w:lineRule="auto"/>
              <w:rPr>
                <w:b/>
                <w:sz w:val="20"/>
              </w:rPr>
            </w:pPr>
            <w:r w:rsidRPr="00E536BE">
              <w:rPr>
                <w:b/>
                <w:sz w:val="20"/>
              </w:rPr>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14:paraId="14596C1F" w14:textId="77777777"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14:paraId="4595A8D1"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14:paraId="693919B6" w14:textId="77777777" w:rsidTr="004A7BFF">
        <w:trPr>
          <w:trHeight w:val="701"/>
        </w:trPr>
        <w:tc>
          <w:tcPr>
            <w:tcW w:w="4951" w:type="dxa"/>
            <w:shd w:val="clear" w:color="auto" w:fill="F2F2F2" w:themeFill="background1" w:themeFillShade="F2"/>
          </w:tcPr>
          <w:p w14:paraId="02CFB8F8" w14:textId="77777777" w:rsidR="00D63450" w:rsidRPr="00E536BE" w:rsidRDefault="00D63450" w:rsidP="006E2B0C">
            <w:pPr>
              <w:spacing w:line="240" w:lineRule="auto"/>
              <w:rPr>
                <w:sz w:val="20"/>
              </w:rPr>
            </w:pPr>
          </w:p>
        </w:tc>
        <w:tc>
          <w:tcPr>
            <w:tcW w:w="5124" w:type="dxa"/>
            <w:shd w:val="clear" w:color="auto" w:fill="FFFFFF" w:themeFill="background1"/>
          </w:tcPr>
          <w:p w14:paraId="75F7C1A1" w14:textId="77777777" w:rsidR="00D63450" w:rsidRPr="00E536BE" w:rsidRDefault="00D63450" w:rsidP="006E2B0C">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14:paraId="3CCC3EE4"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14:paraId="029595E9"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поддерживать интерес к малым формам фольклора (пестушки, заклинки, прибаутки);</w:t>
            </w:r>
          </w:p>
          <w:p w14:paraId="3FA4C065"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E75B7BD"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75169E5B"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FC5FAF2"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14:paraId="4CF0F464" w14:textId="77777777" w:rsidTr="004A7BFF">
        <w:trPr>
          <w:trHeight w:val="2259"/>
        </w:trPr>
        <w:tc>
          <w:tcPr>
            <w:tcW w:w="4951" w:type="dxa"/>
            <w:vMerge w:val="restart"/>
            <w:shd w:val="clear" w:color="auto" w:fill="F2F2F2" w:themeFill="background1" w:themeFillShade="F2"/>
          </w:tcPr>
          <w:p w14:paraId="4E9C4870" w14:textId="77777777" w:rsidR="00D63450" w:rsidRPr="00E536BE" w:rsidRDefault="00D63450" w:rsidP="006E2B0C">
            <w:pPr>
              <w:spacing w:line="240" w:lineRule="auto"/>
              <w:rPr>
                <w:sz w:val="20"/>
              </w:rPr>
            </w:pPr>
          </w:p>
        </w:tc>
        <w:tc>
          <w:tcPr>
            <w:tcW w:w="5124" w:type="dxa"/>
            <w:shd w:val="clear" w:color="auto" w:fill="FFFFFF" w:themeFill="background1"/>
          </w:tcPr>
          <w:p w14:paraId="5C93CB0D" w14:textId="77777777" w:rsidR="00D63450" w:rsidRPr="00E536BE" w:rsidRDefault="00D63450" w:rsidP="006E2B0C">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14:paraId="2CE18DD0"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14:paraId="640A211A"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14:paraId="73A4D9A7"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14:paraId="163EDB80"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14:paraId="04776C7C"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14:paraId="74898040"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14:paraId="5A0A01B9"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14:paraId="098DE80D" w14:textId="77777777" w:rsidTr="004A7BFF">
        <w:trPr>
          <w:trHeight w:val="1267"/>
        </w:trPr>
        <w:tc>
          <w:tcPr>
            <w:tcW w:w="4951" w:type="dxa"/>
            <w:vMerge/>
            <w:shd w:val="clear" w:color="auto" w:fill="F2F2F2" w:themeFill="background1" w:themeFillShade="F2"/>
          </w:tcPr>
          <w:p w14:paraId="52DC8688" w14:textId="77777777" w:rsidR="00D63450" w:rsidRPr="00E536BE" w:rsidRDefault="00D63450" w:rsidP="006E2B0C">
            <w:pPr>
              <w:spacing w:line="240" w:lineRule="auto"/>
              <w:rPr>
                <w:sz w:val="20"/>
              </w:rPr>
            </w:pPr>
          </w:p>
        </w:tc>
        <w:tc>
          <w:tcPr>
            <w:tcW w:w="5124" w:type="dxa"/>
            <w:shd w:val="clear" w:color="auto" w:fill="FFFFFF" w:themeFill="background1"/>
          </w:tcPr>
          <w:p w14:paraId="7121DFF4" w14:textId="77777777" w:rsidR="00D63450" w:rsidRPr="00E536BE" w:rsidRDefault="00D63450" w:rsidP="006E2B0C">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14:paraId="3B997798"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14:paraId="123FAE4C" w14:textId="77777777" w:rsidTr="004A7BFF">
        <w:tc>
          <w:tcPr>
            <w:tcW w:w="4951" w:type="dxa"/>
            <w:shd w:val="clear" w:color="auto" w:fill="F2F2F2" w:themeFill="background1" w:themeFillShade="F2"/>
          </w:tcPr>
          <w:p w14:paraId="240BE86E"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77E09627" w14:textId="77777777" w:rsidR="00D63450" w:rsidRPr="00E536BE" w:rsidRDefault="00D63450" w:rsidP="006E2B0C">
            <w:pPr>
              <w:spacing w:line="240" w:lineRule="auto"/>
              <w:rPr>
                <w:sz w:val="20"/>
              </w:rPr>
            </w:pPr>
          </w:p>
        </w:tc>
        <w:tc>
          <w:tcPr>
            <w:tcW w:w="5135" w:type="dxa"/>
            <w:gridSpan w:val="2"/>
          </w:tcPr>
          <w:p w14:paraId="7DED6055"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14:paraId="16959AFC" w14:textId="77777777"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4678400" w14:textId="77777777"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14:paraId="5A6E2D2D" w14:textId="77777777" w:rsidTr="004A7BFF">
        <w:tc>
          <w:tcPr>
            <w:tcW w:w="4951" w:type="dxa"/>
            <w:shd w:val="clear" w:color="auto" w:fill="F2F2F2" w:themeFill="background1" w:themeFillShade="F2"/>
          </w:tcPr>
          <w:p w14:paraId="300E593A"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3181C1B7" w14:textId="77777777" w:rsidR="00D63450" w:rsidRPr="00E536BE" w:rsidRDefault="00D63450" w:rsidP="006E2B0C">
            <w:pPr>
              <w:spacing w:line="240" w:lineRule="auto"/>
              <w:rPr>
                <w:sz w:val="20"/>
              </w:rPr>
            </w:pPr>
          </w:p>
        </w:tc>
        <w:tc>
          <w:tcPr>
            <w:tcW w:w="5135" w:type="dxa"/>
            <w:gridSpan w:val="2"/>
            <w:hideMark/>
          </w:tcPr>
          <w:p w14:paraId="59F1536F"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14:paraId="1A1AADE1"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0C8D6171"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6DFD138"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14:paraId="736A086A"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14:paraId="45D1B7C1"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14:paraId="19833AA9" w14:textId="77777777" w:rsidR="00D63450" w:rsidRPr="00E536BE" w:rsidRDefault="00D63450" w:rsidP="00E04FBF">
            <w:pPr>
              <w:pStyle w:val="ad"/>
              <w:numPr>
                <w:ilvl w:val="0"/>
                <w:numId w:val="188"/>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14:paraId="2322D3E2" w14:textId="77777777" w:rsidTr="004A7BFF">
        <w:tc>
          <w:tcPr>
            <w:tcW w:w="4951" w:type="dxa"/>
            <w:shd w:val="clear" w:color="auto" w:fill="F2F2F2" w:themeFill="background1" w:themeFillShade="F2"/>
          </w:tcPr>
          <w:p w14:paraId="4FC7F1A3"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448DCF55" w14:textId="77777777" w:rsidR="00D63450" w:rsidRPr="00E536BE" w:rsidRDefault="00D63450" w:rsidP="006E2B0C">
            <w:pPr>
              <w:spacing w:line="240" w:lineRule="auto"/>
              <w:rPr>
                <w:sz w:val="20"/>
              </w:rPr>
            </w:pPr>
          </w:p>
        </w:tc>
        <w:tc>
          <w:tcPr>
            <w:tcW w:w="5135" w:type="dxa"/>
            <w:gridSpan w:val="2"/>
            <w:hideMark/>
          </w:tcPr>
          <w:p w14:paraId="0F57D6E9"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14:paraId="37DC52C1" w14:textId="77777777"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A5F931A" w14:textId="77777777"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14:paraId="5F9B0FE1" w14:textId="77777777"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игрушек, сказочных героев, адекватно реагировать на </w:t>
            </w:r>
            <w:r w:rsidRPr="00E536BE">
              <w:rPr>
                <w:sz w:val="20"/>
              </w:rPr>
              <w:lastRenderedPageBreak/>
              <w:t>них;</w:t>
            </w:r>
          </w:p>
          <w:p w14:paraId="5ABD16DC" w14:textId="77777777" w:rsidR="00D63450" w:rsidRPr="00E536BE" w:rsidRDefault="00D63450" w:rsidP="00E04FBF">
            <w:pPr>
              <w:pStyle w:val="ad"/>
              <w:numPr>
                <w:ilvl w:val="0"/>
                <w:numId w:val="189"/>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14:paraId="222A63F8" w14:textId="77777777" w:rsidTr="004A7BFF">
        <w:trPr>
          <w:trHeight w:val="271"/>
        </w:trPr>
        <w:tc>
          <w:tcPr>
            <w:tcW w:w="15210" w:type="dxa"/>
            <w:gridSpan w:val="4"/>
            <w:shd w:val="clear" w:color="auto" w:fill="EEECE1" w:themeFill="background2"/>
            <w:vAlign w:val="bottom"/>
          </w:tcPr>
          <w:p w14:paraId="0A275667" w14:textId="77777777" w:rsidR="00D63450" w:rsidRPr="00E536BE" w:rsidRDefault="00D63450" w:rsidP="006E2B0C">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14:paraId="28CC0AC9" w14:textId="77777777" w:rsidTr="004A7BFF">
        <w:trPr>
          <w:trHeight w:val="271"/>
        </w:trPr>
        <w:tc>
          <w:tcPr>
            <w:tcW w:w="4951" w:type="dxa"/>
            <w:vAlign w:val="bottom"/>
            <w:hideMark/>
          </w:tcPr>
          <w:p w14:paraId="4F49DD8F" w14:textId="77777777" w:rsidR="00D63450" w:rsidRPr="00E536BE" w:rsidRDefault="00D63450" w:rsidP="006E2B0C">
            <w:pPr>
              <w:spacing w:line="240" w:lineRule="auto"/>
              <w:jc w:val="center"/>
              <w:rPr>
                <w:b/>
                <w:sz w:val="20"/>
              </w:rPr>
            </w:pPr>
            <w:r w:rsidRPr="00E536BE">
              <w:rPr>
                <w:b/>
                <w:sz w:val="20"/>
              </w:rPr>
              <w:t>от 2-х месяцев до 1 года</w:t>
            </w:r>
          </w:p>
        </w:tc>
        <w:tc>
          <w:tcPr>
            <w:tcW w:w="5124" w:type="dxa"/>
            <w:vAlign w:val="bottom"/>
            <w:hideMark/>
          </w:tcPr>
          <w:p w14:paraId="5FC5A731" w14:textId="77777777" w:rsidR="00D63450" w:rsidRPr="00E536BE" w:rsidRDefault="00D63450" w:rsidP="006E2B0C">
            <w:pPr>
              <w:spacing w:line="240" w:lineRule="auto"/>
              <w:jc w:val="center"/>
              <w:rPr>
                <w:b/>
                <w:sz w:val="20"/>
              </w:rPr>
            </w:pPr>
            <w:r w:rsidRPr="00E536BE">
              <w:rPr>
                <w:b/>
                <w:sz w:val="20"/>
              </w:rPr>
              <w:t>от 1 года до 2-х лет</w:t>
            </w:r>
          </w:p>
        </w:tc>
        <w:tc>
          <w:tcPr>
            <w:tcW w:w="5135" w:type="dxa"/>
            <w:gridSpan w:val="2"/>
            <w:vAlign w:val="bottom"/>
            <w:hideMark/>
          </w:tcPr>
          <w:p w14:paraId="3CABE063" w14:textId="77777777" w:rsidR="00D63450" w:rsidRPr="00E536BE" w:rsidRDefault="00D63450"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14:paraId="0A7612E9" w14:textId="77777777" w:rsidTr="004A7BFF">
        <w:tc>
          <w:tcPr>
            <w:tcW w:w="4951" w:type="dxa"/>
            <w:hideMark/>
          </w:tcPr>
          <w:p w14:paraId="36C68C2C" w14:textId="77777777" w:rsidR="00D63450" w:rsidRPr="00E536BE" w:rsidRDefault="00D63450" w:rsidP="006E2B0C">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79FC54F0" w14:textId="77777777" w:rsidR="00D63450" w:rsidRPr="00E536BE" w:rsidRDefault="00D63450" w:rsidP="006E2B0C">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14:paraId="60537D09" w14:textId="77777777" w:rsidR="00D63450" w:rsidRPr="00E536BE" w:rsidRDefault="00D63450" w:rsidP="006E2B0C">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14:paraId="7DF0BA3A"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14:paraId="17253BDC" w14:textId="77777777"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14:paraId="53B3D90E" w14:textId="77777777" w:rsidTr="004A7BFF">
        <w:tc>
          <w:tcPr>
            <w:tcW w:w="4951" w:type="dxa"/>
            <w:hideMark/>
          </w:tcPr>
          <w:p w14:paraId="6EC019A8" w14:textId="77777777" w:rsidR="00D63450" w:rsidRPr="00E536BE" w:rsidRDefault="00D63450" w:rsidP="006E2B0C">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5AA537E4" w14:textId="77777777" w:rsidR="00D63450" w:rsidRPr="00E536BE" w:rsidRDefault="00D63450" w:rsidP="006E2B0C">
            <w:pPr>
              <w:spacing w:line="240" w:lineRule="auto"/>
              <w:rPr>
                <w:sz w:val="20"/>
              </w:rPr>
            </w:pPr>
            <w:r w:rsidRPr="00E536BE">
              <w:rPr>
                <w:sz w:val="20"/>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14:paraId="0F5E1B65" w14:textId="77777777"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14:paraId="284DA4F2"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14:paraId="45BD94AE"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14:paraId="14FDBCF7" w14:textId="77777777" w:rsidR="00D63450" w:rsidRPr="00E536BE" w:rsidRDefault="00D63450" w:rsidP="006E2B0C">
            <w:pPr>
              <w:spacing w:line="240" w:lineRule="auto"/>
              <w:rPr>
                <w:sz w:val="20"/>
              </w:rPr>
            </w:pPr>
          </w:p>
        </w:tc>
        <w:tc>
          <w:tcPr>
            <w:tcW w:w="5135" w:type="dxa"/>
            <w:gridSpan w:val="2"/>
            <w:shd w:val="clear" w:color="auto" w:fill="FFFFFF" w:themeFill="background1"/>
          </w:tcPr>
          <w:p w14:paraId="65471CD4"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14:paraId="7429EDB2" w14:textId="77777777"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790A919" w14:textId="77777777" w:rsidR="00D63450" w:rsidRPr="00E536BE" w:rsidRDefault="00D63450" w:rsidP="006E2B0C">
            <w:pPr>
              <w:pStyle w:val="ad"/>
              <w:widowControl w:val="0"/>
              <w:autoSpaceDE w:val="0"/>
              <w:autoSpaceDN w:val="0"/>
              <w:adjustRightInd w:val="0"/>
              <w:spacing w:line="240" w:lineRule="auto"/>
              <w:ind w:left="0"/>
              <w:rPr>
                <w:sz w:val="20"/>
              </w:rPr>
            </w:pPr>
          </w:p>
        </w:tc>
      </w:tr>
      <w:tr w:rsidR="00D63450" w:rsidRPr="00E536BE" w14:paraId="743CEAFE" w14:textId="77777777" w:rsidTr="004A7BFF">
        <w:trPr>
          <w:trHeight w:val="1977"/>
        </w:trPr>
        <w:tc>
          <w:tcPr>
            <w:tcW w:w="4951" w:type="dxa"/>
            <w:vMerge w:val="restart"/>
            <w:hideMark/>
          </w:tcPr>
          <w:p w14:paraId="359AD809" w14:textId="77777777" w:rsidR="00D63450" w:rsidRPr="00E536BE" w:rsidRDefault="00D63450" w:rsidP="006E2B0C">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14:paraId="105EA4F8" w14:textId="77777777" w:rsidR="00D63450" w:rsidRPr="00E536BE" w:rsidRDefault="00D63450" w:rsidP="006E2B0C">
            <w:pPr>
              <w:widowControl w:val="0"/>
              <w:autoSpaceDE w:val="0"/>
              <w:autoSpaceDN w:val="0"/>
              <w:adjustRightInd w:val="0"/>
              <w:spacing w:line="240" w:lineRule="auto"/>
              <w:rPr>
                <w:sz w:val="20"/>
              </w:rPr>
            </w:pPr>
            <w:r w:rsidRPr="00E536BE">
              <w:rPr>
                <w:b/>
                <w:sz w:val="20"/>
              </w:rPr>
              <w:t>От 1 года 6 месяцев до 2 лет</w:t>
            </w:r>
            <w:r w:rsidRPr="00E536BE">
              <w:rPr>
                <w:sz w:val="20"/>
              </w:rPr>
              <w:t xml:space="preserve"> – </w:t>
            </w:r>
          </w:p>
          <w:p w14:paraId="19EB6D73" w14:textId="77777777" w:rsidR="00D63450" w:rsidRPr="00E536BE" w:rsidRDefault="00D63450" w:rsidP="006E2B0C">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14:paraId="77D2A6D2"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Музыкальная деятельность.</w:t>
            </w:r>
          </w:p>
          <w:p w14:paraId="6756C285"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14:paraId="06714874" w14:textId="77777777" w:rsidR="00D63450" w:rsidRPr="00E536BE" w:rsidRDefault="00D63450" w:rsidP="00E04FBF">
            <w:pPr>
              <w:pStyle w:val="ad"/>
              <w:widowControl w:val="0"/>
              <w:numPr>
                <w:ilvl w:val="0"/>
                <w:numId w:val="183"/>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14:paraId="42F53F57"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558BC518"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14:paraId="6E151769"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мишка косолапый идет); </w:t>
            </w:r>
          </w:p>
          <w:p w14:paraId="3A30145A"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w:t>
            </w:r>
            <w:r w:rsidRPr="00E536BE">
              <w:rPr>
                <w:sz w:val="20"/>
              </w:rPr>
              <w:lastRenderedPageBreak/>
              <w:t xml:space="preserve">(на носках, тихо; высоко и низко поднимая ноги; прямым галопом), </w:t>
            </w:r>
          </w:p>
          <w:p w14:paraId="61898840"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14:paraId="7629468E" w14:textId="77777777" w:rsidTr="004A7BFF">
        <w:trPr>
          <w:trHeight w:val="1518"/>
        </w:trPr>
        <w:tc>
          <w:tcPr>
            <w:tcW w:w="4951" w:type="dxa"/>
            <w:vMerge/>
          </w:tcPr>
          <w:p w14:paraId="60101A1E" w14:textId="77777777" w:rsidR="00D63450" w:rsidRPr="00E536BE" w:rsidRDefault="00D63450" w:rsidP="006E2B0C">
            <w:pPr>
              <w:spacing w:line="240" w:lineRule="auto"/>
              <w:rPr>
                <w:b/>
                <w:sz w:val="20"/>
              </w:rPr>
            </w:pPr>
          </w:p>
        </w:tc>
        <w:tc>
          <w:tcPr>
            <w:tcW w:w="5124" w:type="dxa"/>
            <w:shd w:val="clear" w:color="auto" w:fill="FFFFFF" w:themeFill="background1"/>
          </w:tcPr>
          <w:p w14:paraId="64C6D6E0" w14:textId="77777777" w:rsidR="00D63450" w:rsidRPr="00E536BE" w:rsidRDefault="00D63450" w:rsidP="006E2B0C">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14:paraId="3B2E3162"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14:paraId="37D5D182" w14:textId="77777777" w:rsidTr="004A7BFF">
        <w:trPr>
          <w:trHeight w:val="2760"/>
        </w:trPr>
        <w:tc>
          <w:tcPr>
            <w:tcW w:w="4951" w:type="dxa"/>
            <w:vMerge/>
          </w:tcPr>
          <w:p w14:paraId="28849A24" w14:textId="77777777" w:rsidR="00D63450" w:rsidRPr="00E536BE" w:rsidRDefault="00D63450" w:rsidP="006E2B0C">
            <w:pPr>
              <w:spacing w:line="240" w:lineRule="auto"/>
              <w:rPr>
                <w:b/>
                <w:sz w:val="20"/>
              </w:rPr>
            </w:pPr>
          </w:p>
        </w:tc>
        <w:tc>
          <w:tcPr>
            <w:tcW w:w="5124" w:type="dxa"/>
            <w:shd w:val="clear" w:color="auto" w:fill="FFFFFF" w:themeFill="background1"/>
          </w:tcPr>
          <w:p w14:paraId="021A27EE" w14:textId="77777777" w:rsidR="00D63450" w:rsidRPr="00E536BE" w:rsidRDefault="00D63450" w:rsidP="006E2B0C">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14:paraId="407A8890"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14:paraId="162F75F1" w14:textId="77777777" w:rsidTr="004A7BFF">
        <w:tc>
          <w:tcPr>
            <w:tcW w:w="4951" w:type="dxa"/>
            <w:shd w:val="clear" w:color="auto" w:fill="F2F2F2" w:themeFill="background1" w:themeFillShade="F2"/>
          </w:tcPr>
          <w:p w14:paraId="20D346DD" w14:textId="77777777" w:rsidR="00D63450" w:rsidRPr="00E536BE" w:rsidRDefault="00D63450" w:rsidP="006E2B0C">
            <w:pPr>
              <w:spacing w:line="240" w:lineRule="auto"/>
              <w:rPr>
                <w:sz w:val="20"/>
              </w:rPr>
            </w:pPr>
          </w:p>
        </w:tc>
        <w:tc>
          <w:tcPr>
            <w:tcW w:w="5124" w:type="dxa"/>
            <w:shd w:val="clear" w:color="auto" w:fill="FFFFFF" w:themeFill="background1"/>
          </w:tcPr>
          <w:p w14:paraId="64524F92" w14:textId="77777777"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14:paraId="44C37239" w14:textId="77777777" w:rsidR="00D63450" w:rsidRPr="00E536BE" w:rsidRDefault="00D63450" w:rsidP="006E2B0C">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14:paraId="1901DAE9"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14:paraId="7737ED30"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Рисование:</w:t>
            </w:r>
          </w:p>
          <w:p w14:paraId="379354C2"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A2755F1"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4218D29F"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D54EFF5"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4E866DCF"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lastRenderedPageBreak/>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14:paraId="00F3CF2C" w14:textId="77777777" w:rsidTr="004A7BFF">
        <w:tc>
          <w:tcPr>
            <w:tcW w:w="4951" w:type="dxa"/>
            <w:shd w:val="clear" w:color="auto" w:fill="F2F2F2" w:themeFill="background1" w:themeFillShade="F2"/>
          </w:tcPr>
          <w:p w14:paraId="35CC6CED" w14:textId="77777777" w:rsidR="00D63450" w:rsidRPr="00E536BE" w:rsidRDefault="00D63450" w:rsidP="006E2B0C">
            <w:pPr>
              <w:spacing w:line="240" w:lineRule="auto"/>
              <w:rPr>
                <w:sz w:val="20"/>
              </w:rPr>
            </w:pPr>
          </w:p>
        </w:tc>
        <w:tc>
          <w:tcPr>
            <w:tcW w:w="5124" w:type="dxa"/>
            <w:shd w:val="clear" w:color="auto" w:fill="FFFFFF" w:themeFill="background1"/>
          </w:tcPr>
          <w:p w14:paraId="7E7B99C9" w14:textId="77777777" w:rsidR="00D63450" w:rsidRPr="00E536BE" w:rsidRDefault="00D63450" w:rsidP="006E2B0C">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14:paraId="66C79E1E" w14:textId="77777777" w:rsidR="00D63450" w:rsidRPr="00E536BE" w:rsidRDefault="00D63450" w:rsidP="006E2B0C">
            <w:pPr>
              <w:spacing w:line="240" w:lineRule="auto"/>
              <w:rPr>
                <w:sz w:val="20"/>
              </w:rPr>
            </w:pPr>
          </w:p>
        </w:tc>
        <w:tc>
          <w:tcPr>
            <w:tcW w:w="5135" w:type="dxa"/>
            <w:gridSpan w:val="2"/>
            <w:shd w:val="clear" w:color="auto" w:fill="FFFFFF" w:themeFill="background1"/>
            <w:hideMark/>
          </w:tcPr>
          <w:p w14:paraId="1309C688"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sz w:val="20"/>
              </w:rPr>
              <w:t xml:space="preserve"> </w:t>
            </w:r>
            <w:r w:rsidRPr="00E536BE">
              <w:rPr>
                <w:b/>
                <w:sz w:val="20"/>
              </w:rPr>
              <w:t>Изобразительная деятельность:</w:t>
            </w:r>
          </w:p>
          <w:p w14:paraId="79121CE1"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Лепка:</w:t>
            </w:r>
          </w:p>
          <w:p w14:paraId="46EADCE6"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3B293274"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14:paraId="3681703F"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w:t>
            </w:r>
          </w:p>
          <w:p w14:paraId="1EBBEE24"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2AAB98F8"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14:paraId="14183D49"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14:paraId="30C06364" w14:textId="77777777" w:rsidTr="004A7BFF">
        <w:tc>
          <w:tcPr>
            <w:tcW w:w="4951" w:type="dxa"/>
            <w:shd w:val="clear" w:color="auto" w:fill="F2F2F2" w:themeFill="background1" w:themeFillShade="F2"/>
          </w:tcPr>
          <w:p w14:paraId="245F808F"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7ED3C2EA" w14:textId="77777777" w:rsidR="00D63450" w:rsidRPr="00E536BE" w:rsidRDefault="00D63450" w:rsidP="006E2B0C">
            <w:pPr>
              <w:spacing w:line="240" w:lineRule="auto"/>
              <w:rPr>
                <w:sz w:val="20"/>
              </w:rPr>
            </w:pPr>
          </w:p>
        </w:tc>
        <w:tc>
          <w:tcPr>
            <w:tcW w:w="5135" w:type="dxa"/>
            <w:gridSpan w:val="2"/>
          </w:tcPr>
          <w:p w14:paraId="1CE995F7"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14:paraId="482AE5D8"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w:t>
            </w:r>
            <w:r w:rsidRPr="00E536BE">
              <w:rPr>
                <w:sz w:val="20"/>
              </w:rPr>
              <w:lastRenderedPageBreak/>
              <w:t>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14:paraId="17F6D189" w14:textId="77777777" w:rsidTr="004A7BFF">
        <w:tc>
          <w:tcPr>
            <w:tcW w:w="4951" w:type="dxa"/>
            <w:shd w:val="clear" w:color="auto" w:fill="F2F2F2" w:themeFill="background1" w:themeFillShade="F2"/>
          </w:tcPr>
          <w:p w14:paraId="5FB1B796"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3FDCE18A" w14:textId="77777777" w:rsidR="00D63450" w:rsidRPr="00E536BE" w:rsidRDefault="00D63450" w:rsidP="006E2B0C">
            <w:pPr>
              <w:spacing w:line="240" w:lineRule="auto"/>
              <w:rPr>
                <w:sz w:val="20"/>
              </w:rPr>
            </w:pPr>
          </w:p>
        </w:tc>
        <w:tc>
          <w:tcPr>
            <w:tcW w:w="5135" w:type="dxa"/>
            <w:gridSpan w:val="2"/>
          </w:tcPr>
          <w:p w14:paraId="17C54221"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14:paraId="05869B0C"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14:paraId="54DA6BA5" w14:textId="77777777" w:rsidTr="004A7BFF">
        <w:tc>
          <w:tcPr>
            <w:tcW w:w="4951" w:type="dxa"/>
            <w:shd w:val="clear" w:color="auto" w:fill="F2F2F2" w:themeFill="background1" w:themeFillShade="F2"/>
          </w:tcPr>
          <w:p w14:paraId="72D134C1"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5EE1D4F6" w14:textId="77777777" w:rsidR="00D63450" w:rsidRPr="00E536BE" w:rsidRDefault="00D63450" w:rsidP="006E2B0C">
            <w:pPr>
              <w:spacing w:line="240" w:lineRule="auto"/>
              <w:rPr>
                <w:sz w:val="20"/>
              </w:rPr>
            </w:pPr>
          </w:p>
        </w:tc>
        <w:tc>
          <w:tcPr>
            <w:tcW w:w="5135" w:type="dxa"/>
            <w:gridSpan w:val="2"/>
          </w:tcPr>
          <w:p w14:paraId="18B3BD28"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14:paraId="426C6E90" w14:textId="77777777" w:rsidR="00D63450" w:rsidRPr="00E536BE" w:rsidRDefault="00D63450" w:rsidP="006E2B0C">
            <w:pPr>
              <w:widowControl w:val="0"/>
              <w:autoSpaceDE w:val="0"/>
              <w:autoSpaceDN w:val="0"/>
              <w:adjustRightInd w:val="0"/>
              <w:spacing w:line="240" w:lineRule="auto"/>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14:paraId="0E8B73C2" w14:textId="77777777" w:rsidTr="004A7BFF">
        <w:tc>
          <w:tcPr>
            <w:tcW w:w="4951" w:type="dxa"/>
            <w:shd w:val="clear" w:color="auto" w:fill="F2F2F2" w:themeFill="background1" w:themeFillShade="F2"/>
          </w:tcPr>
          <w:p w14:paraId="5A6070E8"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40D85790" w14:textId="77777777" w:rsidR="00D63450" w:rsidRPr="00E536BE" w:rsidRDefault="00D63450" w:rsidP="006E2B0C">
            <w:pPr>
              <w:spacing w:line="240" w:lineRule="auto"/>
              <w:rPr>
                <w:sz w:val="20"/>
              </w:rPr>
            </w:pPr>
          </w:p>
        </w:tc>
        <w:tc>
          <w:tcPr>
            <w:tcW w:w="5135" w:type="dxa"/>
            <w:gridSpan w:val="2"/>
          </w:tcPr>
          <w:p w14:paraId="46A3FCA3"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14:paraId="1C1FE471"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w:t>
            </w:r>
            <w:r w:rsidRPr="00E536BE">
              <w:rPr>
                <w:sz w:val="20"/>
              </w:rPr>
              <w:lastRenderedPageBreak/>
              <w:t>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16E48F81" w14:textId="77777777" w:rsidR="00D63450" w:rsidRDefault="00D63450" w:rsidP="00D63450">
      <w:pPr>
        <w:shd w:val="clear" w:color="auto" w:fill="FFFFFF"/>
        <w:spacing w:line="240" w:lineRule="auto"/>
        <w:jc w:val="center"/>
        <w:rPr>
          <w:b/>
          <w:sz w:val="24"/>
          <w:szCs w:val="24"/>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D63450" w:rsidRPr="00E536BE" w14:paraId="1EBD6CBD" w14:textId="77777777" w:rsidTr="004A7BFF">
        <w:trPr>
          <w:cantSplit/>
          <w:tblHeader/>
          <w:jc w:val="center"/>
        </w:trPr>
        <w:tc>
          <w:tcPr>
            <w:tcW w:w="15173" w:type="dxa"/>
            <w:gridSpan w:val="4"/>
            <w:tcBorders>
              <w:bottom w:val="single" w:sz="4" w:space="0" w:color="auto"/>
            </w:tcBorders>
            <w:shd w:val="clear" w:color="auto" w:fill="EEECE1" w:themeFill="background2"/>
          </w:tcPr>
          <w:p w14:paraId="5961F9EA" w14:textId="77777777"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Образовательная область ХУДОЖЕСТВЕННО-ЭСТЕТИЧЕСКОЕ РАЗВИТИЕ</w:t>
            </w:r>
          </w:p>
        </w:tc>
      </w:tr>
      <w:tr w:rsidR="00D63450" w:rsidRPr="00E536BE" w14:paraId="1F7E2873" w14:textId="77777777" w:rsidTr="004A7BF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64014342" w14:textId="77777777"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Pr="004A7BFF">
              <w:rPr>
                <w:sz w:val="20"/>
                <w:szCs w:val="20"/>
              </w:rPr>
              <w:t xml:space="preserve"> </w:t>
            </w:r>
            <w:r w:rsidRPr="004A7BFF">
              <w:rPr>
                <w:rFonts w:ascii="Times New Roman" w:hAnsi="Times New Roman" w:cs="Times New Roman"/>
                <w:sz w:val="20"/>
                <w:szCs w:val="20"/>
              </w:rPr>
              <w:t>раздела «Приобщение к искусству»</w:t>
            </w:r>
          </w:p>
        </w:tc>
      </w:tr>
      <w:tr w:rsidR="00D63450" w:rsidRPr="00E536BE" w14:paraId="6C152FF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14:paraId="45E285B7" w14:textId="77777777"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14:paraId="1E309154" w14:textId="77777777"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14:paraId="484400CF" w14:textId="77777777"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14:paraId="73DFCF00" w14:textId="77777777" w:rsidR="00D63450" w:rsidRPr="00E536BE" w:rsidRDefault="00D63450" w:rsidP="006E2B0C">
            <w:pPr>
              <w:spacing w:line="240" w:lineRule="auto"/>
              <w:jc w:val="center"/>
              <w:rPr>
                <w:sz w:val="20"/>
              </w:rPr>
            </w:pPr>
            <w:r w:rsidRPr="00E536BE">
              <w:rPr>
                <w:sz w:val="20"/>
              </w:rPr>
              <w:t>6-7</w:t>
            </w:r>
          </w:p>
        </w:tc>
      </w:tr>
      <w:tr w:rsidR="00D63450" w:rsidRPr="00E536BE" w14:paraId="5D3EA3E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03DE8921" w14:textId="77777777" w:rsidR="00D63450" w:rsidRPr="00E536BE" w:rsidRDefault="00D63450" w:rsidP="006E2B0C">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14:paraId="0B3F5B7B" w14:textId="77777777" w:rsidR="00D63450" w:rsidRPr="00E536BE" w:rsidRDefault="00D63450" w:rsidP="006E2B0C">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14:paraId="18A542C5" w14:textId="77777777" w:rsidR="00D63450" w:rsidRPr="00E536BE" w:rsidRDefault="00D63450" w:rsidP="006E2B0C">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14:paraId="16FF452D" w14:textId="77777777" w:rsidR="00D63450" w:rsidRPr="00E536BE" w:rsidRDefault="00D63450" w:rsidP="006E2B0C">
            <w:pPr>
              <w:spacing w:line="240" w:lineRule="auto"/>
              <w:rPr>
                <w:sz w:val="20"/>
              </w:rPr>
            </w:pPr>
            <w:r w:rsidRPr="00E536BE">
              <w:rPr>
                <w:sz w:val="20"/>
              </w:rPr>
              <w:t>Продолжать развивать у детей</w:t>
            </w:r>
          </w:p>
          <w:p w14:paraId="5A0D9F5F" w14:textId="77777777" w:rsidR="00D63450" w:rsidRPr="00E536BE" w:rsidRDefault="00D63450" w:rsidP="006E2B0C">
            <w:pPr>
              <w:spacing w:line="240" w:lineRule="auto"/>
              <w:rPr>
                <w:sz w:val="20"/>
              </w:rPr>
            </w:pPr>
            <w:r w:rsidRPr="00E536BE">
              <w:rPr>
                <w:sz w:val="20"/>
              </w:rPr>
              <w:t>интерес к искусству.</w:t>
            </w:r>
          </w:p>
          <w:p w14:paraId="57A7D90D" w14:textId="77777777" w:rsidR="00D63450" w:rsidRPr="00E536BE" w:rsidRDefault="00D63450" w:rsidP="006E2B0C">
            <w:pPr>
              <w:spacing w:line="240" w:lineRule="auto"/>
              <w:rPr>
                <w:sz w:val="20"/>
              </w:rPr>
            </w:pPr>
          </w:p>
        </w:tc>
      </w:tr>
      <w:tr w:rsidR="00D63450" w:rsidRPr="00E536BE" w14:paraId="5342414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4721FEFA"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7E3F898B" w14:textId="77777777"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14:paraId="668C99B2" w14:textId="77777777"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14:paraId="3AF139C6" w14:textId="77777777" w:rsidR="00D63450" w:rsidRPr="00E536BE" w:rsidRDefault="00D63450" w:rsidP="006E2B0C">
            <w:pPr>
              <w:spacing w:line="240" w:lineRule="auto"/>
              <w:rPr>
                <w:sz w:val="20"/>
              </w:rPr>
            </w:pPr>
          </w:p>
        </w:tc>
      </w:tr>
      <w:tr w:rsidR="00D63450" w:rsidRPr="00E536BE" w14:paraId="3325A5B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FCF7DFD" w14:textId="77777777" w:rsidR="00D63450" w:rsidRPr="00E536BE" w:rsidRDefault="00D63450" w:rsidP="006E2B0C">
            <w:pPr>
              <w:spacing w:line="240" w:lineRule="auto"/>
              <w:rPr>
                <w:sz w:val="20"/>
              </w:rPr>
            </w:pPr>
            <w:r w:rsidRPr="00E536BE">
              <w:rPr>
                <w:sz w:val="20"/>
              </w:rPr>
              <w:t xml:space="preserve">Продолжать развивать </w:t>
            </w:r>
          </w:p>
          <w:p w14:paraId="46211F0A" w14:textId="77777777" w:rsidR="00D63450" w:rsidRPr="00E536BE" w:rsidRDefault="00D63450" w:rsidP="006E2B0C">
            <w:pPr>
              <w:spacing w:line="240" w:lineRule="auto"/>
              <w:rPr>
                <w:sz w:val="20"/>
              </w:rPr>
            </w:pPr>
            <w:r w:rsidRPr="00E536BE">
              <w:rPr>
                <w:sz w:val="20"/>
              </w:rPr>
              <w:t>художественное восприятие,</w:t>
            </w:r>
          </w:p>
          <w:p w14:paraId="7FB08B16" w14:textId="77777777" w:rsidR="00D63450" w:rsidRPr="00E536BE" w:rsidRDefault="00D63450" w:rsidP="006E2B0C">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D4BDA2" w14:textId="77777777" w:rsidR="00D63450" w:rsidRPr="00E536BE" w:rsidRDefault="00D63450" w:rsidP="006E2B0C">
            <w:pPr>
              <w:spacing w:line="240" w:lineRule="auto"/>
              <w:rPr>
                <w:rFonts w:eastAsia="Calibri"/>
                <w:sz w:val="20"/>
              </w:rPr>
            </w:pPr>
            <w:r w:rsidRPr="00E536BE">
              <w:rPr>
                <w:rFonts w:eastAsia="Calibri"/>
                <w:sz w:val="20"/>
              </w:rPr>
              <w:t>Продолжать развивать у детей</w:t>
            </w:r>
          </w:p>
          <w:p w14:paraId="267BC665" w14:textId="77777777" w:rsidR="00D63450" w:rsidRPr="00E536BE" w:rsidRDefault="00D63450" w:rsidP="00E04FBF">
            <w:pPr>
              <w:pStyle w:val="ad"/>
              <w:numPr>
                <w:ilvl w:val="0"/>
                <w:numId w:val="193"/>
              </w:numPr>
              <w:spacing w:line="240" w:lineRule="auto"/>
              <w:jc w:val="left"/>
              <w:rPr>
                <w:rFonts w:eastAsia="Calibri"/>
                <w:sz w:val="20"/>
              </w:rPr>
            </w:pPr>
            <w:r w:rsidRPr="00E536BE">
              <w:rPr>
                <w:rFonts w:eastAsia="Calibri"/>
                <w:sz w:val="20"/>
              </w:rPr>
              <w:t>художественное и</w:t>
            </w:r>
          </w:p>
          <w:p w14:paraId="7576E2A9" w14:textId="77777777" w:rsidR="00D63450" w:rsidRPr="00E536BE" w:rsidRDefault="00D63450" w:rsidP="00E04FBF">
            <w:pPr>
              <w:pStyle w:val="ad"/>
              <w:numPr>
                <w:ilvl w:val="0"/>
                <w:numId w:val="193"/>
              </w:numPr>
              <w:spacing w:line="240" w:lineRule="auto"/>
              <w:ind w:left="47" w:firstLine="283"/>
              <w:jc w:val="left"/>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CE262A8" w14:textId="77777777" w:rsidR="00D63450" w:rsidRPr="00E536BE" w:rsidRDefault="00D63450" w:rsidP="006E2B0C">
            <w:pPr>
              <w:spacing w:line="240" w:lineRule="auto"/>
              <w:rPr>
                <w:sz w:val="20"/>
              </w:rPr>
            </w:pPr>
            <w:r w:rsidRPr="00E536BE">
              <w:rPr>
                <w:sz w:val="20"/>
              </w:rPr>
              <w:t>Продолжать развивать</w:t>
            </w:r>
          </w:p>
          <w:p w14:paraId="43EFAB36" w14:textId="77777777"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эстетическое восприятие, </w:t>
            </w:r>
          </w:p>
          <w:p w14:paraId="5C880AE9" w14:textId="77777777"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эстетические чувства, </w:t>
            </w:r>
          </w:p>
          <w:p w14:paraId="6A1773BE" w14:textId="77777777" w:rsidR="00D63450" w:rsidRPr="00E536BE" w:rsidRDefault="00D63450" w:rsidP="00E04FBF">
            <w:pPr>
              <w:pStyle w:val="ad"/>
              <w:numPr>
                <w:ilvl w:val="0"/>
                <w:numId w:val="194"/>
              </w:numPr>
              <w:spacing w:line="240" w:lineRule="auto"/>
              <w:jc w:val="left"/>
              <w:rPr>
                <w:sz w:val="20"/>
              </w:rPr>
            </w:pPr>
            <w:r w:rsidRPr="00E536BE">
              <w:rPr>
                <w:sz w:val="20"/>
              </w:rPr>
              <w:t xml:space="preserve">эмоции, </w:t>
            </w:r>
          </w:p>
          <w:p w14:paraId="20C03DD5" w14:textId="77777777" w:rsidR="00D63450" w:rsidRPr="00E536BE" w:rsidRDefault="00D63450" w:rsidP="00E04FBF">
            <w:pPr>
              <w:pStyle w:val="ad"/>
              <w:numPr>
                <w:ilvl w:val="0"/>
                <w:numId w:val="194"/>
              </w:numPr>
              <w:spacing w:line="240" w:lineRule="auto"/>
              <w:jc w:val="left"/>
              <w:rPr>
                <w:sz w:val="20"/>
              </w:rPr>
            </w:pPr>
            <w:r w:rsidRPr="00E536BE">
              <w:rPr>
                <w:sz w:val="20"/>
              </w:rPr>
              <w:t xml:space="preserve">эстетический вкус, </w:t>
            </w:r>
          </w:p>
          <w:p w14:paraId="0A10C6E2" w14:textId="77777777" w:rsidR="00D63450" w:rsidRPr="00E536BE" w:rsidRDefault="00D63450" w:rsidP="00E04FBF">
            <w:pPr>
              <w:pStyle w:val="ad"/>
              <w:numPr>
                <w:ilvl w:val="0"/>
                <w:numId w:val="194"/>
              </w:numPr>
              <w:spacing w:line="240" w:lineRule="auto"/>
              <w:jc w:val="left"/>
              <w:rPr>
                <w:sz w:val="20"/>
              </w:rPr>
            </w:pPr>
            <w:r w:rsidRPr="00E536BE">
              <w:rPr>
                <w:sz w:val="20"/>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0AA8FE9" w14:textId="77777777" w:rsidR="00D63450" w:rsidRPr="00E536BE" w:rsidRDefault="00D63450" w:rsidP="006E2B0C">
            <w:pPr>
              <w:spacing w:line="240" w:lineRule="auto"/>
              <w:rPr>
                <w:sz w:val="20"/>
              </w:rPr>
            </w:pPr>
            <w:r w:rsidRPr="00E536BE">
              <w:rPr>
                <w:sz w:val="20"/>
              </w:rPr>
              <w:t xml:space="preserve">Продолжать развивать у детей  </w:t>
            </w:r>
          </w:p>
          <w:p w14:paraId="6A5FC63E" w14:textId="77777777" w:rsidR="00D63450" w:rsidRPr="00E536BE" w:rsidRDefault="00D63450" w:rsidP="006E2B0C">
            <w:pPr>
              <w:spacing w:line="240" w:lineRule="auto"/>
              <w:rPr>
                <w:sz w:val="20"/>
              </w:rPr>
            </w:pPr>
            <w:r w:rsidRPr="00E536BE">
              <w:rPr>
                <w:sz w:val="20"/>
              </w:rPr>
              <w:t xml:space="preserve">- эстетический  вкус; </w:t>
            </w:r>
          </w:p>
          <w:p w14:paraId="7745283D" w14:textId="77777777" w:rsidR="00D63450" w:rsidRPr="00E536BE" w:rsidRDefault="00D63450" w:rsidP="006E2B0C">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14:paraId="07BB3F2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652691E"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2977A5D" w14:textId="77777777"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83E3326" w14:textId="77777777" w:rsidR="00D63450" w:rsidRPr="00E536BE" w:rsidRDefault="00D63450" w:rsidP="006E2B0C">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53D3231" w14:textId="77777777" w:rsidR="00D63450" w:rsidRPr="00E536BE" w:rsidRDefault="00D63450" w:rsidP="006E2B0C">
            <w:pPr>
              <w:spacing w:line="240" w:lineRule="auto"/>
              <w:rPr>
                <w:sz w:val="20"/>
              </w:rPr>
            </w:pPr>
            <w:r w:rsidRPr="00E536BE">
              <w:rPr>
                <w:sz w:val="20"/>
              </w:rPr>
              <w:t>Формировать у детей основы художественной культуры.</w:t>
            </w:r>
          </w:p>
        </w:tc>
      </w:tr>
      <w:tr w:rsidR="00D63450" w:rsidRPr="00E536BE" w14:paraId="12C8EB6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5732565"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D6E6631" w14:textId="77777777" w:rsidR="00D63450" w:rsidRPr="00E536BE" w:rsidRDefault="00D63450" w:rsidP="006E2B0C">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F5318C1" w14:textId="77777777" w:rsidR="00D63450" w:rsidRPr="00E536BE" w:rsidRDefault="00D63450" w:rsidP="006E2B0C">
            <w:pPr>
              <w:spacing w:line="240" w:lineRule="auto"/>
              <w:rPr>
                <w:sz w:val="20"/>
              </w:rPr>
            </w:pPr>
            <w:r w:rsidRPr="00E536BE">
              <w:rPr>
                <w:sz w:val="20"/>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1E96B5F" w14:textId="77777777" w:rsidR="00D63450" w:rsidRPr="00E536BE" w:rsidRDefault="00D63450" w:rsidP="006E2B0C">
            <w:pPr>
              <w:spacing w:line="240" w:lineRule="auto"/>
              <w:rPr>
                <w:sz w:val="20"/>
              </w:rPr>
            </w:pPr>
            <w:r w:rsidRPr="00E536BE">
              <w:rPr>
                <w:sz w:val="20"/>
              </w:rPr>
              <w:t>Расширять знания детей об изобразительном искусстве.</w:t>
            </w:r>
          </w:p>
        </w:tc>
      </w:tr>
      <w:tr w:rsidR="00D63450" w:rsidRPr="00E536BE" w14:paraId="55A34EB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0FB0091"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8519F14" w14:textId="77777777" w:rsidR="00D63450" w:rsidRPr="00E536BE" w:rsidRDefault="00D63450" w:rsidP="006E2B0C">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6E50AB63" w14:textId="77777777"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7CBEF2D" w14:textId="77777777" w:rsidR="00D63450" w:rsidRPr="00E536BE" w:rsidRDefault="00D63450" w:rsidP="006E2B0C">
            <w:pPr>
              <w:spacing w:line="240" w:lineRule="auto"/>
              <w:rPr>
                <w:sz w:val="20"/>
              </w:rPr>
            </w:pPr>
            <w:r w:rsidRPr="00E536BE">
              <w:rPr>
                <w:sz w:val="20"/>
              </w:rPr>
              <w:t>Расширять знания детей о творчестве известных художников.</w:t>
            </w:r>
          </w:p>
        </w:tc>
      </w:tr>
      <w:tr w:rsidR="00D63450" w:rsidRPr="00E536BE" w14:paraId="7E94FF5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14:paraId="750F9340" w14:textId="77777777" w:rsidR="00D63450" w:rsidRPr="00E536BE" w:rsidRDefault="00D63450" w:rsidP="006E2B0C">
            <w:pPr>
              <w:spacing w:line="240" w:lineRule="auto"/>
              <w:rPr>
                <w:sz w:val="20"/>
              </w:rPr>
            </w:pPr>
            <w:r w:rsidRPr="00E536BE">
              <w:rPr>
                <w:sz w:val="20"/>
              </w:rPr>
              <w:t>Развивать у детей эстетические чувства при восприятии</w:t>
            </w:r>
          </w:p>
          <w:p w14:paraId="7190F71B" w14:textId="77777777" w:rsidR="00D63450" w:rsidRPr="00E536BE" w:rsidRDefault="00D63450" w:rsidP="00E04FBF">
            <w:pPr>
              <w:pStyle w:val="ad"/>
              <w:numPr>
                <w:ilvl w:val="0"/>
                <w:numId w:val="195"/>
              </w:numPr>
              <w:spacing w:line="240" w:lineRule="auto"/>
              <w:jc w:val="left"/>
              <w:rPr>
                <w:sz w:val="20"/>
              </w:rPr>
            </w:pPr>
            <w:r w:rsidRPr="00E536BE">
              <w:rPr>
                <w:sz w:val="20"/>
              </w:rPr>
              <w:t xml:space="preserve">изобразительного, </w:t>
            </w:r>
          </w:p>
          <w:p w14:paraId="6164C68F" w14:textId="77777777" w:rsidR="00D63450" w:rsidRPr="00E536BE" w:rsidRDefault="00D63450" w:rsidP="00E04FBF">
            <w:pPr>
              <w:pStyle w:val="ad"/>
              <w:numPr>
                <w:ilvl w:val="0"/>
                <w:numId w:val="195"/>
              </w:numPr>
              <w:spacing w:line="240" w:lineRule="auto"/>
              <w:jc w:val="left"/>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14:paraId="7222509C" w14:textId="77777777"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14:paraId="297B69C2" w14:textId="77777777"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14:paraId="0261F40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14:paraId="35144123"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14:paraId="6513ACDC" w14:textId="77777777" w:rsidR="00D63450" w:rsidRPr="00E536BE" w:rsidRDefault="00D63450" w:rsidP="006E2B0C">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14:paraId="3EDB6943" w14:textId="77777777" w:rsidR="00D63450" w:rsidRPr="00E536BE" w:rsidRDefault="00D63450" w:rsidP="006E2B0C">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14:paraId="730694D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02DC5FDB" w14:textId="77777777" w:rsidR="00D63450" w:rsidRPr="00E536BE" w:rsidRDefault="00D63450" w:rsidP="006E2B0C">
            <w:pPr>
              <w:spacing w:line="240" w:lineRule="auto"/>
              <w:rPr>
                <w:sz w:val="20"/>
              </w:rPr>
            </w:pPr>
            <w:r w:rsidRPr="00E536BE">
              <w:rPr>
                <w:sz w:val="20"/>
              </w:rPr>
              <w:lastRenderedPageBreak/>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B5612D3" w14:textId="77777777" w:rsidR="00D63450" w:rsidRPr="00E536BE" w:rsidRDefault="00D63450" w:rsidP="006E2B0C">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01D1752" w14:textId="77777777" w:rsidR="00D63450" w:rsidRPr="00E536BE" w:rsidRDefault="00D63450" w:rsidP="006E2B0C">
            <w:pPr>
              <w:spacing w:line="240" w:lineRule="auto"/>
              <w:rPr>
                <w:sz w:val="20"/>
              </w:rPr>
            </w:pPr>
            <w:r w:rsidRPr="00E536BE">
              <w:rPr>
                <w:sz w:val="20"/>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7145B7D" w14:textId="77777777" w:rsidR="00D63450" w:rsidRPr="00E536BE" w:rsidRDefault="00D63450" w:rsidP="006E2B0C">
            <w:pPr>
              <w:spacing w:line="240" w:lineRule="auto"/>
              <w:rPr>
                <w:sz w:val="20"/>
              </w:rPr>
            </w:pPr>
            <w:r w:rsidRPr="00E536BE">
              <w:rPr>
                <w:sz w:val="20"/>
              </w:rPr>
              <w:t>Формировать гуманное отношение к людям и окружающей природе.</w:t>
            </w:r>
          </w:p>
        </w:tc>
      </w:tr>
      <w:tr w:rsidR="00D63450" w:rsidRPr="00E536BE" w14:paraId="0768D8F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87D790" w14:textId="77777777"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1C658DA6" w14:textId="77777777" w:rsidR="00D63450" w:rsidRPr="00E536BE" w:rsidRDefault="00D63450" w:rsidP="006E2B0C">
            <w:pPr>
              <w:spacing w:line="240" w:lineRule="auto"/>
              <w:rPr>
                <w:sz w:val="20"/>
              </w:rPr>
            </w:pPr>
            <w:r w:rsidRPr="00E536BE">
              <w:rPr>
                <w:sz w:val="20"/>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EF7E714" w14:textId="77777777" w:rsidR="00D63450" w:rsidRPr="00E536BE" w:rsidRDefault="00D63450" w:rsidP="006E2B0C">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14:paraId="7464D55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14:paraId="5C572D9A" w14:textId="77777777"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14:paraId="177D528D" w14:textId="77777777"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14:paraId="3DD4AA63" w14:textId="77777777" w:rsidR="00D63450" w:rsidRPr="00E536BE" w:rsidRDefault="00D63450" w:rsidP="006E2B0C">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14:paraId="22997687" w14:textId="77777777" w:rsidR="00D63450" w:rsidRPr="00E536BE" w:rsidRDefault="00D63450" w:rsidP="006E2B0C">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14:paraId="4B67CF1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A0CBA"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28A72166" w14:textId="77777777" w:rsidR="00D63450" w:rsidRPr="00E536BE" w:rsidRDefault="00D63450" w:rsidP="006E2B0C">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14:paraId="2EB91A20" w14:textId="77777777"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14:paraId="0E2C0FD3" w14:textId="77777777" w:rsidR="00D63450" w:rsidRPr="00E536BE" w:rsidRDefault="00D63450" w:rsidP="006E2B0C">
            <w:pPr>
              <w:spacing w:line="240" w:lineRule="auto"/>
              <w:rPr>
                <w:sz w:val="20"/>
              </w:rPr>
            </w:pPr>
          </w:p>
        </w:tc>
      </w:tr>
      <w:tr w:rsidR="00D63450" w:rsidRPr="00E536BE" w14:paraId="5BC0731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80A375"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2A0BB43E" w14:textId="77777777" w:rsidR="00D63450" w:rsidRPr="00E536BE" w:rsidRDefault="00D63450" w:rsidP="006E2B0C">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14:paraId="1E0E8837" w14:textId="77777777" w:rsidR="00D63450" w:rsidRPr="00E536BE" w:rsidRDefault="00D63450" w:rsidP="006E2B0C">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14:paraId="2E8C69B8" w14:textId="77777777" w:rsidR="00D63450" w:rsidRPr="00E536BE" w:rsidRDefault="00D63450" w:rsidP="006E2B0C">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14:paraId="4C4E826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CED04"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ED5EE2"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185DF94B" w14:textId="77777777" w:rsidR="00D63450" w:rsidRPr="00E536BE" w:rsidRDefault="00D63450" w:rsidP="006E2B0C">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14:paraId="6831747B" w14:textId="77777777" w:rsidR="00D63450" w:rsidRPr="00E536BE" w:rsidRDefault="00D63450" w:rsidP="006E2B0C">
            <w:pPr>
              <w:spacing w:line="240" w:lineRule="auto"/>
              <w:rPr>
                <w:sz w:val="20"/>
              </w:rPr>
            </w:pPr>
            <w:r w:rsidRPr="00E536BE">
              <w:rPr>
                <w:sz w:val="20"/>
              </w:rPr>
              <w:t>Помогать детям различать народное и профессиональное искусство</w:t>
            </w:r>
          </w:p>
        </w:tc>
      </w:tr>
      <w:tr w:rsidR="00D63450" w:rsidRPr="00E536BE" w14:paraId="65A78FA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14:paraId="7AED7C96" w14:textId="77777777"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14:paraId="03D1782A" w14:textId="77777777"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14:paraId="15FB8581" w14:textId="77777777"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14:paraId="6D3D59B6" w14:textId="77777777"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14:paraId="5BA309E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3DFEB5" w14:textId="77777777"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1632F" w14:textId="77777777"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14:paraId="0C26DE77" w14:textId="77777777" w:rsidR="00D63450" w:rsidRPr="00E536BE" w:rsidRDefault="00D63450" w:rsidP="006E2B0C">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14:paraId="4A312D48" w14:textId="77777777" w:rsidR="00D63450" w:rsidRPr="00E536BE" w:rsidRDefault="00D63450" w:rsidP="006E2B0C">
            <w:pPr>
              <w:spacing w:line="240" w:lineRule="auto"/>
              <w:rPr>
                <w:sz w:val="20"/>
              </w:rPr>
            </w:pPr>
            <w:r w:rsidRPr="00E536BE">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D63450" w:rsidRPr="00E536BE" w14:paraId="3E1264F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BEFE11"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59948" w14:textId="77777777"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764775" w14:textId="77777777"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14:paraId="7FA02758" w14:textId="77777777"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14:paraId="0CCF781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B907DD" w14:textId="77777777"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6F8DD6" w14:textId="77777777"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A141CE" w14:textId="77777777"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6664771" w14:textId="77777777"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14:paraId="26E858C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3EF37C"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0F8975" w14:textId="77777777"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1903D5" w14:textId="77777777"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DB4A9F1" w14:textId="77777777"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14:paraId="231E621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3AA34035" w14:textId="77777777" w:rsidR="00D63450" w:rsidRPr="00E536BE" w:rsidRDefault="00D63450" w:rsidP="006E2B0C">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23E310A4" w14:textId="77777777"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59021FD2" w14:textId="77777777"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418B96A0" w14:textId="77777777"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14:paraId="5F636B8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A54698" w14:textId="77777777"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2314C"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7A2906" w14:textId="77777777"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847AAE" w14:textId="77777777"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14:paraId="2B653A0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4221AA7" w14:textId="77777777" w:rsidR="00D63450" w:rsidRPr="00E536BE" w:rsidRDefault="00D63450" w:rsidP="006E2B0C">
            <w:pPr>
              <w:spacing w:line="240" w:lineRule="auto"/>
              <w:rPr>
                <w:b/>
                <w:sz w:val="20"/>
              </w:rPr>
            </w:pPr>
            <w:r w:rsidRPr="00E536BE">
              <w:rPr>
                <w:b/>
                <w:sz w:val="20"/>
              </w:rPr>
              <w:t xml:space="preserve"> Задачи раздела «Изобразительная деятельность»</w:t>
            </w:r>
          </w:p>
        </w:tc>
      </w:tr>
      <w:tr w:rsidR="00D63450" w:rsidRPr="00E536BE" w14:paraId="0E8038D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656F2130" w14:textId="77777777"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590CB2" w14:textId="77777777"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3A48F5D6" w14:textId="77777777"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1C0BDF3F" w14:textId="77777777" w:rsidR="00D63450" w:rsidRPr="00E536BE" w:rsidRDefault="00D63450" w:rsidP="006E2B0C">
            <w:pPr>
              <w:spacing w:line="240" w:lineRule="auto"/>
              <w:jc w:val="center"/>
              <w:rPr>
                <w:sz w:val="20"/>
              </w:rPr>
            </w:pPr>
            <w:r w:rsidRPr="00E536BE">
              <w:rPr>
                <w:sz w:val="20"/>
              </w:rPr>
              <w:t>6-7</w:t>
            </w:r>
          </w:p>
        </w:tc>
      </w:tr>
      <w:tr w:rsidR="00D63450" w:rsidRPr="00E536BE" w14:paraId="7B5D7E1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6810AE52" w14:textId="77777777"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62FC7E6B" w14:textId="77777777"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0B8AA7AA" w14:textId="77777777"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14:paraId="614EE199" w14:textId="77777777" w:rsidR="00D63450" w:rsidRPr="00E536BE" w:rsidRDefault="00D63450" w:rsidP="006E2B0C">
            <w:pPr>
              <w:spacing w:line="240" w:lineRule="auto"/>
              <w:rPr>
                <w:sz w:val="20"/>
              </w:rPr>
            </w:pPr>
            <w:r w:rsidRPr="00E536BE">
              <w:rPr>
                <w:sz w:val="20"/>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A31974E" w14:textId="77777777"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14:paraId="4B865451" w14:textId="77777777" w:rsidR="00D63450" w:rsidRPr="00E536BE" w:rsidRDefault="00D63450" w:rsidP="006E2B0C">
            <w:pPr>
              <w:spacing w:line="240" w:lineRule="auto"/>
              <w:jc w:val="center"/>
              <w:rPr>
                <w:sz w:val="20"/>
              </w:rPr>
            </w:pPr>
          </w:p>
        </w:tc>
      </w:tr>
      <w:tr w:rsidR="00D63450" w:rsidRPr="00E536BE" w14:paraId="7D4B96F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14:paraId="4CBC24CE" w14:textId="77777777" w:rsidR="00D63450" w:rsidRPr="00E536BE" w:rsidRDefault="00D63450" w:rsidP="006E2B0C">
            <w:pPr>
              <w:spacing w:line="240" w:lineRule="auto"/>
              <w:rPr>
                <w:sz w:val="20"/>
              </w:rPr>
            </w:pPr>
            <w:r w:rsidRPr="00E536BE">
              <w:rPr>
                <w:sz w:val="20"/>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8DCDFDB" w14:textId="77777777" w:rsidR="00D63450" w:rsidRPr="00E536BE" w:rsidRDefault="00D63450" w:rsidP="006E2B0C">
            <w:pPr>
              <w:spacing w:line="240" w:lineRule="auto"/>
              <w:rPr>
                <w:sz w:val="20"/>
              </w:rPr>
            </w:pPr>
            <w:r w:rsidRPr="00E536BE">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14:paraId="7C84B969" w14:textId="77777777" w:rsidR="00D63450" w:rsidRPr="00E536BE" w:rsidRDefault="00D63450" w:rsidP="006E2B0C">
            <w:pPr>
              <w:spacing w:line="240" w:lineRule="auto"/>
              <w:rPr>
                <w:sz w:val="20"/>
              </w:rPr>
            </w:pPr>
            <w:r w:rsidRPr="00E536BE">
              <w:rPr>
                <w:sz w:val="20"/>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14:paraId="0AC9DDB8" w14:textId="77777777"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14:paraId="01120AC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14:paraId="57EB4145"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733CF1A"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199D0CE3" w14:textId="77777777"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14:paraId="39041E6E" w14:textId="77777777"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14:paraId="6E10441D" w14:textId="77777777"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14:paraId="0D5D65C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14:paraId="2C34C3C5" w14:textId="77777777" w:rsidR="00D63450" w:rsidRPr="00E536BE" w:rsidRDefault="00D63450" w:rsidP="006E2B0C">
            <w:pPr>
              <w:spacing w:line="240" w:lineRule="auto"/>
              <w:rPr>
                <w:sz w:val="20"/>
              </w:rPr>
            </w:pPr>
            <w:r w:rsidRPr="00E536BE">
              <w:rPr>
                <w:sz w:val="20"/>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F4734FB"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69C87369" w14:textId="77777777"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14:paraId="4A006CDE" w14:textId="77777777" w:rsidR="00D63450" w:rsidRPr="00E536BE" w:rsidRDefault="00D63450" w:rsidP="006E2B0C">
            <w:pPr>
              <w:spacing w:line="240" w:lineRule="auto"/>
              <w:rPr>
                <w:sz w:val="20"/>
              </w:rPr>
            </w:pPr>
          </w:p>
        </w:tc>
      </w:tr>
      <w:tr w:rsidR="00D63450" w:rsidRPr="00E536BE" w14:paraId="3D83FD9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14:paraId="53174B8E" w14:textId="77777777" w:rsidR="00D63450" w:rsidRPr="00E536BE" w:rsidRDefault="00D63450" w:rsidP="006E2B0C">
            <w:pPr>
              <w:spacing w:line="240" w:lineRule="auto"/>
              <w:rPr>
                <w:sz w:val="20"/>
              </w:rPr>
            </w:pPr>
            <w:r w:rsidRPr="00E536BE">
              <w:rPr>
                <w:sz w:val="20"/>
              </w:rPr>
              <w:lastRenderedPageBreak/>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BA5782" w14:textId="77777777"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14:paraId="6ABBF6A8" w14:textId="77777777"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14:paraId="47F28277" w14:textId="77777777"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14:paraId="29538F0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14:paraId="0BA4C5C7"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4B442C0C" w14:textId="77777777"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14:paraId="115AB083" w14:textId="77777777"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tcPr>
          <w:p w14:paraId="5F32577F" w14:textId="77777777"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14:paraId="039F3CE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14:paraId="05A31554"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5C75EED0" w14:textId="77777777"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33577D5A" w14:textId="77777777"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right w:val="single" w:sz="4" w:space="0" w:color="auto"/>
            </w:tcBorders>
          </w:tcPr>
          <w:p w14:paraId="3E70ACBA" w14:textId="77777777" w:rsidR="00D63450" w:rsidRPr="00E536BE" w:rsidRDefault="00D63450" w:rsidP="006E2B0C">
            <w:pPr>
              <w:spacing w:line="240" w:lineRule="auto"/>
              <w:rPr>
                <w:sz w:val="20"/>
              </w:rPr>
            </w:pPr>
          </w:p>
        </w:tc>
      </w:tr>
      <w:tr w:rsidR="00D63450" w:rsidRPr="00E536BE" w14:paraId="055DA2E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EF041E3" w14:textId="77777777" w:rsidR="00D63450" w:rsidRPr="00E536BE" w:rsidRDefault="00D63450"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21C5E62" w14:textId="77777777"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14:paraId="616C9F1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404951" w14:textId="77777777" w:rsidR="00D63450" w:rsidRPr="00E536BE" w:rsidRDefault="00D63450" w:rsidP="006E2B0C">
            <w:pPr>
              <w:spacing w:line="240" w:lineRule="auto"/>
              <w:rPr>
                <w:sz w:val="20"/>
              </w:rPr>
            </w:pPr>
            <w:r w:rsidRPr="00E536BE">
              <w:rPr>
                <w:sz w:val="20"/>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14:paraId="6149A5DB" w14:textId="77777777" w:rsidR="00D63450" w:rsidRPr="00E536BE" w:rsidRDefault="00D63450" w:rsidP="006E2B0C">
            <w:pPr>
              <w:spacing w:line="240" w:lineRule="auto"/>
              <w:rPr>
                <w:sz w:val="20"/>
              </w:rPr>
            </w:pPr>
          </w:p>
        </w:tc>
      </w:tr>
      <w:tr w:rsidR="00D63450" w:rsidRPr="00E536BE" w14:paraId="466A33C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F204213" w14:textId="77777777" w:rsidR="00D63450" w:rsidRPr="00E536BE" w:rsidRDefault="00D63450" w:rsidP="006E2B0C">
            <w:pPr>
              <w:spacing w:line="240" w:lineRule="auto"/>
              <w:rPr>
                <w:sz w:val="20"/>
              </w:rPr>
            </w:pPr>
            <w:r w:rsidRPr="00E536BE">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14:paraId="33938B06"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3E4940E4" w14:textId="77777777"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14:paraId="1B4B5142" w14:textId="77777777"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14:paraId="33791011" w14:textId="77777777"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14:paraId="3A60594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350CD00"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7DD5814B" w14:textId="77777777"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02CE03AD" w14:textId="77777777" w:rsidR="00D63450" w:rsidRPr="00E536BE" w:rsidRDefault="00D63450" w:rsidP="006E2B0C">
            <w:pPr>
              <w:spacing w:line="240" w:lineRule="auto"/>
              <w:rPr>
                <w:sz w:val="20"/>
              </w:rPr>
            </w:pPr>
          </w:p>
        </w:tc>
        <w:tc>
          <w:tcPr>
            <w:tcW w:w="3860" w:type="dxa"/>
            <w:vMerge/>
            <w:tcBorders>
              <w:top w:val="single" w:sz="4" w:space="0" w:color="auto"/>
              <w:left w:val="single" w:sz="4" w:space="0" w:color="auto"/>
              <w:bottom w:val="single" w:sz="4" w:space="0" w:color="auto"/>
            </w:tcBorders>
            <w:shd w:val="clear" w:color="auto" w:fill="auto"/>
          </w:tcPr>
          <w:p w14:paraId="346FA6D7" w14:textId="77777777" w:rsidR="00D63450" w:rsidRPr="00E536BE" w:rsidRDefault="00D63450" w:rsidP="006E2B0C">
            <w:pPr>
              <w:spacing w:line="240" w:lineRule="auto"/>
              <w:rPr>
                <w:sz w:val="20"/>
              </w:rPr>
            </w:pPr>
          </w:p>
        </w:tc>
      </w:tr>
      <w:tr w:rsidR="00D63450" w:rsidRPr="00E536BE" w14:paraId="2A3DC70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D4DDB1A" w14:textId="77777777"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14:paraId="4EDB33E9" w14:textId="77777777"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14:paraId="4A6345B7" w14:textId="77777777"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14:paraId="5D764FAD" w14:textId="77777777" w:rsidR="00D63450" w:rsidRPr="00E536BE" w:rsidRDefault="00D63450" w:rsidP="006E2B0C">
            <w:pPr>
              <w:spacing w:line="240" w:lineRule="auto"/>
              <w:rPr>
                <w:sz w:val="20"/>
              </w:rPr>
            </w:pPr>
            <w:r w:rsidRPr="00E536BE">
              <w:rPr>
                <w:sz w:val="20"/>
              </w:rPr>
              <w:t>цвет (разнообразные цвета и их оттенки),</w:t>
            </w:r>
          </w:p>
          <w:p w14:paraId="1EDB83A8" w14:textId="77777777" w:rsidR="00D63450" w:rsidRPr="00E536BE" w:rsidRDefault="00D63450" w:rsidP="006E2B0C">
            <w:pPr>
              <w:spacing w:line="240" w:lineRule="auto"/>
              <w:rPr>
                <w:sz w:val="20"/>
              </w:rPr>
            </w:pPr>
            <w:r w:rsidRPr="00E536BE">
              <w:rPr>
                <w:sz w:val="20"/>
              </w:rPr>
              <w:lastRenderedPageBreak/>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14:paraId="66567568" w14:textId="77777777" w:rsidR="00D63450" w:rsidRPr="00E536BE" w:rsidRDefault="00D63450" w:rsidP="006E2B0C">
            <w:pPr>
              <w:spacing w:line="240" w:lineRule="auto"/>
              <w:rPr>
                <w:sz w:val="20"/>
              </w:rPr>
            </w:pPr>
            <w:r w:rsidRPr="00E536BE">
              <w:rPr>
                <w:sz w:val="20"/>
              </w:rPr>
              <w:lastRenderedPageBreak/>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w:t>
            </w:r>
            <w:r w:rsidRPr="00E536BE">
              <w:rPr>
                <w:sz w:val="20"/>
              </w:rPr>
              <w:lastRenderedPageBreak/>
              <w:t>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14:paraId="1DE30B86" w14:textId="77777777" w:rsidR="00D63450" w:rsidRPr="00E536BE" w:rsidRDefault="00D63450" w:rsidP="006E2B0C">
            <w:pPr>
              <w:spacing w:line="240" w:lineRule="auto"/>
              <w:rPr>
                <w:sz w:val="20"/>
              </w:rPr>
            </w:pPr>
            <w:r w:rsidRPr="00E536BE">
              <w:rPr>
                <w:sz w:val="20"/>
              </w:rPr>
              <w:lastRenderedPageBreak/>
              <w:t xml:space="preserve">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w:t>
            </w:r>
            <w:r w:rsidRPr="00E536BE">
              <w:rPr>
                <w:sz w:val="20"/>
              </w:rPr>
              <w:lastRenderedPageBreak/>
              <w:t>форму, величину, строение, пропорции, цвет, композицию.</w:t>
            </w:r>
          </w:p>
        </w:tc>
      </w:tr>
      <w:tr w:rsidR="00D63450" w:rsidRPr="00E536BE" w14:paraId="4B322F4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1F085B77"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14:paraId="1EA99F80"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6C58BEF9" w14:textId="77777777"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14:paraId="23A34F9E" w14:textId="77777777" w:rsidR="00D63450" w:rsidRPr="00E536BE" w:rsidRDefault="00D63450" w:rsidP="006E2B0C">
            <w:pPr>
              <w:spacing w:line="240" w:lineRule="auto"/>
              <w:rPr>
                <w:sz w:val="20"/>
              </w:rPr>
            </w:pPr>
          </w:p>
        </w:tc>
      </w:tr>
      <w:tr w:rsidR="00D63450" w:rsidRPr="00E536BE" w14:paraId="25C48324"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14:paraId="5F4D5AB6" w14:textId="77777777" w:rsidR="00D63450" w:rsidRPr="00E536BE" w:rsidRDefault="00D63450"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14:paraId="359DEBBC" w14:textId="77777777"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14:paraId="06694931" w14:textId="77777777"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14:paraId="102991A1" w14:textId="77777777"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14:paraId="120125B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14:paraId="7EE7B1A6"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14:paraId="199728A4"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56FECE74" w14:textId="77777777"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14:paraId="08431ECC" w14:textId="77777777" w:rsidR="00D63450" w:rsidRPr="00E536BE" w:rsidRDefault="00D63450" w:rsidP="006E2B0C">
            <w:pPr>
              <w:spacing w:line="240" w:lineRule="auto"/>
              <w:rPr>
                <w:sz w:val="20"/>
              </w:rPr>
            </w:pPr>
          </w:p>
        </w:tc>
      </w:tr>
      <w:tr w:rsidR="00D63450" w:rsidRPr="00E536BE" w14:paraId="0B3F142C"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14:paraId="5111B540" w14:textId="77777777" w:rsidR="00D63450" w:rsidRPr="00E536BE" w:rsidRDefault="00D63450"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14:paraId="2F63402D" w14:textId="77777777"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14:paraId="0DA1D5B8" w14:textId="77777777"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909F61" w14:textId="77777777"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14:paraId="04E86EE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14:paraId="0DF59DDA" w14:textId="77777777"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22B55AB6" w14:textId="77777777"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14:paraId="2265B988" w14:textId="77777777" w:rsidR="00D63450" w:rsidRPr="00E536BE" w:rsidRDefault="00D63450" w:rsidP="006E2B0C">
            <w:pPr>
              <w:spacing w:line="240" w:lineRule="auto"/>
              <w:rPr>
                <w:sz w:val="20"/>
              </w:rPr>
            </w:pPr>
            <w:r w:rsidRPr="00E536BE">
              <w:rPr>
                <w:sz w:val="20"/>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38B5FD6" w14:textId="77777777" w:rsidR="00D63450" w:rsidRPr="00E536BE" w:rsidRDefault="00D63450" w:rsidP="006E2B0C">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14:paraId="399ECC9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14:paraId="63F29B48" w14:textId="77777777"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6D3C086C" w14:textId="77777777"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14:paraId="331C0D53" w14:textId="77777777" w:rsidR="00D63450" w:rsidRPr="00E536BE" w:rsidRDefault="00D63450" w:rsidP="006E2B0C">
            <w:pPr>
              <w:spacing w:line="240" w:lineRule="auto"/>
              <w:rPr>
                <w:sz w:val="20"/>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637E6D1" w14:textId="77777777"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14:paraId="4935792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14:paraId="1C1AE56B" w14:textId="77777777"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4EDFEE52"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7FC69F52" w14:textId="77777777" w:rsidR="00D63450" w:rsidRPr="00E536BE" w:rsidRDefault="00D63450" w:rsidP="006E2B0C">
            <w:pPr>
              <w:spacing w:line="240" w:lineRule="auto"/>
              <w:rPr>
                <w:sz w:val="20"/>
              </w:rPr>
            </w:pPr>
            <w:r w:rsidRPr="00E536BE">
              <w:rPr>
                <w:sz w:val="20"/>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1DAFD56" w14:textId="77777777" w:rsidR="00D63450" w:rsidRPr="00E536BE" w:rsidRDefault="00D63450" w:rsidP="006E2B0C">
            <w:pPr>
              <w:spacing w:line="240" w:lineRule="auto"/>
              <w:rPr>
                <w:sz w:val="20"/>
              </w:rPr>
            </w:pPr>
          </w:p>
        </w:tc>
      </w:tr>
      <w:tr w:rsidR="00D63450" w:rsidRPr="00E536BE" w14:paraId="061B80D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14:paraId="237492E7" w14:textId="77777777"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A345CF8" w14:textId="77777777"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14:paraId="55DF60A5" w14:textId="77777777"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14:paraId="758B8FE0" w14:textId="77777777"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14:paraId="2385574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14:paraId="682A39FA" w14:textId="77777777"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6FF1A6A" w14:textId="77777777" w:rsidR="00D63450" w:rsidRPr="00E536BE" w:rsidRDefault="00D63450" w:rsidP="006E2B0C">
            <w:pPr>
              <w:spacing w:line="240" w:lineRule="auto"/>
              <w:rPr>
                <w:sz w:val="20"/>
              </w:rPr>
            </w:pPr>
          </w:p>
        </w:tc>
        <w:tc>
          <w:tcPr>
            <w:tcW w:w="3860" w:type="dxa"/>
            <w:tcBorders>
              <w:top w:val="single" w:sz="4" w:space="0" w:color="auto"/>
              <w:left w:val="single" w:sz="4" w:space="0" w:color="auto"/>
              <w:bottom w:val="single" w:sz="4" w:space="0" w:color="auto"/>
              <w:right w:val="single" w:sz="4" w:space="0" w:color="auto"/>
            </w:tcBorders>
          </w:tcPr>
          <w:p w14:paraId="73A5323E" w14:textId="77777777"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14:paraId="2F7DB5A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14:paraId="4D722837" w14:textId="77777777" w:rsidR="00D63450" w:rsidRPr="00E536BE" w:rsidRDefault="00D63450"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14:paraId="55013031"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14:paraId="04AD8755" w14:textId="77777777"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14:paraId="102D70F1" w14:textId="77777777"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14:paraId="3A5295B5" w14:textId="77777777" w:rsidR="00D63450" w:rsidRPr="00E536BE" w:rsidRDefault="00D63450"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14:paraId="0D461786" w14:textId="77777777" w:rsidR="00D63450" w:rsidRPr="00E536BE" w:rsidRDefault="00D63450"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14:paraId="27EC5AD5"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29A2B0B4" w14:textId="77777777" w:rsidR="00D63450" w:rsidRPr="00E536BE" w:rsidRDefault="00D63450" w:rsidP="006E2B0C">
            <w:pPr>
              <w:spacing w:line="240" w:lineRule="auto"/>
              <w:rPr>
                <w:sz w:val="20"/>
              </w:rPr>
            </w:pPr>
            <w:r w:rsidRPr="00E536BE">
              <w:rPr>
                <w:sz w:val="20"/>
              </w:rPr>
              <w:t>Формировать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14:paraId="6161A841" w14:textId="77777777" w:rsidR="00D63450" w:rsidRPr="00E536BE" w:rsidRDefault="00D63450" w:rsidP="006E2B0C">
            <w:pPr>
              <w:spacing w:line="240" w:lineRule="auto"/>
              <w:rPr>
                <w:sz w:val="20"/>
              </w:rPr>
            </w:pPr>
            <w:r w:rsidRPr="00E536BE">
              <w:rPr>
                <w:sz w:val="20"/>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14:paraId="7A80AEA9" w14:textId="77777777" w:rsidR="00D63450" w:rsidRPr="00E536BE" w:rsidRDefault="004A7BFF" w:rsidP="006E2B0C">
            <w:pPr>
              <w:spacing w:line="240" w:lineRule="auto"/>
              <w:rPr>
                <w:sz w:val="20"/>
              </w:rPr>
            </w:pPr>
            <w:r w:rsidRPr="00E536BE">
              <w:rPr>
                <w:sz w:val="20"/>
              </w:rPr>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14:paraId="35B97C8F" w14:textId="77777777" w:rsidR="00D63450" w:rsidRPr="00E536BE" w:rsidRDefault="00D63450" w:rsidP="006E2B0C">
            <w:pPr>
              <w:spacing w:line="240" w:lineRule="auto"/>
              <w:rPr>
                <w:sz w:val="20"/>
              </w:rPr>
            </w:pPr>
            <w:r w:rsidRPr="00E536BE">
              <w:rPr>
                <w:sz w:val="20"/>
              </w:rPr>
              <w:t>Закреплять у детей навык 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r>
      <w:tr w:rsidR="00D63450" w:rsidRPr="00E536BE" w14:paraId="1BCF5A3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14:paraId="316571E6" w14:textId="77777777" w:rsidR="00D63450" w:rsidRPr="00E536BE" w:rsidRDefault="00D63450" w:rsidP="006E2B0C">
            <w:pPr>
              <w:spacing w:line="240" w:lineRule="auto"/>
              <w:rPr>
                <w:sz w:val="20"/>
              </w:rPr>
            </w:pPr>
            <w:r w:rsidRPr="00E536BE">
              <w:rPr>
                <w:sz w:val="20"/>
              </w:rPr>
              <w:t>Воспитывать у детей желание проявлять дружелюбие при оценке работ других детей.</w:t>
            </w:r>
          </w:p>
        </w:tc>
      </w:tr>
      <w:tr w:rsidR="00D63450" w:rsidRPr="00E536BE" w14:paraId="3386704B"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14:paraId="7CC4219A" w14:textId="77777777"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4A114D" w14:textId="77777777"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14:paraId="4B364BA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78EC55D" w14:textId="77777777" w:rsidR="00D63450" w:rsidRPr="00E536BE" w:rsidRDefault="00D63450" w:rsidP="006E2B0C">
            <w:pPr>
              <w:spacing w:line="240" w:lineRule="auto"/>
              <w:rPr>
                <w:sz w:val="20"/>
              </w:rPr>
            </w:pPr>
            <w:r w:rsidRPr="00E536BE">
              <w:rPr>
                <w:b/>
                <w:sz w:val="20"/>
              </w:rPr>
              <w:t xml:space="preserve"> Задачи раздела «Конструктивная деятельность»</w:t>
            </w:r>
          </w:p>
        </w:tc>
      </w:tr>
      <w:tr w:rsidR="00D63450" w:rsidRPr="00E536BE" w14:paraId="005D7FBD"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14:paraId="7D0097A9" w14:textId="77777777"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1AC71A5E" w14:textId="77777777"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4B583F" w14:textId="77777777" w:rsidR="00D63450" w:rsidRPr="00E536BE" w:rsidRDefault="00D63450" w:rsidP="006E2B0C">
            <w:pPr>
              <w:spacing w:line="240" w:lineRule="auto"/>
              <w:jc w:val="center"/>
              <w:rPr>
                <w:sz w:val="20"/>
              </w:rPr>
            </w:pPr>
            <w:r w:rsidRPr="00E536BE">
              <w:rPr>
                <w:sz w:val="20"/>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14:paraId="5C854965" w14:textId="77777777" w:rsidR="00D63450" w:rsidRPr="00E536BE" w:rsidRDefault="00D63450" w:rsidP="006E2B0C">
            <w:pPr>
              <w:spacing w:line="240" w:lineRule="auto"/>
              <w:jc w:val="center"/>
              <w:rPr>
                <w:sz w:val="20"/>
              </w:rPr>
            </w:pPr>
            <w:r w:rsidRPr="00E536BE">
              <w:rPr>
                <w:sz w:val="20"/>
              </w:rPr>
              <w:t>6-7</w:t>
            </w:r>
          </w:p>
        </w:tc>
      </w:tr>
      <w:tr w:rsidR="00D63450" w:rsidRPr="00E536BE" w14:paraId="1DBEBB4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FA132F" w14:textId="77777777"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14:paraId="5CB5E52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14:paraId="39238CC7" w14:textId="77777777"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3DC7D0B" w14:textId="77777777"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14:paraId="12689DD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14:paraId="492551C0" w14:textId="77777777"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37BE1641" w14:textId="77777777" w:rsidR="00D63450" w:rsidRPr="00E536BE" w:rsidRDefault="00D63450" w:rsidP="006E2B0C">
            <w:pPr>
              <w:spacing w:line="240" w:lineRule="auto"/>
              <w:rPr>
                <w:sz w:val="20"/>
              </w:rPr>
            </w:pPr>
          </w:p>
        </w:tc>
      </w:tr>
      <w:tr w:rsidR="00D63450" w:rsidRPr="00E536BE" w14:paraId="04A2DCB6"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27C4654" w14:textId="77777777" w:rsidR="00D63450" w:rsidRPr="00E536BE" w:rsidRDefault="00D63450" w:rsidP="006E2B0C">
            <w:pPr>
              <w:spacing w:line="240" w:lineRule="auto"/>
              <w:rPr>
                <w:sz w:val="20"/>
              </w:rPr>
            </w:pPr>
            <w:r w:rsidRPr="00E536BE">
              <w:rPr>
                <w:sz w:val="20"/>
              </w:rPr>
              <w:t>Знакомить детей с различными видами конструкторов.</w:t>
            </w:r>
          </w:p>
        </w:tc>
      </w:tr>
      <w:tr w:rsidR="00D63450" w:rsidRPr="00E536BE" w14:paraId="6AB637B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6F9DD93" w14:textId="77777777" w:rsidR="00D63450" w:rsidRPr="00E536BE" w:rsidRDefault="00D63450" w:rsidP="006E2B0C">
            <w:pPr>
              <w:spacing w:line="240" w:lineRule="auto"/>
              <w:rPr>
                <w:sz w:val="20"/>
              </w:rPr>
            </w:pPr>
            <w:r w:rsidRPr="00E536BE">
              <w:rPr>
                <w:sz w:val="20"/>
              </w:rPr>
              <w:lastRenderedPageBreak/>
              <w:t>Развивать у детей художественно-творческие способности и самостоятельную творческую конструктивную деятельность детей.</w:t>
            </w:r>
          </w:p>
        </w:tc>
      </w:tr>
      <w:tr w:rsidR="00D63450" w:rsidRPr="00E536BE" w14:paraId="35C54D5A"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84C6FD" w14:textId="77777777"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D2D1BE" w14:textId="77777777"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14:paraId="2E3F4EB7"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D353BAD" w14:textId="77777777"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14:paraId="0D873CE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14:paraId="4DBB877D" w14:textId="77777777" w:rsidR="00D63450" w:rsidRPr="00E536BE" w:rsidRDefault="00D63450" w:rsidP="006E2B0C">
            <w:pPr>
              <w:spacing w:line="240" w:lineRule="auto"/>
              <w:rPr>
                <w:sz w:val="20"/>
              </w:rPr>
            </w:pPr>
            <w:r w:rsidRPr="00E536BE">
              <w:rPr>
                <w:sz w:val="20"/>
              </w:rPr>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14:paraId="2E49AB6A" w14:textId="77777777"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14:paraId="5B41D5A7" w14:textId="77777777"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14:paraId="07AE40D6" w14:textId="77777777"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14:paraId="42FA0B10" w14:textId="77777777" w:rsidR="00D63450" w:rsidRPr="00E536BE" w:rsidRDefault="00D63450" w:rsidP="006E2B0C">
            <w:pPr>
              <w:spacing w:line="240" w:lineRule="auto"/>
              <w:jc w:val="center"/>
              <w:rPr>
                <w:sz w:val="20"/>
              </w:rPr>
            </w:pPr>
          </w:p>
        </w:tc>
      </w:tr>
      <w:tr w:rsidR="00D63450" w:rsidRPr="00E536BE" w14:paraId="72D59300"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18394151" w14:textId="77777777"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14:paraId="678B8582" w14:textId="77777777" w:rsidR="00D63450" w:rsidRPr="00E536BE" w:rsidRDefault="00D63450"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14:paraId="6E8DB832" w14:textId="77777777" w:rsidR="00D63450" w:rsidRPr="00E536BE" w:rsidRDefault="00D63450"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14:paraId="4DE04C8D" w14:textId="77777777" w:rsidR="00D63450" w:rsidRPr="00E536BE" w:rsidRDefault="00D63450"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30E596C3" w14:textId="77777777" w:rsidR="00D63450" w:rsidRPr="00E536BE" w:rsidRDefault="00D63450"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14:paraId="3B0B9528"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067550E1" w14:textId="77777777" w:rsidR="00D63450" w:rsidRPr="00E536BE" w:rsidRDefault="00D63450" w:rsidP="006E2B0C">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14:paraId="5DAC6E2D" w14:textId="77777777"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14:paraId="254025B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4665ED15" w14:textId="77777777" w:rsidR="00D63450" w:rsidRPr="00E536BE" w:rsidRDefault="00D63450" w:rsidP="006E2B0C">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14:paraId="4F451864" w14:textId="77777777" w:rsidR="00D63450" w:rsidRPr="00E536BE" w:rsidRDefault="00D63450" w:rsidP="006E2B0C">
            <w:pPr>
              <w:spacing w:line="240" w:lineRule="auto"/>
              <w:rPr>
                <w:sz w:val="20"/>
              </w:rPr>
            </w:pPr>
            <w:r w:rsidRPr="00E536BE">
              <w:rPr>
                <w:sz w:val="20"/>
              </w:rPr>
              <w:t xml:space="preserve">Обучать конструированию из бумаги: сгибать прямоугольный лист пополам, совмещая стороны и углы (альбом, флажки для украшения участка, </w:t>
            </w:r>
            <w:r w:rsidRPr="00E536BE">
              <w:rPr>
                <w:sz w:val="20"/>
              </w:rPr>
              <w:lastRenderedPageBreak/>
              <w:t>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14:paraId="28C5A566" w14:textId="77777777" w:rsidR="00D63450" w:rsidRPr="00E536BE" w:rsidRDefault="00D63450" w:rsidP="006E2B0C">
            <w:pPr>
              <w:spacing w:line="240" w:lineRule="auto"/>
              <w:rPr>
                <w:sz w:val="20"/>
              </w:rPr>
            </w:pPr>
            <w:bookmarkStart w:id="7" w:name="_Hlk134386979"/>
            <w:r w:rsidRPr="00E536BE">
              <w:rPr>
                <w:sz w:val="20"/>
              </w:rPr>
              <w:lastRenderedPageBreak/>
              <w:t xml:space="preserve">Совершенствовать умение работать с бумагой: сгибать лист вчетверо в разных направлениях; работать по готовой выкройке (шапочка, лодочка, домик, </w:t>
            </w:r>
            <w:r w:rsidRPr="00E536BE">
              <w:rPr>
                <w:sz w:val="20"/>
              </w:rPr>
              <w:lastRenderedPageBreak/>
              <w:t>кошелек); закреплять умение создавать из бумаги объемные фигуры</w:t>
            </w:r>
            <w:bookmarkEnd w:id="7"/>
            <w:r w:rsidRPr="00E536BE">
              <w:rPr>
                <w:sz w:val="20"/>
              </w:rPr>
              <w:t>.</w:t>
            </w:r>
          </w:p>
        </w:tc>
        <w:tc>
          <w:tcPr>
            <w:tcW w:w="3860" w:type="dxa"/>
            <w:tcBorders>
              <w:top w:val="single" w:sz="4" w:space="0" w:color="auto"/>
              <w:left w:val="single" w:sz="4" w:space="0" w:color="auto"/>
              <w:bottom w:val="single" w:sz="4" w:space="0" w:color="auto"/>
              <w:right w:val="single" w:sz="4" w:space="0" w:color="auto"/>
            </w:tcBorders>
          </w:tcPr>
          <w:p w14:paraId="4166F134" w14:textId="77777777" w:rsidR="00D63450" w:rsidRPr="00E536BE" w:rsidRDefault="00D63450" w:rsidP="006E2B0C">
            <w:pPr>
              <w:spacing w:line="240" w:lineRule="auto"/>
              <w:rPr>
                <w:sz w:val="20"/>
              </w:rPr>
            </w:pPr>
            <w:bookmarkStart w:id="8" w:name="_Hlk134386998"/>
            <w:r w:rsidRPr="00E536BE">
              <w:rPr>
                <w:sz w:val="20"/>
              </w:rPr>
              <w:lastRenderedPageBreak/>
              <w:t xml:space="preserve">При работе с бумагой и картоном закреплять умение складывать бумагу прямоугольной, квадратной, круглой формы в разных направлениях (пилотка); </w:t>
            </w:r>
            <w:r w:rsidRPr="00E536BE">
              <w:rPr>
                <w:sz w:val="20"/>
              </w:rPr>
              <w:lastRenderedPageBreak/>
              <w:t>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8"/>
            <w:r w:rsidRPr="00E536BE">
              <w:rPr>
                <w:sz w:val="20"/>
              </w:rPr>
              <w:t>.</w:t>
            </w:r>
          </w:p>
        </w:tc>
      </w:tr>
      <w:tr w:rsidR="00D63450" w:rsidRPr="00E536BE" w14:paraId="067F8219"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28F4B94D" w14:textId="77777777" w:rsidR="00D63450" w:rsidRPr="00E536BE" w:rsidRDefault="00D63450" w:rsidP="006E2B0C">
            <w:pPr>
              <w:spacing w:line="240" w:lineRule="auto"/>
              <w:rPr>
                <w:sz w:val="20"/>
              </w:rPr>
            </w:pPr>
            <w:r w:rsidRPr="00E536BE">
              <w:rPr>
                <w:sz w:val="20"/>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14:paraId="4F757931" w14:textId="77777777"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14:paraId="68B72BCF" w14:textId="77777777"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14:paraId="56188A53" w14:textId="77777777"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14:paraId="471C908E"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14:paraId="64AEBACB" w14:textId="77777777"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14:paraId="1E40E30D" w14:textId="77777777"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14:paraId="3A533361" w14:textId="77777777"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14:paraId="24E6D8EC" w14:textId="77777777"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14:paraId="05277FF3"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14:paraId="2DE2619E" w14:textId="77777777"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14:paraId="60C7AF8E" w14:textId="77777777"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67A6CD86" w14:textId="77777777"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14:paraId="4C189792" w14:textId="77777777" w:rsidTr="004A7BF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14:paraId="576440D4" w14:textId="77777777"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14:paraId="3C17DDA8" w14:textId="77777777" w:rsidR="00D63450" w:rsidRPr="00E536BE" w:rsidRDefault="00D63450" w:rsidP="006E2B0C">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14:paraId="7A9F4B4C" w14:textId="77777777" w:rsidR="00D63450" w:rsidRPr="00E536BE"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D63450" w:rsidRPr="00E536BE" w14:paraId="3150C675" w14:textId="77777777" w:rsidTr="006E2B0C">
        <w:trPr>
          <w:jc w:val="center"/>
        </w:trPr>
        <w:tc>
          <w:tcPr>
            <w:tcW w:w="15276" w:type="dxa"/>
            <w:gridSpan w:val="6"/>
            <w:shd w:val="clear" w:color="auto" w:fill="EEECE1" w:themeFill="background2"/>
          </w:tcPr>
          <w:p w14:paraId="667BAAB5" w14:textId="77777777" w:rsidR="00D63450" w:rsidRPr="00E536BE" w:rsidRDefault="00D63450" w:rsidP="004A7BFF">
            <w:pPr>
              <w:spacing w:line="240" w:lineRule="auto"/>
              <w:ind w:left="-113"/>
              <w:rPr>
                <w:b/>
                <w:sz w:val="20"/>
              </w:rPr>
            </w:pPr>
            <w:r w:rsidRPr="00E536BE">
              <w:rPr>
                <w:b/>
                <w:sz w:val="20"/>
              </w:rPr>
              <w:t xml:space="preserve"> Содержание образовательной области ХУДОЖЕСТВЕННО-ЭСТЕТИЧЕСКОЕ РАЗВИТИЕ </w:t>
            </w:r>
          </w:p>
        </w:tc>
      </w:tr>
      <w:tr w:rsidR="00D63450" w:rsidRPr="00E536BE" w14:paraId="0D01095E" w14:textId="77777777" w:rsidTr="006E2B0C">
        <w:trPr>
          <w:jc w:val="center"/>
        </w:trPr>
        <w:tc>
          <w:tcPr>
            <w:tcW w:w="15276" w:type="dxa"/>
            <w:gridSpan w:val="6"/>
            <w:tcBorders>
              <w:bottom w:val="single" w:sz="4" w:space="0" w:color="auto"/>
            </w:tcBorders>
            <w:shd w:val="clear" w:color="auto" w:fill="EEECE1" w:themeFill="background2"/>
          </w:tcPr>
          <w:p w14:paraId="02DA5524" w14:textId="77777777" w:rsidR="00D63450" w:rsidRPr="00E536BE" w:rsidRDefault="00D63450" w:rsidP="006E2B0C">
            <w:pPr>
              <w:spacing w:line="240" w:lineRule="auto"/>
              <w:rPr>
                <w:b/>
                <w:sz w:val="20"/>
              </w:rPr>
            </w:pPr>
            <w:r w:rsidRPr="00E536BE">
              <w:rPr>
                <w:b/>
                <w:sz w:val="20"/>
              </w:rPr>
              <w:t>Содержание раздела «Приобщение к искусству»</w:t>
            </w:r>
          </w:p>
        </w:tc>
      </w:tr>
      <w:tr w:rsidR="00D63450" w:rsidRPr="00E536BE" w14:paraId="605B1147" w14:textId="77777777" w:rsidTr="006E2B0C">
        <w:trPr>
          <w:jc w:val="center"/>
        </w:trPr>
        <w:tc>
          <w:tcPr>
            <w:tcW w:w="3765" w:type="dxa"/>
            <w:shd w:val="clear" w:color="auto" w:fill="FFFFFF" w:themeFill="background1"/>
          </w:tcPr>
          <w:p w14:paraId="7BD112F8" w14:textId="77777777" w:rsidR="00D63450" w:rsidRPr="00E536BE" w:rsidRDefault="00D63450" w:rsidP="006E2B0C">
            <w:pPr>
              <w:spacing w:line="240" w:lineRule="auto"/>
              <w:jc w:val="center"/>
              <w:rPr>
                <w:sz w:val="20"/>
              </w:rPr>
            </w:pPr>
            <w:r w:rsidRPr="00E536BE">
              <w:rPr>
                <w:sz w:val="20"/>
              </w:rPr>
              <w:t>3-4</w:t>
            </w:r>
          </w:p>
        </w:tc>
        <w:tc>
          <w:tcPr>
            <w:tcW w:w="3768" w:type="dxa"/>
            <w:gridSpan w:val="2"/>
            <w:shd w:val="clear" w:color="auto" w:fill="FFFFFF" w:themeFill="background1"/>
          </w:tcPr>
          <w:p w14:paraId="1ED1B14B" w14:textId="77777777" w:rsidR="00D63450" w:rsidRPr="00E536BE" w:rsidRDefault="00D63450" w:rsidP="006E2B0C">
            <w:pPr>
              <w:spacing w:line="240" w:lineRule="auto"/>
              <w:jc w:val="center"/>
              <w:rPr>
                <w:sz w:val="20"/>
              </w:rPr>
            </w:pPr>
            <w:r w:rsidRPr="00E536BE">
              <w:rPr>
                <w:sz w:val="20"/>
              </w:rPr>
              <w:t>4-5</w:t>
            </w:r>
          </w:p>
        </w:tc>
        <w:tc>
          <w:tcPr>
            <w:tcW w:w="3765" w:type="dxa"/>
            <w:gridSpan w:val="2"/>
            <w:shd w:val="clear" w:color="auto" w:fill="FFFFFF" w:themeFill="background1"/>
          </w:tcPr>
          <w:p w14:paraId="6D8B4284" w14:textId="77777777"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14:paraId="1283AB9B" w14:textId="77777777" w:rsidR="00D63450" w:rsidRPr="00E536BE" w:rsidRDefault="00D63450" w:rsidP="006E2B0C">
            <w:pPr>
              <w:spacing w:line="240" w:lineRule="auto"/>
              <w:jc w:val="center"/>
              <w:rPr>
                <w:sz w:val="20"/>
              </w:rPr>
            </w:pPr>
            <w:r w:rsidRPr="00E536BE">
              <w:rPr>
                <w:sz w:val="20"/>
              </w:rPr>
              <w:t>6-7</w:t>
            </w:r>
          </w:p>
        </w:tc>
      </w:tr>
      <w:tr w:rsidR="00D63450" w:rsidRPr="00E536BE" w14:paraId="20A0157A" w14:textId="77777777" w:rsidTr="006E2B0C">
        <w:trPr>
          <w:jc w:val="center"/>
        </w:trPr>
        <w:tc>
          <w:tcPr>
            <w:tcW w:w="3765" w:type="dxa"/>
          </w:tcPr>
          <w:p w14:paraId="20B2C4EF" w14:textId="77777777" w:rsidR="00D63450" w:rsidRPr="00E536BE" w:rsidRDefault="00D63450" w:rsidP="006E2B0C">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14:paraId="0539CD22" w14:textId="77777777" w:rsidR="00D63450" w:rsidRPr="00E536BE" w:rsidRDefault="00D63450" w:rsidP="006E2B0C">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gridSpan w:val="2"/>
          </w:tcPr>
          <w:p w14:paraId="157F4FB2" w14:textId="77777777"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502117EF" w14:textId="77777777"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14:paraId="457F30A5" w14:textId="77777777" w:rsidTr="006E2B0C">
        <w:trPr>
          <w:jc w:val="center"/>
        </w:trPr>
        <w:tc>
          <w:tcPr>
            <w:tcW w:w="3765" w:type="dxa"/>
          </w:tcPr>
          <w:p w14:paraId="3864A125" w14:textId="77777777" w:rsidR="00D63450" w:rsidRPr="00E536BE" w:rsidRDefault="00D63450" w:rsidP="006E2B0C">
            <w:pPr>
              <w:spacing w:line="240" w:lineRule="auto"/>
              <w:rPr>
                <w:sz w:val="20"/>
              </w:rPr>
            </w:pPr>
            <w:r w:rsidRPr="00E536BE">
              <w:rPr>
                <w:sz w:val="20"/>
              </w:rPr>
              <w:t xml:space="preserve">Педагог развивает у детей эстетическое восприятие, умение видеть красоту и своеобразие окружающего мира, </w:t>
            </w:r>
            <w:r w:rsidRPr="00E536BE">
              <w:rPr>
                <w:sz w:val="20"/>
              </w:rPr>
              <w:lastRenderedPageBreak/>
              <w:t>вызывать у детей положительный эмоциональный отклик на красоту природы.</w:t>
            </w:r>
          </w:p>
        </w:tc>
        <w:tc>
          <w:tcPr>
            <w:tcW w:w="3768" w:type="dxa"/>
            <w:gridSpan w:val="2"/>
          </w:tcPr>
          <w:p w14:paraId="0786C849" w14:textId="77777777" w:rsidR="00D63450" w:rsidRPr="00E536BE" w:rsidRDefault="00D63450" w:rsidP="006E2B0C">
            <w:pPr>
              <w:spacing w:line="240" w:lineRule="auto"/>
              <w:rPr>
                <w:sz w:val="20"/>
              </w:rPr>
            </w:pPr>
            <w:r w:rsidRPr="00E536BE">
              <w:rPr>
                <w:sz w:val="20"/>
              </w:rPr>
              <w:lastRenderedPageBreak/>
              <w:t xml:space="preserve">Педагог поощряет выражение эстетических чувств, проявление эмоций при рассматривании предметов </w:t>
            </w:r>
            <w:r w:rsidRPr="00E536BE">
              <w:rPr>
                <w:sz w:val="20"/>
              </w:rPr>
              <w:lastRenderedPageBreak/>
              <w:t>народного и декоративно-прикладного искусства.</w:t>
            </w:r>
          </w:p>
        </w:tc>
        <w:tc>
          <w:tcPr>
            <w:tcW w:w="3765" w:type="dxa"/>
            <w:gridSpan w:val="2"/>
          </w:tcPr>
          <w:p w14:paraId="58BE42B4" w14:textId="77777777" w:rsidR="00D63450" w:rsidRPr="00E536BE" w:rsidRDefault="00D63450" w:rsidP="006E2B0C">
            <w:pPr>
              <w:spacing w:line="240" w:lineRule="auto"/>
              <w:rPr>
                <w:sz w:val="20"/>
              </w:rPr>
            </w:pPr>
            <w:r w:rsidRPr="00E536BE">
              <w:rPr>
                <w:sz w:val="20"/>
              </w:rPr>
              <w:lastRenderedPageBreak/>
              <w:t xml:space="preserve">Педагог развивает у детей эстетические чувства, эмоции, эстетический вкус, эстетическое восприятие произведений </w:t>
            </w:r>
            <w:r w:rsidRPr="00E536BE">
              <w:rPr>
                <w:sz w:val="20"/>
              </w:rPr>
              <w:lastRenderedPageBreak/>
              <w:t>искусства, формирует умение выделять их выразительные средства.</w:t>
            </w:r>
          </w:p>
        </w:tc>
        <w:tc>
          <w:tcPr>
            <w:tcW w:w="3978" w:type="dxa"/>
          </w:tcPr>
          <w:p w14:paraId="1611D759" w14:textId="77777777" w:rsidR="00D63450" w:rsidRPr="00E536BE" w:rsidRDefault="00D63450" w:rsidP="006E2B0C">
            <w:pPr>
              <w:spacing w:line="240" w:lineRule="auto"/>
              <w:rPr>
                <w:sz w:val="20"/>
              </w:rPr>
            </w:pPr>
            <w:r w:rsidRPr="00E536BE">
              <w:rPr>
                <w:sz w:val="20"/>
              </w:rPr>
              <w:lastRenderedPageBreak/>
              <w:t xml:space="preserve">Педагог продолжает развивать у детей эстетическое восприятие, художественный вкус, эстетическое отношение к </w:t>
            </w:r>
            <w:r w:rsidRPr="00E536BE">
              <w:rPr>
                <w:sz w:val="20"/>
              </w:rPr>
              <w:lastRenderedPageBreak/>
              <w:t>окружающему, к искусству и художественной деятельности.</w:t>
            </w:r>
          </w:p>
        </w:tc>
      </w:tr>
      <w:tr w:rsidR="00D63450" w:rsidRPr="00E536BE" w14:paraId="55E857DC" w14:textId="77777777" w:rsidTr="006E2B0C">
        <w:trPr>
          <w:trHeight w:val="816"/>
          <w:jc w:val="center"/>
        </w:trPr>
        <w:tc>
          <w:tcPr>
            <w:tcW w:w="3765" w:type="dxa"/>
            <w:vMerge w:val="restart"/>
          </w:tcPr>
          <w:p w14:paraId="3B7A1670" w14:textId="77777777" w:rsidR="00D63450" w:rsidRPr="00E536BE" w:rsidRDefault="00D63450" w:rsidP="006E2B0C">
            <w:pPr>
              <w:spacing w:line="240" w:lineRule="auto"/>
              <w:rPr>
                <w:sz w:val="20"/>
              </w:rPr>
            </w:pPr>
            <w:r w:rsidRPr="00E536BE">
              <w:rPr>
                <w:sz w:val="20"/>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gridSpan w:val="2"/>
            <w:vMerge w:val="restart"/>
          </w:tcPr>
          <w:p w14:paraId="55BBA120" w14:textId="77777777"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gridSpan w:val="2"/>
            <w:vMerge w:val="restart"/>
          </w:tcPr>
          <w:p w14:paraId="1A212BAF" w14:textId="77777777"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05959100" w14:textId="77777777"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14:paraId="1352CFB6" w14:textId="77777777" w:rsidTr="006E2B0C">
        <w:trPr>
          <w:trHeight w:val="2190"/>
          <w:jc w:val="center"/>
        </w:trPr>
        <w:tc>
          <w:tcPr>
            <w:tcW w:w="3765" w:type="dxa"/>
            <w:vMerge/>
          </w:tcPr>
          <w:p w14:paraId="4D7F68DD" w14:textId="77777777" w:rsidR="00D63450" w:rsidRPr="00E536BE" w:rsidRDefault="00D63450" w:rsidP="006E2B0C">
            <w:pPr>
              <w:spacing w:line="240" w:lineRule="auto"/>
              <w:rPr>
                <w:sz w:val="20"/>
              </w:rPr>
            </w:pPr>
          </w:p>
        </w:tc>
        <w:tc>
          <w:tcPr>
            <w:tcW w:w="3768" w:type="dxa"/>
            <w:gridSpan w:val="2"/>
            <w:vMerge/>
          </w:tcPr>
          <w:p w14:paraId="2BE6CD3D" w14:textId="77777777" w:rsidR="00D63450" w:rsidRPr="00E536BE" w:rsidRDefault="00D63450" w:rsidP="006E2B0C">
            <w:pPr>
              <w:spacing w:line="240" w:lineRule="auto"/>
              <w:rPr>
                <w:sz w:val="20"/>
              </w:rPr>
            </w:pPr>
          </w:p>
        </w:tc>
        <w:tc>
          <w:tcPr>
            <w:tcW w:w="3765" w:type="dxa"/>
            <w:gridSpan w:val="2"/>
            <w:vMerge/>
          </w:tcPr>
          <w:p w14:paraId="505C66AA" w14:textId="77777777" w:rsidR="00D63450" w:rsidRPr="00E536BE" w:rsidRDefault="00D63450" w:rsidP="006E2B0C">
            <w:pPr>
              <w:spacing w:line="240" w:lineRule="auto"/>
              <w:rPr>
                <w:sz w:val="20"/>
              </w:rPr>
            </w:pPr>
          </w:p>
        </w:tc>
        <w:tc>
          <w:tcPr>
            <w:tcW w:w="3978" w:type="dxa"/>
          </w:tcPr>
          <w:p w14:paraId="03DB68DE" w14:textId="77777777"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14:paraId="7D2C190E" w14:textId="77777777" w:rsidTr="006E2B0C">
        <w:trPr>
          <w:jc w:val="center"/>
        </w:trPr>
        <w:tc>
          <w:tcPr>
            <w:tcW w:w="3765" w:type="dxa"/>
          </w:tcPr>
          <w:p w14:paraId="6AF74265" w14:textId="77777777"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14:paraId="2ABB0F42" w14:textId="77777777"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14:paraId="65452679" w14:textId="77777777"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14:paraId="28E1E572" w14:textId="77777777"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14:paraId="74531691" w14:textId="77777777" w:rsidTr="006E2B0C">
        <w:trPr>
          <w:jc w:val="center"/>
        </w:trPr>
        <w:tc>
          <w:tcPr>
            <w:tcW w:w="3765" w:type="dxa"/>
          </w:tcPr>
          <w:p w14:paraId="1FCA3BB4" w14:textId="77777777" w:rsidR="00D63450" w:rsidRPr="00E536BE" w:rsidRDefault="00D63450" w:rsidP="006E2B0C">
            <w:pPr>
              <w:spacing w:line="240" w:lineRule="auto"/>
              <w:rPr>
                <w:sz w:val="20"/>
              </w:rPr>
            </w:pPr>
          </w:p>
        </w:tc>
        <w:tc>
          <w:tcPr>
            <w:tcW w:w="3768" w:type="dxa"/>
            <w:gridSpan w:val="2"/>
          </w:tcPr>
          <w:p w14:paraId="2C61278F" w14:textId="77777777"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gridSpan w:val="2"/>
          </w:tcPr>
          <w:p w14:paraId="26375126" w14:textId="77777777" w:rsidR="00D63450" w:rsidRPr="00E536BE" w:rsidRDefault="00D63450" w:rsidP="006E2B0C">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3330DB20" w14:textId="77777777" w:rsidR="00D63450" w:rsidRPr="00E536BE" w:rsidRDefault="00D63450" w:rsidP="006E2B0C">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14:paraId="34B6F3B5" w14:textId="77777777" w:rsidTr="006E2B0C">
        <w:trPr>
          <w:jc w:val="center"/>
        </w:trPr>
        <w:tc>
          <w:tcPr>
            <w:tcW w:w="3765" w:type="dxa"/>
          </w:tcPr>
          <w:p w14:paraId="32959E81" w14:textId="77777777" w:rsidR="00D63450" w:rsidRPr="00E536BE" w:rsidRDefault="00D63450" w:rsidP="006E2B0C">
            <w:pPr>
              <w:spacing w:line="240" w:lineRule="auto"/>
              <w:rPr>
                <w:sz w:val="20"/>
              </w:rPr>
            </w:pPr>
          </w:p>
        </w:tc>
        <w:tc>
          <w:tcPr>
            <w:tcW w:w="3768" w:type="dxa"/>
            <w:gridSpan w:val="2"/>
          </w:tcPr>
          <w:p w14:paraId="30EE8F02" w14:textId="77777777"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gridSpan w:val="2"/>
          </w:tcPr>
          <w:p w14:paraId="4AF118E4" w14:textId="77777777" w:rsidR="00D63450" w:rsidRPr="00E536BE" w:rsidRDefault="00D63450" w:rsidP="006E2B0C">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14:paraId="1E54C284" w14:textId="77777777" w:rsidR="00D63450" w:rsidRPr="00E536BE" w:rsidRDefault="00D63450" w:rsidP="006E2B0C">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14:paraId="448DF0FE" w14:textId="77777777" w:rsidTr="006E2B0C">
        <w:trPr>
          <w:trHeight w:val="888"/>
          <w:jc w:val="center"/>
        </w:trPr>
        <w:tc>
          <w:tcPr>
            <w:tcW w:w="3765" w:type="dxa"/>
            <w:vMerge w:val="restart"/>
          </w:tcPr>
          <w:p w14:paraId="69B0319B" w14:textId="77777777" w:rsidR="00D63450" w:rsidRPr="00E536BE" w:rsidRDefault="00D63450" w:rsidP="006E2B0C">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gridSpan w:val="2"/>
            <w:vMerge w:val="restart"/>
          </w:tcPr>
          <w:p w14:paraId="276BF2C2" w14:textId="77777777" w:rsidR="00D63450" w:rsidRPr="00E536BE" w:rsidRDefault="00D63450" w:rsidP="006E2B0C">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14:paraId="734CC215" w14:textId="77777777" w:rsidR="00D63450" w:rsidRPr="00E536BE" w:rsidRDefault="00D63450" w:rsidP="006E2B0C">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14:paraId="62BE9604" w14:textId="77777777" w:rsidR="00D63450" w:rsidRPr="00E536BE" w:rsidRDefault="00D63450" w:rsidP="006E2B0C">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14:paraId="7C585FCF" w14:textId="77777777" w:rsidTr="006E2B0C">
        <w:trPr>
          <w:trHeight w:val="756"/>
          <w:jc w:val="center"/>
        </w:trPr>
        <w:tc>
          <w:tcPr>
            <w:tcW w:w="3765" w:type="dxa"/>
            <w:vMerge/>
          </w:tcPr>
          <w:p w14:paraId="14631C70" w14:textId="77777777" w:rsidR="00D63450" w:rsidRPr="00E536BE" w:rsidRDefault="00D63450" w:rsidP="006E2B0C">
            <w:pPr>
              <w:spacing w:line="240" w:lineRule="auto"/>
              <w:rPr>
                <w:sz w:val="20"/>
              </w:rPr>
            </w:pPr>
          </w:p>
        </w:tc>
        <w:tc>
          <w:tcPr>
            <w:tcW w:w="3768" w:type="dxa"/>
            <w:gridSpan w:val="2"/>
            <w:vMerge/>
          </w:tcPr>
          <w:p w14:paraId="3946B833" w14:textId="77777777" w:rsidR="00D63450" w:rsidRPr="00E536BE" w:rsidRDefault="00D63450" w:rsidP="006E2B0C">
            <w:pPr>
              <w:spacing w:line="240" w:lineRule="auto"/>
              <w:rPr>
                <w:sz w:val="20"/>
              </w:rPr>
            </w:pPr>
          </w:p>
        </w:tc>
        <w:tc>
          <w:tcPr>
            <w:tcW w:w="3765" w:type="dxa"/>
            <w:gridSpan w:val="2"/>
            <w:vMerge/>
          </w:tcPr>
          <w:p w14:paraId="69154940" w14:textId="77777777" w:rsidR="00D63450" w:rsidRPr="00E536BE" w:rsidRDefault="00D63450" w:rsidP="006E2B0C">
            <w:pPr>
              <w:spacing w:line="240" w:lineRule="auto"/>
              <w:rPr>
                <w:rFonts w:eastAsia="Calibri"/>
                <w:sz w:val="20"/>
              </w:rPr>
            </w:pPr>
          </w:p>
        </w:tc>
        <w:tc>
          <w:tcPr>
            <w:tcW w:w="3978" w:type="dxa"/>
            <w:vMerge w:val="restart"/>
          </w:tcPr>
          <w:p w14:paraId="70A81C73" w14:textId="77777777"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14:paraId="0C2E0E85" w14:textId="77777777" w:rsidTr="006E2B0C">
        <w:trPr>
          <w:trHeight w:val="492"/>
          <w:jc w:val="center"/>
        </w:trPr>
        <w:tc>
          <w:tcPr>
            <w:tcW w:w="3765" w:type="dxa"/>
            <w:vMerge/>
          </w:tcPr>
          <w:p w14:paraId="6560881A" w14:textId="77777777" w:rsidR="00D63450" w:rsidRPr="00E536BE" w:rsidRDefault="00D63450" w:rsidP="006E2B0C">
            <w:pPr>
              <w:spacing w:line="240" w:lineRule="auto"/>
              <w:rPr>
                <w:sz w:val="20"/>
              </w:rPr>
            </w:pPr>
          </w:p>
        </w:tc>
        <w:tc>
          <w:tcPr>
            <w:tcW w:w="3768" w:type="dxa"/>
            <w:gridSpan w:val="2"/>
            <w:vMerge/>
          </w:tcPr>
          <w:p w14:paraId="435229AF" w14:textId="77777777" w:rsidR="00D63450" w:rsidRPr="00E536BE" w:rsidRDefault="00D63450" w:rsidP="006E2B0C">
            <w:pPr>
              <w:spacing w:line="240" w:lineRule="auto"/>
              <w:rPr>
                <w:sz w:val="20"/>
              </w:rPr>
            </w:pPr>
          </w:p>
        </w:tc>
        <w:tc>
          <w:tcPr>
            <w:tcW w:w="3765" w:type="dxa"/>
            <w:gridSpan w:val="2"/>
            <w:vMerge w:val="restart"/>
          </w:tcPr>
          <w:p w14:paraId="4215E90E" w14:textId="77777777"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w:t>
            </w:r>
            <w:r w:rsidRPr="00E536BE">
              <w:rPr>
                <w:rFonts w:eastAsia="Calibri"/>
                <w:sz w:val="20"/>
              </w:rPr>
              <w:lastRenderedPageBreak/>
              <w:t>видам искусства: изобразительное искусство, архитектура.</w:t>
            </w:r>
          </w:p>
        </w:tc>
        <w:tc>
          <w:tcPr>
            <w:tcW w:w="3978" w:type="dxa"/>
            <w:vMerge/>
            <w:vAlign w:val="center"/>
          </w:tcPr>
          <w:p w14:paraId="5D9A86B1" w14:textId="77777777" w:rsidR="00D63450" w:rsidRPr="00E536BE" w:rsidRDefault="00D63450" w:rsidP="006E2B0C">
            <w:pPr>
              <w:spacing w:line="240" w:lineRule="auto"/>
              <w:rPr>
                <w:sz w:val="20"/>
              </w:rPr>
            </w:pPr>
          </w:p>
        </w:tc>
      </w:tr>
      <w:tr w:rsidR="00D63450" w:rsidRPr="00E536BE" w14:paraId="20D8CADE" w14:textId="77777777" w:rsidTr="006E2B0C">
        <w:trPr>
          <w:trHeight w:val="820"/>
          <w:jc w:val="center"/>
        </w:trPr>
        <w:tc>
          <w:tcPr>
            <w:tcW w:w="3765" w:type="dxa"/>
            <w:vMerge/>
          </w:tcPr>
          <w:p w14:paraId="5DEFAC1A" w14:textId="77777777" w:rsidR="00D63450" w:rsidRPr="00E536BE" w:rsidRDefault="00D63450" w:rsidP="006E2B0C">
            <w:pPr>
              <w:spacing w:line="240" w:lineRule="auto"/>
              <w:rPr>
                <w:sz w:val="20"/>
              </w:rPr>
            </w:pPr>
          </w:p>
        </w:tc>
        <w:tc>
          <w:tcPr>
            <w:tcW w:w="3768" w:type="dxa"/>
            <w:gridSpan w:val="2"/>
            <w:vMerge/>
          </w:tcPr>
          <w:p w14:paraId="4EAA4C98" w14:textId="77777777" w:rsidR="00D63450" w:rsidRPr="00E536BE" w:rsidRDefault="00D63450" w:rsidP="006E2B0C">
            <w:pPr>
              <w:spacing w:line="240" w:lineRule="auto"/>
              <w:rPr>
                <w:sz w:val="20"/>
              </w:rPr>
            </w:pPr>
          </w:p>
        </w:tc>
        <w:tc>
          <w:tcPr>
            <w:tcW w:w="3765" w:type="dxa"/>
            <w:gridSpan w:val="2"/>
            <w:vMerge/>
          </w:tcPr>
          <w:p w14:paraId="76493350" w14:textId="77777777" w:rsidR="00D63450" w:rsidRPr="00E536BE" w:rsidRDefault="00D63450" w:rsidP="006E2B0C">
            <w:pPr>
              <w:spacing w:line="240" w:lineRule="auto"/>
              <w:rPr>
                <w:rFonts w:eastAsia="Calibri"/>
                <w:sz w:val="20"/>
              </w:rPr>
            </w:pPr>
          </w:p>
        </w:tc>
        <w:tc>
          <w:tcPr>
            <w:tcW w:w="3978" w:type="dxa"/>
          </w:tcPr>
          <w:p w14:paraId="71428AEE" w14:textId="77777777"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14:paraId="7EF4D800" w14:textId="77777777" w:rsidTr="006E2B0C">
        <w:trPr>
          <w:jc w:val="center"/>
        </w:trPr>
        <w:tc>
          <w:tcPr>
            <w:tcW w:w="3765" w:type="dxa"/>
          </w:tcPr>
          <w:p w14:paraId="37EB6A9C" w14:textId="77777777" w:rsidR="00D63450" w:rsidRPr="00E536BE" w:rsidRDefault="00D63450" w:rsidP="006E2B0C">
            <w:pPr>
              <w:spacing w:line="240" w:lineRule="auto"/>
              <w:rPr>
                <w:sz w:val="20"/>
              </w:rPr>
            </w:pPr>
          </w:p>
        </w:tc>
        <w:tc>
          <w:tcPr>
            <w:tcW w:w="3768" w:type="dxa"/>
            <w:gridSpan w:val="2"/>
          </w:tcPr>
          <w:p w14:paraId="5D65B2D8" w14:textId="77777777" w:rsidR="00D63450" w:rsidRPr="00E536BE" w:rsidRDefault="00D63450" w:rsidP="006E2B0C">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14:paraId="218AEFF2" w14:textId="77777777" w:rsidR="00D63450" w:rsidRPr="00E536BE" w:rsidRDefault="00D63450" w:rsidP="006E2B0C">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14:paraId="6A23EAD5" w14:textId="77777777" w:rsidR="00D63450" w:rsidRPr="00E536BE" w:rsidRDefault="00D63450" w:rsidP="006E2B0C">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14:paraId="286E6F0A" w14:textId="77777777" w:rsidTr="006E2B0C">
        <w:trPr>
          <w:trHeight w:val="312"/>
          <w:jc w:val="center"/>
        </w:trPr>
        <w:tc>
          <w:tcPr>
            <w:tcW w:w="3765" w:type="dxa"/>
            <w:vMerge w:val="restart"/>
          </w:tcPr>
          <w:p w14:paraId="120F640D" w14:textId="77777777" w:rsidR="00D63450" w:rsidRPr="00E536BE" w:rsidRDefault="00D63450" w:rsidP="006E2B0C">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gridSpan w:val="2"/>
          </w:tcPr>
          <w:p w14:paraId="737DF780" w14:textId="77777777"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14:paraId="428CCCDB" w14:textId="77777777"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2E9BC201" w14:textId="77777777"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14:paraId="0D345617" w14:textId="77777777" w:rsidTr="006E2B0C">
        <w:trPr>
          <w:trHeight w:val="816"/>
          <w:jc w:val="center"/>
        </w:trPr>
        <w:tc>
          <w:tcPr>
            <w:tcW w:w="3765" w:type="dxa"/>
            <w:vMerge/>
          </w:tcPr>
          <w:p w14:paraId="2FA6A1D5" w14:textId="77777777" w:rsidR="00D63450" w:rsidRPr="00E536BE" w:rsidRDefault="00D63450" w:rsidP="006E2B0C">
            <w:pPr>
              <w:spacing w:line="240" w:lineRule="auto"/>
              <w:rPr>
                <w:rFonts w:eastAsia="Calibri"/>
                <w:sz w:val="20"/>
              </w:rPr>
            </w:pPr>
          </w:p>
        </w:tc>
        <w:tc>
          <w:tcPr>
            <w:tcW w:w="3768" w:type="dxa"/>
            <w:gridSpan w:val="2"/>
            <w:vMerge w:val="restart"/>
          </w:tcPr>
          <w:p w14:paraId="269B41FF" w14:textId="77777777"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14:paraId="2D3F9068" w14:textId="77777777"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7A93A52B" w14:textId="77777777" w:rsidR="00D63450" w:rsidRPr="00E536BE" w:rsidRDefault="00D63450" w:rsidP="006E2B0C">
            <w:pPr>
              <w:spacing w:line="240" w:lineRule="auto"/>
              <w:jc w:val="center"/>
              <w:rPr>
                <w:sz w:val="20"/>
              </w:rPr>
            </w:pPr>
          </w:p>
        </w:tc>
      </w:tr>
      <w:tr w:rsidR="00D63450" w:rsidRPr="00E536BE" w14:paraId="4090DB1F" w14:textId="77777777" w:rsidTr="006E2B0C">
        <w:trPr>
          <w:trHeight w:val="1104"/>
          <w:jc w:val="center"/>
        </w:trPr>
        <w:tc>
          <w:tcPr>
            <w:tcW w:w="3765" w:type="dxa"/>
            <w:vMerge/>
          </w:tcPr>
          <w:p w14:paraId="2BD76063" w14:textId="77777777" w:rsidR="00D63450" w:rsidRPr="00E536BE" w:rsidRDefault="00D63450" w:rsidP="006E2B0C">
            <w:pPr>
              <w:spacing w:line="240" w:lineRule="auto"/>
              <w:rPr>
                <w:rFonts w:eastAsia="Calibri"/>
                <w:sz w:val="20"/>
              </w:rPr>
            </w:pPr>
          </w:p>
        </w:tc>
        <w:tc>
          <w:tcPr>
            <w:tcW w:w="3768" w:type="dxa"/>
            <w:gridSpan w:val="2"/>
            <w:vMerge/>
          </w:tcPr>
          <w:p w14:paraId="00997A01" w14:textId="77777777" w:rsidR="00D63450" w:rsidRPr="00E536BE" w:rsidRDefault="00D63450" w:rsidP="006E2B0C">
            <w:pPr>
              <w:spacing w:line="240" w:lineRule="auto"/>
              <w:rPr>
                <w:sz w:val="20"/>
              </w:rPr>
            </w:pPr>
          </w:p>
        </w:tc>
        <w:tc>
          <w:tcPr>
            <w:tcW w:w="3765" w:type="dxa"/>
            <w:gridSpan w:val="2"/>
          </w:tcPr>
          <w:p w14:paraId="1AEA2925" w14:textId="77777777"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24392D70" w14:textId="77777777" w:rsidR="00D63450" w:rsidRPr="00E536BE" w:rsidRDefault="00D63450" w:rsidP="006E2B0C">
            <w:pPr>
              <w:spacing w:line="240" w:lineRule="auto"/>
              <w:jc w:val="center"/>
              <w:rPr>
                <w:sz w:val="20"/>
              </w:rPr>
            </w:pPr>
          </w:p>
        </w:tc>
      </w:tr>
      <w:tr w:rsidR="00D63450" w:rsidRPr="00E536BE" w14:paraId="139D39F2" w14:textId="77777777" w:rsidTr="006E2B0C">
        <w:trPr>
          <w:jc w:val="center"/>
        </w:trPr>
        <w:tc>
          <w:tcPr>
            <w:tcW w:w="3765" w:type="dxa"/>
          </w:tcPr>
          <w:p w14:paraId="103303A7" w14:textId="77777777" w:rsidR="00D63450" w:rsidRPr="00E536BE" w:rsidRDefault="00D63450" w:rsidP="006E2B0C">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14:paraId="101FCF20" w14:textId="77777777" w:rsidR="00D63450" w:rsidRPr="00E536BE" w:rsidRDefault="00D63450" w:rsidP="006E2B0C">
            <w:pPr>
              <w:spacing w:line="240" w:lineRule="auto"/>
              <w:rPr>
                <w:sz w:val="20"/>
              </w:rPr>
            </w:pPr>
            <w:r w:rsidRPr="00E536BE">
              <w:rPr>
                <w:sz w:val="20"/>
              </w:rPr>
              <w:t>Педагог знакомит с произведениями живописи (И.Хруцкий, И.Е. Репин, Левитан, Машков, куприн и др.).</w:t>
            </w:r>
          </w:p>
        </w:tc>
        <w:tc>
          <w:tcPr>
            <w:tcW w:w="3765" w:type="dxa"/>
            <w:gridSpan w:val="2"/>
          </w:tcPr>
          <w:p w14:paraId="2F59AD9B" w14:textId="77777777" w:rsidR="00D63450" w:rsidRPr="00E536BE" w:rsidRDefault="00D63450" w:rsidP="006E2B0C">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14:paraId="1E65E8E1" w14:textId="77777777" w:rsidR="00D63450" w:rsidRPr="00E536BE" w:rsidRDefault="00D63450" w:rsidP="006E2B0C">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14:paraId="46A3C3D9" w14:textId="77777777" w:rsidR="00D63450" w:rsidRPr="00E536BE" w:rsidRDefault="00D63450" w:rsidP="006E2B0C">
            <w:pPr>
              <w:spacing w:line="240" w:lineRule="auto"/>
              <w:rPr>
                <w:sz w:val="20"/>
              </w:rPr>
            </w:pPr>
          </w:p>
        </w:tc>
      </w:tr>
      <w:tr w:rsidR="00D63450" w:rsidRPr="00E536BE" w14:paraId="3EFDDAE8" w14:textId="77777777" w:rsidTr="006E2B0C">
        <w:trPr>
          <w:jc w:val="center"/>
        </w:trPr>
        <w:tc>
          <w:tcPr>
            <w:tcW w:w="3765" w:type="dxa"/>
          </w:tcPr>
          <w:p w14:paraId="11C4B1CA" w14:textId="77777777" w:rsidR="00D63450" w:rsidRPr="00E536BE" w:rsidRDefault="00D63450" w:rsidP="006E2B0C">
            <w:pPr>
              <w:spacing w:line="240" w:lineRule="auto"/>
              <w:rPr>
                <w:sz w:val="20"/>
              </w:rPr>
            </w:pPr>
            <w:r w:rsidRPr="00E536BE">
              <w:rPr>
                <w:sz w:val="20"/>
              </w:rPr>
              <w:t xml:space="preserve">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w:t>
            </w:r>
            <w:r w:rsidRPr="00E536BE">
              <w:rPr>
                <w:sz w:val="20"/>
              </w:rPr>
              <w:lastRenderedPageBreak/>
              <w:t>изобразительном искусстве и художественных произведениях.</w:t>
            </w:r>
          </w:p>
        </w:tc>
        <w:tc>
          <w:tcPr>
            <w:tcW w:w="3768" w:type="dxa"/>
            <w:gridSpan w:val="2"/>
          </w:tcPr>
          <w:p w14:paraId="41E540B0" w14:textId="77777777" w:rsidR="00D63450" w:rsidRPr="00E536BE" w:rsidRDefault="00D63450" w:rsidP="006E2B0C">
            <w:pPr>
              <w:spacing w:line="240" w:lineRule="auto"/>
              <w:rPr>
                <w:sz w:val="20"/>
              </w:rPr>
            </w:pPr>
            <w:r w:rsidRPr="00E536BE">
              <w:rPr>
                <w:sz w:val="20"/>
              </w:rP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14:paraId="12EF8385" w14:textId="77777777" w:rsidR="00D63450" w:rsidRPr="00E536BE" w:rsidRDefault="00D63450" w:rsidP="006E2B0C">
            <w:pPr>
              <w:spacing w:line="240" w:lineRule="auto"/>
              <w:rPr>
                <w:sz w:val="20"/>
              </w:rPr>
            </w:pPr>
            <w:r w:rsidRPr="00E536BE">
              <w:rPr>
                <w:sz w:val="20"/>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14:paraId="09954828" w14:textId="77777777" w:rsidR="00D63450" w:rsidRPr="00E536BE" w:rsidRDefault="00D63450" w:rsidP="006E2B0C">
            <w:pPr>
              <w:spacing w:line="240" w:lineRule="auto"/>
              <w:rPr>
                <w:sz w:val="20"/>
              </w:rPr>
            </w:pPr>
            <w:r w:rsidRPr="00E536BE">
              <w:rPr>
                <w:sz w:val="20"/>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14:paraId="711430C2" w14:textId="77777777" w:rsidTr="006E2B0C">
        <w:trPr>
          <w:jc w:val="center"/>
        </w:trPr>
        <w:tc>
          <w:tcPr>
            <w:tcW w:w="3765" w:type="dxa"/>
          </w:tcPr>
          <w:p w14:paraId="2BC3CED9" w14:textId="77777777" w:rsidR="00D63450" w:rsidRPr="00E536BE" w:rsidRDefault="00D63450" w:rsidP="006E2B0C">
            <w:pPr>
              <w:spacing w:line="240" w:lineRule="auto"/>
              <w:rPr>
                <w:sz w:val="20"/>
              </w:rPr>
            </w:pPr>
            <w:r w:rsidRPr="00E536BE">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14:paraId="11E32923" w14:textId="77777777" w:rsidR="00D63450" w:rsidRPr="00E536BE" w:rsidRDefault="00D63450" w:rsidP="006E2B0C">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14:paraId="52ADD012" w14:textId="77777777" w:rsidR="00D63450" w:rsidRPr="00E536BE" w:rsidRDefault="00D63450" w:rsidP="006E2B0C">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14:paraId="2FFF2DC4" w14:textId="77777777" w:rsidTr="006E2B0C">
        <w:trPr>
          <w:jc w:val="center"/>
        </w:trPr>
        <w:tc>
          <w:tcPr>
            <w:tcW w:w="3765" w:type="dxa"/>
            <w:vMerge w:val="restart"/>
          </w:tcPr>
          <w:p w14:paraId="2E9F63BC" w14:textId="77777777" w:rsidR="00D63450" w:rsidRPr="00E536BE" w:rsidRDefault="00D63450" w:rsidP="006E2B0C">
            <w:pPr>
              <w:spacing w:line="240" w:lineRule="auto"/>
              <w:rPr>
                <w:sz w:val="20"/>
              </w:rPr>
            </w:pPr>
          </w:p>
        </w:tc>
        <w:tc>
          <w:tcPr>
            <w:tcW w:w="3768" w:type="dxa"/>
            <w:gridSpan w:val="2"/>
            <w:shd w:val="clear" w:color="auto" w:fill="FFFFFF" w:themeFill="background1"/>
          </w:tcPr>
          <w:p w14:paraId="33C1F472" w14:textId="77777777"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сооружении.</w:t>
            </w:r>
          </w:p>
        </w:tc>
        <w:tc>
          <w:tcPr>
            <w:tcW w:w="3765" w:type="dxa"/>
            <w:gridSpan w:val="2"/>
            <w:shd w:val="clear" w:color="auto" w:fill="FFFFFF" w:themeFill="background1"/>
          </w:tcPr>
          <w:p w14:paraId="32CB8864" w14:textId="77777777"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453C290A" w14:textId="77777777"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p>
        </w:tc>
      </w:tr>
      <w:tr w:rsidR="00D63450" w:rsidRPr="00E536BE" w14:paraId="394032D2" w14:textId="77777777" w:rsidTr="006E2B0C">
        <w:trPr>
          <w:jc w:val="center"/>
        </w:trPr>
        <w:tc>
          <w:tcPr>
            <w:tcW w:w="3765" w:type="dxa"/>
            <w:vMerge/>
          </w:tcPr>
          <w:p w14:paraId="6B8B7677" w14:textId="77777777" w:rsidR="00D63450" w:rsidRPr="00E536BE" w:rsidRDefault="00D63450" w:rsidP="006E2B0C">
            <w:pPr>
              <w:spacing w:line="240" w:lineRule="auto"/>
              <w:rPr>
                <w:sz w:val="20"/>
              </w:rPr>
            </w:pPr>
          </w:p>
        </w:tc>
        <w:tc>
          <w:tcPr>
            <w:tcW w:w="3768" w:type="dxa"/>
            <w:gridSpan w:val="2"/>
            <w:vMerge w:val="restart"/>
          </w:tcPr>
          <w:p w14:paraId="604CB142" w14:textId="77777777"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gridSpan w:val="2"/>
          </w:tcPr>
          <w:p w14:paraId="79391EE5" w14:textId="77777777"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1F6322F1" w14:textId="77777777"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14:paraId="5AF086A5" w14:textId="77777777" w:rsidTr="006E2B0C">
        <w:trPr>
          <w:jc w:val="center"/>
        </w:trPr>
        <w:tc>
          <w:tcPr>
            <w:tcW w:w="3765" w:type="dxa"/>
            <w:vMerge/>
          </w:tcPr>
          <w:p w14:paraId="6EEA6FC3" w14:textId="77777777" w:rsidR="00D63450" w:rsidRPr="00E536BE" w:rsidRDefault="00D63450" w:rsidP="006E2B0C">
            <w:pPr>
              <w:spacing w:line="240" w:lineRule="auto"/>
              <w:rPr>
                <w:sz w:val="20"/>
              </w:rPr>
            </w:pPr>
          </w:p>
        </w:tc>
        <w:tc>
          <w:tcPr>
            <w:tcW w:w="3768" w:type="dxa"/>
            <w:gridSpan w:val="2"/>
            <w:vMerge/>
          </w:tcPr>
          <w:p w14:paraId="32CE8500" w14:textId="77777777" w:rsidR="00D63450" w:rsidRPr="00E536BE" w:rsidRDefault="00D63450" w:rsidP="006E2B0C">
            <w:pPr>
              <w:spacing w:line="240" w:lineRule="auto"/>
              <w:rPr>
                <w:sz w:val="20"/>
              </w:rPr>
            </w:pPr>
          </w:p>
        </w:tc>
        <w:tc>
          <w:tcPr>
            <w:tcW w:w="3765" w:type="dxa"/>
            <w:gridSpan w:val="2"/>
          </w:tcPr>
          <w:p w14:paraId="37D11FE6" w14:textId="77777777"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14:paraId="6CC19EA8" w14:textId="77777777"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14:paraId="0C814E2E" w14:textId="77777777" w:rsidTr="006E2B0C">
        <w:trPr>
          <w:trHeight w:val="1644"/>
          <w:jc w:val="center"/>
        </w:trPr>
        <w:tc>
          <w:tcPr>
            <w:tcW w:w="3765" w:type="dxa"/>
            <w:vMerge w:val="restart"/>
          </w:tcPr>
          <w:p w14:paraId="586A4C45" w14:textId="77777777" w:rsidR="00D63450" w:rsidRPr="00E536BE" w:rsidRDefault="00D63450" w:rsidP="006E2B0C">
            <w:pPr>
              <w:spacing w:line="240" w:lineRule="auto"/>
              <w:rPr>
                <w:sz w:val="20"/>
              </w:rPr>
            </w:pPr>
          </w:p>
        </w:tc>
        <w:tc>
          <w:tcPr>
            <w:tcW w:w="3768" w:type="dxa"/>
            <w:gridSpan w:val="2"/>
          </w:tcPr>
          <w:p w14:paraId="00FCD53A" w14:textId="77777777" w:rsidR="00D63450" w:rsidRPr="00E536BE" w:rsidRDefault="00D63450" w:rsidP="006E2B0C">
            <w:pPr>
              <w:spacing w:line="240" w:lineRule="auto"/>
              <w:rPr>
                <w:sz w:val="20"/>
              </w:rPr>
            </w:pPr>
            <w:r w:rsidRPr="00E536BE">
              <w:rPr>
                <w:sz w:val="20"/>
              </w:rPr>
              <w:t>Педагог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w:t>
            </w:r>
          </w:p>
        </w:tc>
        <w:tc>
          <w:tcPr>
            <w:tcW w:w="3765" w:type="dxa"/>
            <w:gridSpan w:val="2"/>
            <w:vMerge w:val="restart"/>
          </w:tcPr>
          <w:p w14:paraId="7E8CC398" w14:textId="77777777"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7938A0E4" w14:textId="77777777"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14:paraId="53001CD9" w14:textId="77777777" w:rsidTr="004A7BFF">
        <w:trPr>
          <w:trHeight w:val="704"/>
          <w:jc w:val="center"/>
        </w:trPr>
        <w:tc>
          <w:tcPr>
            <w:tcW w:w="3765" w:type="dxa"/>
            <w:vMerge/>
          </w:tcPr>
          <w:p w14:paraId="57A0FE38" w14:textId="77777777" w:rsidR="00D63450" w:rsidRPr="00E536BE" w:rsidRDefault="00D63450" w:rsidP="006E2B0C">
            <w:pPr>
              <w:spacing w:line="240" w:lineRule="auto"/>
              <w:rPr>
                <w:sz w:val="20"/>
              </w:rPr>
            </w:pPr>
          </w:p>
        </w:tc>
        <w:tc>
          <w:tcPr>
            <w:tcW w:w="3768" w:type="dxa"/>
            <w:gridSpan w:val="2"/>
            <w:vMerge w:val="restart"/>
          </w:tcPr>
          <w:p w14:paraId="56459D6F" w14:textId="77777777" w:rsidR="00D63450" w:rsidRPr="00E536BE" w:rsidRDefault="00D63450" w:rsidP="006E2B0C">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14:paraId="47B5852A" w14:textId="77777777" w:rsidR="00D63450" w:rsidRPr="00E536BE" w:rsidRDefault="00D63450" w:rsidP="006E2B0C">
            <w:pPr>
              <w:spacing w:line="240" w:lineRule="auto"/>
              <w:rPr>
                <w:sz w:val="20"/>
              </w:rPr>
            </w:pPr>
          </w:p>
        </w:tc>
        <w:tc>
          <w:tcPr>
            <w:tcW w:w="3978" w:type="dxa"/>
            <w:vMerge/>
          </w:tcPr>
          <w:p w14:paraId="19C26DEF" w14:textId="77777777" w:rsidR="00D63450" w:rsidRPr="00E536BE" w:rsidRDefault="00D63450" w:rsidP="006E2B0C">
            <w:pPr>
              <w:spacing w:line="240" w:lineRule="auto"/>
              <w:rPr>
                <w:sz w:val="20"/>
              </w:rPr>
            </w:pPr>
          </w:p>
        </w:tc>
      </w:tr>
      <w:tr w:rsidR="00D63450" w:rsidRPr="00E536BE" w14:paraId="0EEC0FDB" w14:textId="77777777" w:rsidTr="006E2B0C">
        <w:trPr>
          <w:trHeight w:val="1412"/>
          <w:jc w:val="center"/>
        </w:trPr>
        <w:tc>
          <w:tcPr>
            <w:tcW w:w="3765" w:type="dxa"/>
            <w:vMerge/>
          </w:tcPr>
          <w:p w14:paraId="465FA56C" w14:textId="77777777" w:rsidR="00D63450" w:rsidRPr="00E536BE" w:rsidRDefault="00D63450" w:rsidP="006E2B0C">
            <w:pPr>
              <w:spacing w:line="240" w:lineRule="auto"/>
              <w:rPr>
                <w:sz w:val="20"/>
              </w:rPr>
            </w:pPr>
          </w:p>
        </w:tc>
        <w:tc>
          <w:tcPr>
            <w:tcW w:w="3768" w:type="dxa"/>
            <w:gridSpan w:val="2"/>
            <w:vMerge/>
          </w:tcPr>
          <w:p w14:paraId="5E59EBFC" w14:textId="77777777" w:rsidR="00D63450" w:rsidRPr="00E536BE" w:rsidRDefault="00D63450" w:rsidP="006E2B0C">
            <w:pPr>
              <w:spacing w:line="240" w:lineRule="auto"/>
              <w:rPr>
                <w:rFonts w:eastAsia="Calibri"/>
                <w:sz w:val="20"/>
              </w:rPr>
            </w:pPr>
          </w:p>
        </w:tc>
        <w:tc>
          <w:tcPr>
            <w:tcW w:w="3765" w:type="dxa"/>
            <w:gridSpan w:val="2"/>
            <w:vMerge/>
          </w:tcPr>
          <w:p w14:paraId="3ABF14E3" w14:textId="77777777" w:rsidR="00D63450" w:rsidRPr="00E536BE" w:rsidRDefault="00D63450" w:rsidP="006E2B0C">
            <w:pPr>
              <w:spacing w:line="240" w:lineRule="auto"/>
              <w:rPr>
                <w:sz w:val="20"/>
              </w:rPr>
            </w:pPr>
          </w:p>
        </w:tc>
        <w:tc>
          <w:tcPr>
            <w:tcW w:w="3978" w:type="dxa"/>
          </w:tcPr>
          <w:p w14:paraId="4F912959" w14:textId="77777777"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14:paraId="09063042" w14:textId="77777777" w:rsidTr="006E2B0C">
        <w:trPr>
          <w:trHeight w:val="840"/>
          <w:jc w:val="center"/>
        </w:trPr>
        <w:tc>
          <w:tcPr>
            <w:tcW w:w="3765" w:type="dxa"/>
            <w:vMerge w:val="restart"/>
          </w:tcPr>
          <w:p w14:paraId="1128F3D7" w14:textId="77777777" w:rsidR="00D63450" w:rsidRPr="00E536BE" w:rsidRDefault="00D63450" w:rsidP="006E2B0C">
            <w:pPr>
              <w:spacing w:line="240" w:lineRule="auto"/>
              <w:rPr>
                <w:sz w:val="20"/>
              </w:rPr>
            </w:pPr>
          </w:p>
        </w:tc>
        <w:tc>
          <w:tcPr>
            <w:tcW w:w="3768" w:type="dxa"/>
            <w:gridSpan w:val="2"/>
            <w:vMerge w:val="restart"/>
          </w:tcPr>
          <w:p w14:paraId="6B1F4A2E" w14:textId="77777777"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gridSpan w:val="2"/>
            <w:vMerge w:val="restart"/>
          </w:tcPr>
          <w:p w14:paraId="2A6DC711" w14:textId="77777777" w:rsidR="00D63450" w:rsidRPr="00E536BE" w:rsidRDefault="00D63450" w:rsidP="006E2B0C">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507A907F" w14:textId="77777777" w:rsidR="00D63450" w:rsidRPr="00E536BE" w:rsidRDefault="00D63450" w:rsidP="006E2B0C">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E536BE" w14:paraId="3587CE9A" w14:textId="77777777" w:rsidTr="006E2B0C">
        <w:trPr>
          <w:trHeight w:val="816"/>
          <w:jc w:val="center"/>
        </w:trPr>
        <w:tc>
          <w:tcPr>
            <w:tcW w:w="3765" w:type="dxa"/>
            <w:vMerge/>
          </w:tcPr>
          <w:p w14:paraId="4D75F877" w14:textId="77777777" w:rsidR="00D63450" w:rsidRPr="00E536BE" w:rsidRDefault="00D63450" w:rsidP="006E2B0C">
            <w:pPr>
              <w:spacing w:line="240" w:lineRule="auto"/>
              <w:rPr>
                <w:sz w:val="20"/>
              </w:rPr>
            </w:pPr>
          </w:p>
        </w:tc>
        <w:tc>
          <w:tcPr>
            <w:tcW w:w="3768" w:type="dxa"/>
            <w:gridSpan w:val="2"/>
            <w:vMerge/>
          </w:tcPr>
          <w:p w14:paraId="41C9D8AE" w14:textId="77777777" w:rsidR="00D63450" w:rsidRPr="00E536BE" w:rsidRDefault="00D63450" w:rsidP="006E2B0C">
            <w:pPr>
              <w:spacing w:line="240" w:lineRule="auto"/>
              <w:rPr>
                <w:sz w:val="20"/>
              </w:rPr>
            </w:pPr>
          </w:p>
        </w:tc>
        <w:tc>
          <w:tcPr>
            <w:tcW w:w="3765" w:type="dxa"/>
            <w:gridSpan w:val="2"/>
            <w:vMerge/>
          </w:tcPr>
          <w:p w14:paraId="778A50D1" w14:textId="77777777" w:rsidR="00D63450" w:rsidRPr="00E536BE" w:rsidRDefault="00D63450" w:rsidP="006E2B0C">
            <w:pPr>
              <w:spacing w:line="240" w:lineRule="auto"/>
              <w:rPr>
                <w:sz w:val="20"/>
              </w:rPr>
            </w:pPr>
          </w:p>
        </w:tc>
        <w:tc>
          <w:tcPr>
            <w:tcW w:w="3978" w:type="dxa"/>
          </w:tcPr>
          <w:p w14:paraId="104B5851" w14:textId="77777777"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14:paraId="63E1EC2F" w14:textId="77777777" w:rsidTr="006E2B0C">
        <w:trPr>
          <w:trHeight w:val="557"/>
          <w:jc w:val="center"/>
        </w:trPr>
        <w:tc>
          <w:tcPr>
            <w:tcW w:w="3765" w:type="dxa"/>
            <w:vMerge w:val="restart"/>
          </w:tcPr>
          <w:p w14:paraId="360DC61C" w14:textId="77777777" w:rsidR="00D63450" w:rsidRPr="00E536BE" w:rsidRDefault="00D63450" w:rsidP="006E2B0C">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14:paraId="4975E3AF" w14:textId="77777777" w:rsidR="00D63450" w:rsidRPr="00E536BE" w:rsidRDefault="00D63450" w:rsidP="006E2B0C">
            <w:pPr>
              <w:spacing w:line="240" w:lineRule="auto"/>
              <w:rPr>
                <w:sz w:val="20"/>
              </w:rPr>
            </w:pPr>
            <w:r w:rsidRPr="00E536BE">
              <w:rPr>
                <w:sz w:val="20"/>
              </w:rPr>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14:paraId="4AAC7D4D" w14:textId="77777777" w:rsidR="00D63450" w:rsidRPr="00E536BE" w:rsidRDefault="00D63450" w:rsidP="006E2B0C">
            <w:pPr>
              <w:spacing w:line="240" w:lineRule="auto"/>
              <w:rPr>
                <w:sz w:val="20"/>
              </w:rPr>
            </w:pPr>
          </w:p>
        </w:tc>
        <w:tc>
          <w:tcPr>
            <w:tcW w:w="3765" w:type="dxa"/>
            <w:gridSpan w:val="2"/>
            <w:vMerge w:val="restart"/>
          </w:tcPr>
          <w:p w14:paraId="564FCCD0" w14:textId="77777777" w:rsidR="00D63450" w:rsidRPr="00E536BE" w:rsidRDefault="00D63450" w:rsidP="006E2B0C">
            <w:pPr>
              <w:spacing w:line="240" w:lineRule="auto"/>
              <w:rPr>
                <w:sz w:val="20"/>
              </w:rPr>
            </w:pPr>
            <w:r w:rsidRPr="00E536BE">
              <w:rPr>
                <w:sz w:val="20"/>
              </w:rPr>
              <w:t>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4E71193C" w14:textId="77777777" w:rsidR="00D63450" w:rsidRPr="00E536BE" w:rsidRDefault="00D63450" w:rsidP="006E2B0C">
            <w:pPr>
              <w:spacing w:line="240" w:lineRule="auto"/>
              <w:rPr>
                <w:sz w:val="20"/>
              </w:rPr>
            </w:pPr>
            <w:r w:rsidRPr="00E536BE">
              <w:rPr>
                <w:sz w:val="20"/>
              </w:rPr>
              <w:t>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tc>
      </w:tr>
      <w:tr w:rsidR="00D63450" w:rsidRPr="00E536BE" w14:paraId="72A66370" w14:textId="77777777" w:rsidTr="006E2B0C">
        <w:trPr>
          <w:trHeight w:val="744"/>
          <w:jc w:val="center"/>
        </w:trPr>
        <w:tc>
          <w:tcPr>
            <w:tcW w:w="3765" w:type="dxa"/>
            <w:vMerge/>
          </w:tcPr>
          <w:p w14:paraId="6D2EBBA9" w14:textId="77777777" w:rsidR="00D63450" w:rsidRPr="00E536BE" w:rsidRDefault="00D63450" w:rsidP="006E2B0C">
            <w:pPr>
              <w:spacing w:line="240" w:lineRule="auto"/>
              <w:rPr>
                <w:sz w:val="20"/>
              </w:rPr>
            </w:pPr>
          </w:p>
        </w:tc>
        <w:tc>
          <w:tcPr>
            <w:tcW w:w="3768" w:type="dxa"/>
            <w:gridSpan w:val="2"/>
            <w:vMerge/>
          </w:tcPr>
          <w:p w14:paraId="34E23483" w14:textId="77777777" w:rsidR="00D63450" w:rsidRPr="00E536BE" w:rsidRDefault="00D63450" w:rsidP="006E2B0C">
            <w:pPr>
              <w:spacing w:line="240" w:lineRule="auto"/>
              <w:rPr>
                <w:sz w:val="20"/>
                <w:highlight w:val="green"/>
              </w:rPr>
            </w:pPr>
          </w:p>
        </w:tc>
        <w:tc>
          <w:tcPr>
            <w:tcW w:w="3765" w:type="dxa"/>
            <w:gridSpan w:val="2"/>
            <w:vMerge/>
          </w:tcPr>
          <w:p w14:paraId="650551A4" w14:textId="77777777" w:rsidR="00D63450" w:rsidRPr="00E536BE" w:rsidRDefault="00D63450" w:rsidP="006E2B0C">
            <w:pPr>
              <w:spacing w:line="240" w:lineRule="auto"/>
              <w:rPr>
                <w:sz w:val="20"/>
              </w:rPr>
            </w:pPr>
          </w:p>
        </w:tc>
        <w:tc>
          <w:tcPr>
            <w:tcW w:w="3978" w:type="dxa"/>
          </w:tcPr>
          <w:p w14:paraId="1819E86E" w14:textId="77777777"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14:paraId="34F6945C" w14:textId="77777777"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14:paraId="6CFC27E5" w14:textId="77777777" w:rsidTr="006E2B0C">
        <w:trPr>
          <w:jc w:val="center"/>
        </w:trPr>
        <w:tc>
          <w:tcPr>
            <w:tcW w:w="3765" w:type="dxa"/>
          </w:tcPr>
          <w:p w14:paraId="7441AD9B" w14:textId="77777777"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14:paraId="16ADFF22" w14:textId="77777777"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14:paraId="2C217D84" w14:textId="77777777"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1BD8F358" w14:textId="77777777"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14:paraId="3F684821" w14:textId="77777777" w:rsidTr="006E2B0C">
        <w:trPr>
          <w:jc w:val="center"/>
        </w:trPr>
        <w:tc>
          <w:tcPr>
            <w:tcW w:w="3765" w:type="dxa"/>
            <w:vMerge w:val="restart"/>
          </w:tcPr>
          <w:p w14:paraId="20936D7C" w14:textId="77777777"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gridSpan w:val="2"/>
          </w:tcPr>
          <w:p w14:paraId="52DBFA19" w14:textId="77777777"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14:paraId="5C1678EE" w14:textId="77777777"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14:paraId="652A3938" w14:textId="77777777"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14:paraId="1FE215BA" w14:textId="77777777" w:rsidR="00D63450" w:rsidRPr="00E536BE" w:rsidRDefault="00D63450" w:rsidP="006E2B0C">
            <w:pPr>
              <w:spacing w:line="240" w:lineRule="auto"/>
              <w:rPr>
                <w:sz w:val="20"/>
              </w:rPr>
            </w:pPr>
          </w:p>
        </w:tc>
      </w:tr>
      <w:tr w:rsidR="00D63450" w:rsidRPr="00E536BE" w14:paraId="4E42FF0A" w14:textId="77777777" w:rsidTr="006E2B0C">
        <w:trPr>
          <w:jc w:val="center"/>
        </w:trPr>
        <w:tc>
          <w:tcPr>
            <w:tcW w:w="3765" w:type="dxa"/>
            <w:vMerge/>
          </w:tcPr>
          <w:p w14:paraId="1EA3DF60" w14:textId="77777777" w:rsidR="00D63450" w:rsidRPr="00E536BE" w:rsidRDefault="00D63450" w:rsidP="006E2B0C">
            <w:pPr>
              <w:spacing w:line="240" w:lineRule="auto"/>
              <w:rPr>
                <w:sz w:val="20"/>
              </w:rPr>
            </w:pPr>
          </w:p>
        </w:tc>
        <w:tc>
          <w:tcPr>
            <w:tcW w:w="3768" w:type="dxa"/>
            <w:gridSpan w:val="2"/>
          </w:tcPr>
          <w:p w14:paraId="0FBD20FF" w14:textId="77777777"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gridSpan w:val="2"/>
          </w:tcPr>
          <w:p w14:paraId="65A7962D" w14:textId="77777777"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14:paraId="69391762" w14:textId="77777777"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14:paraId="3BF52DC8" w14:textId="77777777" w:rsidTr="006E2B0C">
        <w:trPr>
          <w:jc w:val="center"/>
        </w:trPr>
        <w:tc>
          <w:tcPr>
            <w:tcW w:w="15276" w:type="dxa"/>
            <w:gridSpan w:val="6"/>
            <w:tcBorders>
              <w:bottom w:val="single" w:sz="4" w:space="0" w:color="auto"/>
            </w:tcBorders>
            <w:shd w:val="clear" w:color="auto" w:fill="D9D9D9" w:themeFill="background1" w:themeFillShade="D9"/>
          </w:tcPr>
          <w:p w14:paraId="7B3F06CF" w14:textId="77777777" w:rsidR="00D63450" w:rsidRPr="00E536BE" w:rsidRDefault="00D63450" w:rsidP="006E2B0C">
            <w:pPr>
              <w:spacing w:line="240" w:lineRule="auto"/>
              <w:rPr>
                <w:b/>
                <w:sz w:val="20"/>
              </w:rPr>
            </w:pPr>
            <w:r w:rsidRPr="00E536BE">
              <w:rPr>
                <w:b/>
                <w:sz w:val="20"/>
              </w:rPr>
              <w:t xml:space="preserve"> Содержание раздела «Изобразительная </w:t>
            </w:r>
            <w:r w:rsidR="004A7BFF" w:rsidRPr="00E536BE">
              <w:rPr>
                <w:b/>
                <w:sz w:val="20"/>
              </w:rPr>
              <w:t>деятельность» –</w:t>
            </w:r>
            <w:r w:rsidRPr="00E536BE">
              <w:rPr>
                <w:b/>
                <w:sz w:val="20"/>
              </w:rPr>
              <w:t xml:space="preserve"> РИСОВАНИЕ</w:t>
            </w:r>
          </w:p>
        </w:tc>
      </w:tr>
      <w:tr w:rsidR="00D63450" w:rsidRPr="00E536BE" w14:paraId="4CA93567" w14:textId="77777777" w:rsidTr="006E2B0C">
        <w:trPr>
          <w:jc w:val="center"/>
        </w:trPr>
        <w:tc>
          <w:tcPr>
            <w:tcW w:w="7533" w:type="dxa"/>
            <w:gridSpan w:val="3"/>
            <w:shd w:val="clear" w:color="auto" w:fill="FFFFFF" w:themeFill="background1"/>
          </w:tcPr>
          <w:p w14:paraId="47EA31CA" w14:textId="77777777" w:rsidR="00D63450" w:rsidRPr="00E536BE" w:rsidRDefault="00D63450" w:rsidP="006E2B0C">
            <w:pPr>
              <w:spacing w:line="240" w:lineRule="auto"/>
              <w:jc w:val="center"/>
              <w:rPr>
                <w:sz w:val="20"/>
              </w:rPr>
            </w:pPr>
            <w:r w:rsidRPr="00E536BE">
              <w:rPr>
                <w:sz w:val="20"/>
              </w:rPr>
              <w:t>3-4</w:t>
            </w:r>
          </w:p>
        </w:tc>
        <w:tc>
          <w:tcPr>
            <w:tcW w:w="7743" w:type="dxa"/>
            <w:gridSpan w:val="3"/>
            <w:shd w:val="clear" w:color="auto" w:fill="FFFFFF" w:themeFill="background1"/>
          </w:tcPr>
          <w:p w14:paraId="7E84EDF1" w14:textId="77777777" w:rsidR="00D63450" w:rsidRPr="00E536BE" w:rsidRDefault="00D63450" w:rsidP="006E2B0C">
            <w:pPr>
              <w:spacing w:line="240" w:lineRule="auto"/>
              <w:jc w:val="center"/>
              <w:rPr>
                <w:sz w:val="20"/>
              </w:rPr>
            </w:pPr>
            <w:r w:rsidRPr="00E536BE">
              <w:rPr>
                <w:sz w:val="20"/>
              </w:rPr>
              <w:t>4-5</w:t>
            </w:r>
          </w:p>
        </w:tc>
      </w:tr>
      <w:tr w:rsidR="00D63450" w:rsidRPr="00E536BE" w14:paraId="522B753F" w14:textId="77777777" w:rsidTr="006E2B0C">
        <w:trPr>
          <w:jc w:val="center"/>
        </w:trPr>
        <w:tc>
          <w:tcPr>
            <w:tcW w:w="15276" w:type="dxa"/>
            <w:gridSpan w:val="6"/>
            <w:shd w:val="clear" w:color="auto" w:fill="FFFFFF" w:themeFill="background1"/>
          </w:tcPr>
          <w:p w14:paraId="12729E31" w14:textId="77777777"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14:paraId="41D784BC" w14:textId="77777777" w:rsidTr="006E2B0C">
        <w:trPr>
          <w:jc w:val="center"/>
        </w:trPr>
        <w:tc>
          <w:tcPr>
            <w:tcW w:w="7533" w:type="dxa"/>
            <w:gridSpan w:val="3"/>
          </w:tcPr>
          <w:p w14:paraId="683DDB9C" w14:textId="77777777" w:rsidR="00D63450" w:rsidRPr="00E536BE" w:rsidRDefault="00D63450" w:rsidP="006E2B0C">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14:paraId="281ED4D4" w14:textId="77777777"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14:paraId="6749905D" w14:textId="77777777" w:rsidTr="006E2B0C">
        <w:trPr>
          <w:jc w:val="center"/>
        </w:trPr>
        <w:tc>
          <w:tcPr>
            <w:tcW w:w="7533" w:type="dxa"/>
            <w:gridSpan w:val="3"/>
          </w:tcPr>
          <w:p w14:paraId="040BF139" w14:textId="77777777" w:rsidR="00D63450" w:rsidRPr="00E536BE" w:rsidRDefault="00D63450" w:rsidP="006E2B0C">
            <w:pPr>
              <w:spacing w:line="240" w:lineRule="auto"/>
              <w:rPr>
                <w:sz w:val="20"/>
              </w:rPr>
            </w:pPr>
            <w:r w:rsidRPr="00E536BE">
              <w:rPr>
                <w:sz w:val="20"/>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14:paraId="5931D1C6" w14:textId="77777777" w:rsidR="00D63450" w:rsidRPr="00E536BE" w:rsidRDefault="00D63450" w:rsidP="006E2B0C">
            <w:pPr>
              <w:spacing w:line="240" w:lineRule="auto"/>
              <w:rPr>
                <w:sz w:val="20"/>
              </w:rPr>
            </w:pPr>
            <w:r w:rsidRPr="00E536BE">
              <w:rPr>
                <w:sz w:val="20"/>
              </w:rPr>
              <w:t>Педагог закрепляет у детей умение чисто промывать кисть перед использованием краски другого цвета.</w:t>
            </w:r>
          </w:p>
        </w:tc>
      </w:tr>
      <w:tr w:rsidR="00D63450" w:rsidRPr="00E536BE" w14:paraId="2765218B" w14:textId="77777777" w:rsidTr="006E2B0C">
        <w:trPr>
          <w:trHeight w:val="615"/>
          <w:jc w:val="center"/>
        </w:trPr>
        <w:tc>
          <w:tcPr>
            <w:tcW w:w="7533" w:type="dxa"/>
            <w:gridSpan w:val="3"/>
            <w:vMerge w:val="restart"/>
          </w:tcPr>
          <w:p w14:paraId="0C342E28" w14:textId="77777777" w:rsidR="00D63450" w:rsidRPr="00E536BE" w:rsidRDefault="00D63450" w:rsidP="006E2B0C">
            <w:pPr>
              <w:spacing w:line="240" w:lineRule="auto"/>
              <w:rPr>
                <w:sz w:val="20"/>
              </w:rPr>
            </w:pPr>
            <w:r w:rsidRPr="00E536BE">
              <w:rPr>
                <w:rFonts w:eastAsia="Calibri"/>
                <w:sz w:val="20"/>
              </w:rPr>
              <w:lastRenderedPageBreak/>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14:paraId="48DB7D5D" w14:textId="77777777"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14:paraId="749CCA91" w14:textId="77777777" w:rsidTr="006E2B0C">
        <w:trPr>
          <w:trHeight w:val="870"/>
          <w:jc w:val="center"/>
        </w:trPr>
        <w:tc>
          <w:tcPr>
            <w:tcW w:w="7533" w:type="dxa"/>
            <w:gridSpan w:val="3"/>
            <w:vMerge/>
          </w:tcPr>
          <w:p w14:paraId="6DC49348" w14:textId="77777777" w:rsidR="00D63450" w:rsidRPr="00E536BE" w:rsidRDefault="00D63450" w:rsidP="006E2B0C">
            <w:pPr>
              <w:spacing w:line="240" w:lineRule="auto"/>
              <w:rPr>
                <w:rFonts w:eastAsia="Calibri"/>
                <w:sz w:val="20"/>
              </w:rPr>
            </w:pPr>
          </w:p>
        </w:tc>
        <w:tc>
          <w:tcPr>
            <w:tcW w:w="7743" w:type="dxa"/>
            <w:gridSpan w:val="3"/>
          </w:tcPr>
          <w:p w14:paraId="29531D6E" w14:textId="77777777"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14:paraId="6FC826DB" w14:textId="77777777" w:rsidTr="006E2B0C">
        <w:trPr>
          <w:trHeight w:val="567"/>
          <w:jc w:val="center"/>
        </w:trPr>
        <w:tc>
          <w:tcPr>
            <w:tcW w:w="7533" w:type="dxa"/>
            <w:gridSpan w:val="3"/>
            <w:vMerge/>
          </w:tcPr>
          <w:p w14:paraId="3E141310" w14:textId="77777777" w:rsidR="00D63450" w:rsidRPr="00E536BE" w:rsidRDefault="00D63450" w:rsidP="006E2B0C">
            <w:pPr>
              <w:spacing w:line="240" w:lineRule="auto"/>
              <w:rPr>
                <w:rFonts w:eastAsia="Calibri"/>
                <w:sz w:val="20"/>
              </w:rPr>
            </w:pPr>
          </w:p>
        </w:tc>
        <w:tc>
          <w:tcPr>
            <w:tcW w:w="7743" w:type="dxa"/>
            <w:gridSpan w:val="3"/>
          </w:tcPr>
          <w:p w14:paraId="232C265B" w14:textId="77777777"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14:paraId="50CC9082" w14:textId="77777777" w:rsidTr="006E2B0C">
        <w:trPr>
          <w:trHeight w:val="825"/>
          <w:jc w:val="center"/>
        </w:trPr>
        <w:tc>
          <w:tcPr>
            <w:tcW w:w="7533" w:type="dxa"/>
            <w:gridSpan w:val="3"/>
            <w:vMerge/>
          </w:tcPr>
          <w:p w14:paraId="6C87896E" w14:textId="77777777" w:rsidR="00D63450" w:rsidRPr="00E536BE" w:rsidRDefault="00D63450" w:rsidP="006E2B0C">
            <w:pPr>
              <w:spacing w:line="240" w:lineRule="auto"/>
              <w:rPr>
                <w:rFonts w:eastAsia="Calibri"/>
                <w:sz w:val="20"/>
              </w:rPr>
            </w:pPr>
          </w:p>
        </w:tc>
        <w:tc>
          <w:tcPr>
            <w:tcW w:w="7743" w:type="dxa"/>
            <w:gridSpan w:val="3"/>
          </w:tcPr>
          <w:p w14:paraId="26B03421" w14:textId="77777777"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14:paraId="4CAB55FC" w14:textId="77777777" w:rsidTr="006E2B0C">
        <w:trPr>
          <w:trHeight w:val="540"/>
          <w:jc w:val="center"/>
        </w:trPr>
        <w:tc>
          <w:tcPr>
            <w:tcW w:w="7533" w:type="dxa"/>
            <w:gridSpan w:val="3"/>
            <w:vMerge/>
          </w:tcPr>
          <w:p w14:paraId="52D09FBF" w14:textId="77777777" w:rsidR="00D63450" w:rsidRPr="00E536BE" w:rsidRDefault="00D63450" w:rsidP="006E2B0C">
            <w:pPr>
              <w:spacing w:line="240" w:lineRule="auto"/>
              <w:rPr>
                <w:rFonts w:eastAsia="Calibri"/>
                <w:sz w:val="20"/>
              </w:rPr>
            </w:pPr>
          </w:p>
        </w:tc>
        <w:tc>
          <w:tcPr>
            <w:tcW w:w="7743" w:type="dxa"/>
            <w:gridSpan w:val="3"/>
            <w:shd w:val="clear" w:color="auto" w:fill="FFFFFF" w:themeFill="background1"/>
          </w:tcPr>
          <w:p w14:paraId="288D3808" w14:textId="77777777"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14:paraId="2FEEB363" w14:textId="77777777" w:rsidTr="006E2B0C">
        <w:trPr>
          <w:jc w:val="center"/>
        </w:trPr>
        <w:tc>
          <w:tcPr>
            <w:tcW w:w="7533" w:type="dxa"/>
            <w:gridSpan w:val="3"/>
          </w:tcPr>
          <w:p w14:paraId="640E7E89" w14:textId="77777777"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14:paraId="1B192D61" w14:textId="77777777"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14:paraId="3EAE308C" w14:textId="77777777" w:rsidTr="006E2B0C">
        <w:trPr>
          <w:jc w:val="center"/>
        </w:trPr>
        <w:tc>
          <w:tcPr>
            <w:tcW w:w="7533" w:type="dxa"/>
            <w:gridSpan w:val="3"/>
            <w:vMerge w:val="restart"/>
          </w:tcPr>
          <w:p w14:paraId="7364ABF0" w14:textId="77777777"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14:paraId="78250142" w14:textId="77777777"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14:paraId="25834E61" w14:textId="77777777" w:rsidTr="006E2B0C">
        <w:trPr>
          <w:jc w:val="center"/>
        </w:trPr>
        <w:tc>
          <w:tcPr>
            <w:tcW w:w="7533" w:type="dxa"/>
            <w:gridSpan w:val="3"/>
            <w:vMerge/>
          </w:tcPr>
          <w:p w14:paraId="3B89302B" w14:textId="77777777" w:rsidR="00D63450" w:rsidRPr="00E536BE" w:rsidRDefault="00D63450" w:rsidP="006E2B0C">
            <w:pPr>
              <w:spacing w:line="240" w:lineRule="auto"/>
              <w:rPr>
                <w:sz w:val="20"/>
              </w:rPr>
            </w:pPr>
          </w:p>
        </w:tc>
        <w:tc>
          <w:tcPr>
            <w:tcW w:w="7743" w:type="dxa"/>
            <w:gridSpan w:val="3"/>
          </w:tcPr>
          <w:p w14:paraId="1909BC23" w14:textId="77777777"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14:paraId="711A665A" w14:textId="77777777" w:rsidTr="006E2B0C">
        <w:trPr>
          <w:trHeight w:val="1114"/>
          <w:jc w:val="center"/>
        </w:trPr>
        <w:tc>
          <w:tcPr>
            <w:tcW w:w="7533" w:type="dxa"/>
            <w:gridSpan w:val="3"/>
            <w:tcBorders>
              <w:bottom w:val="single" w:sz="4" w:space="0" w:color="auto"/>
            </w:tcBorders>
          </w:tcPr>
          <w:p w14:paraId="3962938A" w14:textId="77777777" w:rsidR="00D63450" w:rsidRPr="00E536BE" w:rsidRDefault="00D63450" w:rsidP="006E2B0C">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14:paraId="15C2E6BC" w14:textId="77777777"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14:paraId="2D25EC44" w14:textId="77777777" w:rsidTr="006E2B0C">
        <w:trPr>
          <w:trHeight w:val="552"/>
          <w:jc w:val="center"/>
        </w:trPr>
        <w:tc>
          <w:tcPr>
            <w:tcW w:w="7533" w:type="dxa"/>
            <w:gridSpan w:val="3"/>
          </w:tcPr>
          <w:p w14:paraId="1CD58368" w14:textId="77777777" w:rsidR="00D63450" w:rsidRPr="00E536BE" w:rsidRDefault="00D63450" w:rsidP="006E2B0C">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3"/>
          </w:tcPr>
          <w:p w14:paraId="461EF83C" w14:textId="77777777" w:rsidR="00D63450" w:rsidRPr="00E536BE"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D63450" w:rsidRPr="00E536BE" w14:paraId="6E1128A8" w14:textId="77777777" w:rsidTr="006E2B0C">
        <w:trPr>
          <w:jc w:val="center"/>
        </w:trPr>
        <w:tc>
          <w:tcPr>
            <w:tcW w:w="7533" w:type="dxa"/>
            <w:gridSpan w:val="3"/>
          </w:tcPr>
          <w:p w14:paraId="22E5B7B5" w14:textId="77777777"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3"/>
          </w:tcPr>
          <w:p w14:paraId="61C56DC6" w14:textId="77777777" w:rsidR="00D63450" w:rsidRPr="00E536BE" w:rsidRDefault="00D63450" w:rsidP="006E2B0C">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14:paraId="0F46C045" w14:textId="77777777" w:rsidTr="006E2B0C">
        <w:tblPrEx>
          <w:jc w:val="left"/>
        </w:tblPrEx>
        <w:tc>
          <w:tcPr>
            <w:tcW w:w="15276" w:type="dxa"/>
            <w:gridSpan w:val="6"/>
            <w:tcBorders>
              <w:bottom w:val="single" w:sz="4" w:space="0" w:color="auto"/>
            </w:tcBorders>
            <w:shd w:val="clear" w:color="auto" w:fill="EEECE1" w:themeFill="background2"/>
          </w:tcPr>
          <w:p w14:paraId="2351AC2B" w14:textId="77777777" w:rsidR="00D63450" w:rsidRPr="00E536BE" w:rsidRDefault="00D63450" w:rsidP="006E2B0C">
            <w:pPr>
              <w:spacing w:line="240" w:lineRule="auto"/>
              <w:rPr>
                <w:sz w:val="20"/>
              </w:rPr>
            </w:pPr>
            <w:r w:rsidRPr="00E536BE">
              <w:rPr>
                <w:b/>
                <w:sz w:val="20"/>
              </w:rPr>
              <w:t xml:space="preserve"> Содержание раздела «Изобразительная </w:t>
            </w:r>
            <w:r w:rsidR="004A7BFF" w:rsidRPr="00E536BE">
              <w:rPr>
                <w:b/>
                <w:sz w:val="20"/>
              </w:rPr>
              <w:t>деятельность» -</w:t>
            </w:r>
            <w:r w:rsidRPr="00E536BE">
              <w:rPr>
                <w:sz w:val="20"/>
              </w:rPr>
              <w:t xml:space="preserve">  </w:t>
            </w:r>
            <w:r w:rsidRPr="00E536BE">
              <w:rPr>
                <w:b/>
                <w:sz w:val="20"/>
              </w:rPr>
              <w:t>ПРЕДМЕТНОЕ РИСОВАНИЕ</w:t>
            </w:r>
          </w:p>
        </w:tc>
      </w:tr>
      <w:tr w:rsidR="00D63450" w:rsidRPr="00E536BE" w14:paraId="20073D71" w14:textId="77777777" w:rsidTr="006E2B0C">
        <w:tblPrEx>
          <w:jc w:val="left"/>
        </w:tblPrEx>
        <w:trPr>
          <w:trHeight w:val="20"/>
        </w:trPr>
        <w:tc>
          <w:tcPr>
            <w:tcW w:w="7525" w:type="dxa"/>
            <w:gridSpan w:val="2"/>
            <w:shd w:val="clear" w:color="auto" w:fill="FFFFFF" w:themeFill="background1"/>
          </w:tcPr>
          <w:p w14:paraId="284AD7F5" w14:textId="77777777"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14:paraId="5A4B9104"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2C5253F1" w14:textId="77777777" w:rsidTr="006E2B0C">
        <w:tblPrEx>
          <w:jc w:val="left"/>
        </w:tblPrEx>
        <w:trPr>
          <w:trHeight w:val="20"/>
        </w:trPr>
        <w:tc>
          <w:tcPr>
            <w:tcW w:w="7525" w:type="dxa"/>
            <w:gridSpan w:val="2"/>
          </w:tcPr>
          <w:p w14:paraId="50CCDC9C" w14:textId="77777777" w:rsidR="00D63450" w:rsidRPr="00E536BE" w:rsidRDefault="00D63450" w:rsidP="006E2B0C">
            <w:pPr>
              <w:spacing w:line="240" w:lineRule="auto"/>
              <w:rPr>
                <w:sz w:val="20"/>
              </w:rPr>
            </w:pPr>
            <w:r w:rsidRPr="00E536BE">
              <w:rPr>
                <w:rFonts w:eastAsia="Calibri"/>
                <w:sz w:val="2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14:paraId="5E382E3A" w14:textId="77777777"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14:paraId="28411BBB" w14:textId="77777777" w:rsidTr="006E2B0C">
        <w:tblPrEx>
          <w:jc w:val="left"/>
        </w:tblPrEx>
        <w:trPr>
          <w:trHeight w:val="20"/>
        </w:trPr>
        <w:tc>
          <w:tcPr>
            <w:tcW w:w="7525" w:type="dxa"/>
            <w:gridSpan w:val="2"/>
          </w:tcPr>
          <w:p w14:paraId="6D6B1B77" w14:textId="77777777" w:rsidR="00D63450" w:rsidRPr="00E536BE" w:rsidRDefault="00D63450" w:rsidP="006E2B0C">
            <w:pPr>
              <w:spacing w:line="240" w:lineRule="auto"/>
              <w:rPr>
                <w:sz w:val="20"/>
              </w:rPr>
            </w:pPr>
            <w:r w:rsidRPr="00E536BE">
              <w:rPr>
                <w:rFonts w:eastAsia="Calibri"/>
                <w:sz w:val="20"/>
              </w:rPr>
              <w:lastRenderedPageBreak/>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14:paraId="4109990B" w14:textId="77777777"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14:paraId="5847F4D6" w14:textId="77777777" w:rsidTr="006E2B0C">
        <w:tblPrEx>
          <w:jc w:val="left"/>
        </w:tblPrEx>
        <w:trPr>
          <w:trHeight w:val="20"/>
        </w:trPr>
        <w:tc>
          <w:tcPr>
            <w:tcW w:w="15276" w:type="dxa"/>
            <w:gridSpan w:val="6"/>
            <w:shd w:val="clear" w:color="auto" w:fill="FFFFFF" w:themeFill="background1"/>
          </w:tcPr>
          <w:p w14:paraId="64D19B84" w14:textId="77777777"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14:paraId="711D7283" w14:textId="77777777" w:rsidTr="006E2B0C">
        <w:tblPrEx>
          <w:jc w:val="left"/>
        </w:tblPrEx>
        <w:trPr>
          <w:trHeight w:val="20"/>
        </w:trPr>
        <w:tc>
          <w:tcPr>
            <w:tcW w:w="7525" w:type="dxa"/>
            <w:gridSpan w:val="2"/>
          </w:tcPr>
          <w:p w14:paraId="5B88A66F" w14:textId="77777777"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14:paraId="2465D15C" w14:textId="77777777"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14:paraId="1258E449" w14:textId="77777777" w:rsidTr="006E2B0C">
        <w:tblPrEx>
          <w:jc w:val="left"/>
        </w:tblPrEx>
        <w:trPr>
          <w:trHeight w:val="20"/>
        </w:trPr>
        <w:tc>
          <w:tcPr>
            <w:tcW w:w="7525" w:type="dxa"/>
            <w:gridSpan w:val="2"/>
          </w:tcPr>
          <w:p w14:paraId="11BEFF5B" w14:textId="77777777"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14:paraId="675711F5" w14:textId="77777777"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D63450" w:rsidRPr="00E536BE" w14:paraId="3B2E68FD" w14:textId="77777777" w:rsidTr="006E2B0C">
        <w:tblPrEx>
          <w:jc w:val="left"/>
        </w:tblPrEx>
        <w:trPr>
          <w:trHeight w:val="20"/>
        </w:trPr>
        <w:tc>
          <w:tcPr>
            <w:tcW w:w="7525" w:type="dxa"/>
            <w:gridSpan w:val="2"/>
          </w:tcPr>
          <w:p w14:paraId="773A76CB" w14:textId="77777777"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14:paraId="18EC4561" w14:textId="77777777"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14:paraId="7D22C20E" w14:textId="77777777" w:rsidTr="006E2B0C">
        <w:tblPrEx>
          <w:jc w:val="left"/>
        </w:tblPrEx>
        <w:trPr>
          <w:trHeight w:val="924"/>
        </w:trPr>
        <w:tc>
          <w:tcPr>
            <w:tcW w:w="7525" w:type="dxa"/>
            <w:gridSpan w:val="2"/>
          </w:tcPr>
          <w:p w14:paraId="7E7E8813" w14:textId="77777777" w:rsidR="00D63450" w:rsidRPr="00E536BE" w:rsidRDefault="00D63450" w:rsidP="006E2B0C">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14:paraId="57373CC2" w14:textId="77777777"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14:paraId="6A22BDCB" w14:textId="77777777" w:rsidTr="006E2B0C">
        <w:tblPrEx>
          <w:jc w:val="left"/>
        </w:tblPrEx>
        <w:trPr>
          <w:trHeight w:val="1095"/>
        </w:trPr>
        <w:tc>
          <w:tcPr>
            <w:tcW w:w="7525" w:type="dxa"/>
            <w:gridSpan w:val="2"/>
            <w:vMerge w:val="restart"/>
            <w:shd w:val="clear" w:color="auto" w:fill="FFFFFF" w:themeFill="background1"/>
          </w:tcPr>
          <w:p w14:paraId="397B7C49" w14:textId="77777777" w:rsidR="00D63450" w:rsidRPr="00E536BE" w:rsidRDefault="00D63450" w:rsidP="006E2B0C">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515BD742" w14:textId="77777777" w:rsidR="00D63450" w:rsidRPr="00E536BE" w:rsidRDefault="00D63450" w:rsidP="006E2B0C">
            <w:pPr>
              <w:spacing w:line="240" w:lineRule="auto"/>
              <w:rPr>
                <w:rFonts w:eastAsia="Calibri"/>
                <w:sz w:val="20"/>
              </w:rPr>
            </w:pPr>
          </w:p>
        </w:tc>
        <w:tc>
          <w:tcPr>
            <w:tcW w:w="7751" w:type="dxa"/>
            <w:gridSpan w:val="4"/>
          </w:tcPr>
          <w:p w14:paraId="4B5DD78B" w14:textId="77777777" w:rsidR="00D63450" w:rsidRPr="00E536BE" w:rsidRDefault="00D63450" w:rsidP="006E2B0C">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14:paraId="14201B0F" w14:textId="77777777" w:rsidTr="006E2B0C">
        <w:tblPrEx>
          <w:jc w:val="left"/>
        </w:tblPrEx>
        <w:trPr>
          <w:trHeight w:val="1116"/>
        </w:trPr>
        <w:tc>
          <w:tcPr>
            <w:tcW w:w="7525" w:type="dxa"/>
            <w:gridSpan w:val="2"/>
            <w:vMerge/>
            <w:shd w:val="clear" w:color="auto" w:fill="FFFFFF" w:themeFill="background1"/>
          </w:tcPr>
          <w:p w14:paraId="51D80DD4" w14:textId="77777777" w:rsidR="00D63450" w:rsidRPr="00E536BE" w:rsidRDefault="00D63450" w:rsidP="006E2B0C">
            <w:pPr>
              <w:spacing w:line="240" w:lineRule="auto"/>
              <w:rPr>
                <w:rFonts w:eastAsia="Calibri"/>
                <w:sz w:val="20"/>
                <w:shd w:val="clear" w:color="auto" w:fill="FFF2CC"/>
              </w:rPr>
            </w:pPr>
          </w:p>
        </w:tc>
        <w:tc>
          <w:tcPr>
            <w:tcW w:w="7751" w:type="dxa"/>
            <w:gridSpan w:val="4"/>
          </w:tcPr>
          <w:p w14:paraId="68976C3C" w14:textId="77777777"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14:paraId="4C5B4208" w14:textId="77777777" w:rsidTr="006E2B0C">
        <w:tblPrEx>
          <w:jc w:val="left"/>
        </w:tblPrEx>
        <w:trPr>
          <w:trHeight w:val="851"/>
        </w:trPr>
        <w:tc>
          <w:tcPr>
            <w:tcW w:w="15276" w:type="dxa"/>
            <w:gridSpan w:val="6"/>
            <w:shd w:val="clear" w:color="auto" w:fill="FFFFFF" w:themeFill="background1"/>
          </w:tcPr>
          <w:p w14:paraId="2EBAB916" w14:textId="77777777" w:rsidR="00D63450" w:rsidRPr="00E536BE" w:rsidRDefault="00D63450" w:rsidP="006E2B0C">
            <w:pPr>
              <w:spacing w:line="240" w:lineRule="auto"/>
              <w:rPr>
                <w:sz w:val="20"/>
              </w:rPr>
            </w:pPr>
            <w:r w:rsidRPr="00E536BE">
              <w:rPr>
                <w:rFonts w:eastAsia="Calibri"/>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14:paraId="147E354E" w14:textId="77777777" w:rsidTr="006E2B0C">
        <w:tblPrEx>
          <w:jc w:val="left"/>
        </w:tblPrEx>
        <w:trPr>
          <w:trHeight w:val="468"/>
        </w:trPr>
        <w:tc>
          <w:tcPr>
            <w:tcW w:w="15276" w:type="dxa"/>
            <w:gridSpan w:val="6"/>
            <w:shd w:val="clear" w:color="auto" w:fill="FFFFFF" w:themeFill="background1"/>
          </w:tcPr>
          <w:p w14:paraId="6400F9DB" w14:textId="77777777" w:rsidR="00D63450" w:rsidRPr="00E536BE" w:rsidRDefault="00D63450" w:rsidP="006E2B0C">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14:paraId="639EB274" w14:textId="77777777" w:rsidTr="006E2B0C">
        <w:tblPrEx>
          <w:jc w:val="left"/>
        </w:tblPrEx>
        <w:tc>
          <w:tcPr>
            <w:tcW w:w="15276" w:type="dxa"/>
            <w:gridSpan w:val="6"/>
            <w:shd w:val="clear" w:color="auto" w:fill="EEECE1" w:themeFill="background2"/>
          </w:tcPr>
          <w:p w14:paraId="48CFB6A5" w14:textId="77777777" w:rsidR="00D63450" w:rsidRPr="00E536BE" w:rsidRDefault="00D63450" w:rsidP="006E2B0C">
            <w:pPr>
              <w:spacing w:line="240" w:lineRule="auto"/>
              <w:rPr>
                <w:b/>
                <w:sz w:val="20"/>
              </w:rPr>
            </w:pPr>
            <w:r w:rsidRPr="00E536BE">
              <w:rPr>
                <w:b/>
                <w:sz w:val="20"/>
              </w:rPr>
              <w:lastRenderedPageBreak/>
              <w:t xml:space="preserve"> Содержание раздела «Изобразительная деятельность» -  СЮЖЕТНОЕ РИСОВАНИЕ</w:t>
            </w:r>
          </w:p>
        </w:tc>
      </w:tr>
      <w:tr w:rsidR="00D63450" w:rsidRPr="00E536BE" w14:paraId="48B1C655" w14:textId="77777777" w:rsidTr="006E2B0C">
        <w:tblPrEx>
          <w:jc w:val="left"/>
        </w:tblPrEx>
        <w:trPr>
          <w:trHeight w:val="20"/>
        </w:trPr>
        <w:tc>
          <w:tcPr>
            <w:tcW w:w="7525" w:type="dxa"/>
            <w:gridSpan w:val="2"/>
            <w:shd w:val="clear" w:color="auto" w:fill="FFFFFF" w:themeFill="background1"/>
          </w:tcPr>
          <w:p w14:paraId="5A30F62A" w14:textId="77777777"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14:paraId="236083EC"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6767A62A" w14:textId="77777777" w:rsidTr="006E2B0C">
        <w:tblPrEx>
          <w:jc w:val="left"/>
        </w:tblPrEx>
        <w:trPr>
          <w:trHeight w:val="20"/>
        </w:trPr>
        <w:tc>
          <w:tcPr>
            <w:tcW w:w="7525" w:type="dxa"/>
            <w:gridSpan w:val="2"/>
          </w:tcPr>
          <w:p w14:paraId="67127D4C" w14:textId="77777777"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14:paraId="4B5DC552" w14:textId="77777777"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14:paraId="507C139C" w14:textId="77777777" w:rsidTr="006E2B0C">
        <w:tblPrEx>
          <w:jc w:val="left"/>
        </w:tblPrEx>
        <w:trPr>
          <w:trHeight w:val="20"/>
        </w:trPr>
        <w:tc>
          <w:tcPr>
            <w:tcW w:w="7525" w:type="dxa"/>
            <w:gridSpan w:val="2"/>
          </w:tcPr>
          <w:p w14:paraId="0E5E8F20" w14:textId="77777777"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14:paraId="5CA56762" w14:textId="77777777"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14:paraId="60B69E28" w14:textId="77777777" w:rsidTr="006E2B0C">
        <w:tblPrEx>
          <w:jc w:val="left"/>
        </w:tblPrEx>
        <w:trPr>
          <w:trHeight w:val="20"/>
        </w:trPr>
        <w:tc>
          <w:tcPr>
            <w:tcW w:w="7525" w:type="dxa"/>
            <w:gridSpan w:val="2"/>
          </w:tcPr>
          <w:p w14:paraId="43092EEC" w14:textId="77777777"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14:paraId="5259F91D" w14:textId="77777777"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14:paraId="639AF6B2" w14:textId="77777777" w:rsidTr="006E2B0C">
        <w:tblPrEx>
          <w:jc w:val="left"/>
        </w:tblPrEx>
        <w:tc>
          <w:tcPr>
            <w:tcW w:w="15276" w:type="dxa"/>
            <w:gridSpan w:val="6"/>
            <w:tcBorders>
              <w:bottom w:val="single" w:sz="4" w:space="0" w:color="auto"/>
            </w:tcBorders>
            <w:shd w:val="clear" w:color="auto" w:fill="EEECE1" w:themeFill="background2"/>
          </w:tcPr>
          <w:p w14:paraId="58DE4F74" w14:textId="77777777" w:rsidR="00D63450" w:rsidRPr="00E536BE" w:rsidRDefault="00D63450" w:rsidP="006E2B0C">
            <w:pPr>
              <w:spacing w:line="240" w:lineRule="auto"/>
              <w:rPr>
                <w:b/>
                <w:sz w:val="20"/>
              </w:rPr>
            </w:pPr>
            <w:r w:rsidRPr="00E536BE">
              <w:rPr>
                <w:b/>
                <w:sz w:val="20"/>
              </w:rPr>
              <w:t xml:space="preserve"> Содержание раздела «Изобразительная деятельность» ДЕКОРАТИВНОЕ РИСОВАНИЕ</w:t>
            </w:r>
          </w:p>
        </w:tc>
      </w:tr>
      <w:tr w:rsidR="00D63450" w:rsidRPr="00E536BE" w14:paraId="637D4363" w14:textId="77777777" w:rsidTr="006E2B0C">
        <w:tblPrEx>
          <w:jc w:val="left"/>
        </w:tblPrEx>
        <w:trPr>
          <w:trHeight w:val="20"/>
        </w:trPr>
        <w:tc>
          <w:tcPr>
            <w:tcW w:w="7525" w:type="dxa"/>
            <w:gridSpan w:val="2"/>
            <w:shd w:val="clear" w:color="auto" w:fill="F2F2F2" w:themeFill="background1" w:themeFillShade="F2"/>
          </w:tcPr>
          <w:p w14:paraId="4AF6F789" w14:textId="77777777"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2F2F2" w:themeFill="background1" w:themeFillShade="F2"/>
          </w:tcPr>
          <w:p w14:paraId="7F8319AF"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6827088E" w14:textId="77777777" w:rsidTr="006E2B0C">
        <w:tblPrEx>
          <w:jc w:val="left"/>
        </w:tblPrEx>
        <w:trPr>
          <w:trHeight w:val="20"/>
        </w:trPr>
        <w:tc>
          <w:tcPr>
            <w:tcW w:w="7525" w:type="dxa"/>
            <w:gridSpan w:val="2"/>
          </w:tcPr>
          <w:p w14:paraId="578F0DB2" w14:textId="77777777"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14:paraId="260D529D" w14:textId="77777777"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14:paraId="6888951B" w14:textId="77777777" w:rsidTr="006E2B0C">
        <w:tblPrEx>
          <w:jc w:val="left"/>
        </w:tblPrEx>
        <w:trPr>
          <w:trHeight w:val="20"/>
        </w:trPr>
        <w:tc>
          <w:tcPr>
            <w:tcW w:w="7525" w:type="dxa"/>
            <w:gridSpan w:val="2"/>
            <w:shd w:val="clear" w:color="auto" w:fill="FFFFFF" w:themeFill="background1"/>
          </w:tcPr>
          <w:p w14:paraId="3C802047" w14:textId="77777777" w:rsidR="00D63450" w:rsidRPr="00E536BE" w:rsidRDefault="00D63450" w:rsidP="006E2B0C">
            <w:pPr>
              <w:spacing w:line="240" w:lineRule="auto"/>
              <w:rPr>
                <w:sz w:val="20"/>
              </w:rPr>
            </w:pPr>
            <w:r w:rsidRPr="00E536BE">
              <w:rPr>
                <w:sz w:val="20"/>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14:paraId="1A6324D4" w14:textId="77777777"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D63450" w:rsidRPr="00E536BE" w14:paraId="3DBC7161" w14:textId="77777777" w:rsidTr="006E2B0C">
        <w:tblPrEx>
          <w:jc w:val="left"/>
        </w:tblPrEx>
        <w:trPr>
          <w:trHeight w:val="840"/>
        </w:trPr>
        <w:tc>
          <w:tcPr>
            <w:tcW w:w="7525" w:type="dxa"/>
            <w:gridSpan w:val="2"/>
            <w:vMerge w:val="restart"/>
            <w:shd w:val="clear" w:color="auto" w:fill="FFFFFF" w:themeFill="background1"/>
          </w:tcPr>
          <w:p w14:paraId="5ACD2092" w14:textId="77777777" w:rsidR="00D63450" w:rsidRPr="00E536BE" w:rsidRDefault="00D63450" w:rsidP="006E2B0C">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4"/>
            <w:shd w:val="clear" w:color="auto" w:fill="FFFFFF" w:themeFill="background1"/>
          </w:tcPr>
          <w:p w14:paraId="0A67733C" w14:textId="77777777" w:rsidR="00D63450" w:rsidRPr="00E536BE" w:rsidRDefault="00D63450" w:rsidP="006E2B0C">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14:paraId="03177251" w14:textId="77777777" w:rsidTr="006E2B0C">
        <w:tblPrEx>
          <w:jc w:val="left"/>
        </w:tblPrEx>
        <w:trPr>
          <w:trHeight w:val="255"/>
        </w:trPr>
        <w:tc>
          <w:tcPr>
            <w:tcW w:w="7525" w:type="dxa"/>
            <w:gridSpan w:val="2"/>
            <w:vMerge/>
            <w:shd w:val="clear" w:color="auto" w:fill="FFFFFF" w:themeFill="background1"/>
          </w:tcPr>
          <w:p w14:paraId="01567301" w14:textId="77777777" w:rsidR="00D63450" w:rsidRPr="00E536BE" w:rsidRDefault="00D63450" w:rsidP="006E2B0C">
            <w:pPr>
              <w:spacing w:line="240" w:lineRule="auto"/>
              <w:rPr>
                <w:sz w:val="20"/>
              </w:rPr>
            </w:pPr>
          </w:p>
        </w:tc>
        <w:tc>
          <w:tcPr>
            <w:tcW w:w="7751" w:type="dxa"/>
            <w:gridSpan w:val="4"/>
            <w:shd w:val="clear" w:color="auto" w:fill="FFFFFF" w:themeFill="background1"/>
          </w:tcPr>
          <w:p w14:paraId="6C869BE4" w14:textId="77777777"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14:paraId="3438630A" w14:textId="77777777" w:rsidTr="006E2B0C">
        <w:tblPrEx>
          <w:jc w:val="left"/>
        </w:tblPrEx>
        <w:trPr>
          <w:trHeight w:val="20"/>
        </w:trPr>
        <w:tc>
          <w:tcPr>
            <w:tcW w:w="7525" w:type="dxa"/>
            <w:gridSpan w:val="2"/>
            <w:vMerge w:val="restart"/>
            <w:shd w:val="clear" w:color="auto" w:fill="FFFFFF" w:themeFill="background1"/>
          </w:tcPr>
          <w:p w14:paraId="35894F70" w14:textId="77777777" w:rsidR="00D63450" w:rsidRPr="00E536BE" w:rsidRDefault="00D63450" w:rsidP="006E2B0C">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4"/>
            <w:shd w:val="clear" w:color="auto" w:fill="FFFFFF" w:themeFill="background1"/>
          </w:tcPr>
          <w:p w14:paraId="6FB95680" w14:textId="77777777"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14:paraId="2BA864E4" w14:textId="77777777" w:rsidTr="006E2B0C">
        <w:tblPrEx>
          <w:jc w:val="left"/>
        </w:tblPrEx>
        <w:trPr>
          <w:trHeight w:val="283"/>
        </w:trPr>
        <w:tc>
          <w:tcPr>
            <w:tcW w:w="7525" w:type="dxa"/>
            <w:gridSpan w:val="2"/>
            <w:vMerge/>
            <w:shd w:val="clear" w:color="auto" w:fill="FFFFFF" w:themeFill="background1"/>
          </w:tcPr>
          <w:p w14:paraId="723C37E5" w14:textId="77777777" w:rsidR="00D63450" w:rsidRPr="00E536BE" w:rsidRDefault="00D63450" w:rsidP="006E2B0C">
            <w:pPr>
              <w:spacing w:line="240" w:lineRule="auto"/>
              <w:rPr>
                <w:sz w:val="20"/>
              </w:rPr>
            </w:pPr>
          </w:p>
        </w:tc>
        <w:tc>
          <w:tcPr>
            <w:tcW w:w="7751" w:type="dxa"/>
            <w:gridSpan w:val="4"/>
          </w:tcPr>
          <w:p w14:paraId="0B392E0D" w14:textId="77777777"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14:paraId="2A0B933C" w14:textId="77777777" w:rsidTr="006E2B0C">
        <w:tblPrEx>
          <w:jc w:val="left"/>
        </w:tblPrEx>
        <w:trPr>
          <w:trHeight w:val="20"/>
        </w:trPr>
        <w:tc>
          <w:tcPr>
            <w:tcW w:w="15276" w:type="dxa"/>
            <w:gridSpan w:val="6"/>
            <w:shd w:val="clear" w:color="auto" w:fill="FFFFFF" w:themeFill="background1"/>
          </w:tcPr>
          <w:p w14:paraId="76335332" w14:textId="77777777"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D63450" w:rsidRPr="00E536BE" w14:paraId="46357F42" w14:textId="77777777" w:rsidTr="006E2B0C">
        <w:tblPrEx>
          <w:jc w:val="left"/>
        </w:tblPrEx>
        <w:trPr>
          <w:trHeight w:val="20"/>
        </w:trPr>
        <w:tc>
          <w:tcPr>
            <w:tcW w:w="7525" w:type="dxa"/>
            <w:gridSpan w:val="2"/>
            <w:shd w:val="clear" w:color="auto" w:fill="FFFFFF" w:themeFill="background1"/>
          </w:tcPr>
          <w:p w14:paraId="191C3832" w14:textId="77777777" w:rsidR="00D63450" w:rsidRPr="00E536BE" w:rsidRDefault="00D63450" w:rsidP="006E2B0C">
            <w:pPr>
              <w:spacing w:line="240" w:lineRule="auto"/>
              <w:rPr>
                <w:sz w:val="20"/>
              </w:rPr>
            </w:pPr>
            <w:r w:rsidRPr="00E536BE">
              <w:rPr>
                <w:sz w:val="20"/>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14:paraId="6AA49002" w14:textId="77777777" w:rsidR="00D63450" w:rsidRPr="00E536BE" w:rsidRDefault="00D63450" w:rsidP="006E2B0C">
            <w:pPr>
              <w:spacing w:line="240" w:lineRule="auto"/>
              <w:rPr>
                <w:sz w:val="20"/>
              </w:rPr>
            </w:pPr>
          </w:p>
        </w:tc>
      </w:tr>
      <w:tr w:rsidR="00D63450" w:rsidRPr="00E536BE" w14:paraId="7DF12BF3" w14:textId="77777777" w:rsidTr="006E2B0C">
        <w:tblPrEx>
          <w:jc w:val="left"/>
        </w:tblPrEx>
        <w:trPr>
          <w:trHeight w:val="20"/>
        </w:trPr>
        <w:tc>
          <w:tcPr>
            <w:tcW w:w="7525" w:type="dxa"/>
            <w:gridSpan w:val="2"/>
            <w:shd w:val="clear" w:color="auto" w:fill="FFFFFF" w:themeFill="background1"/>
          </w:tcPr>
          <w:p w14:paraId="0D5FDB59" w14:textId="77777777" w:rsidR="00D63450" w:rsidRPr="00E536BE" w:rsidRDefault="00D63450" w:rsidP="006E2B0C">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14:paraId="316EAD0A" w14:textId="77777777" w:rsidR="00D63450" w:rsidRPr="00E536BE" w:rsidRDefault="00D63450" w:rsidP="006E2B0C">
            <w:pPr>
              <w:spacing w:line="240" w:lineRule="auto"/>
              <w:rPr>
                <w:sz w:val="20"/>
                <w:highlight w:val="green"/>
              </w:rPr>
            </w:pPr>
          </w:p>
        </w:tc>
      </w:tr>
      <w:tr w:rsidR="00D63450" w:rsidRPr="00E536BE" w14:paraId="0ECA6B46" w14:textId="77777777" w:rsidTr="006E2B0C">
        <w:tblPrEx>
          <w:jc w:val="left"/>
        </w:tblPrEx>
        <w:trPr>
          <w:trHeight w:val="20"/>
        </w:trPr>
        <w:tc>
          <w:tcPr>
            <w:tcW w:w="7525" w:type="dxa"/>
            <w:gridSpan w:val="2"/>
            <w:shd w:val="clear" w:color="auto" w:fill="FFFFFF" w:themeFill="background1"/>
          </w:tcPr>
          <w:p w14:paraId="283008E2" w14:textId="77777777" w:rsidR="00D63450" w:rsidRPr="00E536BE" w:rsidRDefault="00D63450" w:rsidP="006E2B0C">
            <w:pPr>
              <w:spacing w:line="240" w:lineRule="auto"/>
              <w:rPr>
                <w:sz w:val="20"/>
              </w:rPr>
            </w:pPr>
            <w:r w:rsidRPr="00E536BE">
              <w:rPr>
                <w:sz w:val="20"/>
              </w:rPr>
              <w:t>Педагог знакомит детей с росписью Полхов-Майдана.</w:t>
            </w:r>
          </w:p>
          <w:p w14:paraId="55D18677" w14:textId="77777777" w:rsidR="00D63450" w:rsidRPr="00E536BE" w:rsidRDefault="00D63450" w:rsidP="006E2B0C">
            <w:pPr>
              <w:spacing w:line="240" w:lineRule="auto"/>
              <w:rPr>
                <w:sz w:val="20"/>
              </w:rPr>
            </w:pPr>
            <w:r w:rsidRPr="00E536BE">
              <w:rPr>
                <w:sz w:val="20"/>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14:paraId="62205E31" w14:textId="77777777" w:rsidR="00D63450" w:rsidRPr="00E536BE" w:rsidRDefault="00D63450" w:rsidP="006E2B0C">
            <w:pPr>
              <w:spacing w:line="240" w:lineRule="auto"/>
              <w:rPr>
                <w:sz w:val="20"/>
                <w:highlight w:val="green"/>
              </w:rPr>
            </w:pPr>
          </w:p>
        </w:tc>
      </w:tr>
      <w:tr w:rsidR="00D63450" w:rsidRPr="00E536BE" w14:paraId="48D3CFFE" w14:textId="77777777" w:rsidTr="006E2B0C">
        <w:tblPrEx>
          <w:jc w:val="left"/>
        </w:tblPrEx>
        <w:trPr>
          <w:trHeight w:val="20"/>
        </w:trPr>
        <w:tc>
          <w:tcPr>
            <w:tcW w:w="15276" w:type="dxa"/>
            <w:gridSpan w:val="6"/>
            <w:shd w:val="clear" w:color="auto" w:fill="FFFFFF" w:themeFill="background1"/>
          </w:tcPr>
          <w:p w14:paraId="06821E5F" w14:textId="77777777" w:rsidR="00D63450" w:rsidRPr="00E536BE" w:rsidRDefault="00D63450" w:rsidP="006E2B0C">
            <w:pPr>
              <w:spacing w:line="240" w:lineRule="auto"/>
              <w:rPr>
                <w:sz w:val="20"/>
                <w:highlight w:val="green"/>
              </w:rPr>
            </w:pPr>
            <w:r w:rsidRPr="00E536BE">
              <w:rPr>
                <w:sz w:val="20"/>
              </w:rPr>
              <w:lastRenderedPageBreak/>
              <w:t>Знакомит детей с региональным (местным) декоративным искусством.</w:t>
            </w:r>
          </w:p>
        </w:tc>
      </w:tr>
      <w:tr w:rsidR="00D63450" w:rsidRPr="00E536BE" w14:paraId="0BE54245" w14:textId="77777777" w:rsidTr="006E2B0C">
        <w:tblPrEx>
          <w:jc w:val="left"/>
        </w:tblPrEx>
        <w:tc>
          <w:tcPr>
            <w:tcW w:w="15276" w:type="dxa"/>
            <w:gridSpan w:val="6"/>
            <w:shd w:val="clear" w:color="auto" w:fill="F2F2F2" w:themeFill="background1" w:themeFillShade="F2"/>
          </w:tcPr>
          <w:p w14:paraId="00DF26EF" w14:textId="77777777"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 ЛЕПКА</w:t>
            </w:r>
          </w:p>
        </w:tc>
      </w:tr>
      <w:tr w:rsidR="00D63450" w:rsidRPr="00E536BE" w14:paraId="209F7A6D" w14:textId="77777777" w:rsidTr="006E2B0C">
        <w:tblPrEx>
          <w:jc w:val="left"/>
        </w:tblPrEx>
        <w:tc>
          <w:tcPr>
            <w:tcW w:w="3765" w:type="dxa"/>
            <w:shd w:val="clear" w:color="auto" w:fill="FFFFFF" w:themeFill="background1"/>
          </w:tcPr>
          <w:p w14:paraId="752C0152" w14:textId="77777777"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14:paraId="343B8B3B" w14:textId="77777777"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14:paraId="6B592FF8" w14:textId="77777777"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14:paraId="57923F9E" w14:textId="77777777" w:rsidR="00D63450" w:rsidRPr="00E536BE" w:rsidRDefault="00D63450" w:rsidP="006E2B0C">
            <w:pPr>
              <w:spacing w:line="240" w:lineRule="auto"/>
              <w:jc w:val="center"/>
              <w:rPr>
                <w:sz w:val="20"/>
              </w:rPr>
            </w:pPr>
            <w:r w:rsidRPr="00E536BE">
              <w:rPr>
                <w:sz w:val="20"/>
              </w:rPr>
              <w:t>6-7</w:t>
            </w:r>
          </w:p>
        </w:tc>
      </w:tr>
      <w:tr w:rsidR="00D63450" w:rsidRPr="00E536BE" w14:paraId="38F4A297" w14:textId="77777777" w:rsidTr="006E2B0C">
        <w:tblPrEx>
          <w:jc w:val="left"/>
        </w:tblPrEx>
        <w:tc>
          <w:tcPr>
            <w:tcW w:w="3765" w:type="dxa"/>
          </w:tcPr>
          <w:p w14:paraId="21285BE6" w14:textId="77777777"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5"/>
            <w:shd w:val="clear" w:color="auto" w:fill="FFFFFF" w:themeFill="background1"/>
          </w:tcPr>
          <w:p w14:paraId="245A5827" w14:textId="77777777"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14:paraId="08E91992" w14:textId="77777777" w:rsidTr="006E2B0C">
        <w:tblPrEx>
          <w:jc w:val="left"/>
        </w:tblPrEx>
        <w:trPr>
          <w:trHeight w:val="688"/>
        </w:trPr>
        <w:tc>
          <w:tcPr>
            <w:tcW w:w="7525" w:type="dxa"/>
            <w:gridSpan w:val="2"/>
            <w:shd w:val="clear" w:color="auto" w:fill="FFFFFF" w:themeFill="background1"/>
          </w:tcPr>
          <w:p w14:paraId="1C0E4D34" w14:textId="77777777"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14:paraId="6BB48F44" w14:textId="77777777"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14:paraId="22C15911" w14:textId="77777777" w:rsidTr="006E2B0C">
        <w:tblPrEx>
          <w:jc w:val="left"/>
        </w:tblPrEx>
        <w:trPr>
          <w:trHeight w:val="370"/>
        </w:trPr>
        <w:tc>
          <w:tcPr>
            <w:tcW w:w="3765" w:type="dxa"/>
          </w:tcPr>
          <w:p w14:paraId="71869EDF" w14:textId="77777777"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5489D0FD" w14:textId="77777777"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gridSpan w:val="2"/>
          </w:tcPr>
          <w:p w14:paraId="46235D0A" w14:textId="77777777"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14:paraId="55B52E62" w14:textId="77777777"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14:paraId="6B8C78A9" w14:textId="77777777" w:rsidTr="004A7BFF">
        <w:tblPrEx>
          <w:jc w:val="left"/>
        </w:tblPrEx>
        <w:trPr>
          <w:trHeight w:val="1339"/>
        </w:trPr>
        <w:tc>
          <w:tcPr>
            <w:tcW w:w="3765" w:type="dxa"/>
          </w:tcPr>
          <w:p w14:paraId="6E82B77E" w14:textId="77777777"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27C64035" w14:textId="77777777" w:rsidR="00D63450" w:rsidRPr="00E536BE" w:rsidRDefault="00D63450" w:rsidP="006E2B0C">
            <w:pPr>
              <w:spacing w:line="240" w:lineRule="auto"/>
              <w:jc w:val="center"/>
              <w:rPr>
                <w:sz w:val="20"/>
              </w:rPr>
            </w:pPr>
          </w:p>
        </w:tc>
        <w:tc>
          <w:tcPr>
            <w:tcW w:w="3762" w:type="dxa"/>
            <w:gridSpan w:val="2"/>
          </w:tcPr>
          <w:p w14:paraId="7B99E63A" w14:textId="77777777"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14:paraId="5A222905" w14:textId="77777777" w:rsidR="00D63450" w:rsidRPr="00E536BE" w:rsidRDefault="00D63450" w:rsidP="006E2B0C">
            <w:pPr>
              <w:spacing w:line="240" w:lineRule="auto"/>
              <w:jc w:val="center"/>
              <w:rPr>
                <w:sz w:val="20"/>
              </w:rPr>
            </w:pPr>
          </w:p>
        </w:tc>
      </w:tr>
      <w:tr w:rsidR="00D63450" w:rsidRPr="00E536BE" w14:paraId="40444E80" w14:textId="77777777" w:rsidTr="006E2B0C">
        <w:tblPrEx>
          <w:jc w:val="left"/>
        </w:tblPrEx>
        <w:trPr>
          <w:trHeight w:val="1708"/>
        </w:trPr>
        <w:tc>
          <w:tcPr>
            <w:tcW w:w="3765" w:type="dxa"/>
          </w:tcPr>
          <w:p w14:paraId="06FDCF0E" w14:textId="77777777" w:rsidR="00D63450" w:rsidRPr="00E536BE" w:rsidRDefault="00D63450" w:rsidP="006E2B0C">
            <w:pPr>
              <w:spacing w:line="240" w:lineRule="auto"/>
              <w:rPr>
                <w:sz w:val="20"/>
              </w:rPr>
            </w:pPr>
            <w:r w:rsidRPr="00E536BE">
              <w:rPr>
                <w:sz w:val="20"/>
              </w:rPr>
              <w:t>Педагог учит сплющивать шар, сминая его ладонями обеих рук.</w:t>
            </w:r>
          </w:p>
        </w:tc>
        <w:tc>
          <w:tcPr>
            <w:tcW w:w="3760" w:type="dxa"/>
          </w:tcPr>
          <w:p w14:paraId="51FCEFAD" w14:textId="77777777" w:rsidR="00D63450" w:rsidRPr="00E536BE" w:rsidRDefault="00D63450" w:rsidP="006E2B0C">
            <w:pPr>
              <w:spacing w:line="240" w:lineRule="auto"/>
              <w:rPr>
                <w:sz w:val="20"/>
              </w:rPr>
            </w:pPr>
            <w:r w:rsidRPr="00E536BE">
              <w:rPr>
                <w:sz w:val="20"/>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14:paraId="6F83A466" w14:textId="77777777"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14:paraId="2846D41E" w14:textId="77777777"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14:paraId="5A50F3C1" w14:textId="77777777" w:rsidTr="004A7BFF">
        <w:tblPrEx>
          <w:jc w:val="left"/>
        </w:tblPrEx>
        <w:trPr>
          <w:trHeight w:val="816"/>
        </w:trPr>
        <w:tc>
          <w:tcPr>
            <w:tcW w:w="3765" w:type="dxa"/>
          </w:tcPr>
          <w:p w14:paraId="178468E8" w14:textId="77777777" w:rsidR="00D63450" w:rsidRPr="00E536BE" w:rsidRDefault="00D63450" w:rsidP="006E2B0C">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760" w:type="dxa"/>
          </w:tcPr>
          <w:p w14:paraId="4DB94F0B" w14:textId="77777777"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gridSpan w:val="2"/>
            <w:vMerge/>
          </w:tcPr>
          <w:p w14:paraId="591A2CC4" w14:textId="77777777" w:rsidR="00D63450" w:rsidRPr="00E536BE" w:rsidRDefault="00D63450" w:rsidP="006E2B0C">
            <w:pPr>
              <w:spacing w:line="240" w:lineRule="auto"/>
              <w:rPr>
                <w:sz w:val="20"/>
              </w:rPr>
            </w:pPr>
          </w:p>
        </w:tc>
        <w:tc>
          <w:tcPr>
            <w:tcW w:w="3989" w:type="dxa"/>
            <w:gridSpan w:val="2"/>
            <w:vMerge/>
          </w:tcPr>
          <w:p w14:paraId="5C3437E3" w14:textId="77777777" w:rsidR="00D63450" w:rsidRPr="00E536BE" w:rsidRDefault="00D63450" w:rsidP="006E2B0C">
            <w:pPr>
              <w:spacing w:line="240" w:lineRule="auto"/>
              <w:rPr>
                <w:sz w:val="20"/>
              </w:rPr>
            </w:pPr>
          </w:p>
        </w:tc>
      </w:tr>
      <w:tr w:rsidR="00D63450" w:rsidRPr="00E536BE" w14:paraId="0C5D7FF9" w14:textId="77777777" w:rsidTr="006E2B0C">
        <w:tblPrEx>
          <w:jc w:val="left"/>
        </w:tblPrEx>
        <w:trPr>
          <w:trHeight w:val="70"/>
        </w:trPr>
        <w:tc>
          <w:tcPr>
            <w:tcW w:w="3765" w:type="dxa"/>
            <w:vMerge w:val="restart"/>
          </w:tcPr>
          <w:p w14:paraId="6EA4095A" w14:textId="77777777" w:rsidR="00D63450" w:rsidRPr="00E536BE" w:rsidRDefault="00D63450" w:rsidP="006E2B0C">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14:paraId="2607C486" w14:textId="77777777"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gridSpan w:val="2"/>
          </w:tcPr>
          <w:p w14:paraId="130B01DA" w14:textId="77777777"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gridSpan w:val="2"/>
          </w:tcPr>
          <w:p w14:paraId="2852D260" w14:textId="77777777"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14:paraId="0094F4BD" w14:textId="77777777" w:rsidTr="006E2B0C">
        <w:tblPrEx>
          <w:jc w:val="left"/>
        </w:tblPrEx>
        <w:tc>
          <w:tcPr>
            <w:tcW w:w="3765" w:type="dxa"/>
            <w:vMerge/>
          </w:tcPr>
          <w:p w14:paraId="7A0337CA" w14:textId="77777777" w:rsidR="00D63450" w:rsidRPr="00E536BE" w:rsidRDefault="00D63450" w:rsidP="006E2B0C">
            <w:pPr>
              <w:spacing w:line="240" w:lineRule="auto"/>
              <w:rPr>
                <w:sz w:val="20"/>
              </w:rPr>
            </w:pPr>
          </w:p>
        </w:tc>
        <w:tc>
          <w:tcPr>
            <w:tcW w:w="3760" w:type="dxa"/>
          </w:tcPr>
          <w:p w14:paraId="68803365" w14:textId="77777777"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gridSpan w:val="2"/>
            <w:vMerge w:val="restart"/>
          </w:tcPr>
          <w:p w14:paraId="1940A301" w14:textId="77777777" w:rsidR="00D63450" w:rsidRPr="00E536BE" w:rsidRDefault="00D63450" w:rsidP="006E2B0C">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14:paraId="5FBA13C2" w14:textId="77777777" w:rsidR="00D63450" w:rsidRPr="00E536BE" w:rsidRDefault="00D63450" w:rsidP="006E2B0C">
            <w:pPr>
              <w:spacing w:line="240" w:lineRule="auto"/>
              <w:rPr>
                <w:sz w:val="20"/>
              </w:rPr>
            </w:pPr>
            <w:r w:rsidRPr="00E536BE">
              <w:rPr>
                <w:sz w:val="20"/>
              </w:rPr>
              <w:t>Обрабатывать поверхность формы движениями пальцев и   стекой.</w:t>
            </w:r>
          </w:p>
        </w:tc>
      </w:tr>
      <w:tr w:rsidR="00D63450" w:rsidRPr="00E536BE" w14:paraId="4B2BC051" w14:textId="77777777" w:rsidTr="006E2B0C">
        <w:tblPrEx>
          <w:jc w:val="left"/>
        </w:tblPrEx>
        <w:tc>
          <w:tcPr>
            <w:tcW w:w="3765" w:type="dxa"/>
            <w:vMerge/>
          </w:tcPr>
          <w:p w14:paraId="6D7DA26A" w14:textId="77777777" w:rsidR="00D63450" w:rsidRPr="00E536BE" w:rsidRDefault="00D63450" w:rsidP="006E2B0C">
            <w:pPr>
              <w:spacing w:line="240" w:lineRule="auto"/>
              <w:rPr>
                <w:sz w:val="20"/>
              </w:rPr>
            </w:pPr>
          </w:p>
        </w:tc>
        <w:tc>
          <w:tcPr>
            <w:tcW w:w="3760" w:type="dxa"/>
          </w:tcPr>
          <w:p w14:paraId="07CCBFB6" w14:textId="77777777"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gridSpan w:val="2"/>
            <w:vMerge/>
          </w:tcPr>
          <w:p w14:paraId="54E36A3B" w14:textId="77777777" w:rsidR="00D63450" w:rsidRPr="00E536BE" w:rsidRDefault="00D63450" w:rsidP="006E2B0C">
            <w:pPr>
              <w:spacing w:line="240" w:lineRule="auto"/>
              <w:rPr>
                <w:sz w:val="20"/>
              </w:rPr>
            </w:pPr>
          </w:p>
        </w:tc>
        <w:tc>
          <w:tcPr>
            <w:tcW w:w="3989" w:type="dxa"/>
            <w:gridSpan w:val="2"/>
            <w:vMerge/>
          </w:tcPr>
          <w:p w14:paraId="336F2D5B" w14:textId="77777777" w:rsidR="00D63450" w:rsidRPr="00E536BE" w:rsidRDefault="00D63450" w:rsidP="006E2B0C">
            <w:pPr>
              <w:spacing w:line="240" w:lineRule="auto"/>
              <w:jc w:val="center"/>
              <w:rPr>
                <w:sz w:val="20"/>
              </w:rPr>
            </w:pPr>
          </w:p>
        </w:tc>
      </w:tr>
      <w:tr w:rsidR="00D63450" w:rsidRPr="00E536BE" w14:paraId="7B4E9DF3" w14:textId="77777777" w:rsidTr="004A7BFF">
        <w:tblPrEx>
          <w:jc w:val="left"/>
        </w:tblPrEx>
        <w:trPr>
          <w:trHeight w:val="1693"/>
        </w:trPr>
        <w:tc>
          <w:tcPr>
            <w:tcW w:w="3765" w:type="dxa"/>
            <w:shd w:val="clear" w:color="auto" w:fill="F2F2F2" w:themeFill="background1" w:themeFillShade="F2"/>
          </w:tcPr>
          <w:p w14:paraId="687DCF78" w14:textId="77777777" w:rsidR="00D63450" w:rsidRPr="00E536BE" w:rsidRDefault="00D63450" w:rsidP="006E2B0C">
            <w:pPr>
              <w:spacing w:line="240" w:lineRule="auto"/>
              <w:jc w:val="center"/>
              <w:rPr>
                <w:sz w:val="20"/>
              </w:rPr>
            </w:pPr>
            <w:r w:rsidRPr="00E536BE">
              <w:rPr>
                <w:sz w:val="20"/>
              </w:rPr>
              <w:lastRenderedPageBreak/>
              <w:t xml:space="preserve"> </w:t>
            </w:r>
          </w:p>
        </w:tc>
        <w:tc>
          <w:tcPr>
            <w:tcW w:w="3760" w:type="dxa"/>
            <w:shd w:val="clear" w:color="auto" w:fill="F2F2F2" w:themeFill="background1" w:themeFillShade="F2"/>
          </w:tcPr>
          <w:p w14:paraId="3D8D2BF3" w14:textId="77777777" w:rsidR="00D63450" w:rsidRPr="00E536BE" w:rsidRDefault="00D63450" w:rsidP="006E2B0C">
            <w:pPr>
              <w:spacing w:line="240" w:lineRule="auto"/>
              <w:jc w:val="center"/>
              <w:rPr>
                <w:sz w:val="20"/>
              </w:rPr>
            </w:pPr>
          </w:p>
        </w:tc>
        <w:tc>
          <w:tcPr>
            <w:tcW w:w="3762" w:type="dxa"/>
            <w:gridSpan w:val="2"/>
          </w:tcPr>
          <w:p w14:paraId="6BDBDEB1" w14:textId="77777777"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gridSpan w:val="2"/>
          </w:tcPr>
          <w:p w14:paraId="6CFB2F33" w14:textId="77777777" w:rsidR="00D63450" w:rsidRPr="00E536BE" w:rsidRDefault="00D63450" w:rsidP="006E2B0C">
            <w:pPr>
              <w:spacing w:line="240" w:lineRule="auto"/>
              <w:rPr>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D63450" w:rsidRPr="00E536BE" w14:paraId="70C6A0F4" w14:textId="77777777" w:rsidTr="004A7BFF">
        <w:tblPrEx>
          <w:jc w:val="left"/>
        </w:tblPrEx>
        <w:trPr>
          <w:trHeight w:val="710"/>
        </w:trPr>
        <w:tc>
          <w:tcPr>
            <w:tcW w:w="3765" w:type="dxa"/>
          </w:tcPr>
          <w:p w14:paraId="120E7F2C" w14:textId="77777777"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14:paraId="51317341" w14:textId="77777777"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4"/>
            <w:shd w:val="clear" w:color="auto" w:fill="FFFFFF" w:themeFill="background1"/>
          </w:tcPr>
          <w:p w14:paraId="711F6E42" w14:textId="77777777"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14:paraId="5DD5DE86" w14:textId="77777777"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14:paraId="2FA0B989" w14:textId="77777777" w:rsidTr="006E2B0C">
        <w:tblPrEx>
          <w:jc w:val="left"/>
        </w:tblPrEx>
        <w:tc>
          <w:tcPr>
            <w:tcW w:w="7525" w:type="dxa"/>
            <w:gridSpan w:val="2"/>
            <w:shd w:val="clear" w:color="auto" w:fill="FFFFFF" w:themeFill="background1"/>
          </w:tcPr>
          <w:p w14:paraId="0F19AE86" w14:textId="77777777"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14:paraId="67490426" w14:textId="77777777" w:rsidR="00D63450" w:rsidRPr="00E536BE"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c>
          <w:tcPr>
            <w:tcW w:w="3989" w:type="dxa"/>
            <w:gridSpan w:val="2"/>
          </w:tcPr>
          <w:p w14:paraId="77310BDB" w14:textId="77777777"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14:paraId="7C7412BE" w14:textId="77777777" w:rsidTr="006E2B0C">
        <w:tblPrEx>
          <w:jc w:val="left"/>
        </w:tblPrEx>
        <w:tc>
          <w:tcPr>
            <w:tcW w:w="15276" w:type="dxa"/>
            <w:gridSpan w:val="6"/>
            <w:shd w:val="clear" w:color="auto" w:fill="FFFFFF" w:themeFill="background1"/>
          </w:tcPr>
          <w:p w14:paraId="43FA82AD" w14:textId="77777777"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14:paraId="7504B6C8" w14:textId="77777777" w:rsidTr="006E2B0C">
        <w:tblPrEx>
          <w:jc w:val="left"/>
        </w:tblPrEx>
        <w:tc>
          <w:tcPr>
            <w:tcW w:w="15276" w:type="dxa"/>
            <w:gridSpan w:val="6"/>
            <w:shd w:val="clear" w:color="auto" w:fill="EEECE1" w:themeFill="background2"/>
          </w:tcPr>
          <w:p w14:paraId="0BFFF272" w14:textId="77777777" w:rsidR="00D63450" w:rsidRPr="00E536BE" w:rsidRDefault="00D63450" w:rsidP="006E2B0C">
            <w:pPr>
              <w:spacing w:line="240" w:lineRule="auto"/>
              <w:rPr>
                <w:b/>
                <w:sz w:val="20"/>
              </w:rPr>
            </w:pPr>
            <w:bookmarkStart w:id="9" w:name="_Hlk129595323"/>
            <w:r w:rsidRPr="00E536BE">
              <w:rPr>
                <w:b/>
                <w:sz w:val="20"/>
              </w:rPr>
              <w:t>Содержание раздела «Изобразительная деятельность» -  ДЕКОРАТИВНАЯ ЛЕПКА</w:t>
            </w:r>
          </w:p>
        </w:tc>
      </w:tr>
      <w:tr w:rsidR="00D63450" w:rsidRPr="00E536BE" w14:paraId="1878E457" w14:textId="77777777" w:rsidTr="006E2B0C">
        <w:tblPrEx>
          <w:jc w:val="left"/>
        </w:tblPrEx>
        <w:trPr>
          <w:trHeight w:val="20"/>
        </w:trPr>
        <w:tc>
          <w:tcPr>
            <w:tcW w:w="7525" w:type="dxa"/>
            <w:gridSpan w:val="2"/>
            <w:shd w:val="clear" w:color="auto" w:fill="FFFFFF" w:themeFill="background1"/>
          </w:tcPr>
          <w:p w14:paraId="50E51FC6" w14:textId="77777777" w:rsidR="00D63450" w:rsidRPr="00E536BE" w:rsidRDefault="00D63450" w:rsidP="006E2B0C">
            <w:pPr>
              <w:spacing w:line="240" w:lineRule="auto"/>
              <w:jc w:val="center"/>
              <w:rPr>
                <w:sz w:val="20"/>
              </w:rPr>
            </w:pPr>
            <w:r w:rsidRPr="00E536BE">
              <w:rPr>
                <w:sz w:val="20"/>
              </w:rPr>
              <w:t>5-6 лет</w:t>
            </w:r>
          </w:p>
        </w:tc>
        <w:tc>
          <w:tcPr>
            <w:tcW w:w="7751" w:type="dxa"/>
            <w:gridSpan w:val="4"/>
            <w:shd w:val="clear" w:color="auto" w:fill="FFFFFF" w:themeFill="background1"/>
          </w:tcPr>
          <w:p w14:paraId="0100D85C"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4BBCCA13" w14:textId="77777777" w:rsidTr="006E2B0C">
        <w:tblPrEx>
          <w:jc w:val="left"/>
        </w:tblPrEx>
        <w:trPr>
          <w:trHeight w:val="20"/>
        </w:trPr>
        <w:tc>
          <w:tcPr>
            <w:tcW w:w="7525" w:type="dxa"/>
            <w:gridSpan w:val="2"/>
            <w:shd w:val="clear" w:color="auto" w:fill="FFFFFF" w:themeFill="background1"/>
          </w:tcPr>
          <w:p w14:paraId="70DCA9CE" w14:textId="77777777"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14:paraId="5C6B4520" w14:textId="77777777" w:rsidR="00D63450" w:rsidRPr="00E536BE" w:rsidRDefault="00D63450" w:rsidP="006E2B0C">
            <w:pPr>
              <w:spacing w:line="240" w:lineRule="auto"/>
              <w:rPr>
                <w:rFonts w:eastAsia="Calibri"/>
                <w:sz w:val="20"/>
              </w:rPr>
            </w:pPr>
          </w:p>
        </w:tc>
        <w:tc>
          <w:tcPr>
            <w:tcW w:w="7751" w:type="dxa"/>
            <w:gridSpan w:val="4"/>
            <w:shd w:val="clear" w:color="auto" w:fill="FFFFFF" w:themeFill="background1"/>
          </w:tcPr>
          <w:p w14:paraId="1A47B378" w14:textId="77777777"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14:paraId="54493BD0" w14:textId="77777777" w:rsidTr="006E2B0C">
        <w:tblPrEx>
          <w:jc w:val="left"/>
        </w:tblPrEx>
        <w:trPr>
          <w:trHeight w:val="373"/>
        </w:trPr>
        <w:tc>
          <w:tcPr>
            <w:tcW w:w="15276" w:type="dxa"/>
            <w:gridSpan w:val="6"/>
            <w:shd w:val="clear" w:color="auto" w:fill="FFFFFF" w:themeFill="background1"/>
          </w:tcPr>
          <w:p w14:paraId="24A11FAF" w14:textId="77777777" w:rsidR="00D63450" w:rsidRPr="00E536BE" w:rsidRDefault="00D63450" w:rsidP="006E2B0C">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14:paraId="65A983B0" w14:textId="77777777" w:rsidTr="006E2B0C">
        <w:tblPrEx>
          <w:jc w:val="left"/>
        </w:tblPrEx>
        <w:trPr>
          <w:trHeight w:val="283"/>
        </w:trPr>
        <w:tc>
          <w:tcPr>
            <w:tcW w:w="7525" w:type="dxa"/>
            <w:gridSpan w:val="2"/>
          </w:tcPr>
          <w:p w14:paraId="18888018" w14:textId="77777777" w:rsidR="00D63450" w:rsidRPr="00E536BE" w:rsidRDefault="00D63450" w:rsidP="006E2B0C">
            <w:pPr>
              <w:spacing w:line="240" w:lineRule="auto"/>
              <w:rPr>
                <w:sz w:val="20"/>
              </w:rPr>
            </w:pPr>
            <w:r w:rsidRPr="00E536BE">
              <w:rPr>
                <w:sz w:val="20"/>
              </w:rPr>
              <w:t>Учит детей украшать изделия налепами и углубленным рельефом.</w:t>
            </w:r>
          </w:p>
        </w:tc>
        <w:tc>
          <w:tcPr>
            <w:tcW w:w="7751" w:type="dxa"/>
            <w:gridSpan w:val="4"/>
          </w:tcPr>
          <w:p w14:paraId="47A6D0EA" w14:textId="77777777" w:rsidR="00D63450" w:rsidRPr="00E536BE" w:rsidRDefault="00D63450" w:rsidP="006E2B0C">
            <w:pPr>
              <w:spacing w:line="240" w:lineRule="auto"/>
              <w:rPr>
                <w:sz w:val="20"/>
              </w:rPr>
            </w:pPr>
            <w:r w:rsidRPr="00E536BE">
              <w:rPr>
                <w:sz w:val="20"/>
              </w:rPr>
              <w:t>Учит использовать разные способы лепки (налеп, углубленный рельеф).</w:t>
            </w:r>
          </w:p>
        </w:tc>
      </w:tr>
      <w:tr w:rsidR="00D63450" w:rsidRPr="00E536BE" w14:paraId="2C7E21C4" w14:textId="77777777" w:rsidTr="006E2B0C">
        <w:tblPrEx>
          <w:jc w:val="left"/>
        </w:tblPrEx>
        <w:trPr>
          <w:trHeight w:val="20"/>
        </w:trPr>
        <w:tc>
          <w:tcPr>
            <w:tcW w:w="7525" w:type="dxa"/>
            <w:gridSpan w:val="2"/>
            <w:vMerge w:val="restart"/>
          </w:tcPr>
          <w:p w14:paraId="332DD93F" w14:textId="77777777"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4"/>
          </w:tcPr>
          <w:p w14:paraId="00F4055B" w14:textId="77777777" w:rsidR="00D63450" w:rsidRPr="00E536BE" w:rsidRDefault="00D63450" w:rsidP="006E2B0C">
            <w:pPr>
              <w:spacing w:line="240" w:lineRule="auto"/>
              <w:rPr>
                <w:sz w:val="20"/>
              </w:rPr>
            </w:pPr>
            <w:r w:rsidRPr="00E536BE">
              <w:rPr>
                <w:sz w:val="20"/>
              </w:rPr>
              <w:t>Учит применять стеку.</w:t>
            </w:r>
          </w:p>
        </w:tc>
      </w:tr>
      <w:tr w:rsidR="00D63450" w:rsidRPr="00E536BE" w14:paraId="493725D9" w14:textId="77777777" w:rsidTr="006E2B0C">
        <w:tblPrEx>
          <w:jc w:val="left"/>
        </w:tblPrEx>
        <w:trPr>
          <w:trHeight w:val="20"/>
        </w:trPr>
        <w:tc>
          <w:tcPr>
            <w:tcW w:w="7525" w:type="dxa"/>
            <w:gridSpan w:val="2"/>
            <w:vMerge/>
          </w:tcPr>
          <w:p w14:paraId="7DE22E66" w14:textId="77777777" w:rsidR="00D63450" w:rsidRPr="00E536BE" w:rsidRDefault="00D63450" w:rsidP="006E2B0C">
            <w:pPr>
              <w:spacing w:line="240" w:lineRule="auto"/>
              <w:rPr>
                <w:sz w:val="20"/>
              </w:rPr>
            </w:pPr>
          </w:p>
        </w:tc>
        <w:tc>
          <w:tcPr>
            <w:tcW w:w="7751" w:type="dxa"/>
            <w:gridSpan w:val="4"/>
          </w:tcPr>
          <w:p w14:paraId="691AEE5C" w14:textId="77777777" w:rsidR="00D63450" w:rsidRPr="00E536BE" w:rsidRDefault="00D63450" w:rsidP="006E2B0C">
            <w:pPr>
              <w:spacing w:line="240" w:lineRule="auto"/>
              <w:rPr>
                <w:sz w:val="20"/>
              </w:rPr>
            </w:pPr>
            <w:r w:rsidRPr="00E536BE">
              <w:rPr>
                <w:sz w:val="20"/>
              </w:rPr>
              <w:t>Учит создавать узор стекой.</w:t>
            </w:r>
          </w:p>
        </w:tc>
      </w:tr>
      <w:tr w:rsidR="00D63450" w:rsidRPr="00E536BE" w14:paraId="05F0571D" w14:textId="77777777" w:rsidTr="006E2B0C">
        <w:tblPrEx>
          <w:jc w:val="left"/>
        </w:tblPrEx>
        <w:trPr>
          <w:trHeight w:val="227"/>
        </w:trPr>
        <w:tc>
          <w:tcPr>
            <w:tcW w:w="15276" w:type="dxa"/>
            <w:gridSpan w:val="6"/>
            <w:shd w:val="clear" w:color="auto" w:fill="FFFFFF" w:themeFill="background1"/>
          </w:tcPr>
          <w:p w14:paraId="63B3DB48" w14:textId="77777777"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14:paraId="7CE73963" w14:textId="77777777" w:rsidTr="006E2B0C">
        <w:tblPrEx>
          <w:jc w:val="left"/>
        </w:tblPrEx>
        <w:trPr>
          <w:trHeight w:val="20"/>
        </w:trPr>
        <w:tc>
          <w:tcPr>
            <w:tcW w:w="15276" w:type="dxa"/>
            <w:gridSpan w:val="6"/>
            <w:shd w:val="clear" w:color="auto" w:fill="FFFFFF" w:themeFill="background1"/>
          </w:tcPr>
          <w:p w14:paraId="704AB3F9" w14:textId="77777777"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14:paraId="6953B1BE" w14:textId="77777777" w:rsidTr="006E2B0C">
        <w:tblPrEx>
          <w:jc w:val="left"/>
        </w:tblPrEx>
        <w:trPr>
          <w:trHeight w:val="551"/>
        </w:trPr>
        <w:tc>
          <w:tcPr>
            <w:tcW w:w="7525" w:type="dxa"/>
            <w:gridSpan w:val="2"/>
          </w:tcPr>
          <w:p w14:paraId="4D917463" w14:textId="77777777" w:rsidR="00D63450" w:rsidRPr="00E536BE" w:rsidRDefault="00D63450" w:rsidP="006E2B0C">
            <w:pPr>
              <w:spacing w:line="240" w:lineRule="auto"/>
              <w:rPr>
                <w:sz w:val="20"/>
              </w:rPr>
            </w:pPr>
            <w:r w:rsidRPr="00E536BE">
              <w:rPr>
                <w:sz w:val="20"/>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14:paraId="602AE9AE" w14:textId="77777777" w:rsidR="00D63450" w:rsidRPr="00E536BE" w:rsidRDefault="00D63450" w:rsidP="006E2B0C">
            <w:pPr>
              <w:spacing w:line="240" w:lineRule="auto"/>
              <w:rPr>
                <w:sz w:val="20"/>
              </w:rPr>
            </w:pPr>
            <w:r w:rsidRPr="00E536BE">
              <w:rPr>
                <w:sz w:val="20"/>
              </w:rPr>
              <w:t>Учит создавать из глины, разноцветного пластилина предметные и сюжетные, индивидуальные и коллективные композици.</w:t>
            </w:r>
          </w:p>
        </w:tc>
      </w:tr>
      <w:tr w:rsidR="00D63450" w:rsidRPr="00E536BE" w14:paraId="1EB8C3A0" w14:textId="77777777" w:rsidTr="006E2B0C">
        <w:tblPrEx>
          <w:jc w:val="left"/>
        </w:tblPrEx>
        <w:trPr>
          <w:trHeight w:val="20"/>
        </w:trPr>
        <w:tc>
          <w:tcPr>
            <w:tcW w:w="7525" w:type="dxa"/>
            <w:gridSpan w:val="2"/>
          </w:tcPr>
          <w:p w14:paraId="4AD6B7B0" w14:textId="77777777"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4"/>
          </w:tcPr>
          <w:p w14:paraId="2A51C9D5" w14:textId="77777777"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14:paraId="71CA4476" w14:textId="77777777" w:rsidTr="006E2B0C">
        <w:tblPrEx>
          <w:jc w:val="left"/>
        </w:tblPrEx>
        <w:tc>
          <w:tcPr>
            <w:tcW w:w="15276" w:type="dxa"/>
            <w:gridSpan w:val="6"/>
            <w:shd w:val="clear" w:color="auto" w:fill="EEECE1" w:themeFill="background2"/>
          </w:tcPr>
          <w:p w14:paraId="3135A366" w14:textId="77777777" w:rsidR="00D63450" w:rsidRPr="00E536BE" w:rsidRDefault="00D63450" w:rsidP="006E2B0C">
            <w:pPr>
              <w:spacing w:line="240" w:lineRule="auto"/>
              <w:rPr>
                <w:sz w:val="20"/>
              </w:rPr>
            </w:pPr>
            <w:r w:rsidRPr="00E536BE">
              <w:rPr>
                <w:b/>
                <w:sz w:val="20"/>
              </w:rPr>
              <w:t>Содержание раздела «Изобразительная деятельность» АППЛИКАЦИЯ:</w:t>
            </w:r>
          </w:p>
        </w:tc>
      </w:tr>
      <w:tr w:rsidR="00D63450" w:rsidRPr="00E536BE" w14:paraId="1A6304A9" w14:textId="77777777" w:rsidTr="006E2B0C">
        <w:tblPrEx>
          <w:jc w:val="left"/>
        </w:tblPrEx>
        <w:tc>
          <w:tcPr>
            <w:tcW w:w="3765" w:type="dxa"/>
            <w:shd w:val="clear" w:color="auto" w:fill="FFFFFF" w:themeFill="background1"/>
          </w:tcPr>
          <w:p w14:paraId="77B15CD9" w14:textId="77777777"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14:paraId="6A43E5F1" w14:textId="77777777" w:rsidR="00D63450" w:rsidRPr="00E536BE" w:rsidRDefault="00D63450" w:rsidP="006E2B0C">
            <w:pPr>
              <w:spacing w:line="240" w:lineRule="auto"/>
              <w:jc w:val="center"/>
              <w:rPr>
                <w:sz w:val="20"/>
              </w:rPr>
            </w:pPr>
            <w:r w:rsidRPr="00E536BE">
              <w:rPr>
                <w:sz w:val="20"/>
              </w:rPr>
              <w:t>4-5</w:t>
            </w:r>
          </w:p>
        </w:tc>
        <w:tc>
          <w:tcPr>
            <w:tcW w:w="3762" w:type="dxa"/>
            <w:gridSpan w:val="2"/>
            <w:shd w:val="clear" w:color="auto" w:fill="FFFFFF" w:themeFill="background1"/>
          </w:tcPr>
          <w:p w14:paraId="49D94B28" w14:textId="77777777" w:rsidR="00D63450" w:rsidRPr="00E536BE" w:rsidRDefault="00D63450" w:rsidP="006E2B0C">
            <w:pPr>
              <w:spacing w:line="240" w:lineRule="auto"/>
              <w:jc w:val="center"/>
              <w:rPr>
                <w:sz w:val="20"/>
              </w:rPr>
            </w:pPr>
            <w:r w:rsidRPr="00E536BE">
              <w:rPr>
                <w:sz w:val="20"/>
              </w:rPr>
              <w:t>5-6</w:t>
            </w:r>
          </w:p>
        </w:tc>
        <w:tc>
          <w:tcPr>
            <w:tcW w:w="3989" w:type="dxa"/>
            <w:gridSpan w:val="2"/>
            <w:shd w:val="clear" w:color="auto" w:fill="FFFFFF" w:themeFill="background1"/>
          </w:tcPr>
          <w:p w14:paraId="302519FE" w14:textId="77777777" w:rsidR="00D63450" w:rsidRPr="00E536BE" w:rsidRDefault="00D63450" w:rsidP="006E2B0C">
            <w:pPr>
              <w:spacing w:line="240" w:lineRule="auto"/>
              <w:jc w:val="center"/>
              <w:rPr>
                <w:sz w:val="20"/>
              </w:rPr>
            </w:pPr>
            <w:r w:rsidRPr="00E536BE">
              <w:rPr>
                <w:sz w:val="20"/>
              </w:rPr>
              <w:t>6-7</w:t>
            </w:r>
          </w:p>
        </w:tc>
      </w:tr>
      <w:tr w:rsidR="00D63450" w:rsidRPr="00E536BE" w14:paraId="146981D5" w14:textId="77777777" w:rsidTr="006E2B0C">
        <w:tblPrEx>
          <w:jc w:val="left"/>
        </w:tblPrEx>
        <w:tc>
          <w:tcPr>
            <w:tcW w:w="3765" w:type="dxa"/>
          </w:tcPr>
          <w:p w14:paraId="63B683A3" w14:textId="77777777" w:rsidR="00D63450" w:rsidRPr="00E536BE" w:rsidRDefault="00D63450" w:rsidP="006E2B0C">
            <w:pPr>
              <w:spacing w:line="240" w:lineRule="auto"/>
              <w:rPr>
                <w:sz w:val="20"/>
              </w:rPr>
            </w:pPr>
            <w:r w:rsidRPr="00E536BE">
              <w:rPr>
                <w:sz w:val="20"/>
              </w:rPr>
              <w:t>Педагог приобщает детей к искусству аппликации, формирует интерес к этому виду деятельности.</w:t>
            </w:r>
          </w:p>
        </w:tc>
        <w:tc>
          <w:tcPr>
            <w:tcW w:w="3760" w:type="dxa"/>
          </w:tcPr>
          <w:p w14:paraId="6BE4DF8D" w14:textId="77777777"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14:paraId="46610E2C" w14:textId="77777777"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14:paraId="0742BEE8" w14:textId="77777777" w:rsidTr="006E2B0C">
        <w:tblPrEx>
          <w:jc w:val="left"/>
        </w:tblPrEx>
        <w:tc>
          <w:tcPr>
            <w:tcW w:w="3765" w:type="dxa"/>
          </w:tcPr>
          <w:p w14:paraId="2EA685AC" w14:textId="77777777" w:rsidR="00D63450" w:rsidRPr="00E536BE" w:rsidRDefault="00D63450" w:rsidP="006E2B0C">
            <w:pPr>
              <w:spacing w:line="240" w:lineRule="auto"/>
              <w:rPr>
                <w:sz w:val="20"/>
              </w:rPr>
            </w:pPr>
          </w:p>
        </w:tc>
        <w:tc>
          <w:tcPr>
            <w:tcW w:w="3760" w:type="dxa"/>
          </w:tcPr>
          <w:p w14:paraId="4562E14A" w14:textId="77777777" w:rsidR="00D63450" w:rsidRPr="00E536BE" w:rsidRDefault="00D63450" w:rsidP="006E2B0C">
            <w:pPr>
              <w:spacing w:line="240" w:lineRule="auto"/>
              <w:rPr>
                <w:sz w:val="20"/>
              </w:rPr>
            </w:pPr>
            <w:r w:rsidRPr="00E536BE">
              <w:rPr>
                <w:sz w:val="20"/>
              </w:rPr>
              <w:t xml:space="preserve">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w:t>
            </w:r>
            <w:r w:rsidRPr="00E536BE">
              <w:rPr>
                <w:sz w:val="20"/>
              </w:rPr>
              <w:lastRenderedPageBreak/>
              <w:t>навыки аккуратного вырезывания и наклеивания.</w:t>
            </w:r>
          </w:p>
        </w:tc>
        <w:tc>
          <w:tcPr>
            <w:tcW w:w="3762" w:type="dxa"/>
            <w:gridSpan w:val="2"/>
          </w:tcPr>
          <w:p w14:paraId="7D69AA7F" w14:textId="77777777" w:rsidR="00D63450" w:rsidRPr="00E536BE" w:rsidRDefault="00D63450" w:rsidP="006E2B0C">
            <w:pPr>
              <w:spacing w:line="240" w:lineRule="auto"/>
              <w:rPr>
                <w:sz w:val="20"/>
              </w:rPr>
            </w:pPr>
            <w:r w:rsidRPr="00E536BE">
              <w:rPr>
                <w:sz w:val="20"/>
              </w:rPr>
              <w:lastRenderedPageBreak/>
              <w:t xml:space="preserve">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w:t>
            </w:r>
            <w:r w:rsidRPr="00E536BE">
              <w:rPr>
                <w:sz w:val="20"/>
              </w:rPr>
              <w:lastRenderedPageBreak/>
              <w:t>педагог формирует у детей аккуратное и бережное отношение к материалам.</w:t>
            </w:r>
          </w:p>
        </w:tc>
        <w:tc>
          <w:tcPr>
            <w:tcW w:w="3989" w:type="dxa"/>
            <w:gridSpan w:val="2"/>
          </w:tcPr>
          <w:p w14:paraId="59BEC970" w14:textId="77777777" w:rsidR="00D63450" w:rsidRPr="00E536BE" w:rsidRDefault="00D63450" w:rsidP="006E2B0C">
            <w:pPr>
              <w:spacing w:line="240" w:lineRule="auto"/>
              <w:rPr>
                <w:sz w:val="20"/>
              </w:rPr>
            </w:pPr>
            <w:r w:rsidRPr="00E536BE">
              <w:rPr>
                <w:sz w:val="20"/>
              </w:rPr>
              <w:lastRenderedPageBreak/>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14:paraId="6A7BBBDE" w14:textId="77777777" w:rsidTr="006E2B0C">
        <w:tblPrEx>
          <w:jc w:val="left"/>
        </w:tblPrEx>
        <w:trPr>
          <w:trHeight w:val="1361"/>
        </w:trPr>
        <w:tc>
          <w:tcPr>
            <w:tcW w:w="3765" w:type="dxa"/>
          </w:tcPr>
          <w:p w14:paraId="26A28F5E" w14:textId="77777777" w:rsidR="00D63450" w:rsidRPr="00E536BE" w:rsidRDefault="00D63450" w:rsidP="006E2B0C">
            <w:pPr>
              <w:spacing w:line="240" w:lineRule="auto"/>
              <w:rPr>
                <w:sz w:val="20"/>
                <w:highlight w:val="yellow"/>
              </w:rPr>
            </w:pPr>
            <w:r w:rsidRPr="00E536BE">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4562CEC2" w14:textId="77777777"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14:paraId="7AA2B87F" w14:textId="77777777"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gridSpan w:val="2"/>
          </w:tcPr>
          <w:p w14:paraId="4F8CE00A" w14:textId="77777777"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14:paraId="2421E308" w14:textId="77777777" w:rsidTr="004A7BFF">
        <w:tblPrEx>
          <w:jc w:val="left"/>
        </w:tblPrEx>
        <w:trPr>
          <w:trHeight w:val="2585"/>
        </w:trPr>
        <w:tc>
          <w:tcPr>
            <w:tcW w:w="3765" w:type="dxa"/>
          </w:tcPr>
          <w:p w14:paraId="27E3247E" w14:textId="77777777" w:rsidR="00D63450" w:rsidRPr="00E536BE" w:rsidRDefault="00D63450" w:rsidP="006E2B0C">
            <w:pPr>
              <w:spacing w:line="240" w:lineRule="auto"/>
              <w:rPr>
                <w:sz w:val="20"/>
                <w:highlight w:val="yellow"/>
              </w:rPr>
            </w:pPr>
            <w:r w:rsidRPr="00E536BE">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4FFBBE61" w14:textId="77777777"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14:paraId="07C36975" w14:textId="77777777"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gridSpan w:val="2"/>
          </w:tcPr>
          <w:p w14:paraId="6EB1554A" w14:textId="77777777"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14:paraId="430F7A28" w14:textId="77777777"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D63450" w:rsidRPr="00E536BE" w14:paraId="54930ED5" w14:textId="77777777" w:rsidTr="004A7BFF">
        <w:tc>
          <w:tcPr>
            <w:tcW w:w="15310" w:type="dxa"/>
            <w:gridSpan w:val="4"/>
            <w:shd w:val="clear" w:color="auto" w:fill="D9D9D9" w:themeFill="background1" w:themeFillShade="D9"/>
          </w:tcPr>
          <w:p w14:paraId="43CE189D" w14:textId="77777777" w:rsidR="00D63450" w:rsidRPr="00E536BE" w:rsidRDefault="00D63450" w:rsidP="006E2B0C">
            <w:pPr>
              <w:spacing w:line="240" w:lineRule="auto"/>
              <w:rPr>
                <w:sz w:val="20"/>
              </w:rPr>
            </w:pPr>
            <w:r w:rsidRPr="00E536BE">
              <w:rPr>
                <w:b/>
                <w:sz w:val="20"/>
              </w:rPr>
              <w:t xml:space="preserve"> Содержание раздела «Изобразительная деятельность» НАРОДНОЕ ДЕКОРАТИВНО-ПРИКЛАДНОЕ  ИСКУССТВО</w:t>
            </w:r>
          </w:p>
        </w:tc>
      </w:tr>
      <w:tr w:rsidR="00D63450" w:rsidRPr="00E536BE" w14:paraId="128776EB" w14:textId="77777777" w:rsidTr="004A7BFF">
        <w:tc>
          <w:tcPr>
            <w:tcW w:w="4080" w:type="dxa"/>
            <w:shd w:val="clear" w:color="auto" w:fill="FFFFFF" w:themeFill="background1"/>
          </w:tcPr>
          <w:p w14:paraId="28ACEC61" w14:textId="77777777"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14:paraId="0CF50767" w14:textId="77777777"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14:paraId="2F29BCCE" w14:textId="77777777" w:rsidR="00D63450" w:rsidRPr="00E536BE" w:rsidRDefault="00D63450" w:rsidP="006E2B0C">
            <w:pPr>
              <w:spacing w:line="240" w:lineRule="auto"/>
              <w:jc w:val="center"/>
              <w:rPr>
                <w:sz w:val="20"/>
              </w:rPr>
            </w:pPr>
            <w:r w:rsidRPr="00E536BE">
              <w:rPr>
                <w:sz w:val="20"/>
              </w:rPr>
              <w:t xml:space="preserve">5-6 </w:t>
            </w:r>
          </w:p>
        </w:tc>
        <w:tc>
          <w:tcPr>
            <w:tcW w:w="3962" w:type="dxa"/>
            <w:shd w:val="clear" w:color="auto" w:fill="FFFFFF" w:themeFill="background1"/>
          </w:tcPr>
          <w:p w14:paraId="6F3D0220" w14:textId="77777777" w:rsidR="00D63450" w:rsidRPr="00E536BE" w:rsidRDefault="00D63450" w:rsidP="006E2B0C">
            <w:pPr>
              <w:spacing w:line="240" w:lineRule="auto"/>
              <w:jc w:val="center"/>
              <w:rPr>
                <w:sz w:val="20"/>
              </w:rPr>
            </w:pPr>
            <w:r w:rsidRPr="00E536BE">
              <w:rPr>
                <w:sz w:val="20"/>
              </w:rPr>
              <w:t>6-7</w:t>
            </w:r>
          </w:p>
        </w:tc>
      </w:tr>
      <w:tr w:rsidR="00D63450" w:rsidRPr="00E536BE" w14:paraId="40CA208A" w14:textId="77777777" w:rsidTr="004A7BFF">
        <w:trPr>
          <w:trHeight w:val="550"/>
        </w:trPr>
        <w:tc>
          <w:tcPr>
            <w:tcW w:w="4080" w:type="dxa"/>
            <w:shd w:val="clear" w:color="auto" w:fill="auto"/>
          </w:tcPr>
          <w:p w14:paraId="71E9E16C" w14:textId="77777777" w:rsidR="00D63450" w:rsidRPr="00E536BE" w:rsidRDefault="00D63450" w:rsidP="006E2B0C">
            <w:pPr>
              <w:spacing w:line="240" w:lineRule="auto"/>
              <w:rPr>
                <w:sz w:val="20"/>
                <w:highlight w:val="yellow"/>
              </w:rPr>
            </w:pPr>
            <w:r w:rsidRPr="00E536BE">
              <w:rPr>
                <w:sz w:val="20"/>
              </w:rPr>
              <w:t>Педагог приобщает детей к декоративной деятельности.</w:t>
            </w:r>
          </w:p>
        </w:tc>
        <w:tc>
          <w:tcPr>
            <w:tcW w:w="11230" w:type="dxa"/>
            <w:gridSpan w:val="3"/>
            <w:shd w:val="clear" w:color="auto" w:fill="auto"/>
          </w:tcPr>
          <w:p w14:paraId="3479D416" w14:textId="77777777"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14:paraId="417AB2CC" w14:textId="77777777" w:rsidTr="004A7BFF">
        <w:trPr>
          <w:trHeight w:val="690"/>
        </w:trPr>
        <w:tc>
          <w:tcPr>
            <w:tcW w:w="4080" w:type="dxa"/>
            <w:shd w:val="clear" w:color="auto" w:fill="auto"/>
          </w:tcPr>
          <w:p w14:paraId="254F3217" w14:textId="77777777" w:rsidR="00D63450" w:rsidRPr="00E536BE" w:rsidRDefault="00D63450" w:rsidP="006E2B0C">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14:paraId="6A415BAB" w14:textId="77777777" w:rsidR="00D63450" w:rsidRPr="00E536BE" w:rsidRDefault="00D63450" w:rsidP="006E2B0C">
            <w:pPr>
              <w:spacing w:line="240" w:lineRule="auto"/>
              <w:rPr>
                <w:sz w:val="20"/>
              </w:rPr>
            </w:pPr>
            <w:r w:rsidRPr="00E536BE">
              <w:rPr>
                <w:sz w:val="20"/>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14:paraId="68669B9D" w14:textId="77777777" w:rsidR="00D63450" w:rsidRPr="00E536BE" w:rsidRDefault="00D63450" w:rsidP="006E2B0C">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3962" w:type="dxa"/>
            <w:shd w:val="clear" w:color="auto" w:fill="auto"/>
          </w:tcPr>
          <w:p w14:paraId="436CD6D6" w14:textId="77777777" w:rsidR="00D63450" w:rsidRPr="00E536BE" w:rsidRDefault="00D63450" w:rsidP="006E2B0C">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14:paraId="71DC856F" w14:textId="77777777" w:rsidTr="004A7BFF">
        <w:trPr>
          <w:trHeight w:val="690"/>
        </w:trPr>
        <w:tc>
          <w:tcPr>
            <w:tcW w:w="4080" w:type="dxa"/>
            <w:shd w:val="clear" w:color="auto" w:fill="F2F2F2" w:themeFill="background1" w:themeFillShade="F2"/>
          </w:tcPr>
          <w:p w14:paraId="1B2A1AE5" w14:textId="77777777" w:rsidR="00D63450" w:rsidRPr="00E536BE" w:rsidRDefault="00D63450" w:rsidP="006E2B0C">
            <w:pPr>
              <w:spacing w:line="240" w:lineRule="auto"/>
              <w:rPr>
                <w:sz w:val="20"/>
              </w:rPr>
            </w:pPr>
          </w:p>
        </w:tc>
        <w:tc>
          <w:tcPr>
            <w:tcW w:w="3638" w:type="dxa"/>
            <w:shd w:val="clear" w:color="auto" w:fill="auto"/>
          </w:tcPr>
          <w:p w14:paraId="3956946A" w14:textId="77777777" w:rsidR="00D63450" w:rsidRPr="00E536BE" w:rsidRDefault="00D63450" w:rsidP="006E2B0C">
            <w:pPr>
              <w:spacing w:line="240" w:lineRule="auto"/>
              <w:rPr>
                <w:sz w:val="20"/>
              </w:rPr>
            </w:pPr>
            <w:r w:rsidRPr="00E536BE">
              <w:rPr>
                <w:sz w:val="20"/>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14:paraId="49887C73" w14:textId="77777777" w:rsidR="00D63450" w:rsidRPr="00E536BE" w:rsidRDefault="00D63450" w:rsidP="006E2B0C">
            <w:pPr>
              <w:spacing w:line="240" w:lineRule="auto"/>
              <w:rPr>
                <w:sz w:val="20"/>
              </w:rPr>
            </w:pPr>
            <w:r w:rsidRPr="00E536BE">
              <w:rPr>
                <w:sz w:val="20"/>
              </w:rPr>
              <w:t xml:space="preserve">Учить составлять узоры по мотивам городецкой, полхов-майданской, гжельской росписи: знакомить с характерными элементами (бутоны, </w:t>
            </w:r>
            <w:r w:rsidRPr="00E536BE">
              <w:rPr>
                <w:sz w:val="20"/>
              </w:rPr>
              <w:lastRenderedPageBreak/>
              <w:t>цветы, листья, травка, усики, завитки, оживки).</w:t>
            </w:r>
          </w:p>
        </w:tc>
        <w:tc>
          <w:tcPr>
            <w:tcW w:w="3962" w:type="dxa"/>
            <w:shd w:val="clear" w:color="auto" w:fill="auto"/>
          </w:tcPr>
          <w:p w14:paraId="141B2EBB" w14:textId="77777777" w:rsidR="00D63450" w:rsidRPr="00E536BE" w:rsidRDefault="00D63450" w:rsidP="006E2B0C">
            <w:pPr>
              <w:spacing w:line="240" w:lineRule="auto"/>
              <w:rPr>
                <w:sz w:val="20"/>
              </w:rPr>
            </w:pPr>
            <w:r w:rsidRPr="00E536BE">
              <w:rPr>
                <w:sz w:val="20"/>
              </w:rPr>
              <w:lastRenderedPageBreak/>
              <w:t xml:space="preserve">Педагог закрепляет умение создавать узоры по мотивам народных росписей, уже знакомых детям и новых (городецкая, </w:t>
            </w:r>
            <w:r w:rsidRPr="00E536BE">
              <w:rPr>
                <w:sz w:val="20"/>
              </w:rPr>
              <w:lastRenderedPageBreak/>
              <w:t>гжельская, хохломская, жостовская, мезенская роспись и другие).</w:t>
            </w:r>
          </w:p>
        </w:tc>
      </w:tr>
      <w:tr w:rsidR="00D63450" w:rsidRPr="00E536BE" w14:paraId="4C40E6E9" w14:textId="77777777" w:rsidTr="004A7BFF">
        <w:trPr>
          <w:trHeight w:val="690"/>
        </w:trPr>
        <w:tc>
          <w:tcPr>
            <w:tcW w:w="4080" w:type="dxa"/>
            <w:shd w:val="clear" w:color="auto" w:fill="F2F2F2" w:themeFill="background1" w:themeFillShade="F2"/>
          </w:tcPr>
          <w:p w14:paraId="33F7FACC" w14:textId="77777777" w:rsidR="00D63450" w:rsidRPr="00E536BE" w:rsidRDefault="00D63450" w:rsidP="006E2B0C">
            <w:pPr>
              <w:spacing w:line="240" w:lineRule="auto"/>
              <w:rPr>
                <w:sz w:val="20"/>
              </w:rPr>
            </w:pPr>
          </w:p>
        </w:tc>
        <w:tc>
          <w:tcPr>
            <w:tcW w:w="3638" w:type="dxa"/>
            <w:shd w:val="clear" w:color="auto" w:fill="auto"/>
          </w:tcPr>
          <w:p w14:paraId="4B5D272B" w14:textId="77777777"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14:paraId="4FB48C43" w14:textId="77777777"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14:paraId="5C75D8E7" w14:textId="77777777" w:rsidR="00D63450" w:rsidRPr="00E536BE" w:rsidRDefault="00D63450" w:rsidP="006E2B0C">
            <w:pPr>
              <w:spacing w:line="240" w:lineRule="auto"/>
              <w:rPr>
                <w:sz w:val="20"/>
              </w:rPr>
            </w:pPr>
            <w:r w:rsidRPr="00E536BE">
              <w:rPr>
                <w:sz w:val="20"/>
              </w:rPr>
              <w:t>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творческую работу детей, помогать осваивать специфику этих видов росписи.</w:t>
            </w:r>
          </w:p>
        </w:tc>
        <w:tc>
          <w:tcPr>
            <w:tcW w:w="3962" w:type="dxa"/>
            <w:shd w:val="clear" w:color="auto" w:fill="auto"/>
          </w:tcPr>
          <w:p w14:paraId="300F0BB5" w14:textId="77777777"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14:paraId="6B655590" w14:textId="77777777" w:rsidTr="004A7BFF">
        <w:trPr>
          <w:trHeight w:val="1077"/>
        </w:trPr>
        <w:tc>
          <w:tcPr>
            <w:tcW w:w="4080" w:type="dxa"/>
            <w:shd w:val="clear" w:color="auto" w:fill="F2F2F2" w:themeFill="background1" w:themeFillShade="F2"/>
          </w:tcPr>
          <w:p w14:paraId="70E74F69" w14:textId="77777777" w:rsidR="00D63450" w:rsidRPr="00E536BE" w:rsidRDefault="00D63450" w:rsidP="006E2B0C">
            <w:pPr>
              <w:spacing w:line="240" w:lineRule="auto"/>
              <w:jc w:val="center"/>
              <w:rPr>
                <w:sz w:val="20"/>
              </w:rPr>
            </w:pPr>
          </w:p>
        </w:tc>
        <w:tc>
          <w:tcPr>
            <w:tcW w:w="3638" w:type="dxa"/>
            <w:shd w:val="clear" w:color="auto" w:fill="auto"/>
          </w:tcPr>
          <w:p w14:paraId="74DE5605" w14:textId="77777777"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14:paraId="1096E6CB" w14:textId="77777777"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14:paraId="0820BFA8" w14:textId="77777777"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14:paraId="191AE3A7" w14:textId="77777777" w:rsidTr="004A7BFF">
        <w:trPr>
          <w:trHeight w:val="2240"/>
        </w:trPr>
        <w:tc>
          <w:tcPr>
            <w:tcW w:w="4080" w:type="dxa"/>
            <w:shd w:val="clear" w:color="auto" w:fill="F2F2F2" w:themeFill="background1" w:themeFillShade="F2"/>
          </w:tcPr>
          <w:p w14:paraId="299064BC" w14:textId="77777777" w:rsidR="00D63450" w:rsidRPr="00E536BE" w:rsidRDefault="00D63450" w:rsidP="006E2B0C">
            <w:pPr>
              <w:spacing w:line="240" w:lineRule="auto"/>
              <w:jc w:val="center"/>
              <w:rPr>
                <w:sz w:val="20"/>
                <w:highlight w:val="yellow"/>
              </w:rPr>
            </w:pPr>
          </w:p>
        </w:tc>
        <w:tc>
          <w:tcPr>
            <w:tcW w:w="3638" w:type="dxa"/>
          </w:tcPr>
          <w:p w14:paraId="237537AC" w14:textId="77777777" w:rsidR="00D63450" w:rsidRPr="00E536BE" w:rsidRDefault="00D63450" w:rsidP="006E2B0C">
            <w:pPr>
              <w:spacing w:line="240" w:lineRule="auto"/>
              <w:rPr>
                <w:sz w:val="20"/>
                <w:highlight w:val="yellow"/>
              </w:rPr>
            </w:pPr>
            <w:r w:rsidRPr="00E536BE">
              <w:rPr>
                <w:sz w:val="20"/>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14:paraId="62E57DE0" w14:textId="77777777"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14:paraId="45BC6677" w14:textId="77777777" w:rsidTr="004A7BFF">
        <w:trPr>
          <w:trHeight w:val="688"/>
        </w:trPr>
        <w:tc>
          <w:tcPr>
            <w:tcW w:w="4080" w:type="dxa"/>
            <w:shd w:val="clear" w:color="auto" w:fill="F2F2F2" w:themeFill="background1" w:themeFillShade="F2"/>
          </w:tcPr>
          <w:p w14:paraId="379C3903" w14:textId="77777777"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14:paraId="7F43FC88" w14:textId="77777777" w:rsidR="00D63450" w:rsidRPr="00E536BE" w:rsidRDefault="00D63450" w:rsidP="006E2B0C">
            <w:pPr>
              <w:spacing w:line="240" w:lineRule="auto"/>
              <w:rPr>
                <w:sz w:val="20"/>
                <w:highlight w:val="yellow"/>
              </w:rPr>
            </w:pPr>
          </w:p>
        </w:tc>
        <w:tc>
          <w:tcPr>
            <w:tcW w:w="3630" w:type="dxa"/>
          </w:tcPr>
          <w:p w14:paraId="6E3BE271" w14:textId="77777777"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3962" w:type="dxa"/>
          </w:tcPr>
          <w:p w14:paraId="0A6AFEC4" w14:textId="77777777"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14:paraId="34980D88" w14:textId="77777777" w:rsidTr="004A7BFF">
        <w:trPr>
          <w:trHeight w:val="688"/>
        </w:trPr>
        <w:tc>
          <w:tcPr>
            <w:tcW w:w="4080" w:type="dxa"/>
            <w:shd w:val="clear" w:color="auto" w:fill="F2F2F2" w:themeFill="background1" w:themeFillShade="F2"/>
          </w:tcPr>
          <w:p w14:paraId="67B3C516" w14:textId="77777777"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14:paraId="769CBF5F" w14:textId="77777777" w:rsidR="00D63450" w:rsidRPr="00E536BE" w:rsidRDefault="00D63450" w:rsidP="006E2B0C">
            <w:pPr>
              <w:spacing w:line="240" w:lineRule="auto"/>
              <w:rPr>
                <w:sz w:val="20"/>
                <w:highlight w:val="yellow"/>
              </w:rPr>
            </w:pPr>
          </w:p>
        </w:tc>
        <w:tc>
          <w:tcPr>
            <w:tcW w:w="3630" w:type="dxa"/>
          </w:tcPr>
          <w:p w14:paraId="76668C4E" w14:textId="77777777" w:rsidR="00D63450" w:rsidRPr="00E536BE" w:rsidRDefault="00D63450" w:rsidP="006E2B0C">
            <w:pPr>
              <w:spacing w:line="240" w:lineRule="auto"/>
              <w:rPr>
                <w:sz w:val="20"/>
              </w:rPr>
            </w:pPr>
            <w:r w:rsidRPr="00E536BE">
              <w:rPr>
                <w:sz w:val="20"/>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572182A6" w14:textId="77777777" w:rsidR="00D63450" w:rsidRPr="00E536BE" w:rsidRDefault="00D63450" w:rsidP="006E2B0C">
            <w:pPr>
              <w:spacing w:line="240" w:lineRule="auto"/>
              <w:rPr>
                <w:sz w:val="20"/>
                <w:highlight w:val="yellow"/>
              </w:rPr>
            </w:pPr>
            <w:r w:rsidRPr="00E536BE">
              <w:rPr>
                <w:sz w:val="20"/>
              </w:rPr>
              <w:t xml:space="preserve">Формирует умение украшать узорами предметы декоративного искусства. Учит расписывать изделия гуашью, </w:t>
            </w:r>
            <w:r w:rsidRPr="00E536BE">
              <w:rPr>
                <w:sz w:val="20"/>
              </w:rPr>
              <w:lastRenderedPageBreak/>
              <w:t>украшать их налепами и углубленным рельефом, использовать стеку.</w:t>
            </w:r>
          </w:p>
        </w:tc>
        <w:tc>
          <w:tcPr>
            <w:tcW w:w="3962" w:type="dxa"/>
          </w:tcPr>
          <w:p w14:paraId="3B9DECF4" w14:textId="77777777" w:rsidR="00D63450" w:rsidRPr="00E536BE" w:rsidRDefault="00D63450" w:rsidP="006E2B0C">
            <w:pPr>
              <w:spacing w:line="240" w:lineRule="auto"/>
              <w:rPr>
                <w:sz w:val="20"/>
              </w:rPr>
            </w:pPr>
            <w:r w:rsidRPr="00E536BE">
              <w:rPr>
                <w:sz w:val="20"/>
              </w:rPr>
              <w:lastRenderedPageBreak/>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63450" w:rsidRPr="00E536BE" w14:paraId="000EE12F" w14:textId="77777777" w:rsidTr="004A7BFF">
        <w:tc>
          <w:tcPr>
            <w:tcW w:w="4080" w:type="dxa"/>
            <w:shd w:val="clear" w:color="auto" w:fill="F2F2F2" w:themeFill="background1" w:themeFillShade="F2"/>
          </w:tcPr>
          <w:p w14:paraId="484BD96C" w14:textId="77777777" w:rsidR="00D63450" w:rsidRPr="00E536BE" w:rsidRDefault="00D63450" w:rsidP="006E2B0C">
            <w:pPr>
              <w:spacing w:line="240" w:lineRule="auto"/>
              <w:jc w:val="center"/>
              <w:rPr>
                <w:sz w:val="20"/>
              </w:rPr>
            </w:pPr>
          </w:p>
        </w:tc>
        <w:tc>
          <w:tcPr>
            <w:tcW w:w="3638" w:type="dxa"/>
            <w:shd w:val="clear" w:color="auto" w:fill="F2F2F2" w:themeFill="background1" w:themeFillShade="F2"/>
          </w:tcPr>
          <w:p w14:paraId="20E0D4DC" w14:textId="77777777" w:rsidR="00D63450" w:rsidRPr="00E536BE" w:rsidRDefault="00D63450" w:rsidP="006E2B0C">
            <w:pPr>
              <w:spacing w:line="240" w:lineRule="auto"/>
              <w:rPr>
                <w:sz w:val="20"/>
              </w:rPr>
            </w:pPr>
          </w:p>
        </w:tc>
        <w:tc>
          <w:tcPr>
            <w:tcW w:w="3630" w:type="dxa"/>
            <w:shd w:val="clear" w:color="auto" w:fill="F2F2F2" w:themeFill="background1" w:themeFillShade="F2"/>
          </w:tcPr>
          <w:p w14:paraId="6C52C07B" w14:textId="77777777" w:rsidR="00D63450" w:rsidRPr="00E536BE" w:rsidRDefault="00D63450" w:rsidP="006E2B0C">
            <w:pPr>
              <w:spacing w:line="240" w:lineRule="auto"/>
              <w:rPr>
                <w:sz w:val="20"/>
              </w:rPr>
            </w:pPr>
          </w:p>
        </w:tc>
        <w:tc>
          <w:tcPr>
            <w:tcW w:w="3962" w:type="dxa"/>
            <w:shd w:val="clear" w:color="auto" w:fill="FFFFFF" w:themeFill="background1"/>
          </w:tcPr>
          <w:p w14:paraId="3DAF103E" w14:textId="77777777"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 </w:t>
            </w:r>
            <w:r w:rsidRPr="00E536BE">
              <w:rPr>
                <w:b/>
                <w:sz w:val="20"/>
              </w:rPr>
              <w:t>перенесено в данный раздел из декоративного рисования!</w:t>
            </w:r>
          </w:p>
        </w:tc>
      </w:tr>
      <w:tr w:rsidR="00D63450" w:rsidRPr="00E536BE" w14:paraId="47F42EE3" w14:textId="77777777" w:rsidTr="004A7BFF">
        <w:trPr>
          <w:trHeight w:val="70"/>
        </w:trPr>
        <w:tc>
          <w:tcPr>
            <w:tcW w:w="15310" w:type="dxa"/>
            <w:gridSpan w:val="4"/>
            <w:shd w:val="clear" w:color="auto" w:fill="EEECE1" w:themeFill="background2"/>
          </w:tcPr>
          <w:p w14:paraId="55E18690" w14:textId="77777777" w:rsidR="00D63450" w:rsidRPr="00E536BE" w:rsidRDefault="00D63450" w:rsidP="006E2B0C">
            <w:pPr>
              <w:spacing w:line="240" w:lineRule="auto"/>
              <w:rPr>
                <w:b/>
                <w:sz w:val="20"/>
              </w:rPr>
            </w:pPr>
            <w:r w:rsidRPr="00E536BE">
              <w:rPr>
                <w:b/>
                <w:sz w:val="20"/>
              </w:rPr>
              <w:t>Содержание раздела «Изобразительная деятельность» ПРИКЛАДНОЕ ТВОРЧЕСТВО</w:t>
            </w:r>
          </w:p>
        </w:tc>
      </w:tr>
      <w:tr w:rsidR="00D63450" w:rsidRPr="00E536BE" w14:paraId="1AAADB3B" w14:textId="77777777" w:rsidTr="004A7BFF">
        <w:tc>
          <w:tcPr>
            <w:tcW w:w="7718" w:type="dxa"/>
            <w:gridSpan w:val="2"/>
            <w:shd w:val="clear" w:color="auto" w:fill="FFFFFF" w:themeFill="background1"/>
          </w:tcPr>
          <w:p w14:paraId="7DB78324" w14:textId="77777777" w:rsidR="00D63450" w:rsidRPr="00E536BE" w:rsidRDefault="00D63450" w:rsidP="006E2B0C">
            <w:pPr>
              <w:spacing w:line="240" w:lineRule="auto"/>
              <w:jc w:val="center"/>
              <w:rPr>
                <w:sz w:val="20"/>
              </w:rPr>
            </w:pPr>
            <w:r w:rsidRPr="00E536BE">
              <w:rPr>
                <w:sz w:val="20"/>
              </w:rPr>
              <w:t>5-6</w:t>
            </w:r>
          </w:p>
        </w:tc>
        <w:tc>
          <w:tcPr>
            <w:tcW w:w="7592" w:type="dxa"/>
            <w:gridSpan w:val="2"/>
            <w:shd w:val="clear" w:color="auto" w:fill="FFFFFF" w:themeFill="background1"/>
          </w:tcPr>
          <w:p w14:paraId="042F03A1" w14:textId="77777777" w:rsidR="00D63450" w:rsidRPr="00E536BE" w:rsidRDefault="00D63450" w:rsidP="006E2B0C">
            <w:pPr>
              <w:spacing w:line="240" w:lineRule="auto"/>
              <w:jc w:val="center"/>
              <w:rPr>
                <w:sz w:val="20"/>
              </w:rPr>
            </w:pPr>
            <w:r w:rsidRPr="00E536BE">
              <w:rPr>
                <w:sz w:val="20"/>
              </w:rPr>
              <w:t>6-7</w:t>
            </w:r>
          </w:p>
        </w:tc>
      </w:tr>
      <w:tr w:rsidR="00D63450" w:rsidRPr="00E536BE" w14:paraId="6C0FFFD7" w14:textId="77777777" w:rsidTr="004A7BFF">
        <w:tc>
          <w:tcPr>
            <w:tcW w:w="7718" w:type="dxa"/>
            <w:gridSpan w:val="2"/>
          </w:tcPr>
          <w:p w14:paraId="27A93290" w14:textId="77777777"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14:paraId="210586C5" w14:textId="77777777"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14:paraId="14BCE9CE" w14:textId="77777777" w:rsidTr="004A7BFF">
        <w:tc>
          <w:tcPr>
            <w:tcW w:w="7718" w:type="dxa"/>
            <w:gridSpan w:val="2"/>
          </w:tcPr>
          <w:p w14:paraId="3CD6D7DD" w14:textId="77777777"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14:paraId="1923FD66" w14:textId="77777777"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14:paraId="09BFC06D" w14:textId="77777777" w:rsidTr="004A7BFF">
        <w:tc>
          <w:tcPr>
            <w:tcW w:w="15310" w:type="dxa"/>
            <w:gridSpan w:val="4"/>
            <w:shd w:val="clear" w:color="auto" w:fill="FFFFFF" w:themeFill="background1"/>
          </w:tcPr>
          <w:p w14:paraId="2E623CB5" w14:textId="77777777" w:rsidR="00D63450" w:rsidRPr="00E536BE"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D63450" w:rsidRPr="00E536BE" w14:paraId="72013993" w14:textId="77777777" w:rsidTr="004A7BFF">
        <w:tc>
          <w:tcPr>
            <w:tcW w:w="7718" w:type="dxa"/>
            <w:gridSpan w:val="2"/>
          </w:tcPr>
          <w:p w14:paraId="1C45D2D1" w14:textId="77777777" w:rsidR="00D63450" w:rsidRPr="00E536BE" w:rsidRDefault="00D63450" w:rsidP="006E2B0C">
            <w:pPr>
              <w:spacing w:line="240" w:lineRule="auto"/>
              <w:rPr>
                <w:sz w:val="20"/>
              </w:rPr>
            </w:pPr>
          </w:p>
        </w:tc>
        <w:tc>
          <w:tcPr>
            <w:tcW w:w="7592" w:type="dxa"/>
            <w:gridSpan w:val="2"/>
          </w:tcPr>
          <w:p w14:paraId="3DB55EC3" w14:textId="77777777" w:rsidR="00D63450" w:rsidRPr="00E536BE" w:rsidRDefault="00D63450" w:rsidP="006E2B0C">
            <w:pPr>
              <w:spacing w:line="240" w:lineRule="auto"/>
              <w:rPr>
                <w:sz w:val="20"/>
              </w:rPr>
            </w:pPr>
            <w:r w:rsidRPr="00E536BE">
              <w:rPr>
                <w:sz w:val="20"/>
              </w:rPr>
              <w:t>Формирует умение использовать образец.</w:t>
            </w:r>
          </w:p>
        </w:tc>
      </w:tr>
      <w:tr w:rsidR="00D63450" w:rsidRPr="00E536BE" w14:paraId="0B7EC92D" w14:textId="77777777" w:rsidTr="004A7BFF">
        <w:tc>
          <w:tcPr>
            <w:tcW w:w="7718" w:type="dxa"/>
            <w:gridSpan w:val="2"/>
          </w:tcPr>
          <w:p w14:paraId="340ABB55" w14:textId="77777777" w:rsidR="00D63450" w:rsidRPr="00E536BE" w:rsidRDefault="00D63450" w:rsidP="006E2B0C">
            <w:pPr>
              <w:spacing w:line="240" w:lineRule="auto"/>
              <w:rPr>
                <w:sz w:val="20"/>
              </w:rPr>
            </w:pPr>
            <w:r w:rsidRPr="00E536BE">
              <w:rPr>
                <w:sz w:val="20"/>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14:paraId="1AC17A55" w14:textId="77777777"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14:paraId="6DC4F95F" w14:textId="77777777" w:rsidTr="004A7BFF">
        <w:trPr>
          <w:trHeight w:val="510"/>
        </w:trPr>
        <w:tc>
          <w:tcPr>
            <w:tcW w:w="15310" w:type="dxa"/>
            <w:gridSpan w:val="4"/>
            <w:shd w:val="clear" w:color="auto" w:fill="FFFFFF" w:themeFill="background1"/>
          </w:tcPr>
          <w:p w14:paraId="19F882F7" w14:textId="77777777"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14:paraId="5F1026A5" w14:textId="77777777" w:rsidTr="004A7BFF">
        <w:tc>
          <w:tcPr>
            <w:tcW w:w="15310" w:type="dxa"/>
            <w:gridSpan w:val="4"/>
            <w:shd w:val="clear" w:color="auto" w:fill="FFFFFF" w:themeFill="background1"/>
          </w:tcPr>
          <w:p w14:paraId="389FA1D4" w14:textId="77777777"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14:paraId="63094EA0" w14:textId="77777777" w:rsidTr="004A7BFF">
        <w:tc>
          <w:tcPr>
            <w:tcW w:w="7718" w:type="dxa"/>
            <w:gridSpan w:val="2"/>
            <w:shd w:val="clear" w:color="auto" w:fill="F2F2F2" w:themeFill="background1" w:themeFillShade="F2"/>
          </w:tcPr>
          <w:p w14:paraId="09A75F9C" w14:textId="77777777" w:rsidR="00D63450" w:rsidRPr="00E536BE" w:rsidRDefault="00D63450" w:rsidP="006E2B0C">
            <w:pPr>
              <w:spacing w:line="240" w:lineRule="auto"/>
              <w:rPr>
                <w:sz w:val="20"/>
              </w:rPr>
            </w:pPr>
          </w:p>
          <w:p w14:paraId="750BAB13" w14:textId="77777777" w:rsidR="00D63450" w:rsidRPr="00E536BE" w:rsidRDefault="00D63450" w:rsidP="006E2B0C">
            <w:pPr>
              <w:spacing w:line="240" w:lineRule="auto"/>
              <w:rPr>
                <w:sz w:val="20"/>
              </w:rPr>
            </w:pPr>
          </w:p>
        </w:tc>
        <w:tc>
          <w:tcPr>
            <w:tcW w:w="7592" w:type="dxa"/>
            <w:gridSpan w:val="2"/>
          </w:tcPr>
          <w:p w14:paraId="5BAEFC13" w14:textId="77777777"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14:paraId="582C505F" w14:textId="77777777" w:rsidTr="004A7BFF">
        <w:tc>
          <w:tcPr>
            <w:tcW w:w="7718" w:type="dxa"/>
            <w:gridSpan w:val="2"/>
            <w:shd w:val="clear" w:color="auto" w:fill="F2F2F2" w:themeFill="background1" w:themeFillShade="F2"/>
          </w:tcPr>
          <w:p w14:paraId="771A3546" w14:textId="77777777" w:rsidR="00D63450" w:rsidRPr="00E536BE" w:rsidRDefault="00D63450" w:rsidP="006E2B0C">
            <w:pPr>
              <w:spacing w:line="240" w:lineRule="auto"/>
              <w:rPr>
                <w:sz w:val="20"/>
              </w:rPr>
            </w:pPr>
          </w:p>
        </w:tc>
        <w:tc>
          <w:tcPr>
            <w:tcW w:w="7592" w:type="dxa"/>
            <w:gridSpan w:val="2"/>
          </w:tcPr>
          <w:p w14:paraId="437AC6E0" w14:textId="77777777"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14:paraId="4BE5F9BF" w14:textId="77777777" w:rsidTr="004A7BFF">
        <w:tc>
          <w:tcPr>
            <w:tcW w:w="7718" w:type="dxa"/>
            <w:gridSpan w:val="2"/>
            <w:shd w:val="clear" w:color="auto" w:fill="F2F2F2" w:themeFill="background1" w:themeFillShade="F2"/>
          </w:tcPr>
          <w:p w14:paraId="371433EA" w14:textId="77777777" w:rsidR="00D63450" w:rsidRPr="00E536BE" w:rsidRDefault="00D63450" w:rsidP="006E2B0C">
            <w:pPr>
              <w:spacing w:line="240" w:lineRule="auto"/>
              <w:rPr>
                <w:sz w:val="20"/>
              </w:rPr>
            </w:pPr>
          </w:p>
        </w:tc>
        <w:tc>
          <w:tcPr>
            <w:tcW w:w="7592" w:type="dxa"/>
            <w:gridSpan w:val="2"/>
          </w:tcPr>
          <w:p w14:paraId="1D1864F6" w14:textId="77777777"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14:paraId="42A6DC64" w14:textId="77777777" w:rsidTr="004A7BFF">
        <w:tc>
          <w:tcPr>
            <w:tcW w:w="7718" w:type="dxa"/>
            <w:gridSpan w:val="2"/>
            <w:shd w:val="clear" w:color="auto" w:fill="F2F2F2" w:themeFill="background1" w:themeFillShade="F2"/>
          </w:tcPr>
          <w:p w14:paraId="50AB000F" w14:textId="77777777" w:rsidR="00D63450" w:rsidRPr="00E536BE" w:rsidRDefault="00D63450" w:rsidP="006E2B0C">
            <w:pPr>
              <w:spacing w:line="240" w:lineRule="auto"/>
              <w:rPr>
                <w:sz w:val="20"/>
              </w:rPr>
            </w:pPr>
          </w:p>
        </w:tc>
        <w:tc>
          <w:tcPr>
            <w:tcW w:w="7592" w:type="dxa"/>
            <w:gridSpan w:val="2"/>
          </w:tcPr>
          <w:p w14:paraId="4B2E19F6" w14:textId="77777777"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14:paraId="3F825BDF" w14:textId="77777777" w:rsidTr="004A7BFF">
        <w:trPr>
          <w:trHeight w:val="405"/>
        </w:trPr>
        <w:tc>
          <w:tcPr>
            <w:tcW w:w="15310" w:type="dxa"/>
            <w:gridSpan w:val="4"/>
            <w:shd w:val="clear" w:color="auto" w:fill="EEECE1" w:themeFill="background2"/>
          </w:tcPr>
          <w:p w14:paraId="1661C2FF" w14:textId="77777777" w:rsidR="00D63450" w:rsidRPr="00E536BE" w:rsidRDefault="00D63450" w:rsidP="004A7BFF">
            <w:pPr>
              <w:spacing w:line="240" w:lineRule="auto"/>
              <w:rPr>
                <w:sz w:val="20"/>
              </w:rPr>
            </w:pPr>
            <w:r w:rsidRPr="00E536BE">
              <w:rPr>
                <w:b/>
                <w:sz w:val="20"/>
              </w:rPr>
              <w:t xml:space="preserve"> Содержание раздела «Изобразительная деятельность» КОНСТРУКТИВНАЯ ДЕЯТЕЛЬНОСТЬ</w:t>
            </w:r>
          </w:p>
        </w:tc>
      </w:tr>
      <w:tr w:rsidR="00D63450" w:rsidRPr="00E536BE" w14:paraId="375D3025" w14:textId="77777777" w:rsidTr="004A7BFF">
        <w:tc>
          <w:tcPr>
            <w:tcW w:w="4080" w:type="dxa"/>
            <w:shd w:val="clear" w:color="auto" w:fill="FFFFFF" w:themeFill="background1"/>
          </w:tcPr>
          <w:p w14:paraId="070B4C70" w14:textId="77777777"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14:paraId="578010AB" w14:textId="77777777"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14:paraId="670C61DC" w14:textId="77777777" w:rsidR="00D63450" w:rsidRPr="00E536BE" w:rsidRDefault="00D63450" w:rsidP="006E2B0C">
            <w:pPr>
              <w:spacing w:line="240" w:lineRule="auto"/>
              <w:jc w:val="center"/>
              <w:rPr>
                <w:sz w:val="20"/>
              </w:rPr>
            </w:pPr>
            <w:r w:rsidRPr="00E536BE">
              <w:rPr>
                <w:sz w:val="20"/>
              </w:rPr>
              <w:t>5-6</w:t>
            </w:r>
          </w:p>
        </w:tc>
        <w:tc>
          <w:tcPr>
            <w:tcW w:w="3962" w:type="dxa"/>
            <w:shd w:val="clear" w:color="auto" w:fill="FFFFFF" w:themeFill="background1"/>
          </w:tcPr>
          <w:p w14:paraId="61132AC8" w14:textId="77777777" w:rsidR="00D63450" w:rsidRPr="00E536BE" w:rsidRDefault="00D63450" w:rsidP="006E2B0C">
            <w:pPr>
              <w:spacing w:line="240" w:lineRule="auto"/>
              <w:jc w:val="center"/>
              <w:rPr>
                <w:sz w:val="20"/>
              </w:rPr>
            </w:pPr>
            <w:r w:rsidRPr="00E536BE">
              <w:rPr>
                <w:sz w:val="20"/>
              </w:rPr>
              <w:t>6-7</w:t>
            </w:r>
          </w:p>
        </w:tc>
      </w:tr>
      <w:tr w:rsidR="00D63450" w:rsidRPr="00E536BE" w14:paraId="024DA30F" w14:textId="77777777" w:rsidTr="004A7BFF">
        <w:tc>
          <w:tcPr>
            <w:tcW w:w="4080" w:type="dxa"/>
          </w:tcPr>
          <w:p w14:paraId="0D0CCE17" w14:textId="77777777"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14:paraId="3F4B093E" w14:textId="77777777" w:rsidR="00D63450" w:rsidRPr="00E536BE" w:rsidRDefault="00D63450" w:rsidP="006E2B0C">
            <w:pPr>
              <w:spacing w:line="240" w:lineRule="auto"/>
              <w:rPr>
                <w:sz w:val="20"/>
              </w:rPr>
            </w:pPr>
            <w:r w:rsidRPr="00E536BE">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14:paraId="3CAE74E7" w14:textId="77777777" w:rsidR="00D63450" w:rsidRPr="00E536BE" w:rsidRDefault="00D63450" w:rsidP="006E2B0C">
            <w:pPr>
              <w:spacing w:line="240" w:lineRule="auto"/>
              <w:rPr>
                <w:sz w:val="20"/>
              </w:rPr>
            </w:pPr>
            <w:r w:rsidRPr="00E536BE">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3962" w:type="dxa"/>
          </w:tcPr>
          <w:p w14:paraId="0BC7928B" w14:textId="77777777" w:rsidR="00D63450" w:rsidRPr="00E536BE" w:rsidRDefault="00D63450" w:rsidP="006E2B0C">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14:paraId="202187A1" w14:textId="77777777" w:rsidTr="004A7BFF">
        <w:tc>
          <w:tcPr>
            <w:tcW w:w="4080" w:type="dxa"/>
          </w:tcPr>
          <w:p w14:paraId="777531A4" w14:textId="77777777" w:rsidR="00D63450" w:rsidRPr="00E536BE" w:rsidRDefault="00D63450" w:rsidP="006E2B0C">
            <w:pPr>
              <w:spacing w:line="240" w:lineRule="auto"/>
              <w:rPr>
                <w:sz w:val="20"/>
              </w:rPr>
            </w:pPr>
            <w:r w:rsidRPr="00E536BE">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14:paraId="65FE4D73" w14:textId="77777777"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14:paraId="67EE22B2" w14:textId="77777777"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14:paraId="35B5F269" w14:textId="77777777"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14:paraId="086329C3" w14:textId="77777777" w:rsidTr="004A7BFF">
        <w:tc>
          <w:tcPr>
            <w:tcW w:w="4080" w:type="dxa"/>
          </w:tcPr>
          <w:p w14:paraId="415CEB07" w14:textId="77777777"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14:paraId="24B14695" w14:textId="77777777" w:rsidR="00D63450" w:rsidRPr="00E536BE" w:rsidRDefault="00D63450" w:rsidP="006E2B0C">
            <w:pPr>
              <w:spacing w:line="240" w:lineRule="auto"/>
              <w:rPr>
                <w:sz w:val="20"/>
              </w:rPr>
            </w:pPr>
            <w:r w:rsidRPr="00E536BE">
              <w:rPr>
                <w:sz w:val="20"/>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14:paraId="3FED9034" w14:textId="77777777" w:rsidR="00D63450" w:rsidRPr="00E536BE" w:rsidRDefault="00D63450" w:rsidP="006E2B0C">
            <w:pPr>
              <w:spacing w:line="240" w:lineRule="auto"/>
              <w:rPr>
                <w:sz w:val="20"/>
              </w:rPr>
            </w:pPr>
            <w:r w:rsidRPr="00E536BE">
              <w:rPr>
                <w:sz w:val="20"/>
              </w:rPr>
              <w:t>Педагог учит детей выделять основные части и характерные детали конструкций.</w:t>
            </w:r>
          </w:p>
        </w:tc>
        <w:tc>
          <w:tcPr>
            <w:tcW w:w="3962" w:type="dxa"/>
          </w:tcPr>
          <w:p w14:paraId="17C1FF13" w14:textId="77777777" w:rsidR="00D63450" w:rsidRPr="00E536BE" w:rsidRDefault="00D63450" w:rsidP="006E2B0C">
            <w:pPr>
              <w:spacing w:line="240" w:lineRule="auto"/>
              <w:rPr>
                <w:sz w:val="20"/>
              </w:rPr>
            </w:pPr>
            <w:r w:rsidRPr="00E536BE">
              <w:rPr>
                <w:b/>
                <w:bCs/>
                <w:sz w:val="20"/>
              </w:rPr>
              <w:t>Конструирование из строительного материала:</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14:paraId="16F273D3" w14:textId="77777777" w:rsidTr="004A7BFF">
        <w:trPr>
          <w:trHeight w:val="510"/>
        </w:trPr>
        <w:tc>
          <w:tcPr>
            <w:tcW w:w="7718" w:type="dxa"/>
            <w:gridSpan w:val="2"/>
            <w:vMerge w:val="restart"/>
            <w:shd w:val="clear" w:color="auto" w:fill="FFFFFF" w:themeFill="background1"/>
          </w:tcPr>
          <w:p w14:paraId="5F45D79C" w14:textId="77777777" w:rsidR="00D63450" w:rsidRPr="00E536BE" w:rsidRDefault="00D63450" w:rsidP="006E2B0C">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14:paraId="156D573D" w14:textId="77777777"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14:paraId="1EB8714A" w14:textId="77777777"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14:paraId="24DEEB37" w14:textId="77777777"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14:paraId="54370741" w14:textId="77777777" w:rsidTr="004A7BFF">
        <w:trPr>
          <w:trHeight w:val="1268"/>
        </w:trPr>
        <w:tc>
          <w:tcPr>
            <w:tcW w:w="7718" w:type="dxa"/>
            <w:gridSpan w:val="2"/>
            <w:vMerge/>
            <w:shd w:val="clear" w:color="auto" w:fill="FFFFFF" w:themeFill="background1"/>
          </w:tcPr>
          <w:p w14:paraId="6E522D22" w14:textId="77777777" w:rsidR="00D63450" w:rsidRPr="00E536BE" w:rsidRDefault="00D63450" w:rsidP="006E2B0C">
            <w:pPr>
              <w:shd w:val="clear" w:color="auto" w:fill="E5DFEC" w:themeFill="accent4" w:themeFillTint="33"/>
              <w:spacing w:line="240" w:lineRule="auto"/>
              <w:rPr>
                <w:sz w:val="20"/>
              </w:rPr>
            </w:pPr>
          </w:p>
        </w:tc>
        <w:tc>
          <w:tcPr>
            <w:tcW w:w="3630" w:type="dxa"/>
            <w:vMerge/>
          </w:tcPr>
          <w:p w14:paraId="619A5621" w14:textId="77777777" w:rsidR="00D63450" w:rsidRPr="00E536BE" w:rsidRDefault="00D63450" w:rsidP="006E2B0C">
            <w:pPr>
              <w:spacing w:line="240" w:lineRule="auto"/>
              <w:rPr>
                <w:sz w:val="20"/>
              </w:rPr>
            </w:pPr>
          </w:p>
        </w:tc>
        <w:tc>
          <w:tcPr>
            <w:tcW w:w="3962" w:type="dxa"/>
          </w:tcPr>
          <w:p w14:paraId="78E715AA" w14:textId="77777777"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14:paraId="3451D65B" w14:textId="77777777" w:rsidTr="004A7BFF">
        <w:tc>
          <w:tcPr>
            <w:tcW w:w="4080" w:type="dxa"/>
          </w:tcPr>
          <w:p w14:paraId="5E1E230D" w14:textId="77777777" w:rsidR="00D63450" w:rsidRPr="00E536BE" w:rsidRDefault="00D63450" w:rsidP="006E2B0C">
            <w:pPr>
              <w:spacing w:line="240" w:lineRule="auto"/>
              <w:rPr>
                <w:sz w:val="20"/>
              </w:rPr>
            </w:pPr>
            <w:r w:rsidRPr="00E536BE">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14:paraId="45338CC7" w14:textId="77777777" w:rsidR="00D63450" w:rsidRPr="00E536BE" w:rsidRDefault="00D63450" w:rsidP="006E2B0C">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14:paraId="65AC8D13" w14:textId="77777777" w:rsidR="00D63450" w:rsidRPr="00E536BE" w:rsidRDefault="00D63450" w:rsidP="006E2B0C">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3962" w:type="dxa"/>
          </w:tcPr>
          <w:p w14:paraId="27AD097D" w14:textId="77777777"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14:paraId="0588344F" w14:textId="77777777" w:rsidTr="004A7BFF">
        <w:tc>
          <w:tcPr>
            <w:tcW w:w="4080" w:type="dxa"/>
          </w:tcPr>
          <w:p w14:paraId="429921A6" w14:textId="77777777" w:rsidR="00D63450" w:rsidRPr="00E536BE" w:rsidRDefault="00D63450" w:rsidP="006E2B0C">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14:paraId="07ACA6D0" w14:textId="77777777" w:rsidR="00D63450" w:rsidRPr="00E536BE" w:rsidRDefault="00D63450" w:rsidP="006E2B0C">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14:paraId="130C5931" w14:textId="77777777" w:rsidTr="004A7BFF">
        <w:tc>
          <w:tcPr>
            <w:tcW w:w="4080" w:type="dxa"/>
          </w:tcPr>
          <w:p w14:paraId="554B7DC2" w14:textId="77777777" w:rsidR="00D63450" w:rsidRPr="00E536BE" w:rsidRDefault="00D63450" w:rsidP="006E2B0C">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14:paraId="4C246B1F" w14:textId="77777777"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14:paraId="2C2E5077" w14:textId="77777777"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14:paraId="07D1B4A9" w14:textId="77777777"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14:paraId="63F27AC4" w14:textId="77777777" w:rsidTr="004A7BFF">
        <w:tc>
          <w:tcPr>
            <w:tcW w:w="15310" w:type="dxa"/>
            <w:gridSpan w:val="4"/>
            <w:shd w:val="clear" w:color="auto" w:fill="FFFFFF" w:themeFill="background1"/>
          </w:tcPr>
          <w:p w14:paraId="5BC65D34" w14:textId="77777777"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14:paraId="32FC58D9" w14:textId="77777777" w:rsidTr="004A7BFF">
        <w:tc>
          <w:tcPr>
            <w:tcW w:w="4080" w:type="dxa"/>
          </w:tcPr>
          <w:p w14:paraId="685C9A1A" w14:textId="77777777" w:rsidR="00D63450" w:rsidRPr="00E536BE" w:rsidRDefault="00D63450" w:rsidP="006E2B0C">
            <w:pPr>
              <w:spacing w:line="240" w:lineRule="auto"/>
              <w:rPr>
                <w:sz w:val="20"/>
              </w:rPr>
            </w:pPr>
            <w:r w:rsidRPr="00E536BE">
              <w:rPr>
                <w:sz w:val="20"/>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14:paraId="4390BCAC" w14:textId="77777777"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14:paraId="22A2FB89" w14:textId="77777777" w:rsidR="00D63450" w:rsidRPr="00E536BE" w:rsidRDefault="00D63450" w:rsidP="006E2B0C">
            <w:pPr>
              <w:spacing w:line="240" w:lineRule="auto"/>
              <w:rPr>
                <w:sz w:val="20"/>
              </w:rPr>
            </w:pPr>
            <w:r w:rsidRPr="00E536BE">
              <w:rPr>
                <w:sz w:val="20"/>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14:paraId="61988392" w14:textId="77777777" w:rsidR="00D63450" w:rsidRPr="00E536BE" w:rsidRDefault="00D63450" w:rsidP="006E2B0C">
            <w:pPr>
              <w:spacing w:line="240" w:lineRule="auto"/>
              <w:rPr>
                <w:sz w:val="20"/>
              </w:rPr>
            </w:pPr>
            <w:r w:rsidRPr="00E536BE">
              <w:rPr>
                <w:sz w:val="20"/>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14:paraId="72294C9A" w14:textId="77777777" w:rsidTr="004A7BFF">
        <w:tc>
          <w:tcPr>
            <w:tcW w:w="4080" w:type="dxa"/>
          </w:tcPr>
          <w:p w14:paraId="15E94A63" w14:textId="77777777" w:rsidR="00D63450" w:rsidRPr="00E536BE" w:rsidRDefault="00D63450" w:rsidP="006E2B0C">
            <w:pPr>
              <w:spacing w:line="240" w:lineRule="auto"/>
              <w:rPr>
                <w:sz w:val="20"/>
              </w:rPr>
            </w:pPr>
            <w:r w:rsidRPr="00E536BE">
              <w:rPr>
                <w:sz w:val="20"/>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14:paraId="31D76B5E" w14:textId="77777777"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14:paraId="303EBFDA" w14:textId="77777777"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14:paraId="7252EBB4" w14:textId="77777777"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14:paraId="0405F045" w14:textId="77777777" w:rsidTr="004A7BFF">
        <w:trPr>
          <w:trHeight w:val="1835"/>
        </w:trPr>
        <w:tc>
          <w:tcPr>
            <w:tcW w:w="4080" w:type="dxa"/>
          </w:tcPr>
          <w:p w14:paraId="356CA5A9" w14:textId="77777777" w:rsidR="00D63450" w:rsidRPr="00E536BE" w:rsidRDefault="00D63450" w:rsidP="006E2B0C">
            <w:pPr>
              <w:spacing w:line="240" w:lineRule="auto"/>
              <w:rPr>
                <w:sz w:val="20"/>
              </w:rPr>
            </w:pPr>
            <w:r w:rsidRPr="00E536BE">
              <w:rPr>
                <w:sz w:val="20"/>
              </w:rPr>
              <w:lastRenderedPageBreak/>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14:paraId="241C05A9" w14:textId="77777777"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14:paraId="6211DFE3" w14:textId="77777777"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14:paraId="62C6E9D8" w14:textId="77777777"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14:paraId="72DF30A6" w14:textId="77777777" w:rsidR="00D63450" w:rsidRPr="00E536BE" w:rsidRDefault="00D63450" w:rsidP="00D63450">
      <w:pPr>
        <w:shd w:val="clear" w:color="auto" w:fill="FFFFFF"/>
        <w:spacing w:line="240" w:lineRule="auto"/>
        <w:jc w:val="center"/>
        <w:rPr>
          <w:b/>
          <w:sz w:val="20"/>
        </w:rPr>
      </w:pPr>
    </w:p>
    <w:tbl>
      <w:tblPr>
        <w:tblW w:w="15310" w:type="dxa"/>
        <w:tblInd w:w="-431" w:type="dxa"/>
        <w:tblLook w:val="04A0" w:firstRow="1" w:lastRow="0" w:firstColumn="1" w:lastColumn="0" w:noHBand="0" w:noVBand="1"/>
      </w:tblPr>
      <w:tblGrid>
        <w:gridCol w:w="4070"/>
        <w:gridCol w:w="3652"/>
        <w:gridCol w:w="3629"/>
        <w:gridCol w:w="3959"/>
      </w:tblGrid>
      <w:tr w:rsidR="00D63450" w:rsidRPr="00E536BE" w14:paraId="5DB88997"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75A493C" w14:textId="77777777" w:rsidR="00D63450" w:rsidRPr="00E536BE" w:rsidRDefault="00D63450" w:rsidP="006E2B0C">
            <w:pPr>
              <w:spacing w:line="240" w:lineRule="auto"/>
              <w:rPr>
                <w:b/>
                <w:sz w:val="20"/>
              </w:rPr>
            </w:pPr>
            <w:r w:rsidRPr="00E536BE">
              <w:rPr>
                <w:b/>
                <w:sz w:val="20"/>
              </w:rPr>
              <w:t xml:space="preserve"> ОСНОВНЫЕ ЗАДАЧИ</w:t>
            </w:r>
          </w:p>
        </w:tc>
      </w:tr>
      <w:tr w:rsidR="00D63450" w:rsidRPr="00E536BE" w14:paraId="42F81DCB"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14:paraId="0B835D5F" w14:textId="77777777"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49A1AE1F" w14:textId="77777777"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AA1C655" w14:textId="77777777"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14:paraId="0B429A60" w14:textId="77777777"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14:paraId="15291325" w14:textId="77777777"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14:paraId="63D023BE" w14:textId="77777777"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14:paraId="4BE97B4F"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439BD28E" w14:textId="77777777" w:rsidR="00D63450" w:rsidRPr="00E536BE" w:rsidRDefault="00D63450" w:rsidP="006E2B0C">
            <w:pPr>
              <w:spacing w:line="240" w:lineRule="auto"/>
              <w:rPr>
                <w:b/>
                <w:sz w:val="20"/>
              </w:rPr>
            </w:pPr>
            <w:r w:rsidRPr="00E536BE">
              <w:rPr>
                <w:b/>
                <w:sz w:val="20"/>
              </w:rPr>
              <w:t xml:space="preserve"> Задачи раздела «Приобщение к искусству»</w:t>
            </w:r>
          </w:p>
        </w:tc>
      </w:tr>
      <w:tr w:rsidR="00D63450" w:rsidRPr="00E536BE" w14:paraId="351DDD15" w14:textId="77777777" w:rsidTr="004A7BFF">
        <w:tc>
          <w:tcPr>
            <w:tcW w:w="4070" w:type="dxa"/>
            <w:tcBorders>
              <w:top w:val="single" w:sz="4" w:space="0" w:color="auto"/>
              <w:left w:val="single" w:sz="4" w:space="0" w:color="auto"/>
              <w:bottom w:val="single" w:sz="4" w:space="0" w:color="auto"/>
              <w:right w:val="single" w:sz="4" w:space="0" w:color="auto"/>
            </w:tcBorders>
          </w:tcPr>
          <w:p w14:paraId="572C6ADA"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5E0C0F46"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0FB2E7B8" w14:textId="77777777"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14:paraId="5D7037E9" w14:textId="77777777" w:rsidR="00D63450" w:rsidRPr="00E536BE" w:rsidRDefault="00D63450" w:rsidP="006E2B0C">
            <w:pPr>
              <w:spacing w:line="240" w:lineRule="auto"/>
              <w:jc w:val="center"/>
              <w:rPr>
                <w:sz w:val="20"/>
              </w:rPr>
            </w:pPr>
            <w:r w:rsidRPr="00E536BE">
              <w:rPr>
                <w:sz w:val="20"/>
              </w:rPr>
              <w:t>6-7</w:t>
            </w:r>
          </w:p>
        </w:tc>
      </w:tr>
      <w:tr w:rsidR="00D63450" w:rsidRPr="00E536BE" w14:paraId="37F95F55" w14:textId="77777777" w:rsidTr="004A7BFF">
        <w:tc>
          <w:tcPr>
            <w:tcW w:w="4070" w:type="dxa"/>
            <w:tcBorders>
              <w:top w:val="single" w:sz="4" w:space="0" w:color="auto"/>
              <w:left w:val="single" w:sz="4" w:space="0" w:color="auto"/>
              <w:bottom w:val="single" w:sz="4" w:space="0" w:color="auto"/>
              <w:right w:val="single" w:sz="4" w:space="0" w:color="auto"/>
            </w:tcBorders>
          </w:tcPr>
          <w:p w14:paraId="55B736A2" w14:textId="77777777" w:rsidR="00D63450" w:rsidRPr="00E536BE" w:rsidRDefault="00D63450" w:rsidP="006E2B0C">
            <w:pPr>
              <w:spacing w:line="240" w:lineRule="auto"/>
              <w:rPr>
                <w:sz w:val="20"/>
              </w:rPr>
            </w:pPr>
            <w:r w:rsidRPr="00E536BE">
              <w:rPr>
                <w:sz w:val="20"/>
              </w:rPr>
              <w:t>Воспитывать интерес к искусству;</w:t>
            </w:r>
          </w:p>
          <w:p w14:paraId="70B7D40B"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14:paraId="574E991D" w14:textId="77777777"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14:paraId="7D54D5C2" w14:textId="77777777"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14:paraId="3A9966B8" w14:textId="77777777"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14:paraId="2A066268" w14:textId="77777777"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14:paraId="51FA0726" w14:textId="77777777" w:rsidR="00D63450" w:rsidRPr="00E536BE" w:rsidRDefault="00D63450" w:rsidP="006E2B0C">
            <w:pPr>
              <w:spacing w:line="240" w:lineRule="auto"/>
              <w:rPr>
                <w:sz w:val="20"/>
              </w:rPr>
            </w:pPr>
            <w:r w:rsidRPr="00E536BE">
              <w:rPr>
                <w:sz w:val="20"/>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14:paraId="7FF10EB3" w14:textId="77777777" w:rsidR="00D63450" w:rsidRPr="00E536BE" w:rsidRDefault="00D63450" w:rsidP="006E2B0C">
            <w:pPr>
              <w:spacing w:line="240" w:lineRule="auto"/>
              <w:rPr>
                <w:sz w:val="20"/>
              </w:rPr>
            </w:pPr>
            <w:r w:rsidRPr="00E536BE">
              <w:rPr>
                <w:sz w:val="20"/>
              </w:rPr>
              <w:t xml:space="preserve">Продолжать развивать у детей интерес к искусству, эстетический вкус; </w:t>
            </w:r>
          </w:p>
          <w:p w14:paraId="5DCDD752" w14:textId="77777777"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14:paraId="3CCA4D04" w14:textId="77777777"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14:paraId="13AB13A1" w14:textId="77777777" w:rsidTr="004A7BFF">
        <w:tc>
          <w:tcPr>
            <w:tcW w:w="4070" w:type="dxa"/>
            <w:tcBorders>
              <w:top w:val="single" w:sz="4" w:space="0" w:color="auto"/>
              <w:left w:val="single" w:sz="4" w:space="0" w:color="auto"/>
              <w:bottom w:val="single" w:sz="4" w:space="0" w:color="auto"/>
              <w:right w:val="single" w:sz="4" w:space="0" w:color="auto"/>
            </w:tcBorders>
          </w:tcPr>
          <w:p w14:paraId="74CB014A" w14:textId="77777777"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14:paraId="2AFD63AD" w14:textId="77777777"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55E5BDFC" w14:textId="77777777"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14:paraId="69B65A17" w14:textId="77777777"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14:paraId="72C041FE" w14:textId="77777777" w:rsidTr="004A7BFF">
        <w:tc>
          <w:tcPr>
            <w:tcW w:w="4070" w:type="dxa"/>
            <w:tcBorders>
              <w:top w:val="single" w:sz="4" w:space="0" w:color="auto"/>
              <w:left w:val="single" w:sz="4" w:space="0" w:color="auto"/>
              <w:bottom w:val="single" w:sz="4" w:space="0" w:color="auto"/>
              <w:right w:val="single" w:sz="4" w:space="0" w:color="auto"/>
            </w:tcBorders>
          </w:tcPr>
          <w:p w14:paraId="251CB0DA" w14:textId="77777777"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58B958DC" w14:textId="77777777"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14:paraId="5992DC91" w14:textId="77777777" w:rsidR="00D63450" w:rsidRPr="00E536BE" w:rsidRDefault="00D63450" w:rsidP="006E2B0C">
            <w:pPr>
              <w:spacing w:line="240" w:lineRule="auto"/>
              <w:rPr>
                <w:sz w:val="20"/>
              </w:rPr>
            </w:pPr>
            <w:r w:rsidRPr="00E536BE">
              <w:rPr>
                <w:sz w:val="20"/>
              </w:rPr>
              <w:lastRenderedPageBreak/>
              <w:t>- развивать у детей интерес к искусству как виду творческой деятельности человека;</w:t>
            </w:r>
          </w:p>
          <w:p w14:paraId="72248F0C" w14:textId="77777777"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7F90C088" w14:textId="77777777" w:rsidR="00D63450" w:rsidRPr="00E536BE" w:rsidRDefault="00D63450" w:rsidP="006E2B0C">
            <w:pPr>
              <w:spacing w:line="240" w:lineRule="auto"/>
              <w:rPr>
                <w:sz w:val="20"/>
              </w:rPr>
            </w:pPr>
            <w:r w:rsidRPr="00E536BE">
              <w:rPr>
                <w:sz w:val="20"/>
              </w:rPr>
              <w:lastRenderedPageBreak/>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6F37274D" w14:textId="77777777" w:rsidR="00D63450" w:rsidRPr="00E536BE" w:rsidRDefault="00D63450" w:rsidP="006E2B0C">
            <w:pPr>
              <w:spacing w:line="240" w:lineRule="auto"/>
              <w:rPr>
                <w:sz w:val="20"/>
              </w:rPr>
            </w:pPr>
            <w:r w:rsidRPr="00E536BE">
              <w:rPr>
                <w:sz w:val="20"/>
              </w:rPr>
              <w:lastRenderedPageBreak/>
              <w:t>- формировать бережное отношение к произведениям искусства;</w:t>
            </w:r>
          </w:p>
          <w:p w14:paraId="31EBA597" w14:textId="77777777"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14:paraId="383C6BFF" w14:textId="77777777" w:rsidR="00D63450" w:rsidRPr="00E536BE" w:rsidRDefault="00D63450" w:rsidP="006E2B0C">
            <w:pPr>
              <w:spacing w:line="240" w:lineRule="auto"/>
              <w:rPr>
                <w:sz w:val="20"/>
              </w:rPr>
            </w:pPr>
            <w:r w:rsidRPr="00E536BE">
              <w:rPr>
                <w:sz w:val="20"/>
              </w:rPr>
              <w:lastRenderedPageBreak/>
              <w:t xml:space="preserve">Формировать у детей духовно-нравственные качества и чувства сопричастности к культурному наследию, традициям своего народа в процессе </w:t>
            </w:r>
            <w:r w:rsidRPr="00E536BE">
              <w:rPr>
                <w:sz w:val="20"/>
              </w:rPr>
              <w:lastRenderedPageBreak/>
              <w:t xml:space="preserve">ознакомления с различными видами и жанрами искусства; </w:t>
            </w:r>
          </w:p>
          <w:p w14:paraId="0107DCD3" w14:textId="77777777"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14:paraId="25AF2D32" w14:textId="77777777"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14:paraId="4C65A6E3" w14:textId="77777777"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14:paraId="3F79CF23" w14:textId="77777777" w:rsidTr="004A7BFF">
        <w:tc>
          <w:tcPr>
            <w:tcW w:w="4070" w:type="dxa"/>
            <w:tcBorders>
              <w:top w:val="single" w:sz="4" w:space="0" w:color="auto"/>
              <w:left w:val="single" w:sz="4" w:space="0" w:color="auto"/>
              <w:bottom w:val="single" w:sz="4" w:space="0" w:color="auto"/>
              <w:right w:val="single" w:sz="4" w:space="0" w:color="auto"/>
            </w:tcBorders>
          </w:tcPr>
          <w:p w14:paraId="54B0A89B" w14:textId="77777777" w:rsidR="00D63450" w:rsidRPr="00E536BE" w:rsidRDefault="00D63450" w:rsidP="006E2B0C">
            <w:pPr>
              <w:spacing w:line="240" w:lineRule="auto"/>
              <w:rPr>
                <w:sz w:val="20"/>
              </w:rPr>
            </w:pPr>
            <w:r w:rsidRPr="00E536BE">
              <w:rPr>
                <w:sz w:val="20"/>
              </w:rPr>
              <w:lastRenderedPageBreak/>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18411B8D"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14:paraId="14CAB084" w14:textId="77777777"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14:paraId="3EE26596" w14:textId="77777777"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14:paraId="0E5FF6B9" w14:textId="77777777"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14:paraId="1288D8C6" w14:textId="77777777"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tcPr>
          <w:p w14:paraId="26F0D4EF" w14:textId="77777777"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0025A6BA" w14:textId="77777777"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14:paraId="6461A75D" w14:textId="77777777" w:rsidTr="004A7BFF">
        <w:tc>
          <w:tcPr>
            <w:tcW w:w="4070" w:type="dxa"/>
            <w:tcBorders>
              <w:top w:val="single" w:sz="4" w:space="0" w:color="auto"/>
              <w:left w:val="single" w:sz="4" w:space="0" w:color="auto"/>
              <w:bottom w:val="single" w:sz="4" w:space="0" w:color="auto"/>
              <w:right w:val="single" w:sz="4" w:space="0" w:color="auto"/>
            </w:tcBorders>
          </w:tcPr>
          <w:p w14:paraId="3F0C59F1" w14:textId="77777777" w:rsidR="00D63450" w:rsidRPr="00E536BE" w:rsidRDefault="00D63450" w:rsidP="006E2B0C">
            <w:pPr>
              <w:spacing w:line="240" w:lineRule="auto"/>
              <w:rPr>
                <w:sz w:val="20"/>
              </w:rPr>
            </w:pPr>
            <w:r w:rsidRPr="00E536BE">
              <w:rPr>
                <w:sz w:val="20"/>
              </w:rPr>
              <w:t>Готовить детей к посещению кукольного театра,</w:t>
            </w:r>
          </w:p>
          <w:p w14:paraId="57E34DD0" w14:textId="77777777" w:rsidR="00D63450" w:rsidRPr="00E536BE" w:rsidRDefault="00D63450" w:rsidP="006E2B0C">
            <w:pPr>
              <w:spacing w:line="240" w:lineRule="auto"/>
              <w:rPr>
                <w:sz w:val="20"/>
              </w:rPr>
            </w:pPr>
            <w:r w:rsidRPr="00E536BE">
              <w:rPr>
                <w:sz w:val="20"/>
              </w:rPr>
              <w:t>- приобщать детей к участию в концертах, праздниках в семье и ДОО: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14:paraId="462D078B" w14:textId="77777777"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14:paraId="48873750" w14:textId="77777777"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0661CD69" w14:textId="77777777"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r w:rsidRPr="00E536BE">
              <w:rPr>
                <w:rFonts w:eastAsiaTheme="minorEastAsia"/>
                <w:sz w:val="20"/>
              </w:rPr>
              <w:t xml:space="preserve"> </w:t>
            </w:r>
          </w:p>
          <w:p w14:paraId="7111E459" w14:textId="77777777"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14:paraId="567214CE" w14:textId="77777777" w:rsidR="00D63450" w:rsidRPr="00E536BE" w:rsidRDefault="00D63450" w:rsidP="006E2B0C">
            <w:pPr>
              <w:spacing w:line="240" w:lineRule="auto"/>
              <w:rPr>
                <w:sz w:val="20"/>
              </w:rPr>
            </w:pPr>
            <w:r w:rsidRPr="00E536BE">
              <w:rPr>
                <w:sz w:val="20"/>
              </w:rPr>
              <w:t>Расширять знания детей о музыке, театре;</w:t>
            </w:r>
          </w:p>
          <w:p w14:paraId="71950105" w14:textId="77777777"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r w:rsidRPr="00E536BE">
              <w:rPr>
                <w:rFonts w:eastAsiaTheme="minorEastAsia"/>
                <w:sz w:val="20"/>
              </w:rPr>
              <w:t xml:space="preserve"> </w:t>
            </w:r>
          </w:p>
          <w:p w14:paraId="7C550304" w14:textId="77777777"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Pr="00E536BE">
              <w:rPr>
                <w:rFonts w:eastAsiaTheme="minorEastAsia"/>
                <w:sz w:val="20"/>
              </w:rPr>
              <w:t xml:space="preserve"> </w:t>
            </w:r>
            <w:r w:rsidRPr="00E536BE">
              <w:rPr>
                <w:sz w:val="20"/>
              </w:rPr>
              <w:t>называть виды художественной деятельности, профессию деятеля искусства;</w:t>
            </w:r>
            <w:r w:rsidRPr="00E536BE">
              <w:rPr>
                <w:rFonts w:eastAsiaTheme="minorEastAsia"/>
                <w:sz w:val="20"/>
              </w:rPr>
              <w:t xml:space="preserve"> </w:t>
            </w:r>
            <w:r w:rsidRPr="00E536BE">
              <w:rPr>
                <w:sz w:val="20"/>
              </w:rPr>
              <w:t>формировать у детей основы художественной культуры;</w:t>
            </w:r>
          </w:p>
        </w:tc>
      </w:tr>
      <w:tr w:rsidR="00D63450" w:rsidRPr="00E536BE" w14:paraId="18D0422B"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5E7ED1"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7133DE35" w14:textId="77777777"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14:paraId="6DE07FA0" w14:textId="77777777"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14:paraId="588D1E60" w14:textId="77777777" w:rsidR="00D63450" w:rsidRPr="00E536BE" w:rsidRDefault="00D63450" w:rsidP="006E2B0C">
            <w:pPr>
              <w:spacing w:line="240" w:lineRule="auto"/>
              <w:rPr>
                <w:sz w:val="20"/>
              </w:rPr>
            </w:pPr>
            <w:r w:rsidRPr="00E536BE">
              <w:rPr>
                <w:sz w:val="20"/>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14:paraId="38D32F74" w14:textId="77777777"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14:paraId="299BEA85"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873AF9"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EE23A5" w14:textId="77777777"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14:paraId="38DA4BD5" w14:textId="77777777"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14:paraId="0AF157F1"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80B65F"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E15459" w14:textId="77777777"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14:paraId="386D9B25" w14:textId="77777777"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14:paraId="5FE5B8D9" w14:textId="77777777"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14:paraId="66B6ACF4"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C77CBC"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091D5F" w14:textId="77777777" w:rsidR="00D63450" w:rsidRPr="00E536BE" w:rsidRDefault="00D63450" w:rsidP="006E2B0C">
            <w:pPr>
              <w:spacing w:line="240" w:lineRule="auto"/>
              <w:rPr>
                <w:sz w:val="20"/>
              </w:rPr>
            </w:pPr>
          </w:p>
        </w:tc>
        <w:tc>
          <w:tcPr>
            <w:tcW w:w="7588" w:type="dxa"/>
            <w:gridSpan w:val="2"/>
            <w:tcBorders>
              <w:top w:val="single" w:sz="4" w:space="0" w:color="auto"/>
              <w:left w:val="single" w:sz="4" w:space="0" w:color="auto"/>
              <w:bottom w:val="single" w:sz="4" w:space="0" w:color="auto"/>
              <w:right w:val="single" w:sz="4" w:space="0" w:color="auto"/>
            </w:tcBorders>
          </w:tcPr>
          <w:p w14:paraId="57B8C6FD" w14:textId="77777777"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14:paraId="292663A0"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915ECB4" w14:textId="77777777" w:rsidR="00D63450" w:rsidRPr="00E536BE" w:rsidRDefault="00D63450" w:rsidP="006E2B0C">
            <w:pPr>
              <w:pStyle w:val="ad"/>
              <w:spacing w:line="240" w:lineRule="auto"/>
              <w:ind w:left="142"/>
              <w:rPr>
                <w:b/>
                <w:sz w:val="20"/>
              </w:rPr>
            </w:pPr>
            <w:r w:rsidRPr="00E536BE">
              <w:rPr>
                <w:b/>
                <w:sz w:val="20"/>
              </w:rPr>
              <w:lastRenderedPageBreak/>
              <w:t xml:space="preserve"> Задачи музыкальной деятельности </w:t>
            </w:r>
          </w:p>
        </w:tc>
      </w:tr>
      <w:tr w:rsidR="00D63450" w:rsidRPr="00E536BE" w14:paraId="03E186D3" w14:textId="77777777" w:rsidTr="004A7BFF">
        <w:tc>
          <w:tcPr>
            <w:tcW w:w="4070" w:type="dxa"/>
            <w:tcBorders>
              <w:top w:val="single" w:sz="4" w:space="0" w:color="auto"/>
              <w:left w:val="single" w:sz="4" w:space="0" w:color="auto"/>
              <w:bottom w:val="single" w:sz="4" w:space="0" w:color="auto"/>
              <w:right w:val="single" w:sz="4" w:space="0" w:color="auto"/>
            </w:tcBorders>
          </w:tcPr>
          <w:p w14:paraId="40C8A760"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6CC9D4D4"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15F6C9BF" w14:textId="77777777"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14:paraId="37A65A43" w14:textId="77777777" w:rsidR="00D63450" w:rsidRPr="00E536BE" w:rsidRDefault="00D63450" w:rsidP="006E2B0C">
            <w:pPr>
              <w:spacing w:line="240" w:lineRule="auto"/>
              <w:jc w:val="center"/>
              <w:rPr>
                <w:sz w:val="20"/>
              </w:rPr>
            </w:pPr>
            <w:r w:rsidRPr="00E536BE">
              <w:rPr>
                <w:sz w:val="20"/>
              </w:rPr>
              <w:t>6-7</w:t>
            </w:r>
          </w:p>
        </w:tc>
      </w:tr>
      <w:tr w:rsidR="00D63450" w:rsidRPr="00E536BE" w14:paraId="789D904F" w14:textId="77777777" w:rsidTr="004A7BFF">
        <w:tc>
          <w:tcPr>
            <w:tcW w:w="4070" w:type="dxa"/>
            <w:tcBorders>
              <w:top w:val="single" w:sz="4" w:space="0" w:color="auto"/>
              <w:left w:val="single" w:sz="4" w:space="0" w:color="auto"/>
              <w:bottom w:val="single" w:sz="4" w:space="0" w:color="auto"/>
              <w:right w:val="single" w:sz="4" w:space="0" w:color="auto"/>
            </w:tcBorders>
          </w:tcPr>
          <w:p w14:paraId="7DFDEEE4" w14:textId="77777777"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14:paraId="11C2A169" w14:textId="77777777"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72B6E0EE" w14:textId="77777777"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14:paraId="6CDFF59B" w14:textId="77777777"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14:paraId="66DE31EB" w14:textId="77777777"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752DF2E3" w14:textId="77777777"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14:paraId="7ECBEB97" w14:textId="77777777" w:rsidR="00D63450" w:rsidRPr="00E536BE" w:rsidRDefault="00D63450" w:rsidP="006E2B0C">
            <w:pPr>
              <w:spacing w:line="240" w:lineRule="auto"/>
              <w:rPr>
                <w:sz w:val="20"/>
              </w:rPr>
            </w:pPr>
            <w:r w:rsidRPr="00E536BE">
              <w:rPr>
                <w:sz w:val="20"/>
              </w:rPr>
              <w:t xml:space="preserve">- воспитывать слушательскую культуру детей; </w:t>
            </w:r>
          </w:p>
          <w:p w14:paraId="701A0D3E" w14:textId="77777777"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14:paraId="327AFA70" w14:textId="77777777"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14:paraId="32E6585B"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49D86157" w14:textId="77777777"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0D1B2EFC" w14:textId="77777777"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14:paraId="66E62DFF" w14:textId="77777777"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14:paraId="277F6F2C" w14:textId="77777777"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14:paraId="5ED8B529" w14:textId="77777777"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14:paraId="3AAADF5B" w14:textId="77777777" w:rsidR="00D63450" w:rsidRPr="00E536BE" w:rsidRDefault="00D63450" w:rsidP="006E2B0C">
            <w:pPr>
              <w:spacing w:line="240" w:lineRule="auto"/>
              <w:rPr>
                <w:sz w:val="20"/>
              </w:rPr>
            </w:pPr>
            <w:r w:rsidRPr="00E536BE">
              <w:rPr>
                <w:sz w:val="20"/>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14:paraId="48476A65" w14:textId="77777777"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14:paraId="76C97157" w14:textId="77777777"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290E0FD7" w14:textId="77777777"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1B82810D" w14:textId="77777777"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14:paraId="651D7AA0" w14:textId="77777777" w:rsidTr="004A7BFF">
        <w:tc>
          <w:tcPr>
            <w:tcW w:w="4070" w:type="dxa"/>
            <w:tcBorders>
              <w:top w:val="single" w:sz="4" w:space="0" w:color="auto"/>
              <w:left w:val="single" w:sz="4" w:space="0" w:color="auto"/>
              <w:bottom w:val="single" w:sz="4" w:space="0" w:color="auto"/>
              <w:right w:val="single" w:sz="4" w:space="0" w:color="auto"/>
            </w:tcBorders>
          </w:tcPr>
          <w:p w14:paraId="4FB61691" w14:textId="77777777"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14:paraId="178C99DC" w14:textId="77777777" w:rsidR="00D63450" w:rsidRPr="00E536BE" w:rsidRDefault="00D63450" w:rsidP="006E2B0C">
            <w:pPr>
              <w:spacing w:line="240" w:lineRule="auto"/>
              <w:rPr>
                <w:sz w:val="20"/>
              </w:rPr>
            </w:pPr>
            <w:r w:rsidRPr="00E536BE">
              <w:rPr>
                <w:sz w:val="20"/>
              </w:rPr>
              <w:t>Поддерживать у детей интерес к пению;</w:t>
            </w:r>
          </w:p>
          <w:p w14:paraId="07F756F4"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36CF93CD" w14:textId="77777777"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14:paraId="5465EC0C" w14:textId="77777777" w:rsidR="00D63450" w:rsidRPr="00E536BE" w:rsidRDefault="00D63450" w:rsidP="006E2B0C">
            <w:pPr>
              <w:spacing w:line="240" w:lineRule="auto"/>
              <w:rPr>
                <w:sz w:val="20"/>
              </w:rPr>
            </w:pPr>
            <w:r w:rsidRPr="00E536BE">
              <w:rPr>
                <w:sz w:val="20"/>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D63450" w:rsidRPr="00E536BE" w14:paraId="719085B7" w14:textId="77777777" w:rsidTr="004A7BFF">
        <w:tc>
          <w:tcPr>
            <w:tcW w:w="4070" w:type="dxa"/>
            <w:tcBorders>
              <w:top w:val="single" w:sz="4" w:space="0" w:color="auto"/>
              <w:left w:val="single" w:sz="4" w:space="0" w:color="auto"/>
              <w:bottom w:val="single" w:sz="4" w:space="0" w:color="auto"/>
              <w:right w:val="single" w:sz="4" w:space="0" w:color="auto"/>
            </w:tcBorders>
          </w:tcPr>
          <w:p w14:paraId="36F6260A" w14:textId="77777777"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14:paraId="1C1E2647" w14:textId="77777777"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14:paraId="4BAF20B3" w14:textId="77777777"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14:paraId="188641A1" w14:textId="77777777"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14:paraId="48820959" w14:textId="77777777" w:rsidTr="004A7BFF">
        <w:tc>
          <w:tcPr>
            <w:tcW w:w="4070" w:type="dxa"/>
            <w:tcBorders>
              <w:top w:val="single" w:sz="4" w:space="0" w:color="auto"/>
              <w:left w:val="single" w:sz="4" w:space="0" w:color="auto"/>
              <w:bottom w:val="single" w:sz="4" w:space="0" w:color="auto"/>
              <w:right w:val="single" w:sz="4" w:space="0" w:color="auto"/>
            </w:tcBorders>
          </w:tcPr>
          <w:p w14:paraId="5066C194" w14:textId="77777777" w:rsidR="00D63450" w:rsidRPr="00E536BE" w:rsidRDefault="00D63450" w:rsidP="006E2B0C">
            <w:pPr>
              <w:spacing w:line="240" w:lineRule="auto"/>
              <w:rPr>
                <w:sz w:val="20"/>
              </w:rPr>
            </w:pPr>
            <w:r w:rsidRPr="00E536BE">
              <w:rPr>
                <w:sz w:val="20"/>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14:paraId="111D2D99" w14:textId="77777777"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14:paraId="276B1077" w14:textId="77777777"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14:paraId="51635C74" w14:textId="77777777"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14:paraId="6BDEA2F5" w14:textId="77777777"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571E8285" w14:textId="77777777"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14:paraId="3CD66B0E" w14:textId="77777777" w:rsidTr="004A7BFF">
        <w:tc>
          <w:tcPr>
            <w:tcW w:w="4070" w:type="dxa"/>
            <w:tcBorders>
              <w:top w:val="single" w:sz="4" w:space="0" w:color="auto"/>
              <w:left w:val="single" w:sz="4" w:space="0" w:color="auto"/>
              <w:bottom w:val="single" w:sz="4" w:space="0" w:color="auto"/>
              <w:right w:val="single" w:sz="4" w:space="0" w:color="auto"/>
            </w:tcBorders>
          </w:tcPr>
          <w:p w14:paraId="3FAD7DCA" w14:textId="77777777"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14:paraId="7DBF7BC8" w14:textId="77777777" w:rsidR="00D63450" w:rsidRPr="00E536BE"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14:paraId="35FC99D9" w14:textId="77777777" w:rsidR="00D63450" w:rsidRPr="00E536BE" w:rsidRDefault="00D63450" w:rsidP="006E2B0C">
            <w:pPr>
              <w:spacing w:line="240" w:lineRule="auto"/>
              <w:rPr>
                <w:sz w:val="20"/>
              </w:rPr>
            </w:pPr>
          </w:p>
        </w:tc>
        <w:tc>
          <w:tcPr>
            <w:tcW w:w="3959" w:type="dxa"/>
            <w:tcBorders>
              <w:top w:val="single" w:sz="4" w:space="0" w:color="auto"/>
              <w:left w:val="single" w:sz="4" w:space="0" w:color="auto"/>
              <w:bottom w:val="single" w:sz="4" w:space="0" w:color="auto"/>
              <w:right w:val="single" w:sz="4" w:space="0" w:color="auto"/>
            </w:tcBorders>
          </w:tcPr>
          <w:p w14:paraId="36A6ECC7" w14:textId="77777777"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14:paraId="0D258B4F"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8D5CCFC" w14:textId="77777777" w:rsidR="00D63450" w:rsidRPr="00E536BE" w:rsidRDefault="00D63450" w:rsidP="006E2B0C">
            <w:pPr>
              <w:spacing w:line="240" w:lineRule="auto"/>
              <w:rPr>
                <w:b/>
                <w:sz w:val="20"/>
              </w:rPr>
            </w:pPr>
            <w:r w:rsidRPr="00E536BE">
              <w:rPr>
                <w:b/>
                <w:sz w:val="20"/>
              </w:rPr>
              <w:t>Задачи театрализованной деятельности</w:t>
            </w:r>
          </w:p>
        </w:tc>
      </w:tr>
      <w:tr w:rsidR="00D63450" w:rsidRPr="00E536BE" w14:paraId="509961FA" w14:textId="77777777" w:rsidTr="004A7BFF">
        <w:tc>
          <w:tcPr>
            <w:tcW w:w="4070" w:type="dxa"/>
            <w:tcBorders>
              <w:top w:val="single" w:sz="4" w:space="0" w:color="auto"/>
              <w:left w:val="single" w:sz="4" w:space="0" w:color="auto"/>
              <w:bottom w:val="single" w:sz="4" w:space="0" w:color="auto"/>
              <w:right w:val="single" w:sz="4" w:space="0" w:color="auto"/>
            </w:tcBorders>
          </w:tcPr>
          <w:p w14:paraId="745E0C2B"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5705CFD8"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150385FC" w14:textId="77777777"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14:paraId="4337D955" w14:textId="77777777" w:rsidR="00D63450" w:rsidRPr="00E536BE" w:rsidRDefault="00D63450" w:rsidP="006E2B0C">
            <w:pPr>
              <w:spacing w:line="240" w:lineRule="auto"/>
              <w:jc w:val="center"/>
              <w:rPr>
                <w:sz w:val="20"/>
              </w:rPr>
            </w:pPr>
            <w:r w:rsidRPr="00E536BE">
              <w:rPr>
                <w:sz w:val="20"/>
              </w:rPr>
              <w:t>6-7</w:t>
            </w:r>
          </w:p>
        </w:tc>
      </w:tr>
      <w:tr w:rsidR="00D63450" w:rsidRPr="00E536BE" w14:paraId="554B5AB2" w14:textId="77777777" w:rsidTr="004A7BFF">
        <w:tc>
          <w:tcPr>
            <w:tcW w:w="4070" w:type="dxa"/>
            <w:tcBorders>
              <w:top w:val="single" w:sz="4" w:space="0" w:color="auto"/>
              <w:left w:val="single" w:sz="4" w:space="0" w:color="auto"/>
              <w:bottom w:val="single" w:sz="4" w:space="0" w:color="auto"/>
              <w:right w:val="single" w:sz="4" w:space="0" w:color="auto"/>
            </w:tcBorders>
          </w:tcPr>
          <w:p w14:paraId="27509454" w14:textId="77777777" w:rsidR="00D63450" w:rsidRPr="00E536BE" w:rsidRDefault="00D63450" w:rsidP="006E2B0C">
            <w:pPr>
              <w:spacing w:line="240" w:lineRule="auto"/>
              <w:rPr>
                <w:sz w:val="20"/>
              </w:rPr>
            </w:pPr>
            <w:r w:rsidRPr="00E536BE">
              <w:rPr>
                <w:sz w:val="20"/>
              </w:rPr>
              <w:lastRenderedPageBreak/>
              <w:t>Воспитывать у детей устойчивый интерес детей к театрализованной игре, создавать условия для ее проведения;</w:t>
            </w:r>
          </w:p>
          <w:p w14:paraId="5957328E" w14:textId="77777777"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14:paraId="013B5BD7" w14:textId="77777777"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14:paraId="5D3EE9F2" w14:textId="77777777"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14:paraId="51A1D483" w14:textId="77777777" w:rsidR="00D63450" w:rsidRPr="00E536BE" w:rsidRDefault="00D63450" w:rsidP="006E2B0C">
            <w:pPr>
              <w:spacing w:line="240" w:lineRule="auto"/>
              <w:rPr>
                <w:sz w:val="20"/>
              </w:rPr>
            </w:pPr>
            <w:r w:rsidRPr="00E536BE">
              <w:rPr>
                <w:sz w:val="20"/>
              </w:rPr>
              <w:t>и прочее);</w:t>
            </w:r>
          </w:p>
        </w:tc>
        <w:tc>
          <w:tcPr>
            <w:tcW w:w="3959" w:type="dxa"/>
            <w:tcBorders>
              <w:top w:val="single" w:sz="4" w:space="0" w:color="auto"/>
              <w:left w:val="single" w:sz="4" w:space="0" w:color="auto"/>
              <w:bottom w:val="single" w:sz="4" w:space="0" w:color="auto"/>
              <w:right w:val="single" w:sz="4" w:space="0" w:color="auto"/>
            </w:tcBorders>
          </w:tcPr>
          <w:p w14:paraId="48628499" w14:textId="77777777"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14:paraId="0685C7B7" w14:textId="77777777" w:rsidR="00D63450" w:rsidRPr="00E536BE" w:rsidRDefault="00D63450" w:rsidP="006E2B0C">
            <w:pPr>
              <w:spacing w:line="240" w:lineRule="auto"/>
              <w:rPr>
                <w:sz w:val="20"/>
              </w:rPr>
            </w:pPr>
          </w:p>
        </w:tc>
      </w:tr>
      <w:tr w:rsidR="00D63450" w:rsidRPr="00E536BE" w14:paraId="3657FA31" w14:textId="77777777" w:rsidTr="004A7BFF">
        <w:tc>
          <w:tcPr>
            <w:tcW w:w="4070" w:type="dxa"/>
            <w:tcBorders>
              <w:top w:val="single" w:sz="4" w:space="0" w:color="auto"/>
              <w:left w:val="single" w:sz="4" w:space="0" w:color="auto"/>
              <w:bottom w:val="single" w:sz="4" w:space="0" w:color="auto"/>
              <w:right w:val="single" w:sz="4" w:space="0" w:color="auto"/>
            </w:tcBorders>
          </w:tcPr>
          <w:p w14:paraId="46E346BD" w14:textId="77777777"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14:paraId="181DA5F7" w14:textId="77777777"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14:paraId="4474BE63" w14:textId="77777777"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3959" w:type="dxa"/>
            <w:tcBorders>
              <w:top w:val="single" w:sz="4" w:space="0" w:color="auto"/>
              <w:left w:val="single" w:sz="4" w:space="0" w:color="auto"/>
              <w:bottom w:val="single" w:sz="4" w:space="0" w:color="auto"/>
              <w:right w:val="single" w:sz="4" w:space="0" w:color="auto"/>
            </w:tcBorders>
          </w:tcPr>
          <w:p w14:paraId="4DB8A4A5" w14:textId="77777777"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14:paraId="3F912F20" w14:textId="77777777"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3FC9A8A8" w14:textId="77777777" w:rsidR="00D63450" w:rsidRPr="00E536BE" w:rsidRDefault="00D63450" w:rsidP="006E2B0C">
            <w:pPr>
              <w:spacing w:line="240" w:lineRule="auto"/>
              <w:rPr>
                <w:sz w:val="20"/>
              </w:rPr>
            </w:pPr>
            <w:r w:rsidRPr="00E536BE">
              <w:rPr>
                <w:sz w:val="20"/>
              </w:rPr>
              <w:t>- продолжать развивать навыки кукловождения в различных театральных системах (перчаточными, тростевыми, марионеткам и так далее);</w:t>
            </w:r>
          </w:p>
        </w:tc>
      </w:tr>
      <w:tr w:rsidR="00D63450" w:rsidRPr="00E536BE" w14:paraId="2CE45A41" w14:textId="77777777" w:rsidTr="004A7BFF">
        <w:tc>
          <w:tcPr>
            <w:tcW w:w="4070" w:type="dxa"/>
            <w:tcBorders>
              <w:top w:val="single" w:sz="4" w:space="0" w:color="auto"/>
              <w:left w:val="single" w:sz="4" w:space="0" w:color="auto"/>
              <w:bottom w:val="single" w:sz="4" w:space="0" w:color="auto"/>
              <w:right w:val="single" w:sz="4" w:space="0" w:color="auto"/>
            </w:tcBorders>
          </w:tcPr>
          <w:p w14:paraId="6825F660" w14:textId="77777777"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14:paraId="1369B325" w14:textId="77777777"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14:paraId="590A45FE" w14:textId="77777777"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14:paraId="7A2BF9E9" w14:textId="77777777"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14:paraId="041F5B48" w14:textId="77777777"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14:paraId="41FD818B" w14:textId="77777777"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55F87AA" w14:textId="77777777" w:rsidR="00D63450" w:rsidRPr="00E536BE" w:rsidRDefault="00D63450" w:rsidP="006E2B0C">
            <w:pPr>
              <w:spacing w:line="240" w:lineRule="auto"/>
              <w:rPr>
                <w:sz w:val="20"/>
              </w:rPr>
            </w:pPr>
          </w:p>
        </w:tc>
      </w:tr>
      <w:tr w:rsidR="00D63450" w:rsidRPr="00E536BE" w14:paraId="3EA04A60" w14:textId="77777777" w:rsidTr="004A7BFF">
        <w:tc>
          <w:tcPr>
            <w:tcW w:w="4070" w:type="dxa"/>
            <w:tcBorders>
              <w:top w:val="single" w:sz="4" w:space="0" w:color="auto"/>
              <w:left w:val="single" w:sz="4" w:space="0" w:color="auto"/>
              <w:bottom w:val="single" w:sz="4" w:space="0" w:color="auto"/>
              <w:right w:val="single" w:sz="4" w:space="0" w:color="auto"/>
            </w:tcBorders>
          </w:tcPr>
          <w:p w14:paraId="4F672CC1" w14:textId="77777777" w:rsidR="00D63450" w:rsidRPr="00E536BE" w:rsidRDefault="00D63450" w:rsidP="006E2B0C">
            <w:pPr>
              <w:spacing w:line="240" w:lineRule="auto"/>
              <w:rPr>
                <w:sz w:val="20"/>
              </w:rPr>
            </w:pPr>
            <w:r w:rsidRPr="00E536BE">
              <w:rPr>
                <w:sz w:val="20"/>
              </w:rPr>
              <w:t>Познакомить детей с различными видами театра (кукольным, настольным, пальчиковым, театром теней, театром на фланелеграфе);</w:t>
            </w:r>
          </w:p>
          <w:p w14:paraId="442CCA58" w14:textId="77777777" w:rsidR="00D63450" w:rsidRPr="00E536BE" w:rsidRDefault="00D63450" w:rsidP="006E2B0C">
            <w:pPr>
              <w:spacing w:line="240" w:lineRule="auto"/>
              <w:rPr>
                <w:sz w:val="20"/>
              </w:rPr>
            </w:pPr>
            <w:r w:rsidRPr="00E536BE">
              <w:rPr>
                <w:sz w:val="20"/>
              </w:rPr>
              <w:t>- знакомить детей с приемами вождения настольных кукол;</w:t>
            </w:r>
          </w:p>
          <w:p w14:paraId="055B70D5" w14:textId="77777777"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14:paraId="20044D35" w14:textId="77777777" w:rsidR="00D63450" w:rsidRPr="00E536BE" w:rsidRDefault="00D63450" w:rsidP="006E2B0C">
            <w:pPr>
              <w:spacing w:line="240" w:lineRule="auto"/>
              <w:rPr>
                <w:sz w:val="20"/>
              </w:rPr>
            </w:pPr>
            <w:r w:rsidRPr="00E536BE">
              <w:rPr>
                <w:sz w:val="20"/>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14:paraId="6012BC13" w14:textId="77777777"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14:paraId="49C60C3A" w14:textId="77777777"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14:paraId="4DCFF96B" w14:textId="77777777" w:rsidR="00D63450" w:rsidRPr="00E536BE" w:rsidRDefault="00D63450" w:rsidP="006E2B0C">
            <w:pPr>
              <w:spacing w:line="240" w:lineRule="auto"/>
              <w:rPr>
                <w:sz w:val="20"/>
              </w:rPr>
            </w:pPr>
            <w:r w:rsidRPr="00E536BE">
              <w:rPr>
                <w:sz w:val="20"/>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14:paraId="1AFB0BEC" w14:textId="77777777" w:rsidTr="004A7BFF">
        <w:tc>
          <w:tcPr>
            <w:tcW w:w="4070" w:type="dxa"/>
            <w:tcBorders>
              <w:top w:val="single" w:sz="4" w:space="0" w:color="auto"/>
              <w:left w:val="single" w:sz="4" w:space="0" w:color="auto"/>
              <w:bottom w:val="single" w:sz="4" w:space="0" w:color="auto"/>
              <w:right w:val="single" w:sz="4" w:space="0" w:color="auto"/>
            </w:tcBorders>
          </w:tcPr>
          <w:p w14:paraId="265209D0" w14:textId="77777777" w:rsidR="00D63450" w:rsidRPr="00E536BE" w:rsidRDefault="00D63450" w:rsidP="006E2B0C">
            <w:pPr>
              <w:spacing w:line="240" w:lineRule="auto"/>
              <w:rPr>
                <w:sz w:val="20"/>
              </w:rPr>
            </w:pPr>
            <w:r w:rsidRPr="00E536BE">
              <w:rPr>
                <w:sz w:val="20"/>
              </w:rPr>
              <w:t>Вызывать желание действовать с элементами костюмов (шапочки, воротнички и так далее) и атрибутами как внешними символами роли;</w:t>
            </w:r>
          </w:p>
          <w:p w14:paraId="344F283C" w14:textId="77777777"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5BC75E10" w14:textId="77777777"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14:paraId="0A70649B"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14D04B27" w14:textId="77777777"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14:paraId="15DFDD87" w14:textId="77777777"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14:paraId="48424D06" w14:textId="77777777"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14:paraId="3291B5DF" w14:textId="77777777" w:rsidR="00D63450" w:rsidRPr="00E536BE" w:rsidRDefault="00D63450" w:rsidP="006E2B0C">
            <w:pPr>
              <w:spacing w:line="240" w:lineRule="auto"/>
              <w:rPr>
                <w:sz w:val="20"/>
              </w:rPr>
            </w:pPr>
          </w:p>
        </w:tc>
      </w:tr>
      <w:tr w:rsidR="00D63450" w:rsidRPr="00E536BE" w14:paraId="49230648" w14:textId="77777777" w:rsidTr="004A7BFF">
        <w:tc>
          <w:tcPr>
            <w:tcW w:w="4070" w:type="dxa"/>
            <w:tcBorders>
              <w:top w:val="single" w:sz="4" w:space="0" w:color="auto"/>
              <w:left w:val="single" w:sz="4" w:space="0" w:color="auto"/>
              <w:bottom w:val="single" w:sz="4" w:space="0" w:color="auto"/>
              <w:right w:val="single" w:sz="4" w:space="0" w:color="auto"/>
            </w:tcBorders>
          </w:tcPr>
          <w:p w14:paraId="2C052365" w14:textId="77777777"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14:paraId="5C2B982E" w14:textId="77777777" w:rsidR="00D63450" w:rsidRPr="00E536BE" w:rsidRDefault="00D63450" w:rsidP="006E2B0C">
            <w:pPr>
              <w:spacing w:line="240" w:lineRule="auto"/>
              <w:rPr>
                <w:sz w:val="20"/>
              </w:rPr>
            </w:pPr>
            <w:r w:rsidRPr="00E536BE">
              <w:rPr>
                <w:sz w:val="20"/>
              </w:rPr>
              <w:lastRenderedPageBreak/>
              <w:t xml:space="preserve">- формировать у детей умение следить за развитием действия в драматизациях и кукольных спектаклях; </w:t>
            </w:r>
          </w:p>
          <w:p w14:paraId="0F7A0949" w14:textId="77777777"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14:paraId="57C2F090" w14:textId="77777777" w:rsidR="00D63450" w:rsidRPr="00E536BE" w:rsidRDefault="00D63450" w:rsidP="006E2B0C">
            <w:pPr>
              <w:spacing w:line="240" w:lineRule="auto"/>
              <w:rPr>
                <w:sz w:val="20"/>
              </w:rPr>
            </w:pPr>
            <w:r w:rsidRPr="00E536BE">
              <w:rPr>
                <w:sz w:val="20"/>
              </w:rPr>
              <w:lastRenderedPageBreak/>
              <w:t xml:space="preserve">Развивать эстетический вкус, воспитывать чувство прекрасного, </w:t>
            </w:r>
            <w:r w:rsidRPr="00E536BE">
              <w:rPr>
                <w:sz w:val="20"/>
              </w:rPr>
              <w:lastRenderedPageBreak/>
              <w:t>побуждать нравственно-эстетические и эмоциональные переживания;</w:t>
            </w:r>
          </w:p>
          <w:p w14:paraId="6C93A33F"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76EA870B" w14:textId="77777777" w:rsidR="00D63450" w:rsidRPr="00E536BE" w:rsidRDefault="00D63450" w:rsidP="006E2B0C">
            <w:pPr>
              <w:spacing w:line="240" w:lineRule="auto"/>
              <w:rPr>
                <w:sz w:val="20"/>
              </w:rPr>
            </w:pPr>
            <w:r w:rsidRPr="00E536BE">
              <w:rPr>
                <w:sz w:val="20"/>
              </w:rPr>
              <w:lastRenderedPageBreak/>
              <w:t>Развивать навыки действий с воображаемыми предметами;</w:t>
            </w:r>
          </w:p>
          <w:p w14:paraId="1E4BA536" w14:textId="77777777" w:rsidR="00D63450" w:rsidRPr="00E536BE" w:rsidRDefault="00D63450" w:rsidP="006E2B0C">
            <w:pPr>
              <w:spacing w:line="240" w:lineRule="auto"/>
              <w:rPr>
                <w:sz w:val="20"/>
              </w:rPr>
            </w:pPr>
            <w:r w:rsidRPr="00E536BE">
              <w:rPr>
                <w:sz w:val="20"/>
              </w:rPr>
              <w:lastRenderedPageBreak/>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14:paraId="570DD7F7" w14:textId="77777777" w:rsidR="00D63450" w:rsidRPr="00E536BE" w:rsidRDefault="00D63450" w:rsidP="006E2B0C">
            <w:pPr>
              <w:spacing w:line="240" w:lineRule="auto"/>
              <w:jc w:val="center"/>
              <w:rPr>
                <w:sz w:val="20"/>
              </w:rPr>
            </w:pPr>
          </w:p>
        </w:tc>
      </w:tr>
      <w:tr w:rsidR="00D63450" w:rsidRPr="00E536BE" w14:paraId="079D200D" w14:textId="77777777" w:rsidTr="004A7BFF">
        <w:tc>
          <w:tcPr>
            <w:tcW w:w="4070" w:type="dxa"/>
            <w:tcBorders>
              <w:top w:val="single" w:sz="4" w:space="0" w:color="auto"/>
              <w:left w:val="single" w:sz="4" w:space="0" w:color="auto"/>
              <w:bottom w:val="single" w:sz="4" w:space="0" w:color="auto"/>
              <w:right w:val="single" w:sz="4" w:space="0" w:color="auto"/>
            </w:tcBorders>
          </w:tcPr>
          <w:p w14:paraId="5FB4D30B" w14:textId="77777777"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14:paraId="37113380" w14:textId="77777777"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14:paraId="29F17B8F" w14:textId="77777777"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14:paraId="301DF06C" w14:textId="77777777" w:rsidR="00D63450" w:rsidRPr="00E536BE" w:rsidRDefault="00D63450" w:rsidP="006E2B0C">
            <w:pPr>
              <w:spacing w:line="240" w:lineRule="auto"/>
              <w:jc w:val="center"/>
              <w:rPr>
                <w:sz w:val="20"/>
              </w:rPr>
            </w:pPr>
          </w:p>
        </w:tc>
      </w:tr>
      <w:tr w:rsidR="00D63450" w:rsidRPr="00E536BE" w14:paraId="77B83C4F" w14:textId="77777777" w:rsidTr="004A7BF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1E34AC5" w14:textId="77777777" w:rsidR="00D63450" w:rsidRPr="00E536BE" w:rsidRDefault="00D63450" w:rsidP="006E2B0C">
            <w:pPr>
              <w:spacing w:line="240" w:lineRule="auto"/>
              <w:rPr>
                <w:sz w:val="20"/>
              </w:rPr>
            </w:pPr>
            <w:r w:rsidRPr="00E536BE">
              <w:rPr>
                <w:b/>
                <w:sz w:val="20"/>
              </w:rPr>
              <w:t xml:space="preserve"> Задачи культурно-досуговой деятельности</w:t>
            </w:r>
          </w:p>
        </w:tc>
      </w:tr>
      <w:tr w:rsidR="00D63450" w:rsidRPr="00E536BE" w14:paraId="195E26F2" w14:textId="77777777" w:rsidTr="004A7BFF">
        <w:tc>
          <w:tcPr>
            <w:tcW w:w="4070" w:type="dxa"/>
            <w:tcBorders>
              <w:top w:val="single" w:sz="4" w:space="0" w:color="auto"/>
              <w:left w:val="single" w:sz="4" w:space="0" w:color="auto"/>
              <w:bottom w:val="single" w:sz="4" w:space="0" w:color="auto"/>
              <w:right w:val="single" w:sz="4" w:space="0" w:color="auto"/>
            </w:tcBorders>
          </w:tcPr>
          <w:p w14:paraId="71EE8D3F"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67AD8F1D"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085834AA" w14:textId="77777777" w:rsidR="00D63450" w:rsidRPr="00E536BE" w:rsidRDefault="00D63450" w:rsidP="006E2B0C">
            <w:pPr>
              <w:spacing w:line="240" w:lineRule="auto"/>
              <w:jc w:val="center"/>
              <w:rPr>
                <w:sz w:val="20"/>
              </w:rPr>
            </w:pPr>
            <w:r w:rsidRPr="00E536BE">
              <w:rPr>
                <w:sz w:val="20"/>
              </w:rPr>
              <w:t>5-6</w:t>
            </w:r>
          </w:p>
        </w:tc>
        <w:tc>
          <w:tcPr>
            <w:tcW w:w="3959" w:type="dxa"/>
            <w:tcBorders>
              <w:top w:val="single" w:sz="4" w:space="0" w:color="auto"/>
              <w:left w:val="single" w:sz="4" w:space="0" w:color="auto"/>
              <w:bottom w:val="single" w:sz="4" w:space="0" w:color="auto"/>
              <w:right w:val="single" w:sz="4" w:space="0" w:color="auto"/>
            </w:tcBorders>
          </w:tcPr>
          <w:p w14:paraId="3AE90B2A" w14:textId="77777777" w:rsidR="00D63450" w:rsidRPr="00E536BE" w:rsidRDefault="00D63450" w:rsidP="006E2B0C">
            <w:pPr>
              <w:spacing w:line="240" w:lineRule="auto"/>
              <w:jc w:val="center"/>
              <w:rPr>
                <w:sz w:val="20"/>
              </w:rPr>
            </w:pPr>
            <w:r w:rsidRPr="00E536BE">
              <w:rPr>
                <w:sz w:val="20"/>
              </w:rPr>
              <w:t>6-7</w:t>
            </w:r>
          </w:p>
        </w:tc>
      </w:tr>
      <w:tr w:rsidR="00D63450" w:rsidRPr="00E536BE" w14:paraId="156A648F" w14:textId="77777777" w:rsidTr="004A7BFF">
        <w:tc>
          <w:tcPr>
            <w:tcW w:w="4070" w:type="dxa"/>
            <w:tcBorders>
              <w:top w:val="single" w:sz="4" w:space="0" w:color="auto"/>
              <w:left w:val="single" w:sz="4" w:space="0" w:color="auto"/>
              <w:bottom w:val="single" w:sz="4" w:space="0" w:color="auto"/>
              <w:right w:val="single" w:sz="4" w:space="0" w:color="auto"/>
            </w:tcBorders>
          </w:tcPr>
          <w:p w14:paraId="4C08DFD7" w14:textId="77777777"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14:paraId="0B80115A" w14:textId="77777777"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14:paraId="4B265FCB"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1A35CE22" w14:textId="77777777"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14:paraId="1D31AA99" w14:textId="77777777"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14:paraId="4684DB10" w14:textId="77777777" w:rsidTr="004A7BFF">
        <w:tc>
          <w:tcPr>
            <w:tcW w:w="4070" w:type="dxa"/>
            <w:tcBorders>
              <w:top w:val="single" w:sz="4" w:space="0" w:color="auto"/>
              <w:left w:val="single" w:sz="4" w:space="0" w:color="auto"/>
              <w:bottom w:val="single" w:sz="4" w:space="0" w:color="auto"/>
              <w:right w:val="single" w:sz="4" w:space="0" w:color="auto"/>
            </w:tcBorders>
          </w:tcPr>
          <w:p w14:paraId="2DA08589" w14:textId="77777777"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14:paraId="022FAC78" w14:textId="77777777"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14:paraId="79F826F2" w14:textId="77777777"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14:paraId="3FFB0A54" w14:textId="77777777"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14:paraId="1CC7FF07" w14:textId="77777777"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14:paraId="3F8F6019" w14:textId="77777777"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7A666D87" w14:textId="77777777" w:rsidR="00D63450" w:rsidRPr="00E536BE" w:rsidRDefault="00D63450" w:rsidP="006E2B0C">
            <w:pPr>
              <w:spacing w:line="240" w:lineRule="auto"/>
              <w:rPr>
                <w:sz w:val="20"/>
              </w:rPr>
            </w:pPr>
          </w:p>
        </w:tc>
      </w:tr>
      <w:tr w:rsidR="00D63450" w:rsidRPr="00E536BE" w14:paraId="35F95A9B" w14:textId="77777777" w:rsidTr="004A7BFF">
        <w:tc>
          <w:tcPr>
            <w:tcW w:w="4070" w:type="dxa"/>
            <w:tcBorders>
              <w:top w:val="single" w:sz="4" w:space="0" w:color="auto"/>
              <w:left w:val="single" w:sz="4" w:space="0" w:color="auto"/>
              <w:bottom w:val="single" w:sz="4" w:space="0" w:color="auto"/>
              <w:right w:val="single" w:sz="4" w:space="0" w:color="auto"/>
            </w:tcBorders>
          </w:tcPr>
          <w:p w14:paraId="71D4DAF0" w14:textId="77777777" w:rsidR="00D63450" w:rsidRPr="00E536BE" w:rsidRDefault="00D63450" w:rsidP="006E2B0C">
            <w:pPr>
              <w:spacing w:line="240" w:lineRule="auto"/>
              <w:rPr>
                <w:sz w:val="20"/>
              </w:rPr>
            </w:pPr>
            <w:r w:rsidRPr="00E536BE">
              <w:rPr>
                <w:sz w:val="20"/>
              </w:rPr>
              <w:t>Создавать условия для активного и пассивного отдыха;</w:t>
            </w:r>
          </w:p>
          <w:p w14:paraId="0DE01922" w14:textId="77777777"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6930EF36" w14:textId="77777777"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14:paraId="1555DDDC" w14:textId="77777777"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14:paraId="1A2D0256" w14:textId="77777777"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14:paraId="4BBF66AC" w14:textId="77777777"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14:paraId="08D2AEA0" w14:textId="77777777" w:rsidR="00D63450" w:rsidRPr="00E536BE" w:rsidRDefault="00D63450" w:rsidP="006E2B0C">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1581F74F" w14:textId="77777777"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14:paraId="4F9DF766" w14:textId="77777777" w:rsidTr="004A7BFF">
        <w:tc>
          <w:tcPr>
            <w:tcW w:w="4070" w:type="dxa"/>
            <w:tcBorders>
              <w:top w:val="single" w:sz="4" w:space="0" w:color="auto"/>
              <w:left w:val="single" w:sz="4" w:space="0" w:color="auto"/>
              <w:bottom w:val="single" w:sz="4" w:space="0" w:color="auto"/>
              <w:right w:val="single" w:sz="4" w:space="0" w:color="auto"/>
            </w:tcBorders>
          </w:tcPr>
          <w:p w14:paraId="3A15BC08" w14:textId="77777777" w:rsidR="00D63450" w:rsidRPr="00E536BE" w:rsidRDefault="00D63450" w:rsidP="006E2B0C">
            <w:pPr>
              <w:spacing w:line="240" w:lineRule="auto"/>
              <w:rPr>
                <w:sz w:val="20"/>
              </w:rPr>
            </w:pPr>
            <w:r w:rsidRPr="00E536BE">
              <w:rPr>
                <w:sz w:val="20"/>
              </w:rPr>
              <w:t>Развивать интерес к просмотру кукольных спектаклей, прослушиванию музыкальных и литературных произведений;</w:t>
            </w:r>
          </w:p>
          <w:p w14:paraId="6EDB62EF" w14:textId="77777777"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14:paraId="716F5778" w14:textId="77777777" w:rsidR="00D63450" w:rsidRPr="00E536BE" w:rsidRDefault="00D63450" w:rsidP="006E2B0C">
            <w:pPr>
              <w:spacing w:line="240" w:lineRule="auto"/>
              <w:rPr>
                <w:sz w:val="20"/>
              </w:rPr>
            </w:pPr>
            <w:r w:rsidRPr="00E536BE">
              <w:rPr>
                <w:sz w:val="20"/>
              </w:rPr>
              <w:lastRenderedPageBreak/>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14:paraId="577B7F1E" w14:textId="77777777" w:rsidR="00D63450" w:rsidRPr="00E536BE" w:rsidRDefault="00D63450" w:rsidP="006E2B0C">
            <w:pPr>
              <w:spacing w:line="240" w:lineRule="auto"/>
              <w:rPr>
                <w:sz w:val="20"/>
              </w:rPr>
            </w:pPr>
            <w:r w:rsidRPr="00E536BE">
              <w:rPr>
                <w:sz w:val="20"/>
              </w:rPr>
              <w:lastRenderedPageBreak/>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14:paraId="37C88AB9" w14:textId="77777777"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14:paraId="237EB978" w14:textId="77777777"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14:paraId="32B28E6A"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28F6D7"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1092A0CD" w14:textId="77777777"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14:paraId="642F9457" w14:textId="77777777"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14:paraId="105AAC78" w14:textId="77777777"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0197296D" w14:textId="77777777" w:rsidR="00D63450" w:rsidRPr="00E536BE" w:rsidRDefault="00D63450" w:rsidP="006E2B0C">
            <w:pPr>
              <w:spacing w:line="240" w:lineRule="auto"/>
              <w:rPr>
                <w:sz w:val="20"/>
              </w:rPr>
            </w:pPr>
            <w:r w:rsidRPr="00E536BE">
              <w:rPr>
                <w:sz w:val="20"/>
              </w:rPr>
              <w:t>- поддерживать интерес к участию в творческих объединениях дополнительного образования в ДОО и вне ее;</w:t>
            </w:r>
          </w:p>
        </w:tc>
        <w:tc>
          <w:tcPr>
            <w:tcW w:w="3959" w:type="dxa"/>
            <w:tcBorders>
              <w:top w:val="single" w:sz="4" w:space="0" w:color="auto"/>
              <w:left w:val="single" w:sz="4" w:space="0" w:color="auto"/>
              <w:bottom w:val="single" w:sz="4" w:space="0" w:color="auto"/>
              <w:right w:val="single" w:sz="4" w:space="0" w:color="auto"/>
            </w:tcBorders>
          </w:tcPr>
          <w:p w14:paraId="1F1CE60F" w14:textId="77777777"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14:paraId="12B81AC8"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0E49FF"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4A39706C" w14:textId="77777777"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9ACAF2" w14:textId="77777777"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6870B2" w14:textId="77777777" w:rsidR="00D63450" w:rsidRPr="00E536BE" w:rsidRDefault="00D63450" w:rsidP="006E2B0C">
            <w:pPr>
              <w:spacing w:line="240" w:lineRule="auto"/>
              <w:jc w:val="center"/>
              <w:rPr>
                <w:sz w:val="20"/>
              </w:rPr>
            </w:pPr>
          </w:p>
        </w:tc>
      </w:tr>
      <w:tr w:rsidR="00D63450" w:rsidRPr="00E536BE" w14:paraId="652071B1" w14:textId="77777777" w:rsidTr="004A7BF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E83463"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562E899D" w14:textId="77777777"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14:paraId="52622918" w14:textId="77777777"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F6E7D" w14:textId="77777777" w:rsidR="00D63450" w:rsidRPr="00E536BE" w:rsidRDefault="00D63450" w:rsidP="006E2B0C">
            <w:pPr>
              <w:spacing w:line="240" w:lineRule="auto"/>
              <w:jc w:val="center"/>
              <w:rPr>
                <w:sz w:val="20"/>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CE730D" w14:textId="77777777" w:rsidR="00D63450" w:rsidRPr="00E536BE" w:rsidRDefault="00D63450" w:rsidP="006E2B0C">
            <w:pPr>
              <w:spacing w:line="240" w:lineRule="auto"/>
              <w:jc w:val="center"/>
              <w:rPr>
                <w:sz w:val="20"/>
              </w:rPr>
            </w:pPr>
          </w:p>
        </w:tc>
      </w:tr>
    </w:tbl>
    <w:p w14:paraId="28B68771" w14:textId="77777777" w:rsidR="00D63450" w:rsidRPr="00E536BE" w:rsidRDefault="00D63450" w:rsidP="00D63450">
      <w:pPr>
        <w:shd w:val="clear" w:color="auto" w:fill="FFFFFF"/>
        <w:spacing w:line="240" w:lineRule="auto"/>
        <w:jc w:val="center"/>
        <w:rPr>
          <w:b/>
          <w:sz w:val="20"/>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D63450" w:rsidRPr="00E536BE" w14:paraId="500B01C3" w14:textId="77777777" w:rsidTr="004A7BFF">
        <w:tc>
          <w:tcPr>
            <w:tcW w:w="15310" w:type="dxa"/>
            <w:gridSpan w:val="4"/>
            <w:shd w:val="clear" w:color="auto" w:fill="F2F2F2" w:themeFill="background1" w:themeFillShade="F2"/>
          </w:tcPr>
          <w:p w14:paraId="7D76C25A" w14:textId="77777777" w:rsidR="00D63450" w:rsidRPr="00E536BE" w:rsidRDefault="00D63450" w:rsidP="006E2B0C">
            <w:pPr>
              <w:spacing w:line="240" w:lineRule="auto"/>
              <w:rPr>
                <w:b/>
                <w:sz w:val="20"/>
              </w:rPr>
            </w:pPr>
            <w:r w:rsidRPr="00E536BE">
              <w:rPr>
                <w:b/>
                <w:sz w:val="20"/>
              </w:rPr>
              <w:t xml:space="preserve"> СОДЕРЖАНИЕ МУЗЫКАЛЬНОЙ ДЕЯТЕЛЬНОСТИ</w:t>
            </w:r>
          </w:p>
        </w:tc>
      </w:tr>
      <w:tr w:rsidR="00D63450" w:rsidRPr="00E536BE" w14:paraId="70342F9A" w14:textId="77777777" w:rsidTr="004A7BFF">
        <w:tc>
          <w:tcPr>
            <w:tcW w:w="15310" w:type="dxa"/>
            <w:gridSpan w:val="4"/>
            <w:shd w:val="clear" w:color="auto" w:fill="F2F2F2" w:themeFill="background1" w:themeFillShade="F2"/>
          </w:tcPr>
          <w:p w14:paraId="514F7479" w14:textId="77777777" w:rsidR="00D63450" w:rsidRPr="00E536BE" w:rsidRDefault="00D63450" w:rsidP="006E2B0C">
            <w:pPr>
              <w:spacing w:line="240" w:lineRule="auto"/>
              <w:rPr>
                <w:b/>
                <w:sz w:val="20"/>
              </w:rPr>
            </w:pPr>
            <w:r w:rsidRPr="00E536BE">
              <w:rPr>
                <w:b/>
                <w:sz w:val="20"/>
              </w:rPr>
              <w:t>Содержание раздела СЛУШАНИЕ</w:t>
            </w:r>
          </w:p>
        </w:tc>
      </w:tr>
      <w:tr w:rsidR="00D63450" w:rsidRPr="00E536BE" w14:paraId="1D34AA54" w14:textId="77777777" w:rsidTr="004A7BFF">
        <w:tc>
          <w:tcPr>
            <w:tcW w:w="4082" w:type="dxa"/>
          </w:tcPr>
          <w:p w14:paraId="1D132B7F" w14:textId="77777777" w:rsidR="00D63450" w:rsidRPr="00E536BE" w:rsidRDefault="00D63450" w:rsidP="006E2B0C">
            <w:pPr>
              <w:spacing w:line="240" w:lineRule="auto"/>
              <w:jc w:val="center"/>
              <w:rPr>
                <w:sz w:val="20"/>
              </w:rPr>
            </w:pPr>
            <w:r w:rsidRPr="00E536BE">
              <w:rPr>
                <w:sz w:val="20"/>
              </w:rPr>
              <w:t>3-4</w:t>
            </w:r>
          </w:p>
        </w:tc>
        <w:tc>
          <w:tcPr>
            <w:tcW w:w="3631" w:type="dxa"/>
          </w:tcPr>
          <w:p w14:paraId="0378670E" w14:textId="77777777" w:rsidR="00D63450" w:rsidRPr="00E536BE" w:rsidRDefault="00D63450" w:rsidP="006E2B0C">
            <w:pPr>
              <w:spacing w:line="240" w:lineRule="auto"/>
              <w:jc w:val="center"/>
              <w:rPr>
                <w:sz w:val="20"/>
              </w:rPr>
            </w:pPr>
            <w:r w:rsidRPr="00E536BE">
              <w:rPr>
                <w:sz w:val="20"/>
              </w:rPr>
              <w:t>4-5</w:t>
            </w:r>
          </w:p>
        </w:tc>
        <w:tc>
          <w:tcPr>
            <w:tcW w:w="3630" w:type="dxa"/>
          </w:tcPr>
          <w:p w14:paraId="3D16353D" w14:textId="77777777" w:rsidR="00D63450" w:rsidRPr="00E536BE" w:rsidRDefault="00D63450" w:rsidP="006E2B0C">
            <w:pPr>
              <w:spacing w:line="240" w:lineRule="auto"/>
              <w:jc w:val="center"/>
              <w:rPr>
                <w:sz w:val="20"/>
              </w:rPr>
            </w:pPr>
            <w:r w:rsidRPr="00E536BE">
              <w:rPr>
                <w:sz w:val="20"/>
              </w:rPr>
              <w:t>5-6</w:t>
            </w:r>
          </w:p>
        </w:tc>
        <w:tc>
          <w:tcPr>
            <w:tcW w:w="3967" w:type="dxa"/>
          </w:tcPr>
          <w:p w14:paraId="180544FF" w14:textId="77777777" w:rsidR="00D63450" w:rsidRPr="00E536BE" w:rsidRDefault="00D63450" w:rsidP="006E2B0C">
            <w:pPr>
              <w:spacing w:line="240" w:lineRule="auto"/>
              <w:jc w:val="center"/>
              <w:rPr>
                <w:sz w:val="20"/>
              </w:rPr>
            </w:pPr>
            <w:r w:rsidRPr="00E536BE">
              <w:rPr>
                <w:sz w:val="20"/>
              </w:rPr>
              <w:t>6-7</w:t>
            </w:r>
          </w:p>
        </w:tc>
      </w:tr>
      <w:tr w:rsidR="00D63450" w:rsidRPr="00E536BE" w14:paraId="685F650C" w14:textId="77777777" w:rsidTr="004A7BFF">
        <w:tc>
          <w:tcPr>
            <w:tcW w:w="4082" w:type="dxa"/>
          </w:tcPr>
          <w:p w14:paraId="08771B21" w14:textId="77777777" w:rsidR="00D63450" w:rsidRPr="00E536BE" w:rsidRDefault="00D63450" w:rsidP="006E2B0C">
            <w:pPr>
              <w:spacing w:line="240" w:lineRule="auto"/>
              <w:rPr>
                <w:sz w:val="20"/>
              </w:rPr>
            </w:pPr>
            <w:r w:rsidRPr="00E536BE">
              <w:rPr>
                <w:sz w:val="2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5C5886D2" w14:textId="77777777"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14:paraId="4B390B38" w14:textId="77777777"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14:paraId="66703085" w14:textId="77777777"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14:paraId="79023B99" w14:textId="77777777" w:rsidR="00D63450" w:rsidRPr="00E536BE" w:rsidRDefault="00D63450" w:rsidP="006E2B0C">
            <w:pPr>
              <w:spacing w:line="240" w:lineRule="auto"/>
              <w:rPr>
                <w:sz w:val="20"/>
              </w:rPr>
            </w:pPr>
            <w:r w:rsidRPr="00E536BE">
              <w:rPr>
                <w:sz w:val="20"/>
              </w:rPr>
              <w:t>Педагог формирует навыки культуры слушания музыки (не отвлекаться, дослушивать произведение до конца).</w:t>
            </w:r>
          </w:p>
          <w:p w14:paraId="65B56241" w14:textId="77777777"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7A87333F" w14:textId="77777777" w:rsidR="00D63450" w:rsidRPr="00E536BE" w:rsidRDefault="00D63450" w:rsidP="006E2B0C">
            <w:pPr>
              <w:spacing w:line="240" w:lineRule="auto"/>
              <w:rPr>
                <w:sz w:val="20"/>
              </w:rPr>
            </w:pPr>
            <w:r w:rsidRPr="00E536BE">
              <w:rPr>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2FC5FDB6" w14:textId="77777777"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14:paraId="59A2F27A" w14:textId="77777777" w:rsidR="00D63450" w:rsidRPr="00E536BE" w:rsidRDefault="00D63450" w:rsidP="006E2B0C">
            <w:pPr>
              <w:spacing w:line="240" w:lineRule="auto"/>
              <w:rPr>
                <w:sz w:val="20"/>
              </w:rPr>
            </w:pPr>
            <w:r w:rsidRPr="00E536BE">
              <w:rPr>
                <w:sz w:val="20"/>
              </w:rPr>
              <w:lastRenderedPageBreak/>
              <w:t>Педагог учит детей выражать полученные впечатления с помощью слова, движения, пантомимы.</w:t>
            </w:r>
          </w:p>
        </w:tc>
        <w:tc>
          <w:tcPr>
            <w:tcW w:w="3630" w:type="dxa"/>
          </w:tcPr>
          <w:p w14:paraId="5B3D1779" w14:textId="77777777" w:rsidR="00D63450" w:rsidRPr="00E536BE" w:rsidRDefault="00D63450" w:rsidP="006E2B0C">
            <w:pPr>
              <w:spacing w:line="240" w:lineRule="auto"/>
              <w:rPr>
                <w:sz w:val="20"/>
              </w:rPr>
            </w:pPr>
            <w:r w:rsidRPr="00E536BE">
              <w:rPr>
                <w:sz w:val="20"/>
              </w:rPr>
              <w:lastRenderedPageBreak/>
              <w:t xml:space="preserve">Педагог учит детей различать жанры музыкальных произведений (песня, танец, марш). </w:t>
            </w:r>
          </w:p>
          <w:p w14:paraId="51BA5F0A" w14:textId="77777777"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75DCD38D" w14:textId="77777777"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33ACCF05" w14:textId="77777777"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3967" w:type="dxa"/>
          </w:tcPr>
          <w:p w14:paraId="078EC3F8" w14:textId="77777777" w:rsidR="00D63450" w:rsidRPr="00E536BE" w:rsidRDefault="00D63450" w:rsidP="006E2B0C">
            <w:pPr>
              <w:spacing w:line="240" w:lineRule="auto"/>
              <w:rPr>
                <w:sz w:val="20"/>
              </w:rPr>
            </w:pPr>
            <w:r w:rsidRPr="00E536BE">
              <w:rPr>
                <w:sz w:val="20"/>
              </w:rPr>
              <w:t xml:space="preserve">Педагог развивает у детей навык восприятия звуков по высоте в пределах квинты – терции. (Септимы); </w:t>
            </w:r>
          </w:p>
          <w:p w14:paraId="0B00A9B5" w14:textId="77777777"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14:paraId="337B4977" w14:textId="77777777"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4A7BFF">
              <w:rPr>
                <w:sz w:val="20"/>
              </w:rPr>
              <w:t xml:space="preserve"> </w:t>
            </w:r>
            <w:r w:rsidRPr="00E536BE">
              <w:rPr>
                <w:sz w:val="20"/>
              </w:rPr>
              <w:t xml:space="preserve">творчеством композиторов и музыкантов (русских, зарубежных и так далее). </w:t>
            </w:r>
          </w:p>
          <w:p w14:paraId="1BBE235D" w14:textId="77777777"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14:paraId="5CEE72BC" w14:textId="77777777" w:rsidTr="004A7BFF">
        <w:tc>
          <w:tcPr>
            <w:tcW w:w="15310" w:type="dxa"/>
            <w:gridSpan w:val="4"/>
            <w:shd w:val="clear" w:color="auto" w:fill="F2F2F2" w:themeFill="background1" w:themeFillShade="F2"/>
          </w:tcPr>
          <w:p w14:paraId="2EB47B64" w14:textId="77777777" w:rsidR="00D63450" w:rsidRPr="00E536BE" w:rsidRDefault="00D63450" w:rsidP="006E2B0C">
            <w:pPr>
              <w:spacing w:line="240" w:lineRule="auto"/>
              <w:rPr>
                <w:b/>
                <w:sz w:val="20"/>
              </w:rPr>
            </w:pPr>
            <w:r w:rsidRPr="00E536BE">
              <w:rPr>
                <w:b/>
                <w:sz w:val="20"/>
              </w:rPr>
              <w:t xml:space="preserve"> Содержание раздела ПЕНИЕ</w:t>
            </w:r>
          </w:p>
        </w:tc>
      </w:tr>
      <w:tr w:rsidR="00D63450" w:rsidRPr="00E536BE" w14:paraId="6BEE86D4" w14:textId="77777777" w:rsidTr="004A7BFF">
        <w:tc>
          <w:tcPr>
            <w:tcW w:w="4082" w:type="dxa"/>
          </w:tcPr>
          <w:p w14:paraId="42B4741B" w14:textId="77777777" w:rsidR="00D63450" w:rsidRPr="00E536BE" w:rsidRDefault="00D63450" w:rsidP="006E2B0C">
            <w:pPr>
              <w:spacing w:line="240" w:lineRule="auto"/>
              <w:jc w:val="center"/>
              <w:rPr>
                <w:sz w:val="20"/>
              </w:rPr>
            </w:pPr>
            <w:r w:rsidRPr="00E536BE">
              <w:rPr>
                <w:sz w:val="20"/>
              </w:rPr>
              <w:t>3-4</w:t>
            </w:r>
          </w:p>
        </w:tc>
        <w:tc>
          <w:tcPr>
            <w:tcW w:w="3631" w:type="dxa"/>
          </w:tcPr>
          <w:p w14:paraId="1FD71989" w14:textId="77777777" w:rsidR="00D63450" w:rsidRPr="00E536BE" w:rsidRDefault="00D63450" w:rsidP="006E2B0C">
            <w:pPr>
              <w:spacing w:line="240" w:lineRule="auto"/>
              <w:jc w:val="center"/>
              <w:rPr>
                <w:sz w:val="20"/>
              </w:rPr>
            </w:pPr>
            <w:r w:rsidRPr="00E536BE">
              <w:rPr>
                <w:sz w:val="20"/>
              </w:rPr>
              <w:t>4-5</w:t>
            </w:r>
          </w:p>
        </w:tc>
        <w:tc>
          <w:tcPr>
            <w:tcW w:w="3630" w:type="dxa"/>
          </w:tcPr>
          <w:p w14:paraId="19FB5B90" w14:textId="77777777" w:rsidR="00D63450" w:rsidRPr="00E536BE" w:rsidRDefault="00D63450" w:rsidP="006E2B0C">
            <w:pPr>
              <w:spacing w:line="240" w:lineRule="auto"/>
              <w:jc w:val="center"/>
              <w:rPr>
                <w:sz w:val="20"/>
              </w:rPr>
            </w:pPr>
            <w:r w:rsidRPr="00E536BE">
              <w:rPr>
                <w:sz w:val="20"/>
              </w:rPr>
              <w:t>5-6</w:t>
            </w:r>
          </w:p>
        </w:tc>
        <w:tc>
          <w:tcPr>
            <w:tcW w:w="3967" w:type="dxa"/>
          </w:tcPr>
          <w:p w14:paraId="5AF45F07" w14:textId="77777777" w:rsidR="00D63450" w:rsidRPr="00E536BE" w:rsidRDefault="00D63450" w:rsidP="006E2B0C">
            <w:pPr>
              <w:spacing w:line="240" w:lineRule="auto"/>
              <w:jc w:val="center"/>
              <w:rPr>
                <w:sz w:val="20"/>
              </w:rPr>
            </w:pPr>
            <w:r w:rsidRPr="00E536BE">
              <w:rPr>
                <w:sz w:val="20"/>
              </w:rPr>
              <w:t>6-7</w:t>
            </w:r>
          </w:p>
        </w:tc>
      </w:tr>
      <w:tr w:rsidR="00D63450" w:rsidRPr="00E536BE" w14:paraId="4E3C9886" w14:textId="77777777" w:rsidTr="004A7BFF">
        <w:tc>
          <w:tcPr>
            <w:tcW w:w="4082" w:type="dxa"/>
          </w:tcPr>
          <w:p w14:paraId="38B75373" w14:textId="77777777"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14:paraId="6C0933EC" w14:textId="77777777"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3819DA13" w14:textId="77777777"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14:paraId="52CFCFC3" w14:textId="77777777"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14:paraId="096242E9" w14:textId="77777777"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19AD9AAC" w14:textId="77777777"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34136A8A" w14:textId="77777777"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музыкальным сопровождением и без него. </w:t>
            </w:r>
          </w:p>
          <w:p w14:paraId="67EAF07E" w14:textId="77777777" w:rsidR="00D63450" w:rsidRPr="00E536BE" w:rsidRDefault="00D63450" w:rsidP="006E2B0C">
            <w:pPr>
              <w:spacing w:line="240" w:lineRule="auto"/>
              <w:rPr>
                <w:sz w:val="20"/>
              </w:rPr>
            </w:pPr>
            <w:r w:rsidRPr="00E536BE">
              <w:rPr>
                <w:sz w:val="20"/>
              </w:rPr>
              <w:t>Развивает у детей песенный музыкальный вкус.</w:t>
            </w:r>
          </w:p>
        </w:tc>
        <w:tc>
          <w:tcPr>
            <w:tcW w:w="3967" w:type="dxa"/>
          </w:tcPr>
          <w:p w14:paraId="3B19131A" w14:textId="77777777" w:rsidR="00D63450" w:rsidRPr="00E536BE" w:rsidRDefault="00D63450" w:rsidP="006E2B0C">
            <w:pPr>
              <w:spacing w:line="240" w:lineRule="auto"/>
              <w:rPr>
                <w:sz w:val="20"/>
              </w:rPr>
            </w:pPr>
            <w:r w:rsidRPr="00E536BE">
              <w:rPr>
                <w:sz w:val="20"/>
              </w:rPr>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4BFE938D" w14:textId="77777777"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14:paraId="006F7087" w14:textId="77777777"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14:paraId="6CAF2882" w14:textId="77777777" w:rsidTr="004A7BFF">
        <w:tc>
          <w:tcPr>
            <w:tcW w:w="15310" w:type="dxa"/>
            <w:gridSpan w:val="4"/>
            <w:shd w:val="clear" w:color="auto" w:fill="F2F2F2" w:themeFill="background1" w:themeFillShade="F2"/>
          </w:tcPr>
          <w:p w14:paraId="05B43057" w14:textId="77777777" w:rsidR="00D63450" w:rsidRPr="00E536BE" w:rsidRDefault="00D63450" w:rsidP="006E2B0C">
            <w:pPr>
              <w:spacing w:line="240" w:lineRule="auto"/>
              <w:rPr>
                <w:sz w:val="20"/>
              </w:rPr>
            </w:pPr>
            <w:r w:rsidRPr="00E536BE">
              <w:rPr>
                <w:b/>
                <w:sz w:val="20"/>
              </w:rPr>
              <w:t xml:space="preserve"> Содержание раздела ПЕСЕННОЕ ТВОРЧЕСТВО</w:t>
            </w:r>
          </w:p>
        </w:tc>
      </w:tr>
      <w:tr w:rsidR="00D63450" w:rsidRPr="00E536BE" w14:paraId="5CD87C5B" w14:textId="77777777" w:rsidTr="004A7BFF">
        <w:tc>
          <w:tcPr>
            <w:tcW w:w="4082" w:type="dxa"/>
          </w:tcPr>
          <w:p w14:paraId="16B1F831" w14:textId="77777777" w:rsidR="00D63450" w:rsidRPr="00E536BE" w:rsidRDefault="00D63450" w:rsidP="006E2B0C">
            <w:pPr>
              <w:spacing w:line="240" w:lineRule="auto"/>
              <w:jc w:val="center"/>
              <w:rPr>
                <w:sz w:val="20"/>
              </w:rPr>
            </w:pPr>
            <w:r w:rsidRPr="00E536BE">
              <w:rPr>
                <w:sz w:val="20"/>
              </w:rPr>
              <w:t>3-4</w:t>
            </w:r>
          </w:p>
        </w:tc>
        <w:tc>
          <w:tcPr>
            <w:tcW w:w="3631" w:type="dxa"/>
          </w:tcPr>
          <w:p w14:paraId="448B381B" w14:textId="77777777" w:rsidR="00D63450" w:rsidRPr="00E536BE" w:rsidRDefault="00D63450" w:rsidP="006E2B0C">
            <w:pPr>
              <w:spacing w:line="240" w:lineRule="auto"/>
              <w:jc w:val="center"/>
              <w:rPr>
                <w:sz w:val="20"/>
              </w:rPr>
            </w:pPr>
            <w:r w:rsidRPr="00E536BE">
              <w:rPr>
                <w:sz w:val="20"/>
              </w:rPr>
              <w:t>4-5</w:t>
            </w:r>
          </w:p>
        </w:tc>
        <w:tc>
          <w:tcPr>
            <w:tcW w:w="3630" w:type="dxa"/>
          </w:tcPr>
          <w:p w14:paraId="2BF44884" w14:textId="77777777" w:rsidR="00D63450" w:rsidRPr="00E536BE" w:rsidRDefault="00D63450" w:rsidP="006E2B0C">
            <w:pPr>
              <w:spacing w:line="240" w:lineRule="auto"/>
              <w:jc w:val="center"/>
              <w:rPr>
                <w:sz w:val="20"/>
              </w:rPr>
            </w:pPr>
            <w:r w:rsidRPr="00E536BE">
              <w:rPr>
                <w:sz w:val="20"/>
              </w:rPr>
              <w:t>5-6</w:t>
            </w:r>
          </w:p>
        </w:tc>
        <w:tc>
          <w:tcPr>
            <w:tcW w:w="3967" w:type="dxa"/>
          </w:tcPr>
          <w:p w14:paraId="558EA839" w14:textId="77777777" w:rsidR="00D63450" w:rsidRPr="00E536BE" w:rsidRDefault="00D63450" w:rsidP="006E2B0C">
            <w:pPr>
              <w:spacing w:line="240" w:lineRule="auto"/>
              <w:jc w:val="center"/>
              <w:rPr>
                <w:sz w:val="20"/>
              </w:rPr>
            </w:pPr>
            <w:r w:rsidRPr="00E536BE">
              <w:rPr>
                <w:sz w:val="20"/>
              </w:rPr>
              <w:t>6-7</w:t>
            </w:r>
          </w:p>
        </w:tc>
      </w:tr>
      <w:tr w:rsidR="00D63450" w:rsidRPr="00E536BE" w14:paraId="2ADD4185" w14:textId="77777777" w:rsidTr="004A7BFF">
        <w:tc>
          <w:tcPr>
            <w:tcW w:w="4082" w:type="dxa"/>
          </w:tcPr>
          <w:p w14:paraId="78278D3E" w14:textId="77777777"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14:paraId="206269BA" w14:textId="77777777"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14:paraId="7A7ED51D" w14:textId="77777777"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6EC2C3DA" w14:textId="77777777" w:rsidR="00D63450" w:rsidRPr="00E536BE" w:rsidRDefault="00D63450" w:rsidP="006E2B0C">
            <w:pPr>
              <w:spacing w:line="240" w:lineRule="auto"/>
              <w:rPr>
                <w:sz w:val="20"/>
              </w:rPr>
            </w:pPr>
            <w:r w:rsidRPr="00E536BE">
              <w:rPr>
                <w:sz w:val="20"/>
              </w:rPr>
              <w:t>Формирует у детей умение импровизировать мелодии на заданный текст.</w:t>
            </w:r>
          </w:p>
        </w:tc>
        <w:tc>
          <w:tcPr>
            <w:tcW w:w="3630" w:type="dxa"/>
          </w:tcPr>
          <w:p w14:paraId="40E06806" w14:textId="77777777" w:rsidR="00D63450" w:rsidRPr="00E536BE" w:rsidRDefault="00D63450" w:rsidP="006E2B0C">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14:paraId="7C038252" w14:textId="77777777"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14:paraId="2DAB8352" w14:textId="77777777" w:rsidR="00D63450" w:rsidRPr="00E536BE" w:rsidRDefault="00D63450" w:rsidP="006E2B0C">
            <w:pPr>
              <w:spacing w:line="240" w:lineRule="auto"/>
              <w:rPr>
                <w:sz w:val="20"/>
              </w:rPr>
            </w:pPr>
            <w:r w:rsidRPr="00E536BE">
              <w:rPr>
                <w:sz w:val="20"/>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14:paraId="27D99A43" w14:textId="77777777" w:rsidR="00D63450" w:rsidRPr="00E536BE" w:rsidRDefault="00D63450" w:rsidP="006E2B0C">
            <w:pPr>
              <w:spacing w:line="240" w:lineRule="auto"/>
              <w:rPr>
                <w:sz w:val="20"/>
              </w:rPr>
            </w:pPr>
            <w:r w:rsidRPr="00E536BE">
              <w:rPr>
                <w:sz w:val="20"/>
              </w:rPr>
              <w:t xml:space="preserve">Способствует развитию у детей мышления, фантазии, памяти, слуха. </w:t>
            </w:r>
          </w:p>
          <w:p w14:paraId="61FFBC07" w14:textId="77777777" w:rsidR="00D63450" w:rsidRPr="00E536BE" w:rsidRDefault="00D63450" w:rsidP="006E2B0C">
            <w:pPr>
              <w:spacing w:line="240" w:lineRule="auto"/>
              <w:rPr>
                <w:sz w:val="20"/>
              </w:rPr>
            </w:pPr>
            <w:r w:rsidRPr="00E536BE">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14:paraId="506103BB" w14:textId="77777777" w:rsidTr="004A7BFF">
        <w:tc>
          <w:tcPr>
            <w:tcW w:w="15310" w:type="dxa"/>
            <w:gridSpan w:val="4"/>
            <w:shd w:val="clear" w:color="auto" w:fill="F2F2F2" w:themeFill="background1" w:themeFillShade="F2"/>
          </w:tcPr>
          <w:p w14:paraId="05275127" w14:textId="77777777" w:rsidR="00D63450" w:rsidRPr="00E536BE" w:rsidRDefault="00D63450" w:rsidP="006E2B0C">
            <w:pPr>
              <w:spacing w:line="240" w:lineRule="auto"/>
              <w:rPr>
                <w:sz w:val="20"/>
              </w:rPr>
            </w:pPr>
            <w:r w:rsidRPr="00E536BE">
              <w:rPr>
                <w:b/>
                <w:sz w:val="20"/>
              </w:rPr>
              <w:t xml:space="preserve"> Содержание раздела МУЗЫКАЛЬНО-РИТМИЧЕСКИЕ ДВИЖЕНИЯ</w:t>
            </w:r>
          </w:p>
        </w:tc>
      </w:tr>
      <w:tr w:rsidR="00D63450" w:rsidRPr="00E536BE" w14:paraId="3DFFFFEA" w14:textId="77777777" w:rsidTr="004A7BFF">
        <w:tc>
          <w:tcPr>
            <w:tcW w:w="4082" w:type="dxa"/>
          </w:tcPr>
          <w:p w14:paraId="34D91079" w14:textId="77777777" w:rsidR="00D63450" w:rsidRPr="00E536BE" w:rsidRDefault="00D63450" w:rsidP="006E2B0C">
            <w:pPr>
              <w:spacing w:line="240" w:lineRule="auto"/>
              <w:jc w:val="center"/>
              <w:rPr>
                <w:sz w:val="20"/>
              </w:rPr>
            </w:pPr>
            <w:r w:rsidRPr="00E536BE">
              <w:rPr>
                <w:sz w:val="20"/>
              </w:rPr>
              <w:t>3-4</w:t>
            </w:r>
          </w:p>
        </w:tc>
        <w:tc>
          <w:tcPr>
            <w:tcW w:w="3631" w:type="dxa"/>
          </w:tcPr>
          <w:p w14:paraId="0659CF3F" w14:textId="77777777" w:rsidR="00D63450" w:rsidRPr="00E536BE" w:rsidRDefault="00D63450" w:rsidP="006E2B0C">
            <w:pPr>
              <w:spacing w:line="240" w:lineRule="auto"/>
              <w:jc w:val="center"/>
              <w:rPr>
                <w:sz w:val="20"/>
              </w:rPr>
            </w:pPr>
            <w:r w:rsidRPr="00E536BE">
              <w:rPr>
                <w:sz w:val="20"/>
              </w:rPr>
              <w:t>4-5</w:t>
            </w:r>
          </w:p>
        </w:tc>
        <w:tc>
          <w:tcPr>
            <w:tcW w:w="3630" w:type="dxa"/>
          </w:tcPr>
          <w:p w14:paraId="3E705CD5" w14:textId="77777777" w:rsidR="00D63450" w:rsidRPr="00E536BE" w:rsidRDefault="00D63450" w:rsidP="006E2B0C">
            <w:pPr>
              <w:spacing w:line="240" w:lineRule="auto"/>
              <w:jc w:val="center"/>
              <w:rPr>
                <w:sz w:val="20"/>
              </w:rPr>
            </w:pPr>
            <w:r w:rsidRPr="00E536BE">
              <w:rPr>
                <w:sz w:val="20"/>
              </w:rPr>
              <w:t>5-6</w:t>
            </w:r>
          </w:p>
        </w:tc>
        <w:tc>
          <w:tcPr>
            <w:tcW w:w="3967" w:type="dxa"/>
          </w:tcPr>
          <w:p w14:paraId="77A63303" w14:textId="77777777" w:rsidR="00D63450" w:rsidRPr="00E536BE" w:rsidRDefault="00D63450" w:rsidP="006E2B0C">
            <w:pPr>
              <w:spacing w:line="240" w:lineRule="auto"/>
              <w:jc w:val="center"/>
              <w:rPr>
                <w:sz w:val="20"/>
              </w:rPr>
            </w:pPr>
            <w:r w:rsidRPr="00E536BE">
              <w:rPr>
                <w:sz w:val="20"/>
              </w:rPr>
              <w:t>6-7</w:t>
            </w:r>
          </w:p>
        </w:tc>
      </w:tr>
      <w:tr w:rsidR="00D63450" w:rsidRPr="00E536BE" w14:paraId="641916B7" w14:textId="77777777" w:rsidTr="004A7BFF">
        <w:tc>
          <w:tcPr>
            <w:tcW w:w="4082" w:type="dxa"/>
          </w:tcPr>
          <w:p w14:paraId="2109775F" w14:textId="77777777"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w:t>
            </w:r>
            <w:r w:rsidRPr="00E536BE">
              <w:rPr>
                <w:sz w:val="20"/>
              </w:rPr>
              <w:lastRenderedPageBreak/>
              <w:t xml:space="preserve">звучания (громко, тихо). Реагировать на начало звучания музыки и ее окончание. </w:t>
            </w:r>
          </w:p>
          <w:p w14:paraId="0335364E" w14:textId="77777777"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14:paraId="2B710A0E" w14:textId="77777777"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14:paraId="2A9B8C03" w14:textId="77777777"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14:paraId="2C57202A" w14:textId="77777777"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2579B344" w14:textId="77777777" w:rsidR="00D63450" w:rsidRPr="00E536BE" w:rsidRDefault="00D63450" w:rsidP="006E2B0C">
            <w:pPr>
              <w:spacing w:line="240" w:lineRule="auto"/>
              <w:rPr>
                <w:sz w:val="20"/>
              </w:rPr>
            </w:pPr>
            <w:r w:rsidRPr="00E536BE">
              <w:rPr>
                <w:sz w:val="20"/>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14:paraId="48DF0089" w14:textId="77777777" w:rsidR="00D63450" w:rsidRPr="00E536BE" w:rsidRDefault="00D63450" w:rsidP="006E2B0C">
            <w:pPr>
              <w:spacing w:line="240" w:lineRule="auto"/>
              <w:rPr>
                <w:sz w:val="20"/>
              </w:rPr>
            </w:pPr>
            <w:r w:rsidRPr="00E536BE">
              <w:rPr>
                <w:sz w:val="20"/>
              </w:rPr>
              <w:lastRenderedPageBreak/>
              <w:t xml:space="preserve">Педагог продолжает формировать у детей навык ритмичного движения в соответствии с характером музыки. </w:t>
            </w:r>
          </w:p>
          <w:p w14:paraId="2E245087" w14:textId="77777777" w:rsidR="00D63450" w:rsidRPr="00E536BE" w:rsidRDefault="00D63450" w:rsidP="006E2B0C">
            <w:pPr>
              <w:spacing w:line="240" w:lineRule="auto"/>
              <w:rPr>
                <w:sz w:val="20"/>
              </w:rPr>
            </w:pPr>
            <w:r w:rsidRPr="00E536BE">
              <w:rPr>
                <w:sz w:val="20"/>
              </w:rPr>
              <w:lastRenderedPageBreak/>
              <w:t xml:space="preserve">Учит детей самостоятельно менять движения в соответствии с двух- и трехчастной формой музыки. </w:t>
            </w:r>
          </w:p>
          <w:p w14:paraId="42320CD5" w14:textId="77777777"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14:paraId="15230D4A" w14:textId="77777777"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7CC1956A" w14:textId="77777777" w:rsidR="00D63450" w:rsidRPr="00E536BE" w:rsidRDefault="00D63450" w:rsidP="006E2B0C">
            <w:pPr>
              <w:spacing w:line="240" w:lineRule="auto"/>
              <w:rPr>
                <w:sz w:val="20"/>
              </w:rPr>
            </w:pPr>
            <w:r w:rsidRPr="00E536BE">
              <w:rPr>
                <w:sz w:val="20"/>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14:paraId="298DF2EE" w14:textId="77777777" w:rsidR="00D63450" w:rsidRPr="00E536BE" w:rsidRDefault="00D63450" w:rsidP="006E2B0C">
            <w:pPr>
              <w:spacing w:line="240" w:lineRule="auto"/>
              <w:rPr>
                <w:sz w:val="20"/>
              </w:rPr>
            </w:pPr>
            <w:r w:rsidRPr="00E536BE">
              <w:rPr>
                <w:sz w:val="20"/>
              </w:rPr>
              <w:lastRenderedPageBreak/>
              <w:t xml:space="preserve">Педагог развивает у детей чувство ритма, умение передавать через </w:t>
            </w:r>
            <w:r w:rsidRPr="00E536BE">
              <w:rPr>
                <w:sz w:val="20"/>
              </w:rPr>
              <w:lastRenderedPageBreak/>
              <w:t xml:space="preserve">движения характер музыки, ее эмоционально - образное содержание. </w:t>
            </w:r>
          </w:p>
          <w:p w14:paraId="45AD4BD5" w14:textId="77777777"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24430D23" w14:textId="77777777"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3B5BBAA0" w14:textId="77777777"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14:paraId="49136DD5" w14:textId="77777777"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14:paraId="096958D4" w14:textId="77777777" w:rsidR="00D63450" w:rsidRPr="00E536BE" w:rsidRDefault="00D63450" w:rsidP="006E2B0C">
            <w:pPr>
              <w:spacing w:line="240" w:lineRule="auto"/>
              <w:rPr>
                <w:sz w:val="20"/>
              </w:rPr>
            </w:pPr>
            <w:r w:rsidRPr="00E536BE">
              <w:rPr>
                <w:sz w:val="20"/>
              </w:rPr>
              <w:lastRenderedPageBreak/>
              <w:t xml:space="preserve">Педагог способствует дальнейшему развитию у детей навыков танцевальных движений, совершенствует умение </w:t>
            </w:r>
            <w:r w:rsidRPr="00E536BE">
              <w:rPr>
                <w:sz w:val="20"/>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w:t>
            </w:r>
          </w:p>
          <w:p w14:paraId="29816554" w14:textId="77777777"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14:paraId="7A062FD8" w14:textId="77777777" w:rsidTr="004A7BFF">
        <w:tc>
          <w:tcPr>
            <w:tcW w:w="15310" w:type="dxa"/>
            <w:gridSpan w:val="4"/>
            <w:shd w:val="clear" w:color="auto" w:fill="F2F2F2" w:themeFill="background1" w:themeFillShade="F2"/>
          </w:tcPr>
          <w:p w14:paraId="31894419" w14:textId="77777777" w:rsidR="00D63450" w:rsidRPr="00E536BE" w:rsidRDefault="00D63450" w:rsidP="006E2B0C">
            <w:pPr>
              <w:spacing w:line="240" w:lineRule="auto"/>
              <w:rPr>
                <w:b/>
                <w:sz w:val="20"/>
              </w:rPr>
            </w:pPr>
            <w:r w:rsidRPr="00E536BE">
              <w:rPr>
                <w:b/>
                <w:sz w:val="20"/>
              </w:rPr>
              <w:lastRenderedPageBreak/>
              <w:t>Содержание раздела МУЗЫКАЛЬНО-ИГРОВОЕ и ТАНЦЕВАЛЬНОЕ ТВОРЧЕСТВО</w:t>
            </w:r>
          </w:p>
        </w:tc>
      </w:tr>
      <w:tr w:rsidR="00D63450" w:rsidRPr="00E536BE" w14:paraId="75B1B431" w14:textId="77777777" w:rsidTr="004A7BFF">
        <w:tc>
          <w:tcPr>
            <w:tcW w:w="4082" w:type="dxa"/>
          </w:tcPr>
          <w:p w14:paraId="5A667D95" w14:textId="77777777" w:rsidR="00D63450" w:rsidRPr="00E536BE" w:rsidRDefault="00D63450" w:rsidP="006E2B0C">
            <w:pPr>
              <w:spacing w:line="240" w:lineRule="auto"/>
              <w:jc w:val="center"/>
              <w:rPr>
                <w:sz w:val="20"/>
              </w:rPr>
            </w:pPr>
            <w:r w:rsidRPr="00E536BE">
              <w:rPr>
                <w:sz w:val="20"/>
              </w:rPr>
              <w:t>3-4</w:t>
            </w:r>
          </w:p>
        </w:tc>
        <w:tc>
          <w:tcPr>
            <w:tcW w:w="3631" w:type="dxa"/>
          </w:tcPr>
          <w:p w14:paraId="28ECB0BF" w14:textId="77777777" w:rsidR="00D63450" w:rsidRPr="00E536BE" w:rsidRDefault="00D63450" w:rsidP="006E2B0C">
            <w:pPr>
              <w:spacing w:line="240" w:lineRule="auto"/>
              <w:jc w:val="center"/>
              <w:rPr>
                <w:sz w:val="20"/>
              </w:rPr>
            </w:pPr>
            <w:r w:rsidRPr="00E536BE">
              <w:rPr>
                <w:sz w:val="20"/>
              </w:rPr>
              <w:t>4-5</w:t>
            </w:r>
          </w:p>
        </w:tc>
        <w:tc>
          <w:tcPr>
            <w:tcW w:w="3630" w:type="dxa"/>
          </w:tcPr>
          <w:p w14:paraId="1B454D48" w14:textId="77777777" w:rsidR="00D63450" w:rsidRPr="00E536BE" w:rsidRDefault="00D63450" w:rsidP="006E2B0C">
            <w:pPr>
              <w:spacing w:line="240" w:lineRule="auto"/>
              <w:jc w:val="center"/>
              <w:rPr>
                <w:sz w:val="20"/>
              </w:rPr>
            </w:pPr>
            <w:r w:rsidRPr="00E536BE">
              <w:rPr>
                <w:sz w:val="20"/>
              </w:rPr>
              <w:t>5-6</w:t>
            </w:r>
          </w:p>
        </w:tc>
        <w:tc>
          <w:tcPr>
            <w:tcW w:w="3967" w:type="dxa"/>
          </w:tcPr>
          <w:p w14:paraId="4CB277FB" w14:textId="77777777" w:rsidR="00D63450" w:rsidRPr="00E536BE" w:rsidRDefault="00D63450" w:rsidP="006E2B0C">
            <w:pPr>
              <w:spacing w:line="240" w:lineRule="auto"/>
              <w:jc w:val="center"/>
              <w:rPr>
                <w:sz w:val="20"/>
                <w:lang w:val="en-US"/>
              </w:rPr>
            </w:pPr>
            <w:r w:rsidRPr="00E536BE">
              <w:rPr>
                <w:sz w:val="20"/>
                <w:lang w:val="en-US"/>
              </w:rPr>
              <w:t>6-7</w:t>
            </w:r>
          </w:p>
        </w:tc>
      </w:tr>
      <w:tr w:rsidR="00D63450" w:rsidRPr="00E536BE" w14:paraId="60BDFFA2" w14:textId="77777777" w:rsidTr="004A7BFF">
        <w:tc>
          <w:tcPr>
            <w:tcW w:w="4082" w:type="dxa"/>
          </w:tcPr>
          <w:p w14:paraId="3D5ABE1A" w14:textId="77777777"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14:paraId="5D3BC07D" w14:textId="77777777"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14:paraId="58545B78" w14:textId="77777777" w:rsidR="00D63450" w:rsidRPr="00E536BE" w:rsidRDefault="00D63450" w:rsidP="006E2B0C">
            <w:pPr>
              <w:spacing w:line="240" w:lineRule="auto"/>
              <w:rPr>
                <w:sz w:val="20"/>
              </w:rPr>
            </w:pPr>
            <w:r w:rsidRPr="00E536BE">
              <w:rPr>
                <w:sz w:val="20"/>
              </w:rPr>
              <w:t>Учит детей точности выполнения движений, передающих характер изображаемых животных.</w:t>
            </w:r>
          </w:p>
        </w:tc>
        <w:tc>
          <w:tcPr>
            <w:tcW w:w="3631" w:type="dxa"/>
          </w:tcPr>
          <w:p w14:paraId="3745DF30" w14:textId="77777777" w:rsidR="00D63450" w:rsidRPr="00E536BE" w:rsidRDefault="00D63450" w:rsidP="006E2B0C">
            <w:pPr>
              <w:spacing w:line="240" w:lineRule="auto"/>
              <w:rPr>
                <w:sz w:val="20"/>
              </w:rPr>
            </w:pPr>
            <w:r w:rsidRPr="00E536BE">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0E90110D" w14:textId="77777777"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14:paraId="47EAE6AE" w14:textId="77777777" w:rsidR="00D63450" w:rsidRPr="00E536BE" w:rsidRDefault="00D63450" w:rsidP="006E2B0C">
            <w:pPr>
              <w:spacing w:line="240" w:lineRule="auto"/>
              <w:rPr>
                <w:sz w:val="20"/>
              </w:rPr>
            </w:pPr>
            <w:r w:rsidRPr="00E536BE">
              <w:rPr>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19A07B94" w14:textId="77777777" w:rsidR="00D63450" w:rsidRPr="00E536BE" w:rsidRDefault="00D63450" w:rsidP="006E2B0C">
            <w:pPr>
              <w:spacing w:line="240" w:lineRule="auto"/>
              <w:rPr>
                <w:sz w:val="20"/>
              </w:rPr>
            </w:pPr>
            <w:r w:rsidRPr="00E536BE">
              <w:rPr>
                <w:sz w:val="20"/>
              </w:rPr>
              <w:t xml:space="preserve">Учит детей самостоятельно придумывать движения, отражающие содержание песни. </w:t>
            </w:r>
          </w:p>
          <w:p w14:paraId="3CB1927D" w14:textId="77777777"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3967" w:type="dxa"/>
          </w:tcPr>
          <w:p w14:paraId="034DA852" w14:textId="77777777" w:rsidR="00D63450" w:rsidRPr="00E536BE" w:rsidRDefault="00D63450" w:rsidP="006E2B0C">
            <w:pPr>
              <w:spacing w:line="240" w:lineRule="auto"/>
              <w:rPr>
                <w:sz w:val="20"/>
              </w:rPr>
            </w:pPr>
            <w:r w:rsidRPr="00E536BE">
              <w:rPr>
                <w:sz w:val="20"/>
              </w:rPr>
              <w:t xml:space="preserve">Педагог развивает у детей танцевально-игровое творчество. </w:t>
            </w:r>
          </w:p>
          <w:p w14:paraId="553EFC46" w14:textId="77777777"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14:paraId="6C60E2E5" w14:textId="77777777" w:rsidR="00D63450" w:rsidRPr="00E536BE" w:rsidRDefault="00D63450" w:rsidP="006E2B0C">
            <w:pPr>
              <w:spacing w:line="240" w:lineRule="auto"/>
              <w:rPr>
                <w:sz w:val="20"/>
              </w:rPr>
            </w:pPr>
            <w:r w:rsidRPr="00E536BE">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5BED5763" w14:textId="77777777"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3B3E55E5" w14:textId="77777777" w:rsidR="00D63450" w:rsidRPr="00E536BE" w:rsidRDefault="00D63450" w:rsidP="006E2B0C">
            <w:pPr>
              <w:spacing w:line="240" w:lineRule="auto"/>
              <w:rPr>
                <w:sz w:val="20"/>
              </w:rPr>
            </w:pPr>
            <w:r w:rsidRPr="00E536BE">
              <w:rPr>
                <w:sz w:val="20"/>
              </w:rPr>
              <w:lastRenderedPageBreak/>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6171FF5E" w14:textId="77777777"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14:paraId="6D5E966F" w14:textId="77777777"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14:paraId="76192BDE" w14:textId="77777777" w:rsidTr="004A7BFF">
        <w:tc>
          <w:tcPr>
            <w:tcW w:w="15310" w:type="dxa"/>
            <w:gridSpan w:val="4"/>
            <w:shd w:val="clear" w:color="auto" w:fill="F2F2F2" w:themeFill="background1" w:themeFillShade="F2"/>
          </w:tcPr>
          <w:p w14:paraId="7404C57C" w14:textId="77777777" w:rsidR="00D63450" w:rsidRPr="00E536BE" w:rsidRDefault="00D63450" w:rsidP="006E2B0C">
            <w:pPr>
              <w:spacing w:line="240" w:lineRule="auto"/>
              <w:rPr>
                <w:sz w:val="20"/>
              </w:rPr>
            </w:pPr>
            <w:r w:rsidRPr="00E536BE">
              <w:rPr>
                <w:b/>
                <w:sz w:val="20"/>
              </w:rPr>
              <w:lastRenderedPageBreak/>
              <w:t xml:space="preserve"> Содержание раздела ИГРА НА ДЕТСКИХ МУЗЫКАЛЬНЫХ ИНСТРУМЕНТАХ</w:t>
            </w:r>
          </w:p>
        </w:tc>
      </w:tr>
      <w:tr w:rsidR="00D63450" w:rsidRPr="00E536BE" w14:paraId="30BEF72E" w14:textId="77777777" w:rsidTr="004A7BFF">
        <w:tc>
          <w:tcPr>
            <w:tcW w:w="4082" w:type="dxa"/>
          </w:tcPr>
          <w:p w14:paraId="3EB4CD5F" w14:textId="77777777" w:rsidR="00D63450" w:rsidRPr="00E536BE" w:rsidRDefault="00D63450" w:rsidP="006E2B0C">
            <w:pPr>
              <w:spacing w:line="240" w:lineRule="auto"/>
              <w:jc w:val="center"/>
              <w:rPr>
                <w:sz w:val="20"/>
              </w:rPr>
            </w:pPr>
            <w:r w:rsidRPr="00E536BE">
              <w:rPr>
                <w:sz w:val="20"/>
              </w:rPr>
              <w:t>3-4</w:t>
            </w:r>
          </w:p>
        </w:tc>
        <w:tc>
          <w:tcPr>
            <w:tcW w:w="3631" w:type="dxa"/>
          </w:tcPr>
          <w:p w14:paraId="39379ABE" w14:textId="77777777" w:rsidR="00D63450" w:rsidRPr="00E536BE" w:rsidRDefault="00D63450" w:rsidP="006E2B0C">
            <w:pPr>
              <w:spacing w:line="240" w:lineRule="auto"/>
              <w:jc w:val="center"/>
              <w:rPr>
                <w:sz w:val="20"/>
              </w:rPr>
            </w:pPr>
            <w:r w:rsidRPr="00E536BE">
              <w:rPr>
                <w:sz w:val="20"/>
              </w:rPr>
              <w:t>4-5</w:t>
            </w:r>
          </w:p>
        </w:tc>
        <w:tc>
          <w:tcPr>
            <w:tcW w:w="3630" w:type="dxa"/>
          </w:tcPr>
          <w:p w14:paraId="25382DB6" w14:textId="77777777" w:rsidR="00D63450" w:rsidRPr="00E536BE" w:rsidRDefault="00D63450" w:rsidP="006E2B0C">
            <w:pPr>
              <w:spacing w:line="240" w:lineRule="auto"/>
              <w:jc w:val="center"/>
              <w:rPr>
                <w:sz w:val="20"/>
              </w:rPr>
            </w:pPr>
            <w:r w:rsidRPr="00E536BE">
              <w:rPr>
                <w:sz w:val="20"/>
              </w:rPr>
              <w:t>5-6</w:t>
            </w:r>
          </w:p>
        </w:tc>
        <w:tc>
          <w:tcPr>
            <w:tcW w:w="3967" w:type="dxa"/>
          </w:tcPr>
          <w:p w14:paraId="773E6BEA" w14:textId="77777777" w:rsidR="00D63450" w:rsidRPr="00E536BE" w:rsidRDefault="00D63450" w:rsidP="006E2B0C">
            <w:pPr>
              <w:spacing w:line="240" w:lineRule="auto"/>
              <w:jc w:val="center"/>
              <w:rPr>
                <w:sz w:val="20"/>
              </w:rPr>
            </w:pPr>
            <w:r w:rsidRPr="00E536BE">
              <w:rPr>
                <w:sz w:val="20"/>
              </w:rPr>
              <w:t>6-7</w:t>
            </w:r>
          </w:p>
        </w:tc>
      </w:tr>
      <w:tr w:rsidR="00D63450" w:rsidRPr="00E536BE" w14:paraId="0E0F7984" w14:textId="77777777" w:rsidTr="004A7BFF">
        <w:tc>
          <w:tcPr>
            <w:tcW w:w="4082" w:type="dxa"/>
          </w:tcPr>
          <w:p w14:paraId="291D6D43" w14:textId="77777777" w:rsidR="00D63450" w:rsidRPr="00E536BE" w:rsidRDefault="00D63450" w:rsidP="006E2B0C">
            <w:pPr>
              <w:spacing w:line="240" w:lineRule="auto"/>
              <w:rPr>
                <w:sz w:val="20"/>
              </w:rPr>
            </w:pPr>
            <w:r w:rsidRPr="00E536BE">
              <w:rPr>
                <w:sz w:val="20"/>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68F57D1A" w14:textId="77777777"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14:paraId="2CCD3F83" w14:textId="77777777"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90A6219" w14:textId="77777777"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E624D4B" w14:textId="77777777" w:rsidR="00D63450"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14:paraId="1C3C2BE3" w14:textId="77777777" w:rsidR="00D63450" w:rsidRPr="00E536BE" w:rsidRDefault="00D63450" w:rsidP="006E2B0C">
            <w:pPr>
              <w:spacing w:line="240" w:lineRule="auto"/>
              <w:rPr>
                <w:sz w:val="20"/>
              </w:rPr>
            </w:pPr>
            <w:r w:rsidRPr="00E536BE">
              <w:rPr>
                <w:sz w:val="20"/>
              </w:rPr>
              <w:t>Педагог формирует у детей умение подыгрывать простейшие мелодии на деревянных ложках, погремушках, барабане, металлофоне.</w:t>
            </w:r>
          </w:p>
          <w:p w14:paraId="4B6C5DD5" w14:textId="77777777" w:rsidR="00D63450" w:rsidRPr="00E536BE" w:rsidRDefault="00D63450" w:rsidP="006E2B0C">
            <w:pPr>
              <w:spacing w:line="240" w:lineRule="auto"/>
              <w:jc w:val="center"/>
              <w:rPr>
                <w:sz w:val="20"/>
              </w:rPr>
            </w:pPr>
          </w:p>
        </w:tc>
        <w:tc>
          <w:tcPr>
            <w:tcW w:w="3630" w:type="dxa"/>
          </w:tcPr>
          <w:p w14:paraId="1758A154" w14:textId="77777777" w:rsidR="00D63450" w:rsidRPr="00E536BE" w:rsidRDefault="00D63450" w:rsidP="006E2B0C">
            <w:pPr>
              <w:spacing w:line="240" w:lineRule="auto"/>
              <w:rPr>
                <w:sz w:val="20"/>
              </w:rPr>
            </w:pPr>
            <w:r w:rsidRPr="00E536BE">
              <w:rPr>
                <w:sz w:val="2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3E31CB0A" w14:textId="77777777"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3967" w:type="dxa"/>
          </w:tcPr>
          <w:p w14:paraId="174708F7" w14:textId="77777777" w:rsidR="00D63450" w:rsidRPr="00E536BE" w:rsidRDefault="00D63450" w:rsidP="006E2B0C">
            <w:pPr>
              <w:spacing w:line="240" w:lineRule="auto"/>
              <w:rPr>
                <w:sz w:val="20"/>
              </w:rPr>
            </w:pPr>
            <w:r w:rsidRPr="00E536BE">
              <w:rPr>
                <w:sz w:val="20"/>
              </w:rPr>
              <w:t>Педагог знакомит детей с музыкальными произведениями в исполнении на различных инструментах и в оркестровой обработке.</w:t>
            </w:r>
          </w:p>
          <w:p w14:paraId="1B2FA667" w14:textId="77777777" w:rsidR="00D63450" w:rsidRPr="00E536BE" w:rsidRDefault="00D63450" w:rsidP="006E2B0C">
            <w:pPr>
              <w:spacing w:line="240" w:lineRule="auto"/>
              <w:rPr>
                <w:sz w:val="20"/>
              </w:rPr>
            </w:pPr>
            <w:r w:rsidRPr="00E536BE">
              <w:rPr>
                <w:sz w:val="20"/>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14:paraId="03C9D31B" w14:textId="77777777" w:rsidTr="004A7BFF">
        <w:tc>
          <w:tcPr>
            <w:tcW w:w="15310" w:type="dxa"/>
            <w:gridSpan w:val="4"/>
            <w:shd w:val="clear" w:color="auto" w:fill="F2F2F2" w:themeFill="background1" w:themeFillShade="F2"/>
          </w:tcPr>
          <w:p w14:paraId="02B563FF" w14:textId="77777777" w:rsidR="00D63450" w:rsidRPr="00E536BE" w:rsidRDefault="00D63450" w:rsidP="006E2B0C">
            <w:pPr>
              <w:spacing w:line="240" w:lineRule="auto"/>
              <w:rPr>
                <w:b/>
                <w:sz w:val="20"/>
              </w:rPr>
            </w:pPr>
            <w:r w:rsidRPr="00E536BE">
              <w:rPr>
                <w:b/>
                <w:sz w:val="20"/>
              </w:rPr>
              <w:t xml:space="preserve"> Содержание раздела ТЕАТРАЛИЗОВАННОЙ ДЕЯТЕЛЬНОСТИ</w:t>
            </w:r>
          </w:p>
        </w:tc>
      </w:tr>
      <w:tr w:rsidR="00D63450" w:rsidRPr="00E536BE" w14:paraId="059C6FC2" w14:textId="77777777" w:rsidTr="004A7BFF">
        <w:tc>
          <w:tcPr>
            <w:tcW w:w="4082" w:type="dxa"/>
          </w:tcPr>
          <w:p w14:paraId="70B45F64" w14:textId="77777777" w:rsidR="00D63450" w:rsidRPr="00E536BE" w:rsidRDefault="00D63450" w:rsidP="006E2B0C">
            <w:pPr>
              <w:spacing w:line="240" w:lineRule="auto"/>
              <w:jc w:val="center"/>
              <w:rPr>
                <w:sz w:val="20"/>
              </w:rPr>
            </w:pPr>
            <w:r w:rsidRPr="00E536BE">
              <w:rPr>
                <w:sz w:val="20"/>
              </w:rPr>
              <w:t>3-4</w:t>
            </w:r>
          </w:p>
        </w:tc>
        <w:tc>
          <w:tcPr>
            <w:tcW w:w="3631" w:type="dxa"/>
          </w:tcPr>
          <w:p w14:paraId="52BC7315" w14:textId="77777777" w:rsidR="00D63450" w:rsidRPr="00E536BE" w:rsidRDefault="00D63450" w:rsidP="006E2B0C">
            <w:pPr>
              <w:spacing w:line="240" w:lineRule="auto"/>
              <w:jc w:val="center"/>
              <w:rPr>
                <w:sz w:val="20"/>
              </w:rPr>
            </w:pPr>
            <w:r w:rsidRPr="00E536BE">
              <w:rPr>
                <w:sz w:val="20"/>
              </w:rPr>
              <w:t>4-5</w:t>
            </w:r>
          </w:p>
        </w:tc>
        <w:tc>
          <w:tcPr>
            <w:tcW w:w="3630" w:type="dxa"/>
          </w:tcPr>
          <w:p w14:paraId="2297CF9C" w14:textId="77777777" w:rsidR="00D63450" w:rsidRPr="00E536BE" w:rsidRDefault="00D63450" w:rsidP="006E2B0C">
            <w:pPr>
              <w:spacing w:line="240" w:lineRule="auto"/>
              <w:jc w:val="center"/>
              <w:rPr>
                <w:sz w:val="20"/>
              </w:rPr>
            </w:pPr>
            <w:r w:rsidRPr="00E536BE">
              <w:rPr>
                <w:sz w:val="20"/>
              </w:rPr>
              <w:t>5-6</w:t>
            </w:r>
          </w:p>
        </w:tc>
        <w:tc>
          <w:tcPr>
            <w:tcW w:w="3967" w:type="dxa"/>
          </w:tcPr>
          <w:p w14:paraId="35046B7D" w14:textId="77777777" w:rsidR="00D63450" w:rsidRPr="00E536BE" w:rsidRDefault="00D63450" w:rsidP="006E2B0C">
            <w:pPr>
              <w:spacing w:line="240" w:lineRule="auto"/>
              <w:jc w:val="center"/>
              <w:rPr>
                <w:sz w:val="20"/>
              </w:rPr>
            </w:pPr>
            <w:r w:rsidRPr="00E536BE">
              <w:rPr>
                <w:sz w:val="20"/>
              </w:rPr>
              <w:t>6-7</w:t>
            </w:r>
          </w:p>
        </w:tc>
      </w:tr>
      <w:tr w:rsidR="00D63450" w:rsidRPr="00E536BE" w14:paraId="5FF8EF45" w14:textId="77777777" w:rsidTr="004A7BFF">
        <w:tc>
          <w:tcPr>
            <w:tcW w:w="4082" w:type="dxa"/>
          </w:tcPr>
          <w:p w14:paraId="5D7814AE" w14:textId="77777777"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14:paraId="62BE41AF" w14:textId="77777777"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14:paraId="37EAB4AF" w14:textId="77777777"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3967" w:type="dxa"/>
          </w:tcPr>
          <w:p w14:paraId="42227CCF" w14:textId="77777777" w:rsidR="00D63450" w:rsidRPr="00E536BE" w:rsidRDefault="00D63450" w:rsidP="006E2B0C">
            <w:pPr>
              <w:spacing w:line="240" w:lineRule="auto"/>
              <w:rPr>
                <w:sz w:val="20"/>
              </w:rPr>
            </w:pPr>
            <w:r w:rsidRPr="00E536BE">
              <w:rPr>
                <w:sz w:val="20"/>
              </w:rPr>
              <w:t xml:space="preserve">Воспитывает любовь к театру. </w:t>
            </w:r>
          </w:p>
          <w:p w14:paraId="401AE5DE" w14:textId="77777777"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62F1593A" w14:textId="77777777" w:rsidR="00D63450" w:rsidRPr="00E536BE" w:rsidRDefault="00D63450" w:rsidP="006E2B0C">
            <w:pPr>
              <w:spacing w:line="240" w:lineRule="auto"/>
              <w:rPr>
                <w:sz w:val="20"/>
              </w:rPr>
            </w:pPr>
            <w:r w:rsidRPr="00E536BE">
              <w:rPr>
                <w:sz w:val="20"/>
              </w:rPr>
              <w:t xml:space="preserve">Знакомит со средствами погружения в художественные образы (музыка, слово, </w:t>
            </w:r>
            <w:r w:rsidRPr="00E536BE">
              <w:rPr>
                <w:sz w:val="20"/>
              </w:rPr>
              <w:lastRenderedPageBreak/>
              <w:t>хореография, декорации, костюм, грим и другое) и возможностями распознавать их особенности.</w:t>
            </w:r>
          </w:p>
        </w:tc>
      </w:tr>
      <w:tr w:rsidR="00D63450" w:rsidRPr="00E536BE" w14:paraId="5751B611" w14:textId="77777777" w:rsidTr="004A7BFF">
        <w:tc>
          <w:tcPr>
            <w:tcW w:w="4082" w:type="dxa"/>
          </w:tcPr>
          <w:p w14:paraId="6C0004CD" w14:textId="77777777" w:rsidR="00D63450" w:rsidRPr="00E536BE" w:rsidRDefault="00D63450" w:rsidP="006E2B0C">
            <w:pPr>
              <w:spacing w:line="240" w:lineRule="auto"/>
              <w:rPr>
                <w:sz w:val="20"/>
              </w:rPr>
            </w:pPr>
            <w:r w:rsidRPr="00E536BE">
              <w:rPr>
                <w:sz w:val="20"/>
              </w:rPr>
              <w:lastRenderedPageBreak/>
              <w:t>Педагог поощряет участие детей в играх-драматизациях.</w:t>
            </w:r>
          </w:p>
          <w:p w14:paraId="57C52B66" w14:textId="77777777"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14:paraId="421EDCDE" w14:textId="77777777"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14:paraId="350C114F" w14:textId="77777777"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3967" w:type="dxa"/>
          </w:tcPr>
          <w:p w14:paraId="2B00C351" w14:textId="77777777"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14:paraId="0A4BBD5E" w14:textId="77777777" w:rsidTr="004A7BFF">
        <w:tc>
          <w:tcPr>
            <w:tcW w:w="4082" w:type="dxa"/>
          </w:tcPr>
          <w:p w14:paraId="74C29A7E" w14:textId="77777777"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14:paraId="68ADB853" w14:textId="77777777"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14:paraId="6B853F5C" w14:textId="77777777"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3967" w:type="dxa"/>
          </w:tcPr>
          <w:p w14:paraId="71DCAC3F" w14:textId="77777777"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14:paraId="39C8E898" w14:textId="77777777"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14:paraId="6B8FE4DC" w14:textId="77777777" w:rsidR="00D63450" w:rsidRPr="00E536BE" w:rsidRDefault="00D63450" w:rsidP="006E2B0C">
            <w:pPr>
              <w:spacing w:line="240" w:lineRule="auto"/>
              <w:rPr>
                <w:sz w:val="20"/>
              </w:rPr>
            </w:pPr>
            <w:r w:rsidRPr="00E536BE">
              <w:rPr>
                <w:sz w:val="20"/>
              </w:rPr>
              <w:t>Использовать средства выразительности (поза, жесты, мимика, интонация, движения).</w:t>
            </w:r>
          </w:p>
        </w:tc>
      </w:tr>
      <w:tr w:rsidR="00D63450" w:rsidRPr="00E536BE" w14:paraId="7C8B8AB0" w14:textId="77777777" w:rsidTr="004A7BFF">
        <w:tc>
          <w:tcPr>
            <w:tcW w:w="4082" w:type="dxa"/>
          </w:tcPr>
          <w:p w14:paraId="16AC72ED" w14:textId="77777777" w:rsidR="00D63450" w:rsidRPr="00E536BE" w:rsidRDefault="00D63450" w:rsidP="006E2B0C">
            <w:pPr>
              <w:spacing w:line="240" w:lineRule="auto"/>
              <w:rPr>
                <w:sz w:val="20"/>
              </w:rPr>
            </w:pPr>
            <w:r w:rsidRPr="00E536BE">
              <w:rPr>
                <w:sz w:val="20"/>
              </w:rPr>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14:paraId="70C1B547" w14:textId="77777777"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14:paraId="52545410" w14:textId="77777777"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14:paraId="0829B99D" w14:textId="77777777"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14:paraId="43C280AB" w14:textId="77777777"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14:paraId="17CF08A6" w14:textId="77777777"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14:paraId="2A29BB6B" w14:textId="77777777" w:rsidTr="004A7BFF">
        <w:trPr>
          <w:trHeight w:val="1361"/>
        </w:trPr>
        <w:tc>
          <w:tcPr>
            <w:tcW w:w="4082" w:type="dxa"/>
            <w:vMerge w:val="restart"/>
          </w:tcPr>
          <w:p w14:paraId="10547F98" w14:textId="77777777"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3631" w:type="dxa"/>
          </w:tcPr>
          <w:p w14:paraId="14AFB53A" w14:textId="77777777"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14:paraId="33C81EBB" w14:textId="77777777"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3967" w:type="dxa"/>
            <w:vMerge w:val="restart"/>
          </w:tcPr>
          <w:p w14:paraId="1F4FA94D" w14:textId="77777777"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4E1EBFBF" w14:textId="77777777" w:rsidR="00D63450" w:rsidRPr="00E536BE" w:rsidRDefault="00D63450" w:rsidP="006E2B0C">
            <w:pPr>
              <w:spacing w:line="240" w:lineRule="auto"/>
              <w:rPr>
                <w:sz w:val="20"/>
              </w:rPr>
            </w:pPr>
            <w:r w:rsidRPr="00E536BE">
              <w:rPr>
                <w:sz w:val="20"/>
              </w:rPr>
              <w:lastRenderedPageBreak/>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0CAED4E3" w14:textId="77777777"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14:paraId="00061AC7" w14:textId="77777777" w:rsidTr="004A7BFF">
        <w:trPr>
          <w:trHeight w:val="907"/>
        </w:trPr>
        <w:tc>
          <w:tcPr>
            <w:tcW w:w="4082" w:type="dxa"/>
            <w:vMerge/>
          </w:tcPr>
          <w:p w14:paraId="1E07BF21" w14:textId="77777777" w:rsidR="00D63450" w:rsidRPr="00E536BE" w:rsidRDefault="00D63450" w:rsidP="006E2B0C">
            <w:pPr>
              <w:spacing w:line="240" w:lineRule="auto"/>
              <w:rPr>
                <w:sz w:val="20"/>
              </w:rPr>
            </w:pPr>
          </w:p>
        </w:tc>
        <w:tc>
          <w:tcPr>
            <w:tcW w:w="3631" w:type="dxa"/>
          </w:tcPr>
          <w:p w14:paraId="2A3C24DD" w14:textId="77777777"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14:paraId="605EFDE3" w14:textId="77777777"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3967" w:type="dxa"/>
            <w:vMerge/>
          </w:tcPr>
          <w:p w14:paraId="373ED1DF" w14:textId="77777777" w:rsidR="00D63450" w:rsidRPr="00E536BE" w:rsidRDefault="00D63450" w:rsidP="006E2B0C">
            <w:pPr>
              <w:spacing w:line="240" w:lineRule="auto"/>
              <w:rPr>
                <w:sz w:val="20"/>
              </w:rPr>
            </w:pPr>
          </w:p>
        </w:tc>
      </w:tr>
      <w:tr w:rsidR="00D63450" w:rsidRPr="00E536BE" w14:paraId="1277DF40" w14:textId="77777777" w:rsidTr="004A7BFF">
        <w:trPr>
          <w:trHeight w:val="1656"/>
        </w:trPr>
        <w:tc>
          <w:tcPr>
            <w:tcW w:w="4082" w:type="dxa"/>
            <w:vMerge/>
          </w:tcPr>
          <w:p w14:paraId="053DF1B4" w14:textId="77777777" w:rsidR="00D63450" w:rsidRPr="00E536BE" w:rsidRDefault="00D63450" w:rsidP="006E2B0C">
            <w:pPr>
              <w:spacing w:line="240" w:lineRule="auto"/>
              <w:rPr>
                <w:sz w:val="20"/>
              </w:rPr>
            </w:pPr>
          </w:p>
        </w:tc>
        <w:tc>
          <w:tcPr>
            <w:tcW w:w="3631" w:type="dxa"/>
          </w:tcPr>
          <w:p w14:paraId="346E3CB7" w14:textId="77777777"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14:paraId="041C1411" w14:textId="77777777"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14:paraId="443A7A6F" w14:textId="77777777" w:rsidR="00D63450" w:rsidRPr="00E536BE" w:rsidRDefault="00D63450" w:rsidP="006E2B0C">
            <w:pPr>
              <w:spacing w:line="240" w:lineRule="auto"/>
              <w:rPr>
                <w:sz w:val="20"/>
              </w:rPr>
            </w:pPr>
          </w:p>
        </w:tc>
      </w:tr>
      <w:tr w:rsidR="00D63450" w:rsidRPr="00E536BE" w14:paraId="374C408F" w14:textId="77777777" w:rsidTr="004A7BFF">
        <w:trPr>
          <w:trHeight w:val="1656"/>
        </w:trPr>
        <w:tc>
          <w:tcPr>
            <w:tcW w:w="4082" w:type="dxa"/>
            <w:vMerge/>
          </w:tcPr>
          <w:p w14:paraId="1BBC5572" w14:textId="77777777" w:rsidR="00D63450" w:rsidRPr="00E536BE" w:rsidRDefault="00D63450" w:rsidP="006E2B0C">
            <w:pPr>
              <w:spacing w:line="240" w:lineRule="auto"/>
              <w:rPr>
                <w:sz w:val="20"/>
              </w:rPr>
            </w:pPr>
          </w:p>
        </w:tc>
        <w:tc>
          <w:tcPr>
            <w:tcW w:w="3631" w:type="dxa"/>
          </w:tcPr>
          <w:p w14:paraId="2326BCEC" w14:textId="77777777"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14:paraId="202A80A7" w14:textId="77777777" w:rsidR="00D63450" w:rsidRPr="00E536BE" w:rsidRDefault="00D63450" w:rsidP="006E2B0C">
            <w:pPr>
              <w:spacing w:line="240" w:lineRule="auto"/>
              <w:rPr>
                <w:sz w:val="20"/>
              </w:rPr>
            </w:pPr>
          </w:p>
        </w:tc>
        <w:tc>
          <w:tcPr>
            <w:tcW w:w="3967" w:type="dxa"/>
            <w:vMerge/>
          </w:tcPr>
          <w:p w14:paraId="1996551F" w14:textId="77777777" w:rsidR="00D63450" w:rsidRPr="00E536BE" w:rsidRDefault="00D63450" w:rsidP="006E2B0C">
            <w:pPr>
              <w:spacing w:line="240" w:lineRule="auto"/>
              <w:rPr>
                <w:sz w:val="20"/>
              </w:rPr>
            </w:pPr>
          </w:p>
        </w:tc>
      </w:tr>
      <w:tr w:rsidR="00D63450" w:rsidRPr="00E536BE" w14:paraId="16AD86C0" w14:textId="77777777" w:rsidTr="004A7BFF">
        <w:tc>
          <w:tcPr>
            <w:tcW w:w="4082" w:type="dxa"/>
            <w:shd w:val="clear" w:color="auto" w:fill="F2F2F2" w:themeFill="background1" w:themeFillShade="F2"/>
          </w:tcPr>
          <w:p w14:paraId="03556D91" w14:textId="77777777" w:rsidR="00D63450" w:rsidRPr="00E536BE" w:rsidRDefault="00D63450" w:rsidP="006E2B0C">
            <w:pPr>
              <w:spacing w:line="240" w:lineRule="auto"/>
              <w:jc w:val="center"/>
              <w:rPr>
                <w:sz w:val="20"/>
              </w:rPr>
            </w:pPr>
          </w:p>
        </w:tc>
        <w:tc>
          <w:tcPr>
            <w:tcW w:w="11228" w:type="dxa"/>
            <w:gridSpan w:val="3"/>
          </w:tcPr>
          <w:p w14:paraId="7F590F51" w14:textId="77777777" w:rsidR="00D63450" w:rsidRPr="00E536BE"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63450" w:rsidRPr="00E536BE" w14:paraId="1B308632" w14:textId="77777777" w:rsidTr="004A7BFF">
        <w:tc>
          <w:tcPr>
            <w:tcW w:w="4082" w:type="dxa"/>
            <w:shd w:val="clear" w:color="auto" w:fill="F2F2F2" w:themeFill="background1" w:themeFillShade="F2"/>
          </w:tcPr>
          <w:p w14:paraId="1A172295" w14:textId="77777777" w:rsidR="00D63450" w:rsidRPr="00E536BE" w:rsidRDefault="00D63450" w:rsidP="006E2B0C">
            <w:pPr>
              <w:spacing w:line="240" w:lineRule="auto"/>
              <w:jc w:val="center"/>
              <w:rPr>
                <w:sz w:val="20"/>
              </w:rPr>
            </w:pPr>
          </w:p>
        </w:tc>
        <w:tc>
          <w:tcPr>
            <w:tcW w:w="11228" w:type="dxa"/>
            <w:gridSpan w:val="3"/>
          </w:tcPr>
          <w:p w14:paraId="049675C4" w14:textId="77777777"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14:paraId="6041A980" w14:textId="77777777" w:rsidTr="004A7BFF">
        <w:tc>
          <w:tcPr>
            <w:tcW w:w="4082" w:type="dxa"/>
            <w:shd w:val="clear" w:color="auto" w:fill="F2F2F2" w:themeFill="background1" w:themeFillShade="F2"/>
          </w:tcPr>
          <w:p w14:paraId="2F98E32A" w14:textId="77777777" w:rsidR="00D63450" w:rsidRPr="00E536BE" w:rsidRDefault="00D63450" w:rsidP="006E2B0C">
            <w:pPr>
              <w:spacing w:line="240" w:lineRule="auto"/>
              <w:jc w:val="center"/>
              <w:rPr>
                <w:sz w:val="20"/>
              </w:rPr>
            </w:pPr>
          </w:p>
        </w:tc>
        <w:tc>
          <w:tcPr>
            <w:tcW w:w="11228" w:type="dxa"/>
            <w:gridSpan w:val="3"/>
          </w:tcPr>
          <w:p w14:paraId="174F822D" w14:textId="77777777" w:rsidR="00D63450" w:rsidRPr="00E536BE" w:rsidRDefault="00D63450" w:rsidP="006E2B0C">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D63450" w:rsidRPr="00E536BE" w14:paraId="5C2569EE" w14:textId="77777777" w:rsidTr="004A7BFF">
        <w:tc>
          <w:tcPr>
            <w:tcW w:w="15310" w:type="dxa"/>
            <w:gridSpan w:val="4"/>
            <w:shd w:val="clear" w:color="auto" w:fill="F2F2F2" w:themeFill="background1" w:themeFillShade="F2"/>
          </w:tcPr>
          <w:p w14:paraId="52107355" w14:textId="77777777" w:rsidR="00D63450" w:rsidRPr="00E536BE" w:rsidRDefault="00D63450" w:rsidP="006E2B0C">
            <w:pPr>
              <w:spacing w:line="240" w:lineRule="auto"/>
              <w:rPr>
                <w:b/>
                <w:sz w:val="20"/>
              </w:rPr>
            </w:pPr>
            <w:r w:rsidRPr="00E536BE">
              <w:rPr>
                <w:b/>
                <w:sz w:val="20"/>
              </w:rPr>
              <w:t xml:space="preserve"> Содержание раздела КУЛЬТУРНО-ДОСУГОВОЙ ДЕЯТЕЛЬНОСТИ</w:t>
            </w:r>
          </w:p>
        </w:tc>
      </w:tr>
      <w:tr w:rsidR="00D63450" w:rsidRPr="00E536BE" w14:paraId="20F37D91" w14:textId="77777777" w:rsidTr="004A7BFF">
        <w:tc>
          <w:tcPr>
            <w:tcW w:w="4082" w:type="dxa"/>
          </w:tcPr>
          <w:p w14:paraId="225DB870" w14:textId="77777777" w:rsidR="00D63450" w:rsidRPr="00E536BE" w:rsidRDefault="00D63450" w:rsidP="006E2B0C">
            <w:pPr>
              <w:spacing w:line="240" w:lineRule="auto"/>
              <w:jc w:val="center"/>
              <w:rPr>
                <w:sz w:val="20"/>
              </w:rPr>
            </w:pPr>
            <w:r w:rsidRPr="00E536BE">
              <w:rPr>
                <w:sz w:val="20"/>
              </w:rPr>
              <w:t>3-4</w:t>
            </w:r>
          </w:p>
        </w:tc>
        <w:tc>
          <w:tcPr>
            <w:tcW w:w="3631" w:type="dxa"/>
          </w:tcPr>
          <w:p w14:paraId="00796686" w14:textId="77777777" w:rsidR="00D63450" w:rsidRPr="00E536BE" w:rsidRDefault="00D63450" w:rsidP="006E2B0C">
            <w:pPr>
              <w:spacing w:line="240" w:lineRule="auto"/>
              <w:jc w:val="center"/>
              <w:rPr>
                <w:sz w:val="20"/>
              </w:rPr>
            </w:pPr>
            <w:r w:rsidRPr="00E536BE">
              <w:rPr>
                <w:sz w:val="20"/>
              </w:rPr>
              <w:t>4-5</w:t>
            </w:r>
          </w:p>
        </w:tc>
        <w:tc>
          <w:tcPr>
            <w:tcW w:w="3630" w:type="dxa"/>
          </w:tcPr>
          <w:p w14:paraId="4C5EE13F" w14:textId="77777777" w:rsidR="00D63450" w:rsidRPr="00E536BE" w:rsidRDefault="00D63450" w:rsidP="006E2B0C">
            <w:pPr>
              <w:spacing w:line="240" w:lineRule="auto"/>
              <w:jc w:val="center"/>
              <w:rPr>
                <w:sz w:val="20"/>
              </w:rPr>
            </w:pPr>
            <w:r w:rsidRPr="00E536BE">
              <w:rPr>
                <w:sz w:val="20"/>
              </w:rPr>
              <w:t>5-6</w:t>
            </w:r>
          </w:p>
        </w:tc>
        <w:tc>
          <w:tcPr>
            <w:tcW w:w="3967" w:type="dxa"/>
          </w:tcPr>
          <w:p w14:paraId="6EF3FB10" w14:textId="77777777" w:rsidR="00D63450" w:rsidRPr="00E536BE" w:rsidRDefault="00D63450" w:rsidP="006E2B0C">
            <w:pPr>
              <w:spacing w:line="240" w:lineRule="auto"/>
              <w:jc w:val="center"/>
              <w:rPr>
                <w:sz w:val="20"/>
              </w:rPr>
            </w:pPr>
            <w:r w:rsidRPr="00E536BE">
              <w:rPr>
                <w:sz w:val="20"/>
              </w:rPr>
              <w:t>6-7</w:t>
            </w:r>
          </w:p>
        </w:tc>
      </w:tr>
      <w:tr w:rsidR="00D63450" w:rsidRPr="00E536BE" w14:paraId="15409A9A" w14:textId="77777777" w:rsidTr="004A7BFF">
        <w:tc>
          <w:tcPr>
            <w:tcW w:w="4082" w:type="dxa"/>
          </w:tcPr>
          <w:p w14:paraId="3824D4C1" w14:textId="77777777"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14:paraId="7802C8FA" w14:textId="77777777"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14:paraId="1DE508FF" w14:textId="77777777"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14:paraId="7696E0F2" w14:textId="77777777"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14:paraId="52B2AE57" w14:textId="77777777" w:rsidTr="004A7BFF">
        <w:tc>
          <w:tcPr>
            <w:tcW w:w="4082" w:type="dxa"/>
          </w:tcPr>
          <w:p w14:paraId="6A77D4FE" w14:textId="77777777"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14:paraId="12330651" w14:textId="77777777"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14:paraId="4A86166F" w14:textId="77777777"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14:paraId="15178555" w14:textId="77777777"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14:paraId="4262BBA9" w14:textId="77777777"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14:paraId="60C61B8F" w14:textId="77777777"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3967" w:type="dxa"/>
          </w:tcPr>
          <w:p w14:paraId="2B1C1CA2" w14:textId="77777777"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14:paraId="70834AF7" w14:textId="77777777"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14:paraId="77DFD6F2" w14:textId="77777777"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14:paraId="6145ED6F" w14:textId="77777777"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14:paraId="24FEB574" w14:textId="77777777" w:rsidTr="004A7BFF">
        <w:tc>
          <w:tcPr>
            <w:tcW w:w="4082" w:type="dxa"/>
          </w:tcPr>
          <w:p w14:paraId="2BD7127A" w14:textId="77777777" w:rsidR="00D63450" w:rsidRPr="00E536BE" w:rsidRDefault="00D63450" w:rsidP="006E2B0C">
            <w:pPr>
              <w:spacing w:line="240" w:lineRule="auto"/>
              <w:rPr>
                <w:sz w:val="20"/>
              </w:rPr>
            </w:pPr>
            <w:r w:rsidRPr="00E536BE">
              <w:rPr>
                <w:sz w:val="20"/>
              </w:rPr>
              <w:t>- Побуждает к участию в развлечениях (играх-забавах, музыкальных рассказах, просмотрах настольного театра и так далее).</w:t>
            </w:r>
          </w:p>
        </w:tc>
        <w:tc>
          <w:tcPr>
            <w:tcW w:w="3631" w:type="dxa"/>
          </w:tcPr>
          <w:p w14:paraId="74ECA81C" w14:textId="77777777"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14:paraId="35FA398D" w14:textId="77777777" w:rsidR="00D63450" w:rsidRPr="00E536BE" w:rsidRDefault="00D63450" w:rsidP="006E2B0C">
            <w:pPr>
              <w:spacing w:line="240" w:lineRule="auto"/>
              <w:rPr>
                <w:sz w:val="20"/>
              </w:rPr>
            </w:pPr>
            <w:r w:rsidRPr="00E536BE">
              <w:rPr>
                <w:sz w:val="20"/>
              </w:rPr>
              <w:t xml:space="preserve">- Педагог знакомит с русскими народными традициями, а также с обычаями других народов страны. - </w:t>
            </w:r>
            <w:r w:rsidRPr="00E536BE">
              <w:rPr>
                <w:sz w:val="20"/>
              </w:rPr>
              <w:lastRenderedPageBreak/>
              <w:t>Поощряет желание участвовать в народных праздниках и развлечениях.</w:t>
            </w:r>
          </w:p>
        </w:tc>
        <w:tc>
          <w:tcPr>
            <w:tcW w:w="3967" w:type="dxa"/>
          </w:tcPr>
          <w:p w14:paraId="5B7EA7F8" w14:textId="77777777" w:rsidR="00D63450" w:rsidRPr="00E536BE" w:rsidRDefault="00D63450" w:rsidP="006E2B0C">
            <w:pPr>
              <w:spacing w:line="240" w:lineRule="auto"/>
              <w:rPr>
                <w:sz w:val="20"/>
              </w:rPr>
            </w:pPr>
            <w:r w:rsidRPr="00E536BE">
              <w:rPr>
                <w:sz w:val="20"/>
              </w:rPr>
              <w:lastRenderedPageBreak/>
              <w:t>- Педагог расширяет знания детей об обычаях и традициях народов России, воспитывает уважение к культуре других этносов.</w:t>
            </w:r>
          </w:p>
        </w:tc>
      </w:tr>
      <w:tr w:rsidR="00D63450" w:rsidRPr="00E536BE" w14:paraId="55CE2920" w14:textId="77777777" w:rsidTr="004A7BFF">
        <w:tc>
          <w:tcPr>
            <w:tcW w:w="4082" w:type="dxa"/>
          </w:tcPr>
          <w:p w14:paraId="5A83ED3E" w14:textId="77777777"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14:paraId="12315604" w14:textId="77777777"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14:paraId="09BD9FEA" w14:textId="77777777"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3967" w:type="dxa"/>
          </w:tcPr>
          <w:p w14:paraId="4AAC79EC" w14:textId="77777777"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14:paraId="5B4A2000" w14:textId="77777777" w:rsidTr="004A7BFF">
        <w:tc>
          <w:tcPr>
            <w:tcW w:w="4082" w:type="dxa"/>
          </w:tcPr>
          <w:p w14:paraId="610C9B05" w14:textId="77777777"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14:paraId="3BA40C52" w14:textId="77777777"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14:paraId="1F798925" w14:textId="77777777"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14:paraId="148F24BD" w14:textId="77777777"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3967" w:type="dxa"/>
          </w:tcPr>
          <w:p w14:paraId="52812766" w14:textId="77777777"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3FD14B7F" w14:textId="77777777" w:rsidR="00D63450" w:rsidRPr="00E536BE" w:rsidRDefault="00D63450" w:rsidP="006E2B0C">
            <w:pPr>
              <w:spacing w:line="240" w:lineRule="auto"/>
              <w:rPr>
                <w:sz w:val="20"/>
              </w:rPr>
            </w:pPr>
            <w:r w:rsidRPr="00E536BE">
              <w:rPr>
                <w:sz w:val="20"/>
              </w:rPr>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D63450" w:rsidRPr="00E536BE" w14:paraId="3FA05412" w14:textId="77777777" w:rsidTr="004A7BFF">
        <w:tc>
          <w:tcPr>
            <w:tcW w:w="4082" w:type="dxa"/>
          </w:tcPr>
          <w:p w14:paraId="45BA8A2C" w14:textId="77777777" w:rsidR="00D63450" w:rsidRPr="00E536BE" w:rsidRDefault="00D63450" w:rsidP="006E2B0C">
            <w:pPr>
              <w:spacing w:line="240" w:lineRule="auto"/>
              <w:rPr>
                <w:sz w:val="20"/>
              </w:rPr>
            </w:pPr>
            <w:r w:rsidRPr="00E536BE">
              <w:rPr>
                <w:sz w:val="20"/>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14:paraId="2053A296" w14:textId="77777777"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14:paraId="43911DD9" w14:textId="77777777" w:rsidR="00D63450" w:rsidRPr="00E536BE" w:rsidRDefault="00D63450" w:rsidP="006E2B0C">
            <w:pPr>
              <w:spacing w:line="240" w:lineRule="auto"/>
              <w:rPr>
                <w:sz w:val="20"/>
              </w:rPr>
            </w:pPr>
            <w:r w:rsidRPr="00E536BE">
              <w:rPr>
                <w:sz w:val="20"/>
              </w:rPr>
              <w:t xml:space="preserve">- Развивает творческие способности. </w:t>
            </w:r>
          </w:p>
          <w:p w14:paraId="3132E101" w14:textId="77777777"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14:paraId="07EEAEAC" w14:textId="77777777"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6AAF9EA6" w14:textId="77777777" w:rsidR="00D63450" w:rsidRPr="00E536BE" w:rsidRDefault="00D63450" w:rsidP="006E2B0C">
            <w:pPr>
              <w:spacing w:line="240" w:lineRule="auto"/>
              <w:rPr>
                <w:sz w:val="20"/>
              </w:rPr>
            </w:pPr>
          </w:p>
          <w:p w14:paraId="6E663FE9" w14:textId="77777777" w:rsidR="00D63450" w:rsidRPr="00E536BE" w:rsidRDefault="00D63450" w:rsidP="006E2B0C">
            <w:pPr>
              <w:spacing w:line="240" w:lineRule="auto"/>
              <w:jc w:val="center"/>
              <w:rPr>
                <w:sz w:val="20"/>
              </w:rPr>
            </w:pPr>
          </w:p>
        </w:tc>
        <w:tc>
          <w:tcPr>
            <w:tcW w:w="3967" w:type="dxa"/>
          </w:tcPr>
          <w:p w14:paraId="63AEC647" w14:textId="77777777"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42F97CB7" w14:textId="77777777"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8325A09" w14:textId="77777777"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14:paraId="3EB4F824" w14:textId="77777777"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14:paraId="04C60BF6" w14:textId="77777777" w:rsidR="002C6E8D"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lastRenderedPageBreak/>
        <w:t>Решение</w:t>
      </w:r>
      <w:r w:rsidRPr="004A7BFF">
        <w:rPr>
          <w:b/>
          <w:color w:val="000000"/>
          <w:spacing w:val="-1"/>
          <w:sz w:val="24"/>
        </w:rPr>
        <w:t xml:space="preserve"> </w:t>
      </w:r>
      <w:r w:rsidRPr="004A7BFF">
        <w:rPr>
          <w:b/>
          <w:color w:val="000000"/>
          <w:sz w:val="24"/>
        </w:rPr>
        <w:t>совокупных задач</w:t>
      </w:r>
      <w:r w:rsidRPr="004A7BFF">
        <w:rPr>
          <w:b/>
          <w:color w:val="000000"/>
          <w:spacing w:val="1"/>
          <w:sz w:val="24"/>
        </w:rPr>
        <w:t xml:space="preserve"> </w:t>
      </w:r>
      <w:r w:rsidRPr="004A7BFF">
        <w:rPr>
          <w:b/>
          <w:color w:val="000000"/>
          <w:sz w:val="24"/>
        </w:rPr>
        <w:t>нескольких направлений</w:t>
      </w:r>
      <w:r w:rsidRPr="004A7BFF">
        <w:rPr>
          <w:b/>
          <w:color w:val="000000"/>
          <w:spacing w:val="1"/>
          <w:sz w:val="24"/>
        </w:rPr>
        <w:t xml:space="preserve"> </w:t>
      </w:r>
      <w:r w:rsidRPr="004A7BFF">
        <w:rPr>
          <w:b/>
          <w:color w:val="000000"/>
          <w:sz w:val="24"/>
        </w:rPr>
        <w:t>воспитания</w:t>
      </w:r>
      <w:r w:rsidR="004A7BFF">
        <w:rPr>
          <w:b/>
          <w:color w:val="000000"/>
          <w:sz w:val="24"/>
        </w:rPr>
        <w:t xml:space="preserve"> </w:t>
      </w:r>
      <w:r w:rsidRPr="004A7BFF">
        <w:rPr>
          <w:b/>
          <w:color w:val="000000"/>
          <w:sz w:val="24"/>
        </w:rPr>
        <w:t>в</w:t>
      </w:r>
      <w:r w:rsidRPr="004A7BFF">
        <w:rPr>
          <w:b/>
          <w:color w:val="000000"/>
          <w:spacing w:val="1"/>
          <w:sz w:val="24"/>
        </w:rPr>
        <w:t xml:space="preserve"> </w:t>
      </w:r>
      <w:r w:rsidRPr="004A7BFF">
        <w:rPr>
          <w:b/>
          <w:color w:val="000000"/>
          <w:sz w:val="24"/>
        </w:rPr>
        <w:t>рамках образовательной</w:t>
      </w:r>
      <w:r w:rsidRPr="004A7BFF">
        <w:rPr>
          <w:b/>
          <w:color w:val="000000"/>
          <w:spacing w:val="1"/>
          <w:sz w:val="24"/>
        </w:rPr>
        <w:t xml:space="preserve"> </w:t>
      </w:r>
      <w:r w:rsidRPr="004A7BFF">
        <w:rPr>
          <w:b/>
          <w:color w:val="000000"/>
          <w:sz w:val="24"/>
        </w:rPr>
        <w:t>области</w:t>
      </w:r>
      <w:r w:rsidRPr="004A7BFF">
        <w:rPr>
          <w:b/>
          <w:color w:val="000000"/>
          <w:spacing w:val="1"/>
          <w:sz w:val="24"/>
        </w:rPr>
        <w:t xml:space="preserve"> </w:t>
      </w:r>
      <w:r w:rsidRPr="004A7BFF">
        <w:rPr>
          <w:b/>
          <w:color w:val="000000"/>
          <w:sz w:val="24"/>
        </w:rPr>
        <w:t>«ХЭР»</w:t>
      </w:r>
    </w:p>
    <w:p w14:paraId="3CC5928A" w14:textId="77777777" w:rsidR="00896643" w:rsidRDefault="00896643"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768"/>
        <w:gridCol w:w="57"/>
      </w:tblGrid>
      <w:tr w:rsidR="004A7BFF" w:rsidRPr="00896643" w14:paraId="048B80C7" w14:textId="77777777" w:rsidTr="004A7BFF">
        <w:trPr>
          <w:gridAfter w:val="1"/>
          <w:wAfter w:w="57" w:type="dxa"/>
          <w:trHeight w:val="620"/>
        </w:trPr>
        <w:tc>
          <w:tcPr>
            <w:tcW w:w="2405" w:type="dxa"/>
            <w:tcMar>
              <w:top w:w="0" w:type="dxa"/>
              <w:left w:w="0" w:type="dxa"/>
              <w:bottom w:w="0" w:type="dxa"/>
              <w:right w:w="0" w:type="dxa"/>
            </w:tcMar>
          </w:tcPr>
          <w:p w14:paraId="02939E7D" w14:textId="77777777"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Приобщение</w:t>
            </w:r>
            <w:r w:rsidRPr="00896643">
              <w:rPr>
                <w:b/>
                <w:color w:val="000000"/>
                <w:spacing w:val="-1"/>
                <w:sz w:val="20"/>
              </w:rPr>
              <w:t xml:space="preserve"> </w:t>
            </w:r>
            <w:r w:rsidRPr="00896643">
              <w:rPr>
                <w:b/>
                <w:color w:val="000000"/>
                <w:sz w:val="20"/>
              </w:rPr>
              <w:t>к</w:t>
            </w:r>
          </w:p>
          <w:p w14:paraId="7433D987" w14:textId="77777777" w:rsidR="004A7BFF" w:rsidRPr="00896643" w:rsidRDefault="004A7BFF">
            <w:pPr>
              <w:pBdr>
                <w:top w:val="none" w:sz="4" w:space="0" w:color="000000"/>
                <w:left w:val="none" w:sz="4" w:space="0" w:color="000000"/>
                <w:bottom w:val="none" w:sz="4" w:space="0" w:color="000000"/>
                <w:right w:val="none" w:sz="4" w:space="0" w:color="000000"/>
              </w:pBdr>
              <w:spacing w:line="276" w:lineRule="atLeast"/>
              <w:rPr>
                <w:b/>
                <w:sz w:val="20"/>
              </w:rPr>
            </w:pPr>
            <w:r w:rsidRPr="00896643">
              <w:rPr>
                <w:b/>
                <w:color w:val="000000"/>
                <w:spacing w:val="104"/>
                <w:sz w:val="20"/>
              </w:rPr>
              <w:t> </w:t>
            </w:r>
            <w:r w:rsidRPr="00896643">
              <w:rPr>
                <w:b/>
                <w:color w:val="000000"/>
                <w:sz w:val="20"/>
              </w:rPr>
              <w:t>ценностям</w:t>
            </w:r>
          </w:p>
        </w:tc>
        <w:tc>
          <w:tcPr>
            <w:tcW w:w="11768" w:type="dxa"/>
            <w:tcMar>
              <w:top w:w="0" w:type="dxa"/>
              <w:left w:w="0" w:type="dxa"/>
              <w:bottom w:w="0" w:type="dxa"/>
              <w:right w:w="0" w:type="dxa"/>
            </w:tcMar>
          </w:tcPr>
          <w:p w14:paraId="042D1220" w14:textId="77777777" w:rsidR="004A7BFF" w:rsidRPr="00896643" w:rsidRDefault="004A7BFF">
            <w:pPr>
              <w:pBdr>
                <w:top w:val="none" w:sz="4" w:space="0" w:color="000000"/>
                <w:left w:val="none" w:sz="4" w:space="0" w:color="000000"/>
                <w:bottom w:val="none" w:sz="4" w:space="0" w:color="000000"/>
                <w:right w:val="none" w:sz="4" w:space="0" w:color="000000"/>
              </w:pBdr>
              <w:spacing w:line="253" w:lineRule="atLeast"/>
              <w:rPr>
                <w:b/>
                <w:sz w:val="20"/>
              </w:rPr>
            </w:pPr>
            <w:r w:rsidRPr="00896643">
              <w:rPr>
                <w:b/>
                <w:color w:val="000000"/>
                <w:sz w:val="20"/>
              </w:rPr>
              <w:t> </w:t>
            </w:r>
          </w:p>
          <w:p w14:paraId="501D0667" w14:textId="77777777" w:rsidR="004A7BFF" w:rsidRPr="00896643" w:rsidRDefault="004A7BFF">
            <w:pPr>
              <w:pBdr>
                <w:top w:val="none" w:sz="4" w:space="0" w:color="000000"/>
                <w:left w:val="none" w:sz="4" w:space="0" w:color="000000"/>
                <w:bottom w:val="none" w:sz="4" w:space="0" w:color="000000"/>
                <w:right w:val="none" w:sz="4" w:space="0" w:color="000000"/>
              </w:pBdr>
              <w:spacing w:line="266" w:lineRule="atLeast"/>
              <w:rPr>
                <w:b/>
                <w:sz w:val="20"/>
              </w:rPr>
            </w:pPr>
            <w:r w:rsidRPr="00896643">
              <w:rPr>
                <w:b/>
                <w:color w:val="000000"/>
                <w:sz w:val="20"/>
              </w:rPr>
              <w:t>Задачи</w:t>
            </w:r>
            <w:r w:rsidRPr="00896643">
              <w:rPr>
                <w:b/>
                <w:color w:val="000000"/>
                <w:spacing w:val="-3"/>
                <w:sz w:val="20"/>
              </w:rPr>
              <w:t xml:space="preserve"> </w:t>
            </w:r>
            <w:r w:rsidRPr="00896643">
              <w:rPr>
                <w:b/>
                <w:color w:val="000000"/>
                <w:sz w:val="20"/>
              </w:rPr>
              <w:t>направлений воспитания</w:t>
            </w:r>
          </w:p>
        </w:tc>
      </w:tr>
      <w:tr w:rsidR="00465FE6" w:rsidRPr="00896643" w14:paraId="3440792E" w14:textId="77777777" w:rsidTr="00465FE6">
        <w:trPr>
          <w:trHeight w:val="4186"/>
        </w:trPr>
        <w:tc>
          <w:tcPr>
            <w:tcW w:w="2405" w:type="dxa"/>
            <w:tcMar>
              <w:top w:w="0" w:type="dxa"/>
              <w:left w:w="0" w:type="dxa"/>
              <w:bottom w:w="0" w:type="dxa"/>
              <w:right w:w="0" w:type="dxa"/>
            </w:tcMar>
          </w:tcPr>
          <w:p w14:paraId="76D80039" w14:textId="77777777"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14:paraId="578D71CF" w14:textId="77777777"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14:paraId="6853E9A3" w14:textId="77777777"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14:paraId="76371171" w14:textId="77777777"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1825" w:type="dxa"/>
            <w:gridSpan w:val="2"/>
            <w:tcMar>
              <w:top w:w="0" w:type="dxa"/>
              <w:left w:w="0" w:type="dxa"/>
              <w:bottom w:w="0" w:type="dxa"/>
              <w:right w:w="0" w:type="dxa"/>
            </w:tcMar>
          </w:tcPr>
          <w:p w14:paraId="39A5063A" w14:textId="77777777"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14:paraId="0AECA163"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8"/>
                <w:sz w:val="20"/>
              </w:rPr>
              <w:t xml:space="preserve"> </w:t>
            </w:r>
            <w:r w:rsidRPr="00896643">
              <w:rPr>
                <w:color w:val="000000"/>
                <w:sz w:val="20"/>
              </w:rPr>
              <w:t>эстетических</w:t>
            </w:r>
            <w:r w:rsidRPr="00896643">
              <w:rPr>
                <w:color w:val="000000"/>
                <w:spacing w:val="10"/>
                <w:sz w:val="20"/>
              </w:rPr>
              <w:t xml:space="preserve"> </w:t>
            </w:r>
            <w:r w:rsidRPr="00896643">
              <w:rPr>
                <w:color w:val="000000"/>
                <w:spacing w:val="-1"/>
                <w:sz w:val="20"/>
              </w:rPr>
              <w:t>чувств</w:t>
            </w:r>
            <w:r w:rsidRPr="00896643">
              <w:rPr>
                <w:color w:val="000000"/>
                <w:spacing w:val="10"/>
                <w:sz w:val="20"/>
              </w:rPr>
              <w:t xml:space="preserve"> </w:t>
            </w:r>
            <w:r w:rsidRPr="00896643">
              <w:rPr>
                <w:color w:val="000000"/>
                <w:sz w:val="20"/>
              </w:rPr>
              <w:t>(удивления,</w:t>
            </w:r>
            <w:r w:rsidRPr="00896643">
              <w:rPr>
                <w:color w:val="000000"/>
                <w:spacing w:val="7"/>
                <w:sz w:val="20"/>
              </w:rPr>
              <w:t xml:space="preserve"> </w:t>
            </w:r>
            <w:r w:rsidRPr="00896643">
              <w:rPr>
                <w:color w:val="000000"/>
                <w:sz w:val="20"/>
              </w:rPr>
              <w:t>радости,</w:t>
            </w:r>
            <w:r w:rsidRPr="00896643">
              <w:rPr>
                <w:color w:val="000000"/>
                <w:spacing w:val="9"/>
                <w:sz w:val="20"/>
              </w:rPr>
              <w:t xml:space="preserve"> </w:t>
            </w:r>
            <w:r w:rsidRPr="00896643">
              <w:rPr>
                <w:color w:val="000000"/>
                <w:sz w:val="20"/>
              </w:rPr>
              <w:t>восхищения)</w:t>
            </w:r>
            <w:r w:rsidRPr="00896643">
              <w:rPr>
                <w:color w:val="000000"/>
                <w:spacing w:val="9"/>
                <w:sz w:val="20"/>
              </w:rPr>
              <w:t xml:space="preserve"> </w:t>
            </w:r>
            <w:r w:rsidRPr="00896643">
              <w:rPr>
                <w:color w:val="000000"/>
                <w:sz w:val="20"/>
              </w:rPr>
              <w:t xml:space="preserve">к </w:t>
            </w:r>
            <w:r w:rsidRPr="00896643">
              <w:rPr>
                <w:color w:val="000000"/>
                <w:spacing w:val="300"/>
                <w:sz w:val="20"/>
              </w:rPr>
              <w:t> </w:t>
            </w:r>
            <w:r w:rsidRPr="00896643">
              <w:rPr>
                <w:color w:val="000000"/>
                <w:sz w:val="20"/>
              </w:rPr>
              <w:t>различным</w:t>
            </w:r>
            <w:r w:rsidRPr="00896643">
              <w:rPr>
                <w:color w:val="000000"/>
                <w:spacing w:val="51"/>
                <w:sz w:val="20"/>
              </w:rPr>
              <w:t xml:space="preserve"> </w:t>
            </w:r>
            <w:r w:rsidRPr="00896643">
              <w:rPr>
                <w:color w:val="000000"/>
                <w:sz w:val="20"/>
              </w:rPr>
              <w:t>объектам</w:t>
            </w:r>
            <w:r w:rsidRPr="00896643">
              <w:rPr>
                <w:color w:val="000000"/>
                <w:spacing w:val="49"/>
                <w:sz w:val="20"/>
              </w:rPr>
              <w:t xml:space="preserve"> </w:t>
            </w:r>
            <w:r w:rsidRPr="00896643">
              <w:rPr>
                <w:color w:val="000000"/>
                <w:sz w:val="20"/>
              </w:rPr>
              <w:t>и</w:t>
            </w:r>
            <w:r w:rsidRPr="00896643">
              <w:rPr>
                <w:color w:val="000000"/>
                <w:spacing w:val="54"/>
                <w:sz w:val="20"/>
              </w:rPr>
              <w:t xml:space="preserve"> </w:t>
            </w:r>
            <w:r w:rsidRPr="00896643">
              <w:rPr>
                <w:color w:val="000000"/>
                <w:sz w:val="20"/>
              </w:rPr>
              <w:t>явлениям</w:t>
            </w:r>
            <w:r w:rsidRPr="00896643">
              <w:rPr>
                <w:color w:val="000000"/>
                <w:spacing w:val="52"/>
                <w:sz w:val="20"/>
              </w:rPr>
              <w:t xml:space="preserve"> </w:t>
            </w:r>
            <w:r w:rsidRPr="00896643">
              <w:rPr>
                <w:color w:val="000000"/>
                <w:sz w:val="20"/>
              </w:rPr>
              <w:t>окружающего</w:t>
            </w:r>
            <w:r w:rsidRPr="00896643">
              <w:rPr>
                <w:color w:val="000000"/>
                <w:spacing w:val="53"/>
                <w:sz w:val="20"/>
              </w:rPr>
              <w:t xml:space="preserve"> </w:t>
            </w:r>
            <w:r w:rsidRPr="00896643">
              <w:rPr>
                <w:color w:val="000000"/>
                <w:sz w:val="20"/>
              </w:rPr>
              <w:t>мира</w:t>
            </w:r>
            <w:r w:rsidRPr="00896643">
              <w:rPr>
                <w:color w:val="000000"/>
                <w:spacing w:val="52"/>
                <w:sz w:val="20"/>
              </w:rPr>
              <w:t xml:space="preserve"> </w:t>
            </w:r>
            <w:r w:rsidRPr="00896643">
              <w:rPr>
                <w:color w:val="000000"/>
                <w:sz w:val="20"/>
              </w:rPr>
              <w:t xml:space="preserve">(природного, </w:t>
            </w:r>
            <w:r w:rsidRPr="00896643">
              <w:rPr>
                <w:color w:val="000000"/>
                <w:spacing w:val="300"/>
                <w:sz w:val="20"/>
              </w:rPr>
              <w:t> </w:t>
            </w:r>
            <w:r w:rsidRPr="00896643">
              <w:rPr>
                <w:color w:val="000000"/>
                <w:sz w:val="20"/>
              </w:rPr>
              <w:t>бытового,</w:t>
            </w:r>
            <w:r w:rsidRPr="00896643">
              <w:rPr>
                <w:color w:val="000000"/>
                <w:spacing w:val="48"/>
                <w:sz w:val="20"/>
              </w:rPr>
              <w:t xml:space="preserve"> </w:t>
            </w:r>
            <w:r w:rsidRPr="00896643">
              <w:rPr>
                <w:color w:val="000000"/>
                <w:sz w:val="20"/>
              </w:rPr>
              <w:t>социального),</w:t>
            </w:r>
            <w:r w:rsidRPr="00896643">
              <w:rPr>
                <w:color w:val="000000"/>
                <w:spacing w:val="47"/>
                <w:sz w:val="20"/>
              </w:rPr>
              <w:t xml:space="preserve"> </w:t>
            </w:r>
            <w:r w:rsidRPr="00896643">
              <w:rPr>
                <w:color w:val="000000"/>
                <w:sz w:val="20"/>
              </w:rPr>
              <w:t>к</w:t>
            </w:r>
            <w:r w:rsidRPr="00896643">
              <w:rPr>
                <w:color w:val="000000"/>
                <w:spacing w:val="49"/>
                <w:sz w:val="20"/>
              </w:rPr>
              <w:t xml:space="preserve"> </w:t>
            </w:r>
            <w:r w:rsidRPr="00896643">
              <w:rPr>
                <w:color w:val="000000"/>
                <w:sz w:val="20"/>
              </w:rPr>
              <w:t>произведениям</w:t>
            </w:r>
            <w:r w:rsidRPr="00896643">
              <w:rPr>
                <w:color w:val="000000"/>
                <w:spacing w:val="47"/>
                <w:sz w:val="20"/>
              </w:rPr>
              <w:t xml:space="preserve"> </w:t>
            </w:r>
            <w:r w:rsidRPr="00896643">
              <w:rPr>
                <w:color w:val="000000"/>
                <w:spacing w:val="-1"/>
                <w:sz w:val="20"/>
              </w:rPr>
              <w:t>разных</w:t>
            </w:r>
            <w:r w:rsidRPr="00896643">
              <w:rPr>
                <w:color w:val="000000"/>
                <w:spacing w:val="51"/>
                <w:sz w:val="20"/>
              </w:rPr>
              <w:t xml:space="preserve"> </w:t>
            </w:r>
            <w:r w:rsidRPr="00896643">
              <w:rPr>
                <w:color w:val="000000"/>
                <w:sz w:val="20"/>
              </w:rPr>
              <w:t>видов,</w:t>
            </w:r>
            <w:r w:rsidRPr="00896643">
              <w:rPr>
                <w:color w:val="000000"/>
                <w:spacing w:val="47"/>
                <w:sz w:val="20"/>
              </w:rPr>
              <w:t xml:space="preserve"> </w:t>
            </w:r>
            <w:r w:rsidRPr="00896643">
              <w:rPr>
                <w:color w:val="000000"/>
                <w:sz w:val="20"/>
              </w:rPr>
              <w:t>жанров</w:t>
            </w:r>
            <w:r w:rsidRPr="00896643">
              <w:rPr>
                <w:color w:val="000000"/>
                <w:spacing w:val="45"/>
                <w:sz w:val="20"/>
              </w:rPr>
              <w:t xml:space="preserve"> </w:t>
            </w:r>
            <w:r w:rsidRPr="00896643">
              <w:rPr>
                <w:color w:val="000000"/>
                <w:sz w:val="20"/>
              </w:rPr>
              <w:t>и</w:t>
            </w:r>
          </w:p>
          <w:p w14:paraId="32F7FCED"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color w:val="000000"/>
                <w:spacing w:val="300"/>
                <w:sz w:val="20"/>
              </w:rPr>
              <w:t> </w:t>
            </w:r>
            <w:r w:rsidRPr="00896643">
              <w:rPr>
                <w:color w:val="000000"/>
                <w:sz w:val="20"/>
              </w:rPr>
              <w:t>стилей</w:t>
            </w:r>
            <w:r w:rsidRPr="00896643">
              <w:rPr>
                <w:color w:val="000000"/>
                <w:spacing w:val="1"/>
                <w:sz w:val="20"/>
              </w:rPr>
              <w:t xml:space="preserve"> </w:t>
            </w:r>
            <w:r w:rsidRPr="00896643">
              <w:rPr>
                <w:color w:val="000000"/>
                <w:sz w:val="20"/>
              </w:rPr>
              <w:t>искусства</w:t>
            </w:r>
            <w:r w:rsidRPr="00896643">
              <w:rPr>
                <w:color w:val="000000"/>
                <w:spacing w:val="-1"/>
                <w:sz w:val="20"/>
              </w:rPr>
              <w:t xml:space="preserve"> </w:t>
            </w:r>
            <w:r w:rsidRPr="00896643">
              <w:rPr>
                <w:color w:val="000000"/>
                <w:spacing w:val="1"/>
                <w:sz w:val="20"/>
              </w:rPr>
              <w:t>(в</w:t>
            </w:r>
            <w:r w:rsidRPr="00896643">
              <w:rPr>
                <w:color w:val="000000"/>
                <w:spacing w:val="-1"/>
                <w:sz w:val="20"/>
              </w:rPr>
              <w:t xml:space="preserve"> </w:t>
            </w:r>
            <w:r w:rsidRPr="00896643">
              <w:rPr>
                <w:color w:val="000000"/>
                <w:sz w:val="20"/>
              </w:rPr>
              <w:t>соответствии</w:t>
            </w:r>
            <w:r w:rsidRPr="00896643">
              <w:rPr>
                <w:color w:val="000000"/>
                <w:spacing w:val="1"/>
                <w:sz w:val="20"/>
              </w:rPr>
              <w:t xml:space="preserve"> </w:t>
            </w:r>
            <w:r w:rsidRPr="00896643">
              <w:rPr>
                <w:color w:val="000000"/>
                <w:sz w:val="20"/>
              </w:rPr>
              <w:t>с</w:t>
            </w:r>
            <w:r w:rsidRPr="00896643">
              <w:rPr>
                <w:color w:val="000000"/>
                <w:spacing w:val="-1"/>
                <w:sz w:val="20"/>
              </w:rPr>
              <w:t xml:space="preserve"> </w:t>
            </w:r>
            <w:r w:rsidRPr="00896643">
              <w:rPr>
                <w:color w:val="000000"/>
                <w:sz w:val="20"/>
              </w:rPr>
              <w:t>возрастными</w:t>
            </w:r>
            <w:r w:rsidRPr="00896643">
              <w:rPr>
                <w:color w:val="000000"/>
                <w:spacing w:val="1"/>
                <w:sz w:val="20"/>
              </w:rPr>
              <w:t xml:space="preserve"> </w:t>
            </w:r>
            <w:r w:rsidRPr="00896643">
              <w:rPr>
                <w:color w:val="000000"/>
                <w:sz w:val="20"/>
              </w:rPr>
              <w:t>особенностями);</w:t>
            </w:r>
          </w:p>
          <w:p w14:paraId="6EAEDF25"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43"/>
                <w:sz w:val="20"/>
              </w:rPr>
              <w:t xml:space="preserve"> </w:t>
            </w:r>
            <w:r w:rsidRPr="00896643">
              <w:rPr>
                <w:color w:val="000000"/>
                <w:sz w:val="20"/>
              </w:rPr>
              <w:t>к</w:t>
            </w:r>
            <w:r w:rsidRPr="00896643">
              <w:rPr>
                <w:color w:val="000000"/>
                <w:spacing w:val="142"/>
                <w:sz w:val="20"/>
              </w:rPr>
              <w:t xml:space="preserve"> </w:t>
            </w:r>
            <w:r w:rsidRPr="00896643">
              <w:rPr>
                <w:color w:val="000000"/>
                <w:sz w:val="20"/>
              </w:rPr>
              <w:t>традициям</w:t>
            </w:r>
            <w:r w:rsidRPr="00896643">
              <w:rPr>
                <w:color w:val="000000"/>
                <w:spacing w:val="143"/>
                <w:sz w:val="20"/>
              </w:rPr>
              <w:t xml:space="preserve"> </w:t>
            </w:r>
            <w:r w:rsidRPr="00896643">
              <w:rPr>
                <w:color w:val="000000"/>
                <w:sz w:val="20"/>
              </w:rPr>
              <w:t>и</w:t>
            </w:r>
            <w:r w:rsidRPr="00896643">
              <w:rPr>
                <w:color w:val="000000"/>
                <w:spacing w:val="143"/>
                <w:sz w:val="20"/>
              </w:rPr>
              <w:t xml:space="preserve"> </w:t>
            </w:r>
            <w:r w:rsidRPr="00896643">
              <w:rPr>
                <w:color w:val="000000"/>
                <w:sz w:val="20"/>
              </w:rPr>
              <w:t>великому</w:t>
            </w:r>
            <w:r w:rsidRPr="00896643">
              <w:rPr>
                <w:color w:val="000000"/>
                <w:spacing w:val="136"/>
                <w:sz w:val="20"/>
              </w:rPr>
              <w:t xml:space="preserve"> </w:t>
            </w:r>
            <w:r w:rsidRPr="00896643">
              <w:rPr>
                <w:color w:val="000000"/>
                <w:sz w:val="20"/>
              </w:rPr>
              <w:t>культурному</w:t>
            </w:r>
            <w:r w:rsidRPr="00896643">
              <w:rPr>
                <w:color w:val="000000"/>
                <w:spacing w:val="139"/>
                <w:sz w:val="20"/>
              </w:rPr>
              <w:t xml:space="preserve"> </w:t>
            </w:r>
            <w:r w:rsidRPr="00896643">
              <w:rPr>
                <w:color w:val="000000"/>
                <w:sz w:val="20"/>
              </w:rPr>
              <w:t>наследию российского народа, шедеврам мировой</w:t>
            </w:r>
            <w:r w:rsidRPr="00896643">
              <w:rPr>
                <w:color w:val="000000"/>
                <w:spacing w:val="3"/>
                <w:sz w:val="20"/>
              </w:rPr>
              <w:t xml:space="preserve"> </w:t>
            </w:r>
            <w:r w:rsidRPr="00896643">
              <w:rPr>
                <w:color w:val="000000"/>
                <w:sz w:val="20"/>
              </w:rPr>
              <w:t>художественной</w:t>
            </w:r>
            <w:r w:rsidRPr="00896643">
              <w:rPr>
                <w:color w:val="000000"/>
                <w:spacing w:val="1"/>
                <w:sz w:val="20"/>
              </w:rPr>
              <w:t xml:space="preserve"> </w:t>
            </w:r>
            <w:r w:rsidRPr="00896643">
              <w:rPr>
                <w:color w:val="000000"/>
                <w:sz w:val="20"/>
              </w:rPr>
              <w:t xml:space="preserve">культуры; окружающему </w:t>
            </w:r>
            <w:r w:rsidRPr="00896643">
              <w:rPr>
                <w:color w:val="000000"/>
                <w:spacing w:val="2"/>
                <w:sz w:val="20"/>
              </w:rPr>
              <w:t>миру</w:t>
            </w:r>
            <w:r w:rsidRPr="00896643">
              <w:rPr>
                <w:color w:val="000000"/>
                <w:spacing w:val="-4"/>
                <w:sz w:val="20"/>
              </w:rPr>
              <w:t xml:space="preserve"> </w:t>
            </w:r>
            <w:r w:rsidRPr="00896643">
              <w:rPr>
                <w:color w:val="000000"/>
                <w:spacing w:val="1"/>
                <w:sz w:val="20"/>
              </w:rPr>
              <w:t xml:space="preserve">для </w:t>
            </w:r>
            <w:r w:rsidRPr="00896643">
              <w:rPr>
                <w:color w:val="000000"/>
                <w:sz w:val="20"/>
              </w:rPr>
              <w:t>гармонизации</w:t>
            </w:r>
            <w:r w:rsidRPr="00896643">
              <w:rPr>
                <w:color w:val="000000"/>
                <w:spacing w:val="3"/>
                <w:sz w:val="20"/>
              </w:rPr>
              <w:t xml:space="preserve"> </w:t>
            </w:r>
            <w:r w:rsidRPr="00896643">
              <w:rPr>
                <w:color w:val="000000"/>
                <w:sz w:val="20"/>
              </w:rPr>
              <w:t>внешнего</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внутреннего</w:t>
            </w:r>
            <w:r w:rsidRPr="00896643">
              <w:rPr>
                <w:color w:val="000000"/>
                <w:spacing w:val="2"/>
                <w:sz w:val="20"/>
              </w:rPr>
              <w:t xml:space="preserve"> </w:t>
            </w:r>
            <w:r w:rsidRPr="00896643">
              <w:rPr>
                <w:color w:val="000000"/>
                <w:sz w:val="20"/>
              </w:rPr>
              <w:t>мира ребенка;</w:t>
            </w:r>
          </w:p>
          <w:p w14:paraId="45B3807B"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before="69"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63"/>
                <w:sz w:val="20"/>
              </w:rPr>
              <w:t xml:space="preserve"> </w:t>
            </w:r>
            <w:r w:rsidRPr="00896643">
              <w:rPr>
                <w:color w:val="000000"/>
                <w:spacing w:val="-1"/>
                <w:sz w:val="20"/>
              </w:rPr>
              <w:t>условий</w:t>
            </w:r>
            <w:r w:rsidRPr="00896643">
              <w:rPr>
                <w:color w:val="000000"/>
                <w:spacing w:val="64"/>
                <w:sz w:val="20"/>
              </w:rPr>
              <w:t xml:space="preserve"> </w:t>
            </w:r>
            <w:r w:rsidRPr="00896643">
              <w:rPr>
                <w:color w:val="000000"/>
                <w:sz w:val="20"/>
              </w:rPr>
              <w:t>для</w:t>
            </w:r>
            <w:r w:rsidRPr="00896643">
              <w:rPr>
                <w:color w:val="000000"/>
                <w:spacing w:val="60"/>
                <w:sz w:val="20"/>
              </w:rPr>
              <w:t xml:space="preserve"> </w:t>
            </w:r>
            <w:r w:rsidRPr="00896643">
              <w:rPr>
                <w:color w:val="000000"/>
                <w:sz w:val="20"/>
              </w:rPr>
              <w:t>раскрытия</w:t>
            </w:r>
            <w:r w:rsidRPr="00896643">
              <w:rPr>
                <w:color w:val="000000"/>
                <w:spacing w:val="62"/>
                <w:sz w:val="20"/>
              </w:rPr>
              <w:t xml:space="preserve"> </w:t>
            </w:r>
            <w:r w:rsidRPr="00896643">
              <w:rPr>
                <w:color w:val="000000"/>
                <w:spacing w:val="-1"/>
                <w:sz w:val="20"/>
              </w:rPr>
              <w:t>детьми</w:t>
            </w:r>
            <w:r w:rsidRPr="00896643">
              <w:rPr>
                <w:color w:val="000000"/>
                <w:spacing w:val="64"/>
                <w:sz w:val="20"/>
              </w:rPr>
              <w:t xml:space="preserve"> </w:t>
            </w:r>
            <w:r w:rsidRPr="00896643">
              <w:rPr>
                <w:color w:val="000000"/>
                <w:spacing w:val="-1"/>
                <w:sz w:val="20"/>
              </w:rPr>
              <w:t>базовых</w:t>
            </w:r>
            <w:r w:rsidRPr="00896643">
              <w:rPr>
                <w:color w:val="000000"/>
                <w:spacing w:val="63"/>
                <w:sz w:val="20"/>
              </w:rPr>
              <w:t xml:space="preserve"> </w:t>
            </w:r>
            <w:r w:rsidRPr="00896643">
              <w:rPr>
                <w:color w:val="000000"/>
                <w:sz w:val="20"/>
              </w:rPr>
              <w:t>ценностей</w:t>
            </w:r>
            <w:r w:rsidRPr="00896643">
              <w:rPr>
                <w:color w:val="000000"/>
                <w:spacing w:val="63"/>
                <w:sz w:val="20"/>
              </w:rPr>
              <w:t xml:space="preserve"> </w:t>
            </w:r>
            <w:r w:rsidRPr="00896643">
              <w:rPr>
                <w:color w:val="000000"/>
                <w:sz w:val="20"/>
              </w:rPr>
              <w:t>и</w:t>
            </w:r>
            <w:r w:rsidRPr="00896643">
              <w:rPr>
                <w:color w:val="000000"/>
                <w:spacing w:val="61"/>
                <w:sz w:val="20"/>
              </w:rPr>
              <w:t xml:space="preserve"> </w:t>
            </w:r>
            <w:r w:rsidRPr="00896643">
              <w:rPr>
                <w:color w:val="000000"/>
                <w:spacing w:val="-1"/>
                <w:sz w:val="20"/>
              </w:rPr>
              <w:t xml:space="preserve">их </w:t>
            </w:r>
            <w:r w:rsidRPr="00896643">
              <w:rPr>
                <w:color w:val="000000"/>
                <w:sz w:val="20"/>
              </w:rPr>
              <w:t>деятельности;</w:t>
            </w:r>
          </w:p>
          <w:p w14:paraId="1254DA35"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before="68"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121"/>
                <w:sz w:val="20"/>
              </w:rPr>
              <w:t xml:space="preserve"> </w:t>
            </w:r>
            <w:r w:rsidRPr="00896643">
              <w:rPr>
                <w:color w:val="000000"/>
                <w:sz w:val="20"/>
              </w:rPr>
              <w:t>целостной</w:t>
            </w:r>
            <w:r w:rsidRPr="00896643">
              <w:rPr>
                <w:color w:val="000000"/>
                <w:spacing w:val="123"/>
                <w:sz w:val="20"/>
              </w:rPr>
              <w:t xml:space="preserve"> </w:t>
            </w:r>
            <w:r w:rsidRPr="00896643">
              <w:rPr>
                <w:color w:val="000000"/>
                <w:sz w:val="20"/>
              </w:rPr>
              <w:t>картины</w:t>
            </w:r>
            <w:r w:rsidRPr="00896643">
              <w:rPr>
                <w:color w:val="000000"/>
                <w:spacing w:val="122"/>
                <w:sz w:val="20"/>
              </w:rPr>
              <w:t xml:space="preserve"> </w:t>
            </w:r>
            <w:r w:rsidRPr="00896643">
              <w:rPr>
                <w:color w:val="000000"/>
                <w:sz w:val="20"/>
              </w:rPr>
              <w:t>мира</w:t>
            </w:r>
            <w:r w:rsidRPr="00896643">
              <w:rPr>
                <w:color w:val="000000"/>
                <w:spacing w:val="121"/>
                <w:sz w:val="20"/>
              </w:rPr>
              <w:t xml:space="preserve"> </w:t>
            </w:r>
            <w:r w:rsidRPr="00896643">
              <w:rPr>
                <w:color w:val="000000"/>
                <w:spacing w:val="1"/>
                <w:sz w:val="20"/>
              </w:rPr>
              <w:t>на</w:t>
            </w:r>
            <w:r w:rsidRPr="00896643">
              <w:rPr>
                <w:color w:val="000000"/>
                <w:spacing w:val="120"/>
                <w:sz w:val="20"/>
              </w:rPr>
              <w:t xml:space="preserve"> </w:t>
            </w:r>
            <w:r w:rsidRPr="00896643">
              <w:rPr>
                <w:color w:val="000000"/>
                <w:sz w:val="20"/>
              </w:rPr>
              <w:t>основе</w:t>
            </w:r>
            <w:r w:rsidRPr="00896643">
              <w:rPr>
                <w:color w:val="000000"/>
                <w:spacing w:val="123"/>
                <w:sz w:val="20"/>
              </w:rPr>
              <w:t xml:space="preserve"> </w:t>
            </w:r>
            <w:r w:rsidRPr="00896643">
              <w:rPr>
                <w:color w:val="000000"/>
                <w:sz w:val="20"/>
              </w:rPr>
              <w:t xml:space="preserve">интеграции </w:t>
            </w:r>
            <w:r w:rsidRPr="00896643">
              <w:rPr>
                <w:color w:val="000000"/>
                <w:spacing w:val="300"/>
                <w:sz w:val="20"/>
              </w:rPr>
              <w:t> </w:t>
            </w:r>
            <w:r w:rsidRPr="00896643">
              <w:rPr>
                <w:color w:val="000000"/>
                <w:sz w:val="20"/>
              </w:rPr>
              <w:t>интеллектуального</w:t>
            </w:r>
            <w:r w:rsidRPr="00896643">
              <w:rPr>
                <w:color w:val="000000"/>
                <w:spacing w:val="245"/>
                <w:sz w:val="20"/>
              </w:rPr>
              <w:t xml:space="preserve"> </w:t>
            </w:r>
            <w:r w:rsidRPr="00896643">
              <w:rPr>
                <w:color w:val="000000"/>
                <w:sz w:val="20"/>
              </w:rPr>
              <w:t>и</w:t>
            </w:r>
            <w:r w:rsidRPr="00896643">
              <w:rPr>
                <w:color w:val="000000"/>
                <w:spacing w:val="245"/>
                <w:sz w:val="20"/>
              </w:rPr>
              <w:t xml:space="preserve"> </w:t>
            </w:r>
            <w:r w:rsidRPr="00896643">
              <w:rPr>
                <w:color w:val="000000"/>
                <w:sz w:val="20"/>
              </w:rPr>
              <w:t>эмоционально</w:t>
            </w:r>
            <w:r w:rsidRPr="00896643">
              <w:rPr>
                <w:color w:val="000000"/>
                <w:spacing w:val="-1"/>
                <w:sz w:val="20"/>
              </w:rPr>
              <w:t>-</w:t>
            </w:r>
            <w:r w:rsidRPr="00896643">
              <w:rPr>
                <w:color w:val="000000"/>
                <w:sz w:val="20"/>
              </w:rPr>
              <w:t>образного</w:t>
            </w:r>
            <w:r w:rsidRPr="00896643">
              <w:rPr>
                <w:color w:val="000000"/>
                <w:spacing w:val="245"/>
                <w:sz w:val="20"/>
              </w:rPr>
              <w:t xml:space="preserve"> </w:t>
            </w:r>
            <w:r w:rsidRPr="00896643">
              <w:rPr>
                <w:color w:val="000000"/>
                <w:sz w:val="20"/>
              </w:rPr>
              <w:t>способов</w:t>
            </w:r>
            <w:r w:rsidRPr="00896643">
              <w:rPr>
                <w:color w:val="000000"/>
                <w:spacing w:val="244"/>
                <w:sz w:val="20"/>
              </w:rPr>
              <w:t xml:space="preserve"> </w:t>
            </w:r>
            <w:r w:rsidRPr="00896643">
              <w:rPr>
                <w:color w:val="000000"/>
                <w:sz w:val="20"/>
              </w:rPr>
              <w:t xml:space="preserve">его </w:t>
            </w:r>
            <w:r w:rsidRPr="00896643">
              <w:rPr>
                <w:color w:val="000000"/>
                <w:spacing w:val="300"/>
                <w:sz w:val="20"/>
              </w:rPr>
              <w:t> </w:t>
            </w:r>
            <w:r w:rsidRPr="00896643">
              <w:rPr>
                <w:color w:val="000000"/>
                <w:sz w:val="20"/>
              </w:rPr>
              <w:t>освоения детьми;</w:t>
            </w:r>
          </w:p>
          <w:p w14:paraId="5C43EFD4"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создание</w:t>
            </w:r>
            <w:r w:rsidRPr="00896643">
              <w:rPr>
                <w:color w:val="000000"/>
                <w:spacing w:val="3"/>
                <w:sz w:val="20"/>
              </w:rPr>
              <w:t xml:space="preserve"> </w:t>
            </w:r>
            <w:r w:rsidRPr="00896643">
              <w:rPr>
                <w:color w:val="000000"/>
                <w:spacing w:val="-1"/>
                <w:sz w:val="20"/>
              </w:rPr>
              <w:t>условий</w:t>
            </w:r>
            <w:r w:rsidRPr="00896643">
              <w:rPr>
                <w:color w:val="000000"/>
                <w:spacing w:val="4"/>
                <w:sz w:val="20"/>
              </w:rPr>
              <w:t xml:space="preserve"> </w:t>
            </w:r>
            <w:r w:rsidRPr="00896643">
              <w:rPr>
                <w:color w:val="000000"/>
                <w:sz w:val="20"/>
              </w:rPr>
              <w:t>для</w:t>
            </w:r>
            <w:r w:rsidRPr="00896643">
              <w:rPr>
                <w:color w:val="000000"/>
                <w:spacing w:val="3"/>
                <w:sz w:val="20"/>
              </w:rPr>
              <w:t xml:space="preserve"> </w:t>
            </w:r>
            <w:r w:rsidRPr="00896643">
              <w:rPr>
                <w:color w:val="000000"/>
                <w:sz w:val="20"/>
              </w:rPr>
              <w:t>выявления,</w:t>
            </w:r>
            <w:r w:rsidRPr="00896643">
              <w:rPr>
                <w:color w:val="000000"/>
                <w:spacing w:val="2"/>
                <w:sz w:val="20"/>
              </w:rPr>
              <w:t xml:space="preserve"> </w:t>
            </w:r>
            <w:r w:rsidRPr="00896643">
              <w:rPr>
                <w:color w:val="000000"/>
                <w:sz w:val="20"/>
              </w:rPr>
              <w:t>развития</w:t>
            </w:r>
            <w:r w:rsidRPr="00896643">
              <w:rPr>
                <w:color w:val="000000"/>
                <w:spacing w:val="2"/>
                <w:sz w:val="20"/>
              </w:rPr>
              <w:t xml:space="preserve"> </w:t>
            </w:r>
            <w:r w:rsidRPr="00896643">
              <w:rPr>
                <w:color w:val="000000"/>
                <w:sz w:val="20"/>
              </w:rPr>
              <w:t>и</w:t>
            </w:r>
            <w:r w:rsidRPr="00896643">
              <w:rPr>
                <w:color w:val="000000"/>
                <w:spacing w:val="3"/>
                <w:sz w:val="20"/>
              </w:rPr>
              <w:t xml:space="preserve"> </w:t>
            </w:r>
            <w:r w:rsidRPr="00896643">
              <w:rPr>
                <w:color w:val="000000"/>
                <w:sz w:val="20"/>
              </w:rPr>
              <w:t>реализации</w:t>
            </w:r>
            <w:r w:rsidRPr="00896643">
              <w:rPr>
                <w:color w:val="000000"/>
                <w:spacing w:val="3"/>
                <w:sz w:val="20"/>
              </w:rPr>
              <w:t xml:space="preserve"> </w:t>
            </w:r>
            <w:r w:rsidRPr="00896643">
              <w:rPr>
                <w:color w:val="000000"/>
                <w:sz w:val="20"/>
              </w:rPr>
              <w:t xml:space="preserve">творческого </w:t>
            </w:r>
            <w:r w:rsidRPr="00896643">
              <w:rPr>
                <w:sz w:val="20"/>
              </w:rPr>
              <w:t>потенциала</w:t>
            </w:r>
            <w:r w:rsidRPr="00896643">
              <w:rPr>
                <w:spacing w:val="136"/>
                <w:sz w:val="20"/>
              </w:rPr>
              <w:t xml:space="preserve"> </w:t>
            </w:r>
            <w:r w:rsidRPr="00896643">
              <w:rPr>
                <w:sz w:val="20"/>
              </w:rPr>
              <w:t>каждого</w:t>
            </w:r>
            <w:r w:rsidRPr="00896643">
              <w:rPr>
                <w:spacing w:val="137"/>
                <w:sz w:val="20"/>
              </w:rPr>
              <w:t xml:space="preserve"> </w:t>
            </w:r>
            <w:r w:rsidRPr="00896643">
              <w:rPr>
                <w:sz w:val="20"/>
              </w:rPr>
              <w:t>ребенка</w:t>
            </w:r>
            <w:r w:rsidRPr="00896643">
              <w:rPr>
                <w:spacing w:val="136"/>
                <w:sz w:val="20"/>
              </w:rPr>
              <w:t xml:space="preserve"> </w:t>
            </w:r>
            <w:r w:rsidRPr="00896643">
              <w:rPr>
                <w:sz w:val="20"/>
              </w:rPr>
              <w:t>с</w:t>
            </w:r>
            <w:r w:rsidRPr="00896643">
              <w:rPr>
                <w:spacing w:val="141"/>
                <w:sz w:val="20"/>
              </w:rPr>
              <w:t xml:space="preserve"> </w:t>
            </w:r>
            <w:r w:rsidRPr="00896643">
              <w:rPr>
                <w:spacing w:val="-1"/>
                <w:sz w:val="20"/>
              </w:rPr>
              <w:t>учетом</w:t>
            </w:r>
            <w:r w:rsidRPr="00896643">
              <w:rPr>
                <w:spacing w:val="137"/>
                <w:sz w:val="20"/>
              </w:rPr>
              <w:t xml:space="preserve"> </w:t>
            </w:r>
            <w:r w:rsidRPr="00896643">
              <w:rPr>
                <w:spacing w:val="1"/>
                <w:sz w:val="20"/>
              </w:rPr>
              <w:t>его</w:t>
            </w:r>
            <w:r w:rsidRPr="00896643">
              <w:rPr>
                <w:spacing w:val="136"/>
                <w:sz w:val="20"/>
              </w:rPr>
              <w:t xml:space="preserve"> </w:t>
            </w:r>
            <w:r w:rsidRPr="00896643">
              <w:rPr>
                <w:sz w:val="20"/>
              </w:rPr>
              <w:t>индивидуальности, поддержка</w:t>
            </w:r>
            <w:r w:rsidRPr="00896643">
              <w:rPr>
                <w:spacing w:val="191"/>
                <w:sz w:val="20"/>
              </w:rPr>
              <w:t xml:space="preserve"> </w:t>
            </w:r>
            <w:r w:rsidRPr="00896643">
              <w:rPr>
                <w:sz w:val="20"/>
              </w:rPr>
              <w:t>его</w:t>
            </w:r>
            <w:r w:rsidRPr="00896643">
              <w:rPr>
                <w:spacing w:val="192"/>
                <w:sz w:val="20"/>
              </w:rPr>
              <w:t xml:space="preserve"> </w:t>
            </w:r>
            <w:r w:rsidRPr="00896643">
              <w:rPr>
                <w:sz w:val="20"/>
              </w:rPr>
              <w:t>готовности</w:t>
            </w:r>
            <w:r w:rsidRPr="00896643">
              <w:rPr>
                <w:spacing w:val="193"/>
                <w:sz w:val="20"/>
              </w:rPr>
              <w:t xml:space="preserve"> </w:t>
            </w:r>
            <w:r w:rsidRPr="00896643">
              <w:rPr>
                <w:sz w:val="20"/>
              </w:rPr>
              <w:t>к</w:t>
            </w:r>
            <w:r w:rsidRPr="00896643">
              <w:rPr>
                <w:spacing w:val="193"/>
                <w:sz w:val="20"/>
              </w:rPr>
              <w:t xml:space="preserve"> </w:t>
            </w:r>
            <w:r w:rsidRPr="00896643">
              <w:rPr>
                <w:sz w:val="20"/>
              </w:rPr>
              <w:t>творческой</w:t>
            </w:r>
            <w:r w:rsidRPr="00896643">
              <w:rPr>
                <w:spacing w:val="193"/>
                <w:sz w:val="20"/>
              </w:rPr>
              <w:t xml:space="preserve"> </w:t>
            </w:r>
            <w:r w:rsidRPr="00896643">
              <w:rPr>
                <w:sz w:val="20"/>
              </w:rPr>
              <w:t>самореализации</w:t>
            </w:r>
            <w:r w:rsidRPr="00896643">
              <w:rPr>
                <w:spacing w:val="193"/>
                <w:sz w:val="20"/>
              </w:rPr>
              <w:t xml:space="preserve"> </w:t>
            </w:r>
            <w:r w:rsidRPr="00896643">
              <w:rPr>
                <w:sz w:val="20"/>
              </w:rPr>
              <w:t>и</w:t>
            </w:r>
          </w:p>
          <w:p w14:paraId="35548A48"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Pr="00896643">
              <w:rPr>
                <w:spacing w:val="-3"/>
                <w:sz w:val="20"/>
              </w:rPr>
              <w:t xml:space="preserve"> </w:t>
            </w:r>
            <w:r w:rsidRPr="00896643">
              <w:rPr>
                <w:sz w:val="20"/>
              </w:rPr>
              <w:t>с</w:t>
            </w:r>
            <w:r w:rsidRPr="00896643">
              <w:rPr>
                <w:spacing w:val="-1"/>
                <w:sz w:val="20"/>
              </w:rPr>
              <w:t xml:space="preserve"> </w:t>
            </w:r>
            <w:r w:rsidRPr="00896643">
              <w:rPr>
                <w:sz w:val="20"/>
              </w:rPr>
              <w:t>другими</w:t>
            </w:r>
            <w:r w:rsidRPr="00896643">
              <w:rPr>
                <w:spacing w:val="1"/>
                <w:sz w:val="20"/>
              </w:rPr>
              <w:t xml:space="preserve"> </w:t>
            </w:r>
            <w:r w:rsidRPr="00896643">
              <w:rPr>
                <w:sz w:val="20"/>
              </w:rPr>
              <w:t>людьми</w:t>
            </w:r>
            <w:r w:rsidRPr="00896643">
              <w:rPr>
                <w:spacing w:val="1"/>
                <w:sz w:val="20"/>
              </w:rPr>
              <w:t xml:space="preserve"> </w:t>
            </w:r>
            <w:r w:rsidRPr="00896643">
              <w:rPr>
                <w:sz w:val="20"/>
              </w:rPr>
              <w:t>(детьми</w:t>
            </w:r>
            <w:r w:rsidRPr="00896643">
              <w:rPr>
                <w:spacing w:val="-1"/>
                <w:sz w:val="20"/>
              </w:rPr>
              <w:t xml:space="preserve"> </w:t>
            </w:r>
            <w:r w:rsidRPr="00896643">
              <w:rPr>
                <w:sz w:val="20"/>
              </w:rPr>
              <w:t>и</w:t>
            </w:r>
            <w:r w:rsidRPr="00896643">
              <w:rPr>
                <w:spacing w:val="1"/>
                <w:sz w:val="20"/>
              </w:rPr>
              <w:t xml:space="preserve"> </w:t>
            </w:r>
            <w:r w:rsidRPr="00896643">
              <w:rPr>
                <w:sz w:val="20"/>
              </w:rPr>
              <w:t>взрослыми).</w:t>
            </w:r>
          </w:p>
          <w:p w14:paraId="0749C613" w14:textId="77777777" w:rsidR="00465FE6" w:rsidRPr="00896643" w:rsidRDefault="00465FE6" w:rsidP="00465FE6">
            <w:pPr>
              <w:pBdr>
                <w:top w:val="none" w:sz="4" w:space="0" w:color="000000"/>
                <w:left w:val="none" w:sz="4" w:space="0" w:color="000000"/>
                <w:bottom w:val="none" w:sz="4" w:space="0" w:color="000000"/>
                <w:right w:val="none" w:sz="4" w:space="0" w:color="000000"/>
              </w:pBdr>
              <w:spacing w:line="240" w:lineRule="auto"/>
              <w:rPr>
                <w:sz w:val="20"/>
              </w:rPr>
            </w:pPr>
            <w:r w:rsidRPr="00896643">
              <w:rPr>
                <w:rFonts w:ascii="Wingdings" w:eastAsia="Wingdings" w:hAnsi="Wingdings" w:cs="Wingdings"/>
                <w:sz w:val="20"/>
              </w:rPr>
              <w:t></w:t>
            </w:r>
            <w:r w:rsidRPr="00896643">
              <w:rPr>
                <w:spacing w:val="111"/>
                <w:sz w:val="20"/>
              </w:rPr>
              <w:t xml:space="preserve"> </w:t>
            </w:r>
            <w:r w:rsidRPr="00896643">
              <w:rPr>
                <w:sz w:val="20"/>
              </w:rPr>
              <w:t>становление</w:t>
            </w:r>
            <w:r w:rsidRPr="00896643">
              <w:rPr>
                <w:spacing w:val="11"/>
                <w:sz w:val="20"/>
              </w:rPr>
              <w:t xml:space="preserve"> </w:t>
            </w:r>
            <w:r w:rsidRPr="00896643">
              <w:rPr>
                <w:sz w:val="20"/>
              </w:rPr>
              <w:t>эстетического,</w:t>
            </w:r>
            <w:r w:rsidRPr="00896643">
              <w:rPr>
                <w:spacing w:val="12"/>
                <w:sz w:val="20"/>
              </w:rPr>
              <w:t xml:space="preserve"> </w:t>
            </w:r>
            <w:r w:rsidRPr="00896643">
              <w:rPr>
                <w:sz w:val="20"/>
              </w:rPr>
              <w:t>эмоционально</w:t>
            </w:r>
            <w:r w:rsidRPr="00896643">
              <w:rPr>
                <w:spacing w:val="-1"/>
                <w:sz w:val="20"/>
              </w:rPr>
              <w:t>-</w:t>
            </w:r>
            <w:r w:rsidRPr="00896643">
              <w:rPr>
                <w:sz w:val="20"/>
              </w:rPr>
              <w:t>ценностного</w:t>
            </w:r>
            <w:r w:rsidRPr="00896643">
              <w:rPr>
                <w:spacing w:val="12"/>
                <w:sz w:val="20"/>
              </w:rPr>
              <w:t xml:space="preserve"> </w:t>
            </w:r>
            <w:r w:rsidRPr="00896643">
              <w:rPr>
                <w:sz w:val="20"/>
              </w:rPr>
              <w:t>отношения</w:t>
            </w:r>
            <w:r w:rsidRPr="00896643">
              <w:rPr>
                <w:spacing w:val="12"/>
                <w:sz w:val="20"/>
              </w:rPr>
              <w:t xml:space="preserve"> </w:t>
            </w:r>
            <w:r w:rsidRPr="00896643">
              <w:rPr>
                <w:sz w:val="20"/>
              </w:rPr>
              <w:t xml:space="preserve">к </w:t>
            </w:r>
            <w:r w:rsidRPr="00896643">
              <w:rPr>
                <w:spacing w:val="300"/>
                <w:sz w:val="20"/>
              </w:rPr>
              <w:t> </w:t>
            </w:r>
            <w:r w:rsidRPr="00896643">
              <w:rPr>
                <w:sz w:val="20"/>
              </w:rPr>
              <w:t>проживания</w:t>
            </w:r>
            <w:r w:rsidRPr="00896643">
              <w:rPr>
                <w:spacing w:val="355"/>
                <w:sz w:val="20"/>
              </w:rPr>
              <w:t xml:space="preserve"> </w:t>
            </w:r>
            <w:r w:rsidRPr="00896643">
              <w:rPr>
                <w:sz w:val="20"/>
              </w:rPr>
              <w:t>в</w:t>
            </w:r>
            <w:r w:rsidRPr="00896643">
              <w:rPr>
                <w:spacing w:val="354"/>
                <w:sz w:val="20"/>
              </w:rPr>
              <w:t xml:space="preserve"> </w:t>
            </w:r>
            <w:r w:rsidRPr="00896643">
              <w:rPr>
                <w:spacing w:val="-1"/>
                <w:sz w:val="20"/>
              </w:rPr>
              <w:t>разных</w:t>
            </w:r>
            <w:r w:rsidRPr="00896643">
              <w:rPr>
                <w:spacing w:val="358"/>
                <w:sz w:val="20"/>
              </w:rPr>
              <w:t xml:space="preserve"> </w:t>
            </w:r>
            <w:r w:rsidRPr="00896643">
              <w:rPr>
                <w:spacing w:val="-1"/>
                <w:sz w:val="20"/>
              </w:rPr>
              <w:t>видах</w:t>
            </w:r>
            <w:r w:rsidRPr="00896643">
              <w:rPr>
                <w:spacing w:val="355"/>
                <w:sz w:val="20"/>
              </w:rPr>
              <w:t xml:space="preserve"> </w:t>
            </w:r>
            <w:r w:rsidRPr="00896643">
              <w:rPr>
                <w:sz w:val="20"/>
              </w:rPr>
              <w:t>художественно</w:t>
            </w:r>
            <w:r w:rsidRPr="00896643">
              <w:rPr>
                <w:spacing w:val="-1"/>
                <w:sz w:val="20"/>
              </w:rPr>
              <w:t>-</w:t>
            </w:r>
            <w:r w:rsidRPr="00896643">
              <w:rPr>
                <w:sz w:val="20"/>
              </w:rPr>
              <w:t>творческой детельности.</w:t>
            </w:r>
          </w:p>
        </w:tc>
      </w:tr>
    </w:tbl>
    <w:p w14:paraId="2875AEFB" w14:textId="77777777" w:rsidR="00465FE6"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14:paraId="45C6A1C9" w14:textId="5490C58B" w:rsidR="002C6E8D" w:rsidRDefault="0069355F">
      <w:pPr>
        <w:pBdr>
          <w:top w:val="none" w:sz="4" w:space="0" w:color="000000"/>
          <w:left w:val="none" w:sz="4" w:space="0" w:color="000000"/>
          <w:bottom w:val="none" w:sz="4" w:space="0" w:color="000000"/>
          <w:right w:val="none" w:sz="4" w:space="0" w:color="000000"/>
        </w:pBdr>
        <w:spacing w:before="634" w:line="276" w:lineRule="atLeast"/>
        <w:ind w:left="29"/>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«ХЭР»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465FE6">
        <w:rPr>
          <w:b/>
          <w:color w:val="000000"/>
          <w:spacing w:val="-1"/>
          <w:sz w:val="24"/>
        </w:rPr>
        <w:t xml:space="preserve">  </w:t>
      </w:r>
    </w:p>
    <w:p w14:paraId="7039643F" w14:textId="77777777" w:rsidR="002C6E8D" w:rsidRPr="00012D1B" w:rsidRDefault="0069355F">
      <w:pPr>
        <w:pBdr>
          <w:top w:val="none" w:sz="4" w:space="0" w:color="000000"/>
          <w:left w:val="none" w:sz="4" w:space="0" w:color="000000"/>
          <w:bottom w:val="none" w:sz="4" w:space="0" w:color="000000"/>
          <w:right w:val="none" w:sz="4" w:space="0" w:color="000000"/>
        </w:pBdr>
        <w:spacing w:before="470"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Комарова</w:t>
      </w:r>
      <w:r w:rsidRPr="00012D1B">
        <w:rPr>
          <w:spacing w:val="-1"/>
          <w:sz w:val="24"/>
        </w:rPr>
        <w:t xml:space="preserve"> </w:t>
      </w:r>
      <w:r w:rsidRPr="00012D1B">
        <w:rPr>
          <w:sz w:val="24"/>
        </w:rPr>
        <w:t>Т.С. Развитие</w:t>
      </w:r>
      <w:r w:rsidRPr="00012D1B">
        <w:rPr>
          <w:spacing w:val="-1"/>
          <w:sz w:val="24"/>
        </w:rPr>
        <w:t xml:space="preserve"> </w:t>
      </w:r>
      <w:r w:rsidRPr="00012D1B">
        <w:rPr>
          <w:sz w:val="24"/>
        </w:rPr>
        <w:t>художественных</w:t>
      </w:r>
      <w:r w:rsidRPr="00012D1B">
        <w:rPr>
          <w:spacing w:val="2"/>
          <w:sz w:val="24"/>
        </w:rPr>
        <w:t xml:space="preserve"> </w:t>
      </w:r>
      <w:r w:rsidRPr="00012D1B">
        <w:rPr>
          <w:sz w:val="24"/>
        </w:rPr>
        <w:t>способностей</w:t>
      </w:r>
      <w:r w:rsidRPr="00012D1B">
        <w:rPr>
          <w:spacing w:val="1"/>
          <w:sz w:val="24"/>
        </w:rPr>
        <w:t xml:space="preserve"> </w:t>
      </w:r>
      <w:r w:rsidRPr="00012D1B">
        <w:rPr>
          <w:sz w:val="24"/>
        </w:rPr>
        <w:t>дошкольников.</w:t>
      </w:r>
    </w:p>
    <w:p w14:paraId="64C7C8FC"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Комарова</w:t>
      </w:r>
      <w:r w:rsidRPr="00012D1B">
        <w:rPr>
          <w:spacing w:val="-1"/>
          <w:sz w:val="24"/>
        </w:rPr>
        <w:t xml:space="preserve"> </w:t>
      </w:r>
      <w:r w:rsidRPr="00012D1B">
        <w:rPr>
          <w:sz w:val="24"/>
        </w:rPr>
        <w:t>Т. С. Изобразительная деятельность</w:t>
      </w:r>
      <w:r w:rsidRPr="00012D1B">
        <w:rPr>
          <w:spacing w:val="-2"/>
          <w:sz w:val="24"/>
        </w:rPr>
        <w:t xml:space="preserve"> </w:t>
      </w:r>
      <w:r w:rsidRPr="00012D1B">
        <w:rPr>
          <w:sz w:val="24"/>
        </w:rPr>
        <w:t>в детском</w:t>
      </w:r>
      <w:r w:rsidRPr="00012D1B">
        <w:rPr>
          <w:spacing w:val="-1"/>
          <w:sz w:val="24"/>
        </w:rPr>
        <w:t xml:space="preserve"> </w:t>
      </w:r>
      <w:r w:rsidRPr="00012D1B">
        <w:rPr>
          <w:sz w:val="24"/>
        </w:rPr>
        <w:t>саду: младшая группа</w:t>
      </w:r>
      <w:r w:rsidRPr="00012D1B">
        <w:rPr>
          <w:spacing w:val="-1"/>
          <w:sz w:val="24"/>
        </w:rPr>
        <w:t xml:space="preserve"> </w:t>
      </w:r>
      <w:r w:rsidRPr="00012D1B">
        <w:rPr>
          <w:spacing w:val="2"/>
          <w:sz w:val="24"/>
        </w:rPr>
        <w:t>(3–4</w:t>
      </w:r>
      <w:r w:rsidRPr="00012D1B">
        <w:rPr>
          <w:spacing w:val="-2"/>
          <w:sz w:val="24"/>
        </w:rPr>
        <w:t xml:space="preserve"> </w:t>
      </w:r>
      <w:r w:rsidRPr="00012D1B">
        <w:rPr>
          <w:sz w:val="24"/>
        </w:rPr>
        <w:t>года).</w:t>
      </w:r>
    </w:p>
    <w:p w14:paraId="5F764E60"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Комарова</w:t>
      </w:r>
      <w:r w:rsidRPr="00012D1B">
        <w:rPr>
          <w:spacing w:val="-1"/>
          <w:sz w:val="24"/>
        </w:rPr>
        <w:t xml:space="preserve"> </w:t>
      </w:r>
      <w:r w:rsidRPr="00012D1B">
        <w:rPr>
          <w:sz w:val="24"/>
        </w:rPr>
        <w:t>Т. С. Изобразительная деятельность</w:t>
      </w:r>
      <w:r w:rsidRPr="00012D1B">
        <w:rPr>
          <w:spacing w:val="-2"/>
          <w:sz w:val="24"/>
        </w:rPr>
        <w:t xml:space="preserve"> </w:t>
      </w:r>
      <w:r w:rsidRPr="00012D1B">
        <w:rPr>
          <w:sz w:val="24"/>
        </w:rPr>
        <w:t>в детском</w:t>
      </w:r>
      <w:r w:rsidRPr="00012D1B">
        <w:rPr>
          <w:spacing w:val="-1"/>
          <w:sz w:val="24"/>
        </w:rPr>
        <w:t xml:space="preserve"> </w:t>
      </w:r>
      <w:r w:rsidRPr="00012D1B">
        <w:rPr>
          <w:sz w:val="24"/>
        </w:rPr>
        <w:t>саду: Средняя группа</w:t>
      </w:r>
      <w:r w:rsidRPr="00012D1B">
        <w:rPr>
          <w:spacing w:val="-1"/>
          <w:sz w:val="24"/>
        </w:rPr>
        <w:t xml:space="preserve"> </w:t>
      </w:r>
      <w:r w:rsidRPr="00012D1B">
        <w:rPr>
          <w:spacing w:val="2"/>
          <w:sz w:val="24"/>
        </w:rPr>
        <w:t>(4–5</w:t>
      </w:r>
      <w:r w:rsidRPr="00012D1B">
        <w:rPr>
          <w:spacing w:val="-2"/>
          <w:sz w:val="24"/>
        </w:rPr>
        <w:t xml:space="preserve"> </w:t>
      </w:r>
      <w:r w:rsidRPr="00012D1B">
        <w:rPr>
          <w:sz w:val="24"/>
        </w:rPr>
        <w:t>лет).</w:t>
      </w:r>
    </w:p>
    <w:p w14:paraId="58A9A91E"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Комарова</w:t>
      </w:r>
      <w:r w:rsidRPr="00012D1B">
        <w:rPr>
          <w:spacing w:val="-1"/>
          <w:sz w:val="24"/>
        </w:rPr>
        <w:t xml:space="preserve"> </w:t>
      </w:r>
      <w:r w:rsidRPr="00012D1B">
        <w:rPr>
          <w:sz w:val="24"/>
        </w:rPr>
        <w:t>Т. С. Изобразительная деятельность</w:t>
      </w:r>
      <w:r w:rsidRPr="00012D1B">
        <w:rPr>
          <w:spacing w:val="-2"/>
          <w:sz w:val="24"/>
        </w:rPr>
        <w:t xml:space="preserve"> </w:t>
      </w:r>
      <w:r w:rsidRPr="00012D1B">
        <w:rPr>
          <w:sz w:val="24"/>
        </w:rPr>
        <w:t>в детском</w:t>
      </w:r>
      <w:r w:rsidRPr="00012D1B">
        <w:rPr>
          <w:spacing w:val="-1"/>
          <w:sz w:val="24"/>
        </w:rPr>
        <w:t xml:space="preserve"> </w:t>
      </w:r>
      <w:r w:rsidRPr="00012D1B">
        <w:rPr>
          <w:sz w:val="24"/>
        </w:rPr>
        <w:t>саду: Старшая группа</w:t>
      </w:r>
      <w:r w:rsidRPr="00012D1B">
        <w:rPr>
          <w:spacing w:val="-1"/>
          <w:sz w:val="24"/>
        </w:rPr>
        <w:t xml:space="preserve"> </w:t>
      </w:r>
      <w:r w:rsidRPr="00012D1B">
        <w:rPr>
          <w:spacing w:val="1"/>
          <w:sz w:val="24"/>
        </w:rPr>
        <w:t>(5–6</w:t>
      </w:r>
      <w:r w:rsidRPr="00012D1B">
        <w:rPr>
          <w:spacing w:val="-1"/>
          <w:sz w:val="24"/>
        </w:rPr>
        <w:t xml:space="preserve"> </w:t>
      </w:r>
      <w:r w:rsidRPr="00012D1B">
        <w:rPr>
          <w:sz w:val="24"/>
        </w:rPr>
        <w:t>лет).</w:t>
      </w:r>
    </w:p>
    <w:p w14:paraId="7FC9C17B"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Комарова</w:t>
      </w:r>
      <w:r w:rsidRPr="00012D1B">
        <w:rPr>
          <w:spacing w:val="15"/>
          <w:sz w:val="24"/>
        </w:rPr>
        <w:t xml:space="preserve"> </w:t>
      </w:r>
      <w:r w:rsidRPr="00012D1B">
        <w:rPr>
          <w:sz w:val="24"/>
        </w:rPr>
        <w:t>Т.</w:t>
      </w:r>
      <w:r w:rsidRPr="00012D1B">
        <w:rPr>
          <w:spacing w:val="16"/>
          <w:sz w:val="24"/>
        </w:rPr>
        <w:t xml:space="preserve"> </w:t>
      </w:r>
      <w:r w:rsidRPr="00012D1B">
        <w:rPr>
          <w:sz w:val="24"/>
        </w:rPr>
        <w:t>С.</w:t>
      </w:r>
      <w:r w:rsidRPr="00012D1B">
        <w:rPr>
          <w:spacing w:val="16"/>
          <w:sz w:val="24"/>
        </w:rPr>
        <w:t xml:space="preserve"> </w:t>
      </w:r>
      <w:r w:rsidRPr="00012D1B">
        <w:rPr>
          <w:sz w:val="24"/>
        </w:rPr>
        <w:t>Изобразительная</w:t>
      </w:r>
      <w:r w:rsidRPr="00012D1B">
        <w:rPr>
          <w:spacing w:val="17"/>
          <w:sz w:val="24"/>
        </w:rPr>
        <w:t xml:space="preserve"> </w:t>
      </w:r>
      <w:r w:rsidRPr="00012D1B">
        <w:rPr>
          <w:sz w:val="24"/>
        </w:rPr>
        <w:t>деятельность</w:t>
      </w:r>
      <w:r w:rsidRPr="00012D1B">
        <w:rPr>
          <w:spacing w:val="15"/>
          <w:sz w:val="24"/>
        </w:rPr>
        <w:t xml:space="preserve"> </w:t>
      </w:r>
      <w:r w:rsidRPr="00012D1B">
        <w:rPr>
          <w:sz w:val="24"/>
        </w:rPr>
        <w:t>в</w:t>
      </w:r>
      <w:r w:rsidRPr="00012D1B">
        <w:rPr>
          <w:spacing w:val="16"/>
          <w:sz w:val="24"/>
        </w:rPr>
        <w:t xml:space="preserve"> </w:t>
      </w:r>
      <w:r w:rsidRPr="00012D1B">
        <w:rPr>
          <w:sz w:val="24"/>
        </w:rPr>
        <w:t>детском</w:t>
      </w:r>
      <w:r w:rsidRPr="00012D1B">
        <w:rPr>
          <w:spacing w:val="16"/>
          <w:sz w:val="24"/>
        </w:rPr>
        <w:t xml:space="preserve"> </w:t>
      </w:r>
      <w:r w:rsidRPr="00012D1B">
        <w:rPr>
          <w:spacing w:val="-1"/>
          <w:sz w:val="24"/>
        </w:rPr>
        <w:t>саду:</w:t>
      </w:r>
      <w:r w:rsidRPr="00012D1B">
        <w:rPr>
          <w:spacing w:val="21"/>
          <w:sz w:val="24"/>
        </w:rPr>
        <w:t xml:space="preserve"> </w:t>
      </w:r>
      <w:r w:rsidRPr="00012D1B">
        <w:rPr>
          <w:sz w:val="24"/>
        </w:rPr>
        <w:t>Подготовительная</w:t>
      </w:r>
      <w:r w:rsidRPr="00012D1B">
        <w:rPr>
          <w:spacing w:val="14"/>
          <w:sz w:val="24"/>
        </w:rPr>
        <w:t xml:space="preserve"> </w:t>
      </w:r>
      <w:r w:rsidRPr="00012D1B">
        <w:rPr>
          <w:sz w:val="24"/>
        </w:rPr>
        <w:t>к</w:t>
      </w:r>
      <w:r w:rsidRPr="00012D1B">
        <w:rPr>
          <w:spacing w:val="17"/>
          <w:sz w:val="24"/>
        </w:rPr>
        <w:t xml:space="preserve"> </w:t>
      </w:r>
      <w:r w:rsidRPr="00012D1B">
        <w:rPr>
          <w:sz w:val="24"/>
        </w:rPr>
        <w:t>школегруппа</w:t>
      </w:r>
      <w:r w:rsidRPr="00012D1B">
        <w:rPr>
          <w:spacing w:val="-1"/>
          <w:sz w:val="24"/>
        </w:rPr>
        <w:t xml:space="preserve"> </w:t>
      </w:r>
      <w:r w:rsidRPr="00012D1B">
        <w:rPr>
          <w:sz w:val="24"/>
        </w:rPr>
        <w:t>(6–7 лет).</w:t>
      </w:r>
    </w:p>
    <w:p w14:paraId="7A1086DD" w14:textId="77777777" w:rsidR="002C6E8D" w:rsidRPr="00012D1B" w:rsidRDefault="0069355F">
      <w:pPr>
        <w:pBdr>
          <w:top w:val="none" w:sz="4" w:space="0" w:color="000000"/>
          <w:left w:val="none" w:sz="4" w:space="0" w:color="000000"/>
          <w:bottom w:val="none" w:sz="4" w:space="0" w:color="000000"/>
          <w:right w:val="none" w:sz="4" w:space="0" w:color="000000"/>
        </w:pBdr>
        <w:spacing w:before="41"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Куцакова</w:t>
      </w:r>
      <w:r w:rsidRPr="00012D1B">
        <w:rPr>
          <w:spacing w:val="-1"/>
          <w:sz w:val="24"/>
        </w:rPr>
        <w:t xml:space="preserve"> </w:t>
      </w:r>
      <w:r w:rsidRPr="00012D1B">
        <w:rPr>
          <w:sz w:val="24"/>
        </w:rPr>
        <w:t xml:space="preserve">Л. </w:t>
      </w:r>
      <w:r w:rsidRPr="00012D1B">
        <w:rPr>
          <w:spacing w:val="-1"/>
          <w:sz w:val="24"/>
        </w:rPr>
        <w:t>В.</w:t>
      </w:r>
      <w:r w:rsidRPr="00012D1B">
        <w:rPr>
          <w:spacing w:val="3"/>
          <w:sz w:val="24"/>
        </w:rPr>
        <w:t xml:space="preserve"> </w:t>
      </w:r>
      <w:r w:rsidRPr="00012D1B">
        <w:rPr>
          <w:sz w:val="24"/>
        </w:rPr>
        <w:t>Художественное</w:t>
      </w:r>
      <w:r w:rsidRPr="00012D1B">
        <w:rPr>
          <w:spacing w:val="-1"/>
          <w:sz w:val="24"/>
        </w:rPr>
        <w:t xml:space="preserve"> </w:t>
      </w:r>
      <w:r w:rsidRPr="00012D1B">
        <w:rPr>
          <w:sz w:val="24"/>
        </w:rPr>
        <w:t>творчество и</w:t>
      </w:r>
      <w:r w:rsidRPr="00012D1B">
        <w:rPr>
          <w:spacing w:val="3"/>
          <w:sz w:val="24"/>
        </w:rPr>
        <w:t xml:space="preserve"> </w:t>
      </w:r>
      <w:r w:rsidRPr="00012D1B">
        <w:rPr>
          <w:sz w:val="24"/>
        </w:rPr>
        <w:t xml:space="preserve">конструирование: </w:t>
      </w:r>
      <w:r w:rsidRPr="00012D1B">
        <w:rPr>
          <w:spacing w:val="3"/>
          <w:sz w:val="24"/>
        </w:rPr>
        <w:t>3–4</w:t>
      </w:r>
      <w:r w:rsidRPr="00012D1B">
        <w:rPr>
          <w:spacing w:val="-3"/>
          <w:sz w:val="24"/>
        </w:rPr>
        <w:t xml:space="preserve"> </w:t>
      </w:r>
      <w:r w:rsidRPr="00012D1B">
        <w:rPr>
          <w:sz w:val="24"/>
        </w:rPr>
        <w:t>года.</w:t>
      </w:r>
    </w:p>
    <w:p w14:paraId="6712BDCD"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Куцакова</w:t>
      </w:r>
      <w:r w:rsidRPr="00012D1B">
        <w:rPr>
          <w:spacing w:val="-1"/>
          <w:sz w:val="24"/>
        </w:rPr>
        <w:t xml:space="preserve"> </w:t>
      </w:r>
      <w:r w:rsidRPr="00012D1B">
        <w:rPr>
          <w:sz w:val="24"/>
        </w:rPr>
        <w:t>Л.В. Конструирование</w:t>
      </w:r>
      <w:r w:rsidRPr="00012D1B">
        <w:rPr>
          <w:spacing w:val="-1"/>
          <w:sz w:val="24"/>
        </w:rPr>
        <w:t xml:space="preserve"> </w:t>
      </w:r>
      <w:r w:rsidRPr="00012D1B">
        <w:rPr>
          <w:spacing w:val="1"/>
          <w:sz w:val="24"/>
        </w:rPr>
        <w:t>из</w:t>
      </w:r>
      <w:r w:rsidRPr="00012D1B">
        <w:rPr>
          <w:sz w:val="24"/>
        </w:rPr>
        <w:t xml:space="preserve"> строительного материала: Средняя группа</w:t>
      </w:r>
      <w:r w:rsidRPr="00012D1B">
        <w:rPr>
          <w:spacing w:val="-1"/>
          <w:sz w:val="24"/>
        </w:rPr>
        <w:t xml:space="preserve"> </w:t>
      </w:r>
      <w:r w:rsidRPr="00012D1B">
        <w:rPr>
          <w:spacing w:val="2"/>
          <w:sz w:val="24"/>
        </w:rPr>
        <w:t>(4–5</w:t>
      </w:r>
      <w:r w:rsidRPr="00012D1B">
        <w:rPr>
          <w:spacing w:val="-2"/>
          <w:sz w:val="24"/>
        </w:rPr>
        <w:t xml:space="preserve"> </w:t>
      </w:r>
      <w:r w:rsidRPr="00012D1B">
        <w:rPr>
          <w:sz w:val="24"/>
        </w:rPr>
        <w:t>лет).</w:t>
      </w:r>
    </w:p>
    <w:p w14:paraId="55084281"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Куцакова</w:t>
      </w:r>
      <w:r w:rsidRPr="00012D1B">
        <w:rPr>
          <w:spacing w:val="-1"/>
          <w:sz w:val="24"/>
        </w:rPr>
        <w:t xml:space="preserve"> </w:t>
      </w:r>
      <w:r w:rsidRPr="00012D1B">
        <w:rPr>
          <w:sz w:val="24"/>
        </w:rPr>
        <w:t>Л.В. Конструирование</w:t>
      </w:r>
      <w:r w:rsidRPr="00012D1B">
        <w:rPr>
          <w:spacing w:val="-1"/>
          <w:sz w:val="24"/>
        </w:rPr>
        <w:t xml:space="preserve"> </w:t>
      </w:r>
      <w:r w:rsidRPr="00012D1B">
        <w:rPr>
          <w:spacing w:val="1"/>
          <w:sz w:val="24"/>
        </w:rPr>
        <w:t>из</w:t>
      </w:r>
      <w:r w:rsidRPr="00012D1B">
        <w:rPr>
          <w:sz w:val="24"/>
        </w:rPr>
        <w:t xml:space="preserve"> строительного материала: Старшая группа</w:t>
      </w:r>
      <w:r w:rsidRPr="00012D1B">
        <w:rPr>
          <w:spacing w:val="-1"/>
          <w:sz w:val="24"/>
        </w:rPr>
        <w:t xml:space="preserve"> </w:t>
      </w:r>
      <w:r w:rsidRPr="00012D1B">
        <w:rPr>
          <w:spacing w:val="2"/>
          <w:sz w:val="24"/>
        </w:rPr>
        <w:t>(5–6</w:t>
      </w:r>
      <w:r w:rsidRPr="00012D1B">
        <w:rPr>
          <w:spacing w:val="-2"/>
          <w:sz w:val="24"/>
        </w:rPr>
        <w:t xml:space="preserve"> </w:t>
      </w:r>
      <w:r w:rsidRPr="00012D1B">
        <w:rPr>
          <w:sz w:val="24"/>
        </w:rPr>
        <w:t>лет).</w:t>
      </w:r>
    </w:p>
    <w:p w14:paraId="38EC3152"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Куцакова</w:t>
      </w:r>
      <w:r w:rsidRPr="00012D1B">
        <w:rPr>
          <w:spacing w:val="25"/>
          <w:sz w:val="24"/>
        </w:rPr>
        <w:t xml:space="preserve"> </w:t>
      </w:r>
      <w:r w:rsidRPr="00012D1B">
        <w:rPr>
          <w:sz w:val="24"/>
        </w:rPr>
        <w:t>Л.В.</w:t>
      </w:r>
      <w:r w:rsidRPr="00012D1B">
        <w:rPr>
          <w:spacing w:val="26"/>
          <w:sz w:val="24"/>
        </w:rPr>
        <w:t xml:space="preserve"> </w:t>
      </w:r>
      <w:r w:rsidRPr="00012D1B">
        <w:rPr>
          <w:sz w:val="24"/>
        </w:rPr>
        <w:t>Конструирование</w:t>
      </w:r>
      <w:r w:rsidRPr="00012D1B">
        <w:rPr>
          <w:spacing w:val="25"/>
          <w:sz w:val="24"/>
        </w:rPr>
        <w:t xml:space="preserve"> </w:t>
      </w:r>
      <w:r w:rsidRPr="00012D1B">
        <w:rPr>
          <w:spacing w:val="1"/>
          <w:sz w:val="24"/>
        </w:rPr>
        <w:t>из</w:t>
      </w:r>
      <w:r w:rsidRPr="00012D1B">
        <w:rPr>
          <w:spacing w:val="26"/>
          <w:sz w:val="24"/>
        </w:rPr>
        <w:t xml:space="preserve"> </w:t>
      </w:r>
      <w:r w:rsidRPr="00012D1B">
        <w:rPr>
          <w:sz w:val="24"/>
        </w:rPr>
        <w:t>строительного</w:t>
      </w:r>
      <w:r w:rsidRPr="00012D1B">
        <w:rPr>
          <w:spacing w:val="26"/>
          <w:sz w:val="24"/>
        </w:rPr>
        <w:t xml:space="preserve"> </w:t>
      </w:r>
      <w:r w:rsidRPr="00012D1B">
        <w:rPr>
          <w:sz w:val="24"/>
        </w:rPr>
        <w:t>материала:</w:t>
      </w:r>
      <w:r w:rsidRPr="00012D1B">
        <w:rPr>
          <w:spacing w:val="27"/>
          <w:sz w:val="24"/>
        </w:rPr>
        <w:t xml:space="preserve"> </w:t>
      </w:r>
      <w:r w:rsidRPr="00012D1B">
        <w:rPr>
          <w:sz w:val="24"/>
        </w:rPr>
        <w:t>Подготовительная</w:t>
      </w:r>
      <w:r w:rsidRPr="00012D1B">
        <w:rPr>
          <w:spacing w:val="26"/>
          <w:sz w:val="24"/>
        </w:rPr>
        <w:t xml:space="preserve"> </w:t>
      </w:r>
      <w:r w:rsidRPr="00012D1B">
        <w:rPr>
          <w:sz w:val="24"/>
        </w:rPr>
        <w:t>к</w:t>
      </w:r>
      <w:r w:rsidRPr="00012D1B">
        <w:rPr>
          <w:spacing w:val="27"/>
          <w:sz w:val="24"/>
        </w:rPr>
        <w:t xml:space="preserve"> </w:t>
      </w:r>
      <w:r w:rsidRPr="00012D1B">
        <w:rPr>
          <w:sz w:val="24"/>
        </w:rPr>
        <w:t>школе группа</w:t>
      </w:r>
      <w:r w:rsidRPr="00012D1B">
        <w:rPr>
          <w:spacing w:val="-1"/>
          <w:sz w:val="24"/>
        </w:rPr>
        <w:t xml:space="preserve"> </w:t>
      </w:r>
      <w:r w:rsidRPr="00012D1B">
        <w:rPr>
          <w:sz w:val="24"/>
        </w:rPr>
        <w:t>(6–7 лет).</w:t>
      </w:r>
    </w:p>
    <w:p w14:paraId="582CE430" w14:textId="77777777" w:rsidR="002C6E8D" w:rsidRPr="00012D1B" w:rsidRDefault="0069355F">
      <w:pPr>
        <w:pBdr>
          <w:top w:val="none" w:sz="4" w:space="0" w:color="000000"/>
          <w:left w:val="none" w:sz="4" w:space="0" w:color="000000"/>
          <w:bottom w:val="none" w:sz="4" w:space="0" w:color="000000"/>
          <w:right w:val="none" w:sz="4" w:space="0" w:color="000000"/>
        </w:pBdr>
        <w:spacing w:line="317"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Зацепина</w:t>
      </w:r>
      <w:r w:rsidRPr="00012D1B">
        <w:rPr>
          <w:spacing w:val="42"/>
          <w:sz w:val="24"/>
        </w:rPr>
        <w:t xml:space="preserve"> </w:t>
      </w:r>
      <w:r w:rsidRPr="00012D1B">
        <w:rPr>
          <w:sz w:val="24"/>
        </w:rPr>
        <w:t>М.Б.</w:t>
      </w:r>
      <w:r w:rsidRPr="00012D1B">
        <w:rPr>
          <w:spacing w:val="42"/>
          <w:sz w:val="24"/>
        </w:rPr>
        <w:t xml:space="preserve"> </w:t>
      </w:r>
      <w:r w:rsidRPr="00012D1B">
        <w:rPr>
          <w:sz w:val="24"/>
        </w:rPr>
        <w:t>Музыкальное</w:t>
      </w:r>
      <w:r w:rsidRPr="00012D1B">
        <w:rPr>
          <w:spacing w:val="42"/>
          <w:sz w:val="24"/>
        </w:rPr>
        <w:t xml:space="preserve"> </w:t>
      </w:r>
      <w:r w:rsidRPr="00012D1B">
        <w:rPr>
          <w:sz w:val="24"/>
        </w:rPr>
        <w:t>воспитание</w:t>
      </w:r>
      <w:r w:rsidRPr="00012D1B">
        <w:rPr>
          <w:spacing w:val="42"/>
          <w:sz w:val="24"/>
        </w:rPr>
        <w:t xml:space="preserve"> </w:t>
      </w:r>
      <w:r w:rsidRPr="00012D1B">
        <w:rPr>
          <w:sz w:val="24"/>
        </w:rPr>
        <w:t>в</w:t>
      </w:r>
      <w:r w:rsidRPr="00012D1B">
        <w:rPr>
          <w:spacing w:val="42"/>
          <w:sz w:val="24"/>
        </w:rPr>
        <w:t xml:space="preserve"> </w:t>
      </w:r>
      <w:r w:rsidRPr="00012D1B">
        <w:rPr>
          <w:sz w:val="24"/>
        </w:rPr>
        <w:t>детском</w:t>
      </w:r>
      <w:r w:rsidRPr="00012D1B">
        <w:rPr>
          <w:spacing w:val="42"/>
          <w:sz w:val="24"/>
        </w:rPr>
        <w:t xml:space="preserve"> </w:t>
      </w:r>
      <w:r w:rsidRPr="00012D1B">
        <w:rPr>
          <w:spacing w:val="-1"/>
          <w:sz w:val="24"/>
        </w:rPr>
        <w:t>саду:</w:t>
      </w:r>
      <w:r w:rsidRPr="00012D1B">
        <w:rPr>
          <w:spacing w:val="45"/>
          <w:sz w:val="24"/>
        </w:rPr>
        <w:t xml:space="preserve"> </w:t>
      </w:r>
      <w:r w:rsidRPr="00012D1B">
        <w:rPr>
          <w:sz w:val="24"/>
        </w:rPr>
        <w:t>Для</w:t>
      </w:r>
      <w:r w:rsidRPr="00012D1B">
        <w:rPr>
          <w:spacing w:val="43"/>
          <w:sz w:val="24"/>
        </w:rPr>
        <w:t xml:space="preserve"> </w:t>
      </w:r>
      <w:r w:rsidRPr="00012D1B">
        <w:rPr>
          <w:sz w:val="24"/>
        </w:rPr>
        <w:t>работы</w:t>
      </w:r>
      <w:r w:rsidRPr="00012D1B">
        <w:rPr>
          <w:spacing w:val="42"/>
          <w:sz w:val="24"/>
        </w:rPr>
        <w:t xml:space="preserve"> </w:t>
      </w:r>
      <w:r w:rsidRPr="00012D1B">
        <w:rPr>
          <w:sz w:val="24"/>
        </w:rPr>
        <w:t>с</w:t>
      </w:r>
      <w:r w:rsidRPr="00012D1B">
        <w:rPr>
          <w:spacing w:val="42"/>
          <w:sz w:val="24"/>
        </w:rPr>
        <w:t xml:space="preserve"> </w:t>
      </w:r>
      <w:r w:rsidRPr="00012D1B">
        <w:rPr>
          <w:sz w:val="24"/>
        </w:rPr>
        <w:t>детьми</w:t>
      </w:r>
      <w:r w:rsidRPr="00012D1B">
        <w:rPr>
          <w:spacing w:val="44"/>
          <w:sz w:val="24"/>
        </w:rPr>
        <w:t xml:space="preserve"> </w:t>
      </w:r>
      <w:r w:rsidRPr="00012D1B">
        <w:rPr>
          <w:spacing w:val="5"/>
          <w:sz w:val="24"/>
        </w:rPr>
        <w:t>2–7</w:t>
      </w:r>
      <w:r w:rsidRPr="00012D1B">
        <w:rPr>
          <w:spacing w:val="38"/>
          <w:sz w:val="24"/>
        </w:rPr>
        <w:t xml:space="preserve"> </w:t>
      </w:r>
      <w:r w:rsidRPr="00012D1B">
        <w:rPr>
          <w:spacing w:val="-1"/>
          <w:sz w:val="24"/>
        </w:rPr>
        <w:t xml:space="preserve">лет. </w:t>
      </w:r>
      <w:r w:rsidRPr="00012D1B">
        <w:rPr>
          <w:spacing w:val="300"/>
          <w:sz w:val="24"/>
        </w:rPr>
        <w:t> </w:t>
      </w:r>
      <w:r w:rsidRPr="00012D1B">
        <w:rPr>
          <w:sz w:val="24"/>
        </w:rPr>
        <w:t>Зацепина</w:t>
      </w:r>
      <w:r w:rsidRPr="00012D1B">
        <w:rPr>
          <w:spacing w:val="23"/>
          <w:sz w:val="24"/>
        </w:rPr>
        <w:t xml:space="preserve"> </w:t>
      </w:r>
      <w:r w:rsidRPr="00012D1B">
        <w:rPr>
          <w:sz w:val="24"/>
        </w:rPr>
        <w:t>М.</w:t>
      </w:r>
      <w:r w:rsidRPr="00012D1B">
        <w:rPr>
          <w:spacing w:val="24"/>
          <w:sz w:val="24"/>
        </w:rPr>
        <w:t xml:space="preserve"> </w:t>
      </w:r>
      <w:r w:rsidRPr="00012D1B">
        <w:rPr>
          <w:spacing w:val="-1"/>
          <w:sz w:val="24"/>
        </w:rPr>
        <w:t>Б.,</w:t>
      </w:r>
      <w:r w:rsidRPr="00012D1B">
        <w:rPr>
          <w:spacing w:val="24"/>
          <w:sz w:val="24"/>
        </w:rPr>
        <w:t xml:space="preserve"> </w:t>
      </w:r>
      <w:r w:rsidRPr="00012D1B">
        <w:rPr>
          <w:sz w:val="24"/>
        </w:rPr>
        <w:t>Жукова</w:t>
      </w:r>
      <w:r w:rsidRPr="00012D1B">
        <w:rPr>
          <w:spacing w:val="23"/>
          <w:sz w:val="24"/>
        </w:rPr>
        <w:t xml:space="preserve"> </w:t>
      </w:r>
      <w:r w:rsidRPr="00012D1B">
        <w:rPr>
          <w:sz w:val="24"/>
        </w:rPr>
        <w:t>Г.</w:t>
      </w:r>
      <w:r w:rsidRPr="00012D1B">
        <w:rPr>
          <w:spacing w:val="24"/>
          <w:sz w:val="24"/>
        </w:rPr>
        <w:t xml:space="preserve"> </w:t>
      </w:r>
      <w:r w:rsidRPr="00012D1B">
        <w:rPr>
          <w:sz w:val="24"/>
        </w:rPr>
        <w:t>Е.</w:t>
      </w:r>
      <w:r w:rsidRPr="00012D1B">
        <w:rPr>
          <w:spacing w:val="26"/>
          <w:sz w:val="24"/>
        </w:rPr>
        <w:t xml:space="preserve"> </w:t>
      </w:r>
      <w:r w:rsidRPr="00012D1B">
        <w:rPr>
          <w:sz w:val="24"/>
        </w:rPr>
        <w:t>Музыкальное</w:t>
      </w:r>
      <w:r w:rsidRPr="00012D1B">
        <w:rPr>
          <w:spacing w:val="23"/>
          <w:sz w:val="24"/>
        </w:rPr>
        <w:t xml:space="preserve"> </w:t>
      </w:r>
      <w:r w:rsidRPr="00012D1B">
        <w:rPr>
          <w:sz w:val="24"/>
        </w:rPr>
        <w:t>воспитание</w:t>
      </w:r>
      <w:r w:rsidRPr="00012D1B">
        <w:rPr>
          <w:spacing w:val="22"/>
          <w:sz w:val="24"/>
        </w:rPr>
        <w:t xml:space="preserve"> </w:t>
      </w:r>
      <w:r w:rsidRPr="00012D1B">
        <w:rPr>
          <w:sz w:val="24"/>
        </w:rPr>
        <w:t>в</w:t>
      </w:r>
      <w:r w:rsidRPr="00012D1B">
        <w:rPr>
          <w:spacing w:val="23"/>
          <w:sz w:val="24"/>
        </w:rPr>
        <w:t xml:space="preserve"> </w:t>
      </w:r>
      <w:r w:rsidRPr="00012D1B">
        <w:rPr>
          <w:sz w:val="24"/>
        </w:rPr>
        <w:t>детском</w:t>
      </w:r>
      <w:r w:rsidRPr="00012D1B">
        <w:rPr>
          <w:spacing w:val="23"/>
          <w:sz w:val="24"/>
        </w:rPr>
        <w:t xml:space="preserve"> </w:t>
      </w:r>
      <w:r w:rsidRPr="00012D1B">
        <w:rPr>
          <w:spacing w:val="-1"/>
          <w:sz w:val="24"/>
        </w:rPr>
        <w:t>саду:</w:t>
      </w:r>
      <w:r w:rsidRPr="00012D1B">
        <w:rPr>
          <w:spacing w:val="25"/>
          <w:sz w:val="24"/>
        </w:rPr>
        <w:t xml:space="preserve"> </w:t>
      </w:r>
      <w:r w:rsidRPr="00012D1B">
        <w:rPr>
          <w:sz w:val="24"/>
        </w:rPr>
        <w:t>Младшая</w:t>
      </w:r>
      <w:r w:rsidRPr="00012D1B">
        <w:rPr>
          <w:spacing w:val="24"/>
          <w:sz w:val="24"/>
        </w:rPr>
        <w:t xml:space="preserve"> </w:t>
      </w:r>
      <w:r w:rsidRPr="00012D1B">
        <w:rPr>
          <w:sz w:val="24"/>
        </w:rPr>
        <w:t>группа</w:t>
      </w:r>
      <w:r w:rsidRPr="00012D1B">
        <w:t xml:space="preserve"> </w:t>
      </w:r>
      <w:r w:rsidRPr="00012D1B">
        <w:rPr>
          <w:spacing w:val="300"/>
          <w:sz w:val="24"/>
        </w:rPr>
        <w:t> </w:t>
      </w:r>
      <w:r w:rsidRPr="00012D1B">
        <w:rPr>
          <w:sz w:val="24"/>
        </w:rPr>
        <w:t>(3–4 года).</w:t>
      </w:r>
    </w:p>
    <w:p w14:paraId="4D3AF7A1" w14:textId="77777777" w:rsidR="002C6E8D" w:rsidRPr="00012D1B" w:rsidRDefault="0069355F">
      <w:pPr>
        <w:pBdr>
          <w:top w:val="none" w:sz="4" w:space="0" w:color="000000"/>
          <w:left w:val="none" w:sz="4" w:space="0" w:color="000000"/>
          <w:bottom w:val="none" w:sz="4" w:space="0" w:color="000000"/>
          <w:right w:val="none" w:sz="4" w:space="0" w:color="000000"/>
        </w:pBdr>
        <w:spacing w:before="40"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rPr>
        <w:t>Зацепина</w:t>
      </w:r>
      <w:r w:rsidRPr="00012D1B">
        <w:rPr>
          <w:spacing w:val="1"/>
          <w:sz w:val="24"/>
        </w:rPr>
        <w:t xml:space="preserve"> </w:t>
      </w:r>
      <w:r w:rsidRPr="00012D1B">
        <w:rPr>
          <w:sz w:val="24"/>
        </w:rPr>
        <w:t>М.Б.,</w:t>
      </w:r>
      <w:r w:rsidRPr="00012D1B">
        <w:rPr>
          <w:spacing w:val="1"/>
          <w:sz w:val="24"/>
        </w:rPr>
        <w:t xml:space="preserve"> </w:t>
      </w:r>
      <w:r w:rsidRPr="00012D1B">
        <w:rPr>
          <w:spacing w:val="-1"/>
          <w:sz w:val="24"/>
        </w:rPr>
        <w:t>Жукова</w:t>
      </w:r>
      <w:r w:rsidRPr="00012D1B">
        <w:rPr>
          <w:spacing w:val="4"/>
          <w:sz w:val="24"/>
        </w:rPr>
        <w:t xml:space="preserve"> </w:t>
      </w:r>
      <w:r w:rsidRPr="00012D1B">
        <w:rPr>
          <w:sz w:val="24"/>
        </w:rPr>
        <w:t>Г.Е.</w:t>
      </w:r>
      <w:r w:rsidRPr="00012D1B">
        <w:rPr>
          <w:spacing w:val="2"/>
          <w:sz w:val="24"/>
        </w:rPr>
        <w:t xml:space="preserve"> </w:t>
      </w:r>
      <w:r w:rsidRPr="00012D1B">
        <w:rPr>
          <w:sz w:val="24"/>
        </w:rPr>
        <w:t>Музыкальное</w:t>
      </w:r>
      <w:r w:rsidRPr="00012D1B">
        <w:rPr>
          <w:spacing w:val="1"/>
          <w:sz w:val="24"/>
        </w:rPr>
        <w:t xml:space="preserve"> </w:t>
      </w:r>
      <w:r w:rsidRPr="00012D1B">
        <w:rPr>
          <w:sz w:val="24"/>
        </w:rPr>
        <w:t>воспитание</w:t>
      </w:r>
      <w:r w:rsidRPr="00012D1B">
        <w:rPr>
          <w:spacing w:val="1"/>
          <w:sz w:val="24"/>
        </w:rPr>
        <w:t xml:space="preserve"> </w:t>
      </w:r>
      <w:r w:rsidRPr="00012D1B">
        <w:rPr>
          <w:sz w:val="24"/>
        </w:rPr>
        <w:t>в</w:t>
      </w:r>
      <w:r w:rsidRPr="00012D1B">
        <w:rPr>
          <w:spacing w:val="2"/>
          <w:sz w:val="24"/>
        </w:rPr>
        <w:t xml:space="preserve"> </w:t>
      </w:r>
      <w:r w:rsidRPr="00012D1B">
        <w:rPr>
          <w:sz w:val="24"/>
        </w:rPr>
        <w:t>детском</w:t>
      </w:r>
      <w:r w:rsidRPr="00012D1B">
        <w:rPr>
          <w:spacing w:val="2"/>
          <w:sz w:val="24"/>
        </w:rPr>
        <w:t xml:space="preserve"> саду:</w:t>
      </w:r>
      <w:r w:rsidRPr="00012D1B">
        <w:rPr>
          <w:spacing w:val="1"/>
          <w:sz w:val="24"/>
        </w:rPr>
        <w:t xml:space="preserve"> </w:t>
      </w:r>
      <w:r w:rsidRPr="00012D1B">
        <w:rPr>
          <w:sz w:val="24"/>
        </w:rPr>
        <w:t>Средняя</w:t>
      </w:r>
      <w:r w:rsidRPr="00012D1B">
        <w:rPr>
          <w:spacing w:val="2"/>
          <w:sz w:val="24"/>
        </w:rPr>
        <w:t xml:space="preserve"> </w:t>
      </w:r>
      <w:r w:rsidRPr="00012D1B">
        <w:rPr>
          <w:spacing w:val="-1"/>
          <w:sz w:val="24"/>
        </w:rPr>
        <w:t>группа</w:t>
      </w:r>
      <w:r w:rsidRPr="00012D1B">
        <w:rPr>
          <w:spacing w:val="2"/>
          <w:sz w:val="24"/>
        </w:rPr>
        <w:t xml:space="preserve"> </w:t>
      </w:r>
      <w:r w:rsidRPr="00012D1B">
        <w:rPr>
          <w:sz w:val="24"/>
        </w:rPr>
        <w:t>(4–5 лет).</w:t>
      </w:r>
    </w:p>
    <w:p w14:paraId="6A3AAE6F"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Зацепина</w:t>
      </w:r>
      <w:r w:rsidRPr="00012D1B">
        <w:rPr>
          <w:spacing w:val="-1"/>
          <w:sz w:val="24"/>
        </w:rPr>
        <w:t xml:space="preserve"> </w:t>
      </w:r>
      <w:r w:rsidRPr="00012D1B">
        <w:rPr>
          <w:sz w:val="24"/>
        </w:rPr>
        <w:t>М. Б., Жукова</w:t>
      </w:r>
      <w:r w:rsidRPr="00012D1B">
        <w:rPr>
          <w:spacing w:val="-1"/>
          <w:sz w:val="24"/>
        </w:rPr>
        <w:t xml:space="preserve"> </w:t>
      </w:r>
      <w:r w:rsidRPr="00012D1B">
        <w:rPr>
          <w:sz w:val="24"/>
        </w:rPr>
        <w:t>Г. Е. Музыкальное</w:t>
      </w:r>
      <w:r w:rsidRPr="00012D1B">
        <w:rPr>
          <w:spacing w:val="-1"/>
          <w:sz w:val="24"/>
        </w:rPr>
        <w:t xml:space="preserve"> </w:t>
      </w:r>
      <w:r w:rsidRPr="00012D1B">
        <w:rPr>
          <w:sz w:val="24"/>
        </w:rPr>
        <w:t>воспитание</w:t>
      </w:r>
      <w:r w:rsidRPr="00012D1B">
        <w:rPr>
          <w:spacing w:val="-1"/>
          <w:sz w:val="24"/>
        </w:rPr>
        <w:t xml:space="preserve"> </w:t>
      </w:r>
      <w:r w:rsidRPr="00012D1B">
        <w:rPr>
          <w:sz w:val="24"/>
        </w:rPr>
        <w:t>в детском</w:t>
      </w:r>
      <w:r w:rsidRPr="00012D1B">
        <w:rPr>
          <w:spacing w:val="-1"/>
          <w:sz w:val="24"/>
        </w:rPr>
        <w:t xml:space="preserve"> саду:</w:t>
      </w:r>
      <w:r w:rsidRPr="00012D1B">
        <w:rPr>
          <w:spacing w:val="4"/>
          <w:sz w:val="24"/>
        </w:rPr>
        <w:t xml:space="preserve"> </w:t>
      </w:r>
      <w:r w:rsidRPr="00012D1B">
        <w:rPr>
          <w:sz w:val="24"/>
        </w:rPr>
        <w:t>Старшая</w:t>
      </w:r>
      <w:r w:rsidRPr="00012D1B">
        <w:rPr>
          <w:spacing w:val="2"/>
          <w:sz w:val="24"/>
        </w:rPr>
        <w:t xml:space="preserve"> </w:t>
      </w:r>
      <w:r w:rsidRPr="00012D1B">
        <w:rPr>
          <w:sz w:val="24"/>
        </w:rPr>
        <w:t>группа (5–6 лет).</w:t>
      </w:r>
    </w:p>
    <w:p w14:paraId="6842B515"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Лыкова</w:t>
      </w:r>
      <w:r w:rsidRPr="00012D1B">
        <w:rPr>
          <w:spacing w:val="111"/>
          <w:sz w:val="24"/>
        </w:rPr>
        <w:t xml:space="preserve"> </w:t>
      </w:r>
      <w:r w:rsidRPr="00012D1B">
        <w:rPr>
          <w:sz w:val="24"/>
        </w:rPr>
        <w:t>И.А.</w:t>
      </w:r>
      <w:r w:rsidRPr="00012D1B">
        <w:rPr>
          <w:spacing w:val="118"/>
          <w:sz w:val="24"/>
        </w:rPr>
        <w:t xml:space="preserve"> </w:t>
      </w:r>
      <w:r w:rsidRPr="00012D1B">
        <w:rPr>
          <w:spacing w:val="-1"/>
          <w:sz w:val="24"/>
        </w:rPr>
        <w:t>«Умелые</w:t>
      </w:r>
      <w:r w:rsidRPr="00012D1B">
        <w:rPr>
          <w:spacing w:val="112"/>
          <w:sz w:val="24"/>
        </w:rPr>
        <w:t xml:space="preserve"> </w:t>
      </w:r>
      <w:r w:rsidRPr="00012D1B">
        <w:rPr>
          <w:spacing w:val="1"/>
          <w:sz w:val="24"/>
        </w:rPr>
        <w:t>ручки»</w:t>
      </w:r>
      <w:r w:rsidRPr="00012D1B">
        <w:rPr>
          <w:spacing w:val="107"/>
          <w:sz w:val="24"/>
        </w:rPr>
        <w:t xml:space="preserve"> </w:t>
      </w:r>
      <w:r w:rsidRPr="00012D1B">
        <w:rPr>
          <w:sz w:val="24"/>
        </w:rPr>
        <w:t>(художественный</w:t>
      </w:r>
      <w:r w:rsidRPr="00012D1B">
        <w:rPr>
          <w:spacing w:val="113"/>
          <w:sz w:val="24"/>
        </w:rPr>
        <w:t xml:space="preserve"> </w:t>
      </w:r>
      <w:r w:rsidRPr="00012D1B">
        <w:rPr>
          <w:spacing w:val="-1"/>
          <w:sz w:val="24"/>
        </w:rPr>
        <w:t>труд)</w:t>
      </w:r>
      <w:r w:rsidRPr="00012D1B">
        <w:rPr>
          <w:spacing w:val="119"/>
          <w:sz w:val="24"/>
        </w:rPr>
        <w:t xml:space="preserve"> </w:t>
      </w:r>
      <w:r w:rsidRPr="00012D1B">
        <w:rPr>
          <w:sz w:val="24"/>
        </w:rPr>
        <w:t>–</w:t>
      </w:r>
      <w:r w:rsidRPr="00012D1B">
        <w:rPr>
          <w:spacing w:val="113"/>
          <w:sz w:val="24"/>
        </w:rPr>
        <w:t xml:space="preserve"> </w:t>
      </w:r>
      <w:r w:rsidRPr="00012D1B">
        <w:rPr>
          <w:sz w:val="24"/>
        </w:rPr>
        <w:t>линейка</w:t>
      </w:r>
      <w:r w:rsidRPr="00012D1B">
        <w:rPr>
          <w:spacing w:val="111"/>
          <w:sz w:val="24"/>
        </w:rPr>
        <w:t xml:space="preserve"> </w:t>
      </w:r>
      <w:r w:rsidRPr="00012D1B">
        <w:rPr>
          <w:sz w:val="24"/>
        </w:rPr>
        <w:t>методических пособий</w:t>
      </w:r>
      <w:r w:rsidRPr="00012D1B">
        <w:rPr>
          <w:spacing w:val="1"/>
          <w:sz w:val="24"/>
        </w:rPr>
        <w:t xml:space="preserve"> </w:t>
      </w:r>
      <w:r w:rsidRPr="00012D1B">
        <w:rPr>
          <w:sz w:val="24"/>
        </w:rPr>
        <w:t>для</w:t>
      </w:r>
      <w:r w:rsidRPr="00012D1B">
        <w:rPr>
          <w:spacing w:val="1"/>
          <w:sz w:val="24"/>
        </w:rPr>
        <w:t xml:space="preserve"> </w:t>
      </w:r>
      <w:r w:rsidRPr="00012D1B">
        <w:rPr>
          <w:sz w:val="24"/>
        </w:rPr>
        <w:t>детей</w:t>
      </w:r>
      <w:r w:rsidRPr="00012D1B">
        <w:rPr>
          <w:spacing w:val="1"/>
          <w:sz w:val="24"/>
        </w:rPr>
        <w:t xml:space="preserve"> </w:t>
      </w:r>
      <w:r w:rsidRPr="00012D1B">
        <w:rPr>
          <w:spacing w:val="-2"/>
          <w:sz w:val="24"/>
        </w:rPr>
        <w:t>от</w:t>
      </w:r>
      <w:r w:rsidRPr="00012D1B">
        <w:rPr>
          <w:spacing w:val="3"/>
          <w:sz w:val="24"/>
        </w:rPr>
        <w:t xml:space="preserve"> </w:t>
      </w:r>
      <w:r w:rsidRPr="00012D1B">
        <w:rPr>
          <w:sz w:val="24"/>
        </w:rPr>
        <w:t>3</w:t>
      </w:r>
      <w:r w:rsidRPr="00012D1B">
        <w:rPr>
          <w:spacing w:val="-2"/>
          <w:sz w:val="24"/>
        </w:rPr>
        <w:t xml:space="preserve"> </w:t>
      </w:r>
      <w:r w:rsidRPr="00012D1B">
        <w:rPr>
          <w:sz w:val="24"/>
        </w:rPr>
        <w:t>до 7 лет</w:t>
      </w:r>
    </w:p>
    <w:p w14:paraId="6229E1E2"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Лыкова</w:t>
      </w:r>
      <w:r w:rsidRPr="00012D1B">
        <w:rPr>
          <w:spacing w:val="195"/>
          <w:sz w:val="24"/>
        </w:rPr>
        <w:t xml:space="preserve"> </w:t>
      </w:r>
      <w:r w:rsidRPr="00012D1B">
        <w:rPr>
          <w:sz w:val="24"/>
        </w:rPr>
        <w:t>И.А.</w:t>
      </w:r>
      <w:r w:rsidRPr="00012D1B">
        <w:rPr>
          <w:spacing w:val="202"/>
          <w:sz w:val="24"/>
        </w:rPr>
        <w:t xml:space="preserve"> </w:t>
      </w:r>
      <w:r w:rsidRPr="00012D1B">
        <w:rPr>
          <w:sz w:val="24"/>
        </w:rPr>
        <w:t>«Цветные</w:t>
      </w:r>
      <w:r w:rsidRPr="00012D1B">
        <w:rPr>
          <w:spacing w:val="195"/>
          <w:sz w:val="24"/>
        </w:rPr>
        <w:t xml:space="preserve"> </w:t>
      </w:r>
      <w:r w:rsidRPr="00012D1B">
        <w:rPr>
          <w:spacing w:val="1"/>
          <w:sz w:val="24"/>
        </w:rPr>
        <w:t>ладошки»</w:t>
      </w:r>
      <w:r w:rsidRPr="00012D1B">
        <w:rPr>
          <w:spacing w:val="188"/>
          <w:sz w:val="24"/>
        </w:rPr>
        <w:t xml:space="preserve"> </w:t>
      </w:r>
      <w:r w:rsidRPr="00012D1B">
        <w:rPr>
          <w:sz w:val="24"/>
        </w:rPr>
        <w:t>(изобразительное</w:t>
      </w:r>
      <w:r w:rsidRPr="00012D1B">
        <w:rPr>
          <w:spacing w:val="195"/>
          <w:sz w:val="24"/>
        </w:rPr>
        <w:t xml:space="preserve"> </w:t>
      </w:r>
      <w:r w:rsidRPr="00012D1B">
        <w:rPr>
          <w:sz w:val="24"/>
        </w:rPr>
        <w:t>творчество)</w:t>
      </w:r>
      <w:r w:rsidRPr="00012D1B">
        <w:rPr>
          <w:spacing w:val="199"/>
          <w:sz w:val="24"/>
        </w:rPr>
        <w:t xml:space="preserve"> </w:t>
      </w:r>
      <w:r w:rsidRPr="00012D1B">
        <w:rPr>
          <w:sz w:val="24"/>
        </w:rPr>
        <w:t>–</w:t>
      </w:r>
      <w:r w:rsidRPr="00012D1B">
        <w:rPr>
          <w:spacing w:val="197"/>
          <w:sz w:val="24"/>
        </w:rPr>
        <w:t xml:space="preserve"> </w:t>
      </w:r>
      <w:r w:rsidRPr="00012D1B">
        <w:rPr>
          <w:sz w:val="24"/>
        </w:rPr>
        <w:t>линейка методических</w:t>
      </w:r>
      <w:r w:rsidRPr="00012D1B">
        <w:rPr>
          <w:spacing w:val="1"/>
          <w:sz w:val="24"/>
        </w:rPr>
        <w:t xml:space="preserve"> </w:t>
      </w:r>
      <w:r w:rsidRPr="00012D1B">
        <w:rPr>
          <w:sz w:val="24"/>
        </w:rPr>
        <w:t>пособий</w:t>
      </w:r>
      <w:r w:rsidRPr="00012D1B">
        <w:rPr>
          <w:spacing w:val="-2"/>
          <w:sz w:val="24"/>
        </w:rPr>
        <w:t xml:space="preserve"> </w:t>
      </w:r>
      <w:r w:rsidRPr="00012D1B">
        <w:rPr>
          <w:sz w:val="24"/>
        </w:rPr>
        <w:t>для детей</w:t>
      </w:r>
      <w:r w:rsidRPr="00012D1B">
        <w:rPr>
          <w:spacing w:val="1"/>
          <w:sz w:val="24"/>
        </w:rPr>
        <w:t xml:space="preserve"> </w:t>
      </w:r>
      <w:r w:rsidRPr="00012D1B">
        <w:rPr>
          <w:sz w:val="24"/>
        </w:rPr>
        <w:t>от 3 до 7 лет</w:t>
      </w:r>
    </w:p>
    <w:p w14:paraId="7BCB9395"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Лыкова</w:t>
      </w:r>
      <w:r w:rsidRPr="00012D1B">
        <w:rPr>
          <w:spacing w:val="17"/>
          <w:sz w:val="24"/>
        </w:rPr>
        <w:t xml:space="preserve"> </w:t>
      </w:r>
      <w:r w:rsidRPr="00012D1B">
        <w:rPr>
          <w:sz w:val="24"/>
        </w:rPr>
        <w:t>И.</w:t>
      </w:r>
      <w:r w:rsidRPr="00012D1B">
        <w:rPr>
          <w:spacing w:val="19"/>
          <w:sz w:val="24"/>
        </w:rPr>
        <w:t xml:space="preserve"> </w:t>
      </w:r>
      <w:r w:rsidRPr="00012D1B">
        <w:rPr>
          <w:sz w:val="24"/>
        </w:rPr>
        <w:t>А.</w:t>
      </w:r>
      <w:r w:rsidRPr="00012D1B">
        <w:rPr>
          <w:spacing w:val="23"/>
          <w:sz w:val="24"/>
        </w:rPr>
        <w:t xml:space="preserve"> </w:t>
      </w:r>
      <w:r w:rsidRPr="00012D1B">
        <w:rPr>
          <w:spacing w:val="-1"/>
          <w:sz w:val="24"/>
        </w:rPr>
        <w:t>«Умные</w:t>
      </w:r>
      <w:r w:rsidRPr="00012D1B">
        <w:rPr>
          <w:spacing w:val="21"/>
          <w:sz w:val="24"/>
        </w:rPr>
        <w:t xml:space="preserve"> </w:t>
      </w:r>
      <w:r w:rsidRPr="00012D1B">
        <w:rPr>
          <w:sz w:val="24"/>
        </w:rPr>
        <w:t>пальчики»</w:t>
      </w:r>
      <w:r w:rsidRPr="00012D1B">
        <w:rPr>
          <w:spacing w:val="11"/>
          <w:sz w:val="24"/>
        </w:rPr>
        <w:t xml:space="preserve"> </w:t>
      </w:r>
      <w:r w:rsidRPr="00012D1B">
        <w:rPr>
          <w:sz w:val="24"/>
        </w:rPr>
        <w:t>(конструирование)</w:t>
      </w:r>
      <w:r w:rsidRPr="00012D1B">
        <w:rPr>
          <w:spacing w:val="24"/>
          <w:sz w:val="24"/>
        </w:rPr>
        <w:t xml:space="preserve"> </w:t>
      </w:r>
      <w:r w:rsidRPr="00012D1B">
        <w:rPr>
          <w:sz w:val="24"/>
        </w:rPr>
        <w:t>–</w:t>
      </w:r>
      <w:r w:rsidRPr="00012D1B">
        <w:rPr>
          <w:spacing w:val="19"/>
          <w:sz w:val="24"/>
        </w:rPr>
        <w:t xml:space="preserve"> </w:t>
      </w:r>
      <w:r w:rsidRPr="00012D1B">
        <w:rPr>
          <w:sz w:val="24"/>
        </w:rPr>
        <w:t>линейка</w:t>
      </w:r>
      <w:r w:rsidRPr="00012D1B">
        <w:rPr>
          <w:spacing w:val="18"/>
          <w:sz w:val="24"/>
        </w:rPr>
        <w:t xml:space="preserve"> </w:t>
      </w:r>
      <w:r w:rsidRPr="00012D1B">
        <w:rPr>
          <w:sz w:val="24"/>
        </w:rPr>
        <w:t>методических</w:t>
      </w:r>
      <w:r w:rsidRPr="00012D1B">
        <w:rPr>
          <w:spacing w:val="22"/>
          <w:sz w:val="24"/>
        </w:rPr>
        <w:t xml:space="preserve"> </w:t>
      </w:r>
      <w:r w:rsidRPr="00012D1B">
        <w:rPr>
          <w:spacing w:val="-1"/>
          <w:sz w:val="24"/>
        </w:rPr>
        <w:t xml:space="preserve">пособий </w:t>
      </w:r>
      <w:r w:rsidRPr="00012D1B">
        <w:rPr>
          <w:sz w:val="24"/>
        </w:rPr>
        <w:t>для детей</w:t>
      </w:r>
      <w:r w:rsidRPr="00012D1B">
        <w:rPr>
          <w:spacing w:val="1"/>
          <w:sz w:val="24"/>
        </w:rPr>
        <w:t xml:space="preserve"> </w:t>
      </w:r>
      <w:r w:rsidRPr="00012D1B">
        <w:rPr>
          <w:sz w:val="24"/>
        </w:rPr>
        <w:t>от 3 до 7 лет</w:t>
      </w:r>
    </w:p>
    <w:p w14:paraId="4BE9BE54"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012D1B">
        <w:rPr>
          <w:rFonts w:ascii="Wingdings" w:eastAsia="Wingdings" w:hAnsi="Wingdings" w:cs="Wingdings"/>
          <w:sz w:val="24"/>
        </w:rPr>
        <w:t></w:t>
      </w:r>
      <w:r w:rsidRPr="00012D1B">
        <w:rPr>
          <w:spacing w:val="111"/>
          <w:sz w:val="24"/>
        </w:rPr>
        <w:t xml:space="preserve"> </w:t>
      </w:r>
      <w:r w:rsidRPr="00012D1B">
        <w:rPr>
          <w:sz w:val="24"/>
        </w:rPr>
        <w:t>И.М.</w:t>
      </w:r>
      <w:r w:rsidRPr="00012D1B">
        <w:rPr>
          <w:spacing w:val="168"/>
          <w:sz w:val="24"/>
        </w:rPr>
        <w:t xml:space="preserve"> </w:t>
      </w:r>
      <w:r w:rsidRPr="00012D1B">
        <w:rPr>
          <w:sz w:val="24"/>
        </w:rPr>
        <w:t>Каплунова,</w:t>
      </w:r>
      <w:r w:rsidRPr="00012D1B">
        <w:rPr>
          <w:spacing w:val="170"/>
          <w:sz w:val="24"/>
        </w:rPr>
        <w:t xml:space="preserve"> </w:t>
      </w:r>
      <w:r w:rsidRPr="00012D1B">
        <w:rPr>
          <w:spacing w:val="1"/>
          <w:sz w:val="24"/>
        </w:rPr>
        <w:t>И.А.</w:t>
      </w:r>
      <w:r w:rsidRPr="00012D1B">
        <w:rPr>
          <w:spacing w:val="167"/>
          <w:sz w:val="24"/>
        </w:rPr>
        <w:t xml:space="preserve"> </w:t>
      </w:r>
      <w:r w:rsidRPr="00012D1B">
        <w:rPr>
          <w:sz w:val="24"/>
        </w:rPr>
        <w:t>Новооскольцева</w:t>
      </w:r>
      <w:r w:rsidRPr="00012D1B">
        <w:rPr>
          <w:spacing w:val="169"/>
          <w:sz w:val="24"/>
        </w:rPr>
        <w:t xml:space="preserve"> </w:t>
      </w:r>
      <w:r w:rsidRPr="00012D1B">
        <w:rPr>
          <w:sz w:val="24"/>
        </w:rPr>
        <w:t>«Ладушки»</w:t>
      </w:r>
      <w:r w:rsidRPr="00012D1B">
        <w:rPr>
          <w:spacing w:val="163"/>
          <w:sz w:val="24"/>
        </w:rPr>
        <w:t xml:space="preserve"> </w:t>
      </w:r>
      <w:r w:rsidRPr="00012D1B">
        <w:rPr>
          <w:sz w:val="24"/>
        </w:rPr>
        <w:t>(Программа</w:t>
      </w:r>
      <w:r w:rsidRPr="00012D1B">
        <w:rPr>
          <w:spacing w:val="167"/>
          <w:sz w:val="24"/>
        </w:rPr>
        <w:t xml:space="preserve"> </w:t>
      </w:r>
      <w:r w:rsidRPr="00012D1B">
        <w:rPr>
          <w:spacing w:val="1"/>
          <w:sz w:val="24"/>
        </w:rPr>
        <w:t xml:space="preserve">музыкального </w:t>
      </w:r>
      <w:r w:rsidRPr="00012D1B">
        <w:rPr>
          <w:sz w:val="24"/>
        </w:rPr>
        <w:t>воспитания детей)</w:t>
      </w:r>
      <w:r w:rsidRPr="00012D1B">
        <w:rPr>
          <w:spacing w:val="2"/>
          <w:sz w:val="24"/>
        </w:rPr>
        <w:t xml:space="preserve"> </w:t>
      </w:r>
      <w:r w:rsidRPr="00012D1B">
        <w:rPr>
          <w:sz w:val="24"/>
        </w:rPr>
        <w:t>– линейка</w:t>
      </w:r>
      <w:r w:rsidRPr="00012D1B">
        <w:rPr>
          <w:spacing w:val="-1"/>
          <w:sz w:val="24"/>
        </w:rPr>
        <w:t xml:space="preserve"> </w:t>
      </w:r>
      <w:r w:rsidRPr="00012D1B">
        <w:rPr>
          <w:sz w:val="24"/>
        </w:rPr>
        <w:t>методических</w:t>
      </w:r>
      <w:r w:rsidRPr="00012D1B">
        <w:rPr>
          <w:spacing w:val="5"/>
          <w:sz w:val="24"/>
        </w:rPr>
        <w:t xml:space="preserve"> </w:t>
      </w:r>
      <w:r w:rsidRPr="00012D1B">
        <w:rPr>
          <w:sz w:val="24"/>
        </w:rPr>
        <w:t>пособий</w:t>
      </w:r>
      <w:r w:rsidRPr="00012D1B">
        <w:rPr>
          <w:spacing w:val="1"/>
          <w:sz w:val="24"/>
        </w:rPr>
        <w:t xml:space="preserve"> </w:t>
      </w:r>
      <w:r w:rsidRPr="00012D1B">
        <w:rPr>
          <w:sz w:val="24"/>
        </w:rPr>
        <w:t>для детей</w:t>
      </w:r>
      <w:r w:rsidRPr="00012D1B">
        <w:rPr>
          <w:spacing w:val="1"/>
          <w:sz w:val="24"/>
        </w:rPr>
        <w:t xml:space="preserve"> </w:t>
      </w:r>
      <w:r w:rsidRPr="00012D1B">
        <w:rPr>
          <w:sz w:val="24"/>
        </w:rPr>
        <w:t>от 3 до</w:t>
      </w:r>
      <w:r w:rsidRPr="00012D1B">
        <w:rPr>
          <w:spacing w:val="-2"/>
          <w:sz w:val="24"/>
        </w:rPr>
        <w:t xml:space="preserve"> </w:t>
      </w:r>
      <w:r w:rsidRPr="00012D1B">
        <w:rPr>
          <w:sz w:val="24"/>
        </w:rPr>
        <w:t>7 лет</w:t>
      </w:r>
    </w:p>
    <w:p w14:paraId="61377873"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720"/>
      </w:pPr>
      <w:r w:rsidRPr="00012D1B">
        <w:rPr>
          <w:rFonts w:ascii="Wingdings" w:eastAsia="Wingdings" w:hAnsi="Wingdings" w:cs="Wingdings"/>
          <w:sz w:val="24"/>
        </w:rPr>
        <w:t></w:t>
      </w:r>
      <w:r w:rsidRPr="00012D1B">
        <w:rPr>
          <w:spacing w:val="111"/>
          <w:sz w:val="24"/>
        </w:rPr>
        <w:t xml:space="preserve"> </w:t>
      </w:r>
      <w:r w:rsidRPr="00012D1B">
        <w:rPr>
          <w:spacing w:val="-1"/>
          <w:sz w:val="24"/>
        </w:rPr>
        <w:t>А.В.</w:t>
      </w:r>
      <w:r w:rsidRPr="00012D1B">
        <w:rPr>
          <w:spacing w:val="65"/>
          <w:sz w:val="24"/>
        </w:rPr>
        <w:t xml:space="preserve"> </w:t>
      </w:r>
      <w:r w:rsidRPr="00012D1B">
        <w:rPr>
          <w:sz w:val="24"/>
        </w:rPr>
        <w:t>Щеткин</w:t>
      </w:r>
      <w:r w:rsidRPr="00012D1B">
        <w:rPr>
          <w:spacing w:val="68"/>
          <w:sz w:val="24"/>
        </w:rPr>
        <w:t xml:space="preserve"> </w:t>
      </w:r>
      <w:r w:rsidRPr="00012D1B">
        <w:rPr>
          <w:sz w:val="24"/>
        </w:rPr>
        <w:t>«Театральная</w:t>
      </w:r>
      <w:r w:rsidRPr="00012D1B">
        <w:rPr>
          <w:spacing w:val="65"/>
          <w:sz w:val="24"/>
        </w:rPr>
        <w:t xml:space="preserve"> </w:t>
      </w:r>
      <w:r w:rsidRPr="00012D1B">
        <w:rPr>
          <w:sz w:val="24"/>
        </w:rPr>
        <w:t>деятельность</w:t>
      </w:r>
      <w:r w:rsidRPr="00012D1B">
        <w:rPr>
          <w:spacing w:val="65"/>
          <w:sz w:val="24"/>
        </w:rPr>
        <w:t xml:space="preserve"> </w:t>
      </w:r>
      <w:r w:rsidRPr="00012D1B">
        <w:rPr>
          <w:sz w:val="24"/>
        </w:rPr>
        <w:t>в</w:t>
      </w:r>
      <w:r w:rsidRPr="00012D1B">
        <w:rPr>
          <w:spacing w:val="62"/>
          <w:sz w:val="24"/>
        </w:rPr>
        <w:t xml:space="preserve"> </w:t>
      </w:r>
      <w:r w:rsidRPr="00012D1B">
        <w:rPr>
          <w:sz w:val="24"/>
        </w:rPr>
        <w:t>детском</w:t>
      </w:r>
      <w:r w:rsidRPr="00012D1B">
        <w:rPr>
          <w:spacing w:val="64"/>
          <w:sz w:val="24"/>
        </w:rPr>
        <w:t xml:space="preserve"> </w:t>
      </w:r>
      <w:r w:rsidRPr="00012D1B">
        <w:rPr>
          <w:spacing w:val="1"/>
          <w:sz w:val="24"/>
        </w:rPr>
        <w:t>саду»</w:t>
      </w:r>
      <w:r w:rsidRPr="00012D1B">
        <w:rPr>
          <w:spacing w:val="65"/>
          <w:sz w:val="24"/>
        </w:rPr>
        <w:t xml:space="preserve"> </w:t>
      </w:r>
      <w:r w:rsidRPr="00012D1B">
        <w:rPr>
          <w:sz w:val="24"/>
        </w:rPr>
        <w:t>–</w:t>
      </w:r>
      <w:r w:rsidRPr="00012D1B">
        <w:rPr>
          <w:spacing w:val="65"/>
          <w:sz w:val="24"/>
        </w:rPr>
        <w:t xml:space="preserve"> </w:t>
      </w:r>
      <w:r w:rsidRPr="00012D1B">
        <w:rPr>
          <w:sz w:val="24"/>
        </w:rPr>
        <w:t>линейка</w:t>
      </w:r>
      <w:r w:rsidRPr="00012D1B">
        <w:rPr>
          <w:spacing w:val="63"/>
          <w:sz w:val="24"/>
        </w:rPr>
        <w:t xml:space="preserve"> </w:t>
      </w:r>
      <w:r w:rsidRPr="00012D1B">
        <w:rPr>
          <w:sz w:val="24"/>
        </w:rPr>
        <w:t>методических пособий</w:t>
      </w:r>
      <w:r w:rsidRPr="00012D1B">
        <w:rPr>
          <w:spacing w:val="1"/>
          <w:sz w:val="24"/>
        </w:rPr>
        <w:t xml:space="preserve"> </w:t>
      </w:r>
      <w:r w:rsidRPr="00012D1B">
        <w:rPr>
          <w:sz w:val="24"/>
        </w:rPr>
        <w:t>для детей</w:t>
      </w:r>
      <w:r w:rsidRPr="00012D1B">
        <w:rPr>
          <w:spacing w:val="1"/>
          <w:sz w:val="24"/>
        </w:rPr>
        <w:t xml:space="preserve"> </w:t>
      </w:r>
      <w:r w:rsidRPr="00012D1B">
        <w:rPr>
          <w:spacing w:val="-2"/>
          <w:sz w:val="24"/>
        </w:rPr>
        <w:t>от</w:t>
      </w:r>
      <w:r w:rsidRPr="00012D1B">
        <w:rPr>
          <w:spacing w:val="3"/>
          <w:sz w:val="24"/>
        </w:rPr>
        <w:t xml:space="preserve"> </w:t>
      </w:r>
      <w:r w:rsidRPr="00012D1B">
        <w:rPr>
          <w:sz w:val="24"/>
        </w:rPr>
        <w:t>4</w:t>
      </w:r>
      <w:r w:rsidRPr="00012D1B">
        <w:rPr>
          <w:spacing w:val="-2"/>
          <w:sz w:val="24"/>
        </w:rPr>
        <w:t xml:space="preserve"> </w:t>
      </w:r>
      <w:r w:rsidRPr="00012D1B">
        <w:rPr>
          <w:sz w:val="24"/>
        </w:rPr>
        <w:t>до 7 лет;</w:t>
      </w:r>
    </w:p>
    <w:p w14:paraId="2814CF1C" w14:textId="77777777" w:rsidR="002C6E8D" w:rsidRPr="00012D1B" w:rsidRDefault="0069355F">
      <w:pPr>
        <w:pBdr>
          <w:top w:val="none" w:sz="4" w:space="0" w:color="000000"/>
          <w:left w:val="none" w:sz="4" w:space="0" w:color="000000"/>
          <w:bottom w:val="none" w:sz="4" w:space="0" w:color="000000"/>
          <w:right w:val="none" w:sz="4" w:space="0" w:color="000000"/>
        </w:pBdr>
        <w:spacing w:before="336" w:line="276" w:lineRule="atLeast"/>
        <w:ind w:left="3210"/>
      </w:pPr>
      <w:r w:rsidRPr="00012D1B">
        <w:rPr>
          <w:b/>
          <w:sz w:val="24"/>
        </w:rPr>
        <w:t>Наглядно</w:t>
      </w:r>
      <w:r w:rsidRPr="00012D1B">
        <w:rPr>
          <w:b/>
          <w:spacing w:val="-1"/>
          <w:sz w:val="24"/>
        </w:rPr>
        <w:t>-</w:t>
      </w:r>
      <w:r w:rsidRPr="00012D1B">
        <w:rPr>
          <w:b/>
          <w:sz w:val="24"/>
        </w:rPr>
        <w:t>дидактические</w:t>
      </w:r>
      <w:r w:rsidRPr="00012D1B">
        <w:rPr>
          <w:b/>
          <w:spacing w:val="-1"/>
          <w:sz w:val="24"/>
        </w:rPr>
        <w:t xml:space="preserve"> </w:t>
      </w:r>
      <w:r w:rsidRPr="00012D1B">
        <w:rPr>
          <w:b/>
          <w:sz w:val="24"/>
        </w:rPr>
        <w:t>пособия</w:t>
      </w:r>
    </w:p>
    <w:p w14:paraId="415A3E43" w14:textId="77777777" w:rsidR="002C6E8D" w:rsidRPr="00012D1B" w:rsidRDefault="0069355F">
      <w:pPr>
        <w:pBdr>
          <w:top w:val="none" w:sz="4" w:space="0" w:color="000000"/>
          <w:left w:val="none" w:sz="4" w:space="0" w:color="000000"/>
          <w:bottom w:val="none" w:sz="4" w:space="0" w:color="000000"/>
          <w:right w:val="none" w:sz="4" w:space="0" w:color="000000"/>
        </w:pBdr>
        <w:spacing w:before="353"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u w:val="single"/>
        </w:rPr>
        <w:t>Альбомы</w:t>
      </w:r>
      <w:r w:rsidRPr="00012D1B">
        <w:rPr>
          <w:spacing w:val="-1"/>
          <w:sz w:val="24"/>
          <w:u w:val="single"/>
        </w:rPr>
        <w:t xml:space="preserve"> </w:t>
      </w:r>
      <w:r w:rsidRPr="00012D1B">
        <w:rPr>
          <w:sz w:val="24"/>
          <w:u w:val="single"/>
        </w:rPr>
        <w:t>для творчества:</w:t>
      </w:r>
    </w:p>
    <w:p w14:paraId="3E13690E"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rPr>
          <w:sz w:val="24"/>
          <w:szCs w:val="24"/>
        </w:rPr>
      </w:pPr>
      <w:r w:rsidRPr="00012D1B">
        <w:rPr>
          <w:sz w:val="24"/>
        </w:rPr>
        <w:t>«Городецкая</w:t>
      </w:r>
      <w:r w:rsidRPr="00012D1B">
        <w:rPr>
          <w:spacing w:val="18"/>
          <w:sz w:val="24"/>
        </w:rPr>
        <w:t xml:space="preserve"> </w:t>
      </w:r>
      <w:r w:rsidRPr="00012D1B">
        <w:rPr>
          <w:sz w:val="24"/>
        </w:rPr>
        <w:t>роспись»,</w:t>
      </w:r>
      <w:r w:rsidRPr="00012D1B">
        <w:rPr>
          <w:spacing w:val="24"/>
          <w:sz w:val="24"/>
        </w:rPr>
        <w:t xml:space="preserve"> </w:t>
      </w:r>
      <w:r w:rsidRPr="00012D1B">
        <w:rPr>
          <w:spacing w:val="-1"/>
          <w:sz w:val="24"/>
        </w:rPr>
        <w:t>«Дымковская</w:t>
      </w:r>
      <w:r w:rsidRPr="00012D1B">
        <w:rPr>
          <w:spacing w:val="17"/>
          <w:sz w:val="24"/>
        </w:rPr>
        <w:t xml:space="preserve"> </w:t>
      </w:r>
      <w:r w:rsidRPr="00012D1B">
        <w:rPr>
          <w:sz w:val="24"/>
        </w:rPr>
        <w:t>игрушка»,</w:t>
      </w:r>
      <w:r w:rsidRPr="00012D1B">
        <w:rPr>
          <w:spacing w:val="24"/>
          <w:sz w:val="24"/>
        </w:rPr>
        <w:t xml:space="preserve"> </w:t>
      </w:r>
      <w:r w:rsidRPr="00012D1B">
        <w:rPr>
          <w:sz w:val="24"/>
        </w:rPr>
        <w:t>«Жостовский</w:t>
      </w:r>
      <w:r w:rsidRPr="00012D1B">
        <w:rPr>
          <w:spacing w:val="18"/>
          <w:sz w:val="24"/>
        </w:rPr>
        <w:t xml:space="preserve"> </w:t>
      </w:r>
      <w:r w:rsidRPr="00012D1B">
        <w:rPr>
          <w:sz w:val="24"/>
        </w:rPr>
        <w:t>букет»,</w:t>
      </w:r>
      <w:r w:rsidRPr="00012D1B">
        <w:rPr>
          <w:spacing w:val="22"/>
          <w:sz w:val="24"/>
        </w:rPr>
        <w:t xml:space="preserve"> </w:t>
      </w:r>
      <w:r w:rsidRPr="00012D1B">
        <w:rPr>
          <w:spacing w:val="-1"/>
          <w:sz w:val="24"/>
        </w:rPr>
        <w:t>«Каргопольская</w:t>
      </w:r>
      <w:r w:rsidRPr="00012D1B">
        <w:rPr>
          <w:spacing w:val="17"/>
          <w:sz w:val="24"/>
        </w:rPr>
        <w:t xml:space="preserve"> </w:t>
      </w:r>
      <w:r w:rsidRPr="00012D1B">
        <w:rPr>
          <w:sz w:val="24"/>
        </w:rPr>
        <w:t>игрушка», «Мастерская</w:t>
      </w:r>
      <w:r w:rsidRPr="00012D1B">
        <w:rPr>
          <w:spacing w:val="96"/>
          <w:sz w:val="24"/>
        </w:rPr>
        <w:t xml:space="preserve"> </w:t>
      </w:r>
      <w:r w:rsidRPr="00012D1B">
        <w:rPr>
          <w:sz w:val="24"/>
        </w:rPr>
        <w:t>гжели»,</w:t>
      </w:r>
      <w:r w:rsidRPr="00012D1B">
        <w:rPr>
          <w:spacing w:val="98"/>
          <w:sz w:val="24"/>
        </w:rPr>
        <w:t xml:space="preserve"> </w:t>
      </w:r>
      <w:r w:rsidRPr="00012D1B">
        <w:rPr>
          <w:sz w:val="24"/>
        </w:rPr>
        <w:t>«Мезенская</w:t>
      </w:r>
      <w:r w:rsidRPr="00012D1B">
        <w:rPr>
          <w:spacing w:val="96"/>
          <w:sz w:val="24"/>
        </w:rPr>
        <w:t xml:space="preserve"> </w:t>
      </w:r>
      <w:r w:rsidRPr="00012D1B">
        <w:rPr>
          <w:sz w:val="24"/>
        </w:rPr>
        <w:t>роспись»,</w:t>
      </w:r>
      <w:r w:rsidRPr="00012D1B">
        <w:rPr>
          <w:spacing w:val="103"/>
          <w:sz w:val="24"/>
        </w:rPr>
        <w:t xml:space="preserve"> </w:t>
      </w:r>
      <w:r w:rsidRPr="00012D1B">
        <w:rPr>
          <w:sz w:val="24"/>
        </w:rPr>
        <w:t>«Полхов</w:t>
      </w:r>
      <w:r w:rsidRPr="00012D1B">
        <w:rPr>
          <w:spacing w:val="-1"/>
          <w:sz w:val="24"/>
        </w:rPr>
        <w:t>-</w:t>
      </w:r>
      <w:r w:rsidRPr="00012D1B">
        <w:rPr>
          <w:sz w:val="24"/>
        </w:rPr>
        <w:t>Майдан»,</w:t>
      </w:r>
      <w:r w:rsidRPr="00012D1B">
        <w:rPr>
          <w:spacing w:val="101"/>
          <w:sz w:val="24"/>
        </w:rPr>
        <w:t xml:space="preserve"> </w:t>
      </w:r>
      <w:r w:rsidRPr="00012D1B">
        <w:rPr>
          <w:sz w:val="24"/>
        </w:rPr>
        <w:t>«Сказочная</w:t>
      </w:r>
      <w:r w:rsidRPr="00012D1B">
        <w:rPr>
          <w:spacing w:val="96"/>
          <w:sz w:val="24"/>
        </w:rPr>
        <w:t xml:space="preserve"> </w:t>
      </w:r>
      <w:r w:rsidRPr="00012D1B">
        <w:rPr>
          <w:spacing w:val="-1"/>
          <w:sz w:val="24"/>
        </w:rPr>
        <w:t>гжель»,</w:t>
      </w:r>
      <w:r w:rsidRPr="00012D1B">
        <w:rPr>
          <w:spacing w:val="101"/>
          <w:sz w:val="24"/>
        </w:rPr>
        <w:t xml:space="preserve"> </w:t>
      </w:r>
      <w:r w:rsidRPr="00012D1B">
        <w:rPr>
          <w:sz w:val="24"/>
        </w:rPr>
        <w:t>«Узоры</w:t>
      </w:r>
      <w:r w:rsidRPr="00012D1B">
        <w:t xml:space="preserve"> </w:t>
      </w:r>
      <w:r w:rsidRPr="00012D1B">
        <w:rPr>
          <w:sz w:val="24"/>
        </w:rPr>
        <w:t>Северной</w:t>
      </w:r>
      <w:r w:rsidRPr="00012D1B">
        <w:rPr>
          <w:spacing w:val="121"/>
          <w:sz w:val="24"/>
        </w:rPr>
        <w:t xml:space="preserve"> </w:t>
      </w:r>
      <w:r w:rsidRPr="00012D1B">
        <w:rPr>
          <w:spacing w:val="-1"/>
          <w:sz w:val="24"/>
        </w:rPr>
        <w:t>Двины»,</w:t>
      </w:r>
      <w:r w:rsidRPr="00012D1B">
        <w:rPr>
          <w:spacing w:val="125"/>
          <w:sz w:val="24"/>
        </w:rPr>
        <w:t xml:space="preserve"> </w:t>
      </w:r>
      <w:r w:rsidRPr="00012D1B">
        <w:rPr>
          <w:sz w:val="24"/>
        </w:rPr>
        <w:t>«Филимоновская</w:t>
      </w:r>
      <w:r w:rsidRPr="00012D1B">
        <w:rPr>
          <w:spacing w:val="120"/>
          <w:sz w:val="24"/>
        </w:rPr>
        <w:t xml:space="preserve"> </w:t>
      </w:r>
      <w:r w:rsidRPr="00012D1B">
        <w:rPr>
          <w:spacing w:val="-1"/>
          <w:sz w:val="24"/>
        </w:rPr>
        <w:t>игрушка»,</w:t>
      </w:r>
      <w:r w:rsidRPr="00012D1B">
        <w:rPr>
          <w:spacing w:val="125"/>
          <w:sz w:val="24"/>
        </w:rPr>
        <w:t xml:space="preserve"> </w:t>
      </w:r>
      <w:r w:rsidRPr="00012D1B">
        <w:rPr>
          <w:sz w:val="24"/>
        </w:rPr>
        <w:t>«Хохломская</w:t>
      </w:r>
      <w:r w:rsidRPr="00012D1B">
        <w:rPr>
          <w:spacing w:val="120"/>
          <w:sz w:val="24"/>
        </w:rPr>
        <w:t xml:space="preserve"> </w:t>
      </w:r>
      <w:r w:rsidRPr="00012D1B">
        <w:rPr>
          <w:sz w:val="24"/>
        </w:rPr>
        <w:t>роспись»,</w:t>
      </w:r>
      <w:r w:rsidRPr="00012D1B">
        <w:rPr>
          <w:spacing w:val="125"/>
          <w:sz w:val="24"/>
        </w:rPr>
        <w:t xml:space="preserve"> </w:t>
      </w:r>
      <w:r w:rsidRPr="00012D1B">
        <w:rPr>
          <w:spacing w:val="-1"/>
          <w:sz w:val="24"/>
        </w:rPr>
        <w:t>«Лепим</w:t>
      </w:r>
      <w:r w:rsidRPr="00012D1B">
        <w:rPr>
          <w:spacing w:val="120"/>
          <w:sz w:val="24"/>
        </w:rPr>
        <w:t xml:space="preserve"> </w:t>
      </w:r>
      <w:r w:rsidRPr="00012D1B">
        <w:rPr>
          <w:sz w:val="24"/>
        </w:rPr>
        <w:t>народную</w:t>
      </w:r>
      <w:r w:rsidRPr="00012D1B">
        <w:t xml:space="preserve"> </w:t>
      </w:r>
      <w:r w:rsidRPr="00012D1B">
        <w:rPr>
          <w:spacing w:val="-1"/>
          <w:sz w:val="24"/>
        </w:rPr>
        <w:t>игрушку»,</w:t>
      </w:r>
      <w:r w:rsidRPr="00012D1B">
        <w:rPr>
          <w:spacing w:val="7"/>
          <w:sz w:val="24"/>
        </w:rPr>
        <w:t xml:space="preserve"> </w:t>
      </w:r>
      <w:r w:rsidRPr="00012D1B">
        <w:rPr>
          <w:sz w:val="24"/>
        </w:rPr>
        <w:t>«Лубочные</w:t>
      </w:r>
      <w:r w:rsidRPr="00012D1B">
        <w:rPr>
          <w:spacing w:val="1"/>
          <w:sz w:val="24"/>
        </w:rPr>
        <w:t xml:space="preserve"> </w:t>
      </w:r>
      <w:r w:rsidRPr="00012D1B">
        <w:rPr>
          <w:sz w:val="24"/>
        </w:rPr>
        <w:t>картинки».</w:t>
      </w:r>
    </w:p>
    <w:p w14:paraId="09B21A54"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sidRPr="00012D1B">
        <w:rPr>
          <w:rFonts w:ascii="Wingdings" w:eastAsia="Wingdings" w:hAnsi="Wingdings" w:cs="Wingdings"/>
          <w:sz w:val="24"/>
        </w:rPr>
        <w:t></w:t>
      </w:r>
      <w:r w:rsidRPr="00012D1B">
        <w:rPr>
          <w:spacing w:val="111"/>
          <w:sz w:val="24"/>
        </w:rPr>
        <w:t xml:space="preserve"> </w:t>
      </w:r>
      <w:r w:rsidRPr="00012D1B">
        <w:rPr>
          <w:sz w:val="24"/>
          <w:u w:val="single"/>
        </w:rPr>
        <w:t>Комплекты для творчества:</w:t>
      </w:r>
    </w:p>
    <w:p w14:paraId="10A8ACA2"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pPr>
      <w:r w:rsidRPr="00012D1B">
        <w:rPr>
          <w:sz w:val="24"/>
        </w:rPr>
        <w:t>«Городецкая роспись»,</w:t>
      </w:r>
      <w:r w:rsidRPr="00012D1B">
        <w:rPr>
          <w:spacing w:val="5"/>
          <w:sz w:val="24"/>
        </w:rPr>
        <w:t xml:space="preserve"> </w:t>
      </w:r>
      <w:r w:rsidRPr="00012D1B">
        <w:rPr>
          <w:sz w:val="24"/>
        </w:rPr>
        <w:t>«Дымковская игрушка»,</w:t>
      </w:r>
      <w:r w:rsidRPr="00012D1B">
        <w:rPr>
          <w:spacing w:val="4"/>
          <w:sz w:val="24"/>
        </w:rPr>
        <w:t xml:space="preserve"> </w:t>
      </w:r>
      <w:r w:rsidRPr="00012D1B">
        <w:rPr>
          <w:sz w:val="24"/>
        </w:rPr>
        <w:t>«Жостовский</w:t>
      </w:r>
      <w:r w:rsidRPr="00012D1B">
        <w:rPr>
          <w:spacing w:val="1"/>
          <w:sz w:val="24"/>
        </w:rPr>
        <w:t xml:space="preserve"> </w:t>
      </w:r>
      <w:r w:rsidRPr="00012D1B">
        <w:rPr>
          <w:spacing w:val="-1"/>
          <w:sz w:val="24"/>
        </w:rPr>
        <w:t>букет»,</w:t>
      </w:r>
      <w:r w:rsidRPr="00012D1B">
        <w:rPr>
          <w:spacing w:val="5"/>
          <w:sz w:val="24"/>
        </w:rPr>
        <w:t xml:space="preserve"> </w:t>
      </w:r>
      <w:r w:rsidRPr="00012D1B">
        <w:rPr>
          <w:sz w:val="24"/>
        </w:rPr>
        <w:t>«Сказочная гжель»,</w:t>
      </w:r>
      <w:r w:rsidRPr="00012D1B">
        <w:rPr>
          <w:spacing w:val="7"/>
          <w:sz w:val="24"/>
        </w:rPr>
        <w:t xml:space="preserve"> </w:t>
      </w:r>
      <w:r w:rsidRPr="00012D1B">
        <w:rPr>
          <w:sz w:val="24"/>
        </w:rPr>
        <w:t>«Узоры Северной</w:t>
      </w:r>
      <w:r w:rsidRPr="00012D1B">
        <w:rPr>
          <w:spacing w:val="70"/>
          <w:sz w:val="24"/>
        </w:rPr>
        <w:t xml:space="preserve"> </w:t>
      </w:r>
      <w:r w:rsidRPr="00012D1B">
        <w:rPr>
          <w:sz w:val="24"/>
        </w:rPr>
        <w:t>Двины»,</w:t>
      </w:r>
      <w:r w:rsidRPr="00012D1B">
        <w:rPr>
          <w:spacing w:val="75"/>
          <w:sz w:val="24"/>
        </w:rPr>
        <w:t xml:space="preserve"> </w:t>
      </w:r>
      <w:r w:rsidRPr="00012D1B">
        <w:rPr>
          <w:sz w:val="24"/>
        </w:rPr>
        <w:t>«Филимоновские</w:t>
      </w:r>
      <w:r w:rsidRPr="00012D1B">
        <w:rPr>
          <w:spacing w:val="69"/>
          <w:sz w:val="24"/>
        </w:rPr>
        <w:t xml:space="preserve"> </w:t>
      </w:r>
      <w:r w:rsidRPr="00012D1B">
        <w:rPr>
          <w:sz w:val="24"/>
        </w:rPr>
        <w:t>свистульки»,</w:t>
      </w:r>
      <w:r w:rsidRPr="00012D1B">
        <w:rPr>
          <w:spacing w:val="74"/>
          <w:sz w:val="24"/>
        </w:rPr>
        <w:t xml:space="preserve"> </w:t>
      </w:r>
      <w:r w:rsidRPr="00012D1B">
        <w:rPr>
          <w:sz w:val="24"/>
        </w:rPr>
        <w:t>«Хохломская</w:t>
      </w:r>
      <w:r w:rsidRPr="00012D1B">
        <w:rPr>
          <w:spacing w:val="70"/>
          <w:sz w:val="24"/>
        </w:rPr>
        <w:t xml:space="preserve"> </w:t>
      </w:r>
      <w:r w:rsidRPr="00012D1B">
        <w:rPr>
          <w:sz w:val="24"/>
        </w:rPr>
        <w:t>роспись»,</w:t>
      </w:r>
      <w:r w:rsidRPr="00012D1B">
        <w:rPr>
          <w:spacing w:val="77"/>
          <w:sz w:val="24"/>
        </w:rPr>
        <w:t xml:space="preserve"> </w:t>
      </w:r>
      <w:r w:rsidRPr="00012D1B">
        <w:rPr>
          <w:sz w:val="24"/>
        </w:rPr>
        <w:t>«Цветочные</w:t>
      </w:r>
      <w:r w:rsidRPr="00012D1B">
        <w:rPr>
          <w:spacing w:val="73"/>
          <w:sz w:val="24"/>
        </w:rPr>
        <w:t xml:space="preserve"> </w:t>
      </w:r>
      <w:r w:rsidRPr="00012D1B">
        <w:rPr>
          <w:sz w:val="24"/>
        </w:rPr>
        <w:t>узоры</w:t>
      </w:r>
      <w:r w:rsidRPr="00012D1B">
        <w:t xml:space="preserve"> </w:t>
      </w:r>
      <w:r w:rsidRPr="00012D1B">
        <w:rPr>
          <w:sz w:val="24"/>
        </w:rPr>
        <w:t>Полхов</w:t>
      </w:r>
      <w:r w:rsidRPr="00012D1B">
        <w:rPr>
          <w:spacing w:val="-1"/>
          <w:sz w:val="24"/>
        </w:rPr>
        <w:t>-</w:t>
      </w:r>
      <w:r w:rsidRPr="00012D1B">
        <w:rPr>
          <w:sz w:val="24"/>
        </w:rPr>
        <w:t xml:space="preserve">Майдана». </w:t>
      </w:r>
    </w:p>
    <w:p w14:paraId="31F38B75" w14:textId="77777777" w:rsidR="002C6E8D" w:rsidRPr="00012D1B"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012D1B">
        <w:rPr>
          <w:rFonts w:ascii="Wingdings" w:eastAsia="Wingdings" w:hAnsi="Wingdings" w:cs="Wingdings"/>
          <w:sz w:val="24"/>
        </w:rPr>
        <w:lastRenderedPageBreak/>
        <w:t></w:t>
      </w:r>
      <w:r w:rsidRPr="00012D1B">
        <w:rPr>
          <w:spacing w:val="111"/>
          <w:sz w:val="24"/>
        </w:rPr>
        <w:t xml:space="preserve"> </w:t>
      </w:r>
      <w:r w:rsidRPr="00012D1B">
        <w:rPr>
          <w:sz w:val="24"/>
          <w:u w:val="single"/>
        </w:rPr>
        <w:t>Наглядные</w:t>
      </w:r>
      <w:r w:rsidRPr="00012D1B">
        <w:rPr>
          <w:spacing w:val="-1"/>
          <w:sz w:val="24"/>
          <w:u w:val="single"/>
        </w:rPr>
        <w:t xml:space="preserve"> </w:t>
      </w:r>
      <w:r w:rsidRPr="00012D1B">
        <w:rPr>
          <w:sz w:val="24"/>
          <w:u w:val="single"/>
        </w:rPr>
        <w:t>пособия:</w:t>
      </w:r>
    </w:p>
    <w:p w14:paraId="6739E1B7"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right="568"/>
      </w:pPr>
      <w:r w:rsidRPr="00012D1B">
        <w:rPr>
          <w:sz w:val="24"/>
        </w:rPr>
        <w:t>«Городецкая</w:t>
      </w:r>
      <w:r w:rsidRPr="00012D1B">
        <w:rPr>
          <w:spacing w:val="41"/>
          <w:sz w:val="24"/>
        </w:rPr>
        <w:t xml:space="preserve"> </w:t>
      </w:r>
      <w:r w:rsidRPr="00012D1B">
        <w:rPr>
          <w:sz w:val="24"/>
        </w:rPr>
        <w:t>роспись»,</w:t>
      </w:r>
      <w:r w:rsidRPr="00012D1B">
        <w:rPr>
          <w:spacing w:val="48"/>
          <w:sz w:val="24"/>
        </w:rPr>
        <w:t xml:space="preserve"> </w:t>
      </w:r>
      <w:r w:rsidRPr="00012D1B">
        <w:rPr>
          <w:spacing w:val="-1"/>
          <w:sz w:val="24"/>
        </w:rPr>
        <w:t>«Дымковская</w:t>
      </w:r>
      <w:r w:rsidRPr="00012D1B">
        <w:rPr>
          <w:spacing w:val="43"/>
          <w:sz w:val="24"/>
        </w:rPr>
        <w:t xml:space="preserve"> </w:t>
      </w:r>
      <w:r w:rsidRPr="00012D1B">
        <w:rPr>
          <w:sz w:val="24"/>
        </w:rPr>
        <w:t>игрушка»,</w:t>
      </w:r>
      <w:r w:rsidRPr="00012D1B">
        <w:rPr>
          <w:spacing w:val="48"/>
          <w:sz w:val="24"/>
        </w:rPr>
        <w:t xml:space="preserve"> </w:t>
      </w:r>
      <w:r w:rsidRPr="00012D1B">
        <w:rPr>
          <w:spacing w:val="-1"/>
          <w:sz w:val="24"/>
        </w:rPr>
        <w:t>«Золотая</w:t>
      </w:r>
      <w:r w:rsidRPr="00012D1B">
        <w:rPr>
          <w:spacing w:val="41"/>
          <w:sz w:val="24"/>
        </w:rPr>
        <w:t xml:space="preserve"> </w:t>
      </w:r>
      <w:r w:rsidRPr="00012D1B">
        <w:rPr>
          <w:sz w:val="24"/>
        </w:rPr>
        <w:t>хохлома»,</w:t>
      </w:r>
      <w:r w:rsidRPr="00012D1B">
        <w:rPr>
          <w:spacing w:val="47"/>
          <w:sz w:val="24"/>
        </w:rPr>
        <w:t xml:space="preserve"> </w:t>
      </w:r>
      <w:r w:rsidRPr="00012D1B">
        <w:rPr>
          <w:spacing w:val="-1"/>
          <w:sz w:val="24"/>
        </w:rPr>
        <w:t>«Каргопольская</w:t>
      </w:r>
      <w:r w:rsidRPr="00012D1B">
        <w:rPr>
          <w:spacing w:val="41"/>
          <w:sz w:val="24"/>
        </w:rPr>
        <w:t xml:space="preserve"> </w:t>
      </w:r>
      <w:r w:rsidRPr="00012D1B">
        <w:rPr>
          <w:sz w:val="24"/>
        </w:rPr>
        <w:t>игрушка», «Полхов</w:t>
      </w:r>
      <w:r w:rsidRPr="00012D1B">
        <w:rPr>
          <w:spacing w:val="-1"/>
          <w:sz w:val="24"/>
        </w:rPr>
        <w:t>-</w:t>
      </w:r>
      <w:r w:rsidRPr="00012D1B">
        <w:rPr>
          <w:sz w:val="24"/>
        </w:rPr>
        <w:t>Майдан»,</w:t>
      </w:r>
      <w:r w:rsidRPr="00012D1B">
        <w:rPr>
          <w:spacing w:val="5"/>
          <w:sz w:val="24"/>
        </w:rPr>
        <w:t xml:space="preserve"> </w:t>
      </w:r>
      <w:r w:rsidRPr="00012D1B">
        <w:rPr>
          <w:sz w:val="24"/>
        </w:rPr>
        <w:t>«Сказочная гжель»,</w:t>
      </w:r>
      <w:r w:rsidRPr="00012D1B">
        <w:rPr>
          <w:spacing w:val="5"/>
          <w:sz w:val="24"/>
        </w:rPr>
        <w:t xml:space="preserve"> </w:t>
      </w:r>
      <w:r w:rsidRPr="00012D1B">
        <w:rPr>
          <w:sz w:val="24"/>
        </w:rPr>
        <w:t xml:space="preserve">«Филимоновская </w:t>
      </w:r>
      <w:r w:rsidRPr="00012D1B">
        <w:rPr>
          <w:spacing w:val="-1"/>
          <w:sz w:val="24"/>
        </w:rPr>
        <w:t>игрушка».</w:t>
      </w:r>
    </w:p>
    <w:p w14:paraId="32951DFF" w14:textId="77777777" w:rsidR="002C6E8D" w:rsidRPr="00012D1B" w:rsidRDefault="0069355F">
      <w:pPr>
        <w:pBdr>
          <w:top w:val="none" w:sz="4" w:space="0" w:color="000000"/>
          <w:left w:val="none" w:sz="4" w:space="0" w:color="000000"/>
          <w:bottom w:val="none" w:sz="4" w:space="0" w:color="000000"/>
          <w:right w:val="none" w:sz="4" w:space="0" w:color="000000"/>
        </w:pBdr>
        <w:spacing w:before="355" w:line="278" w:lineRule="atLeast"/>
        <w:ind w:left="360"/>
      </w:pPr>
      <w:r w:rsidRPr="00012D1B">
        <w:rPr>
          <w:rFonts w:ascii="Wingdings" w:eastAsia="Wingdings" w:hAnsi="Wingdings" w:cs="Wingdings"/>
          <w:sz w:val="24"/>
        </w:rPr>
        <w:t></w:t>
      </w:r>
      <w:r w:rsidRPr="00012D1B">
        <w:rPr>
          <w:spacing w:val="111"/>
          <w:sz w:val="24"/>
        </w:rPr>
        <w:t xml:space="preserve"> </w:t>
      </w:r>
      <w:r w:rsidRPr="00012D1B">
        <w:rPr>
          <w:sz w:val="24"/>
          <w:u w:val="single"/>
        </w:rPr>
        <w:t>Плакаты:</w:t>
      </w:r>
    </w:p>
    <w:p w14:paraId="1DAC846C" w14:textId="77777777" w:rsidR="002C6E8D" w:rsidRPr="00012D1B" w:rsidRDefault="0069355F">
      <w:pPr>
        <w:pBdr>
          <w:top w:val="none" w:sz="4" w:space="0" w:color="000000"/>
          <w:left w:val="none" w:sz="4" w:space="0" w:color="000000"/>
          <w:bottom w:val="none" w:sz="4" w:space="0" w:color="000000"/>
          <w:right w:val="none" w:sz="4" w:space="0" w:color="000000"/>
        </w:pBdr>
        <w:spacing w:line="65" w:lineRule="atLeast"/>
      </w:pPr>
      <w:r w:rsidRPr="00012D1B">
        <w:rPr>
          <w:sz w:val="24"/>
        </w:rPr>
        <w:t>«Гжель.</w:t>
      </w:r>
      <w:r w:rsidRPr="00012D1B">
        <w:rPr>
          <w:spacing w:val="67"/>
          <w:sz w:val="24"/>
        </w:rPr>
        <w:t xml:space="preserve"> </w:t>
      </w:r>
      <w:r w:rsidRPr="00012D1B">
        <w:rPr>
          <w:sz w:val="24"/>
        </w:rPr>
        <w:t>Примеры</w:t>
      </w:r>
      <w:r w:rsidRPr="00012D1B">
        <w:rPr>
          <w:spacing w:val="69"/>
          <w:sz w:val="24"/>
        </w:rPr>
        <w:t xml:space="preserve"> </w:t>
      </w:r>
      <w:r w:rsidRPr="00012D1B">
        <w:rPr>
          <w:sz w:val="24"/>
        </w:rPr>
        <w:t>узоров</w:t>
      </w:r>
      <w:r w:rsidRPr="00012D1B">
        <w:rPr>
          <w:spacing w:val="64"/>
          <w:sz w:val="24"/>
        </w:rPr>
        <w:t xml:space="preserve"> </w:t>
      </w:r>
      <w:r w:rsidRPr="00012D1B">
        <w:rPr>
          <w:sz w:val="24"/>
        </w:rPr>
        <w:t>и</w:t>
      </w:r>
      <w:r w:rsidRPr="00012D1B">
        <w:rPr>
          <w:spacing w:val="65"/>
          <w:sz w:val="24"/>
        </w:rPr>
        <w:t xml:space="preserve"> </w:t>
      </w:r>
      <w:r w:rsidRPr="00012D1B">
        <w:rPr>
          <w:sz w:val="24"/>
        </w:rPr>
        <w:t>орнаментов»,</w:t>
      </w:r>
      <w:r w:rsidRPr="00012D1B">
        <w:rPr>
          <w:spacing w:val="72"/>
          <w:sz w:val="24"/>
        </w:rPr>
        <w:t xml:space="preserve"> </w:t>
      </w:r>
      <w:r w:rsidRPr="00012D1B">
        <w:rPr>
          <w:sz w:val="24"/>
        </w:rPr>
        <w:t>«Гжель.</w:t>
      </w:r>
      <w:r w:rsidRPr="00012D1B">
        <w:rPr>
          <w:spacing w:val="65"/>
          <w:sz w:val="24"/>
        </w:rPr>
        <w:t xml:space="preserve"> </w:t>
      </w:r>
      <w:r w:rsidRPr="00012D1B">
        <w:rPr>
          <w:sz w:val="24"/>
        </w:rPr>
        <w:t>Работы</w:t>
      </w:r>
      <w:r w:rsidRPr="00012D1B">
        <w:rPr>
          <w:spacing w:val="64"/>
          <w:sz w:val="24"/>
        </w:rPr>
        <w:t xml:space="preserve"> </w:t>
      </w:r>
      <w:r w:rsidRPr="00012D1B">
        <w:rPr>
          <w:sz w:val="24"/>
        </w:rPr>
        <w:t>современных</w:t>
      </w:r>
      <w:r w:rsidRPr="00012D1B">
        <w:rPr>
          <w:spacing w:val="66"/>
          <w:sz w:val="24"/>
        </w:rPr>
        <w:t xml:space="preserve"> </w:t>
      </w:r>
      <w:r w:rsidRPr="00012D1B">
        <w:rPr>
          <w:spacing w:val="-1"/>
          <w:sz w:val="24"/>
        </w:rPr>
        <w:t>мастеров»,</w:t>
      </w:r>
      <w:r w:rsidRPr="00012D1B">
        <w:rPr>
          <w:spacing w:val="72"/>
          <w:sz w:val="24"/>
        </w:rPr>
        <w:t xml:space="preserve"> </w:t>
      </w:r>
      <w:r w:rsidRPr="00012D1B">
        <w:rPr>
          <w:spacing w:val="1"/>
          <w:sz w:val="24"/>
        </w:rPr>
        <w:t>«Полхов</w:t>
      </w:r>
      <w:r w:rsidRPr="00012D1B">
        <w:rPr>
          <w:sz w:val="24"/>
        </w:rPr>
        <w:t>-Майдан.</w:t>
      </w:r>
      <w:r w:rsidRPr="00012D1B">
        <w:rPr>
          <w:spacing w:val="69"/>
          <w:sz w:val="24"/>
        </w:rPr>
        <w:t xml:space="preserve"> </w:t>
      </w:r>
      <w:r w:rsidRPr="00012D1B">
        <w:rPr>
          <w:sz w:val="24"/>
        </w:rPr>
        <w:t>Примеры</w:t>
      </w:r>
      <w:r w:rsidRPr="00012D1B">
        <w:rPr>
          <w:spacing w:val="74"/>
          <w:sz w:val="24"/>
        </w:rPr>
        <w:t xml:space="preserve"> </w:t>
      </w:r>
      <w:r w:rsidRPr="00012D1B">
        <w:rPr>
          <w:spacing w:val="-1"/>
          <w:sz w:val="24"/>
        </w:rPr>
        <w:t>узоров</w:t>
      </w:r>
      <w:r w:rsidRPr="00012D1B">
        <w:rPr>
          <w:spacing w:val="70"/>
          <w:sz w:val="24"/>
        </w:rPr>
        <w:t xml:space="preserve"> </w:t>
      </w:r>
      <w:r w:rsidRPr="00012D1B">
        <w:rPr>
          <w:sz w:val="24"/>
        </w:rPr>
        <w:t>и</w:t>
      </w:r>
      <w:r w:rsidRPr="00012D1B">
        <w:rPr>
          <w:spacing w:val="70"/>
          <w:sz w:val="24"/>
        </w:rPr>
        <w:t xml:space="preserve"> </w:t>
      </w:r>
      <w:r w:rsidRPr="00012D1B">
        <w:rPr>
          <w:sz w:val="24"/>
        </w:rPr>
        <w:t>орнаментов»,</w:t>
      </w:r>
      <w:r w:rsidRPr="00012D1B">
        <w:rPr>
          <w:spacing w:val="77"/>
          <w:sz w:val="24"/>
        </w:rPr>
        <w:t xml:space="preserve"> </w:t>
      </w:r>
      <w:r w:rsidRPr="00012D1B">
        <w:rPr>
          <w:sz w:val="24"/>
        </w:rPr>
        <w:t>«Полхов</w:t>
      </w:r>
      <w:r w:rsidRPr="00012D1B">
        <w:rPr>
          <w:spacing w:val="-1"/>
          <w:sz w:val="24"/>
        </w:rPr>
        <w:t>-</w:t>
      </w:r>
      <w:r w:rsidRPr="00012D1B">
        <w:rPr>
          <w:sz w:val="24"/>
        </w:rPr>
        <w:t>Майдан.</w:t>
      </w:r>
      <w:r w:rsidRPr="00012D1B">
        <w:rPr>
          <w:spacing w:val="69"/>
          <w:sz w:val="24"/>
        </w:rPr>
        <w:t xml:space="preserve"> </w:t>
      </w:r>
      <w:r w:rsidRPr="00012D1B">
        <w:rPr>
          <w:sz w:val="24"/>
        </w:rPr>
        <w:t>Работы</w:t>
      </w:r>
      <w:r w:rsidRPr="00012D1B">
        <w:rPr>
          <w:spacing w:val="69"/>
          <w:sz w:val="24"/>
        </w:rPr>
        <w:t xml:space="preserve"> </w:t>
      </w:r>
      <w:r w:rsidRPr="00012D1B">
        <w:rPr>
          <w:sz w:val="24"/>
        </w:rPr>
        <w:t>современных</w:t>
      </w:r>
      <w:r w:rsidRPr="00012D1B">
        <w:rPr>
          <w:spacing w:val="71"/>
          <w:sz w:val="24"/>
        </w:rPr>
        <w:t xml:space="preserve"> </w:t>
      </w:r>
      <w:r w:rsidRPr="00012D1B">
        <w:rPr>
          <w:sz w:val="24"/>
        </w:rPr>
        <w:t>мастеров»,</w:t>
      </w:r>
      <w:r w:rsidRPr="00012D1B">
        <w:t xml:space="preserve"> </w:t>
      </w:r>
      <w:r w:rsidRPr="00012D1B">
        <w:rPr>
          <w:sz w:val="24"/>
        </w:rPr>
        <w:t>«Филимоновская</w:t>
      </w:r>
      <w:r w:rsidRPr="00012D1B">
        <w:rPr>
          <w:spacing w:val="91"/>
          <w:sz w:val="24"/>
        </w:rPr>
        <w:t xml:space="preserve"> </w:t>
      </w:r>
      <w:r w:rsidRPr="00012D1B">
        <w:rPr>
          <w:sz w:val="24"/>
        </w:rPr>
        <w:t>свистулька.</w:t>
      </w:r>
      <w:r w:rsidRPr="00012D1B">
        <w:rPr>
          <w:spacing w:val="91"/>
          <w:sz w:val="24"/>
        </w:rPr>
        <w:t xml:space="preserve"> </w:t>
      </w:r>
      <w:r w:rsidRPr="00012D1B">
        <w:rPr>
          <w:sz w:val="24"/>
        </w:rPr>
        <w:t>Примеры</w:t>
      </w:r>
      <w:r w:rsidRPr="00012D1B">
        <w:rPr>
          <w:spacing w:val="96"/>
          <w:sz w:val="24"/>
        </w:rPr>
        <w:t xml:space="preserve"> </w:t>
      </w:r>
      <w:r w:rsidRPr="00012D1B">
        <w:rPr>
          <w:spacing w:val="-1"/>
          <w:sz w:val="24"/>
        </w:rPr>
        <w:t>узоров</w:t>
      </w:r>
      <w:r w:rsidRPr="00012D1B">
        <w:rPr>
          <w:spacing w:val="91"/>
          <w:sz w:val="24"/>
        </w:rPr>
        <w:t xml:space="preserve"> </w:t>
      </w:r>
      <w:r w:rsidRPr="00012D1B">
        <w:rPr>
          <w:sz w:val="24"/>
        </w:rPr>
        <w:t>и</w:t>
      </w:r>
      <w:r w:rsidRPr="00012D1B">
        <w:rPr>
          <w:spacing w:val="92"/>
          <w:sz w:val="24"/>
        </w:rPr>
        <w:t xml:space="preserve"> </w:t>
      </w:r>
      <w:r w:rsidRPr="00012D1B">
        <w:rPr>
          <w:sz w:val="24"/>
        </w:rPr>
        <w:t>орнаментов»,</w:t>
      </w:r>
      <w:r w:rsidRPr="00012D1B">
        <w:rPr>
          <w:spacing w:val="96"/>
          <w:sz w:val="24"/>
        </w:rPr>
        <w:t xml:space="preserve"> </w:t>
      </w:r>
      <w:r w:rsidRPr="00012D1B">
        <w:rPr>
          <w:sz w:val="24"/>
        </w:rPr>
        <w:t>«Филимоновская</w:t>
      </w:r>
      <w:r w:rsidRPr="00012D1B">
        <w:rPr>
          <w:spacing w:val="91"/>
          <w:sz w:val="24"/>
        </w:rPr>
        <w:t xml:space="preserve"> </w:t>
      </w:r>
      <w:r w:rsidRPr="00012D1B">
        <w:rPr>
          <w:sz w:val="24"/>
        </w:rPr>
        <w:t>свистулька.</w:t>
      </w:r>
      <w:r w:rsidRPr="00012D1B">
        <w:t xml:space="preserve"> </w:t>
      </w:r>
      <w:r w:rsidRPr="00012D1B">
        <w:rPr>
          <w:sz w:val="24"/>
        </w:rPr>
        <w:t> </w:t>
      </w:r>
    </w:p>
    <w:p w14:paraId="7E60F354" w14:textId="77777777" w:rsidR="00465FE6" w:rsidRPr="00012D1B" w:rsidRDefault="0069355F" w:rsidP="00465FE6">
      <w:pPr>
        <w:pBdr>
          <w:top w:val="none" w:sz="4" w:space="0" w:color="000000"/>
          <w:left w:val="none" w:sz="4" w:space="0" w:color="000000"/>
          <w:bottom w:val="none" w:sz="4" w:space="0" w:color="000000"/>
          <w:right w:val="none" w:sz="4" w:space="0" w:color="000000"/>
        </w:pBdr>
        <w:spacing w:line="65" w:lineRule="atLeast"/>
        <w:sectPr w:rsidR="00465FE6" w:rsidRPr="00012D1B" w:rsidSect="00465FE6">
          <w:pgSz w:w="11906" w:h="16838"/>
          <w:pgMar w:top="1134" w:right="851" w:bottom="1134" w:left="851" w:header="709" w:footer="709" w:gutter="0"/>
          <w:cols w:space="708"/>
          <w:docGrid w:linePitch="360"/>
        </w:sectPr>
      </w:pPr>
      <w:r w:rsidRPr="00012D1B">
        <w:rPr>
          <w:sz w:val="24"/>
        </w:rPr>
        <w:t>Работы</w:t>
      </w:r>
      <w:r w:rsidRPr="00012D1B">
        <w:rPr>
          <w:spacing w:val="28"/>
          <w:sz w:val="24"/>
        </w:rPr>
        <w:t xml:space="preserve"> </w:t>
      </w:r>
      <w:r w:rsidRPr="00012D1B">
        <w:rPr>
          <w:sz w:val="24"/>
        </w:rPr>
        <w:t>современных</w:t>
      </w:r>
      <w:r w:rsidRPr="00012D1B">
        <w:rPr>
          <w:spacing w:val="30"/>
          <w:sz w:val="24"/>
        </w:rPr>
        <w:t xml:space="preserve"> </w:t>
      </w:r>
      <w:r w:rsidRPr="00012D1B">
        <w:rPr>
          <w:spacing w:val="-1"/>
          <w:sz w:val="24"/>
        </w:rPr>
        <w:t>мастеров»,</w:t>
      </w:r>
      <w:r w:rsidRPr="00012D1B">
        <w:rPr>
          <w:spacing w:val="39"/>
          <w:sz w:val="24"/>
        </w:rPr>
        <w:t xml:space="preserve"> </w:t>
      </w:r>
      <w:r w:rsidRPr="00012D1B">
        <w:rPr>
          <w:spacing w:val="-1"/>
          <w:sz w:val="24"/>
        </w:rPr>
        <w:t>«Хохлома.</w:t>
      </w:r>
      <w:r w:rsidRPr="00012D1B">
        <w:rPr>
          <w:spacing w:val="29"/>
          <w:sz w:val="24"/>
        </w:rPr>
        <w:t xml:space="preserve"> </w:t>
      </w:r>
      <w:r w:rsidRPr="00012D1B">
        <w:rPr>
          <w:sz w:val="24"/>
        </w:rPr>
        <w:t>Примеры</w:t>
      </w:r>
      <w:r w:rsidRPr="00012D1B">
        <w:rPr>
          <w:spacing w:val="33"/>
          <w:sz w:val="24"/>
        </w:rPr>
        <w:t xml:space="preserve"> </w:t>
      </w:r>
      <w:r w:rsidRPr="00012D1B">
        <w:rPr>
          <w:spacing w:val="-1"/>
          <w:sz w:val="24"/>
        </w:rPr>
        <w:t>узоров</w:t>
      </w:r>
      <w:r w:rsidRPr="00012D1B">
        <w:rPr>
          <w:spacing w:val="29"/>
          <w:sz w:val="24"/>
        </w:rPr>
        <w:t xml:space="preserve"> </w:t>
      </w:r>
      <w:r w:rsidRPr="00012D1B">
        <w:rPr>
          <w:sz w:val="24"/>
        </w:rPr>
        <w:t>и</w:t>
      </w:r>
      <w:r w:rsidRPr="00012D1B">
        <w:rPr>
          <w:spacing w:val="29"/>
          <w:sz w:val="24"/>
        </w:rPr>
        <w:t xml:space="preserve"> </w:t>
      </w:r>
      <w:r w:rsidRPr="00012D1B">
        <w:rPr>
          <w:sz w:val="24"/>
        </w:rPr>
        <w:t>орнаментов»,</w:t>
      </w:r>
      <w:r w:rsidRPr="00012D1B">
        <w:rPr>
          <w:spacing w:val="36"/>
          <w:sz w:val="24"/>
        </w:rPr>
        <w:t xml:space="preserve"> </w:t>
      </w:r>
      <w:r w:rsidRPr="00012D1B">
        <w:rPr>
          <w:spacing w:val="-1"/>
          <w:sz w:val="24"/>
        </w:rPr>
        <w:t>«Хохлома.</w:t>
      </w:r>
      <w:r w:rsidRPr="00012D1B">
        <w:rPr>
          <w:spacing w:val="29"/>
          <w:sz w:val="24"/>
        </w:rPr>
        <w:t xml:space="preserve"> </w:t>
      </w:r>
      <w:r w:rsidRPr="00012D1B">
        <w:rPr>
          <w:spacing w:val="1"/>
          <w:sz w:val="24"/>
        </w:rPr>
        <w:t xml:space="preserve">Работы </w:t>
      </w:r>
      <w:r w:rsidRPr="00012D1B">
        <w:rPr>
          <w:sz w:val="24"/>
        </w:rPr>
        <w:t>современных</w:t>
      </w:r>
      <w:r w:rsidRPr="00012D1B">
        <w:rPr>
          <w:spacing w:val="3"/>
          <w:sz w:val="24"/>
        </w:rPr>
        <w:t xml:space="preserve"> </w:t>
      </w:r>
      <w:r w:rsidRPr="00012D1B">
        <w:rPr>
          <w:spacing w:val="-1"/>
          <w:sz w:val="24"/>
        </w:rPr>
        <w:t>мастеров».</w:t>
      </w:r>
    </w:p>
    <w:p w14:paraId="6863E462" w14:textId="77777777" w:rsidR="002C6E8D" w:rsidRDefault="0069355F" w:rsidP="00465FE6">
      <w:pPr>
        <w:pBdr>
          <w:top w:val="none" w:sz="4" w:space="0" w:color="000000"/>
          <w:left w:val="none" w:sz="4" w:space="0" w:color="000000"/>
          <w:bottom w:val="none" w:sz="4" w:space="0" w:color="000000"/>
          <w:right w:val="none" w:sz="4" w:space="0" w:color="000000"/>
        </w:pBdr>
        <w:spacing w:before="1042" w:line="317" w:lineRule="atLeast"/>
        <w:jc w:val="left"/>
        <w:rPr>
          <w:u w:val="single"/>
        </w:rPr>
      </w:pPr>
      <w:r>
        <w:rPr>
          <w:b/>
          <w:color w:val="000000"/>
          <w:sz w:val="24"/>
        </w:rPr>
        <w:lastRenderedPageBreak/>
        <w:t>Описание</w:t>
      </w:r>
      <w:r>
        <w:rPr>
          <w:b/>
          <w:color w:val="000000"/>
          <w:spacing w:val="-1"/>
          <w:sz w:val="24"/>
        </w:rPr>
        <w:t xml:space="preserve"> </w:t>
      </w:r>
      <w:r>
        <w:rPr>
          <w:b/>
          <w:color w:val="000000"/>
          <w:sz w:val="24"/>
        </w:rPr>
        <w:t>образовательной</w:t>
      </w:r>
      <w:r>
        <w:rPr>
          <w:b/>
          <w:color w:val="000000"/>
          <w:spacing w:val="1"/>
          <w:sz w:val="24"/>
        </w:rPr>
        <w:t xml:space="preserve"> </w:t>
      </w:r>
      <w:r>
        <w:rPr>
          <w:b/>
          <w:color w:val="000000"/>
          <w:sz w:val="24"/>
        </w:rPr>
        <w:t>деятельности</w:t>
      </w:r>
      <w:r>
        <w:rPr>
          <w:b/>
          <w:color w:val="000000"/>
          <w:spacing w:val="1"/>
          <w:sz w:val="24"/>
        </w:rPr>
        <w:t xml:space="preserve"> по</w:t>
      </w:r>
      <w:r>
        <w:rPr>
          <w:b/>
          <w:color w:val="000000"/>
          <w:spacing w:val="-3"/>
          <w:sz w:val="24"/>
        </w:rPr>
        <w:t xml:space="preserve"> </w:t>
      </w:r>
      <w:r>
        <w:rPr>
          <w:b/>
          <w:color w:val="000000"/>
          <w:sz w:val="24"/>
        </w:rPr>
        <w:t>освоению</w:t>
      </w:r>
      <w:r>
        <w:rPr>
          <w:b/>
          <w:color w:val="000000"/>
          <w:spacing w:val="-1"/>
          <w:sz w:val="24"/>
        </w:rPr>
        <w:t xml:space="preserve"> </w:t>
      </w:r>
      <w:r>
        <w:rPr>
          <w:b/>
          <w:color w:val="000000"/>
          <w:sz w:val="24"/>
        </w:rPr>
        <w:t xml:space="preserve">детьми </w:t>
      </w:r>
      <w:r w:rsidR="00465FE6">
        <w:rPr>
          <w:b/>
          <w:color w:val="000000"/>
          <w:sz w:val="24"/>
        </w:rPr>
        <w:t>образовательной области</w:t>
      </w:r>
      <w:r>
        <w:rPr>
          <w:b/>
          <w:color w:val="000000"/>
          <w:spacing w:val="1"/>
          <w:sz w:val="24"/>
        </w:rPr>
        <w:t xml:space="preserve"> </w:t>
      </w:r>
      <w:r>
        <w:rPr>
          <w:b/>
          <w:color w:val="000000"/>
          <w:sz w:val="24"/>
          <w:u w:val="single"/>
        </w:rPr>
        <w:t>«Физическое</w:t>
      </w:r>
      <w:r>
        <w:rPr>
          <w:b/>
          <w:color w:val="000000"/>
          <w:spacing w:val="-1"/>
          <w:sz w:val="24"/>
          <w:u w:val="single"/>
        </w:rPr>
        <w:t xml:space="preserve"> </w:t>
      </w:r>
      <w:r>
        <w:rPr>
          <w:b/>
          <w:color w:val="000000"/>
          <w:sz w:val="24"/>
          <w:u w:val="single"/>
        </w:rPr>
        <w:t>развитие»</w:t>
      </w:r>
      <w:r>
        <w:rPr>
          <w:u w:val="single"/>
        </w:rPr>
        <w:t>.</w:t>
      </w:r>
    </w:p>
    <w:p w14:paraId="5B3D8201" w14:textId="77777777"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«Физическое развитие</w:t>
      </w:r>
      <w:r>
        <w:rPr>
          <w:i/>
          <w:color w:val="000000"/>
          <w:spacing w:val="1"/>
          <w:sz w:val="24"/>
        </w:rPr>
        <w:t xml:space="preserve"> </w:t>
      </w:r>
      <w:r>
        <w:rPr>
          <w:i/>
          <w:color w:val="000000"/>
          <w:sz w:val="24"/>
        </w:rPr>
        <w:t>включает:</w:t>
      </w:r>
    </w:p>
    <w:p w14:paraId="61B14A9C"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23"/>
          <w:sz w:val="24"/>
        </w:rPr>
        <w:t xml:space="preserve"> </w:t>
      </w:r>
      <w:r>
        <w:rPr>
          <w:color w:val="000000"/>
          <w:sz w:val="24"/>
        </w:rPr>
        <w:t>приобретение</w:t>
      </w:r>
      <w:r>
        <w:rPr>
          <w:color w:val="000000"/>
          <w:spacing w:val="23"/>
          <w:sz w:val="24"/>
        </w:rPr>
        <w:t xml:space="preserve"> </w:t>
      </w:r>
      <w:r>
        <w:rPr>
          <w:color w:val="000000"/>
          <w:sz w:val="24"/>
        </w:rPr>
        <w:t>ребенком</w:t>
      </w:r>
      <w:r>
        <w:rPr>
          <w:color w:val="000000"/>
          <w:spacing w:val="23"/>
          <w:sz w:val="24"/>
        </w:rPr>
        <w:t xml:space="preserve"> </w:t>
      </w:r>
      <w:r>
        <w:rPr>
          <w:color w:val="000000"/>
          <w:sz w:val="24"/>
        </w:rPr>
        <w:t>двигательного</w:t>
      </w:r>
      <w:r>
        <w:rPr>
          <w:color w:val="000000"/>
          <w:spacing w:val="24"/>
          <w:sz w:val="24"/>
        </w:rPr>
        <w:t xml:space="preserve"> </w:t>
      </w:r>
      <w:r>
        <w:rPr>
          <w:color w:val="000000"/>
          <w:sz w:val="24"/>
        </w:rPr>
        <w:t>опыта</w:t>
      </w:r>
      <w:r>
        <w:rPr>
          <w:color w:val="000000"/>
          <w:spacing w:val="23"/>
          <w:sz w:val="24"/>
        </w:rPr>
        <w:t xml:space="preserve"> </w:t>
      </w:r>
      <w:r>
        <w:rPr>
          <w:color w:val="000000"/>
          <w:sz w:val="24"/>
        </w:rPr>
        <w:t>в</w:t>
      </w:r>
      <w:r>
        <w:rPr>
          <w:color w:val="000000"/>
          <w:spacing w:val="23"/>
          <w:sz w:val="24"/>
        </w:rPr>
        <w:t xml:space="preserve"> </w:t>
      </w:r>
      <w:r>
        <w:rPr>
          <w:color w:val="000000"/>
          <w:sz w:val="24"/>
        </w:rPr>
        <w:t>различных</w:t>
      </w:r>
      <w:r>
        <w:rPr>
          <w:color w:val="000000"/>
          <w:spacing w:val="26"/>
          <w:sz w:val="24"/>
        </w:rPr>
        <w:t xml:space="preserve"> </w:t>
      </w:r>
      <w:r>
        <w:rPr>
          <w:color w:val="000000"/>
          <w:sz w:val="24"/>
        </w:rPr>
        <w:t>видах</w:t>
      </w:r>
      <w:r>
        <w:rPr>
          <w:color w:val="000000"/>
          <w:spacing w:val="26"/>
          <w:sz w:val="24"/>
        </w:rPr>
        <w:t xml:space="preserve"> </w:t>
      </w:r>
      <w:r>
        <w:rPr>
          <w:color w:val="000000"/>
          <w:sz w:val="24"/>
        </w:rPr>
        <w:t>деятельности</w:t>
      </w:r>
      <w:r>
        <w:rPr>
          <w:color w:val="000000"/>
          <w:spacing w:val="25"/>
          <w:sz w:val="24"/>
        </w:rPr>
        <w:t xml:space="preserve"> </w:t>
      </w:r>
      <w:r>
        <w:rPr>
          <w:color w:val="000000"/>
          <w:sz w:val="24"/>
        </w:rPr>
        <w:t>детей,</w:t>
      </w:r>
      <w:r>
        <w:rPr>
          <w:color w:val="000000"/>
          <w:spacing w:val="24"/>
          <w:sz w:val="24"/>
        </w:rPr>
        <w:t xml:space="preserve"> </w:t>
      </w:r>
      <w:r>
        <w:rPr>
          <w:color w:val="000000"/>
          <w:sz w:val="24"/>
        </w:rPr>
        <w:t>развитие психофизических</w:t>
      </w:r>
      <w:r>
        <w:rPr>
          <w:color w:val="000000"/>
          <w:spacing w:val="19"/>
          <w:sz w:val="24"/>
        </w:rPr>
        <w:t xml:space="preserve"> </w:t>
      </w:r>
      <w:r>
        <w:rPr>
          <w:color w:val="000000"/>
          <w:sz w:val="24"/>
        </w:rPr>
        <w:t>качеств</w:t>
      </w:r>
      <w:r>
        <w:rPr>
          <w:color w:val="000000"/>
          <w:spacing w:val="16"/>
          <w:sz w:val="24"/>
        </w:rPr>
        <w:t xml:space="preserve"> </w:t>
      </w:r>
      <w:r>
        <w:rPr>
          <w:color w:val="000000"/>
          <w:sz w:val="24"/>
        </w:rPr>
        <w:t>(быстрота,</w:t>
      </w:r>
      <w:r>
        <w:rPr>
          <w:color w:val="000000"/>
          <w:spacing w:val="17"/>
          <w:sz w:val="24"/>
        </w:rPr>
        <w:t xml:space="preserve"> </w:t>
      </w:r>
      <w:r>
        <w:rPr>
          <w:color w:val="000000"/>
          <w:sz w:val="24"/>
        </w:rPr>
        <w:t>сила,</w:t>
      </w:r>
      <w:r>
        <w:rPr>
          <w:color w:val="000000"/>
          <w:spacing w:val="17"/>
          <w:sz w:val="24"/>
        </w:rPr>
        <w:t xml:space="preserve"> </w:t>
      </w:r>
      <w:r>
        <w:rPr>
          <w:color w:val="000000"/>
          <w:sz w:val="24"/>
        </w:rPr>
        <w:t>ловкость,</w:t>
      </w:r>
      <w:r>
        <w:rPr>
          <w:color w:val="000000"/>
          <w:spacing w:val="16"/>
          <w:sz w:val="24"/>
        </w:rPr>
        <w:t xml:space="preserve"> </w:t>
      </w:r>
      <w:r>
        <w:rPr>
          <w:color w:val="000000"/>
          <w:sz w:val="24"/>
        </w:rPr>
        <w:t>выносливость,</w:t>
      </w:r>
      <w:r>
        <w:rPr>
          <w:color w:val="000000"/>
          <w:spacing w:val="17"/>
          <w:sz w:val="24"/>
        </w:rPr>
        <w:t xml:space="preserve"> </w:t>
      </w:r>
      <w:r>
        <w:rPr>
          <w:color w:val="000000"/>
          <w:sz w:val="24"/>
        </w:rPr>
        <w:t>гибкость),</w:t>
      </w:r>
      <w:r>
        <w:rPr>
          <w:color w:val="000000"/>
          <w:spacing w:val="16"/>
          <w:sz w:val="24"/>
        </w:rPr>
        <w:t xml:space="preserve"> </w:t>
      </w:r>
      <w:r>
        <w:rPr>
          <w:color w:val="000000"/>
          <w:sz w:val="24"/>
        </w:rPr>
        <w:t>координационных</w:t>
      </w:r>
      <w:r>
        <w:t xml:space="preserve"> </w:t>
      </w:r>
      <w:r>
        <w:rPr>
          <w:color w:val="000000"/>
          <w:sz w:val="24"/>
        </w:rPr>
        <w:t>способностей, крупных</w:t>
      </w:r>
      <w:r>
        <w:rPr>
          <w:color w:val="000000"/>
          <w:spacing w:val="2"/>
          <w:sz w:val="24"/>
        </w:rPr>
        <w:t xml:space="preserve"> </w:t>
      </w:r>
      <w:r>
        <w:rPr>
          <w:color w:val="000000"/>
          <w:sz w:val="24"/>
        </w:rPr>
        <w:t>групп</w:t>
      </w:r>
      <w:r>
        <w:rPr>
          <w:color w:val="000000"/>
          <w:spacing w:val="1"/>
          <w:sz w:val="24"/>
        </w:rPr>
        <w:t xml:space="preserve"> </w:t>
      </w:r>
      <w:r>
        <w:rPr>
          <w:color w:val="000000"/>
          <w:sz w:val="24"/>
        </w:rPr>
        <w:t>мышц</w:t>
      </w:r>
      <w:r>
        <w:rPr>
          <w:color w:val="000000"/>
          <w:spacing w:val="1"/>
          <w:sz w:val="24"/>
        </w:rPr>
        <w:t xml:space="preserve"> </w:t>
      </w:r>
      <w:r>
        <w:rPr>
          <w:color w:val="000000"/>
          <w:sz w:val="24"/>
        </w:rPr>
        <w:t>и</w:t>
      </w:r>
      <w:r>
        <w:rPr>
          <w:color w:val="000000"/>
          <w:spacing w:val="-4"/>
          <w:sz w:val="24"/>
        </w:rPr>
        <w:t xml:space="preserve"> </w:t>
      </w:r>
      <w:r>
        <w:rPr>
          <w:color w:val="000000"/>
          <w:sz w:val="24"/>
        </w:rPr>
        <w:t>мелкой</w:t>
      </w:r>
      <w:r>
        <w:rPr>
          <w:color w:val="000000"/>
          <w:spacing w:val="-1"/>
          <w:sz w:val="24"/>
        </w:rPr>
        <w:t xml:space="preserve"> </w:t>
      </w:r>
      <w:r>
        <w:rPr>
          <w:color w:val="000000"/>
          <w:sz w:val="24"/>
        </w:rPr>
        <w:t>моторики;</w:t>
      </w:r>
    </w:p>
    <w:p w14:paraId="6988323D"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w:t>
      </w:r>
      <w:r>
        <w:rPr>
          <w:color w:val="000000"/>
          <w:spacing w:val="6"/>
          <w:sz w:val="24"/>
        </w:rPr>
        <w:t xml:space="preserve"> </w:t>
      </w:r>
      <w:r>
        <w:rPr>
          <w:color w:val="000000"/>
          <w:sz w:val="24"/>
        </w:rPr>
        <w:t>формирование</w:t>
      </w:r>
      <w:r>
        <w:rPr>
          <w:color w:val="000000"/>
          <w:spacing w:val="6"/>
          <w:sz w:val="24"/>
        </w:rPr>
        <w:t xml:space="preserve"> </w:t>
      </w:r>
      <w:r>
        <w:rPr>
          <w:color w:val="000000"/>
          <w:sz w:val="24"/>
        </w:rPr>
        <w:t>опорно</w:t>
      </w:r>
      <w:r>
        <w:rPr>
          <w:color w:val="000000"/>
          <w:spacing w:val="-1"/>
          <w:sz w:val="24"/>
        </w:rPr>
        <w:t>-</w:t>
      </w:r>
      <w:r>
        <w:rPr>
          <w:color w:val="000000"/>
          <w:sz w:val="24"/>
        </w:rPr>
        <w:t>двигательного</w:t>
      </w:r>
      <w:r>
        <w:rPr>
          <w:color w:val="000000"/>
          <w:spacing w:val="7"/>
          <w:sz w:val="24"/>
        </w:rPr>
        <w:t xml:space="preserve"> </w:t>
      </w:r>
      <w:r>
        <w:rPr>
          <w:color w:val="000000"/>
          <w:sz w:val="24"/>
        </w:rPr>
        <w:t>аппарата,</w:t>
      </w:r>
      <w:r>
        <w:rPr>
          <w:color w:val="000000"/>
          <w:spacing w:val="7"/>
          <w:sz w:val="24"/>
        </w:rPr>
        <w:t xml:space="preserve"> </w:t>
      </w:r>
      <w:r>
        <w:rPr>
          <w:color w:val="000000"/>
          <w:sz w:val="24"/>
        </w:rPr>
        <w:t>развитие</w:t>
      </w:r>
      <w:r>
        <w:rPr>
          <w:color w:val="000000"/>
          <w:spacing w:val="6"/>
          <w:sz w:val="24"/>
        </w:rPr>
        <w:t xml:space="preserve"> </w:t>
      </w:r>
      <w:r>
        <w:rPr>
          <w:color w:val="000000"/>
          <w:sz w:val="24"/>
        </w:rPr>
        <w:t>равновесия,</w:t>
      </w:r>
      <w:r>
        <w:rPr>
          <w:color w:val="000000"/>
          <w:spacing w:val="5"/>
          <w:sz w:val="24"/>
        </w:rPr>
        <w:t xml:space="preserve"> </w:t>
      </w:r>
      <w:r>
        <w:rPr>
          <w:color w:val="000000"/>
          <w:sz w:val="24"/>
        </w:rPr>
        <w:t>глазомера,</w:t>
      </w:r>
      <w:r>
        <w:rPr>
          <w:color w:val="000000"/>
          <w:spacing w:val="7"/>
          <w:sz w:val="24"/>
        </w:rPr>
        <w:t xml:space="preserve"> </w:t>
      </w:r>
      <w:r>
        <w:rPr>
          <w:color w:val="000000"/>
          <w:sz w:val="24"/>
        </w:rPr>
        <w:t>ориентировки</w:t>
      </w:r>
      <w:r>
        <w:rPr>
          <w:color w:val="000000"/>
          <w:spacing w:val="8"/>
          <w:sz w:val="24"/>
        </w:rPr>
        <w:t xml:space="preserve"> </w:t>
      </w:r>
      <w:r>
        <w:rPr>
          <w:color w:val="000000"/>
          <w:sz w:val="24"/>
        </w:rPr>
        <w:t>в пространстве;</w:t>
      </w:r>
    </w:p>
    <w:p w14:paraId="28FC39C2"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овладение</w:t>
      </w:r>
      <w:r>
        <w:rPr>
          <w:color w:val="000000"/>
          <w:spacing w:val="-1"/>
          <w:sz w:val="24"/>
        </w:rPr>
        <w:t xml:space="preserve"> </w:t>
      </w:r>
      <w:r>
        <w:rPr>
          <w:color w:val="000000"/>
          <w:sz w:val="24"/>
        </w:rPr>
        <w:t>основными</w:t>
      </w:r>
      <w:r>
        <w:rPr>
          <w:color w:val="000000"/>
          <w:spacing w:val="1"/>
          <w:sz w:val="24"/>
        </w:rPr>
        <w:t xml:space="preserve"> </w:t>
      </w:r>
      <w:r>
        <w:rPr>
          <w:color w:val="000000"/>
          <w:sz w:val="24"/>
        </w:rPr>
        <w:t>движениями</w:t>
      </w:r>
      <w:r>
        <w:rPr>
          <w:color w:val="000000"/>
          <w:spacing w:val="1"/>
          <w:sz w:val="24"/>
        </w:rPr>
        <w:t xml:space="preserve"> </w:t>
      </w:r>
      <w:r>
        <w:rPr>
          <w:color w:val="000000"/>
          <w:sz w:val="24"/>
        </w:rPr>
        <w:t>(метание,</w:t>
      </w:r>
      <w:r>
        <w:rPr>
          <w:color w:val="000000"/>
          <w:spacing w:val="-2"/>
          <w:sz w:val="24"/>
        </w:rPr>
        <w:t xml:space="preserve"> </w:t>
      </w:r>
      <w:r>
        <w:rPr>
          <w:color w:val="000000"/>
          <w:sz w:val="24"/>
        </w:rPr>
        <w:t>ползание, лазанье,</w:t>
      </w:r>
      <w:r>
        <w:rPr>
          <w:color w:val="000000"/>
          <w:spacing w:val="-2"/>
          <w:sz w:val="24"/>
        </w:rPr>
        <w:t xml:space="preserve"> </w:t>
      </w:r>
      <w:r>
        <w:rPr>
          <w:color w:val="000000"/>
          <w:sz w:val="24"/>
        </w:rPr>
        <w:t>ходьба, бег, прыжки);</w:t>
      </w:r>
    </w:p>
    <w:p w14:paraId="6F409B05"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33"/>
          <w:sz w:val="24"/>
        </w:rPr>
        <w:t xml:space="preserve"> </w:t>
      </w:r>
      <w:r>
        <w:rPr>
          <w:color w:val="000000"/>
          <w:sz w:val="24"/>
        </w:rPr>
        <w:t>обучение</w:t>
      </w:r>
      <w:r>
        <w:rPr>
          <w:color w:val="000000"/>
          <w:spacing w:val="32"/>
          <w:sz w:val="24"/>
        </w:rPr>
        <w:t xml:space="preserve"> </w:t>
      </w:r>
      <w:r>
        <w:rPr>
          <w:color w:val="000000"/>
          <w:sz w:val="24"/>
        </w:rPr>
        <w:t>общеразвивающим</w:t>
      </w:r>
      <w:r>
        <w:rPr>
          <w:color w:val="000000"/>
          <w:spacing w:val="35"/>
          <w:sz w:val="24"/>
        </w:rPr>
        <w:t xml:space="preserve"> </w:t>
      </w:r>
      <w:r>
        <w:rPr>
          <w:color w:val="000000"/>
          <w:sz w:val="24"/>
        </w:rPr>
        <w:t>упражнениям,</w:t>
      </w:r>
      <w:r>
        <w:rPr>
          <w:color w:val="000000"/>
          <w:spacing w:val="34"/>
          <w:sz w:val="24"/>
        </w:rPr>
        <w:t xml:space="preserve"> </w:t>
      </w:r>
      <w:r>
        <w:rPr>
          <w:color w:val="000000"/>
          <w:spacing w:val="1"/>
          <w:sz w:val="24"/>
        </w:rPr>
        <w:t>музыкально</w:t>
      </w:r>
      <w:r>
        <w:rPr>
          <w:color w:val="000000"/>
          <w:spacing w:val="-1"/>
          <w:sz w:val="24"/>
        </w:rPr>
        <w:t>-</w:t>
      </w:r>
      <w:r>
        <w:rPr>
          <w:color w:val="000000"/>
          <w:sz w:val="24"/>
        </w:rPr>
        <w:t>ритмическим</w:t>
      </w:r>
      <w:r>
        <w:rPr>
          <w:color w:val="000000"/>
          <w:spacing w:val="33"/>
          <w:sz w:val="24"/>
        </w:rPr>
        <w:t xml:space="preserve"> </w:t>
      </w:r>
      <w:r>
        <w:rPr>
          <w:color w:val="000000"/>
          <w:sz w:val="24"/>
        </w:rPr>
        <w:t>движениям,</w:t>
      </w:r>
      <w:r>
        <w:rPr>
          <w:color w:val="000000"/>
          <w:spacing w:val="33"/>
          <w:sz w:val="24"/>
        </w:rPr>
        <w:t xml:space="preserve"> </w:t>
      </w:r>
      <w:r>
        <w:rPr>
          <w:color w:val="000000"/>
          <w:sz w:val="24"/>
        </w:rPr>
        <w:t>подвижным играм,</w:t>
      </w:r>
      <w:r>
        <w:rPr>
          <w:color w:val="000000"/>
          <w:spacing w:val="82"/>
          <w:sz w:val="24"/>
        </w:rPr>
        <w:t xml:space="preserve"> </w:t>
      </w:r>
      <w:r>
        <w:rPr>
          <w:color w:val="000000"/>
          <w:sz w:val="24"/>
        </w:rPr>
        <w:t>спортивным</w:t>
      </w:r>
      <w:r>
        <w:rPr>
          <w:color w:val="000000"/>
          <w:spacing w:val="82"/>
          <w:sz w:val="24"/>
        </w:rPr>
        <w:t xml:space="preserve"> </w:t>
      </w:r>
      <w:r>
        <w:rPr>
          <w:color w:val="000000"/>
          <w:sz w:val="24"/>
        </w:rPr>
        <w:t>упражнениям</w:t>
      </w:r>
      <w:r>
        <w:rPr>
          <w:color w:val="000000"/>
          <w:spacing w:val="81"/>
          <w:sz w:val="24"/>
        </w:rPr>
        <w:t xml:space="preserve"> </w:t>
      </w:r>
      <w:r>
        <w:rPr>
          <w:color w:val="000000"/>
          <w:sz w:val="24"/>
        </w:rPr>
        <w:t>и</w:t>
      </w:r>
      <w:r>
        <w:rPr>
          <w:color w:val="000000"/>
          <w:spacing w:val="82"/>
          <w:sz w:val="24"/>
        </w:rPr>
        <w:t xml:space="preserve"> </w:t>
      </w:r>
      <w:r>
        <w:rPr>
          <w:color w:val="000000"/>
          <w:sz w:val="24"/>
        </w:rPr>
        <w:t>элементам</w:t>
      </w:r>
      <w:r>
        <w:rPr>
          <w:color w:val="000000"/>
          <w:spacing w:val="81"/>
          <w:sz w:val="24"/>
        </w:rPr>
        <w:t xml:space="preserve"> </w:t>
      </w:r>
      <w:r>
        <w:rPr>
          <w:color w:val="000000"/>
          <w:sz w:val="24"/>
        </w:rPr>
        <w:t>спортивных</w:t>
      </w:r>
      <w:r>
        <w:rPr>
          <w:color w:val="000000"/>
          <w:spacing w:val="84"/>
          <w:sz w:val="24"/>
        </w:rPr>
        <w:t xml:space="preserve"> </w:t>
      </w:r>
      <w:r>
        <w:rPr>
          <w:color w:val="000000"/>
          <w:sz w:val="24"/>
        </w:rPr>
        <w:t>игр</w:t>
      </w:r>
      <w:r>
        <w:rPr>
          <w:color w:val="000000"/>
          <w:spacing w:val="81"/>
          <w:sz w:val="24"/>
        </w:rPr>
        <w:t xml:space="preserve"> </w:t>
      </w:r>
      <w:r>
        <w:rPr>
          <w:color w:val="000000"/>
          <w:sz w:val="24"/>
        </w:rPr>
        <w:t>(баскетбол,</w:t>
      </w:r>
      <w:r>
        <w:rPr>
          <w:color w:val="000000"/>
          <w:spacing w:val="82"/>
          <w:sz w:val="24"/>
        </w:rPr>
        <w:t xml:space="preserve"> </w:t>
      </w:r>
      <w:r>
        <w:rPr>
          <w:color w:val="000000"/>
          <w:sz w:val="24"/>
        </w:rPr>
        <w:t>футбол,</w:t>
      </w:r>
      <w:r>
        <w:rPr>
          <w:color w:val="000000"/>
          <w:spacing w:val="82"/>
          <w:sz w:val="24"/>
        </w:rPr>
        <w:t xml:space="preserve"> </w:t>
      </w:r>
      <w:r>
        <w:rPr>
          <w:color w:val="000000"/>
          <w:sz w:val="24"/>
        </w:rPr>
        <w:t>хоккей,</w:t>
      </w:r>
      <w:r>
        <w:t xml:space="preserve"> </w:t>
      </w:r>
      <w:r>
        <w:rPr>
          <w:color w:val="000000"/>
          <w:sz w:val="24"/>
        </w:rPr>
        <w:t>бадминтон,</w:t>
      </w:r>
      <w:r>
        <w:rPr>
          <w:color w:val="000000"/>
          <w:spacing w:val="-3"/>
          <w:sz w:val="24"/>
        </w:rPr>
        <w:t xml:space="preserve"> </w:t>
      </w:r>
      <w:r>
        <w:rPr>
          <w:color w:val="000000"/>
          <w:sz w:val="24"/>
        </w:rPr>
        <w:t>настольный</w:t>
      </w:r>
      <w:r>
        <w:rPr>
          <w:color w:val="000000"/>
          <w:spacing w:val="-1"/>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Pr>
          <w:color w:val="000000"/>
          <w:spacing w:val="1"/>
          <w:sz w:val="24"/>
        </w:rPr>
        <w:t xml:space="preserve"> </w:t>
      </w:r>
      <w:r>
        <w:rPr>
          <w:color w:val="000000"/>
          <w:spacing w:val="-1"/>
          <w:sz w:val="24"/>
        </w:rPr>
        <w:t>другое);</w:t>
      </w:r>
    </w:p>
    <w:p w14:paraId="1C87FCF7"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1"/>
          <w:sz w:val="24"/>
        </w:rPr>
        <w:t xml:space="preserve"> </w:t>
      </w:r>
      <w:r>
        <w:rPr>
          <w:color w:val="000000"/>
          <w:sz w:val="24"/>
        </w:rPr>
        <w:t>воспитание</w:t>
      </w:r>
      <w:r>
        <w:rPr>
          <w:color w:val="000000"/>
          <w:spacing w:val="-1"/>
          <w:sz w:val="24"/>
        </w:rPr>
        <w:t xml:space="preserve"> </w:t>
      </w:r>
      <w:r>
        <w:rPr>
          <w:color w:val="000000"/>
          <w:sz w:val="24"/>
        </w:rPr>
        <w:t>нравственно-волевых</w:t>
      </w:r>
      <w:r>
        <w:rPr>
          <w:color w:val="000000"/>
          <w:spacing w:val="3"/>
          <w:sz w:val="24"/>
        </w:rPr>
        <w:t xml:space="preserve"> </w:t>
      </w:r>
      <w:r>
        <w:rPr>
          <w:color w:val="000000"/>
          <w:sz w:val="24"/>
        </w:rPr>
        <w:t>качеств (воля, смелость, выдержка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другое);</w:t>
      </w:r>
    </w:p>
    <w:p w14:paraId="280043CF"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w:t>
      </w:r>
      <w:r>
        <w:rPr>
          <w:color w:val="000000"/>
          <w:spacing w:val="9"/>
          <w:sz w:val="24"/>
        </w:rPr>
        <w:t xml:space="preserve"> </w:t>
      </w:r>
      <w:r>
        <w:rPr>
          <w:color w:val="000000"/>
          <w:sz w:val="24"/>
        </w:rPr>
        <w:t>воспитание</w:t>
      </w:r>
      <w:r>
        <w:rPr>
          <w:color w:val="000000"/>
          <w:spacing w:val="6"/>
          <w:sz w:val="24"/>
        </w:rPr>
        <w:t xml:space="preserve"> </w:t>
      </w:r>
      <w:r>
        <w:rPr>
          <w:color w:val="000000"/>
          <w:sz w:val="24"/>
        </w:rPr>
        <w:t>интереса</w:t>
      </w:r>
      <w:r>
        <w:rPr>
          <w:color w:val="000000"/>
          <w:spacing w:val="9"/>
          <w:sz w:val="24"/>
        </w:rPr>
        <w:t xml:space="preserve"> </w:t>
      </w:r>
      <w:r>
        <w:rPr>
          <w:color w:val="000000"/>
          <w:sz w:val="24"/>
        </w:rPr>
        <w:t>к</w:t>
      </w:r>
      <w:r>
        <w:rPr>
          <w:color w:val="000000"/>
          <w:spacing w:val="10"/>
          <w:sz w:val="24"/>
        </w:rPr>
        <w:t xml:space="preserve"> </w:t>
      </w:r>
      <w:r>
        <w:rPr>
          <w:color w:val="000000"/>
          <w:sz w:val="24"/>
        </w:rPr>
        <w:t>различным</w:t>
      </w:r>
      <w:r>
        <w:rPr>
          <w:color w:val="000000"/>
          <w:spacing w:val="8"/>
          <w:sz w:val="24"/>
        </w:rPr>
        <w:t xml:space="preserve"> </w:t>
      </w:r>
      <w:r>
        <w:rPr>
          <w:color w:val="000000"/>
          <w:spacing w:val="1"/>
          <w:sz w:val="24"/>
        </w:rPr>
        <w:t>видам</w:t>
      </w:r>
      <w:r>
        <w:rPr>
          <w:color w:val="000000"/>
          <w:spacing w:val="7"/>
          <w:sz w:val="24"/>
        </w:rPr>
        <w:t xml:space="preserve"> </w:t>
      </w:r>
      <w:r>
        <w:rPr>
          <w:color w:val="000000"/>
          <w:sz w:val="24"/>
        </w:rPr>
        <w:t>спорта</w:t>
      </w:r>
      <w:r>
        <w:rPr>
          <w:color w:val="000000"/>
          <w:spacing w:val="8"/>
          <w:sz w:val="24"/>
        </w:rPr>
        <w:t xml:space="preserve"> </w:t>
      </w:r>
      <w:r>
        <w:rPr>
          <w:color w:val="000000"/>
          <w:sz w:val="24"/>
        </w:rPr>
        <w:t>и</w:t>
      </w:r>
      <w:r>
        <w:rPr>
          <w:color w:val="000000"/>
          <w:spacing w:val="10"/>
          <w:sz w:val="24"/>
        </w:rPr>
        <w:t xml:space="preserve"> </w:t>
      </w:r>
      <w:r>
        <w:rPr>
          <w:color w:val="000000"/>
          <w:spacing w:val="-1"/>
          <w:sz w:val="24"/>
        </w:rPr>
        <w:t>чувства</w:t>
      </w:r>
      <w:r>
        <w:rPr>
          <w:color w:val="000000"/>
          <w:spacing w:val="9"/>
          <w:sz w:val="24"/>
        </w:rPr>
        <w:t xml:space="preserve"> </w:t>
      </w:r>
      <w:r>
        <w:rPr>
          <w:color w:val="000000"/>
          <w:sz w:val="24"/>
        </w:rPr>
        <w:t>гордости</w:t>
      </w:r>
      <w:r>
        <w:rPr>
          <w:color w:val="000000"/>
          <w:spacing w:val="10"/>
          <w:sz w:val="24"/>
        </w:rPr>
        <w:t xml:space="preserve"> </w:t>
      </w:r>
      <w:r>
        <w:rPr>
          <w:color w:val="000000"/>
          <w:spacing w:val="1"/>
          <w:sz w:val="24"/>
        </w:rPr>
        <w:t>за</w:t>
      </w:r>
      <w:r>
        <w:rPr>
          <w:color w:val="000000"/>
          <w:spacing w:val="7"/>
          <w:sz w:val="24"/>
        </w:rPr>
        <w:t xml:space="preserve"> </w:t>
      </w:r>
      <w:r>
        <w:rPr>
          <w:color w:val="000000"/>
          <w:sz w:val="24"/>
        </w:rPr>
        <w:t>выдающиеся</w:t>
      </w:r>
      <w:r>
        <w:rPr>
          <w:color w:val="000000"/>
          <w:spacing w:val="10"/>
          <w:sz w:val="24"/>
        </w:rPr>
        <w:t xml:space="preserve"> </w:t>
      </w:r>
      <w:r>
        <w:rPr>
          <w:color w:val="000000"/>
          <w:sz w:val="24"/>
        </w:rPr>
        <w:t>достижения российских</w:t>
      </w:r>
      <w:r>
        <w:rPr>
          <w:color w:val="000000"/>
          <w:spacing w:val="2"/>
          <w:sz w:val="24"/>
        </w:rPr>
        <w:t xml:space="preserve"> </w:t>
      </w:r>
      <w:r>
        <w:rPr>
          <w:color w:val="000000"/>
          <w:sz w:val="24"/>
        </w:rPr>
        <w:t>спортсменов;</w:t>
      </w:r>
    </w:p>
    <w:p w14:paraId="2D3618E5" w14:textId="77777777"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w:t>
      </w:r>
      <w:r>
        <w:rPr>
          <w:color w:val="000000"/>
          <w:spacing w:val="38"/>
          <w:sz w:val="24"/>
        </w:rPr>
        <w:t xml:space="preserve"> </w:t>
      </w:r>
      <w:r>
        <w:rPr>
          <w:color w:val="000000"/>
          <w:sz w:val="24"/>
        </w:rPr>
        <w:t>приобщение</w:t>
      </w:r>
      <w:r>
        <w:rPr>
          <w:color w:val="000000"/>
          <w:spacing w:val="37"/>
          <w:sz w:val="24"/>
        </w:rPr>
        <w:t xml:space="preserve"> </w:t>
      </w:r>
      <w:r>
        <w:rPr>
          <w:color w:val="000000"/>
          <w:sz w:val="24"/>
        </w:rPr>
        <w:t>к</w:t>
      </w:r>
      <w:r>
        <w:rPr>
          <w:color w:val="000000"/>
          <w:spacing w:val="37"/>
          <w:sz w:val="24"/>
        </w:rPr>
        <w:t xml:space="preserve"> </w:t>
      </w:r>
      <w:r>
        <w:rPr>
          <w:color w:val="000000"/>
          <w:sz w:val="24"/>
        </w:rPr>
        <w:t>здоровому</w:t>
      </w:r>
      <w:r>
        <w:rPr>
          <w:color w:val="000000"/>
          <w:spacing w:val="33"/>
          <w:sz w:val="24"/>
        </w:rPr>
        <w:t xml:space="preserve"> </w:t>
      </w:r>
      <w:r>
        <w:rPr>
          <w:color w:val="000000"/>
          <w:spacing w:val="1"/>
          <w:sz w:val="24"/>
        </w:rPr>
        <w:t>образу</w:t>
      </w:r>
      <w:r>
        <w:rPr>
          <w:color w:val="000000"/>
          <w:spacing w:val="30"/>
          <w:sz w:val="24"/>
        </w:rPr>
        <w:t xml:space="preserve"> </w:t>
      </w:r>
      <w:r>
        <w:rPr>
          <w:color w:val="000000"/>
          <w:spacing w:val="1"/>
          <w:sz w:val="24"/>
        </w:rPr>
        <w:t>жизни</w:t>
      </w:r>
      <w:r>
        <w:rPr>
          <w:color w:val="000000"/>
          <w:spacing w:val="38"/>
          <w:sz w:val="24"/>
        </w:rPr>
        <w:t xml:space="preserve"> </w:t>
      </w:r>
      <w:r>
        <w:rPr>
          <w:color w:val="000000"/>
          <w:sz w:val="24"/>
        </w:rPr>
        <w:t>и</w:t>
      </w:r>
      <w:r>
        <w:rPr>
          <w:color w:val="000000"/>
          <w:spacing w:val="37"/>
          <w:sz w:val="24"/>
        </w:rPr>
        <w:t xml:space="preserve"> </w:t>
      </w:r>
      <w:r>
        <w:rPr>
          <w:color w:val="000000"/>
          <w:sz w:val="24"/>
        </w:rPr>
        <w:t>активному</w:t>
      </w:r>
      <w:r>
        <w:rPr>
          <w:color w:val="000000"/>
          <w:spacing w:val="31"/>
          <w:sz w:val="24"/>
        </w:rPr>
        <w:t xml:space="preserve"> </w:t>
      </w:r>
      <w:r>
        <w:rPr>
          <w:color w:val="000000"/>
          <w:sz w:val="24"/>
        </w:rPr>
        <w:t>отдыху,</w:t>
      </w:r>
      <w:r>
        <w:rPr>
          <w:color w:val="000000"/>
          <w:spacing w:val="39"/>
          <w:sz w:val="24"/>
        </w:rPr>
        <w:t xml:space="preserve"> </w:t>
      </w:r>
      <w:r>
        <w:rPr>
          <w:color w:val="000000"/>
          <w:sz w:val="24"/>
        </w:rPr>
        <w:t>формирование</w:t>
      </w:r>
      <w:r>
        <w:rPr>
          <w:color w:val="000000"/>
          <w:spacing w:val="37"/>
          <w:sz w:val="24"/>
        </w:rPr>
        <w:t xml:space="preserve"> </w:t>
      </w:r>
      <w:r>
        <w:rPr>
          <w:color w:val="000000"/>
          <w:sz w:val="24"/>
        </w:rPr>
        <w:t>представлений</w:t>
      </w:r>
      <w:r>
        <w:rPr>
          <w:color w:val="000000"/>
          <w:spacing w:val="35"/>
          <w:sz w:val="24"/>
        </w:rPr>
        <w:t xml:space="preserve"> </w:t>
      </w:r>
      <w:r>
        <w:rPr>
          <w:color w:val="000000"/>
          <w:sz w:val="24"/>
        </w:rPr>
        <w:t>о здоровье,</w:t>
      </w:r>
      <w:r>
        <w:rPr>
          <w:color w:val="000000"/>
          <w:spacing w:val="64"/>
          <w:sz w:val="24"/>
        </w:rPr>
        <w:t xml:space="preserve"> </w:t>
      </w:r>
      <w:r>
        <w:rPr>
          <w:color w:val="000000"/>
          <w:sz w:val="24"/>
        </w:rPr>
        <w:t>способах</w:t>
      </w:r>
      <w:r>
        <w:rPr>
          <w:color w:val="000000"/>
          <w:spacing w:val="67"/>
          <w:sz w:val="24"/>
        </w:rPr>
        <w:t xml:space="preserve"> </w:t>
      </w:r>
      <w:r>
        <w:rPr>
          <w:color w:val="000000"/>
          <w:spacing w:val="-2"/>
          <w:sz w:val="24"/>
        </w:rPr>
        <w:t>его</w:t>
      </w:r>
      <w:r>
        <w:rPr>
          <w:color w:val="000000"/>
          <w:spacing w:val="66"/>
          <w:sz w:val="24"/>
        </w:rPr>
        <w:t xml:space="preserve"> </w:t>
      </w:r>
      <w:r>
        <w:rPr>
          <w:color w:val="000000"/>
          <w:sz w:val="24"/>
        </w:rPr>
        <w:t>сохранения</w:t>
      </w:r>
      <w:r>
        <w:rPr>
          <w:color w:val="000000"/>
          <w:spacing w:val="62"/>
          <w:sz w:val="24"/>
        </w:rPr>
        <w:t xml:space="preserve"> </w:t>
      </w:r>
      <w:r>
        <w:rPr>
          <w:color w:val="000000"/>
          <w:sz w:val="24"/>
        </w:rPr>
        <w:t>и</w:t>
      </w:r>
      <w:r>
        <w:rPr>
          <w:color w:val="000000"/>
          <w:spacing w:val="68"/>
          <w:sz w:val="24"/>
        </w:rPr>
        <w:t xml:space="preserve"> </w:t>
      </w:r>
      <w:r>
        <w:rPr>
          <w:color w:val="000000"/>
          <w:spacing w:val="-1"/>
          <w:sz w:val="24"/>
        </w:rPr>
        <w:t>укрепления,</w:t>
      </w:r>
      <w:r>
        <w:rPr>
          <w:color w:val="000000"/>
          <w:spacing w:val="65"/>
          <w:sz w:val="24"/>
        </w:rPr>
        <w:t xml:space="preserve"> </w:t>
      </w:r>
      <w:r>
        <w:rPr>
          <w:color w:val="000000"/>
          <w:sz w:val="24"/>
        </w:rPr>
        <w:t>правилах</w:t>
      </w:r>
      <w:r>
        <w:rPr>
          <w:color w:val="000000"/>
          <w:spacing w:val="67"/>
          <w:sz w:val="24"/>
        </w:rPr>
        <w:t xml:space="preserve"> </w:t>
      </w:r>
      <w:r>
        <w:rPr>
          <w:color w:val="000000"/>
          <w:sz w:val="24"/>
        </w:rPr>
        <w:t>безопасного</w:t>
      </w:r>
      <w:r>
        <w:rPr>
          <w:color w:val="000000"/>
          <w:spacing w:val="65"/>
          <w:sz w:val="24"/>
        </w:rPr>
        <w:t xml:space="preserve"> </w:t>
      </w:r>
      <w:r>
        <w:rPr>
          <w:color w:val="000000"/>
          <w:sz w:val="24"/>
        </w:rPr>
        <w:t>поведения</w:t>
      </w:r>
      <w:r>
        <w:rPr>
          <w:color w:val="000000"/>
          <w:spacing w:val="64"/>
          <w:sz w:val="24"/>
        </w:rPr>
        <w:t xml:space="preserve"> </w:t>
      </w:r>
      <w:r>
        <w:rPr>
          <w:color w:val="000000"/>
          <w:sz w:val="24"/>
        </w:rPr>
        <w:t>в</w:t>
      </w:r>
      <w:r>
        <w:rPr>
          <w:color w:val="000000"/>
          <w:spacing w:val="64"/>
          <w:sz w:val="24"/>
        </w:rPr>
        <w:t xml:space="preserve"> </w:t>
      </w:r>
      <w:r>
        <w:rPr>
          <w:color w:val="000000"/>
          <w:sz w:val="24"/>
        </w:rPr>
        <w:t>разных</w:t>
      </w:r>
      <w:r>
        <w:t xml:space="preserve"> </w:t>
      </w:r>
      <w:r>
        <w:rPr>
          <w:color w:val="000000"/>
          <w:sz w:val="24"/>
        </w:rPr>
        <w:t>видах</w:t>
      </w:r>
      <w:r>
        <w:rPr>
          <w:color w:val="000000"/>
          <w:spacing w:val="95"/>
          <w:sz w:val="24"/>
        </w:rPr>
        <w:t xml:space="preserve"> </w:t>
      </w:r>
      <w:r>
        <w:rPr>
          <w:color w:val="000000"/>
          <w:sz w:val="24"/>
        </w:rPr>
        <w:t>двигательной</w:t>
      </w:r>
      <w:r>
        <w:rPr>
          <w:color w:val="000000"/>
          <w:spacing w:val="92"/>
          <w:sz w:val="24"/>
        </w:rPr>
        <w:t xml:space="preserve"> </w:t>
      </w:r>
      <w:r>
        <w:rPr>
          <w:color w:val="000000"/>
          <w:sz w:val="24"/>
        </w:rPr>
        <w:t>деятельности,</w:t>
      </w:r>
      <w:r>
        <w:rPr>
          <w:color w:val="000000"/>
          <w:spacing w:val="93"/>
          <w:sz w:val="24"/>
        </w:rPr>
        <w:t xml:space="preserve"> </w:t>
      </w:r>
      <w:r>
        <w:rPr>
          <w:color w:val="000000"/>
          <w:sz w:val="24"/>
        </w:rPr>
        <w:t>воспитание</w:t>
      </w:r>
      <w:r>
        <w:rPr>
          <w:color w:val="000000"/>
          <w:spacing w:val="93"/>
          <w:sz w:val="24"/>
        </w:rPr>
        <w:t xml:space="preserve"> </w:t>
      </w:r>
      <w:r>
        <w:rPr>
          <w:color w:val="000000"/>
          <w:sz w:val="24"/>
        </w:rPr>
        <w:t>бережного</w:t>
      </w:r>
      <w:r>
        <w:rPr>
          <w:color w:val="000000"/>
          <w:spacing w:val="93"/>
          <w:sz w:val="24"/>
        </w:rPr>
        <w:t xml:space="preserve"> </w:t>
      </w:r>
      <w:r>
        <w:rPr>
          <w:color w:val="000000"/>
          <w:sz w:val="24"/>
        </w:rPr>
        <w:t>отношения</w:t>
      </w:r>
      <w:r>
        <w:rPr>
          <w:color w:val="000000"/>
          <w:spacing w:val="93"/>
          <w:sz w:val="24"/>
        </w:rPr>
        <w:t xml:space="preserve"> </w:t>
      </w:r>
      <w:r>
        <w:rPr>
          <w:color w:val="000000"/>
          <w:sz w:val="24"/>
        </w:rPr>
        <w:t>к</w:t>
      </w:r>
      <w:r>
        <w:rPr>
          <w:color w:val="000000"/>
          <w:spacing w:val="92"/>
          <w:sz w:val="24"/>
        </w:rPr>
        <w:t xml:space="preserve"> </w:t>
      </w:r>
      <w:r>
        <w:rPr>
          <w:color w:val="000000"/>
          <w:sz w:val="24"/>
        </w:rPr>
        <w:t>своему</w:t>
      </w:r>
      <w:r>
        <w:rPr>
          <w:color w:val="000000"/>
          <w:spacing w:val="88"/>
          <w:sz w:val="24"/>
        </w:rPr>
        <w:t xml:space="preserve"> </w:t>
      </w:r>
      <w:r>
        <w:rPr>
          <w:color w:val="000000"/>
          <w:sz w:val="24"/>
        </w:rPr>
        <w:t>здоровью</w:t>
      </w:r>
      <w:r>
        <w:rPr>
          <w:color w:val="000000"/>
          <w:spacing w:val="94"/>
          <w:sz w:val="24"/>
        </w:rPr>
        <w:t xml:space="preserve"> </w:t>
      </w:r>
      <w:r>
        <w:rPr>
          <w:color w:val="000000"/>
          <w:sz w:val="24"/>
        </w:rPr>
        <w:t>и</w:t>
      </w:r>
      <w:r>
        <w:t xml:space="preserve"> </w:t>
      </w:r>
      <w:r>
        <w:rPr>
          <w:color w:val="000000"/>
          <w:sz w:val="24"/>
        </w:rPr>
        <w:t>здоровью окружающих»</w:t>
      </w:r>
      <w:r w:rsidR="00465FE6">
        <w:rPr>
          <w:color w:val="000000"/>
          <w:sz w:val="24"/>
        </w:rPr>
        <w:t>.</w:t>
      </w:r>
    </w:p>
    <w:p w14:paraId="0F65C19E" w14:textId="77777777" w:rsidR="00465FE6" w:rsidRDefault="00465FE6">
      <w:pPr>
        <w:pBdr>
          <w:top w:val="none" w:sz="4" w:space="0" w:color="000000"/>
          <w:left w:val="none" w:sz="4" w:space="0" w:color="000000"/>
          <w:bottom w:val="none" w:sz="4" w:space="0" w:color="000000"/>
          <w:right w:val="none" w:sz="4" w:space="0" w:color="000000"/>
        </w:pBdr>
        <w:spacing w:line="277" w:lineRule="atLeast"/>
      </w:pPr>
    </w:p>
    <w:p w14:paraId="4DC17542" w14:textId="77777777" w:rsidR="002C6E8D" w:rsidRDefault="0069355F" w:rsidP="00465FE6">
      <w:pPr>
        <w:pBdr>
          <w:top w:val="none" w:sz="4" w:space="0" w:color="000000"/>
          <w:left w:val="none" w:sz="4" w:space="0" w:color="000000"/>
          <w:bottom w:val="none" w:sz="4" w:space="0" w:color="000000"/>
          <w:right w:val="none" w:sz="4" w:space="0" w:color="000000"/>
        </w:pBdr>
        <w:spacing w:line="65" w:lineRule="atLeast"/>
        <w:ind w:firstLine="670"/>
      </w:pPr>
      <w:r>
        <w:rPr>
          <w:color w:val="000000"/>
          <w:sz w:val="24"/>
        </w:rPr>
        <w:t>Задачи</w:t>
      </w:r>
      <w:r>
        <w:rPr>
          <w:color w:val="000000"/>
          <w:spacing w:val="68"/>
          <w:sz w:val="24"/>
        </w:rPr>
        <w:t xml:space="preserve"> </w:t>
      </w:r>
      <w:r>
        <w:rPr>
          <w:color w:val="000000"/>
          <w:sz w:val="24"/>
        </w:rPr>
        <w:t>и</w:t>
      </w:r>
      <w:r>
        <w:rPr>
          <w:color w:val="000000"/>
          <w:spacing w:val="68"/>
          <w:sz w:val="24"/>
        </w:rPr>
        <w:t xml:space="preserve"> </w:t>
      </w:r>
      <w:r>
        <w:rPr>
          <w:color w:val="000000"/>
          <w:sz w:val="24"/>
        </w:rPr>
        <w:t>содержание</w:t>
      </w:r>
      <w:r>
        <w:rPr>
          <w:color w:val="000000"/>
          <w:spacing w:val="66"/>
          <w:sz w:val="24"/>
        </w:rPr>
        <w:t xml:space="preserve"> </w:t>
      </w:r>
      <w:r>
        <w:rPr>
          <w:color w:val="000000"/>
          <w:sz w:val="24"/>
        </w:rPr>
        <w:t>образовательной</w:t>
      </w:r>
      <w:r>
        <w:rPr>
          <w:color w:val="000000"/>
          <w:spacing w:val="68"/>
          <w:sz w:val="24"/>
        </w:rPr>
        <w:t xml:space="preserve"> </w:t>
      </w:r>
      <w:r>
        <w:rPr>
          <w:color w:val="000000"/>
          <w:sz w:val="24"/>
        </w:rPr>
        <w:t>деятельности</w:t>
      </w:r>
      <w:r>
        <w:rPr>
          <w:color w:val="000000"/>
          <w:spacing w:val="66"/>
          <w:sz w:val="24"/>
        </w:rPr>
        <w:t xml:space="preserve"> </w:t>
      </w:r>
      <w:r>
        <w:rPr>
          <w:color w:val="000000"/>
          <w:spacing w:val="1"/>
          <w:sz w:val="24"/>
        </w:rPr>
        <w:t>по</w:t>
      </w:r>
      <w:r>
        <w:rPr>
          <w:color w:val="000000"/>
          <w:spacing w:val="64"/>
          <w:sz w:val="24"/>
        </w:rPr>
        <w:t xml:space="preserve"> </w:t>
      </w:r>
      <w:r>
        <w:rPr>
          <w:color w:val="000000"/>
          <w:sz w:val="24"/>
        </w:rPr>
        <w:t>направлению</w:t>
      </w:r>
      <w:r>
        <w:rPr>
          <w:color w:val="000000"/>
          <w:spacing w:val="70"/>
          <w:sz w:val="24"/>
        </w:rPr>
        <w:t xml:space="preserve"> </w:t>
      </w:r>
      <w:r>
        <w:rPr>
          <w:color w:val="000000"/>
          <w:spacing w:val="-1"/>
          <w:sz w:val="24"/>
        </w:rPr>
        <w:t>«Физическое</w:t>
      </w:r>
      <w:r>
        <w:rPr>
          <w:color w:val="000000"/>
          <w:spacing w:val="67"/>
          <w:sz w:val="24"/>
        </w:rPr>
        <w:t xml:space="preserve"> </w:t>
      </w:r>
      <w:r>
        <w:rPr>
          <w:color w:val="000000"/>
          <w:sz w:val="24"/>
        </w:rPr>
        <w:t>развитие»</w:t>
      </w:r>
      <w:r>
        <w:t xml:space="preserve"> </w:t>
      </w:r>
      <w:r>
        <w:rPr>
          <w:color w:val="000000"/>
          <w:sz w:val="24"/>
        </w:rPr>
        <w:t>представлены в</w:t>
      </w:r>
      <w:r>
        <w:rPr>
          <w:color w:val="000000"/>
          <w:spacing w:val="-1"/>
          <w:sz w:val="24"/>
        </w:rPr>
        <w:t xml:space="preserve"> </w:t>
      </w:r>
      <w:r>
        <w:rPr>
          <w:color w:val="000000"/>
          <w:sz w:val="24"/>
        </w:rPr>
        <w:t>следующих</w:t>
      </w:r>
      <w:r>
        <w:rPr>
          <w:color w:val="000000"/>
          <w:spacing w:val="-1"/>
          <w:sz w:val="24"/>
        </w:rPr>
        <w:t xml:space="preserve"> </w:t>
      </w:r>
      <w:r>
        <w:rPr>
          <w:color w:val="000000"/>
          <w:sz w:val="24"/>
        </w:rPr>
        <w:t>таблицах</w:t>
      </w:r>
      <w:r w:rsidRPr="00465FE6">
        <w:t>:</w:t>
      </w:r>
    </w:p>
    <w:p w14:paraId="11BC3AEC" w14:textId="77777777"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0B5544" w14:paraId="49A3A9A8" w14:textId="77777777" w:rsidTr="006E2B0C">
        <w:tc>
          <w:tcPr>
            <w:tcW w:w="14560" w:type="dxa"/>
            <w:gridSpan w:val="3"/>
            <w:shd w:val="clear" w:color="auto" w:fill="EEECE1" w:themeFill="background2"/>
          </w:tcPr>
          <w:p w14:paraId="7D2D3052" w14:textId="77777777" w:rsidR="00465FE6" w:rsidRPr="000B5544" w:rsidRDefault="00465FE6" w:rsidP="006E2B0C">
            <w:pPr>
              <w:spacing w:line="240" w:lineRule="auto"/>
              <w:rPr>
                <w:b/>
                <w:bCs/>
                <w:sz w:val="20"/>
              </w:rPr>
            </w:pPr>
            <w:r w:rsidRPr="000B5544">
              <w:rPr>
                <w:b/>
                <w:bCs/>
                <w:sz w:val="20"/>
              </w:rPr>
              <w:t>ФИЗИЧЕСКОЕ РАЗВИТИЕ</w:t>
            </w:r>
          </w:p>
        </w:tc>
      </w:tr>
      <w:tr w:rsidR="00465FE6" w:rsidRPr="000B5544" w14:paraId="5A40CF02" w14:textId="77777777" w:rsidTr="006E2B0C">
        <w:tc>
          <w:tcPr>
            <w:tcW w:w="14560" w:type="dxa"/>
            <w:gridSpan w:val="3"/>
            <w:shd w:val="clear" w:color="auto" w:fill="EEECE1" w:themeFill="background2"/>
          </w:tcPr>
          <w:p w14:paraId="26B07337" w14:textId="77777777"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14:paraId="659F4A47" w14:textId="77777777" w:rsidTr="006E2B0C">
        <w:tc>
          <w:tcPr>
            <w:tcW w:w="4853" w:type="dxa"/>
          </w:tcPr>
          <w:p w14:paraId="03526B41" w14:textId="77777777" w:rsidR="00465FE6" w:rsidRPr="000B5544" w:rsidRDefault="00465FE6" w:rsidP="006E2B0C">
            <w:pPr>
              <w:spacing w:line="240" w:lineRule="auto"/>
              <w:jc w:val="center"/>
              <w:rPr>
                <w:b/>
                <w:bCs/>
                <w:sz w:val="20"/>
              </w:rPr>
            </w:pPr>
            <w:r w:rsidRPr="000B5544">
              <w:rPr>
                <w:rFonts w:eastAsia="Calibri"/>
                <w:b/>
                <w:sz w:val="20"/>
              </w:rPr>
              <w:t>от 2-х месяцев до 1 года</w:t>
            </w:r>
          </w:p>
        </w:tc>
        <w:tc>
          <w:tcPr>
            <w:tcW w:w="4853" w:type="dxa"/>
          </w:tcPr>
          <w:p w14:paraId="0BE942D5" w14:textId="77777777" w:rsidR="00465FE6" w:rsidRPr="000B5544" w:rsidRDefault="00465FE6" w:rsidP="006E2B0C">
            <w:pPr>
              <w:spacing w:line="240" w:lineRule="auto"/>
              <w:jc w:val="center"/>
              <w:rPr>
                <w:b/>
                <w:bCs/>
                <w:sz w:val="20"/>
              </w:rPr>
            </w:pPr>
            <w:r w:rsidRPr="000B5544">
              <w:rPr>
                <w:rFonts w:eastAsia="Calibri"/>
                <w:b/>
                <w:sz w:val="20"/>
              </w:rPr>
              <w:t>от 1 года до 2-х лет</w:t>
            </w:r>
          </w:p>
        </w:tc>
        <w:tc>
          <w:tcPr>
            <w:tcW w:w="4854" w:type="dxa"/>
          </w:tcPr>
          <w:p w14:paraId="0EB58AEC" w14:textId="77777777" w:rsidR="00465FE6" w:rsidRPr="000B5544" w:rsidRDefault="00465FE6" w:rsidP="006E2B0C">
            <w:pPr>
              <w:spacing w:line="240" w:lineRule="auto"/>
              <w:jc w:val="center"/>
              <w:rPr>
                <w:b/>
                <w:bCs/>
                <w:sz w:val="20"/>
              </w:rPr>
            </w:pPr>
            <w:r w:rsidRPr="000B5544">
              <w:rPr>
                <w:rFonts w:eastAsia="Calibri"/>
                <w:b/>
                <w:sz w:val="20"/>
              </w:rPr>
              <w:t>от 2-х лет до 3-х лет</w:t>
            </w:r>
          </w:p>
        </w:tc>
      </w:tr>
      <w:tr w:rsidR="00465FE6" w:rsidRPr="000B5544" w14:paraId="7483FFD6" w14:textId="77777777" w:rsidTr="006E2B0C">
        <w:tc>
          <w:tcPr>
            <w:tcW w:w="4853" w:type="dxa"/>
            <w:vMerge w:val="restart"/>
          </w:tcPr>
          <w:p w14:paraId="2AF16C7C" w14:textId="77777777" w:rsidR="00465FE6" w:rsidRPr="000B5544" w:rsidRDefault="00465FE6" w:rsidP="006E2B0C">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14:paraId="0ADB9563" w14:textId="77777777" w:rsidR="00465FE6" w:rsidRPr="000B5544" w:rsidRDefault="00465FE6" w:rsidP="006E2B0C">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24FE9D41"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14:paraId="56E3997C" w14:textId="77777777" w:rsidR="00465FE6" w:rsidRPr="000B5544" w:rsidRDefault="00465FE6"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14:paraId="2D9E6219" w14:textId="77777777" w:rsidTr="006E2B0C">
        <w:tc>
          <w:tcPr>
            <w:tcW w:w="4853" w:type="dxa"/>
            <w:vMerge/>
            <w:shd w:val="clear" w:color="auto" w:fill="FFFFFF" w:themeFill="background1"/>
          </w:tcPr>
          <w:p w14:paraId="06FAB420" w14:textId="77777777"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14:paraId="5ADCDB02" w14:textId="77777777" w:rsidR="00465FE6" w:rsidRPr="000B5544" w:rsidRDefault="00465FE6" w:rsidP="006E2B0C">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14:paraId="65CABC15" w14:textId="77777777" w:rsidR="00465FE6" w:rsidRPr="000B5544" w:rsidRDefault="00465FE6"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14:paraId="0486E0D9" w14:textId="77777777" w:rsidTr="006E2B0C">
        <w:tc>
          <w:tcPr>
            <w:tcW w:w="4853" w:type="dxa"/>
            <w:vMerge w:val="restart"/>
          </w:tcPr>
          <w:p w14:paraId="30262536" w14:textId="77777777"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14:paraId="426E5113" w14:textId="77777777" w:rsidR="00465FE6" w:rsidRPr="000B5544" w:rsidRDefault="00465FE6" w:rsidP="006E2B0C">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14:paraId="1D29122F"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14:paraId="4BAB451A"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14:paraId="4EABA5EB" w14:textId="77777777" w:rsidTr="006E2B0C">
        <w:tc>
          <w:tcPr>
            <w:tcW w:w="4853" w:type="dxa"/>
            <w:vMerge/>
          </w:tcPr>
          <w:p w14:paraId="456C959C" w14:textId="77777777"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14:paraId="71B46506" w14:textId="77777777" w:rsidR="00465FE6" w:rsidRPr="000B5544" w:rsidRDefault="00465FE6" w:rsidP="006E2B0C">
            <w:pPr>
              <w:widowControl w:val="0"/>
              <w:autoSpaceDE w:val="0"/>
              <w:autoSpaceDN w:val="0"/>
              <w:adjustRightInd w:val="0"/>
              <w:spacing w:line="240" w:lineRule="auto"/>
              <w:rPr>
                <w:sz w:val="20"/>
              </w:rPr>
            </w:pPr>
            <w:r w:rsidRPr="000B5544">
              <w:rPr>
                <w:sz w:val="20"/>
              </w:rPr>
              <w:t>Привлекать к участию в играх-забавах, игровых упражнениях, подвижных играх,</w:t>
            </w:r>
          </w:p>
        </w:tc>
        <w:tc>
          <w:tcPr>
            <w:tcW w:w="4854" w:type="dxa"/>
            <w:shd w:val="clear" w:color="auto" w:fill="FFFFFF" w:themeFill="background1"/>
          </w:tcPr>
          <w:p w14:paraId="309491D7" w14:textId="77777777"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у детей желание играть в подвижные игры вместе с педагогом в небольших подгруппах.</w:t>
            </w:r>
          </w:p>
        </w:tc>
      </w:tr>
      <w:tr w:rsidR="00465FE6" w:rsidRPr="000B5544" w14:paraId="55C59306" w14:textId="77777777" w:rsidTr="006E2B0C">
        <w:tc>
          <w:tcPr>
            <w:tcW w:w="4853" w:type="dxa"/>
            <w:vMerge/>
          </w:tcPr>
          <w:p w14:paraId="2A0906C8" w14:textId="77777777"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14:paraId="3755FB67" w14:textId="77777777"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ребенка средствами физического воспитания.</w:t>
            </w:r>
          </w:p>
        </w:tc>
        <w:tc>
          <w:tcPr>
            <w:tcW w:w="4854" w:type="dxa"/>
            <w:shd w:val="clear" w:color="auto" w:fill="FFFFFF" w:themeFill="background1"/>
          </w:tcPr>
          <w:p w14:paraId="789A6299" w14:textId="77777777"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465FE6" w:rsidRPr="000B5544" w14:paraId="3B648A59" w14:textId="77777777" w:rsidTr="006E2B0C">
        <w:tc>
          <w:tcPr>
            <w:tcW w:w="4853" w:type="dxa"/>
          </w:tcPr>
          <w:p w14:paraId="17A6285F" w14:textId="77777777" w:rsidR="00465FE6" w:rsidRPr="000B5544" w:rsidRDefault="00465FE6" w:rsidP="006E2B0C">
            <w:pPr>
              <w:widowControl w:val="0"/>
              <w:autoSpaceDE w:val="0"/>
              <w:autoSpaceDN w:val="0"/>
              <w:adjustRightInd w:val="0"/>
              <w:spacing w:line="240" w:lineRule="auto"/>
              <w:rPr>
                <w:sz w:val="20"/>
              </w:rPr>
            </w:pPr>
            <w:r w:rsidRPr="000B5544">
              <w:rPr>
                <w:sz w:val="20"/>
              </w:rPr>
              <w:lastRenderedPageBreak/>
              <w:t>Обеспечивать охрану жизни и укрепление здоровья ребенка, гигиенический уход, питание;</w:t>
            </w:r>
          </w:p>
        </w:tc>
        <w:tc>
          <w:tcPr>
            <w:tcW w:w="4853" w:type="dxa"/>
            <w:shd w:val="clear" w:color="auto" w:fill="FFFFFF" w:themeFill="background1"/>
          </w:tcPr>
          <w:p w14:paraId="5C677A29" w14:textId="77777777" w:rsidR="00465FE6" w:rsidRPr="000B5544" w:rsidRDefault="00465FE6" w:rsidP="006E2B0C">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14:paraId="08C652D6"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14:paraId="286C74F4" w14:textId="77777777" w:rsidTr="006E2B0C">
        <w:tc>
          <w:tcPr>
            <w:tcW w:w="14560" w:type="dxa"/>
            <w:gridSpan w:val="3"/>
            <w:shd w:val="clear" w:color="auto" w:fill="EEECE1" w:themeFill="background2"/>
          </w:tcPr>
          <w:p w14:paraId="1B1C516D"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465FE6" w:rsidRPr="000B5544" w14:paraId="74D5BAAC" w14:textId="77777777" w:rsidTr="006E2B0C">
        <w:tc>
          <w:tcPr>
            <w:tcW w:w="4853" w:type="dxa"/>
          </w:tcPr>
          <w:p w14:paraId="63CF6A83" w14:textId="77777777"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14:paraId="2736146F" w14:textId="77777777"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14:paraId="60BAAEEE" w14:textId="77777777"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14:paraId="501A61E8" w14:textId="77777777" w:rsidTr="006E2B0C">
        <w:tc>
          <w:tcPr>
            <w:tcW w:w="4853" w:type="dxa"/>
            <w:shd w:val="clear" w:color="auto" w:fill="auto"/>
          </w:tcPr>
          <w:p w14:paraId="46674CFF"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401BDDD" w14:textId="77777777" w:rsidR="00465FE6" w:rsidRPr="000B5544" w:rsidRDefault="00465FE6" w:rsidP="006E2B0C">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14:paraId="51DD77FD"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14:paraId="3851014C"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16AB9907" w14:textId="77777777" w:rsidR="00465FE6" w:rsidRPr="000B5544" w:rsidRDefault="00465FE6" w:rsidP="006E2B0C">
            <w:pPr>
              <w:widowControl w:val="0"/>
              <w:autoSpaceDE w:val="0"/>
              <w:autoSpaceDN w:val="0"/>
              <w:adjustRightInd w:val="0"/>
              <w:spacing w:line="240" w:lineRule="auto"/>
              <w:rPr>
                <w:sz w:val="20"/>
              </w:rPr>
            </w:pPr>
          </w:p>
        </w:tc>
      </w:tr>
      <w:tr w:rsidR="00465FE6" w:rsidRPr="000B5544" w14:paraId="3D06602C" w14:textId="77777777" w:rsidTr="006E2B0C">
        <w:tc>
          <w:tcPr>
            <w:tcW w:w="4853" w:type="dxa"/>
            <w:shd w:val="clear" w:color="auto" w:fill="auto"/>
          </w:tcPr>
          <w:p w14:paraId="1F2ADC3F" w14:textId="77777777" w:rsidR="00465FE6" w:rsidRPr="000B5544" w:rsidRDefault="00465FE6" w:rsidP="006E2B0C">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14:paraId="4A5023FE" w14:textId="77777777"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14:paraId="7F81AF92"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14:paraId="2D396E40"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14:paraId="0F474A9F" w14:textId="77777777" w:rsidR="00465FE6" w:rsidRPr="000B5544" w:rsidRDefault="00465FE6" w:rsidP="006E2B0C">
            <w:pPr>
              <w:widowControl w:val="0"/>
              <w:autoSpaceDE w:val="0"/>
              <w:autoSpaceDN w:val="0"/>
              <w:adjustRightInd w:val="0"/>
              <w:spacing w:line="240" w:lineRule="auto"/>
              <w:rPr>
                <w:sz w:val="20"/>
              </w:rPr>
            </w:pPr>
          </w:p>
        </w:tc>
      </w:tr>
      <w:tr w:rsidR="00465FE6" w:rsidRPr="000B5544" w14:paraId="3F07E6B7" w14:textId="77777777" w:rsidTr="006E2B0C">
        <w:tc>
          <w:tcPr>
            <w:tcW w:w="4853" w:type="dxa"/>
            <w:shd w:val="clear" w:color="auto" w:fill="auto"/>
          </w:tcPr>
          <w:p w14:paraId="38A44A7B" w14:textId="77777777" w:rsidR="00465FE6" w:rsidRPr="000B5544" w:rsidRDefault="00465FE6" w:rsidP="006E2B0C">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11CA2A00"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14:paraId="13BA0943" w14:textId="77777777"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развития координации при выполнении упражнений.</w:t>
            </w:r>
          </w:p>
          <w:p w14:paraId="6301F8D9"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14:paraId="5DB48ECC" w14:textId="77777777" w:rsidR="00465FE6" w:rsidRPr="000B5544" w:rsidRDefault="00465FE6"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14:paraId="72D70C83" w14:textId="77777777" w:rsidR="00465FE6" w:rsidRPr="000B5544" w:rsidRDefault="00465FE6" w:rsidP="006E2B0C">
            <w:pPr>
              <w:widowControl w:val="0"/>
              <w:autoSpaceDE w:val="0"/>
              <w:autoSpaceDN w:val="0"/>
              <w:adjustRightInd w:val="0"/>
              <w:spacing w:line="240" w:lineRule="auto"/>
              <w:rPr>
                <w:sz w:val="20"/>
              </w:rPr>
            </w:pPr>
          </w:p>
        </w:tc>
      </w:tr>
      <w:tr w:rsidR="00465FE6" w:rsidRPr="000B5544" w14:paraId="7DA060FA" w14:textId="77777777" w:rsidTr="006E2B0C">
        <w:tc>
          <w:tcPr>
            <w:tcW w:w="4853" w:type="dxa"/>
            <w:vMerge w:val="restart"/>
            <w:shd w:val="clear" w:color="auto" w:fill="auto"/>
          </w:tcPr>
          <w:p w14:paraId="2D2ACE54" w14:textId="77777777" w:rsidR="00465FE6" w:rsidRPr="000B5544" w:rsidRDefault="00465FE6" w:rsidP="006E2B0C">
            <w:pPr>
              <w:widowControl w:val="0"/>
              <w:autoSpaceDE w:val="0"/>
              <w:autoSpaceDN w:val="0"/>
              <w:adjustRightInd w:val="0"/>
              <w:spacing w:line="240" w:lineRule="auto"/>
              <w:rPr>
                <w:sz w:val="20"/>
              </w:rPr>
            </w:pPr>
            <w:r w:rsidRPr="000B5544">
              <w:rPr>
                <w:b/>
                <w:sz w:val="20"/>
              </w:rPr>
              <w:t>С 9 месяцев</w:t>
            </w:r>
            <w:r w:rsidRPr="000B5544">
              <w:rPr>
                <w:sz w:val="20"/>
              </w:rPr>
              <w:t xml:space="preserve"> педагог создает условия для развития ранее освоенных движений, упражняет в ползании в </w:t>
            </w:r>
            <w:r w:rsidRPr="000B5544">
              <w:rPr>
                <w:sz w:val="20"/>
              </w:rPr>
              <w:lastRenderedPageBreak/>
              <w:t>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14:paraId="5E3A29CE" w14:textId="77777777" w:rsidR="00465FE6" w:rsidRPr="000B5544" w:rsidRDefault="00465FE6" w:rsidP="006E2B0C">
            <w:pPr>
              <w:widowControl w:val="0"/>
              <w:autoSpaceDE w:val="0"/>
              <w:autoSpaceDN w:val="0"/>
              <w:adjustRightInd w:val="0"/>
              <w:spacing w:line="240" w:lineRule="auto"/>
              <w:rPr>
                <w:sz w:val="20"/>
              </w:rPr>
            </w:pPr>
            <w:r w:rsidRPr="000B5544">
              <w:rPr>
                <w:sz w:val="20"/>
              </w:rPr>
              <w:lastRenderedPageBreak/>
              <w:t>Побуждает к самостоятельному выполнению движений.</w:t>
            </w:r>
          </w:p>
        </w:tc>
        <w:tc>
          <w:tcPr>
            <w:tcW w:w="4854" w:type="dxa"/>
            <w:shd w:val="clear" w:color="auto" w:fill="FFFFFF" w:themeFill="background1"/>
          </w:tcPr>
          <w:p w14:paraId="7862B400"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w:t>
            </w:r>
            <w:r w:rsidRPr="000B5544">
              <w:rPr>
                <w:sz w:val="20"/>
              </w:rPr>
              <w:lastRenderedPageBreak/>
              <w:t xml:space="preserve">реагировать на сигнал. </w:t>
            </w:r>
          </w:p>
        </w:tc>
      </w:tr>
      <w:tr w:rsidR="00465FE6" w:rsidRPr="000B5544" w14:paraId="0A59462E" w14:textId="77777777" w:rsidTr="006E2B0C">
        <w:tc>
          <w:tcPr>
            <w:tcW w:w="4853" w:type="dxa"/>
            <w:vMerge/>
            <w:shd w:val="clear" w:color="auto" w:fill="auto"/>
          </w:tcPr>
          <w:p w14:paraId="0CB55620" w14:textId="77777777"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14:paraId="23B5D47B" w14:textId="77777777" w:rsidR="00465FE6" w:rsidRPr="000B5544" w:rsidRDefault="00465FE6" w:rsidP="006E2B0C">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14:paraId="11A537C5" w14:textId="77777777" w:rsidR="00465FE6" w:rsidRPr="000B5544" w:rsidRDefault="00465FE6"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14:paraId="4A03CFFA" w14:textId="77777777" w:rsidTr="006E2B0C">
        <w:tc>
          <w:tcPr>
            <w:tcW w:w="4853" w:type="dxa"/>
            <w:vMerge/>
            <w:shd w:val="clear" w:color="auto" w:fill="auto"/>
          </w:tcPr>
          <w:p w14:paraId="1DE5FC60" w14:textId="77777777"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14:paraId="1B0FA20E" w14:textId="77777777" w:rsidR="00465FE6" w:rsidRPr="000B5544" w:rsidRDefault="00465FE6" w:rsidP="006E2B0C">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14:paraId="41C8A8E2" w14:textId="77777777" w:rsidR="00465FE6" w:rsidRPr="000B5544" w:rsidRDefault="00465FE6"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14:paraId="28B2026B" w14:textId="77777777" w:rsidTr="006E2B0C">
        <w:tc>
          <w:tcPr>
            <w:tcW w:w="4853" w:type="dxa"/>
            <w:vMerge/>
            <w:shd w:val="clear" w:color="auto" w:fill="auto"/>
          </w:tcPr>
          <w:p w14:paraId="0F4E768D" w14:textId="77777777" w:rsidR="00465FE6" w:rsidRPr="000B5544" w:rsidRDefault="00465FE6" w:rsidP="006E2B0C">
            <w:pPr>
              <w:spacing w:line="240" w:lineRule="auto"/>
              <w:rPr>
                <w:b/>
                <w:bCs/>
                <w:sz w:val="20"/>
              </w:rPr>
            </w:pPr>
          </w:p>
        </w:tc>
        <w:tc>
          <w:tcPr>
            <w:tcW w:w="4853" w:type="dxa"/>
            <w:shd w:val="clear" w:color="auto" w:fill="FFFFFF" w:themeFill="background1"/>
          </w:tcPr>
          <w:p w14:paraId="5026B2B3" w14:textId="77777777" w:rsidR="00465FE6" w:rsidRPr="000B5544" w:rsidRDefault="00465FE6" w:rsidP="006E2B0C">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14:paraId="77A24EB2" w14:textId="77777777" w:rsidR="00465FE6" w:rsidRPr="000B5544" w:rsidRDefault="00465FE6"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14:paraId="19B517B5" w14:textId="77777777" w:rsidTr="006E2B0C">
        <w:tc>
          <w:tcPr>
            <w:tcW w:w="14560" w:type="dxa"/>
            <w:gridSpan w:val="3"/>
            <w:shd w:val="clear" w:color="auto" w:fill="EEECE1" w:themeFill="background2"/>
          </w:tcPr>
          <w:p w14:paraId="5013912C" w14:textId="77777777"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14:paraId="6962EA75" w14:textId="77777777" w:rsidTr="006E2B0C">
        <w:tc>
          <w:tcPr>
            <w:tcW w:w="4853" w:type="dxa"/>
            <w:vMerge w:val="restart"/>
            <w:shd w:val="clear" w:color="auto" w:fill="F2F2F2" w:themeFill="background1" w:themeFillShade="F2"/>
          </w:tcPr>
          <w:p w14:paraId="535B429C" w14:textId="77777777" w:rsidR="00465FE6" w:rsidRPr="000B5544" w:rsidRDefault="00465FE6" w:rsidP="006E2B0C">
            <w:pPr>
              <w:spacing w:line="240" w:lineRule="auto"/>
              <w:rPr>
                <w:b/>
                <w:bCs/>
                <w:sz w:val="20"/>
              </w:rPr>
            </w:pPr>
          </w:p>
        </w:tc>
        <w:tc>
          <w:tcPr>
            <w:tcW w:w="9707" w:type="dxa"/>
            <w:gridSpan w:val="2"/>
            <w:shd w:val="clear" w:color="auto" w:fill="EEECE1" w:themeFill="background2"/>
          </w:tcPr>
          <w:p w14:paraId="6F173BED" w14:textId="77777777" w:rsidR="00465FE6" w:rsidRPr="000B5544" w:rsidRDefault="00465FE6" w:rsidP="006E2B0C">
            <w:pPr>
              <w:spacing w:line="240" w:lineRule="auto"/>
              <w:rPr>
                <w:b/>
                <w:bCs/>
                <w:sz w:val="20"/>
              </w:rPr>
            </w:pPr>
            <w:r w:rsidRPr="000B5544">
              <w:rPr>
                <w:b/>
                <w:sz w:val="20"/>
              </w:rPr>
              <w:t>Основные движения.</w:t>
            </w:r>
          </w:p>
        </w:tc>
      </w:tr>
      <w:tr w:rsidR="00465FE6" w:rsidRPr="000B5544" w14:paraId="3749F639" w14:textId="77777777" w:rsidTr="006E2B0C">
        <w:tc>
          <w:tcPr>
            <w:tcW w:w="4853" w:type="dxa"/>
            <w:vMerge/>
            <w:shd w:val="clear" w:color="auto" w:fill="F2F2F2" w:themeFill="background1" w:themeFillShade="F2"/>
          </w:tcPr>
          <w:p w14:paraId="12C971FC"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55267E1A"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14:paraId="40C09612" w14:textId="77777777" w:rsidR="00465FE6" w:rsidRPr="000B5544" w:rsidRDefault="00465FE6" w:rsidP="006E2B0C">
            <w:pPr>
              <w:spacing w:line="240" w:lineRule="auto"/>
              <w:rPr>
                <w:b/>
                <w:bCs/>
                <w:sz w:val="20"/>
              </w:rPr>
            </w:pPr>
            <w:r w:rsidRPr="000B5544">
              <w:rPr>
                <w:b/>
                <w:bCs/>
                <w:sz w:val="20"/>
              </w:rPr>
              <w:t>Бросание, катание, ловля</w:t>
            </w:r>
          </w:p>
        </w:tc>
      </w:tr>
      <w:tr w:rsidR="00465FE6" w:rsidRPr="000B5544" w14:paraId="61CC6D6B" w14:textId="77777777" w:rsidTr="006E2B0C">
        <w:tc>
          <w:tcPr>
            <w:tcW w:w="4853" w:type="dxa"/>
            <w:vMerge/>
            <w:shd w:val="clear" w:color="auto" w:fill="F2F2F2" w:themeFill="background1" w:themeFillShade="F2"/>
          </w:tcPr>
          <w:p w14:paraId="2B77BFB3" w14:textId="77777777" w:rsidR="00465FE6" w:rsidRPr="000B5544" w:rsidRDefault="00465FE6" w:rsidP="006E2B0C">
            <w:pPr>
              <w:spacing w:line="240" w:lineRule="auto"/>
              <w:rPr>
                <w:b/>
                <w:bCs/>
                <w:sz w:val="20"/>
              </w:rPr>
            </w:pPr>
          </w:p>
        </w:tc>
        <w:tc>
          <w:tcPr>
            <w:tcW w:w="4853" w:type="dxa"/>
            <w:shd w:val="clear" w:color="auto" w:fill="FFFFFF" w:themeFill="background1"/>
          </w:tcPr>
          <w:p w14:paraId="2C020B72" w14:textId="77777777"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14:paraId="657DF0F3" w14:textId="77777777"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14:paraId="2B9180A2"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скатывание мяча по наклонной доске; </w:t>
            </w:r>
          </w:p>
          <w:p w14:paraId="08007EFA"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14:paraId="1613F22C"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остановка катящегося мяча; </w:t>
            </w:r>
          </w:p>
          <w:p w14:paraId="163E420D"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передача мячей друг другу стоя; </w:t>
            </w:r>
          </w:p>
          <w:p w14:paraId="6D78ABCF"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мяча от груди двумя руками, снизу, из-за головы; </w:t>
            </w:r>
          </w:p>
          <w:p w14:paraId="49642227"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14:paraId="217F190C"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14:paraId="23F0A3E6" w14:textId="77777777" w:rsidR="00465FE6" w:rsidRPr="000B5544" w:rsidRDefault="00465FE6" w:rsidP="00E04FBF">
            <w:pPr>
              <w:pStyle w:val="ad"/>
              <w:numPr>
                <w:ilvl w:val="0"/>
                <w:numId w:val="228"/>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14:paraId="28244F30" w14:textId="77777777" w:rsidTr="006E2B0C">
        <w:tc>
          <w:tcPr>
            <w:tcW w:w="4853" w:type="dxa"/>
            <w:vMerge w:val="restart"/>
            <w:shd w:val="clear" w:color="auto" w:fill="F2F2F2" w:themeFill="background1" w:themeFillShade="F2"/>
          </w:tcPr>
          <w:p w14:paraId="7A8E8AEB"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49744C89"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14:paraId="0DA904A8"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14:paraId="79FA149C" w14:textId="77777777" w:rsidTr="006E2B0C">
        <w:tc>
          <w:tcPr>
            <w:tcW w:w="4853" w:type="dxa"/>
            <w:vMerge/>
            <w:shd w:val="clear" w:color="auto" w:fill="F2F2F2" w:themeFill="background1" w:themeFillShade="F2"/>
          </w:tcPr>
          <w:p w14:paraId="13FEBA15" w14:textId="77777777" w:rsidR="00465FE6" w:rsidRPr="000B5544" w:rsidRDefault="00465FE6" w:rsidP="006E2B0C">
            <w:pPr>
              <w:spacing w:line="240" w:lineRule="auto"/>
              <w:rPr>
                <w:b/>
                <w:bCs/>
                <w:sz w:val="20"/>
              </w:rPr>
            </w:pPr>
          </w:p>
        </w:tc>
        <w:tc>
          <w:tcPr>
            <w:tcW w:w="4853" w:type="dxa"/>
            <w:shd w:val="clear" w:color="auto" w:fill="FFFFFF" w:themeFill="background1"/>
          </w:tcPr>
          <w:p w14:paraId="2E3582B5"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14:paraId="55E433BE"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подлезание под веревку, натянутую на высоте - 50 см; </w:t>
            </w:r>
          </w:p>
          <w:p w14:paraId="2EA1DFA2"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пролезание в обруч (диаметр 50 см), перелезание через бревно (диаметр 15 - 20 см); </w:t>
            </w:r>
          </w:p>
          <w:p w14:paraId="130D1B01"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лазанье по лесенке-стремянке вверх и вниз (высота 1 - 1,5 метра).</w:t>
            </w:r>
          </w:p>
        </w:tc>
        <w:tc>
          <w:tcPr>
            <w:tcW w:w="4854" w:type="dxa"/>
            <w:shd w:val="clear" w:color="auto" w:fill="FFFFFF" w:themeFill="background1"/>
          </w:tcPr>
          <w:p w14:paraId="78D19DF9"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1CA64488"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ползание на животе, на четвереньках по гимнастической скамейке; </w:t>
            </w:r>
          </w:p>
          <w:p w14:paraId="319FDE9D"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 xml:space="preserve">проползание под дугой (30 - 40 см); </w:t>
            </w:r>
          </w:p>
          <w:p w14:paraId="5D2BF244"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tc>
      </w:tr>
      <w:tr w:rsidR="00465FE6" w:rsidRPr="000B5544" w14:paraId="171DC6E5" w14:textId="77777777" w:rsidTr="006E2B0C">
        <w:tc>
          <w:tcPr>
            <w:tcW w:w="4853" w:type="dxa"/>
            <w:vMerge w:val="restart"/>
            <w:shd w:val="clear" w:color="auto" w:fill="F2F2F2" w:themeFill="background1" w:themeFillShade="F2"/>
          </w:tcPr>
          <w:p w14:paraId="09F592D2"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2D0E365E"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14:paraId="154870D8"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r>
      <w:tr w:rsidR="00465FE6" w:rsidRPr="000B5544" w14:paraId="031A5E46" w14:textId="77777777" w:rsidTr="006E2B0C">
        <w:tc>
          <w:tcPr>
            <w:tcW w:w="4853" w:type="dxa"/>
            <w:vMerge/>
            <w:shd w:val="clear" w:color="auto" w:fill="F2F2F2" w:themeFill="background1" w:themeFillShade="F2"/>
          </w:tcPr>
          <w:p w14:paraId="6C63EA0C" w14:textId="77777777" w:rsidR="00465FE6" w:rsidRPr="000B5544" w:rsidRDefault="00465FE6" w:rsidP="006E2B0C">
            <w:pPr>
              <w:spacing w:line="240" w:lineRule="auto"/>
              <w:rPr>
                <w:b/>
                <w:bCs/>
                <w:sz w:val="20"/>
              </w:rPr>
            </w:pPr>
          </w:p>
        </w:tc>
        <w:tc>
          <w:tcPr>
            <w:tcW w:w="4853" w:type="dxa"/>
            <w:shd w:val="clear" w:color="auto" w:fill="FFFFFF" w:themeFill="background1"/>
          </w:tcPr>
          <w:p w14:paraId="5016CAAA" w14:textId="77777777" w:rsidR="00465FE6" w:rsidRPr="000B5544" w:rsidRDefault="00465FE6" w:rsidP="006E2B0C">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14:paraId="1569C2CA"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14:paraId="1562697F"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носках; </w:t>
            </w:r>
          </w:p>
          <w:p w14:paraId="7B75E3C2"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переходом на бег; </w:t>
            </w:r>
          </w:p>
          <w:p w14:paraId="74AF7346"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14:paraId="09E6308E"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14:paraId="5EE16F42"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14:paraId="09760F3F"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между предметами; </w:t>
            </w:r>
          </w:p>
          <w:p w14:paraId="11339651"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tc>
      </w:tr>
      <w:tr w:rsidR="00465FE6" w:rsidRPr="000B5544" w14:paraId="395831B6" w14:textId="77777777" w:rsidTr="006E2B0C">
        <w:tc>
          <w:tcPr>
            <w:tcW w:w="4853" w:type="dxa"/>
            <w:vMerge w:val="restart"/>
            <w:shd w:val="clear" w:color="auto" w:fill="F2F2F2" w:themeFill="background1" w:themeFillShade="F2"/>
          </w:tcPr>
          <w:p w14:paraId="259F436D"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69EA7594"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14:paraId="62AD9C75"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Бег</w:t>
            </w:r>
          </w:p>
        </w:tc>
      </w:tr>
      <w:tr w:rsidR="00465FE6" w:rsidRPr="000B5544" w14:paraId="5A65BA58" w14:textId="77777777" w:rsidTr="006E2B0C">
        <w:tc>
          <w:tcPr>
            <w:tcW w:w="4853" w:type="dxa"/>
            <w:vMerge/>
            <w:shd w:val="clear" w:color="auto" w:fill="F2F2F2" w:themeFill="background1" w:themeFillShade="F2"/>
          </w:tcPr>
          <w:p w14:paraId="0777DA9A"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1C0A045D"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14:paraId="47562306"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14:paraId="4E8A82B5"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14:paraId="32C53851"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14:paraId="530E37BE"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14:paraId="637D5654"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tc>
      </w:tr>
      <w:tr w:rsidR="00465FE6" w:rsidRPr="000B5544" w14:paraId="7BE4DF07" w14:textId="77777777" w:rsidTr="006E2B0C">
        <w:tc>
          <w:tcPr>
            <w:tcW w:w="4853" w:type="dxa"/>
            <w:vMerge w:val="restart"/>
            <w:shd w:val="clear" w:color="auto" w:fill="F2F2F2" w:themeFill="background1" w:themeFillShade="F2"/>
          </w:tcPr>
          <w:p w14:paraId="0BAA960B"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2A4ACFD5"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14:paraId="1313DBD3"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14:paraId="59C57014" w14:textId="77777777" w:rsidTr="006E2B0C">
        <w:tc>
          <w:tcPr>
            <w:tcW w:w="4853" w:type="dxa"/>
            <w:vMerge/>
            <w:shd w:val="clear" w:color="auto" w:fill="F2F2F2" w:themeFill="background1" w:themeFillShade="F2"/>
          </w:tcPr>
          <w:p w14:paraId="164D0449"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23AA17FF"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14:paraId="4F67634F"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14:paraId="4C59A717"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14:paraId="266BEB95"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14:paraId="15397EE2"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tc>
      </w:tr>
      <w:tr w:rsidR="00465FE6" w:rsidRPr="000B5544" w14:paraId="64A07430" w14:textId="77777777" w:rsidTr="006E2B0C">
        <w:tc>
          <w:tcPr>
            <w:tcW w:w="4853" w:type="dxa"/>
            <w:vMerge w:val="restart"/>
            <w:shd w:val="clear" w:color="auto" w:fill="F2F2F2" w:themeFill="background1" w:themeFillShade="F2"/>
          </w:tcPr>
          <w:p w14:paraId="06699027"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1ACBD654" w14:textId="77777777" w:rsidR="00465FE6" w:rsidRPr="000B5544" w:rsidRDefault="00465FE6" w:rsidP="006E2B0C">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14:paraId="18EA03CC"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14:paraId="1AD0330D" w14:textId="77777777" w:rsidTr="006E2B0C">
        <w:trPr>
          <w:trHeight w:val="1310"/>
        </w:trPr>
        <w:tc>
          <w:tcPr>
            <w:tcW w:w="4853" w:type="dxa"/>
            <w:vMerge/>
            <w:shd w:val="clear" w:color="auto" w:fill="auto"/>
          </w:tcPr>
          <w:p w14:paraId="7A962F6C" w14:textId="77777777" w:rsidR="00465FE6" w:rsidRPr="000B5544" w:rsidRDefault="00465FE6" w:rsidP="006E2B0C">
            <w:pPr>
              <w:spacing w:line="240" w:lineRule="auto"/>
              <w:rPr>
                <w:b/>
                <w:bCs/>
                <w:sz w:val="20"/>
              </w:rPr>
            </w:pPr>
          </w:p>
        </w:tc>
        <w:tc>
          <w:tcPr>
            <w:tcW w:w="4853" w:type="dxa"/>
            <w:shd w:val="clear" w:color="auto" w:fill="FFFFFF" w:themeFill="background1"/>
          </w:tcPr>
          <w:p w14:paraId="6EA64834" w14:textId="77777777"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14:paraId="7C2CEA66" w14:textId="77777777" w:rsidR="00465FE6" w:rsidRPr="000B5544" w:rsidRDefault="00465FE6" w:rsidP="00E04FBF">
            <w:pPr>
              <w:pStyle w:val="ad"/>
              <w:widowControl w:val="0"/>
              <w:numPr>
                <w:ilvl w:val="0"/>
                <w:numId w:val="234"/>
              </w:numPr>
              <w:autoSpaceDE w:val="0"/>
              <w:autoSpaceDN w:val="0"/>
              <w:adjustRightInd w:val="0"/>
              <w:spacing w:line="240" w:lineRule="auto"/>
              <w:ind w:left="0" w:firstLine="392"/>
              <w:rPr>
                <w:sz w:val="20"/>
              </w:rPr>
            </w:pPr>
            <w:r w:rsidRPr="000B5544">
              <w:rPr>
                <w:sz w:val="20"/>
              </w:rPr>
              <w:t xml:space="preserve">по дорожке (шириной 25 - 20 - 15 см), </w:t>
            </w:r>
          </w:p>
          <w:p w14:paraId="62294077" w14:textId="77777777"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по ребристой доске; </w:t>
            </w:r>
          </w:p>
          <w:p w14:paraId="639B0758" w14:textId="77777777"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14:paraId="4D75AD4F" w14:textId="77777777"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14:paraId="36869095"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14:paraId="636578A5"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14:paraId="46D24DF3"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14:paraId="0D052E5C"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14:paraId="35CA155C" w14:textId="77777777" w:rsidTr="006E2B0C">
        <w:trPr>
          <w:trHeight w:val="794"/>
        </w:trPr>
        <w:tc>
          <w:tcPr>
            <w:tcW w:w="4853" w:type="dxa"/>
            <w:vMerge/>
            <w:shd w:val="clear" w:color="auto" w:fill="auto"/>
          </w:tcPr>
          <w:p w14:paraId="404332F8" w14:textId="77777777" w:rsidR="00465FE6" w:rsidRPr="000B5544" w:rsidRDefault="00465FE6" w:rsidP="006E2B0C">
            <w:pPr>
              <w:spacing w:line="240" w:lineRule="auto"/>
              <w:rPr>
                <w:b/>
                <w:bCs/>
                <w:sz w:val="20"/>
              </w:rPr>
            </w:pPr>
          </w:p>
        </w:tc>
        <w:tc>
          <w:tcPr>
            <w:tcW w:w="4853" w:type="dxa"/>
            <w:shd w:val="clear" w:color="auto" w:fill="FFFFFF" w:themeFill="background1"/>
          </w:tcPr>
          <w:p w14:paraId="6D07253D" w14:textId="77777777" w:rsidR="00465FE6" w:rsidRPr="000B5544" w:rsidRDefault="00465FE6" w:rsidP="006E2B0C">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14:paraId="462C8A7F" w14:textId="77777777" w:rsidR="00465FE6" w:rsidRPr="000B5544" w:rsidRDefault="00465FE6"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14:paraId="3FDE5168" w14:textId="77777777" w:rsidTr="006E2B0C">
        <w:trPr>
          <w:trHeight w:val="567"/>
        </w:trPr>
        <w:tc>
          <w:tcPr>
            <w:tcW w:w="4853" w:type="dxa"/>
            <w:vMerge/>
            <w:shd w:val="clear" w:color="auto" w:fill="auto"/>
          </w:tcPr>
          <w:p w14:paraId="24A2417E" w14:textId="77777777" w:rsidR="00465FE6" w:rsidRPr="000B5544" w:rsidRDefault="00465FE6" w:rsidP="006E2B0C">
            <w:pPr>
              <w:spacing w:line="240" w:lineRule="auto"/>
              <w:rPr>
                <w:b/>
                <w:bCs/>
                <w:sz w:val="20"/>
              </w:rPr>
            </w:pPr>
          </w:p>
        </w:tc>
        <w:tc>
          <w:tcPr>
            <w:tcW w:w="4853" w:type="dxa"/>
            <w:shd w:val="clear" w:color="auto" w:fill="FFFFFF" w:themeFill="background1"/>
          </w:tcPr>
          <w:p w14:paraId="7FB734CB" w14:textId="77777777" w:rsidR="00465FE6" w:rsidRPr="000B5544" w:rsidRDefault="00465FE6" w:rsidP="006E2B0C">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14:paraId="32714E87" w14:textId="77777777" w:rsidR="00465FE6" w:rsidRPr="000B5544" w:rsidRDefault="00465FE6" w:rsidP="006E2B0C">
            <w:pPr>
              <w:widowControl w:val="0"/>
              <w:autoSpaceDE w:val="0"/>
              <w:autoSpaceDN w:val="0"/>
              <w:adjustRightInd w:val="0"/>
              <w:spacing w:line="240" w:lineRule="auto"/>
              <w:rPr>
                <w:sz w:val="20"/>
              </w:rPr>
            </w:pPr>
            <w:r w:rsidRPr="000B5544">
              <w:rPr>
                <w:sz w:val="20"/>
              </w:rPr>
              <w:t>Кружение на месте.</w:t>
            </w:r>
          </w:p>
        </w:tc>
      </w:tr>
      <w:tr w:rsidR="00465FE6" w:rsidRPr="000B5544" w14:paraId="27F15D13" w14:textId="77777777" w:rsidTr="006E2B0C">
        <w:tc>
          <w:tcPr>
            <w:tcW w:w="4853" w:type="dxa"/>
            <w:vMerge w:val="restart"/>
            <w:shd w:val="clear" w:color="auto" w:fill="F2F2F2" w:themeFill="background1" w:themeFillShade="F2"/>
          </w:tcPr>
          <w:p w14:paraId="4EE5DDBE" w14:textId="77777777" w:rsidR="00465FE6" w:rsidRPr="000B5544" w:rsidRDefault="00465FE6" w:rsidP="006E2B0C">
            <w:pPr>
              <w:spacing w:line="240" w:lineRule="auto"/>
              <w:rPr>
                <w:b/>
                <w:bCs/>
                <w:sz w:val="20"/>
              </w:rPr>
            </w:pPr>
          </w:p>
        </w:tc>
        <w:tc>
          <w:tcPr>
            <w:tcW w:w="9707" w:type="dxa"/>
            <w:gridSpan w:val="2"/>
            <w:shd w:val="clear" w:color="auto" w:fill="EEECE1" w:themeFill="background2"/>
          </w:tcPr>
          <w:p w14:paraId="6378AF7E" w14:textId="77777777" w:rsidR="00465FE6" w:rsidRPr="000B5544" w:rsidRDefault="00465FE6"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14:paraId="043840BF" w14:textId="77777777" w:rsidTr="006E2B0C">
        <w:tc>
          <w:tcPr>
            <w:tcW w:w="4853" w:type="dxa"/>
            <w:vMerge/>
            <w:shd w:val="clear" w:color="auto" w:fill="F2F2F2" w:themeFill="background1" w:themeFillShade="F2"/>
          </w:tcPr>
          <w:p w14:paraId="718C75BF" w14:textId="77777777" w:rsidR="00465FE6" w:rsidRPr="000B5544" w:rsidRDefault="00465FE6" w:rsidP="006E2B0C">
            <w:pPr>
              <w:spacing w:line="240" w:lineRule="auto"/>
              <w:rPr>
                <w:b/>
                <w:bCs/>
                <w:sz w:val="20"/>
              </w:rPr>
            </w:pPr>
          </w:p>
        </w:tc>
        <w:tc>
          <w:tcPr>
            <w:tcW w:w="4853" w:type="dxa"/>
            <w:shd w:val="clear" w:color="auto" w:fill="FFFFFF" w:themeFill="background1"/>
          </w:tcPr>
          <w:p w14:paraId="348E040B"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14:paraId="473DE3F3"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2C5EC5D5"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14:paraId="4AD84D14" w14:textId="77777777" w:rsidR="00465FE6" w:rsidRPr="000B5544" w:rsidRDefault="00465FE6" w:rsidP="006E2B0C">
            <w:pPr>
              <w:spacing w:line="240" w:lineRule="auto"/>
              <w:rPr>
                <w:b/>
                <w:bCs/>
                <w:sz w:val="20"/>
              </w:rPr>
            </w:pPr>
          </w:p>
        </w:tc>
        <w:tc>
          <w:tcPr>
            <w:tcW w:w="4854" w:type="dxa"/>
            <w:shd w:val="clear" w:color="auto" w:fill="FFFFFF" w:themeFill="background1"/>
          </w:tcPr>
          <w:p w14:paraId="6711C3CB"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F91202F"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6D8C71F4"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FFC9766" w14:textId="77777777" w:rsidR="00465FE6" w:rsidRPr="000B5544" w:rsidRDefault="00465FE6" w:rsidP="006E2B0C">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8490456"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14:paraId="31570A83" w14:textId="77777777" w:rsidTr="006E2B0C">
        <w:tc>
          <w:tcPr>
            <w:tcW w:w="14560" w:type="dxa"/>
            <w:gridSpan w:val="3"/>
            <w:shd w:val="clear" w:color="auto" w:fill="EEECE1" w:themeFill="background2"/>
          </w:tcPr>
          <w:p w14:paraId="7D188945" w14:textId="77777777" w:rsidR="00465FE6" w:rsidRPr="000B5544" w:rsidRDefault="00465FE6" w:rsidP="006E2B0C">
            <w:pPr>
              <w:spacing w:line="240" w:lineRule="auto"/>
              <w:rPr>
                <w:b/>
                <w:bCs/>
                <w:sz w:val="20"/>
              </w:rPr>
            </w:pPr>
            <w:r w:rsidRPr="000B5544">
              <w:rPr>
                <w:b/>
                <w:sz w:val="20"/>
              </w:rPr>
              <w:t xml:space="preserve"> Подвижные игры и игровые упражнения:</w:t>
            </w:r>
          </w:p>
        </w:tc>
      </w:tr>
      <w:tr w:rsidR="00465FE6" w:rsidRPr="000B5544" w14:paraId="7BA923B9" w14:textId="77777777" w:rsidTr="006E2B0C">
        <w:tc>
          <w:tcPr>
            <w:tcW w:w="4853" w:type="dxa"/>
            <w:shd w:val="clear" w:color="auto" w:fill="F2F2F2" w:themeFill="background1" w:themeFillShade="F2"/>
          </w:tcPr>
          <w:p w14:paraId="733B1389" w14:textId="77777777" w:rsidR="00465FE6" w:rsidRPr="000B5544" w:rsidRDefault="00465FE6" w:rsidP="006E2B0C">
            <w:pPr>
              <w:spacing w:line="240" w:lineRule="auto"/>
              <w:rPr>
                <w:b/>
                <w:bCs/>
                <w:sz w:val="20"/>
              </w:rPr>
            </w:pPr>
          </w:p>
        </w:tc>
        <w:tc>
          <w:tcPr>
            <w:tcW w:w="4853" w:type="dxa"/>
            <w:shd w:val="clear" w:color="auto" w:fill="FFFFFF" w:themeFill="background1"/>
          </w:tcPr>
          <w:p w14:paraId="3C6967B4" w14:textId="77777777" w:rsidR="00465FE6" w:rsidRPr="000B5544" w:rsidRDefault="00465FE6" w:rsidP="006E2B0C">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14:paraId="32BC44D3" w14:textId="77777777" w:rsidR="00465FE6" w:rsidRPr="000B5544" w:rsidRDefault="00465FE6"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14:paraId="2BDC4F49" w14:textId="77777777" w:rsidTr="006E2B0C">
        <w:tc>
          <w:tcPr>
            <w:tcW w:w="4853" w:type="dxa"/>
            <w:vMerge w:val="restart"/>
            <w:shd w:val="clear" w:color="auto" w:fill="F2F2F2" w:themeFill="background1" w:themeFillShade="F2"/>
          </w:tcPr>
          <w:p w14:paraId="22CC5E94"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15551CAC" w14:textId="77777777" w:rsidR="00465FE6" w:rsidRPr="000B5544" w:rsidRDefault="00465FE6" w:rsidP="006E2B0C">
            <w:pPr>
              <w:spacing w:line="240" w:lineRule="auto"/>
              <w:rPr>
                <w:sz w:val="20"/>
              </w:rPr>
            </w:pPr>
          </w:p>
        </w:tc>
        <w:tc>
          <w:tcPr>
            <w:tcW w:w="4854" w:type="dxa"/>
            <w:shd w:val="clear" w:color="auto" w:fill="FFFFFF" w:themeFill="background1"/>
          </w:tcPr>
          <w:p w14:paraId="7D39C234" w14:textId="77777777" w:rsidR="00465FE6" w:rsidRPr="000B5544" w:rsidRDefault="00465FE6"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14:paraId="06B419C2" w14:textId="77777777" w:rsidTr="006E2B0C">
        <w:tc>
          <w:tcPr>
            <w:tcW w:w="4853" w:type="dxa"/>
            <w:vMerge/>
            <w:shd w:val="clear" w:color="auto" w:fill="F2F2F2" w:themeFill="background1" w:themeFillShade="F2"/>
          </w:tcPr>
          <w:p w14:paraId="3DDA69E1"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7F1CA5B7" w14:textId="77777777" w:rsidR="00465FE6" w:rsidRPr="000B5544" w:rsidRDefault="00465FE6" w:rsidP="006E2B0C">
            <w:pPr>
              <w:spacing w:line="240" w:lineRule="auto"/>
              <w:rPr>
                <w:sz w:val="20"/>
              </w:rPr>
            </w:pPr>
          </w:p>
        </w:tc>
        <w:tc>
          <w:tcPr>
            <w:tcW w:w="4854" w:type="dxa"/>
            <w:shd w:val="clear" w:color="auto" w:fill="FFFFFF" w:themeFill="background1"/>
          </w:tcPr>
          <w:p w14:paraId="090E5A8A" w14:textId="77777777" w:rsidR="00465FE6" w:rsidRPr="000B5544" w:rsidRDefault="00465FE6"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14:paraId="0BA40965" w14:textId="77777777" w:rsidTr="006E2B0C">
        <w:tc>
          <w:tcPr>
            <w:tcW w:w="14560" w:type="dxa"/>
            <w:gridSpan w:val="3"/>
            <w:shd w:val="clear" w:color="auto" w:fill="EEECE1" w:themeFill="background2"/>
          </w:tcPr>
          <w:p w14:paraId="464CCEBD" w14:textId="77777777" w:rsidR="00465FE6" w:rsidRPr="000B5544" w:rsidRDefault="00465FE6" w:rsidP="006E2B0C">
            <w:pPr>
              <w:spacing w:line="240" w:lineRule="auto"/>
              <w:rPr>
                <w:b/>
                <w:bCs/>
                <w:sz w:val="20"/>
              </w:rPr>
            </w:pPr>
            <w:r w:rsidRPr="000B5544">
              <w:rPr>
                <w:b/>
                <w:sz w:val="20"/>
              </w:rPr>
              <w:t>Формирование основ здорового образа жизни:</w:t>
            </w:r>
          </w:p>
        </w:tc>
      </w:tr>
      <w:tr w:rsidR="00465FE6" w:rsidRPr="000B5544" w14:paraId="10093F26" w14:textId="77777777" w:rsidTr="006E2B0C">
        <w:tc>
          <w:tcPr>
            <w:tcW w:w="4853" w:type="dxa"/>
            <w:vMerge w:val="restart"/>
            <w:shd w:val="clear" w:color="auto" w:fill="F2F2F2" w:themeFill="background1" w:themeFillShade="F2"/>
          </w:tcPr>
          <w:p w14:paraId="2F092E46" w14:textId="77777777" w:rsidR="00465FE6" w:rsidRPr="000B5544" w:rsidRDefault="00465FE6" w:rsidP="006E2B0C">
            <w:pPr>
              <w:spacing w:line="240" w:lineRule="auto"/>
              <w:rPr>
                <w:b/>
                <w:bCs/>
                <w:sz w:val="20"/>
              </w:rPr>
            </w:pPr>
          </w:p>
        </w:tc>
        <w:tc>
          <w:tcPr>
            <w:tcW w:w="4853" w:type="dxa"/>
            <w:shd w:val="clear" w:color="auto" w:fill="FFFFFF" w:themeFill="background1"/>
          </w:tcPr>
          <w:p w14:paraId="0E411151"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14:paraId="71421AC1" w14:textId="77777777" w:rsidR="00465FE6" w:rsidRPr="000B5544" w:rsidRDefault="00465FE6"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14:paraId="457B3C87" w14:textId="77777777" w:rsidTr="006E2B0C">
        <w:tc>
          <w:tcPr>
            <w:tcW w:w="4853" w:type="dxa"/>
            <w:vMerge/>
            <w:shd w:val="clear" w:color="auto" w:fill="F2F2F2" w:themeFill="background1" w:themeFillShade="F2"/>
          </w:tcPr>
          <w:p w14:paraId="4DC850F9"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18D734D4" w14:textId="77777777" w:rsidR="00465FE6" w:rsidRPr="000B5544" w:rsidRDefault="00465FE6" w:rsidP="006E2B0C">
            <w:pPr>
              <w:spacing w:line="240" w:lineRule="auto"/>
              <w:rPr>
                <w:b/>
                <w:bCs/>
                <w:sz w:val="20"/>
              </w:rPr>
            </w:pPr>
          </w:p>
        </w:tc>
        <w:tc>
          <w:tcPr>
            <w:tcW w:w="4854" w:type="dxa"/>
            <w:shd w:val="clear" w:color="auto" w:fill="FFFFFF" w:themeFill="background1"/>
          </w:tcPr>
          <w:p w14:paraId="131270BA" w14:textId="77777777" w:rsidR="00465FE6" w:rsidRPr="000B5544" w:rsidRDefault="00465FE6"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14:paraId="38C6AE65" w14:textId="77777777" w:rsidTr="006E2B0C">
        <w:tc>
          <w:tcPr>
            <w:tcW w:w="4853" w:type="dxa"/>
            <w:vMerge/>
            <w:shd w:val="clear" w:color="auto" w:fill="F2F2F2" w:themeFill="background1" w:themeFillShade="F2"/>
          </w:tcPr>
          <w:p w14:paraId="23CDE049"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2C2210CF" w14:textId="77777777" w:rsidR="00465FE6" w:rsidRPr="000B5544" w:rsidRDefault="00465FE6" w:rsidP="006E2B0C">
            <w:pPr>
              <w:spacing w:line="240" w:lineRule="auto"/>
              <w:rPr>
                <w:b/>
                <w:bCs/>
                <w:sz w:val="20"/>
              </w:rPr>
            </w:pPr>
          </w:p>
        </w:tc>
        <w:tc>
          <w:tcPr>
            <w:tcW w:w="4854" w:type="dxa"/>
            <w:shd w:val="clear" w:color="auto" w:fill="FFFFFF" w:themeFill="background1"/>
          </w:tcPr>
          <w:p w14:paraId="31EBA932" w14:textId="77777777" w:rsidR="00465FE6" w:rsidRPr="000B5544" w:rsidRDefault="00465FE6"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391D1A41" w14:textId="77777777" w:rsidR="00465FE6" w:rsidRPr="000B5544" w:rsidRDefault="00465FE6" w:rsidP="00465FE6">
      <w:pPr>
        <w:shd w:val="clear" w:color="auto" w:fill="FFFFFF"/>
        <w:spacing w:line="240" w:lineRule="auto"/>
        <w:jc w:val="center"/>
        <w:rPr>
          <w:b/>
          <w:sz w:val="20"/>
        </w:rPr>
      </w:pPr>
    </w:p>
    <w:p w14:paraId="2C8506FB" w14:textId="77777777" w:rsidR="00465FE6" w:rsidRPr="000B5544" w:rsidRDefault="00465FE6" w:rsidP="00465FE6">
      <w:pPr>
        <w:shd w:val="clear" w:color="auto" w:fill="FFFFFF"/>
        <w:spacing w:line="240" w:lineRule="auto"/>
        <w:jc w:val="center"/>
        <w:rPr>
          <w:b/>
          <w:sz w:val="20"/>
        </w:rPr>
      </w:pPr>
    </w:p>
    <w:p w14:paraId="06699D16" w14:textId="77777777" w:rsidR="00465FE6" w:rsidRPr="000B5544" w:rsidRDefault="00465FE6" w:rsidP="00465FE6">
      <w:pPr>
        <w:shd w:val="clear" w:color="auto" w:fill="FFFFFF"/>
        <w:spacing w:line="240" w:lineRule="auto"/>
        <w:jc w:val="center"/>
        <w:rPr>
          <w:b/>
          <w:sz w:val="20"/>
        </w:rPr>
      </w:pPr>
    </w:p>
    <w:p w14:paraId="1CBBF690" w14:textId="77777777" w:rsidR="00465FE6" w:rsidRPr="000B5544" w:rsidRDefault="00465FE6" w:rsidP="00465FE6">
      <w:pPr>
        <w:shd w:val="clear" w:color="auto" w:fill="FFFFFF"/>
        <w:spacing w:line="240" w:lineRule="auto"/>
        <w:jc w:val="center"/>
        <w:rPr>
          <w:b/>
          <w:sz w:val="20"/>
        </w:rPr>
      </w:pPr>
    </w:p>
    <w:p w14:paraId="71EEB42C" w14:textId="77777777" w:rsidR="00465FE6" w:rsidRPr="000B5544" w:rsidRDefault="00465FE6" w:rsidP="00465FE6">
      <w:pPr>
        <w:shd w:val="clear" w:color="auto" w:fill="FFFFFF"/>
        <w:spacing w:line="240" w:lineRule="auto"/>
        <w:jc w:val="center"/>
        <w:rPr>
          <w:b/>
          <w:sz w:val="20"/>
        </w:rPr>
      </w:pPr>
    </w:p>
    <w:p w14:paraId="6D82EF39" w14:textId="77777777"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109"/>
        <w:gridCol w:w="297"/>
        <w:gridCol w:w="3341"/>
        <w:gridCol w:w="3640"/>
        <w:gridCol w:w="3687"/>
        <w:gridCol w:w="68"/>
      </w:tblGrid>
      <w:tr w:rsidR="00465FE6" w:rsidRPr="000B5544" w14:paraId="181C2F4C" w14:textId="77777777" w:rsidTr="006E2B0C">
        <w:trPr>
          <w:gridAfter w:val="1"/>
          <w:wAfter w:w="23" w:type="pct"/>
          <w:trHeight w:val="397"/>
        </w:trPr>
        <w:tc>
          <w:tcPr>
            <w:tcW w:w="4977" w:type="pct"/>
            <w:gridSpan w:val="6"/>
            <w:shd w:val="clear" w:color="auto" w:fill="F2F2F2" w:themeFill="background1" w:themeFillShade="F2"/>
            <w:vAlign w:val="center"/>
          </w:tcPr>
          <w:p w14:paraId="532045A2" w14:textId="77777777" w:rsidR="00465FE6" w:rsidRPr="000B5544" w:rsidRDefault="00465FE6" w:rsidP="006E2B0C">
            <w:pPr>
              <w:spacing w:line="240" w:lineRule="auto"/>
              <w:rPr>
                <w:b/>
                <w:sz w:val="20"/>
              </w:rPr>
            </w:pPr>
            <w:r w:rsidRPr="000B5544">
              <w:rPr>
                <w:b/>
                <w:sz w:val="20"/>
              </w:rPr>
              <w:lastRenderedPageBreak/>
              <w:t>Основные задачи образовательной деятельности в области физического развития</w:t>
            </w:r>
          </w:p>
        </w:tc>
      </w:tr>
      <w:tr w:rsidR="00465FE6" w:rsidRPr="000B5544" w14:paraId="0E7994DD" w14:textId="77777777" w:rsidTr="00465FE6">
        <w:trPr>
          <w:gridAfter w:val="1"/>
          <w:wAfter w:w="23" w:type="pct"/>
        </w:trPr>
        <w:tc>
          <w:tcPr>
            <w:tcW w:w="1242" w:type="pct"/>
            <w:gridSpan w:val="2"/>
            <w:shd w:val="clear" w:color="auto" w:fill="F2F2F2" w:themeFill="background1" w:themeFillShade="F2"/>
          </w:tcPr>
          <w:p w14:paraId="0C4F291D" w14:textId="77777777" w:rsidR="00465FE6" w:rsidRPr="000B5544" w:rsidRDefault="00465FE6" w:rsidP="006E2B0C">
            <w:pPr>
              <w:spacing w:line="240" w:lineRule="auto"/>
              <w:jc w:val="center"/>
              <w:rPr>
                <w:b/>
                <w:sz w:val="20"/>
              </w:rPr>
            </w:pPr>
            <w:r w:rsidRPr="000B5544">
              <w:rPr>
                <w:b/>
                <w:sz w:val="20"/>
              </w:rPr>
              <w:t>3 - 4</w:t>
            </w:r>
          </w:p>
        </w:tc>
        <w:tc>
          <w:tcPr>
            <w:tcW w:w="1239" w:type="pct"/>
            <w:gridSpan w:val="2"/>
            <w:shd w:val="clear" w:color="auto" w:fill="F2F2F2" w:themeFill="background1" w:themeFillShade="F2"/>
          </w:tcPr>
          <w:p w14:paraId="53E90158" w14:textId="77777777"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14:paraId="2CE57592" w14:textId="77777777"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14:paraId="79DC2B64" w14:textId="77777777" w:rsidR="00465FE6" w:rsidRPr="000B5544" w:rsidRDefault="00465FE6" w:rsidP="006E2B0C">
            <w:pPr>
              <w:spacing w:line="240" w:lineRule="auto"/>
              <w:jc w:val="center"/>
              <w:rPr>
                <w:b/>
                <w:sz w:val="20"/>
              </w:rPr>
            </w:pPr>
            <w:r w:rsidRPr="000B5544">
              <w:rPr>
                <w:b/>
                <w:sz w:val="20"/>
              </w:rPr>
              <w:t>6 – 7</w:t>
            </w:r>
          </w:p>
        </w:tc>
      </w:tr>
      <w:tr w:rsidR="00465FE6" w:rsidRPr="000B5544" w14:paraId="72C3D505" w14:textId="77777777" w:rsidTr="00465FE6">
        <w:trPr>
          <w:gridAfter w:val="1"/>
          <w:wAfter w:w="23" w:type="pct"/>
          <w:trHeight w:val="2896"/>
        </w:trPr>
        <w:tc>
          <w:tcPr>
            <w:tcW w:w="1242" w:type="pct"/>
            <w:gridSpan w:val="2"/>
          </w:tcPr>
          <w:p w14:paraId="6950ADBC" w14:textId="77777777"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14:paraId="57260220" w14:textId="77777777" w:rsidR="00465FE6" w:rsidRPr="000B5544" w:rsidRDefault="00465FE6" w:rsidP="006E2B0C">
            <w:pPr>
              <w:pStyle w:val="ConsPlusNormal"/>
              <w:rPr>
                <w:sz w:val="20"/>
                <w:szCs w:val="20"/>
              </w:rPr>
            </w:pPr>
            <w:r w:rsidRPr="000B5544">
              <w:rPr>
                <w:sz w:val="20"/>
                <w:szCs w:val="20"/>
              </w:rPr>
              <w:t xml:space="preserve"> спортивные упражнения, </w:t>
            </w:r>
          </w:p>
          <w:p w14:paraId="682C76FD" w14:textId="77777777" w:rsidR="00465FE6" w:rsidRPr="000B5544" w:rsidRDefault="00465FE6" w:rsidP="006E2B0C">
            <w:pPr>
              <w:pStyle w:val="ConsPlusNormal"/>
              <w:rPr>
                <w:sz w:val="20"/>
                <w:szCs w:val="20"/>
              </w:rPr>
            </w:pPr>
            <w:r w:rsidRPr="000B5544">
              <w:rPr>
                <w:sz w:val="20"/>
                <w:szCs w:val="20"/>
              </w:rPr>
              <w:t xml:space="preserve">подвижные игры, </w:t>
            </w:r>
          </w:p>
          <w:p w14:paraId="0CDDC14C" w14:textId="77777777"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39" w:type="pct"/>
            <w:gridSpan w:val="2"/>
          </w:tcPr>
          <w:p w14:paraId="324D3DFA" w14:textId="77777777"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14:paraId="584F7098" w14:textId="77777777"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40" w:type="pct"/>
          </w:tcPr>
          <w:p w14:paraId="7A9F49B6" w14:textId="77777777"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14:paraId="4BDBCACB" w14:textId="77777777"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49FFBB5E" w14:textId="77777777" w:rsidR="00465FE6" w:rsidRPr="000B5544" w:rsidRDefault="00465FE6" w:rsidP="006E2B0C">
            <w:pPr>
              <w:pStyle w:val="ConsPlusNormal"/>
              <w:ind w:firstLine="540"/>
              <w:rPr>
                <w:sz w:val="20"/>
                <w:szCs w:val="20"/>
              </w:rPr>
            </w:pPr>
            <w:r w:rsidRPr="00465FE6">
              <w:rPr>
                <w:b/>
                <w:sz w:val="20"/>
                <w:szCs w:val="20"/>
                <w:highlight w:val="yellow"/>
              </w:rPr>
              <w:t>Требуется добавить</w:t>
            </w:r>
            <w:r w:rsidRPr="000B5544">
              <w:rPr>
                <w:b/>
                <w:sz w:val="20"/>
                <w:szCs w:val="20"/>
              </w:rPr>
              <w:t xml:space="preserve">: </w:t>
            </w: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14:paraId="77F96E48" w14:textId="77777777" w:rsidTr="00465FE6">
        <w:trPr>
          <w:gridAfter w:val="1"/>
          <w:wAfter w:w="23" w:type="pct"/>
          <w:trHeight w:val="1781"/>
        </w:trPr>
        <w:tc>
          <w:tcPr>
            <w:tcW w:w="1242" w:type="pct"/>
            <w:gridSpan w:val="2"/>
          </w:tcPr>
          <w:p w14:paraId="5DD012C8" w14:textId="77777777"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14:paraId="126D6723"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ориентировку в пространстве, </w:t>
            </w:r>
          </w:p>
          <w:p w14:paraId="0A1A7373"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координацию, </w:t>
            </w:r>
          </w:p>
          <w:p w14:paraId="33CBAC10"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равновесие, </w:t>
            </w:r>
          </w:p>
          <w:p w14:paraId="2794BEE0"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способность быстро реагировать на сигнал.</w:t>
            </w:r>
          </w:p>
        </w:tc>
        <w:tc>
          <w:tcPr>
            <w:tcW w:w="1239" w:type="pct"/>
            <w:gridSpan w:val="2"/>
          </w:tcPr>
          <w:p w14:paraId="106B61C8" w14:textId="77777777"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14:paraId="0292F74C" w14:textId="77777777"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ориентировку в пространстве </w:t>
            </w:r>
          </w:p>
          <w:p w14:paraId="5B25D694" w14:textId="77777777"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развивать координацию, </w:t>
            </w:r>
          </w:p>
          <w:p w14:paraId="55A5DFE8" w14:textId="77777777"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меткость, </w:t>
            </w:r>
          </w:p>
        </w:tc>
        <w:tc>
          <w:tcPr>
            <w:tcW w:w="1240" w:type="pct"/>
          </w:tcPr>
          <w:p w14:paraId="578BA697" w14:textId="77777777"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14:paraId="2382CA7F"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ориентировку в пространстве, </w:t>
            </w:r>
          </w:p>
          <w:p w14:paraId="6B9F233B"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равновесие, </w:t>
            </w:r>
          </w:p>
          <w:p w14:paraId="53177802"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координацию, </w:t>
            </w:r>
          </w:p>
          <w:p w14:paraId="4663BC05"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мелкую моторику, </w:t>
            </w:r>
          </w:p>
          <w:p w14:paraId="7B30D6BE"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точность и меткость. </w:t>
            </w:r>
          </w:p>
        </w:tc>
        <w:tc>
          <w:tcPr>
            <w:tcW w:w="1256" w:type="pct"/>
          </w:tcPr>
          <w:p w14:paraId="1BAB2971" w14:textId="77777777"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14:paraId="1061959E"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ориентировку в пространстве,</w:t>
            </w:r>
          </w:p>
          <w:p w14:paraId="0AB57F68"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самоконтроль, </w:t>
            </w:r>
          </w:p>
          <w:p w14:paraId="6FE56450"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самостоятельность, </w:t>
            </w:r>
          </w:p>
          <w:p w14:paraId="4E463F5B"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творчество.</w:t>
            </w:r>
          </w:p>
        </w:tc>
      </w:tr>
      <w:tr w:rsidR="00465FE6" w:rsidRPr="000B5544" w14:paraId="3B20928D" w14:textId="77777777" w:rsidTr="00465FE6">
        <w:trPr>
          <w:gridAfter w:val="1"/>
          <w:wAfter w:w="23" w:type="pct"/>
          <w:trHeight w:val="2026"/>
        </w:trPr>
        <w:tc>
          <w:tcPr>
            <w:tcW w:w="1242" w:type="pct"/>
            <w:gridSpan w:val="2"/>
            <w:shd w:val="clear" w:color="auto" w:fill="F2F2F2" w:themeFill="background1" w:themeFillShade="F2"/>
          </w:tcPr>
          <w:p w14:paraId="3708B366" w14:textId="77777777" w:rsidR="00465FE6" w:rsidRPr="000B5544" w:rsidRDefault="00465FE6" w:rsidP="006E2B0C">
            <w:pPr>
              <w:pStyle w:val="ConsPlusNormal"/>
              <w:rPr>
                <w:sz w:val="20"/>
                <w:szCs w:val="20"/>
              </w:rPr>
            </w:pPr>
          </w:p>
        </w:tc>
        <w:tc>
          <w:tcPr>
            <w:tcW w:w="1239" w:type="pct"/>
            <w:gridSpan w:val="2"/>
            <w:shd w:val="clear" w:color="auto" w:fill="auto"/>
          </w:tcPr>
          <w:p w14:paraId="63D7119D" w14:textId="77777777" w:rsidR="00465FE6" w:rsidRPr="000B5544" w:rsidRDefault="00465FE6" w:rsidP="006E2B0C">
            <w:pPr>
              <w:pStyle w:val="ConsPlusNormal"/>
              <w:rPr>
                <w:sz w:val="20"/>
                <w:szCs w:val="20"/>
                <w:u w:val="single"/>
              </w:rPr>
            </w:pPr>
            <w:r w:rsidRPr="000B5544">
              <w:rPr>
                <w:sz w:val="20"/>
                <w:szCs w:val="20"/>
                <w:u w:val="single"/>
              </w:rPr>
              <w:t xml:space="preserve">Воспитывать </w:t>
            </w:r>
          </w:p>
          <w:p w14:paraId="4CCBB1C4" w14:textId="77777777"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14:paraId="3D6F7E1A" w14:textId="77777777"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14:paraId="79457360" w14:textId="77777777"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40" w:type="pct"/>
          </w:tcPr>
          <w:p w14:paraId="78681219" w14:textId="77777777"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14:paraId="4B8B3C65"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самоконтроль и самостоятельность, </w:t>
            </w:r>
          </w:p>
          <w:p w14:paraId="3798DD83"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14:paraId="7E76B6DD"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соблюдать правила в подвижной игре, </w:t>
            </w:r>
          </w:p>
          <w:p w14:paraId="2B52390B"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взаимодействовать в команде.</w:t>
            </w:r>
          </w:p>
        </w:tc>
        <w:tc>
          <w:tcPr>
            <w:tcW w:w="1256" w:type="pct"/>
          </w:tcPr>
          <w:p w14:paraId="0C631F1C" w14:textId="77777777" w:rsidR="00465FE6" w:rsidRPr="000B5544" w:rsidRDefault="00465FE6" w:rsidP="006E2B0C">
            <w:pPr>
              <w:pStyle w:val="ConsPlusNormal"/>
              <w:rPr>
                <w:sz w:val="20"/>
                <w:szCs w:val="20"/>
              </w:rPr>
            </w:pPr>
            <w:r w:rsidRPr="000B5544">
              <w:rPr>
                <w:sz w:val="20"/>
                <w:szCs w:val="20"/>
                <w:u w:val="single"/>
              </w:rPr>
              <w:t>Поощрять</w:t>
            </w:r>
            <w:r w:rsidRPr="000B5544">
              <w:rPr>
                <w:sz w:val="20"/>
                <w:szCs w:val="20"/>
              </w:rPr>
              <w:t xml:space="preserve"> </w:t>
            </w:r>
          </w:p>
          <w:p w14:paraId="51AD2CEB" w14:textId="77777777"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соблюдение правил в подвижной игре, </w:t>
            </w:r>
          </w:p>
          <w:p w14:paraId="7BA1129A" w14:textId="77777777"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14:paraId="6D5398FA" w14:textId="77777777"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14:paraId="76FACF94" w14:textId="77777777" w:rsidTr="00465FE6">
        <w:trPr>
          <w:gridAfter w:val="1"/>
          <w:wAfter w:w="23" w:type="pct"/>
          <w:trHeight w:val="1725"/>
        </w:trPr>
        <w:tc>
          <w:tcPr>
            <w:tcW w:w="1242" w:type="pct"/>
            <w:gridSpan w:val="2"/>
            <w:shd w:val="clear" w:color="auto" w:fill="F2F2F2" w:themeFill="background1" w:themeFillShade="F2"/>
          </w:tcPr>
          <w:p w14:paraId="6BA2FC11" w14:textId="77777777" w:rsidR="00465FE6" w:rsidRPr="000B5544" w:rsidRDefault="00465FE6" w:rsidP="006E2B0C">
            <w:pPr>
              <w:pStyle w:val="ConsPlusNormal"/>
              <w:rPr>
                <w:sz w:val="20"/>
                <w:szCs w:val="20"/>
              </w:rPr>
            </w:pPr>
          </w:p>
        </w:tc>
        <w:tc>
          <w:tcPr>
            <w:tcW w:w="1239" w:type="pct"/>
            <w:gridSpan w:val="2"/>
            <w:shd w:val="clear" w:color="auto" w:fill="F2F2F2" w:themeFill="background1" w:themeFillShade="F2"/>
          </w:tcPr>
          <w:p w14:paraId="66AD1800" w14:textId="77777777" w:rsidR="00465FE6" w:rsidRPr="000B5544" w:rsidRDefault="00465FE6" w:rsidP="006E2B0C">
            <w:pPr>
              <w:pStyle w:val="ConsPlusNormal"/>
              <w:rPr>
                <w:sz w:val="20"/>
                <w:szCs w:val="20"/>
              </w:rPr>
            </w:pPr>
          </w:p>
        </w:tc>
        <w:tc>
          <w:tcPr>
            <w:tcW w:w="1240" w:type="pct"/>
          </w:tcPr>
          <w:p w14:paraId="197EB3B6" w14:textId="77777777" w:rsidR="00465FE6" w:rsidRPr="000B5544" w:rsidRDefault="00465FE6" w:rsidP="006E2B0C">
            <w:pPr>
              <w:pStyle w:val="afb"/>
              <w:rPr>
                <w:sz w:val="20"/>
                <w:szCs w:val="20"/>
              </w:rPr>
            </w:pPr>
            <w:r w:rsidRPr="000B5544">
              <w:rPr>
                <w:sz w:val="20"/>
                <w:szCs w:val="20"/>
                <w:u w:val="single"/>
              </w:rPr>
              <w:t>Воспитывать</w:t>
            </w:r>
            <w:r w:rsidRPr="000B5544">
              <w:rPr>
                <w:sz w:val="20"/>
                <w:szCs w:val="20"/>
              </w:rPr>
              <w:t xml:space="preserve"> </w:t>
            </w:r>
          </w:p>
          <w:p w14:paraId="2CC0FC53" w14:textId="77777777"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патриотические чувства и</w:t>
            </w:r>
          </w:p>
          <w:p w14:paraId="029CC044" w14:textId="77777777"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14:paraId="5288A873" w14:textId="77777777"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формах активного отдыха.</w:t>
            </w:r>
          </w:p>
        </w:tc>
        <w:tc>
          <w:tcPr>
            <w:tcW w:w="1256" w:type="pct"/>
          </w:tcPr>
          <w:p w14:paraId="5FB32303" w14:textId="77777777" w:rsidR="00465FE6" w:rsidRPr="000B5544" w:rsidRDefault="00465FE6" w:rsidP="006E2B0C">
            <w:pPr>
              <w:pStyle w:val="ConsPlusNormal"/>
              <w:rPr>
                <w:sz w:val="20"/>
                <w:szCs w:val="20"/>
              </w:rPr>
            </w:pPr>
            <w:r w:rsidRPr="000B5544">
              <w:rPr>
                <w:sz w:val="20"/>
                <w:szCs w:val="20"/>
                <w:u w:val="single"/>
              </w:rPr>
              <w:t>Воспитывать</w:t>
            </w:r>
            <w:r w:rsidRPr="000B5544">
              <w:rPr>
                <w:sz w:val="20"/>
                <w:szCs w:val="20"/>
              </w:rPr>
              <w:t xml:space="preserve"> </w:t>
            </w:r>
          </w:p>
          <w:p w14:paraId="765315C2" w14:textId="77777777"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патриотизм, </w:t>
            </w:r>
          </w:p>
          <w:p w14:paraId="6C76B45A" w14:textId="77777777"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нравственно-волевые качества и </w:t>
            </w:r>
          </w:p>
          <w:p w14:paraId="20F1CAB9" w14:textId="77777777" w:rsidR="00465FE6" w:rsidRPr="000B5544" w:rsidRDefault="00465FE6" w:rsidP="00E04FBF">
            <w:pPr>
              <w:pStyle w:val="ConsPlusNormal"/>
              <w:numPr>
                <w:ilvl w:val="0"/>
                <w:numId w:val="202"/>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14:paraId="6F289079" w14:textId="77777777" w:rsidTr="00465FE6">
        <w:trPr>
          <w:gridAfter w:val="1"/>
          <w:wAfter w:w="23" w:type="pct"/>
          <w:trHeight w:val="1698"/>
        </w:trPr>
        <w:tc>
          <w:tcPr>
            <w:tcW w:w="1242" w:type="pct"/>
            <w:gridSpan w:val="2"/>
          </w:tcPr>
          <w:p w14:paraId="0EFA5FB3" w14:textId="77777777" w:rsidR="00465FE6" w:rsidRPr="000B5544" w:rsidRDefault="00465FE6" w:rsidP="006E2B0C">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14:paraId="3635FE1D" w14:textId="77777777" w:rsidR="00465FE6" w:rsidRPr="000B5544" w:rsidRDefault="00465FE6" w:rsidP="00E04FBF">
            <w:pPr>
              <w:pStyle w:val="ConsPlusNormal"/>
              <w:numPr>
                <w:ilvl w:val="0"/>
                <w:numId w:val="203"/>
              </w:numPr>
              <w:ind w:left="426"/>
              <w:rPr>
                <w:sz w:val="20"/>
                <w:szCs w:val="20"/>
              </w:rPr>
            </w:pPr>
            <w:r w:rsidRPr="000B5544">
              <w:rPr>
                <w:sz w:val="20"/>
                <w:szCs w:val="20"/>
              </w:rPr>
              <w:t>занятиям физической культурой и</w:t>
            </w:r>
          </w:p>
          <w:p w14:paraId="50627F31" w14:textId="77777777" w:rsidR="00465FE6" w:rsidRPr="000B5544" w:rsidRDefault="00465FE6" w:rsidP="00E04FBF">
            <w:pPr>
              <w:pStyle w:val="ConsPlusNormal"/>
              <w:numPr>
                <w:ilvl w:val="0"/>
                <w:numId w:val="203"/>
              </w:numPr>
              <w:ind w:left="426"/>
              <w:rPr>
                <w:sz w:val="20"/>
                <w:szCs w:val="20"/>
              </w:rPr>
            </w:pPr>
            <w:r w:rsidRPr="000B5544">
              <w:rPr>
                <w:sz w:val="20"/>
                <w:szCs w:val="20"/>
              </w:rPr>
              <w:t xml:space="preserve">активному отдыху, </w:t>
            </w:r>
          </w:p>
          <w:p w14:paraId="6DB660C7" w14:textId="77777777" w:rsidR="00465FE6" w:rsidRPr="000B5544" w:rsidRDefault="00465FE6" w:rsidP="00E04FBF">
            <w:pPr>
              <w:pStyle w:val="ConsPlusNormal"/>
              <w:numPr>
                <w:ilvl w:val="0"/>
                <w:numId w:val="203"/>
              </w:numPr>
              <w:ind w:left="426"/>
              <w:rPr>
                <w:sz w:val="20"/>
                <w:szCs w:val="20"/>
              </w:rPr>
            </w:pPr>
            <w:r w:rsidRPr="000B5544">
              <w:rPr>
                <w:sz w:val="20"/>
                <w:szCs w:val="20"/>
              </w:rPr>
              <w:t>воспитывать самостоятельность.</w:t>
            </w:r>
          </w:p>
        </w:tc>
        <w:tc>
          <w:tcPr>
            <w:tcW w:w="1239" w:type="pct"/>
            <w:gridSpan w:val="2"/>
          </w:tcPr>
          <w:p w14:paraId="08AB944E" w14:textId="77777777"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14:paraId="396517ED" w14:textId="77777777"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физической культуре и </w:t>
            </w:r>
          </w:p>
          <w:p w14:paraId="7653C3A6" w14:textId="77777777"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активному отдыху, </w:t>
            </w:r>
          </w:p>
          <w:p w14:paraId="0685AE5F" w14:textId="77777777"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40" w:type="pct"/>
          </w:tcPr>
          <w:p w14:paraId="517F17C0" w14:textId="77777777"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14:paraId="13BF0528" w14:textId="77777777"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 xml:space="preserve">физической культуре, </w:t>
            </w:r>
          </w:p>
          <w:p w14:paraId="2235924B" w14:textId="77777777"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256" w:type="pct"/>
          </w:tcPr>
          <w:p w14:paraId="7C3A1B03" w14:textId="77777777"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14:paraId="5C2B4523" w14:textId="77777777"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14:paraId="03084415" w14:textId="77777777"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14:paraId="26790B2F" w14:textId="77777777" w:rsidTr="00465FE6">
        <w:trPr>
          <w:gridAfter w:val="1"/>
          <w:wAfter w:w="23" w:type="pct"/>
          <w:trHeight w:val="1191"/>
        </w:trPr>
        <w:tc>
          <w:tcPr>
            <w:tcW w:w="1242" w:type="pct"/>
            <w:gridSpan w:val="2"/>
          </w:tcPr>
          <w:p w14:paraId="023B70AB" w14:textId="77777777"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14:paraId="3D5DFA28" w14:textId="77777777"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14:paraId="5952A68D" w14:textId="77777777"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39" w:type="pct"/>
            <w:gridSpan w:val="2"/>
          </w:tcPr>
          <w:p w14:paraId="52CC4DC8" w14:textId="77777777"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14:paraId="02D0D457" w14:textId="77777777" w:rsidR="00465FE6" w:rsidRPr="000B5544" w:rsidRDefault="00465FE6" w:rsidP="00E04FBF">
            <w:pPr>
              <w:pStyle w:val="ConsPlusNormal"/>
              <w:numPr>
                <w:ilvl w:val="0"/>
                <w:numId w:val="208"/>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14:paraId="206EC98D" w14:textId="77777777" w:rsidR="00465FE6" w:rsidRPr="000B5544" w:rsidRDefault="00465FE6" w:rsidP="00E04FBF">
            <w:pPr>
              <w:pStyle w:val="ConsPlusNormal"/>
              <w:numPr>
                <w:ilvl w:val="0"/>
                <w:numId w:val="208"/>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40" w:type="pct"/>
          </w:tcPr>
          <w:p w14:paraId="5536E5B0" w14:textId="77777777" w:rsidR="00465FE6" w:rsidRPr="000B5544" w:rsidRDefault="00465FE6" w:rsidP="006E2B0C">
            <w:pPr>
              <w:pStyle w:val="afb"/>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w:t>
            </w:r>
          </w:p>
          <w:p w14:paraId="36167C03" w14:textId="77777777"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14:paraId="17A04839" w14:textId="77777777"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256" w:type="pct"/>
          </w:tcPr>
          <w:p w14:paraId="7AFF70F8" w14:textId="77777777"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14:paraId="349DD820" w14:textId="77777777" w:rsidR="00465FE6" w:rsidRPr="000B5544" w:rsidRDefault="00465FE6" w:rsidP="006E2B0C">
            <w:pPr>
              <w:pStyle w:val="ConsPlusNormal"/>
              <w:rPr>
                <w:sz w:val="20"/>
                <w:szCs w:val="20"/>
              </w:rPr>
            </w:pPr>
          </w:p>
        </w:tc>
      </w:tr>
      <w:tr w:rsidR="00465FE6" w:rsidRPr="000B5544" w14:paraId="28A6530D" w14:textId="77777777" w:rsidTr="00465FE6">
        <w:trPr>
          <w:gridAfter w:val="1"/>
          <w:wAfter w:w="23" w:type="pct"/>
          <w:trHeight w:val="1405"/>
        </w:trPr>
        <w:tc>
          <w:tcPr>
            <w:tcW w:w="1242" w:type="pct"/>
            <w:gridSpan w:val="2"/>
          </w:tcPr>
          <w:p w14:paraId="0CAECF76" w14:textId="77777777"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39" w:type="pct"/>
            <w:gridSpan w:val="2"/>
          </w:tcPr>
          <w:p w14:paraId="29599CFD" w14:textId="77777777"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14:paraId="6DE85572" w14:textId="77777777"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40" w:type="pct"/>
          </w:tcPr>
          <w:p w14:paraId="0522F7D2" w14:textId="77777777"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14:paraId="2989DB14" w14:textId="77777777"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14:paraId="7E5FFA47" w14:textId="77777777" w:rsidTr="00465FE6">
        <w:trPr>
          <w:gridAfter w:val="1"/>
          <w:wAfter w:w="23" w:type="pct"/>
          <w:trHeight w:val="1405"/>
        </w:trPr>
        <w:tc>
          <w:tcPr>
            <w:tcW w:w="1242" w:type="pct"/>
            <w:gridSpan w:val="2"/>
            <w:shd w:val="clear" w:color="auto" w:fill="F2F2F2" w:themeFill="background1" w:themeFillShade="F2"/>
          </w:tcPr>
          <w:p w14:paraId="0FCCE9D3" w14:textId="77777777" w:rsidR="00465FE6" w:rsidRPr="000B5544" w:rsidRDefault="00465FE6" w:rsidP="006E2B0C">
            <w:pPr>
              <w:pStyle w:val="ConsPlusNormal"/>
              <w:rPr>
                <w:sz w:val="20"/>
                <w:szCs w:val="20"/>
                <w:u w:val="single"/>
              </w:rPr>
            </w:pPr>
          </w:p>
        </w:tc>
        <w:tc>
          <w:tcPr>
            <w:tcW w:w="1239" w:type="pct"/>
            <w:gridSpan w:val="2"/>
            <w:shd w:val="clear" w:color="auto" w:fill="F2F2F2" w:themeFill="background1" w:themeFillShade="F2"/>
          </w:tcPr>
          <w:p w14:paraId="4332FDCC" w14:textId="77777777" w:rsidR="00465FE6" w:rsidRPr="000B5544" w:rsidRDefault="00465FE6" w:rsidP="006E2B0C">
            <w:pPr>
              <w:pStyle w:val="ConsPlusNormal"/>
              <w:rPr>
                <w:sz w:val="20"/>
                <w:szCs w:val="20"/>
                <w:u w:val="single"/>
              </w:rPr>
            </w:pPr>
          </w:p>
        </w:tc>
        <w:tc>
          <w:tcPr>
            <w:tcW w:w="1240" w:type="pct"/>
          </w:tcPr>
          <w:p w14:paraId="163F5327" w14:textId="77777777"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665C30E" w14:textId="77777777" w:rsidR="00465FE6" w:rsidRDefault="00465FE6" w:rsidP="006E2B0C">
            <w:pPr>
              <w:pStyle w:val="afb"/>
              <w:rPr>
                <w:sz w:val="20"/>
                <w:szCs w:val="20"/>
              </w:rPr>
            </w:pPr>
          </w:p>
          <w:p w14:paraId="58F8B94A" w14:textId="77777777" w:rsidR="00465FE6" w:rsidRDefault="00465FE6" w:rsidP="006E2B0C">
            <w:pPr>
              <w:pStyle w:val="afb"/>
              <w:rPr>
                <w:sz w:val="20"/>
                <w:szCs w:val="20"/>
              </w:rPr>
            </w:pPr>
          </w:p>
          <w:p w14:paraId="58E9377B" w14:textId="77777777" w:rsidR="00465FE6" w:rsidRDefault="00465FE6" w:rsidP="006E2B0C">
            <w:pPr>
              <w:pStyle w:val="afb"/>
              <w:rPr>
                <w:sz w:val="20"/>
                <w:szCs w:val="20"/>
              </w:rPr>
            </w:pPr>
          </w:p>
          <w:p w14:paraId="06023D3C" w14:textId="77777777" w:rsidR="00465FE6" w:rsidRDefault="00465FE6" w:rsidP="006E2B0C">
            <w:pPr>
              <w:pStyle w:val="afb"/>
              <w:rPr>
                <w:sz w:val="20"/>
                <w:szCs w:val="20"/>
              </w:rPr>
            </w:pPr>
          </w:p>
          <w:p w14:paraId="1EF3C838" w14:textId="77777777" w:rsidR="00465FE6" w:rsidRDefault="00465FE6" w:rsidP="006E2B0C">
            <w:pPr>
              <w:pStyle w:val="afb"/>
              <w:rPr>
                <w:sz w:val="20"/>
                <w:szCs w:val="20"/>
              </w:rPr>
            </w:pPr>
          </w:p>
          <w:p w14:paraId="0954C046" w14:textId="77777777" w:rsidR="00465FE6" w:rsidRDefault="00465FE6" w:rsidP="006E2B0C">
            <w:pPr>
              <w:pStyle w:val="afb"/>
              <w:rPr>
                <w:sz w:val="20"/>
                <w:szCs w:val="20"/>
              </w:rPr>
            </w:pPr>
          </w:p>
          <w:p w14:paraId="1360EC30" w14:textId="77777777" w:rsidR="00465FE6" w:rsidRDefault="00465FE6" w:rsidP="006E2B0C">
            <w:pPr>
              <w:pStyle w:val="afb"/>
              <w:rPr>
                <w:sz w:val="20"/>
                <w:szCs w:val="20"/>
              </w:rPr>
            </w:pPr>
          </w:p>
          <w:p w14:paraId="0851AE1B" w14:textId="77777777" w:rsidR="00465FE6" w:rsidRDefault="00465FE6" w:rsidP="006E2B0C">
            <w:pPr>
              <w:pStyle w:val="afb"/>
              <w:rPr>
                <w:sz w:val="20"/>
                <w:szCs w:val="20"/>
              </w:rPr>
            </w:pPr>
          </w:p>
          <w:p w14:paraId="4090EBEB" w14:textId="77777777" w:rsidR="00465FE6" w:rsidRDefault="00465FE6" w:rsidP="006E2B0C">
            <w:pPr>
              <w:pStyle w:val="afb"/>
              <w:rPr>
                <w:sz w:val="20"/>
                <w:szCs w:val="20"/>
              </w:rPr>
            </w:pPr>
          </w:p>
          <w:p w14:paraId="12B7735C" w14:textId="77777777" w:rsidR="00465FE6" w:rsidRDefault="00465FE6" w:rsidP="006E2B0C">
            <w:pPr>
              <w:pStyle w:val="afb"/>
              <w:rPr>
                <w:sz w:val="20"/>
                <w:szCs w:val="20"/>
              </w:rPr>
            </w:pPr>
          </w:p>
          <w:p w14:paraId="22D153DC" w14:textId="77777777" w:rsidR="00465FE6" w:rsidRDefault="00465FE6" w:rsidP="006E2B0C">
            <w:pPr>
              <w:pStyle w:val="afb"/>
              <w:rPr>
                <w:sz w:val="20"/>
                <w:szCs w:val="20"/>
              </w:rPr>
            </w:pPr>
          </w:p>
          <w:p w14:paraId="538AE4AE" w14:textId="77777777" w:rsidR="00465FE6" w:rsidRPr="000B5544" w:rsidRDefault="00465FE6" w:rsidP="006E2B0C">
            <w:pPr>
              <w:pStyle w:val="afb"/>
              <w:rPr>
                <w:sz w:val="20"/>
                <w:szCs w:val="20"/>
                <w:u w:val="single"/>
              </w:rPr>
            </w:pPr>
          </w:p>
        </w:tc>
        <w:tc>
          <w:tcPr>
            <w:tcW w:w="1256" w:type="pct"/>
          </w:tcPr>
          <w:p w14:paraId="1273C52D" w14:textId="77777777" w:rsidR="00465FE6" w:rsidRPr="000B5544" w:rsidRDefault="00465FE6" w:rsidP="006E2B0C">
            <w:pPr>
              <w:pStyle w:val="ConsPlusNormal"/>
              <w:rPr>
                <w:sz w:val="20"/>
                <w:szCs w:val="20"/>
                <w:u w:val="single"/>
              </w:rPr>
            </w:pPr>
            <w:r w:rsidRPr="000B5544">
              <w:rPr>
                <w:sz w:val="20"/>
                <w:szCs w:val="20"/>
                <w:u w:val="single"/>
              </w:rPr>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0B5544" w14:paraId="105E6402" w14:textId="77777777" w:rsidTr="006E2B0C">
        <w:trPr>
          <w:gridAfter w:val="1"/>
          <w:wAfter w:w="23" w:type="pct"/>
          <w:trHeight w:val="397"/>
        </w:trPr>
        <w:tc>
          <w:tcPr>
            <w:tcW w:w="4977" w:type="pct"/>
            <w:gridSpan w:val="6"/>
            <w:shd w:val="clear" w:color="auto" w:fill="F2F2F2" w:themeFill="background1" w:themeFillShade="F2"/>
            <w:vAlign w:val="center"/>
          </w:tcPr>
          <w:p w14:paraId="43117911" w14:textId="77777777" w:rsidR="00465FE6" w:rsidRPr="000B5544" w:rsidRDefault="00465FE6" w:rsidP="006E2B0C">
            <w:pPr>
              <w:spacing w:line="240" w:lineRule="auto"/>
              <w:rPr>
                <w:b/>
                <w:sz w:val="20"/>
              </w:rPr>
            </w:pPr>
            <w:r w:rsidRPr="000B5544">
              <w:rPr>
                <w:b/>
                <w:sz w:val="20"/>
              </w:rPr>
              <w:lastRenderedPageBreak/>
              <w:t xml:space="preserve"> Содержание образовательной деятельности.</w:t>
            </w:r>
          </w:p>
        </w:tc>
      </w:tr>
      <w:tr w:rsidR="00465FE6" w:rsidRPr="000B5544" w14:paraId="2034847C" w14:textId="77777777" w:rsidTr="006E2B0C">
        <w:trPr>
          <w:gridAfter w:val="1"/>
          <w:wAfter w:w="23" w:type="pct"/>
          <w:trHeight w:val="20"/>
        </w:trPr>
        <w:tc>
          <w:tcPr>
            <w:tcW w:w="1205" w:type="pct"/>
            <w:shd w:val="clear" w:color="auto" w:fill="F2F2F2" w:themeFill="background1" w:themeFillShade="F2"/>
          </w:tcPr>
          <w:p w14:paraId="102F6A9C" w14:textId="77777777" w:rsidR="00465FE6" w:rsidRPr="000B5544" w:rsidRDefault="00465FE6" w:rsidP="006E2B0C">
            <w:pPr>
              <w:spacing w:line="240" w:lineRule="auto"/>
              <w:jc w:val="center"/>
              <w:rPr>
                <w:b/>
                <w:sz w:val="20"/>
              </w:rPr>
            </w:pPr>
            <w:r w:rsidRPr="000B5544">
              <w:rPr>
                <w:b/>
                <w:sz w:val="20"/>
              </w:rPr>
              <w:t>3 - 4</w:t>
            </w:r>
          </w:p>
        </w:tc>
        <w:tc>
          <w:tcPr>
            <w:tcW w:w="1276" w:type="pct"/>
            <w:gridSpan w:val="3"/>
            <w:shd w:val="clear" w:color="auto" w:fill="F2F2F2" w:themeFill="background1" w:themeFillShade="F2"/>
          </w:tcPr>
          <w:p w14:paraId="061999E6" w14:textId="77777777" w:rsidR="00465FE6" w:rsidRPr="000B5544" w:rsidRDefault="00465FE6" w:rsidP="006E2B0C">
            <w:pPr>
              <w:spacing w:line="240" w:lineRule="auto"/>
              <w:jc w:val="center"/>
              <w:rPr>
                <w:b/>
                <w:sz w:val="20"/>
              </w:rPr>
            </w:pPr>
            <w:r w:rsidRPr="000B5544">
              <w:rPr>
                <w:b/>
                <w:sz w:val="20"/>
              </w:rPr>
              <w:t>4 - 5</w:t>
            </w:r>
          </w:p>
        </w:tc>
        <w:tc>
          <w:tcPr>
            <w:tcW w:w="1240" w:type="pct"/>
            <w:shd w:val="clear" w:color="auto" w:fill="F2F2F2" w:themeFill="background1" w:themeFillShade="F2"/>
          </w:tcPr>
          <w:p w14:paraId="1F31BB03" w14:textId="77777777" w:rsidR="00465FE6" w:rsidRPr="000B5544" w:rsidRDefault="00465FE6" w:rsidP="006E2B0C">
            <w:pPr>
              <w:spacing w:line="240" w:lineRule="auto"/>
              <w:jc w:val="center"/>
              <w:rPr>
                <w:b/>
                <w:sz w:val="20"/>
              </w:rPr>
            </w:pPr>
            <w:r w:rsidRPr="000B5544">
              <w:rPr>
                <w:b/>
                <w:sz w:val="20"/>
              </w:rPr>
              <w:t>5 - 6</w:t>
            </w:r>
          </w:p>
        </w:tc>
        <w:tc>
          <w:tcPr>
            <w:tcW w:w="1256" w:type="pct"/>
            <w:shd w:val="clear" w:color="auto" w:fill="F2F2F2" w:themeFill="background1" w:themeFillShade="F2"/>
          </w:tcPr>
          <w:p w14:paraId="51E02D3E" w14:textId="77777777" w:rsidR="00465FE6" w:rsidRPr="000B5544" w:rsidRDefault="00465FE6" w:rsidP="006E2B0C">
            <w:pPr>
              <w:spacing w:line="240" w:lineRule="auto"/>
              <w:jc w:val="center"/>
              <w:rPr>
                <w:b/>
                <w:sz w:val="20"/>
              </w:rPr>
            </w:pPr>
            <w:r w:rsidRPr="000B5544">
              <w:rPr>
                <w:b/>
                <w:sz w:val="20"/>
              </w:rPr>
              <w:t>6 – 7</w:t>
            </w:r>
          </w:p>
        </w:tc>
      </w:tr>
      <w:tr w:rsidR="00465FE6" w:rsidRPr="000B5544" w14:paraId="28B2604D" w14:textId="77777777" w:rsidTr="006E2B0C">
        <w:trPr>
          <w:gridAfter w:val="1"/>
          <w:wAfter w:w="23" w:type="pct"/>
          <w:trHeight w:val="2820"/>
        </w:trPr>
        <w:tc>
          <w:tcPr>
            <w:tcW w:w="1205" w:type="pct"/>
          </w:tcPr>
          <w:p w14:paraId="19CB3E2C" w14:textId="77777777"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умение:</w:t>
            </w:r>
          </w:p>
          <w:p w14:paraId="251CEF82" w14:textId="77777777"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организованно выполнять строевые упражнения, </w:t>
            </w:r>
          </w:p>
          <w:p w14:paraId="621D19AD" w14:textId="77777777"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276" w:type="pct"/>
            <w:gridSpan w:val="3"/>
          </w:tcPr>
          <w:p w14:paraId="116EFEAE" w14:textId="77777777"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14:paraId="6A2D2436" w14:textId="77777777"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двигательные умения и навыки, </w:t>
            </w:r>
          </w:p>
          <w:p w14:paraId="60D32500" w14:textId="77777777"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развивает психофизические качества при: </w:t>
            </w:r>
          </w:p>
          <w:p w14:paraId="1F3F54BB" w14:textId="77777777"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выполнении упражнений основной гимнастики, </w:t>
            </w:r>
          </w:p>
          <w:p w14:paraId="5BA25AB4" w14:textId="77777777"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а также при проведении подвижных и спортивных игр. </w:t>
            </w:r>
          </w:p>
        </w:tc>
        <w:tc>
          <w:tcPr>
            <w:tcW w:w="1240" w:type="pct"/>
          </w:tcPr>
          <w:p w14:paraId="7E7EA43F" w14:textId="77777777"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14:paraId="5B700490"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двигательные умения и навыки, </w:t>
            </w:r>
          </w:p>
          <w:p w14:paraId="736BF5EE"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развивает психофизические качества, </w:t>
            </w:r>
          </w:p>
          <w:p w14:paraId="0FC6A1B3"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14:paraId="52361BC7"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256" w:type="pct"/>
          </w:tcPr>
          <w:p w14:paraId="00D493A3" w14:textId="77777777"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14:paraId="76308EBB"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основных движений</w:t>
            </w:r>
            <w:r w:rsidRPr="000B5544">
              <w:rPr>
                <w:b/>
                <w:sz w:val="20"/>
                <w:szCs w:val="20"/>
              </w:rPr>
              <w:t>,</w:t>
            </w:r>
            <w:r w:rsidRPr="000B5544">
              <w:rPr>
                <w:sz w:val="20"/>
                <w:szCs w:val="20"/>
              </w:rPr>
              <w:t xml:space="preserve"> </w:t>
            </w:r>
          </w:p>
          <w:p w14:paraId="3FE096D1"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14:paraId="2606B11C"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14:paraId="69C54933"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спортивных упражнений, </w:t>
            </w:r>
          </w:p>
          <w:p w14:paraId="5096150C"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14:paraId="4ED160D0" w14:textId="77777777" w:rsidTr="006E2B0C">
        <w:trPr>
          <w:gridAfter w:val="1"/>
          <w:wAfter w:w="23" w:type="pct"/>
          <w:trHeight w:val="1911"/>
        </w:trPr>
        <w:tc>
          <w:tcPr>
            <w:tcW w:w="1205" w:type="pct"/>
          </w:tcPr>
          <w:p w14:paraId="5E2535E0" w14:textId="77777777"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14:paraId="5490AC4A" w14:textId="77777777"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14:paraId="4D2E6B86" w14:textId="77777777"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14:paraId="08DFC8F4" w14:textId="77777777"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положительного эмоционального состояния детей.</w:t>
            </w:r>
          </w:p>
        </w:tc>
        <w:tc>
          <w:tcPr>
            <w:tcW w:w="1276" w:type="pct"/>
            <w:gridSpan w:val="3"/>
          </w:tcPr>
          <w:p w14:paraId="0C2CE0E1" w14:textId="77777777" w:rsidR="00465FE6" w:rsidRPr="000B5544" w:rsidRDefault="00465FE6" w:rsidP="006E2B0C">
            <w:pPr>
              <w:spacing w:line="240" w:lineRule="auto"/>
              <w:rPr>
                <w:sz w:val="20"/>
                <w:u w:val="single"/>
              </w:rPr>
            </w:pPr>
            <w:r w:rsidRPr="000B5544">
              <w:rPr>
                <w:sz w:val="20"/>
                <w:u w:val="single"/>
              </w:rPr>
              <w:t>Помогает:</w:t>
            </w:r>
          </w:p>
          <w:p w14:paraId="30BBDFF8" w14:textId="77777777"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 xml:space="preserve">точно принимать исходное положение,  </w:t>
            </w:r>
          </w:p>
          <w:p w14:paraId="328C0AD5" w14:textId="77777777"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14:paraId="418849C5" w14:textId="77777777"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96" w:type="pct"/>
            <w:gridSpan w:val="2"/>
          </w:tcPr>
          <w:p w14:paraId="2482F3D8" w14:textId="77777777"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14:paraId="3277FF02" w14:textId="77777777" w:rsidTr="006E2B0C">
        <w:trPr>
          <w:gridAfter w:val="1"/>
          <w:wAfter w:w="23" w:type="pct"/>
          <w:trHeight w:val="2647"/>
        </w:trPr>
        <w:tc>
          <w:tcPr>
            <w:tcW w:w="1205" w:type="pct"/>
          </w:tcPr>
          <w:p w14:paraId="517BE002" w14:textId="77777777"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r w:rsidRPr="000B5544">
              <w:rPr>
                <w:sz w:val="20"/>
                <w:szCs w:val="20"/>
              </w:rPr>
              <w:t xml:space="preserve"> </w:t>
            </w:r>
          </w:p>
          <w:p w14:paraId="184D7B67" w14:textId="77777777"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умение слушать и следить за показом,</w:t>
            </w:r>
          </w:p>
          <w:p w14:paraId="6F83ED9D" w14:textId="77777777"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276" w:type="pct"/>
            <w:gridSpan w:val="3"/>
          </w:tcPr>
          <w:p w14:paraId="333FA004" w14:textId="77777777"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14:paraId="2AEA7639" w14:textId="77777777"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 xml:space="preserve">умение слышать и выполнять указания, </w:t>
            </w:r>
          </w:p>
          <w:p w14:paraId="7FC62818" w14:textId="77777777"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14:paraId="6FFD142E" w14:textId="77777777"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240" w:type="pct"/>
          </w:tcPr>
          <w:p w14:paraId="5AFC2577" w14:textId="77777777"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14:paraId="163630B5" w14:textId="77777777"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 за соблюдением техники выполнения упражнений;</w:t>
            </w:r>
          </w:p>
          <w:p w14:paraId="37F74780" w14:textId="77777777"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w:t>
            </w:r>
          </w:p>
          <w:p w14:paraId="247ED8BC" w14:textId="77777777" w:rsidR="00465FE6" w:rsidRPr="000B5544" w:rsidRDefault="00465FE6" w:rsidP="00E04FBF">
            <w:pPr>
              <w:pStyle w:val="afb"/>
              <w:widowControl/>
              <w:numPr>
                <w:ilvl w:val="0"/>
                <w:numId w:val="222"/>
              </w:numPr>
              <w:ind w:left="0" w:firstLine="0"/>
              <w:rPr>
                <w:sz w:val="20"/>
                <w:szCs w:val="20"/>
              </w:rPr>
            </w:pPr>
            <w:r w:rsidRPr="000B5544">
              <w:rPr>
                <w:sz w:val="20"/>
                <w:szCs w:val="20"/>
              </w:rPr>
              <w:t>оценку качества выполнения упражнений другими детьми;</w:t>
            </w:r>
          </w:p>
        </w:tc>
        <w:tc>
          <w:tcPr>
            <w:tcW w:w="1256" w:type="pct"/>
          </w:tcPr>
          <w:p w14:paraId="314D78F8" w14:textId="77777777"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14:paraId="04267F50"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следовать инструкции, </w:t>
            </w:r>
          </w:p>
          <w:p w14:paraId="53EEE2E6"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слышать и выполнять указания, </w:t>
            </w:r>
          </w:p>
          <w:p w14:paraId="0E836C4C"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соблюдать дисциплину,</w:t>
            </w:r>
          </w:p>
          <w:p w14:paraId="62DE51CF"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осуществлять самоконтроль </w:t>
            </w:r>
          </w:p>
          <w:p w14:paraId="05F566DE"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14:paraId="57195C8E" w14:textId="77777777" w:rsidTr="006E2B0C">
        <w:trPr>
          <w:gridAfter w:val="1"/>
          <w:wAfter w:w="23" w:type="pct"/>
          <w:trHeight w:val="3118"/>
        </w:trPr>
        <w:tc>
          <w:tcPr>
            <w:tcW w:w="1205" w:type="pct"/>
          </w:tcPr>
          <w:p w14:paraId="407EB795"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14:paraId="5855B062" w14:textId="77777777"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14:paraId="6A5C96F6" w14:textId="77777777"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40" w:type="pct"/>
          </w:tcPr>
          <w:p w14:paraId="7D1842C4" w14:textId="77777777"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14:paraId="26C64C85" w14:textId="77777777"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освоения элементов спортивных игр, </w:t>
            </w:r>
          </w:p>
          <w:p w14:paraId="207252C6" w14:textId="77777777"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использует игры-эстафеты; </w:t>
            </w:r>
          </w:p>
          <w:p w14:paraId="5CDE4235" w14:textId="77777777"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14:paraId="559EC1A5" w14:textId="77777777"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14:paraId="4677C157" w14:textId="77777777" w:rsidR="00465FE6" w:rsidRPr="000B5544" w:rsidRDefault="00465FE6" w:rsidP="00E04FBF">
            <w:pPr>
              <w:pStyle w:val="afb"/>
              <w:widowControl/>
              <w:numPr>
                <w:ilvl w:val="0"/>
                <w:numId w:val="215"/>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256" w:type="pct"/>
          </w:tcPr>
          <w:p w14:paraId="7B40FDBE"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14:paraId="07536BBF"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самостоятельной деятельности;</w:t>
            </w:r>
          </w:p>
          <w:p w14:paraId="26592C78"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14:paraId="460BC645"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14:paraId="4CC21444"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14:paraId="4C904E51"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14:paraId="0A26DBA8" w14:textId="77777777" w:rsidTr="006E2B0C">
        <w:trPr>
          <w:gridAfter w:val="1"/>
          <w:wAfter w:w="23" w:type="pct"/>
          <w:trHeight w:val="850"/>
        </w:trPr>
        <w:tc>
          <w:tcPr>
            <w:tcW w:w="1205" w:type="pct"/>
          </w:tcPr>
          <w:p w14:paraId="03009958"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276" w:type="pct"/>
            <w:gridSpan w:val="3"/>
          </w:tcPr>
          <w:p w14:paraId="49076BB5"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40" w:type="pct"/>
          </w:tcPr>
          <w:p w14:paraId="3CBBD513" w14:textId="77777777"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14:paraId="0CEA0DFA"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14:paraId="1AF1A41C" w14:textId="77777777" w:rsidTr="006E2B0C">
        <w:trPr>
          <w:gridAfter w:val="1"/>
          <w:wAfter w:w="23" w:type="pct"/>
          <w:trHeight w:val="850"/>
        </w:trPr>
        <w:tc>
          <w:tcPr>
            <w:tcW w:w="1205" w:type="pct"/>
          </w:tcPr>
          <w:p w14:paraId="0FC5797A"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276" w:type="pct"/>
            <w:gridSpan w:val="3"/>
          </w:tcPr>
          <w:p w14:paraId="25D1EEB3"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96" w:type="pct"/>
            <w:gridSpan w:val="2"/>
          </w:tcPr>
          <w:p w14:paraId="01BF1768" w14:textId="77777777"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14:paraId="0E45268C" w14:textId="77777777" w:rsidTr="006E2B0C">
        <w:trPr>
          <w:gridAfter w:val="1"/>
          <w:wAfter w:w="23" w:type="pct"/>
          <w:trHeight w:val="850"/>
        </w:trPr>
        <w:tc>
          <w:tcPr>
            <w:tcW w:w="1205" w:type="pct"/>
          </w:tcPr>
          <w:p w14:paraId="433189E9"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276" w:type="pct"/>
            <w:gridSpan w:val="3"/>
          </w:tcPr>
          <w:p w14:paraId="5E8481EA"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40" w:type="pct"/>
          </w:tcPr>
          <w:p w14:paraId="1C78D8C8" w14:textId="77777777"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256" w:type="pct"/>
          </w:tcPr>
          <w:p w14:paraId="63214446"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14:paraId="44B565C1" w14:textId="77777777" w:rsidTr="006E2B0C">
        <w:trPr>
          <w:gridAfter w:val="1"/>
          <w:wAfter w:w="23" w:type="pct"/>
          <w:trHeight w:val="850"/>
        </w:trPr>
        <w:tc>
          <w:tcPr>
            <w:tcW w:w="1205" w:type="pct"/>
          </w:tcPr>
          <w:p w14:paraId="0DE478AB"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72" w:type="pct"/>
            <w:gridSpan w:val="5"/>
          </w:tcPr>
          <w:p w14:paraId="10F5E741"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14:paraId="66DB31D3" w14:textId="77777777" w:rsidTr="006E2B0C">
        <w:trPr>
          <w:gridAfter w:val="1"/>
          <w:wAfter w:w="23" w:type="pct"/>
          <w:trHeight w:val="227"/>
        </w:trPr>
        <w:tc>
          <w:tcPr>
            <w:tcW w:w="4977" w:type="pct"/>
            <w:gridSpan w:val="6"/>
          </w:tcPr>
          <w:p w14:paraId="7E0D7F57" w14:textId="77777777"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14:paraId="3DE404D1" w14:textId="77777777" w:rsidTr="006E2B0C">
        <w:trPr>
          <w:gridAfter w:val="1"/>
          <w:wAfter w:w="23" w:type="pct"/>
          <w:trHeight w:val="340"/>
        </w:trPr>
        <w:tc>
          <w:tcPr>
            <w:tcW w:w="4977" w:type="pct"/>
            <w:gridSpan w:val="6"/>
            <w:shd w:val="clear" w:color="auto" w:fill="F2F2F2" w:themeFill="background1" w:themeFillShade="F2"/>
            <w:vAlign w:val="center"/>
          </w:tcPr>
          <w:p w14:paraId="02136A5C" w14:textId="77777777" w:rsidR="00465FE6" w:rsidRPr="000B5544"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tc>
      </w:tr>
      <w:tr w:rsidR="00465FE6" w:rsidRPr="000B5544" w14:paraId="745C41D3" w14:textId="77777777" w:rsidTr="006E2B0C">
        <w:trPr>
          <w:gridAfter w:val="1"/>
          <w:wAfter w:w="23" w:type="pct"/>
        </w:trPr>
        <w:tc>
          <w:tcPr>
            <w:tcW w:w="4977" w:type="pct"/>
            <w:gridSpan w:val="6"/>
            <w:shd w:val="clear" w:color="auto" w:fill="F2F2F2" w:themeFill="background1" w:themeFillShade="F2"/>
          </w:tcPr>
          <w:p w14:paraId="6F99A502" w14:textId="77777777" w:rsidR="00465FE6" w:rsidRPr="000B5544" w:rsidRDefault="00465FE6" w:rsidP="006E2B0C">
            <w:pPr>
              <w:spacing w:line="240" w:lineRule="auto"/>
              <w:rPr>
                <w:b/>
                <w:sz w:val="20"/>
              </w:rPr>
            </w:pPr>
            <w:r w:rsidRPr="000B5544">
              <w:rPr>
                <w:b/>
                <w:sz w:val="20"/>
              </w:rPr>
              <w:t>Основные виды движения</w:t>
            </w:r>
          </w:p>
        </w:tc>
      </w:tr>
      <w:tr w:rsidR="00465FE6" w:rsidRPr="000B5544" w14:paraId="0CDC4501" w14:textId="77777777" w:rsidTr="006E2B0C">
        <w:trPr>
          <w:gridAfter w:val="1"/>
          <w:wAfter w:w="23" w:type="pct"/>
        </w:trPr>
        <w:tc>
          <w:tcPr>
            <w:tcW w:w="4977" w:type="pct"/>
            <w:gridSpan w:val="6"/>
            <w:shd w:val="clear" w:color="auto" w:fill="F2F2F2" w:themeFill="background1" w:themeFillShade="F2"/>
          </w:tcPr>
          <w:p w14:paraId="12561E7C" w14:textId="77777777" w:rsidR="00465FE6" w:rsidRPr="000B5544" w:rsidRDefault="00465FE6" w:rsidP="006E2B0C">
            <w:pPr>
              <w:pStyle w:val="afb"/>
              <w:rPr>
                <w:sz w:val="20"/>
                <w:szCs w:val="20"/>
              </w:rPr>
            </w:pPr>
            <w:r w:rsidRPr="000B5544">
              <w:rPr>
                <w:b/>
                <w:sz w:val="20"/>
                <w:szCs w:val="20"/>
              </w:rPr>
              <w:t>Бросание, катание, ловля, метание</w:t>
            </w:r>
          </w:p>
        </w:tc>
      </w:tr>
      <w:tr w:rsidR="00465FE6" w:rsidRPr="000B5544" w14:paraId="628E40E1" w14:textId="77777777" w:rsidTr="006E2B0C">
        <w:trPr>
          <w:gridAfter w:val="1"/>
          <w:wAfter w:w="23" w:type="pct"/>
        </w:trPr>
        <w:tc>
          <w:tcPr>
            <w:tcW w:w="1205" w:type="pct"/>
            <w:shd w:val="clear" w:color="auto" w:fill="F2F2F2" w:themeFill="background1" w:themeFillShade="F2"/>
          </w:tcPr>
          <w:p w14:paraId="794FF58D"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0B8C194A"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18B2D120"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1F0D76AB"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6FE0BBE2" w14:textId="77777777" w:rsidTr="006E2B0C">
        <w:trPr>
          <w:gridAfter w:val="1"/>
          <w:wAfter w:w="23" w:type="pct"/>
          <w:trHeight w:val="1979"/>
        </w:trPr>
        <w:tc>
          <w:tcPr>
            <w:tcW w:w="1205" w:type="pct"/>
            <w:shd w:val="clear" w:color="auto" w:fill="auto"/>
          </w:tcPr>
          <w:p w14:paraId="065BF1E0" w14:textId="77777777"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14:paraId="105AD4B4" w14:textId="77777777"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14:paraId="079EA4F5" w14:textId="77777777"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276" w:type="pct"/>
            <w:gridSpan w:val="3"/>
            <w:shd w:val="clear" w:color="auto" w:fill="auto"/>
          </w:tcPr>
          <w:p w14:paraId="6C2AFAE1"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47E78C90" w14:textId="77777777"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240" w:type="pct"/>
            <w:shd w:val="clear" w:color="auto" w:fill="auto"/>
          </w:tcPr>
          <w:p w14:paraId="19084FD9" w14:textId="77777777"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14:paraId="6EEC0202" w14:textId="77777777"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прокатывание набивного мяча;</w:t>
            </w:r>
          </w:p>
        </w:tc>
        <w:tc>
          <w:tcPr>
            <w:tcW w:w="1256" w:type="pct"/>
            <w:shd w:val="clear" w:color="auto" w:fill="FFFFFF" w:themeFill="background1"/>
          </w:tcPr>
          <w:p w14:paraId="6F16002F" w14:textId="77777777" w:rsidR="00465FE6" w:rsidRPr="000B5544" w:rsidRDefault="00465FE6" w:rsidP="00E04FBF">
            <w:pPr>
              <w:pStyle w:val="ad"/>
              <w:numPr>
                <w:ilvl w:val="0"/>
                <w:numId w:val="210"/>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14:paraId="3A11F5D9" w14:textId="77777777"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14:paraId="5E115987" w14:textId="77777777" w:rsidR="00465FE6" w:rsidRPr="000B5544" w:rsidRDefault="00465FE6" w:rsidP="006E2B0C">
            <w:pPr>
              <w:pStyle w:val="afb"/>
              <w:rPr>
                <w:i/>
                <w:sz w:val="20"/>
                <w:szCs w:val="20"/>
              </w:rPr>
            </w:pPr>
            <w:r w:rsidRPr="000B5544">
              <w:rPr>
                <w:i/>
                <w:sz w:val="20"/>
                <w:szCs w:val="20"/>
              </w:rPr>
              <w:t>- Прокатывание мяча между предметами;*</w:t>
            </w:r>
          </w:p>
          <w:p w14:paraId="5AA465C2" w14:textId="77777777" w:rsidR="00465FE6" w:rsidRPr="000B5544" w:rsidRDefault="00465FE6" w:rsidP="006E2B0C">
            <w:pPr>
              <w:pStyle w:val="afb"/>
              <w:rPr>
                <w:sz w:val="20"/>
                <w:szCs w:val="20"/>
              </w:rPr>
            </w:pPr>
            <w:r w:rsidRPr="000B5544">
              <w:rPr>
                <w:i/>
                <w:sz w:val="20"/>
                <w:szCs w:val="20"/>
              </w:rPr>
              <w:t xml:space="preserve"> - прокатывание набивного мяча;**</w:t>
            </w:r>
          </w:p>
        </w:tc>
      </w:tr>
      <w:tr w:rsidR="00465FE6" w:rsidRPr="000B5544" w14:paraId="15FD22EA" w14:textId="77777777" w:rsidTr="006E2B0C">
        <w:trPr>
          <w:gridAfter w:val="1"/>
          <w:wAfter w:w="23" w:type="pct"/>
          <w:trHeight w:val="907"/>
        </w:trPr>
        <w:tc>
          <w:tcPr>
            <w:tcW w:w="1205" w:type="pct"/>
            <w:shd w:val="clear" w:color="auto" w:fill="auto"/>
          </w:tcPr>
          <w:p w14:paraId="1B94C956" w14:textId="77777777"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276" w:type="pct"/>
            <w:gridSpan w:val="3"/>
            <w:shd w:val="clear" w:color="auto" w:fill="auto"/>
          </w:tcPr>
          <w:p w14:paraId="35FCA203"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подбрасывание мяча вверх и ловля его после удара об пол;</w:t>
            </w:r>
          </w:p>
          <w:p w14:paraId="37E028A7" w14:textId="77777777"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240" w:type="pct"/>
            <w:shd w:val="clear" w:color="auto" w:fill="auto"/>
          </w:tcPr>
          <w:p w14:paraId="2D846729" w14:textId="77777777"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256" w:type="pct"/>
            <w:shd w:val="clear" w:color="auto" w:fill="FFFFFF" w:themeFill="background1"/>
          </w:tcPr>
          <w:p w14:paraId="4B76573A" w14:textId="77777777"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14:paraId="2B07C8E6" w14:textId="77777777" w:rsidTr="006E2B0C">
        <w:trPr>
          <w:gridAfter w:val="1"/>
          <w:wAfter w:w="23" w:type="pct"/>
          <w:trHeight w:val="1417"/>
        </w:trPr>
        <w:tc>
          <w:tcPr>
            <w:tcW w:w="1205" w:type="pct"/>
            <w:shd w:val="clear" w:color="auto" w:fill="auto"/>
          </w:tcPr>
          <w:p w14:paraId="2B31327E" w14:textId="77777777"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t xml:space="preserve">бросание мяча о землю и ловля его; </w:t>
            </w:r>
          </w:p>
          <w:p w14:paraId="196ACA31" w14:textId="77777777"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276" w:type="pct"/>
            <w:gridSpan w:val="3"/>
            <w:shd w:val="clear" w:color="auto" w:fill="auto"/>
          </w:tcPr>
          <w:p w14:paraId="30DB790B"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бросание и ловля мяча в паре;</w:t>
            </w:r>
          </w:p>
          <w:p w14:paraId="6EBF5A28"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стоя; </w:t>
            </w:r>
          </w:p>
          <w:p w14:paraId="3DF2B574"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сидя; </w:t>
            </w:r>
          </w:p>
          <w:p w14:paraId="232805F9" w14:textId="77777777" w:rsidR="00465FE6" w:rsidRPr="000B5544" w:rsidRDefault="00465FE6" w:rsidP="006E2B0C">
            <w:pPr>
              <w:pStyle w:val="ConsPlusNormal"/>
              <w:rPr>
                <w:sz w:val="20"/>
                <w:szCs w:val="20"/>
              </w:rPr>
            </w:pPr>
            <w:r w:rsidRPr="000B5544">
              <w:rPr>
                <w:sz w:val="20"/>
                <w:szCs w:val="20"/>
              </w:rPr>
              <w:t>- бросание вдаль</w:t>
            </w:r>
          </w:p>
        </w:tc>
        <w:tc>
          <w:tcPr>
            <w:tcW w:w="1240" w:type="pct"/>
            <w:shd w:val="clear" w:color="auto" w:fill="auto"/>
          </w:tcPr>
          <w:p w14:paraId="5179EB56" w14:textId="77777777"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14:paraId="4D461FD4" w14:textId="77777777" w:rsidR="00465FE6" w:rsidRPr="000B5544" w:rsidRDefault="00465FE6" w:rsidP="006E2B0C">
            <w:pPr>
              <w:pStyle w:val="afb"/>
              <w:rPr>
                <w:sz w:val="20"/>
                <w:szCs w:val="20"/>
              </w:rPr>
            </w:pPr>
            <w:r w:rsidRPr="000B5544">
              <w:rPr>
                <w:i/>
                <w:sz w:val="20"/>
                <w:szCs w:val="20"/>
              </w:rPr>
              <w:t>-сидя бросать двумя руками из-за головы набивной мяч;**</w:t>
            </w:r>
          </w:p>
        </w:tc>
        <w:tc>
          <w:tcPr>
            <w:tcW w:w="1256" w:type="pct"/>
            <w:shd w:val="clear" w:color="auto" w:fill="FFFFFF" w:themeFill="background1"/>
          </w:tcPr>
          <w:p w14:paraId="163FDCD6" w14:textId="77777777"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14:paraId="63EABC5B" w14:textId="77777777" w:rsidTr="006E2B0C">
        <w:trPr>
          <w:gridAfter w:val="1"/>
          <w:wAfter w:w="23" w:type="pct"/>
          <w:trHeight w:val="567"/>
        </w:trPr>
        <w:tc>
          <w:tcPr>
            <w:tcW w:w="1205" w:type="pct"/>
            <w:shd w:val="clear" w:color="auto" w:fill="auto"/>
          </w:tcPr>
          <w:p w14:paraId="64B2DA26" w14:textId="77777777"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276" w:type="pct"/>
            <w:gridSpan w:val="3"/>
            <w:shd w:val="clear" w:color="auto" w:fill="auto"/>
          </w:tcPr>
          <w:p w14:paraId="3C67BF4B" w14:textId="77777777"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240" w:type="pct"/>
            <w:shd w:val="clear" w:color="auto" w:fill="auto"/>
          </w:tcPr>
          <w:p w14:paraId="732271C4" w14:textId="77777777"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256" w:type="pct"/>
            <w:shd w:val="clear" w:color="auto" w:fill="FFFFFF" w:themeFill="background1"/>
          </w:tcPr>
          <w:p w14:paraId="0B735E06" w14:textId="77777777"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14:paraId="3D0B43BA" w14:textId="77777777" w:rsidTr="006E2B0C">
        <w:trPr>
          <w:gridAfter w:val="1"/>
          <w:wAfter w:w="23" w:type="pct"/>
          <w:trHeight w:val="510"/>
        </w:trPr>
        <w:tc>
          <w:tcPr>
            <w:tcW w:w="1205" w:type="pct"/>
            <w:shd w:val="clear" w:color="auto" w:fill="auto"/>
          </w:tcPr>
          <w:p w14:paraId="3F48E765" w14:textId="77777777"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276" w:type="pct"/>
            <w:gridSpan w:val="3"/>
            <w:shd w:val="clear" w:color="auto" w:fill="auto"/>
          </w:tcPr>
          <w:p w14:paraId="6AE1DC97" w14:textId="77777777"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40" w:type="pct"/>
            <w:shd w:val="clear" w:color="auto" w:fill="auto"/>
          </w:tcPr>
          <w:p w14:paraId="75D870F5" w14:textId="77777777"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256" w:type="pct"/>
            <w:shd w:val="clear" w:color="auto" w:fill="FFFFFF" w:themeFill="background1"/>
          </w:tcPr>
          <w:p w14:paraId="0B725A9F" w14:textId="77777777" w:rsidR="00465FE6" w:rsidRPr="000B5544" w:rsidRDefault="00465FE6" w:rsidP="006E2B0C">
            <w:pPr>
              <w:pStyle w:val="afb"/>
              <w:rPr>
                <w:i/>
                <w:sz w:val="20"/>
                <w:szCs w:val="20"/>
              </w:rPr>
            </w:pPr>
          </w:p>
        </w:tc>
      </w:tr>
      <w:tr w:rsidR="00465FE6" w:rsidRPr="000B5544" w14:paraId="0971BF46" w14:textId="77777777" w:rsidTr="006E2B0C">
        <w:trPr>
          <w:gridAfter w:val="1"/>
          <w:wAfter w:w="23" w:type="pct"/>
          <w:trHeight w:val="850"/>
        </w:trPr>
        <w:tc>
          <w:tcPr>
            <w:tcW w:w="1205" w:type="pct"/>
            <w:shd w:val="clear" w:color="auto" w:fill="auto"/>
          </w:tcPr>
          <w:p w14:paraId="743218B9" w14:textId="77777777"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другу;**</w:t>
            </w:r>
          </w:p>
        </w:tc>
        <w:tc>
          <w:tcPr>
            <w:tcW w:w="1276" w:type="pct"/>
            <w:gridSpan w:val="3"/>
            <w:shd w:val="clear" w:color="auto" w:fill="auto"/>
          </w:tcPr>
          <w:p w14:paraId="40EB6F76" w14:textId="77777777"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240" w:type="pct"/>
            <w:shd w:val="clear" w:color="auto" w:fill="auto"/>
          </w:tcPr>
          <w:p w14:paraId="231FDE42" w14:textId="77777777"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14:paraId="189E3C08"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14:paraId="4E356F87" w14:textId="77777777" w:rsidTr="006E2B0C">
        <w:trPr>
          <w:gridAfter w:val="1"/>
          <w:wAfter w:w="23" w:type="pct"/>
          <w:trHeight w:val="57"/>
        </w:trPr>
        <w:tc>
          <w:tcPr>
            <w:tcW w:w="1205" w:type="pct"/>
            <w:shd w:val="clear" w:color="auto" w:fill="auto"/>
          </w:tcPr>
          <w:p w14:paraId="6BC39507" w14:textId="77777777"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76" w:type="pct"/>
            <w:gridSpan w:val="3"/>
            <w:shd w:val="clear" w:color="auto" w:fill="auto"/>
          </w:tcPr>
          <w:p w14:paraId="49391B03" w14:textId="77777777"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40" w:type="pct"/>
            <w:shd w:val="clear" w:color="auto" w:fill="auto"/>
          </w:tcPr>
          <w:p w14:paraId="2ECE2A77" w14:textId="77777777"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перебрасывание мяча через сетку</w:t>
            </w:r>
          </w:p>
        </w:tc>
        <w:tc>
          <w:tcPr>
            <w:tcW w:w="1256" w:type="pct"/>
            <w:shd w:val="clear" w:color="auto" w:fill="FFFFFF" w:themeFill="background1"/>
          </w:tcPr>
          <w:p w14:paraId="363FF20B"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перебрасывание мяча через сетку</w:t>
            </w:r>
          </w:p>
        </w:tc>
      </w:tr>
      <w:tr w:rsidR="00465FE6" w:rsidRPr="000B5544" w14:paraId="46AB9A16" w14:textId="77777777" w:rsidTr="006E2B0C">
        <w:trPr>
          <w:gridAfter w:val="1"/>
          <w:wAfter w:w="23" w:type="pct"/>
          <w:trHeight w:val="843"/>
        </w:trPr>
        <w:tc>
          <w:tcPr>
            <w:tcW w:w="1205" w:type="pct"/>
            <w:shd w:val="clear" w:color="auto" w:fill="F2F2F2" w:themeFill="background1" w:themeFillShade="F2"/>
          </w:tcPr>
          <w:p w14:paraId="73047E95" w14:textId="77777777" w:rsidR="00465FE6" w:rsidRPr="000B5544" w:rsidRDefault="00465FE6" w:rsidP="006E2B0C">
            <w:pPr>
              <w:pStyle w:val="ConsPlusNormal"/>
              <w:rPr>
                <w:i/>
                <w:sz w:val="20"/>
                <w:szCs w:val="20"/>
              </w:rPr>
            </w:pPr>
          </w:p>
        </w:tc>
        <w:tc>
          <w:tcPr>
            <w:tcW w:w="1276" w:type="pct"/>
            <w:gridSpan w:val="3"/>
            <w:shd w:val="clear" w:color="auto" w:fill="F2F2F2" w:themeFill="background1" w:themeFillShade="F2"/>
          </w:tcPr>
          <w:p w14:paraId="0E791397" w14:textId="77777777" w:rsidR="00465FE6" w:rsidRPr="000B5544" w:rsidRDefault="00465FE6" w:rsidP="006E2B0C">
            <w:pPr>
              <w:pStyle w:val="ConsPlusNormal"/>
              <w:rPr>
                <w:sz w:val="20"/>
                <w:szCs w:val="20"/>
              </w:rPr>
            </w:pPr>
          </w:p>
        </w:tc>
        <w:tc>
          <w:tcPr>
            <w:tcW w:w="1240" w:type="pct"/>
            <w:shd w:val="clear" w:color="auto" w:fill="auto"/>
          </w:tcPr>
          <w:p w14:paraId="55F14C44" w14:textId="77777777" w:rsidR="00465FE6" w:rsidRPr="000B5544" w:rsidRDefault="00465FE6" w:rsidP="006E2B0C">
            <w:pPr>
              <w:pStyle w:val="afb"/>
              <w:rPr>
                <w:sz w:val="20"/>
                <w:szCs w:val="20"/>
              </w:rPr>
            </w:pPr>
            <w:r w:rsidRPr="000B5544">
              <w:rPr>
                <w:sz w:val="20"/>
                <w:szCs w:val="20"/>
              </w:rPr>
              <w:t>ведение мяча 5 - 6 м;</w:t>
            </w:r>
          </w:p>
        </w:tc>
        <w:tc>
          <w:tcPr>
            <w:tcW w:w="1256" w:type="pct"/>
            <w:shd w:val="clear" w:color="auto" w:fill="FFFFFF" w:themeFill="background1"/>
          </w:tcPr>
          <w:p w14:paraId="2507A053" w14:textId="77777777"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14:paraId="309E5EE7" w14:textId="77777777"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14:paraId="59BEAF57" w14:textId="77777777" w:rsidTr="006E2B0C">
        <w:trPr>
          <w:gridAfter w:val="1"/>
          <w:wAfter w:w="23" w:type="pct"/>
        </w:trPr>
        <w:tc>
          <w:tcPr>
            <w:tcW w:w="1205" w:type="pct"/>
            <w:shd w:val="clear" w:color="auto" w:fill="auto"/>
          </w:tcPr>
          <w:p w14:paraId="4043137C" w14:textId="77777777"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14:paraId="684F5F8D" w14:textId="77777777"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276" w:type="pct"/>
            <w:gridSpan w:val="3"/>
            <w:shd w:val="clear" w:color="auto" w:fill="auto"/>
          </w:tcPr>
          <w:p w14:paraId="48118674" w14:textId="77777777"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14:paraId="635FEEFF" w14:textId="77777777" w:rsidR="00465FE6" w:rsidRPr="000B5544" w:rsidRDefault="00465FE6" w:rsidP="006E2B0C">
            <w:pPr>
              <w:pStyle w:val="ConsPlusNormal"/>
              <w:rPr>
                <w:sz w:val="20"/>
                <w:szCs w:val="20"/>
              </w:rPr>
            </w:pPr>
            <w:r w:rsidRPr="000B5544">
              <w:rPr>
                <w:sz w:val="20"/>
                <w:szCs w:val="20"/>
              </w:rPr>
              <w:t>- прокатывание обруча друг другу в парах;</w:t>
            </w:r>
          </w:p>
        </w:tc>
        <w:tc>
          <w:tcPr>
            <w:tcW w:w="1240" w:type="pct"/>
            <w:shd w:val="clear" w:color="auto" w:fill="auto"/>
          </w:tcPr>
          <w:p w14:paraId="7260AB30" w14:textId="77777777" w:rsidR="00465FE6" w:rsidRPr="000B5544" w:rsidRDefault="00465FE6" w:rsidP="00E04FBF">
            <w:pPr>
              <w:pStyle w:val="afb"/>
              <w:widowControl/>
              <w:numPr>
                <w:ilvl w:val="0"/>
                <w:numId w:val="210"/>
              </w:numPr>
              <w:ind w:left="0"/>
              <w:rPr>
                <w:sz w:val="20"/>
                <w:szCs w:val="20"/>
              </w:rPr>
            </w:pPr>
            <w:r w:rsidRPr="000B5544">
              <w:rPr>
                <w:sz w:val="20"/>
                <w:szCs w:val="20"/>
              </w:rPr>
              <w:t xml:space="preserve">- прокатывание обруча, бег за ним и ловля; </w:t>
            </w:r>
          </w:p>
          <w:p w14:paraId="019448A0" w14:textId="77777777" w:rsidR="00465FE6" w:rsidRPr="000B5544" w:rsidRDefault="00465FE6" w:rsidP="006E2B0C">
            <w:pPr>
              <w:pStyle w:val="afb"/>
              <w:ind w:firstLine="708"/>
              <w:rPr>
                <w:sz w:val="20"/>
                <w:szCs w:val="20"/>
              </w:rPr>
            </w:pPr>
          </w:p>
        </w:tc>
        <w:tc>
          <w:tcPr>
            <w:tcW w:w="1256" w:type="pct"/>
            <w:shd w:val="clear" w:color="auto" w:fill="FFFFFF" w:themeFill="background1"/>
          </w:tcPr>
          <w:p w14:paraId="30B2E317" w14:textId="77777777"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14:paraId="460E2C76" w14:textId="77777777" w:rsidTr="006E2B0C">
        <w:trPr>
          <w:gridAfter w:val="1"/>
          <w:wAfter w:w="23" w:type="pct"/>
        </w:trPr>
        <w:tc>
          <w:tcPr>
            <w:tcW w:w="1205" w:type="pct"/>
            <w:shd w:val="clear" w:color="auto" w:fill="auto"/>
          </w:tcPr>
          <w:p w14:paraId="0359749D"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мешочка в горизонтальную цель (корзину) двумя и одной рукой; </w:t>
            </w:r>
          </w:p>
          <w:p w14:paraId="19DB584B"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одной рукой мяча в обруч, расположенный на уровне глаз ребенка, с расстояния 1,5 м; </w:t>
            </w:r>
          </w:p>
          <w:p w14:paraId="0ED70400" w14:textId="77777777" w:rsidR="00465FE6" w:rsidRPr="000B5544" w:rsidRDefault="00465FE6" w:rsidP="006E2B0C">
            <w:pPr>
              <w:pStyle w:val="ConsPlusNormal"/>
              <w:rPr>
                <w:b/>
                <w:sz w:val="20"/>
                <w:szCs w:val="20"/>
              </w:rPr>
            </w:pPr>
            <w:r w:rsidRPr="000B5544">
              <w:rPr>
                <w:sz w:val="20"/>
                <w:szCs w:val="20"/>
              </w:rPr>
              <w:lastRenderedPageBreak/>
              <w:t>метание вдаль;</w:t>
            </w:r>
          </w:p>
        </w:tc>
        <w:tc>
          <w:tcPr>
            <w:tcW w:w="1276" w:type="pct"/>
            <w:gridSpan w:val="3"/>
            <w:shd w:val="clear" w:color="auto" w:fill="auto"/>
          </w:tcPr>
          <w:p w14:paraId="69C123CD" w14:textId="77777777" w:rsidR="00465FE6" w:rsidRPr="000B5544" w:rsidRDefault="00465FE6" w:rsidP="006E2B0C">
            <w:pPr>
              <w:pStyle w:val="ConsPlusNormal"/>
              <w:rPr>
                <w:sz w:val="20"/>
                <w:szCs w:val="20"/>
              </w:rPr>
            </w:pPr>
            <w:r w:rsidRPr="000B5544">
              <w:rPr>
                <w:sz w:val="20"/>
                <w:szCs w:val="20"/>
              </w:rPr>
              <w:lastRenderedPageBreak/>
              <w:t>-попадание мячом в горизонтальную и вертикальную цели с расстояния 2 - 2,5 м.</w:t>
            </w:r>
          </w:p>
        </w:tc>
        <w:tc>
          <w:tcPr>
            <w:tcW w:w="1240" w:type="pct"/>
            <w:shd w:val="clear" w:color="auto" w:fill="auto"/>
          </w:tcPr>
          <w:p w14:paraId="31876B55" w14:textId="77777777" w:rsidR="00465FE6" w:rsidRPr="000B5544" w:rsidRDefault="00465FE6" w:rsidP="00E04FBF">
            <w:pPr>
              <w:pStyle w:val="afb"/>
              <w:widowControl/>
              <w:numPr>
                <w:ilvl w:val="0"/>
                <w:numId w:val="210"/>
              </w:numPr>
              <w:ind w:left="0"/>
              <w:rPr>
                <w:sz w:val="20"/>
                <w:szCs w:val="20"/>
              </w:rPr>
            </w:pPr>
            <w:r w:rsidRPr="000B5544">
              <w:rPr>
                <w:sz w:val="20"/>
                <w:szCs w:val="20"/>
              </w:rPr>
              <w:t xml:space="preserve">-метание в цель одной и двумя руками снизу и из-за головы; </w:t>
            </w:r>
          </w:p>
          <w:p w14:paraId="332D5906" w14:textId="77777777" w:rsidR="00465FE6" w:rsidRPr="000B5544" w:rsidRDefault="00465FE6" w:rsidP="00E04FBF">
            <w:pPr>
              <w:pStyle w:val="afb"/>
              <w:widowControl/>
              <w:numPr>
                <w:ilvl w:val="0"/>
                <w:numId w:val="210"/>
              </w:numPr>
              <w:ind w:left="0"/>
              <w:rPr>
                <w:sz w:val="20"/>
                <w:szCs w:val="20"/>
              </w:rPr>
            </w:pPr>
            <w:r w:rsidRPr="000B5544">
              <w:rPr>
                <w:sz w:val="20"/>
                <w:szCs w:val="20"/>
              </w:rPr>
              <w:t>метание вдаль предметов разной массы (мешочки, шишки, мячи и другие);</w:t>
            </w:r>
          </w:p>
          <w:p w14:paraId="6DBCF70C" w14:textId="77777777" w:rsidR="00465FE6" w:rsidRPr="000B5544" w:rsidRDefault="00465FE6" w:rsidP="006E2B0C">
            <w:pPr>
              <w:pStyle w:val="afb"/>
              <w:rPr>
                <w:sz w:val="20"/>
                <w:szCs w:val="20"/>
              </w:rPr>
            </w:pPr>
            <w:r w:rsidRPr="000B5544">
              <w:rPr>
                <w:sz w:val="20"/>
                <w:szCs w:val="20"/>
              </w:rPr>
              <w:t>-забрасывание его в баскетбольную корзину.</w:t>
            </w:r>
          </w:p>
        </w:tc>
        <w:tc>
          <w:tcPr>
            <w:tcW w:w="1256" w:type="pct"/>
            <w:shd w:val="clear" w:color="auto" w:fill="FFFFFF" w:themeFill="background1"/>
          </w:tcPr>
          <w:p w14:paraId="055E6639"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 цель из положения стоя на коленях и сидя; </w:t>
            </w:r>
          </w:p>
          <w:p w14:paraId="11844AB0"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вдаль, </w:t>
            </w:r>
          </w:p>
          <w:p w14:paraId="1B31FB56"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метание в движущуюся цель;</w:t>
            </w:r>
          </w:p>
          <w:p w14:paraId="6783CAF6" w14:textId="77777777" w:rsidR="00465FE6" w:rsidRPr="000B5544" w:rsidRDefault="00465FE6" w:rsidP="006E2B0C">
            <w:pPr>
              <w:pStyle w:val="afb"/>
              <w:rPr>
                <w:sz w:val="20"/>
                <w:szCs w:val="20"/>
              </w:rPr>
            </w:pPr>
            <w:r w:rsidRPr="000B5544">
              <w:rPr>
                <w:sz w:val="20"/>
                <w:szCs w:val="20"/>
              </w:rPr>
              <w:t xml:space="preserve"> забрасывание мяча в баскетбольную корзину;</w:t>
            </w:r>
          </w:p>
        </w:tc>
      </w:tr>
      <w:tr w:rsidR="00465FE6" w:rsidRPr="000B5544" w14:paraId="4BBDC663" w14:textId="77777777" w:rsidTr="006E2B0C">
        <w:trPr>
          <w:gridAfter w:val="1"/>
          <w:wAfter w:w="23" w:type="pct"/>
        </w:trPr>
        <w:tc>
          <w:tcPr>
            <w:tcW w:w="4977" w:type="pct"/>
            <w:gridSpan w:val="6"/>
            <w:shd w:val="clear" w:color="auto" w:fill="F2F2F2" w:themeFill="background1" w:themeFillShade="F2"/>
          </w:tcPr>
          <w:p w14:paraId="28CC96B1" w14:textId="77777777" w:rsidR="00465FE6" w:rsidRPr="000B5544" w:rsidRDefault="00465FE6" w:rsidP="006E2B0C">
            <w:pPr>
              <w:pStyle w:val="afb"/>
              <w:rPr>
                <w:sz w:val="20"/>
                <w:szCs w:val="20"/>
              </w:rPr>
            </w:pPr>
            <w:r w:rsidRPr="000B5544">
              <w:rPr>
                <w:b/>
                <w:sz w:val="20"/>
                <w:szCs w:val="20"/>
              </w:rPr>
              <w:t>Ползание, лазанье</w:t>
            </w:r>
          </w:p>
        </w:tc>
      </w:tr>
      <w:tr w:rsidR="00465FE6" w:rsidRPr="000B5544" w14:paraId="651C32FD" w14:textId="77777777" w:rsidTr="006E2B0C">
        <w:trPr>
          <w:gridAfter w:val="1"/>
          <w:wAfter w:w="23" w:type="pct"/>
        </w:trPr>
        <w:tc>
          <w:tcPr>
            <w:tcW w:w="1205" w:type="pct"/>
            <w:shd w:val="clear" w:color="auto" w:fill="F2F2F2" w:themeFill="background1" w:themeFillShade="F2"/>
          </w:tcPr>
          <w:p w14:paraId="4A70A5BF"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5E936BCC"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589B6206"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5C0C761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3E2A5CA8" w14:textId="77777777" w:rsidTr="006E2B0C">
        <w:trPr>
          <w:gridAfter w:val="1"/>
          <w:wAfter w:w="23" w:type="pct"/>
        </w:trPr>
        <w:tc>
          <w:tcPr>
            <w:tcW w:w="1205" w:type="pct"/>
            <w:shd w:val="clear" w:color="auto" w:fill="auto"/>
          </w:tcPr>
          <w:p w14:paraId="05DD08CD" w14:textId="77777777"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14:paraId="0BA761BD" w14:textId="77777777"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96" w:type="pct"/>
            <w:gridSpan w:val="2"/>
            <w:shd w:val="clear" w:color="auto" w:fill="auto"/>
          </w:tcPr>
          <w:p w14:paraId="2F5D4B28" w14:textId="77777777"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14:paraId="2918F98D" w14:textId="77777777"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14:paraId="6CE896FA" w14:textId="77777777" w:rsidTr="006E2B0C">
        <w:trPr>
          <w:gridAfter w:val="1"/>
          <w:wAfter w:w="23" w:type="pct"/>
        </w:trPr>
        <w:tc>
          <w:tcPr>
            <w:tcW w:w="1205" w:type="pct"/>
            <w:shd w:val="clear" w:color="auto" w:fill="auto"/>
          </w:tcPr>
          <w:p w14:paraId="7A3168FA" w14:textId="77777777"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276" w:type="pct"/>
            <w:gridSpan w:val="3"/>
            <w:shd w:val="clear" w:color="auto" w:fill="auto"/>
          </w:tcPr>
          <w:p w14:paraId="549537C1" w14:textId="77777777"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14:paraId="7B88C78B" w14:textId="77777777"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14:paraId="495C16EE" w14:textId="77777777"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14:paraId="40A8B02F" w14:textId="77777777" w:rsidTr="006E2B0C">
        <w:trPr>
          <w:gridAfter w:val="1"/>
          <w:wAfter w:w="23" w:type="pct"/>
        </w:trPr>
        <w:tc>
          <w:tcPr>
            <w:tcW w:w="1205" w:type="pct"/>
            <w:shd w:val="clear" w:color="auto" w:fill="auto"/>
          </w:tcPr>
          <w:p w14:paraId="31F4F1F4" w14:textId="77777777" w:rsidR="00465FE6" w:rsidRPr="000B5544" w:rsidRDefault="00465FE6" w:rsidP="006E2B0C">
            <w:pPr>
              <w:pStyle w:val="ConsPlusNormal"/>
              <w:rPr>
                <w:b/>
                <w:sz w:val="20"/>
                <w:szCs w:val="20"/>
              </w:rPr>
            </w:pPr>
            <w:r w:rsidRPr="000B5544">
              <w:rPr>
                <w:sz w:val="20"/>
                <w:szCs w:val="20"/>
              </w:rPr>
              <w:t>проползание на четвереньках под 3- 4 дугами (высота 50 см, расстояние 1 м)</w:t>
            </w:r>
          </w:p>
        </w:tc>
        <w:tc>
          <w:tcPr>
            <w:tcW w:w="1276" w:type="pct"/>
            <w:gridSpan w:val="3"/>
            <w:shd w:val="clear" w:color="auto" w:fill="auto"/>
          </w:tcPr>
          <w:p w14:paraId="1CF2DE4E" w14:textId="77777777" w:rsidR="00465FE6" w:rsidRPr="000B5544" w:rsidRDefault="00465FE6" w:rsidP="006E2B0C">
            <w:pPr>
              <w:pStyle w:val="ConsPlusNormal"/>
              <w:rPr>
                <w:sz w:val="20"/>
                <w:szCs w:val="20"/>
              </w:rPr>
            </w:pPr>
            <w:r w:rsidRPr="000B5544">
              <w:rPr>
                <w:sz w:val="20"/>
                <w:szCs w:val="20"/>
              </w:rPr>
              <w:t>проползание в обручи, под дуги</w:t>
            </w:r>
          </w:p>
        </w:tc>
        <w:tc>
          <w:tcPr>
            <w:tcW w:w="2496" w:type="pct"/>
            <w:gridSpan w:val="2"/>
            <w:shd w:val="clear" w:color="auto" w:fill="auto"/>
          </w:tcPr>
          <w:p w14:paraId="2C4726CF" w14:textId="77777777" w:rsidR="00465FE6" w:rsidRPr="000B5544" w:rsidRDefault="00465FE6" w:rsidP="006E2B0C">
            <w:pPr>
              <w:pStyle w:val="afb"/>
              <w:rPr>
                <w:sz w:val="20"/>
                <w:szCs w:val="20"/>
              </w:rPr>
            </w:pPr>
            <w:r w:rsidRPr="000B5544">
              <w:rPr>
                <w:sz w:val="20"/>
                <w:szCs w:val="20"/>
              </w:rPr>
              <w:t>проползание под скамейкой;</w:t>
            </w:r>
          </w:p>
        </w:tc>
      </w:tr>
      <w:tr w:rsidR="00465FE6" w:rsidRPr="000B5544" w14:paraId="202A7956" w14:textId="77777777" w:rsidTr="006E2B0C">
        <w:trPr>
          <w:gridAfter w:val="1"/>
          <w:wAfter w:w="23" w:type="pct"/>
        </w:trPr>
        <w:tc>
          <w:tcPr>
            <w:tcW w:w="1205" w:type="pct"/>
            <w:shd w:val="clear" w:color="auto" w:fill="auto"/>
          </w:tcPr>
          <w:p w14:paraId="227BE4E0" w14:textId="77777777"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276" w:type="pct"/>
            <w:gridSpan w:val="3"/>
            <w:shd w:val="clear" w:color="auto" w:fill="auto"/>
          </w:tcPr>
          <w:p w14:paraId="06082B23" w14:textId="77777777"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496" w:type="pct"/>
            <w:gridSpan w:val="2"/>
            <w:shd w:val="clear" w:color="auto" w:fill="auto"/>
          </w:tcPr>
          <w:p w14:paraId="026B9551" w14:textId="77777777"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14:paraId="744BEF5B" w14:textId="77777777"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14:paraId="49F279D9" w14:textId="77777777" w:rsidTr="006E2B0C">
        <w:trPr>
          <w:gridAfter w:val="1"/>
          <w:wAfter w:w="23" w:type="pct"/>
        </w:trPr>
        <w:tc>
          <w:tcPr>
            <w:tcW w:w="1205" w:type="pct"/>
            <w:shd w:val="clear" w:color="auto" w:fill="auto"/>
          </w:tcPr>
          <w:p w14:paraId="187DABCA" w14:textId="77777777"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14:paraId="28342C2A" w14:textId="77777777"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40" w:type="pct"/>
            <w:shd w:val="clear" w:color="auto" w:fill="auto"/>
          </w:tcPr>
          <w:p w14:paraId="748F218B" w14:textId="77777777"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256" w:type="pct"/>
            <w:shd w:val="clear" w:color="auto" w:fill="FFFFFF" w:themeFill="background1"/>
          </w:tcPr>
          <w:p w14:paraId="3206CCFB" w14:textId="77777777"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14:paraId="6C8F86A9" w14:textId="77777777" w:rsidTr="006E2B0C">
        <w:trPr>
          <w:gridAfter w:val="1"/>
          <w:wAfter w:w="23" w:type="pct"/>
        </w:trPr>
        <w:tc>
          <w:tcPr>
            <w:tcW w:w="1205" w:type="pct"/>
            <w:shd w:val="clear" w:color="auto" w:fill="F2F2F2" w:themeFill="background1" w:themeFillShade="F2"/>
          </w:tcPr>
          <w:p w14:paraId="76394A4D" w14:textId="77777777" w:rsidR="00465FE6" w:rsidRPr="000B5544" w:rsidRDefault="00465FE6" w:rsidP="006E2B0C">
            <w:pPr>
              <w:pStyle w:val="ConsPlusNormal"/>
              <w:rPr>
                <w:sz w:val="20"/>
                <w:szCs w:val="20"/>
              </w:rPr>
            </w:pPr>
          </w:p>
        </w:tc>
        <w:tc>
          <w:tcPr>
            <w:tcW w:w="3772" w:type="pct"/>
            <w:gridSpan w:val="5"/>
            <w:shd w:val="clear" w:color="auto" w:fill="auto"/>
          </w:tcPr>
          <w:p w14:paraId="0EE46F53" w14:textId="77777777"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14:paraId="5FEB2528" w14:textId="77777777" w:rsidTr="006E2B0C">
        <w:trPr>
          <w:gridAfter w:val="1"/>
          <w:wAfter w:w="23" w:type="pct"/>
        </w:trPr>
        <w:tc>
          <w:tcPr>
            <w:tcW w:w="1205" w:type="pct"/>
            <w:shd w:val="clear" w:color="auto" w:fill="auto"/>
          </w:tcPr>
          <w:p w14:paraId="592DF47C" w14:textId="77777777" w:rsidR="00465FE6" w:rsidRPr="000B5544" w:rsidRDefault="00465FE6" w:rsidP="006E2B0C">
            <w:pPr>
              <w:pStyle w:val="ConsPlusNormal"/>
              <w:rPr>
                <w:b/>
                <w:sz w:val="20"/>
                <w:szCs w:val="20"/>
              </w:rPr>
            </w:pPr>
            <w:r w:rsidRPr="000B5544">
              <w:rPr>
                <w:sz w:val="20"/>
                <w:szCs w:val="20"/>
              </w:rPr>
              <w:t>-подлезание под дугу, не касаясь руками пола;</w:t>
            </w:r>
          </w:p>
        </w:tc>
        <w:tc>
          <w:tcPr>
            <w:tcW w:w="1276" w:type="pct"/>
            <w:gridSpan w:val="3"/>
            <w:shd w:val="clear" w:color="auto" w:fill="auto"/>
          </w:tcPr>
          <w:p w14:paraId="530912E3" w14:textId="77777777" w:rsidR="00465FE6" w:rsidRPr="000B5544" w:rsidRDefault="00465FE6" w:rsidP="006E2B0C">
            <w:pPr>
              <w:pStyle w:val="ConsPlusNormal"/>
              <w:rPr>
                <w:sz w:val="20"/>
                <w:szCs w:val="20"/>
              </w:rPr>
            </w:pPr>
            <w:r w:rsidRPr="000B5544">
              <w:rPr>
                <w:sz w:val="20"/>
                <w:szCs w:val="20"/>
              </w:rPr>
              <w:t>-подлезание под веревку или дугу, не касаясь руками пола прямо и боком.</w:t>
            </w:r>
          </w:p>
          <w:p w14:paraId="1E266024" w14:textId="77777777" w:rsidR="00465FE6" w:rsidRPr="000B5544" w:rsidRDefault="00465FE6" w:rsidP="006E2B0C">
            <w:pPr>
              <w:pStyle w:val="ConsPlusNormal"/>
              <w:rPr>
                <w:sz w:val="20"/>
                <w:szCs w:val="20"/>
              </w:rPr>
            </w:pPr>
          </w:p>
        </w:tc>
        <w:tc>
          <w:tcPr>
            <w:tcW w:w="1240" w:type="pct"/>
            <w:shd w:val="clear" w:color="auto" w:fill="auto"/>
          </w:tcPr>
          <w:p w14:paraId="4142F81B" w14:textId="77777777" w:rsidR="00465FE6" w:rsidRPr="000B5544" w:rsidRDefault="00465FE6" w:rsidP="006E2B0C">
            <w:pPr>
              <w:pStyle w:val="afb"/>
              <w:rPr>
                <w:sz w:val="20"/>
                <w:szCs w:val="20"/>
              </w:rPr>
            </w:pPr>
            <w:r w:rsidRPr="000B5544">
              <w:rPr>
                <w:sz w:val="20"/>
                <w:szCs w:val="20"/>
              </w:rPr>
              <w:t>-переползание через несколько предметов подряд, под дугами, в туннеле;</w:t>
            </w:r>
          </w:p>
        </w:tc>
        <w:tc>
          <w:tcPr>
            <w:tcW w:w="1256" w:type="pct"/>
            <w:shd w:val="clear" w:color="auto" w:fill="FFFFFF" w:themeFill="background1"/>
          </w:tcPr>
          <w:p w14:paraId="4134F209"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перелезание с пролета на пролет по диагонали; </w:t>
            </w:r>
          </w:p>
          <w:p w14:paraId="27360F06" w14:textId="77777777"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14:paraId="041182F2" w14:textId="77777777" w:rsidTr="006E2B0C">
        <w:trPr>
          <w:gridAfter w:val="1"/>
          <w:wAfter w:w="23" w:type="pct"/>
        </w:trPr>
        <w:tc>
          <w:tcPr>
            <w:tcW w:w="1205" w:type="pct"/>
            <w:vMerge w:val="restart"/>
            <w:shd w:val="clear" w:color="auto" w:fill="F2F2F2" w:themeFill="background1" w:themeFillShade="F2"/>
          </w:tcPr>
          <w:p w14:paraId="5AFD506A" w14:textId="77777777"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14:paraId="4302C707" w14:textId="77777777" w:rsidR="00465FE6" w:rsidRPr="000B5544" w:rsidRDefault="00465FE6" w:rsidP="006E2B0C">
            <w:pPr>
              <w:pStyle w:val="ConsPlusNormal"/>
              <w:rPr>
                <w:sz w:val="20"/>
                <w:szCs w:val="20"/>
              </w:rPr>
            </w:pPr>
          </w:p>
        </w:tc>
        <w:tc>
          <w:tcPr>
            <w:tcW w:w="2496" w:type="pct"/>
            <w:gridSpan w:val="2"/>
            <w:shd w:val="clear" w:color="auto" w:fill="auto"/>
          </w:tcPr>
          <w:p w14:paraId="5C9A2D2F" w14:textId="77777777"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14:paraId="21C45585" w14:textId="77777777"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14:paraId="7F65A4D3" w14:textId="77777777" w:rsidTr="006E2B0C">
        <w:trPr>
          <w:gridAfter w:val="1"/>
          <w:wAfter w:w="23" w:type="pct"/>
        </w:trPr>
        <w:tc>
          <w:tcPr>
            <w:tcW w:w="1205" w:type="pct"/>
            <w:vMerge/>
            <w:shd w:val="clear" w:color="auto" w:fill="F2F2F2" w:themeFill="background1" w:themeFillShade="F2"/>
          </w:tcPr>
          <w:p w14:paraId="2ED93729" w14:textId="77777777"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14:paraId="5E25F10A" w14:textId="77777777" w:rsidR="00465FE6" w:rsidRPr="000B5544" w:rsidRDefault="00465FE6" w:rsidP="006E2B0C">
            <w:pPr>
              <w:pStyle w:val="ConsPlusNormal"/>
              <w:rPr>
                <w:sz w:val="20"/>
                <w:szCs w:val="20"/>
              </w:rPr>
            </w:pPr>
          </w:p>
        </w:tc>
        <w:tc>
          <w:tcPr>
            <w:tcW w:w="1240" w:type="pct"/>
            <w:shd w:val="clear" w:color="auto" w:fill="F2F2F2" w:themeFill="background1" w:themeFillShade="F2"/>
          </w:tcPr>
          <w:p w14:paraId="709D01F8" w14:textId="77777777" w:rsidR="00465FE6" w:rsidRPr="000B5544" w:rsidRDefault="00465FE6" w:rsidP="006E2B0C">
            <w:pPr>
              <w:pStyle w:val="afb"/>
              <w:rPr>
                <w:sz w:val="20"/>
                <w:szCs w:val="20"/>
              </w:rPr>
            </w:pPr>
          </w:p>
        </w:tc>
        <w:tc>
          <w:tcPr>
            <w:tcW w:w="1256" w:type="pct"/>
            <w:shd w:val="clear" w:color="auto" w:fill="FFFFFF" w:themeFill="background1"/>
          </w:tcPr>
          <w:p w14:paraId="5261722A" w14:textId="77777777"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14:paraId="03A250CD" w14:textId="77777777" w:rsidTr="006E2B0C">
        <w:trPr>
          <w:gridAfter w:val="1"/>
          <w:wAfter w:w="23" w:type="pct"/>
        </w:trPr>
        <w:tc>
          <w:tcPr>
            <w:tcW w:w="4977" w:type="pct"/>
            <w:gridSpan w:val="6"/>
            <w:shd w:val="clear" w:color="auto" w:fill="F2F2F2" w:themeFill="background1" w:themeFillShade="F2"/>
          </w:tcPr>
          <w:p w14:paraId="79711E3F" w14:textId="77777777" w:rsidR="00465FE6" w:rsidRPr="000B5544" w:rsidRDefault="00465FE6" w:rsidP="006E2B0C">
            <w:pPr>
              <w:pStyle w:val="afb"/>
              <w:tabs>
                <w:tab w:val="left" w:pos="2847"/>
              </w:tabs>
              <w:rPr>
                <w:sz w:val="20"/>
                <w:szCs w:val="20"/>
              </w:rPr>
            </w:pPr>
            <w:r w:rsidRPr="000B5544">
              <w:rPr>
                <w:b/>
                <w:sz w:val="20"/>
                <w:szCs w:val="20"/>
              </w:rPr>
              <w:t>Ходьба</w:t>
            </w:r>
          </w:p>
        </w:tc>
      </w:tr>
      <w:tr w:rsidR="00465FE6" w:rsidRPr="000B5544" w14:paraId="40505C87" w14:textId="77777777" w:rsidTr="006E2B0C">
        <w:trPr>
          <w:gridAfter w:val="1"/>
          <w:wAfter w:w="23" w:type="pct"/>
        </w:trPr>
        <w:tc>
          <w:tcPr>
            <w:tcW w:w="1205" w:type="pct"/>
            <w:shd w:val="clear" w:color="auto" w:fill="F2F2F2" w:themeFill="background1" w:themeFillShade="F2"/>
          </w:tcPr>
          <w:p w14:paraId="050269F8"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48A809FD"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7193FFE8"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55CD4EA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181E5842" w14:textId="77777777" w:rsidTr="006E2B0C">
        <w:trPr>
          <w:gridAfter w:val="1"/>
          <w:wAfter w:w="23" w:type="pct"/>
        </w:trPr>
        <w:tc>
          <w:tcPr>
            <w:tcW w:w="1205" w:type="pct"/>
            <w:shd w:val="clear" w:color="auto" w:fill="auto"/>
          </w:tcPr>
          <w:p w14:paraId="65FA6F6C" w14:textId="77777777"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14:paraId="53916DE8" w14:textId="77777777"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небольшими группами, </w:t>
            </w:r>
          </w:p>
          <w:p w14:paraId="0D3237CC" w14:textId="77777777"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друг за другом, </w:t>
            </w:r>
          </w:p>
          <w:p w14:paraId="5A9350C5" w14:textId="77777777" w:rsidR="00465FE6" w:rsidRPr="000B5544" w:rsidRDefault="00465FE6" w:rsidP="00E04FBF">
            <w:pPr>
              <w:pStyle w:val="ConsPlusNormal"/>
              <w:numPr>
                <w:ilvl w:val="0"/>
                <w:numId w:val="224"/>
              </w:numPr>
              <w:tabs>
                <w:tab w:val="left" w:pos="284"/>
              </w:tabs>
              <w:rPr>
                <w:sz w:val="20"/>
                <w:szCs w:val="20"/>
              </w:rPr>
            </w:pPr>
            <w:r w:rsidRPr="000B5544">
              <w:rPr>
                <w:sz w:val="20"/>
                <w:szCs w:val="20"/>
              </w:rPr>
              <w:t>парами друг за другом</w:t>
            </w:r>
          </w:p>
        </w:tc>
        <w:tc>
          <w:tcPr>
            <w:tcW w:w="1276" w:type="pct"/>
            <w:gridSpan w:val="3"/>
            <w:shd w:val="clear" w:color="auto" w:fill="auto"/>
          </w:tcPr>
          <w:p w14:paraId="608E703A" w14:textId="77777777"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14:paraId="53745908" w14:textId="77777777" w:rsidR="00465FE6" w:rsidRPr="000B5544" w:rsidRDefault="00465FE6" w:rsidP="00E04FBF">
            <w:pPr>
              <w:pStyle w:val="afb"/>
              <w:widowControl/>
              <w:numPr>
                <w:ilvl w:val="0"/>
                <w:numId w:val="210"/>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14:paraId="31885A54" w14:textId="77777777" w:rsidR="00465FE6" w:rsidRPr="000B5544" w:rsidRDefault="00465FE6" w:rsidP="006E2B0C">
            <w:pPr>
              <w:pStyle w:val="afb"/>
              <w:rPr>
                <w:sz w:val="20"/>
                <w:szCs w:val="20"/>
              </w:rPr>
            </w:pPr>
            <w:r w:rsidRPr="000B5544">
              <w:rPr>
                <w:sz w:val="20"/>
                <w:szCs w:val="20"/>
              </w:rPr>
              <w:t>ходьба обычная, гимнастическим шагом, скрестным шагом, спиной вперед;</w:t>
            </w:r>
          </w:p>
          <w:p w14:paraId="56FE1ADC" w14:textId="77777777"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14:paraId="6D595BA9" w14:textId="77777777" w:rsidR="00465FE6" w:rsidRPr="000B5544" w:rsidRDefault="00465FE6" w:rsidP="006E2B0C">
            <w:pPr>
              <w:pStyle w:val="afb"/>
              <w:rPr>
                <w:sz w:val="20"/>
                <w:szCs w:val="20"/>
              </w:rPr>
            </w:pPr>
            <w:r w:rsidRPr="000B5544">
              <w:rPr>
                <w:sz w:val="20"/>
                <w:szCs w:val="20"/>
              </w:rPr>
              <w:t xml:space="preserve"> -ходьба в приседе, с различными движениями рук, в различных построениях;</w:t>
            </w:r>
          </w:p>
        </w:tc>
      </w:tr>
      <w:tr w:rsidR="00465FE6" w:rsidRPr="000B5544" w14:paraId="7092B2A8" w14:textId="77777777" w:rsidTr="006E2B0C">
        <w:trPr>
          <w:gridAfter w:val="1"/>
          <w:wAfter w:w="23" w:type="pct"/>
        </w:trPr>
        <w:tc>
          <w:tcPr>
            <w:tcW w:w="1205" w:type="pct"/>
            <w:shd w:val="clear" w:color="auto" w:fill="auto"/>
          </w:tcPr>
          <w:p w14:paraId="5F2CAB2D" w14:textId="77777777" w:rsidR="00465FE6" w:rsidRPr="000B5544" w:rsidRDefault="00465FE6" w:rsidP="006E2B0C">
            <w:pPr>
              <w:pStyle w:val="ConsPlusNormal"/>
              <w:tabs>
                <w:tab w:val="left" w:pos="0"/>
              </w:tabs>
              <w:rPr>
                <w:sz w:val="20"/>
                <w:szCs w:val="20"/>
              </w:rPr>
            </w:pPr>
            <w:r w:rsidRPr="000B5544">
              <w:rPr>
                <w:sz w:val="20"/>
                <w:szCs w:val="20"/>
              </w:rPr>
              <w:t>- ходьба по ориентирам (по прямой, по кругу;</w:t>
            </w:r>
          </w:p>
          <w:p w14:paraId="4FAFB6F6"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 ходить, обходя предметы, врассыпную, "змейкой";</w:t>
            </w:r>
          </w:p>
          <w:p w14:paraId="230ADE80"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ходьба  с поворотом и сменой направления);</w:t>
            </w:r>
          </w:p>
          <w:p w14:paraId="730693E3"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lastRenderedPageBreak/>
              <w:t xml:space="preserve">ходьба  на носках; </w:t>
            </w:r>
          </w:p>
          <w:p w14:paraId="5E645EEE" w14:textId="77777777"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276" w:type="pct"/>
            <w:gridSpan w:val="3"/>
            <w:shd w:val="clear" w:color="auto" w:fill="auto"/>
          </w:tcPr>
          <w:p w14:paraId="4B9AA6DA" w14:textId="77777777" w:rsidR="00465FE6" w:rsidRPr="000B5544" w:rsidRDefault="00465FE6" w:rsidP="006E2B0C">
            <w:pPr>
              <w:pStyle w:val="ConsPlusNormal"/>
              <w:rPr>
                <w:sz w:val="20"/>
                <w:szCs w:val="20"/>
              </w:rPr>
            </w:pPr>
            <w:r w:rsidRPr="000B5544">
              <w:rPr>
                <w:sz w:val="20"/>
                <w:szCs w:val="20"/>
              </w:rPr>
              <w:lastRenderedPageBreak/>
              <w:t xml:space="preserve">- ходьба на носках, на пятках, на внешней стороне стопы, приставным шагом вперед и по шнуру; </w:t>
            </w:r>
          </w:p>
          <w:p w14:paraId="06FFE399" w14:textId="77777777"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14:paraId="21CB155D" w14:textId="77777777" w:rsidR="00465FE6" w:rsidRPr="000B5544" w:rsidRDefault="00465FE6" w:rsidP="006E2B0C">
            <w:pPr>
              <w:pStyle w:val="ConsPlusNormal"/>
              <w:rPr>
                <w:sz w:val="20"/>
                <w:szCs w:val="20"/>
              </w:rPr>
            </w:pPr>
            <w:r w:rsidRPr="000B5544">
              <w:rPr>
                <w:sz w:val="20"/>
                <w:szCs w:val="20"/>
              </w:rPr>
              <w:t>- ходьба со сменой ведущего</w:t>
            </w:r>
          </w:p>
        </w:tc>
        <w:tc>
          <w:tcPr>
            <w:tcW w:w="2496" w:type="pct"/>
            <w:gridSpan w:val="2"/>
            <w:shd w:val="clear" w:color="auto" w:fill="auto"/>
          </w:tcPr>
          <w:p w14:paraId="06FF4DC8" w14:textId="77777777" w:rsidR="00465FE6" w:rsidRPr="000B5544" w:rsidRDefault="00465FE6" w:rsidP="00E04FBF">
            <w:pPr>
              <w:pStyle w:val="afb"/>
              <w:widowControl/>
              <w:numPr>
                <w:ilvl w:val="0"/>
                <w:numId w:val="210"/>
              </w:numPr>
              <w:ind w:left="0"/>
              <w:rPr>
                <w:sz w:val="20"/>
                <w:szCs w:val="20"/>
              </w:rPr>
            </w:pPr>
            <w:r w:rsidRPr="000B5544">
              <w:rPr>
                <w:sz w:val="20"/>
                <w:szCs w:val="20"/>
              </w:rPr>
              <w:t>- ходьба на носках, на пятках, с высоким подниманием колен, на внешней стороне стопы</w:t>
            </w:r>
          </w:p>
          <w:p w14:paraId="0B579F97" w14:textId="77777777" w:rsidR="00465FE6" w:rsidRPr="000B5544" w:rsidRDefault="00465FE6" w:rsidP="00E04FBF">
            <w:pPr>
              <w:pStyle w:val="afb"/>
              <w:widowControl/>
              <w:numPr>
                <w:ilvl w:val="0"/>
                <w:numId w:val="210"/>
              </w:numPr>
              <w:ind w:left="0"/>
              <w:rPr>
                <w:sz w:val="20"/>
                <w:szCs w:val="20"/>
              </w:rPr>
            </w:pPr>
            <w:r w:rsidRPr="000B5544">
              <w:rPr>
                <w:sz w:val="20"/>
                <w:szCs w:val="20"/>
              </w:rPr>
              <w:t>- ходьба приставным шагом в сторону (направо и налево), в полуприседе,</w:t>
            </w:r>
          </w:p>
          <w:p w14:paraId="3B922498" w14:textId="77777777" w:rsidR="00465FE6" w:rsidRPr="000B5544" w:rsidRDefault="00465FE6" w:rsidP="006E2B0C">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465FE6" w:rsidRPr="000B5544" w14:paraId="0CB79082" w14:textId="77777777" w:rsidTr="006E2B0C">
        <w:trPr>
          <w:gridAfter w:val="1"/>
          <w:wAfter w:w="23" w:type="pct"/>
        </w:trPr>
        <w:tc>
          <w:tcPr>
            <w:tcW w:w="1205" w:type="pct"/>
            <w:shd w:val="clear" w:color="auto" w:fill="auto"/>
          </w:tcPr>
          <w:p w14:paraId="46DCD642" w14:textId="77777777" w:rsidR="00465FE6" w:rsidRPr="000B5544" w:rsidRDefault="00465FE6" w:rsidP="006E2B0C">
            <w:pPr>
              <w:pStyle w:val="ConsPlusNormal"/>
              <w:rPr>
                <w:b/>
                <w:sz w:val="20"/>
                <w:szCs w:val="20"/>
              </w:rPr>
            </w:pPr>
            <w:r w:rsidRPr="000B5544">
              <w:rPr>
                <w:sz w:val="20"/>
                <w:szCs w:val="20"/>
              </w:rPr>
              <w:t>- ходьба, перешагивая предметы</w:t>
            </w:r>
          </w:p>
        </w:tc>
        <w:tc>
          <w:tcPr>
            <w:tcW w:w="1276" w:type="pct"/>
            <w:gridSpan w:val="3"/>
            <w:shd w:val="clear" w:color="auto" w:fill="auto"/>
          </w:tcPr>
          <w:p w14:paraId="21148C4D" w14:textId="77777777"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14:paraId="2C573626" w14:textId="77777777" w:rsidR="00465FE6" w:rsidRPr="000B5544" w:rsidRDefault="00465FE6" w:rsidP="006E2B0C">
            <w:pPr>
              <w:pStyle w:val="ConsPlusNormal"/>
              <w:rPr>
                <w:sz w:val="20"/>
                <w:szCs w:val="20"/>
              </w:rPr>
            </w:pPr>
            <w:r w:rsidRPr="000B5544">
              <w:rPr>
                <w:sz w:val="20"/>
                <w:szCs w:val="20"/>
              </w:rPr>
              <w:t>- ходьба, чередуя мелкий и широкий шаг, "змейкой"</w:t>
            </w:r>
          </w:p>
        </w:tc>
        <w:tc>
          <w:tcPr>
            <w:tcW w:w="2496" w:type="pct"/>
            <w:gridSpan w:val="2"/>
            <w:shd w:val="clear" w:color="auto" w:fill="auto"/>
          </w:tcPr>
          <w:p w14:paraId="28C510EB" w14:textId="77777777"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14:paraId="2B26DB4B" w14:textId="77777777"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14:paraId="75880434" w14:textId="77777777" w:rsidTr="006E2B0C">
        <w:trPr>
          <w:gridAfter w:val="1"/>
          <w:wAfter w:w="23" w:type="pct"/>
        </w:trPr>
        <w:tc>
          <w:tcPr>
            <w:tcW w:w="1205" w:type="pct"/>
            <w:shd w:val="clear" w:color="auto" w:fill="auto"/>
          </w:tcPr>
          <w:p w14:paraId="792F90E8" w14:textId="77777777"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14:paraId="30D711A3" w14:textId="77777777"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72" w:type="pct"/>
            <w:gridSpan w:val="5"/>
            <w:shd w:val="clear" w:color="auto" w:fill="auto"/>
          </w:tcPr>
          <w:p w14:paraId="45CC6FB5" w14:textId="77777777"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14:paraId="4EE65642" w14:textId="77777777"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14:paraId="293C4536" w14:textId="77777777" w:rsidTr="006E2B0C">
        <w:trPr>
          <w:gridAfter w:val="1"/>
          <w:wAfter w:w="23" w:type="pct"/>
        </w:trPr>
        <w:tc>
          <w:tcPr>
            <w:tcW w:w="1205" w:type="pct"/>
            <w:shd w:val="clear" w:color="auto" w:fill="auto"/>
          </w:tcPr>
          <w:p w14:paraId="7E16441C" w14:textId="77777777" w:rsidR="00465FE6" w:rsidRPr="000B5544" w:rsidRDefault="00465FE6" w:rsidP="006E2B0C">
            <w:pPr>
              <w:pStyle w:val="ConsPlusNormal"/>
              <w:rPr>
                <w:b/>
                <w:sz w:val="20"/>
                <w:szCs w:val="20"/>
              </w:rPr>
            </w:pPr>
            <w:r w:rsidRPr="000B5544">
              <w:rPr>
                <w:sz w:val="20"/>
                <w:szCs w:val="20"/>
              </w:rPr>
              <w:t>- ходьба по наклонной доске</w:t>
            </w:r>
          </w:p>
        </w:tc>
        <w:tc>
          <w:tcPr>
            <w:tcW w:w="3772" w:type="pct"/>
            <w:gridSpan w:val="5"/>
            <w:shd w:val="clear" w:color="auto" w:fill="auto"/>
          </w:tcPr>
          <w:p w14:paraId="373FE4E0" w14:textId="77777777" w:rsidR="00465FE6" w:rsidRPr="000B5544"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tc>
      </w:tr>
      <w:tr w:rsidR="00465FE6" w:rsidRPr="000B5544" w14:paraId="4496591F" w14:textId="77777777" w:rsidTr="006E2B0C">
        <w:trPr>
          <w:gridAfter w:val="1"/>
          <w:wAfter w:w="23" w:type="pct"/>
        </w:trPr>
        <w:tc>
          <w:tcPr>
            <w:tcW w:w="1205" w:type="pct"/>
            <w:shd w:val="clear" w:color="auto" w:fill="auto"/>
          </w:tcPr>
          <w:p w14:paraId="0837E84F" w14:textId="77777777"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772" w:type="pct"/>
            <w:gridSpan w:val="5"/>
            <w:shd w:val="clear" w:color="auto" w:fill="auto"/>
          </w:tcPr>
          <w:p w14:paraId="63D7E14F" w14:textId="77777777"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14:paraId="6BEB7FE5" w14:textId="77777777" w:rsidR="00465FE6" w:rsidRPr="000B5544"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tc>
      </w:tr>
      <w:tr w:rsidR="00465FE6" w:rsidRPr="000B5544" w14:paraId="4823D0D8" w14:textId="77777777" w:rsidTr="006E2B0C">
        <w:trPr>
          <w:gridAfter w:val="1"/>
          <w:wAfter w:w="23" w:type="pct"/>
        </w:trPr>
        <w:tc>
          <w:tcPr>
            <w:tcW w:w="4977" w:type="pct"/>
            <w:gridSpan w:val="6"/>
            <w:shd w:val="clear" w:color="auto" w:fill="F2F2F2" w:themeFill="background1" w:themeFillShade="F2"/>
          </w:tcPr>
          <w:p w14:paraId="56E5C783" w14:textId="77777777" w:rsidR="00465FE6" w:rsidRPr="000B5544" w:rsidRDefault="00465FE6" w:rsidP="006E2B0C">
            <w:pPr>
              <w:pStyle w:val="afb"/>
              <w:tabs>
                <w:tab w:val="left" w:pos="2847"/>
              </w:tabs>
              <w:rPr>
                <w:sz w:val="20"/>
                <w:szCs w:val="20"/>
              </w:rPr>
            </w:pPr>
            <w:r w:rsidRPr="000B5544">
              <w:rPr>
                <w:b/>
                <w:sz w:val="20"/>
                <w:szCs w:val="20"/>
              </w:rPr>
              <w:t xml:space="preserve"> Бег</w:t>
            </w:r>
          </w:p>
        </w:tc>
      </w:tr>
      <w:tr w:rsidR="00465FE6" w:rsidRPr="000B5544" w14:paraId="0880A4B6" w14:textId="77777777" w:rsidTr="006E2B0C">
        <w:trPr>
          <w:gridAfter w:val="1"/>
          <w:wAfter w:w="23" w:type="pct"/>
        </w:trPr>
        <w:tc>
          <w:tcPr>
            <w:tcW w:w="1205" w:type="pct"/>
            <w:shd w:val="clear" w:color="auto" w:fill="F2F2F2" w:themeFill="background1" w:themeFillShade="F2"/>
          </w:tcPr>
          <w:p w14:paraId="210FC9A9"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75B80E0A"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30FF97EF"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587480D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7A1FC000" w14:textId="77777777" w:rsidTr="006E2B0C">
        <w:trPr>
          <w:gridAfter w:val="1"/>
          <w:wAfter w:w="23" w:type="pct"/>
        </w:trPr>
        <w:tc>
          <w:tcPr>
            <w:tcW w:w="1205" w:type="pct"/>
            <w:shd w:val="clear" w:color="auto" w:fill="auto"/>
          </w:tcPr>
          <w:p w14:paraId="4A3B8859" w14:textId="77777777"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14:paraId="68EA9AF1" w14:textId="77777777" w:rsidR="00465FE6" w:rsidRPr="000B5544" w:rsidRDefault="00465FE6" w:rsidP="006E2B0C">
            <w:pPr>
              <w:pStyle w:val="ConsPlusNormal"/>
              <w:rPr>
                <w:sz w:val="20"/>
                <w:szCs w:val="20"/>
              </w:rPr>
            </w:pPr>
            <w:r w:rsidRPr="000B5544">
              <w:rPr>
                <w:sz w:val="20"/>
                <w:szCs w:val="20"/>
              </w:rPr>
              <w:t>- бег по кругу, в парах;</w:t>
            </w:r>
          </w:p>
          <w:p w14:paraId="0B46FCE0" w14:textId="77777777"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276" w:type="pct"/>
            <w:gridSpan w:val="3"/>
            <w:shd w:val="clear" w:color="auto" w:fill="auto"/>
          </w:tcPr>
          <w:p w14:paraId="3D5FD160" w14:textId="77777777"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14:paraId="1FF02BF7" w14:textId="77777777" w:rsidR="00465FE6" w:rsidRPr="000B5544" w:rsidRDefault="00465FE6" w:rsidP="006E2B0C">
            <w:pPr>
              <w:pStyle w:val="ConsPlusNormal"/>
              <w:rPr>
                <w:sz w:val="20"/>
                <w:szCs w:val="20"/>
              </w:rPr>
            </w:pPr>
            <w:r w:rsidRPr="000B5544">
              <w:rPr>
                <w:sz w:val="20"/>
                <w:szCs w:val="20"/>
              </w:rPr>
              <w:t xml:space="preserve">- бег на месте; </w:t>
            </w:r>
          </w:p>
          <w:p w14:paraId="5BD35F45" w14:textId="77777777" w:rsidR="00465FE6" w:rsidRPr="000B5544" w:rsidRDefault="00465FE6" w:rsidP="006E2B0C">
            <w:pPr>
              <w:pStyle w:val="ConsPlusNormal"/>
              <w:rPr>
                <w:sz w:val="20"/>
                <w:szCs w:val="20"/>
              </w:rPr>
            </w:pPr>
            <w:r w:rsidRPr="000B5544">
              <w:rPr>
                <w:sz w:val="20"/>
                <w:szCs w:val="20"/>
              </w:rPr>
              <w:t xml:space="preserve">- бег в парах; </w:t>
            </w:r>
          </w:p>
          <w:p w14:paraId="56FAD147" w14:textId="77777777"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240" w:type="pct"/>
            <w:shd w:val="clear" w:color="auto" w:fill="auto"/>
          </w:tcPr>
          <w:p w14:paraId="6F3B6A41" w14:textId="77777777"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14:paraId="55683B2B" w14:textId="77777777" w:rsidR="00465FE6" w:rsidRPr="000B5544" w:rsidRDefault="00465FE6" w:rsidP="006E2B0C">
            <w:pPr>
              <w:pStyle w:val="afb"/>
              <w:rPr>
                <w:sz w:val="20"/>
                <w:szCs w:val="20"/>
              </w:rPr>
            </w:pPr>
            <w:r w:rsidRPr="000B5544">
              <w:rPr>
                <w:sz w:val="20"/>
                <w:szCs w:val="20"/>
              </w:rPr>
              <w:t xml:space="preserve">- бег, высоко поднимая колени; </w:t>
            </w:r>
          </w:p>
          <w:p w14:paraId="1AB2CEB1" w14:textId="77777777"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256" w:type="pct"/>
            <w:shd w:val="clear" w:color="auto" w:fill="FFFFFF" w:themeFill="background1"/>
          </w:tcPr>
          <w:p w14:paraId="58B02F9F" w14:textId="77777777"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14:paraId="044AA479" w14:textId="77777777" w:rsidTr="006E2B0C">
        <w:trPr>
          <w:gridAfter w:val="1"/>
          <w:wAfter w:w="23" w:type="pct"/>
        </w:trPr>
        <w:tc>
          <w:tcPr>
            <w:tcW w:w="1205" w:type="pct"/>
            <w:shd w:val="clear" w:color="auto" w:fill="auto"/>
          </w:tcPr>
          <w:p w14:paraId="2F15A6A7" w14:textId="77777777"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276" w:type="pct"/>
            <w:gridSpan w:val="3"/>
            <w:shd w:val="clear" w:color="auto" w:fill="auto"/>
          </w:tcPr>
          <w:p w14:paraId="6CA728CF" w14:textId="77777777" w:rsidR="00465FE6" w:rsidRPr="000B5544" w:rsidRDefault="00465FE6" w:rsidP="006E2B0C">
            <w:pPr>
              <w:pStyle w:val="ConsPlusNormal"/>
              <w:rPr>
                <w:sz w:val="20"/>
                <w:szCs w:val="20"/>
              </w:rPr>
            </w:pPr>
            <w:r w:rsidRPr="000B5544">
              <w:rPr>
                <w:sz w:val="20"/>
                <w:szCs w:val="20"/>
              </w:rPr>
              <w:t>- бег, оббегая предметы</w:t>
            </w:r>
          </w:p>
        </w:tc>
        <w:tc>
          <w:tcPr>
            <w:tcW w:w="1240" w:type="pct"/>
            <w:shd w:val="clear" w:color="auto" w:fill="auto"/>
          </w:tcPr>
          <w:p w14:paraId="63D58CBA" w14:textId="77777777"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256" w:type="pct"/>
            <w:shd w:val="clear" w:color="auto" w:fill="FFFFFF" w:themeFill="background1"/>
          </w:tcPr>
          <w:p w14:paraId="12849B68" w14:textId="77777777" w:rsidR="00465FE6" w:rsidRPr="000B5544"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r w:rsidRPr="000B5544">
              <w:rPr>
                <w:i/>
                <w:sz w:val="20"/>
                <w:szCs w:val="20"/>
              </w:rPr>
              <w:tab/>
            </w:r>
          </w:p>
        </w:tc>
      </w:tr>
      <w:tr w:rsidR="00465FE6" w:rsidRPr="000B5544" w14:paraId="71921218" w14:textId="77777777" w:rsidTr="006E2B0C">
        <w:trPr>
          <w:gridAfter w:val="1"/>
          <w:wAfter w:w="23" w:type="pct"/>
        </w:trPr>
        <w:tc>
          <w:tcPr>
            <w:tcW w:w="1205" w:type="pct"/>
            <w:shd w:val="clear" w:color="auto" w:fill="auto"/>
          </w:tcPr>
          <w:p w14:paraId="3E947892" w14:textId="77777777" w:rsidR="00465FE6" w:rsidRPr="000B5544" w:rsidRDefault="00465FE6" w:rsidP="006E2B0C">
            <w:pPr>
              <w:pStyle w:val="ConsPlusNormal"/>
              <w:rPr>
                <w:sz w:val="20"/>
                <w:szCs w:val="20"/>
              </w:rPr>
            </w:pPr>
            <w:r w:rsidRPr="000B5544">
              <w:rPr>
                <w:sz w:val="20"/>
                <w:szCs w:val="20"/>
              </w:rPr>
              <w:t>- бег со сменой направления,</w:t>
            </w:r>
          </w:p>
          <w:p w14:paraId="60E23EDF" w14:textId="77777777" w:rsidR="00465FE6" w:rsidRPr="000B5544" w:rsidRDefault="00465FE6" w:rsidP="006E2B0C">
            <w:pPr>
              <w:pStyle w:val="ConsPlusNormal"/>
              <w:rPr>
                <w:sz w:val="20"/>
                <w:szCs w:val="20"/>
              </w:rPr>
            </w:pPr>
            <w:r w:rsidRPr="000B5544">
              <w:rPr>
                <w:sz w:val="20"/>
                <w:szCs w:val="20"/>
              </w:rPr>
              <w:t xml:space="preserve"> с остановками;</w:t>
            </w:r>
          </w:p>
          <w:p w14:paraId="6292D5F0" w14:textId="77777777" w:rsidR="00465FE6" w:rsidRPr="000B5544" w:rsidRDefault="00465FE6" w:rsidP="006E2B0C">
            <w:pPr>
              <w:pStyle w:val="ConsPlusNormal"/>
              <w:rPr>
                <w:sz w:val="20"/>
                <w:szCs w:val="20"/>
              </w:rPr>
            </w:pPr>
            <w:r w:rsidRPr="000B5544">
              <w:rPr>
                <w:sz w:val="20"/>
                <w:szCs w:val="20"/>
              </w:rPr>
              <w:t>-бег мелким шагом;</w:t>
            </w:r>
          </w:p>
          <w:p w14:paraId="36264BBA" w14:textId="77777777" w:rsidR="00465FE6" w:rsidRPr="000B5544" w:rsidRDefault="00465FE6" w:rsidP="006E2B0C">
            <w:pPr>
              <w:pStyle w:val="ConsPlusNormal"/>
              <w:rPr>
                <w:sz w:val="20"/>
                <w:szCs w:val="20"/>
              </w:rPr>
            </w:pPr>
            <w:r w:rsidRPr="000B5544">
              <w:rPr>
                <w:sz w:val="20"/>
                <w:szCs w:val="20"/>
              </w:rPr>
              <w:t>-бег на носках;</w:t>
            </w:r>
          </w:p>
          <w:p w14:paraId="7633FBDA" w14:textId="77777777" w:rsidR="00465FE6" w:rsidRPr="000B5544" w:rsidRDefault="00465FE6" w:rsidP="006E2B0C">
            <w:pPr>
              <w:pStyle w:val="ConsPlusNormal"/>
              <w:rPr>
                <w:sz w:val="20"/>
                <w:szCs w:val="20"/>
              </w:rPr>
            </w:pPr>
            <w:r w:rsidRPr="000B5544">
              <w:rPr>
                <w:sz w:val="20"/>
                <w:szCs w:val="20"/>
              </w:rPr>
              <w:t>-бег в чередовании с ходьбой;</w:t>
            </w:r>
          </w:p>
          <w:p w14:paraId="4351DFDE" w14:textId="77777777" w:rsidR="00465FE6" w:rsidRPr="000B5544" w:rsidRDefault="00465FE6" w:rsidP="006E2B0C">
            <w:pPr>
              <w:pStyle w:val="ConsPlusNormal"/>
              <w:rPr>
                <w:sz w:val="20"/>
                <w:szCs w:val="20"/>
              </w:rPr>
            </w:pPr>
            <w:r w:rsidRPr="000B5544">
              <w:rPr>
                <w:sz w:val="20"/>
                <w:szCs w:val="20"/>
              </w:rPr>
              <w:t>- бег убегание от ловящего,</w:t>
            </w:r>
          </w:p>
          <w:p w14:paraId="37062349" w14:textId="77777777"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276" w:type="pct"/>
            <w:gridSpan w:val="3"/>
            <w:shd w:val="clear" w:color="auto" w:fill="auto"/>
          </w:tcPr>
          <w:p w14:paraId="018486FB" w14:textId="77777777"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14:paraId="543B0E65" w14:textId="77777777" w:rsidR="00465FE6" w:rsidRPr="000B5544" w:rsidRDefault="00465FE6" w:rsidP="006E2B0C">
            <w:pPr>
              <w:pStyle w:val="ConsPlusNormal"/>
              <w:rPr>
                <w:sz w:val="20"/>
                <w:szCs w:val="20"/>
              </w:rPr>
            </w:pPr>
            <w:r w:rsidRPr="000B5544">
              <w:rPr>
                <w:sz w:val="20"/>
                <w:szCs w:val="20"/>
              </w:rPr>
              <w:t>-бег мелким шагом;</w:t>
            </w:r>
          </w:p>
          <w:p w14:paraId="78A40FE8" w14:textId="77777777" w:rsidR="00465FE6" w:rsidRPr="000B5544" w:rsidRDefault="00465FE6" w:rsidP="006E2B0C">
            <w:pPr>
              <w:pStyle w:val="ConsPlusNormal"/>
              <w:rPr>
                <w:sz w:val="20"/>
                <w:szCs w:val="20"/>
              </w:rPr>
            </w:pPr>
            <w:r w:rsidRPr="000B5544">
              <w:rPr>
                <w:sz w:val="20"/>
                <w:szCs w:val="20"/>
              </w:rPr>
              <w:t>-бег на носках;</w:t>
            </w:r>
          </w:p>
          <w:p w14:paraId="49032D11" w14:textId="77777777" w:rsidR="00465FE6" w:rsidRPr="000B5544" w:rsidRDefault="00465FE6" w:rsidP="006E2B0C">
            <w:pPr>
              <w:pStyle w:val="ConsPlusNormal"/>
              <w:rPr>
                <w:sz w:val="20"/>
                <w:szCs w:val="20"/>
              </w:rPr>
            </w:pPr>
            <w:r w:rsidRPr="000B5544">
              <w:rPr>
                <w:sz w:val="20"/>
                <w:szCs w:val="20"/>
              </w:rPr>
              <w:t>-бег в чередовании с ходьбой;</w:t>
            </w:r>
          </w:p>
          <w:p w14:paraId="19E4D3B3" w14:textId="77777777" w:rsidR="00465FE6" w:rsidRPr="000B5544" w:rsidRDefault="00465FE6" w:rsidP="006E2B0C">
            <w:pPr>
              <w:pStyle w:val="ConsPlusNormal"/>
              <w:rPr>
                <w:sz w:val="20"/>
                <w:szCs w:val="20"/>
              </w:rPr>
            </w:pPr>
            <w:r w:rsidRPr="000B5544">
              <w:rPr>
                <w:sz w:val="20"/>
                <w:szCs w:val="20"/>
              </w:rPr>
              <w:t>-бег врассыпную с ловлей и увертыванием.</w:t>
            </w:r>
          </w:p>
        </w:tc>
        <w:tc>
          <w:tcPr>
            <w:tcW w:w="1240" w:type="pct"/>
            <w:shd w:val="clear" w:color="auto" w:fill="auto"/>
          </w:tcPr>
          <w:p w14:paraId="7A9A2A6E" w14:textId="77777777" w:rsidR="00465FE6" w:rsidRPr="000B5544" w:rsidRDefault="00465FE6" w:rsidP="006E2B0C">
            <w:pPr>
              <w:pStyle w:val="afb"/>
              <w:rPr>
                <w:sz w:val="20"/>
                <w:szCs w:val="20"/>
              </w:rPr>
            </w:pPr>
            <w:r w:rsidRPr="000B5544">
              <w:rPr>
                <w:sz w:val="20"/>
                <w:szCs w:val="20"/>
              </w:rPr>
              <w:t>- бег в заданном темпе;</w:t>
            </w:r>
          </w:p>
          <w:p w14:paraId="075AA4D7" w14:textId="77777777" w:rsidR="00465FE6" w:rsidRPr="000B5544" w:rsidRDefault="00465FE6" w:rsidP="006E2B0C">
            <w:pPr>
              <w:pStyle w:val="afb"/>
              <w:rPr>
                <w:sz w:val="20"/>
                <w:szCs w:val="20"/>
              </w:rPr>
            </w:pPr>
            <w:r w:rsidRPr="000B5544">
              <w:rPr>
                <w:sz w:val="20"/>
                <w:szCs w:val="20"/>
              </w:rPr>
              <w:t>-бег мелким шагом и широким шагом;</w:t>
            </w:r>
          </w:p>
          <w:p w14:paraId="3B728EB8" w14:textId="77777777" w:rsidR="00465FE6" w:rsidRPr="000B5544" w:rsidRDefault="00465FE6" w:rsidP="006E2B0C">
            <w:pPr>
              <w:pStyle w:val="afb"/>
              <w:rPr>
                <w:sz w:val="20"/>
                <w:szCs w:val="20"/>
              </w:rPr>
            </w:pPr>
            <w:r w:rsidRPr="000B5544">
              <w:rPr>
                <w:sz w:val="20"/>
                <w:szCs w:val="20"/>
              </w:rPr>
              <w:t>-бег на носках;</w:t>
            </w:r>
          </w:p>
          <w:p w14:paraId="34D9EEAE" w14:textId="77777777" w:rsidR="00465FE6" w:rsidRPr="000B5544" w:rsidRDefault="00465FE6" w:rsidP="006E2B0C">
            <w:pPr>
              <w:pStyle w:val="afb"/>
              <w:rPr>
                <w:sz w:val="20"/>
                <w:szCs w:val="20"/>
              </w:rPr>
            </w:pPr>
            <w:r w:rsidRPr="000B5544">
              <w:rPr>
                <w:sz w:val="20"/>
                <w:szCs w:val="20"/>
              </w:rPr>
              <w:t>-бег с ловлей и увертыванием, догоняя убегающих, и убегая от ловящих;</w:t>
            </w:r>
          </w:p>
        </w:tc>
        <w:tc>
          <w:tcPr>
            <w:tcW w:w="1256" w:type="pct"/>
            <w:shd w:val="clear" w:color="auto" w:fill="FFFFFF" w:themeFill="background1"/>
          </w:tcPr>
          <w:p w14:paraId="27A647C7" w14:textId="77777777"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14:paraId="311C6A78" w14:textId="77777777"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14:paraId="2A2D5AE2" w14:textId="77777777" w:rsidR="00465FE6" w:rsidRPr="000B5544" w:rsidRDefault="00465FE6" w:rsidP="006E2B0C">
            <w:pPr>
              <w:spacing w:line="240" w:lineRule="auto"/>
              <w:rPr>
                <w:sz w:val="20"/>
              </w:rPr>
            </w:pPr>
            <w:r w:rsidRPr="000B5544">
              <w:rPr>
                <w:sz w:val="20"/>
              </w:rPr>
              <w:t>-бег  мелким шагом и широким шагом;</w:t>
            </w:r>
          </w:p>
          <w:p w14:paraId="2904490C" w14:textId="77777777" w:rsidR="00465FE6" w:rsidRPr="000B5544" w:rsidRDefault="00465FE6" w:rsidP="006E2B0C">
            <w:pPr>
              <w:spacing w:line="240" w:lineRule="auto"/>
              <w:rPr>
                <w:sz w:val="20"/>
              </w:rPr>
            </w:pPr>
            <w:r w:rsidRPr="000B5544">
              <w:rPr>
                <w:sz w:val="20"/>
              </w:rPr>
              <w:t>-бег  на носках;</w:t>
            </w:r>
          </w:p>
          <w:p w14:paraId="24732D00" w14:textId="77777777" w:rsidR="00465FE6" w:rsidRPr="000B5544" w:rsidRDefault="00465FE6" w:rsidP="006E2B0C">
            <w:pPr>
              <w:spacing w:line="240" w:lineRule="auto"/>
              <w:rPr>
                <w:sz w:val="20"/>
              </w:rPr>
            </w:pPr>
            <w:r w:rsidRPr="000B5544">
              <w:rPr>
                <w:sz w:val="20"/>
              </w:rPr>
              <w:t>-бег с ловлей и увертыванием, догоняя убегающих, и убегая от ловящих;</w:t>
            </w:r>
          </w:p>
        </w:tc>
      </w:tr>
      <w:tr w:rsidR="00465FE6" w:rsidRPr="000B5544" w14:paraId="773BCAE0" w14:textId="77777777" w:rsidTr="006E2B0C">
        <w:trPr>
          <w:gridAfter w:val="1"/>
          <w:wAfter w:w="23" w:type="pct"/>
          <w:trHeight w:val="340"/>
        </w:trPr>
        <w:tc>
          <w:tcPr>
            <w:tcW w:w="1205" w:type="pct"/>
            <w:shd w:val="clear" w:color="auto" w:fill="auto"/>
          </w:tcPr>
          <w:p w14:paraId="0BCD0C4C"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 бег в течение 50 - 60 сек; </w:t>
            </w:r>
          </w:p>
          <w:p w14:paraId="545D7089"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14:paraId="1FB32910" w14:textId="77777777"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276" w:type="pct"/>
            <w:gridSpan w:val="3"/>
            <w:shd w:val="clear" w:color="auto" w:fill="auto"/>
          </w:tcPr>
          <w:p w14:paraId="373B16DE" w14:textId="77777777" w:rsidR="00465FE6" w:rsidRPr="000B5544" w:rsidRDefault="00465FE6" w:rsidP="006E2B0C">
            <w:pPr>
              <w:pStyle w:val="ConsPlusNormal"/>
              <w:rPr>
                <w:sz w:val="20"/>
                <w:szCs w:val="20"/>
              </w:rPr>
            </w:pPr>
            <w:r w:rsidRPr="000B5544">
              <w:rPr>
                <w:sz w:val="20"/>
                <w:szCs w:val="20"/>
              </w:rPr>
              <w:t xml:space="preserve">- непрерывный бег 1 - 1,5 мин; </w:t>
            </w:r>
          </w:p>
          <w:p w14:paraId="70E90422" w14:textId="77777777" w:rsidR="00465FE6" w:rsidRPr="000B5544" w:rsidRDefault="00465FE6" w:rsidP="006E2B0C">
            <w:pPr>
              <w:pStyle w:val="ConsPlusNormal"/>
              <w:rPr>
                <w:sz w:val="20"/>
                <w:szCs w:val="20"/>
              </w:rPr>
            </w:pPr>
            <w:r w:rsidRPr="000B5544">
              <w:rPr>
                <w:sz w:val="20"/>
                <w:szCs w:val="20"/>
              </w:rPr>
              <w:t xml:space="preserve">- медленный бег 150 - 200 м; </w:t>
            </w:r>
          </w:p>
          <w:p w14:paraId="3650831D" w14:textId="77777777" w:rsidR="00465FE6" w:rsidRPr="000B5544" w:rsidRDefault="00465FE6" w:rsidP="006E2B0C">
            <w:pPr>
              <w:pStyle w:val="ConsPlusNormal"/>
              <w:rPr>
                <w:sz w:val="20"/>
                <w:szCs w:val="20"/>
              </w:rPr>
            </w:pPr>
            <w:r w:rsidRPr="000B5544">
              <w:rPr>
                <w:sz w:val="20"/>
                <w:szCs w:val="20"/>
              </w:rPr>
              <w:t>- бег на скорость 20 м;</w:t>
            </w:r>
          </w:p>
          <w:p w14:paraId="49C2C5A1" w14:textId="77777777"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14:paraId="50248003" w14:textId="77777777" w:rsidR="00465FE6" w:rsidRPr="000B5544" w:rsidRDefault="00465FE6" w:rsidP="006E2B0C">
            <w:pPr>
              <w:pStyle w:val="ConsPlusNormal"/>
              <w:rPr>
                <w:sz w:val="20"/>
                <w:szCs w:val="20"/>
              </w:rPr>
            </w:pPr>
            <w:r w:rsidRPr="000B5544">
              <w:rPr>
                <w:sz w:val="20"/>
                <w:szCs w:val="20"/>
              </w:rPr>
              <w:t>- пробегание 30 - 40 м в чередовании с ходьбой 2 - 3 раза;</w:t>
            </w:r>
          </w:p>
          <w:p w14:paraId="234FDAB8" w14:textId="77777777" w:rsidR="00465FE6" w:rsidRPr="000B5544" w:rsidRDefault="00465FE6" w:rsidP="006E2B0C">
            <w:pPr>
              <w:pStyle w:val="ConsPlusNormal"/>
              <w:rPr>
                <w:sz w:val="20"/>
                <w:szCs w:val="20"/>
              </w:rPr>
            </w:pPr>
            <w:r w:rsidRPr="000B5544">
              <w:rPr>
                <w:sz w:val="20"/>
                <w:szCs w:val="20"/>
              </w:rPr>
              <w:t>-  челночный  бег 2x5</w:t>
            </w:r>
          </w:p>
        </w:tc>
        <w:tc>
          <w:tcPr>
            <w:tcW w:w="1240" w:type="pct"/>
            <w:shd w:val="clear" w:color="auto" w:fill="auto"/>
          </w:tcPr>
          <w:p w14:paraId="49868056" w14:textId="77777777" w:rsidR="00465FE6" w:rsidRPr="000B5544" w:rsidRDefault="00465FE6" w:rsidP="006E2B0C">
            <w:pPr>
              <w:pStyle w:val="afb"/>
              <w:rPr>
                <w:sz w:val="20"/>
                <w:szCs w:val="20"/>
              </w:rPr>
            </w:pPr>
            <w:r w:rsidRPr="000B5544">
              <w:rPr>
                <w:sz w:val="20"/>
                <w:szCs w:val="20"/>
              </w:rPr>
              <w:t>- непрерывный бег 1,5 - 2 мин;</w:t>
            </w:r>
          </w:p>
          <w:p w14:paraId="47F6459F" w14:textId="77777777" w:rsidR="00465FE6" w:rsidRPr="000B5544" w:rsidRDefault="00465FE6" w:rsidP="006E2B0C">
            <w:pPr>
              <w:pStyle w:val="afb"/>
              <w:rPr>
                <w:sz w:val="20"/>
                <w:szCs w:val="20"/>
              </w:rPr>
            </w:pPr>
            <w:r w:rsidRPr="000B5544">
              <w:rPr>
                <w:sz w:val="20"/>
                <w:szCs w:val="20"/>
              </w:rPr>
              <w:t>- медленный бег 250 - 300 м;</w:t>
            </w:r>
          </w:p>
          <w:p w14:paraId="4DD9D18F" w14:textId="77777777" w:rsidR="00465FE6" w:rsidRPr="000B5544" w:rsidRDefault="00465FE6" w:rsidP="006E2B0C">
            <w:pPr>
              <w:pStyle w:val="afb"/>
              <w:rPr>
                <w:sz w:val="20"/>
                <w:szCs w:val="20"/>
              </w:rPr>
            </w:pPr>
            <w:r w:rsidRPr="000B5544">
              <w:rPr>
                <w:sz w:val="20"/>
                <w:szCs w:val="20"/>
              </w:rPr>
              <w:t>- быстрый бег 10 м 2 - 3 - 4 раза;</w:t>
            </w:r>
          </w:p>
          <w:p w14:paraId="38492AE6" w14:textId="77777777"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14:paraId="69FF8C20" w14:textId="77777777" w:rsidR="00465FE6" w:rsidRPr="000B5544" w:rsidRDefault="00465FE6" w:rsidP="006E2B0C">
            <w:pPr>
              <w:spacing w:line="240" w:lineRule="auto"/>
              <w:rPr>
                <w:sz w:val="20"/>
              </w:rPr>
            </w:pPr>
            <w:r w:rsidRPr="000B5544">
              <w:rPr>
                <w:sz w:val="20"/>
              </w:rPr>
              <w:t>- челночный бег 2 x 10 м, 3 x 10 м;</w:t>
            </w:r>
          </w:p>
          <w:p w14:paraId="0BAF87E9" w14:textId="77777777" w:rsidR="00465FE6" w:rsidRPr="000B5544" w:rsidRDefault="00465FE6" w:rsidP="006E2B0C">
            <w:pPr>
              <w:pStyle w:val="afb"/>
              <w:rPr>
                <w:sz w:val="20"/>
                <w:szCs w:val="20"/>
              </w:rPr>
            </w:pPr>
            <w:r w:rsidRPr="000B5544">
              <w:rPr>
                <w:sz w:val="20"/>
                <w:szCs w:val="20"/>
              </w:rPr>
              <w:t xml:space="preserve">- пробегание на скорость 20 м; </w:t>
            </w:r>
          </w:p>
        </w:tc>
        <w:tc>
          <w:tcPr>
            <w:tcW w:w="1256" w:type="pct"/>
            <w:shd w:val="clear" w:color="auto" w:fill="FFFFFF" w:themeFill="background1"/>
          </w:tcPr>
          <w:p w14:paraId="67FDB8C7" w14:textId="77777777"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14:paraId="0BA6A0E8" w14:textId="77777777"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14:paraId="1277AC5E" w14:textId="77777777"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14:paraId="141C3B96" w14:textId="77777777" w:rsidR="00465FE6" w:rsidRPr="000B5544" w:rsidRDefault="00465FE6" w:rsidP="006E2B0C">
            <w:pPr>
              <w:spacing w:line="240" w:lineRule="auto"/>
              <w:rPr>
                <w:sz w:val="20"/>
              </w:rPr>
            </w:pPr>
            <w:r w:rsidRPr="000B5544">
              <w:rPr>
                <w:sz w:val="20"/>
              </w:rPr>
              <w:t>- челночный бег 3x10 м;</w:t>
            </w:r>
          </w:p>
          <w:p w14:paraId="1A26AE21" w14:textId="77777777" w:rsidR="00465FE6" w:rsidRPr="000B5544" w:rsidRDefault="00465FE6" w:rsidP="006E2B0C">
            <w:pPr>
              <w:spacing w:line="240" w:lineRule="auto"/>
              <w:rPr>
                <w:sz w:val="20"/>
              </w:rPr>
            </w:pPr>
            <w:r w:rsidRPr="000B5544">
              <w:rPr>
                <w:sz w:val="20"/>
              </w:rPr>
              <w:t>- бег наперегонки;</w:t>
            </w:r>
          </w:p>
          <w:p w14:paraId="58F2EA26" w14:textId="77777777"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14:paraId="7A0D9C8D" w14:textId="77777777" w:rsidR="00465FE6" w:rsidRPr="000B5544" w:rsidRDefault="00465FE6" w:rsidP="006E2B0C">
            <w:pPr>
              <w:spacing w:line="240" w:lineRule="auto"/>
              <w:rPr>
                <w:sz w:val="20"/>
              </w:rPr>
            </w:pPr>
            <w:r w:rsidRPr="000B5544">
              <w:rPr>
                <w:sz w:val="20"/>
                <w:shd w:val="clear" w:color="auto" w:fill="FFFFFF" w:themeFill="background1"/>
              </w:rPr>
              <w:t>-</w:t>
            </w:r>
            <w:r w:rsidRPr="000B5544">
              <w:rPr>
                <w:sz w:val="20"/>
              </w:rPr>
              <w:t xml:space="preserve"> </w:t>
            </w:r>
            <w:r w:rsidRPr="000B5544">
              <w:rPr>
                <w:sz w:val="20"/>
                <w:shd w:val="clear" w:color="auto" w:fill="FFFFFF" w:themeFill="background1"/>
              </w:rPr>
              <w:t>бег 10 м с наименьшим числом шагов;</w:t>
            </w:r>
          </w:p>
        </w:tc>
      </w:tr>
      <w:tr w:rsidR="00465FE6" w:rsidRPr="000B5544" w14:paraId="4DD30999" w14:textId="77777777" w:rsidTr="006E2B0C">
        <w:trPr>
          <w:gridAfter w:val="1"/>
          <w:wAfter w:w="23" w:type="pct"/>
        </w:trPr>
        <w:tc>
          <w:tcPr>
            <w:tcW w:w="2481" w:type="pct"/>
            <w:gridSpan w:val="4"/>
            <w:shd w:val="clear" w:color="auto" w:fill="auto"/>
          </w:tcPr>
          <w:p w14:paraId="4BE2E4BE" w14:textId="77777777" w:rsidR="00465FE6" w:rsidRPr="000B5544" w:rsidRDefault="00465FE6" w:rsidP="006E2B0C">
            <w:pPr>
              <w:pStyle w:val="ConsPlusNormal"/>
              <w:rPr>
                <w:sz w:val="20"/>
                <w:szCs w:val="20"/>
              </w:rPr>
            </w:pPr>
            <w:r w:rsidRPr="000B5544">
              <w:rPr>
                <w:sz w:val="20"/>
                <w:szCs w:val="20"/>
              </w:rPr>
              <w:t>-перебегание подгруппами по 5 - 6 человек с одной стороны площадки на другую;</w:t>
            </w:r>
          </w:p>
        </w:tc>
        <w:tc>
          <w:tcPr>
            <w:tcW w:w="2496" w:type="pct"/>
            <w:gridSpan w:val="2"/>
            <w:shd w:val="clear" w:color="auto" w:fill="auto"/>
          </w:tcPr>
          <w:p w14:paraId="5A6E201E" w14:textId="77777777"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14:paraId="07ADD5EE" w14:textId="77777777" w:rsidTr="006E2B0C">
        <w:trPr>
          <w:gridAfter w:val="1"/>
          <w:wAfter w:w="23" w:type="pct"/>
          <w:trHeight w:val="276"/>
        </w:trPr>
        <w:tc>
          <w:tcPr>
            <w:tcW w:w="1205" w:type="pct"/>
            <w:vMerge w:val="restart"/>
            <w:shd w:val="clear" w:color="auto" w:fill="F2F2F2" w:themeFill="background1" w:themeFillShade="F2"/>
          </w:tcPr>
          <w:p w14:paraId="3423FF3C" w14:textId="77777777" w:rsidR="00465FE6" w:rsidRPr="000B5544" w:rsidRDefault="00465FE6" w:rsidP="006E2B0C">
            <w:pPr>
              <w:pStyle w:val="ConsPlusNormal"/>
              <w:rPr>
                <w:b/>
                <w:sz w:val="20"/>
                <w:szCs w:val="20"/>
              </w:rPr>
            </w:pPr>
          </w:p>
        </w:tc>
        <w:tc>
          <w:tcPr>
            <w:tcW w:w="1276" w:type="pct"/>
            <w:gridSpan w:val="3"/>
            <w:vMerge w:val="restart"/>
            <w:shd w:val="clear" w:color="auto" w:fill="F2F2F2" w:themeFill="background1" w:themeFillShade="F2"/>
          </w:tcPr>
          <w:p w14:paraId="640373AA" w14:textId="77777777" w:rsidR="00465FE6" w:rsidRPr="000B5544" w:rsidRDefault="00465FE6" w:rsidP="006E2B0C">
            <w:pPr>
              <w:pStyle w:val="ConsPlusNormal"/>
              <w:rPr>
                <w:sz w:val="20"/>
                <w:szCs w:val="20"/>
              </w:rPr>
            </w:pPr>
          </w:p>
        </w:tc>
        <w:tc>
          <w:tcPr>
            <w:tcW w:w="1240" w:type="pct"/>
            <w:shd w:val="clear" w:color="auto" w:fill="auto"/>
          </w:tcPr>
          <w:p w14:paraId="73793CE9" w14:textId="77777777" w:rsidR="00465FE6" w:rsidRPr="000B5544" w:rsidRDefault="00465FE6" w:rsidP="006E2B0C">
            <w:pPr>
              <w:pStyle w:val="afb"/>
              <w:rPr>
                <w:sz w:val="20"/>
                <w:szCs w:val="20"/>
              </w:rPr>
            </w:pPr>
            <w:r w:rsidRPr="000B5544">
              <w:rPr>
                <w:sz w:val="20"/>
                <w:szCs w:val="20"/>
              </w:rPr>
              <w:t>- бег под вращающейся скакалкой;</w:t>
            </w:r>
          </w:p>
        </w:tc>
        <w:tc>
          <w:tcPr>
            <w:tcW w:w="1256" w:type="pct"/>
            <w:shd w:val="clear" w:color="auto" w:fill="FFFFFF" w:themeFill="background1"/>
          </w:tcPr>
          <w:p w14:paraId="0D22B607" w14:textId="77777777"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14:paraId="341371C6" w14:textId="77777777" w:rsidTr="006E2B0C">
        <w:trPr>
          <w:gridAfter w:val="1"/>
          <w:wAfter w:w="23" w:type="pct"/>
          <w:trHeight w:val="2688"/>
        </w:trPr>
        <w:tc>
          <w:tcPr>
            <w:tcW w:w="1205" w:type="pct"/>
            <w:vMerge/>
            <w:shd w:val="clear" w:color="auto" w:fill="F2F2F2" w:themeFill="background1" w:themeFillShade="F2"/>
          </w:tcPr>
          <w:p w14:paraId="32F4C575" w14:textId="77777777" w:rsidR="00465FE6" w:rsidRPr="000B5544" w:rsidRDefault="00465FE6" w:rsidP="006E2B0C">
            <w:pPr>
              <w:pStyle w:val="ConsPlusNormal"/>
              <w:rPr>
                <w:b/>
                <w:sz w:val="20"/>
                <w:szCs w:val="20"/>
              </w:rPr>
            </w:pPr>
          </w:p>
        </w:tc>
        <w:tc>
          <w:tcPr>
            <w:tcW w:w="1276" w:type="pct"/>
            <w:gridSpan w:val="3"/>
            <w:vMerge/>
            <w:shd w:val="clear" w:color="auto" w:fill="F2F2F2" w:themeFill="background1" w:themeFillShade="F2"/>
          </w:tcPr>
          <w:p w14:paraId="7347E39B" w14:textId="77777777" w:rsidR="00465FE6" w:rsidRPr="000B5544" w:rsidRDefault="00465FE6" w:rsidP="006E2B0C">
            <w:pPr>
              <w:pStyle w:val="ConsPlusNormal"/>
              <w:rPr>
                <w:sz w:val="20"/>
                <w:szCs w:val="20"/>
              </w:rPr>
            </w:pPr>
          </w:p>
        </w:tc>
        <w:tc>
          <w:tcPr>
            <w:tcW w:w="1240" w:type="pct"/>
            <w:shd w:val="clear" w:color="auto" w:fill="F2F2F2" w:themeFill="background1" w:themeFillShade="F2"/>
          </w:tcPr>
          <w:p w14:paraId="27F3A3CD" w14:textId="77777777" w:rsidR="00465FE6" w:rsidRPr="000B5544" w:rsidRDefault="00465FE6" w:rsidP="006E2B0C">
            <w:pPr>
              <w:pStyle w:val="afb"/>
              <w:rPr>
                <w:sz w:val="20"/>
                <w:szCs w:val="20"/>
              </w:rPr>
            </w:pPr>
          </w:p>
        </w:tc>
        <w:tc>
          <w:tcPr>
            <w:tcW w:w="1256" w:type="pct"/>
            <w:shd w:val="clear" w:color="auto" w:fill="FFFFFF" w:themeFill="background1"/>
          </w:tcPr>
          <w:p w14:paraId="48DFB7EE" w14:textId="77777777"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14:paraId="499FF1BD" w14:textId="77777777"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14:paraId="1809B60E" w14:textId="77777777"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14:paraId="4799FB1F" w14:textId="77777777"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14:paraId="7943AB66" w14:textId="77777777"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14:paraId="553C6A8C" w14:textId="77777777" w:rsidTr="006E2B0C">
        <w:trPr>
          <w:gridAfter w:val="1"/>
          <w:wAfter w:w="23" w:type="pct"/>
        </w:trPr>
        <w:tc>
          <w:tcPr>
            <w:tcW w:w="4977" w:type="pct"/>
            <w:gridSpan w:val="6"/>
            <w:shd w:val="clear" w:color="auto" w:fill="F2F2F2" w:themeFill="background1" w:themeFillShade="F2"/>
          </w:tcPr>
          <w:p w14:paraId="69008D5F" w14:textId="77777777" w:rsidR="00465FE6" w:rsidRPr="000B5544" w:rsidRDefault="00465FE6" w:rsidP="006E2B0C">
            <w:pPr>
              <w:pStyle w:val="afb"/>
              <w:tabs>
                <w:tab w:val="left" w:pos="2847"/>
                <w:tab w:val="left" w:pos="2947"/>
              </w:tabs>
              <w:rPr>
                <w:sz w:val="20"/>
                <w:szCs w:val="20"/>
              </w:rPr>
            </w:pPr>
            <w:r w:rsidRPr="000B5544">
              <w:rPr>
                <w:b/>
                <w:sz w:val="20"/>
                <w:szCs w:val="20"/>
              </w:rPr>
              <w:t xml:space="preserve"> Прыжки</w:t>
            </w:r>
          </w:p>
        </w:tc>
      </w:tr>
      <w:tr w:rsidR="00465FE6" w:rsidRPr="000B5544" w14:paraId="02A4625E" w14:textId="77777777" w:rsidTr="006E2B0C">
        <w:trPr>
          <w:gridAfter w:val="1"/>
          <w:wAfter w:w="23" w:type="pct"/>
        </w:trPr>
        <w:tc>
          <w:tcPr>
            <w:tcW w:w="1205" w:type="pct"/>
            <w:shd w:val="clear" w:color="auto" w:fill="F2F2F2" w:themeFill="background1" w:themeFillShade="F2"/>
          </w:tcPr>
          <w:p w14:paraId="09D0726D"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1CC272DA"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6ABCD1F6"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68CFB01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53F37898" w14:textId="77777777" w:rsidTr="006E2B0C">
        <w:trPr>
          <w:gridAfter w:val="1"/>
          <w:wAfter w:w="23" w:type="pct"/>
        </w:trPr>
        <w:tc>
          <w:tcPr>
            <w:tcW w:w="1205" w:type="pct"/>
            <w:shd w:val="clear" w:color="auto" w:fill="auto"/>
          </w:tcPr>
          <w:p w14:paraId="775E6019" w14:textId="77777777"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14:paraId="7A99A8E0" w14:textId="77777777" w:rsidR="00465FE6" w:rsidRPr="000B5544" w:rsidRDefault="00465FE6" w:rsidP="006E2B0C">
            <w:pPr>
              <w:pStyle w:val="ConsPlusNormal"/>
              <w:rPr>
                <w:sz w:val="20"/>
                <w:szCs w:val="20"/>
              </w:rPr>
            </w:pPr>
            <w:r w:rsidRPr="000B5544">
              <w:rPr>
                <w:sz w:val="20"/>
                <w:szCs w:val="20"/>
              </w:rPr>
              <w:t>- прыжки на месте,</w:t>
            </w:r>
          </w:p>
        </w:tc>
        <w:tc>
          <w:tcPr>
            <w:tcW w:w="1276" w:type="pct"/>
            <w:gridSpan w:val="3"/>
            <w:shd w:val="clear" w:color="auto" w:fill="auto"/>
          </w:tcPr>
          <w:p w14:paraId="73F08BA3" w14:textId="77777777"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 xml:space="preserve">прыжки на двух ногах на месте, </w:t>
            </w:r>
          </w:p>
          <w:p w14:paraId="6E29EC91" w14:textId="77777777"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14:paraId="5965565C" w14:textId="77777777"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прямой галоп;</w:t>
            </w:r>
          </w:p>
        </w:tc>
        <w:tc>
          <w:tcPr>
            <w:tcW w:w="1240" w:type="pct"/>
            <w:shd w:val="clear" w:color="auto" w:fill="auto"/>
          </w:tcPr>
          <w:p w14:paraId="1FAEDF9D" w14:textId="77777777"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скрестно-ноги врозь; на одной ноге; </w:t>
            </w:r>
          </w:p>
          <w:p w14:paraId="12C55BDC" w14:textId="77777777"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14:paraId="3861C7E3" w14:textId="77777777"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с ноги на ногу, </w:t>
            </w:r>
          </w:p>
        </w:tc>
        <w:tc>
          <w:tcPr>
            <w:tcW w:w="1256" w:type="pct"/>
            <w:shd w:val="clear" w:color="auto" w:fill="FFFFFF" w:themeFill="background1"/>
          </w:tcPr>
          <w:p w14:paraId="1A3E1573"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14:paraId="5AC9A947"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14:paraId="056FF418"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подпрыгивания вверх из глубокого приседа; </w:t>
            </w:r>
          </w:p>
          <w:p w14:paraId="32F3F464"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14:paraId="675505A6" w14:textId="77777777" w:rsidTr="006E2B0C">
        <w:tc>
          <w:tcPr>
            <w:tcW w:w="1205" w:type="pct"/>
            <w:shd w:val="clear" w:color="auto" w:fill="auto"/>
          </w:tcPr>
          <w:p w14:paraId="3E663802" w14:textId="77777777" w:rsidR="00465FE6" w:rsidRPr="000B5544" w:rsidRDefault="00465FE6" w:rsidP="006E2B0C">
            <w:pPr>
              <w:pStyle w:val="ConsPlusNormal"/>
              <w:rPr>
                <w:b/>
                <w:sz w:val="20"/>
                <w:szCs w:val="20"/>
              </w:rPr>
            </w:pPr>
            <w:r w:rsidRPr="000B5544">
              <w:rPr>
                <w:sz w:val="20"/>
                <w:szCs w:val="20"/>
              </w:rPr>
              <w:t>прыжки, продвигаясь вперед на 2 - 3 м;</w:t>
            </w:r>
          </w:p>
        </w:tc>
        <w:tc>
          <w:tcPr>
            <w:tcW w:w="1276" w:type="pct"/>
            <w:gridSpan w:val="3"/>
            <w:shd w:val="clear" w:color="auto" w:fill="auto"/>
          </w:tcPr>
          <w:p w14:paraId="727F87EE" w14:textId="77777777"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519" w:type="pct"/>
            <w:gridSpan w:val="3"/>
            <w:shd w:val="clear" w:color="auto" w:fill="auto"/>
          </w:tcPr>
          <w:p w14:paraId="218EA22F" w14:textId="77777777"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14:paraId="77F0AE20" w14:textId="77777777"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14:paraId="5F821086" w14:textId="77777777" w:rsidTr="006E2B0C">
        <w:tc>
          <w:tcPr>
            <w:tcW w:w="1205" w:type="pct"/>
            <w:shd w:val="clear" w:color="auto" w:fill="auto"/>
          </w:tcPr>
          <w:p w14:paraId="43C68D3E" w14:textId="77777777"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14:paraId="3325587E" w14:textId="77777777"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14:paraId="3AC0B2DD" w14:textId="77777777"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14:paraId="0D9AA101" w14:textId="77777777"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14:paraId="001F593E" w14:textId="77777777"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276" w:type="pct"/>
            <w:gridSpan w:val="3"/>
            <w:shd w:val="clear" w:color="auto" w:fill="auto"/>
          </w:tcPr>
          <w:p w14:paraId="4DAF43A3" w14:textId="77777777"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14:paraId="57C2B32F" w14:textId="77777777"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14:paraId="6360FAAC" w14:textId="77777777" w:rsidR="00465FE6" w:rsidRPr="000B5544" w:rsidRDefault="00465FE6" w:rsidP="00465FE6">
            <w:pPr>
              <w:spacing w:line="240" w:lineRule="auto"/>
              <w:rPr>
                <w:sz w:val="20"/>
              </w:rPr>
            </w:pPr>
            <w:r w:rsidRPr="000B5544">
              <w:rPr>
                <w:sz w:val="20"/>
              </w:rPr>
              <w:t>-прыжки в длину с места</w:t>
            </w:r>
            <w:r>
              <w:rPr>
                <w:sz w:val="20"/>
              </w:rPr>
              <w:t xml:space="preserve"> </w:t>
            </w:r>
            <w:r w:rsidRPr="000B5544">
              <w:rPr>
                <w:sz w:val="20"/>
              </w:rPr>
              <w:t>(не менее 40-50 см.)</w:t>
            </w:r>
          </w:p>
        </w:tc>
        <w:tc>
          <w:tcPr>
            <w:tcW w:w="2519" w:type="pct"/>
            <w:gridSpan w:val="3"/>
            <w:shd w:val="clear" w:color="auto" w:fill="auto"/>
          </w:tcPr>
          <w:p w14:paraId="1A7D8834" w14:textId="77777777"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14:paraId="5CDF060F" w14:textId="77777777"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14:paraId="72F85F1D" w14:textId="77777777"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14:paraId="3D65CA6E" w14:textId="77777777"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14:paraId="0513B136" w14:textId="77777777" w:rsidR="00465FE6" w:rsidRPr="000B5544" w:rsidRDefault="00465FE6" w:rsidP="006E2B0C">
            <w:pPr>
              <w:spacing w:line="240" w:lineRule="auto"/>
              <w:rPr>
                <w:sz w:val="20"/>
              </w:rPr>
            </w:pPr>
          </w:p>
        </w:tc>
      </w:tr>
      <w:tr w:rsidR="00465FE6" w:rsidRPr="000B5544" w14:paraId="22C6AA06" w14:textId="77777777" w:rsidTr="006E2B0C">
        <w:trPr>
          <w:gridAfter w:val="1"/>
          <w:wAfter w:w="23" w:type="pct"/>
        </w:trPr>
        <w:tc>
          <w:tcPr>
            <w:tcW w:w="1205" w:type="pct"/>
            <w:shd w:val="clear" w:color="auto" w:fill="auto"/>
          </w:tcPr>
          <w:p w14:paraId="1BC0CF74" w14:textId="77777777" w:rsidR="00465FE6" w:rsidRPr="000B5544" w:rsidRDefault="00465FE6" w:rsidP="006E2B0C">
            <w:pPr>
              <w:pStyle w:val="ConsPlusNormal"/>
              <w:rPr>
                <w:b/>
                <w:sz w:val="20"/>
                <w:szCs w:val="20"/>
              </w:rPr>
            </w:pPr>
            <w:r w:rsidRPr="000B5544">
              <w:rPr>
                <w:sz w:val="20"/>
                <w:szCs w:val="20"/>
              </w:rPr>
              <w:t>- спрыгивание (высота 10 - 15 см),</w:t>
            </w:r>
          </w:p>
        </w:tc>
        <w:tc>
          <w:tcPr>
            <w:tcW w:w="1276" w:type="pct"/>
            <w:gridSpan w:val="3"/>
            <w:shd w:val="clear" w:color="auto" w:fill="auto"/>
          </w:tcPr>
          <w:p w14:paraId="4EE368C3" w14:textId="77777777"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496" w:type="pct"/>
            <w:gridSpan w:val="2"/>
            <w:shd w:val="clear" w:color="auto" w:fill="auto"/>
          </w:tcPr>
          <w:p w14:paraId="0536CF98" w14:textId="77777777"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14:paraId="5C42AC60" w14:textId="77777777" w:rsidTr="006E2B0C">
        <w:trPr>
          <w:gridAfter w:val="1"/>
          <w:wAfter w:w="23" w:type="pct"/>
        </w:trPr>
        <w:tc>
          <w:tcPr>
            <w:tcW w:w="1205" w:type="pct"/>
            <w:vMerge w:val="restart"/>
            <w:shd w:val="clear" w:color="auto" w:fill="F2F2F2" w:themeFill="background1" w:themeFillShade="F2"/>
          </w:tcPr>
          <w:p w14:paraId="3A757DAC" w14:textId="77777777"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14:paraId="486312FD" w14:textId="77777777" w:rsidR="00465FE6" w:rsidRPr="000B5544" w:rsidRDefault="00465FE6" w:rsidP="006E2B0C">
            <w:pPr>
              <w:pStyle w:val="ConsPlusNormal"/>
              <w:rPr>
                <w:sz w:val="20"/>
                <w:szCs w:val="20"/>
              </w:rPr>
            </w:pPr>
          </w:p>
        </w:tc>
        <w:tc>
          <w:tcPr>
            <w:tcW w:w="1240" w:type="pct"/>
            <w:shd w:val="clear" w:color="auto" w:fill="auto"/>
          </w:tcPr>
          <w:p w14:paraId="1BDC5625" w14:textId="77777777"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256" w:type="pct"/>
            <w:shd w:val="clear" w:color="auto" w:fill="FFFFFF" w:themeFill="background1"/>
          </w:tcPr>
          <w:p w14:paraId="6EE181EF" w14:textId="77777777"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14:paraId="0FB5B297" w14:textId="77777777" w:rsidTr="006E2B0C">
        <w:trPr>
          <w:gridAfter w:val="1"/>
          <w:wAfter w:w="23" w:type="pct"/>
        </w:trPr>
        <w:tc>
          <w:tcPr>
            <w:tcW w:w="1205" w:type="pct"/>
            <w:vMerge/>
            <w:shd w:val="clear" w:color="auto" w:fill="F2F2F2" w:themeFill="background1" w:themeFillShade="F2"/>
          </w:tcPr>
          <w:p w14:paraId="04DBD724" w14:textId="77777777" w:rsidR="00465FE6" w:rsidRPr="000B5544" w:rsidRDefault="00465FE6" w:rsidP="006E2B0C">
            <w:pPr>
              <w:pStyle w:val="ConsPlusNormal"/>
              <w:rPr>
                <w:b/>
                <w:sz w:val="20"/>
                <w:szCs w:val="20"/>
              </w:rPr>
            </w:pPr>
          </w:p>
        </w:tc>
        <w:tc>
          <w:tcPr>
            <w:tcW w:w="1276" w:type="pct"/>
            <w:gridSpan w:val="3"/>
            <w:shd w:val="clear" w:color="auto" w:fill="auto"/>
          </w:tcPr>
          <w:p w14:paraId="00D921A6" w14:textId="77777777"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240" w:type="pct"/>
            <w:shd w:val="clear" w:color="auto" w:fill="auto"/>
          </w:tcPr>
          <w:p w14:paraId="24EC9F2B" w14:textId="77777777" w:rsidR="00465FE6" w:rsidRPr="000B5544" w:rsidRDefault="00465FE6" w:rsidP="006E2B0C">
            <w:pPr>
              <w:pStyle w:val="afb"/>
              <w:rPr>
                <w:sz w:val="20"/>
                <w:szCs w:val="20"/>
              </w:rPr>
            </w:pPr>
            <w:r w:rsidRPr="000B5544">
              <w:rPr>
                <w:sz w:val="20"/>
                <w:szCs w:val="20"/>
              </w:rPr>
              <w:t xml:space="preserve">- прыжки в высоту с разбега; </w:t>
            </w:r>
          </w:p>
          <w:p w14:paraId="24A30180" w14:textId="77777777" w:rsidR="00465FE6" w:rsidRPr="000B5544" w:rsidRDefault="00465FE6" w:rsidP="006E2B0C">
            <w:pPr>
              <w:pStyle w:val="afb"/>
              <w:rPr>
                <w:sz w:val="20"/>
                <w:szCs w:val="20"/>
              </w:rPr>
            </w:pPr>
            <w:r w:rsidRPr="000B5544">
              <w:rPr>
                <w:sz w:val="20"/>
                <w:szCs w:val="20"/>
              </w:rPr>
              <w:t>- прыжки в длину с разбега.</w:t>
            </w:r>
          </w:p>
        </w:tc>
        <w:tc>
          <w:tcPr>
            <w:tcW w:w="1256" w:type="pct"/>
            <w:shd w:val="clear" w:color="auto" w:fill="FFFFFF" w:themeFill="background1"/>
          </w:tcPr>
          <w:p w14:paraId="1C7D586B" w14:textId="77777777"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14:paraId="43D5FCFD" w14:textId="77777777" w:rsidTr="006E2B0C">
        <w:trPr>
          <w:gridAfter w:val="1"/>
          <w:wAfter w:w="23" w:type="pct"/>
        </w:trPr>
        <w:tc>
          <w:tcPr>
            <w:tcW w:w="1205" w:type="pct"/>
            <w:vMerge/>
            <w:shd w:val="clear" w:color="auto" w:fill="F2F2F2" w:themeFill="background1" w:themeFillShade="F2"/>
          </w:tcPr>
          <w:p w14:paraId="4890FF0B" w14:textId="77777777" w:rsidR="00465FE6" w:rsidRPr="000B5544" w:rsidRDefault="00465FE6" w:rsidP="006E2B0C">
            <w:pPr>
              <w:pStyle w:val="ConsPlusNormal"/>
              <w:rPr>
                <w:b/>
                <w:sz w:val="20"/>
                <w:szCs w:val="20"/>
              </w:rPr>
            </w:pPr>
          </w:p>
        </w:tc>
        <w:tc>
          <w:tcPr>
            <w:tcW w:w="1276" w:type="pct"/>
            <w:gridSpan w:val="3"/>
            <w:shd w:val="clear" w:color="auto" w:fill="auto"/>
          </w:tcPr>
          <w:p w14:paraId="7D952352" w14:textId="77777777"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240" w:type="pct"/>
            <w:shd w:val="clear" w:color="auto" w:fill="auto"/>
          </w:tcPr>
          <w:p w14:paraId="5D78EC89" w14:textId="77777777"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14:paraId="03172568" w14:textId="77777777" w:rsidR="00465FE6" w:rsidRPr="000B5544" w:rsidRDefault="00465FE6" w:rsidP="006E2B0C">
            <w:pPr>
              <w:pStyle w:val="afb"/>
              <w:rPr>
                <w:sz w:val="20"/>
                <w:szCs w:val="20"/>
              </w:rPr>
            </w:pPr>
            <w:r w:rsidRPr="000B5544">
              <w:rPr>
                <w:sz w:val="20"/>
                <w:szCs w:val="20"/>
              </w:rPr>
              <w:t xml:space="preserve">- подпрыгивание на одной ноге 10 - 15 </w:t>
            </w:r>
            <w:r w:rsidRPr="000B5544">
              <w:rPr>
                <w:sz w:val="20"/>
                <w:szCs w:val="20"/>
              </w:rPr>
              <w:lastRenderedPageBreak/>
              <w:t>раз;</w:t>
            </w:r>
          </w:p>
        </w:tc>
        <w:tc>
          <w:tcPr>
            <w:tcW w:w="1256" w:type="pct"/>
            <w:shd w:val="clear" w:color="auto" w:fill="FFFFFF" w:themeFill="background1"/>
          </w:tcPr>
          <w:p w14:paraId="2A02ADE5" w14:textId="77777777" w:rsidR="00465FE6" w:rsidRPr="000B5544" w:rsidRDefault="00465FE6" w:rsidP="006E2B0C">
            <w:pPr>
              <w:pStyle w:val="afb"/>
              <w:tabs>
                <w:tab w:val="left" w:pos="2863"/>
              </w:tabs>
              <w:rPr>
                <w:sz w:val="20"/>
                <w:szCs w:val="20"/>
              </w:rPr>
            </w:pPr>
            <w:r w:rsidRPr="000B5544">
              <w:rPr>
                <w:sz w:val="20"/>
                <w:szCs w:val="20"/>
              </w:rPr>
              <w:lastRenderedPageBreak/>
              <w:t>- подпрыгивания на двух ногах 30 раз в чередовании с ходьбой,</w:t>
            </w:r>
          </w:p>
        </w:tc>
      </w:tr>
      <w:tr w:rsidR="00465FE6" w:rsidRPr="000B5544" w14:paraId="2D4118C9" w14:textId="77777777" w:rsidTr="006E2B0C">
        <w:trPr>
          <w:gridAfter w:val="1"/>
          <w:wAfter w:w="23" w:type="pct"/>
        </w:trPr>
        <w:tc>
          <w:tcPr>
            <w:tcW w:w="1205" w:type="pct"/>
            <w:vMerge/>
            <w:shd w:val="clear" w:color="auto" w:fill="F2F2F2" w:themeFill="background1" w:themeFillShade="F2"/>
          </w:tcPr>
          <w:p w14:paraId="03575BBE" w14:textId="77777777" w:rsidR="00465FE6" w:rsidRPr="000B5544" w:rsidRDefault="00465FE6" w:rsidP="006E2B0C">
            <w:pPr>
              <w:pStyle w:val="ConsPlusNormal"/>
              <w:rPr>
                <w:b/>
                <w:sz w:val="20"/>
                <w:szCs w:val="20"/>
              </w:rPr>
            </w:pPr>
          </w:p>
        </w:tc>
        <w:tc>
          <w:tcPr>
            <w:tcW w:w="1276" w:type="pct"/>
            <w:gridSpan w:val="3"/>
            <w:shd w:val="clear" w:color="auto" w:fill="auto"/>
          </w:tcPr>
          <w:p w14:paraId="496735BB" w14:textId="77777777"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240" w:type="pct"/>
            <w:shd w:val="clear" w:color="auto" w:fill="auto"/>
          </w:tcPr>
          <w:p w14:paraId="17851922" w14:textId="77777777" w:rsidR="00465FE6" w:rsidRPr="000B5544" w:rsidRDefault="00465FE6" w:rsidP="006E2B0C">
            <w:pPr>
              <w:pStyle w:val="afb"/>
              <w:rPr>
                <w:sz w:val="20"/>
                <w:szCs w:val="20"/>
              </w:rPr>
            </w:pPr>
            <w:r w:rsidRPr="000B5544">
              <w:rPr>
                <w:sz w:val="20"/>
                <w:szCs w:val="20"/>
              </w:rPr>
              <w:t xml:space="preserve">- прыжки со скакалкой: </w:t>
            </w:r>
          </w:p>
          <w:p w14:paraId="6821EACA" w14:textId="77777777"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14:paraId="7839457C" w14:textId="77777777"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14:paraId="482B9AC9" w14:textId="77777777"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256" w:type="pct"/>
            <w:shd w:val="clear" w:color="auto" w:fill="FFFFFF" w:themeFill="background1"/>
          </w:tcPr>
          <w:p w14:paraId="4BDDEADC" w14:textId="77777777"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14:paraId="1B87CB99" w14:textId="77777777"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14:paraId="439A5F9C" w14:textId="77777777" w:rsidR="00465FE6" w:rsidRPr="000B5544" w:rsidRDefault="00465FE6" w:rsidP="006E2B0C">
            <w:pPr>
              <w:pStyle w:val="afb"/>
              <w:ind w:left="2"/>
              <w:rPr>
                <w:sz w:val="20"/>
                <w:szCs w:val="20"/>
              </w:rPr>
            </w:pPr>
            <w:r w:rsidRPr="000B5544">
              <w:rPr>
                <w:sz w:val="20"/>
                <w:szCs w:val="20"/>
              </w:rPr>
              <w:t xml:space="preserve">- бег со скакалкой; </w:t>
            </w:r>
          </w:p>
          <w:p w14:paraId="1452B1E6" w14:textId="77777777"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14:paraId="437F904F" w14:textId="77777777"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14:paraId="0FCFF2AE" w14:textId="77777777" w:rsidR="00465FE6" w:rsidRPr="000B5544" w:rsidRDefault="00465FE6" w:rsidP="006E2B0C">
            <w:pPr>
              <w:pStyle w:val="afb"/>
              <w:tabs>
                <w:tab w:val="left" w:pos="2863"/>
              </w:tabs>
              <w:ind w:left="2"/>
              <w:rPr>
                <w:sz w:val="20"/>
                <w:szCs w:val="20"/>
              </w:rPr>
            </w:pPr>
            <w:r w:rsidRPr="000B5544">
              <w:rPr>
                <w:sz w:val="20"/>
                <w:szCs w:val="20"/>
              </w:rPr>
              <w:t xml:space="preserve">- пробегание под вращающейся скакалкой, прыжки через вращающуюся скакалку с места; </w:t>
            </w:r>
          </w:p>
          <w:p w14:paraId="379DB7BB" w14:textId="77777777" w:rsidR="00465FE6" w:rsidRPr="000B5544" w:rsidRDefault="00465FE6" w:rsidP="006E2B0C">
            <w:pPr>
              <w:pStyle w:val="afb"/>
              <w:tabs>
                <w:tab w:val="left" w:pos="2863"/>
              </w:tabs>
              <w:ind w:left="2"/>
              <w:rPr>
                <w:sz w:val="20"/>
                <w:szCs w:val="20"/>
              </w:rPr>
            </w:pPr>
            <w:r w:rsidRPr="000B5544">
              <w:rPr>
                <w:sz w:val="20"/>
                <w:szCs w:val="20"/>
              </w:rPr>
              <w:t xml:space="preserve">- вбегание под вращающуюся скакалку - прыжок - выбегание; </w:t>
            </w:r>
          </w:p>
          <w:p w14:paraId="389E5574" w14:textId="77777777" w:rsidR="00465FE6" w:rsidRPr="000B5544" w:rsidRDefault="00465FE6" w:rsidP="006E2B0C">
            <w:pPr>
              <w:pStyle w:val="afb"/>
              <w:tabs>
                <w:tab w:val="left" w:pos="2863"/>
              </w:tabs>
              <w:rPr>
                <w:sz w:val="20"/>
                <w:szCs w:val="20"/>
              </w:rPr>
            </w:pPr>
            <w:r w:rsidRPr="000B5544">
              <w:rPr>
                <w:sz w:val="20"/>
                <w:szCs w:val="20"/>
              </w:rPr>
              <w:t>-пробегание под вращающейся скакалкой парами.</w:t>
            </w:r>
          </w:p>
        </w:tc>
      </w:tr>
      <w:tr w:rsidR="00465FE6" w:rsidRPr="000B5544" w14:paraId="57377312" w14:textId="77777777" w:rsidTr="006E2B0C">
        <w:trPr>
          <w:gridAfter w:val="1"/>
          <w:wAfter w:w="23" w:type="pct"/>
        </w:trPr>
        <w:tc>
          <w:tcPr>
            <w:tcW w:w="4977" w:type="pct"/>
            <w:gridSpan w:val="6"/>
            <w:shd w:val="clear" w:color="auto" w:fill="F2F2F2" w:themeFill="background1" w:themeFillShade="F2"/>
          </w:tcPr>
          <w:p w14:paraId="3560A219" w14:textId="77777777" w:rsidR="00465FE6" w:rsidRPr="000B5544" w:rsidRDefault="00465FE6" w:rsidP="006E2B0C">
            <w:pPr>
              <w:pStyle w:val="afb"/>
              <w:tabs>
                <w:tab w:val="left" w:pos="2863"/>
              </w:tabs>
              <w:rPr>
                <w:b/>
                <w:sz w:val="20"/>
                <w:szCs w:val="20"/>
              </w:rPr>
            </w:pPr>
            <w:r w:rsidRPr="000B5544">
              <w:rPr>
                <w:b/>
                <w:sz w:val="20"/>
                <w:szCs w:val="20"/>
              </w:rPr>
              <w:t xml:space="preserve"> Упражнения в равновесии</w:t>
            </w:r>
          </w:p>
        </w:tc>
      </w:tr>
      <w:tr w:rsidR="00465FE6" w:rsidRPr="000B5544" w14:paraId="6D50EF0A" w14:textId="77777777" w:rsidTr="006E2B0C">
        <w:trPr>
          <w:gridAfter w:val="1"/>
          <w:wAfter w:w="23" w:type="pct"/>
        </w:trPr>
        <w:tc>
          <w:tcPr>
            <w:tcW w:w="1343" w:type="pct"/>
            <w:gridSpan w:val="3"/>
            <w:shd w:val="clear" w:color="auto" w:fill="F2F2F2" w:themeFill="background1" w:themeFillShade="F2"/>
          </w:tcPr>
          <w:p w14:paraId="05465927" w14:textId="77777777"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14:paraId="76D6D7F3"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2B277A9E"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2497C442"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504E9A5F" w14:textId="77777777" w:rsidTr="006E2B0C">
        <w:trPr>
          <w:gridAfter w:val="1"/>
          <w:wAfter w:w="23" w:type="pct"/>
          <w:trHeight w:val="999"/>
        </w:trPr>
        <w:tc>
          <w:tcPr>
            <w:tcW w:w="1343" w:type="pct"/>
            <w:gridSpan w:val="3"/>
            <w:vMerge w:val="restart"/>
            <w:shd w:val="clear" w:color="auto" w:fill="auto"/>
          </w:tcPr>
          <w:p w14:paraId="54EF5562" w14:textId="77777777"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14:paraId="7CAB6917" w14:textId="77777777" w:rsidR="00465FE6" w:rsidRPr="000B5544" w:rsidRDefault="00465FE6" w:rsidP="006E2B0C">
            <w:pPr>
              <w:pStyle w:val="ConsPlusNormal"/>
              <w:rPr>
                <w:sz w:val="20"/>
                <w:szCs w:val="20"/>
              </w:rPr>
            </w:pPr>
            <w:r w:rsidRPr="000B5544">
              <w:rPr>
                <w:sz w:val="20"/>
                <w:szCs w:val="20"/>
              </w:rPr>
              <w:t>- ходьба на носках, с остановкой.</w:t>
            </w:r>
          </w:p>
          <w:p w14:paraId="56EB850D" w14:textId="77777777"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38" w:type="pct"/>
            <w:shd w:val="clear" w:color="auto" w:fill="auto"/>
          </w:tcPr>
          <w:p w14:paraId="245C1A91" w14:textId="77777777"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240" w:type="pct"/>
            <w:vMerge w:val="restart"/>
            <w:shd w:val="clear" w:color="auto" w:fill="auto"/>
          </w:tcPr>
          <w:p w14:paraId="7C73F427" w14:textId="77777777"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14:paraId="076A8750" w14:textId="77777777"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14:paraId="1CD5C761" w14:textId="77777777"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14:paraId="53E3E9DF" w14:textId="77777777" w:rsidTr="006E2B0C">
        <w:trPr>
          <w:gridAfter w:val="1"/>
          <w:wAfter w:w="23" w:type="pct"/>
          <w:trHeight w:val="998"/>
        </w:trPr>
        <w:tc>
          <w:tcPr>
            <w:tcW w:w="1343" w:type="pct"/>
            <w:gridSpan w:val="3"/>
            <w:vMerge/>
            <w:shd w:val="clear" w:color="auto" w:fill="auto"/>
          </w:tcPr>
          <w:p w14:paraId="728508F3" w14:textId="77777777" w:rsidR="00465FE6" w:rsidRPr="000B5544" w:rsidRDefault="00465FE6" w:rsidP="006E2B0C">
            <w:pPr>
              <w:pStyle w:val="ConsPlusNormal"/>
              <w:rPr>
                <w:sz w:val="20"/>
                <w:szCs w:val="20"/>
              </w:rPr>
            </w:pPr>
          </w:p>
        </w:tc>
        <w:tc>
          <w:tcPr>
            <w:tcW w:w="1138" w:type="pct"/>
            <w:shd w:val="clear" w:color="auto" w:fill="auto"/>
          </w:tcPr>
          <w:p w14:paraId="74B53554" w14:textId="77777777"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14:paraId="66CBDCD0" w14:textId="77777777"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40" w:type="pct"/>
            <w:vMerge/>
            <w:shd w:val="clear" w:color="auto" w:fill="auto"/>
          </w:tcPr>
          <w:p w14:paraId="35E2F6CC" w14:textId="77777777" w:rsidR="00465FE6" w:rsidRPr="000B5544" w:rsidRDefault="00465FE6" w:rsidP="006E2B0C">
            <w:pPr>
              <w:pStyle w:val="afb"/>
              <w:rPr>
                <w:sz w:val="20"/>
                <w:szCs w:val="20"/>
                <w:highlight w:val="cyan"/>
              </w:rPr>
            </w:pPr>
          </w:p>
        </w:tc>
        <w:tc>
          <w:tcPr>
            <w:tcW w:w="1256" w:type="pct"/>
            <w:vMerge/>
            <w:shd w:val="clear" w:color="auto" w:fill="FFFFFF" w:themeFill="background1"/>
          </w:tcPr>
          <w:p w14:paraId="5F22C4C7" w14:textId="77777777" w:rsidR="00465FE6" w:rsidRPr="000B5544" w:rsidRDefault="00465FE6" w:rsidP="006E2B0C">
            <w:pPr>
              <w:pStyle w:val="afb"/>
              <w:rPr>
                <w:sz w:val="20"/>
                <w:szCs w:val="20"/>
              </w:rPr>
            </w:pPr>
          </w:p>
        </w:tc>
      </w:tr>
      <w:tr w:rsidR="00465FE6" w:rsidRPr="000B5544" w14:paraId="6FF30A4E" w14:textId="77777777" w:rsidTr="006E2B0C">
        <w:trPr>
          <w:gridAfter w:val="1"/>
          <w:wAfter w:w="23" w:type="pct"/>
        </w:trPr>
        <w:tc>
          <w:tcPr>
            <w:tcW w:w="1343" w:type="pct"/>
            <w:gridSpan w:val="3"/>
            <w:shd w:val="clear" w:color="auto" w:fill="auto"/>
          </w:tcPr>
          <w:p w14:paraId="698FF935" w14:textId="77777777"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138" w:type="pct"/>
            <w:shd w:val="clear" w:color="auto" w:fill="auto"/>
          </w:tcPr>
          <w:p w14:paraId="5358675B" w14:textId="77777777"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14:paraId="0181E6A1" w14:textId="77777777"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14:paraId="6F79566C" w14:textId="77777777" w:rsidR="00465FE6" w:rsidRPr="000B5544" w:rsidRDefault="00465FE6" w:rsidP="00E04FBF">
            <w:pPr>
              <w:pStyle w:val="afb"/>
              <w:widowControl/>
              <w:numPr>
                <w:ilvl w:val="0"/>
                <w:numId w:val="210"/>
              </w:numPr>
              <w:ind w:left="0"/>
              <w:rPr>
                <w:sz w:val="20"/>
                <w:szCs w:val="20"/>
              </w:rPr>
            </w:pPr>
            <w:r w:rsidRPr="000B5544">
              <w:rPr>
                <w:sz w:val="20"/>
                <w:szCs w:val="20"/>
              </w:rPr>
              <w:t>- поднимание на носки и опускание на всю стопу, стоя на скамье;</w:t>
            </w:r>
          </w:p>
          <w:p w14:paraId="1CF56652" w14:textId="77777777" w:rsidR="00465FE6" w:rsidRPr="000B5544" w:rsidRDefault="00465FE6" w:rsidP="006E2B0C">
            <w:pPr>
              <w:pStyle w:val="afb"/>
              <w:rPr>
                <w:sz w:val="20"/>
                <w:szCs w:val="20"/>
              </w:rPr>
            </w:pPr>
            <w:r w:rsidRPr="000B5544">
              <w:rPr>
                <w:sz w:val="20"/>
                <w:szCs w:val="20"/>
              </w:rPr>
              <w:t>- пробегание по скамье;</w:t>
            </w:r>
          </w:p>
        </w:tc>
        <w:tc>
          <w:tcPr>
            <w:tcW w:w="1256" w:type="pct"/>
            <w:shd w:val="clear" w:color="auto" w:fill="FFFFFF" w:themeFill="background1"/>
          </w:tcPr>
          <w:p w14:paraId="0D632B30" w14:textId="77777777"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14:paraId="307C8A49" w14:textId="77777777"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14:paraId="34D1CEB0" w14:textId="77777777" w:rsidR="00465FE6" w:rsidRPr="000B5544"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tc>
      </w:tr>
      <w:tr w:rsidR="00465FE6" w:rsidRPr="000B5544" w14:paraId="4E85038E" w14:textId="77777777" w:rsidTr="006E2B0C">
        <w:trPr>
          <w:gridAfter w:val="1"/>
          <w:wAfter w:w="23" w:type="pct"/>
        </w:trPr>
        <w:tc>
          <w:tcPr>
            <w:tcW w:w="2481" w:type="pct"/>
            <w:gridSpan w:val="4"/>
            <w:shd w:val="clear" w:color="auto" w:fill="auto"/>
          </w:tcPr>
          <w:p w14:paraId="59DF4068" w14:textId="77777777"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496" w:type="pct"/>
            <w:gridSpan w:val="2"/>
            <w:shd w:val="clear" w:color="auto" w:fill="auto"/>
          </w:tcPr>
          <w:p w14:paraId="64B6A92D" w14:textId="77777777" w:rsidR="00465FE6" w:rsidRPr="000B5544" w:rsidRDefault="00465FE6" w:rsidP="006E2B0C">
            <w:pPr>
              <w:pStyle w:val="afb"/>
              <w:rPr>
                <w:sz w:val="20"/>
                <w:szCs w:val="20"/>
              </w:rPr>
            </w:pPr>
            <w:r w:rsidRPr="000B5544">
              <w:rPr>
                <w:sz w:val="20"/>
                <w:szCs w:val="20"/>
              </w:rPr>
              <w:t>ходьба по узкой рейке гимнастической скамейки прямо и боком;</w:t>
            </w:r>
          </w:p>
        </w:tc>
      </w:tr>
      <w:tr w:rsidR="00465FE6" w:rsidRPr="000B5544" w14:paraId="08FDD17E" w14:textId="77777777" w:rsidTr="006E2B0C">
        <w:trPr>
          <w:gridAfter w:val="1"/>
          <w:wAfter w:w="23" w:type="pct"/>
          <w:trHeight w:val="818"/>
        </w:trPr>
        <w:tc>
          <w:tcPr>
            <w:tcW w:w="1343" w:type="pct"/>
            <w:gridSpan w:val="3"/>
            <w:shd w:val="clear" w:color="auto" w:fill="auto"/>
          </w:tcPr>
          <w:p w14:paraId="5FE6411D" w14:textId="77777777" w:rsidR="00465FE6" w:rsidRPr="000B5544" w:rsidRDefault="00465FE6" w:rsidP="006E2B0C">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138" w:type="pct"/>
            <w:shd w:val="clear" w:color="auto" w:fill="auto"/>
          </w:tcPr>
          <w:p w14:paraId="1F5CF045" w14:textId="77777777" w:rsidR="00465FE6" w:rsidRPr="000B5544" w:rsidRDefault="00465FE6" w:rsidP="006E2B0C">
            <w:pPr>
              <w:pStyle w:val="ConsPlusNormal"/>
              <w:rPr>
                <w:sz w:val="20"/>
                <w:szCs w:val="20"/>
              </w:rPr>
            </w:pPr>
            <w:r w:rsidRPr="000B5544">
              <w:rPr>
                <w:sz w:val="20"/>
                <w:szCs w:val="20"/>
              </w:rPr>
              <w:t>ходьба по шнуру с мешочком на ладони вытянутой вперёд на ладони руки;**</w:t>
            </w:r>
          </w:p>
        </w:tc>
        <w:tc>
          <w:tcPr>
            <w:tcW w:w="1240" w:type="pct"/>
            <w:shd w:val="clear" w:color="auto" w:fill="FFFFFF" w:themeFill="background1"/>
          </w:tcPr>
          <w:p w14:paraId="4B7A4EC6" w14:textId="77777777"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256" w:type="pct"/>
            <w:shd w:val="clear" w:color="auto" w:fill="FFFFFF" w:themeFill="background1"/>
          </w:tcPr>
          <w:p w14:paraId="2E2CD540" w14:textId="77777777"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14:paraId="25085A08" w14:textId="77777777" w:rsidTr="006E2B0C">
        <w:trPr>
          <w:gridAfter w:val="1"/>
          <w:wAfter w:w="23" w:type="pct"/>
        </w:trPr>
        <w:tc>
          <w:tcPr>
            <w:tcW w:w="1343" w:type="pct"/>
            <w:gridSpan w:val="3"/>
            <w:shd w:val="clear" w:color="auto" w:fill="auto"/>
          </w:tcPr>
          <w:p w14:paraId="0C5A8F11" w14:textId="77777777" w:rsidR="00465FE6" w:rsidRPr="000B5544" w:rsidRDefault="00465FE6" w:rsidP="006E2B0C">
            <w:pPr>
              <w:pStyle w:val="ConsPlusNormal"/>
              <w:rPr>
                <w:sz w:val="20"/>
                <w:szCs w:val="20"/>
              </w:rPr>
            </w:pPr>
            <w:r w:rsidRPr="000B5544">
              <w:rPr>
                <w:sz w:val="20"/>
                <w:szCs w:val="20"/>
              </w:rPr>
              <w:t xml:space="preserve">-ходьба по ребристой доске; </w:t>
            </w:r>
          </w:p>
          <w:p w14:paraId="092F2CD0" w14:textId="77777777" w:rsidR="00465FE6" w:rsidRPr="000B5544" w:rsidRDefault="00465FE6" w:rsidP="006E2B0C">
            <w:pPr>
              <w:pStyle w:val="ConsPlusNormal"/>
              <w:rPr>
                <w:b/>
                <w:sz w:val="20"/>
                <w:szCs w:val="20"/>
              </w:rPr>
            </w:pPr>
            <w:r w:rsidRPr="000B5544">
              <w:rPr>
                <w:sz w:val="20"/>
                <w:szCs w:val="20"/>
              </w:rPr>
              <w:lastRenderedPageBreak/>
              <w:t>- ходьба по наклонной доске;</w:t>
            </w:r>
          </w:p>
        </w:tc>
        <w:tc>
          <w:tcPr>
            <w:tcW w:w="1138" w:type="pct"/>
            <w:shd w:val="clear" w:color="auto" w:fill="auto"/>
          </w:tcPr>
          <w:p w14:paraId="71D6CC6D" w14:textId="77777777" w:rsidR="00465FE6" w:rsidRPr="000B5544" w:rsidRDefault="00465FE6" w:rsidP="006E2B0C">
            <w:pPr>
              <w:pStyle w:val="ConsPlusNormal"/>
              <w:rPr>
                <w:sz w:val="20"/>
                <w:szCs w:val="20"/>
              </w:rPr>
            </w:pPr>
            <w:r w:rsidRPr="000B5544">
              <w:rPr>
                <w:sz w:val="20"/>
                <w:szCs w:val="20"/>
              </w:rPr>
              <w:lastRenderedPageBreak/>
              <w:t xml:space="preserve">ходьба по доске и расхождение </w:t>
            </w:r>
            <w:r w:rsidRPr="000B5544">
              <w:rPr>
                <w:sz w:val="20"/>
                <w:szCs w:val="20"/>
              </w:rPr>
              <w:lastRenderedPageBreak/>
              <w:t>вдвоем на ней;</w:t>
            </w:r>
          </w:p>
        </w:tc>
        <w:tc>
          <w:tcPr>
            <w:tcW w:w="1240" w:type="pct"/>
            <w:shd w:val="clear" w:color="auto" w:fill="auto"/>
          </w:tcPr>
          <w:p w14:paraId="586D5986" w14:textId="77777777" w:rsidR="00465FE6" w:rsidRPr="000B5544" w:rsidRDefault="00465FE6" w:rsidP="006E2B0C">
            <w:pPr>
              <w:pStyle w:val="ConsPlusNormal"/>
              <w:rPr>
                <w:sz w:val="20"/>
                <w:szCs w:val="20"/>
              </w:rPr>
            </w:pPr>
            <w:r w:rsidRPr="000B5544">
              <w:rPr>
                <w:sz w:val="20"/>
                <w:szCs w:val="20"/>
              </w:rPr>
              <w:lastRenderedPageBreak/>
              <w:t xml:space="preserve">-ходьба навстречу и расхождение </w:t>
            </w:r>
            <w:r w:rsidRPr="000B5544">
              <w:rPr>
                <w:sz w:val="20"/>
                <w:szCs w:val="20"/>
              </w:rPr>
              <w:lastRenderedPageBreak/>
              <w:t>вдвоем на лежащей на полу доске; ходьба по узкой рейке гимнастической скамейки (с поддержкой);</w:t>
            </w:r>
          </w:p>
          <w:p w14:paraId="7610411E" w14:textId="77777777"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14:paraId="689F1B20" w14:textId="77777777"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14:paraId="3AE084F3" w14:textId="77777777" w:rsidR="00465FE6" w:rsidRPr="000B5544" w:rsidRDefault="00465FE6" w:rsidP="006E2B0C">
            <w:pPr>
              <w:pStyle w:val="afb"/>
              <w:rPr>
                <w:sz w:val="20"/>
                <w:szCs w:val="20"/>
              </w:rPr>
            </w:pPr>
            <w:r w:rsidRPr="000B5544">
              <w:rPr>
                <w:sz w:val="20"/>
                <w:szCs w:val="20"/>
              </w:rPr>
              <w:t>- пробегание по наклонной доске вверх и вниз;</w:t>
            </w:r>
          </w:p>
        </w:tc>
        <w:tc>
          <w:tcPr>
            <w:tcW w:w="1256" w:type="pct"/>
            <w:shd w:val="clear" w:color="auto" w:fill="FFFFFF" w:themeFill="background1"/>
          </w:tcPr>
          <w:p w14:paraId="52592E73" w14:textId="77777777" w:rsidR="00465FE6" w:rsidRPr="000B5544" w:rsidRDefault="00465FE6" w:rsidP="006E2B0C">
            <w:pPr>
              <w:pStyle w:val="afb"/>
              <w:tabs>
                <w:tab w:val="left" w:pos="2863"/>
              </w:tabs>
              <w:rPr>
                <w:sz w:val="20"/>
                <w:szCs w:val="20"/>
              </w:rPr>
            </w:pPr>
            <w:r w:rsidRPr="000B5544">
              <w:rPr>
                <w:sz w:val="20"/>
                <w:szCs w:val="20"/>
              </w:rPr>
              <w:lastRenderedPageBreak/>
              <w:t xml:space="preserve">- ходьба по наклонной доске вверх и </w:t>
            </w:r>
            <w:r w:rsidRPr="000B5544">
              <w:rPr>
                <w:sz w:val="20"/>
                <w:szCs w:val="20"/>
              </w:rPr>
              <w:lastRenderedPageBreak/>
              <w:t xml:space="preserve">вниз; </w:t>
            </w:r>
          </w:p>
          <w:p w14:paraId="4257D941" w14:textId="77777777" w:rsidR="00465FE6" w:rsidRPr="000B5544" w:rsidRDefault="00465FE6" w:rsidP="006E2B0C">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14:paraId="3F366689" w14:textId="77777777" w:rsidR="00465FE6" w:rsidRPr="000B5544" w:rsidRDefault="00465FE6" w:rsidP="006E2B0C">
            <w:pPr>
              <w:pStyle w:val="afb"/>
              <w:tabs>
                <w:tab w:val="left" w:pos="2863"/>
              </w:tabs>
              <w:rPr>
                <w:sz w:val="20"/>
                <w:szCs w:val="20"/>
              </w:rPr>
            </w:pPr>
            <w:r w:rsidRPr="000B5544">
              <w:rPr>
                <w:sz w:val="20"/>
                <w:szCs w:val="20"/>
              </w:rPr>
              <w:t>- пробегание по наклонной доске вверх и вниз</w:t>
            </w:r>
          </w:p>
        </w:tc>
      </w:tr>
      <w:tr w:rsidR="00465FE6" w:rsidRPr="000B5544" w14:paraId="5D1E935F" w14:textId="77777777" w:rsidTr="006E2B0C">
        <w:trPr>
          <w:gridAfter w:val="1"/>
          <w:wAfter w:w="23" w:type="pct"/>
        </w:trPr>
        <w:tc>
          <w:tcPr>
            <w:tcW w:w="1343" w:type="pct"/>
            <w:gridSpan w:val="3"/>
            <w:shd w:val="clear" w:color="auto" w:fill="F2F2F2" w:themeFill="background1" w:themeFillShade="F2"/>
          </w:tcPr>
          <w:p w14:paraId="4C72AA97" w14:textId="77777777" w:rsidR="00465FE6" w:rsidRPr="000B5544" w:rsidRDefault="00465FE6" w:rsidP="006E2B0C">
            <w:pPr>
              <w:pStyle w:val="ConsPlusNormal"/>
              <w:rPr>
                <w:b/>
                <w:sz w:val="20"/>
                <w:szCs w:val="20"/>
              </w:rPr>
            </w:pPr>
          </w:p>
        </w:tc>
        <w:tc>
          <w:tcPr>
            <w:tcW w:w="1138" w:type="pct"/>
            <w:shd w:val="clear" w:color="auto" w:fill="F2F2F2" w:themeFill="background1" w:themeFillShade="F2"/>
          </w:tcPr>
          <w:p w14:paraId="660739D8" w14:textId="77777777" w:rsidR="00465FE6" w:rsidRPr="000B5544" w:rsidRDefault="00465FE6" w:rsidP="006E2B0C">
            <w:pPr>
              <w:pStyle w:val="ConsPlusNormal"/>
              <w:rPr>
                <w:sz w:val="20"/>
                <w:szCs w:val="20"/>
              </w:rPr>
            </w:pPr>
          </w:p>
        </w:tc>
        <w:tc>
          <w:tcPr>
            <w:tcW w:w="1240" w:type="pct"/>
            <w:shd w:val="clear" w:color="auto" w:fill="FFFFFF" w:themeFill="background1"/>
          </w:tcPr>
          <w:p w14:paraId="3E430F40" w14:textId="77777777" w:rsidR="00465FE6" w:rsidRPr="000B5544" w:rsidRDefault="00465FE6" w:rsidP="006E2B0C">
            <w:pPr>
              <w:pStyle w:val="afb"/>
              <w:rPr>
                <w:sz w:val="20"/>
                <w:szCs w:val="20"/>
                <w:highlight w:val="magenta"/>
              </w:rPr>
            </w:pPr>
            <w:r w:rsidRPr="000B5544">
              <w:rPr>
                <w:sz w:val="20"/>
                <w:szCs w:val="20"/>
              </w:rPr>
              <w:t>приседание после бега на носках, руки в стороны;</w:t>
            </w:r>
          </w:p>
        </w:tc>
        <w:tc>
          <w:tcPr>
            <w:tcW w:w="1256" w:type="pct"/>
            <w:shd w:val="clear" w:color="auto" w:fill="F2F2F2" w:themeFill="background1" w:themeFillShade="F2"/>
          </w:tcPr>
          <w:p w14:paraId="2DACE6CA" w14:textId="77777777" w:rsidR="00465FE6" w:rsidRPr="000B5544" w:rsidRDefault="00465FE6" w:rsidP="006E2B0C">
            <w:pPr>
              <w:pStyle w:val="afb"/>
              <w:tabs>
                <w:tab w:val="left" w:pos="2863"/>
              </w:tabs>
              <w:rPr>
                <w:sz w:val="20"/>
                <w:szCs w:val="20"/>
              </w:rPr>
            </w:pPr>
          </w:p>
        </w:tc>
      </w:tr>
      <w:tr w:rsidR="00465FE6" w:rsidRPr="000B5544" w14:paraId="3DE6040D" w14:textId="77777777" w:rsidTr="006E2B0C">
        <w:trPr>
          <w:gridAfter w:val="1"/>
          <w:wAfter w:w="23" w:type="pct"/>
        </w:trPr>
        <w:tc>
          <w:tcPr>
            <w:tcW w:w="2481" w:type="pct"/>
            <w:gridSpan w:val="4"/>
            <w:shd w:val="clear" w:color="auto" w:fill="FFFFFF" w:themeFill="background1"/>
          </w:tcPr>
          <w:p w14:paraId="790881FE" w14:textId="77777777"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40" w:type="pct"/>
            <w:shd w:val="clear" w:color="auto" w:fill="FFFFFF" w:themeFill="background1"/>
          </w:tcPr>
          <w:p w14:paraId="566FEF59" w14:textId="77777777"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256" w:type="pct"/>
            <w:shd w:val="clear" w:color="auto" w:fill="FFFFFF" w:themeFill="background1"/>
          </w:tcPr>
          <w:p w14:paraId="1F3E0FC3" w14:textId="77777777"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14:paraId="2AEF6AEE" w14:textId="77777777"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14:paraId="196A311B" w14:textId="77777777" w:rsidTr="006E2B0C">
        <w:trPr>
          <w:gridAfter w:val="1"/>
          <w:wAfter w:w="23" w:type="pct"/>
        </w:trPr>
        <w:tc>
          <w:tcPr>
            <w:tcW w:w="1343" w:type="pct"/>
            <w:gridSpan w:val="3"/>
            <w:shd w:val="clear" w:color="auto" w:fill="F2F2F2" w:themeFill="background1" w:themeFillShade="F2"/>
          </w:tcPr>
          <w:p w14:paraId="3C364D86" w14:textId="77777777" w:rsidR="00465FE6" w:rsidRPr="000B5544" w:rsidRDefault="00465FE6" w:rsidP="006E2B0C">
            <w:pPr>
              <w:pStyle w:val="ConsPlusNormal"/>
              <w:rPr>
                <w:b/>
                <w:sz w:val="20"/>
                <w:szCs w:val="20"/>
              </w:rPr>
            </w:pPr>
          </w:p>
        </w:tc>
        <w:tc>
          <w:tcPr>
            <w:tcW w:w="1138" w:type="pct"/>
            <w:shd w:val="clear" w:color="auto" w:fill="F2F2F2" w:themeFill="background1" w:themeFillShade="F2"/>
          </w:tcPr>
          <w:p w14:paraId="0A48EF9D" w14:textId="77777777" w:rsidR="00465FE6" w:rsidRPr="000B5544" w:rsidRDefault="00465FE6" w:rsidP="006E2B0C">
            <w:pPr>
              <w:pStyle w:val="ConsPlusNormal"/>
              <w:rPr>
                <w:sz w:val="20"/>
                <w:szCs w:val="20"/>
              </w:rPr>
            </w:pPr>
          </w:p>
        </w:tc>
        <w:tc>
          <w:tcPr>
            <w:tcW w:w="1240" w:type="pct"/>
            <w:shd w:val="clear" w:color="auto" w:fill="F2F2F2" w:themeFill="background1" w:themeFillShade="F2"/>
          </w:tcPr>
          <w:p w14:paraId="2B1D1D06" w14:textId="77777777" w:rsidR="00465FE6" w:rsidRPr="000B5544" w:rsidRDefault="00465FE6" w:rsidP="006E2B0C">
            <w:pPr>
              <w:pStyle w:val="afb"/>
              <w:rPr>
                <w:sz w:val="20"/>
                <w:szCs w:val="20"/>
              </w:rPr>
            </w:pPr>
          </w:p>
        </w:tc>
        <w:tc>
          <w:tcPr>
            <w:tcW w:w="1256" w:type="pct"/>
            <w:shd w:val="clear" w:color="auto" w:fill="FFFFFF" w:themeFill="background1"/>
          </w:tcPr>
          <w:p w14:paraId="16EF317E" w14:textId="77777777"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14:paraId="714A7F18" w14:textId="77777777"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14:paraId="51FAB121" w14:textId="77777777" w:rsidR="00465FE6" w:rsidRPr="000B5544" w:rsidRDefault="00465FE6" w:rsidP="006E2B0C">
            <w:pPr>
              <w:pStyle w:val="afb"/>
              <w:tabs>
                <w:tab w:val="left" w:pos="2863"/>
              </w:tabs>
              <w:ind w:firstLine="2"/>
              <w:rPr>
                <w:sz w:val="20"/>
                <w:szCs w:val="20"/>
              </w:rPr>
            </w:pPr>
            <w:r w:rsidRPr="000B5544">
              <w:rPr>
                <w:sz w:val="20"/>
                <w:szCs w:val="20"/>
              </w:rPr>
              <w:t>- стойка на носках</w:t>
            </w:r>
          </w:p>
        </w:tc>
      </w:tr>
      <w:tr w:rsidR="00465FE6" w:rsidRPr="000B5544" w14:paraId="59C093E7" w14:textId="77777777" w:rsidTr="006E2B0C">
        <w:trPr>
          <w:gridAfter w:val="1"/>
          <w:wAfter w:w="23" w:type="pct"/>
        </w:trPr>
        <w:tc>
          <w:tcPr>
            <w:tcW w:w="4977" w:type="pct"/>
            <w:gridSpan w:val="6"/>
            <w:shd w:val="clear" w:color="auto" w:fill="F2F2F2" w:themeFill="background1" w:themeFillShade="F2"/>
          </w:tcPr>
          <w:p w14:paraId="19EAA4CA" w14:textId="77777777" w:rsidR="00465FE6" w:rsidRPr="000B5544" w:rsidRDefault="00465FE6" w:rsidP="006E2B0C">
            <w:pPr>
              <w:spacing w:line="240" w:lineRule="auto"/>
              <w:rPr>
                <w:b/>
                <w:sz w:val="20"/>
              </w:rPr>
            </w:pPr>
            <w:r w:rsidRPr="000B5544">
              <w:rPr>
                <w:b/>
                <w:sz w:val="20"/>
              </w:rPr>
              <w:t>Общеразвивающие упражнения</w:t>
            </w:r>
          </w:p>
        </w:tc>
      </w:tr>
      <w:tr w:rsidR="00465FE6" w:rsidRPr="000B5544" w14:paraId="58007354" w14:textId="77777777" w:rsidTr="006E2B0C">
        <w:trPr>
          <w:gridAfter w:val="1"/>
          <w:wAfter w:w="23" w:type="pct"/>
        </w:trPr>
        <w:tc>
          <w:tcPr>
            <w:tcW w:w="4977" w:type="pct"/>
            <w:gridSpan w:val="6"/>
            <w:shd w:val="clear" w:color="auto" w:fill="F2F2F2" w:themeFill="background1" w:themeFillShade="F2"/>
          </w:tcPr>
          <w:p w14:paraId="4BF6D970" w14:textId="77777777" w:rsidR="00465FE6" w:rsidRPr="000B5544" w:rsidRDefault="00465FE6" w:rsidP="006E2B0C">
            <w:pPr>
              <w:spacing w:line="240" w:lineRule="auto"/>
              <w:rPr>
                <w:b/>
                <w:sz w:val="20"/>
              </w:rPr>
            </w:pPr>
            <w:r w:rsidRPr="000B5544">
              <w:rPr>
                <w:b/>
                <w:sz w:val="20"/>
              </w:rPr>
              <w:t>Упражнения для кистей рук, развития и укрепления мышц плечевого пояса</w:t>
            </w:r>
          </w:p>
        </w:tc>
      </w:tr>
      <w:tr w:rsidR="00465FE6" w:rsidRPr="000B5544" w14:paraId="5BF51E39" w14:textId="77777777" w:rsidTr="006E2B0C">
        <w:trPr>
          <w:gridAfter w:val="1"/>
          <w:wAfter w:w="23" w:type="pct"/>
        </w:trPr>
        <w:tc>
          <w:tcPr>
            <w:tcW w:w="1205" w:type="pct"/>
            <w:shd w:val="clear" w:color="auto" w:fill="F2F2F2" w:themeFill="background1" w:themeFillShade="F2"/>
          </w:tcPr>
          <w:p w14:paraId="24554EF6"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77C2E6FD"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0B247DE3"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11FE1841"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4E58E52B" w14:textId="77777777" w:rsidTr="006E2B0C">
        <w:trPr>
          <w:gridAfter w:val="1"/>
          <w:wAfter w:w="23" w:type="pct"/>
        </w:trPr>
        <w:tc>
          <w:tcPr>
            <w:tcW w:w="1205" w:type="pct"/>
            <w:shd w:val="clear" w:color="auto" w:fill="auto"/>
          </w:tcPr>
          <w:p w14:paraId="65955BC7" w14:textId="77777777"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14:paraId="2DEED0CA" w14:textId="77777777" w:rsidR="00465FE6" w:rsidRPr="000B5544" w:rsidRDefault="00465FE6" w:rsidP="006E2B0C">
            <w:pPr>
              <w:pStyle w:val="ConsPlusNormal"/>
              <w:rPr>
                <w:b/>
                <w:sz w:val="20"/>
                <w:szCs w:val="20"/>
              </w:rPr>
            </w:pPr>
          </w:p>
        </w:tc>
        <w:tc>
          <w:tcPr>
            <w:tcW w:w="1276" w:type="pct"/>
            <w:gridSpan w:val="3"/>
            <w:shd w:val="clear" w:color="auto" w:fill="auto"/>
          </w:tcPr>
          <w:p w14:paraId="3DCC93A6" w14:textId="77777777"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40" w:type="pct"/>
            <w:shd w:val="clear" w:color="auto" w:fill="auto"/>
          </w:tcPr>
          <w:p w14:paraId="6C491EF8" w14:textId="77777777"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14:paraId="4C35FDDD" w14:textId="77777777"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14:paraId="1449FC95" w14:textId="77777777" w:rsidTr="006E2B0C">
        <w:trPr>
          <w:gridAfter w:val="1"/>
          <w:wAfter w:w="23" w:type="pct"/>
        </w:trPr>
        <w:tc>
          <w:tcPr>
            <w:tcW w:w="2481" w:type="pct"/>
            <w:gridSpan w:val="4"/>
            <w:shd w:val="clear" w:color="auto" w:fill="auto"/>
          </w:tcPr>
          <w:p w14:paraId="435C9350" w14:textId="77777777"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14:paraId="518C4518" w14:textId="77777777"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14:paraId="0D438C2E" w14:textId="77777777"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14:paraId="736567BF" w14:textId="77777777"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14:paraId="799BD2C7" w14:textId="77777777" w:rsidTr="006E2B0C">
        <w:trPr>
          <w:gridAfter w:val="1"/>
          <w:wAfter w:w="23" w:type="pct"/>
        </w:trPr>
        <w:tc>
          <w:tcPr>
            <w:tcW w:w="2481" w:type="pct"/>
            <w:gridSpan w:val="4"/>
            <w:shd w:val="clear" w:color="auto" w:fill="auto"/>
          </w:tcPr>
          <w:p w14:paraId="756B8CB5" w14:textId="77777777"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96" w:type="pct"/>
            <w:gridSpan w:val="2"/>
            <w:shd w:val="clear" w:color="auto" w:fill="auto"/>
          </w:tcPr>
          <w:p w14:paraId="3A01FEE1" w14:textId="77777777" w:rsidR="00465FE6" w:rsidRPr="000B5544" w:rsidRDefault="00465FE6" w:rsidP="006E2B0C">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465FE6" w:rsidRPr="000B5544" w14:paraId="4291C441" w14:textId="77777777" w:rsidTr="006E2B0C">
        <w:trPr>
          <w:gridAfter w:val="1"/>
          <w:wAfter w:w="23" w:type="pct"/>
        </w:trPr>
        <w:tc>
          <w:tcPr>
            <w:tcW w:w="2481" w:type="pct"/>
            <w:gridSpan w:val="4"/>
          </w:tcPr>
          <w:p w14:paraId="69F222B6" w14:textId="77777777" w:rsidR="00465FE6" w:rsidRPr="000B5544" w:rsidRDefault="00465FE6" w:rsidP="006E2B0C">
            <w:pPr>
              <w:pStyle w:val="ConsPlusNormal"/>
              <w:rPr>
                <w:sz w:val="20"/>
                <w:szCs w:val="20"/>
              </w:rPr>
            </w:pPr>
            <w:r w:rsidRPr="000B5544">
              <w:rPr>
                <w:sz w:val="20"/>
                <w:szCs w:val="20"/>
              </w:rPr>
              <w:t>перекладывание предмета из одной руки в другую</w:t>
            </w:r>
          </w:p>
        </w:tc>
        <w:tc>
          <w:tcPr>
            <w:tcW w:w="2496" w:type="pct"/>
            <w:gridSpan w:val="2"/>
          </w:tcPr>
          <w:p w14:paraId="092A9B3A" w14:textId="77777777"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14:paraId="6328FA8D" w14:textId="77777777" w:rsidTr="006E2B0C">
        <w:trPr>
          <w:gridAfter w:val="1"/>
          <w:wAfter w:w="23" w:type="pct"/>
        </w:trPr>
        <w:tc>
          <w:tcPr>
            <w:tcW w:w="2481" w:type="pct"/>
            <w:gridSpan w:val="4"/>
          </w:tcPr>
          <w:p w14:paraId="6D22D6B0" w14:textId="77777777"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496" w:type="pct"/>
            <w:gridSpan w:val="2"/>
          </w:tcPr>
          <w:p w14:paraId="6C931F69" w14:textId="77777777" w:rsidR="00465FE6" w:rsidRPr="000B5544" w:rsidRDefault="00465FE6" w:rsidP="006E2B0C">
            <w:pPr>
              <w:pStyle w:val="afb"/>
              <w:tabs>
                <w:tab w:val="left" w:pos="287"/>
              </w:tabs>
              <w:rPr>
                <w:sz w:val="20"/>
                <w:szCs w:val="20"/>
              </w:rPr>
            </w:pPr>
            <w:r w:rsidRPr="000B5544">
              <w:rPr>
                <w:sz w:val="20"/>
                <w:szCs w:val="20"/>
              </w:rPr>
              <w:t>хлопки  впереди / перед собой и сзади себя / за спиной ;</w:t>
            </w:r>
          </w:p>
        </w:tc>
      </w:tr>
      <w:tr w:rsidR="00465FE6" w:rsidRPr="000B5544" w14:paraId="5A63D3C1" w14:textId="77777777" w:rsidTr="006E2B0C">
        <w:trPr>
          <w:gridAfter w:val="1"/>
          <w:wAfter w:w="23" w:type="pct"/>
        </w:trPr>
        <w:tc>
          <w:tcPr>
            <w:tcW w:w="1205" w:type="pct"/>
          </w:tcPr>
          <w:p w14:paraId="3620D35B" w14:textId="77777777" w:rsidR="00465FE6" w:rsidRPr="000B5544" w:rsidRDefault="00465FE6" w:rsidP="006E2B0C">
            <w:pPr>
              <w:pStyle w:val="ConsPlusNormal"/>
              <w:rPr>
                <w:sz w:val="20"/>
                <w:szCs w:val="20"/>
              </w:rPr>
            </w:pPr>
            <w:r w:rsidRPr="000B5544">
              <w:rPr>
                <w:sz w:val="20"/>
                <w:szCs w:val="20"/>
              </w:rPr>
              <w:t>махи руками;</w:t>
            </w:r>
          </w:p>
        </w:tc>
        <w:tc>
          <w:tcPr>
            <w:tcW w:w="1276" w:type="pct"/>
            <w:gridSpan w:val="3"/>
          </w:tcPr>
          <w:p w14:paraId="2459259F" w14:textId="77777777"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240" w:type="pct"/>
          </w:tcPr>
          <w:p w14:paraId="0B051D41" w14:textId="77777777" w:rsidR="00465FE6" w:rsidRPr="000B5544" w:rsidRDefault="00465FE6" w:rsidP="006E2B0C">
            <w:pPr>
              <w:pStyle w:val="afb"/>
              <w:rPr>
                <w:sz w:val="20"/>
                <w:szCs w:val="20"/>
              </w:rPr>
            </w:pPr>
            <w:r w:rsidRPr="000B5544">
              <w:rPr>
                <w:sz w:val="20"/>
                <w:szCs w:val="20"/>
              </w:rPr>
              <w:t xml:space="preserve">махи руками вперед-назад с хлопком </w:t>
            </w:r>
            <w:r w:rsidRPr="000B5544">
              <w:rPr>
                <w:sz w:val="20"/>
                <w:szCs w:val="20"/>
              </w:rPr>
              <w:lastRenderedPageBreak/>
              <w:t>впереди и сзади себя</w:t>
            </w:r>
          </w:p>
        </w:tc>
        <w:tc>
          <w:tcPr>
            <w:tcW w:w="1256" w:type="pct"/>
          </w:tcPr>
          <w:p w14:paraId="5E400DF2" w14:textId="77777777" w:rsidR="00465FE6" w:rsidRPr="000B5544" w:rsidRDefault="00465FE6" w:rsidP="006E2B0C">
            <w:pPr>
              <w:pStyle w:val="afb"/>
              <w:tabs>
                <w:tab w:val="left" w:pos="287"/>
              </w:tabs>
              <w:rPr>
                <w:sz w:val="20"/>
                <w:szCs w:val="20"/>
              </w:rPr>
            </w:pPr>
            <w:r w:rsidRPr="000B5544">
              <w:rPr>
                <w:sz w:val="20"/>
                <w:szCs w:val="20"/>
              </w:rPr>
              <w:lastRenderedPageBreak/>
              <w:t>махи и рывки руками</w:t>
            </w:r>
          </w:p>
        </w:tc>
      </w:tr>
      <w:tr w:rsidR="00465FE6" w:rsidRPr="000B5544" w14:paraId="05B30D6D" w14:textId="77777777" w:rsidTr="006E2B0C">
        <w:trPr>
          <w:gridAfter w:val="1"/>
          <w:wAfter w:w="23" w:type="pct"/>
        </w:trPr>
        <w:tc>
          <w:tcPr>
            <w:tcW w:w="1205" w:type="pct"/>
          </w:tcPr>
          <w:p w14:paraId="42BF80F5" w14:textId="77777777" w:rsidR="00465FE6" w:rsidRPr="000B5544" w:rsidRDefault="00465FE6" w:rsidP="006E2B0C">
            <w:pPr>
              <w:pStyle w:val="ConsPlusNormal"/>
              <w:rPr>
                <w:sz w:val="20"/>
                <w:szCs w:val="20"/>
              </w:rPr>
            </w:pPr>
            <w:r w:rsidRPr="000B5544">
              <w:rPr>
                <w:sz w:val="20"/>
                <w:szCs w:val="20"/>
              </w:rPr>
              <w:t>упражнения для кистей рук</w:t>
            </w:r>
          </w:p>
        </w:tc>
        <w:tc>
          <w:tcPr>
            <w:tcW w:w="1276" w:type="pct"/>
            <w:gridSpan w:val="3"/>
          </w:tcPr>
          <w:p w14:paraId="47C31BC8" w14:textId="77777777" w:rsidR="00465FE6" w:rsidRPr="000B5544" w:rsidRDefault="00465FE6" w:rsidP="006E2B0C">
            <w:pPr>
              <w:pStyle w:val="ConsPlusNormal"/>
              <w:rPr>
                <w:sz w:val="20"/>
                <w:szCs w:val="20"/>
              </w:rPr>
            </w:pPr>
            <w:r w:rsidRPr="000B5544">
              <w:rPr>
                <w:sz w:val="20"/>
                <w:szCs w:val="20"/>
              </w:rPr>
              <w:t>сжимание и разжимание кистей рук, вращение кистями;</w:t>
            </w:r>
          </w:p>
        </w:tc>
        <w:tc>
          <w:tcPr>
            <w:tcW w:w="1240" w:type="pct"/>
          </w:tcPr>
          <w:p w14:paraId="230DAD43" w14:textId="77777777" w:rsidR="00465FE6" w:rsidRPr="000B5544" w:rsidRDefault="00465FE6" w:rsidP="006E2B0C">
            <w:pPr>
              <w:pStyle w:val="afb"/>
              <w:rPr>
                <w:sz w:val="20"/>
                <w:szCs w:val="20"/>
              </w:rPr>
            </w:pPr>
            <w:r w:rsidRPr="000B5544">
              <w:rPr>
                <w:sz w:val="20"/>
                <w:szCs w:val="20"/>
              </w:rPr>
              <w:t>сжимание и разжимание кистей</w:t>
            </w:r>
          </w:p>
        </w:tc>
        <w:tc>
          <w:tcPr>
            <w:tcW w:w="1256" w:type="pct"/>
          </w:tcPr>
          <w:p w14:paraId="5EBCA281" w14:textId="77777777" w:rsidR="00465FE6" w:rsidRPr="000B5544" w:rsidRDefault="00465FE6" w:rsidP="006E2B0C">
            <w:pPr>
              <w:pStyle w:val="afb"/>
              <w:tabs>
                <w:tab w:val="left" w:pos="287"/>
              </w:tabs>
              <w:rPr>
                <w:sz w:val="20"/>
                <w:szCs w:val="20"/>
              </w:rPr>
            </w:pPr>
            <w:r w:rsidRPr="000B5544">
              <w:rPr>
                <w:sz w:val="20"/>
                <w:szCs w:val="20"/>
              </w:rPr>
              <w:t>сжимание пальцев в кулак и разжимание;</w:t>
            </w:r>
          </w:p>
        </w:tc>
      </w:tr>
      <w:tr w:rsidR="00465FE6" w:rsidRPr="000B5544" w14:paraId="3D9CC3E4" w14:textId="77777777" w:rsidTr="00465FE6">
        <w:tc>
          <w:tcPr>
            <w:tcW w:w="1205" w:type="pct"/>
          </w:tcPr>
          <w:p w14:paraId="4116CAEA" w14:textId="77777777" w:rsidR="00465FE6" w:rsidRPr="000B5544" w:rsidRDefault="00465FE6" w:rsidP="006E2B0C">
            <w:pPr>
              <w:pStyle w:val="ConsPlusNormal"/>
              <w:rPr>
                <w:sz w:val="20"/>
                <w:szCs w:val="20"/>
              </w:rPr>
            </w:pPr>
            <w:r w:rsidRPr="000B5544">
              <w:rPr>
                <w:sz w:val="20"/>
                <w:szCs w:val="20"/>
              </w:rPr>
              <w:t>выполнение упражнений пальчиковой гимнастики;</w:t>
            </w:r>
          </w:p>
        </w:tc>
        <w:tc>
          <w:tcPr>
            <w:tcW w:w="3795" w:type="pct"/>
            <w:gridSpan w:val="6"/>
          </w:tcPr>
          <w:p w14:paraId="22735551" w14:textId="77777777"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14:paraId="382AFE54" w14:textId="77777777" w:rsidTr="006E2B0C">
        <w:trPr>
          <w:gridAfter w:val="1"/>
          <w:wAfter w:w="23" w:type="pct"/>
        </w:trPr>
        <w:tc>
          <w:tcPr>
            <w:tcW w:w="1205" w:type="pct"/>
            <w:shd w:val="clear" w:color="auto" w:fill="F2F2F2" w:themeFill="background1" w:themeFillShade="F2"/>
          </w:tcPr>
          <w:p w14:paraId="4213D5E6" w14:textId="77777777" w:rsidR="00465FE6" w:rsidRPr="000B5544" w:rsidRDefault="00465FE6" w:rsidP="006E2B0C">
            <w:pPr>
              <w:pStyle w:val="ConsPlusNormal"/>
              <w:rPr>
                <w:sz w:val="20"/>
                <w:szCs w:val="20"/>
              </w:rPr>
            </w:pPr>
          </w:p>
        </w:tc>
        <w:tc>
          <w:tcPr>
            <w:tcW w:w="1276" w:type="pct"/>
            <w:gridSpan w:val="3"/>
          </w:tcPr>
          <w:p w14:paraId="0E01AAC1" w14:textId="77777777"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496" w:type="pct"/>
            <w:gridSpan w:val="2"/>
          </w:tcPr>
          <w:p w14:paraId="71006B8D" w14:textId="77777777"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14:paraId="118AA664" w14:textId="77777777" w:rsidTr="006E2B0C">
        <w:trPr>
          <w:gridAfter w:val="1"/>
          <w:wAfter w:w="23" w:type="pct"/>
        </w:trPr>
        <w:tc>
          <w:tcPr>
            <w:tcW w:w="4977" w:type="pct"/>
            <w:gridSpan w:val="6"/>
            <w:shd w:val="clear" w:color="auto" w:fill="F2F2F2" w:themeFill="background1" w:themeFillShade="F2"/>
          </w:tcPr>
          <w:p w14:paraId="646BAAF7" w14:textId="77777777"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спины и гибкости позвоночника:</w:t>
            </w:r>
          </w:p>
        </w:tc>
      </w:tr>
      <w:tr w:rsidR="00465FE6" w:rsidRPr="000B5544" w14:paraId="2B76AFA8" w14:textId="77777777" w:rsidTr="006E2B0C">
        <w:trPr>
          <w:gridAfter w:val="1"/>
          <w:wAfter w:w="23" w:type="pct"/>
          <w:trHeight w:val="170"/>
        </w:trPr>
        <w:tc>
          <w:tcPr>
            <w:tcW w:w="1205" w:type="pct"/>
            <w:shd w:val="clear" w:color="auto" w:fill="F2F2F2" w:themeFill="background1" w:themeFillShade="F2"/>
          </w:tcPr>
          <w:p w14:paraId="0F1E09F2"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0E70448F"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0402EBE8"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7F20E178"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5AC1056F" w14:textId="77777777" w:rsidTr="006E2B0C">
        <w:trPr>
          <w:gridAfter w:val="1"/>
          <w:wAfter w:w="23" w:type="pct"/>
          <w:trHeight w:val="170"/>
        </w:trPr>
        <w:tc>
          <w:tcPr>
            <w:tcW w:w="1205" w:type="pct"/>
          </w:tcPr>
          <w:p w14:paraId="033D8BA3" w14:textId="77777777"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772" w:type="pct"/>
            <w:gridSpan w:val="5"/>
          </w:tcPr>
          <w:p w14:paraId="6B22AA41" w14:textId="77777777"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w:t>
            </w:r>
          </w:p>
          <w:p w14:paraId="2BEA68BE" w14:textId="77777777" w:rsidR="00465FE6" w:rsidRPr="000B5544" w:rsidRDefault="00465FE6" w:rsidP="006E2B0C">
            <w:pPr>
              <w:pStyle w:val="afb"/>
              <w:rPr>
                <w:i/>
                <w:sz w:val="20"/>
                <w:szCs w:val="20"/>
              </w:rPr>
            </w:pPr>
            <w:r w:rsidRPr="000B5544">
              <w:rPr>
                <w:sz w:val="20"/>
                <w:szCs w:val="20"/>
              </w:rPr>
              <w:t>- совершенствование  полученных раннее навыков**</w:t>
            </w:r>
          </w:p>
        </w:tc>
      </w:tr>
      <w:tr w:rsidR="00465FE6" w:rsidRPr="000B5544" w14:paraId="2ED3605D" w14:textId="77777777" w:rsidTr="006E2B0C">
        <w:trPr>
          <w:gridAfter w:val="1"/>
          <w:wAfter w:w="23" w:type="pct"/>
          <w:trHeight w:val="510"/>
        </w:trPr>
        <w:tc>
          <w:tcPr>
            <w:tcW w:w="1205" w:type="pct"/>
          </w:tcPr>
          <w:p w14:paraId="39FA46F2" w14:textId="77777777" w:rsidR="00465FE6" w:rsidRPr="000B5544" w:rsidRDefault="00465FE6" w:rsidP="006E2B0C">
            <w:pPr>
              <w:pStyle w:val="ConsPlusNormal"/>
              <w:rPr>
                <w:sz w:val="20"/>
                <w:szCs w:val="20"/>
              </w:rPr>
            </w:pPr>
            <w:r w:rsidRPr="000B5544">
              <w:rPr>
                <w:sz w:val="20"/>
                <w:szCs w:val="20"/>
              </w:rPr>
              <w:t>наклоны вперед и в стороны</w:t>
            </w:r>
          </w:p>
        </w:tc>
        <w:tc>
          <w:tcPr>
            <w:tcW w:w="1276" w:type="pct"/>
            <w:gridSpan w:val="3"/>
          </w:tcPr>
          <w:p w14:paraId="518080AA" w14:textId="77777777"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240" w:type="pct"/>
          </w:tcPr>
          <w:p w14:paraId="49D4CFED" w14:textId="77777777"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256" w:type="pct"/>
          </w:tcPr>
          <w:p w14:paraId="04398C98" w14:textId="77777777"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14:paraId="1911FA5D" w14:textId="77777777" w:rsidTr="006E2B0C">
        <w:trPr>
          <w:gridAfter w:val="1"/>
          <w:wAfter w:w="23" w:type="pct"/>
          <w:trHeight w:val="680"/>
        </w:trPr>
        <w:tc>
          <w:tcPr>
            <w:tcW w:w="1205" w:type="pct"/>
          </w:tcPr>
          <w:p w14:paraId="7E248BA6" w14:textId="77777777"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516" w:type="pct"/>
            <w:gridSpan w:val="4"/>
          </w:tcPr>
          <w:p w14:paraId="5B0E6487" w14:textId="77777777"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256" w:type="pct"/>
          </w:tcPr>
          <w:p w14:paraId="52336762" w14:textId="77777777"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14:paraId="242F09D4" w14:textId="77777777" w:rsidTr="006E2B0C">
        <w:trPr>
          <w:gridAfter w:val="1"/>
          <w:wAfter w:w="23" w:type="pct"/>
          <w:trHeight w:val="680"/>
        </w:trPr>
        <w:tc>
          <w:tcPr>
            <w:tcW w:w="2481" w:type="pct"/>
            <w:gridSpan w:val="4"/>
          </w:tcPr>
          <w:p w14:paraId="61BE7A81" w14:textId="77777777"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496" w:type="pct"/>
            <w:gridSpan w:val="2"/>
          </w:tcPr>
          <w:p w14:paraId="636E93F5" w14:textId="77777777"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14:paraId="0788C186" w14:textId="77777777" w:rsidTr="006E2B0C">
        <w:trPr>
          <w:gridAfter w:val="1"/>
          <w:wAfter w:w="23" w:type="pct"/>
          <w:trHeight w:val="680"/>
        </w:trPr>
        <w:tc>
          <w:tcPr>
            <w:tcW w:w="1343" w:type="pct"/>
            <w:gridSpan w:val="3"/>
          </w:tcPr>
          <w:p w14:paraId="3B98CC1A" w14:textId="77777777"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138" w:type="pct"/>
          </w:tcPr>
          <w:p w14:paraId="6FDAE339" w14:textId="77777777"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40" w:type="pct"/>
          </w:tcPr>
          <w:p w14:paraId="3B4C037C" w14:textId="77777777"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256" w:type="pct"/>
          </w:tcPr>
          <w:p w14:paraId="6E2E7699" w14:textId="77777777"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14:paraId="32FE0769" w14:textId="77777777" w:rsidTr="006E2B0C">
        <w:trPr>
          <w:gridAfter w:val="1"/>
          <w:wAfter w:w="23" w:type="pct"/>
          <w:trHeight w:val="283"/>
        </w:trPr>
        <w:tc>
          <w:tcPr>
            <w:tcW w:w="4977" w:type="pct"/>
            <w:gridSpan w:val="6"/>
            <w:shd w:val="clear" w:color="auto" w:fill="F2F2F2" w:themeFill="background1" w:themeFillShade="F2"/>
          </w:tcPr>
          <w:p w14:paraId="2474E190" w14:textId="77777777" w:rsidR="00465FE6" w:rsidRPr="000B5544" w:rsidRDefault="00465FE6" w:rsidP="006E2B0C">
            <w:pPr>
              <w:pStyle w:val="ConsPlusNormal"/>
              <w:rPr>
                <w:b/>
                <w:sz w:val="20"/>
                <w:szCs w:val="20"/>
              </w:rPr>
            </w:pPr>
            <w:r w:rsidRPr="000B5544">
              <w:rPr>
                <w:b/>
                <w:sz w:val="20"/>
                <w:szCs w:val="20"/>
              </w:rPr>
              <w:t>Упражнения для развития и укрепления мышц ног и брюшного пресса:</w:t>
            </w:r>
          </w:p>
        </w:tc>
      </w:tr>
      <w:tr w:rsidR="00465FE6" w:rsidRPr="000B5544" w14:paraId="0F51ED3E" w14:textId="77777777" w:rsidTr="006E2B0C">
        <w:trPr>
          <w:gridAfter w:val="1"/>
          <w:wAfter w:w="23" w:type="pct"/>
          <w:trHeight w:val="138"/>
        </w:trPr>
        <w:tc>
          <w:tcPr>
            <w:tcW w:w="1205" w:type="pct"/>
            <w:shd w:val="clear" w:color="auto" w:fill="F2F2F2" w:themeFill="background1" w:themeFillShade="F2"/>
          </w:tcPr>
          <w:p w14:paraId="566F2687"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0125EBA7"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26CE1AA5"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4BE0EF87"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3A28EE75" w14:textId="77777777" w:rsidTr="006E2B0C">
        <w:trPr>
          <w:gridAfter w:val="1"/>
          <w:wAfter w:w="23" w:type="pct"/>
          <w:trHeight w:val="138"/>
        </w:trPr>
        <w:tc>
          <w:tcPr>
            <w:tcW w:w="2481" w:type="pct"/>
            <w:gridSpan w:val="4"/>
          </w:tcPr>
          <w:p w14:paraId="55072190" w14:textId="77777777"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496" w:type="pct"/>
            <w:gridSpan w:val="2"/>
          </w:tcPr>
          <w:p w14:paraId="0D9F7A71" w14:textId="77777777"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14:paraId="79A21D19" w14:textId="77777777" w:rsidTr="006E2B0C">
        <w:trPr>
          <w:gridAfter w:val="1"/>
          <w:wAfter w:w="23" w:type="pct"/>
          <w:trHeight w:val="138"/>
        </w:trPr>
        <w:tc>
          <w:tcPr>
            <w:tcW w:w="4977" w:type="pct"/>
            <w:gridSpan w:val="6"/>
          </w:tcPr>
          <w:p w14:paraId="4F50DB31" w14:textId="77777777"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14:paraId="6BF5B4B9" w14:textId="77777777" w:rsidR="00465FE6" w:rsidRPr="000B5544" w:rsidRDefault="00465FE6" w:rsidP="006E2B0C">
            <w:pPr>
              <w:pStyle w:val="afb"/>
              <w:rPr>
                <w:sz w:val="20"/>
                <w:szCs w:val="20"/>
              </w:rPr>
            </w:pPr>
            <w:r w:rsidRPr="000B5544">
              <w:rPr>
                <w:sz w:val="20"/>
                <w:szCs w:val="20"/>
              </w:rPr>
              <w:t>- отведение ноги вперед, в сторону, назад;</w:t>
            </w:r>
          </w:p>
          <w:p w14:paraId="4C2319D0" w14:textId="77777777"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14:paraId="51CE1366" w14:textId="77777777" w:rsidTr="006E2B0C">
        <w:trPr>
          <w:gridAfter w:val="1"/>
          <w:wAfter w:w="23" w:type="pct"/>
          <w:trHeight w:val="138"/>
        </w:trPr>
        <w:tc>
          <w:tcPr>
            <w:tcW w:w="1205" w:type="pct"/>
          </w:tcPr>
          <w:p w14:paraId="5B432E6F" w14:textId="77777777"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276" w:type="pct"/>
            <w:gridSpan w:val="3"/>
          </w:tcPr>
          <w:p w14:paraId="3B5936F6" w14:textId="77777777"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40" w:type="pct"/>
          </w:tcPr>
          <w:p w14:paraId="689E3EA7" w14:textId="77777777"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256" w:type="pct"/>
          </w:tcPr>
          <w:p w14:paraId="19D66ADB" w14:textId="77777777"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14:paraId="51A77BEE" w14:textId="77777777" w:rsidTr="006E2B0C">
        <w:trPr>
          <w:gridAfter w:val="1"/>
          <w:wAfter w:w="23" w:type="pct"/>
          <w:trHeight w:val="138"/>
        </w:trPr>
        <w:tc>
          <w:tcPr>
            <w:tcW w:w="1205" w:type="pct"/>
          </w:tcPr>
          <w:p w14:paraId="69CB009A" w14:textId="77777777"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276" w:type="pct"/>
            <w:gridSpan w:val="3"/>
          </w:tcPr>
          <w:p w14:paraId="2BE2F7E7" w14:textId="77777777"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496" w:type="pct"/>
            <w:gridSpan w:val="2"/>
          </w:tcPr>
          <w:p w14:paraId="3D4D183C" w14:textId="77777777"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14:paraId="25B2E684" w14:textId="77777777" w:rsidTr="006E2B0C">
        <w:trPr>
          <w:gridAfter w:val="1"/>
          <w:wAfter w:w="23" w:type="pct"/>
          <w:trHeight w:val="138"/>
        </w:trPr>
        <w:tc>
          <w:tcPr>
            <w:tcW w:w="1205" w:type="pct"/>
            <w:shd w:val="clear" w:color="auto" w:fill="F2F2F2" w:themeFill="background1" w:themeFillShade="F2"/>
          </w:tcPr>
          <w:p w14:paraId="214A33E7" w14:textId="77777777" w:rsidR="00465FE6" w:rsidRPr="000B5544" w:rsidRDefault="00465FE6" w:rsidP="006E2B0C">
            <w:pPr>
              <w:pStyle w:val="ConsPlusNormal"/>
              <w:rPr>
                <w:sz w:val="20"/>
                <w:szCs w:val="20"/>
              </w:rPr>
            </w:pPr>
          </w:p>
        </w:tc>
        <w:tc>
          <w:tcPr>
            <w:tcW w:w="2516" w:type="pct"/>
            <w:gridSpan w:val="4"/>
          </w:tcPr>
          <w:p w14:paraId="36B5E19C" w14:textId="77777777" w:rsidR="00465FE6" w:rsidRPr="000B5544" w:rsidRDefault="00465FE6" w:rsidP="006E2B0C">
            <w:pPr>
              <w:pStyle w:val="afb"/>
              <w:rPr>
                <w:sz w:val="20"/>
                <w:szCs w:val="20"/>
              </w:rPr>
            </w:pPr>
            <w:r w:rsidRPr="000B5544">
              <w:rPr>
                <w:sz w:val="20"/>
                <w:szCs w:val="20"/>
              </w:rPr>
              <w:t>махи ногами;</w:t>
            </w:r>
          </w:p>
        </w:tc>
        <w:tc>
          <w:tcPr>
            <w:tcW w:w="1256" w:type="pct"/>
          </w:tcPr>
          <w:p w14:paraId="7A9CFC74" w14:textId="77777777" w:rsidR="00465FE6" w:rsidRPr="000B5544" w:rsidRDefault="00465FE6" w:rsidP="006E2B0C">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14:paraId="738DE5B9" w14:textId="77777777"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14:paraId="757D775F" w14:textId="77777777" w:rsidTr="006E2B0C">
        <w:trPr>
          <w:gridAfter w:val="1"/>
          <w:wAfter w:w="23" w:type="pct"/>
          <w:trHeight w:val="138"/>
        </w:trPr>
        <w:tc>
          <w:tcPr>
            <w:tcW w:w="1205" w:type="pct"/>
            <w:shd w:val="clear" w:color="auto" w:fill="F2F2F2" w:themeFill="background1" w:themeFillShade="F2"/>
          </w:tcPr>
          <w:p w14:paraId="5B42169D" w14:textId="77777777" w:rsidR="00465FE6" w:rsidRPr="000B5544" w:rsidRDefault="00465FE6" w:rsidP="006E2B0C">
            <w:pPr>
              <w:pStyle w:val="ConsPlusNormal"/>
              <w:rPr>
                <w:sz w:val="20"/>
                <w:szCs w:val="20"/>
              </w:rPr>
            </w:pPr>
          </w:p>
        </w:tc>
        <w:tc>
          <w:tcPr>
            <w:tcW w:w="1276" w:type="pct"/>
            <w:gridSpan w:val="3"/>
          </w:tcPr>
          <w:p w14:paraId="116A7BE0" w14:textId="77777777"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40" w:type="pct"/>
          </w:tcPr>
          <w:p w14:paraId="3D1EF700" w14:textId="77777777"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256" w:type="pct"/>
          </w:tcPr>
          <w:p w14:paraId="67F67E6F" w14:textId="77777777"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14:paraId="765D5471" w14:textId="77777777" w:rsidR="00465FE6" w:rsidRPr="000B5544" w:rsidRDefault="00465FE6" w:rsidP="006E2B0C">
            <w:pPr>
              <w:pStyle w:val="afb"/>
              <w:rPr>
                <w:sz w:val="20"/>
                <w:szCs w:val="20"/>
              </w:rPr>
            </w:pPr>
            <w:r w:rsidRPr="000B5544">
              <w:rPr>
                <w:sz w:val="20"/>
                <w:szCs w:val="20"/>
              </w:rPr>
              <w:t>- подошвенное и тыльное сгибание и разгибание стоп;</w:t>
            </w:r>
          </w:p>
        </w:tc>
      </w:tr>
      <w:tr w:rsidR="00465FE6" w:rsidRPr="000B5544" w14:paraId="403332AD" w14:textId="77777777" w:rsidTr="006E2B0C">
        <w:trPr>
          <w:gridAfter w:val="1"/>
          <w:wAfter w:w="23" w:type="pct"/>
          <w:trHeight w:val="138"/>
        </w:trPr>
        <w:tc>
          <w:tcPr>
            <w:tcW w:w="4977" w:type="pct"/>
            <w:gridSpan w:val="6"/>
            <w:shd w:val="clear" w:color="auto" w:fill="FFFFFF" w:themeFill="background1"/>
          </w:tcPr>
          <w:p w14:paraId="69596F52" w14:textId="77777777" w:rsidR="00465FE6" w:rsidRPr="000B5544" w:rsidRDefault="00465FE6" w:rsidP="006E2B0C">
            <w:pPr>
              <w:pStyle w:val="afb"/>
              <w:rPr>
                <w:sz w:val="20"/>
                <w:szCs w:val="20"/>
              </w:rPr>
            </w:pPr>
            <w:r w:rsidRPr="000B5544">
              <w:rPr>
                <w:sz w:val="20"/>
                <w:szCs w:val="20"/>
              </w:rPr>
              <w:lastRenderedPageBreak/>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271087B7" w14:textId="77777777" w:rsidR="00465FE6" w:rsidRPr="000B5544"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tc>
      </w:tr>
      <w:tr w:rsidR="00465FE6" w:rsidRPr="000B5544" w14:paraId="68F1912F" w14:textId="77777777" w:rsidTr="006E2B0C">
        <w:trPr>
          <w:gridAfter w:val="1"/>
          <w:wAfter w:w="23" w:type="pct"/>
          <w:trHeight w:val="138"/>
        </w:trPr>
        <w:tc>
          <w:tcPr>
            <w:tcW w:w="1205" w:type="pct"/>
            <w:shd w:val="clear" w:color="auto" w:fill="F2F2F2" w:themeFill="background1" w:themeFillShade="F2"/>
          </w:tcPr>
          <w:p w14:paraId="072BDD5C" w14:textId="77777777" w:rsidR="00465FE6" w:rsidRPr="000B5544" w:rsidRDefault="00465FE6" w:rsidP="006E2B0C">
            <w:pPr>
              <w:pStyle w:val="ConsPlusNormal"/>
              <w:rPr>
                <w:sz w:val="20"/>
                <w:szCs w:val="20"/>
              </w:rPr>
            </w:pPr>
          </w:p>
        </w:tc>
        <w:tc>
          <w:tcPr>
            <w:tcW w:w="1276" w:type="pct"/>
            <w:gridSpan w:val="3"/>
            <w:shd w:val="clear" w:color="auto" w:fill="F2F2F2" w:themeFill="background1" w:themeFillShade="F2"/>
          </w:tcPr>
          <w:p w14:paraId="38D7C2FA" w14:textId="77777777" w:rsidR="00465FE6" w:rsidRPr="000B5544" w:rsidRDefault="00465FE6" w:rsidP="006E2B0C">
            <w:pPr>
              <w:pStyle w:val="ConsPlusNormal"/>
              <w:tabs>
                <w:tab w:val="left" w:pos="365"/>
              </w:tabs>
              <w:rPr>
                <w:sz w:val="20"/>
                <w:szCs w:val="20"/>
              </w:rPr>
            </w:pPr>
          </w:p>
        </w:tc>
        <w:tc>
          <w:tcPr>
            <w:tcW w:w="1240" w:type="pct"/>
            <w:shd w:val="clear" w:color="auto" w:fill="F2F2F2" w:themeFill="background1" w:themeFillShade="F2"/>
          </w:tcPr>
          <w:p w14:paraId="485FBF45" w14:textId="77777777" w:rsidR="00465FE6" w:rsidRPr="000B5544" w:rsidRDefault="00465FE6" w:rsidP="006E2B0C">
            <w:pPr>
              <w:pStyle w:val="afb"/>
              <w:rPr>
                <w:sz w:val="20"/>
                <w:szCs w:val="20"/>
              </w:rPr>
            </w:pPr>
          </w:p>
        </w:tc>
        <w:tc>
          <w:tcPr>
            <w:tcW w:w="1256" w:type="pct"/>
          </w:tcPr>
          <w:p w14:paraId="1C399ABA" w14:textId="77777777" w:rsidR="00465FE6" w:rsidRPr="000B5544" w:rsidRDefault="00465FE6" w:rsidP="006E2B0C">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tc>
      </w:tr>
      <w:tr w:rsidR="00465FE6" w:rsidRPr="000B5544" w14:paraId="5332E195" w14:textId="77777777" w:rsidTr="006E2B0C">
        <w:trPr>
          <w:gridAfter w:val="1"/>
          <w:wAfter w:w="23" w:type="pct"/>
        </w:trPr>
        <w:tc>
          <w:tcPr>
            <w:tcW w:w="4977" w:type="pct"/>
            <w:gridSpan w:val="6"/>
            <w:shd w:val="clear" w:color="auto" w:fill="F2F2F2" w:themeFill="background1" w:themeFillShade="F2"/>
          </w:tcPr>
          <w:p w14:paraId="165B9A15" w14:textId="77777777" w:rsidR="00465FE6" w:rsidRPr="000B5544" w:rsidRDefault="00465FE6" w:rsidP="006E2B0C">
            <w:pPr>
              <w:spacing w:line="240" w:lineRule="auto"/>
              <w:rPr>
                <w:b/>
                <w:sz w:val="20"/>
              </w:rPr>
            </w:pPr>
            <w:r w:rsidRPr="000B5544">
              <w:rPr>
                <w:b/>
                <w:sz w:val="20"/>
              </w:rPr>
              <w:t xml:space="preserve"> Музыкально-ритмические упражнения</w:t>
            </w:r>
            <w:r w:rsidR="006E2B0C">
              <w:rPr>
                <w:sz w:val="20"/>
              </w:rPr>
              <w:t>:</w:t>
            </w:r>
          </w:p>
        </w:tc>
      </w:tr>
      <w:tr w:rsidR="00465FE6" w:rsidRPr="000B5544" w14:paraId="6FBA38EE" w14:textId="77777777" w:rsidTr="006E2B0C">
        <w:trPr>
          <w:gridAfter w:val="1"/>
          <w:wAfter w:w="23" w:type="pct"/>
        </w:trPr>
        <w:tc>
          <w:tcPr>
            <w:tcW w:w="1205" w:type="pct"/>
            <w:shd w:val="clear" w:color="auto" w:fill="F2F2F2" w:themeFill="background1" w:themeFillShade="F2"/>
          </w:tcPr>
          <w:p w14:paraId="6204F5AE"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73520B45"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2D8747F5"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39E05F71"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0BC3D7F6" w14:textId="77777777" w:rsidTr="006E2B0C">
        <w:trPr>
          <w:gridAfter w:val="1"/>
          <w:wAfter w:w="23" w:type="pct"/>
        </w:trPr>
        <w:tc>
          <w:tcPr>
            <w:tcW w:w="1205" w:type="pct"/>
            <w:shd w:val="clear" w:color="auto" w:fill="auto"/>
          </w:tcPr>
          <w:p w14:paraId="5626FC38" w14:textId="77777777"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14:paraId="30A6D0A1" w14:textId="77777777"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14:paraId="0A9E73A1" w14:textId="77777777"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14:paraId="7BC6915F" w14:textId="77777777"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14:paraId="1191E037" w14:textId="77777777" w:rsidTr="006E2B0C">
        <w:trPr>
          <w:gridAfter w:val="1"/>
          <w:wAfter w:w="23" w:type="pct"/>
        </w:trPr>
        <w:tc>
          <w:tcPr>
            <w:tcW w:w="4977" w:type="pct"/>
            <w:gridSpan w:val="6"/>
            <w:shd w:val="clear" w:color="auto" w:fill="F2F2F2" w:themeFill="background1" w:themeFillShade="F2"/>
          </w:tcPr>
          <w:p w14:paraId="7340A1F3" w14:textId="77777777" w:rsidR="00465FE6" w:rsidRPr="000B5544" w:rsidRDefault="00465FE6" w:rsidP="006E2B0C">
            <w:pPr>
              <w:pStyle w:val="afb"/>
              <w:rPr>
                <w:b/>
                <w:sz w:val="20"/>
                <w:szCs w:val="20"/>
              </w:rPr>
            </w:pPr>
            <w:r w:rsidRPr="000B5544">
              <w:rPr>
                <w:b/>
                <w:sz w:val="20"/>
                <w:szCs w:val="20"/>
              </w:rPr>
              <w:t>Рекомендуемые упражнения</w:t>
            </w:r>
            <w:r w:rsidR="006E2B0C">
              <w:rPr>
                <w:b/>
                <w:sz w:val="20"/>
                <w:szCs w:val="20"/>
              </w:rPr>
              <w:t>:</w:t>
            </w:r>
          </w:p>
        </w:tc>
      </w:tr>
      <w:tr w:rsidR="00465FE6" w:rsidRPr="000B5544" w14:paraId="7689EAB0" w14:textId="77777777" w:rsidTr="006E2B0C">
        <w:trPr>
          <w:gridAfter w:val="1"/>
          <w:wAfter w:w="23" w:type="pct"/>
        </w:trPr>
        <w:tc>
          <w:tcPr>
            <w:tcW w:w="1205" w:type="pct"/>
            <w:shd w:val="clear" w:color="auto" w:fill="F2F2F2" w:themeFill="background1" w:themeFillShade="F2"/>
          </w:tcPr>
          <w:p w14:paraId="2453580D"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2C65BBCC"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55E2491D"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651BCCBA"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62187D0B" w14:textId="77777777" w:rsidTr="006E2B0C">
        <w:trPr>
          <w:gridAfter w:val="1"/>
          <w:wAfter w:w="23" w:type="pct"/>
        </w:trPr>
        <w:tc>
          <w:tcPr>
            <w:tcW w:w="1205" w:type="pct"/>
          </w:tcPr>
          <w:p w14:paraId="23FD4A17" w14:textId="77777777"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276" w:type="pct"/>
            <w:gridSpan w:val="3"/>
          </w:tcPr>
          <w:p w14:paraId="47101A6A" w14:textId="77777777"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240" w:type="pct"/>
          </w:tcPr>
          <w:p w14:paraId="4FD227FA" w14:textId="77777777" w:rsidR="00465FE6" w:rsidRPr="000B5544" w:rsidRDefault="00465FE6" w:rsidP="006E2B0C">
            <w:pPr>
              <w:pStyle w:val="afb"/>
              <w:rPr>
                <w:b/>
                <w:sz w:val="20"/>
                <w:szCs w:val="20"/>
              </w:rPr>
            </w:pPr>
            <w:r w:rsidRPr="000B5544">
              <w:rPr>
                <w:sz w:val="20"/>
                <w:szCs w:val="20"/>
              </w:rPr>
              <w:t>ходьба и бег в соответствии с общим характером музыки, в разном темпе, на высоких полупальцах</w:t>
            </w:r>
          </w:p>
        </w:tc>
        <w:tc>
          <w:tcPr>
            <w:tcW w:w="1256" w:type="pct"/>
          </w:tcPr>
          <w:p w14:paraId="4C5488FF" w14:textId="77777777"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14:paraId="5F5B11E2" w14:textId="77777777" w:rsidTr="006E2B0C">
        <w:trPr>
          <w:gridAfter w:val="1"/>
          <w:wAfter w:w="23" w:type="pct"/>
        </w:trPr>
        <w:tc>
          <w:tcPr>
            <w:tcW w:w="1205" w:type="pct"/>
          </w:tcPr>
          <w:p w14:paraId="60820A1A" w14:textId="77777777"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276" w:type="pct"/>
            <w:gridSpan w:val="3"/>
          </w:tcPr>
          <w:p w14:paraId="77CA71FE" w14:textId="77777777"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496" w:type="pct"/>
            <w:gridSpan w:val="2"/>
          </w:tcPr>
          <w:p w14:paraId="2C84025A" w14:textId="77777777"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14:paraId="431CF843" w14:textId="77777777" w:rsidTr="006E2B0C">
        <w:trPr>
          <w:gridAfter w:val="1"/>
          <w:wAfter w:w="23" w:type="pct"/>
        </w:trPr>
        <w:tc>
          <w:tcPr>
            <w:tcW w:w="1205" w:type="pct"/>
          </w:tcPr>
          <w:p w14:paraId="43C9E71D" w14:textId="77777777"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14:paraId="33B41F79" w14:textId="77777777"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16" w:type="pct"/>
            <w:gridSpan w:val="4"/>
          </w:tcPr>
          <w:p w14:paraId="202839EE" w14:textId="77777777"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14:paraId="42431230" w14:textId="77777777"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256" w:type="pct"/>
          </w:tcPr>
          <w:p w14:paraId="221D9428" w14:textId="77777777" w:rsidR="00465FE6" w:rsidRPr="000B5544" w:rsidRDefault="00465FE6" w:rsidP="006E2B0C">
            <w:pPr>
              <w:pStyle w:val="ConsPlusNormal"/>
              <w:rPr>
                <w:sz w:val="20"/>
                <w:szCs w:val="20"/>
              </w:rPr>
            </w:pPr>
            <w:r w:rsidRPr="000B5544">
              <w:rPr>
                <w:sz w:val="20"/>
                <w:szCs w:val="20"/>
              </w:rPr>
              <w:t>- поочередное выбрасывание ног</w:t>
            </w:r>
          </w:p>
          <w:p w14:paraId="63C97867" w14:textId="77777777"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14:paraId="75AC09EF" w14:textId="77777777" w:rsidTr="006E2B0C">
        <w:trPr>
          <w:gridAfter w:val="1"/>
          <w:wAfter w:w="23" w:type="pct"/>
        </w:trPr>
        <w:tc>
          <w:tcPr>
            <w:tcW w:w="1205" w:type="pct"/>
          </w:tcPr>
          <w:p w14:paraId="496CEAF2" w14:textId="77777777" w:rsidR="00465FE6" w:rsidRPr="000B5544" w:rsidRDefault="00465FE6" w:rsidP="006E2B0C">
            <w:pPr>
              <w:pStyle w:val="ConsPlusNormal"/>
              <w:rPr>
                <w:sz w:val="20"/>
                <w:szCs w:val="20"/>
              </w:rPr>
            </w:pPr>
          </w:p>
        </w:tc>
        <w:tc>
          <w:tcPr>
            <w:tcW w:w="1276" w:type="pct"/>
            <w:gridSpan w:val="3"/>
          </w:tcPr>
          <w:p w14:paraId="727E2020" w14:textId="77777777"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14:paraId="6BA36023" w14:textId="77777777"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14:paraId="3D372268" w14:textId="77777777" w:rsidTr="006E2B0C">
        <w:trPr>
          <w:gridAfter w:val="1"/>
          <w:wAfter w:w="23" w:type="pct"/>
        </w:trPr>
        <w:tc>
          <w:tcPr>
            <w:tcW w:w="1205" w:type="pct"/>
          </w:tcPr>
          <w:p w14:paraId="64061354" w14:textId="77777777" w:rsidR="00465FE6" w:rsidRPr="000B5544" w:rsidRDefault="00465FE6" w:rsidP="006E2B0C">
            <w:pPr>
              <w:pStyle w:val="ConsPlusNormal"/>
              <w:rPr>
                <w:sz w:val="20"/>
                <w:szCs w:val="20"/>
              </w:rPr>
            </w:pPr>
            <w:r w:rsidRPr="000B5544">
              <w:rPr>
                <w:sz w:val="20"/>
                <w:szCs w:val="20"/>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14:paraId="582060F2" w14:textId="77777777" w:rsidR="00465FE6" w:rsidRPr="000B5544" w:rsidRDefault="00465FE6" w:rsidP="006E2B0C">
            <w:pPr>
              <w:pStyle w:val="afb"/>
              <w:rPr>
                <w:sz w:val="20"/>
                <w:szCs w:val="20"/>
              </w:rPr>
            </w:pPr>
            <w:r w:rsidRPr="000B5544">
              <w:rPr>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14:paraId="6D33FF2D" w14:textId="77777777" w:rsidR="00465FE6" w:rsidRPr="000B5544" w:rsidRDefault="00465FE6" w:rsidP="006E2B0C">
            <w:pPr>
              <w:pStyle w:val="ConsPlusNormal"/>
              <w:rPr>
                <w:sz w:val="20"/>
                <w:szCs w:val="20"/>
              </w:rPr>
            </w:pPr>
            <w:r w:rsidRPr="000B5544">
              <w:rPr>
                <w:sz w:val="20"/>
                <w:szCs w:val="20"/>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14:paraId="7ED14453" w14:textId="77777777" w:rsidR="00465FE6" w:rsidRPr="000B5544" w:rsidRDefault="00465FE6" w:rsidP="006E2B0C">
            <w:pPr>
              <w:pStyle w:val="afb"/>
              <w:rPr>
                <w:sz w:val="20"/>
                <w:szCs w:val="20"/>
              </w:rPr>
            </w:pPr>
            <w:r w:rsidRPr="000B5544">
              <w:rPr>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14:paraId="4FB86609" w14:textId="77777777" w:rsidTr="006E2B0C">
        <w:trPr>
          <w:gridAfter w:val="1"/>
          <w:wAfter w:w="23" w:type="pct"/>
        </w:trPr>
        <w:tc>
          <w:tcPr>
            <w:tcW w:w="4977" w:type="pct"/>
            <w:gridSpan w:val="6"/>
            <w:shd w:val="clear" w:color="auto" w:fill="F2F2F2" w:themeFill="background1" w:themeFillShade="F2"/>
          </w:tcPr>
          <w:p w14:paraId="072FCC2C" w14:textId="77777777" w:rsidR="00465FE6" w:rsidRPr="000B5544" w:rsidRDefault="00465FE6" w:rsidP="006E2B0C">
            <w:pPr>
              <w:spacing w:line="240" w:lineRule="auto"/>
              <w:rPr>
                <w:b/>
                <w:sz w:val="20"/>
              </w:rPr>
            </w:pPr>
            <w:r w:rsidRPr="000B5544">
              <w:rPr>
                <w:b/>
                <w:sz w:val="20"/>
              </w:rPr>
              <w:t>Строевые упражнения</w:t>
            </w:r>
          </w:p>
        </w:tc>
      </w:tr>
      <w:tr w:rsidR="00465FE6" w:rsidRPr="000B5544" w14:paraId="5C3841CE" w14:textId="77777777" w:rsidTr="006E2B0C">
        <w:trPr>
          <w:gridAfter w:val="1"/>
          <w:wAfter w:w="23" w:type="pct"/>
          <w:trHeight w:val="113"/>
        </w:trPr>
        <w:tc>
          <w:tcPr>
            <w:tcW w:w="1205" w:type="pct"/>
            <w:shd w:val="clear" w:color="auto" w:fill="F2F2F2" w:themeFill="background1" w:themeFillShade="F2"/>
          </w:tcPr>
          <w:p w14:paraId="702F4DFE"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61D00A99"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05337D35"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235703C4"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7D20E4DA" w14:textId="77777777" w:rsidTr="006E2B0C">
        <w:trPr>
          <w:gridAfter w:val="1"/>
          <w:wAfter w:w="23" w:type="pct"/>
          <w:trHeight w:val="1138"/>
        </w:trPr>
        <w:tc>
          <w:tcPr>
            <w:tcW w:w="1205" w:type="pct"/>
          </w:tcPr>
          <w:p w14:paraId="7541603D" w14:textId="77777777" w:rsidR="00465FE6" w:rsidRPr="000B5544" w:rsidRDefault="00465FE6" w:rsidP="006E2B0C">
            <w:pPr>
              <w:pStyle w:val="ConsPlusNormal"/>
              <w:rPr>
                <w:sz w:val="20"/>
                <w:szCs w:val="20"/>
              </w:rPr>
            </w:pPr>
            <w:r w:rsidRPr="000B5544">
              <w:rPr>
                <w:sz w:val="20"/>
                <w:szCs w:val="20"/>
              </w:rPr>
              <w:lastRenderedPageBreak/>
              <w:t>Построение в колонну по одному, в шеренгу, в круг по ориентирам.</w:t>
            </w:r>
          </w:p>
        </w:tc>
        <w:tc>
          <w:tcPr>
            <w:tcW w:w="1276" w:type="pct"/>
            <w:gridSpan w:val="3"/>
          </w:tcPr>
          <w:p w14:paraId="6815ED48" w14:textId="77777777"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240" w:type="pct"/>
          </w:tcPr>
          <w:p w14:paraId="2C3CDD5E" w14:textId="77777777"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14:paraId="36051C71" w14:textId="77777777"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14:paraId="356BE1BC" w14:textId="77777777" w:rsidTr="006E2B0C">
        <w:trPr>
          <w:gridAfter w:val="1"/>
          <w:wAfter w:w="23" w:type="pct"/>
          <w:trHeight w:val="1125"/>
        </w:trPr>
        <w:tc>
          <w:tcPr>
            <w:tcW w:w="1205" w:type="pct"/>
          </w:tcPr>
          <w:p w14:paraId="71F87C2C" w14:textId="77777777" w:rsidR="00465FE6" w:rsidRPr="000B5544" w:rsidRDefault="00465FE6" w:rsidP="006E2B0C">
            <w:pPr>
              <w:pStyle w:val="ConsPlusNormal"/>
              <w:rPr>
                <w:sz w:val="20"/>
                <w:szCs w:val="20"/>
              </w:rPr>
            </w:pPr>
            <w:r w:rsidRPr="000B5544">
              <w:rPr>
                <w:sz w:val="20"/>
                <w:szCs w:val="20"/>
              </w:rPr>
              <w:t>Перестроение в колонну по два, врассыпную.</w:t>
            </w:r>
          </w:p>
        </w:tc>
        <w:tc>
          <w:tcPr>
            <w:tcW w:w="1276" w:type="pct"/>
            <w:gridSpan w:val="3"/>
          </w:tcPr>
          <w:p w14:paraId="64C0A349" w14:textId="77777777"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14:paraId="4D4518BC" w14:textId="77777777"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240" w:type="pct"/>
          </w:tcPr>
          <w:p w14:paraId="6ED2CFBE" w14:textId="77777777"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14:paraId="287897FF" w14:textId="77777777"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14:paraId="5630931D" w14:textId="77777777" w:rsidTr="006E2B0C">
        <w:trPr>
          <w:gridAfter w:val="1"/>
          <w:wAfter w:w="23" w:type="pct"/>
          <w:trHeight w:val="810"/>
        </w:trPr>
        <w:tc>
          <w:tcPr>
            <w:tcW w:w="1205" w:type="pct"/>
          </w:tcPr>
          <w:p w14:paraId="06BFC9CF" w14:textId="77777777"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276" w:type="pct"/>
            <w:gridSpan w:val="3"/>
          </w:tcPr>
          <w:p w14:paraId="06ADBBE1" w14:textId="77777777"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40" w:type="pct"/>
          </w:tcPr>
          <w:p w14:paraId="520D6A9F" w14:textId="77777777"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256" w:type="pct"/>
          </w:tcPr>
          <w:p w14:paraId="67C04554" w14:textId="77777777"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14:paraId="54C87B14" w14:textId="77777777" w:rsidTr="006E2B0C">
        <w:trPr>
          <w:gridAfter w:val="1"/>
          <w:wAfter w:w="23" w:type="pct"/>
          <w:trHeight w:val="870"/>
        </w:trPr>
        <w:tc>
          <w:tcPr>
            <w:tcW w:w="1205" w:type="pct"/>
          </w:tcPr>
          <w:p w14:paraId="20889315" w14:textId="77777777"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276" w:type="pct"/>
            <w:gridSpan w:val="3"/>
          </w:tcPr>
          <w:p w14:paraId="327F5469" w14:textId="77777777"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240" w:type="pct"/>
          </w:tcPr>
          <w:p w14:paraId="59D61A6F" w14:textId="77777777"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256" w:type="pct"/>
          </w:tcPr>
          <w:p w14:paraId="05C0E972" w14:textId="77777777"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14:paraId="21D8F5A6" w14:textId="77777777" w:rsidTr="006E2B0C">
        <w:trPr>
          <w:gridAfter w:val="1"/>
          <w:wAfter w:w="23" w:type="pct"/>
        </w:trPr>
        <w:tc>
          <w:tcPr>
            <w:tcW w:w="4977" w:type="pct"/>
            <w:gridSpan w:val="6"/>
            <w:shd w:val="clear" w:color="auto" w:fill="F2F2F2" w:themeFill="background1" w:themeFillShade="F2"/>
          </w:tcPr>
          <w:p w14:paraId="2A267EBE" w14:textId="77777777" w:rsidR="00465FE6" w:rsidRPr="000B5544" w:rsidRDefault="00465FE6" w:rsidP="006E2B0C">
            <w:pPr>
              <w:pStyle w:val="ad"/>
              <w:shd w:val="clear" w:color="auto" w:fill="F2F2F2" w:themeFill="background1" w:themeFillShade="F2"/>
              <w:spacing w:line="240" w:lineRule="auto"/>
              <w:ind w:left="0"/>
              <w:rPr>
                <w:b/>
                <w:sz w:val="20"/>
              </w:rPr>
            </w:pPr>
            <w:r w:rsidRPr="000B5544">
              <w:rPr>
                <w:b/>
                <w:sz w:val="20"/>
              </w:rPr>
              <w:t>Подвижные игры</w:t>
            </w:r>
            <w:r w:rsidR="006E2B0C">
              <w:rPr>
                <w:b/>
                <w:sz w:val="20"/>
              </w:rPr>
              <w:t>:</w:t>
            </w:r>
          </w:p>
        </w:tc>
      </w:tr>
      <w:tr w:rsidR="00465FE6" w:rsidRPr="000B5544" w14:paraId="39116F93" w14:textId="77777777" w:rsidTr="006E2B0C">
        <w:trPr>
          <w:gridAfter w:val="1"/>
          <w:wAfter w:w="23" w:type="pct"/>
        </w:trPr>
        <w:tc>
          <w:tcPr>
            <w:tcW w:w="1205" w:type="pct"/>
            <w:shd w:val="clear" w:color="auto" w:fill="F2F2F2" w:themeFill="background1" w:themeFillShade="F2"/>
          </w:tcPr>
          <w:p w14:paraId="1B54A4BE"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1940D2C9"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66E3209D"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32671EB2"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6C763FDE" w14:textId="77777777" w:rsidTr="006E2B0C">
        <w:trPr>
          <w:gridAfter w:val="1"/>
          <w:wAfter w:w="23" w:type="pct"/>
        </w:trPr>
        <w:tc>
          <w:tcPr>
            <w:tcW w:w="1205" w:type="pct"/>
          </w:tcPr>
          <w:p w14:paraId="6CF23D3B" w14:textId="77777777"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14:paraId="2423F0AE" w14:textId="77777777" w:rsidR="00465FE6" w:rsidRPr="000B5544" w:rsidRDefault="00465FE6" w:rsidP="006E2B0C">
            <w:pPr>
              <w:spacing w:line="240" w:lineRule="auto"/>
              <w:rPr>
                <w:sz w:val="20"/>
              </w:rPr>
            </w:pPr>
            <w:r w:rsidRPr="000B5544">
              <w:rPr>
                <w:sz w:val="20"/>
              </w:rPr>
              <w:t>Педагог продолжает:</w:t>
            </w:r>
          </w:p>
          <w:p w14:paraId="11D4FA96" w14:textId="77777777"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14:paraId="329E08E3" w14:textId="77777777"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14:paraId="73C7AF5F" w14:textId="77777777" w:rsidR="00465FE6" w:rsidRPr="000B5544" w:rsidRDefault="00465FE6" w:rsidP="00E04FBF">
            <w:pPr>
              <w:pStyle w:val="ad"/>
              <w:numPr>
                <w:ilvl w:val="0"/>
                <w:numId w:val="210"/>
              </w:numPr>
              <w:spacing w:line="240" w:lineRule="auto"/>
              <w:ind w:left="0" w:firstLine="84"/>
              <w:rPr>
                <w:sz w:val="20"/>
              </w:rPr>
            </w:pPr>
            <w:r w:rsidRPr="000B5544">
              <w:rPr>
                <w:sz w:val="20"/>
              </w:rPr>
              <w:t xml:space="preserve">развивает пространственную ориентировку, </w:t>
            </w:r>
          </w:p>
          <w:p w14:paraId="4E9FD795" w14:textId="77777777" w:rsidR="00465FE6" w:rsidRPr="000B5544" w:rsidRDefault="00465FE6" w:rsidP="00E04FBF">
            <w:pPr>
              <w:pStyle w:val="ad"/>
              <w:numPr>
                <w:ilvl w:val="0"/>
                <w:numId w:val="210"/>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240" w:type="pct"/>
          </w:tcPr>
          <w:p w14:paraId="651E4392" w14:textId="77777777"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55132D13"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оценивает качество движений и поощряет соблюдение правил, </w:t>
            </w:r>
          </w:p>
          <w:p w14:paraId="5BB52777"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помогает быстро ориентироваться в пространстве, </w:t>
            </w:r>
          </w:p>
          <w:p w14:paraId="4FB7D9D8"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наращивать и удерживать скорость,</w:t>
            </w:r>
          </w:p>
          <w:p w14:paraId="5B2D1699"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проявлять находчивость, целеустремленность</w:t>
            </w:r>
          </w:p>
        </w:tc>
        <w:tc>
          <w:tcPr>
            <w:tcW w:w="1256" w:type="pct"/>
          </w:tcPr>
          <w:p w14:paraId="6BC8D155" w14:textId="77777777" w:rsidR="00465FE6" w:rsidRPr="000B5544" w:rsidRDefault="00465FE6" w:rsidP="006E2B0C">
            <w:pPr>
              <w:spacing w:line="240" w:lineRule="auto"/>
              <w:rPr>
                <w:sz w:val="20"/>
              </w:rPr>
            </w:pPr>
            <w:r w:rsidRPr="000B5544">
              <w:rPr>
                <w:sz w:val="20"/>
              </w:rPr>
              <w:t xml:space="preserve">Педагог продолжает </w:t>
            </w:r>
          </w:p>
          <w:p w14:paraId="12139D59" w14:textId="77777777" w:rsidR="00465FE6" w:rsidRPr="000B5544" w:rsidRDefault="00465FE6" w:rsidP="00E04FBF">
            <w:pPr>
              <w:pStyle w:val="ad"/>
              <w:numPr>
                <w:ilvl w:val="0"/>
                <w:numId w:val="216"/>
              </w:numPr>
              <w:spacing w:line="240" w:lineRule="auto"/>
              <w:ind w:left="2" w:firstLine="0"/>
              <w:rPr>
                <w:sz w:val="20"/>
              </w:rPr>
            </w:pPr>
            <w:r w:rsidRPr="000B5544">
              <w:rPr>
                <w:sz w:val="20"/>
              </w:rPr>
              <w:t xml:space="preserve">знакомить детей с подвижными играми, </w:t>
            </w:r>
          </w:p>
          <w:p w14:paraId="15880F5D" w14:textId="77777777" w:rsidR="00465FE6" w:rsidRPr="000B5544" w:rsidRDefault="00465FE6" w:rsidP="00E04FBF">
            <w:pPr>
              <w:pStyle w:val="ad"/>
              <w:numPr>
                <w:ilvl w:val="0"/>
                <w:numId w:val="216"/>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1FC226D3" w14:textId="77777777" w:rsidR="00465FE6" w:rsidRPr="000B5544" w:rsidRDefault="00465FE6" w:rsidP="006E2B0C">
            <w:pPr>
              <w:spacing w:line="240" w:lineRule="auto"/>
              <w:rPr>
                <w:sz w:val="20"/>
              </w:rPr>
            </w:pPr>
            <w:r w:rsidRPr="000B5544">
              <w:rPr>
                <w:sz w:val="20"/>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76581D6D" w14:textId="77777777"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14:paraId="2D6DE851" w14:textId="77777777" w:rsidR="00465FE6" w:rsidRPr="000B5544" w:rsidRDefault="00465FE6" w:rsidP="006E2B0C">
            <w:pPr>
              <w:spacing w:line="240" w:lineRule="auto"/>
              <w:rPr>
                <w:sz w:val="20"/>
              </w:rPr>
            </w:pPr>
            <w:r w:rsidRPr="000B5544">
              <w:rPr>
                <w:sz w:val="20"/>
              </w:rPr>
              <w:t xml:space="preserve">4. Поощряет творчество детей, желание детей придумывать варианты игр, </w:t>
            </w:r>
            <w:r w:rsidRPr="000B5544">
              <w:rPr>
                <w:sz w:val="20"/>
              </w:rPr>
              <w:lastRenderedPageBreak/>
              <w:t>комбинировать движения, импровизировать.</w:t>
            </w:r>
          </w:p>
        </w:tc>
      </w:tr>
      <w:tr w:rsidR="00465FE6" w:rsidRPr="000B5544" w14:paraId="5B8A9334" w14:textId="77777777" w:rsidTr="006E2B0C">
        <w:trPr>
          <w:gridAfter w:val="1"/>
          <w:wAfter w:w="23" w:type="pct"/>
        </w:trPr>
        <w:tc>
          <w:tcPr>
            <w:tcW w:w="1343" w:type="pct"/>
            <w:gridSpan w:val="3"/>
          </w:tcPr>
          <w:p w14:paraId="0F7D1CB1" w14:textId="77777777" w:rsidR="00465FE6" w:rsidRPr="000B5544" w:rsidRDefault="00465FE6" w:rsidP="006E2B0C">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DC25B49" w14:textId="77777777" w:rsidR="00465FE6" w:rsidRPr="000B5544" w:rsidRDefault="00465FE6" w:rsidP="006E2B0C">
            <w:pPr>
              <w:pStyle w:val="ConsPlusNormal"/>
              <w:rPr>
                <w:sz w:val="20"/>
                <w:szCs w:val="20"/>
              </w:rPr>
            </w:pPr>
          </w:p>
        </w:tc>
        <w:tc>
          <w:tcPr>
            <w:tcW w:w="1138" w:type="pct"/>
          </w:tcPr>
          <w:p w14:paraId="3434E712" w14:textId="77777777" w:rsidR="00465FE6" w:rsidRPr="000B5544" w:rsidRDefault="00465FE6" w:rsidP="006E2B0C">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14:paraId="6C91786D" w14:textId="77777777" w:rsidR="00465FE6" w:rsidRPr="000B5544" w:rsidRDefault="00465FE6" w:rsidP="006E2B0C">
            <w:pPr>
              <w:pStyle w:val="ConsPlusNormal"/>
              <w:rPr>
                <w:sz w:val="20"/>
                <w:szCs w:val="20"/>
              </w:rPr>
            </w:pPr>
            <w:r w:rsidRPr="000B5544">
              <w:rPr>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23C5D41A" w14:textId="77777777"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14:paraId="7766AF80" w14:textId="77777777" w:rsidR="00465FE6" w:rsidRPr="000B5544" w:rsidRDefault="00465FE6" w:rsidP="006E2B0C">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3967BB56" w14:textId="77777777"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14:paraId="601AD6A9" w14:textId="77777777" w:rsidTr="006E2B0C">
        <w:trPr>
          <w:gridAfter w:val="1"/>
          <w:wAfter w:w="23" w:type="pct"/>
        </w:trPr>
        <w:tc>
          <w:tcPr>
            <w:tcW w:w="4977" w:type="pct"/>
            <w:gridSpan w:val="6"/>
            <w:shd w:val="clear" w:color="auto" w:fill="F2F2F2" w:themeFill="background1" w:themeFillShade="F2"/>
          </w:tcPr>
          <w:p w14:paraId="6E3E1E3C" w14:textId="77777777" w:rsidR="00465FE6" w:rsidRPr="000B5544" w:rsidRDefault="00465FE6" w:rsidP="006E2B0C">
            <w:pPr>
              <w:shd w:val="clear" w:color="auto" w:fill="F2F2F2" w:themeFill="background1" w:themeFillShade="F2"/>
              <w:spacing w:line="240" w:lineRule="auto"/>
              <w:rPr>
                <w:b/>
                <w:sz w:val="20"/>
              </w:rPr>
            </w:pPr>
            <w:r w:rsidRPr="000B5544">
              <w:rPr>
                <w:b/>
                <w:sz w:val="20"/>
              </w:rPr>
              <w:t xml:space="preserve"> Спортивные игры</w:t>
            </w:r>
          </w:p>
        </w:tc>
      </w:tr>
      <w:tr w:rsidR="00465FE6" w:rsidRPr="000B5544" w14:paraId="3EF09723" w14:textId="77777777" w:rsidTr="006E2B0C">
        <w:trPr>
          <w:gridAfter w:val="1"/>
          <w:wAfter w:w="23" w:type="pct"/>
        </w:trPr>
        <w:tc>
          <w:tcPr>
            <w:tcW w:w="1343" w:type="pct"/>
            <w:gridSpan w:val="3"/>
            <w:shd w:val="clear" w:color="auto" w:fill="F2F2F2" w:themeFill="background1" w:themeFillShade="F2"/>
          </w:tcPr>
          <w:p w14:paraId="00A9FCC5" w14:textId="77777777" w:rsidR="00465FE6" w:rsidRPr="000B5544" w:rsidRDefault="00465FE6" w:rsidP="006E2B0C">
            <w:pPr>
              <w:pStyle w:val="ConsPlusNormal"/>
              <w:jc w:val="center"/>
              <w:rPr>
                <w:b/>
                <w:sz w:val="20"/>
                <w:szCs w:val="20"/>
              </w:rPr>
            </w:pPr>
            <w:r w:rsidRPr="000B5544">
              <w:rPr>
                <w:b/>
                <w:sz w:val="20"/>
                <w:szCs w:val="20"/>
              </w:rPr>
              <w:t>3-4</w:t>
            </w:r>
          </w:p>
        </w:tc>
        <w:tc>
          <w:tcPr>
            <w:tcW w:w="1138" w:type="pct"/>
            <w:shd w:val="clear" w:color="auto" w:fill="F2F2F2" w:themeFill="background1" w:themeFillShade="F2"/>
          </w:tcPr>
          <w:p w14:paraId="1452D036"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480A5566"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4F7B0EB8"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6E29144D" w14:textId="77777777" w:rsidTr="006E2B0C">
        <w:trPr>
          <w:gridAfter w:val="1"/>
          <w:wAfter w:w="23" w:type="pct"/>
        </w:trPr>
        <w:tc>
          <w:tcPr>
            <w:tcW w:w="1343" w:type="pct"/>
            <w:gridSpan w:val="3"/>
            <w:shd w:val="clear" w:color="auto" w:fill="F2F2F2" w:themeFill="background1" w:themeFillShade="F2"/>
          </w:tcPr>
          <w:p w14:paraId="2EE301F1" w14:textId="77777777" w:rsidR="00465FE6" w:rsidRPr="000B5544" w:rsidRDefault="00465FE6" w:rsidP="006E2B0C">
            <w:pPr>
              <w:spacing w:line="240" w:lineRule="auto"/>
              <w:jc w:val="center"/>
              <w:rPr>
                <w:sz w:val="20"/>
              </w:rPr>
            </w:pPr>
          </w:p>
        </w:tc>
        <w:tc>
          <w:tcPr>
            <w:tcW w:w="1138" w:type="pct"/>
            <w:shd w:val="clear" w:color="auto" w:fill="F2F2F2" w:themeFill="background1" w:themeFillShade="F2"/>
          </w:tcPr>
          <w:p w14:paraId="55CE476D" w14:textId="77777777" w:rsidR="00465FE6" w:rsidRPr="000B5544" w:rsidRDefault="00465FE6" w:rsidP="006E2B0C">
            <w:pPr>
              <w:spacing w:line="240" w:lineRule="auto"/>
              <w:jc w:val="center"/>
              <w:rPr>
                <w:sz w:val="20"/>
              </w:rPr>
            </w:pPr>
          </w:p>
        </w:tc>
        <w:tc>
          <w:tcPr>
            <w:tcW w:w="2496" w:type="pct"/>
            <w:gridSpan w:val="2"/>
          </w:tcPr>
          <w:p w14:paraId="6597085F" w14:textId="77777777"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14:paraId="7E9FC3A8" w14:textId="77777777" w:rsidTr="006E2B0C">
        <w:trPr>
          <w:gridAfter w:val="1"/>
          <w:wAfter w:w="23" w:type="pct"/>
        </w:trPr>
        <w:tc>
          <w:tcPr>
            <w:tcW w:w="1343" w:type="pct"/>
            <w:gridSpan w:val="3"/>
            <w:shd w:val="clear" w:color="auto" w:fill="F2F2F2" w:themeFill="background1" w:themeFillShade="F2"/>
          </w:tcPr>
          <w:p w14:paraId="38FCCE7A" w14:textId="77777777" w:rsidR="00465FE6" w:rsidRPr="000B5544" w:rsidRDefault="00465FE6" w:rsidP="006E2B0C">
            <w:pPr>
              <w:spacing w:line="240" w:lineRule="auto"/>
              <w:jc w:val="center"/>
              <w:rPr>
                <w:sz w:val="20"/>
              </w:rPr>
            </w:pPr>
          </w:p>
        </w:tc>
        <w:tc>
          <w:tcPr>
            <w:tcW w:w="1138" w:type="pct"/>
            <w:shd w:val="clear" w:color="auto" w:fill="F2F2F2" w:themeFill="background1" w:themeFillShade="F2"/>
          </w:tcPr>
          <w:p w14:paraId="5589E593" w14:textId="77777777" w:rsidR="00465FE6" w:rsidRPr="000B5544" w:rsidRDefault="00465FE6" w:rsidP="006E2B0C">
            <w:pPr>
              <w:spacing w:line="240" w:lineRule="auto"/>
              <w:jc w:val="center"/>
              <w:rPr>
                <w:sz w:val="20"/>
              </w:rPr>
            </w:pPr>
          </w:p>
        </w:tc>
        <w:tc>
          <w:tcPr>
            <w:tcW w:w="1240" w:type="pct"/>
          </w:tcPr>
          <w:p w14:paraId="26392EA4" w14:textId="77777777" w:rsidR="00465FE6" w:rsidRPr="000B5544" w:rsidRDefault="00465FE6" w:rsidP="006E2B0C">
            <w:pPr>
              <w:pStyle w:val="afb"/>
              <w:rPr>
                <w:b/>
                <w:sz w:val="20"/>
                <w:szCs w:val="20"/>
              </w:rPr>
            </w:pPr>
            <w:r w:rsidRPr="000B5544">
              <w:rPr>
                <w:b/>
                <w:sz w:val="20"/>
                <w:szCs w:val="20"/>
              </w:rPr>
              <w:t xml:space="preserve">Городки: </w:t>
            </w:r>
          </w:p>
          <w:p w14:paraId="7ABF152D" w14:textId="77777777" w:rsidR="00465FE6" w:rsidRPr="000B5544" w:rsidRDefault="00465FE6" w:rsidP="006E2B0C">
            <w:pPr>
              <w:pStyle w:val="afb"/>
              <w:rPr>
                <w:b/>
                <w:sz w:val="20"/>
                <w:szCs w:val="20"/>
              </w:rPr>
            </w:pPr>
            <w:r w:rsidRPr="000B5544">
              <w:rPr>
                <w:sz w:val="20"/>
                <w:szCs w:val="20"/>
              </w:rPr>
              <w:t>бросание биты сбоку, выбивание городка с кона (5 - 6 м) и полукона (2 - 3 м); знание 3 - 4 фигур</w:t>
            </w:r>
          </w:p>
        </w:tc>
        <w:tc>
          <w:tcPr>
            <w:tcW w:w="1256" w:type="pct"/>
          </w:tcPr>
          <w:p w14:paraId="0F9C6A1E" w14:textId="77777777"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465FE6" w:rsidRPr="000B5544" w14:paraId="110822F2" w14:textId="77777777" w:rsidTr="006E2B0C">
        <w:trPr>
          <w:gridAfter w:val="1"/>
          <w:wAfter w:w="23" w:type="pct"/>
        </w:trPr>
        <w:tc>
          <w:tcPr>
            <w:tcW w:w="1343" w:type="pct"/>
            <w:gridSpan w:val="3"/>
            <w:shd w:val="clear" w:color="auto" w:fill="F2F2F2" w:themeFill="background1" w:themeFillShade="F2"/>
          </w:tcPr>
          <w:p w14:paraId="5221FE2A" w14:textId="77777777" w:rsidR="00465FE6" w:rsidRPr="000B5544" w:rsidRDefault="00465FE6" w:rsidP="006E2B0C">
            <w:pPr>
              <w:spacing w:line="240" w:lineRule="auto"/>
              <w:jc w:val="center"/>
              <w:rPr>
                <w:sz w:val="20"/>
              </w:rPr>
            </w:pPr>
          </w:p>
        </w:tc>
        <w:tc>
          <w:tcPr>
            <w:tcW w:w="1138" w:type="pct"/>
            <w:shd w:val="clear" w:color="auto" w:fill="F2F2F2" w:themeFill="background1" w:themeFillShade="F2"/>
          </w:tcPr>
          <w:p w14:paraId="7D206E17" w14:textId="77777777" w:rsidR="00465FE6" w:rsidRPr="000B5544" w:rsidRDefault="00465FE6" w:rsidP="006E2B0C">
            <w:pPr>
              <w:spacing w:line="240" w:lineRule="auto"/>
              <w:jc w:val="center"/>
              <w:rPr>
                <w:sz w:val="20"/>
              </w:rPr>
            </w:pPr>
          </w:p>
        </w:tc>
        <w:tc>
          <w:tcPr>
            <w:tcW w:w="1240" w:type="pct"/>
          </w:tcPr>
          <w:p w14:paraId="602C6A94" w14:textId="77777777"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14:paraId="2301A448" w14:textId="77777777" w:rsidR="00465FE6" w:rsidRPr="000B5544"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w:t>
            </w:r>
            <w:r w:rsidRPr="000B5544">
              <w:rPr>
                <w:sz w:val="20"/>
                <w:szCs w:val="20"/>
              </w:rPr>
              <w:lastRenderedPageBreak/>
              <w:t>передавая его из одной руки в другую, передвигаясь в разных направлениях, останавливаясь и снова передвигаясь по сигналу.</w:t>
            </w:r>
          </w:p>
        </w:tc>
      </w:tr>
      <w:tr w:rsidR="00465FE6" w:rsidRPr="000B5544" w14:paraId="57E999CB" w14:textId="77777777" w:rsidTr="006E2B0C">
        <w:trPr>
          <w:gridAfter w:val="1"/>
          <w:wAfter w:w="23" w:type="pct"/>
        </w:trPr>
        <w:tc>
          <w:tcPr>
            <w:tcW w:w="1343" w:type="pct"/>
            <w:gridSpan w:val="3"/>
            <w:shd w:val="clear" w:color="auto" w:fill="F2F2F2" w:themeFill="background1" w:themeFillShade="F2"/>
          </w:tcPr>
          <w:p w14:paraId="003147A7" w14:textId="77777777" w:rsidR="00465FE6" w:rsidRPr="000B5544" w:rsidRDefault="00465FE6" w:rsidP="006E2B0C">
            <w:pPr>
              <w:spacing w:line="240" w:lineRule="auto"/>
              <w:jc w:val="center"/>
              <w:rPr>
                <w:sz w:val="20"/>
              </w:rPr>
            </w:pPr>
          </w:p>
        </w:tc>
        <w:tc>
          <w:tcPr>
            <w:tcW w:w="1138" w:type="pct"/>
            <w:shd w:val="clear" w:color="auto" w:fill="F2F2F2" w:themeFill="background1" w:themeFillShade="F2"/>
          </w:tcPr>
          <w:p w14:paraId="7D968BCF" w14:textId="77777777" w:rsidR="00465FE6" w:rsidRPr="000B5544" w:rsidRDefault="00465FE6" w:rsidP="006E2B0C">
            <w:pPr>
              <w:spacing w:line="240" w:lineRule="auto"/>
              <w:jc w:val="center"/>
              <w:rPr>
                <w:sz w:val="20"/>
              </w:rPr>
            </w:pPr>
          </w:p>
        </w:tc>
        <w:tc>
          <w:tcPr>
            <w:tcW w:w="1240" w:type="pct"/>
          </w:tcPr>
          <w:p w14:paraId="137E829C" w14:textId="77777777" w:rsidR="00465FE6" w:rsidRPr="000B5544" w:rsidRDefault="00465FE6" w:rsidP="006E2B0C">
            <w:pPr>
              <w:pStyle w:val="afb"/>
              <w:rPr>
                <w:b/>
                <w:sz w:val="20"/>
                <w:szCs w:val="20"/>
              </w:rPr>
            </w:pPr>
            <w:r w:rsidRPr="000B5544">
              <w:rPr>
                <w:b/>
                <w:sz w:val="20"/>
                <w:szCs w:val="20"/>
              </w:rPr>
              <w:t xml:space="preserve">Элементы футбола: </w:t>
            </w:r>
          </w:p>
          <w:p w14:paraId="776546A7" w14:textId="77777777"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14:paraId="0354666A" w14:textId="77777777"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14:paraId="28A8FD22" w14:textId="77777777" w:rsidTr="006E2B0C">
        <w:trPr>
          <w:gridAfter w:val="1"/>
          <w:wAfter w:w="23" w:type="pct"/>
          <w:trHeight w:val="1030"/>
        </w:trPr>
        <w:tc>
          <w:tcPr>
            <w:tcW w:w="1343" w:type="pct"/>
            <w:gridSpan w:val="3"/>
            <w:vMerge w:val="restart"/>
            <w:shd w:val="clear" w:color="auto" w:fill="F2F2F2" w:themeFill="background1" w:themeFillShade="F2"/>
          </w:tcPr>
          <w:p w14:paraId="37BDDDCF" w14:textId="77777777" w:rsidR="00465FE6" w:rsidRPr="000B5544" w:rsidRDefault="00465FE6" w:rsidP="006E2B0C">
            <w:pPr>
              <w:spacing w:line="240" w:lineRule="auto"/>
              <w:jc w:val="center"/>
              <w:rPr>
                <w:sz w:val="20"/>
              </w:rPr>
            </w:pPr>
          </w:p>
        </w:tc>
        <w:tc>
          <w:tcPr>
            <w:tcW w:w="1138" w:type="pct"/>
            <w:vMerge w:val="restart"/>
            <w:shd w:val="clear" w:color="auto" w:fill="F2F2F2" w:themeFill="background1" w:themeFillShade="F2"/>
          </w:tcPr>
          <w:p w14:paraId="09F32F9C" w14:textId="77777777" w:rsidR="00465FE6" w:rsidRPr="000B5544" w:rsidRDefault="00465FE6" w:rsidP="006E2B0C">
            <w:pPr>
              <w:spacing w:line="240" w:lineRule="auto"/>
              <w:jc w:val="center"/>
              <w:rPr>
                <w:sz w:val="20"/>
              </w:rPr>
            </w:pPr>
          </w:p>
        </w:tc>
        <w:tc>
          <w:tcPr>
            <w:tcW w:w="1240" w:type="pct"/>
          </w:tcPr>
          <w:p w14:paraId="51762C3E" w14:textId="77777777" w:rsidR="00465FE6" w:rsidRPr="000B5544" w:rsidRDefault="00465FE6" w:rsidP="006E2B0C">
            <w:pPr>
              <w:pStyle w:val="afb"/>
              <w:rPr>
                <w:b/>
                <w:sz w:val="20"/>
                <w:szCs w:val="20"/>
              </w:rPr>
            </w:pPr>
            <w:r w:rsidRPr="000B5544">
              <w:rPr>
                <w:b/>
                <w:sz w:val="20"/>
                <w:szCs w:val="20"/>
              </w:rPr>
              <w:t xml:space="preserve">Бадминтон: </w:t>
            </w:r>
          </w:p>
          <w:p w14:paraId="3D8C25AF" w14:textId="77777777"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256" w:type="pct"/>
          </w:tcPr>
          <w:p w14:paraId="448E7846" w14:textId="77777777"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14:paraId="65D15181" w14:textId="77777777" w:rsidTr="006E2B0C">
        <w:trPr>
          <w:gridAfter w:val="1"/>
          <w:wAfter w:w="23" w:type="pct"/>
          <w:trHeight w:val="1897"/>
        </w:trPr>
        <w:tc>
          <w:tcPr>
            <w:tcW w:w="1343" w:type="pct"/>
            <w:gridSpan w:val="3"/>
            <w:vMerge/>
            <w:shd w:val="clear" w:color="auto" w:fill="F2F2F2" w:themeFill="background1" w:themeFillShade="F2"/>
          </w:tcPr>
          <w:p w14:paraId="7603C3CF" w14:textId="77777777" w:rsidR="00465FE6" w:rsidRPr="000B5544" w:rsidRDefault="00465FE6" w:rsidP="006E2B0C">
            <w:pPr>
              <w:spacing w:line="240" w:lineRule="auto"/>
              <w:jc w:val="center"/>
              <w:rPr>
                <w:sz w:val="20"/>
              </w:rPr>
            </w:pPr>
          </w:p>
        </w:tc>
        <w:tc>
          <w:tcPr>
            <w:tcW w:w="1138" w:type="pct"/>
            <w:vMerge/>
            <w:shd w:val="clear" w:color="auto" w:fill="F2F2F2" w:themeFill="background1" w:themeFillShade="F2"/>
          </w:tcPr>
          <w:p w14:paraId="097BE0D3" w14:textId="77777777" w:rsidR="00465FE6" w:rsidRPr="000B5544" w:rsidRDefault="00465FE6" w:rsidP="006E2B0C">
            <w:pPr>
              <w:spacing w:line="240" w:lineRule="auto"/>
              <w:jc w:val="center"/>
              <w:rPr>
                <w:sz w:val="20"/>
              </w:rPr>
            </w:pPr>
          </w:p>
        </w:tc>
        <w:tc>
          <w:tcPr>
            <w:tcW w:w="1240" w:type="pct"/>
            <w:shd w:val="clear" w:color="auto" w:fill="F2F2F2" w:themeFill="background1" w:themeFillShade="F2"/>
          </w:tcPr>
          <w:p w14:paraId="706CC59B" w14:textId="77777777" w:rsidR="00465FE6" w:rsidRPr="000B5544" w:rsidRDefault="00465FE6" w:rsidP="006E2B0C">
            <w:pPr>
              <w:pStyle w:val="afb"/>
              <w:rPr>
                <w:b/>
                <w:sz w:val="20"/>
                <w:szCs w:val="20"/>
              </w:rPr>
            </w:pPr>
          </w:p>
        </w:tc>
        <w:tc>
          <w:tcPr>
            <w:tcW w:w="1256" w:type="pct"/>
          </w:tcPr>
          <w:p w14:paraId="17E5CC0A" w14:textId="77777777"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14:paraId="79AE86EB" w14:textId="77777777" w:rsidTr="006E2B0C">
        <w:trPr>
          <w:gridAfter w:val="1"/>
          <w:wAfter w:w="23" w:type="pct"/>
        </w:trPr>
        <w:tc>
          <w:tcPr>
            <w:tcW w:w="1343" w:type="pct"/>
            <w:gridSpan w:val="3"/>
            <w:shd w:val="clear" w:color="auto" w:fill="F2F2F2" w:themeFill="background1" w:themeFillShade="F2"/>
          </w:tcPr>
          <w:p w14:paraId="2A30B2B5" w14:textId="77777777" w:rsidR="00465FE6" w:rsidRPr="000B5544" w:rsidRDefault="00465FE6" w:rsidP="006E2B0C">
            <w:pPr>
              <w:spacing w:line="240" w:lineRule="auto"/>
              <w:jc w:val="center"/>
              <w:rPr>
                <w:sz w:val="20"/>
              </w:rPr>
            </w:pPr>
          </w:p>
        </w:tc>
        <w:tc>
          <w:tcPr>
            <w:tcW w:w="1138" w:type="pct"/>
            <w:shd w:val="clear" w:color="auto" w:fill="F2F2F2" w:themeFill="background1" w:themeFillShade="F2"/>
          </w:tcPr>
          <w:p w14:paraId="2944925C" w14:textId="77777777" w:rsidR="00465FE6" w:rsidRPr="000B5544" w:rsidRDefault="00465FE6" w:rsidP="006E2B0C">
            <w:pPr>
              <w:spacing w:line="240" w:lineRule="auto"/>
              <w:jc w:val="center"/>
              <w:rPr>
                <w:sz w:val="20"/>
              </w:rPr>
            </w:pPr>
          </w:p>
        </w:tc>
        <w:tc>
          <w:tcPr>
            <w:tcW w:w="1240" w:type="pct"/>
            <w:shd w:val="clear" w:color="auto" w:fill="F2F2F2" w:themeFill="background1" w:themeFillShade="F2"/>
          </w:tcPr>
          <w:p w14:paraId="46AFADA3" w14:textId="77777777" w:rsidR="00465FE6" w:rsidRPr="000B5544" w:rsidRDefault="00465FE6" w:rsidP="006E2B0C">
            <w:pPr>
              <w:pStyle w:val="afb"/>
              <w:rPr>
                <w:sz w:val="20"/>
                <w:szCs w:val="20"/>
              </w:rPr>
            </w:pPr>
          </w:p>
          <w:p w14:paraId="5CA5145D" w14:textId="77777777" w:rsidR="00465FE6" w:rsidRPr="000B5544" w:rsidRDefault="00465FE6" w:rsidP="006E2B0C">
            <w:pPr>
              <w:pStyle w:val="afb"/>
              <w:rPr>
                <w:sz w:val="20"/>
                <w:szCs w:val="20"/>
              </w:rPr>
            </w:pPr>
          </w:p>
        </w:tc>
        <w:tc>
          <w:tcPr>
            <w:tcW w:w="1256" w:type="pct"/>
          </w:tcPr>
          <w:p w14:paraId="440B1EEF" w14:textId="77777777" w:rsidR="00465FE6" w:rsidRPr="000B5544" w:rsidRDefault="00465FE6" w:rsidP="006E2B0C">
            <w:pPr>
              <w:pStyle w:val="afb"/>
              <w:rPr>
                <w:sz w:val="20"/>
                <w:szCs w:val="20"/>
              </w:rPr>
            </w:pPr>
            <w:r w:rsidRPr="000B5544">
              <w:rPr>
                <w:b/>
                <w:bCs/>
                <w:sz w:val="20"/>
                <w:szCs w:val="20"/>
              </w:rPr>
              <w:t>Элементы хоккея:</w:t>
            </w:r>
            <w:r w:rsidRPr="000B5544">
              <w:rPr>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0B5544" w14:paraId="01C5DE91" w14:textId="77777777" w:rsidTr="006E2B0C">
        <w:trPr>
          <w:gridAfter w:val="1"/>
          <w:wAfter w:w="23" w:type="pct"/>
        </w:trPr>
        <w:tc>
          <w:tcPr>
            <w:tcW w:w="4977" w:type="pct"/>
            <w:gridSpan w:val="6"/>
            <w:shd w:val="clear" w:color="auto" w:fill="F2F2F2" w:themeFill="background1" w:themeFillShade="F2"/>
          </w:tcPr>
          <w:p w14:paraId="377AEC3E" w14:textId="77777777" w:rsidR="00465FE6" w:rsidRPr="000B5544" w:rsidRDefault="00465FE6" w:rsidP="006E2B0C">
            <w:pPr>
              <w:spacing w:line="240" w:lineRule="auto"/>
              <w:rPr>
                <w:b/>
                <w:sz w:val="20"/>
              </w:rPr>
            </w:pPr>
            <w:r w:rsidRPr="000B5544">
              <w:rPr>
                <w:b/>
                <w:sz w:val="20"/>
              </w:rPr>
              <w:t>6. Спортивные упражнения</w:t>
            </w:r>
          </w:p>
        </w:tc>
      </w:tr>
      <w:tr w:rsidR="00465FE6" w:rsidRPr="000B5544" w14:paraId="6361ADEE" w14:textId="77777777" w:rsidTr="006E2B0C">
        <w:trPr>
          <w:gridAfter w:val="1"/>
          <w:wAfter w:w="23" w:type="pct"/>
        </w:trPr>
        <w:tc>
          <w:tcPr>
            <w:tcW w:w="1205" w:type="pct"/>
            <w:shd w:val="clear" w:color="auto" w:fill="F2F2F2" w:themeFill="background1" w:themeFillShade="F2"/>
          </w:tcPr>
          <w:p w14:paraId="1EF82490"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shd w:val="clear" w:color="auto" w:fill="F2F2F2" w:themeFill="background1" w:themeFillShade="F2"/>
          </w:tcPr>
          <w:p w14:paraId="309F7185"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shd w:val="clear" w:color="auto" w:fill="F2F2F2" w:themeFill="background1" w:themeFillShade="F2"/>
          </w:tcPr>
          <w:p w14:paraId="6FD2D78D" w14:textId="77777777" w:rsidR="00465FE6" w:rsidRPr="000B5544" w:rsidRDefault="00465FE6" w:rsidP="006E2B0C">
            <w:pPr>
              <w:pStyle w:val="afb"/>
              <w:jc w:val="center"/>
              <w:rPr>
                <w:b/>
                <w:sz w:val="20"/>
                <w:szCs w:val="20"/>
              </w:rPr>
            </w:pPr>
            <w:r w:rsidRPr="000B5544">
              <w:rPr>
                <w:b/>
                <w:sz w:val="20"/>
                <w:szCs w:val="20"/>
              </w:rPr>
              <w:t>5-6</w:t>
            </w:r>
          </w:p>
        </w:tc>
        <w:tc>
          <w:tcPr>
            <w:tcW w:w="1256" w:type="pct"/>
            <w:shd w:val="clear" w:color="auto" w:fill="F2F2F2" w:themeFill="background1" w:themeFillShade="F2"/>
          </w:tcPr>
          <w:p w14:paraId="06A42D12"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54A5A872" w14:textId="77777777" w:rsidTr="006E2B0C">
        <w:trPr>
          <w:gridAfter w:val="1"/>
          <w:wAfter w:w="23" w:type="pct"/>
          <w:trHeight w:val="2969"/>
        </w:trPr>
        <w:tc>
          <w:tcPr>
            <w:tcW w:w="2481" w:type="pct"/>
            <w:gridSpan w:val="4"/>
          </w:tcPr>
          <w:p w14:paraId="355A6B9D" w14:textId="77777777" w:rsidR="00465FE6" w:rsidRPr="000B5544" w:rsidRDefault="00465FE6" w:rsidP="006E2B0C">
            <w:pPr>
              <w:pStyle w:val="ConsPlusNormal"/>
              <w:rPr>
                <w:b/>
                <w:sz w:val="20"/>
                <w:szCs w:val="20"/>
              </w:rPr>
            </w:pPr>
            <w:r w:rsidRPr="000B5544">
              <w:rPr>
                <w:sz w:val="20"/>
                <w:szCs w:val="20"/>
              </w:rPr>
              <w:lastRenderedPageBreak/>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14:paraId="68DF2BF1" w14:textId="77777777" w:rsidR="00465FE6" w:rsidRPr="000B5544" w:rsidRDefault="00465FE6" w:rsidP="006E2B0C">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r w:rsidR="00465FE6" w:rsidRPr="000B5544" w14:paraId="04C5250B" w14:textId="77777777" w:rsidTr="006E2B0C">
        <w:trPr>
          <w:gridAfter w:val="1"/>
          <w:wAfter w:w="23" w:type="pct"/>
        </w:trPr>
        <w:tc>
          <w:tcPr>
            <w:tcW w:w="4977" w:type="pct"/>
            <w:gridSpan w:val="6"/>
            <w:shd w:val="clear" w:color="auto" w:fill="F2F2F2" w:themeFill="background1" w:themeFillShade="F2"/>
          </w:tcPr>
          <w:p w14:paraId="723C0CD4" w14:textId="77777777" w:rsidR="00465FE6" w:rsidRPr="000B5544" w:rsidRDefault="00465FE6" w:rsidP="006E2B0C">
            <w:pPr>
              <w:pStyle w:val="afb"/>
              <w:rPr>
                <w:b/>
                <w:bCs/>
                <w:sz w:val="20"/>
                <w:szCs w:val="20"/>
              </w:rPr>
            </w:pPr>
            <w:r w:rsidRPr="000B5544">
              <w:rPr>
                <w:b/>
                <w:sz w:val="20"/>
                <w:szCs w:val="20"/>
              </w:rPr>
              <w:t>6.1. Катание на санках</w:t>
            </w:r>
            <w:r w:rsidR="006E2B0C">
              <w:rPr>
                <w:b/>
                <w:sz w:val="20"/>
                <w:szCs w:val="20"/>
              </w:rPr>
              <w:t xml:space="preserve"> </w:t>
            </w:r>
            <w:r w:rsidR="006E2B0C" w:rsidRPr="006E2B0C">
              <w:rPr>
                <w:b/>
                <w:sz w:val="20"/>
                <w:szCs w:val="20"/>
                <w:highlight w:val="yellow"/>
              </w:rPr>
              <w:t>(ПРИ НАЛИЧИИ УСЛОВИЙ)</w:t>
            </w:r>
          </w:p>
        </w:tc>
      </w:tr>
      <w:tr w:rsidR="00465FE6" w:rsidRPr="000B5544" w14:paraId="51F4B8C2" w14:textId="77777777" w:rsidTr="006E2B0C">
        <w:trPr>
          <w:gridAfter w:val="1"/>
          <w:wAfter w:w="23" w:type="pct"/>
        </w:trPr>
        <w:tc>
          <w:tcPr>
            <w:tcW w:w="1205" w:type="pct"/>
          </w:tcPr>
          <w:p w14:paraId="1A2ACC93"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14:paraId="76F6D201"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tcPr>
          <w:p w14:paraId="75E36FD0" w14:textId="77777777" w:rsidR="00465FE6" w:rsidRPr="000B5544" w:rsidRDefault="00465FE6" w:rsidP="006E2B0C">
            <w:pPr>
              <w:pStyle w:val="afb"/>
              <w:jc w:val="center"/>
              <w:rPr>
                <w:b/>
                <w:sz w:val="20"/>
                <w:szCs w:val="20"/>
              </w:rPr>
            </w:pPr>
            <w:r w:rsidRPr="000B5544">
              <w:rPr>
                <w:b/>
                <w:sz w:val="20"/>
                <w:szCs w:val="20"/>
              </w:rPr>
              <w:t>5-6</w:t>
            </w:r>
          </w:p>
        </w:tc>
        <w:tc>
          <w:tcPr>
            <w:tcW w:w="1256" w:type="pct"/>
          </w:tcPr>
          <w:p w14:paraId="31457DB8"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006DD305" w14:textId="77777777" w:rsidTr="006E2B0C">
        <w:trPr>
          <w:gridAfter w:val="1"/>
          <w:wAfter w:w="23" w:type="pct"/>
        </w:trPr>
        <w:tc>
          <w:tcPr>
            <w:tcW w:w="1205" w:type="pct"/>
          </w:tcPr>
          <w:p w14:paraId="3460DE2B" w14:textId="77777777" w:rsidR="00465FE6" w:rsidRPr="000B5544" w:rsidRDefault="00465FE6" w:rsidP="006E2B0C">
            <w:pPr>
              <w:pStyle w:val="ConsPlusNormal"/>
              <w:rPr>
                <w:sz w:val="20"/>
                <w:szCs w:val="20"/>
              </w:rPr>
            </w:pPr>
            <w:r w:rsidRPr="000B5544">
              <w:rPr>
                <w:sz w:val="20"/>
                <w:szCs w:val="20"/>
              </w:rPr>
              <w:t xml:space="preserve"> по прямой, перевозя игрушки или друг друга, и самостоятельно с невысокой горки.</w:t>
            </w:r>
          </w:p>
        </w:tc>
        <w:tc>
          <w:tcPr>
            <w:tcW w:w="1276" w:type="pct"/>
            <w:gridSpan w:val="3"/>
          </w:tcPr>
          <w:p w14:paraId="0337DC7C" w14:textId="77777777" w:rsidR="00465FE6" w:rsidRPr="000B5544" w:rsidRDefault="00465FE6" w:rsidP="006E2B0C">
            <w:pPr>
              <w:pStyle w:val="ConsPlusNormal"/>
              <w:rPr>
                <w:sz w:val="20"/>
                <w:szCs w:val="20"/>
              </w:rPr>
            </w:pPr>
            <w:r w:rsidRPr="000B5544">
              <w:rPr>
                <w:sz w:val="20"/>
                <w:szCs w:val="20"/>
              </w:rPr>
              <w:t>подъем с санками на гору, скатывание с горки, торможение при спуске, катание на санках друг друга.</w:t>
            </w:r>
          </w:p>
        </w:tc>
        <w:tc>
          <w:tcPr>
            <w:tcW w:w="1240" w:type="pct"/>
          </w:tcPr>
          <w:p w14:paraId="111231C1" w14:textId="77777777" w:rsidR="00465FE6" w:rsidRPr="000B5544" w:rsidRDefault="00465FE6" w:rsidP="006E2B0C">
            <w:pPr>
              <w:pStyle w:val="afb"/>
              <w:rPr>
                <w:b/>
                <w:sz w:val="20"/>
                <w:szCs w:val="20"/>
              </w:rPr>
            </w:pPr>
            <w:r w:rsidRPr="000B5544">
              <w:rPr>
                <w:sz w:val="20"/>
                <w:szCs w:val="20"/>
              </w:rPr>
              <w:t>по прямой, со скоростью, с горки, подъем с санками в гору, с торможением при спуске с горки</w:t>
            </w:r>
          </w:p>
        </w:tc>
        <w:tc>
          <w:tcPr>
            <w:tcW w:w="1256" w:type="pct"/>
          </w:tcPr>
          <w:p w14:paraId="020B6F25" w14:textId="77777777" w:rsidR="00465FE6" w:rsidRPr="000B5544" w:rsidRDefault="00465FE6" w:rsidP="006E2B0C">
            <w:pPr>
              <w:pStyle w:val="afb"/>
              <w:rPr>
                <w:sz w:val="20"/>
                <w:szCs w:val="20"/>
              </w:rPr>
            </w:pPr>
            <w:r w:rsidRPr="000B5544">
              <w:rPr>
                <w:sz w:val="20"/>
                <w:szCs w:val="20"/>
              </w:rPr>
              <w:t>игровые задания и соревнования в катании на санях на скорость.</w:t>
            </w:r>
          </w:p>
          <w:p w14:paraId="0BB38123" w14:textId="77777777" w:rsidR="00465FE6" w:rsidRPr="000B5544" w:rsidRDefault="00465FE6" w:rsidP="006E2B0C">
            <w:pPr>
              <w:pStyle w:val="afb"/>
              <w:rPr>
                <w:sz w:val="20"/>
                <w:szCs w:val="20"/>
              </w:rPr>
            </w:pPr>
          </w:p>
        </w:tc>
      </w:tr>
      <w:tr w:rsidR="00465FE6" w:rsidRPr="000B5544" w14:paraId="440B9C16" w14:textId="77777777" w:rsidTr="006E2B0C">
        <w:trPr>
          <w:gridAfter w:val="1"/>
          <w:wAfter w:w="23" w:type="pct"/>
        </w:trPr>
        <w:tc>
          <w:tcPr>
            <w:tcW w:w="4977" w:type="pct"/>
            <w:gridSpan w:val="6"/>
            <w:shd w:val="clear" w:color="auto" w:fill="F2F2F2" w:themeFill="background1" w:themeFillShade="F2"/>
          </w:tcPr>
          <w:p w14:paraId="10450CE0" w14:textId="77777777" w:rsidR="00465FE6" w:rsidRPr="000B5544" w:rsidRDefault="006E2B0C" w:rsidP="006E2B0C">
            <w:pPr>
              <w:pStyle w:val="afb"/>
              <w:rPr>
                <w:b/>
                <w:bCs/>
                <w:sz w:val="20"/>
                <w:szCs w:val="20"/>
              </w:rPr>
            </w:pPr>
            <w:r>
              <w:rPr>
                <w:b/>
                <w:sz w:val="20"/>
                <w:szCs w:val="20"/>
              </w:rPr>
              <w:t>6.2. Ходьба на лыжах</w:t>
            </w:r>
            <w:r w:rsidRPr="006E2B0C">
              <w:rPr>
                <w:b/>
                <w:sz w:val="20"/>
                <w:szCs w:val="20"/>
                <w:highlight w:val="yellow"/>
              </w:rPr>
              <w:t>(ПРИ НАЛИЧИИ УСЛОВИЙ)</w:t>
            </w:r>
          </w:p>
        </w:tc>
      </w:tr>
      <w:tr w:rsidR="00465FE6" w:rsidRPr="000B5544" w14:paraId="6DCB8A12" w14:textId="77777777" w:rsidTr="006E2B0C">
        <w:trPr>
          <w:gridAfter w:val="1"/>
          <w:wAfter w:w="23" w:type="pct"/>
        </w:trPr>
        <w:tc>
          <w:tcPr>
            <w:tcW w:w="1205" w:type="pct"/>
          </w:tcPr>
          <w:p w14:paraId="0C6FC497" w14:textId="77777777" w:rsidR="00465FE6" w:rsidRPr="000B5544" w:rsidRDefault="00465FE6" w:rsidP="006E2B0C">
            <w:pPr>
              <w:pStyle w:val="ConsPlusNormal"/>
              <w:jc w:val="center"/>
              <w:rPr>
                <w:b/>
                <w:sz w:val="20"/>
                <w:szCs w:val="20"/>
              </w:rPr>
            </w:pPr>
            <w:r w:rsidRPr="000B5544">
              <w:rPr>
                <w:b/>
                <w:sz w:val="20"/>
                <w:szCs w:val="20"/>
              </w:rPr>
              <w:t>3-4</w:t>
            </w:r>
          </w:p>
        </w:tc>
        <w:tc>
          <w:tcPr>
            <w:tcW w:w="1276" w:type="pct"/>
            <w:gridSpan w:val="3"/>
          </w:tcPr>
          <w:p w14:paraId="36D598E4" w14:textId="77777777" w:rsidR="00465FE6" w:rsidRPr="000B5544" w:rsidRDefault="00465FE6" w:rsidP="006E2B0C">
            <w:pPr>
              <w:pStyle w:val="ConsPlusNormal"/>
              <w:jc w:val="center"/>
              <w:rPr>
                <w:b/>
                <w:sz w:val="20"/>
                <w:szCs w:val="20"/>
              </w:rPr>
            </w:pPr>
            <w:r w:rsidRPr="000B5544">
              <w:rPr>
                <w:b/>
                <w:sz w:val="20"/>
                <w:szCs w:val="20"/>
              </w:rPr>
              <w:t>4-5</w:t>
            </w:r>
          </w:p>
        </w:tc>
        <w:tc>
          <w:tcPr>
            <w:tcW w:w="1240" w:type="pct"/>
          </w:tcPr>
          <w:p w14:paraId="3B5739F8" w14:textId="77777777" w:rsidR="00465FE6" w:rsidRPr="000B5544" w:rsidRDefault="00465FE6" w:rsidP="006E2B0C">
            <w:pPr>
              <w:pStyle w:val="afb"/>
              <w:jc w:val="center"/>
              <w:rPr>
                <w:b/>
                <w:sz w:val="20"/>
                <w:szCs w:val="20"/>
              </w:rPr>
            </w:pPr>
            <w:r w:rsidRPr="000B5544">
              <w:rPr>
                <w:b/>
                <w:sz w:val="20"/>
                <w:szCs w:val="20"/>
              </w:rPr>
              <w:t>5-6</w:t>
            </w:r>
          </w:p>
        </w:tc>
        <w:tc>
          <w:tcPr>
            <w:tcW w:w="1256" w:type="pct"/>
          </w:tcPr>
          <w:p w14:paraId="1C57C273"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3A7AE33F" w14:textId="77777777" w:rsidTr="006E2B0C">
        <w:trPr>
          <w:gridAfter w:val="1"/>
          <w:wAfter w:w="23" w:type="pct"/>
        </w:trPr>
        <w:tc>
          <w:tcPr>
            <w:tcW w:w="1205" w:type="pct"/>
          </w:tcPr>
          <w:p w14:paraId="347CBBA4" w14:textId="77777777" w:rsidR="00465FE6" w:rsidRPr="000B5544" w:rsidRDefault="00465FE6" w:rsidP="006E2B0C">
            <w:pPr>
              <w:pStyle w:val="ConsPlusNormal"/>
              <w:rPr>
                <w:sz w:val="20"/>
                <w:szCs w:val="20"/>
              </w:rPr>
            </w:pPr>
            <w:r w:rsidRPr="000B5544">
              <w:rPr>
                <w:sz w:val="20"/>
                <w:szCs w:val="20"/>
              </w:rPr>
              <w:t xml:space="preserve"> по прямой, ровной лыжне ступающим и скользящим шагом, с поворотами переступанием.</w:t>
            </w:r>
          </w:p>
          <w:p w14:paraId="30375A05" w14:textId="77777777" w:rsidR="00465FE6" w:rsidRPr="000B5544" w:rsidRDefault="00465FE6" w:rsidP="006E2B0C">
            <w:pPr>
              <w:pStyle w:val="ConsPlusNormal"/>
              <w:rPr>
                <w:sz w:val="20"/>
                <w:szCs w:val="20"/>
              </w:rPr>
            </w:pPr>
          </w:p>
        </w:tc>
        <w:tc>
          <w:tcPr>
            <w:tcW w:w="1276" w:type="pct"/>
            <w:gridSpan w:val="3"/>
          </w:tcPr>
          <w:p w14:paraId="56854AAE" w14:textId="77777777" w:rsidR="00465FE6" w:rsidRPr="000B5544" w:rsidRDefault="00465FE6" w:rsidP="006E2B0C">
            <w:pPr>
              <w:pStyle w:val="ConsPlusNormal"/>
              <w:rPr>
                <w:sz w:val="20"/>
                <w:szCs w:val="20"/>
              </w:rPr>
            </w:pPr>
            <w:r w:rsidRPr="000B5544">
              <w:rPr>
                <w:sz w:val="20"/>
                <w:szCs w:val="20"/>
              </w:rPr>
              <w:t>скользящим шагом, повороты на месте, подъем на гору "ступающим шагом" и "полуелочкой".</w:t>
            </w:r>
          </w:p>
        </w:tc>
        <w:tc>
          <w:tcPr>
            <w:tcW w:w="1240" w:type="pct"/>
          </w:tcPr>
          <w:p w14:paraId="528EDF62" w14:textId="77777777" w:rsidR="00465FE6" w:rsidRPr="000B5544" w:rsidRDefault="00465FE6" w:rsidP="006E2B0C">
            <w:pPr>
              <w:pStyle w:val="afb"/>
              <w:rPr>
                <w:sz w:val="20"/>
                <w:szCs w:val="20"/>
              </w:rPr>
            </w:pPr>
            <w:r w:rsidRPr="000B5544">
              <w:rPr>
                <w:sz w:val="20"/>
                <w:szCs w:val="20"/>
              </w:rPr>
              <w:t>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tc>
        <w:tc>
          <w:tcPr>
            <w:tcW w:w="1256" w:type="pct"/>
          </w:tcPr>
          <w:p w14:paraId="4E1C9B33" w14:textId="77777777" w:rsidR="00465FE6" w:rsidRPr="000B5544" w:rsidRDefault="00465FE6" w:rsidP="006E2B0C">
            <w:pPr>
              <w:pStyle w:val="afb"/>
              <w:rPr>
                <w:sz w:val="20"/>
                <w:szCs w:val="20"/>
              </w:rPr>
            </w:pPr>
            <w:r w:rsidRPr="000B5544">
              <w:rPr>
                <w:sz w:val="20"/>
                <w:szCs w:val="20"/>
              </w:rPr>
              <w:t>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tc>
      </w:tr>
    </w:tbl>
    <w:p w14:paraId="176CBB0F" w14:textId="77777777" w:rsidR="00465FE6" w:rsidRPr="000B5544" w:rsidRDefault="00465FE6" w:rsidP="00465FE6">
      <w:pPr>
        <w:shd w:val="clear" w:color="auto" w:fill="FFFFFF"/>
        <w:spacing w:line="240" w:lineRule="auto"/>
        <w:rPr>
          <w:b/>
          <w:sz w:val="20"/>
        </w:rPr>
      </w:pPr>
    </w:p>
    <w:p w14:paraId="4150F9C1" w14:textId="77777777" w:rsidR="00465FE6" w:rsidRPr="000B5544" w:rsidRDefault="00465FE6" w:rsidP="00465FE6">
      <w:pPr>
        <w:shd w:val="clear" w:color="auto" w:fill="FFFFFF"/>
        <w:spacing w:line="240" w:lineRule="auto"/>
        <w:rPr>
          <w:b/>
          <w:sz w:val="20"/>
        </w:rPr>
      </w:pPr>
    </w:p>
    <w:p w14:paraId="5A8A29A4" w14:textId="77777777" w:rsidR="00465FE6" w:rsidRPr="000B5544" w:rsidRDefault="00465FE6" w:rsidP="00465FE6">
      <w:pPr>
        <w:shd w:val="clear" w:color="auto" w:fill="FFFFFF"/>
        <w:spacing w:line="240" w:lineRule="auto"/>
        <w:rPr>
          <w:b/>
          <w:sz w:val="20"/>
        </w:rPr>
      </w:pPr>
    </w:p>
    <w:p w14:paraId="016C7231" w14:textId="77777777" w:rsidR="00465FE6" w:rsidRPr="000B5544" w:rsidRDefault="00465FE6" w:rsidP="00465FE6">
      <w:pPr>
        <w:shd w:val="clear" w:color="auto" w:fill="FFFFFF"/>
        <w:spacing w:line="240" w:lineRule="auto"/>
        <w:rPr>
          <w:b/>
          <w:sz w:val="20"/>
        </w:rPr>
      </w:pPr>
    </w:p>
    <w:p w14:paraId="38656DB6" w14:textId="77777777" w:rsidR="00465FE6" w:rsidRPr="000B5544" w:rsidRDefault="00465FE6" w:rsidP="00465FE6">
      <w:pPr>
        <w:shd w:val="clear" w:color="auto" w:fill="FFFFFF"/>
        <w:spacing w:line="240" w:lineRule="auto"/>
        <w:rPr>
          <w:b/>
          <w:sz w:val="20"/>
        </w:rPr>
      </w:pPr>
    </w:p>
    <w:p w14:paraId="262EA388" w14:textId="77777777" w:rsidR="00465FE6" w:rsidRPr="000B5544" w:rsidRDefault="00465FE6" w:rsidP="00465FE6">
      <w:pPr>
        <w:shd w:val="clear" w:color="auto" w:fill="FFFFFF"/>
        <w:spacing w:line="240" w:lineRule="auto"/>
        <w:rPr>
          <w:b/>
          <w:sz w:val="20"/>
        </w:rPr>
      </w:pPr>
    </w:p>
    <w:p w14:paraId="66445120" w14:textId="77777777" w:rsidR="00465FE6" w:rsidRPr="000B5544" w:rsidRDefault="00465FE6" w:rsidP="00465FE6">
      <w:pPr>
        <w:shd w:val="clear" w:color="auto" w:fill="FFFFFF"/>
        <w:spacing w:line="240" w:lineRule="auto"/>
        <w:rPr>
          <w:b/>
          <w:sz w:val="20"/>
        </w:rPr>
      </w:pPr>
    </w:p>
    <w:p w14:paraId="65E925B8" w14:textId="77777777"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5000" w:type="pct"/>
        <w:tblLook w:val="04A0" w:firstRow="1" w:lastRow="0" w:firstColumn="1" w:lastColumn="0" w:noHBand="0" w:noVBand="1"/>
      </w:tblPr>
      <w:tblGrid>
        <w:gridCol w:w="3637"/>
        <w:gridCol w:w="111"/>
        <w:gridCol w:w="3532"/>
        <w:gridCol w:w="3640"/>
        <w:gridCol w:w="3640"/>
      </w:tblGrid>
      <w:tr w:rsidR="00465FE6" w:rsidRPr="000B5544" w14:paraId="05D9140A" w14:textId="77777777" w:rsidTr="006E2B0C">
        <w:tc>
          <w:tcPr>
            <w:tcW w:w="5000" w:type="pct"/>
            <w:gridSpan w:val="5"/>
            <w:shd w:val="clear" w:color="auto" w:fill="F2F2F2" w:themeFill="background1" w:themeFillShade="F2"/>
          </w:tcPr>
          <w:p w14:paraId="3C58EFAB" w14:textId="77777777" w:rsidR="00465FE6" w:rsidRPr="000B5544" w:rsidRDefault="00465FE6" w:rsidP="006E2B0C">
            <w:pPr>
              <w:pStyle w:val="afb"/>
              <w:rPr>
                <w:b/>
              </w:rPr>
            </w:pPr>
            <w:r w:rsidRPr="000B5544">
              <w:rPr>
                <w:b/>
              </w:rPr>
              <w:lastRenderedPageBreak/>
              <w:t>Катание на трехколесном и дв</w:t>
            </w:r>
            <w:r w:rsidR="006E2B0C">
              <w:rPr>
                <w:b/>
              </w:rPr>
              <w:t xml:space="preserve">ухколесном велосипеде, самокате </w:t>
            </w:r>
            <w:r w:rsidR="006E2B0C" w:rsidRPr="006E2B0C">
              <w:rPr>
                <w:b/>
                <w:highlight w:val="yellow"/>
              </w:rPr>
              <w:t>(ПРИ НАЛИЧИИ УСЛОВИЙ)</w:t>
            </w:r>
          </w:p>
          <w:p w14:paraId="3AEF3535" w14:textId="77777777" w:rsidR="00465FE6" w:rsidRPr="000B5544" w:rsidRDefault="00465FE6" w:rsidP="006E2B0C">
            <w:pPr>
              <w:pStyle w:val="afb"/>
              <w:rPr>
                <w:b/>
                <w:bCs/>
              </w:rPr>
            </w:pPr>
          </w:p>
        </w:tc>
      </w:tr>
      <w:tr w:rsidR="00465FE6" w:rsidRPr="000B5544" w14:paraId="3EDC47C0" w14:textId="77777777" w:rsidTr="006E2B0C">
        <w:trPr>
          <w:trHeight w:val="1696"/>
        </w:trPr>
        <w:tc>
          <w:tcPr>
            <w:tcW w:w="1249" w:type="pct"/>
          </w:tcPr>
          <w:p w14:paraId="73E278AE" w14:textId="77777777" w:rsidR="00465FE6" w:rsidRPr="000B5544" w:rsidRDefault="00465FE6" w:rsidP="006E2B0C">
            <w:pPr>
              <w:pStyle w:val="ConsPlusNormal"/>
              <w:jc w:val="center"/>
              <w:rPr>
                <w:b/>
                <w:sz w:val="20"/>
                <w:szCs w:val="20"/>
              </w:rPr>
            </w:pPr>
          </w:p>
          <w:p w14:paraId="523C9C21" w14:textId="77777777" w:rsidR="00465FE6" w:rsidRPr="000B5544" w:rsidRDefault="00465FE6" w:rsidP="006E2B0C">
            <w:pPr>
              <w:pStyle w:val="ConsPlusNormal"/>
              <w:jc w:val="center"/>
              <w:rPr>
                <w:b/>
                <w:sz w:val="20"/>
                <w:szCs w:val="20"/>
              </w:rPr>
            </w:pPr>
          </w:p>
          <w:p w14:paraId="7A3E6DA2" w14:textId="77777777"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tcPr>
          <w:p w14:paraId="4800E347" w14:textId="77777777" w:rsidR="00465FE6" w:rsidRPr="000B5544" w:rsidRDefault="00465FE6" w:rsidP="006E2B0C">
            <w:pPr>
              <w:pStyle w:val="ConsPlusNormal"/>
              <w:jc w:val="center"/>
              <w:rPr>
                <w:b/>
                <w:sz w:val="20"/>
                <w:szCs w:val="20"/>
              </w:rPr>
            </w:pPr>
          </w:p>
          <w:p w14:paraId="651BE558" w14:textId="77777777" w:rsidR="00465FE6" w:rsidRPr="000B5544" w:rsidRDefault="00465FE6" w:rsidP="006E2B0C">
            <w:pPr>
              <w:pStyle w:val="ConsPlusNormal"/>
              <w:jc w:val="center"/>
              <w:rPr>
                <w:b/>
                <w:sz w:val="20"/>
                <w:szCs w:val="20"/>
              </w:rPr>
            </w:pPr>
          </w:p>
          <w:p w14:paraId="7A3A56E7" w14:textId="77777777" w:rsidR="00465FE6" w:rsidRPr="000B5544" w:rsidRDefault="00465FE6" w:rsidP="006E2B0C">
            <w:pPr>
              <w:pStyle w:val="ConsPlusNormal"/>
              <w:jc w:val="center"/>
              <w:rPr>
                <w:b/>
                <w:sz w:val="20"/>
                <w:szCs w:val="20"/>
              </w:rPr>
            </w:pPr>
          </w:p>
          <w:p w14:paraId="2B24D860" w14:textId="77777777" w:rsidR="00465FE6" w:rsidRPr="000B5544" w:rsidRDefault="00465FE6" w:rsidP="006E2B0C">
            <w:pPr>
              <w:pStyle w:val="ConsPlusNormal"/>
              <w:jc w:val="center"/>
              <w:rPr>
                <w:b/>
                <w:sz w:val="20"/>
                <w:szCs w:val="20"/>
              </w:rPr>
            </w:pPr>
            <w:r w:rsidRPr="000B5544">
              <w:rPr>
                <w:b/>
                <w:sz w:val="20"/>
                <w:szCs w:val="20"/>
              </w:rPr>
              <w:t>4-5</w:t>
            </w:r>
          </w:p>
          <w:p w14:paraId="3F8DA97A" w14:textId="77777777" w:rsidR="00465FE6" w:rsidRPr="000B5544" w:rsidRDefault="00465FE6" w:rsidP="006E2B0C">
            <w:pPr>
              <w:pStyle w:val="ConsPlusNormal"/>
              <w:jc w:val="center"/>
              <w:rPr>
                <w:b/>
                <w:sz w:val="20"/>
                <w:szCs w:val="20"/>
              </w:rPr>
            </w:pPr>
          </w:p>
          <w:p w14:paraId="38AB758D" w14:textId="77777777" w:rsidR="00465FE6" w:rsidRPr="000B5544" w:rsidRDefault="00465FE6" w:rsidP="006E2B0C">
            <w:pPr>
              <w:pStyle w:val="ConsPlusNormal"/>
              <w:jc w:val="center"/>
              <w:rPr>
                <w:b/>
                <w:sz w:val="20"/>
                <w:szCs w:val="20"/>
              </w:rPr>
            </w:pPr>
          </w:p>
        </w:tc>
        <w:tc>
          <w:tcPr>
            <w:tcW w:w="1250" w:type="pct"/>
          </w:tcPr>
          <w:p w14:paraId="24C97FF6" w14:textId="77777777" w:rsidR="00465FE6" w:rsidRPr="000B5544" w:rsidRDefault="00465FE6" w:rsidP="006E2B0C">
            <w:pPr>
              <w:pStyle w:val="afb"/>
              <w:jc w:val="center"/>
              <w:rPr>
                <w:b/>
              </w:rPr>
            </w:pPr>
            <w:r w:rsidRPr="000B5544">
              <w:rPr>
                <w:b/>
              </w:rPr>
              <w:t>5-6</w:t>
            </w:r>
          </w:p>
        </w:tc>
        <w:tc>
          <w:tcPr>
            <w:tcW w:w="1250" w:type="pct"/>
          </w:tcPr>
          <w:p w14:paraId="613EBCC2" w14:textId="77777777" w:rsidR="00465FE6" w:rsidRPr="000B5544" w:rsidRDefault="00465FE6" w:rsidP="006E2B0C">
            <w:pPr>
              <w:pStyle w:val="afb"/>
              <w:jc w:val="center"/>
              <w:rPr>
                <w:b/>
              </w:rPr>
            </w:pPr>
            <w:r w:rsidRPr="000B5544">
              <w:rPr>
                <w:b/>
              </w:rPr>
              <w:t>6-7</w:t>
            </w:r>
          </w:p>
        </w:tc>
      </w:tr>
      <w:tr w:rsidR="00465FE6" w:rsidRPr="000B5544" w14:paraId="4744C1EC" w14:textId="77777777" w:rsidTr="006E2B0C">
        <w:tc>
          <w:tcPr>
            <w:tcW w:w="1249" w:type="pct"/>
          </w:tcPr>
          <w:p w14:paraId="23B97275" w14:textId="77777777" w:rsidR="00465FE6" w:rsidRPr="000B5544" w:rsidRDefault="00465FE6" w:rsidP="006E2B0C">
            <w:pPr>
              <w:pStyle w:val="ConsPlusNormal"/>
              <w:rPr>
                <w:sz w:val="20"/>
                <w:szCs w:val="20"/>
              </w:rPr>
            </w:pPr>
            <w:r w:rsidRPr="000B5544">
              <w:rPr>
                <w:sz w:val="20"/>
                <w:szCs w:val="20"/>
              </w:rPr>
              <w:t>Катание на трехколесном велосипеде: по прямой, по кругу, с поворотами направо, налево.</w:t>
            </w:r>
          </w:p>
          <w:p w14:paraId="1C68C6F3" w14:textId="77777777" w:rsidR="00465FE6" w:rsidRPr="000B5544" w:rsidRDefault="00465FE6" w:rsidP="006E2B0C">
            <w:pPr>
              <w:pStyle w:val="ConsPlusNormal"/>
              <w:rPr>
                <w:b/>
                <w:sz w:val="20"/>
                <w:szCs w:val="20"/>
              </w:rPr>
            </w:pPr>
          </w:p>
        </w:tc>
        <w:tc>
          <w:tcPr>
            <w:tcW w:w="1251" w:type="pct"/>
            <w:gridSpan w:val="2"/>
          </w:tcPr>
          <w:p w14:paraId="7AA526F3" w14:textId="77777777" w:rsidR="00465FE6" w:rsidRPr="000B5544" w:rsidRDefault="00465FE6" w:rsidP="006E2B0C">
            <w:pPr>
              <w:pStyle w:val="ConsPlusNormal"/>
              <w:rPr>
                <w:b/>
                <w:sz w:val="20"/>
                <w:szCs w:val="20"/>
              </w:rPr>
            </w:pPr>
            <w:r w:rsidRPr="000B5544">
              <w:rPr>
                <w:sz w:val="20"/>
                <w:szCs w:val="20"/>
              </w:rPr>
              <w:t>Катание на трехколесном велосипеде по прямой, по кругу с поворотами, с разной скоростью</w:t>
            </w:r>
          </w:p>
        </w:tc>
        <w:tc>
          <w:tcPr>
            <w:tcW w:w="1250" w:type="pct"/>
          </w:tcPr>
          <w:p w14:paraId="2CD42DD7" w14:textId="77777777" w:rsidR="00465FE6" w:rsidRPr="000B5544" w:rsidRDefault="00465FE6" w:rsidP="006E2B0C">
            <w:pPr>
              <w:pStyle w:val="afb"/>
            </w:pPr>
            <w:r w:rsidRPr="000B5544">
              <w:t xml:space="preserve">Катание на двухколесном велосипеде, самокате: </w:t>
            </w:r>
          </w:p>
          <w:p w14:paraId="62EF6ACB" w14:textId="77777777" w:rsidR="00465FE6" w:rsidRPr="000B5544" w:rsidRDefault="00465FE6" w:rsidP="006E2B0C">
            <w:pPr>
              <w:pStyle w:val="afb"/>
            </w:pPr>
            <w:r w:rsidRPr="000B5544">
              <w:t>по прямой, по кругу, с разворотом, с разной скоростью; с поворотами направо и налево, соблюдая правила безопасного передвижения.</w:t>
            </w:r>
          </w:p>
        </w:tc>
        <w:tc>
          <w:tcPr>
            <w:tcW w:w="1250" w:type="pct"/>
          </w:tcPr>
          <w:p w14:paraId="15E0D7D9" w14:textId="77777777" w:rsidR="00465FE6" w:rsidRPr="000B5544" w:rsidRDefault="00465FE6" w:rsidP="006E2B0C">
            <w:pPr>
              <w:pStyle w:val="afb"/>
            </w:pPr>
            <w:r w:rsidRPr="000B5544">
              <w:rPr>
                <w:bCs/>
              </w:rPr>
              <w:t>Катание на двухколесном велосипеде, самокате</w:t>
            </w:r>
            <w:r w:rsidRPr="000B5544">
              <w:t>: по прямой, по кругу, змейкой, объезжая препятствие, на скорость.</w:t>
            </w:r>
          </w:p>
          <w:p w14:paraId="6DC55B19" w14:textId="77777777" w:rsidR="00465FE6" w:rsidRPr="000B5544" w:rsidRDefault="00465FE6" w:rsidP="006E2B0C">
            <w:pPr>
              <w:pStyle w:val="afb"/>
              <w:rPr>
                <w:b/>
                <w:bCs/>
              </w:rPr>
            </w:pPr>
          </w:p>
        </w:tc>
      </w:tr>
      <w:tr w:rsidR="00465FE6" w:rsidRPr="000B5544" w14:paraId="5940E8F9" w14:textId="77777777" w:rsidTr="006E2B0C">
        <w:tc>
          <w:tcPr>
            <w:tcW w:w="5000" w:type="pct"/>
            <w:gridSpan w:val="5"/>
            <w:shd w:val="clear" w:color="auto" w:fill="F2F2F2" w:themeFill="background1" w:themeFillShade="F2"/>
          </w:tcPr>
          <w:p w14:paraId="33D04DAE" w14:textId="77777777" w:rsidR="00465FE6" w:rsidRPr="000B5544" w:rsidRDefault="00465FE6" w:rsidP="006E2B0C">
            <w:pPr>
              <w:pStyle w:val="afb"/>
              <w:rPr>
                <w:b/>
                <w:bCs/>
              </w:rPr>
            </w:pPr>
            <w:r w:rsidRPr="000B5544">
              <w:rPr>
                <w:b/>
              </w:rPr>
              <w:t>6.4. Плавание</w:t>
            </w:r>
            <w:r w:rsidR="006E2B0C">
              <w:rPr>
                <w:b/>
              </w:rPr>
              <w:t xml:space="preserve"> </w:t>
            </w:r>
            <w:r w:rsidR="006E2B0C" w:rsidRPr="006E2B0C">
              <w:rPr>
                <w:b/>
                <w:highlight w:val="yellow"/>
              </w:rPr>
              <w:t>(ПРИ НАЛИЧИИ УСЛОВИЙ)</w:t>
            </w:r>
          </w:p>
        </w:tc>
      </w:tr>
      <w:tr w:rsidR="00465FE6" w:rsidRPr="000B5544" w14:paraId="58CCAC64" w14:textId="77777777" w:rsidTr="006E2B0C">
        <w:tc>
          <w:tcPr>
            <w:tcW w:w="1249" w:type="pct"/>
          </w:tcPr>
          <w:p w14:paraId="2A366D5A" w14:textId="77777777" w:rsidR="00465FE6" w:rsidRPr="000B5544" w:rsidRDefault="00465FE6" w:rsidP="006E2B0C">
            <w:pPr>
              <w:pStyle w:val="ConsPlusNormal"/>
              <w:jc w:val="left"/>
              <w:rPr>
                <w:b/>
                <w:sz w:val="20"/>
                <w:szCs w:val="20"/>
              </w:rPr>
            </w:pPr>
            <w:r w:rsidRPr="000B5544">
              <w:rPr>
                <w:b/>
                <w:sz w:val="20"/>
                <w:szCs w:val="20"/>
              </w:rPr>
              <w:t>3-4</w:t>
            </w:r>
          </w:p>
        </w:tc>
        <w:tc>
          <w:tcPr>
            <w:tcW w:w="1251" w:type="pct"/>
            <w:gridSpan w:val="2"/>
          </w:tcPr>
          <w:p w14:paraId="050DE7D2"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tcPr>
          <w:p w14:paraId="018319C4" w14:textId="77777777" w:rsidR="00465FE6" w:rsidRPr="000B5544" w:rsidRDefault="00465FE6" w:rsidP="006E2B0C">
            <w:pPr>
              <w:pStyle w:val="afb"/>
              <w:jc w:val="center"/>
              <w:rPr>
                <w:b/>
              </w:rPr>
            </w:pPr>
            <w:r w:rsidRPr="000B5544">
              <w:rPr>
                <w:b/>
              </w:rPr>
              <w:t>5-6</w:t>
            </w:r>
          </w:p>
        </w:tc>
        <w:tc>
          <w:tcPr>
            <w:tcW w:w="1250" w:type="pct"/>
          </w:tcPr>
          <w:p w14:paraId="1D8029B4" w14:textId="77777777" w:rsidR="00465FE6" w:rsidRPr="000B5544" w:rsidRDefault="00465FE6" w:rsidP="006E2B0C">
            <w:pPr>
              <w:pStyle w:val="afb"/>
              <w:jc w:val="center"/>
              <w:rPr>
                <w:b/>
              </w:rPr>
            </w:pPr>
            <w:r w:rsidRPr="000B5544">
              <w:rPr>
                <w:b/>
              </w:rPr>
              <w:t>6-7</w:t>
            </w:r>
          </w:p>
        </w:tc>
      </w:tr>
      <w:tr w:rsidR="00465FE6" w:rsidRPr="000B5544" w14:paraId="2DEE9525" w14:textId="77777777" w:rsidTr="006E2B0C">
        <w:tc>
          <w:tcPr>
            <w:tcW w:w="1249" w:type="pct"/>
            <w:tcBorders>
              <w:bottom w:val="single" w:sz="4" w:space="0" w:color="auto"/>
            </w:tcBorders>
          </w:tcPr>
          <w:p w14:paraId="3EFE610A" w14:textId="77777777" w:rsidR="00465FE6" w:rsidRPr="000B5544" w:rsidRDefault="00465FE6" w:rsidP="006E2B0C">
            <w:pPr>
              <w:pStyle w:val="ConsPlusNormal"/>
              <w:rPr>
                <w:sz w:val="20"/>
                <w:szCs w:val="20"/>
              </w:rPr>
            </w:pPr>
            <w:r w:rsidRPr="000B5544">
              <w:rPr>
                <w:sz w:val="20"/>
                <w:szCs w:val="20"/>
              </w:rPr>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14:paraId="3FDDA396" w14:textId="77777777" w:rsidR="00465FE6" w:rsidRPr="000B5544" w:rsidRDefault="00465FE6" w:rsidP="006E2B0C">
            <w:pPr>
              <w:pStyle w:val="ConsPlusNormal"/>
              <w:rPr>
                <w:sz w:val="20"/>
                <w:szCs w:val="20"/>
              </w:rPr>
            </w:pPr>
            <w:r w:rsidRPr="000B5544">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14:paraId="34D97AFF" w14:textId="77777777" w:rsidR="00465FE6" w:rsidRPr="000B5544" w:rsidRDefault="00465FE6" w:rsidP="006E2B0C">
            <w:pPr>
              <w:pStyle w:val="afb"/>
            </w:pPr>
            <w:r w:rsidRPr="000B5544">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165069BF" w14:textId="77777777" w:rsidR="00465FE6" w:rsidRPr="000B5544" w:rsidRDefault="00465FE6" w:rsidP="006E2B0C">
            <w:pPr>
              <w:pStyle w:val="afb"/>
            </w:pPr>
            <w:r w:rsidRPr="000B5544">
              <w:t xml:space="preserve">Движения прямыми ногами вверх и вниз, сидя на бортике и лежа в воде, держась за опору. </w:t>
            </w:r>
          </w:p>
          <w:p w14:paraId="25F58773" w14:textId="77777777" w:rsidR="00465FE6" w:rsidRPr="000B5544" w:rsidRDefault="00465FE6" w:rsidP="006E2B0C">
            <w:pPr>
              <w:pStyle w:val="afb"/>
            </w:pPr>
            <w:r w:rsidRPr="000B5544">
              <w:t>Скольжение на груди, плавание произвольным способом.</w:t>
            </w:r>
          </w:p>
        </w:tc>
        <w:tc>
          <w:tcPr>
            <w:tcW w:w="1250" w:type="pct"/>
            <w:tcBorders>
              <w:bottom w:val="single" w:sz="4" w:space="0" w:color="auto"/>
            </w:tcBorders>
          </w:tcPr>
          <w:p w14:paraId="575A100E" w14:textId="77777777" w:rsidR="00465FE6" w:rsidRPr="000B5544" w:rsidRDefault="00465FE6" w:rsidP="006E2B0C">
            <w:pPr>
              <w:pStyle w:val="afb"/>
            </w:pPr>
            <w:r w:rsidRPr="000B5544">
              <w:t xml:space="preserve">Погружение в воду с головой с открытыми глазами, скольжение на груди и спине, двигая ногами (вверх - вниз). </w:t>
            </w:r>
            <w:r w:rsidRPr="000B5544">
              <w:rPr>
                <w:b/>
                <w:bCs/>
              </w:rPr>
              <w:t xml:space="preserve"> </w:t>
            </w:r>
          </w:p>
          <w:p w14:paraId="3526DBA7" w14:textId="77777777" w:rsidR="00465FE6" w:rsidRPr="000B5544" w:rsidRDefault="00465FE6" w:rsidP="006E2B0C">
            <w:pPr>
              <w:pStyle w:val="afb"/>
            </w:pPr>
            <w:r w:rsidRPr="000B5544">
              <w:t xml:space="preserve">Проплывание в воротца, с надувной игрушкой или кругом в руках и без; произвольным стилем (от 10 - 15 м). </w:t>
            </w:r>
          </w:p>
          <w:p w14:paraId="2EC56518" w14:textId="77777777" w:rsidR="00465FE6" w:rsidRPr="000B5544" w:rsidRDefault="00465FE6" w:rsidP="006E2B0C">
            <w:pPr>
              <w:pStyle w:val="afb"/>
            </w:pPr>
            <w:r w:rsidRPr="000B5544">
              <w:t>Упражнения комплексов  гидроаэробики  в воде у бортика и без опоры.</w:t>
            </w:r>
          </w:p>
          <w:p w14:paraId="65C411DF" w14:textId="77777777" w:rsidR="00465FE6" w:rsidRPr="000B5544" w:rsidRDefault="00465FE6" w:rsidP="006E2B0C">
            <w:pPr>
              <w:pStyle w:val="afb"/>
            </w:pPr>
          </w:p>
        </w:tc>
      </w:tr>
      <w:tr w:rsidR="00465FE6" w:rsidRPr="000B5544" w14:paraId="074CB58B" w14:textId="77777777" w:rsidTr="006E2B0C">
        <w:tc>
          <w:tcPr>
            <w:tcW w:w="5000" w:type="pct"/>
            <w:gridSpan w:val="5"/>
            <w:tcBorders>
              <w:bottom w:val="single" w:sz="4" w:space="0" w:color="auto"/>
            </w:tcBorders>
            <w:shd w:val="clear" w:color="auto" w:fill="F2F2F2" w:themeFill="background1" w:themeFillShade="F2"/>
          </w:tcPr>
          <w:p w14:paraId="34DC6CF5" w14:textId="77777777" w:rsidR="00465FE6" w:rsidRPr="000B5544" w:rsidRDefault="006E2B0C" w:rsidP="006E2B0C">
            <w:pPr>
              <w:pStyle w:val="afb"/>
            </w:pPr>
            <w:r>
              <w:rPr>
                <w:b/>
                <w:bCs/>
              </w:rPr>
              <w:t xml:space="preserve">6.5. Катание на коньках </w:t>
            </w:r>
            <w:r w:rsidRPr="006E2B0C">
              <w:rPr>
                <w:b/>
                <w:highlight w:val="yellow"/>
              </w:rPr>
              <w:t>(ПРИ НАЛИЧИИ УСЛОВИЙ)</w:t>
            </w:r>
          </w:p>
        </w:tc>
      </w:tr>
      <w:tr w:rsidR="00465FE6" w:rsidRPr="000B5544" w14:paraId="2478F113" w14:textId="77777777" w:rsidTr="006E2B0C">
        <w:tc>
          <w:tcPr>
            <w:tcW w:w="1249" w:type="pct"/>
            <w:tcBorders>
              <w:bottom w:val="single" w:sz="4" w:space="0" w:color="auto"/>
            </w:tcBorders>
            <w:shd w:val="clear" w:color="auto" w:fill="F2F2F2" w:themeFill="background1" w:themeFillShade="F2"/>
          </w:tcPr>
          <w:p w14:paraId="24DD545D" w14:textId="77777777"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tcBorders>
              <w:bottom w:val="single" w:sz="4" w:space="0" w:color="auto"/>
            </w:tcBorders>
            <w:shd w:val="clear" w:color="auto" w:fill="F2F2F2" w:themeFill="background1" w:themeFillShade="F2"/>
          </w:tcPr>
          <w:p w14:paraId="59FA3678"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tcBorders>
              <w:bottom w:val="single" w:sz="4" w:space="0" w:color="auto"/>
            </w:tcBorders>
            <w:shd w:val="clear" w:color="auto" w:fill="F2F2F2" w:themeFill="background1" w:themeFillShade="F2"/>
          </w:tcPr>
          <w:p w14:paraId="6F088CC2" w14:textId="77777777" w:rsidR="00465FE6" w:rsidRPr="000B5544" w:rsidRDefault="00465FE6" w:rsidP="006E2B0C">
            <w:pPr>
              <w:pStyle w:val="afb"/>
              <w:jc w:val="center"/>
              <w:rPr>
                <w:b/>
              </w:rPr>
            </w:pPr>
            <w:r w:rsidRPr="000B5544">
              <w:rPr>
                <w:b/>
              </w:rPr>
              <w:t>5-6</w:t>
            </w:r>
          </w:p>
        </w:tc>
        <w:tc>
          <w:tcPr>
            <w:tcW w:w="1250" w:type="pct"/>
            <w:tcBorders>
              <w:bottom w:val="single" w:sz="4" w:space="0" w:color="auto"/>
            </w:tcBorders>
            <w:shd w:val="clear" w:color="auto" w:fill="F2F2F2" w:themeFill="background1" w:themeFillShade="F2"/>
          </w:tcPr>
          <w:p w14:paraId="360CCF49" w14:textId="77777777" w:rsidR="00465FE6" w:rsidRPr="000B5544" w:rsidRDefault="00465FE6" w:rsidP="006E2B0C">
            <w:pPr>
              <w:pStyle w:val="afb"/>
              <w:jc w:val="center"/>
              <w:rPr>
                <w:b/>
              </w:rPr>
            </w:pPr>
            <w:r w:rsidRPr="000B5544">
              <w:rPr>
                <w:b/>
              </w:rPr>
              <w:t>6-7</w:t>
            </w:r>
          </w:p>
        </w:tc>
      </w:tr>
      <w:tr w:rsidR="00465FE6" w:rsidRPr="000B5544" w14:paraId="2A733686" w14:textId="77777777" w:rsidTr="006E2B0C">
        <w:trPr>
          <w:trHeight w:val="2876"/>
        </w:trPr>
        <w:tc>
          <w:tcPr>
            <w:tcW w:w="1249" w:type="pct"/>
            <w:shd w:val="clear" w:color="auto" w:fill="F2F2F2" w:themeFill="background1" w:themeFillShade="F2"/>
          </w:tcPr>
          <w:p w14:paraId="4EC5194D" w14:textId="77777777" w:rsidR="00465FE6" w:rsidRPr="000B5544" w:rsidRDefault="00465FE6" w:rsidP="006E2B0C">
            <w:pPr>
              <w:pStyle w:val="ConsPlusNormal"/>
              <w:rPr>
                <w:b/>
                <w:sz w:val="20"/>
                <w:szCs w:val="20"/>
              </w:rPr>
            </w:pPr>
          </w:p>
        </w:tc>
        <w:tc>
          <w:tcPr>
            <w:tcW w:w="1251" w:type="pct"/>
            <w:gridSpan w:val="2"/>
            <w:shd w:val="clear" w:color="auto" w:fill="F2F2F2" w:themeFill="background1" w:themeFillShade="F2"/>
          </w:tcPr>
          <w:p w14:paraId="7A689009" w14:textId="77777777" w:rsidR="00465FE6" w:rsidRPr="000B5544" w:rsidRDefault="00465FE6" w:rsidP="006E2B0C">
            <w:pPr>
              <w:pStyle w:val="ConsPlusNormal"/>
              <w:rPr>
                <w:sz w:val="20"/>
                <w:szCs w:val="20"/>
              </w:rPr>
            </w:pPr>
          </w:p>
        </w:tc>
        <w:tc>
          <w:tcPr>
            <w:tcW w:w="1250" w:type="pct"/>
            <w:shd w:val="clear" w:color="auto" w:fill="F2F2F2" w:themeFill="background1" w:themeFillShade="F2"/>
          </w:tcPr>
          <w:p w14:paraId="186AAD25" w14:textId="77777777" w:rsidR="00465FE6" w:rsidRPr="000B5544" w:rsidRDefault="00465FE6" w:rsidP="006E2B0C">
            <w:pPr>
              <w:pStyle w:val="afb"/>
              <w:rPr>
                <w:b/>
              </w:rPr>
            </w:pPr>
          </w:p>
        </w:tc>
        <w:tc>
          <w:tcPr>
            <w:tcW w:w="1250" w:type="pct"/>
          </w:tcPr>
          <w:p w14:paraId="4F81324B" w14:textId="77777777" w:rsidR="00465FE6" w:rsidRPr="000B5544" w:rsidRDefault="00465FE6" w:rsidP="006E2B0C">
            <w:pPr>
              <w:pStyle w:val="afb"/>
            </w:pPr>
            <w:r w:rsidRPr="000B5544">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tc>
      </w:tr>
      <w:tr w:rsidR="00465FE6" w:rsidRPr="000B5544" w14:paraId="02019291" w14:textId="77777777" w:rsidTr="006E2B0C">
        <w:tc>
          <w:tcPr>
            <w:tcW w:w="5000" w:type="pct"/>
            <w:gridSpan w:val="5"/>
            <w:shd w:val="clear" w:color="auto" w:fill="F2F2F2" w:themeFill="background1" w:themeFillShade="F2"/>
          </w:tcPr>
          <w:p w14:paraId="20FF6CE7" w14:textId="77777777" w:rsidR="00465FE6" w:rsidRPr="000B5544" w:rsidRDefault="00465FE6" w:rsidP="006E2B0C">
            <w:pPr>
              <w:pStyle w:val="afb"/>
              <w:shd w:val="clear" w:color="auto" w:fill="F2F2F2" w:themeFill="background1" w:themeFillShade="F2"/>
              <w:rPr>
                <w:b/>
              </w:rPr>
            </w:pPr>
            <w:r w:rsidRPr="000B5544">
              <w:rPr>
                <w:b/>
              </w:rPr>
              <w:t>5. Формирование основ здорового образа жизни</w:t>
            </w:r>
          </w:p>
        </w:tc>
      </w:tr>
      <w:tr w:rsidR="00465FE6" w:rsidRPr="000B5544" w14:paraId="5E490C7C" w14:textId="77777777" w:rsidTr="006E2B0C">
        <w:tc>
          <w:tcPr>
            <w:tcW w:w="1249" w:type="pct"/>
            <w:shd w:val="clear" w:color="auto" w:fill="F2F2F2" w:themeFill="background1" w:themeFillShade="F2"/>
          </w:tcPr>
          <w:p w14:paraId="11608471" w14:textId="77777777" w:rsidR="00465FE6" w:rsidRPr="000B5544" w:rsidRDefault="00465FE6" w:rsidP="006E2B0C">
            <w:pPr>
              <w:pStyle w:val="ConsPlusNormal"/>
              <w:jc w:val="center"/>
              <w:rPr>
                <w:b/>
                <w:sz w:val="20"/>
                <w:szCs w:val="20"/>
              </w:rPr>
            </w:pPr>
            <w:r w:rsidRPr="000B5544">
              <w:rPr>
                <w:b/>
                <w:sz w:val="20"/>
                <w:szCs w:val="20"/>
              </w:rPr>
              <w:lastRenderedPageBreak/>
              <w:t>3-4</w:t>
            </w:r>
          </w:p>
        </w:tc>
        <w:tc>
          <w:tcPr>
            <w:tcW w:w="1251" w:type="pct"/>
            <w:gridSpan w:val="2"/>
            <w:shd w:val="clear" w:color="auto" w:fill="F2F2F2" w:themeFill="background1" w:themeFillShade="F2"/>
          </w:tcPr>
          <w:p w14:paraId="3EC5ACA2"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407C9B91" w14:textId="77777777"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14:paraId="0768E5EB" w14:textId="77777777" w:rsidR="00465FE6" w:rsidRPr="000B5544" w:rsidRDefault="00465FE6" w:rsidP="006E2B0C">
            <w:pPr>
              <w:pStyle w:val="afb"/>
              <w:jc w:val="center"/>
              <w:rPr>
                <w:b/>
              </w:rPr>
            </w:pPr>
            <w:r w:rsidRPr="000B5544">
              <w:rPr>
                <w:b/>
              </w:rPr>
              <w:t>6-7</w:t>
            </w:r>
          </w:p>
        </w:tc>
      </w:tr>
      <w:tr w:rsidR="00465FE6" w:rsidRPr="000B5544" w14:paraId="64188514" w14:textId="77777777" w:rsidTr="006E2B0C">
        <w:tc>
          <w:tcPr>
            <w:tcW w:w="1249" w:type="pct"/>
          </w:tcPr>
          <w:p w14:paraId="3370E004" w14:textId="77777777" w:rsidR="00465FE6" w:rsidRPr="000B5544" w:rsidRDefault="00465FE6" w:rsidP="006E2B0C">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14:paraId="0C4ED3AC" w14:textId="77777777" w:rsidR="00465FE6" w:rsidRPr="000B5544" w:rsidRDefault="00465FE6" w:rsidP="006E2B0C">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14:paraId="471B1545" w14:textId="77777777" w:rsidR="00465FE6" w:rsidRPr="000B5544" w:rsidRDefault="00465FE6" w:rsidP="006E2B0C">
            <w:pPr>
              <w:pStyle w:val="afb"/>
            </w:pPr>
            <w:r w:rsidRPr="000B5544">
              <w:rPr>
                <w:u w:val="single"/>
              </w:rPr>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14:paraId="750BE336" w14:textId="77777777" w:rsidR="00465FE6" w:rsidRPr="000B5544" w:rsidRDefault="00465FE6" w:rsidP="006E2B0C">
            <w:pPr>
              <w:pStyle w:val="afb"/>
            </w:pPr>
            <w:r w:rsidRPr="000B5544">
              <w:rPr>
                <w:u w:val="single"/>
              </w:rPr>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здоровья;</w:t>
            </w:r>
          </w:p>
        </w:tc>
      </w:tr>
      <w:tr w:rsidR="00465FE6" w:rsidRPr="000B5544" w14:paraId="386942F4" w14:textId="77777777" w:rsidTr="006E2B0C">
        <w:tc>
          <w:tcPr>
            <w:tcW w:w="1249" w:type="pct"/>
          </w:tcPr>
          <w:p w14:paraId="1BB630DA" w14:textId="77777777" w:rsidR="00465FE6" w:rsidRPr="000B5544" w:rsidRDefault="00465FE6" w:rsidP="006E2B0C">
            <w:pPr>
              <w:spacing w:line="240" w:lineRule="auto"/>
              <w:rPr>
                <w:sz w:val="20"/>
              </w:rPr>
            </w:pPr>
            <w:r w:rsidRPr="000B5544">
              <w:rPr>
                <w:sz w:val="20"/>
                <w:u w:val="single"/>
              </w:rPr>
              <w:t>Формирует</w:t>
            </w:r>
            <w:r w:rsidRPr="000B5544">
              <w:rPr>
                <w:sz w:val="20"/>
              </w:rPr>
              <w:t xml:space="preserve"> первичные представления о роли чистоты, аккуратности для сохранения здоровья</w:t>
            </w:r>
          </w:p>
        </w:tc>
        <w:tc>
          <w:tcPr>
            <w:tcW w:w="1251" w:type="pct"/>
            <w:gridSpan w:val="2"/>
          </w:tcPr>
          <w:p w14:paraId="377CD3D8" w14:textId="77777777" w:rsidR="00465FE6" w:rsidRPr="000B5544" w:rsidRDefault="00465FE6" w:rsidP="006E2B0C">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50" w:type="pct"/>
          </w:tcPr>
          <w:p w14:paraId="4AD7C53B" w14:textId="77777777" w:rsidR="00465FE6" w:rsidRPr="000B5544" w:rsidRDefault="00465FE6" w:rsidP="006E2B0C">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14:paraId="52B65860" w14:textId="77777777" w:rsidR="00465FE6" w:rsidRPr="000B5544" w:rsidRDefault="00465FE6" w:rsidP="006E2B0C">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14:paraId="60BFCEA5" w14:textId="77777777" w:rsidTr="006E2B0C">
        <w:tc>
          <w:tcPr>
            <w:tcW w:w="1249" w:type="pct"/>
          </w:tcPr>
          <w:p w14:paraId="393A4995" w14:textId="77777777"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14:paraId="0C25A2C9" w14:textId="77777777" w:rsidR="00465FE6" w:rsidRPr="000B5544" w:rsidRDefault="00465FE6" w:rsidP="006E2B0C">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14:paraId="1AE2C1B4" w14:textId="77777777" w:rsidR="00465FE6" w:rsidRPr="000B5544" w:rsidRDefault="00465FE6" w:rsidP="006E2B0C">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14:paraId="082DD137" w14:textId="77777777" w:rsidR="00465FE6" w:rsidRPr="000B5544" w:rsidRDefault="00465FE6" w:rsidP="006E2B0C">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0B5544" w14:paraId="1297AE11" w14:textId="77777777" w:rsidTr="006E2B0C">
        <w:tc>
          <w:tcPr>
            <w:tcW w:w="1249" w:type="pct"/>
          </w:tcPr>
          <w:p w14:paraId="39677B77" w14:textId="77777777" w:rsidR="00465FE6" w:rsidRPr="000B5544" w:rsidRDefault="00465FE6" w:rsidP="006E2B0C">
            <w:pPr>
              <w:spacing w:line="240" w:lineRule="auto"/>
              <w:rPr>
                <w:sz w:val="20"/>
              </w:rPr>
            </w:pPr>
          </w:p>
        </w:tc>
        <w:tc>
          <w:tcPr>
            <w:tcW w:w="1251" w:type="pct"/>
            <w:gridSpan w:val="2"/>
          </w:tcPr>
          <w:p w14:paraId="51F850CE" w14:textId="77777777" w:rsidR="00465FE6" w:rsidRPr="000B5544" w:rsidRDefault="00465FE6" w:rsidP="006E2B0C">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50" w:type="pct"/>
          </w:tcPr>
          <w:p w14:paraId="3E40E11A" w14:textId="77777777" w:rsidR="00465FE6" w:rsidRPr="000B5544" w:rsidRDefault="00465FE6" w:rsidP="006E2B0C">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14:paraId="5A087C5C" w14:textId="77777777" w:rsidR="00465FE6" w:rsidRPr="000B5544" w:rsidRDefault="00465FE6" w:rsidP="006E2B0C">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0B5544" w14:paraId="18E8013B" w14:textId="77777777" w:rsidTr="006E2B0C">
        <w:tc>
          <w:tcPr>
            <w:tcW w:w="5000" w:type="pct"/>
            <w:gridSpan w:val="5"/>
            <w:shd w:val="clear" w:color="auto" w:fill="F2F2F2" w:themeFill="background1" w:themeFillShade="F2"/>
          </w:tcPr>
          <w:p w14:paraId="5FFD7114" w14:textId="77777777" w:rsidR="00465FE6" w:rsidRPr="000B5544" w:rsidRDefault="00465FE6" w:rsidP="006E2B0C">
            <w:pPr>
              <w:spacing w:line="240" w:lineRule="auto"/>
              <w:rPr>
                <w:b/>
                <w:sz w:val="20"/>
              </w:rPr>
            </w:pPr>
            <w:r w:rsidRPr="000B5544">
              <w:rPr>
                <w:b/>
                <w:sz w:val="20"/>
              </w:rPr>
              <w:t xml:space="preserve"> Активный отдых*</w:t>
            </w:r>
          </w:p>
        </w:tc>
      </w:tr>
      <w:tr w:rsidR="00465FE6" w:rsidRPr="000B5544" w14:paraId="3D80E37E" w14:textId="77777777" w:rsidTr="006E2B0C">
        <w:tc>
          <w:tcPr>
            <w:tcW w:w="5000" w:type="pct"/>
            <w:gridSpan w:val="5"/>
            <w:shd w:val="clear" w:color="auto" w:fill="F2F2F2" w:themeFill="background1" w:themeFillShade="F2"/>
          </w:tcPr>
          <w:p w14:paraId="1783FCAB" w14:textId="77777777" w:rsidR="00465FE6" w:rsidRPr="000B5544" w:rsidRDefault="00465FE6" w:rsidP="006E2B0C">
            <w:pPr>
              <w:spacing w:line="240" w:lineRule="auto"/>
              <w:rPr>
                <w:b/>
                <w:sz w:val="20"/>
              </w:rPr>
            </w:pPr>
            <w:r w:rsidRPr="000B5544">
              <w:rPr>
                <w:b/>
                <w:sz w:val="20"/>
              </w:rPr>
              <w:t xml:space="preserve"> Предлагаемое  рекомендуемое) тематическое содержание физкультурных досугов и праздников</w:t>
            </w:r>
          </w:p>
        </w:tc>
      </w:tr>
      <w:tr w:rsidR="00465FE6" w:rsidRPr="000B5544" w14:paraId="79A2E8C8" w14:textId="77777777" w:rsidTr="006E2B0C">
        <w:tc>
          <w:tcPr>
            <w:tcW w:w="1249" w:type="pct"/>
            <w:shd w:val="clear" w:color="auto" w:fill="F2F2F2" w:themeFill="background1" w:themeFillShade="F2"/>
          </w:tcPr>
          <w:p w14:paraId="14A43B88" w14:textId="77777777" w:rsidR="00465FE6" w:rsidRPr="000B5544" w:rsidRDefault="00465FE6" w:rsidP="006E2B0C">
            <w:pPr>
              <w:pStyle w:val="ConsPlusNormal"/>
              <w:jc w:val="center"/>
              <w:rPr>
                <w:b/>
                <w:sz w:val="20"/>
                <w:szCs w:val="20"/>
              </w:rPr>
            </w:pPr>
            <w:r w:rsidRPr="000B5544">
              <w:rPr>
                <w:b/>
                <w:sz w:val="20"/>
                <w:szCs w:val="20"/>
              </w:rPr>
              <w:t>3-4</w:t>
            </w:r>
          </w:p>
        </w:tc>
        <w:tc>
          <w:tcPr>
            <w:tcW w:w="1251" w:type="pct"/>
            <w:gridSpan w:val="2"/>
            <w:shd w:val="clear" w:color="auto" w:fill="F2F2F2" w:themeFill="background1" w:themeFillShade="F2"/>
          </w:tcPr>
          <w:p w14:paraId="7B8C9350"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5AFC6C22" w14:textId="77777777"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14:paraId="20CD28CC" w14:textId="77777777" w:rsidR="00465FE6" w:rsidRPr="000B5544" w:rsidRDefault="00465FE6" w:rsidP="006E2B0C">
            <w:pPr>
              <w:pStyle w:val="afb"/>
              <w:jc w:val="center"/>
              <w:rPr>
                <w:b/>
              </w:rPr>
            </w:pPr>
            <w:r w:rsidRPr="000B5544">
              <w:rPr>
                <w:b/>
              </w:rPr>
              <w:t>6-7</w:t>
            </w:r>
          </w:p>
        </w:tc>
      </w:tr>
      <w:tr w:rsidR="00465FE6" w:rsidRPr="000B5544" w14:paraId="0ED30915" w14:textId="77777777" w:rsidTr="006E2B0C">
        <w:tc>
          <w:tcPr>
            <w:tcW w:w="1249" w:type="pct"/>
            <w:shd w:val="clear" w:color="auto" w:fill="F2F2F2" w:themeFill="background1" w:themeFillShade="F2"/>
          </w:tcPr>
          <w:p w14:paraId="79C93637" w14:textId="77777777" w:rsidR="00465FE6" w:rsidRPr="000B5544" w:rsidRDefault="00465FE6" w:rsidP="006E2B0C">
            <w:pPr>
              <w:pStyle w:val="ConsPlusNormal"/>
              <w:jc w:val="center"/>
              <w:rPr>
                <w:b/>
                <w:sz w:val="20"/>
                <w:szCs w:val="20"/>
              </w:rPr>
            </w:pPr>
            <w:r w:rsidRPr="000B5544">
              <w:rPr>
                <w:b/>
                <w:sz w:val="20"/>
                <w:szCs w:val="20"/>
              </w:rPr>
              <w:t>Досуг</w:t>
            </w:r>
          </w:p>
        </w:tc>
        <w:tc>
          <w:tcPr>
            <w:tcW w:w="3751" w:type="pct"/>
            <w:gridSpan w:val="4"/>
            <w:shd w:val="clear" w:color="auto" w:fill="F2F2F2" w:themeFill="background1" w:themeFillShade="F2"/>
          </w:tcPr>
          <w:p w14:paraId="3731DC09" w14:textId="77777777" w:rsidR="00465FE6" w:rsidRPr="000B5544" w:rsidRDefault="00465FE6" w:rsidP="006E2B0C">
            <w:pPr>
              <w:pStyle w:val="afb"/>
              <w:jc w:val="center"/>
              <w:rPr>
                <w:b/>
              </w:rPr>
            </w:pPr>
            <w:r w:rsidRPr="000B5544">
              <w:rPr>
                <w:b/>
              </w:rPr>
              <w:t>Досуги и праздники</w:t>
            </w:r>
          </w:p>
        </w:tc>
      </w:tr>
      <w:tr w:rsidR="00465FE6" w:rsidRPr="000B5544" w14:paraId="74960A00" w14:textId="77777777" w:rsidTr="006E2B0C">
        <w:tc>
          <w:tcPr>
            <w:tcW w:w="5000" w:type="pct"/>
            <w:gridSpan w:val="5"/>
          </w:tcPr>
          <w:p w14:paraId="51102CDD" w14:textId="77777777" w:rsidR="00465FE6" w:rsidRPr="000B5544" w:rsidRDefault="00465FE6" w:rsidP="006E2B0C">
            <w:pPr>
              <w:pStyle w:val="afb"/>
            </w:pPr>
            <w:r w:rsidRPr="000B5544">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w:t>
            </w:r>
            <w:r w:rsidRPr="000B5544">
              <w:lastRenderedPageBreak/>
              <w:t>посвящаться государственным праздникам, ярким спортивным событиям и достижениям выдающихся спортсменов.</w:t>
            </w:r>
          </w:p>
        </w:tc>
      </w:tr>
      <w:tr w:rsidR="00465FE6" w:rsidRPr="000B5544" w14:paraId="20FDA239" w14:textId="77777777" w:rsidTr="006E2B0C">
        <w:tc>
          <w:tcPr>
            <w:tcW w:w="5000" w:type="pct"/>
            <w:gridSpan w:val="5"/>
            <w:shd w:val="clear" w:color="auto" w:fill="F2F2F2" w:themeFill="background1" w:themeFillShade="F2"/>
          </w:tcPr>
          <w:p w14:paraId="3B0A9B89" w14:textId="77777777" w:rsidR="00465FE6" w:rsidRPr="000B5544" w:rsidRDefault="00465FE6" w:rsidP="006E2B0C">
            <w:pPr>
              <w:pStyle w:val="afb"/>
              <w:rPr>
                <w:b/>
              </w:rPr>
            </w:pPr>
            <w:r w:rsidRPr="000B5544">
              <w:rPr>
                <w:b/>
              </w:rPr>
              <w:lastRenderedPageBreak/>
              <w:t>Физкультурные досуги</w:t>
            </w:r>
          </w:p>
        </w:tc>
      </w:tr>
      <w:tr w:rsidR="00465FE6" w:rsidRPr="000B5544" w14:paraId="0F40D765" w14:textId="77777777" w:rsidTr="006E2B0C">
        <w:tc>
          <w:tcPr>
            <w:tcW w:w="1287" w:type="pct"/>
            <w:gridSpan w:val="2"/>
            <w:shd w:val="clear" w:color="auto" w:fill="F2F2F2" w:themeFill="background1" w:themeFillShade="F2"/>
          </w:tcPr>
          <w:p w14:paraId="3D453B2D" w14:textId="77777777"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14:paraId="23FBF85A"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147367B8" w14:textId="77777777"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14:paraId="2A5EBB36" w14:textId="77777777" w:rsidR="00465FE6" w:rsidRPr="000B5544" w:rsidRDefault="00465FE6" w:rsidP="006E2B0C">
            <w:pPr>
              <w:pStyle w:val="afb"/>
              <w:jc w:val="center"/>
              <w:rPr>
                <w:b/>
              </w:rPr>
            </w:pPr>
            <w:r w:rsidRPr="000B5544">
              <w:rPr>
                <w:b/>
              </w:rPr>
              <w:t>6-7</w:t>
            </w:r>
          </w:p>
        </w:tc>
      </w:tr>
      <w:tr w:rsidR="00465FE6" w:rsidRPr="000B5544" w14:paraId="567E1CF7" w14:textId="77777777" w:rsidTr="006E2B0C">
        <w:tc>
          <w:tcPr>
            <w:tcW w:w="5000" w:type="pct"/>
            <w:gridSpan w:val="5"/>
            <w:shd w:val="clear" w:color="auto" w:fill="F2F2F2" w:themeFill="background1" w:themeFillShade="F2"/>
          </w:tcPr>
          <w:p w14:paraId="4593E9D3" w14:textId="77777777" w:rsidR="00465FE6" w:rsidRPr="000B5544" w:rsidRDefault="00465FE6" w:rsidP="006E2B0C">
            <w:pPr>
              <w:pStyle w:val="afb"/>
              <w:jc w:val="center"/>
              <w:rPr>
                <w:b/>
              </w:rPr>
            </w:pPr>
            <w:r w:rsidRPr="000B5544">
              <w:rPr>
                <w:b/>
              </w:rPr>
              <w:t>Досуг организуется 1 - 2 раза в месяц во второй половине дня преимущественно на свежем воздухе</w:t>
            </w:r>
          </w:p>
        </w:tc>
      </w:tr>
      <w:tr w:rsidR="00465FE6" w:rsidRPr="000B5544" w14:paraId="3CF4C048" w14:textId="77777777" w:rsidTr="006E2B0C">
        <w:tc>
          <w:tcPr>
            <w:tcW w:w="1287" w:type="pct"/>
            <w:gridSpan w:val="2"/>
          </w:tcPr>
          <w:p w14:paraId="3F2A1D5A" w14:textId="77777777" w:rsidR="00465FE6" w:rsidRPr="000B5544" w:rsidRDefault="00465FE6" w:rsidP="006E2B0C">
            <w:pPr>
              <w:pStyle w:val="ConsPlusNormal"/>
              <w:rPr>
                <w:sz w:val="20"/>
                <w:szCs w:val="20"/>
              </w:rPr>
            </w:pPr>
            <w:r w:rsidRPr="000B5544">
              <w:rPr>
                <w:sz w:val="20"/>
                <w:szCs w:val="20"/>
              </w:rPr>
              <w:t>Продолжительность 20 - 25 минут.</w:t>
            </w:r>
          </w:p>
          <w:p w14:paraId="4DB4D592" w14:textId="77777777" w:rsidR="00465FE6" w:rsidRPr="000B5544" w:rsidRDefault="00465FE6" w:rsidP="006E2B0C">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14:paraId="2D720DA5" w14:textId="77777777" w:rsidR="00465FE6" w:rsidRPr="000B5544" w:rsidRDefault="00465FE6" w:rsidP="006E2B0C">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14:paraId="0B8230FC" w14:textId="77777777" w:rsidR="00465FE6" w:rsidRPr="000B5544" w:rsidRDefault="00465FE6" w:rsidP="006E2B0C">
            <w:pPr>
              <w:pStyle w:val="afb"/>
            </w:pPr>
            <w:r w:rsidRPr="000B5544">
              <w:t xml:space="preserve">Продолжительность 30 - 40 минут. </w:t>
            </w:r>
          </w:p>
          <w:p w14:paraId="1C9DF64F" w14:textId="77777777" w:rsidR="00465FE6" w:rsidRPr="000B5544" w:rsidRDefault="00465FE6" w:rsidP="006E2B0C">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250" w:type="pct"/>
          </w:tcPr>
          <w:p w14:paraId="72FF0877" w14:textId="77777777" w:rsidR="00465FE6" w:rsidRPr="000B5544" w:rsidRDefault="00465FE6" w:rsidP="006E2B0C">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0B5544" w14:paraId="411FD3BE" w14:textId="77777777" w:rsidTr="006E2B0C">
        <w:tc>
          <w:tcPr>
            <w:tcW w:w="5000" w:type="pct"/>
            <w:gridSpan w:val="5"/>
            <w:shd w:val="clear" w:color="auto" w:fill="F2F2F2" w:themeFill="background1" w:themeFillShade="F2"/>
          </w:tcPr>
          <w:p w14:paraId="14815829" w14:textId="77777777" w:rsidR="00465FE6" w:rsidRPr="000B5544" w:rsidRDefault="00465FE6" w:rsidP="006E2B0C">
            <w:pPr>
              <w:pStyle w:val="afb"/>
            </w:pPr>
            <w:r w:rsidRPr="000B5544">
              <w:rPr>
                <w:b/>
              </w:rPr>
              <w:t>Физкультурные праздники</w:t>
            </w:r>
          </w:p>
        </w:tc>
      </w:tr>
      <w:tr w:rsidR="00465FE6" w:rsidRPr="000B5544" w14:paraId="5AEE3786" w14:textId="77777777" w:rsidTr="006E2B0C">
        <w:tc>
          <w:tcPr>
            <w:tcW w:w="1287" w:type="pct"/>
            <w:gridSpan w:val="2"/>
            <w:shd w:val="clear" w:color="auto" w:fill="F2F2F2" w:themeFill="background1" w:themeFillShade="F2"/>
          </w:tcPr>
          <w:p w14:paraId="7D0AF85C" w14:textId="77777777"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14:paraId="28E6E78C"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3D4D9EBB" w14:textId="77777777"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14:paraId="65CF409A" w14:textId="77777777" w:rsidR="00465FE6" w:rsidRPr="000B5544" w:rsidRDefault="00465FE6" w:rsidP="006E2B0C">
            <w:pPr>
              <w:pStyle w:val="afb"/>
              <w:jc w:val="center"/>
              <w:rPr>
                <w:b/>
              </w:rPr>
            </w:pPr>
            <w:r w:rsidRPr="000B5544">
              <w:rPr>
                <w:b/>
              </w:rPr>
              <w:t>6-7</w:t>
            </w:r>
          </w:p>
        </w:tc>
      </w:tr>
      <w:tr w:rsidR="00465FE6" w:rsidRPr="000B5544" w14:paraId="0604E2F7" w14:textId="77777777" w:rsidTr="006E2B0C">
        <w:tc>
          <w:tcPr>
            <w:tcW w:w="1287" w:type="pct"/>
            <w:gridSpan w:val="2"/>
            <w:vMerge w:val="restart"/>
            <w:shd w:val="clear" w:color="auto" w:fill="F2F2F2" w:themeFill="background1" w:themeFillShade="F2"/>
          </w:tcPr>
          <w:p w14:paraId="7FD4F8E0" w14:textId="77777777" w:rsidR="00465FE6" w:rsidRPr="000B5544" w:rsidRDefault="00465FE6" w:rsidP="006E2B0C">
            <w:pPr>
              <w:pStyle w:val="ConsPlusNormal"/>
              <w:rPr>
                <w:b/>
                <w:sz w:val="20"/>
                <w:szCs w:val="20"/>
              </w:rPr>
            </w:pPr>
          </w:p>
        </w:tc>
        <w:tc>
          <w:tcPr>
            <w:tcW w:w="3713" w:type="pct"/>
            <w:gridSpan w:val="3"/>
            <w:shd w:val="clear" w:color="auto" w:fill="F2F2F2" w:themeFill="background1" w:themeFillShade="F2"/>
          </w:tcPr>
          <w:p w14:paraId="285CAA7A" w14:textId="77777777" w:rsidR="00465FE6" w:rsidRPr="000B5544" w:rsidRDefault="00465FE6" w:rsidP="006E2B0C">
            <w:pPr>
              <w:pStyle w:val="afb"/>
              <w:jc w:val="center"/>
              <w:rPr>
                <w:b/>
              </w:rPr>
            </w:pPr>
            <w:r w:rsidRPr="000B5544">
              <w:rPr>
                <w:b/>
              </w:rPr>
              <w:t>Праздники проводятся 2 раза в год, продолжительностью не более 1 - 1,5 часов.</w:t>
            </w:r>
          </w:p>
        </w:tc>
      </w:tr>
      <w:tr w:rsidR="00465FE6" w:rsidRPr="000B5544" w14:paraId="7DEB1C75" w14:textId="77777777" w:rsidTr="006E2B0C">
        <w:tc>
          <w:tcPr>
            <w:tcW w:w="1287" w:type="pct"/>
            <w:gridSpan w:val="2"/>
            <w:vMerge/>
            <w:shd w:val="clear" w:color="auto" w:fill="F2F2F2" w:themeFill="background1" w:themeFillShade="F2"/>
          </w:tcPr>
          <w:p w14:paraId="0483CCA4" w14:textId="77777777" w:rsidR="00465FE6" w:rsidRPr="000B5544" w:rsidRDefault="00465FE6" w:rsidP="006E2B0C">
            <w:pPr>
              <w:pStyle w:val="ConsPlusNormal"/>
              <w:rPr>
                <w:b/>
                <w:sz w:val="20"/>
                <w:szCs w:val="20"/>
              </w:rPr>
            </w:pPr>
          </w:p>
        </w:tc>
        <w:tc>
          <w:tcPr>
            <w:tcW w:w="1213" w:type="pct"/>
          </w:tcPr>
          <w:p w14:paraId="4F4E57D0" w14:textId="77777777" w:rsidR="00465FE6" w:rsidRPr="000B5544" w:rsidRDefault="00465FE6" w:rsidP="006E2B0C">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14:paraId="0B8BB529" w14:textId="77777777" w:rsidR="00465FE6" w:rsidRPr="000B5544" w:rsidRDefault="00465FE6" w:rsidP="006E2B0C">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14:paraId="09B19D45" w14:textId="77777777" w:rsidR="00465FE6" w:rsidRPr="000B5544" w:rsidRDefault="00465FE6" w:rsidP="006E2B0C">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14:paraId="4F44BD13" w14:textId="77777777" w:rsidTr="006E2B0C">
        <w:tc>
          <w:tcPr>
            <w:tcW w:w="5000" w:type="pct"/>
            <w:gridSpan w:val="5"/>
            <w:shd w:val="clear" w:color="auto" w:fill="F2F2F2" w:themeFill="background1" w:themeFillShade="F2"/>
          </w:tcPr>
          <w:p w14:paraId="3FAF9DC7" w14:textId="77777777" w:rsidR="00465FE6" w:rsidRPr="000B5544" w:rsidRDefault="00465FE6" w:rsidP="006E2B0C">
            <w:pPr>
              <w:pStyle w:val="afb"/>
            </w:pPr>
            <w:r w:rsidRPr="000B5544">
              <w:rPr>
                <w:b/>
              </w:rPr>
              <w:t>Дни здоровья</w:t>
            </w:r>
          </w:p>
        </w:tc>
      </w:tr>
      <w:tr w:rsidR="00465FE6" w:rsidRPr="000B5544" w14:paraId="6E705190" w14:textId="77777777" w:rsidTr="006E2B0C">
        <w:tc>
          <w:tcPr>
            <w:tcW w:w="1287" w:type="pct"/>
            <w:gridSpan w:val="2"/>
            <w:shd w:val="clear" w:color="auto" w:fill="F2F2F2" w:themeFill="background1" w:themeFillShade="F2"/>
          </w:tcPr>
          <w:p w14:paraId="1B165D51" w14:textId="77777777" w:rsidR="00465FE6" w:rsidRPr="000B5544" w:rsidRDefault="00465FE6" w:rsidP="006E2B0C">
            <w:pPr>
              <w:pStyle w:val="ConsPlusNormal"/>
              <w:jc w:val="center"/>
              <w:rPr>
                <w:b/>
                <w:sz w:val="20"/>
                <w:szCs w:val="20"/>
              </w:rPr>
            </w:pPr>
            <w:r w:rsidRPr="000B5544">
              <w:rPr>
                <w:b/>
                <w:sz w:val="20"/>
                <w:szCs w:val="20"/>
              </w:rPr>
              <w:t>3-4</w:t>
            </w:r>
          </w:p>
        </w:tc>
        <w:tc>
          <w:tcPr>
            <w:tcW w:w="1213" w:type="pct"/>
            <w:shd w:val="clear" w:color="auto" w:fill="F2F2F2" w:themeFill="background1" w:themeFillShade="F2"/>
          </w:tcPr>
          <w:p w14:paraId="4406B6FB" w14:textId="77777777" w:rsidR="00465FE6" w:rsidRPr="000B5544" w:rsidRDefault="00465FE6" w:rsidP="006E2B0C">
            <w:pPr>
              <w:pStyle w:val="ConsPlusNormal"/>
              <w:jc w:val="center"/>
              <w:rPr>
                <w:b/>
                <w:sz w:val="20"/>
                <w:szCs w:val="20"/>
              </w:rPr>
            </w:pPr>
            <w:r w:rsidRPr="000B5544">
              <w:rPr>
                <w:b/>
                <w:sz w:val="20"/>
                <w:szCs w:val="20"/>
              </w:rPr>
              <w:t>4-5</w:t>
            </w:r>
          </w:p>
        </w:tc>
        <w:tc>
          <w:tcPr>
            <w:tcW w:w="1250" w:type="pct"/>
            <w:shd w:val="clear" w:color="auto" w:fill="F2F2F2" w:themeFill="background1" w:themeFillShade="F2"/>
          </w:tcPr>
          <w:p w14:paraId="50A68AC2" w14:textId="77777777" w:rsidR="00465FE6" w:rsidRPr="000B5544" w:rsidRDefault="00465FE6" w:rsidP="006E2B0C">
            <w:pPr>
              <w:pStyle w:val="afb"/>
              <w:jc w:val="center"/>
              <w:rPr>
                <w:b/>
              </w:rPr>
            </w:pPr>
            <w:r w:rsidRPr="000B5544">
              <w:rPr>
                <w:b/>
              </w:rPr>
              <w:t>5-6</w:t>
            </w:r>
          </w:p>
        </w:tc>
        <w:tc>
          <w:tcPr>
            <w:tcW w:w="1250" w:type="pct"/>
            <w:shd w:val="clear" w:color="auto" w:fill="F2F2F2" w:themeFill="background1" w:themeFillShade="F2"/>
          </w:tcPr>
          <w:p w14:paraId="20260A92" w14:textId="77777777" w:rsidR="00465FE6" w:rsidRPr="000B5544" w:rsidRDefault="00465FE6" w:rsidP="006E2B0C">
            <w:pPr>
              <w:pStyle w:val="afb"/>
              <w:jc w:val="center"/>
              <w:rPr>
                <w:b/>
              </w:rPr>
            </w:pPr>
            <w:r w:rsidRPr="000B5544">
              <w:rPr>
                <w:b/>
              </w:rPr>
              <w:t>6-7</w:t>
            </w:r>
          </w:p>
        </w:tc>
      </w:tr>
      <w:tr w:rsidR="00465FE6" w:rsidRPr="000B5544" w14:paraId="25F6211F" w14:textId="77777777" w:rsidTr="006E2B0C">
        <w:tc>
          <w:tcPr>
            <w:tcW w:w="5000" w:type="pct"/>
            <w:gridSpan w:val="5"/>
            <w:shd w:val="clear" w:color="auto" w:fill="F2F2F2" w:themeFill="background1" w:themeFillShade="F2"/>
          </w:tcPr>
          <w:p w14:paraId="65F5E8F0" w14:textId="77777777" w:rsidR="00465FE6" w:rsidRPr="000B5544" w:rsidRDefault="00465FE6" w:rsidP="006E2B0C">
            <w:pPr>
              <w:pStyle w:val="afb"/>
              <w:jc w:val="center"/>
              <w:rPr>
                <w:b/>
              </w:rPr>
            </w:pPr>
            <w:r w:rsidRPr="000B5544">
              <w:rPr>
                <w:b/>
              </w:rPr>
              <w:t>День здоровья проводится 1 (один) раз в квартал</w:t>
            </w:r>
          </w:p>
        </w:tc>
      </w:tr>
      <w:tr w:rsidR="00465FE6" w:rsidRPr="000B5544" w14:paraId="7FBEE845" w14:textId="77777777" w:rsidTr="006E2B0C">
        <w:tc>
          <w:tcPr>
            <w:tcW w:w="1287" w:type="pct"/>
            <w:gridSpan w:val="2"/>
          </w:tcPr>
          <w:p w14:paraId="6E61653F" w14:textId="77777777" w:rsidR="00465FE6" w:rsidRPr="000B5544" w:rsidRDefault="00465FE6" w:rsidP="006E2B0C">
            <w:pPr>
              <w:pStyle w:val="ConsPlusNormal"/>
              <w:rPr>
                <w:sz w:val="20"/>
                <w:szCs w:val="20"/>
              </w:rPr>
            </w:pPr>
            <w:r w:rsidRPr="000B5544">
              <w:rPr>
                <w:sz w:val="20"/>
                <w:szCs w:val="20"/>
              </w:rPr>
              <w:t>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w:t>
            </w:r>
          </w:p>
        </w:tc>
        <w:tc>
          <w:tcPr>
            <w:tcW w:w="1213" w:type="pct"/>
          </w:tcPr>
          <w:p w14:paraId="29760A90" w14:textId="77777777" w:rsidR="00465FE6" w:rsidRPr="000B5544" w:rsidRDefault="00465FE6" w:rsidP="006E2B0C">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50" w:type="pct"/>
          </w:tcPr>
          <w:p w14:paraId="308006B6" w14:textId="77777777" w:rsidR="00465FE6" w:rsidRPr="000B5544" w:rsidRDefault="00465FE6" w:rsidP="006E2B0C">
            <w:pPr>
              <w:pStyle w:val="afb"/>
            </w:pPr>
            <w:r w:rsidRPr="000B5544">
              <w:t>В этот день проводятся оздоровительные мероприятия и туристские прогулки.</w:t>
            </w:r>
          </w:p>
        </w:tc>
        <w:tc>
          <w:tcPr>
            <w:tcW w:w="1250" w:type="pct"/>
          </w:tcPr>
          <w:p w14:paraId="3A8E4A23" w14:textId="77777777" w:rsidR="00465FE6" w:rsidRPr="000B5544" w:rsidRDefault="00465FE6" w:rsidP="006E2B0C">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465FE6" w:rsidRPr="000B5544" w14:paraId="0EFA5EA5" w14:textId="77777777" w:rsidTr="006E2B0C">
        <w:tc>
          <w:tcPr>
            <w:tcW w:w="2500" w:type="pct"/>
            <w:gridSpan w:val="3"/>
          </w:tcPr>
          <w:p w14:paraId="59E18AD0" w14:textId="77777777" w:rsidR="00465FE6" w:rsidRPr="000B5544" w:rsidRDefault="00465FE6" w:rsidP="006E2B0C">
            <w:pPr>
              <w:spacing w:line="240" w:lineRule="auto"/>
              <w:rPr>
                <w:i/>
                <w:sz w:val="20"/>
              </w:rPr>
            </w:pPr>
            <w:r w:rsidRPr="000B5544">
              <w:rPr>
                <w:i/>
                <w:sz w:val="20"/>
              </w:rPr>
              <w:t>Прогулки и экскурсии (простейший туризм)**</w:t>
            </w:r>
          </w:p>
        </w:tc>
        <w:tc>
          <w:tcPr>
            <w:tcW w:w="2500" w:type="pct"/>
            <w:gridSpan w:val="2"/>
            <w:shd w:val="clear" w:color="auto" w:fill="F2F2F2" w:themeFill="background1" w:themeFillShade="F2"/>
          </w:tcPr>
          <w:p w14:paraId="3C972F32" w14:textId="77777777" w:rsidR="00465FE6" w:rsidRPr="000B5544" w:rsidRDefault="00465FE6" w:rsidP="006E2B0C">
            <w:pPr>
              <w:pStyle w:val="afb"/>
              <w:jc w:val="center"/>
            </w:pPr>
            <w:r w:rsidRPr="000B5544">
              <w:rPr>
                <w:b/>
              </w:rPr>
              <w:t>Туристские прогулки и экскурсии</w:t>
            </w:r>
          </w:p>
        </w:tc>
      </w:tr>
      <w:tr w:rsidR="00465FE6" w:rsidRPr="000B5544" w14:paraId="23E5CF2E" w14:textId="77777777" w:rsidTr="006E2B0C">
        <w:tc>
          <w:tcPr>
            <w:tcW w:w="2500" w:type="pct"/>
            <w:gridSpan w:val="3"/>
          </w:tcPr>
          <w:p w14:paraId="360D8C60" w14:textId="77777777" w:rsidR="00465FE6" w:rsidRPr="000B5544" w:rsidRDefault="00465FE6" w:rsidP="006E2B0C">
            <w:pPr>
              <w:spacing w:line="240" w:lineRule="auto"/>
              <w:rPr>
                <w:sz w:val="20"/>
              </w:rPr>
            </w:pPr>
          </w:p>
        </w:tc>
        <w:tc>
          <w:tcPr>
            <w:tcW w:w="1250" w:type="pct"/>
          </w:tcPr>
          <w:p w14:paraId="40CF0DB3" w14:textId="77777777" w:rsidR="00465FE6" w:rsidRPr="000B5544" w:rsidRDefault="00465FE6" w:rsidP="006E2B0C">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624D6929" w14:textId="77777777" w:rsidR="00465FE6" w:rsidRPr="000B5544" w:rsidRDefault="00465FE6" w:rsidP="006E2B0C">
            <w:pPr>
              <w:pStyle w:val="afb"/>
            </w:pPr>
            <w:r w:rsidRPr="000B5544">
              <w:t xml:space="preserve">Педагог формирует представления о туризме как виде активного отдыха и способе ознакомления с природой и </w:t>
            </w:r>
            <w:r w:rsidRPr="000B5544">
              <w:lastRenderedPageBreak/>
              <w:t>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14:paraId="4EC841A1" w14:textId="77777777" w:rsidR="00465FE6" w:rsidRPr="000B5544" w:rsidRDefault="00465FE6" w:rsidP="006E2B0C">
            <w:pPr>
              <w:pStyle w:val="afb"/>
            </w:pPr>
            <w:r w:rsidRPr="000B5544">
              <w:lastRenderedPageBreak/>
              <w:t>Организуются при наличии возможностей дополнительного сопровождения и организации санитарных стоянок.</w:t>
            </w:r>
          </w:p>
          <w:p w14:paraId="738AA15D" w14:textId="77777777" w:rsidR="00465FE6" w:rsidRPr="000B5544" w:rsidRDefault="00465FE6" w:rsidP="006E2B0C">
            <w:pPr>
              <w:pStyle w:val="afb"/>
            </w:pPr>
            <w:r w:rsidRPr="000B5544">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w:t>
            </w:r>
            <w:r w:rsidRPr="000B5544">
              <w:lastRenderedPageBreak/>
              <w:t>родного края, ознакомление с памятниками истории, боевой и трудовой славы, трудом людей разных профессий.</w:t>
            </w:r>
          </w:p>
          <w:p w14:paraId="285D71DC" w14:textId="77777777" w:rsidR="00465FE6" w:rsidRPr="000B5544" w:rsidRDefault="00465FE6" w:rsidP="006E2B0C">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4249CB69" w14:textId="77777777" w:rsidR="002C6E8D" w:rsidRDefault="0069355F">
      <w:pPr>
        <w:pBdr>
          <w:top w:val="none" w:sz="4" w:space="0" w:color="000000"/>
          <w:left w:val="none" w:sz="4" w:space="0" w:color="000000"/>
          <w:bottom w:val="none" w:sz="4" w:space="0" w:color="000000"/>
          <w:right w:val="none" w:sz="4" w:space="0" w:color="000000"/>
        </w:pBdr>
        <w:spacing w:before="422" w:line="321" w:lineRule="atLeast"/>
        <w:ind w:left="670"/>
        <w:rPr>
          <w:b/>
          <w:color w:val="000000"/>
          <w:spacing w:val="-1"/>
          <w:sz w:val="24"/>
          <w:szCs w:val="24"/>
        </w:rPr>
      </w:pPr>
      <w:r w:rsidRPr="006E2B0C">
        <w:rPr>
          <w:b/>
          <w:color w:val="000000"/>
          <w:sz w:val="24"/>
          <w:szCs w:val="24"/>
        </w:rPr>
        <w:lastRenderedPageBreak/>
        <w:t>Решение совокупных</w:t>
      </w:r>
      <w:r w:rsidRPr="006E2B0C">
        <w:rPr>
          <w:b/>
          <w:color w:val="000000"/>
          <w:spacing w:val="1"/>
          <w:sz w:val="24"/>
          <w:szCs w:val="24"/>
        </w:rPr>
        <w:t xml:space="preserve"> </w:t>
      </w:r>
      <w:r w:rsidRPr="006E2B0C">
        <w:rPr>
          <w:b/>
          <w:color w:val="000000"/>
          <w:sz w:val="24"/>
          <w:szCs w:val="24"/>
        </w:rPr>
        <w:t>задач</w:t>
      </w:r>
      <w:r w:rsidRPr="006E2B0C">
        <w:rPr>
          <w:b/>
          <w:color w:val="000000"/>
          <w:spacing w:val="-1"/>
          <w:sz w:val="24"/>
          <w:szCs w:val="24"/>
        </w:rPr>
        <w:t xml:space="preserve"> </w:t>
      </w:r>
      <w:r w:rsidRPr="006E2B0C">
        <w:rPr>
          <w:b/>
          <w:color w:val="000000"/>
          <w:sz w:val="24"/>
          <w:szCs w:val="24"/>
        </w:rPr>
        <w:t>нескольких</w:t>
      </w:r>
      <w:r w:rsidRPr="006E2B0C">
        <w:rPr>
          <w:b/>
          <w:color w:val="000000"/>
          <w:spacing w:val="2"/>
          <w:sz w:val="24"/>
          <w:szCs w:val="24"/>
        </w:rPr>
        <w:t xml:space="preserve"> </w:t>
      </w:r>
      <w:r w:rsidRPr="006E2B0C">
        <w:rPr>
          <w:b/>
          <w:color w:val="000000"/>
          <w:sz w:val="24"/>
          <w:szCs w:val="24"/>
        </w:rPr>
        <w:t>направлений</w:t>
      </w:r>
      <w:r w:rsidRPr="006E2B0C">
        <w:rPr>
          <w:b/>
          <w:color w:val="000000"/>
          <w:spacing w:val="-1"/>
          <w:sz w:val="24"/>
          <w:szCs w:val="24"/>
        </w:rPr>
        <w:t xml:space="preserve"> </w:t>
      </w:r>
      <w:r w:rsidRPr="006E2B0C">
        <w:rPr>
          <w:b/>
          <w:color w:val="000000"/>
          <w:sz w:val="24"/>
          <w:szCs w:val="24"/>
        </w:rPr>
        <w:t>воспитания в</w:t>
      </w:r>
      <w:r w:rsidRPr="006E2B0C">
        <w:rPr>
          <w:b/>
          <w:color w:val="000000"/>
          <w:spacing w:val="-1"/>
          <w:sz w:val="24"/>
          <w:szCs w:val="24"/>
        </w:rPr>
        <w:t xml:space="preserve"> </w:t>
      </w:r>
      <w:r w:rsidRPr="006E2B0C">
        <w:rPr>
          <w:b/>
          <w:color w:val="000000"/>
          <w:sz w:val="24"/>
          <w:szCs w:val="24"/>
        </w:rPr>
        <w:t>рамках</w:t>
      </w:r>
      <w:r w:rsidRPr="006E2B0C">
        <w:rPr>
          <w:b/>
          <w:color w:val="000000"/>
          <w:spacing w:val="-2"/>
          <w:sz w:val="24"/>
          <w:szCs w:val="24"/>
        </w:rPr>
        <w:t xml:space="preserve"> </w:t>
      </w:r>
      <w:r w:rsidRPr="006E2B0C">
        <w:rPr>
          <w:b/>
          <w:color w:val="000000"/>
          <w:sz w:val="24"/>
          <w:szCs w:val="24"/>
        </w:rPr>
        <w:t>образовательной</w:t>
      </w:r>
      <w:r w:rsidRPr="006E2B0C">
        <w:rPr>
          <w:b/>
          <w:color w:val="000000"/>
          <w:spacing w:val="-2"/>
          <w:sz w:val="24"/>
          <w:szCs w:val="24"/>
        </w:rPr>
        <w:t xml:space="preserve"> </w:t>
      </w:r>
      <w:r w:rsidRPr="006E2B0C">
        <w:rPr>
          <w:b/>
          <w:color w:val="000000"/>
          <w:spacing w:val="1"/>
          <w:sz w:val="24"/>
          <w:szCs w:val="24"/>
        </w:rPr>
        <w:t>области</w:t>
      </w:r>
      <w:r w:rsidRPr="006E2B0C">
        <w:rPr>
          <w:b/>
          <w:color w:val="000000"/>
          <w:spacing w:val="-3"/>
          <w:sz w:val="24"/>
          <w:szCs w:val="24"/>
        </w:rPr>
        <w:t xml:space="preserve"> </w:t>
      </w:r>
      <w:r w:rsidRPr="006E2B0C">
        <w:rPr>
          <w:b/>
          <w:color w:val="000000"/>
          <w:spacing w:val="-1"/>
          <w:sz w:val="24"/>
          <w:szCs w:val="24"/>
        </w:rPr>
        <w:t>«ФР»</w:t>
      </w:r>
    </w:p>
    <w:tbl>
      <w:tblPr>
        <w:tblStyle w:val="af0"/>
        <w:tblW w:w="0" w:type="auto"/>
        <w:tblInd w:w="-5" w:type="dxa"/>
        <w:tblLook w:val="04A0" w:firstRow="1" w:lastRow="0" w:firstColumn="1" w:lastColumn="0" w:noHBand="0" w:noVBand="1"/>
      </w:tblPr>
      <w:tblGrid>
        <w:gridCol w:w="4111"/>
        <w:gridCol w:w="10454"/>
      </w:tblGrid>
      <w:tr w:rsidR="006E2B0C" w:rsidRPr="00896643" w14:paraId="0AD0A426" w14:textId="77777777" w:rsidTr="00896643">
        <w:tc>
          <w:tcPr>
            <w:tcW w:w="4111" w:type="dxa"/>
          </w:tcPr>
          <w:p w14:paraId="240D61B9" w14:textId="77777777" w:rsidR="006E2B0C" w:rsidRPr="00896643" w:rsidRDefault="006E2B0C" w:rsidP="006E2B0C">
            <w:pPr>
              <w:spacing w:line="240" w:lineRule="auto"/>
              <w:rPr>
                <w:b/>
                <w:sz w:val="20"/>
              </w:rPr>
            </w:pPr>
            <w:r w:rsidRPr="00896643">
              <w:rPr>
                <w:b/>
                <w:sz w:val="20"/>
              </w:rPr>
              <w:t>Приобщение к ценностям</w:t>
            </w:r>
          </w:p>
        </w:tc>
        <w:tc>
          <w:tcPr>
            <w:tcW w:w="10454" w:type="dxa"/>
          </w:tcPr>
          <w:p w14:paraId="306AC33C" w14:textId="77777777"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14:paraId="05917B4F" w14:textId="77777777" w:rsidTr="00896643">
        <w:tc>
          <w:tcPr>
            <w:tcW w:w="4111" w:type="dxa"/>
          </w:tcPr>
          <w:p w14:paraId="013606FF" w14:textId="77777777" w:rsidR="006E2B0C" w:rsidRPr="00896643" w:rsidRDefault="006E2B0C" w:rsidP="006E2B0C">
            <w:pPr>
              <w:spacing w:line="240" w:lineRule="auto"/>
              <w:rPr>
                <w:b/>
                <w:sz w:val="20"/>
              </w:rPr>
            </w:pPr>
            <w:r w:rsidRPr="00896643">
              <w:rPr>
                <w:b/>
                <w:sz w:val="20"/>
              </w:rPr>
              <w:t>«Жизнь»</w:t>
            </w:r>
          </w:p>
          <w:p w14:paraId="10B7192A" w14:textId="77777777" w:rsidR="006E2B0C" w:rsidRPr="00896643" w:rsidRDefault="006E2B0C" w:rsidP="006E2B0C">
            <w:pPr>
              <w:spacing w:line="240" w:lineRule="auto"/>
              <w:rPr>
                <w:b/>
                <w:sz w:val="20"/>
              </w:rPr>
            </w:pPr>
            <w:r w:rsidRPr="00896643">
              <w:rPr>
                <w:b/>
                <w:sz w:val="20"/>
              </w:rPr>
              <w:t>«Здоровье»</w:t>
            </w:r>
          </w:p>
          <w:p w14:paraId="5B4D2065" w14:textId="77777777" w:rsidR="006E2B0C" w:rsidRPr="00896643" w:rsidRDefault="006E2B0C" w:rsidP="006E2B0C">
            <w:pPr>
              <w:spacing w:line="240" w:lineRule="auto"/>
              <w:rPr>
                <w:b/>
                <w:sz w:val="20"/>
              </w:rPr>
            </w:pPr>
            <w:r w:rsidRPr="00896643">
              <w:rPr>
                <w:b/>
                <w:sz w:val="20"/>
              </w:rPr>
              <w:t>«Познание»</w:t>
            </w:r>
          </w:p>
        </w:tc>
        <w:tc>
          <w:tcPr>
            <w:tcW w:w="10454" w:type="dxa"/>
          </w:tcPr>
          <w:p w14:paraId="38E0BA9D"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07"/>
                <w:sz w:val="20"/>
              </w:rPr>
              <w:t xml:space="preserve"> </w:t>
            </w:r>
            <w:r w:rsidRPr="00896643">
              <w:rPr>
                <w:color w:val="000000"/>
                <w:sz w:val="20"/>
              </w:rPr>
              <w:t>осознанного</w:t>
            </w:r>
            <w:r w:rsidRPr="00896643">
              <w:rPr>
                <w:color w:val="000000"/>
                <w:spacing w:val="108"/>
                <w:sz w:val="20"/>
              </w:rPr>
              <w:t xml:space="preserve"> </w:t>
            </w:r>
            <w:r w:rsidRPr="00896643">
              <w:rPr>
                <w:color w:val="000000"/>
                <w:sz w:val="20"/>
              </w:rPr>
              <w:t>отношения</w:t>
            </w:r>
            <w:r w:rsidRPr="00896643">
              <w:rPr>
                <w:color w:val="000000"/>
                <w:spacing w:val="107"/>
                <w:sz w:val="20"/>
              </w:rPr>
              <w:t xml:space="preserve"> </w:t>
            </w:r>
            <w:r w:rsidRPr="00896643">
              <w:rPr>
                <w:color w:val="000000"/>
                <w:sz w:val="20"/>
              </w:rPr>
              <w:t>к</w:t>
            </w:r>
            <w:r w:rsidRPr="00896643">
              <w:rPr>
                <w:color w:val="000000"/>
                <w:spacing w:val="109"/>
                <w:sz w:val="20"/>
              </w:rPr>
              <w:t xml:space="preserve"> </w:t>
            </w:r>
            <w:r w:rsidRPr="00896643">
              <w:rPr>
                <w:color w:val="000000"/>
                <w:sz w:val="20"/>
              </w:rPr>
              <w:t>жизни</w:t>
            </w:r>
            <w:r w:rsidRPr="00896643">
              <w:rPr>
                <w:color w:val="000000"/>
                <w:spacing w:val="109"/>
                <w:sz w:val="20"/>
              </w:rPr>
              <w:t xml:space="preserve"> </w:t>
            </w:r>
            <w:r w:rsidRPr="00896643">
              <w:rPr>
                <w:color w:val="000000"/>
                <w:sz w:val="20"/>
              </w:rPr>
              <w:t>как</w:t>
            </w:r>
            <w:r w:rsidRPr="00896643">
              <w:rPr>
                <w:color w:val="000000"/>
                <w:spacing w:val="116"/>
                <w:sz w:val="20"/>
              </w:rPr>
              <w:t xml:space="preserve"> </w:t>
            </w:r>
            <w:r w:rsidRPr="00896643">
              <w:rPr>
                <w:color w:val="000000"/>
                <w:sz w:val="20"/>
              </w:rPr>
              <w:t>основоположной ценности</w:t>
            </w:r>
            <w:r w:rsidRPr="00896643">
              <w:rPr>
                <w:color w:val="000000"/>
                <w:spacing w:val="92"/>
                <w:sz w:val="20"/>
              </w:rPr>
              <w:t xml:space="preserve"> </w:t>
            </w:r>
            <w:r w:rsidRPr="00896643">
              <w:rPr>
                <w:color w:val="000000"/>
                <w:sz w:val="20"/>
              </w:rPr>
              <w:t>и</w:t>
            </w:r>
            <w:r w:rsidRPr="00896643">
              <w:rPr>
                <w:color w:val="000000"/>
                <w:spacing w:val="92"/>
                <w:sz w:val="20"/>
              </w:rPr>
              <w:t xml:space="preserve"> </w:t>
            </w:r>
            <w:r w:rsidRPr="00896643">
              <w:rPr>
                <w:color w:val="000000"/>
                <w:sz w:val="20"/>
              </w:rPr>
              <w:t>здоровью</w:t>
            </w:r>
            <w:r w:rsidRPr="00896643">
              <w:rPr>
                <w:color w:val="000000"/>
                <w:spacing w:val="92"/>
                <w:sz w:val="20"/>
              </w:rPr>
              <w:t xml:space="preserve"> </w:t>
            </w:r>
            <w:r w:rsidRPr="00896643">
              <w:rPr>
                <w:color w:val="000000"/>
                <w:sz w:val="20"/>
              </w:rPr>
              <w:t>как</w:t>
            </w:r>
            <w:r w:rsidRPr="00896643">
              <w:rPr>
                <w:color w:val="000000"/>
                <w:spacing w:val="94"/>
                <w:sz w:val="20"/>
              </w:rPr>
              <w:t xml:space="preserve"> </w:t>
            </w:r>
            <w:r w:rsidRPr="00896643">
              <w:rPr>
                <w:color w:val="000000"/>
                <w:sz w:val="20"/>
              </w:rPr>
              <w:t>совокупности</w:t>
            </w:r>
            <w:r w:rsidRPr="00896643">
              <w:rPr>
                <w:color w:val="000000"/>
                <w:spacing w:val="95"/>
                <w:sz w:val="20"/>
              </w:rPr>
              <w:t xml:space="preserve"> </w:t>
            </w:r>
            <w:r w:rsidRPr="00896643">
              <w:rPr>
                <w:color w:val="000000"/>
                <w:sz w:val="20"/>
              </w:rPr>
              <w:t>физического,</w:t>
            </w:r>
            <w:r w:rsidRPr="00896643">
              <w:rPr>
                <w:color w:val="000000"/>
                <w:spacing w:val="93"/>
                <w:sz w:val="20"/>
              </w:rPr>
              <w:t xml:space="preserve"> </w:t>
            </w:r>
            <w:r w:rsidRPr="00896643">
              <w:rPr>
                <w:color w:val="000000"/>
                <w:sz w:val="20"/>
              </w:rPr>
              <w:t>духовного</w:t>
            </w:r>
            <w:r w:rsidRPr="00896643">
              <w:rPr>
                <w:color w:val="000000"/>
                <w:spacing w:val="91"/>
                <w:sz w:val="20"/>
              </w:rPr>
              <w:t xml:space="preserve"> </w:t>
            </w:r>
            <w:r w:rsidRPr="00896643">
              <w:rPr>
                <w:color w:val="000000"/>
                <w:sz w:val="20"/>
              </w:rPr>
              <w:t>и социального благополучия человека;</w:t>
            </w:r>
          </w:p>
          <w:p w14:paraId="2063FB32"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формирование</w:t>
            </w:r>
            <w:r w:rsidRPr="00896643">
              <w:rPr>
                <w:color w:val="000000"/>
                <w:spacing w:val="4"/>
                <w:sz w:val="20"/>
              </w:rPr>
              <w:t xml:space="preserve"> </w:t>
            </w:r>
            <w:r w:rsidRPr="00896643">
              <w:rPr>
                <w:color w:val="000000"/>
                <w:sz w:val="20"/>
              </w:rPr>
              <w:t>у</w:t>
            </w:r>
            <w:r w:rsidRPr="00896643">
              <w:rPr>
                <w:color w:val="000000"/>
                <w:spacing w:val="-3"/>
                <w:sz w:val="20"/>
              </w:rPr>
              <w:t xml:space="preserve"> </w:t>
            </w:r>
            <w:r w:rsidRPr="00896643">
              <w:rPr>
                <w:color w:val="000000"/>
                <w:sz w:val="20"/>
              </w:rPr>
              <w:t>ребенка</w:t>
            </w:r>
            <w:r w:rsidRPr="00896643">
              <w:rPr>
                <w:color w:val="000000"/>
                <w:spacing w:val="1"/>
                <w:sz w:val="20"/>
              </w:rPr>
              <w:t xml:space="preserve"> </w:t>
            </w:r>
            <w:r w:rsidRPr="00896643">
              <w:rPr>
                <w:color w:val="000000"/>
                <w:sz w:val="20"/>
              </w:rPr>
              <w:t>возрастосообразных</w:t>
            </w:r>
            <w:r w:rsidRPr="00896643">
              <w:rPr>
                <w:color w:val="000000"/>
                <w:spacing w:val="4"/>
                <w:sz w:val="20"/>
              </w:rPr>
              <w:t xml:space="preserve"> </w:t>
            </w:r>
            <w:r w:rsidRPr="00896643">
              <w:rPr>
                <w:color w:val="000000"/>
                <w:sz w:val="20"/>
              </w:rPr>
              <w:t>представлений</w:t>
            </w:r>
            <w:r w:rsidRPr="00896643">
              <w:rPr>
                <w:color w:val="000000"/>
                <w:spacing w:val="3"/>
                <w:sz w:val="20"/>
              </w:rPr>
              <w:t xml:space="preserve"> </w:t>
            </w:r>
            <w:r w:rsidRPr="00896643">
              <w:rPr>
                <w:color w:val="000000"/>
                <w:sz w:val="20"/>
              </w:rPr>
              <w:t>и</w:t>
            </w:r>
            <w:r w:rsidRPr="00896643">
              <w:rPr>
                <w:color w:val="000000"/>
                <w:spacing w:val="3"/>
                <w:sz w:val="20"/>
              </w:rPr>
              <w:t xml:space="preserve"> </w:t>
            </w:r>
            <w:r w:rsidRPr="00896643">
              <w:rPr>
                <w:color w:val="000000"/>
                <w:sz w:val="20"/>
              </w:rPr>
              <w:t>знаний</w:t>
            </w:r>
            <w:r w:rsidRPr="00896643">
              <w:rPr>
                <w:color w:val="000000"/>
                <w:spacing w:val="1"/>
                <w:sz w:val="20"/>
              </w:rPr>
              <w:t xml:space="preserve"> </w:t>
            </w:r>
            <w:r w:rsidRPr="00896643">
              <w:rPr>
                <w:color w:val="000000"/>
                <w:sz w:val="20"/>
              </w:rPr>
              <w:t>в области</w:t>
            </w:r>
            <w:r w:rsidRPr="00896643">
              <w:rPr>
                <w:color w:val="000000"/>
                <w:spacing w:val="1"/>
                <w:sz w:val="20"/>
              </w:rPr>
              <w:t xml:space="preserve"> </w:t>
            </w:r>
            <w:r w:rsidRPr="00896643">
              <w:rPr>
                <w:color w:val="000000"/>
                <w:sz w:val="20"/>
              </w:rPr>
              <w:t>физической</w:t>
            </w:r>
            <w:r w:rsidRPr="00896643">
              <w:rPr>
                <w:color w:val="000000"/>
                <w:spacing w:val="1"/>
                <w:sz w:val="20"/>
              </w:rPr>
              <w:t xml:space="preserve"> </w:t>
            </w:r>
            <w:r w:rsidRPr="00896643">
              <w:rPr>
                <w:color w:val="000000"/>
                <w:spacing w:val="-1"/>
                <w:sz w:val="20"/>
              </w:rPr>
              <w:t>культуры,</w:t>
            </w:r>
            <w:r w:rsidRPr="00896643">
              <w:rPr>
                <w:color w:val="000000"/>
                <w:spacing w:val="1"/>
                <w:sz w:val="20"/>
              </w:rPr>
              <w:t xml:space="preserve"> </w:t>
            </w:r>
            <w:r w:rsidRPr="00896643">
              <w:rPr>
                <w:color w:val="000000"/>
                <w:sz w:val="20"/>
              </w:rPr>
              <w:t>здоровья и</w:t>
            </w:r>
            <w:r w:rsidRPr="00896643">
              <w:rPr>
                <w:color w:val="000000"/>
                <w:spacing w:val="1"/>
                <w:sz w:val="20"/>
              </w:rPr>
              <w:t xml:space="preserve"> </w:t>
            </w:r>
            <w:r w:rsidRPr="00896643">
              <w:rPr>
                <w:color w:val="000000"/>
                <w:sz w:val="20"/>
              </w:rPr>
              <w:t>безопасного образа жизни;</w:t>
            </w:r>
          </w:p>
          <w:p w14:paraId="36A85EB1"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z w:val="20"/>
              </w:rPr>
              <w:t>становление</w:t>
            </w:r>
            <w:r w:rsidRPr="00896643">
              <w:rPr>
                <w:color w:val="000000"/>
                <w:spacing w:val="3"/>
                <w:sz w:val="20"/>
              </w:rPr>
              <w:t xml:space="preserve"> </w:t>
            </w:r>
            <w:r w:rsidRPr="00896643">
              <w:rPr>
                <w:color w:val="000000"/>
                <w:sz w:val="20"/>
              </w:rPr>
              <w:t>эмоционально-ценностного</w:t>
            </w:r>
            <w:r w:rsidRPr="00896643">
              <w:rPr>
                <w:color w:val="000000"/>
                <w:spacing w:val="2"/>
                <w:sz w:val="20"/>
              </w:rPr>
              <w:t xml:space="preserve"> </w:t>
            </w:r>
            <w:r w:rsidRPr="00896643">
              <w:rPr>
                <w:color w:val="000000"/>
                <w:sz w:val="20"/>
              </w:rPr>
              <w:t>отношения</w:t>
            </w:r>
            <w:r w:rsidRPr="00896643">
              <w:rPr>
                <w:color w:val="000000"/>
                <w:spacing w:val="2"/>
                <w:sz w:val="20"/>
              </w:rPr>
              <w:t xml:space="preserve"> </w:t>
            </w:r>
            <w:r w:rsidRPr="00896643">
              <w:rPr>
                <w:color w:val="000000"/>
                <w:sz w:val="20"/>
              </w:rPr>
              <w:t>к</w:t>
            </w:r>
            <w:r w:rsidRPr="00896643">
              <w:rPr>
                <w:color w:val="000000"/>
                <w:spacing w:val="1"/>
                <w:sz w:val="20"/>
              </w:rPr>
              <w:t xml:space="preserve"> </w:t>
            </w:r>
            <w:r w:rsidRPr="00896643">
              <w:rPr>
                <w:color w:val="000000"/>
                <w:sz w:val="20"/>
              </w:rPr>
              <w:t>здоровому</w:t>
            </w:r>
            <w:r w:rsidRPr="00896643">
              <w:rPr>
                <w:color w:val="000000"/>
                <w:spacing w:val="-5"/>
                <w:sz w:val="20"/>
              </w:rPr>
              <w:t xml:space="preserve"> </w:t>
            </w:r>
            <w:r w:rsidRPr="00896643">
              <w:rPr>
                <w:color w:val="000000"/>
                <w:spacing w:val="1"/>
                <w:sz w:val="20"/>
              </w:rPr>
              <w:t xml:space="preserve">образу </w:t>
            </w:r>
            <w:r w:rsidRPr="00896643">
              <w:rPr>
                <w:color w:val="000000"/>
                <w:sz w:val="20"/>
              </w:rPr>
              <w:t>жизни,</w:t>
            </w:r>
            <w:r w:rsidRPr="00896643">
              <w:rPr>
                <w:color w:val="000000"/>
                <w:spacing w:val="103"/>
                <w:sz w:val="20"/>
              </w:rPr>
              <w:t xml:space="preserve"> </w:t>
            </w:r>
            <w:r w:rsidRPr="00896643">
              <w:rPr>
                <w:color w:val="000000"/>
                <w:sz w:val="20"/>
              </w:rPr>
              <w:t>физическим</w:t>
            </w:r>
            <w:r w:rsidRPr="00896643">
              <w:rPr>
                <w:color w:val="000000"/>
                <w:spacing w:val="105"/>
                <w:sz w:val="20"/>
              </w:rPr>
              <w:t xml:space="preserve"> </w:t>
            </w:r>
            <w:r w:rsidRPr="00896643">
              <w:rPr>
                <w:color w:val="000000"/>
                <w:sz w:val="20"/>
              </w:rPr>
              <w:t>упражнениям,</w:t>
            </w:r>
            <w:r w:rsidRPr="00896643">
              <w:rPr>
                <w:color w:val="000000"/>
                <w:spacing w:val="103"/>
                <w:sz w:val="20"/>
              </w:rPr>
              <w:t xml:space="preserve"> </w:t>
            </w:r>
            <w:r w:rsidRPr="00896643">
              <w:rPr>
                <w:color w:val="000000"/>
                <w:sz w:val="20"/>
              </w:rPr>
              <w:t>подвижным</w:t>
            </w:r>
            <w:r w:rsidRPr="00896643">
              <w:rPr>
                <w:color w:val="000000"/>
                <w:spacing w:val="102"/>
                <w:sz w:val="20"/>
              </w:rPr>
              <w:t xml:space="preserve"> </w:t>
            </w:r>
            <w:r w:rsidRPr="00896643">
              <w:rPr>
                <w:color w:val="000000"/>
                <w:sz w:val="20"/>
              </w:rPr>
              <w:t>играм,</w:t>
            </w:r>
            <w:r w:rsidRPr="00896643">
              <w:rPr>
                <w:color w:val="000000"/>
                <w:spacing w:val="103"/>
                <w:sz w:val="20"/>
              </w:rPr>
              <w:t xml:space="preserve"> </w:t>
            </w:r>
            <w:r w:rsidRPr="00896643">
              <w:rPr>
                <w:color w:val="000000"/>
                <w:sz w:val="20"/>
              </w:rPr>
              <w:t>закаливанию организма, гигиеническим</w:t>
            </w:r>
            <w:r w:rsidRPr="00896643">
              <w:rPr>
                <w:color w:val="000000"/>
                <w:spacing w:val="-1"/>
                <w:sz w:val="20"/>
              </w:rPr>
              <w:t xml:space="preserve"> </w:t>
            </w:r>
            <w:r w:rsidRPr="00896643">
              <w:rPr>
                <w:color w:val="000000"/>
                <w:sz w:val="20"/>
              </w:rPr>
              <w:t>нормам</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z w:val="20"/>
              </w:rPr>
              <w:t>правилам</w:t>
            </w:r>
          </w:p>
          <w:p w14:paraId="7445889C"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воспитание</w:t>
            </w:r>
            <w:r w:rsidRPr="00896643">
              <w:rPr>
                <w:color w:val="000000"/>
                <w:spacing w:val="-1"/>
                <w:sz w:val="20"/>
              </w:rPr>
              <w:t xml:space="preserve"> </w:t>
            </w:r>
            <w:r w:rsidRPr="00896643">
              <w:rPr>
                <w:color w:val="000000"/>
                <w:sz w:val="20"/>
              </w:rPr>
              <w:t>активности,</w:t>
            </w:r>
            <w:r w:rsidRPr="00896643">
              <w:rPr>
                <w:color w:val="000000"/>
                <w:spacing w:val="-2"/>
                <w:sz w:val="20"/>
              </w:rPr>
              <w:t xml:space="preserve"> </w:t>
            </w:r>
            <w:r w:rsidRPr="00896643">
              <w:rPr>
                <w:color w:val="000000"/>
                <w:sz w:val="20"/>
              </w:rPr>
              <w:t xml:space="preserve">самостоятельности, самоуважения, </w:t>
            </w:r>
          </w:p>
          <w:p w14:paraId="2A96C07C" w14:textId="77777777" w:rsidR="006E2B0C"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коммуникабельности,</w:t>
            </w:r>
            <w:r w:rsidRPr="00896643">
              <w:rPr>
                <w:color w:val="000000"/>
                <w:spacing w:val="2"/>
                <w:sz w:val="20"/>
              </w:rPr>
              <w:t xml:space="preserve"> </w:t>
            </w:r>
            <w:r w:rsidRPr="00896643">
              <w:rPr>
                <w:color w:val="000000"/>
                <w:spacing w:val="-1"/>
                <w:sz w:val="20"/>
              </w:rPr>
              <w:t>уверенности</w:t>
            </w:r>
            <w:r w:rsidRPr="00896643">
              <w:rPr>
                <w:color w:val="000000"/>
                <w:spacing w:val="1"/>
                <w:sz w:val="20"/>
              </w:rPr>
              <w:t xml:space="preserve"> </w:t>
            </w:r>
            <w:r w:rsidRPr="00896643">
              <w:rPr>
                <w:color w:val="000000"/>
                <w:sz w:val="20"/>
              </w:rPr>
              <w:t>и</w:t>
            </w:r>
            <w:r w:rsidRPr="00896643">
              <w:rPr>
                <w:color w:val="000000"/>
                <w:spacing w:val="1"/>
                <w:sz w:val="20"/>
              </w:rPr>
              <w:t xml:space="preserve"> </w:t>
            </w:r>
            <w:r w:rsidRPr="00896643">
              <w:rPr>
                <w:color w:val="000000"/>
                <w:spacing w:val="-1"/>
                <w:sz w:val="20"/>
              </w:rPr>
              <w:t>других</w:t>
            </w:r>
            <w:r w:rsidRPr="00896643">
              <w:rPr>
                <w:color w:val="000000"/>
                <w:spacing w:val="8"/>
                <w:sz w:val="20"/>
              </w:rPr>
              <w:t xml:space="preserve"> </w:t>
            </w:r>
            <w:r w:rsidRPr="00896643">
              <w:rPr>
                <w:color w:val="000000"/>
                <w:sz w:val="20"/>
              </w:rPr>
              <w:t>личностных</w:t>
            </w:r>
            <w:r w:rsidRPr="00896643">
              <w:rPr>
                <w:color w:val="000000"/>
                <w:spacing w:val="-1"/>
                <w:sz w:val="20"/>
              </w:rPr>
              <w:t xml:space="preserve"> </w:t>
            </w:r>
            <w:r w:rsidRPr="00896643">
              <w:rPr>
                <w:color w:val="000000"/>
                <w:sz w:val="20"/>
              </w:rPr>
              <w:t>качеств</w:t>
            </w:r>
            <w:r w:rsidR="00C10829" w:rsidRPr="00896643">
              <w:rPr>
                <w:color w:val="000000"/>
                <w:sz w:val="20"/>
              </w:rPr>
              <w:t>;</w:t>
            </w:r>
          </w:p>
          <w:p w14:paraId="7463199A" w14:textId="77777777" w:rsidR="00C10829" w:rsidRPr="00896643" w:rsidRDefault="006E2B0C" w:rsidP="006E2B0C">
            <w:pPr>
              <w:spacing w:line="240" w:lineRule="auto"/>
              <w:rPr>
                <w:color w:val="000000"/>
                <w:sz w:val="20"/>
              </w:rPr>
            </w:pPr>
            <w:r w:rsidRPr="00896643">
              <w:rPr>
                <w:rFonts w:ascii="Wingdings" w:eastAsia="Wingdings" w:hAnsi="Wingdings" w:cs="Wingdings"/>
                <w:color w:val="000000"/>
                <w:sz w:val="20"/>
              </w:rPr>
              <w:t></w:t>
            </w:r>
            <w:r w:rsidRPr="00896643">
              <w:rPr>
                <w:color w:val="000000"/>
                <w:spacing w:val="111"/>
                <w:sz w:val="20"/>
              </w:rPr>
              <w:t xml:space="preserve"> </w:t>
            </w:r>
            <w:r w:rsidRPr="00896643">
              <w:rPr>
                <w:color w:val="000000"/>
                <w:sz w:val="20"/>
              </w:rPr>
              <w:t>приобщение</w:t>
            </w:r>
            <w:r w:rsidRPr="00896643">
              <w:rPr>
                <w:color w:val="000000"/>
                <w:spacing w:val="133"/>
                <w:sz w:val="20"/>
              </w:rPr>
              <w:t xml:space="preserve"> </w:t>
            </w:r>
            <w:r w:rsidRPr="00896643">
              <w:rPr>
                <w:color w:val="000000"/>
                <w:sz w:val="20"/>
              </w:rPr>
              <w:t>детей</w:t>
            </w:r>
            <w:r w:rsidRPr="00896643">
              <w:rPr>
                <w:color w:val="000000"/>
                <w:spacing w:val="135"/>
                <w:sz w:val="20"/>
              </w:rPr>
              <w:t xml:space="preserve"> </w:t>
            </w:r>
            <w:r w:rsidRPr="00896643">
              <w:rPr>
                <w:color w:val="000000"/>
                <w:sz w:val="20"/>
              </w:rPr>
              <w:t>к</w:t>
            </w:r>
            <w:r w:rsidRPr="00896643">
              <w:rPr>
                <w:color w:val="000000"/>
                <w:spacing w:val="133"/>
                <w:sz w:val="20"/>
              </w:rPr>
              <w:t xml:space="preserve"> </w:t>
            </w:r>
            <w:r w:rsidRPr="00896643">
              <w:rPr>
                <w:color w:val="000000"/>
                <w:sz w:val="20"/>
              </w:rPr>
              <w:t>ценностям,</w:t>
            </w:r>
            <w:r w:rsidRPr="00896643">
              <w:rPr>
                <w:color w:val="000000"/>
                <w:spacing w:val="134"/>
                <w:sz w:val="20"/>
              </w:rPr>
              <w:t xml:space="preserve"> </w:t>
            </w:r>
            <w:r w:rsidRPr="00896643">
              <w:rPr>
                <w:color w:val="000000"/>
                <w:sz w:val="20"/>
              </w:rPr>
              <w:t>нормам</w:t>
            </w:r>
            <w:r w:rsidRPr="00896643">
              <w:rPr>
                <w:color w:val="000000"/>
                <w:spacing w:val="134"/>
                <w:sz w:val="20"/>
              </w:rPr>
              <w:t xml:space="preserve"> </w:t>
            </w:r>
            <w:r w:rsidRPr="00896643">
              <w:rPr>
                <w:color w:val="000000"/>
                <w:sz w:val="20"/>
              </w:rPr>
              <w:t>и</w:t>
            </w:r>
            <w:r w:rsidRPr="00896643">
              <w:rPr>
                <w:color w:val="000000"/>
                <w:spacing w:val="135"/>
                <w:sz w:val="20"/>
              </w:rPr>
              <w:t xml:space="preserve"> </w:t>
            </w:r>
            <w:r w:rsidRPr="00896643">
              <w:rPr>
                <w:color w:val="000000"/>
                <w:sz w:val="20"/>
              </w:rPr>
              <w:t>знаниям</w:t>
            </w:r>
            <w:r w:rsidRPr="00896643">
              <w:rPr>
                <w:color w:val="000000"/>
                <w:spacing w:val="133"/>
                <w:sz w:val="20"/>
              </w:rPr>
              <w:t xml:space="preserve"> </w:t>
            </w:r>
            <w:r w:rsidRPr="00896643">
              <w:rPr>
                <w:color w:val="000000"/>
                <w:sz w:val="20"/>
              </w:rPr>
              <w:t>физической культуры в</w:t>
            </w:r>
            <w:r w:rsidRPr="00896643">
              <w:rPr>
                <w:color w:val="000000"/>
                <w:spacing w:val="-1"/>
                <w:sz w:val="20"/>
              </w:rPr>
              <w:t xml:space="preserve"> </w:t>
            </w:r>
            <w:r w:rsidRPr="00896643">
              <w:rPr>
                <w:color w:val="000000"/>
                <w:sz w:val="20"/>
              </w:rPr>
              <w:t>целях</w:t>
            </w:r>
            <w:r w:rsidRPr="00896643">
              <w:rPr>
                <w:color w:val="000000"/>
                <w:spacing w:val="2"/>
                <w:sz w:val="20"/>
              </w:rPr>
              <w:t xml:space="preserve"> </w:t>
            </w:r>
            <w:r w:rsidRPr="00896643">
              <w:rPr>
                <w:color w:val="000000"/>
                <w:spacing w:val="1"/>
                <w:sz w:val="20"/>
              </w:rPr>
              <w:t>их</w:t>
            </w:r>
            <w:r w:rsidRPr="00896643">
              <w:rPr>
                <w:color w:val="000000"/>
                <w:spacing w:val="-1"/>
                <w:sz w:val="20"/>
              </w:rPr>
              <w:t xml:space="preserve"> </w:t>
            </w:r>
            <w:r w:rsidRPr="00896643">
              <w:rPr>
                <w:color w:val="000000"/>
                <w:sz w:val="20"/>
              </w:rPr>
              <w:t>физического развития</w:t>
            </w:r>
            <w:r w:rsidRPr="00896643">
              <w:rPr>
                <w:color w:val="000000"/>
                <w:spacing w:val="-3"/>
                <w:sz w:val="20"/>
              </w:rPr>
              <w:t xml:space="preserve"> </w:t>
            </w:r>
            <w:r w:rsidRPr="00896643">
              <w:rPr>
                <w:color w:val="000000"/>
                <w:sz w:val="20"/>
              </w:rPr>
              <w:t>и</w:t>
            </w:r>
            <w:r w:rsidRPr="00896643">
              <w:rPr>
                <w:color w:val="000000"/>
                <w:spacing w:val="1"/>
                <w:sz w:val="20"/>
              </w:rPr>
              <w:t xml:space="preserve"> </w:t>
            </w:r>
            <w:r w:rsidRPr="00896643">
              <w:rPr>
                <w:color w:val="000000"/>
                <w:sz w:val="20"/>
              </w:rPr>
              <w:t>саморазвития</w:t>
            </w:r>
            <w:r w:rsidR="00C10829" w:rsidRPr="00896643">
              <w:rPr>
                <w:color w:val="000000"/>
                <w:sz w:val="20"/>
              </w:rPr>
              <w:t>;</w:t>
            </w:r>
          </w:p>
          <w:p w14:paraId="18DA30DE" w14:textId="77777777" w:rsidR="006E2B0C" w:rsidRPr="00896643" w:rsidRDefault="00C10829" w:rsidP="00896643">
            <w:pPr>
              <w:spacing w:line="240" w:lineRule="auto"/>
              <w:rPr>
                <w:sz w:val="20"/>
              </w:rPr>
            </w:pPr>
            <w:r w:rsidRPr="00896643">
              <w:rPr>
                <w:rFonts w:ascii="Wingdings" w:eastAsia="Wingdings" w:hAnsi="Wingdings" w:cs="Wingdings"/>
                <w:color w:val="000000"/>
                <w:sz w:val="20"/>
              </w:rPr>
              <w:lastRenderedPageBreak/>
              <w:t></w:t>
            </w:r>
            <w:r w:rsidRPr="00896643">
              <w:rPr>
                <w:color w:val="000000"/>
                <w:sz w:val="20"/>
              </w:rPr>
              <w:t>формирование</w:t>
            </w:r>
            <w:r w:rsidRPr="00896643">
              <w:rPr>
                <w:color w:val="000000"/>
                <w:spacing w:val="256"/>
                <w:sz w:val="20"/>
              </w:rPr>
              <w:t xml:space="preserve"> </w:t>
            </w:r>
            <w:r w:rsidRPr="00896643">
              <w:rPr>
                <w:color w:val="000000"/>
                <w:sz w:val="20"/>
              </w:rPr>
              <w:t>у</w:t>
            </w:r>
            <w:r w:rsidRPr="00896643">
              <w:rPr>
                <w:color w:val="000000"/>
                <w:spacing w:val="247"/>
                <w:sz w:val="20"/>
              </w:rPr>
              <w:t xml:space="preserve"> </w:t>
            </w:r>
            <w:r w:rsidRPr="00896643">
              <w:rPr>
                <w:color w:val="000000"/>
                <w:sz w:val="20"/>
              </w:rPr>
              <w:t>ребенка</w:t>
            </w:r>
            <w:r w:rsidRPr="00896643">
              <w:rPr>
                <w:color w:val="000000"/>
                <w:spacing w:val="253"/>
                <w:sz w:val="20"/>
              </w:rPr>
              <w:t xml:space="preserve"> </w:t>
            </w:r>
            <w:r w:rsidRPr="00896643">
              <w:rPr>
                <w:color w:val="000000"/>
                <w:sz w:val="20"/>
              </w:rPr>
              <w:t>основных</w:t>
            </w:r>
            <w:r w:rsidRPr="00896643">
              <w:rPr>
                <w:color w:val="000000"/>
                <w:spacing w:val="254"/>
                <w:sz w:val="20"/>
              </w:rPr>
              <w:t xml:space="preserve"> </w:t>
            </w:r>
            <w:r w:rsidRPr="00896643">
              <w:rPr>
                <w:color w:val="000000"/>
                <w:sz w:val="20"/>
              </w:rPr>
              <w:t>гигиенических</w:t>
            </w:r>
            <w:r w:rsidRPr="00896643">
              <w:rPr>
                <w:color w:val="000000"/>
                <w:spacing w:val="254"/>
                <w:sz w:val="20"/>
              </w:rPr>
              <w:t xml:space="preserve"> </w:t>
            </w:r>
            <w:r w:rsidRPr="00896643">
              <w:rPr>
                <w:color w:val="000000"/>
                <w:sz w:val="20"/>
              </w:rPr>
              <w:t>навыков, представлений</w:t>
            </w:r>
            <w:r w:rsidRPr="00896643">
              <w:rPr>
                <w:color w:val="000000"/>
                <w:spacing w:val="111"/>
                <w:sz w:val="20"/>
              </w:rPr>
              <w:t xml:space="preserve"> </w:t>
            </w:r>
            <w:r w:rsidRPr="00896643">
              <w:rPr>
                <w:color w:val="000000"/>
                <w:sz w:val="20"/>
              </w:rPr>
              <w:t>о</w:t>
            </w:r>
            <w:r w:rsidRPr="00896643">
              <w:rPr>
                <w:color w:val="000000"/>
                <w:spacing w:val="110"/>
                <w:sz w:val="20"/>
              </w:rPr>
              <w:t xml:space="preserve"> </w:t>
            </w:r>
            <w:r w:rsidRPr="00896643">
              <w:rPr>
                <w:color w:val="000000"/>
                <w:sz w:val="20"/>
              </w:rPr>
              <w:t>здоровом</w:t>
            </w:r>
            <w:r w:rsidRPr="00896643">
              <w:rPr>
                <w:color w:val="000000"/>
                <w:spacing w:val="109"/>
                <w:sz w:val="20"/>
              </w:rPr>
              <w:t xml:space="preserve"> </w:t>
            </w:r>
            <w:r w:rsidRPr="00896643">
              <w:rPr>
                <w:color w:val="000000"/>
                <w:sz w:val="20"/>
              </w:rPr>
              <w:t>образе</w:t>
            </w:r>
            <w:r w:rsidRPr="00896643">
              <w:rPr>
                <w:color w:val="000000"/>
                <w:spacing w:val="111"/>
                <w:sz w:val="20"/>
              </w:rPr>
              <w:t xml:space="preserve"> </w:t>
            </w:r>
            <w:r w:rsidRPr="00896643">
              <w:rPr>
                <w:color w:val="000000"/>
                <w:spacing w:val="1"/>
                <w:sz w:val="20"/>
              </w:rPr>
              <w:t>жизни, воспитание</w:t>
            </w:r>
            <w:r w:rsidRPr="00896643">
              <w:rPr>
                <w:color w:val="000000"/>
                <w:spacing w:val="109"/>
                <w:sz w:val="20"/>
              </w:rPr>
              <w:t xml:space="preserve"> </w:t>
            </w:r>
            <w:r w:rsidRPr="00896643">
              <w:rPr>
                <w:color w:val="000000"/>
                <w:sz w:val="20"/>
              </w:rPr>
              <w:t>отношения</w:t>
            </w:r>
            <w:r w:rsidRPr="00896643">
              <w:rPr>
                <w:color w:val="000000"/>
                <w:spacing w:val="108"/>
                <w:sz w:val="20"/>
              </w:rPr>
              <w:t xml:space="preserve"> </w:t>
            </w:r>
            <w:r w:rsidRPr="00896643">
              <w:rPr>
                <w:color w:val="000000"/>
                <w:sz w:val="20"/>
              </w:rPr>
              <w:t>к знанию</w:t>
            </w:r>
            <w:r w:rsidRPr="00896643">
              <w:rPr>
                <w:color w:val="000000"/>
                <w:spacing w:val="33"/>
                <w:sz w:val="20"/>
              </w:rPr>
              <w:t xml:space="preserve"> </w:t>
            </w:r>
            <w:r w:rsidRPr="00896643">
              <w:rPr>
                <w:color w:val="000000"/>
                <w:sz w:val="20"/>
              </w:rPr>
              <w:t>как</w:t>
            </w:r>
            <w:r w:rsidRPr="00896643">
              <w:rPr>
                <w:color w:val="000000"/>
                <w:spacing w:val="34"/>
                <w:sz w:val="20"/>
              </w:rPr>
              <w:t xml:space="preserve"> </w:t>
            </w:r>
            <w:r w:rsidRPr="00896643">
              <w:rPr>
                <w:color w:val="000000"/>
                <w:sz w:val="20"/>
              </w:rPr>
              <w:t>ценности,</w:t>
            </w:r>
            <w:r w:rsidRPr="00896643">
              <w:rPr>
                <w:color w:val="000000"/>
                <w:spacing w:val="31"/>
                <w:sz w:val="20"/>
              </w:rPr>
              <w:t xml:space="preserve"> </w:t>
            </w:r>
            <w:r w:rsidRPr="00896643">
              <w:rPr>
                <w:color w:val="000000"/>
                <w:sz w:val="20"/>
              </w:rPr>
              <w:t>понимание</w:t>
            </w:r>
            <w:r w:rsidRPr="00896643">
              <w:rPr>
                <w:color w:val="000000"/>
                <w:spacing w:val="35"/>
                <w:sz w:val="20"/>
              </w:rPr>
              <w:t xml:space="preserve"> </w:t>
            </w:r>
            <w:r w:rsidRPr="00896643">
              <w:rPr>
                <w:color w:val="000000"/>
                <w:sz w:val="20"/>
              </w:rPr>
              <w:t>значения</w:t>
            </w:r>
            <w:r w:rsidRPr="00896643">
              <w:rPr>
                <w:color w:val="000000"/>
                <w:spacing w:val="36"/>
                <w:sz w:val="20"/>
              </w:rPr>
              <w:t xml:space="preserve"> </w:t>
            </w:r>
            <w:r w:rsidRPr="00896643">
              <w:rPr>
                <w:color w:val="000000"/>
                <w:sz w:val="20"/>
              </w:rPr>
              <w:t>образования</w:t>
            </w:r>
            <w:r w:rsidRPr="00896643">
              <w:rPr>
                <w:color w:val="000000"/>
                <w:spacing w:val="36"/>
                <w:sz w:val="20"/>
              </w:rPr>
              <w:t xml:space="preserve"> </w:t>
            </w:r>
            <w:r w:rsidRPr="00896643">
              <w:rPr>
                <w:color w:val="000000"/>
                <w:sz w:val="20"/>
              </w:rPr>
              <w:t>для</w:t>
            </w:r>
            <w:r w:rsidRPr="00896643">
              <w:rPr>
                <w:color w:val="000000"/>
                <w:spacing w:val="34"/>
                <w:sz w:val="20"/>
              </w:rPr>
              <w:t xml:space="preserve"> </w:t>
            </w:r>
            <w:r w:rsidRPr="00896643">
              <w:rPr>
                <w:color w:val="000000"/>
                <w:sz w:val="20"/>
              </w:rPr>
              <w:t>человека, общества, страны.</w:t>
            </w:r>
            <w:r w:rsidR="006E2B0C" w:rsidRPr="00896643">
              <w:rPr>
                <w:sz w:val="20"/>
              </w:rPr>
              <w:t xml:space="preserve"> </w:t>
            </w:r>
          </w:p>
        </w:tc>
      </w:tr>
    </w:tbl>
    <w:p w14:paraId="39344431" w14:textId="77777777" w:rsidR="006E2B0C" w:rsidRPr="006E2B0C" w:rsidRDefault="006E2B0C">
      <w:pPr>
        <w:pBdr>
          <w:top w:val="none" w:sz="4" w:space="0" w:color="000000"/>
          <w:left w:val="none" w:sz="4" w:space="0" w:color="000000"/>
          <w:bottom w:val="none" w:sz="4" w:space="0" w:color="000000"/>
          <w:right w:val="none" w:sz="4" w:space="0" w:color="000000"/>
        </w:pBdr>
        <w:spacing w:before="422" w:line="321" w:lineRule="atLeast"/>
        <w:ind w:left="670"/>
        <w:rPr>
          <w:sz w:val="24"/>
          <w:szCs w:val="24"/>
        </w:rPr>
      </w:pPr>
    </w:p>
    <w:p w14:paraId="2528D203" w14:textId="77777777"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14:paraId="2A0D7823" w14:textId="1A7A4988" w:rsidR="002C6E8D" w:rsidRDefault="0069355F">
      <w:pPr>
        <w:pBdr>
          <w:top w:val="none" w:sz="4" w:space="0" w:color="000000"/>
          <w:left w:val="none" w:sz="4" w:space="0" w:color="000000"/>
          <w:bottom w:val="none" w:sz="4" w:space="0" w:color="000000"/>
          <w:right w:val="none" w:sz="4" w:space="0" w:color="000000"/>
        </w:pBdr>
        <w:spacing w:before="540" w:line="276" w:lineRule="atLeast"/>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Pr>
          <w:b/>
          <w:color w:val="000000"/>
          <w:spacing w:val="1"/>
          <w:sz w:val="24"/>
        </w:rPr>
        <w:t xml:space="preserve"> </w:t>
      </w:r>
      <w:r>
        <w:rPr>
          <w:b/>
          <w:color w:val="000000"/>
          <w:sz w:val="24"/>
        </w:rPr>
        <w:t>реализации</w:t>
      </w:r>
      <w:r>
        <w:rPr>
          <w:b/>
          <w:color w:val="000000"/>
          <w:spacing w:val="-2"/>
          <w:sz w:val="24"/>
        </w:rPr>
        <w:t xml:space="preserve"> </w:t>
      </w:r>
      <w:r>
        <w:rPr>
          <w:b/>
          <w:color w:val="000000"/>
          <w:sz w:val="24"/>
        </w:rPr>
        <w:t>ОО</w:t>
      </w:r>
      <w:r>
        <w:rPr>
          <w:b/>
          <w:color w:val="000000"/>
          <w:spacing w:val="1"/>
          <w:sz w:val="24"/>
        </w:rPr>
        <w:t xml:space="preserve"> </w:t>
      </w:r>
      <w:r>
        <w:rPr>
          <w:b/>
          <w:color w:val="000000"/>
          <w:spacing w:val="-1"/>
          <w:sz w:val="24"/>
        </w:rPr>
        <w:t>«ФР»</w:t>
      </w:r>
      <w:r>
        <w:rPr>
          <w:b/>
          <w:color w:val="000000"/>
          <w:spacing w:val="1"/>
          <w:sz w:val="24"/>
        </w:rPr>
        <w:t xml:space="preserve"> </w:t>
      </w:r>
      <w:r>
        <w:rPr>
          <w:b/>
          <w:color w:val="000000"/>
          <w:sz w:val="24"/>
        </w:rPr>
        <w:t>в воспитательно-образовательном</w:t>
      </w:r>
      <w:r>
        <w:rPr>
          <w:b/>
          <w:color w:val="000000"/>
          <w:spacing w:val="1"/>
          <w:sz w:val="24"/>
        </w:rPr>
        <w:t xml:space="preserve"> </w:t>
      </w:r>
      <w:r>
        <w:rPr>
          <w:b/>
          <w:color w:val="000000"/>
          <w:spacing w:val="-1"/>
          <w:sz w:val="24"/>
        </w:rPr>
        <w:t>процессе</w:t>
      </w:r>
      <w:r w:rsidR="00C10829">
        <w:rPr>
          <w:b/>
          <w:color w:val="000000"/>
          <w:spacing w:val="-1"/>
          <w:sz w:val="24"/>
        </w:rPr>
        <w:t xml:space="preserve">  </w:t>
      </w:r>
    </w:p>
    <w:p w14:paraId="61C68F49" w14:textId="77777777" w:rsidR="002C6E8D" w:rsidRPr="00012D1B"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Физическая культура</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 младшая группа</w:t>
      </w:r>
      <w:r w:rsidRPr="00012D1B">
        <w:rPr>
          <w:spacing w:val="-1"/>
          <w:sz w:val="24"/>
        </w:rPr>
        <w:t xml:space="preserve"> </w:t>
      </w:r>
      <w:r w:rsidRPr="00012D1B">
        <w:rPr>
          <w:spacing w:val="2"/>
          <w:sz w:val="24"/>
        </w:rPr>
        <w:t>(3–4</w:t>
      </w:r>
      <w:r w:rsidRPr="00012D1B">
        <w:rPr>
          <w:spacing w:val="-2"/>
          <w:sz w:val="24"/>
        </w:rPr>
        <w:t xml:space="preserve"> </w:t>
      </w:r>
      <w:r w:rsidRPr="00012D1B">
        <w:rPr>
          <w:sz w:val="24"/>
        </w:rPr>
        <w:t>года).</w:t>
      </w:r>
    </w:p>
    <w:p w14:paraId="1973C2AE" w14:textId="77777777" w:rsidR="002C6E8D" w:rsidRPr="00012D1B"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Физическая культура</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 средняя группа</w:t>
      </w:r>
      <w:r w:rsidRPr="00012D1B">
        <w:rPr>
          <w:spacing w:val="-1"/>
          <w:sz w:val="24"/>
        </w:rPr>
        <w:t xml:space="preserve"> </w:t>
      </w:r>
      <w:r w:rsidRPr="00012D1B">
        <w:rPr>
          <w:spacing w:val="2"/>
          <w:sz w:val="24"/>
        </w:rPr>
        <w:t>(4–5</w:t>
      </w:r>
      <w:r w:rsidRPr="00012D1B">
        <w:rPr>
          <w:spacing w:val="-2"/>
          <w:sz w:val="24"/>
        </w:rPr>
        <w:t xml:space="preserve"> </w:t>
      </w:r>
      <w:r w:rsidRPr="00012D1B">
        <w:rPr>
          <w:sz w:val="24"/>
        </w:rPr>
        <w:t>лет).</w:t>
      </w:r>
    </w:p>
    <w:p w14:paraId="09005AEA" w14:textId="77777777" w:rsidR="002C6E8D" w:rsidRPr="00012D1B"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Физическая культура</w:t>
      </w:r>
      <w:r w:rsidRPr="00012D1B">
        <w:rPr>
          <w:spacing w:val="-1"/>
          <w:sz w:val="24"/>
        </w:rPr>
        <w:t xml:space="preserve"> </w:t>
      </w:r>
      <w:r w:rsidRPr="00012D1B">
        <w:rPr>
          <w:sz w:val="24"/>
        </w:rPr>
        <w:t>в детском</w:t>
      </w:r>
      <w:r w:rsidRPr="00012D1B">
        <w:rPr>
          <w:spacing w:val="-1"/>
          <w:sz w:val="24"/>
        </w:rPr>
        <w:t xml:space="preserve"> </w:t>
      </w:r>
      <w:r w:rsidRPr="00012D1B">
        <w:rPr>
          <w:sz w:val="24"/>
        </w:rPr>
        <w:t>саду: старшая группа</w:t>
      </w:r>
      <w:r w:rsidRPr="00012D1B">
        <w:rPr>
          <w:spacing w:val="-1"/>
          <w:sz w:val="24"/>
        </w:rPr>
        <w:t xml:space="preserve"> </w:t>
      </w:r>
      <w:r w:rsidRPr="00012D1B">
        <w:rPr>
          <w:spacing w:val="2"/>
          <w:sz w:val="24"/>
        </w:rPr>
        <w:t>(5–6</w:t>
      </w:r>
      <w:r w:rsidRPr="00012D1B">
        <w:rPr>
          <w:spacing w:val="-2"/>
          <w:sz w:val="24"/>
        </w:rPr>
        <w:t xml:space="preserve"> </w:t>
      </w:r>
      <w:r w:rsidRPr="00012D1B">
        <w:rPr>
          <w:sz w:val="24"/>
        </w:rPr>
        <w:t>лет).</w:t>
      </w:r>
    </w:p>
    <w:p w14:paraId="6DAC8458" w14:textId="77777777" w:rsidR="002C6E8D" w:rsidRPr="00012D1B" w:rsidRDefault="0069355F">
      <w:pPr>
        <w:pBdr>
          <w:top w:val="none" w:sz="4" w:space="0" w:color="000000"/>
          <w:left w:val="none" w:sz="4" w:space="0" w:color="000000"/>
          <w:bottom w:val="none" w:sz="4" w:space="0" w:color="000000"/>
          <w:right w:val="none" w:sz="4" w:space="0" w:color="000000"/>
        </w:pBdr>
        <w:spacing w:before="116" w:line="317"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8"/>
          <w:sz w:val="24"/>
        </w:rPr>
        <w:t xml:space="preserve"> </w:t>
      </w:r>
      <w:r w:rsidRPr="00012D1B">
        <w:rPr>
          <w:sz w:val="24"/>
        </w:rPr>
        <w:t>Л.</w:t>
      </w:r>
      <w:r w:rsidRPr="00012D1B">
        <w:rPr>
          <w:spacing w:val="19"/>
          <w:sz w:val="24"/>
        </w:rPr>
        <w:t xml:space="preserve"> </w:t>
      </w:r>
      <w:r w:rsidRPr="00012D1B">
        <w:rPr>
          <w:spacing w:val="1"/>
          <w:sz w:val="24"/>
        </w:rPr>
        <w:t>И.</w:t>
      </w:r>
      <w:r w:rsidRPr="00012D1B">
        <w:rPr>
          <w:spacing w:val="18"/>
          <w:sz w:val="24"/>
        </w:rPr>
        <w:t xml:space="preserve"> </w:t>
      </w:r>
      <w:r w:rsidRPr="00012D1B">
        <w:rPr>
          <w:sz w:val="24"/>
        </w:rPr>
        <w:t>Физическая</w:t>
      </w:r>
      <w:r w:rsidRPr="00012D1B">
        <w:rPr>
          <w:spacing w:val="19"/>
          <w:sz w:val="24"/>
        </w:rPr>
        <w:t xml:space="preserve"> </w:t>
      </w:r>
      <w:r w:rsidRPr="00012D1B">
        <w:rPr>
          <w:sz w:val="24"/>
        </w:rPr>
        <w:t>культура</w:t>
      </w:r>
      <w:r w:rsidRPr="00012D1B">
        <w:rPr>
          <w:spacing w:val="18"/>
          <w:sz w:val="24"/>
        </w:rPr>
        <w:t xml:space="preserve"> </w:t>
      </w:r>
      <w:r w:rsidRPr="00012D1B">
        <w:rPr>
          <w:sz w:val="24"/>
        </w:rPr>
        <w:t>в</w:t>
      </w:r>
      <w:r w:rsidRPr="00012D1B">
        <w:rPr>
          <w:spacing w:val="18"/>
          <w:sz w:val="24"/>
        </w:rPr>
        <w:t xml:space="preserve"> </w:t>
      </w:r>
      <w:r w:rsidRPr="00012D1B">
        <w:rPr>
          <w:spacing w:val="1"/>
          <w:sz w:val="24"/>
        </w:rPr>
        <w:t>детском</w:t>
      </w:r>
      <w:r w:rsidRPr="00012D1B">
        <w:rPr>
          <w:spacing w:val="18"/>
          <w:sz w:val="24"/>
        </w:rPr>
        <w:t xml:space="preserve"> </w:t>
      </w:r>
      <w:r w:rsidRPr="00012D1B">
        <w:rPr>
          <w:spacing w:val="-1"/>
          <w:sz w:val="24"/>
        </w:rPr>
        <w:t>саду:</w:t>
      </w:r>
      <w:r w:rsidRPr="00012D1B">
        <w:rPr>
          <w:spacing w:val="21"/>
          <w:sz w:val="24"/>
        </w:rPr>
        <w:t xml:space="preserve"> </w:t>
      </w:r>
      <w:r w:rsidRPr="00012D1B">
        <w:rPr>
          <w:sz w:val="24"/>
        </w:rPr>
        <w:t>подготовительная</w:t>
      </w:r>
      <w:r w:rsidRPr="00012D1B">
        <w:rPr>
          <w:spacing w:val="19"/>
          <w:sz w:val="24"/>
        </w:rPr>
        <w:t xml:space="preserve"> </w:t>
      </w:r>
      <w:r w:rsidRPr="00012D1B">
        <w:rPr>
          <w:sz w:val="24"/>
        </w:rPr>
        <w:t>к</w:t>
      </w:r>
      <w:r w:rsidRPr="00012D1B">
        <w:rPr>
          <w:spacing w:val="20"/>
          <w:sz w:val="24"/>
        </w:rPr>
        <w:t xml:space="preserve"> </w:t>
      </w:r>
      <w:r w:rsidRPr="00012D1B">
        <w:rPr>
          <w:sz w:val="24"/>
        </w:rPr>
        <w:t>школе</w:t>
      </w:r>
      <w:r w:rsidRPr="00012D1B">
        <w:rPr>
          <w:spacing w:val="18"/>
          <w:sz w:val="24"/>
        </w:rPr>
        <w:t xml:space="preserve"> </w:t>
      </w:r>
      <w:r w:rsidRPr="00012D1B">
        <w:rPr>
          <w:spacing w:val="-1"/>
          <w:sz w:val="24"/>
        </w:rPr>
        <w:t xml:space="preserve">группа </w:t>
      </w:r>
      <w:r w:rsidRPr="00012D1B">
        <w:rPr>
          <w:sz w:val="24"/>
        </w:rPr>
        <w:t>(6–7 лет).</w:t>
      </w:r>
    </w:p>
    <w:p w14:paraId="0E5E0CCC"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Сборник</w:t>
      </w:r>
      <w:r w:rsidRPr="00012D1B">
        <w:rPr>
          <w:spacing w:val="1"/>
          <w:sz w:val="24"/>
        </w:rPr>
        <w:t xml:space="preserve"> </w:t>
      </w:r>
      <w:r w:rsidRPr="00012D1B">
        <w:rPr>
          <w:sz w:val="24"/>
        </w:rPr>
        <w:t>подвижных</w:t>
      </w:r>
      <w:r w:rsidRPr="00012D1B">
        <w:rPr>
          <w:spacing w:val="3"/>
          <w:sz w:val="24"/>
        </w:rPr>
        <w:t xml:space="preserve"> </w:t>
      </w:r>
      <w:r w:rsidRPr="00012D1B">
        <w:rPr>
          <w:spacing w:val="-1"/>
          <w:sz w:val="24"/>
        </w:rPr>
        <w:t>игр</w:t>
      </w:r>
      <w:r w:rsidRPr="00012D1B">
        <w:rPr>
          <w:spacing w:val="1"/>
          <w:sz w:val="24"/>
        </w:rPr>
        <w:t xml:space="preserve"> </w:t>
      </w:r>
      <w:r w:rsidRPr="00012D1B">
        <w:rPr>
          <w:sz w:val="24"/>
        </w:rPr>
        <w:t xml:space="preserve">/ </w:t>
      </w:r>
      <w:r w:rsidRPr="00012D1B">
        <w:rPr>
          <w:spacing w:val="1"/>
          <w:sz w:val="24"/>
        </w:rPr>
        <w:t>Автор</w:t>
      </w:r>
      <w:r w:rsidRPr="00012D1B">
        <w:rPr>
          <w:spacing w:val="-1"/>
          <w:sz w:val="24"/>
        </w:rPr>
        <w:t>-</w:t>
      </w:r>
      <w:r w:rsidRPr="00012D1B">
        <w:rPr>
          <w:sz w:val="24"/>
        </w:rPr>
        <w:t>сост. Э. Я. Степаненкова.</w:t>
      </w:r>
    </w:p>
    <w:p w14:paraId="491DA615" w14:textId="77777777" w:rsidR="002C6E8D" w:rsidRPr="00012D1B" w:rsidRDefault="0069355F">
      <w:pPr>
        <w:pBdr>
          <w:top w:val="none" w:sz="4" w:space="0" w:color="000000"/>
          <w:left w:val="none" w:sz="4" w:space="0" w:color="000000"/>
          <w:bottom w:val="none" w:sz="4" w:space="0" w:color="000000"/>
          <w:right w:val="none" w:sz="4" w:space="0" w:color="000000"/>
        </w:pBdr>
        <w:spacing w:before="38" w:line="278"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Федорова</w:t>
      </w:r>
      <w:r w:rsidRPr="00012D1B">
        <w:rPr>
          <w:spacing w:val="-1"/>
          <w:sz w:val="24"/>
        </w:rPr>
        <w:t xml:space="preserve"> </w:t>
      </w:r>
      <w:r w:rsidRPr="00012D1B">
        <w:rPr>
          <w:sz w:val="24"/>
        </w:rPr>
        <w:t>С. Ю. Примерные</w:t>
      </w:r>
      <w:r w:rsidRPr="00012D1B">
        <w:rPr>
          <w:spacing w:val="-2"/>
          <w:sz w:val="24"/>
        </w:rPr>
        <w:t xml:space="preserve"> </w:t>
      </w:r>
      <w:r w:rsidRPr="00012D1B">
        <w:rPr>
          <w:sz w:val="24"/>
        </w:rPr>
        <w:t>планы физкультурных</w:t>
      </w:r>
      <w:r w:rsidRPr="00012D1B">
        <w:rPr>
          <w:spacing w:val="-1"/>
          <w:sz w:val="24"/>
        </w:rPr>
        <w:t xml:space="preserve"> </w:t>
      </w:r>
      <w:r w:rsidRPr="00012D1B">
        <w:rPr>
          <w:sz w:val="24"/>
        </w:rPr>
        <w:t>занятий</w:t>
      </w:r>
      <w:r w:rsidRPr="00012D1B">
        <w:rPr>
          <w:spacing w:val="1"/>
          <w:sz w:val="24"/>
        </w:rPr>
        <w:t xml:space="preserve"> </w:t>
      </w:r>
      <w:r w:rsidRPr="00012D1B">
        <w:rPr>
          <w:sz w:val="24"/>
        </w:rPr>
        <w:t>с</w:t>
      </w:r>
      <w:r w:rsidRPr="00012D1B">
        <w:rPr>
          <w:spacing w:val="-1"/>
          <w:sz w:val="24"/>
        </w:rPr>
        <w:t xml:space="preserve"> </w:t>
      </w:r>
      <w:r w:rsidRPr="00012D1B">
        <w:rPr>
          <w:sz w:val="24"/>
        </w:rPr>
        <w:t>детьми</w:t>
      </w:r>
      <w:r w:rsidRPr="00012D1B">
        <w:rPr>
          <w:spacing w:val="-1"/>
          <w:sz w:val="24"/>
        </w:rPr>
        <w:t xml:space="preserve"> </w:t>
      </w:r>
      <w:r w:rsidRPr="00012D1B">
        <w:rPr>
          <w:spacing w:val="3"/>
          <w:sz w:val="24"/>
        </w:rPr>
        <w:t>2–3</w:t>
      </w:r>
      <w:r w:rsidRPr="00012D1B">
        <w:rPr>
          <w:spacing w:val="-3"/>
          <w:sz w:val="24"/>
        </w:rPr>
        <w:t xml:space="preserve"> </w:t>
      </w:r>
      <w:r w:rsidRPr="00012D1B">
        <w:rPr>
          <w:sz w:val="24"/>
        </w:rPr>
        <w:t>лет</w:t>
      </w:r>
    </w:p>
    <w:p w14:paraId="11794168"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Оздоровительная гимнастика:</w:t>
      </w:r>
      <w:r w:rsidRPr="00012D1B">
        <w:rPr>
          <w:spacing w:val="-2"/>
          <w:sz w:val="24"/>
        </w:rPr>
        <w:t xml:space="preserve"> </w:t>
      </w:r>
      <w:r w:rsidRPr="00012D1B">
        <w:rPr>
          <w:spacing w:val="1"/>
          <w:sz w:val="24"/>
        </w:rPr>
        <w:t xml:space="preserve">комплексы </w:t>
      </w:r>
      <w:r w:rsidRPr="00012D1B">
        <w:rPr>
          <w:sz w:val="24"/>
        </w:rPr>
        <w:t>упражнений</w:t>
      </w:r>
      <w:r w:rsidRPr="00012D1B">
        <w:rPr>
          <w:spacing w:val="1"/>
          <w:sz w:val="24"/>
        </w:rPr>
        <w:t xml:space="preserve"> </w:t>
      </w:r>
      <w:r w:rsidRPr="00012D1B">
        <w:rPr>
          <w:sz w:val="24"/>
        </w:rPr>
        <w:t>для детей</w:t>
      </w:r>
      <w:r w:rsidRPr="00012D1B">
        <w:rPr>
          <w:spacing w:val="1"/>
          <w:sz w:val="24"/>
        </w:rPr>
        <w:t xml:space="preserve"> </w:t>
      </w:r>
      <w:r w:rsidRPr="00012D1B">
        <w:rPr>
          <w:spacing w:val="2"/>
          <w:sz w:val="24"/>
        </w:rPr>
        <w:t>3–4</w:t>
      </w:r>
      <w:r w:rsidRPr="00012D1B">
        <w:rPr>
          <w:spacing w:val="-2"/>
          <w:sz w:val="24"/>
        </w:rPr>
        <w:t xml:space="preserve"> </w:t>
      </w:r>
      <w:r w:rsidRPr="00012D1B">
        <w:rPr>
          <w:sz w:val="24"/>
        </w:rPr>
        <w:t>лет.</w:t>
      </w:r>
    </w:p>
    <w:p w14:paraId="73CEFB16"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Оздоровительная гимнастика:</w:t>
      </w:r>
      <w:r w:rsidRPr="00012D1B">
        <w:rPr>
          <w:spacing w:val="-2"/>
          <w:sz w:val="24"/>
        </w:rPr>
        <w:t xml:space="preserve"> </w:t>
      </w:r>
      <w:r w:rsidRPr="00012D1B">
        <w:rPr>
          <w:sz w:val="24"/>
        </w:rPr>
        <w:t>комплексы</w:t>
      </w:r>
      <w:r w:rsidRPr="00012D1B">
        <w:rPr>
          <w:spacing w:val="2"/>
          <w:sz w:val="24"/>
        </w:rPr>
        <w:t xml:space="preserve"> </w:t>
      </w:r>
      <w:r w:rsidRPr="00012D1B">
        <w:rPr>
          <w:sz w:val="24"/>
        </w:rPr>
        <w:t>упражнений</w:t>
      </w:r>
      <w:r w:rsidRPr="00012D1B">
        <w:rPr>
          <w:spacing w:val="1"/>
          <w:sz w:val="24"/>
        </w:rPr>
        <w:t xml:space="preserve"> </w:t>
      </w:r>
      <w:r w:rsidRPr="00012D1B">
        <w:rPr>
          <w:sz w:val="24"/>
        </w:rPr>
        <w:t>для детей</w:t>
      </w:r>
      <w:r w:rsidRPr="00012D1B">
        <w:rPr>
          <w:spacing w:val="1"/>
          <w:sz w:val="24"/>
        </w:rPr>
        <w:t xml:space="preserve"> </w:t>
      </w:r>
      <w:r w:rsidRPr="00012D1B">
        <w:rPr>
          <w:spacing w:val="4"/>
          <w:sz w:val="24"/>
        </w:rPr>
        <w:t>4–5</w:t>
      </w:r>
      <w:r w:rsidRPr="00012D1B">
        <w:rPr>
          <w:spacing w:val="-4"/>
          <w:sz w:val="24"/>
        </w:rPr>
        <w:t xml:space="preserve"> </w:t>
      </w:r>
      <w:r w:rsidRPr="00012D1B">
        <w:rPr>
          <w:sz w:val="24"/>
        </w:rPr>
        <w:t>лет.</w:t>
      </w:r>
    </w:p>
    <w:p w14:paraId="66835FB2"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Оздоровительная гимнастика:</w:t>
      </w:r>
      <w:r w:rsidRPr="00012D1B">
        <w:rPr>
          <w:spacing w:val="-2"/>
          <w:sz w:val="24"/>
        </w:rPr>
        <w:t xml:space="preserve"> </w:t>
      </w:r>
      <w:r w:rsidRPr="00012D1B">
        <w:rPr>
          <w:sz w:val="24"/>
        </w:rPr>
        <w:t>комплексы</w:t>
      </w:r>
      <w:r w:rsidRPr="00012D1B">
        <w:rPr>
          <w:spacing w:val="2"/>
          <w:sz w:val="24"/>
        </w:rPr>
        <w:t xml:space="preserve"> </w:t>
      </w:r>
      <w:r w:rsidRPr="00012D1B">
        <w:rPr>
          <w:sz w:val="24"/>
        </w:rPr>
        <w:t>упражнений</w:t>
      </w:r>
      <w:r w:rsidRPr="00012D1B">
        <w:rPr>
          <w:spacing w:val="1"/>
          <w:sz w:val="24"/>
        </w:rPr>
        <w:t xml:space="preserve"> </w:t>
      </w:r>
      <w:r w:rsidRPr="00012D1B">
        <w:rPr>
          <w:sz w:val="24"/>
        </w:rPr>
        <w:t>для детей</w:t>
      </w:r>
      <w:r w:rsidRPr="00012D1B">
        <w:rPr>
          <w:spacing w:val="1"/>
          <w:sz w:val="24"/>
        </w:rPr>
        <w:t xml:space="preserve"> </w:t>
      </w:r>
      <w:r w:rsidRPr="00012D1B">
        <w:rPr>
          <w:spacing w:val="4"/>
          <w:sz w:val="24"/>
        </w:rPr>
        <w:t>5–6</w:t>
      </w:r>
      <w:r w:rsidRPr="00012D1B">
        <w:rPr>
          <w:spacing w:val="-4"/>
          <w:sz w:val="24"/>
        </w:rPr>
        <w:t xml:space="preserve"> </w:t>
      </w:r>
      <w:r w:rsidRPr="00012D1B">
        <w:rPr>
          <w:sz w:val="24"/>
        </w:rPr>
        <w:t>лет.</w:t>
      </w:r>
    </w:p>
    <w:p w14:paraId="58FB0E4C" w14:textId="77777777" w:rsidR="002C6E8D" w:rsidRPr="00012D1B" w:rsidRDefault="0069355F">
      <w:pPr>
        <w:pBdr>
          <w:top w:val="none" w:sz="4" w:space="0" w:color="000000"/>
          <w:left w:val="none" w:sz="4" w:space="0" w:color="000000"/>
          <w:bottom w:val="none" w:sz="4" w:space="0" w:color="000000"/>
          <w:right w:val="none" w:sz="4" w:space="0" w:color="000000"/>
        </w:pBdr>
        <w:spacing w:line="318" w:lineRule="atLeast"/>
        <w:ind w:left="286"/>
      </w:pPr>
      <w:r w:rsidRPr="00012D1B">
        <w:rPr>
          <w:rFonts w:ascii="Wingdings" w:eastAsia="Wingdings" w:hAnsi="Wingdings" w:cs="Wingdings"/>
          <w:sz w:val="24"/>
        </w:rPr>
        <w:t></w:t>
      </w:r>
      <w:r w:rsidRPr="00012D1B">
        <w:rPr>
          <w:spacing w:val="111"/>
          <w:sz w:val="24"/>
        </w:rPr>
        <w:t xml:space="preserve"> </w:t>
      </w:r>
      <w:r w:rsidRPr="00012D1B">
        <w:rPr>
          <w:sz w:val="24"/>
        </w:rPr>
        <w:t>Пензулаева</w:t>
      </w:r>
      <w:r w:rsidRPr="00012D1B">
        <w:rPr>
          <w:spacing w:val="-1"/>
          <w:sz w:val="24"/>
        </w:rPr>
        <w:t xml:space="preserve"> </w:t>
      </w:r>
      <w:r w:rsidRPr="00012D1B">
        <w:rPr>
          <w:sz w:val="24"/>
        </w:rPr>
        <w:t>Л. И. Оздоровительная гимнастика:</w:t>
      </w:r>
      <w:r w:rsidRPr="00012D1B">
        <w:rPr>
          <w:spacing w:val="2"/>
          <w:sz w:val="24"/>
        </w:rPr>
        <w:t xml:space="preserve"> </w:t>
      </w:r>
      <w:r w:rsidRPr="00012D1B">
        <w:rPr>
          <w:sz w:val="24"/>
        </w:rPr>
        <w:t>комплексы</w:t>
      </w:r>
      <w:r w:rsidRPr="00012D1B">
        <w:rPr>
          <w:spacing w:val="2"/>
          <w:sz w:val="24"/>
        </w:rPr>
        <w:t xml:space="preserve"> </w:t>
      </w:r>
      <w:r w:rsidRPr="00012D1B">
        <w:rPr>
          <w:sz w:val="24"/>
        </w:rPr>
        <w:t>упражнений</w:t>
      </w:r>
      <w:r w:rsidRPr="00012D1B">
        <w:rPr>
          <w:spacing w:val="1"/>
          <w:sz w:val="24"/>
        </w:rPr>
        <w:t xml:space="preserve"> </w:t>
      </w:r>
      <w:r w:rsidRPr="00012D1B">
        <w:rPr>
          <w:sz w:val="24"/>
        </w:rPr>
        <w:t>для детей</w:t>
      </w:r>
      <w:r w:rsidRPr="00012D1B">
        <w:rPr>
          <w:spacing w:val="1"/>
          <w:sz w:val="24"/>
        </w:rPr>
        <w:t xml:space="preserve"> </w:t>
      </w:r>
      <w:r w:rsidRPr="00012D1B">
        <w:rPr>
          <w:spacing w:val="2"/>
          <w:sz w:val="24"/>
        </w:rPr>
        <w:t>6–7</w:t>
      </w:r>
      <w:r w:rsidRPr="00012D1B">
        <w:rPr>
          <w:spacing w:val="-2"/>
          <w:sz w:val="24"/>
        </w:rPr>
        <w:t xml:space="preserve"> </w:t>
      </w:r>
      <w:r w:rsidRPr="00012D1B">
        <w:rPr>
          <w:sz w:val="24"/>
        </w:rPr>
        <w:t>лет.</w:t>
      </w:r>
    </w:p>
    <w:p w14:paraId="32606342" w14:textId="77777777" w:rsidR="002C6E8D" w:rsidRPr="00012D1B" w:rsidRDefault="002C6E8D">
      <w:pPr>
        <w:pBdr>
          <w:top w:val="none" w:sz="4" w:space="0" w:color="000000"/>
          <w:left w:val="none" w:sz="4" w:space="0" w:color="000000"/>
          <w:bottom w:val="none" w:sz="4" w:space="0" w:color="000000"/>
          <w:right w:val="none" w:sz="4" w:space="0" w:color="000000"/>
        </w:pBdr>
        <w:spacing w:line="240" w:lineRule="auto"/>
      </w:pPr>
    </w:p>
    <w:p w14:paraId="36CCB92A" w14:textId="77777777" w:rsidR="002C6E8D" w:rsidRPr="00012D1B" w:rsidRDefault="002C6E8D">
      <w:pPr>
        <w:pBdr>
          <w:top w:val="none" w:sz="4" w:space="0" w:color="000000"/>
          <w:left w:val="none" w:sz="4" w:space="0" w:color="000000"/>
          <w:bottom w:val="none" w:sz="4" w:space="0" w:color="000000"/>
          <w:right w:val="none" w:sz="4" w:space="0" w:color="000000"/>
        </w:pBdr>
        <w:spacing w:line="240" w:lineRule="auto"/>
      </w:pPr>
    </w:p>
    <w:p w14:paraId="66E84018" w14:textId="77777777" w:rsidR="002C6E8D" w:rsidRPr="00012D1B" w:rsidRDefault="002C6E8D">
      <w:pPr>
        <w:pBdr>
          <w:top w:val="none" w:sz="4" w:space="0" w:color="000000"/>
          <w:left w:val="none" w:sz="4" w:space="0" w:color="000000"/>
          <w:bottom w:val="none" w:sz="4" w:space="0" w:color="000000"/>
          <w:right w:val="none" w:sz="4" w:space="0" w:color="000000"/>
        </w:pBdr>
        <w:spacing w:line="240" w:lineRule="auto"/>
      </w:pPr>
    </w:p>
    <w:p w14:paraId="76EFCFA0" w14:textId="77777777" w:rsidR="002C6E8D" w:rsidRDefault="002C6E8D">
      <w:pPr>
        <w:pBdr>
          <w:top w:val="none" w:sz="4" w:space="0" w:color="000000"/>
          <w:left w:val="none" w:sz="4" w:space="0" w:color="000000"/>
          <w:bottom w:val="none" w:sz="4" w:space="0" w:color="000000"/>
          <w:right w:val="none" w:sz="4" w:space="0" w:color="000000"/>
        </w:pBdr>
        <w:spacing w:line="240" w:lineRule="auto"/>
      </w:pPr>
    </w:p>
    <w:p w14:paraId="68FD3771" w14:textId="77777777" w:rsidR="00C10829" w:rsidRDefault="00C10829">
      <w:pPr>
        <w:pBdr>
          <w:top w:val="none" w:sz="4" w:space="0" w:color="000000"/>
          <w:left w:val="none" w:sz="4" w:space="0" w:color="000000"/>
          <w:bottom w:val="none" w:sz="4" w:space="0" w:color="000000"/>
          <w:right w:val="none" w:sz="4" w:space="0" w:color="000000"/>
        </w:pBdr>
        <w:spacing w:line="240" w:lineRule="auto"/>
        <w:sectPr w:rsidR="00C10829" w:rsidSect="00C10829">
          <w:pgSz w:w="11906" w:h="16838"/>
          <w:pgMar w:top="1134" w:right="851" w:bottom="1134" w:left="851" w:header="709" w:footer="709" w:gutter="0"/>
          <w:cols w:space="708"/>
          <w:docGrid w:linePitch="360"/>
        </w:sectPr>
      </w:pPr>
    </w:p>
    <w:p w14:paraId="5544CFE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4BE7BECF"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Pr>
          <w:color w:val="000000"/>
          <w:spacing w:val="129"/>
          <w:sz w:val="24"/>
        </w:rPr>
        <w:t xml:space="preserve"> </w:t>
      </w:r>
      <w:r>
        <w:rPr>
          <w:color w:val="000000"/>
          <w:sz w:val="24"/>
        </w:rPr>
        <w:t>достижения</w:t>
      </w:r>
      <w:r>
        <w:rPr>
          <w:color w:val="000000"/>
          <w:spacing w:val="127"/>
          <w:sz w:val="24"/>
        </w:rPr>
        <w:t xml:space="preserve"> </w:t>
      </w:r>
      <w:r>
        <w:rPr>
          <w:color w:val="000000"/>
          <w:sz w:val="24"/>
        </w:rPr>
        <w:t>задач</w:t>
      </w:r>
      <w:r>
        <w:rPr>
          <w:color w:val="000000"/>
          <w:spacing w:val="129"/>
          <w:sz w:val="24"/>
        </w:rPr>
        <w:t xml:space="preserve"> </w:t>
      </w:r>
      <w:r>
        <w:rPr>
          <w:color w:val="000000"/>
          <w:spacing w:val="1"/>
          <w:sz w:val="24"/>
        </w:rPr>
        <w:t>воспитания</w:t>
      </w:r>
      <w:r>
        <w:rPr>
          <w:color w:val="000000"/>
          <w:spacing w:val="129"/>
          <w:sz w:val="24"/>
        </w:rPr>
        <w:t xml:space="preserve"> </w:t>
      </w:r>
      <w:r>
        <w:rPr>
          <w:color w:val="000000"/>
          <w:sz w:val="24"/>
        </w:rPr>
        <w:t>в</w:t>
      </w:r>
      <w:r>
        <w:rPr>
          <w:color w:val="000000"/>
          <w:spacing w:val="126"/>
          <w:sz w:val="24"/>
        </w:rPr>
        <w:t xml:space="preserve"> </w:t>
      </w:r>
      <w:r>
        <w:rPr>
          <w:color w:val="000000"/>
          <w:spacing w:val="1"/>
          <w:sz w:val="24"/>
        </w:rPr>
        <w:t>ходе</w:t>
      </w:r>
      <w:r>
        <w:rPr>
          <w:color w:val="000000"/>
          <w:spacing w:val="126"/>
          <w:sz w:val="24"/>
        </w:rPr>
        <w:t xml:space="preserve"> </w:t>
      </w:r>
      <w:r>
        <w:rPr>
          <w:color w:val="000000"/>
          <w:sz w:val="24"/>
        </w:rPr>
        <w:t>реализации</w:t>
      </w:r>
      <w:r>
        <w:rPr>
          <w:color w:val="000000"/>
          <w:spacing w:val="128"/>
          <w:sz w:val="24"/>
        </w:rPr>
        <w:t xml:space="preserve"> </w:t>
      </w:r>
      <w:r>
        <w:rPr>
          <w:color w:val="000000"/>
          <w:sz w:val="24"/>
        </w:rPr>
        <w:t>Программы</w:t>
      </w:r>
      <w:r>
        <w:rPr>
          <w:color w:val="000000"/>
          <w:spacing w:val="129"/>
          <w:sz w:val="24"/>
        </w:rPr>
        <w:t xml:space="preserve"> </w:t>
      </w:r>
      <w:r>
        <w:rPr>
          <w:color w:val="000000"/>
          <w:sz w:val="24"/>
        </w:rPr>
        <w:t>педагоги</w:t>
      </w:r>
      <w:r>
        <w:rPr>
          <w:color w:val="000000"/>
          <w:spacing w:val="130"/>
          <w:sz w:val="24"/>
        </w:rPr>
        <w:t xml:space="preserve"> </w:t>
      </w:r>
      <w:r>
        <w:rPr>
          <w:color w:val="000000"/>
          <w:sz w:val="24"/>
        </w:rPr>
        <w:t>используют</w:t>
      </w:r>
      <w:r>
        <w:t xml:space="preserve"> </w:t>
      </w:r>
      <w:r>
        <w:rPr>
          <w:color w:val="000000"/>
          <w:sz w:val="24"/>
          <w:u w:val="single"/>
        </w:rPr>
        <w:t>следующие</w:t>
      </w:r>
      <w:r>
        <w:rPr>
          <w:color w:val="000000"/>
          <w:spacing w:val="-1"/>
          <w:sz w:val="24"/>
          <w:u w:val="single"/>
        </w:rPr>
        <w:t xml:space="preserve"> </w:t>
      </w:r>
      <w:r>
        <w:rPr>
          <w:color w:val="000000"/>
          <w:sz w:val="24"/>
          <w:u w:val="single"/>
        </w:rPr>
        <w:t>методы:</w:t>
      </w:r>
    </w:p>
    <w:p w14:paraId="148FDD66"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89"/>
          <w:sz w:val="24"/>
        </w:rPr>
        <w:t xml:space="preserve"> </w:t>
      </w:r>
      <w:r>
        <w:rPr>
          <w:color w:val="000000"/>
          <w:sz w:val="24"/>
        </w:rPr>
        <w:t>опыта</w:t>
      </w:r>
      <w:r>
        <w:rPr>
          <w:color w:val="000000"/>
          <w:spacing w:val="88"/>
          <w:sz w:val="24"/>
        </w:rPr>
        <w:t xml:space="preserve"> </w:t>
      </w:r>
      <w:r>
        <w:rPr>
          <w:color w:val="000000"/>
          <w:sz w:val="24"/>
        </w:rPr>
        <w:t>поведения</w:t>
      </w:r>
      <w:r>
        <w:rPr>
          <w:color w:val="000000"/>
          <w:spacing w:val="89"/>
          <w:sz w:val="24"/>
        </w:rPr>
        <w:t xml:space="preserve"> </w:t>
      </w:r>
      <w:r>
        <w:rPr>
          <w:color w:val="000000"/>
          <w:sz w:val="24"/>
        </w:rPr>
        <w:t>и</w:t>
      </w:r>
      <w:r>
        <w:rPr>
          <w:color w:val="000000"/>
          <w:spacing w:val="89"/>
          <w:sz w:val="24"/>
        </w:rPr>
        <w:t xml:space="preserve"> </w:t>
      </w:r>
      <w:r>
        <w:rPr>
          <w:color w:val="000000"/>
          <w:sz w:val="24"/>
        </w:rPr>
        <w:t>деятельности</w:t>
      </w:r>
      <w:r>
        <w:rPr>
          <w:color w:val="000000"/>
          <w:spacing w:val="90"/>
          <w:sz w:val="24"/>
        </w:rPr>
        <w:t xml:space="preserve"> </w:t>
      </w:r>
      <w:r>
        <w:rPr>
          <w:color w:val="000000"/>
          <w:sz w:val="24"/>
        </w:rPr>
        <w:t>(приучение</w:t>
      </w:r>
      <w:r>
        <w:rPr>
          <w:color w:val="000000"/>
          <w:spacing w:val="88"/>
          <w:sz w:val="24"/>
        </w:rPr>
        <w:t xml:space="preserve"> </w:t>
      </w:r>
      <w:r>
        <w:rPr>
          <w:color w:val="000000"/>
          <w:sz w:val="24"/>
        </w:rPr>
        <w:t>к</w:t>
      </w:r>
      <w:r>
        <w:rPr>
          <w:color w:val="000000"/>
          <w:spacing w:val="89"/>
          <w:sz w:val="24"/>
        </w:rPr>
        <w:t xml:space="preserve"> </w:t>
      </w:r>
      <w:r>
        <w:rPr>
          <w:color w:val="000000"/>
          <w:sz w:val="24"/>
        </w:rPr>
        <w:t>положительным</w:t>
      </w:r>
      <w:r>
        <w:rPr>
          <w:color w:val="000000"/>
          <w:spacing w:val="87"/>
          <w:sz w:val="24"/>
        </w:rPr>
        <w:t xml:space="preserve"> </w:t>
      </w:r>
      <w:r>
        <w:rPr>
          <w:color w:val="000000"/>
          <w:sz w:val="24"/>
        </w:rPr>
        <w:t xml:space="preserve">формам </w:t>
      </w:r>
      <w:r>
        <w:rPr>
          <w:color w:val="000000"/>
          <w:spacing w:val="300"/>
          <w:sz w:val="24"/>
        </w:rPr>
        <w:t> </w:t>
      </w:r>
      <w:r>
        <w:rPr>
          <w:color w:val="000000"/>
          <w:sz w:val="24"/>
        </w:rPr>
        <w:t>общественного поведения,</w:t>
      </w:r>
      <w:r>
        <w:rPr>
          <w:color w:val="000000"/>
          <w:spacing w:val="2"/>
          <w:sz w:val="24"/>
        </w:rPr>
        <w:t xml:space="preserve"> </w:t>
      </w:r>
      <w:r>
        <w:rPr>
          <w:color w:val="000000"/>
          <w:sz w:val="24"/>
        </w:rPr>
        <w:t>упражнение, воспитывающие</w:t>
      </w:r>
      <w:r>
        <w:rPr>
          <w:color w:val="000000"/>
          <w:spacing w:val="-1"/>
          <w:sz w:val="24"/>
        </w:rPr>
        <w:t xml:space="preserve"> </w:t>
      </w:r>
      <w:r>
        <w:rPr>
          <w:color w:val="000000"/>
          <w:sz w:val="24"/>
        </w:rPr>
        <w:t>ситуации, игровые</w:t>
      </w:r>
      <w:r>
        <w:rPr>
          <w:color w:val="000000"/>
          <w:spacing w:val="-1"/>
          <w:sz w:val="24"/>
        </w:rPr>
        <w:t xml:space="preserve"> </w:t>
      </w:r>
      <w:r>
        <w:rPr>
          <w:color w:val="000000"/>
          <w:sz w:val="24"/>
        </w:rPr>
        <w:t>методы);</w:t>
      </w:r>
    </w:p>
    <w:p w14:paraId="6E2D4F7E"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осознание</w:t>
      </w:r>
      <w:r>
        <w:rPr>
          <w:color w:val="000000"/>
          <w:spacing w:val="124"/>
          <w:sz w:val="24"/>
        </w:rPr>
        <w:t xml:space="preserve"> </w:t>
      </w:r>
      <w:r>
        <w:rPr>
          <w:color w:val="000000"/>
          <w:sz w:val="24"/>
        </w:rPr>
        <w:t>детьми</w:t>
      </w:r>
      <w:r>
        <w:rPr>
          <w:color w:val="000000"/>
          <w:spacing w:val="126"/>
          <w:sz w:val="24"/>
        </w:rPr>
        <w:t xml:space="preserve"> </w:t>
      </w:r>
      <w:r>
        <w:rPr>
          <w:color w:val="000000"/>
          <w:sz w:val="24"/>
        </w:rPr>
        <w:t>опыта</w:t>
      </w:r>
      <w:r>
        <w:rPr>
          <w:color w:val="000000"/>
          <w:spacing w:val="124"/>
          <w:sz w:val="24"/>
        </w:rPr>
        <w:t xml:space="preserve"> </w:t>
      </w:r>
      <w:r>
        <w:rPr>
          <w:color w:val="000000"/>
          <w:sz w:val="24"/>
        </w:rPr>
        <w:t>поведения</w:t>
      </w:r>
      <w:r>
        <w:rPr>
          <w:color w:val="000000"/>
          <w:spacing w:val="124"/>
          <w:sz w:val="24"/>
        </w:rPr>
        <w:t xml:space="preserve"> </w:t>
      </w:r>
      <w:r>
        <w:rPr>
          <w:color w:val="000000"/>
          <w:sz w:val="24"/>
        </w:rPr>
        <w:t>и</w:t>
      </w:r>
      <w:r>
        <w:rPr>
          <w:color w:val="000000"/>
          <w:spacing w:val="125"/>
          <w:sz w:val="24"/>
        </w:rPr>
        <w:t xml:space="preserve"> </w:t>
      </w:r>
      <w:r>
        <w:rPr>
          <w:color w:val="000000"/>
          <w:sz w:val="24"/>
        </w:rPr>
        <w:t>деятельности</w:t>
      </w:r>
      <w:r>
        <w:rPr>
          <w:color w:val="000000"/>
          <w:spacing w:val="125"/>
          <w:sz w:val="24"/>
        </w:rPr>
        <w:t xml:space="preserve"> </w:t>
      </w:r>
      <w:r>
        <w:rPr>
          <w:color w:val="000000"/>
          <w:spacing w:val="-1"/>
          <w:sz w:val="24"/>
        </w:rPr>
        <w:t>(рассказ</w:t>
      </w:r>
      <w:r>
        <w:rPr>
          <w:color w:val="000000"/>
          <w:spacing w:val="128"/>
          <w:sz w:val="24"/>
        </w:rPr>
        <w:t xml:space="preserve"> </w:t>
      </w:r>
      <w:r>
        <w:rPr>
          <w:color w:val="000000"/>
          <w:spacing w:val="1"/>
          <w:sz w:val="24"/>
        </w:rPr>
        <w:t>на</w:t>
      </w:r>
      <w:r>
        <w:rPr>
          <w:color w:val="000000"/>
          <w:spacing w:val="123"/>
          <w:sz w:val="24"/>
        </w:rPr>
        <w:t xml:space="preserve"> </w:t>
      </w:r>
      <w:r>
        <w:rPr>
          <w:color w:val="000000"/>
          <w:sz w:val="24"/>
        </w:rPr>
        <w:t>моральные</w:t>
      </w:r>
      <w:r>
        <w:rPr>
          <w:color w:val="000000"/>
          <w:spacing w:val="123"/>
          <w:sz w:val="24"/>
        </w:rPr>
        <w:t xml:space="preserve"> </w:t>
      </w:r>
      <w:r>
        <w:rPr>
          <w:color w:val="000000"/>
          <w:sz w:val="24"/>
        </w:rPr>
        <w:t xml:space="preserve">темы, </w:t>
      </w:r>
      <w:r>
        <w:rPr>
          <w:color w:val="000000"/>
          <w:spacing w:val="300"/>
          <w:sz w:val="24"/>
        </w:rPr>
        <w:t> </w:t>
      </w:r>
      <w:r>
        <w:rPr>
          <w:color w:val="000000"/>
          <w:sz w:val="24"/>
        </w:rPr>
        <w:t>разъяснение</w:t>
      </w:r>
      <w:r>
        <w:rPr>
          <w:color w:val="000000"/>
          <w:spacing w:val="61"/>
          <w:sz w:val="24"/>
        </w:rPr>
        <w:t xml:space="preserve"> </w:t>
      </w:r>
      <w:r>
        <w:rPr>
          <w:color w:val="000000"/>
          <w:sz w:val="24"/>
        </w:rPr>
        <w:t>норм</w:t>
      </w:r>
      <w:r>
        <w:rPr>
          <w:color w:val="000000"/>
          <w:spacing w:val="61"/>
          <w:sz w:val="24"/>
        </w:rPr>
        <w:t xml:space="preserve"> </w:t>
      </w:r>
      <w:r>
        <w:rPr>
          <w:color w:val="000000"/>
          <w:sz w:val="24"/>
        </w:rPr>
        <w:t>и</w:t>
      </w:r>
      <w:r>
        <w:rPr>
          <w:color w:val="000000"/>
          <w:spacing w:val="63"/>
          <w:sz w:val="24"/>
        </w:rPr>
        <w:t xml:space="preserve"> </w:t>
      </w:r>
      <w:r>
        <w:rPr>
          <w:color w:val="000000"/>
          <w:sz w:val="24"/>
        </w:rPr>
        <w:t>правил</w:t>
      </w:r>
      <w:r>
        <w:rPr>
          <w:color w:val="000000"/>
          <w:spacing w:val="62"/>
          <w:sz w:val="24"/>
        </w:rPr>
        <w:t xml:space="preserve"> </w:t>
      </w:r>
      <w:r>
        <w:rPr>
          <w:color w:val="000000"/>
          <w:sz w:val="24"/>
        </w:rPr>
        <w:t>поведения,</w:t>
      </w:r>
      <w:r>
        <w:rPr>
          <w:color w:val="000000"/>
          <w:spacing w:val="62"/>
          <w:sz w:val="24"/>
        </w:rPr>
        <w:t xml:space="preserve"> </w:t>
      </w:r>
      <w:r>
        <w:rPr>
          <w:color w:val="000000"/>
          <w:sz w:val="24"/>
        </w:rPr>
        <w:t>чтение</w:t>
      </w:r>
      <w:r>
        <w:rPr>
          <w:color w:val="000000"/>
          <w:spacing w:val="61"/>
          <w:sz w:val="24"/>
        </w:rPr>
        <w:t xml:space="preserve"> </w:t>
      </w:r>
      <w:r>
        <w:rPr>
          <w:color w:val="000000"/>
          <w:sz w:val="24"/>
        </w:rPr>
        <w:t>художественной</w:t>
      </w:r>
      <w:r>
        <w:rPr>
          <w:color w:val="000000"/>
          <w:spacing w:val="63"/>
          <w:sz w:val="24"/>
        </w:rPr>
        <w:t xml:space="preserve"> </w:t>
      </w:r>
      <w:r>
        <w:rPr>
          <w:color w:val="000000"/>
          <w:sz w:val="24"/>
        </w:rPr>
        <w:t>литературы,</w:t>
      </w:r>
      <w:r>
        <w:rPr>
          <w:color w:val="000000"/>
          <w:spacing w:val="64"/>
          <w:sz w:val="24"/>
        </w:rPr>
        <w:t xml:space="preserve"> </w:t>
      </w:r>
      <w:r>
        <w:rPr>
          <w:color w:val="000000"/>
          <w:sz w:val="24"/>
        </w:rPr>
        <w:t xml:space="preserve">этические </w:t>
      </w:r>
      <w:r>
        <w:rPr>
          <w:color w:val="000000"/>
          <w:spacing w:val="300"/>
          <w:sz w:val="24"/>
        </w:rPr>
        <w:t> </w:t>
      </w:r>
      <w:r>
        <w:rPr>
          <w:color w:val="000000"/>
          <w:sz w:val="24"/>
        </w:rPr>
        <w:t>беседы, обсуждение</w:t>
      </w:r>
      <w:r>
        <w:rPr>
          <w:color w:val="000000"/>
          <w:spacing w:val="-1"/>
          <w:sz w:val="24"/>
        </w:rPr>
        <w:t xml:space="preserve"> </w:t>
      </w:r>
      <w:r>
        <w:rPr>
          <w:color w:val="000000"/>
          <w:sz w:val="24"/>
        </w:rPr>
        <w:t>поступков и жизненных</w:t>
      </w:r>
      <w:r>
        <w:rPr>
          <w:color w:val="000000"/>
          <w:spacing w:val="2"/>
          <w:sz w:val="24"/>
        </w:rPr>
        <w:t xml:space="preserve"> </w:t>
      </w:r>
      <w:r>
        <w:rPr>
          <w:color w:val="000000"/>
          <w:sz w:val="24"/>
        </w:rPr>
        <w:t>ситуаций, личный</w:t>
      </w:r>
      <w:r>
        <w:rPr>
          <w:color w:val="000000"/>
          <w:spacing w:val="1"/>
          <w:sz w:val="24"/>
        </w:rPr>
        <w:t xml:space="preserve"> </w:t>
      </w:r>
      <w:r>
        <w:rPr>
          <w:color w:val="000000"/>
          <w:sz w:val="24"/>
        </w:rPr>
        <w:t>пример);</w:t>
      </w:r>
    </w:p>
    <w:p w14:paraId="5B4F92E0"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мотивация</w:t>
      </w:r>
      <w:r>
        <w:rPr>
          <w:color w:val="000000"/>
          <w:spacing w:val="26"/>
          <w:sz w:val="24"/>
        </w:rPr>
        <w:t xml:space="preserve"> </w:t>
      </w:r>
      <w:r>
        <w:rPr>
          <w:color w:val="000000"/>
          <w:sz w:val="24"/>
        </w:rPr>
        <w:t>опыта</w:t>
      </w:r>
      <w:r>
        <w:rPr>
          <w:color w:val="000000"/>
          <w:spacing w:val="25"/>
          <w:sz w:val="24"/>
        </w:rPr>
        <w:t xml:space="preserve"> </w:t>
      </w:r>
      <w:r>
        <w:rPr>
          <w:color w:val="000000"/>
          <w:sz w:val="24"/>
        </w:rPr>
        <w:t>поведения</w:t>
      </w:r>
      <w:r>
        <w:rPr>
          <w:color w:val="000000"/>
          <w:spacing w:val="26"/>
          <w:sz w:val="24"/>
        </w:rPr>
        <w:t xml:space="preserve"> </w:t>
      </w:r>
      <w:r>
        <w:rPr>
          <w:color w:val="000000"/>
          <w:sz w:val="24"/>
        </w:rPr>
        <w:t>и</w:t>
      </w:r>
      <w:r>
        <w:rPr>
          <w:color w:val="000000"/>
          <w:spacing w:val="27"/>
          <w:sz w:val="24"/>
        </w:rPr>
        <w:t xml:space="preserve"> </w:t>
      </w:r>
      <w:r>
        <w:rPr>
          <w:color w:val="000000"/>
          <w:sz w:val="24"/>
        </w:rPr>
        <w:t>деятельности</w:t>
      </w:r>
      <w:r>
        <w:rPr>
          <w:color w:val="000000"/>
          <w:spacing w:val="31"/>
          <w:sz w:val="24"/>
        </w:rPr>
        <w:t xml:space="preserve"> </w:t>
      </w:r>
      <w:r>
        <w:rPr>
          <w:color w:val="000000"/>
          <w:sz w:val="24"/>
        </w:rPr>
        <w:t>(поощрение,</w:t>
      </w:r>
      <w:r>
        <w:rPr>
          <w:color w:val="000000"/>
          <w:spacing w:val="26"/>
          <w:sz w:val="24"/>
        </w:rPr>
        <w:t xml:space="preserve"> </w:t>
      </w:r>
      <w:r>
        <w:rPr>
          <w:color w:val="000000"/>
          <w:sz w:val="24"/>
        </w:rPr>
        <w:t>методы</w:t>
      </w:r>
      <w:r>
        <w:rPr>
          <w:color w:val="000000"/>
          <w:spacing w:val="26"/>
          <w:sz w:val="24"/>
        </w:rPr>
        <w:t xml:space="preserve"> </w:t>
      </w:r>
      <w:r>
        <w:rPr>
          <w:color w:val="000000"/>
          <w:sz w:val="24"/>
        </w:rPr>
        <w:t>развития</w:t>
      </w:r>
      <w:r>
        <w:rPr>
          <w:color w:val="000000"/>
          <w:spacing w:val="26"/>
          <w:sz w:val="24"/>
        </w:rPr>
        <w:t xml:space="preserve"> </w:t>
      </w:r>
      <w:r>
        <w:rPr>
          <w:color w:val="000000"/>
          <w:sz w:val="24"/>
        </w:rPr>
        <w:t>эмоций,</w:t>
      </w:r>
      <w:r>
        <w:rPr>
          <w:color w:val="000000"/>
          <w:spacing w:val="27"/>
          <w:sz w:val="24"/>
        </w:rPr>
        <w:t xml:space="preserve"> </w:t>
      </w:r>
      <w:r>
        <w:rPr>
          <w:color w:val="000000"/>
          <w:sz w:val="24"/>
        </w:rPr>
        <w:t>игры, соревнования, проектные</w:t>
      </w:r>
      <w:r>
        <w:rPr>
          <w:color w:val="000000"/>
          <w:spacing w:val="-1"/>
          <w:sz w:val="24"/>
        </w:rPr>
        <w:t xml:space="preserve"> </w:t>
      </w:r>
      <w:r>
        <w:rPr>
          <w:color w:val="000000"/>
          <w:sz w:val="24"/>
        </w:rPr>
        <w:t>методы).</w:t>
      </w:r>
    </w:p>
    <w:p w14:paraId="16C29031"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Pr>
          <w:color w:val="000000"/>
          <w:spacing w:val="24"/>
          <w:sz w:val="24"/>
        </w:rPr>
        <w:t xml:space="preserve"> </w:t>
      </w:r>
      <w:r>
        <w:rPr>
          <w:color w:val="000000"/>
          <w:sz w:val="24"/>
        </w:rPr>
        <w:t>организации</w:t>
      </w:r>
      <w:r>
        <w:rPr>
          <w:color w:val="000000"/>
          <w:spacing w:val="25"/>
          <w:sz w:val="24"/>
        </w:rPr>
        <w:t xml:space="preserve"> </w:t>
      </w:r>
      <w:r>
        <w:rPr>
          <w:color w:val="000000"/>
          <w:sz w:val="24"/>
        </w:rPr>
        <w:t>обучения,</w:t>
      </w:r>
      <w:r>
        <w:rPr>
          <w:color w:val="000000"/>
          <w:spacing w:val="24"/>
          <w:sz w:val="24"/>
        </w:rPr>
        <w:t xml:space="preserve"> </w:t>
      </w:r>
      <w:r>
        <w:rPr>
          <w:color w:val="000000"/>
          <w:sz w:val="24"/>
        </w:rPr>
        <w:t>педагоги</w:t>
      </w:r>
      <w:r>
        <w:rPr>
          <w:color w:val="000000"/>
          <w:spacing w:val="25"/>
          <w:sz w:val="24"/>
        </w:rPr>
        <w:t xml:space="preserve"> </w:t>
      </w:r>
      <w:r>
        <w:rPr>
          <w:color w:val="000000"/>
          <w:spacing w:val="-1"/>
          <w:sz w:val="24"/>
        </w:rPr>
        <w:t>используют</w:t>
      </w:r>
      <w:r>
        <w:rPr>
          <w:color w:val="000000"/>
          <w:spacing w:val="25"/>
          <w:sz w:val="24"/>
        </w:rPr>
        <w:t xml:space="preserve"> </w:t>
      </w:r>
      <w:r>
        <w:rPr>
          <w:color w:val="000000"/>
          <w:sz w:val="24"/>
        </w:rPr>
        <w:t>традиционные</w:t>
      </w:r>
      <w:r>
        <w:rPr>
          <w:color w:val="000000"/>
          <w:spacing w:val="22"/>
          <w:sz w:val="24"/>
        </w:rPr>
        <w:t xml:space="preserve"> </w:t>
      </w:r>
      <w:r>
        <w:rPr>
          <w:color w:val="000000"/>
          <w:sz w:val="24"/>
        </w:rPr>
        <w:t>методы</w:t>
      </w:r>
      <w:r>
        <w:rPr>
          <w:color w:val="000000"/>
          <w:spacing w:val="24"/>
          <w:sz w:val="24"/>
        </w:rPr>
        <w:t xml:space="preserve"> </w:t>
      </w:r>
      <w:r>
        <w:rPr>
          <w:color w:val="000000"/>
          <w:sz w:val="24"/>
        </w:rPr>
        <w:t>(словесные,</w:t>
      </w:r>
      <w:r>
        <w:rPr>
          <w:color w:val="000000"/>
          <w:spacing w:val="24"/>
          <w:sz w:val="24"/>
        </w:rPr>
        <w:t xml:space="preserve"> </w:t>
      </w:r>
      <w:r>
        <w:rPr>
          <w:color w:val="000000"/>
          <w:sz w:val="24"/>
        </w:rPr>
        <w:t>наглядные, практические)</w:t>
      </w:r>
      <w:r>
        <w:rPr>
          <w:color w:val="000000"/>
          <w:spacing w:val="78"/>
          <w:sz w:val="24"/>
        </w:rPr>
        <w:t xml:space="preserve"> </w:t>
      </w:r>
      <w:r>
        <w:rPr>
          <w:color w:val="000000"/>
          <w:sz w:val="24"/>
        </w:rPr>
        <w:t>и</w:t>
      </w:r>
      <w:r>
        <w:rPr>
          <w:color w:val="000000"/>
          <w:spacing w:val="78"/>
          <w:sz w:val="24"/>
        </w:rPr>
        <w:t xml:space="preserve"> </w:t>
      </w:r>
      <w:r>
        <w:rPr>
          <w:color w:val="000000"/>
          <w:sz w:val="24"/>
        </w:rPr>
        <w:t>дополняют</w:t>
      </w:r>
      <w:r>
        <w:rPr>
          <w:color w:val="000000"/>
          <w:spacing w:val="77"/>
          <w:sz w:val="24"/>
        </w:rPr>
        <w:t xml:space="preserve"> </w:t>
      </w:r>
      <w:r>
        <w:rPr>
          <w:color w:val="000000"/>
          <w:sz w:val="24"/>
        </w:rPr>
        <w:t>методами,</w:t>
      </w:r>
      <w:r>
        <w:rPr>
          <w:color w:val="000000"/>
          <w:spacing w:val="79"/>
          <w:sz w:val="24"/>
        </w:rPr>
        <w:t xml:space="preserve"> </w:t>
      </w:r>
      <w:r>
        <w:rPr>
          <w:color w:val="000000"/>
          <w:sz w:val="24"/>
        </w:rPr>
        <w:t>в</w:t>
      </w:r>
      <w:r>
        <w:rPr>
          <w:color w:val="000000"/>
          <w:spacing w:val="78"/>
          <w:sz w:val="24"/>
        </w:rPr>
        <w:t xml:space="preserve"> </w:t>
      </w:r>
      <w:r>
        <w:rPr>
          <w:color w:val="000000"/>
          <w:sz w:val="24"/>
        </w:rPr>
        <w:t>основу</w:t>
      </w:r>
      <w:r>
        <w:rPr>
          <w:color w:val="000000"/>
          <w:spacing w:val="71"/>
          <w:sz w:val="24"/>
        </w:rPr>
        <w:t xml:space="preserve"> </w:t>
      </w:r>
      <w:r>
        <w:rPr>
          <w:color w:val="000000"/>
          <w:sz w:val="24"/>
        </w:rPr>
        <w:t>которых</w:t>
      </w:r>
      <w:r>
        <w:rPr>
          <w:color w:val="000000"/>
          <w:spacing w:val="80"/>
          <w:sz w:val="24"/>
        </w:rPr>
        <w:t xml:space="preserve"> </w:t>
      </w:r>
      <w:r>
        <w:rPr>
          <w:color w:val="000000"/>
          <w:sz w:val="24"/>
        </w:rPr>
        <w:t>положен</w:t>
      </w:r>
      <w:r>
        <w:rPr>
          <w:color w:val="000000"/>
          <w:spacing w:val="78"/>
          <w:sz w:val="24"/>
        </w:rPr>
        <w:t xml:space="preserve"> </w:t>
      </w:r>
      <w:r>
        <w:rPr>
          <w:color w:val="000000"/>
          <w:sz w:val="24"/>
        </w:rPr>
        <w:t>характер</w:t>
      </w:r>
      <w:r>
        <w:rPr>
          <w:color w:val="000000"/>
          <w:spacing w:val="79"/>
          <w:sz w:val="24"/>
        </w:rPr>
        <w:t xml:space="preserve"> </w:t>
      </w:r>
      <w:r>
        <w:rPr>
          <w:color w:val="000000"/>
          <w:sz w:val="24"/>
        </w:rPr>
        <w:t>познавательной</w:t>
      </w:r>
      <w:r>
        <w:t xml:space="preserve"> </w:t>
      </w:r>
      <w:r>
        <w:rPr>
          <w:color w:val="000000"/>
          <w:sz w:val="24"/>
        </w:rPr>
        <w:t>деятельности</w:t>
      </w:r>
      <w:r>
        <w:rPr>
          <w:color w:val="000000"/>
          <w:spacing w:val="1"/>
          <w:sz w:val="24"/>
        </w:rPr>
        <w:t xml:space="preserve"> </w:t>
      </w:r>
      <w:r>
        <w:rPr>
          <w:color w:val="000000"/>
          <w:sz w:val="24"/>
        </w:rPr>
        <w:t>детей:</w:t>
      </w:r>
    </w:p>
    <w:p w14:paraId="41226218"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w:t>
      </w:r>
      <w:r>
        <w:rPr>
          <w:color w:val="000000"/>
          <w:spacing w:val="160"/>
          <w:sz w:val="24"/>
        </w:rPr>
        <w:t xml:space="preserve"> </w:t>
      </w:r>
      <w:r>
        <w:rPr>
          <w:color w:val="000000"/>
          <w:sz w:val="24"/>
        </w:rPr>
        <w:t>при</w:t>
      </w:r>
      <w:r>
        <w:rPr>
          <w:color w:val="000000"/>
          <w:spacing w:val="161"/>
          <w:sz w:val="24"/>
        </w:rPr>
        <w:t xml:space="preserve"> </w:t>
      </w:r>
      <w:r>
        <w:rPr>
          <w:color w:val="000000"/>
          <w:sz w:val="24"/>
        </w:rPr>
        <w:t>использовании</w:t>
      </w:r>
      <w:r>
        <w:rPr>
          <w:color w:val="000000"/>
          <w:spacing w:val="162"/>
          <w:sz w:val="24"/>
        </w:rPr>
        <w:t xml:space="preserve"> </w:t>
      </w:r>
      <w:r>
        <w:rPr>
          <w:color w:val="000000"/>
          <w:sz w:val="24"/>
        </w:rPr>
        <w:t>информационно</w:t>
      </w:r>
      <w:r>
        <w:rPr>
          <w:color w:val="000000"/>
          <w:spacing w:val="-1"/>
          <w:sz w:val="24"/>
        </w:rPr>
        <w:t>-</w:t>
      </w:r>
      <w:r>
        <w:rPr>
          <w:color w:val="000000"/>
          <w:sz w:val="24"/>
        </w:rPr>
        <w:t>рецептивного</w:t>
      </w:r>
      <w:r>
        <w:rPr>
          <w:color w:val="000000"/>
          <w:spacing w:val="160"/>
          <w:sz w:val="24"/>
        </w:rPr>
        <w:t xml:space="preserve"> </w:t>
      </w:r>
      <w:r>
        <w:rPr>
          <w:color w:val="000000"/>
          <w:sz w:val="24"/>
        </w:rPr>
        <w:t>метода</w:t>
      </w:r>
      <w:r>
        <w:rPr>
          <w:color w:val="000000"/>
          <w:spacing w:val="160"/>
          <w:sz w:val="24"/>
        </w:rPr>
        <w:t xml:space="preserve"> </w:t>
      </w:r>
      <w:r>
        <w:rPr>
          <w:color w:val="000000"/>
          <w:sz w:val="24"/>
        </w:rPr>
        <w:t>предъявляется</w:t>
      </w:r>
      <w:r>
        <w:rPr>
          <w:color w:val="000000"/>
          <w:spacing w:val="161"/>
          <w:sz w:val="24"/>
        </w:rPr>
        <w:t xml:space="preserve"> </w:t>
      </w:r>
      <w:r>
        <w:rPr>
          <w:color w:val="000000"/>
          <w:sz w:val="24"/>
        </w:rPr>
        <w:t>информация, организуются</w:t>
      </w:r>
      <w:r>
        <w:rPr>
          <w:color w:val="000000"/>
          <w:spacing w:val="238"/>
          <w:sz w:val="24"/>
        </w:rPr>
        <w:t xml:space="preserve"> </w:t>
      </w:r>
      <w:r>
        <w:rPr>
          <w:color w:val="000000"/>
          <w:sz w:val="24"/>
        </w:rPr>
        <w:t>действия</w:t>
      </w:r>
      <w:r>
        <w:rPr>
          <w:color w:val="000000"/>
          <w:spacing w:val="237"/>
          <w:sz w:val="24"/>
        </w:rPr>
        <w:t xml:space="preserve"> </w:t>
      </w:r>
      <w:r>
        <w:rPr>
          <w:color w:val="000000"/>
          <w:sz w:val="24"/>
        </w:rPr>
        <w:t>ребенка</w:t>
      </w:r>
      <w:r>
        <w:rPr>
          <w:color w:val="000000"/>
          <w:spacing w:val="236"/>
          <w:sz w:val="24"/>
        </w:rPr>
        <w:t xml:space="preserve"> </w:t>
      </w:r>
      <w:r>
        <w:rPr>
          <w:color w:val="000000"/>
          <w:sz w:val="24"/>
        </w:rPr>
        <w:t>с</w:t>
      </w:r>
      <w:r>
        <w:rPr>
          <w:color w:val="000000"/>
          <w:spacing w:val="236"/>
          <w:sz w:val="24"/>
        </w:rPr>
        <w:t xml:space="preserve"> </w:t>
      </w:r>
      <w:r>
        <w:rPr>
          <w:color w:val="000000"/>
          <w:sz w:val="24"/>
        </w:rPr>
        <w:t>объектом</w:t>
      </w:r>
      <w:r>
        <w:rPr>
          <w:color w:val="000000"/>
          <w:spacing w:val="237"/>
          <w:sz w:val="24"/>
        </w:rPr>
        <w:t xml:space="preserve"> </w:t>
      </w:r>
      <w:r>
        <w:rPr>
          <w:color w:val="000000"/>
          <w:sz w:val="24"/>
        </w:rPr>
        <w:t>изучения</w:t>
      </w:r>
      <w:r>
        <w:rPr>
          <w:color w:val="000000"/>
          <w:spacing w:val="237"/>
          <w:sz w:val="24"/>
        </w:rPr>
        <w:t xml:space="preserve"> </w:t>
      </w:r>
      <w:r>
        <w:rPr>
          <w:color w:val="000000"/>
          <w:sz w:val="24"/>
        </w:rPr>
        <w:t>(распознающее</w:t>
      </w:r>
      <w:r>
        <w:rPr>
          <w:color w:val="000000"/>
          <w:spacing w:val="236"/>
          <w:sz w:val="24"/>
        </w:rPr>
        <w:t xml:space="preserve"> </w:t>
      </w:r>
      <w:r>
        <w:rPr>
          <w:color w:val="000000"/>
          <w:sz w:val="24"/>
        </w:rPr>
        <w:t>наблюдение, рассматривание</w:t>
      </w:r>
      <w:r>
        <w:rPr>
          <w:color w:val="000000"/>
          <w:spacing w:val="188"/>
          <w:sz w:val="24"/>
        </w:rPr>
        <w:t xml:space="preserve"> </w:t>
      </w:r>
      <w:r>
        <w:rPr>
          <w:color w:val="000000"/>
          <w:sz w:val="24"/>
        </w:rPr>
        <w:t>картин,</w:t>
      </w:r>
      <w:r>
        <w:rPr>
          <w:color w:val="000000"/>
          <w:spacing w:val="189"/>
          <w:sz w:val="24"/>
        </w:rPr>
        <w:t xml:space="preserve"> </w:t>
      </w:r>
      <w:r>
        <w:rPr>
          <w:color w:val="000000"/>
          <w:sz w:val="24"/>
        </w:rPr>
        <w:t>демонстрация</w:t>
      </w:r>
      <w:r>
        <w:rPr>
          <w:color w:val="000000"/>
          <w:spacing w:val="189"/>
          <w:sz w:val="24"/>
        </w:rPr>
        <w:t xml:space="preserve"> </w:t>
      </w:r>
      <w:r>
        <w:rPr>
          <w:color w:val="000000"/>
          <w:spacing w:val="1"/>
          <w:sz w:val="24"/>
        </w:rPr>
        <w:t>кино</w:t>
      </w:r>
      <w:r>
        <w:rPr>
          <w:color w:val="000000"/>
          <w:sz w:val="24"/>
        </w:rPr>
        <w:t>-</w:t>
      </w:r>
      <w:r>
        <w:rPr>
          <w:color w:val="000000"/>
          <w:spacing w:val="189"/>
          <w:sz w:val="24"/>
        </w:rPr>
        <w:t xml:space="preserve"> </w:t>
      </w:r>
      <w:r>
        <w:rPr>
          <w:color w:val="000000"/>
          <w:sz w:val="24"/>
        </w:rPr>
        <w:t>и</w:t>
      </w:r>
      <w:r>
        <w:rPr>
          <w:color w:val="000000"/>
          <w:spacing w:val="190"/>
          <w:sz w:val="24"/>
        </w:rPr>
        <w:t xml:space="preserve"> </w:t>
      </w:r>
      <w:r>
        <w:rPr>
          <w:color w:val="000000"/>
          <w:sz w:val="24"/>
        </w:rPr>
        <w:t>диафильмов,</w:t>
      </w:r>
      <w:r>
        <w:rPr>
          <w:color w:val="000000"/>
          <w:spacing w:val="187"/>
          <w:sz w:val="24"/>
        </w:rPr>
        <w:t xml:space="preserve"> </w:t>
      </w:r>
      <w:r>
        <w:rPr>
          <w:color w:val="000000"/>
          <w:sz w:val="24"/>
        </w:rPr>
        <w:t>просмотр</w:t>
      </w:r>
      <w:r>
        <w:rPr>
          <w:color w:val="000000"/>
          <w:spacing w:val="190"/>
          <w:sz w:val="24"/>
        </w:rPr>
        <w:t xml:space="preserve"> </w:t>
      </w:r>
      <w:r>
        <w:rPr>
          <w:color w:val="000000"/>
          <w:sz w:val="24"/>
        </w:rPr>
        <w:t>компьютерных презентаций, рассказы педагога</w:t>
      </w:r>
      <w:r>
        <w:rPr>
          <w:color w:val="000000"/>
          <w:spacing w:val="-1"/>
          <w:sz w:val="24"/>
        </w:rPr>
        <w:t xml:space="preserve"> </w:t>
      </w:r>
      <w:r>
        <w:rPr>
          <w:color w:val="000000"/>
          <w:sz w:val="24"/>
        </w:rPr>
        <w:t>или</w:t>
      </w:r>
      <w:r>
        <w:rPr>
          <w:color w:val="000000"/>
          <w:spacing w:val="1"/>
          <w:sz w:val="24"/>
        </w:rPr>
        <w:t xml:space="preserve"> </w:t>
      </w:r>
      <w:r>
        <w:rPr>
          <w:color w:val="000000"/>
          <w:sz w:val="24"/>
        </w:rPr>
        <w:t>детей, чтение);</w:t>
      </w:r>
    </w:p>
    <w:p w14:paraId="5F1A18B2"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w:t>
      </w:r>
      <w:r>
        <w:rPr>
          <w:color w:val="000000"/>
          <w:spacing w:val="21"/>
          <w:sz w:val="24"/>
        </w:rPr>
        <w:t xml:space="preserve"> </w:t>
      </w:r>
      <w:r>
        <w:rPr>
          <w:color w:val="000000"/>
          <w:sz w:val="24"/>
        </w:rPr>
        <w:t>репродуктивный</w:t>
      </w:r>
      <w:r>
        <w:rPr>
          <w:color w:val="000000"/>
          <w:spacing w:val="22"/>
          <w:sz w:val="24"/>
        </w:rPr>
        <w:t xml:space="preserve"> </w:t>
      </w:r>
      <w:r>
        <w:rPr>
          <w:color w:val="000000"/>
          <w:sz w:val="24"/>
        </w:rPr>
        <w:t>метод</w:t>
      </w:r>
      <w:r>
        <w:rPr>
          <w:color w:val="000000"/>
          <w:spacing w:val="22"/>
          <w:sz w:val="24"/>
        </w:rPr>
        <w:t xml:space="preserve"> </w:t>
      </w:r>
      <w:r>
        <w:rPr>
          <w:color w:val="000000"/>
          <w:sz w:val="24"/>
        </w:rPr>
        <w:t>предполагает</w:t>
      </w:r>
      <w:r>
        <w:rPr>
          <w:color w:val="000000"/>
          <w:spacing w:val="22"/>
          <w:sz w:val="24"/>
        </w:rPr>
        <w:t xml:space="preserve"> </w:t>
      </w:r>
      <w:r>
        <w:rPr>
          <w:color w:val="000000"/>
          <w:sz w:val="24"/>
        </w:rPr>
        <w:t>создание</w:t>
      </w:r>
      <w:r>
        <w:rPr>
          <w:color w:val="000000"/>
          <w:spacing w:val="23"/>
          <w:sz w:val="24"/>
        </w:rPr>
        <w:t xml:space="preserve"> </w:t>
      </w:r>
      <w:r>
        <w:rPr>
          <w:color w:val="000000"/>
          <w:spacing w:val="-1"/>
          <w:sz w:val="24"/>
        </w:rPr>
        <w:t>условий</w:t>
      </w:r>
      <w:r>
        <w:rPr>
          <w:color w:val="000000"/>
          <w:spacing w:val="23"/>
          <w:sz w:val="24"/>
        </w:rPr>
        <w:t xml:space="preserve"> </w:t>
      </w:r>
      <w:r>
        <w:rPr>
          <w:color w:val="000000"/>
          <w:sz w:val="24"/>
        </w:rPr>
        <w:t>для</w:t>
      </w:r>
      <w:r>
        <w:rPr>
          <w:color w:val="000000"/>
          <w:spacing w:val="22"/>
          <w:sz w:val="24"/>
        </w:rPr>
        <w:t xml:space="preserve"> </w:t>
      </w:r>
      <w:r>
        <w:rPr>
          <w:color w:val="000000"/>
          <w:sz w:val="24"/>
        </w:rPr>
        <w:t>воспроизведения</w:t>
      </w:r>
      <w:r>
        <w:rPr>
          <w:color w:val="000000"/>
          <w:spacing w:val="19"/>
          <w:sz w:val="24"/>
        </w:rPr>
        <w:t xml:space="preserve"> </w:t>
      </w:r>
      <w:r>
        <w:rPr>
          <w:color w:val="000000"/>
          <w:sz w:val="24"/>
        </w:rPr>
        <w:t>представлений</w:t>
      </w:r>
      <w:r>
        <w:rPr>
          <w:color w:val="000000"/>
          <w:spacing w:val="20"/>
          <w:sz w:val="24"/>
        </w:rPr>
        <w:t xml:space="preserve"> </w:t>
      </w:r>
      <w:r>
        <w:rPr>
          <w:color w:val="000000"/>
          <w:sz w:val="24"/>
        </w:rPr>
        <w:t>и способов</w:t>
      </w:r>
      <w:r>
        <w:rPr>
          <w:color w:val="000000"/>
          <w:spacing w:val="33"/>
          <w:sz w:val="24"/>
        </w:rPr>
        <w:t xml:space="preserve"> </w:t>
      </w:r>
      <w:r>
        <w:rPr>
          <w:color w:val="000000"/>
          <w:sz w:val="24"/>
        </w:rPr>
        <w:t>деятельности,</w:t>
      </w:r>
      <w:r>
        <w:rPr>
          <w:color w:val="000000"/>
          <w:spacing w:val="33"/>
          <w:sz w:val="24"/>
        </w:rPr>
        <w:t xml:space="preserve"> </w:t>
      </w:r>
      <w:r>
        <w:rPr>
          <w:color w:val="000000"/>
          <w:sz w:val="24"/>
        </w:rPr>
        <w:t>руководство</w:t>
      </w:r>
      <w:r>
        <w:rPr>
          <w:color w:val="000000"/>
          <w:spacing w:val="33"/>
          <w:sz w:val="24"/>
        </w:rPr>
        <w:t xml:space="preserve"> </w:t>
      </w:r>
      <w:r>
        <w:rPr>
          <w:color w:val="000000"/>
          <w:spacing w:val="1"/>
          <w:sz w:val="24"/>
        </w:rPr>
        <w:t>их</w:t>
      </w:r>
      <w:r>
        <w:rPr>
          <w:color w:val="000000"/>
          <w:spacing w:val="35"/>
          <w:sz w:val="24"/>
        </w:rPr>
        <w:t xml:space="preserve"> </w:t>
      </w:r>
      <w:r>
        <w:rPr>
          <w:color w:val="000000"/>
          <w:sz w:val="24"/>
        </w:rPr>
        <w:t>выполнением</w:t>
      </w:r>
      <w:r>
        <w:rPr>
          <w:color w:val="000000"/>
          <w:spacing w:val="33"/>
          <w:sz w:val="24"/>
        </w:rPr>
        <w:t xml:space="preserve"> </w:t>
      </w:r>
      <w:r>
        <w:rPr>
          <w:color w:val="000000"/>
          <w:sz w:val="24"/>
        </w:rPr>
        <w:t>(упражнения</w:t>
      </w:r>
      <w:r>
        <w:rPr>
          <w:color w:val="000000"/>
          <w:spacing w:val="31"/>
          <w:sz w:val="24"/>
        </w:rPr>
        <w:t xml:space="preserve"> </w:t>
      </w:r>
      <w:r>
        <w:rPr>
          <w:color w:val="000000"/>
          <w:spacing w:val="1"/>
          <w:sz w:val="24"/>
        </w:rPr>
        <w:t>на</w:t>
      </w:r>
      <w:r>
        <w:rPr>
          <w:color w:val="000000"/>
          <w:spacing w:val="32"/>
          <w:sz w:val="24"/>
        </w:rPr>
        <w:t xml:space="preserve"> </w:t>
      </w:r>
      <w:r>
        <w:rPr>
          <w:color w:val="000000"/>
          <w:sz w:val="24"/>
        </w:rPr>
        <w:t>основе</w:t>
      </w:r>
      <w:r>
        <w:rPr>
          <w:color w:val="000000"/>
          <w:spacing w:val="32"/>
          <w:sz w:val="24"/>
        </w:rPr>
        <w:t xml:space="preserve"> </w:t>
      </w:r>
      <w:r>
        <w:rPr>
          <w:color w:val="000000"/>
          <w:sz w:val="24"/>
        </w:rPr>
        <w:t>образца</w:t>
      </w:r>
      <w:r>
        <w:rPr>
          <w:color w:val="000000"/>
          <w:spacing w:val="32"/>
          <w:sz w:val="24"/>
        </w:rPr>
        <w:t xml:space="preserve"> </w:t>
      </w:r>
      <w:r>
        <w:rPr>
          <w:color w:val="000000"/>
          <w:spacing w:val="-1"/>
          <w:sz w:val="24"/>
        </w:rPr>
        <w:t>педагога, беседа,</w:t>
      </w:r>
      <w:r>
        <w:rPr>
          <w:color w:val="000000"/>
          <w:spacing w:val="3"/>
          <w:sz w:val="24"/>
        </w:rPr>
        <w:t xml:space="preserve"> </w:t>
      </w:r>
      <w:r>
        <w:rPr>
          <w:color w:val="000000"/>
          <w:sz w:val="24"/>
        </w:rPr>
        <w:t>составление</w:t>
      </w:r>
      <w:r>
        <w:rPr>
          <w:color w:val="000000"/>
          <w:spacing w:val="-1"/>
          <w:sz w:val="24"/>
        </w:rPr>
        <w:t xml:space="preserve"> </w:t>
      </w:r>
      <w:r>
        <w:rPr>
          <w:color w:val="000000"/>
          <w:sz w:val="24"/>
        </w:rPr>
        <w:t>рассказов с</w:t>
      </w:r>
      <w:r>
        <w:rPr>
          <w:color w:val="000000"/>
          <w:spacing w:val="-1"/>
          <w:sz w:val="24"/>
        </w:rPr>
        <w:t xml:space="preserve"> </w:t>
      </w:r>
      <w:r>
        <w:rPr>
          <w:color w:val="000000"/>
          <w:sz w:val="24"/>
        </w:rPr>
        <w:t>опорой</w:t>
      </w:r>
      <w:r>
        <w:rPr>
          <w:color w:val="000000"/>
          <w:spacing w:val="1"/>
          <w:sz w:val="24"/>
        </w:rPr>
        <w:t xml:space="preserve"> на</w:t>
      </w:r>
      <w:r>
        <w:rPr>
          <w:color w:val="000000"/>
          <w:spacing w:val="-2"/>
          <w:sz w:val="24"/>
        </w:rPr>
        <w:t xml:space="preserve"> </w:t>
      </w:r>
      <w:r>
        <w:rPr>
          <w:color w:val="000000"/>
          <w:spacing w:val="-1"/>
          <w:sz w:val="24"/>
        </w:rPr>
        <w:t>предметную</w:t>
      </w:r>
      <w:r>
        <w:rPr>
          <w:color w:val="000000"/>
          <w:spacing w:val="1"/>
          <w:sz w:val="24"/>
        </w:rPr>
        <w:t xml:space="preserve"> </w:t>
      </w:r>
      <w:r>
        <w:rPr>
          <w:color w:val="000000"/>
          <w:sz w:val="24"/>
        </w:rPr>
        <w:t>или</w:t>
      </w:r>
      <w:r>
        <w:rPr>
          <w:color w:val="000000"/>
          <w:spacing w:val="1"/>
          <w:sz w:val="24"/>
        </w:rPr>
        <w:t xml:space="preserve"> </w:t>
      </w:r>
      <w:r>
        <w:rPr>
          <w:color w:val="000000"/>
          <w:sz w:val="24"/>
        </w:rPr>
        <w:t>предметно</w:t>
      </w:r>
      <w:r>
        <w:rPr>
          <w:color w:val="000000"/>
          <w:spacing w:val="-1"/>
          <w:sz w:val="24"/>
        </w:rPr>
        <w:t>-</w:t>
      </w:r>
      <w:r>
        <w:rPr>
          <w:color w:val="000000"/>
          <w:sz w:val="24"/>
        </w:rPr>
        <w:t>схематическую</w:t>
      </w:r>
      <w:r>
        <w:rPr>
          <w:color w:val="000000"/>
          <w:spacing w:val="3"/>
          <w:sz w:val="24"/>
        </w:rPr>
        <w:t xml:space="preserve"> </w:t>
      </w:r>
      <w:r>
        <w:rPr>
          <w:color w:val="000000"/>
          <w:sz w:val="24"/>
        </w:rPr>
        <w:t>модель);</w:t>
      </w:r>
    </w:p>
    <w:p w14:paraId="073246AD"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w:t>
      </w:r>
      <w:r>
        <w:rPr>
          <w:color w:val="000000"/>
          <w:spacing w:val="16"/>
          <w:sz w:val="24"/>
        </w:rPr>
        <w:t xml:space="preserve"> </w:t>
      </w:r>
      <w:r>
        <w:rPr>
          <w:color w:val="000000"/>
          <w:sz w:val="24"/>
        </w:rPr>
        <w:t>метод</w:t>
      </w:r>
      <w:r>
        <w:rPr>
          <w:color w:val="000000"/>
          <w:spacing w:val="17"/>
          <w:sz w:val="24"/>
        </w:rPr>
        <w:t xml:space="preserve"> </w:t>
      </w:r>
      <w:r>
        <w:rPr>
          <w:color w:val="000000"/>
          <w:sz w:val="24"/>
        </w:rPr>
        <w:t>проблемного</w:t>
      </w:r>
      <w:r>
        <w:rPr>
          <w:color w:val="000000"/>
          <w:spacing w:val="16"/>
          <w:sz w:val="24"/>
        </w:rPr>
        <w:t xml:space="preserve"> </w:t>
      </w:r>
      <w:r>
        <w:rPr>
          <w:color w:val="000000"/>
          <w:sz w:val="24"/>
        </w:rPr>
        <w:t>изложения</w:t>
      </w:r>
      <w:r>
        <w:rPr>
          <w:color w:val="000000"/>
          <w:spacing w:val="16"/>
          <w:sz w:val="24"/>
        </w:rPr>
        <w:t xml:space="preserve"> </w:t>
      </w:r>
      <w:r>
        <w:rPr>
          <w:color w:val="000000"/>
          <w:sz w:val="24"/>
        </w:rPr>
        <w:t>представляет</w:t>
      </w:r>
      <w:r>
        <w:rPr>
          <w:color w:val="000000"/>
          <w:spacing w:val="17"/>
          <w:sz w:val="24"/>
        </w:rPr>
        <w:t xml:space="preserve"> </w:t>
      </w:r>
      <w:r>
        <w:rPr>
          <w:color w:val="000000"/>
          <w:sz w:val="24"/>
        </w:rPr>
        <w:t>собой</w:t>
      </w:r>
      <w:r>
        <w:rPr>
          <w:color w:val="000000"/>
          <w:spacing w:val="18"/>
          <w:sz w:val="24"/>
        </w:rPr>
        <w:t xml:space="preserve"> </w:t>
      </w:r>
      <w:r>
        <w:rPr>
          <w:color w:val="000000"/>
          <w:sz w:val="24"/>
        </w:rPr>
        <w:t>постановку</w:t>
      </w:r>
      <w:r>
        <w:rPr>
          <w:color w:val="000000"/>
          <w:spacing w:val="9"/>
          <w:sz w:val="24"/>
        </w:rPr>
        <w:t xml:space="preserve"> </w:t>
      </w:r>
      <w:r>
        <w:rPr>
          <w:color w:val="000000"/>
          <w:sz w:val="24"/>
        </w:rPr>
        <w:t>проблемы</w:t>
      </w:r>
      <w:r>
        <w:rPr>
          <w:color w:val="000000"/>
          <w:spacing w:val="16"/>
          <w:sz w:val="24"/>
        </w:rPr>
        <w:t xml:space="preserve"> </w:t>
      </w:r>
      <w:r>
        <w:rPr>
          <w:color w:val="000000"/>
          <w:sz w:val="24"/>
        </w:rPr>
        <w:t>и</w:t>
      </w:r>
      <w:r>
        <w:rPr>
          <w:color w:val="000000"/>
          <w:spacing w:val="17"/>
          <w:sz w:val="24"/>
        </w:rPr>
        <w:t xml:space="preserve"> </w:t>
      </w:r>
      <w:r>
        <w:rPr>
          <w:color w:val="000000"/>
          <w:sz w:val="24"/>
        </w:rPr>
        <w:t>раскрытие</w:t>
      </w:r>
      <w:r>
        <w:rPr>
          <w:color w:val="000000"/>
          <w:spacing w:val="16"/>
          <w:sz w:val="24"/>
        </w:rPr>
        <w:t xml:space="preserve"> </w:t>
      </w:r>
      <w:r>
        <w:rPr>
          <w:color w:val="000000"/>
          <w:spacing w:val="-2"/>
          <w:sz w:val="24"/>
        </w:rPr>
        <w:t>пути</w:t>
      </w:r>
      <w:r>
        <w:rPr>
          <w:color w:val="000000"/>
          <w:spacing w:val="19"/>
          <w:sz w:val="24"/>
        </w:rPr>
        <w:t xml:space="preserve"> </w:t>
      </w:r>
      <w:r>
        <w:rPr>
          <w:color w:val="000000"/>
          <w:spacing w:val="1"/>
          <w:sz w:val="24"/>
        </w:rPr>
        <w:t xml:space="preserve">ее </w:t>
      </w:r>
      <w:r>
        <w:rPr>
          <w:color w:val="000000"/>
          <w:sz w:val="24"/>
        </w:rPr>
        <w:t>решения в процессе</w:t>
      </w:r>
      <w:r>
        <w:rPr>
          <w:color w:val="000000"/>
          <w:spacing w:val="-1"/>
          <w:sz w:val="24"/>
        </w:rPr>
        <w:t xml:space="preserve"> </w:t>
      </w:r>
      <w:r>
        <w:rPr>
          <w:color w:val="000000"/>
          <w:sz w:val="24"/>
        </w:rPr>
        <w:t>организации</w:t>
      </w:r>
      <w:r>
        <w:rPr>
          <w:color w:val="000000"/>
          <w:spacing w:val="1"/>
          <w:sz w:val="24"/>
        </w:rPr>
        <w:t xml:space="preserve"> </w:t>
      </w:r>
      <w:r>
        <w:rPr>
          <w:color w:val="000000"/>
          <w:sz w:val="24"/>
        </w:rPr>
        <w:t>опытов, наблюдений;</w:t>
      </w:r>
    </w:p>
    <w:p w14:paraId="2ECDFE71" w14:textId="77777777"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w:t>
      </w:r>
      <w:r>
        <w:rPr>
          <w:color w:val="000000"/>
          <w:spacing w:val="21"/>
          <w:sz w:val="24"/>
        </w:rPr>
        <w:t xml:space="preserve"> </w:t>
      </w:r>
      <w:r>
        <w:rPr>
          <w:color w:val="000000"/>
          <w:sz w:val="24"/>
        </w:rPr>
        <w:t>при</w:t>
      </w:r>
      <w:r>
        <w:rPr>
          <w:color w:val="000000"/>
          <w:spacing w:val="19"/>
          <w:sz w:val="24"/>
        </w:rPr>
        <w:t xml:space="preserve"> </w:t>
      </w:r>
      <w:r>
        <w:rPr>
          <w:color w:val="000000"/>
          <w:sz w:val="24"/>
        </w:rPr>
        <w:t>применении</w:t>
      </w:r>
      <w:r>
        <w:rPr>
          <w:color w:val="000000"/>
          <w:spacing w:val="22"/>
          <w:sz w:val="24"/>
        </w:rPr>
        <w:t xml:space="preserve"> </w:t>
      </w:r>
      <w:r>
        <w:rPr>
          <w:color w:val="000000"/>
          <w:sz w:val="24"/>
        </w:rPr>
        <w:t>эвристического</w:t>
      </w:r>
      <w:r>
        <w:rPr>
          <w:color w:val="000000"/>
          <w:spacing w:val="22"/>
          <w:sz w:val="24"/>
        </w:rPr>
        <w:t xml:space="preserve"> </w:t>
      </w:r>
      <w:r>
        <w:rPr>
          <w:color w:val="000000"/>
          <w:sz w:val="24"/>
        </w:rPr>
        <w:t>метода</w:t>
      </w:r>
      <w:r>
        <w:rPr>
          <w:color w:val="000000"/>
          <w:spacing w:val="21"/>
          <w:sz w:val="24"/>
        </w:rPr>
        <w:t xml:space="preserve"> </w:t>
      </w:r>
      <w:r>
        <w:rPr>
          <w:color w:val="000000"/>
          <w:spacing w:val="1"/>
          <w:sz w:val="24"/>
        </w:rPr>
        <w:t>(частично</w:t>
      </w:r>
      <w:r>
        <w:rPr>
          <w:color w:val="000000"/>
          <w:spacing w:val="-1"/>
          <w:sz w:val="24"/>
        </w:rPr>
        <w:t>-</w:t>
      </w:r>
      <w:r>
        <w:rPr>
          <w:color w:val="000000"/>
          <w:sz w:val="24"/>
        </w:rPr>
        <w:t>поискового)</w:t>
      </w:r>
      <w:r>
        <w:rPr>
          <w:color w:val="000000"/>
          <w:spacing w:val="20"/>
          <w:sz w:val="24"/>
        </w:rPr>
        <w:t xml:space="preserve"> </w:t>
      </w:r>
      <w:r>
        <w:rPr>
          <w:color w:val="000000"/>
          <w:sz w:val="24"/>
        </w:rPr>
        <w:t>проблемная</w:t>
      </w:r>
      <w:r>
        <w:rPr>
          <w:color w:val="000000"/>
          <w:spacing w:val="22"/>
          <w:sz w:val="24"/>
        </w:rPr>
        <w:t xml:space="preserve"> </w:t>
      </w:r>
      <w:r>
        <w:rPr>
          <w:color w:val="000000"/>
          <w:sz w:val="24"/>
        </w:rPr>
        <w:t>задача</w:t>
      </w:r>
      <w:r>
        <w:rPr>
          <w:color w:val="000000"/>
          <w:spacing w:val="21"/>
          <w:sz w:val="24"/>
        </w:rPr>
        <w:t xml:space="preserve"> </w:t>
      </w:r>
      <w:r>
        <w:rPr>
          <w:color w:val="000000"/>
          <w:sz w:val="24"/>
        </w:rPr>
        <w:t>делится</w:t>
      </w:r>
      <w:r>
        <w:rPr>
          <w:color w:val="000000"/>
          <w:spacing w:val="21"/>
          <w:sz w:val="24"/>
        </w:rPr>
        <w:t xml:space="preserve"> </w:t>
      </w:r>
      <w:r>
        <w:rPr>
          <w:color w:val="000000"/>
          <w:spacing w:val="1"/>
          <w:sz w:val="24"/>
        </w:rPr>
        <w:t xml:space="preserve">на </w:t>
      </w:r>
      <w:r>
        <w:rPr>
          <w:color w:val="000000"/>
          <w:spacing w:val="-1"/>
          <w:sz w:val="24"/>
        </w:rPr>
        <w:t>части</w:t>
      </w:r>
      <w:r>
        <w:rPr>
          <w:color w:val="000000"/>
          <w:spacing w:val="46"/>
          <w:sz w:val="24"/>
        </w:rPr>
        <w:t xml:space="preserve"> </w:t>
      </w:r>
      <w:r>
        <w:rPr>
          <w:color w:val="000000"/>
          <w:sz w:val="24"/>
        </w:rPr>
        <w:t>-</w:t>
      </w:r>
      <w:r>
        <w:rPr>
          <w:color w:val="000000"/>
          <w:spacing w:val="42"/>
          <w:sz w:val="24"/>
        </w:rPr>
        <w:t xml:space="preserve"> </w:t>
      </w:r>
      <w:r>
        <w:rPr>
          <w:color w:val="000000"/>
          <w:sz w:val="24"/>
        </w:rPr>
        <w:t>проблемы,</w:t>
      </w:r>
      <w:r>
        <w:rPr>
          <w:color w:val="000000"/>
          <w:spacing w:val="42"/>
          <w:sz w:val="24"/>
        </w:rPr>
        <w:t xml:space="preserve"> </w:t>
      </w:r>
      <w:r>
        <w:rPr>
          <w:color w:val="000000"/>
          <w:sz w:val="24"/>
        </w:rPr>
        <w:t>в</w:t>
      </w:r>
      <w:r>
        <w:rPr>
          <w:color w:val="000000"/>
          <w:spacing w:val="42"/>
          <w:sz w:val="24"/>
        </w:rPr>
        <w:t xml:space="preserve"> </w:t>
      </w:r>
      <w:r>
        <w:rPr>
          <w:color w:val="000000"/>
          <w:sz w:val="24"/>
        </w:rPr>
        <w:t>решении</w:t>
      </w:r>
      <w:r>
        <w:rPr>
          <w:color w:val="000000"/>
          <w:spacing w:val="44"/>
          <w:sz w:val="24"/>
        </w:rPr>
        <w:t xml:space="preserve"> </w:t>
      </w:r>
      <w:r>
        <w:rPr>
          <w:color w:val="000000"/>
          <w:spacing w:val="-1"/>
          <w:sz w:val="24"/>
        </w:rPr>
        <w:t>которых</w:t>
      </w:r>
      <w:r>
        <w:rPr>
          <w:color w:val="000000"/>
          <w:spacing w:val="46"/>
          <w:sz w:val="24"/>
        </w:rPr>
        <w:t xml:space="preserve"> </w:t>
      </w:r>
      <w:r>
        <w:rPr>
          <w:color w:val="000000"/>
          <w:sz w:val="24"/>
        </w:rPr>
        <w:t>принимают</w:t>
      </w:r>
      <w:r>
        <w:rPr>
          <w:color w:val="000000"/>
          <w:spacing w:val="46"/>
          <w:sz w:val="24"/>
        </w:rPr>
        <w:t xml:space="preserve"> </w:t>
      </w:r>
      <w:r>
        <w:rPr>
          <w:color w:val="000000"/>
          <w:spacing w:val="-1"/>
          <w:sz w:val="24"/>
        </w:rPr>
        <w:t>участие</w:t>
      </w:r>
      <w:r>
        <w:rPr>
          <w:color w:val="000000"/>
          <w:spacing w:val="43"/>
          <w:sz w:val="24"/>
        </w:rPr>
        <w:t xml:space="preserve"> </w:t>
      </w:r>
      <w:r>
        <w:rPr>
          <w:color w:val="000000"/>
          <w:sz w:val="24"/>
        </w:rPr>
        <w:t>дети</w:t>
      </w:r>
      <w:r>
        <w:rPr>
          <w:color w:val="000000"/>
          <w:spacing w:val="44"/>
          <w:sz w:val="24"/>
        </w:rPr>
        <w:t xml:space="preserve"> </w:t>
      </w:r>
      <w:r>
        <w:rPr>
          <w:color w:val="000000"/>
          <w:sz w:val="24"/>
        </w:rPr>
        <w:t>(применение</w:t>
      </w:r>
      <w:r>
        <w:rPr>
          <w:color w:val="000000"/>
          <w:spacing w:val="42"/>
          <w:sz w:val="24"/>
        </w:rPr>
        <w:t xml:space="preserve"> </w:t>
      </w:r>
      <w:r>
        <w:rPr>
          <w:color w:val="000000"/>
          <w:sz w:val="24"/>
        </w:rPr>
        <w:t>представлений</w:t>
      </w:r>
      <w:r>
        <w:rPr>
          <w:color w:val="000000"/>
          <w:spacing w:val="42"/>
          <w:sz w:val="24"/>
        </w:rPr>
        <w:t xml:space="preserve"> </w:t>
      </w:r>
      <w:r>
        <w:rPr>
          <w:color w:val="000000"/>
          <w:sz w:val="24"/>
        </w:rPr>
        <w:t>в новых</w:t>
      </w:r>
      <w:r>
        <w:rPr>
          <w:color w:val="000000"/>
          <w:spacing w:val="4"/>
          <w:sz w:val="24"/>
        </w:rPr>
        <w:t xml:space="preserve"> </w:t>
      </w:r>
      <w:r>
        <w:rPr>
          <w:color w:val="000000"/>
          <w:spacing w:val="-1"/>
          <w:sz w:val="24"/>
        </w:rPr>
        <w:t>условиях);</w:t>
      </w:r>
    </w:p>
    <w:p w14:paraId="2FA6F33E"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w:t>
      </w:r>
      <w:r>
        <w:rPr>
          <w:color w:val="000000"/>
          <w:spacing w:val="105"/>
          <w:sz w:val="24"/>
        </w:rPr>
        <w:t xml:space="preserve"> </w:t>
      </w:r>
      <w:r>
        <w:rPr>
          <w:color w:val="000000"/>
          <w:sz w:val="24"/>
        </w:rPr>
        <w:t>исследовательский</w:t>
      </w:r>
      <w:r>
        <w:rPr>
          <w:color w:val="000000"/>
          <w:spacing w:val="106"/>
          <w:sz w:val="24"/>
        </w:rPr>
        <w:t xml:space="preserve"> </w:t>
      </w:r>
      <w:r>
        <w:rPr>
          <w:color w:val="000000"/>
          <w:sz w:val="24"/>
        </w:rPr>
        <w:t>метод</w:t>
      </w:r>
      <w:r>
        <w:rPr>
          <w:color w:val="000000"/>
          <w:spacing w:val="106"/>
          <w:sz w:val="24"/>
        </w:rPr>
        <w:t xml:space="preserve"> </w:t>
      </w:r>
      <w:r>
        <w:rPr>
          <w:color w:val="000000"/>
          <w:sz w:val="24"/>
        </w:rPr>
        <w:t>включает</w:t>
      </w:r>
      <w:r>
        <w:rPr>
          <w:color w:val="000000"/>
          <w:spacing w:val="106"/>
          <w:sz w:val="24"/>
        </w:rPr>
        <w:t xml:space="preserve"> </w:t>
      </w:r>
      <w:r>
        <w:rPr>
          <w:color w:val="000000"/>
          <w:sz w:val="24"/>
        </w:rPr>
        <w:t>составление</w:t>
      </w:r>
      <w:r>
        <w:rPr>
          <w:color w:val="000000"/>
          <w:spacing w:val="105"/>
          <w:sz w:val="24"/>
        </w:rPr>
        <w:t xml:space="preserve"> </w:t>
      </w:r>
      <w:r>
        <w:rPr>
          <w:color w:val="000000"/>
          <w:sz w:val="24"/>
        </w:rPr>
        <w:t>и</w:t>
      </w:r>
      <w:r>
        <w:rPr>
          <w:color w:val="000000"/>
          <w:spacing w:val="104"/>
          <w:sz w:val="24"/>
        </w:rPr>
        <w:t xml:space="preserve"> </w:t>
      </w:r>
      <w:r>
        <w:rPr>
          <w:color w:val="000000"/>
          <w:spacing w:val="1"/>
          <w:sz w:val="24"/>
        </w:rPr>
        <w:t>предъявление</w:t>
      </w:r>
      <w:r>
        <w:rPr>
          <w:color w:val="000000"/>
          <w:spacing w:val="101"/>
          <w:sz w:val="24"/>
        </w:rPr>
        <w:t xml:space="preserve"> </w:t>
      </w:r>
      <w:r>
        <w:rPr>
          <w:color w:val="000000"/>
          <w:sz w:val="24"/>
        </w:rPr>
        <w:t>проблемных</w:t>
      </w:r>
      <w:r>
        <w:rPr>
          <w:color w:val="000000"/>
          <w:spacing w:val="105"/>
          <w:sz w:val="24"/>
        </w:rPr>
        <w:t xml:space="preserve"> </w:t>
      </w:r>
      <w:r>
        <w:rPr>
          <w:color w:val="000000"/>
          <w:spacing w:val="-1"/>
          <w:sz w:val="24"/>
        </w:rPr>
        <w:t xml:space="preserve">ситуаций, </w:t>
      </w:r>
      <w:r>
        <w:rPr>
          <w:color w:val="000000"/>
          <w:sz w:val="24"/>
        </w:rPr>
        <w:t>ситуаций</w:t>
      </w:r>
      <w:r>
        <w:rPr>
          <w:color w:val="000000"/>
          <w:spacing w:val="351"/>
          <w:sz w:val="24"/>
        </w:rPr>
        <w:t xml:space="preserve"> </w:t>
      </w:r>
      <w:r>
        <w:rPr>
          <w:color w:val="000000"/>
          <w:spacing w:val="1"/>
          <w:sz w:val="24"/>
        </w:rPr>
        <w:t>для</w:t>
      </w:r>
      <w:r>
        <w:rPr>
          <w:color w:val="000000"/>
          <w:spacing w:val="347"/>
          <w:sz w:val="24"/>
        </w:rPr>
        <w:t xml:space="preserve"> </w:t>
      </w:r>
      <w:r>
        <w:rPr>
          <w:color w:val="000000"/>
          <w:sz w:val="24"/>
        </w:rPr>
        <w:t>экспериментирования</w:t>
      </w:r>
      <w:r>
        <w:rPr>
          <w:color w:val="000000"/>
          <w:spacing w:val="345"/>
          <w:sz w:val="24"/>
        </w:rPr>
        <w:t xml:space="preserve"> </w:t>
      </w:r>
      <w:r>
        <w:rPr>
          <w:color w:val="000000"/>
          <w:sz w:val="24"/>
        </w:rPr>
        <w:t>и</w:t>
      </w:r>
      <w:r>
        <w:rPr>
          <w:color w:val="000000"/>
          <w:spacing w:val="351"/>
          <w:sz w:val="24"/>
        </w:rPr>
        <w:t xml:space="preserve"> </w:t>
      </w:r>
      <w:r>
        <w:rPr>
          <w:color w:val="000000"/>
          <w:sz w:val="24"/>
        </w:rPr>
        <w:t>опытов</w:t>
      </w:r>
      <w:r>
        <w:rPr>
          <w:color w:val="000000"/>
          <w:spacing w:val="352"/>
          <w:sz w:val="24"/>
        </w:rPr>
        <w:t xml:space="preserve"> </w:t>
      </w:r>
      <w:r>
        <w:rPr>
          <w:color w:val="000000"/>
          <w:sz w:val="24"/>
        </w:rPr>
        <w:t>(творческие</w:t>
      </w:r>
      <w:r>
        <w:rPr>
          <w:color w:val="000000"/>
          <w:spacing w:val="349"/>
          <w:sz w:val="24"/>
        </w:rPr>
        <w:t xml:space="preserve"> </w:t>
      </w:r>
      <w:r>
        <w:rPr>
          <w:color w:val="000000"/>
          <w:sz w:val="24"/>
        </w:rPr>
        <w:t>задания,</w:t>
      </w:r>
      <w:r>
        <w:rPr>
          <w:color w:val="000000"/>
          <w:spacing w:val="350"/>
          <w:sz w:val="24"/>
        </w:rPr>
        <w:t xml:space="preserve"> </w:t>
      </w:r>
      <w:r>
        <w:rPr>
          <w:color w:val="000000"/>
          <w:sz w:val="24"/>
        </w:rPr>
        <w:t>опыты, экспериментирование).</w:t>
      </w:r>
    </w:p>
    <w:p w14:paraId="32CE6239"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Pr>
          <w:color w:val="000000"/>
          <w:spacing w:val="72"/>
          <w:sz w:val="24"/>
        </w:rPr>
        <w:t xml:space="preserve"> </w:t>
      </w:r>
      <w:r>
        <w:rPr>
          <w:color w:val="000000"/>
          <w:sz w:val="24"/>
        </w:rPr>
        <w:t>решения</w:t>
      </w:r>
      <w:r>
        <w:rPr>
          <w:color w:val="000000"/>
          <w:spacing w:val="72"/>
          <w:sz w:val="24"/>
        </w:rPr>
        <w:t xml:space="preserve"> </w:t>
      </w:r>
      <w:r>
        <w:rPr>
          <w:color w:val="000000"/>
          <w:sz w:val="24"/>
        </w:rPr>
        <w:t>задач</w:t>
      </w:r>
      <w:r>
        <w:rPr>
          <w:color w:val="000000"/>
          <w:spacing w:val="73"/>
          <w:sz w:val="24"/>
        </w:rPr>
        <w:t xml:space="preserve"> </w:t>
      </w:r>
      <w:r>
        <w:rPr>
          <w:color w:val="000000"/>
          <w:sz w:val="24"/>
        </w:rPr>
        <w:t>воспитания</w:t>
      </w:r>
      <w:r>
        <w:rPr>
          <w:color w:val="000000"/>
          <w:spacing w:val="71"/>
          <w:sz w:val="24"/>
        </w:rPr>
        <w:t xml:space="preserve"> </w:t>
      </w:r>
      <w:r>
        <w:rPr>
          <w:color w:val="000000"/>
          <w:sz w:val="24"/>
        </w:rPr>
        <w:t>и</w:t>
      </w:r>
      <w:r>
        <w:rPr>
          <w:color w:val="000000"/>
          <w:spacing w:val="73"/>
          <w:sz w:val="24"/>
        </w:rPr>
        <w:t xml:space="preserve"> </w:t>
      </w:r>
      <w:r>
        <w:rPr>
          <w:color w:val="000000"/>
          <w:sz w:val="24"/>
        </w:rPr>
        <w:t>обучения</w:t>
      </w:r>
      <w:r>
        <w:rPr>
          <w:color w:val="000000"/>
          <w:spacing w:val="72"/>
          <w:sz w:val="24"/>
        </w:rPr>
        <w:t xml:space="preserve"> </w:t>
      </w:r>
      <w:r>
        <w:rPr>
          <w:color w:val="000000"/>
          <w:sz w:val="24"/>
        </w:rPr>
        <w:t>широко</w:t>
      </w:r>
      <w:r>
        <w:rPr>
          <w:color w:val="000000"/>
          <w:spacing w:val="71"/>
          <w:sz w:val="24"/>
        </w:rPr>
        <w:t xml:space="preserve"> </w:t>
      </w:r>
      <w:r>
        <w:rPr>
          <w:color w:val="000000"/>
          <w:sz w:val="24"/>
        </w:rPr>
        <w:t>применяется</w:t>
      </w:r>
      <w:r>
        <w:rPr>
          <w:color w:val="000000"/>
          <w:spacing w:val="72"/>
          <w:sz w:val="24"/>
        </w:rPr>
        <w:t xml:space="preserve"> </w:t>
      </w:r>
      <w:r>
        <w:rPr>
          <w:color w:val="000000"/>
          <w:sz w:val="24"/>
        </w:rPr>
        <w:t>метод</w:t>
      </w:r>
      <w:r>
        <w:rPr>
          <w:color w:val="000000"/>
          <w:spacing w:val="72"/>
          <w:sz w:val="24"/>
        </w:rPr>
        <w:t xml:space="preserve"> </w:t>
      </w:r>
      <w:r>
        <w:rPr>
          <w:color w:val="000000"/>
          <w:sz w:val="24"/>
        </w:rPr>
        <w:t>проектов.</w:t>
      </w:r>
      <w:r>
        <w:rPr>
          <w:color w:val="000000"/>
          <w:spacing w:val="71"/>
          <w:sz w:val="24"/>
        </w:rPr>
        <w:t xml:space="preserve"> </w:t>
      </w:r>
      <w:r>
        <w:rPr>
          <w:color w:val="000000"/>
          <w:sz w:val="24"/>
        </w:rPr>
        <w:t>Он способствует</w:t>
      </w:r>
      <w:r>
        <w:rPr>
          <w:color w:val="000000"/>
          <w:spacing w:val="111"/>
          <w:sz w:val="24"/>
        </w:rPr>
        <w:t xml:space="preserve"> </w:t>
      </w:r>
      <w:r>
        <w:rPr>
          <w:color w:val="000000"/>
          <w:sz w:val="24"/>
        </w:rPr>
        <w:t>развитию</w:t>
      </w:r>
      <w:r>
        <w:rPr>
          <w:color w:val="000000"/>
          <w:spacing w:val="113"/>
          <w:sz w:val="24"/>
        </w:rPr>
        <w:t xml:space="preserve"> </w:t>
      </w:r>
      <w:r>
        <w:rPr>
          <w:color w:val="000000"/>
          <w:sz w:val="24"/>
        </w:rPr>
        <w:t>у</w:t>
      </w:r>
      <w:r>
        <w:rPr>
          <w:color w:val="000000"/>
          <w:spacing w:val="105"/>
          <w:sz w:val="24"/>
        </w:rPr>
        <w:t xml:space="preserve"> </w:t>
      </w:r>
      <w:r>
        <w:rPr>
          <w:color w:val="000000"/>
          <w:sz w:val="24"/>
        </w:rPr>
        <w:t>детей</w:t>
      </w:r>
      <w:r>
        <w:rPr>
          <w:color w:val="000000"/>
          <w:spacing w:val="111"/>
          <w:sz w:val="24"/>
        </w:rPr>
        <w:t xml:space="preserve"> </w:t>
      </w:r>
      <w:r>
        <w:rPr>
          <w:color w:val="000000"/>
          <w:sz w:val="24"/>
        </w:rPr>
        <w:t>исследовательской</w:t>
      </w:r>
      <w:r>
        <w:rPr>
          <w:color w:val="000000"/>
          <w:spacing w:val="111"/>
          <w:sz w:val="24"/>
        </w:rPr>
        <w:t xml:space="preserve"> </w:t>
      </w:r>
      <w:r>
        <w:rPr>
          <w:color w:val="000000"/>
          <w:sz w:val="24"/>
        </w:rPr>
        <w:t>активности,</w:t>
      </w:r>
      <w:r>
        <w:rPr>
          <w:color w:val="000000"/>
          <w:spacing w:val="108"/>
          <w:sz w:val="24"/>
        </w:rPr>
        <w:t xml:space="preserve"> </w:t>
      </w:r>
      <w:r>
        <w:rPr>
          <w:color w:val="000000"/>
          <w:spacing w:val="1"/>
          <w:sz w:val="24"/>
        </w:rPr>
        <w:t>познавательных</w:t>
      </w:r>
      <w:r>
        <w:rPr>
          <w:color w:val="000000"/>
          <w:spacing w:val="109"/>
          <w:sz w:val="24"/>
        </w:rPr>
        <w:t xml:space="preserve"> </w:t>
      </w:r>
      <w:r>
        <w:rPr>
          <w:color w:val="000000"/>
          <w:sz w:val="24"/>
        </w:rPr>
        <w:t>интересов, коммуникативных</w:t>
      </w:r>
      <w:r>
        <w:rPr>
          <w:color w:val="000000"/>
          <w:spacing w:val="79"/>
          <w:sz w:val="24"/>
        </w:rPr>
        <w:t xml:space="preserve"> </w:t>
      </w:r>
      <w:r>
        <w:rPr>
          <w:color w:val="000000"/>
          <w:sz w:val="24"/>
        </w:rPr>
        <w:t>и</w:t>
      </w:r>
      <w:r>
        <w:rPr>
          <w:color w:val="000000"/>
          <w:spacing w:val="77"/>
          <w:sz w:val="24"/>
        </w:rPr>
        <w:t xml:space="preserve"> </w:t>
      </w:r>
      <w:r>
        <w:rPr>
          <w:color w:val="000000"/>
          <w:sz w:val="24"/>
        </w:rPr>
        <w:t>творческих</w:t>
      </w:r>
      <w:r>
        <w:rPr>
          <w:color w:val="000000"/>
          <w:spacing w:val="79"/>
          <w:sz w:val="24"/>
        </w:rPr>
        <w:t xml:space="preserve"> </w:t>
      </w:r>
      <w:r>
        <w:rPr>
          <w:color w:val="000000"/>
          <w:sz w:val="24"/>
        </w:rPr>
        <w:t>способностей,</w:t>
      </w:r>
      <w:r>
        <w:rPr>
          <w:color w:val="000000"/>
          <w:spacing w:val="77"/>
          <w:sz w:val="24"/>
        </w:rPr>
        <w:t xml:space="preserve"> </w:t>
      </w:r>
      <w:r>
        <w:rPr>
          <w:color w:val="000000"/>
          <w:sz w:val="24"/>
        </w:rPr>
        <w:t>навыков</w:t>
      </w:r>
      <w:r>
        <w:rPr>
          <w:color w:val="000000"/>
          <w:spacing w:val="76"/>
          <w:sz w:val="24"/>
        </w:rPr>
        <w:t xml:space="preserve"> </w:t>
      </w:r>
      <w:r>
        <w:rPr>
          <w:color w:val="000000"/>
          <w:sz w:val="24"/>
        </w:rPr>
        <w:t>сотрудничества</w:t>
      </w:r>
      <w:r>
        <w:rPr>
          <w:color w:val="000000"/>
          <w:spacing w:val="75"/>
          <w:sz w:val="24"/>
        </w:rPr>
        <w:t xml:space="preserve"> </w:t>
      </w:r>
      <w:r>
        <w:rPr>
          <w:color w:val="000000"/>
          <w:sz w:val="24"/>
        </w:rPr>
        <w:t>и</w:t>
      </w:r>
      <w:r>
        <w:rPr>
          <w:color w:val="000000"/>
          <w:spacing w:val="77"/>
          <w:sz w:val="24"/>
        </w:rPr>
        <w:t xml:space="preserve"> </w:t>
      </w:r>
      <w:r>
        <w:rPr>
          <w:color w:val="000000"/>
          <w:sz w:val="24"/>
        </w:rPr>
        <w:t>другое.</w:t>
      </w:r>
      <w:r>
        <w:rPr>
          <w:color w:val="000000"/>
          <w:spacing w:val="79"/>
          <w:sz w:val="24"/>
        </w:rPr>
        <w:t xml:space="preserve"> </w:t>
      </w:r>
      <w:r>
        <w:rPr>
          <w:color w:val="000000"/>
          <w:sz w:val="24"/>
        </w:rPr>
        <w:t>Выполняя совместные</w:t>
      </w:r>
      <w:r>
        <w:rPr>
          <w:color w:val="000000"/>
          <w:spacing w:val="174"/>
          <w:sz w:val="24"/>
        </w:rPr>
        <w:t xml:space="preserve"> </w:t>
      </w:r>
      <w:r>
        <w:rPr>
          <w:color w:val="000000"/>
          <w:sz w:val="24"/>
        </w:rPr>
        <w:t>проекты,</w:t>
      </w:r>
      <w:r>
        <w:rPr>
          <w:color w:val="000000"/>
          <w:spacing w:val="174"/>
          <w:sz w:val="24"/>
        </w:rPr>
        <w:t xml:space="preserve"> </w:t>
      </w:r>
      <w:r>
        <w:rPr>
          <w:color w:val="000000"/>
          <w:sz w:val="24"/>
        </w:rPr>
        <w:t>дети</w:t>
      </w:r>
      <w:r>
        <w:rPr>
          <w:color w:val="000000"/>
          <w:spacing w:val="176"/>
          <w:sz w:val="24"/>
        </w:rPr>
        <w:t xml:space="preserve"> </w:t>
      </w:r>
      <w:r>
        <w:rPr>
          <w:color w:val="000000"/>
          <w:sz w:val="24"/>
        </w:rPr>
        <w:t>получают</w:t>
      </w:r>
      <w:r>
        <w:rPr>
          <w:color w:val="000000"/>
          <w:spacing w:val="176"/>
          <w:sz w:val="24"/>
        </w:rPr>
        <w:t xml:space="preserve"> </w:t>
      </w:r>
      <w:r>
        <w:rPr>
          <w:color w:val="000000"/>
          <w:sz w:val="24"/>
        </w:rPr>
        <w:t>представления</w:t>
      </w:r>
      <w:r>
        <w:rPr>
          <w:color w:val="000000"/>
          <w:spacing w:val="175"/>
          <w:sz w:val="24"/>
        </w:rPr>
        <w:t xml:space="preserve"> </w:t>
      </w:r>
      <w:r>
        <w:rPr>
          <w:color w:val="000000"/>
          <w:sz w:val="24"/>
        </w:rPr>
        <w:t>о</w:t>
      </w:r>
      <w:r>
        <w:rPr>
          <w:color w:val="000000"/>
          <w:spacing w:val="175"/>
          <w:sz w:val="24"/>
        </w:rPr>
        <w:t xml:space="preserve"> </w:t>
      </w:r>
      <w:r>
        <w:rPr>
          <w:color w:val="000000"/>
          <w:sz w:val="24"/>
        </w:rPr>
        <w:t>своих</w:t>
      </w:r>
      <w:r>
        <w:rPr>
          <w:color w:val="000000"/>
          <w:spacing w:val="177"/>
          <w:sz w:val="24"/>
        </w:rPr>
        <w:t xml:space="preserve"> </w:t>
      </w:r>
      <w:r>
        <w:rPr>
          <w:color w:val="000000"/>
          <w:sz w:val="24"/>
        </w:rPr>
        <w:t>возможностях,</w:t>
      </w:r>
      <w:r>
        <w:rPr>
          <w:color w:val="000000"/>
          <w:spacing w:val="177"/>
          <w:sz w:val="24"/>
        </w:rPr>
        <w:t xml:space="preserve"> </w:t>
      </w:r>
      <w:r>
        <w:rPr>
          <w:color w:val="000000"/>
          <w:spacing w:val="-1"/>
          <w:sz w:val="24"/>
        </w:rPr>
        <w:t>умениях,</w:t>
      </w:r>
      <w:r>
        <w:rPr>
          <w:sz w:val="24"/>
        </w:rPr>
        <w:t xml:space="preserve"> </w:t>
      </w:r>
      <w:r>
        <w:rPr>
          <w:color w:val="000000"/>
          <w:sz w:val="24"/>
        </w:rPr>
        <w:t>потребностях.</w:t>
      </w:r>
    </w:p>
    <w:p w14:paraId="329AF03C"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Pr>
          <w:color w:val="000000"/>
          <w:spacing w:val="65"/>
          <w:sz w:val="24"/>
        </w:rPr>
        <w:t xml:space="preserve"> </w:t>
      </w:r>
      <w:r>
        <w:rPr>
          <w:color w:val="000000"/>
          <w:sz w:val="24"/>
        </w:rPr>
        <w:t>выбор</w:t>
      </w:r>
      <w:r>
        <w:rPr>
          <w:color w:val="000000"/>
          <w:spacing w:val="64"/>
          <w:sz w:val="24"/>
        </w:rPr>
        <w:t xml:space="preserve"> </w:t>
      </w:r>
      <w:r>
        <w:rPr>
          <w:color w:val="000000"/>
          <w:sz w:val="24"/>
        </w:rPr>
        <w:t>методов</w:t>
      </w:r>
      <w:r>
        <w:rPr>
          <w:color w:val="000000"/>
          <w:spacing w:val="64"/>
          <w:sz w:val="24"/>
        </w:rPr>
        <w:t xml:space="preserve"> </w:t>
      </w:r>
      <w:r>
        <w:rPr>
          <w:color w:val="000000"/>
          <w:sz w:val="24"/>
        </w:rPr>
        <w:t>воспитания</w:t>
      </w:r>
      <w:r>
        <w:rPr>
          <w:color w:val="000000"/>
          <w:spacing w:val="62"/>
          <w:sz w:val="24"/>
        </w:rPr>
        <w:t xml:space="preserve"> </w:t>
      </w:r>
      <w:r>
        <w:rPr>
          <w:color w:val="000000"/>
          <w:sz w:val="24"/>
        </w:rPr>
        <w:t>и</w:t>
      </w:r>
      <w:r>
        <w:rPr>
          <w:color w:val="000000"/>
          <w:spacing w:val="63"/>
          <w:sz w:val="24"/>
        </w:rPr>
        <w:t xml:space="preserve"> </w:t>
      </w:r>
      <w:r>
        <w:rPr>
          <w:color w:val="000000"/>
          <w:sz w:val="24"/>
        </w:rPr>
        <w:t>обучения,</w:t>
      </w:r>
      <w:r>
        <w:rPr>
          <w:color w:val="000000"/>
          <w:spacing w:val="65"/>
          <w:sz w:val="24"/>
        </w:rPr>
        <w:t xml:space="preserve"> </w:t>
      </w:r>
      <w:r>
        <w:rPr>
          <w:color w:val="000000"/>
          <w:spacing w:val="1"/>
          <w:sz w:val="24"/>
        </w:rPr>
        <w:t>педагог</w:t>
      </w:r>
      <w:r>
        <w:rPr>
          <w:color w:val="000000"/>
          <w:spacing w:val="66"/>
          <w:sz w:val="24"/>
        </w:rPr>
        <w:t xml:space="preserve"> </w:t>
      </w:r>
      <w:r>
        <w:rPr>
          <w:color w:val="000000"/>
          <w:spacing w:val="-1"/>
          <w:sz w:val="24"/>
        </w:rPr>
        <w:t>учитывает</w:t>
      </w:r>
      <w:r>
        <w:rPr>
          <w:color w:val="000000"/>
          <w:spacing w:val="66"/>
          <w:sz w:val="24"/>
        </w:rPr>
        <w:t xml:space="preserve"> </w:t>
      </w:r>
      <w:r>
        <w:rPr>
          <w:color w:val="000000"/>
          <w:sz w:val="24"/>
        </w:rPr>
        <w:t>возрастные</w:t>
      </w:r>
      <w:r>
        <w:rPr>
          <w:color w:val="000000"/>
          <w:spacing w:val="63"/>
          <w:sz w:val="24"/>
        </w:rPr>
        <w:t xml:space="preserve"> </w:t>
      </w:r>
      <w:r>
        <w:rPr>
          <w:color w:val="000000"/>
          <w:sz w:val="24"/>
        </w:rPr>
        <w:t>и личностные</w:t>
      </w:r>
      <w:r>
        <w:rPr>
          <w:color w:val="000000"/>
          <w:spacing w:val="128"/>
          <w:sz w:val="24"/>
        </w:rPr>
        <w:t xml:space="preserve"> </w:t>
      </w:r>
      <w:r>
        <w:rPr>
          <w:color w:val="000000"/>
          <w:sz w:val="24"/>
        </w:rPr>
        <w:t>особенности</w:t>
      </w:r>
      <w:r>
        <w:rPr>
          <w:color w:val="000000"/>
          <w:spacing w:val="131"/>
          <w:sz w:val="24"/>
        </w:rPr>
        <w:t xml:space="preserve"> </w:t>
      </w:r>
      <w:r>
        <w:rPr>
          <w:color w:val="000000"/>
          <w:sz w:val="24"/>
        </w:rPr>
        <w:t>детей,</w:t>
      </w:r>
      <w:r>
        <w:rPr>
          <w:color w:val="000000"/>
          <w:spacing w:val="129"/>
          <w:sz w:val="24"/>
        </w:rPr>
        <w:t xml:space="preserve"> </w:t>
      </w:r>
      <w:r>
        <w:rPr>
          <w:color w:val="000000"/>
          <w:sz w:val="24"/>
        </w:rPr>
        <w:t>педагогический</w:t>
      </w:r>
      <w:r>
        <w:rPr>
          <w:color w:val="000000"/>
          <w:spacing w:val="130"/>
          <w:sz w:val="24"/>
        </w:rPr>
        <w:t xml:space="preserve"> </w:t>
      </w:r>
      <w:r>
        <w:rPr>
          <w:color w:val="000000"/>
          <w:sz w:val="24"/>
        </w:rPr>
        <w:t>потенциал</w:t>
      </w:r>
      <w:r>
        <w:rPr>
          <w:color w:val="000000"/>
          <w:spacing w:val="130"/>
          <w:sz w:val="24"/>
        </w:rPr>
        <w:t xml:space="preserve"> </w:t>
      </w:r>
      <w:r>
        <w:rPr>
          <w:color w:val="000000"/>
          <w:sz w:val="24"/>
        </w:rPr>
        <w:t>каждого</w:t>
      </w:r>
      <w:r>
        <w:rPr>
          <w:color w:val="000000"/>
          <w:spacing w:val="130"/>
          <w:sz w:val="24"/>
        </w:rPr>
        <w:t xml:space="preserve"> </w:t>
      </w:r>
      <w:r>
        <w:rPr>
          <w:color w:val="000000"/>
          <w:sz w:val="24"/>
        </w:rPr>
        <w:t>метода,</w:t>
      </w:r>
      <w:r>
        <w:rPr>
          <w:color w:val="000000"/>
          <w:spacing w:val="134"/>
          <w:sz w:val="24"/>
        </w:rPr>
        <w:t xml:space="preserve"> </w:t>
      </w:r>
      <w:r>
        <w:rPr>
          <w:color w:val="000000"/>
          <w:sz w:val="24"/>
        </w:rPr>
        <w:t>условия</w:t>
      </w:r>
      <w:r>
        <w:rPr>
          <w:color w:val="000000"/>
          <w:spacing w:val="130"/>
          <w:sz w:val="24"/>
        </w:rPr>
        <w:t xml:space="preserve"> </w:t>
      </w:r>
      <w:r>
        <w:rPr>
          <w:color w:val="000000"/>
          <w:sz w:val="24"/>
        </w:rPr>
        <w:t>его применения,</w:t>
      </w:r>
      <w:r>
        <w:rPr>
          <w:color w:val="000000"/>
          <w:spacing w:val="62"/>
          <w:sz w:val="24"/>
        </w:rPr>
        <w:t xml:space="preserve"> </w:t>
      </w:r>
      <w:r>
        <w:rPr>
          <w:color w:val="000000"/>
          <w:sz w:val="24"/>
        </w:rPr>
        <w:t>реализуемые</w:t>
      </w:r>
      <w:r>
        <w:rPr>
          <w:color w:val="000000"/>
          <w:spacing w:val="61"/>
          <w:sz w:val="24"/>
        </w:rPr>
        <w:t xml:space="preserve"> </w:t>
      </w:r>
      <w:r>
        <w:rPr>
          <w:color w:val="000000"/>
          <w:sz w:val="24"/>
        </w:rPr>
        <w:t>цели</w:t>
      </w:r>
      <w:r>
        <w:rPr>
          <w:color w:val="000000"/>
          <w:spacing w:val="63"/>
          <w:sz w:val="24"/>
        </w:rPr>
        <w:t xml:space="preserve"> </w:t>
      </w:r>
      <w:r>
        <w:rPr>
          <w:color w:val="000000"/>
          <w:sz w:val="24"/>
        </w:rPr>
        <w:t>и</w:t>
      </w:r>
      <w:r>
        <w:rPr>
          <w:color w:val="000000"/>
          <w:spacing w:val="63"/>
          <w:sz w:val="24"/>
        </w:rPr>
        <w:t xml:space="preserve"> </w:t>
      </w:r>
      <w:r>
        <w:rPr>
          <w:color w:val="000000"/>
          <w:sz w:val="24"/>
        </w:rPr>
        <w:t>задачи,</w:t>
      </w:r>
      <w:r>
        <w:rPr>
          <w:color w:val="000000"/>
          <w:spacing w:val="62"/>
          <w:sz w:val="24"/>
        </w:rPr>
        <w:t xml:space="preserve"> </w:t>
      </w:r>
      <w:r>
        <w:rPr>
          <w:color w:val="000000"/>
          <w:sz w:val="24"/>
        </w:rPr>
        <w:t>прогнозирует</w:t>
      </w:r>
      <w:r>
        <w:rPr>
          <w:color w:val="000000"/>
          <w:spacing w:val="63"/>
          <w:sz w:val="24"/>
        </w:rPr>
        <w:t xml:space="preserve"> </w:t>
      </w:r>
      <w:r>
        <w:rPr>
          <w:color w:val="000000"/>
          <w:sz w:val="24"/>
        </w:rPr>
        <w:t>возможные</w:t>
      </w:r>
      <w:r>
        <w:rPr>
          <w:color w:val="000000"/>
          <w:spacing w:val="61"/>
          <w:sz w:val="24"/>
        </w:rPr>
        <w:t xml:space="preserve"> </w:t>
      </w:r>
      <w:r>
        <w:rPr>
          <w:color w:val="000000"/>
          <w:sz w:val="24"/>
        </w:rPr>
        <w:t>результаты.</w:t>
      </w:r>
      <w:r>
        <w:rPr>
          <w:color w:val="000000"/>
          <w:spacing w:val="62"/>
          <w:sz w:val="24"/>
        </w:rPr>
        <w:t xml:space="preserve"> </w:t>
      </w:r>
      <w:r>
        <w:rPr>
          <w:color w:val="000000"/>
          <w:sz w:val="24"/>
        </w:rPr>
        <w:t>Для</w:t>
      </w:r>
      <w:r>
        <w:rPr>
          <w:color w:val="000000"/>
          <w:spacing w:val="62"/>
          <w:sz w:val="24"/>
        </w:rPr>
        <w:t xml:space="preserve"> </w:t>
      </w:r>
      <w:r>
        <w:rPr>
          <w:color w:val="000000"/>
          <w:sz w:val="24"/>
        </w:rPr>
        <w:t>решения</w:t>
      </w:r>
    </w:p>
    <w:p w14:paraId="7CFF0B3B"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задач</w:t>
      </w:r>
      <w:r>
        <w:rPr>
          <w:color w:val="000000"/>
          <w:spacing w:val="-1"/>
          <w:sz w:val="24"/>
        </w:rPr>
        <w:t xml:space="preserve"> </w:t>
      </w:r>
      <w:r>
        <w:rPr>
          <w:color w:val="000000"/>
          <w:sz w:val="24"/>
        </w:rPr>
        <w:t>воспитания и</w:t>
      </w:r>
      <w:r>
        <w:rPr>
          <w:color w:val="000000"/>
          <w:spacing w:val="1"/>
          <w:sz w:val="24"/>
        </w:rPr>
        <w:t xml:space="preserve"> </w:t>
      </w:r>
      <w:r>
        <w:rPr>
          <w:color w:val="000000"/>
          <w:sz w:val="24"/>
        </w:rPr>
        <w:t>обучения целесообразно использовать</w:t>
      </w:r>
      <w:r>
        <w:rPr>
          <w:color w:val="000000"/>
          <w:spacing w:val="1"/>
          <w:sz w:val="24"/>
        </w:rPr>
        <w:t xml:space="preserve"> комплекс</w:t>
      </w:r>
      <w:r>
        <w:rPr>
          <w:color w:val="000000"/>
          <w:spacing w:val="-2"/>
          <w:sz w:val="24"/>
        </w:rPr>
        <w:t xml:space="preserve"> </w:t>
      </w:r>
      <w:r>
        <w:rPr>
          <w:color w:val="000000"/>
          <w:spacing w:val="-1"/>
          <w:sz w:val="24"/>
        </w:rPr>
        <w:t xml:space="preserve">методов. </w:t>
      </w:r>
      <w:r>
        <w:rPr>
          <w:color w:val="000000"/>
          <w:spacing w:val="648"/>
          <w:sz w:val="24"/>
        </w:rPr>
        <w:t> </w:t>
      </w:r>
      <w:r>
        <w:rPr>
          <w:color w:val="000000"/>
          <w:sz w:val="24"/>
        </w:rPr>
        <w:t>При</w:t>
      </w:r>
      <w:r>
        <w:rPr>
          <w:color w:val="000000"/>
          <w:spacing w:val="197"/>
          <w:sz w:val="24"/>
        </w:rPr>
        <w:t xml:space="preserve"> </w:t>
      </w:r>
      <w:r>
        <w:rPr>
          <w:color w:val="000000"/>
          <w:sz w:val="24"/>
        </w:rPr>
        <w:t>реализации</w:t>
      </w:r>
      <w:r>
        <w:rPr>
          <w:color w:val="000000"/>
          <w:spacing w:val="198"/>
          <w:sz w:val="24"/>
        </w:rPr>
        <w:t xml:space="preserve"> </w:t>
      </w:r>
      <w:r>
        <w:rPr>
          <w:color w:val="000000"/>
          <w:spacing w:val="-1"/>
          <w:sz w:val="24"/>
        </w:rPr>
        <w:t>Программы</w:t>
      </w:r>
      <w:r>
        <w:rPr>
          <w:color w:val="000000"/>
          <w:spacing w:val="197"/>
          <w:sz w:val="24"/>
        </w:rPr>
        <w:t xml:space="preserve"> </w:t>
      </w:r>
      <w:r>
        <w:rPr>
          <w:color w:val="000000"/>
          <w:sz w:val="24"/>
        </w:rPr>
        <w:t>педагог</w:t>
      </w:r>
      <w:r>
        <w:rPr>
          <w:color w:val="000000"/>
          <w:spacing w:val="197"/>
          <w:sz w:val="24"/>
        </w:rPr>
        <w:t xml:space="preserve"> </w:t>
      </w:r>
      <w:r>
        <w:rPr>
          <w:color w:val="000000"/>
          <w:sz w:val="24"/>
        </w:rPr>
        <w:t>может</w:t>
      </w:r>
      <w:r>
        <w:rPr>
          <w:color w:val="000000"/>
          <w:spacing w:val="197"/>
          <w:sz w:val="24"/>
        </w:rPr>
        <w:t xml:space="preserve"> </w:t>
      </w:r>
      <w:r>
        <w:rPr>
          <w:color w:val="000000"/>
          <w:sz w:val="24"/>
        </w:rPr>
        <w:t>использовать</w:t>
      </w:r>
      <w:r>
        <w:rPr>
          <w:color w:val="000000"/>
          <w:spacing w:val="195"/>
          <w:sz w:val="24"/>
        </w:rPr>
        <w:t xml:space="preserve"> </w:t>
      </w:r>
      <w:r>
        <w:rPr>
          <w:color w:val="000000"/>
          <w:sz w:val="24"/>
        </w:rPr>
        <w:t>различные</w:t>
      </w:r>
      <w:r>
        <w:rPr>
          <w:color w:val="000000"/>
          <w:spacing w:val="195"/>
          <w:sz w:val="24"/>
        </w:rPr>
        <w:t xml:space="preserve"> </w:t>
      </w:r>
      <w:r>
        <w:rPr>
          <w:color w:val="000000"/>
          <w:sz w:val="24"/>
        </w:rPr>
        <w:t>средства, представленные</w:t>
      </w:r>
      <w:r>
        <w:rPr>
          <w:color w:val="000000"/>
          <w:spacing w:val="-1"/>
          <w:sz w:val="24"/>
        </w:rPr>
        <w:t xml:space="preserve"> </w:t>
      </w:r>
      <w:r>
        <w:rPr>
          <w:color w:val="000000"/>
          <w:sz w:val="24"/>
        </w:rPr>
        <w:t>совокупностью материальных и</w:t>
      </w:r>
      <w:r>
        <w:rPr>
          <w:color w:val="000000"/>
          <w:spacing w:val="1"/>
          <w:sz w:val="24"/>
        </w:rPr>
        <w:t xml:space="preserve"> </w:t>
      </w:r>
      <w:r>
        <w:rPr>
          <w:color w:val="000000"/>
          <w:sz w:val="24"/>
        </w:rPr>
        <w:t>идеальных</w:t>
      </w:r>
      <w:r>
        <w:rPr>
          <w:color w:val="000000"/>
          <w:spacing w:val="2"/>
          <w:sz w:val="24"/>
        </w:rPr>
        <w:t xml:space="preserve"> </w:t>
      </w:r>
      <w:r>
        <w:rPr>
          <w:color w:val="000000"/>
          <w:sz w:val="24"/>
        </w:rPr>
        <w:t>объектов:</w:t>
      </w:r>
    </w:p>
    <w:p w14:paraId="5F5EC3AD"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демонстрационные</w:t>
      </w:r>
      <w:r>
        <w:rPr>
          <w:color w:val="000000"/>
          <w:spacing w:val="-2"/>
          <w:sz w:val="24"/>
        </w:rPr>
        <w:t xml:space="preserve"> </w:t>
      </w:r>
      <w:r>
        <w:rPr>
          <w:color w:val="000000"/>
          <w:sz w:val="24"/>
        </w:rPr>
        <w:t>и</w:t>
      </w:r>
      <w:r>
        <w:rPr>
          <w:color w:val="000000"/>
          <w:spacing w:val="1"/>
          <w:sz w:val="24"/>
        </w:rPr>
        <w:t xml:space="preserve"> </w:t>
      </w:r>
      <w:r>
        <w:rPr>
          <w:color w:val="000000"/>
          <w:sz w:val="24"/>
        </w:rPr>
        <w:t>раздаточные;</w:t>
      </w:r>
    </w:p>
    <w:p w14:paraId="5185BDC1"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визуальные, аудийные, аудиовизуальные;</w:t>
      </w:r>
    </w:p>
    <w:p w14:paraId="12CD8343"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естественные</w:t>
      </w:r>
      <w:r>
        <w:rPr>
          <w:color w:val="000000"/>
          <w:spacing w:val="-1"/>
          <w:sz w:val="24"/>
        </w:rPr>
        <w:t xml:space="preserve"> </w:t>
      </w:r>
      <w:r>
        <w:rPr>
          <w:color w:val="000000"/>
          <w:sz w:val="24"/>
        </w:rPr>
        <w:t>и</w:t>
      </w:r>
      <w:r>
        <w:rPr>
          <w:color w:val="000000"/>
          <w:spacing w:val="1"/>
          <w:sz w:val="24"/>
        </w:rPr>
        <w:t xml:space="preserve"> </w:t>
      </w:r>
      <w:r>
        <w:rPr>
          <w:color w:val="000000"/>
          <w:sz w:val="24"/>
        </w:rPr>
        <w:t>искусственные;</w:t>
      </w:r>
    </w:p>
    <w:p w14:paraId="71315543"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left="360"/>
      </w:pPr>
      <w:r>
        <w:rPr>
          <w:rFonts w:ascii="Wingdings" w:eastAsia="Wingdings" w:hAnsi="Wingdings" w:cs="Wingdings"/>
          <w:color w:val="000000"/>
          <w:sz w:val="24"/>
        </w:rPr>
        <w:t></w:t>
      </w:r>
      <w:r>
        <w:rPr>
          <w:color w:val="000000"/>
          <w:spacing w:val="111"/>
          <w:sz w:val="24"/>
        </w:rPr>
        <w:t xml:space="preserve"> </w:t>
      </w:r>
      <w:r>
        <w:rPr>
          <w:color w:val="000000"/>
          <w:sz w:val="24"/>
        </w:rPr>
        <w:t>реальные</w:t>
      </w:r>
      <w:r>
        <w:rPr>
          <w:color w:val="000000"/>
          <w:spacing w:val="-1"/>
          <w:sz w:val="24"/>
        </w:rPr>
        <w:t xml:space="preserve"> </w:t>
      </w:r>
      <w:r>
        <w:rPr>
          <w:color w:val="000000"/>
          <w:sz w:val="24"/>
        </w:rPr>
        <w:t>и</w:t>
      </w:r>
      <w:r>
        <w:rPr>
          <w:color w:val="000000"/>
          <w:spacing w:val="1"/>
          <w:sz w:val="24"/>
        </w:rPr>
        <w:t xml:space="preserve"> </w:t>
      </w:r>
      <w:r>
        <w:rPr>
          <w:color w:val="000000"/>
          <w:sz w:val="24"/>
        </w:rPr>
        <w:t>виртуальные.</w:t>
      </w:r>
    </w:p>
    <w:p w14:paraId="0CA0E6D3" w14:textId="77777777"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Pr>
          <w:color w:val="000000"/>
          <w:spacing w:val="61"/>
          <w:sz w:val="24"/>
        </w:rPr>
        <w:t xml:space="preserve"> </w:t>
      </w:r>
      <w:r>
        <w:rPr>
          <w:color w:val="000000"/>
          <w:sz w:val="24"/>
        </w:rPr>
        <w:t>непосредственно</w:t>
      </w:r>
      <w:r>
        <w:rPr>
          <w:color w:val="000000"/>
          <w:spacing w:val="62"/>
          <w:sz w:val="24"/>
        </w:rPr>
        <w:t xml:space="preserve"> </w:t>
      </w:r>
      <w:r>
        <w:rPr>
          <w:color w:val="000000"/>
          <w:sz w:val="24"/>
        </w:rPr>
        <w:t>образовательной</w:t>
      </w:r>
      <w:r>
        <w:rPr>
          <w:color w:val="000000"/>
          <w:spacing w:val="63"/>
          <w:sz w:val="24"/>
        </w:rPr>
        <w:t xml:space="preserve"> </w:t>
      </w:r>
      <w:r>
        <w:rPr>
          <w:color w:val="000000"/>
          <w:sz w:val="24"/>
        </w:rPr>
        <w:t>деятельности</w:t>
      </w:r>
      <w:r>
        <w:rPr>
          <w:color w:val="000000"/>
          <w:spacing w:val="63"/>
          <w:sz w:val="24"/>
        </w:rPr>
        <w:t xml:space="preserve"> </w:t>
      </w:r>
      <w:r>
        <w:rPr>
          <w:color w:val="000000"/>
          <w:sz w:val="24"/>
        </w:rPr>
        <w:t>с</w:t>
      </w:r>
      <w:r>
        <w:rPr>
          <w:color w:val="000000"/>
          <w:spacing w:val="61"/>
          <w:sz w:val="24"/>
        </w:rPr>
        <w:t xml:space="preserve"> </w:t>
      </w:r>
      <w:r>
        <w:rPr>
          <w:color w:val="000000"/>
          <w:sz w:val="24"/>
        </w:rPr>
        <w:t>воспитанниками</w:t>
      </w:r>
      <w:r>
        <w:rPr>
          <w:color w:val="000000"/>
          <w:spacing w:val="63"/>
          <w:sz w:val="24"/>
        </w:rPr>
        <w:t xml:space="preserve"> </w:t>
      </w:r>
      <w:r>
        <w:rPr>
          <w:color w:val="000000"/>
          <w:sz w:val="24"/>
        </w:rPr>
        <w:t>представляет собой</w:t>
      </w:r>
      <w:r>
        <w:rPr>
          <w:color w:val="000000"/>
          <w:spacing w:val="30"/>
          <w:sz w:val="24"/>
        </w:rPr>
        <w:t xml:space="preserve"> </w:t>
      </w:r>
      <w:r>
        <w:rPr>
          <w:color w:val="000000"/>
          <w:sz w:val="24"/>
        </w:rPr>
        <w:t>единицы</w:t>
      </w:r>
      <w:r>
        <w:rPr>
          <w:color w:val="000000"/>
          <w:spacing w:val="28"/>
          <w:sz w:val="24"/>
        </w:rPr>
        <w:t xml:space="preserve"> </w:t>
      </w:r>
      <w:r>
        <w:rPr>
          <w:color w:val="000000"/>
          <w:sz w:val="24"/>
        </w:rPr>
        <w:t>дидактического</w:t>
      </w:r>
      <w:r>
        <w:rPr>
          <w:color w:val="000000"/>
          <w:spacing w:val="29"/>
          <w:sz w:val="24"/>
        </w:rPr>
        <w:t xml:space="preserve"> </w:t>
      </w:r>
      <w:r>
        <w:rPr>
          <w:color w:val="000000"/>
          <w:sz w:val="24"/>
        </w:rPr>
        <w:t>цикла.</w:t>
      </w:r>
      <w:r>
        <w:rPr>
          <w:color w:val="000000"/>
          <w:spacing w:val="28"/>
          <w:sz w:val="24"/>
        </w:rPr>
        <w:t xml:space="preserve"> </w:t>
      </w:r>
      <w:r>
        <w:rPr>
          <w:color w:val="000000"/>
          <w:sz w:val="24"/>
        </w:rPr>
        <w:t>Форма</w:t>
      </w:r>
      <w:r>
        <w:rPr>
          <w:color w:val="000000"/>
          <w:spacing w:val="27"/>
          <w:sz w:val="24"/>
        </w:rPr>
        <w:t xml:space="preserve"> </w:t>
      </w:r>
      <w:r>
        <w:rPr>
          <w:color w:val="000000"/>
          <w:sz w:val="24"/>
        </w:rPr>
        <w:t>определяет</w:t>
      </w:r>
      <w:r>
        <w:rPr>
          <w:color w:val="000000"/>
          <w:spacing w:val="29"/>
          <w:sz w:val="24"/>
        </w:rPr>
        <w:t xml:space="preserve"> </w:t>
      </w:r>
      <w:r>
        <w:rPr>
          <w:color w:val="000000"/>
          <w:sz w:val="24"/>
        </w:rPr>
        <w:t>характер</w:t>
      </w:r>
      <w:r>
        <w:rPr>
          <w:color w:val="000000"/>
          <w:spacing w:val="28"/>
          <w:sz w:val="24"/>
        </w:rPr>
        <w:t xml:space="preserve"> </w:t>
      </w:r>
      <w:r>
        <w:rPr>
          <w:color w:val="000000"/>
          <w:sz w:val="24"/>
        </w:rPr>
        <w:t>и</w:t>
      </w:r>
      <w:r>
        <w:rPr>
          <w:color w:val="000000"/>
          <w:spacing w:val="27"/>
          <w:sz w:val="24"/>
        </w:rPr>
        <w:t xml:space="preserve"> </w:t>
      </w:r>
      <w:r>
        <w:rPr>
          <w:color w:val="000000"/>
          <w:sz w:val="24"/>
        </w:rPr>
        <w:t>ориентацию</w:t>
      </w:r>
      <w:r>
        <w:rPr>
          <w:color w:val="000000"/>
          <w:spacing w:val="29"/>
          <w:sz w:val="24"/>
        </w:rPr>
        <w:t xml:space="preserve"> </w:t>
      </w:r>
      <w:r>
        <w:rPr>
          <w:color w:val="000000"/>
          <w:sz w:val="24"/>
        </w:rPr>
        <w:t>деятельности, является</w:t>
      </w:r>
      <w:r>
        <w:rPr>
          <w:color w:val="000000"/>
          <w:spacing w:val="7"/>
          <w:sz w:val="24"/>
        </w:rPr>
        <w:t xml:space="preserve"> </w:t>
      </w:r>
      <w:r>
        <w:rPr>
          <w:color w:val="000000"/>
          <w:sz w:val="24"/>
        </w:rPr>
        <w:t>совокупностью</w:t>
      </w:r>
      <w:r>
        <w:rPr>
          <w:color w:val="000000"/>
          <w:spacing w:val="8"/>
          <w:sz w:val="24"/>
        </w:rPr>
        <w:t xml:space="preserve"> </w:t>
      </w:r>
      <w:r>
        <w:rPr>
          <w:color w:val="000000"/>
          <w:sz w:val="24"/>
        </w:rPr>
        <w:t>последовательно</w:t>
      </w:r>
      <w:r>
        <w:rPr>
          <w:color w:val="000000"/>
          <w:spacing w:val="7"/>
          <w:sz w:val="24"/>
        </w:rPr>
        <w:t xml:space="preserve"> </w:t>
      </w:r>
      <w:r>
        <w:rPr>
          <w:color w:val="000000"/>
          <w:sz w:val="24"/>
        </w:rPr>
        <w:t>применяемых</w:t>
      </w:r>
      <w:r>
        <w:rPr>
          <w:color w:val="000000"/>
          <w:spacing w:val="9"/>
          <w:sz w:val="24"/>
        </w:rPr>
        <w:t xml:space="preserve"> </w:t>
      </w:r>
      <w:r>
        <w:rPr>
          <w:color w:val="000000"/>
          <w:sz w:val="24"/>
        </w:rPr>
        <w:t>методов,</w:t>
      </w:r>
      <w:r>
        <w:rPr>
          <w:color w:val="000000"/>
          <w:spacing w:val="13"/>
          <w:sz w:val="24"/>
        </w:rPr>
        <w:t xml:space="preserve"> </w:t>
      </w:r>
      <w:r>
        <w:rPr>
          <w:color w:val="000000"/>
          <w:sz w:val="24"/>
        </w:rPr>
        <w:t>рассчитанных</w:t>
      </w:r>
      <w:r>
        <w:rPr>
          <w:color w:val="000000"/>
          <w:spacing w:val="6"/>
          <w:sz w:val="24"/>
        </w:rPr>
        <w:t xml:space="preserve"> </w:t>
      </w:r>
      <w:r>
        <w:rPr>
          <w:color w:val="000000"/>
          <w:spacing w:val="1"/>
          <w:sz w:val="24"/>
        </w:rPr>
        <w:t>на</w:t>
      </w:r>
      <w:r>
        <w:rPr>
          <w:color w:val="000000"/>
          <w:spacing w:val="5"/>
          <w:sz w:val="24"/>
        </w:rPr>
        <w:t xml:space="preserve"> </w:t>
      </w:r>
      <w:r>
        <w:rPr>
          <w:color w:val="000000"/>
          <w:sz w:val="24"/>
        </w:rPr>
        <w:t>определённый временной</w:t>
      </w:r>
      <w:r>
        <w:rPr>
          <w:color w:val="000000"/>
          <w:spacing w:val="97"/>
          <w:sz w:val="24"/>
        </w:rPr>
        <w:t xml:space="preserve"> </w:t>
      </w:r>
      <w:r>
        <w:rPr>
          <w:color w:val="000000"/>
          <w:sz w:val="24"/>
        </w:rPr>
        <w:t>промежуток.</w:t>
      </w:r>
      <w:r>
        <w:rPr>
          <w:color w:val="000000"/>
          <w:spacing w:val="96"/>
          <w:sz w:val="24"/>
        </w:rPr>
        <w:t xml:space="preserve"> </w:t>
      </w:r>
      <w:r>
        <w:rPr>
          <w:color w:val="000000"/>
          <w:sz w:val="24"/>
        </w:rPr>
        <w:t>В</w:t>
      </w:r>
      <w:r>
        <w:rPr>
          <w:color w:val="000000"/>
          <w:spacing w:val="94"/>
          <w:sz w:val="24"/>
        </w:rPr>
        <w:t xml:space="preserve"> </w:t>
      </w:r>
      <w:r>
        <w:rPr>
          <w:color w:val="000000"/>
          <w:sz w:val="24"/>
        </w:rPr>
        <w:t>основе</w:t>
      </w:r>
      <w:r>
        <w:rPr>
          <w:color w:val="000000"/>
          <w:spacing w:val="94"/>
          <w:sz w:val="24"/>
        </w:rPr>
        <w:t xml:space="preserve"> </w:t>
      </w:r>
      <w:r>
        <w:rPr>
          <w:color w:val="000000"/>
          <w:sz w:val="24"/>
        </w:rPr>
        <w:t>формы</w:t>
      </w:r>
      <w:r>
        <w:rPr>
          <w:color w:val="000000"/>
          <w:spacing w:val="93"/>
          <w:sz w:val="24"/>
        </w:rPr>
        <w:t xml:space="preserve"> </w:t>
      </w:r>
      <w:r>
        <w:rPr>
          <w:color w:val="000000"/>
          <w:sz w:val="24"/>
        </w:rPr>
        <w:t>может</w:t>
      </w:r>
      <w:r>
        <w:rPr>
          <w:color w:val="000000"/>
          <w:spacing w:val="97"/>
          <w:sz w:val="24"/>
        </w:rPr>
        <w:t xml:space="preserve"> </w:t>
      </w:r>
      <w:r>
        <w:rPr>
          <w:color w:val="000000"/>
          <w:sz w:val="24"/>
        </w:rPr>
        <w:t>лежать</w:t>
      </w:r>
      <w:r>
        <w:rPr>
          <w:color w:val="000000"/>
          <w:spacing w:val="97"/>
          <w:sz w:val="24"/>
        </w:rPr>
        <w:t xml:space="preserve"> </w:t>
      </w:r>
      <w:r>
        <w:rPr>
          <w:color w:val="000000"/>
          <w:sz w:val="24"/>
        </w:rPr>
        <w:t>ведущий</w:t>
      </w:r>
      <w:r>
        <w:rPr>
          <w:color w:val="000000"/>
          <w:spacing w:val="97"/>
          <w:sz w:val="24"/>
        </w:rPr>
        <w:t xml:space="preserve"> </w:t>
      </w:r>
      <w:r>
        <w:rPr>
          <w:color w:val="000000"/>
          <w:sz w:val="24"/>
        </w:rPr>
        <w:t>метод</w:t>
      </w:r>
      <w:r>
        <w:rPr>
          <w:color w:val="000000"/>
          <w:spacing w:val="94"/>
          <w:sz w:val="24"/>
        </w:rPr>
        <w:t xml:space="preserve"> </w:t>
      </w:r>
      <w:r>
        <w:rPr>
          <w:color w:val="000000"/>
          <w:sz w:val="24"/>
        </w:rPr>
        <w:t>и</w:t>
      </w:r>
      <w:r>
        <w:rPr>
          <w:color w:val="000000"/>
          <w:spacing w:val="97"/>
          <w:sz w:val="24"/>
        </w:rPr>
        <w:t xml:space="preserve"> </w:t>
      </w:r>
      <w:r>
        <w:rPr>
          <w:color w:val="000000"/>
          <w:sz w:val="24"/>
        </w:rPr>
        <w:t>специфический</w:t>
      </w:r>
      <w:r>
        <w:t xml:space="preserve"> </w:t>
      </w:r>
      <w:r>
        <w:rPr>
          <w:color w:val="000000"/>
          <w:sz w:val="24"/>
        </w:rPr>
        <w:t>сюжетообразующий</w:t>
      </w:r>
      <w:r>
        <w:rPr>
          <w:color w:val="000000"/>
          <w:spacing w:val="1"/>
          <w:sz w:val="24"/>
        </w:rPr>
        <w:t xml:space="preserve"> </w:t>
      </w:r>
      <w:r>
        <w:rPr>
          <w:color w:val="000000"/>
          <w:sz w:val="24"/>
        </w:rPr>
        <w:t>компонент.</w:t>
      </w:r>
    </w:p>
    <w:p w14:paraId="13C3ED52"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Pr>
          <w:color w:val="000000"/>
          <w:spacing w:val="2"/>
          <w:sz w:val="24"/>
        </w:rPr>
        <w:t xml:space="preserve"> </w:t>
      </w:r>
      <w:r>
        <w:rPr>
          <w:color w:val="000000"/>
          <w:sz w:val="24"/>
        </w:rPr>
        <w:t>в</w:t>
      </w:r>
      <w:r>
        <w:rPr>
          <w:color w:val="000000"/>
          <w:spacing w:val="2"/>
          <w:sz w:val="24"/>
        </w:rPr>
        <w:t xml:space="preserve"> </w:t>
      </w:r>
      <w:r>
        <w:rPr>
          <w:color w:val="000000"/>
          <w:sz w:val="24"/>
        </w:rPr>
        <w:t>дошкольной</w:t>
      </w:r>
      <w:r>
        <w:rPr>
          <w:color w:val="000000"/>
          <w:spacing w:val="1"/>
          <w:sz w:val="24"/>
        </w:rPr>
        <w:t xml:space="preserve"> </w:t>
      </w:r>
      <w:r>
        <w:rPr>
          <w:color w:val="000000"/>
          <w:sz w:val="24"/>
        </w:rPr>
        <w:t>педагогике</w:t>
      </w:r>
      <w:r>
        <w:rPr>
          <w:color w:val="000000"/>
          <w:spacing w:val="4"/>
          <w:sz w:val="24"/>
        </w:rPr>
        <w:t xml:space="preserve"> </w:t>
      </w:r>
      <w:r>
        <w:rPr>
          <w:color w:val="000000"/>
          <w:sz w:val="24"/>
        </w:rPr>
        <w:t>-</w:t>
      </w:r>
      <w:r>
        <w:rPr>
          <w:color w:val="000000"/>
          <w:spacing w:val="2"/>
          <w:sz w:val="24"/>
        </w:rPr>
        <w:t xml:space="preserve"> </w:t>
      </w:r>
      <w:r>
        <w:rPr>
          <w:color w:val="000000"/>
          <w:sz w:val="24"/>
        </w:rPr>
        <w:t>вариант</w:t>
      </w:r>
      <w:r>
        <w:rPr>
          <w:color w:val="000000"/>
          <w:spacing w:val="2"/>
          <w:sz w:val="24"/>
        </w:rPr>
        <w:t xml:space="preserve"> </w:t>
      </w:r>
      <w:r>
        <w:rPr>
          <w:color w:val="000000"/>
          <w:sz w:val="24"/>
        </w:rPr>
        <w:t>совместной</w:t>
      </w:r>
      <w:r>
        <w:rPr>
          <w:color w:val="000000"/>
          <w:spacing w:val="3"/>
          <w:sz w:val="24"/>
        </w:rPr>
        <w:t xml:space="preserve"> </w:t>
      </w:r>
      <w:r>
        <w:rPr>
          <w:color w:val="000000"/>
          <w:sz w:val="24"/>
        </w:rPr>
        <w:t>деятельности</w:t>
      </w:r>
      <w:r>
        <w:rPr>
          <w:color w:val="000000"/>
          <w:spacing w:val="1"/>
          <w:sz w:val="24"/>
        </w:rPr>
        <w:t xml:space="preserve"> </w:t>
      </w:r>
      <w:r>
        <w:rPr>
          <w:color w:val="000000"/>
          <w:sz w:val="24"/>
        </w:rPr>
        <w:t>педагога</w:t>
      </w:r>
      <w:r>
        <w:rPr>
          <w:color w:val="000000"/>
          <w:spacing w:val="1"/>
          <w:sz w:val="24"/>
        </w:rPr>
        <w:t xml:space="preserve"> </w:t>
      </w:r>
      <w:r>
        <w:rPr>
          <w:color w:val="000000"/>
          <w:sz w:val="24"/>
        </w:rPr>
        <w:t>с</w:t>
      </w:r>
      <w:r>
        <w:rPr>
          <w:color w:val="000000"/>
          <w:spacing w:val="3"/>
          <w:sz w:val="24"/>
        </w:rPr>
        <w:t xml:space="preserve"> </w:t>
      </w:r>
      <w:r>
        <w:rPr>
          <w:color w:val="000000"/>
          <w:sz w:val="24"/>
        </w:rPr>
        <w:t>детьми</w:t>
      </w:r>
      <w:r>
        <w:rPr>
          <w:color w:val="000000"/>
          <w:spacing w:val="3"/>
          <w:sz w:val="24"/>
        </w:rPr>
        <w:t xml:space="preserve"> </w:t>
      </w:r>
      <w:r>
        <w:rPr>
          <w:color w:val="000000"/>
          <w:sz w:val="24"/>
        </w:rPr>
        <w:t>или воздействия</w:t>
      </w:r>
      <w:r>
        <w:rPr>
          <w:color w:val="000000"/>
          <w:spacing w:val="24"/>
          <w:sz w:val="24"/>
        </w:rPr>
        <w:t xml:space="preserve"> </w:t>
      </w:r>
      <w:r>
        <w:rPr>
          <w:color w:val="000000"/>
          <w:spacing w:val="1"/>
          <w:sz w:val="24"/>
        </w:rPr>
        <w:t>на</w:t>
      </w:r>
      <w:r>
        <w:rPr>
          <w:color w:val="000000"/>
          <w:spacing w:val="22"/>
          <w:sz w:val="24"/>
        </w:rPr>
        <w:t xml:space="preserve"> </w:t>
      </w:r>
      <w:r>
        <w:rPr>
          <w:color w:val="000000"/>
          <w:sz w:val="24"/>
        </w:rPr>
        <w:t>детей</w:t>
      </w:r>
      <w:r>
        <w:rPr>
          <w:color w:val="000000"/>
          <w:spacing w:val="25"/>
          <w:sz w:val="24"/>
        </w:rPr>
        <w:t xml:space="preserve"> </w:t>
      </w:r>
      <w:r>
        <w:rPr>
          <w:color w:val="000000"/>
          <w:sz w:val="24"/>
        </w:rPr>
        <w:t>с</w:t>
      </w:r>
      <w:r>
        <w:rPr>
          <w:color w:val="000000"/>
          <w:spacing w:val="23"/>
          <w:sz w:val="24"/>
        </w:rPr>
        <w:t xml:space="preserve"> </w:t>
      </w:r>
      <w:r>
        <w:rPr>
          <w:color w:val="000000"/>
          <w:sz w:val="24"/>
        </w:rPr>
        <w:t>целью</w:t>
      </w:r>
      <w:r>
        <w:rPr>
          <w:color w:val="000000"/>
          <w:spacing w:val="24"/>
          <w:sz w:val="24"/>
        </w:rPr>
        <w:t xml:space="preserve"> </w:t>
      </w:r>
      <w:r>
        <w:rPr>
          <w:color w:val="000000"/>
          <w:spacing w:val="1"/>
          <w:sz w:val="24"/>
        </w:rPr>
        <w:t>решения</w:t>
      </w:r>
      <w:r>
        <w:rPr>
          <w:color w:val="000000"/>
          <w:spacing w:val="23"/>
          <w:sz w:val="24"/>
        </w:rPr>
        <w:t xml:space="preserve"> </w:t>
      </w:r>
      <w:r>
        <w:rPr>
          <w:color w:val="000000"/>
          <w:sz w:val="24"/>
        </w:rPr>
        <w:t>образовательных</w:t>
      </w:r>
      <w:r>
        <w:rPr>
          <w:color w:val="000000"/>
          <w:spacing w:val="23"/>
          <w:sz w:val="24"/>
        </w:rPr>
        <w:t xml:space="preserve"> </w:t>
      </w:r>
      <w:r>
        <w:rPr>
          <w:color w:val="000000"/>
          <w:sz w:val="24"/>
        </w:rPr>
        <w:t>задач</w:t>
      </w:r>
      <w:r>
        <w:rPr>
          <w:color w:val="000000"/>
          <w:spacing w:val="23"/>
          <w:sz w:val="24"/>
        </w:rPr>
        <w:t xml:space="preserve"> </w:t>
      </w:r>
      <w:r>
        <w:rPr>
          <w:color w:val="000000"/>
          <w:sz w:val="24"/>
        </w:rPr>
        <w:t>(воспитание,</w:t>
      </w:r>
      <w:r>
        <w:rPr>
          <w:color w:val="000000"/>
          <w:spacing w:val="24"/>
          <w:sz w:val="24"/>
        </w:rPr>
        <w:t xml:space="preserve"> </w:t>
      </w:r>
      <w:r>
        <w:rPr>
          <w:color w:val="000000"/>
          <w:sz w:val="24"/>
        </w:rPr>
        <w:t>обучение,</w:t>
      </w:r>
      <w:r>
        <w:rPr>
          <w:color w:val="000000"/>
          <w:spacing w:val="24"/>
          <w:sz w:val="24"/>
        </w:rPr>
        <w:t xml:space="preserve"> </w:t>
      </w:r>
      <w:r>
        <w:rPr>
          <w:color w:val="000000"/>
          <w:sz w:val="24"/>
        </w:rPr>
        <w:t>развитие, социализация).</w:t>
      </w:r>
    </w:p>
    <w:p w14:paraId="5E740CE6"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pacing w:val="8"/>
          <w:sz w:val="24"/>
        </w:rPr>
        <w:t xml:space="preserve"> </w:t>
      </w:r>
      <w:r>
        <w:rPr>
          <w:color w:val="000000"/>
          <w:sz w:val="24"/>
        </w:rPr>
        <w:t>–</w:t>
      </w:r>
      <w:r>
        <w:rPr>
          <w:color w:val="000000"/>
          <w:spacing w:val="7"/>
          <w:sz w:val="24"/>
        </w:rPr>
        <w:t xml:space="preserve"> </w:t>
      </w:r>
      <w:r>
        <w:rPr>
          <w:color w:val="000000"/>
          <w:sz w:val="24"/>
        </w:rPr>
        <w:t>вариация</w:t>
      </w:r>
      <w:r>
        <w:rPr>
          <w:color w:val="000000"/>
          <w:spacing w:val="7"/>
          <w:sz w:val="24"/>
        </w:rPr>
        <w:t xml:space="preserve"> </w:t>
      </w:r>
      <w:r>
        <w:rPr>
          <w:color w:val="000000"/>
          <w:sz w:val="24"/>
        </w:rPr>
        <w:t>применения</w:t>
      </w:r>
      <w:r>
        <w:rPr>
          <w:color w:val="000000"/>
          <w:spacing w:val="7"/>
          <w:sz w:val="24"/>
        </w:rPr>
        <w:t xml:space="preserve"> </w:t>
      </w:r>
      <w:r>
        <w:rPr>
          <w:color w:val="000000"/>
          <w:sz w:val="24"/>
        </w:rPr>
        <w:t>отдельного</w:t>
      </w:r>
      <w:r>
        <w:rPr>
          <w:color w:val="000000"/>
          <w:spacing w:val="7"/>
          <w:sz w:val="24"/>
        </w:rPr>
        <w:t xml:space="preserve"> </w:t>
      </w:r>
      <w:r>
        <w:rPr>
          <w:color w:val="000000"/>
          <w:sz w:val="24"/>
        </w:rPr>
        <w:t>метода,</w:t>
      </w:r>
      <w:r>
        <w:rPr>
          <w:color w:val="000000"/>
          <w:spacing w:val="7"/>
          <w:sz w:val="24"/>
        </w:rPr>
        <w:t xml:space="preserve"> </w:t>
      </w:r>
      <w:r>
        <w:rPr>
          <w:color w:val="000000"/>
          <w:sz w:val="24"/>
        </w:rPr>
        <w:t>зависящая</w:t>
      </w:r>
      <w:r>
        <w:rPr>
          <w:color w:val="000000"/>
          <w:spacing w:val="7"/>
          <w:sz w:val="24"/>
        </w:rPr>
        <w:t xml:space="preserve"> </w:t>
      </w:r>
      <w:r>
        <w:rPr>
          <w:color w:val="000000"/>
          <w:sz w:val="24"/>
        </w:rPr>
        <w:t>от</w:t>
      </w:r>
      <w:r>
        <w:rPr>
          <w:color w:val="000000"/>
          <w:spacing w:val="8"/>
          <w:sz w:val="24"/>
        </w:rPr>
        <w:t xml:space="preserve"> </w:t>
      </w:r>
      <w:r>
        <w:rPr>
          <w:color w:val="000000"/>
          <w:sz w:val="24"/>
        </w:rPr>
        <w:t>образовательных</w:t>
      </w:r>
      <w:r>
        <w:rPr>
          <w:color w:val="000000"/>
          <w:spacing w:val="6"/>
          <w:sz w:val="24"/>
        </w:rPr>
        <w:t xml:space="preserve"> </w:t>
      </w:r>
      <w:r>
        <w:rPr>
          <w:color w:val="000000"/>
          <w:sz w:val="24"/>
        </w:rPr>
        <w:t>задач,</w:t>
      </w:r>
      <w:r>
        <w:rPr>
          <w:color w:val="000000"/>
          <w:spacing w:val="7"/>
          <w:sz w:val="24"/>
        </w:rPr>
        <w:t xml:space="preserve"> </w:t>
      </w:r>
      <w:r>
        <w:rPr>
          <w:color w:val="000000"/>
          <w:sz w:val="24"/>
        </w:rPr>
        <w:t>а также</w:t>
      </w:r>
      <w:r>
        <w:rPr>
          <w:color w:val="000000"/>
          <w:spacing w:val="1"/>
          <w:sz w:val="24"/>
        </w:rPr>
        <w:t xml:space="preserve"> </w:t>
      </w:r>
      <w:r>
        <w:rPr>
          <w:color w:val="000000"/>
          <w:sz w:val="24"/>
        </w:rPr>
        <w:t>особенностей</w:t>
      </w:r>
      <w:r>
        <w:rPr>
          <w:color w:val="000000"/>
          <w:spacing w:val="3"/>
          <w:sz w:val="24"/>
        </w:rPr>
        <w:t xml:space="preserve"> </w:t>
      </w:r>
      <w:r>
        <w:rPr>
          <w:color w:val="000000"/>
          <w:sz w:val="24"/>
        </w:rPr>
        <w:t>становления</w:t>
      </w:r>
      <w:r>
        <w:rPr>
          <w:color w:val="000000"/>
          <w:spacing w:val="2"/>
          <w:sz w:val="24"/>
        </w:rPr>
        <w:t xml:space="preserve"> </w:t>
      </w:r>
      <w:r>
        <w:rPr>
          <w:color w:val="000000"/>
          <w:spacing w:val="-1"/>
          <w:sz w:val="24"/>
        </w:rPr>
        <w:t>ведущей</w:t>
      </w:r>
      <w:r>
        <w:rPr>
          <w:color w:val="000000"/>
          <w:spacing w:val="4"/>
          <w:sz w:val="24"/>
        </w:rPr>
        <w:t xml:space="preserve"> </w:t>
      </w:r>
      <w:r>
        <w:rPr>
          <w:color w:val="000000"/>
          <w:sz w:val="24"/>
        </w:rPr>
        <w:t>деятельности,</w:t>
      </w:r>
      <w:r>
        <w:rPr>
          <w:color w:val="000000"/>
          <w:spacing w:val="2"/>
          <w:sz w:val="24"/>
        </w:rPr>
        <w:t xml:space="preserve"> </w:t>
      </w:r>
      <w:r>
        <w:rPr>
          <w:color w:val="000000"/>
          <w:sz w:val="24"/>
        </w:rPr>
        <w:t>особых</w:t>
      </w:r>
      <w:r>
        <w:rPr>
          <w:color w:val="000000"/>
          <w:spacing w:val="4"/>
          <w:sz w:val="24"/>
        </w:rPr>
        <w:t xml:space="preserve"> </w:t>
      </w:r>
      <w:r>
        <w:rPr>
          <w:color w:val="000000"/>
          <w:sz w:val="24"/>
        </w:rPr>
        <w:t>образовательных</w:t>
      </w:r>
      <w:r>
        <w:rPr>
          <w:color w:val="000000"/>
          <w:spacing w:val="4"/>
          <w:sz w:val="24"/>
        </w:rPr>
        <w:t xml:space="preserve"> </w:t>
      </w:r>
      <w:r>
        <w:rPr>
          <w:color w:val="000000"/>
          <w:sz w:val="24"/>
        </w:rPr>
        <w:t>потребностей</w:t>
      </w:r>
      <w:r>
        <w:rPr>
          <w:color w:val="000000"/>
          <w:spacing w:val="3"/>
          <w:sz w:val="24"/>
        </w:rPr>
        <w:t xml:space="preserve"> </w:t>
      </w:r>
      <w:r>
        <w:rPr>
          <w:color w:val="000000"/>
          <w:sz w:val="24"/>
        </w:rPr>
        <w:t xml:space="preserve">и </w:t>
      </w:r>
      <w:r>
        <w:rPr>
          <w:color w:val="000000"/>
          <w:spacing w:val="1"/>
          <w:sz w:val="24"/>
        </w:rPr>
        <w:t>(или)</w:t>
      </w:r>
      <w:r>
        <w:rPr>
          <w:color w:val="000000"/>
          <w:spacing w:val="-1"/>
          <w:sz w:val="24"/>
        </w:rPr>
        <w:t xml:space="preserve"> </w:t>
      </w:r>
      <w:r>
        <w:rPr>
          <w:color w:val="000000"/>
          <w:sz w:val="24"/>
        </w:rPr>
        <w:t>индивидуального состояния ребёнка</w:t>
      </w:r>
      <w:r>
        <w:rPr>
          <w:color w:val="000000"/>
          <w:spacing w:val="-1"/>
          <w:sz w:val="24"/>
        </w:rPr>
        <w:t xml:space="preserve"> </w:t>
      </w:r>
      <w:r>
        <w:rPr>
          <w:color w:val="000000"/>
          <w:sz w:val="24"/>
        </w:rPr>
        <w:t>(группы детей).</w:t>
      </w:r>
    </w:p>
    <w:p w14:paraId="251FB08B"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b/>
          <w:bCs/>
          <w:color w:val="000000"/>
          <w:spacing w:val="50"/>
          <w:sz w:val="24"/>
        </w:rPr>
        <w:t xml:space="preserve"> </w:t>
      </w:r>
      <w:r>
        <w:rPr>
          <w:color w:val="000000"/>
          <w:sz w:val="24"/>
        </w:rPr>
        <w:t>–</w:t>
      </w:r>
      <w:r>
        <w:rPr>
          <w:color w:val="000000"/>
          <w:spacing w:val="50"/>
          <w:sz w:val="24"/>
        </w:rPr>
        <w:t xml:space="preserve"> </w:t>
      </w:r>
      <w:r>
        <w:rPr>
          <w:color w:val="000000"/>
          <w:sz w:val="24"/>
        </w:rPr>
        <w:t>это</w:t>
      </w:r>
      <w:r>
        <w:rPr>
          <w:color w:val="000000"/>
          <w:spacing w:val="52"/>
          <w:sz w:val="24"/>
        </w:rPr>
        <w:t xml:space="preserve"> </w:t>
      </w:r>
      <w:r>
        <w:rPr>
          <w:color w:val="000000"/>
          <w:sz w:val="24"/>
        </w:rPr>
        <w:t>составная</w:t>
      </w:r>
      <w:r>
        <w:rPr>
          <w:color w:val="000000"/>
          <w:spacing w:val="50"/>
          <w:sz w:val="24"/>
        </w:rPr>
        <w:t xml:space="preserve"> </w:t>
      </w:r>
      <w:r>
        <w:rPr>
          <w:color w:val="000000"/>
          <w:spacing w:val="-1"/>
          <w:sz w:val="24"/>
        </w:rPr>
        <w:t>часть</w:t>
      </w:r>
      <w:r>
        <w:rPr>
          <w:color w:val="000000"/>
          <w:spacing w:val="51"/>
          <w:sz w:val="24"/>
        </w:rPr>
        <w:t xml:space="preserve"> </w:t>
      </w:r>
      <w:r>
        <w:rPr>
          <w:color w:val="000000"/>
          <w:sz w:val="24"/>
        </w:rPr>
        <w:t>или</w:t>
      </w:r>
      <w:r>
        <w:rPr>
          <w:color w:val="000000"/>
          <w:spacing w:val="51"/>
          <w:sz w:val="24"/>
        </w:rPr>
        <w:t xml:space="preserve"> </w:t>
      </w:r>
      <w:r>
        <w:rPr>
          <w:color w:val="000000"/>
          <w:sz w:val="24"/>
        </w:rPr>
        <w:t>отдельная</w:t>
      </w:r>
      <w:r>
        <w:rPr>
          <w:color w:val="000000"/>
          <w:spacing w:val="50"/>
          <w:sz w:val="24"/>
        </w:rPr>
        <w:t xml:space="preserve"> </w:t>
      </w:r>
      <w:r>
        <w:rPr>
          <w:color w:val="000000"/>
          <w:sz w:val="24"/>
        </w:rPr>
        <w:t>сторона</w:t>
      </w:r>
      <w:r>
        <w:rPr>
          <w:color w:val="000000"/>
          <w:spacing w:val="49"/>
          <w:sz w:val="24"/>
        </w:rPr>
        <w:t xml:space="preserve"> </w:t>
      </w:r>
      <w:r>
        <w:rPr>
          <w:color w:val="000000"/>
          <w:sz w:val="24"/>
        </w:rPr>
        <w:t>метода.</w:t>
      </w:r>
      <w:r>
        <w:rPr>
          <w:color w:val="000000"/>
          <w:spacing w:val="53"/>
          <w:sz w:val="24"/>
        </w:rPr>
        <w:t xml:space="preserve"> </w:t>
      </w:r>
      <w:r>
        <w:rPr>
          <w:color w:val="000000"/>
          <w:sz w:val="24"/>
        </w:rPr>
        <w:t>Отдельные</w:t>
      </w:r>
      <w:r>
        <w:rPr>
          <w:color w:val="000000"/>
          <w:spacing w:val="48"/>
          <w:sz w:val="24"/>
        </w:rPr>
        <w:t xml:space="preserve"> </w:t>
      </w:r>
      <w:r>
        <w:rPr>
          <w:color w:val="000000"/>
          <w:sz w:val="24"/>
        </w:rPr>
        <w:t>приемы</w:t>
      </w:r>
      <w:r>
        <w:rPr>
          <w:color w:val="000000"/>
          <w:spacing w:val="50"/>
          <w:sz w:val="24"/>
        </w:rPr>
        <w:t xml:space="preserve"> </w:t>
      </w:r>
      <w:r>
        <w:rPr>
          <w:color w:val="000000"/>
          <w:spacing w:val="-1"/>
          <w:sz w:val="24"/>
        </w:rPr>
        <w:t xml:space="preserve">могут </w:t>
      </w:r>
      <w:r>
        <w:rPr>
          <w:color w:val="000000"/>
          <w:sz w:val="24"/>
        </w:rPr>
        <w:t>входить</w:t>
      </w:r>
      <w:r>
        <w:rPr>
          <w:color w:val="000000"/>
          <w:spacing w:val="1"/>
          <w:sz w:val="24"/>
        </w:rPr>
        <w:t xml:space="preserve"> </w:t>
      </w:r>
      <w:r>
        <w:rPr>
          <w:color w:val="000000"/>
          <w:sz w:val="24"/>
        </w:rPr>
        <w:t xml:space="preserve">в </w:t>
      </w:r>
      <w:r>
        <w:rPr>
          <w:color w:val="000000"/>
          <w:spacing w:val="-1"/>
          <w:sz w:val="24"/>
        </w:rPr>
        <w:t>состав</w:t>
      </w:r>
      <w:r>
        <w:rPr>
          <w:color w:val="000000"/>
          <w:spacing w:val="1"/>
          <w:sz w:val="24"/>
        </w:rPr>
        <w:t xml:space="preserve"> </w:t>
      </w:r>
      <w:r>
        <w:rPr>
          <w:color w:val="000000"/>
          <w:sz w:val="24"/>
        </w:rPr>
        <w:t>различных</w:t>
      </w:r>
      <w:r>
        <w:rPr>
          <w:color w:val="000000"/>
          <w:spacing w:val="2"/>
          <w:sz w:val="24"/>
        </w:rPr>
        <w:t xml:space="preserve"> </w:t>
      </w:r>
      <w:r>
        <w:rPr>
          <w:color w:val="000000"/>
          <w:sz w:val="24"/>
        </w:rPr>
        <w:t>методов.</w:t>
      </w:r>
    </w:p>
    <w:p w14:paraId="4BC487EE"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pacing w:val="101"/>
          <w:sz w:val="24"/>
        </w:rPr>
        <w:t xml:space="preserve"> </w:t>
      </w:r>
      <w:r>
        <w:rPr>
          <w:color w:val="000000"/>
          <w:sz w:val="24"/>
        </w:rPr>
        <w:t>-</w:t>
      </w:r>
      <w:r>
        <w:rPr>
          <w:color w:val="000000"/>
          <w:spacing w:val="100"/>
          <w:sz w:val="24"/>
        </w:rPr>
        <w:t xml:space="preserve"> </w:t>
      </w:r>
      <w:r>
        <w:rPr>
          <w:color w:val="000000"/>
          <w:sz w:val="24"/>
        </w:rPr>
        <w:t>вспомогательный</w:t>
      </w:r>
      <w:r>
        <w:rPr>
          <w:color w:val="000000"/>
          <w:spacing w:val="101"/>
          <w:sz w:val="24"/>
        </w:rPr>
        <w:t xml:space="preserve"> </w:t>
      </w:r>
      <w:r>
        <w:rPr>
          <w:color w:val="000000"/>
          <w:sz w:val="24"/>
        </w:rPr>
        <w:t>элемент</w:t>
      </w:r>
      <w:r>
        <w:rPr>
          <w:color w:val="000000"/>
          <w:spacing w:val="101"/>
          <w:sz w:val="24"/>
        </w:rPr>
        <w:t xml:space="preserve"> </w:t>
      </w:r>
      <w:r>
        <w:rPr>
          <w:color w:val="000000"/>
          <w:sz w:val="24"/>
        </w:rPr>
        <w:t>в</w:t>
      </w:r>
      <w:r>
        <w:rPr>
          <w:color w:val="000000"/>
          <w:spacing w:val="100"/>
          <w:sz w:val="24"/>
        </w:rPr>
        <w:t xml:space="preserve"> </w:t>
      </w:r>
      <w:r>
        <w:rPr>
          <w:color w:val="000000"/>
          <w:sz w:val="24"/>
        </w:rPr>
        <w:t>реализации</w:t>
      </w:r>
      <w:r>
        <w:rPr>
          <w:color w:val="000000"/>
          <w:spacing w:val="102"/>
          <w:sz w:val="24"/>
        </w:rPr>
        <w:t xml:space="preserve"> </w:t>
      </w:r>
      <w:r>
        <w:rPr>
          <w:color w:val="000000"/>
          <w:sz w:val="24"/>
        </w:rPr>
        <w:t>определенных</w:t>
      </w:r>
      <w:r>
        <w:rPr>
          <w:color w:val="000000"/>
          <w:spacing w:val="103"/>
          <w:sz w:val="24"/>
        </w:rPr>
        <w:t xml:space="preserve"> </w:t>
      </w:r>
      <w:r>
        <w:rPr>
          <w:color w:val="000000"/>
          <w:sz w:val="24"/>
        </w:rPr>
        <w:t>форм</w:t>
      </w:r>
      <w:r>
        <w:rPr>
          <w:color w:val="000000"/>
          <w:spacing w:val="100"/>
          <w:sz w:val="24"/>
        </w:rPr>
        <w:t xml:space="preserve"> </w:t>
      </w:r>
      <w:r>
        <w:rPr>
          <w:color w:val="000000"/>
          <w:sz w:val="24"/>
        </w:rPr>
        <w:t>реализации Программы,</w:t>
      </w:r>
      <w:r>
        <w:rPr>
          <w:color w:val="000000"/>
          <w:spacing w:val="2"/>
          <w:sz w:val="24"/>
        </w:rPr>
        <w:t xml:space="preserve"> </w:t>
      </w:r>
      <w:r>
        <w:rPr>
          <w:color w:val="000000"/>
          <w:sz w:val="24"/>
        </w:rPr>
        <w:t>методов, способов действия.</w:t>
      </w:r>
    </w:p>
    <w:p w14:paraId="4D9FA195"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Pr>
          <w:color w:val="000000"/>
          <w:spacing w:val="106"/>
          <w:sz w:val="24"/>
        </w:rPr>
        <w:t xml:space="preserve"> </w:t>
      </w:r>
      <w:r>
        <w:rPr>
          <w:color w:val="000000"/>
          <w:sz w:val="24"/>
        </w:rPr>
        <w:t>реализации</w:t>
      </w:r>
      <w:r>
        <w:rPr>
          <w:color w:val="000000"/>
          <w:spacing w:val="106"/>
          <w:sz w:val="24"/>
        </w:rPr>
        <w:t xml:space="preserve"> </w:t>
      </w:r>
      <w:r>
        <w:rPr>
          <w:color w:val="000000"/>
          <w:spacing w:val="-1"/>
          <w:sz w:val="24"/>
        </w:rPr>
        <w:t>Программы</w:t>
      </w:r>
      <w:r>
        <w:rPr>
          <w:color w:val="000000"/>
          <w:spacing w:val="106"/>
          <w:sz w:val="24"/>
        </w:rPr>
        <w:t xml:space="preserve"> </w:t>
      </w:r>
      <w:r>
        <w:rPr>
          <w:color w:val="000000"/>
          <w:sz w:val="24"/>
        </w:rPr>
        <w:t>педагоги</w:t>
      </w:r>
      <w:r>
        <w:rPr>
          <w:color w:val="000000"/>
          <w:spacing w:val="106"/>
          <w:sz w:val="24"/>
        </w:rPr>
        <w:t xml:space="preserve"> </w:t>
      </w:r>
      <w:r>
        <w:rPr>
          <w:color w:val="000000"/>
          <w:spacing w:val="-1"/>
          <w:sz w:val="24"/>
        </w:rPr>
        <w:t>ДОУ</w:t>
      </w:r>
      <w:r>
        <w:rPr>
          <w:color w:val="000000"/>
          <w:spacing w:val="109"/>
          <w:sz w:val="24"/>
        </w:rPr>
        <w:t xml:space="preserve"> </w:t>
      </w:r>
      <w:r>
        <w:rPr>
          <w:color w:val="000000"/>
          <w:sz w:val="24"/>
        </w:rPr>
        <w:t>используют</w:t>
      </w:r>
      <w:r>
        <w:rPr>
          <w:color w:val="000000"/>
          <w:spacing w:val="106"/>
          <w:sz w:val="24"/>
        </w:rPr>
        <w:t xml:space="preserve"> </w:t>
      </w:r>
      <w:r>
        <w:rPr>
          <w:color w:val="000000"/>
          <w:sz w:val="24"/>
        </w:rPr>
        <w:t>различные</w:t>
      </w:r>
      <w:r>
        <w:rPr>
          <w:color w:val="000000"/>
          <w:spacing w:val="104"/>
          <w:sz w:val="24"/>
        </w:rPr>
        <w:t xml:space="preserve"> </w:t>
      </w:r>
      <w:r>
        <w:rPr>
          <w:b/>
          <w:bCs/>
          <w:color w:val="000000"/>
          <w:sz w:val="24"/>
        </w:rPr>
        <w:t>образовательные технологии</w:t>
      </w:r>
      <w:r>
        <w:rPr>
          <w:color w:val="000000"/>
          <w:sz w:val="24"/>
        </w:rPr>
        <w:t>,</w:t>
      </w:r>
      <w:r>
        <w:rPr>
          <w:color w:val="000000"/>
          <w:spacing w:val="2"/>
          <w:sz w:val="24"/>
        </w:rPr>
        <w:t xml:space="preserve"> </w:t>
      </w:r>
      <w:r>
        <w:rPr>
          <w:color w:val="000000"/>
          <w:sz w:val="24"/>
        </w:rPr>
        <w:t>в</w:t>
      </w:r>
      <w:r>
        <w:rPr>
          <w:color w:val="000000"/>
          <w:spacing w:val="4"/>
          <w:sz w:val="24"/>
        </w:rPr>
        <w:t xml:space="preserve"> </w:t>
      </w:r>
      <w:r>
        <w:rPr>
          <w:color w:val="000000"/>
          <w:sz w:val="24"/>
        </w:rPr>
        <w:t>том</w:t>
      </w:r>
      <w:r>
        <w:rPr>
          <w:color w:val="000000"/>
          <w:spacing w:val="4"/>
          <w:sz w:val="24"/>
        </w:rPr>
        <w:t xml:space="preserve"> </w:t>
      </w:r>
      <w:r>
        <w:rPr>
          <w:color w:val="000000"/>
          <w:spacing w:val="-1"/>
          <w:sz w:val="24"/>
        </w:rPr>
        <w:t>числе</w:t>
      </w:r>
      <w:r>
        <w:rPr>
          <w:color w:val="000000"/>
          <w:spacing w:val="5"/>
          <w:sz w:val="24"/>
        </w:rPr>
        <w:t xml:space="preserve"> </w:t>
      </w:r>
      <w:r>
        <w:rPr>
          <w:color w:val="000000"/>
          <w:sz w:val="24"/>
        </w:rPr>
        <w:t>дистанционные</w:t>
      </w:r>
      <w:r>
        <w:rPr>
          <w:color w:val="000000"/>
          <w:spacing w:val="3"/>
          <w:sz w:val="24"/>
        </w:rPr>
        <w:t xml:space="preserve"> </w:t>
      </w:r>
      <w:r>
        <w:rPr>
          <w:color w:val="000000"/>
          <w:sz w:val="24"/>
        </w:rPr>
        <w:t>образовательные</w:t>
      </w:r>
      <w:r>
        <w:rPr>
          <w:color w:val="000000"/>
          <w:spacing w:val="3"/>
          <w:sz w:val="24"/>
        </w:rPr>
        <w:t xml:space="preserve"> </w:t>
      </w:r>
      <w:r>
        <w:rPr>
          <w:color w:val="000000"/>
          <w:sz w:val="24"/>
        </w:rPr>
        <w:t>технологии,</w:t>
      </w:r>
      <w:r>
        <w:rPr>
          <w:color w:val="000000"/>
          <w:spacing w:val="5"/>
          <w:sz w:val="24"/>
        </w:rPr>
        <w:t xml:space="preserve"> </w:t>
      </w:r>
      <w:r>
        <w:rPr>
          <w:color w:val="000000"/>
          <w:sz w:val="24"/>
        </w:rPr>
        <w:t>исключая</w:t>
      </w:r>
      <w:r>
        <w:rPr>
          <w:color w:val="000000"/>
          <w:spacing w:val="5"/>
          <w:sz w:val="24"/>
        </w:rPr>
        <w:t xml:space="preserve"> </w:t>
      </w:r>
      <w:r>
        <w:rPr>
          <w:color w:val="000000"/>
          <w:sz w:val="24"/>
        </w:rPr>
        <w:t>образовательные технологии,</w:t>
      </w:r>
      <w:r>
        <w:rPr>
          <w:color w:val="000000"/>
          <w:spacing w:val="36"/>
          <w:sz w:val="24"/>
        </w:rPr>
        <w:t xml:space="preserve"> </w:t>
      </w:r>
      <w:r>
        <w:rPr>
          <w:color w:val="000000"/>
          <w:sz w:val="24"/>
        </w:rPr>
        <w:t>которые</w:t>
      </w:r>
      <w:r>
        <w:rPr>
          <w:color w:val="000000"/>
          <w:spacing w:val="37"/>
          <w:sz w:val="24"/>
        </w:rPr>
        <w:t xml:space="preserve"> </w:t>
      </w:r>
      <w:r>
        <w:rPr>
          <w:color w:val="000000"/>
          <w:spacing w:val="-1"/>
          <w:sz w:val="24"/>
        </w:rPr>
        <w:t>могут</w:t>
      </w:r>
      <w:r>
        <w:rPr>
          <w:color w:val="000000"/>
          <w:spacing w:val="40"/>
          <w:sz w:val="24"/>
        </w:rPr>
        <w:t xml:space="preserve"> </w:t>
      </w:r>
      <w:r>
        <w:rPr>
          <w:color w:val="000000"/>
          <w:sz w:val="24"/>
        </w:rPr>
        <w:t>нанести</w:t>
      </w:r>
      <w:r>
        <w:rPr>
          <w:color w:val="000000"/>
          <w:spacing w:val="39"/>
          <w:sz w:val="24"/>
        </w:rPr>
        <w:t xml:space="preserve"> </w:t>
      </w:r>
      <w:r>
        <w:rPr>
          <w:color w:val="000000"/>
          <w:sz w:val="24"/>
        </w:rPr>
        <w:t>вред</w:t>
      </w:r>
      <w:r>
        <w:rPr>
          <w:color w:val="000000"/>
          <w:spacing w:val="39"/>
          <w:sz w:val="24"/>
        </w:rPr>
        <w:t xml:space="preserve"> </w:t>
      </w:r>
      <w:r>
        <w:rPr>
          <w:color w:val="000000"/>
          <w:sz w:val="24"/>
        </w:rPr>
        <w:t>здоровью</w:t>
      </w:r>
      <w:r>
        <w:rPr>
          <w:color w:val="000000"/>
          <w:spacing w:val="39"/>
          <w:sz w:val="24"/>
        </w:rPr>
        <w:t xml:space="preserve"> </w:t>
      </w:r>
      <w:r>
        <w:rPr>
          <w:color w:val="000000"/>
          <w:sz w:val="24"/>
        </w:rPr>
        <w:t>детей.</w:t>
      </w:r>
      <w:r>
        <w:rPr>
          <w:color w:val="000000"/>
          <w:spacing w:val="38"/>
          <w:sz w:val="24"/>
        </w:rPr>
        <w:t xml:space="preserve"> </w:t>
      </w:r>
      <w:r>
        <w:rPr>
          <w:color w:val="000000"/>
          <w:spacing w:val="1"/>
          <w:sz w:val="24"/>
        </w:rPr>
        <w:t>Применение</w:t>
      </w:r>
      <w:r>
        <w:rPr>
          <w:color w:val="000000"/>
          <w:spacing w:val="37"/>
          <w:sz w:val="24"/>
        </w:rPr>
        <w:t xml:space="preserve"> </w:t>
      </w:r>
      <w:r>
        <w:rPr>
          <w:color w:val="000000"/>
          <w:sz w:val="24"/>
        </w:rPr>
        <w:t>электронного</w:t>
      </w:r>
      <w:r>
        <w:rPr>
          <w:color w:val="000000"/>
          <w:spacing w:val="36"/>
          <w:sz w:val="24"/>
        </w:rPr>
        <w:t xml:space="preserve"> </w:t>
      </w:r>
      <w:r>
        <w:rPr>
          <w:color w:val="000000"/>
          <w:sz w:val="24"/>
        </w:rPr>
        <w:t>обучения, дистанционных</w:t>
      </w:r>
      <w:r>
        <w:rPr>
          <w:color w:val="000000"/>
          <w:spacing w:val="112"/>
          <w:sz w:val="24"/>
        </w:rPr>
        <w:t xml:space="preserve"> </w:t>
      </w:r>
      <w:r>
        <w:rPr>
          <w:color w:val="000000"/>
          <w:sz w:val="24"/>
        </w:rPr>
        <w:t>образовательных</w:t>
      </w:r>
      <w:r>
        <w:rPr>
          <w:color w:val="000000"/>
          <w:spacing w:val="112"/>
          <w:sz w:val="24"/>
        </w:rPr>
        <w:t xml:space="preserve"> </w:t>
      </w:r>
      <w:r>
        <w:rPr>
          <w:color w:val="000000"/>
          <w:sz w:val="24"/>
        </w:rPr>
        <w:t>технологий,</w:t>
      </w:r>
      <w:r>
        <w:rPr>
          <w:color w:val="000000"/>
          <w:spacing w:val="110"/>
          <w:sz w:val="24"/>
        </w:rPr>
        <w:t xml:space="preserve"> </w:t>
      </w:r>
      <w:r>
        <w:rPr>
          <w:color w:val="000000"/>
          <w:sz w:val="24"/>
        </w:rPr>
        <w:t>а</w:t>
      </w:r>
      <w:r>
        <w:rPr>
          <w:color w:val="000000"/>
          <w:spacing w:val="109"/>
          <w:sz w:val="24"/>
        </w:rPr>
        <w:t xml:space="preserve"> </w:t>
      </w:r>
      <w:r>
        <w:rPr>
          <w:color w:val="000000"/>
          <w:sz w:val="24"/>
        </w:rPr>
        <w:t>также</w:t>
      </w:r>
      <w:r>
        <w:rPr>
          <w:color w:val="000000"/>
          <w:spacing w:val="109"/>
          <w:sz w:val="24"/>
        </w:rPr>
        <w:t xml:space="preserve"> </w:t>
      </w:r>
      <w:r>
        <w:rPr>
          <w:color w:val="000000"/>
          <w:sz w:val="24"/>
        </w:rPr>
        <w:t>работа</w:t>
      </w:r>
      <w:r>
        <w:rPr>
          <w:color w:val="000000"/>
          <w:spacing w:val="111"/>
          <w:sz w:val="24"/>
        </w:rPr>
        <w:t xml:space="preserve"> </w:t>
      </w:r>
      <w:r>
        <w:rPr>
          <w:color w:val="000000"/>
          <w:sz w:val="24"/>
        </w:rPr>
        <w:t>с</w:t>
      </w:r>
      <w:r>
        <w:rPr>
          <w:color w:val="000000"/>
          <w:spacing w:val="111"/>
          <w:sz w:val="24"/>
        </w:rPr>
        <w:t xml:space="preserve"> </w:t>
      </w:r>
      <w:r>
        <w:rPr>
          <w:color w:val="000000"/>
          <w:sz w:val="24"/>
        </w:rPr>
        <w:t>электронными</w:t>
      </w:r>
      <w:r>
        <w:rPr>
          <w:color w:val="000000"/>
          <w:spacing w:val="111"/>
          <w:sz w:val="24"/>
        </w:rPr>
        <w:t xml:space="preserve"> </w:t>
      </w:r>
      <w:r>
        <w:rPr>
          <w:color w:val="000000"/>
          <w:sz w:val="24"/>
        </w:rPr>
        <w:t>средствами</w:t>
      </w:r>
      <w:r>
        <w:t xml:space="preserve"> </w:t>
      </w:r>
      <w:r>
        <w:rPr>
          <w:color w:val="000000"/>
          <w:sz w:val="24"/>
        </w:rPr>
        <w:t>обучения</w:t>
      </w:r>
      <w:r>
        <w:rPr>
          <w:color w:val="000000"/>
          <w:spacing w:val="45"/>
          <w:sz w:val="24"/>
        </w:rPr>
        <w:t xml:space="preserve"> </w:t>
      </w:r>
      <w:r>
        <w:rPr>
          <w:color w:val="000000"/>
          <w:sz w:val="24"/>
        </w:rPr>
        <w:t>при</w:t>
      </w:r>
      <w:r>
        <w:rPr>
          <w:color w:val="000000"/>
          <w:spacing w:val="46"/>
          <w:sz w:val="24"/>
        </w:rPr>
        <w:t xml:space="preserve"> </w:t>
      </w:r>
      <w:r>
        <w:rPr>
          <w:color w:val="000000"/>
          <w:sz w:val="24"/>
        </w:rPr>
        <w:t>реализации</w:t>
      </w:r>
      <w:r>
        <w:rPr>
          <w:color w:val="000000"/>
          <w:spacing w:val="47"/>
          <w:sz w:val="24"/>
        </w:rPr>
        <w:t xml:space="preserve"> </w:t>
      </w:r>
      <w:r>
        <w:rPr>
          <w:color w:val="000000"/>
          <w:sz w:val="24"/>
        </w:rPr>
        <w:t>программы</w:t>
      </w:r>
      <w:r>
        <w:rPr>
          <w:color w:val="000000"/>
          <w:spacing w:val="45"/>
          <w:sz w:val="24"/>
        </w:rPr>
        <w:t xml:space="preserve"> </w:t>
      </w:r>
      <w:r>
        <w:rPr>
          <w:color w:val="000000"/>
          <w:sz w:val="24"/>
        </w:rPr>
        <w:t>осуществляется</w:t>
      </w:r>
      <w:r>
        <w:rPr>
          <w:color w:val="000000"/>
          <w:spacing w:val="46"/>
          <w:sz w:val="24"/>
        </w:rPr>
        <w:t xml:space="preserve"> </w:t>
      </w:r>
      <w:r>
        <w:rPr>
          <w:color w:val="000000"/>
          <w:sz w:val="24"/>
        </w:rPr>
        <w:t>в</w:t>
      </w:r>
      <w:r>
        <w:rPr>
          <w:color w:val="000000"/>
          <w:spacing w:val="45"/>
          <w:sz w:val="24"/>
        </w:rPr>
        <w:t xml:space="preserve"> </w:t>
      </w:r>
      <w:r>
        <w:rPr>
          <w:color w:val="000000"/>
          <w:sz w:val="24"/>
        </w:rPr>
        <w:t>соответствии</w:t>
      </w:r>
      <w:r>
        <w:rPr>
          <w:color w:val="000000"/>
          <w:spacing w:val="46"/>
          <w:sz w:val="24"/>
        </w:rPr>
        <w:t xml:space="preserve"> </w:t>
      </w:r>
      <w:r>
        <w:rPr>
          <w:color w:val="000000"/>
          <w:sz w:val="24"/>
        </w:rPr>
        <w:t>с</w:t>
      </w:r>
      <w:r>
        <w:rPr>
          <w:color w:val="000000"/>
          <w:spacing w:val="44"/>
          <w:sz w:val="24"/>
        </w:rPr>
        <w:t xml:space="preserve"> </w:t>
      </w:r>
      <w:r>
        <w:rPr>
          <w:color w:val="000000"/>
          <w:sz w:val="24"/>
        </w:rPr>
        <w:t>требованиями</w:t>
      </w:r>
      <w:r>
        <w:rPr>
          <w:color w:val="000000"/>
          <w:spacing w:val="46"/>
          <w:sz w:val="24"/>
        </w:rPr>
        <w:t xml:space="preserve"> </w:t>
      </w:r>
      <w:r>
        <w:rPr>
          <w:color w:val="000000"/>
          <w:spacing w:val="2"/>
          <w:sz w:val="24"/>
        </w:rPr>
        <w:t>СанПиН</w:t>
      </w:r>
    </w:p>
    <w:p w14:paraId="0006AF18"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w:t>
      </w:r>
      <w:r>
        <w:rPr>
          <w:color w:val="000000"/>
          <w:spacing w:val="1"/>
          <w:sz w:val="24"/>
        </w:rPr>
        <w:t xml:space="preserve"> </w:t>
      </w:r>
      <w:r>
        <w:rPr>
          <w:color w:val="000000"/>
          <w:sz w:val="24"/>
        </w:rPr>
        <w:t>СанПиН</w:t>
      </w:r>
      <w:r>
        <w:rPr>
          <w:color w:val="000000"/>
          <w:spacing w:val="-3"/>
          <w:sz w:val="24"/>
        </w:rPr>
        <w:t xml:space="preserve"> </w:t>
      </w:r>
      <w:r>
        <w:rPr>
          <w:color w:val="000000"/>
          <w:sz w:val="24"/>
        </w:rPr>
        <w:t>1.2.3685-21.</w:t>
      </w:r>
    </w:p>
    <w:p w14:paraId="1B77D6A8" w14:textId="77777777"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14:paraId="5F72A194" w14:textId="48C6BD12"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Pr="00C10829">
        <w:rPr>
          <w:b/>
          <w:color w:val="000000"/>
          <w:spacing w:val="-1"/>
          <w:sz w:val="24"/>
        </w:rPr>
        <w:t xml:space="preserve"> </w:t>
      </w:r>
      <w:r w:rsidRPr="00C10829">
        <w:rPr>
          <w:b/>
          <w:color w:val="000000"/>
          <w:sz w:val="24"/>
        </w:rPr>
        <w:t>технологии:</w:t>
      </w:r>
      <w:r w:rsidR="00C10829">
        <w:rPr>
          <w:b/>
          <w:color w:val="000000"/>
          <w:sz w:val="24"/>
        </w:rPr>
        <w:t xml:space="preserve">  </w:t>
      </w:r>
    </w:p>
    <w:p w14:paraId="4BAD9B3C"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sz w:val="22"/>
          <w:szCs w:val="22"/>
        </w:rPr>
      </w:pPr>
      <w:r w:rsidRPr="00C10829">
        <w:rPr>
          <w:i/>
          <w:color w:val="000000"/>
          <w:sz w:val="24"/>
        </w:rPr>
        <w:t xml:space="preserve">Технологии </w:t>
      </w:r>
      <w:r w:rsidRPr="00C10829">
        <w:rPr>
          <w:i/>
          <w:color w:val="000000"/>
          <w:spacing w:val="1"/>
          <w:sz w:val="24"/>
        </w:rPr>
        <w:t>на</w:t>
      </w:r>
      <w:r w:rsidRPr="00C10829">
        <w:rPr>
          <w:i/>
          <w:color w:val="000000"/>
          <w:spacing w:val="-1"/>
          <w:sz w:val="24"/>
        </w:rPr>
        <w:t xml:space="preserve"> </w:t>
      </w:r>
      <w:r w:rsidRPr="00C10829">
        <w:rPr>
          <w:i/>
          <w:color w:val="000000"/>
          <w:sz w:val="24"/>
        </w:rPr>
        <w:t>основе</w:t>
      </w:r>
      <w:r w:rsidRPr="00C10829">
        <w:rPr>
          <w:i/>
          <w:color w:val="000000"/>
          <w:spacing w:val="-1"/>
          <w:sz w:val="24"/>
        </w:rPr>
        <w:t xml:space="preserve"> </w:t>
      </w:r>
      <w:r w:rsidRPr="00C10829">
        <w:rPr>
          <w:i/>
          <w:color w:val="000000"/>
          <w:sz w:val="24"/>
        </w:rPr>
        <w:t>деятельностного подхода:</w:t>
      </w:r>
    </w:p>
    <w:p w14:paraId="5E2918EC"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w:t>
      </w:r>
      <w:r w:rsidRPr="00C10829">
        <w:rPr>
          <w:color w:val="000000"/>
          <w:spacing w:val="1"/>
          <w:sz w:val="24"/>
        </w:rPr>
        <w:t xml:space="preserve"> </w:t>
      </w:r>
      <w:r w:rsidRPr="00C10829">
        <w:rPr>
          <w:color w:val="000000"/>
          <w:sz w:val="24"/>
        </w:rPr>
        <w:t>– метод проектов</w:t>
      </w:r>
    </w:p>
    <w:p w14:paraId="69AE048D"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самостоятельной</w:t>
      </w:r>
      <w:r w:rsidRPr="00C10829">
        <w:rPr>
          <w:color w:val="000000"/>
          <w:spacing w:val="-1"/>
          <w:sz w:val="24"/>
        </w:rPr>
        <w:t xml:space="preserve"> </w:t>
      </w:r>
      <w:r w:rsidRPr="00C10829">
        <w:rPr>
          <w:color w:val="000000"/>
          <w:sz w:val="24"/>
        </w:rPr>
        <w:t>исследовательской</w:t>
      </w:r>
      <w:r w:rsidRPr="00C10829">
        <w:rPr>
          <w:color w:val="000000"/>
          <w:spacing w:val="1"/>
          <w:sz w:val="24"/>
        </w:rPr>
        <w:t xml:space="preserve"> </w:t>
      </w:r>
      <w:r w:rsidRPr="00C10829">
        <w:rPr>
          <w:color w:val="000000"/>
          <w:sz w:val="24"/>
        </w:rPr>
        <w:t>деятельности</w:t>
      </w:r>
      <w:r w:rsidRPr="00C10829">
        <w:rPr>
          <w:color w:val="000000"/>
          <w:spacing w:val="-2"/>
          <w:sz w:val="24"/>
        </w:rPr>
        <w:t xml:space="preserve"> </w:t>
      </w:r>
      <w:r w:rsidRPr="00C10829">
        <w:rPr>
          <w:color w:val="000000"/>
          <w:sz w:val="24"/>
        </w:rPr>
        <w:t>детей</w:t>
      </w:r>
    </w:p>
    <w:p w14:paraId="53F187DD"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детского экспериментирования</w:t>
      </w:r>
    </w:p>
    <w:p w14:paraId="4815E1E6" w14:textId="77777777" w:rsidR="002C6E8D" w:rsidRPr="00C10829" w:rsidRDefault="002C6E8D" w:rsidP="00896643">
      <w:pPr>
        <w:pBdr>
          <w:top w:val="none" w:sz="4" w:space="0" w:color="000000"/>
          <w:left w:val="none" w:sz="4" w:space="0" w:color="000000"/>
          <w:bottom w:val="none" w:sz="4" w:space="0" w:color="000000"/>
          <w:right w:val="none" w:sz="4" w:space="0" w:color="000000"/>
        </w:pBdr>
        <w:spacing w:line="276" w:lineRule="auto"/>
      </w:pPr>
    </w:p>
    <w:p w14:paraId="0A8808DA"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rPr>
          <w:bCs/>
          <w:i/>
          <w:color w:val="000000"/>
          <w:sz w:val="24"/>
          <w:szCs w:val="24"/>
        </w:rPr>
      </w:pPr>
      <w:r w:rsidRPr="00C10829">
        <w:rPr>
          <w:i/>
          <w:color w:val="000000"/>
          <w:sz w:val="24"/>
        </w:rPr>
        <w:t>Технологии обучения</w:t>
      </w:r>
      <w:r w:rsidRPr="00C10829">
        <w:rPr>
          <w:i/>
          <w:color w:val="000000"/>
          <w:spacing w:val="-1"/>
          <w:sz w:val="24"/>
        </w:rPr>
        <w:t xml:space="preserve"> </w:t>
      </w:r>
      <w:r w:rsidRPr="00C10829">
        <w:rPr>
          <w:i/>
          <w:color w:val="000000"/>
          <w:sz w:val="24"/>
        </w:rPr>
        <w:t>и</w:t>
      </w:r>
      <w:r w:rsidRPr="00C10829">
        <w:rPr>
          <w:i/>
          <w:color w:val="000000"/>
          <w:spacing w:val="2"/>
          <w:sz w:val="24"/>
        </w:rPr>
        <w:t xml:space="preserve"> </w:t>
      </w:r>
      <w:r w:rsidRPr="00C10829">
        <w:rPr>
          <w:i/>
          <w:color w:val="000000"/>
          <w:sz w:val="24"/>
        </w:rPr>
        <w:t>развития:</w:t>
      </w:r>
    </w:p>
    <w:p w14:paraId="1FC853F0"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 xml:space="preserve">Технология, основанная </w:t>
      </w:r>
      <w:r w:rsidRPr="00C10829">
        <w:rPr>
          <w:color w:val="000000"/>
          <w:spacing w:val="1"/>
          <w:sz w:val="24"/>
        </w:rPr>
        <w:t>на</w:t>
      </w:r>
      <w:r w:rsidRPr="00C10829">
        <w:rPr>
          <w:color w:val="000000"/>
          <w:spacing w:val="-2"/>
          <w:sz w:val="24"/>
        </w:rPr>
        <w:t xml:space="preserve"> </w:t>
      </w:r>
      <w:r w:rsidRPr="00C10829">
        <w:rPr>
          <w:color w:val="000000"/>
          <w:sz w:val="24"/>
        </w:rPr>
        <w:t>ТРИЗ</w:t>
      </w:r>
    </w:p>
    <w:p w14:paraId="6348CF44"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Технология формирования основ безопасной</w:t>
      </w:r>
      <w:r w:rsidRPr="00C10829">
        <w:rPr>
          <w:color w:val="000000"/>
          <w:spacing w:val="-1"/>
          <w:sz w:val="24"/>
        </w:rPr>
        <w:t xml:space="preserve"> </w:t>
      </w:r>
      <w:r w:rsidRPr="00C10829">
        <w:rPr>
          <w:color w:val="000000"/>
          <w:sz w:val="24"/>
        </w:rPr>
        <w:t>жизнедеятельности.</w:t>
      </w:r>
    </w:p>
    <w:p w14:paraId="7B443C91"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Pr="00C10829">
        <w:rPr>
          <w:color w:val="000000"/>
          <w:spacing w:val="139"/>
          <w:sz w:val="24"/>
        </w:rPr>
        <w:t xml:space="preserve"> </w:t>
      </w:r>
      <w:r w:rsidRPr="00C10829">
        <w:rPr>
          <w:color w:val="000000"/>
          <w:sz w:val="24"/>
        </w:rPr>
        <w:t>ФГОС</w:t>
      </w:r>
      <w:r w:rsidRPr="00C10829">
        <w:rPr>
          <w:color w:val="000000"/>
          <w:spacing w:val="139"/>
          <w:sz w:val="24"/>
        </w:rPr>
        <w:t xml:space="preserve"> </w:t>
      </w:r>
      <w:r w:rsidRPr="00C10829">
        <w:rPr>
          <w:color w:val="000000"/>
          <w:sz w:val="24"/>
        </w:rPr>
        <w:t>ДО</w:t>
      </w:r>
      <w:r w:rsidRPr="00C10829">
        <w:rPr>
          <w:color w:val="000000"/>
          <w:spacing w:val="140"/>
          <w:sz w:val="24"/>
        </w:rPr>
        <w:t xml:space="preserve"> </w:t>
      </w:r>
      <w:r w:rsidRPr="00C10829">
        <w:rPr>
          <w:color w:val="000000"/>
          <w:sz w:val="24"/>
        </w:rPr>
        <w:t>педагоги</w:t>
      </w:r>
      <w:r w:rsidRPr="00C10829">
        <w:rPr>
          <w:color w:val="000000"/>
          <w:spacing w:val="140"/>
          <w:sz w:val="24"/>
        </w:rPr>
        <w:t xml:space="preserve"> </w:t>
      </w:r>
      <w:r w:rsidR="00C10829">
        <w:rPr>
          <w:color w:val="000000"/>
          <w:sz w:val="24"/>
        </w:rPr>
        <w:t>ДОО</w:t>
      </w:r>
      <w:r w:rsidRPr="00C10829">
        <w:rPr>
          <w:color w:val="000000"/>
          <w:spacing w:val="139"/>
          <w:sz w:val="24"/>
        </w:rPr>
        <w:t xml:space="preserve"> </w:t>
      </w:r>
      <w:r w:rsidRPr="00C10829">
        <w:rPr>
          <w:color w:val="000000"/>
          <w:sz w:val="24"/>
        </w:rPr>
        <w:t>используют различные</w:t>
      </w:r>
      <w:r w:rsidRPr="00C10829">
        <w:rPr>
          <w:color w:val="000000"/>
          <w:spacing w:val="82"/>
          <w:sz w:val="24"/>
        </w:rPr>
        <w:t xml:space="preserve"> </w:t>
      </w:r>
      <w:r w:rsidRPr="00C10829">
        <w:rPr>
          <w:color w:val="000000"/>
          <w:sz w:val="24"/>
        </w:rPr>
        <w:t>формы</w:t>
      </w:r>
      <w:r w:rsidRPr="00C10829">
        <w:rPr>
          <w:color w:val="000000"/>
          <w:spacing w:val="83"/>
          <w:sz w:val="24"/>
        </w:rPr>
        <w:t xml:space="preserve"> </w:t>
      </w:r>
      <w:r w:rsidRPr="00C10829">
        <w:rPr>
          <w:color w:val="000000"/>
          <w:sz w:val="24"/>
        </w:rPr>
        <w:t>реализации Программы</w:t>
      </w:r>
      <w:r w:rsidRPr="00C10829">
        <w:rPr>
          <w:color w:val="000000"/>
          <w:spacing w:val="84"/>
          <w:sz w:val="24"/>
        </w:rPr>
        <w:t xml:space="preserve"> </w:t>
      </w:r>
      <w:r w:rsidRPr="00C10829">
        <w:rPr>
          <w:color w:val="000000"/>
          <w:sz w:val="24"/>
        </w:rPr>
        <w:t>в</w:t>
      </w:r>
      <w:r w:rsidRPr="00C10829">
        <w:rPr>
          <w:color w:val="000000"/>
          <w:spacing w:val="83"/>
          <w:sz w:val="24"/>
        </w:rPr>
        <w:t xml:space="preserve"> </w:t>
      </w:r>
      <w:r w:rsidRPr="00C10829">
        <w:rPr>
          <w:color w:val="000000"/>
          <w:sz w:val="24"/>
        </w:rPr>
        <w:t>соответствии</w:t>
      </w:r>
      <w:r w:rsidRPr="00C10829">
        <w:rPr>
          <w:color w:val="000000"/>
          <w:spacing w:val="85"/>
          <w:sz w:val="24"/>
        </w:rPr>
        <w:t xml:space="preserve"> </w:t>
      </w:r>
      <w:r w:rsidRPr="00C10829">
        <w:rPr>
          <w:color w:val="000000"/>
          <w:sz w:val="24"/>
        </w:rPr>
        <w:t>с</w:t>
      </w:r>
      <w:r w:rsidRPr="00C10829">
        <w:rPr>
          <w:color w:val="000000"/>
          <w:spacing w:val="83"/>
          <w:sz w:val="24"/>
        </w:rPr>
        <w:t xml:space="preserve"> </w:t>
      </w:r>
      <w:r w:rsidRPr="00C10829">
        <w:rPr>
          <w:color w:val="000000"/>
          <w:sz w:val="24"/>
        </w:rPr>
        <w:t>видом</w:t>
      </w:r>
      <w:r w:rsidRPr="00C10829">
        <w:rPr>
          <w:color w:val="000000"/>
          <w:spacing w:val="83"/>
          <w:sz w:val="24"/>
        </w:rPr>
        <w:t xml:space="preserve"> </w:t>
      </w:r>
      <w:r w:rsidRPr="00C10829">
        <w:rPr>
          <w:color w:val="000000"/>
          <w:sz w:val="24"/>
        </w:rPr>
        <w:t>детской</w:t>
      </w:r>
      <w:r w:rsidRPr="00C10829">
        <w:rPr>
          <w:color w:val="000000"/>
          <w:spacing w:val="85"/>
          <w:sz w:val="24"/>
        </w:rPr>
        <w:t xml:space="preserve"> </w:t>
      </w:r>
      <w:r w:rsidRPr="00C10829">
        <w:rPr>
          <w:color w:val="000000"/>
          <w:sz w:val="24"/>
        </w:rPr>
        <w:t>деятельности</w:t>
      </w:r>
      <w:r w:rsidRPr="00C10829">
        <w:rPr>
          <w:color w:val="000000"/>
          <w:spacing w:val="82"/>
          <w:sz w:val="24"/>
        </w:rPr>
        <w:t xml:space="preserve"> </w:t>
      </w:r>
      <w:r w:rsidRPr="00C10829">
        <w:rPr>
          <w:color w:val="000000"/>
          <w:sz w:val="24"/>
        </w:rPr>
        <w:t>и возрастными</w:t>
      </w:r>
      <w:r w:rsidRPr="00C10829">
        <w:rPr>
          <w:color w:val="000000"/>
          <w:spacing w:val="1"/>
          <w:sz w:val="24"/>
        </w:rPr>
        <w:t xml:space="preserve"> </w:t>
      </w:r>
      <w:r w:rsidRPr="00C10829">
        <w:rPr>
          <w:color w:val="000000"/>
          <w:sz w:val="24"/>
        </w:rPr>
        <w:t>особенностями</w:t>
      </w:r>
      <w:r w:rsidRPr="00C10829">
        <w:rPr>
          <w:color w:val="000000"/>
          <w:spacing w:val="1"/>
          <w:sz w:val="24"/>
        </w:rPr>
        <w:t xml:space="preserve"> </w:t>
      </w:r>
      <w:r w:rsidRPr="00C10829">
        <w:rPr>
          <w:color w:val="000000"/>
          <w:sz w:val="24"/>
        </w:rPr>
        <w:t>детей:</w:t>
      </w:r>
    </w:p>
    <w:p w14:paraId="03D470DA"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sz w:val="22"/>
          <w:szCs w:val="22"/>
        </w:rPr>
      </w:pPr>
      <w:r w:rsidRPr="00C10829">
        <w:rPr>
          <w:color w:val="000000"/>
          <w:sz w:val="24"/>
          <w:u w:val="single"/>
        </w:rPr>
        <w:t>1. В</w:t>
      </w:r>
      <w:r w:rsidRPr="00C10829">
        <w:rPr>
          <w:color w:val="000000"/>
          <w:spacing w:val="-2"/>
          <w:sz w:val="24"/>
          <w:u w:val="single"/>
        </w:rPr>
        <w:t xml:space="preserve"> </w:t>
      </w:r>
      <w:r w:rsidRPr="00C10829">
        <w:rPr>
          <w:color w:val="000000"/>
          <w:sz w:val="24"/>
          <w:u w:val="single"/>
        </w:rPr>
        <w:t>раннем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w:t>
      </w:r>
      <w:r w:rsidRPr="00C10829">
        <w:rPr>
          <w:color w:val="000000"/>
          <w:sz w:val="24"/>
          <w:u w:val="single"/>
        </w:rPr>
        <w:t>(1</w:t>
      </w:r>
      <w:r w:rsidRPr="00C10829">
        <w:rPr>
          <w:color w:val="000000"/>
          <w:spacing w:val="1"/>
          <w:sz w:val="24"/>
          <w:u w:val="single"/>
        </w:rPr>
        <w:t xml:space="preserve"> </w:t>
      </w:r>
      <w:r w:rsidRPr="00C10829">
        <w:rPr>
          <w:color w:val="000000"/>
          <w:sz w:val="24"/>
          <w:u w:val="single"/>
        </w:rPr>
        <w:t>год</w:t>
      </w:r>
      <w:r w:rsidRPr="00C10829">
        <w:rPr>
          <w:color w:val="000000"/>
          <w:spacing w:val="3"/>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3 года):</w:t>
      </w:r>
    </w:p>
    <w:p w14:paraId="07FA1D83"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предметная</w:t>
      </w:r>
      <w:r w:rsidRPr="00C10829">
        <w:rPr>
          <w:color w:val="000000"/>
          <w:spacing w:val="17"/>
          <w:sz w:val="24"/>
        </w:rPr>
        <w:t xml:space="preserve"> </w:t>
      </w:r>
      <w:r w:rsidRPr="00C10829">
        <w:rPr>
          <w:color w:val="000000"/>
          <w:sz w:val="24"/>
        </w:rPr>
        <w:t>деятельность</w:t>
      </w:r>
      <w:r w:rsidRPr="00C10829">
        <w:rPr>
          <w:color w:val="000000"/>
          <w:spacing w:val="17"/>
          <w:sz w:val="24"/>
        </w:rPr>
        <w:t xml:space="preserve"> </w:t>
      </w:r>
      <w:r w:rsidRPr="00C10829">
        <w:rPr>
          <w:color w:val="000000"/>
          <w:sz w:val="24"/>
        </w:rPr>
        <w:t>(орудийно</w:t>
      </w:r>
      <w:r w:rsidRPr="00C10829">
        <w:rPr>
          <w:color w:val="000000"/>
          <w:spacing w:val="-1"/>
          <w:sz w:val="24"/>
        </w:rPr>
        <w:t>-</w:t>
      </w:r>
      <w:r w:rsidRPr="00C10829">
        <w:rPr>
          <w:color w:val="000000"/>
          <w:sz w:val="24"/>
        </w:rPr>
        <w:t>предметные</w:t>
      </w:r>
      <w:r w:rsidRPr="00C10829">
        <w:rPr>
          <w:color w:val="000000"/>
          <w:spacing w:val="15"/>
          <w:sz w:val="24"/>
        </w:rPr>
        <w:t xml:space="preserve"> </w:t>
      </w:r>
      <w:r w:rsidRPr="00C10829">
        <w:rPr>
          <w:color w:val="000000"/>
          <w:sz w:val="24"/>
        </w:rPr>
        <w:t>действия</w:t>
      </w:r>
      <w:r w:rsidRPr="00C10829">
        <w:rPr>
          <w:color w:val="000000"/>
          <w:spacing w:val="19"/>
          <w:sz w:val="24"/>
        </w:rPr>
        <w:t xml:space="preserve"> </w:t>
      </w:r>
      <w:r w:rsidRPr="00C10829">
        <w:rPr>
          <w:color w:val="000000"/>
          <w:sz w:val="24"/>
        </w:rPr>
        <w:t>-</w:t>
      </w:r>
      <w:r w:rsidRPr="00C10829">
        <w:rPr>
          <w:color w:val="000000"/>
          <w:spacing w:val="16"/>
          <w:sz w:val="24"/>
        </w:rPr>
        <w:t xml:space="preserve"> </w:t>
      </w:r>
      <w:r w:rsidRPr="00C10829">
        <w:rPr>
          <w:color w:val="000000"/>
          <w:spacing w:val="-1"/>
          <w:sz w:val="24"/>
        </w:rPr>
        <w:t>ест</w:t>
      </w:r>
      <w:r w:rsidRPr="00C10829">
        <w:rPr>
          <w:color w:val="000000"/>
          <w:spacing w:val="18"/>
          <w:sz w:val="24"/>
        </w:rPr>
        <w:t xml:space="preserve"> </w:t>
      </w:r>
      <w:r w:rsidRPr="00C10829">
        <w:rPr>
          <w:color w:val="000000"/>
          <w:sz w:val="24"/>
        </w:rPr>
        <w:t>ложкой,</w:t>
      </w:r>
      <w:r w:rsidRPr="00C10829">
        <w:rPr>
          <w:color w:val="000000"/>
          <w:spacing w:val="16"/>
          <w:sz w:val="24"/>
        </w:rPr>
        <w:t xml:space="preserve"> </w:t>
      </w:r>
      <w:r w:rsidRPr="00C10829">
        <w:rPr>
          <w:color w:val="000000"/>
          <w:sz w:val="24"/>
        </w:rPr>
        <w:t>пьет</w:t>
      </w:r>
      <w:r w:rsidRPr="00C10829">
        <w:rPr>
          <w:color w:val="000000"/>
          <w:spacing w:val="18"/>
          <w:sz w:val="24"/>
        </w:rPr>
        <w:t xml:space="preserve"> </w:t>
      </w:r>
      <w:r w:rsidRPr="00C10829">
        <w:rPr>
          <w:color w:val="000000"/>
          <w:spacing w:val="-1"/>
          <w:sz w:val="24"/>
        </w:rPr>
        <w:t>из</w:t>
      </w:r>
      <w:r w:rsidRPr="00C10829">
        <w:rPr>
          <w:color w:val="000000"/>
          <w:spacing w:val="19"/>
          <w:sz w:val="24"/>
        </w:rPr>
        <w:t xml:space="preserve"> </w:t>
      </w:r>
      <w:r w:rsidRPr="00C10829">
        <w:rPr>
          <w:color w:val="000000"/>
          <w:sz w:val="24"/>
        </w:rPr>
        <w:t>кружки</w:t>
      </w:r>
      <w:r w:rsidRPr="00C10829">
        <w:rPr>
          <w:color w:val="000000"/>
          <w:spacing w:val="15"/>
          <w:sz w:val="24"/>
        </w:rPr>
        <w:t xml:space="preserve"> </w:t>
      </w:r>
      <w:r w:rsidRPr="00C10829">
        <w:rPr>
          <w:color w:val="000000"/>
          <w:sz w:val="24"/>
        </w:rPr>
        <w:t>и другое);</w:t>
      </w:r>
    </w:p>
    <w:p w14:paraId="214AD48D"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экспериментирование</w:t>
      </w:r>
      <w:r w:rsidRPr="00C10829">
        <w:rPr>
          <w:color w:val="000000"/>
          <w:spacing w:val="-1"/>
          <w:sz w:val="24"/>
        </w:rPr>
        <w:t xml:space="preserve"> </w:t>
      </w:r>
      <w:r w:rsidRPr="00C10829">
        <w:rPr>
          <w:color w:val="000000"/>
          <w:sz w:val="24"/>
        </w:rPr>
        <w:t>с</w:t>
      </w:r>
      <w:r w:rsidRPr="00C10829">
        <w:rPr>
          <w:color w:val="000000"/>
          <w:spacing w:val="-1"/>
          <w:sz w:val="24"/>
        </w:rPr>
        <w:t xml:space="preserve"> </w:t>
      </w:r>
      <w:r w:rsidRPr="00C10829">
        <w:rPr>
          <w:color w:val="000000"/>
          <w:sz w:val="24"/>
        </w:rPr>
        <w:t>материалами</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веществами</w:t>
      </w:r>
      <w:r w:rsidRPr="00C10829">
        <w:rPr>
          <w:color w:val="000000"/>
          <w:spacing w:val="1"/>
          <w:sz w:val="24"/>
        </w:rPr>
        <w:t xml:space="preserve"> </w:t>
      </w:r>
      <w:r w:rsidRPr="00C10829">
        <w:rPr>
          <w:color w:val="000000"/>
          <w:sz w:val="24"/>
        </w:rPr>
        <w:t>(песок, вода, тесто и</w:t>
      </w:r>
      <w:r w:rsidRPr="00C10829">
        <w:rPr>
          <w:color w:val="000000"/>
          <w:spacing w:val="1"/>
          <w:sz w:val="24"/>
        </w:rPr>
        <w:t xml:space="preserve"> </w:t>
      </w:r>
      <w:r w:rsidRPr="00C10829">
        <w:rPr>
          <w:color w:val="000000"/>
          <w:sz w:val="24"/>
        </w:rPr>
        <w:t>другие);</w:t>
      </w:r>
    </w:p>
    <w:p w14:paraId="4EC8F445"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ситуативно</w:t>
      </w:r>
      <w:r w:rsidRPr="00C10829">
        <w:rPr>
          <w:color w:val="000000"/>
          <w:spacing w:val="-1"/>
          <w:sz w:val="24"/>
        </w:rPr>
        <w:t>-</w:t>
      </w:r>
      <w:r w:rsidRPr="00C10829">
        <w:rPr>
          <w:color w:val="000000"/>
          <w:sz w:val="24"/>
        </w:rPr>
        <w:t>деловое</w:t>
      </w:r>
      <w:r w:rsidRPr="00C10829">
        <w:rPr>
          <w:color w:val="000000"/>
          <w:spacing w:val="16"/>
          <w:sz w:val="24"/>
        </w:rPr>
        <w:t xml:space="preserve"> </w:t>
      </w:r>
      <w:r w:rsidRPr="00C10829">
        <w:rPr>
          <w:color w:val="000000"/>
          <w:spacing w:val="1"/>
          <w:sz w:val="24"/>
        </w:rPr>
        <w:t>общение</w:t>
      </w:r>
      <w:r w:rsidRPr="00C10829">
        <w:rPr>
          <w:color w:val="000000"/>
          <w:spacing w:val="15"/>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взрослым</w:t>
      </w:r>
      <w:r w:rsidRPr="00C10829">
        <w:rPr>
          <w:color w:val="000000"/>
          <w:spacing w:val="16"/>
          <w:sz w:val="24"/>
        </w:rPr>
        <w:t xml:space="preserve"> </w:t>
      </w:r>
      <w:r w:rsidRPr="00C10829">
        <w:rPr>
          <w:color w:val="000000"/>
          <w:sz w:val="24"/>
        </w:rPr>
        <w:t>и</w:t>
      </w:r>
      <w:r w:rsidRPr="00C10829">
        <w:rPr>
          <w:color w:val="000000"/>
          <w:spacing w:val="17"/>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Pr="00C10829">
        <w:rPr>
          <w:color w:val="000000"/>
          <w:spacing w:val="16"/>
          <w:sz w:val="24"/>
        </w:rPr>
        <w:t xml:space="preserve"> </w:t>
      </w:r>
      <w:r w:rsidRPr="00C10829">
        <w:rPr>
          <w:color w:val="000000"/>
          <w:spacing w:val="-1"/>
          <w:sz w:val="24"/>
        </w:rPr>
        <w:t>со</w:t>
      </w:r>
      <w:r w:rsidRPr="00C10829">
        <w:rPr>
          <w:color w:val="000000"/>
          <w:spacing w:val="17"/>
          <w:sz w:val="24"/>
        </w:rPr>
        <w:t xml:space="preserve"> </w:t>
      </w:r>
      <w:r w:rsidRPr="00C10829">
        <w:rPr>
          <w:color w:val="000000"/>
          <w:sz w:val="24"/>
        </w:rPr>
        <w:t xml:space="preserve">сверстниками </w:t>
      </w:r>
      <w:r w:rsidRPr="00C10829">
        <w:rPr>
          <w:color w:val="000000"/>
          <w:spacing w:val="300"/>
          <w:sz w:val="24"/>
        </w:rPr>
        <w:t> </w:t>
      </w:r>
      <w:r w:rsidRPr="00C10829">
        <w:rPr>
          <w:color w:val="000000"/>
          <w:sz w:val="24"/>
        </w:rPr>
        <w:t>под руководством</w:t>
      </w:r>
      <w:r w:rsidRPr="00C10829">
        <w:rPr>
          <w:color w:val="000000"/>
          <w:spacing w:val="-1"/>
          <w:sz w:val="24"/>
        </w:rPr>
        <w:t xml:space="preserve"> </w:t>
      </w:r>
      <w:r w:rsidRPr="00C10829">
        <w:rPr>
          <w:color w:val="000000"/>
          <w:sz w:val="24"/>
        </w:rPr>
        <w:t>взрослого;</w:t>
      </w:r>
    </w:p>
    <w:p w14:paraId="0E4FED1C"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двигательная</w:t>
      </w:r>
      <w:r w:rsidRPr="00C10829">
        <w:rPr>
          <w:color w:val="000000"/>
          <w:spacing w:val="24"/>
          <w:sz w:val="24"/>
        </w:rPr>
        <w:t xml:space="preserve"> </w:t>
      </w:r>
      <w:r w:rsidRPr="00C10829">
        <w:rPr>
          <w:color w:val="000000"/>
          <w:sz w:val="24"/>
        </w:rPr>
        <w:t>деятельность</w:t>
      </w:r>
      <w:r w:rsidRPr="00C10829">
        <w:rPr>
          <w:color w:val="000000"/>
          <w:spacing w:val="25"/>
          <w:sz w:val="24"/>
        </w:rPr>
        <w:t xml:space="preserve"> </w:t>
      </w:r>
      <w:r w:rsidRPr="00C10829">
        <w:rPr>
          <w:color w:val="000000"/>
          <w:sz w:val="24"/>
        </w:rPr>
        <w:t>(основные</w:t>
      </w:r>
      <w:r w:rsidRPr="00C10829">
        <w:rPr>
          <w:color w:val="000000"/>
          <w:spacing w:val="22"/>
          <w:sz w:val="24"/>
        </w:rPr>
        <w:t xml:space="preserve"> </w:t>
      </w:r>
      <w:r w:rsidRPr="00C10829">
        <w:rPr>
          <w:color w:val="000000"/>
          <w:sz w:val="24"/>
        </w:rPr>
        <w:t>движения,</w:t>
      </w:r>
      <w:r w:rsidRPr="00C10829">
        <w:rPr>
          <w:color w:val="000000"/>
          <w:spacing w:val="24"/>
          <w:sz w:val="24"/>
        </w:rPr>
        <w:t xml:space="preserve"> </w:t>
      </w:r>
      <w:r w:rsidRPr="00C10829">
        <w:rPr>
          <w:color w:val="000000"/>
          <w:sz w:val="24"/>
        </w:rPr>
        <w:t>общеразвивающие</w:t>
      </w:r>
      <w:r w:rsidRPr="00C10829">
        <w:rPr>
          <w:color w:val="000000"/>
          <w:spacing w:val="20"/>
          <w:sz w:val="24"/>
        </w:rPr>
        <w:t xml:space="preserve"> </w:t>
      </w:r>
      <w:r w:rsidRPr="00C10829">
        <w:rPr>
          <w:color w:val="000000"/>
          <w:sz w:val="24"/>
        </w:rPr>
        <w:t>упражнения,</w:t>
      </w:r>
      <w:r w:rsidRPr="00C10829">
        <w:rPr>
          <w:color w:val="000000"/>
          <w:spacing w:val="24"/>
          <w:sz w:val="24"/>
        </w:rPr>
        <w:t xml:space="preserve"> </w:t>
      </w:r>
      <w:r w:rsidRPr="00C10829">
        <w:rPr>
          <w:color w:val="000000"/>
          <w:sz w:val="24"/>
        </w:rPr>
        <w:t>простые подвижные</w:t>
      </w:r>
      <w:r w:rsidRPr="00C10829">
        <w:rPr>
          <w:color w:val="000000"/>
          <w:spacing w:val="-2"/>
          <w:sz w:val="24"/>
        </w:rPr>
        <w:t xml:space="preserve"> </w:t>
      </w:r>
      <w:r w:rsidRPr="00C10829">
        <w:rPr>
          <w:color w:val="000000"/>
          <w:sz w:val="24"/>
        </w:rPr>
        <w:t>игры);</w:t>
      </w:r>
    </w:p>
    <w:p w14:paraId="2B48102F"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игровая</w:t>
      </w:r>
      <w:r w:rsidRPr="00C10829">
        <w:rPr>
          <w:color w:val="000000"/>
          <w:spacing w:val="156"/>
          <w:sz w:val="24"/>
        </w:rPr>
        <w:t xml:space="preserve"> </w:t>
      </w:r>
      <w:r w:rsidRPr="00C10829">
        <w:rPr>
          <w:color w:val="000000"/>
          <w:sz w:val="24"/>
        </w:rPr>
        <w:t>деятельность</w:t>
      </w:r>
      <w:r w:rsidRPr="00C10829">
        <w:rPr>
          <w:color w:val="000000"/>
          <w:spacing w:val="156"/>
          <w:sz w:val="24"/>
        </w:rPr>
        <w:t xml:space="preserve"> </w:t>
      </w:r>
      <w:r w:rsidRPr="00C10829">
        <w:rPr>
          <w:color w:val="000000"/>
          <w:sz w:val="24"/>
        </w:rPr>
        <w:t>(отобразительная</w:t>
      </w:r>
      <w:r w:rsidRPr="00C10829">
        <w:rPr>
          <w:color w:val="000000"/>
          <w:spacing w:val="156"/>
          <w:sz w:val="24"/>
        </w:rPr>
        <w:t xml:space="preserve"> </w:t>
      </w:r>
      <w:r w:rsidRPr="00C10829">
        <w:rPr>
          <w:color w:val="000000"/>
          <w:sz w:val="24"/>
        </w:rPr>
        <w:t>и</w:t>
      </w:r>
      <w:r w:rsidRPr="00C10829">
        <w:rPr>
          <w:color w:val="000000"/>
          <w:spacing w:val="155"/>
          <w:sz w:val="24"/>
        </w:rPr>
        <w:t xml:space="preserve"> </w:t>
      </w:r>
      <w:r w:rsidRPr="00C10829">
        <w:rPr>
          <w:color w:val="000000"/>
          <w:spacing w:val="1"/>
          <w:sz w:val="24"/>
        </w:rPr>
        <w:t>сюжетно</w:t>
      </w:r>
      <w:r w:rsidRPr="00C10829">
        <w:rPr>
          <w:color w:val="000000"/>
          <w:spacing w:val="-1"/>
          <w:sz w:val="24"/>
        </w:rPr>
        <w:t>-</w:t>
      </w:r>
      <w:r w:rsidRPr="00C10829">
        <w:rPr>
          <w:color w:val="000000"/>
          <w:sz w:val="24"/>
        </w:rPr>
        <w:t>отобразительная</w:t>
      </w:r>
      <w:r w:rsidRPr="00C10829">
        <w:rPr>
          <w:color w:val="000000"/>
          <w:spacing w:val="156"/>
          <w:sz w:val="24"/>
        </w:rPr>
        <w:t xml:space="preserve"> </w:t>
      </w:r>
      <w:r w:rsidRPr="00C10829">
        <w:rPr>
          <w:color w:val="000000"/>
          <w:sz w:val="24"/>
        </w:rPr>
        <w:t>игра,</w:t>
      </w:r>
      <w:r w:rsidRPr="00C10829">
        <w:rPr>
          <w:color w:val="000000"/>
          <w:spacing w:val="156"/>
          <w:sz w:val="24"/>
        </w:rPr>
        <w:t xml:space="preserve"> </w:t>
      </w:r>
      <w:r w:rsidRPr="00C10829">
        <w:rPr>
          <w:color w:val="000000"/>
          <w:sz w:val="24"/>
        </w:rPr>
        <w:t>игры</w:t>
      </w:r>
      <w:r w:rsidRPr="00C10829">
        <w:rPr>
          <w:color w:val="000000"/>
          <w:spacing w:val="155"/>
          <w:sz w:val="24"/>
        </w:rPr>
        <w:t xml:space="preserve"> </w:t>
      </w:r>
      <w:r w:rsidRPr="00C10829">
        <w:rPr>
          <w:color w:val="000000"/>
          <w:sz w:val="24"/>
        </w:rPr>
        <w:t>с дидактическими</w:t>
      </w:r>
      <w:r w:rsidRPr="00C10829">
        <w:rPr>
          <w:color w:val="000000"/>
          <w:spacing w:val="1"/>
          <w:sz w:val="24"/>
        </w:rPr>
        <w:t xml:space="preserve"> </w:t>
      </w:r>
      <w:r w:rsidRPr="00C10829">
        <w:rPr>
          <w:color w:val="000000"/>
          <w:sz w:val="24"/>
        </w:rPr>
        <w:t>игрушками);</w:t>
      </w:r>
    </w:p>
    <w:p w14:paraId="06A199B8"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речевая (понимание</w:t>
      </w:r>
      <w:r w:rsidRPr="00C10829">
        <w:rPr>
          <w:color w:val="000000"/>
          <w:spacing w:val="-1"/>
          <w:sz w:val="24"/>
        </w:rPr>
        <w:t xml:space="preserve"> речи</w:t>
      </w:r>
      <w:r w:rsidRPr="00C10829">
        <w:rPr>
          <w:color w:val="000000"/>
          <w:spacing w:val="1"/>
          <w:sz w:val="24"/>
        </w:rPr>
        <w:t xml:space="preserve"> </w:t>
      </w:r>
      <w:r w:rsidRPr="00C10829">
        <w:rPr>
          <w:color w:val="000000"/>
          <w:sz w:val="24"/>
        </w:rPr>
        <w:t>взрослого, слушание</w:t>
      </w:r>
      <w:r w:rsidRPr="00C10829">
        <w:rPr>
          <w:color w:val="000000"/>
          <w:spacing w:val="-1"/>
          <w:sz w:val="24"/>
        </w:rPr>
        <w:t xml:space="preserve"> </w:t>
      </w:r>
      <w:r w:rsidRPr="00C10829">
        <w:rPr>
          <w:color w:val="000000"/>
          <w:sz w:val="24"/>
        </w:rPr>
        <w:t>и</w:t>
      </w:r>
      <w:r w:rsidRPr="00C10829">
        <w:rPr>
          <w:color w:val="000000"/>
          <w:spacing w:val="1"/>
          <w:sz w:val="24"/>
        </w:rPr>
        <w:t xml:space="preserve"> </w:t>
      </w:r>
      <w:r w:rsidRPr="00C10829">
        <w:rPr>
          <w:color w:val="000000"/>
          <w:sz w:val="24"/>
        </w:rPr>
        <w:t>понимание</w:t>
      </w:r>
      <w:r w:rsidRPr="00C10829">
        <w:rPr>
          <w:color w:val="000000"/>
          <w:spacing w:val="-1"/>
          <w:sz w:val="24"/>
        </w:rPr>
        <w:t xml:space="preserve"> </w:t>
      </w:r>
      <w:r w:rsidRPr="00C10829">
        <w:rPr>
          <w:color w:val="000000"/>
          <w:sz w:val="24"/>
        </w:rPr>
        <w:t>стихов, активная речь);</w:t>
      </w:r>
    </w:p>
    <w:p w14:paraId="0092D5A1"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изобразительная</w:t>
      </w:r>
      <w:r w:rsidRPr="00C10829">
        <w:rPr>
          <w:color w:val="000000"/>
          <w:spacing w:val="117"/>
          <w:sz w:val="24"/>
        </w:rPr>
        <w:t xml:space="preserve"> </w:t>
      </w:r>
      <w:r w:rsidRPr="00C10829">
        <w:rPr>
          <w:color w:val="000000"/>
          <w:sz w:val="24"/>
        </w:rPr>
        <w:t>деятельность</w:t>
      </w:r>
      <w:r w:rsidRPr="00C10829">
        <w:rPr>
          <w:color w:val="000000"/>
          <w:spacing w:val="116"/>
          <w:sz w:val="24"/>
        </w:rPr>
        <w:t xml:space="preserve"> </w:t>
      </w:r>
      <w:r w:rsidRPr="00C10829">
        <w:rPr>
          <w:color w:val="000000"/>
          <w:sz w:val="24"/>
        </w:rPr>
        <w:t>(рисование,</w:t>
      </w:r>
      <w:r w:rsidRPr="00C10829">
        <w:rPr>
          <w:color w:val="000000"/>
          <w:spacing w:val="115"/>
          <w:sz w:val="24"/>
        </w:rPr>
        <w:t xml:space="preserve"> </w:t>
      </w:r>
      <w:r w:rsidRPr="00C10829">
        <w:rPr>
          <w:color w:val="000000"/>
          <w:sz w:val="24"/>
        </w:rPr>
        <w:t>лепка)</w:t>
      </w:r>
      <w:r w:rsidRPr="00C10829">
        <w:rPr>
          <w:color w:val="000000"/>
          <w:spacing w:val="117"/>
          <w:sz w:val="24"/>
        </w:rPr>
        <w:t xml:space="preserve"> </w:t>
      </w:r>
      <w:r w:rsidRPr="00C10829">
        <w:rPr>
          <w:color w:val="000000"/>
          <w:sz w:val="24"/>
        </w:rPr>
        <w:t>и</w:t>
      </w:r>
      <w:r w:rsidRPr="00C10829">
        <w:rPr>
          <w:color w:val="000000"/>
          <w:spacing w:val="116"/>
          <w:sz w:val="24"/>
        </w:rPr>
        <w:t xml:space="preserve"> </w:t>
      </w:r>
      <w:r w:rsidRPr="00C10829">
        <w:rPr>
          <w:color w:val="000000"/>
          <w:sz w:val="24"/>
        </w:rPr>
        <w:t>конструирование</w:t>
      </w:r>
      <w:r w:rsidRPr="00C10829">
        <w:rPr>
          <w:color w:val="000000"/>
          <w:spacing w:val="116"/>
          <w:sz w:val="24"/>
        </w:rPr>
        <w:t xml:space="preserve"> </w:t>
      </w:r>
      <w:r w:rsidRPr="00C10829">
        <w:rPr>
          <w:color w:val="000000"/>
          <w:spacing w:val="-1"/>
          <w:sz w:val="24"/>
        </w:rPr>
        <w:t>из</w:t>
      </w:r>
      <w:r w:rsidRPr="00C10829">
        <w:rPr>
          <w:color w:val="000000"/>
          <w:spacing w:val="120"/>
          <w:sz w:val="24"/>
        </w:rPr>
        <w:t xml:space="preserve"> </w:t>
      </w:r>
      <w:r w:rsidRPr="00C10829">
        <w:rPr>
          <w:color w:val="000000"/>
          <w:sz w:val="24"/>
        </w:rPr>
        <w:t>мелкого</w:t>
      </w:r>
      <w:r w:rsidRPr="00C10829">
        <w:rPr>
          <w:color w:val="000000"/>
          <w:spacing w:val="113"/>
          <w:sz w:val="24"/>
        </w:rPr>
        <w:t xml:space="preserve"> </w:t>
      </w:r>
      <w:r w:rsidRPr="00C10829">
        <w:rPr>
          <w:color w:val="000000"/>
          <w:sz w:val="24"/>
        </w:rPr>
        <w:t xml:space="preserve">и </w:t>
      </w:r>
      <w:r w:rsidRPr="00C10829">
        <w:rPr>
          <w:color w:val="000000"/>
          <w:spacing w:val="300"/>
          <w:sz w:val="24"/>
        </w:rPr>
        <w:t> </w:t>
      </w:r>
      <w:r w:rsidRPr="00C10829">
        <w:rPr>
          <w:color w:val="000000"/>
          <w:sz w:val="24"/>
        </w:rPr>
        <w:t>крупного строительного материала;</w:t>
      </w:r>
    </w:p>
    <w:p w14:paraId="1C1A344B"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lastRenderedPageBreak/>
        <w:t></w:t>
      </w:r>
      <w:r w:rsidRPr="00C10829">
        <w:rPr>
          <w:color w:val="000000"/>
          <w:spacing w:val="111"/>
          <w:sz w:val="24"/>
        </w:rPr>
        <w:t xml:space="preserve"> </w:t>
      </w:r>
      <w:r w:rsidRPr="00C10829">
        <w:rPr>
          <w:color w:val="000000"/>
          <w:sz w:val="24"/>
        </w:rPr>
        <w:t>самообслуживание</w:t>
      </w:r>
      <w:r w:rsidRPr="00C10829">
        <w:rPr>
          <w:color w:val="000000"/>
          <w:spacing w:val="37"/>
          <w:sz w:val="24"/>
        </w:rPr>
        <w:t xml:space="preserve"> </w:t>
      </w:r>
      <w:r w:rsidRPr="00C10829">
        <w:rPr>
          <w:color w:val="000000"/>
          <w:sz w:val="24"/>
        </w:rPr>
        <w:t>и</w:t>
      </w:r>
      <w:r w:rsidRPr="00C10829">
        <w:rPr>
          <w:color w:val="000000"/>
          <w:spacing w:val="39"/>
          <w:sz w:val="24"/>
        </w:rPr>
        <w:t xml:space="preserve"> </w:t>
      </w:r>
      <w:r w:rsidRPr="00C10829">
        <w:rPr>
          <w:color w:val="000000"/>
          <w:sz w:val="24"/>
        </w:rPr>
        <w:t>элементарные</w:t>
      </w:r>
      <w:r w:rsidRPr="00C10829">
        <w:rPr>
          <w:color w:val="000000"/>
          <w:spacing w:val="37"/>
          <w:sz w:val="24"/>
        </w:rPr>
        <w:t xml:space="preserve"> </w:t>
      </w:r>
      <w:r w:rsidRPr="00C10829">
        <w:rPr>
          <w:color w:val="000000"/>
          <w:spacing w:val="1"/>
          <w:sz w:val="24"/>
        </w:rPr>
        <w:t>тру</w:t>
      </w:r>
      <w:r w:rsidRPr="00C10829">
        <w:rPr>
          <w:color w:val="000000"/>
          <w:spacing w:val="36"/>
          <w:sz w:val="24"/>
        </w:rPr>
        <w:t xml:space="preserve"> </w:t>
      </w:r>
      <w:r w:rsidRPr="00C10829">
        <w:rPr>
          <w:color w:val="000000"/>
          <w:sz w:val="24"/>
        </w:rPr>
        <w:t>действия</w:t>
      </w:r>
      <w:r w:rsidRPr="00C10829">
        <w:rPr>
          <w:color w:val="000000"/>
          <w:spacing w:val="38"/>
          <w:sz w:val="24"/>
        </w:rPr>
        <w:t xml:space="preserve"> </w:t>
      </w:r>
      <w:r w:rsidRPr="00C10829">
        <w:rPr>
          <w:color w:val="000000"/>
          <w:spacing w:val="-1"/>
          <w:sz w:val="24"/>
        </w:rPr>
        <w:t>(убирает</w:t>
      </w:r>
      <w:r w:rsidRPr="00C10829">
        <w:rPr>
          <w:color w:val="000000"/>
          <w:spacing w:val="39"/>
          <w:sz w:val="24"/>
        </w:rPr>
        <w:t xml:space="preserve"> </w:t>
      </w:r>
      <w:r w:rsidRPr="00C10829">
        <w:rPr>
          <w:color w:val="000000"/>
          <w:sz w:val="24"/>
        </w:rPr>
        <w:t>игрушки,</w:t>
      </w:r>
      <w:r w:rsidRPr="00C10829">
        <w:rPr>
          <w:color w:val="000000"/>
          <w:spacing w:val="38"/>
          <w:sz w:val="24"/>
        </w:rPr>
        <w:t xml:space="preserve"> </w:t>
      </w:r>
      <w:r w:rsidRPr="00C10829">
        <w:rPr>
          <w:color w:val="000000"/>
          <w:sz w:val="24"/>
        </w:rPr>
        <w:t>подметает</w:t>
      </w:r>
      <w:r w:rsidRPr="00C10829">
        <w:rPr>
          <w:color w:val="000000"/>
          <w:spacing w:val="39"/>
          <w:sz w:val="24"/>
        </w:rPr>
        <w:t xml:space="preserve"> </w:t>
      </w:r>
      <w:r w:rsidRPr="00C10829">
        <w:rPr>
          <w:color w:val="000000"/>
          <w:sz w:val="24"/>
        </w:rPr>
        <w:t>веником, поливает</w:t>
      </w:r>
      <w:r w:rsidRPr="00C10829">
        <w:rPr>
          <w:color w:val="000000"/>
          <w:spacing w:val="1"/>
          <w:sz w:val="24"/>
        </w:rPr>
        <w:t xml:space="preserve"> </w:t>
      </w:r>
      <w:r w:rsidRPr="00C10829">
        <w:rPr>
          <w:color w:val="000000"/>
          <w:sz w:val="24"/>
        </w:rPr>
        <w:t>цветы из</w:t>
      </w:r>
      <w:r w:rsidRPr="00C10829">
        <w:rPr>
          <w:color w:val="000000"/>
          <w:spacing w:val="1"/>
          <w:sz w:val="24"/>
        </w:rPr>
        <w:t xml:space="preserve"> </w:t>
      </w:r>
      <w:r w:rsidRPr="00C10829">
        <w:rPr>
          <w:color w:val="000000"/>
          <w:spacing w:val="-1"/>
          <w:sz w:val="24"/>
        </w:rPr>
        <w:t>лейки</w:t>
      </w:r>
      <w:r w:rsidRPr="00C10829">
        <w:rPr>
          <w:color w:val="000000"/>
          <w:spacing w:val="2"/>
          <w:sz w:val="24"/>
        </w:rPr>
        <w:t xml:space="preserve"> </w:t>
      </w:r>
      <w:r w:rsidRPr="00C10829">
        <w:rPr>
          <w:color w:val="000000"/>
          <w:sz w:val="24"/>
        </w:rPr>
        <w:t>и</w:t>
      </w:r>
      <w:r w:rsidRPr="00C10829">
        <w:rPr>
          <w:color w:val="000000"/>
          <w:spacing w:val="1"/>
          <w:sz w:val="24"/>
        </w:rPr>
        <w:t xml:space="preserve"> </w:t>
      </w:r>
      <w:r w:rsidRPr="00C10829">
        <w:rPr>
          <w:color w:val="000000"/>
          <w:spacing w:val="-1"/>
          <w:sz w:val="24"/>
        </w:rPr>
        <w:t>другое);</w:t>
      </w:r>
    </w:p>
    <w:p w14:paraId="3454DA92"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pacing w:val="111"/>
          <w:sz w:val="24"/>
        </w:rPr>
        <w:t xml:space="preserve"> </w:t>
      </w:r>
      <w:r w:rsidRPr="00C10829">
        <w:rPr>
          <w:color w:val="000000"/>
          <w:sz w:val="24"/>
        </w:rPr>
        <w:t>музыкальная</w:t>
      </w:r>
      <w:r w:rsidRPr="00C10829">
        <w:rPr>
          <w:color w:val="000000"/>
          <w:spacing w:val="211"/>
          <w:sz w:val="24"/>
        </w:rPr>
        <w:t xml:space="preserve"> </w:t>
      </w:r>
      <w:r w:rsidRPr="00C10829">
        <w:rPr>
          <w:color w:val="000000"/>
          <w:sz w:val="24"/>
        </w:rPr>
        <w:t>деятельность</w:t>
      </w:r>
      <w:r w:rsidRPr="00C10829">
        <w:rPr>
          <w:color w:val="000000"/>
          <w:spacing w:val="215"/>
          <w:sz w:val="24"/>
        </w:rPr>
        <w:t xml:space="preserve"> </w:t>
      </w:r>
      <w:r w:rsidRPr="00C10829">
        <w:rPr>
          <w:color w:val="000000"/>
          <w:sz w:val="24"/>
        </w:rPr>
        <w:t>(слушание</w:t>
      </w:r>
      <w:r w:rsidRPr="00C10829">
        <w:rPr>
          <w:color w:val="000000"/>
          <w:spacing w:val="210"/>
          <w:sz w:val="24"/>
        </w:rPr>
        <w:t xml:space="preserve"> </w:t>
      </w:r>
      <w:r w:rsidRPr="00C10829">
        <w:rPr>
          <w:color w:val="000000"/>
          <w:sz w:val="24"/>
        </w:rPr>
        <w:t>музыки</w:t>
      </w:r>
      <w:r w:rsidRPr="00C10829">
        <w:rPr>
          <w:color w:val="000000"/>
          <w:spacing w:val="212"/>
          <w:sz w:val="24"/>
        </w:rPr>
        <w:t xml:space="preserve"> </w:t>
      </w:r>
      <w:r w:rsidRPr="00C10829">
        <w:rPr>
          <w:color w:val="000000"/>
          <w:sz w:val="24"/>
        </w:rPr>
        <w:t>и</w:t>
      </w:r>
      <w:r w:rsidRPr="00C10829">
        <w:rPr>
          <w:color w:val="000000"/>
          <w:spacing w:val="212"/>
          <w:sz w:val="24"/>
        </w:rPr>
        <w:t xml:space="preserve"> </w:t>
      </w:r>
      <w:r w:rsidRPr="00C10829">
        <w:rPr>
          <w:color w:val="000000"/>
          <w:sz w:val="24"/>
        </w:rPr>
        <w:t>исполнительство,</w:t>
      </w:r>
      <w:r w:rsidRPr="00C10829">
        <w:rPr>
          <w:color w:val="000000"/>
          <w:spacing w:val="211"/>
          <w:sz w:val="24"/>
        </w:rPr>
        <w:t xml:space="preserve"> </w:t>
      </w:r>
      <w:r w:rsidRPr="00C10829">
        <w:rPr>
          <w:color w:val="000000"/>
          <w:spacing w:val="1"/>
          <w:sz w:val="24"/>
        </w:rPr>
        <w:t>музыкально</w:t>
      </w:r>
      <w:r w:rsidRPr="00C10829">
        <w:rPr>
          <w:color w:val="000000"/>
          <w:sz w:val="24"/>
        </w:rPr>
        <w:t>- ритмические</w:t>
      </w:r>
      <w:r w:rsidRPr="00C10829">
        <w:rPr>
          <w:color w:val="000000"/>
          <w:spacing w:val="-1"/>
          <w:sz w:val="24"/>
        </w:rPr>
        <w:t xml:space="preserve"> </w:t>
      </w:r>
      <w:r w:rsidRPr="00C10829">
        <w:rPr>
          <w:color w:val="000000"/>
          <w:sz w:val="24"/>
        </w:rPr>
        <w:t>движения).</w:t>
      </w:r>
    </w:p>
    <w:p w14:paraId="3651D04B"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color w:val="000000"/>
          <w:sz w:val="24"/>
          <w:u w:val="single"/>
        </w:rPr>
        <w:t>2.В</w:t>
      </w:r>
      <w:r w:rsidRPr="00C10829">
        <w:rPr>
          <w:color w:val="000000"/>
          <w:spacing w:val="-2"/>
          <w:sz w:val="24"/>
          <w:u w:val="single"/>
        </w:rPr>
        <w:t xml:space="preserve"> </w:t>
      </w:r>
      <w:r w:rsidRPr="00C10829">
        <w:rPr>
          <w:color w:val="000000"/>
          <w:sz w:val="24"/>
          <w:u w:val="single"/>
        </w:rPr>
        <w:t>дошкольном</w:t>
      </w:r>
      <w:r w:rsidRPr="00C10829">
        <w:rPr>
          <w:color w:val="000000"/>
          <w:spacing w:val="-1"/>
          <w:sz w:val="24"/>
          <w:u w:val="single"/>
        </w:rPr>
        <w:t xml:space="preserve"> </w:t>
      </w:r>
      <w:r w:rsidRPr="00C10829">
        <w:rPr>
          <w:color w:val="000000"/>
          <w:sz w:val="24"/>
          <w:u w:val="single"/>
        </w:rPr>
        <w:t>возрасте</w:t>
      </w:r>
      <w:r w:rsidRPr="00C10829">
        <w:rPr>
          <w:color w:val="000000"/>
          <w:spacing w:val="-1"/>
          <w:sz w:val="24"/>
          <w:u w:val="single"/>
        </w:rPr>
        <w:t xml:space="preserve"> (3</w:t>
      </w:r>
      <w:r w:rsidRPr="00C10829">
        <w:rPr>
          <w:color w:val="000000"/>
          <w:spacing w:val="1"/>
          <w:sz w:val="24"/>
          <w:u w:val="single"/>
        </w:rPr>
        <w:t xml:space="preserve"> </w:t>
      </w:r>
      <w:r w:rsidRPr="00C10829">
        <w:rPr>
          <w:color w:val="000000"/>
          <w:sz w:val="24"/>
          <w:u w:val="single"/>
        </w:rPr>
        <w:t>года</w:t>
      </w:r>
      <w:r w:rsidRPr="00C10829">
        <w:rPr>
          <w:color w:val="000000"/>
          <w:spacing w:val="2"/>
          <w:sz w:val="24"/>
          <w:u w:val="single"/>
        </w:rPr>
        <w:t xml:space="preserve"> </w:t>
      </w:r>
      <w:r w:rsidRPr="00C10829">
        <w:rPr>
          <w:color w:val="000000"/>
          <w:sz w:val="24"/>
          <w:u w:val="single"/>
        </w:rPr>
        <w:t>-</w:t>
      </w:r>
      <w:r w:rsidRPr="00C10829">
        <w:rPr>
          <w:color w:val="000000"/>
          <w:spacing w:val="-1"/>
          <w:sz w:val="24"/>
          <w:u w:val="single"/>
        </w:rPr>
        <w:t xml:space="preserve"> </w:t>
      </w:r>
      <w:r w:rsidRPr="00C10829">
        <w:rPr>
          <w:color w:val="000000"/>
          <w:sz w:val="24"/>
          <w:u w:val="single"/>
        </w:rPr>
        <w:t>8</w:t>
      </w:r>
      <w:r>
        <w:rPr>
          <w:color w:val="000000"/>
          <w:sz w:val="24"/>
          <w:u w:val="single"/>
        </w:rPr>
        <w:t xml:space="preserve"> лет):</w:t>
      </w:r>
    </w:p>
    <w:p w14:paraId="7BB0A6BF" w14:textId="77777777"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игровая</w:t>
      </w:r>
      <w:r>
        <w:rPr>
          <w:color w:val="000000"/>
          <w:spacing w:val="69"/>
          <w:sz w:val="24"/>
        </w:rPr>
        <w:t xml:space="preserve"> </w:t>
      </w:r>
      <w:r>
        <w:rPr>
          <w:color w:val="000000"/>
          <w:sz w:val="24"/>
        </w:rPr>
        <w:t>деятельность</w:t>
      </w:r>
      <w:r>
        <w:rPr>
          <w:color w:val="000000"/>
          <w:spacing w:val="70"/>
          <w:sz w:val="24"/>
        </w:rPr>
        <w:t xml:space="preserve"> </w:t>
      </w:r>
      <w:r>
        <w:rPr>
          <w:color w:val="000000"/>
          <w:sz w:val="24"/>
        </w:rPr>
        <w:t>(сюжетно</w:t>
      </w:r>
      <w:r>
        <w:rPr>
          <w:color w:val="000000"/>
          <w:spacing w:val="-1"/>
          <w:sz w:val="24"/>
        </w:rPr>
        <w:t>-</w:t>
      </w:r>
      <w:r>
        <w:rPr>
          <w:color w:val="000000"/>
          <w:sz w:val="24"/>
        </w:rPr>
        <w:t>ролевая,</w:t>
      </w:r>
      <w:r>
        <w:rPr>
          <w:color w:val="000000"/>
          <w:spacing w:val="70"/>
          <w:sz w:val="24"/>
        </w:rPr>
        <w:t xml:space="preserve"> </w:t>
      </w:r>
      <w:r>
        <w:rPr>
          <w:color w:val="000000"/>
          <w:sz w:val="24"/>
        </w:rPr>
        <w:t>театрализованная,</w:t>
      </w:r>
      <w:r>
        <w:rPr>
          <w:color w:val="000000"/>
          <w:spacing w:val="69"/>
          <w:sz w:val="24"/>
        </w:rPr>
        <w:t xml:space="preserve"> </w:t>
      </w:r>
      <w:r>
        <w:rPr>
          <w:color w:val="000000"/>
          <w:sz w:val="24"/>
        </w:rPr>
        <w:t>режиссерская,</w:t>
      </w:r>
      <w:r>
        <w:rPr>
          <w:color w:val="000000"/>
          <w:spacing w:val="70"/>
          <w:sz w:val="24"/>
        </w:rPr>
        <w:t xml:space="preserve"> </w:t>
      </w:r>
      <w:r>
        <w:rPr>
          <w:color w:val="000000"/>
          <w:spacing w:val="1"/>
          <w:sz w:val="24"/>
        </w:rPr>
        <w:t>строительно</w:t>
      </w:r>
      <w:r>
        <w:rPr>
          <w:color w:val="000000"/>
          <w:sz w:val="24"/>
        </w:rPr>
        <w:t>- конструктивная, дидактическая, подвижная и</w:t>
      </w:r>
      <w:r>
        <w:rPr>
          <w:color w:val="000000"/>
          <w:spacing w:val="1"/>
          <w:sz w:val="24"/>
        </w:rPr>
        <w:t xml:space="preserve"> </w:t>
      </w:r>
      <w:r>
        <w:rPr>
          <w:color w:val="000000"/>
          <w:spacing w:val="-1"/>
          <w:sz w:val="24"/>
        </w:rPr>
        <w:t>другие);</w:t>
      </w:r>
    </w:p>
    <w:p w14:paraId="42F9D949"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общение</w:t>
      </w:r>
      <w:r>
        <w:rPr>
          <w:color w:val="000000"/>
          <w:spacing w:val="402"/>
          <w:sz w:val="24"/>
        </w:rPr>
        <w:t xml:space="preserve"> </w:t>
      </w:r>
      <w:r>
        <w:rPr>
          <w:color w:val="000000"/>
          <w:spacing w:val="-1"/>
          <w:sz w:val="24"/>
        </w:rPr>
        <w:t>со</w:t>
      </w:r>
      <w:r>
        <w:rPr>
          <w:color w:val="000000"/>
          <w:spacing w:val="404"/>
          <w:sz w:val="24"/>
        </w:rPr>
        <w:t xml:space="preserve"> </w:t>
      </w:r>
      <w:r>
        <w:rPr>
          <w:color w:val="000000"/>
          <w:sz w:val="24"/>
        </w:rPr>
        <w:t>взрослым</w:t>
      </w:r>
      <w:r>
        <w:rPr>
          <w:color w:val="000000"/>
          <w:spacing w:val="402"/>
          <w:sz w:val="24"/>
        </w:rPr>
        <w:t xml:space="preserve"> </w:t>
      </w:r>
      <w:r>
        <w:rPr>
          <w:color w:val="000000"/>
          <w:sz w:val="24"/>
        </w:rPr>
        <w:t>(ситуативно</w:t>
      </w:r>
      <w:r>
        <w:rPr>
          <w:color w:val="000000"/>
          <w:spacing w:val="2"/>
          <w:sz w:val="24"/>
        </w:rPr>
        <w:t>-</w:t>
      </w:r>
      <w:r>
        <w:rPr>
          <w:color w:val="000000"/>
          <w:sz w:val="24"/>
        </w:rPr>
        <w:t>деловое,</w:t>
      </w:r>
      <w:r>
        <w:rPr>
          <w:color w:val="000000"/>
          <w:spacing w:val="403"/>
          <w:sz w:val="24"/>
        </w:rPr>
        <w:t xml:space="preserve"> </w:t>
      </w:r>
      <w:r>
        <w:rPr>
          <w:color w:val="000000"/>
          <w:sz w:val="24"/>
        </w:rPr>
        <w:t>внеситуативно</w:t>
      </w:r>
      <w:r>
        <w:rPr>
          <w:color w:val="000000"/>
          <w:spacing w:val="-1"/>
          <w:sz w:val="24"/>
        </w:rPr>
        <w:t>-</w:t>
      </w:r>
      <w:r>
        <w:rPr>
          <w:color w:val="000000"/>
          <w:sz w:val="24"/>
        </w:rPr>
        <w:t xml:space="preserve">познавательное, </w:t>
      </w:r>
      <w:r>
        <w:rPr>
          <w:color w:val="000000"/>
          <w:spacing w:val="300"/>
          <w:sz w:val="24"/>
        </w:rPr>
        <w:t> </w:t>
      </w:r>
      <w:r>
        <w:rPr>
          <w:color w:val="000000"/>
          <w:sz w:val="24"/>
        </w:rPr>
        <w:t>внеситуативно</w:t>
      </w:r>
      <w:r>
        <w:rPr>
          <w:color w:val="000000"/>
          <w:spacing w:val="-1"/>
          <w:sz w:val="24"/>
        </w:rPr>
        <w:t>-</w:t>
      </w:r>
      <w:r>
        <w:rPr>
          <w:color w:val="000000"/>
          <w:sz w:val="24"/>
        </w:rPr>
        <w:t>личностное) и сверстниками</w:t>
      </w:r>
      <w:r>
        <w:rPr>
          <w:color w:val="000000"/>
          <w:spacing w:val="1"/>
          <w:sz w:val="24"/>
        </w:rPr>
        <w:t xml:space="preserve"> </w:t>
      </w:r>
      <w:r>
        <w:rPr>
          <w:color w:val="000000"/>
          <w:sz w:val="24"/>
        </w:rPr>
        <w:t>(ситуативно</w:t>
      </w:r>
      <w:r>
        <w:rPr>
          <w:color w:val="000000"/>
          <w:spacing w:val="-1"/>
          <w:sz w:val="24"/>
        </w:rPr>
        <w:t>-</w:t>
      </w:r>
      <w:r>
        <w:rPr>
          <w:color w:val="000000"/>
          <w:sz w:val="24"/>
        </w:rPr>
        <w:t>деловое, внеситуативно</w:t>
      </w:r>
      <w:r>
        <w:rPr>
          <w:color w:val="000000"/>
          <w:spacing w:val="-1"/>
          <w:sz w:val="24"/>
        </w:rPr>
        <w:t>-</w:t>
      </w:r>
      <w:r>
        <w:rPr>
          <w:color w:val="000000"/>
          <w:sz w:val="24"/>
        </w:rPr>
        <w:t>деловое);</w:t>
      </w:r>
    </w:p>
    <w:p w14:paraId="06118E94"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речевая</w:t>
      </w:r>
      <w:r>
        <w:rPr>
          <w:color w:val="000000"/>
          <w:spacing w:val="19"/>
          <w:sz w:val="24"/>
        </w:rPr>
        <w:t xml:space="preserve"> </w:t>
      </w:r>
      <w:r>
        <w:rPr>
          <w:color w:val="000000"/>
          <w:sz w:val="24"/>
        </w:rPr>
        <w:t>деятельность</w:t>
      </w:r>
      <w:r>
        <w:rPr>
          <w:color w:val="000000"/>
          <w:spacing w:val="20"/>
          <w:sz w:val="24"/>
        </w:rPr>
        <w:t xml:space="preserve"> </w:t>
      </w:r>
      <w:r>
        <w:rPr>
          <w:color w:val="000000"/>
          <w:sz w:val="24"/>
        </w:rPr>
        <w:t>(слушание</w:t>
      </w:r>
      <w:r>
        <w:rPr>
          <w:color w:val="000000"/>
          <w:spacing w:val="18"/>
          <w:sz w:val="24"/>
        </w:rPr>
        <w:t xml:space="preserve"> </w:t>
      </w:r>
      <w:r>
        <w:rPr>
          <w:color w:val="000000"/>
          <w:spacing w:val="-1"/>
          <w:sz w:val="24"/>
        </w:rPr>
        <w:t>речи</w:t>
      </w:r>
      <w:r>
        <w:rPr>
          <w:color w:val="000000"/>
          <w:spacing w:val="20"/>
          <w:sz w:val="24"/>
        </w:rPr>
        <w:t xml:space="preserve"> </w:t>
      </w:r>
      <w:r>
        <w:rPr>
          <w:color w:val="000000"/>
          <w:sz w:val="24"/>
        </w:rPr>
        <w:t>взрослого</w:t>
      </w:r>
      <w:r>
        <w:rPr>
          <w:color w:val="000000"/>
          <w:spacing w:val="19"/>
          <w:sz w:val="24"/>
        </w:rPr>
        <w:t xml:space="preserve"> </w:t>
      </w:r>
      <w:r>
        <w:rPr>
          <w:color w:val="000000"/>
          <w:sz w:val="24"/>
        </w:rPr>
        <w:t>и</w:t>
      </w:r>
      <w:r>
        <w:rPr>
          <w:color w:val="000000"/>
          <w:spacing w:val="20"/>
          <w:sz w:val="24"/>
        </w:rPr>
        <w:t xml:space="preserve"> </w:t>
      </w:r>
      <w:r>
        <w:rPr>
          <w:color w:val="000000"/>
          <w:sz w:val="24"/>
        </w:rPr>
        <w:t>сверстников,</w:t>
      </w:r>
      <w:r>
        <w:rPr>
          <w:color w:val="000000"/>
          <w:spacing w:val="19"/>
          <w:sz w:val="24"/>
        </w:rPr>
        <w:t xml:space="preserve"> </w:t>
      </w:r>
      <w:r>
        <w:rPr>
          <w:color w:val="000000"/>
          <w:spacing w:val="-1"/>
          <w:sz w:val="24"/>
        </w:rPr>
        <w:t>активная</w:t>
      </w:r>
      <w:r>
        <w:rPr>
          <w:color w:val="000000"/>
          <w:spacing w:val="19"/>
          <w:sz w:val="24"/>
        </w:rPr>
        <w:t xml:space="preserve"> </w:t>
      </w:r>
      <w:r>
        <w:rPr>
          <w:color w:val="000000"/>
          <w:sz w:val="24"/>
        </w:rPr>
        <w:t>диалогическая</w:t>
      </w:r>
      <w:r>
        <w:rPr>
          <w:color w:val="000000"/>
          <w:spacing w:val="19"/>
          <w:sz w:val="24"/>
        </w:rPr>
        <w:t xml:space="preserve"> </w:t>
      </w:r>
      <w:r>
        <w:rPr>
          <w:color w:val="000000"/>
          <w:sz w:val="24"/>
        </w:rPr>
        <w:t>и монологическая речь);</w:t>
      </w:r>
    </w:p>
    <w:p w14:paraId="6A977B0F"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познавательно</w:t>
      </w:r>
      <w:r>
        <w:rPr>
          <w:color w:val="000000"/>
          <w:spacing w:val="-1"/>
          <w:sz w:val="24"/>
        </w:rPr>
        <w:t>-</w:t>
      </w:r>
      <w:r>
        <w:rPr>
          <w:color w:val="000000"/>
          <w:sz w:val="24"/>
        </w:rPr>
        <w:t>исследовательская</w:t>
      </w:r>
      <w:r>
        <w:rPr>
          <w:color w:val="000000"/>
          <w:spacing w:val="46"/>
          <w:sz w:val="24"/>
        </w:rPr>
        <w:t xml:space="preserve"> </w:t>
      </w:r>
      <w:r>
        <w:rPr>
          <w:color w:val="000000"/>
          <w:sz w:val="24"/>
        </w:rPr>
        <w:t>деятельность</w:t>
      </w:r>
      <w:r>
        <w:rPr>
          <w:color w:val="000000"/>
          <w:spacing w:val="46"/>
          <w:sz w:val="24"/>
        </w:rPr>
        <w:t xml:space="preserve"> </w:t>
      </w:r>
      <w:r>
        <w:rPr>
          <w:color w:val="000000"/>
          <w:sz w:val="24"/>
        </w:rPr>
        <w:t>и</w:t>
      </w:r>
      <w:r>
        <w:rPr>
          <w:color w:val="000000"/>
          <w:spacing w:val="46"/>
          <w:sz w:val="24"/>
        </w:rPr>
        <w:t xml:space="preserve"> </w:t>
      </w:r>
      <w:r>
        <w:rPr>
          <w:color w:val="000000"/>
          <w:sz w:val="24"/>
        </w:rPr>
        <w:t>экспериментирование;</w:t>
      </w:r>
      <w:r>
        <w:rPr>
          <w:color w:val="000000"/>
          <w:spacing w:val="46"/>
          <w:sz w:val="24"/>
        </w:rPr>
        <w:t xml:space="preserve"> </w:t>
      </w:r>
      <w:r>
        <w:rPr>
          <w:color w:val="000000"/>
          <w:sz w:val="24"/>
        </w:rPr>
        <w:t xml:space="preserve">изобразительная </w:t>
      </w:r>
      <w:r>
        <w:rPr>
          <w:color w:val="000000"/>
          <w:spacing w:val="300"/>
          <w:sz w:val="24"/>
        </w:rPr>
        <w:t> </w:t>
      </w:r>
      <w:r>
        <w:rPr>
          <w:color w:val="000000"/>
          <w:sz w:val="24"/>
        </w:rPr>
        <w:t>деятельность</w:t>
      </w:r>
      <w:r>
        <w:rPr>
          <w:color w:val="000000"/>
          <w:spacing w:val="12"/>
          <w:sz w:val="24"/>
        </w:rPr>
        <w:t xml:space="preserve"> </w:t>
      </w:r>
      <w:r>
        <w:rPr>
          <w:color w:val="000000"/>
          <w:sz w:val="24"/>
        </w:rPr>
        <w:t>(рисование,</w:t>
      </w:r>
      <w:r>
        <w:rPr>
          <w:color w:val="000000"/>
          <w:spacing w:val="12"/>
          <w:sz w:val="24"/>
        </w:rPr>
        <w:t xml:space="preserve"> </w:t>
      </w:r>
      <w:r>
        <w:rPr>
          <w:color w:val="000000"/>
          <w:sz w:val="24"/>
        </w:rPr>
        <w:t>лепка,</w:t>
      </w:r>
      <w:r>
        <w:rPr>
          <w:color w:val="000000"/>
          <w:spacing w:val="12"/>
          <w:sz w:val="24"/>
        </w:rPr>
        <w:t xml:space="preserve"> </w:t>
      </w:r>
      <w:r>
        <w:rPr>
          <w:color w:val="000000"/>
          <w:sz w:val="24"/>
        </w:rPr>
        <w:t>аппликация)</w:t>
      </w:r>
      <w:r>
        <w:rPr>
          <w:color w:val="000000"/>
          <w:spacing w:val="11"/>
          <w:sz w:val="24"/>
        </w:rPr>
        <w:t xml:space="preserve"> </w:t>
      </w:r>
      <w:r>
        <w:rPr>
          <w:color w:val="000000"/>
          <w:sz w:val="24"/>
        </w:rPr>
        <w:t>и</w:t>
      </w:r>
      <w:r>
        <w:rPr>
          <w:color w:val="000000"/>
          <w:spacing w:val="11"/>
          <w:sz w:val="24"/>
        </w:rPr>
        <w:t xml:space="preserve"> </w:t>
      </w:r>
      <w:r>
        <w:rPr>
          <w:color w:val="000000"/>
          <w:sz w:val="24"/>
        </w:rPr>
        <w:t>конструирование</w:t>
      </w:r>
      <w:r>
        <w:rPr>
          <w:color w:val="000000"/>
          <w:spacing w:val="11"/>
          <w:sz w:val="24"/>
        </w:rPr>
        <w:t xml:space="preserve"> </w:t>
      </w:r>
      <w:r>
        <w:rPr>
          <w:color w:val="000000"/>
          <w:spacing w:val="1"/>
          <w:sz w:val="24"/>
        </w:rPr>
        <w:t>из</w:t>
      </w:r>
      <w:r>
        <w:rPr>
          <w:color w:val="000000"/>
          <w:spacing w:val="12"/>
          <w:sz w:val="24"/>
        </w:rPr>
        <w:t xml:space="preserve"> </w:t>
      </w:r>
      <w:r>
        <w:rPr>
          <w:color w:val="000000"/>
          <w:sz w:val="24"/>
        </w:rPr>
        <w:t>разных</w:t>
      </w:r>
      <w:r>
        <w:rPr>
          <w:color w:val="000000"/>
          <w:spacing w:val="14"/>
          <w:sz w:val="24"/>
        </w:rPr>
        <w:t xml:space="preserve"> </w:t>
      </w:r>
      <w:r>
        <w:rPr>
          <w:color w:val="000000"/>
          <w:sz w:val="24"/>
        </w:rPr>
        <w:t>материалов</w:t>
      </w:r>
      <w:r>
        <w:rPr>
          <w:color w:val="000000"/>
          <w:spacing w:val="12"/>
          <w:sz w:val="24"/>
        </w:rPr>
        <w:t xml:space="preserve"> </w:t>
      </w:r>
      <w:r>
        <w:rPr>
          <w:color w:val="000000"/>
          <w:spacing w:val="1"/>
          <w:sz w:val="24"/>
        </w:rPr>
        <w:t>по</w:t>
      </w:r>
      <w:r>
        <w:t xml:space="preserve"> </w:t>
      </w:r>
      <w:r>
        <w:rPr>
          <w:color w:val="000000"/>
          <w:spacing w:val="300"/>
          <w:sz w:val="24"/>
        </w:rPr>
        <w:t> </w:t>
      </w:r>
      <w:r>
        <w:rPr>
          <w:color w:val="000000"/>
          <w:spacing w:val="-1"/>
          <w:sz w:val="24"/>
        </w:rPr>
        <w:t>образцу,</w:t>
      </w:r>
      <w:r>
        <w:rPr>
          <w:color w:val="000000"/>
          <w:spacing w:val="5"/>
          <w:sz w:val="24"/>
        </w:rPr>
        <w:t xml:space="preserve"> </w:t>
      </w:r>
      <w:r>
        <w:rPr>
          <w:color w:val="000000"/>
          <w:sz w:val="24"/>
        </w:rPr>
        <w:t>условию</w:t>
      </w:r>
      <w:r>
        <w:rPr>
          <w:color w:val="000000"/>
          <w:spacing w:val="1"/>
          <w:sz w:val="24"/>
        </w:rPr>
        <w:t xml:space="preserve"> </w:t>
      </w:r>
      <w:r>
        <w:rPr>
          <w:color w:val="000000"/>
          <w:sz w:val="24"/>
        </w:rPr>
        <w:t>и</w:t>
      </w:r>
      <w:r>
        <w:rPr>
          <w:color w:val="000000"/>
          <w:spacing w:val="1"/>
          <w:sz w:val="24"/>
        </w:rPr>
        <w:t xml:space="preserve"> </w:t>
      </w:r>
      <w:r>
        <w:rPr>
          <w:color w:val="000000"/>
          <w:sz w:val="24"/>
        </w:rPr>
        <w:t>замыслу</w:t>
      </w:r>
      <w:r>
        <w:rPr>
          <w:color w:val="000000"/>
          <w:spacing w:val="-5"/>
          <w:sz w:val="24"/>
        </w:rPr>
        <w:t xml:space="preserve"> </w:t>
      </w:r>
      <w:r>
        <w:rPr>
          <w:color w:val="000000"/>
          <w:sz w:val="24"/>
        </w:rPr>
        <w:t>ребенка;</w:t>
      </w:r>
    </w:p>
    <w:p w14:paraId="5058F099" w14:textId="77777777" w:rsidR="002C6E8D" w:rsidRDefault="0069355F" w:rsidP="00896643">
      <w:pPr>
        <w:pBdr>
          <w:top w:val="none" w:sz="4" w:space="0" w:color="000000"/>
          <w:left w:val="none" w:sz="4" w:space="0" w:color="000000"/>
          <w:bottom w:val="none" w:sz="4" w:space="0" w:color="000000"/>
          <w:right w:val="none" w:sz="4" w:space="0" w:color="000000"/>
        </w:pBdr>
        <w:spacing w:before="40"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двигательная</w:t>
      </w:r>
      <w:r>
        <w:rPr>
          <w:color w:val="000000"/>
          <w:spacing w:val="48"/>
          <w:sz w:val="24"/>
        </w:rPr>
        <w:t xml:space="preserve"> </w:t>
      </w:r>
      <w:r>
        <w:rPr>
          <w:color w:val="000000"/>
          <w:sz w:val="24"/>
        </w:rPr>
        <w:t>деятельность</w:t>
      </w:r>
      <w:r>
        <w:rPr>
          <w:color w:val="000000"/>
          <w:spacing w:val="49"/>
          <w:sz w:val="24"/>
        </w:rPr>
        <w:t xml:space="preserve"> </w:t>
      </w:r>
      <w:r>
        <w:rPr>
          <w:color w:val="000000"/>
          <w:sz w:val="24"/>
        </w:rPr>
        <w:t>(основные</w:t>
      </w:r>
      <w:r>
        <w:rPr>
          <w:color w:val="000000"/>
          <w:spacing w:val="46"/>
          <w:sz w:val="24"/>
        </w:rPr>
        <w:t xml:space="preserve"> </w:t>
      </w:r>
      <w:r>
        <w:rPr>
          <w:color w:val="000000"/>
          <w:sz w:val="24"/>
        </w:rPr>
        <w:t>виды</w:t>
      </w:r>
      <w:r>
        <w:rPr>
          <w:color w:val="000000"/>
          <w:spacing w:val="50"/>
          <w:sz w:val="24"/>
        </w:rPr>
        <w:t xml:space="preserve"> </w:t>
      </w:r>
      <w:r>
        <w:rPr>
          <w:color w:val="000000"/>
          <w:spacing w:val="1"/>
          <w:sz w:val="24"/>
        </w:rPr>
        <w:t>движений,</w:t>
      </w:r>
      <w:r>
        <w:rPr>
          <w:color w:val="000000"/>
          <w:spacing w:val="47"/>
          <w:sz w:val="24"/>
        </w:rPr>
        <w:t xml:space="preserve"> </w:t>
      </w:r>
      <w:r>
        <w:rPr>
          <w:color w:val="000000"/>
          <w:sz w:val="24"/>
        </w:rPr>
        <w:t>общеразвивающие</w:t>
      </w:r>
      <w:r>
        <w:rPr>
          <w:color w:val="000000"/>
          <w:spacing w:val="47"/>
          <w:sz w:val="24"/>
        </w:rPr>
        <w:t xml:space="preserve"> </w:t>
      </w:r>
      <w:r>
        <w:rPr>
          <w:color w:val="000000"/>
          <w:sz w:val="24"/>
        </w:rPr>
        <w:t>и</w:t>
      </w:r>
      <w:r>
        <w:rPr>
          <w:color w:val="000000"/>
          <w:spacing w:val="49"/>
          <w:sz w:val="24"/>
        </w:rPr>
        <w:t xml:space="preserve"> </w:t>
      </w:r>
      <w:r>
        <w:rPr>
          <w:color w:val="000000"/>
          <w:sz w:val="24"/>
        </w:rPr>
        <w:t>спортивные упражнения, подвижные</w:t>
      </w:r>
      <w:r>
        <w:rPr>
          <w:color w:val="000000"/>
          <w:spacing w:val="-1"/>
          <w:sz w:val="24"/>
        </w:rPr>
        <w:t xml:space="preserve"> </w:t>
      </w:r>
      <w:r>
        <w:rPr>
          <w:color w:val="000000"/>
          <w:sz w:val="24"/>
        </w:rPr>
        <w:t>и</w:t>
      </w:r>
      <w:r>
        <w:rPr>
          <w:color w:val="000000"/>
          <w:spacing w:val="1"/>
          <w:sz w:val="24"/>
        </w:rPr>
        <w:t xml:space="preserve"> </w:t>
      </w:r>
      <w:r>
        <w:rPr>
          <w:color w:val="000000"/>
          <w:sz w:val="24"/>
        </w:rPr>
        <w:t>элементы спортивных</w:t>
      </w:r>
      <w:r>
        <w:rPr>
          <w:color w:val="000000"/>
          <w:spacing w:val="2"/>
          <w:sz w:val="24"/>
        </w:rPr>
        <w:t xml:space="preserve"> </w:t>
      </w:r>
      <w:r>
        <w:rPr>
          <w:color w:val="000000"/>
          <w:sz w:val="24"/>
        </w:rPr>
        <w:t>игр</w:t>
      </w:r>
      <w:r>
        <w:rPr>
          <w:color w:val="000000"/>
          <w:spacing w:val="-3"/>
          <w:sz w:val="24"/>
        </w:rPr>
        <w:t xml:space="preserve"> </w:t>
      </w:r>
      <w:r>
        <w:rPr>
          <w:color w:val="000000"/>
          <w:sz w:val="24"/>
        </w:rPr>
        <w:t>и</w:t>
      </w:r>
      <w:r>
        <w:rPr>
          <w:color w:val="000000"/>
          <w:spacing w:val="1"/>
          <w:sz w:val="24"/>
        </w:rPr>
        <w:t xml:space="preserve"> </w:t>
      </w:r>
      <w:r>
        <w:rPr>
          <w:color w:val="000000"/>
          <w:spacing w:val="-1"/>
          <w:sz w:val="24"/>
        </w:rPr>
        <w:t>другие);</w:t>
      </w:r>
    </w:p>
    <w:p w14:paraId="7F130AF9" w14:textId="77777777"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элементарная</w:t>
      </w:r>
      <w:r>
        <w:rPr>
          <w:color w:val="000000"/>
          <w:spacing w:val="53"/>
          <w:sz w:val="24"/>
        </w:rPr>
        <w:t xml:space="preserve"> </w:t>
      </w:r>
      <w:r>
        <w:rPr>
          <w:color w:val="000000"/>
          <w:sz w:val="24"/>
        </w:rPr>
        <w:t>трудовая</w:t>
      </w:r>
      <w:r>
        <w:rPr>
          <w:color w:val="000000"/>
          <w:spacing w:val="55"/>
          <w:sz w:val="24"/>
        </w:rPr>
        <w:t xml:space="preserve"> </w:t>
      </w:r>
      <w:r>
        <w:rPr>
          <w:color w:val="000000"/>
          <w:sz w:val="24"/>
        </w:rPr>
        <w:t>деятельность</w:t>
      </w:r>
      <w:r>
        <w:rPr>
          <w:color w:val="000000"/>
          <w:spacing w:val="53"/>
          <w:sz w:val="24"/>
        </w:rPr>
        <w:t xml:space="preserve"> </w:t>
      </w:r>
      <w:r>
        <w:rPr>
          <w:color w:val="000000"/>
          <w:sz w:val="24"/>
        </w:rPr>
        <w:t>(самообслуживание,</w:t>
      </w:r>
      <w:r>
        <w:rPr>
          <w:color w:val="000000"/>
          <w:spacing w:val="53"/>
          <w:sz w:val="24"/>
        </w:rPr>
        <w:t xml:space="preserve"> </w:t>
      </w:r>
      <w:r>
        <w:rPr>
          <w:color w:val="000000"/>
          <w:sz w:val="24"/>
        </w:rPr>
        <w:t>хозяйственно</w:t>
      </w:r>
      <w:r>
        <w:rPr>
          <w:color w:val="000000"/>
          <w:spacing w:val="61"/>
          <w:sz w:val="24"/>
        </w:rPr>
        <w:t xml:space="preserve"> </w:t>
      </w:r>
      <w:r>
        <w:rPr>
          <w:color w:val="000000"/>
          <w:sz w:val="24"/>
        </w:rPr>
        <w:t>-</w:t>
      </w:r>
      <w:r>
        <w:rPr>
          <w:color w:val="000000"/>
          <w:spacing w:val="52"/>
          <w:sz w:val="24"/>
        </w:rPr>
        <w:t xml:space="preserve"> </w:t>
      </w:r>
      <w:r>
        <w:rPr>
          <w:color w:val="000000"/>
          <w:sz w:val="24"/>
        </w:rPr>
        <w:t>бытовой</w:t>
      </w:r>
      <w:r>
        <w:rPr>
          <w:color w:val="000000"/>
          <w:spacing w:val="53"/>
          <w:sz w:val="24"/>
        </w:rPr>
        <w:t xml:space="preserve"> </w:t>
      </w:r>
      <w:r>
        <w:rPr>
          <w:color w:val="000000"/>
          <w:spacing w:val="-1"/>
          <w:sz w:val="24"/>
        </w:rPr>
        <w:t>труд, труд</w:t>
      </w:r>
      <w:r>
        <w:rPr>
          <w:color w:val="000000"/>
          <w:spacing w:val="1"/>
          <w:sz w:val="24"/>
        </w:rPr>
        <w:t xml:space="preserve"> </w:t>
      </w:r>
      <w:r>
        <w:rPr>
          <w:color w:val="000000"/>
          <w:sz w:val="24"/>
        </w:rPr>
        <w:t>в природе, ручной</w:t>
      </w:r>
      <w:r>
        <w:rPr>
          <w:color w:val="000000"/>
          <w:spacing w:val="1"/>
          <w:sz w:val="24"/>
        </w:rPr>
        <w:t xml:space="preserve"> </w:t>
      </w:r>
      <w:r>
        <w:rPr>
          <w:color w:val="000000"/>
          <w:sz w:val="24"/>
        </w:rPr>
        <w:t>труд);</w:t>
      </w:r>
    </w:p>
    <w:p w14:paraId="1898FA28" w14:textId="77777777"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111"/>
          <w:sz w:val="24"/>
        </w:rPr>
        <w:t xml:space="preserve"> </w:t>
      </w:r>
      <w:r>
        <w:rPr>
          <w:color w:val="000000"/>
          <w:sz w:val="24"/>
        </w:rPr>
        <w:t>музыкальная</w:t>
      </w:r>
      <w:r>
        <w:rPr>
          <w:color w:val="000000"/>
          <w:spacing w:val="62"/>
          <w:sz w:val="24"/>
        </w:rPr>
        <w:t xml:space="preserve"> </w:t>
      </w:r>
      <w:r>
        <w:rPr>
          <w:color w:val="000000"/>
          <w:sz w:val="24"/>
        </w:rPr>
        <w:t>деятельность</w:t>
      </w:r>
      <w:r>
        <w:rPr>
          <w:color w:val="000000"/>
          <w:spacing w:val="63"/>
          <w:sz w:val="24"/>
        </w:rPr>
        <w:t xml:space="preserve"> </w:t>
      </w:r>
      <w:r>
        <w:rPr>
          <w:color w:val="000000"/>
          <w:sz w:val="24"/>
        </w:rPr>
        <w:t>(слушание</w:t>
      </w:r>
      <w:r>
        <w:rPr>
          <w:color w:val="000000"/>
          <w:spacing w:val="61"/>
          <w:sz w:val="24"/>
        </w:rPr>
        <w:t xml:space="preserve"> </w:t>
      </w:r>
      <w:r>
        <w:rPr>
          <w:color w:val="000000"/>
          <w:sz w:val="24"/>
        </w:rPr>
        <w:t>и</w:t>
      </w:r>
      <w:r>
        <w:rPr>
          <w:color w:val="000000"/>
          <w:spacing w:val="63"/>
          <w:sz w:val="24"/>
        </w:rPr>
        <w:t xml:space="preserve"> </w:t>
      </w:r>
      <w:r>
        <w:rPr>
          <w:color w:val="000000"/>
          <w:spacing w:val="1"/>
          <w:sz w:val="24"/>
        </w:rPr>
        <w:t>понимание</w:t>
      </w:r>
      <w:r>
        <w:rPr>
          <w:color w:val="000000"/>
          <w:spacing w:val="61"/>
          <w:sz w:val="24"/>
        </w:rPr>
        <w:t xml:space="preserve"> </w:t>
      </w:r>
      <w:r>
        <w:rPr>
          <w:color w:val="000000"/>
          <w:sz w:val="24"/>
        </w:rPr>
        <w:t>музыкальных</w:t>
      </w:r>
      <w:r>
        <w:rPr>
          <w:color w:val="000000"/>
          <w:spacing w:val="64"/>
          <w:sz w:val="24"/>
        </w:rPr>
        <w:t xml:space="preserve"> </w:t>
      </w:r>
      <w:r>
        <w:rPr>
          <w:color w:val="000000"/>
          <w:sz w:val="24"/>
        </w:rPr>
        <w:t>произведений,</w:t>
      </w:r>
      <w:r>
        <w:rPr>
          <w:color w:val="000000"/>
          <w:spacing w:val="60"/>
          <w:sz w:val="24"/>
        </w:rPr>
        <w:t xml:space="preserve"> </w:t>
      </w:r>
      <w:r>
        <w:rPr>
          <w:color w:val="000000"/>
          <w:sz w:val="24"/>
        </w:rPr>
        <w:t>пение, музыкально</w:t>
      </w:r>
      <w:r>
        <w:rPr>
          <w:color w:val="000000"/>
          <w:spacing w:val="-1"/>
          <w:sz w:val="24"/>
        </w:rPr>
        <w:t>-</w:t>
      </w:r>
      <w:r>
        <w:rPr>
          <w:color w:val="000000"/>
          <w:sz w:val="24"/>
        </w:rPr>
        <w:t>ритмические</w:t>
      </w:r>
      <w:r>
        <w:rPr>
          <w:color w:val="000000"/>
          <w:spacing w:val="-1"/>
          <w:sz w:val="24"/>
        </w:rPr>
        <w:t xml:space="preserve"> </w:t>
      </w:r>
      <w:r>
        <w:rPr>
          <w:color w:val="000000"/>
          <w:sz w:val="24"/>
        </w:rPr>
        <w:t>движения, игра</w:t>
      </w:r>
      <w:r>
        <w:rPr>
          <w:color w:val="000000"/>
          <w:spacing w:val="-1"/>
          <w:sz w:val="24"/>
        </w:rPr>
        <w:t xml:space="preserve"> </w:t>
      </w:r>
      <w:r>
        <w:rPr>
          <w:color w:val="000000"/>
          <w:spacing w:val="1"/>
          <w:sz w:val="24"/>
        </w:rPr>
        <w:t>на</w:t>
      </w:r>
      <w:r>
        <w:rPr>
          <w:color w:val="000000"/>
          <w:spacing w:val="-2"/>
          <w:sz w:val="24"/>
        </w:rPr>
        <w:t xml:space="preserve"> </w:t>
      </w:r>
      <w:r>
        <w:rPr>
          <w:color w:val="000000"/>
          <w:spacing w:val="-1"/>
          <w:sz w:val="24"/>
        </w:rPr>
        <w:t>детских</w:t>
      </w:r>
      <w:r>
        <w:rPr>
          <w:color w:val="000000"/>
          <w:spacing w:val="3"/>
          <w:sz w:val="24"/>
        </w:rPr>
        <w:t xml:space="preserve"> </w:t>
      </w:r>
      <w:r>
        <w:rPr>
          <w:color w:val="000000"/>
          <w:sz w:val="24"/>
        </w:rPr>
        <w:t>музыкальных</w:t>
      </w:r>
      <w:r>
        <w:rPr>
          <w:color w:val="000000"/>
          <w:spacing w:val="2"/>
          <w:sz w:val="24"/>
        </w:rPr>
        <w:t xml:space="preserve"> </w:t>
      </w:r>
      <w:r>
        <w:rPr>
          <w:color w:val="000000"/>
          <w:sz w:val="24"/>
        </w:rPr>
        <w:t>инструментах).</w:t>
      </w:r>
    </w:p>
    <w:p w14:paraId="3FC18236" w14:textId="77777777" w:rsidR="002C6E8D"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Pr>
          <w:color w:val="000000"/>
          <w:sz w:val="24"/>
        </w:rPr>
        <w:t>Средства</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и</w:t>
      </w:r>
      <w:r>
        <w:rPr>
          <w:color w:val="000000"/>
          <w:spacing w:val="37"/>
          <w:sz w:val="24"/>
        </w:rPr>
        <w:t xml:space="preserve"> </w:t>
      </w:r>
      <w:r>
        <w:rPr>
          <w:color w:val="000000"/>
          <w:sz w:val="24"/>
        </w:rPr>
        <w:t>обучения,</w:t>
      </w:r>
      <w:r>
        <w:rPr>
          <w:color w:val="000000"/>
          <w:spacing w:val="38"/>
          <w:sz w:val="24"/>
        </w:rPr>
        <w:t xml:space="preserve"> </w:t>
      </w:r>
      <w:r>
        <w:rPr>
          <w:color w:val="000000"/>
          <w:sz w:val="24"/>
        </w:rPr>
        <w:t>в</w:t>
      </w:r>
      <w:r>
        <w:rPr>
          <w:color w:val="000000"/>
          <w:spacing w:val="38"/>
          <w:sz w:val="24"/>
        </w:rPr>
        <w:t xml:space="preserve"> </w:t>
      </w:r>
      <w:r>
        <w:rPr>
          <w:color w:val="000000"/>
          <w:sz w:val="24"/>
        </w:rPr>
        <w:t>том</w:t>
      </w:r>
      <w:r>
        <w:rPr>
          <w:color w:val="000000"/>
          <w:spacing w:val="37"/>
          <w:sz w:val="24"/>
        </w:rPr>
        <w:t xml:space="preserve"> </w:t>
      </w:r>
      <w:r>
        <w:rPr>
          <w:color w:val="000000"/>
          <w:spacing w:val="-1"/>
          <w:sz w:val="24"/>
        </w:rPr>
        <w:t>числе</w:t>
      </w:r>
      <w:r>
        <w:rPr>
          <w:color w:val="000000"/>
          <w:spacing w:val="38"/>
          <w:sz w:val="24"/>
        </w:rPr>
        <w:t xml:space="preserve"> </w:t>
      </w:r>
      <w:r>
        <w:rPr>
          <w:color w:val="000000"/>
          <w:sz w:val="24"/>
        </w:rPr>
        <w:t>технические,</w:t>
      </w:r>
      <w:r>
        <w:rPr>
          <w:color w:val="000000"/>
          <w:spacing w:val="38"/>
          <w:sz w:val="24"/>
        </w:rPr>
        <w:t xml:space="preserve"> </w:t>
      </w:r>
      <w:r>
        <w:rPr>
          <w:color w:val="000000"/>
          <w:sz w:val="24"/>
        </w:rPr>
        <w:t>соответствующие</w:t>
      </w:r>
      <w:r>
        <w:rPr>
          <w:color w:val="000000"/>
          <w:spacing w:val="37"/>
          <w:sz w:val="24"/>
        </w:rPr>
        <w:t xml:space="preserve"> </w:t>
      </w:r>
      <w:r>
        <w:rPr>
          <w:color w:val="000000"/>
          <w:sz w:val="24"/>
        </w:rPr>
        <w:t>материалы</w:t>
      </w:r>
      <w:r>
        <w:rPr>
          <w:color w:val="000000"/>
          <w:spacing w:val="38"/>
          <w:sz w:val="24"/>
        </w:rPr>
        <w:t xml:space="preserve"> </w:t>
      </w:r>
      <w:r>
        <w:rPr>
          <w:color w:val="000000"/>
          <w:spacing w:val="1"/>
          <w:sz w:val="24"/>
        </w:rPr>
        <w:t xml:space="preserve">(в </w:t>
      </w:r>
      <w:r>
        <w:rPr>
          <w:color w:val="000000"/>
          <w:sz w:val="24"/>
        </w:rPr>
        <w:t>том</w:t>
      </w:r>
      <w:r>
        <w:rPr>
          <w:color w:val="000000"/>
          <w:spacing w:val="152"/>
          <w:sz w:val="24"/>
        </w:rPr>
        <w:t xml:space="preserve"> </w:t>
      </w:r>
      <w:r>
        <w:rPr>
          <w:color w:val="000000"/>
          <w:sz w:val="24"/>
        </w:rPr>
        <w:t>числе</w:t>
      </w:r>
      <w:r>
        <w:rPr>
          <w:color w:val="000000"/>
          <w:spacing w:val="153"/>
          <w:sz w:val="24"/>
        </w:rPr>
        <w:t xml:space="preserve"> </w:t>
      </w:r>
      <w:r>
        <w:rPr>
          <w:color w:val="000000"/>
          <w:sz w:val="24"/>
        </w:rPr>
        <w:t>расходные),</w:t>
      </w:r>
      <w:r>
        <w:rPr>
          <w:color w:val="000000"/>
          <w:spacing w:val="153"/>
          <w:sz w:val="24"/>
        </w:rPr>
        <w:t xml:space="preserve"> </w:t>
      </w:r>
      <w:r>
        <w:rPr>
          <w:color w:val="000000"/>
          <w:sz w:val="24"/>
        </w:rPr>
        <w:t>игровое,</w:t>
      </w:r>
      <w:r>
        <w:rPr>
          <w:color w:val="000000"/>
          <w:spacing w:val="156"/>
          <w:sz w:val="24"/>
        </w:rPr>
        <w:t xml:space="preserve"> </w:t>
      </w:r>
      <w:r>
        <w:rPr>
          <w:color w:val="000000"/>
          <w:sz w:val="24"/>
        </w:rPr>
        <w:t>спортивное,</w:t>
      </w:r>
      <w:r>
        <w:rPr>
          <w:color w:val="000000"/>
          <w:spacing w:val="153"/>
          <w:sz w:val="24"/>
        </w:rPr>
        <w:t xml:space="preserve"> </w:t>
      </w:r>
      <w:r>
        <w:rPr>
          <w:color w:val="000000"/>
          <w:sz w:val="24"/>
        </w:rPr>
        <w:t>оздоровительное</w:t>
      </w:r>
      <w:r>
        <w:rPr>
          <w:color w:val="000000"/>
          <w:spacing w:val="152"/>
          <w:sz w:val="24"/>
        </w:rPr>
        <w:t xml:space="preserve"> </w:t>
      </w:r>
      <w:r>
        <w:rPr>
          <w:color w:val="000000"/>
          <w:sz w:val="24"/>
        </w:rPr>
        <w:t>оборудование,</w:t>
      </w:r>
      <w:r>
        <w:rPr>
          <w:color w:val="000000"/>
          <w:spacing w:val="153"/>
          <w:sz w:val="24"/>
        </w:rPr>
        <w:t xml:space="preserve"> </w:t>
      </w:r>
      <w:r>
        <w:rPr>
          <w:color w:val="000000"/>
          <w:sz w:val="24"/>
        </w:rPr>
        <w:t>инвентарь,</w:t>
      </w:r>
      <w:r>
        <w:t xml:space="preserve"> </w:t>
      </w:r>
      <w:r>
        <w:rPr>
          <w:color w:val="000000"/>
          <w:sz w:val="24"/>
        </w:rPr>
        <w:t>необходимые</w:t>
      </w:r>
      <w:r>
        <w:rPr>
          <w:color w:val="000000"/>
          <w:spacing w:val="8"/>
          <w:sz w:val="24"/>
        </w:rPr>
        <w:t xml:space="preserve"> </w:t>
      </w:r>
      <w:r>
        <w:rPr>
          <w:color w:val="000000"/>
          <w:sz w:val="24"/>
        </w:rPr>
        <w:t>для</w:t>
      </w:r>
      <w:r>
        <w:rPr>
          <w:color w:val="000000"/>
          <w:spacing w:val="10"/>
          <w:sz w:val="24"/>
        </w:rPr>
        <w:t xml:space="preserve"> </w:t>
      </w:r>
      <w:r>
        <w:rPr>
          <w:color w:val="000000"/>
          <w:sz w:val="24"/>
        </w:rPr>
        <w:t>реализации</w:t>
      </w:r>
      <w:r>
        <w:rPr>
          <w:color w:val="000000"/>
          <w:spacing w:val="10"/>
          <w:sz w:val="24"/>
        </w:rPr>
        <w:t xml:space="preserve"> </w:t>
      </w:r>
      <w:r>
        <w:rPr>
          <w:color w:val="000000"/>
          <w:sz w:val="24"/>
        </w:rPr>
        <w:t>Программы,</w:t>
      </w:r>
      <w:r>
        <w:rPr>
          <w:color w:val="000000"/>
          <w:spacing w:val="9"/>
          <w:sz w:val="24"/>
        </w:rPr>
        <w:t xml:space="preserve"> </w:t>
      </w:r>
      <w:r>
        <w:rPr>
          <w:color w:val="000000"/>
          <w:sz w:val="24"/>
        </w:rPr>
        <w:t>которые</w:t>
      </w:r>
      <w:r>
        <w:rPr>
          <w:color w:val="000000"/>
          <w:spacing w:val="8"/>
          <w:sz w:val="24"/>
        </w:rPr>
        <w:t xml:space="preserve"> </w:t>
      </w:r>
      <w:r>
        <w:rPr>
          <w:color w:val="000000"/>
          <w:sz w:val="24"/>
        </w:rPr>
        <w:t>используются</w:t>
      </w:r>
      <w:r>
        <w:rPr>
          <w:color w:val="000000"/>
          <w:spacing w:val="10"/>
          <w:sz w:val="24"/>
        </w:rPr>
        <w:t xml:space="preserve"> </w:t>
      </w:r>
      <w:r>
        <w:rPr>
          <w:color w:val="000000"/>
          <w:sz w:val="24"/>
        </w:rPr>
        <w:t>для</w:t>
      </w:r>
      <w:r>
        <w:rPr>
          <w:color w:val="000000"/>
          <w:spacing w:val="10"/>
          <w:sz w:val="24"/>
        </w:rPr>
        <w:t xml:space="preserve"> </w:t>
      </w:r>
      <w:r>
        <w:rPr>
          <w:color w:val="000000"/>
          <w:sz w:val="24"/>
        </w:rPr>
        <w:t>развития</w:t>
      </w:r>
      <w:r>
        <w:rPr>
          <w:color w:val="000000"/>
          <w:spacing w:val="9"/>
          <w:sz w:val="24"/>
        </w:rPr>
        <w:t xml:space="preserve"> </w:t>
      </w:r>
      <w:r>
        <w:rPr>
          <w:color w:val="000000"/>
          <w:spacing w:val="-1"/>
          <w:sz w:val="24"/>
        </w:rPr>
        <w:t>следующих</w:t>
      </w:r>
      <w:r>
        <w:rPr>
          <w:color w:val="000000"/>
          <w:spacing w:val="12"/>
          <w:sz w:val="24"/>
        </w:rPr>
        <w:t xml:space="preserve"> </w:t>
      </w:r>
      <w:r>
        <w:rPr>
          <w:color w:val="000000"/>
          <w:sz w:val="24"/>
        </w:rPr>
        <w:t>видов</w:t>
      </w:r>
      <w:r>
        <w:t xml:space="preserve"> </w:t>
      </w:r>
      <w:r>
        <w:rPr>
          <w:color w:val="000000"/>
          <w:sz w:val="24"/>
        </w:rPr>
        <w:t>деятельности</w:t>
      </w:r>
      <w:r>
        <w:rPr>
          <w:color w:val="000000"/>
          <w:spacing w:val="1"/>
          <w:sz w:val="24"/>
        </w:rPr>
        <w:t xml:space="preserve"> </w:t>
      </w:r>
      <w:r>
        <w:rPr>
          <w:color w:val="000000"/>
          <w:sz w:val="24"/>
        </w:rPr>
        <w:t>детей:</w:t>
      </w:r>
    </w:p>
    <w:p w14:paraId="7DAD1580"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3"/>
      </w:pPr>
      <w:r>
        <w:rPr>
          <w:rFonts w:ascii="Wingdings" w:eastAsia="Wingdings" w:hAnsi="Wingdings" w:cs="Wingdings"/>
          <w:color w:val="000000"/>
          <w:sz w:val="24"/>
        </w:rPr>
        <w:t></w:t>
      </w:r>
      <w:r>
        <w:rPr>
          <w:color w:val="000000"/>
          <w:spacing w:val="32"/>
          <w:sz w:val="24"/>
        </w:rPr>
        <w:t xml:space="preserve"> </w:t>
      </w:r>
      <w:r>
        <w:rPr>
          <w:color w:val="000000"/>
          <w:sz w:val="24"/>
        </w:rPr>
        <w:t>двигательной</w:t>
      </w:r>
      <w:r>
        <w:rPr>
          <w:color w:val="000000"/>
          <w:spacing w:val="58"/>
          <w:sz w:val="24"/>
        </w:rPr>
        <w:t xml:space="preserve"> </w:t>
      </w:r>
      <w:r>
        <w:rPr>
          <w:color w:val="000000"/>
          <w:sz w:val="24"/>
        </w:rPr>
        <w:t>(оборудование</w:t>
      </w:r>
      <w:r>
        <w:rPr>
          <w:color w:val="000000"/>
          <w:spacing w:val="59"/>
          <w:sz w:val="24"/>
        </w:rPr>
        <w:t xml:space="preserve"> </w:t>
      </w:r>
      <w:r>
        <w:rPr>
          <w:color w:val="000000"/>
          <w:sz w:val="24"/>
        </w:rPr>
        <w:t>для</w:t>
      </w:r>
      <w:r>
        <w:rPr>
          <w:color w:val="000000"/>
          <w:spacing w:val="58"/>
          <w:sz w:val="24"/>
        </w:rPr>
        <w:t xml:space="preserve"> </w:t>
      </w:r>
      <w:r>
        <w:rPr>
          <w:color w:val="000000"/>
          <w:spacing w:val="1"/>
          <w:sz w:val="24"/>
        </w:rPr>
        <w:t>ходьбы,</w:t>
      </w:r>
      <w:r>
        <w:rPr>
          <w:color w:val="000000"/>
          <w:spacing w:val="57"/>
          <w:sz w:val="24"/>
        </w:rPr>
        <w:t xml:space="preserve"> </w:t>
      </w:r>
      <w:r>
        <w:rPr>
          <w:color w:val="000000"/>
          <w:sz w:val="24"/>
        </w:rPr>
        <w:t>бега,</w:t>
      </w:r>
      <w:r>
        <w:rPr>
          <w:color w:val="000000"/>
          <w:spacing w:val="60"/>
          <w:sz w:val="24"/>
        </w:rPr>
        <w:t xml:space="preserve"> </w:t>
      </w:r>
      <w:r>
        <w:rPr>
          <w:color w:val="000000"/>
          <w:sz w:val="24"/>
        </w:rPr>
        <w:t>ползания,</w:t>
      </w:r>
      <w:r>
        <w:rPr>
          <w:color w:val="000000"/>
          <w:spacing w:val="60"/>
          <w:sz w:val="24"/>
        </w:rPr>
        <w:t xml:space="preserve"> </w:t>
      </w:r>
      <w:r>
        <w:rPr>
          <w:color w:val="000000"/>
          <w:sz w:val="24"/>
        </w:rPr>
        <w:t>лазанья,</w:t>
      </w:r>
      <w:r>
        <w:rPr>
          <w:color w:val="000000"/>
          <w:spacing w:val="58"/>
          <w:sz w:val="24"/>
        </w:rPr>
        <w:t xml:space="preserve"> </w:t>
      </w:r>
      <w:r>
        <w:rPr>
          <w:color w:val="000000"/>
          <w:sz w:val="24"/>
        </w:rPr>
        <w:t>прыгания,</w:t>
      </w:r>
      <w:r>
        <w:rPr>
          <w:color w:val="000000"/>
          <w:spacing w:val="57"/>
          <w:sz w:val="24"/>
        </w:rPr>
        <w:t xml:space="preserve"> </w:t>
      </w:r>
      <w:r>
        <w:rPr>
          <w:color w:val="000000"/>
          <w:sz w:val="24"/>
        </w:rPr>
        <w:t>занятий</w:t>
      </w:r>
      <w:r>
        <w:rPr>
          <w:color w:val="000000"/>
          <w:spacing w:val="61"/>
          <w:sz w:val="24"/>
        </w:rPr>
        <w:t xml:space="preserve"> </w:t>
      </w:r>
      <w:r>
        <w:rPr>
          <w:color w:val="000000"/>
          <w:sz w:val="24"/>
        </w:rPr>
        <w:t>с мячом и</w:t>
      </w:r>
      <w:r>
        <w:rPr>
          <w:color w:val="000000"/>
          <w:spacing w:val="1"/>
          <w:sz w:val="24"/>
        </w:rPr>
        <w:t xml:space="preserve"> </w:t>
      </w:r>
      <w:r>
        <w:rPr>
          <w:color w:val="000000"/>
          <w:sz w:val="24"/>
        </w:rPr>
        <w:t>другое);</w:t>
      </w:r>
    </w:p>
    <w:p w14:paraId="741EBF11"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предметной</w:t>
      </w:r>
      <w:r>
        <w:rPr>
          <w:color w:val="000000"/>
          <w:spacing w:val="1"/>
          <w:sz w:val="24"/>
        </w:rPr>
        <w:t xml:space="preserve"> </w:t>
      </w:r>
      <w:r>
        <w:rPr>
          <w:color w:val="000000"/>
          <w:sz w:val="24"/>
        </w:rPr>
        <w:t>(образные</w:t>
      </w:r>
      <w:r>
        <w:rPr>
          <w:color w:val="000000"/>
          <w:spacing w:val="-4"/>
          <w:sz w:val="24"/>
        </w:rPr>
        <w:t xml:space="preserve"> </w:t>
      </w:r>
      <w:r>
        <w:rPr>
          <w:color w:val="000000"/>
          <w:sz w:val="24"/>
        </w:rPr>
        <w:t>и</w:t>
      </w:r>
      <w:r>
        <w:rPr>
          <w:color w:val="000000"/>
          <w:spacing w:val="1"/>
          <w:sz w:val="24"/>
        </w:rPr>
        <w:t xml:space="preserve"> </w:t>
      </w:r>
      <w:r>
        <w:rPr>
          <w:color w:val="000000"/>
          <w:sz w:val="24"/>
        </w:rPr>
        <w:t>дидактические</w:t>
      </w:r>
      <w:r>
        <w:rPr>
          <w:color w:val="000000"/>
          <w:spacing w:val="-1"/>
          <w:sz w:val="24"/>
        </w:rPr>
        <w:t xml:space="preserve"> </w:t>
      </w:r>
      <w:r>
        <w:rPr>
          <w:color w:val="000000"/>
          <w:sz w:val="24"/>
        </w:rPr>
        <w:t>игрушки, реальные</w:t>
      </w:r>
      <w:r>
        <w:rPr>
          <w:color w:val="000000"/>
          <w:spacing w:val="-1"/>
          <w:sz w:val="24"/>
        </w:rPr>
        <w:t xml:space="preserve"> </w:t>
      </w:r>
      <w:r>
        <w:rPr>
          <w:color w:val="000000"/>
          <w:sz w:val="24"/>
        </w:rPr>
        <w:t xml:space="preserve">предметы и </w:t>
      </w:r>
      <w:r>
        <w:rPr>
          <w:color w:val="000000"/>
          <w:spacing w:val="-1"/>
          <w:sz w:val="24"/>
        </w:rPr>
        <w:t>другое);</w:t>
      </w:r>
    </w:p>
    <w:p w14:paraId="5A94DAD9"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игровой (игры, игрушки, игровое</w:t>
      </w:r>
      <w:r>
        <w:rPr>
          <w:color w:val="000000"/>
          <w:spacing w:val="-2"/>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другое);</w:t>
      </w:r>
    </w:p>
    <w:p w14:paraId="1B9C916C"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коммуникативной</w:t>
      </w:r>
      <w:r>
        <w:rPr>
          <w:color w:val="000000"/>
          <w:spacing w:val="1"/>
          <w:sz w:val="24"/>
        </w:rPr>
        <w:t xml:space="preserve"> </w:t>
      </w:r>
      <w:r>
        <w:rPr>
          <w:color w:val="000000"/>
          <w:sz w:val="24"/>
        </w:rPr>
        <w:t>(дидактический</w:t>
      </w:r>
      <w:r>
        <w:rPr>
          <w:color w:val="000000"/>
          <w:spacing w:val="1"/>
          <w:sz w:val="24"/>
        </w:rPr>
        <w:t xml:space="preserve"> </w:t>
      </w:r>
      <w:r>
        <w:rPr>
          <w:color w:val="000000"/>
          <w:sz w:val="24"/>
        </w:rPr>
        <w:t xml:space="preserve">материал, предметы, игрушки, видеофильмы и </w:t>
      </w:r>
      <w:r>
        <w:rPr>
          <w:color w:val="000000"/>
          <w:spacing w:val="-1"/>
          <w:sz w:val="24"/>
        </w:rPr>
        <w:t>другое);</w:t>
      </w:r>
    </w:p>
    <w:p w14:paraId="6083A6DC"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познавательно</w:t>
      </w:r>
      <w:r>
        <w:rPr>
          <w:color w:val="000000"/>
          <w:spacing w:val="-1"/>
          <w:sz w:val="24"/>
        </w:rPr>
        <w:t>-</w:t>
      </w:r>
      <w:r>
        <w:rPr>
          <w:color w:val="000000"/>
          <w:sz w:val="24"/>
        </w:rPr>
        <w:t>исследовательской</w:t>
      </w:r>
      <w:r>
        <w:rPr>
          <w:color w:val="000000"/>
          <w:spacing w:val="140"/>
          <w:sz w:val="24"/>
        </w:rPr>
        <w:t xml:space="preserve"> </w:t>
      </w:r>
      <w:r>
        <w:rPr>
          <w:color w:val="000000"/>
          <w:sz w:val="24"/>
        </w:rPr>
        <w:t>и</w:t>
      </w:r>
      <w:r>
        <w:rPr>
          <w:color w:val="000000"/>
          <w:spacing w:val="140"/>
          <w:sz w:val="24"/>
        </w:rPr>
        <w:t xml:space="preserve"> </w:t>
      </w:r>
      <w:r>
        <w:rPr>
          <w:color w:val="000000"/>
          <w:sz w:val="24"/>
        </w:rPr>
        <w:t>экспериментирования</w:t>
      </w:r>
      <w:r>
        <w:rPr>
          <w:color w:val="000000"/>
          <w:spacing w:val="139"/>
          <w:sz w:val="24"/>
        </w:rPr>
        <w:t xml:space="preserve"> </w:t>
      </w:r>
      <w:r>
        <w:rPr>
          <w:color w:val="000000"/>
          <w:sz w:val="24"/>
        </w:rPr>
        <w:t>(натуральные</w:t>
      </w:r>
      <w:r>
        <w:rPr>
          <w:color w:val="000000"/>
          <w:spacing w:val="137"/>
          <w:sz w:val="24"/>
        </w:rPr>
        <w:t xml:space="preserve"> </w:t>
      </w:r>
      <w:r>
        <w:rPr>
          <w:color w:val="000000"/>
          <w:sz w:val="24"/>
        </w:rPr>
        <w:t>предметы</w:t>
      </w:r>
      <w:r>
        <w:rPr>
          <w:color w:val="000000"/>
          <w:spacing w:val="139"/>
          <w:sz w:val="24"/>
        </w:rPr>
        <w:t xml:space="preserve"> </w:t>
      </w:r>
      <w:r>
        <w:rPr>
          <w:color w:val="000000"/>
          <w:sz w:val="24"/>
        </w:rPr>
        <w:t>и оборудование</w:t>
      </w:r>
      <w:r>
        <w:rPr>
          <w:color w:val="000000"/>
          <w:spacing w:val="61"/>
          <w:sz w:val="24"/>
        </w:rPr>
        <w:t xml:space="preserve"> </w:t>
      </w:r>
      <w:r>
        <w:rPr>
          <w:color w:val="000000"/>
          <w:sz w:val="24"/>
        </w:rPr>
        <w:t>для</w:t>
      </w:r>
      <w:r>
        <w:rPr>
          <w:color w:val="000000"/>
          <w:spacing w:val="63"/>
          <w:sz w:val="24"/>
        </w:rPr>
        <w:t xml:space="preserve"> </w:t>
      </w:r>
      <w:r>
        <w:rPr>
          <w:color w:val="000000"/>
          <w:sz w:val="24"/>
        </w:rPr>
        <w:t>исследования</w:t>
      </w:r>
      <w:r>
        <w:rPr>
          <w:color w:val="000000"/>
          <w:spacing w:val="62"/>
          <w:sz w:val="24"/>
        </w:rPr>
        <w:t xml:space="preserve"> </w:t>
      </w:r>
      <w:r>
        <w:rPr>
          <w:color w:val="000000"/>
          <w:sz w:val="24"/>
        </w:rPr>
        <w:t>и</w:t>
      </w:r>
      <w:r>
        <w:rPr>
          <w:color w:val="000000"/>
          <w:spacing w:val="63"/>
          <w:sz w:val="24"/>
        </w:rPr>
        <w:t xml:space="preserve"> </w:t>
      </w:r>
      <w:r>
        <w:rPr>
          <w:color w:val="000000"/>
          <w:spacing w:val="1"/>
          <w:sz w:val="24"/>
        </w:rPr>
        <w:t>образно</w:t>
      </w:r>
      <w:r>
        <w:rPr>
          <w:color w:val="000000"/>
          <w:spacing w:val="-1"/>
          <w:sz w:val="24"/>
        </w:rPr>
        <w:t>-</w:t>
      </w:r>
      <w:r>
        <w:rPr>
          <w:color w:val="000000"/>
          <w:sz w:val="24"/>
        </w:rPr>
        <w:t>символический</w:t>
      </w:r>
      <w:r>
        <w:rPr>
          <w:color w:val="000000"/>
          <w:spacing w:val="63"/>
          <w:sz w:val="24"/>
        </w:rPr>
        <w:t xml:space="preserve"> </w:t>
      </w:r>
      <w:r>
        <w:rPr>
          <w:color w:val="000000"/>
          <w:sz w:val="24"/>
        </w:rPr>
        <w:t>материал,</w:t>
      </w:r>
      <w:r>
        <w:rPr>
          <w:color w:val="000000"/>
          <w:spacing w:val="63"/>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62"/>
          <w:sz w:val="24"/>
        </w:rPr>
        <w:t xml:space="preserve"> </w:t>
      </w:r>
      <w:r>
        <w:rPr>
          <w:color w:val="000000"/>
          <w:sz w:val="24"/>
        </w:rPr>
        <w:t>макеты,</w:t>
      </w:r>
      <w:r>
        <w:t xml:space="preserve"> </w:t>
      </w:r>
      <w:r>
        <w:rPr>
          <w:color w:val="000000"/>
          <w:sz w:val="24"/>
        </w:rPr>
        <w:t>плакаты, модели, схемы и другое);</w:t>
      </w:r>
    </w:p>
    <w:p w14:paraId="35A542D4"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right="565"/>
      </w:pPr>
      <w:r>
        <w:rPr>
          <w:rFonts w:ascii="Wingdings" w:eastAsia="Wingdings" w:hAnsi="Wingdings" w:cs="Wingdings"/>
          <w:color w:val="000000"/>
          <w:sz w:val="24"/>
        </w:rPr>
        <w:t></w:t>
      </w:r>
      <w:r>
        <w:rPr>
          <w:color w:val="000000"/>
          <w:spacing w:val="32"/>
          <w:sz w:val="24"/>
        </w:rPr>
        <w:t xml:space="preserve"> </w:t>
      </w:r>
      <w:r>
        <w:rPr>
          <w:color w:val="000000"/>
          <w:sz w:val="24"/>
        </w:rPr>
        <w:t>чтения</w:t>
      </w:r>
      <w:r>
        <w:rPr>
          <w:color w:val="000000"/>
          <w:spacing w:val="19"/>
          <w:sz w:val="24"/>
        </w:rPr>
        <w:t xml:space="preserve"> </w:t>
      </w:r>
      <w:r>
        <w:rPr>
          <w:color w:val="000000"/>
          <w:sz w:val="24"/>
        </w:rPr>
        <w:t>художественной</w:t>
      </w:r>
      <w:r>
        <w:rPr>
          <w:color w:val="000000"/>
          <w:spacing w:val="22"/>
          <w:sz w:val="24"/>
        </w:rPr>
        <w:t xml:space="preserve"> </w:t>
      </w:r>
      <w:r>
        <w:rPr>
          <w:color w:val="000000"/>
          <w:sz w:val="24"/>
        </w:rPr>
        <w:t>литературы</w:t>
      </w:r>
      <w:r>
        <w:rPr>
          <w:color w:val="000000"/>
          <w:spacing w:val="21"/>
          <w:sz w:val="24"/>
        </w:rPr>
        <w:t xml:space="preserve"> </w:t>
      </w:r>
      <w:r>
        <w:rPr>
          <w:color w:val="000000"/>
          <w:sz w:val="24"/>
        </w:rPr>
        <w:t>(книги</w:t>
      </w:r>
      <w:r>
        <w:rPr>
          <w:color w:val="000000"/>
          <w:spacing w:val="22"/>
          <w:sz w:val="24"/>
        </w:rPr>
        <w:t xml:space="preserve"> </w:t>
      </w:r>
      <w:r>
        <w:rPr>
          <w:color w:val="000000"/>
          <w:spacing w:val="-1"/>
          <w:sz w:val="24"/>
        </w:rPr>
        <w:t>для</w:t>
      </w:r>
      <w:r>
        <w:rPr>
          <w:color w:val="000000"/>
          <w:spacing w:val="23"/>
          <w:sz w:val="24"/>
        </w:rPr>
        <w:t xml:space="preserve"> </w:t>
      </w:r>
      <w:r>
        <w:rPr>
          <w:color w:val="000000"/>
          <w:sz w:val="24"/>
        </w:rPr>
        <w:t>детского</w:t>
      </w:r>
      <w:r>
        <w:rPr>
          <w:color w:val="000000"/>
          <w:spacing w:val="21"/>
          <w:sz w:val="24"/>
        </w:rPr>
        <w:t xml:space="preserve"> </w:t>
      </w:r>
      <w:r>
        <w:rPr>
          <w:color w:val="000000"/>
          <w:sz w:val="24"/>
        </w:rPr>
        <w:t>чтения,</w:t>
      </w:r>
      <w:r>
        <w:rPr>
          <w:color w:val="000000"/>
          <w:spacing w:val="21"/>
          <w:sz w:val="24"/>
        </w:rPr>
        <w:t xml:space="preserve"> </w:t>
      </w:r>
      <w:r>
        <w:rPr>
          <w:color w:val="000000"/>
          <w:sz w:val="24"/>
        </w:rPr>
        <w:t>в</w:t>
      </w:r>
      <w:r>
        <w:rPr>
          <w:color w:val="000000"/>
          <w:spacing w:val="21"/>
          <w:sz w:val="24"/>
        </w:rPr>
        <w:t xml:space="preserve"> </w:t>
      </w:r>
      <w:r>
        <w:rPr>
          <w:color w:val="000000"/>
          <w:spacing w:val="-1"/>
          <w:sz w:val="24"/>
        </w:rPr>
        <w:t>том</w:t>
      </w:r>
      <w:r>
        <w:rPr>
          <w:color w:val="000000"/>
          <w:spacing w:val="22"/>
          <w:sz w:val="24"/>
        </w:rPr>
        <w:t xml:space="preserve"> </w:t>
      </w:r>
      <w:r>
        <w:rPr>
          <w:color w:val="000000"/>
          <w:sz w:val="24"/>
        </w:rPr>
        <w:t>числе</w:t>
      </w:r>
      <w:r>
        <w:rPr>
          <w:color w:val="000000"/>
          <w:spacing w:val="21"/>
          <w:sz w:val="24"/>
        </w:rPr>
        <w:t xml:space="preserve"> </w:t>
      </w:r>
      <w:r>
        <w:rPr>
          <w:color w:val="000000"/>
          <w:sz w:val="24"/>
        </w:rPr>
        <w:t>аудиокниги, иллюстративный материал);</w:t>
      </w:r>
    </w:p>
    <w:p w14:paraId="200190FD"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трудовой</w:t>
      </w:r>
      <w:r>
        <w:rPr>
          <w:color w:val="000000"/>
          <w:spacing w:val="1"/>
          <w:sz w:val="24"/>
        </w:rPr>
        <w:t xml:space="preserve"> </w:t>
      </w:r>
      <w:r>
        <w:rPr>
          <w:color w:val="000000"/>
          <w:sz w:val="24"/>
        </w:rPr>
        <w:t>(оборудование</w:t>
      </w:r>
      <w:r>
        <w:rPr>
          <w:color w:val="000000"/>
          <w:spacing w:val="-1"/>
          <w:sz w:val="24"/>
        </w:rPr>
        <w:t xml:space="preserve"> </w:t>
      </w:r>
      <w:r>
        <w:rPr>
          <w:color w:val="000000"/>
          <w:sz w:val="24"/>
        </w:rPr>
        <w:t>и</w:t>
      </w:r>
      <w:r>
        <w:rPr>
          <w:color w:val="000000"/>
          <w:spacing w:val="1"/>
          <w:sz w:val="24"/>
        </w:rPr>
        <w:t xml:space="preserve"> </w:t>
      </w:r>
      <w:r>
        <w:rPr>
          <w:color w:val="000000"/>
          <w:sz w:val="24"/>
        </w:rPr>
        <w:t>инвентарь</w:t>
      </w:r>
      <w:r>
        <w:rPr>
          <w:color w:val="000000"/>
          <w:spacing w:val="1"/>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14:paraId="772408CE"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Pr>
          <w:rFonts w:ascii="Wingdings" w:eastAsia="Wingdings" w:hAnsi="Wingdings" w:cs="Wingdings"/>
          <w:color w:val="000000"/>
          <w:sz w:val="24"/>
        </w:rPr>
        <w:t></w:t>
      </w:r>
      <w:r>
        <w:rPr>
          <w:color w:val="000000"/>
          <w:spacing w:val="32"/>
          <w:sz w:val="24"/>
        </w:rPr>
        <w:t xml:space="preserve"> </w:t>
      </w:r>
      <w:r>
        <w:rPr>
          <w:color w:val="000000"/>
          <w:sz w:val="24"/>
        </w:rPr>
        <w:t>продуктивной</w:t>
      </w:r>
      <w:r>
        <w:rPr>
          <w:color w:val="000000"/>
          <w:spacing w:val="157"/>
          <w:sz w:val="24"/>
        </w:rPr>
        <w:t xml:space="preserve"> </w:t>
      </w:r>
      <w:r>
        <w:rPr>
          <w:color w:val="000000"/>
          <w:sz w:val="24"/>
        </w:rPr>
        <w:t>(оборудование</w:t>
      </w:r>
      <w:r>
        <w:rPr>
          <w:color w:val="000000"/>
          <w:spacing w:val="155"/>
          <w:sz w:val="24"/>
        </w:rPr>
        <w:t xml:space="preserve"> </w:t>
      </w:r>
      <w:r>
        <w:rPr>
          <w:color w:val="000000"/>
          <w:sz w:val="24"/>
        </w:rPr>
        <w:t>и</w:t>
      </w:r>
      <w:r>
        <w:rPr>
          <w:color w:val="000000"/>
          <w:spacing w:val="157"/>
          <w:sz w:val="24"/>
        </w:rPr>
        <w:t xml:space="preserve"> </w:t>
      </w:r>
      <w:r>
        <w:rPr>
          <w:color w:val="000000"/>
          <w:sz w:val="24"/>
        </w:rPr>
        <w:t>материалы</w:t>
      </w:r>
      <w:r>
        <w:rPr>
          <w:color w:val="000000"/>
          <w:spacing w:val="155"/>
          <w:sz w:val="24"/>
        </w:rPr>
        <w:t xml:space="preserve"> </w:t>
      </w:r>
      <w:r>
        <w:rPr>
          <w:color w:val="000000"/>
          <w:sz w:val="24"/>
        </w:rPr>
        <w:t>для</w:t>
      </w:r>
      <w:r>
        <w:rPr>
          <w:color w:val="000000"/>
          <w:spacing w:val="156"/>
          <w:sz w:val="24"/>
        </w:rPr>
        <w:t xml:space="preserve"> </w:t>
      </w:r>
      <w:r>
        <w:rPr>
          <w:color w:val="000000"/>
          <w:sz w:val="24"/>
        </w:rPr>
        <w:t>лепки,</w:t>
      </w:r>
      <w:r>
        <w:rPr>
          <w:color w:val="000000"/>
          <w:spacing w:val="155"/>
          <w:sz w:val="24"/>
        </w:rPr>
        <w:t xml:space="preserve"> </w:t>
      </w:r>
      <w:r>
        <w:rPr>
          <w:color w:val="000000"/>
          <w:sz w:val="24"/>
        </w:rPr>
        <w:t>аппликации,</w:t>
      </w:r>
      <w:r>
        <w:rPr>
          <w:color w:val="000000"/>
          <w:spacing w:val="156"/>
          <w:sz w:val="24"/>
        </w:rPr>
        <w:t xml:space="preserve"> </w:t>
      </w:r>
      <w:r>
        <w:rPr>
          <w:color w:val="000000"/>
          <w:sz w:val="24"/>
        </w:rPr>
        <w:t>рисования</w:t>
      </w:r>
      <w:r>
        <w:rPr>
          <w:color w:val="000000"/>
          <w:spacing w:val="156"/>
          <w:sz w:val="24"/>
        </w:rPr>
        <w:t xml:space="preserve"> </w:t>
      </w:r>
      <w:r>
        <w:rPr>
          <w:color w:val="000000"/>
          <w:sz w:val="24"/>
        </w:rPr>
        <w:t>и конструирования);</w:t>
      </w:r>
    </w:p>
    <w:p w14:paraId="3C72D14E" w14:textId="77777777" w:rsidR="002C6E8D" w:rsidRDefault="0069355F" w:rsidP="00896643">
      <w:pPr>
        <w:pBdr>
          <w:top w:val="none" w:sz="4" w:space="0" w:color="000000"/>
          <w:left w:val="none" w:sz="4" w:space="0" w:color="000000"/>
          <w:bottom w:val="none" w:sz="4" w:space="0" w:color="000000"/>
          <w:right w:val="none" w:sz="4" w:space="0" w:color="000000"/>
        </w:pBdr>
        <w:spacing w:before="38" w:line="276" w:lineRule="auto"/>
      </w:pPr>
      <w:r>
        <w:rPr>
          <w:rFonts w:ascii="Wingdings" w:eastAsia="Wingdings" w:hAnsi="Wingdings" w:cs="Wingdings"/>
          <w:color w:val="000000"/>
          <w:sz w:val="24"/>
        </w:rPr>
        <w:t></w:t>
      </w:r>
      <w:r>
        <w:rPr>
          <w:color w:val="000000"/>
          <w:spacing w:val="32"/>
          <w:sz w:val="24"/>
        </w:rPr>
        <w:t xml:space="preserve"> </w:t>
      </w:r>
      <w:r>
        <w:rPr>
          <w:color w:val="000000"/>
          <w:sz w:val="24"/>
        </w:rPr>
        <w:t>музыкальной</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музыкальные</w:t>
      </w:r>
      <w:r>
        <w:rPr>
          <w:color w:val="000000"/>
          <w:spacing w:val="-1"/>
          <w:sz w:val="24"/>
        </w:rPr>
        <w:t xml:space="preserve"> </w:t>
      </w:r>
      <w:r>
        <w:rPr>
          <w:color w:val="000000"/>
          <w:sz w:val="24"/>
        </w:rPr>
        <w:t>инструменты, дидактический</w:t>
      </w:r>
      <w:r>
        <w:rPr>
          <w:color w:val="000000"/>
          <w:spacing w:val="1"/>
          <w:sz w:val="24"/>
        </w:rPr>
        <w:t xml:space="preserve"> </w:t>
      </w:r>
      <w:r>
        <w:rPr>
          <w:color w:val="000000"/>
          <w:spacing w:val="-1"/>
          <w:sz w:val="24"/>
        </w:rPr>
        <w:t>материал</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другое).</w:t>
      </w:r>
    </w:p>
    <w:p w14:paraId="1BD46A97" w14:textId="77777777"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t>Вариативность</w:t>
      </w:r>
      <w:r>
        <w:rPr>
          <w:color w:val="000000"/>
          <w:spacing w:val="63"/>
          <w:sz w:val="24"/>
        </w:rPr>
        <w:t xml:space="preserve"> </w:t>
      </w:r>
      <w:r>
        <w:rPr>
          <w:color w:val="000000"/>
          <w:sz w:val="24"/>
        </w:rPr>
        <w:t>форм,</w:t>
      </w:r>
      <w:r>
        <w:rPr>
          <w:color w:val="000000"/>
          <w:spacing w:val="60"/>
          <w:sz w:val="24"/>
        </w:rPr>
        <w:t xml:space="preserve"> </w:t>
      </w:r>
      <w:r>
        <w:rPr>
          <w:color w:val="000000"/>
          <w:sz w:val="24"/>
        </w:rPr>
        <w:t>методов</w:t>
      </w:r>
      <w:r>
        <w:rPr>
          <w:color w:val="000000"/>
          <w:spacing w:val="62"/>
          <w:sz w:val="24"/>
        </w:rPr>
        <w:t xml:space="preserve"> </w:t>
      </w:r>
      <w:r>
        <w:rPr>
          <w:color w:val="000000"/>
          <w:sz w:val="24"/>
        </w:rPr>
        <w:t>и</w:t>
      </w:r>
      <w:r>
        <w:rPr>
          <w:color w:val="000000"/>
          <w:spacing w:val="63"/>
          <w:sz w:val="24"/>
        </w:rPr>
        <w:t xml:space="preserve"> </w:t>
      </w:r>
      <w:r>
        <w:rPr>
          <w:color w:val="000000"/>
          <w:sz w:val="24"/>
        </w:rPr>
        <w:t>средств</w:t>
      </w:r>
      <w:r>
        <w:rPr>
          <w:color w:val="000000"/>
          <w:spacing w:val="62"/>
          <w:sz w:val="24"/>
        </w:rPr>
        <w:t xml:space="preserve"> </w:t>
      </w:r>
      <w:r>
        <w:rPr>
          <w:color w:val="000000"/>
          <w:sz w:val="24"/>
        </w:rPr>
        <w:t>реализации</w:t>
      </w:r>
      <w:r>
        <w:rPr>
          <w:color w:val="000000"/>
          <w:spacing w:val="61"/>
          <w:sz w:val="24"/>
        </w:rPr>
        <w:t xml:space="preserve"> </w:t>
      </w:r>
      <w:r>
        <w:rPr>
          <w:color w:val="000000"/>
          <w:sz w:val="24"/>
        </w:rPr>
        <w:t>Программы</w:t>
      </w:r>
      <w:r>
        <w:rPr>
          <w:color w:val="000000"/>
          <w:spacing w:val="62"/>
          <w:sz w:val="24"/>
        </w:rPr>
        <w:t xml:space="preserve"> </w:t>
      </w:r>
      <w:r>
        <w:rPr>
          <w:color w:val="000000"/>
          <w:sz w:val="24"/>
        </w:rPr>
        <w:t>зависит</w:t>
      </w:r>
      <w:r>
        <w:rPr>
          <w:color w:val="000000"/>
          <w:spacing w:val="63"/>
          <w:sz w:val="24"/>
        </w:rPr>
        <w:t xml:space="preserve"> </w:t>
      </w:r>
      <w:r>
        <w:rPr>
          <w:color w:val="000000"/>
          <w:spacing w:val="1"/>
          <w:sz w:val="24"/>
        </w:rPr>
        <w:t>не</w:t>
      </w:r>
      <w:r>
        <w:rPr>
          <w:color w:val="000000"/>
          <w:spacing w:val="60"/>
          <w:sz w:val="24"/>
        </w:rPr>
        <w:t xml:space="preserve"> </w:t>
      </w:r>
      <w:r>
        <w:rPr>
          <w:color w:val="000000"/>
          <w:sz w:val="24"/>
        </w:rPr>
        <w:t>только</w:t>
      </w:r>
      <w:r>
        <w:rPr>
          <w:color w:val="000000"/>
          <w:spacing w:val="60"/>
          <w:sz w:val="24"/>
        </w:rPr>
        <w:t xml:space="preserve"> </w:t>
      </w:r>
      <w:r>
        <w:rPr>
          <w:color w:val="000000"/>
          <w:spacing w:val="-2"/>
          <w:sz w:val="24"/>
        </w:rPr>
        <w:t xml:space="preserve">от </w:t>
      </w:r>
      <w:r>
        <w:rPr>
          <w:color w:val="000000"/>
          <w:sz w:val="24"/>
        </w:rPr>
        <w:t>учета</w:t>
      </w:r>
      <w:r>
        <w:rPr>
          <w:color w:val="000000"/>
          <w:spacing w:val="50"/>
          <w:sz w:val="24"/>
        </w:rPr>
        <w:t xml:space="preserve"> </w:t>
      </w:r>
      <w:r>
        <w:rPr>
          <w:color w:val="000000"/>
          <w:sz w:val="24"/>
        </w:rPr>
        <w:t>возрастных</w:t>
      </w:r>
      <w:r>
        <w:rPr>
          <w:color w:val="000000"/>
          <w:spacing w:val="52"/>
          <w:sz w:val="24"/>
        </w:rPr>
        <w:t xml:space="preserve"> </w:t>
      </w:r>
      <w:r>
        <w:rPr>
          <w:color w:val="000000"/>
          <w:sz w:val="24"/>
        </w:rPr>
        <w:t>особенностей</w:t>
      </w:r>
      <w:r>
        <w:rPr>
          <w:color w:val="000000"/>
          <w:spacing w:val="51"/>
          <w:sz w:val="24"/>
        </w:rPr>
        <w:t xml:space="preserve"> </w:t>
      </w:r>
      <w:r>
        <w:rPr>
          <w:color w:val="000000"/>
          <w:sz w:val="24"/>
        </w:rPr>
        <w:t>обучающихся,</w:t>
      </w:r>
      <w:r>
        <w:rPr>
          <w:color w:val="000000"/>
          <w:spacing w:val="50"/>
          <w:sz w:val="24"/>
        </w:rPr>
        <w:t xml:space="preserve"> </w:t>
      </w:r>
      <w:r>
        <w:rPr>
          <w:color w:val="000000"/>
          <w:spacing w:val="1"/>
          <w:sz w:val="24"/>
        </w:rPr>
        <w:t>их</w:t>
      </w:r>
      <w:r>
        <w:rPr>
          <w:color w:val="000000"/>
          <w:spacing w:val="51"/>
          <w:sz w:val="24"/>
        </w:rPr>
        <w:t xml:space="preserve"> </w:t>
      </w:r>
      <w:r>
        <w:rPr>
          <w:color w:val="000000"/>
          <w:sz w:val="24"/>
        </w:rPr>
        <w:t>индивидуальных</w:t>
      </w:r>
      <w:r>
        <w:rPr>
          <w:color w:val="000000"/>
          <w:spacing w:val="50"/>
          <w:sz w:val="24"/>
        </w:rPr>
        <w:t xml:space="preserve"> </w:t>
      </w:r>
      <w:r>
        <w:rPr>
          <w:color w:val="000000"/>
          <w:sz w:val="24"/>
        </w:rPr>
        <w:t>и</w:t>
      </w:r>
      <w:r>
        <w:rPr>
          <w:color w:val="000000"/>
          <w:spacing w:val="51"/>
          <w:sz w:val="24"/>
        </w:rPr>
        <w:t xml:space="preserve"> </w:t>
      </w:r>
      <w:r>
        <w:rPr>
          <w:color w:val="000000"/>
          <w:sz w:val="24"/>
        </w:rPr>
        <w:t>особых</w:t>
      </w:r>
      <w:r>
        <w:rPr>
          <w:color w:val="000000"/>
          <w:spacing w:val="52"/>
          <w:sz w:val="24"/>
        </w:rPr>
        <w:t xml:space="preserve"> </w:t>
      </w:r>
      <w:r>
        <w:rPr>
          <w:color w:val="000000"/>
          <w:sz w:val="24"/>
        </w:rPr>
        <w:t>образовательных</w:t>
      </w:r>
      <w:r>
        <w:t xml:space="preserve"> </w:t>
      </w:r>
      <w:r>
        <w:rPr>
          <w:color w:val="000000"/>
          <w:sz w:val="24"/>
        </w:rPr>
        <w:t xml:space="preserve">потребностей, </w:t>
      </w:r>
      <w:r>
        <w:rPr>
          <w:color w:val="000000"/>
          <w:spacing w:val="1"/>
          <w:sz w:val="24"/>
        </w:rPr>
        <w:t>но</w:t>
      </w:r>
      <w:r>
        <w:rPr>
          <w:color w:val="000000"/>
          <w:spacing w:val="-3"/>
          <w:sz w:val="24"/>
        </w:rPr>
        <w:t xml:space="preserve"> </w:t>
      </w:r>
      <w:r>
        <w:rPr>
          <w:color w:val="000000"/>
          <w:sz w:val="24"/>
        </w:rPr>
        <w:t>и</w:t>
      </w:r>
      <w:r>
        <w:rPr>
          <w:color w:val="000000"/>
          <w:spacing w:val="1"/>
          <w:sz w:val="24"/>
        </w:rPr>
        <w:t xml:space="preserve"> </w:t>
      </w:r>
      <w:r>
        <w:rPr>
          <w:color w:val="000000"/>
          <w:sz w:val="24"/>
        </w:rPr>
        <w:t>от личных</w:t>
      </w:r>
      <w:r>
        <w:rPr>
          <w:color w:val="000000"/>
          <w:spacing w:val="-1"/>
          <w:sz w:val="24"/>
        </w:rPr>
        <w:t xml:space="preserve"> </w:t>
      </w:r>
      <w:r>
        <w:rPr>
          <w:color w:val="000000"/>
          <w:sz w:val="24"/>
        </w:rPr>
        <w:t>интересов, мотивов, ожиданий, желаний</w:t>
      </w:r>
      <w:r>
        <w:rPr>
          <w:color w:val="000000"/>
          <w:spacing w:val="1"/>
          <w:sz w:val="24"/>
        </w:rPr>
        <w:t xml:space="preserve"> </w:t>
      </w:r>
      <w:r>
        <w:rPr>
          <w:color w:val="000000"/>
          <w:sz w:val="24"/>
        </w:rPr>
        <w:t xml:space="preserve">детей. </w:t>
      </w:r>
      <w:r>
        <w:t xml:space="preserve"> </w:t>
      </w:r>
      <w:r>
        <w:rPr>
          <w:color w:val="000000"/>
          <w:spacing w:val="648"/>
          <w:sz w:val="24"/>
        </w:rPr>
        <w:t> </w:t>
      </w:r>
      <w:r>
        <w:rPr>
          <w:color w:val="000000"/>
          <w:sz w:val="24"/>
        </w:rPr>
        <w:t>Важное</w:t>
      </w:r>
      <w:r>
        <w:rPr>
          <w:color w:val="000000"/>
          <w:spacing w:val="114"/>
          <w:sz w:val="24"/>
        </w:rPr>
        <w:t xml:space="preserve"> </w:t>
      </w:r>
      <w:r>
        <w:rPr>
          <w:color w:val="000000"/>
          <w:sz w:val="24"/>
        </w:rPr>
        <w:t>значение</w:t>
      </w:r>
      <w:r>
        <w:rPr>
          <w:color w:val="000000"/>
          <w:spacing w:val="116"/>
          <w:sz w:val="24"/>
        </w:rPr>
        <w:t xml:space="preserve"> </w:t>
      </w:r>
      <w:r>
        <w:rPr>
          <w:color w:val="000000"/>
          <w:sz w:val="24"/>
        </w:rPr>
        <w:t>имеет</w:t>
      </w:r>
      <w:r>
        <w:rPr>
          <w:color w:val="000000"/>
          <w:spacing w:val="115"/>
          <w:sz w:val="24"/>
        </w:rPr>
        <w:t xml:space="preserve"> </w:t>
      </w:r>
      <w:r>
        <w:rPr>
          <w:color w:val="000000"/>
          <w:sz w:val="24"/>
        </w:rPr>
        <w:t>признание</w:t>
      </w:r>
      <w:r>
        <w:rPr>
          <w:color w:val="000000"/>
          <w:spacing w:val="111"/>
          <w:sz w:val="24"/>
        </w:rPr>
        <w:t xml:space="preserve"> </w:t>
      </w:r>
      <w:r>
        <w:rPr>
          <w:color w:val="000000"/>
          <w:sz w:val="24"/>
        </w:rPr>
        <w:t>приоритетной</w:t>
      </w:r>
      <w:r>
        <w:rPr>
          <w:color w:val="000000"/>
          <w:spacing w:val="116"/>
          <w:sz w:val="24"/>
        </w:rPr>
        <w:t xml:space="preserve"> </w:t>
      </w:r>
      <w:r>
        <w:rPr>
          <w:color w:val="000000"/>
          <w:sz w:val="24"/>
        </w:rPr>
        <w:t>субъективной</w:t>
      </w:r>
      <w:r>
        <w:rPr>
          <w:color w:val="000000"/>
          <w:spacing w:val="114"/>
          <w:sz w:val="24"/>
        </w:rPr>
        <w:t xml:space="preserve"> </w:t>
      </w:r>
      <w:r>
        <w:rPr>
          <w:color w:val="000000"/>
          <w:sz w:val="24"/>
        </w:rPr>
        <w:t>позиции</w:t>
      </w:r>
      <w:r>
        <w:rPr>
          <w:color w:val="000000"/>
          <w:spacing w:val="116"/>
          <w:sz w:val="24"/>
        </w:rPr>
        <w:t xml:space="preserve"> </w:t>
      </w:r>
      <w:r>
        <w:rPr>
          <w:color w:val="000000"/>
          <w:sz w:val="24"/>
        </w:rPr>
        <w:t>ребенка</w:t>
      </w:r>
      <w:r>
        <w:rPr>
          <w:color w:val="000000"/>
          <w:spacing w:val="114"/>
          <w:sz w:val="24"/>
        </w:rPr>
        <w:t xml:space="preserve"> </w:t>
      </w:r>
      <w:r>
        <w:rPr>
          <w:color w:val="000000"/>
          <w:sz w:val="24"/>
        </w:rPr>
        <w:t>в</w:t>
      </w:r>
      <w:r>
        <w:t xml:space="preserve"> </w:t>
      </w:r>
      <w:r>
        <w:rPr>
          <w:color w:val="000000"/>
          <w:sz w:val="24"/>
        </w:rPr>
        <w:t>образовательном</w:t>
      </w:r>
      <w:r>
        <w:rPr>
          <w:color w:val="000000"/>
          <w:spacing w:val="-1"/>
          <w:sz w:val="24"/>
        </w:rPr>
        <w:t xml:space="preserve"> </w:t>
      </w:r>
      <w:r>
        <w:rPr>
          <w:color w:val="000000"/>
          <w:spacing w:val="-1"/>
          <w:sz w:val="24"/>
        </w:rPr>
        <w:lastRenderedPageBreak/>
        <w:t>процессе.</w:t>
      </w:r>
      <w:r>
        <w:t xml:space="preserve"> </w:t>
      </w:r>
      <w:r>
        <w:rPr>
          <w:color w:val="000000"/>
          <w:spacing w:val="648"/>
          <w:sz w:val="24"/>
        </w:rPr>
        <w:t> </w:t>
      </w:r>
      <w:r>
        <w:rPr>
          <w:color w:val="000000"/>
          <w:sz w:val="24"/>
        </w:rPr>
        <w:t>При</w:t>
      </w:r>
      <w:r>
        <w:rPr>
          <w:color w:val="000000"/>
          <w:spacing w:val="132"/>
          <w:sz w:val="24"/>
        </w:rPr>
        <w:t xml:space="preserve"> </w:t>
      </w:r>
      <w:r>
        <w:rPr>
          <w:color w:val="000000"/>
          <w:sz w:val="24"/>
        </w:rPr>
        <w:t>выборе</w:t>
      </w:r>
      <w:r>
        <w:rPr>
          <w:color w:val="000000"/>
          <w:spacing w:val="131"/>
          <w:sz w:val="24"/>
        </w:rPr>
        <w:t xml:space="preserve"> </w:t>
      </w:r>
      <w:r>
        <w:rPr>
          <w:color w:val="000000"/>
          <w:sz w:val="24"/>
        </w:rPr>
        <w:t>форм,</w:t>
      </w:r>
      <w:r>
        <w:rPr>
          <w:color w:val="000000"/>
          <w:spacing w:val="134"/>
          <w:sz w:val="24"/>
        </w:rPr>
        <w:t xml:space="preserve"> </w:t>
      </w:r>
      <w:r>
        <w:rPr>
          <w:color w:val="000000"/>
          <w:sz w:val="24"/>
        </w:rPr>
        <w:t>методов,</w:t>
      </w:r>
      <w:r>
        <w:rPr>
          <w:color w:val="000000"/>
          <w:spacing w:val="132"/>
          <w:sz w:val="24"/>
        </w:rPr>
        <w:t xml:space="preserve"> </w:t>
      </w:r>
      <w:r>
        <w:rPr>
          <w:color w:val="000000"/>
          <w:sz w:val="24"/>
        </w:rPr>
        <w:t>средств</w:t>
      </w:r>
      <w:r>
        <w:rPr>
          <w:color w:val="000000"/>
          <w:spacing w:val="131"/>
          <w:sz w:val="24"/>
        </w:rPr>
        <w:t xml:space="preserve"> </w:t>
      </w:r>
      <w:r>
        <w:rPr>
          <w:color w:val="000000"/>
          <w:sz w:val="24"/>
        </w:rPr>
        <w:t>реализации</w:t>
      </w:r>
      <w:r>
        <w:rPr>
          <w:color w:val="000000"/>
          <w:spacing w:val="132"/>
          <w:sz w:val="24"/>
        </w:rPr>
        <w:t xml:space="preserve"> </w:t>
      </w:r>
      <w:r>
        <w:rPr>
          <w:color w:val="000000"/>
          <w:sz w:val="24"/>
        </w:rPr>
        <w:t>Программы</w:t>
      </w:r>
      <w:r>
        <w:rPr>
          <w:color w:val="000000"/>
          <w:spacing w:val="134"/>
          <w:sz w:val="24"/>
        </w:rPr>
        <w:t xml:space="preserve"> </w:t>
      </w:r>
      <w:r>
        <w:rPr>
          <w:color w:val="000000"/>
          <w:spacing w:val="1"/>
          <w:sz w:val="24"/>
        </w:rPr>
        <w:t>педагоги</w:t>
      </w:r>
      <w:r>
        <w:rPr>
          <w:color w:val="000000"/>
          <w:spacing w:val="135"/>
          <w:sz w:val="24"/>
        </w:rPr>
        <w:t xml:space="preserve"> </w:t>
      </w:r>
      <w:r>
        <w:rPr>
          <w:color w:val="000000"/>
          <w:spacing w:val="-1"/>
          <w:sz w:val="24"/>
        </w:rPr>
        <w:t>учитывают</w:t>
      </w:r>
      <w:r>
        <w:t xml:space="preserve"> </w:t>
      </w:r>
      <w:r>
        <w:rPr>
          <w:color w:val="000000"/>
          <w:sz w:val="24"/>
        </w:rPr>
        <w:t>субъектные</w:t>
      </w:r>
      <w:r>
        <w:rPr>
          <w:color w:val="000000"/>
          <w:spacing w:val="73"/>
          <w:sz w:val="24"/>
        </w:rPr>
        <w:t xml:space="preserve"> </w:t>
      </w:r>
      <w:r>
        <w:rPr>
          <w:color w:val="000000"/>
          <w:sz w:val="24"/>
        </w:rPr>
        <w:t>проявления</w:t>
      </w:r>
      <w:r>
        <w:rPr>
          <w:color w:val="000000"/>
          <w:spacing w:val="74"/>
          <w:sz w:val="24"/>
        </w:rPr>
        <w:t xml:space="preserve"> </w:t>
      </w:r>
      <w:r>
        <w:rPr>
          <w:color w:val="000000"/>
          <w:sz w:val="24"/>
        </w:rPr>
        <w:t>ребенка</w:t>
      </w:r>
      <w:r>
        <w:rPr>
          <w:color w:val="000000"/>
          <w:spacing w:val="73"/>
          <w:sz w:val="24"/>
        </w:rPr>
        <w:t xml:space="preserve"> </w:t>
      </w:r>
      <w:r>
        <w:rPr>
          <w:color w:val="000000"/>
          <w:sz w:val="24"/>
        </w:rPr>
        <w:t>в</w:t>
      </w:r>
      <w:r>
        <w:rPr>
          <w:color w:val="000000"/>
          <w:spacing w:val="74"/>
          <w:sz w:val="24"/>
        </w:rPr>
        <w:t xml:space="preserve"> </w:t>
      </w:r>
      <w:r>
        <w:rPr>
          <w:color w:val="000000"/>
          <w:sz w:val="24"/>
        </w:rPr>
        <w:t>деятельности:</w:t>
      </w:r>
      <w:r>
        <w:rPr>
          <w:color w:val="000000"/>
          <w:spacing w:val="75"/>
          <w:sz w:val="24"/>
        </w:rPr>
        <w:t xml:space="preserve"> </w:t>
      </w:r>
      <w:r>
        <w:rPr>
          <w:color w:val="000000"/>
          <w:sz w:val="24"/>
        </w:rPr>
        <w:t>интерес</w:t>
      </w:r>
      <w:r>
        <w:rPr>
          <w:color w:val="000000"/>
          <w:spacing w:val="74"/>
          <w:sz w:val="24"/>
        </w:rPr>
        <w:t xml:space="preserve"> </w:t>
      </w:r>
      <w:r>
        <w:rPr>
          <w:color w:val="000000"/>
          <w:sz w:val="24"/>
        </w:rPr>
        <w:t>к</w:t>
      </w:r>
      <w:r>
        <w:rPr>
          <w:color w:val="000000"/>
          <w:spacing w:val="75"/>
          <w:sz w:val="24"/>
        </w:rPr>
        <w:t xml:space="preserve"> </w:t>
      </w:r>
      <w:r>
        <w:rPr>
          <w:color w:val="000000"/>
          <w:spacing w:val="1"/>
          <w:sz w:val="24"/>
        </w:rPr>
        <w:t>миру</w:t>
      </w:r>
      <w:r>
        <w:rPr>
          <w:color w:val="000000"/>
          <w:spacing w:val="69"/>
          <w:sz w:val="24"/>
        </w:rPr>
        <w:t xml:space="preserve"> </w:t>
      </w:r>
      <w:r>
        <w:rPr>
          <w:color w:val="000000"/>
          <w:sz w:val="24"/>
        </w:rPr>
        <w:t>и</w:t>
      </w:r>
      <w:r>
        <w:rPr>
          <w:color w:val="000000"/>
          <w:spacing w:val="73"/>
          <w:sz w:val="24"/>
        </w:rPr>
        <w:t xml:space="preserve"> </w:t>
      </w:r>
      <w:r>
        <w:rPr>
          <w:color w:val="000000"/>
          <w:sz w:val="24"/>
        </w:rPr>
        <w:t>культуре;</w:t>
      </w:r>
      <w:r>
        <w:rPr>
          <w:color w:val="000000"/>
          <w:spacing w:val="75"/>
          <w:sz w:val="24"/>
        </w:rPr>
        <w:t xml:space="preserve"> </w:t>
      </w:r>
      <w:r>
        <w:rPr>
          <w:color w:val="000000"/>
          <w:sz w:val="24"/>
        </w:rPr>
        <w:t>избирательное</w:t>
      </w:r>
      <w:r>
        <w:t xml:space="preserve"> </w:t>
      </w:r>
      <w:r>
        <w:rPr>
          <w:color w:val="000000"/>
          <w:sz w:val="24"/>
        </w:rPr>
        <w:t>отношение</w:t>
      </w:r>
      <w:r>
        <w:rPr>
          <w:color w:val="000000"/>
          <w:spacing w:val="85"/>
          <w:sz w:val="24"/>
        </w:rPr>
        <w:t xml:space="preserve"> </w:t>
      </w:r>
      <w:r>
        <w:rPr>
          <w:color w:val="000000"/>
          <w:sz w:val="24"/>
        </w:rPr>
        <w:t>к</w:t>
      </w:r>
      <w:r>
        <w:rPr>
          <w:color w:val="000000"/>
          <w:spacing w:val="87"/>
          <w:sz w:val="24"/>
        </w:rPr>
        <w:t xml:space="preserve"> </w:t>
      </w:r>
      <w:r>
        <w:rPr>
          <w:color w:val="000000"/>
          <w:sz w:val="24"/>
        </w:rPr>
        <w:t>социокультурным</w:t>
      </w:r>
      <w:r>
        <w:rPr>
          <w:color w:val="000000"/>
          <w:spacing w:val="88"/>
          <w:sz w:val="24"/>
        </w:rPr>
        <w:t xml:space="preserve"> </w:t>
      </w:r>
      <w:r>
        <w:rPr>
          <w:color w:val="000000"/>
          <w:sz w:val="24"/>
        </w:rPr>
        <w:t>объектам</w:t>
      </w:r>
      <w:r>
        <w:rPr>
          <w:color w:val="000000"/>
          <w:spacing w:val="85"/>
          <w:sz w:val="24"/>
        </w:rPr>
        <w:t xml:space="preserve"> </w:t>
      </w:r>
      <w:r>
        <w:rPr>
          <w:color w:val="000000"/>
          <w:sz w:val="24"/>
        </w:rPr>
        <w:t>и</w:t>
      </w:r>
      <w:r>
        <w:rPr>
          <w:color w:val="000000"/>
          <w:spacing w:val="87"/>
          <w:sz w:val="24"/>
        </w:rPr>
        <w:t xml:space="preserve"> </w:t>
      </w:r>
      <w:r>
        <w:rPr>
          <w:color w:val="000000"/>
          <w:sz w:val="24"/>
        </w:rPr>
        <w:t>разным</w:t>
      </w:r>
      <w:r>
        <w:rPr>
          <w:color w:val="000000"/>
          <w:spacing w:val="85"/>
          <w:sz w:val="24"/>
        </w:rPr>
        <w:t xml:space="preserve"> </w:t>
      </w:r>
      <w:r>
        <w:rPr>
          <w:color w:val="000000"/>
          <w:sz w:val="24"/>
        </w:rPr>
        <w:t>видам</w:t>
      </w:r>
      <w:r>
        <w:rPr>
          <w:color w:val="000000"/>
          <w:spacing w:val="86"/>
          <w:sz w:val="24"/>
        </w:rPr>
        <w:t xml:space="preserve"> </w:t>
      </w:r>
      <w:r>
        <w:rPr>
          <w:color w:val="000000"/>
          <w:sz w:val="24"/>
        </w:rPr>
        <w:t>деятельности;</w:t>
      </w:r>
      <w:r>
        <w:rPr>
          <w:color w:val="000000"/>
          <w:spacing w:val="86"/>
          <w:sz w:val="24"/>
        </w:rPr>
        <w:t xml:space="preserve"> </w:t>
      </w:r>
      <w:r>
        <w:rPr>
          <w:color w:val="000000"/>
          <w:sz w:val="24"/>
        </w:rPr>
        <w:t>инициативность</w:t>
      </w:r>
      <w:r>
        <w:rPr>
          <w:color w:val="000000"/>
          <w:spacing w:val="87"/>
          <w:sz w:val="24"/>
        </w:rPr>
        <w:t xml:space="preserve"> </w:t>
      </w:r>
      <w:r>
        <w:rPr>
          <w:color w:val="000000"/>
          <w:sz w:val="24"/>
        </w:rPr>
        <w:t>и</w:t>
      </w:r>
      <w:r>
        <w:t xml:space="preserve"> </w:t>
      </w:r>
      <w:r>
        <w:rPr>
          <w:color w:val="000000"/>
          <w:sz w:val="24"/>
        </w:rPr>
        <w:t>желание</w:t>
      </w:r>
      <w:r>
        <w:rPr>
          <w:color w:val="000000"/>
          <w:spacing w:val="18"/>
          <w:sz w:val="24"/>
        </w:rPr>
        <w:t xml:space="preserve"> </w:t>
      </w:r>
      <w:r>
        <w:rPr>
          <w:color w:val="000000"/>
          <w:sz w:val="24"/>
        </w:rPr>
        <w:t>заниматься</w:t>
      </w:r>
      <w:r>
        <w:rPr>
          <w:color w:val="000000"/>
          <w:spacing w:val="17"/>
          <w:sz w:val="24"/>
        </w:rPr>
        <w:t xml:space="preserve"> </w:t>
      </w:r>
      <w:r>
        <w:rPr>
          <w:color w:val="000000"/>
          <w:spacing w:val="-1"/>
          <w:sz w:val="24"/>
        </w:rPr>
        <w:t>той</w:t>
      </w:r>
      <w:r>
        <w:rPr>
          <w:color w:val="000000"/>
          <w:spacing w:val="21"/>
          <w:sz w:val="24"/>
        </w:rPr>
        <w:t xml:space="preserve"> </w:t>
      </w:r>
      <w:r>
        <w:rPr>
          <w:color w:val="000000"/>
          <w:spacing w:val="-1"/>
          <w:sz w:val="24"/>
        </w:rPr>
        <w:t>или</w:t>
      </w:r>
      <w:r>
        <w:rPr>
          <w:color w:val="000000"/>
          <w:spacing w:val="18"/>
          <w:sz w:val="24"/>
        </w:rPr>
        <w:t xml:space="preserve"> </w:t>
      </w:r>
      <w:r>
        <w:rPr>
          <w:color w:val="000000"/>
          <w:sz w:val="24"/>
        </w:rPr>
        <w:t>иной</w:t>
      </w:r>
      <w:r>
        <w:rPr>
          <w:color w:val="000000"/>
          <w:spacing w:val="20"/>
          <w:sz w:val="24"/>
        </w:rPr>
        <w:t xml:space="preserve"> </w:t>
      </w:r>
      <w:r>
        <w:rPr>
          <w:color w:val="000000"/>
          <w:sz w:val="24"/>
        </w:rPr>
        <w:t>деятельностью;</w:t>
      </w:r>
      <w:r>
        <w:rPr>
          <w:color w:val="000000"/>
          <w:spacing w:val="17"/>
          <w:sz w:val="24"/>
        </w:rPr>
        <w:t xml:space="preserve"> </w:t>
      </w:r>
      <w:r>
        <w:rPr>
          <w:color w:val="000000"/>
          <w:sz w:val="24"/>
        </w:rPr>
        <w:t>самостоятельность</w:t>
      </w:r>
      <w:r>
        <w:rPr>
          <w:color w:val="000000"/>
          <w:spacing w:val="20"/>
          <w:sz w:val="24"/>
        </w:rPr>
        <w:t xml:space="preserve"> </w:t>
      </w:r>
      <w:r>
        <w:rPr>
          <w:color w:val="000000"/>
          <w:sz w:val="24"/>
        </w:rPr>
        <w:t>в</w:t>
      </w:r>
      <w:r>
        <w:rPr>
          <w:color w:val="000000"/>
          <w:spacing w:val="18"/>
          <w:sz w:val="24"/>
        </w:rPr>
        <w:t xml:space="preserve"> </w:t>
      </w:r>
      <w:r>
        <w:rPr>
          <w:color w:val="000000"/>
          <w:sz w:val="24"/>
        </w:rPr>
        <w:t>выборе</w:t>
      </w:r>
      <w:r>
        <w:rPr>
          <w:color w:val="000000"/>
          <w:spacing w:val="18"/>
          <w:sz w:val="24"/>
        </w:rPr>
        <w:t xml:space="preserve"> </w:t>
      </w:r>
      <w:r>
        <w:rPr>
          <w:color w:val="000000"/>
          <w:sz w:val="24"/>
        </w:rPr>
        <w:t>и</w:t>
      </w:r>
      <w:r>
        <w:rPr>
          <w:color w:val="000000"/>
          <w:spacing w:val="20"/>
          <w:sz w:val="24"/>
        </w:rPr>
        <w:t xml:space="preserve"> </w:t>
      </w:r>
      <w:r>
        <w:rPr>
          <w:color w:val="000000"/>
          <w:spacing w:val="1"/>
          <w:sz w:val="24"/>
        </w:rPr>
        <w:t>осуществлении</w:t>
      </w:r>
      <w:r>
        <w:t xml:space="preserve"> </w:t>
      </w:r>
      <w:r>
        <w:rPr>
          <w:color w:val="000000"/>
          <w:sz w:val="24"/>
        </w:rPr>
        <w:t>деятельности;</w:t>
      </w:r>
      <w:r>
        <w:rPr>
          <w:color w:val="000000"/>
          <w:spacing w:val="173"/>
          <w:sz w:val="24"/>
        </w:rPr>
        <w:t xml:space="preserve"> </w:t>
      </w:r>
      <w:r>
        <w:rPr>
          <w:color w:val="000000"/>
          <w:sz w:val="24"/>
        </w:rPr>
        <w:t>творчество</w:t>
      </w:r>
      <w:r>
        <w:rPr>
          <w:color w:val="000000"/>
          <w:spacing w:val="175"/>
          <w:sz w:val="24"/>
        </w:rPr>
        <w:t xml:space="preserve"> </w:t>
      </w:r>
      <w:r>
        <w:rPr>
          <w:color w:val="000000"/>
          <w:sz w:val="24"/>
        </w:rPr>
        <w:t>в</w:t>
      </w:r>
      <w:r>
        <w:rPr>
          <w:color w:val="000000"/>
          <w:spacing w:val="174"/>
          <w:sz w:val="24"/>
        </w:rPr>
        <w:t xml:space="preserve"> </w:t>
      </w:r>
      <w:r>
        <w:rPr>
          <w:color w:val="000000"/>
          <w:sz w:val="24"/>
        </w:rPr>
        <w:t>интерпретации</w:t>
      </w:r>
      <w:r>
        <w:rPr>
          <w:color w:val="000000"/>
          <w:spacing w:val="176"/>
          <w:sz w:val="24"/>
        </w:rPr>
        <w:t xml:space="preserve"> </w:t>
      </w:r>
      <w:r>
        <w:rPr>
          <w:color w:val="000000"/>
          <w:sz w:val="24"/>
        </w:rPr>
        <w:t>объектов</w:t>
      </w:r>
      <w:r>
        <w:rPr>
          <w:color w:val="000000"/>
          <w:spacing w:val="175"/>
          <w:sz w:val="24"/>
        </w:rPr>
        <w:t xml:space="preserve"> </w:t>
      </w:r>
      <w:r>
        <w:rPr>
          <w:color w:val="000000"/>
          <w:sz w:val="24"/>
        </w:rPr>
        <w:t>культуры</w:t>
      </w:r>
      <w:r>
        <w:rPr>
          <w:color w:val="000000"/>
          <w:spacing w:val="175"/>
          <w:sz w:val="24"/>
        </w:rPr>
        <w:t xml:space="preserve"> </w:t>
      </w:r>
      <w:r>
        <w:rPr>
          <w:color w:val="000000"/>
          <w:sz w:val="24"/>
        </w:rPr>
        <w:t>и</w:t>
      </w:r>
      <w:r>
        <w:rPr>
          <w:color w:val="000000"/>
          <w:spacing w:val="176"/>
          <w:sz w:val="24"/>
        </w:rPr>
        <w:t xml:space="preserve"> </w:t>
      </w:r>
      <w:r>
        <w:rPr>
          <w:color w:val="000000"/>
          <w:sz w:val="24"/>
        </w:rPr>
        <w:t>создании</w:t>
      </w:r>
      <w:r>
        <w:rPr>
          <w:color w:val="000000"/>
          <w:spacing w:val="176"/>
          <w:sz w:val="24"/>
        </w:rPr>
        <w:t xml:space="preserve"> </w:t>
      </w:r>
      <w:r>
        <w:rPr>
          <w:color w:val="000000"/>
          <w:spacing w:val="-1"/>
          <w:sz w:val="24"/>
        </w:rPr>
        <w:t>продуктов</w:t>
      </w:r>
      <w:r>
        <w:t xml:space="preserve"> </w:t>
      </w:r>
      <w:r>
        <w:rPr>
          <w:color w:val="000000"/>
          <w:sz w:val="24"/>
        </w:rPr>
        <w:t>деятельности.</w:t>
      </w:r>
    </w:p>
    <w:p w14:paraId="3F09E0BF" w14:textId="77777777" w:rsidR="002C6E8D"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Pr>
          <w:color w:val="000000"/>
          <w:spacing w:val="648"/>
          <w:sz w:val="24"/>
        </w:rPr>
        <w:t> </w:t>
      </w:r>
      <w:r>
        <w:rPr>
          <w:color w:val="000000"/>
          <w:sz w:val="24"/>
        </w:rPr>
        <w:t>Выбор</w:t>
      </w:r>
      <w:r>
        <w:rPr>
          <w:color w:val="000000"/>
          <w:spacing w:val="67"/>
          <w:sz w:val="24"/>
        </w:rPr>
        <w:t xml:space="preserve"> </w:t>
      </w:r>
      <w:r>
        <w:rPr>
          <w:color w:val="000000"/>
          <w:sz w:val="24"/>
        </w:rPr>
        <w:t>педагогов</w:t>
      </w:r>
      <w:r>
        <w:rPr>
          <w:color w:val="000000"/>
          <w:spacing w:val="67"/>
          <w:sz w:val="24"/>
        </w:rPr>
        <w:t xml:space="preserve"> </w:t>
      </w:r>
      <w:r>
        <w:rPr>
          <w:color w:val="000000"/>
          <w:spacing w:val="1"/>
          <w:sz w:val="24"/>
        </w:rPr>
        <w:t>МБДОУ</w:t>
      </w:r>
      <w:r>
        <w:rPr>
          <w:color w:val="000000"/>
          <w:spacing w:val="69"/>
          <w:sz w:val="24"/>
        </w:rPr>
        <w:t xml:space="preserve"> «Детский сад №</w:t>
      </w:r>
      <w:r w:rsidR="00C10829">
        <w:rPr>
          <w:color w:val="000000"/>
          <w:spacing w:val="69"/>
          <w:sz w:val="24"/>
        </w:rPr>
        <w:t>…</w:t>
      </w:r>
      <w:r>
        <w:rPr>
          <w:color w:val="000000"/>
          <w:sz w:val="24"/>
        </w:rPr>
        <w:t>»</w:t>
      </w:r>
      <w:r>
        <w:rPr>
          <w:color w:val="000000"/>
          <w:spacing w:val="67"/>
          <w:sz w:val="24"/>
        </w:rPr>
        <w:t xml:space="preserve"> </w:t>
      </w:r>
      <w:r>
        <w:rPr>
          <w:color w:val="000000"/>
          <w:sz w:val="24"/>
        </w:rPr>
        <w:t>педагогически</w:t>
      </w:r>
      <w:r>
        <w:rPr>
          <w:color w:val="000000"/>
          <w:spacing w:val="68"/>
          <w:sz w:val="24"/>
        </w:rPr>
        <w:t xml:space="preserve"> </w:t>
      </w:r>
      <w:r>
        <w:rPr>
          <w:color w:val="000000"/>
          <w:sz w:val="24"/>
        </w:rPr>
        <w:t>обоснованных</w:t>
      </w:r>
      <w:r>
        <w:rPr>
          <w:color w:val="000000"/>
          <w:spacing w:val="66"/>
          <w:sz w:val="24"/>
        </w:rPr>
        <w:t xml:space="preserve"> </w:t>
      </w:r>
      <w:r>
        <w:rPr>
          <w:color w:val="000000"/>
          <w:spacing w:val="-1"/>
          <w:sz w:val="24"/>
        </w:rPr>
        <w:t>форм,</w:t>
      </w:r>
      <w:r>
        <w:rPr>
          <w:color w:val="000000"/>
          <w:spacing w:val="68"/>
          <w:sz w:val="24"/>
        </w:rPr>
        <w:t xml:space="preserve"> </w:t>
      </w:r>
      <w:r>
        <w:rPr>
          <w:color w:val="000000"/>
          <w:sz w:val="24"/>
        </w:rPr>
        <w:t>методов,</w:t>
      </w:r>
      <w:r>
        <w:rPr>
          <w:color w:val="000000"/>
          <w:spacing w:val="67"/>
          <w:sz w:val="24"/>
        </w:rPr>
        <w:t xml:space="preserve"> </w:t>
      </w:r>
      <w:r>
        <w:rPr>
          <w:color w:val="000000"/>
          <w:sz w:val="24"/>
        </w:rPr>
        <w:t>средств реализации</w:t>
      </w:r>
      <w:r>
        <w:rPr>
          <w:color w:val="000000"/>
          <w:spacing w:val="29"/>
          <w:sz w:val="24"/>
        </w:rPr>
        <w:t xml:space="preserve"> </w:t>
      </w:r>
      <w:r>
        <w:rPr>
          <w:color w:val="000000"/>
          <w:sz w:val="24"/>
        </w:rPr>
        <w:t>Программы,</w:t>
      </w:r>
      <w:r>
        <w:rPr>
          <w:color w:val="000000"/>
          <w:spacing w:val="28"/>
          <w:sz w:val="24"/>
        </w:rPr>
        <w:t xml:space="preserve"> </w:t>
      </w:r>
      <w:r>
        <w:rPr>
          <w:color w:val="000000"/>
          <w:sz w:val="24"/>
        </w:rPr>
        <w:t>адекватных</w:t>
      </w:r>
      <w:r>
        <w:rPr>
          <w:color w:val="000000"/>
          <w:spacing w:val="30"/>
          <w:sz w:val="24"/>
        </w:rPr>
        <w:t xml:space="preserve"> </w:t>
      </w:r>
      <w:r>
        <w:rPr>
          <w:color w:val="000000"/>
          <w:sz w:val="24"/>
        </w:rPr>
        <w:t>образовательным</w:t>
      </w:r>
      <w:r>
        <w:rPr>
          <w:color w:val="000000"/>
          <w:spacing w:val="28"/>
          <w:sz w:val="24"/>
        </w:rPr>
        <w:t xml:space="preserve"> </w:t>
      </w:r>
      <w:r>
        <w:rPr>
          <w:color w:val="000000"/>
          <w:sz w:val="24"/>
        </w:rPr>
        <w:t>потребностям</w:t>
      </w:r>
      <w:r>
        <w:rPr>
          <w:color w:val="000000"/>
          <w:spacing w:val="28"/>
          <w:sz w:val="24"/>
        </w:rPr>
        <w:t xml:space="preserve"> </w:t>
      </w:r>
      <w:r>
        <w:rPr>
          <w:color w:val="000000"/>
          <w:sz w:val="24"/>
        </w:rPr>
        <w:t>и</w:t>
      </w:r>
      <w:r>
        <w:rPr>
          <w:color w:val="000000"/>
          <w:spacing w:val="29"/>
          <w:sz w:val="24"/>
        </w:rPr>
        <w:t xml:space="preserve"> </w:t>
      </w:r>
      <w:r>
        <w:rPr>
          <w:color w:val="000000"/>
          <w:sz w:val="24"/>
        </w:rPr>
        <w:t>предпочтениям</w:t>
      </w:r>
      <w:r>
        <w:rPr>
          <w:color w:val="000000"/>
          <w:spacing w:val="37"/>
          <w:sz w:val="24"/>
        </w:rPr>
        <w:t xml:space="preserve"> </w:t>
      </w:r>
      <w:r>
        <w:rPr>
          <w:color w:val="000000"/>
          <w:spacing w:val="-1"/>
          <w:sz w:val="24"/>
        </w:rPr>
        <w:t>детей,</w:t>
      </w:r>
      <w:r>
        <w:rPr>
          <w:color w:val="000000"/>
          <w:spacing w:val="29"/>
          <w:sz w:val="24"/>
        </w:rPr>
        <w:t xml:space="preserve"> </w:t>
      </w:r>
      <w:r>
        <w:rPr>
          <w:color w:val="000000"/>
          <w:spacing w:val="-1"/>
          <w:sz w:val="24"/>
        </w:rPr>
        <w:t>их</w:t>
      </w:r>
      <w:r>
        <w:t xml:space="preserve"> </w:t>
      </w:r>
      <w:r>
        <w:rPr>
          <w:color w:val="000000"/>
          <w:sz w:val="24"/>
        </w:rPr>
        <w:t>соотношение</w:t>
      </w:r>
      <w:r>
        <w:rPr>
          <w:color w:val="000000"/>
          <w:spacing w:val="116"/>
          <w:sz w:val="24"/>
        </w:rPr>
        <w:t xml:space="preserve"> </w:t>
      </w:r>
      <w:r>
        <w:rPr>
          <w:color w:val="000000"/>
          <w:sz w:val="24"/>
        </w:rPr>
        <w:t>и</w:t>
      </w:r>
      <w:r>
        <w:rPr>
          <w:color w:val="000000"/>
          <w:spacing w:val="116"/>
          <w:sz w:val="24"/>
        </w:rPr>
        <w:t xml:space="preserve"> </w:t>
      </w:r>
      <w:r>
        <w:rPr>
          <w:color w:val="000000"/>
          <w:sz w:val="24"/>
        </w:rPr>
        <w:t>интеграция</w:t>
      </w:r>
      <w:r>
        <w:rPr>
          <w:color w:val="000000"/>
          <w:spacing w:val="118"/>
          <w:sz w:val="24"/>
        </w:rPr>
        <w:t xml:space="preserve"> </w:t>
      </w:r>
      <w:r>
        <w:rPr>
          <w:color w:val="000000"/>
          <w:spacing w:val="-1"/>
          <w:sz w:val="24"/>
        </w:rPr>
        <w:t>при</w:t>
      </w:r>
      <w:r>
        <w:rPr>
          <w:color w:val="000000"/>
          <w:spacing w:val="119"/>
          <w:sz w:val="24"/>
        </w:rPr>
        <w:t xml:space="preserve"> </w:t>
      </w:r>
      <w:r>
        <w:rPr>
          <w:color w:val="000000"/>
          <w:sz w:val="24"/>
        </w:rPr>
        <w:t>решении</w:t>
      </w:r>
      <w:r>
        <w:rPr>
          <w:color w:val="000000"/>
          <w:spacing w:val="116"/>
          <w:sz w:val="24"/>
        </w:rPr>
        <w:t xml:space="preserve"> </w:t>
      </w:r>
      <w:r>
        <w:rPr>
          <w:color w:val="000000"/>
          <w:sz w:val="24"/>
        </w:rPr>
        <w:t>задач</w:t>
      </w:r>
      <w:r>
        <w:rPr>
          <w:color w:val="000000"/>
          <w:spacing w:val="117"/>
          <w:sz w:val="24"/>
        </w:rPr>
        <w:t xml:space="preserve"> </w:t>
      </w:r>
      <w:r>
        <w:rPr>
          <w:color w:val="000000"/>
          <w:sz w:val="24"/>
        </w:rPr>
        <w:t>воспитания</w:t>
      </w:r>
      <w:r>
        <w:rPr>
          <w:color w:val="000000"/>
          <w:spacing w:val="115"/>
          <w:sz w:val="24"/>
        </w:rPr>
        <w:t xml:space="preserve"> </w:t>
      </w:r>
      <w:r>
        <w:rPr>
          <w:color w:val="000000"/>
          <w:sz w:val="24"/>
        </w:rPr>
        <w:t>и</w:t>
      </w:r>
      <w:r>
        <w:rPr>
          <w:color w:val="000000"/>
          <w:spacing w:val="114"/>
          <w:sz w:val="24"/>
        </w:rPr>
        <w:t xml:space="preserve"> </w:t>
      </w:r>
      <w:r>
        <w:rPr>
          <w:color w:val="000000"/>
          <w:sz w:val="24"/>
        </w:rPr>
        <w:t>обучения</w:t>
      </w:r>
      <w:r>
        <w:rPr>
          <w:color w:val="000000"/>
          <w:spacing w:val="117"/>
          <w:sz w:val="24"/>
        </w:rPr>
        <w:t xml:space="preserve"> </w:t>
      </w:r>
      <w:r>
        <w:rPr>
          <w:color w:val="000000"/>
          <w:sz w:val="24"/>
        </w:rPr>
        <w:t>обеспечивает</w:t>
      </w:r>
      <w:r>
        <w:rPr>
          <w:color w:val="000000"/>
          <w:spacing w:val="116"/>
          <w:sz w:val="24"/>
        </w:rPr>
        <w:t xml:space="preserve"> </w:t>
      </w:r>
      <w:r>
        <w:rPr>
          <w:color w:val="000000"/>
          <w:spacing w:val="-1"/>
          <w:sz w:val="24"/>
        </w:rPr>
        <w:t>их</w:t>
      </w:r>
      <w:r>
        <w:t xml:space="preserve"> </w:t>
      </w:r>
      <w:r>
        <w:rPr>
          <w:color w:val="000000"/>
          <w:sz w:val="24"/>
        </w:rPr>
        <w:t>вариативность.</w:t>
      </w:r>
    </w:p>
    <w:p w14:paraId="78FFDA92" w14:textId="77777777"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2C6E8D" w:rsidRPr="00C10829" w14:paraId="130D6D63" w14:textId="77777777" w:rsidTr="00896643">
        <w:tc>
          <w:tcPr>
            <w:tcW w:w="11197" w:type="dxa"/>
            <w:gridSpan w:val="8"/>
            <w:shd w:val="clear" w:color="EEECE1" w:fill="EEECE1"/>
            <w:tcMar>
              <w:top w:w="0" w:type="dxa"/>
              <w:left w:w="108" w:type="dxa"/>
              <w:bottom w:w="0" w:type="dxa"/>
              <w:right w:w="108" w:type="dxa"/>
            </w:tcMar>
            <w:vAlign w:val="center"/>
          </w:tcPr>
          <w:p w14:paraId="0A71156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14:paraId="2F4F5F7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14:paraId="69100DC7" w14:textId="77777777" w:rsidTr="00896643">
        <w:trPr>
          <w:trHeight w:val="409"/>
        </w:trPr>
        <w:tc>
          <w:tcPr>
            <w:tcW w:w="4390" w:type="dxa"/>
            <w:gridSpan w:val="2"/>
            <w:vMerge w:val="restart"/>
            <w:tcMar>
              <w:top w:w="0" w:type="dxa"/>
              <w:left w:w="108" w:type="dxa"/>
              <w:bottom w:w="0" w:type="dxa"/>
              <w:right w:w="108" w:type="dxa"/>
            </w:tcMar>
            <w:vAlign w:val="center"/>
          </w:tcPr>
          <w:p w14:paraId="052A21B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6"/>
            <w:tcMar>
              <w:top w:w="0" w:type="dxa"/>
              <w:left w:w="108" w:type="dxa"/>
              <w:bottom w:w="0" w:type="dxa"/>
              <w:right w:w="108" w:type="dxa"/>
            </w:tcMar>
          </w:tcPr>
          <w:p w14:paraId="3C5B5C0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14:paraId="17E5E1B1" w14:textId="77777777"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14:paraId="29E91E72" w14:textId="77777777" w:rsidTr="00896643">
        <w:trPr>
          <w:trHeight w:val="409"/>
        </w:trPr>
        <w:tc>
          <w:tcPr>
            <w:tcW w:w="4390" w:type="dxa"/>
            <w:gridSpan w:val="2"/>
            <w:vMerge/>
          </w:tcPr>
          <w:p w14:paraId="27ED7A43" w14:textId="77777777" w:rsidR="002C6E8D" w:rsidRPr="00C10829" w:rsidRDefault="002C6E8D">
            <w:pPr>
              <w:rPr>
                <w:sz w:val="20"/>
              </w:rPr>
            </w:pPr>
          </w:p>
        </w:tc>
        <w:tc>
          <w:tcPr>
            <w:tcW w:w="6807" w:type="dxa"/>
            <w:gridSpan w:val="6"/>
            <w:tcMar>
              <w:top w:w="0" w:type="dxa"/>
              <w:left w:w="108" w:type="dxa"/>
              <w:bottom w:w="0" w:type="dxa"/>
              <w:right w:w="108" w:type="dxa"/>
            </w:tcMar>
          </w:tcPr>
          <w:p w14:paraId="5C78368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14:paraId="0AD1B3BD" w14:textId="77777777" w:rsidR="002C6E8D" w:rsidRPr="00C10829" w:rsidRDefault="002C6E8D">
            <w:pPr>
              <w:rPr>
                <w:sz w:val="20"/>
              </w:rPr>
            </w:pPr>
          </w:p>
        </w:tc>
      </w:tr>
      <w:tr w:rsidR="002C6E8D" w:rsidRPr="00C10829" w14:paraId="14E37383" w14:textId="77777777" w:rsidTr="00896643">
        <w:trPr>
          <w:trHeight w:val="409"/>
        </w:trPr>
        <w:tc>
          <w:tcPr>
            <w:tcW w:w="4390" w:type="dxa"/>
            <w:gridSpan w:val="2"/>
            <w:vMerge/>
          </w:tcPr>
          <w:p w14:paraId="6F41CB83" w14:textId="77777777" w:rsidR="002C6E8D" w:rsidRPr="00C10829" w:rsidRDefault="002C6E8D">
            <w:pPr>
              <w:rPr>
                <w:sz w:val="20"/>
              </w:rPr>
            </w:pPr>
          </w:p>
        </w:tc>
        <w:tc>
          <w:tcPr>
            <w:tcW w:w="6807" w:type="dxa"/>
            <w:gridSpan w:val="6"/>
            <w:tcMar>
              <w:top w:w="0" w:type="dxa"/>
              <w:left w:w="108" w:type="dxa"/>
              <w:bottom w:w="0" w:type="dxa"/>
              <w:right w:w="108" w:type="dxa"/>
            </w:tcMar>
          </w:tcPr>
          <w:p w14:paraId="4A29411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14:paraId="2BB33420" w14:textId="77777777" w:rsidR="002C6E8D" w:rsidRPr="00C10829" w:rsidRDefault="002C6E8D">
            <w:pPr>
              <w:rPr>
                <w:sz w:val="20"/>
              </w:rPr>
            </w:pPr>
          </w:p>
        </w:tc>
      </w:tr>
      <w:tr w:rsidR="002C6E8D" w:rsidRPr="00C10829" w14:paraId="36AFEABC" w14:textId="77777777" w:rsidTr="00896643">
        <w:trPr>
          <w:trHeight w:val="409"/>
        </w:trPr>
        <w:tc>
          <w:tcPr>
            <w:tcW w:w="4390" w:type="dxa"/>
            <w:gridSpan w:val="2"/>
            <w:vMerge/>
          </w:tcPr>
          <w:p w14:paraId="74D331CB" w14:textId="77777777" w:rsidR="002C6E8D" w:rsidRPr="00C10829" w:rsidRDefault="002C6E8D">
            <w:pPr>
              <w:rPr>
                <w:sz w:val="20"/>
              </w:rPr>
            </w:pPr>
          </w:p>
        </w:tc>
        <w:tc>
          <w:tcPr>
            <w:tcW w:w="6807" w:type="dxa"/>
            <w:gridSpan w:val="6"/>
            <w:tcMar>
              <w:top w:w="0" w:type="dxa"/>
              <w:left w:w="108" w:type="dxa"/>
              <w:bottom w:w="0" w:type="dxa"/>
              <w:right w:w="108" w:type="dxa"/>
            </w:tcMar>
          </w:tcPr>
          <w:p w14:paraId="652A245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14:paraId="1CC11784" w14:textId="77777777" w:rsidR="002C6E8D" w:rsidRPr="00C10829" w:rsidRDefault="002C6E8D">
            <w:pPr>
              <w:rPr>
                <w:sz w:val="20"/>
              </w:rPr>
            </w:pPr>
          </w:p>
        </w:tc>
      </w:tr>
      <w:tr w:rsidR="002C6E8D" w:rsidRPr="00C10829" w14:paraId="75CF379C" w14:textId="77777777" w:rsidTr="00896643">
        <w:trPr>
          <w:trHeight w:val="409"/>
        </w:trPr>
        <w:tc>
          <w:tcPr>
            <w:tcW w:w="14882" w:type="dxa"/>
            <w:gridSpan w:val="9"/>
            <w:shd w:val="clear" w:color="E5DFEC" w:fill="E5DFEC"/>
            <w:tcMar>
              <w:top w:w="0" w:type="dxa"/>
              <w:left w:w="108" w:type="dxa"/>
              <w:bottom w:w="0" w:type="dxa"/>
              <w:right w:w="108" w:type="dxa"/>
            </w:tcMar>
          </w:tcPr>
          <w:p w14:paraId="15CD0897" w14:textId="61ACA060" w:rsidR="002C6E8D" w:rsidRPr="00C10829" w:rsidRDefault="0069355F" w:rsidP="00C10829">
            <w:pPr>
              <w:pBdr>
                <w:top w:val="none" w:sz="4" w:space="0" w:color="000000"/>
                <w:left w:val="none" w:sz="4" w:space="0" w:color="000000"/>
                <w:bottom w:val="none" w:sz="4" w:space="0" w:color="000000"/>
                <w:right w:val="none" w:sz="4" w:space="0" w:color="000000"/>
              </w:pBdr>
              <w:spacing w:line="253" w:lineRule="atLeast"/>
              <w:rPr>
                <w:b/>
                <w:bCs/>
                <w:color w:val="FF0000"/>
                <w:sz w:val="20"/>
              </w:rPr>
            </w:pPr>
            <w:r w:rsidRPr="00C10829">
              <w:rPr>
                <w:color w:val="000000"/>
                <w:sz w:val="20"/>
              </w:rPr>
              <w:t> </w:t>
            </w:r>
          </w:p>
        </w:tc>
      </w:tr>
      <w:tr w:rsidR="002C6E8D" w:rsidRPr="00C10829" w14:paraId="70A5F45B" w14:textId="77777777" w:rsidTr="00896643">
        <w:tc>
          <w:tcPr>
            <w:tcW w:w="11197" w:type="dxa"/>
            <w:gridSpan w:val="8"/>
            <w:shd w:val="clear" w:color="EEECE1" w:fill="EEECE1"/>
            <w:tcMar>
              <w:top w:w="0" w:type="dxa"/>
              <w:left w:w="108" w:type="dxa"/>
              <w:bottom w:w="0" w:type="dxa"/>
              <w:right w:w="108" w:type="dxa"/>
            </w:tcMar>
          </w:tcPr>
          <w:p w14:paraId="299542B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14:paraId="5E2C9D9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14:paraId="7CDF7A04" w14:textId="77777777" w:rsidTr="00896643">
        <w:tc>
          <w:tcPr>
            <w:tcW w:w="567" w:type="dxa"/>
            <w:tcMar>
              <w:top w:w="0" w:type="dxa"/>
              <w:left w:w="108" w:type="dxa"/>
              <w:bottom w:w="0" w:type="dxa"/>
              <w:right w:w="108" w:type="dxa"/>
            </w:tcMar>
          </w:tcPr>
          <w:p w14:paraId="299C2CB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14:paraId="676D14D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14:paraId="5EC66A0E" w14:textId="77777777" w:rsidR="002C6E8D" w:rsidRPr="00012D1B"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012D1B">
              <w:rPr>
                <w:sz w:val="20"/>
              </w:rPr>
              <w:t>Данные технологии широко используются в ДОО</w:t>
            </w:r>
          </w:p>
        </w:tc>
      </w:tr>
      <w:tr w:rsidR="002C6E8D" w:rsidRPr="00C10829" w14:paraId="6634280F" w14:textId="77777777" w:rsidTr="00896643">
        <w:tc>
          <w:tcPr>
            <w:tcW w:w="567" w:type="dxa"/>
            <w:tcMar>
              <w:top w:w="0" w:type="dxa"/>
              <w:left w:w="108" w:type="dxa"/>
              <w:bottom w:w="0" w:type="dxa"/>
              <w:right w:w="108" w:type="dxa"/>
            </w:tcMar>
          </w:tcPr>
          <w:p w14:paraId="2458F0F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14:paraId="032174A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14:paraId="3585B9C2" w14:textId="77777777" w:rsidR="002C6E8D" w:rsidRPr="00C10829" w:rsidRDefault="002C6E8D">
            <w:pPr>
              <w:rPr>
                <w:sz w:val="20"/>
              </w:rPr>
            </w:pPr>
          </w:p>
        </w:tc>
      </w:tr>
      <w:tr w:rsidR="002C6E8D" w:rsidRPr="00C10829" w14:paraId="3E00BE07" w14:textId="77777777" w:rsidTr="00896643">
        <w:tc>
          <w:tcPr>
            <w:tcW w:w="567" w:type="dxa"/>
            <w:tcMar>
              <w:top w:w="0" w:type="dxa"/>
              <w:left w:w="108" w:type="dxa"/>
              <w:bottom w:w="0" w:type="dxa"/>
              <w:right w:w="108" w:type="dxa"/>
            </w:tcMar>
          </w:tcPr>
          <w:p w14:paraId="79F1BD7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7"/>
            <w:tcMar>
              <w:top w:w="0" w:type="dxa"/>
              <w:left w:w="108" w:type="dxa"/>
              <w:bottom w:w="0" w:type="dxa"/>
              <w:right w:w="108" w:type="dxa"/>
            </w:tcMar>
          </w:tcPr>
          <w:p w14:paraId="49FE34E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14:paraId="38415904" w14:textId="77777777" w:rsidR="002C6E8D" w:rsidRPr="00C10829" w:rsidRDefault="002C6E8D">
            <w:pPr>
              <w:rPr>
                <w:sz w:val="20"/>
              </w:rPr>
            </w:pPr>
          </w:p>
        </w:tc>
      </w:tr>
      <w:tr w:rsidR="002C6E8D" w:rsidRPr="00C10829" w14:paraId="3A5ABF74" w14:textId="77777777" w:rsidTr="00896643">
        <w:tc>
          <w:tcPr>
            <w:tcW w:w="567" w:type="dxa"/>
            <w:tcMar>
              <w:top w:w="0" w:type="dxa"/>
              <w:left w:w="108" w:type="dxa"/>
              <w:bottom w:w="0" w:type="dxa"/>
              <w:right w:w="108" w:type="dxa"/>
            </w:tcMar>
          </w:tcPr>
          <w:p w14:paraId="3D86E8A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7"/>
            <w:tcMar>
              <w:top w:w="0" w:type="dxa"/>
              <w:left w:w="108" w:type="dxa"/>
              <w:bottom w:w="0" w:type="dxa"/>
              <w:right w:w="108" w:type="dxa"/>
            </w:tcMar>
          </w:tcPr>
          <w:p w14:paraId="7B9783B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14:paraId="7EA5D148" w14:textId="77777777" w:rsidR="002C6E8D" w:rsidRPr="00C10829" w:rsidRDefault="002C6E8D">
            <w:pPr>
              <w:rPr>
                <w:sz w:val="20"/>
              </w:rPr>
            </w:pPr>
          </w:p>
        </w:tc>
      </w:tr>
      <w:tr w:rsidR="002C6E8D" w:rsidRPr="00C10829" w14:paraId="4CD130DC" w14:textId="77777777" w:rsidTr="00896643">
        <w:tc>
          <w:tcPr>
            <w:tcW w:w="567" w:type="dxa"/>
            <w:tcMar>
              <w:top w:w="0" w:type="dxa"/>
              <w:left w:w="108" w:type="dxa"/>
              <w:bottom w:w="0" w:type="dxa"/>
              <w:right w:w="108" w:type="dxa"/>
            </w:tcMar>
          </w:tcPr>
          <w:p w14:paraId="466F883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7"/>
            <w:tcMar>
              <w:top w:w="0" w:type="dxa"/>
              <w:left w:w="108" w:type="dxa"/>
              <w:bottom w:w="0" w:type="dxa"/>
              <w:right w:w="108" w:type="dxa"/>
            </w:tcMar>
          </w:tcPr>
          <w:p w14:paraId="3FC8FC2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14:paraId="1C7EF030" w14:textId="77777777" w:rsidR="002C6E8D" w:rsidRPr="00C10829" w:rsidRDefault="002C6E8D">
            <w:pPr>
              <w:rPr>
                <w:sz w:val="20"/>
              </w:rPr>
            </w:pPr>
          </w:p>
        </w:tc>
      </w:tr>
      <w:tr w:rsidR="002C6E8D" w:rsidRPr="00C10829" w14:paraId="210A5460" w14:textId="77777777" w:rsidTr="00896643">
        <w:tc>
          <w:tcPr>
            <w:tcW w:w="567" w:type="dxa"/>
            <w:tcMar>
              <w:top w:w="0" w:type="dxa"/>
              <w:left w:w="108" w:type="dxa"/>
              <w:bottom w:w="0" w:type="dxa"/>
              <w:right w:w="108" w:type="dxa"/>
            </w:tcMar>
          </w:tcPr>
          <w:p w14:paraId="104C567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7"/>
            <w:tcMar>
              <w:top w:w="0" w:type="dxa"/>
              <w:left w:w="108" w:type="dxa"/>
              <w:bottom w:w="0" w:type="dxa"/>
              <w:right w:w="108" w:type="dxa"/>
            </w:tcMar>
          </w:tcPr>
          <w:p w14:paraId="5B9D03D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14:paraId="31A84FCE" w14:textId="77777777" w:rsidR="002C6E8D" w:rsidRPr="00C10829" w:rsidRDefault="002C6E8D">
            <w:pPr>
              <w:rPr>
                <w:sz w:val="20"/>
              </w:rPr>
            </w:pPr>
          </w:p>
        </w:tc>
      </w:tr>
      <w:tr w:rsidR="002C6E8D" w:rsidRPr="00C10829" w14:paraId="41E32E2E" w14:textId="77777777" w:rsidTr="00896643">
        <w:tc>
          <w:tcPr>
            <w:tcW w:w="567" w:type="dxa"/>
            <w:tcMar>
              <w:top w:w="0" w:type="dxa"/>
              <w:left w:w="108" w:type="dxa"/>
              <w:bottom w:w="0" w:type="dxa"/>
              <w:right w:w="108" w:type="dxa"/>
            </w:tcMar>
          </w:tcPr>
          <w:p w14:paraId="2453A5B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7"/>
            <w:tcMar>
              <w:top w:w="0" w:type="dxa"/>
              <w:left w:w="108" w:type="dxa"/>
              <w:bottom w:w="0" w:type="dxa"/>
              <w:right w:w="108" w:type="dxa"/>
            </w:tcMar>
          </w:tcPr>
          <w:p w14:paraId="380A2CB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Здоровьесозидающие и здоровьесберегающие технологии</w:t>
            </w:r>
          </w:p>
        </w:tc>
        <w:tc>
          <w:tcPr>
            <w:tcW w:w="3685" w:type="dxa"/>
            <w:vMerge/>
          </w:tcPr>
          <w:p w14:paraId="79620EEA" w14:textId="77777777" w:rsidR="002C6E8D" w:rsidRPr="00C10829" w:rsidRDefault="002C6E8D">
            <w:pPr>
              <w:rPr>
                <w:sz w:val="20"/>
              </w:rPr>
            </w:pPr>
          </w:p>
        </w:tc>
      </w:tr>
      <w:tr w:rsidR="002C6E8D" w:rsidRPr="00C10829" w14:paraId="227A5284" w14:textId="77777777" w:rsidTr="00896643">
        <w:tc>
          <w:tcPr>
            <w:tcW w:w="11197" w:type="dxa"/>
            <w:gridSpan w:val="8"/>
            <w:shd w:val="clear" w:color="EEECE1" w:fill="EEECE1"/>
            <w:tcMar>
              <w:top w:w="0" w:type="dxa"/>
              <w:left w:w="108" w:type="dxa"/>
              <w:bottom w:w="0" w:type="dxa"/>
              <w:right w:w="108" w:type="dxa"/>
            </w:tcMar>
          </w:tcPr>
          <w:p w14:paraId="436F684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14:paraId="23FFAC1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 ДОО</w:t>
            </w:r>
          </w:p>
        </w:tc>
      </w:tr>
      <w:tr w:rsidR="002C6E8D" w:rsidRPr="00C10829" w14:paraId="605DE0AF" w14:textId="77777777" w:rsidTr="00896643">
        <w:tc>
          <w:tcPr>
            <w:tcW w:w="567" w:type="dxa"/>
            <w:tcMar>
              <w:top w:w="0" w:type="dxa"/>
              <w:left w:w="108" w:type="dxa"/>
              <w:bottom w:w="0" w:type="dxa"/>
              <w:right w:w="108" w:type="dxa"/>
            </w:tcMar>
          </w:tcPr>
          <w:p w14:paraId="49BC491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7"/>
            <w:tcMar>
              <w:top w:w="0" w:type="dxa"/>
              <w:left w:w="108" w:type="dxa"/>
              <w:bottom w:w="0" w:type="dxa"/>
              <w:right w:w="108" w:type="dxa"/>
            </w:tcMar>
          </w:tcPr>
          <w:p w14:paraId="574D384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14:paraId="48758AE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 </w:t>
            </w:r>
          </w:p>
        </w:tc>
      </w:tr>
      <w:tr w:rsidR="002C6E8D" w:rsidRPr="00C10829" w14:paraId="32CEEAAA" w14:textId="77777777" w:rsidTr="00896643">
        <w:tc>
          <w:tcPr>
            <w:tcW w:w="567" w:type="dxa"/>
            <w:tcMar>
              <w:top w:w="0" w:type="dxa"/>
              <w:left w:w="108" w:type="dxa"/>
              <w:bottom w:w="0" w:type="dxa"/>
              <w:right w:w="108" w:type="dxa"/>
            </w:tcMar>
          </w:tcPr>
          <w:p w14:paraId="0C81789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7"/>
            <w:tcMar>
              <w:top w:w="0" w:type="dxa"/>
              <w:left w:w="108" w:type="dxa"/>
              <w:bottom w:w="0" w:type="dxa"/>
              <w:right w:w="108" w:type="dxa"/>
            </w:tcMar>
          </w:tcPr>
          <w:p w14:paraId="5DFBD24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14:paraId="20BDF78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w:t>
            </w:r>
          </w:p>
        </w:tc>
      </w:tr>
      <w:tr w:rsidR="002C6E8D" w:rsidRPr="00C10829" w14:paraId="2CE73842" w14:textId="77777777" w:rsidTr="00896643">
        <w:tc>
          <w:tcPr>
            <w:tcW w:w="11197" w:type="dxa"/>
            <w:gridSpan w:val="8"/>
            <w:shd w:val="clear" w:color="EEECE1" w:fill="EEECE1"/>
            <w:tcMar>
              <w:top w:w="0" w:type="dxa"/>
              <w:left w:w="108" w:type="dxa"/>
              <w:bottom w:w="0" w:type="dxa"/>
              <w:right w:w="108" w:type="dxa"/>
            </w:tcMar>
          </w:tcPr>
          <w:p w14:paraId="470D3AB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14:paraId="6191AEA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14:paraId="6F26BC3C" w14:textId="77777777" w:rsidTr="00896643">
        <w:tc>
          <w:tcPr>
            <w:tcW w:w="5857" w:type="dxa"/>
            <w:gridSpan w:val="4"/>
            <w:tcMar>
              <w:top w:w="0" w:type="dxa"/>
              <w:left w:w="108" w:type="dxa"/>
              <w:bottom w:w="0" w:type="dxa"/>
              <w:right w:w="108" w:type="dxa"/>
            </w:tcMar>
          </w:tcPr>
          <w:p w14:paraId="3D65F6C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14:paraId="0BB9BA2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14:paraId="68CA70DD" w14:textId="77777777" w:rsidTr="00896643">
        <w:trPr>
          <w:trHeight w:val="628"/>
        </w:trPr>
        <w:tc>
          <w:tcPr>
            <w:tcW w:w="567" w:type="dxa"/>
            <w:vMerge w:val="restart"/>
            <w:tcMar>
              <w:top w:w="0" w:type="dxa"/>
              <w:left w:w="108" w:type="dxa"/>
              <w:bottom w:w="0" w:type="dxa"/>
              <w:right w:w="108" w:type="dxa"/>
            </w:tcMar>
          </w:tcPr>
          <w:p w14:paraId="3C103CB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3"/>
            <w:vMerge w:val="restart"/>
            <w:tcMar>
              <w:top w:w="0" w:type="dxa"/>
              <w:left w:w="108" w:type="dxa"/>
              <w:bottom w:w="0" w:type="dxa"/>
              <w:right w:w="108" w:type="dxa"/>
            </w:tcMar>
          </w:tcPr>
          <w:p w14:paraId="55F6EAB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14:paraId="7C972FF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14:paraId="4F180D7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14:paraId="0A2A2509" w14:textId="77777777" w:rsidTr="00896643">
        <w:trPr>
          <w:trHeight w:val="374"/>
        </w:trPr>
        <w:tc>
          <w:tcPr>
            <w:tcW w:w="567" w:type="dxa"/>
            <w:vMerge/>
          </w:tcPr>
          <w:p w14:paraId="3958C32D" w14:textId="77777777" w:rsidR="002C6E8D" w:rsidRPr="00C10829" w:rsidRDefault="002C6E8D">
            <w:pPr>
              <w:rPr>
                <w:sz w:val="20"/>
              </w:rPr>
            </w:pPr>
          </w:p>
        </w:tc>
        <w:tc>
          <w:tcPr>
            <w:tcW w:w="5290" w:type="dxa"/>
            <w:gridSpan w:val="3"/>
            <w:vMerge/>
          </w:tcPr>
          <w:p w14:paraId="1D44569D" w14:textId="77777777" w:rsidR="002C6E8D" w:rsidRPr="00C10829" w:rsidRDefault="002C6E8D">
            <w:pPr>
              <w:rPr>
                <w:sz w:val="20"/>
              </w:rPr>
            </w:pPr>
          </w:p>
        </w:tc>
        <w:tc>
          <w:tcPr>
            <w:tcW w:w="495" w:type="dxa"/>
            <w:tcMar>
              <w:top w:w="0" w:type="dxa"/>
              <w:left w:w="108" w:type="dxa"/>
              <w:bottom w:w="0" w:type="dxa"/>
              <w:right w:w="108" w:type="dxa"/>
            </w:tcMar>
          </w:tcPr>
          <w:p w14:paraId="61BB808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14:paraId="713E9D6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14:paraId="548EC3EC" w14:textId="77777777" w:rsidTr="00896643">
        <w:tc>
          <w:tcPr>
            <w:tcW w:w="567" w:type="dxa"/>
            <w:tcMar>
              <w:top w:w="0" w:type="dxa"/>
              <w:left w:w="108" w:type="dxa"/>
              <w:bottom w:w="0" w:type="dxa"/>
              <w:right w:w="108" w:type="dxa"/>
            </w:tcMar>
          </w:tcPr>
          <w:p w14:paraId="0DDB73D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3"/>
            <w:tcMar>
              <w:top w:w="0" w:type="dxa"/>
              <w:left w:w="108" w:type="dxa"/>
              <w:bottom w:w="0" w:type="dxa"/>
              <w:right w:w="108" w:type="dxa"/>
            </w:tcMar>
          </w:tcPr>
          <w:p w14:paraId="36F86B2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14:paraId="7332B14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14:paraId="7AC78D9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14:paraId="0BB76B6D" w14:textId="77777777" w:rsidTr="00896643">
        <w:trPr>
          <w:trHeight w:val="843"/>
        </w:trPr>
        <w:tc>
          <w:tcPr>
            <w:tcW w:w="567" w:type="dxa"/>
            <w:vMerge w:val="restart"/>
            <w:tcMar>
              <w:top w:w="0" w:type="dxa"/>
              <w:left w:w="108" w:type="dxa"/>
              <w:bottom w:w="0" w:type="dxa"/>
              <w:right w:w="108" w:type="dxa"/>
            </w:tcMar>
          </w:tcPr>
          <w:p w14:paraId="03FF234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3"/>
            <w:vMerge w:val="restart"/>
            <w:tcMar>
              <w:top w:w="0" w:type="dxa"/>
              <w:left w:w="108" w:type="dxa"/>
              <w:bottom w:w="0" w:type="dxa"/>
              <w:right w:w="108" w:type="dxa"/>
            </w:tcMar>
          </w:tcPr>
          <w:p w14:paraId="6DF84B6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14:paraId="6970AF1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14:paraId="22FAD48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14:paraId="7FEDEDD1" w14:textId="77777777" w:rsidTr="00896643">
        <w:tc>
          <w:tcPr>
            <w:tcW w:w="567" w:type="dxa"/>
            <w:vMerge/>
          </w:tcPr>
          <w:p w14:paraId="16A0F32A" w14:textId="77777777" w:rsidR="002C6E8D" w:rsidRPr="00C10829" w:rsidRDefault="002C6E8D">
            <w:pPr>
              <w:rPr>
                <w:sz w:val="20"/>
              </w:rPr>
            </w:pPr>
          </w:p>
        </w:tc>
        <w:tc>
          <w:tcPr>
            <w:tcW w:w="5290" w:type="dxa"/>
            <w:gridSpan w:val="3"/>
            <w:vMerge/>
          </w:tcPr>
          <w:p w14:paraId="379D5F6F" w14:textId="77777777" w:rsidR="002C6E8D" w:rsidRPr="00C10829" w:rsidRDefault="002C6E8D">
            <w:pPr>
              <w:rPr>
                <w:sz w:val="20"/>
              </w:rPr>
            </w:pPr>
          </w:p>
        </w:tc>
        <w:tc>
          <w:tcPr>
            <w:tcW w:w="495" w:type="dxa"/>
            <w:tcMar>
              <w:top w:w="0" w:type="dxa"/>
              <w:left w:w="108" w:type="dxa"/>
              <w:bottom w:w="0" w:type="dxa"/>
              <w:right w:w="108" w:type="dxa"/>
            </w:tcMar>
          </w:tcPr>
          <w:p w14:paraId="2B63029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14:paraId="1067F9F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14:paraId="483C8476" w14:textId="77777777" w:rsidTr="00896643">
        <w:tc>
          <w:tcPr>
            <w:tcW w:w="567" w:type="dxa"/>
            <w:vMerge/>
          </w:tcPr>
          <w:p w14:paraId="65C970BF" w14:textId="77777777" w:rsidR="002C6E8D" w:rsidRPr="00C10829" w:rsidRDefault="002C6E8D">
            <w:pPr>
              <w:rPr>
                <w:sz w:val="20"/>
              </w:rPr>
            </w:pPr>
          </w:p>
        </w:tc>
        <w:tc>
          <w:tcPr>
            <w:tcW w:w="5290" w:type="dxa"/>
            <w:gridSpan w:val="3"/>
            <w:vMerge/>
          </w:tcPr>
          <w:p w14:paraId="7BF7391B" w14:textId="77777777" w:rsidR="002C6E8D" w:rsidRPr="00C10829" w:rsidRDefault="002C6E8D">
            <w:pPr>
              <w:rPr>
                <w:sz w:val="20"/>
              </w:rPr>
            </w:pPr>
          </w:p>
        </w:tc>
        <w:tc>
          <w:tcPr>
            <w:tcW w:w="495" w:type="dxa"/>
            <w:tcMar>
              <w:top w:w="0" w:type="dxa"/>
              <w:left w:w="108" w:type="dxa"/>
              <w:bottom w:w="0" w:type="dxa"/>
              <w:right w:w="108" w:type="dxa"/>
            </w:tcMar>
          </w:tcPr>
          <w:p w14:paraId="5656CC5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14:paraId="5AE96E6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14:paraId="6D866F59" w14:textId="77777777" w:rsidTr="00896643">
        <w:tc>
          <w:tcPr>
            <w:tcW w:w="567" w:type="dxa"/>
            <w:vMerge/>
          </w:tcPr>
          <w:p w14:paraId="54B27B0F" w14:textId="77777777" w:rsidR="002C6E8D" w:rsidRPr="00C10829" w:rsidRDefault="002C6E8D">
            <w:pPr>
              <w:rPr>
                <w:sz w:val="20"/>
              </w:rPr>
            </w:pPr>
          </w:p>
        </w:tc>
        <w:tc>
          <w:tcPr>
            <w:tcW w:w="5290" w:type="dxa"/>
            <w:gridSpan w:val="3"/>
            <w:vMerge/>
          </w:tcPr>
          <w:p w14:paraId="5E27C045" w14:textId="77777777" w:rsidR="002C6E8D" w:rsidRPr="00C10829" w:rsidRDefault="002C6E8D">
            <w:pPr>
              <w:rPr>
                <w:sz w:val="20"/>
              </w:rPr>
            </w:pPr>
          </w:p>
        </w:tc>
        <w:tc>
          <w:tcPr>
            <w:tcW w:w="495" w:type="dxa"/>
            <w:tcMar>
              <w:top w:w="0" w:type="dxa"/>
              <w:left w:w="108" w:type="dxa"/>
              <w:bottom w:w="0" w:type="dxa"/>
              <w:right w:w="108" w:type="dxa"/>
            </w:tcMar>
          </w:tcPr>
          <w:p w14:paraId="3607FE6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14:paraId="6BB72EA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14:paraId="3380B0B5" w14:textId="77777777" w:rsidTr="00896643">
        <w:tc>
          <w:tcPr>
            <w:tcW w:w="567" w:type="dxa"/>
            <w:tcMar>
              <w:top w:w="0" w:type="dxa"/>
              <w:left w:w="108" w:type="dxa"/>
              <w:bottom w:w="0" w:type="dxa"/>
              <w:right w:w="108" w:type="dxa"/>
            </w:tcMar>
          </w:tcPr>
          <w:p w14:paraId="596A94B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8</w:t>
            </w:r>
          </w:p>
        </w:tc>
        <w:tc>
          <w:tcPr>
            <w:tcW w:w="14315" w:type="dxa"/>
            <w:gridSpan w:val="8"/>
            <w:tcMar>
              <w:top w:w="0" w:type="dxa"/>
              <w:left w:w="108" w:type="dxa"/>
              <w:bottom w:w="0" w:type="dxa"/>
              <w:right w:w="108" w:type="dxa"/>
            </w:tcMar>
          </w:tcPr>
          <w:p w14:paraId="68D7A27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14:paraId="28E1462B" w14:textId="77777777" w:rsidTr="00896643">
        <w:tc>
          <w:tcPr>
            <w:tcW w:w="14882" w:type="dxa"/>
            <w:gridSpan w:val="9"/>
            <w:shd w:val="clear" w:color="F2F2F2" w:fill="F2F2F2"/>
            <w:tcMar>
              <w:top w:w="0" w:type="dxa"/>
              <w:left w:w="108" w:type="dxa"/>
              <w:bottom w:w="0" w:type="dxa"/>
              <w:right w:w="108" w:type="dxa"/>
            </w:tcMar>
          </w:tcPr>
          <w:p w14:paraId="6B07E4C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14:paraId="241D27F6" w14:textId="77777777" w:rsidTr="00896643">
        <w:tc>
          <w:tcPr>
            <w:tcW w:w="9556" w:type="dxa"/>
            <w:gridSpan w:val="6"/>
            <w:shd w:val="clear" w:color="EEECE1" w:fill="EEECE1"/>
            <w:tcMar>
              <w:top w:w="0" w:type="dxa"/>
              <w:left w:w="108" w:type="dxa"/>
              <w:bottom w:w="0" w:type="dxa"/>
              <w:right w:w="108" w:type="dxa"/>
            </w:tcMar>
          </w:tcPr>
          <w:p w14:paraId="654DB45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14:paraId="710D3E5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14:paraId="5D02B6D5" w14:textId="77777777" w:rsidTr="00896643">
        <w:tc>
          <w:tcPr>
            <w:tcW w:w="567" w:type="dxa"/>
            <w:shd w:val="clear" w:color="FFFFFF" w:fill="FFFFFF"/>
            <w:tcMar>
              <w:top w:w="0" w:type="dxa"/>
              <w:left w:w="108" w:type="dxa"/>
              <w:bottom w:w="0" w:type="dxa"/>
              <w:right w:w="108" w:type="dxa"/>
            </w:tcMar>
          </w:tcPr>
          <w:p w14:paraId="0D92BD3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5"/>
            <w:shd w:val="clear" w:color="FFFFFF" w:fill="FFFFFF"/>
            <w:tcMar>
              <w:top w:w="0" w:type="dxa"/>
              <w:left w:w="108" w:type="dxa"/>
              <w:bottom w:w="0" w:type="dxa"/>
              <w:right w:w="108" w:type="dxa"/>
            </w:tcMar>
          </w:tcPr>
          <w:p w14:paraId="5170DCD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14:paraId="71D3F37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14:paraId="6B314A7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14:paraId="02FF4EA6" w14:textId="77777777" w:rsidTr="00896643">
        <w:tc>
          <w:tcPr>
            <w:tcW w:w="567" w:type="dxa"/>
            <w:shd w:val="clear" w:color="FFFFFF" w:fill="FFFFFF"/>
            <w:tcMar>
              <w:top w:w="0" w:type="dxa"/>
              <w:left w:w="108" w:type="dxa"/>
              <w:bottom w:w="0" w:type="dxa"/>
              <w:right w:w="108" w:type="dxa"/>
            </w:tcMar>
          </w:tcPr>
          <w:p w14:paraId="4C2CF01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5"/>
            <w:shd w:val="clear" w:color="FFFFFF" w:fill="FFFFFF"/>
            <w:tcMar>
              <w:top w:w="0" w:type="dxa"/>
              <w:left w:w="108" w:type="dxa"/>
              <w:bottom w:w="0" w:type="dxa"/>
              <w:right w:w="108" w:type="dxa"/>
            </w:tcMar>
          </w:tcPr>
          <w:p w14:paraId="730416C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визуальные, аудийные, аудиовизуальные</w:t>
            </w:r>
          </w:p>
        </w:tc>
        <w:tc>
          <w:tcPr>
            <w:tcW w:w="5326" w:type="dxa"/>
            <w:gridSpan w:val="3"/>
            <w:vMerge/>
          </w:tcPr>
          <w:p w14:paraId="7EEA7108" w14:textId="77777777" w:rsidR="002C6E8D" w:rsidRPr="00C10829" w:rsidRDefault="002C6E8D">
            <w:pPr>
              <w:rPr>
                <w:sz w:val="20"/>
              </w:rPr>
            </w:pPr>
          </w:p>
        </w:tc>
      </w:tr>
      <w:tr w:rsidR="002C6E8D" w:rsidRPr="00C10829" w14:paraId="03A4E7A5" w14:textId="77777777" w:rsidTr="00896643">
        <w:tc>
          <w:tcPr>
            <w:tcW w:w="567" w:type="dxa"/>
            <w:shd w:val="clear" w:color="FFFFFF" w:fill="FFFFFF"/>
            <w:tcMar>
              <w:top w:w="0" w:type="dxa"/>
              <w:left w:w="108" w:type="dxa"/>
              <w:bottom w:w="0" w:type="dxa"/>
              <w:right w:w="108" w:type="dxa"/>
            </w:tcMar>
          </w:tcPr>
          <w:p w14:paraId="1778EAD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5"/>
            <w:shd w:val="clear" w:color="FFFFFF" w:fill="FFFFFF"/>
            <w:tcMar>
              <w:top w:w="0" w:type="dxa"/>
              <w:left w:w="108" w:type="dxa"/>
              <w:bottom w:w="0" w:type="dxa"/>
              <w:right w:w="108" w:type="dxa"/>
            </w:tcMar>
          </w:tcPr>
          <w:p w14:paraId="14D5AD8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14:paraId="646EA460" w14:textId="77777777" w:rsidR="002C6E8D" w:rsidRPr="00C10829" w:rsidRDefault="002C6E8D">
            <w:pPr>
              <w:rPr>
                <w:sz w:val="20"/>
              </w:rPr>
            </w:pPr>
          </w:p>
        </w:tc>
      </w:tr>
      <w:tr w:rsidR="002C6E8D" w:rsidRPr="00C10829" w14:paraId="707DC429" w14:textId="77777777" w:rsidTr="00896643">
        <w:tc>
          <w:tcPr>
            <w:tcW w:w="567" w:type="dxa"/>
            <w:shd w:val="clear" w:color="FFFFFF" w:fill="FFFFFF"/>
            <w:tcMar>
              <w:top w:w="0" w:type="dxa"/>
              <w:left w:w="108" w:type="dxa"/>
              <w:bottom w:w="0" w:type="dxa"/>
              <w:right w:w="108" w:type="dxa"/>
            </w:tcMar>
          </w:tcPr>
          <w:p w14:paraId="6857669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5"/>
            <w:shd w:val="clear" w:color="FFFFFF" w:fill="FFFFFF"/>
            <w:tcMar>
              <w:top w:w="0" w:type="dxa"/>
              <w:left w:w="108" w:type="dxa"/>
              <w:bottom w:w="0" w:type="dxa"/>
              <w:right w:w="108" w:type="dxa"/>
            </w:tcMar>
          </w:tcPr>
          <w:p w14:paraId="7C071A1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14:paraId="37812539" w14:textId="77777777" w:rsidR="002C6E8D" w:rsidRPr="00C10829" w:rsidRDefault="002C6E8D">
            <w:pPr>
              <w:rPr>
                <w:sz w:val="20"/>
              </w:rPr>
            </w:pPr>
          </w:p>
        </w:tc>
      </w:tr>
      <w:tr w:rsidR="002C6E8D" w:rsidRPr="00C10829" w14:paraId="6CB8D808" w14:textId="77777777" w:rsidTr="00896643">
        <w:tc>
          <w:tcPr>
            <w:tcW w:w="9556" w:type="dxa"/>
            <w:gridSpan w:val="6"/>
            <w:shd w:val="clear" w:color="EEECE1" w:fill="EEECE1"/>
            <w:tcMar>
              <w:top w:w="0" w:type="dxa"/>
              <w:left w:w="108" w:type="dxa"/>
              <w:bottom w:w="0" w:type="dxa"/>
              <w:right w:w="108" w:type="dxa"/>
            </w:tcMar>
            <w:vAlign w:val="center"/>
          </w:tcPr>
          <w:p w14:paraId="23DB4B8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14:paraId="2EED9D5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14:paraId="69D10DB1" w14:textId="77777777" w:rsidTr="00896643">
        <w:tc>
          <w:tcPr>
            <w:tcW w:w="4420" w:type="dxa"/>
            <w:gridSpan w:val="3"/>
            <w:shd w:val="clear" w:color="FFFFFF" w:fill="FFFFFF"/>
            <w:tcMar>
              <w:top w:w="0" w:type="dxa"/>
              <w:left w:w="108" w:type="dxa"/>
              <w:bottom w:w="0" w:type="dxa"/>
              <w:right w:w="108" w:type="dxa"/>
            </w:tcMar>
          </w:tcPr>
          <w:p w14:paraId="0A44A02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14:paraId="05C175C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14:paraId="71ED9CF4" w14:textId="77777777" w:rsidTr="00896643">
        <w:tc>
          <w:tcPr>
            <w:tcW w:w="4420" w:type="dxa"/>
            <w:gridSpan w:val="3"/>
            <w:shd w:val="clear" w:color="FFFFFF" w:fill="FFFFFF"/>
            <w:tcMar>
              <w:top w:w="0" w:type="dxa"/>
              <w:left w:w="108" w:type="dxa"/>
              <w:bottom w:w="0" w:type="dxa"/>
              <w:right w:w="108" w:type="dxa"/>
            </w:tcMar>
            <w:vAlign w:val="center"/>
          </w:tcPr>
          <w:p w14:paraId="14071F7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14:paraId="704DC0E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14:paraId="08B3E93D" w14:textId="77777777" w:rsidTr="00896643">
        <w:tc>
          <w:tcPr>
            <w:tcW w:w="4420" w:type="dxa"/>
            <w:gridSpan w:val="3"/>
            <w:shd w:val="clear" w:color="FFFFFF" w:fill="FFFFFF"/>
            <w:tcMar>
              <w:top w:w="0" w:type="dxa"/>
              <w:left w:w="108" w:type="dxa"/>
              <w:bottom w:w="0" w:type="dxa"/>
              <w:right w:w="108" w:type="dxa"/>
            </w:tcMar>
            <w:vAlign w:val="center"/>
          </w:tcPr>
          <w:p w14:paraId="43AB2A6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14:paraId="1886DC0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14:paraId="6ABE7581" w14:textId="77777777" w:rsidTr="00896643">
        <w:tc>
          <w:tcPr>
            <w:tcW w:w="4420" w:type="dxa"/>
            <w:gridSpan w:val="3"/>
            <w:shd w:val="clear" w:color="FFFFFF" w:fill="FFFFFF"/>
            <w:tcMar>
              <w:top w:w="0" w:type="dxa"/>
              <w:left w:w="108" w:type="dxa"/>
              <w:bottom w:w="0" w:type="dxa"/>
              <w:right w:w="108" w:type="dxa"/>
            </w:tcMar>
            <w:vAlign w:val="center"/>
          </w:tcPr>
          <w:p w14:paraId="790783D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14:paraId="30593E7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14:paraId="2F8DC355" w14:textId="77777777" w:rsidTr="00896643">
        <w:tc>
          <w:tcPr>
            <w:tcW w:w="4420" w:type="dxa"/>
            <w:gridSpan w:val="3"/>
            <w:shd w:val="clear" w:color="FFFFFF" w:fill="FFFFFF"/>
            <w:tcMar>
              <w:top w:w="0" w:type="dxa"/>
              <w:left w:w="108" w:type="dxa"/>
              <w:bottom w:w="0" w:type="dxa"/>
              <w:right w:w="108" w:type="dxa"/>
            </w:tcMar>
            <w:vAlign w:val="center"/>
          </w:tcPr>
          <w:p w14:paraId="27AED5F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14:paraId="79543BF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14:paraId="07945BFD" w14:textId="77777777" w:rsidTr="00896643">
        <w:tc>
          <w:tcPr>
            <w:tcW w:w="4420" w:type="dxa"/>
            <w:gridSpan w:val="3"/>
            <w:shd w:val="clear" w:color="FFFFFF" w:fill="FFFFFF"/>
            <w:tcMar>
              <w:top w:w="0" w:type="dxa"/>
              <w:left w:w="108" w:type="dxa"/>
              <w:bottom w:w="0" w:type="dxa"/>
              <w:right w:w="108" w:type="dxa"/>
            </w:tcMar>
            <w:vAlign w:val="center"/>
          </w:tcPr>
          <w:p w14:paraId="6C8B61B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14:paraId="3A31123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14:paraId="50C277B9" w14:textId="77777777" w:rsidTr="00896643">
        <w:tc>
          <w:tcPr>
            <w:tcW w:w="4420" w:type="dxa"/>
            <w:gridSpan w:val="3"/>
            <w:shd w:val="clear" w:color="FFFFFF" w:fill="FFFFFF"/>
            <w:tcMar>
              <w:top w:w="0" w:type="dxa"/>
              <w:left w:w="108" w:type="dxa"/>
              <w:bottom w:w="0" w:type="dxa"/>
              <w:right w:w="108" w:type="dxa"/>
            </w:tcMar>
            <w:vAlign w:val="center"/>
          </w:tcPr>
          <w:p w14:paraId="6199BF7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14:paraId="625422A8" w14:textId="77777777" w:rsidR="002C6E8D" w:rsidRPr="00C10829" w:rsidRDefault="002C6E8D">
            <w:pPr>
              <w:rPr>
                <w:sz w:val="20"/>
              </w:rPr>
            </w:pPr>
          </w:p>
        </w:tc>
      </w:tr>
      <w:tr w:rsidR="002C6E8D" w:rsidRPr="00C10829" w14:paraId="7F5FE5CC" w14:textId="77777777" w:rsidTr="00896643">
        <w:tc>
          <w:tcPr>
            <w:tcW w:w="4420" w:type="dxa"/>
            <w:gridSpan w:val="3"/>
            <w:shd w:val="clear" w:color="FFFFFF" w:fill="FFFFFF"/>
            <w:tcMar>
              <w:top w:w="0" w:type="dxa"/>
              <w:left w:w="108" w:type="dxa"/>
              <w:bottom w:w="0" w:type="dxa"/>
              <w:right w:w="108" w:type="dxa"/>
            </w:tcMar>
            <w:vAlign w:val="center"/>
          </w:tcPr>
          <w:p w14:paraId="4F77D53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14:paraId="433C679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14:paraId="29179D22" w14:textId="77777777" w:rsidTr="00896643">
        <w:tc>
          <w:tcPr>
            <w:tcW w:w="4420" w:type="dxa"/>
            <w:gridSpan w:val="3"/>
            <w:shd w:val="clear" w:color="FFFFFF" w:fill="FFFFFF"/>
            <w:tcMar>
              <w:top w:w="0" w:type="dxa"/>
              <w:left w:w="108" w:type="dxa"/>
              <w:bottom w:w="0" w:type="dxa"/>
              <w:right w:w="108" w:type="dxa"/>
            </w:tcMar>
            <w:vAlign w:val="center"/>
          </w:tcPr>
          <w:p w14:paraId="1CFFB54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14:paraId="18DB1DE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14:paraId="373FA690" w14:textId="77777777" w:rsidTr="00896643">
        <w:tc>
          <w:tcPr>
            <w:tcW w:w="4420" w:type="dxa"/>
            <w:gridSpan w:val="3"/>
            <w:shd w:val="clear" w:color="FFFFFF" w:fill="FFFFFF"/>
            <w:tcMar>
              <w:top w:w="0" w:type="dxa"/>
              <w:left w:w="108" w:type="dxa"/>
              <w:bottom w:w="0" w:type="dxa"/>
              <w:right w:w="108" w:type="dxa"/>
            </w:tcMar>
            <w:vAlign w:val="center"/>
          </w:tcPr>
          <w:p w14:paraId="09F3F64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14:paraId="6F3AA10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14:paraId="30EAA76F" w14:textId="77777777" w:rsidTr="00896643">
        <w:tc>
          <w:tcPr>
            <w:tcW w:w="4420" w:type="dxa"/>
            <w:gridSpan w:val="3"/>
            <w:shd w:val="clear" w:color="FFFFFF" w:fill="FFFFFF"/>
            <w:tcMar>
              <w:top w:w="0" w:type="dxa"/>
              <w:left w:w="108" w:type="dxa"/>
              <w:bottom w:w="0" w:type="dxa"/>
              <w:right w:w="108" w:type="dxa"/>
            </w:tcMar>
            <w:vAlign w:val="center"/>
          </w:tcPr>
          <w:p w14:paraId="1FE5BE4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14:paraId="4BC0723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14:paraId="3CAA1C61" w14:textId="77777777" w:rsidTr="00896643">
        <w:tc>
          <w:tcPr>
            <w:tcW w:w="9721" w:type="dxa"/>
            <w:gridSpan w:val="7"/>
            <w:shd w:val="clear" w:color="F2F2F2" w:fill="F2F2F2"/>
            <w:tcMar>
              <w:top w:w="0" w:type="dxa"/>
              <w:left w:w="108" w:type="dxa"/>
              <w:bottom w:w="0" w:type="dxa"/>
              <w:right w:w="108" w:type="dxa"/>
            </w:tcMar>
            <w:vAlign w:val="center"/>
          </w:tcPr>
          <w:p w14:paraId="3526260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14:paraId="138E29D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14:paraId="4FE91A7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14:paraId="653C3801" w14:textId="77777777" w:rsidTr="00896643">
        <w:tc>
          <w:tcPr>
            <w:tcW w:w="9721" w:type="dxa"/>
            <w:gridSpan w:val="7"/>
            <w:shd w:val="clear" w:color="F2F2F2" w:fill="F2F2F2"/>
            <w:tcMar>
              <w:top w:w="0" w:type="dxa"/>
              <w:left w:w="108" w:type="dxa"/>
              <w:bottom w:w="0" w:type="dxa"/>
              <w:right w:w="108" w:type="dxa"/>
            </w:tcMar>
            <w:vAlign w:val="center"/>
          </w:tcPr>
          <w:p w14:paraId="650F8F7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14:paraId="20FF234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14:paraId="76F9B90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14:paraId="29F8C6DE" w14:textId="77777777" w:rsidTr="00896643">
        <w:tc>
          <w:tcPr>
            <w:tcW w:w="9721" w:type="dxa"/>
            <w:gridSpan w:val="7"/>
            <w:shd w:val="clear" w:color="F2F2F2" w:fill="F2F2F2"/>
            <w:tcMar>
              <w:top w:w="0" w:type="dxa"/>
              <w:left w:w="108" w:type="dxa"/>
              <w:bottom w:w="0" w:type="dxa"/>
              <w:right w:w="108" w:type="dxa"/>
            </w:tcMar>
            <w:vAlign w:val="center"/>
          </w:tcPr>
          <w:p w14:paraId="523D5EF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14:paraId="177048E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п.23.11</w:t>
            </w:r>
          </w:p>
          <w:p w14:paraId="49AA6BD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r w:rsidR="002C6E8D" w:rsidRPr="00C10829" w14:paraId="58B340C0" w14:textId="77777777" w:rsidTr="00896643">
        <w:tc>
          <w:tcPr>
            <w:tcW w:w="9721" w:type="dxa"/>
            <w:gridSpan w:val="7"/>
            <w:shd w:val="clear" w:color="F2F2F2" w:fill="F2F2F2"/>
            <w:tcMar>
              <w:top w:w="0" w:type="dxa"/>
              <w:left w:w="108" w:type="dxa"/>
              <w:bottom w:w="0" w:type="dxa"/>
              <w:right w:w="108" w:type="dxa"/>
            </w:tcMar>
            <w:vAlign w:val="center"/>
          </w:tcPr>
          <w:p w14:paraId="47F1F45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14:paraId="283852B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14:paraId="13CA733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стр.152</w:t>
            </w:r>
          </w:p>
        </w:tc>
      </w:tr>
    </w:tbl>
    <w:p w14:paraId="6FC7E6E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14:paraId="62F328DA" w14:textId="77777777"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14:paraId="25731EB8" w14:textId="77777777"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p>
    <w:p w14:paraId="4C6E456C" w14:textId="77777777"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14:paraId="17671D22" w14:textId="77777777">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3D6A0C2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14:paraId="286074A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14:paraId="2CCC8A45" w14:textId="77777777">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9D5504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774C29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559700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32A676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14:paraId="7262E730" w14:textId="77777777">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E13BF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4C6C78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8E15A7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8593C1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14:paraId="574C1C6A" w14:textId="77777777"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2C6E8D" w:rsidRPr="002B1A98" w14:paraId="5620201D" w14:textId="77777777">
        <w:tc>
          <w:tcPr>
            <w:tcW w:w="14848"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1DEAF1A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 стр.152)</w:t>
            </w:r>
          </w:p>
          <w:p w14:paraId="5944DFF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14:paraId="4250FA32" w14:textId="77777777" w:rsidR="002C6E8D" w:rsidRPr="002B1A98" w:rsidRDefault="002B1A98"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Pr>
                <w:i/>
                <w:color w:val="000000"/>
                <w:sz w:val="20"/>
              </w:rPr>
              <w:t xml:space="preserve">                                                                                                </w:t>
            </w:r>
            <w:r w:rsidR="0069355F"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79B267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125BD68F" w14:textId="77777777">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97CD3C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4D61C1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500762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DC24B5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1D0AB1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D402F1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3D5A7503" w14:textId="77777777">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42E4D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95120F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86A3A9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E564F5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02E244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Pr="002B1A98">
              <w:rPr>
                <w:color w:val="000000"/>
                <w:sz w:val="20"/>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531AA2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51AEA721" w14:textId="77777777">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5247C6C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6A2E16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4CE18E3A" w14:textId="77777777">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44E6DF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FDE43F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789C50B8" w14:textId="77777777">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041A35D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в утренний отрезок времени</w:t>
            </w:r>
          </w:p>
        </w:tc>
        <w:tc>
          <w:tcPr>
            <w:tcW w:w="8187"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C8F583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238D05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305F10D9" w14:textId="7777777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FD1A3D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88873C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5CDB9D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49492FDA" w14:textId="7777777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1620F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DFB45D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BB27BE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7FF47895" w14:textId="7777777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7BDA89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1F9A65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16FFAC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1070B527" w14:textId="77777777">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0C2F99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7"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2EE13A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275134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217EAAF9" w14:textId="77777777" w:rsidTr="002B1A98">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4EE25B7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7"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5CDC4E0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AA971C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75C720B6" w14:textId="77777777"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71D77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63D53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DF832F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577784C7" w14:textId="77777777" w:rsidTr="002B1A98">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EEC2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F6DF7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CE710A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246E1333" w14:textId="77777777" w:rsidTr="002B1A98">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2DAE8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8CF13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80DCC93" w14:textId="77777777" w:rsidR="002C6E8D" w:rsidRPr="002B1A98" w:rsidRDefault="002C6E8D">
            <w:pPr>
              <w:spacing w:line="57" w:lineRule="atLeast"/>
              <w:rPr>
                <w:sz w:val="20"/>
              </w:rPr>
            </w:pPr>
          </w:p>
        </w:tc>
      </w:tr>
      <w:tr w:rsidR="002C6E8D" w:rsidRPr="002B1A98" w14:paraId="4BDA7F6F" w14:textId="77777777" w:rsidTr="002B1A98">
        <w:trPr>
          <w:trHeight w:val="502"/>
        </w:trPr>
        <w:tc>
          <w:tcPr>
            <w:tcW w:w="6662" w:type="dxa"/>
            <w:gridSpan w:val="5"/>
            <w:vMerge/>
            <w:tcBorders>
              <w:top w:val="single" w:sz="4" w:space="0" w:color="auto"/>
              <w:left w:val="single" w:sz="4" w:space="0" w:color="auto"/>
              <w:bottom w:val="single" w:sz="4" w:space="0" w:color="auto"/>
              <w:right w:val="single" w:sz="4" w:space="0" w:color="auto"/>
            </w:tcBorders>
          </w:tcPr>
          <w:p w14:paraId="2DE33F4E" w14:textId="77777777" w:rsidR="002C6E8D" w:rsidRPr="002B1A98" w:rsidRDefault="002C6E8D">
            <w:pPr>
              <w:rPr>
                <w:sz w:val="20"/>
              </w:rPr>
            </w:pPr>
          </w:p>
        </w:tc>
        <w:tc>
          <w:tcPr>
            <w:tcW w:w="8187"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005A8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9D6938" w14:textId="77777777" w:rsidR="002C6E8D" w:rsidRPr="002B1A98" w:rsidRDefault="002C6E8D">
            <w:pPr>
              <w:spacing w:line="57" w:lineRule="atLeast"/>
              <w:rPr>
                <w:sz w:val="20"/>
              </w:rPr>
            </w:pPr>
          </w:p>
        </w:tc>
      </w:tr>
      <w:tr w:rsidR="002C6E8D" w:rsidRPr="002B1A98" w14:paraId="7C7DFC64" w14:textId="77777777"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185799F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3BB88DA" w14:textId="77777777" w:rsidR="002C6E8D" w:rsidRPr="002B1A98" w:rsidRDefault="002C6E8D">
            <w:pPr>
              <w:spacing w:line="57" w:lineRule="atLeast"/>
              <w:rPr>
                <w:sz w:val="20"/>
              </w:rPr>
            </w:pPr>
          </w:p>
        </w:tc>
      </w:tr>
      <w:tr w:rsidR="002C6E8D" w:rsidRPr="002B1A98" w14:paraId="0CA23529" w14:textId="77777777" w:rsidTr="002B1A98">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0848896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14:paraId="61CD199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0"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145BFE3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14:paraId="2834529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A50E65B" w14:textId="77777777" w:rsidR="002C6E8D" w:rsidRPr="002B1A98" w:rsidRDefault="002C6E8D">
            <w:pPr>
              <w:spacing w:line="57" w:lineRule="atLeast"/>
              <w:rPr>
                <w:sz w:val="20"/>
              </w:rPr>
            </w:pPr>
          </w:p>
        </w:tc>
      </w:tr>
      <w:tr w:rsidR="002C6E8D" w:rsidRPr="002B1A98" w14:paraId="20688ADD" w14:textId="77777777"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DE225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913A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3D43E58" w14:textId="77777777" w:rsidR="002C6E8D" w:rsidRPr="002B1A98" w:rsidRDefault="002C6E8D">
            <w:pPr>
              <w:spacing w:line="57" w:lineRule="atLeast"/>
              <w:rPr>
                <w:sz w:val="20"/>
              </w:rPr>
            </w:pPr>
          </w:p>
        </w:tc>
      </w:tr>
      <w:tr w:rsidR="002C6E8D" w:rsidRPr="002B1A98" w14:paraId="3B767957" w14:textId="77777777"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4126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2FC9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A821544" w14:textId="77777777" w:rsidR="002C6E8D" w:rsidRPr="002B1A98" w:rsidRDefault="002C6E8D">
            <w:pPr>
              <w:spacing w:line="57" w:lineRule="atLeast"/>
              <w:rPr>
                <w:sz w:val="20"/>
              </w:rPr>
            </w:pPr>
          </w:p>
        </w:tc>
      </w:tr>
      <w:tr w:rsidR="002C6E8D" w:rsidRPr="002B1A98" w14:paraId="51279EF3" w14:textId="77777777" w:rsidTr="002B1A98">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4B19DBD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форма организации обучения, наряду с экскурсиями, дидактическими играми, играми-путешествиями и другими</w:t>
            </w:r>
          </w:p>
        </w:tc>
        <w:tc>
          <w:tcPr>
            <w:tcW w:w="10470"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14:paraId="3A12B94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B5A4575" w14:textId="77777777" w:rsidR="002C6E8D" w:rsidRPr="002B1A98" w:rsidRDefault="002C6E8D">
            <w:pPr>
              <w:spacing w:line="57" w:lineRule="atLeast"/>
              <w:rPr>
                <w:sz w:val="20"/>
              </w:rPr>
            </w:pPr>
          </w:p>
        </w:tc>
      </w:tr>
      <w:tr w:rsidR="002C6E8D" w:rsidRPr="002B1A98" w14:paraId="54835064" w14:textId="77777777"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9BD7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проводится в виде образовательных ситуаций, тематических событий, проектной деятельности, проблемно-обучающих ситуаций, </w:t>
            </w:r>
            <w:r w:rsidRPr="002B1A98">
              <w:rPr>
                <w:color w:val="000000"/>
                <w:sz w:val="20"/>
              </w:rPr>
              <w:lastRenderedPageBreak/>
              <w:t>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5B13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игровая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BFC3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CE7D280" w14:textId="77777777" w:rsidR="002C6E8D" w:rsidRPr="002B1A98" w:rsidRDefault="002C6E8D">
            <w:pPr>
              <w:spacing w:line="57" w:lineRule="atLeast"/>
              <w:rPr>
                <w:sz w:val="20"/>
              </w:rPr>
            </w:pPr>
          </w:p>
        </w:tc>
      </w:tr>
      <w:tr w:rsidR="002C6E8D" w:rsidRPr="002B1A98" w14:paraId="3AA43EBA" w14:textId="77777777"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14:paraId="4CAFE8A4" w14:textId="77777777"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7CAD0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14:paraId="3106AA0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B5A92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F2647FB" w14:textId="77777777" w:rsidR="002C6E8D" w:rsidRPr="002B1A98" w:rsidRDefault="002C6E8D">
            <w:pPr>
              <w:spacing w:line="57" w:lineRule="atLeast"/>
              <w:rPr>
                <w:sz w:val="20"/>
              </w:rPr>
            </w:pPr>
          </w:p>
        </w:tc>
      </w:tr>
      <w:tr w:rsidR="002C6E8D" w:rsidRPr="002B1A98" w14:paraId="3C69FCC0" w14:textId="77777777" w:rsidTr="002B1A98">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07378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EA9E6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CB6CC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7199B5C" w14:textId="77777777" w:rsidR="002C6E8D" w:rsidRPr="002B1A98" w:rsidRDefault="002C6E8D">
            <w:pPr>
              <w:spacing w:line="57" w:lineRule="atLeast"/>
              <w:rPr>
                <w:sz w:val="20"/>
              </w:rPr>
            </w:pPr>
          </w:p>
        </w:tc>
      </w:tr>
      <w:tr w:rsidR="002C6E8D" w:rsidRPr="002B1A98" w14:paraId="5DD107EF" w14:textId="77777777" w:rsidTr="002B1A98">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14:paraId="491233E8" w14:textId="77777777"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5E232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782B4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521D40E" w14:textId="77777777" w:rsidR="002C6E8D" w:rsidRPr="002B1A98" w:rsidRDefault="002C6E8D">
            <w:pPr>
              <w:spacing w:line="57" w:lineRule="atLeast"/>
              <w:rPr>
                <w:sz w:val="20"/>
              </w:rPr>
            </w:pPr>
          </w:p>
        </w:tc>
      </w:tr>
      <w:tr w:rsidR="002C6E8D" w:rsidRPr="002B1A98" w14:paraId="61E9EE53" w14:textId="77777777"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2A366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64B2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2"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D544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0639F3" w14:textId="77777777" w:rsidR="002C6E8D" w:rsidRPr="002B1A98" w:rsidRDefault="002C6E8D">
            <w:pPr>
              <w:spacing w:line="57" w:lineRule="atLeast"/>
              <w:rPr>
                <w:sz w:val="20"/>
              </w:rPr>
            </w:pPr>
          </w:p>
        </w:tc>
      </w:tr>
      <w:tr w:rsidR="002C6E8D" w:rsidRPr="002B1A98" w14:paraId="0CC7FB54" w14:textId="77777777" w:rsidTr="002B1A98">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8D83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14:paraId="5F3ABB2C" w14:textId="77777777" w:rsidR="002C6E8D" w:rsidRPr="002B1A98" w:rsidRDefault="002C6E8D">
            <w:pPr>
              <w:rPr>
                <w:sz w:val="20"/>
              </w:rPr>
            </w:pPr>
          </w:p>
        </w:tc>
        <w:tc>
          <w:tcPr>
            <w:tcW w:w="5352" w:type="dxa"/>
            <w:gridSpan w:val="2"/>
            <w:vMerge/>
            <w:tcBorders>
              <w:top w:val="single" w:sz="4" w:space="0" w:color="auto"/>
              <w:left w:val="single" w:sz="4" w:space="0" w:color="auto"/>
              <w:bottom w:val="single" w:sz="4" w:space="0" w:color="auto"/>
              <w:right w:val="single" w:sz="4" w:space="0" w:color="auto"/>
            </w:tcBorders>
          </w:tcPr>
          <w:p w14:paraId="6B2B6BFC" w14:textId="77777777"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BDA9D0D" w14:textId="77777777" w:rsidR="002C6E8D" w:rsidRPr="002B1A98" w:rsidRDefault="002C6E8D">
            <w:pPr>
              <w:spacing w:line="57" w:lineRule="atLeast"/>
              <w:rPr>
                <w:sz w:val="20"/>
              </w:rPr>
            </w:pPr>
          </w:p>
        </w:tc>
      </w:tr>
      <w:tr w:rsidR="002C6E8D" w:rsidRPr="002B1A98" w14:paraId="0060AB2F" w14:textId="77777777" w:rsidTr="002B1A98">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185E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9E3B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72137A5" w14:textId="77777777" w:rsidR="002C6E8D" w:rsidRPr="002B1A98" w:rsidRDefault="002C6E8D">
            <w:pPr>
              <w:spacing w:line="57" w:lineRule="atLeast"/>
              <w:rPr>
                <w:sz w:val="20"/>
              </w:rPr>
            </w:pPr>
          </w:p>
        </w:tc>
      </w:tr>
      <w:tr w:rsidR="002C6E8D" w:rsidRPr="002B1A98" w14:paraId="17E1600D" w14:textId="77777777" w:rsidTr="002B1A98">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14:paraId="1793CF51" w14:textId="77777777" w:rsidR="002C6E8D" w:rsidRPr="002B1A98" w:rsidRDefault="002C6E8D">
            <w:pPr>
              <w:rPr>
                <w:sz w:val="20"/>
              </w:rPr>
            </w:pPr>
          </w:p>
        </w:tc>
        <w:tc>
          <w:tcPr>
            <w:tcW w:w="1047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85147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6F10B9" w14:textId="77777777" w:rsidR="002C6E8D" w:rsidRPr="002B1A98" w:rsidRDefault="002C6E8D">
            <w:pPr>
              <w:spacing w:line="57" w:lineRule="atLeast"/>
              <w:rPr>
                <w:sz w:val="20"/>
              </w:rPr>
            </w:pPr>
          </w:p>
        </w:tc>
      </w:tr>
      <w:tr w:rsidR="002C6E8D" w:rsidRPr="002B1A98" w14:paraId="11ED02BA" w14:textId="77777777" w:rsidTr="002B1A98">
        <w:trPr>
          <w:trHeight w:val="340"/>
        </w:trPr>
        <w:tc>
          <w:tcPr>
            <w:tcW w:w="14848"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3C2E9A3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2DEA1AB" w14:textId="77777777" w:rsidR="002C6E8D" w:rsidRPr="002B1A98" w:rsidRDefault="002C6E8D">
            <w:pPr>
              <w:spacing w:line="57" w:lineRule="atLeast"/>
              <w:rPr>
                <w:sz w:val="20"/>
              </w:rPr>
            </w:pPr>
          </w:p>
        </w:tc>
      </w:tr>
      <w:tr w:rsidR="002C6E8D" w:rsidRPr="002B1A98" w14:paraId="4626DE85" w14:textId="77777777" w:rsidTr="002B1A98">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4C8E58B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14:paraId="0BEF02D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6B4D6E3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14:paraId="148AFC7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304470F" w14:textId="77777777" w:rsidR="002C6E8D" w:rsidRPr="002B1A98" w:rsidRDefault="002C6E8D">
            <w:pPr>
              <w:spacing w:line="57" w:lineRule="atLeast"/>
              <w:rPr>
                <w:sz w:val="20"/>
              </w:rPr>
            </w:pPr>
          </w:p>
        </w:tc>
      </w:tr>
      <w:tr w:rsidR="002C6E8D" w:rsidRPr="002B1A98" w14:paraId="2BCDADB3" w14:textId="77777777" w:rsidTr="002B1A98">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C33668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AF0936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A53616F" w14:textId="77777777" w:rsidR="002C6E8D" w:rsidRPr="002B1A98" w:rsidRDefault="002C6E8D">
            <w:pPr>
              <w:spacing w:line="57" w:lineRule="atLeast"/>
              <w:rPr>
                <w:sz w:val="20"/>
              </w:rPr>
            </w:pPr>
          </w:p>
        </w:tc>
      </w:tr>
      <w:tr w:rsidR="002C6E8D" w:rsidRPr="002B1A98" w14:paraId="5CE7A887" w14:textId="77777777" w:rsidTr="002B1A98">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0C8D85B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5"/>
            <w:vMerge/>
            <w:tcBorders>
              <w:top w:val="single" w:sz="4" w:space="0" w:color="auto"/>
              <w:left w:val="single" w:sz="4" w:space="0" w:color="auto"/>
              <w:bottom w:val="single" w:sz="4" w:space="0" w:color="auto"/>
              <w:right w:val="single" w:sz="4" w:space="0" w:color="auto"/>
            </w:tcBorders>
          </w:tcPr>
          <w:p w14:paraId="2C4FA795" w14:textId="77777777"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6DCBA67" w14:textId="77777777" w:rsidR="002C6E8D" w:rsidRPr="002B1A98" w:rsidRDefault="002C6E8D">
            <w:pPr>
              <w:spacing w:line="57" w:lineRule="atLeast"/>
              <w:rPr>
                <w:sz w:val="20"/>
              </w:rPr>
            </w:pPr>
          </w:p>
        </w:tc>
      </w:tr>
      <w:tr w:rsidR="002C6E8D" w:rsidRPr="002B1A98" w14:paraId="74BC50C5" w14:textId="77777777" w:rsidTr="002B1A98">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14:paraId="3E393C34" w14:textId="77777777"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4C765B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095FA9D" w14:textId="77777777" w:rsidR="002C6E8D" w:rsidRPr="002B1A98" w:rsidRDefault="002C6E8D">
            <w:pPr>
              <w:spacing w:line="57" w:lineRule="atLeast"/>
              <w:rPr>
                <w:sz w:val="20"/>
              </w:rPr>
            </w:pPr>
          </w:p>
        </w:tc>
      </w:tr>
      <w:tr w:rsidR="002C6E8D" w:rsidRPr="002B1A98" w14:paraId="356AED90" w14:textId="77777777" w:rsidTr="002B1A98">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14:paraId="77737971" w14:textId="77777777"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2406E93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2D1AD3" w14:textId="77777777" w:rsidR="002C6E8D" w:rsidRPr="002B1A98" w:rsidRDefault="002C6E8D">
            <w:pPr>
              <w:spacing w:line="57" w:lineRule="atLeast"/>
              <w:rPr>
                <w:sz w:val="20"/>
              </w:rPr>
            </w:pPr>
          </w:p>
        </w:tc>
      </w:tr>
      <w:tr w:rsidR="002C6E8D" w:rsidRPr="002B1A98" w14:paraId="2F78EFB2" w14:textId="77777777" w:rsidTr="002B1A98">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228902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8" w:type="dxa"/>
            <w:gridSpan w:val="5"/>
            <w:vMerge/>
            <w:tcBorders>
              <w:top w:val="single" w:sz="4" w:space="0" w:color="auto"/>
              <w:left w:val="single" w:sz="4" w:space="0" w:color="auto"/>
              <w:bottom w:val="single" w:sz="4" w:space="0" w:color="auto"/>
              <w:right w:val="single" w:sz="4" w:space="0" w:color="auto"/>
            </w:tcBorders>
          </w:tcPr>
          <w:p w14:paraId="492EA552" w14:textId="77777777"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D891860" w14:textId="77777777" w:rsidR="002C6E8D" w:rsidRPr="002B1A98" w:rsidRDefault="002C6E8D">
            <w:pPr>
              <w:spacing w:line="57" w:lineRule="atLeast"/>
              <w:rPr>
                <w:sz w:val="20"/>
              </w:rPr>
            </w:pPr>
          </w:p>
        </w:tc>
      </w:tr>
      <w:tr w:rsidR="002C6E8D" w:rsidRPr="002B1A98" w14:paraId="19D40223" w14:textId="77777777" w:rsidTr="002B1A98">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D904AD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14:paraId="339314E2"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14:paraId="2C94FD97"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14:paraId="6AD15B60"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14:paraId="7CAB63B0"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14:paraId="561C53D8"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14:paraId="17C95785"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14:paraId="222F38D3"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эмоциогенную; </w:t>
            </w:r>
          </w:p>
          <w:p w14:paraId="08A3B047"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14:paraId="0AAE3B0F"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14:paraId="591C68D1"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14:paraId="31EE06DF"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38A76E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2001FE2" w14:textId="77777777" w:rsidR="002C6E8D" w:rsidRPr="002B1A98" w:rsidRDefault="002C6E8D">
            <w:pPr>
              <w:spacing w:line="57" w:lineRule="atLeast"/>
              <w:rPr>
                <w:sz w:val="20"/>
              </w:rPr>
            </w:pPr>
          </w:p>
        </w:tc>
      </w:tr>
      <w:tr w:rsidR="002C6E8D" w:rsidRPr="002B1A98" w14:paraId="6B4EC7BE" w14:textId="77777777" w:rsidTr="002B1A98">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14:paraId="7562B4CE" w14:textId="77777777"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6BF369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на участке ДОО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09E7DD9" w14:textId="77777777" w:rsidR="002C6E8D" w:rsidRPr="002B1A98" w:rsidRDefault="002C6E8D">
            <w:pPr>
              <w:spacing w:line="57" w:lineRule="atLeast"/>
              <w:rPr>
                <w:sz w:val="20"/>
              </w:rPr>
            </w:pPr>
          </w:p>
        </w:tc>
      </w:tr>
      <w:tr w:rsidR="002C6E8D" w:rsidRPr="002B1A98" w14:paraId="41651B4D" w14:textId="77777777" w:rsidTr="002B1A98">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851C30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выступает как:</w:t>
            </w:r>
          </w:p>
          <w:p w14:paraId="03B3B8E4"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14:paraId="20C8B209"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14:paraId="4E62C761"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14:paraId="3E87B259"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14:paraId="76D1DF90"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14:paraId="6C7A9258"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14:paraId="354D1DB3"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6A792CD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5BB66D7" w14:textId="77777777" w:rsidR="002C6E8D" w:rsidRPr="002B1A98" w:rsidRDefault="002C6E8D">
            <w:pPr>
              <w:spacing w:line="57" w:lineRule="atLeast"/>
              <w:rPr>
                <w:sz w:val="20"/>
              </w:rPr>
            </w:pPr>
          </w:p>
        </w:tc>
      </w:tr>
      <w:tr w:rsidR="002C6E8D" w:rsidRPr="002B1A98" w14:paraId="40099864" w14:textId="77777777"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14:paraId="5ED5209A" w14:textId="77777777"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150A6A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E167EC0" w14:textId="77777777" w:rsidR="002C6E8D" w:rsidRPr="002B1A98" w:rsidRDefault="002C6E8D">
            <w:pPr>
              <w:spacing w:line="57" w:lineRule="atLeast"/>
              <w:rPr>
                <w:sz w:val="20"/>
              </w:rPr>
            </w:pPr>
          </w:p>
        </w:tc>
      </w:tr>
      <w:tr w:rsidR="002C6E8D" w:rsidRPr="002B1A98" w14:paraId="6786B45B" w14:textId="77777777" w:rsidTr="002B1A98">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14:paraId="4B280BEB" w14:textId="77777777"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A5E1D2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679202EA" w14:textId="77777777" w:rsidR="002C6E8D" w:rsidRPr="002B1A98" w:rsidRDefault="002C6E8D">
            <w:pPr>
              <w:spacing w:line="57" w:lineRule="atLeast"/>
              <w:rPr>
                <w:sz w:val="20"/>
              </w:rPr>
            </w:pPr>
          </w:p>
        </w:tc>
      </w:tr>
      <w:tr w:rsidR="002C6E8D" w:rsidRPr="002B1A98" w14:paraId="0D425852" w14:textId="77777777" w:rsidTr="002B1A98">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5C1EFB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8" w:type="dxa"/>
            <w:gridSpan w:val="5"/>
            <w:vMerge/>
            <w:tcBorders>
              <w:top w:val="single" w:sz="4" w:space="0" w:color="auto"/>
            </w:tcBorders>
          </w:tcPr>
          <w:p w14:paraId="6C16CF9E" w14:textId="77777777"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227D5D0" w14:textId="77777777" w:rsidR="002C6E8D" w:rsidRPr="002B1A98" w:rsidRDefault="002C6E8D">
            <w:pPr>
              <w:spacing w:line="57" w:lineRule="atLeast"/>
              <w:rPr>
                <w:sz w:val="20"/>
              </w:rPr>
            </w:pPr>
          </w:p>
        </w:tc>
      </w:tr>
      <w:tr w:rsidR="002C6E8D" w:rsidRPr="002B1A98" w14:paraId="7CF143F2"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542E76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p w14:paraId="32B43B4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(форма самостоятельной инициативной деятельности)</w:t>
            </w:r>
          </w:p>
          <w:p w14:paraId="4753CD7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4FF306A" w14:textId="77777777" w:rsidR="002C6E8D" w:rsidRPr="002B1A98" w:rsidRDefault="002C6E8D">
            <w:pPr>
              <w:spacing w:line="57" w:lineRule="atLeast"/>
              <w:rPr>
                <w:sz w:val="20"/>
              </w:rPr>
            </w:pPr>
          </w:p>
        </w:tc>
      </w:tr>
      <w:tr w:rsidR="002C6E8D" w:rsidRPr="002B1A98" w14:paraId="565A04DC"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EC89B6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0FF1F22" w14:textId="77777777" w:rsidR="002C6E8D" w:rsidRPr="002B1A98" w:rsidRDefault="002C6E8D">
            <w:pPr>
              <w:spacing w:line="57" w:lineRule="atLeast"/>
              <w:rPr>
                <w:sz w:val="20"/>
              </w:rPr>
            </w:pPr>
          </w:p>
        </w:tc>
      </w:tr>
      <w:tr w:rsidR="002C6E8D" w:rsidRPr="002B1A98" w14:paraId="555346FC"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6795DE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913BD56" w14:textId="77777777" w:rsidR="002C6E8D" w:rsidRPr="002B1A98" w:rsidRDefault="002C6E8D">
            <w:pPr>
              <w:spacing w:line="57" w:lineRule="atLeast"/>
              <w:rPr>
                <w:sz w:val="20"/>
              </w:rPr>
            </w:pPr>
          </w:p>
        </w:tc>
      </w:tr>
      <w:tr w:rsidR="002C6E8D" w:rsidRPr="002B1A98" w14:paraId="6F279E02"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6D71AF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5328BBD" w14:textId="77777777" w:rsidR="002C6E8D" w:rsidRPr="002B1A98" w:rsidRDefault="002C6E8D">
            <w:pPr>
              <w:spacing w:line="57" w:lineRule="atLeast"/>
              <w:rPr>
                <w:sz w:val="20"/>
              </w:rPr>
            </w:pPr>
          </w:p>
        </w:tc>
      </w:tr>
      <w:tr w:rsidR="002C6E8D" w:rsidRPr="002B1A98" w14:paraId="08CCF059"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DE5B67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0954034" w14:textId="77777777" w:rsidR="002C6E8D" w:rsidRPr="002B1A98" w:rsidRDefault="002C6E8D">
            <w:pPr>
              <w:spacing w:line="57" w:lineRule="atLeast"/>
              <w:rPr>
                <w:sz w:val="20"/>
              </w:rPr>
            </w:pPr>
          </w:p>
        </w:tc>
      </w:tr>
      <w:tr w:rsidR="002C6E8D" w:rsidRPr="002B1A98" w14:paraId="5E355AAE"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92D379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6B94FC1" w14:textId="77777777" w:rsidR="002C6E8D" w:rsidRPr="002B1A98" w:rsidRDefault="002C6E8D">
            <w:pPr>
              <w:spacing w:line="57" w:lineRule="atLeast"/>
              <w:rPr>
                <w:sz w:val="20"/>
              </w:rPr>
            </w:pPr>
          </w:p>
        </w:tc>
      </w:tr>
      <w:tr w:rsidR="002C6E8D" w:rsidRPr="002B1A98" w14:paraId="6064A672"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FE4AE8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098CA0" w14:textId="77777777" w:rsidR="002C6E8D" w:rsidRPr="002B1A98" w:rsidRDefault="002C6E8D">
            <w:pPr>
              <w:spacing w:line="57" w:lineRule="atLeast"/>
              <w:rPr>
                <w:sz w:val="20"/>
              </w:rPr>
            </w:pPr>
          </w:p>
        </w:tc>
      </w:tr>
      <w:tr w:rsidR="002C6E8D" w:rsidRPr="002B1A98" w14:paraId="5B56D9AC"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05258D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22688B2" w14:textId="77777777" w:rsidR="002C6E8D" w:rsidRPr="002B1A98" w:rsidRDefault="002C6E8D">
            <w:pPr>
              <w:spacing w:line="57" w:lineRule="atLeast"/>
              <w:rPr>
                <w:sz w:val="20"/>
              </w:rPr>
            </w:pPr>
          </w:p>
        </w:tc>
      </w:tr>
      <w:tr w:rsidR="002C6E8D" w:rsidRPr="002B1A98" w14:paraId="14A893C1"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DE9807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1F30F8D" w14:textId="77777777" w:rsidR="002C6E8D" w:rsidRPr="002B1A98" w:rsidRDefault="002C6E8D">
            <w:pPr>
              <w:spacing w:line="57" w:lineRule="atLeast"/>
              <w:rPr>
                <w:sz w:val="20"/>
              </w:rPr>
            </w:pPr>
          </w:p>
        </w:tc>
      </w:tr>
      <w:tr w:rsidR="002C6E8D" w:rsidRPr="002B1A98" w14:paraId="22224BB0"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22390C9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1A4962F" w14:textId="77777777" w:rsidR="002C6E8D" w:rsidRPr="002B1A98" w:rsidRDefault="002C6E8D">
            <w:pPr>
              <w:spacing w:line="57" w:lineRule="atLeast"/>
              <w:rPr>
                <w:sz w:val="20"/>
              </w:rPr>
            </w:pPr>
          </w:p>
        </w:tc>
      </w:tr>
      <w:tr w:rsidR="002C6E8D" w:rsidRPr="002B1A98" w14:paraId="604E1776"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8BE64C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B2CC9FF" w14:textId="77777777" w:rsidR="002C6E8D" w:rsidRPr="002B1A98" w:rsidRDefault="002C6E8D">
            <w:pPr>
              <w:spacing w:line="57" w:lineRule="atLeast"/>
              <w:rPr>
                <w:sz w:val="20"/>
              </w:rPr>
            </w:pPr>
          </w:p>
        </w:tc>
      </w:tr>
      <w:tr w:rsidR="002C6E8D" w:rsidRPr="002B1A98" w14:paraId="044C0F6A"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EE6E78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B4D01D4" w14:textId="77777777" w:rsidR="002C6E8D" w:rsidRPr="002B1A98" w:rsidRDefault="002C6E8D">
            <w:pPr>
              <w:spacing w:line="57" w:lineRule="atLeast"/>
              <w:rPr>
                <w:sz w:val="20"/>
              </w:rPr>
            </w:pPr>
          </w:p>
        </w:tc>
      </w:tr>
      <w:tr w:rsidR="002C6E8D" w:rsidRPr="002B1A98" w14:paraId="7EBB03F2"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4F8107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B9CF049" w14:textId="77777777" w:rsidR="002C6E8D" w:rsidRPr="002B1A98" w:rsidRDefault="002C6E8D">
            <w:pPr>
              <w:spacing w:line="57" w:lineRule="atLeast"/>
              <w:rPr>
                <w:sz w:val="20"/>
              </w:rPr>
            </w:pPr>
          </w:p>
        </w:tc>
      </w:tr>
      <w:tr w:rsidR="002C6E8D" w:rsidRPr="002B1A98" w14:paraId="21B1631D"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7935C9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поощрять проявление детской инициативы в течение всего дня пребывания ребенка в ДОО,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B54DD10" w14:textId="77777777" w:rsidR="002C6E8D" w:rsidRPr="002B1A98" w:rsidRDefault="002C6E8D">
            <w:pPr>
              <w:spacing w:line="57" w:lineRule="atLeast"/>
              <w:rPr>
                <w:sz w:val="20"/>
              </w:rPr>
            </w:pPr>
          </w:p>
        </w:tc>
      </w:tr>
      <w:tr w:rsidR="002C6E8D" w:rsidRPr="002B1A98" w14:paraId="32B36947"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D34212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E7E7C6" w14:textId="77777777" w:rsidR="002C6E8D" w:rsidRPr="002B1A98" w:rsidRDefault="002C6E8D">
            <w:pPr>
              <w:spacing w:line="57" w:lineRule="atLeast"/>
              <w:rPr>
                <w:sz w:val="20"/>
              </w:rPr>
            </w:pPr>
          </w:p>
        </w:tc>
      </w:tr>
      <w:tr w:rsidR="002C6E8D" w:rsidRPr="002B1A98" w14:paraId="6858032B"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7DA942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7732B7D" w14:textId="77777777" w:rsidR="002C6E8D" w:rsidRPr="002B1A98" w:rsidRDefault="002C6E8D">
            <w:pPr>
              <w:spacing w:line="57" w:lineRule="atLeast"/>
              <w:rPr>
                <w:sz w:val="20"/>
              </w:rPr>
            </w:pPr>
          </w:p>
        </w:tc>
      </w:tr>
      <w:tr w:rsidR="002C6E8D" w:rsidRPr="002B1A98" w14:paraId="69370C09"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37E81A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73FE4BD" w14:textId="77777777" w:rsidR="002C6E8D" w:rsidRPr="002B1A98" w:rsidRDefault="002C6E8D">
            <w:pPr>
              <w:spacing w:line="57" w:lineRule="atLeast"/>
              <w:rPr>
                <w:sz w:val="20"/>
              </w:rPr>
            </w:pPr>
          </w:p>
        </w:tc>
      </w:tr>
      <w:tr w:rsidR="002C6E8D" w:rsidRPr="002B1A98" w14:paraId="3052E738"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FD5AC5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3410468" w14:textId="77777777" w:rsidR="002C6E8D" w:rsidRPr="002B1A98" w:rsidRDefault="002C6E8D">
            <w:pPr>
              <w:spacing w:line="57" w:lineRule="atLeast"/>
              <w:rPr>
                <w:sz w:val="20"/>
              </w:rPr>
            </w:pPr>
          </w:p>
        </w:tc>
      </w:tr>
      <w:tr w:rsidR="002C6E8D" w:rsidRPr="002B1A98" w14:paraId="37FBEF84"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77D163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41553">
              <w:rPr>
                <w:b/>
                <w:color w:val="000000"/>
                <w:sz w:val="20"/>
              </w:rPr>
              <w:t>2.1.5</w:t>
            </w:r>
            <w:r w:rsidRPr="002B1A98">
              <w:rPr>
                <w:b/>
                <w:color w:val="000000"/>
                <w:sz w:val="20"/>
              </w:rPr>
              <w:t>. Способы и направления поддержки детской инициативы. (рекомендуемые способы и приёмы для поддержки детской инициативы).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4CA8278" w14:textId="77777777" w:rsidR="002C6E8D" w:rsidRPr="002B1A98" w:rsidRDefault="002C6E8D">
            <w:pPr>
              <w:spacing w:line="57" w:lineRule="atLeast"/>
              <w:rPr>
                <w:sz w:val="20"/>
              </w:rPr>
            </w:pPr>
          </w:p>
        </w:tc>
      </w:tr>
      <w:tr w:rsidR="002C6E8D" w:rsidRPr="002B1A98" w14:paraId="49A7CA64"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7205E16" w14:textId="77777777"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FC6689B" w14:textId="77777777" w:rsidR="002C6E8D" w:rsidRPr="002B1A98" w:rsidRDefault="002C6E8D">
            <w:pPr>
              <w:spacing w:line="57" w:lineRule="atLeast"/>
              <w:rPr>
                <w:sz w:val="20"/>
              </w:rPr>
            </w:pPr>
          </w:p>
        </w:tc>
      </w:tr>
      <w:tr w:rsidR="002C6E8D" w:rsidRPr="002B1A98" w14:paraId="181DF84A"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50C2E20" w14:textId="77777777"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F526C9E" w14:textId="77777777" w:rsidR="002C6E8D" w:rsidRPr="002B1A98" w:rsidRDefault="002C6E8D">
            <w:pPr>
              <w:spacing w:line="57" w:lineRule="atLeast"/>
              <w:rPr>
                <w:sz w:val="20"/>
              </w:rPr>
            </w:pPr>
          </w:p>
        </w:tc>
      </w:tr>
      <w:tr w:rsidR="002C6E8D" w:rsidRPr="002B1A98" w14:paraId="63E4ED3D"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0CAF158" w14:textId="77777777"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4999B3B" w14:textId="77777777" w:rsidR="002C6E8D" w:rsidRPr="002B1A98" w:rsidRDefault="002C6E8D">
            <w:pPr>
              <w:spacing w:line="57" w:lineRule="atLeast"/>
              <w:rPr>
                <w:sz w:val="20"/>
              </w:rPr>
            </w:pPr>
          </w:p>
        </w:tc>
      </w:tr>
      <w:tr w:rsidR="002C6E8D" w:rsidRPr="002B1A98" w14:paraId="6DD75976"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06E2FF3" w14:textId="77777777"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lastRenderedPageBreak/>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E32619A" w14:textId="77777777" w:rsidR="002C6E8D" w:rsidRPr="002B1A98" w:rsidRDefault="002C6E8D">
            <w:pPr>
              <w:spacing w:line="57" w:lineRule="atLeast"/>
              <w:rPr>
                <w:sz w:val="20"/>
              </w:rPr>
            </w:pPr>
          </w:p>
        </w:tc>
      </w:tr>
      <w:tr w:rsidR="002C6E8D" w:rsidRPr="002B1A98" w14:paraId="27BFFB94"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9900245" w14:textId="77777777"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4B3FB64" w14:textId="77777777" w:rsidR="002C6E8D" w:rsidRPr="002B1A98" w:rsidRDefault="002C6E8D">
            <w:pPr>
              <w:spacing w:line="57" w:lineRule="atLeast"/>
              <w:rPr>
                <w:sz w:val="20"/>
              </w:rPr>
            </w:pPr>
          </w:p>
        </w:tc>
      </w:tr>
      <w:tr w:rsidR="002C6E8D" w:rsidRPr="002B1A98" w14:paraId="413FD37C"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B2324DA" w14:textId="77777777" w:rsidR="002C6E8D" w:rsidRPr="002B1A98" w:rsidRDefault="0069355F" w:rsidP="00E04FBF">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E4968A1" w14:textId="77777777" w:rsidR="002C6E8D" w:rsidRPr="002B1A98" w:rsidRDefault="002C6E8D">
            <w:pPr>
              <w:spacing w:line="57" w:lineRule="atLeast"/>
              <w:rPr>
                <w:sz w:val="20"/>
              </w:rPr>
            </w:pPr>
          </w:p>
        </w:tc>
      </w:tr>
      <w:tr w:rsidR="002C6E8D" w:rsidRPr="002B1A98" w14:paraId="7ABD65AC"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8A1249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904DDC9" w14:textId="77777777" w:rsidR="002C6E8D" w:rsidRPr="002B1A98" w:rsidRDefault="002C6E8D">
            <w:pPr>
              <w:spacing w:line="57" w:lineRule="atLeast"/>
              <w:rPr>
                <w:sz w:val="20"/>
              </w:rPr>
            </w:pPr>
          </w:p>
        </w:tc>
      </w:tr>
      <w:tr w:rsidR="002C6E8D" w:rsidRPr="002B1A98" w14:paraId="582525D1" w14:textId="77777777">
        <w:trPr>
          <w:trHeight w:val="340"/>
        </w:trPr>
        <w:tc>
          <w:tcPr>
            <w:tcW w:w="14848"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EF268C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4AA6658" w14:textId="77777777" w:rsidR="002C6E8D" w:rsidRPr="002B1A98" w:rsidRDefault="002C6E8D">
            <w:pPr>
              <w:spacing w:line="57" w:lineRule="atLeast"/>
              <w:rPr>
                <w:sz w:val="20"/>
              </w:rPr>
            </w:pPr>
          </w:p>
        </w:tc>
      </w:tr>
    </w:tbl>
    <w:p w14:paraId="2428B9B0"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49686AF4"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45DC008F"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240E59B3" w14:textId="77777777"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14:paraId="6A475301" w14:textId="77777777">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5593E32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Возрастные характеристики детской самостоятельной инициативности </w:t>
            </w:r>
          </w:p>
          <w:p w14:paraId="257DE85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и педагогические действия по поддержке детской инициативы</w:t>
            </w:r>
          </w:p>
        </w:tc>
      </w:tr>
      <w:tr w:rsidR="002C6E8D" w:rsidRPr="002B1A98" w14:paraId="09E5D79A"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D4841C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81139A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77DD8FE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14:paraId="7CFD8C93"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18CE43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51C17C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41C9FD0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14:paraId="7E1CB475"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606CDB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E0F28D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569DC85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14:paraId="003FB367"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E43E57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7DC5DA1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2A4DA85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14:paraId="07B103EF"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6D226D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67282D2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0B599B8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14:paraId="3AAAF020" w14:textId="77777777">
        <w:trPr>
          <w:trHeight w:val="340"/>
        </w:trPr>
        <w:tc>
          <w:tcPr>
            <w:tcW w:w="4677" w:type="dxa"/>
            <w:vMerge w:val="restart"/>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CF0928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243259C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14:paraId="2EC1B33D" w14:textId="77777777">
        <w:trPr>
          <w:trHeight w:val="340"/>
        </w:trPr>
        <w:tc>
          <w:tcPr>
            <w:tcW w:w="4677" w:type="dxa"/>
            <w:vMerge/>
          </w:tcPr>
          <w:p w14:paraId="4ACAC461" w14:textId="77777777" w:rsidR="002C6E8D" w:rsidRPr="002B1A98" w:rsidRDefault="002C6E8D">
            <w:pPr>
              <w:rPr>
                <w:sz w:val="20"/>
              </w:rPr>
            </w:pPr>
          </w:p>
        </w:tc>
        <w:tc>
          <w:tcPr>
            <w:tcW w:w="10205" w:type="dxa"/>
            <w:gridSpan w:val="2"/>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5FDCA56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5805F0B1" w14:textId="77777777"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14:paraId="76EFA5B7"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14:paraId="62B56181"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14:paraId="636A6DCC" w14:textId="77777777" w:rsidR="002C6E8D" w:rsidRDefault="0069355F">
      <w:pPr>
        <w:pBdr>
          <w:top w:val="none" w:sz="4" w:space="0" w:color="000000"/>
          <w:left w:val="none" w:sz="4" w:space="0" w:color="000000"/>
          <w:bottom w:val="none" w:sz="4" w:space="0" w:color="000000"/>
          <w:right w:val="none" w:sz="4" w:space="0" w:color="000000"/>
        </w:pBdr>
      </w:pPr>
      <w:r>
        <w:rPr>
          <w:rFonts w:ascii="Arial" w:eastAsia="Arial" w:hAnsi="Arial" w:cs="Arial"/>
          <w:color w:val="FF0000"/>
          <w:sz w:val="2"/>
        </w:rPr>
        <w:lastRenderedPageBreak/>
        <w:t xml:space="preserve"> </w:t>
      </w:r>
    </w:p>
    <w:p w14:paraId="05032672"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64E69623" w14:textId="77777777" w:rsidR="002C6E8D" w:rsidRDefault="0069355F">
      <w:pPr>
        <w:shd w:val="clear" w:color="auto" w:fill="FFFFFF"/>
        <w:spacing w:after="255" w:line="270" w:lineRule="atLeast"/>
        <w:rPr>
          <w:b/>
          <w:sz w:val="24"/>
          <w:szCs w:val="24"/>
        </w:rPr>
      </w:pPr>
      <w:r>
        <w:rPr>
          <w:b/>
          <w:sz w:val="24"/>
          <w:szCs w:val="24"/>
        </w:rPr>
        <w:t>2.1.6.  Взаимодействие педагогического коллектива с семьями обучающихся.</w:t>
      </w:r>
    </w:p>
    <w:p w14:paraId="7D1ABBCA" w14:textId="77777777" w:rsidR="002C6E8D" w:rsidRDefault="0069355F">
      <w:pPr>
        <w:pStyle w:val="25"/>
        <w:shd w:val="clear" w:color="auto" w:fill="auto"/>
        <w:spacing w:before="0" w:after="0" w:line="276" w:lineRule="auto"/>
        <w:ind w:right="20"/>
        <w:jc w:val="both"/>
        <w:rPr>
          <w:sz w:val="24"/>
          <w:szCs w:val="24"/>
        </w:rPr>
      </w:pPr>
      <w:r>
        <w:rPr>
          <w:sz w:val="24"/>
          <w:szCs w:val="24"/>
        </w:rPr>
        <w:tab/>
        <w:t>Главными целями взаимодействия педагогического коллектива ДОО с семьями обучающихся дошкольного возраста являются:</w:t>
      </w:r>
    </w:p>
    <w:p w14:paraId="05A336FD" w14:textId="77777777" w:rsidR="002C6E8D" w:rsidRDefault="0069355F">
      <w:pPr>
        <w:pStyle w:val="25"/>
        <w:shd w:val="clear" w:color="auto" w:fill="auto"/>
        <w:spacing w:before="0" w:after="0" w:line="276"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1812C19" w14:textId="77777777" w:rsidR="002C6E8D" w:rsidRDefault="0069355F">
      <w:pPr>
        <w:pStyle w:val="25"/>
        <w:shd w:val="clear" w:color="auto" w:fill="auto"/>
        <w:spacing w:before="0" w:after="0" w:line="276"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w:t>
      </w:r>
    </w:p>
    <w:p w14:paraId="3385B105" w14:textId="77777777" w:rsidR="002C6E8D" w:rsidRDefault="0069355F">
      <w:pPr>
        <w:shd w:val="clear" w:color="auto" w:fill="FFFFFF"/>
        <w:spacing w:after="255" w:line="270" w:lineRule="atLeast"/>
        <w:ind w:firstLine="708"/>
        <w:rPr>
          <w:bCs/>
          <w:sz w:val="24"/>
          <w:szCs w:val="24"/>
        </w:rPr>
      </w:pPr>
      <w:r>
        <w:rPr>
          <w:bCs/>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14:paraId="586952BE" w14:textId="77777777">
        <w:trPr>
          <w:trHeight w:val="411"/>
        </w:trPr>
        <w:tc>
          <w:tcPr>
            <w:tcW w:w="3118" w:type="dxa"/>
            <w:shd w:val="clear" w:color="auto" w:fill="auto"/>
          </w:tcPr>
          <w:p w14:paraId="2AE4E2E9" w14:textId="77777777" w:rsidR="002C6E8D" w:rsidRPr="002B1A98" w:rsidRDefault="0069355F">
            <w:pPr>
              <w:spacing w:after="255" w:line="270" w:lineRule="atLeast"/>
              <w:jc w:val="left"/>
              <w:rPr>
                <w:b/>
                <w:bCs/>
                <w:sz w:val="20"/>
              </w:rPr>
            </w:pPr>
            <w:r w:rsidRPr="002B1A98">
              <w:rPr>
                <w:b/>
                <w:bCs/>
                <w:sz w:val="20"/>
              </w:rPr>
              <w:t>Направление</w:t>
            </w:r>
          </w:p>
        </w:tc>
        <w:tc>
          <w:tcPr>
            <w:tcW w:w="6233" w:type="dxa"/>
          </w:tcPr>
          <w:p w14:paraId="29E1D32C" w14:textId="77777777" w:rsidR="002C6E8D" w:rsidRPr="002B1A98" w:rsidRDefault="0069355F">
            <w:pPr>
              <w:spacing w:after="255" w:line="270" w:lineRule="atLeast"/>
              <w:rPr>
                <w:b/>
                <w:bCs/>
                <w:sz w:val="20"/>
              </w:rPr>
            </w:pPr>
            <w:r w:rsidRPr="002B1A98">
              <w:rPr>
                <w:b/>
                <w:bCs/>
                <w:sz w:val="20"/>
              </w:rPr>
              <w:t>Содержание деятельности</w:t>
            </w:r>
          </w:p>
        </w:tc>
        <w:tc>
          <w:tcPr>
            <w:tcW w:w="5528" w:type="dxa"/>
          </w:tcPr>
          <w:p w14:paraId="576F003F" w14:textId="77777777" w:rsidR="002C6E8D" w:rsidRPr="002B1A98" w:rsidRDefault="0069355F">
            <w:pPr>
              <w:spacing w:after="255" w:line="270" w:lineRule="atLeast"/>
              <w:rPr>
                <w:b/>
                <w:bCs/>
                <w:sz w:val="20"/>
              </w:rPr>
            </w:pPr>
            <w:r w:rsidRPr="002B1A98">
              <w:rPr>
                <w:b/>
                <w:bCs/>
                <w:sz w:val="20"/>
              </w:rPr>
              <w:t>Инструментарий</w:t>
            </w:r>
          </w:p>
        </w:tc>
      </w:tr>
      <w:tr w:rsidR="002C6E8D" w:rsidRPr="002B1A98" w14:paraId="25EEC3F0" w14:textId="77777777">
        <w:trPr>
          <w:trHeight w:val="3066"/>
        </w:trPr>
        <w:tc>
          <w:tcPr>
            <w:tcW w:w="3118" w:type="dxa"/>
          </w:tcPr>
          <w:p w14:paraId="5B982567" w14:textId="77777777"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Диагностико -аналитическое направление </w:t>
            </w:r>
          </w:p>
        </w:tc>
        <w:tc>
          <w:tcPr>
            <w:tcW w:w="6233" w:type="dxa"/>
          </w:tcPr>
          <w:p w14:paraId="76DFCD36" w14:textId="77777777" w:rsidR="002C6E8D" w:rsidRPr="002B1A98" w:rsidRDefault="0069355F">
            <w:pPr>
              <w:spacing w:after="255" w:line="270" w:lineRule="atLeast"/>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14:paraId="02D086EF" w14:textId="77777777" w:rsidR="002C6E8D" w:rsidRPr="002B1A98" w:rsidRDefault="0069355F">
            <w:pPr>
              <w:spacing w:after="255" w:line="270" w:lineRule="atLeast"/>
              <w:rPr>
                <w:bCs/>
                <w:sz w:val="20"/>
              </w:rPr>
            </w:pPr>
            <w:r w:rsidRPr="002B1A98">
              <w:rPr>
                <w:bCs/>
                <w:sz w:val="20"/>
              </w:rPr>
              <w:t>Об  уровне психолого-педагогической компетентности родителей (законных представителей).</w:t>
            </w:r>
          </w:p>
          <w:p w14:paraId="14D52B1C" w14:textId="77777777" w:rsidR="002C6E8D" w:rsidRPr="002B1A98" w:rsidRDefault="0069355F">
            <w:pPr>
              <w:spacing w:after="255" w:line="270" w:lineRule="atLeast"/>
              <w:rPr>
                <w:bCs/>
                <w:sz w:val="20"/>
              </w:rPr>
            </w:pPr>
            <w:r w:rsidRPr="002B1A98">
              <w:rPr>
                <w:bCs/>
                <w:sz w:val="20"/>
              </w:rPr>
              <w:t>А  также планирование работы с семьей с учётом результатов проведенного анализа;</w:t>
            </w:r>
          </w:p>
          <w:p w14:paraId="50E39210" w14:textId="77777777" w:rsidR="002C6E8D" w:rsidRPr="002B1A98" w:rsidRDefault="0069355F">
            <w:pPr>
              <w:spacing w:after="255" w:line="270" w:lineRule="atLeast"/>
              <w:rPr>
                <w:bCs/>
                <w:sz w:val="20"/>
              </w:rPr>
            </w:pPr>
            <w:r w:rsidRPr="002B1A98">
              <w:rPr>
                <w:bCs/>
                <w:sz w:val="20"/>
              </w:rPr>
              <w:t xml:space="preserve"> Согласование  воспитательных задач.</w:t>
            </w:r>
          </w:p>
        </w:tc>
        <w:tc>
          <w:tcPr>
            <w:tcW w:w="5528" w:type="dxa"/>
          </w:tcPr>
          <w:p w14:paraId="456745D5" w14:textId="77777777" w:rsidR="002C6E8D" w:rsidRPr="002B1A98" w:rsidRDefault="0069355F">
            <w:pPr>
              <w:spacing w:after="255" w:line="270" w:lineRule="atLeast"/>
              <w:rPr>
                <w:bCs/>
                <w:sz w:val="20"/>
              </w:rPr>
            </w:pPr>
            <w:r w:rsidRPr="002B1A98">
              <w:rPr>
                <w:bCs/>
                <w:sz w:val="20"/>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14:paraId="7A26364F" w14:textId="77777777">
        <w:trPr>
          <w:trHeight w:val="411"/>
        </w:trPr>
        <w:tc>
          <w:tcPr>
            <w:tcW w:w="3118" w:type="dxa"/>
          </w:tcPr>
          <w:p w14:paraId="53DF9392" w14:textId="77777777" w:rsidR="002C6E8D" w:rsidRPr="002B1A98" w:rsidRDefault="0069355F" w:rsidP="00E04FBF">
            <w:pPr>
              <w:pStyle w:val="ad"/>
              <w:numPr>
                <w:ilvl w:val="0"/>
                <w:numId w:val="23"/>
              </w:numPr>
              <w:spacing w:after="255" w:line="270" w:lineRule="atLeast"/>
              <w:jc w:val="left"/>
              <w:rPr>
                <w:b/>
                <w:bCs/>
                <w:sz w:val="20"/>
              </w:rPr>
            </w:pPr>
            <w:r w:rsidRPr="002B1A98">
              <w:rPr>
                <w:b/>
                <w:bCs/>
                <w:sz w:val="20"/>
              </w:rPr>
              <w:t xml:space="preserve">Просветительское направление </w:t>
            </w:r>
          </w:p>
          <w:p w14:paraId="432D2985" w14:textId="77777777" w:rsidR="002C6E8D" w:rsidRPr="002B1A98" w:rsidRDefault="002C6E8D">
            <w:pPr>
              <w:spacing w:after="255" w:line="270" w:lineRule="atLeast"/>
              <w:jc w:val="left"/>
              <w:rPr>
                <w:b/>
                <w:bCs/>
                <w:sz w:val="20"/>
              </w:rPr>
            </w:pPr>
          </w:p>
        </w:tc>
        <w:tc>
          <w:tcPr>
            <w:tcW w:w="6233" w:type="dxa"/>
          </w:tcPr>
          <w:p w14:paraId="369EB938" w14:textId="77777777" w:rsidR="002C6E8D" w:rsidRPr="002B1A98" w:rsidRDefault="0069355F">
            <w:pPr>
              <w:spacing w:after="255" w:line="270" w:lineRule="atLeast"/>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14:paraId="02347463" w14:textId="77777777" w:rsidR="002C6E8D" w:rsidRPr="002B1A98" w:rsidRDefault="0069355F">
            <w:pPr>
              <w:spacing w:after="255" w:line="270" w:lineRule="atLeast"/>
              <w:rPr>
                <w:bCs/>
                <w:sz w:val="20"/>
              </w:rPr>
            </w:pPr>
            <w:r w:rsidRPr="002B1A98">
              <w:rPr>
                <w:bCs/>
                <w:sz w:val="20"/>
              </w:rPr>
              <w:t>Выбора  эффективных методов обучения и воспитания детей определенного возраста.</w:t>
            </w:r>
          </w:p>
          <w:p w14:paraId="3161A1AE" w14:textId="77777777" w:rsidR="002C6E8D" w:rsidRPr="002B1A98" w:rsidRDefault="0069355F">
            <w:pPr>
              <w:spacing w:after="255" w:line="270" w:lineRule="atLeast"/>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14:paraId="09844E08" w14:textId="77777777" w:rsidR="002C6E8D" w:rsidRPr="002B1A98" w:rsidRDefault="0069355F">
            <w:pPr>
              <w:spacing w:after="255" w:line="270" w:lineRule="atLeast"/>
              <w:rPr>
                <w:bCs/>
                <w:sz w:val="20"/>
              </w:rPr>
            </w:pPr>
            <w:r w:rsidRPr="002B1A98">
              <w:rPr>
                <w:bCs/>
                <w:sz w:val="20"/>
              </w:rPr>
              <w:lastRenderedPageBreak/>
              <w:t>Информирование  об особенностях реализуемой в ДОО образовательной программы.</w:t>
            </w:r>
          </w:p>
          <w:p w14:paraId="33B24DC4" w14:textId="77777777" w:rsidR="002C6E8D" w:rsidRPr="002B1A98" w:rsidRDefault="0069355F">
            <w:pPr>
              <w:spacing w:after="255" w:line="270" w:lineRule="atLeast"/>
              <w:rPr>
                <w:bCs/>
                <w:sz w:val="20"/>
              </w:rPr>
            </w:pPr>
            <w:r w:rsidRPr="002B1A98">
              <w:rPr>
                <w:bCs/>
                <w:sz w:val="20"/>
              </w:rPr>
              <w:t>Условиях  пребывания ребёнка в группе ДОО.</w:t>
            </w:r>
          </w:p>
          <w:p w14:paraId="5A5E2F45" w14:textId="77777777" w:rsidR="002C6E8D" w:rsidRPr="002B1A98" w:rsidRDefault="0069355F">
            <w:pPr>
              <w:spacing w:after="255" w:line="270" w:lineRule="atLeast"/>
              <w:rPr>
                <w:bCs/>
                <w:sz w:val="20"/>
              </w:rPr>
            </w:pPr>
            <w:r w:rsidRPr="002B1A98">
              <w:rPr>
                <w:bCs/>
                <w:sz w:val="20"/>
              </w:rPr>
              <w:t>Содержании  и методах образовательной работы с детьми.</w:t>
            </w:r>
          </w:p>
        </w:tc>
        <w:tc>
          <w:tcPr>
            <w:tcW w:w="5528" w:type="dxa"/>
          </w:tcPr>
          <w:p w14:paraId="6A484673" w14:textId="77777777" w:rsidR="002C6E8D" w:rsidRPr="002B1A98" w:rsidRDefault="0069355F">
            <w:pPr>
              <w:spacing w:after="255" w:line="270" w:lineRule="atLeast"/>
              <w:rPr>
                <w:bCs/>
                <w:sz w:val="20"/>
              </w:rPr>
            </w:pPr>
            <w:r w:rsidRPr="002B1A98">
              <w:rPr>
                <w:bCs/>
                <w:sz w:val="20"/>
              </w:rPr>
              <w:lastRenderedPageBreak/>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14:paraId="71C3A88E" w14:textId="77777777" w:rsidR="002C6E8D" w:rsidRPr="002B1A98" w:rsidRDefault="0069355F">
            <w:pPr>
              <w:spacing w:after="255" w:line="270" w:lineRule="atLeast"/>
              <w:rPr>
                <w:bCs/>
                <w:sz w:val="20"/>
              </w:rPr>
            </w:pPr>
            <w:r w:rsidRPr="002B1A98">
              <w:rPr>
                <w:bCs/>
                <w:sz w:val="20"/>
              </w:rPr>
              <w:t xml:space="preserve">Журналы  и газеты, издаваемые ДОО для родителей ,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w:t>
            </w:r>
            <w:r w:rsidRPr="002B1A98">
              <w:rPr>
                <w:bCs/>
                <w:sz w:val="20"/>
              </w:rPr>
              <w:lastRenderedPageBreak/>
              <w:t>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14:paraId="71D95967" w14:textId="77777777">
        <w:trPr>
          <w:trHeight w:val="411"/>
        </w:trPr>
        <w:tc>
          <w:tcPr>
            <w:tcW w:w="3118" w:type="dxa"/>
          </w:tcPr>
          <w:p w14:paraId="26FE761A" w14:textId="77777777" w:rsidR="002C6E8D" w:rsidRPr="002B1A98" w:rsidRDefault="0069355F" w:rsidP="00E04FBF">
            <w:pPr>
              <w:pStyle w:val="ad"/>
              <w:numPr>
                <w:ilvl w:val="0"/>
                <w:numId w:val="23"/>
              </w:numPr>
              <w:spacing w:after="255" w:line="270" w:lineRule="atLeast"/>
              <w:jc w:val="left"/>
              <w:rPr>
                <w:b/>
                <w:bCs/>
                <w:sz w:val="20"/>
              </w:rPr>
            </w:pPr>
            <w:r w:rsidRPr="002B1A98">
              <w:rPr>
                <w:b/>
                <w:bCs/>
                <w:sz w:val="20"/>
              </w:rPr>
              <w:lastRenderedPageBreak/>
              <w:t xml:space="preserve">Консультационное направление </w:t>
            </w:r>
          </w:p>
          <w:p w14:paraId="0B059199" w14:textId="77777777" w:rsidR="002C6E8D" w:rsidRPr="002B1A98" w:rsidRDefault="0069355F">
            <w:pPr>
              <w:spacing w:after="255" w:line="270" w:lineRule="atLeast"/>
              <w:jc w:val="left"/>
              <w:rPr>
                <w:b/>
                <w:bCs/>
                <w:sz w:val="20"/>
              </w:rPr>
            </w:pPr>
            <w:r w:rsidRPr="002B1A98">
              <w:rPr>
                <w:b/>
                <w:bCs/>
                <w:sz w:val="20"/>
              </w:rPr>
              <w:t xml:space="preserve"> </w:t>
            </w:r>
          </w:p>
          <w:p w14:paraId="6FAF5F5D" w14:textId="77777777" w:rsidR="002C6E8D" w:rsidRPr="002B1A98" w:rsidRDefault="002C6E8D">
            <w:pPr>
              <w:spacing w:after="255" w:line="270" w:lineRule="atLeast"/>
              <w:jc w:val="left"/>
              <w:rPr>
                <w:b/>
                <w:bCs/>
                <w:sz w:val="20"/>
              </w:rPr>
            </w:pPr>
          </w:p>
        </w:tc>
        <w:tc>
          <w:tcPr>
            <w:tcW w:w="6233" w:type="dxa"/>
          </w:tcPr>
          <w:p w14:paraId="35EA693F" w14:textId="77777777" w:rsidR="002C6E8D" w:rsidRPr="002B1A98" w:rsidRDefault="0069355F">
            <w:pPr>
              <w:spacing w:after="255" w:line="270" w:lineRule="atLeast"/>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14:paraId="7CD47677" w14:textId="77777777" w:rsidR="002C6E8D" w:rsidRPr="002B1A98" w:rsidRDefault="0069355F">
            <w:pPr>
              <w:spacing w:after="255" w:line="270" w:lineRule="atLeast"/>
              <w:rPr>
                <w:bCs/>
                <w:sz w:val="20"/>
              </w:rPr>
            </w:pPr>
            <w:r w:rsidRPr="002B1A98">
              <w:rPr>
                <w:bCs/>
                <w:sz w:val="20"/>
              </w:rPr>
              <w:t>Особенностей  поведения и взаимодействия ребёнка со сверстниками и педагогом.</w:t>
            </w:r>
          </w:p>
          <w:p w14:paraId="7DD1B899" w14:textId="77777777" w:rsidR="002C6E8D" w:rsidRPr="002B1A98" w:rsidRDefault="0069355F">
            <w:pPr>
              <w:spacing w:after="255" w:line="270" w:lineRule="atLeast"/>
              <w:rPr>
                <w:bCs/>
                <w:sz w:val="20"/>
              </w:rPr>
            </w:pPr>
            <w:r w:rsidRPr="002B1A98">
              <w:rPr>
                <w:bCs/>
                <w:sz w:val="20"/>
              </w:rPr>
              <w:t>Возникающих  проблемных ситуациях.</w:t>
            </w:r>
          </w:p>
          <w:p w14:paraId="71A3D212" w14:textId="77777777" w:rsidR="002C6E8D" w:rsidRPr="002B1A98" w:rsidRDefault="0069355F">
            <w:pPr>
              <w:spacing w:after="255" w:line="270" w:lineRule="atLeast"/>
              <w:rPr>
                <w:bCs/>
                <w:sz w:val="20"/>
              </w:rPr>
            </w:pPr>
            <w:r w:rsidRPr="002B1A98">
              <w:rPr>
                <w:bCs/>
                <w:sz w:val="20"/>
              </w:rPr>
              <w:t xml:space="preserve">Способам  воспитания и построения продуктивного взаимодействия с детьми младенческого, раннего и дошкольного возрастов;. </w:t>
            </w:r>
          </w:p>
          <w:p w14:paraId="34BEEC8F" w14:textId="77777777" w:rsidR="002C6E8D" w:rsidRPr="002B1A98" w:rsidRDefault="0069355F">
            <w:pPr>
              <w:spacing w:after="255" w:line="270" w:lineRule="atLeast"/>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14:paraId="1B85F2B5" w14:textId="77777777" w:rsidR="002C6E8D" w:rsidRPr="002B1A98" w:rsidRDefault="0069355F">
            <w:pPr>
              <w:spacing w:after="255" w:line="270" w:lineRule="atLeast"/>
              <w:rPr>
                <w:bCs/>
                <w:sz w:val="20"/>
              </w:rPr>
            </w:pPr>
            <w:r w:rsidRPr="002B1A98">
              <w:rPr>
                <w:bCs/>
                <w:sz w:val="20"/>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14:paraId="7CBCCB8A" w14:textId="77777777" w:rsidR="002C6E8D" w:rsidRPr="002B1A98" w:rsidRDefault="0069355F">
            <w:pPr>
              <w:spacing w:after="255" w:line="270" w:lineRule="atLeast"/>
              <w:rPr>
                <w:bCs/>
                <w:sz w:val="20"/>
              </w:rPr>
            </w:pPr>
            <w:r w:rsidRPr="002B1A98">
              <w:rPr>
                <w:bCs/>
                <w:sz w:val="20"/>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3A47B064" w14:textId="77777777" w:rsidR="002C6E8D" w:rsidRDefault="002C6E8D">
      <w:pPr>
        <w:shd w:val="clear" w:color="auto" w:fill="FFFFFF"/>
        <w:spacing w:after="255" w:line="270" w:lineRule="atLeast"/>
        <w:rPr>
          <w:b/>
          <w:sz w:val="24"/>
          <w:szCs w:val="24"/>
          <w:highlight w:val="cyan"/>
        </w:rPr>
      </w:pPr>
    </w:p>
    <w:p w14:paraId="6B46BC6D" w14:textId="77777777"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Pr>
          <w:color w:val="000000"/>
          <w:spacing w:val="99"/>
          <w:sz w:val="24"/>
        </w:rPr>
        <w:t xml:space="preserve"> </w:t>
      </w:r>
      <w:r>
        <w:rPr>
          <w:color w:val="000000"/>
          <w:sz w:val="24"/>
        </w:rPr>
        <w:t>самостоятельно</w:t>
      </w:r>
      <w:r>
        <w:rPr>
          <w:color w:val="000000"/>
          <w:spacing w:val="98"/>
          <w:sz w:val="24"/>
        </w:rPr>
        <w:t xml:space="preserve"> </w:t>
      </w:r>
      <w:r>
        <w:rPr>
          <w:color w:val="000000"/>
          <w:sz w:val="24"/>
        </w:rPr>
        <w:t>выбирают</w:t>
      </w:r>
      <w:r>
        <w:rPr>
          <w:color w:val="000000"/>
          <w:spacing w:val="97"/>
          <w:sz w:val="24"/>
        </w:rPr>
        <w:t xml:space="preserve"> </w:t>
      </w:r>
      <w:r>
        <w:rPr>
          <w:color w:val="000000"/>
          <w:sz w:val="24"/>
        </w:rPr>
        <w:t>педагогически</w:t>
      </w:r>
      <w:r>
        <w:rPr>
          <w:color w:val="000000"/>
          <w:spacing w:val="99"/>
          <w:sz w:val="24"/>
        </w:rPr>
        <w:t xml:space="preserve"> </w:t>
      </w:r>
      <w:r>
        <w:rPr>
          <w:color w:val="000000"/>
          <w:sz w:val="24"/>
        </w:rPr>
        <w:t>обоснованные</w:t>
      </w:r>
      <w:r>
        <w:rPr>
          <w:color w:val="000000"/>
          <w:spacing w:val="97"/>
          <w:sz w:val="24"/>
        </w:rPr>
        <w:t xml:space="preserve"> </w:t>
      </w:r>
      <w:r>
        <w:rPr>
          <w:color w:val="000000"/>
          <w:sz w:val="24"/>
        </w:rPr>
        <w:t>методы,</w:t>
      </w:r>
      <w:r>
        <w:rPr>
          <w:color w:val="000000"/>
          <w:spacing w:val="98"/>
          <w:sz w:val="24"/>
        </w:rPr>
        <w:t xml:space="preserve"> </w:t>
      </w:r>
      <w:r>
        <w:rPr>
          <w:color w:val="000000"/>
          <w:sz w:val="24"/>
        </w:rPr>
        <w:t>приемы</w:t>
      </w:r>
      <w:r>
        <w:rPr>
          <w:color w:val="000000"/>
          <w:spacing w:val="98"/>
          <w:sz w:val="24"/>
        </w:rPr>
        <w:t xml:space="preserve"> </w:t>
      </w:r>
      <w:r>
        <w:rPr>
          <w:color w:val="000000"/>
          <w:sz w:val="24"/>
        </w:rPr>
        <w:t>и  способы</w:t>
      </w:r>
      <w:r>
        <w:rPr>
          <w:color w:val="000000"/>
          <w:spacing w:val="24"/>
          <w:sz w:val="24"/>
        </w:rPr>
        <w:t xml:space="preserve"> </w:t>
      </w:r>
      <w:r>
        <w:rPr>
          <w:color w:val="000000"/>
          <w:sz w:val="24"/>
        </w:rPr>
        <w:t>взаимодействия</w:t>
      </w:r>
      <w:r>
        <w:rPr>
          <w:color w:val="000000"/>
          <w:spacing w:val="24"/>
          <w:sz w:val="24"/>
        </w:rPr>
        <w:t xml:space="preserve"> </w:t>
      </w:r>
      <w:r>
        <w:rPr>
          <w:color w:val="000000"/>
          <w:sz w:val="24"/>
        </w:rPr>
        <w:t>с</w:t>
      </w:r>
      <w:r>
        <w:rPr>
          <w:color w:val="000000"/>
          <w:spacing w:val="23"/>
          <w:sz w:val="24"/>
        </w:rPr>
        <w:t xml:space="preserve"> </w:t>
      </w:r>
      <w:r>
        <w:rPr>
          <w:color w:val="000000"/>
          <w:sz w:val="24"/>
        </w:rPr>
        <w:t>семьями</w:t>
      </w:r>
      <w:r>
        <w:rPr>
          <w:color w:val="000000"/>
          <w:spacing w:val="25"/>
          <w:sz w:val="24"/>
        </w:rPr>
        <w:t xml:space="preserve"> </w:t>
      </w:r>
      <w:r>
        <w:rPr>
          <w:color w:val="000000"/>
          <w:sz w:val="24"/>
        </w:rPr>
        <w:t>обучающихся,</w:t>
      </w:r>
      <w:r>
        <w:rPr>
          <w:color w:val="000000"/>
          <w:spacing w:val="23"/>
          <w:sz w:val="24"/>
        </w:rPr>
        <w:t xml:space="preserve"> </w:t>
      </w:r>
      <w:r>
        <w:rPr>
          <w:color w:val="000000"/>
          <w:sz w:val="24"/>
        </w:rPr>
        <w:t>в</w:t>
      </w:r>
      <w:r>
        <w:rPr>
          <w:color w:val="000000"/>
          <w:spacing w:val="23"/>
          <w:sz w:val="24"/>
        </w:rPr>
        <w:t xml:space="preserve"> </w:t>
      </w:r>
      <w:r>
        <w:rPr>
          <w:color w:val="000000"/>
          <w:sz w:val="24"/>
        </w:rPr>
        <w:t>зависимости</w:t>
      </w:r>
      <w:r>
        <w:rPr>
          <w:color w:val="000000"/>
          <w:spacing w:val="25"/>
          <w:sz w:val="24"/>
        </w:rPr>
        <w:t xml:space="preserve"> </w:t>
      </w:r>
      <w:r>
        <w:rPr>
          <w:color w:val="000000"/>
          <w:sz w:val="24"/>
        </w:rPr>
        <w:t>от</w:t>
      </w:r>
      <w:r>
        <w:rPr>
          <w:color w:val="000000"/>
          <w:spacing w:val="22"/>
          <w:sz w:val="24"/>
        </w:rPr>
        <w:t xml:space="preserve"> </w:t>
      </w:r>
      <w:r>
        <w:rPr>
          <w:color w:val="000000"/>
          <w:sz w:val="24"/>
        </w:rPr>
        <w:t>стоящих</w:t>
      </w:r>
      <w:r>
        <w:rPr>
          <w:color w:val="000000"/>
          <w:spacing w:val="26"/>
          <w:sz w:val="24"/>
        </w:rPr>
        <w:t xml:space="preserve"> </w:t>
      </w:r>
      <w:r>
        <w:rPr>
          <w:color w:val="000000"/>
          <w:sz w:val="24"/>
        </w:rPr>
        <w:t>перед</w:t>
      </w:r>
      <w:r>
        <w:rPr>
          <w:color w:val="000000"/>
          <w:spacing w:val="24"/>
          <w:sz w:val="24"/>
        </w:rPr>
        <w:t xml:space="preserve"> </w:t>
      </w:r>
      <w:r>
        <w:rPr>
          <w:color w:val="000000"/>
          <w:sz w:val="24"/>
        </w:rPr>
        <w:t>ними</w:t>
      </w:r>
      <w:r>
        <w:rPr>
          <w:color w:val="000000"/>
          <w:spacing w:val="24"/>
          <w:sz w:val="24"/>
        </w:rPr>
        <w:t xml:space="preserve"> </w:t>
      </w:r>
      <w:r>
        <w:rPr>
          <w:color w:val="000000"/>
          <w:spacing w:val="-1"/>
          <w:sz w:val="24"/>
        </w:rPr>
        <w:t>задач.</w:t>
      </w:r>
      <w:r>
        <w:t xml:space="preserve">  </w:t>
      </w:r>
      <w:r>
        <w:rPr>
          <w:color w:val="000000"/>
          <w:sz w:val="24"/>
        </w:rPr>
        <w:t>Сочетание</w:t>
      </w:r>
      <w:r>
        <w:rPr>
          <w:color w:val="000000"/>
          <w:spacing w:val="1"/>
          <w:sz w:val="24"/>
        </w:rPr>
        <w:t xml:space="preserve"> </w:t>
      </w:r>
      <w:r>
        <w:rPr>
          <w:color w:val="000000"/>
          <w:sz w:val="24"/>
        </w:rPr>
        <w:t>традиционных</w:t>
      </w:r>
      <w:r>
        <w:rPr>
          <w:color w:val="000000"/>
          <w:spacing w:val="4"/>
          <w:sz w:val="24"/>
        </w:rPr>
        <w:t xml:space="preserve"> </w:t>
      </w:r>
      <w:r>
        <w:rPr>
          <w:color w:val="000000"/>
          <w:sz w:val="24"/>
        </w:rPr>
        <w:t>и</w:t>
      </w:r>
      <w:r>
        <w:rPr>
          <w:color w:val="000000"/>
          <w:spacing w:val="3"/>
          <w:sz w:val="24"/>
        </w:rPr>
        <w:t xml:space="preserve"> </w:t>
      </w:r>
      <w:r>
        <w:rPr>
          <w:color w:val="000000"/>
          <w:sz w:val="24"/>
        </w:rPr>
        <w:t>инновационных</w:t>
      </w:r>
      <w:r>
        <w:rPr>
          <w:color w:val="000000"/>
          <w:spacing w:val="5"/>
          <w:sz w:val="24"/>
        </w:rPr>
        <w:t xml:space="preserve"> </w:t>
      </w:r>
      <w:r>
        <w:rPr>
          <w:color w:val="000000"/>
          <w:sz w:val="24"/>
        </w:rPr>
        <w:t>технологий</w:t>
      </w:r>
      <w:r>
        <w:rPr>
          <w:color w:val="000000"/>
          <w:spacing w:val="3"/>
          <w:sz w:val="24"/>
        </w:rPr>
        <w:t xml:space="preserve"> </w:t>
      </w:r>
      <w:r>
        <w:rPr>
          <w:color w:val="000000"/>
          <w:sz w:val="24"/>
        </w:rPr>
        <w:t>сотрудничества</w:t>
      </w:r>
      <w:r>
        <w:rPr>
          <w:color w:val="000000"/>
          <w:spacing w:val="10"/>
          <w:sz w:val="24"/>
        </w:rPr>
        <w:t xml:space="preserve"> </w:t>
      </w:r>
      <w:r>
        <w:rPr>
          <w:color w:val="000000"/>
          <w:sz w:val="24"/>
        </w:rPr>
        <w:t>позволит</w:t>
      </w:r>
      <w:r>
        <w:rPr>
          <w:color w:val="000000"/>
          <w:spacing w:val="2"/>
          <w:sz w:val="24"/>
        </w:rPr>
        <w:t xml:space="preserve"> </w:t>
      </w:r>
      <w:r>
        <w:rPr>
          <w:color w:val="000000"/>
          <w:sz w:val="24"/>
        </w:rPr>
        <w:t>педагогам</w:t>
      </w:r>
      <w:r>
        <w:rPr>
          <w:color w:val="000000"/>
          <w:spacing w:val="4"/>
          <w:sz w:val="24"/>
        </w:rPr>
        <w:t xml:space="preserve"> </w:t>
      </w:r>
      <w:r>
        <w:rPr>
          <w:color w:val="000000"/>
          <w:spacing w:val="-1"/>
          <w:sz w:val="24"/>
        </w:rPr>
        <w:t>ДОО</w:t>
      </w:r>
      <w:r>
        <w:t xml:space="preserve"> </w:t>
      </w:r>
      <w:r>
        <w:rPr>
          <w:color w:val="000000"/>
          <w:sz w:val="24"/>
        </w:rPr>
        <w:t>устанавливать</w:t>
      </w:r>
      <w:r>
        <w:rPr>
          <w:color w:val="000000"/>
          <w:spacing w:val="231"/>
          <w:sz w:val="24"/>
        </w:rPr>
        <w:t xml:space="preserve"> </w:t>
      </w:r>
      <w:r>
        <w:rPr>
          <w:color w:val="000000"/>
          <w:sz w:val="24"/>
        </w:rPr>
        <w:t>доверительные</w:t>
      </w:r>
      <w:r>
        <w:rPr>
          <w:color w:val="000000"/>
          <w:spacing w:val="228"/>
          <w:sz w:val="24"/>
        </w:rPr>
        <w:t xml:space="preserve"> </w:t>
      </w:r>
      <w:r>
        <w:rPr>
          <w:color w:val="000000"/>
          <w:sz w:val="24"/>
        </w:rPr>
        <w:t>и</w:t>
      </w:r>
      <w:r>
        <w:rPr>
          <w:color w:val="000000"/>
          <w:spacing w:val="231"/>
          <w:sz w:val="24"/>
        </w:rPr>
        <w:t xml:space="preserve"> </w:t>
      </w:r>
      <w:r>
        <w:rPr>
          <w:color w:val="000000"/>
          <w:sz w:val="24"/>
        </w:rPr>
        <w:t>партнерские</w:t>
      </w:r>
      <w:r>
        <w:rPr>
          <w:color w:val="000000"/>
          <w:spacing w:val="229"/>
          <w:sz w:val="24"/>
        </w:rPr>
        <w:t xml:space="preserve"> </w:t>
      </w:r>
      <w:r>
        <w:rPr>
          <w:color w:val="000000"/>
          <w:sz w:val="24"/>
        </w:rPr>
        <w:t>отношения</w:t>
      </w:r>
      <w:r>
        <w:rPr>
          <w:color w:val="000000"/>
          <w:spacing w:val="230"/>
          <w:sz w:val="24"/>
        </w:rPr>
        <w:t xml:space="preserve"> </w:t>
      </w:r>
      <w:r>
        <w:rPr>
          <w:color w:val="000000"/>
          <w:sz w:val="24"/>
        </w:rPr>
        <w:t>с</w:t>
      </w:r>
      <w:r>
        <w:rPr>
          <w:color w:val="000000"/>
          <w:spacing w:val="227"/>
          <w:sz w:val="24"/>
        </w:rPr>
        <w:t xml:space="preserve"> </w:t>
      </w:r>
      <w:r>
        <w:rPr>
          <w:color w:val="000000"/>
          <w:sz w:val="24"/>
        </w:rPr>
        <w:t>родителями</w:t>
      </w:r>
      <w:r>
        <w:rPr>
          <w:color w:val="000000"/>
          <w:spacing w:val="231"/>
          <w:sz w:val="24"/>
        </w:rPr>
        <w:t xml:space="preserve"> </w:t>
      </w:r>
      <w:r>
        <w:rPr>
          <w:color w:val="000000"/>
          <w:sz w:val="24"/>
        </w:rPr>
        <w:t>(законными</w:t>
      </w:r>
      <w:r>
        <w:t xml:space="preserve"> </w:t>
      </w:r>
      <w:r>
        <w:rPr>
          <w:color w:val="000000"/>
          <w:sz w:val="24"/>
        </w:rPr>
        <w:t>представителями),</w:t>
      </w:r>
      <w:r>
        <w:rPr>
          <w:color w:val="000000"/>
          <w:spacing w:val="141"/>
          <w:sz w:val="24"/>
        </w:rPr>
        <w:t xml:space="preserve"> </w:t>
      </w:r>
      <w:r>
        <w:rPr>
          <w:color w:val="000000"/>
          <w:sz w:val="24"/>
        </w:rPr>
        <w:t>эффективно</w:t>
      </w:r>
      <w:r>
        <w:rPr>
          <w:color w:val="000000"/>
          <w:spacing w:val="141"/>
          <w:sz w:val="24"/>
        </w:rPr>
        <w:t xml:space="preserve"> </w:t>
      </w:r>
      <w:r>
        <w:rPr>
          <w:color w:val="000000"/>
          <w:sz w:val="24"/>
        </w:rPr>
        <w:t>осуществлять</w:t>
      </w:r>
      <w:r>
        <w:rPr>
          <w:color w:val="000000"/>
          <w:spacing w:val="142"/>
          <w:sz w:val="24"/>
        </w:rPr>
        <w:t xml:space="preserve"> </w:t>
      </w:r>
      <w:r>
        <w:rPr>
          <w:color w:val="000000"/>
          <w:sz w:val="24"/>
        </w:rPr>
        <w:t>просветительскую</w:t>
      </w:r>
      <w:r>
        <w:rPr>
          <w:color w:val="000000"/>
          <w:spacing w:val="142"/>
          <w:sz w:val="24"/>
        </w:rPr>
        <w:t xml:space="preserve"> </w:t>
      </w:r>
      <w:r>
        <w:rPr>
          <w:color w:val="000000"/>
          <w:sz w:val="24"/>
        </w:rPr>
        <w:t>деятельность</w:t>
      </w:r>
      <w:r>
        <w:rPr>
          <w:color w:val="000000"/>
          <w:spacing w:val="142"/>
          <w:sz w:val="24"/>
        </w:rPr>
        <w:t xml:space="preserve"> </w:t>
      </w:r>
      <w:r>
        <w:rPr>
          <w:color w:val="000000"/>
          <w:sz w:val="24"/>
        </w:rPr>
        <w:t>и</w:t>
      </w:r>
      <w:r>
        <w:rPr>
          <w:color w:val="000000"/>
          <w:spacing w:val="142"/>
          <w:sz w:val="24"/>
        </w:rPr>
        <w:t xml:space="preserve"> </w:t>
      </w:r>
      <w:r>
        <w:rPr>
          <w:color w:val="000000"/>
          <w:sz w:val="24"/>
        </w:rPr>
        <w:t>достигать</w:t>
      </w:r>
      <w:r>
        <w:t xml:space="preserve"> </w:t>
      </w:r>
      <w:r>
        <w:rPr>
          <w:color w:val="000000"/>
          <w:sz w:val="24"/>
        </w:rPr>
        <w:t>основные</w:t>
      </w:r>
      <w:r>
        <w:rPr>
          <w:color w:val="000000"/>
          <w:spacing w:val="133"/>
          <w:sz w:val="24"/>
        </w:rPr>
        <w:t xml:space="preserve"> </w:t>
      </w:r>
      <w:r>
        <w:rPr>
          <w:color w:val="000000"/>
          <w:sz w:val="24"/>
        </w:rPr>
        <w:t>цели</w:t>
      </w:r>
      <w:r>
        <w:rPr>
          <w:color w:val="000000"/>
          <w:spacing w:val="135"/>
          <w:sz w:val="24"/>
        </w:rPr>
        <w:t xml:space="preserve"> </w:t>
      </w:r>
      <w:r>
        <w:rPr>
          <w:color w:val="000000"/>
          <w:sz w:val="24"/>
        </w:rPr>
        <w:t>взаимодействия</w:t>
      </w:r>
      <w:r>
        <w:rPr>
          <w:color w:val="000000"/>
          <w:spacing w:val="134"/>
          <w:sz w:val="24"/>
        </w:rPr>
        <w:t xml:space="preserve"> </w:t>
      </w:r>
      <w:r>
        <w:rPr>
          <w:color w:val="000000"/>
          <w:spacing w:val="-1"/>
          <w:sz w:val="24"/>
        </w:rPr>
        <w:t>ДОО</w:t>
      </w:r>
      <w:r>
        <w:rPr>
          <w:color w:val="000000"/>
          <w:spacing w:val="137"/>
          <w:sz w:val="24"/>
        </w:rPr>
        <w:t xml:space="preserve"> </w:t>
      </w:r>
      <w:r>
        <w:rPr>
          <w:color w:val="000000"/>
          <w:sz w:val="24"/>
        </w:rPr>
        <w:t>с</w:t>
      </w:r>
      <w:r>
        <w:rPr>
          <w:color w:val="000000"/>
          <w:spacing w:val="133"/>
          <w:sz w:val="24"/>
        </w:rPr>
        <w:t xml:space="preserve"> </w:t>
      </w:r>
      <w:r>
        <w:rPr>
          <w:color w:val="000000"/>
          <w:sz w:val="24"/>
        </w:rPr>
        <w:t>родителями</w:t>
      </w:r>
      <w:r>
        <w:rPr>
          <w:color w:val="000000"/>
          <w:spacing w:val="135"/>
          <w:sz w:val="24"/>
        </w:rPr>
        <w:t xml:space="preserve"> </w:t>
      </w:r>
      <w:r>
        <w:rPr>
          <w:color w:val="000000"/>
          <w:sz w:val="24"/>
        </w:rPr>
        <w:t>(законными</w:t>
      </w:r>
      <w:r>
        <w:rPr>
          <w:color w:val="000000"/>
          <w:spacing w:val="135"/>
          <w:sz w:val="24"/>
        </w:rPr>
        <w:t xml:space="preserve"> </w:t>
      </w:r>
      <w:r>
        <w:rPr>
          <w:color w:val="000000"/>
          <w:spacing w:val="1"/>
          <w:sz w:val="24"/>
        </w:rPr>
        <w:t>представителями)</w:t>
      </w:r>
      <w:r>
        <w:rPr>
          <w:color w:val="000000"/>
          <w:spacing w:val="133"/>
          <w:sz w:val="24"/>
        </w:rPr>
        <w:t xml:space="preserve"> </w:t>
      </w:r>
      <w:r>
        <w:rPr>
          <w:color w:val="000000"/>
          <w:sz w:val="24"/>
        </w:rPr>
        <w:t>детей</w:t>
      </w:r>
      <w:r>
        <w:t xml:space="preserve"> </w:t>
      </w:r>
      <w:r>
        <w:rPr>
          <w:color w:val="000000"/>
          <w:sz w:val="24"/>
        </w:rPr>
        <w:t xml:space="preserve">дошкольного </w:t>
      </w:r>
      <w:r>
        <w:rPr>
          <w:color w:val="000000"/>
          <w:spacing w:val="-1"/>
          <w:sz w:val="24"/>
        </w:rPr>
        <w:t>возраста.</w:t>
      </w:r>
    </w:p>
    <w:p w14:paraId="13B7821C" w14:textId="77777777" w:rsidR="002C6E8D" w:rsidRDefault="002C6E8D">
      <w:pPr>
        <w:shd w:val="clear" w:color="auto" w:fill="FFFFFF"/>
        <w:spacing w:after="255" w:line="270" w:lineRule="atLeast"/>
        <w:rPr>
          <w:b/>
          <w:bCs/>
          <w:sz w:val="24"/>
          <w:szCs w:val="24"/>
        </w:rPr>
      </w:pPr>
    </w:p>
    <w:p w14:paraId="02071DDA" w14:textId="77777777"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14:paraId="6610F814" w14:textId="77777777" w:rsidR="002C6E8D" w:rsidRDefault="0069355F">
      <w:pPr>
        <w:shd w:val="clear" w:color="auto" w:fill="FFFFFF"/>
        <w:spacing w:after="255" w:line="270" w:lineRule="atLeast"/>
        <w:rPr>
          <w:color w:val="00B050"/>
        </w:rPr>
      </w:pPr>
      <w:r>
        <w:rPr>
          <w:b/>
          <w:color w:val="00B050"/>
          <w:sz w:val="24"/>
          <w:szCs w:val="24"/>
        </w:rPr>
        <w:lastRenderedPageBreak/>
        <w:t>2.2. Часть, формируемая участниками образовательных отношений (региональный компонент).</w:t>
      </w:r>
    </w:p>
    <w:p w14:paraId="340A06D6" w14:textId="77777777" w:rsidR="002C6E8D" w:rsidRDefault="0069355F">
      <w:pPr>
        <w:pBdr>
          <w:top w:val="none" w:sz="4" w:space="0" w:color="000000"/>
          <w:left w:val="none" w:sz="4" w:space="0" w:color="000000"/>
          <w:bottom w:val="none" w:sz="4" w:space="0" w:color="000000"/>
          <w:right w:val="none" w:sz="4" w:space="0" w:color="000000"/>
        </w:pBdr>
        <w:spacing w:before="338" w:line="298" w:lineRule="atLeast"/>
      </w:pPr>
      <w:r>
        <w:rPr>
          <w:b/>
          <w:color w:val="000000"/>
          <w:sz w:val="24"/>
        </w:rPr>
        <w:t>Специфика</w:t>
      </w:r>
      <w:r>
        <w:rPr>
          <w:b/>
          <w:color w:val="000000"/>
          <w:spacing w:val="33"/>
          <w:sz w:val="24"/>
        </w:rPr>
        <w:t xml:space="preserve"> </w:t>
      </w:r>
      <w:r>
        <w:rPr>
          <w:b/>
          <w:color w:val="000000"/>
          <w:sz w:val="24"/>
        </w:rPr>
        <w:t>национальных,</w:t>
      </w:r>
      <w:r>
        <w:rPr>
          <w:b/>
          <w:color w:val="000000"/>
          <w:spacing w:val="33"/>
          <w:sz w:val="24"/>
        </w:rPr>
        <w:t xml:space="preserve"> </w:t>
      </w:r>
      <w:r>
        <w:rPr>
          <w:b/>
          <w:color w:val="000000"/>
          <w:sz w:val="24"/>
        </w:rPr>
        <w:t>социокультурных</w:t>
      </w:r>
      <w:r>
        <w:rPr>
          <w:b/>
          <w:color w:val="000000"/>
          <w:spacing w:val="33"/>
          <w:sz w:val="24"/>
        </w:rPr>
        <w:t xml:space="preserve"> </w:t>
      </w:r>
      <w:r>
        <w:rPr>
          <w:b/>
          <w:color w:val="000000"/>
          <w:sz w:val="24"/>
        </w:rPr>
        <w:t>и</w:t>
      </w:r>
      <w:r>
        <w:rPr>
          <w:b/>
          <w:color w:val="000000"/>
          <w:spacing w:val="34"/>
          <w:sz w:val="24"/>
        </w:rPr>
        <w:t xml:space="preserve"> </w:t>
      </w:r>
      <w:r>
        <w:rPr>
          <w:b/>
          <w:color w:val="000000"/>
          <w:sz w:val="24"/>
        </w:rPr>
        <w:t>иных</w:t>
      </w:r>
      <w:r>
        <w:rPr>
          <w:b/>
          <w:color w:val="000000"/>
          <w:spacing w:val="39"/>
          <w:sz w:val="24"/>
        </w:rPr>
        <w:t xml:space="preserve"> </w:t>
      </w:r>
      <w:r>
        <w:rPr>
          <w:b/>
          <w:color w:val="000000"/>
          <w:sz w:val="24"/>
        </w:rPr>
        <w:t>условий,</w:t>
      </w:r>
      <w:r>
        <w:rPr>
          <w:b/>
          <w:color w:val="000000"/>
          <w:spacing w:val="31"/>
          <w:sz w:val="24"/>
        </w:rPr>
        <w:t xml:space="preserve"> </w:t>
      </w:r>
      <w:r>
        <w:rPr>
          <w:b/>
          <w:color w:val="000000"/>
          <w:sz w:val="24"/>
        </w:rPr>
        <w:t>в</w:t>
      </w:r>
      <w:r>
        <w:rPr>
          <w:b/>
          <w:color w:val="000000"/>
          <w:spacing w:val="33"/>
          <w:sz w:val="24"/>
        </w:rPr>
        <w:t xml:space="preserve"> </w:t>
      </w:r>
      <w:r>
        <w:rPr>
          <w:b/>
          <w:color w:val="000000"/>
          <w:sz w:val="24"/>
        </w:rPr>
        <w:t>которых</w:t>
      </w:r>
      <w:r>
        <w:rPr>
          <w:b/>
          <w:color w:val="000000"/>
          <w:spacing w:val="33"/>
          <w:sz w:val="24"/>
        </w:rPr>
        <w:t xml:space="preserve"> </w:t>
      </w:r>
      <w:r>
        <w:rPr>
          <w:b/>
          <w:color w:val="000000"/>
          <w:sz w:val="24"/>
        </w:rPr>
        <w:t>осуществляется образовательная деятельность</w:t>
      </w:r>
      <w:r>
        <w:t>.</w:t>
      </w:r>
    </w:p>
    <w:p w14:paraId="7FB51BFA" w14:textId="77777777" w:rsidR="002C6E8D" w:rsidRDefault="0069355F">
      <w:pPr>
        <w:pBdr>
          <w:top w:val="none" w:sz="4" w:space="0" w:color="000000"/>
          <w:left w:val="none" w:sz="4" w:space="0" w:color="000000"/>
          <w:bottom w:val="none" w:sz="4" w:space="0" w:color="000000"/>
          <w:right w:val="none" w:sz="4" w:space="0" w:color="000000"/>
        </w:pBdr>
        <w:spacing w:before="293" w:line="317" w:lineRule="atLeast"/>
      </w:pPr>
      <w:r>
        <w:rPr>
          <w:color w:val="000000"/>
          <w:spacing w:val="648"/>
          <w:sz w:val="24"/>
        </w:rPr>
        <w:t> </w:t>
      </w:r>
      <w:r>
        <w:rPr>
          <w:color w:val="000000"/>
          <w:sz w:val="24"/>
        </w:rPr>
        <w:t>При</w:t>
      </w:r>
      <w:r>
        <w:rPr>
          <w:color w:val="000000"/>
          <w:spacing w:val="60"/>
          <w:sz w:val="24"/>
        </w:rPr>
        <w:t xml:space="preserve"> </w:t>
      </w:r>
      <w:r>
        <w:rPr>
          <w:color w:val="000000"/>
          <w:sz w:val="24"/>
        </w:rPr>
        <w:t>проектировании</w:t>
      </w:r>
      <w:r>
        <w:rPr>
          <w:color w:val="000000"/>
          <w:spacing w:val="61"/>
          <w:sz w:val="24"/>
        </w:rPr>
        <w:t xml:space="preserve"> </w:t>
      </w:r>
      <w:r>
        <w:rPr>
          <w:color w:val="000000"/>
          <w:sz w:val="24"/>
        </w:rPr>
        <w:t>содержания</w:t>
      </w:r>
      <w:r>
        <w:rPr>
          <w:color w:val="000000"/>
          <w:spacing w:val="60"/>
          <w:sz w:val="24"/>
        </w:rPr>
        <w:t xml:space="preserve"> </w:t>
      </w:r>
      <w:r>
        <w:rPr>
          <w:color w:val="000000"/>
          <w:sz w:val="24"/>
        </w:rPr>
        <w:t>Программы</w:t>
      </w:r>
      <w:r>
        <w:rPr>
          <w:color w:val="000000"/>
          <w:spacing w:val="64"/>
          <w:sz w:val="24"/>
        </w:rPr>
        <w:t xml:space="preserve"> </w:t>
      </w:r>
      <w:r>
        <w:rPr>
          <w:color w:val="000000"/>
          <w:sz w:val="24"/>
        </w:rPr>
        <w:t>учитывали</w:t>
      </w:r>
      <w:r>
        <w:rPr>
          <w:color w:val="000000"/>
          <w:spacing w:val="301"/>
          <w:sz w:val="24"/>
        </w:rPr>
        <w:t xml:space="preserve"> </w:t>
      </w:r>
      <w:r>
        <w:rPr>
          <w:color w:val="000000"/>
          <w:sz w:val="24"/>
        </w:rPr>
        <w:t>климатические</w:t>
      </w:r>
      <w:r>
        <w:rPr>
          <w:color w:val="000000"/>
          <w:spacing w:val="59"/>
          <w:sz w:val="24"/>
        </w:rPr>
        <w:t xml:space="preserve"> </w:t>
      </w:r>
      <w:r>
        <w:rPr>
          <w:color w:val="000000"/>
          <w:sz w:val="24"/>
        </w:rPr>
        <w:t>особенности региона,</w:t>
      </w:r>
      <w:r>
        <w:rPr>
          <w:color w:val="000000"/>
          <w:spacing w:val="31"/>
          <w:sz w:val="24"/>
        </w:rPr>
        <w:t xml:space="preserve"> </w:t>
      </w:r>
      <w:r>
        <w:rPr>
          <w:color w:val="000000"/>
          <w:sz w:val="24"/>
        </w:rPr>
        <w:t>к</w:t>
      </w:r>
      <w:r>
        <w:rPr>
          <w:color w:val="000000"/>
          <w:spacing w:val="32"/>
          <w:sz w:val="24"/>
        </w:rPr>
        <w:t xml:space="preserve"> </w:t>
      </w:r>
      <w:r>
        <w:rPr>
          <w:color w:val="000000"/>
          <w:sz w:val="24"/>
        </w:rPr>
        <w:t>которому</w:t>
      </w:r>
      <w:r>
        <w:rPr>
          <w:color w:val="000000"/>
          <w:spacing w:val="23"/>
          <w:sz w:val="24"/>
        </w:rPr>
        <w:t xml:space="preserve"> </w:t>
      </w:r>
      <w:r>
        <w:rPr>
          <w:color w:val="000000"/>
          <w:sz w:val="24"/>
        </w:rPr>
        <w:t>относится</w:t>
      </w:r>
      <w:r>
        <w:rPr>
          <w:color w:val="000000"/>
          <w:spacing w:val="31"/>
          <w:sz w:val="24"/>
        </w:rPr>
        <w:t xml:space="preserve"> </w:t>
      </w:r>
      <w:r>
        <w:rPr>
          <w:color w:val="000000"/>
          <w:sz w:val="24"/>
        </w:rPr>
        <w:t>Республика Татарстан.</w:t>
      </w:r>
      <w:r>
        <w:rPr>
          <w:color w:val="000000"/>
          <w:spacing w:val="31"/>
          <w:sz w:val="24"/>
        </w:rPr>
        <w:t xml:space="preserve"> </w:t>
      </w:r>
      <w:r>
        <w:rPr>
          <w:color w:val="000000"/>
          <w:sz w:val="24"/>
        </w:rPr>
        <w:t>Это</w:t>
      </w:r>
      <w:r>
        <w:rPr>
          <w:color w:val="000000"/>
          <w:spacing w:val="31"/>
          <w:sz w:val="24"/>
        </w:rPr>
        <w:t xml:space="preserve"> </w:t>
      </w:r>
      <w:r>
        <w:rPr>
          <w:color w:val="000000"/>
          <w:sz w:val="24"/>
        </w:rPr>
        <w:t>средняя</w:t>
      </w:r>
      <w:r>
        <w:rPr>
          <w:color w:val="000000"/>
          <w:spacing w:val="31"/>
          <w:sz w:val="24"/>
        </w:rPr>
        <w:t xml:space="preserve"> </w:t>
      </w:r>
      <w:r>
        <w:rPr>
          <w:color w:val="000000"/>
          <w:sz w:val="24"/>
        </w:rPr>
        <w:t>полоса</w:t>
      </w:r>
      <w:r>
        <w:rPr>
          <w:color w:val="000000"/>
          <w:spacing w:val="30"/>
          <w:sz w:val="24"/>
        </w:rPr>
        <w:t xml:space="preserve"> </w:t>
      </w:r>
      <w:r>
        <w:rPr>
          <w:color w:val="000000"/>
          <w:sz w:val="24"/>
        </w:rPr>
        <w:t>России:</w:t>
      </w:r>
      <w:r>
        <w:rPr>
          <w:color w:val="000000"/>
          <w:spacing w:val="31"/>
          <w:sz w:val="24"/>
        </w:rPr>
        <w:t xml:space="preserve"> </w:t>
      </w:r>
      <w:r>
        <w:rPr>
          <w:color w:val="000000"/>
          <w:spacing w:val="-1"/>
          <w:sz w:val="24"/>
        </w:rPr>
        <w:t>время</w:t>
      </w:r>
      <w:r>
        <w:rPr>
          <w:color w:val="000000"/>
          <w:spacing w:val="31"/>
          <w:sz w:val="24"/>
        </w:rPr>
        <w:t xml:space="preserve"> </w:t>
      </w:r>
      <w:r>
        <w:rPr>
          <w:color w:val="000000"/>
          <w:spacing w:val="1"/>
          <w:sz w:val="24"/>
        </w:rPr>
        <w:t>начала</w:t>
      </w:r>
      <w:r>
        <w:rPr>
          <w:color w:val="000000"/>
          <w:spacing w:val="30"/>
          <w:sz w:val="24"/>
        </w:rPr>
        <w:t xml:space="preserve"> </w:t>
      </w:r>
      <w:r>
        <w:rPr>
          <w:color w:val="000000"/>
          <w:sz w:val="24"/>
        </w:rPr>
        <w:t>и</w:t>
      </w:r>
      <w:r>
        <w:t xml:space="preserve"> </w:t>
      </w:r>
      <w:r>
        <w:rPr>
          <w:color w:val="000000"/>
          <w:sz w:val="24"/>
        </w:rPr>
        <w:t>окончания</w:t>
      </w:r>
      <w:r>
        <w:rPr>
          <w:color w:val="000000"/>
          <w:spacing w:val="136"/>
          <w:sz w:val="24"/>
        </w:rPr>
        <w:t xml:space="preserve"> </w:t>
      </w:r>
      <w:r>
        <w:rPr>
          <w:color w:val="000000"/>
          <w:spacing w:val="-1"/>
          <w:sz w:val="24"/>
        </w:rPr>
        <w:t>тех</w:t>
      </w:r>
      <w:r>
        <w:rPr>
          <w:color w:val="000000"/>
          <w:spacing w:val="140"/>
          <w:sz w:val="24"/>
        </w:rPr>
        <w:t xml:space="preserve"> </w:t>
      </w:r>
      <w:r>
        <w:rPr>
          <w:color w:val="000000"/>
          <w:sz w:val="24"/>
        </w:rPr>
        <w:t>или</w:t>
      </w:r>
      <w:r>
        <w:rPr>
          <w:color w:val="000000"/>
          <w:spacing w:val="135"/>
          <w:sz w:val="24"/>
        </w:rPr>
        <w:t xml:space="preserve"> </w:t>
      </w:r>
      <w:r>
        <w:rPr>
          <w:color w:val="000000"/>
          <w:sz w:val="24"/>
        </w:rPr>
        <w:t>иных</w:t>
      </w:r>
      <w:r>
        <w:rPr>
          <w:color w:val="000000"/>
          <w:spacing w:val="146"/>
          <w:sz w:val="24"/>
        </w:rPr>
        <w:t xml:space="preserve"> </w:t>
      </w:r>
      <w:r>
        <w:rPr>
          <w:color w:val="000000"/>
          <w:spacing w:val="-1"/>
          <w:sz w:val="24"/>
        </w:rPr>
        <w:t>сезонных</w:t>
      </w:r>
      <w:r>
        <w:rPr>
          <w:color w:val="000000"/>
          <w:spacing w:val="142"/>
          <w:sz w:val="24"/>
        </w:rPr>
        <w:t xml:space="preserve"> </w:t>
      </w:r>
      <w:r>
        <w:rPr>
          <w:color w:val="000000"/>
          <w:sz w:val="24"/>
        </w:rPr>
        <w:t>явлений</w:t>
      </w:r>
      <w:r>
        <w:rPr>
          <w:color w:val="000000"/>
          <w:spacing w:val="138"/>
          <w:sz w:val="24"/>
        </w:rPr>
        <w:t xml:space="preserve"> </w:t>
      </w:r>
      <w:r>
        <w:rPr>
          <w:color w:val="000000"/>
          <w:sz w:val="24"/>
        </w:rPr>
        <w:t>(листопад,</w:t>
      </w:r>
      <w:r>
        <w:rPr>
          <w:color w:val="000000"/>
          <w:spacing w:val="139"/>
          <w:sz w:val="24"/>
        </w:rPr>
        <w:t xml:space="preserve"> </w:t>
      </w:r>
      <w:r>
        <w:rPr>
          <w:color w:val="000000"/>
          <w:spacing w:val="-1"/>
          <w:sz w:val="24"/>
        </w:rPr>
        <w:t>таяние</w:t>
      </w:r>
      <w:r>
        <w:rPr>
          <w:color w:val="000000"/>
          <w:spacing w:val="139"/>
          <w:sz w:val="24"/>
        </w:rPr>
        <w:t xml:space="preserve"> </w:t>
      </w:r>
      <w:r>
        <w:rPr>
          <w:color w:val="000000"/>
          <w:sz w:val="24"/>
        </w:rPr>
        <w:t>снега,</w:t>
      </w:r>
      <w:r>
        <w:rPr>
          <w:color w:val="000000"/>
          <w:spacing w:val="139"/>
          <w:sz w:val="24"/>
        </w:rPr>
        <w:t xml:space="preserve"> </w:t>
      </w:r>
      <w:r>
        <w:rPr>
          <w:color w:val="000000"/>
          <w:sz w:val="24"/>
        </w:rPr>
        <w:t>ледоход</w:t>
      </w:r>
      <w:r>
        <w:rPr>
          <w:color w:val="000000"/>
          <w:spacing w:val="137"/>
          <w:sz w:val="24"/>
        </w:rPr>
        <w:t xml:space="preserve"> </w:t>
      </w:r>
      <w:r>
        <w:rPr>
          <w:color w:val="000000"/>
          <w:sz w:val="24"/>
        </w:rPr>
        <w:t>и</w:t>
      </w:r>
      <w:r>
        <w:rPr>
          <w:color w:val="000000"/>
          <w:spacing w:val="138"/>
          <w:sz w:val="24"/>
        </w:rPr>
        <w:t xml:space="preserve"> </w:t>
      </w:r>
      <w:r>
        <w:rPr>
          <w:color w:val="000000"/>
          <w:sz w:val="24"/>
        </w:rPr>
        <w:t>т.д.), интенсивность</w:t>
      </w:r>
      <w:r>
        <w:rPr>
          <w:color w:val="000000"/>
          <w:spacing w:val="72"/>
          <w:sz w:val="24"/>
        </w:rPr>
        <w:t xml:space="preserve"> </w:t>
      </w:r>
      <w:r>
        <w:rPr>
          <w:color w:val="000000"/>
          <w:spacing w:val="-1"/>
          <w:sz w:val="24"/>
        </w:rPr>
        <w:t>их</w:t>
      </w:r>
      <w:r>
        <w:rPr>
          <w:color w:val="000000"/>
          <w:spacing w:val="75"/>
          <w:sz w:val="24"/>
        </w:rPr>
        <w:t xml:space="preserve"> </w:t>
      </w:r>
      <w:r>
        <w:rPr>
          <w:color w:val="000000"/>
          <w:sz w:val="24"/>
        </w:rPr>
        <w:t>протекания;</w:t>
      </w:r>
      <w:r>
        <w:rPr>
          <w:color w:val="000000"/>
          <w:spacing w:val="72"/>
          <w:sz w:val="24"/>
        </w:rPr>
        <w:t xml:space="preserve"> </w:t>
      </w:r>
      <w:r>
        <w:rPr>
          <w:color w:val="000000"/>
          <w:sz w:val="24"/>
        </w:rPr>
        <w:t>состав</w:t>
      </w:r>
      <w:r>
        <w:rPr>
          <w:color w:val="000000"/>
          <w:spacing w:val="72"/>
          <w:sz w:val="24"/>
        </w:rPr>
        <w:t xml:space="preserve"> </w:t>
      </w:r>
      <w:r>
        <w:rPr>
          <w:color w:val="000000"/>
          <w:sz w:val="24"/>
        </w:rPr>
        <w:t>флоры</w:t>
      </w:r>
      <w:r>
        <w:rPr>
          <w:color w:val="000000"/>
          <w:spacing w:val="71"/>
          <w:sz w:val="24"/>
        </w:rPr>
        <w:t xml:space="preserve"> </w:t>
      </w:r>
      <w:r>
        <w:rPr>
          <w:color w:val="000000"/>
          <w:sz w:val="24"/>
        </w:rPr>
        <w:t>и</w:t>
      </w:r>
      <w:r>
        <w:rPr>
          <w:color w:val="000000"/>
          <w:spacing w:val="73"/>
          <w:sz w:val="24"/>
        </w:rPr>
        <w:t xml:space="preserve"> </w:t>
      </w:r>
      <w:r>
        <w:rPr>
          <w:color w:val="000000"/>
          <w:sz w:val="24"/>
        </w:rPr>
        <w:t>фауны;</w:t>
      </w:r>
      <w:r>
        <w:rPr>
          <w:color w:val="000000"/>
          <w:spacing w:val="72"/>
          <w:sz w:val="24"/>
        </w:rPr>
        <w:t xml:space="preserve"> </w:t>
      </w:r>
      <w:r>
        <w:rPr>
          <w:color w:val="000000"/>
          <w:sz w:val="24"/>
        </w:rPr>
        <w:t>длительность</w:t>
      </w:r>
      <w:r>
        <w:rPr>
          <w:color w:val="000000"/>
          <w:spacing w:val="72"/>
          <w:sz w:val="24"/>
        </w:rPr>
        <w:t xml:space="preserve"> </w:t>
      </w:r>
      <w:r>
        <w:rPr>
          <w:color w:val="000000"/>
          <w:sz w:val="24"/>
        </w:rPr>
        <w:t>светового</w:t>
      </w:r>
      <w:r>
        <w:rPr>
          <w:color w:val="000000"/>
          <w:spacing w:val="72"/>
          <w:sz w:val="24"/>
        </w:rPr>
        <w:t xml:space="preserve"> </w:t>
      </w:r>
      <w:r>
        <w:rPr>
          <w:color w:val="000000"/>
          <w:sz w:val="24"/>
        </w:rPr>
        <w:t>дня;</w:t>
      </w:r>
      <w:r>
        <w:rPr>
          <w:color w:val="000000"/>
          <w:spacing w:val="72"/>
          <w:sz w:val="24"/>
        </w:rPr>
        <w:t xml:space="preserve"> </w:t>
      </w:r>
      <w:r>
        <w:rPr>
          <w:color w:val="000000"/>
          <w:sz w:val="24"/>
        </w:rPr>
        <w:t>режима</w:t>
      </w:r>
      <w:r>
        <w:t xml:space="preserve"> </w:t>
      </w:r>
      <w:r>
        <w:rPr>
          <w:color w:val="000000"/>
          <w:sz w:val="24"/>
        </w:rPr>
        <w:t>работы</w:t>
      </w:r>
      <w:r>
        <w:rPr>
          <w:color w:val="000000"/>
          <w:spacing w:val="14"/>
          <w:sz w:val="24"/>
        </w:rPr>
        <w:t xml:space="preserve"> </w:t>
      </w:r>
      <w:r>
        <w:rPr>
          <w:color w:val="000000"/>
          <w:sz w:val="24"/>
        </w:rPr>
        <w:t>детского</w:t>
      </w:r>
      <w:r>
        <w:rPr>
          <w:color w:val="000000"/>
          <w:spacing w:val="14"/>
          <w:sz w:val="24"/>
        </w:rPr>
        <w:t xml:space="preserve"> </w:t>
      </w:r>
      <w:r>
        <w:rPr>
          <w:color w:val="000000"/>
          <w:sz w:val="24"/>
        </w:rPr>
        <w:t>сада</w:t>
      </w:r>
      <w:r>
        <w:rPr>
          <w:color w:val="000000"/>
          <w:spacing w:val="16"/>
          <w:sz w:val="24"/>
        </w:rPr>
        <w:t xml:space="preserve"> </w:t>
      </w:r>
      <w:r>
        <w:rPr>
          <w:color w:val="000000"/>
          <w:sz w:val="24"/>
        </w:rPr>
        <w:t>в</w:t>
      </w:r>
      <w:r>
        <w:rPr>
          <w:color w:val="000000"/>
          <w:spacing w:val="16"/>
          <w:sz w:val="24"/>
        </w:rPr>
        <w:t xml:space="preserve"> </w:t>
      </w:r>
      <w:r>
        <w:rPr>
          <w:color w:val="000000"/>
          <w:sz w:val="24"/>
        </w:rPr>
        <w:t>режиме</w:t>
      </w:r>
      <w:r>
        <w:rPr>
          <w:color w:val="000000"/>
          <w:spacing w:val="13"/>
          <w:sz w:val="24"/>
        </w:rPr>
        <w:t xml:space="preserve"> </w:t>
      </w:r>
      <w:r>
        <w:rPr>
          <w:color w:val="000000"/>
          <w:sz w:val="24"/>
        </w:rPr>
        <w:t>полного</w:t>
      </w:r>
      <w:r>
        <w:rPr>
          <w:color w:val="000000"/>
          <w:spacing w:val="14"/>
          <w:sz w:val="24"/>
        </w:rPr>
        <w:t xml:space="preserve"> </w:t>
      </w:r>
      <w:r>
        <w:rPr>
          <w:color w:val="000000"/>
          <w:spacing w:val="1"/>
          <w:sz w:val="24"/>
        </w:rPr>
        <w:t>дня</w:t>
      </w:r>
      <w:r>
        <w:rPr>
          <w:color w:val="000000"/>
          <w:spacing w:val="14"/>
          <w:sz w:val="24"/>
        </w:rPr>
        <w:t xml:space="preserve"> </w:t>
      </w:r>
      <w:r>
        <w:rPr>
          <w:color w:val="000000"/>
          <w:spacing w:val="2"/>
          <w:sz w:val="24"/>
        </w:rPr>
        <w:t>(10,5</w:t>
      </w:r>
      <w:r>
        <w:rPr>
          <w:color w:val="000000"/>
          <w:spacing w:val="15"/>
          <w:sz w:val="24"/>
        </w:rPr>
        <w:t xml:space="preserve">-ти </w:t>
      </w:r>
      <w:r>
        <w:rPr>
          <w:color w:val="000000"/>
          <w:sz w:val="24"/>
        </w:rPr>
        <w:t>часовое</w:t>
      </w:r>
      <w:r>
        <w:rPr>
          <w:color w:val="000000"/>
          <w:spacing w:val="13"/>
          <w:sz w:val="24"/>
        </w:rPr>
        <w:t xml:space="preserve"> </w:t>
      </w:r>
      <w:r>
        <w:rPr>
          <w:color w:val="000000"/>
          <w:sz w:val="24"/>
        </w:rPr>
        <w:t>пребывание</w:t>
      </w:r>
      <w:r>
        <w:rPr>
          <w:color w:val="000000"/>
          <w:spacing w:val="13"/>
          <w:sz w:val="24"/>
        </w:rPr>
        <w:t xml:space="preserve"> </w:t>
      </w:r>
      <w:r>
        <w:rPr>
          <w:color w:val="000000"/>
          <w:sz w:val="24"/>
        </w:rPr>
        <w:t>детей),</w:t>
      </w:r>
      <w:r>
        <w:rPr>
          <w:color w:val="000000"/>
          <w:spacing w:val="13"/>
          <w:sz w:val="24"/>
        </w:rPr>
        <w:t xml:space="preserve"> </w:t>
      </w:r>
      <w:r>
        <w:rPr>
          <w:color w:val="000000"/>
          <w:sz w:val="24"/>
        </w:rPr>
        <w:t>погодные</w:t>
      </w:r>
      <w:r>
        <w:rPr>
          <w:color w:val="000000"/>
          <w:spacing w:val="17"/>
          <w:sz w:val="24"/>
        </w:rPr>
        <w:t xml:space="preserve"> </w:t>
      </w:r>
      <w:r>
        <w:rPr>
          <w:color w:val="000000"/>
          <w:sz w:val="24"/>
        </w:rPr>
        <w:t>условия</w:t>
      </w:r>
      <w:r>
        <w:t xml:space="preserve"> </w:t>
      </w:r>
      <w:r>
        <w:rPr>
          <w:color w:val="000000"/>
          <w:sz w:val="24"/>
        </w:rPr>
        <w:t>и</w:t>
      </w:r>
      <w:r>
        <w:rPr>
          <w:color w:val="000000"/>
          <w:spacing w:val="1"/>
          <w:sz w:val="24"/>
        </w:rPr>
        <w:t xml:space="preserve"> </w:t>
      </w:r>
      <w:r>
        <w:rPr>
          <w:color w:val="000000"/>
          <w:sz w:val="24"/>
        </w:rPr>
        <w:t>т.д.</w:t>
      </w:r>
    </w:p>
    <w:p w14:paraId="61FF36A9"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648"/>
          <w:sz w:val="24"/>
        </w:rPr>
        <w:t> </w:t>
      </w:r>
      <w:r>
        <w:rPr>
          <w:color w:val="000000"/>
          <w:sz w:val="24"/>
        </w:rPr>
        <w:t>Исходя</w:t>
      </w:r>
      <w:r>
        <w:rPr>
          <w:color w:val="000000"/>
          <w:spacing w:val="31"/>
          <w:sz w:val="24"/>
        </w:rPr>
        <w:t xml:space="preserve"> </w:t>
      </w:r>
      <w:r>
        <w:rPr>
          <w:color w:val="000000"/>
          <w:spacing w:val="-1"/>
          <w:sz w:val="24"/>
        </w:rPr>
        <w:t>из</w:t>
      </w:r>
      <w:r>
        <w:rPr>
          <w:color w:val="000000"/>
          <w:spacing w:val="33"/>
          <w:sz w:val="24"/>
        </w:rPr>
        <w:t xml:space="preserve"> </w:t>
      </w:r>
      <w:r>
        <w:rPr>
          <w:color w:val="000000"/>
          <w:sz w:val="24"/>
        </w:rPr>
        <w:t>климатических</w:t>
      </w:r>
      <w:r>
        <w:rPr>
          <w:color w:val="000000"/>
          <w:spacing w:val="33"/>
          <w:sz w:val="24"/>
        </w:rPr>
        <w:t xml:space="preserve"> </w:t>
      </w:r>
      <w:r>
        <w:rPr>
          <w:color w:val="000000"/>
          <w:sz w:val="24"/>
        </w:rPr>
        <w:t>особенностей</w:t>
      </w:r>
      <w:r>
        <w:rPr>
          <w:color w:val="000000"/>
          <w:spacing w:val="32"/>
          <w:sz w:val="24"/>
        </w:rPr>
        <w:t xml:space="preserve"> </w:t>
      </w:r>
      <w:r>
        <w:rPr>
          <w:color w:val="000000"/>
          <w:sz w:val="24"/>
        </w:rPr>
        <w:t>региона,</w:t>
      </w:r>
      <w:r>
        <w:rPr>
          <w:color w:val="000000"/>
          <w:spacing w:val="31"/>
          <w:sz w:val="24"/>
        </w:rPr>
        <w:t xml:space="preserve"> </w:t>
      </w:r>
      <w:r>
        <w:rPr>
          <w:color w:val="000000"/>
          <w:sz w:val="24"/>
        </w:rPr>
        <w:t>распорядок</w:t>
      </w:r>
      <w:r>
        <w:rPr>
          <w:color w:val="000000"/>
          <w:spacing w:val="32"/>
          <w:sz w:val="24"/>
        </w:rPr>
        <w:t xml:space="preserve"> </w:t>
      </w:r>
      <w:r>
        <w:rPr>
          <w:color w:val="000000"/>
          <w:sz w:val="24"/>
        </w:rPr>
        <w:t>(режим)</w:t>
      </w:r>
      <w:r>
        <w:rPr>
          <w:color w:val="000000"/>
          <w:spacing w:val="31"/>
          <w:sz w:val="24"/>
        </w:rPr>
        <w:t xml:space="preserve"> </w:t>
      </w:r>
      <w:r>
        <w:rPr>
          <w:color w:val="000000"/>
          <w:spacing w:val="1"/>
          <w:sz w:val="24"/>
        </w:rPr>
        <w:t>дня</w:t>
      </w:r>
      <w:r>
        <w:rPr>
          <w:color w:val="000000"/>
          <w:spacing w:val="30"/>
          <w:sz w:val="24"/>
        </w:rPr>
        <w:t xml:space="preserve"> </w:t>
      </w:r>
      <w:r>
        <w:rPr>
          <w:color w:val="000000"/>
          <w:sz w:val="24"/>
        </w:rPr>
        <w:t>составляется</w:t>
      </w:r>
      <w:r>
        <w:rPr>
          <w:color w:val="000000"/>
          <w:spacing w:val="34"/>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выделением</w:t>
      </w:r>
      <w:r>
        <w:rPr>
          <w:color w:val="000000"/>
          <w:spacing w:val="-1"/>
          <w:sz w:val="24"/>
        </w:rPr>
        <w:t xml:space="preserve"> </w:t>
      </w:r>
      <w:r>
        <w:rPr>
          <w:color w:val="000000"/>
          <w:spacing w:val="-2"/>
          <w:sz w:val="24"/>
        </w:rPr>
        <w:t>двух</w:t>
      </w:r>
      <w:r>
        <w:rPr>
          <w:color w:val="000000"/>
          <w:spacing w:val="4"/>
          <w:sz w:val="24"/>
        </w:rPr>
        <w:t xml:space="preserve"> </w:t>
      </w:r>
      <w:r>
        <w:rPr>
          <w:color w:val="000000"/>
          <w:sz w:val="24"/>
        </w:rPr>
        <w:t>периодов:</w:t>
      </w:r>
    </w:p>
    <w:p w14:paraId="16E0E084"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w:t>
      </w:r>
      <w:r>
        <w:rPr>
          <w:color w:val="000000"/>
          <w:spacing w:val="71"/>
          <w:sz w:val="24"/>
        </w:rPr>
        <w:t xml:space="preserve"> </w:t>
      </w:r>
      <w:r>
        <w:rPr>
          <w:color w:val="000000"/>
          <w:spacing w:val="1"/>
          <w:sz w:val="24"/>
        </w:rPr>
        <w:t>холодный</w:t>
      </w:r>
      <w:r>
        <w:rPr>
          <w:color w:val="000000"/>
          <w:spacing w:val="72"/>
          <w:sz w:val="24"/>
        </w:rPr>
        <w:t xml:space="preserve"> </w:t>
      </w:r>
      <w:r>
        <w:rPr>
          <w:color w:val="000000"/>
          <w:sz w:val="24"/>
        </w:rPr>
        <w:t>период:</w:t>
      </w:r>
      <w:r>
        <w:rPr>
          <w:color w:val="000000"/>
          <w:spacing w:val="73"/>
          <w:sz w:val="24"/>
        </w:rPr>
        <w:t xml:space="preserve"> </w:t>
      </w:r>
      <w:r>
        <w:rPr>
          <w:color w:val="000000"/>
          <w:sz w:val="24"/>
        </w:rPr>
        <w:t>учебный</w:t>
      </w:r>
      <w:r>
        <w:rPr>
          <w:color w:val="000000"/>
          <w:spacing w:val="72"/>
          <w:sz w:val="24"/>
        </w:rPr>
        <w:t xml:space="preserve"> </w:t>
      </w:r>
      <w:r>
        <w:rPr>
          <w:color w:val="000000"/>
          <w:sz w:val="24"/>
        </w:rPr>
        <w:t>год</w:t>
      </w:r>
      <w:r>
        <w:rPr>
          <w:color w:val="000000"/>
          <w:spacing w:val="72"/>
          <w:sz w:val="24"/>
        </w:rPr>
        <w:t xml:space="preserve"> </w:t>
      </w:r>
      <w:r>
        <w:rPr>
          <w:color w:val="000000"/>
          <w:spacing w:val="1"/>
          <w:sz w:val="24"/>
        </w:rPr>
        <w:t>(сентябрь</w:t>
      </w:r>
      <w:r>
        <w:rPr>
          <w:color w:val="000000"/>
          <w:spacing w:val="-1"/>
          <w:sz w:val="24"/>
        </w:rPr>
        <w:t>-</w:t>
      </w:r>
      <w:r>
        <w:rPr>
          <w:color w:val="000000"/>
          <w:sz w:val="24"/>
        </w:rPr>
        <w:t>май),</w:t>
      </w:r>
      <w:r>
        <w:rPr>
          <w:color w:val="000000"/>
          <w:spacing w:val="71"/>
          <w:sz w:val="24"/>
        </w:rPr>
        <w:t xml:space="preserve"> </w:t>
      </w:r>
      <w:r>
        <w:rPr>
          <w:color w:val="000000"/>
          <w:sz w:val="24"/>
        </w:rPr>
        <w:t>составляется</w:t>
      </w:r>
      <w:r>
        <w:rPr>
          <w:color w:val="000000"/>
          <w:spacing w:val="74"/>
          <w:sz w:val="24"/>
        </w:rPr>
        <w:t xml:space="preserve"> </w:t>
      </w:r>
      <w:r>
        <w:rPr>
          <w:color w:val="000000"/>
          <w:sz w:val="24"/>
        </w:rPr>
        <w:t>определенный</w:t>
      </w:r>
      <w:r>
        <w:rPr>
          <w:color w:val="000000"/>
          <w:spacing w:val="72"/>
          <w:sz w:val="24"/>
        </w:rPr>
        <w:t xml:space="preserve"> </w:t>
      </w:r>
      <w:r>
        <w:rPr>
          <w:color w:val="000000"/>
          <w:sz w:val="24"/>
        </w:rPr>
        <w:t>режим</w:t>
      </w:r>
      <w:r>
        <w:rPr>
          <w:color w:val="000000"/>
          <w:spacing w:val="71"/>
          <w:sz w:val="24"/>
        </w:rPr>
        <w:t xml:space="preserve"> </w:t>
      </w:r>
      <w:r>
        <w:rPr>
          <w:color w:val="000000"/>
          <w:spacing w:val="1"/>
          <w:sz w:val="24"/>
        </w:rPr>
        <w:t>дня</w:t>
      </w:r>
      <w:r>
        <w:rPr>
          <w:color w:val="000000"/>
          <w:spacing w:val="69"/>
          <w:sz w:val="24"/>
        </w:rPr>
        <w:t xml:space="preserve"> </w:t>
      </w:r>
      <w:r>
        <w:rPr>
          <w:color w:val="000000"/>
          <w:sz w:val="24"/>
        </w:rPr>
        <w:t>и</w:t>
      </w:r>
    </w:p>
    <w:p w14:paraId="4C11E9BD"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расписание</w:t>
      </w:r>
      <w:r>
        <w:rPr>
          <w:color w:val="000000"/>
          <w:spacing w:val="-1"/>
          <w:sz w:val="24"/>
        </w:rPr>
        <w:t xml:space="preserve"> </w:t>
      </w:r>
      <w:r>
        <w:rPr>
          <w:color w:val="000000"/>
          <w:sz w:val="24"/>
        </w:rPr>
        <w:t>непосредственно образовательной</w:t>
      </w:r>
      <w:r>
        <w:rPr>
          <w:color w:val="000000"/>
          <w:spacing w:val="-1"/>
          <w:sz w:val="24"/>
        </w:rPr>
        <w:t xml:space="preserve"> </w:t>
      </w:r>
      <w:r>
        <w:rPr>
          <w:color w:val="000000"/>
          <w:spacing w:val="1"/>
          <w:sz w:val="24"/>
        </w:rPr>
        <w:t>деятельности</w:t>
      </w:r>
      <w:r>
        <w:rPr>
          <w:color w:val="000000"/>
          <w:sz w:val="24"/>
        </w:rPr>
        <w:t>;</w:t>
      </w:r>
    </w:p>
    <w:p w14:paraId="6640E3EE"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33"/>
          <w:sz w:val="24"/>
        </w:rPr>
        <w:t xml:space="preserve"> </w:t>
      </w:r>
      <w:r>
        <w:rPr>
          <w:color w:val="000000"/>
          <w:sz w:val="24"/>
        </w:rPr>
        <w:t>летний</w:t>
      </w:r>
      <w:r>
        <w:rPr>
          <w:color w:val="000000"/>
          <w:spacing w:val="32"/>
          <w:sz w:val="24"/>
        </w:rPr>
        <w:t xml:space="preserve"> </w:t>
      </w:r>
      <w:r>
        <w:rPr>
          <w:color w:val="000000"/>
          <w:sz w:val="24"/>
        </w:rPr>
        <w:t>период</w:t>
      </w:r>
      <w:r>
        <w:rPr>
          <w:color w:val="000000"/>
          <w:spacing w:val="33"/>
          <w:sz w:val="24"/>
        </w:rPr>
        <w:t xml:space="preserve"> </w:t>
      </w:r>
      <w:r>
        <w:rPr>
          <w:color w:val="000000"/>
          <w:sz w:val="24"/>
        </w:rPr>
        <w:t>(июнь</w:t>
      </w:r>
      <w:r>
        <w:rPr>
          <w:color w:val="000000"/>
          <w:spacing w:val="-1"/>
          <w:sz w:val="24"/>
        </w:rPr>
        <w:t>-</w:t>
      </w:r>
      <w:r>
        <w:rPr>
          <w:color w:val="000000"/>
          <w:sz w:val="24"/>
        </w:rPr>
        <w:t>август),</w:t>
      </w:r>
      <w:r>
        <w:rPr>
          <w:color w:val="000000"/>
          <w:spacing w:val="33"/>
          <w:sz w:val="24"/>
        </w:rPr>
        <w:t xml:space="preserve"> </w:t>
      </w:r>
      <w:r>
        <w:rPr>
          <w:color w:val="000000"/>
          <w:sz w:val="24"/>
        </w:rPr>
        <w:t>когда</w:t>
      </w:r>
      <w:r>
        <w:rPr>
          <w:color w:val="000000"/>
          <w:spacing w:val="34"/>
          <w:sz w:val="24"/>
        </w:rPr>
        <w:t xml:space="preserve"> </w:t>
      </w:r>
      <w:r>
        <w:rPr>
          <w:color w:val="000000"/>
          <w:sz w:val="24"/>
        </w:rPr>
        <w:t>дети</w:t>
      </w:r>
      <w:r>
        <w:rPr>
          <w:color w:val="000000"/>
          <w:spacing w:val="34"/>
          <w:sz w:val="24"/>
        </w:rPr>
        <w:t xml:space="preserve"> </w:t>
      </w:r>
      <w:r>
        <w:rPr>
          <w:color w:val="000000"/>
          <w:sz w:val="24"/>
        </w:rPr>
        <w:t>имеют</w:t>
      </w:r>
      <w:r>
        <w:rPr>
          <w:color w:val="000000"/>
          <w:spacing w:val="34"/>
          <w:sz w:val="24"/>
        </w:rPr>
        <w:t xml:space="preserve"> </w:t>
      </w:r>
      <w:r>
        <w:rPr>
          <w:color w:val="000000"/>
          <w:sz w:val="24"/>
        </w:rPr>
        <w:t>возможность</w:t>
      </w:r>
      <w:r>
        <w:rPr>
          <w:color w:val="000000"/>
          <w:spacing w:val="34"/>
          <w:sz w:val="24"/>
        </w:rPr>
        <w:t xml:space="preserve"> </w:t>
      </w:r>
      <w:r>
        <w:rPr>
          <w:color w:val="000000"/>
          <w:sz w:val="24"/>
        </w:rPr>
        <w:t>больше</w:t>
      </w:r>
      <w:r>
        <w:rPr>
          <w:color w:val="000000"/>
          <w:spacing w:val="33"/>
          <w:sz w:val="24"/>
        </w:rPr>
        <w:t xml:space="preserve"> </w:t>
      </w:r>
      <w:r>
        <w:rPr>
          <w:color w:val="000000"/>
          <w:sz w:val="24"/>
        </w:rPr>
        <w:t>времени</w:t>
      </w:r>
      <w:r>
        <w:rPr>
          <w:color w:val="000000"/>
          <w:spacing w:val="35"/>
          <w:sz w:val="24"/>
        </w:rPr>
        <w:t xml:space="preserve"> </w:t>
      </w:r>
      <w:r>
        <w:rPr>
          <w:color w:val="000000"/>
          <w:sz w:val="24"/>
        </w:rPr>
        <w:t>проводить</w:t>
      </w:r>
      <w:r>
        <w:rPr>
          <w:color w:val="000000"/>
          <w:spacing w:val="34"/>
          <w:sz w:val="24"/>
        </w:rPr>
        <w:t xml:space="preserve"> </w:t>
      </w:r>
      <w:r>
        <w:rPr>
          <w:color w:val="000000"/>
          <w:spacing w:val="1"/>
          <w:sz w:val="24"/>
        </w:rPr>
        <w:t>на</w:t>
      </w:r>
    </w:p>
    <w:p w14:paraId="62750D5B"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свежем</w:t>
      </w:r>
      <w:r>
        <w:rPr>
          <w:color w:val="000000"/>
          <w:spacing w:val="14"/>
          <w:sz w:val="24"/>
        </w:rPr>
        <w:t xml:space="preserve"> </w:t>
      </w:r>
      <w:r>
        <w:rPr>
          <w:color w:val="000000"/>
          <w:sz w:val="24"/>
        </w:rPr>
        <w:t>воздухе,</w:t>
      </w:r>
      <w:r>
        <w:rPr>
          <w:color w:val="000000"/>
          <w:spacing w:val="14"/>
          <w:sz w:val="24"/>
        </w:rPr>
        <w:t xml:space="preserve"> </w:t>
      </w:r>
      <w:r>
        <w:rPr>
          <w:color w:val="000000"/>
          <w:sz w:val="24"/>
        </w:rPr>
        <w:t>получать</w:t>
      </w:r>
      <w:r>
        <w:rPr>
          <w:color w:val="000000"/>
          <w:spacing w:val="15"/>
          <w:sz w:val="24"/>
        </w:rPr>
        <w:t xml:space="preserve"> </w:t>
      </w:r>
      <w:r>
        <w:rPr>
          <w:color w:val="000000"/>
          <w:sz w:val="24"/>
        </w:rPr>
        <w:t>необходимую</w:t>
      </w:r>
      <w:r>
        <w:rPr>
          <w:color w:val="000000"/>
          <w:spacing w:val="15"/>
          <w:sz w:val="24"/>
        </w:rPr>
        <w:t xml:space="preserve"> </w:t>
      </w:r>
      <w:r>
        <w:rPr>
          <w:color w:val="000000"/>
          <w:sz w:val="24"/>
        </w:rPr>
        <w:t>физическую</w:t>
      </w:r>
      <w:r>
        <w:rPr>
          <w:color w:val="000000"/>
          <w:spacing w:val="17"/>
          <w:sz w:val="24"/>
        </w:rPr>
        <w:t xml:space="preserve"> </w:t>
      </w:r>
      <w:r>
        <w:rPr>
          <w:color w:val="000000"/>
          <w:sz w:val="24"/>
        </w:rPr>
        <w:t>нагрузку,</w:t>
      </w:r>
      <w:r>
        <w:rPr>
          <w:color w:val="000000"/>
          <w:spacing w:val="14"/>
          <w:sz w:val="24"/>
        </w:rPr>
        <w:t xml:space="preserve"> </w:t>
      </w:r>
      <w:r>
        <w:rPr>
          <w:color w:val="000000"/>
          <w:spacing w:val="1"/>
          <w:sz w:val="24"/>
        </w:rPr>
        <w:t>иметь</w:t>
      </w:r>
      <w:r>
        <w:rPr>
          <w:color w:val="000000"/>
          <w:spacing w:val="14"/>
          <w:sz w:val="24"/>
        </w:rPr>
        <w:t xml:space="preserve"> </w:t>
      </w:r>
      <w:r>
        <w:rPr>
          <w:color w:val="000000"/>
          <w:sz w:val="24"/>
        </w:rPr>
        <w:t>большой</w:t>
      </w:r>
      <w:r>
        <w:rPr>
          <w:color w:val="000000"/>
          <w:spacing w:val="15"/>
          <w:sz w:val="24"/>
        </w:rPr>
        <w:t xml:space="preserve"> </w:t>
      </w:r>
      <w:r>
        <w:rPr>
          <w:color w:val="000000"/>
          <w:sz w:val="24"/>
        </w:rPr>
        <w:t>выбор</w:t>
      </w:r>
      <w:r>
        <w:rPr>
          <w:color w:val="000000"/>
          <w:spacing w:val="15"/>
          <w:sz w:val="24"/>
        </w:rPr>
        <w:t xml:space="preserve"> </w:t>
      </w:r>
      <w:r>
        <w:rPr>
          <w:color w:val="000000"/>
          <w:sz w:val="24"/>
        </w:rPr>
        <w:t>занятий</w:t>
      </w:r>
      <w:r>
        <w:rPr>
          <w:color w:val="000000"/>
          <w:spacing w:val="13"/>
          <w:sz w:val="24"/>
        </w:rPr>
        <w:t xml:space="preserve"> </w:t>
      </w:r>
      <w:r>
        <w:rPr>
          <w:color w:val="000000"/>
          <w:spacing w:val="-1"/>
          <w:sz w:val="24"/>
        </w:rPr>
        <w:t>по</w:t>
      </w:r>
    </w:p>
    <w:p w14:paraId="3F8E4B7A"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интересу,</w:t>
      </w:r>
      <w:r>
        <w:rPr>
          <w:color w:val="000000"/>
          <w:spacing w:val="48"/>
          <w:sz w:val="24"/>
        </w:rPr>
        <w:t xml:space="preserve"> </w:t>
      </w:r>
      <w:r>
        <w:rPr>
          <w:color w:val="000000"/>
          <w:sz w:val="24"/>
        </w:rPr>
        <w:t>экспериментировать</w:t>
      </w:r>
      <w:r>
        <w:rPr>
          <w:color w:val="000000"/>
          <w:spacing w:val="48"/>
          <w:sz w:val="24"/>
        </w:rPr>
        <w:t xml:space="preserve"> </w:t>
      </w:r>
      <w:r>
        <w:rPr>
          <w:color w:val="000000"/>
          <w:sz w:val="24"/>
        </w:rPr>
        <w:t>с</w:t>
      </w:r>
      <w:r>
        <w:rPr>
          <w:color w:val="000000"/>
          <w:spacing w:val="47"/>
          <w:sz w:val="24"/>
        </w:rPr>
        <w:t xml:space="preserve"> </w:t>
      </w:r>
      <w:r>
        <w:rPr>
          <w:color w:val="000000"/>
          <w:sz w:val="24"/>
        </w:rPr>
        <w:t>водой.</w:t>
      </w:r>
      <w:r>
        <w:rPr>
          <w:color w:val="000000"/>
          <w:spacing w:val="48"/>
          <w:sz w:val="24"/>
        </w:rPr>
        <w:t xml:space="preserve"> </w:t>
      </w:r>
      <w:r>
        <w:rPr>
          <w:color w:val="000000"/>
          <w:sz w:val="24"/>
        </w:rPr>
        <w:t>В</w:t>
      </w:r>
      <w:r>
        <w:rPr>
          <w:color w:val="000000"/>
          <w:spacing w:val="46"/>
          <w:sz w:val="24"/>
        </w:rPr>
        <w:t xml:space="preserve"> </w:t>
      </w:r>
      <w:r>
        <w:rPr>
          <w:color w:val="000000"/>
          <w:sz w:val="24"/>
        </w:rPr>
        <w:t>теплое</w:t>
      </w:r>
      <w:r>
        <w:rPr>
          <w:color w:val="000000"/>
          <w:spacing w:val="47"/>
          <w:sz w:val="24"/>
        </w:rPr>
        <w:t xml:space="preserve"> </w:t>
      </w:r>
      <w:r>
        <w:rPr>
          <w:color w:val="000000"/>
          <w:spacing w:val="-1"/>
          <w:sz w:val="24"/>
        </w:rPr>
        <w:t>время</w:t>
      </w:r>
      <w:r>
        <w:rPr>
          <w:color w:val="000000"/>
          <w:spacing w:val="48"/>
          <w:sz w:val="24"/>
        </w:rPr>
        <w:t xml:space="preserve"> </w:t>
      </w:r>
      <w:r>
        <w:rPr>
          <w:color w:val="000000"/>
          <w:sz w:val="24"/>
        </w:rPr>
        <w:t>года</w:t>
      </w:r>
      <w:r>
        <w:rPr>
          <w:color w:val="000000"/>
          <w:spacing w:val="47"/>
          <w:sz w:val="24"/>
        </w:rPr>
        <w:t xml:space="preserve"> </w:t>
      </w:r>
      <w:r>
        <w:rPr>
          <w:color w:val="000000"/>
          <w:sz w:val="24"/>
        </w:rPr>
        <w:t>прием</w:t>
      </w:r>
      <w:r>
        <w:rPr>
          <w:color w:val="000000"/>
          <w:spacing w:val="47"/>
          <w:sz w:val="24"/>
        </w:rPr>
        <w:t xml:space="preserve"> </w:t>
      </w:r>
      <w:r>
        <w:rPr>
          <w:color w:val="000000"/>
          <w:sz w:val="24"/>
        </w:rPr>
        <w:t>детей,</w:t>
      </w:r>
      <w:r>
        <w:rPr>
          <w:color w:val="000000"/>
          <w:spacing w:val="50"/>
          <w:sz w:val="24"/>
        </w:rPr>
        <w:t xml:space="preserve"> </w:t>
      </w:r>
      <w:r>
        <w:rPr>
          <w:color w:val="000000"/>
          <w:spacing w:val="1"/>
          <w:sz w:val="24"/>
        </w:rPr>
        <w:t>утреннюю</w:t>
      </w:r>
      <w:r>
        <w:rPr>
          <w:color w:val="000000"/>
          <w:spacing w:val="47"/>
          <w:sz w:val="24"/>
        </w:rPr>
        <w:t xml:space="preserve"> </w:t>
      </w:r>
      <w:r>
        <w:rPr>
          <w:color w:val="000000"/>
          <w:spacing w:val="-1"/>
          <w:sz w:val="24"/>
        </w:rPr>
        <w:t>зарядку,</w:t>
      </w:r>
    </w:p>
    <w:p w14:paraId="50F264FB"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часть</w:t>
      </w:r>
      <w:r>
        <w:rPr>
          <w:color w:val="000000"/>
          <w:spacing w:val="6"/>
          <w:sz w:val="24"/>
        </w:rPr>
        <w:t xml:space="preserve"> </w:t>
      </w:r>
      <w:r>
        <w:rPr>
          <w:color w:val="000000"/>
          <w:sz w:val="24"/>
        </w:rPr>
        <w:t>занятий,</w:t>
      </w:r>
      <w:r>
        <w:rPr>
          <w:color w:val="000000"/>
          <w:spacing w:val="4"/>
          <w:sz w:val="24"/>
        </w:rPr>
        <w:t xml:space="preserve"> </w:t>
      </w:r>
      <w:r>
        <w:rPr>
          <w:color w:val="000000"/>
          <w:sz w:val="24"/>
        </w:rPr>
        <w:t>вечерний</w:t>
      </w:r>
      <w:r>
        <w:rPr>
          <w:color w:val="000000"/>
          <w:spacing w:val="6"/>
          <w:sz w:val="24"/>
        </w:rPr>
        <w:t xml:space="preserve"> </w:t>
      </w:r>
      <w:r>
        <w:rPr>
          <w:color w:val="000000"/>
          <w:spacing w:val="-1"/>
          <w:sz w:val="24"/>
        </w:rPr>
        <w:t>круг</w:t>
      </w:r>
      <w:r>
        <w:rPr>
          <w:color w:val="000000"/>
          <w:spacing w:val="6"/>
          <w:sz w:val="24"/>
        </w:rPr>
        <w:t xml:space="preserve"> </w:t>
      </w:r>
      <w:r>
        <w:rPr>
          <w:color w:val="000000"/>
          <w:sz w:val="24"/>
        </w:rPr>
        <w:t>лучше</w:t>
      </w:r>
      <w:r>
        <w:rPr>
          <w:color w:val="000000"/>
          <w:spacing w:val="4"/>
          <w:sz w:val="24"/>
        </w:rPr>
        <w:t xml:space="preserve"> </w:t>
      </w:r>
      <w:r>
        <w:rPr>
          <w:color w:val="000000"/>
          <w:sz w:val="24"/>
        </w:rPr>
        <w:t>проводить</w:t>
      </w:r>
      <w:r>
        <w:rPr>
          <w:color w:val="000000"/>
          <w:spacing w:val="5"/>
          <w:sz w:val="24"/>
        </w:rPr>
        <w:t xml:space="preserve"> </w:t>
      </w:r>
      <w:r>
        <w:rPr>
          <w:color w:val="000000"/>
          <w:spacing w:val="1"/>
          <w:sz w:val="24"/>
        </w:rPr>
        <w:t>на</w:t>
      </w:r>
      <w:r>
        <w:rPr>
          <w:color w:val="000000"/>
          <w:spacing w:val="3"/>
          <w:sz w:val="24"/>
        </w:rPr>
        <w:t xml:space="preserve"> </w:t>
      </w:r>
      <w:r>
        <w:rPr>
          <w:color w:val="000000"/>
          <w:spacing w:val="-1"/>
          <w:sz w:val="24"/>
        </w:rPr>
        <w:t>свежем</w:t>
      </w:r>
      <w:r>
        <w:rPr>
          <w:color w:val="000000"/>
          <w:spacing w:val="5"/>
          <w:sz w:val="24"/>
        </w:rPr>
        <w:t xml:space="preserve"> </w:t>
      </w:r>
      <w:r>
        <w:rPr>
          <w:color w:val="000000"/>
          <w:sz w:val="24"/>
        </w:rPr>
        <w:t>воздухе.</w:t>
      </w:r>
      <w:r>
        <w:rPr>
          <w:color w:val="000000"/>
          <w:spacing w:val="5"/>
          <w:sz w:val="24"/>
        </w:rPr>
        <w:t xml:space="preserve"> </w:t>
      </w:r>
      <w:r>
        <w:rPr>
          <w:color w:val="000000"/>
          <w:spacing w:val="1"/>
          <w:sz w:val="24"/>
        </w:rPr>
        <w:t>Эти</w:t>
      </w:r>
      <w:r>
        <w:rPr>
          <w:color w:val="000000"/>
          <w:spacing w:val="4"/>
          <w:sz w:val="24"/>
        </w:rPr>
        <w:t xml:space="preserve"> </w:t>
      </w:r>
      <w:r>
        <w:rPr>
          <w:color w:val="000000"/>
          <w:sz w:val="24"/>
        </w:rPr>
        <w:t>особенности</w:t>
      </w:r>
      <w:r>
        <w:rPr>
          <w:color w:val="000000"/>
          <w:spacing w:val="8"/>
          <w:sz w:val="24"/>
        </w:rPr>
        <w:t xml:space="preserve"> </w:t>
      </w:r>
      <w:r>
        <w:rPr>
          <w:color w:val="000000"/>
          <w:spacing w:val="-1"/>
          <w:sz w:val="24"/>
        </w:rPr>
        <w:t>учитываются</w:t>
      </w:r>
    </w:p>
    <w:p w14:paraId="7E18CCF8"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при составлении</w:t>
      </w:r>
      <w:r>
        <w:rPr>
          <w:color w:val="000000"/>
          <w:spacing w:val="1"/>
          <w:sz w:val="24"/>
        </w:rPr>
        <w:t xml:space="preserve"> </w:t>
      </w:r>
      <w:r>
        <w:rPr>
          <w:color w:val="000000"/>
          <w:sz w:val="24"/>
        </w:rPr>
        <w:t>тематических</w:t>
      </w:r>
      <w:r>
        <w:rPr>
          <w:color w:val="000000"/>
          <w:spacing w:val="2"/>
          <w:sz w:val="24"/>
        </w:rPr>
        <w:t xml:space="preserve"> </w:t>
      </w:r>
      <w:r>
        <w:rPr>
          <w:color w:val="000000"/>
          <w:sz w:val="24"/>
        </w:rPr>
        <w:t>мероприятий.</w:t>
      </w:r>
    </w:p>
    <w:p w14:paraId="187C337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648"/>
          <w:sz w:val="24"/>
        </w:rPr>
        <w:t> </w:t>
      </w:r>
      <w:r>
        <w:rPr>
          <w:color w:val="000000"/>
          <w:sz w:val="24"/>
        </w:rPr>
        <w:t>Содержание</w:t>
      </w:r>
      <w:r>
        <w:rPr>
          <w:color w:val="000000"/>
          <w:spacing w:val="327"/>
          <w:sz w:val="24"/>
        </w:rPr>
        <w:t xml:space="preserve"> </w:t>
      </w:r>
      <w:r>
        <w:rPr>
          <w:color w:val="000000"/>
          <w:sz w:val="24"/>
        </w:rPr>
        <w:t>образования</w:t>
      </w:r>
      <w:r>
        <w:rPr>
          <w:color w:val="000000"/>
          <w:spacing w:val="326"/>
          <w:sz w:val="24"/>
        </w:rPr>
        <w:t xml:space="preserve"> </w:t>
      </w:r>
      <w:r>
        <w:rPr>
          <w:color w:val="000000"/>
          <w:sz w:val="24"/>
        </w:rPr>
        <w:t>в</w:t>
      </w:r>
      <w:r>
        <w:rPr>
          <w:color w:val="000000"/>
          <w:spacing w:val="69"/>
          <w:sz w:val="24"/>
        </w:rPr>
        <w:t xml:space="preserve"> </w:t>
      </w:r>
      <w:r>
        <w:rPr>
          <w:color w:val="000000"/>
          <w:spacing w:val="-1"/>
          <w:sz w:val="24"/>
        </w:rPr>
        <w:t>ДОУ</w:t>
      </w:r>
      <w:r>
        <w:rPr>
          <w:color w:val="000000"/>
          <w:spacing w:val="73"/>
          <w:sz w:val="24"/>
        </w:rPr>
        <w:t xml:space="preserve"> </w:t>
      </w:r>
      <w:r>
        <w:rPr>
          <w:color w:val="000000"/>
          <w:spacing w:val="-1"/>
          <w:sz w:val="24"/>
        </w:rPr>
        <w:t>учитывает</w:t>
      </w:r>
      <w:r>
        <w:rPr>
          <w:color w:val="000000"/>
          <w:spacing w:val="71"/>
          <w:sz w:val="24"/>
        </w:rPr>
        <w:t xml:space="preserve"> </w:t>
      </w:r>
      <w:r>
        <w:rPr>
          <w:color w:val="000000"/>
          <w:spacing w:val="1"/>
          <w:sz w:val="24"/>
        </w:rPr>
        <w:t>национально</w:t>
      </w:r>
      <w:r>
        <w:rPr>
          <w:color w:val="000000"/>
          <w:spacing w:val="-1"/>
          <w:sz w:val="24"/>
        </w:rPr>
        <w:t>-</w:t>
      </w:r>
      <w:r>
        <w:rPr>
          <w:color w:val="000000"/>
          <w:sz w:val="24"/>
        </w:rPr>
        <w:t>культурные</w:t>
      </w:r>
      <w:r>
        <w:rPr>
          <w:color w:val="000000"/>
          <w:spacing w:val="68"/>
          <w:sz w:val="24"/>
        </w:rPr>
        <w:t xml:space="preserve"> </w:t>
      </w:r>
      <w:r>
        <w:rPr>
          <w:color w:val="000000"/>
          <w:sz w:val="24"/>
        </w:rPr>
        <w:t>особенности региона,</w:t>
      </w:r>
      <w:r>
        <w:rPr>
          <w:color w:val="000000"/>
          <w:spacing w:val="24"/>
          <w:sz w:val="24"/>
        </w:rPr>
        <w:t xml:space="preserve"> </w:t>
      </w:r>
      <w:r>
        <w:rPr>
          <w:color w:val="000000"/>
          <w:sz w:val="24"/>
        </w:rPr>
        <w:t>включающие</w:t>
      </w:r>
      <w:r>
        <w:rPr>
          <w:color w:val="000000"/>
          <w:spacing w:val="20"/>
          <w:sz w:val="24"/>
        </w:rPr>
        <w:t xml:space="preserve"> </w:t>
      </w:r>
      <w:r>
        <w:rPr>
          <w:color w:val="000000"/>
          <w:sz w:val="24"/>
        </w:rPr>
        <w:t>вопросы</w:t>
      </w:r>
      <w:r>
        <w:rPr>
          <w:color w:val="000000"/>
          <w:spacing w:val="23"/>
          <w:sz w:val="24"/>
        </w:rPr>
        <w:t xml:space="preserve"> </w:t>
      </w:r>
      <w:r>
        <w:rPr>
          <w:color w:val="000000"/>
          <w:spacing w:val="1"/>
          <w:sz w:val="24"/>
        </w:rPr>
        <w:t>истории</w:t>
      </w:r>
      <w:r>
        <w:rPr>
          <w:color w:val="000000"/>
          <w:spacing w:val="22"/>
          <w:sz w:val="24"/>
        </w:rPr>
        <w:t xml:space="preserve"> </w:t>
      </w:r>
      <w:r>
        <w:rPr>
          <w:color w:val="000000"/>
          <w:sz w:val="24"/>
        </w:rPr>
        <w:t>и</w:t>
      </w:r>
      <w:r>
        <w:rPr>
          <w:color w:val="000000"/>
          <w:spacing w:val="22"/>
          <w:sz w:val="24"/>
        </w:rPr>
        <w:t xml:space="preserve"> </w:t>
      </w:r>
      <w:r>
        <w:rPr>
          <w:color w:val="000000"/>
          <w:sz w:val="24"/>
        </w:rPr>
        <w:t>культуры</w:t>
      </w:r>
      <w:r>
        <w:rPr>
          <w:color w:val="000000"/>
          <w:spacing w:val="24"/>
          <w:sz w:val="24"/>
        </w:rPr>
        <w:t xml:space="preserve"> </w:t>
      </w:r>
      <w:r>
        <w:rPr>
          <w:color w:val="000000"/>
          <w:sz w:val="24"/>
        </w:rPr>
        <w:t>родного</w:t>
      </w:r>
      <w:r>
        <w:rPr>
          <w:color w:val="000000"/>
          <w:spacing w:val="24"/>
          <w:sz w:val="24"/>
        </w:rPr>
        <w:t xml:space="preserve"> </w:t>
      </w:r>
      <w:r>
        <w:rPr>
          <w:color w:val="000000"/>
          <w:sz w:val="24"/>
        </w:rPr>
        <w:t>города,</w:t>
      </w:r>
      <w:r>
        <w:rPr>
          <w:color w:val="000000"/>
          <w:spacing w:val="21"/>
          <w:sz w:val="24"/>
        </w:rPr>
        <w:t xml:space="preserve"> </w:t>
      </w:r>
      <w:r>
        <w:rPr>
          <w:color w:val="000000"/>
          <w:sz w:val="24"/>
        </w:rPr>
        <w:t>природного,</w:t>
      </w:r>
      <w:r>
        <w:rPr>
          <w:color w:val="000000"/>
          <w:spacing w:val="24"/>
          <w:sz w:val="24"/>
        </w:rPr>
        <w:t xml:space="preserve"> </w:t>
      </w:r>
      <w:r>
        <w:rPr>
          <w:color w:val="000000"/>
          <w:sz w:val="24"/>
        </w:rPr>
        <w:t>социального</w:t>
      </w:r>
      <w:r>
        <w:rPr>
          <w:color w:val="000000"/>
          <w:spacing w:val="24"/>
          <w:sz w:val="24"/>
        </w:rPr>
        <w:t xml:space="preserve"> </w:t>
      </w:r>
      <w:r>
        <w:rPr>
          <w:color w:val="000000"/>
          <w:sz w:val="24"/>
        </w:rPr>
        <w:t>и</w:t>
      </w:r>
    </w:p>
    <w:p w14:paraId="6FD023BD"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рукотворного мира, многообразие</w:t>
      </w:r>
      <w:r>
        <w:rPr>
          <w:color w:val="000000"/>
          <w:spacing w:val="-1"/>
          <w:sz w:val="24"/>
        </w:rPr>
        <w:t xml:space="preserve"> </w:t>
      </w:r>
      <w:r>
        <w:rPr>
          <w:color w:val="000000"/>
          <w:sz w:val="24"/>
        </w:rPr>
        <w:t>народов Поволжья.</w:t>
      </w:r>
    </w:p>
    <w:p w14:paraId="1EF807FE"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142" w:firstLine="708"/>
      </w:pPr>
      <w:r>
        <w:rPr>
          <w:color w:val="000000"/>
          <w:sz w:val="24"/>
        </w:rPr>
        <w:t>МБДОУ</w:t>
      </w:r>
      <w:r>
        <w:rPr>
          <w:color w:val="000000"/>
          <w:spacing w:val="82"/>
          <w:sz w:val="24"/>
        </w:rPr>
        <w:t xml:space="preserve"> </w:t>
      </w:r>
      <w:r>
        <w:rPr>
          <w:color w:val="000000"/>
          <w:sz w:val="24"/>
        </w:rPr>
        <w:t>«Детский</w:t>
      </w:r>
      <w:r>
        <w:rPr>
          <w:color w:val="000000"/>
          <w:spacing w:val="78"/>
          <w:sz w:val="24"/>
        </w:rPr>
        <w:t xml:space="preserve"> </w:t>
      </w:r>
      <w:r>
        <w:rPr>
          <w:color w:val="000000"/>
          <w:spacing w:val="-1"/>
          <w:sz w:val="24"/>
        </w:rPr>
        <w:t>сад</w:t>
      </w:r>
      <w:r>
        <w:rPr>
          <w:color w:val="000000"/>
          <w:spacing w:val="78"/>
          <w:sz w:val="24"/>
        </w:rPr>
        <w:t xml:space="preserve"> </w:t>
      </w:r>
      <w:r>
        <w:rPr>
          <w:color w:val="000000"/>
          <w:spacing w:val="1"/>
          <w:sz w:val="24"/>
        </w:rPr>
        <w:t>№</w:t>
      </w:r>
      <w:r>
        <w:rPr>
          <w:color w:val="000000"/>
          <w:spacing w:val="2"/>
          <w:sz w:val="24"/>
        </w:rPr>
        <w:t>151</w:t>
      </w:r>
      <w:r>
        <w:rPr>
          <w:color w:val="000000"/>
          <w:sz w:val="24"/>
        </w:rPr>
        <w:t>»</w:t>
      </w:r>
      <w:r>
        <w:rPr>
          <w:color w:val="000000"/>
          <w:spacing w:val="72"/>
          <w:sz w:val="24"/>
        </w:rPr>
        <w:t xml:space="preserve"> </w:t>
      </w:r>
      <w:r>
        <w:rPr>
          <w:color w:val="000000"/>
          <w:sz w:val="24"/>
        </w:rPr>
        <w:t>посещают</w:t>
      </w:r>
      <w:r>
        <w:rPr>
          <w:color w:val="000000"/>
          <w:spacing w:val="214"/>
          <w:sz w:val="24"/>
        </w:rPr>
        <w:t xml:space="preserve"> </w:t>
      </w:r>
      <w:r>
        <w:rPr>
          <w:color w:val="000000"/>
          <w:sz w:val="24"/>
        </w:rPr>
        <w:t>дети</w:t>
      </w:r>
      <w:r>
        <w:rPr>
          <w:color w:val="000000"/>
          <w:spacing w:val="78"/>
          <w:sz w:val="24"/>
        </w:rPr>
        <w:t xml:space="preserve"> </w:t>
      </w:r>
      <w:r>
        <w:rPr>
          <w:color w:val="000000"/>
          <w:sz w:val="24"/>
        </w:rPr>
        <w:t>разных</w:t>
      </w:r>
      <w:r>
        <w:rPr>
          <w:color w:val="000000"/>
          <w:spacing w:val="78"/>
          <w:sz w:val="24"/>
        </w:rPr>
        <w:t xml:space="preserve"> </w:t>
      </w:r>
      <w:r>
        <w:rPr>
          <w:color w:val="000000"/>
          <w:sz w:val="24"/>
        </w:rPr>
        <w:t>национальностей: русские,</w:t>
      </w:r>
      <w:r>
        <w:rPr>
          <w:color w:val="000000"/>
          <w:spacing w:val="2"/>
          <w:sz w:val="24"/>
        </w:rPr>
        <w:t xml:space="preserve"> </w:t>
      </w:r>
      <w:r>
        <w:rPr>
          <w:color w:val="000000"/>
          <w:sz w:val="24"/>
        </w:rPr>
        <w:t>татары.</w:t>
      </w:r>
    </w:p>
    <w:p w14:paraId="2C575857"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Составной</w:t>
      </w:r>
      <w:r>
        <w:rPr>
          <w:color w:val="000000"/>
          <w:spacing w:val="94"/>
          <w:sz w:val="24"/>
        </w:rPr>
        <w:t xml:space="preserve"> </w:t>
      </w:r>
      <w:r>
        <w:rPr>
          <w:color w:val="000000"/>
          <w:sz w:val="24"/>
        </w:rPr>
        <w:t>частью</w:t>
      </w:r>
      <w:r>
        <w:rPr>
          <w:color w:val="000000"/>
          <w:spacing w:val="94"/>
          <w:sz w:val="24"/>
        </w:rPr>
        <w:t xml:space="preserve"> </w:t>
      </w:r>
      <w:r>
        <w:rPr>
          <w:color w:val="000000"/>
          <w:sz w:val="24"/>
        </w:rPr>
        <w:t>воспитательно</w:t>
      </w:r>
      <w:r>
        <w:rPr>
          <w:color w:val="000000"/>
          <w:spacing w:val="98"/>
          <w:sz w:val="24"/>
        </w:rPr>
        <w:t xml:space="preserve"> </w:t>
      </w:r>
      <w:r>
        <w:rPr>
          <w:color w:val="000000"/>
          <w:sz w:val="24"/>
        </w:rPr>
        <w:t>-</w:t>
      </w:r>
      <w:r>
        <w:rPr>
          <w:color w:val="000000"/>
          <w:spacing w:val="93"/>
          <w:sz w:val="24"/>
        </w:rPr>
        <w:t xml:space="preserve"> </w:t>
      </w:r>
      <w:r>
        <w:rPr>
          <w:color w:val="000000"/>
          <w:sz w:val="24"/>
        </w:rPr>
        <w:t>образовательной</w:t>
      </w:r>
      <w:r>
        <w:rPr>
          <w:color w:val="000000"/>
          <w:spacing w:val="94"/>
          <w:sz w:val="24"/>
        </w:rPr>
        <w:t xml:space="preserve"> </w:t>
      </w:r>
      <w:r>
        <w:rPr>
          <w:color w:val="000000"/>
          <w:sz w:val="24"/>
        </w:rPr>
        <w:t>работы</w:t>
      </w:r>
      <w:r>
        <w:rPr>
          <w:color w:val="000000"/>
          <w:spacing w:val="93"/>
          <w:sz w:val="24"/>
        </w:rPr>
        <w:t xml:space="preserve"> </w:t>
      </w:r>
      <w:r>
        <w:rPr>
          <w:color w:val="000000"/>
          <w:sz w:val="24"/>
        </w:rPr>
        <w:t>с</w:t>
      </w:r>
      <w:r>
        <w:rPr>
          <w:color w:val="000000"/>
          <w:spacing w:val="92"/>
          <w:sz w:val="24"/>
        </w:rPr>
        <w:t xml:space="preserve"> </w:t>
      </w:r>
      <w:r>
        <w:rPr>
          <w:color w:val="000000"/>
          <w:sz w:val="24"/>
        </w:rPr>
        <w:t>детьми</w:t>
      </w:r>
      <w:r>
        <w:rPr>
          <w:color w:val="000000"/>
          <w:spacing w:val="94"/>
          <w:sz w:val="24"/>
        </w:rPr>
        <w:t xml:space="preserve"> </w:t>
      </w:r>
      <w:r>
        <w:rPr>
          <w:color w:val="000000"/>
          <w:sz w:val="24"/>
        </w:rPr>
        <w:t>и</w:t>
      </w:r>
      <w:r>
        <w:rPr>
          <w:color w:val="000000"/>
          <w:spacing w:val="94"/>
          <w:sz w:val="24"/>
        </w:rPr>
        <w:t xml:space="preserve"> </w:t>
      </w:r>
      <w:r>
        <w:rPr>
          <w:color w:val="000000"/>
          <w:sz w:val="24"/>
        </w:rPr>
        <w:t>родителями (законными</w:t>
      </w:r>
      <w:r>
        <w:rPr>
          <w:color w:val="000000"/>
          <w:spacing w:val="113"/>
          <w:sz w:val="24"/>
        </w:rPr>
        <w:t xml:space="preserve"> </w:t>
      </w:r>
      <w:r>
        <w:rPr>
          <w:color w:val="000000"/>
          <w:sz w:val="24"/>
        </w:rPr>
        <w:t>представителями)</w:t>
      </w:r>
      <w:r>
        <w:rPr>
          <w:color w:val="000000"/>
          <w:spacing w:val="116"/>
          <w:sz w:val="24"/>
        </w:rPr>
        <w:t xml:space="preserve"> </w:t>
      </w:r>
      <w:r>
        <w:rPr>
          <w:color w:val="000000"/>
          <w:sz w:val="24"/>
        </w:rPr>
        <w:t>–</w:t>
      </w:r>
      <w:r>
        <w:rPr>
          <w:color w:val="000000"/>
          <w:spacing w:val="113"/>
          <w:sz w:val="24"/>
        </w:rPr>
        <w:t xml:space="preserve"> </w:t>
      </w:r>
      <w:r>
        <w:rPr>
          <w:color w:val="000000"/>
          <w:sz w:val="24"/>
        </w:rPr>
        <w:t>это</w:t>
      </w:r>
      <w:r>
        <w:rPr>
          <w:color w:val="000000"/>
          <w:spacing w:val="112"/>
          <w:sz w:val="24"/>
        </w:rPr>
        <w:t xml:space="preserve"> </w:t>
      </w:r>
      <w:r>
        <w:rPr>
          <w:color w:val="000000"/>
          <w:sz w:val="24"/>
        </w:rPr>
        <w:t>формирование</w:t>
      </w:r>
      <w:r>
        <w:rPr>
          <w:color w:val="000000"/>
          <w:spacing w:val="111"/>
          <w:sz w:val="24"/>
        </w:rPr>
        <w:t xml:space="preserve"> </w:t>
      </w:r>
      <w:r>
        <w:rPr>
          <w:color w:val="000000"/>
          <w:sz w:val="24"/>
        </w:rPr>
        <w:t>культуры</w:t>
      </w:r>
      <w:r>
        <w:rPr>
          <w:color w:val="000000"/>
          <w:spacing w:val="112"/>
          <w:sz w:val="24"/>
        </w:rPr>
        <w:t xml:space="preserve"> </w:t>
      </w:r>
      <w:r>
        <w:rPr>
          <w:color w:val="000000"/>
          <w:sz w:val="24"/>
        </w:rPr>
        <w:t>межнационального</w:t>
      </w:r>
      <w:r>
        <w:rPr>
          <w:color w:val="000000"/>
          <w:spacing w:val="112"/>
          <w:sz w:val="24"/>
        </w:rPr>
        <w:t xml:space="preserve"> </w:t>
      </w:r>
      <w:r>
        <w:rPr>
          <w:color w:val="000000"/>
          <w:sz w:val="24"/>
        </w:rPr>
        <w:t>общения,</w:t>
      </w:r>
    </w:p>
    <w:p w14:paraId="2DE4DCDF"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взаимодействие</w:t>
      </w:r>
      <w:r>
        <w:rPr>
          <w:color w:val="000000"/>
          <w:spacing w:val="78"/>
          <w:sz w:val="24"/>
        </w:rPr>
        <w:t xml:space="preserve"> </w:t>
      </w:r>
      <w:r>
        <w:rPr>
          <w:color w:val="000000"/>
          <w:sz w:val="24"/>
        </w:rPr>
        <w:t>взрослых</w:t>
      </w:r>
      <w:r>
        <w:rPr>
          <w:color w:val="000000"/>
          <w:spacing w:val="79"/>
          <w:sz w:val="24"/>
        </w:rPr>
        <w:t xml:space="preserve"> </w:t>
      </w:r>
      <w:r>
        <w:rPr>
          <w:color w:val="000000"/>
          <w:sz w:val="24"/>
        </w:rPr>
        <w:t>и</w:t>
      </w:r>
      <w:r>
        <w:rPr>
          <w:color w:val="000000"/>
          <w:spacing w:val="80"/>
          <w:sz w:val="24"/>
        </w:rPr>
        <w:t xml:space="preserve"> </w:t>
      </w:r>
      <w:r>
        <w:rPr>
          <w:color w:val="000000"/>
          <w:sz w:val="24"/>
        </w:rPr>
        <w:t>детей</w:t>
      </w:r>
      <w:r>
        <w:rPr>
          <w:color w:val="000000"/>
          <w:spacing w:val="78"/>
          <w:sz w:val="24"/>
        </w:rPr>
        <w:t xml:space="preserve"> </w:t>
      </w:r>
      <w:r>
        <w:rPr>
          <w:color w:val="000000"/>
          <w:spacing w:val="1"/>
          <w:sz w:val="24"/>
        </w:rPr>
        <w:t>на</w:t>
      </w:r>
      <w:r>
        <w:rPr>
          <w:color w:val="000000"/>
          <w:spacing w:val="77"/>
          <w:sz w:val="24"/>
        </w:rPr>
        <w:t xml:space="preserve"> </w:t>
      </w:r>
      <w:r>
        <w:rPr>
          <w:color w:val="000000"/>
          <w:sz w:val="24"/>
        </w:rPr>
        <w:t>основе</w:t>
      </w:r>
      <w:r>
        <w:rPr>
          <w:color w:val="000000"/>
          <w:spacing w:val="78"/>
          <w:sz w:val="24"/>
        </w:rPr>
        <w:t xml:space="preserve"> </w:t>
      </w:r>
      <w:r>
        <w:rPr>
          <w:color w:val="000000"/>
          <w:sz w:val="24"/>
        </w:rPr>
        <w:t>толерантного</w:t>
      </w:r>
      <w:r>
        <w:rPr>
          <w:color w:val="000000"/>
          <w:spacing w:val="79"/>
          <w:sz w:val="24"/>
        </w:rPr>
        <w:t xml:space="preserve"> </w:t>
      </w:r>
      <w:r>
        <w:rPr>
          <w:color w:val="000000"/>
          <w:sz w:val="24"/>
        </w:rPr>
        <w:t>отношения</w:t>
      </w:r>
      <w:r>
        <w:rPr>
          <w:color w:val="000000"/>
          <w:spacing w:val="79"/>
          <w:sz w:val="24"/>
        </w:rPr>
        <w:t xml:space="preserve"> </w:t>
      </w:r>
      <w:r>
        <w:rPr>
          <w:color w:val="000000"/>
          <w:sz w:val="24"/>
        </w:rPr>
        <w:t>взрослого</w:t>
      </w:r>
      <w:r>
        <w:rPr>
          <w:color w:val="000000"/>
          <w:spacing w:val="79"/>
          <w:sz w:val="24"/>
        </w:rPr>
        <w:t xml:space="preserve"> </w:t>
      </w:r>
      <w:r>
        <w:rPr>
          <w:color w:val="000000"/>
          <w:sz w:val="24"/>
        </w:rPr>
        <w:t>к</w:t>
      </w:r>
      <w:r>
        <w:rPr>
          <w:color w:val="000000"/>
          <w:spacing w:val="78"/>
          <w:sz w:val="24"/>
        </w:rPr>
        <w:t xml:space="preserve"> </w:t>
      </w:r>
      <w:r>
        <w:rPr>
          <w:color w:val="000000"/>
          <w:sz w:val="24"/>
        </w:rPr>
        <w:t>ребенку.</w:t>
      </w:r>
    </w:p>
    <w:p w14:paraId="3FFA13A1"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Толерантность</w:t>
      </w:r>
      <w:r>
        <w:rPr>
          <w:color w:val="000000"/>
          <w:spacing w:val="41"/>
          <w:sz w:val="24"/>
        </w:rPr>
        <w:t xml:space="preserve"> </w:t>
      </w:r>
      <w:r>
        <w:rPr>
          <w:color w:val="000000"/>
          <w:sz w:val="24"/>
        </w:rPr>
        <w:t>закладывается</w:t>
      </w:r>
      <w:r>
        <w:rPr>
          <w:color w:val="000000"/>
          <w:spacing w:val="41"/>
          <w:sz w:val="24"/>
        </w:rPr>
        <w:t xml:space="preserve"> </w:t>
      </w:r>
      <w:r>
        <w:rPr>
          <w:color w:val="000000"/>
          <w:sz w:val="24"/>
        </w:rPr>
        <w:t>как</w:t>
      </w:r>
      <w:r>
        <w:rPr>
          <w:color w:val="000000"/>
          <w:spacing w:val="41"/>
          <w:sz w:val="24"/>
        </w:rPr>
        <w:t xml:space="preserve"> </w:t>
      </w:r>
      <w:r>
        <w:rPr>
          <w:color w:val="000000"/>
          <w:sz w:val="24"/>
        </w:rPr>
        <w:t>одна</w:t>
      </w:r>
      <w:r>
        <w:rPr>
          <w:color w:val="000000"/>
          <w:spacing w:val="39"/>
          <w:sz w:val="24"/>
        </w:rPr>
        <w:t xml:space="preserve"> </w:t>
      </w:r>
      <w:r>
        <w:rPr>
          <w:color w:val="000000"/>
          <w:spacing w:val="1"/>
          <w:sz w:val="24"/>
        </w:rPr>
        <w:t>из</w:t>
      </w:r>
      <w:r>
        <w:rPr>
          <w:color w:val="000000"/>
          <w:spacing w:val="46"/>
          <w:sz w:val="24"/>
        </w:rPr>
        <w:t xml:space="preserve"> </w:t>
      </w:r>
      <w:r>
        <w:rPr>
          <w:color w:val="000000"/>
          <w:spacing w:val="1"/>
          <w:sz w:val="24"/>
        </w:rPr>
        <w:t>основ</w:t>
      </w:r>
      <w:r>
        <w:rPr>
          <w:color w:val="000000"/>
          <w:spacing w:val="39"/>
          <w:sz w:val="24"/>
        </w:rPr>
        <w:t xml:space="preserve"> </w:t>
      </w:r>
      <w:r>
        <w:rPr>
          <w:color w:val="000000"/>
          <w:sz w:val="24"/>
        </w:rPr>
        <w:t>личности</w:t>
      </w:r>
      <w:r>
        <w:rPr>
          <w:color w:val="000000"/>
          <w:spacing w:val="41"/>
          <w:sz w:val="24"/>
        </w:rPr>
        <w:t xml:space="preserve"> </w:t>
      </w:r>
      <w:r>
        <w:rPr>
          <w:color w:val="000000"/>
          <w:sz w:val="24"/>
        </w:rPr>
        <w:t>ребенка.</w:t>
      </w:r>
      <w:r>
        <w:rPr>
          <w:color w:val="000000"/>
          <w:spacing w:val="41"/>
          <w:sz w:val="24"/>
        </w:rPr>
        <w:t xml:space="preserve"> </w:t>
      </w:r>
      <w:r>
        <w:rPr>
          <w:color w:val="000000"/>
          <w:sz w:val="24"/>
        </w:rPr>
        <w:t>В</w:t>
      </w:r>
      <w:r>
        <w:rPr>
          <w:color w:val="000000"/>
          <w:spacing w:val="39"/>
          <w:sz w:val="24"/>
        </w:rPr>
        <w:t xml:space="preserve"> </w:t>
      </w:r>
      <w:r>
        <w:rPr>
          <w:color w:val="000000"/>
          <w:spacing w:val="-1"/>
          <w:sz w:val="24"/>
        </w:rPr>
        <w:t>ДОУ</w:t>
      </w:r>
      <w:r>
        <w:rPr>
          <w:color w:val="000000"/>
          <w:spacing w:val="44"/>
          <w:sz w:val="24"/>
        </w:rPr>
        <w:t xml:space="preserve"> </w:t>
      </w:r>
      <w:r>
        <w:rPr>
          <w:color w:val="000000"/>
          <w:sz w:val="24"/>
        </w:rPr>
        <w:t>демонстрируется</w:t>
      </w:r>
      <w:r>
        <w:rPr>
          <w:color w:val="000000"/>
          <w:spacing w:val="41"/>
          <w:sz w:val="24"/>
        </w:rPr>
        <w:t xml:space="preserve"> </w:t>
      </w:r>
      <w:r>
        <w:rPr>
          <w:color w:val="000000"/>
          <w:sz w:val="24"/>
        </w:rPr>
        <w:t>и</w:t>
      </w:r>
    </w:p>
    <w:p w14:paraId="77CFDF4D"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объясняется</w:t>
      </w:r>
      <w:r>
        <w:rPr>
          <w:color w:val="000000"/>
          <w:spacing w:val="12"/>
          <w:sz w:val="24"/>
        </w:rPr>
        <w:t xml:space="preserve"> </w:t>
      </w:r>
      <w:r>
        <w:rPr>
          <w:color w:val="000000"/>
          <w:sz w:val="24"/>
        </w:rPr>
        <w:t>значение</w:t>
      </w:r>
      <w:r>
        <w:rPr>
          <w:color w:val="000000"/>
          <w:spacing w:val="8"/>
          <w:sz w:val="24"/>
        </w:rPr>
        <w:t xml:space="preserve"> </w:t>
      </w:r>
      <w:r>
        <w:rPr>
          <w:color w:val="000000"/>
          <w:sz w:val="24"/>
        </w:rPr>
        <w:t>позитивного</w:t>
      </w:r>
      <w:r>
        <w:rPr>
          <w:color w:val="000000"/>
          <w:spacing w:val="12"/>
          <w:sz w:val="24"/>
        </w:rPr>
        <w:t xml:space="preserve"> </w:t>
      </w:r>
      <w:r>
        <w:rPr>
          <w:color w:val="000000"/>
          <w:sz w:val="24"/>
        </w:rPr>
        <w:t>общения,</w:t>
      </w:r>
      <w:r>
        <w:rPr>
          <w:color w:val="000000"/>
          <w:spacing w:val="12"/>
          <w:sz w:val="24"/>
        </w:rPr>
        <w:t xml:space="preserve"> </w:t>
      </w:r>
      <w:r>
        <w:rPr>
          <w:color w:val="000000"/>
          <w:sz w:val="24"/>
        </w:rPr>
        <w:t>сотрудничества</w:t>
      </w:r>
      <w:r>
        <w:rPr>
          <w:color w:val="000000"/>
          <w:spacing w:val="83"/>
          <w:sz w:val="24"/>
        </w:rPr>
        <w:t xml:space="preserve"> </w:t>
      </w:r>
      <w:r>
        <w:rPr>
          <w:color w:val="000000"/>
          <w:sz w:val="24"/>
        </w:rPr>
        <w:t>детей</w:t>
      </w:r>
      <w:r>
        <w:rPr>
          <w:color w:val="000000"/>
          <w:spacing w:val="13"/>
          <w:sz w:val="24"/>
        </w:rPr>
        <w:t xml:space="preserve"> </w:t>
      </w:r>
      <w:r>
        <w:rPr>
          <w:color w:val="000000"/>
          <w:sz w:val="24"/>
        </w:rPr>
        <w:t>и</w:t>
      </w:r>
      <w:r>
        <w:rPr>
          <w:color w:val="000000"/>
          <w:spacing w:val="11"/>
          <w:sz w:val="24"/>
        </w:rPr>
        <w:t xml:space="preserve"> </w:t>
      </w:r>
      <w:r>
        <w:rPr>
          <w:color w:val="000000"/>
          <w:sz w:val="24"/>
        </w:rPr>
        <w:t>взрослых,</w:t>
      </w:r>
      <w:r>
        <w:rPr>
          <w:color w:val="000000"/>
          <w:spacing w:val="9"/>
          <w:sz w:val="24"/>
        </w:rPr>
        <w:t xml:space="preserve"> </w:t>
      </w:r>
      <w:r>
        <w:rPr>
          <w:color w:val="000000"/>
          <w:spacing w:val="1"/>
          <w:sz w:val="24"/>
        </w:rPr>
        <w:t>не</w:t>
      </w:r>
      <w:r>
        <w:rPr>
          <w:color w:val="000000"/>
          <w:spacing w:val="10"/>
          <w:sz w:val="24"/>
        </w:rPr>
        <w:t xml:space="preserve"> </w:t>
      </w:r>
      <w:r>
        <w:rPr>
          <w:color w:val="000000"/>
          <w:spacing w:val="-1"/>
          <w:sz w:val="24"/>
        </w:rPr>
        <w:t>похожих</w:t>
      </w:r>
      <w:r>
        <w:rPr>
          <w:color w:val="000000"/>
          <w:spacing w:val="12"/>
          <w:sz w:val="24"/>
        </w:rPr>
        <w:t xml:space="preserve"> </w:t>
      </w:r>
      <w:r>
        <w:rPr>
          <w:color w:val="000000"/>
          <w:spacing w:val="-1"/>
          <w:sz w:val="24"/>
        </w:rPr>
        <w:t>друг</w:t>
      </w:r>
    </w:p>
    <w:p w14:paraId="7CB688AD"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1"/>
          <w:sz w:val="24"/>
        </w:rPr>
        <w:t>на</w:t>
      </w:r>
      <w:r>
        <w:rPr>
          <w:color w:val="000000"/>
          <w:spacing w:val="-2"/>
          <w:sz w:val="24"/>
        </w:rPr>
        <w:t xml:space="preserve"> </w:t>
      </w:r>
      <w:r>
        <w:rPr>
          <w:color w:val="000000"/>
          <w:spacing w:val="-1"/>
          <w:sz w:val="24"/>
        </w:rPr>
        <w:t>друга.</w:t>
      </w:r>
    </w:p>
    <w:p w14:paraId="01A650DC"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Дошкольное</w:t>
      </w:r>
      <w:r>
        <w:rPr>
          <w:color w:val="000000"/>
          <w:spacing w:val="32"/>
          <w:sz w:val="24"/>
        </w:rPr>
        <w:t xml:space="preserve"> </w:t>
      </w:r>
      <w:r>
        <w:rPr>
          <w:color w:val="000000"/>
          <w:sz w:val="24"/>
        </w:rPr>
        <w:t>учреждение</w:t>
      </w:r>
      <w:r>
        <w:rPr>
          <w:color w:val="000000"/>
          <w:spacing w:val="30"/>
          <w:sz w:val="24"/>
        </w:rPr>
        <w:t xml:space="preserve"> </w:t>
      </w:r>
      <w:r>
        <w:rPr>
          <w:color w:val="000000"/>
          <w:sz w:val="24"/>
        </w:rPr>
        <w:t>расположено</w:t>
      </w:r>
      <w:r>
        <w:rPr>
          <w:color w:val="000000"/>
          <w:spacing w:val="31"/>
          <w:sz w:val="24"/>
        </w:rPr>
        <w:t xml:space="preserve"> </w:t>
      </w:r>
      <w:r>
        <w:rPr>
          <w:color w:val="000000"/>
          <w:spacing w:val="1"/>
          <w:sz w:val="24"/>
        </w:rPr>
        <w:t>на</w:t>
      </w:r>
      <w:r>
        <w:rPr>
          <w:color w:val="000000"/>
          <w:spacing w:val="29"/>
          <w:sz w:val="24"/>
        </w:rPr>
        <w:t xml:space="preserve"> </w:t>
      </w:r>
      <w:r>
        <w:rPr>
          <w:color w:val="000000"/>
          <w:sz w:val="24"/>
        </w:rPr>
        <w:t>территории</w:t>
      </w:r>
      <w:r>
        <w:rPr>
          <w:color w:val="000000"/>
          <w:spacing w:val="37"/>
          <w:sz w:val="24"/>
        </w:rPr>
        <w:t xml:space="preserve"> </w:t>
      </w:r>
      <w:r>
        <w:rPr>
          <w:color w:val="000000"/>
          <w:sz w:val="24"/>
        </w:rPr>
        <w:t>внутригородского района</w:t>
      </w:r>
      <w:r>
        <w:rPr>
          <w:color w:val="000000"/>
          <w:spacing w:val="-1"/>
          <w:sz w:val="24"/>
        </w:rPr>
        <w:t xml:space="preserve"> </w:t>
      </w:r>
      <w:r>
        <w:rPr>
          <w:color w:val="000000"/>
          <w:sz w:val="24"/>
        </w:rPr>
        <w:t>г.Казани</w:t>
      </w:r>
    </w:p>
    <w:p w14:paraId="6478ACB6" w14:textId="77777777" w:rsidR="002C6E8D" w:rsidRDefault="002C6E8D">
      <w:pPr>
        <w:pBdr>
          <w:top w:val="none" w:sz="4" w:space="0" w:color="000000"/>
          <w:left w:val="none" w:sz="4" w:space="0" w:color="000000"/>
          <w:bottom w:val="none" w:sz="4" w:space="0" w:color="000000"/>
          <w:right w:val="none" w:sz="4" w:space="0" w:color="000000"/>
        </w:pBdr>
        <w:spacing w:line="317" w:lineRule="atLeast"/>
        <w:rPr>
          <w:sz w:val="22"/>
          <w:szCs w:val="22"/>
        </w:rPr>
      </w:pPr>
    </w:p>
    <w:p w14:paraId="0486A314" w14:textId="77777777" w:rsidR="002C6E8D" w:rsidRDefault="0069355F" w:rsidP="00807EEF">
      <w:pPr>
        <w:pBdr>
          <w:top w:val="none" w:sz="4" w:space="0" w:color="000000"/>
          <w:left w:val="none" w:sz="4" w:space="0" w:color="000000"/>
          <w:bottom w:val="none" w:sz="4" w:space="0" w:color="000000"/>
          <w:right w:val="none" w:sz="4" w:space="0" w:color="000000"/>
        </w:pBdr>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14:paraId="3C2AF6DB" w14:textId="77777777" w:rsidR="002C6E8D" w:rsidRDefault="002C6E8D">
      <w:pPr>
        <w:shd w:val="clear" w:color="auto" w:fill="FFFFFF"/>
        <w:spacing w:after="255" w:line="270" w:lineRule="atLeast"/>
        <w:rPr>
          <w:b/>
          <w:bCs/>
          <w:color w:val="00B050"/>
          <w:sz w:val="24"/>
          <w:szCs w:val="24"/>
        </w:rPr>
      </w:pPr>
    </w:p>
    <w:p w14:paraId="574CF910" w14:textId="77777777" w:rsidR="002C6E8D" w:rsidRDefault="0069355F">
      <w:pPr>
        <w:spacing w:before="120" w:after="120" w:line="256"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6237"/>
        <w:gridCol w:w="2402"/>
      </w:tblGrid>
      <w:tr w:rsidR="002B1A98" w:rsidRPr="002B1A98" w14:paraId="2FC99E88" w14:textId="77777777" w:rsidTr="002B1A98">
        <w:trPr>
          <w:jc w:val="center"/>
        </w:trPr>
        <w:tc>
          <w:tcPr>
            <w:tcW w:w="763" w:type="pct"/>
            <w:vAlign w:val="center"/>
          </w:tcPr>
          <w:p w14:paraId="3EFBBBEC" w14:textId="77777777" w:rsidR="002C6E8D" w:rsidRPr="002B1A98" w:rsidRDefault="0069355F">
            <w:pPr>
              <w:spacing w:line="240" w:lineRule="auto"/>
              <w:ind w:left="-57" w:right="-57"/>
              <w:jc w:val="center"/>
              <w:rPr>
                <w:sz w:val="20"/>
              </w:rPr>
            </w:pPr>
            <w:r w:rsidRPr="002B1A98">
              <w:rPr>
                <w:sz w:val="20"/>
              </w:rPr>
              <w:t>Направление</w:t>
            </w:r>
          </w:p>
        </w:tc>
        <w:tc>
          <w:tcPr>
            <w:tcW w:w="3059" w:type="pct"/>
            <w:vAlign w:val="center"/>
          </w:tcPr>
          <w:p w14:paraId="5A650FCB" w14:textId="77777777" w:rsidR="002C6E8D" w:rsidRPr="002B1A98" w:rsidRDefault="0069355F">
            <w:pPr>
              <w:spacing w:line="240" w:lineRule="auto"/>
              <w:ind w:left="-57" w:right="-57"/>
              <w:jc w:val="center"/>
              <w:rPr>
                <w:sz w:val="20"/>
              </w:rPr>
            </w:pPr>
            <w:r w:rsidRPr="002B1A98">
              <w:rPr>
                <w:sz w:val="20"/>
              </w:rPr>
              <w:t>Содержание направления</w:t>
            </w:r>
          </w:p>
        </w:tc>
        <w:tc>
          <w:tcPr>
            <w:tcW w:w="1178" w:type="pct"/>
          </w:tcPr>
          <w:p w14:paraId="721BCE63" w14:textId="77777777" w:rsidR="002C6E8D" w:rsidRPr="002B1A98" w:rsidRDefault="0069355F">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14:paraId="38125DDA" w14:textId="77777777" w:rsidTr="002B1A98">
        <w:trPr>
          <w:jc w:val="center"/>
        </w:trPr>
        <w:tc>
          <w:tcPr>
            <w:tcW w:w="763" w:type="pct"/>
            <w:vAlign w:val="center"/>
          </w:tcPr>
          <w:p w14:paraId="64D396E7" w14:textId="77777777" w:rsidR="002C6E8D" w:rsidRPr="002B1A98" w:rsidRDefault="0069355F">
            <w:pPr>
              <w:spacing w:line="240" w:lineRule="auto"/>
              <w:ind w:left="-57" w:right="-57"/>
              <w:jc w:val="center"/>
              <w:rPr>
                <w:sz w:val="20"/>
              </w:rPr>
            </w:pPr>
            <w:r w:rsidRPr="002B1A98">
              <w:rPr>
                <w:sz w:val="20"/>
              </w:rPr>
              <w:t>1</w:t>
            </w:r>
          </w:p>
        </w:tc>
        <w:tc>
          <w:tcPr>
            <w:tcW w:w="3059" w:type="pct"/>
            <w:vAlign w:val="center"/>
          </w:tcPr>
          <w:p w14:paraId="24511168" w14:textId="77777777" w:rsidR="002C6E8D" w:rsidRPr="002B1A98" w:rsidRDefault="0069355F">
            <w:pPr>
              <w:spacing w:line="240" w:lineRule="auto"/>
              <w:ind w:left="-57" w:right="-57"/>
              <w:jc w:val="center"/>
              <w:rPr>
                <w:sz w:val="20"/>
              </w:rPr>
            </w:pPr>
            <w:r w:rsidRPr="002B1A98">
              <w:rPr>
                <w:sz w:val="20"/>
              </w:rPr>
              <w:t>2</w:t>
            </w:r>
          </w:p>
        </w:tc>
        <w:tc>
          <w:tcPr>
            <w:tcW w:w="1178" w:type="pct"/>
          </w:tcPr>
          <w:p w14:paraId="5515956D" w14:textId="77777777" w:rsidR="002C6E8D" w:rsidRPr="002B1A98" w:rsidRDefault="0069355F">
            <w:pPr>
              <w:spacing w:line="240" w:lineRule="auto"/>
              <w:ind w:left="-57" w:right="-57"/>
              <w:jc w:val="center"/>
              <w:rPr>
                <w:sz w:val="20"/>
              </w:rPr>
            </w:pPr>
            <w:r w:rsidRPr="002B1A98">
              <w:rPr>
                <w:sz w:val="20"/>
              </w:rPr>
              <w:t>3</w:t>
            </w:r>
          </w:p>
        </w:tc>
      </w:tr>
      <w:tr w:rsidR="002B1A98" w:rsidRPr="002B1A98" w14:paraId="355288AD" w14:textId="77777777" w:rsidTr="002B1A98">
        <w:trPr>
          <w:jc w:val="center"/>
        </w:trPr>
        <w:tc>
          <w:tcPr>
            <w:tcW w:w="763" w:type="pct"/>
          </w:tcPr>
          <w:p w14:paraId="33A73336" w14:textId="77777777" w:rsidR="002C6E8D" w:rsidRPr="002B1A98" w:rsidRDefault="0069355F">
            <w:pPr>
              <w:spacing w:line="240" w:lineRule="auto"/>
              <w:ind w:right="-57"/>
              <w:rPr>
                <w:b/>
                <w:sz w:val="20"/>
              </w:rPr>
            </w:pPr>
            <w:r w:rsidRPr="002B1A98">
              <w:rPr>
                <w:b/>
                <w:sz w:val="20"/>
              </w:rPr>
              <w:t>Природа родного края</w:t>
            </w:r>
          </w:p>
          <w:p w14:paraId="30646F3E" w14:textId="77777777" w:rsidR="002C6E8D" w:rsidRPr="002B1A98" w:rsidRDefault="002C6E8D">
            <w:pPr>
              <w:spacing w:line="240" w:lineRule="auto"/>
              <w:ind w:right="-57"/>
              <w:rPr>
                <w:sz w:val="20"/>
              </w:rPr>
            </w:pPr>
          </w:p>
        </w:tc>
        <w:tc>
          <w:tcPr>
            <w:tcW w:w="3059" w:type="pct"/>
          </w:tcPr>
          <w:p w14:paraId="180C6216" w14:textId="77777777"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14:paraId="2E1BA130" w14:textId="77777777"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14:paraId="750374F1" w14:textId="77777777" w:rsidR="002C6E8D" w:rsidRPr="002B1A98" w:rsidRDefault="0069355F">
            <w:pPr>
              <w:spacing w:line="240" w:lineRule="auto"/>
              <w:ind w:right="-57"/>
              <w:rPr>
                <w:spacing w:val="-4"/>
                <w:sz w:val="20"/>
              </w:rPr>
            </w:pPr>
            <w:r w:rsidRPr="002B1A98">
              <w:rPr>
                <w:sz w:val="20"/>
              </w:rPr>
              <w:t>.</w:t>
            </w:r>
            <w:r w:rsidRPr="002B1A98">
              <w:rPr>
                <w:caps/>
                <w:sz w:val="20"/>
              </w:rPr>
              <w:t>и</w:t>
            </w:r>
            <w:r w:rsidRPr="002B1A98">
              <w:rPr>
                <w:sz w:val="20"/>
              </w:rPr>
              <w:t>зменения в растительном и животном мире, происходящие в разные времена года.</w:t>
            </w:r>
            <w:r w:rsidR="002B1A98">
              <w:rPr>
                <w:sz w:val="20"/>
              </w:rPr>
              <w:t xml:space="preserve"> </w:t>
            </w:r>
            <w:r w:rsidRPr="002B1A98">
              <w:rPr>
                <w:caps/>
                <w:sz w:val="20"/>
              </w:rPr>
              <w:t>о</w:t>
            </w:r>
            <w:r w:rsidRPr="002B1A98">
              <w:rPr>
                <w:sz w:val="20"/>
              </w:rPr>
              <w:t xml:space="preserve">рганизация активных форм трудовой деятельности (в саду, огороде и пр.), совместная познавательная деятельности в </w:t>
            </w:r>
            <w:r w:rsidRPr="002B1A98">
              <w:rPr>
                <w:sz w:val="20"/>
              </w:rPr>
              <w:lastRenderedPageBreak/>
              <w:t xml:space="preserve">природе. </w:t>
            </w:r>
            <w:r w:rsidRPr="002B1A98">
              <w:rPr>
                <w:caps/>
                <w:sz w:val="20"/>
              </w:rPr>
              <w:t>э</w:t>
            </w:r>
            <w:r w:rsidRPr="002B1A98">
              <w:rPr>
                <w:sz w:val="20"/>
              </w:rPr>
              <w:t xml:space="preserve">колого-краеведческие проблемы города, края. </w:t>
            </w:r>
            <w:r w:rsidRPr="002B1A98">
              <w:rPr>
                <w:caps/>
                <w:sz w:val="20"/>
              </w:rPr>
              <w:t>п</w:t>
            </w:r>
            <w:r w:rsidRPr="002B1A98">
              <w:rPr>
                <w:sz w:val="20"/>
              </w:rPr>
              <w:t>риродоохранная деятельность</w:t>
            </w:r>
          </w:p>
        </w:tc>
        <w:tc>
          <w:tcPr>
            <w:tcW w:w="1178" w:type="pct"/>
          </w:tcPr>
          <w:p w14:paraId="20AA3ED5" w14:textId="77777777" w:rsidR="002C6E8D" w:rsidRPr="002B1A98" w:rsidRDefault="0069355F">
            <w:pPr>
              <w:spacing w:line="240" w:lineRule="auto"/>
              <w:ind w:right="-57"/>
              <w:rPr>
                <w:sz w:val="20"/>
              </w:rPr>
            </w:pPr>
            <w:r w:rsidRPr="002B1A98">
              <w:rPr>
                <w:sz w:val="20"/>
              </w:rPr>
              <w:lastRenderedPageBreak/>
              <w:t xml:space="preserve">Занятия, проекты, литературные гостиные, клубы для детей </w:t>
            </w:r>
          </w:p>
          <w:p w14:paraId="3E393FD4" w14:textId="77777777"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14:paraId="13D15E95" w14:textId="77777777" w:rsidTr="002B1A98">
        <w:trPr>
          <w:jc w:val="center"/>
        </w:trPr>
        <w:tc>
          <w:tcPr>
            <w:tcW w:w="763" w:type="pct"/>
          </w:tcPr>
          <w:p w14:paraId="3A521476" w14:textId="77777777" w:rsidR="002C6E8D" w:rsidRPr="002B1A98" w:rsidRDefault="0069355F">
            <w:pPr>
              <w:spacing w:line="240" w:lineRule="auto"/>
              <w:ind w:right="-57"/>
              <w:rPr>
                <w:b/>
                <w:sz w:val="20"/>
              </w:rPr>
            </w:pPr>
            <w:r w:rsidRPr="002B1A98">
              <w:rPr>
                <w:b/>
                <w:bCs/>
                <w:sz w:val="20"/>
              </w:rPr>
              <w:t>История и культура родного края</w:t>
            </w:r>
          </w:p>
          <w:p w14:paraId="79E7D4DF" w14:textId="77777777" w:rsidR="002C6E8D" w:rsidRPr="002B1A98" w:rsidRDefault="002C6E8D">
            <w:pPr>
              <w:spacing w:line="240" w:lineRule="auto"/>
              <w:ind w:right="-57"/>
              <w:rPr>
                <w:sz w:val="20"/>
              </w:rPr>
            </w:pPr>
          </w:p>
        </w:tc>
        <w:tc>
          <w:tcPr>
            <w:tcW w:w="3059" w:type="pct"/>
          </w:tcPr>
          <w:p w14:paraId="4DDE5F54" w14:textId="77777777" w:rsidR="002C6E8D" w:rsidRPr="002B1A98" w:rsidRDefault="0069355F">
            <w:pPr>
              <w:spacing w:line="240" w:lineRule="auto"/>
              <w:ind w:right="-57"/>
              <w:rPr>
                <w:sz w:val="20"/>
              </w:rPr>
            </w:pPr>
            <w:r w:rsidRPr="002B1A98">
              <w:rPr>
                <w:sz w:val="20"/>
              </w:rPr>
              <w:t xml:space="preserve"> </w:t>
            </w: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14:paraId="66FBFE24" w14:textId="77777777"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14:paraId="6C51A91B" w14:textId="77777777"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14:paraId="7E34630E" w14:textId="77777777" w:rsidTr="002B1A98">
        <w:trPr>
          <w:jc w:val="center"/>
        </w:trPr>
        <w:tc>
          <w:tcPr>
            <w:tcW w:w="763" w:type="pct"/>
          </w:tcPr>
          <w:p w14:paraId="622631A6" w14:textId="77777777" w:rsidR="002C6E8D" w:rsidRPr="002B1A98" w:rsidRDefault="0069355F">
            <w:pPr>
              <w:spacing w:line="240" w:lineRule="auto"/>
              <w:ind w:right="-57"/>
              <w:rPr>
                <w:b/>
                <w:sz w:val="20"/>
              </w:rPr>
            </w:pPr>
            <w:r w:rsidRPr="002B1A98">
              <w:rPr>
                <w:b/>
                <w:sz w:val="20"/>
              </w:rPr>
              <w:t>Искусство родного края</w:t>
            </w:r>
          </w:p>
          <w:p w14:paraId="6E4B9DFF" w14:textId="77777777" w:rsidR="002C6E8D" w:rsidRPr="002B1A98" w:rsidRDefault="002C6E8D">
            <w:pPr>
              <w:spacing w:line="240" w:lineRule="auto"/>
              <w:ind w:right="-57"/>
              <w:rPr>
                <w:sz w:val="20"/>
              </w:rPr>
            </w:pPr>
          </w:p>
        </w:tc>
        <w:tc>
          <w:tcPr>
            <w:tcW w:w="3059" w:type="pct"/>
          </w:tcPr>
          <w:p w14:paraId="65F920AB" w14:textId="77777777"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2B1A98">
              <w:rPr>
                <w:spacing w:val="4"/>
                <w:sz w:val="20"/>
              </w:rPr>
              <w:t xml:space="preserve"> </w:t>
            </w:r>
            <w:r w:rsidRPr="002B1A98">
              <w:rPr>
                <w:spacing w:val="4"/>
                <w:sz w:val="20"/>
              </w:rPr>
              <w:t>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216722A7" w14:textId="77777777"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0CA9350A" w14:textId="77777777"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52648857" w14:textId="77777777"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75CF44EC" w14:textId="77777777"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14:paraId="2B941157" w14:textId="77777777"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14:paraId="6A69F6F7" w14:textId="77777777"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3AC8FD8F" w14:textId="77777777" w:rsidR="002C6E8D" w:rsidRDefault="002C6E8D">
      <w:pPr>
        <w:shd w:val="clear" w:color="auto" w:fill="FFFFFF"/>
        <w:spacing w:line="240" w:lineRule="auto"/>
        <w:rPr>
          <w:b/>
          <w:caps/>
          <w:szCs w:val="23"/>
        </w:rPr>
      </w:pPr>
    </w:p>
    <w:p w14:paraId="4BB418F6" w14:textId="77777777" w:rsidR="002C6E8D" w:rsidRDefault="002C6E8D">
      <w:pPr>
        <w:pBdr>
          <w:top w:val="none" w:sz="4" w:space="0" w:color="000000"/>
          <w:left w:val="none" w:sz="4" w:space="0" w:color="000000"/>
          <w:bottom w:val="none" w:sz="4" w:space="0" w:color="000000"/>
          <w:right w:val="none" w:sz="4" w:space="0" w:color="000000"/>
        </w:pBdr>
        <w:ind w:left="927"/>
        <w:rPr>
          <w:color w:val="FF0000"/>
        </w:rPr>
      </w:pPr>
    </w:p>
    <w:p w14:paraId="572E702E" w14:textId="77777777" w:rsidR="002C6E8D" w:rsidRDefault="0069355F">
      <w:pPr>
        <w:pBdr>
          <w:top w:val="none" w:sz="4" w:space="0" w:color="000000"/>
          <w:left w:val="none" w:sz="4" w:space="0" w:color="000000"/>
          <w:bottom w:val="none" w:sz="4" w:space="0" w:color="000000"/>
          <w:right w:val="none" w:sz="4" w:space="0" w:color="000000"/>
        </w:pBdr>
        <w:ind w:left="927"/>
        <w:jc w:val="center"/>
        <w:rPr>
          <w:b/>
          <w:bCs/>
          <w:sz w:val="24"/>
          <w:szCs w:val="24"/>
        </w:rPr>
      </w:pPr>
      <w:r>
        <w:rPr>
          <w:b/>
          <w:bCs/>
          <w:sz w:val="24"/>
          <w:szCs w:val="24"/>
        </w:rPr>
        <w:t>2-3 года</w:t>
      </w:r>
    </w:p>
    <w:p w14:paraId="2B92743F" w14:textId="77777777" w:rsidR="002C6E8D" w:rsidRDefault="0069355F">
      <w:pPr>
        <w:pBdr>
          <w:top w:val="none" w:sz="4" w:space="0" w:color="000000"/>
          <w:left w:val="none" w:sz="4" w:space="0" w:color="000000"/>
          <w:bottom w:val="none" w:sz="4" w:space="0" w:color="000000"/>
          <w:right w:val="none" w:sz="4" w:space="0" w:color="000000"/>
        </w:pBdr>
        <w:ind w:left="927"/>
        <w:jc w:val="center"/>
      </w:pPr>
      <w:r>
        <w:rPr>
          <w:b/>
          <w:color w:val="000000"/>
          <w:sz w:val="28"/>
        </w:rPr>
        <w:t> </w:t>
      </w:r>
    </w:p>
    <w:p w14:paraId="2C825F11" w14:textId="77777777" w:rsidR="002C6E8D" w:rsidRPr="002B1A98" w:rsidRDefault="0069355F" w:rsidP="00807EEF">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Соц</w:t>
      </w:r>
      <w:r w:rsidR="00807EEF">
        <w:rPr>
          <w:b/>
          <w:color w:val="000000"/>
          <w:sz w:val="24"/>
          <w:szCs w:val="24"/>
        </w:rPr>
        <w:t>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2C4DB66E" w14:textId="77777777" w:rsidTr="00807EEF">
        <w:trPr>
          <w:trHeight w:val="24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85E246"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14:paraId="4B465BC4"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53B3ADA"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14:paraId="6A004FEB" w14:textId="77777777" w:rsidTr="00807EEF">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5C6FC1"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381821"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общения со взрослыми:</w:t>
            </w:r>
          </w:p>
          <w:p w14:paraId="20027BBD"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1A51BBA8"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4C98E623"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социальных отношений и общения со сверстниками:</w:t>
            </w:r>
          </w:p>
          <w:p w14:paraId="20C198D8"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lastRenderedPageBreak/>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14:paraId="3E115EED"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     В сфере   развития игровой деятельности:</w:t>
            </w:r>
          </w:p>
          <w:p w14:paraId="3B737660"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14:paraId="57911744"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74367619"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поощрять самостоятельность детей в подборе игрушек, предметов-заместителей, отражающих быт татарского (русского) народа;</w:t>
            </w:r>
          </w:p>
          <w:p w14:paraId="685D9A96"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2906EC00" w14:textId="77777777" w:rsidR="002C6E8D" w:rsidRDefault="002C6E8D">
      <w:pPr>
        <w:shd w:val="clear" w:color="auto" w:fill="FFFFFF"/>
        <w:spacing w:line="240" w:lineRule="auto"/>
        <w:rPr>
          <w:b/>
          <w:bCs/>
          <w:color w:val="333333"/>
          <w:sz w:val="24"/>
          <w:szCs w:val="24"/>
        </w:rPr>
      </w:pPr>
    </w:p>
    <w:p w14:paraId="0998789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Познавательное развитие</w:t>
      </w:r>
    </w:p>
    <w:p w14:paraId="39581D37"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0F880A52" w14:textId="77777777" w:rsidTr="002B1A98">
        <w:trPr>
          <w:trHeight w:val="363"/>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659C5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92AF1B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12DD761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00A38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8E9E0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познакомить с некоторыми явлениями общественной жизни и профессиями (врач лечит, дворник подметает, продавец продает продукты);</w:t>
            </w:r>
          </w:p>
          <w:p w14:paraId="3A50611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38AA335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74810F2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162E8CD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5506FD82" w14:textId="77777777" w:rsidR="002C6E8D" w:rsidRDefault="002C6E8D">
      <w:pPr>
        <w:shd w:val="clear" w:color="auto" w:fill="FFFFFF"/>
        <w:spacing w:line="240" w:lineRule="auto"/>
        <w:rPr>
          <w:b/>
          <w:bCs/>
          <w:color w:val="333333"/>
          <w:sz w:val="24"/>
          <w:szCs w:val="24"/>
        </w:rPr>
      </w:pPr>
    </w:p>
    <w:p w14:paraId="083838D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Речевое развитие</w:t>
      </w:r>
    </w:p>
    <w:p w14:paraId="6FE8ACE6" w14:textId="77777777" w:rsidR="002C6E8D" w:rsidRDefault="002C6E8D">
      <w:pPr>
        <w:shd w:val="clear" w:color="auto" w:fill="FFFFFF"/>
        <w:spacing w:line="240" w:lineRule="auto"/>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69E00555"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3DE0E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7CE8CBC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9DFCD9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67D95406"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396D0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Создание условий для развития речи детей в повседневной жизни, развитие речи в специально организованных играх и занятиях</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18E656"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u w:val="single"/>
              </w:rPr>
              <w:t>    </w:t>
            </w:r>
            <w:r w:rsidRPr="002B1A98">
              <w:rPr>
                <w:color w:val="00B050"/>
                <w:sz w:val="20"/>
                <w:u w:val="single"/>
              </w:rPr>
              <w:t>  В сфере развития речи в повседневной жизни:</w:t>
            </w:r>
          </w:p>
          <w:p w14:paraId="5649329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5126409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использовать различные ситуации для диалога с детьми, задавать открытые вопросы, побуждающие детей к активной речи;</w:t>
            </w:r>
          </w:p>
          <w:p w14:paraId="4388CCC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u w:val="single"/>
              </w:rPr>
              <w:lastRenderedPageBreak/>
              <w:t>В сфере развития разных сторон речи:</w:t>
            </w:r>
          </w:p>
          <w:p w14:paraId="7223D12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u w:val="single"/>
              </w:rPr>
              <w:t xml:space="preserve">- </w:t>
            </w:r>
            <w:r w:rsidRPr="002B1A98">
              <w:rPr>
                <w:color w:val="00B050"/>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631C3C4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4D41721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62C2D7B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17796943" w14:textId="77777777" w:rsidR="002C6E8D" w:rsidRDefault="002C6E8D">
      <w:pPr>
        <w:shd w:val="clear" w:color="auto" w:fill="FFFFFF"/>
        <w:spacing w:line="240" w:lineRule="auto"/>
        <w:rPr>
          <w:b/>
          <w:bCs/>
          <w:color w:val="333333"/>
          <w:sz w:val="24"/>
          <w:szCs w:val="24"/>
        </w:rPr>
      </w:pPr>
    </w:p>
    <w:p w14:paraId="27C7E53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r w:rsidRPr="002B1A98">
        <w:rPr>
          <w:b/>
          <w:color w:val="000000"/>
          <w:sz w:val="24"/>
          <w:szCs w:val="24"/>
        </w:rPr>
        <w:t>Худо</w:t>
      </w:r>
      <w:r w:rsidR="00BB00E8">
        <w:rPr>
          <w:b/>
          <w:color w:val="000000"/>
          <w:sz w:val="24"/>
          <w:szCs w:val="24"/>
        </w:rPr>
        <w:t>жественно-эстетическое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35817E23" w14:textId="77777777" w:rsidTr="00BB00E8">
        <w:trPr>
          <w:trHeight w:val="240"/>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13976"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14:paraId="3BF62C79"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E14F82B"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14:paraId="0E5D3C5F" w14:textId="77777777"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0C993"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BD1E378"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В сфере развития эстетического отношения к окружающему миру</w:t>
            </w:r>
            <w:r w:rsidRPr="002B1A98">
              <w:rPr>
                <w:b/>
                <w:color w:val="00B050"/>
                <w:sz w:val="20"/>
              </w:rPr>
              <w:t>:</w:t>
            </w:r>
          </w:p>
          <w:p w14:paraId="7E104EFA"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привлекать внимание к кукле в национальном костюме; способствовать обогащению чувственных впечатлений, проявлению интереса;</w:t>
            </w:r>
          </w:p>
          <w:p w14:paraId="52B2CB99"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3039934F"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2BD518AA"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приобщения к изобразительным видом деятельности</w:t>
            </w:r>
            <w:r w:rsidRPr="002B1A98">
              <w:rPr>
                <w:b/>
                <w:color w:val="00B050"/>
                <w:sz w:val="20"/>
              </w:rPr>
              <w:t>:</w:t>
            </w:r>
          </w:p>
          <w:p w14:paraId="291FF8DE"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Изобразительная деятельность. Рисование</w:t>
            </w:r>
            <w:r w:rsidRPr="002B1A98">
              <w:rPr>
                <w:b/>
                <w:color w:val="00B050"/>
                <w:sz w:val="20"/>
              </w:rPr>
              <w:t>:</w:t>
            </w:r>
          </w:p>
          <w:p w14:paraId="4A9B1E96"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3BF13456"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 названием цветов (красный, синий, зеленый, желтый), характерных для татарского орнамента;</w:t>
            </w:r>
          </w:p>
          <w:p w14:paraId="2F71AAE6"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учить создавать изображения с использованием одного или двух цветов;</w:t>
            </w:r>
          </w:p>
          <w:p w14:paraId="36B6035C"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7FABB709"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xml:space="preserve">- </w:t>
            </w:r>
            <w:r w:rsidRPr="002B1A98">
              <w:rPr>
                <w:color w:val="00B050"/>
                <w:sz w:val="20"/>
              </w:rPr>
              <w:t>поддерживать интерес к изобр.деятельности, создавать условия для самостоятельного художественного творчества.</w:t>
            </w:r>
          </w:p>
          <w:p w14:paraId="7999D392"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Изобразительная деятельность. Лепка</w:t>
            </w:r>
            <w:r w:rsidRPr="002B1A98">
              <w:rPr>
                <w:b/>
                <w:color w:val="00B050"/>
                <w:sz w:val="20"/>
              </w:rPr>
              <w:t>:</w:t>
            </w:r>
          </w:p>
          <w:p w14:paraId="1D567942"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со свойствами пластилина, соленого теста, глины и способами лепки, поощрять выбор материала;</w:t>
            </w:r>
          </w:p>
          <w:p w14:paraId="19769E23"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lastRenderedPageBreak/>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769D714A"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побуждать к созданию простейших форм для обыгрывания (хлебные палочки, баурсак, чак-чак);</w:t>
            </w:r>
          </w:p>
          <w:p w14:paraId="11101627"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аккуратно пользоваться пластическими материалами (класть на дощечку).</w:t>
            </w:r>
          </w:p>
          <w:p w14:paraId="312E89CB"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p>
          <w:p w14:paraId="6169105A"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u w:val="single"/>
              </w:rPr>
              <w:t>Изобразительная деятельность. Аппликация</w:t>
            </w:r>
            <w:r w:rsidRPr="002B1A98">
              <w:rPr>
                <w:b/>
                <w:color w:val="00B050"/>
                <w:sz w:val="20"/>
              </w:rPr>
              <w:t>:</w:t>
            </w:r>
          </w:p>
          <w:p w14:paraId="16A54435"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приобщать к искусству аппликации, формировать интерес к аппликации;</w:t>
            </w:r>
          </w:p>
          <w:p w14:paraId="5D36743A"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0D15C025"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развивать умение создавать коллективные композиции по мотивам татарского прикладного искусства;</w:t>
            </w:r>
          </w:p>
          <w:p w14:paraId="16791493"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 </w:t>
            </w:r>
          </w:p>
          <w:p w14:paraId="3E1709AB"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приобщения к музыкальной культуре:</w:t>
            </w:r>
          </w:p>
          <w:p w14:paraId="14DABCCA"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14:paraId="268958CB"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7E201B31"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вовлекать в свободную пляску. Пение и подпевание песенок татарских композиторов;</w:t>
            </w:r>
          </w:p>
          <w:p w14:paraId="30C01087"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создавать в группе музыкальную среду, органично включая татарскую (русскую) музыку в повседневную жизнь детей.</w:t>
            </w:r>
          </w:p>
          <w:p w14:paraId="5346C9E8"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В сфере приобщения к театрализованной деятельности:</w:t>
            </w:r>
          </w:p>
          <w:p w14:paraId="5DBCB254"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познакомить детей с понятием театр. Кукольный театр;</w:t>
            </w:r>
          </w:p>
          <w:p w14:paraId="2B1233AF"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приобщать к восприятию театрализованного представления;</w:t>
            </w:r>
          </w:p>
          <w:p w14:paraId="74557B04"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rPr>
              <w:t>- формировать элементарные правила театрального этикета.</w:t>
            </w:r>
          </w:p>
        </w:tc>
      </w:tr>
    </w:tbl>
    <w:p w14:paraId="29E1BBFD"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14:paraId="53F5AA95" w14:textId="77777777" w:rsidR="002C6E8D" w:rsidRPr="002B1A98" w:rsidRDefault="002B1A98" w:rsidP="00BB00E8">
      <w:pPr>
        <w:pBdr>
          <w:top w:val="none" w:sz="4" w:space="0" w:color="000000"/>
          <w:left w:val="none" w:sz="4" w:space="0" w:color="000000"/>
          <w:bottom w:val="none" w:sz="4" w:space="0" w:color="000000"/>
          <w:right w:val="none" w:sz="4" w:space="0" w:color="000000"/>
        </w:pBdr>
        <w:spacing w:line="240" w:lineRule="auto"/>
        <w:rPr>
          <w:b/>
          <w:color w:val="000000"/>
          <w:sz w:val="24"/>
          <w:szCs w:val="24"/>
        </w:rPr>
      </w:pPr>
      <w:r>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6C5ACA3A"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9DEF8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4FFA8F8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A61933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21C1BDF9"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0CF3F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F7AC3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В</w:t>
            </w:r>
            <w:r w:rsidRPr="002B1A98">
              <w:rPr>
                <w:color w:val="00B050"/>
                <w:sz w:val="20"/>
                <w:u w:val="single"/>
              </w:rPr>
              <w:t xml:space="preserve"> сфере укрепления здоровья, становления ценностей ЗОЖ:</w:t>
            </w:r>
          </w:p>
          <w:p w14:paraId="3997567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7DDDA10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3A78269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рассказывать о пользе воды, овощей, каши для здоровья;</w:t>
            </w:r>
          </w:p>
          <w:p w14:paraId="2E6C876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побуждать осмысленно пользоваться зубной щеткой, расческой, носовым платком, туалетной бумагой, влажной салфеткой.</w:t>
            </w:r>
          </w:p>
          <w:p w14:paraId="1492740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различных видов двигательной активности:</w:t>
            </w:r>
          </w:p>
          <w:p w14:paraId="5178DCB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24B86BF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5211C20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lastRenderedPageBreak/>
              <w:t>- развивать согласованность совместных действиях в татарских подвижных играх, организованных взрослыми;</w:t>
            </w:r>
          </w:p>
          <w:p w14:paraId="0E4CAF2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вовлекать детей в игры с предметами, стимулирующие развитие мелкой моторики.</w:t>
            </w:r>
          </w:p>
          <w:p w14:paraId="2EE9332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формирования навыков безопасного поведения:</w:t>
            </w:r>
          </w:p>
          <w:p w14:paraId="435B546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 создавать безопасную среду, предостерегать детей от поступков. Угрожающих их жизни и здоровью.</w:t>
            </w:r>
          </w:p>
        </w:tc>
      </w:tr>
    </w:tbl>
    <w:p w14:paraId="20A1C908" w14:textId="77777777" w:rsidR="002C6E8D" w:rsidRDefault="002C6E8D">
      <w:pPr>
        <w:pBdr>
          <w:top w:val="none" w:sz="4" w:space="0" w:color="000000"/>
          <w:left w:val="none" w:sz="4" w:space="0" w:color="000000"/>
          <w:bottom w:val="none" w:sz="4" w:space="0" w:color="000000"/>
          <w:right w:val="none" w:sz="4" w:space="0" w:color="000000"/>
        </w:pBdr>
        <w:spacing w:after="160" w:line="235" w:lineRule="atLeast"/>
        <w:ind w:left="360"/>
        <w:rPr>
          <w:sz w:val="22"/>
          <w:szCs w:val="22"/>
        </w:rPr>
      </w:pPr>
    </w:p>
    <w:p w14:paraId="79AA0DFF" w14:textId="77777777" w:rsidR="002C6E8D" w:rsidRDefault="002C6E8D">
      <w:pPr>
        <w:pBdr>
          <w:top w:val="none" w:sz="4" w:space="0" w:color="000000"/>
          <w:left w:val="none" w:sz="4" w:space="0" w:color="000000"/>
          <w:bottom w:val="none" w:sz="4" w:space="0" w:color="000000"/>
          <w:right w:val="none" w:sz="4" w:space="0" w:color="000000"/>
        </w:pBdr>
        <w:jc w:val="left"/>
        <w:rPr>
          <w:sz w:val="24"/>
          <w:szCs w:val="24"/>
        </w:rPr>
      </w:pPr>
    </w:p>
    <w:p w14:paraId="0BE7E487" w14:textId="77777777" w:rsidR="002C6E8D" w:rsidRDefault="002B1A98" w:rsidP="002B1A9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14:paraId="5A36D04E" w14:textId="77777777"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Соц</w:t>
      </w:r>
      <w:r w:rsidR="00BB00E8">
        <w:rPr>
          <w:b/>
          <w:color w:val="000000"/>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4FAF9582" w14:textId="77777777">
        <w:trPr>
          <w:trHeight w:val="515"/>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E2223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546942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77ACCD8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076C2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CDCCE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положительного отношения ребенка к себе и другим людям</w:t>
            </w:r>
          </w:p>
          <w:p w14:paraId="7B3B33A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Способствовать развитию у ребенка позитивного представления о себе и положительного самоощущения – уверенность в своих возможностях.</w:t>
            </w:r>
          </w:p>
          <w:p w14:paraId="2939772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1C9D7CD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доброжелательное отношение к людям ближайшего социального окружения.</w:t>
            </w:r>
          </w:p>
          <w:p w14:paraId="60CC3F1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14:paraId="169D4B8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Создавать условия для социальных контактов и доверительного общения на родном языке.</w:t>
            </w:r>
          </w:p>
          <w:p w14:paraId="2B66F1F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275CDFC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3102A43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4D62F5F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игровой деятельности</w:t>
            </w:r>
          </w:p>
          <w:p w14:paraId="688428E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3122FE8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268ACF7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3644F27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lastRenderedPageBreak/>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0E15FBC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7C6988A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Организовывать</w:t>
            </w:r>
            <w:r w:rsidRPr="002B1A98">
              <w:rPr>
                <w:color w:val="00B050"/>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3B54AF7F" w14:textId="77777777" w:rsidR="002C6E8D"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14:paraId="3ADD68B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r w:rsidRPr="002B1A98">
        <w:rPr>
          <w:b/>
          <w:color w:val="000000"/>
          <w:sz w:val="24"/>
          <w:szCs w:val="24"/>
        </w:rPr>
        <w:t>Познавательное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16676C49" w14:textId="77777777" w:rsidTr="00BB00E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601B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107C211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0E733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5CC9E632" w14:textId="77777777" w:rsidTr="00BB00E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B1FBC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157B5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любознательности, познавательной активности, познавательных способностей</w:t>
            </w:r>
          </w:p>
          <w:p w14:paraId="76292486"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236B0EC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14:paraId="5D23E4D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450F6E3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7C04FB5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представлений в разных сферах знаний об окружающей действительности</w:t>
            </w:r>
          </w:p>
          <w:p w14:paraId="662B28F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20D0AA2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001CB37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681DF4D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Учить детей называть свой родной город, улицу, на которой он живет. </w:t>
            </w:r>
          </w:p>
          <w:p w14:paraId="604775D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Формировать целостное представление детей об ули­це, транспортных средствах, сигналах светофора, с выделением наиболее </w:t>
            </w:r>
            <w:r w:rsidRPr="002B1A98">
              <w:rPr>
                <w:color w:val="00B050"/>
                <w:sz w:val="20"/>
              </w:rPr>
              <w:lastRenderedPageBreak/>
              <w:t xml:space="preserve">значимых для обучения правилам дорожного дви­жения ситуаций и объектов. </w:t>
            </w:r>
          </w:p>
          <w:p w14:paraId="308079C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4BCC4B0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77679B9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4890F849" w14:textId="77777777" w:rsidR="002C6E8D" w:rsidRDefault="002C6E8D">
      <w:pPr>
        <w:shd w:val="clear" w:color="auto" w:fill="FFFFFF"/>
        <w:spacing w:line="240" w:lineRule="auto"/>
        <w:rPr>
          <w:b/>
          <w:bCs/>
          <w:color w:val="333333"/>
          <w:sz w:val="24"/>
          <w:szCs w:val="24"/>
        </w:rPr>
      </w:pPr>
    </w:p>
    <w:p w14:paraId="7C91E67A"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79D5CEFD"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43CDFC"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14:paraId="3841F32C" w14:textId="77777777" w:rsidR="002C6E8D" w:rsidRPr="002B1A98"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51AA26B"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14:paraId="68EF0CF9"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72C43C"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DF033F"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совершенствования разных сторон речи ребенка</w:t>
            </w:r>
          </w:p>
          <w:p w14:paraId="698C4C5E"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465AB31A"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Учить отвечать на вопросы. Стимулировать инициативные высказывания, обращения ко взрослому с просьбами и предложениями.</w:t>
            </w:r>
          </w:p>
          <w:p w14:paraId="2095B713"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2A9D2A72"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приобщения детей к культуре чтения литературных произведений</w:t>
            </w:r>
          </w:p>
          <w:p w14:paraId="6A722962"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Развивать отношение к книге как к источнику эмоций и поводу к позитивно окрашенному общению со взрослым.</w:t>
            </w:r>
          </w:p>
          <w:p w14:paraId="38AA89DD"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14:paraId="0177C765"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6B291494"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14:paraId="22075606"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0E7BE48C"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Стимулировать инициативные обращения детей ко взрослому с просьбой почитать книгу.</w:t>
            </w:r>
          </w:p>
          <w:p w14:paraId="41FB8376"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lastRenderedPageBreak/>
              <w:t>Помочь родителям в организации чтения ребенку дома, в первоначальном ознакомлении с театром кукол «Экият».</w:t>
            </w:r>
          </w:p>
        </w:tc>
      </w:tr>
    </w:tbl>
    <w:p w14:paraId="35D194C2" w14:textId="77777777" w:rsidR="002C6E8D" w:rsidRDefault="002C6E8D">
      <w:pPr>
        <w:shd w:val="clear" w:color="auto" w:fill="FFFFFF"/>
        <w:spacing w:line="240" w:lineRule="auto"/>
        <w:rPr>
          <w:b/>
          <w:bCs/>
          <w:color w:val="333333"/>
          <w:sz w:val="24"/>
          <w:szCs w:val="24"/>
        </w:rPr>
      </w:pPr>
    </w:p>
    <w:p w14:paraId="4444AA52" w14:textId="77777777" w:rsidR="002C6E8D" w:rsidRDefault="002C6E8D">
      <w:pPr>
        <w:shd w:val="clear" w:color="auto" w:fill="FFFFFF"/>
        <w:spacing w:line="240" w:lineRule="auto"/>
        <w:rPr>
          <w:b/>
          <w:bCs/>
          <w:color w:val="333333"/>
          <w:sz w:val="24"/>
          <w:szCs w:val="24"/>
        </w:rPr>
      </w:pPr>
    </w:p>
    <w:p w14:paraId="1946EF72"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4A87C38D" w14:textId="77777777">
        <w:trPr>
          <w:trHeight w:val="799"/>
        </w:trPr>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5CB23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6C2DE4F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7B58A4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3AA10EE2"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65E3A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DC031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536F7FB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7784758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2F9EF17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7FA298F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1BD3AFD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30DE99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b/>
                <w:color w:val="00B050"/>
                <w:sz w:val="20"/>
              </w:rPr>
              <w:t>Изобразительная деятельность</w:t>
            </w:r>
          </w:p>
          <w:p w14:paraId="67C6B31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Рисование</w:t>
            </w:r>
          </w:p>
          <w:p w14:paraId="4CD29CB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46D37E1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14:paraId="3A97F44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создавать простые изображения («казанское полотенце», салфетка, тарелочка и т.д.).</w:t>
            </w:r>
          </w:p>
          <w:p w14:paraId="7282C75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Формировать опыт совместной деятельности при создании коллективных композиций по мотивам татарского прикладного искусства.</w:t>
            </w:r>
          </w:p>
          <w:p w14:paraId="1E26515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Лепка</w:t>
            </w:r>
          </w:p>
          <w:p w14:paraId="3F0C20E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4F56CF4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Объединять вылепленные предметы в коллективную композицию (перемячи  лежат на подносе, чайный сервиз и др.). </w:t>
            </w:r>
          </w:p>
          <w:p w14:paraId="505B9C3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i/>
                <w:color w:val="00B050"/>
                <w:sz w:val="20"/>
              </w:rPr>
              <w:t>Аппликация</w:t>
            </w:r>
          </w:p>
          <w:p w14:paraId="658471E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 xml:space="preserve">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w:t>
            </w:r>
            <w:r w:rsidRPr="002B1A98">
              <w:rPr>
                <w:color w:val="00B050"/>
                <w:sz w:val="20"/>
              </w:rPr>
              <w:lastRenderedPageBreak/>
              <w:t>располагать их в середине, по краям квадрата, круга, наклеивать готовые детали.</w:t>
            </w:r>
          </w:p>
          <w:p w14:paraId="25134E5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2B1A98">
              <w:rPr>
                <w:b/>
                <w:color w:val="00B050"/>
                <w:sz w:val="20"/>
              </w:rPr>
              <w:tab/>
            </w:r>
          </w:p>
          <w:p w14:paraId="70B03C4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b/>
                <w:color w:val="00B050"/>
                <w:sz w:val="20"/>
              </w:rPr>
              <w:t>Музыкальная деятельность</w:t>
            </w:r>
          </w:p>
          <w:p w14:paraId="3404B11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330A24E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со звучанием таких инструментов, как курай, тальянка, предоставить возможность прислушаться к тембрам их звучания.</w:t>
            </w:r>
          </w:p>
          <w:p w14:paraId="2736AD8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77ACC8D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4FC4D1D6" w14:textId="77777777" w:rsidR="002C6E8D" w:rsidRDefault="002C6E8D">
      <w:pPr>
        <w:shd w:val="clear" w:color="auto" w:fill="FFFFFF"/>
        <w:spacing w:line="240" w:lineRule="auto"/>
        <w:rPr>
          <w:b/>
          <w:bCs/>
          <w:color w:val="333333"/>
          <w:sz w:val="24"/>
          <w:szCs w:val="24"/>
        </w:rPr>
      </w:pPr>
    </w:p>
    <w:p w14:paraId="4CB2E17F" w14:textId="77777777" w:rsidR="002C6E8D" w:rsidRDefault="002C6E8D">
      <w:pPr>
        <w:shd w:val="clear" w:color="auto" w:fill="FFFFFF"/>
        <w:spacing w:line="240" w:lineRule="auto"/>
        <w:rPr>
          <w:b/>
          <w:bCs/>
          <w:color w:val="333333"/>
          <w:sz w:val="24"/>
          <w:szCs w:val="24"/>
        </w:rPr>
      </w:pPr>
    </w:p>
    <w:p w14:paraId="0581AE6A" w14:textId="77777777" w:rsidR="002C6E8D" w:rsidRDefault="0069355F" w:rsidP="00BB00E8">
      <w:pPr>
        <w:shd w:val="clear" w:color="auto" w:fill="FFFFFF"/>
        <w:tabs>
          <w:tab w:val="left" w:pos="8886"/>
        </w:tabs>
        <w:spacing w:line="240" w:lineRule="auto"/>
        <w:rPr>
          <w:b/>
          <w:bCs/>
          <w:color w:val="333333"/>
          <w:sz w:val="24"/>
          <w:szCs w:val="24"/>
        </w:rPr>
      </w:pPr>
      <w:r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1D5F3041"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CD3DA"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62826A4"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14:paraId="6B371FFD"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CAFCCF" w14:textId="77777777" w:rsidR="002C6E8D" w:rsidRPr="002B1A98"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7151912D"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3B4E7A" w14:textId="77777777" w:rsidR="002C6E8D" w:rsidRPr="002B1A98" w:rsidRDefault="0069355F">
            <w:pPr>
              <w:pBdr>
                <w:top w:val="none" w:sz="4" w:space="0" w:color="000000"/>
                <w:left w:val="none" w:sz="4" w:space="0" w:color="000000"/>
                <w:bottom w:val="none" w:sz="4" w:space="0" w:color="000000"/>
                <w:right w:val="none" w:sz="4" w:space="0" w:color="000000"/>
              </w:pBdr>
              <w:spacing w:line="235" w:lineRule="atLeast"/>
              <w:rPr>
                <w:color w:val="00B050"/>
                <w:sz w:val="20"/>
              </w:rPr>
            </w:pPr>
            <w:r w:rsidRPr="002B1A98">
              <w:rPr>
                <w:color w:val="00B050"/>
                <w:sz w:val="20"/>
                <w:u w:val="single"/>
              </w:rPr>
              <w:t>В сфере становления у детей ценностей здорового образа жизни</w:t>
            </w:r>
          </w:p>
          <w:p w14:paraId="3B3E8426" w14:textId="77777777" w:rsidR="002C6E8D" w:rsidRPr="002B1A98" w:rsidRDefault="0069355F">
            <w:pPr>
              <w:pBdr>
                <w:top w:val="none" w:sz="4" w:space="0" w:color="000000"/>
                <w:left w:val="none" w:sz="4" w:space="0" w:color="000000"/>
                <w:bottom w:val="none" w:sz="4" w:space="0" w:color="000000"/>
                <w:right w:val="none" w:sz="4" w:space="0" w:color="000000"/>
              </w:pBdr>
              <w:spacing w:line="235" w:lineRule="atLeast"/>
              <w:rPr>
                <w:color w:val="00B050"/>
                <w:sz w:val="20"/>
              </w:rPr>
            </w:pPr>
            <w:r w:rsidRPr="002B1A98">
              <w:rPr>
                <w:color w:val="00B050"/>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686079DF"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58305892"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2B1A98">
              <w:rPr>
                <w:color w:val="00B050"/>
                <w:sz w:val="20"/>
              </w:rPr>
              <w:tab/>
              <w:t> </w:t>
            </w:r>
          </w:p>
          <w:p w14:paraId="51C2BCD8" w14:textId="77777777" w:rsidR="002C6E8D" w:rsidRPr="002B1A98" w:rsidRDefault="0069355F">
            <w:pPr>
              <w:pBdr>
                <w:top w:val="none" w:sz="4" w:space="0" w:color="000000"/>
                <w:left w:val="none" w:sz="4" w:space="0" w:color="000000"/>
                <w:bottom w:val="none" w:sz="4" w:space="0" w:color="000000"/>
                <w:right w:val="none" w:sz="4" w:space="0" w:color="000000"/>
              </w:pBdr>
              <w:spacing w:after="160" w:line="235" w:lineRule="atLeast"/>
              <w:ind w:firstLine="708"/>
              <w:rPr>
                <w:color w:val="00B050"/>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6D38236" w14:textId="77777777" w:rsidR="002C6E8D" w:rsidRPr="002B1A98" w:rsidRDefault="0069355F">
            <w:pPr>
              <w:pBdr>
                <w:top w:val="none" w:sz="4" w:space="0" w:color="000000"/>
                <w:left w:val="none" w:sz="4" w:space="0" w:color="000000"/>
                <w:bottom w:val="none" w:sz="4" w:space="0" w:color="000000"/>
                <w:right w:val="none" w:sz="4" w:space="0" w:color="000000"/>
              </w:pBdr>
              <w:spacing w:after="160" w:line="235" w:lineRule="atLeast"/>
              <w:ind w:firstLine="708"/>
              <w:rPr>
                <w:color w:val="00B050"/>
                <w:sz w:val="20"/>
              </w:rPr>
            </w:pPr>
            <w:r w:rsidRPr="002B1A98">
              <w:rPr>
                <w:color w:val="00B050"/>
                <w:sz w:val="20"/>
              </w:rPr>
              <w:t>Поддерживать интерес детей к татарским подвижным играм, осуществляя смену движений и постепенно усложняя правила.</w:t>
            </w:r>
          </w:p>
        </w:tc>
      </w:tr>
    </w:tbl>
    <w:p w14:paraId="3CD32CF7" w14:textId="77777777" w:rsidR="002C6E8D" w:rsidRDefault="002C6E8D">
      <w:pPr>
        <w:pBdr>
          <w:top w:val="none" w:sz="4" w:space="0" w:color="000000"/>
          <w:left w:val="none" w:sz="4" w:space="0" w:color="000000"/>
          <w:bottom w:val="none" w:sz="4" w:space="0" w:color="000000"/>
          <w:right w:val="none" w:sz="4" w:space="0" w:color="000000"/>
        </w:pBdr>
        <w:jc w:val="left"/>
        <w:rPr>
          <w:sz w:val="22"/>
          <w:szCs w:val="22"/>
        </w:rPr>
      </w:pPr>
    </w:p>
    <w:p w14:paraId="0C70C38B" w14:textId="77777777" w:rsidR="002C6E8D" w:rsidRDefault="002B1A98" w:rsidP="002B1A98">
      <w:pPr>
        <w:pBdr>
          <w:top w:val="none" w:sz="4" w:space="0" w:color="000000"/>
          <w:left w:val="none" w:sz="4" w:space="0" w:color="000000"/>
          <w:bottom w:val="none" w:sz="4" w:space="0" w:color="000000"/>
          <w:right w:val="none" w:sz="4" w:space="0" w:color="000000"/>
        </w:pBdr>
        <w:spacing w:after="160" w:line="235" w:lineRule="atLeast"/>
        <w:rPr>
          <w:b/>
          <w:bCs/>
          <w:color w:val="000000"/>
          <w:sz w:val="24"/>
          <w:szCs w:val="24"/>
        </w:rPr>
      </w:pPr>
      <w:r>
        <w:rPr>
          <w:b/>
          <w:bCs/>
          <w:color w:val="000000"/>
          <w:sz w:val="24"/>
          <w:szCs w:val="24"/>
        </w:rPr>
        <w:t xml:space="preserve">                                                                  </w:t>
      </w:r>
      <w:r w:rsidR="0069355F">
        <w:rPr>
          <w:b/>
          <w:bCs/>
          <w:color w:val="000000"/>
          <w:sz w:val="24"/>
          <w:szCs w:val="24"/>
        </w:rPr>
        <w:t>4-5 лет</w:t>
      </w:r>
    </w:p>
    <w:p w14:paraId="5D0A6DBB" w14:textId="77777777"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r w:rsidRPr="002B1A98">
        <w:rPr>
          <w:b/>
          <w:color w:val="000000"/>
          <w:sz w:val="24"/>
          <w:szCs w:val="24"/>
        </w:rPr>
        <w:t>Соц</w:t>
      </w:r>
      <w:r w:rsidR="00BB00E8">
        <w:rPr>
          <w:b/>
          <w:color w:val="000000"/>
          <w:sz w:val="24"/>
          <w:szCs w:val="24"/>
        </w:rPr>
        <w:t>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3E88568F"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208EA6"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00D6FD7"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14:paraId="47B68A5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6D826B"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 xml:space="preserve">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w:t>
            </w:r>
            <w:r w:rsidRPr="002B1A98">
              <w:rPr>
                <w:b/>
                <w:color w:val="00B050"/>
                <w:sz w:val="20"/>
              </w:rPr>
              <w:lastRenderedPageBreak/>
              <w:t>информационно-социальной, развития игровой деятельности.</w:t>
            </w:r>
          </w:p>
          <w:p w14:paraId="77310DDF"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FEE1D66"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lastRenderedPageBreak/>
              <w:t>В сфере развития положительного отношения ребенка к себе и другим людям</w:t>
            </w:r>
          </w:p>
          <w:p w14:paraId="5CEA8F6B"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w:t>
            </w:r>
            <w:r w:rsidRPr="002B1A98">
              <w:rPr>
                <w:color w:val="00B050"/>
                <w:sz w:val="20"/>
              </w:rPr>
              <w:lastRenderedPageBreak/>
              <w:t>семьи, семейном отдыхе. Воспитывать бережное отношение к семейным традициям.</w:t>
            </w:r>
            <w:r w:rsidRPr="002B1A98">
              <w:rPr>
                <w:i/>
                <w:color w:val="00B050"/>
                <w:sz w:val="20"/>
              </w:rPr>
              <w:tab/>
            </w:r>
          </w:p>
          <w:p w14:paraId="2D8CF302"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i/>
                <w:color w:val="00B050"/>
                <w:sz w:val="20"/>
              </w:rPr>
              <w:tab/>
            </w:r>
            <w:r w:rsidRPr="002B1A98">
              <w:rPr>
                <w:color w:val="00B050"/>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1353663A"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14:paraId="01857207"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7774176F"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3BB3F390"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0193B275"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2B1A98">
              <w:rPr>
                <w:color w:val="00B050"/>
                <w:sz w:val="20"/>
              </w:rPr>
              <w:tab/>
            </w:r>
          </w:p>
          <w:p w14:paraId="1A31EF80"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08BDAF70"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игровой деятельности</w:t>
            </w:r>
          </w:p>
          <w:p w14:paraId="70000190"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4B48D767"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447C63CF"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730DCA6C"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731B8359"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018ADFC0"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Организовывать</w:t>
            </w:r>
            <w:r w:rsidRPr="002B1A98">
              <w:rPr>
                <w:color w:val="00B050"/>
                <w:sz w:val="20"/>
              </w:rPr>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14:paraId="40E4F66E" w14:textId="77777777" w:rsidR="002C6E8D" w:rsidRDefault="002C6E8D">
      <w:pPr>
        <w:shd w:val="clear" w:color="auto" w:fill="FFFFFF"/>
        <w:spacing w:line="240" w:lineRule="auto"/>
        <w:rPr>
          <w:b/>
          <w:bCs/>
          <w:color w:val="333333"/>
          <w:sz w:val="24"/>
          <w:szCs w:val="24"/>
        </w:rPr>
      </w:pPr>
    </w:p>
    <w:p w14:paraId="2ACEB753" w14:textId="77777777" w:rsidR="002C6E8D" w:rsidRPr="002B1A98" w:rsidRDefault="0069355F" w:rsidP="00BB00E8">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p>
    <w:p w14:paraId="575BAB11" w14:textId="77777777" w:rsidR="002C6E8D" w:rsidRDefault="002C6E8D">
      <w:pPr>
        <w:shd w:val="clear" w:color="auto" w:fill="FFFFFF"/>
        <w:spacing w:line="240" w:lineRule="auto"/>
        <w:rPr>
          <w:b/>
          <w:bCs/>
          <w:color w:val="333333"/>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0D141E7B"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BE82B0"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1A8A023"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14:paraId="078F387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E21E43"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18AFD86B"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0E3FD0"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любознательности, познавательной активности, познавательных способностей</w:t>
            </w:r>
          </w:p>
          <w:p w14:paraId="16B2D838"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661DA506"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1A50B85D"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25BD91D1"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748FC415"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4A624C92"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 xml:space="preserve">Вызвать желание детей нарисовать понравившееся растение, животное, сделать их фотоснимки. </w:t>
            </w:r>
          </w:p>
          <w:p w14:paraId="38204918"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развития представлений в разных сферах знаний об окружающей действительности</w:t>
            </w:r>
          </w:p>
          <w:p w14:paraId="49A0DF35"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3B9FC4A7"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7B4810AF"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16B4F77F"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14:paraId="37878899"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659017AB"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63E8DCE7"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w:t>
            </w:r>
            <w:r w:rsidRPr="002B1A98">
              <w:rPr>
                <w:color w:val="00B050"/>
                <w:sz w:val="20"/>
              </w:rPr>
              <w:lastRenderedPageBreak/>
              <w:t>произведений Г. Тукая, его портретный образ). Обогащать знания детей об окружающей действительности.</w:t>
            </w:r>
          </w:p>
          <w:p w14:paraId="776F6554"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color w:val="00B050"/>
                <w:sz w:val="20"/>
              </w:rPr>
            </w:pPr>
            <w:r w:rsidRPr="002B1A98">
              <w:rPr>
                <w:color w:val="00B050"/>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1C74C9FA" w14:textId="77777777" w:rsidR="002C6E8D" w:rsidRDefault="002C6E8D">
      <w:pPr>
        <w:shd w:val="clear" w:color="auto" w:fill="FFFFFF"/>
        <w:spacing w:line="240" w:lineRule="auto"/>
        <w:rPr>
          <w:b/>
          <w:bCs/>
          <w:color w:val="333333"/>
          <w:sz w:val="24"/>
          <w:szCs w:val="24"/>
        </w:rPr>
      </w:pPr>
    </w:p>
    <w:p w14:paraId="47753285" w14:textId="77777777" w:rsidR="002C6E8D" w:rsidRDefault="002C6E8D">
      <w:pPr>
        <w:shd w:val="clear" w:color="auto" w:fill="FFFFFF"/>
        <w:spacing w:line="240" w:lineRule="auto"/>
        <w:rPr>
          <w:b/>
          <w:bCs/>
          <w:color w:val="333333"/>
          <w:sz w:val="24"/>
          <w:szCs w:val="24"/>
        </w:rPr>
      </w:pPr>
    </w:p>
    <w:p w14:paraId="761FE2B8"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jc w:val="left"/>
        <w:rPr>
          <w:b/>
          <w:bCs/>
          <w:color w:val="333333"/>
          <w:sz w:val="24"/>
          <w:szCs w:val="24"/>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698BAC9C"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4994D8"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1E000CD"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14:paraId="71705B3C"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69CB58"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AAAD50"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совершенствования разных сторон речи ребенка</w:t>
            </w:r>
          </w:p>
          <w:p w14:paraId="4DC78E55"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7BAC3C86"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199AE53B"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6658C858"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770AD5D8"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75BAC5AA"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193DF0E3"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784EFE1E"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 xml:space="preserve">Поддерживать стремление ребенка рассказать небольшое стихотворение на празднике. </w:t>
            </w:r>
          </w:p>
          <w:p w14:paraId="0977B3F2"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u w:val="single"/>
              </w:rPr>
              <w:t>В сфере приобщения детей к культуре чтения литературных произведений</w:t>
            </w:r>
          </w:p>
          <w:p w14:paraId="503F05E2"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i/>
                <w:color w:val="00B050"/>
                <w:sz w:val="20"/>
              </w:rPr>
              <w:tab/>
            </w:r>
            <w:r w:rsidRPr="002B1A98">
              <w:rPr>
                <w:color w:val="00B050"/>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1CD18712"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2D377A75"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ind w:firstLine="708"/>
              <w:rPr>
                <w:color w:val="00B050"/>
                <w:sz w:val="20"/>
              </w:rPr>
            </w:pPr>
            <w:r w:rsidRPr="002B1A98">
              <w:rPr>
                <w:color w:val="00B050"/>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4461A7D4" w14:textId="77777777" w:rsidR="002C6E8D" w:rsidRPr="002B1A98" w:rsidRDefault="0069355F">
            <w:pPr>
              <w:pBdr>
                <w:top w:val="none" w:sz="4" w:space="0" w:color="000000"/>
                <w:left w:val="none" w:sz="4" w:space="0" w:color="000000"/>
                <w:bottom w:val="none" w:sz="4" w:space="0" w:color="000000"/>
                <w:right w:val="none" w:sz="4" w:space="0" w:color="000000"/>
              </w:pBdr>
              <w:spacing w:line="240" w:lineRule="auto"/>
              <w:rPr>
                <w:color w:val="00B050"/>
                <w:sz w:val="20"/>
              </w:rPr>
            </w:pPr>
            <w:r w:rsidRPr="002B1A98">
              <w:rPr>
                <w:color w:val="00B050"/>
                <w:sz w:val="20"/>
              </w:rPr>
              <w:lastRenderedPageBreak/>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14:paraId="7E690A39" w14:textId="77777777" w:rsidR="002C6E8D" w:rsidRDefault="002C6E8D">
      <w:pPr>
        <w:shd w:val="clear" w:color="auto" w:fill="FFFFFF"/>
        <w:spacing w:line="240" w:lineRule="auto"/>
        <w:rPr>
          <w:b/>
          <w:bCs/>
          <w:color w:val="333333"/>
          <w:sz w:val="24"/>
          <w:szCs w:val="24"/>
        </w:rPr>
      </w:pPr>
    </w:p>
    <w:p w14:paraId="1EBA2F9C" w14:textId="77777777" w:rsidR="002C6E8D" w:rsidRDefault="0069355F">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37F2D558"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C133BC"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9EA98BF"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14:paraId="4DE2C307"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EF517B"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15C495"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77236D5B"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2527252F"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Организовать посещение музея изобразительного искусства (совместно с родителями).</w:t>
            </w:r>
            <w:r w:rsidRPr="002B1A98">
              <w:rPr>
                <w:color w:val="00B050"/>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69CA4FEB"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14:paraId="1168CE07"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7CB4AC58"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национальной библиотекой как центром хранения книг, в том числе созданных татарскими писателями и поэтами.</w:t>
            </w:r>
          </w:p>
          <w:p w14:paraId="3A44A8F3"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77124B37"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b/>
                <w:color w:val="00B050"/>
                <w:sz w:val="20"/>
              </w:rPr>
              <w:t>         Изобразительная деятельность</w:t>
            </w:r>
          </w:p>
          <w:p w14:paraId="13DC6E20"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Рисование</w:t>
            </w:r>
          </w:p>
          <w:p w14:paraId="0A797FE5"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r>
            <w:r w:rsidRPr="002B1A98">
              <w:rPr>
                <w:color w:val="00B050"/>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722C257E"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22A7408C"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0563F263"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lastRenderedPageBreak/>
              <w:tab/>
              <w:t xml:space="preserve">Учить передавать форму и строение предметов, состоящих из нескольких частей (фигура птицы, бабочки, пчелы). </w:t>
            </w:r>
          </w:p>
          <w:p w14:paraId="665663EE"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1B44827F"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2E4EFE3B"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Лепка</w:t>
            </w:r>
          </w:p>
          <w:p w14:paraId="277BEAD6"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14:paraId="57ECDF92"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3549B6FC"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67FDBE4E"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0C7AB199"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59FBE657"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i/>
                <w:color w:val="00B050"/>
                <w:sz w:val="20"/>
              </w:rPr>
              <w:t>Аппликация</w:t>
            </w:r>
          </w:p>
          <w:p w14:paraId="2FC07471"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Развивать умение составлять из полос цветной бумаги изображения предметов (флаг).</w:t>
            </w:r>
          </w:p>
          <w:p w14:paraId="053FEEEB"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Познакомить с техникой обрывной аппликации для создания композиции из цветов сирени, можжевельника.</w:t>
            </w:r>
          </w:p>
          <w:p w14:paraId="00BD5503"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Приобщать к созданию коллективных композиций из готовых форм (цветы, бабочки, птицы) по мотивам татарского прикладного искусства.</w:t>
            </w:r>
          </w:p>
          <w:p w14:paraId="7A730AEF"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2B1A98">
              <w:rPr>
                <w:b/>
                <w:color w:val="00B050"/>
                <w:sz w:val="20"/>
              </w:rPr>
              <w:tab/>
            </w:r>
          </w:p>
          <w:p w14:paraId="2A777188"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b/>
                <w:color w:val="00B050"/>
                <w:sz w:val="20"/>
              </w:rPr>
              <w:t>Музыкальная деятельность</w:t>
            </w:r>
          </w:p>
          <w:p w14:paraId="434B336A"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37004E83"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21D0CBBD"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Продолжать знакомство с музыкальными инструментами и их звучанием (курай, кубыз, тальянка и др.).</w:t>
            </w:r>
          </w:p>
          <w:p w14:paraId="6224C476"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Развивать навык чистого интонирования, чёткого произношения слов, выразительного, осмысленного исполнения татарских песен.</w:t>
            </w:r>
          </w:p>
          <w:p w14:paraId="3791C28D"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lastRenderedPageBreak/>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DE17356" w14:textId="77777777" w:rsidR="002C6E8D" w:rsidRPr="002B1A98" w:rsidRDefault="0069355F">
            <w:pPr>
              <w:pBdr>
                <w:top w:val="none" w:sz="4" w:space="0" w:color="000000"/>
                <w:left w:val="none" w:sz="4" w:space="0" w:color="000000"/>
                <w:bottom w:val="none" w:sz="4" w:space="0" w:color="000000"/>
                <w:right w:val="none" w:sz="4" w:space="0" w:color="000000"/>
              </w:pBdr>
              <w:rPr>
                <w:color w:val="00B050"/>
                <w:sz w:val="20"/>
              </w:rPr>
            </w:pPr>
            <w:r w:rsidRPr="002B1A98">
              <w:rPr>
                <w:color w:val="00B050"/>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14:paraId="7D129B75" w14:textId="77777777" w:rsidR="002C6E8D" w:rsidRPr="002B1A98" w:rsidRDefault="0069355F">
            <w:pPr>
              <w:pBdr>
                <w:top w:val="none" w:sz="4" w:space="0" w:color="000000"/>
                <w:left w:val="none" w:sz="4" w:space="0" w:color="000000"/>
                <w:bottom w:val="none" w:sz="4" w:space="0" w:color="000000"/>
                <w:right w:val="none" w:sz="4" w:space="0" w:color="000000"/>
              </w:pBdr>
              <w:ind w:firstLine="708"/>
              <w:rPr>
                <w:color w:val="00B050"/>
                <w:sz w:val="20"/>
              </w:rPr>
            </w:pPr>
            <w:r w:rsidRPr="002B1A98">
              <w:rPr>
                <w:color w:val="00B050"/>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0F60B033" w14:textId="77777777" w:rsidR="002C6E8D" w:rsidRDefault="002C6E8D">
      <w:pPr>
        <w:shd w:val="clear" w:color="auto" w:fill="FFFFFF"/>
        <w:spacing w:line="240" w:lineRule="auto"/>
        <w:rPr>
          <w:b/>
          <w:bCs/>
          <w:color w:val="333333"/>
          <w:sz w:val="24"/>
          <w:szCs w:val="24"/>
        </w:rPr>
      </w:pPr>
    </w:p>
    <w:p w14:paraId="0B54410A" w14:textId="77777777" w:rsidR="002C6E8D" w:rsidRDefault="002B1A98" w:rsidP="00BB00E8">
      <w:pPr>
        <w:pBdr>
          <w:top w:val="none" w:sz="4" w:space="0" w:color="000000"/>
          <w:left w:val="none" w:sz="4" w:space="0" w:color="000000"/>
          <w:bottom w:val="none" w:sz="4" w:space="0" w:color="000000"/>
          <w:right w:val="none" w:sz="4" w:space="0" w:color="000000"/>
        </w:pBdr>
        <w:spacing w:line="235" w:lineRule="atLeast"/>
        <w:rPr>
          <w:b/>
          <w:bCs/>
          <w:color w:val="333333"/>
          <w:sz w:val="24"/>
          <w:szCs w:val="24"/>
        </w:rPr>
      </w:pPr>
      <w:r>
        <w:rPr>
          <w:b/>
          <w:color w:val="000000"/>
          <w:sz w:val="28"/>
        </w:rPr>
        <w:t> </w:t>
      </w:r>
      <w:r w:rsidR="0069355F"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192D48C4"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4FCC10"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545AD4"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14:paraId="1023AB8A"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4D4132"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23CB0BA2"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8A120E"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u w:val="single"/>
              </w:rPr>
              <w:t>В сфере становления у детей ценностей здорового образа жизни</w:t>
            </w:r>
          </w:p>
          <w:p w14:paraId="2EE37283"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14:paraId="66ACD3BE"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0F441D28"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431F480B"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color w:val="00B050"/>
                <w:sz w:val="20"/>
              </w:rPr>
            </w:pPr>
            <w:r w:rsidRPr="002B1A98">
              <w:rPr>
                <w:color w:val="00B050"/>
                <w:sz w:val="20"/>
              </w:rPr>
              <w:t>Создавать возможности для активного участия детей в оздоровительных мероприятиях.</w:t>
            </w:r>
          </w:p>
          <w:p w14:paraId="221BB6E6"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1C44546C"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046775ED"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color w:val="00B050"/>
                <w:sz w:val="20"/>
              </w:rPr>
            </w:pPr>
            <w:r w:rsidRPr="002B1A98">
              <w:rPr>
                <w:color w:val="00B050"/>
                <w:sz w:val="20"/>
              </w:rPr>
              <w:tab/>
              <w:t xml:space="preserve">Поддерживать придумывание вариантов, комбинирование движений в татарских и русских народных играх. </w:t>
            </w:r>
          </w:p>
        </w:tc>
      </w:tr>
    </w:tbl>
    <w:p w14:paraId="43788794" w14:textId="77777777" w:rsidR="002C6E8D" w:rsidRDefault="002C6E8D">
      <w:pPr>
        <w:pBdr>
          <w:top w:val="none" w:sz="4" w:space="0" w:color="000000"/>
          <w:left w:val="none" w:sz="4" w:space="0" w:color="000000"/>
          <w:bottom w:val="none" w:sz="4" w:space="0" w:color="000000"/>
          <w:right w:val="none" w:sz="4" w:space="0" w:color="000000"/>
        </w:pBdr>
        <w:spacing w:after="160"/>
      </w:pPr>
    </w:p>
    <w:p w14:paraId="01F60652" w14:textId="77777777"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5-6 лет </w:t>
      </w:r>
    </w:p>
    <w:p w14:paraId="565D2B30"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2B1A98">
        <w:rPr>
          <w:b/>
          <w:color w:val="000000"/>
          <w:sz w:val="24"/>
          <w:szCs w:val="24"/>
        </w:rPr>
        <w:t>Социально-коммуникативное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411D2247"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4EC18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1B62666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8FE5C06"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4B1CE6E3"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B8DE4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7035080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814557"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положительного отношения ребенка к себе и другим людям</w:t>
            </w:r>
          </w:p>
          <w:p w14:paraId="234DE3F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w:t>
            </w:r>
            <w:r w:rsidRPr="002B1A98">
              <w:rPr>
                <w:color w:val="00B050"/>
                <w:sz w:val="20"/>
              </w:rPr>
              <w:lastRenderedPageBreak/>
              <w:t>родственников, акцентировать внимание на внешнем сходстве ребенка с родителями и другими родственниками.</w:t>
            </w:r>
          </w:p>
          <w:p w14:paraId="7E2F278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720CA46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6A0D254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2B1A98">
              <w:rPr>
                <w:color w:val="00B050"/>
                <w:sz w:val="20"/>
              </w:rPr>
              <w:tab/>
            </w:r>
          </w:p>
          <w:p w14:paraId="155C888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19EEC4E4"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p>
          <w:p w14:paraId="78041F7D"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5138F53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254F07"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5F556A8D"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AE5871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027CCF2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0923FBC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447F281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Формировать представления о взаимосвязи природы и человека, о влиянии окружающей среды на здоровье человека.</w:t>
            </w:r>
          </w:p>
          <w:p w14:paraId="5D31AB33"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игровой деятельности</w:t>
            </w:r>
          </w:p>
          <w:p w14:paraId="55819E90"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68ACEEC0"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4D501FEE"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15E5C1A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2A44105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1033DB8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3079C8E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14:paraId="2ED2694F" w14:textId="77777777" w:rsidR="002C6E8D" w:rsidRDefault="002C6E8D">
      <w:pPr>
        <w:shd w:val="clear" w:color="auto" w:fill="FFFFFF"/>
        <w:spacing w:line="240" w:lineRule="auto"/>
        <w:rPr>
          <w:b/>
          <w:bCs/>
          <w:color w:val="333333"/>
          <w:sz w:val="24"/>
          <w:szCs w:val="24"/>
        </w:rPr>
      </w:pPr>
    </w:p>
    <w:p w14:paraId="591EC32E" w14:textId="77777777" w:rsidR="002C6E8D" w:rsidRDefault="002C6E8D">
      <w:pPr>
        <w:shd w:val="clear" w:color="auto" w:fill="FFFFFF"/>
        <w:tabs>
          <w:tab w:val="left" w:pos="7956"/>
        </w:tabs>
        <w:spacing w:line="240" w:lineRule="auto"/>
        <w:jc w:val="left"/>
        <w:rPr>
          <w:b/>
          <w:bCs/>
          <w:color w:val="333333"/>
          <w:sz w:val="24"/>
          <w:szCs w:val="24"/>
        </w:rPr>
      </w:pPr>
    </w:p>
    <w:p w14:paraId="0C32A07E"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4"/>
          <w:szCs w:val="24"/>
        </w:rPr>
      </w:pPr>
      <w:r w:rsidRPr="002B1A98">
        <w:rPr>
          <w:b/>
          <w:color w:val="000000"/>
          <w:sz w:val="24"/>
          <w:szCs w:val="24"/>
        </w:rPr>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67A6F5D5"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43C10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7B50759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8BD0CF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28658CC1"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31DCA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E99D5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u w:val="single"/>
              </w:rPr>
              <w:t>В сфере развития любознательности, познавательной активности, познавательных способностей</w:t>
            </w:r>
          </w:p>
          <w:p w14:paraId="27463427"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видеть красоту природы родного края, богатство ее форм, красок, запахов.</w:t>
            </w:r>
          </w:p>
          <w:p w14:paraId="4B4B875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2B9335B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4981BBE0"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111151E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представлений в разных сферах знаний об окружающей действительности</w:t>
            </w:r>
          </w:p>
          <w:p w14:paraId="607FB00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символикой Республики Татарстан (флаг, герб, гимн). Развивать осознание детьми принадлежности к своему народу.</w:t>
            </w:r>
          </w:p>
          <w:p w14:paraId="1D90133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14:paraId="3B3D302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356DB4A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w:t>
            </w:r>
            <w:r w:rsidRPr="002B1A98">
              <w:rPr>
                <w:color w:val="00B050"/>
                <w:sz w:val="20"/>
              </w:rPr>
              <w:lastRenderedPageBreak/>
              <w:t>водохранилища, озеро Кабан, озера  и реки окрестности). Помочь детям понять условные обозначения.</w:t>
            </w:r>
          </w:p>
          <w:p w14:paraId="4CB7DB4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4465367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79E79273"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14:paraId="43EA457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2B1A98">
              <w:rPr>
                <w:color w:val="00B050"/>
                <w:sz w:val="20"/>
              </w:rPr>
              <w:tab/>
            </w:r>
          </w:p>
          <w:p w14:paraId="0D7760C4"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14:paraId="37C7E8B7"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r w:rsidRPr="002B1A98">
              <w:rPr>
                <w:color w:val="00B050"/>
                <w:sz w:val="20"/>
              </w:rPr>
              <w:tab/>
            </w:r>
          </w:p>
          <w:p w14:paraId="0B37801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6B398A0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2B1A98">
              <w:rPr>
                <w:color w:val="00B050"/>
                <w:sz w:val="20"/>
              </w:rPr>
              <w:tab/>
            </w:r>
          </w:p>
          <w:p w14:paraId="19713E0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r w:rsidRPr="002B1A98">
              <w:rPr>
                <w:color w:val="000000"/>
                <w:sz w:val="20"/>
              </w:rPr>
              <w:t>.</w:t>
            </w:r>
          </w:p>
        </w:tc>
      </w:tr>
    </w:tbl>
    <w:p w14:paraId="5AD58567" w14:textId="77777777" w:rsidR="002C6E8D" w:rsidRDefault="0069355F">
      <w:pPr>
        <w:shd w:val="clear" w:color="auto" w:fill="FFFFFF"/>
        <w:tabs>
          <w:tab w:val="left" w:pos="7956"/>
        </w:tabs>
        <w:spacing w:line="240" w:lineRule="auto"/>
        <w:jc w:val="left"/>
      </w:pPr>
      <w:r>
        <w:lastRenderedPageBreak/>
        <w:tab/>
      </w:r>
    </w:p>
    <w:p w14:paraId="4C6BB096"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1FB8808B"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62411C"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p w14:paraId="0668A81E"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8062B4F"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14:paraId="347B455C"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281E4E"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1F4698"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t>В сфере совершенствования разных сторон речи ребенка</w:t>
            </w:r>
          </w:p>
          <w:p w14:paraId="54E3E7CB"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464047E3"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Развивать интерес русскоязычных детей к татарскому языку. В процессе целенаправленного обучения использовать технологию </w:t>
            </w:r>
            <w:r w:rsidRPr="002B1A98">
              <w:rPr>
                <w:color w:val="00B050"/>
                <w:sz w:val="20"/>
              </w:rPr>
              <w:lastRenderedPageBreak/>
              <w:t>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2B12B3F2"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078E14A6"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70BACD96"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496DF6EB"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Упражнять детей в переводе слов с русского языка на татарский, активизировать память.</w:t>
            </w:r>
          </w:p>
          <w:p w14:paraId="1AA65FED"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7BBAD6AB"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49CA5A94"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7301AE5D"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228B1462"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4C99AAF9"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2B1A98">
              <w:rPr>
                <w:color w:val="00B050"/>
                <w:sz w:val="20"/>
                <w:u w:val="single"/>
              </w:rPr>
              <w:t>В сфере приобщения детей к культуре чтения литературных произведений</w:t>
            </w:r>
          </w:p>
          <w:p w14:paraId="3E40F537"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w:t>
            </w:r>
            <w:r w:rsidRPr="002B1A98">
              <w:rPr>
                <w:color w:val="00B050"/>
                <w:sz w:val="20"/>
              </w:rPr>
              <w:lastRenderedPageBreak/>
              <w:t>«хрестоматия», «справочное издание». Формировать отношение к книге как к источнику знаний.</w:t>
            </w:r>
          </w:p>
          <w:p w14:paraId="5D0C01E4"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30B16989"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Поддерживать проявления детского творчества, элементарного сочинительства, попытки рифмовать слова.</w:t>
            </w:r>
          </w:p>
          <w:p w14:paraId="212A8137"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76ABE9A7"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2B1A98">
              <w:rPr>
                <w:color w:val="00B050"/>
                <w:sz w:val="20"/>
              </w:rPr>
              <w:tab/>
            </w:r>
          </w:p>
          <w:p w14:paraId="3C2FA13B"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0A492E20"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14:paraId="7820BC0D"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1ADB3290"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662F9142" w14:textId="77777777" w:rsidR="002C6E8D" w:rsidRPr="002B1A98" w:rsidRDefault="0069355F" w:rsidP="00BB00E8">
      <w:pPr>
        <w:pBdr>
          <w:top w:val="none" w:sz="4" w:space="0" w:color="000000"/>
          <w:left w:val="none" w:sz="4" w:space="0" w:color="000000"/>
          <w:bottom w:val="none" w:sz="4" w:space="0" w:color="000000"/>
          <w:right w:val="none" w:sz="4" w:space="0" w:color="000000"/>
        </w:pBdr>
        <w:spacing w:line="240" w:lineRule="auto"/>
        <w:rPr>
          <w:b/>
          <w:sz w:val="22"/>
          <w:szCs w:val="22"/>
        </w:rPr>
      </w:pPr>
      <w:r w:rsidRPr="002B1A98">
        <w:rPr>
          <w:b/>
          <w:color w:val="000000"/>
          <w:sz w:val="24"/>
        </w:rPr>
        <w:t>Художественно-эстетиче</w:t>
      </w:r>
      <w:r w:rsidR="00BB00E8">
        <w:rPr>
          <w:b/>
          <w:color w:val="000000"/>
          <w:sz w:val="24"/>
        </w:rPr>
        <w:t>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11F9D198"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E46DBD"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Задачи</w:t>
            </w:r>
          </w:p>
          <w:p w14:paraId="5B52C08D" w14:textId="77777777" w:rsidR="002C6E8D" w:rsidRPr="002B1A98"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0B1D9B6" w14:textId="77777777" w:rsidR="002C6E8D" w:rsidRPr="002B1A98" w:rsidRDefault="0069355F">
            <w:pPr>
              <w:pBdr>
                <w:top w:val="none" w:sz="4" w:space="0" w:color="000000"/>
                <w:left w:val="none" w:sz="4" w:space="0" w:color="000000"/>
                <w:bottom w:val="none" w:sz="4" w:space="0" w:color="000000"/>
                <w:right w:val="none" w:sz="4" w:space="0" w:color="000000"/>
              </w:pBdr>
              <w:jc w:val="center"/>
              <w:rPr>
                <w:sz w:val="20"/>
              </w:rPr>
            </w:pPr>
            <w:r w:rsidRPr="002B1A98">
              <w:rPr>
                <w:b/>
                <w:color w:val="00B050"/>
                <w:sz w:val="20"/>
              </w:rPr>
              <w:t>Содержание</w:t>
            </w:r>
          </w:p>
        </w:tc>
      </w:tr>
      <w:tr w:rsidR="002C6E8D" w:rsidRPr="002B1A98" w14:paraId="4A4219F4"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EA69B8"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6E685D8"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A98CAE"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3786C78D"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ab/>
            </w:r>
            <w:r w:rsidRPr="002B1A98">
              <w:rPr>
                <w:color w:val="00B050"/>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48A24BFB"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1549BB45"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w:t>
            </w:r>
            <w:r w:rsidRPr="002B1A98">
              <w:rPr>
                <w:color w:val="00B050"/>
                <w:sz w:val="20"/>
              </w:rPr>
              <w:lastRenderedPageBreak/>
              <w:t>так и в орнаментальном решении. Способствовать проявлению умения выделять элементы национального орнамента.</w:t>
            </w:r>
          </w:p>
          <w:p w14:paraId="48A20CCC"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0BD1D9EF"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CA267EA"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4D79376D"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3E502C03"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 xml:space="preserve">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24B539A5"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57713E8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E78240C"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 </w:t>
            </w:r>
          </w:p>
          <w:p w14:paraId="520BAEE2"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Изобразительная деятельность</w:t>
            </w:r>
          </w:p>
          <w:p w14:paraId="2540FBBB"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Рисование</w:t>
            </w:r>
          </w:p>
          <w:p w14:paraId="4905F06D"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ab/>
            </w:r>
            <w:r w:rsidRPr="002B1A98">
              <w:rPr>
                <w:color w:val="00B050"/>
                <w:sz w:val="20"/>
              </w:rPr>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03E567FC"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lastRenderedPageBreak/>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12D2CE9F"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3C4D5359"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7D834FE6"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14:paraId="319D313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r>
            <w:r w:rsidRPr="002B1A98">
              <w:rPr>
                <w:b/>
                <w:color w:val="00B050"/>
                <w:sz w:val="20"/>
              </w:rPr>
              <w:t>Лепка</w:t>
            </w:r>
          </w:p>
          <w:p w14:paraId="76755B19"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ab/>
            </w:r>
            <w:r w:rsidRPr="002B1A98">
              <w:rPr>
                <w:color w:val="00B050"/>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0F34CBAA"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7775FCB7"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046CEF05"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621A541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27186520"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Аппликация</w:t>
            </w:r>
          </w:p>
          <w:p w14:paraId="6DEC38A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ab/>
            </w:r>
            <w:r w:rsidRPr="002B1A98">
              <w:rPr>
                <w:color w:val="00B050"/>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w:t>
            </w:r>
            <w:r w:rsidRPr="002B1A98">
              <w:rPr>
                <w:color w:val="00B050"/>
                <w:sz w:val="20"/>
              </w:rPr>
              <w:lastRenderedPageBreak/>
              <w:t>передачи цветов в композиции. Поощрять умение сочетать разные изобразительные средства.</w:t>
            </w:r>
          </w:p>
          <w:p w14:paraId="1A45D860"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048AAAD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56C83339"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b/>
                <w:color w:val="00B050"/>
                <w:sz w:val="20"/>
              </w:rPr>
              <w:tab/>
              <w:t>Музыкальная деятельность</w:t>
            </w:r>
          </w:p>
          <w:p w14:paraId="5961F1FD"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1D8D6069"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53B86C6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Познакомить с мелодией Государственного гимна Республики Татарстан. Развивать чувство патриотизма.</w:t>
            </w:r>
          </w:p>
          <w:p w14:paraId="652326C5"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2B1A98">
              <w:rPr>
                <w:color w:val="00B050"/>
                <w:sz w:val="20"/>
              </w:rPr>
              <w:tab/>
            </w:r>
          </w:p>
          <w:p w14:paraId="109349BB"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7D804F91"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3E795634"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Познакомить детей с ходом в татарском (русском) хороводе, формировать легкость в естественных движениях.</w:t>
            </w:r>
          </w:p>
          <w:p w14:paraId="4FECCB5A" w14:textId="77777777" w:rsidR="002C6E8D" w:rsidRPr="002B1A98" w:rsidRDefault="0069355F">
            <w:pPr>
              <w:pBdr>
                <w:top w:val="none" w:sz="4" w:space="0" w:color="000000"/>
                <w:left w:val="none" w:sz="4" w:space="0" w:color="000000"/>
                <w:bottom w:val="none" w:sz="4" w:space="0" w:color="000000"/>
                <w:right w:val="none" w:sz="4" w:space="0" w:color="000000"/>
              </w:pBdr>
              <w:spacing w:before="240"/>
              <w:rPr>
                <w:sz w:val="20"/>
              </w:rPr>
            </w:pPr>
            <w:r w:rsidRPr="002B1A98">
              <w:rPr>
                <w:color w:val="00B050"/>
                <w:sz w:val="20"/>
              </w:rPr>
              <w:tab/>
              <w:t xml:space="preserve">Познакомить с элементами танцевальных движений народов Поволжья. </w:t>
            </w:r>
          </w:p>
        </w:tc>
      </w:tr>
    </w:tbl>
    <w:p w14:paraId="64EA92CF" w14:textId="77777777" w:rsidR="002C6E8D" w:rsidRDefault="0069355F">
      <w:pPr>
        <w:pBdr>
          <w:top w:val="none" w:sz="4" w:space="0" w:color="000000"/>
          <w:left w:val="none" w:sz="4" w:space="0" w:color="000000"/>
          <w:bottom w:val="none" w:sz="4" w:space="0" w:color="000000"/>
          <w:right w:val="none" w:sz="4" w:space="0" w:color="000000"/>
        </w:pBdr>
        <w:spacing w:line="235" w:lineRule="atLeast"/>
        <w:ind w:left="1854"/>
      </w:pPr>
      <w:r>
        <w:rPr>
          <w:color w:val="000000"/>
          <w:sz w:val="28"/>
          <w:u w:val="single"/>
        </w:rPr>
        <w:lastRenderedPageBreak/>
        <w:t> </w:t>
      </w:r>
    </w:p>
    <w:p w14:paraId="160F01FE" w14:textId="77777777" w:rsidR="002B1A98" w:rsidRPr="002B1A98" w:rsidRDefault="0069355F" w:rsidP="002B1A9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Физическое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57BBBBBC"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CC2B3D"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Задачи</w:t>
            </w:r>
          </w:p>
          <w:p w14:paraId="2BA3A551"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009EC51"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2B1A98">
              <w:rPr>
                <w:b/>
                <w:color w:val="00B050"/>
                <w:sz w:val="20"/>
              </w:rPr>
              <w:t>Содержание</w:t>
            </w:r>
          </w:p>
        </w:tc>
      </w:tr>
      <w:tr w:rsidR="002C6E8D" w:rsidRPr="002B1A98" w14:paraId="497E029A"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1E131B" w14:textId="77777777" w:rsidR="002C6E8D" w:rsidRPr="002B1A98" w:rsidRDefault="0069355F">
            <w:pPr>
              <w:pBdr>
                <w:top w:val="none" w:sz="4" w:space="0" w:color="000000"/>
                <w:left w:val="none" w:sz="4" w:space="0" w:color="000000"/>
                <w:bottom w:val="none" w:sz="4" w:space="0" w:color="000000"/>
                <w:right w:val="none" w:sz="4" w:space="0" w:color="000000"/>
              </w:pBdr>
              <w:spacing w:line="65" w:lineRule="atLeast"/>
              <w:rPr>
                <w:sz w:val="20"/>
              </w:rPr>
            </w:pPr>
            <w:r w:rsidRPr="002B1A98">
              <w:rPr>
                <w:b/>
                <w:color w:val="00B050"/>
                <w:sz w:val="20"/>
              </w:rPr>
              <w:lastRenderedPageBreak/>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CFDDA9"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u w:val="single"/>
              </w:rPr>
              <w:t>В сфере становления у детей ценностей здорового образа жизни</w:t>
            </w:r>
          </w:p>
          <w:p w14:paraId="057750A0"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понятием «режим питания», с национальными изделиями из теста: эчпочмак, бэлиш, бэккэн, кыстыбый, кабартма и др.</w:t>
            </w:r>
          </w:p>
          <w:p w14:paraId="4D5CAE64"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14:paraId="779B08DE"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11B024FD"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Учить характеризовать свое самочувствие. </w:t>
            </w:r>
          </w:p>
          <w:p w14:paraId="2D87A699"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2B1A98">
              <w:rPr>
                <w:color w:val="00B050"/>
                <w:sz w:val="20"/>
              </w:rPr>
              <w:tab/>
            </w:r>
          </w:p>
          <w:p w14:paraId="480F0742"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03965A5A"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3A14ED56"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4FE1D063" w14:textId="77777777" w:rsidR="002C6E8D" w:rsidRPr="002B1A98"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2B1A98">
              <w:rPr>
                <w:color w:val="00B050"/>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14:paraId="25043F22"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p>
          <w:p w14:paraId="2EF6B4AC" w14:textId="77777777" w:rsidR="002C6E8D" w:rsidRPr="002B1A98" w:rsidRDefault="0069355F">
            <w:pPr>
              <w:pBdr>
                <w:top w:val="none" w:sz="4" w:space="0" w:color="000000"/>
                <w:left w:val="none" w:sz="4" w:space="0" w:color="000000"/>
                <w:bottom w:val="none" w:sz="4" w:space="0" w:color="000000"/>
                <w:right w:val="none" w:sz="4" w:space="0" w:color="000000"/>
              </w:pBdr>
              <w:rPr>
                <w:sz w:val="20"/>
              </w:rPr>
            </w:pPr>
            <w:r w:rsidRPr="002B1A98">
              <w:rPr>
                <w:b/>
                <w:color w:val="00B050"/>
                <w:sz w:val="20"/>
              </w:rPr>
              <w:t> </w:t>
            </w:r>
          </w:p>
        </w:tc>
      </w:tr>
    </w:tbl>
    <w:p w14:paraId="023698CE"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0390B590" w14:textId="77777777"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6-7 лет </w:t>
      </w:r>
    </w:p>
    <w:p w14:paraId="6191F48F" w14:textId="77777777"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Социально-коммуникативное развитие</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7573D892" w14:textId="77777777" w:rsidTr="002B1A98">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5FF8F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77DF034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18DBC0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3E02157F" w14:textId="77777777" w:rsidTr="002B1A98">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484C6D"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after="160" w:line="240" w:lineRule="auto"/>
              <w:rPr>
                <w:sz w:val="20"/>
              </w:rPr>
            </w:pPr>
            <w:r w:rsidRPr="002B1A98">
              <w:rPr>
                <w:b/>
                <w:color w:val="00B050"/>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8A8E75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BEA953"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положительного отношения ребенка к себе и другим людям</w:t>
            </w:r>
          </w:p>
          <w:p w14:paraId="7772B70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06E3AA1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701BAAD"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Рассказать детям о том, какие трудности возникают в жизни инвалидов, одиноких пожилых людей, в какой поддержке они </w:t>
            </w:r>
            <w:r w:rsidRPr="002B1A98">
              <w:rPr>
                <w:color w:val="00B050"/>
                <w:sz w:val="20"/>
              </w:rPr>
              <w:lastRenderedPageBreak/>
              <w:t>нуждаются. Способствовать проявлению готовности посочувствовать, оказать посильную помощь, поделиться радостью.</w:t>
            </w:r>
          </w:p>
          <w:p w14:paraId="48637C2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2B9DCC7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коммуникативной и социальной компетентности, в том числе информационно-социальной</w:t>
            </w:r>
            <w:r w:rsidRPr="002B1A98">
              <w:rPr>
                <w:color w:val="00B050"/>
                <w:sz w:val="20"/>
                <w:u w:val="single"/>
              </w:rPr>
              <w:tab/>
            </w:r>
          </w:p>
          <w:p w14:paraId="5FB8C55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4E77A6F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5F4C73E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1307EEB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325CBA7E"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2A6B447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702EA17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2B1A98">
              <w:rPr>
                <w:color w:val="00B050"/>
                <w:sz w:val="20"/>
                <w:u w:val="single"/>
              </w:rPr>
              <w:t>В сфере развития игровой деятельности</w:t>
            </w:r>
            <w:r w:rsidRPr="002B1A98">
              <w:rPr>
                <w:color w:val="00B050"/>
                <w:sz w:val="20"/>
                <w:u w:val="single"/>
              </w:rPr>
              <w:tab/>
            </w:r>
          </w:p>
          <w:p w14:paraId="47F5EF7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14:paraId="40F12F0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7FA513B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7AF2A2A7"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14:paraId="4956EA03"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проявления коллективных словесных игр.</w:t>
            </w:r>
          </w:p>
          <w:p w14:paraId="265C4CF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ab/>
              <w:t>Обогащать игровой опыт играми  народов Поволжья.</w:t>
            </w:r>
          </w:p>
        </w:tc>
      </w:tr>
    </w:tbl>
    <w:p w14:paraId="70FF7A95" w14:textId="77777777" w:rsidR="002C6E8D" w:rsidRDefault="0069355F">
      <w:pPr>
        <w:pBdr>
          <w:top w:val="none" w:sz="4" w:space="0" w:color="000000"/>
          <w:left w:val="none" w:sz="4" w:space="0" w:color="000000"/>
          <w:bottom w:val="none" w:sz="4" w:space="0" w:color="000000"/>
          <w:right w:val="none" w:sz="4" w:space="0" w:color="000000"/>
        </w:pBdr>
        <w:spacing w:after="160" w:line="235" w:lineRule="atLeast"/>
        <w:ind w:left="1854"/>
      </w:pPr>
      <w:r>
        <w:rPr>
          <w:color w:val="000000"/>
          <w:sz w:val="28"/>
        </w:rPr>
        <w:lastRenderedPageBreak/>
        <w:t> </w:t>
      </w:r>
    </w:p>
    <w:p w14:paraId="140E90FB"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szCs w:val="24"/>
        </w:rPr>
        <w:lastRenderedPageBreak/>
        <w:t>Познавательное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77DF2955"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DCA19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642EC38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10F6D4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2A185AB4"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1901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41F06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любознательности, познавательной активности, познавательных способностей</w:t>
            </w:r>
          </w:p>
          <w:p w14:paraId="31B0EA7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6B20073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6C27C7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2E2E8C4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2B1A98">
              <w:rPr>
                <w:color w:val="00B050"/>
                <w:sz w:val="20"/>
              </w:rPr>
              <w:tab/>
            </w:r>
          </w:p>
          <w:p w14:paraId="4AC80A2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развития представлений в разных сферах знаний об окружающей действительности</w:t>
            </w:r>
          </w:p>
          <w:p w14:paraId="773996B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7758A913"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14:paraId="1F5B24A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06990F8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38F57C1E"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3CA76F14"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7E5D267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569A432E"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7710175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3F5C90C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2B1A98">
              <w:rPr>
                <w:color w:val="00B050"/>
                <w:sz w:val="20"/>
              </w:rPr>
              <w:tab/>
            </w:r>
          </w:p>
          <w:p w14:paraId="5D2B7F1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68B813F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78E2A67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035C6577"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0AAD30F1" w14:textId="77777777" w:rsidR="002C6E8D" w:rsidRPr="002B1A98" w:rsidRDefault="0069355F" w:rsidP="00BB00E8">
      <w:pPr>
        <w:pBdr>
          <w:top w:val="none" w:sz="4" w:space="0" w:color="000000"/>
          <w:left w:val="none" w:sz="4" w:space="0" w:color="000000"/>
          <w:bottom w:val="none" w:sz="4" w:space="0" w:color="000000"/>
          <w:right w:val="none" w:sz="4" w:space="0" w:color="000000"/>
        </w:pBdr>
        <w:spacing w:line="235" w:lineRule="atLeast"/>
        <w:rPr>
          <w:b/>
          <w:sz w:val="24"/>
          <w:szCs w:val="24"/>
        </w:rPr>
      </w:pPr>
      <w:r w:rsidRPr="002B1A98">
        <w:rPr>
          <w:b/>
          <w:color w:val="000000"/>
          <w:sz w:val="24"/>
          <w:szCs w:val="24"/>
        </w:rPr>
        <w:t>Речевое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0B95D04C"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3B558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4C4E17C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AF31C6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44448770"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64B9A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6C33A89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D7900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совершенствования разных сторон речи ребенка</w:t>
            </w:r>
          </w:p>
          <w:p w14:paraId="2CBD6164"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784E150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668A070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lastRenderedPageBreak/>
              <w:t>Продолжать работу в рабочих тетрадях, добиваться четкого выполнения инструкции. Формировать предпосылки учебной деятельности.</w:t>
            </w:r>
          </w:p>
          <w:p w14:paraId="583DAFF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5194E86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58A3B3E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1B3A20AE"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200472AD"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B02AEA"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26B4B92"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Упражнять детей в переводе предложений с русского языка на татарский, активизировать память.</w:t>
            </w:r>
          </w:p>
          <w:p w14:paraId="593EDD7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2B1A98">
              <w:rPr>
                <w:color w:val="00B050"/>
                <w:sz w:val="20"/>
              </w:rPr>
              <w:tab/>
            </w:r>
            <w:r w:rsidRPr="002B1A98">
              <w:rPr>
                <w:color w:val="00B050"/>
                <w:sz w:val="20"/>
              </w:rPr>
              <w:tab/>
            </w:r>
          </w:p>
          <w:p w14:paraId="5BC38F6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786216F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Подготовить детей к дальнейшему, более осознанному изучению татарского языка.</w:t>
            </w:r>
          </w:p>
          <w:p w14:paraId="6618282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u w:val="single"/>
              </w:rPr>
              <w:t>В сфере приобщения детей к культуре чтения литературных произведений</w:t>
            </w:r>
          </w:p>
          <w:p w14:paraId="47C8FD9D"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04B658A4"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62732E9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Учить составлению комбинированных связных высказываний (сочетание описательных и повествовательных монологов, включение </w:t>
            </w:r>
            <w:r w:rsidRPr="002B1A98">
              <w:rPr>
                <w:color w:val="00B050"/>
                <w:sz w:val="20"/>
              </w:rPr>
              <w:lastRenderedPageBreak/>
              <w:t>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77CE6A3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Используя сказки народов Поволжья, развивать формы воображения, в основе которых лежит интерпретация литературного образа.</w:t>
            </w:r>
          </w:p>
          <w:p w14:paraId="44CD64EC"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16A57A5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татарским народным юмором («Два лентяя», «Ответ иголки» и др.). Развивать чувство юмора.</w:t>
            </w:r>
          </w:p>
          <w:p w14:paraId="655335D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14:paraId="140CBED7"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4801E7D7"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rPr>
          <w:sz w:val="22"/>
          <w:szCs w:val="22"/>
        </w:rPr>
      </w:pPr>
      <w:r w:rsidRPr="002B1A98">
        <w:rPr>
          <w:b/>
          <w:color w:val="000000"/>
          <w:sz w:val="24"/>
        </w:rPr>
        <w:t>Художественно-эстетическое развитие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49901E86"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28039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761F761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001A12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472298D9" w14:textId="77777777">
        <w:trPr>
          <w:trHeight w:val="2268"/>
        </w:trPr>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EFCDD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B8EF7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B050"/>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6BC8CA0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ab/>
            </w:r>
            <w:r w:rsidRPr="002B1A98">
              <w:rPr>
                <w:color w:val="00B050"/>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14:paraId="10FB682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17D7728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3F50FD5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113756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lastRenderedPageBreak/>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028AD95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23C1976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54DB3E3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79EE99F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5196B98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Изобразительная деятельность</w:t>
            </w:r>
          </w:p>
          <w:p w14:paraId="1E59686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Рисование</w:t>
            </w:r>
          </w:p>
          <w:p w14:paraId="6707463B"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ab/>
            </w:r>
            <w:r w:rsidRPr="002B1A98">
              <w:rPr>
                <w:color w:val="00B050"/>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1D1E273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28D3446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4BF3A13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5C7DBD76"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lastRenderedPageBreak/>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5EDA2DF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732204E4"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Лепка</w:t>
            </w:r>
          </w:p>
          <w:p w14:paraId="7B22867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ab/>
            </w:r>
            <w:r w:rsidRPr="002B1A98">
              <w:rPr>
                <w:color w:val="00B050"/>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768CF21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182F85F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Развивать умение лепить с натуры актюбинские и шемордановские игрушки, передавать их характерные особенности.</w:t>
            </w:r>
          </w:p>
          <w:p w14:paraId="72331E1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2E16052A"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Развивать умение лепить по представлению героев литературных произведений народов Поволжья. Развивать творчество, инициативу.</w:t>
            </w:r>
          </w:p>
          <w:p w14:paraId="1DD0E7B7"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Аппликация</w:t>
            </w:r>
          </w:p>
          <w:p w14:paraId="7256079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ab/>
            </w:r>
            <w:r w:rsidRPr="002B1A98">
              <w:rPr>
                <w:color w:val="00B050"/>
                <w:sz w:val="20"/>
              </w:rPr>
              <w:t xml:space="preserve">Развивать интерес к искусству </w:t>
            </w:r>
          </w:p>
          <w:p w14:paraId="696DD07E"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34E46B3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39F2A122"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2C1C6201"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b/>
                <w:color w:val="00B050"/>
                <w:sz w:val="20"/>
              </w:rPr>
              <w:tab/>
              <w:t>Музыкальная деятельность</w:t>
            </w:r>
          </w:p>
          <w:p w14:paraId="57E8933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 xml:space="preserve">Приобщать к музыкальной культуре татарского народа. Познакомить с лучшими образцами вокальной, инструментальной, оркестровой </w:t>
            </w:r>
            <w:r w:rsidRPr="002B1A98">
              <w:rPr>
                <w:color w:val="00B050"/>
                <w:sz w:val="20"/>
              </w:rPr>
              <w:lastRenderedPageBreak/>
              <w:t>музыки. Развивать умение определять настроение, характер музыки, поддерживать беседу о ней.</w:t>
            </w:r>
          </w:p>
          <w:p w14:paraId="10653A98"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16858BE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1C53BBC3"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Создавать условия для приобретения опыта исполнения танцев народов Поволжья, развивать эмоциональное общение в них.</w:t>
            </w:r>
          </w:p>
          <w:p w14:paraId="5356E1D5"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2B1A98">
              <w:rPr>
                <w:color w:val="00B050"/>
                <w:sz w:val="20"/>
              </w:rPr>
              <w:tab/>
            </w:r>
          </w:p>
        </w:tc>
      </w:tr>
    </w:tbl>
    <w:p w14:paraId="154E88F6"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00E90DD4" w14:textId="77777777" w:rsidR="002C6E8D" w:rsidRDefault="0069355F" w:rsidP="00BB00E8">
      <w:pPr>
        <w:pBdr>
          <w:top w:val="none" w:sz="4" w:space="0" w:color="000000"/>
          <w:left w:val="none" w:sz="4" w:space="0" w:color="000000"/>
          <w:bottom w:val="none" w:sz="4" w:space="0" w:color="000000"/>
          <w:right w:val="none" w:sz="4" w:space="0" w:color="000000"/>
        </w:pBdr>
        <w:spacing w:line="235" w:lineRule="atLeast"/>
      </w:pPr>
      <w:r w:rsidRPr="002B1A98">
        <w:rPr>
          <w:b/>
          <w:color w:val="000000"/>
          <w:sz w:val="24"/>
          <w:szCs w:val="24"/>
        </w:rPr>
        <w:t>Физическое развитие</w:t>
      </w:r>
      <w:r>
        <w:rPr>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968"/>
        <w:gridCol w:w="6236"/>
      </w:tblGrid>
      <w:tr w:rsidR="002C6E8D" w:rsidRPr="002B1A98" w14:paraId="234B2A83" w14:textId="77777777">
        <w:tc>
          <w:tcPr>
            <w:tcW w:w="39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C423E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Задачи</w:t>
            </w:r>
          </w:p>
          <w:p w14:paraId="0AA337DC"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A29C19"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Содержание</w:t>
            </w:r>
          </w:p>
        </w:tc>
      </w:tr>
      <w:tr w:rsidR="002C6E8D" w:rsidRPr="002B1A98" w14:paraId="74B2A3A2" w14:textId="77777777">
        <w:tc>
          <w:tcPr>
            <w:tcW w:w="396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AA0FF"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1A98">
              <w:rPr>
                <w:b/>
                <w:color w:val="00B050"/>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DEF17B6"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1A98">
              <w:rPr>
                <w:b/>
                <w:color w:val="00B050"/>
                <w:sz w:val="20"/>
              </w:rPr>
              <w:t> </w:t>
            </w:r>
          </w:p>
        </w:tc>
        <w:tc>
          <w:tcPr>
            <w:tcW w:w="62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6D84BB"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становления у детей ценностей здорового образа жизни</w:t>
            </w:r>
          </w:p>
          <w:p w14:paraId="4C89F9C3"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643F8308"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Укреплять мышечный корсет ребенка, формировать рефлекс правильной осанки. </w:t>
            </w:r>
          </w:p>
          <w:p w14:paraId="7392B7E6"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5EA5E545"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1D59658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997CCC0"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2B1A98">
              <w:rPr>
                <w:color w:val="00B050"/>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1F968EC9"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DF06EDD"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3BD9F6D1"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Поощрять умение варьировать и комбинировать татарские подвижные игры.</w:t>
            </w:r>
          </w:p>
          <w:p w14:paraId="33DE845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7A88FF2F" w14:textId="77777777" w:rsidR="002C6E8D" w:rsidRPr="002B1A98"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2B1A98">
              <w:rPr>
                <w:color w:val="00B050"/>
                <w:sz w:val="20"/>
              </w:rPr>
              <w:t>Познакомить с национальным видом спорта – «борьба на поясах» (кэряш).</w:t>
            </w:r>
          </w:p>
        </w:tc>
      </w:tr>
    </w:tbl>
    <w:p w14:paraId="043C7DE8" w14:textId="77777777" w:rsidR="002C6E8D" w:rsidRDefault="0069355F">
      <w:pPr>
        <w:shd w:val="clear" w:color="auto" w:fill="FFFFFF"/>
        <w:spacing w:line="240" w:lineRule="auto"/>
        <w:rPr>
          <w:b/>
          <w:bCs/>
          <w:color w:val="333333"/>
          <w:sz w:val="24"/>
          <w:szCs w:val="24"/>
        </w:rPr>
      </w:pPr>
      <w:r>
        <w:rPr>
          <w:b/>
          <w:sz w:val="24"/>
          <w:szCs w:val="24"/>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r>
        <w:rPr>
          <w:b/>
          <w:color w:val="333333"/>
          <w:sz w:val="24"/>
          <w:szCs w:val="24"/>
        </w:rPr>
        <w:t xml:space="preserve"> </w:t>
      </w:r>
    </w:p>
    <w:p w14:paraId="1FB6F118" w14:textId="77777777" w:rsidR="002C6E8D" w:rsidRDefault="002C6E8D">
      <w:pPr>
        <w:shd w:val="clear" w:color="auto" w:fill="FFFFFF"/>
        <w:spacing w:line="240" w:lineRule="auto"/>
        <w:rPr>
          <w:b/>
          <w:bCs/>
          <w:color w:val="333333"/>
          <w:sz w:val="24"/>
          <w:szCs w:val="24"/>
        </w:rPr>
      </w:pPr>
    </w:p>
    <w:p w14:paraId="484BE7F5" w14:textId="77777777" w:rsidR="002C6E8D" w:rsidRDefault="0069355F">
      <w:pPr>
        <w:pBdr>
          <w:top w:val="none" w:sz="4" w:space="0" w:color="000000"/>
          <w:left w:val="none" w:sz="4" w:space="0" w:color="000000"/>
          <w:bottom w:val="none" w:sz="4" w:space="0" w:color="000000"/>
          <w:right w:val="none" w:sz="4" w:space="0" w:color="000000"/>
        </w:pBdr>
        <w:spacing w:before="312" w:line="318" w:lineRule="atLeast"/>
        <w:ind w:firstLine="708"/>
      </w:pPr>
      <w:r>
        <w:rPr>
          <w:color w:val="000000"/>
          <w:sz w:val="24"/>
        </w:rPr>
        <w:t>В</w:t>
      </w:r>
      <w:r>
        <w:rPr>
          <w:color w:val="000000"/>
          <w:spacing w:val="53"/>
          <w:sz w:val="24"/>
        </w:rPr>
        <w:t xml:space="preserve"> </w:t>
      </w:r>
      <w:r>
        <w:rPr>
          <w:color w:val="000000"/>
          <w:sz w:val="24"/>
        </w:rPr>
        <w:t>МБДОУ</w:t>
      </w:r>
      <w:r>
        <w:rPr>
          <w:color w:val="000000"/>
          <w:spacing w:val="55"/>
          <w:sz w:val="24"/>
        </w:rPr>
        <w:t xml:space="preserve"> «Детский сад</w:t>
      </w:r>
      <w:r>
        <w:rPr>
          <w:color w:val="000000"/>
          <w:sz w:val="24"/>
        </w:rPr>
        <w:t>№</w:t>
      </w:r>
      <w:r w:rsidR="002B1A98">
        <w:rPr>
          <w:color w:val="000000"/>
          <w:sz w:val="24"/>
        </w:rPr>
        <w:t xml:space="preserve"> …..</w:t>
      </w:r>
      <w:r>
        <w:rPr>
          <w:color w:val="000000"/>
          <w:sz w:val="24"/>
        </w:rPr>
        <w:t>»</w:t>
      </w:r>
      <w:r>
        <w:rPr>
          <w:color w:val="000000"/>
          <w:spacing w:val="58"/>
          <w:sz w:val="24"/>
        </w:rPr>
        <w:t xml:space="preserve"> </w:t>
      </w:r>
      <w:r>
        <w:rPr>
          <w:color w:val="000000"/>
          <w:sz w:val="24"/>
        </w:rPr>
        <w:t>имеются</w:t>
      </w:r>
      <w:r>
        <w:rPr>
          <w:color w:val="000000"/>
          <w:spacing w:val="55"/>
          <w:sz w:val="24"/>
        </w:rPr>
        <w:t xml:space="preserve"> </w:t>
      </w:r>
      <w:r>
        <w:rPr>
          <w:color w:val="000000"/>
          <w:sz w:val="24"/>
        </w:rPr>
        <w:t>дети</w:t>
      </w:r>
      <w:r>
        <w:rPr>
          <w:color w:val="000000"/>
          <w:spacing w:val="56"/>
          <w:sz w:val="24"/>
        </w:rPr>
        <w:t xml:space="preserve"> </w:t>
      </w:r>
      <w:r>
        <w:rPr>
          <w:color w:val="000000"/>
          <w:sz w:val="24"/>
        </w:rPr>
        <w:t>с</w:t>
      </w:r>
      <w:r>
        <w:rPr>
          <w:color w:val="000000"/>
          <w:spacing w:val="54"/>
          <w:sz w:val="24"/>
        </w:rPr>
        <w:t xml:space="preserve"> </w:t>
      </w:r>
      <w:r>
        <w:rPr>
          <w:color w:val="000000"/>
          <w:sz w:val="24"/>
        </w:rPr>
        <w:t>ОВЗ,</w:t>
      </w:r>
      <w:r>
        <w:rPr>
          <w:color w:val="000000"/>
          <w:spacing w:val="58"/>
          <w:sz w:val="24"/>
        </w:rPr>
        <w:t xml:space="preserve"> </w:t>
      </w:r>
      <w:r>
        <w:rPr>
          <w:color w:val="000000"/>
          <w:spacing w:val="1"/>
          <w:sz w:val="24"/>
        </w:rPr>
        <w:t>по</w:t>
      </w:r>
      <w:r>
        <w:rPr>
          <w:color w:val="000000"/>
          <w:spacing w:val="57"/>
          <w:sz w:val="24"/>
        </w:rPr>
        <w:t xml:space="preserve"> </w:t>
      </w:r>
      <w:r>
        <w:rPr>
          <w:color w:val="000000"/>
          <w:sz w:val="24"/>
        </w:rPr>
        <w:t>заключениям</w:t>
      </w:r>
      <w:r>
        <w:rPr>
          <w:color w:val="000000"/>
          <w:spacing w:val="54"/>
          <w:sz w:val="24"/>
        </w:rPr>
        <w:t xml:space="preserve"> </w:t>
      </w:r>
      <w:r>
        <w:rPr>
          <w:color w:val="000000"/>
          <w:sz w:val="24"/>
        </w:rPr>
        <w:t>ПМПК.</w:t>
      </w:r>
      <w:r>
        <w:rPr>
          <w:color w:val="000000"/>
          <w:spacing w:val="55"/>
          <w:sz w:val="24"/>
        </w:rPr>
        <w:t xml:space="preserve"> </w:t>
      </w:r>
      <w:r>
        <w:rPr>
          <w:color w:val="000000"/>
          <w:sz w:val="24"/>
        </w:rPr>
        <w:t>С</w:t>
      </w:r>
      <w:r>
        <w:rPr>
          <w:color w:val="000000"/>
          <w:spacing w:val="55"/>
          <w:sz w:val="24"/>
        </w:rPr>
        <w:t xml:space="preserve"> </w:t>
      </w:r>
      <w:r>
        <w:rPr>
          <w:color w:val="000000"/>
          <w:sz w:val="24"/>
        </w:rPr>
        <w:t>целью</w:t>
      </w:r>
      <w:r>
        <w:rPr>
          <w:color w:val="000000"/>
          <w:spacing w:val="55"/>
          <w:sz w:val="24"/>
        </w:rPr>
        <w:t xml:space="preserve"> </w:t>
      </w:r>
      <w:r>
        <w:rPr>
          <w:color w:val="000000"/>
          <w:sz w:val="24"/>
        </w:rPr>
        <w:t>выполнения рекомендаций</w:t>
      </w:r>
      <w:r>
        <w:rPr>
          <w:color w:val="000000"/>
          <w:spacing w:val="68"/>
          <w:sz w:val="24"/>
        </w:rPr>
        <w:t xml:space="preserve"> </w:t>
      </w:r>
      <w:r>
        <w:rPr>
          <w:color w:val="000000"/>
          <w:sz w:val="24"/>
        </w:rPr>
        <w:t>ПМПК</w:t>
      </w:r>
      <w:r>
        <w:rPr>
          <w:color w:val="000000"/>
          <w:spacing w:val="68"/>
          <w:sz w:val="24"/>
        </w:rPr>
        <w:t xml:space="preserve"> </w:t>
      </w:r>
      <w:r>
        <w:rPr>
          <w:color w:val="000000"/>
          <w:sz w:val="24"/>
        </w:rPr>
        <w:t>в</w:t>
      </w:r>
      <w:r>
        <w:rPr>
          <w:color w:val="000000"/>
          <w:spacing w:val="66"/>
          <w:sz w:val="24"/>
        </w:rPr>
        <w:t xml:space="preserve"> </w:t>
      </w:r>
      <w:r w:rsidR="0091411B">
        <w:rPr>
          <w:color w:val="000000"/>
          <w:spacing w:val="-1"/>
          <w:sz w:val="24"/>
        </w:rPr>
        <w:t>ДОО</w:t>
      </w:r>
      <w:r>
        <w:rPr>
          <w:color w:val="000000"/>
          <w:spacing w:val="68"/>
          <w:sz w:val="24"/>
        </w:rPr>
        <w:t xml:space="preserve"> </w:t>
      </w:r>
      <w:r>
        <w:rPr>
          <w:color w:val="000000"/>
          <w:sz w:val="24"/>
        </w:rPr>
        <w:t>разработаны</w:t>
      </w:r>
      <w:r>
        <w:rPr>
          <w:color w:val="000000"/>
          <w:spacing w:val="69"/>
          <w:sz w:val="24"/>
        </w:rPr>
        <w:t xml:space="preserve"> </w:t>
      </w:r>
      <w:r>
        <w:rPr>
          <w:color w:val="000000"/>
          <w:sz w:val="24"/>
        </w:rPr>
        <w:t>Адаптированные</w:t>
      </w:r>
      <w:r>
        <w:rPr>
          <w:color w:val="000000"/>
          <w:spacing w:val="65"/>
          <w:sz w:val="24"/>
        </w:rPr>
        <w:t xml:space="preserve"> </w:t>
      </w:r>
      <w:r>
        <w:rPr>
          <w:color w:val="000000"/>
          <w:sz w:val="24"/>
        </w:rPr>
        <w:t>образовательные</w:t>
      </w:r>
      <w:r>
        <w:rPr>
          <w:color w:val="000000"/>
          <w:spacing w:val="66"/>
          <w:sz w:val="24"/>
        </w:rPr>
        <w:t xml:space="preserve"> </w:t>
      </w:r>
      <w:r>
        <w:rPr>
          <w:color w:val="000000"/>
          <w:sz w:val="24"/>
        </w:rPr>
        <w:t>программы</w:t>
      </w:r>
      <w:r>
        <w:rPr>
          <w:color w:val="000000"/>
          <w:spacing w:val="66"/>
          <w:sz w:val="24"/>
        </w:rPr>
        <w:t xml:space="preserve"> </w:t>
      </w:r>
      <w:r>
        <w:rPr>
          <w:color w:val="000000"/>
          <w:sz w:val="24"/>
        </w:rPr>
        <w:t>для</w:t>
      </w:r>
      <w:r>
        <w:t xml:space="preserve"> </w:t>
      </w:r>
      <w:r>
        <w:rPr>
          <w:color w:val="000000"/>
          <w:sz w:val="24"/>
        </w:rPr>
        <w:t>детей</w:t>
      </w:r>
      <w:r>
        <w:rPr>
          <w:color w:val="000000"/>
          <w:spacing w:val="61"/>
          <w:sz w:val="24"/>
        </w:rPr>
        <w:t xml:space="preserve"> </w:t>
      </w:r>
      <w:r>
        <w:rPr>
          <w:color w:val="000000"/>
          <w:sz w:val="24"/>
        </w:rPr>
        <w:t>с</w:t>
      </w:r>
      <w:r>
        <w:rPr>
          <w:color w:val="000000"/>
          <w:spacing w:val="59"/>
          <w:sz w:val="24"/>
        </w:rPr>
        <w:t xml:space="preserve"> </w:t>
      </w:r>
      <w:r>
        <w:rPr>
          <w:color w:val="000000"/>
          <w:sz w:val="24"/>
        </w:rPr>
        <w:t>тяжелыми</w:t>
      </w:r>
      <w:r>
        <w:rPr>
          <w:color w:val="000000"/>
          <w:spacing w:val="61"/>
          <w:sz w:val="24"/>
        </w:rPr>
        <w:t xml:space="preserve"> </w:t>
      </w:r>
      <w:r>
        <w:rPr>
          <w:color w:val="000000"/>
          <w:sz w:val="24"/>
        </w:rPr>
        <w:t>нарушениями</w:t>
      </w:r>
      <w:r>
        <w:rPr>
          <w:color w:val="000000"/>
          <w:spacing w:val="61"/>
          <w:sz w:val="24"/>
        </w:rPr>
        <w:t xml:space="preserve"> </w:t>
      </w:r>
      <w:r>
        <w:rPr>
          <w:color w:val="000000"/>
          <w:sz w:val="24"/>
        </w:rPr>
        <w:t>речи.</w:t>
      </w:r>
      <w:r>
        <w:rPr>
          <w:color w:val="000000"/>
          <w:spacing w:val="60"/>
          <w:sz w:val="24"/>
        </w:rPr>
        <w:t xml:space="preserve"> </w:t>
      </w:r>
      <w:r>
        <w:rPr>
          <w:color w:val="000000"/>
          <w:sz w:val="24"/>
        </w:rPr>
        <w:t>Реализация</w:t>
      </w:r>
      <w:r>
        <w:rPr>
          <w:color w:val="000000"/>
          <w:spacing w:val="57"/>
          <w:sz w:val="24"/>
        </w:rPr>
        <w:t xml:space="preserve"> </w:t>
      </w:r>
      <w:r>
        <w:rPr>
          <w:color w:val="000000"/>
          <w:spacing w:val="-1"/>
          <w:sz w:val="24"/>
        </w:rPr>
        <w:t>АОП</w:t>
      </w:r>
      <w:r>
        <w:t xml:space="preserve"> </w:t>
      </w:r>
      <w:r>
        <w:rPr>
          <w:color w:val="000000"/>
          <w:sz w:val="24"/>
        </w:rPr>
        <w:t>осуществляется</w:t>
      </w:r>
      <w:r>
        <w:rPr>
          <w:color w:val="000000"/>
          <w:spacing w:val="3"/>
          <w:sz w:val="24"/>
        </w:rPr>
        <w:t xml:space="preserve"> </w:t>
      </w:r>
      <w:r>
        <w:rPr>
          <w:color w:val="000000"/>
          <w:sz w:val="24"/>
        </w:rPr>
        <w:t>с</w:t>
      </w:r>
      <w:r>
        <w:rPr>
          <w:color w:val="000000"/>
          <w:spacing w:val="-1"/>
          <w:sz w:val="24"/>
        </w:rPr>
        <w:t xml:space="preserve"> </w:t>
      </w:r>
      <w:r>
        <w:rPr>
          <w:color w:val="000000"/>
          <w:sz w:val="24"/>
        </w:rPr>
        <w:t>письменного согласия родителей.</w:t>
      </w:r>
    </w:p>
    <w:p w14:paraId="230E6B5C" w14:textId="77777777" w:rsidR="002C6E8D" w:rsidRDefault="002C6E8D">
      <w:pPr>
        <w:shd w:val="clear" w:color="auto" w:fill="FFFFFF"/>
        <w:spacing w:line="240" w:lineRule="auto"/>
        <w:rPr>
          <w:b/>
          <w:bCs/>
          <w:color w:val="333333"/>
          <w:sz w:val="24"/>
          <w:szCs w:val="24"/>
        </w:rPr>
      </w:pPr>
    </w:p>
    <w:p w14:paraId="7B397B97" w14:textId="77777777" w:rsidR="002C6E8D" w:rsidRDefault="0069355F">
      <w:pPr>
        <w:pStyle w:val="af3"/>
        <w:ind w:left="0" w:firstLine="709"/>
      </w:pPr>
      <w:r>
        <w:rPr>
          <w:b/>
        </w:rPr>
        <w:t>Коррекционно-развивающая</w:t>
      </w:r>
      <w:r>
        <w:rPr>
          <w:b/>
          <w:spacing w:val="1"/>
        </w:rPr>
        <w:t xml:space="preserve"> </w:t>
      </w:r>
      <w:r>
        <w:rPr>
          <w:b/>
        </w:rPr>
        <w:t>работа</w:t>
      </w:r>
      <w:r>
        <w:rPr>
          <w:b/>
          <w:spacing w:val="1"/>
        </w:rPr>
        <w:t xml:space="preserve"> </w:t>
      </w:r>
      <w:r>
        <w:rPr>
          <w:b/>
        </w:rPr>
        <w:t>и\или</w:t>
      </w:r>
      <w:r>
        <w:rPr>
          <w:b/>
          <w:spacing w:val="1"/>
        </w:rPr>
        <w:t xml:space="preserve"> </w:t>
      </w:r>
      <w:r>
        <w:rPr>
          <w:b/>
        </w:rPr>
        <w:t>инклюзивное</w:t>
      </w:r>
      <w:r>
        <w:rPr>
          <w:b/>
          <w:spacing w:val="1"/>
        </w:rPr>
        <w:t xml:space="preserve"> </w:t>
      </w:r>
      <w:r>
        <w:rPr>
          <w:b/>
        </w:rPr>
        <w:t>образование</w:t>
      </w:r>
      <w:r>
        <w:rPr>
          <w:b/>
          <w:spacing w:val="1"/>
        </w:rPr>
        <w:t xml:space="preserve"> </w:t>
      </w:r>
      <w:r>
        <w:t>в</w:t>
      </w:r>
      <w:r>
        <w:rPr>
          <w:spacing w:val="1"/>
        </w:rPr>
        <w:t xml:space="preserve"> </w:t>
      </w:r>
      <w:r w:rsidR="0091411B">
        <w:t>МБДОУ «Детский сад № …</w:t>
      </w:r>
      <w:r>
        <w:t>» 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67474185" w14:textId="77777777" w:rsidR="002C6E8D" w:rsidRDefault="0069355F">
      <w:pPr>
        <w:pStyle w:val="af3"/>
        <w:ind w:left="0" w:firstLine="709"/>
        <w:rPr>
          <w:spacing w:val="-1"/>
        </w:rPr>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t>МБДОУ «Детский сад № 151» осуществляют</w:t>
      </w:r>
      <w:r>
        <w:rPr>
          <w:spacing w:val="1"/>
        </w:rPr>
        <w:t xml:space="preserve"> </w:t>
      </w:r>
      <w:r>
        <w:t>воспитатели,</w:t>
      </w:r>
      <w:r>
        <w:rPr>
          <w:spacing w:val="1"/>
        </w:rPr>
        <w:t xml:space="preserve"> </w:t>
      </w:r>
      <w:r>
        <w:t>педагог-психолог,</w:t>
      </w:r>
      <w:r>
        <w:rPr>
          <w:spacing w:val="1"/>
        </w:rPr>
        <w:t xml:space="preserve"> </w:t>
      </w:r>
      <w:r>
        <w:t>учителя-логопеды</w:t>
      </w:r>
      <w:r>
        <w:rPr>
          <w:spacing w:val="-1"/>
        </w:rPr>
        <w:t>, музыкальные руководители инструктора по физической культуре.</w:t>
      </w:r>
    </w:p>
    <w:p w14:paraId="33A97A49" w14:textId="77777777" w:rsidR="002C6E8D" w:rsidRDefault="002C6E8D">
      <w:pPr>
        <w:pStyle w:val="af3"/>
        <w:ind w:left="0" w:firstLine="709"/>
      </w:pPr>
    </w:p>
    <w:p w14:paraId="07C51CBD" w14:textId="77777777"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Pr>
          <w:rFonts w:ascii="Times New Roman" w:hAnsi="Times New Roman" w:cs="Times New Roman"/>
          <w:b/>
          <w:color w:val="auto"/>
          <w:spacing w:val="-3"/>
          <w:sz w:val="24"/>
          <w:szCs w:val="24"/>
        </w:rPr>
        <w:t xml:space="preserve"> </w:t>
      </w:r>
      <w:r>
        <w:rPr>
          <w:rFonts w:ascii="Times New Roman" w:hAnsi="Times New Roman" w:cs="Times New Roman"/>
          <w:b/>
          <w:color w:val="auto"/>
          <w:sz w:val="24"/>
          <w:szCs w:val="24"/>
        </w:rPr>
        <w:t>коррекционно-развивающей</w:t>
      </w:r>
      <w:r>
        <w:rPr>
          <w:rFonts w:ascii="Times New Roman" w:hAnsi="Times New Roman" w:cs="Times New Roman"/>
          <w:b/>
          <w:color w:val="auto"/>
          <w:spacing w:val="-2"/>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ДОО включает следующие блоки:</w:t>
      </w:r>
    </w:p>
    <w:p w14:paraId="2FEC2673" w14:textId="77777777" w:rsidR="002C6E8D" w:rsidRDefault="002C6E8D"/>
    <w:tbl>
      <w:tblPr>
        <w:tblStyle w:val="af0"/>
        <w:tblW w:w="5000" w:type="pct"/>
        <w:tblLook w:val="04A0" w:firstRow="1" w:lastRow="0" w:firstColumn="1" w:lastColumn="0" w:noHBand="0" w:noVBand="1"/>
      </w:tblPr>
      <w:tblGrid>
        <w:gridCol w:w="2143"/>
        <w:gridCol w:w="3927"/>
        <w:gridCol w:w="4124"/>
      </w:tblGrid>
      <w:tr w:rsidR="002C6E8D" w14:paraId="5C3214B5" w14:textId="77777777">
        <w:trPr>
          <w:trHeight w:val="313"/>
        </w:trPr>
        <w:tc>
          <w:tcPr>
            <w:tcW w:w="1320" w:type="pct"/>
          </w:tcPr>
          <w:p w14:paraId="118BCE91" w14:textId="77777777" w:rsidR="002C6E8D" w:rsidRDefault="0069355F">
            <w:pPr>
              <w:spacing w:after="255" w:line="240" w:lineRule="auto"/>
              <w:rPr>
                <w:rFonts w:eastAsiaTheme="majorEastAsia"/>
                <w:b/>
                <w:sz w:val="20"/>
              </w:rPr>
            </w:pPr>
            <w:r>
              <w:rPr>
                <w:rFonts w:eastAsiaTheme="majorEastAsia"/>
                <w:b/>
                <w:sz w:val="20"/>
              </w:rPr>
              <w:t>Этапы</w:t>
            </w:r>
          </w:p>
        </w:tc>
        <w:tc>
          <w:tcPr>
            <w:tcW w:w="2659" w:type="pct"/>
          </w:tcPr>
          <w:p w14:paraId="3B803A69" w14:textId="77777777" w:rsidR="002C6E8D" w:rsidRDefault="0069355F">
            <w:pPr>
              <w:spacing w:after="255" w:line="240" w:lineRule="auto"/>
              <w:rPr>
                <w:rFonts w:eastAsiaTheme="majorEastAsia"/>
                <w:b/>
                <w:sz w:val="20"/>
              </w:rPr>
            </w:pPr>
            <w:r>
              <w:rPr>
                <w:rFonts w:eastAsiaTheme="majorEastAsia"/>
                <w:b/>
                <w:sz w:val="20"/>
              </w:rPr>
              <w:t>Содержание деятельности</w:t>
            </w:r>
          </w:p>
        </w:tc>
        <w:tc>
          <w:tcPr>
            <w:tcW w:w="1022" w:type="pct"/>
          </w:tcPr>
          <w:p w14:paraId="414DAEA7" w14:textId="77777777" w:rsidR="002C6E8D" w:rsidRDefault="0069355F">
            <w:pPr>
              <w:spacing w:after="255" w:line="240" w:lineRule="auto"/>
              <w:rPr>
                <w:b/>
                <w:sz w:val="20"/>
              </w:rPr>
            </w:pPr>
            <w:r>
              <w:rPr>
                <w:b/>
                <w:sz w:val="20"/>
              </w:rPr>
              <w:t xml:space="preserve">Инструментарий </w:t>
            </w:r>
          </w:p>
        </w:tc>
      </w:tr>
      <w:tr w:rsidR="002C6E8D" w14:paraId="60CA8BD1" w14:textId="77777777">
        <w:tc>
          <w:tcPr>
            <w:tcW w:w="1320" w:type="pct"/>
          </w:tcPr>
          <w:p w14:paraId="08514E02" w14:textId="77777777" w:rsidR="002C6E8D" w:rsidRPr="0091411B" w:rsidRDefault="0069355F">
            <w:pPr>
              <w:spacing w:after="255" w:line="240" w:lineRule="auto"/>
              <w:rPr>
                <w:b/>
                <w:sz w:val="20"/>
              </w:rPr>
            </w:pPr>
            <w:r w:rsidRPr="0091411B">
              <w:rPr>
                <w:b/>
                <w:sz w:val="20"/>
              </w:rPr>
              <w:t>Диагностическая</w:t>
            </w:r>
            <w:r w:rsidRPr="0091411B">
              <w:rPr>
                <w:b/>
                <w:spacing w:val="-4"/>
                <w:sz w:val="20"/>
              </w:rPr>
              <w:t xml:space="preserve"> </w:t>
            </w:r>
            <w:r w:rsidRPr="0091411B">
              <w:rPr>
                <w:b/>
                <w:sz w:val="20"/>
              </w:rPr>
              <w:t>работа</w:t>
            </w:r>
          </w:p>
        </w:tc>
        <w:tc>
          <w:tcPr>
            <w:tcW w:w="2659" w:type="pct"/>
          </w:tcPr>
          <w:p w14:paraId="322A4592"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14:paraId="1ABBB747"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раннюю (с первых дней пребывания обучающегося в ДОО) диагностику отклонений в развитии и анализ причин трудностей социальной адаптации;</w:t>
            </w:r>
          </w:p>
          <w:p w14:paraId="2E72CBFA"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14:paraId="0507FD9B"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E98D73C"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6885EDEA"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14:paraId="75051108"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14:paraId="5E6B56BE"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социальной ситуации развития и условий семейного воспитания ребёнка;</w:t>
            </w:r>
          </w:p>
          <w:p w14:paraId="56EB9429"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840" w:firstLine="207"/>
              <w:jc w:val="both"/>
              <w:rPr>
                <w:sz w:val="20"/>
                <w:szCs w:val="20"/>
              </w:rPr>
            </w:pPr>
            <w:r>
              <w:rPr>
                <w:sz w:val="20"/>
                <w:szCs w:val="20"/>
              </w:rPr>
              <w:lastRenderedPageBreak/>
              <w:t>изучение уровня адаптации и адаптивных возможностей обучающегося; изучение направленности детской одаренности;</w:t>
            </w:r>
          </w:p>
          <w:p w14:paraId="269FBA45"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14:paraId="58B9A695"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мониторинг развития детей и предупреждение возникновения психологопедагогических проблем в их развитии;</w:t>
            </w:r>
          </w:p>
          <w:p w14:paraId="653880D6"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43B3825C"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14:paraId="589CDD7C"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14:paraId="14E9C4A0" w14:textId="77777777" w:rsidR="002C6E8D" w:rsidRDefault="0069355F" w:rsidP="00E04FBF">
            <w:pPr>
              <w:pStyle w:val="25"/>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1022" w:type="pct"/>
          </w:tcPr>
          <w:p w14:paraId="6728FB26" w14:textId="01351E03" w:rsidR="002C6E8D" w:rsidRDefault="0069355F">
            <w:pPr>
              <w:spacing w:after="255" w:line="240" w:lineRule="auto"/>
              <w:rPr>
                <w:b/>
                <w:bCs/>
                <w:sz w:val="20"/>
              </w:rPr>
            </w:pPr>
            <w:r>
              <w:rPr>
                <w:b/>
                <w:sz w:val="20"/>
              </w:rPr>
              <w:lastRenderedPageBreak/>
              <w:t xml:space="preserve"> </w:t>
            </w:r>
          </w:p>
          <w:p w14:paraId="55C424F4" w14:textId="77777777" w:rsidR="002C6E8D" w:rsidRDefault="002C6E8D" w:rsidP="00241553">
            <w:pPr>
              <w:pBdr>
                <w:top w:val="none" w:sz="4" w:space="0" w:color="000000"/>
                <w:left w:val="none" w:sz="4" w:space="0" w:color="000000"/>
                <w:bottom w:val="none" w:sz="4" w:space="0" w:color="000000"/>
                <w:right w:val="none" w:sz="4" w:space="0" w:color="000000"/>
              </w:pBdr>
              <w:shd w:val="clear" w:color="FFFFFF" w:fill="FFFFFF"/>
              <w:rPr>
                <w:b/>
                <w:bCs/>
                <w:sz w:val="20"/>
              </w:rPr>
            </w:pPr>
          </w:p>
        </w:tc>
      </w:tr>
      <w:tr w:rsidR="002C6E8D" w14:paraId="6F6C73FF" w14:textId="77777777">
        <w:tc>
          <w:tcPr>
            <w:tcW w:w="1320" w:type="pct"/>
          </w:tcPr>
          <w:p w14:paraId="5562AF56" w14:textId="77777777" w:rsidR="002C6E8D" w:rsidRPr="0091411B" w:rsidRDefault="0069355F">
            <w:pPr>
              <w:widowControl w:val="0"/>
              <w:spacing w:line="240" w:lineRule="auto"/>
              <w:rPr>
                <w:b/>
                <w:sz w:val="20"/>
              </w:rPr>
            </w:pPr>
            <w:r w:rsidRPr="0091411B">
              <w:rPr>
                <w:b/>
                <w:sz w:val="20"/>
              </w:rPr>
              <w:t>Коррекционно-развивающая</w:t>
            </w:r>
            <w:r w:rsidRPr="0091411B">
              <w:rPr>
                <w:b/>
                <w:spacing w:val="-5"/>
                <w:sz w:val="20"/>
              </w:rPr>
              <w:t xml:space="preserve"> </w:t>
            </w:r>
            <w:r w:rsidRPr="0091411B">
              <w:rPr>
                <w:b/>
                <w:sz w:val="20"/>
              </w:rPr>
              <w:t xml:space="preserve">работа </w:t>
            </w:r>
          </w:p>
          <w:p w14:paraId="45ED4AFC" w14:textId="77777777" w:rsidR="002C6E8D" w:rsidRDefault="002C6E8D">
            <w:pPr>
              <w:spacing w:after="255" w:line="240" w:lineRule="auto"/>
              <w:rPr>
                <w:b/>
                <w:color w:val="333333"/>
                <w:sz w:val="20"/>
              </w:rPr>
            </w:pPr>
          </w:p>
        </w:tc>
        <w:tc>
          <w:tcPr>
            <w:tcW w:w="2659" w:type="pct"/>
          </w:tcPr>
          <w:p w14:paraId="3B629018" w14:textId="77777777" w:rsidR="002C6E8D" w:rsidRDefault="0069355F" w:rsidP="00E04FBF">
            <w:pPr>
              <w:pStyle w:val="af3"/>
              <w:numPr>
                <w:ilvl w:val="1"/>
                <w:numId w:val="12"/>
              </w:numPr>
              <w:tabs>
                <w:tab w:val="left" w:pos="349"/>
              </w:tabs>
              <w:spacing w:before="39"/>
              <w:ind w:left="0" w:right="245" w:firstLine="349"/>
              <w:rPr>
                <w:sz w:val="20"/>
                <w:szCs w:val="20"/>
              </w:rPr>
            </w:pPr>
            <w:r>
              <w:rPr>
                <w:sz w:val="20"/>
                <w:szCs w:val="20"/>
              </w:rPr>
              <w:t>выбор</w:t>
            </w:r>
            <w:r>
              <w:rPr>
                <w:spacing w:val="1"/>
                <w:sz w:val="20"/>
                <w:szCs w:val="20"/>
              </w:rPr>
              <w:t xml:space="preserve"> </w:t>
            </w:r>
            <w:r>
              <w:rPr>
                <w:sz w:val="20"/>
                <w:szCs w:val="20"/>
              </w:rPr>
              <w:t>оптимальных</w:t>
            </w:r>
            <w:r>
              <w:rPr>
                <w:spacing w:val="1"/>
                <w:sz w:val="20"/>
                <w:szCs w:val="20"/>
              </w:rPr>
              <w:t xml:space="preserve"> </w:t>
            </w:r>
            <w:r>
              <w:rPr>
                <w:sz w:val="20"/>
                <w:szCs w:val="20"/>
              </w:rPr>
              <w:t>для</w:t>
            </w:r>
            <w:r>
              <w:rPr>
                <w:spacing w:val="1"/>
                <w:sz w:val="20"/>
                <w:szCs w:val="20"/>
              </w:rPr>
              <w:t xml:space="preserve"> </w:t>
            </w:r>
            <w:r>
              <w:rPr>
                <w:sz w:val="20"/>
                <w:szCs w:val="20"/>
              </w:rPr>
              <w:t>развития</w:t>
            </w:r>
            <w:r>
              <w:rPr>
                <w:spacing w:val="1"/>
                <w:sz w:val="20"/>
                <w:szCs w:val="20"/>
              </w:rPr>
              <w:t xml:space="preserve"> </w:t>
            </w:r>
            <w:r>
              <w:rPr>
                <w:sz w:val="20"/>
                <w:szCs w:val="20"/>
              </w:rPr>
              <w:t>обучающегося</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программ/методик</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его</w:t>
            </w:r>
            <w:r>
              <w:rPr>
                <w:spacing w:val="1"/>
                <w:sz w:val="20"/>
                <w:szCs w:val="20"/>
              </w:rPr>
              <w:t xml:space="preserve"> </w:t>
            </w:r>
            <w:r>
              <w:rPr>
                <w:sz w:val="20"/>
                <w:szCs w:val="20"/>
              </w:rPr>
              <w:t>особыми</w:t>
            </w:r>
            <w:r>
              <w:rPr>
                <w:spacing w:val="1"/>
                <w:sz w:val="20"/>
                <w:szCs w:val="20"/>
              </w:rPr>
              <w:t xml:space="preserve"> </w:t>
            </w:r>
            <w:r>
              <w:rPr>
                <w:sz w:val="20"/>
                <w:szCs w:val="20"/>
              </w:rPr>
              <w:t>(индивидуальными)</w:t>
            </w:r>
            <w:r>
              <w:rPr>
                <w:spacing w:val="-1"/>
                <w:sz w:val="20"/>
                <w:szCs w:val="20"/>
              </w:rPr>
              <w:t xml:space="preserve"> </w:t>
            </w:r>
            <w:r>
              <w:rPr>
                <w:sz w:val="20"/>
                <w:szCs w:val="20"/>
              </w:rPr>
              <w:t>образовательными потребностями;</w:t>
            </w:r>
          </w:p>
          <w:p w14:paraId="4F3ECDCC" w14:textId="77777777" w:rsidR="002C6E8D" w:rsidRDefault="0069355F" w:rsidP="00E04FBF">
            <w:pPr>
              <w:pStyle w:val="af3"/>
              <w:numPr>
                <w:ilvl w:val="1"/>
                <w:numId w:val="12"/>
              </w:numPr>
              <w:tabs>
                <w:tab w:val="left" w:pos="349"/>
              </w:tabs>
              <w:ind w:left="0" w:right="251" w:firstLine="349"/>
              <w:rPr>
                <w:sz w:val="20"/>
                <w:szCs w:val="20"/>
              </w:rPr>
            </w:pPr>
            <w:r>
              <w:rPr>
                <w:sz w:val="20"/>
                <w:szCs w:val="20"/>
              </w:rPr>
              <w:t>организацию,</w:t>
            </w:r>
            <w:r>
              <w:rPr>
                <w:spacing w:val="1"/>
                <w:sz w:val="20"/>
                <w:szCs w:val="20"/>
              </w:rPr>
              <w:t xml:space="preserve"> </w:t>
            </w:r>
            <w:r>
              <w:rPr>
                <w:sz w:val="20"/>
                <w:szCs w:val="20"/>
              </w:rPr>
              <w:t>разработку</w:t>
            </w:r>
            <w:r>
              <w:rPr>
                <w:spacing w:val="1"/>
                <w:sz w:val="20"/>
                <w:szCs w:val="20"/>
              </w:rPr>
              <w:t xml:space="preserve"> </w:t>
            </w:r>
            <w:r>
              <w:rPr>
                <w:sz w:val="20"/>
                <w:szCs w:val="20"/>
              </w:rPr>
              <w:t>и</w:t>
            </w:r>
            <w:r>
              <w:rPr>
                <w:spacing w:val="1"/>
                <w:sz w:val="20"/>
                <w:szCs w:val="20"/>
              </w:rPr>
              <w:t xml:space="preserve"> </w:t>
            </w:r>
            <w:r>
              <w:rPr>
                <w:sz w:val="20"/>
                <w:szCs w:val="20"/>
              </w:rPr>
              <w:t>проведение</w:t>
            </w:r>
            <w:r>
              <w:rPr>
                <w:spacing w:val="1"/>
                <w:sz w:val="20"/>
                <w:szCs w:val="20"/>
              </w:rPr>
              <w:t xml:space="preserve"> </w:t>
            </w:r>
            <w:r>
              <w:rPr>
                <w:sz w:val="20"/>
                <w:szCs w:val="20"/>
              </w:rPr>
              <w:t>специалистами</w:t>
            </w:r>
            <w:r>
              <w:rPr>
                <w:spacing w:val="1"/>
                <w:sz w:val="20"/>
                <w:szCs w:val="20"/>
              </w:rPr>
              <w:t xml:space="preserve"> </w:t>
            </w:r>
            <w:r>
              <w:rPr>
                <w:sz w:val="20"/>
                <w:szCs w:val="20"/>
              </w:rPr>
              <w:t>индивидуальных</w:t>
            </w:r>
            <w:r>
              <w:rPr>
                <w:spacing w:val="1"/>
                <w:sz w:val="20"/>
                <w:szCs w:val="20"/>
              </w:rPr>
              <w:t xml:space="preserve"> </w:t>
            </w:r>
            <w:r>
              <w:rPr>
                <w:sz w:val="20"/>
                <w:szCs w:val="20"/>
              </w:rPr>
              <w:t>и</w:t>
            </w:r>
            <w:r>
              <w:rPr>
                <w:spacing w:val="1"/>
                <w:sz w:val="20"/>
                <w:szCs w:val="20"/>
              </w:rPr>
              <w:t xml:space="preserve"> </w:t>
            </w:r>
            <w:r>
              <w:rPr>
                <w:sz w:val="20"/>
                <w:szCs w:val="20"/>
              </w:rPr>
              <w:t>групповых</w:t>
            </w:r>
            <w:r>
              <w:rPr>
                <w:spacing w:val="1"/>
                <w:sz w:val="20"/>
                <w:szCs w:val="20"/>
              </w:rPr>
              <w:t xml:space="preserve"> </w:t>
            </w:r>
            <w:r>
              <w:rPr>
                <w:sz w:val="20"/>
                <w:szCs w:val="20"/>
              </w:rPr>
              <w:t>коррекционно-развивающих</w:t>
            </w:r>
            <w:r>
              <w:rPr>
                <w:spacing w:val="1"/>
                <w:sz w:val="20"/>
                <w:szCs w:val="20"/>
              </w:rPr>
              <w:t xml:space="preserve"> </w:t>
            </w:r>
            <w:r>
              <w:rPr>
                <w:sz w:val="20"/>
                <w:szCs w:val="20"/>
              </w:rPr>
              <w:t>занятий,</w:t>
            </w:r>
            <w:r>
              <w:rPr>
                <w:spacing w:val="1"/>
                <w:sz w:val="20"/>
                <w:szCs w:val="20"/>
              </w:rPr>
              <w:t xml:space="preserve"> </w:t>
            </w:r>
            <w:r>
              <w:rPr>
                <w:sz w:val="20"/>
                <w:szCs w:val="20"/>
              </w:rPr>
              <w:t>необходимых</w:t>
            </w:r>
            <w:r>
              <w:rPr>
                <w:spacing w:val="1"/>
                <w:sz w:val="20"/>
                <w:szCs w:val="20"/>
              </w:rPr>
              <w:t xml:space="preserve"> </w:t>
            </w:r>
            <w:r>
              <w:rPr>
                <w:sz w:val="20"/>
                <w:szCs w:val="20"/>
              </w:rPr>
              <w:t>для</w:t>
            </w:r>
            <w:r>
              <w:rPr>
                <w:spacing w:val="1"/>
                <w:sz w:val="20"/>
                <w:szCs w:val="20"/>
              </w:rPr>
              <w:t xml:space="preserve"> </w:t>
            </w:r>
            <w:r>
              <w:rPr>
                <w:sz w:val="20"/>
                <w:szCs w:val="20"/>
              </w:rPr>
              <w:t>преодоления</w:t>
            </w:r>
            <w:r>
              <w:rPr>
                <w:spacing w:val="1"/>
                <w:sz w:val="20"/>
                <w:szCs w:val="20"/>
              </w:rPr>
              <w:t xml:space="preserve"> </w:t>
            </w:r>
            <w:r>
              <w:rPr>
                <w:sz w:val="20"/>
                <w:szCs w:val="20"/>
              </w:rPr>
              <w:t>нарушений</w:t>
            </w:r>
            <w:r>
              <w:rPr>
                <w:spacing w:val="1"/>
                <w:sz w:val="20"/>
                <w:szCs w:val="20"/>
              </w:rPr>
              <w:t xml:space="preserve"> </w:t>
            </w:r>
            <w:r>
              <w:rPr>
                <w:sz w:val="20"/>
                <w:szCs w:val="20"/>
              </w:rPr>
              <w:t>поведения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58"/>
                <w:sz w:val="20"/>
                <w:szCs w:val="20"/>
              </w:rPr>
              <w:t xml:space="preserve"> </w:t>
            </w:r>
            <w:r>
              <w:rPr>
                <w:sz w:val="20"/>
                <w:szCs w:val="20"/>
              </w:rPr>
              <w:t>трудностей в</w:t>
            </w:r>
            <w:r>
              <w:rPr>
                <w:spacing w:val="-2"/>
                <w:sz w:val="20"/>
                <w:szCs w:val="20"/>
              </w:rPr>
              <w:t xml:space="preserve"> </w:t>
            </w:r>
            <w:r>
              <w:rPr>
                <w:sz w:val="20"/>
                <w:szCs w:val="20"/>
              </w:rPr>
              <w:t>освоении образовательной</w:t>
            </w:r>
            <w:r>
              <w:rPr>
                <w:spacing w:val="-1"/>
                <w:sz w:val="20"/>
                <w:szCs w:val="20"/>
              </w:rPr>
              <w:t xml:space="preserve"> </w:t>
            </w:r>
            <w:r>
              <w:rPr>
                <w:sz w:val="20"/>
                <w:szCs w:val="20"/>
              </w:rPr>
              <w:t>программы и</w:t>
            </w:r>
            <w:r>
              <w:rPr>
                <w:spacing w:val="-1"/>
                <w:sz w:val="20"/>
                <w:szCs w:val="20"/>
              </w:rPr>
              <w:t xml:space="preserve"> </w:t>
            </w:r>
            <w:r>
              <w:rPr>
                <w:sz w:val="20"/>
                <w:szCs w:val="20"/>
              </w:rPr>
              <w:t>социализации;</w:t>
            </w:r>
          </w:p>
          <w:p w14:paraId="3769E639" w14:textId="77777777"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4"/>
                <w:sz w:val="20"/>
                <w:szCs w:val="20"/>
              </w:rPr>
              <w:t xml:space="preserve"> </w:t>
            </w:r>
            <w:r>
              <w:rPr>
                <w:sz w:val="20"/>
                <w:szCs w:val="20"/>
              </w:rPr>
              <w:t>и</w:t>
            </w:r>
            <w:r>
              <w:rPr>
                <w:spacing w:val="-4"/>
                <w:sz w:val="20"/>
                <w:szCs w:val="20"/>
              </w:rPr>
              <w:t xml:space="preserve"> </w:t>
            </w:r>
            <w:r>
              <w:rPr>
                <w:sz w:val="20"/>
                <w:szCs w:val="20"/>
              </w:rPr>
              <w:t>развитие</w:t>
            </w:r>
            <w:r>
              <w:rPr>
                <w:spacing w:val="-8"/>
                <w:sz w:val="20"/>
                <w:szCs w:val="20"/>
              </w:rPr>
              <w:t xml:space="preserve"> </w:t>
            </w:r>
            <w:r>
              <w:rPr>
                <w:sz w:val="20"/>
                <w:szCs w:val="20"/>
              </w:rPr>
              <w:t>высших</w:t>
            </w:r>
            <w:r>
              <w:rPr>
                <w:spacing w:val="-2"/>
                <w:sz w:val="20"/>
                <w:szCs w:val="20"/>
              </w:rPr>
              <w:t xml:space="preserve"> </w:t>
            </w:r>
            <w:r>
              <w:rPr>
                <w:sz w:val="20"/>
                <w:szCs w:val="20"/>
              </w:rPr>
              <w:t>психических</w:t>
            </w:r>
            <w:r>
              <w:rPr>
                <w:spacing w:val="-1"/>
                <w:sz w:val="20"/>
                <w:szCs w:val="20"/>
              </w:rPr>
              <w:t xml:space="preserve"> </w:t>
            </w:r>
            <w:r>
              <w:rPr>
                <w:sz w:val="20"/>
                <w:szCs w:val="20"/>
              </w:rPr>
              <w:t>функций;</w:t>
            </w:r>
          </w:p>
          <w:p w14:paraId="74B1EDBF" w14:textId="77777777" w:rsidR="002C6E8D" w:rsidRDefault="0069355F" w:rsidP="00E04FBF">
            <w:pPr>
              <w:pStyle w:val="af3"/>
              <w:numPr>
                <w:ilvl w:val="1"/>
                <w:numId w:val="12"/>
              </w:numPr>
              <w:tabs>
                <w:tab w:val="left" w:pos="349"/>
              </w:tabs>
              <w:spacing w:before="40"/>
              <w:ind w:left="0" w:right="254" w:firstLine="349"/>
              <w:rPr>
                <w:sz w:val="20"/>
                <w:szCs w:val="20"/>
              </w:rPr>
            </w:pPr>
            <w:r>
              <w:rPr>
                <w:sz w:val="20"/>
                <w:szCs w:val="20"/>
              </w:rPr>
              <w:t>развитие эмоционально-волевой и личностной сферы обучающегося и психологическую</w:t>
            </w:r>
            <w:r>
              <w:rPr>
                <w:spacing w:val="1"/>
                <w:sz w:val="20"/>
                <w:szCs w:val="20"/>
              </w:rPr>
              <w:t xml:space="preserve"> </w:t>
            </w:r>
            <w:r>
              <w:rPr>
                <w:sz w:val="20"/>
                <w:szCs w:val="20"/>
              </w:rPr>
              <w:t>коррекцию</w:t>
            </w:r>
            <w:r>
              <w:rPr>
                <w:spacing w:val="-1"/>
                <w:sz w:val="20"/>
                <w:szCs w:val="20"/>
              </w:rPr>
              <w:t xml:space="preserve"> </w:t>
            </w:r>
            <w:r>
              <w:rPr>
                <w:sz w:val="20"/>
                <w:szCs w:val="20"/>
              </w:rPr>
              <w:t>его</w:t>
            </w:r>
            <w:r>
              <w:rPr>
                <w:spacing w:val="-1"/>
                <w:sz w:val="20"/>
                <w:szCs w:val="20"/>
              </w:rPr>
              <w:t xml:space="preserve"> </w:t>
            </w:r>
            <w:r>
              <w:rPr>
                <w:sz w:val="20"/>
                <w:szCs w:val="20"/>
              </w:rPr>
              <w:t>поведения;</w:t>
            </w:r>
          </w:p>
          <w:p w14:paraId="68FABECE" w14:textId="77777777" w:rsidR="002C6E8D" w:rsidRDefault="0069355F" w:rsidP="00E04FBF">
            <w:pPr>
              <w:pStyle w:val="af3"/>
              <w:numPr>
                <w:ilvl w:val="1"/>
                <w:numId w:val="12"/>
              </w:numPr>
              <w:tabs>
                <w:tab w:val="left" w:pos="349"/>
              </w:tabs>
              <w:ind w:left="0" w:right="251" w:firstLine="349"/>
              <w:rPr>
                <w:sz w:val="20"/>
                <w:szCs w:val="20"/>
              </w:rPr>
            </w:pP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социального</w:t>
            </w:r>
            <w:r>
              <w:rPr>
                <w:spacing w:val="1"/>
                <w:sz w:val="20"/>
                <w:szCs w:val="20"/>
              </w:rPr>
              <w:t xml:space="preserve"> </w:t>
            </w:r>
            <w:r>
              <w:rPr>
                <w:sz w:val="20"/>
                <w:szCs w:val="20"/>
              </w:rPr>
              <w:t>и</w:t>
            </w:r>
            <w:r>
              <w:rPr>
                <w:spacing w:val="1"/>
                <w:sz w:val="20"/>
                <w:szCs w:val="20"/>
              </w:rPr>
              <w:t xml:space="preserve"> </w:t>
            </w:r>
            <w:r>
              <w:rPr>
                <w:sz w:val="20"/>
                <w:szCs w:val="20"/>
              </w:rPr>
              <w:t>эмоционального</w:t>
            </w:r>
            <w:r>
              <w:rPr>
                <w:spacing w:val="1"/>
                <w:sz w:val="20"/>
                <w:szCs w:val="20"/>
              </w:rPr>
              <w:t xml:space="preserve"> </w:t>
            </w:r>
            <w:r>
              <w:rPr>
                <w:sz w:val="20"/>
                <w:szCs w:val="20"/>
              </w:rPr>
              <w:t>интеллекта</w:t>
            </w:r>
            <w:r>
              <w:rPr>
                <w:spacing w:val="1"/>
                <w:sz w:val="20"/>
                <w:szCs w:val="20"/>
              </w:rPr>
              <w:t xml:space="preserve"> </w:t>
            </w:r>
            <w:r>
              <w:rPr>
                <w:sz w:val="20"/>
                <w:szCs w:val="20"/>
              </w:rPr>
              <w:t>обучающихся,</w:t>
            </w:r>
            <w:r>
              <w:rPr>
                <w:spacing w:val="-1"/>
                <w:sz w:val="20"/>
                <w:szCs w:val="20"/>
              </w:rPr>
              <w:t xml:space="preserve"> </w:t>
            </w:r>
            <w:r>
              <w:rPr>
                <w:sz w:val="20"/>
                <w:szCs w:val="20"/>
              </w:rPr>
              <w:t>формирование</w:t>
            </w:r>
            <w:r>
              <w:rPr>
                <w:spacing w:val="-1"/>
                <w:sz w:val="20"/>
                <w:szCs w:val="20"/>
              </w:rPr>
              <w:t xml:space="preserve"> </w:t>
            </w:r>
            <w:r>
              <w:rPr>
                <w:sz w:val="20"/>
                <w:szCs w:val="20"/>
              </w:rPr>
              <w:t>их</w:t>
            </w:r>
            <w:r>
              <w:rPr>
                <w:spacing w:val="-2"/>
                <w:sz w:val="20"/>
                <w:szCs w:val="20"/>
              </w:rPr>
              <w:t xml:space="preserve"> </w:t>
            </w:r>
            <w:r>
              <w:rPr>
                <w:sz w:val="20"/>
                <w:szCs w:val="20"/>
              </w:rPr>
              <w:t>коммуникативной компетентности;</w:t>
            </w:r>
          </w:p>
          <w:p w14:paraId="7676DFF1" w14:textId="77777777"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Pr>
                <w:spacing w:val="-3"/>
                <w:sz w:val="20"/>
                <w:szCs w:val="20"/>
              </w:rPr>
              <w:t xml:space="preserve"> </w:t>
            </w:r>
            <w:r>
              <w:rPr>
                <w:sz w:val="20"/>
                <w:szCs w:val="20"/>
              </w:rPr>
              <w:t>и</w:t>
            </w:r>
            <w:r>
              <w:rPr>
                <w:spacing w:val="-3"/>
                <w:sz w:val="20"/>
                <w:szCs w:val="20"/>
              </w:rPr>
              <w:t xml:space="preserve"> </w:t>
            </w:r>
            <w:r>
              <w:rPr>
                <w:sz w:val="20"/>
                <w:szCs w:val="20"/>
              </w:rPr>
              <w:t>развитие</w:t>
            </w:r>
            <w:r>
              <w:rPr>
                <w:spacing w:val="-7"/>
                <w:sz w:val="20"/>
                <w:szCs w:val="20"/>
              </w:rPr>
              <w:t xml:space="preserve"> </w:t>
            </w:r>
            <w:r>
              <w:rPr>
                <w:sz w:val="20"/>
                <w:szCs w:val="20"/>
              </w:rPr>
              <w:t>психомоторной</w:t>
            </w:r>
            <w:r>
              <w:rPr>
                <w:spacing w:val="-3"/>
                <w:sz w:val="20"/>
                <w:szCs w:val="20"/>
              </w:rPr>
              <w:t xml:space="preserve"> </w:t>
            </w:r>
            <w:r>
              <w:rPr>
                <w:sz w:val="20"/>
                <w:szCs w:val="20"/>
              </w:rPr>
              <w:t>сферы,</w:t>
            </w:r>
            <w:r>
              <w:rPr>
                <w:spacing w:val="-3"/>
                <w:sz w:val="20"/>
                <w:szCs w:val="20"/>
              </w:rPr>
              <w:t xml:space="preserve"> </w:t>
            </w:r>
            <w:r>
              <w:rPr>
                <w:sz w:val="20"/>
                <w:szCs w:val="20"/>
              </w:rPr>
              <w:t>координации</w:t>
            </w:r>
            <w:r>
              <w:rPr>
                <w:spacing w:val="-3"/>
                <w:sz w:val="20"/>
                <w:szCs w:val="20"/>
              </w:rPr>
              <w:t xml:space="preserve"> </w:t>
            </w:r>
            <w:r>
              <w:rPr>
                <w:spacing w:val="-3"/>
                <w:sz w:val="20"/>
                <w:szCs w:val="20"/>
              </w:rPr>
              <w:br/>
            </w:r>
            <w:r>
              <w:rPr>
                <w:sz w:val="20"/>
                <w:szCs w:val="20"/>
              </w:rPr>
              <w:t>и</w:t>
            </w:r>
            <w:r>
              <w:rPr>
                <w:spacing w:val="-3"/>
                <w:sz w:val="20"/>
                <w:szCs w:val="20"/>
              </w:rPr>
              <w:t xml:space="preserve"> </w:t>
            </w:r>
            <w:r>
              <w:rPr>
                <w:sz w:val="20"/>
                <w:szCs w:val="20"/>
              </w:rPr>
              <w:t>регуляции</w:t>
            </w:r>
            <w:r>
              <w:rPr>
                <w:spacing w:val="-3"/>
                <w:sz w:val="20"/>
                <w:szCs w:val="20"/>
              </w:rPr>
              <w:t xml:space="preserve"> </w:t>
            </w:r>
            <w:r>
              <w:rPr>
                <w:sz w:val="20"/>
                <w:szCs w:val="20"/>
              </w:rPr>
              <w:t>движений;</w:t>
            </w:r>
          </w:p>
          <w:p w14:paraId="497A0B19" w14:textId="77777777" w:rsidR="002C6E8D" w:rsidRDefault="0069355F" w:rsidP="00E04FBF">
            <w:pPr>
              <w:pStyle w:val="af3"/>
              <w:numPr>
                <w:ilvl w:val="1"/>
                <w:numId w:val="12"/>
              </w:numPr>
              <w:tabs>
                <w:tab w:val="left" w:pos="349"/>
              </w:tabs>
              <w:spacing w:before="40"/>
              <w:ind w:left="0" w:right="248" w:firstLine="349"/>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обеспечивающих</w:t>
            </w:r>
            <w:r>
              <w:rPr>
                <w:spacing w:val="1"/>
                <w:sz w:val="20"/>
                <w:szCs w:val="20"/>
              </w:rPr>
              <w:t xml:space="preserve"> </w:t>
            </w:r>
            <w:r>
              <w:rPr>
                <w:sz w:val="20"/>
                <w:szCs w:val="20"/>
              </w:rPr>
              <w:t>развитие,</w:t>
            </w:r>
            <w:r>
              <w:rPr>
                <w:spacing w:val="1"/>
                <w:sz w:val="20"/>
                <w:szCs w:val="20"/>
              </w:rPr>
              <w:t xml:space="preserve"> </w:t>
            </w:r>
            <w:r>
              <w:rPr>
                <w:sz w:val="20"/>
                <w:szCs w:val="20"/>
              </w:rPr>
              <w:t>обучение</w:t>
            </w:r>
            <w:r>
              <w:rPr>
                <w:spacing w:val="1"/>
                <w:sz w:val="20"/>
                <w:szCs w:val="20"/>
              </w:rPr>
              <w:t xml:space="preserve"> </w:t>
            </w:r>
            <w:r>
              <w:rPr>
                <w:sz w:val="20"/>
                <w:szCs w:val="20"/>
              </w:rPr>
              <w:t>и</w:t>
            </w:r>
            <w:r>
              <w:rPr>
                <w:spacing w:val="1"/>
                <w:sz w:val="20"/>
                <w:szCs w:val="20"/>
              </w:rPr>
              <w:t xml:space="preserve"> </w:t>
            </w:r>
            <w:r>
              <w:rPr>
                <w:sz w:val="20"/>
                <w:szCs w:val="20"/>
              </w:rPr>
              <w:lastRenderedPageBreak/>
              <w:t>воспитание</w:t>
            </w:r>
            <w:r>
              <w:rPr>
                <w:spacing w:val="1"/>
                <w:sz w:val="20"/>
                <w:szCs w:val="20"/>
              </w:rPr>
              <w:t xml:space="preserve"> </w:t>
            </w:r>
            <w:r>
              <w:rPr>
                <w:sz w:val="20"/>
                <w:szCs w:val="20"/>
              </w:rPr>
              <w:t>детей</w:t>
            </w:r>
            <w:r>
              <w:rPr>
                <w:spacing w:val="1"/>
                <w:sz w:val="20"/>
                <w:szCs w:val="20"/>
              </w:rPr>
              <w:t xml:space="preserve"> </w:t>
            </w:r>
            <w:r>
              <w:rPr>
                <w:sz w:val="20"/>
                <w:szCs w:val="20"/>
              </w:rPr>
              <w:t>с</w:t>
            </w:r>
            <w:r>
              <w:rPr>
                <w:spacing w:val="1"/>
                <w:sz w:val="20"/>
                <w:szCs w:val="20"/>
              </w:rPr>
              <w:t xml:space="preserve"> </w:t>
            </w:r>
            <w:r>
              <w:rPr>
                <w:sz w:val="20"/>
                <w:szCs w:val="20"/>
              </w:rPr>
              <w:t>ярко</w:t>
            </w:r>
            <w:r>
              <w:rPr>
                <w:spacing w:val="1"/>
                <w:sz w:val="20"/>
                <w:szCs w:val="20"/>
              </w:rPr>
              <w:t xml:space="preserve"> </w:t>
            </w:r>
            <w:r>
              <w:rPr>
                <w:sz w:val="20"/>
                <w:szCs w:val="20"/>
              </w:rPr>
              <w:t>выраженной познавательной направленностью, высоким уровнем умственного развития или иной</w:t>
            </w:r>
            <w:r>
              <w:rPr>
                <w:spacing w:val="1"/>
                <w:sz w:val="20"/>
                <w:szCs w:val="20"/>
              </w:rPr>
              <w:t xml:space="preserve"> </w:t>
            </w:r>
            <w:r>
              <w:rPr>
                <w:sz w:val="20"/>
                <w:szCs w:val="20"/>
              </w:rPr>
              <w:t>направленностью</w:t>
            </w:r>
            <w:r>
              <w:rPr>
                <w:spacing w:val="-1"/>
                <w:sz w:val="20"/>
                <w:szCs w:val="20"/>
              </w:rPr>
              <w:t xml:space="preserve"> </w:t>
            </w:r>
            <w:r>
              <w:rPr>
                <w:sz w:val="20"/>
                <w:szCs w:val="20"/>
              </w:rPr>
              <w:t>одаренности;</w:t>
            </w:r>
          </w:p>
          <w:p w14:paraId="6A08A34F" w14:textId="77777777" w:rsidR="002C6E8D" w:rsidRDefault="0069355F" w:rsidP="00E04FBF">
            <w:pPr>
              <w:pStyle w:val="af3"/>
              <w:numPr>
                <w:ilvl w:val="1"/>
                <w:numId w:val="12"/>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Pr>
                <w:spacing w:val="-57"/>
                <w:sz w:val="20"/>
                <w:szCs w:val="20"/>
              </w:rPr>
              <w:t xml:space="preserve"> </w:t>
            </w:r>
            <w:r>
              <w:rPr>
                <w:sz w:val="20"/>
                <w:szCs w:val="20"/>
              </w:rPr>
              <w:t>деятельности;</w:t>
            </w:r>
          </w:p>
          <w:p w14:paraId="686DF6BF" w14:textId="77777777" w:rsidR="002C6E8D" w:rsidRDefault="0069355F" w:rsidP="00E04FBF">
            <w:pPr>
              <w:pStyle w:val="af3"/>
              <w:numPr>
                <w:ilvl w:val="1"/>
                <w:numId w:val="12"/>
              </w:numPr>
              <w:tabs>
                <w:tab w:val="left" w:pos="349"/>
              </w:tabs>
              <w:ind w:left="0" w:right="248" w:firstLine="349"/>
              <w:rPr>
                <w:sz w:val="20"/>
                <w:szCs w:val="20"/>
              </w:rPr>
            </w:pPr>
            <w:r>
              <w:rPr>
                <w:sz w:val="20"/>
                <w:szCs w:val="20"/>
              </w:rPr>
              <w:t>формирование</w:t>
            </w:r>
            <w:r>
              <w:rPr>
                <w:spacing w:val="1"/>
                <w:sz w:val="20"/>
                <w:szCs w:val="20"/>
              </w:rPr>
              <w:t xml:space="preserve"> </w:t>
            </w:r>
            <w:r>
              <w:rPr>
                <w:sz w:val="20"/>
                <w:szCs w:val="20"/>
              </w:rPr>
              <w:t>инклюзивной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обеспечивающей</w:t>
            </w:r>
            <w:r>
              <w:rPr>
                <w:spacing w:val="1"/>
                <w:sz w:val="20"/>
                <w:szCs w:val="20"/>
              </w:rPr>
              <w:t xml:space="preserve"> </w:t>
            </w:r>
            <w:r>
              <w:rPr>
                <w:sz w:val="20"/>
                <w:szCs w:val="20"/>
              </w:rPr>
              <w:t>включение</w:t>
            </w:r>
            <w:r>
              <w:rPr>
                <w:spacing w:val="1"/>
                <w:sz w:val="20"/>
                <w:szCs w:val="20"/>
              </w:rPr>
              <w:t xml:space="preserve"> </w:t>
            </w:r>
            <w:r>
              <w:rPr>
                <w:sz w:val="20"/>
                <w:szCs w:val="20"/>
              </w:rPr>
              <w:t>детей</w:t>
            </w:r>
            <w:r>
              <w:rPr>
                <w:spacing w:val="1"/>
                <w:sz w:val="20"/>
                <w:szCs w:val="20"/>
              </w:rPr>
              <w:t xml:space="preserve"> </w:t>
            </w:r>
            <w:r>
              <w:rPr>
                <w:sz w:val="20"/>
                <w:szCs w:val="20"/>
              </w:rPr>
              <w:t>иностранных</w:t>
            </w:r>
            <w:r>
              <w:rPr>
                <w:spacing w:val="1"/>
                <w:sz w:val="20"/>
                <w:szCs w:val="20"/>
              </w:rPr>
              <w:t xml:space="preserve"> </w:t>
            </w:r>
            <w:r>
              <w:rPr>
                <w:sz w:val="20"/>
                <w:szCs w:val="20"/>
              </w:rPr>
              <w:t>граждан</w:t>
            </w:r>
            <w:r>
              <w:rPr>
                <w:spacing w:val="1"/>
                <w:sz w:val="20"/>
                <w:szCs w:val="20"/>
              </w:rPr>
              <w:t xml:space="preserve"> </w:t>
            </w:r>
            <w:r>
              <w:rPr>
                <w:sz w:val="20"/>
                <w:szCs w:val="20"/>
              </w:rPr>
              <w:t>в</w:t>
            </w:r>
            <w:r>
              <w:rPr>
                <w:spacing w:val="1"/>
                <w:sz w:val="20"/>
                <w:szCs w:val="20"/>
              </w:rPr>
              <w:t xml:space="preserve"> </w:t>
            </w:r>
            <w:r>
              <w:rPr>
                <w:sz w:val="20"/>
                <w:szCs w:val="20"/>
              </w:rPr>
              <w:t>российское</w:t>
            </w:r>
            <w:r>
              <w:rPr>
                <w:spacing w:val="1"/>
                <w:sz w:val="20"/>
                <w:szCs w:val="20"/>
              </w:rPr>
              <w:t xml:space="preserve"> </w:t>
            </w:r>
            <w:r>
              <w:rPr>
                <w:sz w:val="20"/>
                <w:szCs w:val="20"/>
              </w:rPr>
              <w:t>образовательное</w:t>
            </w:r>
            <w:r>
              <w:rPr>
                <w:spacing w:val="1"/>
                <w:sz w:val="20"/>
                <w:szCs w:val="20"/>
              </w:rPr>
              <w:t xml:space="preserve"> </w:t>
            </w:r>
            <w:r>
              <w:rPr>
                <w:sz w:val="20"/>
                <w:szCs w:val="20"/>
              </w:rPr>
              <w:t>пространство</w:t>
            </w:r>
            <w:r>
              <w:rPr>
                <w:spacing w:val="61"/>
                <w:sz w:val="20"/>
                <w:szCs w:val="20"/>
              </w:rPr>
              <w:t xml:space="preserve"> </w:t>
            </w:r>
            <w:r>
              <w:rPr>
                <w:sz w:val="20"/>
                <w:szCs w:val="20"/>
              </w:rPr>
              <w:t>с</w:t>
            </w:r>
            <w:r>
              <w:rPr>
                <w:spacing w:val="1"/>
                <w:sz w:val="20"/>
                <w:szCs w:val="20"/>
              </w:rPr>
              <w:t xml:space="preserve"> </w:t>
            </w:r>
            <w:r>
              <w:rPr>
                <w:sz w:val="20"/>
                <w:szCs w:val="20"/>
              </w:rPr>
              <w:t>сохранением</w:t>
            </w:r>
            <w:r>
              <w:rPr>
                <w:spacing w:val="-2"/>
                <w:sz w:val="20"/>
                <w:szCs w:val="20"/>
              </w:rPr>
              <w:t xml:space="preserve"> </w:t>
            </w:r>
            <w:r>
              <w:rPr>
                <w:sz w:val="20"/>
                <w:szCs w:val="20"/>
              </w:rPr>
              <w:t>культуры и</w:t>
            </w:r>
            <w:r>
              <w:rPr>
                <w:spacing w:val="-1"/>
                <w:sz w:val="20"/>
                <w:szCs w:val="20"/>
              </w:rPr>
              <w:t xml:space="preserve"> </w:t>
            </w:r>
            <w:r>
              <w:rPr>
                <w:sz w:val="20"/>
                <w:szCs w:val="20"/>
              </w:rPr>
              <w:t>идентичности, связанных со</w:t>
            </w:r>
            <w:r>
              <w:rPr>
                <w:spacing w:val="-1"/>
                <w:sz w:val="20"/>
                <w:szCs w:val="20"/>
              </w:rPr>
              <w:t xml:space="preserve"> </w:t>
            </w:r>
            <w:r>
              <w:rPr>
                <w:sz w:val="20"/>
                <w:szCs w:val="20"/>
              </w:rPr>
              <w:t>страной</w:t>
            </w:r>
            <w:r>
              <w:rPr>
                <w:spacing w:val="-3"/>
                <w:sz w:val="20"/>
                <w:szCs w:val="20"/>
              </w:rPr>
              <w:t xml:space="preserve"> </w:t>
            </w:r>
            <w:r>
              <w:rPr>
                <w:sz w:val="20"/>
                <w:szCs w:val="20"/>
              </w:rPr>
              <w:t>исхода\происхождения;</w:t>
            </w:r>
          </w:p>
          <w:p w14:paraId="5D9FF08D" w14:textId="77777777" w:rsidR="002C6E8D" w:rsidRDefault="0069355F" w:rsidP="00E04FBF">
            <w:pPr>
              <w:pStyle w:val="af3"/>
              <w:numPr>
                <w:ilvl w:val="1"/>
                <w:numId w:val="12"/>
              </w:numPr>
              <w:tabs>
                <w:tab w:val="left" w:pos="349"/>
              </w:tabs>
              <w:ind w:left="0" w:right="248" w:firstLine="349"/>
              <w:rPr>
                <w:sz w:val="20"/>
                <w:szCs w:val="20"/>
              </w:rPr>
            </w:pPr>
            <w:r>
              <w:rPr>
                <w:sz w:val="20"/>
                <w:szCs w:val="20"/>
              </w:rPr>
              <w:t>оказание</w:t>
            </w:r>
            <w:r>
              <w:rPr>
                <w:spacing w:val="1"/>
                <w:sz w:val="20"/>
                <w:szCs w:val="20"/>
              </w:rPr>
              <w:t xml:space="preserve"> </w:t>
            </w:r>
            <w:r>
              <w:rPr>
                <w:sz w:val="20"/>
                <w:szCs w:val="20"/>
              </w:rPr>
              <w:t>поддержки</w:t>
            </w:r>
            <w:r>
              <w:rPr>
                <w:spacing w:val="1"/>
                <w:sz w:val="20"/>
                <w:szCs w:val="20"/>
              </w:rPr>
              <w:t xml:space="preserve"> </w:t>
            </w:r>
            <w:r>
              <w:rPr>
                <w:sz w:val="20"/>
                <w:szCs w:val="20"/>
              </w:rPr>
              <w:t>ребенку</w:t>
            </w:r>
            <w:r>
              <w:rPr>
                <w:spacing w:val="1"/>
                <w:sz w:val="20"/>
                <w:szCs w:val="20"/>
              </w:rPr>
              <w:t xml:space="preserve"> </w:t>
            </w:r>
            <w:r>
              <w:rPr>
                <w:sz w:val="20"/>
                <w:szCs w:val="20"/>
              </w:rPr>
              <w:t>в</w:t>
            </w:r>
            <w:r>
              <w:rPr>
                <w:spacing w:val="1"/>
                <w:sz w:val="20"/>
                <w:szCs w:val="20"/>
              </w:rPr>
              <w:t xml:space="preserve"> </w:t>
            </w:r>
            <w:r>
              <w:rPr>
                <w:sz w:val="20"/>
                <w:szCs w:val="20"/>
              </w:rPr>
              <w:t>случаях</w:t>
            </w:r>
            <w:r>
              <w:rPr>
                <w:spacing w:val="1"/>
                <w:sz w:val="20"/>
                <w:szCs w:val="20"/>
              </w:rPr>
              <w:t xml:space="preserve"> </w:t>
            </w:r>
            <w:r>
              <w:rPr>
                <w:sz w:val="20"/>
                <w:szCs w:val="20"/>
              </w:rPr>
              <w:t>неблагоприятных</w:t>
            </w:r>
            <w:r>
              <w:rPr>
                <w:spacing w:val="1"/>
                <w:sz w:val="20"/>
                <w:szCs w:val="20"/>
              </w:rPr>
              <w:t xml:space="preserve"> </w:t>
            </w:r>
            <w:r>
              <w:rPr>
                <w:sz w:val="20"/>
                <w:szCs w:val="20"/>
              </w:rPr>
              <w:t>условий</w:t>
            </w:r>
            <w:r>
              <w:rPr>
                <w:spacing w:val="1"/>
                <w:sz w:val="20"/>
                <w:szCs w:val="20"/>
              </w:rPr>
              <w:t xml:space="preserve"> </w:t>
            </w:r>
            <w:r>
              <w:rPr>
                <w:sz w:val="20"/>
                <w:szCs w:val="20"/>
              </w:rPr>
              <w:t>жизни,</w:t>
            </w:r>
            <w:r>
              <w:rPr>
                <w:spacing w:val="1"/>
                <w:sz w:val="20"/>
                <w:szCs w:val="20"/>
              </w:rPr>
              <w:t xml:space="preserve"> </w:t>
            </w:r>
            <w:r>
              <w:rPr>
                <w:sz w:val="20"/>
                <w:szCs w:val="20"/>
              </w:rPr>
              <w:t>психотравмирующих обстоятельствах при условии информирования соответствующих структур</w:t>
            </w:r>
            <w:r>
              <w:rPr>
                <w:spacing w:val="1"/>
                <w:sz w:val="20"/>
                <w:szCs w:val="20"/>
              </w:rPr>
              <w:t xml:space="preserve"> </w:t>
            </w:r>
            <w:r>
              <w:rPr>
                <w:sz w:val="20"/>
                <w:szCs w:val="20"/>
              </w:rPr>
              <w:t>социальной</w:t>
            </w:r>
            <w:r>
              <w:rPr>
                <w:spacing w:val="-1"/>
                <w:sz w:val="20"/>
                <w:szCs w:val="20"/>
              </w:rPr>
              <w:t xml:space="preserve"> </w:t>
            </w:r>
            <w:r>
              <w:rPr>
                <w:sz w:val="20"/>
                <w:szCs w:val="20"/>
              </w:rPr>
              <w:t>защиты;</w:t>
            </w:r>
          </w:p>
          <w:p w14:paraId="5BDC3207" w14:textId="77777777" w:rsidR="002C6E8D" w:rsidRDefault="0069355F" w:rsidP="00E04FBF">
            <w:pPr>
              <w:pStyle w:val="af3"/>
              <w:numPr>
                <w:ilvl w:val="1"/>
                <w:numId w:val="12"/>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Pr>
                <w:spacing w:val="-57"/>
                <w:sz w:val="20"/>
                <w:szCs w:val="20"/>
              </w:rPr>
              <w:t xml:space="preserve"> </w:t>
            </w:r>
            <w:r>
              <w:rPr>
                <w:sz w:val="20"/>
                <w:szCs w:val="20"/>
              </w:rPr>
              <w:t>неадекватные</w:t>
            </w:r>
            <w:r>
              <w:rPr>
                <w:spacing w:val="1"/>
                <w:sz w:val="20"/>
                <w:szCs w:val="20"/>
              </w:rPr>
              <w:t xml:space="preserve"> </w:t>
            </w:r>
            <w:r>
              <w:rPr>
                <w:sz w:val="20"/>
                <w:szCs w:val="20"/>
              </w:rPr>
              <w:t>методы</w:t>
            </w:r>
            <w:r>
              <w:rPr>
                <w:spacing w:val="1"/>
                <w:sz w:val="20"/>
                <w:szCs w:val="20"/>
              </w:rPr>
              <w:t xml:space="preserve"> </w:t>
            </w:r>
            <w:r>
              <w:rPr>
                <w:sz w:val="20"/>
                <w:szCs w:val="20"/>
              </w:rPr>
              <w:t>воспитания</w:t>
            </w:r>
            <w:r>
              <w:rPr>
                <w:spacing w:val="1"/>
                <w:sz w:val="20"/>
                <w:szCs w:val="20"/>
              </w:rPr>
              <w:t xml:space="preserve"> </w:t>
            </w:r>
            <w:r>
              <w:rPr>
                <w:sz w:val="20"/>
                <w:szCs w:val="20"/>
              </w:rPr>
              <w:t>в</w:t>
            </w:r>
            <w:r>
              <w:rPr>
                <w:spacing w:val="1"/>
                <w:sz w:val="20"/>
                <w:szCs w:val="20"/>
              </w:rPr>
              <w:t xml:space="preserve"> </w:t>
            </w:r>
            <w:r>
              <w:rPr>
                <w:sz w:val="20"/>
                <w:szCs w:val="20"/>
              </w:rPr>
              <w:t>семье</w:t>
            </w:r>
            <w:r>
              <w:rPr>
                <w:spacing w:val="1"/>
                <w:sz w:val="20"/>
                <w:szCs w:val="20"/>
              </w:rPr>
              <w:t xml:space="preserve"> </w:t>
            </w:r>
            <w:r>
              <w:rPr>
                <w:sz w:val="20"/>
                <w:szCs w:val="20"/>
              </w:rPr>
              <w:t>во</w:t>
            </w:r>
            <w:r>
              <w:rPr>
                <w:spacing w:val="1"/>
                <w:sz w:val="20"/>
                <w:szCs w:val="20"/>
              </w:rPr>
              <w:t xml:space="preserve"> </w:t>
            </w:r>
            <w:r>
              <w:rPr>
                <w:sz w:val="20"/>
                <w:szCs w:val="20"/>
              </w:rPr>
              <w:t>взаимодействии</w:t>
            </w:r>
            <w:r>
              <w:rPr>
                <w:spacing w:val="1"/>
                <w:sz w:val="20"/>
                <w:szCs w:val="20"/>
              </w:rPr>
              <w:t xml:space="preserve"> </w:t>
            </w:r>
            <w:r>
              <w:rPr>
                <w:sz w:val="20"/>
                <w:szCs w:val="20"/>
              </w:rPr>
              <w:t>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с</w:t>
            </w:r>
            <w:r>
              <w:rPr>
                <w:spacing w:val="-2"/>
                <w:sz w:val="20"/>
                <w:szCs w:val="20"/>
              </w:rPr>
              <w:t xml:space="preserve"> </w:t>
            </w:r>
            <w:r>
              <w:rPr>
                <w:sz w:val="20"/>
                <w:szCs w:val="20"/>
              </w:rPr>
              <w:t>детьми;</w:t>
            </w:r>
          </w:p>
          <w:p w14:paraId="29782A75" w14:textId="77777777" w:rsidR="002C6E8D" w:rsidRDefault="0069355F" w:rsidP="00E04FBF">
            <w:pPr>
              <w:pStyle w:val="af3"/>
              <w:numPr>
                <w:ilvl w:val="1"/>
                <w:numId w:val="12"/>
              </w:numPr>
              <w:tabs>
                <w:tab w:val="left" w:pos="349"/>
              </w:tabs>
              <w:ind w:left="0" w:firstLine="349"/>
              <w:rPr>
                <w:sz w:val="20"/>
                <w:szCs w:val="20"/>
              </w:rPr>
            </w:pPr>
            <w:r>
              <w:rPr>
                <w:sz w:val="20"/>
                <w:szCs w:val="20"/>
              </w:rPr>
              <w:t>помощь</w:t>
            </w:r>
            <w:r>
              <w:rPr>
                <w:spacing w:val="-4"/>
                <w:sz w:val="20"/>
                <w:szCs w:val="20"/>
              </w:rPr>
              <w:t xml:space="preserve"> </w:t>
            </w:r>
            <w:r>
              <w:rPr>
                <w:sz w:val="20"/>
                <w:szCs w:val="20"/>
              </w:rPr>
              <w:t>в</w:t>
            </w:r>
            <w:r>
              <w:rPr>
                <w:spacing w:val="-2"/>
                <w:sz w:val="20"/>
                <w:szCs w:val="20"/>
              </w:rPr>
              <w:t xml:space="preserve"> </w:t>
            </w:r>
            <w:r>
              <w:rPr>
                <w:sz w:val="20"/>
                <w:szCs w:val="20"/>
              </w:rPr>
              <w:t>устранении</w:t>
            </w:r>
            <w:r>
              <w:rPr>
                <w:spacing w:val="-4"/>
                <w:sz w:val="20"/>
                <w:szCs w:val="20"/>
              </w:rPr>
              <w:t xml:space="preserve"> </w:t>
            </w:r>
            <w:r>
              <w:rPr>
                <w:sz w:val="20"/>
                <w:szCs w:val="20"/>
              </w:rPr>
              <w:t>психотравмирующих</w:t>
            </w:r>
            <w:r>
              <w:rPr>
                <w:spacing w:val="-1"/>
                <w:sz w:val="20"/>
                <w:szCs w:val="20"/>
              </w:rPr>
              <w:t xml:space="preserve"> </w:t>
            </w:r>
            <w:r>
              <w:rPr>
                <w:sz w:val="20"/>
                <w:szCs w:val="20"/>
              </w:rPr>
              <w:t>ситуаций</w:t>
            </w:r>
            <w:r>
              <w:rPr>
                <w:spacing w:val="-3"/>
                <w:sz w:val="20"/>
                <w:szCs w:val="20"/>
              </w:rPr>
              <w:t xml:space="preserve"> </w:t>
            </w:r>
            <w:r>
              <w:rPr>
                <w:sz w:val="20"/>
                <w:szCs w:val="20"/>
              </w:rPr>
              <w:t>в</w:t>
            </w:r>
            <w:r>
              <w:rPr>
                <w:spacing w:val="-5"/>
                <w:sz w:val="20"/>
                <w:szCs w:val="20"/>
              </w:rPr>
              <w:t xml:space="preserve"> </w:t>
            </w:r>
            <w:r>
              <w:rPr>
                <w:sz w:val="20"/>
                <w:szCs w:val="20"/>
              </w:rPr>
              <w:t>жизни</w:t>
            </w:r>
            <w:r>
              <w:rPr>
                <w:spacing w:val="-3"/>
                <w:sz w:val="20"/>
                <w:szCs w:val="20"/>
              </w:rPr>
              <w:t xml:space="preserve"> </w:t>
            </w:r>
            <w:r>
              <w:rPr>
                <w:sz w:val="20"/>
                <w:szCs w:val="20"/>
              </w:rPr>
              <w:t>ребенка.</w:t>
            </w:r>
          </w:p>
        </w:tc>
        <w:tc>
          <w:tcPr>
            <w:tcW w:w="1022" w:type="pct"/>
          </w:tcPr>
          <w:p w14:paraId="0201A446"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(непосредственное  наблюдение и его разновидности, опосредованное наблюдение, показ и рассматривание картинок, объектов и их действий);</w:t>
            </w:r>
          </w:p>
          <w:p w14:paraId="1407B5C6"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метод наглядного моделирования (пиктограммы, мнемотаблицы, предметно-схематические модели);</w:t>
            </w:r>
          </w:p>
          <w:p w14:paraId="06D52415"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14:paraId="39D5F81F"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практические</w:t>
            </w:r>
            <w:r w:rsidRPr="00BB00E8">
              <w:rPr>
                <w:color w:val="000000"/>
                <w:sz w:val="20"/>
              </w:rPr>
              <w:t> (дидактические игры, игры-драматизации, инсценировки, дидактические  упражнения)</w:t>
            </w:r>
          </w:p>
          <w:p w14:paraId="609C8378" w14:textId="77777777" w:rsidR="002C6E8D" w:rsidRPr="00BB00E8" w:rsidRDefault="002C6E8D">
            <w:pPr>
              <w:spacing w:after="255" w:line="240" w:lineRule="auto"/>
              <w:rPr>
                <w:b/>
                <w:color w:val="333333"/>
                <w:sz w:val="20"/>
              </w:rPr>
            </w:pPr>
          </w:p>
        </w:tc>
      </w:tr>
      <w:tr w:rsidR="002C6E8D" w14:paraId="31A2AE09" w14:textId="77777777">
        <w:tc>
          <w:tcPr>
            <w:tcW w:w="1320" w:type="pct"/>
          </w:tcPr>
          <w:p w14:paraId="2EAB02EF" w14:textId="77777777" w:rsidR="002C6E8D" w:rsidRPr="0091411B" w:rsidRDefault="0069355F">
            <w:pPr>
              <w:widowControl w:val="0"/>
              <w:spacing w:before="43" w:line="240" w:lineRule="auto"/>
              <w:rPr>
                <w:b/>
                <w:sz w:val="20"/>
              </w:rPr>
            </w:pPr>
            <w:r w:rsidRPr="0091411B">
              <w:rPr>
                <w:b/>
                <w:sz w:val="20"/>
              </w:rPr>
              <w:t>Консультативная</w:t>
            </w:r>
            <w:r w:rsidRPr="0091411B">
              <w:rPr>
                <w:b/>
                <w:spacing w:val="-6"/>
                <w:sz w:val="20"/>
              </w:rPr>
              <w:t xml:space="preserve"> </w:t>
            </w:r>
            <w:r w:rsidRPr="0091411B">
              <w:rPr>
                <w:b/>
                <w:sz w:val="20"/>
              </w:rPr>
              <w:t>работа</w:t>
            </w:r>
            <w:r w:rsidRPr="0091411B">
              <w:rPr>
                <w:b/>
                <w:spacing w:val="-5"/>
                <w:sz w:val="20"/>
              </w:rPr>
              <w:t xml:space="preserve"> </w:t>
            </w:r>
          </w:p>
          <w:p w14:paraId="719C6A0E" w14:textId="77777777" w:rsidR="002C6E8D" w:rsidRDefault="002C6E8D">
            <w:pPr>
              <w:widowControl w:val="0"/>
              <w:spacing w:line="240" w:lineRule="auto"/>
              <w:rPr>
                <w:b/>
                <w:i/>
                <w:sz w:val="20"/>
              </w:rPr>
            </w:pPr>
          </w:p>
        </w:tc>
        <w:tc>
          <w:tcPr>
            <w:tcW w:w="2659" w:type="pct"/>
          </w:tcPr>
          <w:p w14:paraId="189D961F" w14:textId="77777777" w:rsidR="002C6E8D" w:rsidRDefault="0069355F" w:rsidP="00E04FBF">
            <w:pPr>
              <w:pStyle w:val="af3"/>
              <w:numPr>
                <w:ilvl w:val="0"/>
                <w:numId w:val="12"/>
              </w:numPr>
              <w:tabs>
                <w:tab w:val="left" w:pos="993"/>
              </w:tabs>
              <w:spacing w:before="41"/>
              <w:ind w:left="65" w:right="254" w:firstLine="295"/>
              <w:rPr>
                <w:sz w:val="20"/>
                <w:szCs w:val="20"/>
              </w:rPr>
            </w:pPr>
            <w:r>
              <w:rPr>
                <w:sz w:val="20"/>
                <w:szCs w:val="20"/>
              </w:rPr>
              <w:t>разработку</w:t>
            </w:r>
            <w:r>
              <w:rPr>
                <w:spacing w:val="1"/>
                <w:sz w:val="20"/>
                <w:szCs w:val="20"/>
              </w:rPr>
              <w:t xml:space="preserve"> </w:t>
            </w:r>
            <w:r>
              <w:rPr>
                <w:sz w:val="20"/>
                <w:szCs w:val="20"/>
              </w:rPr>
              <w:t>рекомендаций</w:t>
            </w:r>
            <w:r>
              <w:rPr>
                <w:spacing w:val="1"/>
                <w:sz w:val="20"/>
                <w:szCs w:val="20"/>
              </w:rPr>
              <w:t xml:space="preserve"> </w:t>
            </w:r>
            <w:r>
              <w:rPr>
                <w:sz w:val="20"/>
                <w:szCs w:val="20"/>
              </w:rPr>
              <w:t>по</w:t>
            </w:r>
            <w:r>
              <w:rPr>
                <w:spacing w:val="1"/>
                <w:sz w:val="20"/>
                <w:szCs w:val="20"/>
              </w:rPr>
              <w:t xml:space="preserve"> </w:t>
            </w:r>
            <w:r>
              <w:rPr>
                <w:sz w:val="20"/>
                <w:szCs w:val="20"/>
              </w:rPr>
              <w:t>основным</w:t>
            </w:r>
            <w:r>
              <w:rPr>
                <w:spacing w:val="1"/>
                <w:sz w:val="20"/>
                <w:szCs w:val="20"/>
              </w:rPr>
              <w:t xml:space="preserve"> </w:t>
            </w:r>
            <w:r>
              <w:rPr>
                <w:sz w:val="20"/>
                <w:szCs w:val="20"/>
              </w:rPr>
              <w:t>направлениям</w:t>
            </w:r>
            <w:r>
              <w:rPr>
                <w:spacing w:val="1"/>
                <w:sz w:val="20"/>
                <w:szCs w:val="20"/>
              </w:rPr>
              <w:t xml:space="preserve"> </w:t>
            </w:r>
            <w:r>
              <w:rPr>
                <w:sz w:val="20"/>
                <w:szCs w:val="20"/>
              </w:rPr>
              <w:t>работы</w:t>
            </w:r>
            <w:r>
              <w:rPr>
                <w:spacing w:val="1"/>
                <w:sz w:val="20"/>
                <w:szCs w:val="20"/>
              </w:rPr>
              <w:t xml:space="preserve"> </w:t>
            </w:r>
            <w:r>
              <w:rPr>
                <w:sz w:val="20"/>
                <w:szCs w:val="20"/>
              </w:rPr>
              <w:t>с</w:t>
            </w:r>
            <w:r>
              <w:rPr>
                <w:spacing w:val="1"/>
                <w:sz w:val="20"/>
                <w:szCs w:val="20"/>
              </w:rPr>
              <w:t xml:space="preserve"> </w:t>
            </w:r>
            <w:r>
              <w:rPr>
                <w:sz w:val="20"/>
                <w:szCs w:val="20"/>
              </w:rPr>
              <w:t>обучающимся</w:t>
            </w:r>
            <w:r>
              <w:rPr>
                <w:spacing w:val="1"/>
                <w:sz w:val="20"/>
                <w:szCs w:val="20"/>
              </w:rPr>
              <w:t xml:space="preserve"> </w:t>
            </w:r>
            <w:r>
              <w:rPr>
                <w:sz w:val="20"/>
                <w:szCs w:val="20"/>
              </w:rPr>
              <w:t>с</w:t>
            </w:r>
            <w:r>
              <w:rPr>
                <w:spacing w:val="1"/>
                <w:sz w:val="20"/>
                <w:szCs w:val="20"/>
              </w:rPr>
              <w:t xml:space="preserve"> </w:t>
            </w:r>
            <w:r>
              <w:rPr>
                <w:sz w:val="20"/>
                <w:szCs w:val="20"/>
              </w:rPr>
              <w:t>трудностями</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w:t>
            </w:r>
            <w:r>
              <w:rPr>
                <w:spacing w:val="1"/>
                <w:sz w:val="20"/>
                <w:szCs w:val="20"/>
              </w:rPr>
              <w:t xml:space="preserve"> </w:t>
            </w:r>
            <w:r>
              <w:rPr>
                <w:sz w:val="20"/>
                <w:szCs w:val="20"/>
              </w:rPr>
              <w:t>социализации,</w:t>
            </w:r>
            <w:r>
              <w:rPr>
                <w:spacing w:val="1"/>
                <w:sz w:val="20"/>
                <w:szCs w:val="20"/>
              </w:rPr>
              <w:t xml:space="preserve"> </w:t>
            </w:r>
            <w:r>
              <w:rPr>
                <w:sz w:val="20"/>
                <w:szCs w:val="20"/>
              </w:rPr>
              <w:t>единых</w:t>
            </w:r>
            <w:r>
              <w:rPr>
                <w:spacing w:val="1"/>
                <w:sz w:val="20"/>
                <w:szCs w:val="20"/>
              </w:rPr>
              <w:t xml:space="preserve"> </w:t>
            </w:r>
            <w:r>
              <w:rPr>
                <w:sz w:val="20"/>
                <w:szCs w:val="20"/>
              </w:rPr>
              <w:t>для</w:t>
            </w:r>
            <w:r>
              <w:rPr>
                <w:spacing w:val="1"/>
                <w:sz w:val="20"/>
                <w:szCs w:val="20"/>
              </w:rPr>
              <w:t xml:space="preserve"> </w:t>
            </w:r>
            <w:r>
              <w:rPr>
                <w:sz w:val="20"/>
                <w:szCs w:val="20"/>
              </w:rPr>
              <w:t>всех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p>
          <w:p w14:paraId="7094E0A0" w14:textId="77777777" w:rsidR="002C6E8D" w:rsidRDefault="0069355F" w:rsidP="00E04FBF">
            <w:pPr>
              <w:pStyle w:val="af3"/>
              <w:numPr>
                <w:ilvl w:val="0"/>
                <w:numId w:val="12"/>
              </w:numPr>
              <w:tabs>
                <w:tab w:val="left" w:pos="993"/>
              </w:tabs>
              <w:spacing w:before="1"/>
              <w:ind w:left="65" w:right="256" w:firstLine="295"/>
              <w:rPr>
                <w:sz w:val="20"/>
                <w:szCs w:val="20"/>
              </w:rPr>
            </w:pPr>
            <w:r>
              <w:rPr>
                <w:sz w:val="20"/>
                <w:szCs w:val="20"/>
              </w:rPr>
              <w:t>консультирование специалистами педагогов по выбору индивидуально ориентированных</w:t>
            </w:r>
            <w:r>
              <w:rPr>
                <w:spacing w:val="1"/>
                <w:sz w:val="20"/>
                <w:szCs w:val="20"/>
              </w:rPr>
              <w:t xml:space="preserve"> </w:t>
            </w:r>
            <w:r>
              <w:rPr>
                <w:sz w:val="20"/>
                <w:szCs w:val="20"/>
              </w:rPr>
              <w:t>методов</w:t>
            </w:r>
            <w:r>
              <w:rPr>
                <w:spacing w:val="-1"/>
                <w:sz w:val="20"/>
                <w:szCs w:val="20"/>
              </w:rPr>
              <w:t xml:space="preserve"> </w:t>
            </w:r>
            <w:r>
              <w:rPr>
                <w:sz w:val="20"/>
                <w:szCs w:val="20"/>
              </w:rPr>
              <w:t>и приемов работы с</w:t>
            </w:r>
            <w:r>
              <w:rPr>
                <w:spacing w:val="-2"/>
                <w:sz w:val="20"/>
                <w:szCs w:val="20"/>
              </w:rPr>
              <w:t xml:space="preserve"> </w:t>
            </w:r>
            <w:r>
              <w:rPr>
                <w:sz w:val="20"/>
                <w:szCs w:val="20"/>
              </w:rPr>
              <w:t>обучающимся;</w:t>
            </w:r>
          </w:p>
          <w:p w14:paraId="1A7A5143" w14:textId="77777777" w:rsidR="002C6E8D" w:rsidRDefault="0069355F" w:rsidP="00E04FBF">
            <w:pPr>
              <w:pStyle w:val="af3"/>
              <w:numPr>
                <w:ilvl w:val="1"/>
                <w:numId w:val="12"/>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Pr>
                <w:spacing w:val="1"/>
                <w:sz w:val="20"/>
                <w:szCs w:val="20"/>
              </w:rPr>
              <w:t xml:space="preserve"> </w:t>
            </w:r>
            <w:r>
              <w:rPr>
                <w:sz w:val="20"/>
                <w:szCs w:val="20"/>
              </w:rPr>
              <w:t>приемов</w:t>
            </w:r>
            <w:r>
              <w:rPr>
                <w:spacing w:val="-1"/>
                <w:sz w:val="20"/>
                <w:szCs w:val="20"/>
              </w:rPr>
              <w:t xml:space="preserve"> </w:t>
            </w:r>
            <w:r>
              <w:rPr>
                <w:sz w:val="20"/>
                <w:szCs w:val="20"/>
              </w:rPr>
              <w:t>коррекционно-развивающей работы с ребенком</w:t>
            </w:r>
          </w:p>
        </w:tc>
        <w:tc>
          <w:tcPr>
            <w:tcW w:w="1022" w:type="pct"/>
          </w:tcPr>
          <w:p w14:paraId="618C49FC" w14:textId="77777777"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Разработка</w:t>
            </w:r>
            <w:r w:rsidRPr="00BB00E8">
              <w:rPr>
                <w:color w:val="000000"/>
                <w:spacing w:val="1"/>
                <w:sz w:val="20"/>
              </w:rPr>
              <w:t xml:space="preserve"> </w:t>
            </w:r>
            <w:r w:rsidRPr="00BB00E8">
              <w:rPr>
                <w:color w:val="000000"/>
                <w:sz w:val="20"/>
              </w:rPr>
              <w:t>рекомендаций</w:t>
            </w:r>
          </w:p>
          <w:p w14:paraId="5DFF2FCC" w14:textId="77777777"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14:paraId="21D98A7D" w14:textId="77777777"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2C6E8D" w14:paraId="759A3050" w14:textId="77777777">
        <w:tc>
          <w:tcPr>
            <w:tcW w:w="1320" w:type="pct"/>
          </w:tcPr>
          <w:p w14:paraId="48FB53D4" w14:textId="77777777" w:rsidR="002C6E8D" w:rsidRPr="0091411B" w:rsidRDefault="0069355F">
            <w:pPr>
              <w:widowControl w:val="0"/>
              <w:spacing w:line="240" w:lineRule="auto"/>
              <w:rPr>
                <w:b/>
                <w:sz w:val="20"/>
              </w:rPr>
            </w:pPr>
            <w:r w:rsidRPr="0091411B">
              <w:rPr>
                <w:b/>
                <w:sz w:val="20"/>
              </w:rPr>
              <w:t>Информационно-просветительская</w:t>
            </w:r>
            <w:r w:rsidRPr="0091411B">
              <w:rPr>
                <w:b/>
                <w:spacing w:val="-8"/>
                <w:sz w:val="20"/>
              </w:rPr>
              <w:t xml:space="preserve"> </w:t>
            </w:r>
            <w:r w:rsidRPr="0091411B">
              <w:rPr>
                <w:b/>
                <w:sz w:val="20"/>
              </w:rPr>
              <w:t>работа</w:t>
            </w:r>
            <w:r w:rsidRPr="0091411B">
              <w:rPr>
                <w:b/>
                <w:spacing w:val="-7"/>
                <w:sz w:val="20"/>
              </w:rPr>
              <w:t xml:space="preserve"> </w:t>
            </w:r>
          </w:p>
          <w:p w14:paraId="6CCBCD92" w14:textId="77777777" w:rsidR="002C6E8D" w:rsidRDefault="002C6E8D">
            <w:pPr>
              <w:widowControl w:val="0"/>
              <w:spacing w:before="43" w:line="240" w:lineRule="auto"/>
              <w:rPr>
                <w:b/>
                <w:i/>
                <w:sz w:val="20"/>
              </w:rPr>
            </w:pPr>
          </w:p>
        </w:tc>
        <w:tc>
          <w:tcPr>
            <w:tcW w:w="2659" w:type="pct"/>
          </w:tcPr>
          <w:p w14:paraId="619A46E8" w14:textId="77777777" w:rsidR="002C6E8D" w:rsidRDefault="0069355F">
            <w:pPr>
              <w:pStyle w:val="af3"/>
              <w:spacing w:before="41"/>
              <w:ind w:left="65" w:right="243" w:firstLine="426"/>
              <w:rPr>
                <w:sz w:val="20"/>
                <w:szCs w:val="20"/>
              </w:rPr>
            </w:pPr>
            <w:r>
              <w:rPr>
                <w:sz w:val="20"/>
                <w:szCs w:val="20"/>
              </w:rPr>
              <w:t xml:space="preserve">Различные </w:t>
            </w:r>
            <w:r>
              <w:rPr>
                <w:spacing w:val="1"/>
                <w:sz w:val="20"/>
                <w:szCs w:val="20"/>
              </w:rPr>
              <w:t xml:space="preserve"> </w:t>
            </w:r>
            <w:r>
              <w:rPr>
                <w:sz w:val="20"/>
                <w:szCs w:val="20"/>
              </w:rPr>
              <w:t>формы</w:t>
            </w:r>
            <w:r>
              <w:rPr>
                <w:spacing w:val="1"/>
                <w:sz w:val="20"/>
                <w:szCs w:val="20"/>
              </w:rPr>
              <w:t xml:space="preserve"> </w:t>
            </w:r>
            <w:r>
              <w:rPr>
                <w:sz w:val="20"/>
                <w:szCs w:val="20"/>
              </w:rPr>
              <w:t>просветительской</w:t>
            </w:r>
            <w:r>
              <w:rPr>
                <w:spacing w:val="1"/>
                <w:sz w:val="20"/>
                <w:szCs w:val="20"/>
              </w:rPr>
              <w:t xml:space="preserve"> </w:t>
            </w:r>
            <w:r>
              <w:rPr>
                <w:sz w:val="20"/>
                <w:szCs w:val="20"/>
              </w:rPr>
              <w:t>деятельности</w:t>
            </w:r>
            <w:r>
              <w:rPr>
                <w:spacing w:val="1"/>
                <w:sz w:val="20"/>
                <w:szCs w:val="20"/>
              </w:rPr>
              <w:t xml:space="preserve"> </w:t>
            </w:r>
            <w:r>
              <w:rPr>
                <w:sz w:val="20"/>
                <w:szCs w:val="20"/>
              </w:rPr>
              <w:t>(лекции,</w:t>
            </w:r>
            <w:r>
              <w:rPr>
                <w:spacing w:val="1"/>
                <w:sz w:val="20"/>
                <w:szCs w:val="20"/>
              </w:rPr>
              <w:t xml:space="preserve"> </w:t>
            </w:r>
            <w:r>
              <w:rPr>
                <w:sz w:val="20"/>
                <w:szCs w:val="20"/>
              </w:rPr>
              <w:t>беседы,</w:t>
            </w:r>
            <w:r>
              <w:rPr>
                <w:spacing w:val="1"/>
                <w:sz w:val="20"/>
                <w:szCs w:val="20"/>
              </w:rPr>
              <w:t xml:space="preserve"> </w:t>
            </w:r>
            <w:r>
              <w:rPr>
                <w:sz w:val="20"/>
                <w:szCs w:val="20"/>
              </w:rPr>
              <w:t>информационные</w:t>
            </w:r>
            <w:r>
              <w:rPr>
                <w:spacing w:val="1"/>
                <w:sz w:val="20"/>
                <w:szCs w:val="20"/>
              </w:rPr>
              <w:t xml:space="preserve"> </w:t>
            </w:r>
            <w:r>
              <w:rPr>
                <w:sz w:val="20"/>
                <w:szCs w:val="20"/>
              </w:rPr>
              <w:t>стенды, печатные материалы, электронные ресурсы), направленные на разъяснение участникам</w:t>
            </w:r>
            <w:r>
              <w:rPr>
                <w:spacing w:val="1"/>
                <w:sz w:val="20"/>
                <w:szCs w:val="20"/>
              </w:rPr>
              <w:t xml:space="preserve"> </w:t>
            </w:r>
            <w:r>
              <w:rPr>
                <w:sz w:val="20"/>
                <w:szCs w:val="20"/>
              </w:rPr>
              <w:t>образовательных отношений — обучающимся (в доступной для дошкольного возраста форме), их</w:t>
            </w:r>
            <w:r>
              <w:rPr>
                <w:spacing w:val="1"/>
                <w:sz w:val="20"/>
                <w:szCs w:val="20"/>
              </w:rPr>
              <w:t xml:space="preserve"> </w:t>
            </w:r>
            <w:r>
              <w:rPr>
                <w:sz w:val="20"/>
                <w:szCs w:val="20"/>
              </w:rPr>
              <w:t>родителям</w:t>
            </w:r>
            <w:r>
              <w:rPr>
                <w:spacing w:val="1"/>
                <w:sz w:val="20"/>
                <w:szCs w:val="20"/>
              </w:rPr>
              <w:t xml:space="preserve"> </w:t>
            </w:r>
            <w:r>
              <w:rPr>
                <w:sz w:val="20"/>
                <w:szCs w:val="20"/>
              </w:rPr>
              <w:t>(законным</w:t>
            </w:r>
            <w:r>
              <w:rPr>
                <w:spacing w:val="1"/>
                <w:sz w:val="20"/>
                <w:szCs w:val="20"/>
              </w:rPr>
              <w:t xml:space="preserve"> </w:t>
            </w:r>
            <w:r>
              <w:rPr>
                <w:sz w:val="20"/>
                <w:szCs w:val="20"/>
              </w:rPr>
              <w:t>представителям),</w:t>
            </w:r>
            <w:r>
              <w:rPr>
                <w:spacing w:val="1"/>
                <w:sz w:val="20"/>
                <w:szCs w:val="20"/>
              </w:rPr>
              <w:t xml:space="preserve"> </w:t>
            </w:r>
            <w:r>
              <w:rPr>
                <w:sz w:val="20"/>
                <w:szCs w:val="20"/>
              </w:rPr>
              <w:t>педагогическим</w:t>
            </w:r>
            <w:r>
              <w:rPr>
                <w:spacing w:val="1"/>
                <w:sz w:val="20"/>
                <w:szCs w:val="20"/>
              </w:rPr>
              <w:t xml:space="preserve"> </w:t>
            </w:r>
            <w:r>
              <w:rPr>
                <w:sz w:val="20"/>
                <w:szCs w:val="20"/>
              </w:rPr>
              <w:t>работникам —</w:t>
            </w:r>
            <w:r>
              <w:rPr>
                <w:spacing w:val="1"/>
                <w:sz w:val="20"/>
                <w:szCs w:val="20"/>
              </w:rPr>
              <w:t xml:space="preserve"> </w:t>
            </w:r>
            <w:r>
              <w:rPr>
                <w:sz w:val="20"/>
                <w:szCs w:val="20"/>
              </w:rPr>
              <w:t>вопросов,</w:t>
            </w:r>
            <w:r>
              <w:rPr>
                <w:spacing w:val="1"/>
                <w:sz w:val="20"/>
                <w:szCs w:val="20"/>
              </w:rPr>
              <w:t xml:space="preserve"> </w:t>
            </w:r>
            <w:r>
              <w:rPr>
                <w:sz w:val="20"/>
                <w:szCs w:val="20"/>
              </w:rPr>
              <w:t>связанных</w:t>
            </w:r>
            <w:r>
              <w:rPr>
                <w:spacing w:val="1"/>
                <w:sz w:val="20"/>
                <w:szCs w:val="20"/>
              </w:rPr>
              <w:t xml:space="preserve"> </w:t>
            </w:r>
            <w:r>
              <w:rPr>
                <w:sz w:val="20"/>
                <w:szCs w:val="20"/>
              </w:rPr>
              <w:t>с</w:t>
            </w:r>
            <w:r>
              <w:rPr>
                <w:spacing w:val="1"/>
                <w:sz w:val="20"/>
                <w:szCs w:val="20"/>
              </w:rPr>
              <w:t xml:space="preserve"> </w:t>
            </w:r>
            <w:r>
              <w:rPr>
                <w:sz w:val="20"/>
                <w:szCs w:val="20"/>
              </w:rPr>
              <w:t>особенностями</w:t>
            </w:r>
            <w:r>
              <w:rPr>
                <w:spacing w:val="1"/>
                <w:sz w:val="20"/>
                <w:szCs w:val="20"/>
              </w:rPr>
              <w:t xml:space="preserve"> </w:t>
            </w:r>
            <w:r>
              <w:rPr>
                <w:sz w:val="20"/>
                <w:szCs w:val="20"/>
              </w:rPr>
              <w:t>образовательного</w:t>
            </w:r>
            <w:r>
              <w:rPr>
                <w:spacing w:val="1"/>
                <w:sz w:val="20"/>
                <w:szCs w:val="20"/>
              </w:rPr>
              <w:t xml:space="preserve"> </w:t>
            </w:r>
            <w:r>
              <w:rPr>
                <w:sz w:val="20"/>
                <w:szCs w:val="20"/>
              </w:rPr>
              <w:t>процесса</w:t>
            </w:r>
            <w:r>
              <w:rPr>
                <w:spacing w:val="1"/>
                <w:sz w:val="20"/>
                <w:szCs w:val="20"/>
              </w:rPr>
              <w:t xml:space="preserve"> </w:t>
            </w:r>
            <w:r>
              <w:rPr>
                <w:sz w:val="20"/>
                <w:szCs w:val="20"/>
              </w:rPr>
              <w:t>и</w:t>
            </w:r>
            <w:r>
              <w:rPr>
                <w:spacing w:val="1"/>
                <w:sz w:val="20"/>
                <w:szCs w:val="20"/>
              </w:rPr>
              <w:t xml:space="preserve"> </w:t>
            </w:r>
            <w:r>
              <w:rPr>
                <w:sz w:val="20"/>
                <w:szCs w:val="20"/>
              </w:rPr>
              <w:t>психолого-педагогического</w:t>
            </w:r>
            <w:r>
              <w:rPr>
                <w:spacing w:val="1"/>
                <w:sz w:val="20"/>
                <w:szCs w:val="20"/>
              </w:rPr>
              <w:t xml:space="preserve"> </w:t>
            </w:r>
            <w:r>
              <w:rPr>
                <w:sz w:val="20"/>
                <w:szCs w:val="20"/>
              </w:rPr>
              <w:lastRenderedPageBreak/>
              <w:t>сопровождения</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с</w:t>
            </w:r>
            <w:r>
              <w:rPr>
                <w:spacing w:val="-1"/>
                <w:sz w:val="20"/>
                <w:szCs w:val="20"/>
              </w:rPr>
              <w:t xml:space="preserve"> </w:t>
            </w:r>
            <w:r>
              <w:rPr>
                <w:sz w:val="20"/>
                <w:szCs w:val="20"/>
              </w:rPr>
              <w:t>ОВЗ,</w:t>
            </w:r>
            <w:r>
              <w:rPr>
                <w:spacing w:val="-1"/>
                <w:sz w:val="20"/>
                <w:szCs w:val="20"/>
              </w:rPr>
              <w:t xml:space="preserve"> </w:t>
            </w:r>
            <w:r>
              <w:rPr>
                <w:sz w:val="20"/>
                <w:szCs w:val="20"/>
              </w:rPr>
              <w:t>трудностями в</w:t>
            </w:r>
            <w:r>
              <w:rPr>
                <w:spacing w:val="-1"/>
                <w:sz w:val="20"/>
                <w:szCs w:val="20"/>
              </w:rPr>
              <w:t xml:space="preserve"> </w:t>
            </w:r>
            <w:r>
              <w:rPr>
                <w:sz w:val="20"/>
                <w:szCs w:val="20"/>
              </w:rPr>
              <w:t>обучении</w:t>
            </w:r>
            <w:r>
              <w:rPr>
                <w:spacing w:val="-1"/>
                <w:sz w:val="20"/>
                <w:szCs w:val="20"/>
              </w:rPr>
              <w:t xml:space="preserve"> </w:t>
            </w:r>
            <w:r>
              <w:rPr>
                <w:sz w:val="20"/>
                <w:szCs w:val="20"/>
              </w:rPr>
              <w:t>и социализации;</w:t>
            </w:r>
          </w:p>
          <w:p w14:paraId="769F2FA2" w14:textId="77777777" w:rsidR="002C6E8D" w:rsidRDefault="0069355F">
            <w:pPr>
              <w:pStyle w:val="af3"/>
              <w:ind w:left="65" w:right="248" w:firstLine="426"/>
              <w:rPr>
                <w:sz w:val="20"/>
                <w:szCs w:val="20"/>
              </w:rPr>
            </w:pPr>
            <w:r>
              <w:rPr>
                <w:sz w:val="20"/>
                <w:szCs w:val="20"/>
              </w:rPr>
              <w:t>Проведение  тематических</w:t>
            </w:r>
            <w:r>
              <w:rPr>
                <w:spacing w:val="1"/>
                <w:sz w:val="20"/>
                <w:szCs w:val="20"/>
              </w:rPr>
              <w:t xml:space="preserve"> </w:t>
            </w:r>
            <w:r>
              <w:rPr>
                <w:sz w:val="20"/>
                <w:szCs w:val="20"/>
              </w:rPr>
              <w:t>выступлений, онлайн-консультаций</w:t>
            </w:r>
            <w:r>
              <w:rPr>
                <w:spacing w:val="1"/>
                <w:sz w:val="20"/>
                <w:szCs w:val="20"/>
              </w:rPr>
              <w:t xml:space="preserve"> </w:t>
            </w:r>
            <w:r>
              <w:rPr>
                <w:sz w:val="20"/>
                <w:szCs w:val="20"/>
              </w:rPr>
              <w:t>для</w:t>
            </w:r>
            <w:r>
              <w:rPr>
                <w:spacing w:val="60"/>
                <w:sz w:val="20"/>
                <w:szCs w:val="20"/>
              </w:rPr>
              <w:t xml:space="preserve"> </w:t>
            </w:r>
            <w:r>
              <w:rPr>
                <w:sz w:val="20"/>
                <w:szCs w:val="20"/>
              </w:rPr>
              <w:t>педагогов и</w:t>
            </w:r>
            <w:r>
              <w:rPr>
                <w:spacing w:val="60"/>
                <w:sz w:val="20"/>
                <w:szCs w:val="20"/>
              </w:rPr>
              <w:t xml:space="preserve"> </w:t>
            </w:r>
            <w:r>
              <w:rPr>
                <w:sz w:val="20"/>
                <w:szCs w:val="20"/>
              </w:rPr>
              <w:t>родителей</w:t>
            </w:r>
            <w:r>
              <w:rPr>
                <w:spacing w:val="1"/>
                <w:sz w:val="20"/>
                <w:szCs w:val="20"/>
              </w:rPr>
              <w:t xml:space="preserve"> </w:t>
            </w:r>
            <w:r>
              <w:rPr>
                <w:sz w:val="20"/>
                <w:szCs w:val="20"/>
              </w:rPr>
              <w:t>по</w:t>
            </w:r>
            <w:r>
              <w:rPr>
                <w:spacing w:val="1"/>
                <w:sz w:val="20"/>
                <w:szCs w:val="20"/>
              </w:rPr>
              <w:t xml:space="preserve"> </w:t>
            </w:r>
            <w:r>
              <w:rPr>
                <w:sz w:val="20"/>
                <w:szCs w:val="20"/>
              </w:rPr>
              <w:t>разъяснению</w:t>
            </w:r>
            <w:r>
              <w:rPr>
                <w:spacing w:val="1"/>
                <w:sz w:val="20"/>
                <w:szCs w:val="20"/>
              </w:rPr>
              <w:t xml:space="preserve"> </w:t>
            </w:r>
            <w:r>
              <w:rPr>
                <w:sz w:val="20"/>
                <w:szCs w:val="20"/>
              </w:rPr>
              <w:t>индивидуально-типологических</w:t>
            </w:r>
            <w:r>
              <w:rPr>
                <w:spacing w:val="1"/>
                <w:sz w:val="20"/>
                <w:szCs w:val="20"/>
              </w:rPr>
              <w:t xml:space="preserve"> </w:t>
            </w:r>
            <w:r>
              <w:rPr>
                <w:sz w:val="20"/>
                <w:szCs w:val="20"/>
              </w:rPr>
              <w:t>особенностей</w:t>
            </w:r>
            <w:r>
              <w:rPr>
                <w:spacing w:val="1"/>
                <w:sz w:val="20"/>
                <w:szCs w:val="20"/>
              </w:rPr>
              <w:t xml:space="preserve"> </w:t>
            </w:r>
            <w:r>
              <w:rPr>
                <w:sz w:val="20"/>
                <w:szCs w:val="20"/>
              </w:rPr>
              <w:t>различных</w:t>
            </w:r>
            <w:r>
              <w:rPr>
                <w:spacing w:val="61"/>
                <w:sz w:val="20"/>
                <w:szCs w:val="20"/>
              </w:rPr>
              <w:t xml:space="preserve"> </w:t>
            </w:r>
            <w:r>
              <w:rPr>
                <w:sz w:val="20"/>
                <w:szCs w:val="20"/>
              </w:rPr>
              <w:t>категорий</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том числе</w:t>
            </w:r>
            <w:r>
              <w:rPr>
                <w:spacing w:val="-2"/>
                <w:sz w:val="20"/>
                <w:szCs w:val="20"/>
              </w:rPr>
              <w:t xml:space="preserve"> </w:t>
            </w:r>
            <w:r>
              <w:rPr>
                <w:sz w:val="20"/>
                <w:szCs w:val="20"/>
              </w:rPr>
              <w:t>с</w:t>
            </w:r>
            <w:r>
              <w:rPr>
                <w:spacing w:val="-1"/>
                <w:sz w:val="20"/>
                <w:szCs w:val="20"/>
              </w:rPr>
              <w:t xml:space="preserve"> </w:t>
            </w:r>
            <w:r>
              <w:rPr>
                <w:sz w:val="20"/>
                <w:szCs w:val="20"/>
              </w:rPr>
              <w:t>ОВЗ, трудностями в</w:t>
            </w:r>
            <w:r>
              <w:rPr>
                <w:spacing w:val="-2"/>
                <w:sz w:val="20"/>
                <w:szCs w:val="20"/>
              </w:rPr>
              <w:t xml:space="preserve"> </w:t>
            </w:r>
            <w:r>
              <w:rPr>
                <w:sz w:val="20"/>
                <w:szCs w:val="20"/>
              </w:rPr>
              <w:t>обучении и социализации.</w:t>
            </w:r>
          </w:p>
        </w:tc>
        <w:tc>
          <w:tcPr>
            <w:tcW w:w="1022" w:type="pct"/>
          </w:tcPr>
          <w:p w14:paraId="53F355A2" w14:textId="77777777"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lastRenderedPageBreak/>
              <w:t>лекции,</w:t>
            </w:r>
            <w:r w:rsidRPr="00BB00E8">
              <w:rPr>
                <w:color w:val="000000"/>
                <w:spacing w:val="1"/>
                <w:sz w:val="20"/>
              </w:rPr>
              <w:t xml:space="preserve"> </w:t>
            </w:r>
            <w:r w:rsidRPr="00BB00E8">
              <w:rPr>
                <w:color w:val="000000"/>
                <w:sz w:val="20"/>
              </w:rPr>
              <w:t>беседы,</w:t>
            </w:r>
            <w:r w:rsidRPr="00BB00E8">
              <w:rPr>
                <w:color w:val="000000"/>
                <w:spacing w:val="1"/>
                <w:sz w:val="20"/>
              </w:rPr>
              <w:t xml:space="preserve"> </w:t>
            </w:r>
            <w:r w:rsidRPr="00BB00E8">
              <w:rPr>
                <w:color w:val="000000"/>
                <w:sz w:val="20"/>
              </w:rPr>
              <w:t>информационные</w:t>
            </w:r>
            <w:r w:rsidRPr="00BB00E8">
              <w:rPr>
                <w:color w:val="000000"/>
                <w:spacing w:val="1"/>
                <w:sz w:val="20"/>
              </w:rPr>
              <w:t xml:space="preserve"> </w:t>
            </w:r>
            <w:r w:rsidRPr="00BB00E8">
              <w:rPr>
                <w:color w:val="000000"/>
                <w:sz w:val="20"/>
              </w:rPr>
              <w:t>стенды, печатные материалы, электронные ресурсы</w:t>
            </w:r>
          </w:p>
          <w:p w14:paraId="39290464" w14:textId="77777777" w:rsidR="002C6E8D" w:rsidRPr="00BB00E8" w:rsidRDefault="0069355F">
            <w:pPr>
              <w:spacing w:after="255" w:line="240" w:lineRule="auto"/>
              <w:rPr>
                <w:b/>
                <w:color w:val="333333"/>
                <w:sz w:val="20"/>
              </w:rPr>
            </w:pPr>
            <w:r w:rsidRPr="00BB00E8">
              <w:rPr>
                <w:color w:val="000000"/>
                <w:sz w:val="20"/>
              </w:rPr>
              <w:t>Проведение тематических</w:t>
            </w:r>
            <w:r w:rsidRPr="00BB00E8">
              <w:rPr>
                <w:color w:val="000000"/>
                <w:spacing w:val="1"/>
                <w:sz w:val="20"/>
              </w:rPr>
              <w:t xml:space="preserve"> </w:t>
            </w:r>
            <w:r w:rsidRPr="00BB00E8">
              <w:rPr>
                <w:color w:val="000000"/>
                <w:sz w:val="20"/>
              </w:rPr>
              <w:t>выступлений, онлайн-консультаций</w:t>
            </w:r>
          </w:p>
        </w:tc>
      </w:tr>
      <w:tr w:rsidR="002C6E8D" w14:paraId="24EAD36F" w14:textId="77777777">
        <w:tc>
          <w:tcPr>
            <w:tcW w:w="5000" w:type="pct"/>
            <w:gridSpan w:val="3"/>
            <w:shd w:val="clear" w:color="auto" w:fill="auto"/>
          </w:tcPr>
          <w:p w14:paraId="373C71E9" w14:textId="77777777" w:rsidR="002C6E8D" w:rsidRDefault="0069355F">
            <w:pPr>
              <w:spacing w:after="255" w:line="240" w:lineRule="auto"/>
              <w:rPr>
                <w:b/>
                <w:sz w:val="20"/>
              </w:rPr>
            </w:pPr>
            <w:r>
              <w:rPr>
                <w:b/>
                <w:sz w:val="20"/>
              </w:rPr>
              <w:t>Реализация коррекционно развивающей работы с детьми: ОВЗ и детьми-инвалидами,</w:t>
            </w:r>
            <w:r w:rsidR="00C53BE5">
              <w:rPr>
                <w:b/>
                <w:sz w:val="20"/>
              </w:rPr>
              <w:t xml:space="preserve"> </w:t>
            </w:r>
            <w:r>
              <w:rPr>
                <w:b/>
                <w:sz w:val="20"/>
              </w:rPr>
              <w:t>одаренными детьми, с</w:t>
            </w:r>
            <w:r>
              <w:rPr>
                <w:b/>
                <w:spacing w:val="1"/>
                <w:sz w:val="20"/>
              </w:rPr>
              <w:t xml:space="preserve"> </w:t>
            </w:r>
            <w:r>
              <w:rPr>
                <w:b/>
                <w:sz w:val="20"/>
              </w:rPr>
              <w:t>билингвальными</w:t>
            </w:r>
            <w:r>
              <w:rPr>
                <w:b/>
                <w:spacing w:val="1"/>
                <w:sz w:val="20"/>
              </w:rPr>
              <w:t xml:space="preserve"> </w:t>
            </w:r>
            <w:r>
              <w:rPr>
                <w:b/>
                <w:sz w:val="20"/>
              </w:rPr>
              <w:t>воспитанниками,</w:t>
            </w:r>
            <w:r>
              <w:rPr>
                <w:b/>
                <w:spacing w:val="1"/>
                <w:sz w:val="20"/>
              </w:rPr>
              <w:t xml:space="preserve"> </w:t>
            </w:r>
            <w:r>
              <w:rPr>
                <w:b/>
                <w:sz w:val="20"/>
              </w:rPr>
              <w:t>детьми</w:t>
            </w:r>
            <w:r>
              <w:rPr>
                <w:b/>
                <w:spacing w:val="1"/>
                <w:sz w:val="20"/>
              </w:rPr>
              <w:t xml:space="preserve"> </w:t>
            </w:r>
            <w:r>
              <w:rPr>
                <w:b/>
                <w:sz w:val="20"/>
              </w:rPr>
              <w:t>мигрантов</w:t>
            </w:r>
            <w:r>
              <w:rPr>
                <w:sz w:val="20"/>
              </w:rPr>
              <w:t>,</w:t>
            </w:r>
            <w:r>
              <w:rPr>
                <w:b/>
                <w:i/>
                <w:sz w:val="20"/>
              </w:rPr>
              <w:t xml:space="preserve"> обучающихся</w:t>
            </w:r>
            <w:r>
              <w:rPr>
                <w:b/>
                <w:i/>
                <w:spacing w:val="1"/>
                <w:sz w:val="20"/>
              </w:rPr>
              <w:t xml:space="preserve"> </w:t>
            </w:r>
            <w:r>
              <w:rPr>
                <w:b/>
                <w:i/>
                <w:sz w:val="20"/>
              </w:rPr>
              <w:t>«группы</w:t>
            </w:r>
            <w:r>
              <w:rPr>
                <w:b/>
                <w:i/>
                <w:spacing w:val="1"/>
                <w:sz w:val="20"/>
              </w:rPr>
              <w:t xml:space="preserve"> </w:t>
            </w:r>
            <w:r>
              <w:rPr>
                <w:b/>
                <w:i/>
                <w:sz w:val="20"/>
              </w:rPr>
              <w:t>риска»-</w:t>
            </w:r>
            <w:r>
              <w:rPr>
                <w:b/>
                <w:sz w:val="20"/>
              </w:rPr>
              <w:t xml:space="preserve"> девиации</w:t>
            </w:r>
            <w:r>
              <w:rPr>
                <w:b/>
                <w:spacing w:val="1"/>
                <w:sz w:val="20"/>
              </w:rPr>
              <w:t xml:space="preserve"> </w:t>
            </w:r>
            <w:r>
              <w:rPr>
                <w:b/>
                <w:sz w:val="20"/>
              </w:rPr>
              <w:t>развития и</w:t>
            </w:r>
            <w:r>
              <w:rPr>
                <w:b/>
                <w:spacing w:val="1"/>
                <w:sz w:val="20"/>
              </w:rPr>
              <w:t xml:space="preserve"> </w:t>
            </w:r>
            <w:r>
              <w:rPr>
                <w:b/>
                <w:sz w:val="20"/>
              </w:rPr>
              <w:t>поведения</w:t>
            </w:r>
          </w:p>
        </w:tc>
      </w:tr>
      <w:tr w:rsidR="002C6E8D" w14:paraId="3541C05F" w14:textId="77777777">
        <w:tc>
          <w:tcPr>
            <w:tcW w:w="1320" w:type="pct"/>
          </w:tcPr>
          <w:p w14:paraId="5FBE105B" w14:textId="77777777" w:rsidR="002C6E8D" w:rsidRDefault="0069355F">
            <w:pPr>
              <w:widowControl w:val="0"/>
              <w:spacing w:line="240" w:lineRule="auto"/>
              <w:rPr>
                <w:b/>
                <w:i/>
                <w:sz w:val="20"/>
              </w:rPr>
            </w:pPr>
            <w:r>
              <w:rPr>
                <w:b/>
                <w:i/>
                <w:sz w:val="20"/>
              </w:rPr>
              <w:t>Реализация КРР с обучающимися с ОВЗ и детьми-инвалидами</w:t>
            </w:r>
          </w:p>
        </w:tc>
        <w:tc>
          <w:tcPr>
            <w:tcW w:w="2659" w:type="pct"/>
          </w:tcPr>
          <w:p w14:paraId="19865465" w14:textId="77777777" w:rsidR="002C6E8D" w:rsidRDefault="0069355F">
            <w:pPr>
              <w:pStyle w:val="af3"/>
              <w:tabs>
                <w:tab w:val="left" w:pos="1134"/>
              </w:tabs>
              <w:ind w:right="241"/>
              <w:rPr>
                <w:sz w:val="20"/>
                <w:szCs w:val="20"/>
              </w:rPr>
            </w:pPr>
            <w:r>
              <w:rPr>
                <w:sz w:val="20"/>
                <w:szCs w:val="20"/>
              </w:rPr>
              <w:t>Согласно  нозологических</w:t>
            </w:r>
            <w:r>
              <w:rPr>
                <w:spacing w:val="1"/>
                <w:sz w:val="20"/>
                <w:szCs w:val="20"/>
              </w:rPr>
              <w:t xml:space="preserve"> </w:t>
            </w:r>
            <w:r>
              <w:rPr>
                <w:sz w:val="20"/>
                <w:szCs w:val="20"/>
              </w:rPr>
              <w:t>групп</w:t>
            </w:r>
            <w:r>
              <w:rPr>
                <w:spacing w:val="1"/>
                <w:sz w:val="20"/>
                <w:szCs w:val="20"/>
              </w:rPr>
              <w:t xml:space="preserve"> </w:t>
            </w:r>
            <w:r>
              <w:rPr>
                <w:sz w:val="20"/>
                <w:szCs w:val="20"/>
              </w:rPr>
              <w:t>осуществляется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Федеральной</w:t>
            </w:r>
            <w:r>
              <w:rPr>
                <w:spacing w:val="1"/>
                <w:sz w:val="20"/>
                <w:szCs w:val="20"/>
              </w:rPr>
              <w:t xml:space="preserve"> </w:t>
            </w:r>
            <w:r>
              <w:rPr>
                <w:sz w:val="20"/>
                <w:szCs w:val="20"/>
              </w:rPr>
              <w:t>адаптированной</w:t>
            </w:r>
            <w:r>
              <w:rPr>
                <w:spacing w:val="61"/>
                <w:sz w:val="20"/>
                <w:szCs w:val="20"/>
              </w:rPr>
              <w:t xml:space="preserve"> </w:t>
            </w:r>
            <w:r>
              <w:rPr>
                <w:sz w:val="20"/>
                <w:szCs w:val="20"/>
              </w:rPr>
              <w:t>образовательной</w:t>
            </w:r>
            <w:r>
              <w:rPr>
                <w:spacing w:val="1"/>
                <w:sz w:val="20"/>
                <w:szCs w:val="20"/>
              </w:rPr>
              <w:t xml:space="preserve"> </w:t>
            </w:r>
            <w:r>
              <w:rPr>
                <w:sz w:val="20"/>
                <w:szCs w:val="20"/>
              </w:rPr>
              <w:t>программой ДО (далее ФАОП ДО). КРР с обучающимися с ОВЗ и детьми-инвалидами должна</w:t>
            </w:r>
            <w:r>
              <w:rPr>
                <w:spacing w:val="1"/>
                <w:sz w:val="20"/>
                <w:szCs w:val="20"/>
              </w:rPr>
              <w:t xml:space="preserve"> </w:t>
            </w:r>
            <w:r>
              <w:rPr>
                <w:sz w:val="20"/>
                <w:szCs w:val="20"/>
              </w:rPr>
              <w:t>предусматривать</w:t>
            </w:r>
            <w:r>
              <w:rPr>
                <w:spacing w:val="1"/>
                <w:sz w:val="20"/>
                <w:szCs w:val="20"/>
              </w:rPr>
              <w:t xml:space="preserve"> </w:t>
            </w:r>
            <w:r>
              <w:rPr>
                <w:sz w:val="20"/>
                <w:szCs w:val="20"/>
              </w:rPr>
              <w:t>предупреждение</w:t>
            </w:r>
            <w:r>
              <w:rPr>
                <w:spacing w:val="1"/>
                <w:sz w:val="20"/>
                <w:szCs w:val="20"/>
              </w:rPr>
              <w:t xml:space="preserve"> </w:t>
            </w:r>
            <w:r>
              <w:rPr>
                <w:sz w:val="20"/>
                <w:szCs w:val="20"/>
              </w:rPr>
              <w:t>вторичных</w:t>
            </w:r>
            <w:r>
              <w:rPr>
                <w:spacing w:val="1"/>
                <w:sz w:val="20"/>
                <w:szCs w:val="20"/>
              </w:rPr>
              <w:t xml:space="preserve"> </w:t>
            </w:r>
            <w:r>
              <w:rPr>
                <w:sz w:val="20"/>
                <w:szCs w:val="20"/>
              </w:rPr>
              <w:t>биологических</w:t>
            </w:r>
            <w:r>
              <w:rPr>
                <w:spacing w:val="1"/>
                <w:sz w:val="20"/>
                <w:szCs w:val="20"/>
              </w:rPr>
              <w:t xml:space="preserve"> </w:t>
            </w:r>
            <w:r>
              <w:rPr>
                <w:sz w:val="20"/>
                <w:szCs w:val="20"/>
              </w:rPr>
              <w:t>и</w:t>
            </w:r>
            <w:r>
              <w:rPr>
                <w:spacing w:val="1"/>
                <w:sz w:val="20"/>
                <w:szCs w:val="20"/>
              </w:rPr>
              <w:t xml:space="preserve"> </w:t>
            </w:r>
            <w:r>
              <w:rPr>
                <w:sz w:val="20"/>
                <w:szCs w:val="20"/>
              </w:rPr>
              <w:t>социальных</w:t>
            </w:r>
            <w:r>
              <w:rPr>
                <w:spacing w:val="1"/>
                <w:sz w:val="20"/>
                <w:szCs w:val="20"/>
              </w:rPr>
              <w:t xml:space="preserve"> </w:t>
            </w:r>
            <w:r>
              <w:rPr>
                <w:sz w:val="20"/>
                <w:szCs w:val="20"/>
              </w:rPr>
              <w:t>отклонений</w:t>
            </w:r>
            <w:r>
              <w:rPr>
                <w:spacing w:val="61"/>
                <w:sz w:val="20"/>
                <w:szCs w:val="20"/>
              </w:rPr>
              <w:t xml:space="preserve"> </w:t>
            </w:r>
            <w:r>
              <w:rPr>
                <w:sz w:val="20"/>
                <w:szCs w:val="20"/>
              </w:rPr>
              <w:t>в</w:t>
            </w:r>
            <w:r>
              <w:rPr>
                <w:spacing w:val="1"/>
                <w:sz w:val="20"/>
                <w:szCs w:val="20"/>
              </w:rPr>
              <w:t xml:space="preserve"> </w:t>
            </w:r>
            <w:r>
              <w:rPr>
                <w:sz w:val="20"/>
                <w:szCs w:val="20"/>
              </w:rPr>
              <w:t>развитии,</w:t>
            </w:r>
            <w:r>
              <w:rPr>
                <w:spacing w:val="1"/>
                <w:sz w:val="20"/>
                <w:szCs w:val="20"/>
              </w:rPr>
              <w:t xml:space="preserve"> </w:t>
            </w:r>
            <w:r>
              <w:rPr>
                <w:sz w:val="20"/>
                <w:szCs w:val="20"/>
              </w:rPr>
              <w:t>затрудняющих</w:t>
            </w:r>
            <w:r>
              <w:rPr>
                <w:spacing w:val="1"/>
                <w:sz w:val="20"/>
                <w:szCs w:val="20"/>
              </w:rPr>
              <w:t xml:space="preserve"> </w:t>
            </w:r>
            <w:r>
              <w:rPr>
                <w:sz w:val="20"/>
                <w:szCs w:val="20"/>
              </w:rPr>
              <w:t>образование</w:t>
            </w:r>
            <w:r>
              <w:rPr>
                <w:spacing w:val="1"/>
                <w:sz w:val="20"/>
                <w:szCs w:val="20"/>
              </w:rPr>
              <w:t xml:space="preserve"> </w:t>
            </w:r>
            <w:r>
              <w:rPr>
                <w:sz w:val="20"/>
                <w:szCs w:val="20"/>
              </w:rPr>
              <w:t>и</w:t>
            </w:r>
            <w:r>
              <w:rPr>
                <w:spacing w:val="1"/>
                <w:sz w:val="20"/>
                <w:szCs w:val="20"/>
              </w:rPr>
              <w:t xml:space="preserve"> </w:t>
            </w:r>
            <w:r>
              <w:rPr>
                <w:sz w:val="20"/>
                <w:szCs w:val="20"/>
              </w:rPr>
              <w:t>социализацию</w:t>
            </w:r>
            <w:r>
              <w:rPr>
                <w:spacing w:val="1"/>
                <w:sz w:val="20"/>
                <w:szCs w:val="20"/>
              </w:rPr>
              <w:t xml:space="preserve"> </w:t>
            </w:r>
            <w:r>
              <w:rPr>
                <w:sz w:val="20"/>
                <w:szCs w:val="20"/>
              </w:rPr>
              <w:t>обучающихся,</w:t>
            </w:r>
            <w:r>
              <w:rPr>
                <w:spacing w:val="1"/>
                <w:sz w:val="20"/>
                <w:szCs w:val="20"/>
              </w:rPr>
              <w:t xml:space="preserve"> </w:t>
            </w:r>
            <w:r>
              <w:rPr>
                <w:sz w:val="20"/>
                <w:szCs w:val="20"/>
              </w:rPr>
              <w:t>коррекцию</w:t>
            </w:r>
            <w:r>
              <w:rPr>
                <w:spacing w:val="1"/>
                <w:sz w:val="20"/>
                <w:szCs w:val="20"/>
              </w:rPr>
              <w:t xml:space="preserve"> </w:t>
            </w:r>
            <w:r>
              <w:rPr>
                <w:sz w:val="20"/>
                <w:szCs w:val="20"/>
              </w:rPr>
              <w:t>нарушений</w:t>
            </w:r>
            <w:r>
              <w:rPr>
                <w:spacing w:val="1"/>
                <w:sz w:val="20"/>
                <w:szCs w:val="20"/>
              </w:rPr>
              <w:t xml:space="preserve"> </w:t>
            </w:r>
            <w:r>
              <w:rPr>
                <w:sz w:val="20"/>
                <w:szCs w:val="20"/>
              </w:rPr>
              <w:t>психического</w:t>
            </w:r>
            <w:r>
              <w:rPr>
                <w:spacing w:val="1"/>
                <w:sz w:val="20"/>
                <w:szCs w:val="20"/>
              </w:rPr>
              <w:t xml:space="preserve"> </w:t>
            </w:r>
            <w:r>
              <w:rPr>
                <w:sz w:val="20"/>
                <w:szCs w:val="20"/>
              </w:rPr>
              <w:t>и</w:t>
            </w:r>
            <w:r>
              <w:rPr>
                <w:spacing w:val="1"/>
                <w:sz w:val="20"/>
                <w:szCs w:val="20"/>
              </w:rPr>
              <w:t xml:space="preserve"> </w:t>
            </w:r>
            <w:r>
              <w:rPr>
                <w:sz w:val="20"/>
                <w:szCs w:val="20"/>
              </w:rPr>
              <w:t>физического</w:t>
            </w:r>
            <w:r>
              <w:rPr>
                <w:spacing w:val="1"/>
                <w:sz w:val="20"/>
                <w:szCs w:val="20"/>
              </w:rPr>
              <w:t xml:space="preserve"> </w:t>
            </w:r>
            <w:r>
              <w:rPr>
                <w:sz w:val="20"/>
                <w:szCs w:val="20"/>
              </w:rPr>
              <w:t>развития</w:t>
            </w:r>
            <w:r>
              <w:rPr>
                <w:spacing w:val="1"/>
                <w:sz w:val="20"/>
                <w:szCs w:val="20"/>
              </w:rPr>
              <w:t xml:space="preserve"> </w:t>
            </w:r>
            <w:r>
              <w:rPr>
                <w:sz w:val="20"/>
                <w:szCs w:val="20"/>
              </w:rPr>
              <w:t>средствами</w:t>
            </w:r>
            <w:r>
              <w:rPr>
                <w:spacing w:val="1"/>
                <w:sz w:val="20"/>
                <w:szCs w:val="20"/>
              </w:rPr>
              <w:t xml:space="preserve"> </w:t>
            </w:r>
            <w:r>
              <w:rPr>
                <w:sz w:val="20"/>
                <w:szCs w:val="20"/>
              </w:rPr>
              <w:t>коррекционной</w:t>
            </w:r>
            <w:r>
              <w:rPr>
                <w:spacing w:val="1"/>
                <w:sz w:val="20"/>
                <w:szCs w:val="20"/>
              </w:rPr>
              <w:t xml:space="preserve"> </w:t>
            </w:r>
            <w:r>
              <w:rPr>
                <w:sz w:val="20"/>
                <w:szCs w:val="20"/>
              </w:rPr>
              <w:t>педагогики,</w:t>
            </w:r>
            <w:r>
              <w:rPr>
                <w:spacing w:val="1"/>
                <w:sz w:val="20"/>
                <w:szCs w:val="20"/>
              </w:rPr>
              <w:t xml:space="preserve"> </w:t>
            </w:r>
            <w:r>
              <w:rPr>
                <w:sz w:val="20"/>
                <w:szCs w:val="20"/>
              </w:rPr>
              <w:t>специальной</w:t>
            </w:r>
            <w:r>
              <w:rPr>
                <w:spacing w:val="1"/>
                <w:sz w:val="20"/>
                <w:szCs w:val="20"/>
              </w:rPr>
              <w:t xml:space="preserve"> </w:t>
            </w:r>
            <w:r>
              <w:rPr>
                <w:sz w:val="20"/>
                <w:szCs w:val="20"/>
              </w:rPr>
              <w:t>психологии и медицины;</w:t>
            </w:r>
            <w:r>
              <w:rPr>
                <w:spacing w:val="1"/>
                <w:sz w:val="20"/>
                <w:szCs w:val="20"/>
              </w:rPr>
              <w:t xml:space="preserve"> </w:t>
            </w:r>
            <w:r>
              <w:rPr>
                <w:sz w:val="20"/>
                <w:szCs w:val="20"/>
              </w:rPr>
              <w:t>формирование у обучающихся механизмов компенсации дефицитарных</w:t>
            </w:r>
            <w:r>
              <w:rPr>
                <w:spacing w:val="1"/>
                <w:sz w:val="20"/>
                <w:szCs w:val="20"/>
              </w:rPr>
              <w:t xml:space="preserve"> </w:t>
            </w:r>
            <w:r>
              <w:rPr>
                <w:sz w:val="20"/>
                <w:szCs w:val="20"/>
              </w:rPr>
              <w:t>функций,</w:t>
            </w:r>
            <w:r>
              <w:rPr>
                <w:spacing w:val="-2"/>
                <w:sz w:val="20"/>
                <w:szCs w:val="20"/>
              </w:rPr>
              <w:t xml:space="preserve"> </w:t>
            </w:r>
            <w:r>
              <w:rPr>
                <w:sz w:val="20"/>
                <w:szCs w:val="20"/>
              </w:rPr>
              <w:t>не</w:t>
            </w:r>
            <w:r>
              <w:rPr>
                <w:spacing w:val="-2"/>
                <w:sz w:val="20"/>
                <w:szCs w:val="20"/>
              </w:rPr>
              <w:t xml:space="preserve"> </w:t>
            </w:r>
            <w:r>
              <w:rPr>
                <w:sz w:val="20"/>
                <w:szCs w:val="20"/>
              </w:rPr>
              <w:t>поддающихся</w:t>
            </w:r>
            <w:r>
              <w:rPr>
                <w:spacing w:val="-2"/>
                <w:sz w:val="20"/>
                <w:szCs w:val="20"/>
              </w:rPr>
              <w:t xml:space="preserve"> </w:t>
            </w:r>
            <w:r>
              <w:rPr>
                <w:sz w:val="20"/>
                <w:szCs w:val="20"/>
              </w:rPr>
              <w:t>коррекции,</w:t>
            </w:r>
            <w:r>
              <w:rPr>
                <w:spacing w:val="-1"/>
                <w:sz w:val="20"/>
                <w:szCs w:val="20"/>
              </w:rPr>
              <w:t xml:space="preserve"> </w:t>
            </w:r>
            <w:r>
              <w:rPr>
                <w:sz w:val="20"/>
                <w:szCs w:val="20"/>
              </w:rPr>
              <w:t>в</w:t>
            </w:r>
            <w:r>
              <w:rPr>
                <w:spacing w:val="-5"/>
                <w:sz w:val="20"/>
                <w:szCs w:val="20"/>
              </w:rPr>
              <w:t xml:space="preserve"> </w:t>
            </w:r>
            <w:r>
              <w:rPr>
                <w:sz w:val="20"/>
                <w:szCs w:val="20"/>
              </w:rPr>
              <w:t>том</w:t>
            </w:r>
            <w:r>
              <w:rPr>
                <w:spacing w:val="-1"/>
                <w:sz w:val="20"/>
                <w:szCs w:val="20"/>
              </w:rPr>
              <w:t xml:space="preserve"> </w:t>
            </w:r>
            <w:r>
              <w:rPr>
                <w:sz w:val="20"/>
                <w:szCs w:val="20"/>
              </w:rPr>
              <w:t>числе</w:t>
            </w:r>
            <w:r>
              <w:rPr>
                <w:spacing w:val="-3"/>
                <w:sz w:val="20"/>
                <w:szCs w:val="20"/>
              </w:rPr>
              <w:t xml:space="preserve"> </w:t>
            </w:r>
            <w:r>
              <w:rPr>
                <w:sz w:val="20"/>
                <w:szCs w:val="20"/>
              </w:rPr>
              <w:t>с</w:t>
            </w:r>
            <w:r>
              <w:rPr>
                <w:spacing w:val="-2"/>
                <w:sz w:val="20"/>
                <w:szCs w:val="20"/>
              </w:rPr>
              <w:t xml:space="preserve"> </w:t>
            </w:r>
            <w:r>
              <w:rPr>
                <w:sz w:val="20"/>
                <w:szCs w:val="20"/>
              </w:rPr>
              <w:t>использования</w:t>
            </w:r>
            <w:r>
              <w:rPr>
                <w:spacing w:val="-2"/>
                <w:sz w:val="20"/>
                <w:szCs w:val="20"/>
              </w:rPr>
              <w:t xml:space="preserve"> </w:t>
            </w:r>
            <w:r>
              <w:rPr>
                <w:sz w:val="20"/>
                <w:szCs w:val="20"/>
              </w:rPr>
              <w:t>ассистивных технологий.</w:t>
            </w:r>
          </w:p>
        </w:tc>
        <w:tc>
          <w:tcPr>
            <w:tcW w:w="1022" w:type="pct"/>
          </w:tcPr>
          <w:p w14:paraId="5160584B" w14:textId="77777777"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t>Согласно  нозологических</w:t>
            </w:r>
            <w:r w:rsidRPr="00B640E2">
              <w:rPr>
                <w:color w:val="000000"/>
                <w:spacing w:val="1"/>
                <w:sz w:val="20"/>
              </w:rPr>
              <w:t xml:space="preserve"> </w:t>
            </w:r>
            <w:r w:rsidRPr="00B640E2">
              <w:rPr>
                <w:color w:val="000000"/>
                <w:sz w:val="20"/>
              </w:rPr>
              <w:t>групп</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в</w:t>
            </w:r>
            <w:r w:rsidRPr="00B640E2">
              <w:rPr>
                <w:color w:val="000000"/>
                <w:spacing w:val="1"/>
                <w:sz w:val="20"/>
              </w:rPr>
              <w:t xml:space="preserve"> </w:t>
            </w:r>
            <w:r w:rsidRPr="00B640E2">
              <w:rPr>
                <w:color w:val="000000"/>
                <w:sz w:val="20"/>
              </w:rPr>
              <w:t>соответствии ООП ДОО(на основе ФОП ДО) или АОП ДОО прописанной на основе</w:t>
            </w:r>
            <w:r w:rsidRPr="00B640E2">
              <w:rPr>
                <w:color w:val="000000"/>
                <w:spacing w:val="1"/>
                <w:sz w:val="20"/>
              </w:rPr>
              <w:t xml:space="preserve">  </w:t>
            </w:r>
            <w:r w:rsidRPr="00B640E2">
              <w:rPr>
                <w:color w:val="000000"/>
                <w:sz w:val="20"/>
              </w:rPr>
              <w:t>Федеральной</w:t>
            </w:r>
            <w:r w:rsidRPr="00B640E2">
              <w:rPr>
                <w:color w:val="000000"/>
                <w:spacing w:val="1"/>
                <w:sz w:val="20"/>
              </w:rPr>
              <w:t xml:space="preserve"> </w:t>
            </w:r>
            <w:r w:rsidRPr="00B640E2">
              <w:rPr>
                <w:color w:val="000000"/>
                <w:sz w:val="20"/>
              </w:rPr>
              <w:t>адаптированной</w:t>
            </w:r>
            <w:r w:rsidRPr="00B640E2">
              <w:rPr>
                <w:color w:val="000000"/>
                <w:spacing w:val="61"/>
                <w:sz w:val="20"/>
              </w:rPr>
              <w:t xml:space="preserve"> </w:t>
            </w:r>
            <w:r w:rsidRPr="00B640E2">
              <w:rPr>
                <w:color w:val="000000"/>
                <w:sz w:val="20"/>
              </w:rPr>
              <w:t>образовательной</w:t>
            </w:r>
            <w:r w:rsidRPr="00B640E2">
              <w:rPr>
                <w:color w:val="000000"/>
                <w:spacing w:val="1"/>
                <w:sz w:val="20"/>
              </w:rPr>
              <w:t xml:space="preserve"> </w:t>
            </w:r>
            <w:r w:rsidRPr="00B640E2">
              <w:rPr>
                <w:color w:val="000000"/>
                <w:sz w:val="20"/>
              </w:rPr>
              <w:t>программой ДО (далее ФАОП ДО) с последующим   созданием индивидуального образовательного маршрута дошкольника.</w:t>
            </w:r>
          </w:p>
          <w:p w14:paraId="78281886" w14:textId="77777777"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2C6E8D" w14:paraId="2C648CF0" w14:textId="77777777">
        <w:tc>
          <w:tcPr>
            <w:tcW w:w="1320" w:type="pct"/>
          </w:tcPr>
          <w:p w14:paraId="367DC15F" w14:textId="77777777" w:rsidR="002C6E8D" w:rsidRDefault="0069355F">
            <w:pPr>
              <w:widowControl w:val="0"/>
              <w:tabs>
                <w:tab w:val="left" w:pos="1134"/>
              </w:tabs>
              <w:spacing w:line="240" w:lineRule="auto"/>
              <w:ind w:right="244"/>
              <w:rPr>
                <w:sz w:val="20"/>
              </w:rPr>
            </w:pPr>
            <w:r>
              <w:rPr>
                <w:sz w:val="20"/>
              </w:rPr>
              <w:t>Направленность</w:t>
            </w:r>
            <w:r>
              <w:rPr>
                <w:spacing w:val="1"/>
                <w:sz w:val="20"/>
              </w:rPr>
              <w:t xml:space="preserve"> </w:t>
            </w:r>
            <w:r>
              <w:rPr>
                <w:sz w:val="20"/>
              </w:rPr>
              <w:t>коррекционно-развивающей</w:t>
            </w:r>
            <w:r>
              <w:rPr>
                <w:spacing w:val="1"/>
                <w:sz w:val="20"/>
              </w:rPr>
              <w:t xml:space="preserve"> </w:t>
            </w:r>
            <w:r>
              <w:rPr>
                <w:sz w:val="20"/>
              </w:rPr>
              <w:t>работы</w:t>
            </w:r>
            <w:r>
              <w:rPr>
                <w:spacing w:val="1"/>
                <w:sz w:val="20"/>
              </w:rPr>
              <w:t xml:space="preserve"> </w:t>
            </w:r>
            <w:r>
              <w:rPr>
                <w:i/>
                <w:sz w:val="20"/>
              </w:rPr>
              <w:t>с</w:t>
            </w:r>
            <w:r>
              <w:rPr>
                <w:i/>
                <w:spacing w:val="1"/>
                <w:sz w:val="20"/>
              </w:rPr>
              <w:t xml:space="preserve"> </w:t>
            </w:r>
            <w:r>
              <w:rPr>
                <w:b/>
                <w:i/>
                <w:sz w:val="20"/>
              </w:rPr>
              <w:t>одаренными</w:t>
            </w:r>
            <w:r>
              <w:rPr>
                <w:b/>
                <w:i/>
                <w:spacing w:val="1"/>
                <w:sz w:val="20"/>
              </w:rPr>
              <w:t xml:space="preserve"> </w:t>
            </w:r>
            <w:r>
              <w:rPr>
                <w:b/>
                <w:i/>
                <w:sz w:val="20"/>
              </w:rPr>
              <w:t>обучающимися</w:t>
            </w:r>
            <w:r>
              <w:rPr>
                <w:i/>
                <w:spacing w:val="1"/>
                <w:sz w:val="20"/>
              </w:rPr>
              <w:t xml:space="preserve"> </w:t>
            </w:r>
            <w:r>
              <w:rPr>
                <w:sz w:val="20"/>
              </w:rPr>
              <w:t>включает:</w:t>
            </w:r>
          </w:p>
          <w:p w14:paraId="11703095" w14:textId="77777777" w:rsidR="002C6E8D" w:rsidRDefault="002C6E8D">
            <w:pPr>
              <w:widowControl w:val="0"/>
              <w:spacing w:line="240" w:lineRule="auto"/>
              <w:rPr>
                <w:b/>
                <w:i/>
                <w:sz w:val="20"/>
              </w:rPr>
            </w:pPr>
          </w:p>
        </w:tc>
        <w:tc>
          <w:tcPr>
            <w:tcW w:w="2659" w:type="pct"/>
          </w:tcPr>
          <w:p w14:paraId="18047A28" w14:textId="77777777"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14:paraId="7ECF0294" w14:textId="77777777"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6A2F4DB" w14:textId="77777777"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4985099" w14:textId="77777777"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258CBA9" w14:textId="77777777"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формирование коммуникативных навыков и развитие эмоциональной устойчивости;</w:t>
            </w:r>
          </w:p>
          <w:p w14:paraId="1389D037" w14:textId="77777777" w:rsidR="002C6E8D" w:rsidRDefault="0069355F" w:rsidP="00E04FBF">
            <w:pPr>
              <w:pStyle w:val="25"/>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lastRenderedPageBreak/>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9057BD7" w14:textId="77777777"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w:t>
            </w:r>
            <w:r>
              <w:rPr>
                <w:spacing w:val="1"/>
                <w:sz w:val="20"/>
                <w:szCs w:val="20"/>
              </w:rPr>
              <w:t xml:space="preserve"> </w:t>
            </w:r>
            <w:r>
              <w:rPr>
                <w:sz w:val="20"/>
                <w:szCs w:val="20"/>
              </w:rPr>
              <w:t>педагогического</w:t>
            </w:r>
            <w:r>
              <w:rPr>
                <w:spacing w:val="1"/>
                <w:sz w:val="20"/>
                <w:szCs w:val="20"/>
              </w:rPr>
              <w:t xml:space="preserve"> </w:t>
            </w:r>
            <w:r>
              <w:rPr>
                <w:sz w:val="20"/>
                <w:szCs w:val="20"/>
              </w:rPr>
              <w:t>сопровождения</w:t>
            </w:r>
            <w:r>
              <w:rPr>
                <w:spacing w:val="1"/>
                <w:sz w:val="20"/>
                <w:szCs w:val="20"/>
              </w:rPr>
              <w:t xml:space="preserve"> </w:t>
            </w:r>
            <w:r>
              <w:rPr>
                <w:sz w:val="20"/>
                <w:szCs w:val="20"/>
              </w:rPr>
              <w:t>осуществляется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1"/>
                <w:sz w:val="20"/>
                <w:szCs w:val="20"/>
              </w:rPr>
              <w:t xml:space="preserve"> </w:t>
            </w:r>
            <w:r>
              <w:rPr>
                <w:sz w:val="20"/>
                <w:szCs w:val="20"/>
              </w:rPr>
              <w:t>и</w:t>
            </w:r>
            <w:r>
              <w:rPr>
                <w:spacing w:val="-2"/>
                <w:sz w:val="20"/>
                <w:szCs w:val="20"/>
              </w:rPr>
              <w:t xml:space="preserve"> </w:t>
            </w:r>
            <w:r>
              <w:rPr>
                <w:sz w:val="20"/>
                <w:szCs w:val="20"/>
              </w:rPr>
              <w:t>педагогической диагностики.</w:t>
            </w:r>
          </w:p>
        </w:tc>
        <w:tc>
          <w:tcPr>
            <w:tcW w:w="1022" w:type="pct"/>
          </w:tcPr>
          <w:p w14:paraId="526CA0E0" w14:textId="77777777" w:rsidR="002C6E8D" w:rsidRDefault="0069355F">
            <w:pPr>
              <w:spacing w:after="255" w:line="240" w:lineRule="auto"/>
              <w:rPr>
                <w:b/>
                <w:color w:val="333333"/>
                <w:sz w:val="16"/>
                <w:szCs w:val="16"/>
              </w:rPr>
            </w:pPr>
            <w:r w:rsidRPr="00B640E2">
              <w:rPr>
                <w:color w:val="000000"/>
                <w:sz w:val="20"/>
              </w:rPr>
              <w:lastRenderedPageBreak/>
              <w:t>Включение ребенка в программу КРР, определение индивидуального маршрута психолого-</w:t>
            </w:r>
            <w:r w:rsidRPr="00B640E2">
              <w:rPr>
                <w:color w:val="000000"/>
                <w:spacing w:val="1"/>
                <w:sz w:val="20"/>
              </w:rPr>
              <w:t xml:space="preserve"> </w:t>
            </w:r>
            <w:r w:rsidRPr="00B640E2">
              <w:rPr>
                <w:color w:val="000000"/>
                <w:sz w:val="20"/>
              </w:rPr>
              <w:t>педагогического</w:t>
            </w:r>
            <w:r w:rsidRPr="00B640E2">
              <w:rPr>
                <w:color w:val="000000"/>
                <w:spacing w:val="1"/>
                <w:sz w:val="20"/>
              </w:rPr>
              <w:t xml:space="preserve"> </w:t>
            </w:r>
            <w:r w:rsidRPr="00B640E2">
              <w:rPr>
                <w:color w:val="000000"/>
                <w:sz w:val="20"/>
              </w:rPr>
              <w:t>сопровождения</w:t>
            </w:r>
            <w:r w:rsidRPr="00B640E2">
              <w:rPr>
                <w:color w:val="000000"/>
                <w:spacing w:val="1"/>
                <w:sz w:val="20"/>
              </w:rPr>
              <w:t xml:space="preserve"> </w:t>
            </w:r>
            <w:r w:rsidRPr="00B640E2">
              <w:rPr>
                <w:color w:val="000000"/>
                <w:sz w:val="20"/>
              </w:rPr>
              <w:t>осуществляется</w:t>
            </w:r>
            <w:r w:rsidRPr="00B640E2">
              <w:rPr>
                <w:color w:val="000000"/>
                <w:spacing w:val="1"/>
                <w:sz w:val="20"/>
              </w:rPr>
              <w:t xml:space="preserve"> </w:t>
            </w:r>
            <w:r w:rsidRPr="00B640E2">
              <w:rPr>
                <w:color w:val="000000"/>
                <w:sz w:val="20"/>
              </w:rPr>
              <w:t>на</w:t>
            </w:r>
            <w:r w:rsidRPr="00B640E2">
              <w:rPr>
                <w:color w:val="000000"/>
                <w:spacing w:val="1"/>
                <w:sz w:val="20"/>
              </w:rPr>
              <w:t xml:space="preserve"> </w:t>
            </w:r>
            <w:r w:rsidRPr="00B640E2">
              <w:rPr>
                <w:color w:val="000000"/>
                <w:sz w:val="20"/>
              </w:rPr>
              <w:t>основе</w:t>
            </w:r>
            <w:r w:rsidRPr="00B640E2">
              <w:rPr>
                <w:color w:val="000000"/>
                <w:spacing w:val="1"/>
                <w:sz w:val="20"/>
              </w:rPr>
              <w:t xml:space="preserve"> </w:t>
            </w:r>
            <w:r w:rsidRPr="00B640E2">
              <w:rPr>
                <w:color w:val="000000"/>
                <w:sz w:val="20"/>
              </w:rPr>
              <w:t>заключения</w:t>
            </w:r>
            <w:r w:rsidRPr="00B640E2">
              <w:rPr>
                <w:color w:val="000000"/>
                <w:spacing w:val="1"/>
                <w:sz w:val="20"/>
              </w:rPr>
              <w:t xml:space="preserve"> </w:t>
            </w:r>
            <w:r w:rsidRPr="00B640E2">
              <w:rPr>
                <w:color w:val="000000"/>
                <w:sz w:val="20"/>
              </w:rPr>
              <w:t>ППК</w:t>
            </w:r>
            <w:r w:rsidRPr="00B640E2">
              <w:rPr>
                <w:color w:val="000000"/>
                <w:spacing w:val="1"/>
                <w:sz w:val="20"/>
              </w:rPr>
              <w:t xml:space="preserve"> </w:t>
            </w:r>
            <w:r w:rsidRPr="00B640E2">
              <w:rPr>
                <w:color w:val="000000"/>
                <w:sz w:val="20"/>
              </w:rPr>
              <w:t>по</w:t>
            </w:r>
            <w:r w:rsidRPr="00B640E2">
              <w:rPr>
                <w:color w:val="000000"/>
                <w:spacing w:val="1"/>
                <w:sz w:val="20"/>
              </w:rPr>
              <w:t xml:space="preserve"> </w:t>
            </w:r>
            <w:r w:rsidRPr="00B640E2">
              <w:rPr>
                <w:color w:val="000000"/>
                <w:sz w:val="20"/>
              </w:rPr>
              <w:t>результатам</w:t>
            </w:r>
            <w:r w:rsidRPr="00B640E2">
              <w:rPr>
                <w:color w:val="000000"/>
                <w:spacing w:val="1"/>
                <w:sz w:val="20"/>
              </w:rPr>
              <w:t xml:space="preserve"> </w:t>
            </w:r>
            <w:r w:rsidRPr="00B640E2">
              <w:rPr>
                <w:color w:val="000000"/>
                <w:sz w:val="20"/>
              </w:rPr>
              <w:t>психологической</w:t>
            </w:r>
            <w:r w:rsidRPr="00B640E2">
              <w:rPr>
                <w:color w:val="000000"/>
                <w:spacing w:val="-1"/>
                <w:sz w:val="20"/>
              </w:rPr>
              <w:t xml:space="preserve"> </w:t>
            </w:r>
            <w:r w:rsidRPr="00B640E2">
              <w:rPr>
                <w:color w:val="000000"/>
                <w:sz w:val="20"/>
              </w:rPr>
              <w:t>и</w:t>
            </w:r>
            <w:r w:rsidRPr="00B640E2">
              <w:rPr>
                <w:color w:val="000000"/>
                <w:spacing w:val="-2"/>
                <w:sz w:val="20"/>
              </w:rPr>
              <w:t xml:space="preserve"> </w:t>
            </w:r>
            <w:r w:rsidRPr="00B640E2">
              <w:rPr>
                <w:color w:val="000000"/>
                <w:sz w:val="20"/>
              </w:rPr>
              <w:t>педагогической диагностики</w:t>
            </w:r>
            <w:r>
              <w:rPr>
                <w:color w:val="000000"/>
                <w:sz w:val="16"/>
                <w:szCs w:val="16"/>
              </w:rPr>
              <w:t>.</w:t>
            </w:r>
          </w:p>
        </w:tc>
      </w:tr>
      <w:tr w:rsidR="002C6E8D" w14:paraId="58861C8B" w14:textId="77777777">
        <w:tc>
          <w:tcPr>
            <w:tcW w:w="1320" w:type="pct"/>
          </w:tcPr>
          <w:p w14:paraId="287FABAE" w14:textId="77777777" w:rsidR="002C6E8D" w:rsidRDefault="0069355F">
            <w:pPr>
              <w:widowControl w:val="0"/>
              <w:tabs>
                <w:tab w:val="left" w:pos="1134"/>
              </w:tabs>
              <w:spacing w:line="240" w:lineRule="auto"/>
              <w:ind w:right="242"/>
              <w:rPr>
                <w:sz w:val="20"/>
              </w:rPr>
            </w:pPr>
            <w:r>
              <w:rPr>
                <w:sz w:val="20"/>
              </w:rPr>
              <w:t>Направленность</w:t>
            </w:r>
            <w:r>
              <w:rPr>
                <w:spacing w:val="1"/>
                <w:sz w:val="20"/>
              </w:rPr>
              <w:t xml:space="preserve"> </w:t>
            </w:r>
            <w:r>
              <w:rPr>
                <w:sz w:val="20"/>
              </w:rPr>
              <w:t>КРР</w:t>
            </w:r>
            <w:r>
              <w:rPr>
                <w:spacing w:val="1"/>
                <w:sz w:val="20"/>
              </w:rPr>
              <w:t xml:space="preserve"> </w:t>
            </w:r>
            <w:r>
              <w:rPr>
                <w:b/>
                <w:i/>
                <w:sz w:val="20"/>
              </w:rPr>
              <w:t>с</w:t>
            </w:r>
            <w:r>
              <w:rPr>
                <w:b/>
                <w:i/>
                <w:spacing w:val="1"/>
                <w:sz w:val="20"/>
              </w:rPr>
              <w:t xml:space="preserve"> </w:t>
            </w:r>
            <w:r>
              <w:rPr>
                <w:b/>
                <w:i/>
                <w:sz w:val="20"/>
              </w:rPr>
              <w:t>билингвальными</w:t>
            </w:r>
            <w:r>
              <w:rPr>
                <w:b/>
                <w:i/>
                <w:spacing w:val="1"/>
                <w:sz w:val="20"/>
              </w:rPr>
              <w:t xml:space="preserve"> </w:t>
            </w:r>
            <w:r>
              <w:rPr>
                <w:b/>
                <w:i/>
                <w:sz w:val="20"/>
              </w:rPr>
              <w:t>воспитанниками,</w:t>
            </w:r>
            <w:r>
              <w:rPr>
                <w:b/>
                <w:i/>
                <w:spacing w:val="1"/>
                <w:sz w:val="20"/>
              </w:rPr>
              <w:t xml:space="preserve"> </w:t>
            </w:r>
            <w:r>
              <w:rPr>
                <w:b/>
                <w:i/>
                <w:sz w:val="20"/>
              </w:rPr>
              <w:t>детьми</w:t>
            </w:r>
            <w:r>
              <w:rPr>
                <w:b/>
                <w:i/>
                <w:spacing w:val="1"/>
                <w:sz w:val="20"/>
              </w:rPr>
              <w:t xml:space="preserve"> </w:t>
            </w:r>
            <w:r>
              <w:rPr>
                <w:b/>
                <w:i/>
                <w:sz w:val="20"/>
              </w:rPr>
              <w:t>мигрантов</w:t>
            </w:r>
            <w:r>
              <w:rPr>
                <w:i/>
                <w:sz w:val="20"/>
              </w:rPr>
              <w:t>,</w:t>
            </w:r>
            <w:r>
              <w:rPr>
                <w:i/>
                <w:spacing w:val="1"/>
                <w:sz w:val="20"/>
              </w:rPr>
              <w:t xml:space="preserve"> </w:t>
            </w:r>
            <w:r>
              <w:rPr>
                <w:i/>
                <w:sz w:val="20"/>
              </w:rPr>
              <w:t xml:space="preserve">испытывающими трудности с пониманием государственного языка РФ, </w:t>
            </w:r>
            <w:r>
              <w:rPr>
                <w:sz w:val="20"/>
              </w:rPr>
              <w:t>включает:</w:t>
            </w:r>
          </w:p>
          <w:p w14:paraId="44E9F98B" w14:textId="77777777" w:rsidR="002C6E8D" w:rsidRDefault="002C6E8D">
            <w:pPr>
              <w:widowControl w:val="0"/>
              <w:tabs>
                <w:tab w:val="left" w:pos="1134"/>
              </w:tabs>
              <w:spacing w:line="240" w:lineRule="auto"/>
              <w:ind w:right="244"/>
              <w:rPr>
                <w:sz w:val="20"/>
              </w:rPr>
            </w:pPr>
          </w:p>
        </w:tc>
        <w:tc>
          <w:tcPr>
            <w:tcW w:w="2659" w:type="pct"/>
          </w:tcPr>
          <w:p w14:paraId="5F172056" w14:textId="77777777" w:rsidR="002C6E8D" w:rsidRDefault="0069355F" w:rsidP="00E04FBF">
            <w:pPr>
              <w:pStyle w:val="af3"/>
              <w:numPr>
                <w:ilvl w:val="1"/>
                <w:numId w:val="14"/>
              </w:numPr>
              <w:tabs>
                <w:tab w:val="left" w:pos="491"/>
                <w:tab w:val="left" w:pos="993"/>
              </w:tabs>
              <w:spacing w:before="2"/>
              <w:ind w:left="0" w:right="256" w:firstLine="349"/>
              <w:rPr>
                <w:sz w:val="20"/>
                <w:szCs w:val="20"/>
              </w:rPr>
            </w:pPr>
            <w:r>
              <w:rPr>
                <w:sz w:val="20"/>
                <w:szCs w:val="20"/>
              </w:rPr>
              <w:t>развитие коммуникативных навыков, формирование чувствительности к сверстнику, его</w:t>
            </w:r>
            <w:r>
              <w:rPr>
                <w:spacing w:val="1"/>
                <w:sz w:val="20"/>
                <w:szCs w:val="20"/>
              </w:rPr>
              <w:t xml:space="preserve"> </w:t>
            </w:r>
            <w:r>
              <w:rPr>
                <w:sz w:val="20"/>
                <w:szCs w:val="20"/>
              </w:rPr>
              <w:t>эмоциональному</w:t>
            </w:r>
            <w:r>
              <w:rPr>
                <w:spacing w:val="-7"/>
                <w:sz w:val="20"/>
                <w:szCs w:val="20"/>
              </w:rPr>
              <w:t xml:space="preserve"> </w:t>
            </w:r>
            <w:r>
              <w:rPr>
                <w:sz w:val="20"/>
                <w:szCs w:val="20"/>
              </w:rPr>
              <w:t>состоянию,</w:t>
            </w:r>
            <w:r>
              <w:rPr>
                <w:spacing w:val="-3"/>
                <w:sz w:val="20"/>
                <w:szCs w:val="20"/>
              </w:rPr>
              <w:t xml:space="preserve"> </w:t>
            </w:r>
            <w:r>
              <w:rPr>
                <w:sz w:val="20"/>
                <w:szCs w:val="20"/>
              </w:rPr>
              <w:t>намерениям</w:t>
            </w:r>
            <w:r>
              <w:rPr>
                <w:spacing w:val="-1"/>
                <w:sz w:val="20"/>
                <w:szCs w:val="20"/>
              </w:rPr>
              <w:t xml:space="preserve"> </w:t>
            </w:r>
            <w:r>
              <w:rPr>
                <w:sz w:val="20"/>
                <w:szCs w:val="20"/>
              </w:rPr>
              <w:t>и желаниям;</w:t>
            </w:r>
          </w:p>
          <w:p w14:paraId="15407117" w14:textId="77777777" w:rsidR="002C6E8D" w:rsidRDefault="0069355F" w:rsidP="00E04FBF">
            <w:pPr>
              <w:pStyle w:val="af3"/>
              <w:numPr>
                <w:ilvl w:val="1"/>
                <w:numId w:val="14"/>
              </w:numPr>
              <w:tabs>
                <w:tab w:val="left" w:pos="491"/>
                <w:tab w:val="left" w:pos="993"/>
              </w:tabs>
              <w:ind w:left="0" w:firstLine="349"/>
              <w:rPr>
                <w:sz w:val="20"/>
                <w:szCs w:val="20"/>
              </w:rPr>
            </w:pPr>
            <w:r>
              <w:rPr>
                <w:sz w:val="20"/>
                <w:szCs w:val="20"/>
              </w:rPr>
              <w:t>формирование</w:t>
            </w:r>
            <w:r>
              <w:rPr>
                <w:spacing w:val="-3"/>
                <w:sz w:val="20"/>
                <w:szCs w:val="20"/>
              </w:rPr>
              <w:t xml:space="preserve"> </w:t>
            </w:r>
            <w:r>
              <w:rPr>
                <w:sz w:val="20"/>
                <w:szCs w:val="20"/>
              </w:rPr>
              <w:t>уверенного</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4"/>
                <w:sz w:val="20"/>
                <w:szCs w:val="20"/>
              </w:rPr>
              <w:t xml:space="preserve"> </w:t>
            </w:r>
            <w:r>
              <w:rPr>
                <w:sz w:val="20"/>
                <w:szCs w:val="20"/>
              </w:rPr>
              <w:t>социальной успешности;</w:t>
            </w:r>
          </w:p>
          <w:p w14:paraId="643F3DC5" w14:textId="77777777" w:rsidR="002C6E8D" w:rsidRDefault="0069355F" w:rsidP="00E04FBF">
            <w:pPr>
              <w:pStyle w:val="af3"/>
              <w:numPr>
                <w:ilvl w:val="1"/>
                <w:numId w:val="14"/>
              </w:numPr>
              <w:tabs>
                <w:tab w:val="left" w:pos="491"/>
                <w:tab w:val="left" w:pos="993"/>
              </w:tabs>
              <w:spacing w:before="40"/>
              <w:ind w:left="0" w:right="251" w:firstLine="349"/>
              <w:rPr>
                <w:sz w:val="20"/>
                <w:szCs w:val="20"/>
              </w:rPr>
            </w:pPr>
            <w:r>
              <w:rPr>
                <w:sz w:val="20"/>
                <w:szCs w:val="20"/>
              </w:rPr>
              <w:t>коррекцию деструктивных эмоциональных состояний, возникающих вследствие попадания</w:t>
            </w:r>
            <w:r>
              <w:rPr>
                <w:spacing w:val="1"/>
                <w:sz w:val="20"/>
                <w:szCs w:val="20"/>
              </w:rPr>
              <w:t xml:space="preserve"> </w:t>
            </w:r>
            <w:r>
              <w:rPr>
                <w:sz w:val="20"/>
                <w:szCs w:val="20"/>
              </w:rPr>
              <w:t>в</w:t>
            </w:r>
            <w:r>
              <w:rPr>
                <w:spacing w:val="-2"/>
                <w:sz w:val="20"/>
                <w:szCs w:val="20"/>
              </w:rPr>
              <w:t xml:space="preserve"> </w:t>
            </w:r>
            <w:r>
              <w:rPr>
                <w:sz w:val="20"/>
                <w:szCs w:val="20"/>
              </w:rPr>
              <w:t>новую языковую</w:t>
            </w:r>
            <w:r>
              <w:rPr>
                <w:spacing w:val="-1"/>
                <w:sz w:val="20"/>
                <w:szCs w:val="20"/>
              </w:rPr>
              <w:t xml:space="preserve"> </w:t>
            </w:r>
            <w:r>
              <w:rPr>
                <w:sz w:val="20"/>
                <w:szCs w:val="20"/>
              </w:rPr>
              <w:t>и культурную</w:t>
            </w:r>
            <w:r>
              <w:rPr>
                <w:spacing w:val="1"/>
                <w:sz w:val="20"/>
                <w:szCs w:val="20"/>
              </w:rPr>
              <w:t xml:space="preserve"> </w:t>
            </w:r>
            <w:r>
              <w:rPr>
                <w:sz w:val="20"/>
                <w:szCs w:val="20"/>
              </w:rPr>
              <w:t>среду</w:t>
            </w:r>
            <w:r>
              <w:rPr>
                <w:spacing w:val="-5"/>
                <w:sz w:val="20"/>
                <w:szCs w:val="20"/>
              </w:rPr>
              <w:t xml:space="preserve"> </w:t>
            </w:r>
            <w:r>
              <w:rPr>
                <w:sz w:val="20"/>
                <w:szCs w:val="20"/>
              </w:rPr>
              <w:t>(тревога,</w:t>
            </w:r>
            <w:r>
              <w:rPr>
                <w:spacing w:val="-1"/>
                <w:sz w:val="20"/>
                <w:szCs w:val="20"/>
              </w:rPr>
              <w:t xml:space="preserve"> </w:t>
            </w:r>
            <w:r>
              <w:rPr>
                <w:sz w:val="20"/>
                <w:szCs w:val="20"/>
              </w:rPr>
              <w:t>неуверенность, агрессия);</w:t>
            </w:r>
          </w:p>
          <w:p w14:paraId="6931942B" w14:textId="77777777" w:rsidR="002C6E8D" w:rsidRDefault="0069355F" w:rsidP="00E04FBF">
            <w:pPr>
              <w:pStyle w:val="af3"/>
              <w:numPr>
                <w:ilvl w:val="1"/>
                <w:numId w:val="14"/>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r>
              <w:rPr>
                <w:spacing w:val="1"/>
                <w:sz w:val="20"/>
                <w:szCs w:val="20"/>
              </w:rPr>
              <w:t xml:space="preserve"> </w:t>
            </w:r>
          </w:p>
          <w:p w14:paraId="2E0E1B26" w14:textId="77777777" w:rsidR="002C6E8D" w:rsidRDefault="0069355F">
            <w:pPr>
              <w:pStyle w:val="af3"/>
              <w:tabs>
                <w:tab w:val="left" w:pos="491"/>
              </w:tabs>
              <w:ind w:left="0" w:right="249" w:firstLine="349"/>
              <w:rPr>
                <w:sz w:val="20"/>
                <w:szCs w:val="20"/>
              </w:rPr>
            </w:pPr>
            <w:r>
              <w:rPr>
                <w:sz w:val="20"/>
                <w:szCs w:val="20"/>
              </w:rPr>
              <w:t>Таким</w:t>
            </w:r>
            <w:r>
              <w:rPr>
                <w:spacing w:val="-4"/>
                <w:sz w:val="20"/>
                <w:szCs w:val="20"/>
              </w:rPr>
              <w:t xml:space="preserve"> </w:t>
            </w:r>
            <w:r>
              <w:rPr>
                <w:sz w:val="20"/>
                <w:szCs w:val="20"/>
              </w:rPr>
              <w:t>образом,</w:t>
            </w:r>
            <w:r>
              <w:rPr>
                <w:spacing w:val="-2"/>
                <w:sz w:val="20"/>
                <w:szCs w:val="20"/>
              </w:rPr>
              <w:t xml:space="preserve"> </w:t>
            </w:r>
            <w:r>
              <w:rPr>
                <w:sz w:val="20"/>
                <w:szCs w:val="20"/>
              </w:rPr>
              <w:t>работу</w:t>
            </w:r>
            <w:r>
              <w:rPr>
                <w:spacing w:val="-5"/>
                <w:sz w:val="20"/>
                <w:szCs w:val="20"/>
              </w:rPr>
              <w:t xml:space="preserve"> </w:t>
            </w:r>
            <w:r>
              <w:rPr>
                <w:sz w:val="20"/>
                <w:szCs w:val="20"/>
              </w:rPr>
              <w:t>по</w:t>
            </w:r>
            <w:r>
              <w:rPr>
                <w:spacing w:val="-2"/>
                <w:sz w:val="20"/>
                <w:szCs w:val="20"/>
              </w:rPr>
              <w:t xml:space="preserve"> </w:t>
            </w:r>
            <w:r>
              <w:rPr>
                <w:sz w:val="20"/>
                <w:szCs w:val="20"/>
              </w:rPr>
              <w:t>социализации</w:t>
            </w:r>
            <w:r>
              <w:rPr>
                <w:spacing w:val="-3"/>
                <w:sz w:val="20"/>
                <w:szCs w:val="20"/>
              </w:rPr>
              <w:t xml:space="preserve"> </w:t>
            </w:r>
            <w:r>
              <w:rPr>
                <w:sz w:val="20"/>
                <w:szCs w:val="20"/>
              </w:rPr>
              <w:t>и</w:t>
            </w:r>
            <w:r>
              <w:rPr>
                <w:spacing w:val="-2"/>
                <w:sz w:val="20"/>
                <w:szCs w:val="20"/>
              </w:rPr>
              <w:t xml:space="preserve"> </w:t>
            </w:r>
            <w:r>
              <w:rPr>
                <w:sz w:val="20"/>
                <w:szCs w:val="20"/>
              </w:rPr>
              <w:t>языковой</w:t>
            </w:r>
            <w:r>
              <w:rPr>
                <w:spacing w:val="-1"/>
                <w:sz w:val="20"/>
                <w:szCs w:val="20"/>
              </w:rPr>
              <w:t xml:space="preserve"> </w:t>
            </w:r>
            <w:r>
              <w:rPr>
                <w:sz w:val="20"/>
                <w:szCs w:val="20"/>
              </w:rPr>
              <w:t>адаптации</w:t>
            </w:r>
            <w:r>
              <w:rPr>
                <w:spacing w:val="-3"/>
                <w:sz w:val="20"/>
                <w:szCs w:val="20"/>
              </w:rPr>
              <w:t xml:space="preserve"> </w:t>
            </w:r>
            <w:r>
              <w:rPr>
                <w:sz w:val="20"/>
                <w:szCs w:val="20"/>
              </w:rPr>
              <w:t>детей</w:t>
            </w:r>
            <w:r>
              <w:rPr>
                <w:spacing w:val="-4"/>
                <w:sz w:val="20"/>
                <w:szCs w:val="20"/>
              </w:rPr>
              <w:t xml:space="preserve"> </w:t>
            </w:r>
            <w:r>
              <w:rPr>
                <w:sz w:val="20"/>
                <w:szCs w:val="20"/>
              </w:rPr>
              <w:t>иностранных граждан, обучающихся</w:t>
            </w:r>
            <w:r>
              <w:rPr>
                <w:spacing w:val="11"/>
                <w:sz w:val="20"/>
                <w:szCs w:val="20"/>
              </w:rPr>
              <w:t xml:space="preserve"> </w:t>
            </w:r>
            <w:r>
              <w:rPr>
                <w:sz w:val="20"/>
                <w:szCs w:val="20"/>
              </w:rPr>
              <w:t>в</w:t>
            </w:r>
            <w:r>
              <w:rPr>
                <w:spacing w:val="10"/>
                <w:sz w:val="20"/>
                <w:szCs w:val="20"/>
              </w:rPr>
              <w:t xml:space="preserve"> </w:t>
            </w:r>
            <w:r>
              <w:rPr>
                <w:sz w:val="20"/>
                <w:szCs w:val="20"/>
              </w:rPr>
              <w:t>организациях,</w:t>
            </w:r>
            <w:r>
              <w:rPr>
                <w:spacing w:val="11"/>
                <w:sz w:val="20"/>
                <w:szCs w:val="20"/>
              </w:rPr>
              <w:t xml:space="preserve"> </w:t>
            </w:r>
            <w:r>
              <w:rPr>
                <w:sz w:val="20"/>
                <w:szCs w:val="20"/>
              </w:rPr>
              <w:t>реализующих</w:t>
            </w:r>
            <w:r>
              <w:rPr>
                <w:spacing w:val="13"/>
                <w:sz w:val="20"/>
                <w:szCs w:val="20"/>
              </w:rPr>
              <w:t xml:space="preserve"> </w:t>
            </w:r>
            <w:r>
              <w:rPr>
                <w:sz w:val="20"/>
                <w:szCs w:val="20"/>
              </w:rPr>
              <w:t>программы</w:t>
            </w:r>
            <w:r>
              <w:rPr>
                <w:spacing w:val="14"/>
                <w:sz w:val="20"/>
                <w:szCs w:val="20"/>
              </w:rPr>
              <w:t xml:space="preserve"> </w:t>
            </w:r>
            <w:r>
              <w:rPr>
                <w:sz w:val="20"/>
                <w:szCs w:val="20"/>
              </w:rPr>
              <w:t>ДО</w:t>
            </w:r>
            <w:r>
              <w:rPr>
                <w:spacing w:val="10"/>
                <w:sz w:val="20"/>
                <w:szCs w:val="20"/>
              </w:rPr>
              <w:t xml:space="preserve"> </w:t>
            </w:r>
            <w:r>
              <w:rPr>
                <w:sz w:val="20"/>
                <w:szCs w:val="20"/>
              </w:rPr>
              <w:t>в</w:t>
            </w:r>
            <w:r>
              <w:rPr>
                <w:spacing w:val="12"/>
                <w:sz w:val="20"/>
                <w:szCs w:val="20"/>
              </w:rPr>
              <w:t xml:space="preserve"> </w:t>
            </w:r>
            <w:r>
              <w:rPr>
                <w:sz w:val="20"/>
                <w:szCs w:val="20"/>
              </w:rPr>
              <w:t>РФ,</w:t>
            </w:r>
            <w:r>
              <w:rPr>
                <w:spacing w:val="11"/>
                <w:sz w:val="20"/>
                <w:szCs w:val="20"/>
              </w:rPr>
              <w:t xml:space="preserve"> </w:t>
            </w:r>
            <w:r>
              <w:rPr>
                <w:sz w:val="20"/>
                <w:szCs w:val="20"/>
              </w:rPr>
              <w:t>рекомендуется</w:t>
            </w:r>
            <w:r>
              <w:rPr>
                <w:spacing w:val="11"/>
                <w:sz w:val="20"/>
                <w:szCs w:val="20"/>
              </w:rPr>
              <w:t xml:space="preserve"> </w:t>
            </w:r>
            <w:r>
              <w:rPr>
                <w:sz w:val="20"/>
                <w:szCs w:val="20"/>
              </w:rPr>
              <w:t>организовывать</w:t>
            </w:r>
            <w:r>
              <w:rPr>
                <w:spacing w:val="-58"/>
                <w:sz w:val="20"/>
                <w:szCs w:val="20"/>
              </w:rPr>
              <w:t xml:space="preserve"> </w:t>
            </w:r>
            <w:r>
              <w:rPr>
                <w:sz w:val="20"/>
                <w:szCs w:val="20"/>
              </w:rPr>
              <w:t>с учетом особенностей</w:t>
            </w:r>
            <w:r>
              <w:rPr>
                <w:spacing w:val="-1"/>
                <w:sz w:val="20"/>
                <w:szCs w:val="20"/>
              </w:rPr>
              <w:t xml:space="preserve"> </w:t>
            </w:r>
            <w:r>
              <w:rPr>
                <w:sz w:val="20"/>
                <w:szCs w:val="20"/>
              </w:rPr>
              <w:t>социальной ситуации каждого</w:t>
            </w:r>
            <w:r>
              <w:rPr>
                <w:spacing w:val="-1"/>
                <w:sz w:val="20"/>
                <w:szCs w:val="20"/>
              </w:rPr>
              <w:t xml:space="preserve"> </w:t>
            </w:r>
            <w:r>
              <w:rPr>
                <w:sz w:val="20"/>
                <w:szCs w:val="20"/>
              </w:rPr>
              <w:t>ребенка</w:t>
            </w:r>
            <w:r>
              <w:rPr>
                <w:spacing w:val="-1"/>
                <w:sz w:val="20"/>
                <w:szCs w:val="20"/>
              </w:rPr>
              <w:t xml:space="preserve"> </w:t>
            </w:r>
            <w:r>
              <w:rPr>
                <w:sz w:val="20"/>
                <w:szCs w:val="20"/>
              </w:rPr>
              <w:t>персонально.</w:t>
            </w:r>
          </w:p>
          <w:p w14:paraId="6E345F5D" w14:textId="77777777" w:rsidR="002C6E8D" w:rsidRDefault="0069355F">
            <w:pPr>
              <w:pStyle w:val="af3"/>
              <w:tabs>
                <w:tab w:val="left" w:pos="491"/>
              </w:tabs>
              <w:ind w:left="0" w:right="246" w:firstLine="349"/>
              <w:rPr>
                <w:sz w:val="20"/>
                <w:szCs w:val="20"/>
              </w:rPr>
            </w:pPr>
            <w:r>
              <w:rPr>
                <w:sz w:val="20"/>
                <w:szCs w:val="20"/>
              </w:rPr>
              <w:t>Психолого-педагогическое</w:t>
            </w:r>
            <w:r>
              <w:rPr>
                <w:spacing w:val="1"/>
                <w:sz w:val="20"/>
                <w:szCs w:val="20"/>
              </w:rPr>
              <w:t xml:space="preserve"> </w:t>
            </w:r>
            <w:r>
              <w:rPr>
                <w:sz w:val="20"/>
                <w:szCs w:val="20"/>
              </w:rPr>
              <w:t>сопровождение</w:t>
            </w:r>
            <w:r>
              <w:rPr>
                <w:spacing w:val="1"/>
                <w:sz w:val="20"/>
                <w:szCs w:val="20"/>
              </w:rPr>
              <w:t xml:space="preserve"> </w:t>
            </w:r>
            <w:r>
              <w:rPr>
                <w:sz w:val="20"/>
                <w:szCs w:val="20"/>
              </w:rPr>
              <w:t>детей</w:t>
            </w:r>
            <w:r>
              <w:rPr>
                <w:spacing w:val="1"/>
                <w:sz w:val="20"/>
                <w:szCs w:val="20"/>
              </w:rPr>
              <w:t xml:space="preserve"> </w:t>
            </w:r>
            <w:r>
              <w:rPr>
                <w:sz w:val="20"/>
                <w:szCs w:val="20"/>
              </w:rPr>
              <w:t>данной</w:t>
            </w:r>
            <w:r>
              <w:rPr>
                <w:spacing w:val="1"/>
                <w:sz w:val="20"/>
                <w:szCs w:val="20"/>
              </w:rPr>
              <w:t xml:space="preserve"> </w:t>
            </w:r>
            <w:r>
              <w:rPr>
                <w:sz w:val="20"/>
                <w:szCs w:val="20"/>
              </w:rPr>
              <w:t>целевой</w:t>
            </w:r>
            <w:r>
              <w:rPr>
                <w:spacing w:val="1"/>
                <w:sz w:val="20"/>
                <w:szCs w:val="20"/>
              </w:rPr>
              <w:t xml:space="preserve"> </w:t>
            </w:r>
            <w:r>
              <w:rPr>
                <w:sz w:val="20"/>
                <w:szCs w:val="20"/>
              </w:rPr>
              <w:t>группы</w:t>
            </w:r>
            <w:r>
              <w:rPr>
                <w:spacing w:val="1"/>
                <w:sz w:val="20"/>
                <w:szCs w:val="20"/>
              </w:rPr>
              <w:t xml:space="preserve"> </w:t>
            </w:r>
            <w:r>
              <w:rPr>
                <w:sz w:val="20"/>
                <w:szCs w:val="20"/>
              </w:rPr>
              <w:t>может</w:t>
            </w:r>
            <w:r>
              <w:rPr>
                <w:spacing w:val="1"/>
                <w:sz w:val="20"/>
                <w:szCs w:val="20"/>
              </w:rPr>
              <w:t xml:space="preserve"> </w:t>
            </w:r>
            <w:r>
              <w:rPr>
                <w:sz w:val="20"/>
                <w:szCs w:val="20"/>
              </w:rPr>
              <w:t>осуществляться в контексте общей программы адаптации ребенка к ДОО. В случаях выраженных</w:t>
            </w:r>
            <w:r>
              <w:rPr>
                <w:spacing w:val="1"/>
                <w:sz w:val="20"/>
                <w:szCs w:val="20"/>
              </w:rPr>
              <w:t xml:space="preserve"> </w:t>
            </w:r>
            <w:r>
              <w:rPr>
                <w:sz w:val="20"/>
                <w:szCs w:val="20"/>
              </w:rPr>
              <w:t>проблем</w:t>
            </w:r>
            <w:r>
              <w:rPr>
                <w:spacing w:val="41"/>
                <w:sz w:val="20"/>
                <w:szCs w:val="20"/>
              </w:rPr>
              <w:t xml:space="preserve"> </w:t>
            </w:r>
            <w:r>
              <w:rPr>
                <w:sz w:val="20"/>
                <w:szCs w:val="20"/>
              </w:rPr>
              <w:t>социализации,</w:t>
            </w:r>
            <w:r>
              <w:rPr>
                <w:spacing w:val="42"/>
                <w:sz w:val="20"/>
                <w:szCs w:val="20"/>
              </w:rPr>
              <w:t xml:space="preserve"> </w:t>
            </w:r>
            <w:r>
              <w:rPr>
                <w:sz w:val="20"/>
                <w:szCs w:val="20"/>
              </w:rPr>
              <w:t>личностного</w:t>
            </w:r>
            <w:r>
              <w:rPr>
                <w:spacing w:val="40"/>
                <w:sz w:val="20"/>
                <w:szCs w:val="20"/>
              </w:rPr>
              <w:t xml:space="preserve"> </w:t>
            </w:r>
            <w:r>
              <w:rPr>
                <w:sz w:val="20"/>
                <w:szCs w:val="20"/>
              </w:rPr>
              <w:t>развития</w:t>
            </w:r>
            <w:r>
              <w:rPr>
                <w:spacing w:val="43"/>
                <w:sz w:val="20"/>
                <w:szCs w:val="20"/>
              </w:rPr>
              <w:t xml:space="preserve"> </w:t>
            </w:r>
            <w:r>
              <w:rPr>
                <w:sz w:val="20"/>
                <w:szCs w:val="20"/>
              </w:rPr>
              <w:t>и</w:t>
            </w:r>
            <w:r>
              <w:rPr>
                <w:spacing w:val="43"/>
                <w:sz w:val="20"/>
                <w:szCs w:val="20"/>
              </w:rPr>
              <w:t xml:space="preserve"> </w:t>
            </w:r>
            <w:r>
              <w:rPr>
                <w:sz w:val="20"/>
                <w:szCs w:val="20"/>
              </w:rPr>
              <w:t>общей</w:t>
            </w:r>
            <w:r>
              <w:rPr>
                <w:spacing w:val="43"/>
                <w:sz w:val="20"/>
                <w:szCs w:val="20"/>
              </w:rPr>
              <w:t xml:space="preserve"> </w:t>
            </w:r>
            <w:r>
              <w:rPr>
                <w:sz w:val="20"/>
                <w:szCs w:val="20"/>
              </w:rPr>
              <w:t>дезадаптации</w:t>
            </w:r>
            <w:r>
              <w:rPr>
                <w:spacing w:val="44"/>
                <w:sz w:val="20"/>
                <w:szCs w:val="20"/>
              </w:rPr>
              <w:t xml:space="preserve"> </w:t>
            </w:r>
            <w:r>
              <w:rPr>
                <w:sz w:val="20"/>
                <w:szCs w:val="20"/>
              </w:rPr>
              <w:t>ребенка,</w:t>
            </w:r>
            <w:r>
              <w:rPr>
                <w:spacing w:val="42"/>
                <w:sz w:val="20"/>
                <w:szCs w:val="20"/>
              </w:rPr>
              <w:t xml:space="preserve"> </w:t>
            </w:r>
            <w:r>
              <w:rPr>
                <w:sz w:val="20"/>
                <w:szCs w:val="20"/>
              </w:rPr>
              <w:t>его</w:t>
            </w:r>
            <w:r>
              <w:rPr>
                <w:spacing w:val="43"/>
                <w:sz w:val="20"/>
                <w:szCs w:val="20"/>
              </w:rPr>
              <w:t xml:space="preserve"> </w:t>
            </w:r>
            <w:r>
              <w:rPr>
                <w:sz w:val="20"/>
                <w:szCs w:val="20"/>
              </w:rPr>
              <w:t>включение</w:t>
            </w:r>
            <w:r>
              <w:rPr>
                <w:spacing w:val="41"/>
                <w:sz w:val="20"/>
                <w:szCs w:val="20"/>
              </w:rPr>
              <w:t xml:space="preserve"> </w:t>
            </w:r>
            <w:r>
              <w:rPr>
                <w:sz w:val="20"/>
                <w:szCs w:val="20"/>
              </w:rPr>
              <w:t>в программу</w:t>
            </w:r>
            <w:r>
              <w:rPr>
                <w:spacing w:val="1"/>
                <w:sz w:val="20"/>
                <w:szCs w:val="20"/>
              </w:rPr>
              <w:t xml:space="preserve"> </w:t>
            </w:r>
            <w:r>
              <w:rPr>
                <w:sz w:val="20"/>
                <w:szCs w:val="20"/>
              </w:rPr>
              <w:t>КРР</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осуществлено</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заключения</w:t>
            </w:r>
            <w:r>
              <w:rPr>
                <w:spacing w:val="1"/>
                <w:sz w:val="20"/>
                <w:szCs w:val="20"/>
              </w:rPr>
              <w:t xml:space="preserve"> </w:t>
            </w:r>
            <w:r>
              <w:rPr>
                <w:sz w:val="20"/>
                <w:szCs w:val="20"/>
              </w:rPr>
              <w:t>ППК</w:t>
            </w:r>
            <w:r>
              <w:rPr>
                <w:spacing w:val="1"/>
                <w:sz w:val="20"/>
                <w:szCs w:val="20"/>
              </w:rPr>
              <w:t xml:space="preserve"> </w:t>
            </w:r>
            <w:r>
              <w:rPr>
                <w:sz w:val="20"/>
                <w:szCs w:val="20"/>
              </w:rPr>
              <w:t>по</w:t>
            </w:r>
            <w:r>
              <w:rPr>
                <w:spacing w:val="1"/>
                <w:sz w:val="20"/>
                <w:szCs w:val="20"/>
              </w:rPr>
              <w:t xml:space="preserve"> </w:t>
            </w:r>
            <w:r>
              <w:rPr>
                <w:sz w:val="20"/>
                <w:szCs w:val="20"/>
              </w:rPr>
              <w:t>результатам</w:t>
            </w:r>
            <w:r>
              <w:rPr>
                <w:spacing w:val="1"/>
                <w:sz w:val="20"/>
                <w:szCs w:val="20"/>
              </w:rPr>
              <w:t xml:space="preserve"> </w:t>
            </w:r>
            <w:r>
              <w:rPr>
                <w:sz w:val="20"/>
                <w:szCs w:val="20"/>
              </w:rPr>
              <w:t>психологической</w:t>
            </w:r>
            <w:r>
              <w:rPr>
                <w:spacing w:val="-2"/>
                <w:sz w:val="20"/>
                <w:szCs w:val="20"/>
              </w:rPr>
              <w:t xml:space="preserve"> </w:t>
            </w:r>
            <w:r>
              <w:rPr>
                <w:sz w:val="20"/>
                <w:szCs w:val="20"/>
              </w:rPr>
              <w:t>диагностики</w:t>
            </w:r>
            <w:r>
              <w:rPr>
                <w:spacing w:val="-3"/>
                <w:sz w:val="20"/>
                <w:szCs w:val="20"/>
              </w:rPr>
              <w:t xml:space="preserve"> </w:t>
            </w:r>
            <w:r>
              <w:rPr>
                <w:sz w:val="20"/>
                <w:szCs w:val="20"/>
              </w:rPr>
              <w:t>или</w:t>
            </w:r>
            <w:r>
              <w:rPr>
                <w:spacing w:val="-3"/>
                <w:sz w:val="20"/>
                <w:szCs w:val="20"/>
              </w:rPr>
              <w:t xml:space="preserve"> </w:t>
            </w:r>
            <w:r>
              <w:rPr>
                <w:sz w:val="20"/>
                <w:szCs w:val="20"/>
              </w:rPr>
              <w:t>по</w:t>
            </w:r>
            <w:r>
              <w:rPr>
                <w:spacing w:val="-1"/>
                <w:sz w:val="20"/>
                <w:szCs w:val="20"/>
              </w:rPr>
              <w:t xml:space="preserve"> </w:t>
            </w:r>
            <w:r>
              <w:rPr>
                <w:sz w:val="20"/>
                <w:szCs w:val="20"/>
              </w:rPr>
              <w:t>запросу</w:t>
            </w:r>
            <w:r>
              <w:rPr>
                <w:spacing w:val="-7"/>
                <w:sz w:val="20"/>
                <w:szCs w:val="20"/>
              </w:rPr>
              <w:t xml:space="preserve"> </w:t>
            </w:r>
            <w:r>
              <w:rPr>
                <w:sz w:val="20"/>
                <w:szCs w:val="20"/>
              </w:rPr>
              <w:t>родителей</w:t>
            </w:r>
            <w:r>
              <w:rPr>
                <w:spacing w:val="-2"/>
                <w:sz w:val="20"/>
                <w:szCs w:val="20"/>
              </w:rPr>
              <w:t xml:space="preserve"> </w:t>
            </w:r>
            <w:r>
              <w:rPr>
                <w:sz w:val="20"/>
                <w:szCs w:val="20"/>
              </w:rPr>
              <w:t>(законных</w:t>
            </w:r>
            <w:r>
              <w:rPr>
                <w:spacing w:val="1"/>
                <w:sz w:val="20"/>
                <w:szCs w:val="20"/>
              </w:rPr>
              <w:t xml:space="preserve"> </w:t>
            </w:r>
            <w:r>
              <w:rPr>
                <w:sz w:val="20"/>
                <w:szCs w:val="20"/>
              </w:rPr>
              <w:t>представителей)</w:t>
            </w:r>
            <w:r>
              <w:rPr>
                <w:spacing w:val="-1"/>
                <w:sz w:val="20"/>
                <w:szCs w:val="20"/>
              </w:rPr>
              <w:t xml:space="preserve"> </w:t>
            </w:r>
            <w:r>
              <w:rPr>
                <w:sz w:val="20"/>
                <w:szCs w:val="20"/>
              </w:rPr>
              <w:t>ребенка.</w:t>
            </w:r>
          </w:p>
        </w:tc>
        <w:tc>
          <w:tcPr>
            <w:tcW w:w="1" w:type="pct"/>
          </w:tcPr>
          <w:p w14:paraId="6A3B5577" w14:textId="77777777"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Работу</w:t>
            </w:r>
            <w:r w:rsidRPr="00BB00E8">
              <w:rPr>
                <w:color w:val="000000"/>
                <w:spacing w:val="-5"/>
                <w:sz w:val="20"/>
              </w:rPr>
              <w:t xml:space="preserve"> </w:t>
            </w:r>
            <w:r w:rsidRPr="00BB00E8">
              <w:rPr>
                <w:color w:val="000000"/>
                <w:sz w:val="20"/>
              </w:rPr>
              <w:t>по</w:t>
            </w:r>
            <w:r w:rsidRPr="00BB00E8">
              <w:rPr>
                <w:color w:val="000000"/>
                <w:spacing w:val="-2"/>
                <w:sz w:val="20"/>
              </w:rPr>
              <w:t xml:space="preserve"> </w:t>
            </w:r>
            <w:r w:rsidRPr="00BB00E8">
              <w:rPr>
                <w:color w:val="000000"/>
                <w:sz w:val="20"/>
              </w:rPr>
              <w:t>социализации</w:t>
            </w:r>
            <w:r w:rsidRPr="00BB00E8">
              <w:rPr>
                <w:color w:val="000000"/>
                <w:spacing w:val="-3"/>
                <w:sz w:val="20"/>
              </w:rPr>
              <w:t xml:space="preserve"> </w:t>
            </w:r>
            <w:r w:rsidRPr="00BB00E8">
              <w:rPr>
                <w:color w:val="000000"/>
                <w:sz w:val="20"/>
              </w:rPr>
              <w:t>и</w:t>
            </w:r>
            <w:r w:rsidRPr="00BB00E8">
              <w:rPr>
                <w:color w:val="000000"/>
                <w:spacing w:val="-2"/>
                <w:sz w:val="20"/>
              </w:rPr>
              <w:t xml:space="preserve"> </w:t>
            </w:r>
            <w:r w:rsidRPr="00BB00E8">
              <w:rPr>
                <w:color w:val="000000"/>
                <w:sz w:val="20"/>
              </w:rPr>
              <w:t>языковой</w:t>
            </w:r>
            <w:r w:rsidRPr="00BB00E8">
              <w:rPr>
                <w:color w:val="000000"/>
                <w:spacing w:val="-1"/>
                <w:sz w:val="20"/>
              </w:rPr>
              <w:t xml:space="preserve"> </w:t>
            </w:r>
            <w:r w:rsidRPr="00BB00E8">
              <w:rPr>
                <w:color w:val="000000"/>
                <w:sz w:val="20"/>
              </w:rPr>
              <w:t>адаптации</w:t>
            </w:r>
            <w:r w:rsidRPr="00BB00E8">
              <w:rPr>
                <w:color w:val="000000"/>
                <w:spacing w:val="-3"/>
                <w:sz w:val="20"/>
              </w:rPr>
              <w:t xml:space="preserve"> </w:t>
            </w:r>
            <w:r w:rsidRPr="00BB00E8">
              <w:rPr>
                <w:color w:val="000000"/>
                <w:sz w:val="20"/>
              </w:rPr>
              <w:t>детей</w:t>
            </w:r>
            <w:r w:rsidRPr="00BB00E8">
              <w:rPr>
                <w:color w:val="000000"/>
                <w:spacing w:val="-4"/>
                <w:sz w:val="20"/>
              </w:rPr>
              <w:t xml:space="preserve"> </w:t>
            </w:r>
            <w:r w:rsidRPr="00BB00E8">
              <w:rPr>
                <w:color w:val="000000"/>
                <w:sz w:val="20"/>
              </w:rPr>
              <w:t>иностранных граждан, обучающихся</w:t>
            </w:r>
            <w:r w:rsidRPr="00BB00E8">
              <w:rPr>
                <w:color w:val="000000"/>
                <w:spacing w:val="11"/>
                <w:sz w:val="20"/>
              </w:rPr>
              <w:t xml:space="preserve"> </w:t>
            </w:r>
            <w:r w:rsidRPr="00BB00E8">
              <w:rPr>
                <w:color w:val="000000"/>
                <w:sz w:val="20"/>
              </w:rPr>
              <w:t>в</w:t>
            </w:r>
            <w:r w:rsidRPr="00BB00E8">
              <w:rPr>
                <w:color w:val="000000"/>
                <w:spacing w:val="10"/>
                <w:sz w:val="20"/>
              </w:rPr>
              <w:t xml:space="preserve"> </w:t>
            </w:r>
            <w:r w:rsidRPr="00BB00E8">
              <w:rPr>
                <w:color w:val="000000"/>
                <w:sz w:val="20"/>
              </w:rPr>
              <w:t>организациях,</w:t>
            </w:r>
            <w:r w:rsidRPr="00BB00E8">
              <w:rPr>
                <w:color w:val="000000"/>
                <w:spacing w:val="11"/>
                <w:sz w:val="20"/>
              </w:rPr>
              <w:t xml:space="preserve"> </w:t>
            </w:r>
            <w:r w:rsidRPr="00BB00E8">
              <w:rPr>
                <w:color w:val="000000"/>
                <w:sz w:val="20"/>
              </w:rPr>
              <w:t>реализующих</w:t>
            </w:r>
            <w:r w:rsidRPr="00BB00E8">
              <w:rPr>
                <w:color w:val="000000"/>
                <w:spacing w:val="13"/>
                <w:sz w:val="20"/>
              </w:rPr>
              <w:t xml:space="preserve"> </w:t>
            </w:r>
            <w:r w:rsidRPr="00BB00E8">
              <w:rPr>
                <w:color w:val="000000"/>
                <w:sz w:val="20"/>
              </w:rPr>
              <w:t>программы</w:t>
            </w:r>
            <w:r w:rsidRPr="00BB00E8">
              <w:rPr>
                <w:color w:val="000000"/>
                <w:spacing w:val="14"/>
                <w:sz w:val="20"/>
              </w:rPr>
              <w:t xml:space="preserve"> </w:t>
            </w:r>
            <w:r w:rsidRPr="00BB00E8">
              <w:rPr>
                <w:color w:val="000000"/>
                <w:sz w:val="20"/>
              </w:rPr>
              <w:t>ДО</w:t>
            </w:r>
            <w:r w:rsidRPr="00BB00E8">
              <w:rPr>
                <w:color w:val="000000"/>
                <w:spacing w:val="10"/>
                <w:sz w:val="20"/>
              </w:rPr>
              <w:t xml:space="preserve"> </w:t>
            </w:r>
            <w:r w:rsidRPr="00BB00E8">
              <w:rPr>
                <w:color w:val="000000"/>
                <w:sz w:val="20"/>
              </w:rPr>
              <w:t>в</w:t>
            </w:r>
            <w:r w:rsidRPr="00BB00E8">
              <w:rPr>
                <w:color w:val="000000"/>
                <w:spacing w:val="12"/>
                <w:sz w:val="20"/>
              </w:rPr>
              <w:t xml:space="preserve"> </w:t>
            </w:r>
            <w:r w:rsidRPr="00BB00E8">
              <w:rPr>
                <w:color w:val="000000"/>
                <w:sz w:val="20"/>
              </w:rPr>
              <w:t>РФ,</w:t>
            </w:r>
            <w:r w:rsidRPr="00BB00E8">
              <w:rPr>
                <w:color w:val="000000"/>
                <w:spacing w:val="11"/>
                <w:sz w:val="20"/>
              </w:rPr>
              <w:t xml:space="preserve">  </w:t>
            </w:r>
            <w:r w:rsidRPr="00BB00E8">
              <w:rPr>
                <w:color w:val="000000"/>
                <w:sz w:val="20"/>
              </w:rPr>
              <w:t>организуется</w:t>
            </w:r>
            <w:r w:rsidRPr="00BB00E8">
              <w:rPr>
                <w:color w:val="000000"/>
                <w:spacing w:val="-58"/>
                <w:sz w:val="20"/>
              </w:rPr>
              <w:t xml:space="preserve"> </w:t>
            </w:r>
            <w:r w:rsidRPr="00BB00E8">
              <w:rPr>
                <w:color w:val="000000"/>
                <w:sz w:val="20"/>
              </w:rPr>
              <w:t>с учетом особенностей</w:t>
            </w:r>
            <w:r w:rsidRPr="00BB00E8">
              <w:rPr>
                <w:color w:val="000000"/>
                <w:spacing w:val="-1"/>
                <w:sz w:val="20"/>
              </w:rPr>
              <w:t xml:space="preserve"> </w:t>
            </w:r>
            <w:r w:rsidRPr="00BB00E8">
              <w:rPr>
                <w:color w:val="000000"/>
                <w:sz w:val="20"/>
              </w:rPr>
              <w:t>социальной ситуации каждого</w:t>
            </w:r>
            <w:r w:rsidRPr="00BB00E8">
              <w:rPr>
                <w:color w:val="000000"/>
                <w:spacing w:val="-1"/>
                <w:sz w:val="20"/>
              </w:rPr>
              <w:t xml:space="preserve"> </w:t>
            </w:r>
            <w:r w:rsidRPr="00BB00E8">
              <w:rPr>
                <w:color w:val="000000"/>
                <w:sz w:val="20"/>
              </w:rPr>
              <w:t>ребенка</w:t>
            </w:r>
            <w:r w:rsidRPr="00BB00E8">
              <w:rPr>
                <w:color w:val="000000"/>
                <w:spacing w:val="-1"/>
                <w:sz w:val="20"/>
              </w:rPr>
              <w:t xml:space="preserve"> </w:t>
            </w:r>
            <w:r w:rsidRPr="00BB00E8">
              <w:rPr>
                <w:color w:val="000000"/>
                <w:sz w:val="20"/>
              </w:rPr>
              <w:t>персонально.</w:t>
            </w:r>
          </w:p>
          <w:p w14:paraId="014A989E" w14:textId="77777777"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t>В случаях выраженных</w:t>
            </w:r>
            <w:r w:rsidRPr="00BB00E8">
              <w:rPr>
                <w:color w:val="000000"/>
                <w:spacing w:val="1"/>
                <w:sz w:val="20"/>
              </w:rPr>
              <w:t xml:space="preserve"> </w:t>
            </w:r>
            <w:r w:rsidRPr="00BB00E8">
              <w:rPr>
                <w:color w:val="000000"/>
                <w:sz w:val="20"/>
              </w:rPr>
              <w:t>проблем</w:t>
            </w:r>
            <w:r w:rsidRPr="00BB00E8">
              <w:rPr>
                <w:color w:val="000000"/>
                <w:spacing w:val="41"/>
                <w:sz w:val="20"/>
              </w:rPr>
              <w:t xml:space="preserve"> </w:t>
            </w:r>
            <w:r w:rsidRPr="00BB00E8">
              <w:rPr>
                <w:color w:val="000000"/>
                <w:sz w:val="20"/>
              </w:rPr>
              <w:t>социализации,</w:t>
            </w:r>
            <w:r w:rsidRPr="00BB00E8">
              <w:rPr>
                <w:color w:val="000000"/>
                <w:spacing w:val="42"/>
                <w:sz w:val="20"/>
              </w:rPr>
              <w:t xml:space="preserve"> </w:t>
            </w:r>
            <w:r w:rsidRPr="00BB00E8">
              <w:rPr>
                <w:color w:val="000000"/>
                <w:sz w:val="20"/>
              </w:rPr>
              <w:t>личностного</w:t>
            </w:r>
            <w:r w:rsidRPr="00BB00E8">
              <w:rPr>
                <w:color w:val="000000"/>
                <w:spacing w:val="40"/>
                <w:sz w:val="20"/>
              </w:rPr>
              <w:t xml:space="preserve"> </w:t>
            </w:r>
            <w:r w:rsidRPr="00BB00E8">
              <w:rPr>
                <w:color w:val="000000"/>
                <w:sz w:val="20"/>
              </w:rPr>
              <w:t>развития</w:t>
            </w:r>
            <w:r w:rsidRPr="00BB00E8">
              <w:rPr>
                <w:color w:val="000000"/>
                <w:spacing w:val="43"/>
                <w:sz w:val="20"/>
              </w:rPr>
              <w:t xml:space="preserve"> </w:t>
            </w:r>
            <w:r w:rsidRPr="00BB00E8">
              <w:rPr>
                <w:color w:val="000000"/>
                <w:sz w:val="20"/>
              </w:rPr>
              <w:t>и</w:t>
            </w:r>
            <w:r w:rsidRPr="00BB00E8">
              <w:rPr>
                <w:color w:val="000000"/>
                <w:spacing w:val="43"/>
                <w:sz w:val="20"/>
              </w:rPr>
              <w:t xml:space="preserve"> </w:t>
            </w:r>
            <w:r w:rsidRPr="00BB00E8">
              <w:rPr>
                <w:color w:val="000000"/>
                <w:sz w:val="20"/>
              </w:rPr>
              <w:t>общей</w:t>
            </w:r>
            <w:r w:rsidRPr="00BB00E8">
              <w:rPr>
                <w:color w:val="000000"/>
                <w:spacing w:val="43"/>
                <w:sz w:val="20"/>
              </w:rPr>
              <w:t xml:space="preserve"> </w:t>
            </w:r>
            <w:r w:rsidRPr="00BB00E8">
              <w:rPr>
                <w:color w:val="000000"/>
                <w:sz w:val="20"/>
              </w:rPr>
              <w:t>дезадаптации</w:t>
            </w:r>
            <w:r w:rsidRPr="00BB00E8">
              <w:rPr>
                <w:color w:val="000000"/>
                <w:spacing w:val="44"/>
                <w:sz w:val="20"/>
              </w:rPr>
              <w:t xml:space="preserve"> </w:t>
            </w:r>
            <w:r w:rsidRPr="00BB00E8">
              <w:rPr>
                <w:color w:val="000000"/>
                <w:sz w:val="20"/>
              </w:rPr>
              <w:t>ребенка,</w:t>
            </w:r>
            <w:r w:rsidRPr="00BB00E8">
              <w:rPr>
                <w:color w:val="000000"/>
                <w:spacing w:val="42"/>
                <w:sz w:val="20"/>
              </w:rPr>
              <w:t xml:space="preserve"> </w:t>
            </w:r>
            <w:r w:rsidRPr="00BB00E8">
              <w:rPr>
                <w:color w:val="000000"/>
                <w:sz w:val="20"/>
              </w:rPr>
              <w:t>его</w:t>
            </w:r>
            <w:r w:rsidRPr="00BB00E8">
              <w:rPr>
                <w:color w:val="000000"/>
                <w:spacing w:val="43"/>
                <w:sz w:val="20"/>
              </w:rPr>
              <w:t xml:space="preserve"> </w:t>
            </w:r>
            <w:r w:rsidRPr="00BB00E8">
              <w:rPr>
                <w:color w:val="000000"/>
                <w:sz w:val="20"/>
              </w:rPr>
              <w:t>включение</w:t>
            </w:r>
            <w:r w:rsidRPr="00BB00E8">
              <w:rPr>
                <w:color w:val="000000"/>
                <w:spacing w:val="41"/>
                <w:sz w:val="20"/>
              </w:rPr>
              <w:t xml:space="preserve"> </w:t>
            </w:r>
            <w:r w:rsidRPr="00BB00E8">
              <w:rPr>
                <w:color w:val="000000"/>
                <w:sz w:val="20"/>
              </w:rPr>
              <w:t>в программу</w:t>
            </w:r>
            <w:r w:rsidRPr="00BB00E8">
              <w:rPr>
                <w:color w:val="000000"/>
                <w:spacing w:val="1"/>
                <w:sz w:val="20"/>
              </w:rPr>
              <w:t xml:space="preserve"> </w:t>
            </w:r>
            <w:r w:rsidRPr="00BB00E8">
              <w:rPr>
                <w:color w:val="000000"/>
                <w:sz w:val="20"/>
              </w:rPr>
              <w:t>КРР</w:t>
            </w:r>
            <w:r w:rsidRPr="00BB00E8">
              <w:rPr>
                <w:color w:val="000000"/>
                <w:spacing w:val="1"/>
                <w:sz w:val="20"/>
              </w:rPr>
              <w:t xml:space="preserve"> </w:t>
            </w:r>
            <w:r w:rsidRPr="00BB00E8">
              <w:rPr>
                <w:color w:val="000000"/>
                <w:sz w:val="20"/>
              </w:rPr>
              <w:t>может</w:t>
            </w:r>
            <w:r w:rsidRPr="00BB00E8">
              <w:rPr>
                <w:color w:val="000000"/>
                <w:spacing w:val="1"/>
                <w:sz w:val="20"/>
              </w:rPr>
              <w:t xml:space="preserve"> </w:t>
            </w:r>
            <w:r w:rsidRPr="00BB00E8">
              <w:rPr>
                <w:color w:val="000000"/>
                <w:sz w:val="20"/>
              </w:rPr>
              <w:t>быть</w:t>
            </w:r>
            <w:r w:rsidRPr="00BB00E8">
              <w:rPr>
                <w:color w:val="000000"/>
                <w:spacing w:val="1"/>
                <w:sz w:val="20"/>
              </w:rPr>
              <w:t xml:space="preserve"> </w:t>
            </w:r>
            <w:r w:rsidRPr="00BB00E8">
              <w:rPr>
                <w:color w:val="000000"/>
                <w:sz w:val="20"/>
              </w:rPr>
              <w:t>осуществлено</w:t>
            </w:r>
            <w:r w:rsidRPr="00BB00E8">
              <w:rPr>
                <w:color w:val="000000"/>
                <w:spacing w:val="1"/>
                <w:sz w:val="20"/>
              </w:rPr>
              <w:t xml:space="preserve"> </w:t>
            </w:r>
            <w:r w:rsidRPr="00BB00E8">
              <w:rPr>
                <w:color w:val="000000"/>
                <w:sz w:val="20"/>
              </w:rPr>
              <w:t>на</w:t>
            </w:r>
            <w:r w:rsidRPr="00BB00E8">
              <w:rPr>
                <w:color w:val="000000"/>
                <w:spacing w:val="1"/>
                <w:sz w:val="20"/>
              </w:rPr>
              <w:t xml:space="preserve"> </w:t>
            </w:r>
            <w:r w:rsidRPr="00BB00E8">
              <w:rPr>
                <w:color w:val="000000"/>
                <w:sz w:val="20"/>
              </w:rPr>
              <w:t>основе</w:t>
            </w:r>
            <w:r w:rsidRPr="00BB00E8">
              <w:rPr>
                <w:color w:val="000000"/>
                <w:spacing w:val="1"/>
                <w:sz w:val="20"/>
              </w:rPr>
              <w:t xml:space="preserve"> </w:t>
            </w:r>
            <w:r w:rsidRPr="00BB00E8">
              <w:rPr>
                <w:color w:val="000000"/>
                <w:sz w:val="20"/>
              </w:rPr>
              <w:t>заключения</w:t>
            </w:r>
            <w:r w:rsidRPr="00BB00E8">
              <w:rPr>
                <w:color w:val="000000"/>
                <w:spacing w:val="1"/>
                <w:sz w:val="20"/>
              </w:rPr>
              <w:t xml:space="preserve"> </w:t>
            </w:r>
            <w:r w:rsidRPr="00BB00E8">
              <w:rPr>
                <w:color w:val="000000"/>
                <w:sz w:val="20"/>
              </w:rPr>
              <w:t>ППК</w:t>
            </w:r>
            <w:r w:rsidRPr="00BB00E8">
              <w:rPr>
                <w:color w:val="000000"/>
                <w:spacing w:val="1"/>
                <w:sz w:val="20"/>
              </w:rPr>
              <w:t xml:space="preserve"> </w:t>
            </w:r>
            <w:r w:rsidRPr="00BB00E8">
              <w:rPr>
                <w:color w:val="000000"/>
                <w:sz w:val="20"/>
              </w:rPr>
              <w:t>по</w:t>
            </w:r>
            <w:r w:rsidRPr="00BB00E8">
              <w:rPr>
                <w:color w:val="000000"/>
                <w:spacing w:val="1"/>
                <w:sz w:val="20"/>
              </w:rPr>
              <w:t xml:space="preserve"> </w:t>
            </w:r>
            <w:r w:rsidRPr="00BB00E8">
              <w:rPr>
                <w:color w:val="000000"/>
                <w:sz w:val="20"/>
              </w:rPr>
              <w:t>результатам</w:t>
            </w:r>
            <w:r w:rsidRPr="00BB00E8">
              <w:rPr>
                <w:color w:val="000000"/>
                <w:spacing w:val="1"/>
                <w:sz w:val="20"/>
              </w:rPr>
              <w:t xml:space="preserve"> </w:t>
            </w:r>
            <w:r w:rsidRPr="00BB00E8">
              <w:rPr>
                <w:color w:val="000000"/>
                <w:sz w:val="20"/>
              </w:rPr>
              <w:t>психологической</w:t>
            </w:r>
            <w:r w:rsidRPr="00BB00E8">
              <w:rPr>
                <w:color w:val="000000"/>
                <w:spacing w:val="-2"/>
                <w:sz w:val="20"/>
              </w:rPr>
              <w:t xml:space="preserve"> </w:t>
            </w:r>
            <w:r w:rsidRPr="00BB00E8">
              <w:rPr>
                <w:color w:val="000000"/>
                <w:sz w:val="20"/>
              </w:rPr>
              <w:t>диагностики</w:t>
            </w:r>
            <w:r w:rsidRPr="00BB00E8">
              <w:rPr>
                <w:color w:val="000000"/>
                <w:spacing w:val="-3"/>
                <w:sz w:val="20"/>
              </w:rPr>
              <w:t xml:space="preserve"> </w:t>
            </w:r>
            <w:r w:rsidRPr="00BB00E8">
              <w:rPr>
                <w:color w:val="000000"/>
                <w:sz w:val="20"/>
              </w:rPr>
              <w:t>или</w:t>
            </w:r>
            <w:r w:rsidRPr="00BB00E8">
              <w:rPr>
                <w:color w:val="000000"/>
                <w:spacing w:val="-3"/>
                <w:sz w:val="20"/>
              </w:rPr>
              <w:t xml:space="preserve"> </w:t>
            </w:r>
            <w:r w:rsidRPr="00BB00E8">
              <w:rPr>
                <w:color w:val="000000"/>
                <w:sz w:val="20"/>
              </w:rPr>
              <w:t>по</w:t>
            </w:r>
            <w:r w:rsidRPr="00BB00E8">
              <w:rPr>
                <w:color w:val="000000"/>
                <w:spacing w:val="-1"/>
                <w:sz w:val="20"/>
              </w:rPr>
              <w:t xml:space="preserve"> </w:t>
            </w:r>
            <w:r w:rsidRPr="00BB00E8">
              <w:rPr>
                <w:color w:val="000000"/>
                <w:sz w:val="20"/>
              </w:rPr>
              <w:t>запросу</w:t>
            </w:r>
            <w:r w:rsidRPr="00BB00E8">
              <w:rPr>
                <w:color w:val="000000"/>
                <w:spacing w:val="-7"/>
                <w:sz w:val="20"/>
              </w:rPr>
              <w:t xml:space="preserve"> </w:t>
            </w:r>
            <w:r w:rsidRPr="00BB00E8">
              <w:rPr>
                <w:color w:val="000000"/>
                <w:sz w:val="20"/>
              </w:rPr>
              <w:t>родителей</w:t>
            </w:r>
            <w:r w:rsidRPr="00BB00E8">
              <w:rPr>
                <w:color w:val="000000"/>
                <w:spacing w:val="-2"/>
                <w:sz w:val="20"/>
              </w:rPr>
              <w:t xml:space="preserve"> </w:t>
            </w:r>
            <w:r w:rsidRPr="00BB00E8">
              <w:rPr>
                <w:color w:val="000000"/>
                <w:sz w:val="20"/>
              </w:rPr>
              <w:t>(законных</w:t>
            </w:r>
            <w:r w:rsidRPr="00BB00E8">
              <w:rPr>
                <w:color w:val="000000"/>
                <w:spacing w:val="1"/>
                <w:sz w:val="20"/>
              </w:rPr>
              <w:t xml:space="preserve"> </w:t>
            </w:r>
            <w:r w:rsidRPr="00BB00E8">
              <w:rPr>
                <w:color w:val="000000"/>
                <w:sz w:val="20"/>
              </w:rPr>
              <w:t>представителей)</w:t>
            </w:r>
            <w:r w:rsidRPr="00BB00E8">
              <w:rPr>
                <w:color w:val="000000"/>
                <w:spacing w:val="-1"/>
                <w:sz w:val="20"/>
              </w:rPr>
              <w:t xml:space="preserve"> </w:t>
            </w:r>
            <w:r w:rsidRPr="00BB00E8">
              <w:rPr>
                <w:color w:val="000000"/>
                <w:sz w:val="20"/>
              </w:rPr>
              <w:t>ребенка через создания для дошкольника индивидуального образовательного маршрута</w:t>
            </w:r>
          </w:p>
          <w:p w14:paraId="25CD8578" w14:textId="77777777" w:rsidR="002C6E8D" w:rsidRDefault="002C6E8D">
            <w:pPr>
              <w:spacing w:after="255" w:line="240" w:lineRule="auto"/>
              <w:rPr>
                <w:b/>
                <w:color w:val="333333"/>
                <w:sz w:val="16"/>
                <w:szCs w:val="16"/>
              </w:rPr>
            </w:pPr>
          </w:p>
        </w:tc>
      </w:tr>
      <w:tr w:rsidR="002C6E8D" w14:paraId="7A298CA6" w14:textId="77777777">
        <w:tc>
          <w:tcPr>
            <w:tcW w:w="1320" w:type="pct"/>
          </w:tcPr>
          <w:p w14:paraId="2C01DE92" w14:textId="77777777" w:rsidR="002C6E8D" w:rsidRDefault="0069355F">
            <w:pPr>
              <w:pStyle w:val="af3"/>
              <w:ind w:left="0" w:firstLine="709"/>
              <w:rPr>
                <w:b/>
                <w:sz w:val="20"/>
                <w:szCs w:val="20"/>
              </w:rPr>
            </w:pPr>
            <w:r>
              <w:rPr>
                <w:b/>
                <w:sz w:val="20"/>
                <w:szCs w:val="20"/>
              </w:rPr>
              <w:t>Направленность</w:t>
            </w:r>
            <w:r>
              <w:rPr>
                <w:b/>
                <w:spacing w:val="1"/>
                <w:sz w:val="20"/>
                <w:szCs w:val="20"/>
              </w:rPr>
              <w:t xml:space="preserve"> </w:t>
            </w:r>
            <w:r>
              <w:rPr>
                <w:b/>
                <w:sz w:val="20"/>
                <w:szCs w:val="20"/>
              </w:rPr>
              <w:t>КРР с</w:t>
            </w:r>
            <w:r>
              <w:rPr>
                <w:b/>
                <w:spacing w:val="1"/>
                <w:sz w:val="20"/>
                <w:szCs w:val="20"/>
              </w:rPr>
              <w:t xml:space="preserve"> </w:t>
            </w:r>
            <w:r>
              <w:rPr>
                <w:b/>
                <w:sz w:val="20"/>
                <w:szCs w:val="20"/>
              </w:rPr>
              <w:t>воспитанниками, имеющими</w:t>
            </w:r>
            <w:r>
              <w:rPr>
                <w:b/>
                <w:spacing w:val="1"/>
                <w:sz w:val="20"/>
                <w:szCs w:val="20"/>
              </w:rPr>
              <w:t xml:space="preserve"> </w:t>
            </w:r>
            <w:r>
              <w:rPr>
                <w:b/>
                <w:sz w:val="20"/>
                <w:szCs w:val="20"/>
              </w:rPr>
              <w:t>девиации</w:t>
            </w:r>
            <w:r>
              <w:rPr>
                <w:b/>
                <w:spacing w:val="1"/>
                <w:sz w:val="20"/>
                <w:szCs w:val="20"/>
              </w:rPr>
              <w:t xml:space="preserve"> </w:t>
            </w:r>
            <w:r>
              <w:rPr>
                <w:b/>
                <w:sz w:val="20"/>
                <w:szCs w:val="20"/>
              </w:rPr>
              <w:t>развития и</w:t>
            </w:r>
            <w:r>
              <w:rPr>
                <w:b/>
                <w:spacing w:val="1"/>
                <w:sz w:val="20"/>
                <w:szCs w:val="20"/>
              </w:rPr>
              <w:t xml:space="preserve"> </w:t>
            </w:r>
            <w:r>
              <w:rPr>
                <w:b/>
                <w:sz w:val="20"/>
                <w:szCs w:val="20"/>
              </w:rPr>
              <w:t>поведения</w:t>
            </w:r>
            <w:r>
              <w:rPr>
                <w:b/>
                <w:spacing w:val="1"/>
                <w:sz w:val="20"/>
                <w:szCs w:val="20"/>
              </w:rPr>
              <w:t xml:space="preserve"> </w:t>
            </w:r>
            <w:r>
              <w:rPr>
                <w:b/>
                <w:sz w:val="20"/>
                <w:szCs w:val="20"/>
              </w:rPr>
              <w:t>включает:</w:t>
            </w:r>
          </w:p>
          <w:p w14:paraId="5EC44F91" w14:textId="77777777" w:rsidR="002C6E8D" w:rsidRDefault="0069355F">
            <w:pPr>
              <w:pStyle w:val="af3"/>
              <w:tabs>
                <w:tab w:val="left" w:pos="1134"/>
              </w:tabs>
              <w:ind w:left="0" w:firstLine="709"/>
              <w:rPr>
                <w:sz w:val="20"/>
                <w:szCs w:val="20"/>
              </w:rPr>
            </w:pPr>
            <w:r>
              <w:rPr>
                <w:sz w:val="20"/>
                <w:szCs w:val="20"/>
              </w:rPr>
              <w:t>К</w:t>
            </w:r>
            <w:r>
              <w:rPr>
                <w:spacing w:val="1"/>
                <w:sz w:val="20"/>
                <w:szCs w:val="20"/>
              </w:rPr>
              <w:t xml:space="preserve"> </w:t>
            </w:r>
            <w:r>
              <w:rPr>
                <w:sz w:val="20"/>
                <w:szCs w:val="20"/>
              </w:rPr>
              <w:t>целевой</w:t>
            </w:r>
            <w:r>
              <w:rPr>
                <w:spacing w:val="1"/>
                <w:sz w:val="20"/>
                <w:szCs w:val="20"/>
              </w:rPr>
              <w:t xml:space="preserve"> </w:t>
            </w:r>
            <w:r>
              <w:rPr>
                <w:sz w:val="20"/>
                <w:szCs w:val="20"/>
              </w:rPr>
              <w:t>группе</w:t>
            </w:r>
            <w:r>
              <w:rPr>
                <w:spacing w:val="1"/>
                <w:sz w:val="20"/>
                <w:szCs w:val="20"/>
              </w:rPr>
              <w:t xml:space="preserve"> </w:t>
            </w:r>
            <w:r>
              <w:rPr>
                <w:b/>
                <w:i/>
                <w:sz w:val="20"/>
                <w:szCs w:val="20"/>
              </w:rPr>
              <w:t>обучающихся</w:t>
            </w:r>
            <w:r>
              <w:rPr>
                <w:b/>
                <w:i/>
                <w:spacing w:val="1"/>
                <w:sz w:val="20"/>
                <w:szCs w:val="20"/>
              </w:rPr>
              <w:t xml:space="preserve"> </w:t>
            </w:r>
            <w:r>
              <w:rPr>
                <w:b/>
                <w:i/>
                <w:sz w:val="20"/>
                <w:szCs w:val="20"/>
              </w:rPr>
              <w:t>«группы</w:t>
            </w:r>
            <w:r>
              <w:rPr>
                <w:b/>
                <w:i/>
                <w:spacing w:val="1"/>
                <w:sz w:val="20"/>
                <w:szCs w:val="20"/>
              </w:rPr>
              <w:t xml:space="preserve"> </w:t>
            </w:r>
            <w:r>
              <w:rPr>
                <w:b/>
                <w:i/>
                <w:sz w:val="20"/>
                <w:szCs w:val="20"/>
              </w:rPr>
              <w:t>риска»</w:t>
            </w:r>
            <w:r>
              <w:rPr>
                <w:i/>
                <w:spacing w:val="1"/>
                <w:sz w:val="20"/>
                <w:szCs w:val="20"/>
              </w:rPr>
              <w:t xml:space="preserve"> </w:t>
            </w:r>
            <w:r>
              <w:rPr>
                <w:sz w:val="20"/>
                <w:szCs w:val="20"/>
              </w:rPr>
              <w:t>могут</w:t>
            </w:r>
            <w:r>
              <w:rPr>
                <w:spacing w:val="1"/>
                <w:sz w:val="20"/>
                <w:szCs w:val="20"/>
              </w:rPr>
              <w:t xml:space="preserve"> </w:t>
            </w:r>
            <w:r>
              <w:rPr>
                <w:sz w:val="20"/>
                <w:szCs w:val="20"/>
              </w:rPr>
              <w:t>быть</w:t>
            </w:r>
            <w:r>
              <w:rPr>
                <w:spacing w:val="1"/>
                <w:sz w:val="20"/>
                <w:szCs w:val="20"/>
              </w:rPr>
              <w:t xml:space="preserve"> </w:t>
            </w:r>
            <w:r>
              <w:rPr>
                <w:sz w:val="20"/>
                <w:szCs w:val="20"/>
              </w:rPr>
              <w:t>отнесены</w:t>
            </w:r>
            <w:r>
              <w:rPr>
                <w:spacing w:val="1"/>
                <w:sz w:val="20"/>
                <w:szCs w:val="20"/>
              </w:rPr>
              <w:t xml:space="preserve"> </w:t>
            </w:r>
            <w:r>
              <w:rPr>
                <w:sz w:val="20"/>
                <w:szCs w:val="20"/>
              </w:rPr>
              <w:t>дети,</w:t>
            </w:r>
            <w:r>
              <w:rPr>
                <w:spacing w:val="1"/>
                <w:sz w:val="20"/>
                <w:szCs w:val="20"/>
              </w:rPr>
              <w:t xml:space="preserve"> </w:t>
            </w:r>
            <w:r>
              <w:rPr>
                <w:sz w:val="20"/>
                <w:szCs w:val="20"/>
              </w:rPr>
              <w:t>имеющие</w:t>
            </w:r>
            <w:r>
              <w:rPr>
                <w:spacing w:val="1"/>
                <w:sz w:val="20"/>
                <w:szCs w:val="20"/>
              </w:rPr>
              <w:t xml:space="preserve"> </w:t>
            </w:r>
            <w:r>
              <w:rPr>
                <w:sz w:val="20"/>
                <w:szCs w:val="20"/>
              </w:rPr>
              <w:t>проблемы с п</w:t>
            </w:r>
            <w:r>
              <w:rPr>
                <w:b/>
                <w:sz w:val="20"/>
                <w:szCs w:val="20"/>
              </w:rPr>
              <w:t>с</w:t>
            </w:r>
            <w:r>
              <w:rPr>
                <w:sz w:val="20"/>
                <w:szCs w:val="20"/>
              </w:rPr>
              <w:t xml:space="preserve">ихологическим здоровьем; </w:t>
            </w:r>
            <w:r>
              <w:rPr>
                <w:sz w:val="20"/>
                <w:szCs w:val="20"/>
              </w:rPr>
              <w:lastRenderedPageBreak/>
              <w:t>эмоциональные проблемы (повышенная возбудимость,</w:t>
            </w:r>
            <w:r>
              <w:rPr>
                <w:spacing w:val="1"/>
                <w:sz w:val="20"/>
                <w:szCs w:val="20"/>
              </w:rPr>
              <w:t xml:space="preserve"> </w:t>
            </w:r>
            <w:r>
              <w:rPr>
                <w:sz w:val="20"/>
                <w:szCs w:val="20"/>
              </w:rPr>
              <w:t>апатия,</w:t>
            </w:r>
            <w:r>
              <w:rPr>
                <w:spacing w:val="1"/>
                <w:sz w:val="20"/>
                <w:szCs w:val="20"/>
              </w:rPr>
              <w:t xml:space="preserve"> </w:t>
            </w:r>
            <w:r>
              <w:rPr>
                <w:sz w:val="20"/>
                <w:szCs w:val="20"/>
              </w:rPr>
              <w:t>раздражительность,</w:t>
            </w:r>
            <w:r>
              <w:rPr>
                <w:spacing w:val="1"/>
                <w:sz w:val="20"/>
                <w:szCs w:val="20"/>
              </w:rPr>
              <w:t xml:space="preserve"> </w:t>
            </w:r>
            <w:r>
              <w:rPr>
                <w:sz w:val="20"/>
                <w:szCs w:val="20"/>
              </w:rPr>
              <w:t>тревога,</w:t>
            </w:r>
            <w:r>
              <w:rPr>
                <w:spacing w:val="1"/>
                <w:sz w:val="20"/>
                <w:szCs w:val="20"/>
              </w:rPr>
              <w:t xml:space="preserve"> </w:t>
            </w:r>
            <w:r>
              <w:rPr>
                <w:sz w:val="20"/>
                <w:szCs w:val="20"/>
              </w:rPr>
              <w:t>появление</w:t>
            </w:r>
            <w:r>
              <w:rPr>
                <w:spacing w:val="1"/>
                <w:sz w:val="20"/>
                <w:szCs w:val="20"/>
              </w:rPr>
              <w:t xml:space="preserve"> </w:t>
            </w:r>
            <w:r>
              <w:rPr>
                <w:sz w:val="20"/>
                <w:szCs w:val="20"/>
              </w:rPr>
              <w:t>фобий);</w:t>
            </w:r>
            <w:r>
              <w:rPr>
                <w:spacing w:val="1"/>
                <w:sz w:val="20"/>
                <w:szCs w:val="20"/>
              </w:rPr>
              <w:t xml:space="preserve"> </w:t>
            </w:r>
            <w:r>
              <w:rPr>
                <w:sz w:val="20"/>
                <w:szCs w:val="20"/>
              </w:rPr>
              <w:t>поведенческие</w:t>
            </w:r>
            <w:r>
              <w:rPr>
                <w:spacing w:val="1"/>
                <w:sz w:val="20"/>
                <w:szCs w:val="20"/>
              </w:rPr>
              <w:t xml:space="preserve"> </w:t>
            </w:r>
            <w:r>
              <w:rPr>
                <w:sz w:val="20"/>
                <w:szCs w:val="20"/>
              </w:rPr>
              <w:t>проблемы</w:t>
            </w:r>
            <w:r>
              <w:rPr>
                <w:spacing w:val="1"/>
                <w:sz w:val="20"/>
                <w:szCs w:val="20"/>
              </w:rPr>
              <w:t xml:space="preserve"> </w:t>
            </w:r>
            <w:r>
              <w:rPr>
                <w:sz w:val="20"/>
                <w:szCs w:val="20"/>
              </w:rPr>
              <w:t>(грубость,</w:t>
            </w:r>
            <w:r>
              <w:rPr>
                <w:spacing w:val="1"/>
                <w:sz w:val="20"/>
                <w:szCs w:val="20"/>
              </w:rPr>
              <w:t xml:space="preserve"> </w:t>
            </w:r>
            <w:r>
              <w:rPr>
                <w:sz w:val="20"/>
                <w:szCs w:val="20"/>
              </w:rPr>
              <w:t>агрессия, обман); проблемы неврологического характера (потеря аппетита); проблемы общения</w:t>
            </w:r>
            <w:r>
              <w:rPr>
                <w:spacing w:val="1"/>
                <w:sz w:val="20"/>
                <w:szCs w:val="20"/>
              </w:rPr>
              <w:t xml:space="preserve"> </w:t>
            </w:r>
            <w:r>
              <w:rPr>
                <w:sz w:val="20"/>
                <w:szCs w:val="20"/>
              </w:rPr>
              <w:t>(стеснительность,</w:t>
            </w:r>
            <w:r>
              <w:rPr>
                <w:spacing w:val="1"/>
                <w:sz w:val="20"/>
                <w:szCs w:val="20"/>
              </w:rPr>
              <w:t xml:space="preserve"> </w:t>
            </w:r>
            <w:r>
              <w:rPr>
                <w:sz w:val="20"/>
                <w:szCs w:val="20"/>
              </w:rPr>
              <w:t>замкнутость,</w:t>
            </w:r>
            <w:r>
              <w:rPr>
                <w:spacing w:val="1"/>
                <w:sz w:val="20"/>
                <w:szCs w:val="20"/>
              </w:rPr>
              <w:t xml:space="preserve"> </w:t>
            </w:r>
            <w:r>
              <w:rPr>
                <w:sz w:val="20"/>
                <w:szCs w:val="20"/>
              </w:rPr>
              <w:t>излишняя</w:t>
            </w:r>
            <w:r>
              <w:rPr>
                <w:spacing w:val="1"/>
                <w:sz w:val="20"/>
                <w:szCs w:val="20"/>
              </w:rPr>
              <w:t xml:space="preserve"> </w:t>
            </w:r>
            <w:r>
              <w:rPr>
                <w:sz w:val="20"/>
                <w:szCs w:val="20"/>
              </w:rPr>
              <w:t>чувствительность,</w:t>
            </w:r>
            <w:r>
              <w:rPr>
                <w:spacing w:val="1"/>
                <w:sz w:val="20"/>
                <w:szCs w:val="20"/>
              </w:rPr>
              <w:t xml:space="preserve"> </w:t>
            </w:r>
            <w:r>
              <w:rPr>
                <w:sz w:val="20"/>
                <w:szCs w:val="20"/>
              </w:rPr>
              <w:t>выраженная</w:t>
            </w:r>
            <w:r>
              <w:rPr>
                <w:spacing w:val="1"/>
                <w:sz w:val="20"/>
                <w:szCs w:val="20"/>
              </w:rPr>
              <w:t xml:space="preserve"> </w:t>
            </w:r>
            <w:r>
              <w:rPr>
                <w:sz w:val="20"/>
                <w:szCs w:val="20"/>
              </w:rPr>
              <w:t>нереализованная</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лидерстве);</w:t>
            </w:r>
            <w:r>
              <w:rPr>
                <w:spacing w:val="1"/>
                <w:sz w:val="20"/>
                <w:szCs w:val="20"/>
              </w:rPr>
              <w:t xml:space="preserve"> </w:t>
            </w:r>
            <w:r>
              <w:rPr>
                <w:sz w:val="20"/>
                <w:szCs w:val="20"/>
              </w:rPr>
              <w:t>проблемы</w:t>
            </w:r>
            <w:r>
              <w:rPr>
                <w:spacing w:val="1"/>
                <w:sz w:val="20"/>
                <w:szCs w:val="20"/>
              </w:rPr>
              <w:t xml:space="preserve"> </w:t>
            </w:r>
            <w:r>
              <w:rPr>
                <w:sz w:val="20"/>
                <w:szCs w:val="20"/>
              </w:rPr>
              <w:t>регуляторного</w:t>
            </w:r>
            <w:r>
              <w:rPr>
                <w:spacing w:val="1"/>
                <w:sz w:val="20"/>
                <w:szCs w:val="20"/>
              </w:rPr>
              <w:t xml:space="preserve"> </w:t>
            </w:r>
            <w:r>
              <w:rPr>
                <w:sz w:val="20"/>
                <w:szCs w:val="20"/>
              </w:rPr>
              <w:t>характера</w:t>
            </w:r>
            <w:r>
              <w:rPr>
                <w:spacing w:val="1"/>
                <w:sz w:val="20"/>
                <w:szCs w:val="20"/>
              </w:rPr>
              <w:t xml:space="preserve"> </w:t>
            </w:r>
            <w:r>
              <w:rPr>
                <w:sz w:val="20"/>
                <w:szCs w:val="20"/>
              </w:rPr>
              <w:t>(расстройство</w:t>
            </w:r>
            <w:r>
              <w:rPr>
                <w:spacing w:val="1"/>
                <w:sz w:val="20"/>
                <w:szCs w:val="20"/>
              </w:rPr>
              <w:t xml:space="preserve"> </w:t>
            </w:r>
            <w:r>
              <w:rPr>
                <w:sz w:val="20"/>
                <w:szCs w:val="20"/>
              </w:rPr>
              <w:t>сна,</w:t>
            </w:r>
            <w:r>
              <w:rPr>
                <w:spacing w:val="1"/>
                <w:sz w:val="20"/>
                <w:szCs w:val="20"/>
              </w:rPr>
              <w:t xml:space="preserve"> </w:t>
            </w:r>
            <w:r>
              <w:rPr>
                <w:sz w:val="20"/>
                <w:szCs w:val="20"/>
              </w:rPr>
              <w:t>быстрая</w:t>
            </w:r>
            <w:r>
              <w:rPr>
                <w:spacing w:val="-57"/>
                <w:sz w:val="20"/>
                <w:szCs w:val="20"/>
              </w:rPr>
              <w:t xml:space="preserve"> </w:t>
            </w:r>
            <w:r>
              <w:rPr>
                <w:sz w:val="20"/>
                <w:szCs w:val="20"/>
              </w:rPr>
              <w:t>утомляемость, навязчивые движения, двигательная расторможенность, снижение произвольности</w:t>
            </w:r>
            <w:r>
              <w:rPr>
                <w:spacing w:val="1"/>
                <w:sz w:val="20"/>
                <w:szCs w:val="20"/>
              </w:rPr>
              <w:t xml:space="preserve"> </w:t>
            </w:r>
            <w:r>
              <w:rPr>
                <w:sz w:val="20"/>
                <w:szCs w:val="20"/>
              </w:rPr>
              <w:t>внимания).</w:t>
            </w:r>
          </w:p>
        </w:tc>
        <w:tc>
          <w:tcPr>
            <w:tcW w:w="2659" w:type="pct"/>
          </w:tcPr>
          <w:p w14:paraId="2C2D6749" w14:textId="77777777" w:rsidR="002C6E8D" w:rsidRDefault="0069355F" w:rsidP="00E04FBF">
            <w:pPr>
              <w:pStyle w:val="af3"/>
              <w:numPr>
                <w:ilvl w:val="1"/>
                <w:numId w:val="15"/>
              </w:numPr>
              <w:tabs>
                <w:tab w:val="left" w:pos="356"/>
                <w:tab w:val="left" w:pos="993"/>
              </w:tabs>
              <w:ind w:left="0" w:right="245" w:firstLine="207"/>
              <w:rPr>
                <w:sz w:val="20"/>
                <w:szCs w:val="20"/>
              </w:rPr>
            </w:pPr>
            <w:r>
              <w:rPr>
                <w:sz w:val="20"/>
                <w:szCs w:val="20"/>
              </w:rPr>
              <w:lastRenderedPageBreak/>
              <w:t>Коррекция и</w:t>
            </w:r>
            <w:r>
              <w:rPr>
                <w:spacing w:val="1"/>
                <w:sz w:val="20"/>
                <w:szCs w:val="20"/>
              </w:rPr>
              <w:t xml:space="preserve"> </w:t>
            </w:r>
            <w:r>
              <w:rPr>
                <w:sz w:val="20"/>
                <w:szCs w:val="20"/>
              </w:rPr>
              <w:t>развитие</w:t>
            </w:r>
            <w:r>
              <w:rPr>
                <w:spacing w:val="1"/>
                <w:sz w:val="20"/>
                <w:szCs w:val="20"/>
              </w:rPr>
              <w:t xml:space="preserve"> </w:t>
            </w:r>
            <w:r>
              <w:rPr>
                <w:sz w:val="20"/>
                <w:szCs w:val="20"/>
              </w:rPr>
              <w:t>социально-коммуникативной,</w:t>
            </w:r>
            <w:r>
              <w:rPr>
                <w:spacing w:val="1"/>
                <w:sz w:val="20"/>
                <w:szCs w:val="20"/>
              </w:rPr>
              <w:t xml:space="preserve"> </w:t>
            </w:r>
            <w:r>
              <w:rPr>
                <w:sz w:val="20"/>
                <w:szCs w:val="20"/>
              </w:rPr>
              <w:t>личностной,</w:t>
            </w:r>
            <w:r>
              <w:rPr>
                <w:spacing w:val="1"/>
                <w:sz w:val="20"/>
                <w:szCs w:val="20"/>
              </w:rPr>
              <w:t xml:space="preserve"> </w:t>
            </w:r>
            <w:r>
              <w:rPr>
                <w:sz w:val="20"/>
                <w:szCs w:val="20"/>
              </w:rPr>
              <w:t>эмоционально-волевой</w:t>
            </w:r>
            <w:r>
              <w:rPr>
                <w:spacing w:val="1"/>
                <w:sz w:val="20"/>
                <w:szCs w:val="20"/>
              </w:rPr>
              <w:t xml:space="preserve"> </w:t>
            </w:r>
            <w:r>
              <w:rPr>
                <w:sz w:val="20"/>
                <w:szCs w:val="20"/>
              </w:rPr>
              <w:t>сферы;</w:t>
            </w:r>
          </w:p>
          <w:p w14:paraId="64E02DCA" w14:textId="77777777" w:rsidR="002C6E8D" w:rsidRDefault="0069355F" w:rsidP="00E04FBF">
            <w:pPr>
              <w:pStyle w:val="af3"/>
              <w:numPr>
                <w:ilvl w:val="1"/>
                <w:numId w:val="15"/>
              </w:numPr>
              <w:tabs>
                <w:tab w:val="left" w:pos="356"/>
                <w:tab w:val="left" w:pos="993"/>
              </w:tabs>
              <w:ind w:left="0" w:firstLine="207"/>
              <w:rPr>
                <w:sz w:val="20"/>
                <w:szCs w:val="20"/>
              </w:rPr>
            </w:pPr>
            <w:r>
              <w:rPr>
                <w:sz w:val="20"/>
                <w:szCs w:val="20"/>
              </w:rPr>
              <w:t>помощь</w:t>
            </w:r>
            <w:r>
              <w:rPr>
                <w:spacing w:val="-3"/>
                <w:sz w:val="20"/>
                <w:szCs w:val="20"/>
              </w:rPr>
              <w:t xml:space="preserve"> </w:t>
            </w:r>
            <w:r>
              <w:rPr>
                <w:sz w:val="20"/>
                <w:szCs w:val="20"/>
              </w:rPr>
              <w:t>в</w:t>
            </w:r>
            <w:r>
              <w:rPr>
                <w:spacing w:val="-3"/>
                <w:sz w:val="20"/>
                <w:szCs w:val="20"/>
              </w:rPr>
              <w:t xml:space="preserve"> </w:t>
            </w:r>
            <w:r>
              <w:rPr>
                <w:sz w:val="20"/>
                <w:szCs w:val="20"/>
              </w:rPr>
              <w:t>решении</w:t>
            </w:r>
            <w:r>
              <w:rPr>
                <w:spacing w:val="-2"/>
                <w:sz w:val="20"/>
                <w:szCs w:val="20"/>
              </w:rPr>
              <w:t xml:space="preserve"> </w:t>
            </w:r>
            <w:r>
              <w:rPr>
                <w:sz w:val="20"/>
                <w:szCs w:val="20"/>
              </w:rPr>
              <w:t>поведенческих проблем;</w:t>
            </w:r>
          </w:p>
          <w:p w14:paraId="07498929" w14:textId="77777777" w:rsidR="002C6E8D" w:rsidRDefault="0069355F" w:rsidP="00E04FBF">
            <w:pPr>
              <w:pStyle w:val="af3"/>
              <w:numPr>
                <w:ilvl w:val="1"/>
                <w:numId w:val="15"/>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14:paraId="2B1F9727" w14:textId="77777777" w:rsidR="002C6E8D" w:rsidRDefault="0069355F" w:rsidP="00E04FBF">
            <w:pPr>
              <w:pStyle w:val="af3"/>
              <w:numPr>
                <w:ilvl w:val="1"/>
                <w:numId w:val="15"/>
              </w:numPr>
              <w:tabs>
                <w:tab w:val="left" w:pos="356"/>
                <w:tab w:val="left" w:pos="993"/>
              </w:tabs>
              <w:spacing w:before="39"/>
              <w:ind w:left="0" w:right="2247" w:firstLine="207"/>
              <w:rPr>
                <w:sz w:val="20"/>
                <w:szCs w:val="20"/>
              </w:rPr>
            </w:pPr>
            <w:r>
              <w:rPr>
                <w:spacing w:val="-57"/>
                <w:sz w:val="20"/>
                <w:szCs w:val="20"/>
              </w:rPr>
              <w:t xml:space="preserve"> </w:t>
            </w:r>
            <w:r>
              <w:rPr>
                <w:sz w:val="20"/>
                <w:szCs w:val="20"/>
              </w:rPr>
              <w:t>развитие</w:t>
            </w:r>
            <w:r>
              <w:rPr>
                <w:spacing w:val="-2"/>
                <w:sz w:val="20"/>
                <w:szCs w:val="20"/>
              </w:rPr>
              <w:t xml:space="preserve"> </w:t>
            </w:r>
            <w:r>
              <w:rPr>
                <w:sz w:val="20"/>
                <w:szCs w:val="20"/>
              </w:rPr>
              <w:t>рефлексивных способностей;</w:t>
            </w:r>
          </w:p>
          <w:p w14:paraId="75F681EA" w14:textId="77777777" w:rsidR="002C6E8D" w:rsidRDefault="0069355F" w:rsidP="00E04FBF">
            <w:pPr>
              <w:pStyle w:val="af3"/>
              <w:numPr>
                <w:ilvl w:val="1"/>
                <w:numId w:val="15"/>
              </w:numPr>
              <w:tabs>
                <w:tab w:val="left" w:pos="356"/>
                <w:tab w:val="left" w:pos="993"/>
              </w:tabs>
              <w:spacing w:before="39"/>
              <w:ind w:left="0" w:right="2247" w:firstLine="207"/>
              <w:rPr>
                <w:sz w:val="20"/>
                <w:szCs w:val="20"/>
              </w:rPr>
            </w:pPr>
            <w:r>
              <w:rPr>
                <w:sz w:val="20"/>
                <w:szCs w:val="20"/>
              </w:rPr>
              <w:t>совершенствование</w:t>
            </w:r>
            <w:r>
              <w:rPr>
                <w:spacing w:val="-4"/>
                <w:sz w:val="20"/>
                <w:szCs w:val="20"/>
              </w:rPr>
              <w:t xml:space="preserve"> </w:t>
            </w:r>
            <w:r>
              <w:rPr>
                <w:sz w:val="20"/>
                <w:szCs w:val="20"/>
              </w:rPr>
              <w:t>способов</w:t>
            </w:r>
            <w:r>
              <w:rPr>
                <w:spacing w:val="-3"/>
                <w:sz w:val="20"/>
                <w:szCs w:val="20"/>
              </w:rPr>
              <w:t xml:space="preserve"> </w:t>
            </w:r>
            <w:r>
              <w:rPr>
                <w:sz w:val="20"/>
                <w:szCs w:val="20"/>
              </w:rPr>
              <w:t>саморегуляции.</w:t>
            </w:r>
          </w:p>
          <w:p w14:paraId="0CE2EA8B" w14:textId="77777777" w:rsidR="002C6E8D" w:rsidRDefault="0069355F">
            <w:pPr>
              <w:pStyle w:val="af3"/>
              <w:tabs>
                <w:tab w:val="left" w:pos="356"/>
              </w:tabs>
              <w:spacing w:before="40"/>
              <w:ind w:right="251" w:firstLine="207"/>
              <w:rPr>
                <w:sz w:val="20"/>
                <w:szCs w:val="20"/>
              </w:rPr>
            </w:pPr>
            <w:r>
              <w:rPr>
                <w:sz w:val="20"/>
                <w:szCs w:val="20"/>
              </w:rPr>
              <w:lastRenderedPageBreak/>
              <w:t>Включение ребенка из «группы риска» в программу КРР, определение индивидуального</w:t>
            </w:r>
            <w:r>
              <w:rPr>
                <w:spacing w:val="1"/>
                <w:sz w:val="20"/>
                <w:szCs w:val="20"/>
              </w:rPr>
              <w:t xml:space="preserve"> </w:t>
            </w:r>
            <w:r>
              <w:rPr>
                <w:sz w:val="20"/>
                <w:szCs w:val="20"/>
              </w:rPr>
              <w:t>маршрута психолого-педагогического сопровождения осуществляется на основе заключения ППК</w:t>
            </w:r>
            <w:r>
              <w:rPr>
                <w:spacing w:val="1"/>
                <w:sz w:val="20"/>
                <w:szCs w:val="20"/>
              </w:rPr>
              <w:t xml:space="preserve"> </w:t>
            </w:r>
            <w:r>
              <w:rPr>
                <w:sz w:val="20"/>
                <w:szCs w:val="20"/>
              </w:rPr>
              <w:t>по результатам психологической диагностики или по обоснованному запросу педагога/родителей</w:t>
            </w:r>
            <w:r>
              <w:rPr>
                <w:spacing w:val="1"/>
                <w:sz w:val="20"/>
                <w:szCs w:val="20"/>
              </w:rPr>
              <w:t xml:space="preserve"> </w:t>
            </w:r>
            <w:r>
              <w:rPr>
                <w:sz w:val="20"/>
                <w:szCs w:val="20"/>
              </w:rPr>
              <w:t>(законных</w:t>
            </w:r>
            <w:r>
              <w:rPr>
                <w:spacing w:val="1"/>
                <w:sz w:val="20"/>
                <w:szCs w:val="20"/>
              </w:rPr>
              <w:t xml:space="preserve"> </w:t>
            </w:r>
            <w:r>
              <w:rPr>
                <w:sz w:val="20"/>
                <w:szCs w:val="20"/>
              </w:rPr>
              <w:t>представителей).</w:t>
            </w:r>
          </w:p>
          <w:p w14:paraId="784C85C6" w14:textId="77777777" w:rsidR="002C6E8D" w:rsidRDefault="002C6E8D">
            <w:pPr>
              <w:pStyle w:val="af3"/>
              <w:tabs>
                <w:tab w:val="left" w:pos="993"/>
              </w:tabs>
              <w:spacing w:before="2"/>
              <w:ind w:left="709" w:right="256" w:firstLine="0"/>
              <w:rPr>
                <w:sz w:val="20"/>
                <w:szCs w:val="20"/>
              </w:rPr>
            </w:pPr>
          </w:p>
        </w:tc>
        <w:tc>
          <w:tcPr>
            <w:tcW w:w="1" w:type="pct"/>
          </w:tcPr>
          <w:p w14:paraId="2AB4EE5F" w14:textId="77777777" w:rsidR="002C6E8D" w:rsidRPr="00B640E2" w:rsidRDefault="0069355F">
            <w:pPr>
              <w:spacing w:after="255" w:line="240" w:lineRule="auto"/>
              <w:rPr>
                <w:b/>
                <w:color w:val="333333"/>
                <w:sz w:val="20"/>
              </w:rPr>
            </w:pPr>
            <w:r w:rsidRPr="00B640E2">
              <w:rPr>
                <w:color w:val="000000"/>
                <w:sz w:val="20"/>
              </w:rPr>
              <w:lastRenderedPageBreak/>
              <w:t>Включение ребенка из «группы риска» в программу КРР, определение индивидуального</w:t>
            </w:r>
            <w:r w:rsidRPr="00B640E2">
              <w:rPr>
                <w:color w:val="000000"/>
                <w:spacing w:val="1"/>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Pr="00B640E2">
              <w:rPr>
                <w:color w:val="000000"/>
                <w:spacing w:val="1"/>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Pr="00B640E2">
              <w:rPr>
                <w:color w:val="000000"/>
                <w:spacing w:val="1"/>
                <w:sz w:val="20"/>
              </w:rPr>
              <w:t xml:space="preserve"> </w:t>
            </w:r>
            <w:r w:rsidRPr="00B640E2">
              <w:rPr>
                <w:color w:val="000000"/>
                <w:sz w:val="20"/>
              </w:rPr>
              <w:t>(законных</w:t>
            </w:r>
            <w:r w:rsidRPr="00B640E2">
              <w:rPr>
                <w:color w:val="000000"/>
                <w:spacing w:val="1"/>
                <w:sz w:val="20"/>
              </w:rPr>
              <w:t xml:space="preserve"> </w:t>
            </w:r>
            <w:r w:rsidRPr="00B640E2">
              <w:rPr>
                <w:color w:val="000000"/>
                <w:sz w:val="20"/>
              </w:rPr>
              <w:t>представителей).</w:t>
            </w:r>
          </w:p>
        </w:tc>
      </w:tr>
    </w:tbl>
    <w:p w14:paraId="2705A9DA" w14:textId="77777777" w:rsidR="002C6E8D" w:rsidRDefault="002C6E8D">
      <w:pPr>
        <w:shd w:val="clear" w:color="auto" w:fill="FFFFFF"/>
        <w:spacing w:after="255" w:line="270" w:lineRule="atLeast"/>
        <w:rPr>
          <w:sz w:val="24"/>
          <w:szCs w:val="24"/>
        </w:rPr>
      </w:pPr>
    </w:p>
    <w:p w14:paraId="1F51D941" w14:textId="77777777" w:rsidR="002C6E8D" w:rsidRPr="00B640E2" w:rsidRDefault="0069355F">
      <w:pPr>
        <w:shd w:val="clear" w:color="auto" w:fill="FFFFFF"/>
        <w:spacing w:after="255" w:line="270" w:lineRule="atLeast"/>
        <w:rPr>
          <w:sz w:val="24"/>
          <w:szCs w:val="24"/>
        </w:rPr>
      </w:pPr>
      <w:r w:rsidRPr="00B640E2">
        <w:rPr>
          <w:b/>
          <w:color w:val="000000"/>
          <w:sz w:val="24"/>
          <w:szCs w:val="24"/>
          <w:vertAlign w:val="superscript"/>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220849EA" w14:textId="77777777" w:rsidR="002C6E8D" w:rsidRDefault="0069355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Pr>
          <w:color w:val="000000"/>
          <w:spacing w:val="5"/>
          <w:sz w:val="24"/>
        </w:rPr>
        <w:t xml:space="preserve"> </w:t>
      </w:r>
      <w:r>
        <w:rPr>
          <w:color w:val="000000"/>
          <w:sz w:val="24"/>
        </w:rPr>
        <w:t>соответствии</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АОП</w:t>
      </w:r>
      <w:r>
        <w:rPr>
          <w:color w:val="000000"/>
          <w:spacing w:val="9"/>
          <w:sz w:val="24"/>
        </w:rPr>
        <w:t xml:space="preserve"> для детей м ТНР</w:t>
      </w:r>
      <w:r>
        <w:rPr>
          <w:color w:val="000000"/>
          <w:spacing w:val="7"/>
          <w:sz w:val="24"/>
        </w:rPr>
        <w:t xml:space="preserve"> </w:t>
      </w:r>
      <w:r>
        <w:rPr>
          <w:color w:val="000000"/>
          <w:sz w:val="24"/>
        </w:rPr>
        <w:t>организуется</w:t>
      </w:r>
      <w:r>
        <w:rPr>
          <w:color w:val="000000"/>
          <w:spacing w:val="7"/>
          <w:sz w:val="24"/>
        </w:rPr>
        <w:t xml:space="preserve"> </w:t>
      </w:r>
      <w:r>
        <w:rPr>
          <w:color w:val="000000"/>
          <w:spacing w:val="1"/>
          <w:sz w:val="24"/>
        </w:rPr>
        <w:t>коррекционная</w:t>
      </w:r>
      <w:r>
        <w:rPr>
          <w:color w:val="000000"/>
          <w:sz w:val="24"/>
        </w:rPr>
        <w:t>-развивающая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в условиях</w:t>
      </w:r>
      <w:r>
        <w:rPr>
          <w:color w:val="000000"/>
          <w:spacing w:val="196"/>
          <w:sz w:val="24"/>
        </w:rPr>
        <w:t xml:space="preserve"> </w:t>
      </w:r>
      <w:r>
        <w:rPr>
          <w:color w:val="000000"/>
          <w:spacing w:val="-1"/>
          <w:sz w:val="24"/>
        </w:rPr>
        <w:t>ДОУ</w:t>
      </w:r>
      <w:r>
        <w:rPr>
          <w:color w:val="000000"/>
          <w:spacing w:val="193"/>
          <w:sz w:val="24"/>
        </w:rPr>
        <w:t xml:space="preserve"> </w:t>
      </w:r>
      <w:r>
        <w:rPr>
          <w:color w:val="000000"/>
          <w:sz w:val="24"/>
        </w:rPr>
        <w:t>с</w:t>
      </w:r>
      <w:r>
        <w:rPr>
          <w:color w:val="000000"/>
          <w:spacing w:val="196"/>
          <w:sz w:val="24"/>
        </w:rPr>
        <w:t xml:space="preserve"> </w:t>
      </w:r>
      <w:r>
        <w:rPr>
          <w:color w:val="000000"/>
          <w:spacing w:val="-1"/>
          <w:sz w:val="24"/>
        </w:rPr>
        <w:t>учетом</w:t>
      </w:r>
      <w:r>
        <w:rPr>
          <w:color w:val="000000"/>
          <w:spacing w:val="195"/>
          <w:sz w:val="24"/>
        </w:rPr>
        <w:t xml:space="preserve"> </w:t>
      </w:r>
      <w:r>
        <w:rPr>
          <w:color w:val="000000"/>
          <w:spacing w:val="1"/>
          <w:sz w:val="24"/>
        </w:rPr>
        <w:t>их</w:t>
      </w:r>
      <w:r>
        <w:rPr>
          <w:color w:val="000000"/>
          <w:spacing w:val="193"/>
          <w:sz w:val="24"/>
        </w:rPr>
        <w:t xml:space="preserve"> </w:t>
      </w:r>
      <w:r>
        <w:rPr>
          <w:color w:val="000000"/>
          <w:sz w:val="24"/>
        </w:rPr>
        <w:t>психофизического,</w:t>
      </w:r>
      <w:r>
        <w:rPr>
          <w:color w:val="000000"/>
          <w:spacing w:val="194"/>
          <w:sz w:val="24"/>
        </w:rPr>
        <w:t xml:space="preserve"> </w:t>
      </w:r>
      <w:r>
        <w:rPr>
          <w:color w:val="000000"/>
          <w:sz w:val="24"/>
        </w:rPr>
        <w:t>речевого</w:t>
      </w:r>
      <w:r>
        <w:rPr>
          <w:color w:val="000000"/>
          <w:spacing w:val="196"/>
          <w:sz w:val="24"/>
        </w:rPr>
        <w:t xml:space="preserve"> </w:t>
      </w:r>
      <w:r>
        <w:rPr>
          <w:color w:val="000000"/>
          <w:sz w:val="24"/>
        </w:rPr>
        <w:t>развития,</w:t>
      </w:r>
      <w:r>
        <w:rPr>
          <w:color w:val="000000"/>
          <w:spacing w:val="192"/>
          <w:sz w:val="24"/>
        </w:rPr>
        <w:t xml:space="preserve"> </w:t>
      </w:r>
      <w:r>
        <w:rPr>
          <w:color w:val="000000"/>
          <w:sz w:val="24"/>
        </w:rPr>
        <w:t>индивидуальных</w:t>
      </w:r>
      <w:r>
        <w:t xml:space="preserve"> </w:t>
      </w:r>
      <w:r>
        <w:rPr>
          <w:color w:val="000000"/>
          <w:sz w:val="24"/>
        </w:rPr>
        <w:t>возможностей, а</w:t>
      </w:r>
      <w:r>
        <w:rPr>
          <w:color w:val="000000"/>
          <w:spacing w:val="-1"/>
          <w:sz w:val="24"/>
        </w:rPr>
        <w:t xml:space="preserve"> </w:t>
      </w:r>
      <w:r>
        <w:rPr>
          <w:color w:val="000000"/>
          <w:sz w:val="24"/>
        </w:rPr>
        <w:t>также с</w:t>
      </w:r>
      <w:r>
        <w:rPr>
          <w:color w:val="000000"/>
          <w:spacing w:val="1"/>
          <w:sz w:val="24"/>
        </w:rPr>
        <w:t xml:space="preserve"> </w:t>
      </w:r>
      <w:r>
        <w:rPr>
          <w:color w:val="000000"/>
          <w:spacing w:val="-1"/>
          <w:sz w:val="24"/>
        </w:rPr>
        <w:t>учетом</w:t>
      </w:r>
      <w:r>
        <w:rPr>
          <w:color w:val="000000"/>
          <w:sz w:val="24"/>
        </w:rPr>
        <w:t xml:space="preserve"> рекомендаций</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1"/>
          <w:sz w:val="24"/>
        </w:rPr>
        <w:t xml:space="preserve"> </w:t>
      </w:r>
      <w:r>
        <w:rPr>
          <w:color w:val="000000"/>
          <w:sz w:val="24"/>
        </w:rPr>
        <w:t>комиссии.</w:t>
      </w:r>
      <w:r>
        <w:t xml:space="preserve">  </w:t>
      </w:r>
      <w:r>
        <w:rPr>
          <w:rFonts w:ascii="Arial" w:eastAsia="Arial" w:hAnsi="Arial" w:cs="Arial"/>
          <w:color w:val="FF0000"/>
          <w:sz w:val="2"/>
        </w:rPr>
        <w:t> </w:t>
      </w:r>
    </w:p>
    <w:p w14:paraId="33084B6F"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Основной</w:t>
      </w:r>
      <w:r>
        <w:rPr>
          <w:color w:val="000000"/>
          <w:spacing w:val="75"/>
          <w:sz w:val="24"/>
        </w:rPr>
        <w:t xml:space="preserve"> </w:t>
      </w:r>
      <w:r>
        <w:rPr>
          <w:color w:val="000000"/>
          <w:sz w:val="24"/>
        </w:rPr>
        <w:t>формой</w:t>
      </w:r>
      <w:r>
        <w:rPr>
          <w:color w:val="000000"/>
          <w:spacing w:val="75"/>
          <w:sz w:val="24"/>
        </w:rPr>
        <w:t xml:space="preserve"> </w:t>
      </w:r>
      <w:r>
        <w:rPr>
          <w:color w:val="000000"/>
          <w:spacing w:val="-1"/>
          <w:sz w:val="24"/>
        </w:rPr>
        <w:t>работы</w:t>
      </w:r>
      <w:r>
        <w:rPr>
          <w:color w:val="000000"/>
          <w:spacing w:val="75"/>
          <w:sz w:val="24"/>
        </w:rPr>
        <w:t xml:space="preserve"> </w:t>
      </w:r>
      <w:r>
        <w:rPr>
          <w:color w:val="000000"/>
          <w:sz w:val="24"/>
        </w:rPr>
        <w:t>специалистов</w:t>
      </w:r>
      <w:r>
        <w:rPr>
          <w:color w:val="000000"/>
          <w:spacing w:val="74"/>
          <w:sz w:val="24"/>
        </w:rPr>
        <w:t xml:space="preserve"> </w:t>
      </w:r>
      <w:r>
        <w:rPr>
          <w:color w:val="000000"/>
          <w:spacing w:val="-1"/>
          <w:sz w:val="24"/>
        </w:rPr>
        <w:t>ДОУ</w:t>
      </w:r>
      <w:r>
        <w:rPr>
          <w:color w:val="000000"/>
          <w:spacing w:val="75"/>
          <w:sz w:val="24"/>
        </w:rPr>
        <w:t xml:space="preserve"> </w:t>
      </w:r>
      <w:r>
        <w:rPr>
          <w:color w:val="000000"/>
          <w:sz w:val="24"/>
        </w:rPr>
        <w:t>с</w:t>
      </w:r>
      <w:r>
        <w:rPr>
          <w:color w:val="000000"/>
          <w:spacing w:val="73"/>
          <w:sz w:val="24"/>
        </w:rPr>
        <w:t xml:space="preserve"> </w:t>
      </w:r>
      <w:r>
        <w:rPr>
          <w:color w:val="000000"/>
          <w:sz w:val="24"/>
        </w:rPr>
        <w:t>ребенком</w:t>
      </w:r>
      <w:r>
        <w:rPr>
          <w:color w:val="000000"/>
          <w:spacing w:val="73"/>
          <w:sz w:val="24"/>
        </w:rPr>
        <w:t xml:space="preserve"> </w:t>
      </w:r>
      <w:r>
        <w:rPr>
          <w:color w:val="000000"/>
          <w:sz w:val="24"/>
        </w:rPr>
        <w:t>с</w:t>
      </w:r>
      <w:r>
        <w:rPr>
          <w:color w:val="000000"/>
          <w:spacing w:val="73"/>
          <w:sz w:val="24"/>
        </w:rPr>
        <w:t xml:space="preserve"> </w:t>
      </w:r>
      <w:r>
        <w:rPr>
          <w:color w:val="000000"/>
          <w:spacing w:val="-1"/>
          <w:sz w:val="24"/>
        </w:rPr>
        <w:t>ОВЗ</w:t>
      </w:r>
      <w:r>
        <w:rPr>
          <w:color w:val="000000"/>
          <w:spacing w:val="77"/>
          <w:sz w:val="24"/>
        </w:rPr>
        <w:t xml:space="preserve"> </w:t>
      </w:r>
      <w:r>
        <w:rPr>
          <w:color w:val="000000"/>
          <w:sz w:val="24"/>
        </w:rPr>
        <w:t>являются</w:t>
      </w:r>
      <w:r>
        <w:rPr>
          <w:color w:val="000000"/>
          <w:spacing w:val="74"/>
          <w:sz w:val="24"/>
        </w:rPr>
        <w:t xml:space="preserve"> </w:t>
      </w:r>
      <w:r>
        <w:rPr>
          <w:color w:val="000000"/>
          <w:sz w:val="24"/>
        </w:rPr>
        <w:t>подгрупповые</w:t>
      </w:r>
      <w:r>
        <w:rPr>
          <w:color w:val="000000"/>
          <w:spacing w:val="74"/>
          <w:sz w:val="24"/>
        </w:rPr>
        <w:t xml:space="preserve"> </w:t>
      </w:r>
      <w:r>
        <w:rPr>
          <w:color w:val="000000"/>
          <w:sz w:val="24"/>
        </w:rPr>
        <w:t>и</w:t>
      </w:r>
    </w:p>
    <w:p w14:paraId="6042A85B"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индивидуальные</w:t>
      </w:r>
      <w:r>
        <w:rPr>
          <w:color w:val="000000"/>
          <w:spacing w:val="18"/>
          <w:sz w:val="24"/>
        </w:rPr>
        <w:t xml:space="preserve"> </w:t>
      </w:r>
      <w:r>
        <w:rPr>
          <w:color w:val="000000"/>
          <w:sz w:val="24"/>
        </w:rPr>
        <w:t>занятия,</w:t>
      </w:r>
      <w:r>
        <w:rPr>
          <w:color w:val="000000"/>
          <w:spacing w:val="19"/>
          <w:sz w:val="24"/>
        </w:rPr>
        <w:t xml:space="preserve"> </w:t>
      </w:r>
      <w:r>
        <w:rPr>
          <w:color w:val="000000"/>
          <w:sz w:val="24"/>
        </w:rPr>
        <w:t>которые</w:t>
      </w:r>
      <w:r>
        <w:rPr>
          <w:color w:val="000000"/>
          <w:spacing w:val="17"/>
          <w:sz w:val="24"/>
        </w:rPr>
        <w:t xml:space="preserve"> </w:t>
      </w:r>
      <w:r>
        <w:rPr>
          <w:color w:val="000000"/>
          <w:sz w:val="24"/>
        </w:rPr>
        <w:t>проводятся</w:t>
      </w:r>
      <w:r>
        <w:rPr>
          <w:color w:val="000000"/>
          <w:spacing w:val="20"/>
          <w:sz w:val="24"/>
        </w:rPr>
        <w:t xml:space="preserve"> </w:t>
      </w:r>
      <w:r>
        <w:rPr>
          <w:color w:val="000000"/>
          <w:sz w:val="24"/>
        </w:rPr>
        <w:t>в</w:t>
      </w:r>
      <w:r>
        <w:rPr>
          <w:color w:val="000000"/>
          <w:spacing w:val="18"/>
          <w:sz w:val="24"/>
        </w:rPr>
        <w:t xml:space="preserve"> </w:t>
      </w:r>
      <w:r>
        <w:rPr>
          <w:color w:val="000000"/>
          <w:sz w:val="24"/>
        </w:rPr>
        <w:t>соответствии</w:t>
      </w:r>
      <w:r>
        <w:rPr>
          <w:color w:val="000000"/>
          <w:spacing w:val="20"/>
          <w:sz w:val="24"/>
        </w:rPr>
        <w:t xml:space="preserve"> </w:t>
      </w:r>
      <w:r>
        <w:rPr>
          <w:color w:val="000000"/>
          <w:sz w:val="24"/>
        </w:rPr>
        <w:t>с</w:t>
      </w:r>
      <w:r>
        <w:rPr>
          <w:color w:val="000000"/>
          <w:spacing w:val="18"/>
          <w:sz w:val="24"/>
        </w:rPr>
        <w:t xml:space="preserve"> </w:t>
      </w:r>
      <w:r>
        <w:rPr>
          <w:color w:val="000000"/>
          <w:sz w:val="24"/>
        </w:rPr>
        <w:t>расписанием.</w:t>
      </w:r>
      <w:r>
        <w:rPr>
          <w:color w:val="000000"/>
          <w:spacing w:val="156"/>
          <w:sz w:val="24"/>
        </w:rPr>
        <w:t xml:space="preserve"> </w:t>
      </w:r>
      <w:r>
        <w:rPr>
          <w:color w:val="000000"/>
          <w:sz w:val="24"/>
        </w:rPr>
        <w:t>Занятия</w:t>
      </w:r>
      <w:r>
        <w:rPr>
          <w:color w:val="000000"/>
          <w:spacing w:val="156"/>
          <w:sz w:val="24"/>
        </w:rPr>
        <w:t xml:space="preserve"> </w:t>
      </w:r>
      <w:r>
        <w:rPr>
          <w:color w:val="000000"/>
          <w:spacing w:val="-1"/>
          <w:sz w:val="24"/>
        </w:rPr>
        <w:t>со</w:t>
      </w:r>
      <w:r>
        <w:rPr>
          <w:color w:val="000000"/>
          <w:spacing w:val="159"/>
          <w:sz w:val="24"/>
        </w:rPr>
        <w:t xml:space="preserve"> </w:t>
      </w:r>
      <w:r>
        <w:rPr>
          <w:color w:val="000000"/>
          <w:sz w:val="24"/>
        </w:rPr>
        <w:t>специалистами</w:t>
      </w:r>
      <w:r>
        <w:rPr>
          <w:color w:val="000000"/>
          <w:spacing w:val="157"/>
          <w:sz w:val="24"/>
        </w:rPr>
        <w:t xml:space="preserve"> </w:t>
      </w:r>
      <w:r>
        <w:rPr>
          <w:color w:val="000000"/>
          <w:sz w:val="24"/>
        </w:rPr>
        <w:t>(учителем</w:t>
      </w:r>
      <w:r>
        <w:rPr>
          <w:color w:val="000000"/>
          <w:spacing w:val="-1"/>
          <w:sz w:val="24"/>
        </w:rPr>
        <w:t>-</w:t>
      </w:r>
      <w:r>
        <w:rPr>
          <w:color w:val="000000"/>
          <w:sz w:val="24"/>
        </w:rPr>
        <w:t>логопедом,</w:t>
      </w:r>
      <w:r>
        <w:rPr>
          <w:color w:val="000000"/>
          <w:spacing w:val="155"/>
          <w:sz w:val="24"/>
        </w:rPr>
        <w:t xml:space="preserve"> </w:t>
      </w:r>
      <w:r>
        <w:rPr>
          <w:color w:val="000000"/>
          <w:sz w:val="24"/>
        </w:rPr>
        <w:t>педагогом</w:t>
      </w:r>
      <w:r>
        <w:rPr>
          <w:color w:val="000000"/>
          <w:spacing w:val="-1"/>
          <w:sz w:val="24"/>
        </w:rPr>
        <w:t>-</w:t>
      </w:r>
      <w:r>
        <w:rPr>
          <w:color w:val="000000"/>
          <w:sz w:val="24"/>
        </w:rPr>
        <w:t>психологом)</w:t>
      </w:r>
      <w:r>
        <w:rPr>
          <w:color w:val="000000"/>
          <w:spacing w:val="154"/>
          <w:sz w:val="24"/>
        </w:rPr>
        <w:t xml:space="preserve"> </w:t>
      </w:r>
      <w:r>
        <w:rPr>
          <w:color w:val="000000"/>
          <w:spacing w:val="-1"/>
          <w:sz w:val="24"/>
        </w:rPr>
        <w:t>могут</w:t>
      </w:r>
      <w:r>
        <w:t xml:space="preserve"> </w:t>
      </w:r>
      <w:r>
        <w:rPr>
          <w:color w:val="000000"/>
          <w:sz w:val="24"/>
        </w:rPr>
        <w:t>проводиться</w:t>
      </w:r>
      <w:r>
        <w:rPr>
          <w:color w:val="000000"/>
          <w:spacing w:val="67"/>
          <w:sz w:val="24"/>
        </w:rPr>
        <w:t xml:space="preserve"> </w:t>
      </w:r>
      <w:r>
        <w:rPr>
          <w:color w:val="000000"/>
          <w:sz w:val="24"/>
        </w:rPr>
        <w:t>параллельно</w:t>
      </w:r>
      <w:r>
        <w:rPr>
          <w:color w:val="000000"/>
          <w:spacing w:val="67"/>
          <w:sz w:val="24"/>
        </w:rPr>
        <w:t xml:space="preserve"> </w:t>
      </w:r>
      <w:r>
        <w:rPr>
          <w:color w:val="000000"/>
          <w:sz w:val="24"/>
        </w:rPr>
        <w:t>с</w:t>
      </w:r>
      <w:r>
        <w:rPr>
          <w:color w:val="000000"/>
          <w:spacing w:val="66"/>
          <w:sz w:val="24"/>
        </w:rPr>
        <w:t xml:space="preserve"> </w:t>
      </w:r>
      <w:r>
        <w:rPr>
          <w:color w:val="000000"/>
          <w:sz w:val="24"/>
        </w:rPr>
        <w:t>групповыми</w:t>
      </w:r>
      <w:r>
        <w:rPr>
          <w:color w:val="000000"/>
          <w:spacing w:val="68"/>
          <w:sz w:val="24"/>
        </w:rPr>
        <w:t xml:space="preserve"> </w:t>
      </w:r>
      <w:r>
        <w:rPr>
          <w:color w:val="000000"/>
          <w:sz w:val="24"/>
        </w:rPr>
        <w:t>занятиями.</w:t>
      </w:r>
      <w:r>
        <w:rPr>
          <w:color w:val="000000"/>
          <w:spacing w:val="67"/>
          <w:sz w:val="24"/>
        </w:rPr>
        <w:t xml:space="preserve"> </w:t>
      </w:r>
    </w:p>
    <w:p w14:paraId="78418C63" w14:textId="77777777" w:rsidR="002C6E8D" w:rsidRPr="002A2BA6" w:rsidRDefault="0069355F">
      <w:pPr>
        <w:pBdr>
          <w:top w:val="none" w:sz="4" w:space="0" w:color="000000"/>
          <w:left w:val="none" w:sz="4" w:space="0" w:color="000000"/>
          <w:bottom w:val="none" w:sz="4" w:space="0" w:color="000000"/>
          <w:right w:val="none" w:sz="4" w:space="0" w:color="000000"/>
        </w:pBdr>
        <w:spacing w:line="240" w:lineRule="auto"/>
        <w:ind w:firstLine="708"/>
      </w:pPr>
      <w:r w:rsidRPr="002A2BA6">
        <w:rPr>
          <w:color w:val="000000"/>
          <w:sz w:val="24"/>
        </w:rPr>
        <w:t>С</w:t>
      </w:r>
      <w:r w:rsidRPr="002A2BA6">
        <w:rPr>
          <w:color w:val="000000"/>
          <w:spacing w:val="132"/>
          <w:sz w:val="24"/>
        </w:rPr>
        <w:t xml:space="preserve"> </w:t>
      </w:r>
      <w:r w:rsidRPr="002A2BA6">
        <w:rPr>
          <w:color w:val="000000"/>
          <w:sz w:val="24"/>
        </w:rPr>
        <w:t>целью</w:t>
      </w:r>
      <w:r w:rsidRPr="002A2BA6">
        <w:rPr>
          <w:color w:val="000000"/>
          <w:spacing w:val="132"/>
          <w:sz w:val="24"/>
        </w:rPr>
        <w:t xml:space="preserve"> </w:t>
      </w:r>
      <w:r w:rsidRPr="002A2BA6">
        <w:rPr>
          <w:color w:val="000000"/>
          <w:sz w:val="24"/>
        </w:rPr>
        <w:t>коррекции</w:t>
      </w:r>
      <w:r w:rsidRPr="002A2BA6">
        <w:rPr>
          <w:color w:val="000000"/>
          <w:spacing w:val="131"/>
          <w:sz w:val="24"/>
        </w:rPr>
        <w:t xml:space="preserve"> </w:t>
      </w:r>
      <w:r w:rsidRPr="002A2BA6">
        <w:rPr>
          <w:color w:val="000000"/>
          <w:sz w:val="24"/>
        </w:rPr>
        <w:t>тяжелых</w:t>
      </w:r>
      <w:r w:rsidRPr="002A2BA6">
        <w:rPr>
          <w:color w:val="000000"/>
          <w:spacing w:val="134"/>
          <w:sz w:val="24"/>
        </w:rPr>
        <w:t xml:space="preserve"> </w:t>
      </w:r>
      <w:r w:rsidRPr="002A2BA6">
        <w:rPr>
          <w:color w:val="000000"/>
          <w:sz w:val="24"/>
        </w:rPr>
        <w:t>нарушений</w:t>
      </w:r>
      <w:r w:rsidRPr="002A2BA6">
        <w:rPr>
          <w:color w:val="000000"/>
          <w:spacing w:val="133"/>
          <w:sz w:val="24"/>
        </w:rPr>
        <w:t xml:space="preserve"> </w:t>
      </w:r>
      <w:r w:rsidRPr="002A2BA6">
        <w:rPr>
          <w:color w:val="000000"/>
          <w:spacing w:val="-1"/>
          <w:sz w:val="24"/>
        </w:rPr>
        <w:t>речи</w:t>
      </w:r>
      <w:r w:rsidRPr="002A2BA6">
        <w:rPr>
          <w:color w:val="000000"/>
          <w:spacing w:val="138"/>
          <w:sz w:val="24"/>
        </w:rPr>
        <w:t xml:space="preserve"> </w:t>
      </w:r>
      <w:r w:rsidRPr="002A2BA6">
        <w:rPr>
          <w:color w:val="000000"/>
          <w:sz w:val="24"/>
        </w:rPr>
        <w:t>учителем</w:t>
      </w:r>
      <w:r w:rsidRPr="002A2BA6">
        <w:rPr>
          <w:color w:val="000000"/>
          <w:spacing w:val="-1"/>
          <w:sz w:val="24"/>
        </w:rPr>
        <w:t>-</w:t>
      </w:r>
      <w:r w:rsidRPr="002A2BA6">
        <w:rPr>
          <w:color w:val="000000"/>
          <w:sz w:val="24"/>
        </w:rPr>
        <w:t>логопедом</w:t>
      </w:r>
      <w:r w:rsidRPr="002A2BA6">
        <w:rPr>
          <w:color w:val="000000"/>
          <w:spacing w:val="131"/>
          <w:sz w:val="24"/>
        </w:rPr>
        <w:t xml:space="preserve"> </w:t>
      </w:r>
      <w:r w:rsidRPr="002A2BA6">
        <w:rPr>
          <w:color w:val="000000"/>
          <w:sz w:val="24"/>
        </w:rPr>
        <w:t>коррекционно- развивающая</w:t>
      </w:r>
      <w:r w:rsidRPr="002A2BA6">
        <w:rPr>
          <w:color w:val="000000"/>
          <w:spacing w:val="7"/>
          <w:sz w:val="24"/>
        </w:rPr>
        <w:t xml:space="preserve"> </w:t>
      </w:r>
      <w:r w:rsidRPr="002A2BA6">
        <w:rPr>
          <w:color w:val="000000"/>
          <w:sz w:val="24"/>
        </w:rPr>
        <w:t>работа</w:t>
      </w:r>
      <w:r w:rsidRPr="002A2BA6">
        <w:rPr>
          <w:color w:val="000000"/>
          <w:spacing w:val="6"/>
          <w:sz w:val="24"/>
        </w:rPr>
        <w:t xml:space="preserve"> </w:t>
      </w:r>
      <w:r w:rsidRPr="002A2BA6">
        <w:rPr>
          <w:color w:val="000000"/>
          <w:sz w:val="24"/>
        </w:rPr>
        <w:t>строится</w:t>
      </w:r>
      <w:r w:rsidRPr="002A2BA6">
        <w:rPr>
          <w:color w:val="000000"/>
          <w:spacing w:val="7"/>
          <w:sz w:val="24"/>
        </w:rPr>
        <w:t xml:space="preserve"> </w:t>
      </w:r>
      <w:r w:rsidRPr="002A2BA6">
        <w:rPr>
          <w:color w:val="000000"/>
          <w:spacing w:val="1"/>
          <w:sz w:val="24"/>
        </w:rPr>
        <w:t>на</w:t>
      </w:r>
      <w:r w:rsidRPr="002A2BA6">
        <w:rPr>
          <w:color w:val="000000"/>
          <w:spacing w:val="5"/>
          <w:sz w:val="24"/>
        </w:rPr>
        <w:t xml:space="preserve"> </w:t>
      </w:r>
      <w:r w:rsidRPr="002A2BA6">
        <w:rPr>
          <w:color w:val="000000"/>
          <w:sz w:val="24"/>
        </w:rPr>
        <w:t>основании</w:t>
      </w:r>
      <w:r w:rsidRPr="002A2BA6">
        <w:rPr>
          <w:color w:val="000000"/>
          <w:spacing w:val="11"/>
          <w:sz w:val="24"/>
        </w:rPr>
        <w:t xml:space="preserve"> </w:t>
      </w:r>
      <w:r w:rsidRPr="002A2BA6">
        <w:rPr>
          <w:color w:val="000000"/>
          <w:spacing w:val="-1"/>
          <w:sz w:val="24"/>
        </w:rPr>
        <w:t>«Программы</w:t>
      </w:r>
      <w:r w:rsidRPr="002A2BA6">
        <w:rPr>
          <w:color w:val="000000"/>
          <w:spacing w:val="7"/>
          <w:sz w:val="24"/>
        </w:rPr>
        <w:t xml:space="preserve"> </w:t>
      </w:r>
      <w:r w:rsidRPr="002A2BA6">
        <w:rPr>
          <w:color w:val="000000"/>
          <w:spacing w:val="1"/>
          <w:sz w:val="24"/>
        </w:rPr>
        <w:t>коррекционно</w:t>
      </w:r>
      <w:r w:rsidRPr="002A2BA6">
        <w:rPr>
          <w:color w:val="000000"/>
          <w:spacing w:val="-1"/>
          <w:sz w:val="24"/>
        </w:rPr>
        <w:t>-</w:t>
      </w:r>
      <w:r w:rsidRPr="002A2BA6">
        <w:rPr>
          <w:color w:val="000000"/>
          <w:sz w:val="24"/>
        </w:rPr>
        <w:t>развивающей</w:t>
      </w:r>
      <w:r w:rsidRPr="002A2BA6">
        <w:rPr>
          <w:color w:val="000000"/>
          <w:spacing w:val="8"/>
          <w:sz w:val="24"/>
        </w:rPr>
        <w:t xml:space="preserve"> </w:t>
      </w:r>
      <w:r w:rsidRPr="002A2BA6">
        <w:rPr>
          <w:color w:val="000000"/>
          <w:spacing w:val="-1"/>
          <w:sz w:val="24"/>
        </w:rPr>
        <w:t>работы</w:t>
      </w:r>
      <w:r w:rsidRPr="002A2BA6">
        <w:rPr>
          <w:color w:val="000000"/>
          <w:spacing w:val="7"/>
          <w:sz w:val="24"/>
        </w:rPr>
        <w:t xml:space="preserve"> </w:t>
      </w:r>
      <w:r w:rsidRPr="002A2BA6">
        <w:rPr>
          <w:color w:val="000000"/>
          <w:sz w:val="24"/>
        </w:rPr>
        <w:t>для</w:t>
      </w:r>
    </w:p>
    <w:p w14:paraId="05B3B04C" w14:textId="5A2908A2" w:rsidR="002C6E8D" w:rsidRPr="002A2BA6" w:rsidRDefault="0069355F">
      <w:pPr>
        <w:pBdr>
          <w:top w:val="none" w:sz="4" w:space="0" w:color="000000"/>
          <w:left w:val="none" w:sz="4" w:space="0" w:color="000000"/>
          <w:bottom w:val="none" w:sz="4" w:space="0" w:color="000000"/>
          <w:right w:val="none" w:sz="4" w:space="0" w:color="000000"/>
        </w:pBdr>
        <w:spacing w:line="240" w:lineRule="auto"/>
        <w:rPr>
          <w:color w:val="FF0000"/>
        </w:rPr>
      </w:pPr>
      <w:r w:rsidRPr="002A2BA6">
        <w:rPr>
          <w:color w:val="000000"/>
          <w:sz w:val="24"/>
        </w:rPr>
        <w:t>детей</w:t>
      </w:r>
      <w:r w:rsidRPr="002A2BA6">
        <w:rPr>
          <w:color w:val="000000"/>
          <w:spacing w:val="1"/>
          <w:sz w:val="24"/>
        </w:rPr>
        <w:t xml:space="preserve"> </w:t>
      </w:r>
      <w:r w:rsidRPr="002A2BA6">
        <w:rPr>
          <w:color w:val="000000"/>
          <w:sz w:val="24"/>
        </w:rPr>
        <w:t>с</w:t>
      </w:r>
      <w:r w:rsidRPr="002A2BA6">
        <w:rPr>
          <w:color w:val="000000"/>
          <w:spacing w:val="-1"/>
          <w:sz w:val="24"/>
        </w:rPr>
        <w:t xml:space="preserve"> </w:t>
      </w:r>
      <w:r w:rsidRPr="002A2BA6">
        <w:rPr>
          <w:color w:val="000000"/>
          <w:sz w:val="24"/>
        </w:rPr>
        <w:t>общим</w:t>
      </w:r>
      <w:r w:rsidRPr="002A2BA6">
        <w:rPr>
          <w:color w:val="000000"/>
          <w:spacing w:val="-1"/>
          <w:sz w:val="24"/>
        </w:rPr>
        <w:t xml:space="preserve"> </w:t>
      </w:r>
      <w:r w:rsidRPr="002A2BA6">
        <w:rPr>
          <w:color w:val="000000"/>
          <w:sz w:val="24"/>
        </w:rPr>
        <w:t>недоразвитием</w:t>
      </w:r>
      <w:r w:rsidRPr="002A2BA6">
        <w:rPr>
          <w:color w:val="000000"/>
          <w:spacing w:val="-1"/>
          <w:sz w:val="24"/>
        </w:rPr>
        <w:t xml:space="preserve"> речи</w:t>
      </w:r>
      <w:r w:rsidRPr="002A2BA6">
        <w:rPr>
          <w:color w:val="000000"/>
          <w:spacing w:val="1"/>
          <w:sz w:val="24"/>
        </w:rPr>
        <w:t xml:space="preserve"> </w:t>
      </w:r>
      <w:r w:rsidRPr="002A2BA6">
        <w:rPr>
          <w:color w:val="000000"/>
          <w:spacing w:val="-1"/>
          <w:sz w:val="24"/>
        </w:rPr>
        <w:t>(с</w:t>
      </w:r>
      <w:r w:rsidRPr="002A2BA6">
        <w:rPr>
          <w:color w:val="000000"/>
          <w:sz w:val="24"/>
        </w:rPr>
        <w:t xml:space="preserve"> 3 до 7 </w:t>
      </w:r>
      <w:r w:rsidRPr="002A2BA6">
        <w:rPr>
          <w:color w:val="000000"/>
          <w:spacing w:val="-1"/>
          <w:sz w:val="24"/>
        </w:rPr>
        <w:t>лет)»,</w:t>
      </w:r>
      <w:r w:rsidRPr="002A2BA6">
        <w:rPr>
          <w:color w:val="000000"/>
          <w:spacing w:val="3"/>
          <w:sz w:val="24"/>
        </w:rPr>
        <w:t xml:space="preserve"> </w:t>
      </w:r>
      <w:r w:rsidRPr="002A2BA6">
        <w:rPr>
          <w:color w:val="000000"/>
          <w:sz w:val="24"/>
        </w:rPr>
        <w:t>автор Нищева</w:t>
      </w:r>
      <w:r w:rsidRPr="002A2BA6">
        <w:rPr>
          <w:color w:val="000000"/>
          <w:spacing w:val="1"/>
          <w:sz w:val="24"/>
        </w:rPr>
        <w:t xml:space="preserve"> </w:t>
      </w:r>
      <w:r w:rsidRPr="002A2BA6">
        <w:rPr>
          <w:color w:val="000000"/>
          <w:sz w:val="24"/>
        </w:rPr>
        <w:t xml:space="preserve">Н.В. </w:t>
      </w:r>
      <w:r w:rsidRPr="002A2BA6">
        <w:rPr>
          <w:color w:val="000000"/>
          <w:spacing w:val="648"/>
          <w:sz w:val="24"/>
        </w:rPr>
        <w:t> </w:t>
      </w:r>
      <w:r w:rsidR="00C53BE5">
        <w:rPr>
          <w:color w:val="000000"/>
          <w:sz w:val="24"/>
        </w:rPr>
        <w:t xml:space="preserve"> </w:t>
      </w:r>
    </w:p>
    <w:p w14:paraId="597F10AD"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Pr>
          <w:color w:val="000000"/>
          <w:spacing w:val="8"/>
          <w:sz w:val="24"/>
        </w:rPr>
        <w:t xml:space="preserve"> </w:t>
      </w:r>
      <w:r>
        <w:rPr>
          <w:color w:val="000000"/>
          <w:sz w:val="24"/>
        </w:rPr>
        <w:t>заседаниях</w:t>
      </w:r>
      <w:r>
        <w:rPr>
          <w:color w:val="000000"/>
          <w:spacing w:val="11"/>
          <w:sz w:val="24"/>
        </w:rPr>
        <w:t xml:space="preserve"> </w:t>
      </w:r>
      <w:r>
        <w:rPr>
          <w:color w:val="000000"/>
          <w:spacing w:val="-1"/>
          <w:sz w:val="24"/>
        </w:rPr>
        <w:t>ППК</w:t>
      </w:r>
      <w:r>
        <w:rPr>
          <w:color w:val="000000"/>
          <w:spacing w:val="10"/>
          <w:sz w:val="24"/>
        </w:rPr>
        <w:t xml:space="preserve"> </w:t>
      </w:r>
      <w:r>
        <w:rPr>
          <w:color w:val="000000"/>
          <w:sz w:val="24"/>
        </w:rPr>
        <w:t>осуществляется</w:t>
      </w:r>
      <w:r>
        <w:rPr>
          <w:color w:val="000000"/>
          <w:spacing w:val="10"/>
          <w:sz w:val="24"/>
        </w:rPr>
        <w:t xml:space="preserve"> </w:t>
      </w:r>
      <w:r>
        <w:rPr>
          <w:color w:val="000000"/>
          <w:sz w:val="24"/>
        </w:rPr>
        <w:t>разработка</w:t>
      </w:r>
      <w:r>
        <w:rPr>
          <w:color w:val="000000"/>
          <w:spacing w:val="8"/>
          <w:sz w:val="24"/>
        </w:rPr>
        <w:t xml:space="preserve"> </w:t>
      </w:r>
      <w:r>
        <w:rPr>
          <w:color w:val="000000"/>
          <w:sz w:val="24"/>
        </w:rPr>
        <w:t>рекомендаций</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основным</w:t>
      </w:r>
      <w:r>
        <w:rPr>
          <w:color w:val="000000"/>
          <w:spacing w:val="8"/>
          <w:sz w:val="24"/>
        </w:rPr>
        <w:t xml:space="preserve"> </w:t>
      </w:r>
      <w:r>
        <w:rPr>
          <w:color w:val="000000"/>
          <w:sz w:val="24"/>
        </w:rPr>
        <w:t>направлениям работы</w:t>
      </w:r>
      <w:r>
        <w:rPr>
          <w:color w:val="000000"/>
          <w:spacing w:val="21"/>
          <w:sz w:val="24"/>
        </w:rPr>
        <w:t xml:space="preserve"> </w:t>
      </w:r>
      <w:r>
        <w:rPr>
          <w:color w:val="000000"/>
          <w:sz w:val="24"/>
        </w:rPr>
        <w:t>с</w:t>
      </w:r>
      <w:r>
        <w:rPr>
          <w:color w:val="000000"/>
          <w:spacing w:val="20"/>
          <w:sz w:val="24"/>
        </w:rPr>
        <w:t xml:space="preserve"> </w:t>
      </w:r>
      <w:r>
        <w:rPr>
          <w:color w:val="000000"/>
          <w:sz w:val="24"/>
        </w:rPr>
        <w:t>обучающимся</w:t>
      </w:r>
      <w:r>
        <w:rPr>
          <w:color w:val="000000"/>
          <w:spacing w:val="22"/>
          <w:sz w:val="24"/>
        </w:rPr>
        <w:t xml:space="preserve"> </w:t>
      </w:r>
      <w:r>
        <w:rPr>
          <w:color w:val="000000"/>
          <w:sz w:val="24"/>
        </w:rPr>
        <w:t>с</w:t>
      </w:r>
      <w:r>
        <w:rPr>
          <w:color w:val="000000"/>
          <w:spacing w:val="20"/>
          <w:sz w:val="24"/>
        </w:rPr>
        <w:t xml:space="preserve"> </w:t>
      </w:r>
      <w:r>
        <w:rPr>
          <w:color w:val="000000"/>
          <w:sz w:val="24"/>
        </w:rPr>
        <w:t>трудностями</w:t>
      </w:r>
      <w:r>
        <w:rPr>
          <w:color w:val="000000"/>
          <w:spacing w:val="23"/>
          <w:sz w:val="24"/>
        </w:rPr>
        <w:t xml:space="preserve"> </w:t>
      </w:r>
      <w:r>
        <w:rPr>
          <w:color w:val="000000"/>
          <w:sz w:val="24"/>
        </w:rPr>
        <w:t>в</w:t>
      </w:r>
      <w:r>
        <w:rPr>
          <w:color w:val="000000"/>
          <w:spacing w:val="21"/>
          <w:sz w:val="24"/>
        </w:rPr>
        <w:t xml:space="preserve"> </w:t>
      </w:r>
      <w:r>
        <w:rPr>
          <w:color w:val="000000"/>
          <w:sz w:val="24"/>
        </w:rPr>
        <w:t>обучении</w:t>
      </w:r>
      <w:r>
        <w:rPr>
          <w:color w:val="000000"/>
          <w:spacing w:val="20"/>
          <w:sz w:val="24"/>
        </w:rPr>
        <w:t xml:space="preserve"> </w:t>
      </w:r>
      <w:r>
        <w:rPr>
          <w:color w:val="000000"/>
          <w:sz w:val="24"/>
        </w:rPr>
        <w:t>и</w:t>
      </w:r>
      <w:r>
        <w:rPr>
          <w:color w:val="000000"/>
          <w:spacing w:val="22"/>
          <w:sz w:val="24"/>
        </w:rPr>
        <w:t xml:space="preserve"> </w:t>
      </w:r>
      <w:r>
        <w:rPr>
          <w:color w:val="000000"/>
          <w:sz w:val="24"/>
        </w:rPr>
        <w:t>социализации,</w:t>
      </w:r>
      <w:r>
        <w:rPr>
          <w:color w:val="000000"/>
          <w:spacing w:val="22"/>
          <w:sz w:val="24"/>
        </w:rPr>
        <w:t xml:space="preserve"> </w:t>
      </w:r>
      <w:r>
        <w:rPr>
          <w:color w:val="000000"/>
          <w:spacing w:val="-1"/>
          <w:sz w:val="24"/>
        </w:rPr>
        <w:t>единых</w:t>
      </w:r>
      <w:r>
        <w:rPr>
          <w:color w:val="000000"/>
          <w:spacing w:val="24"/>
          <w:sz w:val="24"/>
        </w:rPr>
        <w:t xml:space="preserve"> </w:t>
      </w:r>
      <w:r>
        <w:rPr>
          <w:color w:val="000000"/>
          <w:sz w:val="24"/>
        </w:rPr>
        <w:t>для</w:t>
      </w:r>
      <w:r>
        <w:rPr>
          <w:color w:val="000000"/>
          <w:spacing w:val="19"/>
          <w:sz w:val="24"/>
        </w:rPr>
        <w:t xml:space="preserve"> </w:t>
      </w:r>
      <w:r>
        <w:rPr>
          <w:color w:val="000000"/>
          <w:spacing w:val="-1"/>
          <w:sz w:val="24"/>
        </w:rPr>
        <w:t>всех</w:t>
      </w:r>
      <w:r>
        <w:rPr>
          <w:color w:val="000000"/>
          <w:spacing w:val="27"/>
          <w:sz w:val="24"/>
        </w:rPr>
        <w:t xml:space="preserve"> </w:t>
      </w:r>
      <w:r>
        <w:rPr>
          <w:color w:val="000000"/>
          <w:spacing w:val="-1"/>
          <w:sz w:val="24"/>
        </w:rPr>
        <w:t>участников</w:t>
      </w:r>
      <w:r>
        <w:t xml:space="preserve"> </w:t>
      </w:r>
      <w:r>
        <w:rPr>
          <w:color w:val="000000"/>
          <w:sz w:val="24"/>
        </w:rPr>
        <w:t>образовательных</w:t>
      </w:r>
      <w:r>
        <w:rPr>
          <w:color w:val="000000"/>
          <w:spacing w:val="2"/>
          <w:sz w:val="24"/>
        </w:rPr>
        <w:t xml:space="preserve"> </w:t>
      </w:r>
      <w:r>
        <w:rPr>
          <w:color w:val="000000"/>
          <w:sz w:val="24"/>
        </w:rPr>
        <w:t>отношений.</w:t>
      </w:r>
    </w:p>
    <w:p w14:paraId="7AAF981B"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Pr>
          <w:color w:val="000000"/>
          <w:spacing w:val="134"/>
          <w:sz w:val="24"/>
        </w:rPr>
        <w:t xml:space="preserve"> </w:t>
      </w:r>
      <w:r>
        <w:rPr>
          <w:color w:val="000000"/>
          <w:sz w:val="24"/>
        </w:rPr>
        <w:t>консультирование</w:t>
      </w:r>
      <w:r>
        <w:rPr>
          <w:color w:val="000000"/>
          <w:spacing w:val="133"/>
          <w:sz w:val="24"/>
        </w:rPr>
        <w:t xml:space="preserve"> </w:t>
      </w:r>
      <w:r>
        <w:rPr>
          <w:color w:val="000000"/>
          <w:sz w:val="24"/>
        </w:rPr>
        <w:t>специалистами</w:t>
      </w:r>
      <w:r>
        <w:rPr>
          <w:color w:val="000000"/>
          <w:spacing w:val="135"/>
          <w:sz w:val="24"/>
        </w:rPr>
        <w:t xml:space="preserve"> </w:t>
      </w:r>
      <w:r>
        <w:rPr>
          <w:color w:val="000000"/>
          <w:sz w:val="24"/>
        </w:rPr>
        <w:t>педагогов</w:t>
      </w:r>
      <w:r>
        <w:rPr>
          <w:color w:val="000000"/>
          <w:spacing w:val="134"/>
          <w:sz w:val="24"/>
        </w:rPr>
        <w:t xml:space="preserve"> </w:t>
      </w:r>
      <w:r>
        <w:rPr>
          <w:color w:val="000000"/>
          <w:spacing w:val="1"/>
          <w:sz w:val="24"/>
        </w:rPr>
        <w:t>по</w:t>
      </w:r>
      <w:r>
        <w:rPr>
          <w:color w:val="000000"/>
          <w:spacing w:val="133"/>
          <w:sz w:val="24"/>
        </w:rPr>
        <w:t xml:space="preserve"> </w:t>
      </w:r>
      <w:r>
        <w:rPr>
          <w:color w:val="000000"/>
          <w:spacing w:val="1"/>
          <w:sz w:val="24"/>
        </w:rPr>
        <w:t>выбору</w:t>
      </w:r>
      <w:r>
        <w:rPr>
          <w:color w:val="000000"/>
          <w:spacing w:val="129"/>
          <w:sz w:val="24"/>
        </w:rPr>
        <w:t xml:space="preserve"> </w:t>
      </w:r>
      <w:r>
        <w:rPr>
          <w:color w:val="000000"/>
          <w:sz w:val="24"/>
        </w:rPr>
        <w:t>индивидуально ориентированных</w:t>
      </w:r>
      <w:r>
        <w:rPr>
          <w:color w:val="000000"/>
          <w:spacing w:val="2"/>
          <w:sz w:val="24"/>
        </w:rPr>
        <w:t xml:space="preserve"> </w:t>
      </w:r>
      <w:r>
        <w:rPr>
          <w:color w:val="000000"/>
          <w:spacing w:val="-1"/>
          <w:sz w:val="24"/>
        </w:rPr>
        <w:t>методов</w:t>
      </w:r>
      <w:r>
        <w:rPr>
          <w:color w:val="000000"/>
          <w:spacing w:val="1"/>
          <w:sz w:val="24"/>
        </w:rPr>
        <w:t xml:space="preserve"> </w:t>
      </w:r>
      <w:r>
        <w:rPr>
          <w:color w:val="000000"/>
          <w:sz w:val="24"/>
        </w:rPr>
        <w:t>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 с</w:t>
      </w:r>
      <w:r>
        <w:rPr>
          <w:color w:val="000000"/>
          <w:spacing w:val="-1"/>
          <w:sz w:val="24"/>
        </w:rPr>
        <w:t xml:space="preserve"> </w:t>
      </w:r>
      <w:r>
        <w:rPr>
          <w:color w:val="000000"/>
          <w:sz w:val="24"/>
        </w:rPr>
        <w:t>ОВЗ.</w:t>
      </w:r>
    </w:p>
    <w:p w14:paraId="3D6B4D27" w14:textId="77777777" w:rsidR="002C6E8D" w:rsidRDefault="0069355F">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lastRenderedPageBreak/>
        <w:t>Оказывается</w:t>
      </w:r>
      <w:r>
        <w:rPr>
          <w:color w:val="000000"/>
          <w:spacing w:val="46"/>
          <w:sz w:val="24"/>
        </w:rPr>
        <w:t xml:space="preserve"> </w:t>
      </w:r>
      <w:r>
        <w:rPr>
          <w:color w:val="000000"/>
          <w:sz w:val="24"/>
        </w:rPr>
        <w:t>консультативная</w:t>
      </w:r>
      <w:r>
        <w:rPr>
          <w:color w:val="000000"/>
          <w:spacing w:val="45"/>
          <w:sz w:val="24"/>
        </w:rPr>
        <w:t xml:space="preserve"> </w:t>
      </w:r>
      <w:r>
        <w:rPr>
          <w:color w:val="000000"/>
          <w:sz w:val="24"/>
        </w:rPr>
        <w:t>помощь</w:t>
      </w:r>
      <w:r>
        <w:rPr>
          <w:color w:val="000000"/>
          <w:spacing w:val="46"/>
          <w:sz w:val="24"/>
        </w:rPr>
        <w:t xml:space="preserve"> </w:t>
      </w:r>
      <w:r>
        <w:rPr>
          <w:color w:val="000000"/>
          <w:sz w:val="24"/>
        </w:rPr>
        <w:t>семье</w:t>
      </w:r>
      <w:r>
        <w:rPr>
          <w:color w:val="000000"/>
          <w:spacing w:val="45"/>
          <w:sz w:val="24"/>
        </w:rPr>
        <w:t xml:space="preserve"> </w:t>
      </w:r>
      <w:r>
        <w:rPr>
          <w:color w:val="000000"/>
          <w:sz w:val="24"/>
        </w:rPr>
        <w:t>в</w:t>
      </w:r>
      <w:r>
        <w:rPr>
          <w:color w:val="000000"/>
          <w:spacing w:val="45"/>
          <w:sz w:val="24"/>
        </w:rPr>
        <w:t xml:space="preserve"> </w:t>
      </w:r>
      <w:r>
        <w:rPr>
          <w:color w:val="000000"/>
          <w:sz w:val="24"/>
        </w:rPr>
        <w:t>вопросах</w:t>
      </w:r>
      <w:r>
        <w:rPr>
          <w:color w:val="000000"/>
          <w:spacing w:val="48"/>
          <w:sz w:val="24"/>
        </w:rPr>
        <w:t xml:space="preserve"> </w:t>
      </w:r>
      <w:r>
        <w:rPr>
          <w:color w:val="000000"/>
          <w:sz w:val="24"/>
        </w:rPr>
        <w:t>выбора</w:t>
      </w:r>
      <w:r>
        <w:rPr>
          <w:color w:val="000000"/>
          <w:spacing w:val="45"/>
          <w:sz w:val="24"/>
        </w:rPr>
        <w:t xml:space="preserve"> </w:t>
      </w:r>
      <w:r>
        <w:rPr>
          <w:color w:val="000000"/>
          <w:sz w:val="24"/>
        </w:rPr>
        <w:t>оптимальной</w:t>
      </w:r>
      <w:r>
        <w:rPr>
          <w:color w:val="000000"/>
          <w:spacing w:val="46"/>
          <w:sz w:val="24"/>
        </w:rPr>
        <w:t xml:space="preserve"> </w:t>
      </w:r>
      <w:r>
        <w:rPr>
          <w:color w:val="000000"/>
          <w:sz w:val="24"/>
        </w:rPr>
        <w:t xml:space="preserve"> стратегии 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приемов коррекционно</w:t>
      </w:r>
      <w:r>
        <w:rPr>
          <w:color w:val="000000"/>
          <w:spacing w:val="-1"/>
          <w:sz w:val="24"/>
        </w:rPr>
        <w:t>-</w:t>
      </w:r>
      <w:r>
        <w:rPr>
          <w:color w:val="000000"/>
          <w:sz w:val="24"/>
        </w:rPr>
        <w:t>развивающей</w:t>
      </w:r>
      <w:r>
        <w:rPr>
          <w:color w:val="000000"/>
          <w:spacing w:val="1"/>
          <w:sz w:val="24"/>
        </w:rPr>
        <w:t xml:space="preserve"> </w:t>
      </w:r>
      <w:r>
        <w:rPr>
          <w:color w:val="000000"/>
          <w:sz w:val="24"/>
        </w:rPr>
        <w:t>работы с</w:t>
      </w:r>
      <w:r>
        <w:rPr>
          <w:color w:val="000000"/>
          <w:spacing w:val="-1"/>
          <w:sz w:val="24"/>
        </w:rPr>
        <w:t xml:space="preserve"> </w:t>
      </w:r>
      <w:r>
        <w:rPr>
          <w:color w:val="000000"/>
          <w:sz w:val="24"/>
        </w:rPr>
        <w:t>ребёнком.</w:t>
      </w:r>
    </w:p>
    <w:p w14:paraId="587BA90F"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течение</w:t>
      </w:r>
      <w:r>
        <w:rPr>
          <w:color w:val="000000"/>
          <w:spacing w:val="61"/>
          <w:sz w:val="24"/>
        </w:rPr>
        <w:t xml:space="preserve"> </w:t>
      </w:r>
      <w:r>
        <w:rPr>
          <w:color w:val="000000"/>
          <w:sz w:val="24"/>
        </w:rPr>
        <w:t>учебного</w:t>
      </w:r>
      <w:r>
        <w:rPr>
          <w:color w:val="000000"/>
          <w:spacing w:val="60"/>
          <w:sz w:val="24"/>
        </w:rPr>
        <w:t xml:space="preserve"> </w:t>
      </w:r>
      <w:r>
        <w:rPr>
          <w:color w:val="000000"/>
          <w:sz w:val="24"/>
        </w:rPr>
        <w:t>года</w:t>
      </w:r>
      <w:r>
        <w:rPr>
          <w:color w:val="000000"/>
          <w:spacing w:val="59"/>
          <w:sz w:val="24"/>
        </w:rPr>
        <w:t xml:space="preserve"> </w:t>
      </w:r>
      <w:r>
        <w:rPr>
          <w:color w:val="000000"/>
          <w:sz w:val="24"/>
        </w:rPr>
        <w:t>регулярно</w:t>
      </w:r>
      <w:r>
        <w:rPr>
          <w:color w:val="000000"/>
          <w:spacing w:val="60"/>
          <w:sz w:val="24"/>
        </w:rPr>
        <w:t xml:space="preserve"> </w:t>
      </w:r>
      <w:r>
        <w:rPr>
          <w:color w:val="000000"/>
          <w:sz w:val="24"/>
        </w:rPr>
        <w:t>проводятся</w:t>
      </w:r>
      <w:r>
        <w:rPr>
          <w:color w:val="000000"/>
          <w:spacing w:val="59"/>
          <w:sz w:val="24"/>
        </w:rPr>
        <w:t xml:space="preserve"> </w:t>
      </w:r>
      <w:r>
        <w:rPr>
          <w:color w:val="000000"/>
          <w:sz w:val="24"/>
        </w:rPr>
        <w:t>как</w:t>
      </w:r>
      <w:r>
        <w:rPr>
          <w:color w:val="000000"/>
          <w:spacing w:val="61"/>
          <w:sz w:val="24"/>
        </w:rPr>
        <w:t xml:space="preserve"> </w:t>
      </w:r>
      <w:r>
        <w:rPr>
          <w:color w:val="000000"/>
          <w:spacing w:val="-1"/>
          <w:sz w:val="24"/>
        </w:rPr>
        <w:t>групповые,</w:t>
      </w:r>
      <w:r>
        <w:rPr>
          <w:color w:val="000000"/>
          <w:spacing w:val="60"/>
          <w:sz w:val="24"/>
        </w:rPr>
        <w:t xml:space="preserve"> </w:t>
      </w:r>
      <w:r>
        <w:rPr>
          <w:color w:val="000000"/>
          <w:sz w:val="24"/>
        </w:rPr>
        <w:t>так</w:t>
      </w:r>
      <w:r>
        <w:rPr>
          <w:color w:val="000000"/>
          <w:spacing w:val="61"/>
          <w:sz w:val="24"/>
        </w:rPr>
        <w:t xml:space="preserve"> </w:t>
      </w:r>
      <w:r>
        <w:rPr>
          <w:color w:val="000000"/>
          <w:sz w:val="24"/>
        </w:rPr>
        <w:t>и</w:t>
      </w:r>
      <w:r>
        <w:rPr>
          <w:color w:val="000000"/>
          <w:spacing w:val="58"/>
          <w:sz w:val="24"/>
        </w:rPr>
        <w:t xml:space="preserve"> </w:t>
      </w:r>
      <w:r>
        <w:rPr>
          <w:color w:val="000000"/>
          <w:sz w:val="24"/>
        </w:rPr>
        <w:t>индивидуальные консультации</w:t>
      </w:r>
      <w:r>
        <w:rPr>
          <w:color w:val="000000"/>
          <w:spacing w:val="27"/>
          <w:sz w:val="24"/>
        </w:rPr>
        <w:t xml:space="preserve"> </w:t>
      </w:r>
      <w:r>
        <w:rPr>
          <w:color w:val="000000"/>
          <w:sz w:val="24"/>
        </w:rPr>
        <w:t>педагогов</w:t>
      </w:r>
      <w:r>
        <w:rPr>
          <w:color w:val="000000"/>
          <w:spacing w:val="26"/>
          <w:sz w:val="24"/>
        </w:rPr>
        <w:t xml:space="preserve"> </w:t>
      </w:r>
      <w:r>
        <w:rPr>
          <w:color w:val="000000"/>
          <w:sz w:val="24"/>
        </w:rPr>
        <w:t>и</w:t>
      </w:r>
      <w:r>
        <w:rPr>
          <w:color w:val="000000"/>
          <w:spacing w:val="27"/>
          <w:sz w:val="24"/>
        </w:rPr>
        <w:t xml:space="preserve"> </w:t>
      </w:r>
      <w:r>
        <w:rPr>
          <w:color w:val="000000"/>
          <w:sz w:val="24"/>
        </w:rPr>
        <w:t>родителей</w:t>
      </w:r>
      <w:r>
        <w:rPr>
          <w:color w:val="000000"/>
          <w:spacing w:val="27"/>
          <w:sz w:val="24"/>
        </w:rPr>
        <w:t xml:space="preserve"> </w:t>
      </w:r>
      <w:r>
        <w:rPr>
          <w:color w:val="000000"/>
          <w:sz w:val="24"/>
        </w:rPr>
        <w:t>(законных</w:t>
      </w:r>
      <w:r>
        <w:rPr>
          <w:color w:val="000000"/>
          <w:spacing w:val="26"/>
          <w:sz w:val="24"/>
        </w:rPr>
        <w:t xml:space="preserve"> </w:t>
      </w:r>
      <w:r>
        <w:rPr>
          <w:color w:val="000000"/>
          <w:sz w:val="24"/>
        </w:rPr>
        <w:t>представителей)</w:t>
      </w:r>
      <w:r>
        <w:rPr>
          <w:color w:val="000000"/>
          <w:spacing w:val="26"/>
          <w:sz w:val="24"/>
        </w:rPr>
        <w:t xml:space="preserve"> </w:t>
      </w:r>
      <w:r>
        <w:rPr>
          <w:color w:val="000000"/>
          <w:sz w:val="24"/>
        </w:rPr>
        <w:t>специалистами,</w:t>
      </w:r>
      <w:r>
        <w:rPr>
          <w:color w:val="000000"/>
          <w:spacing w:val="26"/>
          <w:sz w:val="24"/>
        </w:rPr>
        <w:t xml:space="preserve"> </w:t>
      </w:r>
      <w:r>
        <w:rPr>
          <w:color w:val="000000"/>
          <w:spacing w:val="1"/>
          <w:sz w:val="24"/>
        </w:rPr>
        <w:t>мастер</w:t>
      </w:r>
      <w:r>
        <w:rPr>
          <w:color w:val="000000"/>
          <w:spacing w:val="-1"/>
          <w:sz w:val="24"/>
        </w:rPr>
        <w:t>-</w:t>
      </w:r>
      <w:r>
        <w:rPr>
          <w:color w:val="000000"/>
          <w:sz w:val="24"/>
        </w:rPr>
        <w:t>классы,</w:t>
      </w:r>
    </w:p>
    <w:p w14:paraId="1B1180C3"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родительские</w:t>
      </w:r>
      <w:r>
        <w:rPr>
          <w:color w:val="000000"/>
          <w:spacing w:val="3"/>
          <w:sz w:val="24"/>
        </w:rPr>
        <w:t xml:space="preserve"> </w:t>
      </w:r>
      <w:r>
        <w:rPr>
          <w:color w:val="000000"/>
          <w:sz w:val="24"/>
        </w:rPr>
        <w:t>собрания.</w:t>
      </w:r>
      <w:r>
        <w:rPr>
          <w:color w:val="000000"/>
          <w:spacing w:val="2"/>
          <w:sz w:val="24"/>
        </w:rPr>
        <w:t xml:space="preserve"> </w:t>
      </w:r>
      <w:r>
        <w:rPr>
          <w:color w:val="000000"/>
          <w:sz w:val="24"/>
        </w:rPr>
        <w:t>Использование</w:t>
      </w:r>
      <w:r>
        <w:rPr>
          <w:color w:val="000000"/>
          <w:spacing w:val="4"/>
          <w:sz w:val="24"/>
        </w:rPr>
        <w:t xml:space="preserve"> </w:t>
      </w:r>
      <w:r>
        <w:rPr>
          <w:color w:val="000000"/>
          <w:sz w:val="24"/>
        </w:rPr>
        <w:t>различных</w:t>
      </w:r>
      <w:r>
        <w:rPr>
          <w:color w:val="000000"/>
          <w:spacing w:val="4"/>
          <w:sz w:val="24"/>
        </w:rPr>
        <w:t xml:space="preserve"> </w:t>
      </w:r>
      <w:r>
        <w:rPr>
          <w:color w:val="000000"/>
          <w:spacing w:val="2"/>
          <w:sz w:val="24"/>
        </w:rPr>
        <w:t xml:space="preserve">форм </w:t>
      </w:r>
      <w:r>
        <w:rPr>
          <w:color w:val="000000"/>
          <w:sz w:val="24"/>
        </w:rPr>
        <w:t>просветительской</w:t>
      </w:r>
      <w:r>
        <w:rPr>
          <w:color w:val="000000"/>
          <w:spacing w:val="6"/>
          <w:sz w:val="24"/>
        </w:rPr>
        <w:t xml:space="preserve"> </w:t>
      </w:r>
      <w:r>
        <w:rPr>
          <w:color w:val="000000"/>
          <w:sz w:val="24"/>
        </w:rPr>
        <w:t>деятельности</w:t>
      </w:r>
      <w:r>
        <w:rPr>
          <w:color w:val="000000"/>
          <w:spacing w:val="6"/>
          <w:sz w:val="24"/>
        </w:rPr>
        <w:t xml:space="preserve"> </w:t>
      </w:r>
      <w:r>
        <w:rPr>
          <w:color w:val="000000"/>
          <w:sz w:val="24"/>
        </w:rPr>
        <w:t>(лекции,</w:t>
      </w:r>
    </w:p>
    <w:p w14:paraId="09858A4A"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беседы,</w:t>
      </w:r>
      <w:r>
        <w:rPr>
          <w:color w:val="000000"/>
          <w:spacing w:val="194"/>
          <w:sz w:val="24"/>
        </w:rPr>
        <w:t xml:space="preserve"> </w:t>
      </w:r>
      <w:r>
        <w:rPr>
          <w:color w:val="000000"/>
          <w:sz w:val="24"/>
        </w:rPr>
        <w:t>информационные</w:t>
      </w:r>
      <w:r>
        <w:rPr>
          <w:color w:val="000000"/>
          <w:spacing w:val="190"/>
          <w:sz w:val="24"/>
        </w:rPr>
        <w:t xml:space="preserve"> </w:t>
      </w:r>
      <w:r>
        <w:rPr>
          <w:color w:val="000000"/>
          <w:sz w:val="24"/>
        </w:rPr>
        <w:t>стенды</w:t>
      </w:r>
      <w:r>
        <w:rPr>
          <w:color w:val="000000"/>
          <w:spacing w:val="192"/>
          <w:sz w:val="24"/>
        </w:rPr>
        <w:t xml:space="preserve"> </w:t>
      </w:r>
      <w:r>
        <w:rPr>
          <w:color w:val="000000"/>
          <w:sz w:val="24"/>
        </w:rPr>
        <w:t>и</w:t>
      </w:r>
      <w:r>
        <w:rPr>
          <w:color w:val="000000"/>
          <w:spacing w:val="193"/>
          <w:sz w:val="24"/>
        </w:rPr>
        <w:t xml:space="preserve"> </w:t>
      </w:r>
      <w:r>
        <w:rPr>
          <w:color w:val="000000"/>
          <w:sz w:val="24"/>
        </w:rPr>
        <w:t>другие)</w:t>
      </w:r>
      <w:r>
        <w:rPr>
          <w:color w:val="000000"/>
          <w:spacing w:val="191"/>
          <w:sz w:val="24"/>
        </w:rPr>
        <w:t xml:space="preserve"> </w:t>
      </w:r>
      <w:r>
        <w:rPr>
          <w:color w:val="000000"/>
          <w:sz w:val="24"/>
        </w:rPr>
        <w:t>направлено</w:t>
      </w:r>
      <w:r>
        <w:rPr>
          <w:color w:val="000000"/>
          <w:spacing w:val="192"/>
          <w:sz w:val="24"/>
        </w:rPr>
        <w:t xml:space="preserve"> </w:t>
      </w:r>
      <w:r>
        <w:rPr>
          <w:color w:val="000000"/>
          <w:spacing w:val="1"/>
          <w:sz w:val="24"/>
        </w:rPr>
        <w:t>на</w:t>
      </w:r>
      <w:r>
        <w:rPr>
          <w:color w:val="000000"/>
          <w:spacing w:val="192"/>
          <w:sz w:val="24"/>
        </w:rPr>
        <w:t xml:space="preserve"> </w:t>
      </w:r>
      <w:r>
        <w:rPr>
          <w:color w:val="000000"/>
          <w:sz w:val="24"/>
        </w:rPr>
        <w:t>разъяснение</w:t>
      </w:r>
      <w:r>
        <w:rPr>
          <w:color w:val="000000"/>
          <w:spacing w:val="193"/>
          <w:sz w:val="24"/>
        </w:rPr>
        <w:t xml:space="preserve"> </w:t>
      </w:r>
      <w:r>
        <w:rPr>
          <w:color w:val="000000"/>
          <w:sz w:val="24"/>
        </w:rPr>
        <w:t>участникам</w:t>
      </w:r>
    </w:p>
    <w:p w14:paraId="6316FD5E"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образовательных</w:t>
      </w:r>
      <w:r>
        <w:rPr>
          <w:color w:val="000000"/>
          <w:spacing w:val="119"/>
          <w:sz w:val="24"/>
        </w:rPr>
        <w:t xml:space="preserve"> </w:t>
      </w:r>
      <w:r>
        <w:rPr>
          <w:color w:val="000000"/>
          <w:sz w:val="24"/>
        </w:rPr>
        <w:t>отношений</w:t>
      </w:r>
      <w:r>
        <w:rPr>
          <w:color w:val="000000"/>
          <w:spacing w:val="119"/>
          <w:sz w:val="24"/>
        </w:rPr>
        <w:t xml:space="preserve"> </w:t>
      </w:r>
      <w:r>
        <w:rPr>
          <w:color w:val="000000"/>
          <w:sz w:val="24"/>
        </w:rPr>
        <w:t>(родителям</w:t>
      </w:r>
      <w:r>
        <w:rPr>
          <w:color w:val="000000"/>
          <w:spacing w:val="119"/>
          <w:sz w:val="24"/>
        </w:rPr>
        <w:t xml:space="preserve"> </w:t>
      </w:r>
      <w:r>
        <w:rPr>
          <w:color w:val="000000"/>
          <w:sz w:val="24"/>
        </w:rPr>
        <w:t>(законным</w:t>
      </w:r>
      <w:r>
        <w:rPr>
          <w:color w:val="000000"/>
          <w:spacing w:val="119"/>
          <w:sz w:val="24"/>
        </w:rPr>
        <w:t xml:space="preserve"> </w:t>
      </w:r>
      <w:r>
        <w:rPr>
          <w:color w:val="000000"/>
          <w:sz w:val="24"/>
        </w:rPr>
        <w:t>представителям),</w:t>
      </w:r>
      <w:r>
        <w:rPr>
          <w:color w:val="000000"/>
          <w:spacing w:val="120"/>
          <w:sz w:val="24"/>
        </w:rPr>
        <w:t xml:space="preserve"> </w:t>
      </w:r>
      <w:r>
        <w:rPr>
          <w:color w:val="000000"/>
          <w:sz w:val="24"/>
        </w:rPr>
        <w:t>педагогам)</w:t>
      </w:r>
      <w:r>
        <w:rPr>
          <w:color w:val="000000"/>
          <w:spacing w:val="119"/>
          <w:sz w:val="24"/>
        </w:rPr>
        <w:t xml:space="preserve"> </w:t>
      </w:r>
      <w:r>
        <w:rPr>
          <w:color w:val="000000"/>
          <w:sz w:val="24"/>
        </w:rPr>
        <w:t>вопросов,</w:t>
      </w:r>
    </w:p>
    <w:p w14:paraId="0402D9BE"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связанных</w:t>
      </w:r>
      <w:r>
        <w:rPr>
          <w:color w:val="000000"/>
          <w:spacing w:val="222"/>
          <w:sz w:val="24"/>
        </w:rPr>
        <w:t xml:space="preserve"> </w:t>
      </w:r>
      <w:r>
        <w:rPr>
          <w:color w:val="000000"/>
          <w:sz w:val="24"/>
        </w:rPr>
        <w:t>с</w:t>
      </w:r>
      <w:r>
        <w:rPr>
          <w:color w:val="000000"/>
          <w:spacing w:val="220"/>
          <w:sz w:val="24"/>
        </w:rPr>
        <w:t xml:space="preserve"> </w:t>
      </w:r>
      <w:r>
        <w:rPr>
          <w:color w:val="000000"/>
          <w:sz w:val="24"/>
        </w:rPr>
        <w:t>особенностями</w:t>
      </w:r>
      <w:r>
        <w:rPr>
          <w:color w:val="000000"/>
          <w:spacing w:val="222"/>
          <w:sz w:val="24"/>
        </w:rPr>
        <w:t xml:space="preserve"> </w:t>
      </w:r>
      <w:r>
        <w:rPr>
          <w:color w:val="000000"/>
          <w:sz w:val="24"/>
        </w:rPr>
        <w:t>образовательного</w:t>
      </w:r>
      <w:r>
        <w:rPr>
          <w:color w:val="000000"/>
          <w:spacing w:val="221"/>
          <w:sz w:val="24"/>
        </w:rPr>
        <w:t xml:space="preserve"> </w:t>
      </w:r>
      <w:r>
        <w:rPr>
          <w:color w:val="000000"/>
          <w:sz w:val="24"/>
        </w:rPr>
        <w:t>процесса</w:t>
      </w:r>
      <w:r>
        <w:rPr>
          <w:color w:val="000000"/>
          <w:spacing w:val="220"/>
          <w:sz w:val="24"/>
        </w:rPr>
        <w:t xml:space="preserve"> </w:t>
      </w:r>
      <w:r>
        <w:rPr>
          <w:color w:val="000000"/>
          <w:sz w:val="24"/>
        </w:rPr>
        <w:t>и</w:t>
      </w:r>
      <w:r>
        <w:rPr>
          <w:color w:val="000000"/>
          <w:spacing w:val="230"/>
          <w:sz w:val="24"/>
        </w:rPr>
        <w:t xml:space="preserve"> </w:t>
      </w:r>
      <w:r>
        <w:rPr>
          <w:color w:val="000000"/>
          <w:spacing w:val="1"/>
          <w:sz w:val="24"/>
        </w:rPr>
        <w:t>психолого</w:t>
      </w:r>
      <w:r>
        <w:rPr>
          <w:color w:val="000000"/>
          <w:spacing w:val="-3"/>
          <w:sz w:val="24"/>
        </w:rPr>
        <w:t>-</w:t>
      </w:r>
      <w:r>
        <w:rPr>
          <w:color w:val="000000"/>
          <w:sz w:val="24"/>
        </w:rPr>
        <w:t>педагогического</w:t>
      </w:r>
    </w:p>
    <w:p w14:paraId="7C67F249"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62"/>
          <w:sz w:val="24"/>
        </w:rPr>
        <w:t xml:space="preserve"> </w:t>
      </w:r>
      <w:r>
        <w:rPr>
          <w:color w:val="000000"/>
          <w:sz w:val="24"/>
        </w:rPr>
        <w:t>обучающихся,</w:t>
      </w:r>
      <w:r>
        <w:rPr>
          <w:color w:val="000000"/>
          <w:spacing w:val="62"/>
          <w:sz w:val="24"/>
        </w:rPr>
        <w:t xml:space="preserve"> </w:t>
      </w:r>
      <w:r>
        <w:rPr>
          <w:color w:val="000000"/>
          <w:sz w:val="24"/>
        </w:rPr>
        <w:t>в</w:t>
      </w:r>
      <w:r>
        <w:rPr>
          <w:color w:val="000000"/>
          <w:spacing w:val="62"/>
          <w:sz w:val="24"/>
        </w:rPr>
        <w:t xml:space="preserve"> </w:t>
      </w:r>
      <w:r>
        <w:rPr>
          <w:color w:val="000000"/>
          <w:sz w:val="24"/>
        </w:rPr>
        <w:t>том</w:t>
      </w:r>
      <w:r>
        <w:rPr>
          <w:color w:val="000000"/>
          <w:spacing w:val="61"/>
          <w:sz w:val="24"/>
        </w:rPr>
        <w:t xml:space="preserve"> </w:t>
      </w:r>
      <w:r>
        <w:rPr>
          <w:color w:val="000000"/>
          <w:sz w:val="24"/>
        </w:rPr>
        <w:t>числе</w:t>
      </w:r>
      <w:r>
        <w:rPr>
          <w:color w:val="000000"/>
          <w:spacing w:val="59"/>
          <w:sz w:val="24"/>
        </w:rPr>
        <w:t xml:space="preserve"> </w:t>
      </w:r>
      <w:r>
        <w:rPr>
          <w:color w:val="000000"/>
          <w:sz w:val="24"/>
        </w:rPr>
        <w:t>с</w:t>
      </w:r>
      <w:r>
        <w:rPr>
          <w:color w:val="000000"/>
          <w:spacing w:val="61"/>
          <w:sz w:val="24"/>
        </w:rPr>
        <w:t xml:space="preserve"> </w:t>
      </w:r>
      <w:r>
        <w:rPr>
          <w:color w:val="000000"/>
          <w:spacing w:val="-1"/>
          <w:sz w:val="24"/>
        </w:rPr>
        <w:t>ОВЗ,</w:t>
      </w:r>
      <w:r>
        <w:rPr>
          <w:color w:val="000000"/>
          <w:spacing w:val="63"/>
          <w:sz w:val="24"/>
        </w:rPr>
        <w:t xml:space="preserve"> </w:t>
      </w:r>
      <w:r>
        <w:rPr>
          <w:color w:val="000000"/>
          <w:sz w:val="24"/>
        </w:rPr>
        <w:t>трудностями</w:t>
      </w:r>
      <w:r>
        <w:rPr>
          <w:color w:val="000000"/>
          <w:spacing w:val="63"/>
          <w:sz w:val="24"/>
        </w:rPr>
        <w:t xml:space="preserve"> </w:t>
      </w:r>
      <w:r>
        <w:rPr>
          <w:color w:val="000000"/>
          <w:sz w:val="24"/>
        </w:rPr>
        <w:t>в</w:t>
      </w:r>
      <w:r>
        <w:rPr>
          <w:color w:val="000000"/>
          <w:spacing w:val="64"/>
          <w:sz w:val="24"/>
        </w:rPr>
        <w:t xml:space="preserve"> </w:t>
      </w:r>
      <w:r>
        <w:rPr>
          <w:color w:val="000000"/>
          <w:sz w:val="24"/>
        </w:rPr>
        <w:t>обучении</w:t>
      </w:r>
      <w:r>
        <w:rPr>
          <w:color w:val="000000"/>
          <w:spacing w:val="63"/>
          <w:sz w:val="24"/>
        </w:rPr>
        <w:t xml:space="preserve"> </w:t>
      </w:r>
      <w:r>
        <w:rPr>
          <w:color w:val="000000"/>
          <w:sz w:val="24"/>
        </w:rPr>
        <w:t>и</w:t>
      </w:r>
      <w:r>
        <w:rPr>
          <w:color w:val="000000"/>
          <w:spacing w:val="63"/>
          <w:sz w:val="24"/>
        </w:rPr>
        <w:t xml:space="preserve"> </w:t>
      </w:r>
      <w:r>
        <w:rPr>
          <w:color w:val="000000"/>
          <w:sz w:val="24"/>
        </w:rPr>
        <w:t>социализации.</w:t>
      </w:r>
    </w:p>
    <w:p w14:paraId="3AC6D76D"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Родители</w:t>
      </w:r>
      <w:r>
        <w:rPr>
          <w:color w:val="000000"/>
          <w:spacing w:val="114"/>
          <w:sz w:val="24"/>
        </w:rPr>
        <w:t xml:space="preserve"> </w:t>
      </w:r>
      <w:r>
        <w:rPr>
          <w:color w:val="000000"/>
          <w:spacing w:val="-1"/>
          <w:sz w:val="24"/>
        </w:rPr>
        <w:t>могут</w:t>
      </w:r>
      <w:r>
        <w:rPr>
          <w:color w:val="000000"/>
          <w:spacing w:val="114"/>
          <w:sz w:val="24"/>
        </w:rPr>
        <w:t xml:space="preserve"> </w:t>
      </w:r>
      <w:r>
        <w:rPr>
          <w:color w:val="000000"/>
          <w:sz w:val="24"/>
        </w:rPr>
        <w:t>присутствовать</w:t>
      </w:r>
      <w:r>
        <w:rPr>
          <w:color w:val="000000"/>
          <w:spacing w:val="113"/>
          <w:sz w:val="24"/>
        </w:rPr>
        <w:t xml:space="preserve"> </w:t>
      </w:r>
      <w:r>
        <w:rPr>
          <w:color w:val="000000"/>
          <w:sz w:val="24"/>
        </w:rPr>
        <w:t>во</w:t>
      </w:r>
      <w:r>
        <w:rPr>
          <w:color w:val="000000"/>
          <w:spacing w:val="112"/>
          <w:sz w:val="24"/>
        </w:rPr>
        <w:t xml:space="preserve"> </w:t>
      </w:r>
      <w:r>
        <w:rPr>
          <w:color w:val="000000"/>
          <w:spacing w:val="-1"/>
          <w:sz w:val="24"/>
        </w:rPr>
        <w:t>время</w:t>
      </w:r>
      <w:r>
        <w:rPr>
          <w:color w:val="000000"/>
          <w:spacing w:val="115"/>
          <w:sz w:val="24"/>
        </w:rPr>
        <w:t xml:space="preserve"> </w:t>
      </w:r>
      <w:r>
        <w:rPr>
          <w:color w:val="000000"/>
          <w:sz w:val="24"/>
        </w:rPr>
        <w:t>проведения</w:t>
      </w:r>
      <w:r>
        <w:rPr>
          <w:color w:val="000000"/>
          <w:spacing w:val="112"/>
          <w:sz w:val="24"/>
        </w:rPr>
        <w:t xml:space="preserve"> </w:t>
      </w:r>
      <w:r>
        <w:rPr>
          <w:color w:val="000000"/>
          <w:sz w:val="24"/>
        </w:rPr>
        <w:t>диагностики</w:t>
      </w:r>
      <w:r>
        <w:rPr>
          <w:color w:val="000000"/>
          <w:spacing w:val="113"/>
          <w:sz w:val="24"/>
        </w:rPr>
        <w:t xml:space="preserve"> </w:t>
      </w:r>
      <w:r>
        <w:rPr>
          <w:color w:val="000000"/>
          <w:sz w:val="24"/>
        </w:rPr>
        <w:t>с</w:t>
      </w:r>
      <w:r>
        <w:rPr>
          <w:color w:val="000000"/>
          <w:spacing w:val="112"/>
          <w:sz w:val="24"/>
        </w:rPr>
        <w:t xml:space="preserve"> </w:t>
      </w:r>
      <w:r>
        <w:rPr>
          <w:color w:val="000000"/>
          <w:sz w:val="24"/>
        </w:rPr>
        <w:t>ребенком,</w:t>
      </w:r>
      <w:r>
        <w:rPr>
          <w:color w:val="000000"/>
          <w:spacing w:val="113"/>
          <w:sz w:val="24"/>
        </w:rPr>
        <w:t xml:space="preserve"> </w:t>
      </w:r>
      <w:r>
        <w:rPr>
          <w:color w:val="000000"/>
          <w:sz w:val="24"/>
        </w:rPr>
        <w:t>посещать</w:t>
      </w:r>
    </w:p>
    <w:p w14:paraId="794342A4"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коррекционно</w:t>
      </w:r>
      <w:r>
        <w:rPr>
          <w:color w:val="000000"/>
          <w:spacing w:val="-1"/>
          <w:sz w:val="24"/>
        </w:rPr>
        <w:t>-</w:t>
      </w:r>
      <w:r>
        <w:rPr>
          <w:color w:val="000000"/>
          <w:sz w:val="24"/>
        </w:rPr>
        <w:t>развивающие</w:t>
      </w:r>
      <w:r>
        <w:rPr>
          <w:color w:val="000000"/>
          <w:spacing w:val="-1"/>
          <w:sz w:val="24"/>
        </w:rPr>
        <w:t xml:space="preserve"> </w:t>
      </w:r>
      <w:r>
        <w:rPr>
          <w:color w:val="000000"/>
          <w:sz w:val="24"/>
        </w:rPr>
        <w:t>занятия.</w:t>
      </w:r>
    </w:p>
    <w:p w14:paraId="246089D0" w14:textId="77777777" w:rsidR="002C6E8D" w:rsidRPr="00B640E2" w:rsidRDefault="0069355F" w:rsidP="00B640E2">
      <w:pPr>
        <w:pBdr>
          <w:top w:val="none" w:sz="4" w:space="0" w:color="000000"/>
          <w:left w:val="none" w:sz="4" w:space="0" w:color="000000"/>
          <w:bottom w:val="none" w:sz="4" w:space="0" w:color="000000"/>
          <w:right w:val="none" w:sz="4" w:space="0" w:color="000000"/>
        </w:pBdr>
        <w:spacing w:before="365" w:line="240" w:lineRule="auto"/>
        <w:ind w:firstLine="708"/>
      </w:pPr>
      <w:r w:rsidRPr="00B640E2">
        <w:rPr>
          <w:b/>
          <w:color w:val="000000"/>
          <w:sz w:val="24"/>
        </w:rPr>
        <w:t>Специальные</w:t>
      </w:r>
      <w:r w:rsidRPr="00B640E2">
        <w:rPr>
          <w:b/>
          <w:color w:val="000000"/>
          <w:spacing w:val="-1"/>
          <w:sz w:val="24"/>
        </w:rPr>
        <w:t xml:space="preserve"> </w:t>
      </w:r>
      <w:r w:rsidRPr="00B640E2">
        <w:rPr>
          <w:b/>
          <w:color w:val="000000"/>
          <w:sz w:val="24"/>
        </w:rPr>
        <w:t>условия</w:t>
      </w:r>
      <w:r w:rsidRPr="00B640E2">
        <w:rPr>
          <w:b/>
          <w:color w:val="000000"/>
          <w:spacing w:val="-1"/>
          <w:sz w:val="24"/>
        </w:rPr>
        <w:t xml:space="preserve"> </w:t>
      </w:r>
      <w:r w:rsidRPr="00B640E2">
        <w:rPr>
          <w:b/>
          <w:color w:val="000000"/>
          <w:sz w:val="24"/>
        </w:rPr>
        <w:t>для</w:t>
      </w:r>
      <w:r w:rsidRPr="00B640E2">
        <w:rPr>
          <w:b/>
          <w:color w:val="000000"/>
          <w:spacing w:val="4"/>
          <w:sz w:val="24"/>
        </w:rPr>
        <w:t xml:space="preserve"> </w:t>
      </w:r>
      <w:r w:rsidRPr="00B640E2">
        <w:rPr>
          <w:b/>
          <w:color w:val="000000"/>
          <w:sz w:val="24"/>
        </w:rPr>
        <w:t>получения</w:t>
      </w:r>
      <w:r w:rsidRPr="00B640E2">
        <w:rPr>
          <w:b/>
          <w:color w:val="000000"/>
          <w:spacing w:val="1"/>
          <w:sz w:val="24"/>
        </w:rPr>
        <w:t xml:space="preserve"> </w:t>
      </w:r>
      <w:r w:rsidRPr="00B640E2">
        <w:rPr>
          <w:b/>
          <w:color w:val="000000"/>
          <w:sz w:val="24"/>
        </w:rPr>
        <w:t>образования</w:t>
      </w:r>
      <w:r w:rsidRPr="00B640E2">
        <w:rPr>
          <w:b/>
          <w:color w:val="000000"/>
          <w:spacing w:val="-1"/>
          <w:sz w:val="24"/>
        </w:rPr>
        <w:t xml:space="preserve"> </w:t>
      </w:r>
      <w:r w:rsidRPr="00B640E2">
        <w:rPr>
          <w:b/>
          <w:color w:val="000000"/>
          <w:sz w:val="24"/>
        </w:rPr>
        <w:t>детьми</w:t>
      </w:r>
      <w:r w:rsidRPr="00B640E2">
        <w:rPr>
          <w:b/>
          <w:color w:val="000000"/>
          <w:spacing w:val="1"/>
          <w:sz w:val="24"/>
        </w:rPr>
        <w:t xml:space="preserve"> </w:t>
      </w:r>
      <w:r w:rsidRPr="00B640E2">
        <w:rPr>
          <w:b/>
          <w:color w:val="000000"/>
          <w:sz w:val="24"/>
        </w:rPr>
        <w:t>с</w:t>
      </w:r>
      <w:r w:rsidRPr="00B640E2">
        <w:rPr>
          <w:b/>
          <w:color w:val="000000"/>
          <w:spacing w:val="-1"/>
          <w:sz w:val="24"/>
        </w:rPr>
        <w:t xml:space="preserve"> </w:t>
      </w:r>
      <w:r w:rsidRPr="00B640E2">
        <w:rPr>
          <w:b/>
          <w:color w:val="000000"/>
          <w:sz w:val="24"/>
        </w:rPr>
        <w:t>ограниченными возможностями</w:t>
      </w:r>
    </w:p>
    <w:p w14:paraId="2693AA56" w14:textId="77777777" w:rsidR="002C6E8D" w:rsidRPr="00B640E2" w:rsidRDefault="0069355F" w:rsidP="00C53BE5">
      <w:pPr>
        <w:pBdr>
          <w:top w:val="none" w:sz="4" w:space="0" w:color="000000"/>
          <w:left w:val="none" w:sz="4" w:space="0" w:color="000000"/>
          <w:bottom w:val="none" w:sz="4" w:space="0" w:color="000000"/>
          <w:right w:val="none" w:sz="4" w:space="0" w:color="000000"/>
        </w:pBdr>
        <w:spacing w:line="240" w:lineRule="auto"/>
      </w:pPr>
      <w:r w:rsidRPr="00B640E2">
        <w:rPr>
          <w:b/>
          <w:color w:val="000000"/>
          <w:sz w:val="24"/>
        </w:rPr>
        <w:t>здоровья.</w:t>
      </w:r>
    </w:p>
    <w:p w14:paraId="09FA5A72" w14:textId="77777777" w:rsidR="002C6E8D" w:rsidRDefault="0069355F" w:rsidP="00B640E2">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t>Одним</w:t>
      </w:r>
      <w:r>
        <w:rPr>
          <w:color w:val="000000"/>
          <w:spacing w:val="11"/>
          <w:sz w:val="24"/>
        </w:rPr>
        <w:t xml:space="preserve"> </w:t>
      </w:r>
      <w:r>
        <w:rPr>
          <w:color w:val="000000"/>
          <w:spacing w:val="-1"/>
          <w:sz w:val="24"/>
        </w:rPr>
        <w:t>из</w:t>
      </w:r>
      <w:r>
        <w:rPr>
          <w:color w:val="000000"/>
          <w:spacing w:val="14"/>
          <w:sz w:val="24"/>
        </w:rPr>
        <w:t xml:space="preserve"> </w:t>
      </w:r>
      <w:r>
        <w:rPr>
          <w:color w:val="000000"/>
          <w:sz w:val="24"/>
        </w:rPr>
        <w:t>основных</w:t>
      </w:r>
      <w:r>
        <w:rPr>
          <w:color w:val="000000"/>
          <w:spacing w:val="17"/>
          <w:sz w:val="24"/>
        </w:rPr>
        <w:t xml:space="preserve"> </w:t>
      </w:r>
      <w:r>
        <w:rPr>
          <w:color w:val="000000"/>
          <w:spacing w:val="-1"/>
          <w:sz w:val="24"/>
        </w:rPr>
        <w:t>условий</w:t>
      </w:r>
      <w:r>
        <w:rPr>
          <w:color w:val="000000"/>
          <w:spacing w:val="14"/>
          <w:sz w:val="24"/>
        </w:rPr>
        <w:t xml:space="preserve"> </w:t>
      </w:r>
      <w:r>
        <w:rPr>
          <w:color w:val="000000"/>
          <w:sz w:val="24"/>
        </w:rPr>
        <w:t>реализации</w:t>
      </w:r>
      <w:r>
        <w:rPr>
          <w:color w:val="000000"/>
          <w:spacing w:val="13"/>
          <w:sz w:val="24"/>
        </w:rPr>
        <w:t xml:space="preserve"> </w:t>
      </w:r>
      <w:r>
        <w:rPr>
          <w:color w:val="000000"/>
          <w:spacing w:val="-1"/>
          <w:sz w:val="24"/>
        </w:rPr>
        <w:t>Программы</w:t>
      </w:r>
      <w:r>
        <w:rPr>
          <w:color w:val="000000"/>
          <w:spacing w:val="12"/>
          <w:sz w:val="24"/>
        </w:rPr>
        <w:t xml:space="preserve"> </w:t>
      </w:r>
      <w:r>
        <w:rPr>
          <w:color w:val="000000"/>
          <w:sz w:val="24"/>
        </w:rPr>
        <w:t>с</w:t>
      </w:r>
      <w:r>
        <w:rPr>
          <w:color w:val="000000"/>
          <w:spacing w:val="11"/>
          <w:sz w:val="24"/>
        </w:rPr>
        <w:t xml:space="preserve"> </w:t>
      </w:r>
      <w:r>
        <w:rPr>
          <w:color w:val="000000"/>
          <w:sz w:val="24"/>
        </w:rPr>
        <w:t>детьми</w:t>
      </w:r>
      <w:r>
        <w:rPr>
          <w:color w:val="000000"/>
          <w:spacing w:val="12"/>
          <w:sz w:val="24"/>
        </w:rPr>
        <w:t xml:space="preserve"> </w:t>
      </w:r>
      <w:r>
        <w:rPr>
          <w:color w:val="000000"/>
          <w:sz w:val="24"/>
        </w:rPr>
        <w:t>с</w:t>
      </w:r>
      <w:r>
        <w:rPr>
          <w:color w:val="000000"/>
          <w:spacing w:val="11"/>
          <w:sz w:val="24"/>
        </w:rPr>
        <w:t xml:space="preserve"> </w:t>
      </w:r>
      <w:r>
        <w:rPr>
          <w:color w:val="000000"/>
          <w:spacing w:val="-1"/>
          <w:sz w:val="24"/>
        </w:rPr>
        <w:t>ОВЗ</w:t>
      </w:r>
      <w:r>
        <w:rPr>
          <w:color w:val="000000"/>
          <w:spacing w:val="15"/>
          <w:sz w:val="24"/>
        </w:rPr>
        <w:t xml:space="preserve"> </w:t>
      </w:r>
      <w:r>
        <w:rPr>
          <w:color w:val="000000"/>
          <w:sz w:val="24"/>
        </w:rPr>
        <w:t>является</w:t>
      </w:r>
      <w:r>
        <w:rPr>
          <w:color w:val="000000"/>
          <w:spacing w:val="12"/>
          <w:sz w:val="24"/>
        </w:rPr>
        <w:t xml:space="preserve"> </w:t>
      </w:r>
      <w:r>
        <w:rPr>
          <w:color w:val="000000"/>
          <w:sz w:val="24"/>
        </w:rPr>
        <w:t>оптимально выстроенное</w:t>
      </w:r>
      <w:r>
        <w:rPr>
          <w:color w:val="000000"/>
          <w:spacing w:val="179"/>
          <w:sz w:val="24"/>
        </w:rPr>
        <w:t xml:space="preserve"> </w:t>
      </w:r>
      <w:r>
        <w:rPr>
          <w:color w:val="000000"/>
          <w:sz w:val="24"/>
        </w:rPr>
        <w:t>взаимодействие</w:t>
      </w:r>
      <w:r>
        <w:rPr>
          <w:color w:val="000000"/>
          <w:spacing w:val="179"/>
          <w:sz w:val="24"/>
        </w:rPr>
        <w:t xml:space="preserve"> </w:t>
      </w:r>
      <w:r>
        <w:rPr>
          <w:color w:val="000000"/>
          <w:sz w:val="24"/>
        </w:rPr>
        <w:t>специалистов</w:t>
      </w:r>
      <w:r>
        <w:rPr>
          <w:color w:val="000000"/>
          <w:spacing w:val="179"/>
          <w:sz w:val="24"/>
        </w:rPr>
        <w:t xml:space="preserve"> </w:t>
      </w:r>
      <w:r>
        <w:rPr>
          <w:color w:val="000000"/>
          <w:sz w:val="24"/>
        </w:rPr>
        <w:t>различного</w:t>
      </w:r>
      <w:r>
        <w:rPr>
          <w:color w:val="000000"/>
          <w:spacing w:val="180"/>
          <w:sz w:val="24"/>
        </w:rPr>
        <w:t xml:space="preserve"> </w:t>
      </w:r>
      <w:r>
        <w:rPr>
          <w:color w:val="000000"/>
          <w:sz w:val="24"/>
        </w:rPr>
        <w:t>профиля.</w:t>
      </w:r>
      <w:r>
        <w:rPr>
          <w:color w:val="000000"/>
          <w:spacing w:val="180"/>
          <w:sz w:val="24"/>
        </w:rPr>
        <w:t xml:space="preserve"> </w:t>
      </w:r>
      <w:r>
        <w:rPr>
          <w:color w:val="000000"/>
          <w:sz w:val="24"/>
        </w:rPr>
        <w:t>Такое</w:t>
      </w:r>
      <w:r>
        <w:rPr>
          <w:color w:val="000000"/>
          <w:spacing w:val="181"/>
          <w:sz w:val="24"/>
        </w:rPr>
        <w:t xml:space="preserve"> </w:t>
      </w:r>
      <w:r>
        <w:rPr>
          <w:color w:val="000000"/>
          <w:sz w:val="24"/>
        </w:rPr>
        <w:t>взаимодействие</w:t>
      </w:r>
      <w:r>
        <w:t xml:space="preserve"> </w:t>
      </w:r>
      <w:r>
        <w:rPr>
          <w:color w:val="000000"/>
          <w:sz w:val="24"/>
        </w:rPr>
        <w:t>включает:</w:t>
      </w:r>
      <w:r>
        <w:rPr>
          <w:color w:val="000000"/>
          <w:spacing w:val="89"/>
          <w:sz w:val="24"/>
        </w:rPr>
        <w:t xml:space="preserve"> </w:t>
      </w:r>
      <w:r>
        <w:rPr>
          <w:color w:val="000000"/>
          <w:sz w:val="24"/>
        </w:rPr>
        <w:t>комплексность</w:t>
      </w:r>
      <w:r>
        <w:rPr>
          <w:color w:val="000000"/>
          <w:spacing w:val="93"/>
          <w:sz w:val="24"/>
        </w:rPr>
        <w:t xml:space="preserve"> </w:t>
      </w:r>
      <w:r>
        <w:rPr>
          <w:color w:val="000000"/>
          <w:sz w:val="24"/>
        </w:rPr>
        <w:t>в</w:t>
      </w:r>
      <w:r>
        <w:rPr>
          <w:color w:val="000000"/>
          <w:spacing w:val="88"/>
          <w:sz w:val="24"/>
        </w:rPr>
        <w:t xml:space="preserve"> </w:t>
      </w:r>
      <w:r>
        <w:rPr>
          <w:color w:val="000000"/>
          <w:sz w:val="24"/>
        </w:rPr>
        <w:t>определении</w:t>
      </w:r>
      <w:r>
        <w:rPr>
          <w:color w:val="000000"/>
          <w:spacing w:val="87"/>
          <w:sz w:val="24"/>
        </w:rPr>
        <w:t xml:space="preserve"> </w:t>
      </w:r>
      <w:r>
        <w:rPr>
          <w:color w:val="000000"/>
          <w:sz w:val="24"/>
        </w:rPr>
        <w:t>и</w:t>
      </w:r>
      <w:r>
        <w:rPr>
          <w:color w:val="000000"/>
          <w:spacing w:val="89"/>
          <w:sz w:val="24"/>
        </w:rPr>
        <w:t xml:space="preserve"> </w:t>
      </w:r>
      <w:r>
        <w:rPr>
          <w:color w:val="000000"/>
          <w:sz w:val="24"/>
        </w:rPr>
        <w:t>решении</w:t>
      </w:r>
      <w:r>
        <w:rPr>
          <w:color w:val="000000"/>
          <w:spacing w:val="89"/>
          <w:sz w:val="24"/>
        </w:rPr>
        <w:t xml:space="preserve"> </w:t>
      </w:r>
      <w:r>
        <w:rPr>
          <w:color w:val="000000"/>
          <w:sz w:val="24"/>
        </w:rPr>
        <w:t>проблем</w:t>
      </w:r>
      <w:r>
        <w:rPr>
          <w:color w:val="000000"/>
          <w:spacing w:val="88"/>
          <w:sz w:val="24"/>
        </w:rPr>
        <w:t xml:space="preserve"> </w:t>
      </w:r>
      <w:r>
        <w:rPr>
          <w:color w:val="000000"/>
          <w:sz w:val="24"/>
        </w:rPr>
        <w:t>ребёнка,</w:t>
      </w:r>
      <w:r>
        <w:rPr>
          <w:color w:val="000000"/>
          <w:spacing w:val="89"/>
          <w:sz w:val="24"/>
        </w:rPr>
        <w:t xml:space="preserve"> </w:t>
      </w:r>
      <w:r>
        <w:rPr>
          <w:color w:val="000000"/>
          <w:sz w:val="24"/>
        </w:rPr>
        <w:t>предоставлении</w:t>
      </w:r>
      <w:r>
        <w:rPr>
          <w:color w:val="000000"/>
          <w:spacing w:val="87"/>
          <w:sz w:val="24"/>
        </w:rPr>
        <w:t xml:space="preserve"> </w:t>
      </w:r>
      <w:r>
        <w:rPr>
          <w:color w:val="000000"/>
          <w:sz w:val="24"/>
        </w:rPr>
        <w:t>ему</w:t>
      </w:r>
      <w:r>
        <w:t xml:space="preserve"> </w:t>
      </w:r>
      <w:r>
        <w:rPr>
          <w:color w:val="000000"/>
          <w:sz w:val="24"/>
        </w:rPr>
        <w:t>квалифицированной</w:t>
      </w:r>
      <w:r>
        <w:rPr>
          <w:color w:val="000000"/>
          <w:spacing w:val="217"/>
          <w:sz w:val="24"/>
        </w:rPr>
        <w:t xml:space="preserve"> </w:t>
      </w:r>
      <w:r>
        <w:rPr>
          <w:color w:val="000000"/>
          <w:sz w:val="24"/>
        </w:rPr>
        <w:t>помощи</w:t>
      </w:r>
      <w:r>
        <w:rPr>
          <w:color w:val="000000"/>
          <w:spacing w:val="219"/>
          <w:sz w:val="24"/>
        </w:rPr>
        <w:t xml:space="preserve"> </w:t>
      </w:r>
      <w:r>
        <w:rPr>
          <w:color w:val="000000"/>
          <w:sz w:val="24"/>
        </w:rPr>
        <w:t>специалистов</w:t>
      </w:r>
      <w:r>
        <w:rPr>
          <w:color w:val="000000"/>
          <w:spacing w:val="218"/>
          <w:sz w:val="24"/>
        </w:rPr>
        <w:t xml:space="preserve"> </w:t>
      </w:r>
      <w:r>
        <w:rPr>
          <w:color w:val="000000"/>
          <w:sz w:val="24"/>
        </w:rPr>
        <w:t>разного</w:t>
      </w:r>
      <w:r>
        <w:rPr>
          <w:color w:val="000000"/>
          <w:spacing w:val="218"/>
          <w:sz w:val="24"/>
        </w:rPr>
        <w:t xml:space="preserve"> </w:t>
      </w:r>
      <w:r>
        <w:rPr>
          <w:color w:val="000000"/>
          <w:sz w:val="24"/>
        </w:rPr>
        <w:t>профиля;</w:t>
      </w:r>
      <w:r>
        <w:rPr>
          <w:color w:val="000000"/>
          <w:spacing w:val="217"/>
          <w:sz w:val="24"/>
        </w:rPr>
        <w:t xml:space="preserve"> </w:t>
      </w:r>
      <w:r>
        <w:rPr>
          <w:color w:val="000000"/>
          <w:sz w:val="24"/>
        </w:rPr>
        <w:t>многоаспектный</w:t>
      </w:r>
      <w:r>
        <w:rPr>
          <w:color w:val="000000"/>
          <w:spacing w:val="219"/>
          <w:sz w:val="24"/>
        </w:rPr>
        <w:t xml:space="preserve"> </w:t>
      </w:r>
      <w:r>
        <w:rPr>
          <w:color w:val="000000"/>
          <w:sz w:val="24"/>
        </w:rPr>
        <w:t>анализ</w:t>
      </w:r>
      <w:r>
        <w:t xml:space="preserve"> </w:t>
      </w:r>
      <w:r>
        <w:rPr>
          <w:color w:val="000000"/>
          <w:sz w:val="24"/>
        </w:rPr>
        <w:t>личностного</w:t>
      </w:r>
      <w:r>
        <w:rPr>
          <w:color w:val="000000"/>
          <w:spacing w:val="60"/>
          <w:sz w:val="24"/>
        </w:rPr>
        <w:t xml:space="preserve"> </w:t>
      </w:r>
      <w:r>
        <w:rPr>
          <w:color w:val="000000"/>
          <w:sz w:val="24"/>
        </w:rPr>
        <w:t>и</w:t>
      </w:r>
      <w:r>
        <w:rPr>
          <w:color w:val="000000"/>
          <w:spacing w:val="61"/>
          <w:sz w:val="24"/>
        </w:rPr>
        <w:t xml:space="preserve"> </w:t>
      </w:r>
      <w:r>
        <w:rPr>
          <w:color w:val="000000"/>
          <w:sz w:val="24"/>
        </w:rPr>
        <w:t>познавательного</w:t>
      </w:r>
      <w:r>
        <w:rPr>
          <w:color w:val="000000"/>
          <w:spacing w:val="62"/>
          <w:sz w:val="24"/>
        </w:rPr>
        <w:t xml:space="preserve"> </w:t>
      </w:r>
      <w:r>
        <w:rPr>
          <w:color w:val="000000"/>
          <w:sz w:val="24"/>
        </w:rPr>
        <w:t>развития</w:t>
      </w:r>
      <w:r>
        <w:rPr>
          <w:color w:val="000000"/>
          <w:spacing w:val="60"/>
          <w:sz w:val="24"/>
        </w:rPr>
        <w:t xml:space="preserve"> </w:t>
      </w:r>
      <w:r>
        <w:rPr>
          <w:color w:val="000000"/>
          <w:sz w:val="24"/>
        </w:rPr>
        <w:t>ребёнка;</w:t>
      </w:r>
      <w:r>
        <w:rPr>
          <w:color w:val="000000"/>
          <w:spacing w:val="63"/>
          <w:sz w:val="24"/>
        </w:rPr>
        <w:t xml:space="preserve"> </w:t>
      </w:r>
      <w:r>
        <w:rPr>
          <w:color w:val="000000"/>
          <w:sz w:val="24"/>
        </w:rPr>
        <w:t>составление</w:t>
      </w:r>
      <w:r>
        <w:rPr>
          <w:color w:val="000000"/>
          <w:spacing w:val="61"/>
          <w:sz w:val="24"/>
        </w:rPr>
        <w:t xml:space="preserve"> </w:t>
      </w:r>
      <w:r>
        <w:rPr>
          <w:color w:val="000000"/>
          <w:sz w:val="24"/>
        </w:rPr>
        <w:t>комплексных</w:t>
      </w:r>
      <w:r>
        <w:rPr>
          <w:color w:val="000000"/>
          <w:spacing w:val="62"/>
          <w:sz w:val="24"/>
        </w:rPr>
        <w:t xml:space="preserve"> </w:t>
      </w:r>
      <w:r>
        <w:rPr>
          <w:color w:val="000000"/>
          <w:sz w:val="24"/>
        </w:rPr>
        <w:t>индивидуальных</w:t>
      </w:r>
      <w:r>
        <w:t xml:space="preserve"> </w:t>
      </w:r>
      <w:r>
        <w:rPr>
          <w:color w:val="000000"/>
          <w:sz w:val="24"/>
        </w:rPr>
        <w:t>программ</w:t>
      </w:r>
      <w:r>
        <w:rPr>
          <w:color w:val="000000"/>
          <w:spacing w:val="78"/>
          <w:sz w:val="24"/>
        </w:rPr>
        <w:t xml:space="preserve"> </w:t>
      </w:r>
      <w:r>
        <w:rPr>
          <w:color w:val="000000"/>
          <w:sz w:val="24"/>
        </w:rPr>
        <w:t>общего</w:t>
      </w:r>
      <w:r>
        <w:rPr>
          <w:color w:val="000000"/>
          <w:spacing w:val="79"/>
          <w:sz w:val="24"/>
        </w:rPr>
        <w:t xml:space="preserve"> </w:t>
      </w:r>
      <w:r>
        <w:rPr>
          <w:color w:val="000000"/>
          <w:sz w:val="24"/>
        </w:rPr>
        <w:t>развития</w:t>
      </w:r>
      <w:r>
        <w:rPr>
          <w:color w:val="000000"/>
          <w:spacing w:val="76"/>
          <w:sz w:val="24"/>
        </w:rPr>
        <w:t xml:space="preserve"> </w:t>
      </w:r>
      <w:r>
        <w:rPr>
          <w:color w:val="000000"/>
          <w:sz w:val="24"/>
        </w:rPr>
        <w:t>и</w:t>
      </w:r>
      <w:r>
        <w:rPr>
          <w:color w:val="000000"/>
          <w:spacing w:val="80"/>
          <w:sz w:val="24"/>
        </w:rPr>
        <w:t xml:space="preserve"> </w:t>
      </w:r>
      <w:r>
        <w:rPr>
          <w:color w:val="000000"/>
          <w:sz w:val="24"/>
        </w:rPr>
        <w:t>коррекции</w:t>
      </w:r>
      <w:r>
        <w:rPr>
          <w:color w:val="000000"/>
          <w:spacing w:val="80"/>
          <w:sz w:val="24"/>
        </w:rPr>
        <w:t xml:space="preserve"> </w:t>
      </w:r>
      <w:r>
        <w:rPr>
          <w:color w:val="000000"/>
          <w:sz w:val="24"/>
        </w:rPr>
        <w:t>отдельных</w:t>
      </w:r>
      <w:r>
        <w:rPr>
          <w:color w:val="000000"/>
          <w:spacing w:val="79"/>
          <w:sz w:val="24"/>
        </w:rPr>
        <w:t xml:space="preserve"> </w:t>
      </w:r>
      <w:r>
        <w:rPr>
          <w:color w:val="000000"/>
          <w:sz w:val="24"/>
        </w:rPr>
        <w:t>сторон</w:t>
      </w:r>
      <w:r>
        <w:rPr>
          <w:color w:val="000000"/>
          <w:spacing w:val="82"/>
          <w:sz w:val="24"/>
        </w:rPr>
        <w:t xml:space="preserve"> </w:t>
      </w:r>
      <w:r>
        <w:rPr>
          <w:color w:val="000000"/>
          <w:sz w:val="24"/>
        </w:rPr>
        <w:t>учебно</w:t>
      </w:r>
      <w:r>
        <w:rPr>
          <w:color w:val="000000"/>
          <w:spacing w:val="-1"/>
          <w:sz w:val="24"/>
        </w:rPr>
        <w:t>-</w:t>
      </w:r>
      <w:r>
        <w:rPr>
          <w:color w:val="000000"/>
          <w:sz w:val="24"/>
        </w:rPr>
        <w:t>познавательной,</w:t>
      </w:r>
      <w:r>
        <w:rPr>
          <w:color w:val="000000"/>
          <w:spacing w:val="76"/>
          <w:sz w:val="24"/>
        </w:rPr>
        <w:t xml:space="preserve"> </w:t>
      </w:r>
      <w:r>
        <w:rPr>
          <w:color w:val="000000"/>
          <w:sz w:val="24"/>
        </w:rPr>
        <w:t>речевой,</w:t>
      </w:r>
      <w:r>
        <w:t xml:space="preserve"> </w:t>
      </w:r>
      <w:r>
        <w:rPr>
          <w:color w:val="000000"/>
          <w:sz w:val="24"/>
        </w:rPr>
        <w:t>эмоционально</w:t>
      </w:r>
      <w:r>
        <w:rPr>
          <w:color w:val="000000"/>
          <w:spacing w:val="-1"/>
          <w:sz w:val="24"/>
        </w:rPr>
        <w:t>-</w:t>
      </w:r>
      <w:r>
        <w:rPr>
          <w:color w:val="000000"/>
          <w:sz w:val="24"/>
        </w:rPr>
        <w:t>волевой</w:t>
      </w:r>
      <w:r>
        <w:rPr>
          <w:color w:val="000000"/>
          <w:spacing w:val="8"/>
          <w:sz w:val="24"/>
        </w:rPr>
        <w:t xml:space="preserve"> </w:t>
      </w:r>
      <w:r>
        <w:rPr>
          <w:color w:val="000000"/>
          <w:sz w:val="24"/>
        </w:rPr>
        <w:t>и</w:t>
      </w:r>
      <w:r>
        <w:rPr>
          <w:color w:val="000000"/>
          <w:spacing w:val="8"/>
          <w:sz w:val="24"/>
        </w:rPr>
        <w:t xml:space="preserve"> </w:t>
      </w:r>
      <w:r>
        <w:rPr>
          <w:color w:val="000000"/>
          <w:sz w:val="24"/>
        </w:rPr>
        <w:t>личностной</w:t>
      </w:r>
      <w:r>
        <w:rPr>
          <w:color w:val="000000"/>
          <w:spacing w:val="8"/>
          <w:sz w:val="24"/>
        </w:rPr>
        <w:t xml:space="preserve"> </w:t>
      </w:r>
      <w:r>
        <w:rPr>
          <w:color w:val="000000"/>
          <w:sz w:val="24"/>
        </w:rPr>
        <w:t>сфер</w:t>
      </w:r>
      <w:r>
        <w:rPr>
          <w:color w:val="000000"/>
          <w:spacing w:val="7"/>
          <w:sz w:val="24"/>
        </w:rPr>
        <w:t xml:space="preserve"> </w:t>
      </w:r>
      <w:r>
        <w:rPr>
          <w:color w:val="000000"/>
          <w:sz w:val="24"/>
        </w:rPr>
        <w:t>ребёнка.</w:t>
      </w:r>
      <w:r>
        <w:rPr>
          <w:color w:val="000000"/>
          <w:spacing w:val="7"/>
          <w:sz w:val="24"/>
        </w:rPr>
        <w:t xml:space="preserve"> </w:t>
      </w:r>
      <w:r>
        <w:rPr>
          <w:color w:val="000000"/>
          <w:sz w:val="24"/>
        </w:rPr>
        <w:t>Консолидация</w:t>
      </w:r>
      <w:r>
        <w:rPr>
          <w:color w:val="000000"/>
          <w:spacing w:val="9"/>
          <w:sz w:val="24"/>
        </w:rPr>
        <w:t xml:space="preserve"> </w:t>
      </w:r>
      <w:r>
        <w:rPr>
          <w:color w:val="000000"/>
          <w:spacing w:val="-1"/>
          <w:sz w:val="24"/>
        </w:rPr>
        <w:t>усилий</w:t>
      </w:r>
      <w:r>
        <w:rPr>
          <w:color w:val="000000"/>
          <w:spacing w:val="9"/>
          <w:sz w:val="24"/>
        </w:rPr>
        <w:t xml:space="preserve"> </w:t>
      </w:r>
      <w:r>
        <w:rPr>
          <w:color w:val="000000"/>
          <w:sz w:val="24"/>
        </w:rPr>
        <w:t>разных</w:t>
      </w:r>
      <w:r>
        <w:rPr>
          <w:color w:val="000000"/>
          <w:spacing w:val="9"/>
          <w:sz w:val="24"/>
        </w:rPr>
        <w:t xml:space="preserve"> </w:t>
      </w:r>
      <w:r>
        <w:rPr>
          <w:color w:val="000000"/>
          <w:sz w:val="24"/>
        </w:rPr>
        <w:t>специалистов</w:t>
      </w:r>
      <w:r>
        <w:rPr>
          <w:color w:val="000000"/>
          <w:spacing w:val="7"/>
          <w:sz w:val="24"/>
        </w:rPr>
        <w:t xml:space="preserve"> </w:t>
      </w:r>
      <w:r>
        <w:rPr>
          <w:color w:val="000000"/>
          <w:sz w:val="24"/>
        </w:rPr>
        <w:t>в</w:t>
      </w:r>
      <w:r>
        <w:t xml:space="preserve"> </w:t>
      </w:r>
      <w:r>
        <w:rPr>
          <w:color w:val="000000"/>
          <w:sz w:val="24"/>
        </w:rPr>
        <w:t>области</w:t>
      </w:r>
      <w:r>
        <w:rPr>
          <w:color w:val="000000"/>
          <w:spacing w:val="147"/>
          <w:sz w:val="24"/>
        </w:rPr>
        <w:t xml:space="preserve"> </w:t>
      </w:r>
      <w:r>
        <w:rPr>
          <w:color w:val="000000"/>
          <w:sz w:val="24"/>
        </w:rPr>
        <w:t>психологии,</w:t>
      </w:r>
      <w:r>
        <w:rPr>
          <w:color w:val="000000"/>
          <w:spacing w:val="144"/>
          <w:sz w:val="24"/>
        </w:rPr>
        <w:t xml:space="preserve"> </w:t>
      </w:r>
      <w:r>
        <w:rPr>
          <w:color w:val="000000"/>
          <w:sz w:val="24"/>
        </w:rPr>
        <w:t>педагогики,</w:t>
      </w:r>
      <w:r>
        <w:rPr>
          <w:color w:val="000000"/>
          <w:spacing w:val="144"/>
          <w:sz w:val="24"/>
        </w:rPr>
        <w:t xml:space="preserve"> </w:t>
      </w:r>
      <w:r>
        <w:rPr>
          <w:color w:val="000000"/>
          <w:sz w:val="24"/>
        </w:rPr>
        <w:t>медицины</w:t>
      </w:r>
      <w:r>
        <w:rPr>
          <w:color w:val="000000"/>
          <w:spacing w:val="146"/>
          <w:sz w:val="24"/>
        </w:rPr>
        <w:t xml:space="preserve"> </w:t>
      </w:r>
      <w:r>
        <w:rPr>
          <w:color w:val="000000"/>
          <w:sz w:val="24"/>
        </w:rPr>
        <w:t>позволит</w:t>
      </w:r>
      <w:r>
        <w:rPr>
          <w:color w:val="000000"/>
          <w:spacing w:val="147"/>
          <w:sz w:val="24"/>
        </w:rPr>
        <w:t xml:space="preserve"> </w:t>
      </w:r>
      <w:r>
        <w:rPr>
          <w:color w:val="000000"/>
          <w:sz w:val="24"/>
        </w:rPr>
        <w:t>обеспечить</w:t>
      </w:r>
      <w:r>
        <w:rPr>
          <w:color w:val="000000"/>
          <w:spacing w:val="147"/>
          <w:sz w:val="24"/>
        </w:rPr>
        <w:t xml:space="preserve"> </w:t>
      </w:r>
      <w:r>
        <w:rPr>
          <w:color w:val="000000"/>
          <w:sz w:val="24"/>
        </w:rPr>
        <w:t>систему</w:t>
      </w:r>
      <w:r>
        <w:rPr>
          <w:color w:val="000000"/>
          <w:spacing w:val="139"/>
          <w:sz w:val="24"/>
        </w:rPr>
        <w:t xml:space="preserve"> </w:t>
      </w:r>
      <w:r>
        <w:rPr>
          <w:color w:val="000000"/>
          <w:sz w:val="24"/>
        </w:rPr>
        <w:t>комплексного</w:t>
      </w:r>
      <w: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педагогического</w:t>
      </w:r>
      <w:r>
        <w:rPr>
          <w:color w:val="000000"/>
          <w:spacing w:val="86"/>
          <w:sz w:val="24"/>
        </w:rPr>
        <w:t xml:space="preserve"> </w:t>
      </w:r>
      <w:r>
        <w:rPr>
          <w:color w:val="000000"/>
          <w:sz w:val="24"/>
        </w:rPr>
        <w:t>сопровождения</w:t>
      </w:r>
      <w:r>
        <w:rPr>
          <w:color w:val="000000"/>
          <w:spacing w:val="86"/>
          <w:sz w:val="24"/>
        </w:rPr>
        <w:t xml:space="preserve"> </w:t>
      </w:r>
      <w:r>
        <w:rPr>
          <w:color w:val="000000"/>
          <w:sz w:val="24"/>
        </w:rPr>
        <w:t>и</w:t>
      </w:r>
      <w:r>
        <w:rPr>
          <w:color w:val="000000"/>
          <w:spacing w:val="85"/>
          <w:sz w:val="24"/>
        </w:rPr>
        <w:t xml:space="preserve"> </w:t>
      </w:r>
      <w:r>
        <w:rPr>
          <w:color w:val="000000"/>
          <w:sz w:val="24"/>
        </w:rPr>
        <w:t>эффективно</w:t>
      </w:r>
      <w:r>
        <w:rPr>
          <w:color w:val="000000"/>
          <w:spacing w:val="84"/>
          <w:sz w:val="24"/>
        </w:rPr>
        <w:t xml:space="preserve"> </w:t>
      </w:r>
      <w:r>
        <w:rPr>
          <w:color w:val="000000"/>
          <w:sz w:val="24"/>
        </w:rPr>
        <w:t>решать</w:t>
      </w:r>
      <w:r>
        <w:rPr>
          <w:color w:val="000000"/>
          <w:spacing w:val="87"/>
          <w:sz w:val="24"/>
        </w:rPr>
        <w:t xml:space="preserve"> </w:t>
      </w:r>
      <w:r>
        <w:rPr>
          <w:color w:val="000000"/>
          <w:sz w:val="24"/>
        </w:rPr>
        <w:t>проблемы</w:t>
      </w:r>
      <w:r>
        <w:rPr>
          <w:color w:val="000000"/>
          <w:spacing w:val="86"/>
          <w:sz w:val="24"/>
        </w:rPr>
        <w:t xml:space="preserve"> </w:t>
      </w:r>
      <w:r>
        <w:rPr>
          <w:color w:val="000000"/>
          <w:sz w:val="24"/>
        </w:rPr>
        <w:t>ребёнка,</w:t>
      </w:r>
      <w:r>
        <w:t xml:space="preserve"> </w:t>
      </w:r>
      <w:r>
        <w:rPr>
          <w:color w:val="000000"/>
          <w:sz w:val="24"/>
        </w:rPr>
        <w:t>связанные</w:t>
      </w:r>
      <w:r>
        <w:rPr>
          <w:color w:val="000000"/>
          <w:spacing w:val="-1"/>
          <w:sz w:val="24"/>
        </w:rPr>
        <w:t xml:space="preserve"> </w:t>
      </w:r>
      <w:r>
        <w:rPr>
          <w:color w:val="000000"/>
          <w:sz w:val="24"/>
        </w:rPr>
        <w:t>с</w:t>
      </w:r>
      <w:r>
        <w:rPr>
          <w:color w:val="000000"/>
          <w:spacing w:val="-1"/>
          <w:sz w:val="24"/>
        </w:rPr>
        <w:t xml:space="preserve"> </w:t>
      </w:r>
      <w:r>
        <w:rPr>
          <w:color w:val="000000"/>
          <w:sz w:val="24"/>
        </w:rPr>
        <w:t>освоением</w:t>
      </w:r>
      <w:r>
        <w:rPr>
          <w:color w:val="000000"/>
          <w:spacing w:val="-1"/>
          <w:sz w:val="24"/>
        </w:rPr>
        <w:t xml:space="preserve"> </w:t>
      </w:r>
      <w:r>
        <w:rPr>
          <w:color w:val="000000"/>
          <w:sz w:val="24"/>
        </w:rPr>
        <w:t>образовательной</w:t>
      </w:r>
      <w:r>
        <w:rPr>
          <w:color w:val="000000"/>
          <w:spacing w:val="1"/>
          <w:sz w:val="24"/>
        </w:rPr>
        <w:t xml:space="preserve"> </w:t>
      </w:r>
      <w:r>
        <w:rPr>
          <w:color w:val="000000"/>
          <w:spacing w:val="-1"/>
          <w:sz w:val="24"/>
        </w:rPr>
        <w:t>Программы.</w:t>
      </w:r>
    </w:p>
    <w:p w14:paraId="646C798A"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Коррекционная</w:t>
      </w:r>
      <w:r>
        <w:rPr>
          <w:color w:val="000000"/>
          <w:spacing w:val="7"/>
          <w:sz w:val="24"/>
        </w:rPr>
        <w:t xml:space="preserve"> </w:t>
      </w:r>
      <w:r>
        <w:rPr>
          <w:color w:val="000000"/>
          <w:sz w:val="24"/>
        </w:rPr>
        <w:t>работа</w:t>
      </w:r>
      <w:r>
        <w:rPr>
          <w:color w:val="000000"/>
          <w:spacing w:val="6"/>
          <w:sz w:val="24"/>
        </w:rPr>
        <w:t xml:space="preserve"> </w:t>
      </w:r>
      <w:r>
        <w:rPr>
          <w:color w:val="000000"/>
          <w:sz w:val="24"/>
        </w:rPr>
        <w:t>осуществляется</w:t>
      </w:r>
      <w:r>
        <w:rPr>
          <w:color w:val="000000"/>
          <w:spacing w:val="9"/>
          <w:sz w:val="24"/>
        </w:rPr>
        <w:t xml:space="preserve"> </w:t>
      </w:r>
      <w:r>
        <w:rPr>
          <w:color w:val="000000"/>
          <w:sz w:val="24"/>
        </w:rPr>
        <w:t>следующими</w:t>
      </w:r>
      <w:r>
        <w:rPr>
          <w:color w:val="000000"/>
          <w:spacing w:val="8"/>
          <w:sz w:val="24"/>
        </w:rPr>
        <w:t xml:space="preserve"> </w:t>
      </w:r>
      <w:r>
        <w:rPr>
          <w:color w:val="000000"/>
          <w:sz w:val="24"/>
        </w:rPr>
        <w:t>специалистами:</w:t>
      </w:r>
      <w:r>
        <w:rPr>
          <w:color w:val="000000"/>
          <w:spacing w:val="5"/>
          <w:sz w:val="24"/>
        </w:rPr>
        <w:t xml:space="preserve"> </w:t>
      </w:r>
      <w:r>
        <w:rPr>
          <w:color w:val="000000"/>
          <w:sz w:val="24"/>
        </w:rPr>
        <w:t>учитель</w:t>
      </w:r>
      <w:r>
        <w:rPr>
          <w:color w:val="000000"/>
          <w:spacing w:val="12"/>
          <w:sz w:val="24"/>
        </w:rPr>
        <w:t xml:space="preserve"> </w:t>
      </w:r>
      <w:r>
        <w:rPr>
          <w:color w:val="000000"/>
          <w:sz w:val="24"/>
        </w:rPr>
        <w:t>–</w:t>
      </w:r>
      <w:r>
        <w:rPr>
          <w:color w:val="000000"/>
          <w:spacing w:val="7"/>
          <w:sz w:val="24"/>
        </w:rPr>
        <w:t xml:space="preserve"> </w:t>
      </w:r>
      <w:r>
        <w:rPr>
          <w:color w:val="000000"/>
          <w:sz w:val="24"/>
        </w:rPr>
        <w:t>логопедом, педагогом</w:t>
      </w:r>
      <w:r>
        <w:rPr>
          <w:color w:val="000000"/>
          <w:spacing w:val="-1"/>
          <w:sz w:val="24"/>
        </w:rPr>
        <w:t>-</w:t>
      </w:r>
      <w:r>
        <w:rPr>
          <w:color w:val="000000"/>
          <w:sz w:val="24"/>
        </w:rPr>
        <w:t>психологом,</w:t>
      </w:r>
      <w:r>
        <w:rPr>
          <w:color w:val="000000"/>
          <w:spacing w:val="194"/>
          <w:sz w:val="24"/>
        </w:rPr>
        <w:t xml:space="preserve"> </w:t>
      </w:r>
      <w:r>
        <w:rPr>
          <w:color w:val="000000"/>
          <w:sz w:val="24"/>
        </w:rPr>
        <w:t>которые</w:t>
      </w:r>
      <w:r>
        <w:rPr>
          <w:color w:val="000000"/>
          <w:spacing w:val="196"/>
          <w:sz w:val="24"/>
        </w:rPr>
        <w:t xml:space="preserve"> </w:t>
      </w:r>
      <w:r>
        <w:rPr>
          <w:color w:val="000000"/>
          <w:sz w:val="24"/>
        </w:rPr>
        <w:t>адаптируют</w:t>
      </w:r>
      <w:r>
        <w:rPr>
          <w:color w:val="000000"/>
          <w:spacing w:val="197"/>
          <w:sz w:val="24"/>
        </w:rPr>
        <w:t xml:space="preserve"> </w:t>
      </w:r>
      <w:r>
        <w:rPr>
          <w:color w:val="000000"/>
          <w:sz w:val="24"/>
        </w:rPr>
        <w:t>Программу</w:t>
      </w:r>
      <w:r>
        <w:rPr>
          <w:color w:val="000000"/>
          <w:spacing w:val="194"/>
          <w:sz w:val="24"/>
        </w:rPr>
        <w:t xml:space="preserve"> </w:t>
      </w:r>
      <w:r>
        <w:rPr>
          <w:color w:val="000000"/>
          <w:sz w:val="24"/>
        </w:rPr>
        <w:t>в</w:t>
      </w:r>
      <w:r>
        <w:rPr>
          <w:color w:val="000000"/>
          <w:spacing w:val="198"/>
          <w:sz w:val="24"/>
        </w:rPr>
        <w:t xml:space="preserve"> </w:t>
      </w:r>
      <w:r>
        <w:rPr>
          <w:color w:val="000000"/>
          <w:sz w:val="24"/>
        </w:rPr>
        <w:t>соответствии</w:t>
      </w:r>
      <w:r>
        <w:rPr>
          <w:color w:val="000000"/>
          <w:spacing w:val="197"/>
          <w:sz w:val="24"/>
        </w:rPr>
        <w:t xml:space="preserve"> </w:t>
      </w:r>
      <w:r>
        <w:rPr>
          <w:color w:val="000000"/>
          <w:sz w:val="24"/>
        </w:rPr>
        <w:t>с</w:t>
      </w:r>
      <w:r>
        <w:rPr>
          <w:color w:val="000000"/>
          <w:spacing w:val="200"/>
          <w:sz w:val="24"/>
        </w:rPr>
        <w:t xml:space="preserve"> </w:t>
      </w:r>
      <w:r>
        <w:rPr>
          <w:color w:val="000000"/>
          <w:sz w:val="24"/>
        </w:rPr>
        <w:t>возрастом,</w:t>
      </w:r>
      <w:r>
        <w:t xml:space="preserve"> </w:t>
      </w:r>
      <w:r>
        <w:rPr>
          <w:color w:val="000000"/>
          <w:sz w:val="24"/>
        </w:rPr>
        <w:t>индивидуальными</w:t>
      </w:r>
      <w:r>
        <w:rPr>
          <w:color w:val="000000"/>
          <w:spacing w:val="71"/>
          <w:sz w:val="24"/>
        </w:rPr>
        <w:t xml:space="preserve"> </w:t>
      </w:r>
      <w:r>
        <w:rPr>
          <w:color w:val="000000"/>
          <w:sz w:val="24"/>
        </w:rPr>
        <w:t>особенностями</w:t>
      </w:r>
      <w:r>
        <w:rPr>
          <w:color w:val="000000"/>
          <w:spacing w:val="70"/>
          <w:sz w:val="24"/>
        </w:rPr>
        <w:t xml:space="preserve"> </w:t>
      </w:r>
      <w:r>
        <w:rPr>
          <w:color w:val="000000"/>
          <w:sz w:val="24"/>
        </w:rPr>
        <w:t>и</w:t>
      </w:r>
      <w:r>
        <w:rPr>
          <w:color w:val="000000"/>
          <w:spacing w:val="68"/>
          <w:sz w:val="24"/>
        </w:rPr>
        <w:t xml:space="preserve"> </w:t>
      </w:r>
      <w:r>
        <w:rPr>
          <w:color w:val="000000"/>
          <w:sz w:val="24"/>
        </w:rPr>
        <w:t>характером</w:t>
      </w:r>
      <w:r>
        <w:rPr>
          <w:color w:val="000000"/>
          <w:spacing w:val="69"/>
          <w:sz w:val="24"/>
        </w:rPr>
        <w:t xml:space="preserve"> </w:t>
      </w:r>
      <w:r>
        <w:rPr>
          <w:color w:val="000000"/>
          <w:sz w:val="24"/>
        </w:rPr>
        <w:t>нарушений</w:t>
      </w:r>
      <w:r>
        <w:rPr>
          <w:color w:val="000000"/>
          <w:spacing w:val="70"/>
          <w:sz w:val="24"/>
        </w:rPr>
        <w:t xml:space="preserve"> </w:t>
      </w:r>
      <w:r>
        <w:rPr>
          <w:color w:val="000000"/>
          <w:sz w:val="24"/>
        </w:rPr>
        <w:t>развития</w:t>
      </w:r>
      <w:r>
        <w:rPr>
          <w:color w:val="000000"/>
          <w:spacing w:val="69"/>
          <w:sz w:val="24"/>
        </w:rPr>
        <w:t xml:space="preserve"> </w:t>
      </w:r>
      <w:r>
        <w:rPr>
          <w:color w:val="000000"/>
          <w:sz w:val="24"/>
        </w:rPr>
        <w:t>детей</w:t>
      </w:r>
      <w:r>
        <w:rPr>
          <w:color w:val="000000"/>
          <w:spacing w:val="71"/>
          <w:sz w:val="24"/>
        </w:rPr>
        <w:t xml:space="preserve"> </w:t>
      </w:r>
      <w:r>
        <w:rPr>
          <w:color w:val="000000"/>
          <w:sz w:val="24"/>
        </w:rPr>
        <w:t>с</w:t>
      </w:r>
      <w:r>
        <w:rPr>
          <w:color w:val="000000"/>
          <w:spacing w:val="68"/>
          <w:sz w:val="24"/>
        </w:rPr>
        <w:t xml:space="preserve"> </w:t>
      </w:r>
      <w:r>
        <w:rPr>
          <w:color w:val="000000"/>
          <w:spacing w:val="-1"/>
          <w:sz w:val="24"/>
        </w:rPr>
        <w:t>ОВЗ;</w:t>
      </w:r>
      <w:r>
        <w:rPr>
          <w:color w:val="000000"/>
          <w:spacing w:val="73"/>
          <w:sz w:val="24"/>
        </w:rPr>
        <w:t xml:space="preserve"> </w:t>
      </w:r>
      <w:r>
        <w:rPr>
          <w:color w:val="000000"/>
          <w:sz w:val="24"/>
        </w:rPr>
        <w:t>выявляет</w:t>
      </w:r>
      <w:r>
        <w:rPr>
          <w:rFonts w:ascii="Arial" w:eastAsia="Arial" w:hAnsi="Arial" w:cs="Arial"/>
          <w:color w:val="FF0000"/>
          <w:sz w:val="2"/>
        </w:rPr>
        <w:t> </w:t>
      </w:r>
    </w:p>
    <w:p w14:paraId="307F90D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84"/>
          <w:sz w:val="24"/>
        </w:rPr>
        <w:t xml:space="preserve"> </w:t>
      </w:r>
      <w:r>
        <w:rPr>
          <w:color w:val="000000"/>
          <w:sz w:val="24"/>
        </w:rPr>
        <w:t>которые</w:t>
      </w:r>
      <w:r>
        <w:rPr>
          <w:color w:val="000000"/>
          <w:spacing w:val="82"/>
          <w:sz w:val="24"/>
        </w:rPr>
        <w:t xml:space="preserve"> </w:t>
      </w:r>
      <w:r>
        <w:rPr>
          <w:color w:val="000000"/>
          <w:spacing w:val="-1"/>
          <w:sz w:val="24"/>
        </w:rPr>
        <w:t>они</w:t>
      </w:r>
      <w:r>
        <w:rPr>
          <w:color w:val="000000"/>
          <w:spacing w:val="83"/>
          <w:sz w:val="24"/>
        </w:rPr>
        <w:t xml:space="preserve"> </w:t>
      </w:r>
      <w:r>
        <w:rPr>
          <w:color w:val="000000"/>
          <w:sz w:val="24"/>
        </w:rPr>
        <w:t>испытывают</w:t>
      </w:r>
      <w:r>
        <w:rPr>
          <w:color w:val="000000"/>
          <w:spacing w:val="84"/>
          <w:sz w:val="24"/>
        </w:rPr>
        <w:t xml:space="preserve"> </w:t>
      </w:r>
      <w:r>
        <w:rPr>
          <w:color w:val="000000"/>
          <w:sz w:val="24"/>
        </w:rPr>
        <w:t>в</w:t>
      </w:r>
      <w:r>
        <w:rPr>
          <w:color w:val="000000"/>
          <w:spacing w:val="81"/>
          <w:sz w:val="24"/>
        </w:rPr>
        <w:t xml:space="preserve"> </w:t>
      </w:r>
      <w:r>
        <w:rPr>
          <w:color w:val="000000"/>
          <w:sz w:val="24"/>
        </w:rPr>
        <w:t>освоении</w:t>
      </w:r>
      <w:r>
        <w:rPr>
          <w:color w:val="000000"/>
          <w:spacing w:val="83"/>
          <w:sz w:val="24"/>
        </w:rPr>
        <w:t xml:space="preserve"> </w:t>
      </w:r>
      <w:r>
        <w:rPr>
          <w:color w:val="000000"/>
          <w:sz w:val="24"/>
        </w:rPr>
        <w:t>Программы,</w:t>
      </w:r>
      <w:r>
        <w:rPr>
          <w:color w:val="000000"/>
          <w:spacing w:val="84"/>
          <w:sz w:val="24"/>
        </w:rPr>
        <w:t xml:space="preserve"> </w:t>
      </w:r>
      <w:r>
        <w:rPr>
          <w:color w:val="000000"/>
          <w:sz w:val="24"/>
        </w:rPr>
        <w:t>и</w:t>
      </w:r>
      <w:r>
        <w:rPr>
          <w:color w:val="000000"/>
          <w:spacing w:val="82"/>
          <w:sz w:val="24"/>
        </w:rPr>
        <w:t xml:space="preserve"> </w:t>
      </w:r>
      <w:r>
        <w:rPr>
          <w:color w:val="000000"/>
          <w:sz w:val="24"/>
        </w:rPr>
        <w:t>условия,</w:t>
      </w:r>
      <w:r>
        <w:rPr>
          <w:color w:val="000000"/>
          <w:spacing w:val="84"/>
          <w:sz w:val="24"/>
        </w:rPr>
        <w:t xml:space="preserve"> </w:t>
      </w:r>
      <w:r>
        <w:rPr>
          <w:color w:val="000000"/>
          <w:sz w:val="24"/>
        </w:rPr>
        <w:t>при</w:t>
      </w:r>
      <w:r>
        <w:rPr>
          <w:color w:val="000000"/>
          <w:spacing w:val="82"/>
          <w:sz w:val="24"/>
        </w:rPr>
        <w:t xml:space="preserve"> </w:t>
      </w:r>
      <w:r>
        <w:rPr>
          <w:color w:val="000000"/>
          <w:sz w:val="24"/>
        </w:rPr>
        <w:t>которых</w:t>
      </w:r>
      <w:r>
        <w:rPr>
          <w:color w:val="000000"/>
          <w:spacing w:val="83"/>
          <w:sz w:val="24"/>
        </w:rPr>
        <w:t xml:space="preserve"> </w:t>
      </w:r>
      <w:r>
        <w:rPr>
          <w:color w:val="000000"/>
          <w:spacing w:val="-1"/>
          <w:sz w:val="24"/>
        </w:rPr>
        <w:t>эти</w:t>
      </w:r>
    </w:p>
    <w:p w14:paraId="28E3EBDC"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трудности</w:t>
      </w:r>
      <w:r>
        <w:rPr>
          <w:color w:val="000000"/>
          <w:spacing w:val="42"/>
          <w:sz w:val="24"/>
        </w:rPr>
        <w:t xml:space="preserve"> </w:t>
      </w:r>
      <w:r>
        <w:rPr>
          <w:color w:val="000000"/>
          <w:spacing w:val="-1"/>
          <w:sz w:val="24"/>
        </w:rPr>
        <w:t>могут</w:t>
      </w:r>
      <w:r>
        <w:rPr>
          <w:color w:val="000000"/>
          <w:spacing w:val="44"/>
          <w:sz w:val="24"/>
        </w:rPr>
        <w:t xml:space="preserve"> </w:t>
      </w:r>
      <w:r>
        <w:rPr>
          <w:color w:val="000000"/>
          <w:sz w:val="24"/>
        </w:rPr>
        <w:t>быть</w:t>
      </w:r>
      <w:r>
        <w:rPr>
          <w:color w:val="000000"/>
          <w:spacing w:val="42"/>
          <w:sz w:val="24"/>
        </w:rPr>
        <w:t xml:space="preserve"> </w:t>
      </w:r>
      <w:r>
        <w:rPr>
          <w:color w:val="000000"/>
          <w:sz w:val="24"/>
        </w:rPr>
        <w:t>преодолены;</w:t>
      </w:r>
      <w:r>
        <w:rPr>
          <w:color w:val="000000"/>
          <w:spacing w:val="41"/>
          <w:sz w:val="24"/>
        </w:rPr>
        <w:t xml:space="preserve"> </w:t>
      </w:r>
      <w:r>
        <w:rPr>
          <w:color w:val="000000"/>
          <w:sz w:val="24"/>
        </w:rPr>
        <w:t>отмечает</w:t>
      </w:r>
      <w:r>
        <w:rPr>
          <w:color w:val="000000"/>
          <w:spacing w:val="44"/>
          <w:sz w:val="24"/>
        </w:rPr>
        <w:t xml:space="preserve"> </w:t>
      </w:r>
      <w:r>
        <w:rPr>
          <w:color w:val="000000"/>
          <w:sz w:val="24"/>
        </w:rPr>
        <w:t>особенности</w:t>
      </w:r>
      <w:r>
        <w:rPr>
          <w:color w:val="000000"/>
          <w:spacing w:val="41"/>
          <w:sz w:val="24"/>
        </w:rPr>
        <w:t xml:space="preserve"> </w:t>
      </w:r>
      <w:r>
        <w:rPr>
          <w:color w:val="000000"/>
          <w:sz w:val="24"/>
        </w:rPr>
        <w:t>личности,</w:t>
      </w:r>
      <w:r>
        <w:rPr>
          <w:color w:val="000000"/>
          <w:spacing w:val="38"/>
          <w:sz w:val="24"/>
        </w:rPr>
        <w:t xml:space="preserve"> </w:t>
      </w:r>
      <w:r>
        <w:rPr>
          <w:color w:val="000000"/>
          <w:sz w:val="24"/>
        </w:rPr>
        <w:t>адекватность</w:t>
      </w:r>
      <w:r>
        <w:rPr>
          <w:color w:val="000000"/>
          <w:spacing w:val="41"/>
          <w:sz w:val="24"/>
        </w:rPr>
        <w:t xml:space="preserve"> </w:t>
      </w:r>
      <w:r>
        <w:rPr>
          <w:color w:val="000000"/>
          <w:spacing w:val="2"/>
          <w:sz w:val="24"/>
        </w:rPr>
        <w:t>поведения</w:t>
      </w:r>
      <w:r>
        <w:rPr>
          <w:color w:val="000000"/>
          <w:spacing w:val="39"/>
          <w:sz w:val="24"/>
        </w:rPr>
        <w:t xml:space="preserve"> </w:t>
      </w:r>
      <w:r>
        <w:rPr>
          <w:color w:val="000000"/>
          <w:sz w:val="24"/>
        </w:rPr>
        <w:t>в</w:t>
      </w:r>
    </w:p>
    <w:p w14:paraId="4ADC1E67"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различных</w:t>
      </w:r>
      <w:r>
        <w:rPr>
          <w:color w:val="000000"/>
          <w:spacing w:val="50"/>
          <w:sz w:val="24"/>
        </w:rPr>
        <w:t xml:space="preserve"> </w:t>
      </w:r>
      <w:r>
        <w:rPr>
          <w:color w:val="000000"/>
          <w:sz w:val="24"/>
        </w:rPr>
        <w:t>ситуациях.</w:t>
      </w:r>
      <w:r>
        <w:rPr>
          <w:color w:val="000000"/>
          <w:spacing w:val="45"/>
          <w:sz w:val="24"/>
        </w:rPr>
        <w:t xml:space="preserve"> </w:t>
      </w:r>
      <w:r>
        <w:rPr>
          <w:color w:val="000000"/>
          <w:sz w:val="24"/>
        </w:rPr>
        <w:t>В</w:t>
      </w:r>
      <w:r>
        <w:rPr>
          <w:color w:val="000000"/>
          <w:spacing w:val="48"/>
          <w:sz w:val="24"/>
        </w:rPr>
        <w:t xml:space="preserve"> </w:t>
      </w:r>
      <w:r>
        <w:rPr>
          <w:color w:val="000000"/>
          <w:sz w:val="24"/>
        </w:rPr>
        <w:t>сложных</w:t>
      </w:r>
      <w:r>
        <w:rPr>
          <w:color w:val="000000"/>
          <w:spacing w:val="49"/>
          <w:sz w:val="24"/>
        </w:rPr>
        <w:t xml:space="preserve"> </w:t>
      </w:r>
      <w:r>
        <w:rPr>
          <w:color w:val="000000"/>
          <w:sz w:val="24"/>
        </w:rPr>
        <w:t>случаях,</w:t>
      </w:r>
      <w:r>
        <w:rPr>
          <w:color w:val="000000"/>
          <w:spacing w:val="48"/>
          <w:sz w:val="24"/>
        </w:rPr>
        <w:t xml:space="preserve"> </w:t>
      </w:r>
      <w:r>
        <w:rPr>
          <w:color w:val="000000"/>
          <w:sz w:val="24"/>
        </w:rPr>
        <w:t>когда</w:t>
      </w:r>
      <w:r>
        <w:rPr>
          <w:color w:val="000000"/>
          <w:spacing w:val="47"/>
          <w:sz w:val="24"/>
        </w:rPr>
        <w:t xml:space="preserve"> </w:t>
      </w:r>
      <w:r>
        <w:rPr>
          <w:color w:val="000000"/>
          <w:sz w:val="24"/>
        </w:rPr>
        <w:t>педагог</w:t>
      </w:r>
      <w:r>
        <w:rPr>
          <w:color w:val="000000"/>
          <w:spacing w:val="48"/>
          <w:sz w:val="24"/>
        </w:rPr>
        <w:t xml:space="preserve"> </w:t>
      </w:r>
      <w:r>
        <w:rPr>
          <w:color w:val="000000"/>
          <w:spacing w:val="1"/>
          <w:sz w:val="24"/>
        </w:rPr>
        <w:t>не</w:t>
      </w:r>
      <w:r>
        <w:rPr>
          <w:color w:val="000000"/>
          <w:spacing w:val="48"/>
          <w:sz w:val="24"/>
        </w:rPr>
        <w:t xml:space="preserve"> </w:t>
      </w:r>
      <w:r>
        <w:rPr>
          <w:color w:val="000000"/>
          <w:sz w:val="24"/>
        </w:rPr>
        <w:t>может</w:t>
      </w:r>
      <w:r>
        <w:rPr>
          <w:color w:val="000000"/>
          <w:spacing w:val="48"/>
          <w:sz w:val="24"/>
        </w:rPr>
        <w:t xml:space="preserve"> </w:t>
      </w:r>
      <w:r>
        <w:rPr>
          <w:color w:val="000000"/>
          <w:sz w:val="24"/>
        </w:rPr>
        <w:t>сам</w:t>
      </w:r>
      <w:r>
        <w:rPr>
          <w:color w:val="000000"/>
          <w:spacing w:val="47"/>
          <w:sz w:val="24"/>
        </w:rPr>
        <w:t xml:space="preserve"> </w:t>
      </w:r>
      <w:r>
        <w:rPr>
          <w:color w:val="000000"/>
          <w:sz w:val="24"/>
        </w:rPr>
        <w:t>объяснить</w:t>
      </w:r>
      <w:r>
        <w:rPr>
          <w:color w:val="000000"/>
          <w:spacing w:val="48"/>
          <w:sz w:val="24"/>
        </w:rPr>
        <w:t xml:space="preserve"> </w:t>
      </w:r>
      <w:r>
        <w:rPr>
          <w:color w:val="000000"/>
          <w:spacing w:val="1"/>
          <w:sz w:val="24"/>
        </w:rPr>
        <w:t>причину</w:t>
      </w:r>
      <w:r>
        <w:rPr>
          <w:color w:val="000000"/>
          <w:spacing w:val="42"/>
          <w:sz w:val="24"/>
        </w:rPr>
        <w:t xml:space="preserve"> </w:t>
      </w:r>
      <w:r>
        <w:rPr>
          <w:color w:val="000000"/>
          <w:sz w:val="24"/>
        </w:rPr>
        <w:t>и</w:t>
      </w:r>
    </w:p>
    <w:p w14:paraId="79873A31"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добиться</w:t>
      </w:r>
      <w:r>
        <w:rPr>
          <w:color w:val="000000"/>
          <w:spacing w:val="52"/>
          <w:sz w:val="24"/>
        </w:rPr>
        <w:t xml:space="preserve"> </w:t>
      </w:r>
      <w:r>
        <w:rPr>
          <w:color w:val="000000"/>
          <w:sz w:val="24"/>
        </w:rPr>
        <w:t>желаемых</w:t>
      </w:r>
      <w:r>
        <w:rPr>
          <w:color w:val="000000"/>
          <w:spacing w:val="55"/>
          <w:sz w:val="24"/>
        </w:rPr>
        <w:t xml:space="preserve"> </w:t>
      </w:r>
      <w:r>
        <w:rPr>
          <w:color w:val="000000"/>
          <w:sz w:val="24"/>
        </w:rPr>
        <w:t>результатов,</w:t>
      </w:r>
      <w:r>
        <w:rPr>
          <w:color w:val="000000"/>
          <w:spacing w:val="52"/>
          <w:sz w:val="24"/>
        </w:rPr>
        <w:t xml:space="preserve"> </w:t>
      </w:r>
      <w:r>
        <w:rPr>
          <w:color w:val="000000"/>
          <w:sz w:val="24"/>
        </w:rPr>
        <w:t>он</w:t>
      </w:r>
      <w:r>
        <w:rPr>
          <w:color w:val="000000"/>
          <w:spacing w:val="53"/>
          <w:sz w:val="24"/>
        </w:rPr>
        <w:t xml:space="preserve"> </w:t>
      </w:r>
      <w:r>
        <w:rPr>
          <w:color w:val="000000"/>
          <w:sz w:val="24"/>
        </w:rPr>
        <w:t>обращается</w:t>
      </w:r>
      <w:r>
        <w:rPr>
          <w:color w:val="000000"/>
          <w:spacing w:val="53"/>
          <w:sz w:val="24"/>
        </w:rPr>
        <w:t xml:space="preserve"> </w:t>
      </w:r>
      <w:r>
        <w:rPr>
          <w:color w:val="000000"/>
          <w:sz w:val="24"/>
        </w:rPr>
        <w:t>к</w:t>
      </w:r>
      <w:r>
        <w:rPr>
          <w:color w:val="000000"/>
          <w:spacing w:val="53"/>
          <w:sz w:val="24"/>
        </w:rPr>
        <w:t xml:space="preserve"> </w:t>
      </w:r>
      <w:r>
        <w:rPr>
          <w:color w:val="000000"/>
          <w:sz w:val="24"/>
        </w:rPr>
        <w:t>психологу;</w:t>
      </w:r>
      <w:r>
        <w:rPr>
          <w:color w:val="000000"/>
          <w:spacing w:val="54"/>
          <w:sz w:val="24"/>
        </w:rPr>
        <w:t xml:space="preserve"> </w:t>
      </w:r>
      <w:r>
        <w:rPr>
          <w:color w:val="000000"/>
          <w:spacing w:val="1"/>
          <w:sz w:val="24"/>
        </w:rPr>
        <w:t>собирают</w:t>
      </w:r>
      <w:r>
        <w:rPr>
          <w:color w:val="000000"/>
          <w:spacing w:val="52"/>
          <w:sz w:val="24"/>
        </w:rPr>
        <w:t xml:space="preserve"> </w:t>
      </w:r>
      <w:r>
        <w:rPr>
          <w:color w:val="000000"/>
          <w:sz w:val="24"/>
        </w:rPr>
        <w:t>сведения</w:t>
      </w:r>
      <w:r>
        <w:rPr>
          <w:color w:val="000000"/>
          <w:spacing w:val="53"/>
          <w:sz w:val="24"/>
        </w:rPr>
        <w:t xml:space="preserve"> </w:t>
      </w:r>
      <w:r>
        <w:rPr>
          <w:color w:val="000000"/>
          <w:sz w:val="24"/>
        </w:rPr>
        <w:t>о</w:t>
      </w:r>
      <w:r>
        <w:rPr>
          <w:color w:val="000000"/>
          <w:spacing w:val="53"/>
          <w:sz w:val="24"/>
        </w:rPr>
        <w:t xml:space="preserve"> </w:t>
      </w:r>
      <w:r>
        <w:rPr>
          <w:color w:val="000000"/>
          <w:sz w:val="24"/>
        </w:rPr>
        <w:t>ребёнке</w:t>
      </w:r>
      <w:r>
        <w:rPr>
          <w:color w:val="000000"/>
          <w:spacing w:val="54"/>
          <w:sz w:val="24"/>
        </w:rPr>
        <w:t xml:space="preserve"> </w:t>
      </w:r>
      <w:r>
        <w:rPr>
          <w:color w:val="000000"/>
          <w:sz w:val="24"/>
        </w:rPr>
        <w:t>у</w:t>
      </w:r>
    </w:p>
    <w:p w14:paraId="53D075C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педагогов, родителей.</w:t>
      </w:r>
    </w:p>
    <w:p w14:paraId="7F42C5BA"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Важно</w:t>
      </w:r>
      <w:r>
        <w:rPr>
          <w:color w:val="000000"/>
          <w:spacing w:val="17"/>
          <w:sz w:val="24"/>
        </w:rPr>
        <w:t xml:space="preserve"> </w:t>
      </w:r>
      <w:r>
        <w:rPr>
          <w:color w:val="000000"/>
          <w:sz w:val="24"/>
        </w:rPr>
        <w:t>получить</w:t>
      </w:r>
      <w:r>
        <w:rPr>
          <w:color w:val="000000"/>
          <w:spacing w:val="17"/>
          <w:sz w:val="24"/>
        </w:rPr>
        <w:t xml:space="preserve"> </w:t>
      </w:r>
      <w:r>
        <w:rPr>
          <w:color w:val="000000"/>
          <w:sz w:val="24"/>
        </w:rPr>
        <w:t>факты</w:t>
      </w:r>
      <w:r>
        <w:rPr>
          <w:color w:val="000000"/>
          <w:spacing w:val="16"/>
          <w:sz w:val="24"/>
        </w:rPr>
        <w:t xml:space="preserve"> </w:t>
      </w:r>
      <w:r>
        <w:rPr>
          <w:color w:val="000000"/>
          <w:sz w:val="24"/>
        </w:rPr>
        <w:t>жалоб,</w:t>
      </w:r>
      <w:r>
        <w:rPr>
          <w:color w:val="000000"/>
          <w:spacing w:val="20"/>
          <w:sz w:val="24"/>
        </w:rPr>
        <w:t xml:space="preserve"> </w:t>
      </w:r>
      <w:r>
        <w:rPr>
          <w:color w:val="000000"/>
          <w:sz w:val="24"/>
        </w:rPr>
        <w:t>с</w:t>
      </w:r>
      <w:r>
        <w:rPr>
          <w:color w:val="000000"/>
          <w:spacing w:val="16"/>
          <w:sz w:val="24"/>
        </w:rPr>
        <w:t xml:space="preserve"> </w:t>
      </w:r>
      <w:r>
        <w:rPr>
          <w:color w:val="000000"/>
          <w:sz w:val="24"/>
        </w:rPr>
        <w:t>которыми</w:t>
      </w:r>
      <w:r>
        <w:rPr>
          <w:color w:val="000000"/>
          <w:spacing w:val="17"/>
          <w:sz w:val="24"/>
        </w:rPr>
        <w:t xml:space="preserve"> </w:t>
      </w:r>
      <w:r>
        <w:rPr>
          <w:color w:val="000000"/>
          <w:sz w:val="24"/>
        </w:rPr>
        <w:t>обращаются.</w:t>
      </w:r>
      <w:r>
        <w:rPr>
          <w:color w:val="000000"/>
          <w:spacing w:val="16"/>
          <w:sz w:val="24"/>
        </w:rPr>
        <w:t xml:space="preserve"> </w:t>
      </w:r>
      <w:r>
        <w:rPr>
          <w:color w:val="000000"/>
          <w:sz w:val="24"/>
        </w:rPr>
        <w:t>При</w:t>
      </w:r>
      <w:r>
        <w:rPr>
          <w:color w:val="000000"/>
          <w:spacing w:val="17"/>
          <w:sz w:val="24"/>
        </w:rPr>
        <w:t xml:space="preserve"> </w:t>
      </w:r>
      <w:r>
        <w:rPr>
          <w:color w:val="000000"/>
          <w:sz w:val="24"/>
        </w:rPr>
        <w:t>этом</w:t>
      </w:r>
      <w:r>
        <w:rPr>
          <w:color w:val="000000"/>
          <w:spacing w:val="18"/>
          <w:sz w:val="24"/>
        </w:rPr>
        <w:t xml:space="preserve"> </w:t>
      </w:r>
      <w:r>
        <w:rPr>
          <w:color w:val="000000"/>
          <w:sz w:val="24"/>
        </w:rPr>
        <w:t>необходимо</w:t>
      </w:r>
      <w:r>
        <w:rPr>
          <w:color w:val="000000"/>
          <w:spacing w:val="19"/>
          <w:sz w:val="24"/>
        </w:rPr>
        <w:t xml:space="preserve"> </w:t>
      </w:r>
      <w:r>
        <w:rPr>
          <w:color w:val="000000"/>
          <w:spacing w:val="-1"/>
          <w:sz w:val="24"/>
        </w:rPr>
        <w:t>учитывать сами</w:t>
      </w:r>
      <w:r>
        <w:rPr>
          <w:color w:val="000000"/>
          <w:spacing w:val="42"/>
          <w:sz w:val="24"/>
        </w:rPr>
        <w:t xml:space="preserve"> </w:t>
      </w:r>
      <w:r>
        <w:rPr>
          <w:color w:val="000000"/>
          <w:sz w:val="24"/>
        </w:rPr>
        <w:t>проявления,</w:t>
      </w:r>
      <w:r>
        <w:rPr>
          <w:color w:val="000000"/>
          <w:spacing w:val="40"/>
          <w:sz w:val="24"/>
        </w:rPr>
        <w:t xml:space="preserve"> </w:t>
      </w:r>
      <w:r>
        <w:rPr>
          <w:color w:val="000000"/>
          <w:sz w:val="24"/>
        </w:rPr>
        <w:t>а</w:t>
      </w:r>
      <w:r>
        <w:rPr>
          <w:color w:val="000000"/>
          <w:spacing w:val="40"/>
          <w:sz w:val="24"/>
        </w:rPr>
        <w:t xml:space="preserve"> </w:t>
      </w:r>
      <w:r>
        <w:rPr>
          <w:color w:val="000000"/>
          <w:spacing w:val="1"/>
          <w:sz w:val="24"/>
        </w:rPr>
        <w:t>не</w:t>
      </w:r>
      <w:r>
        <w:rPr>
          <w:color w:val="000000"/>
          <w:spacing w:val="36"/>
          <w:sz w:val="24"/>
        </w:rPr>
        <w:t xml:space="preserve"> </w:t>
      </w:r>
      <w:r>
        <w:rPr>
          <w:color w:val="000000"/>
          <w:sz w:val="24"/>
        </w:rPr>
        <w:t>квалификацию</w:t>
      </w:r>
      <w:r>
        <w:rPr>
          <w:color w:val="000000"/>
          <w:spacing w:val="41"/>
          <w:sz w:val="24"/>
        </w:rPr>
        <w:t xml:space="preserve"> </w:t>
      </w:r>
      <w:r>
        <w:rPr>
          <w:color w:val="000000"/>
          <w:spacing w:val="-1"/>
          <w:sz w:val="24"/>
        </w:rPr>
        <w:t>их</w:t>
      </w:r>
      <w:r>
        <w:rPr>
          <w:color w:val="000000"/>
          <w:spacing w:val="42"/>
          <w:sz w:val="24"/>
        </w:rPr>
        <w:t xml:space="preserve"> </w:t>
      </w:r>
      <w:r>
        <w:rPr>
          <w:color w:val="000000"/>
          <w:sz w:val="24"/>
        </w:rPr>
        <w:t>родителями,</w:t>
      </w:r>
      <w:r>
        <w:rPr>
          <w:color w:val="000000"/>
          <w:spacing w:val="41"/>
          <w:sz w:val="24"/>
        </w:rPr>
        <w:t xml:space="preserve"> </w:t>
      </w:r>
      <w:r>
        <w:rPr>
          <w:color w:val="000000"/>
          <w:sz w:val="24"/>
        </w:rPr>
        <w:t>педагогами</w:t>
      </w:r>
      <w:r>
        <w:rPr>
          <w:color w:val="000000"/>
          <w:spacing w:val="42"/>
          <w:sz w:val="24"/>
        </w:rPr>
        <w:t xml:space="preserve"> </w:t>
      </w:r>
      <w:r>
        <w:rPr>
          <w:color w:val="000000"/>
          <w:spacing w:val="-1"/>
          <w:sz w:val="24"/>
        </w:rPr>
        <w:t>или</w:t>
      </w:r>
      <w:r>
        <w:rPr>
          <w:color w:val="000000"/>
          <w:spacing w:val="42"/>
          <w:sz w:val="24"/>
        </w:rPr>
        <w:t xml:space="preserve"> </w:t>
      </w:r>
      <w:r>
        <w:rPr>
          <w:color w:val="000000"/>
          <w:sz w:val="24"/>
        </w:rPr>
        <w:t>самими</w:t>
      </w:r>
      <w:r>
        <w:rPr>
          <w:color w:val="000000"/>
          <w:spacing w:val="42"/>
          <w:sz w:val="24"/>
        </w:rPr>
        <w:t xml:space="preserve"> </w:t>
      </w:r>
      <w:r>
        <w:rPr>
          <w:color w:val="000000"/>
          <w:sz w:val="24"/>
        </w:rPr>
        <w:t>детьми;</w:t>
      </w:r>
      <w:r>
        <w:rPr>
          <w:color w:val="000000"/>
          <w:spacing w:val="41"/>
          <w:sz w:val="24"/>
        </w:rPr>
        <w:t xml:space="preserve"> </w:t>
      </w:r>
      <w:r>
        <w:rPr>
          <w:color w:val="000000"/>
          <w:spacing w:val="-1"/>
          <w:sz w:val="24"/>
        </w:rPr>
        <w:t>изучает</w:t>
      </w:r>
      <w:r>
        <w:t xml:space="preserve"> </w:t>
      </w:r>
      <w:r>
        <w:rPr>
          <w:color w:val="000000"/>
          <w:sz w:val="24"/>
        </w:rPr>
        <w:t>истории</w:t>
      </w:r>
      <w:r>
        <w:rPr>
          <w:color w:val="000000"/>
          <w:spacing w:val="87"/>
          <w:sz w:val="24"/>
        </w:rPr>
        <w:t xml:space="preserve"> </w:t>
      </w:r>
      <w:r>
        <w:rPr>
          <w:color w:val="000000"/>
          <w:sz w:val="24"/>
        </w:rPr>
        <w:t>развития</w:t>
      </w:r>
      <w:r>
        <w:rPr>
          <w:color w:val="000000"/>
          <w:spacing w:val="89"/>
          <w:sz w:val="24"/>
        </w:rPr>
        <w:t xml:space="preserve"> </w:t>
      </w:r>
      <w:r>
        <w:rPr>
          <w:color w:val="000000"/>
          <w:sz w:val="24"/>
        </w:rPr>
        <w:t>ребёнка.</w:t>
      </w:r>
      <w:r>
        <w:rPr>
          <w:color w:val="000000"/>
          <w:spacing w:val="89"/>
          <w:sz w:val="24"/>
        </w:rPr>
        <w:t xml:space="preserve"> </w:t>
      </w:r>
      <w:r>
        <w:rPr>
          <w:color w:val="000000"/>
          <w:sz w:val="24"/>
        </w:rPr>
        <w:t>Психолог</w:t>
      </w:r>
      <w:r>
        <w:rPr>
          <w:color w:val="000000"/>
          <w:spacing w:val="89"/>
          <w:sz w:val="24"/>
        </w:rPr>
        <w:t xml:space="preserve"> </w:t>
      </w:r>
      <w:r>
        <w:rPr>
          <w:color w:val="000000"/>
          <w:sz w:val="24"/>
        </w:rPr>
        <w:t>выявляет</w:t>
      </w:r>
      <w:r>
        <w:rPr>
          <w:color w:val="000000"/>
          <w:spacing w:val="89"/>
          <w:sz w:val="24"/>
        </w:rPr>
        <w:t xml:space="preserve"> </w:t>
      </w:r>
      <w:r>
        <w:rPr>
          <w:color w:val="000000"/>
          <w:sz w:val="24"/>
        </w:rPr>
        <w:t>обстоятельства,</w:t>
      </w:r>
      <w:r>
        <w:rPr>
          <w:color w:val="000000"/>
          <w:spacing w:val="89"/>
          <w:sz w:val="24"/>
        </w:rPr>
        <w:t xml:space="preserve"> </w:t>
      </w:r>
      <w:r>
        <w:rPr>
          <w:color w:val="000000"/>
          <w:sz w:val="24"/>
        </w:rPr>
        <w:t>которые</w:t>
      </w:r>
      <w:r>
        <w:rPr>
          <w:color w:val="000000"/>
          <w:spacing w:val="87"/>
          <w:sz w:val="24"/>
        </w:rPr>
        <w:t xml:space="preserve"> </w:t>
      </w:r>
      <w:r>
        <w:rPr>
          <w:color w:val="000000"/>
          <w:sz w:val="24"/>
        </w:rPr>
        <w:t>могли</w:t>
      </w:r>
      <w:r>
        <w:rPr>
          <w:color w:val="000000"/>
          <w:spacing w:val="90"/>
          <w:sz w:val="24"/>
        </w:rPr>
        <w:t xml:space="preserve"> </w:t>
      </w:r>
      <w:r>
        <w:rPr>
          <w:color w:val="000000"/>
          <w:sz w:val="24"/>
        </w:rPr>
        <w:t>повлиять</w:t>
      </w:r>
      <w:r>
        <w:rPr>
          <w:color w:val="000000"/>
          <w:spacing w:val="87"/>
          <w:sz w:val="24"/>
        </w:rPr>
        <w:t xml:space="preserve"> </w:t>
      </w:r>
      <w:r>
        <w:rPr>
          <w:color w:val="000000"/>
          <w:spacing w:val="1"/>
          <w:sz w:val="24"/>
        </w:rPr>
        <w:t>на</w:t>
      </w:r>
    </w:p>
    <w:p w14:paraId="3FA8757E"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Pr>
          <w:color w:val="000000"/>
          <w:spacing w:val="27"/>
          <w:sz w:val="24"/>
        </w:rPr>
        <w:t xml:space="preserve"> </w:t>
      </w:r>
      <w:r>
        <w:rPr>
          <w:color w:val="000000"/>
          <w:sz w:val="24"/>
        </w:rPr>
        <w:t>ребёнка</w:t>
      </w:r>
      <w:r>
        <w:rPr>
          <w:color w:val="000000"/>
          <w:spacing w:val="28"/>
          <w:sz w:val="24"/>
        </w:rPr>
        <w:t xml:space="preserve"> </w:t>
      </w:r>
      <w:r>
        <w:rPr>
          <w:color w:val="000000"/>
          <w:sz w:val="24"/>
        </w:rPr>
        <w:t>(внутриутробные</w:t>
      </w:r>
      <w:r>
        <w:rPr>
          <w:color w:val="000000"/>
          <w:spacing w:val="27"/>
          <w:sz w:val="24"/>
        </w:rPr>
        <w:t xml:space="preserve"> </w:t>
      </w:r>
      <w:r>
        <w:rPr>
          <w:color w:val="000000"/>
          <w:sz w:val="24"/>
        </w:rPr>
        <w:t>поражения,</w:t>
      </w:r>
      <w:r>
        <w:rPr>
          <w:color w:val="000000"/>
          <w:spacing w:val="28"/>
          <w:sz w:val="24"/>
        </w:rPr>
        <w:t xml:space="preserve"> </w:t>
      </w:r>
      <w:r>
        <w:rPr>
          <w:color w:val="000000"/>
          <w:sz w:val="24"/>
        </w:rPr>
        <w:t>родовые</w:t>
      </w:r>
      <w:r>
        <w:rPr>
          <w:color w:val="000000"/>
          <w:spacing w:val="27"/>
          <w:sz w:val="24"/>
        </w:rPr>
        <w:t xml:space="preserve"> </w:t>
      </w:r>
      <w:r>
        <w:rPr>
          <w:color w:val="000000"/>
          <w:sz w:val="24"/>
        </w:rPr>
        <w:t>травмы,</w:t>
      </w:r>
      <w:r>
        <w:rPr>
          <w:color w:val="000000"/>
          <w:spacing w:val="28"/>
          <w:sz w:val="24"/>
        </w:rPr>
        <w:t xml:space="preserve"> </w:t>
      </w:r>
      <w:r>
        <w:rPr>
          <w:color w:val="000000"/>
          <w:sz w:val="24"/>
        </w:rPr>
        <w:t>тяжёлые</w:t>
      </w:r>
      <w:r>
        <w:rPr>
          <w:color w:val="000000"/>
          <w:spacing w:val="27"/>
          <w:sz w:val="24"/>
        </w:rPr>
        <w:t xml:space="preserve"> </w:t>
      </w:r>
      <w:r>
        <w:rPr>
          <w:color w:val="000000"/>
          <w:sz w:val="24"/>
        </w:rPr>
        <w:t>заболевания</w:t>
      </w:r>
      <w:r>
        <w:rPr>
          <w:color w:val="000000"/>
          <w:spacing w:val="29"/>
          <w:sz w:val="24"/>
        </w:rPr>
        <w:t xml:space="preserve"> </w:t>
      </w:r>
      <w:r>
        <w:rPr>
          <w:color w:val="000000"/>
          <w:sz w:val="24"/>
        </w:rPr>
        <w:t>в</w:t>
      </w:r>
      <w:r>
        <w:rPr>
          <w:color w:val="000000"/>
          <w:spacing w:val="28"/>
          <w:sz w:val="24"/>
        </w:rPr>
        <w:t xml:space="preserve"> </w:t>
      </w:r>
      <w:r>
        <w:rPr>
          <w:color w:val="000000"/>
          <w:sz w:val="24"/>
        </w:rPr>
        <w:t>первые</w:t>
      </w:r>
    </w:p>
    <w:p w14:paraId="3CB0459B"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месяцы</w:t>
      </w:r>
      <w:r>
        <w:rPr>
          <w:color w:val="000000"/>
          <w:spacing w:val="103"/>
          <w:sz w:val="24"/>
        </w:rPr>
        <w:t xml:space="preserve"> </w:t>
      </w:r>
      <w:r>
        <w:rPr>
          <w:color w:val="000000"/>
          <w:sz w:val="24"/>
        </w:rPr>
        <w:t>и</w:t>
      </w:r>
      <w:r>
        <w:rPr>
          <w:color w:val="000000"/>
          <w:spacing w:val="104"/>
          <w:sz w:val="24"/>
        </w:rPr>
        <w:t xml:space="preserve"> </w:t>
      </w:r>
      <w:r>
        <w:rPr>
          <w:color w:val="000000"/>
          <w:sz w:val="24"/>
        </w:rPr>
        <w:t>годы</w:t>
      </w:r>
      <w:r>
        <w:rPr>
          <w:color w:val="000000"/>
          <w:spacing w:val="103"/>
          <w:sz w:val="24"/>
        </w:rPr>
        <w:t xml:space="preserve"> </w:t>
      </w:r>
      <w:r>
        <w:rPr>
          <w:color w:val="000000"/>
          <w:spacing w:val="1"/>
          <w:sz w:val="24"/>
        </w:rPr>
        <w:t>жизни).</w:t>
      </w:r>
      <w:r>
        <w:rPr>
          <w:color w:val="000000"/>
          <w:spacing w:val="102"/>
          <w:sz w:val="24"/>
        </w:rPr>
        <w:t xml:space="preserve"> </w:t>
      </w:r>
      <w:r>
        <w:rPr>
          <w:color w:val="000000"/>
          <w:sz w:val="24"/>
        </w:rPr>
        <w:t>Имеют</w:t>
      </w:r>
      <w:r>
        <w:rPr>
          <w:color w:val="000000"/>
          <w:spacing w:val="104"/>
          <w:sz w:val="24"/>
        </w:rPr>
        <w:t xml:space="preserve"> </w:t>
      </w:r>
      <w:r>
        <w:rPr>
          <w:color w:val="000000"/>
          <w:sz w:val="24"/>
        </w:rPr>
        <w:t>значение</w:t>
      </w:r>
      <w:r>
        <w:rPr>
          <w:color w:val="000000"/>
          <w:spacing w:val="102"/>
          <w:sz w:val="24"/>
        </w:rPr>
        <w:t xml:space="preserve"> </w:t>
      </w:r>
      <w:r>
        <w:rPr>
          <w:color w:val="000000"/>
          <w:sz w:val="24"/>
        </w:rPr>
        <w:t>наследственность</w:t>
      </w:r>
      <w:r>
        <w:rPr>
          <w:color w:val="000000"/>
          <w:spacing w:val="104"/>
          <w:sz w:val="24"/>
        </w:rPr>
        <w:t xml:space="preserve"> </w:t>
      </w:r>
      <w:r>
        <w:rPr>
          <w:color w:val="000000"/>
          <w:sz w:val="24"/>
        </w:rPr>
        <w:t>(психические</w:t>
      </w:r>
      <w:r>
        <w:rPr>
          <w:color w:val="000000"/>
          <w:spacing w:val="102"/>
          <w:sz w:val="24"/>
        </w:rPr>
        <w:t xml:space="preserve"> </w:t>
      </w:r>
      <w:r>
        <w:rPr>
          <w:color w:val="000000"/>
          <w:sz w:val="24"/>
        </w:rPr>
        <w:t>заболевания</w:t>
      </w:r>
      <w:r>
        <w:rPr>
          <w:color w:val="000000"/>
          <w:spacing w:val="101"/>
          <w:sz w:val="24"/>
        </w:rPr>
        <w:t xml:space="preserve"> </w:t>
      </w:r>
      <w:r>
        <w:rPr>
          <w:color w:val="000000"/>
          <w:spacing w:val="-1"/>
          <w:sz w:val="24"/>
        </w:rPr>
        <w:t>или</w:t>
      </w:r>
    </w:p>
    <w:p w14:paraId="516B1530"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некоторые</w:t>
      </w:r>
      <w:r>
        <w:rPr>
          <w:color w:val="000000"/>
          <w:spacing w:val="85"/>
          <w:sz w:val="24"/>
        </w:rPr>
        <w:t xml:space="preserve"> </w:t>
      </w:r>
      <w:r>
        <w:rPr>
          <w:color w:val="000000"/>
          <w:sz w:val="24"/>
        </w:rPr>
        <w:t>конституциональные</w:t>
      </w:r>
      <w:r>
        <w:rPr>
          <w:color w:val="000000"/>
          <w:spacing w:val="85"/>
          <w:sz w:val="24"/>
        </w:rPr>
        <w:t xml:space="preserve"> </w:t>
      </w:r>
      <w:r>
        <w:rPr>
          <w:color w:val="000000"/>
          <w:sz w:val="24"/>
        </w:rPr>
        <w:t>черты);</w:t>
      </w:r>
      <w:r>
        <w:rPr>
          <w:color w:val="000000"/>
          <w:spacing w:val="86"/>
          <w:sz w:val="24"/>
        </w:rPr>
        <w:t xml:space="preserve"> </w:t>
      </w:r>
      <w:r>
        <w:rPr>
          <w:color w:val="000000"/>
          <w:sz w:val="24"/>
        </w:rPr>
        <w:t>семья,</w:t>
      </w:r>
      <w:r>
        <w:rPr>
          <w:color w:val="000000"/>
          <w:spacing w:val="86"/>
          <w:sz w:val="24"/>
        </w:rPr>
        <w:t xml:space="preserve"> </w:t>
      </w:r>
      <w:r>
        <w:rPr>
          <w:color w:val="000000"/>
          <w:sz w:val="24"/>
        </w:rPr>
        <w:t>среда,</w:t>
      </w:r>
      <w:r>
        <w:rPr>
          <w:color w:val="000000"/>
          <w:spacing w:val="87"/>
          <w:sz w:val="24"/>
        </w:rPr>
        <w:t xml:space="preserve"> </w:t>
      </w:r>
      <w:r>
        <w:rPr>
          <w:color w:val="000000"/>
          <w:sz w:val="24"/>
        </w:rPr>
        <w:t>в</w:t>
      </w:r>
      <w:r>
        <w:rPr>
          <w:color w:val="000000"/>
          <w:spacing w:val="86"/>
          <w:sz w:val="24"/>
        </w:rPr>
        <w:t xml:space="preserve"> </w:t>
      </w:r>
      <w:r>
        <w:rPr>
          <w:color w:val="000000"/>
          <w:sz w:val="24"/>
        </w:rPr>
        <w:t>которой</w:t>
      </w:r>
      <w:r>
        <w:rPr>
          <w:color w:val="000000"/>
          <w:spacing w:val="84"/>
          <w:sz w:val="24"/>
        </w:rPr>
        <w:t xml:space="preserve"> </w:t>
      </w:r>
      <w:r>
        <w:rPr>
          <w:color w:val="000000"/>
          <w:sz w:val="24"/>
        </w:rPr>
        <w:t>живёт</w:t>
      </w:r>
      <w:r>
        <w:rPr>
          <w:color w:val="000000"/>
          <w:spacing w:val="87"/>
          <w:sz w:val="24"/>
        </w:rPr>
        <w:t xml:space="preserve"> </w:t>
      </w:r>
      <w:r>
        <w:rPr>
          <w:color w:val="000000"/>
          <w:sz w:val="24"/>
        </w:rPr>
        <w:t>ребёнок</w:t>
      </w:r>
      <w:r>
        <w:rPr>
          <w:color w:val="000000"/>
          <w:spacing w:val="87"/>
          <w:sz w:val="24"/>
        </w:rPr>
        <w:t xml:space="preserve"> </w:t>
      </w:r>
      <w:r>
        <w:rPr>
          <w:color w:val="000000"/>
          <w:sz w:val="24"/>
        </w:rPr>
        <w:t>(социально</w:t>
      </w:r>
    </w:p>
    <w:p w14:paraId="1418B007"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неблагополучная,</w:t>
      </w:r>
      <w:r>
        <w:rPr>
          <w:color w:val="000000"/>
          <w:spacing w:val="163"/>
          <w:sz w:val="24"/>
        </w:rPr>
        <w:t xml:space="preserve"> </w:t>
      </w:r>
      <w:r>
        <w:rPr>
          <w:color w:val="000000"/>
          <w:sz w:val="24"/>
        </w:rPr>
        <w:t>ранняя</w:t>
      </w:r>
      <w:r>
        <w:rPr>
          <w:color w:val="000000"/>
          <w:spacing w:val="163"/>
          <w:sz w:val="24"/>
        </w:rPr>
        <w:t xml:space="preserve"> </w:t>
      </w:r>
      <w:r>
        <w:rPr>
          <w:color w:val="000000"/>
          <w:sz w:val="24"/>
        </w:rPr>
        <w:t>депривация).</w:t>
      </w:r>
      <w:r>
        <w:rPr>
          <w:color w:val="000000"/>
          <w:spacing w:val="162"/>
          <w:sz w:val="24"/>
        </w:rPr>
        <w:t xml:space="preserve"> </w:t>
      </w:r>
      <w:r>
        <w:rPr>
          <w:color w:val="000000"/>
          <w:sz w:val="24"/>
        </w:rPr>
        <w:t>Необходимо</w:t>
      </w:r>
      <w:r>
        <w:rPr>
          <w:color w:val="000000"/>
          <w:spacing w:val="163"/>
          <w:sz w:val="24"/>
        </w:rPr>
        <w:t xml:space="preserve"> </w:t>
      </w:r>
      <w:r>
        <w:rPr>
          <w:color w:val="000000"/>
          <w:sz w:val="24"/>
        </w:rPr>
        <w:t>знать</w:t>
      </w:r>
      <w:r>
        <w:rPr>
          <w:color w:val="000000"/>
          <w:spacing w:val="159"/>
          <w:sz w:val="24"/>
        </w:rPr>
        <w:t xml:space="preserve"> </w:t>
      </w:r>
      <w:r>
        <w:rPr>
          <w:color w:val="000000"/>
          <w:sz w:val="24"/>
        </w:rPr>
        <w:t>характер</w:t>
      </w:r>
      <w:r>
        <w:rPr>
          <w:color w:val="000000"/>
          <w:spacing w:val="163"/>
          <w:sz w:val="24"/>
        </w:rPr>
        <w:t xml:space="preserve"> </w:t>
      </w:r>
      <w:r>
        <w:rPr>
          <w:color w:val="000000"/>
          <w:sz w:val="24"/>
        </w:rPr>
        <w:t>воспитания</w:t>
      </w:r>
      <w:r>
        <w:rPr>
          <w:color w:val="000000"/>
          <w:spacing w:val="163"/>
          <w:sz w:val="24"/>
        </w:rPr>
        <w:t xml:space="preserve"> </w:t>
      </w:r>
      <w:r>
        <w:rPr>
          <w:color w:val="000000"/>
          <w:sz w:val="24"/>
        </w:rPr>
        <w:t>ребёнка</w:t>
      </w:r>
    </w:p>
    <w:p w14:paraId="1225AB00"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(чрезмерная</w:t>
      </w:r>
      <w:r>
        <w:rPr>
          <w:color w:val="000000"/>
          <w:spacing w:val="79"/>
          <w:sz w:val="24"/>
        </w:rPr>
        <w:t xml:space="preserve"> </w:t>
      </w:r>
      <w:r>
        <w:rPr>
          <w:color w:val="000000"/>
          <w:sz w:val="24"/>
        </w:rPr>
        <w:t>опека,</w:t>
      </w:r>
      <w:r>
        <w:rPr>
          <w:color w:val="000000"/>
          <w:spacing w:val="79"/>
          <w:sz w:val="24"/>
        </w:rPr>
        <w:t xml:space="preserve"> </w:t>
      </w:r>
      <w:r>
        <w:rPr>
          <w:color w:val="000000"/>
          <w:sz w:val="24"/>
        </w:rPr>
        <w:t>отсутствие</w:t>
      </w:r>
      <w:r>
        <w:rPr>
          <w:color w:val="000000"/>
          <w:spacing w:val="78"/>
          <w:sz w:val="24"/>
        </w:rPr>
        <w:t xml:space="preserve"> </w:t>
      </w:r>
      <w:r>
        <w:rPr>
          <w:color w:val="000000"/>
          <w:sz w:val="24"/>
        </w:rPr>
        <w:t>внимания</w:t>
      </w:r>
      <w:r>
        <w:rPr>
          <w:color w:val="000000"/>
          <w:spacing w:val="79"/>
          <w:sz w:val="24"/>
        </w:rPr>
        <w:t xml:space="preserve"> </w:t>
      </w:r>
      <w:r>
        <w:rPr>
          <w:color w:val="000000"/>
          <w:sz w:val="24"/>
        </w:rPr>
        <w:t>к</w:t>
      </w:r>
      <w:r>
        <w:rPr>
          <w:color w:val="000000"/>
          <w:spacing w:val="77"/>
          <w:sz w:val="24"/>
        </w:rPr>
        <w:t xml:space="preserve"> </w:t>
      </w:r>
      <w:r>
        <w:rPr>
          <w:color w:val="000000"/>
          <w:sz w:val="24"/>
        </w:rPr>
        <w:t>нему</w:t>
      </w:r>
      <w:r>
        <w:rPr>
          <w:color w:val="000000"/>
          <w:spacing w:val="74"/>
          <w:sz w:val="24"/>
        </w:rPr>
        <w:t xml:space="preserve"> </w:t>
      </w:r>
      <w:r>
        <w:rPr>
          <w:color w:val="000000"/>
          <w:sz w:val="24"/>
        </w:rPr>
        <w:t>и</w:t>
      </w:r>
      <w:r>
        <w:rPr>
          <w:color w:val="000000"/>
          <w:spacing w:val="80"/>
          <w:sz w:val="24"/>
        </w:rPr>
        <w:t xml:space="preserve"> </w:t>
      </w:r>
      <w:r>
        <w:rPr>
          <w:color w:val="000000"/>
          <w:sz w:val="24"/>
        </w:rPr>
        <w:t>другие);</w:t>
      </w:r>
      <w:r>
        <w:rPr>
          <w:color w:val="000000"/>
          <w:spacing w:val="79"/>
          <w:sz w:val="24"/>
        </w:rPr>
        <w:t xml:space="preserve"> </w:t>
      </w:r>
      <w:r>
        <w:rPr>
          <w:color w:val="000000"/>
          <w:sz w:val="24"/>
        </w:rPr>
        <w:t>анализирует</w:t>
      </w:r>
      <w:r>
        <w:rPr>
          <w:color w:val="000000"/>
          <w:spacing w:val="80"/>
          <w:sz w:val="24"/>
        </w:rPr>
        <w:t xml:space="preserve"> </w:t>
      </w:r>
      <w:r>
        <w:rPr>
          <w:color w:val="000000"/>
          <w:sz w:val="24"/>
        </w:rPr>
        <w:t>творческие</w:t>
      </w:r>
      <w:r>
        <w:rPr>
          <w:color w:val="000000"/>
          <w:spacing w:val="78"/>
          <w:sz w:val="24"/>
        </w:rPr>
        <w:t xml:space="preserve"> </w:t>
      </w:r>
      <w:r>
        <w:rPr>
          <w:color w:val="000000"/>
          <w:sz w:val="24"/>
        </w:rPr>
        <w:t>работы</w:t>
      </w:r>
    </w:p>
    <w:p w14:paraId="4A1DEA27"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ребёнка</w:t>
      </w:r>
      <w:r>
        <w:rPr>
          <w:color w:val="000000"/>
          <w:spacing w:val="61"/>
          <w:sz w:val="24"/>
        </w:rPr>
        <w:t xml:space="preserve"> </w:t>
      </w:r>
      <w:r>
        <w:rPr>
          <w:color w:val="000000"/>
          <w:sz w:val="24"/>
        </w:rPr>
        <w:t>(тетради,</w:t>
      </w:r>
      <w:r>
        <w:rPr>
          <w:color w:val="000000"/>
          <w:spacing w:val="62"/>
          <w:sz w:val="24"/>
        </w:rPr>
        <w:t xml:space="preserve"> </w:t>
      </w:r>
      <w:r>
        <w:rPr>
          <w:color w:val="000000"/>
          <w:sz w:val="24"/>
        </w:rPr>
        <w:t>рисунки,</w:t>
      </w:r>
      <w:r>
        <w:rPr>
          <w:color w:val="000000"/>
          <w:spacing w:val="62"/>
          <w:sz w:val="24"/>
        </w:rPr>
        <w:t xml:space="preserve"> </w:t>
      </w:r>
      <w:r>
        <w:rPr>
          <w:color w:val="000000"/>
          <w:sz w:val="24"/>
        </w:rPr>
        <w:t>поделки</w:t>
      </w:r>
      <w:r>
        <w:rPr>
          <w:color w:val="000000"/>
          <w:spacing w:val="63"/>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п.);</w:t>
      </w:r>
      <w:r>
        <w:rPr>
          <w:color w:val="000000"/>
          <w:spacing w:val="63"/>
          <w:sz w:val="24"/>
        </w:rPr>
        <w:t xml:space="preserve"> </w:t>
      </w:r>
      <w:r>
        <w:rPr>
          <w:color w:val="000000"/>
          <w:sz w:val="24"/>
        </w:rPr>
        <w:t>непосредственно</w:t>
      </w:r>
      <w:r>
        <w:rPr>
          <w:color w:val="000000"/>
          <w:spacing w:val="62"/>
          <w:sz w:val="24"/>
        </w:rPr>
        <w:t xml:space="preserve"> </w:t>
      </w:r>
      <w:r>
        <w:rPr>
          <w:color w:val="000000"/>
          <w:spacing w:val="-1"/>
          <w:sz w:val="24"/>
        </w:rPr>
        <w:t>обследует</w:t>
      </w:r>
      <w:r>
        <w:rPr>
          <w:color w:val="000000"/>
          <w:spacing w:val="63"/>
          <w:sz w:val="24"/>
        </w:rPr>
        <w:t xml:space="preserve"> </w:t>
      </w:r>
      <w:r>
        <w:rPr>
          <w:color w:val="000000"/>
          <w:sz w:val="24"/>
        </w:rPr>
        <w:t>ребёнка.</w:t>
      </w:r>
      <w:r>
        <w:rPr>
          <w:color w:val="000000"/>
          <w:spacing w:val="62"/>
          <w:sz w:val="24"/>
        </w:rPr>
        <w:t xml:space="preserve"> </w:t>
      </w:r>
      <w:r>
        <w:rPr>
          <w:color w:val="000000"/>
          <w:spacing w:val="1"/>
          <w:sz w:val="24"/>
        </w:rPr>
        <w:t>Беседует</w:t>
      </w:r>
      <w:r>
        <w:rPr>
          <w:color w:val="000000"/>
          <w:spacing w:val="62"/>
          <w:sz w:val="24"/>
        </w:rPr>
        <w:t xml:space="preserve"> </w:t>
      </w:r>
      <w:r>
        <w:rPr>
          <w:color w:val="000000"/>
          <w:sz w:val="24"/>
        </w:rPr>
        <w:t>с</w:t>
      </w:r>
    </w:p>
    <w:p w14:paraId="78ACBB1F"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целью</w:t>
      </w:r>
      <w:r>
        <w:rPr>
          <w:color w:val="000000"/>
          <w:spacing w:val="79"/>
          <w:sz w:val="24"/>
        </w:rPr>
        <w:t xml:space="preserve"> </w:t>
      </w:r>
      <w:r>
        <w:rPr>
          <w:color w:val="000000"/>
          <w:spacing w:val="-1"/>
          <w:sz w:val="24"/>
        </w:rPr>
        <w:t>уточнения</w:t>
      </w:r>
      <w:r>
        <w:rPr>
          <w:color w:val="000000"/>
          <w:spacing w:val="77"/>
          <w:sz w:val="24"/>
        </w:rPr>
        <w:t xml:space="preserve"> </w:t>
      </w:r>
      <w:r>
        <w:rPr>
          <w:color w:val="000000"/>
          <w:sz w:val="24"/>
        </w:rPr>
        <w:t>мотивации,</w:t>
      </w:r>
      <w:r>
        <w:rPr>
          <w:color w:val="000000"/>
          <w:spacing w:val="74"/>
          <w:sz w:val="24"/>
        </w:rPr>
        <w:t xml:space="preserve"> </w:t>
      </w:r>
      <w:r>
        <w:rPr>
          <w:color w:val="000000"/>
          <w:sz w:val="24"/>
        </w:rPr>
        <w:t>запаса</w:t>
      </w:r>
      <w:r>
        <w:rPr>
          <w:color w:val="000000"/>
          <w:spacing w:val="76"/>
          <w:sz w:val="24"/>
        </w:rPr>
        <w:t xml:space="preserve"> </w:t>
      </w:r>
      <w:r>
        <w:rPr>
          <w:color w:val="000000"/>
          <w:sz w:val="24"/>
        </w:rPr>
        <w:t>представлений</w:t>
      </w:r>
      <w:r>
        <w:rPr>
          <w:color w:val="000000"/>
          <w:spacing w:val="78"/>
          <w:sz w:val="24"/>
        </w:rPr>
        <w:t xml:space="preserve"> </w:t>
      </w:r>
      <w:r>
        <w:rPr>
          <w:color w:val="000000"/>
          <w:sz w:val="24"/>
        </w:rPr>
        <w:t>об</w:t>
      </w:r>
      <w:r>
        <w:rPr>
          <w:color w:val="000000"/>
          <w:spacing w:val="77"/>
          <w:sz w:val="24"/>
        </w:rPr>
        <w:t xml:space="preserve"> </w:t>
      </w:r>
      <w:r>
        <w:rPr>
          <w:color w:val="000000"/>
          <w:sz w:val="24"/>
        </w:rPr>
        <w:t>окружающем,</w:t>
      </w:r>
      <w:r>
        <w:rPr>
          <w:color w:val="000000"/>
          <w:spacing w:val="82"/>
          <w:sz w:val="24"/>
        </w:rPr>
        <w:t xml:space="preserve"> </w:t>
      </w:r>
      <w:r>
        <w:rPr>
          <w:color w:val="000000"/>
          <w:spacing w:val="-1"/>
          <w:sz w:val="24"/>
        </w:rPr>
        <w:t>уровня</w:t>
      </w:r>
      <w:r>
        <w:rPr>
          <w:color w:val="000000"/>
          <w:spacing w:val="77"/>
          <w:sz w:val="24"/>
        </w:rPr>
        <w:t xml:space="preserve"> </w:t>
      </w:r>
      <w:r>
        <w:rPr>
          <w:color w:val="000000"/>
          <w:sz w:val="24"/>
        </w:rPr>
        <w:t>развития</w:t>
      </w:r>
      <w:r>
        <w:rPr>
          <w:color w:val="000000"/>
          <w:spacing w:val="74"/>
          <w:sz w:val="24"/>
        </w:rPr>
        <w:t xml:space="preserve"> </w:t>
      </w:r>
      <w:r>
        <w:rPr>
          <w:color w:val="000000"/>
          <w:sz w:val="24"/>
        </w:rPr>
        <w:t>речи;</w:t>
      </w:r>
    </w:p>
    <w:p w14:paraId="1593961E"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выявляет</w:t>
      </w:r>
      <w:r>
        <w:rPr>
          <w:color w:val="000000"/>
          <w:spacing w:val="32"/>
          <w:sz w:val="24"/>
        </w:rPr>
        <w:t xml:space="preserve"> </w:t>
      </w:r>
      <w:r>
        <w:rPr>
          <w:color w:val="000000"/>
          <w:sz w:val="24"/>
        </w:rPr>
        <w:t>и</w:t>
      </w:r>
      <w:r>
        <w:rPr>
          <w:color w:val="000000"/>
          <w:spacing w:val="32"/>
          <w:sz w:val="24"/>
        </w:rPr>
        <w:t xml:space="preserve"> </w:t>
      </w:r>
      <w:r>
        <w:rPr>
          <w:color w:val="000000"/>
          <w:sz w:val="24"/>
        </w:rPr>
        <w:t>раскрывает</w:t>
      </w:r>
      <w:r>
        <w:rPr>
          <w:color w:val="000000"/>
          <w:spacing w:val="34"/>
          <w:sz w:val="24"/>
        </w:rPr>
        <w:t xml:space="preserve"> </w:t>
      </w:r>
      <w:r>
        <w:rPr>
          <w:color w:val="000000"/>
          <w:sz w:val="24"/>
        </w:rPr>
        <w:t>причины</w:t>
      </w:r>
      <w:r>
        <w:rPr>
          <w:color w:val="000000"/>
          <w:spacing w:val="28"/>
          <w:sz w:val="24"/>
        </w:rPr>
        <w:t xml:space="preserve"> </w:t>
      </w:r>
      <w:r>
        <w:rPr>
          <w:color w:val="000000"/>
          <w:sz w:val="24"/>
        </w:rPr>
        <w:t>и</w:t>
      </w:r>
      <w:r>
        <w:rPr>
          <w:color w:val="000000"/>
          <w:spacing w:val="29"/>
          <w:sz w:val="24"/>
        </w:rPr>
        <w:t xml:space="preserve"> </w:t>
      </w:r>
      <w:r>
        <w:rPr>
          <w:color w:val="000000"/>
          <w:sz w:val="24"/>
        </w:rPr>
        <w:t>характер</w:t>
      </w:r>
      <w:r>
        <w:rPr>
          <w:color w:val="000000"/>
          <w:spacing w:val="28"/>
          <w:sz w:val="24"/>
        </w:rPr>
        <w:t xml:space="preserve"> </w:t>
      </w:r>
      <w:r>
        <w:rPr>
          <w:color w:val="000000"/>
          <w:spacing w:val="-1"/>
          <w:sz w:val="24"/>
        </w:rPr>
        <w:t>тех</w:t>
      </w:r>
      <w:r>
        <w:rPr>
          <w:color w:val="000000"/>
          <w:spacing w:val="32"/>
          <w:sz w:val="24"/>
        </w:rPr>
        <w:t xml:space="preserve"> </w:t>
      </w:r>
      <w:r>
        <w:rPr>
          <w:color w:val="000000"/>
          <w:sz w:val="24"/>
        </w:rPr>
        <w:t>или</w:t>
      </w:r>
      <w:r>
        <w:rPr>
          <w:color w:val="000000"/>
          <w:spacing w:val="30"/>
          <w:sz w:val="24"/>
        </w:rPr>
        <w:t xml:space="preserve"> </w:t>
      </w:r>
      <w:r>
        <w:rPr>
          <w:color w:val="000000"/>
          <w:sz w:val="24"/>
        </w:rPr>
        <w:t>иных</w:t>
      </w:r>
      <w:r>
        <w:rPr>
          <w:color w:val="000000"/>
          <w:spacing w:val="31"/>
          <w:sz w:val="24"/>
        </w:rPr>
        <w:t xml:space="preserve"> </w:t>
      </w:r>
      <w:r>
        <w:rPr>
          <w:color w:val="000000"/>
          <w:sz w:val="24"/>
        </w:rPr>
        <w:t>особенностей</w:t>
      </w:r>
      <w:r>
        <w:rPr>
          <w:color w:val="000000"/>
          <w:spacing w:val="32"/>
          <w:sz w:val="24"/>
        </w:rPr>
        <w:t xml:space="preserve"> </w:t>
      </w:r>
      <w:r>
        <w:rPr>
          <w:color w:val="000000"/>
          <w:sz w:val="24"/>
        </w:rPr>
        <w:t>психического</w:t>
      </w:r>
      <w:r>
        <w:rPr>
          <w:color w:val="000000"/>
          <w:spacing w:val="41"/>
          <w:sz w:val="24"/>
        </w:rPr>
        <w:t xml:space="preserve"> </w:t>
      </w:r>
      <w:r>
        <w:rPr>
          <w:color w:val="000000"/>
          <w:sz w:val="24"/>
        </w:rPr>
        <w:t>развития</w:t>
      </w:r>
    </w:p>
    <w:p w14:paraId="59F2A821"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детей;</w:t>
      </w:r>
      <w:r>
        <w:rPr>
          <w:color w:val="000000"/>
          <w:spacing w:val="92"/>
          <w:sz w:val="24"/>
        </w:rPr>
        <w:t xml:space="preserve"> </w:t>
      </w:r>
      <w:r>
        <w:rPr>
          <w:color w:val="000000"/>
          <w:sz w:val="24"/>
        </w:rPr>
        <w:t>анализирует</w:t>
      </w:r>
      <w:r>
        <w:rPr>
          <w:color w:val="000000"/>
          <w:spacing w:val="92"/>
          <w:sz w:val="24"/>
        </w:rPr>
        <w:t xml:space="preserve"> </w:t>
      </w:r>
      <w:r>
        <w:rPr>
          <w:color w:val="000000"/>
          <w:sz w:val="24"/>
        </w:rPr>
        <w:t>материалы</w:t>
      </w:r>
      <w:r>
        <w:rPr>
          <w:color w:val="000000"/>
          <w:spacing w:val="91"/>
          <w:sz w:val="24"/>
        </w:rPr>
        <w:t xml:space="preserve"> </w:t>
      </w:r>
      <w:r>
        <w:rPr>
          <w:color w:val="000000"/>
          <w:sz w:val="24"/>
        </w:rPr>
        <w:t>обследования</w:t>
      </w:r>
      <w:r>
        <w:rPr>
          <w:color w:val="000000"/>
          <w:spacing w:val="91"/>
          <w:sz w:val="24"/>
        </w:rPr>
        <w:t xml:space="preserve"> </w:t>
      </w:r>
      <w:r>
        <w:rPr>
          <w:color w:val="000000"/>
          <w:sz w:val="24"/>
        </w:rPr>
        <w:t>(в</w:t>
      </w:r>
      <w:r>
        <w:rPr>
          <w:color w:val="000000"/>
          <w:spacing w:val="90"/>
          <w:sz w:val="24"/>
        </w:rPr>
        <w:t xml:space="preserve"> </w:t>
      </w:r>
      <w:r>
        <w:rPr>
          <w:color w:val="000000"/>
          <w:sz w:val="24"/>
        </w:rPr>
        <w:t>сложных</w:t>
      </w:r>
      <w:r>
        <w:rPr>
          <w:color w:val="000000"/>
          <w:spacing w:val="93"/>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p>
    <w:p w14:paraId="4D28F2C6"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случаях</w:t>
      </w:r>
      <w:r>
        <w:rPr>
          <w:color w:val="000000"/>
          <w:spacing w:val="138"/>
          <w:sz w:val="24"/>
        </w:rPr>
        <w:t xml:space="preserve"> </w:t>
      </w:r>
      <w:r>
        <w:rPr>
          <w:color w:val="000000"/>
          <w:sz w:val="24"/>
        </w:rPr>
        <w:t>проводятся</w:t>
      </w:r>
      <w:r>
        <w:rPr>
          <w:color w:val="000000"/>
          <w:spacing w:val="134"/>
          <w:sz w:val="24"/>
        </w:rPr>
        <w:t xml:space="preserve"> </w:t>
      </w:r>
      <w:r>
        <w:rPr>
          <w:color w:val="000000"/>
          <w:sz w:val="24"/>
        </w:rPr>
        <w:t>повторные</w:t>
      </w:r>
      <w:r>
        <w:rPr>
          <w:color w:val="000000"/>
          <w:spacing w:val="134"/>
          <w:sz w:val="24"/>
        </w:rPr>
        <w:t xml:space="preserve"> </w:t>
      </w:r>
      <w:r>
        <w:rPr>
          <w:color w:val="000000"/>
          <w:sz w:val="24"/>
        </w:rPr>
        <w:t>обследования);</w:t>
      </w:r>
      <w:r>
        <w:rPr>
          <w:color w:val="000000"/>
          <w:spacing w:val="134"/>
          <w:sz w:val="24"/>
        </w:rPr>
        <w:t xml:space="preserve"> </w:t>
      </w:r>
      <w:r>
        <w:rPr>
          <w:color w:val="000000"/>
          <w:sz w:val="24"/>
        </w:rPr>
        <w:t>вырабатывает</w:t>
      </w:r>
      <w:r>
        <w:rPr>
          <w:color w:val="000000"/>
          <w:spacing w:val="135"/>
          <w:sz w:val="24"/>
        </w:rPr>
        <w:t xml:space="preserve"> </w:t>
      </w:r>
      <w:r>
        <w:rPr>
          <w:color w:val="000000"/>
          <w:sz w:val="24"/>
        </w:rPr>
        <w:t>рекомендации</w:t>
      </w:r>
      <w:r>
        <w:rPr>
          <w:color w:val="000000"/>
          <w:spacing w:val="135"/>
          <w:sz w:val="24"/>
        </w:rPr>
        <w:t xml:space="preserve"> </w:t>
      </w:r>
      <w:r>
        <w:rPr>
          <w:color w:val="000000"/>
          <w:spacing w:val="1"/>
          <w:sz w:val="24"/>
        </w:rPr>
        <w:t>по</w:t>
      </w:r>
      <w:r>
        <w:rPr>
          <w:color w:val="000000"/>
          <w:spacing w:val="133"/>
          <w:sz w:val="24"/>
        </w:rPr>
        <w:t xml:space="preserve"> </w:t>
      </w:r>
      <w:r>
        <w:rPr>
          <w:color w:val="000000"/>
          <w:sz w:val="24"/>
        </w:rPr>
        <w:t>освоению</w:t>
      </w:r>
    </w:p>
    <w:p w14:paraId="36F66847"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Программы.</w:t>
      </w:r>
    </w:p>
    <w:p w14:paraId="260B372C"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1"/>
          <w:sz w:val="24"/>
        </w:rPr>
        <w:t xml:space="preserve"> </w:t>
      </w:r>
      <w:r>
        <w:rPr>
          <w:color w:val="000000"/>
          <w:sz w:val="24"/>
        </w:rPr>
        <w:t>каждом</w:t>
      </w:r>
      <w:r>
        <w:rPr>
          <w:color w:val="000000"/>
          <w:spacing w:val="52"/>
          <w:sz w:val="24"/>
        </w:rPr>
        <w:t xml:space="preserve"> </w:t>
      </w:r>
      <w:r>
        <w:rPr>
          <w:color w:val="000000"/>
          <w:sz w:val="24"/>
        </w:rPr>
        <w:t>конкретном</w:t>
      </w:r>
      <w:r>
        <w:rPr>
          <w:color w:val="000000"/>
          <w:spacing w:val="52"/>
          <w:sz w:val="24"/>
        </w:rPr>
        <w:t xml:space="preserve"> </w:t>
      </w:r>
      <w:r>
        <w:rPr>
          <w:color w:val="000000"/>
          <w:spacing w:val="-1"/>
          <w:sz w:val="24"/>
        </w:rPr>
        <w:t>случае</w:t>
      </w:r>
      <w:r>
        <w:rPr>
          <w:color w:val="000000"/>
          <w:spacing w:val="52"/>
          <w:sz w:val="24"/>
        </w:rPr>
        <w:t xml:space="preserve"> </w:t>
      </w:r>
      <w:r>
        <w:rPr>
          <w:color w:val="000000"/>
          <w:sz w:val="24"/>
        </w:rPr>
        <w:t>определяются</w:t>
      </w:r>
      <w:r>
        <w:rPr>
          <w:color w:val="000000"/>
          <w:spacing w:val="53"/>
          <w:sz w:val="24"/>
        </w:rPr>
        <w:t xml:space="preserve"> </w:t>
      </w:r>
      <w:r>
        <w:rPr>
          <w:color w:val="000000"/>
          <w:sz w:val="24"/>
        </w:rPr>
        <w:t>ведущие</w:t>
      </w:r>
      <w:r>
        <w:rPr>
          <w:color w:val="000000"/>
          <w:spacing w:val="52"/>
          <w:sz w:val="24"/>
        </w:rPr>
        <w:t xml:space="preserve"> </w:t>
      </w:r>
      <w:r>
        <w:rPr>
          <w:color w:val="000000"/>
          <w:sz w:val="24"/>
        </w:rPr>
        <w:t>направления</w:t>
      </w:r>
      <w:r>
        <w:rPr>
          <w:color w:val="000000"/>
          <w:spacing w:val="53"/>
          <w:sz w:val="24"/>
        </w:rPr>
        <w:t xml:space="preserve"> </w:t>
      </w:r>
      <w:r>
        <w:rPr>
          <w:color w:val="000000"/>
          <w:sz w:val="24"/>
        </w:rPr>
        <w:t>в</w:t>
      </w:r>
      <w:r>
        <w:rPr>
          <w:color w:val="000000"/>
          <w:spacing w:val="59"/>
          <w:sz w:val="24"/>
        </w:rPr>
        <w:t xml:space="preserve"> </w:t>
      </w:r>
      <w:r>
        <w:rPr>
          <w:color w:val="000000"/>
          <w:sz w:val="24"/>
        </w:rPr>
        <w:t>работе</w:t>
      </w:r>
      <w:r>
        <w:rPr>
          <w:color w:val="000000"/>
          <w:spacing w:val="52"/>
          <w:sz w:val="24"/>
        </w:rPr>
        <w:t xml:space="preserve"> </w:t>
      </w:r>
      <w:r>
        <w:rPr>
          <w:color w:val="000000"/>
          <w:sz w:val="24"/>
        </w:rPr>
        <w:t>с ребёнком.</w:t>
      </w:r>
      <w:r>
        <w:rPr>
          <w:color w:val="000000"/>
          <w:spacing w:val="2"/>
          <w:sz w:val="24"/>
        </w:rPr>
        <w:t xml:space="preserve"> </w:t>
      </w:r>
      <w:r>
        <w:rPr>
          <w:color w:val="000000"/>
          <w:sz w:val="24"/>
        </w:rPr>
        <w:t>Для</w:t>
      </w:r>
      <w:r>
        <w:rPr>
          <w:color w:val="000000"/>
          <w:spacing w:val="2"/>
          <w:sz w:val="24"/>
        </w:rPr>
        <w:t xml:space="preserve"> </w:t>
      </w:r>
      <w:r>
        <w:rPr>
          <w:color w:val="000000"/>
          <w:sz w:val="24"/>
        </w:rPr>
        <w:t>одних</w:t>
      </w:r>
      <w:r>
        <w:rPr>
          <w:color w:val="000000"/>
          <w:spacing w:val="2"/>
          <w:sz w:val="24"/>
        </w:rPr>
        <w:t xml:space="preserve"> </w:t>
      </w:r>
      <w:r>
        <w:rPr>
          <w:color w:val="000000"/>
          <w:spacing w:val="-1"/>
          <w:sz w:val="24"/>
        </w:rPr>
        <w:t>детей</w:t>
      </w:r>
      <w:r>
        <w:rPr>
          <w:color w:val="000000"/>
          <w:spacing w:val="4"/>
          <w:sz w:val="24"/>
        </w:rPr>
        <w:t xml:space="preserve"> </w:t>
      </w:r>
      <w:r>
        <w:rPr>
          <w:color w:val="000000"/>
          <w:spacing w:val="1"/>
          <w:sz w:val="24"/>
        </w:rPr>
        <w:t>на</w:t>
      </w:r>
      <w:r>
        <w:rPr>
          <w:color w:val="000000"/>
          <w:sz w:val="24"/>
        </w:rPr>
        <w:t xml:space="preserve"> первый</w:t>
      </w:r>
      <w:r>
        <w:rPr>
          <w:color w:val="000000"/>
          <w:spacing w:val="3"/>
          <w:sz w:val="24"/>
        </w:rPr>
        <w:t xml:space="preserve"> </w:t>
      </w:r>
      <w:r>
        <w:rPr>
          <w:color w:val="000000"/>
          <w:spacing w:val="-1"/>
          <w:sz w:val="24"/>
        </w:rPr>
        <w:t>план</w:t>
      </w:r>
      <w:r>
        <w:rPr>
          <w:color w:val="000000"/>
          <w:spacing w:val="4"/>
          <w:sz w:val="24"/>
        </w:rPr>
        <w:t xml:space="preserve"> </w:t>
      </w:r>
      <w:r>
        <w:rPr>
          <w:color w:val="000000"/>
          <w:spacing w:val="-1"/>
          <w:sz w:val="24"/>
        </w:rPr>
        <w:t>выступает</w:t>
      </w:r>
      <w:r>
        <w:rPr>
          <w:color w:val="000000"/>
          <w:spacing w:val="3"/>
          <w:sz w:val="24"/>
        </w:rPr>
        <w:t xml:space="preserve"> </w:t>
      </w:r>
      <w:r>
        <w:rPr>
          <w:color w:val="000000"/>
          <w:sz w:val="24"/>
        </w:rPr>
        <w:t>формирование</w:t>
      </w:r>
      <w:r>
        <w:rPr>
          <w:color w:val="000000"/>
          <w:spacing w:val="1"/>
          <w:sz w:val="24"/>
        </w:rPr>
        <w:t xml:space="preserve"> </w:t>
      </w:r>
      <w:r>
        <w:rPr>
          <w:color w:val="000000"/>
          <w:sz w:val="24"/>
        </w:rPr>
        <w:t>произвольной</w:t>
      </w:r>
      <w:r>
        <w:rPr>
          <w:color w:val="000000"/>
          <w:spacing w:val="3"/>
          <w:sz w:val="24"/>
        </w:rPr>
        <w:t xml:space="preserve"> </w:t>
      </w:r>
      <w:r>
        <w:rPr>
          <w:color w:val="000000"/>
          <w:sz w:val="24"/>
        </w:rPr>
        <w:t>деятельности,</w:t>
      </w:r>
      <w:r>
        <w:t xml:space="preserve"> </w:t>
      </w:r>
      <w:r>
        <w:rPr>
          <w:color w:val="000000"/>
          <w:sz w:val="24"/>
        </w:rPr>
        <w:t>выработка</w:t>
      </w:r>
      <w:r>
        <w:rPr>
          <w:color w:val="000000"/>
          <w:spacing w:val="56"/>
          <w:sz w:val="24"/>
        </w:rPr>
        <w:t xml:space="preserve"> </w:t>
      </w:r>
      <w:r>
        <w:rPr>
          <w:color w:val="000000"/>
          <w:sz w:val="24"/>
        </w:rPr>
        <w:t>навыка</w:t>
      </w:r>
      <w:r>
        <w:rPr>
          <w:color w:val="000000"/>
          <w:spacing w:val="56"/>
          <w:sz w:val="24"/>
        </w:rPr>
        <w:t xml:space="preserve"> </w:t>
      </w:r>
      <w:r>
        <w:rPr>
          <w:color w:val="000000"/>
          <w:sz w:val="24"/>
        </w:rPr>
        <w:t>самоконтроля;</w:t>
      </w:r>
      <w:r>
        <w:rPr>
          <w:color w:val="000000"/>
          <w:spacing w:val="55"/>
          <w:sz w:val="24"/>
        </w:rPr>
        <w:t xml:space="preserve"> </w:t>
      </w:r>
      <w:r>
        <w:rPr>
          <w:color w:val="000000"/>
          <w:sz w:val="24"/>
        </w:rPr>
        <w:t>для</w:t>
      </w:r>
      <w:r>
        <w:rPr>
          <w:color w:val="000000"/>
          <w:spacing w:val="58"/>
          <w:sz w:val="24"/>
        </w:rPr>
        <w:t xml:space="preserve"> </w:t>
      </w:r>
      <w:r>
        <w:rPr>
          <w:color w:val="000000"/>
          <w:sz w:val="24"/>
        </w:rPr>
        <w:t>третьих</w:t>
      </w:r>
      <w:r>
        <w:rPr>
          <w:color w:val="000000"/>
          <w:spacing w:val="60"/>
          <w:sz w:val="24"/>
        </w:rPr>
        <w:t xml:space="preserve"> </w:t>
      </w:r>
      <w:r>
        <w:rPr>
          <w:color w:val="000000"/>
          <w:sz w:val="24"/>
        </w:rPr>
        <w:t>необходимы</w:t>
      </w:r>
      <w:r>
        <w:rPr>
          <w:color w:val="000000"/>
          <w:spacing w:val="57"/>
          <w:sz w:val="24"/>
        </w:rPr>
        <w:t xml:space="preserve"> </w:t>
      </w:r>
      <w:r>
        <w:rPr>
          <w:color w:val="000000"/>
          <w:sz w:val="24"/>
        </w:rPr>
        <w:t>специальные</w:t>
      </w:r>
      <w:r>
        <w:rPr>
          <w:color w:val="000000"/>
          <w:spacing w:val="56"/>
          <w:sz w:val="24"/>
        </w:rPr>
        <w:t xml:space="preserve"> </w:t>
      </w:r>
      <w:r>
        <w:rPr>
          <w:color w:val="000000"/>
          <w:sz w:val="24"/>
        </w:rPr>
        <w:t>занятия</w:t>
      </w:r>
      <w:r>
        <w:rPr>
          <w:color w:val="000000"/>
          <w:spacing w:val="57"/>
          <w:sz w:val="24"/>
        </w:rPr>
        <w:t xml:space="preserve"> </w:t>
      </w:r>
      <w:r>
        <w:rPr>
          <w:color w:val="000000"/>
          <w:spacing w:val="1"/>
          <w:sz w:val="24"/>
        </w:rPr>
        <w:t>по</w:t>
      </w:r>
      <w:r>
        <w:rPr>
          <w:color w:val="000000"/>
          <w:spacing w:val="56"/>
          <w:sz w:val="24"/>
        </w:rPr>
        <w:t xml:space="preserve"> </w:t>
      </w:r>
      <w:r>
        <w:rPr>
          <w:color w:val="000000"/>
          <w:sz w:val="24"/>
        </w:rPr>
        <w:t>развитию</w:t>
      </w:r>
      <w:r>
        <w:t xml:space="preserve"> </w:t>
      </w:r>
      <w:r>
        <w:rPr>
          <w:color w:val="000000"/>
          <w:sz w:val="24"/>
        </w:rPr>
        <w:t>моторики</w:t>
      </w:r>
      <w:r>
        <w:rPr>
          <w:color w:val="000000"/>
          <w:spacing w:val="-2"/>
          <w:sz w:val="24"/>
        </w:rPr>
        <w:t xml:space="preserve"> </w:t>
      </w:r>
      <w:r>
        <w:rPr>
          <w:color w:val="000000"/>
          <w:sz w:val="24"/>
        </w:rPr>
        <w:t>и</w:t>
      </w:r>
      <w:r>
        <w:rPr>
          <w:color w:val="000000"/>
          <w:spacing w:val="1"/>
          <w:sz w:val="24"/>
        </w:rPr>
        <w:t xml:space="preserve"> </w:t>
      </w:r>
      <w:r>
        <w:rPr>
          <w:color w:val="000000"/>
          <w:sz w:val="24"/>
        </w:rPr>
        <w:lastRenderedPageBreak/>
        <w:t xml:space="preserve">т.д. </w:t>
      </w:r>
      <w:r>
        <w:rPr>
          <w:color w:val="000000"/>
          <w:spacing w:val="-1"/>
          <w:sz w:val="24"/>
        </w:rPr>
        <w:t>Эти</w:t>
      </w:r>
      <w:r>
        <w:rPr>
          <w:color w:val="000000"/>
          <w:spacing w:val="2"/>
          <w:sz w:val="24"/>
        </w:rPr>
        <w:t xml:space="preserve"> </w:t>
      </w:r>
      <w:r>
        <w:rPr>
          <w:color w:val="000000"/>
          <w:sz w:val="24"/>
        </w:rPr>
        <w:t>рекомендации</w:t>
      </w:r>
      <w:r>
        <w:rPr>
          <w:color w:val="000000"/>
          <w:spacing w:val="1"/>
          <w:sz w:val="24"/>
        </w:rPr>
        <w:t xml:space="preserve"> </w:t>
      </w:r>
      <w:r>
        <w:rPr>
          <w:color w:val="000000"/>
          <w:sz w:val="24"/>
        </w:rPr>
        <w:t xml:space="preserve">психолог </w:t>
      </w:r>
      <w:r>
        <w:rPr>
          <w:color w:val="000000"/>
          <w:spacing w:val="-1"/>
          <w:sz w:val="24"/>
        </w:rPr>
        <w:t>обсуждает</w:t>
      </w:r>
      <w:r>
        <w:rPr>
          <w:color w:val="000000"/>
          <w:spacing w:val="1"/>
          <w:sz w:val="24"/>
        </w:rPr>
        <w:t xml:space="preserve"> </w:t>
      </w:r>
      <w:r>
        <w:rPr>
          <w:color w:val="000000"/>
          <w:sz w:val="24"/>
        </w:rPr>
        <w:t>с</w:t>
      </w:r>
      <w:r>
        <w:rPr>
          <w:color w:val="000000"/>
          <w:spacing w:val="1"/>
          <w:sz w:val="24"/>
        </w:rPr>
        <w:t xml:space="preserve"> </w:t>
      </w:r>
      <w:r>
        <w:rPr>
          <w:color w:val="000000"/>
          <w:sz w:val="24"/>
        </w:rPr>
        <w:t xml:space="preserve">воспитателем, </w:t>
      </w:r>
      <w:r>
        <w:rPr>
          <w:color w:val="000000"/>
          <w:spacing w:val="1"/>
          <w:sz w:val="24"/>
        </w:rPr>
        <w:t>медицинским</w:t>
      </w:r>
      <w:r>
        <w:rPr>
          <w:color w:val="000000"/>
          <w:spacing w:val="-1"/>
          <w:sz w:val="24"/>
        </w:rPr>
        <w:t xml:space="preserve"> </w:t>
      </w:r>
      <w:r>
        <w:rPr>
          <w:color w:val="000000"/>
          <w:sz w:val="24"/>
        </w:rPr>
        <w:t>работником</w:t>
      </w:r>
      <w:r>
        <w:t xml:space="preserve"> </w:t>
      </w:r>
      <w:r>
        <w:rPr>
          <w:color w:val="000000"/>
          <w:sz w:val="24"/>
        </w:rPr>
        <w:t>и</w:t>
      </w:r>
      <w:r>
        <w:rPr>
          <w:color w:val="000000"/>
          <w:spacing w:val="1"/>
          <w:sz w:val="24"/>
        </w:rPr>
        <w:t xml:space="preserve"> </w:t>
      </w:r>
      <w:r>
        <w:rPr>
          <w:color w:val="000000"/>
          <w:sz w:val="24"/>
        </w:rPr>
        <w:t>родителями, осуществляя постоянное</w:t>
      </w:r>
      <w:r>
        <w:rPr>
          <w:color w:val="000000"/>
          <w:spacing w:val="-1"/>
          <w:sz w:val="24"/>
        </w:rPr>
        <w:t xml:space="preserve"> </w:t>
      </w:r>
      <w:r>
        <w:rPr>
          <w:color w:val="000000"/>
          <w:sz w:val="24"/>
        </w:rPr>
        <w:t>взаимодействие.</w:t>
      </w:r>
    </w:p>
    <w:p w14:paraId="1750627C"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Особое</w:t>
      </w:r>
      <w:r>
        <w:rPr>
          <w:color w:val="000000"/>
          <w:spacing w:val="117"/>
          <w:sz w:val="24"/>
        </w:rPr>
        <w:t xml:space="preserve"> </w:t>
      </w:r>
      <w:r>
        <w:rPr>
          <w:color w:val="000000"/>
          <w:sz w:val="24"/>
        </w:rPr>
        <w:t>внимание</w:t>
      </w:r>
      <w:r>
        <w:rPr>
          <w:color w:val="000000"/>
          <w:spacing w:val="116"/>
          <w:sz w:val="24"/>
        </w:rPr>
        <w:t xml:space="preserve"> </w:t>
      </w:r>
      <w:r>
        <w:rPr>
          <w:color w:val="000000"/>
          <w:sz w:val="24"/>
        </w:rPr>
        <w:t>обращается</w:t>
      </w:r>
      <w:r>
        <w:rPr>
          <w:color w:val="000000"/>
          <w:spacing w:val="118"/>
          <w:sz w:val="24"/>
        </w:rPr>
        <w:t xml:space="preserve"> </w:t>
      </w:r>
      <w:r>
        <w:rPr>
          <w:color w:val="000000"/>
          <w:spacing w:val="1"/>
          <w:sz w:val="24"/>
        </w:rPr>
        <w:t>на</w:t>
      </w:r>
      <w:r>
        <w:rPr>
          <w:color w:val="000000"/>
          <w:spacing w:val="116"/>
          <w:sz w:val="24"/>
        </w:rPr>
        <w:t xml:space="preserve"> </w:t>
      </w:r>
      <w:r>
        <w:rPr>
          <w:color w:val="000000"/>
          <w:sz w:val="24"/>
        </w:rPr>
        <w:t>предупреждение</w:t>
      </w:r>
      <w:r>
        <w:rPr>
          <w:color w:val="000000"/>
          <w:spacing w:val="116"/>
          <w:sz w:val="24"/>
        </w:rPr>
        <w:t xml:space="preserve"> </w:t>
      </w:r>
      <w:r>
        <w:rPr>
          <w:color w:val="000000"/>
          <w:sz w:val="24"/>
        </w:rPr>
        <w:t>физических,</w:t>
      </w:r>
      <w:r>
        <w:rPr>
          <w:color w:val="000000"/>
          <w:spacing w:val="115"/>
          <w:sz w:val="24"/>
        </w:rPr>
        <w:t xml:space="preserve"> </w:t>
      </w:r>
      <w:r>
        <w:rPr>
          <w:color w:val="000000"/>
          <w:sz w:val="24"/>
        </w:rPr>
        <w:t>интеллектуальных</w:t>
      </w:r>
      <w:r>
        <w:rPr>
          <w:color w:val="000000"/>
          <w:spacing w:val="117"/>
          <w:sz w:val="24"/>
        </w:rPr>
        <w:t xml:space="preserve"> </w:t>
      </w:r>
      <w:r>
        <w:rPr>
          <w:color w:val="000000"/>
          <w:sz w:val="24"/>
        </w:rPr>
        <w:t>и эмоциональных</w:t>
      </w:r>
      <w:r>
        <w:rPr>
          <w:color w:val="000000"/>
          <w:spacing w:val="369"/>
          <w:sz w:val="24"/>
        </w:rPr>
        <w:t xml:space="preserve"> </w:t>
      </w:r>
      <w:r>
        <w:rPr>
          <w:color w:val="000000"/>
          <w:sz w:val="24"/>
        </w:rPr>
        <w:t>перегрузок.</w:t>
      </w:r>
      <w:r>
        <w:rPr>
          <w:color w:val="000000"/>
          <w:spacing w:val="367"/>
          <w:sz w:val="24"/>
        </w:rPr>
        <w:t xml:space="preserve"> </w:t>
      </w:r>
      <w:r>
        <w:rPr>
          <w:color w:val="000000"/>
          <w:sz w:val="24"/>
        </w:rPr>
        <w:t>Организация</w:t>
      </w:r>
      <w:r>
        <w:rPr>
          <w:color w:val="000000"/>
          <w:spacing w:val="367"/>
          <w:sz w:val="24"/>
        </w:rPr>
        <w:t xml:space="preserve"> </w:t>
      </w:r>
      <w:r>
        <w:rPr>
          <w:color w:val="000000"/>
          <w:sz w:val="24"/>
        </w:rPr>
        <w:t>комплексного</w:t>
      </w:r>
      <w:r>
        <w:rPr>
          <w:color w:val="000000"/>
          <w:spacing w:val="365"/>
          <w:sz w:val="24"/>
        </w:rPr>
        <w:t xml:space="preserve"> </w:t>
      </w:r>
      <w:r>
        <w:rPr>
          <w:color w:val="000000"/>
          <w:spacing w:val="1"/>
          <w:sz w:val="24"/>
        </w:rPr>
        <w:t>психолого</w:t>
      </w:r>
      <w:r>
        <w:rPr>
          <w:color w:val="000000"/>
          <w:spacing w:val="-1"/>
          <w:sz w:val="24"/>
        </w:rPr>
        <w:t>-</w:t>
      </w:r>
      <w:r>
        <w:rPr>
          <w:color w:val="000000"/>
          <w:sz w:val="24"/>
        </w:rPr>
        <w:t>педагогического</w:t>
      </w:r>
    </w:p>
    <w:p w14:paraId="01DEFE2D"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сопровождения</w:t>
      </w:r>
      <w:r>
        <w:rPr>
          <w:color w:val="000000"/>
          <w:spacing w:val="38"/>
          <w:sz w:val="24"/>
        </w:rPr>
        <w:t xml:space="preserve"> </w:t>
      </w:r>
      <w:r>
        <w:rPr>
          <w:color w:val="000000"/>
          <w:sz w:val="24"/>
        </w:rPr>
        <w:t>детей</w:t>
      </w:r>
      <w:r>
        <w:rPr>
          <w:color w:val="000000"/>
          <w:spacing w:val="39"/>
          <w:sz w:val="24"/>
        </w:rPr>
        <w:t xml:space="preserve"> </w:t>
      </w:r>
      <w:r>
        <w:rPr>
          <w:color w:val="000000"/>
          <w:sz w:val="24"/>
        </w:rPr>
        <w:t>с</w:t>
      </w:r>
      <w:r>
        <w:rPr>
          <w:color w:val="000000"/>
          <w:spacing w:val="37"/>
          <w:sz w:val="24"/>
        </w:rPr>
        <w:t xml:space="preserve"> </w:t>
      </w:r>
      <w:r>
        <w:rPr>
          <w:color w:val="000000"/>
          <w:sz w:val="24"/>
        </w:rPr>
        <w:t>ОВЗ</w:t>
      </w:r>
      <w:r>
        <w:rPr>
          <w:color w:val="000000"/>
          <w:spacing w:val="38"/>
          <w:sz w:val="24"/>
        </w:rPr>
        <w:t xml:space="preserve"> </w:t>
      </w:r>
      <w:r>
        <w:rPr>
          <w:color w:val="000000"/>
          <w:sz w:val="24"/>
        </w:rPr>
        <w:t>предполагает</w:t>
      </w:r>
      <w:r>
        <w:rPr>
          <w:color w:val="000000"/>
          <w:spacing w:val="43"/>
          <w:sz w:val="24"/>
        </w:rPr>
        <w:t xml:space="preserve"> </w:t>
      </w:r>
      <w:r>
        <w:rPr>
          <w:color w:val="000000"/>
          <w:spacing w:val="-1"/>
          <w:sz w:val="24"/>
        </w:rPr>
        <w:t>участие</w:t>
      </w:r>
      <w:r>
        <w:rPr>
          <w:color w:val="000000"/>
          <w:spacing w:val="38"/>
          <w:sz w:val="24"/>
        </w:rPr>
        <w:t xml:space="preserve"> </w:t>
      </w:r>
      <w:r>
        <w:rPr>
          <w:color w:val="000000"/>
          <w:sz w:val="24"/>
        </w:rPr>
        <w:t>в</w:t>
      </w:r>
      <w:r>
        <w:rPr>
          <w:color w:val="000000"/>
          <w:spacing w:val="38"/>
          <w:sz w:val="24"/>
        </w:rPr>
        <w:t xml:space="preserve"> </w:t>
      </w:r>
      <w:r>
        <w:rPr>
          <w:color w:val="000000"/>
          <w:sz w:val="24"/>
        </w:rPr>
        <w:t>нем</w:t>
      </w:r>
      <w:r>
        <w:rPr>
          <w:color w:val="000000"/>
          <w:spacing w:val="40"/>
          <w:sz w:val="24"/>
        </w:rPr>
        <w:t xml:space="preserve"> </w:t>
      </w:r>
      <w:r>
        <w:rPr>
          <w:color w:val="000000"/>
          <w:sz w:val="24"/>
        </w:rPr>
        <w:t>каждого</w:t>
      </w:r>
      <w:r>
        <w:rPr>
          <w:color w:val="000000"/>
          <w:spacing w:val="41"/>
          <w:sz w:val="24"/>
        </w:rPr>
        <w:t xml:space="preserve"> </w:t>
      </w:r>
      <w:r>
        <w:rPr>
          <w:color w:val="000000"/>
          <w:sz w:val="24"/>
        </w:rPr>
        <w:t>специалиста</w:t>
      </w:r>
      <w:r>
        <w:rPr>
          <w:color w:val="000000"/>
          <w:spacing w:val="37"/>
          <w:sz w:val="24"/>
        </w:rPr>
        <w:t xml:space="preserve"> </w:t>
      </w:r>
      <w:r>
        <w:rPr>
          <w:color w:val="000000"/>
          <w:sz w:val="24"/>
        </w:rPr>
        <w:t>и</w:t>
      </w:r>
      <w:r>
        <w:rPr>
          <w:color w:val="000000"/>
          <w:spacing w:val="39"/>
          <w:sz w:val="24"/>
        </w:rPr>
        <w:t xml:space="preserve"> </w:t>
      </w:r>
      <w:r>
        <w:rPr>
          <w:color w:val="000000"/>
          <w:sz w:val="24"/>
        </w:rPr>
        <w:t>руководителя</w:t>
      </w:r>
    </w:p>
    <w:p w14:paraId="62C9B0A1"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детского</w:t>
      </w:r>
      <w:r>
        <w:rPr>
          <w:color w:val="000000"/>
          <w:spacing w:val="74"/>
          <w:sz w:val="24"/>
        </w:rPr>
        <w:t xml:space="preserve"> </w:t>
      </w:r>
      <w:r>
        <w:rPr>
          <w:color w:val="000000"/>
          <w:spacing w:val="-1"/>
          <w:sz w:val="24"/>
        </w:rPr>
        <w:t>сада,</w:t>
      </w:r>
      <w:r>
        <w:rPr>
          <w:color w:val="000000"/>
          <w:spacing w:val="75"/>
          <w:sz w:val="24"/>
        </w:rPr>
        <w:t xml:space="preserve"> </w:t>
      </w:r>
      <w:r>
        <w:rPr>
          <w:color w:val="000000"/>
          <w:sz w:val="24"/>
        </w:rPr>
        <w:t>а</w:t>
      </w:r>
      <w:r>
        <w:rPr>
          <w:color w:val="000000"/>
          <w:spacing w:val="73"/>
          <w:sz w:val="24"/>
        </w:rPr>
        <w:t xml:space="preserve"> </w:t>
      </w:r>
      <w:r>
        <w:rPr>
          <w:color w:val="000000"/>
          <w:sz w:val="24"/>
        </w:rPr>
        <w:t>именно,</w:t>
      </w:r>
      <w:r>
        <w:rPr>
          <w:color w:val="000000"/>
          <w:spacing w:val="74"/>
          <w:sz w:val="24"/>
        </w:rPr>
        <w:t xml:space="preserve"> </w:t>
      </w:r>
      <w:r>
        <w:rPr>
          <w:color w:val="000000"/>
          <w:sz w:val="24"/>
        </w:rPr>
        <w:t>заведующего,</w:t>
      </w:r>
      <w:r>
        <w:rPr>
          <w:color w:val="000000"/>
          <w:spacing w:val="79"/>
          <w:sz w:val="24"/>
        </w:rPr>
        <w:t xml:space="preserve"> </w:t>
      </w:r>
      <w:r>
        <w:rPr>
          <w:color w:val="000000"/>
          <w:sz w:val="24"/>
        </w:rPr>
        <w:t>методиста,</w:t>
      </w:r>
      <w:r>
        <w:rPr>
          <w:color w:val="000000"/>
          <w:spacing w:val="74"/>
          <w:sz w:val="24"/>
        </w:rPr>
        <w:t xml:space="preserve"> </w:t>
      </w:r>
      <w:r>
        <w:rPr>
          <w:color w:val="000000"/>
          <w:sz w:val="24"/>
        </w:rPr>
        <w:t>воспитателей,</w:t>
      </w:r>
      <w:r>
        <w:rPr>
          <w:color w:val="000000"/>
          <w:spacing w:val="73"/>
          <w:sz w:val="24"/>
        </w:rPr>
        <w:t xml:space="preserve"> </w:t>
      </w:r>
      <w:r>
        <w:rPr>
          <w:color w:val="000000"/>
          <w:sz w:val="24"/>
        </w:rPr>
        <w:t>учителя</w:t>
      </w:r>
      <w:r>
        <w:rPr>
          <w:color w:val="000000"/>
          <w:spacing w:val="-1"/>
          <w:sz w:val="24"/>
        </w:rPr>
        <w:t>-</w:t>
      </w:r>
      <w:r>
        <w:rPr>
          <w:color w:val="000000"/>
          <w:sz w:val="24"/>
        </w:rPr>
        <w:t>логопеда,</w:t>
      </w:r>
      <w:r>
        <w:rPr>
          <w:color w:val="000000"/>
          <w:spacing w:val="79"/>
          <w:sz w:val="24"/>
        </w:rPr>
        <w:t xml:space="preserve"> </w:t>
      </w:r>
      <w:r>
        <w:rPr>
          <w:color w:val="000000"/>
          <w:sz w:val="24"/>
        </w:rPr>
        <w:t>учителя-</w:t>
      </w:r>
    </w:p>
    <w:p w14:paraId="6E89F7BD"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дефектолога,</w:t>
      </w:r>
      <w:r>
        <w:rPr>
          <w:color w:val="000000"/>
          <w:spacing w:val="75"/>
          <w:sz w:val="24"/>
        </w:rPr>
        <w:t xml:space="preserve"> </w:t>
      </w:r>
      <w:r>
        <w:rPr>
          <w:color w:val="000000"/>
          <w:sz w:val="24"/>
        </w:rPr>
        <w:t>педагога</w:t>
      </w:r>
      <w:r>
        <w:rPr>
          <w:color w:val="000000"/>
          <w:spacing w:val="74"/>
          <w:sz w:val="24"/>
        </w:rPr>
        <w:t xml:space="preserve"> </w:t>
      </w:r>
      <w:r>
        <w:rPr>
          <w:color w:val="000000"/>
          <w:sz w:val="24"/>
        </w:rPr>
        <w:t>-</w:t>
      </w:r>
      <w:r>
        <w:rPr>
          <w:color w:val="000000"/>
          <w:spacing w:val="74"/>
          <w:sz w:val="24"/>
        </w:rPr>
        <w:t xml:space="preserve"> </w:t>
      </w:r>
      <w:r>
        <w:rPr>
          <w:color w:val="000000"/>
          <w:sz w:val="24"/>
        </w:rPr>
        <w:t>психолога,</w:t>
      </w:r>
      <w:r>
        <w:rPr>
          <w:color w:val="000000"/>
          <w:spacing w:val="74"/>
          <w:sz w:val="24"/>
        </w:rPr>
        <w:t xml:space="preserve"> </w:t>
      </w:r>
      <w:r>
        <w:rPr>
          <w:color w:val="000000"/>
          <w:sz w:val="24"/>
        </w:rPr>
        <w:t>музыкального</w:t>
      </w:r>
      <w:r>
        <w:rPr>
          <w:color w:val="000000"/>
          <w:spacing w:val="74"/>
          <w:sz w:val="24"/>
        </w:rPr>
        <w:t xml:space="preserve"> </w:t>
      </w:r>
      <w:r>
        <w:rPr>
          <w:color w:val="000000"/>
          <w:sz w:val="24"/>
        </w:rPr>
        <w:t>руководителя,</w:t>
      </w:r>
      <w:r>
        <w:rPr>
          <w:color w:val="000000"/>
          <w:spacing w:val="72"/>
          <w:sz w:val="24"/>
        </w:rPr>
        <w:t xml:space="preserve"> </w:t>
      </w:r>
      <w:r>
        <w:rPr>
          <w:color w:val="000000"/>
          <w:sz w:val="24"/>
        </w:rPr>
        <w:t>инструктора</w:t>
      </w:r>
      <w:r>
        <w:rPr>
          <w:color w:val="000000"/>
          <w:spacing w:val="73"/>
          <w:sz w:val="24"/>
        </w:rPr>
        <w:t xml:space="preserve"> </w:t>
      </w:r>
      <w:r>
        <w:rPr>
          <w:color w:val="000000"/>
          <w:spacing w:val="1"/>
          <w:sz w:val="24"/>
        </w:rPr>
        <w:t>по</w:t>
      </w:r>
      <w:r>
        <w:rPr>
          <w:color w:val="000000"/>
          <w:spacing w:val="73"/>
          <w:sz w:val="24"/>
        </w:rPr>
        <w:t xml:space="preserve"> </w:t>
      </w:r>
      <w:r>
        <w:rPr>
          <w:color w:val="000000"/>
          <w:sz w:val="24"/>
        </w:rPr>
        <w:t>физической</w:t>
      </w:r>
    </w:p>
    <w:p w14:paraId="3DF20A0B"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культуре, медицинской</w:t>
      </w:r>
      <w:r>
        <w:rPr>
          <w:color w:val="000000"/>
          <w:spacing w:val="-2"/>
          <w:sz w:val="24"/>
        </w:rPr>
        <w:t xml:space="preserve"> </w:t>
      </w:r>
      <w:r>
        <w:rPr>
          <w:color w:val="000000"/>
          <w:sz w:val="24"/>
        </w:rPr>
        <w:t>сестры, помощника</w:t>
      </w:r>
      <w:r>
        <w:rPr>
          <w:color w:val="000000"/>
          <w:spacing w:val="-1"/>
          <w:sz w:val="24"/>
        </w:rPr>
        <w:t xml:space="preserve"> </w:t>
      </w:r>
      <w:r>
        <w:rPr>
          <w:color w:val="000000"/>
          <w:sz w:val="24"/>
        </w:rPr>
        <w:t>воспитателя.</w:t>
      </w:r>
    </w:p>
    <w:p w14:paraId="09780F8E"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 начале</w:t>
      </w:r>
      <w:r>
        <w:rPr>
          <w:color w:val="000000"/>
          <w:spacing w:val="1"/>
          <w:sz w:val="24"/>
        </w:rPr>
        <w:t xml:space="preserve"> </w:t>
      </w:r>
      <w:r>
        <w:rPr>
          <w:color w:val="000000"/>
          <w:sz w:val="24"/>
        </w:rPr>
        <w:t>каждого</w:t>
      </w:r>
      <w:r>
        <w:rPr>
          <w:color w:val="000000"/>
          <w:spacing w:val="7"/>
          <w:sz w:val="24"/>
        </w:rPr>
        <w:t xml:space="preserve"> </w:t>
      </w:r>
      <w:r>
        <w:rPr>
          <w:color w:val="000000"/>
          <w:sz w:val="24"/>
        </w:rPr>
        <w:t>учебного</w:t>
      </w:r>
      <w:r>
        <w:rPr>
          <w:color w:val="000000"/>
          <w:spacing w:val="2"/>
          <w:sz w:val="24"/>
        </w:rPr>
        <w:t xml:space="preserve"> </w:t>
      </w:r>
      <w:r>
        <w:rPr>
          <w:color w:val="000000"/>
          <w:sz w:val="24"/>
        </w:rPr>
        <w:t>года</w:t>
      </w:r>
      <w:r>
        <w:rPr>
          <w:color w:val="000000"/>
          <w:spacing w:val="1"/>
          <w:sz w:val="24"/>
        </w:rPr>
        <w:t xml:space="preserve"> </w:t>
      </w:r>
      <w:r w:rsidR="00C53BE5">
        <w:rPr>
          <w:color w:val="000000"/>
          <w:sz w:val="24"/>
        </w:rPr>
        <w:t>при необходимости</w:t>
      </w:r>
      <w:r>
        <w:rPr>
          <w:color w:val="000000"/>
          <w:sz w:val="24"/>
        </w:rPr>
        <w:t xml:space="preserve">  проводится</w:t>
      </w:r>
      <w:r>
        <w:rPr>
          <w:color w:val="000000"/>
          <w:spacing w:val="3"/>
          <w:sz w:val="24"/>
        </w:rPr>
        <w:t xml:space="preserve"> </w:t>
      </w:r>
      <w:r>
        <w:rPr>
          <w:color w:val="000000"/>
          <w:sz w:val="24"/>
        </w:rPr>
        <w:t>комплексное</w:t>
      </w:r>
      <w:r>
        <w:rPr>
          <w:color w:val="000000"/>
          <w:spacing w:val="-1"/>
          <w:sz w:val="24"/>
        </w:rPr>
        <w:t xml:space="preserve"> </w:t>
      </w:r>
      <w:r>
        <w:rPr>
          <w:color w:val="000000"/>
          <w:sz w:val="24"/>
        </w:rPr>
        <w:t>обследование</w:t>
      </w:r>
      <w:r>
        <w:rPr>
          <w:color w:val="000000"/>
          <w:spacing w:val="1"/>
          <w:sz w:val="24"/>
        </w:rPr>
        <w:t xml:space="preserve"> </w:t>
      </w:r>
      <w:r>
        <w:rPr>
          <w:color w:val="000000"/>
          <w:sz w:val="24"/>
        </w:rPr>
        <w:t>детей</w:t>
      </w:r>
      <w:r>
        <w:rPr>
          <w:color w:val="000000"/>
          <w:spacing w:val="3"/>
          <w:sz w:val="24"/>
        </w:rPr>
        <w:t xml:space="preserve"> </w:t>
      </w:r>
      <w:r>
        <w:rPr>
          <w:color w:val="000000"/>
          <w:sz w:val="24"/>
        </w:rPr>
        <w:t xml:space="preserve">с </w:t>
      </w:r>
      <w:r>
        <w:rPr>
          <w:color w:val="000000"/>
          <w:spacing w:val="-1"/>
          <w:sz w:val="24"/>
        </w:rPr>
        <w:t>ОВЗ</w:t>
      </w:r>
      <w:r>
        <w:rPr>
          <w:color w:val="000000"/>
          <w:spacing w:val="13"/>
          <w:sz w:val="24"/>
        </w:rPr>
        <w:t xml:space="preserve"> </w:t>
      </w:r>
      <w:r>
        <w:rPr>
          <w:color w:val="000000"/>
          <w:sz w:val="24"/>
        </w:rPr>
        <w:t>специалистами</w:t>
      </w:r>
      <w:r>
        <w:rPr>
          <w:color w:val="000000"/>
          <w:spacing w:val="10"/>
          <w:sz w:val="24"/>
        </w:rPr>
        <w:t xml:space="preserve"> </w:t>
      </w:r>
      <w:r>
        <w:rPr>
          <w:color w:val="000000"/>
          <w:sz w:val="24"/>
        </w:rPr>
        <w:t>и</w:t>
      </w:r>
      <w:r>
        <w:rPr>
          <w:color w:val="000000"/>
          <w:spacing w:val="8"/>
          <w:sz w:val="24"/>
        </w:rPr>
        <w:t xml:space="preserve"> </w:t>
      </w:r>
      <w:r>
        <w:rPr>
          <w:color w:val="000000"/>
          <w:sz w:val="24"/>
        </w:rPr>
        <w:t>воспитателями,</w:t>
      </w:r>
      <w:r>
        <w:rPr>
          <w:color w:val="000000"/>
          <w:spacing w:val="10"/>
          <w:sz w:val="24"/>
        </w:rPr>
        <w:t xml:space="preserve"> </w:t>
      </w:r>
      <w:r>
        <w:rPr>
          <w:color w:val="000000"/>
          <w:sz w:val="24"/>
        </w:rPr>
        <w:t>в</w:t>
      </w:r>
      <w:r>
        <w:rPr>
          <w:color w:val="000000"/>
          <w:spacing w:val="9"/>
          <w:sz w:val="24"/>
        </w:rPr>
        <w:t xml:space="preserve"> </w:t>
      </w:r>
      <w:r>
        <w:rPr>
          <w:color w:val="000000"/>
          <w:sz w:val="24"/>
        </w:rPr>
        <w:t>соответствии</w:t>
      </w:r>
      <w:r>
        <w:rPr>
          <w:color w:val="000000"/>
          <w:spacing w:val="10"/>
          <w:sz w:val="24"/>
        </w:rPr>
        <w:t xml:space="preserve"> </w:t>
      </w:r>
      <w:r>
        <w:rPr>
          <w:color w:val="000000"/>
          <w:sz w:val="24"/>
        </w:rPr>
        <w:t>с</w:t>
      </w:r>
      <w:r>
        <w:rPr>
          <w:color w:val="000000"/>
          <w:spacing w:val="8"/>
          <w:sz w:val="24"/>
        </w:rPr>
        <w:t xml:space="preserve"> </w:t>
      </w:r>
      <w:r>
        <w:rPr>
          <w:color w:val="000000"/>
          <w:sz w:val="24"/>
        </w:rPr>
        <w:t>медицинскими</w:t>
      </w:r>
      <w:r>
        <w:rPr>
          <w:color w:val="000000"/>
          <w:spacing w:val="10"/>
          <w:sz w:val="24"/>
        </w:rPr>
        <w:t xml:space="preserve"> </w:t>
      </w:r>
      <w:r>
        <w:rPr>
          <w:color w:val="000000"/>
          <w:sz w:val="24"/>
        </w:rPr>
        <w:t>диагнозами</w:t>
      </w:r>
      <w:r>
        <w:rPr>
          <w:color w:val="000000"/>
          <w:spacing w:val="10"/>
          <w:sz w:val="24"/>
        </w:rPr>
        <w:t xml:space="preserve"> </w:t>
      </w:r>
      <w:r>
        <w:rPr>
          <w:color w:val="000000"/>
          <w:sz w:val="24"/>
        </w:rPr>
        <w:t>разрабатывать</w:t>
      </w:r>
      <w:r>
        <w:t xml:space="preserve"> </w:t>
      </w:r>
      <w:r>
        <w:rPr>
          <w:color w:val="000000"/>
          <w:sz w:val="24"/>
        </w:rPr>
        <w:t>индивидуальные</w:t>
      </w:r>
      <w:r>
        <w:rPr>
          <w:color w:val="000000"/>
          <w:spacing w:val="56"/>
          <w:sz w:val="24"/>
        </w:rPr>
        <w:t xml:space="preserve"> </w:t>
      </w:r>
      <w:r>
        <w:rPr>
          <w:color w:val="000000"/>
          <w:sz w:val="24"/>
        </w:rPr>
        <w:t>маршруты</w:t>
      </w:r>
      <w:r>
        <w:rPr>
          <w:color w:val="000000"/>
          <w:spacing w:val="57"/>
          <w:sz w:val="24"/>
        </w:rPr>
        <w:t xml:space="preserve"> </w:t>
      </w:r>
      <w:r>
        <w:rPr>
          <w:color w:val="000000"/>
          <w:sz w:val="24"/>
        </w:rPr>
        <w:t>развития</w:t>
      </w:r>
      <w:r>
        <w:rPr>
          <w:color w:val="000000"/>
          <w:spacing w:val="57"/>
          <w:sz w:val="24"/>
        </w:rPr>
        <w:t xml:space="preserve"> </w:t>
      </w:r>
      <w:r>
        <w:rPr>
          <w:color w:val="000000"/>
          <w:sz w:val="24"/>
        </w:rPr>
        <w:t>каждого</w:t>
      </w:r>
      <w:r>
        <w:rPr>
          <w:color w:val="000000"/>
          <w:spacing w:val="58"/>
          <w:sz w:val="24"/>
        </w:rPr>
        <w:t xml:space="preserve"> </w:t>
      </w:r>
      <w:r>
        <w:rPr>
          <w:color w:val="000000"/>
          <w:spacing w:val="1"/>
          <w:sz w:val="24"/>
        </w:rPr>
        <w:t>ребёнка,</w:t>
      </w:r>
      <w:r>
        <w:rPr>
          <w:color w:val="000000"/>
          <w:spacing w:val="57"/>
          <w:sz w:val="24"/>
        </w:rPr>
        <w:t xml:space="preserve"> </w:t>
      </w:r>
      <w:r>
        <w:rPr>
          <w:color w:val="000000"/>
          <w:sz w:val="24"/>
        </w:rPr>
        <w:t>определять</w:t>
      </w:r>
      <w:r>
        <w:rPr>
          <w:color w:val="000000"/>
          <w:spacing w:val="56"/>
          <w:sz w:val="24"/>
        </w:rPr>
        <w:t xml:space="preserve"> </w:t>
      </w:r>
      <w:r>
        <w:rPr>
          <w:color w:val="000000"/>
          <w:sz w:val="24"/>
        </w:rPr>
        <w:t>образовательную</w:t>
      </w:r>
      <w:r>
        <w:rPr>
          <w:color w:val="000000"/>
          <w:spacing w:val="58"/>
          <w:sz w:val="24"/>
        </w:rPr>
        <w:t xml:space="preserve"> </w:t>
      </w:r>
      <w:r>
        <w:rPr>
          <w:color w:val="000000"/>
          <w:sz w:val="24"/>
        </w:rPr>
        <w:t>нагрузку,</w:t>
      </w:r>
    </w:p>
    <w:p w14:paraId="5DF97FF8"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режим</w:t>
      </w:r>
      <w:r>
        <w:rPr>
          <w:color w:val="000000"/>
          <w:spacing w:val="-1"/>
          <w:sz w:val="24"/>
        </w:rPr>
        <w:t xml:space="preserve"> </w:t>
      </w:r>
      <w:r>
        <w:rPr>
          <w:color w:val="000000"/>
          <w:sz w:val="24"/>
        </w:rPr>
        <w:t>пребывания воспитанников.</w:t>
      </w:r>
    </w:p>
    <w:p w14:paraId="47AF2E93"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58"/>
          <w:sz w:val="24"/>
        </w:rPr>
        <w:t xml:space="preserve"> </w:t>
      </w:r>
      <w:r>
        <w:rPr>
          <w:color w:val="000000"/>
          <w:sz w:val="24"/>
        </w:rPr>
        <w:t>детском</w:t>
      </w:r>
      <w:r>
        <w:rPr>
          <w:color w:val="000000"/>
          <w:spacing w:val="59"/>
          <w:sz w:val="24"/>
        </w:rPr>
        <w:t xml:space="preserve"> </w:t>
      </w:r>
      <w:r>
        <w:rPr>
          <w:color w:val="000000"/>
          <w:spacing w:val="2"/>
          <w:sz w:val="24"/>
        </w:rPr>
        <w:t>саду</w:t>
      </w:r>
      <w:r>
        <w:rPr>
          <w:color w:val="000000"/>
          <w:spacing w:val="53"/>
          <w:sz w:val="24"/>
        </w:rPr>
        <w:t xml:space="preserve"> </w:t>
      </w:r>
      <w:r>
        <w:rPr>
          <w:color w:val="000000"/>
          <w:sz w:val="24"/>
        </w:rPr>
        <w:t>созданы</w:t>
      </w:r>
      <w:r>
        <w:rPr>
          <w:color w:val="000000"/>
          <w:spacing w:val="59"/>
          <w:sz w:val="24"/>
        </w:rPr>
        <w:t xml:space="preserve"> </w:t>
      </w:r>
      <w:r>
        <w:rPr>
          <w:color w:val="000000"/>
          <w:sz w:val="24"/>
        </w:rPr>
        <w:t>следующие</w:t>
      </w:r>
      <w:r>
        <w:rPr>
          <w:color w:val="000000"/>
          <w:spacing w:val="59"/>
          <w:sz w:val="24"/>
        </w:rPr>
        <w:t xml:space="preserve"> </w:t>
      </w:r>
      <w:r>
        <w:rPr>
          <w:color w:val="000000"/>
          <w:sz w:val="24"/>
        </w:rPr>
        <w:t>специальные</w:t>
      </w:r>
      <w:r>
        <w:rPr>
          <w:color w:val="000000"/>
          <w:spacing w:val="60"/>
          <w:sz w:val="24"/>
        </w:rPr>
        <w:t xml:space="preserve"> </w:t>
      </w:r>
      <w:r>
        <w:rPr>
          <w:color w:val="000000"/>
          <w:spacing w:val="-1"/>
          <w:sz w:val="24"/>
        </w:rPr>
        <w:t>условия</w:t>
      </w:r>
      <w:r>
        <w:rPr>
          <w:color w:val="000000"/>
          <w:spacing w:val="61"/>
          <w:sz w:val="24"/>
        </w:rPr>
        <w:t xml:space="preserve"> </w:t>
      </w:r>
      <w:r>
        <w:rPr>
          <w:color w:val="000000"/>
          <w:sz w:val="24"/>
        </w:rPr>
        <w:t>реализации</w:t>
      </w:r>
      <w:r>
        <w:rPr>
          <w:color w:val="000000"/>
          <w:spacing w:val="60"/>
          <w:sz w:val="24"/>
        </w:rPr>
        <w:t xml:space="preserve"> </w:t>
      </w:r>
      <w:r>
        <w:rPr>
          <w:color w:val="000000"/>
          <w:sz w:val="24"/>
        </w:rPr>
        <w:t>Программы</w:t>
      </w:r>
      <w:r>
        <w:rPr>
          <w:color w:val="000000"/>
          <w:spacing w:val="60"/>
          <w:sz w:val="24"/>
        </w:rPr>
        <w:t xml:space="preserve"> </w:t>
      </w:r>
      <w:r>
        <w:rPr>
          <w:color w:val="000000"/>
          <w:sz w:val="24"/>
        </w:rPr>
        <w:t>для детей</w:t>
      </w:r>
      <w:r>
        <w:rPr>
          <w:color w:val="000000"/>
          <w:spacing w:val="1"/>
          <w:sz w:val="24"/>
        </w:rPr>
        <w:t xml:space="preserve"> </w:t>
      </w:r>
      <w:r>
        <w:rPr>
          <w:color w:val="000000"/>
          <w:sz w:val="24"/>
        </w:rPr>
        <w:t>с</w:t>
      </w:r>
      <w:r>
        <w:rPr>
          <w:color w:val="000000"/>
          <w:spacing w:val="-1"/>
          <w:sz w:val="24"/>
        </w:rPr>
        <w:t xml:space="preserve"> ОВЗ:</w:t>
      </w:r>
    </w:p>
    <w:p w14:paraId="269AA34F"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нормативно</w:t>
      </w:r>
      <w:r>
        <w:rPr>
          <w:color w:val="000000"/>
          <w:spacing w:val="-1"/>
          <w:sz w:val="24"/>
        </w:rPr>
        <w:t>-</w:t>
      </w:r>
      <w:r>
        <w:rPr>
          <w:color w:val="000000"/>
          <w:sz w:val="24"/>
        </w:rPr>
        <w:t>правовое</w:t>
      </w:r>
      <w:r>
        <w:rPr>
          <w:color w:val="000000"/>
          <w:spacing w:val="126"/>
          <w:sz w:val="24"/>
        </w:rPr>
        <w:t xml:space="preserve"> </w:t>
      </w:r>
      <w:r>
        <w:rPr>
          <w:color w:val="000000"/>
          <w:sz w:val="24"/>
        </w:rPr>
        <w:t>и</w:t>
      </w:r>
      <w:r>
        <w:rPr>
          <w:color w:val="000000"/>
          <w:spacing w:val="128"/>
          <w:sz w:val="24"/>
        </w:rPr>
        <w:t xml:space="preserve"> </w:t>
      </w:r>
      <w:r>
        <w:rPr>
          <w:color w:val="000000"/>
          <w:sz w:val="24"/>
        </w:rPr>
        <w:t>программно</w:t>
      </w:r>
      <w:r>
        <w:rPr>
          <w:color w:val="000000"/>
          <w:spacing w:val="-1"/>
          <w:sz w:val="24"/>
        </w:rPr>
        <w:t>-</w:t>
      </w:r>
      <w:r>
        <w:rPr>
          <w:color w:val="000000"/>
          <w:sz w:val="24"/>
        </w:rPr>
        <w:t>методическое</w:t>
      </w:r>
      <w:r>
        <w:rPr>
          <w:color w:val="000000"/>
          <w:spacing w:val="126"/>
          <w:sz w:val="24"/>
        </w:rPr>
        <w:t xml:space="preserve"> </w:t>
      </w:r>
      <w:r>
        <w:rPr>
          <w:color w:val="000000"/>
          <w:sz w:val="24"/>
        </w:rPr>
        <w:t>обеспечение</w:t>
      </w:r>
      <w:r>
        <w:rPr>
          <w:color w:val="000000"/>
          <w:spacing w:val="126"/>
          <w:sz w:val="24"/>
        </w:rPr>
        <w:t xml:space="preserve"> </w:t>
      </w:r>
      <w:r>
        <w:rPr>
          <w:color w:val="000000"/>
          <w:sz w:val="24"/>
        </w:rPr>
        <w:t>(адаптация</w:t>
      </w:r>
      <w:r>
        <w:rPr>
          <w:color w:val="000000"/>
          <w:spacing w:val="127"/>
          <w:sz w:val="24"/>
        </w:rPr>
        <w:t xml:space="preserve"> </w:t>
      </w:r>
      <w:r>
        <w:rPr>
          <w:color w:val="000000"/>
          <w:sz w:val="24"/>
        </w:rPr>
        <w:t>основной образовательной</w:t>
      </w:r>
      <w:r>
        <w:rPr>
          <w:color w:val="000000"/>
          <w:spacing w:val="1"/>
          <w:sz w:val="24"/>
        </w:rPr>
        <w:t xml:space="preserve"> </w:t>
      </w:r>
      <w:r>
        <w:rPr>
          <w:color w:val="000000"/>
          <w:sz w:val="24"/>
        </w:rPr>
        <w:t>программы);</w:t>
      </w:r>
    </w:p>
    <w:p w14:paraId="1577C260"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психолого</w:t>
      </w:r>
      <w:r>
        <w:rPr>
          <w:color w:val="000000"/>
          <w:spacing w:val="-1"/>
          <w:sz w:val="24"/>
        </w:rPr>
        <w:t>-</w:t>
      </w:r>
      <w:r>
        <w:rPr>
          <w:color w:val="000000"/>
          <w:sz w:val="24"/>
        </w:rPr>
        <w:t>педагогическое</w:t>
      </w:r>
      <w:r>
        <w:rPr>
          <w:color w:val="000000"/>
          <w:spacing w:val="249"/>
          <w:sz w:val="24"/>
        </w:rPr>
        <w:t xml:space="preserve"> </w:t>
      </w:r>
      <w:r>
        <w:rPr>
          <w:color w:val="000000"/>
          <w:sz w:val="24"/>
        </w:rPr>
        <w:t>сопровождение</w:t>
      </w:r>
      <w:r>
        <w:rPr>
          <w:color w:val="000000"/>
          <w:spacing w:val="248"/>
          <w:sz w:val="24"/>
        </w:rPr>
        <w:t xml:space="preserve"> </w:t>
      </w:r>
      <w:r>
        <w:rPr>
          <w:color w:val="000000"/>
          <w:spacing w:val="1"/>
          <w:sz w:val="24"/>
        </w:rPr>
        <w:t>(психолого</w:t>
      </w:r>
      <w:r>
        <w:rPr>
          <w:color w:val="000000"/>
          <w:spacing w:val="-3"/>
          <w:sz w:val="24"/>
        </w:rPr>
        <w:t>-</w:t>
      </w:r>
      <w:r>
        <w:rPr>
          <w:color w:val="000000"/>
          <w:sz w:val="24"/>
        </w:rPr>
        <w:t>педагогические</w:t>
      </w:r>
      <w:r>
        <w:rPr>
          <w:color w:val="000000"/>
          <w:spacing w:val="248"/>
          <w:sz w:val="24"/>
        </w:rPr>
        <w:t xml:space="preserve"> </w:t>
      </w:r>
      <w:r>
        <w:rPr>
          <w:color w:val="000000"/>
          <w:sz w:val="24"/>
        </w:rPr>
        <w:t>консилиумы, психологическая и</w:t>
      </w:r>
      <w:r>
        <w:rPr>
          <w:color w:val="000000"/>
          <w:spacing w:val="1"/>
          <w:sz w:val="24"/>
        </w:rPr>
        <w:t xml:space="preserve"> </w:t>
      </w:r>
      <w:r>
        <w:rPr>
          <w:color w:val="000000"/>
          <w:sz w:val="24"/>
        </w:rPr>
        <w:t xml:space="preserve">медицинская </w:t>
      </w:r>
      <w:r>
        <w:rPr>
          <w:color w:val="000000"/>
          <w:spacing w:val="-1"/>
          <w:sz w:val="24"/>
        </w:rPr>
        <w:t>службы</w:t>
      </w:r>
      <w:r>
        <w:rPr>
          <w:color w:val="000000"/>
          <w:spacing w:val="1"/>
          <w:sz w:val="24"/>
        </w:rPr>
        <w:t xml:space="preserve"> </w:t>
      </w:r>
      <w:r>
        <w:rPr>
          <w:color w:val="000000"/>
          <w:sz w:val="24"/>
        </w:rPr>
        <w:t>детского сада);</w:t>
      </w:r>
    </w:p>
    <w:p w14:paraId="2E68AAF4" w14:textId="77777777" w:rsidR="002C6E8D" w:rsidRDefault="0069355F" w:rsidP="00B640E2">
      <w:pPr>
        <w:pBdr>
          <w:top w:val="none" w:sz="4" w:space="0" w:color="000000"/>
          <w:left w:val="none" w:sz="4" w:space="0" w:color="000000"/>
          <w:bottom w:val="none" w:sz="4" w:space="0" w:color="000000"/>
          <w:right w:val="none" w:sz="4" w:space="0" w:color="000000"/>
        </w:pBdr>
        <w:spacing w:before="40"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взаимодействие</w:t>
      </w:r>
      <w:r>
        <w:rPr>
          <w:color w:val="000000"/>
          <w:spacing w:val="52"/>
          <w:sz w:val="24"/>
        </w:rPr>
        <w:t xml:space="preserve"> </w:t>
      </w:r>
      <w:r>
        <w:rPr>
          <w:color w:val="000000"/>
          <w:sz w:val="24"/>
        </w:rPr>
        <w:t>детского</w:t>
      </w:r>
      <w:r>
        <w:rPr>
          <w:color w:val="000000"/>
          <w:spacing w:val="53"/>
          <w:sz w:val="24"/>
        </w:rPr>
        <w:t xml:space="preserve"> </w:t>
      </w:r>
      <w:r>
        <w:rPr>
          <w:color w:val="000000"/>
          <w:spacing w:val="-1"/>
          <w:sz w:val="24"/>
        </w:rPr>
        <w:t>сада</w:t>
      </w:r>
      <w:r>
        <w:rPr>
          <w:color w:val="000000"/>
          <w:spacing w:val="52"/>
          <w:sz w:val="24"/>
        </w:rPr>
        <w:t xml:space="preserve"> </w:t>
      </w:r>
      <w:r>
        <w:rPr>
          <w:color w:val="000000"/>
          <w:sz w:val="24"/>
        </w:rPr>
        <w:t>и</w:t>
      </w:r>
      <w:r>
        <w:rPr>
          <w:color w:val="000000"/>
          <w:spacing w:val="53"/>
          <w:sz w:val="24"/>
        </w:rPr>
        <w:t xml:space="preserve"> </w:t>
      </w:r>
      <w:r>
        <w:rPr>
          <w:color w:val="000000"/>
          <w:sz w:val="24"/>
        </w:rPr>
        <w:t>семьи</w:t>
      </w:r>
      <w:r>
        <w:rPr>
          <w:color w:val="000000"/>
          <w:spacing w:val="54"/>
          <w:sz w:val="24"/>
        </w:rPr>
        <w:t xml:space="preserve"> </w:t>
      </w:r>
      <w:r>
        <w:rPr>
          <w:color w:val="000000"/>
          <w:sz w:val="24"/>
        </w:rPr>
        <w:t>(единство</w:t>
      </w:r>
      <w:r>
        <w:rPr>
          <w:color w:val="000000"/>
          <w:spacing w:val="52"/>
          <w:sz w:val="24"/>
        </w:rPr>
        <w:t xml:space="preserve"> </w:t>
      </w:r>
      <w:r>
        <w:rPr>
          <w:color w:val="000000"/>
          <w:sz w:val="24"/>
        </w:rPr>
        <w:t>и</w:t>
      </w:r>
      <w:r>
        <w:rPr>
          <w:color w:val="000000"/>
          <w:spacing w:val="53"/>
          <w:sz w:val="24"/>
        </w:rPr>
        <w:t xml:space="preserve"> </w:t>
      </w:r>
      <w:r>
        <w:rPr>
          <w:color w:val="000000"/>
          <w:sz w:val="24"/>
        </w:rPr>
        <w:t>согласованность</w:t>
      </w:r>
      <w:r>
        <w:rPr>
          <w:color w:val="000000"/>
          <w:spacing w:val="53"/>
          <w:sz w:val="24"/>
        </w:rPr>
        <w:t xml:space="preserve"> </w:t>
      </w:r>
      <w:r>
        <w:rPr>
          <w:color w:val="000000"/>
          <w:spacing w:val="-1"/>
          <w:sz w:val="24"/>
        </w:rPr>
        <w:t>всех</w:t>
      </w:r>
      <w:r>
        <w:rPr>
          <w:color w:val="000000"/>
          <w:spacing w:val="56"/>
          <w:sz w:val="24"/>
        </w:rPr>
        <w:t xml:space="preserve"> </w:t>
      </w:r>
      <w:r>
        <w:rPr>
          <w:color w:val="000000"/>
          <w:sz w:val="24"/>
        </w:rPr>
        <w:t>требований</w:t>
      </w:r>
      <w:r>
        <w:rPr>
          <w:color w:val="000000"/>
          <w:spacing w:val="51"/>
          <w:sz w:val="24"/>
        </w:rPr>
        <w:t xml:space="preserve"> </w:t>
      </w:r>
      <w:r>
        <w:rPr>
          <w:color w:val="000000"/>
          <w:sz w:val="24"/>
        </w:rPr>
        <w:t>к ребёнку</w:t>
      </w:r>
      <w:r>
        <w:rPr>
          <w:color w:val="000000"/>
          <w:spacing w:val="-5"/>
          <w:sz w:val="24"/>
        </w:rPr>
        <w:t xml:space="preserve"> </w:t>
      </w:r>
      <w:r>
        <w:rPr>
          <w:color w:val="000000"/>
          <w:sz w:val="24"/>
        </w:rPr>
        <w:t>с</w:t>
      </w:r>
      <w:r>
        <w:rPr>
          <w:color w:val="000000"/>
          <w:spacing w:val="-1"/>
          <w:sz w:val="24"/>
        </w:rPr>
        <w:t xml:space="preserve"> </w:t>
      </w:r>
      <w:r>
        <w:rPr>
          <w:color w:val="000000"/>
          <w:sz w:val="24"/>
        </w:rPr>
        <w:t>ОВЗ);</w:t>
      </w:r>
    </w:p>
    <w:p w14:paraId="00731076"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специальные</w:t>
      </w:r>
      <w:r>
        <w:rPr>
          <w:color w:val="000000"/>
          <w:spacing w:val="106"/>
          <w:sz w:val="24"/>
        </w:rPr>
        <w:t xml:space="preserve"> </w:t>
      </w:r>
      <w:r>
        <w:rPr>
          <w:color w:val="000000"/>
          <w:sz w:val="24"/>
        </w:rPr>
        <w:t>психолого</w:t>
      </w:r>
      <w:r>
        <w:rPr>
          <w:color w:val="000000"/>
          <w:spacing w:val="-1"/>
          <w:sz w:val="24"/>
        </w:rPr>
        <w:t>-</w:t>
      </w:r>
      <w:r>
        <w:rPr>
          <w:color w:val="000000"/>
          <w:sz w:val="24"/>
        </w:rPr>
        <w:t>педагогические</w:t>
      </w:r>
      <w:r>
        <w:rPr>
          <w:color w:val="000000"/>
          <w:spacing w:val="112"/>
          <w:sz w:val="24"/>
        </w:rPr>
        <w:t xml:space="preserve"> </w:t>
      </w:r>
      <w:r>
        <w:rPr>
          <w:color w:val="000000"/>
          <w:sz w:val="24"/>
        </w:rPr>
        <w:t>условия</w:t>
      </w:r>
      <w:r>
        <w:rPr>
          <w:color w:val="000000"/>
          <w:spacing w:val="110"/>
          <w:sz w:val="24"/>
        </w:rPr>
        <w:t xml:space="preserve"> </w:t>
      </w:r>
      <w:r>
        <w:rPr>
          <w:color w:val="000000"/>
          <w:spacing w:val="-1"/>
          <w:sz w:val="24"/>
        </w:rPr>
        <w:t>(учёт</w:t>
      </w:r>
      <w:r>
        <w:rPr>
          <w:color w:val="000000"/>
          <w:spacing w:val="112"/>
          <w:sz w:val="24"/>
        </w:rPr>
        <w:t xml:space="preserve"> </w:t>
      </w:r>
      <w:r>
        <w:rPr>
          <w:color w:val="000000"/>
          <w:sz w:val="24"/>
        </w:rPr>
        <w:t>индивидуальных</w:t>
      </w:r>
      <w:r>
        <w:rPr>
          <w:color w:val="000000"/>
          <w:spacing w:val="112"/>
          <w:sz w:val="24"/>
        </w:rPr>
        <w:t xml:space="preserve"> </w:t>
      </w:r>
      <w:r>
        <w:rPr>
          <w:color w:val="000000"/>
          <w:sz w:val="24"/>
        </w:rPr>
        <w:t>особенностей ребёнка;</w:t>
      </w:r>
      <w:r>
        <w:rPr>
          <w:color w:val="000000"/>
          <w:spacing w:val="92"/>
          <w:sz w:val="24"/>
        </w:rPr>
        <w:t xml:space="preserve"> </w:t>
      </w:r>
      <w:r>
        <w:rPr>
          <w:color w:val="000000"/>
          <w:sz w:val="24"/>
        </w:rPr>
        <w:t>соблюдение</w:t>
      </w:r>
      <w:r>
        <w:rPr>
          <w:color w:val="000000"/>
          <w:spacing w:val="90"/>
          <w:sz w:val="24"/>
        </w:rPr>
        <w:t xml:space="preserve"> </w:t>
      </w:r>
      <w:r>
        <w:rPr>
          <w:color w:val="000000"/>
          <w:sz w:val="24"/>
        </w:rPr>
        <w:t>атмосферы</w:t>
      </w:r>
      <w:r>
        <w:rPr>
          <w:color w:val="000000"/>
          <w:spacing w:val="90"/>
          <w:sz w:val="24"/>
        </w:rPr>
        <w:t xml:space="preserve"> </w:t>
      </w:r>
      <w:r>
        <w:rPr>
          <w:color w:val="000000"/>
          <w:sz w:val="24"/>
        </w:rPr>
        <w:t>доброжелательности,</w:t>
      </w:r>
      <w:r>
        <w:rPr>
          <w:color w:val="000000"/>
          <w:spacing w:val="91"/>
          <w:sz w:val="24"/>
        </w:rPr>
        <w:t xml:space="preserve"> </w:t>
      </w:r>
      <w:r>
        <w:rPr>
          <w:color w:val="000000"/>
          <w:sz w:val="24"/>
        </w:rPr>
        <w:t>психологической</w:t>
      </w:r>
      <w:r>
        <w:rPr>
          <w:color w:val="000000"/>
          <w:spacing w:val="92"/>
          <w:sz w:val="24"/>
        </w:rPr>
        <w:t xml:space="preserve"> </w:t>
      </w:r>
      <w:r>
        <w:rPr>
          <w:color w:val="000000"/>
          <w:sz w:val="24"/>
        </w:rPr>
        <w:t>безопасности,</w:t>
      </w:r>
      <w:r>
        <w:rPr>
          <w:rFonts w:ascii="Calibri" w:eastAsia="Calibri" w:hAnsi="Calibri" w:cs="Calibri"/>
          <w:sz w:val="22"/>
        </w:rPr>
        <w:t xml:space="preserve"> </w:t>
      </w:r>
      <w:r>
        <w:rPr>
          <w:color w:val="000000"/>
          <w:sz w:val="24"/>
        </w:rPr>
        <w:t>комфортного</w:t>
      </w:r>
      <w:r>
        <w:rPr>
          <w:color w:val="000000"/>
          <w:spacing w:val="108"/>
          <w:sz w:val="24"/>
        </w:rPr>
        <w:t xml:space="preserve"> </w:t>
      </w:r>
      <w:r>
        <w:rPr>
          <w:color w:val="000000"/>
          <w:sz w:val="24"/>
        </w:rPr>
        <w:t>психоэмоционального</w:t>
      </w:r>
      <w:r>
        <w:rPr>
          <w:color w:val="000000"/>
          <w:spacing w:val="110"/>
          <w:sz w:val="24"/>
        </w:rPr>
        <w:t xml:space="preserve"> </w:t>
      </w:r>
      <w:r>
        <w:rPr>
          <w:color w:val="000000"/>
          <w:sz w:val="24"/>
        </w:rPr>
        <w:t>режима;</w:t>
      </w:r>
      <w:r>
        <w:rPr>
          <w:color w:val="000000"/>
          <w:spacing w:val="109"/>
          <w:sz w:val="24"/>
        </w:rPr>
        <w:t xml:space="preserve"> </w:t>
      </w:r>
      <w:r>
        <w:rPr>
          <w:color w:val="000000"/>
          <w:sz w:val="24"/>
        </w:rPr>
        <w:t>стремление</w:t>
      </w:r>
      <w:r>
        <w:rPr>
          <w:color w:val="000000"/>
          <w:spacing w:val="109"/>
          <w:sz w:val="24"/>
        </w:rPr>
        <w:t xml:space="preserve"> </w:t>
      </w:r>
      <w:r>
        <w:rPr>
          <w:color w:val="000000"/>
          <w:sz w:val="24"/>
        </w:rPr>
        <w:t>к</w:t>
      </w:r>
      <w:r>
        <w:rPr>
          <w:color w:val="000000"/>
          <w:spacing w:val="111"/>
          <w:sz w:val="24"/>
        </w:rPr>
        <w:t xml:space="preserve"> </w:t>
      </w:r>
      <w:r>
        <w:rPr>
          <w:color w:val="000000"/>
          <w:sz w:val="24"/>
        </w:rPr>
        <w:t>безоценочному</w:t>
      </w:r>
      <w:r>
        <w:rPr>
          <w:color w:val="000000"/>
          <w:spacing w:val="105"/>
          <w:sz w:val="24"/>
        </w:rPr>
        <w:t xml:space="preserve"> </w:t>
      </w:r>
      <w:r>
        <w:rPr>
          <w:color w:val="000000"/>
          <w:sz w:val="24"/>
        </w:rPr>
        <w:t>принятию</w:t>
      </w:r>
      <w:r>
        <w:t xml:space="preserve"> </w:t>
      </w:r>
      <w:r>
        <w:rPr>
          <w:color w:val="000000"/>
          <w:sz w:val="24"/>
        </w:rPr>
        <w:t xml:space="preserve">ребёнка, пониманию </w:t>
      </w:r>
      <w:r>
        <w:rPr>
          <w:color w:val="000000"/>
          <w:spacing w:val="1"/>
          <w:sz w:val="24"/>
        </w:rPr>
        <w:t>его</w:t>
      </w:r>
      <w:r>
        <w:rPr>
          <w:color w:val="000000"/>
          <w:spacing w:val="-1"/>
          <w:sz w:val="24"/>
        </w:rPr>
        <w:t xml:space="preserve"> </w:t>
      </w:r>
      <w:r>
        <w:rPr>
          <w:color w:val="000000"/>
          <w:sz w:val="24"/>
        </w:rPr>
        <w:t>ситуации</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14:paraId="594B2CB9"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здоровьесберегающие</w:t>
      </w:r>
      <w:r>
        <w:rPr>
          <w:color w:val="000000"/>
          <w:spacing w:val="64"/>
          <w:sz w:val="24"/>
        </w:rPr>
        <w:t xml:space="preserve"> </w:t>
      </w:r>
      <w:r>
        <w:rPr>
          <w:color w:val="000000"/>
          <w:sz w:val="24"/>
        </w:rPr>
        <w:t>мероприятия</w:t>
      </w:r>
      <w:r>
        <w:rPr>
          <w:color w:val="000000"/>
          <w:spacing w:val="62"/>
          <w:sz w:val="24"/>
        </w:rPr>
        <w:t xml:space="preserve"> </w:t>
      </w:r>
      <w:r>
        <w:rPr>
          <w:color w:val="000000"/>
          <w:sz w:val="24"/>
        </w:rPr>
        <w:t>(укрепление</w:t>
      </w:r>
      <w:r>
        <w:rPr>
          <w:color w:val="000000"/>
          <w:spacing w:val="61"/>
          <w:sz w:val="24"/>
        </w:rPr>
        <w:t xml:space="preserve"> </w:t>
      </w:r>
      <w:r>
        <w:rPr>
          <w:color w:val="000000"/>
          <w:sz w:val="24"/>
        </w:rPr>
        <w:t>физического</w:t>
      </w:r>
      <w:r>
        <w:rPr>
          <w:color w:val="000000"/>
          <w:spacing w:val="62"/>
          <w:sz w:val="24"/>
        </w:rPr>
        <w:t xml:space="preserve"> </w:t>
      </w:r>
      <w:r>
        <w:rPr>
          <w:color w:val="000000"/>
          <w:sz w:val="24"/>
        </w:rPr>
        <w:t>и</w:t>
      </w:r>
      <w:r>
        <w:rPr>
          <w:color w:val="000000"/>
          <w:spacing w:val="63"/>
          <w:sz w:val="24"/>
        </w:rPr>
        <w:t xml:space="preserve"> </w:t>
      </w:r>
      <w:r>
        <w:rPr>
          <w:color w:val="000000"/>
          <w:sz w:val="24"/>
        </w:rPr>
        <w:t>психического</w:t>
      </w:r>
      <w:r>
        <w:rPr>
          <w:color w:val="000000"/>
          <w:spacing w:val="62"/>
          <w:sz w:val="24"/>
        </w:rPr>
        <w:t xml:space="preserve"> </w:t>
      </w:r>
      <w:r>
        <w:rPr>
          <w:color w:val="000000"/>
          <w:sz w:val="24"/>
        </w:rPr>
        <w:t xml:space="preserve">здоровья, </w:t>
      </w:r>
      <w:r>
        <w:rPr>
          <w:color w:val="000000"/>
          <w:spacing w:val="300"/>
          <w:sz w:val="24"/>
        </w:rPr>
        <w:t> </w:t>
      </w:r>
      <w:r>
        <w:rPr>
          <w:color w:val="000000"/>
          <w:sz w:val="24"/>
        </w:rPr>
        <w:t>профилактика</w:t>
      </w:r>
      <w:r>
        <w:rPr>
          <w:color w:val="000000"/>
          <w:spacing w:val="15"/>
          <w:sz w:val="24"/>
        </w:rPr>
        <w:t xml:space="preserve"> </w:t>
      </w:r>
      <w:r>
        <w:rPr>
          <w:color w:val="000000"/>
          <w:sz w:val="24"/>
        </w:rPr>
        <w:t>физических,</w:t>
      </w:r>
      <w:r>
        <w:rPr>
          <w:color w:val="000000"/>
          <w:spacing w:val="19"/>
          <w:sz w:val="24"/>
        </w:rPr>
        <w:t xml:space="preserve"> </w:t>
      </w:r>
      <w:r>
        <w:rPr>
          <w:color w:val="000000"/>
          <w:spacing w:val="-1"/>
          <w:sz w:val="24"/>
        </w:rPr>
        <w:t>умственных</w:t>
      </w:r>
      <w:r>
        <w:rPr>
          <w:color w:val="000000"/>
          <w:spacing w:val="19"/>
          <w:sz w:val="24"/>
        </w:rPr>
        <w:t xml:space="preserve"> </w:t>
      </w:r>
      <w:r>
        <w:rPr>
          <w:color w:val="000000"/>
          <w:sz w:val="24"/>
        </w:rPr>
        <w:t>и</w:t>
      </w:r>
      <w:r>
        <w:rPr>
          <w:color w:val="000000"/>
          <w:spacing w:val="17"/>
          <w:sz w:val="24"/>
        </w:rPr>
        <w:t xml:space="preserve"> </w:t>
      </w:r>
      <w:r>
        <w:rPr>
          <w:color w:val="000000"/>
          <w:sz w:val="24"/>
        </w:rPr>
        <w:t>психологических</w:t>
      </w:r>
      <w:r>
        <w:rPr>
          <w:color w:val="000000"/>
          <w:spacing w:val="19"/>
          <w:sz w:val="24"/>
        </w:rPr>
        <w:t xml:space="preserve"> </w:t>
      </w:r>
      <w:r>
        <w:rPr>
          <w:color w:val="000000"/>
          <w:sz w:val="24"/>
        </w:rPr>
        <w:t>перегрузок</w:t>
      </w:r>
      <w:r>
        <w:rPr>
          <w:color w:val="000000"/>
          <w:spacing w:val="18"/>
          <w:sz w:val="24"/>
        </w:rPr>
        <w:t xml:space="preserve"> </w:t>
      </w:r>
      <w:r>
        <w:rPr>
          <w:color w:val="000000"/>
          <w:sz w:val="24"/>
        </w:rPr>
        <w:t>детей,</w:t>
      </w:r>
      <w:r>
        <w:rPr>
          <w:color w:val="000000"/>
          <w:spacing w:val="17"/>
          <w:sz w:val="24"/>
        </w:rPr>
        <w:t xml:space="preserve"> </w:t>
      </w:r>
      <w:r>
        <w:rPr>
          <w:color w:val="000000"/>
          <w:sz w:val="24"/>
        </w:rPr>
        <w:t xml:space="preserve">соблюдение </w:t>
      </w:r>
      <w:r>
        <w:rPr>
          <w:color w:val="000000"/>
          <w:spacing w:val="300"/>
          <w:sz w:val="24"/>
        </w:rPr>
        <w:t> </w:t>
      </w:r>
      <w:r>
        <w:rPr>
          <w:color w:val="000000"/>
          <w:sz w:val="24"/>
        </w:rPr>
        <w:t>санитарно</w:t>
      </w:r>
      <w:r>
        <w:rPr>
          <w:color w:val="000000"/>
          <w:spacing w:val="-1"/>
          <w:sz w:val="24"/>
        </w:rPr>
        <w:t>-</w:t>
      </w:r>
      <w:r>
        <w:rPr>
          <w:color w:val="000000"/>
          <w:sz w:val="24"/>
        </w:rPr>
        <w:t>гигиенических правил и</w:t>
      </w:r>
      <w:r>
        <w:rPr>
          <w:color w:val="000000"/>
          <w:spacing w:val="-1"/>
          <w:sz w:val="24"/>
        </w:rPr>
        <w:t xml:space="preserve"> </w:t>
      </w:r>
      <w:r>
        <w:rPr>
          <w:color w:val="000000"/>
          <w:sz w:val="24"/>
        </w:rPr>
        <w:t>норм);</w:t>
      </w:r>
    </w:p>
    <w:p w14:paraId="33FF9558"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совместное</w:t>
      </w:r>
      <w:r>
        <w:rPr>
          <w:color w:val="000000"/>
          <w:spacing w:val="44"/>
          <w:sz w:val="24"/>
        </w:rPr>
        <w:t xml:space="preserve"> </w:t>
      </w:r>
      <w:r>
        <w:rPr>
          <w:color w:val="000000"/>
          <w:spacing w:val="-1"/>
          <w:sz w:val="24"/>
        </w:rPr>
        <w:t>участие</w:t>
      </w:r>
      <w:r>
        <w:rPr>
          <w:color w:val="000000"/>
          <w:spacing w:val="43"/>
          <w:sz w:val="24"/>
        </w:rPr>
        <w:t xml:space="preserve"> </w:t>
      </w:r>
      <w:r>
        <w:rPr>
          <w:color w:val="000000"/>
          <w:sz w:val="24"/>
        </w:rPr>
        <w:t>детей</w:t>
      </w:r>
      <w:r>
        <w:rPr>
          <w:color w:val="000000"/>
          <w:spacing w:val="44"/>
          <w:sz w:val="24"/>
        </w:rPr>
        <w:t xml:space="preserve"> </w:t>
      </w:r>
      <w:r>
        <w:rPr>
          <w:color w:val="000000"/>
          <w:sz w:val="24"/>
        </w:rPr>
        <w:t>с</w:t>
      </w:r>
      <w:r>
        <w:rPr>
          <w:color w:val="000000"/>
          <w:spacing w:val="42"/>
          <w:sz w:val="24"/>
        </w:rPr>
        <w:t xml:space="preserve"> </w:t>
      </w:r>
      <w:r>
        <w:rPr>
          <w:color w:val="000000"/>
          <w:spacing w:val="-1"/>
          <w:sz w:val="24"/>
        </w:rPr>
        <w:t>ОВЗ</w:t>
      </w:r>
      <w:r>
        <w:rPr>
          <w:color w:val="000000"/>
          <w:spacing w:val="50"/>
          <w:sz w:val="24"/>
        </w:rPr>
        <w:t xml:space="preserve"> </w:t>
      </w:r>
      <w:r>
        <w:rPr>
          <w:color w:val="000000"/>
          <w:sz w:val="24"/>
        </w:rPr>
        <w:t>в</w:t>
      </w:r>
      <w:r>
        <w:rPr>
          <w:color w:val="000000"/>
          <w:spacing w:val="42"/>
          <w:sz w:val="24"/>
        </w:rPr>
        <w:t xml:space="preserve"> </w:t>
      </w:r>
      <w:r>
        <w:rPr>
          <w:color w:val="000000"/>
          <w:sz w:val="24"/>
        </w:rPr>
        <w:t>образовательном</w:t>
      </w:r>
      <w:r>
        <w:rPr>
          <w:color w:val="000000"/>
          <w:spacing w:val="42"/>
          <w:sz w:val="24"/>
        </w:rPr>
        <w:t xml:space="preserve"> </w:t>
      </w:r>
      <w:r>
        <w:rPr>
          <w:color w:val="000000"/>
          <w:sz w:val="24"/>
        </w:rPr>
        <w:t>процессе</w:t>
      </w:r>
      <w:r>
        <w:rPr>
          <w:color w:val="000000"/>
          <w:spacing w:val="42"/>
          <w:sz w:val="24"/>
        </w:rPr>
        <w:t xml:space="preserve"> </w:t>
      </w:r>
      <w:r>
        <w:rPr>
          <w:color w:val="000000"/>
          <w:sz w:val="24"/>
        </w:rPr>
        <w:t>и</w:t>
      </w:r>
      <w:r>
        <w:rPr>
          <w:color w:val="000000"/>
          <w:spacing w:val="44"/>
          <w:sz w:val="24"/>
        </w:rPr>
        <w:t xml:space="preserve"> </w:t>
      </w:r>
      <w:r>
        <w:rPr>
          <w:color w:val="000000"/>
          <w:sz w:val="24"/>
        </w:rPr>
        <w:t>других</w:t>
      </w:r>
      <w:r>
        <w:rPr>
          <w:color w:val="000000"/>
          <w:spacing w:val="45"/>
          <w:sz w:val="24"/>
        </w:rPr>
        <w:t xml:space="preserve"> </w:t>
      </w:r>
      <w:r>
        <w:rPr>
          <w:color w:val="000000"/>
          <w:sz w:val="24"/>
        </w:rPr>
        <w:t>мероприятиях</w:t>
      </w:r>
      <w:r>
        <w:rPr>
          <w:color w:val="000000"/>
          <w:spacing w:val="45"/>
          <w:sz w:val="24"/>
        </w:rPr>
        <w:t xml:space="preserve"> </w:t>
      </w:r>
      <w:r>
        <w:rPr>
          <w:color w:val="000000"/>
          <w:sz w:val="24"/>
        </w:rPr>
        <w:t xml:space="preserve">с </w:t>
      </w:r>
      <w:r>
        <w:rPr>
          <w:color w:val="000000"/>
          <w:spacing w:val="300"/>
          <w:sz w:val="24"/>
        </w:rPr>
        <w:t> </w:t>
      </w:r>
      <w:r>
        <w:rPr>
          <w:color w:val="000000"/>
          <w:sz w:val="24"/>
        </w:rPr>
        <w:t>нормально</w:t>
      </w:r>
      <w:r>
        <w:rPr>
          <w:color w:val="000000"/>
          <w:spacing w:val="76"/>
          <w:sz w:val="24"/>
        </w:rPr>
        <w:t xml:space="preserve"> </w:t>
      </w:r>
      <w:r>
        <w:rPr>
          <w:color w:val="000000"/>
          <w:sz w:val="24"/>
        </w:rPr>
        <w:t>развивающимися</w:t>
      </w:r>
      <w:r>
        <w:rPr>
          <w:color w:val="000000"/>
          <w:spacing w:val="77"/>
          <w:sz w:val="24"/>
        </w:rPr>
        <w:t xml:space="preserve"> </w:t>
      </w:r>
      <w:r>
        <w:rPr>
          <w:color w:val="000000"/>
          <w:sz w:val="24"/>
        </w:rPr>
        <w:t>детьми</w:t>
      </w:r>
      <w:r>
        <w:rPr>
          <w:color w:val="000000"/>
          <w:spacing w:val="75"/>
          <w:sz w:val="24"/>
        </w:rPr>
        <w:t xml:space="preserve"> </w:t>
      </w:r>
      <w:r>
        <w:rPr>
          <w:color w:val="000000"/>
          <w:sz w:val="24"/>
        </w:rPr>
        <w:t>(включение</w:t>
      </w:r>
      <w:r>
        <w:rPr>
          <w:color w:val="000000"/>
          <w:spacing w:val="76"/>
          <w:sz w:val="24"/>
        </w:rPr>
        <w:t xml:space="preserve"> </w:t>
      </w:r>
      <w:r>
        <w:rPr>
          <w:color w:val="000000"/>
          <w:sz w:val="24"/>
        </w:rPr>
        <w:t>в</w:t>
      </w:r>
      <w:r>
        <w:rPr>
          <w:color w:val="000000"/>
          <w:spacing w:val="76"/>
          <w:sz w:val="24"/>
        </w:rPr>
        <w:t xml:space="preserve"> </w:t>
      </w:r>
      <w:r>
        <w:rPr>
          <w:color w:val="000000"/>
          <w:sz w:val="24"/>
        </w:rPr>
        <w:t>процесс</w:t>
      </w:r>
      <w:r>
        <w:rPr>
          <w:color w:val="000000"/>
          <w:spacing w:val="76"/>
          <w:sz w:val="24"/>
        </w:rPr>
        <w:t xml:space="preserve"> </w:t>
      </w:r>
      <w:r>
        <w:rPr>
          <w:color w:val="000000"/>
          <w:sz w:val="24"/>
        </w:rPr>
        <w:t>освоения</w:t>
      </w:r>
      <w:r>
        <w:rPr>
          <w:color w:val="000000"/>
          <w:spacing w:val="76"/>
          <w:sz w:val="24"/>
        </w:rPr>
        <w:t xml:space="preserve"> </w:t>
      </w:r>
      <w:r>
        <w:rPr>
          <w:color w:val="000000"/>
          <w:sz w:val="24"/>
        </w:rPr>
        <w:t>Программы</w:t>
      </w:r>
      <w:r>
        <w:rPr>
          <w:color w:val="000000"/>
          <w:spacing w:val="76"/>
          <w:sz w:val="24"/>
        </w:rPr>
        <w:t xml:space="preserve"> </w:t>
      </w:r>
      <w:r>
        <w:rPr>
          <w:color w:val="000000"/>
          <w:spacing w:val="-1"/>
          <w:sz w:val="24"/>
        </w:rPr>
        <w:t xml:space="preserve">всех </w:t>
      </w:r>
      <w:r>
        <w:rPr>
          <w:color w:val="000000"/>
          <w:spacing w:val="300"/>
          <w:sz w:val="24"/>
        </w:rPr>
        <w:t> </w:t>
      </w:r>
      <w:r>
        <w:rPr>
          <w:color w:val="000000"/>
          <w:sz w:val="24"/>
        </w:rPr>
        <w:t>детей</w:t>
      </w:r>
      <w:r>
        <w:rPr>
          <w:color w:val="000000"/>
          <w:spacing w:val="1"/>
          <w:sz w:val="24"/>
        </w:rPr>
        <w:t xml:space="preserve"> </w:t>
      </w:r>
      <w:r>
        <w:rPr>
          <w:color w:val="000000"/>
          <w:spacing w:val="-1"/>
          <w:sz w:val="24"/>
        </w:rPr>
        <w:t>группы,</w:t>
      </w:r>
      <w:r>
        <w:rPr>
          <w:color w:val="000000"/>
          <w:spacing w:val="1"/>
          <w:sz w:val="24"/>
        </w:rPr>
        <w:t xml:space="preserve"> </w:t>
      </w:r>
      <w:r>
        <w:rPr>
          <w:color w:val="000000"/>
          <w:sz w:val="24"/>
        </w:rPr>
        <w:t>независимо от характера</w:t>
      </w:r>
      <w:r>
        <w:rPr>
          <w:color w:val="000000"/>
          <w:spacing w:val="-1"/>
          <w:sz w:val="24"/>
        </w:rPr>
        <w:t xml:space="preserve"> </w:t>
      </w:r>
      <w:r>
        <w:rPr>
          <w:color w:val="000000"/>
          <w:sz w:val="24"/>
        </w:rPr>
        <w:t>и</w:t>
      </w:r>
      <w:r>
        <w:rPr>
          <w:color w:val="000000"/>
          <w:spacing w:val="1"/>
          <w:sz w:val="24"/>
        </w:rPr>
        <w:t xml:space="preserve"> </w:t>
      </w:r>
      <w:r>
        <w:rPr>
          <w:color w:val="000000"/>
          <w:sz w:val="24"/>
        </w:rPr>
        <w:t>тяжести</w:t>
      </w:r>
      <w:r>
        <w:rPr>
          <w:color w:val="000000"/>
          <w:spacing w:val="1"/>
          <w:sz w:val="24"/>
        </w:rPr>
        <w:t xml:space="preserve"> </w:t>
      </w:r>
      <w:r>
        <w:rPr>
          <w:color w:val="000000"/>
          <w:sz w:val="24"/>
        </w:rPr>
        <w:t>нарушений</w:t>
      </w:r>
      <w:r>
        <w:rPr>
          <w:color w:val="000000"/>
          <w:spacing w:val="1"/>
          <w:sz w:val="24"/>
        </w:rPr>
        <w:t xml:space="preserve"> </w:t>
      </w:r>
      <w:r>
        <w:rPr>
          <w:color w:val="000000"/>
          <w:sz w:val="24"/>
        </w:rPr>
        <w:t>в развитии);</w:t>
      </w:r>
    </w:p>
    <w:p w14:paraId="6F1111A1"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Wingdings" w:eastAsia="Wingdings" w:hAnsi="Wingdings" w:cs="Wingdings"/>
          <w:color w:val="000000"/>
          <w:sz w:val="24"/>
        </w:rPr>
        <w:t></w:t>
      </w:r>
      <w:r>
        <w:rPr>
          <w:color w:val="000000"/>
          <w:spacing w:val="111"/>
          <w:sz w:val="24"/>
        </w:rPr>
        <w:t xml:space="preserve"> </w:t>
      </w:r>
      <w:r>
        <w:rPr>
          <w:color w:val="000000"/>
          <w:sz w:val="24"/>
        </w:rPr>
        <w:t>корректное</w:t>
      </w:r>
      <w:r>
        <w:rPr>
          <w:color w:val="000000"/>
          <w:spacing w:val="3"/>
          <w:sz w:val="24"/>
        </w:rPr>
        <w:t xml:space="preserve"> </w:t>
      </w:r>
      <w:r>
        <w:rPr>
          <w:color w:val="000000"/>
          <w:sz w:val="24"/>
        </w:rPr>
        <w:t>и</w:t>
      </w:r>
      <w:r>
        <w:rPr>
          <w:color w:val="000000"/>
          <w:spacing w:val="5"/>
          <w:sz w:val="24"/>
        </w:rPr>
        <w:t xml:space="preserve"> </w:t>
      </w:r>
      <w:r>
        <w:rPr>
          <w:color w:val="000000"/>
          <w:sz w:val="24"/>
        </w:rPr>
        <w:t>гуманное</w:t>
      </w:r>
      <w:r>
        <w:rPr>
          <w:color w:val="000000"/>
          <w:spacing w:val="6"/>
          <w:sz w:val="24"/>
        </w:rPr>
        <w:t xml:space="preserve"> </w:t>
      </w:r>
      <w:r>
        <w:rPr>
          <w:color w:val="000000"/>
          <w:sz w:val="24"/>
        </w:rPr>
        <w:t>оценивание</w:t>
      </w:r>
      <w:r>
        <w:rPr>
          <w:color w:val="000000"/>
          <w:spacing w:val="3"/>
          <w:sz w:val="24"/>
        </w:rPr>
        <w:t xml:space="preserve"> </w:t>
      </w:r>
      <w:r>
        <w:rPr>
          <w:color w:val="000000"/>
          <w:sz w:val="24"/>
        </w:rPr>
        <w:t>динамики</w:t>
      </w:r>
      <w:r>
        <w:rPr>
          <w:color w:val="000000"/>
          <w:spacing w:val="3"/>
          <w:sz w:val="24"/>
        </w:rPr>
        <w:t xml:space="preserve"> </w:t>
      </w:r>
      <w:r>
        <w:rPr>
          <w:color w:val="000000"/>
          <w:sz w:val="24"/>
        </w:rPr>
        <w:t>продвижения</w:t>
      </w:r>
      <w:r>
        <w:rPr>
          <w:color w:val="000000"/>
          <w:spacing w:val="4"/>
          <w:sz w:val="24"/>
        </w:rPr>
        <w:t xml:space="preserve"> </w:t>
      </w:r>
      <w:r>
        <w:rPr>
          <w:color w:val="000000"/>
          <w:sz w:val="24"/>
        </w:rPr>
        <w:t>ребёнка</w:t>
      </w:r>
      <w:r>
        <w:rPr>
          <w:color w:val="000000"/>
          <w:spacing w:val="4"/>
          <w:sz w:val="24"/>
        </w:rPr>
        <w:t xml:space="preserve"> </w:t>
      </w:r>
      <w:r>
        <w:rPr>
          <w:color w:val="000000"/>
          <w:sz w:val="24"/>
        </w:rPr>
        <w:t>(при</w:t>
      </w:r>
      <w:r>
        <w:rPr>
          <w:color w:val="000000"/>
          <w:spacing w:val="6"/>
          <w:sz w:val="24"/>
        </w:rPr>
        <w:t xml:space="preserve"> </w:t>
      </w:r>
      <w:r>
        <w:rPr>
          <w:color w:val="000000"/>
          <w:sz w:val="24"/>
        </w:rPr>
        <w:t>оценке</w:t>
      </w:r>
      <w:r>
        <w:rPr>
          <w:color w:val="000000"/>
          <w:spacing w:val="4"/>
          <w:sz w:val="24"/>
        </w:rPr>
        <w:t xml:space="preserve"> </w:t>
      </w:r>
      <w:r>
        <w:rPr>
          <w:color w:val="000000"/>
          <w:sz w:val="24"/>
        </w:rPr>
        <w:t>динамики продвижения</w:t>
      </w:r>
      <w:r>
        <w:rPr>
          <w:color w:val="000000"/>
          <w:spacing w:val="67"/>
          <w:sz w:val="24"/>
        </w:rPr>
        <w:t xml:space="preserve"> </w:t>
      </w:r>
      <w:r>
        <w:rPr>
          <w:color w:val="000000"/>
          <w:sz w:val="24"/>
        </w:rPr>
        <w:t>ребёнка</w:t>
      </w:r>
      <w:r>
        <w:rPr>
          <w:color w:val="000000"/>
          <w:spacing w:val="66"/>
          <w:sz w:val="24"/>
        </w:rPr>
        <w:t xml:space="preserve"> </w:t>
      </w:r>
      <w:r>
        <w:rPr>
          <w:color w:val="000000"/>
          <w:sz w:val="24"/>
        </w:rPr>
        <w:t>с</w:t>
      </w:r>
      <w:r>
        <w:rPr>
          <w:color w:val="000000"/>
          <w:spacing w:val="68"/>
          <w:sz w:val="24"/>
        </w:rPr>
        <w:t xml:space="preserve"> </w:t>
      </w:r>
      <w:r>
        <w:rPr>
          <w:color w:val="000000"/>
          <w:sz w:val="24"/>
        </w:rPr>
        <w:t>ограниченными</w:t>
      </w:r>
      <w:r>
        <w:rPr>
          <w:color w:val="000000"/>
          <w:spacing w:val="70"/>
          <w:sz w:val="24"/>
        </w:rPr>
        <w:t xml:space="preserve"> </w:t>
      </w:r>
      <w:r>
        <w:rPr>
          <w:color w:val="000000"/>
          <w:sz w:val="24"/>
        </w:rPr>
        <w:t>возможностями</w:t>
      </w:r>
      <w:r>
        <w:rPr>
          <w:color w:val="000000"/>
          <w:spacing w:val="71"/>
          <w:sz w:val="24"/>
        </w:rPr>
        <w:t xml:space="preserve"> </w:t>
      </w:r>
      <w:r>
        <w:rPr>
          <w:color w:val="000000"/>
          <w:sz w:val="24"/>
        </w:rPr>
        <w:t>здоровья</w:t>
      </w:r>
      <w:r>
        <w:rPr>
          <w:color w:val="000000"/>
          <w:spacing w:val="64"/>
          <w:sz w:val="24"/>
        </w:rPr>
        <w:t xml:space="preserve"> </w:t>
      </w:r>
      <w:r>
        <w:rPr>
          <w:color w:val="000000"/>
          <w:sz w:val="24"/>
        </w:rPr>
        <w:t>сравнивать</w:t>
      </w:r>
      <w:r>
        <w:rPr>
          <w:color w:val="000000"/>
          <w:spacing w:val="70"/>
          <w:sz w:val="24"/>
        </w:rPr>
        <w:t xml:space="preserve"> </w:t>
      </w:r>
      <w:r>
        <w:rPr>
          <w:color w:val="000000"/>
          <w:sz w:val="24"/>
        </w:rPr>
        <w:t>его</w:t>
      </w:r>
      <w:r>
        <w:rPr>
          <w:color w:val="000000"/>
          <w:spacing w:val="70"/>
          <w:sz w:val="24"/>
        </w:rPr>
        <w:t xml:space="preserve"> </w:t>
      </w:r>
      <w:r>
        <w:rPr>
          <w:color w:val="000000"/>
          <w:spacing w:val="1"/>
          <w:sz w:val="24"/>
        </w:rPr>
        <w:t>не</w:t>
      </w:r>
      <w:r>
        <w:rPr>
          <w:color w:val="000000"/>
          <w:spacing w:val="68"/>
          <w:sz w:val="24"/>
        </w:rPr>
        <w:t xml:space="preserve"> </w:t>
      </w:r>
      <w:r>
        <w:rPr>
          <w:color w:val="000000"/>
          <w:sz w:val="24"/>
        </w:rPr>
        <w:t>с</w:t>
      </w:r>
      <w:r>
        <w:t xml:space="preserve">  </w:t>
      </w:r>
      <w:r>
        <w:rPr>
          <w:color w:val="000000"/>
          <w:sz w:val="24"/>
        </w:rPr>
        <w:t>другими</w:t>
      </w:r>
      <w:r>
        <w:rPr>
          <w:color w:val="000000"/>
          <w:spacing w:val="63"/>
          <w:sz w:val="24"/>
        </w:rPr>
        <w:t xml:space="preserve"> </w:t>
      </w:r>
      <w:r>
        <w:rPr>
          <w:color w:val="000000"/>
          <w:sz w:val="24"/>
        </w:rPr>
        <w:t>детьми,</w:t>
      </w:r>
      <w:r>
        <w:rPr>
          <w:color w:val="000000"/>
          <w:spacing w:val="62"/>
          <w:sz w:val="24"/>
        </w:rPr>
        <w:t xml:space="preserve"> </w:t>
      </w:r>
      <w:r>
        <w:rPr>
          <w:color w:val="000000"/>
          <w:sz w:val="24"/>
        </w:rPr>
        <w:t>а</w:t>
      </w:r>
      <w:r>
        <w:rPr>
          <w:color w:val="000000"/>
          <w:spacing w:val="61"/>
          <w:sz w:val="24"/>
        </w:rPr>
        <w:t xml:space="preserve"> </w:t>
      </w:r>
      <w:r>
        <w:rPr>
          <w:color w:val="000000"/>
          <w:sz w:val="24"/>
        </w:rPr>
        <w:t>главным</w:t>
      </w:r>
      <w:r>
        <w:rPr>
          <w:color w:val="000000"/>
          <w:spacing w:val="61"/>
          <w:sz w:val="24"/>
        </w:rPr>
        <w:t xml:space="preserve"> </w:t>
      </w:r>
      <w:r>
        <w:rPr>
          <w:color w:val="000000"/>
          <w:sz w:val="24"/>
        </w:rPr>
        <w:t>образом</w:t>
      </w:r>
      <w:r>
        <w:rPr>
          <w:color w:val="000000"/>
          <w:spacing w:val="61"/>
          <w:sz w:val="24"/>
        </w:rPr>
        <w:t xml:space="preserve"> </w:t>
      </w:r>
      <w:r>
        <w:rPr>
          <w:color w:val="000000"/>
          <w:sz w:val="24"/>
        </w:rPr>
        <w:t>с</w:t>
      </w:r>
      <w:r>
        <w:rPr>
          <w:color w:val="000000"/>
          <w:spacing w:val="61"/>
          <w:sz w:val="24"/>
        </w:rPr>
        <w:t xml:space="preserve"> </w:t>
      </w:r>
      <w:r>
        <w:rPr>
          <w:color w:val="000000"/>
          <w:sz w:val="24"/>
        </w:rPr>
        <w:t>самим</w:t>
      </w:r>
      <w:r>
        <w:rPr>
          <w:color w:val="000000"/>
          <w:spacing w:val="62"/>
          <w:sz w:val="24"/>
        </w:rPr>
        <w:t xml:space="preserve"> </w:t>
      </w:r>
      <w:r>
        <w:rPr>
          <w:color w:val="000000"/>
          <w:sz w:val="24"/>
        </w:rPr>
        <w:t>собой</w:t>
      </w:r>
      <w:r>
        <w:rPr>
          <w:color w:val="000000"/>
          <w:spacing w:val="64"/>
          <w:sz w:val="24"/>
        </w:rPr>
        <w:t xml:space="preserve"> </w:t>
      </w:r>
      <w:r>
        <w:rPr>
          <w:color w:val="000000"/>
          <w:spacing w:val="1"/>
          <w:sz w:val="24"/>
        </w:rPr>
        <w:t>на</w:t>
      </w:r>
      <w:r>
        <w:rPr>
          <w:color w:val="000000"/>
          <w:spacing w:val="58"/>
          <w:sz w:val="24"/>
        </w:rPr>
        <w:t xml:space="preserve"> </w:t>
      </w:r>
      <w:r>
        <w:rPr>
          <w:color w:val="000000"/>
          <w:sz w:val="24"/>
        </w:rPr>
        <w:t>предыдущем</w:t>
      </w:r>
      <w:r>
        <w:rPr>
          <w:color w:val="000000"/>
          <w:spacing w:val="64"/>
          <w:sz w:val="24"/>
        </w:rPr>
        <w:t xml:space="preserve"> </w:t>
      </w:r>
      <w:r>
        <w:rPr>
          <w:color w:val="000000"/>
          <w:sz w:val="24"/>
        </w:rPr>
        <w:t>уровне</w:t>
      </w:r>
      <w:r>
        <w:rPr>
          <w:color w:val="000000"/>
          <w:spacing w:val="62"/>
          <w:sz w:val="24"/>
        </w:rPr>
        <w:t xml:space="preserve"> </w:t>
      </w:r>
      <w:r>
        <w:rPr>
          <w:color w:val="000000"/>
          <w:sz w:val="24"/>
        </w:rPr>
        <w:t>развития;</w:t>
      </w:r>
      <w:r>
        <w:t xml:space="preserve"> </w:t>
      </w:r>
      <w:r>
        <w:rPr>
          <w:color w:val="000000"/>
          <w:sz w:val="24"/>
        </w:rPr>
        <w:t>педагогический</w:t>
      </w:r>
      <w:r>
        <w:rPr>
          <w:color w:val="000000"/>
          <w:spacing w:val="4"/>
          <w:sz w:val="24"/>
        </w:rPr>
        <w:t xml:space="preserve"> </w:t>
      </w:r>
      <w:r>
        <w:rPr>
          <w:color w:val="000000"/>
          <w:sz w:val="24"/>
        </w:rPr>
        <w:t>прогноз</w:t>
      </w:r>
      <w:r>
        <w:rPr>
          <w:color w:val="000000"/>
          <w:spacing w:val="3"/>
          <w:sz w:val="24"/>
        </w:rPr>
        <w:t xml:space="preserve"> </w:t>
      </w:r>
      <w:r>
        <w:rPr>
          <w:color w:val="000000"/>
          <w:sz w:val="24"/>
        </w:rPr>
        <w:t>строить</w:t>
      </w:r>
      <w:r>
        <w:rPr>
          <w:color w:val="000000"/>
          <w:spacing w:val="1"/>
          <w:sz w:val="24"/>
        </w:rPr>
        <w:t xml:space="preserve"> на</w:t>
      </w:r>
      <w:r>
        <w:rPr>
          <w:color w:val="000000"/>
          <w:sz w:val="24"/>
        </w:rPr>
        <w:t xml:space="preserve"> основе</w:t>
      </w:r>
      <w:r>
        <w:rPr>
          <w:color w:val="000000"/>
          <w:spacing w:val="1"/>
          <w:sz w:val="24"/>
        </w:rPr>
        <w:t xml:space="preserve"> </w:t>
      </w:r>
      <w:r>
        <w:rPr>
          <w:color w:val="000000"/>
          <w:sz w:val="24"/>
        </w:rPr>
        <w:t>педагогического</w:t>
      </w:r>
      <w:r>
        <w:rPr>
          <w:color w:val="000000"/>
          <w:spacing w:val="2"/>
          <w:sz w:val="24"/>
        </w:rPr>
        <w:t xml:space="preserve"> </w:t>
      </w:r>
      <w:r>
        <w:rPr>
          <w:color w:val="000000"/>
          <w:sz w:val="24"/>
        </w:rPr>
        <w:t>оптимизма,</w:t>
      </w:r>
      <w:r>
        <w:rPr>
          <w:color w:val="000000"/>
          <w:spacing w:val="2"/>
          <w:sz w:val="24"/>
        </w:rPr>
        <w:t xml:space="preserve"> </w:t>
      </w:r>
      <w:r>
        <w:rPr>
          <w:color w:val="000000"/>
          <w:sz w:val="24"/>
        </w:rPr>
        <w:t>стремясь</w:t>
      </w:r>
      <w:r>
        <w:rPr>
          <w:color w:val="000000"/>
          <w:spacing w:val="3"/>
          <w:sz w:val="24"/>
        </w:rPr>
        <w:t xml:space="preserve"> </w:t>
      </w:r>
      <w:r>
        <w:rPr>
          <w:color w:val="000000"/>
          <w:sz w:val="24"/>
        </w:rPr>
        <w:t>в</w:t>
      </w:r>
      <w:r>
        <w:rPr>
          <w:color w:val="000000"/>
          <w:spacing w:val="2"/>
          <w:sz w:val="24"/>
        </w:rPr>
        <w:t xml:space="preserve"> </w:t>
      </w:r>
      <w:r>
        <w:rPr>
          <w:color w:val="000000"/>
          <w:sz w:val="24"/>
        </w:rPr>
        <w:t>каждом ребёнке</w:t>
      </w:r>
      <w:r>
        <w:rPr>
          <w:color w:val="000000"/>
          <w:spacing w:val="76"/>
          <w:sz w:val="24"/>
        </w:rPr>
        <w:t xml:space="preserve"> </w:t>
      </w:r>
      <w:r>
        <w:rPr>
          <w:color w:val="000000"/>
          <w:sz w:val="24"/>
        </w:rPr>
        <w:t>найти</w:t>
      </w:r>
      <w:r>
        <w:rPr>
          <w:color w:val="000000"/>
          <w:spacing w:val="75"/>
          <w:sz w:val="24"/>
        </w:rPr>
        <w:t xml:space="preserve"> </w:t>
      </w:r>
      <w:r>
        <w:rPr>
          <w:color w:val="000000"/>
          <w:sz w:val="24"/>
        </w:rPr>
        <w:t>положительные</w:t>
      </w:r>
      <w:r>
        <w:rPr>
          <w:color w:val="000000"/>
          <w:spacing w:val="75"/>
          <w:sz w:val="24"/>
        </w:rPr>
        <w:t xml:space="preserve"> </w:t>
      </w:r>
      <w:r>
        <w:rPr>
          <w:color w:val="000000"/>
          <w:sz w:val="24"/>
        </w:rPr>
        <w:t>стороны</w:t>
      </w:r>
      <w:r>
        <w:rPr>
          <w:color w:val="000000"/>
          <w:spacing w:val="76"/>
          <w:sz w:val="24"/>
        </w:rPr>
        <w:t xml:space="preserve"> </w:t>
      </w:r>
      <w:r>
        <w:rPr>
          <w:color w:val="000000"/>
          <w:sz w:val="24"/>
        </w:rPr>
        <w:t>его</w:t>
      </w:r>
      <w:r>
        <w:rPr>
          <w:color w:val="000000"/>
          <w:spacing w:val="75"/>
          <w:sz w:val="24"/>
        </w:rPr>
        <w:t xml:space="preserve"> </w:t>
      </w:r>
      <w:r>
        <w:rPr>
          <w:color w:val="000000"/>
          <w:sz w:val="24"/>
        </w:rPr>
        <w:t>личности</w:t>
      </w:r>
      <w:r>
        <w:rPr>
          <w:color w:val="000000"/>
          <w:spacing w:val="75"/>
          <w:sz w:val="24"/>
        </w:rPr>
        <w:t xml:space="preserve"> </w:t>
      </w:r>
      <w:r>
        <w:rPr>
          <w:color w:val="000000"/>
          <w:sz w:val="24"/>
        </w:rPr>
        <w:t>и</w:t>
      </w:r>
      <w:r>
        <w:rPr>
          <w:color w:val="000000"/>
          <w:spacing w:val="77"/>
          <w:sz w:val="24"/>
        </w:rPr>
        <w:t xml:space="preserve"> </w:t>
      </w:r>
      <w:r>
        <w:rPr>
          <w:color w:val="000000"/>
          <w:sz w:val="24"/>
        </w:rPr>
        <w:t>развития,</w:t>
      </w:r>
      <w:r>
        <w:rPr>
          <w:color w:val="000000"/>
          <w:spacing w:val="77"/>
          <w:sz w:val="24"/>
        </w:rPr>
        <w:t xml:space="preserve"> </w:t>
      </w:r>
      <w:r>
        <w:rPr>
          <w:color w:val="000000"/>
          <w:spacing w:val="1"/>
          <w:sz w:val="24"/>
        </w:rPr>
        <w:t>на</w:t>
      </w:r>
      <w:r>
        <w:rPr>
          <w:color w:val="000000"/>
          <w:spacing w:val="75"/>
          <w:sz w:val="24"/>
        </w:rPr>
        <w:t xml:space="preserve"> </w:t>
      </w:r>
      <w:r>
        <w:rPr>
          <w:color w:val="000000"/>
          <w:sz w:val="24"/>
        </w:rPr>
        <w:t>которые</w:t>
      </w:r>
      <w:r>
        <w:rPr>
          <w:color w:val="000000"/>
          <w:spacing w:val="75"/>
          <w:sz w:val="24"/>
        </w:rPr>
        <w:t xml:space="preserve"> </w:t>
      </w:r>
      <w:r>
        <w:rPr>
          <w:color w:val="000000"/>
          <w:sz w:val="24"/>
        </w:rPr>
        <w:t>можно</w:t>
      </w:r>
      <w:r>
        <w:rPr>
          <w:rFonts w:ascii="Calibri" w:eastAsia="Calibri" w:hAnsi="Calibri" w:cs="Calibri"/>
          <w:sz w:val="22"/>
        </w:rPr>
        <w:t xml:space="preserve"> </w:t>
      </w:r>
      <w:r>
        <w:rPr>
          <w:color w:val="000000"/>
          <w:sz w:val="24"/>
        </w:rPr>
        <w:t>опереться при педагогической</w:t>
      </w:r>
      <w:r>
        <w:rPr>
          <w:color w:val="000000"/>
          <w:spacing w:val="1"/>
          <w:sz w:val="24"/>
        </w:rPr>
        <w:t xml:space="preserve"> </w:t>
      </w:r>
      <w:r>
        <w:rPr>
          <w:color w:val="000000"/>
          <w:sz w:val="24"/>
        </w:rPr>
        <w:t>работе) и др.</w:t>
      </w:r>
    </w:p>
    <w:p w14:paraId="7CDE4452" w14:textId="77777777" w:rsidR="002C6E8D"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pPr>
      <w:r>
        <w:rPr>
          <w:color w:val="000000"/>
          <w:sz w:val="24"/>
        </w:rPr>
        <w:t>Работа</w:t>
      </w:r>
      <w:r>
        <w:rPr>
          <w:color w:val="000000"/>
          <w:spacing w:val="18"/>
          <w:sz w:val="24"/>
        </w:rPr>
        <w:t xml:space="preserve"> </w:t>
      </w:r>
      <w:r>
        <w:rPr>
          <w:color w:val="000000"/>
          <w:sz w:val="24"/>
        </w:rPr>
        <w:t>педагога</w:t>
      </w:r>
      <w:r>
        <w:rPr>
          <w:color w:val="000000"/>
          <w:spacing w:val="-1"/>
          <w:sz w:val="24"/>
        </w:rPr>
        <w:t>-</w:t>
      </w:r>
      <w:r>
        <w:rPr>
          <w:color w:val="000000"/>
          <w:sz w:val="24"/>
        </w:rPr>
        <w:t>психолога</w:t>
      </w:r>
      <w:r>
        <w:rPr>
          <w:color w:val="000000"/>
          <w:spacing w:val="18"/>
          <w:sz w:val="24"/>
        </w:rPr>
        <w:t xml:space="preserve"> </w:t>
      </w:r>
      <w:r>
        <w:rPr>
          <w:color w:val="000000"/>
          <w:spacing w:val="-1"/>
          <w:sz w:val="24"/>
        </w:rPr>
        <w:t>со</w:t>
      </w:r>
      <w:r>
        <w:rPr>
          <w:color w:val="000000"/>
          <w:spacing w:val="22"/>
          <w:sz w:val="24"/>
        </w:rPr>
        <w:t xml:space="preserve"> </w:t>
      </w:r>
      <w:r>
        <w:rPr>
          <w:color w:val="000000"/>
          <w:sz w:val="24"/>
        </w:rPr>
        <w:t>всеми</w:t>
      </w:r>
      <w:r>
        <w:rPr>
          <w:color w:val="000000"/>
          <w:spacing w:val="20"/>
          <w:sz w:val="24"/>
        </w:rPr>
        <w:t xml:space="preserve"> </w:t>
      </w:r>
      <w:r>
        <w:rPr>
          <w:color w:val="000000"/>
          <w:sz w:val="24"/>
        </w:rPr>
        <w:t>субъектами</w:t>
      </w:r>
      <w:r>
        <w:rPr>
          <w:color w:val="000000"/>
          <w:spacing w:val="20"/>
          <w:sz w:val="24"/>
        </w:rPr>
        <w:t xml:space="preserve"> </w:t>
      </w:r>
      <w:r>
        <w:rPr>
          <w:color w:val="000000"/>
          <w:sz w:val="24"/>
        </w:rPr>
        <w:t>образовательного</w:t>
      </w:r>
      <w:r>
        <w:rPr>
          <w:color w:val="000000"/>
          <w:spacing w:val="25"/>
          <w:sz w:val="24"/>
        </w:rPr>
        <w:t xml:space="preserve"> </w:t>
      </w:r>
      <w:r>
        <w:rPr>
          <w:color w:val="000000"/>
          <w:sz w:val="24"/>
        </w:rPr>
        <w:t>процесса</w:t>
      </w:r>
      <w:r>
        <w:rPr>
          <w:color w:val="000000"/>
          <w:spacing w:val="178"/>
          <w:sz w:val="24"/>
        </w:rPr>
        <w:t xml:space="preserve"> </w:t>
      </w:r>
      <w:r>
        <w:rPr>
          <w:color w:val="000000"/>
          <w:sz w:val="24"/>
        </w:rPr>
        <w:t>осуществляется</w:t>
      </w:r>
      <w:r>
        <w:rPr>
          <w:color w:val="000000"/>
          <w:spacing w:val="19"/>
          <w:sz w:val="24"/>
        </w:rPr>
        <w:t xml:space="preserve"> </w:t>
      </w:r>
      <w:r>
        <w:rPr>
          <w:color w:val="000000"/>
          <w:spacing w:val="1"/>
          <w:sz w:val="24"/>
        </w:rPr>
        <w:t xml:space="preserve">  на </w:t>
      </w:r>
      <w:r>
        <w:rPr>
          <w:color w:val="000000"/>
          <w:sz w:val="24"/>
        </w:rPr>
        <w:t>основных</w:t>
      </w:r>
      <w:r>
        <w:rPr>
          <w:color w:val="000000"/>
          <w:spacing w:val="2"/>
          <w:sz w:val="24"/>
        </w:rPr>
        <w:t xml:space="preserve"> </w:t>
      </w:r>
      <w:r>
        <w:rPr>
          <w:color w:val="000000"/>
          <w:spacing w:val="-1"/>
          <w:sz w:val="24"/>
        </w:rPr>
        <w:t>видах</w:t>
      </w:r>
      <w:r>
        <w:rPr>
          <w:color w:val="000000"/>
          <w:spacing w:val="63"/>
          <w:sz w:val="24"/>
        </w:rPr>
        <w:t xml:space="preserve"> </w:t>
      </w:r>
      <w:r>
        <w:rPr>
          <w:color w:val="000000"/>
          <w:sz w:val="24"/>
        </w:rPr>
        <w:t>деятельности:</w:t>
      </w:r>
    </w:p>
    <w:p w14:paraId="75F00149" w14:textId="77777777" w:rsidR="002C6E8D" w:rsidRDefault="0069355F" w:rsidP="00B640E2">
      <w:pPr>
        <w:pBdr>
          <w:top w:val="none" w:sz="4" w:space="0" w:color="000000"/>
          <w:left w:val="none" w:sz="4" w:space="0" w:color="000000"/>
          <w:bottom w:val="none" w:sz="4" w:space="0" w:color="000000"/>
          <w:right w:val="none" w:sz="4" w:space="0" w:color="000000"/>
        </w:pBdr>
        <w:spacing w:before="335"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69"/>
          <w:sz w:val="24"/>
        </w:rPr>
        <w:t xml:space="preserve"> </w:t>
      </w:r>
      <w:r>
        <w:rPr>
          <w:i/>
          <w:color w:val="000000"/>
          <w:sz w:val="24"/>
        </w:rPr>
        <w:t>диагностика</w:t>
      </w:r>
      <w:r>
        <w:rPr>
          <w:i/>
          <w:color w:val="000000"/>
          <w:spacing w:val="71"/>
          <w:sz w:val="24"/>
        </w:rPr>
        <w:t xml:space="preserve"> </w:t>
      </w:r>
      <w:r>
        <w:rPr>
          <w:color w:val="000000"/>
          <w:sz w:val="24"/>
        </w:rPr>
        <w:t>(диагностика</w:t>
      </w:r>
      <w:r>
        <w:rPr>
          <w:color w:val="000000"/>
          <w:spacing w:val="68"/>
          <w:sz w:val="24"/>
        </w:rPr>
        <w:t xml:space="preserve"> </w:t>
      </w:r>
      <w:r>
        <w:rPr>
          <w:color w:val="000000"/>
          <w:sz w:val="24"/>
        </w:rPr>
        <w:t>познавательной</w:t>
      </w:r>
      <w:r>
        <w:rPr>
          <w:color w:val="000000"/>
          <w:spacing w:val="70"/>
          <w:sz w:val="24"/>
        </w:rPr>
        <w:t xml:space="preserve"> </w:t>
      </w:r>
      <w:r>
        <w:rPr>
          <w:color w:val="000000"/>
          <w:sz w:val="24"/>
        </w:rPr>
        <w:t>сферы</w:t>
      </w:r>
      <w:r>
        <w:rPr>
          <w:color w:val="000000"/>
          <w:spacing w:val="69"/>
          <w:sz w:val="24"/>
        </w:rPr>
        <w:t xml:space="preserve"> </w:t>
      </w:r>
      <w:r>
        <w:rPr>
          <w:color w:val="000000"/>
          <w:sz w:val="24"/>
        </w:rPr>
        <w:t>(мышление,</w:t>
      </w:r>
      <w:r>
        <w:rPr>
          <w:color w:val="000000"/>
          <w:spacing w:val="70"/>
          <w:sz w:val="24"/>
        </w:rPr>
        <w:t xml:space="preserve"> </w:t>
      </w:r>
      <w:r>
        <w:rPr>
          <w:color w:val="000000"/>
          <w:sz w:val="24"/>
        </w:rPr>
        <w:t>память, внимание,</w:t>
      </w:r>
      <w:r>
        <w:rPr>
          <w:color w:val="000000"/>
          <w:spacing w:val="134"/>
          <w:sz w:val="24"/>
        </w:rPr>
        <w:t xml:space="preserve"> </w:t>
      </w:r>
      <w:r>
        <w:rPr>
          <w:color w:val="000000"/>
          <w:sz w:val="24"/>
        </w:rPr>
        <w:t>восприятие,</w:t>
      </w:r>
      <w:r>
        <w:rPr>
          <w:color w:val="000000"/>
          <w:spacing w:val="134"/>
          <w:sz w:val="24"/>
        </w:rPr>
        <w:t xml:space="preserve"> </w:t>
      </w:r>
      <w:r>
        <w:rPr>
          <w:color w:val="000000"/>
          <w:sz w:val="24"/>
        </w:rPr>
        <w:t>воображение,</w:t>
      </w:r>
      <w:r>
        <w:rPr>
          <w:color w:val="000000"/>
          <w:spacing w:val="134"/>
          <w:sz w:val="24"/>
        </w:rPr>
        <w:t xml:space="preserve"> </w:t>
      </w:r>
      <w:r>
        <w:rPr>
          <w:color w:val="000000"/>
          <w:spacing w:val="1"/>
          <w:sz w:val="24"/>
        </w:rPr>
        <w:t>мелкая</w:t>
      </w:r>
      <w:r>
        <w:rPr>
          <w:color w:val="000000"/>
          <w:spacing w:val="134"/>
          <w:sz w:val="24"/>
        </w:rPr>
        <w:t xml:space="preserve"> </w:t>
      </w:r>
      <w:r>
        <w:rPr>
          <w:color w:val="000000"/>
          <w:sz w:val="24"/>
        </w:rPr>
        <w:t>моторика,</w:t>
      </w:r>
      <w:r>
        <w:rPr>
          <w:color w:val="000000"/>
          <w:spacing w:val="134"/>
          <w:sz w:val="24"/>
        </w:rPr>
        <w:t xml:space="preserve"> </w:t>
      </w:r>
      <w:r>
        <w:rPr>
          <w:color w:val="000000"/>
          <w:sz w:val="24"/>
        </w:rPr>
        <w:t>диагностика</w:t>
      </w:r>
      <w:r>
        <w:rPr>
          <w:color w:val="000000"/>
          <w:spacing w:val="133"/>
          <w:sz w:val="24"/>
        </w:rPr>
        <w:t xml:space="preserve"> </w:t>
      </w:r>
      <w:r>
        <w:rPr>
          <w:color w:val="000000"/>
          <w:spacing w:val="1"/>
          <w:sz w:val="24"/>
        </w:rPr>
        <w:t>эмоционально</w:t>
      </w:r>
      <w:r>
        <w:rPr>
          <w:color w:val="000000"/>
          <w:sz w:val="24"/>
        </w:rPr>
        <w:t>-</w:t>
      </w:r>
      <w:r>
        <w:t xml:space="preserve"> </w:t>
      </w:r>
      <w:r>
        <w:rPr>
          <w:color w:val="000000"/>
          <w:sz w:val="24"/>
        </w:rPr>
        <w:t>волевой</w:t>
      </w:r>
      <w:r>
        <w:rPr>
          <w:color w:val="000000"/>
          <w:spacing w:val="46"/>
          <w:sz w:val="24"/>
        </w:rPr>
        <w:t xml:space="preserve"> </w:t>
      </w:r>
      <w:r>
        <w:rPr>
          <w:color w:val="000000"/>
          <w:sz w:val="24"/>
        </w:rPr>
        <w:t>сферы</w:t>
      </w:r>
      <w:r>
        <w:rPr>
          <w:color w:val="000000"/>
          <w:spacing w:val="45"/>
          <w:sz w:val="24"/>
        </w:rPr>
        <w:t xml:space="preserve"> </w:t>
      </w:r>
      <w:r>
        <w:rPr>
          <w:color w:val="000000"/>
          <w:sz w:val="24"/>
        </w:rPr>
        <w:t>(проявления</w:t>
      </w:r>
      <w:r>
        <w:rPr>
          <w:color w:val="000000"/>
          <w:spacing w:val="45"/>
          <w:sz w:val="24"/>
        </w:rPr>
        <w:t xml:space="preserve"> </w:t>
      </w:r>
      <w:r>
        <w:rPr>
          <w:color w:val="000000"/>
          <w:sz w:val="24"/>
        </w:rPr>
        <w:t>агрессивного</w:t>
      </w:r>
      <w:r>
        <w:rPr>
          <w:color w:val="000000"/>
          <w:spacing w:val="45"/>
          <w:sz w:val="24"/>
        </w:rPr>
        <w:t xml:space="preserve"> </w:t>
      </w:r>
      <w:r>
        <w:rPr>
          <w:color w:val="000000"/>
          <w:sz w:val="24"/>
        </w:rPr>
        <w:t>поведения,</w:t>
      </w:r>
      <w:r>
        <w:rPr>
          <w:color w:val="000000"/>
          <w:spacing w:val="46"/>
          <w:sz w:val="24"/>
        </w:rPr>
        <w:t xml:space="preserve"> </w:t>
      </w:r>
      <w:r>
        <w:rPr>
          <w:color w:val="000000"/>
          <w:sz w:val="24"/>
        </w:rPr>
        <w:t>страхи,</w:t>
      </w:r>
      <w:r>
        <w:rPr>
          <w:color w:val="000000"/>
          <w:spacing w:val="45"/>
          <w:sz w:val="24"/>
        </w:rPr>
        <w:t xml:space="preserve"> </w:t>
      </w:r>
      <w:r>
        <w:rPr>
          <w:color w:val="000000"/>
          <w:sz w:val="24"/>
        </w:rPr>
        <w:t>тревожность,</w:t>
      </w:r>
      <w:r>
        <w:rPr>
          <w:color w:val="000000"/>
          <w:spacing w:val="46"/>
          <w:sz w:val="24"/>
        </w:rPr>
        <w:t xml:space="preserve"> </w:t>
      </w:r>
      <w:r>
        <w:rPr>
          <w:color w:val="000000"/>
          <w:sz w:val="24"/>
        </w:rPr>
        <w:t>готовность</w:t>
      </w:r>
      <w:r>
        <w:rPr>
          <w:color w:val="000000"/>
          <w:spacing w:val="44"/>
          <w:sz w:val="24"/>
        </w:rPr>
        <w:t xml:space="preserve"> </w:t>
      </w:r>
      <w:r>
        <w:rPr>
          <w:color w:val="000000"/>
          <w:sz w:val="24"/>
        </w:rPr>
        <w:t>к</w:t>
      </w:r>
      <w:r>
        <w:t xml:space="preserve"> </w:t>
      </w:r>
      <w:r>
        <w:rPr>
          <w:color w:val="000000"/>
          <w:sz w:val="24"/>
        </w:rPr>
        <w:t>школе),</w:t>
      </w:r>
      <w:r>
        <w:rPr>
          <w:color w:val="000000"/>
          <w:spacing w:val="37"/>
          <w:sz w:val="24"/>
        </w:rPr>
        <w:t xml:space="preserve"> </w:t>
      </w:r>
      <w:r>
        <w:rPr>
          <w:color w:val="000000"/>
          <w:sz w:val="24"/>
        </w:rPr>
        <w:t>диагностика</w:t>
      </w:r>
      <w:r>
        <w:rPr>
          <w:color w:val="000000"/>
          <w:spacing w:val="37"/>
          <w:sz w:val="24"/>
        </w:rPr>
        <w:t xml:space="preserve"> </w:t>
      </w:r>
      <w:r>
        <w:rPr>
          <w:color w:val="000000"/>
          <w:sz w:val="24"/>
        </w:rPr>
        <w:t>коммуникативной</w:t>
      </w:r>
      <w:r>
        <w:rPr>
          <w:color w:val="000000"/>
          <w:spacing w:val="39"/>
          <w:sz w:val="24"/>
        </w:rPr>
        <w:t xml:space="preserve"> </w:t>
      </w:r>
      <w:r>
        <w:rPr>
          <w:color w:val="000000"/>
          <w:sz w:val="24"/>
        </w:rPr>
        <w:t>сферы</w:t>
      </w:r>
      <w:r>
        <w:rPr>
          <w:color w:val="000000"/>
          <w:spacing w:val="37"/>
          <w:sz w:val="24"/>
        </w:rPr>
        <w:t xml:space="preserve"> </w:t>
      </w:r>
      <w:r>
        <w:rPr>
          <w:color w:val="000000"/>
          <w:sz w:val="24"/>
        </w:rPr>
        <w:t>(трудности</w:t>
      </w:r>
      <w:r>
        <w:rPr>
          <w:color w:val="000000"/>
          <w:spacing w:val="39"/>
          <w:sz w:val="24"/>
        </w:rPr>
        <w:t xml:space="preserve"> </w:t>
      </w:r>
      <w:r>
        <w:rPr>
          <w:color w:val="000000"/>
          <w:sz w:val="24"/>
        </w:rPr>
        <w:t>в</w:t>
      </w:r>
      <w:r>
        <w:rPr>
          <w:color w:val="000000"/>
          <w:spacing w:val="38"/>
          <w:sz w:val="24"/>
        </w:rPr>
        <w:t xml:space="preserve"> </w:t>
      </w:r>
      <w:r>
        <w:rPr>
          <w:color w:val="000000"/>
          <w:spacing w:val="1"/>
          <w:sz w:val="24"/>
        </w:rPr>
        <w:t>общении</w:t>
      </w:r>
      <w:r>
        <w:rPr>
          <w:color w:val="000000"/>
          <w:spacing w:val="38"/>
          <w:sz w:val="24"/>
        </w:rPr>
        <w:t xml:space="preserve"> </w:t>
      </w:r>
      <w:r>
        <w:rPr>
          <w:color w:val="000000"/>
          <w:spacing w:val="-1"/>
          <w:sz w:val="24"/>
        </w:rPr>
        <w:t>со</w:t>
      </w:r>
      <w:r>
        <w:rPr>
          <w:color w:val="000000"/>
          <w:spacing w:val="39"/>
          <w:sz w:val="24"/>
        </w:rPr>
        <w:t xml:space="preserve"> </w:t>
      </w:r>
      <w:r>
        <w:rPr>
          <w:color w:val="000000"/>
          <w:sz w:val="24"/>
        </w:rPr>
        <w:t>сверстниками</w:t>
      </w:r>
      <w:r>
        <w:rPr>
          <w:color w:val="000000"/>
          <w:spacing w:val="39"/>
          <w:sz w:val="24"/>
        </w:rPr>
        <w:t xml:space="preserve"> </w:t>
      </w:r>
      <w:r>
        <w:rPr>
          <w:color w:val="000000"/>
          <w:sz w:val="24"/>
        </w:rPr>
        <w:t>и</w:t>
      </w:r>
      <w:r>
        <w:t xml:space="preserve"> </w:t>
      </w:r>
      <w:r>
        <w:rPr>
          <w:color w:val="000000"/>
          <w:sz w:val="24"/>
        </w:rPr>
        <w:t>взрослыми).</w:t>
      </w:r>
      <w:r>
        <w:rPr>
          <w:color w:val="000000"/>
          <w:spacing w:val="25"/>
          <w:sz w:val="24"/>
        </w:rPr>
        <w:t xml:space="preserve"> </w:t>
      </w:r>
      <w:r>
        <w:rPr>
          <w:color w:val="000000"/>
          <w:sz w:val="24"/>
        </w:rPr>
        <w:t>По</w:t>
      </w:r>
      <w:r>
        <w:rPr>
          <w:color w:val="000000"/>
          <w:spacing w:val="26"/>
          <w:sz w:val="24"/>
        </w:rPr>
        <w:t xml:space="preserve"> </w:t>
      </w:r>
      <w:r>
        <w:rPr>
          <w:color w:val="000000"/>
          <w:sz w:val="24"/>
        </w:rPr>
        <w:t>результатам</w:t>
      </w:r>
      <w:r>
        <w:rPr>
          <w:color w:val="000000"/>
          <w:spacing w:val="26"/>
          <w:sz w:val="24"/>
        </w:rPr>
        <w:t xml:space="preserve"> </w:t>
      </w:r>
      <w:r>
        <w:rPr>
          <w:color w:val="000000"/>
          <w:sz w:val="24"/>
        </w:rPr>
        <w:t>диагностики</w:t>
      </w:r>
      <w:r>
        <w:rPr>
          <w:color w:val="000000"/>
          <w:spacing w:val="25"/>
          <w:sz w:val="24"/>
        </w:rPr>
        <w:t xml:space="preserve"> </w:t>
      </w:r>
      <w:r>
        <w:rPr>
          <w:color w:val="000000"/>
          <w:sz w:val="24"/>
        </w:rPr>
        <w:t>составляется</w:t>
      </w:r>
      <w:r>
        <w:rPr>
          <w:color w:val="000000"/>
          <w:spacing w:val="24"/>
          <w:sz w:val="24"/>
        </w:rPr>
        <w:t xml:space="preserve"> </w:t>
      </w:r>
      <w:r>
        <w:rPr>
          <w:color w:val="000000"/>
          <w:sz w:val="24"/>
        </w:rPr>
        <w:t>психологическое</w:t>
      </w:r>
      <w:r>
        <w:rPr>
          <w:color w:val="000000"/>
          <w:spacing w:val="23"/>
          <w:sz w:val="24"/>
        </w:rPr>
        <w:t xml:space="preserve"> </w:t>
      </w:r>
      <w:r>
        <w:rPr>
          <w:color w:val="000000"/>
          <w:sz w:val="24"/>
        </w:rPr>
        <w:t>заключение</w:t>
      </w:r>
      <w:r>
        <w:rPr>
          <w:color w:val="000000"/>
          <w:spacing w:val="23"/>
          <w:sz w:val="24"/>
        </w:rPr>
        <w:t xml:space="preserve"> </w:t>
      </w:r>
      <w:r>
        <w:rPr>
          <w:color w:val="000000"/>
          <w:sz w:val="24"/>
        </w:rPr>
        <w:t>и</w:t>
      </w:r>
      <w:r>
        <w:rPr>
          <w:color w:val="000000"/>
          <w:spacing w:val="25"/>
          <w:sz w:val="24"/>
        </w:rPr>
        <w:t xml:space="preserve"> </w:t>
      </w:r>
      <w:r>
        <w:rPr>
          <w:color w:val="000000"/>
          <w:spacing w:val="1"/>
          <w:sz w:val="24"/>
        </w:rPr>
        <w:t>на</w:t>
      </w:r>
      <w:r>
        <w:t xml:space="preserve"> </w:t>
      </w:r>
      <w:r>
        <w:rPr>
          <w:color w:val="000000"/>
          <w:sz w:val="24"/>
        </w:rPr>
        <w:t>каждого</w:t>
      </w:r>
      <w:r>
        <w:rPr>
          <w:color w:val="000000"/>
          <w:spacing w:val="65"/>
          <w:sz w:val="24"/>
        </w:rPr>
        <w:t xml:space="preserve"> </w:t>
      </w:r>
      <w:r>
        <w:rPr>
          <w:color w:val="000000"/>
          <w:sz w:val="24"/>
        </w:rPr>
        <w:t>воспитанника</w:t>
      </w:r>
      <w:r>
        <w:rPr>
          <w:color w:val="000000"/>
          <w:spacing w:val="61"/>
          <w:sz w:val="24"/>
        </w:rPr>
        <w:t xml:space="preserve"> </w:t>
      </w:r>
      <w:r>
        <w:rPr>
          <w:color w:val="000000"/>
          <w:sz w:val="24"/>
        </w:rPr>
        <w:t>заводится</w:t>
      </w:r>
      <w:r>
        <w:rPr>
          <w:color w:val="000000"/>
          <w:spacing w:val="65"/>
          <w:sz w:val="24"/>
        </w:rPr>
        <w:t xml:space="preserve"> </w:t>
      </w:r>
      <w:r>
        <w:rPr>
          <w:color w:val="000000"/>
          <w:sz w:val="24"/>
        </w:rPr>
        <w:t>индивидуальная</w:t>
      </w:r>
      <w:r>
        <w:rPr>
          <w:color w:val="000000"/>
          <w:spacing w:val="64"/>
          <w:sz w:val="24"/>
        </w:rPr>
        <w:t xml:space="preserve"> </w:t>
      </w:r>
      <w:r>
        <w:rPr>
          <w:color w:val="000000"/>
          <w:sz w:val="24"/>
        </w:rPr>
        <w:t>карта</w:t>
      </w:r>
      <w:r>
        <w:rPr>
          <w:color w:val="000000"/>
          <w:spacing w:val="64"/>
          <w:sz w:val="24"/>
        </w:rPr>
        <w:t xml:space="preserve"> </w:t>
      </w:r>
      <w:r>
        <w:rPr>
          <w:color w:val="000000"/>
          <w:sz w:val="24"/>
        </w:rPr>
        <w:t>развития.</w:t>
      </w:r>
      <w:r>
        <w:rPr>
          <w:color w:val="000000"/>
          <w:spacing w:val="62"/>
          <w:sz w:val="24"/>
        </w:rPr>
        <w:t xml:space="preserve"> </w:t>
      </w:r>
      <w:r>
        <w:rPr>
          <w:color w:val="000000"/>
          <w:sz w:val="24"/>
        </w:rPr>
        <w:t>В</w:t>
      </w:r>
      <w:r>
        <w:rPr>
          <w:color w:val="000000"/>
          <w:spacing w:val="63"/>
          <w:sz w:val="24"/>
        </w:rPr>
        <w:t xml:space="preserve"> </w:t>
      </w:r>
      <w:r>
        <w:rPr>
          <w:color w:val="000000"/>
          <w:sz w:val="24"/>
        </w:rPr>
        <w:t>случае</w:t>
      </w:r>
      <w:r>
        <w:rPr>
          <w:color w:val="000000"/>
          <w:spacing w:val="66"/>
          <w:sz w:val="24"/>
        </w:rPr>
        <w:t xml:space="preserve"> </w:t>
      </w:r>
      <w:r>
        <w:rPr>
          <w:color w:val="000000"/>
          <w:sz w:val="24"/>
        </w:rPr>
        <w:t>выявления</w:t>
      </w:r>
      <w:r>
        <w:t xml:space="preserve"> </w:t>
      </w:r>
      <w:r>
        <w:rPr>
          <w:color w:val="000000"/>
          <w:sz w:val="24"/>
        </w:rPr>
        <w:t>определенных</w:t>
      </w:r>
      <w:r>
        <w:rPr>
          <w:color w:val="000000"/>
          <w:spacing w:val="143"/>
          <w:sz w:val="24"/>
        </w:rPr>
        <w:t xml:space="preserve"> </w:t>
      </w:r>
      <w:r>
        <w:rPr>
          <w:color w:val="000000"/>
          <w:sz w:val="24"/>
        </w:rPr>
        <w:t>проблем</w:t>
      </w:r>
      <w:r>
        <w:rPr>
          <w:color w:val="000000"/>
          <w:spacing w:val="142"/>
          <w:sz w:val="24"/>
        </w:rPr>
        <w:t xml:space="preserve"> </w:t>
      </w:r>
      <w:r>
        <w:rPr>
          <w:color w:val="000000"/>
          <w:sz w:val="24"/>
        </w:rPr>
        <w:t>психолог</w:t>
      </w:r>
      <w:r>
        <w:rPr>
          <w:color w:val="000000"/>
          <w:spacing w:val="144"/>
          <w:sz w:val="24"/>
        </w:rPr>
        <w:t xml:space="preserve"> </w:t>
      </w:r>
      <w:r>
        <w:rPr>
          <w:color w:val="000000"/>
          <w:spacing w:val="-1"/>
          <w:sz w:val="24"/>
        </w:rPr>
        <w:t>предлагает</w:t>
      </w:r>
      <w:r>
        <w:rPr>
          <w:color w:val="000000"/>
          <w:spacing w:val="145"/>
          <w:sz w:val="24"/>
        </w:rPr>
        <w:t xml:space="preserve"> </w:t>
      </w:r>
      <w:r>
        <w:rPr>
          <w:color w:val="000000"/>
          <w:sz w:val="24"/>
        </w:rPr>
        <w:t>родителям</w:t>
      </w:r>
      <w:r>
        <w:rPr>
          <w:color w:val="000000"/>
          <w:spacing w:val="143"/>
          <w:sz w:val="24"/>
        </w:rPr>
        <w:t xml:space="preserve"> </w:t>
      </w:r>
      <w:r>
        <w:rPr>
          <w:color w:val="000000"/>
          <w:sz w:val="24"/>
        </w:rPr>
        <w:t>конкретное</w:t>
      </w:r>
      <w:r>
        <w:rPr>
          <w:color w:val="000000"/>
          <w:spacing w:val="143"/>
          <w:sz w:val="24"/>
        </w:rPr>
        <w:t xml:space="preserve"> </w:t>
      </w:r>
      <w:r>
        <w:rPr>
          <w:color w:val="000000"/>
          <w:sz w:val="24"/>
        </w:rPr>
        <w:t>решение,</w:t>
      </w:r>
      <w:r>
        <w:rPr>
          <w:color w:val="000000"/>
          <w:spacing w:val="144"/>
          <w:sz w:val="24"/>
        </w:rPr>
        <w:t xml:space="preserve"> </w:t>
      </w:r>
      <w:r>
        <w:rPr>
          <w:color w:val="000000"/>
          <w:sz w:val="24"/>
        </w:rPr>
        <w:t>при</w:t>
      </w:r>
      <w:r>
        <w:t xml:space="preserve"> </w:t>
      </w:r>
      <w:r>
        <w:rPr>
          <w:color w:val="000000"/>
          <w:sz w:val="24"/>
        </w:rPr>
        <w:t>необходимости,</w:t>
      </w:r>
      <w:r>
        <w:rPr>
          <w:color w:val="000000"/>
          <w:spacing w:val="64"/>
          <w:sz w:val="24"/>
        </w:rPr>
        <w:t xml:space="preserve"> </w:t>
      </w:r>
      <w:r>
        <w:rPr>
          <w:color w:val="000000"/>
          <w:sz w:val="24"/>
        </w:rPr>
        <w:t>направляя</w:t>
      </w:r>
      <w:r>
        <w:rPr>
          <w:color w:val="000000"/>
          <w:spacing w:val="65"/>
          <w:sz w:val="24"/>
        </w:rPr>
        <w:t xml:space="preserve"> </w:t>
      </w:r>
      <w:r>
        <w:rPr>
          <w:color w:val="000000"/>
          <w:sz w:val="24"/>
        </w:rPr>
        <w:t>ребенка</w:t>
      </w:r>
      <w:r>
        <w:rPr>
          <w:color w:val="000000"/>
          <w:spacing w:val="64"/>
          <w:sz w:val="24"/>
        </w:rPr>
        <w:t xml:space="preserve"> </w:t>
      </w:r>
      <w:r>
        <w:rPr>
          <w:color w:val="000000"/>
          <w:sz w:val="24"/>
        </w:rPr>
        <w:t>к</w:t>
      </w:r>
      <w:r>
        <w:rPr>
          <w:color w:val="000000"/>
          <w:spacing w:val="65"/>
          <w:sz w:val="24"/>
        </w:rPr>
        <w:t xml:space="preserve"> </w:t>
      </w:r>
      <w:r>
        <w:rPr>
          <w:color w:val="000000"/>
          <w:sz w:val="24"/>
        </w:rPr>
        <w:t>специалистам.</w:t>
      </w:r>
      <w:r>
        <w:rPr>
          <w:color w:val="000000"/>
          <w:spacing w:val="65"/>
          <w:sz w:val="24"/>
        </w:rPr>
        <w:t xml:space="preserve"> </w:t>
      </w:r>
      <w:r>
        <w:rPr>
          <w:color w:val="000000"/>
          <w:sz w:val="24"/>
        </w:rPr>
        <w:t>В</w:t>
      </w:r>
      <w:r>
        <w:rPr>
          <w:color w:val="000000"/>
          <w:spacing w:val="63"/>
          <w:sz w:val="24"/>
        </w:rPr>
        <w:t xml:space="preserve"> </w:t>
      </w:r>
      <w:r>
        <w:rPr>
          <w:color w:val="000000"/>
          <w:sz w:val="24"/>
        </w:rPr>
        <w:t>процессе</w:t>
      </w:r>
      <w:r>
        <w:rPr>
          <w:color w:val="000000"/>
          <w:spacing w:val="64"/>
          <w:sz w:val="24"/>
        </w:rPr>
        <w:t xml:space="preserve"> </w:t>
      </w:r>
      <w:r>
        <w:rPr>
          <w:color w:val="000000"/>
          <w:sz w:val="24"/>
        </w:rPr>
        <w:t>диагностики</w:t>
      </w:r>
      <w:r>
        <w:rPr>
          <w:color w:val="000000"/>
          <w:spacing w:val="65"/>
          <w:sz w:val="24"/>
        </w:rPr>
        <w:t xml:space="preserve"> </w:t>
      </w:r>
      <w:r>
        <w:rPr>
          <w:color w:val="000000"/>
          <w:sz w:val="24"/>
        </w:rPr>
        <w:t>психолог</w:t>
      </w:r>
      <w:r>
        <w:t xml:space="preserve"> </w:t>
      </w:r>
      <w:r>
        <w:rPr>
          <w:color w:val="000000"/>
          <w:sz w:val="24"/>
        </w:rPr>
        <w:t>также</w:t>
      </w:r>
      <w:r>
        <w:rPr>
          <w:color w:val="000000"/>
          <w:spacing w:val="61"/>
          <w:sz w:val="24"/>
        </w:rPr>
        <w:t xml:space="preserve"> </w:t>
      </w:r>
      <w:r>
        <w:rPr>
          <w:color w:val="000000"/>
          <w:spacing w:val="-1"/>
          <w:sz w:val="24"/>
        </w:rPr>
        <w:t>изучает</w:t>
      </w:r>
      <w:r>
        <w:rPr>
          <w:color w:val="000000"/>
          <w:spacing w:val="63"/>
          <w:sz w:val="24"/>
        </w:rPr>
        <w:t xml:space="preserve"> </w:t>
      </w:r>
      <w:r>
        <w:rPr>
          <w:color w:val="000000"/>
          <w:sz w:val="24"/>
        </w:rPr>
        <w:t>отношения</w:t>
      </w:r>
      <w:r>
        <w:rPr>
          <w:color w:val="000000"/>
          <w:spacing w:val="62"/>
          <w:sz w:val="24"/>
        </w:rPr>
        <w:t xml:space="preserve"> </w:t>
      </w:r>
      <w:r>
        <w:rPr>
          <w:color w:val="000000"/>
          <w:sz w:val="24"/>
        </w:rPr>
        <w:t>в</w:t>
      </w:r>
      <w:r>
        <w:rPr>
          <w:color w:val="000000"/>
          <w:spacing w:val="59"/>
          <w:sz w:val="24"/>
        </w:rPr>
        <w:t xml:space="preserve"> </w:t>
      </w:r>
      <w:r>
        <w:rPr>
          <w:color w:val="000000"/>
          <w:sz w:val="24"/>
        </w:rPr>
        <w:t>детском</w:t>
      </w:r>
      <w:r>
        <w:rPr>
          <w:color w:val="000000"/>
          <w:spacing w:val="62"/>
          <w:sz w:val="24"/>
        </w:rPr>
        <w:t xml:space="preserve"> </w:t>
      </w:r>
      <w:r>
        <w:rPr>
          <w:color w:val="000000"/>
          <w:sz w:val="24"/>
        </w:rPr>
        <w:t>коллективе,</w:t>
      </w:r>
      <w:r>
        <w:rPr>
          <w:color w:val="000000"/>
          <w:spacing w:val="62"/>
          <w:sz w:val="24"/>
        </w:rPr>
        <w:t xml:space="preserve"> </w:t>
      </w:r>
      <w:r>
        <w:rPr>
          <w:color w:val="000000"/>
          <w:sz w:val="24"/>
        </w:rPr>
        <w:t>помогая</w:t>
      </w:r>
      <w:r>
        <w:rPr>
          <w:color w:val="000000"/>
          <w:spacing w:val="62"/>
          <w:sz w:val="24"/>
        </w:rPr>
        <w:t xml:space="preserve"> </w:t>
      </w:r>
      <w:r>
        <w:rPr>
          <w:color w:val="000000"/>
          <w:sz w:val="24"/>
        </w:rPr>
        <w:t>воспитателям</w:t>
      </w:r>
      <w:r>
        <w:rPr>
          <w:color w:val="000000"/>
          <w:spacing w:val="61"/>
          <w:sz w:val="24"/>
        </w:rPr>
        <w:t xml:space="preserve"> </w:t>
      </w:r>
      <w:r>
        <w:rPr>
          <w:color w:val="000000"/>
          <w:sz w:val="24"/>
        </w:rPr>
        <w:t>в</w:t>
      </w:r>
      <w:r>
        <w:rPr>
          <w:color w:val="000000"/>
          <w:spacing w:val="62"/>
          <w:sz w:val="24"/>
        </w:rPr>
        <w:t xml:space="preserve"> </w:t>
      </w:r>
      <w:r>
        <w:rPr>
          <w:color w:val="000000"/>
          <w:sz w:val="24"/>
        </w:rPr>
        <w:t>организации</w:t>
      </w:r>
      <w:r>
        <w:t xml:space="preserve"> </w:t>
      </w:r>
      <w:r>
        <w:rPr>
          <w:color w:val="000000"/>
          <w:sz w:val="24"/>
        </w:rPr>
        <w:t>работы с</w:t>
      </w:r>
      <w:r>
        <w:rPr>
          <w:color w:val="000000"/>
          <w:spacing w:val="-1"/>
          <w:sz w:val="24"/>
        </w:rPr>
        <w:t xml:space="preserve"> </w:t>
      </w:r>
      <w:r>
        <w:rPr>
          <w:color w:val="000000"/>
          <w:sz w:val="24"/>
        </w:rPr>
        <w:t>конкретными</w:t>
      </w:r>
      <w:r>
        <w:rPr>
          <w:color w:val="000000"/>
          <w:spacing w:val="-2"/>
          <w:sz w:val="24"/>
        </w:rPr>
        <w:t xml:space="preserve"> </w:t>
      </w:r>
      <w:r>
        <w:rPr>
          <w:color w:val="000000"/>
          <w:sz w:val="24"/>
        </w:rPr>
        <w:t>детьми.</w:t>
      </w:r>
    </w:p>
    <w:p w14:paraId="136E4555"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lastRenderedPageBreak/>
        <w:t></w:t>
      </w:r>
      <w:r>
        <w:rPr>
          <w:color w:val="000000"/>
          <w:spacing w:val="111"/>
          <w:sz w:val="24"/>
        </w:rPr>
        <w:t xml:space="preserve"> </w:t>
      </w:r>
      <w:r>
        <w:rPr>
          <w:i/>
          <w:color w:val="000000"/>
          <w:sz w:val="24"/>
        </w:rPr>
        <w:t>психологическая</w:t>
      </w:r>
      <w:r>
        <w:rPr>
          <w:i/>
          <w:color w:val="000000"/>
          <w:spacing w:val="150"/>
          <w:sz w:val="24"/>
        </w:rPr>
        <w:t xml:space="preserve"> </w:t>
      </w:r>
      <w:r>
        <w:rPr>
          <w:i/>
          <w:color w:val="000000"/>
          <w:sz w:val="24"/>
        </w:rPr>
        <w:t>коррекция</w:t>
      </w:r>
      <w:r>
        <w:rPr>
          <w:i/>
          <w:color w:val="000000"/>
          <w:spacing w:val="152"/>
          <w:sz w:val="24"/>
        </w:rPr>
        <w:t xml:space="preserve"> </w:t>
      </w:r>
      <w:r>
        <w:rPr>
          <w:color w:val="000000"/>
          <w:sz w:val="24"/>
        </w:rPr>
        <w:t>проводится</w:t>
      </w:r>
      <w:r>
        <w:rPr>
          <w:color w:val="000000"/>
          <w:spacing w:val="151"/>
          <w:sz w:val="24"/>
        </w:rPr>
        <w:t xml:space="preserve"> </w:t>
      </w:r>
      <w:r>
        <w:rPr>
          <w:color w:val="000000"/>
          <w:spacing w:val="1"/>
          <w:sz w:val="24"/>
        </w:rPr>
        <w:t>по</w:t>
      </w:r>
      <w:r>
        <w:rPr>
          <w:color w:val="000000"/>
          <w:spacing w:val="148"/>
          <w:sz w:val="24"/>
        </w:rPr>
        <w:t xml:space="preserve"> </w:t>
      </w:r>
      <w:r>
        <w:rPr>
          <w:color w:val="000000"/>
          <w:sz w:val="24"/>
        </w:rPr>
        <w:t>результатам</w:t>
      </w:r>
      <w:r>
        <w:rPr>
          <w:color w:val="000000"/>
          <w:spacing w:val="151"/>
          <w:sz w:val="24"/>
        </w:rPr>
        <w:t xml:space="preserve"> </w:t>
      </w:r>
      <w:r>
        <w:rPr>
          <w:color w:val="000000"/>
          <w:sz w:val="24"/>
        </w:rPr>
        <w:t>диагностики,</w:t>
      </w:r>
      <w:r>
        <w:rPr>
          <w:color w:val="000000"/>
          <w:spacing w:val="148"/>
          <w:sz w:val="24"/>
        </w:rPr>
        <w:t xml:space="preserve"> </w:t>
      </w:r>
      <w:r>
        <w:rPr>
          <w:color w:val="000000"/>
          <w:spacing w:val="1"/>
          <w:sz w:val="24"/>
        </w:rPr>
        <w:t>по</w:t>
      </w:r>
      <w:r>
        <w:rPr>
          <w:color w:val="000000"/>
          <w:spacing w:val="148"/>
          <w:sz w:val="24"/>
        </w:rPr>
        <w:t xml:space="preserve"> </w:t>
      </w:r>
      <w:r>
        <w:rPr>
          <w:color w:val="000000"/>
          <w:sz w:val="24"/>
        </w:rPr>
        <w:t>запросам родителей</w:t>
      </w:r>
      <w:r>
        <w:rPr>
          <w:color w:val="000000"/>
          <w:spacing w:val="46"/>
          <w:sz w:val="24"/>
        </w:rPr>
        <w:t xml:space="preserve"> </w:t>
      </w:r>
      <w:r>
        <w:rPr>
          <w:color w:val="000000"/>
          <w:sz w:val="24"/>
        </w:rPr>
        <w:t>и</w:t>
      </w:r>
      <w:r>
        <w:rPr>
          <w:color w:val="000000"/>
          <w:spacing w:val="46"/>
          <w:sz w:val="24"/>
        </w:rPr>
        <w:t xml:space="preserve"> </w:t>
      </w:r>
      <w:r>
        <w:rPr>
          <w:color w:val="000000"/>
          <w:sz w:val="24"/>
        </w:rPr>
        <w:t>воспитателей,</w:t>
      </w:r>
      <w:r>
        <w:rPr>
          <w:color w:val="000000"/>
          <w:spacing w:val="46"/>
          <w:sz w:val="24"/>
        </w:rPr>
        <w:t xml:space="preserve"> </w:t>
      </w:r>
      <w:r>
        <w:rPr>
          <w:color w:val="000000"/>
          <w:spacing w:val="1"/>
          <w:sz w:val="24"/>
        </w:rPr>
        <w:t>по</w:t>
      </w:r>
      <w:r>
        <w:rPr>
          <w:color w:val="000000"/>
          <w:spacing w:val="44"/>
          <w:sz w:val="24"/>
        </w:rPr>
        <w:t xml:space="preserve"> </w:t>
      </w:r>
      <w:r>
        <w:rPr>
          <w:color w:val="000000"/>
          <w:sz w:val="24"/>
        </w:rPr>
        <w:t>наблюдениям</w:t>
      </w:r>
      <w:r>
        <w:rPr>
          <w:color w:val="000000"/>
          <w:spacing w:val="42"/>
          <w:sz w:val="24"/>
        </w:rPr>
        <w:t xml:space="preserve"> </w:t>
      </w:r>
      <w:r>
        <w:rPr>
          <w:color w:val="000000"/>
          <w:sz w:val="24"/>
        </w:rPr>
        <w:t>психолога.</w:t>
      </w:r>
      <w:r>
        <w:rPr>
          <w:color w:val="000000"/>
          <w:spacing w:val="45"/>
          <w:sz w:val="24"/>
        </w:rPr>
        <w:t xml:space="preserve"> </w:t>
      </w:r>
      <w:r>
        <w:rPr>
          <w:color w:val="000000"/>
          <w:sz w:val="24"/>
        </w:rPr>
        <w:t>Каждый</w:t>
      </w:r>
      <w:r>
        <w:rPr>
          <w:color w:val="000000"/>
          <w:spacing w:val="46"/>
          <w:sz w:val="24"/>
        </w:rPr>
        <w:t xml:space="preserve"> </w:t>
      </w:r>
      <w:r>
        <w:rPr>
          <w:color w:val="000000"/>
          <w:sz w:val="24"/>
        </w:rPr>
        <w:t>ребенок</w:t>
      </w:r>
      <w:r>
        <w:rPr>
          <w:color w:val="000000"/>
          <w:spacing w:val="46"/>
          <w:sz w:val="24"/>
        </w:rPr>
        <w:t xml:space="preserve"> </w:t>
      </w:r>
      <w:r>
        <w:rPr>
          <w:color w:val="000000"/>
          <w:sz w:val="24"/>
        </w:rPr>
        <w:t>индивидуален.</w:t>
      </w:r>
      <w:r>
        <w:t xml:space="preserve">  </w:t>
      </w:r>
      <w:r>
        <w:rPr>
          <w:color w:val="000000"/>
          <w:sz w:val="24"/>
        </w:rPr>
        <w:t>Кто</w:t>
      </w:r>
      <w:r>
        <w:rPr>
          <w:color w:val="000000"/>
          <w:spacing w:val="-1"/>
          <w:sz w:val="24"/>
        </w:rPr>
        <w:t>-</w:t>
      </w:r>
      <w:r>
        <w:rPr>
          <w:color w:val="000000"/>
          <w:sz w:val="24"/>
        </w:rPr>
        <w:t>то</w:t>
      </w:r>
      <w:r>
        <w:rPr>
          <w:color w:val="000000"/>
          <w:spacing w:val="28"/>
          <w:sz w:val="24"/>
        </w:rPr>
        <w:t xml:space="preserve"> </w:t>
      </w:r>
      <w:r>
        <w:rPr>
          <w:color w:val="000000"/>
          <w:sz w:val="24"/>
        </w:rPr>
        <w:t>развивается</w:t>
      </w:r>
      <w:r>
        <w:rPr>
          <w:color w:val="000000"/>
          <w:spacing w:val="29"/>
          <w:sz w:val="24"/>
        </w:rPr>
        <w:t xml:space="preserve"> </w:t>
      </w:r>
      <w:r>
        <w:rPr>
          <w:color w:val="000000"/>
          <w:spacing w:val="-1"/>
          <w:sz w:val="24"/>
        </w:rPr>
        <w:t>быстрее,</w:t>
      </w:r>
      <w:r>
        <w:rPr>
          <w:color w:val="000000"/>
          <w:spacing w:val="29"/>
          <w:sz w:val="24"/>
        </w:rPr>
        <w:t xml:space="preserve"> </w:t>
      </w:r>
      <w:r>
        <w:rPr>
          <w:color w:val="000000"/>
          <w:spacing w:val="1"/>
          <w:sz w:val="24"/>
        </w:rPr>
        <w:t>кто</w:t>
      </w:r>
      <w:r>
        <w:rPr>
          <w:color w:val="000000"/>
          <w:spacing w:val="-1"/>
          <w:sz w:val="24"/>
        </w:rPr>
        <w:t>-</w:t>
      </w:r>
      <w:r>
        <w:rPr>
          <w:color w:val="000000"/>
          <w:sz w:val="24"/>
        </w:rPr>
        <w:t>то</w:t>
      </w:r>
      <w:r>
        <w:rPr>
          <w:color w:val="000000"/>
          <w:spacing w:val="28"/>
          <w:sz w:val="24"/>
        </w:rPr>
        <w:t xml:space="preserve"> </w:t>
      </w:r>
      <w:r>
        <w:rPr>
          <w:color w:val="000000"/>
          <w:sz w:val="24"/>
        </w:rPr>
        <w:t>медленнее.</w:t>
      </w:r>
      <w:r>
        <w:rPr>
          <w:color w:val="000000"/>
          <w:spacing w:val="29"/>
          <w:sz w:val="24"/>
        </w:rPr>
        <w:t xml:space="preserve"> </w:t>
      </w:r>
      <w:r>
        <w:rPr>
          <w:color w:val="000000"/>
          <w:sz w:val="24"/>
        </w:rPr>
        <w:t>С</w:t>
      </w:r>
      <w:r>
        <w:rPr>
          <w:color w:val="000000"/>
          <w:spacing w:val="34"/>
          <w:sz w:val="24"/>
        </w:rPr>
        <w:t xml:space="preserve"> </w:t>
      </w:r>
      <w:r>
        <w:rPr>
          <w:color w:val="000000"/>
          <w:spacing w:val="-1"/>
          <w:sz w:val="24"/>
        </w:rPr>
        <w:t>учетом</w:t>
      </w:r>
      <w:r>
        <w:rPr>
          <w:color w:val="000000"/>
          <w:spacing w:val="29"/>
          <w:sz w:val="24"/>
        </w:rPr>
        <w:t xml:space="preserve"> </w:t>
      </w:r>
      <w:r>
        <w:rPr>
          <w:color w:val="000000"/>
          <w:sz w:val="24"/>
        </w:rPr>
        <w:t>особенностей</w:t>
      </w:r>
      <w:r>
        <w:rPr>
          <w:color w:val="000000"/>
          <w:spacing w:val="30"/>
          <w:sz w:val="24"/>
        </w:rPr>
        <w:t xml:space="preserve"> </w:t>
      </w:r>
      <w:r>
        <w:rPr>
          <w:color w:val="000000"/>
          <w:sz w:val="24"/>
        </w:rPr>
        <w:t>развития</w:t>
      </w:r>
      <w:r>
        <w:rPr>
          <w:color w:val="000000"/>
          <w:spacing w:val="26"/>
          <w:sz w:val="24"/>
        </w:rPr>
        <w:t xml:space="preserve"> </w:t>
      </w:r>
      <w:r>
        <w:rPr>
          <w:color w:val="000000"/>
          <w:sz w:val="24"/>
        </w:rPr>
        <w:t>каждого</w:t>
      </w:r>
      <w:r>
        <w:t xml:space="preserve"> </w:t>
      </w:r>
      <w:r>
        <w:rPr>
          <w:color w:val="000000"/>
          <w:sz w:val="24"/>
        </w:rPr>
        <w:t>малыша</w:t>
      </w:r>
      <w:r>
        <w:rPr>
          <w:color w:val="000000"/>
          <w:spacing w:val="114"/>
          <w:sz w:val="24"/>
        </w:rPr>
        <w:t xml:space="preserve"> </w:t>
      </w:r>
      <w:r>
        <w:rPr>
          <w:color w:val="000000"/>
          <w:sz w:val="24"/>
        </w:rPr>
        <w:t>психолог</w:t>
      </w:r>
      <w:r>
        <w:rPr>
          <w:color w:val="000000"/>
          <w:spacing w:val="115"/>
          <w:sz w:val="24"/>
        </w:rPr>
        <w:t xml:space="preserve"> </w:t>
      </w:r>
      <w:r>
        <w:rPr>
          <w:color w:val="000000"/>
          <w:sz w:val="24"/>
        </w:rPr>
        <w:t>строит</w:t>
      </w:r>
      <w:r>
        <w:rPr>
          <w:color w:val="000000"/>
          <w:spacing w:val="115"/>
          <w:sz w:val="24"/>
        </w:rPr>
        <w:t xml:space="preserve"> </w:t>
      </w:r>
      <w:r>
        <w:rPr>
          <w:color w:val="000000"/>
          <w:sz w:val="24"/>
        </w:rPr>
        <w:t>психокоррекционную</w:t>
      </w:r>
      <w:r>
        <w:rPr>
          <w:color w:val="000000"/>
          <w:spacing w:val="116"/>
          <w:sz w:val="24"/>
        </w:rPr>
        <w:t xml:space="preserve"> </w:t>
      </w:r>
      <w:r>
        <w:rPr>
          <w:color w:val="000000"/>
          <w:spacing w:val="1"/>
          <w:sz w:val="24"/>
        </w:rPr>
        <w:t>работу</w:t>
      </w:r>
      <w:r>
        <w:rPr>
          <w:color w:val="000000"/>
          <w:spacing w:val="112"/>
          <w:sz w:val="24"/>
        </w:rPr>
        <w:t xml:space="preserve"> </w:t>
      </w:r>
      <w:r>
        <w:rPr>
          <w:color w:val="000000"/>
          <w:sz w:val="24"/>
        </w:rPr>
        <w:t>в</w:t>
      </w:r>
      <w:r>
        <w:rPr>
          <w:color w:val="000000"/>
          <w:spacing w:val="114"/>
          <w:sz w:val="24"/>
        </w:rPr>
        <w:t xml:space="preserve"> </w:t>
      </w:r>
      <w:r>
        <w:rPr>
          <w:color w:val="000000"/>
          <w:sz w:val="24"/>
        </w:rPr>
        <w:t>следующих</w:t>
      </w:r>
      <w:r>
        <w:rPr>
          <w:color w:val="000000"/>
          <w:spacing w:val="117"/>
          <w:sz w:val="24"/>
        </w:rPr>
        <w:t xml:space="preserve"> </w:t>
      </w:r>
      <w:r>
        <w:rPr>
          <w:color w:val="000000"/>
          <w:sz w:val="24"/>
        </w:rPr>
        <w:t>направлениях:</w:t>
      </w:r>
      <w:r>
        <w:t xml:space="preserve"> </w:t>
      </w:r>
      <w:r>
        <w:rPr>
          <w:color w:val="000000"/>
          <w:sz w:val="24"/>
        </w:rPr>
        <w:t>эмоционально</w:t>
      </w:r>
      <w:r>
        <w:rPr>
          <w:color w:val="000000"/>
          <w:spacing w:val="-1"/>
          <w:sz w:val="24"/>
        </w:rPr>
        <w:t>-</w:t>
      </w:r>
      <w:r>
        <w:rPr>
          <w:color w:val="000000"/>
          <w:sz w:val="24"/>
        </w:rPr>
        <w:t>волевая</w:t>
      </w:r>
      <w:r>
        <w:rPr>
          <w:color w:val="000000"/>
          <w:spacing w:val="48"/>
          <w:sz w:val="24"/>
        </w:rPr>
        <w:t xml:space="preserve"> </w:t>
      </w:r>
      <w:r>
        <w:rPr>
          <w:color w:val="000000"/>
          <w:sz w:val="24"/>
        </w:rPr>
        <w:t>сфера</w:t>
      </w:r>
      <w:r>
        <w:rPr>
          <w:color w:val="000000"/>
          <w:spacing w:val="44"/>
          <w:sz w:val="24"/>
        </w:rPr>
        <w:t xml:space="preserve"> </w:t>
      </w:r>
      <w:r>
        <w:rPr>
          <w:color w:val="000000"/>
          <w:sz w:val="24"/>
        </w:rPr>
        <w:t>(агрессивное</w:t>
      </w:r>
      <w:r>
        <w:rPr>
          <w:color w:val="000000"/>
          <w:spacing w:val="44"/>
          <w:sz w:val="24"/>
        </w:rPr>
        <w:t xml:space="preserve"> </w:t>
      </w:r>
      <w:r>
        <w:rPr>
          <w:color w:val="000000"/>
          <w:sz w:val="24"/>
        </w:rPr>
        <w:t>поведение,</w:t>
      </w:r>
      <w:r>
        <w:rPr>
          <w:color w:val="000000"/>
          <w:spacing w:val="45"/>
          <w:sz w:val="24"/>
        </w:rPr>
        <w:t xml:space="preserve"> </w:t>
      </w:r>
      <w:r>
        <w:rPr>
          <w:color w:val="000000"/>
          <w:sz w:val="24"/>
        </w:rPr>
        <w:t>страхи,</w:t>
      </w:r>
      <w:r>
        <w:rPr>
          <w:color w:val="000000"/>
          <w:spacing w:val="45"/>
          <w:sz w:val="24"/>
        </w:rPr>
        <w:t xml:space="preserve"> </w:t>
      </w:r>
      <w:r>
        <w:rPr>
          <w:color w:val="000000"/>
          <w:sz w:val="24"/>
        </w:rPr>
        <w:t>повышенная</w:t>
      </w:r>
      <w:r>
        <w:rPr>
          <w:color w:val="000000"/>
          <w:spacing w:val="46"/>
          <w:sz w:val="24"/>
        </w:rPr>
        <w:t xml:space="preserve"> </w:t>
      </w:r>
      <w:r>
        <w:rPr>
          <w:color w:val="000000"/>
          <w:sz w:val="24"/>
        </w:rPr>
        <w:t>тревожность,</w:t>
      </w:r>
      <w:r>
        <w:t xml:space="preserve"> </w:t>
      </w:r>
      <w:r>
        <w:rPr>
          <w:color w:val="000000"/>
          <w:sz w:val="24"/>
        </w:rPr>
        <w:t>низкий</w:t>
      </w:r>
      <w:r>
        <w:rPr>
          <w:color w:val="000000"/>
          <w:spacing w:val="135"/>
          <w:sz w:val="24"/>
        </w:rPr>
        <w:t xml:space="preserve"> </w:t>
      </w:r>
      <w:r>
        <w:rPr>
          <w:color w:val="000000"/>
          <w:sz w:val="24"/>
        </w:rPr>
        <w:t>самоконтроль,</w:t>
      </w:r>
      <w:r>
        <w:rPr>
          <w:color w:val="000000"/>
          <w:spacing w:val="132"/>
          <w:sz w:val="24"/>
        </w:rPr>
        <w:t xml:space="preserve"> </w:t>
      </w:r>
      <w:r>
        <w:rPr>
          <w:color w:val="000000"/>
          <w:sz w:val="24"/>
        </w:rPr>
        <w:t>неуверенность</w:t>
      </w:r>
      <w:r>
        <w:rPr>
          <w:color w:val="000000"/>
          <w:spacing w:val="135"/>
          <w:sz w:val="24"/>
        </w:rPr>
        <w:t xml:space="preserve"> </w:t>
      </w:r>
      <w:r>
        <w:rPr>
          <w:color w:val="000000"/>
          <w:sz w:val="24"/>
        </w:rPr>
        <w:t>в</w:t>
      </w:r>
      <w:r>
        <w:rPr>
          <w:color w:val="000000"/>
          <w:spacing w:val="136"/>
          <w:sz w:val="24"/>
        </w:rPr>
        <w:t xml:space="preserve"> </w:t>
      </w:r>
      <w:r>
        <w:rPr>
          <w:color w:val="000000"/>
          <w:sz w:val="24"/>
        </w:rPr>
        <w:t>себе),</w:t>
      </w:r>
      <w:r>
        <w:rPr>
          <w:color w:val="000000"/>
          <w:spacing w:val="134"/>
          <w:sz w:val="24"/>
        </w:rPr>
        <w:t xml:space="preserve"> </w:t>
      </w:r>
      <w:r>
        <w:rPr>
          <w:color w:val="000000"/>
          <w:sz w:val="24"/>
        </w:rPr>
        <w:t>коммуникативная</w:t>
      </w:r>
      <w:r>
        <w:rPr>
          <w:color w:val="000000"/>
          <w:spacing w:val="134"/>
          <w:sz w:val="24"/>
        </w:rPr>
        <w:t xml:space="preserve"> </w:t>
      </w:r>
      <w:r>
        <w:rPr>
          <w:color w:val="000000"/>
          <w:spacing w:val="1"/>
          <w:sz w:val="24"/>
        </w:rPr>
        <w:t>сфера:</w:t>
      </w:r>
      <w:r>
        <w:rPr>
          <w:color w:val="000000"/>
          <w:spacing w:val="136"/>
          <w:sz w:val="24"/>
        </w:rPr>
        <w:t xml:space="preserve"> </w:t>
      </w:r>
      <w:r>
        <w:rPr>
          <w:color w:val="000000"/>
          <w:sz w:val="24"/>
        </w:rPr>
        <w:t>нарушения</w:t>
      </w:r>
      <w:r>
        <w:t xml:space="preserve"> </w:t>
      </w:r>
      <w:r>
        <w:rPr>
          <w:color w:val="000000"/>
          <w:sz w:val="24"/>
        </w:rPr>
        <w:t>взаимоотношений</w:t>
      </w:r>
      <w:r>
        <w:rPr>
          <w:color w:val="000000"/>
          <w:spacing w:val="75"/>
          <w:sz w:val="24"/>
        </w:rPr>
        <w:t xml:space="preserve"> </w:t>
      </w:r>
      <w:r>
        <w:rPr>
          <w:color w:val="000000"/>
          <w:spacing w:val="-1"/>
          <w:sz w:val="24"/>
        </w:rPr>
        <w:t>со</w:t>
      </w:r>
      <w:r>
        <w:rPr>
          <w:color w:val="000000"/>
          <w:spacing w:val="75"/>
          <w:sz w:val="24"/>
        </w:rPr>
        <w:t xml:space="preserve"> </w:t>
      </w:r>
      <w:r>
        <w:rPr>
          <w:color w:val="000000"/>
          <w:sz w:val="24"/>
        </w:rPr>
        <w:t>сверстниками,</w:t>
      </w:r>
      <w:r>
        <w:rPr>
          <w:color w:val="000000"/>
          <w:spacing w:val="74"/>
          <w:sz w:val="24"/>
        </w:rPr>
        <w:t xml:space="preserve"> </w:t>
      </w:r>
      <w:r>
        <w:rPr>
          <w:color w:val="000000"/>
          <w:sz w:val="24"/>
        </w:rPr>
        <w:t>нарушения</w:t>
      </w:r>
      <w:r>
        <w:rPr>
          <w:color w:val="000000"/>
          <w:spacing w:val="74"/>
          <w:sz w:val="24"/>
        </w:rPr>
        <w:t xml:space="preserve"> </w:t>
      </w:r>
      <w:r>
        <w:rPr>
          <w:color w:val="000000"/>
          <w:sz w:val="24"/>
        </w:rPr>
        <w:t>благополучия</w:t>
      </w:r>
      <w:r>
        <w:rPr>
          <w:color w:val="000000"/>
          <w:spacing w:val="75"/>
          <w:sz w:val="24"/>
        </w:rPr>
        <w:t xml:space="preserve"> </w:t>
      </w:r>
      <w:r>
        <w:rPr>
          <w:color w:val="000000"/>
          <w:sz w:val="24"/>
        </w:rPr>
        <w:t>в</w:t>
      </w:r>
      <w:r>
        <w:rPr>
          <w:color w:val="000000"/>
          <w:spacing w:val="76"/>
          <w:sz w:val="24"/>
        </w:rPr>
        <w:t xml:space="preserve"> </w:t>
      </w:r>
      <w:r>
        <w:rPr>
          <w:color w:val="000000"/>
          <w:sz w:val="24"/>
        </w:rPr>
        <w:t>семье,</w:t>
      </w:r>
      <w:r>
        <w:rPr>
          <w:color w:val="000000"/>
          <w:spacing w:val="74"/>
          <w:sz w:val="24"/>
        </w:rPr>
        <w:t xml:space="preserve"> </w:t>
      </w:r>
      <w:r>
        <w:rPr>
          <w:color w:val="000000"/>
          <w:sz w:val="24"/>
        </w:rPr>
        <w:t>познавательная</w:t>
      </w:r>
      <w:r>
        <w:t xml:space="preserve"> </w:t>
      </w:r>
      <w:r>
        <w:rPr>
          <w:color w:val="000000"/>
          <w:sz w:val="24"/>
        </w:rPr>
        <w:t>сфера:</w:t>
      </w:r>
      <w:r>
        <w:rPr>
          <w:color w:val="000000"/>
          <w:spacing w:val="178"/>
          <w:sz w:val="24"/>
        </w:rPr>
        <w:t xml:space="preserve"> </w:t>
      </w:r>
      <w:r>
        <w:rPr>
          <w:color w:val="000000"/>
          <w:sz w:val="24"/>
        </w:rPr>
        <w:t>низкий</w:t>
      </w:r>
      <w:r>
        <w:rPr>
          <w:color w:val="000000"/>
          <w:spacing w:val="180"/>
          <w:sz w:val="24"/>
        </w:rPr>
        <w:t xml:space="preserve"> </w:t>
      </w:r>
      <w:r>
        <w:rPr>
          <w:color w:val="000000"/>
          <w:spacing w:val="-1"/>
          <w:sz w:val="24"/>
        </w:rPr>
        <w:t>уровень</w:t>
      </w:r>
      <w:r>
        <w:rPr>
          <w:color w:val="000000"/>
          <w:spacing w:val="179"/>
          <w:sz w:val="24"/>
        </w:rPr>
        <w:t xml:space="preserve"> </w:t>
      </w:r>
      <w:r>
        <w:rPr>
          <w:color w:val="000000"/>
          <w:sz w:val="24"/>
        </w:rPr>
        <w:t>развития</w:t>
      </w:r>
      <w:r>
        <w:rPr>
          <w:color w:val="000000"/>
          <w:spacing w:val="177"/>
          <w:sz w:val="24"/>
        </w:rPr>
        <w:t xml:space="preserve"> </w:t>
      </w:r>
      <w:r>
        <w:rPr>
          <w:color w:val="000000"/>
          <w:sz w:val="24"/>
        </w:rPr>
        <w:t>познавательных</w:t>
      </w:r>
      <w:r>
        <w:rPr>
          <w:color w:val="000000"/>
          <w:spacing w:val="180"/>
          <w:sz w:val="24"/>
        </w:rPr>
        <w:t xml:space="preserve"> </w:t>
      </w:r>
      <w:r>
        <w:rPr>
          <w:color w:val="000000"/>
          <w:sz w:val="24"/>
        </w:rPr>
        <w:t>процессов</w:t>
      </w:r>
      <w:r>
        <w:rPr>
          <w:color w:val="000000"/>
          <w:spacing w:val="177"/>
          <w:sz w:val="24"/>
        </w:rPr>
        <w:t xml:space="preserve"> </w:t>
      </w:r>
      <w:r>
        <w:rPr>
          <w:color w:val="000000"/>
          <w:sz w:val="24"/>
        </w:rPr>
        <w:t>(памяти,</w:t>
      </w:r>
      <w:r>
        <w:rPr>
          <w:color w:val="000000"/>
          <w:spacing w:val="177"/>
          <w:sz w:val="24"/>
        </w:rPr>
        <w:t xml:space="preserve"> </w:t>
      </w:r>
      <w:r>
        <w:rPr>
          <w:color w:val="000000"/>
          <w:sz w:val="24"/>
        </w:rPr>
        <w:t>внимания,</w:t>
      </w:r>
      <w:r>
        <w:t xml:space="preserve"> </w:t>
      </w:r>
      <w:r>
        <w:rPr>
          <w:color w:val="000000"/>
          <w:sz w:val="24"/>
        </w:rPr>
        <w:t>воображения, мышления, восприятия);</w:t>
      </w:r>
    </w:p>
    <w:p w14:paraId="08669271" w14:textId="77777777"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14"/>
          <w:sz w:val="24"/>
        </w:rPr>
        <w:t xml:space="preserve"> </w:t>
      </w:r>
      <w:r>
        <w:rPr>
          <w:i/>
          <w:color w:val="000000"/>
          <w:sz w:val="24"/>
        </w:rPr>
        <w:t>консультирование</w:t>
      </w:r>
      <w:r>
        <w:rPr>
          <w:i/>
          <w:color w:val="000000"/>
          <w:spacing w:val="90"/>
          <w:sz w:val="24"/>
        </w:rPr>
        <w:t xml:space="preserve"> </w:t>
      </w:r>
      <w:r>
        <w:rPr>
          <w:color w:val="000000"/>
          <w:sz w:val="24"/>
        </w:rPr>
        <w:t>состоит</w:t>
      </w:r>
      <w:r>
        <w:rPr>
          <w:color w:val="000000"/>
          <w:spacing w:val="15"/>
          <w:sz w:val="24"/>
        </w:rPr>
        <w:t xml:space="preserve"> </w:t>
      </w:r>
      <w:r>
        <w:rPr>
          <w:color w:val="000000"/>
          <w:sz w:val="24"/>
        </w:rPr>
        <w:t>в</w:t>
      </w:r>
      <w:r>
        <w:rPr>
          <w:color w:val="000000"/>
          <w:spacing w:val="11"/>
          <w:sz w:val="24"/>
        </w:rPr>
        <w:t xml:space="preserve"> </w:t>
      </w:r>
      <w:r>
        <w:rPr>
          <w:color w:val="000000"/>
          <w:sz w:val="24"/>
        </w:rPr>
        <w:t>том,</w:t>
      </w:r>
      <w:r>
        <w:rPr>
          <w:color w:val="000000"/>
          <w:spacing w:val="16"/>
          <w:sz w:val="24"/>
        </w:rPr>
        <w:t xml:space="preserve"> </w:t>
      </w:r>
      <w:r>
        <w:rPr>
          <w:color w:val="000000"/>
          <w:sz w:val="24"/>
        </w:rPr>
        <w:t>что</w:t>
      </w:r>
      <w:r>
        <w:rPr>
          <w:color w:val="000000"/>
          <w:spacing w:val="14"/>
          <w:sz w:val="24"/>
        </w:rPr>
        <w:t xml:space="preserve"> </w:t>
      </w:r>
      <w:r>
        <w:rPr>
          <w:color w:val="000000"/>
          <w:sz w:val="24"/>
        </w:rPr>
        <w:t>оно</w:t>
      </w:r>
      <w:r>
        <w:rPr>
          <w:color w:val="000000"/>
          <w:spacing w:val="14"/>
          <w:sz w:val="24"/>
        </w:rPr>
        <w:t xml:space="preserve"> </w:t>
      </w:r>
      <w:r>
        <w:rPr>
          <w:color w:val="000000"/>
          <w:sz w:val="24"/>
        </w:rPr>
        <w:t>сосредотачивается</w:t>
      </w:r>
      <w:r>
        <w:rPr>
          <w:color w:val="000000"/>
          <w:spacing w:val="15"/>
          <w:sz w:val="24"/>
        </w:rPr>
        <w:t xml:space="preserve"> </w:t>
      </w:r>
      <w:r>
        <w:rPr>
          <w:color w:val="000000"/>
          <w:spacing w:val="1"/>
          <w:sz w:val="24"/>
        </w:rPr>
        <w:t>на</w:t>
      </w:r>
      <w:r>
        <w:rPr>
          <w:color w:val="000000"/>
          <w:spacing w:val="12"/>
          <w:sz w:val="24"/>
        </w:rPr>
        <w:t xml:space="preserve"> </w:t>
      </w:r>
      <w:r>
        <w:rPr>
          <w:color w:val="000000"/>
          <w:sz w:val="24"/>
        </w:rPr>
        <w:t>решении профессиональных</w:t>
      </w:r>
      <w:r>
        <w:rPr>
          <w:color w:val="000000"/>
          <w:spacing w:val="7"/>
          <w:sz w:val="24"/>
        </w:rPr>
        <w:t xml:space="preserve"> </w:t>
      </w:r>
      <w:r>
        <w:rPr>
          <w:color w:val="000000"/>
          <w:sz w:val="24"/>
        </w:rPr>
        <w:t>проблем.</w:t>
      </w:r>
      <w:r>
        <w:rPr>
          <w:color w:val="000000"/>
          <w:spacing w:val="5"/>
          <w:sz w:val="24"/>
        </w:rPr>
        <w:t xml:space="preserve"> </w:t>
      </w:r>
      <w:r>
        <w:rPr>
          <w:color w:val="000000"/>
          <w:sz w:val="24"/>
        </w:rPr>
        <w:t>В</w:t>
      </w:r>
      <w:r>
        <w:rPr>
          <w:color w:val="000000"/>
          <w:spacing w:val="3"/>
          <w:sz w:val="24"/>
        </w:rPr>
        <w:t xml:space="preserve"> </w:t>
      </w:r>
      <w:r>
        <w:rPr>
          <w:color w:val="000000"/>
          <w:sz w:val="24"/>
        </w:rPr>
        <w:t>процессе</w:t>
      </w:r>
      <w:r>
        <w:rPr>
          <w:color w:val="000000"/>
          <w:spacing w:val="3"/>
          <w:sz w:val="24"/>
        </w:rPr>
        <w:t xml:space="preserve"> </w:t>
      </w:r>
      <w:r>
        <w:rPr>
          <w:color w:val="000000"/>
          <w:sz w:val="24"/>
        </w:rPr>
        <w:t>консультирования</w:t>
      </w:r>
      <w:r>
        <w:rPr>
          <w:color w:val="000000"/>
          <w:spacing w:val="4"/>
          <w:sz w:val="24"/>
        </w:rPr>
        <w:t xml:space="preserve"> </w:t>
      </w:r>
      <w:r>
        <w:rPr>
          <w:color w:val="000000"/>
          <w:sz w:val="24"/>
        </w:rPr>
        <w:t>рассматривается</w:t>
      </w:r>
      <w:r>
        <w:rPr>
          <w:color w:val="000000"/>
          <w:spacing w:val="5"/>
          <w:sz w:val="24"/>
        </w:rPr>
        <w:t xml:space="preserve"> </w:t>
      </w:r>
      <w:r>
        <w:rPr>
          <w:color w:val="000000"/>
          <w:sz w:val="24"/>
        </w:rPr>
        <w:t>только</w:t>
      </w:r>
      <w:r>
        <w:rPr>
          <w:color w:val="000000"/>
          <w:spacing w:val="4"/>
          <w:sz w:val="24"/>
        </w:rPr>
        <w:t xml:space="preserve"> </w:t>
      </w:r>
      <w:r>
        <w:rPr>
          <w:color w:val="000000"/>
          <w:sz w:val="24"/>
        </w:rPr>
        <w:t>то,</w:t>
      </w:r>
      <w:r>
        <w:rPr>
          <w:color w:val="000000"/>
          <w:spacing w:val="4"/>
          <w:sz w:val="24"/>
        </w:rPr>
        <w:t xml:space="preserve"> </w:t>
      </w:r>
      <w:r>
        <w:rPr>
          <w:color w:val="000000"/>
          <w:sz w:val="24"/>
        </w:rPr>
        <w:t>что</w:t>
      </w:r>
      <w:r>
        <w:t xml:space="preserve"> </w:t>
      </w:r>
      <w:r>
        <w:rPr>
          <w:color w:val="000000"/>
          <w:sz w:val="24"/>
        </w:rPr>
        <w:t>имеет</w:t>
      </w:r>
      <w:r>
        <w:rPr>
          <w:color w:val="000000"/>
          <w:spacing w:val="92"/>
          <w:sz w:val="24"/>
        </w:rPr>
        <w:t xml:space="preserve"> </w:t>
      </w:r>
      <w:r>
        <w:rPr>
          <w:color w:val="000000"/>
          <w:sz w:val="24"/>
        </w:rPr>
        <w:t>отношение</w:t>
      </w:r>
      <w:r>
        <w:rPr>
          <w:color w:val="000000"/>
          <w:spacing w:val="90"/>
          <w:sz w:val="24"/>
        </w:rPr>
        <w:t xml:space="preserve"> </w:t>
      </w:r>
      <w:r>
        <w:rPr>
          <w:color w:val="000000"/>
          <w:sz w:val="24"/>
        </w:rPr>
        <w:t>к</w:t>
      </w:r>
      <w:r>
        <w:rPr>
          <w:color w:val="000000"/>
          <w:spacing w:val="92"/>
          <w:sz w:val="24"/>
        </w:rPr>
        <w:t xml:space="preserve"> </w:t>
      </w:r>
      <w:r>
        <w:rPr>
          <w:color w:val="000000"/>
          <w:sz w:val="24"/>
        </w:rPr>
        <w:t>решению</w:t>
      </w:r>
      <w:r>
        <w:rPr>
          <w:color w:val="000000"/>
          <w:spacing w:val="91"/>
          <w:sz w:val="24"/>
        </w:rPr>
        <w:t xml:space="preserve"> </w:t>
      </w:r>
      <w:r>
        <w:rPr>
          <w:color w:val="000000"/>
          <w:sz w:val="24"/>
        </w:rPr>
        <w:t>главной</w:t>
      </w:r>
      <w:r>
        <w:rPr>
          <w:color w:val="000000"/>
          <w:spacing w:val="92"/>
          <w:sz w:val="24"/>
        </w:rPr>
        <w:t xml:space="preserve"> </w:t>
      </w:r>
      <w:r>
        <w:rPr>
          <w:color w:val="000000"/>
          <w:sz w:val="24"/>
        </w:rPr>
        <w:t>задачи</w:t>
      </w:r>
      <w:r>
        <w:rPr>
          <w:color w:val="000000"/>
          <w:spacing w:val="92"/>
          <w:sz w:val="24"/>
        </w:rPr>
        <w:t xml:space="preserve"> </w:t>
      </w:r>
      <w:r>
        <w:rPr>
          <w:color w:val="000000"/>
          <w:sz w:val="24"/>
        </w:rPr>
        <w:t>психологической</w:t>
      </w:r>
      <w:r>
        <w:rPr>
          <w:color w:val="000000"/>
          <w:spacing w:val="92"/>
          <w:sz w:val="24"/>
        </w:rPr>
        <w:t xml:space="preserve"> </w:t>
      </w:r>
      <w:r>
        <w:rPr>
          <w:color w:val="000000"/>
          <w:spacing w:val="-1"/>
          <w:sz w:val="24"/>
        </w:rPr>
        <w:t>службы</w:t>
      </w:r>
      <w:r>
        <w:rPr>
          <w:color w:val="000000"/>
          <w:spacing w:val="91"/>
          <w:sz w:val="24"/>
        </w:rPr>
        <w:t xml:space="preserve"> </w:t>
      </w:r>
      <w:r>
        <w:rPr>
          <w:color w:val="000000"/>
          <w:sz w:val="24"/>
        </w:rPr>
        <w:t>образования.</w:t>
      </w:r>
      <w:r>
        <w:t xml:space="preserve"> </w:t>
      </w:r>
      <w:r>
        <w:rPr>
          <w:color w:val="000000"/>
          <w:sz w:val="24"/>
        </w:rPr>
        <w:t>Педагоги</w:t>
      </w:r>
      <w:r>
        <w:rPr>
          <w:color w:val="000000"/>
          <w:spacing w:val="32"/>
          <w:sz w:val="24"/>
        </w:rPr>
        <w:t xml:space="preserve"> </w:t>
      </w:r>
      <w:r>
        <w:rPr>
          <w:color w:val="000000"/>
          <w:sz w:val="24"/>
        </w:rPr>
        <w:t>и</w:t>
      </w:r>
      <w:r>
        <w:rPr>
          <w:color w:val="000000"/>
          <w:spacing w:val="32"/>
          <w:sz w:val="24"/>
        </w:rPr>
        <w:t xml:space="preserve"> </w:t>
      </w:r>
      <w:r>
        <w:rPr>
          <w:color w:val="000000"/>
          <w:sz w:val="24"/>
        </w:rPr>
        <w:t>родители</w:t>
      </w:r>
      <w:r>
        <w:rPr>
          <w:color w:val="000000"/>
          <w:spacing w:val="30"/>
          <w:sz w:val="24"/>
        </w:rPr>
        <w:t xml:space="preserve"> </w:t>
      </w:r>
      <w:r>
        <w:rPr>
          <w:color w:val="000000"/>
          <w:sz w:val="24"/>
        </w:rPr>
        <w:t>получают</w:t>
      </w:r>
      <w:r>
        <w:rPr>
          <w:color w:val="000000"/>
          <w:spacing w:val="32"/>
          <w:sz w:val="24"/>
        </w:rPr>
        <w:t xml:space="preserve"> </w:t>
      </w:r>
      <w:r>
        <w:rPr>
          <w:color w:val="000000"/>
          <w:sz w:val="24"/>
        </w:rPr>
        <w:t>консультацию</w:t>
      </w:r>
      <w:r>
        <w:rPr>
          <w:color w:val="000000"/>
          <w:spacing w:val="32"/>
          <w:sz w:val="24"/>
        </w:rPr>
        <w:t xml:space="preserve"> </w:t>
      </w:r>
      <w:r>
        <w:rPr>
          <w:color w:val="000000"/>
          <w:sz w:val="24"/>
        </w:rPr>
        <w:t>постольку,</w:t>
      </w:r>
      <w:r>
        <w:rPr>
          <w:color w:val="000000"/>
          <w:spacing w:val="31"/>
          <w:sz w:val="24"/>
        </w:rPr>
        <w:t xml:space="preserve"> </w:t>
      </w:r>
      <w:r>
        <w:rPr>
          <w:color w:val="000000"/>
          <w:spacing w:val="2"/>
          <w:sz w:val="24"/>
        </w:rPr>
        <w:t>поскольку</w:t>
      </w:r>
      <w:r>
        <w:rPr>
          <w:color w:val="000000"/>
          <w:spacing w:val="25"/>
          <w:sz w:val="24"/>
        </w:rPr>
        <w:t xml:space="preserve"> </w:t>
      </w:r>
      <w:r>
        <w:rPr>
          <w:color w:val="000000"/>
          <w:sz w:val="24"/>
        </w:rPr>
        <w:t>имеют</w:t>
      </w:r>
      <w:r>
        <w:rPr>
          <w:color w:val="000000"/>
          <w:spacing w:val="31"/>
          <w:sz w:val="24"/>
        </w:rPr>
        <w:t xml:space="preserve"> </w:t>
      </w:r>
      <w:r>
        <w:rPr>
          <w:color w:val="000000"/>
          <w:sz w:val="24"/>
        </w:rPr>
        <w:t>отношение</w:t>
      </w:r>
      <w:r>
        <w:rPr>
          <w:color w:val="000000"/>
          <w:spacing w:val="30"/>
          <w:sz w:val="24"/>
        </w:rPr>
        <w:t xml:space="preserve"> </w:t>
      </w:r>
      <w:r>
        <w:rPr>
          <w:color w:val="000000"/>
          <w:sz w:val="24"/>
        </w:rPr>
        <w:t>к</w:t>
      </w:r>
      <w:r>
        <w:t xml:space="preserve"> </w:t>
      </w:r>
      <w:r>
        <w:rPr>
          <w:color w:val="000000"/>
          <w:sz w:val="24"/>
        </w:rPr>
        <w:t>ребенку.</w:t>
      </w:r>
      <w:r>
        <w:rPr>
          <w:color w:val="000000"/>
          <w:spacing w:val="17"/>
          <w:sz w:val="24"/>
        </w:rPr>
        <w:t xml:space="preserve"> </w:t>
      </w:r>
      <w:r>
        <w:rPr>
          <w:color w:val="000000"/>
          <w:sz w:val="24"/>
        </w:rPr>
        <w:t>Их</w:t>
      </w:r>
      <w:r>
        <w:rPr>
          <w:color w:val="000000"/>
          <w:spacing w:val="18"/>
          <w:sz w:val="24"/>
        </w:rPr>
        <w:t xml:space="preserve"> </w:t>
      </w:r>
      <w:r>
        <w:rPr>
          <w:color w:val="000000"/>
          <w:sz w:val="24"/>
        </w:rPr>
        <w:t>проблемы</w:t>
      </w:r>
      <w:r>
        <w:rPr>
          <w:color w:val="000000"/>
          <w:spacing w:val="16"/>
          <w:sz w:val="24"/>
        </w:rPr>
        <w:t xml:space="preserve"> </w:t>
      </w:r>
      <w:r>
        <w:rPr>
          <w:color w:val="000000"/>
          <w:sz w:val="24"/>
        </w:rPr>
        <w:t>рассматриваются</w:t>
      </w:r>
      <w:r>
        <w:rPr>
          <w:color w:val="000000"/>
          <w:spacing w:val="17"/>
          <w:sz w:val="24"/>
        </w:rPr>
        <w:t xml:space="preserve"> </w:t>
      </w:r>
      <w:r>
        <w:rPr>
          <w:color w:val="000000"/>
          <w:sz w:val="24"/>
        </w:rPr>
        <w:t>только</w:t>
      </w:r>
      <w:r>
        <w:rPr>
          <w:color w:val="000000"/>
          <w:spacing w:val="17"/>
          <w:sz w:val="24"/>
        </w:rPr>
        <w:t xml:space="preserve"> </w:t>
      </w:r>
      <w:r>
        <w:rPr>
          <w:color w:val="000000"/>
          <w:sz w:val="24"/>
        </w:rPr>
        <w:t>в</w:t>
      </w:r>
      <w:r>
        <w:rPr>
          <w:color w:val="000000"/>
          <w:spacing w:val="16"/>
          <w:sz w:val="24"/>
        </w:rPr>
        <w:t xml:space="preserve"> </w:t>
      </w:r>
      <w:r>
        <w:rPr>
          <w:color w:val="000000"/>
          <w:sz w:val="24"/>
        </w:rPr>
        <w:t>связи</w:t>
      </w:r>
      <w:r>
        <w:rPr>
          <w:color w:val="000000"/>
          <w:spacing w:val="18"/>
          <w:sz w:val="24"/>
        </w:rPr>
        <w:t xml:space="preserve"> </w:t>
      </w:r>
      <w:r>
        <w:rPr>
          <w:color w:val="000000"/>
          <w:sz w:val="24"/>
        </w:rPr>
        <w:t>с</w:t>
      </w:r>
      <w:r>
        <w:rPr>
          <w:color w:val="000000"/>
          <w:spacing w:val="16"/>
          <w:sz w:val="24"/>
        </w:rPr>
        <w:t xml:space="preserve"> </w:t>
      </w:r>
      <w:r>
        <w:rPr>
          <w:color w:val="000000"/>
          <w:sz w:val="24"/>
        </w:rPr>
        <w:t>проблемами</w:t>
      </w:r>
      <w:r>
        <w:rPr>
          <w:color w:val="000000"/>
          <w:spacing w:val="18"/>
          <w:sz w:val="24"/>
        </w:rPr>
        <w:t xml:space="preserve"> </w:t>
      </w:r>
      <w:r>
        <w:rPr>
          <w:color w:val="000000"/>
          <w:sz w:val="24"/>
        </w:rPr>
        <w:t>детей,</w:t>
      </w:r>
      <w:r>
        <w:rPr>
          <w:color w:val="000000"/>
          <w:spacing w:val="17"/>
          <w:sz w:val="24"/>
        </w:rPr>
        <w:t xml:space="preserve"> </w:t>
      </w:r>
      <w:r>
        <w:rPr>
          <w:color w:val="000000"/>
          <w:sz w:val="24"/>
        </w:rPr>
        <w:t>а</w:t>
      </w:r>
      <w:r>
        <w:rPr>
          <w:color w:val="000000"/>
          <w:spacing w:val="16"/>
          <w:sz w:val="24"/>
        </w:rPr>
        <w:t xml:space="preserve"> </w:t>
      </w:r>
      <w:r>
        <w:rPr>
          <w:color w:val="000000"/>
          <w:spacing w:val="1"/>
          <w:sz w:val="24"/>
        </w:rPr>
        <w:t>не</w:t>
      </w:r>
      <w:r>
        <w:rPr>
          <w:color w:val="000000"/>
          <w:spacing w:val="15"/>
          <w:sz w:val="24"/>
        </w:rPr>
        <w:t xml:space="preserve"> </w:t>
      </w:r>
      <w:r>
        <w:rPr>
          <w:color w:val="000000"/>
          <w:spacing w:val="-1"/>
          <w:sz w:val="24"/>
        </w:rPr>
        <w:t>сами</w:t>
      </w:r>
      <w:r>
        <w:rPr>
          <w:color w:val="000000"/>
          <w:spacing w:val="18"/>
          <w:sz w:val="24"/>
        </w:rPr>
        <w:t xml:space="preserve"> </w:t>
      </w:r>
      <w:r>
        <w:rPr>
          <w:color w:val="000000"/>
          <w:spacing w:val="-1"/>
          <w:sz w:val="24"/>
        </w:rPr>
        <w:t>по</w:t>
      </w:r>
      <w:r>
        <w:t xml:space="preserve"> </w:t>
      </w:r>
      <w:r>
        <w:rPr>
          <w:color w:val="000000"/>
          <w:spacing w:val="-1"/>
          <w:sz w:val="24"/>
        </w:rPr>
        <w:t>себе.</w:t>
      </w:r>
    </w:p>
    <w:p w14:paraId="620CB43E"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психологическое</w:t>
      </w:r>
      <w:r>
        <w:rPr>
          <w:i/>
          <w:color w:val="000000"/>
          <w:spacing w:val="57"/>
          <w:sz w:val="24"/>
        </w:rPr>
        <w:t xml:space="preserve"> </w:t>
      </w:r>
      <w:r>
        <w:rPr>
          <w:i/>
          <w:color w:val="000000"/>
          <w:sz w:val="24"/>
        </w:rPr>
        <w:t>просвещение</w:t>
      </w:r>
      <w:r>
        <w:rPr>
          <w:i/>
          <w:color w:val="000000"/>
          <w:spacing w:val="61"/>
          <w:sz w:val="24"/>
        </w:rPr>
        <w:t xml:space="preserve"> </w:t>
      </w:r>
      <w:r>
        <w:rPr>
          <w:color w:val="000000"/>
          <w:sz w:val="24"/>
        </w:rPr>
        <w:t>-</w:t>
      </w:r>
      <w:r>
        <w:rPr>
          <w:color w:val="000000"/>
          <w:spacing w:val="57"/>
          <w:sz w:val="24"/>
        </w:rPr>
        <w:t xml:space="preserve"> </w:t>
      </w:r>
      <w:r>
        <w:rPr>
          <w:color w:val="000000"/>
          <w:sz w:val="24"/>
        </w:rPr>
        <w:t>приобщение</w:t>
      </w:r>
      <w:r>
        <w:rPr>
          <w:color w:val="000000"/>
          <w:spacing w:val="54"/>
          <w:sz w:val="24"/>
        </w:rPr>
        <w:t xml:space="preserve"> </w:t>
      </w:r>
      <w:r>
        <w:rPr>
          <w:color w:val="000000"/>
          <w:sz w:val="24"/>
        </w:rPr>
        <w:t>педагогов</w:t>
      </w:r>
      <w:r>
        <w:rPr>
          <w:color w:val="000000"/>
          <w:spacing w:val="57"/>
          <w:sz w:val="24"/>
        </w:rPr>
        <w:t xml:space="preserve"> </w:t>
      </w:r>
      <w:r>
        <w:rPr>
          <w:color w:val="000000"/>
          <w:sz w:val="24"/>
        </w:rPr>
        <w:t>и</w:t>
      </w:r>
      <w:r>
        <w:rPr>
          <w:color w:val="000000"/>
          <w:spacing w:val="58"/>
          <w:sz w:val="24"/>
        </w:rPr>
        <w:t xml:space="preserve"> </w:t>
      </w:r>
      <w:r>
        <w:rPr>
          <w:color w:val="000000"/>
          <w:sz w:val="24"/>
        </w:rPr>
        <w:t>родителей</w:t>
      </w:r>
      <w:r>
        <w:rPr>
          <w:color w:val="000000"/>
          <w:spacing w:val="56"/>
          <w:sz w:val="24"/>
        </w:rPr>
        <w:t xml:space="preserve"> </w:t>
      </w:r>
      <w:r>
        <w:rPr>
          <w:color w:val="000000"/>
          <w:sz w:val="24"/>
        </w:rPr>
        <w:t>к</w:t>
      </w:r>
      <w:r>
        <w:rPr>
          <w:color w:val="000000"/>
          <w:spacing w:val="58"/>
          <w:sz w:val="24"/>
        </w:rPr>
        <w:t xml:space="preserve"> </w:t>
      </w:r>
      <w:r>
        <w:rPr>
          <w:color w:val="000000"/>
          <w:sz w:val="24"/>
        </w:rPr>
        <w:t>психологическим знаниям.</w:t>
      </w:r>
      <w:r>
        <w:rPr>
          <w:color w:val="000000"/>
          <w:spacing w:val="53"/>
          <w:sz w:val="24"/>
        </w:rPr>
        <w:t xml:space="preserve"> </w:t>
      </w:r>
      <w:r>
        <w:rPr>
          <w:color w:val="000000"/>
          <w:sz w:val="24"/>
        </w:rPr>
        <w:t>В</w:t>
      </w:r>
      <w:r>
        <w:rPr>
          <w:color w:val="000000"/>
          <w:spacing w:val="51"/>
          <w:sz w:val="24"/>
        </w:rPr>
        <w:t xml:space="preserve"> </w:t>
      </w:r>
      <w:r>
        <w:rPr>
          <w:color w:val="000000"/>
          <w:sz w:val="24"/>
        </w:rPr>
        <w:t>обществе</w:t>
      </w:r>
      <w:r>
        <w:rPr>
          <w:color w:val="000000"/>
          <w:spacing w:val="56"/>
          <w:sz w:val="24"/>
        </w:rPr>
        <w:t xml:space="preserve"> </w:t>
      </w:r>
      <w:r>
        <w:rPr>
          <w:color w:val="000000"/>
          <w:sz w:val="24"/>
        </w:rPr>
        <w:t>недостаточно</w:t>
      </w:r>
      <w:r>
        <w:rPr>
          <w:color w:val="000000"/>
          <w:spacing w:val="53"/>
          <w:sz w:val="24"/>
        </w:rPr>
        <w:t xml:space="preserve"> </w:t>
      </w:r>
      <w:r>
        <w:rPr>
          <w:color w:val="000000"/>
          <w:sz w:val="24"/>
        </w:rPr>
        <w:t>распространены</w:t>
      </w:r>
      <w:r>
        <w:rPr>
          <w:color w:val="000000"/>
          <w:spacing w:val="52"/>
          <w:sz w:val="24"/>
        </w:rPr>
        <w:t xml:space="preserve"> </w:t>
      </w:r>
      <w:r>
        <w:rPr>
          <w:color w:val="000000"/>
          <w:spacing w:val="1"/>
          <w:sz w:val="24"/>
        </w:rPr>
        <w:t>психологические</w:t>
      </w:r>
      <w:r>
        <w:rPr>
          <w:color w:val="000000"/>
          <w:spacing w:val="51"/>
          <w:sz w:val="24"/>
        </w:rPr>
        <w:t xml:space="preserve"> </w:t>
      </w:r>
      <w:r>
        <w:rPr>
          <w:color w:val="000000"/>
          <w:sz w:val="24"/>
        </w:rPr>
        <w:t>знания,</w:t>
      </w:r>
      <w:r>
        <w:rPr>
          <w:color w:val="000000"/>
          <w:spacing w:val="52"/>
          <w:sz w:val="24"/>
        </w:rPr>
        <w:t xml:space="preserve"> </w:t>
      </w:r>
      <w:r>
        <w:rPr>
          <w:color w:val="000000"/>
          <w:spacing w:val="1"/>
          <w:sz w:val="24"/>
        </w:rPr>
        <w:t>не</w:t>
      </w:r>
      <w:r>
        <w:rPr>
          <w:color w:val="000000"/>
          <w:spacing w:val="51"/>
          <w:sz w:val="24"/>
        </w:rPr>
        <w:t xml:space="preserve"> </w:t>
      </w:r>
      <w:r>
        <w:rPr>
          <w:color w:val="000000"/>
          <w:sz w:val="24"/>
        </w:rPr>
        <w:t>всегда</w:t>
      </w:r>
      <w:r>
        <w:rPr>
          <w:rFonts w:ascii="Arial" w:eastAsia="Arial" w:hAnsi="Arial" w:cs="Arial"/>
          <w:color w:val="FF0000"/>
          <w:sz w:val="2"/>
        </w:rPr>
        <w:t> </w:t>
      </w:r>
      <w:r>
        <w:rPr>
          <w:rFonts w:ascii="Calibri" w:eastAsia="Calibri" w:hAnsi="Calibri" w:cs="Calibri"/>
          <w:sz w:val="22"/>
        </w:rPr>
        <w:t xml:space="preserve"> </w:t>
      </w:r>
      <w:r>
        <w:rPr>
          <w:color w:val="000000"/>
          <w:sz w:val="24"/>
        </w:rPr>
        <w:t>выражена</w:t>
      </w:r>
      <w:r>
        <w:rPr>
          <w:color w:val="000000"/>
          <w:spacing w:val="110"/>
          <w:sz w:val="24"/>
        </w:rPr>
        <w:t xml:space="preserve"> </w:t>
      </w:r>
      <w:r>
        <w:rPr>
          <w:color w:val="000000"/>
          <w:sz w:val="24"/>
        </w:rPr>
        <w:t>психологическая</w:t>
      </w:r>
      <w:r>
        <w:rPr>
          <w:color w:val="000000"/>
          <w:spacing w:val="110"/>
          <w:sz w:val="24"/>
        </w:rPr>
        <w:t xml:space="preserve"> </w:t>
      </w:r>
      <w:r>
        <w:rPr>
          <w:color w:val="000000"/>
          <w:sz w:val="24"/>
        </w:rPr>
        <w:t>культура,</w:t>
      </w:r>
      <w:r>
        <w:rPr>
          <w:color w:val="000000"/>
          <w:spacing w:val="111"/>
          <w:sz w:val="24"/>
        </w:rPr>
        <w:t xml:space="preserve"> </w:t>
      </w:r>
      <w:r>
        <w:rPr>
          <w:color w:val="000000"/>
          <w:sz w:val="24"/>
        </w:rPr>
        <w:t>предполагающая</w:t>
      </w:r>
      <w:r>
        <w:rPr>
          <w:color w:val="000000"/>
          <w:spacing w:val="110"/>
          <w:sz w:val="24"/>
        </w:rPr>
        <w:t xml:space="preserve"> </w:t>
      </w:r>
      <w:r>
        <w:rPr>
          <w:color w:val="000000"/>
          <w:sz w:val="24"/>
        </w:rPr>
        <w:t>интерес</w:t>
      </w:r>
      <w:r>
        <w:rPr>
          <w:color w:val="000000"/>
          <w:spacing w:val="107"/>
          <w:sz w:val="24"/>
        </w:rPr>
        <w:t xml:space="preserve"> </w:t>
      </w:r>
      <w:r>
        <w:rPr>
          <w:color w:val="000000"/>
          <w:sz w:val="24"/>
        </w:rPr>
        <w:t>к</w:t>
      </w:r>
      <w:r>
        <w:rPr>
          <w:color w:val="000000"/>
          <w:spacing w:val="111"/>
          <w:sz w:val="24"/>
        </w:rPr>
        <w:t xml:space="preserve"> </w:t>
      </w:r>
      <w:r>
        <w:rPr>
          <w:color w:val="000000"/>
          <w:sz w:val="24"/>
        </w:rPr>
        <w:t>другому</w:t>
      </w:r>
      <w:r>
        <w:rPr>
          <w:color w:val="000000"/>
          <w:spacing w:val="106"/>
          <w:sz w:val="24"/>
        </w:rPr>
        <w:t xml:space="preserve"> </w:t>
      </w:r>
      <w:r>
        <w:rPr>
          <w:color w:val="000000"/>
          <w:sz w:val="24"/>
        </w:rPr>
        <w:t>человеку,</w:t>
      </w:r>
    </w:p>
    <w:p w14:paraId="1C6B9B66"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pPr>
      <w:r>
        <w:rPr>
          <w:color w:val="000000"/>
          <w:sz w:val="24"/>
        </w:rPr>
        <w:t>уважение</w:t>
      </w:r>
      <w:r>
        <w:rPr>
          <w:color w:val="000000"/>
          <w:spacing w:val="11"/>
          <w:sz w:val="24"/>
        </w:rPr>
        <w:t xml:space="preserve"> </w:t>
      </w:r>
      <w:r>
        <w:rPr>
          <w:color w:val="000000"/>
          <w:sz w:val="24"/>
        </w:rPr>
        <w:t>особенностей</w:t>
      </w:r>
      <w:r>
        <w:rPr>
          <w:color w:val="000000"/>
          <w:spacing w:val="13"/>
          <w:sz w:val="24"/>
        </w:rPr>
        <w:t xml:space="preserve"> </w:t>
      </w:r>
      <w:r>
        <w:rPr>
          <w:color w:val="000000"/>
          <w:sz w:val="24"/>
        </w:rPr>
        <w:t>его</w:t>
      </w:r>
      <w:r>
        <w:rPr>
          <w:color w:val="000000"/>
          <w:spacing w:val="12"/>
          <w:sz w:val="24"/>
        </w:rPr>
        <w:t xml:space="preserve"> </w:t>
      </w:r>
      <w:r>
        <w:rPr>
          <w:color w:val="000000"/>
          <w:sz w:val="24"/>
        </w:rPr>
        <w:t>личности,</w:t>
      </w:r>
      <w:r>
        <w:rPr>
          <w:color w:val="000000"/>
          <w:spacing w:val="14"/>
          <w:sz w:val="24"/>
        </w:rPr>
        <w:t xml:space="preserve"> </w:t>
      </w:r>
      <w:r>
        <w:rPr>
          <w:color w:val="000000"/>
          <w:spacing w:val="-1"/>
          <w:sz w:val="24"/>
        </w:rPr>
        <w:t>умение</w:t>
      </w:r>
      <w:r>
        <w:rPr>
          <w:color w:val="000000"/>
          <w:spacing w:val="12"/>
          <w:sz w:val="24"/>
        </w:rPr>
        <w:t xml:space="preserve"> </w:t>
      </w:r>
      <w:r>
        <w:rPr>
          <w:color w:val="000000"/>
          <w:sz w:val="24"/>
        </w:rPr>
        <w:t>и</w:t>
      </w:r>
      <w:r>
        <w:rPr>
          <w:color w:val="000000"/>
          <w:spacing w:val="13"/>
          <w:sz w:val="24"/>
        </w:rPr>
        <w:t xml:space="preserve"> </w:t>
      </w:r>
      <w:r>
        <w:rPr>
          <w:color w:val="000000"/>
          <w:sz w:val="24"/>
        </w:rPr>
        <w:t>желание</w:t>
      </w:r>
      <w:r>
        <w:rPr>
          <w:color w:val="000000"/>
          <w:spacing w:val="11"/>
          <w:sz w:val="24"/>
        </w:rPr>
        <w:t xml:space="preserve"> </w:t>
      </w:r>
      <w:r>
        <w:rPr>
          <w:color w:val="000000"/>
          <w:sz w:val="24"/>
        </w:rPr>
        <w:t>разобраться</w:t>
      </w:r>
      <w:r>
        <w:rPr>
          <w:color w:val="000000"/>
          <w:spacing w:val="10"/>
          <w:sz w:val="24"/>
        </w:rPr>
        <w:t xml:space="preserve"> </w:t>
      </w:r>
      <w:r>
        <w:rPr>
          <w:color w:val="000000"/>
          <w:sz w:val="24"/>
        </w:rPr>
        <w:t>в</w:t>
      </w:r>
      <w:r>
        <w:rPr>
          <w:color w:val="000000"/>
          <w:spacing w:val="11"/>
          <w:sz w:val="24"/>
        </w:rPr>
        <w:t xml:space="preserve"> </w:t>
      </w:r>
      <w:r>
        <w:rPr>
          <w:color w:val="000000"/>
          <w:sz w:val="24"/>
        </w:rPr>
        <w:t>своих</w:t>
      </w:r>
      <w:r>
        <w:rPr>
          <w:color w:val="000000"/>
          <w:spacing w:val="14"/>
          <w:sz w:val="24"/>
        </w:rPr>
        <w:t xml:space="preserve"> </w:t>
      </w:r>
      <w:r>
        <w:rPr>
          <w:color w:val="000000"/>
          <w:spacing w:val="-1"/>
          <w:sz w:val="24"/>
        </w:rPr>
        <w:t xml:space="preserve">собственных </w:t>
      </w:r>
      <w:r>
        <w:rPr>
          <w:color w:val="000000"/>
          <w:sz w:val="24"/>
        </w:rPr>
        <w:t>отношениях,</w:t>
      </w:r>
      <w:r>
        <w:rPr>
          <w:color w:val="000000"/>
          <w:spacing w:val="79"/>
          <w:sz w:val="24"/>
        </w:rPr>
        <w:t xml:space="preserve"> </w:t>
      </w:r>
      <w:r>
        <w:rPr>
          <w:color w:val="000000"/>
          <w:sz w:val="24"/>
        </w:rPr>
        <w:t>переживаниях,</w:t>
      </w:r>
      <w:r>
        <w:rPr>
          <w:color w:val="000000"/>
          <w:spacing w:val="79"/>
          <w:sz w:val="24"/>
        </w:rPr>
        <w:t xml:space="preserve"> </w:t>
      </w:r>
      <w:r>
        <w:rPr>
          <w:color w:val="000000"/>
          <w:sz w:val="24"/>
        </w:rPr>
        <w:t>поступках.</w:t>
      </w:r>
      <w:r>
        <w:rPr>
          <w:color w:val="000000"/>
          <w:spacing w:val="79"/>
          <w:sz w:val="24"/>
        </w:rPr>
        <w:t xml:space="preserve"> </w:t>
      </w:r>
      <w:r>
        <w:rPr>
          <w:color w:val="000000"/>
          <w:sz w:val="24"/>
        </w:rPr>
        <w:t>В</w:t>
      </w:r>
      <w:r>
        <w:rPr>
          <w:color w:val="000000"/>
          <w:spacing w:val="77"/>
          <w:sz w:val="24"/>
        </w:rPr>
        <w:t xml:space="preserve"> </w:t>
      </w:r>
      <w:r>
        <w:rPr>
          <w:color w:val="000000"/>
          <w:sz w:val="24"/>
        </w:rPr>
        <w:t>педагогических</w:t>
      </w:r>
      <w:r>
        <w:rPr>
          <w:color w:val="000000"/>
          <w:spacing w:val="81"/>
          <w:sz w:val="24"/>
        </w:rPr>
        <w:t xml:space="preserve"> </w:t>
      </w:r>
      <w:r>
        <w:rPr>
          <w:color w:val="000000"/>
          <w:sz w:val="24"/>
        </w:rPr>
        <w:t>коллективах,</w:t>
      </w:r>
      <w:r>
        <w:rPr>
          <w:color w:val="000000"/>
          <w:spacing w:val="79"/>
          <w:sz w:val="24"/>
        </w:rPr>
        <w:t xml:space="preserve"> </w:t>
      </w:r>
      <w:r>
        <w:rPr>
          <w:color w:val="000000"/>
          <w:sz w:val="24"/>
        </w:rPr>
        <w:t>как</w:t>
      </w:r>
      <w:r>
        <w:rPr>
          <w:color w:val="000000"/>
          <w:spacing w:val="89"/>
          <w:sz w:val="24"/>
        </w:rPr>
        <w:t xml:space="preserve"> </w:t>
      </w:r>
      <w:r>
        <w:rPr>
          <w:color w:val="000000"/>
          <w:sz w:val="24"/>
        </w:rPr>
        <w:t>и</w:t>
      </w:r>
      <w:r>
        <w:rPr>
          <w:color w:val="000000"/>
          <w:spacing w:val="80"/>
          <w:sz w:val="24"/>
        </w:rPr>
        <w:t xml:space="preserve"> </w:t>
      </w:r>
      <w:r>
        <w:rPr>
          <w:color w:val="000000"/>
          <w:sz w:val="24"/>
        </w:rPr>
        <w:t>семьях,</w:t>
      </w:r>
      <w:r>
        <w:t xml:space="preserve"> </w:t>
      </w:r>
      <w:r>
        <w:rPr>
          <w:color w:val="000000"/>
          <w:sz w:val="24"/>
        </w:rPr>
        <w:t>возможны</w:t>
      </w:r>
      <w:r>
        <w:rPr>
          <w:color w:val="000000"/>
          <w:spacing w:val="98"/>
          <w:sz w:val="24"/>
        </w:rPr>
        <w:t xml:space="preserve"> </w:t>
      </w:r>
      <w:r>
        <w:rPr>
          <w:color w:val="000000"/>
          <w:sz w:val="24"/>
        </w:rPr>
        <w:t>конфликты,</w:t>
      </w:r>
      <w:r>
        <w:rPr>
          <w:color w:val="000000"/>
          <w:spacing w:val="95"/>
          <w:sz w:val="24"/>
        </w:rPr>
        <w:t xml:space="preserve"> </w:t>
      </w:r>
      <w:r>
        <w:rPr>
          <w:color w:val="000000"/>
          <w:sz w:val="24"/>
        </w:rPr>
        <w:t>в</w:t>
      </w:r>
      <w:r>
        <w:rPr>
          <w:color w:val="000000"/>
          <w:spacing w:val="98"/>
          <w:sz w:val="24"/>
        </w:rPr>
        <w:t xml:space="preserve"> </w:t>
      </w:r>
      <w:r>
        <w:rPr>
          <w:color w:val="000000"/>
          <w:sz w:val="24"/>
        </w:rPr>
        <w:t>основе</w:t>
      </w:r>
      <w:r>
        <w:rPr>
          <w:color w:val="000000"/>
          <w:spacing w:val="97"/>
          <w:sz w:val="24"/>
        </w:rPr>
        <w:t xml:space="preserve"> </w:t>
      </w:r>
      <w:r>
        <w:rPr>
          <w:color w:val="000000"/>
          <w:sz w:val="24"/>
        </w:rPr>
        <w:t>которых</w:t>
      </w:r>
      <w:r>
        <w:rPr>
          <w:color w:val="000000"/>
          <w:spacing w:val="97"/>
          <w:sz w:val="24"/>
        </w:rPr>
        <w:t xml:space="preserve"> </w:t>
      </w:r>
      <w:r>
        <w:rPr>
          <w:color w:val="000000"/>
          <w:sz w:val="24"/>
        </w:rPr>
        <w:t>психологическая</w:t>
      </w:r>
      <w:r>
        <w:rPr>
          <w:color w:val="000000"/>
          <w:spacing w:val="98"/>
          <w:sz w:val="24"/>
        </w:rPr>
        <w:t xml:space="preserve"> </w:t>
      </w:r>
      <w:r>
        <w:rPr>
          <w:color w:val="000000"/>
          <w:sz w:val="24"/>
        </w:rPr>
        <w:t>глухота</w:t>
      </w:r>
      <w:r>
        <w:rPr>
          <w:color w:val="000000"/>
          <w:spacing w:val="97"/>
          <w:sz w:val="24"/>
        </w:rPr>
        <w:t xml:space="preserve"> </w:t>
      </w:r>
      <w:r>
        <w:rPr>
          <w:color w:val="000000"/>
          <w:sz w:val="24"/>
        </w:rPr>
        <w:t>взрослых</w:t>
      </w:r>
      <w:r>
        <w:rPr>
          <w:color w:val="000000"/>
          <w:spacing w:val="100"/>
          <w:sz w:val="24"/>
        </w:rPr>
        <w:t xml:space="preserve"> </w:t>
      </w:r>
      <w:r>
        <w:rPr>
          <w:color w:val="000000"/>
          <w:sz w:val="24"/>
        </w:rPr>
        <w:t>людей,</w:t>
      </w:r>
      <w:r>
        <w:t xml:space="preserve"> </w:t>
      </w:r>
      <w:r>
        <w:rPr>
          <w:color w:val="000000"/>
          <w:sz w:val="24"/>
        </w:rPr>
        <w:t>неумение</w:t>
      </w:r>
      <w:r>
        <w:rPr>
          <w:color w:val="000000"/>
          <w:spacing w:val="44"/>
          <w:sz w:val="24"/>
        </w:rPr>
        <w:t xml:space="preserve"> </w:t>
      </w:r>
      <w:r>
        <w:rPr>
          <w:color w:val="000000"/>
          <w:sz w:val="24"/>
        </w:rPr>
        <w:t>и</w:t>
      </w:r>
      <w:r>
        <w:rPr>
          <w:color w:val="000000"/>
          <w:spacing w:val="44"/>
          <w:sz w:val="24"/>
        </w:rPr>
        <w:t xml:space="preserve"> </w:t>
      </w:r>
      <w:r>
        <w:rPr>
          <w:color w:val="000000"/>
          <w:sz w:val="24"/>
        </w:rPr>
        <w:t>нежелание</w:t>
      </w:r>
      <w:r>
        <w:rPr>
          <w:color w:val="000000"/>
          <w:spacing w:val="44"/>
          <w:sz w:val="24"/>
        </w:rPr>
        <w:t xml:space="preserve"> </w:t>
      </w:r>
      <w:r>
        <w:rPr>
          <w:color w:val="000000"/>
          <w:sz w:val="24"/>
        </w:rPr>
        <w:t>прислушиваться</w:t>
      </w:r>
      <w:r>
        <w:rPr>
          <w:color w:val="000000"/>
          <w:spacing w:val="46"/>
          <w:sz w:val="24"/>
        </w:rPr>
        <w:t xml:space="preserve"> </w:t>
      </w:r>
      <w:r>
        <w:rPr>
          <w:color w:val="000000"/>
          <w:spacing w:val="-1"/>
          <w:sz w:val="24"/>
        </w:rPr>
        <w:t>друг</w:t>
      </w:r>
      <w:r>
        <w:rPr>
          <w:color w:val="000000"/>
          <w:spacing w:val="48"/>
          <w:sz w:val="24"/>
        </w:rPr>
        <w:t xml:space="preserve"> </w:t>
      </w:r>
      <w:r>
        <w:rPr>
          <w:color w:val="000000"/>
          <w:sz w:val="24"/>
        </w:rPr>
        <w:t>к</w:t>
      </w:r>
      <w:r>
        <w:rPr>
          <w:color w:val="000000"/>
          <w:spacing w:val="46"/>
          <w:sz w:val="24"/>
        </w:rPr>
        <w:t xml:space="preserve"> </w:t>
      </w:r>
      <w:r>
        <w:rPr>
          <w:color w:val="000000"/>
          <w:spacing w:val="-1"/>
          <w:sz w:val="24"/>
        </w:rPr>
        <w:t>другу,</w:t>
      </w:r>
      <w:r>
        <w:rPr>
          <w:color w:val="000000"/>
          <w:spacing w:val="46"/>
          <w:sz w:val="24"/>
        </w:rPr>
        <w:t xml:space="preserve"> </w:t>
      </w:r>
      <w:r>
        <w:rPr>
          <w:color w:val="000000"/>
          <w:sz w:val="24"/>
        </w:rPr>
        <w:t>понять,</w:t>
      </w:r>
      <w:r>
        <w:rPr>
          <w:color w:val="000000"/>
          <w:spacing w:val="45"/>
          <w:sz w:val="24"/>
        </w:rPr>
        <w:t xml:space="preserve"> </w:t>
      </w:r>
      <w:r>
        <w:rPr>
          <w:color w:val="000000"/>
          <w:sz w:val="24"/>
        </w:rPr>
        <w:t>простить,</w:t>
      </w:r>
      <w:r>
        <w:rPr>
          <w:color w:val="000000"/>
          <w:spacing w:val="45"/>
          <w:sz w:val="24"/>
        </w:rPr>
        <w:t xml:space="preserve"> </w:t>
      </w:r>
      <w:r>
        <w:rPr>
          <w:color w:val="000000"/>
          <w:spacing w:val="-1"/>
          <w:sz w:val="24"/>
        </w:rPr>
        <w:t>уступить</w:t>
      </w:r>
      <w:r>
        <w:rPr>
          <w:color w:val="000000"/>
          <w:spacing w:val="47"/>
          <w:sz w:val="24"/>
        </w:rPr>
        <w:t xml:space="preserve"> </w:t>
      </w:r>
      <w:r>
        <w:rPr>
          <w:color w:val="000000"/>
          <w:sz w:val="24"/>
        </w:rPr>
        <w:t>и</w:t>
      </w:r>
      <w:r>
        <w:rPr>
          <w:color w:val="000000"/>
          <w:spacing w:val="44"/>
          <w:sz w:val="24"/>
        </w:rPr>
        <w:t xml:space="preserve"> </w:t>
      </w:r>
      <w:r>
        <w:rPr>
          <w:color w:val="000000"/>
          <w:spacing w:val="-1"/>
          <w:sz w:val="24"/>
        </w:rPr>
        <w:t>т.д.</w:t>
      </w:r>
      <w:r>
        <w:t xml:space="preserve"> </w:t>
      </w:r>
      <w:r>
        <w:rPr>
          <w:color w:val="000000"/>
          <w:sz w:val="24"/>
        </w:rPr>
        <w:t>Поэтому</w:t>
      </w:r>
      <w:r>
        <w:rPr>
          <w:color w:val="000000"/>
          <w:spacing w:val="81"/>
          <w:sz w:val="24"/>
        </w:rPr>
        <w:t xml:space="preserve"> </w:t>
      </w:r>
      <w:r>
        <w:rPr>
          <w:color w:val="000000"/>
          <w:spacing w:val="1"/>
          <w:sz w:val="24"/>
        </w:rPr>
        <w:t>психологу</w:t>
      </w:r>
      <w:r>
        <w:rPr>
          <w:color w:val="000000"/>
          <w:spacing w:val="81"/>
          <w:sz w:val="24"/>
        </w:rPr>
        <w:t xml:space="preserve"> </w:t>
      </w:r>
      <w:r>
        <w:rPr>
          <w:color w:val="000000"/>
          <w:sz w:val="24"/>
        </w:rPr>
        <w:t>важно</w:t>
      </w:r>
      <w:r>
        <w:rPr>
          <w:color w:val="000000"/>
          <w:spacing w:val="86"/>
          <w:sz w:val="24"/>
        </w:rPr>
        <w:t xml:space="preserve"> </w:t>
      </w:r>
      <w:r>
        <w:rPr>
          <w:color w:val="000000"/>
          <w:sz w:val="24"/>
        </w:rPr>
        <w:t>повышать</w:t>
      </w:r>
      <w:r>
        <w:rPr>
          <w:color w:val="000000"/>
          <w:spacing w:val="89"/>
          <w:sz w:val="24"/>
        </w:rPr>
        <w:t xml:space="preserve"> </w:t>
      </w:r>
      <w:r>
        <w:rPr>
          <w:color w:val="000000"/>
          <w:sz w:val="24"/>
        </w:rPr>
        <w:t>уровень</w:t>
      </w:r>
      <w:r>
        <w:rPr>
          <w:color w:val="000000"/>
          <w:spacing w:val="87"/>
          <w:sz w:val="24"/>
        </w:rPr>
        <w:t xml:space="preserve"> </w:t>
      </w:r>
      <w:r>
        <w:rPr>
          <w:color w:val="000000"/>
          <w:sz w:val="24"/>
        </w:rPr>
        <w:t>психологической</w:t>
      </w:r>
      <w:r>
        <w:rPr>
          <w:color w:val="000000"/>
          <w:spacing w:val="87"/>
          <w:sz w:val="24"/>
        </w:rPr>
        <w:t xml:space="preserve"> </w:t>
      </w:r>
      <w:r>
        <w:rPr>
          <w:color w:val="000000"/>
          <w:spacing w:val="-1"/>
          <w:sz w:val="24"/>
        </w:rPr>
        <w:t>культуры</w:t>
      </w:r>
      <w:r>
        <w:rPr>
          <w:color w:val="000000"/>
          <w:spacing w:val="89"/>
          <w:sz w:val="24"/>
        </w:rPr>
        <w:t xml:space="preserve"> </w:t>
      </w:r>
      <w:r>
        <w:rPr>
          <w:color w:val="000000"/>
          <w:sz w:val="24"/>
        </w:rPr>
        <w:t>тех</w:t>
      </w:r>
      <w:r>
        <w:rPr>
          <w:color w:val="000000"/>
          <w:spacing w:val="89"/>
          <w:sz w:val="24"/>
        </w:rPr>
        <w:t xml:space="preserve"> </w:t>
      </w:r>
      <w:r>
        <w:rPr>
          <w:color w:val="000000"/>
          <w:sz w:val="24"/>
        </w:rPr>
        <w:t>людей,</w:t>
      </w:r>
      <w:r>
        <w:t xml:space="preserve"> </w:t>
      </w:r>
      <w:r>
        <w:rPr>
          <w:color w:val="000000"/>
          <w:sz w:val="24"/>
        </w:rPr>
        <w:t>которые</w:t>
      </w:r>
      <w:r>
        <w:rPr>
          <w:color w:val="000000"/>
          <w:spacing w:val="6"/>
          <w:sz w:val="24"/>
        </w:rPr>
        <w:t xml:space="preserve"> </w:t>
      </w:r>
      <w:r>
        <w:rPr>
          <w:color w:val="000000"/>
          <w:sz w:val="24"/>
        </w:rPr>
        <w:t>работают</w:t>
      </w:r>
      <w:r>
        <w:rPr>
          <w:color w:val="000000"/>
          <w:spacing w:val="8"/>
          <w:sz w:val="24"/>
        </w:rPr>
        <w:t xml:space="preserve"> </w:t>
      </w:r>
      <w:r>
        <w:rPr>
          <w:color w:val="000000"/>
          <w:sz w:val="24"/>
        </w:rPr>
        <w:t>с</w:t>
      </w:r>
      <w:r>
        <w:rPr>
          <w:color w:val="000000"/>
          <w:spacing w:val="6"/>
          <w:sz w:val="24"/>
        </w:rPr>
        <w:t xml:space="preserve"> </w:t>
      </w:r>
      <w:r>
        <w:rPr>
          <w:color w:val="000000"/>
          <w:spacing w:val="1"/>
          <w:sz w:val="24"/>
        </w:rPr>
        <w:t>детьми.</w:t>
      </w:r>
      <w:r>
        <w:rPr>
          <w:color w:val="000000"/>
          <w:spacing w:val="6"/>
          <w:sz w:val="24"/>
        </w:rPr>
        <w:t xml:space="preserve"> </w:t>
      </w:r>
      <w:r>
        <w:rPr>
          <w:color w:val="000000"/>
          <w:sz w:val="24"/>
        </w:rPr>
        <w:t>Основной</w:t>
      </w:r>
      <w:r>
        <w:rPr>
          <w:color w:val="000000"/>
          <w:spacing w:val="8"/>
          <w:sz w:val="24"/>
        </w:rPr>
        <w:t xml:space="preserve"> </w:t>
      </w:r>
      <w:r>
        <w:rPr>
          <w:color w:val="000000"/>
          <w:spacing w:val="-1"/>
          <w:sz w:val="24"/>
        </w:rPr>
        <w:t>смысл</w:t>
      </w:r>
      <w:r>
        <w:rPr>
          <w:color w:val="000000"/>
          <w:spacing w:val="10"/>
          <w:sz w:val="24"/>
        </w:rPr>
        <w:t xml:space="preserve"> </w:t>
      </w:r>
      <w:r>
        <w:rPr>
          <w:color w:val="000000"/>
          <w:sz w:val="24"/>
        </w:rPr>
        <w:t>психологического</w:t>
      </w:r>
      <w:r>
        <w:rPr>
          <w:color w:val="000000"/>
          <w:spacing w:val="7"/>
          <w:sz w:val="24"/>
        </w:rPr>
        <w:t xml:space="preserve"> </w:t>
      </w:r>
      <w:r>
        <w:rPr>
          <w:color w:val="000000"/>
          <w:sz w:val="24"/>
        </w:rPr>
        <w:t>просвещения</w:t>
      </w:r>
      <w:r>
        <w:rPr>
          <w:color w:val="000000"/>
          <w:spacing w:val="7"/>
          <w:sz w:val="24"/>
        </w:rPr>
        <w:t xml:space="preserve"> </w:t>
      </w:r>
      <w:r>
        <w:rPr>
          <w:color w:val="000000"/>
          <w:sz w:val="24"/>
        </w:rPr>
        <w:t>заключается</w:t>
      </w:r>
      <w:r>
        <w:t xml:space="preserve"> </w:t>
      </w:r>
      <w:r>
        <w:rPr>
          <w:color w:val="000000"/>
          <w:sz w:val="24"/>
        </w:rPr>
        <w:t>в</w:t>
      </w:r>
      <w:r>
        <w:rPr>
          <w:color w:val="000000"/>
          <w:spacing w:val="105"/>
          <w:sz w:val="24"/>
        </w:rPr>
        <w:t xml:space="preserve"> </w:t>
      </w:r>
      <w:r>
        <w:rPr>
          <w:color w:val="000000"/>
          <w:sz w:val="24"/>
        </w:rPr>
        <w:t>том,</w:t>
      </w:r>
      <w:r>
        <w:rPr>
          <w:color w:val="000000"/>
          <w:spacing w:val="105"/>
          <w:sz w:val="24"/>
        </w:rPr>
        <w:t xml:space="preserve"> </w:t>
      </w:r>
      <w:r>
        <w:rPr>
          <w:color w:val="000000"/>
          <w:sz w:val="24"/>
        </w:rPr>
        <w:t>чтобы</w:t>
      </w:r>
      <w:r>
        <w:rPr>
          <w:color w:val="000000"/>
          <w:spacing w:val="105"/>
          <w:sz w:val="24"/>
        </w:rPr>
        <w:t xml:space="preserve"> </w:t>
      </w:r>
      <w:r>
        <w:rPr>
          <w:color w:val="000000"/>
          <w:sz w:val="24"/>
        </w:rPr>
        <w:t>знакомить</w:t>
      </w:r>
      <w:r>
        <w:rPr>
          <w:color w:val="000000"/>
          <w:spacing w:val="104"/>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родителей</w:t>
      </w:r>
      <w:r>
        <w:rPr>
          <w:color w:val="000000"/>
          <w:spacing w:val="107"/>
          <w:sz w:val="24"/>
        </w:rPr>
        <w:t xml:space="preserve"> </w:t>
      </w:r>
      <w:r>
        <w:rPr>
          <w:color w:val="000000"/>
          <w:sz w:val="24"/>
        </w:rPr>
        <w:t>с</w:t>
      </w:r>
      <w:r>
        <w:rPr>
          <w:color w:val="000000"/>
          <w:spacing w:val="104"/>
          <w:sz w:val="24"/>
        </w:rPr>
        <w:t xml:space="preserve"> </w:t>
      </w:r>
      <w:r>
        <w:rPr>
          <w:color w:val="000000"/>
          <w:sz w:val="24"/>
        </w:rPr>
        <w:t>основными</w:t>
      </w:r>
      <w:r>
        <w:rPr>
          <w:color w:val="000000"/>
          <w:spacing w:val="104"/>
          <w:sz w:val="24"/>
        </w:rPr>
        <w:t xml:space="preserve"> </w:t>
      </w:r>
      <w:r>
        <w:rPr>
          <w:color w:val="000000"/>
          <w:sz w:val="24"/>
        </w:rPr>
        <w:t>закономерностями</w:t>
      </w:r>
      <w:r>
        <w:rPr>
          <w:color w:val="000000"/>
          <w:spacing w:val="104"/>
          <w:sz w:val="24"/>
        </w:rPr>
        <w:t xml:space="preserve"> </w:t>
      </w:r>
      <w:r>
        <w:rPr>
          <w:color w:val="000000"/>
          <w:sz w:val="24"/>
        </w:rPr>
        <w:t>и</w:t>
      </w:r>
      <w:r>
        <w:t xml:space="preserve"> </w:t>
      </w:r>
      <w:r>
        <w:rPr>
          <w:color w:val="000000"/>
          <w:sz w:val="24"/>
        </w:rPr>
        <w:t>условиями</w:t>
      </w:r>
      <w:r>
        <w:rPr>
          <w:color w:val="000000"/>
          <w:spacing w:val="145"/>
          <w:sz w:val="24"/>
        </w:rPr>
        <w:t xml:space="preserve"> </w:t>
      </w:r>
      <w:r>
        <w:rPr>
          <w:color w:val="000000"/>
          <w:sz w:val="24"/>
        </w:rPr>
        <w:t>благоприятного</w:t>
      </w:r>
      <w:r>
        <w:rPr>
          <w:color w:val="000000"/>
          <w:spacing w:val="144"/>
          <w:sz w:val="24"/>
        </w:rPr>
        <w:t xml:space="preserve"> </w:t>
      </w:r>
      <w:r>
        <w:rPr>
          <w:color w:val="000000"/>
          <w:sz w:val="24"/>
        </w:rPr>
        <w:t>психического</w:t>
      </w:r>
      <w:r>
        <w:rPr>
          <w:color w:val="000000"/>
          <w:spacing w:val="144"/>
          <w:sz w:val="24"/>
        </w:rPr>
        <w:t xml:space="preserve"> </w:t>
      </w:r>
      <w:r>
        <w:rPr>
          <w:color w:val="000000"/>
          <w:sz w:val="24"/>
        </w:rPr>
        <w:t>развития</w:t>
      </w:r>
      <w:r>
        <w:rPr>
          <w:color w:val="000000"/>
          <w:spacing w:val="144"/>
          <w:sz w:val="24"/>
        </w:rPr>
        <w:t xml:space="preserve"> </w:t>
      </w:r>
      <w:r>
        <w:rPr>
          <w:color w:val="000000"/>
          <w:sz w:val="24"/>
        </w:rPr>
        <w:t>ребенка;</w:t>
      </w:r>
      <w:r>
        <w:rPr>
          <w:color w:val="000000"/>
          <w:spacing w:val="144"/>
          <w:sz w:val="24"/>
        </w:rPr>
        <w:t xml:space="preserve"> </w:t>
      </w:r>
      <w:r>
        <w:rPr>
          <w:color w:val="000000"/>
          <w:sz w:val="24"/>
        </w:rPr>
        <w:t>разъяснять</w:t>
      </w:r>
      <w:r>
        <w:rPr>
          <w:color w:val="000000"/>
          <w:spacing w:val="145"/>
          <w:sz w:val="24"/>
        </w:rPr>
        <w:t xml:space="preserve"> </w:t>
      </w:r>
      <w:r>
        <w:rPr>
          <w:color w:val="000000"/>
          <w:sz w:val="24"/>
        </w:rPr>
        <w:t>результаты</w:t>
      </w:r>
      <w:r>
        <w:t xml:space="preserve"> </w:t>
      </w:r>
      <w:r>
        <w:rPr>
          <w:color w:val="000000"/>
          <w:sz w:val="24"/>
        </w:rPr>
        <w:t>диагностических</w:t>
      </w:r>
      <w:r>
        <w:rPr>
          <w:color w:val="000000"/>
          <w:spacing w:val="45"/>
          <w:sz w:val="24"/>
        </w:rPr>
        <w:t xml:space="preserve"> </w:t>
      </w:r>
      <w:r>
        <w:rPr>
          <w:color w:val="000000"/>
          <w:sz w:val="24"/>
        </w:rPr>
        <w:t>исследований;</w:t>
      </w:r>
      <w:r>
        <w:rPr>
          <w:color w:val="000000"/>
          <w:spacing w:val="43"/>
          <w:sz w:val="24"/>
        </w:rPr>
        <w:t xml:space="preserve"> </w:t>
      </w:r>
      <w:r>
        <w:rPr>
          <w:color w:val="000000"/>
          <w:sz w:val="24"/>
        </w:rPr>
        <w:t>формировать</w:t>
      </w:r>
      <w:r>
        <w:rPr>
          <w:color w:val="000000"/>
          <w:spacing w:val="42"/>
          <w:sz w:val="24"/>
        </w:rPr>
        <w:t xml:space="preserve"> </w:t>
      </w:r>
      <w:r>
        <w:rPr>
          <w:color w:val="000000"/>
          <w:sz w:val="24"/>
        </w:rPr>
        <w:t>потребность</w:t>
      </w:r>
      <w:r>
        <w:rPr>
          <w:color w:val="000000"/>
          <w:spacing w:val="44"/>
          <w:sz w:val="24"/>
        </w:rPr>
        <w:t xml:space="preserve"> </w:t>
      </w:r>
      <w:r>
        <w:rPr>
          <w:color w:val="000000"/>
          <w:sz w:val="24"/>
        </w:rPr>
        <w:t>в</w:t>
      </w:r>
      <w:r>
        <w:rPr>
          <w:color w:val="000000"/>
          <w:spacing w:val="42"/>
          <w:sz w:val="24"/>
        </w:rPr>
        <w:t xml:space="preserve"> </w:t>
      </w:r>
      <w:r>
        <w:rPr>
          <w:color w:val="000000"/>
          <w:sz w:val="24"/>
        </w:rPr>
        <w:t>психологических</w:t>
      </w:r>
      <w:r>
        <w:rPr>
          <w:color w:val="000000"/>
          <w:spacing w:val="43"/>
          <w:sz w:val="24"/>
        </w:rPr>
        <w:t xml:space="preserve"> </w:t>
      </w:r>
      <w:r>
        <w:rPr>
          <w:color w:val="000000"/>
          <w:sz w:val="24"/>
        </w:rPr>
        <w:t>знаниях</w:t>
      </w:r>
      <w:r>
        <w:rPr>
          <w:color w:val="000000"/>
          <w:spacing w:val="43"/>
          <w:sz w:val="24"/>
        </w:rPr>
        <w:t xml:space="preserve"> </w:t>
      </w:r>
      <w:r>
        <w:rPr>
          <w:color w:val="000000"/>
          <w:sz w:val="24"/>
        </w:rPr>
        <w:t>и</w:t>
      </w:r>
      <w:r>
        <w:t xml:space="preserve"> </w:t>
      </w:r>
      <w:r>
        <w:rPr>
          <w:color w:val="000000"/>
          <w:sz w:val="24"/>
        </w:rPr>
        <w:t>желание</w:t>
      </w:r>
      <w:r>
        <w:rPr>
          <w:color w:val="000000"/>
          <w:spacing w:val="61"/>
          <w:sz w:val="24"/>
        </w:rPr>
        <w:t xml:space="preserve"> </w:t>
      </w:r>
      <w:r>
        <w:rPr>
          <w:color w:val="000000"/>
          <w:sz w:val="24"/>
        </w:rPr>
        <w:t>использовать</w:t>
      </w:r>
      <w:r>
        <w:rPr>
          <w:color w:val="000000"/>
          <w:spacing w:val="61"/>
          <w:sz w:val="24"/>
        </w:rPr>
        <w:t xml:space="preserve"> </w:t>
      </w:r>
      <w:r>
        <w:rPr>
          <w:color w:val="000000"/>
          <w:spacing w:val="-1"/>
          <w:sz w:val="24"/>
        </w:rPr>
        <w:t>их</w:t>
      </w:r>
      <w:r>
        <w:rPr>
          <w:color w:val="000000"/>
          <w:spacing w:val="66"/>
          <w:sz w:val="24"/>
        </w:rPr>
        <w:t xml:space="preserve"> </w:t>
      </w:r>
      <w:r>
        <w:rPr>
          <w:color w:val="000000"/>
          <w:sz w:val="24"/>
        </w:rPr>
        <w:t>в</w:t>
      </w:r>
      <w:r>
        <w:rPr>
          <w:color w:val="000000"/>
          <w:spacing w:val="62"/>
          <w:sz w:val="24"/>
        </w:rPr>
        <w:t xml:space="preserve"> </w:t>
      </w:r>
      <w:r>
        <w:rPr>
          <w:color w:val="000000"/>
          <w:sz w:val="24"/>
        </w:rPr>
        <w:t>работе</w:t>
      </w:r>
      <w:r>
        <w:rPr>
          <w:color w:val="000000"/>
          <w:spacing w:val="61"/>
          <w:sz w:val="24"/>
        </w:rPr>
        <w:t xml:space="preserve"> </w:t>
      </w:r>
      <w:r>
        <w:rPr>
          <w:color w:val="000000"/>
          <w:sz w:val="24"/>
        </w:rPr>
        <w:t>с</w:t>
      </w:r>
      <w:r>
        <w:rPr>
          <w:color w:val="000000"/>
          <w:spacing w:val="61"/>
          <w:sz w:val="24"/>
        </w:rPr>
        <w:t xml:space="preserve"> </w:t>
      </w:r>
      <w:r>
        <w:rPr>
          <w:color w:val="000000"/>
          <w:sz w:val="24"/>
        </w:rPr>
        <w:t>ребенком</w:t>
      </w:r>
      <w:r>
        <w:rPr>
          <w:color w:val="000000"/>
          <w:spacing w:val="61"/>
          <w:sz w:val="24"/>
        </w:rPr>
        <w:t xml:space="preserve"> </w:t>
      </w:r>
      <w:r>
        <w:rPr>
          <w:color w:val="000000"/>
          <w:sz w:val="24"/>
        </w:rPr>
        <w:t>или</w:t>
      </w:r>
      <w:r>
        <w:rPr>
          <w:color w:val="000000"/>
          <w:spacing w:val="63"/>
          <w:sz w:val="24"/>
        </w:rPr>
        <w:t xml:space="preserve"> </w:t>
      </w:r>
      <w:r>
        <w:rPr>
          <w:color w:val="000000"/>
          <w:sz w:val="24"/>
        </w:rPr>
        <w:t>в</w:t>
      </w:r>
      <w:r>
        <w:rPr>
          <w:color w:val="000000"/>
          <w:spacing w:val="59"/>
          <w:sz w:val="24"/>
        </w:rPr>
        <w:t xml:space="preserve"> </w:t>
      </w:r>
      <w:r>
        <w:rPr>
          <w:color w:val="000000"/>
          <w:sz w:val="24"/>
        </w:rPr>
        <w:t>интересах</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собственной</w:t>
      </w:r>
      <w:r>
        <w:t xml:space="preserve"> </w:t>
      </w:r>
      <w:r>
        <w:rPr>
          <w:color w:val="000000"/>
          <w:sz w:val="24"/>
        </w:rPr>
        <w:t>личности; достигать</w:t>
      </w:r>
      <w:r>
        <w:rPr>
          <w:color w:val="000000"/>
          <w:spacing w:val="-1"/>
          <w:sz w:val="24"/>
        </w:rPr>
        <w:t xml:space="preserve"> </w:t>
      </w:r>
      <w:r>
        <w:rPr>
          <w:color w:val="000000"/>
          <w:sz w:val="24"/>
        </w:rPr>
        <w:t>понимания</w:t>
      </w:r>
      <w:r>
        <w:rPr>
          <w:color w:val="000000"/>
          <w:spacing w:val="-2"/>
          <w:sz w:val="24"/>
        </w:rPr>
        <w:t xml:space="preserve"> </w:t>
      </w:r>
      <w:r>
        <w:rPr>
          <w:color w:val="000000"/>
          <w:sz w:val="24"/>
        </w:rPr>
        <w:t>необходимости</w:t>
      </w:r>
      <w:r>
        <w:rPr>
          <w:color w:val="000000"/>
          <w:spacing w:val="1"/>
          <w:sz w:val="24"/>
        </w:rPr>
        <w:t xml:space="preserve"> </w:t>
      </w:r>
      <w:r>
        <w:rPr>
          <w:color w:val="000000"/>
          <w:sz w:val="24"/>
        </w:rPr>
        <w:t>работы психолога</w:t>
      </w:r>
      <w:r>
        <w:rPr>
          <w:color w:val="000000"/>
          <w:spacing w:val="-1"/>
          <w:sz w:val="24"/>
        </w:rPr>
        <w:t xml:space="preserve"> </w:t>
      </w:r>
      <w:r>
        <w:rPr>
          <w:color w:val="000000"/>
          <w:sz w:val="24"/>
        </w:rPr>
        <w:t>в детском</w:t>
      </w:r>
      <w:r>
        <w:rPr>
          <w:color w:val="000000"/>
          <w:spacing w:val="-1"/>
          <w:sz w:val="24"/>
        </w:rPr>
        <w:t xml:space="preserve"> </w:t>
      </w:r>
      <w:r>
        <w:rPr>
          <w:color w:val="000000"/>
          <w:sz w:val="24"/>
        </w:rPr>
        <w:t>саду.</w:t>
      </w:r>
    </w:p>
    <w:p w14:paraId="6735489B"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right="-1"/>
      </w:pPr>
      <w:r>
        <w:rPr>
          <w:rFonts w:ascii="Wingdings" w:eastAsia="Wingdings" w:hAnsi="Wingdings" w:cs="Wingdings"/>
          <w:color w:val="000000"/>
          <w:sz w:val="24"/>
        </w:rPr>
        <w:t></w:t>
      </w:r>
      <w:r>
        <w:rPr>
          <w:color w:val="000000"/>
          <w:spacing w:val="111"/>
          <w:sz w:val="24"/>
        </w:rPr>
        <w:t xml:space="preserve"> </w:t>
      </w:r>
      <w:r>
        <w:rPr>
          <w:i/>
          <w:color w:val="000000"/>
          <w:sz w:val="24"/>
        </w:rPr>
        <w:t>психологическая</w:t>
      </w:r>
      <w:r>
        <w:rPr>
          <w:i/>
          <w:color w:val="000000"/>
          <w:spacing w:val="134"/>
          <w:sz w:val="24"/>
        </w:rPr>
        <w:t xml:space="preserve"> </w:t>
      </w:r>
      <w:r>
        <w:rPr>
          <w:i/>
          <w:color w:val="000000"/>
          <w:sz w:val="24"/>
        </w:rPr>
        <w:t>профилактика</w:t>
      </w:r>
      <w:r>
        <w:rPr>
          <w:i/>
          <w:color w:val="000000"/>
          <w:spacing w:val="136"/>
          <w:sz w:val="24"/>
        </w:rPr>
        <w:t xml:space="preserve"> </w:t>
      </w:r>
      <w:r>
        <w:rPr>
          <w:color w:val="000000"/>
          <w:sz w:val="24"/>
        </w:rPr>
        <w:t>направлена</w:t>
      </w:r>
      <w:r>
        <w:rPr>
          <w:color w:val="000000"/>
          <w:spacing w:val="133"/>
          <w:sz w:val="24"/>
        </w:rPr>
        <w:t xml:space="preserve"> </w:t>
      </w:r>
      <w:r>
        <w:rPr>
          <w:color w:val="000000"/>
          <w:spacing w:val="1"/>
          <w:sz w:val="24"/>
        </w:rPr>
        <w:t>на</w:t>
      </w:r>
      <w:r>
        <w:rPr>
          <w:color w:val="000000"/>
          <w:spacing w:val="134"/>
          <w:sz w:val="24"/>
        </w:rPr>
        <w:t xml:space="preserve"> </w:t>
      </w:r>
      <w:r>
        <w:rPr>
          <w:color w:val="000000"/>
          <w:sz w:val="24"/>
        </w:rPr>
        <w:t>сохранение,</w:t>
      </w:r>
      <w:r>
        <w:rPr>
          <w:color w:val="000000"/>
          <w:spacing w:val="136"/>
          <w:sz w:val="24"/>
        </w:rPr>
        <w:t xml:space="preserve"> </w:t>
      </w:r>
      <w:r>
        <w:rPr>
          <w:color w:val="000000"/>
          <w:spacing w:val="-1"/>
          <w:sz w:val="24"/>
        </w:rPr>
        <w:t>укрепление</w:t>
      </w:r>
      <w:r>
        <w:rPr>
          <w:color w:val="000000"/>
          <w:spacing w:val="134"/>
          <w:sz w:val="24"/>
        </w:rPr>
        <w:t xml:space="preserve"> </w:t>
      </w:r>
      <w:r>
        <w:rPr>
          <w:color w:val="000000"/>
          <w:sz w:val="24"/>
        </w:rPr>
        <w:t>и</w:t>
      </w:r>
      <w:r>
        <w:rPr>
          <w:color w:val="000000"/>
          <w:spacing w:val="135"/>
          <w:sz w:val="24"/>
        </w:rPr>
        <w:t xml:space="preserve"> </w:t>
      </w:r>
      <w:r>
        <w:rPr>
          <w:color w:val="000000"/>
          <w:sz w:val="24"/>
        </w:rPr>
        <w:t>развитие психологического</w:t>
      </w:r>
      <w:r>
        <w:rPr>
          <w:color w:val="000000"/>
          <w:spacing w:val="33"/>
          <w:sz w:val="24"/>
        </w:rPr>
        <w:t xml:space="preserve"> </w:t>
      </w:r>
      <w:r>
        <w:rPr>
          <w:color w:val="000000"/>
          <w:sz w:val="24"/>
        </w:rPr>
        <w:t>здоровья</w:t>
      </w:r>
      <w:r>
        <w:rPr>
          <w:color w:val="000000"/>
          <w:spacing w:val="34"/>
          <w:sz w:val="24"/>
        </w:rPr>
        <w:t xml:space="preserve"> </w:t>
      </w:r>
      <w:r>
        <w:rPr>
          <w:color w:val="000000"/>
          <w:sz w:val="24"/>
        </w:rPr>
        <w:t>детей</w:t>
      </w:r>
      <w:r>
        <w:rPr>
          <w:color w:val="000000"/>
          <w:spacing w:val="35"/>
          <w:sz w:val="24"/>
        </w:rPr>
        <w:t xml:space="preserve"> </w:t>
      </w:r>
      <w:r>
        <w:rPr>
          <w:color w:val="000000"/>
          <w:spacing w:val="1"/>
          <w:sz w:val="24"/>
        </w:rPr>
        <w:t>на</w:t>
      </w:r>
      <w:r>
        <w:rPr>
          <w:color w:val="000000"/>
          <w:spacing w:val="32"/>
          <w:sz w:val="24"/>
        </w:rPr>
        <w:t xml:space="preserve"> </w:t>
      </w:r>
      <w:r>
        <w:rPr>
          <w:color w:val="000000"/>
          <w:spacing w:val="-1"/>
          <w:sz w:val="24"/>
        </w:rPr>
        <w:t>всех</w:t>
      </w:r>
      <w:r>
        <w:rPr>
          <w:color w:val="000000"/>
          <w:spacing w:val="36"/>
          <w:sz w:val="24"/>
        </w:rPr>
        <w:t xml:space="preserve"> </w:t>
      </w:r>
      <w:r>
        <w:rPr>
          <w:color w:val="000000"/>
          <w:spacing w:val="-1"/>
          <w:sz w:val="24"/>
        </w:rPr>
        <w:t>этапах</w:t>
      </w:r>
      <w:r>
        <w:rPr>
          <w:color w:val="000000"/>
          <w:spacing w:val="36"/>
          <w:sz w:val="24"/>
        </w:rPr>
        <w:t xml:space="preserve"> </w:t>
      </w:r>
      <w:r>
        <w:rPr>
          <w:color w:val="000000"/>
          <w:sz w:val="24"/>
        </w:rPr>
        <w:t>дошкольного</w:t>
      </w:r>
      <w:r>
        <w:rPr>
          <w:color w:val="000000"/>
          <w:spacing w:val="34"/>
          <w:sz w:val="24"/>
        </w:rPr>
        <w:t xml:space="preserve"> </w:t>
      </w:r>
      <w:r>
        <w:rPr>
          <w:color w:val="000000"/>
          <w:spacing w:val="-1"/>
          <w:sz w:val="24"/>
        </w:rPr>
        <w:t>детства.</w:t>
      </w:r>
      <w:r>
        <w:rPr>
          <w:color w:val="000000"/>
          <w:spacing w:val="34"/>
          <w:sz w:val="24"/>
        </w:rPr>
        <w:t xml:space="preserve"> </w:t>
      </w:r>
      <w:r>
        <w:rPr>
          <w:color w:val="000000"/>
          <w:sz w:val="24"/>
        </w:rPr>
        <w:t>Психологическая</w:t>
      </w:r>
      <w:r>
        <w:t xml:space="preserve"> </w:t>
      </w:r>
      <w:r>
        <w:rPr>
          <w:color w:val="000000"/>
          <w:sz w:val="24"/>
        </w:rPr>
        <w:t>профилактика</w:t>
      </w:r>
      <w:r>
        <w:rPr>
          <w:color w:val="000000"/>
          <w:spacing w:val="231"/>
          <w:sz w:val="24"/>
        </w:rPr>
        <w:t xml:space="preserve"> </w:t>
      </w:r>
      <w:r>
        <w:rPr>
          <w:color w:val="000000"/>
          <w:sz w:val="24"/>
        </w:rPr>
        <w:t>предполагает</w:t>
      </w:r>
      <w:r>
        <w:rPr>
          <w:color w:val="000000"/>
          <w:spacing w:val="236"/>
          <w:sz w:val="24"/>
        </w:rPr>
        <w:t xml:space="preserve"> </w:t>
      </w:r>
      <w:r>
        <w:rPr>
          <w:color w:val="000000"/>
          <w:sz w:val="24"/>
        </w:rPr>
        <w:t>ответственность</w:t>
      </w:r>
      <w:r>
        <w:rPr>
          <w:color w:val="000000"/>
          <w:spacing w:val="236"/>
          <w:sz w:val="24"/>
        </w:rPr>
        <w:t xml:space="preserve"> </w:t>
      </w:r>
      <w:r>
        <w:rPr>
          <w:color w:val="000000"/>
          <w:spacing w:val="1"/>
          <w:sz w:val="24"/>
        </w:rPr>
        <w:t>за</w:t>
      </w:r>
      <w:r>
        <w:rPr>
          <w:color w:val="000000"/>
          <w:spacing w:val="233"/>
          <w:sz w:val="24"/>
        </w:rPr>
        <w:t xml:space="preserve"> </w:t>
      </w:r>
      <w:r>
        <w:rPr>
          <w:color w:val="000000"/>
          <w:sz w:val="24"/>
        </w:rPr>
        <w:t>соблюдение</w:t>
      </w:r>
      <w:r>
        <w:rPr>
          <w:color w:val="000000"/>
          <w:spacing w:val="234"/>
          <w:sz w:val="24"/>
        </w:rPr>
        <w:t xml:space="preserve"> </w:t>
      </w:r>
      <w:r>
        <w:rPr>
          <w:color w:val="000000"/>
          <w:sz w:val="24"/>
        </w:rPr>
        <w:t>в</w:t>
      </w:r>
      <w:r>
        <w:rPr>
          <w:color w:val="000000"/>
          <w:spacing w:val="234"/>
          <w:sz w:val="24"/>
        </w:rPr>
        <w:t xml:space="preserve"> </w:t>
      </w:r>
      <w:r>
        <w:rPr>
          <w:color w:val="000000"/>
          <w:sz w:val="24"/>
        </w:rPr>
        <w:t>детском</w:t>
      </w:r>
      <w:r>
        <w:rPr>
          <w:color w:val="000000"/>
          <w:spacing w:val="234"/>
          <w:sz w:val="24"/>
        </w:rPr>
        <w:t xml:space="preserve"> </w:t>
      </w:r>
      <w:r>
        <w:rPr>
          <w:color w:val="000000"/>
          <w:sz w:val="24"/>
        </w:rPr>
        <w:t>саду</w:t>
      </w:r>
      <w:r>
        <w:t xml:space="preserve"> </w:t>
      </w:r>
      <w:r>
        <w:rPr>
          <w:color w:val="000000"/>
          <w:sz w:val="24"/>
        </w:rPr>
        <w:t>психологических</w:t>
      </w:r>
      <w:r>
        <w:rPr>
          <w:color w:val="000000"/>
          <w:spacing w:val="36"/>
          <w:sz w:val="24"/>
        </w:rPr>
        <w:t xml:space="preserve"> </w:t>
      </w:r>
      <w:r>
        <w:rPr>
          <w:color w:val="000000"/>
          <w:sz w:val="24"/>
        </w:rPr>
        <w:t>условий,</w:t>
      </w:r>
      <w:r>
        <w:rPr>
          <w:color w:val="000000"/>
          <w:spacing w:val="31"/>
          <w:sz w:val="24"/>
        </w:rPr>
        <w:t xml:space="preserve"> </w:t>
      </w:r>
      <w:r>
        <w:rPr>
          <w:color w:val="000000"/>
          <w:sz w:val="24"/>
        </w:rPr>
        <w:t>необходимых</w:t>
      </w:r>
      <w:r>
        <w:rPr>
          <w:color w:val="000000"/>
          <w:spacing w:val="33"/>
          <w:sz w:val="24"/>
        </w:rPr>
        <w:t xml:space="preserve"> </w:t>
      </w:r>
      <w:r>
        <w:rPr>
          <w:color w:val="000000"/>
          <w:sz w:val="24"/>
        </w:rPr>
        <w:t>для</w:t>
      </w:r>
      <w:r>
        <w:rPr>
          <w:color w:val="000000"/>
          <w:spacing w:val="29"/>
          <w:sz w:val="24"/>
        </w:rPr>
        <w:t xml:space="preserve"> </w:t>
      </w:r>
      <w:r>
        <w:rPr>
          <w:color w:val="000000"/>
          <w:sz w:val="24"/>
        </w:rPr>
        <w:t>полноценного</w:t>
      </w:r>
      <w:r>
        <w:rPr>
          <w:color w:val="000000"/>
          <w:spacing w:val="31"/>
          <w:sz w:val="24"/>
        </w:rPr>
        <w:t xml:space="preserve"> </w:t>
      </w:r>
      <w:r>
        <w:rPr>
          <w:color w:val="000000"/>
          <w:sz w:val="24"/>
        </w:rPr>
        <w:t>психологического</w:t>
      </w:r>
      <w:r>
        <w:rPr>
          <w:color w:val="000000"/>
          <w:spacing w:val="31"/>
          <w:sz w:val="24"/>
        </w:rPr>
        <w:t xml:space="preserve"> </w:t>
      </w:r>
      <w:r>
        <w:rPr>
          <w:color w:val="000000"/>
          <w:sz w:val="24"/>
        </w:rPr>
        <w:t>развития</w:t>
      </w:r>
      <w:r>
        <w:rPr>
          <w:color w:val="000000"/>
          <w:spacing w:val="28"/>
          <w:sz w:val="24"/>
        </w:rPr>
        <w:t xml:space="preserve"> </w:t>
      </w:r>
      <w:r>
        <w:rPr>
          <w:color w:val="000000"/>
          <w:sz w:val="24"/>
        </w:rPr>
        <w:t>и</w:t>
      </w:r>
      <w:r>
        <w:t xml:space="preserve"> </w:t>
      </w:r>
      <w:r>
        <w:rPr>
          <w:color w:val="000000"/>
          <w:sz w:val="24"/>
        </w:rPr>
        <w:t>формирования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ребенка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каждом</w:t>
      </w:r>
      <w:r>
        <w:rPr>
          <w:color w:val="000000"/>
          <w:spacing w:val="59"/>
          <w:sz w:val="24"/>
        </w:rPr>
        <w:t xml:space="preserve"> </w:t>
      </w:r>
      <w:r>
        <w:rPr>
          <w:color w:val="000000"/>
          <w:sz w:val="24"/>
        </w:rPr>
        <w:t>возрастном</w:t>
      </w:r>
      <w:r>
        <w:rPr>
          <w:color w:val="000000"/>
          <w:spacing w:val="59"/>
          <w:sz w:val="24"/>
        </w:rPr>
        <w:t xml:space="preserve"> </w:t>
      </w:r>
      <w:r>
        <w:rPr>
          <w:color w:val="000000"/>
          <w:sz w:val="24"/>
        </w:rPr>
        <w:t>этапе.</w:t>
      </w:r>
      <w:r>
        <w:rPr>
          <w:color w:val="000000"/>
          <w:spacing w:val="60"/>
          <w:sz w:val="24"/>
        </w:rPr>
        <w:t xml:space="preserve"> </w:t>
      </w:r>
      <w:r>
        <w:rPr>
          <w:color w:val="000000"/>
          <w:sz w:val="24"/>
        </w:rPr>
        <w:t>Также</w:t>
      </w:r>
      <w:r>
        <w:rPr>
          <w:color w:val="000000"/>
          <w:spacing w:val="59"/>
          <w:sz w:val="24"/>
        </w:rPr>
        <w:t xml:space="preserve"> </w:t>
      </w:r>
      <w:r>
        <w:rPr>
          <w:color w:val="000000"/>
          <w:sz w:val="24"/>
        </w:rPr>
        <w:t>психологическая</w:t>
      </w:r>
      <w:r>
        <w:t xml:space="preserve"> </w:t>
      </w:r>
      <w:r>
        <w:rPr>
          <w:color w:val="000000"/>
          <w:sz w:val="24"/>
        </w:rPr>
        <w:t>профилактика</w:t>
      </w:r>
      <w:r>
        <w:rPr>
          <w:color w:val="000000"/>
          <w:spacing w:val="123"/>
          <w:sz w:val="24"/>
        </w:rPr>
        <w:t xml:space="preserve"> </w:t>
      </w:r>
      <w:r>
        <w:rPr>
          <w:color w:val="000000"/>
          <w:sz w:val="24"/>
        </w:rPr>
        <w:t>предполагает</w:t>
      </w:r>
      <w:r>
        <w:rPr>
          <w:color w:val="000000"/>
          <w:spacing w:val="128"/>
          <w:sz w:val="24"/>
        </w:rPr>
        <w:t xml:space="preserve"> </w:t>
      </w:r>
      <w:r>
        <w:rPr>
          <w:color w:val="000000"/>
          <w:sz w:val="24"/>
        </w:rPr>
        <w:t>своевременное</w:t>
      </w:r>
      <w:r>
        <w:rPr>
          <w:color w:val="000000"/>
          <w:spacing w:val="126"/>
          <w:sz w:val="24"/>
        </w:rPr>
        <w:t xml:space="preserve"> </w:t>
      </w:r>
      <w:r>
        <w:rPr>
          <w:color w:val="000000"/>
          <w:sz w:val="24"/>
        </w:rPr>
        <w:t>выявление</w:t>
      </w:r>
      <w:r>
        <w:rPr>
          <w:color w:val="000000"/>
          <w:spacing w:val="126"/>
          <w:sz w:val="24"/>
        </w:rPr>
        <w:t xml:space="preserve"> </w:t>
      </w:r>
      <w:r>
        <w:rPr>
          <w:color w:val="000000"/>
          <w:sz w:val="24"/>
        </w:rPr>
        <w:t>таких</w:t>
      </w:r>
      <w:r>
        <w:rPr>
          <w:color w:val="000000"/>
          <w:spacing w:val="129"/>
          <w:sz w:val="24"/>
        </w:rPr>
        <w:t xml:space="preserve"> </w:t>
      </w:r>
      <w:r>
        <w:rPr>
          <w:color w:val="000000"/>
          <w:sz w:val="24"/>
        </w:rPr>
        <w:t>особенностей</w:t>
      </w:r>
      <w:r>
        <w:rPr>
          <w:color w:val="000000"/>
          <w:spacing w:val="128"/>
          <w:sz w:val="24"/>
        </w:rPr>
        <w:t xml:space="preserve"> </w:t>
      </w:r>
      <w:r>
        <w:rPr>
          <w:color w:val="000000"/>
          <w:sz w:val="24"/>
        </w:rPr>
        <w:t>ребенка,</w:t>
      </w:r>
      <w:r>
        <w:t xml:space="preserve"> </w:t>
      </w:r>
      <w:r>
        <w:rPr>
          <w:color w:val="000000"/>
          <w:sz w:val="24"/>
        </w:rPr>
        <w:t>которые</w:t>
      </w:r>
      <w:r>
        <w:rPr>
          <w:color w:val="000000"/>
          <w:spacing w:val="10"/>
          <w:sz w:val="24"/>
        </w:rPr>
        <w:t xml:space="preserve"> </w:t>
      </w:r>
      <w:r>
        <w:rPr>
          <w:color w:val="000000"/>
          <w:spacing w:val="-1"/>
          <w:sz w:val="24"/>
        </w:rPr>
        <w:t>могут</w:t>
      </w:r>
      <w:r>
        <w:rPr>
          <w:color w:val="000000"/>
          <w:spacing w:val="14"/>
          <w:sz w:val="24"/>
        </w:rPr>
        <w:t xml:space="preserve"> </w:t>
      </w:r>
      <w:r>
        <w:rPr>
          <w:color w:val="000000"/>
          <w:sz w:val="24"/>
        </w:rPr>
        <w:t>привести</w:t>
      </w:r>
      <w:r>
        <w:rPr>
          <w:color w:val="000000"/>
          <w:spacing w:val="12"/>
          <w:sz w:val="24"/>
        </w:rPr>
        <w:t xml:space="preserve"> </w:t>
      </w:r>
      <w:r>
        <w:rPr>
          <w:color w:val="000000"/>
          <w:sz w:val="24"/>
        </w:rPr>
        <w:t>к</w:t>
      </w:r>
      <w:r>
        <w:rPr>
          <w:color w:val="000000"/>
          <w:spacing w:val="10"/>
          <w:sz w:val="24"/>
        </w:rPr>
        <w:t xml:space="preserve"> </w:t>
      </w:r>
      <w:r>
        <w:rPr>
          <w:color w:val="000000"/>
          <w:sz w:val="24"/>
        </w:rPr>
        <w:t>определенным</w:t>
      </w:r>
      <w:r>
        <w:rPr>
          <w:color w:val="000000"/>
          <w:spacing w:val="11"/>
          <w:sz w:val="24"/>
        </w:rPr>
        <w:t xml:space="preserve"> </w:t>
      </w:r>
      <w:r>
        <w:rPr>
          <w:color w:val="000000"/>
          <w:sz w:val="24"/>
        </w:rPr>
        <w:t>сложностям,</w:t>
      </w:r>
      <w:r>
        <w:rPr>
          <w:color w:val="000000"/>
          <w:spacing w:val="12"/>
          <w:sz w:val="24"/>
        </w:rPr>
        <w:t xml:space="preserve"> </w:t>
      </w:r>
      <w:r>
        <w:rPr>
          <w:color w:val="000000"/>
          <w:sz w:val="24"/>
        </w:rPr>
        <w:t>отклонениям</w:t>
      </w:r>
      <w:r>
        <w:rPr>
          <w:color w:val="000000"/>
          <w:spacing w:val="9"/>
          <w:sz w:val="24"/>
        </w:rPr>
        <w:t xml:space="preserve"> </w:t>
      </w:r>
      <w:r>
        <w:rPr>
          <w:color w:val="000000"/>
          <w:sz w:val="24"/>
        </w:rPr>
        <w:t>в</w:t>
      </w:r>
      <w:r>
        <w:rPr>
          <w:color w:val="000000"/>
          <w:spacing w:val="11"/>
          <w:sz w:val="24"/>
        </w:rPr>
        <w:t xml:space="preserve"> </w:t>
      </w:r>
      <w:r>
        <w:rPr>
          <w:color w:val="000000"/>
          <w:sz w:val="24"/>
        </w:rPr>
        <w:t>интеллектуальном</w:t>
      </w:r>
      <w:r>
        <w:rPr>
          <w:color w:val="000000"/>
          <w:spacing w:val="9"/>
          <w:sz w:val="24"/>
        </w:rPr>
        <w:t xml:space="preserve"> </w:t>
      </w:r>
      <w:r>
        <w:rPr>
          <w:color w:val="000000"/>
          <w:sz w:val="24"/>
        </w:rPr>
        <w:t>и</w:t>
      </w:r>
      <w:r>
        <w:t xml:space="preserve"> </w:t>
      </w:r>
      <w:r>
        <w:rPr>
          <w:color w:val="000000"/>
          <w:sz w:val="24"/>
        </w:rPr>
        <w:t>эмоциональном</w:t>
      </w:r>
      <w:r>
        <w:rPr>
          <w:color w:val="000000"/>
          <w:spacing w:val="61"/>
          <w:sz w:val="24"/>
        </w:rPr>
        <w:t xml:space="preserve"> </w:t>
      </w:r>
      <w:r>
        <w:rPr>
          <w:color w:val="000000"/>
          <w:sz w:val="24"/>
        </w:rPr>
        <w:t>развитии,</w:t>
      </w:r>
      <w:r>
        <w:rPr>
          <w:color w:val="000000"/>
          <w:spacing w:val="62"/>
          <w:sz w:val="24"/>
        </w:rPr>
        <w:t xml:space="preserve"> </w:t>
      </w:r>
      <w:r>
        <w:rPr>
          <w:color w:val="000000"/>
          <w:sz w:val="24"/>
        </w:rPr>
        <w:t>в</w:t>
      </w:r>
      <w:r>
        <w:rPr>
          <w:color w:val="000000"/>
          <w:spacing w:val="62"/>
          <w:sz w:val="24"/>
        </w:rPr>
        <w:t xml:space="preserve"> </w:t>
      </w:r>
      <w:r>
        <w:rPr>
          <w:color w:val="000000"/>
          <w:sz w:val="24"/>
        </w:rPr>
        <w:t>его</w:t>
      </w:r>
      <w:r>
        <w:rPr>
          <w:color w:val="000000"/>
          <w:spacing w:val="63"/>
          <w:sz w:val="24"/>
        </w:rPr>
        <w:t xml:space="preserve"> </w:t>
      </w:r>
      <w:r>
        <w:rPr>
          <w:color w:val="000000"/>
          <w:sz w:val="24"/>
        </w:rPr>
        <w:t>поведении</w:t>
      </w:r>
      <w:r>
        <w:rPr>
          <w:color w:val="000000"/>
          <w:spacing w:val="63"/>
          <w:sz w:val="24"/>
        </w:rPr>
        <w:t xml:space="preserve"> </w:t>
      </w:r>
      <w:r>
        <w:rPr>
          <w:color w:val="000000"/>
          <w:sz w:val="24"/>
        </w:rPr>
        <w:t>и</w:t>
      </w:r>
      <w:r>
        <w:rPr>
          <w:color w:val="000000"/>
          <w:spacing w:val="63"/>
          <w:sz w:val="24"/>
        </w:rPr>
        <w:t xml:space="preserve"> </w:t>
      </w:r>
      <w:r>
        <w:rPr>
          <w:color w:val="000000"/>
          <w:sz w:val="24"/>
        </w:rPr>
        <w:t>отношениях.</w:t>
      </w:r>
      <w:r>
        <w:rPr>
          <w:color w:val="000000"/>
          <w:spacing w:val="62"/>
          <w:sz w:val="24"/>
        </w:rPr>
        <w:t xml:space="preserve"> </w:t>
      </w:r>
      <w:r>
        <w:rPr>
          <w:color w:val="000000"/>
          <w:sz w:val="24"/>
        </w:rPr>
        <w:t>Психолог</w:t>
      </w:r>
      <w:r>
        <w:rPr>
          <w:color w:val="000000"/>
          <w:spacing w:val="63"/>
          <w:sz w:val="24"/>
        </w:rPr>
        <w:t xml:space="preserve"> </w:t>
      </w:r>
      <w:r>
        <w:rPr>
          <w:color w:val="000000"/>
          <w:sz w:val="24"/>
        </w:rPr>
        <w:t>должен</w:t>
      </w:r>
      <w:r>
        <w:rPr>
          <w:color w:val="000000"/>
          <w:spacing w:val="63"/>
          <w:sz w:val="24"/>
        </w:rPr>
        <w:t xml:space="preserve"> </w:t>
      </w:r>
      <w:r>
        <w:rPr>
          <w:color w:val="000000"/>
          <w:sz w:val="24"/>
        </w:rPr>
        <w:t>стараться</w:t>
      </w:r>
      <w:r>
        <w:t xml:space="preserve"> </w:t>
      </w:r>
      <w:r>
        <w:rPr>
          <w:color w:val="000000"/>
          <w:sz w:val="24"/>
        </w:rPr>
        <w:t>прогнозировать</w:t>
      </w:r>
      <w:r>
        <w:rPr>
          <w:color w:val="000000"/>
          <w:spacing w:val="164"/>
          <w:sz w:val="24"/>
        </w:rPr>
        <w:t xml:space="preserve"> </w:t>
      </w:r>
      <w:r>
        <w:rPr>
          <w:color w:val="000000"/>
          <w:sz w:val="24"/>
        </w:rPr>
        <w:t>возможность</w:t>
      </w:r>
      <w:r>
        <w:rPr>
          <w:color w:val="000000"/>
          <w:spacing w:val="164"/>
          <w:sz w:val="24"/>
        </w:rPr>
        <w:t xml:space="preserve"> </w:t>
      </w:r>
      <w:r>
        <w:rPr>
          <w:color w:val="000000"/>
          <w:sz w:val="24"/>
        </w:rPr>
        <w:t>появления</w:t>
      </w:r>
      <w:r>
        <w:rPr>
          <w:color w:val="000000"/>
          <w:spacing w:val="161"/>
          <w:sz w:val="24"/>
        </w:rPr>
        <w:t xml:space="preserve"> </w:t>
      </w:r>
      <w:r>
        <w:rPr>
          <w:color w:val="000000"/>
          <w:sz w:val="24"/>
        </w:rPr>
        <w:t>проблем</w:t>
      </w:r>
      <w:r>
        <w:rPr>
          <w:color w:val="000000"/>
          <w:spacing w:val="162"/>
          <w:sz w:val="24"/>
        </w:rPr>
        <w:t xml:space="preserve"> </w:t>
      </w:r>
      <w:r>
        <w:rPr>
          <w:color w:val="000000"/>
          <w:sz w:val="24"/>
        </w:rPr>
        <w:t>в</w:t>
      </w:r>
      <w:r>
        <w:rPr>
          <w:color w:val="000000"/>
          <w:spacing w:val="162"/>
          <w:sz w:val="24"/>
        </w:rPr>
        <w:t xml:space="preserve"> </w:t>
      </w:r>
      <w:r>
        <w:rPr>
          <w:color w:val="000000"/>
          <w:sz w:val="24"/>
        </w:rPr>
        <w:t>психологическом</w:t>
      </w:r>
      <w:r>
        <w:rPr>
          <w:color w:val="000000"/>
          <w:spacing w:val="162"/>
          <w:sz w:val="24"/>
        </w:rPr>
        <w:t xml:space="preserve"> </w:t>
      </w:r>
      <w:r>
        <w:rPr>
          <w:color w:val="000000"/>
          <w:sz w:val="24"/>
        </w:rPr>
        <w:t>развитии</w:t>
      </w:r>
      <w:r>
        <w:rPr>
          <w:color w:val="000000"/>
          <w:spacing w:val="161"/>
          <w:sz w:val="24"/>
        </w:rPr>
        <w:t xml:space="preserve"> </w:t>
      </w:r>
      <w:r>
        <w:rPr>
          <w:color w:val="000000"/>
          <w:sz w:val="24"/>
        </w:rPr>
        <w:t>и</w:t>
      </w:r>
      <w:r>
        <w:t xml:space="preserve"> </w:t>
      </w:r>
      <w:r>
        <w:rPr>
          <w:color w:val="000000"/>
          <w:sz w:val="24"/>
        </w:rPr>
        <w:t>становлении</w:t>
      </w:r>
      <w:r>
        <w:rPr>
          <w:color w:val="000000"/>
          <w:spacing w:val="13"/>
          <w:sz w:val="24"/>
        </w:rPr>
        <w:t xml:space="preserve"> </w:t>
      </w:r>
      <w:r>
        <w:rPr>
          <w:color w:val="000000"/>
          <w:sz w:val="24"/>
        </w:rPr>
        <w:t>личности</w:t>
      </w:r>
      <w:r>
        <w:rPr>
          <w:color w:val="000000"/>
          <w:spacing w:val="10"/>
          <w:sz w:val="24"/>
        </w:rPr>
        <w:t xml:space="preserve"> </w:t>
      </w:r>
      <w:r>
        <w:rPr>
          <w:color w:val="000000"/>
          <w:sz w:val="24"/>
        </w:rPr>
        <w:t>детей</w:t>
      </w:r>
      <w:r>
        <w:rPr>
          <w:color w:val="000000"/>
          <w:spacing w:val="13"/>
          <w:sz w:val="24"/>
        </w:rPr>
        <w:t xml:space="preserve"> </w:t>
      </w:r>
      <w:r>
        <w:rPr>
          <w:color w:val="000000"/>
          <w:sz w:val="24"/>
        </w:rPr>
        <w:t>в</w:t>
      </w:r>
      <w:r>
        <w:rPr>
          <w:color w:val="000000"/>
          <w:spacing w:val="11"/>
          <w:sz w:val="24"/>
        </w:rPr>
        <w:t xml:space="preserve"> </w:t>
      </w:r>
      <w:r>
        <w:rPr>
          <w:color w:val="000000"/>
          <w:sz w:val="24"/>
        </w:rPr>
        <w:t>связи</w:t>
      </w:r>
      <w:r>
        <w:rPr>
          <w:color w:val="000000"/>
          <w:spacing w:val="13"/>
          <w:sz w:val="24"/>
        </w:rPr>
        <w:t xml:space="preserve"> </w:t>
      </w:r>
      <w:r>
        <w:rPr>
          <w:color w:val="000000"/>
          <w:sz w:val="24"/>
        </w:rPr>
        <w:t>с</w:t>
      </w:r>
      <w:r>
        <w:rPr>
          <w:color w:val="000000"/>
          <w:spacing w:val="11"/>
          <w:sz w:val="24"/>
        </w:rPr>
        <w:t xml:space="preserve"> </w:t>
      </w:r>
      <w:r>
        <w:rPr>
          <w:color w:val="000000"/>
          <w:spacing w:val="1"/>
          <w:sz w:val="24"/>
        </w:rPr>
        <w:t>их</w:t>
      </w:r>
      <w:r>
        <w:rPr>
          <w:color w:val="000000"/>
          <w:spacing w:val="11"/>
          <w:sz w:val="24"/>
        </w:rPr>
        <w:t xml:space="preserve"> </w:t>
      </w:r>
      <w:r>
        <w:rPr>
          <w:color w:val="000000"/>
          <w:sz w:val="24"/>
        </w:rPr>
        <w:t>переходом</w:t>
      </w:r>
      <w:r>
        <w:rPr>
          <w:color w:val="000000"/>
          <w:spacing w:val="11"/>
          <w:sz w:val="24"/>
        </w:rPr>
        <w:t xml:space="preserve"> </w:t>
      </w:r>
      <w:r>
        <w:rPr>
          <w:color w:val="000000"/>
          <w:spacing w:val="1"/>
          <w:sz w:val="24"/>
        </w:rPr>
        <w:t>на</w:t>
      </w:r>
      <w:r>
        <w:rPr>
          <w:color w:val="000000"/>
          <w:spacing w:val="10"/>
          <w:sz w:val="24"/>
        </w:rPr>
        <w:t xml:space="preserve"> </w:t>
      </w:r>
      <w:r>
        <w:rPr>
          <w:color w:val="000000"/>
          <w:spacing w:val="-1"/>
          <w:sz w:val="24"/>
        </w:rPr>
        <w:t>следующую</w:t>
      </w:r>
      <w:r>
        <w:rPr>
          <w:color w:val="000000"/>
          <w:spacing w:val="13"/>
          <w:sz w:val="24"/>
        </w:rPr>
        <w:t xml:space="preserve"> </w:t>
      </w:r>
      <w:r>
        <w:rPr>
          <w:color w:val="000000"/>
          <w:sz w:val="24"/>
        </w:rPr>
        <w:t>возрастную</w:t>
      </w:r>
      <w:r>
        <w:rPr>
          <w:color w:val="000000"/>
          <w:spacing w:val="15"/>
          <w:sz w:val="24"/>
        </w:rPr>
        <w:t xml:space="preserve"> </w:t>
      </w:r>
      <w:r>
        <w:rPr>
          <w:color w:val="000000"/>
          <w:sz w:val="24"/>
        </w:rPr>
        <w:t>ступень</w:t>
      </w:r>
      <w:r>
        <w:rPr>
          <w:color w:val="000000"/>
          <w:spacing w:val="13"/>
          <w:sz w:val="24"/>
        </w:rPr>
        <w:t xml:space="preserve"> </w:t>
      </w:r>
      <w:r>
        <w:rPr>
          <w:color w:val="000000"/>
          <w:sz w:val="24"/>
        </w:rPr>
        <w:t>и</w:t>
      </w:r>
      <w:r>
        <w:t xml:space="preserve"> </w:t>
      </w:r>
      <w:r>
        <w:rPr>
          <w:color w:val="000000"/>
          <w:sz w:val="24"/>
        </w:rPr>
        <w:t>проводить</w:t>
      </w:r>
      <w:r>
        <w:rPr>
          <w:color w:val="000000"/>
          <w:spacing w:val="140"/>
          <w:sz w:val="24"/>
        </w:rPr>
        <w:t xml:space="preserve"> </w:t>
      </w:r>
      <w:r>
        <w:rPr>
          <w:color w:val="000000"/>
          <w:sz w:val="24"/>
        </w:rPr>
        <w:t>работу</w:t>
      </w:r>
      <w:r>
        <w:rPr>
          <w:color w:val="000000"/>
          <w:spacing w:val="134"/>
          <w:sz w:val="24"/>
        </w:rPr>
        <w:t xml:space="preserve"> </w:t>
      </w:r>
      <w:r>
        <w:rPr>
          <w:color w:val="000000"/>
          <w:sz w:val="24"/>
        </w:rPr>
        <w:t>в</w:t>
      </w:r>
      <w:r>
        <w:rPr>
          <w:color w:val="000000"/>
          <w:spacing w:val="143"/>
          <w:sz w:val="24"/>
        </w:rPr>
        <w:t xml:space="preserve"> </w:t>
      </w:r>
      <w:r>
        <w:rPr>
          <w:color w:val="000000"/>
          <w:sz w:val="24"/>
        </w:rPr>
        <w:t>направлении</w:t>
      </w:r>
      <w:r>
        <w:rPr>
          <w:color w:val="000000"/>
          <w:spacing w:val="140"/>
          <w:sz w:val="24"/>
        </w:rPr>
        <w:t xml:space="preserve"> </w:t>
      </w:r>
      <w:r>
        <w:rPr>
          <w:color w:val="000000"/>
          <w:spacing w:val="-1"/>
          <w:sz w:val="24"/>
        </w:rPr>
        <w:t>их</w:t>
      </w:r>
      <w:r>
        <w:rPr>
          <w:color w:val="000000"/>
          <w:spacing w:val="142"/>
          <w:sz w:val="24"/>
        </w:rPr>
        <w:t xml:space="preserve"> </w:t>
      </w:r>
      <w:r>
        <w:rPr>
          <w:color w:val="000000"/>
          <w:sz w:val="24"/>
        </w:rPr>
        <w:t>предупреждения.</w:t>
      </w:r>
      <w:r>
        <w:rPr>
          <w:color w:val="000000"/>
          <w:spacing w:val="139"/>
          <w:sz w:val="24"/>
        </w:rPr>
        <w:t xml:space="preserve"> </w:t>
      </w:r>
      <w:r>
        <w:rPr>
          <w:color w:val="000000"/>
          <w:sz w:val="24"/>
        </w:rPr>
        <w:t>Психолог</w:t>
      </w:r>
      <w:r>
        <w:rPr>
          <w:color w:val="000000"/>
          <w:spacing w:val="139"/>
          <w:sz w:val="24"/>
        </w:rPr>
        <w:t xml:space="preserve"> </w:t>
      </w:r>
      <w:r>
        <w:rPr>
          <w:color w:val="000000"/>
          <w:sz w:val="24"/>
        </w:rPr>
        <w:t>разрабатывает</w:t>
      </w:r>
      <w:r>
        <w:rPr>
          <w:color w:val="000000"/>
          <w:spacing w:val="140"/>
          <w:sz w:val="24"/>
        </w:rPr>
        <w:t xml:space="preserve"> </w:t>
      </w:r>
      <w:r>
        <w:rPr>
          <w:color w:val="000000"/>
          <w:sz w:val="24"/>
        </w:rPr>
        <w:t>и</w:t>
      </w:r>
      <w:r>
        <w:t xml:space="preserve"> </w:t>
      </w:r>
      <w:r>
        <w:rPr>
          <w:color w:val="000000"/>
          <w:sz w:val="24"/>
        </w:rPr>
        <w:t>осуществляет</w:t>
      </w:r>
      <w:r>
        <w:rPr>
          <w:color w:val="000000"/>
          <w:spacing w:val="5"/>
          <w:sz w:val="24"/>
        </w:rPr>
        <w:t xml:space="preserve"> </w:t>
      </w:r>
      <w:r>
        <w:rPr>
          <w:color w:val="000000"/>
          <w:sz w:val="24"/>
        </w:rPr>
        <w:t>развивающие</w:t>
      </w:r>
      <w:r>
        <w:rPr>
          <w:color w:val="000000"/>
          <w:spacing w:val="3"/>
          <w:sz w:val="24"/>
        </w:rPr>
        <w:t xml:space="preserve"> </w:t>
      </w:r>
      <w:r>
        <w:rPr>
          <w:color w:val="000000"/>
          <w:sz w:val="24"/>
        </w:rPr>
        <w:t>программы</w:t>
      </w:r>
      <w:r>
        <w:rPr>
          <w:color w:val="000000"/>
          <w:spacing w:val="4"/>
          <w:sz w:val="24"/>
        </w:rPr>
        <w:t xml:space="preserve"> </w:t>
      </w:r>
      <w:r>
        <w:rPr>
          <w:color w:val="000000"/>
          <w:sz w:val="24"/>
        </w:rPr>
        <w:t>для</w:t>
      </w:r>
      <w:r>
        <w:rPr>
          <w:color w:val="000000"/>
          <w:spacing w:val="5"/>
          <w:sz w:val="24"/>
        </w:rPr>
        <w:t xml:space="preserve"> </w:t>
      </w:r>
      <w:r>
        <w:rPr>
          <w:color w:val="000000"/>
          <w:spacing w:val="-1"/>
          <w:sz w:val="24"/>
        </w:rPr>
        <w:t>детей</w:t>
      </w:r>
      <w:r>
        <w:rPr>
          <w:color w:val="000000"/>
          <w:spacing w:val="6"/>
          <w:sz w:val="24"/>
        </w:rPr>
        <w:t xml:space="preserve"> </w:t>
      </w:r>
      <w:r>
        <w:rPr>
          <w:color w:val="000000"/>
          <w:sz w:val="24"/>
        </w:rPr>
        <w:t>разных</w:t>
      </w:r>
      <w:r>
        <w:rPr>
          <w:color w:val="000000"/>
          <w:spacing w:val="7"/>
          <w:sz w:val="24"/>
        </w:rPr>
        <w:t xml:space="preserve"> </w:t>
      </w:r>
      <w:r>
        <w:rPr>
          <w:color w:val="000000"/>
          <w:sz w:val="24"/>
        </w:rPr>
        <w:t>возрастов</w:t>
      </w:r>
      <w:r>
        <w:rPr>
          <w:color w:val="000000"/>
          <w:spacing w:val="4"/>
          <w:sz w:val="24"/>
        </w:rPr>
        <w:t xml:space="preserve"> </w:t>
      </w:r>
      <w:r>
        <w:rPr>
          <w:color w:val="000000"/>
          <w:sz w:val="24"/>
        </w:rPr>
        <w:t>с</w:t>
      </w:r>
      <w:r>
        <w:rPr>
          <w:color w:val="000000"/>
          <w:spacing w:val="6"/>
          <w:sz w:val="24"/>
        </w:rPr>
        <w:t xml:space="preserve"> </w:t>
      </w:r>
      <w:r>
        <w:rPr>
          <w:color w:val="000000"/>
          <w:spacing w:val="-1"/>
          <w:sz w:val="24"/>
        </w:rPr>
        <w:t>учетом</w:t>
      </w:r>
      <w:r>
        <w:rPr>
          <w:color w:val="000000"/>
          <w:spacing w:val="5"/>
          <w:sz w:val="24"/>
        </w:rPr>
        <w:t xml:space="preserve"> </w:t>
      </w:r>
      <w:r>
        <w:rPr>
          <w:color w:val="000000"/>
          <w:sz w:val="24"/>
        </w:rPr>
        <w:t>особенностей</w:t>
      </w:r>
      <w:r>
        <w:t xml:space="preserve"> </w:t>
      </w:r>
      <w:r>
        <w:rPr>
          <w:color w:val="000000"/>
          <w:sz w:val="24"/>
        </w:rPr>
        <w:t>каждого возрастного этапа.</w:t>
      </w:r>
      <w:r>
        <w:t xml:space="preserve"> </w:t>
      </w:r>
      <w:r>
        <w:rPr>
          <w:color w:val="000000"/>
          <w:sz w:val="24"/>
        </w:rPr>
        <w:tab/>
        <w:t>Психопрофилактическая</w:t>
      </w:r>
      <w:r>
        <w:rPr>
          <w:color w:val="000000"/>
          <w:spacing w:val="7"/>
          <w:sz w:val="24"/>
        </w:rPr>
        <w:t xml:space="preserve"> </w:t>
      </w:r>
      <w:r>
        <w:rPr>
          <w:color w:val="000000"/>
          <w:sz w:val="24"/>
        </w:rPr>
        <w:t>работа</w:t>
      </w:r>
      <w:r>
        <w:rPr>
          <w:color w:val="000000"/>
          <w:spacing w:val="6"/>
          <w:sz w:val="24"/>
        </w:rPr>
        <w:t xml:space="preserve"> </w:t>
      </w:r>
      <w:r>
        <w:rPr>
          <w:color w:val="000000"/>
          <w:spacing w:val="1"/>
          <w:sz w:val="24"/>
        </w:rPr>
        <w:t>по</w:t>
      </w:r>
      <w:r>
        <w:rPr>
          <w:color w:val="000000"/>
          <w:spacing w:val="6"/>
          <w:sz w:val="24"/>
        </w:rPr>
        <w:t xml:space="preserve"> </w:t>
      </w:r>
      <w:r>
        <w:rPr>
          <w:color w:val="000000"/>
          <w:sz w:val="24"/>
        </w:rPr>
        <w:t>эмоциональному</w:t>
      </w:r>
      <w:r>
        <w:rPr>
          <w:color w:val="000000"/>
          <w:spacing w:val="2"/>
          <w:sz w:val="24"/>
        </w:rPr>
        <w:t xml:space="preserve"> </w:t>
      </w:r>
      <w:r>
        <w:rPr>
          <w:color w:val="000000"/>
          <w:sz w:val="24"/>
        </w:rPr>
        <w:t>развитию</w:t>
      </w:r>
      <w:r>
        <w:rPr>
          <w:color w:val="000000"/>
          <w:spacing w:val="7"/>
          <w:sz w:val="24"/>
        </w:rPr>
        <w:t xml:space="preserve"> </w:t>
      </w:r>
      <w:r>
        <w:rPr>
          <w:color w:val="000000"/>
          <w:sz w:val="24"/>
        </w:rPr>
        <w:t>детей</w:t>
      </w:r>
      <w:r>
        <w:rPr>
          <w:color w:val="000000"/>
          <w:spacing w:val="8"/>
          <w:sz w:val="24"/>
        </w:rPr>
        <w:t xml:space="preserve"> </w:t>
      </w:r>
      <w:r>
        <w:rPr>
          <w:color w:val="000000"/>
          <w:sz w:val="24"/>
        </w:rPr>
        <w:t>дошкольного</w:t>
      </w:r>
      <w:r>
        <w:rPr>
          <w:color w:val="000000"/>
          <w:spacing w:val="7"/>
          <w:sz w:val="24"/>
        </w:rPr>
        <w:t xml:space="preserve"> </w:t>
      </w:r>
      <w:r>
        <w:rPr>
          <w:color w:val="000000"/>
          <w:sz w:val="24"/>
        </w:rPr>
        <w:t>возраста</w:t>
      </w:r>
      <w:r>
        <w:rPr>
          <w:color w:val="000000"/>
          <w:spacing w:val="7"/>
          <w:sz w:val="24"/>
        </w:rPr>
        <w:t xml:space="preserve"> </w:t>
      </w:r>
      <w:r>
        <w:rPr>
          <w:color w:val="000000"/>
          <w:spacing w:val="2"/>
          <w:sz w:val="24"/>
        </w:rPr>
        <w:t xml:space="preserve">имеет </w:t>
      </w:r>
      <w:r>
        <w:rPr>
          <w:color w:val="000000"/>
          <w:sz w:val="24"/>
        </w:rPr>
        <w:t>четыре</w:t>
      </w:r>
      <w:r>
        <w:rPr>
          <w:color w:val="000000"/>
          <w:spacing w:val="-1"/>
          <w:sz w:val="24"/>
        </w:rPr>
        <w:t xml:space="preserve"> </w:t>
      </w:r>
      <w:r>
        <w:rPr>
          <w:color w:val="000000"/>
          <w:sz w:val="24"/>
        </w:rPr>
        <w:t>основных</w:t>
      </w:r>
      <w:r>
        <w:rPr>
          <w:color w:val="000000"/>
          <w:spacing w:val="2"/>
          <w:sz w:val="24"/>
        </w:rPr>
        <w:t xml:space="preserve"> </w:t>
      </w:r>
      <w:r>
        <w:rPr>
          <w:color w:val="000000"/>
          <w:sz w:val="24"/>
        </w:rPr>
        <w:t>направления:</w:t>
      </w:r>
    </w:p>
    <w:p w14:paraId="022F5720" w14:textId="77777777"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1)</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коммуникативных</w:t>
      </w:r>
      <w:r>
        <w:rPr>
          <w:color w:val="000000"/>
          <w:spacing w:val="2"/>
          <w:sz w:val="24"/>
        </w:rPr>
        <w:t xml:space="preserve">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социальной</w:t>
      </w:r>
      <w:r>
        <w:rPr>
          <w:color w:val="000000"/>
          <w:spacing w:val="1"/>
          <w:sz w:val="24"/>
        </w:rPr>
        <w:t xml:space="preserve"> </w:t>
      </w:r>
      <w:r>
        <w:rPr>
          <w:color w:val="000000"/>
          <w:sz w:val="24"/>
        </w:rPr>
        <w:t>адаптации</w:t>
      </w:r>
      <w:r>
        <w:rPr>
          <w:color w:val="000000"/>
          <w:spacing w:val="-1"/>
          <w:sz w:val="24"/>
        </w:rPr>
        <w:t xml:space="preserve"> </w:t>
      </w:r>
      <w:r>
        <w:rPr>
          <w:color w:val="000000"/>
          <w:sz w:val="24"/>
        </w:rPr>
        <w:t>детей;</w:t>
      </w:r>
    </w:p>
    <w:p w14:paraId="6D2E20EB" w14:textId="77777777"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2)</w:t>
      </w:r>
      <w:r>
        <w:rPr>
          <w:color w:val="000000"/>
          <w:spacing w:val="143"/>
          <w:sz w:val="24"/>
        </w:rPr>
        <w:t xml:space="preserve"> </w:t>
      </w:r>
      <w:r>
        <w:rPr>
          <w:color w:val="000000"/>
          <w:sz w:val="24"/>
        </w:rPr>
        <w:t>развитие</w:t>
      </w:r>
      <w:r>
        <w:rPr>
          <w:color w:val="000000"/>
          <w:spacing w:val="143"/>
          <w:sz w:val="24"/>
        </w:rPr>
        <w:t xml:space="preserve"> </w:t>
      </w:r>
      <w:r>
        <w:rPr>
          <w:color w:val="000000"/>
          <w:sz w:val="24"/>
        </w:rPr>
        <w:t>общей</w:t>
      </w:r>
      <w:r>
        <w:rPr>
          <w:color w:val="000000"/>
          <w:spacing w:val="142"/>
          <w:sz w:val="24"/>
        </w:rPr>
        <w:t xml:space="preserve"> </w:t>
      </w:r>
      <w:r>
        <w:rPr>
          <w:color w:val="000000"/>
          <w:sz w:val="24"/>
        </w:rPr>
        <w:t>и</w:t>
      </w:r>
      <w:r>
        <w:rPr>
          <w:color w:val="000000"/>
          <w:spacing w:val="145"/>
          <w:sz w:val="24"/>
        </w:rPr>
        <w:t xml:space="preserve"> </w:t>
      </w:r>
      <w:r>
        <w:rPr>
          <w:color w:val="000000"/>
          <w:sz w:val="24"/>
        </w:rPr>
        <w:t>мелкой</w:t>
      </w:r>
      <w:r>
        <w:rPr>
          <w:color w:val="000000"/>
          <w:spacing w:val="145"/>
          <w:sz w:val="24"/>
        </w:rPr>
        <w:t xml:space="preserve"> </w:t>
      </w:r>
      <w:r>
        <w:rPr>
          <w:color w:val="000000"/>
          <w:sz w:val="24"/>
        </w:rPr>
        <w:t>моторики,</w:t>
      </w:r>
      <w:r>
        <w:rPr>
          <w:color w:val="000000"/>
          <w:spacing w:val="142"/>
          <w:sz w:val="24"/>
        </w:rPr>
        <w:t xml:space="preserve"> </w:t>
      </w:r>
      <w:r>
        <w:rPr>
          <w:color w:val="000000"/>
          <w:sz w:val="24"/>
        </w:rPr>
        <w:t>памяти,</w:t>
      </w:r>
      <w:r>
        <w:rPr>
          <w:color w:val="000000"/>
          <w:spacing w:val="144"/>
          <w:sz w:val="24"/>
        </w:rPr>
        <w:t xml:space="preserve"> </w:t>
      </w:r>
      <w:r>
        <w:rPr>
          <w:color w:val="000000"/>
          <w:sz w:val="24"/>
        </w:rPr>
        <w:t>воображения,</w:t>
      </w:r>
      <w:r>
        <w:rPr>
          <w:color w:val="000000"/>
          <w:spacing w:val="144"/>
          <w:sz w:val="24"/>
        </w:rPr>
        <w:t xml:space="preserve"> </w:t>
      </w:r>
      <w:r>
        <w:rPr>
          <w:color w:val="000000"/>
          <w:sz w:val="24"/>
        </w:rPr>
        <w:t>пространственных представлений;</w:t>
      </w:r>
    </w:p>
    <w:p w14:paraId="1DB1BD5A"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41"/>
        <w:rPr>
          <w:color w:val="000000"/>
          <w:spacing w:val="-1"/>
          <w:sz w:val="24"/>
          <w:szCs w:val="24"/>
        </w:rPr>
      </w:pPr>
      <w:r>
        <w:rPr>
          <w:color w:val="000000"/>
          <w:sz w:val="24"/>
        </w:rPr>
        <w:t>3)</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эмоциональной</w:t>
      </w:r>
      <w:r>
        <w:rPr>
          <w:color w:val="000000"/>
          <w:spacing w:val="1"/>
          <w:sz w:val="24"/>
        </w:rPr>
        <w:t xml:space="preserve"> </w:t>
      </w:r>
      <w:r>
        <w:rPr>
          <w:color w:val="000000"/>
          <w:sz w:val="24"/>
        </w:rPr>
        <w:t>сферы</w:t>
      </w:r>
      <w:r>
        <w:rPr>
          <w:color w:val="000000"/>
          <w:spacing w:val="-1"/>
          <w:sz w:val="24"/>
        </w:rPr>
        <w:t xml:space="preserve"> </w:t>
      </w:r>
      <w:r>
        <w:rPr>
          <w:color w:val="000000"/>
          <w:sz w:val="24"/>
        </w:rPr>
        <w:t>(знакомство с</w:t>
      </w:r>
      <w:r>
        <w:rPr>
          <w:color w:val="000000"/>
          <w:spacing w:val="-1"/>
          <w:sz w:val="24"/>
        </w:rPr>
        <w:t xml:space="preserve"> </w:t>
      </w:r>
      <w:r>
        <w:rPr>
          <w:color w:val="000000"/>
          <w:sz w:val="24"/>
        </w:rPr>
        <w:t>базовыми</w:t>
      </w:r>
      <w:r>
        <w:rPr>
          <w:color w:val="000000"/>
          <w:spacing w:val="1"/>
          <w:sz w:val="24"/>
        </w:rPr>
        <w:t xml:space="preserve"> чувствами</w:t>
      </w:r>
      <w:r>
        <w:rPr>
          <w:color w:val="000000"/>
          <w:spacing w:val="-1"/>
          <w:sz w:val="24"/>
        </w:rPr>
        <w:t xml:space="preserve">); </w:t>
      </w:r>
    </w:p>
    <w:p w14:paraId="46B9F857"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развитие</w:t>
      </w:r>
      <w:r>
        <w:rPr>
          <w:color w:val="000000"/>
          <w:spacing w:val="-1"/>
          <w:sz w:val="24"/>
        </w:rPr>
        <w:t xml:space="preserve"> </w:t>
      </w:r>
      <w:r>
        <w:rPr>
          <w:color w:val="000000"/>
          <w:sz w:val="24"/>
        </w:rPr>
        <w:t>способности</w:t>
      </w:r>
      <w:r>
        <w:rPr>
          <w:color w:val="000000"/>
          <w:spacing w:val="1"/>
          <w:sz w:val="24"/>
        </w:rPr>
        <w:t xml:space="preserve"> </w:t>
      </w:r>
      <w:r>
        <w:rPr>
          <w:color w:val="000000"/>
          <w:sz w:val="24"/>
        </w:rPr>
        <w:t>к</w:t>
      </w:r>
      <w:r>
        <w:rPr>
          <w:color w:val="000000"/>
          <w:spacing w:val="1"/>
          <w:sz w:val="24"/>
        </w:rPr>
        <w:t xml:space="preserve"> </w:t>
      </w:r>
      <w:r>
        <w:rPr>
          <w:color w:val="000000"/>
          <w:sz w:val="24"/>
        </w:rPr>
        <w:t>дифференциации</w:t>
      </w:r>
      <w:r>
        <w:rPr>
          <w:color w:val="000000"/>
          <w:spacing w:val="1"/>
          <w:sz w:val="24"/>
        </w:rPr>
        <w:t xml:space="preserve"> </w:t>
      </w:r>
      <w:r>
        <w:rPr>
          <w:color w:val="000000"/>
          <w:sz w:val="24"/>
        </w:rPr>
        <w:t>эмоциональных</w:t>
      </w:r>
      <w:r>
        <w:rPr>
          <w:color w:val="000000"/>
          <w:spacing w:val="2"/>
          <w:sz w:val="24"/>
        </w:rPr>
        <w:t xml:space="preserve"> </w:t>
      </w:r>
      <w:r>
        <w:rPr>
          <w:color w:val="000000"/>
          <w:sz w:val="24"/>
        </w:rPr>
        <w:t>состояний.</w:t>
      </w:r>
    </w:p>
    <w:p w14:paraId="677908DB"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36"/>
          <w:sz w:val="24"/>
        </w:rPr>
        <w:t xml:space="preserve"> </w:t>
      </w:r>
      <w:r>
        <w:rPr>
          <w:color w:val="000000"/>
          <w:sz w:val="24"/>
        </w:rPr>
        <w:t>направления</w:t>
      </w:r>
      <w:r>
        <w:rPr>
          <w:color w:val="000000"/>
          <w:spacing w:val="33"/>
          <w:sz w:val="24"/>
        </w:rPr>
        <w:t xml:space="preserve"> </w:t>
      </w:r>
      <w:r>
        <w:rPr>
          <w:color w:val="000000"/>
          <w:sz w:val="24"/>
        </w:rPr>
        <w:t>продиктованы</w:t>
      </w:r>
      <w:r>
        <w:rPr>
          <w:color w:val="000000"/>
          <w:spacing w:val="33"/>
          <w:sz w:val="24"/>
        </w:rPr>
        <w:t xml:space="preserve"> </w:t>
      </w:r>
      <w:r>
        <w:rPr>
          <w:color w:val="000000"/>
          <w:sz w:val="24"/>
        </w:rPr>
        <w:t>актуальными</w:t>
      </w:r>
      <w:r>
        <w:rPr>
          <w:color w:val="000000"/>
          <w:spacing w:val="35"/>
          <w:sz w:val="24"/>
        </w:rPr>
        <w:t xml:space="preserve"> </w:t>
      </w:r>
      <w:r>
        <w:rPr>
          <w:color w:val="000000"/>
          <w:sz w:val="24"/>
        </w:rPr>
        <w:t>для</w:t>
      </w:r>
      <w:r>
        <w:rPr>
          <w:color w:val="000000"/>
          <w:spacing w:val="34"/>
          <w:sz w:val="24"/>
        </w:rPr>
        <w:t xml:space="preserve"> </w:t>
      </w:r>
      <w:r>
        <w:rPr>
          <w:color w:val="000000"/>
          <w:sz w:val="24"/>
        </w:rPr>
        <w:t>данного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проблемами,</w:t>
      </w:r>
      <w:r>
        <w:rPr>
          <w:color w:val="000000"/>
          <w:spacing w:val="33"/>
          <w:sz w:val="24"/>
        </w:rPr>
        <w:t xml:space="preserve"> </w:t>
      </w:r>
      <w:r>
        <w:rPr>
          <w:color w:val="000000"/>
          <w:sz w:val="24"/>
        </w:rPr>
        <w:t>а</w:t>
      </w:r>
      <w:r>
        <w:rPr>
          <w:color w:val="000000"/>
          <w:spacing w:val="32"/>
          <w:sz w:val="24"/>
        </w:rPr>
        <w:t xml:space="preserve"> </w:t>
      </w:r>
      <w:r>
        <w:rPr>
          <w:color w:val="000000"/>
          <w:sz w:val="24"/>
        </w:rPr>
        <w:t>также психофизиологическими</w:t>
      </w:r>
      <w:r>
        <w:rPr>
          <w:color w:val="000000"/>
          <w:spacing w:val="121"/>
          <w:sz w:val="24"/>
        </w:rPr>
        <w:t xml:space="preserve"> </w:t>
      </w:r>
      <w:r>
        <w:rPr>
          <w:color w:val="000000"/>
          <w:sz w:val="24"/>
        </w:rPr>
        <w:t>особенностями</w:t>
      </w:r>
      <w:r>
        <w:rPr>
          <w:color w:val="000000"/>
          <w:spacing w:val="121"/>
          <w:sz w:val="24"/>
        </w:rPr>
        <w:t xml:space="preserve"> </w:t>
      </w:r>
      <w:r>
        <w:rPr>
          <w:color w:val="000000"/>
          <w:sz w:val="24"/>
        </w:rPr>
        <w:t>детей.</w:t>
      </w:r>
      <w:r>
        <w:rPr>
          <w:color w:val="000000"/>
          <w:spacing w:val="120"/>
          <w:sz w:val="24"/>
        </w:rPr>
        <w:t xml:space="preserve"> </w:t>
      </w:r>
      <w:r>
        <w:rPr>
          <w:color w:val="000000"/>
          <w:sz w:val="24"/>
        </w:rPr>
        <w:t>Работа</w:t>
      </w:r>
      <w:r>
        <w:rPr>
          <w:color w:val="000000"/>
          <w:spacing w:val="119"/>
          <w:sz w:val="24"/>
        </w:rPr>
        <w:t xml:space="preserve"> </w:t>
      </w:r>
      <w:r>
        <w:rPr>
          <w:color w:val="000000"/>
          <w:sz w:val="24"/>
        </w:rPr>
        <w:t>проводится</w:t>
      </w:r>
      <w:r>
        <w:rPr>
          <w:color w:val="000000"/>
          <w:spacing w:val="120"/>
          <w:sz w:val="24"/>
        </w:rPr>
        <w:t xml:space="preserve"> </w:t>
      </w:r>
      <w:r>
        <w:rPr>
          <w:color w:val="000000"/>
          <w:sz w:val="24"/>
        </w:rPr>
        <w:t>в</w:t>
      </w:r>
      <w:r>
        <w:rPr>
          <w:color w:val="000000"/>
          <w:spacing w:val="119"/>
          <w:sz w:val="24"/>
        </w:rPr>
        <w:t xml:space="preserve"> </w:t>
      </w:r>
      <w:r>
        <w:rPr>
          <w:color w:val="000000"/>
          <w:sz w:val="24"/>
        </w:rPr>
        <w:t>форме</w:t>
      </w:r>
      <w:r>
        <w:rPr>
          <w:color w:val="000000"/>
          <w:spacing w:val="121"/>
          <w:sz w:val="24"/>
        </w:rPr>
        <w:t xml:space="preserve"> </w:t>
      </w:r>
      <w:r>
        <w:rPr>
          <w:color w:val="000000"/>
          <w:sz w:val="24"/>
        </w:rPr>
        <w:t>подгрупповых</w:t>
      </w:r>
      <w:r>
        <w:t xml:space="preserve"> </w:t>
      </w:r>
      <w:r>
        <w:rPr>
          <w:color w:val="000000"/>
          <w:sz w:val="24"/>
        </w:rPr>
        <w:t>занятий</w:t>
      </w:r>
      <w:r>
        <w:rPr>
          <w:color w:val="000000"/>
          <w:spacing w:val="3"/>
          <w:sz w:val="24"/>
        </w:rPr>
        <w:t xml:space="preserve"> </w:t>
      </w:r>
      <w:r>
        <w:rPr>
          <w:color w:val="000000"/>
          <w:sz w:val="24"/>
        </w:rPr>
        <w:t>1</w:t>
      </w:r>
      <w:r>
        <w:rPr>
          <w:color w:val="000000"/>
          <w:spacing w:val="2"/>
          <w:sz w:val="24"/>
        </w:rPr>
        <w:t xml:space="preserve"> </w:t>
      </w:r>
      <w:r>
        <w:rPr>
          <w:color w:val="000000"/>
          <w:sz w:val="24"/>
        </w:rPr>
        <w:t>раз</w:t>
      </w:r>
      <w:r>
        <w:rPr>
          <w:color w:val="000000"/>
          <w:spacing w:val="4"/>
          <w:sz w:val="24"/>
        </w:rPr>
        <w:t xml:space="preserve"> </w:t>
      </w:r>
      <w:r>
        <w:rPr>
          <w:color w:val="000000"/>
          <w:sz w:val="24"/>
        </w:rPr>
        <w:t>в</w:t>
      </w:r>
      <w:r>
        <w:rPr>
          <w:color w:val="000000"/>
          <w:spacing w:val="2"/>
          <w:sz w:val="24"/>
        </w:rPr>
        <w:t xml:space="preserve"> </w:t>
      </w:r>
      <w:r>
        <w:rPr>
          <w:color w:val="000000"/>
          <w:sz w:val="24"/>
        </w:rPr>
        <w:t>неделю.</w:t>
      </w:r>
      <w:r>
        <w:rPr>
          <w:color w:val="000000"/>
          <w:spacing w:val="5"/>
          <w:sz w:val="24"/>
        </w:rPr>
        <w:t xml:space="preserve"> </w:t>
      </w:r>
      <w:r>
        <w:rPr>
          <w:color w:val="000000"/>
          <w:sz w:val="24"/>
        </w:rPr>
        <w:t>Предпочтение</w:t>
      </w:r>
      <w:r>
        <w:rPr>
          <w:color w:val="000000"/>
          <w:spacing w:val="1"/>
          <w:sz w:val="24"/>
        </w:rPr>
        <w:t xml:space="preserve"> </w:t>
      </w:r>
      <w:r>
        <w:rPr>
          <w:color w:val="000000"/>
          <w:sz w:val="24"/>
        </w:rPr>
        <w:t>отводится</w:t>
      </w:r>
      <w:r>
        <w:rPr>
          <w:color w:val="000000"/>
          <w:spacing w:val="2"/>
          <w:sz w:val="24"/>
        </w:rPr>
        <w:t xml:space="preserve"> </w:t>
      </w:r>
      <w:r>
        <w:rPr>
          <w:color w:val="000000"/>
          <w:sz w:val="24"/>
        </w:rPr>
        <w:t>групповым</w:t>
      </w:r>
      <w:r>
        <w:rPr>
          <w:color w:val="000000"/>
          <w:spacing w:val="4"/>
          <w:sz w:val="24"/>
        </w:rPr>
        <w:t xml:space="preserve"> </w:t>
      </w:r>
      <w:r>
        <w:rPr>
          <w:color w:val="000000"/>
          <w:sz w:val="24"/>
        </w:rPr>
        <w:t>играм.</w:t>
      </w:r>
      <w:r>
        <w:rPr>
          <w:color w:val="000000"/>
          <w:spacing w:val="2"/>
          <w:sz w:val="24"/>
        </w:rPr>
        <w:t xml:space="preserve"> </w:t>
      </w:r>
      <w:r>
        <w:rPr>
          <w:color w:val="000000"/>
          <w:spacing w:val="1"/>
          <w:sz w:val="24"/>
        </w:rPr>
        <w:t>При</w:t>
      </w:r>
      <w:r>
        <w:rPr>
          <w:color w:val="000000"/>
          <w:spacing w:val="2"/>
          <w:sz w:val="24"/>
        </w:rPr>
        <w:t xml:space="preserve"> </w:t>
      </w:r>
      <w:r>
        <w:rPr>
          <w:color w:val="000000"/>
          <w:sz w:val="24"/>
        </w:rPr>
        <w:t>необходимости</w:t>
      </w:r>
      <w:r>
        <w:rPr>
          <w:color w:val="000000"/>
          <w:spacing w:val="3"/>
          <w:sz w:val="24"/>
        </w:rPr>
        <w:t xml:space="preserve"> </w:t>
      </w:r>
      <w:r>
        <w:rPr>
          <w:color w:val="000000"/>
          <w:sz w:val="24"/>
        </w:rPr>
        <w:t>психолог</w:t>
      </w:r>
      <w:r>
        <w:t xml:space="preserve"> </w:t>
      </w:r>
      <w:r>
        <w:rPr>
          <w:color w:val="000000"/>
          <w:sz w:val="24"/>
        </w:rPr>
        <w:t>проводит</w:t>
      </w:r>
      <w:r>
        <w:rPr>
          <w:color w:val="000000"/>
          <w:spacing w:val="-2"/>
          <w:sz w:val="24"/>
        </w:rPr>
        <w:t xml:space="preserve"> </w:t>
      </w:r>
      <w:r>
        <w:rPr>
          <w:color w:val="000000"/>
          <w:sz w:val="24"/>
        </w:rPr>
        <w:t>индивидуальную</w:t>
      </w:r>
      <w:r>
        <w:rPr>
          <w:color w:val="000000"/>
          <w:spacing w:val="1"/>
          <w:sz w:val="24"/>
        </w:rPr>
        <w:t xml:space="preserve"> работу</w:t>
      </w:r>
      <w:r>
        <w:rPr>
          <w:color w:val="000000"/>
          <w:spacing w:val="-4"/>
          <w:sz w:val="24"/>
        </w:rPr>
        <w:t xml:space="preserve"> </w:t>
      </w:r>
      <w:r>
        <w:rPr>
          <w:color w:val="000000"/>
          <w:sz w:val="24"/>
        </w:rPr>
        <w:t>с</w:t>
      </w:r>
      <w:r>
        <w:rPr>
          <w:color w:val="000000"/>
          <w:spacing w:val="-1"/>
          <w:sz w:val="24"/>
        </w:rPr>
        <w:t xml:space="preserve"> </w:t>
      </w:r>
      <w:r>
        <w:rPr>
          <w:color w:val="000000"/>
          <w:sz w:val="24"/>
        </w:rPr>
        <w:t>ребенком.</w:t>
      </w:r>
    </w:p>
    <w:p w14:paraId="29559EF0" w14:textId="77777777" w:rsidR="002C6E8D" w:rsidRDefault="0069355F" w:rsidP="00B640E2">
      <w:pPr>
        <w:pBdr>
          <w:top w:val="none" w:sz="4" w:space="0" w:color="000000"/>
          <w:left w:val="none" w:sz="4" w:space="0" w:color="000000"/>
          <w:bottom w:val="none" w:sz="4" w:space="0" w:color="000000"/>
          <w:right w:val="none" w:sz="4" w:space="0" w:color="000000"/>
        </w:pBdr>
        <w:spacing w:before="358" w:line="240" w:lineRule="auto"/>
        <w:ind w:left="708"/>
      </w:pPr>
      <w:r>
        <w:rPr>
          <w:i/>
          <w:color w:val="000000"/>
          <w:sz w:val="24"/>
        </w:rPr>
        <w:lastRenderedPageBreak/>
        <w:t>Групповые</w:t>
      </w:r>
      <w:r>
        <w:rPr>
          <w:i/>
          <w:color w:val="000000"/>
          <w:spacing w:val="-1"/>
          <w:sz w:val="24"/>
        </w:rPr>
        <w:t xml:space="preserve"> </w:t>
      </w:r>
      <w:r>
        <w:rPr>
          <w:i/>
          <w:color w:val="000000"/>
          <w:sz w:val="24"/>
        </w:rPr>
        <w:t>психопрофилактические занятия:</w:t>
      </w:r>
    </w:p>
    <w:p w14:paraId="54BF2DCF"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3-4 года:</w:t>
      </w:r>
      <w:r>
        <w:rPr>
          <w:color w:val="000000"/>
          <w:spacing w:val="190"/>
          <w:sz w:val="24"/>
        </w:rPr>
        <w:t xml:space="preserve"> </w:t>
      </w:r>
      <w:r>
        <w:rPr>
          <w:color w:val="000000"/>
          <w:sz w:val="24"/>
        </w:rPr>
        <w:t>адаптация</w:t>
      </w:r>
      <w:r>
        <w:rPr>
          <w:color w:val="000000"/>
          <w:spacing w:val="187"/>
          <w:sz w:val="24"/>
        </w:rPr>
        <w:t xml:space="preserve"> </w:t>
      </w:r>
      <w:r>
        <w:rPr>
          <w:color w:val="000000"/>
          <w:sz w:val="24"/>
        </w:rPr>
        <w:t>детей;</w:t>
      </w:r>
      <w:r>
        <w:rPr>
          <w:color w:val="000000"/>
          <w:spacing w:val="190"/>
          <w:sz w:val="24"/>
        </w:rPr>
        <w:t xml:space="preserve"> </w:t>
      </w:r>
      <w:r>
        <w:rPr>
          <w:color w:val="000000"/>
          <w:sz w:val="24"/>
        </w:rPr>
        <w:t>осознание</w:t>
      </w:r>
      <w:r>
        <w:rPr>
          <w:color w:val="000000"/>
          <w:spacing w:val="188"/>
          <w:sz w:val="24"/>
        </w:rPr>
        <w:t xml:space="preserve"> </w:t>
      </w:r>
      <w:r>
        <w:rPr>
          <w:color w:val="000000"/>
          <w:sz w:val="24"/>
        </w:rPr>
        <w:t>ребенком</w:t>
      </w:r>
      <w:r>
        <w:rPr>
          <w:color w:val="000000"/>
          <w:spacing w:val="189"/>
          <w:sz w:val="24"/>
        </w:rPr>
        <w:t xml:space="preserve"> </w:t>
      </w:r>
      <w:r>
        <w:rPr>
          <w:color w:val="000000"/>
          <w:spacing w:val="-1"/>
          <w:sz w:val="24"/>
        </w:rPr>
        <w:t>своего</w:t>
      </w:r>
      <w:r>
        <w:rPr>
          <w:color w:val="000000"/>
          <w:spacing w:val="195"/>
          <w:sz w:val="24"/>
        </w:rPr>
        <w:t xml:space="preserve"> </w:t>
      </w:r>
      <w:r>
        <w:rPr>
          <w:color w:val="000000"/>
          <w:spacing w:val="-3"/>
          <w:sz w:val="24"/>
        </w:rPr>
        <w:t>«Я»,</w:t>
      </w:r>
      <w:r>
        <w:rPr>
          <w:color w:val="000000"/>
          <w:spacing w:val="192"/>
          <w:sz w:val="24"/>
        </w:rPr>
        <w:t xml:space="preserve"> </w:t>
      </w:r>
      <w:r>
        <w:rPr>
          <w:color w:val="000000"/>
          <w:spacing w:val="1"/>
          <w:sz w:val="24"/>
        </w:rPr>
        <w:t xml:space="preserve">развитие </w:t>
      </w:r>
      <w:r>
        <w:rPr>
          <w:color w:val="000000"/>
          <w:sz w:val="24"/>
        </w:rPr>
        <w:t>положительных</w:t>
      </w:r>
      <w:r>
        <w:rPr>
          <w:color w:val="000000"/>
          <w:spacing w:val="148"/>
          <w:sz w:val="24"/>
        </w:rPr>
        <w:t xml:space="preserve"> </w:t>
      </w:r>
      <w:r>
        <w:rPr>
          <w:color w:val="000000"/>
          <w:sz w:val="24"/>
        </w:rPr>
        <w:t>представлений</w:t>
      </w:r>
      <w:r>
        <w:rPr>
          <w:color w:val="000000"/>
          <w:spacing w:val="147"/>
          <w:sz w:val="24"/>
        </w:rPr>
        <w:t xml:space="preserve"> </w:t>
      </w:r>
      <w:r>
        <w:rPr>
          <w:color w:val="000000"/>
          <w:sz w:val="24"/>
        </w:rPr>
        <w:t>о</w:t>
      </w:r>
      <w:r>
        <w:rPr>
          <w:color w:val="000000"/>
          <w:spacing w:val="150"/>
          <w:sz w:val="24"/>
        </w:rPr>
        <w:t xml:space="preserve"> </w:t>
      </w:r>
      <w:r>
        <w:rPr>
          <w:color w:val="000000"/>
          <w:spacing w:val="-1"/>
          <w:sz w:val="24"/>
        </w:rPr>
        <w:t>своем</w:t>
      </w:r>
      <w:r>
        <w:rPr>
          <w:color w:val="000000"/>
          <w:spacing w:val="146"/>
          <w:sz w:val="24"/>
        </w:rPr>
        <w:t xml:space="preserve"> </w:t>
      </w:r>
      <w:r>
        <w:rPr>
          <w:color w:val="000000"/>
          <w:sz w:val="24"/>
        </w:rPr>
        <w:t>внешнем</w:t>
      </w:r>
      <w:r>
        <w:rPr>
          <w:color w:val="000000"/>
          <w:spacing w:val="146"/>
          <w:sz w:val="24"/>
        </w:rPr>
        <w:t xml:space="preserve"> </w:t>
      </w:r>
      <w:r>
        <w:rPr>
          <w:color w:val="000000"/>
          <w:sz w:val="24"/>
        </w:rPr>
        <w:t>виде;</w:t>
      </w:r>
      <w:r>
        <w:rPr>
          <w:color w:val="000000"/>
          <w:spacing w:val="147"/>
          <w:sz w:val="24"/>
        </w:rPr>
        <w:t xml:space="preserve"> </w:t>
      </w:r>
      <w:r>
        <w:rPr>
          <w:color w:val="000000"/>
          <w:sz w:val="24"/>
        </w:rPr>
        <w:t>доброжелательное</w:t>
      </w:r>
      <w:r>
        <w:rPr>
          <w:color w:val="000000"/>
          <w:spacing w:val="145"/>
          <w:sz w:val="24"/>
        </w:rPr>
        <w:t xml:space="preserve"> </w:t>
      </w:r>
      <w:r>
        <w:rPr>
          <w:color w:val="000000"/>
          <w:sz w:val="24"/>
        </w:rPr>
        <w:t>отношение</w:t>
      </w:r>
      <w:r>
        <w:rPr>
          <w:color w:val="000000"/>
          <w:spacing w:val="145"/>
          <w:sz w:val="24"/>
        </w:rPr>
        <w:t xml:space="preserve"> </w:t>
      </w:r>
      <w:r>
        <w:rPr>
          <w:color w:val="000000"/>
          <w:sz w:val="24"/>
        </w:rPr>
        <w:t>к</w:t>
      </w:r>
    </w:p>
    <w:p w14:paraId="454D491F"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сверстникам,</w:t>
      </w:r>
      <w:r>
        <w:rPr>
          <w:color w:val="000000"/>
          <w:spacing w:val="50"/>
          <w:sz w:val="24"/>
        </w:rPr>
        <w:t xml:space="preserve"> </w:t>
      </w:r>
      <w:r>
        <w:rPr>
          <w:color w:val="000000"/>
          <w:sz w:val="24"/>
        </w:rPr>
        <w:t>чувство</w:t>
      </w:r>
      <w:r>
        <w:rPr>
          <w:color w:val="000000"/>
          <w:spacing w:val="50"/>
          <w:sz w:val="24"/>
        </w:rPr>
        <w:t xml:space="preserve"> </w:t>
      </w:r>
      <w:r>
        <w:rPr>
          <w:color w:val="000000"/>
          <w:sz w:val="24"/>
        </w:rPr>
        <w:t>принадлежности</w:t>
      </w:r>
      <w:r>
        <w:rPr>
          <w:color w:val="000000"/>
          <w:spacing w:val="51"/>
          <w:sz w:val="24"/>
        </w:rPr>
        <w:t xml:space="preserve"> </w:t>
      </w:r>
      <w:r>
        <w:rPr>
          <w:color w:val="000000"/>
          <w:sz w:val="24"/>
        </w:rPr>
        <w:t>к</w:t>
      </w:r>
      <w:r>
        <w:rPr>
          <w:color w:val="000000"/>
          <w:spacing w:val="49"/>
          <w:sz w:val="24"/>
        </w:rPr>
        <w:t xml:space="preserve"> </w:t>
      </w:r>
      <w:r>
        <w:rPr>
          <w:color w:val="000000"/>
          <w:sz w:val="24"/>
        </w:rPr>
        <w:t>группе;</w:t>
      </w:r>
      <w:r>
        <w:rPr>
          <w:color w:val="000000"/>
          <w:spacing w:val="51"/>
          <w:sz w:val="24"/>
        </w:rPr>
        <w:t xml:space="preserve"> </w:t>
      </w:r>
      <w:r>
        <w:rPr>
          <w:color w:val="000000"/>
          <w:sz w:val="24"/>
        </w:rPr>
        <w:t>развитие</w:t>
      </w:r>
      <w:r>
        <w:rPr>
          <w:color w:val="000000"/>
          <w:spacing w:val="49"/>
          <w:sz w:val="24"/>
        </w:rPr>
        <w:t xml:space="preserve"> </w:t>
      </w:r>
      <w:r>
        <w:rPr>
          <w:color w:val="000000"/>
          <w:spacing w:val="-1"/>
          <w:sz w:val="24"/>
        </w:rPr>
        <w:t>общей</w:t>
      </w:r>
      <w:r>
        <w:rPr>
          <w:color w:val="000000"/>
          <w:spacing w:val="52"/>
          <w:sz w:val="24"/>
        </w:rPr>
        <w:t xml:space="preserve"> </w:t>
      </w:r>
      <w:r>
        <w:rPr>
          <w:color w:val="000000"/>
          <w:sz w:val="24"/>
        </w:rPr>
        <w:t>и</w:t>
      </w:r>
      <w:r>
        <w:rPr>
          <w:color w:val="000000"/>
          <w:spacing w:val="49"/>
          <w:sz w:val="24"/>
        </w:rPr>
        <w:t xml:space="preserve"> </w:t>
      </w:r>
      <w:r>
        <w:rPr>
          <w:color w:val="000000"/>
          <w:sz w:val="24"/>
        </w:rPr>
        <w:t>мелкой</w:t>
      </w:r>
      <w:r>
        <w:rPr>
          <w:color w:val="000000"/>
          <w:spacing w:val="51"/>
          <w:sz w:val="24"/>
        </w:rPr>
        <w:t xml:space="preserve"> </w:t>
      </w:r>
      <w:r>
        <w:rPr>
          <w:color w:val="000000"/>
          <w:sz w:val="24"/>
        </w:rPr>
        <w:t>моторики,</w:t>
      </w:r>
      <w:r>
        <w:rPr>
          <w:color w:val="000000"/>
          <w:spacing w:val="50"/>
          <w:sz w:val="24"/>
        </w:rPr>
        <w:t xml:space="preserve"> </w:t>
      </w:r>
      <w:r>
        <w:rPr>
          <w:color w:val="000000"/>
          <w:sz w:val="24"/>
        </w:rPr>
        <w:t>памяти,</w:t>
      </w:r>
    </w:p>
    <w:p w14:paraId="40FB0BD2"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воображения, пространственных</w:t>
      </w:r>
      <w:r>
        <w:rPr>
          <w:color w:val="000000"/>
          <w:spacing w:val="-1"/>
          <w:sz w:val="24"/>
        </w:rPr>
        <w:t xml:space="preserve"> </w:t>
      </w:r>
      <w:r>
        <w:rPr>
          <w:color w:val="000000"/>
          <w:sz w:val="24"/>
        </w:rPr>
        <w:t>представлений.</w:t>
      </w:r>
      <w:r>
        <w:rPr>
          <w:rFonts w:ascii="Arial" w:eastAsia="Arial" w:hAnsi="Arial" w:cs="Arial"/>
          <w:color w:val="FF0000"/>
          <w:sz w:val="2"/>
        </w:rPr>
        <w:t xml:space="preserve"> </w:t>
      </w:r>
    </w:p>
    <w:p w14:paraId="7A013DCB"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14:paraId="1CAC9207"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4-5 лет</w:t>
      </w:r>
      <w:r>
        <w:rPr>
          <w:i/>
          <w:color w:val="000000"/>
          <w:spacing w:val="101"/>
          <w:sz w:val="24"/>
        </w:rPr>
        <w:t xml:space="preserve">: </w:t>
      </w:r>
      <w:r>
        <w:rPr>
          <w:color w:val="000000"/>
          <w:sz w:val="24"/>
        </w:rPr>
        <w:t>развитие</w:t>
      </w:r>
      <w:r>
        <w:rPr>
          <w:color w:val="000000"/>
          <w:spacing w:val="99"/>
          <w:sz w:val="24"/>
        </w:rPr>
        <w:t xml:space="preserve"> </w:t>
      </w:r>
      <w:r>
        <w:rPr>
          <w:color w:val="000000"/>
          <w:sz w:val="24"/>
        </w:rPr>
        <w:t>эмоциональной</w:t>
      </w:r>
      <w:r>
        <w:rPr>
          <w:color w:val="000000"/>
          <w:spacing w:val="99"/>
          <w:sz w:val="24"/>
        </w:rPr>
        <w:t xml:space="preserve"> </w:t>
      </w:r>
      <w:r>
        <w:rPr>
          <w:color w:val="000000"/>
          <w:sz w:val="24"/>
        </w:rPr>
        <w:t>сферы,</w:t>
      </w:r>
      <w:r>
        <w:rPr>
          <w:color w:val="000000"/>
          <w:spacing w:val="101"/>
          <w:sz w:val="24"/>
        </w:rPr>
        <w:t xml:space="preserve"> </w:t>
      </w:r>
      <w:r>
        <w:rPr>
          <w:color w:val="000000"/>
          <w:sz w:val="24"/>
        </w:rPr>
        <w:t>психических</w:t>
      </w:r>
      <w:r>
        <w:rPr>
          <w:color w:val="000000"/>
          <w:spacing w:val="100"/>
          <w:sz w:val="24"/>
        </w:rPr>
        <w:t xml:space="preserve"> </w:t>
      </w:r>
      <w:r>
        <w:rPr>
          <w:color w:val="000000"/>
          <w:sz w:val="24"/>
        </w:rPr>
        <w:t>процессов,</w:t>
      </w:r>
      <w:r>
        <w:rPr>
          <w:color w:val="000000"/>
          <w:spacing w:val="100"/>
          <w:sz w:val="24"/>
        </w:rPr>
        <w:t xml:space="preserve"> </w:t>
      </w:r>
      <w:r>
        <w:rPr>
          <w:color w:val="000000"/>
          <w:spacing w:val="1"/>
          <w:sz w:val="24"/>
        </w:rPr>
        <w:t xml:space="preserve">моторики; </w:t>
      </w:r>
      <w:r>
        <w:rPr>
          <w:color w:val="000000"/>
          <w:sz w:val="24"/>
        </w:rPr>
        <w:t>доброжелательное</w:t>
      </w:r>
      <w:r>
        <w:rPr>
          <w:color w:val="000000"/>
          <w:spacing w:val="13"/>
          <w:sz w:val="24"/>
        </w:rPr>
        <w:t xml:space="preserve"> </w:t>
      </w:r>
      <w:r>
        <w:rPr>
          <w:color w:val="000000"/>
          <w:sz w:val="24"/>
        </w:rPr>
        <w:t>отношение</w:t>
      </w:r>
      <w:r>
        <w:rPr>
          <w:color w:val="000000"/>
          <w:spacing w:val="13"/>
          <w:sz w:val="24"/>
        </w:rPr>
        <w:t xml:space="preserve"> </w:t>
      </w:r>
      <w:r>
        <w:rPr>
          <w:color w:val="000000"/>
          <w:sz w:val="24"/>
        </w:rPr>
        <w:t>к</w:t>
      </w:r>
      <w:r>
        <w:rPr>
          <w:color w:val="000000"/>
          <w:spacing w:val="15"/>
          <w:sz w:val="24"/>
        </w:rPr>
        <w:t xml:space="preserve"> </w:t>
      </w:r>
      <w:r>
        <w:rPr>
          <w:color w:val="000000"/>
          <w:sz w:val="24"/>
        </w:rPr>
        <w:t>сверстникам,</w:t>
      </w:r>
      <w:r>
        <w:rPr>
          <w:color w:val="000000"/>
          <w:spacing w:val="12"/>
          <w:sz w:val="24"/>
        </w:rPr>
        <w:t xml:space="preserve"> </w:t>
      </w:r>
      <w:r>
        <w:rPr>
          <w:color w:val="000000"/>
          <w:sz w:val="24"/>
        </w:rPr>
        <w:t>чувство</w:t>
      </w:r>
      <w:r>
        <w:rPr>
          <w:color w:val="000000"/>
          <w:spacing w:val="14"/>
          <w:sz w:val="24"/>
        </w:rPr>
        <w:t xml:space="preserve"> </w:t>
      </w:r>
      <w:r>
        <w:rPr>
          <w:color w:val="000000"/>
          <w:sz w:val="24"/>
        </w:rPr>
        <w:t>принадлежности</w:t>
      </w:r>
      <w:r>
        <w:rPr>
          <w:color w:val="000000"/>
          <w:spacing w:val="15"/>
          <w:sz w:val="24"/>
        </w:rPr>
        <w:t xml:space="preserve"> </w:t>
      </w:r>
      <w:r>
        <w:rPr>
          <w:color w:val="000000"/>
          <w:sz w:val="24"/>
        </w:rPr>
        <w:t>к</w:t>
      </w:r>
      <w:r>
        <w:rPr>
          <w:color w:val="000000"/>
          <w:spacing w:val="13"/>
          <w:sz w:val="24"/>
        </w:rPr>
        <w:t xml:space="preserve"> </w:t>
      </w:r>
      <w:r>
        <w:rPr>
          <w:color w:val="000000"/>
          <w:spacing w:val="-1"/>
          <w:sz w:val="24"/>
        </w:rPr>
        <w:t>группе;</w:t>
      </w:r>
      <w:r>
        <w:rPr>
          <w:color w:val="000000"/>
          <w:spacing w:val="25"/>
          <w:sz w:val="24"/>
        </w:rPr>
        <w:t xml:space="preserve"> </w:t>
      </w:r>
      <w:r>
        <w:rPr>
          <w:color w:val="000000"/>
          <w:sz w:val="24"/>
        </w:rPr>
        <w:t>развитие</w:t>
      </w:r>
      <w:r>
        <w:rPr>
          <w:color w:val="000000"/>
          <w:spacing w:val="13"/>
          <w:sz w:val="24"/>
        </w:rPr>
        <w:t xml:space="preserve"> </w:t>
      </w:r>
      <w:r>
        <w:rPr>
          <w:color w:val="000000"/>
          <w:spacing w:val="-1"/>
          <w:sz w:val="24"/>
        </w:rPr>
        <w:t>общей</w:t>
      </w:r>
    </w:p>
    <w:p w14:paraId="236AE4FF"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и</w:t>
      </w:r>
      <w:r>
        <w:rPr>
          <w:color w:val="000000"/>
          <w:spacing w:val="1"/>
          <w:sz w:val="24"/>
        </w:rPr>
        <w:t xml:space="preserve"> </w:t>
      </w:r>
      <w:r>
        <w:rPr>
          <w:color w:val="000000"/>
          <w:sz w:val="24"/>
        </w:rPr>
        <w:t>мелкой</w:t>
      </w:r>
      <w:r>
        <w:rPr>
          <w:color w:val="000000"/>
          <w:spacing w:val="1"/>
          <w:sz w:val="24"/>
        </w:rPr>
        <w:t xml:space="preserve"> </w:t>
      </w:r>
      <w:r>
        <w:rPr>
          <w:color w:val="000000"/>
          <w:sz w:val="24"/>
        </w:rPr>
        <w:t>моторики,</w:t>
      </w:r>
      <w:r>
        <w:rPr>
          <w:color w:val="000000"/>
          <w:spacing w:val="-2"/>
          <w:sz w:val="24"/>
        </w:rPr>
        <w:t xml:space="preserve"> </w:t>
      </w:r>
      <w:r>
        <w:rPr>
          <w:color w:val="000000"/>
          <w:sz w:val="24"/>
        </w:rPr>
        <w:t>памяти, воображения, пространственных</w:t>
      </w:r>
      <w:r>
        <w:rPr>
          <w:color w:val="000000"/>
          <w:spacing w:val="-1"/>
          <w:sz w:val="24"/>
        </w:rPr>
        <w:t xml:space="preserve"> </w:t>
      </w:r>
      <w:r>
        <w:rPr>
          <w:color w:val="000000"/>
          <w:sz w:val="24"/>
        </w:rPr>
        <w:t>представлений.</w:t>
      </w:r>
    </w:p>
    <w:p w14:paraId="56DFC4EE"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5-6 лет:</w:t>
      </w:r>
      <w:r>
        <w:rPr>
          <w:i/>
          <w:color w:val="000000"/>
          <w:spacing w:val="38"/>
          <w:sz w:val="24"/>
        </w:rPr>
        <w:t xml:space="preserve"> </w:t>
      </w:r>
      <w:r>
        <w:rPr>
          <w:color w:val="000000"/>
          <w:sz w:val="24"/>
        </w:rPr>
        <w:t>коммуникативные</w:t>
      </w:r>
      <w:r>
        <w:rPr>
          <w:color w:val="000000"/>
          <w:spacing w:val="37"/>
          <w:sz w:val="24"/>
        </w:rPr>
        <w:t xml:space="preserve"> </w:t>
      </w:r>
      <w:r>
        <w:rPr>
          <w:color w:val="000000"/>
          <w:sz w:val="24"/>
        </w:rPr>
        <w:t>навыки;</w:t>
      </w:r>
      <w:r>
        <w:rPr>
          <w:color w:val="000000"/>
          <w:spacing w:val="41"/>
          <w:sz w:val="24"/>
        </w:rPr>
        <w:t xml:space="preserve"> </w:t>
      </w:r>
      <w:r>
        <w:rPr>
          <w:color w:val="000000"/>
          <w:sz w:val="24"/>
        </w:rPr>
        <w:t>творческие</w:t>
      </w:r>
      <w:r>
        <w:rPr>
          <w:color w:val="000000"/>
          <w:spacing w:val="37"/>
          <w:sz w:val="24"/>
        </w:rPr>
        <w:t xml:space="preserve"> </w:t>
      </w:r>
      <w:r>
        <w:rPr>
          <w:color w:val="000000"/>
          <w:sz w:val="24"/>
        </w:rPr>
        <w:t>и</w:t>
      </w:r>
      <w:r>
        <w:rPr>
          <w:color w:val="000000"/>
          <w:spacing w:val="39"/>
          <w:sz w:val="24"/>
        </w:rPr>
        <w:t xml:space="preserve"> </w:t>
      </w:r>
      <w:r>
        <w:rPr>
          <w:color w:val="000000"/>
          <w:sz w:val="24"/>
        </w:rPr>
        <w:t>познавательные</w:t>
      </w:r>
      <w:r>
        <w:rPr>
          <w:color w:val="000000"/>
          <w:spacing w:val="36"/>
          <w:sz w:val="24"/>
        </w:rPr>
        <w:t xml:space="preserve"> </w:t>
      </w:r>
      <w:r>
        <w:rPr>
          <w:color w:val="000000"/>
          <w:sz w:val="24"/>
        </w:rPr>
        <w:t>способности; эмоциональная</w:t>
      </w:r>
      <w:r>
        <w:rPr>
          <w:color w:val="000000"/>
          <w:spacing w:val="96"/>
          <w:sz w:val="24"/>
        </w:rPr>
        <w:t xml:space="preserve"> </w:t>
      </w:r>
      <w:r>
        <w:rPr>
          <w:color w:val="000000"/>
          <w:sz w:val="24"/>
        </w:rPr>
        <w:t>сфера</w:t>
      </w:r>
      <w:r>
        <w:rPr>
          <w:color w:val="000000"/>
          <w:spacing w:val="95"/>
          <w:sz w:val="24"/>
        </w:rPr>
        <w:t xml:space="preserve"> </w:t>
      </w:r>
      <w:r>
        <w:rPr>
          <w:color w:val="000000"/>
          <w:sz w:val="24"/>
        </w:rPr>
        <w:t>(знакомство</w:t>
      </w:r>
      <w:r>
        <w:rPr>
          <w:color w:val="000000"/>
          <w:spacing w:val="95"/>
          <w:sz w:val="24"/>
        </w:rPr>
        <w:t xml:space="preserve"> </w:t>
      </w:r>
      <w:r>
        <w:rPr>
          <w:color w:val="000000"/>
          <w:sz w:val="24"/>
        </w:rPr>
        <w:t>с</w:t>
      </w:r>
      <w:r>
        <w:rPr>
          <w:color w:val="000000"/>
          <w:spacing w:val="95"/>
          <w:sz w:val="24"/>
        </w:rPr>
        <w:t xml:space="preserve"> </w:t>
      </w:r>
      <w:r>
        <w:rPr>
          <w:color w:val="000000"/>
          <w:spacing w:val="-1"/>
          <w:sz w:val="24"/>
        </w:rPr>
        <w:t>базовыми</w:t>
      </w:r>
      <w:r>
        <w:rPr>
          <w:color w:val="000000"/>
          <w:spacing w:val="97"/>
          <w:sz w:val="24"/>
        </w:rPr>
        <w:t xml:space="preserve"> </w:t>
      </w:r>
      <w:r>
        <w:rPr>
          <w:color w:val="000000"/>
          <w:sz w:val="24"/>
        </w:rPr>
        <w:t>чувствами);</w:t>
      </w:r>
      <w:r>
        <w:rPr>
          <w:color w:val="000000"/>
          <w:spacing w:val="102"/>
          <w:sz w:val="24"/>
        </w:rPr>
        <w:t xml:space="preserve"> </w:t>
      </w:r>
      <w:r>
        <w:rPr>
          <w:color w:val="000000"/>
          <w:sz w:val="24"/>
        </w:rPr>
        <w:t>способность</w:t>
      </w:r>
      <w:r>
        <w:rPr>
          <w:color w:val="000000"/>
          <w:spacing w:val="94"/>
          <w:sz w:val="24"/>
        </w:rPr>
        <w:t xml:space="preserve"> </w:t>
      </w:r>
      <w:r>
        <w:rPr>
          <w:color w:val="000000"/>
          <w:sz w:val="24"/>
        </w:rPr>
        <w:t>к</w:t>
      </w:r>
      <w:r>
        <w:rPr>
          <w:color w:val="000000"/>
          <w:spacing w:val="97"/>
          <w:sz w:val="24"/>
        </w:rPr>
        <w:t xml:space="preserve"> </w:t>
      </w:r>
      <w:r>
        <w:rPr>
          <w:color w:val="000000"/>
          <w:sz w:val="24"/>
        </w:rPr>
        <w:t>дифференциации</w:t>
      </w:r>
    </w:p>
    <w:p w14:paraId="6192C470"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2"/>
          <w:sz w:val="24"/>
        </w:rPr>
        <w:t xml:space="preserve"> </w:t>
      </w:r>
      <w:r>
        <w:rPr>
          <w:color w:val="000000"/>
          <w:sz w:val="24"/>
        </w:rPr>
        <w:t>состояний.</w:t>
      </w:r>
    </w:p>
    <w:p w14:paraId="5686DEB1"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6-7 лет:</w:t>
      </w:r>
      <w:r>
        <w:rPr>
          <w:i/>
          <w:color w:val="000000"/>
          <w:spacing w:val="179"/>
          <w:sz w:val="24"/>
        </w:rPr>
        <w:t xml:space="preserve"> </w:t>
      </w:r>
      <w:r>
        <w:rPr>
          <w:color w:val="000000"/>
          <w:sz w:val="24"/>
        </w:rPr>
        <w:t>готовность</w:t>
      </w:r>
      <w:r>
        <w:rPr>
          <w:color w:val="000000"/>
          <w:spacing w:val="178"/>
          <w:sz w:val="24"/>
        </w:rPr>
        <w:t xml:space="preserve"> </w:t>
      </w:r>
      <w:r>
        <w:rPr>
          <w:color w:val="000000"/>
          <w:sz w:val="24"/>
        </w:rPr>
        <w:t>к</w:t>
      </w:r>
      <w:r>
        <w:rPr>
          <w:color w:val="000000"/>
          <w:spacing w:val="178"/>
          <w:sz w:val="24"/>
        </w:rPr>
        <w:t xml:space="preserve"> </w:t>
      </w:r>
      <w:r>
        <w:rPr>
          <w:color w:val="000000"/>
          <w:sz w:val="24"/>
        </w:rPr>
        <w:t>школе</w:t>
      </w:r>
      <w:r>
        <w:rPr>
          <w:color w:val="000000"/>
          <w:spacing w:val="176"/>
          <w:sz w:val="24"/>
        </w:rPr>
        <w:t xml:space="preserve"> </w:t>
      </w:r>
      <w:r>
        <w:rPr>
          <w:color w:val="000000"/>
          <w:sz w:val="24"/>
        </w:rPr>
        <w:t>(личностная</w:t>
      </w:r>
      <w:r>
        <w:rPr>
          <w:color w:val="000000"/>
          <w:spacing w:val="177"/>
          <w:sz w:val="24"/>
        </w:rPr>
        <w:t xml:space="preserve"> </w:t>
      </w:r>
      <w:r>
        <w:rPr>
          <w:color w:val="000000"/>
          <w:sz w:val="24"/>
        </w:rPr>
        <w:t>и</w:t>
      </w:r>
      <w:r>
        <w:rPr>
          <w:color w:val="000000"/>
          <w:spacing w:val="178"/>
          <w:sz w:val="24"/>
        </w:rPr>
        <w:t xml:space="preserve"> </w:t>
      </w:r>
      <w:r>
        <w:rPr>
          <w:color w:val="000000"/>
          <w:sz w:val="24"/>
        </w:rPr>
        <w:t>мотивационная); коммуникативные</w:t>
      </w:r>
      <w:r>
        <w:rPr>
          <w:color w:val="000000"/>
          <w:spacing w:val="39"/>
          <w:sz w:val="24"/>
        </w:rPr>
        <w:t xml:space="preserve"> </w:t>
      </w:r>
      <w:r>
        <w:rPr>
          <w:color w:val="000000"/>
          <w:sz w:val="24"/>
        </w:rPr>
        <w:t>способности</w:t>
      </w:r>
      <w:r>
        <w:rPr>
          <w:color w:val="000000"/>
          <w:spacing w:val="41"/>
          <w:sz w:val="24"/>
        </w:rPr>
        <w:t xml:space="preserve"> </w:t>
      </w:r>
      <w:r>
        <w:rPr>
          <w:color w:val="000000"/>
          <w:sz w:val="24"/>
        </w:rPr>
        <w:t>и</w:t>
      </w:r>
      <w:r>
        <w:rPr>
          <w:color w:val="000000"/>
          <w:spacing w:val="41"/>
          <w:sz w:val="24"/>
        </w:rPr>
        <w:t xml:space="preserve"> </w:t>
      </w:r>
      <w:r>
        <w:rPr>
          <w:color w:val="000000"/>
          <w:sz w:val="24"/>
        </w:rPr>
        <w:t>социальная</w:t>
      </w:r>
      <w:r>
        <w:rPr>
          <w:color w:val="000000"/>
          <w:spacing w:val="41"/>
          <w:sz w:val="24"/>
        </w:rPr>
        <w:t xml:space="preserve"> </w:t>
      </w:r>
      <w:r>
        <w:rPr>
          <w:color w:val="000000"/>
          <w:sz w:val="24"/>
        </w:rPr>
        <w:t>адаптация</w:t>
      </w:r>
      <w:r>
        <w:rPr>
          <w:color w:val="000000"/>
          <w:spacing w:val="40"/>
          <w:sz w:val="24"/>
        </w:rPr>
        <w:t xml:space="preserve"> </w:t>
      </w:r>
      <w:r>
        <w:rPr>
          <w:color w:val="000000"/>
          <w:sz w:val="24"/>
        </w:rPr>
        <w:t>детей;</w:t>
      </w:r>
      <w:r>
        <w:rPr>
          <w:color w:val="000000"/>
          <w:spacing w:val="49"/>
          <w:sz w:val="24"/>
        </w:rPr>
        <w:t xml:space="preserve"> </w:t>
      </w:r>
      <w:r>
        <w:rPr>
          <w:color w:val="000000"/>
          <w:sz w:val="24"/>
        </w:rPr>
        <w:t>способность</w:t>
      </w:r>
      <w:r>
        <w:rPr>
          <w:color w:val="000000"/>
          <w:spacing w:val="41"/>
          <w:sz w:val="24"/>
        </w:rPr>
        <w:t xml:space="preserve"> </w:t>
      </w:r>
      <w:r>
        <w:rPr>
          <w:color w:val="000000"/>
          <w:sz w:val="24"/>
        </w:rPr>
        <w:t>к</w:t>
      </w:r>
      <w:r>
        <w:rPr>
          <w:color w:val="000000"/>
          <w:spacing w:val="41"/>
          <w:sz w:val="24"/>
        </w:rPr>
        <w:t xml:space="preserve"> </w:t>
      </w:r>
      <w:r>
        <w:rPr>
          <w:color w:val="000000"/>
          <w:sz w:val="24"/>
        </w:rPr>
        <w:t>дифференциации</w:t>
      </w:r>
    </w:p>
    <w:p w14:paraId="0F1A1C9F"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эмоциональных</w:t>
      </w:r>
      <w:r>
        <w:rPr>
          <w:color w:val="000000"/>
          <w:spacing w:val="134"/>
          <w:sz w:val="24"/>
        </w:rPr>
        <w:t xml:space="preserve"> </w:t>
      </w:r>
      <w:r>
        <w:rPr>
          <w:color w:val="000000"/>
          <w:sz w:val="24"/>
        </w:rPr>
        <w:t>состояний;</w:t>
      </w:r>
      <w:r>
        <w:rPr>
          <w:color w:val="000000"/>
          <w:spacing w:val="136"/>
          <w:sz w:val="24"/>
        </w:rPr>
        <w:t xml:space="preserve"> </w:t>
      </w:r>
      <w:r>
        <w:rPr>
          <w:color w:val="000000"/>
          <w:sz w:val="24"/>
        </w:rPr>
        <w:t>творческие</w:t>
      </w:r>
      <w:r>
        <w:rPr>
          <w:color w:val="000000"/>
          <w:spacing w:val="131"/>
          <w:sz w:val="24"/>
        </w:rPr>
        <w:t xml:space="preserve"> </w:t>
      </w:r>
      <w:r>
        <w:rPr>
          <w:color w:val="000000"/>
          <w:sz w:val="24"/>
        </w:rPr>
        <w:t>способности</w:t>
      </w:r>
      <w:r>
        <w:rPr>
          <w:color w:val="000000"/>
          <w:spacing w:val="133"/>
          <w:sz w:val="24"/>
        </w:rPr>
        <w:t xml:space="preserve"> </w:t>
      </w:r>
      <w:r>
        <w:rPr>
          <w:color w:val="000000"/>
          <w:sz w:val="24"/>
        </w:rPr>
        <w:t>и</w:t>
      </w:r>
      <w:r>
        <w:rPr>
          <w:color w:val="000000"/>
          <w:spacing w:val="131"/>
          <w:sz w:val="24"/>
        </w:rPr>
        <w:t xml:space="preserve"> </w:t>
      </w:r>
      <w:r>
        <w:rPr>
          <w:color w:val="000000"/>
          <w:sz w:val="24"/>
        </w:rPr>
        <w:t>совершенствование</w:t>
      </w:r>
      <w:r>
        <w:rPr>
          <w:color w:val="000000"/>
          <w:spacing w:val="131"/>
          <w:sz w:val="24"/>
        </w:rPr>
        <w:t xml:space="preserve"> </w:t>
      </w:r>
      <w:r>
        <w:rPr>
          <w:color w:val="000000"/>
          <w:sz w:val="24"/>
        </w:rPr>
        <w:t>познавательных</w:t>
      </w:r>
    </w:p>
    <w:p w14:paraId="77C8BDF3"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процессов;</w:t>
      </w:r>
      <w:r>
        <w:rPr>
          <w:color w:val="000000"/>
          <w:spacing w:val="106"/>
          <w:sz w:val="24"/>
        </w:rPr>
        <w:t xml:space="preserve"> </w:t>
      </w:r>
      <w:r>
        <w:rPr>
          <w:color w:val="000000"/>
          <w:sz w:val="24"/>
        </w:rPr>
        <w:t>организационно</w:t>
      </w:r>
      <w:r>
        <w:rPr>
          <w:color w:val="000000"/>
          <w:spacing w:val="-1"/>
          <w:sz w:val="24"/>
        </w:rPr>
        <w:t>-</w:t>
      </w:r>
      <w:r>
        <w:rPr>
          <w:color w:val="000000"/>
          <w:sz w:val="24"/>
        </w:rPr>
        <w:t>методическая</w:t>
      </w:r>
      <w:r>
        <w:rPr>
          <w:color w:val="000000"/>
          <w:spacing w:val="106"/>
          <w:sz w:val="24"/>
        </w:rPr>
        <w:t xml:space="preserve"> </w:t>
      </w:r>
      <w:r>
        <w:rPr>
          <w:color w:val="000000"/>
          <w:sz w:val="24"/>
        </w:rPr>
        <w:t>работа</w:t>
      </w:r>
      <w:r>
        <w:rPr>
          <w:color w:val="000000"/>
          <w:spacing w:val="104"/>
          <w:sz w:val="24"/>
        </w:rPr>
        <w:t xml:space="preserve"> </w:t>
      </w:r>
      <w:r>
        <w:rPr>
          <w:color w:val="000000"/>
          <w:sz w:val="24"/>
        </w:rPr>
        <w:t>заключается</w:t>
      </w:r>
      <w:r>
        <w:rPr>
          <w:color w:val="000000"/>
          <w:spacing w:val="106"/>
          <w:sz w:val="24"/>
        </w:rPr>
        <w:t xml:space="preserve"> </w:t>
      </w:r>
      <w:r>
        <w:rPr>
          <w:color w:val="000000"/>
          <w:sz w:val="24"/>
        </w:rPr>
        <w:t>в</w:t>
      </w:r>
      <w:r>
        <w:rPr>
          <w:color w:val="000000"/>
          <w:spacing w:val="105"/>
          <w:sz w:val="24"/>
        </w:rPr>
        <w:t xml:space="preserve"> </w:t>
      </w:r>
      <w:r>
        <w:rPr>
          <w:color w:val="000000"/>
          <w:sz w:val="24"/>
        </w:rPr>
        <w:t>оформлении</w:t>
      </w:r>
      <w:r>
        <w:rPr>
          <w:color w:val="000000"/>
          <w:spacing w:val="106"/>
          <w:sz w:val="24"/>
        </w:rPr>
        <w:t xml:space="preserve"> </w:t>
      </w:r>
      <w:r>
        <w:rPr>
          <w:color w:val="000000"/>
          <w:sz w:val="24"/>
        </w:rPr>
        <w:t>документации;</w:t>
      </w:r>
    </w:p>
    <w:p w14:paraId="6B2C0A56"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участие</w:t>
      </w:r>
      <w:r>
        <w:rPr>
          <w:color w:val="000000"/>
          <w:spacing w:val="208"/>
          <w:sz w:val="24"/>
        </w:rPr>
        <w:t xml:space="preserve"> </w:t>
      </w:r>
      <w:r>
        <w:rPr>
          <w:color w:val="000000"/>
          <w:sz w:val="24"/>
        </w:rPr>
        <w:t>в</w:t>
      </w:r>
      <w:r>
        <w:rPr>
          <w:color w:val="000000"/>
          <w:spacing w:val="208"/>
          <w:sz w:val="24"/>
        </w:rPr>
        <w:t xml:space="preserve"> </w:t>
      </w:r>
      <w:r>
        <w:rPr>
          <w:color w:val="000000"/>
          <w:sz w:val="24"/>
        </w:rPr>
        <w:t>методических</w:t>
      </w:r>
      <w:r>
        <w:rPr>
          <w:color w:val="000000"/>
          <w:spacing w:val="211"/>
          <w:sz w:val="24"/>
        </w:rPr>
        <w:t xml:space="preserve"> </w:t>
      </w:r>
      <w:r>
        <w:rPr>
          <w:color w:val="000000"/>
          <w:sz w:val="24"/>
        </w:rPr>
        <w:t>объединениях</w:t>
      </w:r>
      <w:r>
        <w:rPr>
          <w:color w:val="000000"/>
          <w:spacing w:val="208"/>
          <w:sz w:val="24"/>
        </w:rPr>
        <w:t xml:space="preserve"> </w:t>
      </w:r>
      <w:r>
        <w:rPr>
          <w:color w:val="000000"/>
          <w:sz w:val="24"/>
        </w:rPr>
        <w:t>практических</w:t>
      </w:r>
      <w:r>
        <w:rPr>
          <w:color w:val="000000"/>
          <w:spacing w:val="211"/>
          <w:sz w:val="24"/>
        </w:rPr>
        <w:t xml:space="preserve"> </w:t>
      </w:r>
      <w:r>
        <w:rPr>
          <w:color w:val="000000"/>
          <w:sz w:val="24"/>
        </w:rPr>
        <w:t>психологов;</w:t>
      </w:r>
      <w:r>
        <w:rPr>
          <w:color w:val="000000"/>
          <w:spacing w:val="218"/>
          <w:sz w:val="24"/>
        </w:rPr>
        <w:t xml:space="preserve"> </w:t>
      </w:r>
      <w:r>
        <w:rPr>
          <w:color w:val="000000"/>
          <w:spacing w:val="-1"/>
          <w:sz w:val="24"/>
        </w:rPr>
        <w:t>курсы</w:t>
      </w:r>
      <w:r>
        <w:rPr>
          <w:color w:val="000000"/>
          <w:spacing w:val="209"/>
          <w:sz w:val="24"/>
        </w:rPr>
        <w:t xml:space="preserve"> </w:t>
      </w:r>
      <w:r>
        <w:rPr>
          <w:color w:val="000000"/>
          <w:spacing w:val="1"/>
          <w:sz w:val="24"/>
        </w:rPr>
        <w:t>повышения</w:t>
      </w:r>
    </w:p>
    <w:p w14:paraId="13957736"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квалификации</w:t>
      </w:r>
      <w:r>
        <w:rPr>
          <w:color w:val="000000"/>
          <w:spacing w:val="3"/>
          <w:sz w:val="24"/>
        </w:rPr>
        <w:t xml:space="preserve"> </w:t>
      </w:r>
      <w:r>
        <w:rPr>
          <w:color w:val="000000"/>
          <w:sz w:val="24"/>
        </w:rPr>
        <w:t>и</w:t>
      </w:r>
      <w:r>
        <w:rPr>
          <w:color w:val="000000"/>
          <w:spacing w:val="3"/>
          <w:sz w:val="24"/>
        </w:rPr>
        <w:t xml:space="preserve"> </w:t>
      </w:r>
      <w:r>
        <w:rPr>
          <w:color w:val="000000"/>
          <w:sz w:val="24"/>
        </w:rPr>
        <w:t>дополнительное</w:t>
      </w:r>
      <w:r>
        <w:rPr>
          <w:color w:val="000000"/>
          <w:spacing w:val="1"/>
          <w:sz w:val="24"/>
        </w:rPr>
        <w:t xml:space="preserve"> </w:t>
      </w:r>
      <w:r>
        <w:rPr>
          <w:color w:val="000000"/>
          <w:sz w:val="24"/>
        </w:rPr>
        <w:t>образование;</w:t>
      </w:r>
      <w:r>
        <w:rPr>
          <w:color w:val="000000"/>
          <w:spacing w:val="8"/>
          <w:sz w:val="24"/>
        </w:rPr>
        <w:t xml:space="preserve"> </w:t>
      </w:r>
      <w:r>
        <w:rPr>
          <w:color w:val="000000"/>
          <w:sz w:val="24"/>
        </w:rPr>
        <w:t>методическая</w:t>
      </w:r>
      <w:r>
        <w:rPr>
          <w:color w:val="000000"/>
          <w:spacing w:val="5"/>
          <w:sz w:val="24"/>
        </w:rPr>
        <w:t xml:space="preserve"> </w:t>
      </w:r>
      <w:r>
        <w:rPr>
          <w:color w:val="000000"/>
          <w:sz w:val="24"/>
        </w:rPr>
        <w:t>помощь</w:t>
      </w:r>
      <w:r>
        <w:rPr>
          <w:color w:val="000000"/>
          <w:spacing w:val="3"/>
          <w:sz w:val="24"/>
        </w:rPr>
        <w:t xml:space="preserve"> </w:t>
      </w:r>
      <w:r>
        <w:rPr>
          <w:color w:val="000000"/>
          <w:sz w:val="24"/>
        </w:rPr>
        <w:t>в</w:t>
      </w:r>
      <w:r>
        <w:rPr>
          <w:color w:val="000000"/>
          <w:spacing w:val="2"/>
          <w:sz w:val="24"/>
        </w:rPr>
        <w:t xml:space="preserve"> </w:t>
      </w:r>
      <w:r>
        <w:rPr>
          <w:color w:val="000000"/>
          <w:sz w:val="24"/>
        </w:rPr>
        <w:t>организации</w:t>
      </w:r>
      <w:r>
        <w:rPr>
          <w:color w:val="000000"/>
          <w:spacing w:val="3"/>
          <w:sz w:val="24"/>
        </w:rPr>
        <w:t xml:space="preserve"> </w:t>
      </w:r>
      <w:r>
        <w:rPr>
          <w:color w:val="000000"/>
          <w:sz w:val="24"/>
        </w:rPr>
        <w:t>и</w:t>
      </w:r>
      <w:r>
        <w:rPr>
          <w:color w:val="000000"/>
          <w:spacing w:val="3"/>
          <w:sz w:val="24"/>
        </w:rPr>
        <w:t xml:space="preserve"> </w:t>
      </w:r>
      <w:r>
        <w:rPr>
          <w:color w:val="000000"/>
          <w:sz w:val="24"/>
        </w:rPr>
        <w:t>проведении</w:t>
      </w:r>
    </w:p>
    <w:p w14:paraId="680B10BB"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педсоветов,</w:t>
      </w:r>
      <w:r>
        <w:rPr>
          <w:color w:val="000000"/>
          <w:spacing w:val="64"/>
          <w:sz w:val="24"/>
        </w:rPr>
        <w:t xml:space="preserve"> </w:t>
      </w:r>
      <w:r>
        <w:rPr>
          <w:color w:val="000000"/>
          <w:sz w:val="24"/>
        </w:rPr>
        <w:t>открытых</w:t>
      </w:r>
      <w:r>
        <w:rPr>
          <w:color w:val="000000"/>
          <w:spacing w:val="64"/>
          <w:sz w:val="24"/>
        </w:rPr>
        <w:t xml:space="preserve"> </w:t>
      </w:r>
      <w:r>
        <w:rPr>
          <w:color w:val="000000"/>
          <w:sz w:val="24"/>
        </w:rPr>
        <w:t>занятий,</w:t>
      </w:r>
      <w:r>
        <w:rPr>
          <w:color w:val="000000"/>
          <w:spacing w:val="64"/>
          <w:sz w:val="24"/>
        </w:rPr>
        <w:t xml:space="preserve"> </w:t>
      </w:r>
      <w:r>
        <w:rPr>
          <w:color w:val="000000"/>
          <w:sz w:val="24"/>
        </w:rPr>
        <w:t>семинаров,</w:t>
      </w:r>
      <w:r>
        <w:rPr>
          <w:color w:val="000000"/>
          <w:spacing w:val="62"/>
          <w:sz w:val="24"/>
        </w:rPr>
        <w:t xml:space="preserve"> </w:t>
      </w:r>
      <w:r>
        <w:rPr>
          <w:color w:val="000000"/>
          <w:sz w:val="24"/>
        </w:rPr>
        <w:t>практикумов,</w:t>
      </w:r>
      <w:r>
        <w:rPr>
          <w:color w:val="000000"/>
          <w:spacing w:val="64"/>
          <w:sz w:val="24"/>
        </w:rPr>
        <w:t xml:space="preserve"> </w:t>
      </w:r>
      <w:r>
        <w:rPr>
          <w:color w:val="000000"/>
          <w:sz w:val="24"/>
        </w:rPr>
        <w:t>тренингов,</w:t>
      </w:r>
      <w:r>
        <w:rPr>
          <w:color w:val="000000"/>
          <w:spacing w:val="64"/>
          <w:sz w:val="24"/>
        </w:rPr>
        <w:t xml:space="preserve"> </w:t>
      </w:r>
      <w:r>
        <w:rPr>
          <w:color w:val="000000"/>
          <w:spacing w:val="1"/>
          <w:sz w:val="24"/>
        </w:rPr>
        <w:t>мастер</w:t>
      </w:r>
      <w:r>
        <w:rPr>
          <w:color w:val="000000"/>
          <w:spacing w:val="-1"/>
          <w:sz w:val="24"/>
        </w:rPr>
        <w:t>-</w:t>
      </w:r>
      <w:r>
        <w:rPr>
          <w:color w:val="000000"/>
          <w:sz w:val="24"/>
        </w:rPr>
        <w:t>классов</w:t>
      </w:r>
      <w:r>
        <w:rPr>
          <w:color w:val="000000"/>
          <w:spacing w:val="64"/>
          <w:sz w:val="24"/>
        </w:rPr>
        <w:t xml:space="preserve"> </w:t>
      </w:r>
      <w:r>
        <w:rPr>
          <w:color w:val="000000"/>
          <w:spacing w:val="1"/>
          <w:sz w:val="24"/>
        </w:rPr>
        <w:t>по</w:t>
      </w:r>
      <w:r>
        <w:rPr>
          <w:color w:val="000000"/>
          <w:spacing w:val="64"/>
          <w:sz w:val="24"/>
        </w:rPr>
        <w:t xml:space="preserve"> </w:t>
      </w:r>
      <w:r>
        <w:rPr>
          <w:color w:val="000000"/>
          <w:spacing w:val="1"/>
          <w:sz w:val="24"/>
        </w:rPr>
        <w:t>плану</w:t>
      </w:r>
    </w:p>
    <w:p w14:paraId="0B8DC608" w14:textId="77777777" w:rsidR="002C6E8D" w:rsidRDefault="00B640E2"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ДОО</w:t>
      </w:r>
      <w:r w:rsidR="0069355F">
        <w:rPr>
          <w:color w:val="000000"/>
          <w:sz w:val="24"/>
        </w:rPr>
        <w:t>.</w:t>
      </w:r>
    </w:p>
    <w:p w14:paraId="58F2CA31" w14:textId="77777777" w:rsidR="002C6E8D" w:rsidRDefault="0069355F">
      <w:pPr>
        <w:pBdr>
          <w:top w:val="none" w:sz="4" w:space="0" w:color="000000"/>
          <w:left w:val="none" w:sz="4" w:space="0" w:color="000000"/>
          <w:bottom w:val="none" w:sz="4" w:space="0" w:color="000000"/>
          <w:right w:val="none" w:sz="4" w:space="0" w:color="000000"/>
        </w:pBdr>
        <w:spacing w:before="320" w:line="318" w:lineRule="atLeast"/>
        <w:ind w:right="-1" w:firstLine="627"/>
        <w:rPr>
          <w:b/>
          <w:color w:val="000000"/>
          <w:spacing w:val="1"/>
          <w:sz w:val="24"/>
          <w:szCs w:val="24"/>
        </w:rPr>
      </w:pPr>
      <w:r>
        <w:rPr>
          <w:b/>
          <w:color w:val="000000"/>
          <w:sz w:val="24"/>
        </w:rPr>
        <w:t>Взаимодействие</w:t>
      </w:r>
      <w:r>
        <w:rPr>
          <w:b/>
          <w:color w:val="000000"/>
          <w:spacing w:val="-1"/>
          <w:sz w:val="24"/>
        </w:rPr>
        <w:t xml:space="preserve"> </w:t>
      </w:r>
      <w:r>
        <w:rPr>
          <w:b/>
          <w:color w:val="000000"/>
          <w:sz w:val="24"/>
        </w:rPr>
        <w:t>педагога</w:t>
      </w:r>
      <w:r>
        <w:rPr>
          <w:b/>
          <w:color w:val="000000"/>
          <w:spacing w:val="-1"/>
          <w:sz w:val="24"/>
        </w:rPr>
        <w:t>-</w:t>
      </w:r>
      <w:r>
        <w:rPr>
          <w:b/>
          <w:color w:val="000000"/>
          <w:sz w:val="24"/>
        </w:rPr>
        <w:t>психолога при реализации</w:t>
      </w:r>
      <w:r>
        <w:rPr>
          <w:b/>
          <w:color w:val="000000"/>
          <w:spacing w:val="1"/>
          <w:sz w:val="24"/>
        </w:rPr>
        <w:t xml:space="preserve"> </w:t>
      </w:r>
      <w:r>
        <w:rPr>
          <w:b/>
          <w:color w:val="000000"/>
          <w:sz w:val="24"/>
        </w:rPr>
        <w:t xml:space="preserve">коррекционных </w:t>
      </w:r>
      <w:r>
        <w:rPr>
          <w:b/>
          <w:color w:val="000000"/>
          <w:spacing w:val="1"/>
          <w:sz w:val="24"/>
        </w:rPr>
        <w:t>мероприятий.</w:t>
      </w:r>
    </w:p>
    <w:p w14:paraId="754396DC" w14:textId="77777777" w:rsidR="002C6E8D" w:rsidRDefault="0069355F">
      <w:pPr>
        <w:pBdr>
          <w:top w:val="none" w:sz="4" w:space="0" w:color="000000"/>
          <w:left w:val="none" w:sz="4" w:space="0" w:color="000000"/>
          <w:bottom w:val="none" w:sz="4" w:space="0" w:color="000000"/>
          <w:right w:val="none" w:sz="4" w:space="0" w:color="000000"/>
        </w:pBdr>
        <w:spacing w:before="320" w:line="318" w:lineRule="atLeast"/>
        <w:ind w:right="-1"/>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p>
    <w:p w14:paraId="3CFF66B1"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w:t>
      </w:r>
      <w:r>
        <w:rPr>
          <w:color w:val="000000"/>
          <w:spacing w:val="-1"/>
          <w:sz w:val="24"/>
        </w:rPr>
        <w:t xml:space="preserve"> </w:t>
      </w:r>
      <w:r>
        <w:rPr>
          <w:color w:val="000000"/>
          <w:sz w:val="24"/>
        </w:rPr>
        <w:t>Индивидуальные, групповые, подгрупповые</w:t>
      </w:r>
      <w:r>
        <w:rPr>
          <w:color w:val="000000"/>
          <w:spacing w:val="-1"/>
          <w:sz w:val="24"/>
        </w:rPr>
        <w:t xml:space="preserve"> </w:t>
      </w:r>
      <w:r>
        <w:rPr>
          <w:color w:val="000000"/>
          <w:sz w:val="24"/>
        </w:rPr>
        <w:t>консультации, семинары, дискуссии</w:t>
      </w:r>
      <w:r>
        <w:rPr>
          <w:color w:val="000000"/>
          <w:spacing w:val="1"/>
          <w:sz w:val="24"/>
        </w:rPr>
        <w:t xml:space="preserve"> по </w:t>
      </w:r>
      <w:r>
        <w:rPr>
          <w:color w:val="000000"/>
          <w:sz w:val="24"/>
        </w:rPr>
        <w:t>заявленной</w:t>
      </w:r>
      <w:r>
        <w:rPr>
          <w:color w:val="000000"/>
          <w:spacing w:val="1"/>
          <w:sz w:val="24"/>
        </w:rPr>
        <w:t xml:space="preserve"> </w:t>
      </w:r>
      <w:r>
        <w:rPr>
          <w:color w:val="000000"/>
          <w:sz w:val="24"/>
        </w:rPr>
        <w:t>тематике,</w:t>
      </w:r>
      <w:r>
        <w:rPr>
          <w:color w:val="000000"/>
          <w:spacing w:val="-2"/>
          <w:sz w:val="24"/>
        </w:rPr>
        <w:t xml:space="preserve"> </w:t>
      </w:r>
      <w:r>
        <w:rPr>
          <w:color w:val="000000"/>
          <w:spacing w:val="-1"/>
          <w:sz w:val="24"/>
        </w:rPr>
        <w:t>запросу.</w:t>
      </w:r>
    </w:p>
    <w:p w14:paraId="2D135604"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w:t>
      </w:r>
      <w:r>
        <w:rPr>
          <w:color w:val="000000"/>
          <w:spacing w:val="-1"/>
          <w:sz w:val="24"/>
        </w:rPr>
        <w:t xml:space="preserve"> </w:t>
      </w:r>
      <w:r>
        <w:rPr>
          <w:color w:val="000000"/>
          <w:sz w:val="24"/>
        </w:rPr>
        <w:t>Выставка психологической</w:t>
      </w:r>
      <w:r>
        <w:rPr>
          <w:color w:val="000000"/>
          <w:spacing w:val="1"/>
          <w:sz w:val="24"/>
        </w:rPr>
        <w:t xml:space="preserve"> </w:t>
      </w:r>
      <w:r>
        <w:rPr>
          <w:color w:val="000000"/>
          <w:sz w:val="24"/>
        </w:rPr>
        <w:t>литературой</w:t>
      </w:r>
      <w:r>
        <w:rPr>
          <w:color w:val="000000"/>
          <w:spacing w:val="1"/>
          <w:sz w:val="24"/>
        </w:rPr>
        <w:t xml:space="preserve"> по</w:t>
      </w:r>
      <w:r>
        <w:rPr>
          <w:color w:val="000000"/>
          <w:spacing w:val="-1"/>
          <w:sz w:val="24"/>
        </w:rPr>
        <w:t xml:space="preserve"> </w:t>
      </w:r>
      <w:r>
        <w:rPr>
          <w:color w:val="000000"/>
          <w:sz w:val="24"/>
        </w:rPr>
        <w:t>заявленной</w:t>
      </w:r>
      <w:r>
        <w:rPr>
          <w:color w:val="000000"/>
          <w:spacing w:val="1"/>
          <w:sz w:val="24"/>
        </w:rPr>
        <w:t xml:space="preserve"> </w:t>
      </w:r>
      <w:r>
        <w:rPr>
          <w:color w:val="000000"/>
          <w:sz w:val="24"/>
        </w:rPr>
        <w:t>тематике.</w:t>
      </w:r>
    </w:p>
    <w:p w14:paraId="59D79664"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1"/>
          <w:sz w:val="24"/>
        </w:rPr>
        <w:t xml:space="preserve"> </w:t>
      </w:r>
      <w:r>
        <w:rPr>
          <w:color w:val="000000"/>
          <w:spacing w:val="1"/>
          <w:sz w:val="24"/>
        </w:rPr>
        <w:t>Лекции</w:t>
      </w:r>
      <w:r>
        <w:rPr>
          <w:color w:val="000000"/>
          <w:spacing w:val="-1"/>
          <w:sz w:val="24"/>
        </w:rPr>
        <w:t>-</w:t>
      </w:r>
      <w:r>
        <w:rPr>
          <w:color w:val="000000"/>
          <w:sz w:val="24"/>
        </w:rPr>
        <w:t xml:space="preserve">выступления </w:t>
      </w:r>
      <w:r>
        <w:rPr>
          <w:color w:val="000000"/>
          <w:spacing w:val="1"/>
          <w:sz w:val="24"/>
        </w:rPr>
        <w:t>на</w:t>
      </w:r>
      <w:r>
        <w:rPr>
          <w:color w:val="000000"/>
          <w:spacing w:val="-2"/>
          <w:sz w:val="24"/>
        </w:rPr>
        <w:t xml:space="preserve"> </w:t>
      </w:r>
      <w:r>
        <w:rPr>
          <w:color w:val="000000"/>
          <w:sz w:val="24"/>
        </w:rPr>
        <w:t>родительских</w:t>
      </w:r>
      <w:r>
        <w:rPr>
          <w:color w:val="000000"/>
          <w:spacing w:val="3"/>
          <w:sz w:val="24"/>
        </w:rPr>
        <w:t xml:space="preserve"> </w:t>
      </w:r>
      <w:r>
        <w:rPr>
          <w:color w:val="000000"/>
          <w:sz w:val="24"/>
        </w:rPr>
        <w:t>собраниях.</w:t>
      </w:r>
    </w:p>
    <w:p w14:paraId="3EB16A59" w14:textId="77777777" w:rsidR="002C6E8D" w:rsidRDefault="0069355F">
      <w:pPr>
        <w:pBdr>
          <w:top w:val="none" w:sz="4" w:space="0" w:color="000000"/>
          <w:left w:val="none" w:sz="4" w:space="0" w:color="000000"/>
          <w:bottom w:val="none" w:sz="4" w:space="0" w:color="000000"/>
          <w:right w:val="none" w:sz="4" w:space="0" w:color="000000"/>
        </w:pBdr>
        <w:spacing w:line="318" w:lineRule="atLeast"/>
        <w:rPr>
          <w:b/>
          <w:bCs/>
          <w:i/>
          <w:color w:val="000000"/>
          <w:sz w:val="24"/>
          <w:szCs w:val="24"/>
        </w:rPr>
      </w:pPr>
      <w:r>
        <w:rPr>
          <w:color w:val="000000"/>
          <w:sz w:val="24"/>
        </w:rPr>
        <w:t>4)</w:t>
      </w:r>
      <w:r>
        <w:rPr>
          <w:color w:val="000000"/>
          <w:spacing w:val="-1"/>
          <w:sz w:val="24"/>
        </w:rPr>
        <w:t xml:space="preserve"> </w:t>
      </w:r>
      <w:r>
        <w:rPr>
          <w:color w:val="000000"/>
          <w:sz w:val="24"/>
        </w:rPr>
        <w:t>Диагностика</w:t>
      </w:r>
      <w:r>
        <w:rPr>
          <w:color w:val="000000"/>
          <w:spacing w:val="-1"/>
          <w:sz w:val="24"/>
        </w:rPr>
        <w:t xml:space="preserve"> </w:t>
      </w:r>
      <w:r>
        <w:rPr>
          <w:color w:val="000000"/>
          <w:sz w:val="24"/>
        </w:rPr>
        <w:t>детско</w:t>
      </w:r>
      <w:r>
        <w:rPr>
          <w:color w:val="000000"/>
          <w:spacing w:val="-1"/>
          <w:sz w:val="24"/>
        </w:rPr>
        <w:t>-</w:t>
      </w:r>
      <w:r>
        <w:rPr>
          <w:color w:val="000000"/>
          <w:sz w:val="24"/>
        </w:rPr>
        <w:t>родительских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 xml:space="preserve">в </w:t>
      </w:r>
      <w:r>
        <w:rPr>
          <w:color w:val="000000"/>
          <w:spacing w:val="-1"/>
          <w:sz w:val="24"/>
        </w:rPr>
        <w:t xml:space="preserve">семье. </w:t>
      </w:r>
    </w:p>
    <w:p w14:paraId="3749A103" w14:textId="77777777" w:rsidR="00B640E2" w:rsidRDefault="00B640E2">
      <w:pPr>
        <w:pBdr>
          <w:top w:val="none" w:sz="4" w:space="0" w:color="000000"/>
          <w:left w:val="none" w:sz="4" w:space="0" w:color="000000"/>
          <w:bottom w:val="none" w:sz="4" w:space="0" w:color="000000"/>
          <w:right w:val="none" w:sz="4" w:space="0" w:color="000000"/>
        </w:pBdr>
        <w:spacing w:line="318" w:lineRule="atLeast"/>
        <w:rPr>
          <w:b/>
          <w:i/>
          <w:color w:val="000000"/>
          <w:sz w:val="24"/>
        </w:rPr>
      </w:pPr>
    </w:p>
    <w:p w14:paraId="1EB2D146" w14:textId="77777777" w:rsidR="002C6E8D" w:rsidRDefault="0069355F">
      <w:pPr>
        <w:pBdr>
          <w:top w:val="none" w:sz="4" w:space="0" w:color="000000"/>
          <w:left w:val="none" w:sz="4" w:space="0" w:color="000000"/>
          <w:bottom w:val="none" w:sz="4" w:space="0" w:color="000000"/>
          <w:right w:val="none" w:sz="4" w:space="0" w:color="000000"/>
        </w:pBdr>
        <w:spacing w:line="318" w:lineRule="atLeast"/>
        <w:rPr>
          <w:rFonts w:ascii="Calibri" w:eastAsia="Calibri" w:hAnsi="Calibri" w:cs="Calibri"/>
          <w:sz w:val="22"/>
          <w:szCs w:val="22"/>
        </w:rPr>
      </w:pPr>
      <w:r>
        <w:rPr>
          <w:b/>
          <w:i/>
          <w:color w:val="000000"/>
          <w:sz w:val="24"/>
        </w:rPr>
        <w:t>Взаимодействие</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воспитателями:</w:t>
      </w:r>
    </w:p>
    <w:p w14:paraId="4D133475"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1"/>
        <w:rPr>
          <w:color w:val="000000"/>
          <w:sz w:val="24"/>
          <w:szCs w:val="24"/>
        </w:rPr>
      </w:pPr>
      <w:r>
        <w:rPr>
          <w:color w:val="000000"/>
          <w:sz w:val="24"/>
        </w:rPr>
        <w:t>1)</w:t>
      </w:r>
      <w:r>
        <w:rPr>
          <w:color w:val="000000"/>
          <w:spacing w:val="-1"/>
          <w:sz w:val="24"/>
        </w:rPr>
        <w:t xml:space="preserve"> </w:t>
      </w:r>
      <w:r>
        <w:rPr>
          <w:color w:val="000000"/>
          <w:sz w:val="24"/>
        </w:rPr>
        <w:t>Обучение</w:t>
      </w:r>
      <w:r>
        <w:rPr>
          <w:color w:val="000000"/>
          <w:spacing w:val="-1"/>
          <w:sz w:val="24"/>
        </w:rPr>
        <w:t xml:space="preserve"> </w:t>
      </w:r>
      <w:r>
        <w:rPr>
          <w:color w:val="000000"/>
          <w:sz w:val="24"/>
        </w:rPr>
        <w:t>воспитателей</w:t>
      </w:r>
      <w:r>
        <w:rPr>
          <w:color w:val="000000"/>
          <w:spacing w:val="1"/>
          <w:sz w:val="24"/>
        </w:rPr>
        <w:t xml:space="preserve"> </w:t>
      </w:r>
      <w:r>
        <w:rPr>
          <w:color w:val="000000"/>
          <w:sz w:val="24"/>
        </w:rPr>
        <w:t>личностно ориентированной</w:t>
      </w:r>
      <w:r>
        <w:rPr>
          <w:color w:val="000000"/>
          <w:spacing w:val="1"/>
          <w:sz w:val="24"/>
        </w:rPr>
        <w:t xml:space="preserve"> </w:t>
      </w:r>
      <w:r>
        <w:rPr>
          <w:color w:val="000000"/>
          <w:sz w:val="24"/>
        </w:rPr>
        <w:t>модели</w:t>
      </w:r>
      <w:r>
        <w:rPr>
          <w:color w:val="000000"/>
          <w:spacing w:val="1"/>
          <w:sz w:val="24"/>
        </w:rPr>
        <w:t xml:space="preserve"> </w:t>
      </w:r>
      <w:r>
        <w:rPr>
          <w:color w:val="000000"/>
          <w:sz w:val="24"/>
        </w:rPr>
        <w:t>общения с</w:t>
      </w:r>
      <w:r>
        <w:rPr>
          <w:color w:val="000000"/>
          <w:spacing w:val="-1"/>
          <w:sz w:val="24"/>
        </w:rPr>
        <w:t xml:space="preserve"> </w:t>
      </w:r>
      <w:r>
        <w:rPr>
          <w:color w:val="000000"/>
          <w:sz w:val="24"/>
        </w:rPr>
        <w:t xml:space="preserve"> ребёнком,</w:t>
      </w:r>
    </w:p>
    <w:p w14:paraId="74D05806"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1249"/>
        <w:rPr>
          <w:rFonts w:ascii="Calibri" w:eastAsia="Calibri" w:hAnsi="Calibri" w:cs="Calibri"/>
          <w:sz w:val="22"/>
          <w:szCs w:val="22"/>
        </w:rPr>
      </w:pPr>
      <w:r>
        <w:rPr>
          <w:color w:val="000000"/>
          <w:sz w:val="24"/>
        </w:rPr>
        <w:t>2)</w:t>
      </w:r>
      <w:r>
        <w:rPr>
          <w:color w:val="000000"/>
          <w:spacing w:val="-1"/>
          <w:sz w:val="24"/>
        </w:rPr>
        <w:t xml:space="preserve"> </w:t>
      </w:r>
      <w:r>
        <w:rPr>
          <w:color w:val="000000"/>
          <w:sz w:val="24"/>
        </w:rPr>
        <w:t>Индивидуальные</w:t>
      </w:r>
      <w:r>
        <w:rPr>
          <w:color w:val="000000"/>
          <w:spacing w:val="-1"/>
          <w:sz w:val="24"/>
        </w:rPr>
        <w:t xml:space="preserve"> </w:t>
      </w:r>
      <w:r>
        <w:rPr>
          <w:color w:val="000000"/>
          <w:sz w:val="24"/>
        </w:rPr>
        <w:t>консультации.</w:t>
      </w:r>
    </w:p>
    <w:p w14:paraId="77CDD11E" w14:textId="77777777" w:rsidR="002C6E8D" w:rsidRDefault="0069355F" w:rsidP="00B640E2">
      <w:pPr>
        <w:pBdr>
          <w:top w:val="none" w:sz="4" w:space="1" w:color="000000"/>
          <w:left w:val="none" w:sz="4" w:space="0" w:color="000000"/>
          <w:bottom w:val="none" w:sz="4" w:space="0" w:color="000000"/>
          <w:right w:val="none" w:sz="4" w:space="0" w:color="000000"/>
        </w:pBdr>
        <w:spacing w:before="41" w:line="276" w:lineRule="atLeast"/>
      </w:pPr>
      <w:r>
        <w:rPr>
          <w:color w:val="000000"/>
          <w:sz w:val="24"/>
        </w:rPr>
        <w:t>3)</w:t>
      </w:r>
      <w:r>
        <w:rPr>
          <w:color w:val="000000"/>
          <w:spacing w:val="-1"/>
          <w:sz w:val="24"/>
        </w:rPr>
        <w:t xml:space="preserve"> </w:t>
      </w:r>
      <w:r>
        <w:rPr>
          <w:color w:val="000000"/>
          <w:sz w:val="24"/>
        </w:rPr>
        <w:t>Рекомендации,</w:t>
      </w:r>
      <w:r>
        <w:rPr>
          <w:color w:val="000000"/>
          <w:spacing w:val="19"/>
          <w:sz w:val="24"/>
        </w:rPr>
        <w:t xml:space="preserve"> </w:t>
      </w:r>
      <w:r>
        <w:rPr>
          <w:color w:val="000000"/>
          <w:sz w:val="24"/>
        </w:rPr>
        <w:t>опыт,</w:t>
      </w:r>
      <w:r>
        <w:rPr>
          <w:color w:val="000000"/>
          <w:spacing w:val="22"/>
          <w:sz w:val="24"/>
        </w:rPr>
        <w:t xml:space="preserve"> </w:t>
      </w:r>
      <w:r>
        <w:rPr>
          <w:color w:val="000000"/>
          <w:sz w:val="24"/>
        </w:rPr>
        <w:t>деловые</w:t>
      </w:r>
      <w:r>
        <w:rPr>
          <w:color w:val="000000"/>
          <w:spacing w:val="20"/>
          <w:sz w:val="24"/>
        </w:rPr>
        <w:t xml:space="preserve"> </w:t>
      </w:r>
      <w:r>
        <w:rPr>
          <w:color w:val="000000"/>
          <w:sz w:val="24"/>
        </w:rPr>
        <w:t>игры,</w:t>
      </w:r>
      <w:r>
        <w:rPr>
          <w:color w:val="000000"/>
          <w:spacing w:val="21"/>
          <w:sz w:val="24"/>
        </w:rPr>
        <w:t xml:space="preserve"> </w:t>
      </w:r>
      <w:r>
        <w:rPr>
          <w:color w:val="000000"/>
          <w:sz w:val="24"/>
        </w:rPr>
        <w:t>решение</w:t>
      </w:r>
      <w:r>
        <w:rPr>
          <w:color w:val="000000"/>
          <w:spacing w:val="20"/>
          <w:sz w:val="24"/>
        </w:rPr>
        <w:t xml:space="preserve"> </w:t>
      </w:r>
      <w:r>
        <w:rPr>
          <w:color w:val="000000"/>
          <w:sz w:val="24"/>
        </w:rPr>
        <w:t>проблемных</w:t>
      </w:r>
      <w:r>
        <w:rPr>
          <w:color w:val="000000"/>
          <w:spacing w:val="24"/>
          <w:sz w:val="24"/>
        </w:rPr>
        <w:t xml:space="preserve"> </w:t>
      </w:r>
      <w:r>
        <w:rPr>
          <w:color w:val="000000"/>
          <w:sz w:val="24"/>
        </w:rPr>
        <w:t>ситуаций</w:t>
      </w:r>
      <w:r>
        <w:rPr>
          <w:color w:val="000000"/>
          <w:spacing w:val="20"/>
          <w:sz w:val="24"/>
        </w:rPr>
        <w:t xml:space="preserve"> </w:t>
      </w:r>
      <w:r>
        <w:rPr>
          <w:color w:val="000000"/>
          <w:spacing w:val="1"/>
          <w:sz w:val="24"/>
        </w:rPr>
        <w:t>на</w:t>
      </w:r>
      <w:r>
        <w:rPr>
          <w:color w:val="000000"/>
          <w:spacing w:val="20"/>
          <w:sz w:val="24"/>
        </w:rPr>
        <w:t xml:space="preserve"> </w:t>
      </w:r>
      <w:r>
        <w:rPr>
          <w:color w:val="000000"/>
          <w:sz w:val="24"/>
        </w:rPr>
        <w:t>педагогических советах.</w:t>
      </w:r>
    </w:p>
    <w:p w14:paraId="2DDC5E51" w14:textId="77777777" w:rsidR="002C6E8D" w:rsidRDefault="0069355F" w:rsidP="00B640E2">
      <w:pPr>
        <w:pBdr>
          <w:top w:val="none" w:sz="4" w:space="1" w:color="000000"/>
          <w:left w:val="none" w:sz="4" w:space="0" w:color="000000"/>
          <w:bottom w:val="none" w:sz="4" w:space="0" w:color="000000"/>
          <w:right w:val="none" w:sz="4" w:space="0" w:color="000000"/>
        </w:pBdr>
        <w:spacing w:line="317" w:lineRule="atLeast"/>
      </w:pPr>
      <w:r>
        <w:rPr>
          <w:color w:val="000000"/>
          <w:sz w:val="24"/>
        </w:rPr>
        <w:t>4)</w:t>
      </w:r>
      <w:r>
        <w:rPr>
          <w:color w:val="000000"/>
          <w:spacing w:val="-1"/>
          <w:sz w:val="24"/>
        </w:rPr>
        <w:t xml:space="preserve"> </w:t>
      </w:r>
      <w:r>
        <w:rPr>
          <w:color w:val="000000"/>
          <w:sz w:val="24"/>
        </w:rPr>
        <w:t>Помощь</w:t>
      </w:r>
      <w:r>
        <w:rPr>
          <w:color w:val="000000"/>
          <w:spacing w:val="1"/>
          <w:sz w:val="24"/>
        </w:rPr>
        <w:t xml:space="preserve"> </w:t>
      </w:r>
      <w:r>
        <w:rPr>
          <w:color w:val="000000"/>
          <w:sz w:val="24"/>
        </w:rPr>
        <w:t>в организации</w:t>
      </w:r>
      <w:r>
        <w:rPr>
          <w:color w:val="000000"/>
          <w:spacing w:val="1"/>
          <w:sz w:val="24"/>
        </w:rPr>
        <w:t xml:space="preserve"> </w:t>
      </w:r>
      <w:r>
        <w:rPr>
          <w:color w:val="000000"/>
          <w:sz w:val="24"/>
        </w:rPr>
        <w:t>центров активности,</w:t>
      </w:r>
      <w:r>
        <w:rPr>
          <w:color w:val="000000"/>
          <w:spacing w:val="-2"/>
          <w:sz w:val="24"/>
        </w:rPr>
        <w:t xml:space="preserve"> </w:t>
      </w:r>
      <w:r>
        <w:rPr>
          <w:color w:val="000000"/>
          <w:sz w:val="24"/>
        </w:rPr>
        <w:t>пространства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реализации.</w:t>
      </w:r>
    </w:p>
    <w:p w14:paraId="7A1B0AFC" w14:textId="77777777" w:rsidR="002C6E8D" w:rsidRDefault="0069355F" w:rsidP="00B640E2">
      <w:pPr>
        <w:pBdr>
          <w:top w:val="none" w:sz="4" w:space="1" w:color="000000"/>
          <w:left w:val="none" w:sz="4" w:space="0" w:color="000000"/>
          <w:bottom w:val="none" w:sz="4" w:space="0" w:color="000000"/>
          <w:right w:val="none" w:sz="4" w:space="0" w:color="000000"/>
        </w:pBdr>
        <w:spacing w:line="317" w:lineRule="atLeast"/>
      </w:pPr>
      <w:r>
        <w:rPr>
          <w:color w:val="000000"/>
          <w:sz w:val="24"/>
        </w:rPr>
        <w:t>5)</w:t>
      </w:r>
      <w:r>
        <w:rPr>
          <w:color w:val="000000"/>
          <w:spacing w:val="280"/>
          <w:sz w:val="24"/>
        </w:rPr>
        <w:t xml:space="preserve"> </w:t>
      </w:r>
      <w:r>
        <w:rPr>
          <w:color w:val="000000"/>
          <w:sz w:val="24"/>
        </w:rPr>
        <w:t>Психологический</w:t>
      </w:r>
      <w:r>
        <w:rPr>
          <w:color w:val="000000"/>
          <w:spacing w:val="279"/>
          <w:sz w:val="24"/>
        </w:rPr>
        <w:t xml:space="preserve"> </w:t>
      </w:r>
      <w:r>
        <w:rPr>
          <w:color w:val="000000"/>
          <w:sz w:val="24"/>
        </w:rPr>
        <w:t>аспект:</w:t>
      </w:r>
      <w:r>
        <w:rPr>
          <w:color w:val="000000"/>
          <w:spacing w:val="281"/>
          <w:sz w:val="24"/>
        </w:rPr>
        <w:t xml:space="preserve"> </w:t>
      </w:r>
      <w:r>
        <w:rPr>
          <w:color w:val="000000"/>
          <w:sz w:val="24"/>
        </w:rPr>
        <w:t>мотивационные,</w:t>
      </w:r>
      <w:r>
        <w:rPr>
          <w:color w:val="000000"/>
          <w:spacing w:val="281"/>
          <w:sz w:val="24"/>
        </w:rPr>
        <w:t xml:space="preserve"> </w:t>
      </w:r>
      <w:r>
        <w:rPr>
          <w:color w:val="000000"/>
          <w:sz w:val="24"/>
        </w:rPr>
        <w:t>предметные</w:t>
      </w:r>
      <w:r>
        <w:rPr>
          <w:color w:val="000000"/>
          <w:spacing w:val="279"/>
          <w:sz w:val="24"/>
        </w:rPr>
        <w:t xml:space="preserve"> </w:t>
      </w:r>
      <w:r>
        <w:rPr>
          <w:color w:val="000000"/>
          <w:sz w:val="24"/>
        </w:rPr>
        <w:t>и</w:t>
      </w:r>
      <w:r>
        <w:rPr>
          <w:color w:val="000000"/>
          <w:spacing w:val="284"/>
          <w:sz w:val="24"/>
        </w:rPr>
        <w:t xml:space="preserve"> </w:t>
      </w:r>
      <w:r>
        <w:rPr>
          <w:color w:val="000000"/>
          <w:sz w:val="24"/>
        </w:rPr>
        <w:t>универсальные образовательные</w:t>
      </w:r>
      <w:r>
        <w:rPr>
          <w:color w:val="000000"/>
          <w:spacing w:val="-1"/>
          <w:sz w:val="24"/>
        </w:rPr>
        <w:t xml:space="preserve"> </w:t>
      </w:r>
      <w:r>
        <w:rPr>
          <w:color w:val="000000"/>
          <w:sz w:val="24"/>
        </w:rPr>
        <w:t>результаты Программы.</w:t>
      </w:r>
    </w:p>
    <w:p w14:paraId="7A816346" w14:textId="77777777"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color w:val="000000"/>
          <w:sz w:val="24"/>
        </w:rPr>
        <w:t>6)</w:t>
      </w:r>
      <w:r>
        <w:rPr>
          <w:color w:val="000000"/>
          <w:spacing w:val="-1"/>
          <w:sz w:val="24"/>
        </w:rPr>
        <w:t xml:space="preserve"> </w:t>
      </w:r>
      <w:r>
        <w:rPr>
          <w:color w:val="000000"/>
          <w:sz w:val="24"/>
        </w:rPr>
        <w:t>Профессиональное</w:t>
      </w:r>
      <w:r>
        <w:rPr>
          <w:color w:val="000000"/>
          <w:spacing w:val="-1"/>
          <w:sz w:val="24"/>
        </w:rPr>
        <w:t xml:space="preserve"> </w:t>
      </w:r>
      <w:r>
        <w:rPr>
          <w:color w:val="000000"/>
          <w:sz w:val="24"/>
        </w:rPr>
        <w:t>выгорание: профилактика, выявление</w:t>
      </w:r>
      <w:r>
        <w:rPr>
          <w:color w:val="000000"/>
          <w:spacing w:val="124"/>
          <w:sz w:val="24"/>
        </w:rPr>
        <w:t xml:space="preserve"> </w:t>
      </w:r>
      <w:r>
        <w:rPr>
          <w:color w:val="000000"/>
          <w:sz w:val="24"/>
        </w:rPr>
        <w:t>«сильных»</w:t>
      </w:r>
      <w:r>
        <w:rPr>
          <w:color w:val="000000"/>
          <w:spacing w:val="-7"/>
          <w:sz w:val="24"/>
        </w:rPr>
        <w:t xml:space="preserve"> </w:t>
      </w:r>
      <w:r>
        <w:rPr>
          <w:color w:val="000000"/>
          <w:sz w:val="24"/>
        </w:rPr>
        <w:t>сторон.</w:t>
      </w:r>
    </w:p>
    <w:p w14:paraId="50CA6CD7" w14:textId="77777777" w:rsidR="00B640E2" w:rsidRDefault="00B640E2" w:rsidP="00B640E2">
      <w:pPr>
        <w:pBdr>
          <w:top w:val="none" w:sz="4" w:space="1" w:color="000000"/>
          <w:left w:val="none" w:sz="4" w:space="0" w:color="000000"/>
          <w:bottom w:val="none" w:sz="4" w:space="0" w:color="000000"/>
          <w:right w:val="none" w:sz="4" w:space="0" w:color="000000"/>
        </w:pBdr>
        <w:spacing w:before="2" w:line="317" w:lineRule="atLeast"/>
        <w:rPr>
          <w:b/>
          <w:i/>
          <w:color w:val="000000"/>
          <w:sz w:val="24"/>
        </w:rPr>
      </w:pPr>
    </w:p>
    <w:p w14:paraId="00BE4A0D" w14:textId="77777777"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b/>
          <w:i/>
          <w:color w:val="000000"/>
          <w:sz w:val="24"/>
        </w:rPr>
        <w:t>Взаимосвязь со специалистами</w:t>
      </w:r>
      <w:r>
        <w:rPr>
          <w:b/>
          <w:i/>
          <w:color w:val="000000"/>
          <w:spacing w:val="1"/>
          <w:sz w:val="24"/>
        </w:rPr>
        <w:t xml:space="preserve"> </w:t>
      </w:r>
      <w:r>
        <w:rPr>
          <w:b/>
          <w:i/>
          <w:color w:val="000000"/>
          <w:sz w:val="24"/>
        </w:rPr>
        <w:t>(воспитатель, музыкальный</w:t>
      </w:r>
      <w:r>
        <w:rPr>
          <w:b/>
          <w:i/>
          <w:color w:val="000000"/>
          <w:spacing w:val="1"/>
          <w:sz w:val="24"/>
        </w:rPr>
        <w:t xml:space="preserve"> </w:t>
      </w:r>
      <w:r>
        <w:rPr>
          <w:b/>
          <w:i/>
          <w:color w:val="000000"/>
          <w:sz w:val="24"/>
        </w:rPr>
        <w:t>руководитель):</w:t>
      </w:r>
    </w:p>
    <w:p w14:paraId="1F2B9550" w14:textId="77777777" w:rsidR="002C6E8D" w:rsidRDefault="0069355F" w:rsidP="00B640E2">
      <w:pPr>
        <w:pBdr>
          <w:top w:val="none" w:sz="4" w:space="1" w:color="000000"/>
          <w:left w:val="none" w:sz="4" w:space="0" w:color="000000"/>
          <w:bottom w:val="none" w:sz="4" w:space="0" w:color="000000"/>
          <w:right w:val="none" w:sz="4" w:space="0" w:color="000000"/>
        </w:pBdr>
        <w:spacing w:before="2" w:line="317" w:lineRule="atLeast"/>
      </w:pPr>
      <w:r>
        <w:rPr>
          <w:color w:val="000000"/>
          <w:sz w:val="24"/>
        </w:rPr>
        <w:t>1)</w:t>
      </w:r>
      <w:r>
        <w:rPr>
          <w:color w:val="000000"/>
          <w:spacing w:val="-1"/>
          <w:sz w:val="24"/>
        </w:rPr>
        <w:t xml:space="preserve"> </w:t>
      </w:r>
      <w:r>
        <w:rPr>
          <w:color w:val="000000"/>
          <w:sz w:val="24"/>
        </w:rPr>
        <w:t>Анализ</w:t>
      </w:r>
      <w:r>
        <w:rPr>
          <w:color w:val="000000"/>
          <w:spacing w:val="1"/>
          <w:sz w:val="24"/>
        </w:rPr>
        <w:t xml:space="preserve"> </w:t>
      </w:r>
      <w:r>
        <w:rPr>
          <w:color w:val="000000"/>
          <w:sz w:val="24"/>
        </w:rPr>
        <w:t>результатов</w:t>
      </w:r>
      <w:r>
        <w:rPr>
          <w:color w:val="000000"/>
          <w:spacing w:val="4"/>
          <w:sz w:val="24"/>
        </w:rPr>
        <w:t xml:space="preserve"> </w:t>
      </w:r>
      <w:r>
        <w:rPr>
          <w:color w:val="000000"/>
          <w:sz w:val="24"/>
        </w:rPr>
        <w:t>диагностики, исследований.</w:t>
      </w:r>
    </w:p>
    <w:p w14:paraId="660BE791"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1"/>
      </w:pPr>
      <w:r>
        <w:rPr>
          <w:color w:val="000000"/>
          <w:sz w:val="24"/>
        </w:rPr>
        <w:t>2)</w:t>
      </w:r>
      <w:r>
        <w:rPr>
          <w:color w:val="000000"/>
          <w:spacing w:val="160"/>
          <w:sz w:val="24"/>
        </w:rPr>
        <w:t xml:space="preserve"> </w:t>
      </w:r>
      <w:r>
        <w:rPr>
          <w:color w:val="000000"/>
          <w:sz w:val="24"/>
        </w:rPr>
        <w:t>Консультирование</w:t>
      </w:r>
      <w:r>
        <w:rPr>
          <w:color w:val="000000"/>
          <w:spacing w:val="160"/>
          <w:sz w:val="24"/>
        </w:rPr>
        <w:t xml:space="preserve"> </w:t>
      </w:r>
      <w:r>
        <w:rPr>
          <w:color w:val="000000"/>
          <w:spacing w:val="1"/>
          <w:sz w:val="24"/>
        </w:rPr>
        <w:t>по</w:t>
      </w:r>
      <w:r>
        <w:rPr>
          <w:color w:val="000000"/>
          <w:spacing w:val="160"/>
          <w:sz w:val="24"/>
        </w:rPr>
        <w:t xml:space="preserve"> </w:t>
      </w:r>
      <w:r>
        <w:rPr>
          <w:color w:val="000000"/>
          <w:sz w:val="24"/>
        </w:rPr>
        <w:t>вопросам</w:t>
      </w:r>
      <w:r>
        <w:rPr>
          <w:color w:val="000000"/>
          <w:spacing w:val="162"/>
          <w:sz w:val="24"/>
        </w:rPr>
        <w:t xml:space="preserve"> </w:t>
      </w:r>
      <w:r>
        <w:rPr>
          <w:color w:val="000000"/>
          <w:sz w:val="24"/>
        </w:rPr>
        <w:t>коррекции</w:t>
      </w:r>
      <w:r>
        <w:rPr>
          <w:color w:val="000000"/>
          <w:spacing w:val="161"/>
          <w:sz w:val="24"/>
        </w:rPr>
        <w:t xml:space="preserve"> </w:t>
      </w:r>
      <w:r>
        <w:rPr>
          <w:color w:val="000000"/>
          <w:sz w:val="24"/>
        </w:rPr>
        <w:t>процессов</w:t>
      </w:r>
      <w:r>
        <w:rPr>
          <w:color w:val="000000"/>
          <w:spacing w:val="160"/>
          <w:sz w:val="24"/>
        </w:rPr>
        <w:t xml:space="preserve"> </w:t>
      </w:r>
      <w:r>
        <w:rPr>
          <w:color w:val="000000"/>
          <w:sz w:val="24"/>
        </w:rPr>
        <w:t>воспитания</w:t>
      </w:r>
      <w:r>
        <w:rPr>
          <w:color w:val="000000"/>
          <w:spacing w:val="160"/>
          <w:sz w:val="24"/>
        </w:rPr>
        <w:t xml:space="preserve"> </w:t>
      </w:r>
      <w:r>
        <w:rPr>
          <w:color w:val="000000"/>
          <w:spacing w:val="1"/>
          <w:sz w:val="24"/>
        </w:rPr>
        <w:t>на</w:t>
      </w:r>
      <w:r>
        <w:rPr>
          <w:color w:val="000000"/>
          <w:spacing w:val="159"/>
          <w:sz w:val="24"/>
        </w:rPr>
        <w:t xml:space="preserve"> </w:t>
      </w:r>
      <w:r>
        <w:rPr>
          <w:color w:val="000000"/>
          <w:sz w:val="24"/>
        </w:rPr>
        <w:t>основе, интеллектуального, личностного и</w:t>
      </w:r>
      <w:r>
        <w:rPr>
          <w:color w:val="000000"/>
          <w:spacing w:val="1"/>
          <w:sz w:val="24"/>
        </w:rPr>
        <w:t xml:space="preserve"> </w:t>
      </w:r>
      <w:r>
        <w:rPr>
          <w:color w:val="000000"/>
          <w:sz w:val="24"/>
        </w:rPr>
        <w:t>эмоционально</w:t>
      </w:r>
      <w:r>
        <w:rPr>
          <w:color w:val="000000"/>
          <w:spacing w:val="-1"/>
          <w:sz w:val="24"/>
        </w:rPr>
        <w:t>-</w:t>
      </w:r>
      <w:r>
        <w:rPr>
          <w:color w:val="000000"/>
          <w:sz w:val="24"/>
        </w:rPr>
        <w:t>волевого развития ребёнка.</w:t>
      </w:r>
    </w:p>
    <w:p w14:paraId="71BF9248"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1"/>
        <w:rPr>
          <w:color w:val="000000"/>
          <w:sz w:val="24"/>
          <w:szCs w:val="24"/>
        </w:rPr>
      </w:pPr>
      <w:r>
        <w:rPr>
          <w:color w:val="000000"/>
          <w:sz w:val="24"/>
        </w:rPr>
        <w:t>3)</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наиболее</w:t>
      </w:r>
      <w:r>
        <w:rPr>
          <w:color w:val="000000"/>
          <w:spacing w:val="-2"/>
          <w:sz w:val="24"/>
        </w:rPr>
        <w:t xml:space="preserve"> </w:t>
      </w:r>
      <w:r>
        <w:rPr>
          <w:color w:val="000000"/>
          <w:sz w:val="24"/>
        </w:rPr>
        <w:t>«сильных»</w:t>
      </w:r>
      <w:r>
        <w:rPr>
          <w:color w:val="000000"/>
          <w:spacing w:val="-5"/>
          <w:sz w:val="24"/>
        </w:rPr>
        <w:t xml:space="preserve"> </w:t>
      </w:r>
      <w:r>
        <w:rPr>
          <w:color w:val="000000"/>
          <w:sz w:val="24"/>
        </w:rPr>
        <w:t>сторон</w:t>
      </w:r>
      <w:r>
        <w:rPr>
          <w:color w:val="000000"/>
          <w:spacing w:val="1"/>
          <w:sz w:val="24"/>
        </w:rPr>
        <w:t xml:space="preserve"> </w:t>
      </w:r>
      <w:r>
        <w:rPr>
          <w:color w:val="000000"/>
          <w:sz w:val="24"/>
        </w:rPr>
        <w:t>специалистов.</w:t>
      </w:r>
    </w:p>
    <w:p w14:paraId="5D5BCC31"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1"/>
        <w:rPr>
          <w:rFonts w:ascii="Calibri" w:eastAsia="Calibri" w:hAnsi="Calibri" w:cs="Calibri"/>
          <w:sz w:val="22"/>
          <w:szCs w:val="22"/>
        </w:rPr>
      </w:pPr>
      <w:r>
        <w:rPr>
          <w:color w:val="000000"/>
          <w:sz w:val="24"/>
        </w:rPr>
        <w:t>4)</w:t>
      </w:r>
      <w:r>
        <w:rPr>
          <w:color w:val="000000"/>
          <w:spacing w:val="-1"/>
          <w:sz w:val="24"/>
        </w:rPr>
        <w:t xml:space="preserve"> </w:t>
      </w:r>
      <w:r>
        <w:rPr>
          <w:color w:val="000000"/>
          <w:sz w:val="24"/>
        </w:rPr>
        <w:t>Составление</w:t>
      </w:r>
      <w:r>
        <w:rPr>
          <w:color w:val="000000"/>
          <w:spacing w:val="-1"/>
          <w:sz w:val="24"/>
        </w:rPr>
        <w:t xml:space="preserve"> АОП</w:t>
      </w:r>
      <w:r>
        <w:rPr>
          <w:color w:val="000000"/>
          <w:sz w:val="24"/>
        </w:rPr>
        <w:t xml:space="preserve"> на</w:t>
      </w:r>
      <w:r>
        <w:rPr>
          <w:color w:val="000000"/>
          <w:spacing w:val="1"/>
          <w:sz w:val="24"/>
        </w:rPr>
        <w:t xml:space="preserve"> </w:t>
      </w:r>
      <w:r>
        <w:rPr>
          <w:color w:val="000000"/>
          <w:sz w:val="24"/>
        </w:rPr>
        <w:t>каждого</w:t>
      </w:r>
      <w:r>
        <w:rPr>
          <w:color w:val="000000"/>
          <w:spacing w:val="2"/>
          <w:sz w:val="24"/>
        </w:rPr>
        <w:t xml:space="preserve"> </w:t>
      </w:r>
      <w:r>
        <w:rPr>
          <w:color w:val="000000"/>
          <w:sz w:val="24"/>
        </w:rPr>
        <w:t>ребёнка (при необходимости).</w:t>
      </w:r>
    </w:p>
    <w:p w14:paraId="25B54D58" w14:textId="77777777" w:rsidR="002C6E8D" w:rsidRDefault="0069355F">
      <w:pPr>
        <w:pBdr>
          <w:top w:val="none" w:sz="4" w:space="0" w:color="000000"/>
          <w:left w:val="none" w:sz="4" w:space="0" w:color="000000"/>
          <w:bottom w:val="none" w:sz="4" w:space="0" w:color="000000"/>
          <w:right w:val="none" w:sz="4" w:space="0" w:color="000000"/>
        </w:pBdr>
        <w:spacing w:before="363" w:line="276" w:lineRule="atLeast"/>
      </w:pPr>
      <w:r>
        <w:rPr>
          <w:b/>
          <w:i/>
          <w:color w:val="000000"/>
          <w:sz w:val="24"/>
        </w:rPr>
        <w:t>Механизмы</w:t>
      </w:r>
      <w:r>
        <w:rPr>
          <w:b/>
          <w:i/>
          <w:color w:val="000000"/>
          <w:spacing w:val="-1"/>
          <w:sz w:val="24"/>
        </w:rPr>
        <w:t xml:space="preserve"> </w:t>
      </w:r>
      <w:r>
        <w:rPr>
          <w:b/>
          <w:i/>
          <w:color w:val="000000"/>
          <w:sz w:val="24"/>
        </w:rPr>
        <w:t>адаптации</w:t>
      </w:r>
      <w:r>
        <w:rPr>
          <w:b/>
          <w:i/>
          <w:color w:val="000000"/>
          <w:spacing w:val="1"/>
          <w:sz w:val="24"/>
        </w:rPr>
        <w:t xml:space="preserve"> </w:t>
      </w:r>
      <w:r>
        <w:rPr>
          <w:b/>
          <w:i/>
          <w:color w:val="000000"/>
          <w:sz w:val="24"/>
        </w:rPr>
        <w:t>Программы</w:t>
      </w:r>
      <w:r>
        <w:rPr>
          <w:b/>
          <w:i/>
          <w:color w:val="000000"/>
          <w:spacing w:val="-1"/>
          <w:sz w:val="24"/>
        </w:rPr>
        <w:t xml:space="preserve"> </w:t>
      </w:r>
      <w:r>
        <w:rPr>
          <w:b/>
          <w:i/>
          <w:color w:val="000000"/>
          <w:sz w:val="24"/>
        </w:rPr>
        <w:t>для</w:t>
      </w:r>
      <w:r>
        <w:rPr>
          <w:b/>
          <w:i/>
          <w:color w:val="000000"/>
          <w:spacing w:val="1"/>
          <w:sz w:val="24"/>
        </w:rPr>
        <w:t xml:space="preserve"> </w:t>
      </w:r>
      <w:r>
        <w:rPr>
          <w:b/>
          <w:i/>
          <w:color w:val="000000"/>
          <w:spacing w:val="-1"/>
          <w:sz w:val="24"/>
        </w:rPr>
        <w:t>детей</w:t>
      </w:r>
      <w:r>
        <w:rPr>
          <w:b/>
          <w:i/>
          <w:color w:val="000000"/>
          <w:spacing w:val="2"/>
          <w:sz w:val="24"/>
        </w:rPr>
        <w:t xml:space="preserve"> </w:t>
      </w:r>
      <w:r>
        <w:rPr>
          <w:b/>
          <w:i/>
          <w:color w:val="000000"/>
          <w:sz w:val="24"/>
        </w:rPr>
        <w:t>с</w:t>
      </w:r>
      <w:r>
        <w:rPr>
          <w:b/>
          <w:i/>
          <w:color w:val="000000"/>
          <w:spacing w:val="-1"/>
          <w:sz w:val="24"/>
        </w:rPr>
        <w:t xml:space="preserve"> </w:t>
      </w:r>
      <w:r>
        <w:rPr>
          <w:b/>
          <w:i/>
          <w:color w:val="000000"/>
          <w:sz w:val="24"/>
        </w:rPr>
        <w:t>ОВЗ</w:t>
      </w:r>
    </w:p>
    <w:p w14:paraId="3764DEC5"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Для</w:t>
      </w:r>
      <w:r>
        <w:rPr>
          <w:color w:val="000000"/>
          <w:spacing w:val="100"/>
          <w:sz w:val="24"/>
        </w:rPr>
        <w:t xml:space="preserve"> </w:t>
      </w:r>
      <w:r>
        <w:rPr>
          <w:color w:val="000000"/>
          <w:sz w:val="24"/>
        </w:rPr>
        <w:t>успешности</w:t>
      </w:r>
      <w:r>
        <w:rPr>
          <w:color w:val="000000"/>
          <w:spacing w:val="99"/>
          <w:sz w:val="24"/>
        </w:rPr>
        <w:t xml:space="preserve"> </w:t>
      </w:r>
      <w:r>
        <w:rPr>
          <w:color w:val="000000"/>
          <w:sz w:val="24"/>
        </w:rPr>
        <w:t>воспитания</w:t>
      </w:r>
      <w:r>
        <w:rPr>
          <w:color w:val="000000"/>
          <w:spacing w:val="96"/>
          <w:sz w:val="24"/>
        </w:rPr>
        <w:t xml:space="preserve"> </w:t>
      </w:r>
      <w:r>
        <w:rPr>
          <w:color w:val="000000"/>
          <w:sz w:val="24"/>
        </w:rPr>
        <w:t>и</w:t>
      </w:r>
      <w:r>
        <w:rPr>
          <w:color w:val="000000"/>
          <w:spacing w:val="99"/>
          <w:sz w:val="24"/>
        </w:rPr>
        <w:t xml:space="preserve"> </w:t>
      </w:r>
      <w:r>
        <w:rPr>
          <w:color w:val="000000"/>
          <w:sz w:val="24"/>
        </w:rPr>
        <w:t>обучения</w:t>
      </w:r>
      <w:r>
        <w:rPr>
          <w:color w:val="000000"/>
          <w:spacing w:val="98"/>
          <w:sz w:val="24"/>
        </w:rPr>
        <w:t xml:space="preserve"> </w:t>
      </w:r>
      <w:r>
        <w:rPr>
          <w:color w:val="000000"/>
          <w:sz w:val="24"/>
        </w:rPr>
        <w:t>детей</w:t>
      </w:r>
      <w:r>
        <w:rPr>
          <w:color w:val="000000"/>
          <w:spacing w:val="99"/>
          <w:sz w:val="24"/>
        </w:rPr>
        <w:t xml:space="preserve"> </w:t>
      </w:r>
      <w:r>
        <w:rPr>
          <w:color w:val="000000"/>
          <w:sz w:val="24"/>
        </w:rPr>
        <w:t>с</w:t>
      </w:r>
      <w:r>
        <w:rPr>
          <w:color w:val="000000"/>
          <w:spacing w:val="97"/>
          <w:sz w:val="24"/>
        </w:rPr>
        <w:t xml:space="preserve"> </w:t>
      </w:r>
      <w:r>
        <w:rPr>
          <w:color w:val="000000"/>
          <w:sz w:val="24"/>
        </w:rPr>
        <w:t>ОВЗ</w:t>
      </w:r>
      <w:r>
        <w:rPr>
          <w:color w:val="000000"/>
          <w:spacing w:val="98"/>
          <w:sz w:val="24"/>
        </w:rPr>
        <w:t xml:space="preserve"> </w:t>
      </w:r>
      <w:r>
        <w:rPr>
          <w:color w:val="000000"/>
          <w:sz w:val="24"/>
        </w:rPr>
        <w:t>необходима</w:t>
      </w:r>
      <w:r>
        <w:rPr>
          <w:color w:val="000000"/>
          <w:spacing w:val="97"/>
          <w:sz w:val="24"/>
        </w:rPr>
        <w:t xml:space="preserve"> </w:t>
      </w:r>
      <w:r>
        <w:rPr>
          <w:color w:val="000000"/>
          <w:sz w:val="24"/>
        </w:rPr>
        <w:t>правильная</w:t>
      </w:r>
      <w:r>
        <w:rPr>
          <w:color w:val="000000"/>
          <w:spacing w:val="98"/>
          <w:sz w:val="24"/>
        </w:rPr>
        <w:t xml:space="preserve"> </w:t>
      </w:r>
      <w:r>
        <w:rPr>
          <w:color w:val="000000"/>
          <w:sz w:val="24"/>
        </w:rPr>
        <w:t>оценка</w:t>
      </w:r>
      <w:r>
        <w:rPr>
          <w:color w:val="000000"/>
          <w:spacing w:val="97"/>
          <w:sz w:val="24"/>
        </w:rPr>
        <w:t xml:space="preserve"> </w:t>
      </w:r>
      <w:r>
        <w:rPr>
          <w:color w:val="000000"/>
          <w:spacing w:val="1"/>
          <w:sz w:val="24"/>
        </w:rPr>
        <w:t xml:space="preserve">их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выявление</w:t>
      </w:r>
      <w:r>
        <w:rPr>
          <w:color w:val="000000"/>
          <w:spacing w:val="-1"/>
          <w:sz w:val="24"/>
        </w:rPr>
        <w:t xml:space="preserve"> </w:t>
      </w:r>
      <w:r>
        <w:rPr>
          <w:color w:val="000000"/>
          <w:sz w:val="24"/>
        </w:rPr>
        <w:t>особых</w:t>
      </w:r>
      <w:r>
        <w:rPr>
          <w:color w:val="000000"/>
          <w:spacing w:val="2"/>
          <w:sz w:val="24"/>
        </w:rPr>
        <w:t xml:space="preserve"> </w:t>
      </w:r>
      <w:r>
        <w:rPr>
          <w:color w:val="000000"/>
          <w:sz w:val="24"/>
        </w:rPr>
        <w:t>образовательных</w:t>
      </w:r>
      <w:r>
        <w:rPr>
          <w:color w:val="000000"/>
          <w:spacing w:val="3"/>
          <w:sz w:val="24"/>
        </w:rPr>
        <w:t xml:space="preserve"> </w:t>
      </w:r>
      <w:r>
        <w:rPr>
          <w:color w:val="000000"/>
          <w:sz w:val="24"/>
        </w:rPr>
        <w:t>потребностей.</w:t>
      </w:r>
    </w:p>
    <w:p w14:paraId="33C2EF1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lastRenderedPageBreak/>
        <w:t>В</w:t>
      </w:r>
      <w:r>
        <w:rPr>
          <w:color w:val="000000"/>
          <w:spacing w:val="65"/>
          <w:sz w:val="24"/>
        </w:rPr>
        <w:t xml:space="preserve"> </w:t>
      </w:r>
      <w:r>
        <w:rPr>
          <w:color w:val="000000"/>
          <w:sz w:val="24"/>
        </w:rPr>
        <w:t>связи</w:t>
      </w:r>
      <w:r>
        <w:rPr>
          <w:color w:val="000000"/>
          <w:spacing w:val="68"/>
          <w:sz w:val="24"/>
        </w:rPr>
        <w:t xml:space="preserve"> </w:t>
      </w:r>
      <w:r>
        <w:rPr>
          <w:color w:val="000000"/>
          <w:sz w:val="24"/>
        </w:rPr>
        <w:t>с</w:t>
      </w:r>
      <w:r>
        <w:rPr>
          <w:color w:val="000000"/>
          <w:spacing w:val="66"/>
          <w:sz w:val="24"/>
        </w:rPr>
        <w:t xml:space="preserve"> </w:t>
      </w:r>
      <w:r>
        <w:rPr>
          <w:color w:val="000000"/>
          <w:spacing w:val="1"/>
          <w:sz w:val="24"/>
        </w:rPr>
        <w:t>этим</w:t>
      </w:r>
      <w:r>
        <w:rPr>
          <w:color w:val="000000"/>
          <w:spacing w:val="66"/>
          <w:sz w:val="24"/>
        </w:rPr>
        <w:t xml:space="preserve"> </w:t>
      </w:r>
      <w:r>
        <w:rPr>
          <w:color w:val="000000"/>
          <w:sz w:val="24"/>
        </w:rPr>
        <w:t>особая</w:t>
      </w:r>
      <w:r>
        <w:rPr>
          <w:color w:val="000000"/>
          <w:spacing w:val="67"/>
          <w:sz w:val="24"/>
        </w:rPr>
        <w:t xml:space="preserve"> </w:t>
      </w:r>
      <w:r>
        <w:rPr>
          <w:color w:val="000000"/>
          <w:sz w:val="24"/>
        </w:rPr>
        <w:t>роль</w:t>
      </w:r>
      <w:r>
        <w:rPr>
          <w:color w:val="000000"/>
          <w:spacing w:val="68"/>
          <w:sz w:val="24"/>
        </w:rPr>
        <w:t xml:space="preserve"> </w:t>
      </w:r>
      <w:r>
        <w:rPr>
          <w:color w:val="000000"/>
          <w:sz w:val="24"/>
        </w:rPr>
        <w:t>отводится</w:t>
      </w:r>
      <w:r>
        <w:rPr>
          <w:color w:val="000000"/>
          <w:spacing w:val="67"/>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Pr>
          <w:color w:val="000000"/>
          <w:spacing w:val="68"/>
          <w:sz w:val="24"/>
        </w:rPr>
        <w:t xml:space="preserve"> </w:t>
      </w:r>
      <w:r>
        <w:rPr>
          <w:color w:val="000000"/>
          <w:sz w:val="24"/>
        </w:rPr>
        <w:t>диагностике,</w:t>
      </w:r>
    </w:p>
    <w:p w14:paraId="585A9EFE"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позволяющей:</w:t>
      </w:r>
    </w:p>
    <w:p w14:paraId="2792501D" w14:textId="77777777"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своевременно выявить</w:t>
      </w:r>
      <w:r>
        <w:rPr>
          <w:color w:val="000000"/>
          <w:spacing w:val="1"/>
          <w:sz w:val="24"/>
        </w:rPr>
        <w:t xml:space="preserve"> </w:t>
      </w:r>
      <w:r>
        <w:rPr>
          <w:color w:val="000000"/>
          <w:sz w:val="24"/>
        </w:rPr>
        <w:t>детей</w:t>
      </w:r>
      <w:r>
        <w:rPr>
          <w:color w:val="000000"/>
          <w:spacing w:val="1"/>
          <w:sz w:val="24"/>
        </w:rPr>
        <w:t xml:space="preserve"> </w:t>
      </w:r>
      <w:r>
        <w:rPr>
          <w:color w:val="000000"/>
          <w:sz w:val="24"/>
        </w:rPr>
        <w:t>с</w:t>
      </w:r>
      <w:r>
        <w:rPr>
          <w:color w:val="000000"/>
          <w:spacing w:val="-1"/>
          <w:sz w:val="24"/>
        </w:rPr>
        <w:t xml:space="preserve"> </w:t>
      </w:r>
      <w:r>
        <w:rPr>
          <w:color w:val="000000"/>
          <w:sz w:val="24"/>
        </w:rPr>
        <w:t>ограниченными</w:t>
      </w:r>
      <w:r>
        <w:rPr>
          <w:color w:val="000000"/>
          <w:spacing w:val="-1"/>
          <w:sz w:val="24"/>
        </w:rPr>
        <w:t xml:space="preserve"> </w:t>
      </w:r>
      <w:r>
        <w:rPr>
          <w:color w:val="000000"/>
          <w:sz w:val="24"/>
        </w:rPr>
        <w:t>возможностями;</w:t>
      </w:r>
    </w:p>
    <w:p w14:paraId="33183A35" w14:textId="77777777"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выявить</w:t>
      </w:r>
      <w:r>
        <w:rPr>
          <w:color w:val="000000"/>
          <w:spacing w:val="1"/>
          <w:sz w:val="24"/>
        </w:rPr>
        <w:t xml:space="preserve"> </w:t>
      </w:r>
      <w:r>
        <w:rPr>
          <w:color w:val="000000"/>
          <w:sz w:val="24"/>
        </w:rPr>
        <w:t>индивидуальные</w:t>
      </w:r>
      <w:r>
        <w:rPr>
          <w:color w:val="000000"/>
          <w:spacing w:val="-1"/>
          <w:sz w:val="24"/>
        </w:rPr>
        <w:t xml:space="preserve"> </w:t>
      </w:r>
      <w:r>
        <w:rPr>
          <w:color w:val="000000"/>
          <w:spacing w:val="1"/>
          <w:sz w:val="24"/>
        </w:rPr>
        <w:t>психолого</w:t>
      </w:r>
      <w:r>
        <w:rPr>
          <w:color w:val="000000"/>
          <w:spacing w:val="-1"/>
          <w:sz w:val="24"/>
        </w:rPr>
        <w:t>-</w:t>
      </w:r>
      <w:r>
        <w:rPr>
          <w:color w:val="000000"/>
          <w:sz w:val="24"/>
        </w:rPr>
        <w:t>педагогические</w:t>
      </w:r>
      <w:r>
        <w:rPr>
          <w:color w:val="000000"/>
          <w:spacing w:val="-1"/>
          <w:sz w:val="24"/>
        </w:rPr>
        <w:t xml:space="preserve"> </w:t>
      </w:r>
      <w:r>
        <w:rPr>
          <w:color w:val="000000"/>
          <w:sz w:val="24"/>
        </w:rPr>
        <w:t>особенности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ОВЗ;</w:t>
      </w:r>
    </w:p>
    <w:p w14:paraId="437DDCA5" w14:textId="77777777"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1"/>
          <w:sz w:val="24"/>
        </w:rPr>
        <w:t xml:space="preserve"> </w:t>
      </w:r>
      <w:r>
        <w:rPr>
          <w:color w:val="000000"/>
          <w:sz w:val="24"/>
        </w:rPr>
        <w:t>оптимальный</w:t>
      </w:r>
      <w:r>
        <w:rPr>
          <w:color w:val="000000"/>
          <w:spacing w:val="1"/>
          <w:sz w:val="24"/>
        </w:rPr>
        <w:t xml:space="preserve"> </w:t>
      </w:r>
      <w:r>
        <w:rPr>
          <w:color w:val="000000"/>
          <w:sz w:val="24"/>
        </w:rPr>
        <w:t>педагогический</w:t>
      </w:r>
      <w:r>
        <w:rPr>
          <w:color w:val="000000"/>
          <w:spacing w:val="1"/>
          <w:sz w:val="24"/>
        </w:rPr>
        <w:t xml:space="preserve"> </w:t>
      </w:r>
      <w:r>
        <w:rPr>
          <w:color w:val="000000"/>
          <w:spacing w:val="-1"/>
          <w:sz w:val="24"/>
        </w:rPr>
        <w:t>маршрут;</w:t>
      </w:r>
    </w:p>
    <w:p w14:paraId="4E86742A" w14:textId="77777777" w:rsidR="002C6E8D" w:rsidRDefault="0069355F" w:rsidP="00E04FBF">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обеспечить</w:t>
      </w:r>
      <w:r>
        <w:rPr>
          <w:color w:val="000000"/>
          <w:spacing w:val="80"/>
          <w:sz w:val="24"/>
        </w:rPr>
        <w:t xml:space="preserve"> </w:t>
      </w:r>
      <w:r>
        <w:rPr>
          <w:color w:val="000000"/>
          <w:sz w:val="24"/>
        </w:rPr>
        <w:t>индивидуальным</w:t>
      </w:r>
      <w:r>
        <w:rPr>
          <w:color w:val="000000"/>
          <w:spacing w:val="78"/>
          <w:sz w:val="24"/>
        </w:rPr>
        <w:t xml:space="preserve"> </w:t>
      </w:r>
      <w:r>
        <w:rPr>
          <w:color w:val="000000"/>
          <w:sz w:val="24"/>
        </w:rPr>
        <w:t>сопровождением</w:t>
      </w:r>
      <w:r>
        <w:rPr>
          <w:color w:val="000000"/>
          <w:spacing w:val="78"/>
          <w:sz w:val="24"/>
        </w:rPr>
        <w:t xml:space="preserve"> </w:t>
      </w:r>
      <w:r>
        <w:rPr>
          <w:color w:val="000000"/>
          <w:sz w:val="24"/>
        </w:rPr>
        <w:t>каждого</w:t>
      </w:r>
      <w:r>
        <w:rPr>
          <w:color w:val="000000"/>
          <w:spacing w:val="79"/>
          <w:sz w:val="24"/>
        </w:rPr>
        <w:t xml:space="preserve"> </w:t>
      </w:r>
      <w:r>
        <w:rPr>
          <w:color w:val="000000"/>
          <w:sz w:val="24"/>
        </w:rPr>
        <w:t>ребенка</w:t>
      </w:r>
      <w:r>
        <w:rPr>
          <w:color w:val="000000"/>
          <w:spacing w:val="78"/>
          <w:sz w:val="24"/>
        </w:rPr>
        <w:t xml:space="preserve"> </w:t>
      </w:r>
      <w:r>
        <w:rPr>
          <w:color w:val="000000"/>
          <w:sz w:val="24"/>
        </w:rPr>
        <w:t>с</w:t>
      </w:r>
      <w:r>
        <w:rPr>
          <w:color w:val="000000"/>
          <w:spacing w:val="88"/>
          <w:sz w:val="24"/>
        </w:rPr>
        <w:t xml:space="preserve"> </w:t>
      </w:r>
      <w:r>
        <w:rPr>
          <w:color w:val="000000"/>
          <w:spacing w:val="-1"/>
          <w:sz w:val="24"/>
        </w:rPr>
        <w:t>ОВЗ</w:t>
      </w:r>
      <w:r>
        <w:rPr>
          <w:color w:val="000000"/>
          <w:spacing w:val="82"/>
          <w:sz w:val="24"/>
        </w:rPr>
        <w:t xml:space="preserve"> </w:t>
      </w:r>
      <w:r>
        <w:rPr>
          <w:color w:val="000000"/>
          <w:sz w:val="24"/>
        </w:rPr>
        <w:t>в</w:t>
      </w:r>
      <w:r>
        <w:rPr>
          <w:color w:val="000000"/>
          <w:spacing w:val="78"/>
          <w:sz w:val="24"/>
        </w:rPr>
        <w:t xml:space="preserve"> </w:t>
      </w:r>
      <w:r>
        <w:rPr>
          <w:color w:val="000000"/>
          <w:sz w:val="24"/>
        </w:rPr>
        <w:t>дошкольном</w:t>
      </w:r>
    </w:p>
    <w:p w14:paraId="17236160"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учреждении;</w:t>
      </w:r>
    </w:p>
    <w:p w14:paraId="435B6BDA" w14:textId="77777777" w:rsidR="002C6E8D" w:rsidRDefault="0069355F" w:rsidP="00E04FBF">
      <w:pPr>
        <w:pStyle w:val="ad"/>
        <w:numPr>
          <w:ilvl w:val="0"/>
          <w:numId w:val="73"/>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спланировать</w:t>
      </w:r>
      <w:r>
        <w:rPr>
          <w:color w:val="000000"/>
          <w:spacing w:val="152"/>
          <w:sz w:val="24"/>
        </w:rPr>
        <w:t xml:space="preserve"> </w:t>
      </w:r>
      <w:r>
        <w:rPr>
          <w:color w:val="000000"/>
          <w:sz w:val="24"/>
        </w:rPr>
        <w:t>коррекционные</w:t>
      </w:r>
      <w:r>
        <w:rPr>
          <w:color w:val="000000"/>
          <w:spacing w:val="149"/>
          <w:sz w:val="24"/>
        </w:rPr>
        <w:t xml:space="preserve"> </w:t>
      </w:r>
      <w:r>
        <w:rPr>
          <w:color w:val="000000"/>
          <w:sz w:val="24"/>
        </w:rPr>
        <w:t>мероприятия,</w:t>
      </w:r>
      <w:r>
        <w:rPr>
          <w:color w:val="000000"/>
          <w:spacing w:val="149"/>
          <w:sz w:val="24"/>
        </w:rPr>
        <w:t xml:space="preserve"> </w:t>
      </w:r>
      <w:r>
        <w:rPr>
          <w:color w:val="000000"/>
          <w:sz w:val="24"/>
        </w:rPr>
        <w:t>разработать</w:t>
      </w:r>
      <w:r>
        <w:rPr>
          <w:color w:val="000000"/>
          <w:spacing w:val="152"/>
          <w:sz w:val="24"/>
        </w:rPr>
        <w:t xml:space="preserve"> </w:t>
      </w:r>
      <w:r>
        <w:rPr>
          <w:color w:val="000000"/>
          <w:sz w:val="24"/>
        </w:rPr>
        <w:t>программы</w:t>
      </w:r>
      <w:r>
        <w:rPr>
          <w:color w:val="000000"/>
          <w:spacing w:val="151"/>
          <w:sz w:val="24"/>
        </w:rPr>
        <w:t xml:space="preserve"> </w:t>
      </w:r>
      <w:r>
        <w:rPr>
          <w:color w:val="000000"/>
          <w:sz w:val="24"/>
        </w:rPr>
        <w:t>коррекционной</w:t>
      </w:r>
    </w:p>
    <w:p w14:paraId="25456B1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работы;</w:t>
      </w:r>
    </w:p>
    <w:p w14:paraId="7329B2C8" w14:textId="77777777"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оценить</w:t>
      </w:r>
      <w:r>
        <w:rPr>
          <w:color w:val="000000"/>
          <w:spacing w:val="1"/>
          <w:sz w:val="24"/>
        </w:rPr>
        <w:t xml:space="preserve"> </w:t>
      </w:r>
      <w:r>
        <w:rPr>
          <w:color w:val="000000"/>
          <w:sz w:val="24"/>
        </w:rPr>
        <w:t>динамику</w:t>
      </w:r>
      <w:r>
        <w:rPr>
          <w:color w:val="000000"/>
          <w:spacing w:val="-8"/>
          <w:sz w:val="24"/>
        </w:rPr>
        <w:t xml:space="preserve"> </w:t>
      </w:r>
      <w:r>
        <w:rPr>
          <w:color w:val="000000"/>
          <w:spacing w:val="1"/>
          <w:sz w:val="24"/>
        </w:rPr>
        <w:t>развития</w:t>
      </w:r>
      <w:r>
        <w:rPr>
          <w:color w:val="000000"/>
          <w:spacing w:val="-3"/>
          <w:sz w:val="24"/>
        </w:rPr>
        <w:t xml:space="preserve"> </w:t>
      </w:r>
      <w:r>
        <w:rPr>
          <w:color w:val="000000"/>
          <w:sz w:val="24"/>
        </w:rPr>
        <w:t>и</w:t>
      </w:r>
      <w:r>
        <w:rPr>
          <w:color w:val="000000"/>
          <w:spacing w:val="1"/>
          <w:sz w:val="24"/>
        </w:rPr>
        <w:t xml:space="preserve"> </w:t>
      </w:r>
      <w:r>
        <w:rPr>
          <w:color w:val="000000"/>
          <w:sz w:val="24"/>
        </w:rPr>
        <w:t>эффективность</w:t>
      </w:r>
      <w:r>
        <w:rPr>
          <w:color w:val="000000"/>
          <w:spacing w:val="1"/>
          <w:sz w:val="24"/>
        </w:rPr>
        <w:t xml:space="preserve"> </w:t>
      </w:r>
      <w:r>
        <w:rPr>
          <w:color w:val="000000"/>
          <w:sz w:val="24"/>
        </w:rPr>
        <w:t>коррекционной</w:t>
      </w:r>
      <w:r>
        <w:rPr>
          <w:color w:val="000000"/>
          <w:spacing w:val="1"/>
          <w:sz w:val="24"/>
        </w:rPr>
        <w:t xml:space="preserve"> работы;</w:t>
      </w:r>
    </w:p>
    <w:p w14:paraId="21BC9EAA" w14:textId="77777777"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определить</w:t>
      </w:r>
      <w:r>
        <w:rPr>
          <w:color w:val="000000"/>
          <w:spacing w:val="3"/>
          <w:sz w:val="24"/>
        </w:rPr>
        <w:t xml:space="preserve"> </w:t>
      </w:r>
      <w:r>
        <w:rPr>
          <w:color w:val="000000"/>
          <w:spacing w:val="-1"/>
          <w:sz w:val="24"/>
        </w:rPr>
        <w:t>условия</w:t>
      </w:r>
      <w:r>
        <w:rPr>
          <w:color w:val="000000"/>
          <w:spacing w:val="1"/>
          <w:sz w:val="24"/>
        </w:rPr>
        <w:t xml:space="preserve"> </w:t>
      </w:r>
      <w:r>
        <w:rPr>
          <w:color w:val="000000"/>
          <w:sz w:val="24"/>
        </w:rPr>
        <w:t>воспитания и</w:t>
      </w:r>
      <w:r>
        <w:rPr>
          <w:color w:val="000000"/>
          <w:spacing w:val="1"/>
          <w:sz w:val="24"/>
        </w:rPr>
        <w:t xml:space="preserve"> </w:t>
      </w:r>
      <w:r>
        <w:rPr>
          <w:color w:val="000000"/>
          <w:spacing w:val="-1"/>
          <w:sz w:val="24"/>
        </w:rPr>
        <w:t>обучения</w:t>
      </w:r>
      <w:r>
        <w:rPr>
          <w:color w:val="000000"/>
          <w:spacing w:val="1"/>
          <w:sz w:val="24"/>
        </w:rPr>
        <w:t xml:space="preserve"> </w:t>
      </w:r>
      <w:r>
        <w:rPr>
          <w:color w:val="000000"/>
          <w:sz w:val="24"/>
        </w:rPr>
        <w:t>ребенка;</w:t>
      </w:r>
    </w:p>
    <w:p w14:paraId="5C1FAAE9" w14:textId="77777777" w:rsidR="002C6E8D" w:rsidRDefault="0069355F" w:rsidP="00E04FBF">
      <w:pPr>
        <w:pStyle w:val="ad"/>
        <w:numPr>
          <w:ilvl w:val="0"/>
          <w:numId w:val="74"/>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консультировать</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с</w:t>
      </w:r>
      <w:r>
        <w:rPr>
          <w:color w:val="000000"/>
          <w:spacing w:val="-1"/>
          <w:sz w:val="24"/>
        </w:rPr>
        <w:t xml:space="preserve"> </w:t>
      </w:r>
      <w:r>
        <w:rPr>
          <w:color w:val="000000"/>
          <w:sz w:val="24"/>
        </w:rPr>
        <w:t>ОВЗ.</w:t>
      </w:r>
    </w:p>
    <w:p w14:paraId="45EC8D9A" w14:textId="77777777" w:rsidR="00B640E2" w:rsidRDefault="00B640E2" w:rsidP="00B640E2">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14:paraId="1F01286F" w14:textId="77777777" w:rsidR="002C6E8D" w:rsidRDefault="0069355F" w:rsidP="00B640E2">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Одним</w:t>
      </w:r>
      <w:r>
        <w:rPr>
          <w:color w:val="000000"/>
          <w:spacing w:val="49"/>
          <w:sz w:val="24"/>
        </w:rPr>
        <w:t xml:space="preserve"> </w:t>
      </w:r>
      <w:r>
        <w:rPr>
          <w:color w:val="000000"/>
          <w:spacing w:val="1"/>
          <w:sz w:val="24"/>
        </w:rPr>
        <w:t>из</w:t>
      </w:r>
      <w:r>
        <w:rPr>
          <w:color w:val="000000"/>
          <w:spacing w:val="50"/>
          <w:sz w:val="24"/>
        </w:rPr>
        <w:t xml:space="preserve"> </w:t>
      </w:r>
      <w:r>
        <w:rPr>
          <w:color w:val="000000"/>
          <w:sz w:val="24"/>
        </w:rPr>
        <w:t>основных</w:t>
      </w:r>
      <w:r>
        <w:rPr>
          <w:color w:val="000000"/>
          <w:spacing w:val="50"/>
          <w:sz w:val="24"/>
        </w:rPr>
        <w:t xml:space="preserve"> </w:t>
      </w:r>
      <w:r>
        <w:rPr>
          <w:color w:val="000000"/>
          <w:sz w:val="24"/>
        </w:rPr>
        <w:t>принципов</w:t>
      </w:r>
      <w:r>
        <w:rPr>
          <w:color w:val="000000"/>
          <w:spacing w:val="49"/>
          <w:sz w:val="24"/>
        </w:rPr>
        <w:t xml:space="preserve"> </w:t>
      </w:r>
      <w:r>
        <w:rPr>
          <w:color w:val="000000"/>
          <w:sz w:val="24"/>
        </w:rPr>
        <w:t>диагностики</w:t>
      </w:r>
      <w:r>
        <w:rPr>
          <w:color w:val="000000"/>
          <w:spacing w:val="49"/>
          <w:sz w:val="24"/>
        </w:rPr>
        <w:t xml:space="preserve"> </w:t>
      </w:r>
      <w:r>
        <w:rPr>
          <w:color w:val="000000"/>
          <w:sz w:val="24"/>
        </w:rPr>
        <w:t>нарушенного</w:t>
      </w:r>
      <w:r>
        <w:rPr>
          <w:color w:val="000000"/>
          <w:spacing w:val="50"/>
          <w:sz w:val="24"/>
        </w:rPr>
        <w:t xml:space="preserve"> </w:t>
      </w:r>
      <w:r>
        <w:rPr>
          <w:color w:val="000000"/>
          <w:sz w:val="24"/>
        </w:rPr>
        <w:t>развития</w:t>
      </w:r>
      <w:r>
        <w:rPr>
          <w:color w:val="000000"/>
          <w:spacing w:val="50"/>
          <w:sz w:val="24"/>
        </w:rPr>
        <w:t xml:space="preserve"> </w:t>
      </w:r>
      <w:r>
        <w:rPr>
          <w:color w:val="000000"/>
          <w:sz w:val="24"/>
        </w:rPr>
        <w:t>является</w:t>
      </w:r>
      <w:r>
        <w:rPr>
          <w:color w:val="000000"/>
          <w:spacing w:val="50"/>
          <w:sz w:val="24"/>
        </w:rPr>
        <w:t xml:space="preserve"> </w:t>
      </w:r>
      <w:r>
        <w:rPr>
          <w:color w:val="000000"/>
          <w:sz w:val="24"/>
        </w:rPr>
        <w:t>комплексный подход,</w:t>
      </w:r>
      <w:r>
        <w:rPr>
          <w:color w:val="000000"/>
          <w:spacing w:val="7"/>
          <w:sz w:val="24"/>
        </w:rPr>
        <w:t xml:space="preserve"> </w:t>
      </w:r>
      <w:r>
        <w:rPr>
          <w:color w:val="000000"/>
          <w:sz w:val="24"/>
        </w:rPr>
        <w:t>который</w:t>
      </w:r>
      <w:r>
        <w:rPr>
          <w:color w:val="000000"/>
          <w:spacing w:val="8"/>
          <w:sz w:val="24"/>
        </w:rPr>
        <w:t xml:space="preserve"> </w:t>
      </w:r>
      <w:r>
        <w:rPr>
          <w:color w:val="000000"/>
          <w:spacing w:val="-1"/>
          <w:sz w:val="24"/>
        </w:rPr>
        <w:t>означает</w:t>
      </w:r>
      <w:r>
        <w:rPr>
          <w:color w:val="000000"/>
          <w:spacing w:val="8"/>
          <w:sz w:val="24"/>
        </w:rPr>
        <w:t xml:space="preserve"> </w:t>
      </w:r>
      <w:r>
        <w:rPr>
          <w:color w:val="000000"/>
          <w:sz w:val="24"/>
        </w:rPr>
        <w:t>всесторонность</w:t>
      </w:r>
      <w:r>
        <w:rPr>
          <w:color w:val="000000"/>
          <w:spacing w:val="8"/>
          <w:sz w:val="24"/>
        </w:rPr>
        <w:t xml:space="preserve"> </w:t>
      </w:r>
      <w:r>
        <w:rPr>
          <w:color w:val="000000"/>
          <w:sz w:val="24"/>
        </w:rPr>
        <w:t>обследования</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оценку</w:t>
      </w:r>
      <w:r>
        <w:rPr>
          <w:color w:val="000000"/>
          <w:spacing w:val="-1"/>
          <w:sz w:val="24"/>
        </w:rPr>
        <w:t xml:space="preserve"> </w:t>
      </w:r>
      <w:r>
        <w:rPr>
          <w:color w:val="000000"/>
          <w:sz w:val="24"/>
        </w:rPr>
        <w:t>особенностей</w:t>
      </w:r>
      <w:r>
        <w:rPr>
          <w:color w:val="000000"/>
          <w:spacing w:val="8"/>
          <w:sz w:val="24"/>
        </w:rPr>
        <w:t xml:space="preserve"> </w:t>
      </w:r>
      <w:r>
        <w:rPr>
          <w:color w:val="000000"/>
          <w:sz w:val="24"/>
        </w:rPr>
        <w:t>развития</w:t>
      </w:r>
      <w:r>
        <w:rPr>
          <w:color w:val="000000"/>
          <w:spacing w:val="7"/>
          <w:sz w:val="24"/>
        </w:rPr>
        <w:t xml:space="preserve"> </w:t>
      </w:r>
      <w:r>
        <w:rPr>
          <w:color w:val="000000"/>
          <w:sz w:val="24"/>
        </w:rPr>
        <w:t>ребенка</w:t>
      </w:r>
      <w:r>
        <w:t xml:space="preserve"> </w:t>
      </w:r>
      <w:r>
        <w:rPr>
          <w:color w:val="000000"/>
          <w:sz w:val="24"/>
        </w:rPr>
        <w:t>с</w:t>
      </w:r>
      <w:r>
        <w:rPr>
          <w:color w:val="000000"/>
          <w:spacing w:val="54"/>
          <w:sz w:val="24"/>
        </w:rPr>
        <w:t xml:space="preserve"> </w:t>
      </w:r>
      <w:r>
        <w:rPr>
          <w:color w:val="000000"/>
          <w:sz w:val="24"/>
        </w:rPr>
        <w:t>ОВЗ</w:t>
      </w:r>
      <w:r>
        <w:rPr>
          <w:color w:val="000000"/>
          <w:spacing w:val="55"/>
          <w:sz w:val="24"/>
        </w:rPr>
        <w:t xml:space="preserve"> </w:t>
      </w:r>
      <w:r>
        <w:rPr>
          <w:color w:val="000000"/>
          <w:sz w:val="24"/>
        </w:rPr>
        <w:t>всеми</w:t>
      </w:r>
      <w:r>
        <w:rPr>
          <w:color w:val="000000"/>
          <w:spacing w:val="56"/>
          <w:sz w:val="24"/>
        </w:rPr>
        <w:t xml:space="preserve"> </w:t>
      </w:r>
      <w:r>
        <w:rPr>
          <w:color w:val="000000"/>
          <w:sz w:val="24"/>
        </w:rPr>
        <w:t>специалистами,</w:t>
      </w:r>
      <w:r>
        <w:rPr>
          <w:color w:val="000000"/>
          <w:spacing w:val="55"/>
          <w:sz w:val="24"/>
        </w:rPr>
        <w:t xml:space="preserve"> </w:t>
      </w:r>
      <w:r>
        <w:rPr>
          <w:color w:val="000000"/>
          <w:sz w:val="24"/>
        </w:rPr>
        <w:t>и</w:t>
      </w:r>
      <w:r>
        <w:rPr>
          <w:color w:val="000000"/>
          <w:spacing w:val="56"/>
          <w:sz w:val="24"/>
        </w:rPr>
        <w:t xml:space="preserve"> </w:t>
      </w:r>
      <w:r>
        <w:rPr>
          <w:color w:val="000000"/>
          <w:sz w:val="24"/>
        </w:rPr>
        <w:t>охватывает</w:t>
      </w:r>
      <w:r>
        <w:rPr>
          <w:color w:val="000000"/>
          <w:spacing w:val="56"/>
          <w:sz w:val="24"/>
        </w:rPr>
        <w:t xml:space="preserve"> </w:t>
      </w:r>
      <w:r>
        <w:rPr>
          <w:color w:val="000000"/>
          <w:sz w:val="24"/>
        </w:rPr>
        <w:t>познавательную</w:t>
      </w:r>
      <w:r>
        <w:rPr>
          <w:color w:val="000000"/>
          <w:spacing w:val="56"/>
          <w:sz w:val="24"/>
        </w:rPr>
        <w:t xml:space="preserve"> </w:t>
      </w:r>
      <w:r>
        <w:rPr>
          <w:color w:val="000000"/>
          <w:sz w:val="24"/>
        </w:rPr>
        <w:t>деятельность,</w:t>
      </w:r>
      <w:r>
        <w:rPr>
          <w:color w:val="000000"/>
          <w:spacing w:val="52"/>
          <w:sz w:val="24"/>
        </w:rPr>
        <w:t xml:space="preserve"> </w:t>
      </w:r>
      <w:r>
        <w:rPr>
          <w:color w:val="000000"/>
          <w:sz w:val="24"/>
        </w:rPr>
        <w:t>поведение,</w:t>
      </w:r>
      <w:r>
        <w:rPr>
          <w:color w:val="000000"/>
          <w:spacing w:val="55"/>
          <w:sz w:val="24"/>
        </w:rPr>
        <w:t xml:space="preserve"> </w:t>
      </w:r>
      <w:r>
        <w:rPr>
          <w:color w:val="000000"/>
          <w:spacing w:val="2"/>
          <w:sz w:val="24"/>
        </w:rPr>
        <w:t>эмоции,</w:t>
      </w:r>
      <w:r>
        <w:t xml:space="preserve"> </w:t>
      </w:r>
      <w:r>
        <w:rPr>
          <w:color w:val="000000"/>
          <w:sz w:val="24"/>
        </w:rPr>
        <w:t>волю,</w:t>
      </w:r>
      <w:r>
        <w:rPr>
          <w:color w:val="000000"/>
          <w:spacing w:val="36"/>
          <w:sz w:val="24"/>
        </w:rPr>
        <w:t xml:space="preserve"> </w:t>
      </w:r>
      <w:r>
        <w:rPr>
          <w:color w:val="000000"/>
          <w:sz w:val="24"/>
        </w:rPr>
        <w:t>состояние</w:t>
      </w:r>
      <w:r>
        <w:rPr>
          <w:color w:val="000000"/>
          <w:spacing w:val="35"/>
          <w:sz w:val="24"/>
        </w:rPr>
        <w:t xml:space="preserve"> </w:t>
      </w:r>
      <w:r>
        <w:rPr>
          <w:color w:val="000000"/>
          <w:sz w:val="24"/>
        </w:rPr>
        <w:t>зрения,</w:t>
      </w:r>
      <w:r>
        <w:rPr>
          <w:color w:val="000000"/>
          <w:spacing w:val="36"/>
          <w:sz w:val="24"/>
        </w:rPr>
        <w:t xml:space="preserve"> </w:t>
      </w:r>
      <w:r>
        <w:rPr>
          <w:color w:val="000000"/>
          <w:sz w:val="24"/>
        </w:rPr>
        <w:t>слуха,</w:t>
      </w:r>
      <w:r>
        <w:rPr>
          <w:color w:val="000000"/>
          <w:spacing w:val="36"/>
          <w:sz w:val="24"/>
        </w:rPr>
        <w:t xml:space="preserve"> </w:t>
      </w:r>
      <w:r>
        <w:rPr>
          <w:color w:val="000000"/>
          <w:sz w:val="24"/>
        </w:rPr>
        <w:t>двигательной</w:t>
      </w:r>
      <w:r>
        <w:rPr>
          <w:color w:val="000000"/>
          <w:spacing w:val="34"/>
          <w:sz w:val="24"/>
        </w:rPr>
        <w:t xml:space="preserve"> </w:t>
      </w:r>
      <w:r>
        <w:rPr>
          <w:color w:val="000000"/>
          <w:sz w:val="24"/>
        </w:rPr>
        <w:t>сферы,</w:t>
      </w:r>
      <w:r>
        <w:rPr>
          <w:color w:val="000000"/>
          <w:spacing w:val="36"/>
          <w:sz w:val="24"/>
        </w:rPr>
        <w:t xml:space="preserve"> </w:t>
      </w:r>
      <w:r>
        <w:rPr>
          <w:color w:val="000000"/>
          <w:sz w:val="24"/>
        </w:rPr>
        <w:t>соматическое</w:t>
      </w:r>
      <w:r>
        <w:rPr>
          <w:color w:val="000000"/>
          <w:spacing w:val="37"/>
          <w:sz w:val="24"/>
        </w:rPr>
        <w:t xml:space="preserve"> </w:t>
      </w:r>
      <w:r>
        <w:rPr>
          <w:color w:val="000000"/>
          <w:sz w:val="24"/>
        </w:rPr>
        <w:t>состояние,</w:t>
      </w:r>
      <w:r>
        <w:rPr>
          <w:color w:val="000000"/>
          <w:spacing w:val="36"/>
          <w:sz w:val="24"/>
        </w:rPr>
        <w:t xml:space="preserve"> </w:t>
      </w:r>
      <w:r>
        <w:rPr>
          <w:color w:val="000000"/>
          <w:sz w:val="24"/>
        </w:rPr>
        <w:t>неврологический</w:t>
      </w:r>
      <w:r>
        <w:t xml:space="preserve"> </w:t>
      </w:r>
      <w:r>
        <w:rPr>
          <w:color w:val="000000"/>
          <w:sz w:val="24"/>
        </w:rPr>
        <w:t>статус.</w:t>
      </w:r>
    </w:p>
    <w:p w14:paraId="0A78FBDA"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Изучение</w:t>
      </w:r>
      <w:r>
        <w:rPr>
          <w:color w:val="000000"/>
          <w:spacing w:val="131"/>
          <w:sz w:val="24"/>
        </w:rPr>
        <w:t xml:space="preserve"> </w:t>
      </w:r>
      <w:r>
        <w:rPr>
          <w:color w:val="000000"/>
          <w:sz w:val="24"/>
        </w:rPr>
        <w:t>ребенка</w:t>
      </w:r>
      <w:r>
        <w:rPr>
          <w:color w:val="000000"/>
          <w:spacing w:val="130"/>
          <w:sz w:val="24"/>
        </w:rPr>
        <w:t xml:space="preserve"> </w:t>
      </w:r>
      <w:r>
        <w:rPr>
          <w:color w:val="000000"/>
          <w:sz w:val="24"/>
        </w:rPr>
        <w:t>включает</w:t>
      </w:r>
      <w:r>
        <w:rPr>
          <w:color w:val="000000"/>
          <w:spacing w:val="132"/>
          <w:sz w:val="24"/>
        </w:rPr>
        <w:t xml:space="preserve"> </w:t>
      </w:r>
      <w:r>
        <w:rPr>
          <w:color w:val="000000"/>
          <w:sz w:val="24"/>
        </w:rPr>
        <w:t>медицинское</w:t>
      </w:r>
      <w:r>
        <w:rPr>
          <w:color w:val="000000"/>
          <w:spacing w:val="131"/>
          <w:sz w:val="24"/>
        </w:rPr>
        <w:t xml:space="preserve"> </w:t>
      </w:r>
      <w:r>
        <w:rPr>
          <w:color w:val="000000"/>
          <w:sz w:val="24"/>
        </w:rPr>
        <w:t>и</w:t>
      </w:r>
      <w:r>
        <w:rPr>
          <w:color w:val="000000"/>
          <w:spacing w:val="133"/>
          <w:sz w:val="24"/>
        </w:rPr>
        <w:t xml:space="preserve"> </w:t>
      </w:r>
      <w:r>
        <w:rPr>
          <w:color w:val="000000"/>
          <w:spacing w:val="1"/>
          <w:sz w:val="24"/>
        </w:rPr>
        <w:t>психолого</w:t>
      </w:r>
      <w:r>
        <w:rPr>
          <w:color w:val="000000"/>
          <w:sz w:val="24"/>
        </w:rPr>
        <w:t>-</w:t>
      </w:r>
      <w:r>
        <w:rPr>
          <w:color w:val="000000"/>
          <w:spacing w:val="131"/>
          <w:sz w:val="24"/>
        </w:rPr>
        <w:t xml:space="preserve"> </w:t>
      </w:r>
      <w:r>
        <w:rPr>
          <w:color w:val="000000"/>
          <w:sz w:val="24"/>
        </w:rPr>
        <w:t>педагогическое</w:t>
      </w:r>
      <w:r>
        <w:rPr>
          <w:color w:val="000000"/>
          <w:spacing w:val="131"/>
          <w:sz w:val="24"/>
        </w:rPr>
        <w:t xml:space="preserve"> </w:t>
      </w:r>
      <w:r>
        <w:rPr>
          <w:color w:val="000000"/>
          <w:sz w:val="24"/>
        </w:rPr>
        <w:t>обследование.</w:t>
      </w:r>
    </w:p>
    <w:p w14:paraId="5E627F49"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Медицинское</w:t>
      </w:r>
      <w:r>
        <w:rPr>
          <w:color w:val="000000"/>
          <w:spacing w:val="6"/>
          <w:sz w:val="24"/>
        </w:rPr>
        <w:t xml:space="preserve"> </w:t>
      </w:r>
      <w:r>
        <w:rPr>
          <w:color w:val="000000"/>
          <w:sz w:val="24"/>
        </w:rPr>
        <w:t>обследование</w:t>
      </w:r>
      <w:r>
        <w:rPr>
          <w:color w:val="000000"/>
          <w:spacing w:val="6"/>
          <w:sz w:val="24"/>
        </w:rPr>
        <w:t xml:space="preserve"> </w:t>
      </w:r>
      <w:r>
        <w:rPr>
          <w:color w:val="000000"/>
          <w:sz w:val="24"/>
        </w:rPr>
        <w:t>начинается</w:t>
      </w:r>
      <w:r>
        <w:rPr>
          <w:color w:val="000000"/>
          <w:spacing w:val="7"/>
          <w:sz w:val="24"/>
        </w:rPr>
        <w:t xml:space="preserve"> </w:t>
      </w:r>
      <w:r>
        <w:rPr>
          <w:color w:val="000000"/>
          <w:sz w:val="24"/>
        </w:rPr>
        <w:t>с</w:t>
      </w:r>
      <w:r>
        <w:rPr>
          <w:color w:val="000000"/>
          <w:spacing w:val="6"/>
          <w:sz w:val="24"/>
        </w:rPr>
        <w:t xml:space="preserve"> </w:t>
      </w:r>
      <w:r>
        <w:rPr>
          <w:color w:val="000000"/>
          <w:spacing w:val="1"/>
          <w:sz w:val="24"/>
        </w:rPr>
        <w:t>изучения</w:t>
      </w:r>
      <w:r>
        <w:rPr>
          <w:color w:val="000000"/>
          <w:spacing w:val="6"/>
          <w:sz w:val="24"/>
        </w:rPr>
        <w:t xml:space="preserve"> </w:t>
      </w:r>
      <w:r>
        <w:rPr>
          <w:color w:val="000000"/>
          <w:sz w:val="24"/>
        </w:rPr>
        <w:t>данных</w:t>
      </w:r>
      <w:r>
        <w:rPr>
          <w:color w:val="000000"/>
          <w:spacing w:val="9"/>
          <w:sz w:val="24"/>
        </w:rPr>
        <w:t xml:space="preserve"> </w:t>
      </w:r>
      <w:r>
        <w:rPr>
          <w:color w:val="000000"/>
          <w:sz w:val="24"/>
        </w:rPr>
        <w:t>анамнеза.</w:t>
      </w:r>
      <w:r>
        <w:rPr>
          <w:color w:val="000000"/>
          <w:spacing w:val="7"/>
          <w:sz w:val="24"/>
        </w:rPr>
        <w:t xml:space="preserve"> </w:t>
      </w:r>
      <w:r>
        <w:rPr>
          <w:color w:val="000000"/>
          <w:sz w:val="24"/>
        </w:rPr>
        <w:t>Анамнез</w:t>
      </w:r>
      <w:r>
        <w:rPr>
          <w:color w:val="000000"/>
          <w:spacing w:val="8"/>
          <w:sz w:val="24"/>
        </w:rPr>
        <w:t xml:space="preserve"> </w:t>
      </w:r>
      <w:r>
        <w:rPr>
          <w:color w:val="000000"/>
          <w:sz w:val="24"/>
        </w:rPr>
        <w:t>собирается</w:t>
      </w:r>
      <w:r>
        <w:rPr>
          <w:color w:val="000000"/>
          <w:spacing w:val="7"/>
          <w:sz w:val="24"/>
        </w:rPr>
        <w:t xml:space="preserve"> </w:t>
      </w:r>
      <w:r>
        <w:rPr>
          <w:color w:val="000000"/>
          <w:sz w:val="24"/>
        </w:rPr>
        <w:t>врачом</w:t>
      </w:r>
    </w:p>
    <w:p w14:paraId="03B9E9F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w:t>
      </w:r>
      <w:r>
        <w:rPr>
          <w:color w:val="000000"/>
          <w:spacing w:val="56"/>
          <w:sz w:val="24"/>
        </w:rPr>
        <w:t xml:space="preserve"> </w:t>
      </w:r>
      <w:r>
        <w:rPr>
          <w:color w:val="000000"/>
          <w:sz w:val="24"/>
        </w:rPr>
        <w:t>составляется</w:t>
      </w:r>
      <w:r>
        <w:rPr>
          <w:color w:val="000000"/>
          <w:spacing w:val="55"/>
          <w:sz w:val="24"/>
        </w:rPr>
        <w:t xml:space="preserve"> </w:t>
      </w:r>
      <w:r>
        <w:rPr>
          <w:color w:val="000000"/>
          <w:spacing w:val="1"/>
          <w:sz w:val="24"/>
        </w:rPr>
        <w:t>на</w:t>
      </w:r>
      <w:r>
        <w:rPr>
          <w:color w:val="000000"/>
          <w:spacing w:val="55"/>
          <w:sz w:val="24"/>
        </w:rPr>
        <w:t xml:space="preserve"> </w:t>
      </w:r>
      <w:r>
        <w:rPr>
          <w:color w:val="000000"/>
          <w:sz w:val="24"/>
        </w:rPr>
        <w:t>основании</w:t>
      </w:r>
      <w:r>
        <w:rPr>
          <w:color w:val="000000"/>
          <w:spacing w:val="56"/>
          <w:sz w:val="24"/>
        </w:rPr>
        <w:t xml:space="preserve"> </w:t>
      </w:r>
      <w:r>
        <w:rPr>
          <w:color w:val="000000"/>
          <w:sz w:val="24"/>
        </w:rPr>
        <w:t>ознакомления</w:t>
      </w:r>
      <w:r>
        <w:rPr>
          <w:color w:val="000000"/>
          <w:spacing w:val="53"/>
          <w:sz w:val="24"/>
        </w:rPr>
        <w:t xml:space="preserve"> </w:t>
      </w:r>
      <w:r>
        <w:rPr>
          <w:color w:val="000000"/>
          <w:sz w:val="24"/>
        </w:rPr>
        <w:t>с</w:t>
      </w:r>
      <w:r>
        <w:rPr>
          <w:color w:val="000000"/>
          <w:spacing w:val="54"/>
          <w:sz w:val="24"/>
        </w:rPr>
        <w:t xml:space="preserve"> </w:t>
      </w:r>
      <w:r>
        <w:rPr>
          <w:color w:val="000000"/>
          <w:sz w:val="24"/>
        </w:rPr>
        <w:t>документацией</w:t>
      </w:r>
      <w:r>
        <w:rPr>
          <w:color w:val="000000"/>
          <w:spacing w:val="56"/>
          <w:sz w:val="24"/>
        </w:rPr>
        <w:t xml:space="preserve"> </w:t>
      </w:r>
      <w:r>
        <w:rPr>
          <w:color w:val="000000"/>
          <w:sz w:val="24"/>
        </w:rPr>
        <w:t>ребенка</w:t>
      </w:r>
      <w:r>
        <w:rPr>
          <w:color w:val="000000"/>
          <w:spacing w:val="54"/>
          <w:sz w:val="24"/>
        </w:rPr>
        <w:t xml:space="preserve"> </w:t>
      </w:r>
      <w:r>
        <w:rPr>
          <w:color w:val="000000"/>
          <w:sz w:val="24"/>
        </w:rPr>
        <w:t>и</w:t>
      </w:r>
      <w:r>
        <w:rPr>
          <w:color w:val="000000"/>
          <w:spacing w:val="56"/>
          <w:sz w:val="24"/>
        </w:rPr>
        <w:t xml:space="preserve"> </w:t>
      </w:r>
      <w:r>
        <w:rPr>
          <w:color w:val="000000"/>
          <w:sz w:val="24"/>
        </w:rPr>
        <w:t>беседы</w:t>
      </w:r>
      <w:r>
        <w:rPr>
          <w:color w:val="000000"/>
          <w:spacing w:val="55"/>
          <w:sz w:val="24"/>
        </w:rPr>
        <w:t xml:space="preserve"> </w:t>
      </w:r>
      <w:r>
        <w:rPr>
          <w:color w:val="000000"/>
          <w:sz w:val="24"/>
        </w:rPr>
        <w:t>с</w:t>
      </w:r>
      <w:r>
        <w:rPr>
          <w:color w:val="000000"/>
          <w:spacing w:val="54"/>
          <w:sz w:val="24"/>
        </w:rPr>
        <w:t xml:space="preserve"> </w:t>
      </w:r>
      <w:r>
        <w:rPr>
          <w:color w:val="000000"/>
          <w:sz w:val="24"/>
        </w:rPr>
        <w:t>родителями</w:t>
      </w:r>
    </w:p>
    <w:p w14:paraId="0E5259EB"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(лицами,</w:t>
      </w:r>
      <w:r>
        <w:rPr>
          <w:color w:val="000000"/>
          <w:spacing w:val="160"/>
          <w:sz w:val="24"/>
        </w:rPr>
        <w:t xml:space="preserve"> </w:t>
      </w:r>
      <w:r>
        <w:rPr>
          <w:color w:val="000000"/>
          <w:spacing w:val="-1"/>
          <w:sz w:val="24"/>
        </w:rPr>
        <w:t>их</w:t>
      </w:r>
      <w:r>
        <w:rPr>
          <w:color w:val="000000"/>
          <w:spacing w:val="162"/>
          <w:sz w:val="24"/>
        </w:rPr>
        <w:t xml:space="preserve"> </w:t>
      </w:r>
      <w:r>
        <w:rPr>
          <w:color w:val="000000"/>
          <w:sz w:val="24"/>
        </w:rPr>
        <w:t>заменяющими).</w:t>
      </w:r>
      <w:r>
        <w:rPr>
          <w:color w:val="000000"/>
          <w:spacing w:val="160"/>
          <w:sz w:val="24"/>
        </w:rPr>
        <w:t xml:space="preserve"> </w:t>
      </w:r>
      <w:r>
        <w:rPr>
          <w:color w:val="000000"/>
          <w:sz w:val="24"/>
        </w:rPr>
        <w:t>Личный</w:t>
      </w:r>
      <w:r>
        <w:rPr>
          <w:color w:val="000000"/>
          <w:spacing w:val="159"/>
          <w:sz w:val="24"/>
        </w:rPr>
        <w:t xml:space="preserve"> </w:t>
      </w:r>
      <w:r>
        <w:rPr>
          <w:color w:val="000000"/>
          <w:spacing w:val="-1"/>
          <w:sz w:val="24"/>
        </w:rPr>
        <w:t>анамнез</w:t>
      </w:r>
      <w:r>
        <w:rPr>
          <w:color w:val="000000"/>
          <w:spacing w:val="162"/>
          <w:sz w:val="24"/>
        </w:rPr>
        <w:t xml:space="preserve"> </w:t>
      </w:r>
      <w:r>
        <w:rPr>
          <w:color w:val="000000"/>
          <w:sz w:val="24"/>
        </w:rPr>
        <w:t>ребенка</w:t>
      </w:r>
      <w:r>
        <w:rPr>
          <w:color w:val="000000"/>
          <w:spacing w:val="166"/>
          <w:sz w:val="24"/>
        </w:rPr>
        <w:t xml:space="preserve"> </w:t>
      </w:r>
      <w:r>
        <w:rPr>
          <w:color w:val="000000"/>
          <w:sz w:val="24"/>
        </w:rPr>
        <w:t>содержит</w:t>
      </w:r>
      <w:r>
        <w:rPr>
          <w:color w:val="000000"/>
          <w:spacing w:val="161"/>
          <w:sz w:val="24"/>
        </w:rPr>
        <w:t xml:space="preserve"> </w:t>
      </w:r>
      <w:r>
        <w:rPr>
          <w:color w:val="000000"/>
          <w:spacing w:val="-1"/>
          <w:sz w:val="24"/>
        </w:rPr>
        <w:t>следующие</w:t>
      </w:r>
      <w:r>
        <w:rPr>
          <w:color w:val="000000"/>
          <w:spacing w:val="160"/>
          <w:sz w:val="24"/>
        </w:rPr>
        <w:t xml:space="preserve"> </w:t>
      </w:r>
      <w:r>
        <w:rPr>
          <w:color w:val="000000"/>
          <w:sz w:val="24"/>
        </w:rPr>
        <w:t>сведения:</w:t>
      </w:r>
    </w:p>
    <w:p w14:paraId="08503908"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особенности</w:t>
      </w:r>
      <w:r>
        <w:rPr>
          <w:color w:val="000000"/>
          <w:spacing w:val="44"/>
          <w:sz w:val="24"/>
        </w:rPr>
        <w:t xml:space="preserve"> </w:t>
      </w:r>
      <w:r>
        <w:rPr>
          <w:color w:val="000000"/>
          <w:sz w:val="24"/>
        </w:rPr>
        <w:t>беременности</w:t>
      </w:r>
      <w:r>
        <w:rPr>
          <w:color w:val="000000"/>
          <w:spacing w:val="44"/>
          <w:sz w:val="24"/>
        </w:rPr>
        <w:t xml:space="preserve"> </w:t>
      </w:r>
      <w:r>
        <w:rPr>
          <w:color w:val="000000"/>
          <w:sz w:val="24"/>
        </w:rPr>
        <w:t>матери;</w:t>
      </w:r>
      <w:r>
        <w:rPr>
          <w:color w:val="000000"/>
          <w:spacing w:val="44"/>
          <w:sz w:val="24"/>
        </w:rPr>
        <w:t xml:space="preserve"> </w:t>
      </w:r>
      <w:r>
        <w:rPr>
          <w:color w:val="000000"/>
          <w:sz w:val="24"/>
        </w:rPr>
        <w:t>длительность</w:t>
      </w:r>
      <w:r>
        <w:rPr>
          <w:color w:val="000000"/>
          <w:spacing w:val="44"/>
          <w:sz w:val="24"/>
        </w:rPr>
        <w:t xml:space="preserve"> </w:t>
      </w:r>
      <w:r>
        <w:rPr>
          <w:color w:val="000000"/>
          <w:sz w:val="24"/>
        </w:rPr>
        <w:t>приема</w:t>
      </w:r>
      <w:r>
        <w:rPr>
          <w:color w:val="000000"/>
          <w:spacing w:val="42"/>
          <w:sz w:val="24"/>
        </w:rPr>
        <w:t xml:space="preserve"> </w:t>
      </w:r>
      <w:r>
        <w:rPr>
          <w:color w:val="000000"/>
          <w:sz w:val="24"/>
        </w:rPr>
        <w:t>лекарственных</w:t>
      </w:r>
      <w:r>
        <w:rPr>
          <w:color w:val="000000"/>
          <w:spacing w:val="45"/>
          <w:sz w:val="24"/>
        </w:rPr>
        <w:t xml:space="preserve"> </w:t>
      </w:r>
      <w:r>
        <w:rPr>
          <w:color w:val="000000"/>
          <w:sz w:val="24"/>
        </w:rPr>
        <w:t>препаратов</w:t>
      </w:r>
      <w:r>
        <w:rPr>
          <w:color w:val="000000"/>
          <w:spacing w:val="42"/>
          <w:sz w:val="24"/>
        </w:rPr>
        <w:t xml:space="preserve"> </w:t>
      </w:r>
      <w:r>
        <w:rPr>
          <w:color w:val="000000"/>
          <w:sz w:val="24"/>
        </w:rPr>
        <w:t>и</w:t>
      </w:r>
      <w:r>
        <w:rPr>
          <w:color w:val="000000"/>
          <w:spacing w:val="44"/>
          <w:sz w:val="24"/>
        </w:rPr>
        <w:t xml:space="preserve"> </w:t>
      </w:r>
      <w:r>
        <w:rPr>
          <w:color w:val="000000"/>
          <w:sz w:val="24"/>
        </w:rPr>
        <w:t>влияние</w:t>
      </w:r>
    </w:p>
    <w:p w14:paraId="08A8A547"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вредных</w:t>
      </w:r>
      <w:r>
        <w:rPr>
          <w:color w:val="000000"/>
          <w:spacing w:val="81"/>
          <w:sz w:val="24"/>
        </w:rPr>
        <w:t xml:space="preserve"> </w:t>
      </w:r>
      <w:r>
        <w:rPr>
          <w:color w:val="000000"/>
          <w:sz w:val="24"/>
        </w:rPr>
        <w:t>факторов</w:t>
      </w:r>
      <w:r>
        <w:rPr>
          <w:color w:val="000000"/>
          <w:spacing w:val="76"/>
          <w:sz w:val="24"/>
        </w:rPr>
        <w:t xml:space="preserve"> </w:t>
      </w:r>
      <w:r>
        <w:rPr>
          <w:color w:val="000000"/>
          <w:spacing w:val="1"/>
          <w:sz w:val="24"/>
        </w:rPr>
        <w:t>на</w:t>
      </w:r>
      <w:r>
        <w:rPr>
          <w:color w:val="000000"/>
          <w:spacing w:val="77"/>
          <w:sz w:val="24"/>
        </w:rPr>
        <w:t xml:space="preserve"> </w:t>
      </w:r>
      <w:r>
        <w:rPr>
          <w:color w:val="000000"/>
          <w:sz w:val="24"/>
        </w:rPr>
        <w:t>беременность;</w:t>
      </w:r>
      <w:r>
        <w:rPr>
          <w:color w:val="000000"/>
          <w:spacing w:val="80"/>
          <w:sz w:val="24"/>
        </w:rPr>
        <w:t xml:space="preserve"> </w:t>
      </w:r>
      <w:r>
        <w:rPr>
          <w:color w:val="000000"/>
          <w:sz w:val="24"/>
        </w:rPr>
        <w:t>особенности</w:t>
      </w:r>
      <w:r>
        <w:rPr>
          <w:color w:val="000000"/>
          <w:spacing w:val="80"/>
          <w:sz w:val="24"/>
        </w:rPr>
        <w:t xml:space="preserve"> </w:t>
      </w:r>
      <w:r>
        <w:rPr>
          <w:color w:val="000000"/>
          <w:sz w:val="24"/>
        </w:rPr>
        <w:t>родов;</w:t>
      </w:r>
      <w:r>
        <w:rPr>
          <w:color w:val="000000"/>
          <w:spacing w:val="77"/>
          <w:sz w:val="24"/>
        </w:rPr>
        <w:t xml:space="preserve"> </w:t>
      </w:r>
      <w:r>
        <w:rPr>
          <w:color w:val="000000"/>
          <w:sz w:val="24"/>
        </w:rPr>
        <w:t>характер</w:t>
      </w:r>
      <w:r>
        <w:rPr>
          <w:color w:val="000000"/>
          <w:spacing w:val="79"/>
          <w:sz w:val="24"/>
        </w:rPr>
        <w:t xml:space="preserve"> </w:t>
      </w:r>
      <w:r>
        <w:rPr>
          <w:color w:val="000000"/>
          <w:sz w:val="24"/>
        </w:rPr>
        <w:t>помощи</w:t>
      </w:r>
      <w:r>
        <w:rPr>
          <w:color w:val="000000"/>
          <w:spacing w:val="80"/>
          <w:sz w:val="24"/>
        </w:rPr>
        <w:t xml:space="preserve"> </w:t>
      </w:r>
      <w:r>
        <w:rPr>
          <w:color w:val="000000"/>
          <w:sz w:val="24"/>
        </w:rPr>
        <w:t>во</w:t>
      </w:r>
      <w:r>
        <w:rPr>
          <w:color w:val="000000"/>
          <w:spacing w:val="79"/>
          <w:sz w:val="24"/>
        </w:rPr>
        <w:t xml:space="preserve"> </w:t>
      </w:r>
      <w:r>
        <w:rPr>
          <w:color w:val="000000"/>
          <w:spacing w:val="-1"/>
          <w:sz w:val="24"/>
        </w:rPr>
        <w:t>время</w:t>
      </w:r>
      <w:r>
        <w:rPr>
          <w:color w:val="000000"/>
          <w:spacing w:val="79"/>
          <w:sz w:val="24"/>
        </w:rPr>
        <w:t xml:space="preserve"> </w:t>
      </w:r>
      <w:r>
        <w:rPr>
          <w:color w:val="000000"/>
          <w:sz w:val="24"/>
        </w:rPr>
        <w:t>родов;</w:t>
      </w:r>
    </w:p>
    <w:p w14:paraId="48D93F3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наличие</w:t>
      </w:r>
      <w:r>
        <w:rPr>
          <w:color w:val="000000"/>
          <w:spacing w:val="56"/>
          <w:sz w:val="24"/>
        </w:rPr>
        <w:t xml:space="preserve"> </w:t>
      </w:r>
      <w:r>
        <w:rPr>
          <w:color w:val="000000"/>
          <w:sz w:val="24"/>
        </w:rPr>
        <w:t>у</w:t>
      </w:r>
      <w:r>
        <w:rPr>
          <w:color w:val="000000"/>
          <w:spacing w:val="48"/>
          <w:sz w:val="24"/>
        </w:rPr>
        <w:t xml:space="preserve"> </w:t>
      </w:r>
      <w:r>
        <w:rPr>
          <w:color w:val="000000"/>
          <w:sz w:val="24"/>
        </w:rPr>
        <w:t>ребенка</w:t>
      </w:r>
      <w:r>
        <w:rPr>
          <w:color w:val="000000"/>
          <w:spacing w:val="54"/>
          <w:sz w:val="24"/>
        </w:rPr>
        <w:t xml:space="preserve"> </w:t>
      </w:r>
      <w:r>
        <w:rPr>
          <w:color w:val="000000"/>
          <w:sz w:val="24"/>
        </w:rPr>
        <w:t>врожденных</w:t>
      </w:r>
      <w:r>
        <w:rPr>
          <w:color w:val="000000"/>
          <w:spacing w:val="54"/>
          <w:sz w:val="24"/>
        </w:rPr>
        <w:t xml:space="preserve"> </w:t>
      </w:r>
      <w:r>
        <w:rPr>
          <w:color w:val="000000"/>
          <w:sz w:val="24"/>
        </w:rPr>
        <w:t>пороков</w:t>
      </w:r>
      <w:r>
        <w:rPr>
          <w:color w:val="000000"/>
          <w:spacing w:val="55"/>
          <w:sz w:val="24"/>
        </w:rPr>
        <w:t xml:space="preserve"> </w:t>
      </w:r>
      <w:r>
        <w:rPr>
          <w:color w:val="000000"/>
          <w:sz w:val="24"/>
        </w:rPr>
        <w:t>развития,</w:t>
      </w:r>
      <w:r>
        <w:rPr>
          <w:color w:val="000000"/>
          <w:spacing w:val="53"/>
          <w:sz w:val="24"/>
        </w:rPr>
        <w:t xml:space="preserve"> </w:t>
      </w:r>
      <w:r>
        <w:rPr>
          <w:color w:val="000000"/>
          <w:spacing w:val="-1"/>
          <w:sz w:val="24"/>
        </w:rPr>
        <w:t>судорог</w:t>
      </w:r>
      <w:r>
        <w:rPr>
          <w:color w:val="000000"/>
          <w:spacing w:val="62"/>
          <w:sz w:val="24"/>
        </w:rPr>
        <w:t xml:space="preserve"> </w:t>
      </w:r>
      <w:r>
        <w:rPr>
          <w:color w:val="000000"/>
          <w:sz w:val="24"/>
        </w:rPr>
        <w:t>и</w:t>
      </w:r>
      <w:r>
        <w:rPr>
          <w:color w:val="000000"/>
          <w:spacing w:val="56"/>
          <w:sz w:val="24"/>
        </w:rPr>
        <w:t xml:space="preserve"> </w:t>
      </w:r>
      <w:r>
        <w:rPr>
          <w:color w:val="000000"/>
          <w:sz w:val="24"/>
        </w:rPr>
        <w:t>др.;</w:t>
      </w:r>
      <w:r>
        <w:rPr>
          <w:color w:val="000000"/>
          <w:spacing w:val="53"/>
          <w:sz w:val="24"/>
        </w:rPr>
        <w:t xml:space="preserve"> </w:t>
      </w:r>
      <w:r>
        <w:rPr>
          <w:color w:val="000000"/>
          <w:spacing w:val="-1"/>
          <w:sz w:val="24"/>
        </w:rPr>
        <w:t>вес</w:t>
      </w:r>
      <w:r>
        <w:rPr>
          <w:color w:val="000000"/>
          <w:spacing w:val="55"/>
          <w:sz w:val="24"/>
        </w:rPr>
        <w:t xml:space="preserve"> </w:t>
      </w:r>
      <w:r>
        <w:rPr>
          <w:color w:val="000000"/>
          <w:sz w:val="24"/>
        </w:rPr>
        <w:t>ребенка</w:t>
      </w:r>
      <w:r>
        <w:rPr>
          <w:color w:val="000000"/>
          <w:spacing w:val="54"/>
          <w:sz w:val="24"/>
        </w:rPr>
        <w:t xml:space="preserve"> </w:t>
      </w:r>
      <w:r>
        <w:rPr>
          <w:color w:val="000000"/>
          <w:sz w:val="24"/>
        </w:rPr>
        <w:t>при</w:t>
      </w:r>
      <w:r>
        <w:rPr>
          <w:color w:val="000000"/>
          <w:spacing w:val="55"/>
          <w:sz w:val="24"/>
        </w:rPr>
        <w:t xml:space="preserve"> </w:t>
      </w:r>
      <w:r>
        <w:rPr>
          <w:color w:val="000000"/>
          <w:sz w:val="24"/>
        </w:rPr>
        <w:t>рождении,</w:t>
      </w:r>
    </w:p>
    <w:p w14:paraId="515A8063"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1"/>
          <w:sz w:val="24"/>
        </w:rPr>
        <w:t>время</w:t>
      </w:r>
      <w:r>
        <w:rPr>
          <w:color w:val="000000"/>
          <w:spacing w:val="46"/>
          <w:sz w:val="24"/>
        </w:rPr>
        <w:t xml:space="preserve"> </w:t>
      </w:r>
      <w:r>
        <w:rPr>
          <w:color w:val="000000"/>
          <w:sz w:val="24"/>
        </w:rPr>
        <w:t>начала</w:t>
      </w:r>
      <w:r>
        <w:rPr>
          <w:color w:val="000000"/>
          <w:spacing w:val="45"/>
          <w:sz w:val="24"/>
        </w:rPr>
        <w:t xml:space="preserve"> </w:t>
      </w:r>
      <w:r>
        <w:rPr>
          <w:color w:val="000000"/>
          <w:sz w:val="24"/>
        </w:rPr>
        <w:t>кормления,</w:t>
      </w:r>
      <w:r>
        <w:rPr>
          <w:color w:val="000000"/>
          <w:spacing w:val="45"/>
          <w:sz w:val="24"/>
        </w:rPr>
        <w:t xml:space="preserve"> </w:t>
      </w:r>
      <w:r>
        <w:rPr>
          <w:color w:val="000000"/>
          <w:sz w:val="24"/>
        </w:rPr>
        <w:t>срок</w:t>
      </w:r>
      <w:r>
        <w:rPr>
          <w:color w:val="000000"/>
          <w:spacing w:val="44"/>
          <w:sz w:val="24"/>
        </w:rPr>
        <w:t xml:space="preserve"> </w:t>
      </w:r>
      <w:r>
        <w:rPr>
          <w:color w:val="000000"/>
          <w:sz w:val="24"/>
        </w:rPr>
        <w:t>пребывания</w:t>
      </w:r>
      <w:r>
        <w:rPr>
          <w:color w:val="000000"/>
          <w:spacing w:val="45"/>
          <w:sz w:val="24"/>
        </w:rPr>
        <w:t xml:space="preserve"> </w:t>
      </w:r>
      <w:r>
        <w:rPr>
          <w:color w:val="000000"/>
          <w:sz w:val="24"/>
        </w:rPr>
        <w:t>в</w:t>
      </w:r>
      <w:r>
        <w:rPr>
          <w:color w:val="000000"/>
          <w:spacing w:val="42"/>
          <w:sz w:val="24"/>
        </w:rPr>
        <w:t xml:space="preserve"> </w:t>
      </w:r>
      <w:r>
        <w:rPr>
          <w:color w:val="000000"/>
          <w:sz w:val="24"/>
        </w:rPr>
        <w:t>роддоме.</w:t>
      </w:r>
      <w:r>
        <w:rPr>
          <w:color w:val="000000"/>
          <w:spacing w:val="46"/>
          <w:sz w:val="24"/>
        </w:rPr>
        <w:t xml:space="preserve"> </w:t>
      </w:r>
      <w:r>
        <w:rPr>
          <w:color w:val="000000"/>
          <w:sz w:val="24"/>
        </w:rPr>
        <w:t>Перечисляются</w:t>
      </w:r>
      <w:r>
        <w:rPr>
          <w:color w:val="000000"/>
          <w:spacing w:val="45"/>
          <w:sz w:val="24"/>
        </w:rPr>
        <w:t xml:space="preserve"> </w:t>
      </w:r>
      <w:r>
        <w:rPr>
          <w:color w:val="000000"/>
          <w:sz w:val="24"/>
        </w:rPr>
        <w:t>перенесенные</w:t>
      </w:r>
      <w:r>
        <w:rPr>
          <w:color w:val="000000"/>
          <w:spacing w:val="44"/>
          <w:sz w:val="24"/>
        </w:rPr>
        <w:t xml:space="preserve"> </w:t>
      </w:r>
      <w:r>
        <w:rPr>
          <w:color w:val="000000"/>
          <w:sz w:val="24"/>
        </w:rPr>
        <w:t>ребенком</w:t>
      </w:r>
    </w:p>
    <w:p w14:paraId="17FC2F48"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заболевания,</w:t>
      </w:r>
      <w:r>
        <w:rPr>
          <w:color w:val="000000"/>
          <w:spacing w:val="151"/>
          <w:sz w:val="24"/>
        </w:rPr>
        <w:t xml:space="preserve"> </w:t>
      </w:r>
      <w:r>
        <w:rPr>
          <w:color w:val="000000"/>
          <w:sz w:val="24"/>
        </w:rPr>
        <w:t>особенности</w:t>
      </w:r>
      <w:r>
        <w:rPr>
          <w:color w:val="000000"/>
          <w:spacing w:val="152"/>
          <w:sz w:val="24"/>
        </w:rPr>
        <w:t xml:space="preserve"> </w:t>
      </w:r>
      <w:r>
        <w:rPr>
          <w:color w:val="000000"/>
          <w:sz w:val="24"/>
        </w:rPr>
        <w:t>лечения,</w:t>
      </w:r>
      <w:r>
        <w:rPr>
          <w:color w:val="000000"/>
          <w:spacing w:val="149"/>
          <w:sz w:val="24"/>
        </w:rPr>
        <w:t xml:space="preserve"> </w:t>
      </w:r>
      <w:r>
        <w:rPr>
          <w:color w:val="000000"/>
          <w:sz w:val="24"/>
        </w:rPr>
        <w:t>наличие</w:t>
      </w:r>
      <w:r>
        <w:rPr>
          <w:color w:val="000000"/>
          <w:spacing w:val="150"/>
          <w:sz w:val="24"/>
        </w:rPr>
        <w:t xml:space="preserve"> </w:t>
      </w:r>
      <w:r>
        <w:rPr>
          <w:color w:val="000000"/>
          <w:sz w:val="24"/>
        </w:rPr>
        <w:t>осложнений.</w:t>
      </w:r>
      <w:r>
        <w:rPr>
          <w:color w:val="000000"/>
          <w:spacing w:val="151"/>
          <w:sz w:val="24"/>
        </w:rPr>
        <w:t xml:space="preserve"> </w:t>
      </w:r>
      <w:r>
        <w:rPr>
          <w:color w:val="000000"/>
          <w:spacing w:val="-1"/>
          <w:sz w:val="24"/>
        </w:rPr>
        <w:t>Указывается,</w:t>
      </w:r>
      <w:r>
        <w:rPr>
          <w:color w:val="000000"/>
          <w:spacing w:val="152"/>
          <w:sz w:val="24"/>
        </w:rPr>
        <w:t xml:space="preserve"> </w:t>
      </w:r>
      <w:r>
        <w:rPr>
          <w:color w:val="000000"/>
          <w:sz w:val="24"/>
        </w:rPr>
        <w:t>где,</w:t>
      </w:r>
      <w:r>
        <w:rPr>
          <w:color w:val="000000"/>
          <w:spacing w:val="151"/>
          <w:sz w:val="24"/>
        </w:rPr>
        <w:t xml:space="preserve"> </w:t>
      </w:r>
      <w:r>
        <w:rPr>
          <w:color w:val="000000"/>
          <w:sz w:val="24"/>
        </w:rPr>
        <w:t>как</w:t>
      </w:r>
      <w:r>
        <w:rPr>
          <w:color w:val="000000"/>
          <w:spacing w:val="152"/>
          <w:sz w:val="24"/>
        </w:rPr>
        <w:t xml:space="preserve"> </w:t>
      </w:r>
      <w:r>
        <w:rPr>
          <w:color w:val="000000"/>
          <w:sz w:val="24"/>
        </w:rPr>
        <w:t>и</w:t>
      </w:r>
      <w:r>
        <w:rPr>
          <w:color w:val="000000"/>
          <w:spacing w:val="150"/>
          <w:sz w:val="24"/>
        </w:rPr>
        <w:t xml:space="preserve"> </w:t>
      </w:r>
      <w:r>
        <w:rPr>
          <w:color w:val="000000"/>
          <w:sz w:val="24"/>
        </w:rPr>
        <w:t>кем</w:t>
      </w:r>
    </w:p>
    <w:p w14:paraId="40AEA46A"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воспитывался</w:t>
      </w:r>
      <w:r>
        <w:rPr>
          <w:color w:val="000000"/>
          <w:spacing w:val="12"/>
          <w:sz w:val="24"/>
        </w:rPr>
        <w:t xml:space="preserve"> </w:t>
      </w:r>
      <w:r>
        <w:rPr>
          <w:color w:val="000000"/>
          <w:sz w:val="24"/>
        </w:rPr>
        <w:t>ребенок</w:t>
      </w:r>
      <w:r>
        <w:rPr>
          <w:color w:val="000000"/>
          <w:spacing w:val="12"/>
          <w:sz w:val="24"/>
        </w:rPr>
        <w:t xml:space="preserve"> </w:t>
      </w:r>
      <w:r>
        <w:rPr>
          <w:color w:val="000000"/>
          <w:sz w:val="24"/>
        </w:rPr>
        <w:t>до</w:t>
      </w:r>
      <w:r>
        <w:rPr>
          <w:color w:val="000000"/>
          <w:spacing w:val="12"/>
          <w:sz w:val="24"/>
        </w:rPr>
        <w:t xml:space="preserve"> </w:t>
      </w:r>
      <w:r>
        <w:rPr>
          <w:color w:val="000000"/>
          <w:sz w:val="24"/>
        </w:rPr>
        <w:t>момента</w:t>
      </w:r>
      <w:r>
        <w:rPr>
          <w:color w:val="000000"/>
          <w:spacing w:val="11"/>
          <w:sz w:val="24"/>
        </w:rPr>
        <w:t xml:space="preserve"> </w:t>
      </w:r>
      <w:r>
        <w:rPr>
          <w:color w:val="000000"/>
          <w:sz w:val="24"/>
        </w:rPr>
        <w:t>поступления</w:t>
      </w:r>
      <w:r>
        <w:rPr>
          <w:color w:val="000000"/>
          <w:spacing w:val="12"/>
          <w:sz w:val="24"/>
        </w:rPr>
        <w:t xml:space="preserve"> </w:t>
      </w:r>
      <w:r>
        <w:rPr>
          <w:color w:val="000000"/>
          <w:sz w:val="24"/>
        </w:rPr>
        <w:t>в</w:t>
      </w:r>
      <w:r>
        <w:rPr>
          <w:color w:val="000000"/>
          <w:spacing w:val="11"/>
          <w:sz w:val="24"/>
        </w:rPr>
        <w:t xml:space="preserve"> </w:t>
      </w:r>
      <w:r>
        <w:rPr>
          <w:color w:val="000000"/>
          <w:spacing w:val="1"/>
          <w:sz w:val="24"/>
        </w:rPr>
        <w:t>дошкольное</w:t>
      </w:r>
      <w:r>
        <w:rPr>
          <w:color w:val="000000"/>
          <w:spacing w:val="12"/>
          <w:sz w:val="24"/>
        </w:rPr>
        <w:t xml:space="preserve"> </w:t>
      </w:r>
      <w:r>
        <w:rPr>
          <w:color w:val="000000"/>
          <w:sz w:val="24"/>
        </w:rPr>
        <w:t>учреждение.</w:t>
      </w:r>
      <w:r>
        <w:rPr>
          <w:color w:val="000000"/>
          <w:spacing w:val="12"/>
          <w:sz w:val="24"/>
        </w:rPr>
        <w:t xml:space="preserve"> </w:t>
      </w:r>
      <w:r>
        <w:rPr>
          <w:color w:val="000000"/>
          <w:sz w:val="24"/>
        </w:rPr>
        <w:t>В</w:t>
      </w:r>
      <w:r>
        <w:rPr>
          <w:color w:val="000000"/>
          <w:spacing w:val="12"/>
          <w:sz w:val="24"/>
        </w:rPr>
        <w:t xml:space="preserve"> </w:t>
      </w:r>
      <w:r>
        <w:rPr>
          <w:color w:val="000000"/>
          <w:sz w:val="24"/>
        </w:rPr>
        <w:t>семейном</w:t>
      </w:r>
      <w:r>
        <w:rPr>
          <w:color w:val="000000"/>
          <w:spacing w:val="11"/>
          <w:sz w:val="24"/>
        </w:rPr>
        <w:t xml:space="preserve"> </w:t>
      </w:r>
      <w:r>
        <w:rPr>
          <w:color w:val="000000"/>
          <w:sz w:val="24"/>
        </w:rPr>
        <w:t>анамнезе</w:t>
      </w:r>
    </w:p>
    <w:p w14:paraId="06E64663"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анализируются</w:t>
      </w:r>
      <w:r>
        <w:rPr>
          <w:color w:val="000000"/>
          <w:spacing w:val="10"/>
          <w:sz w:val="24"/>
        </w:rPr>
        <w:t xml:space="preserve"> </w:t>
      </w:r>
      <w:r>
        <w:rPr>
          <w:color w:val="000000"/>
          <w:sz w:val="24"/>
        </w:rPr>
        <w:t>данные</w:t>
      </w:r>
      <w:r>
        <w:rPr>
          <w:color w:val="000000"/>
          <w:spacing w:val="8"/>
          <w:sz w:val="24"/>
        </w:rPr>
        <w:t xml:space="preserve"> </w:t>
      </w:r>
      <w:r>
        <w:rPr>
          <w:color w:val="000000"/>
          <w:sz w:val="24"/>
        </w:rPr>
        <w:t>о</w:t>
      </w:r>
      <w:r>
        <w:rPr>
          <w:color w:val="000000"/>
          <w:spacing w:val="9"/>
          <w:sz w:val="24"/>
        </w:rPr>
        <w:t xml:space="preserve"> </w:t>
      </w:r>
      <w:r>
        <w:rPr>
          <w:color w:val="000000"/>
          <w:sz w:val="24"/>
        </w:rPr>
        <w:t>семье</w:t>
      </w:r>
      <w:r>
        <w:rPr>
          <w:color w:val="000000"/>
          <w:spacing w:val="9"/>
          <w:sz w:val="24"/>
        </w:rPr>
        <w:t xml:space="preserve"> </w:t>
      </w:r>
      <w:r>
        <w:rPr>
          <w:color w:val="000000"/>
          <w:sz w:val="24"/>
        </w:rPr>
        <w:t>ребенка</w:t>
      </w:r>
      <w:r>
        <w:rPr>
          <w:color w:val="000000"/>
          <w:spacing w:val="8"/>
          <w:sz w:val="24"/>
        </w:rPr>
        <w:t xml:space="preserve"> </w:t>
      </w:r>
      <w:r>
        <w:rPr>
          <w:color w:val="000000"/>
          <w:sz w:val="24"/>
        </w:rPr>
        <w:t>и</w:t>
      </w:r>
      <w:r>
        <w:rPr>
          <w:color w:val="000000"/>
          <w:spacing w:val="10"/>
          <w:sz w:val="24"/>
        </w:rPr>
        <w:t xml:space="preserve"> </w:t>
      </w:r>
      <w:r>
        <w:rPr>
          <w:color w:val="000000"/>
          <w:sz w:val="24"/>
        </w:rPr>
        <w:t>наследственности;</w:t>
      </w:r>
      <w:r>
        <w:rPr>
          <w:color w:val="000000"/>
          <w:spacing w:val="10"/>
          <w:sz w:val="24"/>
        </w:rPr>
        <w:t xml:space="preserve"> </w:t>
      </w:r>
      <w:r>
        <w:rPr>
          <w:color w:val="000000"/>
          <w:sz w:val="24"/>
        </w:rPr>
        <w:t>описывается</w:t>
      </w:r>
      <w:r>
        <w:rPr>
          <w:color w:val="000000"/>
          <w:spacing w:val="10"/>
          <w:sz w:val="24"/>
        </w:rPr>
        <w:t xml:space="preserve"> </w:t>
      </w:r>
      <w:r>
        <w:rPr>
          <w:color w:val="000000"/>
          <w:sz w:val="24"/>
        </w:rPr>
        <w:t>состав</w:t>
      </w:r>
      <w:r>
        <w:rPr>
          <w:color w:val="000000"/>
          <w:spacing w:val="12"/>
          <w:sz w:val="24"/>
        </w:rPr>
        <w:t xml:space="preserve"> </w:t>
      </w:r>
      <w:r>
        <w:rPr>
          <w:color w:val="000000"/>
          <w:sz w:val="24"/>
        </w:rPr>
        <w:t>семьи,</w:t>
      </w:r>
      <w:r>
        <w:rPr>
          <w:color w:val="000000"/>
          <w:spacing w:val="10"/>
          <w:sz w:val="24"/>
        </w:rPr>
        <w:t xml:space="preserve"> </w:t>
      </w:r>
      <w:r>
        <w:rPr>
          <w:color w:val="000000"/>
          <w:sz w:val="24"/>
        </w:rPr>
        <w:t>возраст</w:t>
      </w:r>
      <w:r>
        <w:rPr>
          <w:color w:val="000000"/>
          <w:spacing w:val="10"/>
          <w:sz w:val="24"/>
        </w:rPr>
        <w:t xml:space="preserve"> </w:t>
      </w:r>
      <w:r>
        <w:rPr>
          <w:color w:val="000000"/>
          <w:sz w:val="24"/>
        </w:rPr>
        <w:t>и</w:t>
      </w:r>
    </w:p>
    <w:p w14:paraId="4B26E93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образовательный</w:t>
      </w:r>
      <w:r>
        <w:rPr>
          <w:color w:val="000000"/>
          <w:spacing w:val="120"/>
          <w:sz w:val="24"/>
        </w:rPr>
        <w:t xml:space="preserve"> </w:t>
      </w:r>
      <w:r>
        <w:rPr>
          <w:color w:val="000000"/>
          <w:spacing w:val="-1"/>
          <w:sz w:val="24"/>
        </w:rPr>
        <w:t>уровень</w:t>
      </w:r>
      <w:r>
        <w:rPr>
          <w:color w:val="000000"/>
          <w:spacing w:val="119"/>
          <w:sz w:val="24"/>
        </w:rPr>
        <w:t xml:space="preserve"> </w:t>
      </w:r>
      <w:r>
        <w:rPr>
          <w:color w:val="000000"/>
          <w:sz w:val="24"/>
        </w:rPr>
        <w:t>каждого</w:t>
      </w:r>
      <w:r>
        <w:rPr>
          <w:color w:val="000000"/>
          <w:spacing w:val="117"/>
          <w:sz w:val="24"/>
        </w:rPr>
        <w:t xml:space="preserve"> </w:t>
      </w:r>
      <w:r>
        <w:rPr>
          <w:color w:val="000000"/>
          <w:spacing w:val="-1"/>
          <w:sz w:val="24"/>
        </w:rPr>
        <w:t>ее</w:t>
      </w:r>
      <w:r>
        <w:rPr>
          <w:color w:val="000000"/>
          <w:spacing w:val="117"/>
          <w:sz w:val="24"/>
        </w:rPr>
        <w:t xml:space="preserve"> </w:t>
      </w:r>
      <w:r>
        <w:rPr>
          <w:color w:val="000000"/>
          <w:sz w:val="24"/>
        </w:rPr>
        <w:t>члена,</w:t>
      </w:r>
      <w:r>
        <w:rPr>
          <w:color w:val="000000"/>
          <w:spacing w:val="117"/>
          <w:sz w:val="24"/>
        </w:rPr>
        <w:t xml:space="preserve"> </w:t>
      </w:r>
      <w:r>
        <w:rPr>
          <w:color w:val="000000"/>
          <w:sz w:val="24"/>
        </w:rPr>
        <w:t>характерологические</w:t>
      </w:r>
      <w:r>
        <w:rPr>
          <w:color w:val="000000"/>
          <w:spacing w:val="116"/>
          <w:sz w:val="24"/>
        </w:rPr>
        <w:t xml:space="preserve"> </w:t>
      </w:r>
      <w:r>
        <w:rPr>
          <w:color w:val="000000"/>
          <w:sz w:val="24"/>
        </w:rPr>
        <w:t>особенности</w:t>
      </w:r>
      <w:r>
        <w:rPr>
          <w:color w:val="000000"/>
          <w:spacing w:val="118"/>
          <w:sz w:val="24"/>
        </w:rPr>
        <w:t xml:space="preserve"> </w:t>
      </w:r>
      <w:r>
        <w:rPr>
          <w:color w:val="000000"/>
          <w:sz w:val="24"/>
        </w:rPr>
        <w:t>родителей;</w:t>
      </w:r>
    </w:p>
    <w:p w14:paraId="2ECD544C"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фиксируются</w:t>
      </w:r>
      <w:r>
        <w:rPr>
          <w:color w:val="000000"/>
          <w:spacing w:val="264"/>
          <w:sz w:val="24"/>
        </w:rPr>
        <w:t xml:space="preserve"> </w:t>
      </w:r>
      <w:r>
        <w:rPr>
          <w:color w:val="000000"/>
          <w:sz w:val="24"/>
        </w:rPr>
        <w:t>психические,</w:t>
      </w:r>
      <w:r>
        <w:rPr>
          <w:color w:val="000000"/>
          <w:spacing w:val="264"/>
          <w:sz w:val="24"/>
        </w:rPr>
        <w:t xml:space="preserve"> </w:t>
      </w:r>
      <w:r>
        <w:rPr>
          <w:color w:val="000000"/>
          <w:sz w:val="24"/>
        </w:rPr>
        <w:t>неврологические,</w:t>
      </w:r>
      <w:r>
        <w:rPr>
          <w:color w:val="000000"/>
          <w:spacing w:val="270"/>
          <w:sz w:val="24"/>
        </w:rPr>
        <w:t xml:space="preserve"> </w:t>
      </w:r>
      <w:r>
        <w:rPr>
          <w:color w:val="000000"/>
          <w:sz w:val="24"/>
        </w:rPr>
        <w:t>хронические</w:t>
      </w:r>
      <w:r>
        <w:rPr>
          <w:color w:val="000000"/>
          <w:spacing w:val="263"/>
          <w:sz w:val="24"/>
        </w:rPr>
        <w:t xml:space="preserve"> </w:t>
      </w:r>
      <w:r>
        <w:rPr>
          <w:color w:val="000000"/>
          <w:sz w:val="24"/>
        </w:rPr>
        <w:t>соматические</w:t>
      </w:r>
      <w:r>
        <w:rPr>
          <w:color w:val="000000"/>
          <w:spacing w:val="263"/>
          <w:sz w:val="24"/>
        </w:rPr>
        <w:t xml:space="preserve"> </w:t>
      </w:r>
      <w:r>
        <w:rPr>
          <w:color w:val="000000"/>
          <w:sz w:val="24"/>
        </w:rPr>
        <w:t>заболевания</w:t>
      </w:r>
    </w:p>
    <w:p w14:paraId="1627AA60"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родственников,</w:t>
      </w:r>
      <w:r>
        <w:rPr>
          <w:color w:val="000000"/>
          <w:spacing w:val="76"/>
          <w:sz w:val="24"/>
        </w:rPr>
        <w:t xml:space="preserve"> </w:t>
      </w:r>
      <w:r>
        <w:rPr>
          <w:color w:val="000000"/>
          <w:sz w:val="24"/>
        </w:rPr>
        <w:t>патологические</w:t>
      </w:r>
      <w:r>
        <w:rPr>
          <w:color w:val="000000"/>
          <w:spacing w:val="76"/>
          <w:sz w:val="24"/>
        </w:rPr>
        <w:t xml:space="preserve"> </w:t>
      </w:r>
      <w:r>
        <w:rPr>
          <w:color w:val="000000"/>
          <w:sz w:val="24"/>
        </w:rPr>
        <w:t>особенности</w:t>
      </w:r>
      <w:r>
        <w:rPr>
          <w:color w:val="000000"/>
          <w:spacing w:val="77"/>
          <w:sz w:val="24"/>
        </w:rPr>
        <w:t xml:space="preserve"> </w:t>
      </w:r>
      <w:r>
        <w:rPr>
          <w:color w:val="000000"/>
          <w:spacing w:val="1"/>
          <w:sz w:val="24"/>
        </w:rPr>
        <w:t>их</w:t>
      </w:r>
      <w:r>
        <w:rPr>
          <w:color w:val="000000"/>
          <w:spacing w:val="78"/>
          <w:sz w:val="24"/>
        </w:rPr>
        <w:t xml:space="preserve"> </w:t>
      </w:r>
      <w:r>
        <w:rPr>
          <w:color w:val="000000"/>
          <w:sz w:val="24"/>
        </w:rPr>
        <w:t>физического</w:t>
      </w:r>
      <w:r>
        <w:rPr>
          <w:color w:val="000000"/>
          <w:spacing w:val="77"/>
          <w:sz w:val="24"/>
        </w:rPr>
        <w:t xml:space="preserve"> </w:t>
      </w:r>
      <w:r>
        <w:rPr>
          <w:color w:val="000000"/>
          <w:sz w:val="24"/>
        </w:rPr>
        <w:t>облика.</w:t>
      </w:r>
      <w:r>
        <w:rPr>
          <w:color w:val="000000"/>
          <w:spacing w:val="76"/>
          <w:sz w:val="24"/>
        </w:rPr>
        <w:t xml:space="preserve"> </w:t>
      </w:r>
      <w:r>
        <w:rPr>
          <w:color w:val="000000"/>
          <w:sz w:val="24"/>
        </w:rPr>
        <w:t>Описываются</w:t>
      </w:r>
      <w:r>
        <w:rPr>
          <w:color w:val="000000"/>
          <w:spacing w:val="77"/>
          <w:sz w:val="24"/>
        </w:rPr>
        <w:t xml:space="preserve"> </w:t>
      </w:r>
      <w:r>
        <w:rPr>
          <w:color w:val="000000"/>
          <w:spacing w:val="2"/>
          <w:sz w:val="24"/>
        </w:rPr>
        <w:t>семейно</w:t>
      </w:r>
      <w:r>
        <w:rPr>
          <w:color w:val="000000"/>
          <w:sz w:val="24"/>
        </w:rPr>
        <w:t>-</w:t>
      </w:r>
    </w:p>
    <w:p w14:paraId="0ABFD249"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бытовые</w:t>
      </w:r>
      <w:r>
        <w:rPr>
          <w:color w:val="000000"/>
          <w:spacing w:val="20"/>
          <w:sz w:val="24"/>
        </w:rPr>
        <w:t xml:space="preserve"> </w:t>
      </w:r>
      <w:r>
        <w:rPr>
          <w:color w:val="000000"/>
          <w:spacing w:val="-1"/>
          <w:sz w:val="24"/>
        </w:rPr>
        <w:t>условия,</w:t>
      </w:r>
      <w:r>
        <w:rPr>
          <w:color w:val="000000"/>
          <w:spacing w:val="17"/>
          <w:sz w:val="24"/>
        </w:rPr>
        <w:t xml:space="preserve"> </w:t>
      </w:r>
      <w:r>
        <w:rPr>
          <w:color w:val="000000"/>
          <w:sz w:val="24"/>
        </w:rPr>
        <w:t>в</w:t>
      </w:r>
      <w:r>
        <w:rPr>
          <w:color w:val="000000"/>
          <w:spacing w:val="16"/>
          <w:sz w:val="24"/>
        </w:rPr>
        <w:t xml:space="preserve"> </w:t>
      </w:r>
      <w:r>
        <w:rPr>
          <w:color w:val="000000"/>
          <w:spacing w:val="1"/>
          <w:sz w:val="24"/>
        </w:rPr>
        <w:t>которых</w:t>
      </w:r>
      <w:r>
        <w:rPr>
          <w:color w:val="000000"/>
          <w:spacing w:val="18"/>
          <w:sz w:val="24"/>
        </w:rPr>
        <w:t xml:space="preserve"> </w:t>
      </w:r>
      <w:r>
        <w:rPr>
          <w:color w:val="000000"/>
          <w:sz w:val="24"/>
        </w:rPr>
        <w:t>воспитывается</w:t>
      </w:r>
      <w:r>
        <w:rPr>
          <w:color w:val="000000"/>
          <w:spacing w:val="17"/>
          <w:sz w:val="24"/>
        </w:rPr>
        <w:t xml:space="preserve"> </w:t>
      </w:r>
      <w:r>
        <w:rPr>
          <w:color w:val="000000"/>
          <w:sz w:val="24"/>
        </w:rPr>
        <w:t>ребенок,</w:t>
      </w:r>
      <w:r>
        <w:rPr>
          <w:color w:val="000000"/>
          <w:spacing w:val="16"/>
          <w:sz w:val="24"/>
        </w:rPr>
        <w:t xml:space="preserve"> </w:t>
      </w:r>
      <w:r>
        <w:rPr>
          <w:color w:val="000000"/>
          <w:spacing w:val="-1"/>
          <w:sz w:val="24"/>
        </w:rPr>
        <w:t>место</w:t>
      </w:r>
      <w:r>
        <w:rPr>
          <w:color w:val="000000"/>
          <w:spacing w:val="17"/>
          <w:sz w:val="24"/>
        </w:rPr>
        <w:t xml:space="preserve"> </w:t>
      </w:r>
      <w:r>
        <w:rPr>
          <w:color w:val="000000"/>
          <w:sz w:val="24"/>
        </w:rPr>
        <w:t>и</w:t>
      </w:r>
      <w:r>
        <w:rPr>
          <w:color w:val="000000"/>
          <w:spacing w:val="17"/>
          <w:sz w:val="24"/>
        </w:rPr>
        <w:t xml:space="preserve"> </w:t>
      </w:r>
      <w:r>
        <w:rPr>
          <w:color w:val="000000"/>
          <w:sz w:val="24"/>
        </w:rPr>
        <w:t>характер</w:t>
      </w:r>
      <w:r>
        <w:rPr>
          <w:color w:val="000000"/>
          <w:spacing w:val="16"/>
          <w:sz w:val="24"/>
        </w:rPr>
        <w:t xml:space="preserve"> </w:t>
      </w:r>
      <w:r>
        <w:rPr>
          <w:color w:val="000000"/>
          <w:sz w:val="24"/>
        </w:rPr>
        <w:t>работы</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дается</w:t>
      </w:r>
    </w:p>
    <w:p w14:paraId="7BF2F0D7"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оценка</w:t>
      </w:r>
      <w:r>
        <w:rPr>
          <w:color w:val="000000"/>
          <w:spacing w:val="35"/>
          <w:sz w:val="24"/>
        </w:rPr>
        <w:t xml:space="preserve"> </w:t>
      </w:r>
      <w:r>
        <w:rPr>
          <w:color w:val="000000"/>
          <w:sz w:val="24"/>
        </w:rPr>
        <w:t>взаимоотношений</w:t>
      </w:r>
      <w:r>
        <w:rPr>
          <w:color w:val="000000"/>
          <w:spacing w:val="40"/>
          <w:sz w:val="24"/>
        </w:rPr>
        <w:t xml:space="preserve"> </w:t>
      </w:r>
      <w:r>
        <w:rPr>
          <w:color w:val="000000"/>
          <w:sz w:val="24"/>
        </w:rPr>
        <w:t>в</w:t>
      </w:r>
      <w:r>
        <w:rPr>
          <w:color w:val="000000"/>
          <w:spacing w:val="35"/>
          <w:sz w:val="24"/>
        </w:rPr>
        <w:t xml:space="preserve"> </w:t>
      </w:r>
      <w:r>
        <w:rPr>
          <w:color w:val="000000"/>
          <w:spacing w:val="-1"/>
          <w:sz w:val="24"/>
        </w:rPr>
        <w:t>семье,</w:t>
      </w:r>
      <w:r>
        <w:rPr>
          <w:color w:val="000000"/>
          <w:spacing w:val="38"/>
          <w:sz w:val="24"/>
        </w:rPr>
        <w:t xml:space="preserve"> </w:t>
      </w:r>
      <w:r>
        <w:rPr>
          <w:color w:val="000000"/>
          <w:sz w:val="24"/>
        </w:rPr>
        <w:t>отношения</w:t>
      </w:r>
      <w:r>
        <w:rPr>
          <w:color w:val="000000"/>
          <w:spacing w:val="35"/>
          <w:sz w:val="24"/>
        </w:rPr>
        <w:t xml:space="preserve"> </w:t>
      </w:r>
      <w:r>
        <w:rPr>
          <w:color w:val="000000"/>
          <w:sz w:val="24"/>
        </w:rPr>
        <w:t>к</w:t>
      </w:r>
      <w:r>
        <w:rPr>
          <w:color w:val="000000"/>
          <w:spacing w:val="37"/>
          <w:sz w:val="24"/>
        </w:rPr>
        <w:t xml:space="preserve"> </w:t>
      </w:r>
      <w:r>
        <w:rPr>
          <w:color w:val="000000"/>
          <w:sz w:val="24"/>
        </w:rPr>
        <w:t>ребенку;</w:t>
      </w:r>
      <w:r>
        <w:rPr>
          <w:color w:val="000000"/>
          <w:spacing w:val="37"/>
          <w:sz w:val="24"/>
        </w:rPr>
        <w:t xml:space="preserve"> </w:t>
      </w:r>
      <w:r>
        <w:rPr>
          <w:color w:val="000000"/>
          <w:sz w:val="24"/>
        </w:rPr>
        <w:t>фиксируются</w:t>
      </w:r>
      <w:r>
        <w:rPr>
          <w:color w:val="000000"/>
          <w:spacing w:val="36"/>
          <w:sz w:val="24"/>
        </w:rPr>
        <w:t xml:space="preserve"> </w:t>
      </w:r>
      <w:r>
        <w:rPr>
          <w:color w:val="000000"/>
          <w:sz w:val="24"/>
        </w:rPr>
        <w:t>случаи</w:t>
      </w:r>
      <w:r>
        <w:rPr>
          <w:color w:val="000000"/>
          <w:spacing w:val="37"/>
          <w:sz w:val="24"/>
        </w:rPr>
        <w:t xml:space="preserve"> </w:t>
      </w:r>
      <w:r>
        <w:rPr>
          <w:color w:val="000000"/>
          <w:sz w:val="24"/>
        </w:rPr>
        <w:t>приверженности</w:t>
      </w:r>
    </w:p>
    <w:p w14:paraId="320E5C65"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одного </w:t>
      </w:r>
      <w:r>
        <w:rPr>
          <w:color w:val="000000"/>
          <w:spacing w:val="-1"/>
          <w:sz w:val="24"/>
        </w:rPr>
        <w:t>или</w:t>
      </w:r>
      <w:r>
        <w:rPr>
          <w:color w:val="000000"/>
          <w:spacing w:val="2"/>
          <w:sz w:val="24"/>
        </w:rPr>
        <w:t xml:space="preserve"> </w:t>
      </w:r>
      <w:r>
        <w:rPr>
          <w:color w:val="000000"/>
          <w:sz w:val="24"/>
        </w:rPr>
        <w:t>обоих</w:t>
      </w:r>
      <w:r>
        <w:rPr>
          <w:color w:val="000000"/>
          <w:spacing w:val="2"/>
          <w:sz w:val="24"/>
        </w:rPr>
        <w:t xml:space="preserve"> </w:t>
      </w:r>
      <w:r>
        <w:rPr>
          <w:color w:val="000000"/>
          <w:spacing w:val="-1"/>
          <w:sz w:val="24"/>
        </w:rPr>
        <w:t>родителей</w:t>
      </w:r>
      <w:r>
        <w:rPr>
          <w:color w:val="000000"/>
          <w:spacing w:val="1"/>
          <w:sz w:val="24"/>
        </w:rPr>
        <w:t xml:space="preserve"> </w:t>
      </w:r>
      <w:r>
        <w:rPr>
          <w:color w:val="000000"/>
          <w:sz w:val="24"/>
        </w:rPr>
        <w:t>к</w:t>
      </w:r>
      <w:r>
        <w:rPr>
          <w:color w:val="000000"/>
          <w:spacing w:val="1"/>
          <w:sz w:val="24"/>
        </w:rPr>
        <w:t xml:space="preserve"> </w:t>
      </w:r>
      <w:r>
        <w:rPr>
          <w:color w:val="000000"/>
          <w:sz w:val="24"/>
        </w:rPr>
        <w:t>алкоголю</w:t>
      </w:r>
      <w:r>
        <w:rPr>
          <w:color w:val="000000"/>
          <w:spacing w:val="1"/>
          <w:sz w:val="24"/>
        </w:rPr>
        <w:t xml:space="preserve"> </w:t>
      </w:r>
      <w:r>
        <w:rPr>
          <w:color w:val="000000"/>
          <w:spacing w:val="-1"/>
          <w:sz w:val="24"/>
        </w:rPr>
        <w:t xml:space="preserve">или </w:t>
      </w:r>
      <w:r>
        <w:rPr>
          <w:color w:val="000000"/>
          <w:sz w:val="24"/>
        </w:rPr>
        <w:t>наркотикам.</w:t>
      </w:r>
    </w:p>
    <w:p w14:paraId="6BFB64E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150"/>
          <w:sz w:val="24"/>
        </w:rPr>
        <w:t xml:space="preserve"> </w:t>
      </w:r>
      <w:r>
        <w:rPr>
          <w:color w:val="000000"/>
          <w:sz w:val="24"/>
        </w:rPr>
        <w:t>и</w:t>
      </w:r>
      <w:r>
        <w:rPr>
          <w:color w:val="000000"/>
          <w:spacing w:val="149"/>
          <w:sz w:val="24"/>
        </w:rPr>
        <w:t xml:space="preserve"> </w:t>
      </w:r>
      <w:r>
        <w:rPr>
          <w:color w:val="000000"/>
          <w:sz w:val="24"/>
        </w:rPr>
        <w:t>воспитатели</w:t>
      </w:r>
      <w:r>
        <w:rPr>
          <w:color w:val="000000"/>
          <w:spacing w:val="150"/>
          <w:sz w:val="24"/>
        </w:rPr>
        <w:t xml:space="preserve"> </w:t>
      </w:r>
      <w:r>
        <w:rPr>
          <w:color w:val="000000"/>
          <w:sz w:val="24"/>
        </w:rPr>
        <w:t>знакомятся</w:t>
      </w:r>
      <w:r>
        <w:rPr>
          <w:color w:val="000000"/>
          <w:spacing w:val="149"/>
          <w:sz w:val="24"/>
        </w:rPr>
        <w:t xml:space="preserve"> </w:t>
      </w:r>
      <w:r>
        <w:rPr>
          <w:color w:val="000000"/>
          <w:sz w:val="24"/>
        </w:rPr>
        <w:t>с</w:t>
      </w:r>
      <w:r>
        <w:rPr>
          <w:color w:val="000000"/>
          <w:spacing w:val="148"/>
          <w:sz w:val="24"/>
        </w:rPr>
        <w:t xml:space="preserve"> </w:t>
      </w:r>
      <w:r>
        <w:rPr>
          <w:color w:val="000000"/>
          <w:sz w:val="24"/>
        </w:rPr>
        <w:t>результатами</w:t>
      </w:r>
      <w:r>
        <w:rPr>
          <w:color w:val="000000"/>
          <w:spacing w:val="150"/>
          <w:sz w:val="24"/>
        </w:rPr>
        <w:t xml:space="preserve"> </w:t>
      </w:r>
      <w:r>
        <w:rPr>
          <w:color w:val="000000"/>
          <w:sz w:val="24"/>
        </w:rPr>
        <w:t>медицинского</w:t>
      </w:r>
      <w:r>
        <w:rPr>
          <w:color w:val="000000"/>
          <w:spacing w:val="149"/>
          <w:sz w:val="24"/>
        </w:rPr>
        <w:t xml:space="preserve"> </w:t>
      </w:r>
      <w:r>
        <w:rPr>
          <w:color w:val="000000"/>
          <w:sz w:val="24"/>
        </w:rPr>
        <w:t>обследования</w:t>
      </w:r>
      <w:r>
        <w:rPr>
          <w:color w:val="000000"/>
          <w:spacing w:val="149"/>
          <w:sz w:val="24"/>
        </w:rPr>
        <w:t xml:space="preserve"> </w:t>
      </w:r>
      <w:r>
        <w:rPr>
          <w:color w:val="000000"/>
          <w:spacing w:val="1"/>
          <w:sz w:val="24"/>
        </w:rPr>
        <w:t xml:space="preserve">по </w:t>
      </w:r>
      <w:r>
        <w:rPr>
          <w:color w:val="000000"/>
          <w:sz w:val="24"/>
        </w:rPr>
        <w:t>документации:</w:t>
      </w:r>
      <w:r>
        <w:rPr>
          <w:color w:val="000000"/>
          <w:spacing w:val="75"/>
          <w:sz w:val="24"/>
        </w:rPr>
        <w:t xml:space="preserve"> </w:t>
      </w:r>
      <w:r>
        <w:rPr>
          <w:color w:val="000000"/>
          <w:sz w:val="24"/>
        </w:rPr>
        <w:t>изучают</w:t>
      </w:r>
      <w:r>
        <w:rPr>
          <w:color w:val="000000"/>
          <w:spacing w:val="77"/>
          <w:sz w:val="24"/>
        </w:rPr>
        <w:t xml:space="preserve"> </w:t>
      </w:r>
      <w:r>
        <w:rPr>
          <w:color w:val="000000"/>
          <w:sz w:val="24"/>
        </w:rPr>
        <w:t>историю</w:t>
      </w:r>
      <w:r>
        <w:rPr>
          <w:color w:val="000000"/>
          <w:spacing w:val="77"/>
          <w:sz w:val="24"/>
        </w:rPr>
        <w:t xml:space="preserve"> </w:t>
      </w:r>
      <w:r>
        <w:rPr>
          <w:color w:val="000000"/>
          <w:sz w:val="24"/>
        </w:rPr>
        <w:t>развития</w:t>
      </w:r>
      <w:r>
        <w:rPr>
          <w:color w:val="000000"/>
          <w:spacing w:val="77"/>
          <w:sz w:val="24"/>
        </w:rPr>
        <w:t xml:space="preserve"> </w:t>
      </w:r>
      <w:r>
        <w:rPr>
          <w:color w:val="000000"/>
          <w:sz w:val="24"/>
        </w:rPr>
        <w:t>ребенка,</w:t>
      </w:r>
      <w:r>
        <w:rPr>
          <w:color w:val="000000"/>
          <w:spacing w:val="77"/>
          <w:sz w:val="24"/>
        </w:rPr>
        <w:t xml:space="preserve"> </w:t>
      </w:r>
      <w:r>
        <w:rPr>
          <w:color w:val="000000"/>
          <w:sz w:val="24"/>
        </w:rPr>
        <w:t>заключения</w:t>
      </w:r>
      <w:r>
        <w:rPr>
          <w:color w:val="000000"/>
          <w:spacing w:val="77"/>
          <w:sz w:val="24"/>
        </w:rPr>
        <w:t xml:space="preserve"> </w:t>
      </w:r>
      <w:r>
        <w:rPr>
          <w:color w:val="000000"/>
          <w:sz w:val="24"/>
        </w:rPr>
        <w:t>специалистов.</w:t>
      </w:r>
      <w:r>
        <w:rPr>
          <w:color w:val="000000"/>
          <w:spacing w:val="76"/>
          <w:sz w:val="24"/>
        </w:rPr>
        <w:t xml:space="preserve"> </w:t>
      </w:r>
      <w:r>
        <w:rPr>
          <w:color w:val="000000"/>
          <w:spacing w:val="-1"/>
          <w:sz w:val="24"/>
        </w:rPr>
        <w:t>Это</w:t>
      </w:r>
      <w:r>
        <w:rPr>
          <w:color w:val="000000"/>
          <w:spacing w:val="75"/>
          <w:sz w:val="24"/>
        </w:rPr>
        <w:t xml:space="preserve"> </w:t>
      </w:r>
      <w:r>
        <w:rPr>
          <w:color w:val="000000"/>
          <w:spacing w:val="1"/>
          <w:sz w:val="24"/>
        </w:rPr>
        <w:t>помогает</w:t>
      </w:r>
    </w:p>
    <w:p w14:paraId="265C014A"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сориентироваться</w:t>
      </w:r>
      <w:r>
        <w:rPr>
          <w:color w:val="000000"/>
          <w:spacing w:val="45"/>
          <w:sz w:val="24"/>
        </w:rPr>
        <w:t xml:space="preserve"> </w:t>
      </w:r>
      <w:r>
        <w:rPr>
          <w:color w:val="000000"/>
          <w:sz w:val="24"/>
        </w:rPr>
        <w:t>в</w:t>
      </w:r>
      <w:r>
        <w:rPr>
          <w:color w:val="000000"/>
          <w:spacing w:val="45"/>
          <w:sz w:val="24"/>
        </w:rPr>
        <w:t xml:space="preserve"> </w:t>
      </w:r>
      <w:r>
        <w:rPr>
          <w:color w:val="000000"/>
          <w:sz w:val="24"/>
        </w:rPr>
        <w:t>имеющихся</w:t>
      </w:r>
      <w:r>
        <w:rPr>
          <w:color w:val="000000"/>
          <w:spacing w:val="48"/>
          <w:sz w:val="24"/>
        </w:rPr>
        <w:t xml:space="preserve"> </w:t>
      </w:r>
      <w:r>
        <w:rPr>
          <w:color w:val="000000"/>
          <w:sz w:val="24"/>
        </w:rPr>
        <w:t>у</w:t>
      </w:r>
      <w:r>
        <w:rPr>
          <w:color w:val="000000"/>
          <w:spacing w:val="38"/>
          <w:sz w:val="24"/>
        </w:rPr>
        <w:t xml:space="preserve"> </w:t>
      </w:r>
      <w:r>
        <w:rPr>
          <w:color w:val="000000"/>
          <w:sz w:val="24"/>
        </w:rPr>
        <w:t>ребенка</w:t>
      </w:r>
      <w:r>
        <w:rPr>
          <w:color w:val="000000"/>
          <w:spacing w:val="44"/>
          <w:sz w:val="24"/>
        </w:rPr>
        <w:t xml:space="preserve"> </w:t>
      </w:r>
      <w:r>
        <w:rPr>
          <w:color w:val="000000"/>
          <w:sz w:val="24"/>
        </w:rPr>
        <w:t>проблемах</w:t>
      </w:r>
      <w:r>
        <w:rPr>
          <w:color w:val="000000"/>
          <w:spacing w:val="48"/>
          <w:sz w:val="24"/>
        </w:rPr>
        <w:t xml:space="preserve"> </w:t>
      </w:r>
      <w:r>
        <w:rPr>
          <w:color w:val="000000"/>
          <w:sz w:val="24"/>
        </w:rPr>
        <w:t>и</w:t>
      </w:r>
      <w:r>
        <w:rPr>
          <w:color w:val="000000"/>
          <w:spacing w:val="46"/>
          <w:sz w:val="24"/>
        </w:rPr>
        <w:t xml:space="preserve"> </w:t>
      </w:r>
      <w:r>
        <w:rPr>
          <w:color w:val="000000"/>
          <w:sz w:val="24"/>
        </w:rPr>
        <w:t>создать</w:t>
      </w:r>
      <w:r>
        <w:rPr>
          <w:color w:val="000000"/>
          <w:spacing w:val="44"/>
          <w:sz w:val="24"/>
        </w:rPr>
        <w:t xml:space="preserve"> </w:t>
      </w:r>
      <w:r>
        <w:rPr>
          <w:color w:val="000000"/>
          <w:sz w:val="24"/>
        </w:rPr>
        <w:t>необходимые</w:t>
      </w:r>
      <w:r>
        <w:rPr>
          <w:color w:val="000000"/>
          <w:spacing w:val="47"/>
          <w:sz w:val="24"/>
        </w:rPr>
        <w:t xml:space="preserve"> </w:t>
      </w:r>
      <w:r>
        <w:rPr>
          <w:color w:val="000000"/>
          <w:sz w:val="24"/>
        </w:rPr>
        <w:t>условия</w:t>
      </w:r>
      <w:r>
        <w:rPr>
          <w:color w:val="000000"/>
          <w:spacing w:val="46"/>
          <w:sz w:val="24"/>
        </w:rPr>
        <w:t xml:space="preserve"> </w:t>
      </w:r>
      <w:r>
        <w:rPr>
          <w:color w:val="000000"/>
          <w:sz w:val="24"/>
        </w:rPr>
        <w:t>для</w:t>
      </w:r>
      <w:r>
        <w:rPr>
          <w:color w:val="000000"/>
          <w:spacing w:val="46"/>
          <w:sz w:val="24"/>
        </w:rPr>
        <w:t xml:space="preserve"> </w:t>
      </w:r>
      <w:r>
        <w:rPr>
          <w:color w:val="000000"/>
          <w:sz w:val="24"/>
        </w:rPr>
        <w:t>его</w:t>
      </w:r>
    </w:p>
    <w:p w14:paraId="32AA2D0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развития в дошкольном</w:t>
      </w:r>
      <w:r>
        <w:rPr>
          <w:color w:val="000000"/>
          <w:spacing w:val="-1"/>
          <w:sz w:val="24"/>
        </w:rPr>
        <w:t xml:space="preserve"> </w:t>
      </w:r>
      <w:r>
        <w:rPr>
          <w:color w:val="000000"/>
          <w:sz w:val="24"/>
        </w:rPr>
        <w:t>учреждении.</w:t>
      </w:r>
    </w:p>
    <w:p w14:paraId="458F3C4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pacing w:val="300"/>
          <w:sz w:val="24"/>
        </w:rPr>
        <w:t> </w:t>
      </w:r>
      <w:r>
        <w:rPr>
          <w:color w:val="000000"/>
          <w:sz w:val="24"/>
        </w:rPr>
        <w:t>Психолого</w:t>
      </w:r>
      <w:r>
        <w:rPr>
          <w:color w:val="000000"/>
          <w:spacing w:val="-1"/>
          <w:sz w:val="24"/>
        </w:rPr>
        <w:t>-</w:t>
      </w:r>
      <w:r>
        <w:rPr>
          <w:color w:val="000000"/>
          <w:sz w:val="24"/>
        </w:rPr>
        <w:t>педагогическое</w:t>
      </w:r>
      <w:r>
        <w:rPr>
          <w:color w:val="000000"/>
          <w:spacing w:val="117"/>
          <w:sz w:val="24"/>
        </w:rPr>
        <w:t xml:space="preserve"> </w:t>
      </w:r>
      <w:r>
        <w:rPr>
          <w:color w:val="000000"/>
          <w:sz w:val="24"/>
        </w:rPr>
        <w:t>обследование</w:t>
      </w:r>
      <w:r>
        <w:rPr>
          <w:color w:val="000000"/>
          <w:spacing w:val="116"/>
          <w:sz w:val="24"/>
        </w:rPr>
        <w:t xml:space="preserve"> </w:t>
      </w:r>
      <w:r>
        <w:rPr>
          <w:color w:val="000000"/>
          <w:sz w:val="24"/>
        </w:rPr>
        <w:t>является</w:t>
      </w:r>
      <w:r>
        <w:rPr>
          <w:color w:val="000000"/>
          <w:spacing w:val="118"/>
          <w:sz w:val="24"/>
        </w:rPr>
        <w:t xml:space="preserve"> </w:t>
      </w:r>
      <w:r>
        <w:rPr>
          <w:color w:val="000000"/>
          <w:spacing w:val="1"/>
          <w:sz w:val="24"/>
        </w:rPr>
        <w:t>одним</w:t>
      </w:r>
      <w:r>
        <w:rPr>
          <w:color w:val="000000"/>
          <w:spacing w:val="114"/>
          <w:sz w:val="24"/>
        </w:rPr>
        <w:t xml:space="preserve"> </w:t>
      </w:r>
      <w:r>
        <w:rPr>
          <w:color w:val="000000"/>
          <w:spacing w:val="1"/>
          <w:sz w:val="24"/>
        </w:rPr>
        <w:t>из</w:t>
      </w:r>
      <w:r>
        <w:rPr>
          <w:color w:val="000000"/>
          <w:spacing w:val="115"/>
          <w:sz w:val="24"/>
        </w:rPr>
        <w:t xml:space="preserve"> </w:t>
      </w:r>
      <w:r>
        <w:rPr>
          <w:color w:val="000000"/>
          <w:sz w:val="24"/>
        </w:rPr>
        <w:t>компонентов</w:t>
      </w:r>
      <w:r>
        <w:rPr>
          <w:color w:val="000000"/>
          <w:spacing w:val="114"/>
          <w:sz w:val="24"/>
        </w:rPr>
        <w:t xml:space="preserve"> </w:t>
      </w:r>
      <w:r>
        <w:rPr>
          <w:color w:val="000000"/>
          <w:sz w:val="24"/>
        </w:rPr>
        <w:t>комплексного</w:t>
      </w:r>
    </w:p>
    <w:p w14:paraId="2307CFCD"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подхода</w:t>
      </w:r>
      <w:r>
        <w:rPr>
          <w:color w:val="000000"/>
          <w:spacing w:val="13"/>
          <w:sz w:val="24"/>
        </w:rPr>
        <w:t xml:space="preserve"> </w:t>
      </w:r>
      <w:r>
        <w:rPr>
          <w:color w:val="000000"/>
          <w:sz w:val="24"/>
        </w:rPr>
        <w:t>в</w:t>
      </w:r>
      <w:r>
        <w:rPr>
          <w:color w:val="000000"/>
          <w:spacing w:val="14"/>
          <w:sz w:val="24"/>
        </w:rPr>
        <w:t xml:space="preserve"> </w:t>
      </w:r>
      <w:r>
        <w:rPr>
          <w:color w:val="000000"/>
          <w:sz w:val="24"/>
        </w:rPr>
        <w:t>изучении</w:t>
      </w:r>
      <w:r>
        <w:rPr>
          <w:color w:val="000000"/>
          <w:spacing w:val="18"/>
          <w:sz w:val="24"/>
        </w:rPr>
        <w:t xml:space="preserve"> </w:t>
      </w:r>
      <w:r>
        <w:rPr>
          <w:color w:val="000000"/>
          <w:spacing w:val="-1"/>
          <w:sz w:val="24"/>
        </w:rPr>
        <w:t>умственного</w:t>
      </w:r>
      <w:r>
        <w:rPr>
          <w:color w:val="000000"/>
          <w:spacing w:val="15"/>
          <w:sz w:val="24"/>
        </w:rPr>
        <w:t xml:space="preserve"> </w:t>
      </w:r>
      <w:r>
        <w:rPr>
          <w:color w:val="000000"/>
          <w:sz w:val="24"/>
        </w:rPr>
        <w:t>развития</w:t>
      </w:r>
      <w:r>
        <w:rPr>
          <w:color w:val="000000"/>
          <w:spacing w:val="14"/>
          <w:sz w:val="24"/>
        </w:rPr>
        <w:t xml:space="preserve"> </w:t>
      </w:r>
      <w:r>
        <w:rPr>
          <w:color w:val="000000"/>
          <w:spacing w:val="-1"/>
          <w:sz w:val="24"/>
        </w:rPr>
        <w:t>детей</w:t>
      </w:r>
      <w:r>
        <w:rPr>
          <w:color w:val="000000"/>
          <w:spacing w:val="22"/>
          <w:sz w:val="24"/>
        </w:rPr>
        <w:t xml:space="preserve"> </w:t>
      </w:r>
      <w:r>
        <w:rPr>
          <w:color w:val="000000"/>
          <w:sz w:val="24"/>
        </w:rPr>
        <w:t>с</w:t>
      </w:r>
      <w:r>
        <w:rPr>
          <w:color w:val="000000"/>
          <w:spacing w:val="13"/>
          <w:sz w:val="24"/>
        </w:rPr>
        <w:t xml:space="preserve"> </w:t>
      </w:r>
      <w:r>
        <w:rPr>
          <w:color w:val="000000"/>
          <w:spacing w:val="-1"/>
          <w:sz w:val="24"/>
        </w:rPr>
        <w:t>ОВЗ.</w:t>
      </w:r>
      <w:r>
        <w:rPr>
          <w:color w:val="000000"/>
          <w:spacing w:val="15"/>
          <w:sz w:val="24"/>
        </w:rPr>
        <w:t xml:space="preserve"> </w:t>
      </w:r>
      <w:r>
        <w:rPr>
          <w:color w:val="000000"/>
          <w:sz w:val="24"/>
        </w:rPr>
        <w:t>Его</w:t>
      </w:r>
      <w:r>
        <w:rPr>
          <w:color w:val="000000"/>
          <w:spacing w:val="14"/>
          <w:sz w:val="24"/>
        </w:rPr>
        <w:t xml:space="preserve"> </w:t>
      </w:r>
      <w:r>
        <w:rPr>
          <w:color w:val="000000"/>
          <w:sz w:val="24"/>
        </w:rPr>
        <w:t>результаты</w:t>
      </w:r>
      <w:r>
        <w:rPr>
          <w:color w:val="000000"/>
          <w:spacing w:val="13"/>
          <w:sz w:val="24"/>
        </w:rPr>
        <w:t xml:space="preserve"> </w:t>
      </w:r>
      <w:r>
        <w:rPr>
          <w:color w:val="000000"/>
          <w:spacing w:val="-1"/>
          <w:sz w:val="24"/>
        </w:rPr>
        <w:t>могут</w:t>
      </w:r>
      <w:r>
        <w:rPr>
          <w:color w:val="000000"/>
          <w:spacing w:val="15"/>
          <w:sz w:val="24"/>
        </w:rPr>
        <w:t xml:space="preserve"> </w:t>
      </w:r>
      <w:r>
        <w:rPr>
          <w:color w:val="000000"/>
          <w:sz w:val="24"/>
        </w:rPr>
        <w:t>рассматриваться</w:t>
      </w:r>
      <w:r>
        <w:rPr>
          <w:color w:val="000000"/>
          <w:spacing w:val="14"/>
          <w:sz w:val="24"/>
        </w:rPr>
        <w:t xml:space="preserve"> </w:t>
      </w:r>
      <w:r>
        <w:rPr>
          <w:color w:val="000000"/>
          <w:sz w:val="24"/>
        </w:rPr>
        <w:t>в</w:t>
      </w:r>
    </w:p>
    <w:p w14:paraId="7DBBAFC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совокупности</w:t>
      </w:r>
      <w:r>
        <w:rPr>
          <w:color w:val="000000"/>
          <w:spacing w:val="32"/>
          <w:sz w:val="24"/>
        </w:rPr>
        <w:t xml:space="preserve"> </w:t>
      </w:r>
      <w:r>
        <w:rPr>
          <w:color w:val="000000"/>
          <w:sz w:val="24"/>
        </w:rPr>
        <w:t>с</w:t>
      </w:r>
      <w:r>
        <w:rPr>
          <w:color w:val="000000"/>
          <w:spacing w:val="30"/>
          <w:sz w:val="24"/>
        </w:rPr>
        <w:t xml:space="preserve"> </w:t>
      </w:r>
      <w:r>
        <w:rPr>
          <w:color w:val="000000"/>
          <w:sz w:val="24"/>
        </w:rPr>
        <w:t>другими</w:t>
      </w:r>
      <w:r>
        <w:rPr>
          <w:color w:val="000000"/>
          <w:spacing w:val="31"/>
          <w:sz w:val="24"/>
        </w:rPr>
        <w:t xml:space="preserve"> </w:t>
      </w:r>
      <w:r>
        <w:rPr>
          <w:color w:val="000000"/>
          <w:sz w:val="24"/>
        </w:rPr>
        <w:t>данными</w:t>
      </w:r>
      <w:r>
        <w:rPr>
          <w:color w:val="000000"/>
          <w:spacing w:val="32"/>
          <w:sz w:val="24"/>
        </w:rPr>
        <w:t xml:space="preserve"> </w:t>
      </w:r>
      <w:r>
        <w:rPr>
          <w:color w:val="000000"/>
          <w:sz w:val="24"/>
        </w:rPr>
        <w:t>о</w:t>
      </w:r>
      <w:r>
        <w:rPr>
          <w:color w:val="000000"/>
          <w:spacing w:val="31"/>
          <w:sz w:val="24"/>
        </w:rPr>
        <w:t xml:space="preserve"> </w:t>
      </w:r>
      <w:r>
        <w:rPr>
          <w:color w:val="000000"/>
          <w:sz w:val="24"/>
        </w:rPr>
        <w:t>ребенке.</w:t>
      </w:r>
      <w:r>
        <w:rPr>
          <w:color w:val="000000"/>
          <w:spacing w:val="31"/>
          <w:sz w:val="24"/>
        </w:rPr>
        <w:t xml:space="preserve"> </w:t>
      </w:r>
      <w:r>
        <w:rPr>
          <w:color w:val="000000"/>
          <w:sz w:val="24"/>
        </w:rPr>
        <w:t>Организация</w:t>
      </w:r>
      <w:r>
        <w:rPr>
          <w:color w:val="000000"/>
          <w:spacing w:val="31"/>
          <w:sz w:val="24"/>
        </w:rPr>
        <w:t xml:space="preserve"> </w:t>
      </w:r>
      <w:r>
        <w:rPr>
          <w:color w:val="000000"/>
          <w:sz w:val="24"/>
        </w:rPr>
        <w:t>воспитания</w:t>
      </w:r>
      <w:r>
        <w:rPr>
          <w:color w:val="000000"/>
          <w:spacing w:val="31"/>
          <w:sz w:val="24"/>
        </w:rPr>
        <w:t xml:space="preserve"> </w:t>
      </w:r>
      <w:r>
        <w:rPr>
          <w:color w:val="000000"/>
          <w:sz w:val="24"/>
        </w:rPr>
        <w:t>и</w:t>
      </w:r>
      <w:r>
        <w:rPr>
          <w:color w:val="000000"/>
          <w:spacing w:val="32"/>
          <w:sz w:val="24"/>
        </w:rPr>
        <w:t xml:space="preserve"> </w:t>
      </w:r>
      <w:r>
        <w:rPr>
          <w:color w:val="000000"/>
          <w:sz w:val="24"/>
        </w:rPr>
        <w:t>обучения</w:t>
      </w:r>
      <w:r>
        <w:rPr>
          <w:color w:val="000000"/>
          <w:spacing w:val="31"/>
          <w:sz w:val="24"/>
        </w:rPr>
        <w:t xml:space="preserve"> </w:t>
      </w:r>
      <w:r>
        <w:rPr>
          <w:color w:val="000000"/>
          <w:sz w:val="24"/>
        </w:rPr>
        <w:t>детей</w:t>
      </w:r>
      <w:r>
        <w:rPr>
          <w:color w:val="000000"/>
          <w:spacing w:val="32"/>
          <w:sz w:val="24"/>
        </w:rPr>
        <w:t xml:space="preserve"> </w:t>
      </w:r>
      <w:r>
        <w:rPr>
          <w:color w:val="000000"/>
          <w:sz w:val="24"/>
        </w:rPr>
        <w:t>с</w:t>
      </w:r>
      <w:r>
        <w:rPr>
          <w:color w:val="000000"/>
          <w:spacing w:val="32"/>
          <w:sz w:val="24"/>
        </w:rPr>
        <w:t xml:space="preserve"> </w:t>
      </w:r>
      <w:r>
        <w:rPr>
          <w:color w:val="000000"/>
          <w:spacing w:val="-1"/>
          <w:sz w:val="24"/>
        </w:rPr>
        <w:t>ОВЗ</w:t>
      </w:r>
    </w:p>
    <w:p w14:paraId="245464DA"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ставит</w:t>
      </w:r>
      <w:r>
        <w:rPr>
          <w:color w:val="000000"/>
          <w:spacing w:val="15"/>
          <w:sz w:val="24"/>
        </w:rPr>
        <w:t xml:space="preserve"> </w:t>
      </w:r>
      <w:r>
        <w:rPr>
          <w:color w:val="000000"/>
          <w:sz w:val="24"/>
        </w:rPr>
        <w:t>вопросы</w:t>
      </w:r>
      <w:r>
        <w:rPr>
          <w:color w:val="000000"/>
          <w:spacing w:val="14"/>
          <w:sz w:val="24"/>
        </w:rPr>
        <w:t xml:space="preserve"> </w:t>
      </w:r>
      <w:r>
        <w:rPr>
          <w:color w:val="000000"/>
          <w:sz w:val="24"/>
        </w:rPr>
        <w:t>изучения</w:t>
      </w:r>
      <w:r>
        <w:rPr>
          <w:color w:val="000000"/>
          <w:spacing w:val="14"/>
          <w:sz w:val="24"/>
        </w:rPr>
        <w:t xml:space="preserve"> </w:t>
      </w:r>
      <w:r>
        <w:rPr>
          <w:color w:val="000000"/>
          <w:sz w:val="24"/>
        </w:rPr>
        <w:t>и</w:t>
      </w:r>
      <w:r>
        <w:rPr>
          <w:color w:val="000000"/>
          <w:spacing w:val="15"/>
          <w:sz w:val="24"/>
        </w:rPr>
        <w:t xml:space="preserve"> </w:t>
      </w:r>
      <w:r>
        <w:rPr>
          <w:color w:val="000000"/>
          <w:sz w:val="24"/>
        </w:rPr>
        <w:t>выявления</w:t>
      </w:r>
      <w:r>
        <w:rPr>
          <w:color w:val="000000"/>
          <w:spacing w:val="14"/>
          <w:sz w:val="24"/>
        </w:rPr>
        <w:t xml:space="preserve"> </w:t>
      </w:r>
      <w:r>
        <w:rPr>
          <w:color w:val="000000"/>
          <w:sz w:val="24"/>
        </w:rPr>
        <w:t>особенностей</w:t>
      </w:r>
      <w:r>
        <w:rPr>
          <w:color w:val="000000"/>
          <w:spacing w:val="15"/>
          <w:sz w:val="24"/>
        </w:rPr>
        <w:t xml:space="preserve"> </w:t>
      </w:r>
      <w:r>
        <w:rPr>
          <w:color w:val="000000"/>
          <w:sz w:val="24"/>
        </w:rPr>
        <w:t>познавательной</w:t>
      </w:r>
      <w:r>
        <w:rPr>
          <w:color w:val="000000"/>
          <w:spacing w:val="13"/>
          <w:sz w:val="24"/>
        </w:rPr>
        <w:t xml:space="preserve"> </w:t>
      </w:r>
      <w:r>
        <w:rPr>
          <w:color w:val="000000"/>
          <w:sz w:val="24"/>
        </w:rPr>
        <w:t>деятельности,</w:t>
      </w:r>
      <w:r>
        <w:rPr>
          <w:color w:val="000000"/>
          <w:spacing w:val="16"/>
          <w:sz w:val="24"/>
        </w:rPr>
        <w:t xml:space="preserve"> </w:t>
      </w:r>
      <w:r>
        <w:rPr>
          <w:color w:val="000000"/>
          <w:sz w:val="24"/>
        </w:rPr>
        <w:t>установление</w:t>
      </w:r>
    </w:p>
    <w:p w14:paraId="54ADD22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характера</w:t>
      </w:r>
      <w:r>
        <w:rPr>
          <w:color w:val="000000"/>
          <w:spacing w:val="4"/>
          <w:sz w:val="24"/>
        </w:rPr>
        <w:t xml:space="preserve"> </w:t>
      </w:r>
      <w:r>
        <w:rPr>
          <w:color w:val="000000"/>
          <w:sz w:val="24"/>
        </w:rPr>
        <w:t>нарушений,</w:t>
      </w:r>
      <w:r>
        <w:rPr>
          <w:color w:val="000000"/>
          <w:spacing w:val="2"/>
          <w:sz w:val="24"/>
        </w:rPr>
        <w:t xml:space="preserve"> </w:t>
      </w:r>
      <w:r>
        <w:rPr>
          <w:color w:val="000000"/>
          <w:sz w:val="24"/>
        </w:rPr>
        <w:t>потенциальных</w:t>
      </w:r>
      <w:r>
        <w:rPr>
          <w:color w:val="000000"/>
          <w:spacing w:val="6"/>
          <w:sz w:val="24"/>
        </w:rPr>
        <w:t xml:space="preserve"> </w:t>
      </w:r>
      <w:r>
        <w:rPr>
          <w:color w:val="000000"/>
          <w:sz w:val="24"/>
        </w:rPr>
        <w:t>возможностей</w:t>
      </w:r>
      <w:r>
        <w:rPr>
          <w:color w:val="000000"/>
          <w:spacing w:val="6"/>
          <w:sz w:val="24"/>
        </w:rPr>
        <w:t xml:space="preserve"> </w:t>
      </w:r>
      <w:r>
        <w:rPr>
          <w:color w:val="000000"/>
          <w:sz w:val="24"/>
        </w:rPr>
        <w:t>ребенка</w:t>
      </w:r>
      <w:r>
        <w:rPr>
          <w:color w:val="000000"/>
          <w:spacing w:val="4"/>
          <w:sz w:val="24"/>
        </w:rPr>
        <w:t xml:space="preserve"> </w:t>
      </w:r>
      <w:r>
        <w:rPr>
          <w:color w:val="000000"/>
          <w:sz w:val="24"/>
        </w:rPr>
        <w:t>и</w:t>
      </w:r>
      <w:r>
        <w:rPr>
          <w:color w:val="000000"/>
          <w:spacing w:val="5"/>
          <w:sz w:val="24"/>
        </w:rPr>
        <w:t xml:space="preserve"> </w:t>
      </w:r>
      <w:r>
        <w:rPr>
          <w:color w:val="000000"/>
          <w:spacing w:val="-1"/>
          <w:sz w:val="24"/>
        </w:rPr>
        <w:t>дает</w:t>
      </w:r>
      <w:r>
        <w:rPr>
          <w:color w:val="000000"/>
          <w:spacing w:val="6"/>
          <w:sz w:val="24"/>
        </w:rPr>
        <w:t xml:space="preserve"> </w:t>
      </w:r>
      <w:r>
        <w:rPr>
          <w:color w:val="000000"/>
          <w:sz w:val="24"/>
        </w:rPr>
        <w:t>возможность</w:t>
      </w:r>
      <w:r>
        <w:rPr>
          <w:color w:val="000000"/>
          <w:spacing w:val="5"/>
          <w:sz w:val="24"/>
        </w:rPr>
        <w:t xml:space="preserve"> </w:t>
      </w:r>
      <w:r>
        <w:rPr>
          <w:color w:val="000000"/>
          <w:sz w:val="24"/>
        </w:rPr>
        <w:t>прогнозировать</w:t>
      </w:r>
      <w:r>
        <w:rPr>
          <w:rFonts w:ascii="Arial" w:eastAsia="Arial" w:hAnsi="Arial" w:cs="Arial"/>
          <w:color w:val="FF0000"/>
          <w:sz w:val="2"/>
        </w:rPr>
        <w:t> </w:t>
      </w:r>
    </w:p>
    <w:p w14:paraId="2B638BD7"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его</w:t>
      </w:r>
      <w:r>
        <w:rPr>
          <w:color w:val="000000"/>
          <w:spacing w:val="27"/>
          <w:sz w:val="24"/>
        </w:rPr>
        <w:t xml:space="preserve"> </w:t>
      </w:r>
      <w:r>
        <w:rPr>
          <w:color w:val="000000"/>
          <w:sz w:val="24"/>
        </w:rPr>
        <w:t>развитие.</w:t>
      </w:r>
      <w:r>
        <w:rPr>
          <w:color w:val="000000"/>
          <w:spacing w:val="26"/>
          <w:sz w:val="24"/>
        </w:rPr>
        <w:t xml:space="preserve"> </w:t>
      </w:r>
      <w:r>
        <w:rPr>
          <w:color w:val="000000"/>
          <w:sz w:val="24"/>
        </w:rPr>
        <w:t>Основной</w:t>
      </w:r>
      <w:r>
        <w:rPr>
          <w:color w:val="000000"/>
          <w:spacing w:val="27"/>
          <w:sz w:val="24"/>
        </w:rPr>
        <w:t xml:space="preserve"> </w:t>
      </w:r>
      <w:r>
        <w:rPr>
          <w:color w:val="000000"/>
          <w:sz w:val="24"/>
        </w:rPr>
        <w:t>целью</w:t>
      </w:r>
      <w:r>
        <w:rPr>
          <w:color w:val="000000"/>
          <w:spacing w:val="26"/>
          <w:sz w:val="24"/>
        </w:rPr>
        <w:t xml:space="preserve"> </w:t>
      </w:r>
      <w:r>
        <w:rPr>
          <w:color w:val="000000"/>
          <w:sz w:val="24"/>
        </w:rPr>
        <w:t>применения</w:t>
      </w:r>
      <w:r>
        <w:rPr>
          <w:color w:val="000000"/>
          <w:spacing w:val="26"/>
          <w:sz w:val="24"/>
        </w:rPr>
        <w:t xml:space="preserve"> </w:t>
      </w:r>
      <w:r>
        <w:rPr>
          <w:color w:val="000000"/>
          <w:sz w:val="24"/>
        </w:rPr>
        <w:t>психологической</w:t>
      </w:r>
      <w:r>
        <w:rPr>
          <w:color w:val="000000"/>
          <w:spacing w:val="27"/>
          <w:sz w:val="24"/>
        </w:rPr>
        <w:t xml:space="preserve"> </w:t>
      </w:r>
      <w:r>
        <w:rPr>
          <w:color w:val="000000"/>
          <w:sz w:val="24"/>
        </w:rPr>
        <w:t>диагностики</w:t>
      </w:r>
      <w:r>
        <w:rPr>
          <w:color w:val="000000"/>
          <w:spacing w:val="27"/>
          <w:sz w:val="24"/>
        </w:rPr>
        <w:t xml:space="preserve"> </w:t>
      </w:r>
      <w:r>
        <w:rPr>
          <w:color w:val="000000"/>
          <w:sz w:val="24"/>
        </w:rPr>
        <w:t>является</w:t>
      </w:r>
      <w:r>
        <w:rPr>
          <w:color w:val="000000"/>
          <w:spacing w:val="26"/>
          <w:sz w:val="24"/>
        </w:rPr>
        <w:t xml:space="preserve"> </w:t>
      </w:r>
      <w:r>
        <w:rPr>
          <w:color w:val="000000"/>
          <w:sz w:val="24"/>
        </w:rPr>
        <w:t>определение</w:t>
      </w:r>
    </w:p>
    <w:p w14:paraId="24F88C00"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уровня</w:t>
      </w:r>
      <w:r>
        <w:rPr>
          <w:color w:val="000000"/>
          <w:spacing w:val="84"/>
          <w:sz w:val="24"/>
        </w:rPr>
        <w:t xml:space="preserve"> </w:t>
      </w:r>
      <w:r>
        <w:rPr>
          <w:color w:val="000000"/>
          <w:sz w:val="24"/>
        </w:rPr>
        <w:t>умственного</w:t>
      </w:r>
      <w:r>
        <w:rPr>
          <w:color w:val="000000"/>
          <w:spacing w:val="79"/>
          <w:sz w:val="24"/>
        </w:rPr>
        <w:t xml:space="preserve"> </w:t>
      </w:r>
      <w:r>
        <w:rPr>
          <w:color w:val="000000"/>
          <w:sz w:val="24"/>
        </w:rPr>
        <w:t>развития,</w:t>
      </w:r>
      <w:r>
        <w:rPr>
          <w:color w:val="000000"/>
          <w:spacing w:val="79"/>
          <w:sz w:val="24"/>
        </w:rPr>
        <w:t xml:space="preserve"> </w:t>
      </w:r>
      <w:r>
        <w:rPr>
          <w:color w:val="000000"/>
          <w:sz w:val="24"/>
        </w:rPr>
        <w:t>состояние</w:t>
      </w:r>
      <w:r>
        <w:rPr>
          <w:color w:val="000000"/>
          <w:spacing w:val="78"/>
          <w:sz w:val="24"/>
        </w:rPr>
        <w:t xml:space="preserve"> </w:t>
      </w:r>
      <w:r>
        <w:rPr>
          <w:color w:val="000000"/>
          <w:sz w:val="24"/>
        </w:rPr>
        <w:t>интеллекта</w:t>
      </w:r>
      <w:r>
        <w:rPr>
          <w:color w:val="000000"/>
          <w:spacing w:val="78"/>
          <w:sz w:val="24"/>
        </w:rPr>
        <w:t xml:space="preserve"> </w:t>
      </w:r>
      <w:r>
        <w:rPr>
          <w:color w:val="000000"/>
          <w:sz w:val="24"/>
        </w:rPr>
        <w:t>детей</w:t>
      </w:r>
      <w:r>
        <w:rPr>
          <w:color w:val="000000"/>
          <w:spacing w:val="80"/>
          <w:sz w:val="24"/>
        </w:rPr>
        <w:t xml:space="preserve"> </w:t>
      </w:r>
      <w:r>
        <w:rPr>
          <w:color w:val="000000"/>
          <w:sz w:val="24"/>
        </w:rPr>
        <w:t>с</w:t>
      </w:r>
      <w:r>
        <w:rPr>
          <w:color w:val="000000"/>
          <w:spacing w:val="85"/>
          <w:sz w:val="24"/>
        </w:rPr>
        <w:t xml:space="preserve"> </w:t>
      </w:r>
      <w:r>
        <w:rPr>
          <w:color w:val="000000"/>
          <w:spacing w:val="1"/>
          <w:sz w:val="24"/>
        </w:rPr>
        <w:t>ОВЗ,</w:t>
      </w:r>
      <w:r>
        <w:rPr>
          <w:color w:val="000000"/>
          <w:spacing w:val="78"/>
          <w:sz w:val="24"/>
        </w:rPr>
        <w:t xml:space="preserve"> </w:t>
      </w:r>
      <w:r>
        <w:rPr>
          <w:color w:val="000000"/>
          <w:spacing w:val="1"/>
          <w:sz w:val="24"/>
        </w:rPr>
        <w:t>поскольку</w:t>
      </w:r>
      <w:r>
        <w:rPr>
          <w:color w:val="000000"/>
          <w:spacing w:val="71"/>
          <w:sz w:val="24"/>
        </w:rPr>
        <w:t xml:space="preserve"> </w:t>
      </w:r>
      <w:r>
        <w:rPr>
          <w:color w:val="000000"/>
          <w:sz w:val="24"/>
        </w:rPr>
        <w:t>эта</w:t>
      </w:r>
      <w:r>
        <w:rPr>
          <w:color w:val="000000"/>
          <w:spacing w:val="78"/>
          <w:sz w:val="24"/>
        </w:rPr>
        <w:t xml:space="preserve"> </w:t>
      </w:r>
      <w:r>
        <w:rPr>
          <w:color w:val="000000"/>
          <w:sz w:val="24"/>
        </w:rPr>
        <w:t>категория</w:t>
      </w:r>
    </w:p>
    <w:p w14:paraId="6E1FAE1E"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дошкольников</w:t>
      </w:r>
      <w:r>
        <w:rPr>
          <w:color w:val="000000"/>
          <w:spacing w:val="-3"/>
          <w:sz w:val="24"/>
        </w:rPr>
        <w:t xml:space="preserve"> </w:t>
      </w:r>
      <w:r>
        <w:rPr>
          <w:color w:val="000000"/>
          <w:sz w:val="24"/>
        </w:rPr>
        <w:t>представляет</w:t>
      </w:r>
      <w:r>
        <w:rPr>
          <w:color w:val="000000"/>
          <w:spacing w:val="1"/>
          <w:sz w:val="24"/>
        </w:rPr>
        <w:t xml:space="preserve"> </w:t>
      </w:r>
      <w:r>
        <w:rPr>
          <w:color w:val="000000"/>
          <w:sz w:val="24"/>
        </w:rPr>
        <w:t>исключительное</w:t>
      </w:r>
      <w:r>
        <w:rPr>
          <w:color w:val="000000"/>
          <w:spacing w:val="-1"/>
          <w:sz w:val="24"/>
        </w:rPr>
        <w:t xml:space="preserve"> </w:t>
      </w:r>
      <w:r>
        <w:rPr>
          <w:color w:val="000000"/>
          <w:sz w:val="24"/>
        </w:rPr>
        <w:t>разнообразие.</w:t>
      </w:r>
    </w:p>
    <w:p w14:paraId="5067B819"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lastRenderedPageBreak/>
        <w:t>Психологическое</w:t>
      </w:r>
      <w:r>
        <w:rPr>
          <w:color w:val="000000"/>
          <w:spacing w:val="107"/>
          <w:sz w:val="24"/>
        </w:rPr>
        <w:t xml:space="preserve"> </w:t>
      </w:r>
      <w:r>
        <w:rPr>
          <w:color w:val="000000"/>
          <w:sz w:val="24"/>
        </w:rPr>
        <w:t>обследование</w:t>
      </w:r>
      <w:r>
        <w:rPr>
          <w:color w:val="000000"/>
          <w:spacing w:val="107"/>
          <w:sz w:val="24"/>
        </w:rPr>
        <w:t xml:space="preserve"> </w:t>
      </w:r>
      <w:r>
        <w:rPr>
          <w:color w:val="000000"/>
          <w:sz w:val="24"/>
        </w:rPr>
        <w:t>проводит</w:t>
      </w:r>
      <w:r>
        <w:rPr>
          <w:color w:val="000000"/>
          <w:spacing w:val="108"/>
          <w:sz w:val="24"/>
        </w:rPr>
        <w:t xml:space="preserve"> </w:t>
      </w:r>
      <w:r>
        <w:rPr>
          <w:color w:val="000000"/>
          <w:sz w:val="24"/>
        </w:rPr>
        <w:t>психолог.</w:t>
      </w:r>
      <w:r>
        <w:rPr>
          <w:color w:val="000000"/>
          <w:spacing w:val="108"/>
          <w:sz w:val="24"/>
        </w:rPr>
        <w:t xml:space="preserve"> </w:t>
      </w:r>
      <w:r>
        <w:rPr>
          <w:color w:val="000000"/>
          <w:sz w:val="24"/>
        </w:rPr>
        <w:t>Психодиагностическое</w:t>
      </w:r>
      <w:r>
        <w:rPr>
          <w:color w:val="000000"/>
          <w:spacing w:val="107"/>
          <w:sz w:val="24"/>
        </w:rPr>
        <w:t xml:space="preserve"> </w:t>
      </w:r>
      <w:r>
        <w:rPr>
          <w:color w:val="000000"/>
          <w:sz w:val="24"/>
        </w:rPr>
        <w:t>обследование ребенка</w:t>
      </w:r>
      <w:r>
        <w:rPr>
          <w:color w:val="000000"/>
          <w:spacing w:val="52"/>
          <w:sz w:val="24"/>
        </w:rPr>
        <w:t xml:space="preserve"> </w:t>
      </w:r>
      <w:r>
        <w:rPr>
          <w:color w:val="000000"/>
          <w:sz w:val="24"/>
        </w:rPr>
        <w:t>с</w:t>
      </w:r>
      <w:r>
        <w:rPr>
          <w:color w:val="000000"/>
          <w:spacing w:val="52"/>
          <w:sz w:val="24"/>
        </w:rPr>
        <w:t xml:space="preserve"> </w:t>
      </w:r>
      <w:r>
        <w:rPr>
          <w:color w:val="000000"/>
          <w:sz w:val="24"/>
        </w:rPr>
        <w:t>проблемами</w:t>
      </w:r>
      <w:r>
        <w:rPr>
          <w:color w:val="000000"/>
          <w:spacing w:val="54"/>
          <w:sz w:val="24"/>
        </w:rPr>
        <w:t xml:space="preserve"> </w:t>
      </w:r>
      <w:r>
        <w:rPr>
          <w:color w:val="000000"/>
          <w:sz w:val="24"/>
        </w:rPr>
        <w:t>в</w:t>
      </w:r>
      <w:r>
        <w:rPr>
          <w:color w:val="000000"/>
          <w:spacing w:val="52"/>
          <w:sz w:val="24"/>
        </w:rPr>
        <w:t xml:space="preserve"> </w:t>
      </w:r>
      <w:r>
        <w:rPr>
          <w:color w:val="000000"/>
          <w:sz w:val="24"/>
        </w:rPr>
        <w:t>развитии</w:t>
      </w:r>
      <w:r>
        <w:rPr>
          <w:color w:val="000000"/>
          <w:spacing w:val="51"/>
          <w:sz w:val="24"/>
        </w:rPr>
        <w:t xml:space="preserve"> </w:t>
      </w:r>
      <w:r>
        <w:rPr>
          <w:color w:val="000000"/>
          <w:sz w:val="24"/>
        </w:rPr>
        <w:t>должно</w:t>
      </w:r>
      <w:r>
        <w:rPr>
          <w:color w:val="000000"/>
          <w:spacing w:val="50"/>
          <w:sz w:val="24"/>
        </w:rPr>
        <w:t xml:space="preserve"> </w:t>
      </w:r>
      <w:r>
        <w:rPr>
          <w:color w:val="000000"/>
          <w:spacing w:val="-1"/>
          <w:sz w:val="24"/>
        </w:rPr>
        <w:t>быть</w:t>
      </w:r>
      <w:r>
        <w:rPr>
          <w:color w:val="000000"/>
          <w:spacing w:val="54"/>
          <w:sz w:val="24"/>
        </w:rPr>
        <w:t xml:space="preserve"> </w:t>
      </w:r>
      <w:r>
        <w:rPr>
          <w:color w:val="000000"/>
          <w:sz w:val="24"/>
        </w:rPr>
        <w:t>системным</w:t>
      </w:r>
      <w:r>
        <w:rPr>
          <w:color w:val="000000"/>
          <w:spacing w:val="52"/>
          <w:sz w:val="24"/>
        </w:rPr>
        <w:t xml:space="preserve"> </w:t>
      </w:r>
      <w:r>
        <w:rPr>
          <w:color w:val="000000"/>
          <w:sz w:val="24"/>
        </w:rPr>
        <w:t>и</w:t>
      </w:r>
      <w:r>
        <w:rPr>
          <w:color w:val="000000"/>
          <w:spacing w:val="51"/>
          <w:sz w:val="24"/>
        </w:rPr>
        <w:t xml:space="preserve"> </w:t>
      </w:r>
      <w:r>
        <w:rPr>
          <w:color w:val="000000"/>
          <w:sz w:val="24"/>
        </w:rPr>
        <w:t>включать</w:t>
      </w:r>
      <w:r>
        <w:rPr>
          <w:color w:val="000000"/>
          <w:spacing w:val="54"/>
          <w:sz w:val="24"/>
        </w:rPr>
        <w:t xml:space="preserve"> </w:t>
      </w:r>
      <w:r>
        <w:rPr>
          <w:color w:val="000000"/>
          <w:sz w:val="24"/>
        </w:rPr>
        <w:t>в</w:t>
      </w:r>
      <w:r>
        <w:rPr>
          <w:color w:val="000000"/>
          <w:spacing w:val="52"/>
          <w:sz w:val="24"/>
        </w:rPr>
        <w:t xml:space="preserve"> </w:t>
      </w:r>
      <w:r>
        <w:rPr>
          <w:color w:val="000000"/>
          <w:spacing w:val="-1"/>
          <w:sz w:val="24"/>
        </w:rPr>
        <w:t>себя</w:t>
      </w:r>
      <w:r>
        <w:rPr>
          <w:color w:val="000000"/>
          <w:spacing w:val="53"/>
          <w:sz w:val="24"/>
        </w:rPr>
        <w:t xml:space="preserve"> </w:t>
      </w:r>
      <w:r>
        <w:rPr>
          <w:color w:val="000000"/>
          <w:sz w:val="24"/>
        </w:rPr>
        <w:t>изучение</w:t>
      </w:r>
      <w:r>
        <w:rPr>
          <w:color w:val="000000"/>
          <w:spacing w:val="54"/>
          <w:sz w:val="24"/>
        </w:rPr>
        <w:t xml:space="preserve"> </w:t>
      </w:r>
      <w:r>
        <w:rPr>
          <w:color w:val="000000"/>
          <w:spacing w:val="-1"/>
          <w:sz w:val="24"/>
        </w:rPr>
        <w:t>всех</w:t>
      </w:r>
      <w:r>
        <w:t xml:space="preserve"> </w:t>
      </w:r>
      <w:r>
        <w:rPr>
          <w:color w:val="000000"/>
          <w:sz w:val="24"/>
        </w:rPr>
        <w:t>сторон</w:t>
      </w:r>
      <w:r>
        <w:rPr>
          <w:color w:val="000000"/>
          <w:spacing w:val="56"/>
          <w:sz w:val="24"/>
        </w:rPr>
        <w:t xml:space="preserve"> </w:t>
      </w:r>
      <w:r>
        <w:rPr>
          <w:color w:val="000000"/>
          <w:sz w:val="24"/>
        </w:rPr>
        <w:t>психики</w:t>
      </w:r>
      <w:r>
        <w:rPr>
          <w:color w:val="000000"/>
          <w:spacing w:val="56"/>
          <w:sz w:val="24"/>
        </w:rPr>
        <w:t xml:space="preserve"> </w:t>
      </w:r>
      <w:r>
        <w:rPr>
          <w:color w:val="000000"/>
          <w:sz w:val="24"/>
        </w:rPr>
        <w:t>(познавательная</w:t>
      </w:r>
      <w:r>
        <w:rPr>
          <w:color w:val="000000"/>
          <w:spacing w:val="55"/>
          <w:sz w:val="24"/>
        </w:rPr>
        <w:t xml:space="preserve"> </w:t>
      </w:r>
      <w:r>
        <w:rPr>
          <w:color w:val="000000"/>
          <w:sz w:val="24"/>
        </w:rPr>
        <w:t>деятельность,</w:t>
      </w:r>
      <w:r>
        <w:rPr>
          <w:color w:val="000000"/>
          <w:spacing w:val="55"/>
          <w:sz w:val="24"/>
        </w:rPr>
        <w:t xml:space="preserve"> </w:t>
      </w:r>
      <w:r>
        <w:rPr>
          <w:color w:val="000000"/>
          <w:sz w:val="24"/>
        </w:rPr>
        <w:t>речь,</w:t>
      </w:r>
      <w:r>
        <w:rPr>
          <w:color w:val="000000"/>
          <w:spacing w:val="55"/>
          <w:sz w:val="24"/>
        </w:rPr>
        <w:t xml:space="preserve"> </w:t>
      </w:r>
      <w:r>
        <w:rPr>
          <w:color w:val="000000"/>
          <w:sz w:val="24"/>
        </w:rPr>
        <w:t>эмоционально</w:t>
      </w:r>
      <w:r>
        <w:rPr>
          <w:color w:val="000000"/>
          <w:spacing w:val="-1"/>
          <w:sz w:val="24"/>
        </w:rPr>
        <w:t>-</w:t>
      </w:r>
      <w:r>
        <w:rPr>
          <w:color w:val="000000"/>
          <w:sz w:val="24"/>
        </w:rPr>
        <w:t>волевая</w:t>
      </w:r>
      <w:r>
        <w:rPr>
          <w:color w:val="000000"/>
          <w:spacing w:val="55"/>
          <w:sz w:val="24"/>
        </w:rPr>
        <w:t xml:space="preserve"> </w:t>
      </w:r>
      <w:r>
        <w:rPr>
          <w:color w:val="000000"/>
          <w:sz w:val="24"/>
        </w:rPr>
        <w:t>сфера,</w:t>
      </w:r>
      <w:r>
        <w:rPr>
          <w:color w:val="000000"/>
          <w:spacing w:val="55"/>
          <w:sz w:val="24"/>
        </w:rPr>
        <w:t xml:space="preserve"> </w:t>
      </w:r>
      <w:r>
        <w:rPr>
          <w:color w:val="000000"/>
          <w:sz w:val="24"/>
        </w:rPr>
        <w:t>личностное</w:t>
      </w:r>
      <w:r>
        <w:t xml:space="preserve"> </w:t>
      </w:r>
      <w:r>
        <w:rPr>
          <w:color w:val="000000"/>
          <w:sz w:val="24"/>
        </w:rPr>
        <w:t>развитие).</w:t>
      </w:r>
      <w:r>
        <w:rPr>
          <w:color w:val="000000"/>
          <w:spacing w:val="97"/>
          <w:sz w:val="24"/>
        </w:rPr>
        <w:t xml:space="preserve"> </w:t>
      </w:r>
      <w:r>
        <w:rPr>
          <w:color w:val="000000"/>
          <w:sz w:val="24"/>
        </w:rPr>
        <w:t>В</w:t>
      </w:r>
      <w:r>
        <w:rPr>
          <w:color w:val="000000"/>
          <w:spacing w:val="96"/>
          <w:sz w:val="24"/>
        </w:rPr>
        <w:t xml:space="preserve"> </w:t>
      </w:r>
      <w:r>
        <w:rPr>
          <w:color w:val="000000"/>
          <w:sz w:val="24"/>
        </w:rPr>
        <w:t>качестве</w:t>
      </w:r>
      <w:r>
        <w:rPr>
          <w:color w:val="000000"/>
          <w:spacing w:val="99"/>
          <w:sz w:val="24"/>
        </w:rPr>
        <w:t xml:space="preserve"> </w:t>
      </w:r>
      <w:r>
        <w:rPr>
          <w:color w:val="000000"/>
          <w:sz w:val="24"/>
        </w:rPr>
        <w:t>источников</w:t>
      </w:r>
      <w:r>
        <w:rPr>
          <w:color w:val="000000"/>
          <w:spacing w:val="97"/>
          <w:sz w:val="24"/>
        </w:rPr>
        <w:t xml:space="preserve"> </w:t>
      </w:r>
      <w:r>
        <w:rPr>
          <w:color w:val="000000"/>
          <w:sz w:val="24"/>
        </w:rPr>
        <w:t>диагностического</w:t>
      </w:r>
      <w:r>
        <w:rPr>
          <w:color w:val="000000"/>
          <w:spacing w:val="98"/>
          <w:sz w:val="24"/>
        </w:rPr>
        <w:t xml:space="preserve"> </w:t>
      </w:r>
      <w:r>
        <w:rPr>
          <w:color w:val="000000"/>
          <w:sz w:val="24"/>
        </w:rPr>
        <w:t>инструментария</w:t>
      </w:r>
      <w:r>
        <w:rPr>
          <w:color w:val="000000"/>
          <w:spacing w:val="98"/>
          <w:sz w:val="24"/>
        </w:rPr>
        <w:t xml:space="preserve"> </w:t>
      </w:r>
      <w:r>
        <w:rPr>
          <w:color w:val="000000"/>
          <w:sz w:val="24"/>
        </w:rPr>
        <w:t>используются</w:t>
      </w:r>
      <w:r>
        <w:rPr>
          <w:color w:val="000000"/>
          <w:spacing w:val="101"/>
          <w:sz w:val="24"/>
        </w:rPr>
        <w:t xml:space="preserve"> </w:t>
      </w:r>
      <w:r>
        <w:rPr>
          <w:color w:val="000000"/>
          <w:spacing w:val="2"/>
          <w:sz w:val="24"/>
        </w:rPr>
        <w:t>научно</w:t>
      </w:r>
      <w:r>
        <w:rPr>
          <w:color w:val="000000"/>
          <w:sz w:val="24"/>
        </w:rPr>
        <w:t>-</w:t>
      </w:r>
      <w:r>
        <w:t xml:space="preserve"> </w:t>
      </w:r>
      <w:r>
        <w:rPr>
          <w:color w:val="000000"/>
          <w:sz w:val="24"/>
        </w:rPr>
        <w:t>практические</w:t>
      </w:r>
      <w:r>
        <w:rPr>
          <w:color w:val="000000"/>
          <w:spacing w:val="6"/>
          <w:sz w:val="24"/>
        </w:rPr>
        <w:t xml:space="preserve"> </w:t>
      </w:r>
      <w:r w:rsidRPr="002A2BA6">
        <w:rPr>
          <w:color w:val="000000"/>
          <w:sz w:val="24"/>
        </w:rPr>
        <w:t>разработки</w:t>
      </w:r>
      <w:r w:rsidRPr="002A2BA6">
        <w:rPr>
          <w:color w:val="C00000"/>
          <w:spacing w:val="8"/>
          <w:sz w:val="24"/>
        </w:rPr>
        <w:t xml:space="preserve"> </w:t>
      </w:r>
      <w:r w:rsidRPr="002A2BA6">
        <w:rPr>
          <w:spacing w:val="3"/>
          <w:sz w:val="24"/>
        </w:rPr>
        <w:t>Е</w:t>
      </w:r>
      <w:r w:rsidRPr="002A2BA6">
        <w:rPr>
          <w:sz w:val="24"/>
        </w:rPr>
        <w:t>.А.Стребелевой,</w:t>
      </w:r>
      <w:r w:rsidRPr="002A2BA6">
        <w:rPr>
          <w:spacing w:val="7"/>
          <w:sz w:val="24"/>
        </w:rPr>
        <w:t xml:space="preserve"> </w:t>
      </w:r>
      <w:r w:rsidRPr="002A2BA6">
        <w:rPr>
          <w:sz w:val="24"/>
        </w:rPr>
        <w:t>М.М.Семаго</w:t>
      </w:r>
      <w:r w:rsidRPr="002A2BA6">
        <w:rPr>
          <w:spacing w:val="7"/>
          <w:sz w:val="24"/>
        </w:rPr>
        <w:t xml:space="preserve"> </w:t>
      </w:r>
      <w:r w:rsidRPr="002A2BA6">
        <w:rPr>
          <w:sz w:val="24"/>
        </w:rPr>
        <w:t>и</w:t>
      </w:r>
      <w:r w:rsidRPr="002A2BA6">
        <w:rPr>
          <w:spacing w:val="8"/>
          <w:sz w:val="24"/>
        </w:rPr>
        <w:t xml:space="preserve"> </w:t>
      </w:r>
      <w:r w:rsidRPr="002A2BA6">
        <w:rPr>
          <w:sz w:val="24"/>
        </w:rPr>
        <w:t>др.</w:t>
      </w:r>
      <w:r w:rsidR="00B640E2" w:rsidRPr="002A2BA6">
        <w:rPr>
          <w:sz w:val="24"/>
        </w:rPr>
        <w:t xml:space="preserve"> </w:t>
      </w:r>
      <w:r w:rsidR="00B640E2" w:rsidRPr="002A2BA6">
        <w:rPr>
          <w:color w:val="000000"/>
          <w:sz w:val="24"/>
        </w:rPr>
        <w:t>впишите свои.</w:t>
      </w:r>
      <w:r>
        <w:rPr>
          <w:color w:val="000000"/>
          <w:spacing w:val="7"/>
          <w:sz w:val="24"/>
        </w:rPr>
        <w:t xml:space="preserve"> </w:t>
      </w:r>
      <w:r>
        <w:rPr>
          <w:color w:val="000000"/>
          <w:sz w:val="24"/>
        </w:rPr>
        <w:t>Качественный</w:t>
      </w:r>
      <w:r>
        <w:rPr>
          <w:color w:val="000000"/>
          <w:spacing w:val="7"/>
          <w:sz w:val="24"/>
        </w:rPr>
        <w:t xml:space="preserve"> </w:t>
      </w:r>
      <w:r>
        <w:rPr>
          <w:color w:val="000000"/>
          <w:sz w:val="24"/>
        </w:rPr>
        <w:t>анализ</w:t>
      </w:r>
      <w:r>
        <w:rPr>
          <w:color w:val="000000"/>
          <w:spacing w:val="8"/>
          <w:sz w:val="24"/>
        </w:rPr>
        <w:t xml:space="preserve"> </w:t>
      </w:r>
      <w:r>
        <w:rPr>
          <w:color w:val="000000"/>
          <w:sz w:val="24"/>
        </w:rPr>
        <w:t>предполагает</w:t>
      </w:r>
      <w:r>
        <w:t xml:space="preserve"> </w:t>
      </w:r>
      <w:r>
        <w:rPr>
          <w:color w:val="000000"/>
          <w:spacing w:val="1"/>
          <w:sz w:val="24"/>
        </w:rPr>
        <w:t>оценку</w:t>
      </w:r>
      <w:r>
        <w:rPr>
          <w:color w:val="000000"/>
          <w:spacing w:val="16"/>
          <w:sz w:val="24"/>
        </w:rPr>
        <w:t xml:space="preserve"> </w:t>
      </w:r>
      <w:r>
        <w:rPr>
          <w:color w:val="000000"/>
          <w:sz w:val="24"/>
        </w:rPr>
        <w:t>особенностей</w:t>
      </w:r>
      <w:r>
        <w:rPr>
          <w:color w:val="000000"/>
          <w:spacing w:val="25"/>
          <w:sz w:val="24"/>
        </w:rPr>
        <w:t xml:space="preserve"> </w:t>
      </w:r>
      <w:r>
        <w:rPr>
          <w:color w:val="000000"/>
          <w:sz w:val="24"/>
        </w:rPr>
        <w:t>процесса</w:t>
      </w:r>
      <w:r>
        <w:rPr>
          <w:color w:val="000000"/>
          <w:spacing w:val="23"/>
          <w:sz w:val="24"/>
        </w:rPr>
        <w:t xml:space="preserve"> </w:t>
      </w:r>
      <w:r>
        <w:rPr>
          <w:color w:val="000000"/>
          <w:sz w:val="24"/>
        </w:rPr>
        <w:t>выполнения</w:t>
      </w:r>
      <w:r>
        <w:rPr>
          <w:color w:val="000000"/>
          <w:spacing w:val="24"/>
          <w:sz w:val="24"/>
        </w:rPr>
        <w:t xml:space="preserve"> </w:t>
      </w:r>
      <w:r>
        <w:rPr>
          <w:color w:val="000000"/>
          <w:spacing w:val="1"/>
          <w:sz w:val="24"/>
        </w:rPr>
        <w:t>ребенком</w:t>
      </w:r>
      <w:r>
        <w:rPr>
          <w:color w:val="000000"/>
          <w:spacing w:val="22"/>
          <w:sz w:val="24"/>
        </w:rPr>
        <w:t xml:space="preserve"> </w:t>
      </w:r>
      <w:r>
        <w:rPr>
          <w:color w:val="000000"/>
          <w:sz w:val="24"/>
        </w:rPr>
        <w:t>заданий</w:t>
      </w:r>
      <w:r>
        <w:rPr>
          <w:color w:val="000000"/>
          <w:spacing w:val="25"/>
          <w:sz w:val="24"/>
        </w:rPr>
        <w:t xml:space="preserve"> </w:t>
      </w:r>
      <w:r>
        <w:rPr>
          <w:color w:val="000000"/>
          <w:sz w:val="24"/>
        </w:rPr>
        <w:t>и</w:t>
      </w:r>
      <w:r>
        <w:rPr>
          <w:color w:val="000000"/>
          <w:spacing w:val="23"/>
          <w:sz w:val="24"/>
        </w:rPr>
        <w:t xml:space="preserve"> </w:t>
      </w:r>
      <w:r>
        <w:rPr>
          <w:color w:val="000000"/>
          <w:sz w:val="24"/>
        </w:rPr>
        <w:t>допускаемых</w:t>
      </w:r>
      <w:r>
        <w:rPr>
          <w:color w:val="000000"/>
          <w:spacing w:val="26"/>
          <w:sz w:val="24"/>
        </w:rPr>
        <w:t xml:space="preserve"> </w:t>
      </w:r>
      <w:r>
        <w:rPr>
          <w:color w:val="000000"/>
          <w:sz w:val="24"/>
        </w:rPr>
        <w:t>ошибок</w:t>
      </w:r>
      <w:r>
        <w:rPr>
          <w:color w:val="000000"/>
          <w:spacing w:val="22"/>
          <w:sz w:val="24"/>
        </w:rPr>
        <w:t xml:space="preserve"> </w:t>
      </w:r>
      <w:r>
        <w:rPr>
          <w:color w:val="000000"/>
          <w:spacing w:val="1"/>
          <w:sz w:val="24"/>
        </w:rPr>
        <w:t>на</w:t>
      </w:r>
      <w:r>
        <w:rPr>
          <w:color w:val="000000"/>
          <w:spacing w:val="22"/>
          <w:sz w:val="24"/>
        </w:rPr>
        <w:t xml:space="preserve"> </w:t>
      </w:r>
      <w:r>
        <w:rPr>
          <w:color w:val="000000"/>
          <w:sz w:val="24"/>
        </w:rPr>
        <w:t>основе</w:t>
      </w:r>
      <w:r>
        <w:t xml:space="preserve"> </w:t>
      </w:r>
      <w:r>
        <w:rPr>
          <w:color w:val="000000"/>
          <w:sz w:val="24"/>
        </w:rPr>
        <w:t>системы качественных</w:t>
      </w:r>
      <w:r>
        <w:rPr>
          <w:color w:val="000000"/>
          <w:spacing w:val="-1"/>
          <w:sz w:val="24"/>
        </w:rPr>
        <w:t xml:space="preserve"> </w:t>
      </w:r>
      <w:r>
        <w:rPr>
          <w:color w:val="000000"/>
          <w:sz w:val="24"/>
        </w:rPr>
        <w:t>показателей.</w:t>
      </w:r>
    </w:p>
    <w:p w14:paraId="360E7305"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Выявляются</w:t>
      </w:r>
      <w:r>
        <w:rPr>
          <w:color w:val="000000"/>
          <w:spacing w:val="10"/>
          <w:sz w:val="24"/>
        </w:rPr>
        <w:t xml:space="preserve"> </w:t>
      </w:r>
      <w:r>
        <w:rPr>
          <w:color w:val="000000"/>
          <w:sz w:val="24"/>
        </w:rPr>
        <w:t>следующие</w:t>
      </w:r>
      <w:r>
        <w:rPr>
          <w:color w:val="000000"/>
          <w:spacing w:val="8"/>
          <w:sz w:val="24"/>
        </w:rPr>
        <w:t xml:space="preserve"> </w:t>
      </w:r>
      <w:r>
        <w:rPr>
          <w:color w:val="000000"/>
          <w:sz w:val="24"/>
        </w:rPr>
        <w:t>качественные</w:t>
      </w:r>
      <w:r>
        <w:rPr>
          <w:color w:val="000000"/>
          <w:spacing w:val="8"/>
          <w:sz w:val="24"/>
        </w:rPr>
        <w:t xml:space="preserve"> </w:t>
      </w:r>
      <w:r>
        <w:rPr>
          <w:color w:val="000000"/>
          <w:sz w:val="24"/>
        </w:rPr>
        <w:t>показатели,</w:t>
      </w:r>
      <w:r>
        <w:rPr>
          <w:color w:val="000000"/>
          <w:spacing w:val="9"/>
          <w:sz w:val="24"/>
        </w:rPr>
        <w:t xml:space="preserve"> </w:t>
      </w:r>
      <w:r>
        <w:rPr>
          <w:color w:val="000000"/>
          <w:sz w:val="24"/>
        </w:rPr>
        <w:t>характеризующие</w:t>
      </w:r>
      <w:r>
        <w:rPr>
          <w:color w:val="000000"/>
          <w:spacing w:val="11"/>
          <w:sz w:val="24"/>
        </w:rPr>
        <w:t xml:space="preserve"> </w:t>
      </w:r>
      <w:r>
        <w:rPr>
          <w:color w:val="000000"/>
          <w:sz w:val="24"/>
        </w:rPr>
        <w:t>эмоциональную</w:t>
      </w:r>
      <w:r>
        <w:rPr>
          <w:color w:val="000000"/>
          <w:spacing w:val="10"/>
          <w:sz w:val="24"/>
        </w:rPr>
        <w:t xml:space="preserve"> </w:t>
      </w:r>
      <w:r>
        <w:rPr>
          <w:color w:val="000000"/>
          <w:spacing w:val="1"/>
          <w:sz w:val="24"/>
        </w:rPr>
        <w:t>сферу</w:t>
      </w:r>
      <w:r>
        <w:rPr>
          <w:color w:val="000000"/>
          <w:spacing w:val="6"/>
          <w:sz w:val="24"/>
        </w:rPr>
        <w:t xml:space="preserve"> </w:t>
      </w:r>
      <w:r>
        <w:rPr>
          <w:color w:val="000000"/>
          <w:sz w:val="24"/>
        </w:rPr>
        <w:t>и поведение</w:t>
      </w:r>
      <w:r>
        <w:rPr>
          <w:color w:val="000000"/>
          <w:spacing w:val="-1"/>
          <w:sz w:val="24"/>
        </w:rPr>
        <w:t xml:space="preserve"> </w:t>
      </w:r>
      <w:r>
        <w:rPr>
          <w:color w:val="000000"/>
          <w:sz w:val="24"/>
        </w:rPr>
        <w:t>ребенка:</w:t>
      </w:r>
    </w:p>
    <w:p w14:paraId="635F5BC9"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особенности</w:t>
      </w:r>
      <w:r>
        <w:rPr>
          <w:color w:val="000000"/>
          <w:spacing w:val="1"/>
          <w:sz w:val="24"/>
        </w:rPr>
        <w:t xml:space="preserve"> </w:t>
      </w:r>
      <w:r>
        <w:rPr>
          <w:color w:val="000000"/>
          <w:sz w:val="24"/>
        </w:rPr>
        <w:t>контакта</w:t>
      </w:r>
      <w:r>
        <w:rPr>
          <w:color w:val="000000"/>
          <w:spacing w:val="-1"/>
          <w:sz w:val="24"/>
        </w:rPr>
        <w:t xml:space="preserve"> </w:t>
      </w:r>
      <w:r>
        <w:rPr>
          <w:color w:val="000000"/>
          <w:sz w:val="24"/>
        </w:rPr>
        <w:t>ребенка;</w:t>
      </w:r>
    </w:p>
    <w:p w14:paraId="5C51071C"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реакция</w:t>
      </w:r>
      <w:r>
        <w:rPr>
          <w:color w:val="000000"/>
          <w:spacing w:val="-3"/>
          <w:sz w:val="24"/>
        </w:rPr>
        <w:t xml:space="preserve"> </w:t>
      </w:r>
      <w:r>
        <w:rPr>
          <w:color w:val="000000"/>
          <w:spacing w:val="1"/>
          <w:sz w:val="24"/>
        </w:rPr>
        <w:t>на</w:t>
      </w:r>
      <w:r>
        <w:rPr>
          <w:color w:val="000000"/>
          <w:spacing w:val="-2"/>
          <w:sz w:val="24"/>
        </w:rPr>
        <w:t xml:space="preserve"> </w:t>
      </w:r>
      <w:r>
        <w:rPr>
          <w:color w:val="000000"/>
          <w:sz w:val="24"/>
        </w:rPr>
        <w:t>ситуацию</w:t>
      </w:r>
      <w:r>
        <w:rPr>
          <w:color w:val="000000"/>
          <w:spacing w:val="1"/>
          <w:sz w:val="24"/>
        </w:rPr>
        <w:t xml:space="preserve"> </w:t>
      </w:r>
      <w:r>
        <w:rPr>
          <w:color w:val="000000"/>
          <w:sz w:val="24"/>
        </w:rPr>
        <w:t>обследования;</w:t>
      </w:r>
    </w:p>
    <w:p w14:paraId="2B8A95E3"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одобрение;</w:t>
      </w:r>
    </w:p>
    <w:p w14:paraId="7EA501B3"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неудачи;</w:t>
      </w:r>
    </w:p>
    <w:p w14:paraId="1B3F20DF" w14:textId="77777777"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эмоциональное</w:t>
      </w:r>
      <w:r>
        <w:rPr>
          <w:color w:val="000000"/>
          <w:spacing w:val="-1"/>
          <w:sz w:val="24"/>
        </w:rPr>
        <w:t xml:space="preserve"> </w:t>
      </w:r>
      <w:r>
        <w:rPr>
          <w:color w:val="000000"/>
          <w:sz w:val="24"/>
        </w:rPr>
        <w:t>состояние</w:t>
      </w:r>
      <w:r>
        <w:rPr>
          <w:color w:val="000000"/>
          <w:spacing w:val="-1"/>
          <w:sz w:val="24"/>
        </w:rPr>
        <w:t xml:space="preserve"> </w:t>
      </w:r>
      <w:r>
        <w:rPr>
          <w:color w:val="000000"/>
          <w:sz w:val="24"/>
        </w:rPr>
        <w:t xml:space="preserve">во </w:t>
      </w:r>
      <w:r>
        <w:rPr>
          <w:color w:val="000000"/>
          <w:spacing w:val="-1"/>
          <w:sz w:val="24"/>
        </w:rPr>
        <w:t>время</w:t>
      </w:r>
      <w:r>
        <w:rPr>
          <w:color w:val="000000"/>
          <w:spacing w:val="1"/>
          <w:sz w:val="24"/>
        </w:rPr>
        <w:t xml:space="preserve"> </w:t>
      </w:r>
      <w:r>
        <w:rPr>
          <w:color w:val="000000"/>
          <w:sz w:val="24"/>
        </w:rPr>
        <w:t>выполнения заданий;</w:t>
      </w:r>
    </w:p>
    <w:p w14:paraId="5FDCD3C4" w14:textId="77777777"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эмоциональная подвижность;</w:t>
      </w:r>
    </w:p>
    <w:p w14:paraId="35B4EE5B" w14:textId="77777777" w:rsidR="002C6E8D" w:rsidRDefault="0069355F">
      <w:pPr>
        <w:pBdr>
          <w:top w:val="none" w:sz="4" w:space="0" w:color="000000"/>
          <w:left w:val="none" w:sz="4" w:space="0" w:color="000000"/>
          <w:bottom w:val="none" w:sz="4" w:space="0" w:color="000000"/>
          <w:right w:val="none" w:sz="4" w:space="0" w:color="000000"/>
        </w:pBdr>
        <w:tabs>
          <w:tab w:val="left" w:pos="2551"/>
        </w:tabs>
        <w:spacing w:line="317" w:lineRule="atLeast"/>
        <w:ind w:left="360" w:right="-1"/>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z w:val="24"/>
        </w:rPr>
        <w:t xml:space="preserve"> особенности</w:t>
      </w:r>
      <w:r>
        <w:rPr>
          <w:color w:val="000000"/>
          <w:spacing w:val="1"/>
          <w:sz w:val="24"/>
        </w:rPr>
        <w:t xml:space="preserve"> </w:t>
      </w:r>
      <w:r>
        <w:rPr>
          <w:color w:val="000000"/>
          <w:sz w:val="24"/>
        </w:rPr>
        <w:t>общения;</w:t>
      </w:r>
    </w:p>
    <w:p w14:paraId="7928DEF7"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7294"/>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 xml:space="preserve">реакция </w:t>
      </w:r>
      <w:r>
        <w:rPr>
          <w:color w:val="000000"/>
          <w:spacing w:val="1"/>
          <w:sz w:val="24"/>
        </w:rPr>
        <w:t>на</w:t>
      </w:r>
      <w:r>
        <w:rPr>
          <w:color w:val="000000"/>
          <w:spacing w:val="-2"/>
          <w:sz w:val="24"/>
        </w:rPr>
        <w:t xml:space="preserve"> </w:t>
      </w:r>
      <w:r>
        <w:rPr>
          <w:color w:val="000000"/>
          <w:sz w:val="24"/>
        </w:rPr>
        <w:t>результат.</w:t>
      </w:r>
    </w:p>
    <w:p w14:paraId="2FFE95A1" w14:textId="77777777" w:rsidR="002C6E8D" w:rsidRDefault="0069355F">
      <w:pPr>
        <w:pBdr>
          <w:top w:val="none" w:sz="4" w:space="0" w:color="000000"/>
          <w:left w:val="none" w:sz="4" w:space="0" w:color="000000"/>
          <w:bottom w:val="none" w:sz="4" w:space="0" w:color="000000"/>
          <w:right w:val="none" w:sz="4" w:space="0" w:color="000000"/>
        </w:pBdr>
        <w:spacing w:before="360" w:line="276" w:lineRule="atLeast"/>
      </w:pPr>
      <w:r>
        <w:rPr>
          <w:color w:val="000000"/>
          <w:sz w:val="24"/>
        </w:rPr>
        <w:t>Качественные</w:t>
      </w:r>
      <w:r>
        <w:rPr>
          <w:color w:val="000000"/>
          <w:spacing w:val="-1"/>
          <w:sz w:val="24"/>
        </w:rPr>
        <w:t xml:space="preserve"> </w:t>
      </w:r>
      <w:r>
        <w:rPr>
          <w:color w:val="000000"/>
          <w:sz w:val="24"/>
        </w:rPr>
        <w:t>показатели,</w:t>
      </w:r>
      <w:r>
        <w:rPr>
          <w:color w:val="000000"/>
          <w:spacing w:val="-3"/>
          <w:sz w:val="24"/>
        </w:rPr>
        <w:t xml:space="preserve"> </w:t>
      </w:r>
      <w:r>
        <w:rPr>
          <w:color w:val="000000"/>
          <w:sz w:val="24"/>
        </w:rPr>
        <w:t>характеризующие</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ребенка:</w:t>
      </w:r>
    </w:p>
    <w:p w14:paraId="54BF0A8B"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w:t>
      </w:r>
      <w:r>
        <w:rPr>
          <w:color w:val="000000"/>
          <w:spacing w:val="1"/>
          <w:sz w:val="24"/>
        </w:rPr>
        <w:t xml:space="preserve"> </w:t>
      </w:r>
      <w:r>
        <w:rPr>
          <w:color w:val="000000"/>
          <w:sz w:val="24"/>
        </w:rPr>
        <w:t>стойкость</w:t>
      </w:r>
      <w:r>
        <w:rPr>
          <w:color w:val="000000"/>
          <w:spacing w:val="-2"/>
          <w:sz w:val="24"/>
        </w:rPr>
        <w:t xml:space="preserve"> </w:t>
      </w:r>
      <w:r>
        <w:rPr>
          <w:color w:val="000000"/>
          <w:sz w:val="24"/>
        </w:rPr>
        <w:t>интереса</w:t>
      </w:r>
      <w:r>
        <w:rPr>
          <w:color w:val="000000"/>
          <w:spacing w:val="-1"/>
          <w:sz w:val="24"/>
        </w:rPr>
        <w:t xml:space="preserve"> </w:t>
      </w:r>
      <w:r>
        <w:rPr>
          <w:color w:val="000000"/>
          <w:sz w:val="24"/>
        </w:rPr>
        <w:t>к</w:t>
      </w:r>
      <w:r>
        <w:rPr>
          <w:color w:val="000000"/>
          <w:spacing w:val="1"/>
          <w:sz w:val="24"/>
        </w:rPr>
        <w:t xml:space="preserve"> </w:t>
      </w:r>
      <w:r>
        <w:rPr>
          <w:color w:val="000000"/>
          <w:sz w:val="24"/>
        </w:rPr>
        <w:t>заданию;</w:t>
      </w:r>
    </w:p>
    <w:p w14:paraId="40045428"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понимание</w:t>
      </w:r>
      <w:r>
        <w:rPr>
          <w:color w:val="000000"/>
          <w:spacing w:val="-1"/>
          <w:sz w:val="24"/>
        </w:rPr>
        <w:t xml:space="preserve"> </w:t>
      </w:r>
      <w:r>
        <w:rPr>
          <w:color w:val="000000"/>
          <w:sz w:val="24"/>
        </w:rPr>
        <w:t>инструкции;</w:t>
      </w:r>
    </w:p>
    <w:p w14:paraId="011D5E53" w14:textId="77777777"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самостоятельность</w:t>
      </w:r>
      <w:r>
        <w:rPr>
          <w:color w:val="000000"/>
          <w:spacing w:val="1"/>
          <w:sz w:val="24"/>
        </w:rPr>
        <w:t xml:space="preserve"> </w:t>
      </w:r>
      <w:r>
        <w:rPr>
          <w:color w:val="000000"/>
          <w:sz w:val="24"/>
        </w:rPr>
        <w:t>выполнения</w:t>
      </w:r>
      <w:r>
        <w:rPr>
          <w:color w:val="000000"/>
          <w:spacing w:val="-3"/>
          <w:sz w:val="24"/>
        </w:rPr>
        <w:t xml:space="preserve"> </w:t>
      </w:r>
      <w:r>
        <w:rPr>
          <w:color w:val="000000"/>
          <w:sz w:val="24"/>
        </w:rPr>
        <w:t>задания;</w:t>
      </w:r>
    </w:p>
    <w:p w14:paraId="5EB836D2"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характер деятельности</w:t>
      </w:r>
      <w:r>
        <w:rPr>
          <w:color w:val="000000"/>
          <w:spacing w:val="-1"/>
          <w:sz w:val="24"/>
        </w:rPr>
        <w:t xml:space="preserve"> </w:t>
      </w:r>
      <w:r>
        <w:rPr>
          <w:color w:val="000000"/>
          <w:sz w:val="24"/>
        </w:rPr>
        <w:t>(целенаправленность</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 активность);</w:t>
      </w:r>
    </w:p>
    <w:p w14:paraId="5C1BF79F"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1"/>
      </w:pPr>
      <w:r>
        <w:rPr>
          <w:rFonts w:ascii="Wingdings" w:eastAsia="Wingdings" w:hAnsi="Wingdings" w:cs="Wingdings"/>
          <w:color w:val="000000"/>
          <w:sz w:val="24"/>
        </w:rPr>
        <w:t></w:t>
      </w:r>
      <w:r>
        <w:rPr>
          <w:color w:val="000000"/>
          <w:spacing w:val="111"/>
          <w:sz w:val="24"/>
        </w:rPr>
        <w:t xml:space="preserve"> </w:t>
      </w:r>
      <w:r>
        <w:rPr>
          <w:color w:val="000000"/>
          <w:sz w:val="24"/>
        </w:rPr>
        <w:t>темп</w:t>
      </w:r>
      <w:r>
        <w:rPr>
          <w:color w:val="000000"/>
          <w:spacing w:val="1"/>
          <w:sz w:val="24"/>
        </w:rPr>
        <w:t xml:space="preserve"> </w:t>
      </w:r>
      <w:r>
        <w:rPr>
          <w:color w:val="000000"/>
          <w:sz w:val="24"/>
        </w:rPr>
        <w:t>и</w:t>
      </w:r>
      <w:r>
        <w:rPr>
          <w:color w:val="000000"/>
          <w:spacing w:val="1"/>
          <w:sz w:val="24"/>
        </w:rPr>
        <w:t xml:space="preserve"> </w:t>
      </w:r>
      <w:r>
        <w:rPr>
          <w:color w:val="000000"/>
          <w:sz w:val="24"/>
        </w:rPr>
        <w:t>динамика</w:t>
      </w:r>
      <w:r>
        <w:rPr>
          <w:color w:val="000000"/>
          <w:spacing w:val="-1"/>
          <w:sz w:val="24"/>
        </w:rPr>
        <w:t xml:space="preserve"> </w:t>
      </w:r>
      <w:r>
        <w:rPr>
          <w:color w:val="000000"/>
          <w:sz w:val="24"/>
        </w:rPr>
        <w:t>деятельности, особенности</w:t>
      </w:r>
      <w:r>
        <w:rPr>
          <w:color w:val="000000"/>
          <w:spacing w:val="1"/>
          <w:sz w:val="24"/>
        </w:rPr>
        <w:t xml:space="preserve"> </w:t>
      </w:r>
      <w:r>
        <w:rPr>
          <w:color w:val="000000"/>
          <w:sz w:val="24"/>
        </w:rPr>
        <w:t>регуляции</w:t>
      </w:r>
      <w:r>
        <w:rPr>
          <w:color w:val="000000"/>
          <w:spacing w:val="1"/>
          <w:sz w:val="24"/>
        </w:rPr>
        <w:t xml:space="preserve"> </w:t>
      </w:r>
      <w:r>
        <w:rPr>
          <w:color w:val="000000"/>
          <w:sz w:val="24"/>
        </w:rPr>
        <w:t xml:space="preserve"> деятельности;</w:t>
      </w:r>
    </w:p>
    <w:p w14:paraId="37F77231"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3869"/>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работоспособность;</w:t>
      </w:r>
    </w:p>
    <w:p w14:paraId="2AE49D11"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3869"/>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организация помощи.</w:t>
      </w:r>
    </w:p>
    <w:p w14:paraId="1F6A51CC" w14:textId="77777777"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Качественные</w:t>
      </w:r>
      <w:r>
        <w:rPr>
          <w:color w:val="000000"/>
          <w:spacing w:val="23"/>
          <w:sz w:val="24"/>
        </w:rPr>
        <w:t xml:space="preserve"> </w:t>
      </w:r>
      <w:r>
        <w:rPr>
          <w:color w:val="000000"/>
          <w:sz w:val="24"/>
        </w:rPr>
        <w:t>показатели,</w:t>
      </w:r>
      <w:r>
        <w:rPr>
          <w:color w:val="000000"/>
          <w:spacing w:val="23"/>
          <w:sz w:val="24"/>
        </w:rPr>
        <w:t xml:space="preserve"> </w:t>
      </w:r>
      <w:r>
        <w:rPr>
          <w:color w:val="000000"/>
          <w:sz w:val="24"/>
        </w:rPr>
        <w:t>характеризующие</w:t>
      </w:r>
      <w:r>
        <w:rPr>
          <w:color w:val="000000"/>
          <w:spacing w:val="23"/>
          <w:sz w:val="24"/>
        </w:rPr>
        <w:t xml:space="preserve"> </w:t>
      </w:r>
      <w:r>
        <w:rPr>
          <w:color w:val="000000"/>
          <w:sz w:val="24"/>
        </w:rPr>
        <w:t>особенности</w:t>
      </w:r>
      <w:r>
        <w:rPr>
          <w:color w:val="000000"/>
          <w:spacing w:val="24"/>
          <w:sz w:val="24"/>
        </w:rPr>
        <w:t xml:space="preserve"> </w:t>
      </w:r>
      <w:r>
        <w:rPr>
          <w:color w:val="000000"/>
          <w:sz w:val="24"/>
        </w:rPr>
        <w:t>познавательной</w:t>
      </w:r>
      <w:r>
        <w:rPr>
          <w:color w:val="000000"/>
          <w:spacing w:val="25"/>
          <w:sz w:val="24"/>
        </w:rPr>
        <w:t xml:space="preserve"> </w:t>
      </w:r>
      <w:r>
        <w:rPr>
          <w:color w:val="000000"/>
          <w:sz w:val="24"/>
        </w:rPr>
        <w:t>сферы</w:t>
      </w:r>
      <w:r>
        <w:rPr>
          <w:color w:val="000000"/>
          <w:spacing w:val="23"/>
          <w:sz w:val="24"/>
        </w:rPr>
        <w:t xml:space="preserve"> </w:t>
      </w:r>
      <w:r>
        <w:rPr>
          <w:color w:val="000000"/>
          <w:sz w:val="24"/>
        </w:rPr>
        <w:t>и</w:t>
      </w:r>
      <w:r>
        <w:rPr>
          <w:color w:val="000000"/>
          <w:spacing w:val="25"/>
          <w:sz w:val="24"/>
        </w:rPr>
        <w:t xml:space="preserve"> </w:t>
      </w:r>
      <w:r>
        <w:rPr>
          <w:color w:val="000000"/>
          <w:sz w:val="24"/>
        </w:rPr>
        <w:t>моторной функции</w:t>
      </w:r>
      <w:r>
        <w:rPr>
          <w:color w:val="000000"/>
          <w:spacing w:val="63"/>
          <w:sz w:val="24"/>
        </w:rPr>
        <w:t xml:space="preserve"> </w:t>
      </w:r>
      <w:r>
        <w:rPr>
          <w:color w:val="000000"/>
          <w:sz w:val="24"/>
        </w:rPr>
        <w:t>ребенка:</w:t>
      </w:r>
      <w:r>
        <w:rPr>
          <w:color w:val="000000"/>
          <w:spacing w:val="63"/>
          <w:sz w:val="24"/>
        </w:rPr>
        <w:t xml:space="preserve"> </w:t>
      </w:r>
      <w:r>
        <w:rPr>
          <w:color w:val="000000"/>
          <w:sz w:val="24"/>
        </w:rPr>
        <w:t>особенности</w:t>
      </w:r>
      <w:r>
        <w:rPr>
          <w:color w:val="000000"/>
          <w:spacing w:val="63"/>
          <w:sz w:val="24"/>
        </w:rPr>
        <w:t xml:space="preserve"> </w:t>
      </w:r>
      <w:r>
        <w:rPr>
          <w:color w:val="000000"/>
          <w:sz w:val="24"/>
        </w:rPr>
        <w:t>внимания,</w:t>
      </w:r>
      <w:r>
        <w:rPr>
          <w:color w:val="000000"/>
          <w:spacing w:val="62"/>
          <w:sz w:val="24"/>
        </w:rPr>
        <w:t xml:space="preserve"> </w:t>
      </w:r>
      <w:r>
        <w:rPr>
          <w:color w:val="000000"/>
          <w:sz w:val="24"/>
        </w:rPr>
        <w:t>восприятия,</w:t>
      </w:r>
      <w:r>
        <w:rPr>
          <w:color w:val="000000"/>
          <w:spacing w:val="60"/>
          <w:sz w:val="24"/>
        </w:rPr>
        <w:t xml:space="preserve"> </w:t>
      </w:r>
      <w:r>
        <w:rPr>
          <w:color w:val="000000"/>
          <w:sz w:val="24"/>
        </w:rPr>
        <w:t>памяти,</w:t>
      </w:r>
      <w:r>
        <w:rPr>
          <w:color w:val="000000"/>
          <w:spacing w:val="62"/>
          <w:sz w:val="24"/>
        </w:rPr>
        <w:t xml:space="preserve"> </w:t>
      </w:r>
      <w:r>
        <w:rPr>
          <w:color w:val="000000"/>
          <w:sz w:val="24"/>
        </w:rPr>
        <w:t>мышления,</w:t>
      </w:r>
      <w:r>
        <w:rPr>
          <w:color w:val="000000"/>
          <w:spacing w:val="62"/>
          <w:sz w:val="24"/>
        </w:rPr>
        <w:t xml:space="preserve"> </w:t>
      </w:r>
      <w:r>
        <w:rPr>
          <w:color w:val="000000"/>
          <w:sz w:val="24"/>
        </w:rPr>
        <w:t>речи;</w:t>
      </w:r>
      <w:r>
        <w:rPr>
          <w:color w:val="000000"/>
          <w:spacing w:val="63"/>
          <w:sz w:val="24"/>
        </w:rPr>
        <w:t xml:space="preserve"> </w:t>
      </w:r>
      <w:r>
        <w:rPr>
          <w:color w:val="000000"/>
          <w:sz w:val="24"/>
        </w:rPr>
        <w:t>особенности</w:t>
      </w:r>
      <w:r>
        <w:t xml:space="preserve"> </w:t>
      </w:r>
      <w:r>
        <w:rPr>
          <w:color w:val="000000"/>
          <w:sz w:val="24"/>
        </w:rPr>
        <w:t>моторной</w:t>
      </w:r>
      <w:r>
        <w:rPr>
          <w:color w:val="000000"/>
          <w:spacing w:val="1"/>
          <w:sz w:val="24"/>
        </w:rPr>
        <w:t xml:space="preserve"> </w:t>
      </w:r>
      <w:r>
        <w:rPr>
          <w:color w:val="000000"/>
          <w:sz w:val="24"/>
        </w:rPr>
        <w:t>функции.</w:t>
      </w:r>
    </w:p>
    <w:p w14:paraId="4CD0B090"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60"/>
          <w:sz w:val="24"/>
        </w:rPr>
        <w:t xml:space="preserve"> </w:t>
      </w:r>
      <w:r>
        <w:rPr>
          <w:color w:val="000000"/>
          <w:sz w:val="24"/>
        </w:rPr>
        <w:t>комплексной</w:t>
      </w:r>
      <w:r>
        <w:rPr>
          <w:color w:val="000000"/>
          <w:spacing w:val="61"/>
          <w:sz w:val="24"/>
        </w:rPr>
        <w:t xml:space="preserve"> </w:t>
      </w:r>
      <w:r>
        <w:rPr>
          <w:color w:val="000000"/>
          <w:sz w:val="24"/>
        </w:rPr>
        <w:t>оценке</w:t>
      </w:r>
      <w:r>
        <w:rPr>
          <w:color w:val="000000"/>
          <w:spacing w:val="59"/>
          <w:sz w:val="24"/>
        </w:rPr>
        <w:t xml:space="preserve"> </w:t>
      </w:r>
      <w:r>
        <w:rPr>
          <w:color w:val="000000"/>
          <w:sz w:val="24"/>
        </w:rPr>
        <w:t>психического</w:t>
      </w:r>
      <w:r>
        <w:rPr>
          <w:color w:val="000000"/>
          <w:spacing w:val="62"/>
          <w:sz w:val="24"/>
        </w:rPr>
        <w:t xml:space="preserve"> </w:t>
      </w:r>
      <w:r>
        <w:rPr>
          <w:color w:val="000000"/>
          <w:sz w:val="24"/>
        </w:rPr>
        <w:t>развития</w:t>
      </w:r>
      <w:r>
        <w:rPr>
          <w:color w:val="000000"/>
          <w:spacing w:val="62"/>
          <w:sz w:val="24"/>
        </w:rPr>
        <w:t xml:space="preserve"> </w:t>
      </w:r>
      <w:r>
        <w:rPr>
          <w:color w:val="000000"/>
          <w:sz w:val="24"/>
        </w:rPr>
        <w:t>и</w:t>
      </w:r>
      <w:r>
        <w:rPr>
          <w:color w:val="000000"/>
          <w:spacing w:val="63"/>
          <w:sz w:val="24"/>
        </w:rPr>
        <w:t xml:space="preserve"> </w:t>
      </w:r>
      <w:r>
        <w:rPr>
          <w:color w:val="000000"/>
          <w:sz w:val="24"/>
        </w:rPr>
        <w:t>выявления</w:t>
      </w:r>
      <w:r>
        <w:rPr>
          <w:color w:val="000000"/>
          <w:spacing w:val="60"/>
          <w:sz w:val="24"/>
        </w:rPr>
        <w:t xml:space="preserve"> </w:t>
      </w:r>
      <w:r>
        <w:rPr>
          <w:color w:val="000000"/>
          <w:sz w:val="24"/>
        </w:rPr>
        <w:t>потенциальных</w:t>
      </w:r>
      <w:r>
        <w:rPr>
          <w:color w:val="000000"/>
          <w:spacing w:val="64"/>
          <w:sz w:val="24"/>
        </w:rPr>
        <w:t xml:space="preserve"> </w:t>
      </w:r>
      <w:r>
        <w:rPr>
          <w:color w:val="000000"/>
          <w:spacing w:val="-1"/>
          <w:sz w:val="24"/>
        </w:rPr>
        <w:t xml:space="preserve">возможностей </w:t>
      </w:r>
      <w:r>
        <w:rPr>
          <w:color w:val="000000"/>
          <w:sz w:val="24"/>
        </w:rPr>
        <w:t>детей</w:t>
      </w:r>
      <w:r>
        <w:rPr>
          <w:color w:val="000000"/>
          <w:spacing w:val="179"/>
          <w:sz w:val="24"/>
        </w:rPr>
        <w:t xml:space="preserve"> </w:t>
      </w:r>
      <w:r>
        <w:rPr>
          <w:color w:val="000000"/>
          <w:sz w:val="24"/>
        </w:rPr>
        <w:t>с</w:t>
      </w:r>
      <w:r>
        <w:rPr>
          <w:color w:val="000000"/>
          <w:spacing w:val="176"/>
          <w:sz w:val="24"/>
        </w:rPr>
        <w:t xml:space="preserve"> </w:t>
      </w:r>
      <w:r>
        <w:rPr>
          <w:color w:val="000000"/>
          <w:spacing w:val="-1"/>
          <w:sz w:val="24"/>
        </w:rPr>
        <w:t>ОВЗ</w:t>
      </w:r>
      <w:r>
        <w:rPr>
          <w:color w:val="000000"/>
          <w:spacing w:val="178"/>
          <w:sz w:val="24"/>
        </w:rPr>
        <w:t xml:space="preserve"> </w:t>
      </w:r>
      <w:r>
        <w:rPr>
          <w:color w:val="000000"/>
          <w:sz w:val="24"/>
        </w:rPr>
        <w:t>для</w:t>
      </w:r>
      <w:r>
        <w:rPr>
          <w:color w:val="000000"/>
          <w:spacing w:val="175"/>
          <w:sz w:val="24"/>
        </w:rPr>
        <w:t xml:space="preserve"> </w:t>
      </w:r>
      <w:r>
        <w:rPr>
          <w:color w:val="000000"/>
          <w:sz w:val="24"/>
        </w:rPr>
        <w:t>определения</w:t>
      </w:r>
      <w:r>
        <w:rPr>
          <w:color w:val="000000"/>
          <w:spacing w:val="177"/>
          <w:sz w:val="24"/>
        </w:rPr>
        <w:t xml:space="preserve"> </w:t>
      </w:r>
      <w:r>
        <w:rPr>
          <w:color w:val="000000"/>
          <w:sz w:val="24"/>
        </w:rPr>
        <w:t>содержания</w:t>
      </w:r>
      <w:r>
        <w:rPr>
          <w:color w:val="000000"/>
          <w:spacing w:val="177"/>
          <w:sz w:val="24"/>
        </w:rPr>
        <w:t xml:space="preserve"> </w:t>
      </w:r>
      <w:r>
        <w:rPr>
          <w:color w:val="000000"/>
          <w:sz w:val="24"/>
        </w:rPr>
        <w:t>дальнейшего</w:t>
      </w:r>
      <w:r>
        <w:rPr>
          <w:color w:val="000000"/>
          <w:spacing w:val="178"/>
          <w:sz w:val="24"/>
        </w:rPr>
        <w:t xml:space="preserve"> </w:t>
      </w:r>
      <w:r>
        <w:rPr>
          <w:color w:val="000000"/>
          <w:spacing w:val="-1"/>
          <w:sz w:val="24"/>
        </w:rPr>
        <w:t>обучения</w:t>
      </w:r>
      <w:r>
        <w:rPr>
          <w:color w:val="000000"/>
          <w:spacing w:val="178"/>
          <w:sz w:val="24"/>
        </w:rPr>
        <w:t xml:space="preserve"> </w:t>
      </w:r>
      <w:r>
        <w:rPr>
          <w:color w:val="000000"/>
          <w:sz w:val="24"/>
        </w:rPr>
        <w:t>важным</w:t>
      </w:r>
      <w:r>
        <w:rPr>
          <w:color w:val="000000"/>
          <w:spacing w:val="176"/>
          <w:sz w:val="24"/>
        </w:rPr>
        <w:t xml:space="preserve"> </w:t>
      </w:r>
      <w:r>
        <w:rPr>
          <w:color w:val="000000"/>
          <w:sz w:val="24"/>
        </w:rPr>
        <w:t>является</w:t>
      </w:r>
      <w:r>
        <w:t xml:space="preserve"> </w:t>
      </w:r>
      <w:r>
        <w:rPr>
          <w:color w:val="000000"/>
          <w:sz w:val="24"/>
        </w:rPr>
        <w:t>педагогическое</w:t>
      </w:r>
      <w:r>
        <w:rPr>
          <w:color w:val="000000"/>
          <w:spacing w:val="28"/>
          <w:sz w:val="24"/>
        </w:rPr>
        <w:t xml:space="preserve"> </w:t>
      </w:r>
      <w:r>
        <w:rPr>
          <w:color w:val="000000"/>
          <w:sz w:val="24"/>
        </w:rPr>
        <w:t>обследование.</w:t>
      </w:r>
      <w:r>
        <w:rPr>
          <w:color w:val="000000"/>
          <w:spacing w:val="29"/>
          <w:sz w:val="24"/>
        </w:rPr>
        <w:t xml:space="preserve"> </w:t>
      </w:r>
      <w:r>
        <w:rPr>
          <w:color w:val="000000"/>
          <w:sz w:val="24"/>
        </w:rPr>
        <w:t>Педагогическое</w:t>
      </w:r>
      <w:r>
        <w:rPr>
          <w:color w:val="000000"/>
          <w:spacing w:val="28"/>
          <w:sz w:val="24"/>
        </w:rPr>
        <w:t xml:space="preserve"> </w:t>
      </w:r>
      <w:r>
        <w:rPr>
          <w:color w:val="000000"/>
          <w:sz w:val="24"/>
        </w:rPr>
        <w:t>изучение</w:t>
      </w:r>
      <w:r>
        <w:rPr>
          <w:color w:val="000000"/>
          <w:spacing w:val="28"/>
          <w:sz w:val="24"/>
        </w:rPr>
        <w:t xml:space="preserve"> </w:t>
      </w:r>
      <w:r>
        <w:rPr>
          <w:color w:val="000000"/>
          <w:sz w:val="24"/>
        </w:rPr>
        <w:t>предусматривает</w:t>
      </w:r>
      <w:r>
        <w:rPr>
          <w:color w:val="000000"/>
          <w:spacing w:val="29"/>
          <w:sz w:val="24"/>
        </w:rPr>
        <w:t xml:space="preserve"> </w:t>
      </w:r>
      <w:r>
        <w:rPr>
          <w:color w:val="000000"/>
          <w:sz w:val="24"/>
        </w:rPr>
        <w:t>получение</w:t>
      </w:r>
      <w:r>
        <w:rPr>
          <w:color w:val="000000"/>
          <w:spacing w:val="28"/>
          <w:sz w:val="24"/>
        </w:rPr>
        <w:t xml:space="preserve"> </w:t>
      </w:r>
      <w:r>
        <w:rPr>
          <w:color w:val="000000"/>
          <w:sz w:val="24"/>
        </w:rPr>
        <w:t>сведений</w:t>
      </w:r>
      <w:r>
        <w:rPr>
          <w:color w:val="000000"/>
          <w:spacing w:val="29"/>
          <w:sz w:val="24"/>
        </w:rPr>
        <w:t xml:space="preserve"> </w:t>
      </w:r>
      <w:r>
        <w:rPr>
          <w:color w:val="000000"/>
          <w:sz w:val="24"/>
        </w:rPr>
        <w:t>о</w:t>
      </w:r>
      <w:r>
        <w:t xml:space="preserve"> </w:t>
      </w:r>
      <w:r>
        <w:rPr>
          <w:color w:val="000000"/>
          <w:sz w:val="24"/>
        </w:rPr>
        <w:t>ребенке,</w:t>
      </w:r>
      <w:r>
        <w:rPr>
          <w:color w:val="000000"/>
          <w:spacing w:val="7"/>
          <w:sz w:val="24"/>
        </w:rPr>
        <w:t xml:space="preserve"> </w:t>
      </w:r>
      <w:r>
        <w:rPr>
          <w:color w:val="000000"/>
          <w:sz w:val="24"/>
        </w:rPr>
        <w:t>раскрывающих</w:t>
      </w:r>
      <w:r>
        <w:rPr>
          <w:color w:val="000000"/>
          <w:spacing w:val="9"/>
          <w:sz w:val="24"/>
        </w:rPr>
        <w:t xml:space="preserve"> </w:t>
      </w:r>
      <w:r>
        <w:rPr>
          <w:color w:val="000000"/>
          <w:sz w:val="24"/>
        </w:rPr>
        <w:t>знания,</w:t>
      </w:r>
      <w:r>
        <w:rPr>
          <w:color w:val="000000"/>
          <w:spacing w:val="10"/>
          <w:sz w:val="24"/>
        </w:rPr>
        <w:t xml:space="preserve"> </w:t>
      </w:r>
      <w:r>
        <w:rPr>
          <w:color w:val="000000"/>
          <w:spacing w:val="-1"/>
          <w:sz w:val="24"/>
        </w:rPr>
        <w:t>умения,</w:t>
      </w:r>
      <w:r>
        <w:rPr>
          <w:color w:val="000000"/>
          <w:spacing w:val="8"/>
          <w:sz w:val="24"/>
        </w:rPr>
        <w:t xml:space="preserve"> </w:t>
      </w:r>
      <w:r>
        <w:rPr>
          <w:color w:val="000000"/>
          <w:sz w:val="24"/>
        </w:rPr>
        <w:t>навыки,</w:t>
      </w:r>
      <w:r>
        <w:rPr>
          <w:color w:val="000000"/>
          <w:spacing w:val="6"/>
          <w:sz w:val="24"/>
        </w:rPr>
        <w:t xml:space="preserve"> </w:t>
      </w:r>
      <w:r>
        <w:rPr>
          <w:color w:val="000000"/>
          <w:sz w:val="24"/>
        </w:rPr>
        <w:t>которыми</w:t>
      </w:r>
      <w:r>
        <w:rPr>
          <w:color w:val="000000"/>
          <w:spacing w:val="8"/>
          <w:sz w:val="24"/>
        </w:rPr>
        <w:t xml:space="preserve"> </w:t>
      </w:r>
      <w:r>
        <w:rPr>
          <w:color w:val="000000"/>
          <w:sz w:val="24"/>
        </w:rPr>
        <w:t>он</w:t>
      </w:r>
      <w:r>
        <w:rPr>
          <w:color w:val="000000"/>
          <w:spacing w:val="8"/>
          <w:sz w:val="24"/>
        </w:rPr>
        <w:t xml:space="preserve"> </w:t>
      </w:r>
      <w:r>
        <w:rPr>
          <w:color w:val="000000"/>
          <w:spacing w:val="-1"/>
          <w:sz w:val="24"/>
        </w:rPr>
        <w:t>должен</w:t>
      </w:r>
      <w:r>
        <w:rPr>
          <w:color w:val="000000"/>
          <w:spacing w:val="8"/>
          <w:sz w:val="24"/>
        </w:rPr>
        <w:t xml:space="preserve"> </w:t>
      </w:r>
      <w:r>
        <w:rPr>
          <w:color w:val="000000"/>
          <w:sz w:val="24"/>
        </w:rPr>
        <w:t>обладать</w:t>
      </w:r>
      <w:r>
        <w:rPr>
          <w:color w:val="000000"/>
          <w:spacing w:val="17"/>
          <w:sz w:val="24"/>
        </w:rPr>
        <w:t xml:space="preserve"> </w:t>
      </w:r>
      <w:r>
        <w:rPr>
          <w:color w:val="000000"/>
          <w:spacing w:val="1"/>
          <w:sz w:val="24"/>
        </w:rPr>
        <w:t>на</w:t>
      </w:r>
      <w:r>
        <w:rPr>
          <w:color w:val="000000"/>
          <w:spacing w:val="5"/>
          <w:sz w:val="24"/>
        </w:rPr>
        <w:t xml:space="preserve"> </w:t>
      </w:r>
      <w:r>
        <w:rPr>
          <w:color w:val="000000"/>
          <w:sz w:val="24"/>
        </w:rPr>
        <w:t>определенном</w:t>
      </w:r>
      <w:r>
        <w:t xml:space="preserve"> </w:t>
      </w:r>
      <w:r>
        <w:rPr>
          <w:color w:val="000000"/>
          <w:sz w:val="24"/>
        </w:rPr>
        <w:t>возрастном</w:t>
      </w:r>
      <w:r>
        <w:rPr>
          <w:color w:val="000000"/>
          <w:spacing w:val="102"/>
          <w:sz w:val="24"/>
        </w:rPr>
        <w:t xml:space="preserve"> </w:t>
      </w:r>
      <w:r>
        <w:rPr>
          <w:color w:val="000000"/>
          <w:sz w:val="24"/>
        </w:rPr>
        <w:t>этапе,</w:t>
      </w:r>
      <w:r>
        <w:rPr>
          <w:color w:val="000000"/>
          <w:spacing w:val="105"/>
          <w:sz w:val="24"/>
        </w:rPr>
        <w:t xml:space="preserve"> </w:t>
      </w:r>
      <w:r>
        <w:rPr>
          <w:color w:val="000000"/>
          <w:sz w:val="24"/>
        </w:rPr>
        <w:t>установление</w:t>
      </w:r>
      <w:r>
        <w:rPr>
          <w:color w:val="000000"/>
          <w:spacing w:val="102"/>
          <w:sz w:val="24"/>
        </w:rPr>
        <w:t xml:space="preserve"> </w:t>
      </w:r>
      <w:r>
        <w:rPr>
          <w:color w:val="000000"/>
          <w:sz w:val="24"/>
        </w:rPr>
        <w:t>основных</w:t>
      </w:r>
      <w:r>
        <w:rPr>
          <w:color w:val="000000"/>
          <w:spacing w:val="102"/>
          <w:sz w:val="24"/>
        </w:rPr>
        <w:t xml:space="preserve"> </w:t>
      </w:r>
      <w:r>
        <w:rPr>
          <w:color w:val="000000"/>
          <w:sz w:val="24"/>
        </w:rPr>
        <w:t>проблем</w:t>
      </w:r>
      <w:r>
        <w:rPr>
          <w:color w:val="000000"/>
          <w:spacing w:val="102"/>
          <w:sz w:val="24"/>
        </w:rPr>
        <w:t xml:space="preserve"> </w:t>
      </w:r>
      <w:r>
        <w:rPr>
          <w:color w:val="000000"/>
          <w:sz w:val="24"/>
        </w:rPr>
        <w:t>в</w:t>
      </w:r>
      <w:r>
        <w:rPr>
          <w:color w:val="000000"/>
          <w:spacing w:val="102"/>
          <w:sz w:val="24"/>
        </w:rPr>
        <w:t xml:space="preserve"> </w:t>
      </w:r>
      <w:r>
        <w:rPr>
          <w:color w:val="000000"/>
          <w:sz w:val="24"/>
        </w:rPr>
        <w:t>обучении,</w:t>
      </w:r>
      <w:r>
        <w:rPr>
          <w:color w:val="000000"/>
          <w:spacing w:val="103"/>
          <w:sz w:val="24"/>
        </w:rPr>
        <w:t xml:space="preserve"> </w:t>
      </w:r>
      <w:r>
        <w:rPr>
          <w:color w:val="000000"/>
          <w:sz w:val="24"/>
        </w:rPr>
        <w:t>темпа</w:t>
      </w:r>
      <w:r>
        <w:rPr>
          <w:color w:val="000000"/>
          <w:spacing w:val="107"/>
          <w:sz w:val="24"/>
        </w:rPr>
        <w:t xml:space="preserve"> </w:t>
      </w:r>
      <w:r>
        <w:rPr>
          <w:color w:val="000000"/>
          <w:sz w:val="24"/>
        </w:rPr>
        <w:t>усвоения</w:t>
      </w:r>
      <w:r>
        <w:rPr>
          <w:color w:val="000000"/>
          <w:spacing w:val="106"/>
          <w:sz w:val="24"/>
        </w:rPr>
        <w:t xml:space="preserve"> </w:t>
      </w:r>
      <w:r>
        <w:rPr>
          <w:color w:val="000000"/>
          <w:sz w:val="24"/>
        </w:rPr>
        <w:t>учебного</w:t>
      </w:r>
      <w:r>
        <w:t xml:space="preserve"> </w:t>
      </w:r>
      <w:r>
        <w:rPr>
          <w:color w:val="000000"/>
          <w:sz w:val="24"/>
        </w:rPr>
        <w:t>материала,</w:t>
      </w:r>
      <w:r>
        <w:rPr>
          <w:color w:val="000000"/>
          <w:spacing w:val="89"/>
          <w:sz w:val="24"/>
        </w:rPr>
        <w:t xml:space="preserve"> </w:t>
      </w:r>
      <w:r>
        <w:rPr>
          <w:color w:val="000000"/>
          <w:sz w:val="24"/>
        </w:rPr>
        <w:t>выявление</w:t>
      </w:r>
      <w:r>
        <w:rPr>
          <w:color w:val="000000"/>
          <w:spacing w:val="87"/>
          <w:sz w:val="24"/>
        </w:rPr>
        <w:t xml:space="preserve"> </w:t>
      </w:r>
      <w:r>
        <w:rPr>
          <w:color w:val="000000"/>
          <w:sz w:val="24"/>
        </w:rPr>
        <w:t>особенностей</w:t>
      </w:r>
      <w:r>
        <w:rPr>
          <w:color w:val="000000"/>
          <w:spacing w:val="87"/>
          <w:sz w:val="24"/>
        </w:rPr>
        <w:t xml:space="preserve"> </w:t>
      </w:r>
      <w:r>
        <w:rPr>
          <w:color w:val="000000"/>
          <w:sz w:val="24"/>
        </w:rPr>
        <w:t>образовательной</w:t>
      </w:r>
      <w:r>
        <w:rPr>
          <w:color w:val="000000"/>
          <w:spacing w:val="87"/>
          <w:sz w:val="24"/>
        </w:rPr>
        <w:t xml:space="preserve"> </w:t>
      </w:r>
      <w:r>
        <w:rPr>
          <w:color w:val="000000"/>
          <w:sz w:val="24"/>
        </w:rPr>
        <w:t>деятельности.</w:t>
      </w:r>
      <w:r>
        <w:rPr>
          <w:color w:val="000000"/>
          <w:spacing w:val="86"/>
          <w:sz w:val="24"/>
        </w:rPr>
        <w:t xml:space="preserve"> </w:t>
      </w:r>
      <w:r>
        <w:rPr>
          <w:color w:val="000000"/>
          <w:sz w:val="24"/>
        </w:rPr>
        <w:t>Интересующие</w:t>
      </w:r>
      <w:r>
        <w:rPr>
          <w:color w:val="000000"/>
          <w:spacing w:val="88"/>
          <w:sz w:val="24"/>
        </w:rPr>
        <w:t xml:space="preserve"> </w:t>
      </w:r>
      <w:r>
        <w:rPr>
          <w:color w:val="000000"/>
          <w:sz w:val="24"/>
        </w:rPr>
        <w:t>сведения</w:t>
      </w:r>
      <w:r>
        <w:t xml:space="preserve"> </w:t>
      </w:r>
      <w:r>
        <w:rPr>
          <w:color w:val="000000"/>
          <w:sz w:val="24"/>
        </w:rPr>
        <w:t>можно</w:t>
      </w:r>
      <w:r>
        <w:rPr>
          <w:color w:val="000000"/>
          <w:spacing w:val="108"/>
          <w:sz w:val="24"/>
        </w:rPr>
        <w:t xml:space="preserve"> </w:t>
      </w:r>
      <w:r>
        <w:rPr>
          <w:color w:val="000000"/>
          <w:sz w:val="24"/>
        </w:rPr>
        <w:t>получить</w:t>
      </w:r>
      <w:r>
        <w:rPr>
          <w:color w:val="000000"/>
          <w:spacing w:val="109"/>
          <w:sz w:val="24"/>
        </w:rPr>
        <w:t xml:space="preserve"> </w:t>
      </w:r>
      <w:r>
        <w:rPr>
          <w:color w:val="000000"/>
          <w:sz w:val="24"/>
        </w:rPr>
        <w:t>с</w:t>
      </w:r>
      <w:r>
        <w:rPr>
          <w:color w:val="000000"/>
          <w:spacing w:val="107"/>
          <w:sz w:val="24"/>
        </w:rPr>
        <w:t xml:space="preserve"> </w:t>
      </w:r>
      <w:r>
        <w:rPr>
          <w:color w:val="000000"/>
          <w:sz w:val="24"/>
        </w:rPr>
        <w:t>помощью</w:t>
      </w:r>
      <w:r>
        <w:rPr>
          <w:color w:val="000000"/>
          <w:spacing w:val="108"/>
          <w:sz w:val="24"/>
        </w:rPr>
        <w:t xml:space="preserve"> </w:t>
      </w:r>
      <w:r>
        <w:rPr>
          <w:color w:val="000000"/>
          <w:sz w:val="24"/>
        </w:rPr>
        <w:t>таких</w:t>
      </w:r>
      <w:r>
        <w:rPr>
          <w:color w:val="000000"/>
          <w:spacing w:val="110"/>
          <w:sz w:val="24"/>
        </w:rPr>
        <w:t xml:space="preserve"> </w:t>
      </w:r>
      <w:r>
        <w:rPr>
          <w:color w:val="000000"/>
          <w:sz w:val="24"/>
        </w:rPr>
        <w:t>методов,</w:t>
      </w:r>
      <w:r>
        <w:rPr>
          <w:color w:val="000000"/>
          <w:spacing w:val="108"/>
          <w:sz w:val="24"/>
        </w:rPr>
        <w:t xml:space="preserve"> </w:t>
      </w:r>
      <w:r>
        <w:rPr>
          <w:color w:val="000000"/>
          <w:sz w:val="24"/>
        </w:rPr>
        <w:t>как</w:t>
      </w:r>
      <w:r>
        <w:rPr>
          <w:color w:val="000000"/>
          <w:spacing w:val="109"/>
          <w:sz w:val="24"/>
        </w:rPr>
        <w:t xml:space="preserve"> </w:t>
      </w:r>
      <w:r>
        <w:rPr>
          <w:color w:val="000000"/>
          <w:sz w:val="24"/>
        </w:rPr>
        <w:t>непосредственная</w:t>
      </w:r>
      <w:r>
        <w:rPr>
          <w:color w:val="000000"/>
          <w:spacing w:val="108"/>
          <w:sz w:val="24"/>
        </w:rPr>
        <w:t xml:space="preserve"> </w:t>
      </w:r>
      <w:r>
        <w:rPr>
          <w:color w:val="000000"/>
          <w:sz w:val="24"/>
        </w:rPr>
        <w:t>беседа</w:t>
      </w:r>
      <w:r>
        <w:rPr>
          <w:color w:val="000000"/>
          <w:spacing w:val="108"/>
          <w:sz w:val="24"/>
        </w:rPr>
        <w:t xml:space="preserve"> </w:t>
      </w:r>
      <w:r>
        <w:rPr>
          <w:color w:val="000000"/>
          <w:sz w:val="24"/>
        </w:rPr>
        <w:t>с</w:t>
      </w:r>
      <w:r>
        <w:rPr>
          <w:color w:val="000000"/>
          <w:spacing w:val="116"/>
          <w:sz w:val="24"/>
        </w:rPr>
        <w:t xml:space="preserve"> </w:t>
      </w:r>
      <w:r>
        <w:rPr>
          <w:color w:val="000000"/>
          <w:sz w:val="24"/>
        </w:rPr>
        <w:t>ребенком</w:t>
      </w:r>
      <w:r>
        <w:rPr>
          <w:color w:val="000000"/>
          <w:spacing w:val="107"/>
          <w:sz w:val="24"/>
        </w:rPr>
        <w:t xml:space="preserve"> </w:t>
      </w:r>
      <w:r>
        <w:rPr>
          <w:color w:val="000000"/>
          <w:sz w:val="24"/>
        </w:rPr>
        <w:t>и</w:t>
      </w:r>
      <w:r>
        <w:t xml:space="preserve"> </w:t>
      </w:r>
      <w:r>
        <w:rPr>
          <w:color w:val="000000"/>
          <w:sz w:val="24"/>
        </w:rPr>
        <w:t>родителями, анализ</w:t>
      </w:r>
      <w:r>
        <w:rPr>
          <w:color w:val="000000"/>
          <w:spacing w:val="1"/>
          <w:sz w:val="24"/>
        </w:rPr>
        <w:t xml:space="preserve"> </w:t>
      </w:r>
      <w:r>
        <w:rPr>
          <w:color w:val="000000"/>
          <w:sz w:val="24"/>
        </w:rPr>
        <w:t>работ</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(рисунков, поделок</w:t>
      </w:r>
      <w:r>
        <w:rPr>
          <w:color w:val="000000"/>
          <w:spacing w:val="1"/>
          <w:sz w:val="24"/>
        </w:rPr>
        <w:t xml:space="preserve"> </w:t>
      </w:r>
      <w:r>
        <w:rPr>
          <w:color w:val="000000"/>
          <w:sz w:val="24"/>
        </w:rPr>
        <w:t>и</w:t>
      </w:r>
      <w:r>
        <w:rPr>
          <w:color w:val="000000"/>
          <w:spacing w:val="1"/>
          <w:sz w:val="24"/>
        </w:rPr>
        <w:t xml:space="preserve"> </w:t>
      </w:r>
      <w:r>
        <w:rPr>
          <w:color w:val="000000"/>
          <w:sz w:val="24"/>
        </w:rPr>
        <w:t>др.), педагогическое</w:t>
      </w:r>
      <w:r>
        <w:rPr>
          <w:color w:val="000000"/>
          <w:spacing w:val="-1"/>
          <w:sz w:val="24"/>
        </w:rPr>
        <w:t xml:space="preserve"> </w:t>
      </w:r>
      <w:r>
        <w:rPr>
          <w:color w:val="000000"/>
          <w:sz w:val="24"/>
        </w:rPr>
        <w:t>наблюдение.</w:t>
      </w:r>
    </w:p>
    <w:p w14:paraId="7D1259A7"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Педагогическое</w:t>
      </w:r>
      <w:r>
        <w:rPr>
          <w:color w:val="000000"/>
          <w:spacing w:val="275"/>
          <w:sz w:val="24"/>
        </w:rPr>
        <w:t xml:space="preserve"> </w:t>
      </w:r>
      <w:r>
        <w:rPr>
          <w:color w:val="000000"/>
          <w:sz w:val="24"/>
        </w:rPr>
        <w:t>наблюдение</w:t>
      </w:r>
      <w:r>
        <w:rPr>
          <w:color w:val="000000"/>
          <w:spacing w:val="274"/>
          <w:sz w:val="24"/>
        </w:rPr>
        <w:t xml:space="preserve"> </w:t>
      </w:r>
      <w:r>
        <w:rPr>
          <w:color w:val="000000"/>
          <w:sz w:val="24"/>
        </w:rPr>
        <w:t>должно</w:t>
      </w:r>
      <w:r>
        <w:rPr>
          <w:color w:val="000000"/>
          <w:spacing w:val="276"/>
          <w:sz w:val="24"/>
        </w:rPr>
        <w:t xml:space="preserve"> </w:t>
      </w:r>
      <w:r>
        <w:rPr>
          <w:color w:val="000000"/>
          <w:sz w:val="24"/>
        </w:rPr>
        <w:t>быть</w:t>
      </w:r>
      <w:r>
        <w:rPr>
          <w:color w:val="000000"/>
          <w:spacing w:val="277"/>
          <w:sz w:val="24"/>
        </w:rPr>
        <w:t xml:space="preserve"> </w:t>
      </w:r>
      <w:r>
        <w:rPr>
          <w:color w:val="000000"/>
          <w:sz w:val="24"/>
        </w:rPr>
        <w:t>специально</w:t>
      </w:r>
      <w:r>
        <w:rPr>
          <w:color w:val="000000"/>
          <w:spacing w:val="276"/>
          <w:sz w:val="24"/>
        </w:rPr>
        <w:t xml:space="preserve"> </w:t>
      </w:r>
      <w:r>
        <w:rPr>
          <w:color w:val="000000"/>
          <w:sz w:val="24"/>
        </w:rPr>
        <w:t>спланированным,</w:t>
      </w:r>
      <w:r>
        <w:rPr>
          <w:color w:val="000000"/>
          <w:spacing w:val="276"/>
          <w:sz w:val="24"/>
        </w:rPr>
        <w:t xml:space="preserve"> </w:t>
      </w:r>
      <w:r>
        <w:rPr>
          <w:color w:val="000000"/>
          <w:sz w:val="24"/>
        </w:rPr>
        <w:t>точно</w:t>
      </w:r>
    </w:p>
    <w:p w14:paraId="44065799"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ориентированным</w:t>
      </w:r>
      <w:r>
        <w:rPr>
          <w:color w:val="000000"/>
          <w:spacing w:val="121"/>
          <w:sz w:val="24"/>
        </w:rPr>
        <w:t xml:space="preserve"> </w:t>
      </w:r>
      <w:r>
        <w:rPr>
          <w:color w:val="000000"/>
          <w:sz w:val="24"/>
        </w:rPr>
        <w:t>и</w:t>
      </w:r>
      <w:r>
        <w:rPr>
          <w:color w:val="000000"/>
          <w:spacing w:val="121"/>
          <w:sz w:val="24"/>
        </w:rPr>
        <w:t xml:space="preserve"> </w:t>
      </w:r>
      <w:r>
        <w:rPr>
          <w:color w:val="000000"/>
          <w:sz w:val="24"/>
        </w:rPr>
        <w:t>систематическим.</w:t>
      </w:r>
      <w:r>
        <w:rPr>
          <w:color w:val="000000"/>
          <w:spacing w:val="122"/>
          <w:sz w:val="24"/>
        </w:rPr>
        <w:t xml:space="preserve"> </w:t>
      </w:r>
      <w:r>
        <w:rPr>
          <w:color w:val="000000"/>
          <w:sz w:val="24"/>
        </w:rPr>
        <w:t>Оно</w:t>
      </w:r>
      <w:r>
        <w:rPr>
          <w:color w:val="000000"/>
          <w:spacing w:val="122"/>
          <w:sz w:val="24"/>
        </w:rPr>
        <w:t xml:space="preserve"> </w:t>
      </w:r>
      <w:r>
        <w:rPr>
          <w:color w:val="000000"/>
          <w:sz w:val="24"/>
        </w:rPr>
        <w:t>позволяет</w:t>
      </w:r>
      <w:r>
        <w:rPr>
          <w:color w:val="000000"/>
          <w:spacing w:val="123"/>
          <w:sz w:val="24"/>
        </w:rPr>
        <w:t xml:space="preserve"> </w:t>
      </w:r>
      <w:r>
        <w:rPr>
          <w:color w:val="000000"/>
          <w:sz w:val="24"/>
        </w:rPr>
        <w:t>оценить</w:t>
      </w:r>
      <w:r>
        <w:rPr>
          <w:color w:val="000000"/>
          <w:spacing w:val="121"/>
          <w:sz w:val="24"/>
        </w:rPr>
        <w:t xml:space="preserve"> </w:t>
      </w:r>
      <w:r>
        <w:rPr>
          <w:color w:val="000000"/>
          <w:sz w:val="24"/>
        </w:rPr>
        <w:t>степень</w:t>
      </w:r>
      <w:r>
        <w:rPr>
          <w:color w:val="000000"/>
          <w:spacing w:val="123"/>
          <w:sz w:val="24"/>
        </w:rPr>
        <w:t xml:space="preserve"> </w:t>
      </w:r>
      <w:r>
        <w:rPr>
          <w:color w:val="000000"/>
          <w:sz w:val="24"/>
        </w:rPr>
        <w:t>сформированности</w:t>
      </w:r>
    </w:p>
    <w:p w14:paraId="425B7335"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деятельности</w:t>
      </w:r>
      <w:r>
        <w:rPr>
          <w:color w:val="000000"/>
          <w:spacing w:val="10"/>
          <w:sz w:val="24"/>
        </w:rPr>
        <w:t xml:space="preserve"> </w:t>
      </w:r>
      <w:r>
        <w:rPr>
          <w:color w:val="000000"/>
          <w:sz w:val="24"/>
        </w:rPr>
        <w:t>в</w:t>
      </w:r>
      <w:r>
        <w:rPr>
          <w:color w:val="000000"/>
          <w:spacing w:val="9"/>
          <w:sz w:val="24"/>
        </w:rPr>
        <w:t xml:space="preserve"> </w:t>
      </w:r>
      <w:r>
        <w:rPr>
          <w:color w:val="000000"/>
          <w:sz w:val="24"/>
        </w:rPr>
        <w:t>целом</w:t>
      </w:r>
      <w:r>
        <w:rPr>
          <w:color w:val="000000"/>
          <w:spacing w:val="11"/>
          <w:sz w:val="24"/>
        </w:rPr>
        <w:t xml:space="preserve"> </w:t>
      </w:r>
      <w:r>
        <w:rPr>
          <w:color w:val="000000"/>
          <w:sz w:val="24"/>
        </w:rPr>
        <w:t>—</w:t>
      </w:r>
      <w:r>
        <w:rPr>
          <w:color w:val="000000"/>
          <w:spacing w:val="10"/>
          <w:sz w:val="24"/>
        </w:rPr>
        <w:t xml:space="preserve"> </w:t>
      </w:r>
      <w:r>
        <w:rPr>
          <w:color w:val="000000"/>
          <w:spacing w:val="-1"/>
          <w:sz w:val="24"/>
        </w:rPr>
        <w:t>ее</w:t>
      </w:r>
      <w:r>
        <w:rPr>
          <w:color w:val="000000"/>
          <w:spacing w:val="9"/>
          <w:sz w:val="24"/>
        </w:rPr>
        <w:t xml:space="preserve"> </w:t>
      </w:r>
      <w:r>
        <w:rPr>
          <w:color w:val="000000"/>
          <w:sz w:val="24"/>
        </w:rPr>
        <w:t>целенаправленность,</w:t>
      </w:r>
      <w:r>
        <w:rPr>
          <w:color w:val="000000"/>
          <w:spacing w:val="9"/>
          <w:sz w:val="24"/>
        </w:rPr>
        <w:t xml:space="preserve"> </w:t>
      </w:r>
      <w:r>
        <w:rPr>
          <w:color w:val="000000"/>
          <w:sz w:val="24"/>
        </w:rPr>
        <w:t>организованность,</w:t>
      </w:r>
      <w:r>
        <w:rPr>
          <w:color w:val="000000"/>
          <w:spacing w:val="7"/>
          <w:sz w:val="24"/>
        </w:rPr>
        <w:t xml:space="preserve"> </w:t>
      </w:r>
      <w:r>
        <w:rPr>
          <w:color w:val="000000"/>
          <w:sz w:val="24"/>
        </w:rPr>
        <w:t>произвольность,</w:t>
      </w:r>
      <w:r>
        <w:rPr>
          <w:color w:val="000000"/>
          <w:spacing w:val="9"/>
          <w:sz w:val="24"/>
        </w:rPr>
        <w:t xml:space="preserve"> </w:t>
      </w:r>
      <w:r>
        <w:rPr>
          <w:color w:val="000000"/>
          <w:sz w:val="24"/>
        </w:rPr>
        <w:t>способность</w:t>
      </w:r>
    </w:p>
    <w:p w14:paraId="495F7DF0"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к</w:t>
      </w:r>
      <w:r>
        <w:rPr>
          <w:color w:val="000000"/>
          <w:spacing w:val="1"/>
          <w:sz w:val="24"/>
        </w:rPr>
        <w:t xml:space="preserve"> </w:t>
      </w:r>
      <w:r>
        <w:rPr>
          <w:color w:val="000000"/>
          <w:sz w:val="24"/>
        </w:rPr>
        <w:t>планированию действий.</w:t>
      </w:r>
    </w:p>
    <w:p w14:paraId="6F6F372D"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18A4B522"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Особенно</w:t>
      </w:r>
      <w:r>
        <w:rPr>
          <w:color w:val="000000"/>
          <w:spacing w:val="122"/>
          <w:sz w:val="24"/>
        </w:rPr>
        <w:t xml:space="preserve"> </w:t>
      </w:r>
      <w:r>
        <w:rPr>
          <w:color w:val="000000"/>
          <w:sz w:val="24"/>
        </w:rPr>
        <w:t>важно</w:t>
      </w:r>
      <w:r>
        <w:rPr>
          <w:color w:val="000000"/>
          <w:spacing w:val="122"/>
          <w:sz w:val="24"/>
        </w:rPr>
        <w:t xml:space="preserve"> </w:t>
      </w:r>
      <w:r>
        <w:rPr>
          <w:color w:val="000000"/>
          <w:sz w:val="24"/>
        </w:rPr>
        <w:t>наблюдение</w:t>
      </w:r>
      <w:r>
        <w:rPr>
          <w:color w:val="000000"/>
          <w:spacing w:val="121"/>
          <w:sz w:val="24"/>
        </w:rPr>
        <w:t xml:space="preserve"> </w:t>
      </w:r>
      <w:r>
        <w:rPr>
          <w:color w:val="000000"/>
          <w:spacing w:val="1"/>
          <w:sz w:val="24"/>
        </w:rPr>
        <w:t>за</w:t>
      </w:r>
      <w:r>
        <w:rPr>
          <w:color w:val="000000"/>
          <w:spacing w:val="120"/>
          <w:sz w:val="24"/>
        </w:rPr>
        <w:t xml:space="preserve"> </w:t>
      </w:r>
      <w:r>
        <w:rPr>
          <w:color w:val="000000"/>
          <w:spacing w:val="-1"/>
          <w:sz w:val="24"/>
        </w:rPr>
        <w:t>ведущей</w:t>
      </w:r>
      <w:r>
        <w:rPr>
          <w:color w:val="000000"/>
          <w:spacing w:val="127"/>
          <w:sz w:val="24"/>
        </w:rPr>
        <w:t xml:space="preserve"> </w:t>
      </w:r>
      <w:r>
        <w:rPr>
          <w:color w:val="000000"/>
          <w:sz w:val="24"/>
        </w:rPr>
        <w:t>деятельностью</w:t>
      </w:r>
      <w:r>
        <w:rPr>
          <w:color w:val="000000"/>
          <w:spacing w:val="123"/>
          <w:sz w:val="24"/>
        </w:rPr>
        <w:t xml:space="preserve"> </w:t>
      </w:r>
      <w:r>
        <w:rPr>
          <w:color w:val="000000"/>
          <w:sz w:val="24"/>
        </w:rPr>
        <w:t>ребенка,</w:t>
      </w:r>
      <w:r>
        <w:rPr>
          <w:color w:val="000000"/>
          <w:spacing w:val="122"/>
          <w:sz w:val="24"/>
        </w:rPr>
        <w:t xml:space="preserve"> </w:t>
      </w:r>
      <w:r>
        <w:rPr>
          <w:color w:val="000000"/>
          <w:sz w:val="24"/>
        </w:rPr>
        <w:t>его</w:t>
      </w:r>
      <w:r>
        <w:rPr>
          <w:color w:val="000000"/>
          <w:spacing w:val="123"/>
          <w:sz w:val="24"/>
        </w:rPr>
        <w:t xml:space="preserve"> </w:t>
      </w:r>
      <w:r>
        <w:rPr>
          <w:color w:val="000000"/>
          <w:sz w:val="24"/>
        </w:rPr>
        <w:t>познавательной</w:t>
      </w:r>
    </w:p>
    <w:p w14:paraId="01C58F87"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активностью,</w:t>
      </w:r>
      <w:r>
        <w:rPr>
          <w:color w:val="000000"/>
          <w:spacing w:val="211"/>
          <w:sz w:val="24"/>
        </w:rPr>
        <w:t xml:space="preserve"> </w:t>
      </w:r>
      <w:r>
        <w:rPr>
          <w:color w:val="000000"/>
          <w:sz w:val="24"/>
        </w:rPr>
        <w:t>в</w:t>
      </w:r>
      <w:r>
        <w:rPr>
          <w:color w:val="000000"/>
          <w:spacing w:val="210"/>
          <w:sz w:val="24"/>
        </w:rPr>
        <w:t xml:space="preserve"> </w:t>
      </w:r>
      <w:r>
        <w:rPr>
          <w:color w:val="000000"/>
          <w:sz w:val="24"/>
        </w:rPr>
        <w:t>процессе</w:t>
      </w:r>
      <w:r>
        <w:rPr>
          <w:color w:val="000000"/>
          <w:spacing w:val="211"/>
          <w:sz w:val="24"/>
        </w:rPr>
        <w:t xml:space="preserve"> </w:t>
      </w:r>
      <w:r>
        <w:rPr>
          <w:color w:val="000000"/>
          <w:sz w:val="24"/>
        </w:rPr>
        <w:t>которого</w:t>
      </w:r>
      <w:r>
        <w:rPr>
          <w:color w:val="000000"/>
          <w:spacing w:val="211"/>
          <w:sz w:val="24"/>
        </w:rPr>
        <w:t xml:space="preserve"> </w:t>
      </w:r>
      <w:r>
        <w:rPr>
          <w:color w:val="000000"/>
          <w:sz w:val="24"/>
        </w:rPr>
        <w:t>отмечается</w:t>
      </w:r>
      <w:r>
        <w:rPr>
          <w:color w:val="000000"/>
          <w:spacing w:val="211"/>
          <w:sz w:val="24"/>
        </w:rPr>
        <w:t xml:space="preserve"> </w:t>
      </w:r>
      <w:r>
        <w:rPr>
          <w:color w:val="000000"/>
          <w:sz w:val="24"/>
        </w:rPr>
        <w:t>мотивационный</w:t>
      </w:r>
      <w:r>
        <w:rPr>
          <w:color w:val="000000"/>
          <w:spacing w:val="211"/>
          <w:sz w:val="24"/>
        </w:rPr>
        <w:t xml:space="preserve"> </w:t>
      </w:r>
      <w:r>
        <w:rPr>
          <w:color w:val="000000"/>
          <w:spacing w:val="1"/>
          <w:sz w:val="24"/>
        </w:rPr>
        <w:t>аспект</w:t>
      </w:r>
      <w:r>
        <w:rPr>
          <w:color w:val="000000"/>
          <w:spacing w:val="210"/>
          <w:sz w:val="24"/>
        </w:rPr>
        <w:t xml:space="preserve"> </w:t>
      </w:r>
      <w:r>
        <w:rPr>
          <w:color w:val="000000"/>
          <w:sz w:val="24"/>
        </w:rPr>
        <w:t>деятельности,</w:t>
      </w:r>
    </w:p>
    <w:p w14:paraId="131FEE09"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lastRenderedPageBreak/>
        <w:t>свидетельствующий</w:t>
      </w:r>
      <w:r>
        <w:rPr>
          <w:color w:val="000000"/>
          <w:spacing w:val="1"/>
          <w:sz w:val="24"/>
        </w:rPr>
        <w:t xml:space="preserve"> </w:t>
      </w:r>
      <w:r>
        <w:rPr>
          <w:color w:val="000000"/>
          <w:sz w:val="24"/>
        </w:rPr>
        <w:t>о личностной</w:t>
      </w:r>
      <w:r>
        <w:rPr>
          <w:color w:val="000000"/>
          <w:spacing w:val="1"/>
          <w:sz w:val="24"/>
        </w:rPr>
        <w:t xml:space="preserve"> </w:t>
      </w:r>
      <w:r>
        <w:rPr>
          <w:color w:val="000000"/>
          <w:sz w:val="24"/>
        </w:rPr>
        <w:t>зрелости</w:t>
      </w:r>
      <w:r>
        <w:rPr>
          <w:color w:val="000000"/>
          <w:spacing w:val="1"/>
          <w:sz w:val="24"/>
        </w:rPr>
        <w:t xml:space="preserve"> </w:t>
      </w:r>
      <w:r>
        <w:rPr>
          <w:color w:val="000000"/>
          <w:sz w:val="24"/>
        </w:rPr>
        <w:t>дошкольника.</w:t>
      </w:r>
    </w:p>
    <w:p w14:paraId="4AFB8765" w14:textId="77777777"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pPr>
      <w:r>
        <w:rPr>
          <w:color w:val="000000"/>
          <w:sz w:val="24"/>
        </w:rPr>
        <w:t>В</w:t>
      </w:r>
      <w:r>
        <w:rPr>
          <w:color w:val="000000"/>
          <w:spacing w:val="-2"/>
          <w:sz w:val="24"/>
        </w:rPr>
        <w:t xml:space="preserve"> </w:t>
      </w:r>
      <w:r>
        <w:rPr>
          <w:color w:val="000000"/>
          <w:spacing w:val="1"/>
          <w:sz w:val="24"/>
        </w:rPr>
        <w:t>ходе</w:t>
      </w:r>
      <w:r>
        <w:rPr>
          <w:color w:val="000000"/>
          <w:spacing w:val="-1"/>
          <w:sz w:val="24"/>
        </w:rPr>
        <w:t xml:space="preserve"> </w:t>
      </w:r>
      <w:r>
        <w:rPr>
          <w:color w:val="000000"/>
          <w:sz w:val="24"/>
        </w:rPr>
        <w:t>педагогического наблюдения ребенку</w:t>
      </w:r>
      <w:r>
        <w:rPr>
          <w:color w:val="000000"/>
          <w:spacing w:val="-5"/>
          <w:sz w:val="24"/>
        </w:rPr>
        <w:t xml:space="preserve"> </w:t>
      </w:r>
      <w:r>
        <w:rPr>
          <w:color w:val="000000"/>
          <w:sz w:val="24"/>
        </w:rPr>
        <w:t>предлагается:</w:t>
      </w:r>
    </w:p>
    <w:p w14:paraId="2E85FA0B"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свое</w:t>
      </w:r>
      <w:r>
        <w:rPr>
          <w:color w:val="000000"/>
          <w:spacing w:val="-1"/>
          <w:sz w:val="24"/>
        </w:rPr>
        <w:t xml:space="preserve"> </w:t>
      </w:r>
      <w:r>
        <w:rPr>
          <w:color w:val="000000"/>
          <w:sz w:val="24"/>
        </w:rPr>
        <w:t>полное</w:t>
      </w:r>
      <w:r>
        <w:rPr>
          <w:color w:val="000000"/>
          <w:spacing w:val="-1"/>
          <w:sz w:val="24"/>
        </w:rPr>
        <w:t xml:space="preserve"> имя,</w:t>
      </w:r>
      <w:r>
        <w:rPr>
          <w:color w:val="000000"/>
          <w:spacing w:val="1"/>
          <w:sz w:val="24"/>
        </w:rPr>
        <w:t xml:space="preserve"> </w:t>
      </w:r>
      <w:r>
        <w:rPr>
          <w:color w:val="000000"/>
          <w:sz w:val="24"/>
        </w:rPr>
        <w:t>фамилию, возраст, домашний</w:t>
      </w:r>
      <w:r>
        <w:rPr>
          <w:color w:val="000000"/>
          <w:spacing w:val="1"/>
          <w:sz w:val="24"/>
        </w:rPr>
        <w:t xml:space="preserve"> </w:t>
      </w:r>
      <w:r>
        <w:rPr>
          <w:color w:val="000000"/>
          <w:sz w:val="24"/>
        </w:rPr>
        <w:t>адрес;</w:t>
      </w:r>
    </w:p>
    <w:p w14:paraId="64D6555B"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1"/>
          <w:sz w:val="24"/>
        </w:rPr>
        <w:t xml:space="preserve"> </w:t>
      </w:r>
      <w:r>
        <w:rPr>
          <w:color w:val="000000"/>
          <w:sz w:val="24"/>
        </w:rPr>
        <w:t xml:space="preserve">о </w:t>
      </w:r>
      <w:r>
        <w:rPr>
          <w:color w:val="000000"/>
          <w:spacing w:val="-1"/>
          <w:sz w:val="24"/>
        </w:rPr>
        <w:t>семье,</w:t>
      </w:r>
      <w:r>
        <w:rPr>
          <w:color w:val="000000"/>
          <w:spacing w:val="1"/>
          <w:sz w:val="24"/>
        </w:rPr>
        <w:t xml:space="preserve"> </w:t>
      </w:r>
      <w:r>
        <w:rPr>
          <w:color w:val="000000"/>
          <w:sz w:val="24"/>
        </w:rPr>
        <w:t>назвать имя и</w:t>
      </w:r>
      <w:r>
        <w:rPr>
          <w:color w:val="000000"/>
          <w:spacing w:val="1"/>
          <w:sz w:val="24"/>
        </w:rPr>
        <w:t xml:space="preserve"> </w:t>
      </w:r>
      <w:r>
        <w:rPr>
          <w:color w:val="000000"/>
          <w:sz w:val="24"/>
        </w:rPr>
        <w:t xml:space="preserve">отчество мамы, папы, </w:t>
      </w:r>
      <w:r>
        <w:rPr>
          <w:color w:val="000000"/>
          <w:spacing w:val="-1"/>
          <w:sz w:val="24"/>
        </w:rPr>
        <w:t>место</w:t>
      </w:r>
      <w:r>
        <w:rPr>
          <w:color w:val="000000"/>
          <w:spacing w:val="1"/>
          <w:sz w:val="24"/>
        </w:rPr>
        <w:t xml:space="preserve"> </w:t>
      </w:r>
      <w:r>
        <w:rPr>
          <w:color w:val="000000"/>
          <w:sz w:val="24"/>
        </w:rPr>
        <w:t>работы</w:t>
      </w:r>
      <w:r>
        <w:rPr>
          <w:color w:val="000000"/>
          <w:spacing w:val="5"/>
          <w:sz w:val="24"/>
        </w:rPr>
        <w:t xml:space="preserve"> </w:t>
      </w:r>
      <w:r>
        <w:rPr>
          <w:color w:val="000000"/>
          <w:sz w:val="24"/>
        </w:rPr>
        <w:t>родителей;</w:t>
      </w:r>
    </w:p>
    <w:p w14:paraId="0D956A57"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назвать</w:t>
      </w:r>
      <w:r>
        <w:rPr>
          <w:color w:val="000000"/>
          <w:spacing w:val="1"/>
          <w:sz w:val="24"/>
        </w:rPr>
        <w:t xml:space="preserve"> </w:t>
      </w:r>
      <w:r>
        <w:rPr>
          <w:color w:val="000000"/>
          <w:sz w:val="24"/>
        </w:rPr>
        <w:t>имя и</w:t>
      </w:r>
      <w:r>
        <w:rPr>
          <w:color w:val="000000"/>
          <w:spacing w:val="1"/>
          <w:sz w:val="24"/>
        </w:rPr>
        <w:t xml:space="preserve"> </w:t>
      </w:r>
      <w:r>
        <w:rPr>
          <w:color w:val="000000"/>
          <w:spacing w:val="-1"/>
          <w:sz w:val="24"/>
        </w:rPr>
        <w:t>отчество</w:t>
      </w:r>
      <w:r>
        <w:rPr>
          <w:color w:val="000000"/>
          <w:spacing w:val="1"/>
          <w:sz w:val="24"/>
        </w:rPr>
        <w:t xml:space="preserve"> </w:t>
      </w:r>
      <w:r>
        <w:rPr>
          <w:color w:val="000000"/>
          <w:sz w:val="24"/>
        </w:rPr>
        <w:t>близких</w:t>
      </w:r>
      <w:r>
        <w:rPr>
          <w:color w:val="000000"/>
          <w:spacing w:val="2"/>
          <w:sz w:val="24"/>
        </w:rPr>
        <w:t xml:space="preserve"> </w:t>
      </w:r>
      <w:r>
        <w:rPr>
          <w:color w:val="000000"/>
          <w:sz w:val="24"/>
        </w:rPr>
        <w:t xml:space="preserve">взрослых, </w:t>
      </w:r>
      <w:r>
        <w:rPr>
          <w:color w:val="000000"/>
          <w:spacing w:val="-1"/>
          <w:sz w:val="24"/>
        </w:rPr>
        <w:t>имена</w:t>
      </w:r>
      <w:r>
        <w:rPr>
          <w:color w:val="000000"/>
          <w:sz w:val="24"/>
        </w:rPr>
        <w:t xml:space="preserve"> сверстников;</w:t>
      </w:r>
    </w:p>
    <w:p w14:paraId="381D3CC2" w14:textId="77777777"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рассказать</w:t>
      </w:r>
      <w:r>
        <w:rPr>
          <w:color w:val="000000"/>
          <w:spacing w:val="6"/>
          <w:sz w:val="24"/>
        </w:rPr>
        <w:t xml:space="preserve"> </w:t>
      </w:r>
      <w:r>
        <w:rPr>
          <w:color w:val="000000"/>
          <w:sz w:val="24"/>
        </w:rPr>
        <w:t>об</w:t>
      </w:r>
      <w:r>
        <w:rPr>
          <w:color w:val="000000"/>
          <w:spacing w:val="5"/>
          <w:sz w:val="24"/>
        </w:rPr>
        <w:t xml:space="preserve"> </w:t>
      </w:r>
      <w:r>
        <w:rPr>
          <w:color w:val="000000"/>
          <w:sz w:val="24"/>
        </w:rPr>
        <w:t>основных</w:t>
      </w:r>
      <w:r>
        <w:rPr>
          <w:color w:val="000000"/>
          <w:spacing w:val="4"/>
          <w:sz w:val="24"/>
        </w:rPr>
        <w:t xml:space="preserve"> </w:t>
      </w:r>
      <w:r>
        <w:rPr>
          <w:color w:val="000000"/>
          <w:sz w:val="24"/>
        </w:rPr>
        <w:t>правилах</w:t>
      </w:r>
      <w:r>
        <w:rPr>
          <w:color w:val="000000"/>
          <w:spacing w:val="4"/>
          <w:sz w:val="24"/>
        </w:rPr>
        <w:t xml:space="preserve"> </w:t>
      </w:r>
      <w:r>
        <w:rPr>
          <w:color w:val="000000"/>
          <w:sz w:val="24"/>
        </w:rPr>
        <w:t>поведения</w:t>
      </w:r>
      <w:r>
        <w:rPr>
          <w:color w:val="000000"/>
          <w:spacing w:val="4"/>
          <w:sz w:val="24"/>
        </w:rPr>
        <w:t xml:space="preserve"> </w:t>
      </w:r>
      <w:r>
        <w:rPr>
          <w:color w:val="000000"/>
          <w:spacing w:val="1"/>
          <w:sz w:val="24"/>
        </w:rPr>
        <w:t>на</w:t>
      </w:r>
      <w:r>
        <w:rPr>
          <w:color w:val="000000"/>
          <w:spacing w:val="3"/>
          <w:sz w:val="24"/>
        </w:rPr>
        <w:t xml:space="preserve"> </w:t>
      </w:r>
      <w:r>
        <w:rPr>
          <w:color w:val="000000"/>
          <w:spacing w:val="-1"/>
          <w:sz w:val="24"/>
        </w:rPr>
        <w:t>улице,</w:t>
      </w:r>
      <w:r>
        <w:rPr>
          <w:color w:val="000000"/>
          <w:spacing w:val="5"/>
          <w:sz w:val="24"/>
        </w:rPr>
        <w:t xml:space="preserve"> </w:t>
      </w:r>
      <w:r>
        <w:rPr>
          <w:color w:val="000000"/>
          <w:sz w:val="24"/>
        </w:rPr>
        <w:t>в</w:t>
      </w:r>
      <w:r>
        <w:rPr>
          <w:color w:val="000000"/>
          <w:spacing w:val="4"/>
          <w:sz w:val="24"/>
        </w:rPr>
        <w:t xml:space="preserve"> </w:t>
      </w:r>
      <w:r>
        <w:rPr>
          <w:color w:val="000000"/>
          <w:sz w:val="24"/>
        </w:rPr>
        <w:t>общественных</w:t>
      </w:r>
      <w:r>
        <w:rPr>
          <w:color w:val="000000"/>
          <w:spacing w:val="6"/>
          <w:sz w:val="24"/>
        </w:rPr>
        <w:t xml:space="preserve"> </w:t>
      </w:r>
      <w:r>
        <w:rPr>
          <w:color w:val="000000"/>
          <w:sz w:val="24"/>
        </w:rPr>
        <w:t>местах,</w:t>
      </w:r>
      <w:r>
        <w:rPr>
          <w:color w:val="000000"/>
          <w:spacing w:val="5"/>
          <w:sz w:val="24"/>
        </w:rPr>
        <w:t xml:space="preserve"> </w:t>
      </w:r>
      <w:r>
        <w:rPr>
          <w:color w:val="000000"/>
          <w:sz w:val="24"/>
        </w:rPr>
        <w:t>о</w:t>
      </w:r>
      <w:r>
        <w:rPr>
          <w:color w:val="000000"/>
          <w:spacing w:val="5"/>
          <w:sz w:val="24"/>
        </w:rPr>
        <w:t xml:space="preserve"> </w:t>
      </w:r>
      <w:r>
        <w:rPr>
          <w:color w:val="000000"/>
          <w:sz w:val="24"/>
        </w:rPr>
        <w:t>любимом</w:t>
      </w:r>
    </w:p>
    <w:p w14:paraId="54B0BE4F"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ind w:left="720"/>
      </w:pPr>
      <w:r>
        <w:rPr>
          <w:color w:val="000000"/>
          <w:sz w:val="24"/>
        </w:rPr>
        <w:t>занятии</w:t>
      </w:r>
      <w:r>
        <w:rPr>
          <w:color w:val="000000"/>
          <w:spacing w:val="1"/>
          <w:sz w:val="24"/>
        </w:rPr>
        <w:t xml:space="preserve"> </w:t>
      </w:r>
      <w:r>
        <w:rPr>
          <w:color w:val="000000"/>
          <w:sz w:val="24"/>
        </w:rPr>
        <w:t>дома</w:t>
      </w:r>
      <w:r>
        <w:rPr>
          <w:color w:val="000000"/>
          <w:spacing w:val="-1"/>
          <w:sz w:val="24"/>
        </w:rPr>
        <w:t xml:space="preserve"> </w:t>
      </w:r>
      <w:r>
        <w:rPr>
          <w:color w:val="000000"/>
          <w:sz w:val="24"/>
        </w:rPr>
        <w:t>и</w:t>
      </w:r>
      <w:r>
        <w:rPr>
          <w:color w:val="000000"/>
          <w:spacing w:val="1"/>
          <w:sz w:val="24"/>
        </w:rPr>
        <w:t xml:space="preserve"> </w:t>
      </w:r>
      <w:r>
        <w:rPr>
          <w:color w:val="000000"/>
          <w:sz w:val="24"/>
        </w:rPr>
        <w:t>др.</w:t>
      </w:r>
    </w:p>
    <w:p w14:paraId="1B81C2C1"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Полученные</w:t>
      </w:r>
      <w:r>
        <w:rPr>
          <w:color w:val="000000"/>
          <w:spacing w:val="130"/>
          <w:sz w:val="24"/>
        </w:rPr>
        <w:t xml:space="preserve"> </w:t>
      </w:r>
      <w:r>
        <w:rPr>
          <w:color w:val="000000"/>
          <w:sz w:val="24"/>
        </w:rPr>
        <w:t>сведения</w:t>
      </w:r>
      <w:r>
        <w:rPr>
          <w:color w:val="000000"/>
          <w:spacing w:val="132"/>
          <w:sz w:val="24"/>
        </w:rPr>
        <w:t xml:space="preserve"> </w:t>
      </w:r>
      <w:r>
        <w:rPr>
          <w:color w:val="000000"/>
          <w:sz w:val="24"/>
        </w:rPr>
        <w:t>позволяют</w:t>
      </w:r>
      <w:r>
        <w:rPr>
          <w:color w:val="000000"/>
          <w:spacing w:val="132"/>
          <w:sz w:val="24"/>
        </w:rPr>
        <w:t xml:space="preserve"> </w:t>
      </w:r>
      <w:r>
        <w:rPr>
          <w:color w:val="000000"/>
          <w:sz w:val="24"/>
        </w:rPr>
        <w:t>в</w:t>
      </w:r>
      <w:r>
        <w:rPr>
          <w:color w:val="000000"/>
          <w:spacing w:val="131"/>
          <w:sz w:val="24"/>
        </w:rPr>
        <w:t xml:space="preserve"> </w:t>
      </w:r>
      <w:r>
        <w:rPr>
          <w:color w:val="000000"/>
          <w:sz w:val="24"/>
        </w:rPr>
        <w:t>дальнейшем</w:t>
      </w:r>
      <w:r>
        <w:rPr>
          <w:color w:val="000000"/>
          <w:spacing w:val="131"/>
          <w:sz w:val="24"/>
        </w:rPr>
        <w:t xml:space="preserve"> </w:t>
      </w:r>
      <w:r>
        <w:rPr>
          <w:color w:val="000000"/>
          <w:sz w:val="24"/>
        </w:rPr>
        <w:t>целенаправленно</w:t>
      </w:r>
      <w:r>
        <w:rPr>
          <w:color w:val="000000"/>
          <w:spacing w:val="132"/>
          <w:sz w:val="24"/>
        </w:rPr>
        <w:t xml:space="preserve"> </w:t>
      </w:r>
      <w:r>
        <w:rPr>
          <w:color w:val="000000"/>
          <w:sz w:val="24"/>
        </w:rPr>
        <w:t>вносить</w:t>
      </w:r>
      <w:r>
        <w:rPr>
          <w:color w:val="000000"/>
          <w:spacing w:val="132"/>
          <w:sz w:val="24"/>
        </w:rPr>
        <w:t xml:space="preserve"> </w:t>
      </w:r>
      <w:r>
        <w:rPr>
          <w:color w:val="000000"/>
          <w:sz w:val="24"/>
        </w:rPr>
        <w:t>коррективы</w:t>
      </w:r>
      <w:r>
        <w:rPr>
          <w:color w:val="000000"/>
          <w:spacing w:val="141"/>
          <w:sz w:val="24"/>
        </w:rPr>
        <w:t xml:space="preserve"> </w:t>
      </w:r>
      <w:r>
        <w:rPr>
          <w:color w:val="000000"/>
          <w:sz w:val="24"/>
        </w:rPr>
        <w:t>в организацию процесса</w:t>
      </w:r>
      <w:r>
        <w:rPr>
          <w:color w:val="000000"/>
          <w:spacing w:val="2"/>
          <w:sz w:val="24"/>
        </w:rPr>
        <w:t xml:space="preserve"> </w:t>
      </w:r>
      <w:r>
        <w:rPr>
          <w:color w:val="000000"/>
          <w:sz w:val="24"/>
        </w:rPr>
        <w:t>воспитания</w:t>
      </w:r>
      <w:r>
        <w:rPr>
          <w:color w:val="000000"/>
          <w:spacing w:val="-3"/>
          <w:sz w:val="24"/>
        </w:rPr>
        <w:t xml:space="preserve"> </w:t>
      </w:r>
      <w:r>
        <w:rPr>
          <w:color w:val="000000"/>
          <w:sz w:val="24"/>
        </w:rPr>
        <w:t>и</w:t>
      </w:r>
      <w:r>
        <w:rPr>
          <w:color w:val="000000"/>
          <w:spacing w:val="1"/>
          <w:sz w:val="24"/>
        </w:rPr>
        <w:t xml:space="preserve"> </w:t>
      </w:r>
      <w:r>
        <w:rPr>
          <w:color w:val="000000"/>
          <w:sz w:val="24"/>
        </w:rPr>
        <w:t>обучения детей</w:t>
      </w:r>
      <w:r>
        <w:rPr>
          <w:color w:val="000000"/>
          <w:spacing w:val="1"/>
          <w:sz w:val="24"/>
        </w:rPr>
        <w:t xml:space="preserve"> </w:t>
      </w:r>
      <w:r>
        <w:rPr>
          <w:color w:val="000000"/>
          <w:sz w:val="24"/>
        </w:rPr>
        <w:t>с</w:t>
      </w:r>
      <w:r>
        <w:rPr>
          <w:color w:val="000000"/>
          <w:spacing w:val="-1"/>
          <w:sz w:val="24"/>
        </w:rPr>
        <w:t xml:space="preserve"> ОВЗ.</w:t>
      </w:r>
    </w:p>
    <w:p w14:paraId="5C1928B9"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В</w:t>
      </w:r>
      <w:r>
        <w:rPr>
          <w:color w:val="000000"/>
          <w:spacing w:val="29"/>
          <w:sz w:val="24"/>
        </w:rPr>
        <w:t xml:space="preserve"> </w:t>
      </w:r>
      <w:r>
        <w:rPr>
          <w:color w:val="000000"/>
          <w:sz w:val="24"/>
        </w:rPr>
        <w:t>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рекомендациями</w:t>
      </w:r>
      <w:r>
        <w:rPr>
          <w:color w:val="000000"/>
          <w:spacing w:val="30"/>
          <w:sz w:val="24"/>
        </w:rPr>
        <w:t xml:space="preserve"> </w:t>
      </w:r>
      <w:r>
        <w:rPr>
          <w:color w:val="000000"/>
          <w:sz w:val="24"/>
        </w:rPr>
        <w:t>психолого</w:t>
      </w:r>
      <w:r>
        <w:rPr>
          <w:color w:val="000000"/>
          <w:spacing w:val="-1"/>
          <w:sz w:val="24"/>
        </w:rPr>
        <w:t>-</w:t>
      </w:r>
      <w:r>
        <w:rPr>
          <w:color w:val="000000"/>
          <w:sz w:val="24"/>
        </w:rPr>
        <w:t>психологической</w:t>
      </w:r>
      <w:r>
        <w:rPr>
          <w:color w:val="000000"/>
          <w:spacing w:val="34"/>
          <w:sz w:val="24"/>
        </w:rPr>
        <w:t xml:space="preserve"> </w:t>
      </w:r>
      <w:r>
        <w:rPr>
          <w:color w:val="000000"/>
          <w:spacing w:val="-1"/>
          <w:sz w:val="24"/>
        </w:rPr>
        <w:t>комиссии</w:t>
      </w:r>
      <w:r>
        <w:rPr>
          <w:color w:val="000000"/>
          <w:spacing w:val="33"/>
          <w:sz w:val="24"/>
        </w:rPr>
        <w:t xml:space="preserve"> </w:t>
      </w:r>
      <w:r>
        <w:rPr>
          <w:color w:val="000000"/>
          <w:sz w:val="24"/>
        </w:rPr>
        <w:t>осуществляется</w:t>
      </w:r>
    </w:p>
    <w:p w14:paraId="4C3C2D67"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индивидуально</w:t>
      </w:r>
      <w:r>
        <w:rPr>
          <w:color w:val="000000"/>
          <w:spacing w:val="283"/>
          <w:sz w:val="24"/>
        </w:rPr>
        <w:t xml:space="preserve"> </w:t>
      </w:r>
      <w:r>
        <w:rPr>
          <w:color w:val="000000"/>
          <w:sz w:val="24"/>
        </w:rPr>
        <w:t>ориентированная</w:t>
      </w:r>
      <w:r>
        <w:rPr>
          <w:color w:val="000000"/>
          <w:spacing w:val="283"/>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Pr>
          <w:color w:val="000000"/>
          <w:spacing w:val="283"/>
          <w:sz w:val="24"/>
        </w:rPr>
        <w:t xml:space="preserve"> </w:t>
      </w:r>
      <w:r>
        <w:rPr>
          <w:color w:val="000000"/>
          <w:sz w:val="24"/>
        </w:rPr>
        <w:t>помощь</w:t>
      </w:r>
      <w:r>
        <w:rPr>
          <w:color w:val="000000"/>
          <w:spacing w:val="284"/>
          <w:sz w:val="24"/>
        </w:rPr>
        <w:t xml:space="preserve"> </w:t>
      </w:r>
      <w:r>
        <w:rPr>
          <w:color w:val="000000"/>
          <w:spacing w:val="-1"/>
          <w:sz w:val="24"/>
        </w:rPr>
        <w:t>детям</w:t>
      </w:r>
      <w:r>
        <w:rPr>
          <w:color w:val="000000"/>
          <w:spacing w:val="283"/>
          <w:sz w:val="24"/>
        </w:rPr>
        <w:t xml:space="preserve"> </w:t>
      </w:r>
      <w:r>
        <w:rPr>
          <w:color w:val="000000"/>
          <w:sz w:val="24"/>
        </w:rPr>
        <w:t>с</w:t>
      </w:r>
    </w:p>
    <w:p w14:paraId="3BA6AD59"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ограниченными</w:t>
      </w:r>
      <w:r>
        <w:rPr>
          <w:color w:val="000000"/>
          <w:spacing w:val="41"/>
          <w:sz w:val="24"/>
        </w:rPr>
        <w:t xml:space="preserve"> </w:t>
      </w:r>
      <w:r>
        <w:rPr>
          <w:color w:val="000000"/>
          <w:sz w:val="24"/>
        </w:rPr>
        <w:t>возможностями</w:t>
      </w:r>
      <w:r>
        <w:rPr>
          <w:color w:val="000000"/>
          <w:spacing w:val="42"/>
          <w:sz w:val="24"/>
        </w:rPr>
        <w:t xml:space="preserve"> </w:t>
      </w:r>
      <w:r>
        <w:rPr>
          <w:color w:val="000000"/>
          <w:sz w:val="24"/>
        </w:rPr>
        <w:t>здоровья</w:t>
      </w:r>
      <w:r>
        <w:rPr>
          <w:color w:val="000000"/>
          <w:spacing w:val="41"/>
          <w:sz w:val="24"/>
        </w:rPr>
        <w:t xml:space="preserve"> </w:t>
      </w:r>
      <w:r>
        <w:rPr>
          <w:color w:val="000000"/>
          <w:sz w:val="24"/>
        </w:rPr>
        <w:t>с</w:t>
      </w:r>
      <w:r>
        <w:rPr>
          <w:color w:val="000000"/>
          <w:spacing w:val="47"/>
          <w:sz w:val="24"/>
        </w:rPr>
        <w:t xml:space="preserve"> </w:t>
      </w:r>
      <w:r>
        <w:rPr>
          <w:color w:val="000000"/>
          <w:spacing w:val="-1"/>
          <w:sz w:val="24"/>
        </w:rPr>
        <w:t>учетом</w:t>
      </w:r>
      <w:r>
        <w:rPr>
          <w:color w:val="000000"/>
          <w:spacing w:val="41"/>
          <w:sz w:val="24"/>
        </w:rPr>
        <w:t xml:space="preserve"> </w:t>
      </w:r>
      <w:r>
        <w:rPr>
          <w:color w:val="000000"/>
          <w:sz w:val="24"/>
        </w:rPr>
        <w:t>особенностей</w:t>
      </w:r>
      <w:r>
        <w:rPr>
          <w:color w:val="000000"/>
          <w:spacing w:val="42"/>
          <w:sz w:val="24"/>
        </w:rPr>
        <w:t xml:space="preserve"> </w:t>
      </w:r>
      <w:r>
        <w:rPr>
          <w:color w:val="000000"/>
          <w:sz w:val="24"/>
        </w:rPr>
        <w:t>психофизического</w:t>
      </w:r>
      <w:r>
        <w:rPr>
          <w:color w:val="000000"/>
          <w:spacing w:val="41"/>
          <w:sz w:val="24"/>
        </w:rPr>
        <w:t xml:space="preserve"> </w:t>
      </w:r>
      <w:r>
        <w:rPr>
          <w:color w:val="000000"/>
          <w:sz w:val="24"/>
        </w:rPr>
        <w:t>развития</w:t>
      </w:r>
      <w:r>
        <w:rPr>
          <w:color w:val="000000"/>
          <w:spacing w:val="38"/>
          <w:sz w:val="24"/>
        </w:rPr>
        <w:t xml:space="preserve"> </w:t>
      </w:r>
      <w:r>
        <w:rPr>
          <w:color w:val="000000"/>
          <w:sz w:val="24"/>
        </w:rPr>
        <w:t>и</w:t>
      </w:r>
    </w:p>
    <w:p w14:paraId="0454FC83"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индивидуальных</w:t>
      </w:r>
      <w:r>
        <w:rPr>
          <w:color w:val="000000"/>
          <w:spacing w:val="78"/>
          <w:sz w:val="24"/>
        </w:rPr>
        <w:t xml:space="preserve"> </w:t>
      </w:r>
      <w:r>
        <w:rPr>
          <w:color w:val="000000"/>
          <w:sz w:val="24"/>
        </w:rPr>
        <w:t>возможностей</w:t>
      </w:r>
      <w:r>
        <w:rPr>
          <w:color w:val="000000"/>
          <w:spacing w:val="78"/>
          <w:sz w:val="24"/>
        </w:rPr>
        <w:t xml:space="preserve"> </w:t>
      </w:r>
      <w:r>
        <w:rPr>
          <w:color w:val="000000"/>
          <w:sz w:val="24"/>
        </w:rPr>
        <w:t>детей.</w:t>
      </w:r>
      <w:r>
        <w:rPr>
          <w:color w:val="000000"/>
          <w:spacing w:val="77"/>
          <w:sz w:val="24"/>
        </w:rPr>
        <w:t xml:space="preserve"> </w:t>
      </w:r>
      <w:r>
        <w:rPr>
          <w:color w:val="000000"/>
          <w:sz w:val="24"/>
        </w:rPr>
        <w:t>По</w:t>
      </w:r>
      <w:r>
        <w:rPr>
          <w:color w:val="000000"/>
          <w:spacing w:val="74"/>
          <w:sz w:val="24"/>
        </w:rPr>
        <w:t xml:space="preserve"> </w:t>
      </w:r>
      <w:r>
        <w:rPr>
          <w:color w:val="000000"/>
          <w:sz w:val="24"/>
        </w:rPr>
        <w:t>данным</w:t>
      </w:r>
      <w:r>
        <w:rPr>
          <w:color w:val="000000"/>
          <w:spacing w:val="76"/>
          <w:sz w:val="24"/>
        </w:rPr>
        <w:t xml:space="preserve"> </w:t>
      </w:r>
      <w:r>
        <w:rPr>
          <w:color w:val="000000"/>
          <w:sz w:val="24"/>
        </w:rPr>
        <w:t>обследования</w:t>
      </w:r>
      <w:r>
        <w:rPr>
          <w:color w:val="000000"/>
          <w:spacing w:val="74"/>
          <w:sz w:val="24"/>
        </w:rPr>
        <w:t xml:space="preserve"> </w:t>
      </w:r>
      <w:r>
        <w:rPr>
          <w:color w:val="000000"/>
          <w:sz w:val="24"/>
        </w:rPr>
        <w:t>составляется</w:t>
      </w:r>
      <w:r>
        <w:rPr>
          <w:color w:val="000000"/>
          <w:spacing w:val="77"/>
          <w:sz w:val="24"/>
        </w:rPr>
        <w:t xml:space="preserve"> </w:t>
      </w:r>
      <w:r>
        <w:rPr>
          <w:color w:val="000000"/>
          <w:sz w:val="24"/>
        </w:rPr>
        <w:t>заключение,</w:t>
      </w:r>
      <w:r>
        <w:rPr>
          <w:color w:val="000000"/>
          <w:spacing w:val="76"/>
          <w:sz w:val="24"/>
        </w:rPr>
        <w:t xml:space="preserve"> </w:t>
      </w:r>
      <w:r>
        <w:rPr>
          <w:color w:val="000000"/>
          <w:sz w:val="24"/>
        </w:rPr>
        <w:t>и</w:t>
      </w:r>
    </w:p>
    <w:p w14:paraId="4B67E483"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разрабатываются</w:t>
      </w:r>
      <w:r>
        <w:rPr>
          <w:color w:val="000000"/>
          <w:spacing w:val="211"/>
          <w:sz w:val="24"/>
        </w:rPr>
        <w:t xml:space="preserve"> </w:t>
      </w:r>
      <w:r>
        <w:rPr>
          <w:color w:val="000000"/>
          <w:sz w:val="24"/>
        </w:rPr>
        <w:t>рекомендации,</w:t>
      </w:r>
      <w:r>
        <w:rPr>
          <w:color w:val="000000"/>
          <w:spacing w:val="211"/>
          <w:sz w:val="24"/>
        </w:rPr>
        <w:t xml:space="preserve"> </w:t>
      </w:r>
      <w:r>
        <w:rPr>
          <w:color w:val="000000"/>
          <w:sz w:val="24"/>
        </w:rPr>
        <w:t>обязательные</w:t>
      </w:r>
      <w:r>
        <w:rPr>
          <w:color w:val="000000"/>
          <w:spacing w:val="210"/>
          <w:sz w:val="24"/>
        </w:rPr>
        <w:t xml:space="preserve"> </w:t>
      </w:r>
      <w:r>
        <w:rPr>
          <w:color w:val="000000"/>
          <w:sz w:val="24"/>
        </w:rPr>
        <w:t>для</w:t>
      </w:r>
      <w:r>
        <w:rPr>
          <w:color w:val="000000"/>
          <w:spacing w:val="211"/>
          <w:sz w:val="24"/>
        </w:rPr>
        <w:t xml:space="preserve"> </w:t>
      </w:r>
      <w:r>
        <w:rPr>
          <w:color w:val="000000"/>
          <w:sz w:val="24"/>
        </w:rPr>
        <w:t>выполнения</w:t>
      </w:r>
      <w:r>
        <w:rPr>
          <w:color w:val="000000"/>
          <w:spacing w:val="211"/>
          <w:sz w:val="24"/>
        </w:rPr>
        <w:t xml:space="preserve"> </w:t>
      </w:r>
      <w:r>
        <w:rPr>
          <w:color w:val="000000"/>
          <w:spacing w:val="-1"/>
          <w:sz w:val="24"/>
        </w:rPr>
        <w:t>всеми</w:t>
      </w:r>
      <w:r>
        <w:rPr>
          <w:color w:val="000000"/>
          <w:spacing w:val="213"/>
          <w:sz w:val="24"/>
        </w:rPr>
        <w:t xml:space="preserve"> </w:t>
      </w:r>
      <w:r>
        <w:rPr>
          <w:color w:val="000000"/>
          <w:sz w:val="24"/>
        </w:rPr>
        <w:t>специалистами,</w:t>
      </w:r>
    </w:p>
    <w:p w14:paraId="6BB654E5"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работающими</w:t>
      </w:r>
      <w:r>
        <w:rPr>
          <w:color w:val="000000"/>
          <w:spacing w:val="111"/>
          <w:sz w:val="24"/>
        </w:rPr>
        <w:t xml:space="preserve"> </w:t>
      </w:r>
      <w:r>
        <w:rPr>
          <w:color w:val="000000"/>
          <w:sz w:val="24"/>
        </w:rPr>
        <w:t>с</w:t>
      </w:r>
      <w:r>
        <w:rPr>
          <w:color w:val="000000"/>
          <w:spacing w:val="109"/>
          <w:sz w:val="24"/>
        </w:rPr>
        <w:t xml:space="preserve"> </w:t>
      </w:r>
      <w:r>
        <w:rPr>
          <w:color w:val="000000"/>
          <w:sz w:val="24"/>
        </w:rPr>
        <w:t>ребенком.</w:t>
      </w:r>
      <w:r>
        <w:rPr>
          <w:color w:val="000000"/>
          <w:spacing w:val="110"/>
          <w:sz w:val="24"/>
        </w:rPr>
        <w:t xml:space="preserve"> </w:t>
      </w:r>
      <w:r>
        <w:rPr>
          <w:color w:val="000000"/>
          <w:sz w:val="24"/>
        </w:rPr>
        <w:t>На</w:t>
      </w:r>
      <w:r>
        <w:rPr>
          <w:color w:val="000000"/>
          <w:spacing w:val="109"/>
          <w:sz w:val="24"/>
        </w:rPr>
        <w:t xml:space="preserve"> </w:t>
      </w:r>
      <w:r>
        <w:rPr>
          <w:color w:val="000000"/>
          <w:sz w:val="24"/>
        </w:rPr>
        <w:t>основании</w:t>
      </w:r>
      <w:r>
        <w:rPr>
          <w:color w:val="000000"/>
          <w:spacing w:val="109"/>
          <w:sz w:val="24"/>
        </w:rPr>
        <w:t xml:space="preserve"> </w:t>
      </w:r>
      <w:r>
        <w:rPr>
          <w:color w:val="000000"/>
          <w:sz w:val="24"/>
        </w:rPr>
        <w:t>полученных</w:t>
      </w:r>
      <w:r>
        <w:rPr>
          <w:color w:val="000000"/>
          <w:spacing w:val="111"/>
          <w:sz w:val="24"/>
        </w:rPr>
        <w:t xml:space="preserve"> </w:t>
      </w:r>
      <w:r>
        <w:rPr>
          <w:color w:val="000000"/>
          <w:sz w:val="24"/>
        </w:rPr>
        <w:t>данных</w:t>
      </w:r>
      <w:r>
        <w:rPr>
          <w:color w:val="000000"/>
          <w:spacing w:val="110"/>
          <w:sz w:val="24"/>
        </w:rPr>
        <w:t xml:space="preserve"> </w:t>
      </w:r>
      <w:r>
        <w:rPr>
          <w:color w:val="000000"/>
          <w:sz w:val="24"/>
        </w:rPr>
        <w:t>коллегиально</w:t>
      </w:r>
      <w:r>
        <w:rPr>
          <w:color w:val="000000"/>
          <w:spacing w:val="110"/>
          <w:sz w:val="24"/>
        </w:rPr>
        <w:t xml:space="preserve"> </w:t>
      </w:r>
      <w:r>
        <w:rPr>
          <w:color w:val="000000"/>
          <w:sz w:val="24"/>
        </w:rPr>
        <w:t>составляются</w:t>
      </w:r>
    </w:p>
    <w:p w14:paraId="4CE3D731"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заключение</w:t>
      </w:r>
      <w:r>
        <w:rPr>
          <w:color w:val="000000"/>
          <w:spacing w:val="8"/>
          <w:sz w:val="24"/>
        </w:rPr>
        <w:t xml:space="preserve"> </w:t>
      </w:r>
      <w:r>
        <w:rPr>
          <w:color w:val="000000"/>
          <w:sz w:val="24"/>
        </w:rPr>
        <w:t>консилиума</w:t>
      </w:r>
      <w:r>
        <w:rPr>
          <w:color w:val="000000"/>
          <w:spacing w:val="9"/>
          <w:sz w:val="24"/>
        </w:rPr>
        <w:t xml:space="preserve"> </w:t>
      </w:r>
      <w:r>
        <w:rPr>
          <w:color w:val="000000"/>
          <w:sz w:val="24"/>
        </w:rPr>
        <w:t>и</w:t>
      </w:r>
      <w:r>
        <w:rPr>
          <w:color w:val="000000"/>
          <w:spacing w:val="10"/>
          <w:sz w:val="24"/>
        </w:rPr>
        <w:t xml:space="preserve"> </w:t>
      </w:r>
      <w:r>
        <w:rPr>
          <w:color w:val="000000"/>
          <w:sz w:val="24"/>
        </w:rPr>
        <w:t>рекомендации</w:t>
      </w:r>
      <w:r>
        <w:rPr>
          <w:color w:val="000000"/>
          <w:spacing w:val="10"/>
          <w:sz w:val="24"/>
        </w:rPr>
        <w:t xml:space="preserve"> </w:t>
      </w:r>
      <w:r>
        <w:rPr>
          <w:color w:val="000000"/>
          <w:spacing w:val="1"/>
          <w:sz w:val="24"/>
        </w:rPr>
        <w:t>по</w:t>
      </w:r>
      <w:r>
        <w:rPr>
          <w:color w:val="000000"/>
          <w:spacing w:val="8"/>
          <w:sz w:val="24"/>
        </w:rPr>
        <w:t xml:space="preserve"> </w:t>
      </w:r>
      <w:r>
        <w:rPr>
          <w:color w:val="000000"/>
          <w:sz w:val="24"/>
        </w:rPr>
        <w:t>обучению,</w:t>
      </w:r>
      <w:r>
        <w:rPr>
          <w:color w:val="000000"/>
          <w:spacing w:val="9"/>
          <w:sz w:val="24"/>
        </w:rPr>
        <w:t xml:space="preserve"> </w:t>
      </w:r>
      <w:r>
        <w:rPr>
          <w:color w:val="000000"/>
          <w:sz w:val="24"/>
        </w:rPr>
        <w:t>развитию</w:t>
      </w:r>
      <w:r>
        <w:rPr>
          <w:color w:val="000000"/>
          <w:spacing w:val="10"/>
          <w:sz w:val="24"/>
        </w:rPr>
        <w:t xml:space="preserve"> </w:t>
      </w:r>
      <w:r>
        <w:rPr>
          <w:color w:val="000000"/>
          <w:sz w:val="24"/>
        </w:rPr>
        <w:t>и</w:t>
      </w:r>
      <w:r>
        <w:rPr>
          <w:color w:val="000000"/>
          <w:spacing w:val="10"/>
          <w:sz w:val="24"/>
        </w:rPr>
        <w:t xml:space="preserve"> </w:t>
      </w:r>
      <w:r>
        <w:rPr>
          <w:color w:val="000000"/>
          <w:sz w:val="24"/>
        </w:rPr>
        <w:t>воспитанию</w:t>
      </w:r>
      <w:r>
        <w:rPr>
          <w:color w:val="000000"/>
          <w:spacing w:val="10"/>
          <w:sz w:val="24"/>
        </w:rPr>
        <w:t xml:space="preserve"> </w:t>
      </w:r>
      <w:r>
        <w:rPr>
          <w:color w:val="000000"/>
          <w:sz w:val="24"/>
        </w:rPr>
        <w:t>ребенка</w:t>
      </w:r>
      <w:r>
        <w:rPr>
          <w:color w:val="000000"/>
          <w:spacing w:val="8"/>
          <w:sz w:val="24"/>
        </w:rPr>
        <w:t xml:space="preserve"> </w:t>
      </w:r>
      <w:r>
        <w:rPr>
          <w:color w:val="000000"/>
          <w:sz w:val="24"/>
        </w:rPr>
        <w:t>с</w:t>
      </w:r>
      <w:r>
        <w:rPr>
          <w:color w:val="000000"/>
          <w:spacing w:val="13"/>
          <w:sz w:val="24"/>
        </w:rPr>
        <w:t xml:space="preserve"> </w:t>
      </w:r>
      <w:r>
        <w:rPr>
          <w:color w:val="000000"/>
          <w:spacing w:val="-1"/>
          <w:sz w:val="24"/>
        </w:rPr>
        <w:t>учетом</w:t>
      </w:r>
    </w:p>
    <w:p w14:paraId="5BC35255"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его индивидуальных</w:t>
      </w:r>
      <w:r>
        <w:rPr>
          <w:color w:val="000000"/>
          <w:spacing w:val="2"/>
          <w:sz w:val="24"/>
        </w:rPr>
        <w:t xml:space="preserve"> </w:t>
      </w:r>
      <w:r>
        <w:rPr>
          <w:color w:val="000000"/>
          <w:sz w:val="24"/>
        </w:rPr>
        <w:t>возможностей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особенностей.</w:t>
      </w:r>
    </w:p>
    <w:p w14:paraId="6F3A776B"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При</w:t>
      </w:r>
      <w:r>
        <w:rPr>
          <w:color w:val="000000"/>
          <w:spacing w:val="72"/>
          <w:sz w:val="24"/>
        </w:rPr>
        <w:t xml:space="preserve"> </w:t>
      </w:r>
      <w:r>
        <w:rPr>
          <w:color w:val="000000"/>
          <w:sz w:val="24"/>
        </w:rPr>
        <w:t>отсутствии</w:t>
      </w:r>
      <w:r>
        <w:rPr>
          <w:color w:val="000000"/>
          <w:spacing w:val="73"/>
          <w:sz w:val="24"/>
        </w:rPr>
        <w:t xml:space="preserve"> </w:t>
      </w:r>
      <w:r>
        <w:rPr>
          <w:color w:val="000000"/>
          <w:sz w:val="24"/>
        </w:rPr>
        <w:t>в</w:t>
      </w:r>
      <w:r>
        <w:rPr>
          <w:color w:val="000000"/>
          <w:spacing w:val="71"/>
          <w:sz w:val="24"/>
        </w:rPr>
        <w:t xml:space="preserve"> </w:t>
      </w:r>
      <w:r>
        <w:rPr>
          <w:color w:val="000000"/>
          <w:sz w:val="24"/>
        </w:rPr>
        <w:t>д/с</w:t>
      </w:r>
      <w:r>
        <w:rPr>
          <w:color w:val="000000"/>
          <w:spacing w:val="76"/>
          <w:sz w:val="24"/>
        </w:rPr>
        <w:t xml:space="preserve"> </w:t>
      </w:r>
      <w:r>
        <w:rPr>
          <w:color w:val="000000"/>
          <w:sz w:val="24"/>
        </w:rPr>
        <w:t>условий,</w:t>
      </w:r>
      <w:r>
        <w:rPr>
          <w:color w:val="000000"/>
          <w:spacing w:val="72"/>
          <w:sz w:val="24"/>
        </w:rPr>
        <w:t xml:space="preserve"> </w:t>
      </w:r>
      <w:r>
        <w:rPr>
          <w:color w:val="000000"/>
          <w:sz w:val="24"/>
        </w:rPr>
        <w:t>адекватных</w:t>
      </w:r>
      <w:r>
        <w:rPr>
          <w:color w:val="000000"/>
          <w:spacing w:val="71"/>
          <w:sz w:val="24"/>
        </w:rPr>
        <w:t xml:space="preserve"> </w:t>
      </w:r>
      <w:r>
        <w:rPr>
          <w:color w:val="000000"/>
          <w:sz w:val="24"/>
        </w:rPr>
        <w:t>индивидуальным</w:t>
      </w:r>
      <w:r>
        <w:rPr>
          <w:color w:val="000000"/>
          <w:spacing w:val="71"/>
          <w:sz w:val="24"/>
        </w:rPr>
        <w:t xml:space="preserve"> </w:t>
      </w:r>
      <w:r>
        <w:rPr>
          <w:color w:val="000000"/>
          <w:sz w:val="24"/>
        </w:rPr>
        <w:t>особенностям</w:t>
      </w:r>
      <w:r>
        <w:rPr>
          <w:color w:val="000000"/>
          <w:spacing w:val="71"/>
          <w:sz w:val="24"/>
        </w:rPr>
        <w:t xml:space="preserve"> </w:t>
      </w:r>
      <w:r>
        <w:rPr>
          <w:color w:val="000000"/>
          <w:sz w:val="24"/>
        </w:rPr>
        <w:t>ребенка,</w:t>
      </w:r>
      <w:r>
        <w:rPr>
          <w:color w:val="000000"/>
          <w:spacing w:val="72"/>
          <w:sz w:val="24"/>
        </w:rPr>
        <w:t xml:space="preserve"> </w:t>
      </w:r>
      <w:r>
        <w:rPr>
          <w:color w:val="000000"/>
          <w:sz w:val="24"/>
        </w:rPr>
        <w:t>а</w:t>
      </w:r>
    </w:p>
    <w:p w14:paraId="31043D55"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также</w:t>
      </w:r>
      <w:r>
        <w:rPr>
          <w:color w:val="000000"/>
          <w:spacing w:val="107"/>
          <w:sz w:val="24"/>
        </w:rPr>
        <w:t xml:space="preserve"> </w:t>
      </w:r>
      <w:r>
        <w:rPr>
          <w:color w:val="000000"/>
          <w:sz w:val="24"/>
        </w:rPr>
        <w:t>при</w:t>
      </w:r>
      <w:r>
        <w:rPr>
          <w:color w:val="000000"/>
          <w:spacing w:val="108"/>
          <w:sz w:val="24"/>
        </w:rPr>
        <w:t xml:space="preserve"> </w:t>
      </w:r>
      <w:r>
        <w:rPr>
          <w:color w:val="000000"/>
          <w:sz w:val="24"/>
        </w:rPr>
        <w:t>необходимости</w:t>
      </w:r>
      <w:r>
        <w:rPr>
          <w:color w:val="000000"/>
          <w:spacing w:val="111"/>
          <w:sz w:val="24"/>
        </w:rPr>
        <w:t xml:space="preserve"> </w:t>
      </w:r>
      <w:r>
        <w:rPr>
          <w:color w:val="000000"/>
          <w:sz w:val="24"/>
        </w:rPr>
        <w:t>углубленной</w:t>
      </w:r>
      <w:r>
        <w:rPr>
          <w:color w:val="000000"/>
          <w:spacing w:val="109"/>
          <w:sz w:val="24"/>
        </w:rPr>
        <w:t xml:space="preserve"> </w:t>
      </w:r>
      <w:r>
        <w:rPr>
          <w:color w:val="000000"/>
          <w:sz w:val="24"/>
        </w:rPr>
        <w:t>диагностики</w:t>
      </w:r>
      <w:r>
        <w:rPr>
          <w:color w:val="000000"/>
          <w:spacing w:val="106"/>
          <w:sz w:val="24"/>
        </w:rPr>
        <w:t xml:space="preserve"> </w:t>
      </w:r>
      <w:r>
        <w:rPr>
          <w:color w:val="000000"/>
          <w:sz w:val="24"/>
        </w:rPr>
        <w:t>и</w:t>
      </w:r>
      <w:r>
        <w:rPr>
          <w:color w:val="000000"/>
          <w:spacing w:val="109"/>
          <w:sz w:val="24"/>
        </w:rPr>
        <w:t xml:space="preserve"> </w:t>
      </w:r>
      <w:r>
        <w:rPr>
          <w:color w:val="000000"/>
          <w:sz w:val="24"/>
        </w:rPr>
        <w:t>решении</w:t>
      </w:r>
      <w:r>
        <w:rPr>
          <w:color w:val="000000"/>
          <w:spacing w:val="107"/>
          <w:sz w:val="24"/>
        </w:rPr>
        <w:t xml:space="preserve"> </w:t>
      </w:r>
      <w:r>
        <w:rPr>
          <w:color w:val="000000"/>
          <w:sz w:val="24"/>
        </w:rPr>
        <w:t>конфликтных</w:t>
      </w:r>
      <w:r>
        <w:rPr>
          <w:color w:val="000000"/>
          <w:spacing w:val="107"/>
          <w:sz w:val="24"/>
        </w:rPr>
        <w:t xml:space="preserve"> </w:t>
      </w:r>
      <w:r>
        <w:rPr>
          <w:color w:val="000000"/>
          <w:sz w:val="24"/>
        </w:rPr>
        <w:t>и</w:t>
      </w:r>
      <w:r>
        <w:rPr>
          <w:color w:val="000000"/>
          <w:spacing w:val="109"/>
          <w:sz w:val="24"/>
        </w:rPr>
        <w:t xml:space="preserve"> </w:t>
      </w:r>
      <w:r>
        <w:rPr>
          <w:color w:val="000000"/>
          <w:sz w:val="24"/>
        </w:rPr>
        <w:t>спорных</w:t>
      </w:r>
    </w:p>
    <w:p w14:paraId="0AB1AA4B"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вопросов,</w:t>
      </w:r>
      <w:r>
        <w:rPr>
          <w:color w:val="000000"/>
          <w:spacing w:val="163"/>
          <w:sz w:val="24"/>
        </w:rPr>
        <w:t xml:space="preserve"> </w:t>
      </w:r>
      <w:r>
        <w:rPr>
          <w:color w:val="000000"/>
          <w:sz w:val="24"/>
        </w:rPr>
        <w:t>связанных</w:t>
      </w:r>
      <w:r>
        <w:rPr>
          <w:color w:val="000000"/>
          <w:spacing w:val="162"/>
          <w:sz w:val="24"/>
        </w:rPr>
        <w:t xml:space="preserve"> </w:t>
      </w:r>
      <w:r>
        <w:rPr>
          <w:color w:val="000000"/>
          <w:sz w:val="24"/>
        </w:rPr>
        <w:t>с</w:t>
      </w:r>
      <w:r>
        <w:rPr>
          <w:color w:val="000000"/>
          <w:spacing w:val="162"/>
          <w:sz w:val="24"/>
        </w:rPr>
        <w:t xml:space="preserve"> </w:t>
      </w:r>
      <w:r>
        <w:rPr>
          <w:color w:val="000000"/>
          <w:sz w:val="24"/>
        </w:rPr>
        <w:t>зачислением</w:t>
      </w:r>
      <w:r>
        <w:rPr>
          <w:color w:val="000000"/>
          <w:spacing w:val="162"/>
          <w:sz w:val="24"/>
        </w:rPr>
        <w:t xml:space="preserve"> </w:t>
      </w:r>
      <w:r>
        <w:rPr>
          <w:color w:val="000000"/>
          <w:sz w:val="24"/>
        </w:rPr>
        <w:t>ребенка</w:t>
      </w:r>
      <w:r>
        <w:rPr>
          <w:color w:val="000000"/>
          <w:spacing w:val="162"/>
          <w:sz w:val="24"/>
        </w:rPr>
        <w:t xml:space="preserve"> </w:t>
      </w:r>
      <w:r>
        <w:rPr>
          <w:color w:val="000000"/>
          <w:sz w:val="24"/>
        </w:rPr>
        <w:t>в</w:t>
      </w:r>
      <w:r>
        <w:rPr>
          <w:color w:val="000000"/>
          <w:spacing w:val="162"/>
          <w:sz w:val="24"/>
        </w:rPr>
        <w:t xml:space="preserve"> </w:t>
      </w:r>
      <w:r>
        <w:rPr>
          <w:color w:val="000000"/>
          <w:sz w:val="24"/>
        </w:rPr>
        <w:t>специальную</w:t>
      </w:r>
      <w:r>
        <w:rPr>
          <w:color w:val="000000"/>
          <w:spacing w:val="166"/>
          <w:sz w:val="24"/>
        </w:rPr>
        <w:t xml:space="preserve"> </w:t>
      </w:r>
      <w:r>
        <w:rPr>
          <w:color w:val="000000"/>
          <w:sz w:val="24"/>
        </w:rPr>
        <w:t>(коррекционную)</w:t>
      </w:r>
      <w:r>
        <w:rPr>
          <w:color w:val="000000"/>
          <w:spacing w:val="165"/>
          <w:sz w:val="24"/>
        </w:rPr>
        <w:t xml:space="preserve"> </w:t>
      </w:r>
      <w:r>
        <w:rPr>
          <w:color w:val="000000"/>
          <w:sz w:val="24"/>
        </w:rPr>
        <w:t>группу,</w:t>
      </w:r>
    </w:p>
    <w:p w14:paraId="5CDEAC80"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специалисты</w:t>
      </w:r>
      <w:r>
        <w:rPr>
          <w:color w:val="000000"/>
          <w:spacing w:val="160"/>
          <w:sz w:val="24"/>
        </w:rPr>
        <w:t xml:space="preserve"> </w:t>
      </w:r>
      <w:r>
        <w:rPr>
          <w:color w:val="000000"/>
          <w:spacing w:val="-1"/>
          <w:sz w:val="24"/>
        </w:rPr>
        <w:t>ППк</w:t>
      </w:r>
      <w:r>
        <w:rPr>
          <w:color w:val="000000"/>
          <w:spacing w:val="162"/>
          <w:sz w:val="24"/>
        </w:rPr>
        <w:t xml:space="preserve"> </w:t>
      </w:r>
      <w:r>
        <w:rPr>
          <w:color w:val="000000"/>
          <w:sz w:val="24"/>
        </w:rPr>
        <w:t>рекомендуют</w:t>
      </w:r>
      <w:r>
        <w:rPr>
          <w:color w:val="000000"/>
          <w:spacing w:val="161"/>
          <w:sz w:val="24"/>
        </w:rPr>
        <w:t xml:space="preserve"> </w:t>
      </w:r>
      <w:r>
        <w:rPr>
          <w:color w:val="000000"/>
          <w:sz w:val="24"/>
        </w:rPr>
        <w:t>родителям</w:t>
      </w:r>
      <w:r>
        <w:rPr>
          <w:color w:val="000000"/>
          <w:spacing w:val="160"/>
          <w:sz w:val="24"/>
        </w:rPr>
        <w:t xml:space="preserve"> </w:t>
      </w:r>
      <w:r>
        <w:rPr>
          <w:color w:val="000000"/>
          <w:sz w:val="24"/>
        </w:rPr>
        <w:t>обратиться</w:t>
      </w:r>
      <w:r>
        <w:rPr>
          <w:color w:val="000000"/>
          <w:spacing w:val="160"/>
          <w:sz w:val="24"/>
        </w:rPr>
        <w:t xml:space="preserve"> </w:t>
      </w:r>
      <w:r>
        <w:rPr>
          <w:color w:val="000000"/>
          <w:sz w:val="24"/>
        </w:rPr>
        <w:t>в</w:t>
      </w:r>
      <w:r>
        <w:rPr>
          <w:color w:val="000000"/>
          <w:spacing w:val="160"/>
          <w:sz w:val="24"/>
        </w:rPr>
        <w:t xml:space="preserve"> </w:t>
      </w:r>
      <w:r>
        <w:rPr>
          <w:color w:val="000000"/>
          <w:sz w:val="24"/>
        </w:rPr>
        <w:t>городскую</w:t>
      </w:r>
      <w:r>
        <w:rPr>
          <w:color w:val="000000"/>
          <w:spacing w:val="161"/>
          <w:sz w:val="24"/>
        </w:rPr>
        <w:t xml:space="preserve"> </w:t>
      </w:r>
      <w:r>
        <w:rPr>
          <w:color w:val="000000"/>
          <w:spacing w:val="1"/>
          <w:sz w:val="24"/>
        </w:rPr>
        <w:t>психолого</w:t>
      </w:r>
      <w:r>
        <w:rPr>
          <w:color w:val="000000"/>
          <w:spacing w:val="-1"/>
          <w:sz w:val="24"/>
        </w:rPr>
        <w:t>-</w:t>
      </w:r>
      <w:r>
        <w:rPr>
          <w:color w:val="000000"/>
          <w:sz w:val="24"/>
        </w:rPr>
        <w:t>медико-</w:t>
      </w:r>
    </w:p>
    <w:p w14:paraId="658C9F9C"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педагогическую</w:t>
      </w:r>
      <w:r>
        <w:rPr>
          <w:color w:val="000000"/>
          <w:spacing w:val="1"/>
          <w:sz w:val="24"/>
        </w:rPr>
        <w:t xml:space="preserve"> </w:t>
      </w:r>
      <w:r>
        <w:rPr>
          <w:color w:val="000000"/>
          <w:sz w:val="24"/>
        </w:rPr>
        <w:t>комиссию.</w:t>
      </w:r>
    </w:p>
    <w:p w14:paraId="5ED42033" w14:textId="77777777" w:rsidR="002C6E8D" w:rsidRDefault="0069355F">
      <w:pPr>
        <w:pBdr>
          <w:top w:val="none" w:sz="4" w:space="0" w:color="000000"/>
          <w:left w:val="none" w:sz="4" w:space="0" w:color="000000"/>
          <w:bottom w:val="none" w:sz="4" w:space="0" w:color="000000"/>
          <w:right w:val="none" w:sz="4" w:space="0" w:color="000000"/>
        </w:pBdr>
        <w:spacing w:before="325" w:line="316" w:lineRule="atLeast"/>
      </w:pPr>
      <w:r>
        <w:rPr>
          <w:b/>
          <w:i/>
          <w:color w:val="000000"/>
          <w:sz w:val="24"/>
        </w:rPr>
        <w:t>Консультативная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включает:</w:t>
      </w:r>
    </w:p>
    <w:p w14:paraId="0AE44063" w14:textId="77777777" w:rsidR="002C6E8D" w:rsidRDefault="0069355F">
      <w:pPr>
        <w:pBdr>
          <w:top w:val="none" w:sz="4" w:space="0" w:color="000000"/>
          <w:left w:val="none" w:sz="4" w:space="0" w:color="000000"/>
          <w:bottom w:val="none" w:sz="4" w:space="0" w:color="000000"/>
          <w:right w:val="none" w:sz="4" w:space="0" w:color="000000"/>
        </w:pBdr>
        <w:spacing w:before="325" w:line="316" w:lineRule="atLeast"/>
      </w:pPr>
      <w:r>
        <w:rPr>
          <w:rFonts w:ascii="Wingdings" w:eastAsia="Wingdings" w:hAnsi="Wingdings" w:cs="Wingdings"/>
          <w:color w:val="000000"/>
          <w:sz w:val="24"/>
        </w:rPr>
        <w:t></w:t>
      </w:r>
      <w:r>
        <w:rPr>
          <w:color w:val="000000"/>
          <w:spacing w:val="111"/>
          <w:sz w:val="24"/>
        </w:rPr>
        <w:t xml:space="preserve"> </w:t>
      </w:r>
      <w:r>
        <w:rPr>
          <w:color w:val="000000"/>
          <w:sz w:val="24"/>
        </w:rPr>
        <w:t>разработку</w:t>
      </w:r>
      <w:r>
        <w:rPr>
          <w:color w:val="000000"/>
          <w:spacing w:val="143"/>
          <w:sz w:val="24"/>
        </w:rPr>
        <w:t xml:space="preserve"> </w:t>
      </w:r>
      <w:r>
        <w:rPr>
          <w:color w:val="000000"/>
          <w:sz w:val="24"/>
        </w:rPr>
        <w:t>рекомендаций</w:t>
      </w:r>
      <w:r>
        <w:rPr>
          <w:color w:val="000000"/>
          <w:spacing w:val="147"/>
          <w:sz w:val="24"/>
        </w:rPr>
        <w:t xml:space="preserve"> </w:t>
      </w:r>
      <w:r>
        <w:rPr>
          <w:color w:val="000000"/>
          <w:spacing w:val="1"/>
          <w:sz w:val="24"/>
        </w:rPr>
        <w:t>по</w:t>
      </w:r>
      <w:r>
        <w:rPr>
          <w:color w:val="000000"/>
          <w:spacing w:val="148"/>
          <w:sz w:val="24"/>
        </w:rPr>
        <w:t xml:space="preserve"> </w:t>
      </w:r>
      <w:r>
        <w:rPr>
          <w:color w:val="000000"/>
          <w:sz w:val="24"/>
        </w:rPr>
        <w:t>основным</w:t>
      </w:r>
      <w:r>
        <w:rPr>
          <w:color w:val="000000"/>
          <w:spacing w:val="147"/>
          <w:sz w:val="24"/>
        </w:rPr>
        <w:t xml:space="preserve"> </w:t>
      </w:r>
      <w:r>
        <w:rPr>
          <w:color w:val="000000"/>
          <w:sz w:val="24"/>
        </w:rPr>
        <w:t>направлениям</w:t>
      </w:r>
      <w:r>
        <w:rPr>
          <w:color w:val="000000"/>
          <w:spacing w:val="148"/>
          <w:sz w:val="24"/>
        </w:rPr>
        <w:t xml:space="preserve"> </w:t>
      </w:r>
      <w:r>
        <w:rPr>
          <w:color w:val="000000"/>
          <w:sz w:val="24"/>
        </w:rPr>
        <w:t>работы</w:t>
      </w:r>
      <w:r>
        <w:rPr>
          <w:color w:val="000000"/>
          <w:spacing w:val="150"/>
          <w:sz w:val="24"/>
        </w:rPr>
        <w:t xml:space="preserve"> </w:t>
      </w:r>
      <w:r>
        <w:rPr>
          <w:color w:val="000000"/>
          <w:sz w:val="24"/>
        </w:rPr>
        <w:t>с</w:t>
      </w:r>
      <w:r>
        <w:rPr>
          <w:color w:val="000000"/>
          <w:spacing w:val="148"/>
          <w:sz w:val="24"/>
        </w:rPr>
        <w:t xml:space="preserve"> </w:t>
      </w:r>
      <w:r>
        <w:rPr>
          <w:color w:val="000000"/>
          <w:sz w:val="24"/>
        </w:rPr>
        <w:t>обучающимся</w:t>
      </w:r>
      <w:r>
        <w:rPr>
          <w:color w:val="000000"/>
          <w:spacing w:val="151"/>
          <w:sz w:val="24"/>
        </w:rPr>
        <w:t xml:space="preserve"> </w:t>
      </w:r>
      <w:r>
        <w:rPr>
          <w:color w:val="000000"/>
          <w:sz w:val="24"/>
        </w:rPr>
        <w:t xml:space="preserve">с </w:t>
      </w:r>
      <w:r>
        <w:rPr>
          <w:color w:val="000000"/>
          <w:spacing w:val="300"/>
          <w:sz w:val="24"/>
        </w:rPr>
        <w:t> </w:t>
      </w:r>
      <w:r>
        <w:rPr>
          <w:color w:val="000000"/>
          <w:sz w:val="24"/>
        </w:rPr>
        <w:t>трудностями</w:t>
      </w:r>
      <w:r>
        <w:rPr>
          <w:color w:val="000000"/>
          <w:spacing w:val="39"/>
          <w:sz w:val="24"/>
        </w:rPr>
        <w:t xml:space="preserve"> </w:t>
      </w:r>
      <w:r>
        <w:rPr>
          <w:color w:val="000000"/>
          <w:sz w:val="24"/>
        </w:rPr>
        <w:t>в</w:t>
      </w:r>
      <w:r>
        <w:rPr>
          <w:color w:val="000000"/>
          <w:spacing w:val="38"/>
          <w:sz w:val="24"/>
        </w:rPr>
        <w:t xml:space="preserve"> </w:t>
      </w:r>
      <w:r>
        <w:rPr>
          <w:color w:val="000000"/>
          <w:sz w:val="24"/>
        </w:rPr>
        <w:t>обучении</w:t>
      </w:r>
      <w:r>
        <w:rPr>
          <w:color w:val="000000"/>
          <w:spacing w:val="39"/>
          <w:sz w:val="24"/>
        </w:rPr>
        <w:t xml:space="preserve"> </w:t>
      </w:r>
      <w:r>
        <w:rPr>
          <w:color w:val="000000"/>
          <w:sz w:val="24"/>
        </w:rPr>
        <w:t>и</w:t>
      </w:r>
      <w:r>
        <w:rPr>
          <w:color w:val="000000"/>
          <w:spacing w:val="39"/>
          <w:sz w:val="24"/>
        </w:rPr>
        <w:t xml:space="preserve"> </w:t>
      </w:r>
      <w:r>
        <w:rPr>
          <w:color w:val="000000"/>
          <w:sz w:val="24"/>
        </w:rPr>
        <w:t>социализации,</w:t>
      </w:r>
      <w:r>
        <w:rPr>
          <w:color w:val="000000"/>
          <w:spacing w:val="38"/>
          <w:sz w:val="24"/>
        </w:rPr>
        <w:t xml:space="preserve"> </w:t>
      </w:r>
      <w:r>
        <w:rPr>
          <w:color w:val="000000"/>
          <w:sz w:val="24"/>
        </w:rPr>
        <w:t>единых</w:t>
      </w:r>
      <w:r>
        <w:rPr>
          <w:color w:val="000000"/>
          <w:spacing w:val="41"/>
          <w:sz w:val="24"/>
        </w:rPr>
        <w:t xml:space="preserve"> </w:t>
      </w:r>
      <w:r>
        <w:rPr>
          <w:color w:val="000000"/>
          <w:sz w:val="24"/>
        </w:rPr>
        <w:t>для</w:t>
      </w:r>
      <w:r>
        <w:rPr>
          <w:color w:val="000000"/>
          <w:spacing w:val="39"/>
          <w:sz w:val="24"/>
        </w:rPr>
        <w:t xml:space="preserve"> </w:t>
      </w:r>
      <w:r>
        <w:rPr>
          <w:color w:val="000000"/>
          <w:spacing w:val="-1"/>
          <w:sz w:val="24"/>
        </w:rPr>
        <w:t>всех</w:t>
      </w:r>
      <w:r>
        <w:rPr>
          <w:color w:val="000000"/>
          <w:spacing w:val="44"/>
          <w:sz w:val="24"/>
        </w:rPr>
        <w:t xml:space="preserve"> </w:t>
      </w:r>
      <w:r>
        <w:rPr>
          <w:color w:val="000000"/>
          <w:sz w:val="24"/>
        </w:rPr>
        <w:t>участников</w:t>
      </w:r>
      <w:r>
        <w:rPr>
          <w:color w:val="000000"/>
          <w:spacing w:val="38"/>
          <w:sz w:val="24"/>
        </w:rPr>
        <w:t xml:space="preserve"> </w:t>
      </w:r>
      <w:r>
        <w:rPr>
          <w:color w:val="000000"/>
          <w:sz w:val="24"/>
        </w:rPr>
        <w:t>образовательных</w:t>
      </w:r>
      <w:r>
        <w:t xml:space="preserve"> </w:t>
      </w:r>
      <w:r>
        <w:rPr>
          <w:color w:val="000000"/>
          <w:spacing w:val="300"/>
          <w:sz w:val="24"/>
        </w:rPr>
        <w:t> </w:t>
      </w:r>
      <w:r>
        <w:rPr>
          <w:color w:val="000000"/>
          <w:sz w:val="24"/>
        </w:rPr>
        <w:t>отношений;</w:t>
      </w:r>
    </w:p>
    <w:p w14:paraId="7186D31B"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консультирование</w:t>
      </w:r>
      <w:r>
        <w:rPr>
          <w:color w:val="000000"/>
          <w:spacing w:val="30"/>
          <w:sz w:val="24"/>
        </w:rPr>
        <w:t xml:space="preserve"> </w:t>
      </w:r>
      <w:r>
        <w:rPr>
          <w:color w:val="000000"/>
          <w:sz w:val="24"/>
        </w:rPr>
        <w:t>специалистами</w:t>
      </w:r>
      <w:r>
        <w:rPr>
          <w:color w:val="000000"/>
          <w:spacing w:val="36"/>
          <w:sz w:val="24"/>
        </w:rPr>
        <w:t xml:space="preserve"> </w:t>
      </w:r>
      <w:r>
        <w:rPr>
          <w:color w:val="000000"/>
          <w:sz w:val="24"/>
        </w:rPr>
        <w:t>педагогов</w:t>
      </w:r>
      <w:r>
        <w:rPr>
          <w:color w:val="000000"/>
          <w:spacing w:val="31"/>
          <w:sz w:val="24"/>
        </w:rPr>
        <w:t xml:space="preserve"> </w:t>
      </w:r>
      <w:r>
        <w:rPr>
          <w:color w:val="000000"/>
          <w:spacing w:val="-1"/>
          <w:sz w:val="24"/>
        </w:rPr>
        <w:t>по</w:t>
      </w:r>
      <w:r>
        <w:rPr>
          <w:color w:val="000000"/>
          <w:spacing w:val="32"/>
          <w:sz w:val="24"/>
        </w:rPr>
        <w:t xml:space="preserve"> </w:t>
      </w:r>
      <w:r>
        <w:rPr>
          <w:color w:val="000000"/>
          <w:sz w:val="24"/>
        </w:rPr>
        <w:t>выбору</w:t>
      </w:r>
      <w:r>
        <w:rPr>
          <w:color w:val="000000"/>
          <w:spacing w:val="23"/>
          <w:sz w:val="24"/>
        </w:rPr>
        <w:t xml:space="preserve"> </w:t>
      </w:r>
      <w:r>
        <w:rPr>
          <w:color w:val="000000"/>
          <w:sz w:val="24"/>
        </w:rPr>
        <w:t>индивидуально</w:t>
      </w:r>
      <w:r>
        <w:rPr>
          <w:color w:val="000000"/>
          <w:spacing w:val="31"/>
          <w:sz w:val="24"/>
        </w:rPr>
        <w:t xml:space="preserve"> </w:t>
      </w:r>
      <w:r>
        <w:rPr>
          <w:color w:val="000000"/>
          <w:sz w:val="24"/>
        </w:rPr>
        <w:t>ориентированных</w:t>
      </w:r>
    </w:p>
    <w:p w14:paraId="5C5D950A"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методов и</w:t>
      </w:r>
      <w:r>
        <w:rPr>
          <w:color w:val="000000"/>
          <w:spacing w:val="1"/>
          <w:sz w:val="24"/>
        </w:rPr>
        <w:t xml:space="preserve"> </w:t>
      </w:r>
      <w:r>
        <w:rPr>
          <w:color w:val="000000"/>
          <w:sz w:val="24"/>
        </w:rPr>
        <w:t>приемов работы с</w:t>
      </w:r>
      <w:r>
        <w:rPr>
          <w:color w:val="000000"/>
          <w:spacing w:val="-1"/>
          <w:sz w:val="24"/>
        </w:rPr>
        <w:t xml:space="preserve"> </w:t>
      </w:r>
      <w:r>
        <w:rPr>
          <w:color w:val="000000"/>
          <w:sz w:val="24"/>
        </w:rPr>
        <w:t>обучающимся;</w:t>
      </w:r>
    </w:p>
    <w:p w14:paraId="0D2B7F92"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консультативную</w:t>
      </w:r>
      <w:r>
        <w:rPr>
          <w:color w:val="000000"/>
          <w:spacing w:val="25"/>
          <w:sz w:val="24"/>
        </w:rPr>
        <w:t xml:space="preserve"> </w:t>
      </w:r>
      <w:r>
        <w:rPr>
          <w:color w:val="000000"/>
          <w:sz w:val="24"/>
        </w:rPr>
        <w:t>помощь</w:t>
      </w:r>
      <w:r>
        <w:rPr>
          <w:color w:val="000000"/>
          <w:spacing w:val="24"/>
          <w:sz w:val="24"/>
        </w:rPr>
        <w:t xml:space="preserve"> </w:t>
      </w:r>
      <w:r>
        <w:rPr>
          <w:color w:val="000000"/>
          <w:sz w:val="24"/>
        </w:rPr>
        <w:t>семье</w:t>
      </w:r>
      <w:r>
        <w:rPr>
          <w:color w:val="000000"/>
          <w:spacing w:val="23"/>
          <w:sz w:val="24"/>
        </w:rPr>
        <w:t xml:space="preserve"> </w:t>
      </w:r>
      <w:r>
        <w:rPr>
          <w:color w:val="000000"/>
          <w:sz w:val="24"/>
        </w:rPr>
        <w:t>в</w:t>
      </w:r>
      <w:r>
        <w:rPr>
          <w:color w:val="000000"/>
          <w:spacing w:val="23"/>
          <w:sz w:val="24"/>
        </w:rPr>
        <w:t xml:space="preserve"> </w:t>
      </w:r>
      <w:r>
        <w:rPr>
          <w:color w:val="000000"/>
          <w:sz w:val="24"/>
        </w:rPr>
        <w:t>вопросах</w:t>
      </w:r>
      <w:r>
        <w:rPr>
          <w:color w:val="000000"/>
          <w:spacing w:val="26"/>
          <w:sz w:val="24"/>
        </w:rPr>
        <w:t xml:space="preserve"> </w:t>
      </w:r>
      <w:r>
        <w:rPr>
          <w:color w:val="000000"/>
          <w:sz w:val="24"/>
        </w:rPr>
        <w:t>выбора</w:t>
      </w:r>
      <w:r>
        <w:rPr>
          <w:color w:val="000000"/>
          <w:spacing w:val="23"/>
          <w:sz w:val="24"/>
        </w:rPr>
        <w:t xml:space="preserve"> </w:t>
      </w:r>
      <w:r>
        <w:rPr>
          <w:color w:val="000000"/>
          <w:sz w:val="24"/>
        </w:rPr>
        <w:t>оптимальной</w:t>
      </w:r>
      <w:r>
        <w:rPr>
          <w:color w:val="000000"/>
          <w:spacing w:val="25"/>
          <w:sz w:val="24"/>
        </w:rPr>
        <w:t xml:space="preserve"> </w:t>
      </w:r>
      <w:r>
        <w:rPr>
          <w:color w:val="000000"/>
          <w:sz w:val="24"/>
        </w:rPr>
        <w:t>стратегии</w:t>
      </w:r>
      <w:r>
        <w:rPr>
          <w:color w:val="000000"/>
          <w:spacing w:val="25"/>
          <w:sz w:val="24"/>
        </w:rPr>
        <w:t xml:space="preserve"> </w:t>
      </w:r>
      <w:r>
        <w:rPr>
          <w:color w:val="000000"/>
          <w:sz w:val="24"/>
        </w:rPr>
        <w:t>воспитания</w:t>
      </w:r>
      <w:r>
        <w:rPr>
          <w:color w:val="000000"/>
          <w:spacing w:val="21"/>
          <w:sz w:val="24"/>
        </w:rPr>
        <w:t xml:space="preserve"> </w:t>
      </w:r>
      <w:r>
        <w:rPr>
          <w:color w:val="000000"/>
          <w:sz w:val="24"/>
        </w:rPr>
        <w:t>и</w:t>
      </w:r>
    </w:p>
    <w:p w14:paraId="58C9BCD5" w14:textId="77777777"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приемов КРР с</w:t>
      </w:r>
      <w:r>
        <w:rPr>
          <w:color w:val="000000"/>
          <w:spacing w:val="-1"/>
          <w:sz w:val="24"/>
        </w:rPr>
        <w:t xml:space="preserve"> </w:t>
      </w:r>
      <w:r>
        <w:rPr>
          <w:color w:val="000000"/>
          <w:sz w:val="24"/>
        </w:rPr>
        <w:t>ребёнком.</w:t>
      </w:r>
    </w:p>
    <w:p w14:paraId="4E5E2B71" w14:textId="77777777" w:rsidR="002C6E8D" w:rsidRDefault="0069355F">
      <w:pPr>
        <w:pBdr>
          <w:top w:val="none" w:sz="4" w:space="0" w:color="000000"/>
          <w:left w:val="none" w:sz="4" w:space="0" w:color="000000"/>
          <w:bottom w:val="none" w:sz="4" w:space="0" w:color="000000"/>
          <w:right w:val="none" w:sz="4" w:space="0" w:color="000000"/>
        </w:pBdr>
        <w:spacing w:before="363" w:line="276" w:lineRule="atLeast"/>
      </w:pPr>
      <w:r>
        <w:rPr>
          <w:b/>
          <w:i/>
          <w:color w:val="000000"/>
          <w:sz w:val="24"/>
        </w:rPr>
        <w:t>Информационно</w:t>
      </w:r>
      <w:r>
        <w:rPr>
          <w:b/>
          <w:i/>
          <w:color w:val="000000"/>
          <w:spacing w:val="-1"/>
          <w:sz w:val="24"/>
        </w:rPr>
        <w:t>-</w:t>
      </w:r>
      <w:r>
        <w:rPr>
          <w:b/>
          <w:i/>
          <w:color w:val="000000"/>
          <w:sz w:val="24"/>
        </w:rPr>
        <w:t>просветительская</w:t>
      </w:r>
      <w:r>
        <w:rPr>
          <w:b/>
          <w:i/>
          <w:color w:val="000000"/>
          <w:spacing w:val="1"/>
          <w:sz w:val="24"/>
        </w:rPr>
        <w:t xml:space="preserve"> </w:t>
      </w:r>
      <w:r>
        <w:rPr>
          <w:b/>
          <w:i/>
          <w:color w:val="000000"/>
          <w:sz w:val="24"/>
        </w:rPr>
        <w:t>работа</w:t>
      </w:r>
      <w:r>
        <w:rPr>
          <w:b/>
          <w:i/>
          <w:color w:val="000000"/>
          <w:spacing w:val="-3"/>
          <w:sz w:val="24"/>
        </w:rPr>
        <w:t xml:space="preserve"> </w:t>
      </w:r>
      <w:r>
        <w:rPr>
          <w:b/>
          <w:i/>
          <w:color w:val="000000"/>
          <w:sz w:val="24"/>
        </w:rPr>
        <w:t>предусматривает:</w:t>
      </w:r>
    </w:p>
    <w:p w14:paraId="0DB575C1" w14:textId="77777777" w:rsidR="002C6E8D" w:rsidRDefault="0069355F">
      <w:pPr>
        <w:pBdr>
          <w:top w:val="none" w:sz="4" w:space="0" w:color="000000"/>
          <w:left w:val="none" w:sz="4" w:space="0" w:color="000000"/>
          <w:bottom w:val="none" w:sz="4" w:space="0" w:color="000000"/>
          <w:right w:val="none" w:sz="4" w:space="0" w:color="000000"/>
        </w:pBdr>
        <w:spacing w:before="352"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различные</w:t>
      </w:r>
      <w:r>
        <w:rPr>
          <w:color w:val="000000"/>
          <w:spacing w:val="94"/>
          <w:sz w:val="24"/>
        </w:rPr>
        <w:t xml:space="preserve"> </w:t>
      </w:r>
      <w:r>
        <w:rPr>
          <w:color w:val="000000"/>
          <w:sz w:val="24"/>
        </w:rPr>
        <w:t>формы</w:t>
      </w:r>
      <w:r>
        <w:rPr>
          <w:color w:val="000000"/>
          <w:spacing w:val="95"/>
          <w:sz w:val="24"/>
        </w:rPr>
        <w:t xml:space="preserve"> </w:t>
      </w:r>
      <w:r>
        <w:rPr>
          <w:color w:val="000000"/>
          <w:sz w:val="24"/>
        </w:rPr>
        <w:t>просветительской</w:t>
      </w:r>
      <w:r>
        <w:rPr>
          <w:color w:val="000000"/>
          <w:spacing w:val="97"/>
          <w:sz w:val="24"/>
        </w:rPr>
        <w:t xml:space="preserve"> </w:t>
      </w:r>
      <w:r>
        <w:rPr>
          <w:color w:val="000000"/>
          <w:sz w:val="24"/>
        </w:rPr>
        <w:t>деятельности</w:t>
      </w:r>
      <w:r>
        <w:rPr>
          <w:color w:val="000000"/>
          <w:spacing w:val="95"/>
          <w:sz w:val="24"/>
        </w:rPr>
        <w:t xml:space="preserve"> </w:t>
      </w:r>
      <w:r>
        <w:rPr>
          <w:color w:val="000000"/>
          <w:sz w:val="24"/>
        </w:rPr>
        <w:t>(лекции,</w:t>
      </w:r>
      <w:r>
        <w:rPr>
          <w:color w:val="000000"/>
          <w:spacing w:val="96"/>
          <w:sz w:val="24"/>
        </w:rPr>
        <w:t xml:space="preserve"> </w:t>
      </w:r>
      <w:r>
        <w:rPr>
          <w:color w:val="000000"/>
          <w:sz w:val="24"/>
        </w:rPr>
        <w:t>беседы,</w:t>
      </w:r>
      <w:r>
        <w:rPr>
          <w:color w:val="000000"/>
          <w:spacing w:val="96"/>
          <w:sz w:val="24"/>
        </w:rPr>
        <w:t xml:space="preserve"> </w:t>
      </w:r>
      <w:r>
        <w:rPr>
          <w:color w:val="000000"/>
          <w:sz w:val="24"/>
        </w:rPr>
        <w:t>информационные стенды,</w:t>
      </w:r>
      <w:r>
        <w:rPr>
          <w:color w:val="000000"/>
          <w:spacing w:val="115"/>
          <w:sz w:val="24"/>
        </w:rPr>
        <w:t xml:space="preserve"> </w:t>
      </w:r>
      <w:r>
        <w:rPr>
          <w:color w:val="000000"/>
          <w:sz w:val="24"/>
        </w:rPr>
        <w:t>печатные</w:t>
      </w:r>
      <w:r>
        <w:rPr>
          <w:color w:val="000000"/>
          <w:spacing w:val="116"/>
          <w:sz w:val="24"/>
        </w:rPr>
        <w:t xml:space="preserve"> </w:t>
      </w:r>
      <w:r>
        <w:rPr>
          <w:color w:val="000000"/>
          <w:sz w:val="24"/>
        </w:rPr>
        <w:t>материалы,</w:t>
      </w:r>
      <w:r>
        <w:rPr>
          <w:color w:val="000000"/>
          <w:spacing w:val="115"/>
          <w:sz w:val="24"/>
        </w:rPr>
        <w:t xml:space="preserve"> </w:t>
      </w:r>
      <w:r>
        <w:rPr>
          <w:color w:val="000000"/>
          <w:sz w:val="24"/>
        </w:rPr>
        <w:t>электронные</w:t>
      </w:r>
      <w:r>
        <w:rPr>
          <w:color w:val="000000"/>
          <w:spacing w:val="113"/>
          <w:sz w:val="24"/>
        </w:rPr>
        <w:t xml:space="preserve"> </w:t>
      </w:r>
      <w:r>
        <w:rPr>
          <w:color w:val="000000"/>
          <w:sz w:val="24"/>
        </w:rPr>
        <w:t>ресурсы),</w:t>
      </w:r>
      <w:r>
        <w:rPr>
          <w:color w:val="000000"/>
          <w:spacing w:val="117"/>
          <w:sz w:val="24"/>
        </w:rPr>
        <w:t xml:space="preserve"> </w:t>
      </w:r>
      <w:r>
        <w:rPr>
          <w:color w:val="000000"/>
          <w:sz w:val="24"/>
        </w:rPr>
        <w:t>направленные</w:t>
      </w:r>
      <w:r>
        <w:rPr>
          <w:color w:val="000000"/>
          <w:spacing w:val="113"/>
          <w:sz w:val="24"/>
        </w:rPr>
        <w:t xml:space="preserve"> </w:t>
      </w:r>
      <w:r>
        <w:rPr>
          <w:color w:val="000000"/>
          <w:spacing w:val="1"/>
          <w:sz w:val="24"/>
        </w:rPr>
        <w:t>на</w:t>
      </w:r>
      <w:r>
        <w:rPr>
          <w:color w:val="000000"/>
          <w:spacing w:val="113"/>
          <w:sz w:val="24"/>
        </w:rPr>
        <w:t xml:space="preserve"> </w:t>
      </w:r>
      <w:r>
        <w:rPr>
          <w:color w:val="000000"/>
          <w:sz w:val="24"/>
        </w:rPr>
        <w:t>разъяснение</w:t>
      </w:r>
      <w:r>
        <w:t xml:space="preserve"> </w:t>
      </w:r>
      <w:r>
        <w:rPr>
          <w:color w:val="000000"/>
          <w:sz w:val="24"/>
        </w:rPr>
        <w:t>участникам</w:t>
      </w:r>
      <w:r>
        <w:rPr>
          <w:color w:val="000000"/>
          <w:spacing w:val="38"/>
          <w:sz w:val="24"/>
        </w:rPr>
        <w:t xml:space="preserve"> </w:t>
      </w:r>
      <w:r>
        <w:rPr>
          <w:color w:val="000000"/>
          <w:sz w:val="24"/>
        </w:rPr>
        <w:t>образовательных</w:t>
      </w:r>
      <w:r>
        <w:rPr>
          <w:color w:val="000000"/>
          <w:spacing w:val="40"/>
          <w:sz w:val="24"/>
        </w:rPr>
        <w:t xml:space="preserve"> </w:t>
      </w:r>
      <w:r>
        <w:rPr>
          <w:color w:val="000000"/>
          <w:sz w:val="24"/>
        </w:rPr>
        <w:t>отношений</w:t>
      </w:r>
      <w:r>
        <w:rPr>
          <w:color w:val="000000"/>
          <w:spacing w:val="44"/>
          <w:sz w:val="24"/>
        </w:rPr>
        <w:t xml:space="preserve"> </w:t>
      </w:r>
      <w:r>
        <w:rPr>
          <w:color w:val="000000"/>
          <w:sz w:val="24"/>
        </w:rPr>
        <w:t>-</w:t>
      </w:r>
      <w:r>
        <w:rPr>
          <w:color w:val="000000"/>
          <w:spacing w:val="38"/>
          <w:sz w:val="24"/>
        </w:rPr>
        <w:t xml:space="preserve"> </w:t>
      </w:r>
      <w:r>
        <w:rPr>
          <w:color w:val="000000"/>
          <w:sz w:val="24"/>
        </w:rPr>
        <w:t>обучающимся</w:t>
      </w:r>
      <w:r>
        <w:rPr>
          <w:color w:val="000000"/>
          <w:spacing w:val="39"/>
          <w:sz w:val="24"/>
        </w:rPr>
        <w:t xml:space="preserve"> </w:t>
      </w:r>
      <w:r>
        <w:rPr>
          <w:color w:val="000000"/>
          <w:sz w:val="24"/>
        </w:rPr>
        <w:t>(в</w:t>
      </w:r>
      <w:r>
        <w:rPr>
          <w:color w:val="000000"/>
          <w:spacing w:val="37"/>
          <w:sz w:val="24"/>
        </w:rPr>
        <w:t xml:space="preserve"> </w:t>
      </w:r>
      <w:r>
        <w:rPr>
          <w:color w:val="000000"/>
          <w:sz w:val="24"/>
        </w:rPr>
        <w:t>доступной</w:t>
      </w:r>
      <w:r>
        <w:rPr>
          <w:color w:val="000000"/>
          <w:spacing w:val="39"/>
          <w:sz w:val="24"/>
        </w:rPr>
        <w:t xml:space="preserve"> </w:t>
      </w:r>
      <w:r>
        <w:rPr>
          <w:color w:val="000000"/>
          <w:sz w:val="24"/>
        </w:rPr>
        <w:t>для</w:t>
      </w:r>
      <w:r>
        <w:rPr>
          <w:color w:val="000000"/>
          <w:spacing w:val="39"/>
          <w:sz w:val="24"/>
        </w:rPr>
        <w:t xml:space="preserve"> </w:t>
      </w:r>
      <w:r>
        <w:rPr>
          <w:color w:val="000000"/>
          <w:sz w:val="24"/>
        </w:rPr>
        <w:t>дошкольного</w:t>
      </w:r>
      <w:r>
        <w:t xml:space="preserve"> </w:t>
      </w:r>
      <w:r>
        <w:rPr>
          <w:color w:val="000000"/>
          <w:sz w:val="24"/>
        </w:rPr>
        <w:t>возраста</w:t>
      </w:r>
      <w:r>
        <w:rPr>
          <w:color w:val="000000"/>
          <w:spacing w:val="117"/>
          <w:sz w:val="24"/>
        </w:rPr>
        <w:t xml:space="preserve"> </w:t>
      </w:r>
      <w:r>
        <w:rPr>
          <w:color w:val="000000"/>
          <w:sz w:val="24"/>
        </w:rPr>
        <w:t>форме),</w:t>
      </w:r>
      <w:r>
        <w:rPr>
          <w:color w:val="000000"/>
          <w:spacing w:val="119"/>
          <w:sz w:val="24"/>
        </w:rPr>
        <w:t xml:space="preserve"> </w:t>
      </w:r>
      <w:r>
        <w:rPr>
          <w:color w:val="000000"/>
          <w:spacing w:val="1"/>
          <w:sz w:val="24"/>
        </w:rPr>
        <w:t>их</w:t>
      </w:r>
      <w:r>
        <w:rPr>
          <w:color w:val="000000"/>
          <w:spacing w:val="119"/>
          <w:sz w:val="24"/>
        </w:rPr>
        <w:t xml:space="preserve"> </w:t>
      </w:r>
      <w:r>
        <w:rPr>
          <w:color w:val="000000"/>
          <w:sz w:val="24"/>
        </w:rPr>
        <w:t>родителям</w:t>
      </w:r>
      <w:r>
        <w:rPr>
          <w:color w:val="000000"/>
          <w:spacing w:val="117"/>
          <w:sz w:val="24"/>
        </w:rPr>
        <w:t xml:space="preserve"> </w:t>
      </w:r>
      <w:r>
        <w:rPr>
          <w:color w:val="000000"/>
          <w:sz w:val="24"/>
        </w:rPr>
        <w:t>(законным</w:t>
      </w:r>
      <w:r>
        <w:rPr>
          <w:color w:val="000000"/>
          <w:spacing w:val="114"/>
          <w:sz w:val="24"/>
        </w:rPr>
        <w:t xml:space="preserve"> </w:t>
      </w:r>
      <w:r>
        <w:rPr>
          <w:color w:val="000000"/>
          <w:sz w:val="24"/>
        </w:rPr>
        <w:t>представителям),</w:t>
      </w:r>
      <w:r>
        <w:rPr>
          <w:color w:val="000000"/>
          <w:spacing w:val="118"/>
          <w:sz w:val="24"/>
        </w:rPr>
        <w:t xml:space="preserve"> </w:t>
      </w:r>
      <w:r>
        <w:rPr>
          <w:color w:val="000000"/>
          <w:sz w:val="24"/>
        </w:rPr>
        <w:t>педагогам</w:t>
      </w:r>
      <w:r>
        <w:rPr>
          <w:color w:val="000000"/>
          <w:spacing w:val="121"/>
          <w:sz w:val="24"/>
        </w:rPr>
        <w:t xml:space="preserve"> </w:t>
      </w:r>
      <w:r>
        <w:rPr>
          <w:color w:val="000000"/>
          <w:sz w:val="24"/>
        </w:rPr>
        <w:t>-</w:t>
      </w:r>
      <w:r>
        <w:rPr>
          <w:color w:val="000000"/>
          <w:spacing w:val="119"/>
          <w:sz w:val="24"/>
        </w:rPr>
        <w:t xml:space="preserve"> </w:t>
      </w:r>
      <w:r>
        <w:rPr>
          <w:color w:val="000000"/>
          <w:sz w:val="24"/>
        </w:rPr>
        <w:t>вопросов,</w:t>
      </w:r>
      <w:r>
        <w:t xml:space="preserve"> </w:t>
      </w:r>
      <w:r>
        <w:rPr>
          <w:color w:val="000000"/>
          <w:sz w:val="24"/>
        </w:rPr>
        <w:t>связанных</w:t>
      </w:r>
      <w:r>
        <w:rPr>
          <w:color w:val="000000"/>
          <w:spacing w:val="102"/>
          <w:sz w:val="24"/>
        </w:rPr>
        <w:t xml:space="preserve"> </w:t>
      </w:r>
      <w:r>
        <w:rPr>
          <w:color w:val="000000"/>
          <w:sz w:val="24"/>
        </w:rPr>
        <w:t>с</w:t>
      </w:r>
      <w:r>
        <w:rPr>
          <w:color w:val="000000"/>
          <w:spacing w:val="100"/>
          <w:sz w:val="24"/>
        </w:rPr>
        <w:t xml:space="preserve"> </w:t>
      </w:r>
      <w:r>
        <w:rPr>
          <w:color w:val="000000"/>
          <w:sz w:val="24"/>
        </w:rPr>
        <w:t>особенностями</w:t>
      </w:r>
      <w:r>
        <w:rPr>
          <w:color w:val="000000"/>
          <w:spacing w:val="102"/>
          <w:sz w:val="24"/>
        </w:rPr>
        <w:t xml:space="preserve"> </w:t>
      </w:r>
      <w:r>
        <w:rPr>
          <w:color w:val="000000"/>
          <w:sz w:val="24"/>
        </w:rPr>
        <w:t>образовательного</w:t>
      </w:r>
      <w:r>
        <w:rPr>
          <w:color w:val="000000"/>
          <w:spacing w:val="101"/>
          <w:sz w:val="24"/>
        </w:rPr>
        <w:t xml:space="preserve"> </w:t>
      </w:r>
      <w:r>
        <w:rPr>
          <w:color w:val="000000"/>
          <w:sz w:val="24"/>
        </w:rPr>
        <w:t>процесса</w:t>
      </w:r>
      <w:r>
        <w:rPr>
          <w:color w:val="000000"/>
          <w:spacing w:val="100"/>
          <w:sz w:val="24"/>
        </w:rPr>
        <w:t xml:space="preserve"> </w:t>
      </w:r>
      <w:r>
        <w:rPr>
          <w:color w:val="000000"/>
          <w:sz w:val="24"/>
        </w:rPr>
        <w:t>и</w:t>
      </w:r>
      <w:r>
        <w:rPr>
          <w:color w:val="000000"/>
          <w:spacing w:val="101"/>
          <w:sz w:val="24"/>
        </w:rPr>
        <w:t xml:space="preserve"> </w:t>
      </w:r>
      <w:r>
        <w:rPr>
          <w:color w:val="000000"/>
          <w:spacing w:val="1"/>
          <w:sz w:val="24"/>
        </w:rPr>
        <w:t>психолого</w:t>
      </w:r>
      <w:r>
        <w:rPr>
          <w:color w:val="000000"/>
          <w:spacing w:val="-1"/>
          <w:sz w:val="24"/>
        </w:rPr>
        <w:t>-</w:t>
      </w:r>
      <w:r>
        <w:rPr>
          <w:color w:val="000000"/>
          <w:sz w:val="24"/>
        </w:rPr>
        <w:t>педагогического</w:t>
      </w:r>
      <w:r>
        <w:t xml:space="preserve"> </w:t>
      </w:r>
      <w:r>
        <w:rPr>
          <w:color w:val="000000"/>
          <w:sz w:val="24"/>
        </w:rPr>
        <w:t>сопровождения</w:t>
      </w:r>
      <w:r>
        <w:rPr>
          <w:color w:val="000000"/>
          <w:spacing w:val="151"/>
          <w:sz w:val="24"/>
        </w:rPr>
        <w:t xml:space="preserve"> </w:t>
      </w:r>
      <w:r>
        <w:rPr>
          <w:color w:val="000000"/>
          <w:sz w:val="24"/>
        </w:rPr>
        <w:t>обучающихся,</w:t>
      </w:r>
      <w:r>
        <w:rPr>
          <w:color w:val="000000"/>
          <w:spacing w:val="151"/>
          <w:sz w:val="24"/>
        </w:rPr>
        <w:t xml:space="preserve"> </w:t>
      </w:r>
      <w:r>
        <w:rPr>
          <w:color w:val="000000"/>
          <w:sz w:val="24"/>
        </w:rPr>
        <w:t>в</w:t>
      </w:r>
      <w:r>
        <w:rPr>
          <w:color w:val="000000"/>
          <w:spacing w:val="150"/>
          <w:sz w:val="24"/>
        </w:rPr>
        <w:t xml:space="preserve"> </w:t>
      </w:r>
      <w:r>
        <w:rPr>
          <w:color w:val="000000"/>
          <w:sz w:val="24"/>
        </w:rPr>
        <w:t>том</w:t>
      </w:r>
      <w:r>
        <w:rPr>
          <w:color w:val="000000"/>
          <w:spacing w:val="150"/>
          <w:sz w:val="24"/>
        </w:rPr>
        <w:t xml:space="preserve"> </w:t>
      </w:r>
      <w:r>
        <w:rPr>
          <w:color w:val="000000"/>
          <w:spacing w:val="-1"/>
          <w:sz w:val="24"/>
        </w:rPr>
        <w:t>числе</w:t>
      </w:r>
      <w:r>
        <w:rPr>
          <w:color w:val="000000"/>
          <w:spacing w:val="151"/>
          <w:sz w:val="24"/>
        </w:rPr>
        <w:t xml:space="preserve"> </w:t>
      </w:r>
      <w:r>
        <w:rPr>
          <w:color w:val="000000"/>
          <w:sz w:val="24"/>
        </w:rPr>
        <w:t>с</w:t>
      </w:r>
      <w:r>
        <w:rPr>
          <w:color w:val="000000"/>
          <w:spacing w:val="150"/>
          <w:sz w:val="24"/>
        </w:rPr>
        <w:t xml:space="preserve"> </w:t>
      </w:r>
      <w:r>
        <w:rPr>
          <w:color w:val="000000"/>
          <w:spacing w:val="-1"/>
          <w:sz w:val="24"/>
        </w:rPr>
        <w:t>ОВЗ,</w:t>
      </w:r>
      <w:r>
        <w:rPr>
          <w:color w:val="000000"/>
          <w:spacing w:val="151"/>
          <w:sz w:val="24"/>
        </w:rPr>
        <w:t xml:space="preserve"> </w:t>
      </w:r>
      <w:r>
        <w:rPr>
          <w:color w:val="000000"/>
          <w:sz w:val="24"/>
        </w:rPr>
        <w:t>трудностями</w:t>
      </w:r>
      <w:r>
        <w:rPr>
          <w:color w:val="000000"/>
          <w:spacing w:val="152"/>
          <w:sz w:val="24"/>
        </w:rPr>
        <w:t xml:space="preserve"> </w:t>
      </w:r>
      <w:r>
        <w:rPr>
          <w:color w:val="000000"/>
          <w:sz w:val="24"/>
        </w:rPr>
        <w:t>в</w:t>
      </w:r>
      <w:r>
        <w:rPr>
          <w:color w:val="000000"/>
          <w:spacing w:val="150"/>
          <w:sz w:val="24"/>
        </w:rPr>
        <w:t xml:space="preserve"> </w:t>
      </w:r>
      <w:r>
        <w:rPr>
          <w:color w:val="000000"/>
          <w:sz w:val="24"/>
        </w:rPr>
        <w:t>обучении</w:t>
      </w:r>
      <w:r>
        <w:rPr>
          <w:color w:val="000000"/>
          <w:spacing w:val="150"/>
          <w:sz w:val="24"/>
        </w:rPr>
        <w:t xml:space="preserve"> </w:t>
      </w:r>
      <w:r>
        <w:rPr>
          <w:color w:val="000000"/>
          <w:sz w:val="24"/>
        </w:rPr>
        <w:t>и</w:t>
      </w:r>
      <w:r>
        <w:t xml:space="preserve"> </w:t>
      </w:r>
      <w:r>
        <w:rPr>
          <w:color w:val="000000"/>
          <w:sz w:val="24"/>
        </w:rPr>
        <w:t>социализации;</w:t>
      </w:r>
    </w:p>
    <w:p w14:paraId="05732F94" w14:textId="77777777" w:rsidR="004701A9" w:rsidRDefault="0069355F" w:rsidP="004701A9">
      <w:pPr>
        <w:pBdr>
          <w:top w:val="none" w:sz="4" w:space="0" w:color="000000"/>
          <w:left w:val="none" w:sz="4" w:space="0" w:color="000000"/>
          <w:bottom w:val="none" w:sz="4" w:space="0" w:color="000000"/>
          <w:right w:val="none" w:sz="4" w:space="0" w:color="000000"/>
        </w:pBdr>
        <w:spacing w:before="38" w:line="278" w:lineRule="atLeast"/>
        <w:rPr>
          <w:color w:val="000000"/>
          <w:sz w:val="24"/>
        </w:rPr>
      </w:pPr>
      <w:r>
        <w:rPr>
          <w:rFonts w:ascii="Wingdings" w:eastAsia="Wingdings" w:hAnsi="Wingdings" w:cs="Wingdings"/>
          <w:color w:val="000000"/>
          <w:sz w:val="24"/>
        </w:rPr>
        <w:t></w:t>
      </w:r>
      <w:r>
        <w:rPr>
          <w:color w:val="000000"/>
          <w:spacing w:val="111"/>
          <w:sz w:val="24"/>
        </w:rPr>
        <w:t xml:space="preserve"> </w:t>
      </w:r>
      <w:r>
        <w:rPr>
          <w:color w:val="000000"/>
          <w:sz w:val="24"/>
        </w:rPr>
        <w:t>проведение</w:t>
      </w:r>
      <w:r>
        <w:rPr>
          <w:color w:val="000000"/>
          <w:spacing w:val="18"/>
          <w:sz w:val="24"/>
        </w:rPr>
        <w:t xml:space="preserve"> </w:t>
      </w:r>
      <w:r>
        <w:rPr>
          <w:color w:val="000000"/>
          <w:sz w:val="24"/>
        </w:rPr>
        <w:t>тематических</w:t>
      </w:r>
      <w:r>
        <w:rPr>
          <w:color w:val="000000"/>
          <w:spacing w:val="19"/>
          <w:sz w:val="24"/>
        </w:rPr>
        <w:t xml:space="preserve"> </w:t>
      </w:r>
      <w:r>
        <w:rPr>
          <w:color w:val="000000"/>
          <w:sz w:val="24"/>
        </w:rPr>
        <w:t>выступлений,</w:t>
      </w:r>
      <w:r>
        <w:rPr>
          <w:color w:val="000000"/>
          <w:spacing w:val="98"/>
          <w:sz w:val="24"/>
        </w:rPr>
        <w:t xml:space="preserve"> </w:t>
      </w:r>
      <w:r>
        <w:rPr>
          <w:color w:val="000000"/>
          <w:sz w:val="24"/>
        </w:rPr>
        <w:t>онлайн</w:t>
      </w:r>
      <w:r>
        <w:rPr>
          <w:color w:val="000000"/>
          <w:spacing w:val="-1"/>
          <w:sz w:val="24"/>
        </w:rPr>
        <w:t>-</w:t>
      </w:r>
      <w:r>
        <w:rPr>
          <w:color w:val="000000"/>
          <w:sz w:val="24"/>
        </w:rPr>
        <w:t>консультаций</w:t>
      </w:r>
      <w:r>
        <w:rPr>
          <w:color w:val="000000"/>
          <w:spacing w:val="20"/>
          <w:sz w:val="24"/>
        </w:rPr>
        <w:t xml:space="preserve"> </w:t>
      </w:r>
      <w:r>
        <w:rPr>
          <w:color w:val="000000"/>
          <w:sz w:val="24"/>
        </w:rPr>
        <w:t>для</w:t>
      </w:r>
      <w:r>
        <w:rPr>
          <w:color w:val="000000"/>
          <w:spacing w:val="17"/>
          <w:sz w:val="24"/>
        </w:rPr>
        <w:t xml:space="preserve"> </w:t>
      </w:r>
      <w:r>
        <w:rPr>
          <w:color w:val="000000"/>
          <w:sz w:val="24"/>
        </w:rPr>
        <w:t>педагогов</w:t>
      </w:r>
      <w:r>
        <w:rPr>
          <w:color w:val="000000"/>
          <w:spacing w:val="19"/>
          <w:sz w:val="24"/>
        </w:rPr>
        <w:t xml:space="preserve"> </w:t>
      </w:r>
      <w:r>
        <w:rPr>
          <w:color w:val="000000"/>
          <w:sz w:val="24"/>
        </w:rPr>
        <w:t>и</w:t>
      </w:r>
      <w:r>
        <w:rPr>
          <w:color w:val="000000"/>
          <w:spacing w:val="20"/>
          <w:sz w:val="24"/>
        </w:rPr>
        <w:t xml:space="preserve"> </w:t>
      </w:r>
      <w:r>
        <w:rPr>
          <w:color w:val="000000"/>
          <w:sz w:val="24"/>
        </w:rPr>
        <w:t>родителей (законных</w:t>
      </w:r>
      <w:r>
        <w:rPr>
          <w:color w:val="000000"/>
          <w:spacing w:val="4"/>
          <w:sz w:val="24"/>
        </w:rPr>
        <w:t xml:space="preserve"> </w:t>
      </w:r>
      <w:r>
        <w:rPr>
          <w:color w:val="000000"/>
          <w:sz w:val="24"/>
        </w:rPr>
        <w:t>представителей)</w:t>
      </w:r>
      <w:r>
        <w:rPr>
          <w:color w:val="000000"/>
          <w:spacing w:val="2"/>
          <w:sz w:val="24"/>
        </w:rPr>
        <w:t xml:space="preserve"> </w:t>
      </w:r>
      <w:r>
        <w:rPr>
          <w:color w:val="000000"/>
          <w:spacing w:val="1"/>
          <w:sz w:val="24"/>
        </w:rPr>
        <w:t xml:space="preserve">по </w:t>
      </w:r>
      <w:r>
        <w:rPr>
          <w:color w:val="000000"/>
          <w:sz w:val="24"/>
        </w:rPr>
        <w:t>разъяснению индивидуально­</w:t>
      </w:r>
      <w:r>
        <w:rPr>
          <w:color w:val="000000"/>
          <w:spacing w:val="2"/>
          <w:sz w:val="24"/>
        </w:rPr>
        <w:t xml:space="preserve"> </w:t>
      </w:r>
      <w:r>
        <w:rPr>
          <w:color w:val="000000"/>
          <w:sz w:val="24"/>
        </w:rPr>
        <w:t>типологических</w:t>
      </w:r>
      <w:r>
        <w:rPr>
          <w:color w:val="000000"/>
          <w:spacing w:val="4"/>
          <w:sz w:val="24"/>
        </w:rPr>
        <w:t xml:space="preserve"> </w:t>
      </w:r>
      <w:r>
        <w:rPr>
          <w:color w:val="000000"/>
          <w:sz w:val="24"/>
        </w:rPr>
        <w:t>особенностей различных</w:t>
      </w:r>
      <w:r>
        <w:rPr>
          <w:color w:val="000000"/>
          <w:spacing w:val="84"/>
          <w:sz w:val="24"/>
        </w:rPr>
        <w:t xml:space="preserve"> </w:t>
      </w:r>
      <w:r>
        <w:rPr>
          <w:color w:val="000000"/>
          <w:sz w:val="24"/>
        </w:rPr>
        <w:t>категорий</w:t>
      </w:r>
      <w:r>
        <w:rPr>
          <w:color w:val="000000"/>
          <w:spacing w:val="80"/>
          <w:sz w:val="24"/>
        </w:rPr>
        <w:t xml:space="preserve"> </w:t>
      </w:r>
      <w:r>
        <w:rPr>
          <w:color w:val="000000"/>
          <w:sz w:val="24"/>
        </w:rPr>
        <w:t>обучающихся,</w:t>
      </w:r>
      <w:r>
        <w:rPr>
          <w:color w:val="000000"/>
          <w:spacing w:val="81"/>
          <w:sz w:val="24"/>
        </w:rPr>
        <w:t xml:space="preserve"> </w:t>
      </w:r>
      <w:r>
        <w:rPr>
          <w:color w:val="000000"/>
          <w:sz w:val="24"/>
        </w:rPr>
        <w:t>в</w:t>
      </w:r>
      <w:r>
        <w:rPr>
          <w:color w:val="000000"/>
          <w:spacing w:val="81"/>
          <w:sz w:val="24"/>
        </w:rPr>
        <w:t xml:space="preserve"> </w:t>
      </w:r>
      <w:r>
        <w:rPr>
          <w:color w:val="000000"/>
          <w:sz w:val="24"/>
        </w:rPr>
        <w:t>том</w:t>
      </w:r>
      <w:r>
        <w:rPr>
          <w:color w:val="000000"/>
          <w:spacing w:val="80"/>
          <w:sz w:val="24"/>
        </w:rPr>
        <w:t xml:space="preserve"> </w:t>
      </w:r>
      <w:r>
        <w:rPr>
          <w:color w:val="000000"/>
          <w:sz w:val="24"/>
        </w:rPr>
        <w:t>числе</w:t>
      </w:r>
      <w:r>
        <w:rPr>
          <w:color w:val="000000"/>
          <w:spacing w:val="81"/>
          <w:sz w:val="24"/>
        </w:rPr>
        <w:t xml:space="preserve"> </w:t>
      </w:r>
      <w:r>
        <w:rPr>
          <w:color w:val="000000"/>
          <w:sz w:val="24"/>
        </w:rPr>
        <w:t>с</w:t>
      </w:r>
      <w:r>
        <w:rPr>
          <w:color w:val="000000"/>
          <w:spacing w:val="83"/>
          <w:sz w:val="24"/>
        </w:rPr>
        <w:t xml:space="preserve"> </w:t>
      </w:r>
      <w:r>
        <w:rPr>
          <w:color w:val="000000"/>
          <w:spacing w:val="-1"/>
          <w:sz w:val="24"/>
        </w:rPr>
        <w:t>ОВЗ,</w:t>
      </w:r>
      <w:r>
        <w:rPr>
          <w:color w:val="000000"/>
          <w:spacing w:val="84"/>
          <w:sz w:val="24"/>
        </w:rPr>
        <w:t xml:space="preserve"> </w:t>
      </w:r>
      <w:r>
        <w:rPr>
          <w:color w:val="000000"/>
          <w:sz w:val="24"/>
        </w:rPr>
        <w:t>трудностями</w:t>
      </w:r>
      <w:r>
        <w:rPr>
          <w:color w:val="000000"/>
          <w:spacing w:val="82"/>
          <w:sz w:val="24"/>
        </w:rPr>
        <w:t xml:space="preserve"> </w:t>
      </w:r>
      <w:r>
        <w:rPr>
          <w:color w:val="000000"/>
          <w:sz w:val="24"/>
        </w:rPr>
        <w:t>в</w:t>
      </w:r>
      <w:r>
        <w:rPr>
          <w:color w:val="000000"/>
          <w:spacing w:val="81"/>
          <w:sz w:val="24"/>
        </w:rPr>
        <w:t xml:space="preserve"> </w:t>
      </w:r>
      <w:r>
        <w:rPr>
          <w:color w:val="000000"/>
          <w:sz w:val="24"/>
        </w:rPr>
        <w:t>обучении</w:t>
      </w:r>
      <w:r>
        <w:rPr>
          <w:color w:val="000000"/>
          <w:spacing w:val="82"/>
          <w:sz w:val="24"/>
        </w:rPr>
        <w:t xml:space="preserve"> </w:t>
      </w:r>
      <w:r>
        <w:rPr>
          <w:color w:val="000000"/>
          <w:sz w:val="24"/>
        </w:rPr>
        <w:t>и</w:t>
      </w:r>
      <w:r>
        <w:rPr>
          <w:rFonts w:ascii="Calibri" w:eastAsia="Calibri" w:hAnsi="Calibri" w:cs="Calibri"/>
          <w:sz w:val="22"/>
        </w:rPr>
        <w:t xml:space="preserve"> </w:t>
      </w:r>
      <w:r>
        <w:rPr>
          <w:color w:val="000000"/>
          <w:sz w:val="24"/>
        </w:rPr>
        <w:t>социализации.</w:t>
      </w:r>
    </w:p>
    <w:p w14:paraId="2EF4F8AA" w14:textId="59D0C26C" w:rsidR="002C6E8D" w:rsidRPr="004701A9" w:rsidRDefault="0069355F" w:rsidP="004701A9">
      <w:pPr>
        <w:pBdr>
          <w:top w:val="none" w:sz="4" w:space="0" w:color="000000"/>
          <w:left w:val="none" w:sz="4" w:space="0" w:color="000000"/>
          <w:bottom w:val="none" w:sz="4" w:space="0" w:color="000000"/>
          <w:right w:val="none" w:sz="4" w:space="0" w:color="000000"/>
        </w:pBdr>
        <w:spacing w:before="38" w:line="278" w:lineRule="atLeast"/>
        <w:jc w:val="center"/>
      </w:pPr>
      <w:r>
        <w:rPr>
          <w:b/>
          <w:color w:val="000000"/>
          <w:sz w:val="24"/>
        </w:rPr>
        <w:t>Литература.</w:t>
      </w:r>
      <w:r w:rsidR="00B640E2">
        <w:rPr>
          <w:b/>
          <w:color w:val="000000"/>
          <w:sz w:val="24"/>
        </w:rPr>
        <w:t xml:space="preserve"> </w:t>
      </w:r>
    </w:p>
    <w:p w14:paraId="06F45892" w14:textId="77777777" w:rsidR="00B640E2" w:rsidRPr="00B640E2" w:rsidRDefault="0069355F" w:rsidP="00B640E2">
      <w:pPr>
        <w:pBdr>
          <w:top w:val="none" w:sz="4" w:space="0" w:color="000000"/>
          <w:left w:val="none" w:sz="4" w:space="0" w:color="000000"/>
          <w:bottom w:val="none" w:sz="4" w:space="0" w:color="000000"/>
          <w:right w:val="none" w:sz="4" w:space="0" w:color="000000"/>
        </w:pBdr>
        <w:spacing w:line="323" w:lineRule="atLeast"/>
        <w:ind w:left="360"/>
        <w:jc w:val="center"/>
        <w:rPr>
          <w:b/>
          <w:bCs/>
          <w:color w:val="000000"/>
          <w:sz w:val="24"/>
          <w:szCs w:val="24"/>
        </w:rPr>
      </w:pPr>
      <w:r w:rsidRPr="00B640E2">
        <w:rPr>
          <w:b/>
          <w:color w:val="000000"/>
          <w:spacing w:val="-1"/>
          <w:sz w:val="24"/>
        </w:rPr>
        <w:lastRenderedPageBreak/>
        <w:t>Для</w:t>
      </w:r>
      <w:r w:rsidRPr="00B640E2">
        <w:rPr>
          <w:b/>
          <w:color w:val="000000"/>
          <w:spacing w:val="2"/>
          <w:sz w:val="24"/>
        </w:rPr>
        <w:t xml:space="preserve"> </w:t>
      </w:r>
      <w:r w:rsidRPr="00B640E2">
        <w:rPr>
          <w:b/>
          <w:color w:val="000000"/>
          <w:spacing w:val="1"/>
          <w:sz w:val="24"/>
        </w:rPr>
        <w:t>работы</w:t>
      </w:r>
      <w:r w:rsidRPr="00B640E2">
        <w:rPr>
          <w:b/>
          <w:color w:val="000000"/>
          <w:spacing w:val="-2"/>
          <w:sz w:val="24"/>
        </w:rPr>
        <w:t xml:space="preserve"> </w:t>
      </w:r>
      <w:r w:rsidRPr="00B640E2">
        <w:rPr>
          <w:b/>
          <w:color w:val="000000"/>
          <w:sz w:val="24"/>
        </w:rPr>
        <w:t>с</w:t>
      </w:r>
      <w:r w:rsidRPr="00B640E2">
        <w:rPr>
          <w:b/>
          <w:color w:val="000000"/>
          <w:spacing w:val="59"/>
          <w:sz w:val="24"/>
        </w:rPr>
        <w:t xml:space="preserve"> </w:t>
      </w:r>
      <w:r w:rsidRPr="00B640E2">
        <w:rPr>
          <w:b/>
          <w:color w:val="000000"/>
          <w:sz w:val="24"/>
        </w:rPr>
        <w:t>родителями</w:t>
      </w:r>
      <w:r w:rsidRPr="00B640E2">
        <w:rPr>
          <w:b/>
          <w:color w:val="000000"/>
          <w:spacing w:val="1"/>
          <w:sz w:val="24"/>
        </w:rPr>
        <w:t xml:space="preserve"> </w:t>
      </w:r>
      <w:r w:rsidRPr="00B640E2">
        <w:rPr>
          <w:b/>
          <w:color w:val="000000"/>
          <w:sz w:val="24"/>
        </w:rPr>
        <w:t>и</w:t>
      </w:r>
      <w:r w:rsidRPr="00B640E2">
        <w:rPr>
          <w:b/>
          <w:color w:val="000000"/>
          <w:spacing w:val="-2"/>
          <w:sz w:val="24"/>
        </w:rPr>
        <w:t xml:space="preserve"> </w:t>
      </w:r>
      <w:r w:rsidR="00B640E2">
        <w:rPr>
          <w:b/>
          <w:color w:val="000000"/>
          <w:sz w:val="24"/>
        </w:rPr>
        <w:t>педагогами</w:t>
      </w:r>
    </w:p>
    <w:p w14:paraId="66F67F1A" w14:textId="77777777" w:rsidR="002C6E8D" w:rsidRPr="00FA5203" w:rsidRDefault="0069355F" w:rsidP="00E04FBF">
      <w:pPr>
        <w:pStyle w:val="ad"/>
        <w:numPr>
          <w:ilvl w:val="0"/>
          <w:numId w:val="75"/>
        </w:numPr>
        <w:pBdr>
          <w:top w:val="none" w:sz="4" w:space="0" w:color="000000"/>
          <w:left w:val="none" w:sz="4" w:space="0" w:color="000000"/>
          <w:bottom w:val="none" w:sz="4" w:space="0" w:color="000000"/>
          <w:right w:val="none" w:sz="4" w:space="0" w:color="000000"/>
        </w:pBdr>
        <w:spacing w:line="323" w:lineRule="atLeast"/>
      </w:pPr>
      <w:r w:rsidRPr="00FA5203">
        <w:rPr>
          <w:sz w:val="24"/>
        </w:rPr>
        <w:t>Виноградова</w:t>
      </w:r>
      <w:r w:rsidRPr="00FA5203">
        <w:rPr>
          <w:spacing w:val="54"/>
          <w:sz w:val="24"/>
        </w:rPr>
        <w:t xml:space="preserve"> </w:t>
      </w:r>
      <w:r w:rsidRPr="00FA5203">
        <w:rPr>
          <w:spacing w:val="-1"/>
          <w:sz w:val="24"/>
        </w:rPr>
        <w:t>Е.В.</w:t>
      </w:r>
      <w:r w:rsidRPr="00FA5203">
        <w:rPr>
          <w:spacing w:val="60"/>
          <w:sz w:val="24"/>
        </w:rPr>
        <w:t xml:space="preserve"> </w:t>
      </w:r>
      <w:r w:rsidRPr="00FA5203">
        <w:rPr>
          <w:spacing w:val="-1"/>
          <w:sz w:val="24"/>
        </w:rPr>
        <w:t>«Вредные</w:t>
      </w:r>
      <w:r w:rsidRPr="00FA5203">
        <w:rPr>
          <w:spacing w:val="54"/>
          <w:sz w:val="24"/>
        </w:rPr>
        <w:t xml:space="preserve"> </w:t>
      </w:r>
      <w:r w:rsidRPr="00FA5203">
        <w:rPr>
          <w:sz w:val="24"/>
        </w:rPr>
        <w:t>привычки.</w:t>
      </w:r>
      <w:r w:rsidRPr="00FA5203">
        <w:rPr>
          <w:spacing w:val="52"/>
          <w:sz w:val="24"/>
        </w:rPr>
        <w:t xml:space="preserve"> </w:t>
      </w:r>
      <w:r w:rsidRPr="00FA5203">
        <w:rPr>
          <w:sz w:val="24"/>
        </w:rPr>
        <w:t>Читайте</w:t>
      </w:r>
      <w:r w:rsidRPr="00FA5203">
        <w:rPr>
          <w:spacing w:val="59"/>
          <w:sz w:val="24"/>
        </w:rPr>
        <w:t xml:space="preserve"> </w:t>
      </w:r>
      <w:r w:rsidRPr="00FA5203">
        <w:rPr>
          <w:sz w:val="24"/>
        </w:rPr>
        <w:t>вашего</w:t>
      </w:r>
      <w:r w:rsidRPr="00FA5203">
        <w:rPr>
          <w:spacing w:val="55"/>
          <w:sz w:val="24"/>
        </w:rPr>
        <w:t xml:space="preserve"> </w:t>
      </w:r>
      <w:r w:rsidRPr="00FA5203">
        <w:rPr>
          <w:sz w:val="24"/>
        </w:rPr>
        <w:t>ребенка,</w:t>
      </w:r>
      <w:r w:rsidRPr="00FA5203">
        <w:rPr>
          <w:spacing w:val="55"/>
          <w:sz w:val="24"/>
        </w:rPr>
        <w:t xml:space="preserve"> </w:t>
      </w:r>
      <w:r w:rsidRPr="00FA5203">
        <w:rPr>
          <w:spacing w:val="-1"/>
          <w:sz w:val="24"/>
        </w:rPr>
        <w:t>как</w:t>
      </w:r>
      <w:r w:rsidRPr="00FA5203">
        <w:rPr>
          <w:spacing w:val="57"/>
          <w:sz w:val="24"/>
        </w:rPr>
        <w:t xml:space="preserve"> </w:t>
      </w:r>
      <w:r w:rsidRPr="00FA5203">
        <w:rPr>
          <w:spacing w:val="1"/>
          <w:sz w:val="24"/>
        </w:rPr>
        <w:t>книгу</w:t>
      </w:r>
      <w:r w:rsidRPr="00FA5203">
        <w:rPr>
          <w:spacing w:val="47"/>
          <w:sz w:val="24"/>
        </w:rPr>
        <w:t xml:space="preserve"> </w:t>
      </w:r>
      <w:r w:rsidRPr="00FA5203">
        <w:rPr>
          <w:sz w:val="24"/>
        </w:rPr>
        <w:t>(маленькие</w:t>
      </w:r>
    </w:p>
    <w:p w14:paraId="1976ECC7" w14:textId="77777777" w:rsidR="002C6E8D" w:rsidRPr="00FA5203" w:rsidRDefault="0069355F">
      <w:pPr>
        <w:pBdr>
          <w:top w:val="none" w:sz="4" w:space="0" w:color="000000"/>
          <w:left w:val="none" w:sz="4" w:space="0" w:color="000000"/>
          <w:bottom w:val="none" w:sz="4" w:space="0" w:color="000000"/>
          <w:right w:val="none" w:sz="4" w:space="0" w:color="000000"/>
        </w:pBdr>
        <w:spacing w:line="323" w:lineRule="atLeast"/>
        <w:ind w:left="360"/>
      </w:pPr>
      <w:r w:rsidRPr="00FA5203">
        <w:rPr>
          <w:spacing w:val="300"/>
          <w:sz w:val="24"/>
        </w:rPr>
        <w:t> </w:t>
      </w:r>
      <w:r w:rsidRPr="00FA5203">
        <w:rPr>
          <w:sz w:val="24"/>
        </w:rPr>
        <w:t>подсказки</w:t>
      </w:r>
      <w:r w:rsidRPr="00FA5203">
        <w:rPr>
          <w:spacing w:val="1"/>
          <w:sz w:val="24"/>
        </w:rPr>
        <w:t xml:space="preserve"> </w:t>
      </w:r>
      <w:r w:rsidRPr="00FA5203">
        <w:rPr>
          <w:sz w:val="24"/>
        </w:rPr>
        <w:t>для родителей), 2006</w:t>
      </w:r>
    </w:p>
    <w:p w14:paraId="02664A17" w14:textId="77777777" w:rsidR="002C6E8D" w:rsidRPr="00FA5203" w:rsidRDefault="0069355F" w:rsidP="00E04FBF">
      <w:pPr>
        <w:pStyle w:val="ad"/>
        <w:numPr>
          <w:ilvl w:val="0"/>
          <w:numId w:val="76"/>
        </w:numPr>
        <w:pBdr>
          <w:top w:val="none" w:sz="4" w:space="0" w:color="000000"/>
          <w:left w:val="none" w:sz="4" w:space="0" w:color="000000"/>
          <w:bottom w:val="none" w:sz="4" w:space="0" w:color="000000"/>
          <w:right w:val="none" w:sz="4" w:space="0" w:color="000000"/>
        </w:pBdr>
        <w:spacing w:before="30" w:line="303" w:lineRule="atLeast"/>
      </w:pPr>
      <w:r w:rsidRPr="00FA5203">
        <w:rPr>
          <w:sz w:val="24"/>
        </w:rPr>
        <w:t>Волкова</w:t>
      </w:r>
      <w:r w:rsidRPr="00FA5203">
        <w:rPr>
          <w:spacing w:val="80"/>
          <w:sz w:val="24"/>
        </w:rPr>
        <w:t xml:space="preserve"> </w:t>
      </w:r>
      <w:r w:rsidRPr="00FA5203">
        <w:rPr>
          <w:sz w:val="24"/>
        </w:rPr>
        <w:t>Т.В.,</w:t>
      </w:r>
      <w:r w:rsidRPr="00FA5203">
        <w:rPr>
          <w:spacing w:val="82"/>
          <w:sz w:val="24"/>
        </w:rPr>
        <w:t xml:space="preserve"> </w:t>
      </w:r>
      <w:r w:rsidRPr="00FA5203">
        <w:rPr>
          <w:sz w:val="24"/>
        </w:rPr>
        <w:t>Котович</w:t>
      </w:r>
      <w:r w:rsidRPr="00FA5203">
        <w:rPr>
          <w:spacing w:val="80"/>
          <w:sz w:val="24"/>
        </w:rPr>
        <w:t xml:space="preserve"> </w:t>
      </w:r>
      <w:r w:rsidRPr="00FA5203">
        <w:rPr>
          <w:sz w:val="24"/>
        </w:rPr>
        <w:t>Т.Т.</w:t>
      </w:r>
      <w:r w:rsidRPr="00FA5203">
        <w:rPr>
          <w:spacing w:val="86"/>
          <w:sz w:val="24"/>
        </w:rPr>
        <w:t xml:space="preserve"> </w:t>
      </w:r>
      <w:r w:rsidRPr="00FA5203">
        <w:rPr>
          <w:spacing w:val="-1"/>
          <w:sz w:val="24"/>
        </w:rPr>
        <w:t>«Практическая</w:t>
      </w:r>
      <w:r w:rsidRPr="00FA5203">
        <w:rPr>
          <w:spacing w:val="84"/>
          <w:sz w:val="24"/>
        </w:rPr>
        <w:t xml:space="preserve"> </w:t>
      </w:r>
      <w:r w:rsidRPr="00FA5203">
        <w:rPr>
          <w:sz w:val="24"/>
        </w:rPr>
        <w:t>психология</w:t>
      </w:r>
      <w:r w:rsidRPr="00FA5203">
        <w:rPr>
          <w:spacing w:val="79"/>
          <w:sz w:val="24"/>
        </w:rPr>
        <w:t xml:space="preserve"> </w:t>
      </w:r>
      <w:r w:rsidRPr="00FA5203">
        <w:rPr>
          <w:sz w:val="24"/>
        </w:rPr>
        <w:t>в</w:t>
      </w:r>
      <w:r w:rsidRPr="00FA5203">
        <w:rPr>
          <w:spacing w:val="81"/>
          <w:sz w:val="24"/>
        </w:rPr>
        <w:t xml:space="preserve"> </w:t>
      </w:r>
      <w:r w:rsidRPr="00FA5203">
        <w:rPr>
          <w:sz w:val="24"/>
        </w:rPr>
        <w:t>воспитании</w:t>
      </w:r>
      <w:r w:rsidRPr="00FA5203">
        <w:rPr>
          <w:spacing w:val="80"/>
          <w:sz w:val="24"/>
        </w:rPr>
        <w:t xml:space="preserve"> </w:t>
      </w:r>
      <w:r w:rsidRPr="00FA5203">
        <w:rPr>
          <w:sz w:val="24"/>
        </w:rPr>
        <w:t>и</w:t>
      </w:r>
      <w:r w:rsidRPr="00FA5203">
        <w:rPr>
          <w:spacing w:val="82"/>
          <w:sz w:val="24"/>
        </w:rPr>
        <w:t xml:space="preserve"> </w:t>
      </w:r>
      <w:r w:rsidRPr="00FA5203">
        <w:rPr>
          <w:sz w:val="24"/>
        </w:rPr>
        <w:t>образовании:</w:t>
      </w:r>
    </w:p>
    <w:p w14:paraId="293505E3" w14:textId="77777777" w:rsidR="002C6E8D" w:rsidRPr="00FA5203" w:rsidRDefault="0069355F">
      <w:pPr>
        <w:pBdr>
          <w:top w:val="none" w:sz="4" w:space="0" w:color="000000"/>
          <w:left w:val="none" w:sz="4" w:space="0" w:color="000000"/>
          <w:bottom w:val="none" w:sz="4" w:space="0" w:color="000000"/>
          <w:right w:val="none" w:sz="4" w:space="0" w:color="000000"/>
        </w:pBdr>
        <w:spacing w:before="40" w:line="276" w:lineRule="atLeast"/>
        <w:ind w:left="720"/>
      </w:pPr>
      <w:r w:rsidRPr="00FA5203">
        <w:rPr>
          <w:sz w:val="24"/>
        </w:rPr>
        <w:t>навигатор для родителей</w:t>
      </w:r>
      <w:r w:rsidRPr="00FA5203">
        <w:rPr>
          <w:spacing w:val="1"/>
          <w:sz w:val="24"/>
        </w:rPr>
        <w:t xml:space="preserve"> </w:t>
      </w:r>
      <w:r w:rsidRPr="00FA5203">
        <w:rPr>
          <w:sz w:val="24"/>
        </w:rPr>
        <w:t>и</w:t>
      </w:r>
      <w:r w:rsidRPr="00FA5203">
        <w:rPr>
          <w:spacing w:val="1"/>
          <w:sz w:val="24"/>
        </w:rPr>
        <w:t xml:space="preserve"> </w:t>
      </w:r>
      <w:r w:rsidRPr="00FA5203">
        <w:rPr>
          <w:spacing w:val="-1"/>
          <w:sz w:val="24"/>
        </w:rPr>
        <w:t>педагогов»,</w:t>
      </w:r>
      <w:r w:rsidRPr="00FA5203">
        <w:rPr>
          <w:spacing w:val="3"/>
          <w:sz w:val="24"/>
        </w:rPr>
        <w:t xml:space="preserve"> </w:t>
      </w:r>
      <w:r w:rsidRPr="00FA5203">
        <w:rPr>
          <w:sz w:val="24"/>
        </w:rPr>
        <w:t>2022</w:t>
      </w:r>
    </w:p>
    <w:p w14:paraId="722F8B6A"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3" w:line="303" w:lineRule="atLeast"/>
      </w:pPr>
      <w:r w:rsidRPr="00FA5203">
        <w:rPr>
          <w:sz w:val="24"/>
        </w:rPr>
        <w:t>Гиппернейтер Ю.Б.</w:t>
      </w:r>
      <w:r w:rsidRPr="00FA5203">
        <w:rPr>
          <w:spacing w:val="4"/>
          <w:sz w:val="24"/>
        </w:rPr>
        <w:t xml:space="preserve"> </w:t>
      </w:r>
      <w:r w:rsidRPr="00FA5203">
        <w:rPr>
          <w:spacing w:val="-1"/>
          <w:sz w:val="24"/>
        </w:rPr>
        <w:t>«Общаться</w:t>
      </w:r>
      <w:r w:rsidRPr="00FA5203">
        <w:rPr>
          <w:spacing w:val="1"/>
          <w:sz w:val="24"/>
        </w:rPr>
        <w:t xml:space="preserve"> </w:t>
      </w:r>
      <w:r w:rsidRPr="00FA5203">
        <w:rPr>
          <w:sz w:val="24"/>
        </w:rPr>
        <w:t>с</w:t>
      </w:r>
      <w:r w:rsidRPr="00FA5203">
        <w:rPr>
          <w:spacing w:val="-1"/>
          <w:sz w:val="24"/>
        </w:rPr>
        <w:t xml:space="preserve"> </w:t>
      </w:r>
      <w:r w:rsidRPr="00FA5203">
        <w:rPr>
          <w:sz w:val="24"/>
        </w:rPr>
        <w:t>ребенком</w:t>
      </w:r>
      <w:r w:rsidRPr="00FA5203">
        <w:rPr>
          <w:spacing w:val="-1"/>
          <w:sz w:val="24"/>
        </w:rPr>
        <w:t xml:space="preserve"> КАК?»,</w:t>
      </w:r>
      <w:r w:rsidRPr="00FA5203">
        <w:rPr>
          <w:spacing w:val="1"/>
          <w:sz w:val="24"/>
        </w:rPr>
        <w:t xml:space="preserve"> </w:t>
      </w:r>
      <w:r w:rsidRPr="00FA5203">
        <w:rPr>
          <w:sz w:val="24"/>
        </w:rPr>
        <w:t>2004</w:t>
      </w:r>
      <w:r w:rsidRPr="00FA5203">
        <w:rPr>
          <w:rFonts w:ascii="Arial" w:eastAsia="Arial" w:hAnsi="Arial" w:cs="Arial"/>
          <w:sz w:val="2"/>
        </w:rPr>
        <w:t> </w:t>
      </w:r>
    </w:p>
    <w:p w14:paraId="250449F6"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line="334" w:lineRule="atLeast"/>
      </w:pPr>
      <w:r w:rsidRPr="00FA5203">
        <w:rPr>
          <w:sz w:val="24"/>
        </w:rPr>
        <w:t>Гиппернейтер Ю.Б.</w:t>
      </w:r>
      <w:r w:rsidRPr="00FA5203">
        <w:rPr>
          <w:spacing w:val="4"/>
          <w:sz w:val="24"/>
        </w:rPr>
        <w:t xml:space="preserve"> </w:t>
      </w:r>
      <w:r w:rsidRPr="00FA5203">
        <w:rPr>
          <w:spacing w:val="-1"/>
          <w:sz w:val="24"/>
        </w:rPr>
        <w:t>«Продолжаем</w:t>
      </w:r>
      <w:r w:rsidRPr="00FA5203">
        <w:rPr>
          <w:sz w:val="24"/>
        </w:rPr>
        <w:t xml:space="preserve"> общаться с</w:t>
      </w:r>
      <w:r w:rsidRPr="00FA5203">
        <w:rPr>
          <w:spacing w:val="1"/>
          <w:sz w:val="24"/>
        </w:rPr>
        <w:t xml:space="preserve"> </w:t>
      </w:r>
      <w:r w:rsidRPr="00FA5203">
        <w:rPr>
          <w:sz w:val="24"/>
        </w:rPr>
        <w:t>ребенком</w:t>
      </w:r>
      <w:r w:rsidRPr="00FA5203">
        <w:rPr>
          <w:spacing w:val="-1"/>
          <w:sz w:val="24"/>
        </w:rPr>
        <w:t xml:space="preserve"> ТАК?»,</w:t>
      </w:r>
      <w:r w:rsidRPr="00FA5203">
        <w:rPr>
          <w:spacing w:val="1"/>
          <w:sz w:val="24"/>
        </w:rPr>
        <w:t xml:space="preserve"> </w:t>
      </w:r>
      <w:r w:rsidRPr="00FA5203">
        <w:rPr>
          <w:sz w:val="24"/>
        </w:rPr>
        <w:t>2005</w:t>
      </w:r>
    </w:p>
    <w:p w14:paraId="30961DF0"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line="334" w:lineRule="atLeast"/>
      </w:pPr>
      <w:r w:rsidRPr="00FA5203">
        <w:rPr>
          <w:sz w:val="24"/>
        </w:rPr>
        <w:t>Захаров А.И.</w:t>
      </w:r>
      <w:r w:rsidRPr="00FA5203">
        <w:rPr>
          <w:spacing w:val="4"/>
          <w:sz w:val="24"/>
        </w:rPr>
        <w:t xml:space="preserve"> </w:t>
      </w:r>
      <w:r w:rsidRPr="00FA5203">
        <w:rPr>
          <w:spacing w:val="-1"/>
          <w:sz w:val="24"/>
        </w:rPr>
        <w:t>«Дневные</w:t>
      </w:r>
      <w:r w:rsidRPr="00FA5203">
        <w:rPr>
          <w:spacing w:val="1"/>
          <w:sz w:val="24"/>
        </w:rPr>
        <w:t xml:space="preserve"> </w:t>
      </w:r>
      <w:r w:rsidRPr="00FA5203">
        <w:rPr>
          <w:sz w:val="24"/>
        </w:rPr>
        <w:t>и</w:t>
      </w:r>
      <w:r w:rsidRPr="00FA5203">
        <w:rPr>
          <w:spacing w:val="1"/>
          <w:sz w:val="24"/>
        </w:rPr>
        <w:t xml:space="preserve"> </w:t>
      </w:r>
      <w:r w:rsidRPr="00FA5203">
        <w:rPr>
          <w:sz w:val="24"/>
        </w:rPr>
        <w:t>ночные</w:t>
      </w:r>
      <w:r w:rsidRPr="00FA5203">
        <w:rPr>
          <w:spacing w:val="-2"/>
          <w:sz w:val="24"/>
        </w:rPr>
        <w:t xml:space="preserve"> </w:t>
      </w:r>
      <w:r w:rsidRPr="00FA5203">
        <w:rPr>
          <w:sz w:val="24"/>
        </w:rPr>
        <w:t>страхи</w:t>
      </w:r>
      <w:r w:rsidRPr="00FA5203">
        <w:rPr>
          <w:spacing w:val="3"/>
          <w:sz w:val="24"/>
        </w:rPr>
        <w:t xml:space="preserve"> </w:t>
      </w:r>
      <w:r w:rsidRPr="00FA5203">
        <w:rPr>
          <w:sz w:val="24"/>
        </w:rPr>
        <w:t>у</w:t>
      </w:r>
      <w:r w:rsidRPr="00FA5203">
        <w:rPr>
          <w:spacing w:val="-7"/>
          <w:sz w:val="24"/>
        </w:rPr>
        <w:t xml:space="preserve"> </w:t>
      </w:r>
      <w:r w:rsidRPr="00FA5203">
        <w:rPr>
          <w:sz w:val="24"/>
        </w:rPr>
        <w:t>детей», 2004</w:t>
      </w:r>
    </w:p>
    <w:p w14:paraId="0A07432D"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FA5203">
        <w:rPr>
          <w:sz w:val="24"/>
        </w:rPr>
        <w:t>Зинкевич</w:t>
      </w:r>
      <w:r w:rsidRPr="00FA5203">
        <w:rPr>
          <w:spacing w:val="-1"/>
          <w:sz w:val="24"/>
        </w:rPr>
        <w:t>-</w:t>
      </w:r>
      <w:r w:rsidRPr="00FA5203">
        <w:rPr>
          <w:sz w:val="24"/>
        </w:rPr>
        <w:t>Евстигнеева</w:t>
      </w:r>
      <w:r w:rsidRPr="00FA5203">
        <w:rPr>
          <w:spacing w:val="-1"/>
          <w:sz w:val="24"/>
        </w:rPr>
        <w:t xml:space="preserve"> </w:t>
      </w:r>
      <w:r w:rsidRPr="00FA5203">
        <w:rPr>
          <w:sz w:val="24"/>
        </w:rPr>
        <w:t>Т.</w:t>
      </w:r>
      <w:r w:rsidRPr="00FA5203">
        <w:rPr>
          <w:spacing w:val="4"/>
          <w:sz w:val="24"/>
        </w:rPr>
        <w:t xml:space="preserve"> </w:t>
      </w:r>
      <w:r w:rsidRPr="00FA5203">
        <w:rPr>
          <w:spacing w:val="-1"/>
          <w:sz w:val="24"/>
        </w:rPr>
        <w:t>«Мастер</w:t>
      </w:r>
      <w:r w:rsidRPr="00FA5203">
        <w:rPr>
          <w:spacing w:val="1"/>
          <w:sz w:val="24"/>
        </w:rPr>
        <w:t xml:space="preserve"> </w:t>
      </w:r>
      <w:r w:rsidRPr="00FA5203">
        <w:rPr>
          <w:sz w:val="24"/>
        </w:rPr>
        <w:t xml:space="preserve">сказок», </w:t>
      </w:r>
      <w:r w:rsidRPr="00FA5203">
        <w:rPr>
          <w:spacing w:val="1"/>
          <w:sz w:val="24"/>
        </w:rPr>
        <w:t xml:space="preserve">2012 </w:t>
      </w:r>
    </w:p>
    <w:p w14:paraId="53A8D7A9"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FA5203">
        <w:rPr>
          <w:sz w:val="24"/>
        </w:rPr>
        <w:t>Климина</w:t>
      </w:r>
      <w:r w:rsidRPr="00FA5203">
        <w:rPr>
          <w:spacing w:val="-1"/>
          <w:sz w:val="24"/>
        </w:rPr>
        <w:t xml:space="preserve"> </w:t>
      </w:r>
      <w:r w:rsidRPr="00FA5203">
        <w:rPr>
          <w:sz w:val="24"/>
        </w:rPr>
        <w:t>Л.В.</w:t>
      </w:r>
      <w:r w:rsidRPr="00FA5203">
        <w:rPr>
          <w:spacing w:val="5"/>
          <w:sz w:val="24"/>
        </w:rPr>
        <w:t xml:space="preserve"> </w:t>
      </w:r>
      <w:r w:rsidRPr="00FA5203">
        <w:rPr>
          <w:spacing w:val="-2"/>
          <w:sz w:val="24"/>
        </w:rPr>
        <w:t>«Если</w:t>
      </w:r>
      <w:r w:rsidRPr="00FA5203">
        <w:rPr>
          <w:spacing w:val="3"/>
          <w:sz w:val="24"/>
        </w:rPr>
        <w:t xml:space="preserve"> </w:t>
      </w:r>
      <w:r w:rsidRPr="00FA5203">
        <w:rPr>
          <w:sz w:val="24"/>
        </w:rPr>
        <w:t>вы</w:t>
      </w:r>
      <w:r w:rsidRPr="00FA5203">
        <w:rPr>
          <w:spacing w:val="1"/>
          <w:sz w:val="24"/>
        </w:rPr>
        <w:t xml:space="preserve"> </w:t>
      </w:r>
      <w:r w:rsidRPr="00FA5203">
        <w:rPr>
          <w:sz w:val="24"/>
        </w:rPr>
        <w:t>растите</w:t>
      </w:r>
      <w:r w:rsidRPr="00FA5203">
        <w:rPr>
          <w:spacing w:val="-1"/>
          <w:sz w:val="24"/>
        </w:rPr>
        <w:t xml:space="preserve"> </w:t>
      </w:r>
      <w:r w:rsidRPr="00FA5203">
        <w:rPr>
          <w:sz w:val="24"/>
        </w:rPr>
        <w:t>дочь…», 2012</w:t>
      </w:r>
    </w:p>
    <w:p w14:paraId="0F663EB9"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FA5203">
        <w:rPr>
          <w:sz w:val="24"/>
        </w:rPr>
        <w:t>Климина</w:t>
      </w:r>
      <w:r w:rsidRPr="00FA5203">
        <w:rPr>
          <w:spacing w:val="-1"/>
          <w:sz w:val="24"/>
        </w:rPr>
        <w:t xml:space="preserve"> </w:t>
      </w:r>
      <w:r w:rsidRPr="00FA5203">
        <w:rPr>
          <w:sz w:val="24"/>
        </w:rPr>
        <w:t>Л.В.</w:t>
      </w:r>
      <w:r w:rsidRPr="00FA5203">
        <w:rPr>
          <w:spacing w:val="5"/>
          <w:sz w:val="24"/>
        </w:rPr>
        <w:t xml:space="preserve"> </w:t>
      </w:r>
      <w:r w:rsidRPr="00FA5203">
        <w:rPr>
          <w:spacing w:val="-2"/>
          <w:sz w:val="24"/>
        </w:rPr>
        <w:t>«Если</w:t>
      </w:r>
      <w:r w:rsidRPr="00FA5203">
        <w:rPr>
          <w:spacing w:val="3"/>
          <w:sz w:val="24"/>
        </w:rPr>
        <w:t xml:space="preserve"> </w:t>
      </w:r>
      <w:r w:rsidRPr="00FA5203">
        <w:rPr>
          <w:sz w:val="24"/>
        </w:rPr>
        <w:t>вы</w:t>
      </w:r>
      <w:r w:rsidRPr="00FA5203">
        <w:rPr>
          <w:spacing w:val="1"/>
          <w:sz w:val="24"/>
        </w:rPr>
        <w:t xml:space="preserve"> </w:t>
      </w:r>
      <w:r w:rsidRPr="00FA5203">
        <w:rPr>
          <w:sz w:val="24"/>
        </w:rPr>
        <w:t>растите</w:t>
      </w:r>
      <w:r w:rsidRPr="00FA5203">
        <w:rPr>
          <w:spacing w:val="-1"/>
          <w:sz w:val="24"/>
        </w:rPr>
        <w:t xml:space="preserve"> сына»,</w:t>
      </w:r>
      <w:r w:rsidRPr="00FA5203">
        <w:rPr>
          <w:spacing w:val="3"/>
          <w:sz w:val="24"/>
        </w:rPr>
        <w:t xml:space="preserve"> </w:t>
      </w:r>
      <w:r w:rsidRPr="00FA5203">
        <w:rPr>
          <w:sz w:val="24"/>
        </w:rPr>
        <w:t>2012</w:t>
      </w:r>
    </w:p>
    <w:p w14:paraId="6080E7E4"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sz w:val="24"/>
          <w:szCs w:val="24"/>
        </w:rPr>
      </w:pPr>
      <w:r w:rsidRPr="00FA5203">
        <w:rPr>
          <w:sz w:val="24"/>
        </w:rPr>
        <w:t>Кондратьева</w:t>
      </w:r>
      <w:r w:rsidRPr="00FA5203">
        <w:rPr>
          <w:spacing w:val="-2"/>
          <w:sz w:val="24"/>
        </w:rPr>
        <w:t xml:space="preserve"> </w:t>
      </w:r>
      <w:r w:rsidRPr="00FA5203">
        <w:rPr>
          <w:sz w:val="24"/>
        </w:rPr>
        <w:t>С.Ю.</w:t>
      </w:r>
      <w:r w:rsidRPr="00FA5203">
        <w:rPr>
          <w:spacing w:val="2"/>
          <w:sz w:val="24"/>
        </w:rPr>
        <w:t xml:space="preserve"> </w:t>
      </w:r>
      <w:r w:rsidRPr="00FA5203">
        <w:rPr>
          <w:spacing w:val="-1"/>
          <w:sz w:val="24"/>
        </w:rPr>
        <w:t>«Если</w:t>
      </w:r>
      <w:r w:rsidRPr="00FA5203">
        <w:rPr>
          <w:spacing w:val="7"/>
          <w:sz w:val="24"/>
        </w:rPr>
        <w:t xml:space="preserve"> </w:t>
      </w:r>
      <w:r w:rsidRPr="00FA5203">
        <w:rPr>
          <w:sz w:val="24"/>
        </w:rPr>
        <w:t>у</w:t>
      </w:r>
      <w:r w:rsidRPr="00FA5203">
        <w:rPr>
          <w:spacing w:val="-5"/>
          <w:sz w:val="24"/>
        </w:rPr>
        <w:t xml:space="preserve"> </w:t>
      </w:r>
      <w:r w:rsidRPr="00FA5203">
        <w:rPr>
          <w:sz w:val="24"/>
        </w:rPr>
        <w:t>ребенка</w:t>
      </w:r>
      <w:r w:rsidRPr="00FA5203">
        <w:rPr>
          <w:spacing w:val="-1"/>
          <w:sz w:val="24"/>
        </w:rPr>
        <w:t xml:space="preserve"> </w:t>
      </w:r>
      <w:r w:rsidRPr="00FA5203">
        <w:rPr>
          <w:sz w:val="24"/>
        </w:rPr>
        <w:t>задержка психического развития….», 2011</w:t>
      </w:r>
    </w:p>
    <w:p w14:paraId="4C4D07DE" w14:textId="77777777" w:rsidR="002C6E8D" w:rsidRPr="00FA5203" w:rsidRDefault="0069355F" w:rsidP="00E04FBF">
      <w:pPr>
        <w:pStyle w:val="ad"/>
        <w:numPr>
          <w:ilvl w:val="0"/>
          <w:numId w:val="77"/>
        </w:numPr>
        <w:pBdr>
          <w:top w:val="none" w:sz="4" w:space="0" w:color="000000"/>
          <w:left w:val="none" w:sz="4" w:space="0" w:color="000000"/>
          <w:bottom w:val="none" w:sz="4" w:space="0" w:color="000000"/>
          <w:right w:val="none" w:sz="4" w:space="0" w:color="000000"/>
        </w:pBdr>
        <w:spacing w:before="3" w:line="334" w:lineRule="atLeast"/>
        <w:ind w:right="-1"/>
        <w:rPr>
          <w:rFonts w:ascii="Calibri" w:eastAsia="Calibri" w:hAnsi="Calibri" w:cs="Calibri"/>
          <w:sz w:val="22"/>
          <w:szCs w:val="22"/>
        </w:rPr>
      </w:pPr>
      <w:r w:rsidRPr="00FA5203">
        <w:rPr>
          <w:sz w:val="24"/>
        </w:rPr>
        <w:t>Кулганов</w:t>
      </w:r>
      <w:r w:rsidRPr="00FA5203">
        <w:rPr>
          <w:spacing w:val="146"/>
          <w:sz w:val="24"/>
        </w:rPr>
        <w:t xml:space="preserve"> </w:t>
      </w:r>
      <w:r w:rsidRPr="00FA5203">
        <w:rPr>
          <w:sz w:val="24"/>
        </w:rPr>
        <w:t>В.А.,</w:t>
      </w:r>
      <w:r w:rsidRPr="00FA5203">
        <w:rPr>
          <w:spacing w:val="146"/>
          <w:sz w:val="24"/>
        </w:rPr>
        <w:t xml:space="preserve"> </w:t>
      </w:r>
      <w:r w:rsidRPr="00FA5203">
        <w:rPr>
          <w:sz w:val="24"/>
        </w:rPr>
        <w:t>Сорокина</w:t>
      </w:r>
      <w:r w:rsidRPr="00FA5203">
        <w:rPr>
          <w:spacing w:val="145"/>
          <w:sz w:val="24"/>
        </w:rPr>
        <w:t xml:space="preserve"> </w:t>
      </w:r>
      <w:r w:rsidRPr="00FA5203">
        <w:rPr>
          <w:spacing w:val="-1"/>
          <w:sz w:val="24"/>
        </w:rPr>
        <w:t>Н.В.</w:t>
      </w:r>
      <w:r w:rsidRPr="00FA5203">
        <w:rPr>
          <w:spacing w:val="152"/>
          <w:sz w:val="24"/>
        </w:rPr>
        <w:t xml:space="preserve"> </w:t>
      </w:r>
      <w:r w:rsidRPr="00FA5203">
        <w:rPr>
          <w:sz w:val="24"/>
        </w:rPr>
        <w:t>«Психологические</w:t>
      </w:r>
      <w:r w:rsidRPr="00FA5203">
        <w:rPr>
          <w:spacing w:val="146"/>
          <w:sz w:val="24"/>
        </w:rPr>
        <w:t xml:space="preserve"> </w:t>
      </w:r>
      <w:r w:rsidRPr="00FA5203">
        <w:rPr>
          <w:sz w:val="24"/>
        </w:rPr>
        <w:t>особенности</w:t>
      </w:r>
      <w:r w:rsidRPr="00FA5203">
        <w:rPr>
          <w:spacing w:val="145"/>
          <w:sz w:val="24"/>
        </w:rPr>
        <w:t xml:space="preserve"> </w:t>
      </w:r>
      <w:r w:rsidRPr="00FA5203">
        <w:rPr>
          <w:sz w:val="24"/>
        </w:rPr>
        <w:t>развития</w:t>
      </w:r>
      <w:r w:rsidRPr="00FA5203">
        <w:rPr>
          <w:spacing w:val="146"/>
          <w:sz w:val="24"/>
        </w:rPr>
        <w:t xml:space="preserve"> </w:t>
      </w:r>
      <w:r w:rsidRPr="00FA5203">
        <w:rPr>
          <w:sz w:val="24"/>
        </w:rPr>
        <w:t>детей</w:t>
      </w:r>
      <w:r w:rsidRPr="00FA5203">
        <w:rPr>
          <w:spacing w:val="145"/>
          <w:sz w:val="24"/>
        </w:rPr>
        <w:t xml:space="preserve"> </w:t>
      </w:r>
      <w:r w:rsidRPr="00FA5203">
        <w:rPr>
          <w:sz w:val="24"/>
        </w:rPr>
        <w:t>и</w:t>
      </w:r>
    </w:p>
    <w:p w14:paraId="4233BB05" w14:textId="77777777" w:rsidR="002C6E8D" w:rsidRPr="00FA5203" w:rsidRDefault="0069355F">
      <w:pPr>
        <w:pBdr>
          <w:top w:val="none" w:sz="4" w:space="0" w:color="000000"/>
          <w:left w:val="none" w:sz="4" w:space="0" w:color="000000"/>
          <w:bottom w:val="none" w:sz="4" w:space="0" w:color="000000"/>
          <w:right w:val="none" w:sz="4" w:space="0" w:color="000000"/>
        </w:pBdr>
        <w:spacing w:before="7" w:line="326" w:lineRule="atLeast"/>
        <w:rPr>
          <w:sz w:val="24"/>
          <w:szCs w:val="24"/>
        </w:rPr>
      </w:pPr>
      <w:r w:rsidRPr="00FA5203">
        <w:rPr>
          <w:spacing w:val="300"/>
          <w:sz w:val="24"/>
        </w:rPr>
        <w:t> </w:t>
      </w:r>
      <w:r w:rsidRPr="00FA5203">
        <w:rPr>
          <w:sz w:val="24"/>
        </w:rPr>
        <w:t>профилактика</w:t>
      </w:r>
      <w:r w:rsidRPr="00FA5203">
        <w:rPr>
          <w:spacing w:val="-4"/>
          <w:sz w:val="24"/>
        </w:rPr>
        <w:t xml:space="preserve"> </w:t>
      </w:r>
      <w:r w:rsidRPr="00FA5203">
        <w:rPr>
          <w:spacing w:val="-1"/>
          <w:sz w:val="24"/>
        </w:rPr>
        <w:t>неврозов»,</w:t>
      </w:r>
      <w:r w:rsidRPr="00FA5203">
        <w:rPr>
          <w:spacing w:val="3"/>
          <w:sz w:val="24"/>
        </w:rPr>
        <w:t xml:space="preserve"> </w:t>
      </w:r>
      <w:r w:rsidRPr="00FA5203">
        <w:rPr>
          <w:sz w:val="24"/>
        </w:rPr>
        <w:t>2012</w:t>
      </w:r>
    </w:p>
    <w:p w14:paraId="559A93D2" w14:textId="77777777" w:rsidR="002C6E8D" w:rsidRPr="00FA5203" w:rsidRDefault="0069355F">
      <w:pPr>
        <w:pBdr>
          <w:top w:val="none" w:sz="4" w:space="0" w:color="000000"/>
          <w:left w:val="none" w:sz="4" w:space="0" w:color="000000"/>
          <w:bottom w:val="none" w:sz="4" w:space="0" w:color="000000"/>
          <w:right w:val="none" w:sz="4" w:space="0" w:color="000000"/>
        </w:pBdr>
        <w:spacing w:before="7" w:line="326" w:lineRule="atLeast"/>
        <w:rPr>
          <w:sz w:val="24"/>
          <w:szCs w:val="24"/>
        </w:rPr>
      </w:pPr>
      <w:r w:rsidRPr="00FA5203">
        <w:rPr>
          <w:sz w:val="24"/>
        </w:rPr>
        <w:t>Кыласова</w:t>
      </w:r>
      <w:r w:rsidRPr="00FA5203">
        <w:rPr>
          <w:spacing w:val="-1"/>
          <w:sz w:val="24"/>
        </w:rPr>
        <w:t xml:space="preserve"> </w:t>
      </w:r>
      <w:r w:rsidRPr="00FA5203">
        <w:rPr>
          <w:sz w:val="24"/>
        </w:rPr>
        <w:t>Л.Е., Ротарь Н.В., Карцева</w:t>
      </w:r>
      <w:r w:rsidRPr="00FA5203">
        <w:rPr>
          <w:spacing w:val="-1"/>
          <w:sz w:val="24"/>
        </w:rPr>
        <w:t xml:space="preserve"> </w:t>
      </w:r>
      <w:r w:rsidRPr="00FA5203">
        <w:rPr>
          <w:sz w:val="24"/>
        </w:rPr>
        <w:t>Т.В., Фролова</w:t>
      </w:r>
      <w:r w:rsidRPr="00FA5203">
        <w:rPr>
          <w:spacing w:val="-2"/>
          <w:sz w:val="24"/>
        </w:rPr>
        <w:t xml:space="preserve"> </w:t>
      </w:r>
      <w:r w:rsidRPr="00FA5203">
        <w:rPr>
          <w:sz w:val="24"/>
        </w:rPr>
        <w:t>Н.Г.</w:t>
      </w:r>
      <w:r w:rsidRPr="00FA5203">
        <w:rPr>
          <w:spacing w:val="5"/>
          <w:sz w:val="24"/>
        </w:rPr>
        <w:t xml:space="preserve"> </w:t>
      </w:r>
      <w:r w:rsidRPr="00FA5203">
        <w:rPr>
          <w:sz w:val="24"/>
        </w:rPr>
        <w:t>«Родительские</w:t>
      </w:r>
      <w:r w:rsidRPr="00FA5203">
        <w:rPr>
          <w:spacing w:val="-1"/>
          <w:sz w:val="24"/>
        </w:rPr>
        <w:t xml:space="preserve"> </w:t>
      </w:r>
      <w:r w:rsidRPr="00FA5203">
        <w:rPr>
          <w:sz w:val="24"/>
        </w:rPr>
        <w:t>собрания», 2013</w:t>
      </w:r>
    </w:p>
    <w:p w14:paraId="2625B36F" w14:textId="77777777" w:rsidR="002C6E8D" w:rsidRPr="00FA5203" w:rsidRDefault="0069355F" w:rsidP="00E04FBF">
      <w:pPr>
        <w:pStyle w:val="ad"/>
        <w:numPr>
          <w:ilvl w:val="0"/>
          <w:numId w:val="78"/>
        </w:numPr>
        <w:pBdr>
          <w:top w:val="none" w:sz="4" w:space="0" w:color="000000"/>
          <w:left w:val="none" w:sz="4" w:space="0" w:color="000000"/>
          <w:bottom w:val="none" w:sz="4" w:space="0" w:color="000000"/>
          <w:right w:val="none" w:sz="4" w:space="0" w:color="000000"/>
        </w:pBdr>
        <w:spacing w:before="7" w:line="326" w:lineRule="atLeast"/>
        <w:rPr>
          <w:rFonts w:ascii="Calibri" w:eastAsia="Calibri" w:hAnsi="Calibri" w:cs="Calibri"/>
          <w:sz w:val="22"/>
          <w:szCs w:val="22"/>
        </w:rPr>
      </w:pPr>
      <w:r w:rsidRPr="00FA5203">
        <w:rPr>
          <w:sz w:val="24"/>
        </w:rPr>
        <w:t>Ненашева</w:t>
      </w:r>
      <w:r w:rsidRPr="00FA5203">
        <w:rPr>
          <w:spacing w:val="109"/>
          <w:sz w:val="24"/>
        </w:rPr>
        <w:t xml:space="preserve"> </w:t>
      </w:r>
      <w:r w:rsidRPr="00FA5203">
        <w:rPr>
          <w:sz w:val="24"/>
        </w:rPr>
        <w:t>А.В.,</w:t>
      </w:r>
      <w:r w:rsidRPr="00FA5203">
        <w:rPr>
          <w:spacing w:val="110"/>
          <w:sz w:val="24"/>
        </w:rPr>
        <w:t xml:space="preserve"> </w:t>
      </w:r>
      <w:r w:rsidRPr="00FA5203">
        <w:rPr>
          <w:spacing w:val="1"/>
          <w:sz w:val="24"/>
        </w:rPr>
        <w:t>Осинина</w:t>
      </w:r>
      <w:r w:rsidRPr="00FA5203">
        <w:rPr>
          <w:spacing w:val="108"/>
          <w:sz w:val="24"/>
        </w:rPr>
        <w:t xml:space="preserve"> </w:t>
      </w:r>
      <w:r w:rsidRPr="00FA5203">
        <w:rPr>
          <w:sz w:val="24"/>
        </w:rPr>
        <w:t>Г.Н.,</w:t>
      </w:r>
      <w:r w:rsidRPr="00FA5203">
        <w:rPr>
          <w:spacing w:val="110"/>
          <w:sz w:val="24"/>
        </w:rPr>
        <w:t xml:space="preserve"> </w:t>
      </w:r>
      <w:r w:rsidRPr="00FA5203">
        <w:rPr>
          <w:sz w:val="24"/>
        </w:rPr>
        <w:t>Тараканова</w:t>
      </w:r>
      <w:r w:rsidRPr="00FA5203">
        <w:rPr>
          <w:spacing w:val="111"/>
          <w:sz w:val="24"/>
        </w:rPr>
        <w:t xml:space="preserve"> </w:t>
      </w:r>
      <w:r w:rsidRPr="00FA5203">
        <w:rPr>
          <w:sz w:val="24"/>
        </w:rPr>
        <w:t>И.Н.</w:t>
      </w:r>
      <w:r w:rsidRPr="00FA5203">
        <w:rPr>
          <w:spacing w:val="115"/>
          <w:sz w:val="24"/>
        </w:rPr>
        <w:t xml:space="preserve"> </w:t>
      </w:r>
      <w:r w:rsidRPr="00FA5203">
        <w:rPr>
          <w:sz w:val="24"/>
        </w:rPr>
        <w:t>«Коммуникативная</w:t>
      </w:r>
      <w:r w:rsidRPr="00FA5203">
        <w:rPr>
          <w:spacing w:val="111"/>
          <w:sz w:val="24"/>
        </w:rPr>
        <w:t xml:space="preserve"> </w:t>
      </w:r>
      <w:r w:rsidRPr="00FA5203">
        <w:rPr>
          <w:sz w:val="24"/>
        </w:rPr>
        <w:t>компетентность</w:t>
      </w:r>
    </w:p>
    <w:p w14:paraId="0F61827E" w14:textId="77777777" w:rsidR="002C6E8D" w:rsidRPr="00FA5203" w:rsidRDefault="0069355F">
      <w:pPr>
        <w:pBdr>
          <w:top w:val="none" w:sz="4" w:space="0" w:color="000000"/>
          <w:left w:val="none" w:sz="4" w:space="0" w:color="000000"/>
          <w:bottom w:val="none" w:sz="4" w:space="0" w:color="000000"/>
          <w:right w:val="none" w:sz="4" w:space="0" w:color="000000"/>
        </w:pBdr>
        <w:spacing w:before="8" w:line="326" w:lineRule="atLeast"/>
        <w:rPr>
          <w:spacing w:val="1"/>
          <w:sz w:val="24"/>
          <w:szCs w:val="24"/>
        </w:rPr>
      </w:pPr>
      <w:r w:rsidRPr="00FA5203">
        <w:rPr>
          <w:spacing w:val="300"/>
          <w:sz w:val="24"/>
        </w:rPr>
        <w:t> </w:t>
      </w:r>
      <w:r w:rsidRPr="00FA5203">
        <w:rPr>
          <w:sz w:val="24"/>
        </w:rPr>
        <w:t>педагога</w:t>
      </w:r>
      <w:r w:rsidRPr="00FA5203">
        <w:rPr>
          <w:spacing w:val="-1"/>
          <w:sz w:val="24"/>
        </w:rPr>
        <w:t xml:space="preserve"> ДОУ</w:t>
      </w:r>
      <w:r w:rsidRPr="00FA5203">
        <w:rPr>
          <w:spacing w:val="1"/>
          <w:sz w:val="24"/>
        </w:rPr>
        <w:t xml:space="preserve"> </w:t>
      </w:r>
      <w:r w:rsidRPr="00FA5203">
        <w:rPr>
          <w:sz w:val="24"/>
        </w:rPr>
        <w:t>(семинары</w:t>
      </w:r>
      <w:r w:rsidRPr="00FA5203">
        <w:rPr>
          <w:spacing w:val="-1"/>
          <w:sz w:val="24"/>
        </w:rPr>
        <w:t>-</w:t>
      </w:r>
      <w:r w:rsidRPr="00FA5203">
        <w:rPr>
          <w:sz w:val="24"/>
        </w:rPr>
        <w:t xml:space="preserve">практикумы, тренинги, рекомендации)», </w:t>
      </w:r>
      <w:r w:rsidRPr="00FA5203">
        <w:rPr>
          <w:spacing w:val="1"/>
          <w:sz w:val="24"/>
        </w:rPr>
        <w:t>2013</w:t>
      </w:r>
    </w:p>
    <w:p w14:paraId="2AD7D518" w14:textId="77777777" w:rsidR="002C6E8D" w:rsidRPr="00FA5203"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sz w:val="24"/>
          <w:szCs w:val="24"/>
        </w:rPr>
      </w:pPr>
      <w:r w:rsidRPr="00FA5203">
        <w:rPr>
          <w:sz w:val="24"/>
        </w:rPr>
        <w:t>Орлова</w:t>
      </w:r>
      <w:r w:rsidRPr="00FA5203">
        <w:rPr>
          <w:spacing w:val="-2"/>
          <w:sz w:val="24"/>
        </w:rPr>
        <w:t xml:space="preserve"> </w:t>
      </w:r>
      <w:r w:rsidRPr="00FA5203">
        <w:rPr>
          <w:sz w:val="24"/>
        </w:rPr>
        <w:t>И.В.</w:t>
      </w:r>
      <w:r w:rsidRPr="00FA5203">
        <w:rPr>
          <w:spacing w:val="5"/>
          <w:sz w:val="24"/>
        </w:rPr>
        <w:t xml:space="preserve"> </w:t>
      </w:r>
      <w:r w:rsidRPr="00FA5203">
        <w:rPr>
          <w:sz w:val="24"/>
        </w:rPr>
        <w:t>«Тренинг профессионального самопознания», 2006</w:t>
      </w:r>
    </w:p>
    <w:p w14:paraId="3516D1D6" w14:textId="77777777" w:rsidR="002C6E8D" w:rsidRPr="00FA5203"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sz w:val="24"/>
          <w:szCs w:val="24"/>
        </w:rPr>
      </w:pPr>
      <w:r w:rsidRPr="00FA5203">
        <w:rPr>
          <w:sz w:val="24"/>
        </w:rPr>
        <w:t>Рогалева</w:t>
      </w:r>
      <w:r w:rsidRPr="00FA5203">
        <w:rPr>
          <w:spacing w:val="-1"/>
          <w:sz w:val="24"/>
        </w:rPr>
        <w:t xml:space="preserve"> </w:t>
      </w:r>
      <w:r w:rsidRPr="00FA5203">
        <w:rPr>
          <w:sz w:val="24"/>
        </w:rPr>
        <w:t>Н.А.</w:t>
      </w:r>
      <w:r w:rsidRPr="00FA5203">
        <w:rPr>
          <w:spacing w:val="5"/>
          <w:sz w:val="24"/>
        </w:rPr>
        <w:t xml:space="preserve"> </w:t>
      </w:r>
      <w:r w:rsidRPr="00FA5203">
        <w:rPr>
          <w:sz w:val="24"/>
        </w:rPr>
        <w:t>«Психологический</w:t>
      </w:r>
      <w:r w:rsidRPr="00FA5203">
        <w:rPr>
          <w:spacing w:val="1"/>
          <w:sz w:val="24"/>
        </w:rPr>
        <w:t xml:space="preserve"> </w:t>
      </w:r>
      <w:r w:rsidRPr="00FA5203">
        <w:rPr>
          <w:spacing w:val="-1"/>
          <w:sz w:val="24"/>
        </w:rPr>
        <w:t>клуб</w:t>
      </w:r>
      <w:r w:rsidRPr="00FA5203">
        <w:rPr>
          <w:spacing w:val="1"/>
          <w:sz w:val="24"/>
        </w:rPr>
        <w:t xml:space="preserve"> </w:t>
      </w:r>
      <w:r w:rsidRPr="00FA5203">
        <w:rPr>
          <w:sz w:val="24"/>
        </w:rPr>
        <w:t>для родителей</w:t>
      </w:r>
      <w:r w:rsidRPr="00FA5203">
        <w:rPr>
          <w:spacing w:val="1"/>
          <w:sz w:val="24"/>
        </w:rPr>
        <w:t xml:space="preserve"> </w:t>
      </w:r>
      <w:r w:rsidRPr="00FA5203">
        <w:rPr>
          <w:sz w:val="24"/>
        </w:rPr>
        <w:t>в детском</w:t>
      </w:r>
      <w:r w:rsidRPr="00FA5203">
        <w:rPr>
          <w:spacing w:val="-1"/>
          <w:sz w:val="24"/>
        </w:rPr>
        <w:t xml:space="preserve"> саду»,</w:t>
      </w:r>
      <w:r w:rsidRPr="00FA5203">
        <w:rPr>
          <w:spacing w:val="5"/>
          <w:sz w:val="24"/>
        </w:rPr>
        <w:t xml:space="preserve"> </w:t>
      </w:r>
      <w:r w:rsidRPr="00FA5203">
        <w:rPr>
          <w:sz w:val="24"/>
        </w:rPr>
        <w:t>2010</w:t>
      </w:r>
    </w:p>
    <w:p w14:paraId="477CC998" w14:textId="77777777" w:rsidR="002C6E8D" w:rsidRPr="00FA5203"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8" w:line="326" w:lineRule="atLeast"/>
        <w:rPr>
          <w:rFonts w:ascii="Calibri" w:eastAsia="Calibri" w:hAnsi="Calibri" w:cs="Calibri"/>
          <w:sz w:val="22"/>
          <w:szCs w:val="22"/>
        </w:rPr>
      </w:pPr>
      <w:r w:rsidRPr="00FA5203">
        <w:rPr>
          <w:sz w:val="24"/>
        </w:rPr>
        <w:t>Суркова</w:t>
      </w:r>
      <w:r w:rsidRPr="00FA5203">
        <w:rPr>
          <w:spacing w:val="-1"/>
          <w:sz w:val="24"/>
        </w:rPr>
        <w:t xml:space="preserve"> </w:t>
      </w:r>
      <w:r w:rsidRPr="00FA5203">
        <w:rPr>
          <w:sz w:val="24"/>
        </w:rPr>
        <w:t>Л.</w:t>
      </w:r>
      <w:r w:rsidRPr="00FA5203">
        <w:rPr>
          <w:spacing w:val="5"/>
          <w:sz w:val="24"/>
        </w:rPr>
        <w:t xml:space="preserve"> </w:t>
      </w:r>
      <w:r w:rsidRPr="00FA5203">
        <w:rPr>
          <w:spacing w:val="-1"/>
          <w:sz w:val="24"/>
        </w:rPr>
        <w:t>«Ребенок</w:t>
      </w:r>
      <w:r w:rsidRPr="00FA5203">
        <w:rPr>
          <w:spacing w:val="1"/>
          <w:sz w:val="24"/>
        </w:rPr>
        <w:t xml:space="preserve"> </w:t>
      </w:r>
      <w:r w:rsidRPr="00FA5203">
        <w:rPr>
          <w:sz w:val="24"/>
        </w:rPr>
        <w:t>от 3 до 7 лет. Интенсивное</w:t>
      </w:r>
      <w:r w:rsidRPr="00FA5203">
        <w:rPr>
          <w:spacing w:val="-1"/>
          <w:sz w:val="24"/>
        </w:rPr>
        <w:t xml:space="preserve"> </w:t>
      </w:r>
      <w:r w:rsidRPr="00FA5203">
        <w:rPr>
          <w:sz w:val="24"/>
        </w:rPr>
        <w:t>воспитание», 2015</w:t>
      </w:r>
    </w:p>
    <w:p w14:paraId="194EB7AB" w14:textId="77777777" w:rsidR="002C6E8D" w:rsidRPr="00FA5203"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6" w:line="330" w:lineRule="atLeast"/>
      </w:pPr>
      <w:r w:rsidRPr="00FA5203">
        <w:rPr>
          <w:sz w:val="24"/>
        </w:rPr>
        <w:t>Фесенко Ю.А.</w:t>
      </w:r>
      <w:r w:rsidRPr="00FA5203">
        <w:rPr>
          <w:spacing w:val="5"/>
          <w:sz w:val="24"/>
        </w:rPr>
        <w:t xml:space="preserve"> </w:t>
      </w:r>
      <w:r w:rsidRPr="00FA5203">
        <w:rPr>
          <w:spacing w:val="-2"/>
          <w:sz w:val="24"/>
        </w:rPr>
        <w:t>«Если</w:t>
      </w:r>
      <w:r w:rsidRPr="00FA5203">
        <w:rPr>
          <w:spacing w:val="5"/>
          <w:sz w:val="24"/>
        </w:rPr>
        <w:t xml:space="preserve"> </w:t>
      </w:r>
      <w:r w:rsidRPr="00FA5203">
        <w:rPr>
          <w:sz w:val="24"/>
        </w:rPr>
        <w:t>у</w:t>
      </w:r>
      <w:r w:rsidRPr="00FA5203">
        <w:rPr>
          <w:spacing w:val="-3"/>
          <w:sz w:val="24"/>
        </w:rPr>
        <w:t xml:space="preserve"> </w:t>
      </w:r>
      <w:r w:rsidRPr="00FA5203">
        <w:rPr>
          <w:sz w:val="24"/>
        </w:rPr>
        <w:t>ребенка</w:t>
      </w:r>
      <w:r w:rsidRPr="00FA5203">
        <w:rPr>
          <w:spacing w:val="-1"/>
          <w:sz w:val="24"/>
        </w:rPr>
        <w:t xml:space="preserve"> </w:t>
      </w:r>
      <w:r w:rsidRPr="00FA5203">
        <w:rPr>
          <w:sz w:val="24"/>
        </w:rPr>
        <w:t>энурез</w:t>
      </w:r>
      <w:r w:rsidRPr="00FA5203">
        <w:rPr>
          <w:spacing w:val="1"/>
          <w:sz w:val="24"/>
        </w:rPr>
        <w:t xml:space="preserve"> </w:t>
      </w:r>
      <w:r w:rsidRPr="00FA5203">
        <w:rPr>
          <w:sz w:val="24"/>
        </w:rPr>
        <w:t>(советы</w:t>
      </w:r>
      <w:r w:rsidRPr="00FA5203">
        <w:rPr>
          <w:spacing w:val="2"/>
          <w:sz w:val="24"/>
        </w:rPr>
        <w:t xml:space="preserve"> </w:t>
      </w:r>
      <w:r w:rsidRPr="00FA5203">
        <w:rPr>
          <w:sz w:val="24"/>
        </w:rPr>
        <w:t>специалистов для родителей)», 2011</w:t>
      </w:r>
    </w:p>
    <w:p w14:paraId="7BE8E0BA" w14:textId="77777777" w:rsidR="002C6E8D" w:rsidRPr="00FA5203" w:rsidRDefault="0069355F" w:rsidP="00E04FBF">
      <w:pPr>
        <w:pStyle w:val="ad"/>
        <w:numPr>
          <w:ilvl w:val="0"/>
          <w:numId w:val="79"/>
        </w:numPr>
        <w:pBdr>
          <w:top w:val="none" w:sz="4" w:space="0" w:color="000000"/>
          <w:left w:val="none" w:sz="4" w:space="0" w:color="000000"/>
          <w:bottom w:val="none" w:sz="4" w:space="0" w:color="000000"/>
          <w:right w:val="none" w:sz="4" w:space="0" w:color="000000"/>
        </w:pBdr>
        <w:spacing w:before="6" w:line="330" w:lineRule="atLeast"/>
      </w:pPr>
      <w:r w:rsidRPr="00FA5203">
        <w:rPr>
          <w:sz w:val="24"/>
        </w:rPr>
        <w:t>Цветкова</w:t>
      </w:r>
      <w:r w:rsidRPr="00FA5203">
        <w:rPr>
          <w:spacing w:val="99"/>
          <w:sz w:val="24"/>
        </w:rPr>
        <w:t xml:space="preserve"> </w:t>
      </w:r>
      <w:r w:rsidRPr="00FA5203">
        <w:rPr>
          <w:sz w:val="24"/>
        </w:rPr>
        <w:t>С.Л.</w:t>
      </w:r>
      <w:r w:rsidRPr="00FA5203">
        <w:rPr>
          <w:spacing w:val="106"/>
          <w:sz w:val="24"/>
        </w:rPr>
        <w:t xml:space="preserve"> </w:t>
      </w:r>
      <w:r w:rsidRPr="00FA5203">
        <w:rPr>
          <w:spacing w:val="-1"/>
          <w:sz w:val="24"/>
        </w:rPr>
        <w:t>«Умные</w:t>
      </w:r>
      <w:r w:rsidRPr="00FA5203">
        <w:rPr>
          <w:spacing w:val="100"/>
          <w:sz w:val="24"/>
        </w:rPr>
        <w:t xml:space="preserve"> </w:t>
      </w:r>
      <w:r w:rsidRPr="00FA5203">
        <w:rPr>
          <w:sz w:val="24"/>
        </w:rPr>
        <w:t>игры</w:t>
      </w:r>
      <w:r w:rsidRPr="00FA5203">
        <w:rPr>
          <w:spacing w:val="100"/>
          <w:sz w:val="24"/>
        </w:rPr>
        <w:t xml:space="preserve"> </w:t>
      </w:r>
      <w:r w:rsidRPr="00FA5203">
        <w:rPr>
          <w:sz w:val="24"/>
        </w:rPr>
        <w:t>для</w:t>
      </w:r>
      <w:r w:rsidRPr="00FA5203">
        <w:rPr>
          <w:spacing w:val="101"/>
          <w:sz w:val="24"/>
        </w:rPr>
        <w:t xml:space="preserve"> </w:t>
      </w:r>
      <w:r w:rsidRPr="00FA5203">
        <w:rPr>
          <w:sz w:val="24"/>
        </w:rPr>
        <w:t>родителей</w:t>
      </w:r>
      <w:r w:rsidRPr="00FA5203">
        <w:rPr>
          <w:spacing w:val="101"/>
          <w:sz w:val="24"/>
        </w:rPr>
        <w:t xml:space="preserve"> </w:t>
      </w:r>
      <w:r w:rsidRPr="00FA5203">
        <w:rPr>
          <w:sz w:val="24"/>
        </w:rPr>
        <w:t>(тренинговые</w:t>
      </w:r>
      <w:r w:rsidRPr="00FA5203">
        <w:rPr>
          <w:spacing w:val="100"/>
          <w:sz w:val="24"/>
        </w:rPr>
        <w:t xml:space="preserve"> </w:t>
      </w:r>
      <w:r w:rsidRPr="00FA5203">
        <w:rPr>
          <w:sz w:val="24"/>
        </w:rPr>
        <w:t>игры</w:t>
      </w:r>
      <w:r w:rsidRPr="00FA5203">
        <w:rPr>
          <w:spacing w:val="100"/>
          <w:sz w:val="24"/>
        </w:rPr>
        <w:t xml:space="preserve"> </w:t>
      </w:r>
      <w:r w:rsidRPr="00FA5203">
        <w:rPr>
          <w:sz w:val="24"/>
        </w:rPr>
        <w:t>и</w:t>
      </w:r>
      <w:r w:rsidRPr="00FA5203">
        <w:rPr>
          <w:spacing w:val="104"/>
          <w:sz w:val="24"/>
        </w:rPr>
        <w:t xml:space="preserve"> </w:t>
      </w:r>
      <w:r w:rsidRPr="00FA5203">
        <w:rPr>
          <w:sz w:val="24"/>
        </w:rPr>
        <w:t>упражнения</w:t>
      </w:r>
      <w:r w:rsidRPr="00FA5203">
        <w:rPr>
          <w:spacing w:val="101"/>
          <w:sz w:val="24"/>
        </w:rPr>
        <w:t xml:space="preserve"> </w:t>
      </w:r>
      <w:r w:rsidRPr="00FA5203">
        <w:rPr>
          <w:sz w:val="24"/>
        </w:rPr>
        <w:t>для</w:t>
      </w:r>
    </w:p>
    <w:p w14:paraId="300235F5" w14:textId="77777777" w:rsidR="002C6E8D" w:rsidRPr="00FA5203" w:rsidRDefault="0069355F">
      <w:pPr>
        <w:pBdr>
          <w:top w:val="none" w:sz="4" w:space="0" w:color="000000"/>
          <w:left w:val="none" w:sz="4" w:space="0" w:color="000000"/>
          <w:bottom w:val="none" w:sz="4" w:space="0" w:color="000000"/>
          <w:right w:val="none" w:sz="4" w:space="0" w:color="000000"/>
        </w:pBdr>
        <w:spacing w:before="6" w:line="330" w:lineRule="atLeast"/>
      </w:pPr>
      <w:r w:rsidRPr="00FA5203">
        <w:rPr>
          <w:spacing w:val="300"/>
          <w:sz w:val="24"/>
        </w:rPr>
        <w:t> </w:t>
      </w:r>
      <w:r w:rsidRPr="00FA5203">
        <w:rPr>
          <w:sz w:val="24"/>
        </w:rPr>
        <w:t>родительских</w:t>
      </w:r>
      <w:r w:rsidRPr="00FA5203">
        <w:rPr>
          <w:spacing w:val="2"/>
          <w:sz w:val="24"/>
        </w:rPr>
        <w:t xml:space="preserve"> </w:t>
      </w:r>
      <w:r w:rsidRPr="00FA5203">
        <w:rPr>
          <w:spacing w:val="-1"/>
          <w:sz w:val="24"/>
        </w:rPr>
        <w:t>собраний)»,</w:t>
      </w:r>
      <w:r w:rsidRPr="00FA5203">
        <w:rPr>
          <w:spacing w:val="1"/>
          <w:sz w:val="24"/>
        </w:rPr>
        <w:t xml:space="preserve"> </w:t>
      </w:r>
      <w:r w:rsidRPr="00FA5203">
        <w:rPr>
          <w:sz w:val="24"/>
        </w:rPr>
        <w:t>2018</w:t>
      </w:r>
    </w:p>
    <w:p w14:paraId="5FDCD18B" w14:textId="77777777" w:rsidR="002C6E8D" w:rsidRPr="00FA5203"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30" w:line="303" w:lineRule="atLeast"/>
      </w:pPr>
      <w:r w:rsidRPr="00FA5203">
        <w:rPr>
          <w:sz w:val="24"/>
        </w:rPr>
        <w:t>Чижова</w:t>
      </w:r>
      <w:r w:rsidRPr="00FA5203">
        <w:rPr>
          <w:spacing w:val="-2"/>
          <w:sz w:val="24"/>
        </w:rPr>
        <w:t xml:space="preserve"> </w:t>
      </w:r>
      <w:r w:rsidRPr="00FA5203">
        <w:rPr>
          <w:sz w:val="24"/>
        </w:rPr>
        <w:t>С.Ю., Калинина</w:t>
      </w:r>
      <w:r w:rsidRPr="00FA5203">
        <w:rPr>
          <w:spacing w:val="-1"/>
          <w:sz w:val="24"/>
        </w:rPr>
        <w:t xml:space="preserve"> О.В.</w:t>
      </w:r>
      <w:r w:rsidRPr="00FA5203">
        <w:rPr>
          <w:spacing w:val="5"/>
          <w:sz w:val="24"/>
        </w:rPr>
        <w:t xml:space="preserve"> </w:t>
      </w:r>
      <w:r w:rsidRPr="00FA5203">
        <w:rPr>
          <w:spacing w:val="-1"/>
          <w:sz w:val="24"/>
        </w:rPr>
        <w:t>«Детская</w:t>
      </w:r>
      <w:r w:rsidRPr="00FA5203">
        <w:rPr>
          <w:spacing w:val="1"/>
          <w:sz w:val="24"/>
        </w:rPr>
        <w:t xml:space="preserve"> </w:t>
      </w:r>
      <w:r w:rsidRPr="00FA5203">
        <w:rPr>
          <w:sz w:val="24"/>
        </w:rPr>
        <w:t>агрессивность», 2001</w:t>
      </w:r>
    </w:p>
    <w:p w14:paraId="355F9DA9" w14:textId="77777777" w:rsidR="002C6E8D" w:rsidRPr="00FA5203"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2" w:line="334" w:lineRule="atLeast"/>
      </w:pPr>
      <w:r w:rsidRPr="00FA5203">
        <w:rPr>
          <w:sz w:val="24"/>
        </w:rPr>
        <w:t>Шепелева</w:t>
      </w:r>
      <w:r w:rsidRPr="00FA5203">
        <w:rPr>
          <w:spacing w:val="-1"/>
          <w:sz w:val="24"/>
        </w:rPr>
        <w:t xml:space="preserve"> </w:t>
      </w:r>
      <w:r w:rsidRPr="00FA5203">
        <w:rPr>
          <w:sz w:val="24"/>
        </w:rPr>
        <w:t>Л.Н.</w:t>
      </w:r>
      <w:r w:rsidRPr="00FA5203">
        <w:rPr>
          <w:spacing w:val="5"/>
          <w:sz w:val="24"/>
        </w:rPr>
        <w:t xml:space="preserve"> </w:t>
      </w:r>
      <w:r w:rsidRPr="00FA5203">
        <w:rPr>
          <w:spacing w:val="-1"/>
          <w:sz w:val="24"/>
        </w:rPr>
        <w:t>«Программы</w:t>
      </w:r>
      <w:r w:rsidRPr="00FA5203">
        <w:rPr>
          <w:spacing w:val="2"/>
          <w:sz w:val="24"/>
        </w:rPr>
        <w:t xml:space="preserve"> </w:t>
      </w:r>
      <w:r w:rsidRPr="00FA5203">
        <w:rPr>
          <w:sz w:val="24"/>
        </w:rPr>
        <w:t>социально</w:t>
      </w:r>
      <w:r w:rsidRPr="00FA5203">
        <w:rPr>
          <w:spacing w:val="-1"/>
          <w:sz w:val="24"/>
        </w:rPr>
        <w:t>-</w:t>
      </w:r>
      <w:r w:rsidRPr="00FA5203">
        <w:rPr>
          <w:sz w:val="24"/>
        </w:rPr>
        <w:t>психологических тренингов»,</w:t>
      </w:r>
      <w:r w:rsidRPr="00FA5203">
        <w:rPr>
          <w:spacing w:val="2"/>
          <w:sz w:val="24"/>
        </w:rPr>
        <w:t xml:space="preserve"> </w:t>
      </w:r>
      <w:r w:rsidRPr="00FA5203">
        <w:rPr>
          <w:sz w:val="24"/>
        </w:rPr>
        <w:t>2007</w:t>
      </w:r>
    </w:p>
    <w:p w14:paraId="30301FE8" w14:textId="77777777" w:rsidR="002C6E8D" w:rsidRPr="00FA5203" w:rsidRDefault="0069355F" w:rsidP="00E04FBF">
      <w:pPr>
        <w:pStyle w:val="ad"/>
        <w:numPr>
          <w:ilvl w:val="0"/>
          <w:numId w:val="80"/>
        </w:numPr>
        <w:pBdr>
          <w:top w:val="none" w:sz="4" w:space="0" w:color="000000"/>
          <w:left w:val="none" w:sz="4" w:space="0" w:color="000000"/>
          <w:bottom w:val="none" w:sz="4" w:space="0" w:color="000000"/>
          <w:right w:val="none" w:sz="4" w:space="0" w:color="000000"/>
        </w:pBdr>
        <w:spacing w:before="2" w:line="334" w:lineRule="atLeast"/>
      </w:pPr>
      <w:r w:rsidRPr="00FA5203">
        <w:rPr>
          <w:sz w:val="24"/>
        </w:rPr>
        <w:t>Шубенкова</w:t>
      </w:r>
      <w:r w:rsidRPr="00FA5203">
        <w:rPr>
          <w:spacing w:val="-1"/>
          <w:sz w:val="24"/>
        </w:rPr>
        <w:t xml:space="preserve"> </w:t>
      </w:r>
      <w:r w:rsidRPr="00FA5203">
        <w:rPr>
          <w:sz w:val="24"/>
        </w:rPr>
        <w:t>О.</w:t>
      </w:r>
      <w:r w:rsidRPr="00FA5203">
        <w:rPr>
          <w:spacing w:val="4"/>
          <w:sz w:val="24"/>
        </w:rPr>
        <w:t xml:space="preserve"> </w:t>
      </w:r>
      <w:r w:rsidRPr="00FA5203">
        <w:rPr>
          <w:sz w:val="24"/>
        </w:rPr>
        <w:t>«Психосоматика</w:t>
      </w:r>
      <w:r w:rsidRPr="00FA5203">
        <w:rPr>
          <w:spacing w:val="1"/>
          <w:sz w:val="24"/>
        </w:rPr>
        <w:t xml:space="preserve"> </w:t>
      </w:r>
      <w:r w:rsidRPr="00FA5203">
        <w:rPr>
          <w:sz w:val="24"/>
        </w:rPr>
        <w:t>у</w:t>
      </w:r>
      <w:r w:rsidRPr="00FA5203">
        <w:rPr>
          <w:spacing w:val="-5"/>
          <w:sz w:val="24"/>
        </w:rPr>
        <w:t xml:space="preserve"> </w:t>
      </w:r>
      <w:r w:rsidRPr="00FA5203">
        <w:rPr>
          <w:sz w:val="24"/>
        </w:rPr>
        <w:t>детей. 9 шагов к здоровью», 2022</w:t>
      </w:r>
    </w:p>
    <w:p w14:paraId="4144D402" w14:textId="77777777" w:rsidR="002C6E8D" w:rsidRPr="00FA5203" w:rsidRDefault="0069355F">
      <w:pPr>
        <w:pBdr>
          <w:top w:val="none" w:sz="4" w:space="0" w:color="000000"/>
          <w:left w:val="none" w:sz="4" w:space="0" w:color="000000"/>
          <w:bottom w:val="none" w:sz="4" w:space="0" w:color="000000"/>
          <w:right w:val="none" w:sz="4" w:space="0" w:color="000000"/>
        </w:pBdr>
        <w:spacing w:before="311" w:line="328" w:lineRule="atLeast"/>
        <w:ind w:right="-1" w:firstLine="2535"/>
        <w:rPr>
          <w:b/>
          <w:bCs/>
          <w:sz w:val="24"/>
          <w:szCs w:val="24"/>
        </w:rPr>
      </w:pPr>
      <w:r w:rsidRPr="00FA5203">
        <w:rPr>
          <w:b/>
          <w:sz w:val="24"/>
        </w:rPr>
        <w:t>Диагностика</w:t>
      </w:r>
      <w:r w:rsidRPr="00FA5203">
        <w:rPr>
          <w:b/>
          <w:spacing w:val="-2"/>
          <w:sz w:val="24"/>
        </w:rPr>
        <w:t xml:space="preserve"> </w:t>
      </w:r>
      <w:r w:rsidRPr="00FA5203">
        <w:rPr>
          <w:b/>
          <w:sz w:val="24"/>
        </w:rPr>
        <w:t>педагогического персонала</w:t>
      </w:r>
    </w:p>
    <w:p w14:paraId="08862A92" w14:textId="77777777" w:rsidR="002C6E8D" w:rsidRPr="00FA5203"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11" w:line="328" w:lineRule="atLeast"/>
        <w:ind w:right="-1"/>
        <w:rPr>
          <w:b/>
          <w:bCs/>
          <w:i/>
          <w:sz w:val="24"/>
          <w:szCs w:val="24"/>
        </w:rPr>
      </w:pPr>
      <w:r w:rsidRPr="00FA5203">
        <w:rPr>
          <w:sz w:val="24"/>
        </w:rPr>
        <w:t>Ассингер А.</w:t>
      </w:r>
      <w:r w:rsidRPr="00FA5203">
        <w:rPr>
          <w:spacing w:val="4"/>
          <w:sz w:val="24"/>
        </w:rPr>
        <w:t xml:space="preserve"> </w:t>
      </w:r>
      <w:r w:rsidRPr="00FA5203">
        <w:rPr>
          <w:sz w:val="24"/>
        </w:rPr>
        <w:t>«Методика</w:t>
      </w:r>
      <w:r w:rsidRPr="00FA5203">
        <w:rPr>
          <w:spacing w:val="-1"/>
          <w:sz w:val="24"/>
        </w:rPr>
        <w:t xml:space="preserve"> </w:t>
      </w:r>
      <w:r w:rsidRPr="00FA5203">
        <w:rPr>
          <w:sz w:val="24"/>
        </w:rPr>
        <w:t>диагностики</w:t>
      </w:r>
      <w:r w:rsidRPr="00FA5203">
        <w:rPr>
          <w:spacing w:val="1"/>
          <w:sz w:val="24"/>
        </w:rPr>
        <w:t xml:space="preserve"> </w:t>
      </w:r>
      <w:r w:rsidRPr="00FA5203">
        <w:rPr>
          <w:sz w:val="24"/>
        </w:rPr>
        <w:t>агрессивности»</w:t>
      </w:r>
    </w:p>
    <w:p w14:paraId="1E1BCE5A" w14:textId="77777777" w:rsidR="002C6E8D" w:rsidRPr="00FA5203"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2" w:line="303" w:lineRule="atLeast"/>
      </w:pPr>
      <w:r w:rsidRPr="00FA5203">
        <w:rPr>
          <w:sz w:val="24"/>
        </w:rPr>
        <w:t xml:space="preserve">Бойко </w:t>
      </w:r>
      <w:r w:rsidRPr="00FA5203">
        <w:rPr>
          <w:spacing w:val="-1"/>
          <w:sz w:val="24"/>
        </w:rPr>
        <w:t>В.В.</w:t>
      </w:r>
      <w:r w:rsidRPr="00FA5203">
        <w:rPr>
          <w:spacing w:val="6"/>
          <w:sz w:val="24"/>
        </w:rPr>
        <w:t xml:space="preserve"> </w:t>
      </w:r>
      <w:r w:rsidRPr="00FA5203">
        <w:rPr>
          <w:sz w:val="24"/>
        </w:rPr>
        <w:t>«Методика</w:t>
      </w:r>
      <w:r w:rsidRPr="00FA5203">
        <w:rPr>
          <w:spacing w:val="-1"/>
          <w:sz w:val="24"/>
        </w:rPr>
        <w:t xml:space="preserve"> </w:t>
      </w:r>
      <w:r w:rsidRPr="00FA5203">
        <w:rPr>
          <w:sz w:val="24"/>
        </w:rPr>
        <w:t>диагностики</w:t>
      </w:r>
      <w:r w:rsidRPr="00FA5203">
        <w:rPr>
          <w:spacing w:val="3"/>
          <w:sz w:val="24"/>
        </w:rPr>
        <w:t xml:space="preserve"> </w:t>
      </w:r>
      <w:r w:rsidRPr="00FA5203">
        <w:rPr>
          <w:spacing w:val="-1"/>
          <w:sz w:val="24"/>
        </w:rPr>
        <w:t>уровня</w:t>
      </w:r>
      <w:r w:rsidRPr="00FA5203">
        <w:rPr>
          <w:spacing w:val="1"/>
          <w:sz w:val="24"/>
        </w:rPr>
        <w:t xml:space="preserve"> </w:t>
      </w:r>
      <w:r w:rsidRPr="00FA5203">
        <w:rPr>
          <w:sz w:val="24"/>
        </w:rPr>
        <w:t>эмоционального выгорания»</w:t>
      </w:r>
    </w:p>
    <w:p w14:paraId="2BC805B9" w14:textId="77777777" w:rsidR="002C6E8D" w:rsidRPr="00FA5203" w:rsidRDefault="0069355F" w:rsidP="00E04FBF">
      <w:pPr>
        <w:pStyle w:val="ad"/>
        <w:numPr>
          <w:ilvl w:val="0"/>
          <w:numId w:val="81"/>
        </w:numPr>
        <w:pBdr>
          <w:top w:val="none" w:sz="4" w:space="0" w:color="000000"/>
          <w:left w:val="none" w:sz="4" w:space="0" w:color="000000"/>
          <w:bottom w:val="none" w:sz="4" w:space="0" w:color="000000"/>
          <w:right w:val="none" w:sz="4" w:space="0" w:color="000000"/>
        </w:pBdr>
        <w:spacing w:before="30" w:line="303" w:lineRule="atLeast"/>
      </w:pPr>
      <w:r w:rsidRPr="00FA5203">
        <w:rPr>
          <w:sz w:val="24"/>
        </w:rPr>
        <w:t>Захарова</w:t>
      </w:r>
      <w:r w:rsidRPr="00FA5203">
        <w:rPr>
          <w:spacing w:val="78"/>
          <w:sz w:val="24"/>
        </w:rPr>
        <w:t xml:space="preserve"> </w:t>
      </w:r>
      <w:r w:rsidRPr="00FA5203">
        <w:rPr>
          <w:sz w:val="24"/>
        </w:rPr>
        <w:t>В.П.,</w:t>
      </w:r>
      <w:r w:rsidRPr="00FA5203">
        <w:rPr>
          <w:spacing w:val="79"/>
          <w:sz w:val="24"/>
        </w:rPr>
        <w:t xml:space="preserve"> </w:t>
      </w:r>
      <w:r w:rsidRPr="00FA5203">
        <w:rPr>
          <w:sz w:val="24"/>
        </w:rPr>
        <w:t>Журавлёва</w:t>
      </w:r>
      <w:r w:rsidRPr="00FA5203">
        <w:rPr>
          <w:spacing w:val="77"/>
          <w:sz w:val="24"/>
        </w:rPr>
        <w:t xml:space="preserve"> </w:t>
      </w:r>
      <w:r w:rsidRPr="00FA5203">
        <w:rPr>
          <w:sz w:val="24"/>
        </w:rPr>
        <w:t>А.Л.</w:t>
      </w:r>
      <w:r w:rsidRPr="00FA5203">
        <w:rPr>
          <w:spacing w:val="84"/>
          <w:sz w:val="24"/>
        </w:rPr>
        <w:t xml:space="preserve"> </w:t>
      </w:r>
      <w:r w:rsidRPr="00FA5203">
        <w:rPr>
          <w:sz w:val="24"/>
        </w:rPr>
        <w:t>«Методика</w:t>
      </w:r>
      <w:r w:rsidRPr="00FA5203">
        <w:rPr>
          <w:spacing w:val="78"/>
          <w:sz w:val="24"/>
        </w:rPr>
        <w:t xml:space="preserve"> </w:t>
      </w:r>
      <w:r w:rsidRPr="00FA5203">
        <w:rPr>
          <w:sz w:val="24"/>
        </w:rPr>
        <w:t>определения</w:t>
      </w:r>
      <w:r w:rsidRPr="00FA5203">
        <w:rPr>
          <w:spacing w:val="79"/>
          <w:sz w:val="24"/>
        </w:rPr>
        <w:t xml:space="preserve"> </w:t>
      </w:r>
      <w:r w:rsidRPr="00FA5203">
        <w:rPr>
          <w:sz w:val="24"/>
        </w:rPr>
        <w:t>стиля</w:t>
      </w:r>
      <w:r w:rsidRPr="00FA5203">
        <w:rPr>
          <w:spacing w:val="79"/>
          <w:sz w:val="24"/>
        </w:rPr>
        <w:t xml:space="preserve"> </w:t>
      </w:r>
      <w:r w:rsidRPr="00FA5203">
        <w:rPr>
          <w:sz w:val="24"/>
        </w:rPr>
        <w:t>руководства</w:t>
      </w:r>
      <w:r w:rsidRPr="00FA5203">
        <w:rPr>
          <w:spacing w:val="78"/>
          <w:sz w:val="24"/>
        </w:rPr>
        <w:t xml:space="preserve"> </w:t>
      </w:r>
      <w:r w:rsidRPr="00FA5203">
        <w:rPr>
          <w:sz w:val="24"/>
        </w:rPr>
        <w:t>трудовым</w:t>
      </w:r>
    </w:p>
    <w:p w14:paraId="3390586F" w14:textId="77777777" w:rsidR="002C6E8D" w:rsidRPr="00FA5203" w:rsidRDefault="0069355F">
      <w:pPr>
        <w:pBdr>
          <w:top w:val="none" w:sz="4" w:space="0" w:color="000000"/>
          <w:left w:val="none" w:sz="4" w:space="0" w:color="000000"/>
          <w:bottom w:val="none" w:sz="4" w:space="0" w:color="000000"/>
          <w:right w:val="none" w:sz="4" w:space="0" w:color="000000"/>
        </w:pBdr>
        <w:spacing w:before="41" w:line="276" w:lineRule="atLeast"/>
        <w:ind w:left="360"/>
      </w:pPr>
      <w:r w:rsidRPr="00FA5203">
        <w:rPr>
          <w:sz w:val="24"/>
        </w:rPr>
        <w:t>коллективом»</w:t>
      </w:r>
    </w:p>
    <w:p w14:paraId="439D6614" w14:textId="77777777" w:rsidR="002C6E8D" w:rsidRPr="00FA5203" w:rsidRDefault="0069355F" w:rsidP="00E04FBF">
      <w:pPr>
        <w:pStyle w:val="ad"/>
        <w:numPr>
          <w:ilvl w:val="0"/>
          <w:numId w:val="82"/>
        </w:numPr>
        <w:pBdr>
          <w:top w:val="none" w:sz="4" w:space="0" w:color="000000"/>
          <w:left w:val="none" w:sz="4" w:space="0" w:color="000000"/>
          <w:bottom w:val="none" w:sz="4" w:space="0" w:color="000000"/>
          <w:right w:val="none" w:sz="4" w:space="0" w:color="000000"/>
        </w:pBdr>
        <w:spacing w:before="33" w:line="303" w:lineRule="atLeast"/>
      </w:pPr>
      <w:r w:rsidRPr="00FA5203">
        <w:rPr>
          <w:sz w:val="24"/>
        </w:rPr>
        <w:t>Михалюк</w:t>
      </w:r>
      <w:r w:rsidRPr="00FA5203">
        <w:rPr>
          <w:spacing w:val="27"/>
          <w:sz w:val="24"/>
        </w:rPr>
        <w:t xml:space="preserve"> </w:t>
      </w:r>
      <w:r w:rsidRPr="00FA5203">
        <w:rPr>
          <w:sz w:val="24"/>
        </w:rPr>
        <w:t>О.С.,</w:t>
      </w:r>
      <w:r w:rsidRPr="00FA5203">
        <w:rPr>
          <w:spacing w:val="24"/>
          <w:sz w:val="24"/>
        </w:rPr>
        <w:t xml:space="preserve"> </w:t>
      </w:r>
      <w:r w:rsidRPr="00FA5203">
        <w:rPr>
          <w:sz w:val="24"/>
        </w:rPr>
        <w:t>Шалыто</w:t>
      </w:r>
      <w:r w:rsidRPr="00FA5203">
        <w:rPr>
          <w:spacing w:val="26"/>
          <w:sz w:val="24"/>
        </w:rPr>
        <w:t xml:space="preserve"> </w:t>
      </w:r>
      <w:r w:rsidRPr="00FA5203">
        <w:rPr>
          <w:sz w:val="24"/>
        </w:rPr>
        <w:t>А.Ю.</w:t>
      </w:r>
      <w:r w:rsidRPr="00FA5203">
        <w:rPr>
          <w:spacing w:val="29"/>
          <w:sz w:val="24"/>
        </w:rPr>
        <w:t xml:space="preserve"> </w:t>
      </w:r>
      <w:r w:rsidRPr="00FA5203">
        <w:rPr>
          <w:sz w:val="24"/>
        </w:rPr>
        <w:t>«Методика</w:t>
      </w:r>
      <w:r w:rsidRPr="00FA5203">
        <w:rPr>
          <w:spacing w:val="26"/>
          <w:sz w:val="24"/>
        </w:rPr>
        <w:t xml:space="preserve"> </w:t>
      </w:r>
      <w:r w:rsidRPr="00FA5203">
        <w:rPr>
          <w:sz w:val="24"/>
        </w:rPr>
        <w:t>оценки</w:t>
      </w:r>
      <w:r w:rsidRPr="00FA5203">
        <w:rPr>
          <w:spacing w:val="25"/>
          <w:sz w:val="24"/>
        </w:rPr>
        <w:t xml:space="preserve"> </w:t>
      </w:r>
      <w:r w:rsidRPr="00FA5203">
        <w:rPr>
          <w:spacing w:val="1"/>
          <w:sz w:val="24"/>
        </w:rPr>
        <w:t>социально</w:t>
      </w:r>
      <w:r w:rsidRPr="00FA5203">
        <w:rPr>
          <w:spacing w:val="-1"/>
          <w:sz w:val="24"/>
        </w:rPr>
        <w:t>-</w:t>
      </w:r>
      <w:r w:rsidRPr="00FA5203">
        <w:rPr>
          <w:sz w:val="24"/>
        </w:rPr>
        <w:t>психологического</w:t>
      </w:r>
      <w:r w:rsidRPr="00FA5203">
        <w:rPr>
          <w:spacing w:val="26"/>
          <w:sz w:val="24"/>
        </w:rPr>
        <w:t xml:space="preserve"> </w:t>
      </w:r>
      <w:r w:rsidRPr="00FA5203">
        <w:rPr>
          <w:sz w:val="24"/>
        </w:rPr>
        <w:t>климата</w:t>
      </w:r>
      <w:r w:rsidRPr="00FA5203">
        <w:rPr>
          <w:spacing w:val="23"/>
          <w:sz w:val="24"/>
        </w:rPr>
        <w:t xml:space="preserve"> </w:t>
      </w:r>
      <w:r w:rsidRPr="00FA5203">
        <w:rPr>
          <w:sz w:val="24"/>
        </w:rPr>
        <w:t>в</w:t>
      </w:r>
    </w:p>
    <w:p w14:paraId="0861D93F" w14:textId="77777777" w:rsidR="002C6E8D" w:rsidRPr="00FA5203" w:rsidRDefault="0069355F">
      <w:pPr>
        <w:pBdr>
          <w:top w:val="none" w:sz="4" w:space="0" w:color="000000"/>
          <w:left w:val="none" w:sz="4" w:space="0" w:color="000000"/>
          <w:bottom w:val="none" w:sz="4" w:space="0" w:color="000000"/>
          <w:right w:val="none" w:sz="4" w:space="0" w:color="000000"/>
        </w:pBdr>
        <w:spacing w:before="40" w:line="276" w:lineRule="atLeast"/>
        <w:ind w:left="360"/>
      </w:pPr>
      <w:r w:rsidRPr="00FA5203">
        <w:rPr>
          <w:sz w:val="24"/>
        </w:rPr>
        <w:t>трудовом</w:t>
      </w:r>
      <w:r w:rsidRPr="00FA5203">
        <w:rPr>
          <w:spacing w:val="-1"/>
          <w:sz w:val="24"/>
        </w:rPr>
        <w:t xml:space="preserve"> </w:t>
      </w:r>
      <w:r w:rsidRPr="00FA5203">
        <w:rPr>
          <w:spacing w:val="1"/>
          <w:sz w:val="24"/>
        </w:rPr>
        <w:t>коллективе»</w:t>
      </w:r>
    </w:p>
    <w:p w14:paraId="2CD80068" w14:textId="77777777" w:rsidR="002C6E8D" w:rsidRPr="00FA5203"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line="336" w:lineRule="atLeast"/>
        <w:ind w:right="-1"/>
        <w:rPr>
          <w:spacing w:val="-1"/>
          <w:sz w:val="24"/>
          <w:szCs w:val="24"/>
        </w:rPr>
      </w:pPr>
      <w:r w:rsidRPr="00FA5203">
        <w:rPr>
          <w:spacing w:val="-1"/>
          <w:sz w:val="24"/>
        </w:rPr>
        <w:t>Тест</w:t>
      </w:r>
      <w:r w:rsidRPr="00FA5203">
        <w:rPr>
          <w:spacing w:val="6"/>
          <w:sz w:val="24"/>
        </w:rPr>
        <w:t xml:space="preserve"> </w:t>
      </w:r>
      <w:r w:rsidRPr="00FA5203">
        <w:rPr>
          <w:spacing w:val="-1"/>
          <w:sz w:val="24"/>
        </w:rPr>
        <w:t>«Стиль</w:t>
      </w:r>
      <w:r w:rsidRPr="00FA5203">
        <w:rPr>
          <w:spacing w:val="2"/>
          <w:sz w:val="24"/>
        </w:rPr>
        <w:t xml:space="preserve"> </w:t>
      </w:r>
      <w:r w:rsidRPr="00FA5203">
        <w:rPr>
          <w:sz w:val="24"/>
        </w:rPr>
        <w:t xml:space="preserve">педагогического </w:t>
      </w:r>
      <w:r w:rsidRPr="00FA5203">
        <w:rPr>
          <w:spacing w:val="1"/>
          <w:sz w:val="24"/>
        </w:rPr>
        <w:t xml:space="preserve">общения» </w:t>
      </w:r>
    </w:p>
    <w:p w14:paraId="75946A4C" w14:textId="77777777" w:rsidR="002C6E8D" w:rsidRPr="00FA5203"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line="336" w:lineRule="atLeast"/>
        <w:ind w:right="-1"/>
      </w:pPr>
      <w:r w:rsidRPr="00FA5203">
        <w:rPr>
          <w:spacing w:val="-1"/>
          <w:sz w:val="24"/>
        </w:rPr>
        <w:t>Тест</w:t>
      </w:r>
      <w:r w:rsidRPr="00FA5203">
        <w:rPr>
          <w:spacing w:val="1"/>
          <w:sz w:val="24"/>
        </w:rPr>
        <w:t xml:space="preserve"> </w:t>
      </w:r>
      <w:r w:rsidRPr="00FA5203">
        <w:rPr>
          <w:sz w:val="24"/>
        </w:rPr>
        <w:t>Люшера</w:t>
      </w:r>
    </w:p>
    <w:p w14:paraId="59BEE19D" w14:textId="77777777" w:rsidR="002C6E8D" w:rsidRPr="00FA5203" w:rsidRDefault="0069355F" w:rsidP="00E04FBF">
      <w:pPr>
        <w:pStyle w:val="ad"/>
        <w:numPr>
          <w:ilvl w:val="0"/>
          <w:numId w:val="83"/>
        </w:numPr>
        <w:pBdr>
          <w:top w:val="none" w:sz="4" w:space="0" w:color="000000"/>
          <w:left w:val="none" w:sz="4" w:space="0" w:color="000000"/>
          <w:bottom w:val="none" w:sz="4" w:space="0" w:color="000000"/>
          <w:right w:val="none" w:sz="4" w:space="0" w:color="000000"/>
        </w:pBdr>
        <w:spacing w:before="30" w:line="303" w:lineRule="atLeast"/>
      </w:pPr>
      <w:r w:rsidRPr="00FA5203">
        <w:rPr>
          <w:spacing w:val="-1"/>
          <w:sz w:val="24"/>
        </w:rPr>
        <w:t>Тест</w:t>
      </w:r>
      <w:r w:rsidRPr="00FA5203">
        <w:rPr>
          <w:spacing w:val="1"/>
          <w:sz w:val="24"/>
        </w:rPr>
        <w:t xml:space="preserve"> по</w:t>
      </w:r>
      <w:r w:rsidRPr="00FA5203">
        <w:rPr>
          <w:spacing w:val="-1"/>
          <w:sz w:val="24"/>
        </w:rPr>
        <w:t xml:space="preserve"> </w:t>
      </w:r>
      <w:r w:rsidRPr="00FA5203">
        <w:rPr>
          <w:sz w:val="24"/>
        </w:rPr>
        <w:t>определению социально</w:t>
      </w:r>
      <w:r w:rsidRPr="00FA5203">
        <w:rPr>
          <w:spacing w:val="-1"/>
          <w:sz w:val="24"/>
        </w:rPr>
        <w:t>-</w:t>
      </w:r>
      <w:r w:rsidRPr="00FA5203">
        <w:rPr>
          <w:sz w:val="24"/>
        </w:rPr>
        <w:t xml:space="preserve">педагогического </w:t>
      </w:r>
      <w:r w:rsidRPr="00FA5203">
        <w:rPr>
          <w:spacing w:val="1"/>
          <w:sz w:val="24"/>
        </w:rPr>
        <w:t>типа</w:t>
      </w:r>
      <w:r w:rsidRPr="00FA5203">
        <w:rPr>
          <w:spacing w:val="-2"/>
          <w:sz w:val="24"/>
        </w:rPr>
        <w:t xml:space="preserve"> </w:t>
      </w:r>
      <w:r w:rsidRPr="00FA5203">
        <w:rPr>
          <w:sz w:val="24"/>
        </w:rPr>
        <w:t>личности.</w:t>
      </w:r>
    </w:p>
    <w:p w14:paraId="0AE2358E" w14:textId="77777777" w:rsidR="00B640E2" w:rsidRPr="00FA5203" w:rsidRDefault="00B640E2" w:rsidP="00E04FBF">
      <w:pPr>
        <w:pStyle w:val="ad"/>
        <w:numPr>
          <w:ilvl w:val="0"/>
          <w:numId w:val="83"/>
        </w:numPr>
        <w:pBdr>
          <w:top w:val="none" w:sz="4" w:space="0" w:color="000000"/>
          <w:left w:val="none" w:sz="4" w:space="0" w:color="000000"/>
          <w:bottom w:val="none" w:sz="4" w:space="0" w:color="000000"/>
          <w:right w:val="none" w:sz="4" w:space="0" w:color="000000"/>
        </w:pBdr>
        <w:spacing w:before="30" w:line="303" w:lineRule="atLeast"/>
      </w:pPr>
    </w:p>
    <w:p w14:paraId="232D432F" w14:textId="77777777" w:rsidR="002C6E8D" w:rsidRPr="00FA5203" w:rsidRDefault="0069355F" w:rsidP="00B640E2">
      <w:pPr>
        <w:pBdr>
          <w:top w:val="none" w:sz="4" w:space="0" w:color="000000"/>
          <w:left w:val="none" w:sz="4" w:space="0" w:color="000000"/>
          <w:bottom w:val="none" w:sz="4" w:space="0" w:color="000000"/>
          <w:right w:val="none" w:sz="4" w:space="0" w:color="000000"/>
        </w:pBdr>
        <w:spacing w:line="240" w:lineRule="auto"/>
        <w:ind w:right="-1" w:firstLine="2040"/>
        <w:rPr>
          <w:b/>
          <w:bCs/>
          <w:sz w:val="24"/>
          <w:szCs w:val="24"/>
        </w:rPr>
      </w:pPr>
      <w:r w:rsidRPr="00FA5203">
        <w:rPr>
          <w:b/>
          <w:sz w:val="24"/>
        </w:rPr>
        <w:t>Диагностический</w:t>
      </w:r>
      <w:r w:rsidRPr="00FA5203">
        <w:rPr>
          <w:b/>
          <w:spacing w:val="1"/>
          <w:sz w:val="24"/>
        </w:rPr>
        <w:t xml:space="preserve"> </w:t>
      </w:r>
      <w:r w:rsidRPr="00FA5203">
        <w:rPr>
          <w:b/>
          <w:sz w:val="24"/>
        </w:rPr>
        <w:t>материал для работы с</w:t>
      </w:r>
      <w:r w:rsidRPr="00FA5203">
        <w:rPr>
          <w:b/>
          <w:spacing w:val="-1"/>
          <w:sz w:val="24"/>
        </w:rPr>
        <w:t xml:space="preserve"> </w:t>
      </w:r>
      <w:r w:rsidRPr="00FA5203">
        <w:rPr>
          <w:b/>
          <w:sz w:val="24"/>
        </w:rPr>
        <w:t xml:space="preserve">детьми </w:t>
      </w:r>
    </w:p>
    <w:p w14:paraId="1A771733" w14:textId="77777777" w:rsidR="002C6E8D" w:rsidRPr="00FA5203" w:rsidRDefault="0069355F" w:rsidP="00E04FBF">
      <w:pPr>
        <w:pStyle w:val="ad"/>
        <w:numPr>
          <w:ilvl w:val="0"/>
          <w:numId w:val="84"/>
        </w:numPr>
        <w:pBdr>
          <w:top w:val="none" w:sz="4" w:space="0" w:color="000000"/>
          <w:left w:val="none" w:sz="4" w:space="0" w:color="000000"/>
          <w:bottom w:val="none" w:sz="4" w:space="0" w:color="000000"/>
          <w:right w:val="none" w:sz="4" w:space="0" w:color="000000"/>
        </w:pBdr>
        <w:spacing w:before="311" w:line="240" w:lineRule="auto"/>
        <w:ind w:left="0" w:right="-1" w:firstLine="0"/>
        <w:rPr>
          <w:rFonts w:ascii="Calibri" w:eastAsia="Calibri" w:hAnsi="Calibri" w:cs="Calibri"/>
          <w:sz w:val="22"/>
          <w:szCs w:val="22"/>
        </w:rPr>
      </w:pPr>
      <w:r w:rsidRPr="00FA5203">
        <w:rPr>
          <w:sz w:val="24"/>
        </w:rPr>
        <w:t>Д.Б.Эльконин</w:t>
      </w:r>
      <w:r w:rsidRPr="00FA5203">
        <w:rPr>
          <w:spacing w:val="3"/>
          <w:sz w:val="24"/>
        </w:rPr>
        <w:t xml:space="preserve"> </w:t>
      </w:r>
      <w:r w:rsidRPr="00FA5203">
        <w:rPr>
          <w:sz w:val="24"/>
        </w:rPr>
        <w:t>«Графический</w:t>
      </w:r>
      <w:r w:rsidRPr="00FA5203">
        <w:rPr>
          <w:spacing w:val="1"/>
          <w:sz w:val="24"/>
        </w:rPr>
        <w:t xml:space="preserve"> </w:t>
      </w:r>
      <w:r w:rsidRPr="00FA5203">
        <w:rPr>
          <w:spacing w:val="-1"/>
          <w:sz w:val="24"/>
        </w:rPr>
        <w:t>диктант»,</w:t>
      </w:r>
      <w:r w:rsidRPr="00FA5203">
        <w:rPr>
          <w:spacing w:val="1"/>
          <w:sz w:val="24"/>
        </w:rPr>
        <w:t xml:space="preserve"> </w:t>
      </w:r>
      <w:r w:rsidRPr="00FA5203">
        <w:rPr>
          <w:sz w:val="24"/>
        </w:rPr>
        <w:t>2000</w:t>
      </w:r>
    </w:p>
    <w:p w14:paraId="65C1D10C" w14:textId="77777777" w:rsidR="002C6E8D" w:rsidRPr="00FA5203" w:rsidRDefault="0069355F" w:rsidP="00E04FBF">
      <w:pPr>
        <w:pStyle w:val="ad"/>
        <w:numPr>
          <w:ilvl w:val="0"/>
          <w:numId w:val="84"/>
        </w:numPr>
        <w:pBdr>
          <w:top w:val="none" w:sz="4" w:space="0" w:color="000000"/>
          <w:left w:val="none" w:sz="4" w:space="0" w:color="000000"/>
          <w:bottom w:val="none" w:sz="4" w:space="0" w:color="000000"/>
          <w:right w:val="none" w:sz="4" w:space="0" w:color="000000"/>
        </w:pBdr>
        <w:spacing w:before="30" w:line="240" w:lineRule="auto"/>
        <w:ind w:left="0" w:right="-1" w:firstLine="0"/>
      </w:pPr>
      <w:r w:rsidRPr="00FA5203">
        <w:rPr>
          <w:sz w:val="24"/>
        </w:rPr>
        <w:t>Ильина</w:t>
      </w:r>
      <w:r w:rsidRPr="00FA5203">
        <w:rPr>
          <w:spacing w:val="30"/>
          <w:sz w:val="24"/>
        </w:rPr>
        <w:t xml:space="preserve"> </w:t>
      </w:r>
      <w:r w:rsidRPr="00FA5203">
        <w:rPr>
          <w:sz w:val="24"/>
        </w:rPr>
        <w:t>М.В.</w:t>
      </w:r>
      <w:r w:rsidRPr="00FA5203">
        <w:rPr>
          <w:spacing w:val="34"/>
          <w:sz w:val="24"/>
        </w:rPr>
        <w:t xml:space="preserve"> </w:t>
      </w:r>
      <w:r w:rsidRPr="00FA5203">
        <w:rPr>
          <w:sz w:val="24"/>
        </w:rPr>
        <w:t>«Воображение</w:t>
      </w:r>
      <w:r w:rsidRPr="00FA5203">
        <w:rPr>
          <w:spacing w:val="30"/>
          <w:sz w:val="24"/>
        </w:rPr>
        <w:t xml:space="preserve"> </w:t>
      </w:r>
      <w:r w:rsidRPr="00FA5203">
        <w:rPr>
          <w:sz w:val="24"/>
        </w:rPr>
        <w:t>и</w:t>
      </w:r>
      <w:r w:rsidRPr="00FA5203">
        <w:rPr>
          <w:spacing w:val="29"/>
          <w:sz w:val="24"/>
        </w:rPr>
        <w:t xml:space="preserve"> </w:t>
      </w:r>
      <w:r w:rsidRPr="00FA5203">
        <w:rPr>
          <w:sz w:val="24"/>
        </w:rPr>
        <w:t>творческое</w:t>
      </w:r>
      <w:r w:rsidRPr="00FA5203">
        <w:rPr>
          <w:spacing w:val="34"/>
          <w:sz w:val="24"/>
        </w:rPr>
        <w:t xml:space="preserve"> </w:t>
      </w:r>
      <w:r w:rsidRPr="00FA5203">
        <w:rPr>
          <w:spacing w:val="1"/>
          <w:sz w:val="24"/>
        </w:rPr>
        <w:t>мышление»</w:t>
      </w:r>
      <w:r w:rsidRPr="00FA5203">
        <w:rPr>
          <w:spacing w:val="23"/>
          <w:sz w:val="24"/>
        </w:rPr>
        <w:t xml:space="preserve"> </w:t>
      </w:r>
      <w:r w:rsidRPr="00FA5203">
        <w:rPr>
          <w:sz w:val="24"/>
        </w:rPr>
        <w:t>(психодиагностические</w:t>
      </w:r>
      <w:r w:rsidRPr="00FA5203">
        <w:rPr>
          <w:spacing w:val="30"/>
          <w:sz w:val="24"/>
        </w:rPr>
        <w:t xml:space="preserve"> </w:t>
      </w:r>
      <w:r w:rsidRPr="00FA5203">
        <w:rPr>
          <w:sz w:val="24"/>
        </w:rPr>
        <w:t>методики),</w:t>
      </w:r>
    </w:p>
    <w:p w14:paraId="577DAB2D" w14:textId="77777777" w:rsidR="002C6E8D" w:rsidRPr="00FA5203" w:rsidRDefault="0069355F" w:rsidP="00B640E2">
      <w:pPr>
        <w:pBdr>
          <w:top w:val="none" w:sz="4" w:space="0" w:color="000000"/>
          <w:left w:val="none" w:sz="4" w:space="0" w:color="000000"/>
          <w:bottom w:val="none" w:sz="4" w:space="0" w:color="000000"/>
          <w:right w:val="none" w:sz="4" w:space="0" w:color="000000"/>
        </w:pBdr>
        <w:spacing w:before="43" w:line="240" w:lineRule="auto"/>
        <w:ind w:right="-1"/>
      </w:pPr>
      <w:r w:rsidRPr="00FA5203">
        <w:rPr>
          <w:sz w:val="24"/>
        </w:rPr>
        <w:t>2004</w:t>
      </w:r>
    </w:p>
    <w:p w14:paraId="0B1CB3D2" w14:textId="77777777" w:rsidR="002C6E8D" w:rsidRPr="00FA5203"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FA5203">
        <w:rPr>
          <w:sz w:val="24"/>
        </w:rPr>
        <w:t>Методика</w:t>
      </w:r>
      <w:r w:rsidRPr="00FA5203">
        <w:rPr>
          <w:spacing w:val="-1"/>
          <w:sz w:val="24"/>
        </w:rPr>
        <w:t xml:space="preserve"> </w:t>
      </w:r>
      <w:r w:rsidRPr="00FA5203">
        <w:rPr>
          <w:sz w:val="24"/>
        </w:rPr>
        <w:t>Веклера</w:t>
      </w:r>
      <w:r w:rsidRPr="00FA5203">
        <w:rPr>
          <w:spacing w:val="-1"/>
          <w:sz w:val="24"/>
        </w:rPr>
        <w:t xml:space="preserve"> </w:t>
      </w:r>
      <w:r w:rsidRPr="00FA5203">
        <w:rPr>
          <w:spacing w:val="1"/>
          <w:sz w:val="24"/>
        </w:rPr>
        <w:t>WPPSI</w:t>
      </w:r>
      <w:r w:rsidRPr="00FA5203">
        <w:rPr>
          <w:spacing w:val="-7"/>
          <w:sz w:val="24"/>
        </w:rPr>
        <w:t xml:space="preserve"> </w:t>
      </w:r>
      <w:r w:rsidRPr="00FA5203">
        <w:rPr>
          <w:sz w:val="24"/>
        </w:rPr>
        <w:t>для детей</w:t>
      </w:r>
      <w:r w:rsidRPr="00FA5203">
        <w:rPr>
          <w:spacing w:val="1"/>
          <w:sz w:val="24"/>
        </w:rPr>
        <w:t xml:space="preserve"> </w:t>
      </w:r>
      <w:r w:rsidRPr="00FA5203">
        <w:rPr>
          <w:sz w:val="24"/>
        </w:rPr>
        <w:t>дошкольного возраста</w:t>
      </w:r>
      <w:r w:rsidRPr="00FA5203">
        <w:rPr>
          <w:spacing w:val="-1"/>
          <w:sz w:val="24"/>
        </w:rPr>
        <w:t xml:space="preserve"> </w:t>
      </w:r>
      <w:r w:rsidRPr="00FA5203">
        <w:rPr>
          <w:spacing w:val="4"/>
          <w:sz w:val="24"/>
        </w:rPr>
        <w:t>4</w:t>
      </w:r>
      <w:r w:rsidRPr="00FA5203">
        <w:rPr>
          <w:spacing w:val="-1"/>
          <w:sz w:val="24"/>
        </w:rPr>
        <w:t>-</w:t>
      </w:r>
      <w:r w:rsidRPr="00FA5203">
        <w:rPr>
          <w:sz w:val="24"/>
        </w:rPr>
        <w:t>6,5 лет, 2004</w:t>
      </w:r>
    </w:p>
    <w:p w14:paraId="672B23ED" w14:textId="77777777" w:rsidR="002C6E8D" w:rsidRPr="00FA5203"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FA5203">
        <w:rPr>
          <w:sz w:val="24"/>
        </w:rPr>
        <w:lastRenderedPageBreak/>
        <w:t>Методика</w:t>
      </w:r>
      <w:r w:rsidRPr="00FA5203">
        <w:rPr>
          <w:spacing w:val="-1"/>
          <w:sz w:val="24"/>
        </w:rPr>
        <w:t xml:space="preserve"> </w:t>
      </w:r>
      <w:r w:rsidRPr="00FA5203">
        <w:rPr>
          <w:sz w:val="24"/>
        </w:rPr>
        <w:t xml:space="preserve">Векслера </w:t>
      </w:r>
      <w:r w:rsidRPr="00FA5203">
        <w:rPr>
          <w:spacing w:val="1"/>
          <w:sz w:val="24"/>
        </w:rPr>
        <w:t>WPPSI</w:t>
      </w:r>
      <w:r w:rsidRPr="00FA5203">
        <w:rPr>
          <w:spacing w:val="-7"/>
          <w:sz w:val="24"/>
        </w:rPr>
        <w:t xml:space="preserve"> </w:t>
      </w:r>
      <w:r w:rsidRPr="00FA5203">
        <w:rPr>
          <w:sz w:val="24"/>
        </w:rPr>
        <w:t>для детей</w:t>
      </w:r>
      <w:r w:rsidRPr="00FA5203">
        <w:rPr>
          <w:spacing w:val="1"/>
          <w:sz w:val="24"/>
        </w:rPr>
        <w:t xml:space="preserve"> </w:t>
      </w:r>
      <w:r w:rsidRPr="00FA5203">
        <w:rPr>
          <w:sz w:val="24"/>
        </w:rPr>
        <w:t>дошкольного возраста</w:t>
      </w:r>
      <w:r w:rsidRPr="00FA5203">
        <w:rPr>
          <w:spacing w:val="-1"/>
          <w:sz w:val="24"/>
        </w:rPr>
        <w:t xml:space="preserve"> </w:t>
      </w:r>
      <w:r w:rsidRPr="00FA5203">
        <w:rPr>
          <w:spacing w:val="2"/>
          <w:sz w:val="24"/>
        </w:rPr>
        <w:t>(4</w:t>
      </w:r>
      <w:r w:rsidRPr="00FA5203">
        <w:rPr>
          <w:spacing w:val="-1"/>
          <w:sz w:val="24"/>
        </w:rPr>
        <w:t>-</w:t>
      </w:r>
      <w:r w:rsidRPr="00FA5203">
        <w:rPr>
          <w:sz w:val="24"/>
        </w:rPr>
        <w:t xml:space="preserve">6,5 </w:t>
      </w:r>
      <w:r w:rsidRPr="00FA5203">
        <w:rPr>
          <w:spacing w:val="1"/>
          <w:sz w:val="24"/>
        </w:rPr>
        <w:t>лет),</w:t>
      </w:r>
      <w:r w:rsidRPr="00FA5203">
        <w:rPr>
          <w:spacing w:val="-1"/>
          <w:sz w:val="24"/>
        </w:rPr>
        <w:t xml:space="preserve"> </w:t>
      </w:r>
      <w:r w:rsidRPr="00FA5203">
        <w:rPr>
          <w:sz w:val="24"/>
        </w:rPr>
        <w:t>2008</w:t>
      </w:r>
    </w:p>
    <w:p w14:paraId="7D0E347A" w14:textId="77777777" w:rsidR="002C6E8D" w:rsidRPr="00FA5203"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FA5203">
        <w:rPr>
          <w:sz w:val="24"/>
        </w:rPr>
        <w:t>Н.Я.Семаго, М.М.Семаго методика</w:t>
      </w:r>
      <w:r w:rsidRPr="00FA5203">
        <w:rPr>
          <w:spacing w:val="-1"/>
          <w:sz w:val="24"/>
        </w:rPr>
        <w:t xml:space="preserve"> </w:t>
      </w:r>
      <w:r w:rsidRPr="00FA5203">
        <w:rPr>
          <w:sz w:val="24"/>
        </w:rPr>
        <w:t>развития</w:t>
      </w:r>
      <w:r w:rsidRPr="00FA5203">
        <w:rPr>
          <w:spacing w:val="-3"/>
          <w:sz w:val="24"/>
        </w:rPr>
        <w:t xml:space="preserve"> </w:t>
      </w:r>
      <w:r w:rsidRPr="00FA5203">
        <w:rPr>
          <w:sz w:val="24"/>
        </w:rPr>
        <w:t>познавательной</w:t>
      </w:r>
      <w:r w:rsidRPr="00FA5203">
        <w:rPr>
          <w:spacing w:val="1"/>
          <w:sz w:val="24"/>
        </w:rPr>
        <w:t xml:space="preserve"> </w:t>
      </w:r>
      <w:r w:rsidRPr="00FA5203">
        <w:rPr>
          <w:sz w:val="24"/>
        </w:rPr>
        <w:t>деятельности</w:t>
      </w:r>
      <w:r w:rsidRPr="00FA5203">
        <w:rPr>
          <w:spacing w:val="1"/>
          <w:sz w:val="24"/>
        </w:rPr>
        <w:t xml:space="preserve"> </w:t>
      </w:r>
      <w:r w:rsidRPr="00FA5203">
        <w:rPr>
          <w:sz w:val="24"/>
        </w:rPr>
        <w:t>ребенка, 2000</w:t>
      </w:r>
    </w:p>
    <w:p w14:paraId="2500366A" w14:textId="77777777" w:rsidR="002C6E8D" w:rsidRPr="00FA5203"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FA5203">
        <w:rPr>
          <w:sz w:val="24"/>
        </w:rPr>
        <w:t>Набор диагностических карточек</w:t>
      </w:r>
      <w:r w:rsidRPr="00FA5203">
        <w:rPr>
          <w:spacing w:val="1"/>
          <w:sz w:val="24"/>
        </w:rPr>
        <w:t xml:space="preserve"> </w:t>
      </w:r>
      <w:r w:rsidRPr="00FA5203">
        <w:rPr>
          <w:sz w:val="24"/>
        </w:rPr>
        <w:t>с</w:t>
      </w:r>
      <w:r w:rsidRPr="00FA5203">
        <w:rPr>
          <w:spacing w:val="-1"/>
          <w:sz w:val="24"/>
        </w:rPr>
        <w:t xml:space="preserve"> </w:t>
      </w:r>
      <w:r w:rsidRPr="00FA5203">
        <w:rPr>
          <w:sz w:val="24"/>
        </w:rPr>
        <w:t>рисунками</w:t>
      </w:r>
      <w:r w:rsidRPr="00FA5203">
        <w:rPr>
          <w:spacing w:val="3"/>
          <w:sz w:val="24"/>
        </w:rPr>
        <w:t xml:space="preserve"> </w:t>
      </w:r>
      <w:r w:rsidRPr="00FA5203">
        <w:rPr>
          <w:sz w:val="24"/>
        </w:rPr>
        <w:t>«Цвет. Форма.</w:t>
      </w:r>
      <w:r w:rsidRPr="00FA5203">
        <w:rPr>
          <w:spacing w:val="2"/>
          <w:sz w:val="24"/>
        </w:rPr>
        <w:t xml:space="preserve"> </w:t>
      </w:r>
      <w:r w:rsidRPr="00FA5203">
        <w:rPr>
          <w:sz w:val="24"/>
        </w:rPr>
        <w:t>Величина»</w:t>
      </w:r>
    </w:p>
    <w:p w14:paraId="1434515C" w14:textId="77777777" w:rsidR="002C6E8D" w:rsidRPr="00FA5203"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32" w:line="240" w:lineRule="auto"/>
        <w:ind w:left="0" w:right="-1" w:firstLine="0"/>
      </w:pPr>
      <w:r w:rsidRPr="00FA5203">
        <w:rPr>
          <w:sz w:val="24"/>
        </w:rPr>
        <w:t>Осипова</w:t>
      </w:r>
      <w:r w:rsidRPr="00FA5203">
        <w:rPr>
          <w:spacing w:val="-1"/>
          <w:sz w:val="24"/>
        </w:rPr>
        <w:t xml:space="preserve"> </w:t>
      </w:r>
      <w:r w:rsidRPr="00FA5203">
        <w:rPr>
          <w:sz w:val="24"/>
        </w:rPr>
        <w:t>А.А., Малашинская Л.И.</w:t>
      </w:r>
      <w:r w:rsidRPr="00FA5203">
        <w:rPr>
          <w:spacing w:val="5"/>
          <w:sz w:val="24"/>
        </w:rPr>
        <w:t xml:space="preserve"> </w:t>
      </w:r>
      <w:r w:rsidRPr="00FA5203">
        <w:rPr>
          <w:spacing w:val="-1"/>
          <w:sz w:val="24"/>
        </w:rPr>
        <w:t>«Диагностика</w:t>
      </w:r>
      <w:r w:rsidRPr="00FA5203">
        <w:rPr>
          <w:sz w:val="24"/>
        </w:rPr>
        <w:t xml:space="preserve"> и</w:t>
      </w:r>
      <w:r w:rsidRPr="00FA5203">
        <w:rPr>
          <w:spacing w:val="1"/>
          <w:sz w:val="24"/>
        </w:rPr>
        <w:t xml:space="preserve"> </w:t>
      </w:r>
      <w:r w:rsidRPr="00FA5203">
        <w:rPr>
          <w:sz w:val="24"/>
        </w:rPr>
        <w:t>коррекция внимания», 2004</w:t>
      </w:r>
    </w:p>
    <w:p w14:paraId="3621E986" w14:textId="77777777" w:rsidR="002C6E8D" w:rsidRPr="00FA5203" w:rsidRDefault="0069355F" w:rsidP="00E04FBF">
      <w:pPr>
        <w:pStyle w:val="ad"/>
        <w:numPr>
          <w:ilvl w:val="0"/>
          <w:numId w:val="85"/>
        </w:numPr>
        <w:pBdr>
          <w:top w:val="none" w:sz="4" w:space="0" w:color="000000"/>
          <w:left w:val="none" w:sz="4" w:space="0" w:color="000000"/>
          <w:bottom w:val="none" w:sz="4" w:space="0" w:color="000000"/>
          <w:right w:val="none" w:sz="4" w:space="0" w:color="000000"/>
        </w:pBdr>
        <w:spacing w:before="29" w:line="240" w:lineRule="auto"/>
        <w:ind w:left="0" w:right="-1" w:firstLine="0"/>
      </w:pPr>
      <w:r w:rsidRPr="00FA5203">
        <w:rPr>
          <w:sz w:val="24"/>
        </w:rPr>
        <w:t>Павлова</w:t>
      </w:r>
      <w:r w:rsidRPr="00FA5203">
        <w:rPr>
          <w:spacing w:val="5"/>
          <w:sz w:val="24"/>
        </w:rPr>
        <w:t xml:space="preserve"> </w:t>
      </w:r>
      <w:r w:rsidRPr="00FA5203">
        <w:rPr>
          <w:sz w:val="24"/>
        </w:rPr>
        <w:t>Н.Н.,</w:t>
      </w:r>
      <w:r w:rsidRPr="00FA5203">
        <w:rPr>
          <w:spacing w:val="7"/>
          <w:sz w:val="24"/>
        </w:rPr>
        <w:t xml:space="preserve"> </w:t>
      </w:r>
      <w:r w:rsidRPr="00FA5203">
        <w:rPr>
          <w:sz w:val="24"/>
        </w:rPr>
        <w:t>Руденко</w:t>
      </w:r>
      <w:r w:rsidRPr="00FA5203">
        <w:rPr>
          <w:spacing w:val="4"/>
          <w:sz w:val="24"/>
        </w:rPr>
        <w:t xml:space="preserve"> </w:t>
      </w:r>
      <w:r w:rsidRPr="00FA5203">
        <w:rPr>
          <w:sz w:val="24"/>
        </w:rPr>
        <w:t>Л.Г.</w:t>
      </w:r>
      <w:r w:rsidRPr="00FA5203">
        <w:rPr>
          <w:spacing w:val="9"/>
          <w:sz w:val="24"/>
        </w:rPr>
        <w:t xml:space="preserve"> </w:t>
      </w:r>
      <w:r w:rsidRPr="00FA5203">
        <w:rPr>
          <w:sz w:val="24"/>
        </w:rPr>
        <w:t>«Психологическая</w:t>
      </w:r>
      <w:r w:rsidRPr="00FA5203">
        <w:rPr>
          <w:spacing w:val="5"/>
          <w:sz w:val="24"/>
        </w:rPr>
        <w:t xml:space="preserve"> </w:t>
      </w:r>
      <w:r w:rsidRPr="00FA5203">
        <w:rPr>
          <w:sz w:val="24"/>
        </w:rPr>
        <w:t>диагностика</w:t>
      </w:r>
      <w:r w:rsidRPr="00FA5203">
        <w:rPr>
          <w:spacing w:val="3"/>
          <w:sz w:val="24"/>
        </w:rPr>
        <w:t xml:space="preserve"> </w:t>
      </w:r>
      <w:r w:rsidRPr="00FA5203">
        <w:rPr>
          <w:sz w:val="24"/>
        </w:rPr>
        <w:t>и</w:t>
      </w:r>
      <w:r w:rsidRPr="00FA5203">
        <w:rPr>
          <w:spacing w:val="5"/>
          <w:sz w:val="24"/>
        </w:rPr>
        <w:t xml:space="preserve"> </w:t>
      </w:r>
      <w:r w:rsidRPr="00FA5203">
        <w:rPr>
          <w:sz w:val="24"/>
        </w:rPr>
        <w:t>коррекция</w:t>
      </w:r>
      <w:r w:rsidRPr="00FA5203">
        <w:rPr>
          <w:spacing w:val="5"/>
          <w:sz w:val="24"/>
        </w:rPr>
        <w:t xml:space="preserve"> </w:t>
      </w:r>
      <w:r w:rsidRPr="00FA5203">
        <w:rPr>
          <w:sz w:val="24"/>
        </w:rPr>
        <w:t>в</w:t>
      </w:r>
      <w:r w:rsidRPr="00FA5203">
        <w:rPr>
          <w:spacing w:val="4"/>
          <w:sz w:val="24"/>
        </w:rPr>
        <w:t xml:space="preserve"> </w:t>
      </w:r>
      <w:r w:rsidRPr="00FA5203">
        <w:rPr>
          <w:sz w:val="24"/>
        </w:rPr>
        <w:t>раннем</w:t>
      </w:r>
      <w:r w:rsidRPr="00FA5203">
        <w:rPr>
          <w:spacing w:val="4"/>
          <w:sz w:val="24"/>
        </w:rPr>
        <w:t xml:space="preserve"> </w:t>
      </w:r>
      <w:r w:rsidRPr="00FA5203">
        <w:rPr>
          <w:sz w:val="24"/>
        </w:rPr>
        <w:t>возрасте</w:t>
      </w:r>
    </w:p>
    <w:p w14:paraId="4E088EDF" w14:textId="77777777" w:rsidR="002C6E8D" w:rsidRPr="00FA5203" w:rsidRDefault="0069355F" w:rsidP="00B640E2">
      <w:pPr>
        <w:pBdr>
          <w:top w:val="none" w:sz="4" w:space="0" w:color="000000"/>
          <w:left w:val="none" w:sz="4" w:space="0" w:color="000000"/>
          <w:bottom w:val="none" w:sz="4" w:space="0" w:color="000000"/>
          <w:right w:val="none" w:sz="4" w:space="0" w:color="000000"/>
        </w:pBdr>
        <w:spacing w:before="43" w:line="240" w:lineRule="auto"/>
        <w:ind w:right="-1"/>
      </w:pPr>
      <w:r w:rsidRPr="00FA5203">
        <w:rPr>
          <w:sz w:val="24"/>
        </w:rPr>
        <w:t>(2,5-3 года), 2010</w:t>
      </w:r>
    </w:p>
    <w:p w14:paraId="395DEF02"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43" w:line="240" w:lineRule="auto"/>
        <w:ind w:left="0" w:right="-1" w:firstLine="0"/>
        <w:rPr>
          <w:rFonts w:ascii="Calibri" w:eastAsia="Calibri" w:hAnsi="Calibri" w:cs="Calibri"/>
          <w:sz w:val="22"/>
          <w:szCs w:val="22"/>
        </w:rPr>
      </w:pPr>
      <w:r w:rsidRPr="00FA5203">
        <w:rPr>
          <w:sz w:val="24"/>
        </w:rPr>
        <w:t>Павлова</w:t>
      </w:r>
      <w:r w:rsidRPr="00FA5203">
        <w:rPr>
          <w:spacing w:val="1"/>
          <w:sz w:val="24"/>
        </w:rPr>
        <w:t xml:space="preserve"> </w:t>
      </w:r>
      <w:r w:rsidRPr="00FA5203">
        <w:rPr>
          <w:sz w:val="24"/>
        </w:rPr>
        <w:t>Н.Н, Руденко Л.Г.</w:t>
      </w:r>
      <w:r w:rsidRPr="00FA5203">
        <w:rPr>
          <w:spacing w:val="4"/>
          <w:sz w:val="24"/>
        </w:rPr>
        <w:t xml:space="preserve"> </w:t>
      </w:r>
      <w:r w:rsidRPr="00FA5203">
        <w:rPr>
          <w:sz w:val="24"/>
        </w:rPr>
        <w:t>«Экспресс</w:t>
      </w:r>
      <w:r w:rsidRPr="00FA5203">
        <w:rPr>
          <w:spacing w:val="-1"/>
          <w:sz w:val="24"/>
        </w:rPr>
        <w:t>-</w:t>
      </w:r>
      <w:r w:rsidRPr="00FA5203">
        <w:rPr>
          <w:sz w:val="24"/>
        </w:rPr>
        <w:t>диагностика</w:t>
      </w:r>
      <w:r w:rsidRPr="00FA5203">
        <w:rPr>
          <w:spacing w:val="-1"/>
          <w:sz w:val="24"/>
        </w:rPr>
        <w:t xml:space="preserve"> </w:t>
      </w:r>
      <w:r w:rsidRPr="00FA5203">
        <w:rPr>
          <w:sz w:val="24"/>
        </w:rPr>
        <w:t>в детском</w:t>
      </w:r>
      <w:r w:rsidRPr="00FA5203">
        <w:rPr>
          <w:spacing w:val="-1"/>
          <w:sz w:val="24"/>
        </w:rPr>
        <w:t xml:space="preserve"> саду»,</w:t>
      </w:r>
      <w:r w:rsidRPr="00FA5203">
        <w:rPr>
          <w:spacing w:val="3"/>
          <w:sz w:val="24"/>
        </w:rPr>
        <w:t xml:space="preserve"> </w:t>
      </w:r>
      <w:r w:rsidRPr="00FA5203">
        <w:rPr>
          <w:spacing w:val="1"/>
          <w:sz w:val="24"/>
        </w:rPr>
        <w:t>2008</w:t>
      </w:r>
    </w:p>
    <w:p w14:paraId="63A6EC14"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line="240" w:lineRule="auto"/>
        <w:ind w:left="0" w:right="-1" w:firstLine="0"/>
      </w:pPr>
      <w:r w:rsidRPr="00FA5203">
        <w:rPr>
          <w:sz w:val="24"/>
        </w:rPr>
        <w:t>Пенкина</w:t>
      </w:r>
      <w:r w:rsidRPr="00FA5203">
        <w:rPr>
          <w:spacing w:val="30"/>
          <w:sz w:val="24"/>
        </w:rPr>
        <w:t xml:space="preserve"> </w:t>
      </w:r>
      <w:r w:rsidRPr="00FA5203">
        <w:rPr>
          <w:sz w:val="24"/>
        </w:rPr>
        <w:t>Ю.А.»Психолого</w:t>
      </w:r>
      <w:r w:rsidRPr="00FA5203">
        <w:rPr>
          <w:spacing w:val="-1"/>
          <w:sz w:val="24"/>
        </w:rPr>
        <w:t>-</w:t>
      </w:r>
      <w:r w:rsidRPr="00FA5203">
        <w:rPr>
          <w:sz w:val="24"/>
        </w:rPr>
        <w:t>педагогическое</w:t>
      </w:r>
      <w:r w:rsidRPr="00FA5203">
        <w:rPr>
          <w:spacing w:val="30"/>
          <w:sz w:val="24"/>
        </w:rPr>
        <w:t xml:space="preserve"> </w:t>
      </w:r>
      <w:r w:rsidRPr="00FA5203">
        <w:rPr>
          <w:sz w:val="24"/>
        </w:rPr>
        <w:t>сопровождение</w:t>
      </w:r>
      <w:r w:rsidRPr="00FA5203">
        <w:rPr>
          <w:spacing w:val="30"/>
          <w:sz w:val="24"/>
        </w:rPr>
        <w:t xml:space="preserve"> </w:t>
      </w:r>
      <w:r w:rsidRPr="00FA5203">
        <w:rPr>
          <w:sz w:val="24"/>
        </w:rPr>
        <w:t>детей</w:t>
      </w:r>
      <w:r w:rsidRPr="00FA5203">
        <w:rPr>
          <w:spacing w:val="32"/>
          <w:sz w:val="24"/>
        </w:rPr>
        <w:t xml:space="preserve"> </w:t>
      </w:r>
      <w:r w:rsidRPr="00FA5203">
        <w:rPr>
          <w:sz w:val="24"/>
        </w:rPr>
        <w:t>с</w:t>
      </w:r>
      <w:r w:rsidRPr="00FA5203">
        <w:rPr>
          <w:spacing w:val="30"/>
          <w:sz w:val="24"/>
        </w:rPr>
        <w:t xml:space="preserve"> </w:t>
      </w:r>
      <w:r w:rsidRPr="00FA5203">
        <w:rPr>
          <w:spacing w:val="-1"/>
          <w:sz w:val="24"/>
        </w:rPr>
        <w:t>РАС</w:t>
      </w:r>
      <w:r w:rsidRPr="00FA5203">
        <w:rPr>
          <w:spacing w:val="32"/>
          <w:sz w:val="24"/>
        </w:rPr>
        <w:t xml:space="preserve"> </w:t>
      </w:r>
      <w:r w:rsidRPr="00FA5203">
        <w:rPr>
          <w:sz w:val="24"/>
        </w:rPr>
        <w:t>в</w:t>
      </w:r>
      <w:r w:rsidRPr="00FA5203">
        <w:rPr>
          <w:spacing w:val="33"/>
          <w:sz w:val="24"/>
        </w:rPr>
        <w:t xml:space="preserve"> </w:t>
      </w:r>
      <w:r w:rsidRPr="00FA5203">
        <w:rPr>
          <w:spacing w:val="-1"/>
          <w:sz w:val="24"/>
        </w:rPr>
        <w:t>условиях</w:t>
      </w:r>
      <w:r w:rsidRPr="00FA5203">
        <w:rPr>
          <w:spacing w:val="34"/>
          <w:sz w:val="24"/>
        </w:rPr>
        <w:t xml:space="preserve"> </w:t>
      </w:r>
      <w:r w:rsidRPr="00FA5203">
        <w:rPr>
          <w:sz w:val="24"/>
        </w:rPr>
        <w:t xml:space="preserve">ДОУ: </w:t>
      </w:r>
      <w:r w:rsidRPr="00FA5203">
        <w:rPr>
          <w:spacing w:val="300"/>
          <w:sz w:val="24"/>
        </w:rPr>
        <w:t> </w:t>
      </w:r>
      <w:r w:rsidRPr="00FA5203">
        <w:rPr>
          <w:sz w:val="24"/>
        </w:rPr>
        <w:t>оценка</w:t>
      </w:r>
      <w:r w:rsidRPr="00FA5203">
        <w:rPr>
          <w:spacing w:val="109"/>
          <w:sz w:val="24"/>
        </w:rPr>
        <w:t xml:space="preserve"> </w:t>
      </w:r>
      <w:r w:rsidRPr="00FA5203">
        <w:rPr>
          <w:sz w:val="24"/>
        </w:rPr>
        <w:t>особенностей</w:t>
      </w:r>
      <w:r w:rsidRPr="00FA5203">
        <w:rPr>
          <w:spacing w:val="109"/>
          <w:sz w:val="24"/>
        </w:rPr>
        <w:t xml:space="preserve"> </w:t>
      </w:r>
      <w:r w:rsidRPr="00FA5203">
        <w:rPr>
          <w:sz w:val="24"/>
        </w:rPr>
        <w:t>развития</w:t>
      </w:r>
      <w:r w:rsidRPr="00FA5203">
        <w:rPr>
          <w:spacing w:val="110"/>
          <w:sz w:val="24"/>
        </w:rPr>
        <w:t xml:space="preserve"> </w:t>
      </w:r>
      <w:r w:rsidRPr="00FA5203">
        <w:rPr>
          <w:sz w:val="24"/>
        </w:rPr>
        <w:t>ребенка</w:t>
      </w:r>
      <w:r w:rsidRPr="00FA5203">
        <w:rPr>
          <w:spacing w:val="109"/>
          <w:sz w:val="24"/>
        </w:rPr>
        <w:t xml:space="preserve"> </w:t>
      </w:r>
      <w:r w:rsidRPr="00FA5203">
        <w:rPr>
          <w:sz w:val="24"/>
        </w:rPr>
        <w:t>с</w:t>
      </w:r>
      <w:r w:rsidRPr="00FA5203">
        <w:rPr>
          <w:spacing w:val="109"/>
          <w:sz w:val="24"/>
        </w:rPr>
        <w:t xml:space="preserve"> </w:t>
      </w:r>
      <w:r w:rsidRPr="00FA5203">
        <w:rPr>
          <w:sz w:val="24"/>
        </w:rPr>
        <w:t>РАС</w:t>
      </w:r>
      <w:r w:rsidRPr="00FA5203">
        <w:rPr>
          <w:spacing w:val="110"/>
          <w:sz w:val="24"/>
        </w:rPr>
        <w:t xml:space="preserve"> </w:t>
      </w:r>
      <w:r w:rsidRPr="00FA5203">
        <w:rPr>
          <w:sz w:val="24"/>
        </w:rPr>
        <w:t>старшего</w:t>
      </w:r>
      <w:r w:rsidRPr="00FA5203">
        <w:rPr>
          <w:spacing w:val="110"/>
          <w:sz w:val="24"/>
        </w:rPr>
        <w:t xml:space="preserve"> </w:t>
      </w:r>
      <w:r w:rsidRPr="00FA5203">
        <w:rPr>
          <w:sz w:val="24"/>
        </w:rPr>
        <w:t>дошкольного</w:t>
      </w:r>
      <w:r w:rsidRPr="00FA5203">
        <w:rPr>
          <w:spacing w:val="110"/>
          <w:sz w:val="24"/>
        </w:rPr>
        <w:t xml:space="preserve"> </w:t>
      </w:r>
      <w:r w:rsidRPr="00FA5203">
        <w:rPr>
          <w:sz w:val="24"/>
        </w:rPr>
        <w:t>возраста:</w:t>
      </w:r>
      <w:r w:rsidRPr="00FA5203">
        <w:rPr>
          <w:spacing w:val="111"/>
          <w:sz w:val="24"/>
        </w:rPr>
        <w:t xml:space="preserve"> </w:t>
      </w:r>
      <w:r w:rsidRPr="00FA5203">
        <w:rPr>
          <w:sz w:val="24"/>
        </w:rPr>
        <w:t>от</w:t>
      </w:r>
      <w:r w:rsidRPr="00FA5203">
        <w:t xml:space="preserve"> </w:t>
      </w:r>
      <w:r w:rsidRPr="00FA5203">
        <w:rPr>
          <w:spacing w:val="300"/>
          <w:sz w:val="24"/>
        </w:rPr>
        <w:t> </w:t>
      </w:r>
      <w:r w:rsidRPr="00FA5203">
        <w:rPr>
          <w:sz w:val="24"/>
        </w:rPr>
        <w:t>выявления</w:t>
      </w:r>
      <w:r w:rsidRPr="00FA5203">
        <w:rPr>
          <w:spacing w:val="17"/>
          <w:sz w:val="24"/>
        </w:rPr>
        <w:t xml:space="preserve"> </w:t>
      </w:r>
      <w:r w:rsidRPr="00FA5203">
        <w:rPr>
          <w:sz w:val="24"/>
        </w:rPr>
        <w:t>трудностей</w:t>
      </w:r>
      <w:r w:rsidRPr="00FA5203">
        <w:rPr>
          <w:spacing w:val="18"/>
          <w:sz w:val="24"/>
        </w:rPr>
        <w:t xml:space="preserve"> </w:t>
      </w:r>
      <w:r w:rsidRPr="00FA5203">
        <w:rPr>
          <w:sz w:val="24"/>
        </w:rPr>
        <w:t>и</w:t>
      </w:r>
      <w:r w:rsidRPr="00FA5203">
        <w:rPr>
          <w:spacing w:val="17"/>
          <w:sz w:val="24"/>
        </w:rPr>
        <w:t xml:space="preserve"> </w:t>
      </w:r>
      <w:r w:rsidRPr="00FA5203">
        <w:rPr>
          <w:sz w:val="24"/>
        </w:rPr>
        <w:t>постановки</w:t>
      </w:r>
      <w:r w:rsidRPr="00FA5203">
        <w:rPr>
          <w:spacing w:val="15"/>
          <w:sz w:val="24"/>
        </w:rPr>
        <w:t xml:space="preserve"> </w:t>
      </w:r>
      <w:r w:rsidRPr="00FA5203">
        <w:rPr>
          <w:sz w:val="24"/>
        </w:rPr>
        <w:t>целей,</w:t>
      </w:r>
      <w:r w:rsidRPr="00FA5203">
        <w:rPr>
          <w:spacing w:val="17"/>
          <w:sz w:val="24"/>
        </w:rPr>
        <w:t xml:space="preserve"> </w:t>
      </w:r>
      <w:r w:rsidRPr="00FA5203">
        <w:rPr>
          <w:sz w:val="24"/>
        </w:rPr>
        <w:t>к</w:t>
      </w:r>
      <w:r w:rsidRPr="00FA5203">
        <w:rPr>
          <w:spacing w:val="15"/>
          <w:sz w:val="24"/>
        </w:rPr>
        <w:t xml:space="preserve"> </w:t>
      </w:r>
      <w:r w:rsidRPr="00FA5203">
        <w:rPr>
          <w:sz w:val="24"/>
        </w:rPr>
        <w:t>оценке</w:t>
      </w:r>
      <w:r w:rsidRPr="00FA5203">
        <w:rPr>
          <w:spacing w:val="15"/>
          <w:sz w:val="24"/>
        </w:rPr>
        <w:t xml:space="preserve"> </w:t>
      </w:r>
      <w:r w:rsidRPr="00FA5203">
        <w:rPr>
          <w:sz w:val="24"/>
        </w:rPr>
        <w:t>результатов</w:t>
      </w:r>
      <w:r w:rsidRPr="00FA5203">
        <w:rPr>
          <w:spacing w:val="16"/>
          <w:sz w:val="24"/>
        </w:rPr>
        <w:t xml:space="preserve"> </w:t>
      </w:r>
      <w:r w:rsidRPr="00FA5203">
        <w:rPr>
          <w:sz w:val="24"/>
        </w:rPr>
        <w:t>обучения</w:t>
      </w:r>
      <w:r w:rsidRPr="00FA5203">
        <w:rPr>
          <w:spacing w:val="16"/>
          <w:sz w:val="24"/>
        </w:rPr>
        <w:t xml:space="preserve"> </w:t>
      </w:r>
      <w:r w:rsidRPr="00FA5203">
        <w:rPr>
          <w:sz w:val="24"/>
        </w:rPr>
        <w:t xml:space="preserve">(методические </w:t>
      </w:r>
      <w:r w:rsidRPr="00FA5203">
        <w:rPr>
          <w:spacing w:val="300"/>
          <w:sz w:val="24"/>
        </w:rPr>
        <w:t> </w:t>
      </w:r>
      <w:r w:rsidRPr="00FA5203">
        <w:rPr>
          <w:sz w:val="24"/>
        </w:rPr>
        <w:t>рекомендации)», 2018</w:t>
      </w:r>
    </w:p>
    <w:p w14:paraId="15BB98A1"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pPr>
      <w:r w:rsidRPr="00FA5203">
        <w:rPr>
          <w:sz w:val="24"/>
        </w:rPr>
        <w:t>Прогрессирующие</w:t>
      </w:r>
      <w:r w:rsidRPr="00FA5203">
        <w:rPr>
          <w:spacing w:val="-1"/>
          <w:sz w:val="24"/>
        </w:rPr>
        <w:t xml:space="preserve"> </w:t>
      </w:r>
      <w:r w:rsidRPr="00FA5203">
        <w:rPr>
          <w:spacing w:val="1"/>
          <w:sz w:val="24"/>
        </w:rPr>
        <w:t>матрицы</w:t>
      </w:r>
      <w:r w:rsidRPr="00FA5203">
        <w:rPr>
          <w:sz w:val="24"/>
        </w:rPr>
        <w:t xml:space="preserve"> Равена, 2000</w:t>
      </w:r>
    </w:p>
    <w:p w14:paraId="58DB1867"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pPr>
      <w:r w:rsidRPr="00FA5203">
        <w:rPr>
          <w:sz w:val="24"/>
        </w:rPr>
        <w:t>Степанов С.С.</w:t>
      </w:r>
      <w:r w:rsidRPr="00FA5203">
        <w:rPr>
          <w:spacing w:val="2"/>
          <w:sz w:val="24"/>
        </w:rPr>
        <w:t xml:space="preserve"> </w:t>
      </w:r>
      <w:r w:rsidRPr="00FA5203">
        <w:rPr>
          <w:sz w:val="24"/>
        </w:rPr>
        <w:t>«Диагностика</w:t>
      </w:r>
      <w:r w:rsidRPr="00FA5203">
        <w:rPr>
          <w:spacing w:val="-1"/>
          <w:sz w:val="24"/>
        </w:rPr>
        <w:t xml:space="preserve"> </w:t>
      </w:r>
      <w:r w:rsidRPr="00FA5203">
        <w:rPr>
          <w:sz w:val="24"/>
        </w:rPr>
        <w:t>интеллектуальных</w:t>
      </w:r>
      <w:r w:rsidRPr="00FA5203">
        <w:rPr>
          <w:spacing w:val="2"/>
          <w:sz w:val="24"/>
        </w:rPr>
        <w:t xml:space="preserve"> </w:t>
      </w:r>
      <w:r w:rsidRPr="00FA5203">
        <w:rPr>
          <w:sz w:val="24"/>
        </w:rPr>
        <w:t>методов рисуночного</w:t>
      </w:r>
      <w:r w:rsidRPr="00FA5203">
        <w:rPr>
          <w:spacing w:val="3"/>
          <w:sz w:val="24"/>
        </w:rPr>
        <w:t xml:space="preserve"> </w:t>
      </w:r>
      <w:r w:rsidRPr="00FA5203">
        <w:rPr>
          <w:spacing w:val="-1"/>
          <w:sz w:val="24"/>
        </w:rPr>
        <w:t>теста»,</w:t>
      </w:r>
      <w:r w:rsidRPr="00FA5203">
        <w:rPr>
          <w:spacing w:val="3"/>
          <w:sz w:val="24"/>
        </w:rPr>
        <w:t xml:space="preserve"> </w:t>
      </w:r>
      <w:r w:rsidRPr="00FA5203">
        <w:rPr>
          <w:sz w:val="24"/>
        </w:rPr>
        <w:t>2005</w:t>
      </w:r>
    </w:p>
    <w:p w14:paraId="6843FEEF"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pPr>
      <w:r w:rsidRPr="00FA5203">
        <w:rPr>
          <w:sz w:val="24"/>
        </w:rPr>
        <w:t>Стребелева</w:t>
      </w:r>
      <w:r w:rsidRPr="00FA5203">
        <w:rPr>
          <w:spacing w:val="114"/>
          <w:sz w:val="24"/>
        </w:rPr>
        <w:t xml:space="preserve"> </w:t>
      </w:r>
      <w:r w:rsidRPr="00FA5203">
        <w:rPr>
          <w:spacing w:val="1"/>
          <w:sz w:val="24"/>
        </w:rPr>
        <w:t>Е.А.</w:t>
      </w:r>
      <w:r w:rsidRPr="00FA5203">
        <w:rPr>
          <w:spacing w:val="119"/>
          <w:sz w:val="24"/>
        </w:rPr>
        <w:t xml:space="preserve"> </w:t>
      </w:r>
      <w:r w:rsidRPr="00FA5203">
        <w:rPr>
          <w:sz w:val="24"/>
        </w:rPr>
        <w:t>«Психолого</w:t>
      </w:r>
      <w:r w:rsidRPr="00FA5203">
        <w:rPr>
          <w:spacing w:val="-1"/>
          <w:sz w:val="24"/>
        </w:rPr>
        <w:t>-</w:t>
      </w:r>
      <w:r w:rsidRPr="00FA5203">
        <w:rPr>
          <w:sz w:val="24"/>
        </w:rPr>
        <w:t>педагогическая</w:t>
      </w:r>
      <w:r w:rsidRPr="00FA5203">
        <w:rPr>
          <w:spacing w:val="115"/>
          <w:sz w:val="24"/>
        </w:rPr>
        <w:t xml:space="preserve"> </w:t>
      </w:r>
      <w:r w:rsidRPr="00FA5203">
        <w:rPr>
          <w:sz w:val="24"/>
        </w:rPr>
        <w:t>диагностика</w:t>
      </w:r>
      <w:r w:rsidRPr="00FA5203">
        <w:rPr>
          <w:spacing w:val="114"/>
          <w:sz w:val="24"/>
        </w:rPr>
        <w:t xml:space="preserve"> </w:t>
      </w:r>
      <w:r w:rsidRPr="00FA5203">
        <w:rPr>
          <w:spacing w:val="1"/>
          <w:sz w:val="24"/>
        </w:rPr>
        <w:t>развития</w:t>
      </w:r>
      <w:r w:rsidRPr="00FA5203">
        <w:rPr>
          <w:spacing w:val="114"/>
          <w:sz w:val="24"/>
        </w:rPr>
        <w:t xml:space="preserve"> </w:t>
      </w:r>
      <w:r w:rsidRPr="00FA5203">
        <w:rPr>
          <w:sz w:val="24"/>
        </w:rPr>
        <w:t>детей</w:t>
      </w:r>
      <w:r w:rsidRPr="00FA5203">
        <w:rPr>
          <w:spacing w:val="116"/>
          <w:sz w:val="24"/>
        </w:rPr>
        <w:t xml:space="preserve"> </w:t>
      </w:r>
      <w:r w:rsidRPr="00FA5203">
        <w:rPr>
          <w:sz w:val="24"/>
        </w:rPr>
        <w:t>раннего</w:t>
      </w:r>
      <w:r w:rsidRPr="00FA5203">
        <w:rPr>
          <w:spacing w:val="115"/>
          <w:sz w:val="24"/>
        </w:rPr>
        <w:t xml:space="preserve"> </w:t>
      </w:r>
      <w:r w:rsidRPr="00FA5203">
        <w:rPr>
          <w:sz w:val="24"/>
        </w:rPr>
        <w:t>и</w:t>
      </w:r>
      <w:r w:rsidRPr="00FA5203">
        <w:rPr>
          <w:spacing w:val="300"/>
          <w:sz w:val="24"/>
        </w:rPr>
        <w:t> </w:t>
      </w:r>
      <w:r w:rsidRPr="00FA5203">
        <w:rPr>
          <w:sz w:val="24"/>
        </w:rPr>
        <w:t>дошкольного возраста», 2005</w:t>
      </w:r>
    </w:p>
    <w:p w14:paraId="1397F6A9"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rPr>
          <w:spacing w:val="190"/>
          <w:sz w:val="24"/>
          <w:szCs w:val="24"/>
        </w:rPr>
      </w:pPr>
      <w:r w:rsidRPr="00FA5203">
        <w:rPr>
          <w:sz w:val="24"/>
        </w:rPr>
        <w:t>Т.А.Нежнова</w:t>
      </w:r>
      <w:r w:rsidRPr="00FA5203">
        <w:rPr>
          <w:spacing w:val="3"/>
          <w:sz w:val="24"/>
        </w:rPr>
        <w:t xml:space="preserve"> </w:t>
      </w:r>
      <w:r w:rsidRPr="00FA5203">
        <w:rPr>
          <w:spacing w:val="-1"/>
          <w:sz w:val="24"/>
        </w:rPr>
        <w:t>«Беседа</w:t>
      </w:r>
      <w:r w:rsidRPr="00FA5203">
        <w:rPr>
          <w:sz w:val="24"/>
        </w:rPr>
        <w:t xml:space="preserve"> о</w:t>
      </w:r>
      <w:r w:rsidRPr="00FA5203">
        <w:rPr>
          <w:spacing w:val="2"/>
          <w:sz w:val="24"/>
        </w:rPr>
        <w:t xml:space="preserve"> </w:t>
      </w:r>
      <w:r w:rsidRPr="00FA5203">
        <w:rPr>
          <w:sz w:val="24"/>
        </w:rPr>
        <w:t xml:space="preserve">школе», 2000 </w:t>
      </w:r>
    </w:p>
    <w:p w14:paraId="47DE7115"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pPr>
      <w:r w:rsidRPr="00FA5203">
        <w:rPr>
          <w:spacing w:val="-1"/>
          <w:sz w:val="24"/>
        </w:rPr>
        <w:t>Тест</w:t>
      </w:r>
      <w:r w:rsidRPr="00FA5203">
        <w:rPr>
          <w:spacing w:val="6"/>
          <w:sz w:val="24"/>
        </w:rPr>
        <w:t xml:space="preserve"> </w:t>
      </w:r>
      <w:r w:rsidRPr="00FA5203">
        <w:rPr>
          <w:spacing w:val="-1"/>
          <w:sz w:val="24"/>
        </w:rPr>
        <w:t>«Дорисовывание»,</w:t>
      </w:r>
      <w:r w:rsidRPr="00FA5203">
        <w:rPr>
          <w:spacing w:val="3"/>
          <w:sz w:val="24"/>
        </w:rPr>
        <w:t xml:space="preserve"> </w:t>
      </w:r>
      <w:r w:rsidRPr="00FA5203">
        <w:rPr>
          <w:sz w:val="24"/>
        </w:rPr>
        <w:t>2000</w:t>
      </w:r>
    </w:p>
    <w:p w14:paraId="3BA51B9B"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2" w:line="240" w:lineRule="auto"/>
        <w:ind w:left="0" w:right="-1" w:firstLine="0"/>
      </w:pPr>
      <w:r w:rsidRPr="00FA5203">
        <w:rPr>
          <w:spacing w:val="-1"/>
          <w:sz w:val="24"/>
        </w:rPr>
        <w:t>Тест</w:t>
      </w:r>
      <w:r w:rsidRPr="00FA5203">
        <w:rPr>
          <w:spacing w:val="1"/>
          <w:sz w:val="24"/>
        </w:rPr>
        <w:t xml:space="preserve"> </w:t>
      </w:r>
      <w:r w:rsidRPr="00FA5203">
        <w:rPr>
          <w:sz w:val="24"/>
        </w:rPr>
        <w:t>Бендер,1995</w:t>
      </w:r>
    </w:p>
    <w:p w14:paraId="4820CF24" w14:textId="77777777" w:rsidR="002C6E8D" w:rsidRPr="00FA5203" w:rsidRDefault="0069355F" w:rsidP="00E04FBF">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pPr>
      <w:r w:rsidRPr="00FA5203">
        <w:rPr>
          <w:spacing w:val="-1"/>
          <w:sz w:val="24"/>
        </w:rPr>
        <w:t>Тест</w:t>
      </w:r>
      <w:r w:rsidRPr="00FA5203">
        <w:rPr>
          <w:spacing w:val="1"/>
          <w:sz w:val="24"/>
        </w:rPr>
        <w:t xml:space="preserve"> </w:t>
      </w:r>
      <w:r w:rsidRPr="00FA5203">
        <w:rPr>
          <w:sz w:val="24"/>
        </w:rPr>
        <w:t>Векслера</w:t>
      </w:r>
      <w:r w:rsidRPr="00FA5203">
        <w:rPr>
          <w:spacing w:val="1"/>
          <w:sz w:val="24"/>
        </w:rPr>
        <w:t xml:space="preserve"> </w:t>
      </w:r>
      <w:r w:rsidRPr="00FA5203">
        <w:rPr>
          <w:sz w:val="24"/>
        </w:rPr>
        <w:t>(детский</w:t>
      </w:r>
      <w:r w:rsidRPr="00FA5203">
        <w:rPr>
          <w:spacing w:val="1"/>
          <w:sz w:val="24"/>
        </w:rPr>
        <w:t xml:space="preserve"> </w:t>
      </w:r>
      <w:r w:rsidRPr="00FA5203">
        <w:rPr>
          <w:sz w:val="24"/>
        </w:rPr>
        <w:t>вариант). Исследование</w:t>
      </w:r>
      <w:r w:rsidRPr="00FA5203">
        <w:rPr>
          <w:spacing w:val="-1"/>
          <w:sz w:val="24"/>
        </w:rPr>
        <w:t xml:space="preserve"> </w:t>
      </w:r>
      <w:r w:rsidRPr="00FA5203">
        <w:rPr>
          <w:sz w:val="24"/>
        </w:rPr>
        <w:t>интеллекта</w:t>
      </w:r>
      <w:r w:rsidRPr="00FA5203">
        <w:rPr>
          <w:spacing w:val="-1"/>
          <w:sz w:val="24"/>
        </w:rPr>
        <w:t xml:space="preserve"> </w:t>
      </w:r>
      <w:r w:rsidRPr="00FA5203">
        <w:rPr>
          <w:sz w:val="24"/>
        </w:rPr>
        <w:t>с</w:t>
      </w:r>
      <w:r w:rsidRPr="00FA5203">
        <w:rPr>
          <w:spacing w:val="-1"/>
          <w:sz w:val="24"/>
        </w:rPr>
        <w:t xml:space="preserve"> </w:t>
      </w:r>
      <w:r w:rsidRPr="00FA5203">
        <w:rPr>
          <w:sz w:val="24"/>
        </w:rPr>
        <w:t>5 до 16 лет, 2000</w:t>
      </w:r>
    </w:p>
    <w:p w14:paraId="2DB77D02" w14:textId="77777777" w:rsidR="002C6E8D" w:rsidRPr="00FA5203" w:rsidRDefault="0069355F">
      <w:pPr>
        <w:pBdr>
          <w:top w:val="none" w:sz="4" w:space="0" w:color="000000"/>
          <w:left w:val="none" w:sz="4" w:space="0" w:color="000000"/>
          <w:bottom w:val="none" w:sz="4" w:space="0" w:color="000000"/>
          <w:right w:val="none" w:sz="4" w:space="0" w:color="000000"/>
        </w:pBdr>
        <w:spacing w:before="261" w:line="317" w:lineRule="atLeast"/>
        <w:ind w:firstLine="708"/>
      </w:pPr>
      <w:r w:rsidRPr="00FA5203">
        <w:rPr>
          <w:sz w:val="24"/>
        </w:rPr>
        <w:t>На</w:t>
      </w:r>
      <w:r w:rsidRPr="00FA5203">
        <w:rPr>
          <w:spacing w:val="12"/>
          <w:sz w:val="24"/>
        </w:rPr>
        <w:t xml:space="preserve"> </w:t>
      </w:r>
      <w:r w:rsidRPr="00FA5203">
        <w:rPr>
          <w:sz w:val="24"/>
        </w:rPr>
        <w:t>официальном</w:t>
      </w:r>
      <w:r w:rsidRPr="00FA5203">
        <w:rPr>
          <w:spacing w:val="13"/>
          <w:sz w:val="24"/>
        </w:rPr>
        <w:t xml:space="preserve"> </w:t>
      </w:r>
      <w:r w:rsidRPr="00FA5203">
        <w:rPr>
          <w:sz w:val="24"/>
        </w:rPr>
        <w:t>сайте</w:t>
      </w:r>
      <w:r w:rsidRPr="00FA5203">
        <w:rPr>
          <w:spacing w:val="11"/>
          <w:sz w:val="24"/>
        </w:rPr>
        <w:t xml:space="preserve"> </w:t>
      </w:r>
      <w:r w:rsidRPr="00FA5203">
        <w:rPr>
          <w:spacing w:val="-1"/>
          <w:sz w:val="24"/>
        </w:rPr>
        <w:t>ДОУ</w:t>
      </w:r>
      <w:r w:rsidRPr="00FA5203">
        <w:rPr>
          <w:spacing w:val="15"/>
          <w:sz w:val="24"/>
        </w:rPr>
        <w:t xml:space="preserve"> </w:t>
      </w:r>
      <w:r w:rsidRPr="00FA5203">
        <w:rPr>
          <w:sz w:val="24"/>
        </w:rPr>
        <w:t>опубликована</w:t>
      </w:r>
      <w:r w:rsidRPr="00FA5203">
        <w:rPr>
          <w:spacing w:val="13"/>
          <w:sz w:val="24"/>
        </w:rPr>
        <w:t xml:space="preserve"> </w:t>
      </w:r>
      <w:r w:rsidRPr="00FA5203">
        <w:rPr>
          <w:sz w:val="24"/>
        </w:rPr>
        <w:t>Адаптированная</w:t>
      </w:r>
      <w:r w:rsidRPr="00FA5203">
        <w:rPr>
          <w:spacing w:val="21"/>
          <w:sz w:val="24"/>
        </w:rPr>
        <w:t xml:space="preserve"> </w:t>
      </w:r>
      <w:r w:rsidRPr="00FA5203">
        <w:rPr>
          <w:sz w:val="24"/>
        </w:rPr>
        <w:t>образовательная</w:t>
      </w:r>
      <w:r w:rsidRPr="00FA5203">
        <w:rPr>
          <w:spacing w:val="14"/>
          <w:sz w:val="24"/>
        </w:rPr>
        <w:t xml:space="preserve"> </w:t>
      </w:r>
      <w:r w:rsidRPr="00FA5203">
        <w:rPr>
          <w:sz w:val="24"/>
        </w:rPr>
        <w:t>программа</w:t>
      </w:r>
      <w:r w:rsidRPr="00FA5203">
        <w:rPr>
          <w:spacing w:val="13"/>
          <w:sz w:val="24"/>
        </w:rPr>
        <w:t xml:space="preserve"> </w:t>
      </w:r>
      <w:r w:rsidRPr="00FA5203">
        <w:rPr>
          <w:sz w:val="24"/>
        </w:rPr>
        <w:t>для</w:t>
      </w:r>
      <w:r w:rsidRPr="00FA5203">
        <w:rPr>
          <w:spacing w:val="12"/>
          <w:sz w:val="24"/>
        </w:rPr>
        <w:t xml:space="preserve"> </w:t>
      </w:r>
      <w:r w:rsidRPr="00FA5203">
        <w:rPr>
          <w:sz w:val="24"/>
        </w:rPr>
        <w:t>детей дошкольного</w:t>
      </w:r>
      <w:r w:rsidRPr="00FA5203">
        <w:rPr>
          <w:spacing w:val="59"/>
          <w:sz w:val="24"/>
        </w:rPr>
        <w:t xml:space="preserve"> </w:t>
      </w:r>
      <w:r w:rsidRPr="00FA5203">
        <w:rPr>
          <w:sz w:val="24"/>
        </w:rPr>
        <w:t>возраста</w:t>
      </w:r>
      <w:r w:rsidRPr="00FA5203">
        <w:rPr>
          <w:spacing w:val="59"/>
          <w:sz w:val="24"/>
        </w:rPr>
        <w:t xml:space="preserve"> </w:t>
      </w:r>
      <w:r w:rsidRPr="00FA5203">
        <w:rPr>
          <w:sz w:val="24"/>
        </w:rPr>
        <w:t>с</w:t>
      </w:r>
      <w:r w:rsidRPr="00FA5203">
        <w:rPr>
          <w:spacing w:val="59"/>
          <w:sz w:val="24"/>
        </w:rPr>
        <w:t xml:space="preserve"> </w:t>
      </w:r>
      <w:r w:rsidRPr="00FA5203">
        <w:rPr>
          <w:spacing w:val="-1"/>
          <w:sz w:val="24"/>
        </w:rPr>
        <w:t>ОВЗ</w:t>
      </w:r>
      <w:r w:rsidRPr="00FA5203">
        <w:rPr>
          <w:spacing w:val="3"/>
          <w:sz w:val="24"/>
        </w:rPr>
        <w:t xml:space="preserve"> </w:t>
      </w:r>
      <w:r w:rsidRPr="00FA5203">
        <w:rPr>
          <w:sz w:val="24"/>
        </w:rPr>
        <w:t>(ТНР).</w:t>
      </w:r>
    </w:p>
    <w:p w14:paraId="734382E6" w14:textId="77777777" w:rsidR="002C6E8D" w:rsidRPr="00FA5203" w:rsidRDefault="002C6E8D">
      <w:pPr>
        <w:spacing w:after="120"/>
        <w:jc w:val="left"/>
        <w:rPr>
          <w:b/>
          <w:bCs/>
          <w:sz w:val="24"/>
          <w:szCs w:val="24"/>
        </w:rPr>
      </w:pPr>
    </w:p>
    <w:p w14:paraId="0001B535" w14:textId="77777777" w:rsidR="002C6E8D" w:rsidRDefault="002C6E8D">
      <w:pPr>
        <w:spacing w:after="120"/>
        <w:jc w:val="left"/>
        <w:rPr>
          <w:b/>
          <w:bCs/>
          <w:sz w:val="24"/>
          <w:szCs w:val="24"/>
        </w:rPr>
        <w:sectPr w:rsidR="002C6E8D">
          <w:pgSz w:w="11906" w:h="16838"/>
          <w:pgMar w:top="1134" w:right="851" w:bottom="1134" w:left="851" w:header="709" w:footer="709" w:gutter="0"/>
          <w:cols w:space="708"/>
          <w:docGrid w:linePitch="360"/>
        </w:sectPr>
      </w:pPr>
    </w:p>
    <w:p w14:paraId="5C916B46" w14:textId="77777777" w:rsidR="002C6E8D" w:rsidRDefault="0069355F">
      <w:pPr>
        <w:spacing w:after="120"/>
        <w:jc w:val="left"/>
        <w:rPr>
          <w:b/>
          <w:sz w:val="24"/>
          <w:szCs w:val="24"/>
        </w:rPr>
      </w:pPr>
      <w:r>
        <w:rPr>
          <w:b/>
          <w:sz w:val="24"/>
          <w:szCs w:val="24"/>
        </w:rPr>
        <w:lastRenderedPageBreak/>
        <w:t>2.4. Рабочая программа ВОСПИТАНИЯ.</w:t>
      </w:r>
    </w:p>
    <w:p w14:paraId="51CD3F09" w14:textId="77777777" w:rsidR="002C6E8D" w:rsidRDefault="0069355F">
      <w:pPr>
        <w:shd w:val="clear" w:color="auto" w:fill="FFFFFF"/>
        <w:spacing w:after="255" w:line="270" w:lineRule="atLeast"/>
        <w:ind w:firstLine="708"/>
        <w:rPr>
          <w:sz w:val="24"/>
          <w:szCs w:val="24"/>
        </w:rPr>
      </w:pPr>
      <w:r>
        <w:rPr>
          <w:sz w:val="24"/>
          <w:szCs w:val="24"/>
        </w:rPr>
        <w:t>В содержательный раздел Образовательной Программы М</w:t>
      </w:r>
      <w:r w:rsidR="00B640E2">
        <w:rPr>
          <w:sz w:val="24"/>
          <w:szCs w:val="24"/>
        </w:rPr>
        <w:t>Б</w:t>
      </w:r>
      <w:r>
        <w:rPr>
          <w:sz w:val="24"/>
          <w:szCs w:val="24"/>
        </w:rPr>
        <w:t xml:space="preserve">ДОУ «Детский сад № </w:t>
      </w:r>
      <w:r w:rsidR="00B640E2">
        <w:rPr>
          <w:sz w:val="24"/>
          <w:szCs w:val="24"/>
        </w:rPr>
        <w:t>…</w:t>
      </w:r>
      <w:r>
        <w:rPr>
          <w:sz w:val="24"/>
          <w:szCs w:val="24"/>
        </w:rPr>
        <w:t>»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9F82578" w14:textId="77777777" w:rsidR="002C6E8D" w:rsidRDefault="0069355F">
      <w:pPr>
        <w:spacing w:after="120"/>
        <w:jc w:val="left"/>
        <w:rPr>
          <w:b/>
          <w:sz w:val="24"/>
          <w:szCs w:val="24"/>
        </w:rPr>
      </w:pPr>
      <w:r>
        <w:rPr>
          <w:b/>
          <w:sz w:val="24"/>
          <w:szCs w:val="24"/>
        </w:rPr>
        <w:t>2.4.1. Целевой раздел программы ВОСПИТАНИЯ.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2C6E8D" w:rsidRPr="004701A9" w14:paraId="467BC3B7" w14:textId="77777777">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FC24755" w14:textId="77777777"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B376071" w14:textId="77777777"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Задачи воспитания</w:t>
            </w:r>
          </w:p>
        </w:tc>
      </w:tr>
      <w:tr w:rsidR="002C6E8D" w:rsidRPr="004701A9" w14:paraId="735003FF" w14:textId="77777777">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5101647" w14:textId="77777777"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533709F"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представлений </w:t>
            </w:r>
            <w:r w:rsidRPr="004701A9">
              <w:rPr>
                <w:color w:val="000000"/>
                <w:sz w:val="20"/>
              </w:rPr>
              <w:br/>
              <w:t xml:space="preserve"> о традиционных ценностях российского народа, социально приемлемых нормах и правилах поведения;</w:t>
            </w:r>
          </w:p>
          <w:p w14:paraId="41743A89"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14:paraId="22F66B25"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поведения </w:t>
            </w:r>
            <w:r w:rsidRPr="004701A9">
              <w:rPr>
                <w:color w:val="000000"/>
                <w:sz w:val="20"/>
              </w:rPr>
              <w:br/>
              <w:t xml:space="preserve">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27927F5" w14:textId="77777777"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         1) Содействовать  развитию личности, основанному на принятых в обществе представлениях </w:t>
            </w:r>
            <w:r w:rsidRPr="004701A9">
              <w:rPr>
                <w:b/>
                <w:color w:val="000000"/>
                <w:sz w:val="20"/>
              </w:rPr>
              <w:t xml:space="preserve">о добре и зле, должном </w:t>
            </w:r>
            <w:r w:rsidRPr="004701A9">
              <w:rPr>
                <w:b/>
                <w:color w:val="000000"/>
                <w:sz w:val="20"/>
              </w:rPr>
              <w:br/>
              <w:t xml:space="preserve"> и недопустимом;</w:t>
            </w:r>
          </w:p>
          <w:p w14:paraId="5CFEC0B6"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2) Способствовать становлению нравственности, основанной </w:t>
            </w:r>
            <w:r w:rsidRPr="004701A9">
              <w:rPr>
                <w:b/>
                <w:color w:val="000000"/>
                <w:sz w:val="20"/>
              </w:rPr>
              <w:t>на духовных отечественных традициях, внутренней установке личности поступать согласно своей совести;</w:t>
            </w:r>
          </w:p>
          <w:p w14:paraId="3433F6BC"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 xml:space="preserve">личностного потенциала ребёнка, его готовности </w:t>
            </w:r>
            <w:r w:rsidRPr="004701A9">
              <w:rPr>
                <w:b/>
                <w:color w:val="000000"/>
                <w:sz w:val="20"/>
              </w:rPr>
              <w:br/>
              <w:t xml:space="preserve"> к творческому самовыражению и саморазвитию, самовоспитанию;</w:t>
            </w:r>
          </w:p>
          <w:p w14:paraId="488D645C"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4) Осуществлять поддержку позитивной социализации ребёнка посредством </w:t>
            </w:r>
            <w:r w:rsidRPr="004701A9">
              <w:rPr>
                <w:b/>
                <w:color w:val="000000"/>
                <w:sz w:val="20"/>
              </w:rPr>
              <w:t>проектирования и принятия уклада, воспитывающей среды, создания воспитывающих общностей.</w:t>
            </w:r>
          </w:p>
        </w:tc>
      </w:tr>
    </w:tbl>
    <w:p w14:paraId="5FB64106" w14:textId="77777777" w:rsidR="002C6E8D" w:rsidRDefault="002C6E8D">
      <w:pPr>
        <w:spacing w:after="120"/>
        <w:jc w:val="left"/>
        <w:rPr>
          <w:b/>
          <w:bCs/>
          <w:sz w:val="24"/>
          <w:szCs w:val="24"/>
        </w:rPr>
      </w:pPr>
    </w:p>
    <w:p w14:paraId="6DE978E4" w14:textId="77777777" w:rsidR="002C6E8D" w:rsidRDefault="0069355F">
      <w:pPr>
        <w:spacing w:after="120"/>
        <w:rPr>
          <w:b/>
          <w:bCs/>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0"/>
        <w:tblW w:w="5181" w:type="pct"/>
        <w:tblLayout w:type="fixed"/>
        <w:tblLook w:val="04A0" w:firstRow="1" w:lastRow="0" w:firstColumn="1" w:lastColumn="0" w:noHBand="0" w:noVBand="1"/>
      </w:tblPr>
      <w:tblGrid>
        <w:gridCol w:w="2013"/>
        <w:gridCol w:w="2966"/>
        <w:gridCol w:w="3029"/>
        <w:gridCol w:w="4559"/>
        <w:gridCol w:w="2520"/>
      </w:tblGrid>
      <w:tr w:rsidR="002C6E8D" w14:paraId="3A35F5CD" w14:textId="77777777">
        <w:trPr>
          <w:tblHeader/>
        </w:trPr>
        <w:tc>
          <w:tcPr>
            <w:tcW w:w="667" w:type="pct"/>
            <w:vAlign w:val="center"/>
          </w:tcPr>
          <w:p w14:paraId="30CFAA61" w14:textId="77777777" w:rsidR="002C6E8D" w:rsidRDefault="0069355F">
            <w:pPr>
              <w:spacing w:line="240" w:lineRule="auto"/>
              <w:jc w:val="center"/>
              <w:rPr>
                <w:b/>
                <w:bCs/>
                <w:sz w:val="20"/>
              </w:rPr>
            </w:pPr>
            <w:r>
              <w:rPr>
                <w:b/>
                <w:bCs/>
                <w:sz w:val="20"/>
              </w:rPr>
              <w:t>Направления воспитания и базовые ценности</w:t>
            </w:r>
          </w:p>
        </w:tc>
        <w:tc>
          <w:tcPr>
            <w:tcW w:w="983" w:type="pct"/>
            <w:vAlign w:val="center"/>
          </w:tcPr>
          <w:p w14:paraId="29C82647" w14:textId="77777777" w:rsidR="002C6E8D" w:rsidRDefault="0069355F">
            <w:pPr>
              <w:spacing w:line="240" w:lineRule="auto"/>
              <w:jc w:val="center"/>
              <w:rPr>
                <w:b/>
                <w:bCs/>
                <w:sz w:val="20"/>
              </w:rPr>
            </w:pPr>
            <w:r>
              <w:rPr>
                <w:b/>
                <w:bCs/>
                <w:sz w:val="20"/>
              </w:rPr>
              <w:t>Цель</w:t>
            </w:r>
          </w:p>
        </w:tc>
        <w:tc>
          <w:tcPr>
            <w:tcW w:w="1004" w:type="pct"/>
            <w:vAlign w:val="center"/>
          </w:tcPr>
          <w:p w14:paraId="7E713FDD" w14:textId="77777777" w:rsidR="002C6E8D" w:rsidRDefault="0069355F">
            <w:pPr>
              <w:spacing w:line="240" w:lineRule="auto"/>
              <w:jc w:val="center"/>
              <w:rPr>
                <w:b/>
                <w:bCs/>
                <w:sz w:val="20"/>
              </w:rPr>
            </w:pPr>
            <w:r>
              <w:rPr>
                <w:b/>
                <w:bCs/>
                <w:sz w:val="20"/>
              </w:rPr>
              <w:t>Задачи</w:t>
            </w:r>
          </w:p>
        </w:tc>
        <w:tc>
          <w:tcPr>
            <w:tcW w:w="1511" w:type="pct"/>
            <w:vAlign w:val="center"/>
          </w:tcPr>
          <w:p w14:paraId="59AC0BD4" w14:textId="77777777" w:rsidR="002C6E8D" w:rsidRDefault="0069355F">
            <w:pPr>
              <w:spacing w:line="240" w:lineRule="auto"/>
              <w:jc w:val="center"/>
              <w:rPr>
                <w:b/>
                <w:bCs/>
                <w:sz w:val="20"/>
              </w:rPr>
            </w:pPr>
            <w:r>
              <w:rPr>
                <w:b/>
                <w:bCs/>
                <w:sz w:val="20"/>
              </w:rPr>
              <w:t>Задачи образовательных областей</w:t>
            </w:r>
          </w:p>
        </w:tc>
        <w:tc>
          <w:tcPr>
            <w:tcW w:w="835" w:type="pct"/>
            <w:vAlign w:val="center"/>
          </w:tcPr>
          <w:p w14:paraId="384E9850" w14:textId="77777777" w:rsidR="002C6E8D" w:rsidRDefault="0069355F">
            <w:pPr>
              <w:spacing w:line="240" w:lineRule="auto"/>
              <w:jc w:val="center"/>
              <w:rPr>
                <w:b/>
                <w:bCs/>
                <w:sz w:val="20"/>
              </w:rPr>
            </w:pPr>
            <w:r>
              <w:rPr>
                <w:b/>
                <w:bCs/>
                <w:sz w:val="20"/>
              </w:rPr>
              <w:t>Образовательные области</w:t>
            </w:r>
          </w:p>
        </w:tc>
      </w:tr>
      <w:tr w:rsidR="002C6E8D" w14:paraId="5CB22AEB" w14:textId="77777777">
        <w:tc>
          <w:tcPr>
            <w:tcW w:w="667" w:type="pct"/>
            <w:vMerge w:val="restart"/>
          </w:tcPr>
          <w:p w14:paraId="432390EA" w14:textId="77777777" w:rsidR="002C6E8D" w:rsidRDefault="0069355F">
            <w:pPr>
              <w:spacing w:line="240" w:lineRule="auto"/>
              <w:rPr>
                <w:sz w:val="20"/>
              </w:rPr>
            </w:pPr>
            <w:r>
              <w:rPr>
                <w:sz w:val="20"/>
              </w:rPr>
              <w:t xml:space="preserve">Патриотическое направление воспитания </w:t>
            </w:r>
          </w:p>
          <w:p w14:paraId="467B39DF" w14:textId="77777777" w:rsidR="002C6E8D" w:rsidRDefault="0069355F">
            <w:pPr>
              <w:spacing w:line="240" w:lineRule="auto"/>
              <w:rPr>
                <w:sz w:val="20"/>
              </w:rPr>
            </w:pPr>
            <w:r>
              <w:rPr>
                <w:sz w:val="20"/>
              </w:rPr>
              <w:t>В основе лежат ценности «Родина» и «Природа»</w:t>
            </w:r>
          </w:p>
        </w:tc>
        <w:tc>
          <w:tcPr>
            <w:tcW w:w="983" w:type="pct"/>
            <w:vMerge w:val="restart"/>
          </w:tcPr>
          <w:p w14:paraId="00680A30" w14:textId="77777777" w:rsidR="002C6E8D" w:rsidRDefault="0069355F">
            <w:pPr>
              <w:spacing w:line="240" w:lineRule="auto"/>
              <w:rPr>
                <w:sz w:val="20"/>
              </w:rPr>
            </w:pPr>
            <w:r>
              <w:rPr>
                <w:sz w:val="20"/>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14:paraId="325B95AD" w14:textId="77777777" w:rsidR="002C6E8D" w:rsidRDefault="0069355F" w:rsidP="00E04FBF">
            <w:pPr>
              <w:pStyle w:val="ad"/>
              <w:numPr>
                <w:ilvl w:val="0"/>
                <w:numId w:val="16"/>
              </w:numPr>
              <w:tabs>
                <w:tab w:val="left" w:pos="146"/>
              </w:tabs>
              <w:spacing w:line="240" w:lineRule="auto"/>
              <w:ind w:left="0" w:firstLine="0"/>
              <w:jc w:val="left"/>
              <w:rPr>
                <w:sz w:val="20"/>
              </w:rPr>
            </w:pPr>
            <w:r>
              <w:rPr>
                <w:sz w:val="20"/>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E89D733" w14:textId="77777777" w:rsidR="002C6E8D" w:rsidRDefault="0069355F" w:rsidP="00E04FBF">
            <w:pPr>
              <w:pStyle w:val="ad"/>
              <w:numPr>
                <w:ilvl w:val="0"/>
                <w:numId w:val="16"/>
              </w:numPr>
              <w:tabs>
                <w:tab w:val="left" w:pos="146"/>
              </w:tabs>
              <w:spacing w:line="240" w:lineRule="auto"/>
              <w:ind w:left="0" w:firstLine="0"/>
              <w:jc w:val="left"/>
              <w:rPr>
                <w:sz w:val="20"/>
              </w:rPr>
            </w:pPr>
            <w:r>
              <w:rPr>
                <w:sz w:val="20"/>
              </w:rPr>
              <w:t xml:space="preserve">Формировать «патриотизм защитника», стремящегося сохранить это наследие </w:t>
            </w:r>
            <w:r>
              <w:rPr>
                <w:sz w:val="20"/>
              </w:rPr>
              <w:lastRenderedPageBreak/>
              <w:t xml:space="preserve">(предполагает развитие у детей готовности преодолевать трудности ради своей семьи, малой родины) </w:t>
            </w:r>
          </w:p>
          <w:p w14:paraId="0911C773" w14:textId="77777777" w:rsidR="002C6E8D" w:rsidRDefault="0069355F" w:rsidP="00E04FBF">
            <w:pPr>
              <w:pStyle w:val="ad"/>
              <w:numPr>
                <w:ilvl w:val="0"/>
                <w:numId w:val="16"/>
              </w:numPr>
              <w:tabs>
                <w:tab w:val="left" w:pos="146"/>
              </w:tabs>
              <w:spacing w:line="240" w:lineRule="auto"/>
              <w:ind w:left="0" w:firstLine="0"/>
              <w:jc w:val="left"/>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14:paraId="0A1D4D70" w14:textId="77777777" w:rsidR="002C6E8D" w:rsidRDefault="0069355F" w:rsidP="00E04FBF">
            <w:pPr>
              <w:pStyle w:val="25"/>
              <w:numPr>
                <w:ilvl w:val="0"/>
                <w:numId w:val="17"/>
              </w:numPr>
              <w:shd w:val="clear" w:color="auto" w:fill="auto"/>
              <w:tabs>
                <w:tab w:val="left" w:pos="205"/>
              </w:tabs>
              <w:spacing w:before="0" w:after="0" w:line="240" w:lineRule="auto"/>
              <w:ind w:left="0" w:firstLine="0"/>
              <w:rPr>
                <w:sz w:val="20"/>
                <w:szCs w:val="20"/>
              </w:rPr>
            </w:pPr>
            <w:r>
              <w:rPr>
                <w:rStyle w:val="14"/>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14:paraId="2130802E" w14:textId="77777777" w:rsidR="002C6E8D" w:rsidRDefault="0069355F">
            <w:pPr>
              <w:spacing w:line="240" w:lineRule="auto"/>
              <w:rPr>
                <w:sz w:val="20"/>
              </w:rPr>
            </w:pPr>
            <w:r>
              <w:rPr>
                <w:sz w:val="20"/>
              </w:rPr>
              <w:t>Социально-коммуникативное развитие</w:t>
            </w:r>
          </w:p>
        </w:tc>
      </w:tr>
      <w:tr w:rsidR="002C6E8D" w14:paraId="7F51D81E" w14:textId="77777777">
        <w:tc>
          <w:tcPr>
            <w:tcW w:w="667" w:type="pct"/>
            <w:vMerge/>
          </w:tcPr>
          <w:p w14:paraId="3A255AC7" w14:textId="77777777" w:rsidR="002C6E8D" w:rsidRDefault="002C6E8D">
            <w:pPr>
              <w:spacing w:line="240" w:lineRule="auto"/>
              <w:rPr>
                <w:sz w:val="20"/>
              </w:rPr>
            </w:pPr>
          </w:p>
        </w:tc>
        <w:tc>
          <w:tcPr>
            <w:tcW w:w="983" w:type="pct"/>
            <w:vMerge/>
          </w:tcPr>
          <w:p w14:paraId="4618633A" w14:textId="77777777" w:rsidR="002C6E8D" w:rsidRDefault="002C6E8D">
            <w:pPr>
              <w:spacing w:line="240" w:lineRule="auto"/>
              <w:rPr>
                <w:sz w:val="20"/>
              </w:rPr>
            </w:pPr>
          </w:p>
        </w:tc>
        <w:tc>
          <w:tcPr>
            <w:tcW w:w="1004" w:type="pct"/>
            <w:vMerge/>
          </w:tcPr>
          <w:p w14:paraId="30A3873B" w14:textId="77777777" w:rsidR="002C6E8D" w:rsidRDefault="002C6E8D">
            <w:pPr>
              <w:tabs>
                <w:tab w:val="left" w:pos="146"/>
              </w:tabs>
              <w:spacing w:line="240" w:lineRule="auto"/>
              <w:rPr>
                <w:sz w:val="20"/>
              </w:rPr>
            </w:pPr>
          </w:p>
        </w:tc>
        <w:tc>
          <w:tcPr>
            <w:tcW w:w="1511" w:type="pct"/>
          </w:tcPr>
          <w:p w14:paraId="0C87B023" w14:textId="77777777" w:rsidR="002C6E8D" w:rsidRDefault="0069355F" w:rsidP="00E04FBF">
            <w:pPr>
              <w:pStyle w:val="25"/>
              <w:numPr>
                <w:ilvl w:val="0"/>
                <w:numId w:val="17"/>
              </w:numPr>
              <w:shd w:val="clear" w:color="auto" w:fill="auto"/>
              <w:tabs>
                <w:tab w:val="left" w:pos="205"/>
              </w:tabs>
              <w:spacing w:before="0" w:after="0" w:line="240" w:lineRule="auto"/>
              <w:ind w:left="0" w:firstLine="0"/>
              <w:rPr>
                <w:sz w:val="20"/>
                <w:szCs w:val="20"/>
              </w:rPr>
            </w:pPr>
            <w:r>
              <w:rPr>
                <w:rStyle w:val="14"/>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14:paraId="4C7CF00D" w14:textId="77777777" w:rsidR="002C6E8D" w:rsidRDefault="0069355F" w:rsidP="00E04FBF">
            <w:pPr>
              <w:pStyle w:val="25"/>
              <w:numPr>
                <w:ilvl w:val="0"/>
                <w:numId w:val="17"/>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уважительное отношение к государственным символам страны (флагу, гербу, гимну);</w:t>
            </w:r>
          </w:p>
        </w:tc>
        <w:tc>
          <w:tcPr>
            <w:tcW w:w="835" w:type="pct"/>
          </w:tcPr>
          <w:p w14:paraId="70120B8B" w14:textId="77777777" w:rsidR="002C6E8D" w:rsidRDefault="0069355F">
            <w:pPr>
              <w:spacing w:line="240" w:lineRule="auto"/>
              <w:rPr>
                <w:sz w:val="20"/>
              </w:rPr>
            </w:pPr>
            <w:r>
              <w:rPr>
                <w:sz w:val="20"/>
              </w:rPr>
              <w:t>Познавательное развитие</w:t>
            </w:r>
          </w:p>
        </w:tc>
      </w:tr>
      <w:tr w:rsidR="002C6E8D" w14:paraId="6A77C774" w14:textId="77777777">
        <w:tc>
          <w:tcPr>
            <w:tcW w:w="667" w:type="pct"/>
            <w:vMerge/>
          </w:tcPr>
          <w:p w14:paraId="01DCE439" w14:textId="77777777" w:rsidR="002C6E8D" w:rsidRDefault="002C6E8D">
            <w:pPr>
              <w:spacing w:line="240" w:lineRule="auto"/>
              <w:rPr>
                <w:sz w:val="20"/>
              </w:rPr>
            </w:pPr>
          </w:p>
        </w:tc>
        <w:tc>
          <w:tcPr>
            <w:tcW w:w="983" w:type="pct"/>
            <w:vMerge/>
          </w:tcPr>
          <w:p w14:paraId="122C12C9" w14:textId="77777777" w:rsidR="002C6E8D" w:rsidRDefault="002C6E8D">
            <w:pPr>
              <w:spacing w:line="240" w:lineRule="auto"/>
              <w:rPr>
                <w:sz w:val="20"/>
              </w:rPr>
            </w:pPr>
          </w:p>
        </w:tc>
        <w:tc>
          <w:tcPr>
            <w:tcW w:w="1004" w:type="pct"/>
            <w:vMerge/>
          </w:tcPr>
          <w:p w14:paraId="3FD965B7" w14:textId="77777777" w:rsidR="002C6E8D" w:rsidRDefault="002C6E8D">
            <w:pPr>
              <w:tabs>
                <w:tab w:val="left" w:pos="146"/>
              </w:tabs>
              <w:spacing w:line="240" w:lineRule="auto"/>
              <w:rPr>
                <w:sz w:val="20"/>
              </w:rPr>
            </w:pPr>
          </w:p>
        </w:tc>
        <w:tc>
          <w:tcPr>
            <w:tcW w:w="1511" w:type="pct"/>
          </w:tcPr>
          <w:p w14:paraId="121FECE8" w14:textId="77777777" w:rsidR="002C6E8D" w:rsidRDefault="0069355F" w:rsidP="00E04FBF">
            <w:pPr>
              <w:pStyle w:val="25"/>
              <w:numPr>
                <w:ilvl w:val="0"/>
                <w:numId w:val="17"/>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Приобщать к традициям и великому культурному наследию российского народа</w:t>
            </w:r>
          </w:p>
        </w:tc>
        <w:tc>
          <w:tcPr>
            <w:tcW w:w="835" w:type="pct"/>
          </w:tcPr>
          <w:p w14:paraId="6DD0486F" w14:textId="77777777" w:rsidR="002C6E8D" w:rsidRDefault="0069355F">
            <w:pPr>
              <w:spacing w:line="240" w:lineRule="auto"/>
              <w:rPr>
                <w:sz w:val="20"/>
              </w:rPr>
            </w:pPr>
            <w:r>
              <w:rPr>
                <w:sz w:val="20"/>
              </w:rPr>
              <w:t>Художественно-эстетическое развитие</w:t>
            </w:r>
          </w:p>
        </w:tc>
      </w:tr>
      <w:tr w:rsidR="002C6E8D" w14:paraId="61286F70" w14:textId="77777777">
        <w:tc>
          <w:tcPr>
            <w:tcW w:w="667" w:type="pct"/>
            <w:vMerge w:val="restart"/>
          </w:tcPr>
          <w:p w14:paraId="102B942C" w14:textId="77777777" w:rsidR="002C6E8D" w:rsidRDefault="0069355F">
            <w:pPr>
              <w:pStyle w:val="25"/>
              <w:shd w:val="clear" w:color="auto" w:fill="auto"/>
              <w:spacing w:before="0" w:after="0" w:line="240" w:lineRule="auto"/>
              <w:rPr>
                <w:sz w:val="20"/>
                <w:szCs w:val="20"/>
              </w:rPr>
            </w:pPr>
            <w:r>
              <w:rPr>
                <w:sz w:val="20"/>
                <w:szCs w:val="20"/>
              </w:rPr>
              <w:t xml:space="preserve">Духовно-нравственное направление воспитания </w:t>
            </w:r>
          </w:p>
          <w:p w14:paraId="72E00617" w14:textId="77777777" w:rsidR="002C6E8D" w:rsidRDefault="0069355F">
            <w:pPr>
              <w:pStyle w:val="25"/>
              <w:shd w:val="clear" w:color="auto" w:fill="auto"/>
              <w:spacing w:before="0" w:after="0" w:line="240" w:lineRule="auto"/>
              <w:rPr>
                <w:sz w:val="20"/>
                <w:szCs w:val="20"/>
              </w:rPr>
            </w:pPr>
            <w:r>
              <w:rPr>
                <w:sz w:val="20"/>
                <w:szCs w:val="20"/>
              </w:rPr>
              <w:t>В основе лежат ценности «</w:t>
            </w:r>
            <w:r>
              <w:rPr>
                <w:rStyle w:val="14"/>
                <w:color w:val="auto"/>
                <w:sz w:val="20"/>
                <w:szCs w:val="20"/>
              </w:rPr>
              <w:t>Жизнь»,</w:t>
            </w:r>
          </w:p>
          <w:p w14:paraId="1756A3B5" w14:textId="77777777" w:rsidR="002C6E8D" w:rsidRDefault="0069355F">
            <w:pPr>
              <w:spacing w:line="240" w:lineRule="auto"/>
              <w:rPr>
                <w:sz w:val="20"/>
              </w:rPr>
            </w:pPr>
            <w:r>
              <w:rPr>
                <w:rStyle w:val="14"/>
                <w:rFonts w:eastAsiaTheme="minorHAnsi"/>
                <w:color w:val="auto"/>
                <w:sz w:val="20"/>
                <w:szCs w:val="20"/>
              </w:rPr>
              <w:t>«Милосердие», «Добро»</w:t>
            </w:r>
          </w:p>
        </w:tc>
        <w:tc>
          <w:tcPr>
            <w:tcW w:w="983" w:type="pct"/>
            <w:vMerge w:val="restart"/>
          </w:tcPr>
          <w:p w14:paraId="71D31A43" w14:textId="77777777" w:rsidR="002C6E8D" w:rsidRDefault="0069355F">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004" w:type="pct"/>
            <w:vMerge w:val="restart"/>
          </w:tcPr>
          <w:p w14:paraId="4AA36F6E"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ценностносмысловую сферу дошкольников на основе творческого взаимодействия в детско- взрослой общности</w:t>
            </w:r>
          </w:p>
          <w:p w14:paraId="7AF6A8CC"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14:paraId="63B69225"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любовь к своей семье, своему населенному пункту, родному краю, своей стране</w:t>
            </w:r>
          </w:p>
          <w:p w14:paraId="6E116EFA"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DDB6F59"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Воспитывать социальные чувства и навыки: способность к сопереживанию, общительность, дружелюбие </w:t>
            </w:r>
          </w:p>
          <w:p w14:paraId="564B6CFE"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навыки сотрудничества, умения соблюдать правила, активной личностной позиции</w:t>
            </w:r>
          </w:p>
          <w:p w14:paraId="26A126F0"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14:paraId="0F5F96CA" w14:textId="77777777" w:rsidR="002C6E8D" w:rsidRDefault="0069355F">
            <w:pPr>
              <w:spacing w:line="240" w:lineRule="auto"/>
              <w:rPr>
                <w:sz w:val="20"/>
              </w:rPr>
            </w:pPr>
            <w:r>
              <w:rPr>
                <w:sz w:val="20"/>
              </w:rPr>
              <w:t>Социально-коммуникативное развитие</w:t>
            </w:r>
          </w:p>
        </w:tc>
      </w:tr>
      <w:tr w:rsidR="002C6E8D" w14:paraId="009F1471" w14:textId="77777777">
        <w:tc>
          <w:tcPr>
            <w:tcW w:w="667" w:type="pct"/>
            <w:vMerge/>
          </w:tcPr>
          <w:p w14:paraId="67481465" w14:textId="77777777" w:rsidR="002C6E8D" w:rsidRDefault="002C6E8D">
            <w:pPr>
              <w:spacing w:line="240" w:lineRule="auto"/>
              <w:rPr>
                <w:sz w:val="20"/>
              </w:rPr>
            </w:pPr>
          </w:p>
        </w:tc>
        <w:tc>
          <w:tcPr>
            <w:tcW w:w="983" w:type="pct"/>
            <w:vMerge/>
          </w:tcPr>
          <w:p w14:paraId="5343586F" w14:textId="77777777" w:rsidR="002C6E8D" w:rsidRDefault="002C6E8D">
            <w:pPr>
              <w:pStyle w:val="25"/>
              <w:shd w:val="clear" w:color="auto" w:fill="auto"/>
              <w:tabs>
                <w:tab w:val="left" w:pos="1762"/>
              </w:tabs>
              <w:spacing w:before="0" w:after="0" w:line="240" w:lineRule="auto"/>
              <w:ind w:right="20"/>
              <w:jc w:val="both"/>
              <w:rPr>
                <w:sz w:val="20"/>
                <w:szCs w:val="20"/>
              </w:rPr>
            </w:pPr>
          </w:p>
        </w:tc>
        <w:tc>
          <w:tcPr>
            <w:tcW w:w="1004" w:type="pct"/>
            <w:vMerge/>
          </w:tcPr>
          <w:p w14:paraId="59A469D2" w14:textId="77777777"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14:paraId="137C92C8"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14:paraId="2D17AEF1" w14:textId="77777777" w:rsidR="002C6E8D" w:rsidRDefault="0069355F">
            <w:pPr>
              <w:spacing w:line="240" w:lineRule="auto"/>
              <w:rPr>
                <w:sz w:val="20"/>
              </w:rPr>
            </w:pPr>
            <w:r>
              <w:rPr>
                <w:sz w:val="20"/>
              </w:rPr>
              <w:t>Речевое развитие</w:t>
            </w:r>
          </w:p>
        </w:tc>
      </w:tr>
      <w:tr w:rsidR="002C6E8D" w14:paraId="331B28DA" w14:textId="77777777">
        <w:tc>
          <w:tcPr>
            <w:tcW w:w="667" w:type="pct"/>
            <w:vMerge w:val="restart"/>
          </w:tcPr>
          <w:p w14:paraId="71DFF210" w14:textId="77777777" w:rsidR="002C6E8D" w:rsidRDefault="0069355F">
            <w:pPr>
              <w:spacing w:line="240" w:lineRule="auto"/>
              <w:rPr>
                <w:sz w:val="20"/>
              </w:rPr>
            </w:pPr>
            <w:r>
              <w:rPr>
                <w:sz w:val="20"/>
              </w:rPr>
              <w:t>Социальное направление воспитания</w:t>
            </w:r>
          </w:p>
          <w:p w14:paraId="375646CD" w14:textId="77777777" w:rsidR="002C6E8D" w:rsidRDefault="0069355F">
            <w:pPr>
              <w:pStyle w:val="25"/>
              <w:shd w:val="clear" w:color="auto" w:fill="auto"/>
              <w:spacing w:before="0" w:after="0" w:line="240" w:lineRule="auto"/>
              <w:rPr>
                <w:sz w:val="20"/>
                <w:szCs w:val="20"/>
              </w:rPr>
            </w:pPr>
            <w:r>
              <w:rPr>
                <w:rStyle w:val="14"/>
                <w:color w:val="auto"/>
                <w:sz w:val="20"/>
                <w:szCs w:val="20"/>
              </w:rPr>
              <w:lastRenderedPageBreak/>
              <w:t>В основе лежат ценности «Человек», «Семья»,</w:t>
            </w:r>
          </w:p>
          <w:p w14:paraId="03E6F693" w14:textId="77777777" w:rsidR="002C6E8D" w:rsidRDefault="0069355F">
            <w:pPr>
              <w:pStyle w:val="25"/>
              <w:shd w:val="clear" w:color="auto" w:fill="auto"/>
              <w:spacing w:before="0" w:after="0" w:line="240" w:lineRule="auto"/>
              <w:rPr>
                <w:sz w:val="20"/>
                <w:szCs w:val="20"/>
              </w:rPr>
            </w:pPr>
            <w:r>
              <w:rPr>
                <w:rStyle w:val="14"/>
                <w:color w:val="auto"/>
                <w:sz w:val="20"/>
                <w:szCs w:val="20"/>
              </w:rPr>
              <w:t>«Дружба»,</w:t>
            </w:r>
          </w:p>
          <w:p w14:paraId="4E8E1F8C" w14:textId="77777777" w:rsidR="002C6E8D" w:rsidRDefault="0069355F">
            <w:pPr>
              <w:spacing w:line="240" w:lineRule="auto"/>
              <w:rPr>
                <w:sz w:val="20"/>
              </w:rPr>
            </w:pPr>
            <w:r>
              <w:rPr>
                <w:rStyle w:val="14"/>
                <w:rFonts w:eastAsiaTheme="minorHAnsi"/>
                <w:color w:val="auto"/>
                <w:sz w:val="20"/>
                <w:szCs w:val="20"/>
              </w:rPr>
              <w:t>«Сотрудничество»</w:t>
            </w:r>
          </w:p>
        </w:tc>
        <w:tc>
          <w:tcPr>
            <w:tcW w:w="983" w:type="pct"/>
            <w:vMerge w:val="restart"/>
          </w:tcPr>
          <w:p w14:paraId="3D5D15E7" w14:textId="77777777" w:rsidR="002C6E8D" w:rsidRDefault="0069355F">
            <w:pPr>
              <w:pStyle w:val="25"/>
              <w:shd w:val="clear" w:color="auto" w:fill="auto"/>
              <w:tabs>
                <w:tab w:val="left" w:pos="1762"/>
              </w:tabs>
              <w:spacing w:before="0" w:after="0" w:line="240" w:lineRule="auto"/>
              <w:ind w:right="20"/>
              <w:jc w:val="both"/>
              <w:rPr>
                <w:sz w:val="20"/>
                <w:szCs w:val="20"/>
              </w:rPr>
            </w:pPr>
            <w:r>
              <w:rPr>
                <w:sz w:val="20"/>
                <w:szCs w:val="20"/>
              </w:rPr>
              <w:lastRenderedPageBreak/>
              <w:t xml:space="preserve">Формирование ценностного отношения детей к семье, другому человеку, развитие </w:t>
            </w:r>
            <w:r>
              <w:rPr>
                <w:sz w:val="20"/>
                <w:szCs w:val="20"/>
              </w:rPr>
              <w:lastRenderedPageBreak/>
              <w:t>дружелюбия, умения находить общий язык с другими людьми</w:t>
            </w:r>
          </w:p>
          <w:p w14:paraId="371E02CE" w14:textId="77777777" w:rsidR="002C6E8D" w:rsidRDefault="002C6E8D">
            <w:pPr>
              <w:spacing w:line="240" w:lineRule="auto"/>
              <w:rPr>
                <w:sz w:val="20"/>
              </w:rPr>
            </w:pPr>
          </w:p>
        </w:tc>
        <w:tc>
          <w:tcPr>
            <w:tcW w:w="1004" w:type="pct"/>
            <w:vMerge w:val="restart"/>
          </w:tcPr>
          <w:p w14:paraId="155E620B"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lastRenderedPageBreak/>
              <w:t>Способствовать освоению детьми моральных ценностей</w:t>
            </w:r>
          </w:p>
          <w:p w14:paraId="60E4053A"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lastRenderedPageBreak/>
              <w:t>Формировать у детей нравственные качества и идеалов</w:t>
            </w:r>
          </w:p>
          <w:p w14:paraId="26A97BFB"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4F0613F7"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t>Развивать нравственные представления, формировать навыки культурного поведения</w:t>
            </w:r>
          </w:p>
        </w:tc>
        <w:tc>
          <w:tcPr>
            <w:tcW w:w="1511" w:type="pct"/>
          </w:tcPr>
          <w:p w14:paraId="3738C505"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lastRenderedPageBreak/>
              <w:t xml:space="preserve">Содействовать становлению целостной картины мира, основанной на представлениях о добре и зле, прекрасном и безобразном, </w:t>
            </w:r>
            <w:r>
              <w:rPr>
                <w:rStyle w:val="14"/>
                <w:color w:val="auto"/>
                <w:sz w:val="20"/>
                <w:szCs w:val="20"/>
              </w:rPr>
              <w:lastRenderedPageBreak/>
              <w:t>правдивом и ложном</w:t>
            </w:r>
          </w:p>
        </w:tc>
        <w:tc>
          <w:tcPr>
            <w:tcW w:w="835" w:type="pct"/>
          </w:tcPr>
          <w:p w14:paraId="17EB25F0" w14:textId="77777777" w:rsidR="002C6E8D" w:rsidRDefault="0069355F">
            <w:pPr>
              <w:spacing w:line="240" w:lineRule="auto"/>
              <w:rPr>
                <w:sz w:val="20"/>
              </w:rPr>
            </w:pPr>
            <w:r>
              <w:rPr>
                <w:sz w:val="20"/>
              </w:rPr>
              <w:lastRenderedPageBreak/>
              <w:t>Социально-коммуникативное развитие</w:t>
            </w:r>
          </w:p>
        </w:tc>
      </w:tr>
      <w:tr w:rsidR="002C6E8D" w14:paraId="2588F709" w14:textId="77777777">
        <w:tc>
          <w:tcPr>
            <w:tcW w:w="667" w:type="pct"/>
            <w:vMerge/>
          </w:tcPr>
          <w:p w14:paraId="33FB03AB" w14:textId="77777777" w:rsidR="002C6E8D" w:rsidRDefault="002C6E8D">
            <w:pPr>
              <w:spacing w:line="240" w:lineRule="auto"/>
              <w:rPr>
                <w:sz w:val="20"/>
              </w:rPr>
            </w:pPr>
          </w:p>
        </w:tc>
        <w:tc>
          <w:tcPr>
            <w:tcW w:w="983" w:type="pct"/>
            <w:vMerge/>
          </w:tcPr>
          <w:p w14:paraId="3FC8941C" w14:textId="77777777" w:rsidR="002C6E8D" w:rsidRDefault="002C6E8D">
            <w:pPr>
              <w:spacing w:line="240" w:lineRule="auto"/>
              <w:rPr>
                <w:sz w:val="20"/>
              </w:rPr>
            </w:pPr>
          </w:p>
        </w:tc>
        <w:tc>
          <w:tcPr>
            <w:tcW w:w="1004" w:type="pct"/>
            <w:vMerge/>
          </w:tcPr>
          <w:p w14:paraId="0CE6B99C" w14:textId="77777777"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14:paraId="0A6B5B6F"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14:paraId="539F68EC" w14:textId="77777777" w:rsidR="002C6E8D" w:rsidRDefault="0069355F">
            <w:pPr>
              <w:spacing w:line="240" w:lineRule="auto"/>
              <w:rPr>
                <w:sz w:val="20"/>
              </w:rPr>
            </w:pPr>
            <w:r>
              <w:rPr>
                <w:sz w:val="20"/>
              </w:rPr>
              <w:t>Познавательное развитие</w:t>
            </w:r>
          </w:p>
        </w:tc>
      </w:tr>
      <w:tr w:rsidR="002C6E8D" w14:paraId="0D1ABAD4" w14:textId="77777777">
        <w:tc>
          <w:tcPr>
            <w:tcW w:w="667" w:type="pct"/>
            <w:vMerge/>
          </w:tcPr>
          <w:p w14:paraId="1279CAD2" w14:textId="77777777" w:rsidR="002C6E8D" w:rsidRDefault="002C6E8D">
            <w:pPr>
              <w:spacing w:line="240" w:lineRule="auto"/>
              <w:rPr>
                <w:sz w:val="20"/>
              </w:rPr>
            </w:pPr>
          </w:p>
        </w:tc>
        <w:tc>
          <w:tcPr>
            <w:tcW w:w="983" w:type="pct"/>
            <w:vMerge/>
          </w:tcPr>
          <w:p w14:paraId="656696C1" w14:textId="77777777" w:rsidR="002C6E8D" w:rsidRDefault="002C6E8D">
            <w:pPr>
              <w:spacing w:line="240" w:lineRule="auto"/>
              <w:rPr>
                <w:sz w:val="20"/>
              </w:rPr>
            </w:pPr>
          </w:p>
        </w:tc>
        <w:tc>
          <w:tcPr>
            <w:tcW w:w="1004" w:type="pct"/>
            <w:vMerge/>
          </w:tcPr>
          <w:p w14:paraId="2BB25A5C" w14:textId="77777777"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val="restart"/>
          </w:tcPr>
          <w:p w14:paraId="744132A4"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14:paraId="0440B8C4" w14:textId="77777777"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41FCDBFE" w14:textId="77777777"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14:paraId="1C90803C" w14:textId="77777777" w:rsidR="002C6E8D" w:rsidRDefault="0069355F">
            <w:pPr>
              <w:spacing w:line="240" w:lineRule="auto"/>
              <w:rPr>
                <w:sz w:val="20"/>
              </w:rPr>
            </w:pPr>
            <w:r>
              <w:rPr>
                <w:sz w:val="20"/>
              </w:rPr>
              <w:t>Речевое развитие</w:t>
            </w:r>
          </w:p>
          <w:p w14:paraId="6E9432EB" w14:textId="77777777" w:rsidR="002C6E8D" w:rsidRDefault="002C6E8D">
            <w:pPr>
              <w:spacing w:line="240" w:lineRule="auto"/>
              <w:rPr>
                <w:sz w:val="20"/>
              </w:rPr>
            </w:pPr>
          </w:p>
          <w:p w14:paraId="46725942" w14:textId="77777777" w:rsidR="002C6E8D" w:rsidRDefault="002C6E8D">
            <w:pPr>
              <w:spacing w:line="240" w:lineRule="auto"/>
              <w:rPr>
                <w:sz w:val="20"/>
              </w:rPr>
            </w:pPr>
          </w:p>
          <w:p w14:paraId="2BD7046E" w14:textId="77777777" w:rsidR="002C6E8D" w:rsidRDefault="002C6E8D">
            <w:pPr>
              <w:spacing w:line="240" w:lineRule="auto"/>
              <w:rPr>
                <w:sz w:val="20"/>
              </w:rPr>
            </w:pPr>
          </w:p>
          <w:p w14:paraId="72D1C66D" w14:textId="77777777" w:rsidR="002C6E8D" w:rsidRDefault="002C6E8D">
            <w:pPr>
              <w:spacing w:line="240" w:lineRule="auto"/>
              <w:rPr>
                <w:sz w:val="20"/>
              </w:rPr>
            </w:pPr>
          </w:p>
          <w:p w14:paraId="74B634F6" w14:textId="77777777" w:rsidR="002C6E8D" w:rsidRDefault="002C6E8D">
            <w:pPr>
              <w:spacing w:line="240" w:lineRule="auto"/>
              <w:rPr>
                <w:sz w:val="20"/>
              </w:rPr>
            </w:pPr>
          </w:p>
        </w:tc>
      </w:tr>
      <w:tr w:rsidR="002C6E8D" w14:paraId="1CAB4496" w14:textId="77777777">
        <w:tc>
          <w:tcPr>
            <w:tcW w:w="667" w:type="pct"/>
            <w:vMerge/>
          </w:tcPr>
          <w:p w14:paraId="557E1B6D" w14:textId="77777777" w:rsidR="002C6E8D" w:rsidRDefault="002C6E8D">
            <w:pPr>
              <w:spacing w:line="240" w:lineRule="auto"/>
              <w:rPr>
                <w:sz w:val="20"/>
              </w:rPr>
            </w:pPr>
          </w:p>
        </w:tc>
        <w:tc>
          <w:tcPr>
            <w:tcW w:w="983" w:type="pct"/>
            <w:vMerge/>
          </w:tcPr>
          <w:p w14:paraId="61EEF837" w14:textId="77777777" w:rsidR="002C6E8D" w:rsidRDefault="002C6E8D">
            <w:pPr>
              <w:spacing w:line="240" w:lineRule="auto"/>
              <w:rPr>
                <w:sz w:val="20"/>
              </w:rPr>
            </w:pPr>
          </w:p>
        </w:tc>
        <w:tc>
          <w:tcPr>
            <w:tcW w:w="1004" w:type="pct"/>
            <w:vMerge/>
          </w:tcPr>
          <w:p w14:paraId="27B54B18" w14:textId="77777777"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vMerge/>
          </w:tcPr>
          <w:p w14:paraId="710EADE2" w14:textId="77777777" w:rsidR="002C6E8D" w:rsidRDefault="002C6E8D" w:rsidP="00E04FBF">
            <w:pPr>
              <w:pStyle w:val="ad"/>
              <w:numPr>
                <w:ilvl w:val="0"/>
                <w:numId w:val="18"/>
              </w:numPr>
              <w:tabs>
                <w:tab w:val="left" w:pos="205"/>
              </w:tabs>
              <w:spacing w:line="240" w:lineRule="auto"/>
              <w:ind w:left="0" w:firstLine="0"/>
              <w:jc w:val="left"/>
              <w:rPr>
                <w:sz w:val="20"/>
              </w:rPr>
            </w:pPr>
          </w:p>
        </w:tc>
        <w:tc>
          <w:tcPr>
            <w:tcW w:w="835" w:type="pct"/>
          </w:tcPr>
          <w:p w14:paraId="5B31B2F5" w14:textId="77777777" w:rsidR="002C6E8D" w:rsidRDefault="0069355F">
            <w:pPr>
              <w:spacing w:line="240" w:lineRule="auto"/>
              <w:rPr>
                <w:sz w:val="20"/>
              </w:rPr>
            </w:pPr>
            <w:r>
              <w:rPr>
                <w:sz w:val="20"/>
              </w:rPr>
              <w:t>Художественно-эстетическое развитие</w:t>
            </w:r>
          </w:p>
        </w:tc>
      </w:tr>
      <w:tr w:rsidR="002C6E8D" w14:paraId="4E6EEB5D" w14:textId="77777777">
        <w:tc>
          <w:tcPr>
            <w:tcW w:w="667" w:type="pct"/>
            <w:vMerge/>
          </w:tcPr>
          <w:p w14:paraId="7172F153" w14:textId="77777777" w:rsidR="002C6E8D" w:rsidRDefault="002C6E8D">
            <w:pPr>
              <w:spacing w:line="240" w:lineRule="auto"/>
              <w:rPr>
                <w:sz w:val="20"/>
              </w:rPr>
            </w:pPr>
          </w:p>
        </w:tc>
        <w:tc>
          <w:tcPr>
            <w:tcW w:w="983" w:type="pct"/>
            <w:vMerge/>
          </w:tcPr>
          <w:p w14:paraId="61A0FE41" w14:textId="77777777" w:rsidR="002C6E8D" w:rsidRDefault="002C6E8D">
            <w:pPr>
              <w:spacing w:line="240" w:lineRule="auto"/>
              <w:rPr>
                <w:sz w:val="20"/>
              </w:rPr>
            </w:pPr>
          </w:p>
        </w:tc>
        <w:tc>
          <w:tcPr>
            <w:tcW w:w="1004" w:type="pct"/>
            <w:vMerge/>
          </w:tcPr>
          <w:p w14:paraId="7846DC40" w14:textId="77777777" w:rsidR="002C6E8D" w:rsidRDefault="002C6E8D" w:rsidP="00E04FBF">
            <w:pPr>
              <w:pStyle w:val="ad"/>
              <w:numPr>
                <w:ilvl w:val="0"/>
                <w:numId w:val="19"/>
              </w:numPr>
              <w:tabs>
                <w:tab w:val="left" w:pos="146"/>
              </w:tabs>
              <w:spacing w:line="240" w:lineRule="auto"/>
              <w:ind w:left="0" w:firstLine="0"/>
              <w:jc w:val="left"/>
              <w:rPr>
                <w:sz w:val="20"/>
              </w:rPr>
            </w:pPr>
          </w:p>
        </w:tc>
        <w:tc>
          <w:tcPr>
            <w:tcW w:w="1511" w:type="pct"/>
          </w:tcPr>
          <w:p w14:paraId="517C7EE2" w14:textId="77777777"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14:paraId="301C72DA" w14:textId="77777777" w:rsidR="002C6E8D" w:rsidRDefault="0069355F">
            <w:pPr>
              <w:spacing w:line="240" w:lineRule="auto"/>
              <w:rPr>
                <w:sz w:val="20"/>
              </w:rPr>
            </w:pPr>
            <w:r>
              <w:rPr>
                <w:sz w:val="20"/>
              </w:rPr>
              <w:t>Физическое развитие</w:t>
            </w:r>
          </w:p>
        </w:tc>
      </w:tr>
      <w:tr w:rsidR="002C6E8D" w14:paraId="084740C7" w14:textId="77777777">
        <w:tc>
          <w:tcPr>
            <w:tcW w:w="667" w:type="pct"/>
            <w:vMerge w:val="restart"/>
          </w:tcPr>
          <w:p w14:paraId="10482448" w14:textId="77777777" w:rsidR="002C6E8D" w:rsidRDefault="0069355F">
            <w:pPr>
              <w:spacing w:line="240" w:lineRule="auto"/>
              <w:rPr>
                <w:sz w:val="20"/>
              </w:rPr>
            </w:pPr>
            <w:r>
              <w:rPr>
                <w:sz w:val="20"/>
              </w:rPr>
              <w:t>Познавательное</w:t>
            </w:r>
          </w:p>
          <w:p w14:paraId="3AA49B4C" w14:textId="77777777" w:rsidR="002C6E8D" w:rsidRDefault="0069355F">
            <w:pPr>
              <w:spacing w:line="240" w:lineRule="auto"/>
              <w:rPr>
                <w:sz w:val="20"/>
              </w:rPr>
            </w:pPr>
            <w:r>
              <w:rPr>
                <w:sz w:val="20"/>
              </w:rPr>
              <w:t>В основе лежит ценность «Познание»</w:t>
            </w:r>
          </w:p>
        </w:tc>
        <w:tc>
          <w:tcPr>
            <w:tcW w:w="983" w:type="pct"/>
            <w:vMerge w:val="restart"/>
          </w:tcPr>
          <w:p w14:paraId="57E694D7" w14:textId="77777777" w:rsidR="002C6E8D" w:rsidRDefault="0069355F">
            <w:pPr>
              <w:spacing w:line="240" w:lineRule="auto"/>
              <w:rPr>
                <w:sz w:val="20"/>
              </w:rPr>
            </w:pPr>
            <w:r>
              <w:rPr>
                <w:sz w:val="20"/>
              </w:rPr>
              <w:t>Формирование ценности познания</w:t>
            </w:r>
          </w:p>
        </w:tc>
        <w:tc>
          <w:tcPr>
            <w:tcW w:w="1004" w:type="pct"/>
            <w:vMerge w:val="restart"/>
          </w:tcPr>
          <w:p w14:paraId="43E8DAF7" w14:textId="77777777" w:rsidR="002C6E8D" w:rsidRDefault="0069355F" w:rsidP="00E04FBF">
            <w:pPr>
              <w:pStyle w:val="ad"/>
              <w:numPr>
                <w:ilvl w:val="0"/>
                <w:numId w:val="19"/>
              </w:numPr>
              <w:tabs>
                <w:tab w:val="left" w:pos="146"/>
              </w:tabs>
              <w:spacing w:line="240" w:lineRule="auto"/>
              <w:ind w:left="0" w:firstLine="0"/>
              <w:jc w:val="left"/>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14:paraId="57250DEC"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отношение к знанию как ценности, понимание значения образования для человека, общества, страны</w:t>
            </w:r>
          </w:p>
          <w:p w14:paraId="4393E88E"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Воспитывать уважительное, бережное и ответственное отношения к природе родного края, родной страны</w:t>
            </w:r>
          </w:p>
          <w:p w14:paraId="1C4D76EA"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приобретению первого опыта действий по сохранению природы.</w:t>
            </w:r>
          </w:p>
        </w:tc>
        <w:tc>
          <w:tcPr>
            <w:tcW w:w="835" w:type="pct"/>
          </w:tcPr>
          <w:p w14:paraId="62D7B4FD" w14:textId="77777777" w:rsidR="002C6E8D" w:rsidRDefault="0069355F">
            <w:pPr>
              <w:spacing w:line="240" w:lineRule="auto"/>
              <w:rPr>
                <w:sz w:val="20"/>
              </w:rPr>
            </w:pPr>
            <w:r>
              <w:rPr>
                <w:sz w:val="20"/>
              </w:rPr>
              <w:t>Познавательное развитие</w:t>
            </w:r>
          </w:p>
        </w:tc>
      </w:tr>
      <w:tr w:rsidR="002C6E8D" w14:paraId="06E49D97" w14:textId="77777777">
        <w:tc>
          <w:tcPr>
            <w:tcW w:w="667" w:type="pct"/>
            <w:vMerge/>
          </w:tcPr>
          <w:p w14:paraId="308CD73A" w14:textId="77777777" w:rsidR="002C6E8D" w:rsidRDefault="002C6E8D">
            <w:pPr>
              <w:spacing w:line="240" w:lineRule="auto"/>
              <w:rPr>
                <w:sz w:val="20"/>
              </w:rPr>
            </w:pPr>
          </w:p>
        </w:tc>
        <w:tc>
          <w:tcPr>
            <w:tcW w:w="983" w:type="pct"/>
            <w:vMerge/>
          </w:tcPr>
          <w:p w14:paraId="2629AA1B" w14:textId="77777777" w:rsidR="002C6E8D" w:rsidRDefault="002C6E8D">
            <w:pPr>
              <w:spacing w:line="240" w:lineRule="auto"/>
              <w:rPr>
                <w:sz w:val="20"/>
              </w:rPr>
            </w:pPr>
          </w:p>
        </w:tc>
        <w:tc>
          <w:tcPr>
            <w:tcW w:w="1004" w:type="pct"/>
            <w:vMerge/>
          </w:tcPr>
          <w:p w14:paraId="276FA613" w14:textId="77777777" w:rsidR="002C6E8D" w:rsidRDefault="002C6E8D"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p>
        </w:tc>
        <w:tc>
          <w:tcPr>
            <w:tcW w:w="1511" w:type="pct"/>
          </w:tcPr>
          <w:p w14:paraId="0142FFB2" w14:textId="77777777"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14:paraId="02580C83" w14:textId="77777777" w:rsidR="002C6E8D" w:rsidRDefault="0069355F">
            <w:pPr>
              <w:spacing w:line="240" w:lineRule="auto"/>
              <w:rPr>
                <w:sz w:val="20"/>
              </w:rPr>
            </w:pPr>
            <w:r>
              <w:rPr>
                <w:sz w:val="20"/>
              </w:rPr>
              <w:t>Художественно-эстетическое развитие</w:t>
            </w:r>
          </w:p>
        </w:tc>
      </w:tr>
      <w:tr w:rsidR="002C6E8D" w14:paraId="5299AE93" w14:textId="77777777">
        <w:tc>
          <w:tcPr>
            <w:tcW w:w="667" w:type="pct"/>
          </w:tcPr>
          <w:p w14:paraId="0B7E57FA" w14:textId="77777777" w:rsidR="002C6E8D" w:rsidRDefault="0069355F">
            <w:pPr>
              <w:spacing w:line="240" w:lineRule="auto"/>
              <w:rPr>
                <w:sz w:val="20"/>
              </w:rPr>
            </w:pPr>
            <w:r>
              <w:rPr>
                <w:sz w:val="20"/>
              </w:rPr>
              <w:t>Физическое и оздоровительное</w:t>
            </w:r>
          </w:p>
          <w:p w14:paraId="0901B9CF" w14:textId="77777777" w:rsidR="002C6E8D" w:rsidRDefault="0069355F">
            <w:pPr>
              <w:spacing w:line="240" w:lineRule="auto"/>
              <w:rPr>
                <w:sz w:val="20"/>
              </w:rPr>
            </w:pPr>
            <w:r>
              <w:rPr>
                <w:sz w:val="20"/>
              </w:rPr>
              <w:t>В основе лежат ценности «</w:t>
            </w:r>
            <w:r>
              <w:rPr>
                <w:rStyle w:val="14"/>
                <w:rFonts w:eastAsiaTheme="minorHAnsi"/>
                <w:color w:val="auto"/>
                <w:sz w:val="20"/>
                <w:szCs w:val="20"/>
              </w:rPr>
              <w:t>Здоровье», «Жизнь»</w:t>
            </w:r>
          </w:p>
        </w:tc>
        <w:tc>
          <w:tcPr>
            <w:tcW w:w="983" w:type="pct"/>
          </w:tcPr>
          <w:p w14:paraId="2241E61E" w14:textId="77777777" w:rsidR="002C6E8D" w:rsidRDefault="0069355F">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4"/>
                <w:rFonts w:eastAsiaTheme="minorHAnsi"/>
                <w:color w:val="auto"/>
                <w:sz w:val="20"/>
                <w:szCs w:val="20"/>
              </w:rPr>
              <w:t>гигиеническими навыками и правилами безопасности</w:t>
            </w:r>
          </w:p>
        </w:tc>
        <w:tc>
          <w:tcPr>
            <w:tcW w:w="1004" w:type="pct"/>
          </w:tcPr>
          <w:p w14:paraId="5525E090" w14:textId="77777777"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Способствовать становлению осознанного отношения к жизни как основоположной ценности </w:t>
            </w:r>
          </w:p>
          <w:p w14:paraId="2924E8FA" w14:textId="77777777"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14:paraId="080A918B" w14:textId="77777777" w:rsidR="002C6E8D" w:rsidRDefault="002C6E8D">
            <w:pPr>
              <w:tabs>
                <w:tab w:val="left" w:pos="146"/>
              </w:tabs>
              <w:spacing w:line="240" w:lineRule="auto"/>
              <w:rPr>
                <w:sz w:val="20"/>
              </w:rPr>
            </w:pPr>
          </w:p>
        </w:tc>
        <w:tc>
          <w:tcPr>
            <w:tcW w:w="1511" w:type="pct"/>
          </w:tcPr>
          <w:p w14:paraId="187E495B" w14:textId="77777777" w:rsidR="002C6E8D" w:rsidRDefault="0069355F" w:rsidP="00E04FBF">
            <w:pPr>
              <w:pStyle w:val="ad"/>
              <w:numPr>
                <w:ilvl w:val="0"/>
                <w:numId w:val="18"/>
              </w:numPr>
              <w:tabs>
                <w:tab w:val="left" w:pos="205"/>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Развивать навыки здорового образа жизни</w:t>
            </w:r>
          </w:p>
          <w:p w14:paraId="3FD0E2F4"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у детей возрастосообразных представлений о жизни, здоровье и физической культуре</w:t>
            </w:r>
          </w:p>
          <w:p w14:paraId="4B9F7BA3"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057039E" w14:textId="77777777" w:rsidR="002C6E8D" w:rsidRDefault="002C6E8D">
            <w:pPr>
              <w:pStyle w:val="25"/>
              <w:shd w:val="clear" w:color="auto" w:fill="auto"/>
              <w:tabs>
                <w:tab w:val="left" w:pos="205"/>
              </w:tabs>
              <w:spacing w:before="0" w:after="0" w:line="240" w:lineRule="auto"/>
              <w:rPr>
                <w:sz w:val="20"/>
                <w:szCs w:val="20"/>
              </w:rPr>
            </w:pPr>
          </w:p>
          <w:p w14:paraId="65329159" w14:textId="77777777" w:rsidR="002C6E8D" w:rsidRDefault="002C6E8D">
            <w:pPr>
              <w:pStyle w:val="25"/>
              <w:shd w:val="clear" w:color="auto" w:fill="auto"/>
              <w:tabs>
                <w:tab w:val="left" w:pos="205"/>
              </w:tabs>
              <w:spacing w:before="0" w:after="0" w:line="240" w:lineRule="auto"/>
              <w:rPr>
                <w:sz w:val="20"/>
                <w:szCs w:val="20"/>
              </w:rPr>
            </w:pPr>
          </w:p>
        </w:tc>
        <w:tc>
          <w:tcPr>
            <w:tcW w:w="835" w:type="pct"/>
          </w:tcPr>
          <w:p w14:paraId="5FFEF213" w14:textId="77777777" w:rsidR="002C6E8D" w:rsidRDefault="0069355F">
            <w:pPr>
              <w:spacing w:line="240" w:lineRule="auto"/>
              <w:rPr>
                <w:sz w:val="20"/>
              </w:rPr>
            </w:pPr>
            <w:r>
              <w:rPr>
                <w:sz w:val="20"/>
              </w:rPr>
              <w:t>Физическое развитие</w:t>
            </w:r>
          </w:p>
        </w:tc>
      </w:tr>
      <w:tr w:rsidR="002C6E8D" w14:paraId="224786C1" w14:textId="77777777">
        <w:tc>
          <w:tcPr>
            <w:tcW w:w="667" w:type="pct"/>
          </w:tcPr>
          <w:p w14:paraId="6CCB17EA" w14:textId="77777777" w:rsidR="002C6E8D" w:rsidRDefault="0069355F">
            <w:pPr>
              <w:spacing w:line="240" w:lineRule="auto"/>
              <w:rPr>
                <w:sz w:val="20"/>
              </w:rPr>
            </w:pPr>
            <w:r>
              <w:rPr>
                <w:sz w:val="20"/>
              </w:rPr>
              <w:lastRenderedPageBreak/>
              <w:t>Трудовое</w:t>
            </w:r>
          </w:p>
          <w:p w14:paraId="46615608" w14:textId="77777777" w:rsidR="002C6E8D" w:rsidRDefault="0069355F">
            <w:pPr>
              <w:spacing w:line="240" w:lineRule="auto"/>
              <w:rPr>
                <w:sz w:val="20"/>
              </w:rPr>
            </w:pPr>
            <w:r>
              <w:rPr>
                <w:sz w:val="20"/>
              </w:rPr>
              <w:t>В основе лежит ценность «</w:t>
            </w:r>
            <w:r>
              <w:rPr>
                <w:rStyle w:val="14"/>
                <w:rFonts w:eastAsiaTheme="minorHAnsi"/>
                <w:color w:val="auto"/>
                <w:sz w:val="20"/>
                <w:szCs w:val="20"/>
              </w:rPr>
              <w:t>Труд»</w:t>
            </w:r>
          </w:p>
        </w:tc>
        <w:tc>
          <w:tcPr>
            <w:tcW w:w="983" w:type="pct"/>
          </w:tcPr>
          <w:p w14:paraId="1F2E4BA6" w14:textId="77777777" w:rsidR="002C6E8D" w:rsidRDefault="0069355F">
            <w:pPr>
              <w:spacing w:line="240" w:lineRule="auto"/>
              <w:rPr>
                <w:sz w:val="20"/>
              </w:rPr>
            </w:pPr>
            <w:r>
              <w:rPr>
                <w:rStyle w:val="14"/>
                <w:rFonts w:eastAsiaTheme="minorHAnsi"/>
                <w:color w:val="auto"/>
                <w:sz w:val="20"/>
                <w:szCs w:val="20"/>
              </w:rPr>
              <w:t>Формирование ценностного отношения детей к труду, трудолюбию и приобщение ребёнка к труду</w:t>
            </w:r>
          </w:p>
        </w:tc>
        <w:tc>
          <w:tcPr>
            <w:tcW w:w="1004" w:type="pct"/>
          </w:tcPr>
          <w:p w14:paraId="4E18D182" w14:textId="77777777" w:rsidR="002C6E8D" w:rsidRDefault="0069355F" w:rsidP="00E04FBF">
            <w:pPr>
              <w:pStyle w:val="ad"/>
              <w:numPr>
                <w:ilvl w:val="0"/>
                <w:numId w:val="19"/>
              </w:numPr>
              <w:tabs>
                <w:tab w:val="left" w:pos="146"/>
              </w:tabs>
              <w:spacing w:line="240" w:lineRule="auto"/>
              <w:ind w:left="0" w:firstLine="0"/>
              <w:jc w:val="left"/>
              <w:rPr>
                <w:rStyle w:val="14"/>
                <w:rFonts w:eastAsiaTheme="minorHAnsi"/>
                <w:color w:val="auto"/>
                <w:sz w:val="20"/>
                <w:szCs w:val="20"/>
              </w:rPr>
            </w:pPr>
            <w:r>
              <w:rPr>
                <w:rStyle w:val="14"/>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292A3687" w14:textId="77777777" w:rsidR="002C6E8D" w:rsidRDefault="0069355F" w:rsidP="00E04FBF">
            <w:pPr>
              <w:pStyle w:val="ad"/>
              <w:numPr>
                <w:ilvl w:val="0"/>
                <w:numId w:val="19"/>
              </w:numPr>
              <w:tabs>
                <w:tab w:val="left" w:pos="146"/>
              </w:tabs>
              <w:spacing w:line="240" w:lineRule="auto"/>
              <w:ind w:left="0" w:firstLine="0"/>
              <w:jc w:val="left"/>
              <w:rPr>
                <w:sz w:val="20"/>
              </w:rPr>
            </w:pPr>
            <w:r>
              <w:rPr>
                <w:rStyle w:val="14"/>
                <w:rFonts w:eastAsiaTheme="minorHAnsi"/>
                <w:color w:val="auto"/>
                <w:sz w:val="20"/>
                <w:szCs w:val="20"/>
              </w:rPr>
              <w:t>Воспитывать стремление приносить пользу людям</w:t>
            </w:r>
          </w:p>
        </w:tc>
        <w:tc>
          <w:tcPr>
            <w:tcW w:w="1511" w:type="pct"/>
          </w:tcPr>
          <w:p w14:paraId="537AABC3"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41C4610" w14:textId="77777777" w:rsidR="002C6E8D" w:rsidRDefault="0069355F" w:rsidP="00E04FBF">
            <w:pPr>
              <w:pStyle w:val="ad"/>
              <w:numPr>
                <w:ilvl w:val="0"/>
                <w:numId w:val="18"/>
              </w:numPr>
              <w:tabs>
                <w:tab w:val="left" w:pos="205"/>
              </w:tabs>
              <w:spacing w:line="240" w:lineRule="auto"/>
              <w:ind w:left="0" w:firstLine="0"/>
              <w:jc w:val="left"/>
              <w:rPr>
                <w:sz w:val="20"/>
              </w:rPr>
            </w:pPr>
            <w:r>
              <w:rPr>
                <w:rStyle w:val="14"/>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14:paraId="6BB88EB4" w14:textId="77777777" w:rsidR="002C6E8D" w:rsidRDefault="0069355F">
            <w:pPr>
              <w:spacing w:line="240" w:lineRule="auto"/>
              <w:rPr>
                <w:sz w:val="20"/>
              </w:rPr>
            </w:pPr>
            <w:r>
              <w:rPr>
                <w:sz w:val="20"/>
              </w:rPr>
              <w:t>Социально-коммуникативное развитие</w:t>
            </w:r>
          </w:p>
        </w:tc>
      </w:tr>
      <w:tr w:rsidR="002C6E8D" w14:paraId="46DFF649" w14:textId="77777777">
        <w:tc>
          <w:tcPr>
            <w:tcW w:w="667" w:type="pct"/>
          </w:tcPr>
          <w:p w14:paraId="2D095B3A" w14:textId="77777777" w:rsidR="002C6E8D" w:rsidRDefault="0069355F">
            <w:pPr>
              <w:spacing w:line="240" w:lineRule="auto"/>
              <w:rPr>
                <w:sz w:val="20"/>
              </w:rPr>
            </w:pPr>
            <w:r>
              <w:rPr>
                <w:sz w:val="20"/>
              </w:rPr>
              <w:t>Эстетическое</w:t>
            </w:r>
          </w:p>
          <w:p w14:paraId="5AFD93FD" w14:textId="77777777" w:rsidR="002C6E8D" w:rsidRDefault="0069355F">
            <w:pPr>
              <w:spacing w:line="240" w:lineRule="auto"/>
              <w:rPr>
                <w:sz w:val="20"/>
              </w:rPr>
            </w:pPr>
            <w:r>
              <w:rPr>
                <w:sz w:val="20"/>
              </w:rPr>
              <w:t>В основе лежат ценности «</w:t>
            </w:r>
            <w:r>
              <w:rPr>
                <w:rStyle w:val="14"/>
                <w:rFonts w:eastAsiaTheme="minorHAnsi"/>
                <w:color w:val="auto"/>
                <w:sz w:val="20"/>
                <w:szCs w:val="20"/>
              </w:rPr>
              <w:t>Культура» и «Красота»</w:t>
            </w:r>
          </w:p>
        </w:tc>
        <w:tc>
          <w:tcPr>
            <w:tcW w:w="983" w:type="pct"/>
          </w:tcPr>
          <w:p w14:paraId="4D233B88" w14:textId="77777777" w:rsidR="002C6E8D" w:rsidRDefault="0069355F">
            <w:pPr>
              <w:spacing w:line="240" w:lineRule="auto"/>
              <w:rPr>
                <w:sz w:val="20"/>
              </w:rPr>
            </w:pPr>
            <w:r>
              <w:rPr>
                <w:rStyle w:val="14"/>
                <w:rFonts w:eastAsiaTheme="minorHAnsi"/>
                <w:color w:val="auto"/>
                <w:sz w:val="20"/>
                <w:szCs w:val="20"/>
              </w:rPr>
              <w:t xml:space="preserve">Становление у детей ценностного отношения к красоте </w:t>
            </w:r>
          </w:p>
        </w:tc>
        <w:tc>
          <w:tcPr>
            <w:tcW w:w="1004" w:type="pct"/>
          </w:tcPr>
          <w:p w14:paraId="5BAFBC74" w14:textId="77777777" w:rsidR="002C6E8D" w:rsidRDefault="0069355F" w:rsidP="00E04FBF">
            <w:pPr>
              <w:pStyle w:val="ad"/>
              <w:numPr>
                <w:ilvl w:val="0"/>
                <w:numId w:val="19"/>
              </w:numPr>
              <w:tabs>
                <w:tab w:val="left" w:pos="146"/>
              </w:tabs>
              <w:spacing w:line="240" w:lineRule="auto"/>
              <w:ind w:left="0" w:firstLine="0"/>
              <w:jc w:val="left"/>
              <w:rPr>
                <w:sz w:val="20"/>
              </w:rPr>
            </w:pPr>
            <w:r>
              <w:rPr>
                <w:rStyle w:val="14"/>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14:paraId="7FDD8521"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0493EC4"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44F9E81A"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24A13DF"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14:paraId="2EE93777"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rStyle w:val="14"/>
                <w:color w:val="auto"/>
                <w:sz w:val="20"/>
                <w:szCs w:val="20"/>
              </w:rPr>
            </w:pPr>
            <w:r>
              <w:rPr>
                <w:rStyle w:val="14"/>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4401A7D2" w14:textId="77777777" w:rsidR="002C6E8D" w:rsidRDefault="0069355F" w:rsidP="00E04FBF">
            <w:pPr>
              <w:pStyle w:val="25"/>
              <w:numPr>
                <w:ilvl w:val="0"/>
                <w:numId w:val="18"/>
              </w:numPr>
              <w:shd w:val="clear" w:color="auto" w:fill="auto"/>
              <w:tabs>
                <w:tab w:val="left" w:pos="205"/>
              </w:tabs>
              <w:spacing w:before="0" w:after="0" w:line="240" w:lineRule="auto"/>
              <w:ind w:left="0" w:firstLine="0"/>
              <w:rPr>
                <w:sz w:val="20"/>
                <w:szCs w:val="20"/>
              </w:rPr>
            </w:pPr>
            <w:r>
              <w:rPr>
                <w:rStyle w:val="14"/>
                <w:color w:val="auto"/>
                <w:sz w:val="20"/>
                <w:szCs w:val="20"/>
              </w:rPr>
              <w:t xml:space="preserve">Поддерживать готовность детей к творческой самореализации </w:t>
            </w:r>
          </w:p>
        </w:tc>
        <w:tc>
          <w:tcPr>
            <w:tcW w:w="835" w:type="pct"/>
          </w:tcPr>
          <w:p w14:paraId="0E900A18" w14:textId="77777777" w:rsidR="002C6E8D" w:rsidRDefault="0069355F">
            <w:pPr>
              <w:spacing w:line="240" w:lineRule="auto"/>
              <w:rPr>
                <w:sz w:val="20"/>
              </w:rPr>
            </w:pPr>
            <w:r>
              <w:rPr>
                <w:sz w:val="20"/>
              </w:rPr>
              <w:t>Художественно-эстетическое развитие</w:t>
            </w:r>
          </w:p>
        </w:tc>
      </w:tr>
    </w:tbl>
    <w:p w14:paraId="18F837DF" w14:textId="77777777" w:rsidR="002C6E8D" w:rsidRDefault="002C6E8D">
      <w:pPr>
        <w:spacing w:after="120"/>
        <w:jc w:val="center"/>
        <w:rPr>
          <w:b/>
          <w:sz w:val="24"/>
          <w:szCs w:val="24"/>
        </w:rPr>
      </w:pPr>
    </w:p>
    <w:p w14:paraId="05842854" w14:textId="77777777" w:rsidR="00B640E2" w:rsidRDefault="00B640E2">
      <w:pPr>
        <w:spacing w:after="120"/>
        <w:jc w:val="left"/>
        <w:rPr>
          <w:b/>
          <w:sz w:val="24"/>
          <w:szCs w:val="24"/>
        </w:rPr>
      </w:pPr>
    </w:p>
    <w:p w14:paraId="3A0BC87A" w14:textId="77777777" w:rsidR="004701A9" w:rsidRDefault="004701A9">
      <w:pPr>
        <w:spacing w:after="120"/>
        <w:jc w:val="left"/>
        <w:rPr>
          <w:b/>
          <w:sz w:val="24"/>
          <w:szCs w:val="24"/>
        </w:rPr>
      </w:pPr>
    </w:p>
    <w:p w14:paraId="7116BF5E" w14:textId="77777777" w:rsidR="004701A9" w:rsidRDefault="004701A9">
      <w:pPr>
        <w:spacing w:after="120"/>
        <w:jc w:val="left"/>
        <w:rPr>
          <w:b/>
          <w:sz w:val="24"/>
          <w:szCs w:val="24"/>
        </w:rPr>
      </w:pPr>
    </w:p>
    <w:p w14:paraId="10B86B31" w14:textId="77777777" w:rsidR="002C6E8D" w:rsidRDefault="0069355F">
      <w:pPr>
        <w:spacing w:after="120"/>
        <w:jc w:val="left"/>
        <w:rPr>
          <w:b/>
          <w:sz w:val="24"/>
          <w:szCs w:val="24"/>
        </w:rPr>
      </w:pPr>
      <w:r>
        <w:rPr>
          <w:b/>
          <w:sz w:val="24"/>
          <w:szCs w:val="24"/>
        </w:rPr>
        <w:lastRenderedPageBreak/>
        <w:t>Целевые ориентиры программы ВОСПИТАНИЯ.</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50"/>
        <w:gridCol w:w="2177"/>
        <w:gridCol w:w="10515"/>
      </w:tblGrid>
      <w:tr w:rsidR="002C6E8D" w14:paraId="69DC36D6" w14:textId="77777777">
        <w:trPr>
          <w:trHeight w:val="579"/>
        </w:trPr>
        <w:tc>
          <w:tcPr>
            <w:tcW w:w="809" w:type="pct"/>
            <w:shd w:val="clear" w:color="auto" w:fill="auto"/>
            <w:tcMar>
              <w:top w:w="72" w:type="dxa"/>
              <w:left w:w="144" w:type="dxa"/>
              <w:bottom w:w="72" w:type="dxa"/>
              <w:right w:w="144" w:type="dxa"/>
            </w:tcMar>
          </w:tcPr>
          <w:p w14:paraId="0DF4FBF7" w14:textId="77777777" w:rsidR="002C6E8D" w:rsidRDefault="0069355F">
            <w:pPr>
              <w:spacing w:line="240" w:lineRule="auto"/>
              <w:jc w:val="left"/>
              <w:rPr>
                <w:sz w:val="20"/>
              </w:rPr>
            </w:pPr>
            <w:r>
              <w:rPr>
                <w:rFonts w:eastAsiaTheme="minorEastAsia"/>
                <w:b/>
                <w:bCs/>
                <w:sz w:val="20"/>
              </w:rPr>
              <w:t>Направление воспитания</w:t>
            </w:r>
          </w:p>
        </w:tc>
        <w:tc>
          <w:tcPr>
            <w:tcW w:w="719" w:type="pct"/>
            <w:shd w:val="clear" w:color="auto" w:fill="auto"/>
            <w:tcMar>
              <w:top w:w="72" w:type="dxa"/>
              <w:left w:w="144" w:type="dxa"/>
              <w:bottom w:w="72" w:type="dxa"/>
              <w:right w:w="144" w:type="dxa"/>
            </w:tcMar>
          </w:tcPr>
          <w:p w14:paraId="0A72D8F3" w14:textId="77777777" w:rsidR="002C6E8D" w:rsidRDefault="0069355F">
            <w:pPr>
              <w:spacing w:line="240" w:lineRule="auto"/>
              <w:jc w:val="left"/>
              <w:rPr>
                <w:sz w:val="20"/>
              </w:rPr>
            </w:pPr>
            <w:r>
              <w:rPr>
                <w:rFonts w:eastAsiaTheme="minorEastAsia"/>
                <w:b/>
                <w:bCs/>
                <w:sz w:val="20"/>
              </w:rPr>
              <w:t>Ценности</w:t>
            </w:r>
          </w:p>
        </w:tc>
        <w:tc>
          <w:tcPr>
            <w:tcW w:w="3472" w:type="pct"/>
            <w:shd w:val="clear" w:color="auto" w:fill="auto"/>
            <w:tcMar>
              <w:top w:w="72" w:type="dxa"/>
              <w:left w:w="144" w:type="dxa"/>
              <w:bottom w:w="72" w:type="dxa"/>
              <w:right w:w="144" w:type="dxa"/>
            </w:tcMar>
          </w:tcPr>
          <w:p w14:paraId="72F987D0" w14:textId="77777777"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14:paraId="4846B815" w14:textId="77777777">
        <w:trPr>
          <w:trHeight w:val="453"/>
        </w:trPr>
        <w:tc>
          <w:tcPr>
            <w:tcW w:w="809" w:type="pct"/>
            <w:shd w:val="clear" w:color="auto" w:fill="auto"/>
            <w:tcMar>
              <w:top w:w="72" w:type="dxa"/>
              <w:left w:w="144" w:type="dxa"/>
              <w:bottom w:w="72" w:type="dxa"/>
              <w:right w:w="144" w:type="dxa"/>
            </w:tcMar>
          </w:tcPr>
          <w:p w14:paraId="4030AEBF" w14:textId="77777777" w:rsidR="002C6E8D" w:rsidRDefault="0069355F">
            <w:pPr>
              <w:spacing w:line="240" w:lineRule="auto"/>
              <w:jc w:val="left"/>
              <w:rPr>
                <w:sz w:val="20"/>
              </w:rPr>
            </w:pPr>
            <w:r>
              <w:rPr>
                <w:rFonts w:eastAsiaTheme="minorEastAsia"/>
                <w:color w:val="000000" w:themeColor="dark1"/>
                <w:sz w:val="20"/>
              </w:rPr>
              <w:t>Патриотическое</w:t>
            </w:r>
          </w:p>
        </w:tc>
        <w:tc>
          <w:tcPr>
            <w:tcW w:w="719" w:type="pct"/>
            <w:shd w:val="clear" w:color="auto" w:fill="auto"/>
            <w:tcMar>
              <w:top w:w="72" w:type="dxa"/>
              <w:left w:w="144" w:type="dxa"/>
              <w:bottom w:w="72" w:type="dxa"/>
              <w:right w:w="144" w:type="dxa"/>
            </w:tcMar>
          </w:tcPr>
          <w:p w14:paraId="26ACAAA8" w14:textId="77777777" w:rsidR="002C6E8D" w:rsidRDefault="0069355F">
            <w:pPr>
              <w:spacing w:line="240" w:lineRule="auto"/>
              <w:jc w:val="left"/>
              <w:rPr>
                <w:sz w:val="20"/>
              </w:rPr>
            </w:pPr>
            <w:r>
              <w:rPr>
                <w:rFonts w:eastAsiaTheme="minorEastAsia"/>
                <w:color w:val="000000" w:themeColor="dark1"/>
                <w:sz w:val="20"/>
              </w:rPr>
              <w:t>Родина, природа</w:t>
            </w:r>
          </w:p>
        </w:tc>
        <w:tc>
          <w:tcPr>
            <w:tcW w:w="3472" w:type="pct"/>
            <w:shd w:val="clear" w:color="auto" w:fill="auto"/>
            <w:tcMar>
              <w:top w:w="72" w:type="dxa"/>
              <w:left w:w="144" w:type="dxa"/>
              <w:bottom w:w="72" w:type="dxa"/>
              <w:right w:w="144" w:type="dxa"/>
            </w:tcMar>
          </w:tcPr>
          <w:p w14:paraId="491BBDA1" w14:textId="77777777"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14:paraId="2E3F7B7D" w14:textId="77777777">
        <w:trPr>
          <w:trHeight w:val="702"/>
        </w:trPr>
        <w:tc>
          <w:tcPr>
            <w:tcW w:w="809" w:type="pct"/>
            <w:shd w:val="clear" w:color="auto" w:fill="auto"/>
            <w:tcMar>
              <w:top w:w="72" w:type="dxa"/>
              <w:left w:w="144" w:type="dxa"/>
              <w:bottom w:w="72" w:type="dxa"/>
              <w:right w:w="144" w:type="dxa"/>
            </w:tcMar>
          </w:tcPr>
          <w:p w14:paraId="5C10DB5D" w14:textId="77777777" w:rsidR="002C6E8D" w:rsidRDefault="0069355F">
            <w:pPr>
              <w:spacing w:line="240" w:lineRule="auto"/>
              <w:jc w:val="left"/>
              <w:rPr>
                <w:sz w:val="20"/>
              </w:rPr>
            </w:pPr>
            <w:r>
              <w:rPr>
                <w:rFonts w:eastAsiaTheme="minorEastAsia"/>
                <w:color w:val="000000" w:themeColor="dark1"/>
                <w:sz w:val="20"/>
              </w:rPr>
              <w:t>Духовно-нравственное</w:t>
            </w:r>
          </w:p>
        </w:tc>
        <w:tc>
          <w:tcPr>
            <w:tcW w:w="719" w:type="pct"/>
            <w:shd w:val="clear" w:color="auto" w:fill="auto"/>
            <w:tcMar>
              <w:top w:w="72" w:type="dxa"/>
              <w:left w:w="144" w:type="dxa"/>
              <w:bottom w:w="72" w:type="dxa"/>
              <w:right w:w="144" w:type="dxa"/>
            </w:tcMar>
          </w:tcPr>
          <w:p w14:paraId="0DBC618B" w14:textId="77777777"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472" w:type="pct"/>
            <w:shd w:val="clear" w:color="auto" w:fill="auto"/>
            <w:tcMar>
              <w:top w:w="72" w:type="dxa"/>
              <w:left w:w="144" w:type="dxa"/>
              <w:bottom w:w="72" w:type="dxa"/>
              <w:right w:w="144" w:type="dxa"/>
            </w:tcMar>
          </w:tcPr>
          <w:p w14:paraId="0EF6D469" w14:textId="77777777"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14:paraId="4CFF0240" w14:textId="77777777">
        <w:trPr>
          <w:trHeight w:val="1219"/>
        </w:trPr>
        <w:tc>
          <w:tcPr>
            <w:tcW w:w="809" w:type="pct"/>
            <w:shd w:val="clear" w:color="auto" w:fill="auto"/>
            <w:tcMar>
              <w:top w:w="72" w:type="dxa"/>
              <w:left w:w="144" w:type="dxa"/>
              <w:bottom w:w="72" w:type="dxa"/>
              <w:right w:w="144" w:type="dxa"/>
            </w:tcMar>
          </w:tcPr>
          <w:p w14:paraId="54713EDA" w14:textId="77777777" w:rsidR="002C6E8D" w:rsidRDefault="0069355F">
            <w:pPr>
              <w:spacing w:line="240" w:lineRule="auto"/>
              <w:jc w:val="left"/>
              <w:rPr>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14:paraId="1785263C" w14:textId="77777777"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472" w:type="pct"/>
            <w:shd w:val="clear" w:color="auto" w:fill="auto"/>
            <w:tcMar>
              <w:top w:w="72" w:type="dxa"/>
              <w:left w:w="144" w:type="dxa"/>
              <w:bottom w:w="72" w:type="dxa"/>
              <w:right w:w="144" w:type="dxa"/>
            </w:tcMar>
          </w:tcPr>
          <w:p w14:paraId="6A189AFE" w14:textId="77777777"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14:paraId="7EE7A401" w14:textId="77777777">
        <w:trPr>
          <w:trHeight w:val="560"/>
        </w:trPr>
        <w:tc>
          <w:tcPr>
            <w:tcW w:w="809" w:type="pct"/>
            <w:shd w:val="clear" w:color="auto" w:fill="auto"/>
            <w:tcMar>
              <w:top w:w="72" w:type="dxa"/>
              <w:left w:w="144" w:type="dxa"/>
              <w:bottom w:w="72" w:type="dxa"/>
              <w:right w:w="144" w:type="dxa"/>
            </w:tcMar>
          </w:tcPr>
          <w:p w14:paraId="6E063461" w14:textId="77777777" w:rsidR="002C6E8D" w:rsidRDefault="0069355F">
            <w:pPr>
              <w:spacing w:line="240" w:lineRule="auto"/>
              <w:jc w:val="left"/>
              <w:rPr>
                <w:sz w:val="20"/>
              </w:rPr>
            </w:pPr>
            <w:r>
              <w:rPr>
                <w:rFonts w:eastAsiaTheme="minorEastAsia"/>
                <w:color w:val="000000" w:themeColor="dark1"/>
                <w:sz w:val="20"/>
              </w:rPr>
              <w:t>Познавательное</w:t>
            </w:r>
          </w:p>
        </w:tc>
        <w:tc>
          <w:tcPr>
            <w:tcW w:w="719" w:type="pct"/>
            <w:shd w:val="clear" w:color="auto" w:fill="auto"/>
            <w:tcMar>
              <w:top w:w="72" w:type="dxa"/>
              <w:left w:w="144" w:type="dxa"/>
              <w:bottom w:w="72" w:type="dxa"/>
              <w:right w:w="144" w:type="dxa"/>
            </w:tcMar>
          </w:tcPr>
          <w:p w14:paraId="7F1452FD" w14:textId="77777777" w:rsidR="002C6E8D" w:rsidRDefault="0069355F">
            <w:pPr>
              <w:spacing w:line="240" w:lineRule="auto"/>
              <w:jc w:val="left"/>
              <w:rPr>
                <w:sz w:val="20"/>
              </w:rPr>
            </w:pPr>
            <w:r>
              <w:rPr>
                <w:rFonts w:eastAsiaTheme="minorEastAsia"/>
                <w:color w:val="000000" w:themeColor="dark1"/>
                <w:sz w:val="20"/>
              </w:rPr>
              <w:t>Познание</w:t>
            </w:r>
          </w:p>
        </w:tc>
        <w:tc>
          <w:tcPr>
            <w:tcW w:w="3472" w:type="pct"/>
            <w:shd w:val="clear" w:color="auto" w:fill="auto"/>
            <w:tcMar>
              <w:top w:w="72" w:type="dxa"/>
              <w:left w:w="144" w:type="dxa"/>
              <w:bottom w:w="72" w:type="dxa"/>
              <w:right w:w="144" w:type="dxa"/>
            </w:tcMar>
          </w:tcPr>
          <w:p w14:paraId="49C0A786" w14:textId="77777777"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14:paraId="51CFC2B8" w14:textId="77777777">
        <w:trPr>
          <w:trHeight w:val="559"/>
        </w:trPr>
        <w:tc>
          <w:tcPr>
            <w:tcW w:w="809" w:type="pct"/>
            <w:shd w:val="clear" w:color="auto" w:fill="auto"/>
            <w:tcMar>
              <w:top w:w="72" w:type="dxa"/>
              <w:left w:w="144" w:type="dxa"/>
              <w:bottom w:w="72" w:type="dxa"/>
              <w:right w:w="144" w:type="dxa"/>
            </w:tcMar>
          </w:tcPr>
          <w:p w14:paraId="178BC2E3"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19" w:type="pct"/>
            <w:shd w:val="clear" w:color="auto" w:fill="auto"/>
            <w:tcMar>
              <w:top w:w="72" w:type="dxa"/>
              <w:left w:w="144" w:type="dxa"/>
              <w:bottom w:w="72" w:type="dxa"/>
              <w:right w:w="144" w:type="dxa"/>
            </w:tcMar>
          </w:tcPr>
          <w:p w14:paraId="67C03024"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472" w:type="pct"/>
            <w:shd w:val="clear" w:color="auto" w:fill="auto"/>
            <w:tcMar>
              <w:top w:w="72" w:type="dxa"/>
              <w:left w:w="144" w:type="dxa"/>
              <w:bottom w:w="72" w:type="dxa"/>
              <w:right w:w="144" w:type="dxa"/>
            </w:tcMar>
          </w:tcPr>
          <w:p w14:paraId="5303BF53"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14:paraId="34256F06" w14:textId="77777777">
        <w:trPr>
          <w:trHeight w:val="559"/>
        </w:trPr>
        <w:tc>
          <w:tcPr>
            <w:tcW w:w="809" w:type="pct"/>
            <w:shd w:val="clear" w:color="auto" w:fill="auto"/>
            <w:tcMar>
              <w:top w:w="72" w:type="dxa"/>
              <w:left w:w="144" w:type="dxa"/>
              <w:bottom w:w="72" w:type="dxa"/>
              <w:right w:w="144" w:type="dxa"/>
            </w:tcMar>
          </w:tcPr>
          <w:p w14:paraId="2A6DF871"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14:paraId="57E0DA98" w14:textId="77777777" w:rsidR="002C6E8D" w:rsidRDefault="002C6E8D">
            <w:pPr>
              <w:spacing w:line="240" w:lineRule="auto"/>
              <w:jc w:val="left"/>
              <w:rPr>
                <w:b/>
                <w:sz w:val="20"/>
              </w:rPr>
            </w:pPr>
          </w:p>
        </w:tc>
        <w:tc>
          <w:tcPr>
            <w:tcW w:w="719" w:type="pct"/>
            <w:shd w:val="clear" w:color="auto" w:fill="auto"/>
            <w:tcMar>
              <w:top w:w="72" w:type="dxa"/>
              <w:left w:w="144" w:type="dxa"/>
              <w:bottom w:w="72" w:type="dxa"/>
              <w:right w:w="144" w:type="dxa"/>
            </w:tcMar>
          </w:tcPr>
          <w:p w14:paraId="682EE75C" w14:textId="77777777" w:rsidR="002C6E8D" w:rsidRDefault="0069355F">
            <w:pPr>
              <w:spacing w:line="240" w:lineRule="auto"/>
              <w:jc w:val="left"/>
              <w:rPr>
                <w:b/>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14:paraId="6A6EB512"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14:paraId="71206C11" w14:textId="77777777">
        <w:trPr>
          <w:trHeight w:val="559"/>
        </w:trPr>
        <w:tc>
          <w:tcPr>
            <w:tcW w:w="809" w:type="pct"/>
            <w:shd w:val="clear" w:color="auto" w:fill="auto"/>
            <w:tcMar>
              <w:top w:w="72" w:type="dxa"/>
              <w:left w:w="144" w:type="dxa"/>
              <w:bottom w:w="72" w:type="dxa"/>
              <w:right w:w="144" w:type="dxa"/>
            </w:tcMar>
          </w:tcPr>
          <w:p w14:paraId="1B20F9D8"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14:paraId="5B1DA3F1" w14:textId="77777777"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14:paraId="1B27318A"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14:paraId="49A43E91"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3D012CCC"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14:paraId="29C7BED8" w14:textId="77777777">
        <w:trPr>
          <w:trHeight w:val="204"/>
        </w:trPr>
        <w:tc>
          <w:tcPr>
            <w:tcW w:w="809" w:type="pct"/>
            <w:shd w:val="clear" w:color="auto" w:fill="auto"/>
            <w:tcMar>
              <w:top w:w="72" w:type="dxa"/>
              <w:left w:w="144" w:type="dxa"/>
              <w:bottom w:w="72" w:type="dxa"/>
              <w:right w:w="144" w:type="dxa"/>
            </w:tcMar>
          </w:tcPr>
          <w:p w14:paraId="03DEBFD7"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14:paraId="137251BB" w14:textId="77777777"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14:paraId="23B6365F"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14:paraId="2050A046"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50215507"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14:paraId="744DDF7C" w14:textId="77777777">
        <w:trPr>
          <w:trHeight w:val="559"/>
        </w:trPr>
        <w:tc>
          <w:tcPr>
            <w:tcW w:w="809" w:type="pct"/>
            <w:shd w:val="clear" w:color="auto" w:fill="auto"/>
            <w:tcMar>
              <w:top w:w="72" w:type="dxa"/>
              <w:left w:w="144" w:type="dxa"/>
              <w:bottom w:w="72" w:type="dxa"/>
              <w:right w:w="144" w:type="dxa"/>
            </w:tcMar>
          </w:tcPr>
          <w:p w14:paraId="6EF11B04"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14:paraId="32A64B49" w14:textId="77777777"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14:paraId="30A2F97A"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14:paraId="77497B82"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59142149"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14:paraId="14ED3D0E" w14:textId="77777777">
        <w:trPr>
          <w:trHeight w:val="559"/>
        </w:trPr>
        <w:tc>
          <w:tcPr>
            <w:tcW w:w="809" w:type="pct"/>
            <w:shd w:val="clear" w:color="auto" w:fill="auto"/>
            <w:tcMar>
              <w:top w:w="72" w:type="dxa"/>
              <w:left w:w="144" w:type="dxa"/>
              <w:bottom w:w="72" w:type="dxa"/>
              <w:right w:w="144" w:type="dxa"/>
            </w:tcMar>
          </w:tcPr>
          <w:p w14:paraId="6A837C73"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Социальное</w:t>
            </w:r>
          </w:p>
        </w:tc>
        <w:tc>
          <w:tcPr>
            <w:tcW w:w="719" w:type="pct"/>
            <w:shd w:val="clear" w:color="auto" w:fill="auto"/>
            <w:tcMar>
              <w:top w:w="72" w:type="dxa"/>
              <w:left w:w="144" w:type="dxa"/>
              <w:bottom w:w="72" w:type="dxa"/>
              <w:right w:w="144" w:type="dxa"/>
            </w:tcMar>
          </w:tcPr>
          <w:p w14:paraId="514A30E7"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14:paraId="2642E1B1"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6ED8F99F"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14:paraId="32892B55" w14:textId="77777777">
        <w:trPr>
          <w:trHeight w:val="346"/>
        </w:trPr>
        <w:tc>
          <w:tcPr>
            <w:tcW w:w="809" w:type="pct"/>
            <w:shd w:val="clear" w:color="auto" w:fill="auto"/>
            <w:tcMar>
              <w:top w:w="72" w:type="dxa"/>
              <w:left w:w="144" w:type="dxa"/>
              <w:bottom w:w="72" w:type="dxa"/>
              <w:right w:w="144" w:type="dxa"/>
            </w:tcMar>
          </w:tcPr>
          <w:p w14:paraId="6C4BF1F6"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Познавательное</w:t>
            </w:r>
          </w:p>
        </w:tc>
        <w:tc>
          <w:tcPr>
            <w:tcW w:w="719" w:type="pct"/>
            <w:shd w:val="clear" w:color="auto" w:fill="auto"/>
            <w:tcMar>
              <w:top w:w="72" w:type="dxa"/>
              <w:left w:w="144" w:type="dxa"/>
              <w:bottom w:w="72" w:type="dxa"/>
              <w:right w:w="144" w:type="dxa"/>
            </w:tcMar>
          </w:tcPr>
          <w:p w14:paraId="388E6D31"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14:paraId="4AFFD056"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52E83D6C"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14:paraId="767BE533" w14:textId="77777777">
        <w:trPr>
          <w:trHeight w:val="559"/>
        </w:trPr>
        <w:tc>
          <w:tcPr>
            <w:tcW w:w="809" w:type="pct"/>
            <w:shd w:val="clear" w:color="auto" w:fill="auto"/>
            <w:tcMar>
              <w:top w:w="72" w:type="dxa"/>
              <w:left w:w="144" w:type="dxa"/>
              <w:bottom w:w="72" w:type="dxa"/>
              <w:right w:w="144" w:type="dxa"/>
            </w:tcMar>
          </w:tcPr>
          <w:p w14:paraId="53502036"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14:paraId="43F0AAA2" w14:textId="77777777"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14:paraId="02CEDBBA"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14:paraId="54D01E00"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4F1BBF04"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14:paraId="7C24BF05" w14:textId="77777777">
        <w:trPr>
          <w:trHeight w:val="559"/>
        </w:trPr>
        <w:tc>
          <w:tcPr>
            <w:tcW w:w="809" w:type="pct"/>
            <w:shd w:val="clear" w:color="auto" w:fill="auto"/>
            <w:tcMar>
              <w:top w:w="72" w:type="dxa"/>
              <w:left w:w="144" w:type="dxa"/>
              <w:bottom w:w="72" w:type="dxa"/>
              <w:right w:w="144" w:type="dxa"/>
            </w:tcMar>
          </w:tcPr>
          <w:p w14:paraId="0A14D330"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14:paraId="5BF67D13" w14:textId="77777777"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14:paraId="1A293B4A"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472" w:type="pct"/>
            <w:shd w:val="clear" w:color="auto" w:fill="auto"/>
            <w:tcMar>
              <w:top w:w="72" w:type="dxa"/>
              <w:left w:w="144" w:type="dxa"/>
              <w:bottom w:w="72" w:type="dxa"/>
              <w:right w:w="144" w:type="dxa"/>
            </w:tcMar>
          </w:tcPr>
          <w:p w14:paraId="3AD44340"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14:paraId="4FC5270B" w14:textId="77777777">
        <w:trPr>
          <w:trHeight w:val="574"/>
        </w:trPr>
        <w:tc>
          <w:tcPr>
            <w:tcW w:w="809" w:type="pct"/>
            <w:shd w:val="clear" w:color="auto" w:fill="auto"/>
            <w:tcMar>
              <w:top w:w="72" w:type="dxa"/>
              <w:left w:w="144" w:type="dxa"/>
              <w:bottom w:w="72" w:type="dxa"/>
              <w:right w:w="144" w:type="dxa"/>
            </w:tcMar>
          </w:tcPr>
          <w:p w14:paraId="28C11BAD"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14:paraId="134F953D" w14:textId="77777777" w:rsidR="002C6E8D" w:rsidRDefault="002C6E8D">
            <w:pPr>
              <w:spacing w:line="240" w:lineRule="auto"/>
              <w:jc w:val="left"/>
              <w:rPr>
                <w:rFonts w:eastAsiaTheme="minorEastAsia"/>
                <w:color w:val="000000" w:themeColor="dark1"/>
                <w:sz w:val="20"/>
              </w:rPr>
            </w:pPr>
          </w:p>
        </w:tc>
        <w:tc>
          <w:tcPr>
            <w:tcW w:w="719" w:type="pct"/>
            <w:shd w:val="clear" w:color="auto" w:fill="auto"/>
            <w:tcMar>
              <w:top w:w="72" w:type="dxa"/>
              <w:left w:w="144" w:type="dxa"/>
              <w:bottom w:w="72" w:type="dxa"/>
              <w:right w:w="144" w:type="dxa"/>
            </w:tcMar>
          </w:tcPr>
          <w:p w14:paraId="6F1D136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14:paraId="497D88B8" w14:textId="77777777" w:rsidR="002C6E8D" w:rsidRDefault="002C6E8D">
            <w:pPr>
              <w:spacing w:line="240" w:lineRule="auto"/>
              <w:jc w:val="left"/>
              <w:rPr>
                <w:rFonts w:eastAsiaTheme="minorEastAsia"/>
                <w:color w:val="000000" w:themeColor="dark1"/>
                <w:sz w:val="20"/>
              </w:rPr>
            </w:pPr>
          </w:p>
        </w:tc>
        <w:tc>
          <w:tcPr>
            <w:tcW w:w="3472" w:type="pct"/>
            <w:shd w:val="clear" w:color="auto" w:fill="auto"/>
            <w:tcMar>
              <w:top w:w="72" w:type="dxa"/>
              <w:left w:w="144" w:type="dxa"/>
              <w:bottom w:w="72" w:type="dxa"/>
              <w:right w:w="144" w:type="dxa"/>
            </w:tcMar>
          </w:tcPr>
          <w:p w14:paraId="6FF2C6E5"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977A18B" w14:textId="77777777" w:rsidR="002C6E8D" w:rsidRDefault="002C6E8D">
      <w:pPr>
        <w:pStyle w:val="af"/>
        <w:spacing w:before="200" w:beforeAutospacing="0" w:after="0" w:afterAutospacing="0" w:line="216" w:lineRule="auto"/>
        <w:rPr>
          <w:rFonts w:eastAsiaTheme="majorEastAsia"/>
          <w:b/>
          <w:bCs/>
        </w:rPr>
      </w:pPr>
    </w:p>
    <w:p w14:paraId="5D7D3573" w14:textId="77777777"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2.4.2 Содержатльный раздел </w:t>
      </w:r>
      <w:r>
        <w:rPr>
          <w:b/>
          <w:color w:val="000000" w:themeColor="text1"/>
        </w:rPr>
        <w:t>программы ВОСПИТАНИЯ.</w:t>
      </w:r>
    </w:p>
    <w:p w14:paraId="27786275" w14:textId="77777777" w:rsidR="002C6E8D" w:rsidRDefault="0069355F">
      <w:pPr>
        <w:pStyle w:val="af"/>
        <w:spacing w:before="200" w:beforeAutospacing="0" w:after="0" w:afterAutospacing="0" w:line="216" w:lineRule="auto"/>
        <w:rPr>
          <w:rFonts w:eastAsiaTheme="majorEastAsia"/>
          <w:b/>
          <w:bCs/>
        </w:rPr>
      </w:pPr>
      <w:r>
        <w:rPr>
          <w:rFonts w:eastAsiaTheme="majorEastAsia"/>
          <w:b/>
          <w:bCs/>
        </w:rPr>
        <w:t xml:space="preserve">Уклад </w:t>
      </w:r>
      <w:r w:rsidR="00B640E2">
        <w:rPr>
          <w:rFonts w:eastAsiaTheme="majorEastAsia"/>
          <w:b/>
          <w:bCs/>
        </w:rPr>
        <w:t>ДОО.</w:t>
      </w:r>
    </w:p>
    <w:p w14:paraId="5065E8A3" w14:textId="77777777" w:rsidR="002C6E8D" w:rsidRDefault="0069355F">
      <w:pPr>
        <w:pBdr>
          <w:top w:val="none" w:sz="4" w:space="0" w:color="000000"/>
          <w:left w:val="none" w:sz="4" w:space="0" w:color="000000"/>
          <w:bottom w:val="none" w:sz="4" w:space="0" w:color="000000"/>
          <w:right w:val="none" w:sz="4" w:space="0" w:color="000000"/>
        </w:pBdr>
        <w:spacing w:before="358" w:line="276" w:lineRule="atLeast"/>
        <w:ind w:firstLine="708"/>
      </w:pPr>
      <w:r>
        <w:rPr>
          <w:color w:val="000000"/>
          <w:sz w:val="24"/>
        </w:rPr>
        <w:t xml:space="preserve">Ключевыми элементами </w:t>
      </w:r>
      <w:r>
        <w:rPr>
          <w:color w:val="000000"/>
          <w:spacing w:val="1"/>
          <w:sz w:val="24"/>
        </w:rPr>
        <w:t>уклада</w:t>
      </w:r>
      <w:r>
        <w:rPr>
          <w:color w:val="000000"/>
          <w:spacing w:val="119"/>
          <w:sz w:val="24"/>
        </w:rPr>
        <w:t xml:space="preserve"> </w:t>
      </w:r>
      <w:r>
        <w:rPr>
          <w:color w:val="000000"/>
          <w:sz w:val="24"/>
        </w:rPr>
        <w:t>М</w:t>
      </w:r>
      <w:r>
        <w:rPr>
          <w:sz w:val="24"/>
        </w:rPr>
        <w:t>БДОУ</w:t>
      </w:r>
      <w:r>
        <w:rPr>
          <w:spacing w:val="-1"/>
          <w:sz w:val="24"/>
        </w:rPr>
        <w:t xml:space="preserve"> </w:t>
      </w:r>
      <w:r>
        <w:rPr>
          <w:sz w:val="24"/>
        </w:rPr>
        <w:t xml:space="preserve">«Детский сад </w:t>
      </w:r>
      <w:r>
        <w:rPr>
          <w:spacing w:val="2"/>
          <w:sz w:val="24"/>
        </w:rPr>
        <w:t>№</w:t>
      </w:r>
      <w:r w:rsidR="00B640E2">
        <w:rPr>
          <w:sz w:val="24"/>
        </w:rPr>
        <w:t>…</w:t>
      </w:r>
      <w:r>
        <w:rPr>
          <w:sz w:val="24"/>
        </w:rPr>
        <w:t>»  зн</w:t>
      </w:r>
      <w:r>
        <w:rPr>
          <w:color w:val="000000"/>
          <w:sz w:val="24"/>
        </w:rPr>
        <w:t>ачатся:</w:t>
      </w:r>
    </w:p>
    <w:p w14:paraId="709A8FA7"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безопасные</w:t>
      </w:r>
      <w:r>
        <w:rPr>
          <w:color w:val="000000"/>
          <w:spacing w:val="1"/>
          <w:sz w:val="24"/>
        </w:rPr>
        <w:t xml:space="preserve"> </w:t>
      </w:r>
      <w:r>
        <w:rPr>
          <w:color w:val="000000"/>
          <w:sz w:val="24"/>
        </w:rPr>
        <w:t>условия организации</w:t>
      </w:r>
      <w:r>
        <w:rPr>
          <w:color w:val="000000"/>
          <w:spacing w:val="1"/>
          <w:sz w:val="24"/>
        </w:rPr>
        <w:t xml:space="preserve"> </w:t>
      </w:r>
      <w:r>
        <w:rPr>
          <w:color w:val="000000"/>
          <w:sz w:val="24"/>
        </w:rPr>
        <w:t>воспитательного процесса,</w:t>
      </w:r>
    </w:p>
    <w:p w14:paraId="7485DCB8"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принятие</w:t>
      </w:r>
      <w:r>
        <w:rPr>
          <w:color w:val="000000"/>
          <w:spacing w:val="71"/>
          <w:sz w:val="24"/>
        </w:rPr>
        <w:t xml:space="preserve"> </w:t>
      </w:r>
      <w:r>
        <w:rPr>
          <w:color w:val="000000"/>
          <w:sz w:val="24"/>
        </w:rPr>
        <w:t>действующих</w:t>
      </w:r>
      <w:r>
        <w:rPr>
          <w:color w:val="000000"/>
          <w:spacing w:val="72"/>
          <w:sz w:val="24"/>
        </w:rPr>
        <w:t xml:space="preserve"> </w:t>
      </w:r>
      <w:r>
        <w:rPr>
          <w:color w:val="000000"/>
          <w:sz w:val="24"/>
        </w:rPr>
        <w:t>норм,</w:t>
      </w:r>
      <w:r>
        <w:rPr>
          <w:color w:val="000000"/>
          <w:spacing w:val="72"/>
          <w:sz w:val="24"/>
        </w:rPr>
        <w:t xml:space="preserve"> </w:t>
      </w:r>
      <w:r>
        <w:rPr>
          <w:color w:val="000000"/>
          <w:sz w:val="24"/>
        </w:rPr>
        <w:t>правил</w:t>
      </w:r>
      <w:r>
        <w:rPr>
          <w:color w:val="000000"/>
          <w:spacing w:val="70"/>
          <w:sz w:val="24"/>
        </w:rPr>
        <w:t xml:space="preserve"> </w:t>
      </w:r>
      <w:r>
        <w:rPr>
          <w:color w:val="000000"/>
          <w:sz w:val="24"/>
        </w:rPr>
        <w:t>поведения,</w:t>
      </w:r>
      <w:r>
        <w:rPr>
          <w:color w:val="000000"/>
          <w:spacing w:val="72"/>
          <w:sz w:val="24"/>
        </w:rPr>
        <w:t xml:space="preserve"> </w:t>
      </w:r>
      <w:r>
        <w:rPr>
          <w:color w:val="000000"/>
          <w:sz w:val="24"/>
        </w:rPr>
        <w:t>этикета,</w:t>
      </w:r>
      <w:r>
        <w:rPr>
          <w:color w:val="000000"/>
          <w:spacing w:val="70"/>
          <w:sz w:val="24"/>
        </w:rPr>
        <w:t xml:space="preserve"> </w:t>
      </w:r>
      <w:r>
        <w:rPr>
          <w:color w:val="000000"/>
          <w:sz w:val="24"/>
        </w:rPr>
        <w:t>нравственных</w:t>
      </w:r>
      <w:r>
        <w:rPr>
          <w:color w:val="000000"/>
          <w:spacing w:val="71"/>
          <w:sz w:val="24"/>
        </w:rPr>
        <w:t xml:space="preserve"> </w:t>
      </w:r>
      <w:r>
        <w:rPr>
          <w:color w:val="000000"/>
          <w:sz w:val="24"/>
        </w:rPr>
        <w:t>ценностей</w:t>
      </w:r>
      <w:r>
        <w:rPr>
          <w:color w:val="000000"/>
          <w:spacing w:val="83"/>
          <w:sz w:val="24"/>
        </w:rPr>
        <w:t xml:space="preserve"> </w:t>
      </w:r>
      <w:r>
        <w:rPr>
          <w:color w:val="000000"/>
          <w:sz w:val="24"/>
        </w:rPr>
        <w:t xml:space="preserve">во </w:t>
      </w:r>
      <w:r>
        <w:rPr>
          <w:color w:val="000000"/>
          <w:spacing w:val="300"/>
          <w:sz w:val="24"/>
        </w:rPr>
        <w:t> </w:t>
      </w:r>
      <w:r>
        <w:rPr>
          <w:color w:val="000000"/>
          <w:sz w:val="24"/>
        </w:rPr>
        <w:t>взаимодействии</w:t>
      </w:r>
      <w:r>
        <w:rPr>
          <w:color w:val="000000"/>
          <w:spacing w:val="50"/>
          <w:sz w:val="24"/>
        </w:rPr>
        <w:t xml:space="preserve"> </w:t>
      </w:r>
      <w:r>
        <w:rPr>
          <w:color w:val="000000"/>
          <w:sz w:val="24"/>
        </w:rPr>
        <w:t>между</w:t>
      </w:r>
      <w:r>
        <w:rPr>
          <w:color w:val="000000"/>
          <w:spacing w:val="45"/>
          <w:sz w:val="24"/>
        </w:rPr>
        <w:t xml:space="preserve"> </w:t>
      </w:r>
      <w:r>
        <w:rPr>
          <w:color w:val="000000"/>
          <w:sz w:val="24"/>
        </w:rPr>
        <w:t>детьми</w:t>
      </w:r>
      <w:r>
        <w:rPr>
          <w:color w:val="000000"/>
          <w:spacing w:val="49"/>
          <w:sz w:val="24"/>
        </w:rPr>
        <w:t xml:space="preserve"> </w:t>
      </w:r>
      <w:r>
        <w:rPr>
          <w:color w:val="000000"/>
          <w:sz w:val="24"/>
        </w:rPr>
        <w:t>и</w:t>
      </w:r>
      <w:r>
        <w:rPr>
          <w:color w:val="000000"/>
          <w:spacing w:val="49"/>
          <w:sz w:val="24"/>
        </w:rPr>
        <w:t xml:space="preserve"> </w:t>
      </w:r>
      <w:r>
        <w:rPr>
          <w:color w:val="000000"/>
          <w:sz w:val="24"/>
        </w:rPr>
        <w:t>педагогами,</w:t>
      </w:r>
      <w:r>
        <w:rPr>
          <w:color w:val="000000"/>
          <w:spacing w:val="50"/>
          <w:sz w:val="24"/>
        </w:rPr>
        <w:t xml:space="preserve"> </w:t>
      </w:r>
      <w:r>
        <w:rPr>
          <w:color w:val="000000"/>
          <w:sz w:val="24"/>
        </w:rPr>
        <w:t>педагогами</w:t>
      </w:r>
      <w:r>
        <w:rPr>
          <w:color w:val="000000"/>
          <w:spacing w:val="49"/>
          <w:sz w:val="24"/>
        </w:rPr>
        <w:t xml:space="preserve"> </w:t>
      </w:r>
      <w:r>
        <w:rPr>
          <w:color w:val="000000"/>
          <w:sz w:val="24"/>
        </w:rPr>
        <w:t>и</w:t>
      </w:r>
      <w:r>
        <w:rPr>
          <w:color w:val="000000"/>
          <w:spacing w:val="49"/>
          <w:sz w:val="24"/>
        </w:rPr>
        <w:t xml:space="preserve"> </w:t>
      </w:r>
      <w:r>
        <w:rPr>
          <w:color w:val="000000"/>
          <w:sz w:val="24"/>
        </w:rPr>
        <w:t>родителями,</w:t>
      </w:r>
      <w:r>
        <w:rPr>
          <w:color w:val="000000"/>
          <w:spacing w:val="47"/>
          <w:sz w:val="24"/>
        </w:rPr>
        <w:t xml:space="preserve"> </w:t>
      </w:r>
      <w:r>
        <w:rPr>
          <w:color w:val="000000"/>
          <w:spacing w:val="1"/>
          <w:sz w:val="24"/>
        </w:rPr>
        <w:t>между</w:t>
      </w:r>
      <w:r>
        <w:rPr>
          <w:color w:val="000000"/>
          <w:spacing w:val="42"/>
          <w:sz w:val="24"/>
        </w:rPr>
        <w:t xml:space="preserve"> </w:t>
      </w:r>
      <w:r>
        <w:rPr>
          <w:color w:val="000000"/>
          <w:sz w:val="24"/>
        </w:rPr>
        <w:t>детьми,</w:t>
      </w:r>
      <w:r>
        <w:t xml:space="preserve"> </w:t>
      </w:r>
      <w:r>
        <w:rPr>
          <w:color w:val="000000"/>
          <w:spacing w:val="300"/>
          <w:sz w:val="24"/>
        </w:rPr>
        <w:t> </w:t>
      </w:r>
      <w:r>
        <w:rPr>
          <w:color w:val="000000"/>
          <w:sz w:val="24"/>
        </w:rPr>
        <w:t>включая</w:t>
      </w:r>
      <w:r>
        <w:rPr>
          <w:color w:val="000000"/>
          <w:spacing w:val="61"/>
          <w:sz w:val="24"/>
        </w:rPr>
        <w:t xml:space="preserve"> </w:t>
      </w:r>
      <w:r>
        <w:rPr>
          <w:color w:val="000000"/>
          <w:sz w:val="24"/>
        </w:rPr>
        <w:t>нормы общения</w:t>
      </w:r>
      <w:r>
        <w:rPr>
          <w:color w:val="000000"/>
          <w:spacing w:val="2"/>
          <w:sz w:val="24"/>
        </w:rPr>
        <w:t xml:space="preserve"> </w:t>
      </w:r>
      <w:r>
        <w:rPr>
          <w:color w:val="000000"/>
          <w:sz w:val="24"/>
        </w:rPr>
        <w:t>участников образовательных</w:t>
      </w:r>
      <w:r>
        <w:rPr>
          <w:color w:val="000000"/>
          <w:spacing w:val="2"/>
          <w:sz w:val="24"/>
        </w:rPr>
        <w:t xml:space="preserve"> </w:t>
      </w:r>
      <w:r>
        <w:rPr>
          <w:color w:val="000000"/>
          <w:sz w:val="24"/>
        </w:rPr>
        <w:t>отношений</w:t>
      </w:r>
      <w:r>
        <w:rPr>
          <w:color w:val="000000"/>
          <w:spacing w:val="1"/>
          <w:sz w:val="24"/>
        </w:rPr>
        <w:t xml:space="preserve"> </w:t>
      </w:r>
      <w:r>
        <w:rPr>
          <w:color w:val="000000"/>
          <w:sz w:val="24"/>
        </w:rPr>
        <w:t>в социальных</w:t>
      </w:r>
      <w:r>
        <w:rPr>
          <w:color w:val="000000"/>
          <w:spacing w:val="2"/>
          <w:sz w:val="24"/>
        </w:rPr>
        <w:t xml:space="preserve"> </w:t>
      </w:r>
      <w:r>
        <w:rPr>
          <w:color w:val="000000"/>
          <w:sz w:val="24"/>
        </w:rPr>
        <w:t xml:space="preserve">сетях, </w:t>
      </w:r>
    </w:p>
    <w:p w14:paraId="4E718424"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атмосфера</w:t>
      </w:r>
      <w:r>
        <w:rPr>
          <w:color w:val="000000"/>
          <w:spacing w:val="-1"/>
          <w:sz w:val="24"/>
        </w:rPr>
        <w:t xml:space="preserve"> </w:t>
      </w:r>
      <w:r>
        <w:rPr>
          <w:color w:val="000000"/>
          <w:sz w:val="24"/>
        </w:rPr>
        <w:t>эмоционального комфорта</w:t>
      </w:r>
      <w:r>
        <w:rPr>
          <w:color w:val="000000"/>
          <w:spacing w:val="-1"/>
          <w:sz w:val="24"/>
        </w:rPr>
        <w:t xml:space="preserve"> </w:t>
      </w:r>
      <w:r>
        <w:rPr>
          <w:color w:val="000000"/>
          <w:sz w:val="24"/>
        </w:rPr>
        <w:t>и</w:t>
      </w:r>
      <w:r>
        <w:rPr>
          <w:color w:val="000000"/>
          <w:spacing w:val="1"/>
          <w:sz w:val="24"/>
        </w:rPr>
        <w:t xml:space="preserve"> </w:t>
      </w:r>
      <w:r>
        <w:rPr>
          <w:color w:val="000000"/>
          <w:sz w:val="24"/>
        </w:rPr>
        <w:t>благополучия,</w:t>
      </w:r>
    </w:p>
    <w:p w14:paraId="73E7384F"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организация</w:t>
      </w:r>
      <w:r>
        <w:rPr>
          <w:color w:val="000000"/>
          <w:spacing w:val="132"/>
          <w:sz w:val="24"/>
        </w:rPr>
        <w:t xml:space="preserve"> </w:t>
      </w:r>
      <w:r>
        <w:rPr>
          <w:color w:val="000000"/>
          <w:sz w:val="24"/>
        </w:rPr>
        <w:t>различных</w:t>
      </w:r>
      <w:r>
        <w:rPr>
          <w:color w:val="000000"/>
          <w:spacing w:val="134"/>
          <w:sz w:val="24"/>
        </w:rPr>
        <w:t xml:space="preserve"> </w:t>
      </w:r>
      <w:r>
        <w:rPr>
          <w:color w:val="000000"/>
          <w:sz w:val="24"/>
        </w:rPr>
        <w:t>видов</w:t>
      </w:r>
      <w:r>
        <w:rPr>
          <w:color w:val="000000"/>
          <w:spacing w:val="131"/>
          <w:sz w:val="24"/>
        </w:rPr>
        <w:t xml:space="preserve"> </w:t>
      </w:r>
      <w:r>
        <w:rPr>
          <w:color w:val="000000"/>
          <w:sz w:val="24"/>
        </w:rPr>
        <w:t>детской</w:t>
      </w:r>
      <w:r>
        <w:rPr>
          <w:color w:val="000000"/>
          <w:spacing w:val="133"/>
          <w:sz w:val="24"/>
        </w:rPr>
        <w:t xml:space="preserve"> </w:t>
      </w:r>
      <w:r>
        <w:rPr>
          <w:color w:val="000000"/>
          <w:sz w:val="24"/>
        </w:rPr>
        <w:t>деятельности</w:t>
      </w:r>
      <w:r>
        <w:rPr>
          <w:color w:val="000000"/>
          <w:spacing w:val="132"/>
          <w:sz w:val="24"/>
        </w:rPr>
        <w:t xml:space="preserve"> </w:t>
      </w:r>
      <w:r>
        <w:rPr>
          <w:color w:val="000000"/>
          <w:sz w:val="24"/>
        </w:rPr>
        <w:t>(организованной,</w:t>
      </w:r>
      <w:r>
        <w:rPr>
          <w:color w:val="000000"/>
          <w:spacing w:val="129"/>
          <w:sz w:val="24"/>
        </w:rPr>
        <w:t xml:space="preserve"> </w:t>
      </w:r>
      <w:r>
        <w:rPr>
          <w:color w:val="000000"/>
          <w:sz w:val="24"/>
        </w:rPr>
        <w:t xml:space="preserve">совместной), </w:t>
      </w:r>
      <w:r>
        <w:rPr>
          <w:color w:val="000000"/>
          <w:spacing w:val="300"/>
          <w:sz w:val="24"/>
        </w:rPr>
        <w:t> </w:t>
      </w:r>
      <w:r>
        <w:rPr>
          <w:color w:val="000000"/>
          <w:sz w:val="24"/>
        </w:rPr>
        <w:t>создание</w:t>
      </w:r>
      <w:r>
        <w:rPr>
          <w:color w:val="000000"/>
          <w:spacing w:val="59"/>
          <w:sz w:val="24"/>
        </w:rPr>
        <w:t xml:space="preserve"> </w:t>
      </w:r>
      <w:r>
        <w:rPr>
          <w:color w:val="000000"/>
          <w:spacing w:val="-1"/>
          <w:sz w:val="24"/>
        </w:rPr>
        <w:t>условий</w:t>
      </w:r>
      <w:r>
        <w:rPr>
          <w:color w:val="000000"/>
          <w:spacing w:val="59"/>
          <w:sz w:val="24"/>
        </w:rPr>
        <w:t xml:space="preserve"> </w:t>
      </w:r>
      <w:r>
        <w:rPr>
          <w:color w:val="000000"/>
          <w:sz w:val="24"/>
        </w:rPr>
        <w:t>для</w:t>
      </w:r>
      <w:r>
        <w:rPr>
          <w:color w:val="000000"/>
          <w:spacing w:val="55"/>
          <w:sz w:val="24"/>
        </w:rPr>
        <w:t xml:space="preserve"> </w:t>
      </w:r>
      <w:r>
        <w:rPr>
          <w:color w:val="000000"/>
          <w:sz w:val="24"/>
        </w:rPr>
        <w:t>самореализации</w:t>
      </w:r>
      <w:r>
        <w:rPr>
          <w:color w:val="000000"/>
          <w:spacing w:val="56"/>
          <w:sz w:val="24"/>
        </w:rPr>
        <w:t xml:space="preserve"> </w:t>
      </w:r>
      <w:r>
        <w:rPr>
          <w:color w:val="000000"/>
          <w:sz w:val="24"/>
        </w:rPr>
        <w:t>воспитанников</w:t>
      </w:r>
      <w:r>
        <w:rPr>
          <w:color w:val="000000"/>
          <w:spacing w:val="57"/>
          <w:sz w:val="24"/>
        </w:rPr>
        <w:t xml:space="preserve"> </w:t>
      </w:r>
      <w:r>
        <w:rPr>
          <w:color w:val="000000"/>
          <w:sz w:val="24"/>
        </w:rPr>
        <w:t>в</w:t>
      </w:r>
      <w:r>
        <w:rPr>
          <w:color w:val="000000"/>
          <w:spacing w:val="57"/>
          <w:sz w:val="24"/>
        </w:rPr>
        <w:t xml:space="preserve"> </w:t>
      </w:r>
      <w:r>
        <w:rPr>
          <w:color w:val="000000"/>
          <w:sz w:val="24"/>
        </w:rPr>
        <w:t>самостоятельной</w:t>
      </w:r>
      <w:r>
        <w:rPr>
          <w:color w:val="000000"/>
          <w:spacing w:val="56"/>
          <w:sz w:val="24"/>
        </w:rPr>
        <w:t xml:space="preserve"> </w:t>
      </w:r>
      <w:r>
        <w:rPr>
          <w:color w:val="000000"/>
          <w:sz w:val="24"/>
        </w:rPr>
        <w:t>деятельности,</w:t>
      </w:r>
      <w:r>
        <w:t xml:space="preserve"> </w:t>
      </w:r>
      <w:r>
        <w:rPr>
          <w:color w:val="000000"/>
          <w:spacing w:val="300"/>
          <w:sz w:val="24"/>
        </w:rPr>
        <w:t> </w:t>
      </w:r>
      <w:r>
        <w:rPr>
          <w:color w:val="000000"/>
          <w:sz w:val="24"/>
        </w:rPr>
        <w:t>конкурсном движении,</w:t>
      </w:r>
    </w:p>
    <w:p w14:paraId="086829BC"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сложившиеся традиции</w:t>
      </w:r>
      <w:r>
        <w:rPr>
          <w:color w:val="000000"/>
          <w:spacing w:val="-2"/>
          <w:sz w:val="24"/>
        </w:rPr>
        <w:t xml:space="preserve"> </w:t>
      </w:r>
      <w:r>
        <w:rPr>
          <w:color w:val="000000"/>
          <w:sz w:val="24"/>
        </w:rPr>
        <w:t>ДОУ, группы,</w:t>
      </w:r>
    </w:p>
    <w:p w14:paraId="1F15CEAA"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созданная</w:t>
      </w:r>
      <w:r>
        <w:rPr>
          <w:color w:val="000000"/>
          <w:spacing w:val="48"/>
          <w:sz w:val="24"/>
        </w:rPr>
        <w:t xml:space="preserve"> </w:t>
      </w:r>
      <w:r>
        <w:rPr>
          <w:color w:val="000000"/>
          <w:sz w:val="24"/>
        </w:rPr>
        <w:t>в</w:t>
      </w:r>
      <w:r>
        <w:rPr>
          <w:color w:val="000000"/>
          <w:spacing w:val="47"/>
          <w:sz w:val="24"/>
        </w:rPr>
        <w:t xml:space="preserve"> </w:t>
      </w:r>
      <w:r>
        <w:rPr>
          <w:color w:val="000000"/>
          <w:sz w:val="24"/>
        </w:rPr>
        <w:t>ДОУ,</w:t>
      </w:r>
      <w:r>
        <w:rPr>
          <w:color w:val="000000"/>
          <w:spacing w:val="51"/>
          <w:sz w:val="24"/>
        </w:rPr>
        <w:t xml:space="preserve"> </w:t>
      </w:r>
      <w:r>
        <w:rPr>
          <w:color w:val="000000"/>
          <w:sz w:val="24"/>
        </w:rPr>
        <w:t>группах</w:t>
      </w:r>
      <w:r>
        <w:rPr>
          <w:color w:val="000000"/>
          <w:spacing w:val="53"/>
          <w:sz w:val="24"/>
        </w:rPr>
        <w:t xml:space="preserve"> </w:t>
      </w:r>
      <w:r>
        <w:rPr>
          <w:color w:val="000000"/>
          <w:sz w:val="24"/>
        </w:rPr>
        <w:t>развивающая</w:t>
      </w:r>
      <w:r>
        <w:rPr>
          <w:color w:val="000000"/>
          <w:spacing w:val="48"/>
          <w:sz w:val="24"/>
        </w:rPr>
        <w:t xml:space="preserve"> </w:t>
      </w:r>
      <w:r>
        <w:rPr>
          <w:color w:val="000000"/>
          <w:spacing w:val="1"/>
          <w:sz w:val="24"/>
        </w:rPr>
        <w:t>предметно</w:t>
      </w:r>
      <w:r>
        <w:rPr>
          <w:color w:val="000000"/>
          <w:spacing w:val="-1"/>
          <w:sz w:val="24"/>
        </w:rPr>
        <w:t>-</w:t>
      </w:r>
      <w:r>
        <w:rPr>
          <w:color w:val="000000"/>
          <w:sz w:val="24"/>
        </w:rPr>
        <w:t>пространственная</w:t>
      </w:r>
      <w:r>
        <w:rPr>
          <w:color w:val="000000"/>
          <w:spacing w:val="48"/>
          <w:sz w:val="24"/>
        </w:rPr>
        <w:t xml:space="preserve"> </w:t>
      </w:r>
      <w:r>
        <w:rPr>
          <w:color w:val="000000"/>
          <w:sz w:val="24"/>
        </w:rPr>
        <w:t>среда,</w:t>
      </w:r>
      <w:r>
        <w:rPr>
          <w:color w:val="000000"/>
          <w:spacing w:val="48"/>
          <w:sz w:val="24"/>
        </w:rPr>
        <w:t xml:space="preserve"> </w:t>
      </w:r>
      <w:r>
        <w:rPr>
          <w:color w:val="000000"/>
          <w:spacing w:val="1"/>
          <w:sz w:val="24"/>
        </w:rPr>
        <w:t>эстетика</w:t>
      </w:r>
      <w:r>
        <w:rPr>
          <w:color w:val="000000"/>
          <w:spacing w:val="46"/>
          <w:sz w:val="24"/>
        </w:rPr>
        <w:t xml:space="preserve"> </w:t>
      </w:r>
      <w:r>
        <w:rPr>
          <w:color w:val="000000"/>
          <w:sz w:val="24"/>
        </w:rPr>
        <w:t xml:space="preserve">и </w:t>
      </w:r>
      <w:r>
        <w:rPr>
          <w:color w:val="000000"/>
          <w:spacing w:val="300"/>
          <w:sz w:val="24"/>
        </w:rPr>
        <w:t> </w:t>
      </w:r>
      <w:r>
        <w:rPr>
          <w:color w:val="000000"/>
          <w:sz w:val="24"/>
        </w:rPr>
        <w:t>дизайн</w:t>
      </w:r>
      <w:r>
        <w:rPr>
          <w:color w:val="000000"/>
          <w:spacing w:val="1"/>
          <w:sz w:val="24"/>
        </w:rPr>
        <w:t xml:space="preserve"> </w:t>
      </w:r>
      <w:r>
        <w:rPr>
          <w:color w:val="000000"/>
          <w:sz w:val="24"/>
        </w:rPr>
        <w:t>оформления в повседневной</w:t>
      </w:r>
      <w:r>
        <w:rPr>
          <w:color w:val="000000"/>
          <w:spacing w:val="1"/>
          <w:sz w:val="24"/>
        </w:rPr>
        <w:t xml:space="preserve"> </w:t>
      </w:r>
      <w:r>
        <w:rPr>
          <w:color w:val="000000"/>
          <w:sz w:val="24"/>
        </w:rPr>
        <w:t>жизни, к</w:t>
      </w:r>
      <w:r>
        <w:rPr>
          <w:color w:val="000000"/>
          <w:spacing w:val="1"/>
          <w:sz w:val="24"/>
        </w:rPr>
        <w:t xml:space="preserve"> </w:t>
      </w:r>
      <w:r>
        <w:rPr>
          <w:color w:val="000000"/>
          <w:sz w:val="24"/>
        </w:rPr>
        <w:t>событийным</w:t>
      </w:r>
      <w:r>
        <w:rPr>
          <w:color w:val="000000"/>
          <w:spacing w:val="-1"/>
          <w:sz w:val="24"/>
        </w:rPr>
        <w:t xml:space="preserve"> </w:t>
      </w:r>
      <w:r>
        <w:rPr>
          <w:color w:val="000000"/>
          <w:sz w:val="24"/>
        </w:rPr>
        <w:t>мероприятиям,</w:t>
      </w:r>
    </w:p>
    <w:p w14:paraId="22A62088"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rFonts w:ascii="Wingdings" w:eastAsia="Wingdings" w:hAnsi="Wingdings" w:cs="Wingdings"/>
          <w:color w:val="000000"/>
          <w:sz w:val="24"/>
        </w:rPr>
        <w:t></w:t>
      </w:r>
      <w:r>
        <w:rPr>
          <w:color w:val="000000"/>
          <w:spacing w:val="111"/>
          <w:sz w:val="24"/>
        </w:rPr>
        <w:t xml:space="preserve"> </w:t>
      </w:r>
      <w:r>
        <w:rPr>
          <w:color w:val="000000"/>
          <w:sz w:val="24"/>
        </w:rPr>
        <w:t>наличие</w:t>
      </w:r>
      <w:r>
        <w:rPr>
          <w:color w:val="000000"/>
          <w:spacing w:val="-1"/>
          <w:sz w:val="24"/>
        </w:rPr>
        <w:t xml:space="preserve"> </w:t>
      </w:r>
      <w:r>
        <w:rPr>
          <w:color w:val="000000"/>
          <w:sz w:val="24"/>
        </w:rPr>
        <w:t>интереса</w:t>
      </w:r>
      <w:r>
        <w:rPr>
          <w:color w:val="000000"/>
          <w:spacing w:val="4"/>
          <w:sz w:val="24"/>
        </w:rPr>
        <w:t xml:space="preserve"> </w:t>
      </w:r>
      <w:r>
        <w:rPr>
          <w:color w:val="000000"/>
          <w:sz w:val="24"/>
        </w:rPr>
        <w:t>у</w:t>
      </w:r>
      <w:r>
        <w:rPr>
          <w:color w:val="000000"/>
          <w:spacing w:val="-5"/>
          <w:sz w:val="24"/>
        </w:rPr>
        <w:t xml:space="preserve"> </w:t>
      </w:r>
      <w:r>
        <w:rPr>
          <w:color w:val="000000"/>
          <w:sz w:val="24"/>
        </w:rPr>
        <w:t>взрослых</w:t>
      </w:r>
      <w:r>
        <w:rPr>
          <w:color w:val="000000"/>
          <w:spacing w:val="2"/>
          <w:sz w:val="24"/>
        </w:rPr>
        <w:t xml:space="preserve"> </w:t>
      </w:r>
      <w:r>
        <w:rPr>
          <w:color w:val="000000"/>
          <w:sz w:val="24"/>
        </w:rPr>
        <w:t>и</w:t>
      </w:r>
      <w:r>
        <w:rPr>
          <w:color w:val="000000"/>
          <w:spacing w:val="1"/>
          <w:sz w:val="24"/>
        </w:rPr>
        <w:t xml:space="preserve"> </w:t>
      </w:r>
      <w:r>
        <w:rPr>
          <w:color w:val="000000"/>
          <w:sz w:val="24"/>
        </w:rPr>
        <w:t>детей</w:t>
      </w:r>
      <w:r>
        <w:rPr>
          <w:color w:val="000000"/>
          <w:spacing w:val="1"/>
          <w:sz w:val="24"/>
        </w:rPr>
        <w:t xml:space="preserve"> </w:t>
      </w:r>
      <w:r>
        <w:rPr>
          <w:color w:val="000000"/>
          <w:sz w:val="24"/>
        </w:rPr>
        <w:t>(сообщества),</w:t>
      </w:r>
    </w:p>
    <w:p w14:paraId="5A3AD3E7"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pPr>
      <w:r>
        <w:rPr>
          <w:rFonts w:ascii="Wingdings" w:eastAsia="Wingdings" w:hAnsi="Wingdings" w:cs="Wingdings"/>
          <w:color w:val="000000"/>
          <w:sz w:val="24"/>
        </w:rPr>
        <w:t></w:t>
      </w:r>
      <w:r>
        <w:rPr>
          <w:color w:val="000000"/>
          <w:spacing w:val="111"/>
          <w:sz w:val="24"/>
        </w:rPr>
        <w:t xml:space="preserve"> </w:t>
      </w:r>
      <w:r>
        <w:rPr>
          <w:color w:val="000000"/>
          <w:sz w:val="24"/>
        </w:rPr>
        <w:t>участие</w:t>
      </w:r>
      <w:r>
        <w:rPr>
          <w:color w:val="000000"/>
          <w:spacing w:val="57"/>
          <w:sz w:val="24"/>
        </w:rPr>
        <w:t xml:space="preserve"> </w:t>
      </w:r>
      <w:r>
        <w:rPr>
          <w:color w:val="000000"/>
          <w:sz w:val="24"/>
        </w:rPr>
        <w:t>в</w:t>
      </w:r>
      <w:r>
        <w:rPr>
          <w:color w:val="000000"/>
          <w:spacing w:val="59"/>
          <w:sz w:val="24"/>
        </w:rPr>
        <w:t xml:space="preserve"> </w:t>
      </w:r>
      <w:r>
        <w:rPr>
          <w:color w:val="000000"/>
          <w:sz w:val="24"/>
        </w:rPr>
        <w:t>творческих</w:t>
      </w:r>
      <w:r>
        <w:rPr>
          <w:color w:val="000000"/>
          <w:spacing w:val="57"/>
          <w:sz w:val="24"/>
        </w:rPr>
        <w:t xml:space="preserve"> </w:t>
      </w:r>
      <w:r>
        <w:rPr>
          <w:color w:val="000000"/>
          <w:sz w:val="24"/>
        </w:rPr>
        <w:t>конкурсах,</w:t>
      </w:r>
      <w:r>
        <w:rPr>
          <w:color w:val="000000"/>
          <w:spacing w:val="58"/>
          <w:sz w:val="24"/>
        </w:rPr>
        <w:t xml:space="preserve"> </w:t>
      </w:r>
      <w:r>
        <w:rPr>
          <w:color w:val="000000"/>
          <w:sz w:val="24"/>
        </w:rPr>
        <w:t>соревнованиях,</w:t>
      </w:r>
      <w:r>
        <w:rPr>
          <w:color w:val="000000"/>
          <w:spacing w:val="57"/>
          <w:sz w:val="24"/>
        </w:rPr>
        <w:t xml:space="preserve"> </w:t>
      </w:r>
      <w:r>
        <w:rPr>
          <w:color w:val="000000"/>
          <w:sz w:val="24"/>
        </w:rPr>
        <w:t>фестивалях,</w:t>
      </w:r>
      <w:r>
        <w:rPr>
          <w:color w:val="000000"/>
          <w:spacing w:val="57"/>
          <w:sz w:val="24"/>
        </w:rPr>
        <w:t xml:space="preserve"> </w:t>
      </w:r>
      <w:r>
        <w:rPr>
          <w:color w:val="000000"/>
          <w:sz w:val="24"/>
        </w:rPr>
        <w:t>мероприятиях,</w:t>
      </w:r>
      <w:r>
        <w:rPr>
          <w:color w:val="000000"/>
          <w:spacing w:val="57"/>
          <w:sz w:val="24"/>
        </w:rPr>
        <w:t xml:space="preserve"> </w:t>
      </w:r>
      <w:r>
        <w:rPr>
          <w:color w:val="000000"/>
          <w:sz w:val="24"/>
        </w:rPr>
        <w:t>социально значимых</w:t>
      </w:r>
      <w:r>
        <w:rPr>
          <w:color w:val="000000"/>
          <w:spacing w:val="2"/>
          <w:sz w:val="24"/>
        </w:rPr>
        <w:t xml:space="preserve"> </w:t>
      </w:r>
      <w:r>
        <w:rPr>
          <w:color w:val="000000"/>
          <w:spacing w:val="-1"/>
          <w:sz w:val="24"/>
        </w:rPr>
        <w:t>акциях</w:t>
      </w:r>
      <w:r>
        <w:rPr>
          <w:color w:val="000000"/>
          <w:spacing w:val="3"/>
          <w:sz w:val="24"/>
        </w:rPr>
        <w:t xml:space="preserve"> </w:t>
      </w:r>
      <w:r>
        <w:rPr>
          <w:color w:val="000000"/>
          <w:sz w:val="24"/>
        </w:rPr>
        <w:t>регионального, областного</w:t>
      </w:r>
      <w:r>
        <w:rPr>
          <w:color w:val="000000"/>
          <w:spacing w:val="6"/>
          <w:sz w:val="24"/>
        </w:rPr>
        <w:t xml:space="preserve"> </w:t>
      </w:r>
      <w:r>
        <w:rPr>
          <w:color w:val="000000"/>
          <w:spacing w:val="-1"/>
          <w:sz w:val="24"/>
        </w:rPr>
        <w:t>уровня.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2C6E8D" w14:paraId="7A5307F5" w14:textId="77777777">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DE01E3C"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lastRenderedPageBreak/>
              <w:t>Основные характеристики уклада ДОО</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9F4AB0E" w14:textId="77777777"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14:paraId="133DFF04"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E6533F8"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B879592"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14:paraId="4B81F222"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14:paraId="5332D200"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5FAF270F"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14:paraId="5D7A5B37"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3A0A34FB"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14:paraId="349F5F8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61203F17"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2D214407"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703B7EE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 поступлении в образовательное учреждение между родителями (законными представителями) и МБДОУ «Детский сад № 151» заключается договор.</w:t>
            </w:r>
          </w:p>
          <w:p w14:paraId="357F82BD"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p w14:paraId="77C75005" w14:textId="77777777" w:rsidR="002C6E8D" w:rsidRDefault="002C6E8D">
            <w:pPr>
              <w:pBdr>
                <w:top w:val="none" w:sz="4" w:space="0" w:color="000000"/>
                <w:left w:val="none" w:sz="4" w:space="0" w:color="000000"/>
                <w:bottom w:val="none" w:sz="4" w:space="0" w:color="000000"/>
                <w:right w:val="none" w:sz="4" w:space="0" w:color="000000"/>
              </w:pBdr>
              <w:rPr>
                <w:sz w:val="20"/>
              </w:rPr>
            </w:pPr>
          </w:p>
          <w:p w14:paraId="3455B4F8" w14:textId="6612AFEA"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14:paraId="570C7053" w14:textId="77777777" w:rsidR="002C6E8D" w:rsidRDefault="002C6E8D">
            <w:pPr>
              <w:pBdr>
                <w:top w:val="none" w:sz="4" w:space="0" w:color="000000"/>
                <w:left w:val="none" w:sz="4" w:space="0" w:color="000000"/>
                <w:bottom w:val="none" w:sz="4" w:space="0" w:color="000000"/>
                <w:right w:val="none" w:sz="4" w:space="0" w:color="000000"/>
              </w:pBdr>
              <w:rPr>
                <w:color w:val="FF0000"/>
                <w:sz w:val="20"/>
              </w:rPr>
            </w:pPr>
          </w:p>
        </w:tc>
      </w:tr>
      <w:tr w:rsidR="002C6E8D" w14:paraId="652A1206"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C6CEE48"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Принципы  жизни и воспитания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9FE11FB"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73048B25"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105AF6CA"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14:paraId="0CBA700A"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поддержки самостоятельности и  инициативы детей в различных видах деятельности.</w:t>
            </w:r>
          </w:p>
          <w:p w14:paraId="6768DC23" w14:textId="54B3594A"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sidRPr="00B640E2">
              <w:rPr>
                <w:sz w:val="20"/>
              </w:rPr>
              <w:t>Данные</w:t>
            </w:r>
            <w:r w:rsidRPr="00B640E2">
              <w:rPr>
                <w:spacing w:val="-1"/>
                <w:sz w:val="20"/>
              </w:rPr>
              <w:t xml:space="preserve"> </w:t>
            </w:r>
            <w:r w:rsidRPr="00B640E2">
              <w:rPr>
                <w:sz w:val="20"/>
              </w:rPr>
              <w:t>принципы реализуются</w:t>
            </w:r>
            <w:r w:rsidRPr="00B640E2">
              <w:rPr>
                <w:spacing w:val="1"/>
                <w:sz w:val="20"/>
              </w:rPr>
              <w:t xml:space="preserve"> </w:t>
            </w:r>
            <w:r w:rsidRPr="00B640E2">
              <w:rPr>
                <w:sz w:val="20"/>
              </w:rPr>
              <w:t>в</w:t>
            </w:r>
            <w:r w:rsidRPr="00B640E2">
              <w:rPr>
                <w:spacing w:val="4"/>
                <w:sz w:val="20"/>
              </w:rPr>
              <w:t xml:space="preserve"> </w:t>
            </w:r>
            <w:r w:rsidRPr="00B640E2">
              <w:rPr>
                <w:spacing w:val="-1"/>
                <w:sz w:val="20"/>
              </w:rPr>
              <w:t>укладе</w:t>
            </w:r>
            <w:r w:rsidRPr="00B640E2">
              <w:rPr>
                <w:sz w:val="20"/>
              </w:rPr>
              <w:t xml:space="preserve"> </w:t>
            </w:r>
            <w:r w:rsidRPr="00B640E2">
              <w:rPr>
                <w:spacing w:val="1"/>
                <w:sz w:val="20"/>
              </w:rPr>
              <w:t>ДО</w:t>
            </w:r>
            <w:r w:rsidR="00B640E2" w:rsidRPr="00B640E2">
              <w:rPr>
                <w:spacing w:val="1"/>
                <w:sz w:val="20"/>
              </w:rPr>
              <w:t>О</w:t>
            </w:r>
            <w:r w:rsidRPr="00B640E2">
              <w:rPr>
                <w:spacing w:val="1"/>
                <w:sz w:val="20"/>
              </w:rPr>
              <w:t>.</w:t>
            </w:r>
            <w:r w:rsidR="00B640E2" w:rsidRPr="00B640E2">
              <w:rPr>
                <w:color w:val="000000"/>
                <w:sz w:val="20"/>
                <w:highlight w:val="yellow"/>
              </w:rPr>
              <w:t xml:space="preserve"> </w:t>
            </w:r>
          </w:p>
          <w:p w14:paraId="3CD226DF" w14:textId="77777777" w:rsidR="002C6E8D" w:rsidRDefault="002C6E8D" w:rsidP="00B640E2">
            <w:pPr>
              <w:pBdr>
                <w:top w:val="none" w:sz="4" w:space="0" w:color="000000"/>
                <w:left w:val="none" w:sz="4" w:space="0" w:color="000000"/>
                <w:bottom w:val="none" w:sz="4" w:space="0" w:color="000000"/>
                <w:right w:val="none" w:sz="4" w:space="0" w:color="000000"/>
              </w:pBdr>
              <w:spacing w:before="41" w:line="276" w:lineRule="atLeast"/>
              <w:ind w:left="708"/>
              <w:rPr>
                <w:color w:val="FF0000"/>
                <w:sz w:val="20"/>
              </w:rPr>
            </w:pPr>
          </w:p>
        </w:tc>
      </w:tr>
      <w:tr w:rsidR="002C6E8D" w14:paraId="756E5E9B"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A02684B"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Образ  ДОО,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967BF3D" w14:textId="27935EC0"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14:paraId="4C2077A1" w14:textId="5158B5D8"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МБДОУ</w:t>
            </w:r>
            <w:r w:rsidR="00B640E2">
              <w:rPr>
                <w:color w:val="000000"/>
                <w:sz w:val="20"/>
              </w:rPr>
              <w:t xml:space="preserve"> </w:t>
            </w:r>
            <w:r w:rsidR="00FA5203">
              <w:rPr>
                <w:color w:val="000000"/>
                <w:sz w:val="20"/>
              </w:rPr>
              <w:t>Усадский детский сад Умные дети</w:t>
            </w:r>
            <w:r>
              <w:rPr>
                <w:color w:val="000000"/>
                <w:sz w:val="20"/>
              </w:rPr>
              <w:t xml:space="preserve">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w:t>
            </w:r>
            <w:r>
              <w:rPr>
                <w:color w:val="000000"/>
                <w:sz w:val="20"/>
              </w:rPr>
              <w:lastRenderedPageBreak/>
              <w:t>развития. Принципиально изменилась жизнь, предметный и социальный мир, ожидания взрослых, воспитательные модели в семье и в детском саду.</w:t>
            </w:r>
          </w:p>
          <w:p w14:paraId="149A279E"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78EEA0DA" w14:textId="01CC6E2B" w:rsidR="002C6E8D" w:rsidRDefault="0069355F">
            <w:pPr>
              <w:pBdr>
                <w:top w:val="none" w:sz="4" w:space="0" w:color="000000"/>
                <w:left w:val="none" w:sz="4" w:space="0" w:color="000000"/>
                <w:bottom w:val="none" w:sz="4" w:space="0" w:color="000000"/>
                <w:right w:val="none" w:sz="4" w:space="0" w:color="000000"/>
              </w:pBdr>
              <w:rPr>
                <w:b/>
                <w:bCs/>
                <w:color w:val="FF0000"/>
                <w:sz w:val="20"/>
              </w:rPr>
            </w:pPr>
            <w:r>
              <w:rPr>
                <w:color w:val="000000"/>
                <w:sz w:val="20"/>
              </w:rPr>
              <w:t xml:space="preserve">Основной вектор по которому движется детский сад </w:t>
            </w:r>
            <w:r w:rsidRPr="00AE7961">
              <w:rPr>
                <w:sz w:val="20"/>
              </w:rPr>
              <w:t>– интеллектуальное развитие детей.</w:t>
            </w:r>
          </w:p>
          <w:p w14:paraId="759DBDD5" w14:textId="77777777" w:rsidR="002C6E8D" w:rsidRDefault="002C6E8D">
            <w:pPr>
              <w:pBdr>
                <w:top w:val="none" w:sz="4" w:space="0" w:color="000000"/>
                <w:left w:val="none" w:sz="4" w:space="0" w:color="000000"/>
                <w:bottom w:val="none" w:sz="4" w:space="0" w:color="000000"/>
                <w:right w:val="none" w:sz="4" w:space="0" w:color="000000"/>
              </w:pBdr>
              <w:rPr>
                <w:sz w:val="20"/>
              </w:rPr>
            </w:pPr>
          </w:p>
          <w:p w14:paraId="3F889149" w14:textId="77777777" w:rsidR="002C6E8D" w:rsidRDefault="0069355F">
            <w:pPr>
              <w:pBdr>
                <w:top w:val="none" w:sz="4" w:space="0" w:color="000000"/>
                <w:left w:val="none" w:sz="4" w:space="0" w:color="000000"/>
                <w:bottom w:val="none" w:sz="4" w:space="0" w:color="000000"/>
                <w:right w:val="none" w:sz="4" w:space="0" w:color="000000"/>
              </w:pBdr>
              <w:spacing w:line="65" w:lineRule="atLeast"/>
              <w:rPr>
                <w:sz w:val="20"/>
              </w:rPr>
            </w:pPr>
            <w:r>
              <w:rPr>
                <w:sz w:val="20"/>
              </w:rPr>
              <w:t>МБДОУ</w:t>
            </w:r>
            <w:r>
              <w:rPr>
                <w:spacing w:val="39"/>
                <w:sz w:val="20"/>
              </w:rPr>
              <w:t xml:space="preserve"> </w:t>
            </w:r>
            <w:r>
              <w:rPr>
                <w:spacing w:val="-1"/>
                <w:sz w:val="20"/>
              </w:rPr>
              <w:t>«Детский</w:t>
            </w:r>
            <w:r>
              <w:rPr>
                <w:spacing w:val="35"/>
                <w:sz w:val="20"/>
              </w:rPr>
              <w:t xml:space="preserve"> </w:t>
            </w:r>
            <w:r>
              <w:rPr>
                <w:spacing w:val="-1"/>
                <w:sz w:val="20"/>
              </w:rPr>
              <w:t>сад</w:t>
            </w:r>
            <w:r>
              <w:rPr>
                <w:spacing w:val="37"/>
                <w:sz w:val="20"/>
              </w:rPr>
              <w:t xml:space="preserve"> </w:t>
            </w:r>
            <w:r>
              <w:rPr>
                <w:spacing w:val="1"/>
                <w:sz w:val="20"/>
              </w:rPr>
              <w:t>№</w:t>
            </w:r>
            <w:r w:rsidR="00B640E2">
              <w:rPr>
                <w:spacing w:val="1"/>
                <w:sz w:val="20"/>
              </w:rPr>
              <w:t xml:space="preserve"> ….</w:t>
            </w:r>
            <w:r>
              <w:rPr>
                <w:spacing w:val="34"/>
                <w:sz w:val="20"/>
              </w:rPr>
              <w:t xml:space="preserve">» </w:t>
            </w:r>
            <w:r>
              <w:rPr>
                <w:sz w:val="20"/>
              </w:rPr>
              <w:t>–</w:t>
            </w:r>
            <w:r>
              <w:rPr>
                <w:spacing w:val="34"/>
                <w:sz w:val="20"/>
              </w:rPr>
              <w:t xml:space="preserve"> </w:t>
            </w:r>
            <w:r>
              <w:rPr>
                <w:spacing w:val="1"/>
                <w:sz w:val="20"/>
              </w:rPr>
              <w:t>это</w:t>
            </w:r>
            <w:r>
              <w:rPr>
                <w:spacing w:val="35"/>
                <w:sz w:val="20"/>
              </w:rPr>
              <w:t xml:space="preserve"> </w:t>
            </w:r>
            <w:r>
              <w:rPr>
                <w:spacing w:val="33"/>
                <w:sz w:val="20"/>
              </w:rPr>
              <w:t xml:space="preserve"> </w:t>
            </w:r>
            <w:r>
              <w:rPr>
                <w:sz w:val="20"/>
              </w:rPr>
              <w:t>современное,</w:t>
            </w:r>
            <w:r>
              <w:rPr>
                <w:spacing w:val="153"/>
                <w:sz w:val="20"/>
              </w:rPr>
              <w:t xml:space="preserve"> </w:t>
            </w:r>
            <w:r>
              <w:rPr>
                <w:sz w:val="20"/>
              </w:rPr>
              <w:t>динамично</w:t>
            </w:r>
            <w:r>
              <w:rPr>
                <w:spacing w:val="151"/>
                <w:sz w:val="20"/>
              </w:rPr>
              <w:t xml:space="preserve"> </w:t>
            </w:r>
            <w:r>
              <w:rPr>
                <w:sz w:val="20"/>
              </w:rPr>
              <w:t>развивающееся</w:t>
            </w:r>
            <w:r>
              <w:rPr>
                <w:spacing w:val="158"/>
                <w:sz w:val="20"/>
              </w:rPr>
              <w:t xml:space="preserve"> </w:t>
            </w:r>
            <w:r>
              <w:rPr>
                <w:sz w:val="20"/>
              </w:rPr>
              <w:t>образовательное</w:t>
            </w:r>
            <w:r>
              <w:rPr>
                <w:spacing w:val="155"/>
                <w:sz w:val="20"/>
              </w:rPr>
              <w:t xml:space="preserve"> </w:t>
            </w:r>
            <w:r>
              <w:rPr>
                <w:sz w:val="20"/>
              </w:rPr>
              <w:t>учреждение,</w:t>
            </w:r>
            <w:r>
              <w:rPr>
                <w:spacing w:val="151"/>
                <w:sz w:val="20"/>
              </w:rPr>
              <w:t xml:space="preserve"> </w:t>
            </w:r>
            <w:r>
              <w:rPr>
                <w:sz w:val="20"/>
              </w:rPr>
              <w:t>в</w:t>
            </w:r>
            <w:r>
              <w:rPr>
                <w:spacing w:val="153"/>
                <w:sz w:val="20"/>
              </w:rPr>
              <w:t xml:space="preserve"> </w:t>
            </w:r>
            <w:r>
              <w:rPr>
                <w:sz w:val="20"/>
              </w:rPr>
              <w:t>котором сохраняются</w:t>
            </w:r>
            <w:r>
              <w:rPr>
                <w:spacing w:val="122"/>
                <w:sz w:val="20"/>
              </w:rPr>
              <w:t xml:space="preserve"> </w:t>
            </w:r>
            <w:r>
              <w:rPr>
                <w:sz w:val="20"/>
              </w:rPr>
              <w:t>лучшие</w:t>
            </w:r>
            <w:r>
              <w:rPr>
                <w:spacing w:val="124"/>
                <w:sz w:val="20"/>
              </w:rPr>
              <w:t xml:space="preserve"> </w:t>
            </w:r>
            <w:r>
              <w:rPr>
                <w:sz w:val="20"/>
              </w:rPr>
              <w:t>традиции</w:t>
            </w:r>
            <w:r>
              <w:rPr>
                <w:spacing w:val="123"/>
                <w:sz w:val="20"/>
              </w:rPr>
              <w:t xml:space="preserve"> </w:t>
            </w:r>
            <w:r>
              <w:rPr>
                <w:sz w:val="20"/>
              </w:rPr>
              <w:t>прошлого,</w:t>
            </w:r>
            <w:r>
              <w:rPr>
                <w:spacing w:val="120"/>
                <w:sz w:val="20"/>
              </w:rPr>
              <w:t xml:space="preserve"> </w:t>
            </w:r>
            <w:r>
              <w:rPr>
                <w:sz w:val="20"/>
              </w:rPr>
              <w:t>осуществляется</w:t>
            </w:r>
            <w:r>
              <w:rPr>
                <w:spacing w:val="125"/>
                <w:sz w:val="20"/>
              </w:rPr>
              <w:t xml:space="preserve"> </w:t>
            </w:r>
            <w:r>
              <w:rPr>
                <w:sz w:val="20"/>
              </w:rPr>
              <w:t>стремление</w:t>
            </w:r>
            <w:r>
              <w:rPr>
                <w:spacing w:val="121"/>
                <w:sz w:val="20"/>
              </w:rPr>
              <w:t xml:space="preserve"> </w:t>
            </w:r>
            <w:r>
              <w:rPr>
                <w:sz w:val="20"/>
              </w:rPr>
              <w:t>к</w:t>
            </w:r>
            <w:r>
              <w:rPr>
                <w:spacing w:val="123"/>
                <w:sz w:val="20"/>
              </w:rPr>
              <w:t xml:space="preserve"> </w:t>
            </w:r>
            <w:r>
              <w:rPr>
                <w:sz w:val="20"/>
              </w:rPr>
              <w:t>современному</w:t>
            </w:r>
            <w:r>
              <w:rPr>
                <w:spacing w:val="117"/>
                <w:sz w:val="20"/>
              </w:rPr>
              <w:t xml:space="preserve"> </w:t>
            </w:r>
            <w:r>
              <w:rPr>
                <w:sz w:val="20"/>
              </w:rPr>
              <w:t>и инновационному</w:t>
            </w:r>
            <w:r>
              <w:rPr>
                <w:spacing w:val="141"/>
                <w:sz w:val="20"/>
              </w:rPr>
              <w:t xml:space="preserve"> </w:t>
            </w:r>
            <w:r>
              <w:rPr>
                <w:sz w:val="20"/>
              </w:rPr>
              <w:t>будущему. Главная</w:t>
            </w:r>
            <w:r>
              <w:rPr>
                <w:spacing w:val="146"/>
                <w:sz w:val="20"/>
              </w:rPr>
              <w:t xml:space="preserve"> </w:t>
            </w:r>
            <w:r>
              <w:rPr>
                <w:sz w:val="20"/>
              </w:rPr>
              <w:t>особенность</w:t>
            </w:r>
            <w:r>
              <w:rPr>
                <w:spacing w:val="146"/>
                <w:sz w:val="20"/>
              </w:rPr>
              <w:t xml:space="preserve"> </w:t>
            </w:r>
            <w:r>
              <w:rPr>
                <w:sz w:val="20"/>
              </w:rPr>
              <w:t>организации</w:t>
            </w:r>
            <w:r>
              <w:rPr>
                <w:spacing w:val="145"/>
                <w:sz w:val="20"/>
              </w:rPr>
              <w:t xml:space="preserve"> </w:t>
            </w:r>
            <w:r>
              <w:rPr>
                <w:sz w:val="20"/>
              </w:rPr>
              <w:t>деятельности</w:t>
            </w:r>
            <w:r>
              <w:rPr>
                <w:spacing w:val="147"/>
                <w:sz w:val="20"/>
              </w:rPr>
              <w:t xml:space="preserve"> </w:t>
            </w:r>
            <w:r>
              <w:rPr>
                <w:sz w:val="20"/>
              </w:rPr>
              <w:t>в</w:t>
            </w:r>
            <w:r>
              <w:rPr>
                <w:spacing w:val="146"/>
                <w:sz w:val="20"/>
              </w:rPr>
              <w:t xml:space="preserve"> </w:t>
            </w:r>
            <w:r>
              <w:rPr>
                <w:spacing w:val="-1"/>
                <w:sz w:val="20"/>
              </w:rPr>
              <w:t>ДОУ</w:t>
            </w:r>
            <w:r>
              <w:rPr>
                <w:spacing w:val="147"/>
                <w:sz w:val="20"/>
              </w:rPr>
              <w:t xml:space="preserve"> </w:t>
            </w:r>
            <w:r>
              <w:rPr>
                <w:spacing w:val="1"/>
                <w:sz w:val="20"/>
              </w:rPr>
              <w:t xml:space="preserve">на </w:t>
            </w:r>
            <w:r>
              <w:rPr>
                <w:sz w:val="20"/>
              </w:rPr>
              <w:t>современном</w:t>
            </w:r>
            <w:r>
              <w:rPr>
                <w:spacing w:val="16"/>
                <w:sz w:val="20"/>
              </w:rPr>
              <w:t xml:space="preserve"> </w:t>
            </w:r>
            <w:r>
              <w:rPr>
                <w:sz w:val="20"/>
              </w:rPr>
              <w:t>этапе</w:t>
            </w:r>
            <w:r>
              <w:rPr>
                <w:spacing w:val="18"/>
                <w:sz w:val="20"/>
              </w:rPr>
              <w:t xml:space="preserve"> </w:t>
            </w:r>
            <w:r>
              <w:rPr>
                <w:sz w:val="20"/>
              </w:rPr>
              <w:t>-</w:t>
            </w:r>
            <w:r>
              <w:rPr>
                <w:spacing w:val="16"/>
                <w:sz w:val="20"/>
              </w:rPr>
              <w:t xml:space="preserve"> </w:t>
            </w:r>
            <w:r>
              <w:rPr>
                <w:spacing w:val="2"/>
                <w:sz w:val="20"/>
              </w:rPr>
              <w:t>это</w:t>
            </w:r>
            <w:r>
              <w:rPr>
                <w:spacing w:val="17"/>
                <w:sz w:val="20"/>
              </w:rPr>
              <w:t xml:space="preserve"> </w:t>
            </w:r>
            <w:r>
              <w:rPr>
                <w:spacing w:val="-2"/>
                <w:sz w:val="20"/>
              </w:rPr>
              <w:t>уход</w:t>
            </w:r>
            <w:r>
              <w:rPr>
                <w:spacing w:val="21"/>
                <w:sz w:val="20"/>
              </w:rPr>
              <w:t xml:space="preserve"> </w:t>
            </w:r>
            <w:r>
              <w:rPr>
                <w:sz w:val="20"/>
              </w:rPr>
              <w:t>от</w:t>
            </w:r>
            <w:r>
              <w:rPr>
                <w:spacing w:val="22"/>
                <w:sz w:val="20"/>
              </w:rPr>
              <w:t xml:space="preserve"> </w:t>
            </w:r>
            <w:r>
              <w:rPr>
                <w:spacing w:val="-1"/>
                <w:sz w:val="20"/>
              </w:rPr>
              <w:t>учебной</w:t>
            </w:r>
            <w:r>
              <w:rPr>
                <w:spacing w:val="18"/>
                <w:sz w:val="20"/>
              </w:rPr>
              <w:t xml:space="preserve"> </w:t>
            </w:r>
            <w:r>
              <w:rPr>
                <w:sz w:val="20"/>
              </w:rPr>
              <w:t>деятельности,</w:t>
            </w:r>
            <w:r>
              <w:rPr>
                <w:spacing w:val="16"/>
                <w:sz w:val="20"/>
              </w:rPr>
              <w:t xml:space="preserve"> </w:t>
            </w:r>
            <w:r>
              <w:rPr>
                <w:spacing w:val="1"/>
                <w:sz w:val="20"/>
              </w:rPr>
              <w:t>повышение</w:t>
            </w:r>
            <w:r>
              <w:rPr>
                <w:spacing w:val="15"/>
                <w:sz w:val="20"/>
              </w:rPr>
              <w:t xml:space="preserve"> </w:t>
            </w:r>
            <w:r>
              <w:rPr>
                <w:sz w:val="20"/>
              </w:rPr>
              <w:t>статуса</w:t>
            </w:r>
            <w:r>
              <w:rPr>
                <w:spacing w:val="16"/>
                <w:sz w:val="20"/>
              </w:rPr>
              <w:t xml:space="preserve"> </w:t>
            </w:r>
            <w:r>
              <w:rPr>
                <w:sz w:val="20"/>
              </w:rPr>
              <w:t>игры,</w:t>
            </w:r>
            <w:r>
              <w:rPr>
                <w:spacing w:val="16"/>
                <w:sz w:val="20"/>
              </w:rPr>
              <w:t xml:space="preserve"> </w:t>
            </w:r>
            <w:r>
              <w:rPr>
                <w:sz w:val="20"/>
              </w:rPr>
              <w:t>как</w:t>
            </w:r>
            <w:r>
              <w:rPr>
                <w:spacing w:val="17"/>
                <w:sz w:val="20"/>
              </w:rPr>
              <w:t xml:space="preserve"> </w:t>
            </w:r>
            <w:r>
              <w:rPr>
                <w:sz w:val="20"/>
              </w:rPr>
              <w:t>основного вида</w:t>
            </w:r>
            <w:r>
              <w:rPr>
                <w:spacing w:val="9"/>
                <w:sz w:val="20"/>
              </w:rPr>
              <w:t xml:space="preserve"> </w:t>
            </w:r>
            <w:r>
              <w:rPr>
                <w:sz w:val="20"/>
              </w:rPr>
              <w:t>деятельности</w:t>
            </w:r>
            <w:r>
              <w:rPr>
                <w:spacing w:val="8"/>
                <w:sz w:val="20"/>
              </w:rPr>
              <w:t xml:space="preserve"> </w:t>
            </w:r>
            <w:r>
              <w:rPr>
                <w:sz w:val="20"/>
              </w:rPr>
              <w:t>детей</w:t>
            </w:r>
            <w:r>
              <w:rPr>
                <w:spacing w:val="11"/>
                <w:sz w:val="20"/>
              </w:rPr>
              <w:t xml:space="preserve"> </w:t>
            </w:r>
            <w:r>
              <w:rPr>
                <w:sz w:val="20"/>
              </w:rPr>
              <w:t>дошкольного</w:t>
            </w:r>
            <w:r>
              <w:rPr>
                <w:spacing w:val="7"/>
                <w:sz w:val="20"/>
              </w:rPr>
              <w:t xml:space="preserve"> </w:t>
            </w:r>
            <w:r>
              <w:rPr>
                <w:sz w:val="20"/>
              </w:rPr>
              <w:t>возраста;</w:t>
            </w:r>
            <w:r>
              <w:rPr>
                <w:spacing w:val="10"/>
                <w:sz w:val="20"/>
              </w:rPr>
              <w:t xml:space="preserve"> </w:t>
            </w:r>
            <w:r>
              <w:rPr>
                <w:sz w:val="20"/>
              </w:rPr>
              <w:t>включение</w:t>
            </w:r>
            <w:r>
              <w:rPr>
                <w:spacing w:val="8"/>
                <w:sz w:val="20"/>
              </w:rPr>
              <w:t xml:space="preserve"> </w:t>
            </w:r>
            <w:r>
              <w:rPr>
                <w:sz w:val="20"/>
              </w:rPr>
              <w:t>в</w:t>
            </w:r>
            <w:r>
              <w:rPr>
                <w:spacing w:val="9"/>
                <w:sz w:val="20"/>
              </w:rPr>
              <w:t xml:space="preserve"> </w:t>
            </w:r>
            <w:r>
              <w:rPr>
                <w:sz w:val="20"/>
              </w:rPr>
              <w:t>процесс</w:t>
            </w:r>
            <w:r>
              <w:rPr>
                <w:spacing w:val="9"/>
                <w:sz w:val="20"/>
              </w:rPr>
              <w:t xml:space="preserve"> </w:t>
            </w:r>
            <w:r>
              <w:rPr>
                <w:sz w:val="20"/>
              </w:rPr>
              <w:t>эффективных</w:t>
            </w:r>
            <w:r>
              <w:rPr>
                <w:spacing w:val="12"/>
                <w:sz w:val="20"/>
              </w:rPr>
              <w:t xml:space="preserve"> </w:t>
            </w:r>
            <w:r>
              <w:rPr>
                <w:sz w:val="20"/>
              </w:rPr>
              <w:t>форм</w:t>
            </w:r>
            <w:r>
              <w:rPr>
                <w:spacing w:val="9"/>
                <w:sz w:val="20"/>
              </w:rPr>
              <w:t xml:space="preserve"> </w:t>
            </w:r>
            <w:r>
              <w:rPr>
                <w:spacing w:val="-1"/>
                <w:sz w:val="20"/>
              </w:rPr>
              <w:t xml:space="preserve">работы </w:t>
            </w:r>
            <w:r>
              <w:rPr>
                <w:sz w:val="20"/>
              </w:rPr>
              <w:t>с</w:t>
            </w:r>
            <w:r>
              <w:rPr>
                <w:spacing w:val="59"/>
                <w:sz w:val="20"/>
              </w:rPr>
              <w:t xml:space="preserve"> </w:t>
            </w:r>
            <w:r>
              <w:rPr>
                <w:sz w:val="20"/>
              </w:rPr>
              <w:t>детьми:</w:t>
            </w:r>
            <w:r>
              <w:rPr>
                <w:spacing w:val="60"/>
                <w:sz w:val="20"/>
              </w:rPr>
              <w:t xml:space="preserve"> </w:t>
            </w:r>
            <w:r>
              <w:rPr>
                <w:sz w:val="20"/>
              </w:rPr>
              <w:t>ИКТ,</w:t>
            </w:r>
            <w:r>
              <w:rPr>
                <w:spacing w:val="57"/>
                <w:sz w:val="20"/>
              </w:rPr>
              <w:t xml:space="preserve"> </w:t>
            </w:r>
            <w:r>
              <w:rPr>
                <w:sz w:val="20"/>
              </w:rPr>
              <w:t>проектной</w:t>
            </w:r>
            <w:r>
              <w:rPr>
                <w:spacing w:val="59"/>
                <w:sz w:val="20"/>
              </w:rPr>
              <w:t xml:space="preserve"> </w:t>
            </w:r>
            <w:r>
              <w:rPr>
                <w:sz w:val="20"/>
              </w:rPr>
              <w:t>деятельности,</w:t>
            </w:r>
            <w:r>
              <w:rPr>
                <w:spacing w:val="57"/>
                <w:sz w:val="20"/>
              </w:rPr>
              <w:t xml:space="preserve"> </w:t>
            </w:r>
            <w:r>
              <w:rPr>
                <w:sz w:val="20"/>
              </w:rPr>
              <w:t>игровых,</w:t>
            </w:r>
            <w:r>
              <w:rPr>
                <w:spacing w:val="60"/>
                <w:sz w:val="20"/>
              </w:rPr>
              <w:t xml:space="preserve"> </w:t>
            </w:r>
            <w:r>
              <w:rPr>
                <w:sz w:val="20"/>
              </w:rPr>
              <w:t>проблемно</w:t>
            </w:r>
            <w:r>
              <w:rPr>
                <w:spacing w:val="-1"/>
                <w:sz w:val="20"/>
              </w:rPr>
              <w:t>-</w:t>
            </w:r>
            <w:r>
              <w:rPr>
                <w:sz w:val="20"/>
              </w:rPr>
              <w:t>обучающих</w:t>
            </w:r>
            <w:r>
              <w:rPr>
                <w:spacing w:val="62"/>
                <w:sz w:val="20"/>
              </w:rPr>
              <w:t xml:space="preserve"> </w:t>
            </w:r>
            <w:r>
              <w:rPr>
                <w:sz w:val="20"/>
              </w:rPr>
              <w:t>ситуаций</w:t>
            </w:r>
            <w:r>
              <w:rPr>
                <w:spacing w:val="61"/>
                <w:sz w:val="20"/>
              </w:rPr>
              <w:t xml:space="preserve"> </w:t>
            </w:r>
            <w:r>
              <w:rPr>
                <w:sz w:val="20"/>
              </w:rPr>
              <w:t>в</w:t>
            </w:r>
            <w:r>
              <w:rPr>
                <w:spacing w:val="59"/>
                <w:sz w:val="20"/>
              </w:rPr>
              <w:t xml:space="preserve"> </w:t>
            </w:r>
            <w:r>
              <w:rPr>
                <w:spacing w:val="-1"/>
                <w:sz w:val="20"/>
              </w:rPr>
              <w:t xml:space="preserve">рамках </w:t>
            </w:r>
            <w:r>
              <w:rPr>
                <w:sz w:val="20"/>
              </w:rPr>
              <w:t>интеграции</w:t>
            </w:r>
            <w:r>
              <w:rPr>
                <w:spacing w:val="1"/>
                <w:sz w:val="20"/>
              </w:rPr>
              <w:t xml:space="preserve"> </w:t>
            </w:r>
            <w:r>
              <w:rPr>
                <w:sz w:val="20"/>
              </w:rPr>
              <w:t>образовательных</w:t>
            </w:r>
            <w:r>
              <w:rPr>
                <w:spacing w:val="2"/>
                <w:sz w:val="20"/>
              </w:rPr>
              <w:t xml:space="preserve"> </w:t>
            </w:r>
            <w:r>
              <w:rPr>
                <w:sz w:val="20"/>
              </w:rPr>
              <w:t>областей.</w:t>
            </w:r>
          </w:p>
          <w:p w14:paraId="753A6F90" w14:textId="3C899840" w:rsidR="002C6E8D" w:rsidRDefault="0069355F">
            <w:pPr>
              <w:pBdr>
                <w:top w:val="none" w:sz="4" w:space="0" w:color="000000"/>
                <w:left w:val="none" w:sz="4" w:space="0" w:color="000000"/>
                <w:bottom w:val="none" w:sz="4" w:space="0" w:color="000000"/>
                <w:right w:val="none" w:sz="4" w:space="0" w:color="000000"/>
              </w:pBdr>
              <w:spacing w:before="19" w:line="240" w:lineRule="auto"/>
              <w:rPr>
                <w:sz w:val="20"/>
              </w:rPr>
            </w:pPr>
            <w:r>
              <w:rPr>
                <w:sz w:val="20"/>
              </w:rPr>
              <w:t>Муниципальное</w:t>
            </w:r>
            <w:r>
              <w:rPr>
                <w:spacing w:val="-1"/>
                <w:sz w:val="20"/>
              </w:rPr>
              <w:t xml:space="preserve"> </w:t>
            </w:r>
            <w:r>
              <w:rPr>
                <w:sz w:val="20"/>
              </w:rPr>
              <w:t>бюджетное</w:t>
            </w:r>
            <w:r>
              <w:rPr>
                <w:spacing w:val="1"/>
                <w:sz w:val="20"/>
              </w:rPr>
              <w:t xml:space="preserve"> </w:t>
            </w:r>
            <w:r>
              <w:rPr>
                <w:sz w:val="20"/>
              </w:rPr>
              <w:t>дошкольное</w:t>
            </w:r>
            <w:r>
              <w:rPr>
                <w:spacing w:val="186"/>
                <w:sz w:val="20"/>
              </w:rPr>
              <w:t xml:space="preserve"> </w:t>
            </w:r>
            <w:r>
              <w:rPr>
                <w:sz w:val="20"/>
              </w:rPr>
              <w:t>образовательное</w:t>
            </w:r>
            <w:r>
              <w:rPr>
                <w:spacing w:val="189"/>
                <w:sz w:val="20"/>
              </w:rPr>
              <w:t xml:space="preserve"> </w:t>
            </w:r>
            <w:r>
              <w:rPr>
                <w:sz w:val="20"/>
              </w:rPr>
              <w:t>учреждение</w:t>
            </w:r>
            <w:r>
              <w:rPr>
                <w:spacing w:val="189"/>
                <w:sz w:val="20"/>
              </w:rPr>
              <w:t xml:space="preserve"> </w:t>
            </w:r>
            <w:r w:rsidR="004923B8">
              <w:rPr>
                <w:spacing w:val="-1"/>
                <w:sz w:val="20"/>
              </w:rPr>
              <w:t xml:space="preserve">Усадский детский сад Умные дети </w:t>
            </w:r>
            <w:r>
              <w:rPr>
                <w:sz w:val="20"/>
              </w:rPr>
              <w:t xml:space="preserve"> (далее</w:t>
            </w:r>
            <w:r>
              <w:rPr>
                <w:spacing w:val="17"/>
                <w:sz w:val="20"/>
              </w:rPr>
              <w:t xml:space="preserve"> </w:t>
            </w:r>
            <w:r>
              <w:rPr>
                <w:sz w:val="20"/>
              </w:rPr>
              <w:t>–</w:t>
            </w:r>
            <w:r>
              <w:rPr>
                <w:spacing w:val="17"/>
                <w:sz w:val="20"/>
              </w:rPr>
              <w:t xml:space="preserve"> </w:t>
            </w:r>
            <w:r>
              <w:rPr>
                <w:sz w:val="20"/>
              </w:rPr>
              <w:t>ДОО</w:t>
            </w:r>
            <w:r>
              <w:rPr>
                <w:spacing w:val="-1"/>
                <w:sz w:val="20"/>
              </w:rPr>
              <w:t>)</w:t>
            </w:r>
            <w:r>
              <w:rPr>
                <w:spacing w:val="14"/>
                <w:sz w:val="20"/>
              </w:rPr>
              <w:t xml:space="preserve"> </w:t>
            </w:r>
            <w:r>
              <w:rPr>
                <w:sz w:val="20"/>
              </w:rPr>
              <w:t>расположено</w:t>
            </w:r>
            <w:r>
              <w:rPr>
                <w:spacing w:val="14"/>
                <w:sz w:val="20"/>
              </w:rPr>
              <w:t xml:space="preserve"> </w:t>
            </w:r>
            <w:r>
              <w:rPr>
                <w:sz w:val="20"/>
              </w:rPr>
              <w:t>в жилом</w:t>
            </w:r>
            <w:r>
              <w:rPr>
                <w:spacing w:val="42"/>
                <w:sz w:val="20"/>
              </w:rPr>
              <w:t xml:space="preserve"> </w:t>
            </w:r>
            <w:r>
              <w:rPr>
                <w:sz w:val="20"/>
              </w:rPr>
              <w:t>районе</w:t>
            </w:r>
            <w:r>
              <w:rPr>
                <w:spacing w:val="42"/>
                <w:sz w:val="20"/>
              </w:rPr>
              <w:t xml:space="preserve"> </w:t>
            </w:r>
            <w:r>
              <w:rPr>
                <w:sz w:val="20"/>
              </w:rPr>
              <w:t>города</w:t>
            </w:r>
            <w:r>
              <w:rPr>
                <w:spacing w:val="45"/>
                <w:sz w:val="20"/>
              </w:rPr>
              <w:t xml:space="preserve"> </w:t>
            </w:r>
            <w:r>
              <w:rPr>
                <w:sz w:val="20"/>
              </w:rPr>
              <w:t>вдали</w:t>
            </w:r>
            <w:r>
              <w:rPr>
                <w:spacing w:val="44"/>
                <w:sz w:val="20"/>
              </w:rPr>
              <w:t xml:space="preserve"> </w:t>
            </w:r>
            <w:r>
              <w:rPr>
                <w:sz w:val="20"/>
              </w:rPr>
              <w:t>от</w:t>
            </w:r>
            <w:r>
              <w:rPr>
                <w:spacing w:val="44"/>
                <w:sz w:val="20"/>
              </w:rPr>
              <w:t xml:space="preserve"> </w:t>
            </w:r>
            <w:r>
              <w:rPr>
                <w:sz w:val="20"/>
              </w:rPr>
              <w:t>производящих</w:t>
            </w:r>
            <w:r>
              <w:rPr>
                <w:spacing w:val="45"/>
                <w:sz w:val="20"/>
              </w:rPr>
              <w:t xml:space="preserve"> </w:t>
            </w:r>
            <w:r>
              <w:rPr>
                <w:sz w:val="20"/>
              </w:rPr>
              <w:t>предприятий</w:t>
            </w:r>
            <w:r>
              <w:rPr>
                <w:spacing w:val="42"/>
                <w:sz w:val="20"/>
              </w:rPr>
              <w:t xml:space="preserve"> </w:t>
            </w:r>
            <w:r>
              <w:rPr>
                <w:sz w:val="20"/>
              </w:rPr>
              <w:t>и</w:t>
            </w:r>
            <w:r>
              <w:rPr>
                <w:spacing w:val="44"/>
                <w:sz w:val="20"/>
              </w:rPr>
              <w:t xml:space="preserve"> </w:t>
            </w:r>
            <w:r>
              <w:rPr>
                <w:sz w:val="20"/>
              </w:rPr>
              <w:t>торговых</w:t>
            </w:r>
            <w:r>
              <w:rPr>
                <w:spacing w:val="46"/>
                <w:sz w:val="20"/>
              </w:rPr>
              <w:t xml:space="preserve"> </w:t>
            </w:r>
            <w:r>
              <w:rPr>
                <w:spacing w:val="-1"/>
                <w:sz w:val="20"/>
              </w:rPr>
              <w:t>мест.</w:t>
            </w:r>
            <w:r>
              <w:rPr>
                <w:spacing w:val="43"/>
                <w:sz w:val="20"/>
              </w:rPr>
              <w:t xml:space="preserve"> </w:t>
            </w:r>
            <w:r>
              <w:rPr>
                <w:sz w:val="20"/>
              </w:rPr>
              <w:t>Здание</w:t>
            </w:r>
            <w:r>
              <w:rPr>
                <w:spacing w:val="42"/>
                <w:sz w:val="20"/>
              </w:rPr>
              <w:t xml:space="preserve"> </w:t>
            </w:r>
            <w:r>
              <w:rPr>
                <w:sz w:val="20"/>
              </w:rPr>
              <w:t xml:space="preserve">Детского </w:t>
            </w:r>
            <w:r>
              <w:rPr>
                <w:spacing w:val="-1"/>
                <w:sz w:val="20"/>
              </w:rPr>
              <w:t>сада</w:t>
            </w:r>
            <w:r>
              <w:rPr>
                <w:spacing w:val="45"/>
                <w:sz w:val="20"/>
              </w:rPr>
              <w:t xml:space="preserve"> </w:t>
            </w:r>
            <w:r>
              <w:rPr>
                <w:sz w:val="20"/>
              </w:rPr>
              <w:t>построено</w:t>
            </w:r>
            <w:r>
              <w:rPr>
                <w:spacing w:val="45"/>
                <w:sz w:val="20"/>
              </w:rPr>
              <w:t xml:space="preserve"> </w:t>
            </w:r>
            <w:r>
              <w:rPr>
                <w:spacing w:val="1"/>
                <w:sz w:val="20"/>
              </w:rPr>
              <w:t>по</w:t>
            </w:r>
            <w:r>
              <w:rPr>
                <w:spacing w:val="44"/>
                <w:sz w:val="20"/>
              </w:rPr>
              <w:t xml:space="preserve"> </w:t>
            </w:r>
            <w:r>
              <w:rPr>
                <w:spacing w:val="1"/>
                <w:sz w:val="20"/>
              </w:rPr>
              <w:t>типовому</w:t>
            </w:r>
            <w:r>
              <w:rPr>
                <w:spacing w:val="40"/>
                <w:sz w:val="20"/>
              </w:rPr>
              <w:t xml:space="preserve"> </w:t>
            </w:r>
            <w:r>
              <w:rPr>
                <w:sz w:val="20"/>
              </w:rPr>
              <w:t>проекту.</w:t>
            </w:r>
            <w:r>
              <w:rPr>
                <w:spacing w:val="48"/>
                <w:sz w:val="20"/>
              </w:rPr>
              <w:t xml:space="preserve"> </w:t>
            </w:r>
            <w:r>
              <w:rPr>
                <w:sz w:val="20"/>
              </w:rPr>
              <w:t>Проектная</w:t>
            </w:r>
            <w:r>
              <w:rPr>
                <w:spacing w:val="45"/>
                <w:sz w:val="20"/>
              </w:rPr>
              <w:t xml:space="preserve"> </w:t>
            </w:r>
            <w:r>
              <w:rPr>
                <w:sz w:val="20"/>
              </w:rPr>
              <w:t>наполняемость</w:t>
            </w:r>
            <w:r>
              <w:rPr>
                <w:spacing w:val="46"/>
                <w:sz w:val="20"/>
              </w:rPr>
              <w:t xml:space="preserve"> </w:t>
            </w:r>
            <w:r>
              <w:rPr>
                <w:spacing w:val="1"/>
                <w:sz w:val="20"/>
              </w:rPr>
              <w:t>на</w:t>
            </w:r>
            <w:r>
              <w:rPr>
                <w:spacing w:val="44"/>
                <w:sz w:val="20"/>
              </w:rPr>
              <w:t xml:space="preserve"> </w:t>
            </w:r>
            <w:r w:rsidRPr="004923B8">
              <w:rPr>
                <w:sz w:val="20"/>
              </w:rPr>
              <w:t>260</w:t>
            </w:r>
            <w:r>
              <w:rPr>
                <w:spacing w:val="45"/>
                <w:sz w:val="20"/>
              </w:rPr>
              <w:t xml:space="preserve"> </w:t>
            </w:r>
            <w:r>
              <w:rPr>
                <w:spacing w:val="-1"/>
                <w:sz w:val="20"/>
              </w:rPr>
              <w:t>мест.</w:t>
            </w:r>
            <w:r>
              <w:rPr>
                <w:spacing w:val="48"/>
                <w:sz w:val="20"/>
              </w:rPr>
              <w:t xml:space="preserve"> </w:t>
            </w:r>
            <w:r>
              <w:rPr>
                <w:sz w:val="20"/>
              </w:rPr>
              <w:t>Общая</w:t>
            </w:r>
            <w:r>
              <w:rPr>
                <w:spacing w:val="46"/>
                <w:sz w:val="20"/>
              </w:rPr>
              <w:t xml:space="preserve"> </w:t>
            </w:r>
            <w:r>
              <w:rPr>
                <w:sz w:val="20"/>
              </w:rPr>
              <w:t>площадь здания</w:t>
            </w:r>
            <w:r>
              <w:rPr>
                <w:spacing w:val="66"/>
                <w:sz w:val="20"/>
              </w:rPr>
              <w:t xml:space="preserve"> </w:t>
            </w:r>
            <w:r w:rsidR="004923B8">
              <w:rPr>
                <w:spacing w:val="66"/>
                <w:sz w:val="20"/>
              </w:rPr>
              <w:t>3908,2</w:t>
            </w:r>
            <w:r>
              <w:rPr>
                <w:spacing w:val="62"/>
                <w:sz w:val="20"/>
              </w:rPr>
              <w:t xml:space="preserve"> </w:t>
            </w:r>
            <w:r>
              <w:rPr>
                <w:sz w:val="20"/>
              </w:rPr>
              <w:t>кв.</w:t>
            </w:r>
            <w:r>
              <w:rPr>
                <w:spacing w:val="64"/>
                <w:sz w:val="20"/>
              </w:rPr>
              <w:t xml:space="preserve"> </w:t>
            </w:r>
            <w:r>
              <w:rPr>
                <w:sz w:val="20"/>
              </w:rPr>
              <w:t>м.,</w:t>
            </w:r>
            <w:r>
              <w:rPr>
                <w:spacing w:val="65"/>
                <w:sz w:val="20"/>
              </w:rPr>
              <w:t xml:space="preserve"> </w:t>
            </w:r>
            <w:r>
              <w:rPr>
                <w:spacing w:val="1"/>
                <w:sz w:val="20"/>
              </w:rPr>
              <w:t>из</w:t>
            </w:r>
            <w:r>
              <w:rPr>
                <w:spacing w:val="62"/>
                <w:sz w:val="20"/>
              </w:rPr>
              <w:t xml:space="preserve"> </w:t>
            </w:r>
            <w:r>
              <w:rPr>
                <w:sz w:val="20"/>
              </w:rPr>
              <w:t>них</w:t>
            </w:r>
            <w:r>
              <w:rPr>
                <w:spacing w:val="64"/>
                <w:sz w:val="20"/>
              </w:rPr>
              <w:t xml:space="preserve"> </w:t>
            </w:r>
            <w:r>
              <w:rPr>
                <w:sz w:val="20"/>
              </w:rPr>
              <w:t>площадь</w:t>
            </w:r>
            <w:r>
              <w:rPr>
                <w:spacing w:val="65"/>
                <w:sz w:val="20"/>
              </w:rPr>
              <w:t xml:space="preserve"> </w:t>
            </w:r>
            <w:r>
              <w:rPr>
                <w:sz w:val="20"/>
              </w:rPr>
              <w:t>помещений</w:t>
            </w:r>
            <w:r w:rsidR="00AE7961">
              <w:rPr>
                <w:sz w:val="20"/>
              </w:rPr>
              <w:t>.</w:t>
            </w:r>
            <w:r>
              <w:rPr>
                <w:spacing w:val="62"/>
                <w:sz w:val="20"/>
              </w:rPr>
              <w:t xml:space="preserve"> </w:t>
            </w:r>
          </w:p>
          <w:p w14:paraId="5DD6E38B" w14:textId="77777777" w:rsidR="002C6E8D" w:rsidRDefault="0069355F">
            <w:pPr>
              <w:pBdr>
                <w:top w:val="none" w:sz="4" w:space="0" w:color="000000"/>
                <w:left w:val="none" w:sz="4" w:space="0" w:color="000000"/>
                <w:bottom w:val="none" w:sz="4" w:space="0" w:color="000000"/>
                <w:right w:val="none" w:sz="4" w:space="0" w:color="000000"/>
              </w:pBdr>
              <w:spacing w:line="240" w:lineRule="auto"/>
              <w:rPr>
                <w:spacing w:val="79"/>
                <w:sz w:val="20"/>
              </w:rPr>
            </w:pPr>
            <w:r>
              <w:rPr>
                <w:spacing w:val="-1"/>
                <w:sz w:val="20"/>
              </w:rPr>
              <w:t>ДОО</w:t>
            </w:r>
            <w:r>
              <w:rPr>
                <w:spacing w:val="188"/>
                <w:sz w:val="20"/>
              </w:rPr>
              <w:t xml:space="preserve"> </w:t>
            </w:r>
            <w:r>
              <w:rPr>
                <w:sz w:val="20"/>
              </w:rPr>
              <w:t>обеспечивает</w:t>
            </w:r>
            <w:r>
              <w:rPr>
                <w:spacing w:val="190"/>
                <w:sz w:val="20"/>
              </w:rPr>
              <w:t xml:space="preserve"> </w:t>
            </w:r>
            <w:r>
              <w:rPr>
                <w:sz w:val="20"/>
              </w:rPr>
              <w:t>получение</w:t>
            </w:r>
            <w:r>
              <w:rPr>
                <w:spacing w:val="186"/>
                <w:sz w:val="20"/>
              </w:rPr>
              <w:t xml:space="preserve"> </w:t>
            </w:r>
            <w:r>
              <w:rPr>
                <w:sz w:val="20"/>
              </w:rPr>
              <w:t>дошкольного</w:t>
            </w:r>
            <w:r>
              <w:rPr>
                <w:spacing w:val="187"/>
                <w:sz w:val="20"/>
              </w:rPr>
              <w:t xml:space="preserve"> </w:t>
            </w:r>
            <w:r>
              <w:rPr>
                <w:sz w:val="20"/>
              </w:rPr>
              <w:t>образования,</w:t>
            </w:r>
            <w:r>
              <w:rPr>
                <w:spacing w:val="184"/>
                <w:sz w:val="20"/>
              </w:rPr>
              <w:t xml:space="preserve"> </w:t>
            </w:r>
            <w:r>
              <w:rPr>
                <w:spacing w:val="1"/>
                <w:sz w:val="20"/>
              </w:rPr>
              <w:t>присмотр</w:t>
            </w:r>
            <w:r>
              <w:rPr>
                <w:spacing w:val="187"/>
                <w:sz w:val="20"/>
              </w:rPr>
              <w:t xml:space="preserve"> </w:t>
            </w:r>
            <w:r>
              <w:rPr>
                <w:sz w:val="20"/>
              </w:rPr>
              <w:t>и</w:t>
            </w:r>
            <w:r>
              <w:rPr>
                <w:spacing w:val="190"/>
                <w:sz w:val="20"/>
              </w:rPr>
              <w:t xml:space="preserve"> </w:t>
            </w:r>
            <w:r>
              <w:rPr>
                <w:spacing w:val="-2"/>
                <w:sz w:val="20"/>
              </w:rPr>
              <w:t>уход</w:t>
            </w:r>
            <w:r>
              <w:rPr>
                <w:spacing w:val="189"/>
                <w:sz w:val="20"/>
              </w:rPr>
              <w:t xml:space="preserve"> </w:t>
            </w:r>
            <w:r>
              <w:rPr>
                <w:spacing w:val="1"/>
                <w:sz w:val="20"/>
              </w:rPr>
              <w:t xml:space="preserve">за </w:t>
            </w:r>
            <w:r>
              <w:rPr>
                <w:sz w:val="20"/>
              </w:rPr>
              <w:t>воспитанниками</w:t>
            </w:r>
            <w:r>
              <w:rPr>
                <w:spacing w:val="80"/>
                <w:sz w:val="20"/>
              </w:rPr>
              <w:t xml:space="preserve"> </w:t>
            </w:r>
            <w:r>
              <w:rPr>
                <w:sz w:val="20"/>
              </w:rPr>
              <w:t>в</w:t>
            </w:r>
            <w:r>
              <w:rPr>
                <w:spacing w:val="78"/>
                <w:sz w:val="20"/>
              </w:rPr>
              <w:t xml:space="preserve"> </w:t>
            </w:r>
            <w:r>
              <w:rPr>
                <w:sz w:val="20"/>
              </w:rPr>
              <w:t>возрасте</w:t>
            </w:r>
            <w:r>
              <w:rPr>
                <w:spacing w:val="78"/>
                <w:sz w:val="20"/>
              </w:rPr>
              <w:t xml:space="preserve"> </w:t>
            </w:r>
            <w:r>
              <w:rPr>
                <w:sz w:val="20"/>
              </w:rPr>
              <w:t>от</w:t>
            </w:r>
            <w:r>
              <w:rPr>
                <w:spacing w:val="80"/>
                <w:sz w:val="20"/>
              </w:rPr>
              <w:t xml:space="preserve"> </w:t>
            </w:r>
            <w:r>
              <w:rPr>
                <w:sz w:val="20"/>
              </w:rPr>
              <w:t>2</w:t>
            </w:r>
            <w:r>
              <w:rPr>
                <w:spacing w:val="79"/>
                <w:sz w:val="20"/>
              </w:rPr>
              <w:t xml:space="preserve"> </w:t>
            </w:r>
            <w:r>
              <w:rPr>
                <w:sz w:val="20"/>
              </w:rPr>
              <w:t>лет</w:t>
            </w:r>
            <w:r>
              <w:rPr>
                <w:spacing w:val="80"/>
                <w:sz w:val="20"/>
              </w:rPr>
              <w:t xml:space="preserve"> </w:t>
            </w:r>
            <w:r>
              <w:rPr>
                <w:sz w:val="20"/>
              </w:rPr>
              <w:t>до</w:t>
            </w:r>
            <w:r>
              <w:rPr>
                <w:spacing w:val="79"/>
                <w:sz w:val="20"/>
              </w:rPr>
              <w:t xml:space="preserve"> </w:t>
            </w:r>
            <w:r>
              <w:rPr>
                <w:sz w:val="20"/>
              </w:rPr>
              <w:t>прекращения</w:t>
            </w:r>
            <w:r>
              <w:rPr>
                <w:spacing w:val="79"/>
                <w:sz w:val="20"/>
              </w:rPr>
              <w:t xml:space="preserve"> </w:t>
            </w:r>
            <w:r>
              <w:rPr>
                <w:sz w:val="20"/>
              </w:rPr>
              <w:t>образовательных</w:t>
            </w:r>
            <w:r>
              <w:rPr>
                <w:spacing w:val="81"/>
                <w:sz w:val="20"/>
              </w:rPr>
              <w:t xml:space="preserve"> </w:t>
            </w:r>
            <w:r>
              <w:rPr>
                <w:sz w:val="20"/>
              </w:rPr>
              <w:t>отношений.</w:t>
            </w:r>
            <w:r>
              <w:rPr>
                <w:spacing w:val="79"/>
                <w:sz w:val="20"/>
              </w:rPr>
              <w:t xml:space="preserve"> </w:t>
            </w:r>
          </w:p>
          <w:p w14:paraId="17E42BA2" w14:textId="496AB5EB"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В</w:t>
            </w:r>
            <w:r>
              <w:rPr>
                <w:spacing w:val="77"/>
                <w:sz w:val="20"/>
              </w:rPr>
              <w:t xml:space="preserve"> </w:t>
            </w:r>
            <w:r>
              <w:rPr>
                <w:spacing w:val="-1"/>
                <w:sz w:val="20"/>
              </w:rPr>
              <w:t xml:space="preserve">ДОУ </w:t>
            </w:r>
            <w:r>
              <w:rPr>
                <w:sz w:val="20"/>
              </w:rPr>
              <w:t>функционирует</w:t>
            </w:r>
            <w:r>
              <w:rPr>
                <w:spacing w:val="3"/>
                <w:sz w:val="20"/>
              </w:rPr>
              <w:t xml:space="preserve"> </w:t>
            </w:r>
            <w:r w:rsidR="00FA5203">
              <w:rPr>
                <w:sz w:val="20"/>
              </w:rPr>
              <w:t>9</w:t>
            </w:r>
            <w:r>
              <w:rPr>
                <w:sz w:val="20"/>
              </w:rPr>
              <w:t xml:space="preserve"> </w:t>
            </w:r>
            <w:r>
              <w:rPr>
                <w:spacing w:val="1"/>
                <w:sz w:val="20"/>
              </w:rPr>
              <w:t xml:space="preserve">групп, из них </w:t>
            </w:r>
            <w:r w:rsidR="00FA5203">
              <w:rPr>
                <w:spacing w:val="1"/>
                <w:sz w:val="20"/>
              </w:rPr>
              <w:t>1</w:t>
            </w:r>
            <w:r>
              <w:rPr>
                <w:spacing w:val="1"/>
                <w:sz w:val="20"/>
              </w:rPr>
              <w:t xml:space="preserve"> групп компенсирующей</w:t>
            </w:r>
            <w:r>
              <w:rPr>
                <w:sz w:val="20"/>
              </w:rPr>
              <w:t xml:space="preserve"> направленности.</w:t>
            </w:r>
          </w:p>
          <w:p w14:paraId="276A9B0D" w14:textId="6F22D09A"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Режим</w:t>
            </w:r>
            <w:r>
              <w:rPr>
                <w:spacing w:val="1"/>
                <w:sz w:val="20"/>
              </w:rPr>
              <w:t xml:space="preserve"> </w:t>
            </w:r>
            <w:r>
              <w:rPr>
                <w:sz w:val="20"/>
              </w:rPr>
              <w:t>работы:</w:t>
            </w:r>
            <w:r>
              <w:rPr>
                <w:spacing w:val="2"/>
                <w:sz w:val="20"/>
              </w:rPr>
              <w:t xml:space="preserve"> </w:t>
            </w:r>
            <w:r>
              <w:rPr>
                <w:sz w:val="20"/>
              </w:rPr>
              <w:t>пятидневная</w:t>
            </w:r>
            <w:r>
              <w:rPr>
                <w:spacing w:val="2"/>
                <w:sz w:val="20"/>
              </w:rPr>
              <w:t xml:space="preserve"> </w:t>
            </w:r>
            <w:r>
              <w:rPr>
                <w:sz w:val="20"/>
              </w:rPr>
              <w:t>неделя</w:t>
            </w:r>
            <w:r>
              <w:rPr>
                <w:spacing w:val="3"/>
                <w:sz w:val="20"/>
              </w:rPr>
              <w:t xml:space="preserve"> </w:t>
            </w:r>
            <w:r>
              <w:rPr>
                <w:sz w:val="20"/>
              </w:rPr>
              <w:t>в</w:t>
            </w:r>
            <w:r>
              <w:rPr>
                <w:spacing w:val="4"/>
                <w:sz w:val="20"/>
              </w:rPr>
              <w:t xml:space="preserve"> </w:t>
            </w:r>
            <w:r>
              <w:rPr>
                <w:sz w:val="20"/>
              </w:rPr>
              <w:t>течение</w:t>
            </w:r>
            <w:r>
              <w:rPr>
                <w:spacing w:val="6"/>
                <w:sz w:val="20"/>
              </w:rPr>
              <w:t xml:space="preserve"> </w:t>
            </w:r>
            <w:r>
              <w:rPr>
                <w:sz w:val="20"/>
              </w:rPr>
              <w:t>календарного</w:t>
            </w:r>
            <w:r>
              <w:rPr>
                <w:spacing w:val="2"/>
                <w:sz w:val="20"/>
              </w:rPr>
              <w:t xml:space="preserve"> </w:t>
            </w:r>
            <w:r>
              <w:rPr>
                <w:sz w:val="20"/>
              </w:rPr>
              <w:t>года.</w:t>
            </w:r>
            <w:r>
              <w:rPr>
                <w:spacing w:val="4"/>
                <w:sz w:val="20"/>
              </w:rPr>
              <w:t xml:space="preserve"> </w:t>
            </w:r>
            <w:r>
              <w:rPr>
                <w:sz w:val="20"/>
              </w:rPr>
              <w:t>Время</w:t>
            </w:r>
            <w:r>
              <w:rPr>
                <w:spacing w:val="2"/>
                <w:sz w:val="20"/>
              </w:rPr>
              <w:t xml:space="preserve"> </w:t>
            </w:r>
            <w:r>
              <w:rPr>
                <w:sz w:val="20"/>
              </w:rPr>
              <w:t>работы</w:t>
            </w:r>
            <w:r w:rsidRPr="00FA5203">
              <w:rPr>
                <w:sz w:val="20"/>
              </w:rPr>
              <w:t>:</w:t>
            </w:r>
            <w:r w:rsidRPr="00FA5203">
              <w:rPr>
                <w:spacing w:val="2"/>
                <w:sz w:val="20"/>
              </w:rPr>
              <w:t xml:space="preserve"> </w:t>
            </w:r>
            <w:r w:rsidRPr="00FA5203">
              <w:rPr>
                <w:spacing w:val="1"/>
                <w:sz w:val="20"/>
              </w:rPr>
              <w:t>7.</w:t>
            </w:r>
            <w:r w:rsidR="00FA5203" w:rsidRPr="00FA5203">
              <w:rPr>
                <w:spacing w:val="1"/>
                <w:sz w:val="20"/>
              </w:rPr>
              <w:t>0</w:t>
            </w:r>
            <w:r w:rsidRPr="00FA5203">
              <w:rPr>
                <w:spacing w:val="1"/>
                <w:sz w:val="20"/>
              </w:rPr>
              <w:t>0</w:t>
            </w:r>
            <w:r w:rsidRPr="00FA5203">
              <w:rPr>
                <w:sz w:val="20"/>
              </w:rPr>
              <w:t>-1</w:t>
            </w:r>
            <w:r w:rsidR="00FA5203" w:rsidRPr="00FA5203">
              <w:rPr>
                <w:sz w:val="20"/>
              </w:rPr>
              <w:t>7</w:t>
            </w:r>
            <w:r w:rsidRPr="00FA5203">
              <w:rPr>
                <w:sz w:val="20"/>
              </w:rPr>
              <w:t>.</w:t>
            </w:r>
            <w:r w:rsidR="00FA5203" w:rsidRPr="00FA5203">
              <w:rPr>
                <w:sz w:val="20"/>
              </w:rPr>
              <w:t>3</w:t>
            </w:r>
            <w:r w:rsidRPr="00FA5203">
              <w:rPr>
                <w:sz w:val="20"/>
              </w:rPr>
              <w:t>0</w:t>
            </w:r>
            <w:r>
              <w:rPr>
                <w:sz w:val="20"/>
              </w:rPr>
              <w:t xml:space="preserve"> с</w:t>
            </w:r>
            <w:r>
              <w:rPr>
                <w:spacing w:val="-1"/>
                <w:sz w:val="20"/>
              </w:rPr>
              <w:t xml:space="preserve"> </w:t>
            </w:r>
            <w:r>
              <w:rPr>
                <w:sz w:val="20"/>
              </w:rPr>
              <w:t>понедельника</w:t>
            </w:r>
            <w:r>
              <w:rPr>
                <w:spacing w:val="-1"/>
                <w:sz w:val="20"/>
              </w:rPr>
              <w:t xml:space="preserve"> </w:t>
            </w:r>
            <w:r>
              <w:rPr>
                <w:spacing w:val="1"/>
                <w:sz w:val="20"/>
              </w:rPr>
              <w:t>по</w:t>
            </w:r>
            <w:r>
              <w:rPr>
                <w:spacing w:val="-1"/>
                <w:sz w:val="20"/>
              </w:rPr>
              <w:t xml:space="preserve"> пятницу.</w:t>
            </w:r>
            <w:r>
              <w:rPr>
                <w:spacing w:val="3"/>
                <w:sz w:val="20"/>
              </w:rPr>
              <w:t xml:space="preserve"> </w:t>
            </w:r>
            <w:r>
              <w:rPr>
                <w:sz w:val="20"/>
              </w:rPr>
              <w:t>Выходные</w:t>
            </w:r>
            <w:r>
              <w:rPr>
                <w:spacing w:val="-2"/>
                <w:sz w:val="20"/>
              </w:rPr>
              <w:t xml:space="preserve"> </w:t>
            </w:r>
            <w:r>
              <w:rPr>
                <w:spacing w:val="1"/>
                <w:sz w:val="20"/>
              </w:rPr>
              <w:t>дни:</w:t>
            </w:r>
            <w:r>
              <w:rPr>
                <w:spacing w:val="-1"/>
                <w:sz w:val="20"/>
              </w:rPr>
              <w:t xml:space="preserve"> </w:t>
            </w:r>
            <w:r>
              <w:rPr>
                <w:sz w:val="20"/>
              </w:rPr>
              <w:t>суббота, воскресенье, праздничные</w:t>
            </w:r>
            <w:r>
              <w:rPr>
                <w:spacing w:val="-2"/>
                <w:sz w:val="20"/>
              </w:rPr>
              <w:t xml:space="preserve"> </w:t>
            </w:r>
            <w:r>
              <w:rPr>
                <w:spacing w:val="1"/>
                <w:sz w:val="20"/>
              </w:rPr>
              <w:t>дни.</w:t>
            </w:r>
          </w:p>
          <w:p w14:paraId="3FCB1A37" w14:textId="77777777"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Детский</w:t>
            </w:r>
            <w:r>
              <w:rPr>
                <w:spacing w:val="92"/>
                <w:sz w:val="20"/>
              </w:rPr>
              <w:t xml:space="preserve"> </w:t>
            </w:r>
            <w:r>
              <w:rPr>
                <w:spacing w:val="-1"/>
                <w:sz w:val="20"/>
              </w:rPr>
              <w:t>сад</w:t>
            </w:r>
            <w:r>
              <w:rPr>
                <w:spacing w:val="92"/>
                <w:sz w:val="20"/>
              </w:rPr>
              <w:t xml:space="preserve"> </w:t>
            </w:r>
            <w:r>
              <w:rPr>
                <w:sz w:val="20"/>
              </w:rPr>
              <w:t>имеет</w:t>
            </w:r>
            <w:r>
              <w:rPr>
                <w:spacing w:val="92"/>
                <w:sz w:val="20"/>
              </w:rPr>
              <w:t xml:space="preserve"> </w:t>
            </w:r>
            <w:r>
              <w:rPr>
                <w:sz w:val="20"/>
              </w:rPr>
              <w:t>территорию</w:t>
            </w:r>
            <w:r>
              <w:rPr>
                <w:spacing w:val="92"/>
                <w:sz w:val="20"/>
              </w:rPr>
              <w:t xml:space="preserve"> </w:t>
            </w:r>
            <w:r>
              <w:rPr>
                <w:sz w:val="20"/>
              </w:rPr>
              <w:t>с</w:t>
            </w:r>
            <w:r>
              <w:rPr>
                <w:spacing w:val="90"/>
                <w:sz w:val="20"/>
              </w:rPr>
              <w:t xml:space="preserve"> </w:t>
            </w:r>
            <w:r>
              <w:rPr>
                <w:sz w:val="20"/>
              </w:rPr>
              <w:t>игровым</w:t>
            </w:r>
            <w:r>
              <w:rPr>
                <w:spacing w:val="93"/>
                <w:sz w:val="20"/>
              </w:rPr>
              <w:t xml:space="preserve"> </w:t>
            </w:r>
            <w:r>
              <w:rPr>
                <w:sz w:val="20"/>
              </w:rPr>
              <w:t>оборудованием,</w:t>
            </w:r>
            <w:r>
              <w:rPr>
                <w:spacing w:val="91"/>
                <w:sz w:val="20"/>
              </w:rPr>
              <w:t xml:space="preserve"> </w:t>
            </w:r>
            <w:r>
              <w:rPr>
                <w:sz w:val="20"/>
              </w:rPr>
              <w:t>зелеными</w:t>
            </w:r>
            <w:r>
              <w:rPr>
                <w:spacing w:val="92"/>
                <w:sz w:val="20"/>
              </w:rPr>
              <w:t xml:space="preserve"> </w:t>
            </w:r>
            <w:r>
              <w:rPr>
                <w:sz w:val="20"/>
              </w:rPr>
              <w:t>насаждениями, цветниками, огородом, имеется спортивная площадка, тропа</w:t>
            </w:r>
            <w:r>
              <w:rPr>
                <w:spacing w:val="-1"/>
                <w:sz w:val="20"/>
              </w:rPr>
              <w:t xml:space="preserve"> </w:t>
            </w:r>
            <w:r>
              <w:rPr>
                <w:sz w:val="20"/>
              </w:rPr>
              <w:t>здоровья.</w:t>
            </w:r>
          </w:p>
          <w:p w14:paraId="6DB9774F" w14:textId="77777777"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Материально</w:t>
            </w:r>
            <w:r>
              <w:rPr>
                <w:spacing w:val="-1"/>
                <w:sz w:val="20"/>
              </w:rPr>
              <w:t>-</w:t>
            </w:r>
            <w:r>
              <w:rPr>
                <w:sz w:val="20"/>
              </w:rPr>
              <w:t>техническая</w:t>
            </w:r>
            <w:r>
              <w:rPr>
                <w:spacing w:val="211"/>
                <w:sz w:val="20"/>
              </w:rPr>
              <w:t xml:space="preserve"> </w:t>
            </w:r>
            <w:r>
              <w:rPr>
                <w:sz w:val="20"/>
              </w:rPr>
              <w:t>база</w:t>
            </w:r>
            <w:r>
              <w:rPr>
                <w:spacing w:val="210"/>
                <w:sz w:val="20"/>
              </w:rPr>
              <w:t xml:space="preserve"> </w:t>
            </w:r>
            <w:r>
              <w:rPr>
                <w:spacing w:val="1"/>
                <w:sz w:val="20"/>
              </w:rPr>
              <w:t>на</w:t>
            </w:r>
            <w:r>
              <w:rPr>
                <w:spacing w:val="209"/>
                <w:sz w:val="20"/>
              </w:rPr>
              <w:t xml:space="preserve"> </w:t>
            </w:r>
            <w:r>
              <w:rPr>
                <w:sz w:val="20"/>
              </w:rPr>
              <w:t>хорошем</w:t>
            </w:r>
            <w:r>
              <w:rPr>
                <w:spacing w:val="215"/>
                <w:sz w:val="20"/>
              </w:rPr>
              <w:t xml:space="preserve"> </w:t>
            </w:r>
            <w:r>
              <w:rPr>
                <w:spacing w:val="-1"/>
                <w:sz w:val="20"/>
              </w:rPr>
              <w:t>уровне,</w:t>
            </w:r>
            <w:r>
              <w:rPr>
                <w:spacing w:val="216"/>
                <w:sz w:val="20"/>
              </w:rPr>
              <w:t xml:space="preserve"> </w:t>
            </w:r>
            <w:r>
              <w:rPr>
                <w:sz w:val="20"/>
              </w:rPr>
              <w:t>педагоги</w:t>
            </w:r>
            <w:r>
              <w:rPr>
                <w:spacing w:val="212"/>
                <w:sz w:val="20"/>
              </w:rPr>
              <w:t xml:space="preserve"> </w:t>
            </w:r>
            <w:r>
              <w:rPr>
                <w:sz w:val="20"/>
              </w:rPr>
              <w:t>имеют</w:t>
            </w:r>
            <w:r>
              <w:rPr>
                <w:spacing w:val="211"/>
                <w:sz w:val="20"/>
              </w:rPr>
              <w:t xml:space="preserve"> </w:t>
            </w:r>
            <w:r>
              <w:rPr>
                <w:sz w:val="20"/>
              </w:rPr>
              <w:t>высокий профессиональный</w:t>
            </w:r>
            <w:r>
              <w:rPr>
                <w:spacing w:val="19"/>
                <w:sz w:val="20"/>
              </w:rPr>
              <w:t xml:space="preserve"> </w:t>
            </w:r>
            <w:r>
              <w:rPr>
                <w:spacing w:val="-1"/>
                <w:sz w:val="20"/>
              </w:rPr>
              <w:t>уровень.</w:t>
            </w:r>
            <w:r>
              <w:rPr>
                <w:spacing w:val="17"/>
                <w:sz w:val="20"/>
              </w:rPr>
              <w:t xml:space="preserve"> </w:t>
            </w:r>
            <w:r>
              <w:rPr>
                <w:sz w:val="20"/>
              </w:rPr>
              <w:t>Коллектив</w:t>
            </w:r>
            <w:r>
              <w:rPr>
                <w:spacing w:val="16"/>
                <w:sz w:val="20"/>
              </w:rPr>
              <w:t xml:space="preserve"> </w:t>
            </w:r>
            <w:r>
              <w:rPr>
                <w:spacing w:val="-1"/>
                <w:sz w:val="20"/>
              </w:rPr>
              <w:t>ДОУ</w:t>
            </w:r>
            <w:r>
              <w:rPr>
                <w:spacing w:val="18"/>
                <w:sz w:val="20"/>
              </w:rPr>
              <w:t xml:space="preserve"> </w:t>
            </w:r>
            <w:r>
              <w:rPr>
                <w:sz w:val="20"/>
              </w:rPr>
              <w:t>стабильный,</w:t>
            </w:r>
            <w:r>
              <w:rPr>
                <w:spacing w:val="17"/>
                <w:sz w:val="20"/>
              </w:rPr>
              <w:t xml:space="preserve"> </w:t>
            </w:r>
            <w:r>
              <w:rPr>
                <w:sz w:val="20"/>
              </w:rPr>
              <w:t>способный</w:t>
            </w:r>
            <w:r>
              <w:rPr>
                <w:spacing w:val="22"/>
                <w:sz w:val="20"/>
              </w:rPr>
              <w:t xml:space="preserve"> </w:t>
            </w:r>
            <w:r>
              <w:rPr>
                <w:sz w:val="20"/>
              </w:rPr>
              <w:t>предоставить</w:t>
            </w:r>
            <w:r>
              <w:rPr>
                <w:spacing w:val="17"/>
                <w:sz w:val="20"/>
              </w:rPr>
              <w:t xml:space="preserve"> </w:t>
            </w:r>
            <w:r>
              <w:rPr>
                <w:sz w:val="20"/>
              </w:rPr>
              <w:t>качественное образование</w:t>
            </w:r>
            <w:r>
              <w:rPr>
                <w:spacing w:val="4"/>
                <w:sz w:val="20"/>
              </w:rPr>
              <w:t xml:space="preserve"> </w:t>
            </w:r>
            <w:r>
              <w:rPr>
                <w:sz w:val="20"/>
              </w:rPr>
              <w:t>воспитанникам</w:t>
            </w:r>
            <w:r>
              <w:rPr>
                <w:spacing w:val="4"/>
                <w:sz w:val="20"/>
              </w:rPr>
              <w:t xml:space="preserve"> </w:t>
            </w:r>
            <w:r>
              <w:rPr>
                <w:sz w:val="20"/>
              </w:rPr>
              <w:t>во</w:t>
            </w:r>
            <w:r>
              <w:rPr>
                <w:spacing w:val="4"/>
                <w:sz w:val="20"/>
              </w:rPr>
              <w:t xml:space="preserve"> </w:t>
            </w:r>
            <w:r>
              <w:rPr>
                <w:sz w:val="20"/>
              </w:rPr>
              <w:t>взаимодействии</w:t>
            </w:r>
            <w:r>
              <w:rPr>
                <w:spacing w:val="6"/>
                <w:sz w:val="20"/>
              </w:rPr>
              <w:t xml:space="preserve"> </w:t>
            </w:r>
            <w:r>
              <w:rPr>
                <w:sz w:val="20"/>
              </w:rPr>
              <w:t>с</w:t>
            </w:r>
            <w:r>
              <w:rPr>
                <w:spacing w:val="4"/>
                <w:sz w:val="20"/>
              </w:rPr>
              <w:t xml:space="preserve"> </w:t>
            </w:r>
            <w:r>
              <w:rPr>
                <w:sz w:val="20"/>
              </w:rPr>
              <w:t>законными</w:t>
            </w:r>
            <w:r>
              <w:rPr>
                <w:spacing w:val="6"/>
                <w:sz w:val="20"/>
              </w:rPr>
              <w:t xml:space="preserve"> </w:t>
            </w:r>
            <w:r>
              <w:rPr>
                <w:sz w:val="20"/>
              </w:rPr>
              <w:t>представителями</w:t>
            </w:r>
            <w:r>
              <w:rPr>
                <w:spacing w:val="5"/>
                <w:sz w:val="20"/>
              </w:rPr>
              <w:t xml:space="preserve"> </w:t>
            </w:r>
            <w:r>
              <w:rPr>
                <w:sz w:val="20"/>
              </w:rPr>
              <w:t>и</w:t>
            </w:r>
            <w:r>
              <w:rPr>
                <w:spacing w:val="5"/>
                <w:sz w:val="20"/>
              </w:rPr>
              <w:t xml:space="preserve"> </w:t>
            </w:r>
            <w:r>
              <w:rPr>
                <w:spacing w:val="1"/>
                <w:sz w:val="20"/>
              </w:rPr>
              <w:t>социумом,</w:t>
            </w:r>
            <w:r>
              <w:rPr>
                <w:spacing w:val="6"/>
                <w:sz w:val="20"/>
              </w:rPr>
              <w:t xml:space="preserve"> </w:t>
            </w:r>
            <w:r>
              <w:rPr>
                <w:sz w:val="20"/>
              </w:rPr>
              <w:t>имеет положительные</w:t>
            </w:r>
            <w:r>
              <w:rPr>
                <w:spacing w:val="-1"/>
                <w:sz w:val="20"/>
              </w:rPr>
              <w:t xml:space="preserve"> </w:t>
            </w:r>
            <w:r>
              <w:rPr>
                <w:sz w:val="20"/>
              </w:rPr>
              <w:t>отзывы,</w:t>
            </w:r>
            <w:r>
              <w:rPr>
                <w:spacing w:val="1"/>
                <w:sz w:val="20"/>
              </w:rPr>
              <w:t xml:space="preserve"> </w:t>
            </w:r>
            <w:r>
              <w:rPr>
                <w:sz w:val="20"/>
              </w:rPr>
              <w:t>востребован.</w:t>
            </w:r>
          </w:p>
          <w:p w14:paraId="7F230EE7" w14:textId="77777777" w:rsidR="002C6E8D" w:rsidRDefault="0069355F">
            <w:pPr>
              <w:pBdr>
                <w:top w:val="none" w:sz="4" w:space="0" w:color="000000"/>
                <w:left w:val="none" w:sz="4" w:space="0" w:color="000000"/>
                <w:bottom w:val="none" w:sz="4" w:space="0" w:color="000000"/>
                <w:right w:val="none" w:sz="4" w:space="0" w:color="000000"/>
              </w:pBdr>
              <w:spacing w:before="2" w:line="240" w:lineRule="auto"/>
              <w:rPr>
                <w:sz w:val="20"/>
              </w:rPr>
            </w:pPr>
            <w:r>
              <w:rPr>
                <w:sz w:val="20"/>
              </w:rPr>
              <w:t>Родители</w:t>
            </w:r>
            <w:r>
              <w:rPr>
                <w:spacing w:val="85"/>
                <w:sz w:val="20"/>
              </w:rPr>
              <w:t xml:space="preserve"> </w:t>
            </w:r>
            <w:r>
              <w:rPr>
                <w:sz w:val="20"/>
              </w:rPr>
              <w:t>воспитанников</w:t>
            </w:r>
            <w:r>
              <w:rPr>
                <w:spacing w:val="86"/>
                <w:sz w:val="20"/>
              </w:rPr>
              <w:t xml:space="preserve"> </w:t>
            </w:r>
            <w:r>
              <w:rPr>
                <w:sz w:val="20"/>
              </w:rPr>
              <w:t>(законные</w:t>
            </w:r>
            <w:r>
              <w:rPr>
                <w:spacing w:val="82"/>
                <w:sz w:val="20"/>
              </w:rPr>
              <w:t xml:space="preserve"> </w:t>
            </w:r>
            <w:r>
              <w:rPr>
                <w:sz w:val="20"/>
              </w:rPr>
              <w:t>представители)</w:t>
            </w:r>
            <w:r>
              <w:rPr>
                <w:spacing w:val="85"/>
                <w:sz w:val="20"/>
              </w:rPr>
              <w:t xml:space="preserve"> </w:t>
            </w:r>
            <w:r>
              <w:rPr>
                <w:sz w:val="20"/>
              </w:rPr>
              <w:t>являются</w:t>
            </w:r>
            <w:r>
              <w:rPr>
                <w:spacing w:val="86"/>
                <w:sz w:val="20"/>
              </w:rPr>
              <w:t xml:space="preserve"> </w:t>
            </w:r>
            <w:r>
              <w:rPr>
                <w:sz w:val="20"/>
              </w:rPr>
              <w:t>активными</w:t>
            </w:r>
            <w:r>
              <w:rPr>
                <w:spacing w:val="90"/>
                <w:sz w:val="20"/>
              </w:rPr>
              <w:t xml:space="preserve"> </w:t>
            </w:r>
            <w:r>
              <w:rPr>
                <w:spacing w:val="-1"/>
                <w:sz w:val="20"/>
              </w:rPr>
              <w:t xml:space="preserve">участниками </w:t>
            </w:r>
            <w:r>
              <w:rPr>
                <w:sz w:val="20"/>
              </w:rPr>
              <w:t>образовательной</w:t>
            </w:r>
            <w:r>
              <w:rPr>
                <w:spacing w:val="82"/>
                <w:sz w:val="20"/>
              </w:rPr>
              <w:t xml:space="preserve"> </w:t>
            </w:r>
            <w:r>
              <w:rPr>
                <w:sz w:val="20"/>
              </w:rPr>
              <w:t>деятельности,</w:t>
            </w:r>
            <w:r>
              <w:rPr>
                <w:spacing w:val="79"/>
                <w:sz w:val="20"/>
              </w:rPr>
              <w:t xml:space="preserve"> </w:t>
            </w:r>
            <w:r>
              <w:rPr>
                <w:sz w:val="20"/>
              </w:rPr>
              <w:t>в</w:t>
            </w:r>
            <w:r>
              <w:rPr>
                <w:spacing w:val="81"/>
                <w:sz w:val="20"/>
              </w:rPr>
              <w:t xml:space="preserve"> </w:t>
            </w:r>
            <w:r>
              <w:rPr>
                <w:sz w:val="20"/>
              </w:rPr>
              <w:t>том</w:t>
            </w:r>
            <w:r>
              <w:rPr>
                <w:spacing w:val="80"/>
                <w:sz w:val="20"/>
              </w:rPr>
              <w:t xml:space="preserve"> </w:t>
            </w:r>
            <w:r>
              <w:rPr>
                <w:sz w:val="20"/>
              </w:rPr>
              <w:t>числе,</w:t>
            </w:r>
            <w:r>
              <w:rPr>
                <w:spacing w:val="82"/>
                <w:sz w:val="20"/>
              </w:rPr>
              <w:t xml:space="preserve"> </w:t>
            </w:r>
            <w:r>
              <w:rPr>
                <w:sz w:val="20"/>
              </w:rPr>
              <w:t>принимают</w:t>
            </w:r>
            <w:r>
              <w:rPr>
                <w:spacing w:val="84"/>
                <w:sz w:val="20"/>
              </w:rPr>
              <w:t xml:space="preserve"> </w:t>
            </w:r>
            <w:r>
              <w:rPr>
                <w:spacing w:val="-1"/>
                <w:sz w:val="20"/>
              </w:rPr>
              <w:t>участие</w:t>
            </w:r>
            <w:r>
              <w:rPr>
                <w:spacing w:val="81"/>
                <w:sz w:val="20"/>
              </w:rPr>
              <w:t xml:space="preserve"> </w:t>
            </w:r>
            <w:r>
              <w:rPr>
                <w:sz w:val="20"/>
              </w:rPr>
              <w:t>в</w:t>
            </w:r>
            <w:r>
              <w:rPr>
                <w:spacing w:val="81"/>
                <w:sz w:val="20"/>
              </w:rPr>
              <w:t xml:space="preserve"> </w:t>
            </w:r>
            <w:r>
              <w:rPr>
                <w:sz w:val="20"/>
              </w:rPr>
              <w:t>формировании</w:t>
            </w:r>
            <w:r>
              <w:rPr>
                <w:spacing w:val="82"/>
                <w:sz w:val="20"/>
              </w:rPr>
              <w:t xml:space="preserve"> образовательной</w:t>
            </w:r>
            <w:r>
              <w:rPr>
                <w:spacing w:val="30"/>
                <w:sz w:val="20"/>
              </w:rPr>
              <w:t xml:space="preserve"> </w:t>
            </w:r>
            <w:r>
              <w:rPr>
                <w:sz w:val="20"/>
              </w:rPr>
              <w:t>программы,</w:t>
            </w:r>
            <w:r>
              <w:rPr>
                <w:spacing w:val="31"/>
                <w:sz w:val="20"/>
              </w:rPr>
              <w:t xml:space="preserve"> </w:t>
            </w:r>
            <w:r>
              <w:rPr>
                <w:sz w:val="20"/>
              </w:rPr>
              <w:t>принимают</w:t>
            </w:r>
            <w:r>
              <w:rPr>
                <w:spacing w:val="34"/>
                <w:sz w:val="20"/>
              </w:rPr>
              <w:t xml:space="preserve"> </w:t>
            </w:r>
            <w:r>
              <w:rPr>
                <w:sz w:val="20"/>
              </w:rPr>
              <w:t>участие</w:t>
            </w:r>
            <w:r>
              <w:rPr>
                <w:spacing w:val="30"/>
                <w:sz w:val="20"/>
              </w:rPr>
              <w:t xml:space="preserve"> </w:t>
            </w:r>
            <w:r>
              <w:rPr>
                <w:sz w:val="20"/>
              </w:rPr>
              <w:t>в</w:t>
            </w:r>
            <w:r>
              <w:rPr>
                <w:spacing w:val="30"/>
                <w:sz w:val="20"/>
              </w:rPr>
              <w:t xml:space="preserve"> </w:t>
            </w:r>
            <w:r>
              <w:rPr>
                <w:sz w:val="20"/>
              </w:rPr>
              <w:t>организации</w:t>
            </w:r>
            <w:r>
              <w:rPr>
                <w:spacing w:val="32"/>
                <w:sz w:val="20"/>
              </w:rPr>
              <w:t xml:space="preserve"> </w:t>
            </w:r>
            <w:r>
              <w:rPr>
                <w:sz w:val="20"/>
              </w:rPr>
              <w:t>и</w:t>
            </w:r>
            <w:r>
              <w:rPr>
                <w:spacing w:val="29"/>
                <w:sz w:val="20"/>
              </w:rPr>
              <w:t xml:space="preserve"> </w:t>
            </w:r>
            <w:r>
              <w:rPr>
                <w:sz w:val="20"/>
              </w:rPr>
              <w:t>проведении</w:t>
            </w:r>
            <w:r>
              <w:rPr>
                <w:spacing w:val="32"/>
                <w:sz w:val="20"/>
              </w:rPr>
              <w:t xml:space="preserve"> </w:t>
            </w:r>
            <w:r>
              <w:rPr>
                <w:sz w:val="20"/>
              </w:rPr>
              <w:t>совместных мероприятий</w:t>
            </w:r>
            <w:r>
              <w:rPr>
                <w:spacing w:val="46"/>
                <w:sz w:val="20"/>
              </w:rPr>
              <w:t xml:space="preserve"> </w:t>
            </w:r>
            <w:r>
              <w:rPr>
                <w:sz w:val="20"/>
              </w:rPr>
              <w:t>с</w:t>
            </w:r>
            <w:r>
              <w:rPr>
                <w:spacing w:val="44"/>
                <w:sz w:val="20"/>
              </w:rPr>
              <w:t xml:space="preserve"> </w:t>
            </w:r>
            <w:r w:rsidR="00B640E2">
              <w:rPr>
                <w:sz w:val="20"/>
              </w:rPr>
              <w:t>детьми</w:t>
            </w:r>
            <w:r w:rsidR="00B640E2">
              <w:rPr>
                <w:spacing w:val="46"/>
                <w:sz w:val="20"/>
              </w:rPr>
              <w:t xml:space="preserve"> (</w:t>
            </w:r>
            <w:r>
              <w:rPr>
                <w:sz w:val="20"/>
              </w:rPr>
              <w:t>утренники,</w:t>
            </w:r>
            <w:r>
              <w:rPr>
                <w:spacing w:val="45"/>
                <w:sz w:val="20"/>
              </w:rPr>
              <w:t xml:space="preserve"> </w:t>
            </w:r>
            <w:r>
              <w:rPr>
                <w:sz w:val="20"/>
              </w:rPr>
              <w:t>развлечения,</w:t>
            </w:r>
            <w:r>
              <w:rPr>
                <w:spacing w:val="45"/>
                <w:sz w:val="20"/>
              </w:rPr>
              <w:t xml:space="preserve"> </w:t>
            </w:r>
            <w:r>
              <w:rPr>
                <w:sz w:val="20"/>
              </w:rPr>
              <w:t>физкультурные</w:t>
            </w:r>
            <w:r>
              <w:rPr>
                <w:spacing w:val="44"/>
                <w:sz w:val="20"/>
              </w:rPr>
              <w:t xml:space="preserve"> </w:t>
            </w:r>
            <w:r>
              <w:rPr>
                <w:spacing w:val="1"/>
                <w:sz w:val="20"/>
              </w:rPr>
              <w:t>праздники,</w:t>
            </w:r>
            <w:r>
              <w:rPr>
                <w:spacing w:val="45"/>
                <w:sz w:val="20"/>
              </w:rPr>
              <w:t xml:space="preserve"> </w:t>
            </w:r>
            <w:r>
              <w:rPr>
                <w:spacing w:val="-1"/>
                <w:sz w:val="20"/>
              </w:rPr>
              <w:t xml:space="preserve">досуги, </w:t>
            </w:r>
            <w:r>
              <w:rPr>
                <w:spacing w:val="1"/>
                <w:sz w:val="20"/>
              </w:rPr>
              <w:t>дни</w:t>
            </w:r>
            <w:r>
              <w:rPr>
                <w:spacing w:val="84"/>
                <w:sz w:val="20"/>
              </w:rPr>
              <w:t xml:space="preserve"> </w:t>
            </w:r>
            <w:r>
              <w:rPr>
                <w:sz w:val="20"/>
              </w:rPr>
              <w:t>здоровья</w:t>
            </w:r>
            <w:r>
              <w:rPr>
                <w:spacing w:val="84"/>
                <w:sz w:val="20"/>
              </w:rPr>
              <w:t xml:space="preserve"> </w:t>
            </w:r>
            <w:r>
              <w:rPr>
                <w:sz w:val="20"/>
              </w:rPr>
              <w:t>и</w:t>
            </w:r>
            <w:r>
              <w:rPr>
                <w:spacing w:val="85"/>
                <w:sz w:val="20"/>
              </w:rPr>
              <w:t xml:space="preserve"> </w:t>
            </w:r>
            <w:r>
              <w:rPr>
                <w:sz w:val="20"/>
              </w:rPr>
              <w:t>др.),</w:t>
            </w:r>
            <w:r>
              <w:rPr>
                <w:spacing w:val="83"/>
                <w:sz w:val="20"/>
              </w:rPr>
              <w:t xml:space="preserve"> </w:t>
            </w:r>
            <w:r>
              <w:rPr>
                <w:sz w:val="20"/>
              </w:rPr>
              <w:t>создают</w:t>
            </w:r>
            <w:r>
              <w:rPr>
                <w:spacing w:val="87"/>
                <w:sz w:val="20"/>
              </w:rPr>
              <w:t xml:space="preserve"> </w:t>
            </w:r>
            <w:r>
              <w:rPr>
                <w:sz w:val="20"/>
              </w:rPr>
              <w:t>(принимают</w:t>
            </w:r>
            <w:r>
              <w:rPr>
                <w:spacing w:val="82"/>
                <w:sz w:val="20"/>
              </w:rPr>
              <w:t xml:space="preserve"> </w:t>
            </w:r>
            <w:r>
              <w:rPr>
                <w:sz w:val="20"/>
              </w:rPr>
              <w:t>участие</w:t>
            </w:r>
            <w:r>
              <w:rPr>
                <w:spacing w:val="86"/>
                <w:sz w:val="20"/>
              </w:rPr>
              <w:t xml:space="preserve"> </w:t>
            </w:r>
            <w:r>
              <w:rPr>
                <w:sz w:val="20"/>
              </w:rPr>
              <w:t>в</w:t>
            </w:r>
            <w:r>
              <w:rPr>
                <w:spacing w:val="86"/>
                <w:sz w:val="20"/>
              </w:rPr>
              <w:t xml:space="preserve"> </w:t>
            </w:r>
            <w:r>
              <w:rPr>
                <w:sz w:val="20"/>
              </w:rPr>
              <w:t>деятельности)</w:t>
            </w:r>
            <w:r>
              <w:rPr>
                <w:spacing w:val="86"/>
                <w:sz w:val="20"/>
              </w:rPr>
              <w:t xml:space="preserve"> </w:t>
            </w:r>
            <w:r>
              <w:rPr>
                <w:sz w:val="20"/>
              </w:rPr>
              <w:t>коллегиальных</w:t>
            </w:r>
            <w:r>
              <w:rPr>
                <w:spacing w:val="89"/>
                <w:sz w:val="20"/>
              </w:rPr>
              <w:t xml:space="preserve"> </w:t>
            </w:r>
            <w:r>
              <w:rPr>
                <w:sz w:val="20"/>
              </w:rPr>
              <w:t>органов управления, предусмотренных</w:t>
            </w:r>
            <w:r>
              <w:rPr>
                <w:spacing w:val="4"/>
                <w:sz w:val="20"/>
              </w:rPr>
              <w:t xml:space="preserve"> </w:t>
            </w:r>
            <w:r>
              <w:rPr>
                <w:spacing w:val="-1"/>
                <w:sz w:val="20"/>
              </w:rPr>
              <w:t>уставом</w:t>
            </w:r>
            <w:r>
              <w:rPr>
                <w:sz w:val="20"/>
              </w:rPr>
              <w:t>.</w:t>
            </w:r>
          </w:p>
          <w:p w14:paraId="7EFFA1D6"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Родители</w:t>
            </w:r>
            <w:r>
              <w:rPr>
                <w:spacing w:val="25"/>
                <w:sz w:val="20"/>
              </w:rPr>
              <w:t xml:space="preserve"> </w:t>
            </w:r>
            <w:r>
              <w:rPr>
                <w:sz w:val="20"/>
              </w:rPr>
              <w:t>воспитанников</w:t>
            </w:r>
            <w:r>
              <w:rPr>
                <w:spacing w:val="26"/>
                <w:sz w:val="20"/>
              </w:rPr>
              <w:t xml:space="preserve"> </w:t>
            </w:r>
            <w:r>
              <w:rPr>
                <w:sz w:val="20"/>
              </w:rPr>
              <w:t>(законные</w:t>
            </w:r>
            <w:r>
              <w:rPr>
                <w:spacing w:val="22"/>
                <w:sz w:val="20"/>
              </w:rPr>
              <w:t xml:space="preserve"> </w:t>
            </w:r>
            <w:r>
              <w:rPr>
                <w:sz w:val="20"/>
              </w:rPr>
              <w:t>представители)</w:t>
            </w:r>
            <w:r>
              <w:rPr>
                <w:spacing w:val="23"/>
                <w:sz w:val="20"/>
              </w:rPr>
              <w:t xml:space="preserve"> </w:t>
            </w:r>
            <w:r>
              <w:rPr>
                <w:sz w:val="20"/>
              </w:rPr>
              <w:t>имеют</w:t>
            </w:r>
            <w:r>
              <w:rPr>
                <w:spacing w:val="27"/>
                <w:sz w:val="20"/>
              </w:rPr>
              <w:t xml:space="preserve"> </w:t>
            </w:r>
            <w:r>
              <w:rPr>
                <w:sz w:val="20"/>
              </w:rPr>
              <w:t>право</w:t>
            </w:r>
            <w:r>
              <w:rPr>
                <w:spacing w:val="26"/>
                <w:sz w:val="20"/>
              </w:rPr>
              <w:t xml:space="preserve"> </w:t>
            </w:r>
            <w:r>
              <w:rPr>
                <w:sz w:val="20"/>
              </w:rPr>
              <w:t>обращаться</w:t>
            </w:r>
            <w:r>
              <w:rPr>
                <w:spacing w:val="27"/>
                <w:sz w:val="20"/>
              </w:rPr>
              <w:t xml:space="preserve"> </w:t>
            </w:r>
            <w:r>
              <w:rPr>
                <w:sz w:val="20"/>
              </w:rPr>
              <w:t>в</w:t>
            </w:r>
            <w:r>
              <w:rPr>
                <w:spacing w:val="26"/>
                <w:sz w:val="20"/>
              </w:rPr>
              <w:t xml:space="preserve"> </w:t>
            </w:r>
            <w:r>
              <w:rPr>
                <w:sz w:val="20"/>
              </w:rPr>
              <w:t xml:space="preserve">комиссию </w:t>
            </w:r>
            <w:r>
              <w:rPr>
                <w:spacing w:val="1"/>
                <w:sz w:val="20"/>
              </w:rPr>
              <w:t>по</w:t>
            </w:r>
            <w:r>
              <w:rPr>
                <w:spacing w:val="6"/>
                <w:sz w:val="20"/>
              </w:rPr>
              <w:t xml:space="preserve"> </w:t>
            </w:r>
            <w:r>
              <w:rPr>
                <w:sz w:val="20"/>
              </w:rPr>
              <w:t>урегулированию</w:t>
            </w:r>
            <w:r>
              <w:rPr>
                <w:spacing w:val="5"/>
                <w:sz w:val="20"/>
              </w:rPr>
              <w:t xml:space="preserve"> </w:t>
            </w:r>
            <w:r>
              <w:rPr>
                <w:sz w:val="20"/>
              </w:rPr>
              <w:t>споров</w:t>
            </w:r>
            <w:r>
              <w:rPr>
                <w:spacing w:val="5"/>
                <w:sz w:val="20"/>
              </w:rPr>
              <w:t xml:space="preserve"> </w:t>
            </w:r>
            <w:r>
              <w:rPr>
                <w:sz w:val="20"/>
              </w:rPr>
              <w:t>между</w:t>
            </w:r>
            <w:r>
              <w:rPr>
                <w:spacing w:val="4"/>
                <w:sz w:val="20"/>
              </w:rPr>
              <w:t xml:space="preserve"> </w:t>
            </w:r>
            <w:r>
              <w:rPr>
                <w:sz w:val="20"/>
              </w:rPr>
              <w:t>участниками</w:t>
            </w:r>
            <w:r>
              <w:rPr>
                <w:spacing w:val="6"/>
                <w:sz w:val="20"/>
              </w:rPr>
              <w:t xml:space="preserve"> </w:t>
            </w:r>
            <w:r>
              <w:rPr>
                <w:sz w:val="20"/>
              </w:rPr>
              <w:t>образовательных</w:t>
            </w:r>
            <w:r>
              <w:rPr>
                <w:spacing w:val="5"/>
                <w:sz w:val="20"/>
              </w:rPr>
              <w:t xml:space="preserve"> </w:t>
            </w:r>
            <w:r>
              <w:rPr>
                <w:sz w:val="20"/>
              </w:rPr>
              <w:t>отношений</w:t>
            </w:r>
            <w:r>
              <w:rPr>
                <w:spacing w:val="3"/>
                <w:sz w:val="20"/>
              </w:rPr>
              <w:t xml:space="preserve"> ДОО</w:t>
            </w:r>
            <w:r>
              <w:rPr>
                <w:sz w:val="20"/>
              </w:rPr>
              <w:t xml:space="preserve"> для</w:t>
            </w:r>
            <w:r>
              <w:rPr>
                <w:spacing w:val="3"/>
                <w:sz w:val="20"/>
              </w:rPr>
              <w:t xml:space="preserve"> </w:t>
            </w:r>
            <w:r>
              <w:rPr>
                <w:sz w:val="20"/>
              </w:rPr>
              <w:t>защиты прав</w:t>
            </w:r>
            <w:r>
              <w:rPr>
                <w:spacing w:val="52"/>
                <w:sz w:val="20"/>
              </w:rPr>
              <w:t xml:space="preserve"> </w:t>
            </w:r>
            <w:r>
              <w:rPr>
                <w:sz w:val="20"/>
              </w:rPr>
              <w:t>своего</w:t>
            </w:r>
            <w:r>
              <w:rPr>
                <w:spacing w:val="53"/>
                <w:sz w:val="20"/>
              </w:rPr>
              <w:t xml:space="preserve"> </w:t>
            </w:r>
            <w:r>
              <w:rPr>
                <w:sz w:val="20"/>
              </w:rPr>
              <w:t>ребенка,</w:t>
            </w:r>
            <w:r>
              <w:rPr>
                <w:spacing w:val="55"/>
                <w:sz w:val="20"/>
              </w:rPr>
              <w:t xml:space="preserve"> </w:t>
            </w:r>
            <w:r>
              <w:rPr>
                <w:sz w:val="20"/>
              </w:rPr>
              <w:t>оказывать</w:t>
            </w:r>
            <w:r>
              <w:rPr>
                <w:spacing w:val="53"/>
                <w:sz w:val="20"/>
              </w:rPr>
              <w:t xml:space="preserve"> </w:t>
            </w:r>
            <w:r>
              <w:rPr>
                <w:spacing w:val="-1"/>
                <w:sz w:val="20"/>
              </w:rPr>
              <w:t>посильную</w:t>
            </w:r>
            <w:r>
              <w:rPr>
                <w:spacing w:val="56"/>
                <w:sz w:val="20"/>
              </w:rPr>
              <w:t xml:space="preserve"> </w:t>
            </w:r>
            <w:r>
              <w:rPr>
                <w:sz w:val="20"/>
              </w:rPr>
              <w:t>помощь,</w:t>
            </w:r>
            <w:r>
              <w:rPr>
                <w:spacing w:val="52"/>
                <w:sz w:val="20"/>
              </w:rPr>
              <w:t xml:space="preserve"> </w:t>
            </w:r>
            <w:r>
              <w:rPr>
                <w:sz w:val="20"/>
              </w:rPr>
              <w:t>направленную</w:t>
            </w:r>
            <w:r>
              <w:rPr>
                <w:spacing w:val="53"/>
                <w:sz w:val="20"/>
              </w:rPr>
              <w:t xml:space="preserve"> </w:t>
            </w:r>
            <w:r>
              <w:rPr>
                <w:spacing w:val="1"/>
                <w:sz w:val="20"/>
              </w:rPr>
              <w:t>на</w:t>
            </w:r>
            <w:r>
              <w:rPr>
                <w:spacing w:val="51"/>
                <w:sz w:val="20"/>
              </w:rPr>
              <w:t xml:space="preserve"> </w:t>
            </w:r>
            <w:r>
              <w:rPr>
                <w:sz w:val="20"/>
              </w:rPr>
              <w:t>развитие</w:t>
            </w:r>
            <w:r>
              <w:rPr>
                <w:spacing w:val="51"/>
                <w:sz w:val="20"/>
              </w:rPr>
              <w:t xml:space="preserve"> </w:t>
            </w:r>
            <w:r>
              <w:rPr>
                <w:sz w:val="20"/>
              </w:rPr>
              <w:t xml:space="preserve">материальной базы </w:t>
            </w:r>
            <w:r>
              <w:rPr>
                <w:spacing w:val="-1"/>
                <w:sz w:val="20"/>
              </w:rPr>
              <w:t>ДОО.</w:t>
            </w:r>
          </w:p>
          <w:p w14:paraId="2FF07A91"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Педагогический</w:t>
            </w:r>
            <w:r>
              <w:rPr>
                <w:spacing w:val="22"/>
                <w:sz w:val="20"/>
              </w:rPr>
              <w:t xml:space="preserve"> </w:t>
            </w:r>
            <w:r>
              <w:rPr>
                <w:sz w:val="20"/>
              </w:rPr>
              <w:t>коллектив</w:t>
            </w:r>
            <w:r>
              <w:rPr>
                <w:spacing w:val="24"/>
                <w:sz w:val="20"/>
              </w:rPr>
              <w:t xml:space="preserve"> </w:t>
            </w:r>
            <w:r>
              <w:rPr>
                <w:sz w:val="20"/>
              </w:rPr>
              <w:t>детского</w:t>
            </w:r>
            <w:r>
              <w:rPr>
                <w:spacing w:val="21"/>
                <w:sz w:val="20"/>
              </w:rPr>
              <w:t xml:space="preserve"> </w:t>
            </w:r>
            <w:r>
              <w:rPr>
                <w:spacing w:val="-1"/>
                <w:sz w:val="20"/>
              </w:rPr>
              <w:t>сада</w:t>
            </w:r>
            <w:r>
              <w:rPr>
                <w:spacing w:val="25"/>
                <w:sz w:val="20"/>
              </w:rPr>
              <w:t xml:space="preserve"> </w:t>
            </w:r>
            <w:r>
              <w:rPr>
                <w:sz w:val="20"/>
              </w:rPr>
              <w:t>строит</w:t>
            </w:r>
            <w:r>
              <w:rPr>
                <w:spacing w:val="22"/>
                <w:sz w:val="20"/>
              </w:rPr>
              <w:t xml:space="preserve"> </w:t>
            </w:r>
            <w:r>
              <w:rPr>
                <w:sz w:val="20"/>
              </w:rPr>
              <w:t>свою</w:t>
            </w:r>
            <w:r>
              <w:rPr>
                <w:spacing w:val="22"/>
                <w:sz w:val="20"/>
              </w:rPr>
              <w:t xml:space="preserve"> </w:t>
            </w:r>
            <w:r>
              <w:rPr>
                <w:sz w:val="20"/>
              </w:rPr>
              <w:t>работу</w:t>
            </w:r>
            <w:r>
              <w:rPr>
                <w:spacing w:val="16"/>
                <w:sz w:val="20"/>
              </w:rPr>
              <w:t xml:space="preserve"> </w:t>
            </w:r>
            <w:r>
              <w:rPr>
                <w:spacing w:val="1"/>
                <w:sz w:val="20"/>
              </w:rPr>
              <w:t>по</w:t>
            </w:r>
            <w:r>
              <w:rPr>
                <w:spacing w:val="23"/>
                <w:sz w:val="20"/>
              </w:rPr>
              <w:t xml:space="preserve"> </w:t>
            </w:r>
            <w:r>
              <w:rPr>
                <w:sz w:val="20"/>
              </w:rPr>
              <w:t>воспитанию</w:t>
            </w:r>
            <w:r>
              <w:rPr>
                <w:spacing w:val="22"/>
                <w:sz w:val="20"/>
              </w:rPr>
              <w:t xml:space="preserve"> </w:t>
            </w:r>
            <w:r>
              <w:rPr>
                <w:sz w:val="20"/>
              </w:rPr>
              <w:t>и</w:t>
            </w:r>
            <w:r>
              <w:rPr>
                <w:spacing w:val="22"/>
                <w:sz w:val="20"/>
              </w:rPr>
              <w:t xml:space="preserve"> </w:t>
            </w:r>
            <w:r>
              <w:rPr>
                <w:sz w:val="20"/>
              </w:rPr>
              <w:t>обучению детей</w:t>
            </w:r>
            <w:r>
              <w:rPr>
                <w:spacing w:val="15"/>
                <w:sz w:val="20"/>
              </w:rPr>
              <w:t xml:space="preserve"> </w:t>
            </w:r>
            <w:r>
              <w:rPr>
                <w:sz w:val="20"/>
              </w:rPr>
              <w:t>в</w:t>
            </w:r>
            <w:r>
              <w:rPr>
                <w:spacing w:val="14"/>
                <w:sz w:val="20"/>
              </w:rPr>
              <w:t xml:space="preserve"> </w:t>
            </w:r>
            <w:r>
              <w:rPr>
                <w:sz w:val="20"/>
              </w:rPr>
              <w:t>тесном</w:t>
            </w:r>
            <w:r>
              <w:rPr>
                <w:spacing w:val="14"/>
                <w:sz w:val="20"/>
              </w:rPr>
              <w:t xml:space="preserve"> </w:t>
            </w:r>
            <w:r>
              <w:rPr>
                <w:sz w:val="20"/>
              </w:rPr>
              <w:t>контакте</w:t>
            </w:r>
            <w:r>
              <w:rPr>
                <w:spacing w:val="14"/>
                <w:sz w:val="20"/>
              </w:rPr>
              <w:t xml:space="preserve"> </w:t>
            </w:r>
            <w:r>
              <w:rPr>
                <w:sz w:val="20"/>
              </w:rPr>
              <w:t>с</w:t>
            </w:r>
            <w:r>
              <w:rPr>
                <w:spacing w:val="13"/>
                <w:sz w:val="20"/>
              </w:rPr>
              <w:t xml:space="preserve"> </w:t>
            </w:r>
            <w:r>
              <w:rPr>
                <w:sz w:val="20"/>
              </w:rPr>
              <w:t>семьёй.</w:t>
            </w:r>
            <w:r>
              <w:rPr>
                <w:spacing w:val="14"/>
                <w:sz w:val="20"/>
              </w:rPr>
              <w:t xml:space="preserve"> </w:t>
            </w:r>
            <w:r>
              <w:rPr>
                <w:sz w:val="20"/>
              </w:rPr>
              <w:t>В</w:t>
            </w:r>
            <w:r>
              <w:rPr>
                <w:spacing w:val="17"/>
                <w:sz w:val="20"/>
              </w:rPr>
              <w:t xml:space="preserve"> </w:t>
            </w:r>
            <w:r>
              <w:rPr>
                <w:sz w:val="20"/>
              </w:rPr>
              <w:t>учреждении</w:t>
            </w:r>
            <w:r>
              <w:rPr>
                <w:spacing w:val="13"/>
                <w:sz w:val="20"/>
              </w:rPr>
              <w:t xml:space="preserve"> </w:t>
            </w:r>
            <w:r>
              <w:rPr>
                <w:sz w:val="20"/>
              </w:rPr>
              <w:t>изучается</w:t>
            </w:r>
            <w:r>
              <w:rPr>
                <w:spacing w:val="15"/>
                <w:sz w:val="20"/>
              </w:rPr>
              <w:t xml:space="preserve"> </w:t>
            </w:r>
            <w:r>
              <w:rPr>
                <w:sz w:val="20"/>
              </w:rPr>
              <w:t>контингент</w:t>
            </w:r>
            <w:r>
              <w:rPr>
                <w:spacing w:val="14"/>
                <w:sz w:val="20"/>
              </w:rPr>
              <w:t xml:space="preserve"> </w:t>
            </w:r>
            <w:r>
              <w:rPr>
                <w:sz w:val="20"/>
              </w:rPr>
              <w:t>родителей,</w:t>
            </w:r>
            <w:r>
              <w:rPr>
                <w:spacing w:val="14"/>
                <w:sz w:val="20"/>
              </w:rPr>
              <w:t xml:space="preserve"> </w:t>
            </w:r>
            <w:r>
              <w:rPr>
                <w:sz w:val="20"/>
              </w:rPr>
              <w:t>социальный</w:t>
            </w:r>
            <w:r>
              <w:rPr>
                <w:spacing w:val="12"/>
                <w:sz w:val="20"/>
              </w:rPr>
              <w:t xml:space="preserve"> </w:t>
            </w:r>
            <w:r>
              <w:rPr>
                <w:sz w:val="20"/>
              </w:rPr>
              <w:t xml:space="preserve">и образовательный </w:t>
            </w:r>
            <w:r>
              <w:rPr>
                <w:spacing w:val="-1"/>
                <w:sz w:val="20"/>
              </w:rPr>
              <w:t>статус</w:t>
            </w:r>
            <w:r>
              <w:rPr>
                <w:sz w:val="20"/>
              </w:rPr>
              <w:t xml:space="preserve"> членов семей</w:t>
            </w:r>
            <w:r>
              <w:rPr>
                <w:spacing w:val="1"/>
                <w:sz w:val="20"/>
              </w:rPr>
              <w:t xml:space="preserve"> </w:t>
            </w:r>
            <w:r>
              <w:rPr>
                <w:sz w:val="20"/>
              </w:rPr>
              <w:t>воспитанников.</w:t>
            </w:r>
          </w:p>
          <w:p w14:paraId="379ACED7"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sz w:val="20"/>
              </w:rPr>
              <w:t>Традиционные</w:t>
            </w:r>
            <w:r>
              <w:rPr>
                <w:spacing w:val="106"/>
                <w:sz w:val="20"/>
              </w:rPr>
              <w:t xml:space="preserve"> </w:t>
            </w:r>
            <w:r>
              <w:rPr>
                <w:sz w:val="20"/>
              </w:rPr>
              <w:t>события,</w:t>
            </w:r>
            <w:r>
              <w:rPr>
                <w:spacing w:val="108"/>
                <w:sz w:val="20"/>
              </w:rPr>
              <w:t xml:space="preserve"> </w:t>
            </w:r>
            <w:r>
              <w:rPr>
                <w:sz w:val="20"/>
              </w:rPr>
              <w:t>праздники,</w:t>
            </w:r>
            <w:r>
              <w:rPr>
                <w:spacing w:val="108"/>
                <w:sz w:val="20"/>
              </w:rPr>
              <w:t xml:space="preserve"> </w:t>
            </w:r>
            <w:r>
              <w:rPr>
                <w:sz w:val="20"/>
              </w:rPr>
              <w:t>мероприятия</w:t>
            </w:r>
            <w:r>
              <w:rPr>
                <w:spacing w:val="105"/>
                <w:sz w:val="20"/>
              </w:rPr>
              <w:t xml:space="preserve"> </w:t>
            </w:r>
            <w:r>
              <w:rPr>
                <w:sz w:val="20"/>
              </w:rPr>
              <w:t>представляют</w:t>
            </w:r>
            <w:r>
              <w:rPr>
                <w:spacing w:val="109"/>
                <w:sz w:val="20"/>
              </w:rPr>
              <w:t xml:space="preserve"> </w:t>
            </w:r>
            <w:r>
              <w:rPr>
                <w:sz w:val="20"/>
              </w:rPr>
              <w:t>собой</w:t>
            </w:r>
            <w:r>
              <w:rPr>
                <w:spacing w:val="109"/>
                <w:sz w:val="20"/>
              </w:rPr>
              <w:t xml:space="preserve"> </w:t>
            </w:r>
            <w:r>
              <w:rPr>
                <w:sz w:val="20"/>
              </w:rPr>
              <w:t>годовой</w:t>
            </w:r>
            <w:r>
              <w:rPr>
                <w:spacing w:val="106"/>
                <w:sz w:val="20"/>
              </w:rPr>
              <w:t xml:space="preserve"> </w:t>
            </w:r>
            <w:r>
              <w:rPr>
                <w:sz w:val="20"/>
              </w:rPr>
              <w:t>цикл мероприятий,</w:t>
            </w:r>
            <w:r>
              <w:rPr>
                <w:spacing w:val="67"/>
                <w:sz w:val="20"/>
              </w:rPr>
              <w:t xml:space="preserve"> </w:t>
            </w:r>
            <w:r>
              <w:rPr>
                <w:sz w:val="20"/>
              </w:rPr>
              <w:t>проводимых</w:t>
            </w:r>
            <w:r>
              <w:rPr>
                <w:spacing w:val="69"/>
                <w:sz w:val="20"/>
              </w:rPr>
              <w:t xml:space="preserve"> </w:t>
            </w:r>
            <w:r>
              <w:rPr>
                <w:sz w:val="20"/>
              </w:rPr>
              <w:t>в</w:t>
            </w:r>
            <w:r>
              <w:rPr>
                <w:spacing w:val="66"/>
                <w:sz w:val="20"/>
              </w:rPr>
              <w:t xml:space="preserve"> </w:t>
            </w:r>
            <w:r>
              <w:rPr>
                <w:sz w:val="20"/>
              </w:rPr>
              <w:t>различных</w:t>
            </w:r>
            <w:r>
              <w:rPr>
                <w:spacing w:val="67"/>
                <w:sz w:val="20"/>
              </w:rPr>
              <w:t xml:space="preserve"> </w:t>
            </w:r>
            <w:r>
              <w:rPr>
                <w:sz w:val="20"/>
              </w:rPr>
              <w:t>формах,</w:t>
            </w:r>
            <w:r>
              <w:rPr>
                <w:spacing w:val="67"/>
                <w:sz w:val="20"/>
              </w:rPr>
              <w:t xml:space="preserve"> </w:t>
            </w:r>
            <w:r>
              <w:rPr>
                <w:sz w:val="20"/>
              </w:rPr>
              <w:t>направленных</w:t>
            </w:r>
            <w:r>
              <w:rPr>
                <w:spacing w:val="67"/>
                <w:sz w:val="20"/>
              </w:rPr>
              <w:t xml:space="preserve"> </w:t>
            </w:r>
            <w:r>
              <w:rPr>
                <w:spacing w:val="1"/>
                <w:sz w:val="20"/>
              </w:rPr>
              <w:t>на</w:t>
            </w:r>
            <w:r>
              <w:rPr>
                <w:spacing w:val="65"/>
                <w:sz w:val="20"/>
              </w:rPr>
              <w:t xml:space="preserve"> </w:t>
            </w:r>
            <w:r>
              <w:rPr>
                <w:sz w:val="20"/>
              </w:rPr>
              <w:t>реализацию</w:t>
            </w:r>
            <w:r>
              <w:rPr>
                <w:spacing w:val="67"/>
                <w:sz w:val="20"/>
              </w:rPr>
              <w:t xml:space="preserve"> </w:t>
            </w:r>
            <w:r>
              <w:rPr>
                <w:spacing w:val="-1"/>
                <w:sz w:val="20"/>
              </w:rPr>
              <w:t>Программы</w:t>
            </w:r>
            <w:r>
              <w:rPr>
                <w:spacing w:val="67"/>
                <w:sz w:val="20"/>
              </w:rPr>
              <w:t xml:space="preserve"> </w:t>
            </w:r>
            <w:r w:rsidR="00B640E2">
              <w:rPr>
                <w:sz w:val="20"/>
              </w:rPr>
              <w:t>в основной</w:t>
            </w:r>
            <w:r>
              <w:rPr>
                <w:spacing w:val="27"/>
                <w:sz w:val="20"/>
              </w:rPr>
              <w:t xml:space="preserve"> </w:t>
            </w:r>
            <w:r>
              <w:rPr>
                <w:sz w:val="20"/>
              </w:rPr>
              <w:t>период</w:t>
            </w:r>
            <w:r>
              <w:rPr>
                <w:spacing w:val="26"/>
                <w:sz w:val="20"/>
              </w:rPr>
              <w:t xml:space="preserve"> </w:t>
            </w:r>
            <w:r>
              <w:rPr>
                <w:sz w:val="20"/>
              </w:rPr>
              <w:t>(с</w:t>
            </w:r>
            <w:r>
              <w:rPr>
                <w:spacing w:val="25"/>
                <w:sz w:val="20"/>
              </w:rPr>
              <w:t xml:space="preserve"> </w:t>
            </w:r>
            <w:r>
              <w:rPr>
                <w:sz w:val="20"/>
              </w:rPr>
              <w:t>1</w:t>
            </w:r>
            <w:r>
              <w:rPr>
                <w:spacing w:val="26"/>
                <w:sz w:val="20"/>
              </w:rPr>
              <w:t xml:space="preserve"> </w:t>
            </w:r>
            <w:r>
              <w:rPr>
                <w:sz w:val="20"/>
              </w:rPr>
              <w:t>сентября</w:t>
            </w:r>
            <w:r>
              <w:rPr>
                <w:spacing w:val="26"/>
                <w:sz w:val="20"/>
              </w:rPr>
              <w:t xml:space="preserve"> </w:t>
            </w:r>
            <w:r>
              <w:rPr>
                <w:spacing w:val="1"/>
                <w:sz w:val="20"/>
              </w:rPr>
              <w:t>по</w:t>
            </w:r>
            <w:r>
              <w:rPr>
                <w:spacing w:val="25"/>
                <w:sz w:val="20"/>
              </w:rPr>
              <w:t xml:space="preserve"> </w:t>
            </w:r>
            <w:r>
              <w:rPr>
                <w:sz w:val="20"/>
              </w:rPr>
              <w:t>31</w:t>
            </w:r>
            <w:r>
              <w:rPr>
                <w:spacing w:val="26"/>
                <w:sz w:val="20"/>
              </w:rPr>
              <w:t xml:space="preserve"> </w:t>
            </w:r>
            <w:r>
              <w:rPr>
                <w:sz w:val="20"/>
              </w:rPr>
              <w:t>мая),</w:t>
            </w:r>
            <w:r>
              <w:rPr>
                <w:spacing w:val="28"/>
                <w:sz w:val="20"/>
              </w:rPr>
              <w:t xml:space="preserve"> </w:t>
            </w:r>
            <w:r>
              <w:rPr>
                <w:sz w:val="20"/>
              </w:rPr>
              <w:t>а</w:t>
            </w:r>
            <w:r>
              <w:rPr>
                <w:spacing w:val="27"/>
                <w:sz w:val="20"/>
              </w:rPr>
              <w:t xml:space="preserve"> </w:t>
            </w:r>
            <w:r>
              <w:rPr>
                <w:sz w:val="20"/>
              </w:rPr>
              <w:t>также</w:t>
            </w:r>
            <w:r>
              <w:rPr>
                <w:spacing w:val="25"/>
                <w:sz w:val="20"/>
              </w:rPr>
              <w:t xml:space="preserve"> </w:t>
            </w:r>
            <w:r>
              <w:rPr>
                <w:sz w:val="20"/>
              </w:rPr>
              <w:t>в</w:t>
            </w:r>
            <w:r>
              <w:rPr>
                <w:spacing w:val="28"/>
                <w:sz w:val="20"/>
              </w:rPr>
              <w:t xml:space="preserve"> </w:t>
            </w:r>
            <w:r>
              <w:rPr>
                <w:sz w:val="20"/>
              </w:rPr>
              <w:t>период</w:t>
            </w:r>
            <w:r>
              <w:rPr>
                <w:spacing w:val="26"/>
                <w:sz w:val="20"/>
              </w:rPr>
              <w:t xml:space="preserve"> </w:t>
            </w:r>
            <w:r>
              <w:rPr>
                <w:sz w:val="20"/>
              </w:rPr>
              <w:t>летней</w:t>
            </w:r>
            <w:r>
              <w:rPr>
                <w:spacing w:val="27"/>
                <w:sz w:val="20"/>
              </w:rPr>
              <w:t xml:space="preserve"> </w:t>
            </w:r>
            <w:r w:rsidR="00B640E2">
              <w:rPr>
                <w:sz w:val="20"/>
              </w:rPr>
              <w:t xml:space="preserve">оздоровительной </w:t>
            </w:r>
            <w:r w:rsidR="00B640E2">
              <w:rPr>
                <w:spacing w:val="27"/>
                <w:sz w:val="20"/>
              </w:rPr>
              <w:t>кампании</w:t>
            </w:r>
            <w:r>
              <w:rPr>
                <w:sz w:val="20"/>
              </w:rPr>
              <w:t xml:space="preserve"> (соответствует</w:t>
            </w:r>
            <w:r>
              <w:rPr>
                <w:spacing w:val="1"/>
                <w:sz w:val="20"/>
              </w:rPr>
              <w:t xml:space="preserve"> текущему</w:t>
            </w:r>
            <w:r>
              <w:rPr>
                <w:spacing w:val="-6"/>
                <w:sz w:val="20"/>
              </w:rPr>
              <w:t xml:space="preserve"> </w:t>
            </w:r>
            <w:r>
              <w:rPr>
                <w:spacing w:val="1"/>
                <w:sz w:val="20"/>
              </w:rPr>
              <w:t>графику</w:t>
            </w:r>
            <w:r>
              <w:rPr>
                <w:spacing w:val="-6"/>
                <w:sz w:val="20"/>
              </w:rPr>
              <w:t xml:space="preserve"> </w:t>
            </w:r>
            <w:r>
              <w:rPr>
                <w:sz w:val="20"/>
              </w:rPr>
              <w:t>функционирования дошкольного отделения в летний</w:t>
            </w:r>
            <w:r>
              <w:rPr>
                <w:spacing w:val="1"/>
                <w:sz w:val="20"/>
              </w:rPr>
              <w:t xml:space="preserve"> </w:t>
            </w:r>
            <w:r>
              <w:rPr>
                <w:sz w:val="20"/>
              </w:rPr>
              <w:t>период).</w:t>
            </w:r>
          </w:p>
          <w:p w14:paraId="48FDD07E" w14:textId="77777777"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sz w:val="20"/>
              </w:rPr>
              <w:t>Направленность</w:t>
            </w:r>
            <w:r>
              <w:rPr>
                <w:spacing w:val="1"/>
                <w:sz w:val="20"/>
              </w:rPr>
              <w:t xml:space="preserve"> </w:t>
            </w:r>
            <w:r>
              <w:rPr>
                <w:sz w:val="20"/>
              </w:rPr>
              <w:t>и</w:t>
            </w:r>
            <w:r>
              <w:rPr>
                <w:spacing w:val="1"/>
                <w:sz w:val="20"/>
              </w:rPr>
              <w:t xml:space="preserve"> </w:t>
            </w:r>
            <w:r>
              <w:rPr>
                <w:sz w:val="20"/>
              </w:rPr>
              <w:t>тематика</w:t>
            </w:r>
            <w:r>
              <w:rPr>
                <w:spacing w:val="-1"/>
                <w:sz w:val="20"/>
              </w:rPr>
              <w:t xml:space="preserve"> </w:t>
            </w:r>
            <w:r>
              <w:rPr>
                <w:sz w:val="20"/>
              </w:rPr>
              <w:t>мероприятий</w:t>
            </w:r>
            <w:r>
              <w:rPr>
                <w:spacing w:val="-1"/>
                <w:sz w:val="20"/>
              </w:rPr>
              <w:t xml:space="preserve"> </w:t>
            </w:r>
            <w:r w:rsidR="00B640E2">
              <w:rPr>
                <w:spacing w:val="-1"/>
                <w:sz w:val="20"/>
              </w:rPr>
              <w:t>формируются</w:t>
            </w:r>
            <w:r>
              <w:rPr>
                <w:spacing w:val="1"/>
                <w:sz w:val="20"/>
              </w:rPr>
              <w:t xml:space="preserve"> на</w:t>
            </w:r>
            <w:r>
              <w:rPr>
                <w:spacing w:val="-2"/>
                <w:sz w:val="20"/>
              </w:rPr>
              <w:t xml:space="preserve"> </w:t>
            </w:r>
            <w:r>
              <w:rPr>
                <w:sz w:val="20"/>
              </w:rPr>
              <w:t>основе</w:t>
            </w:r>
            <w:r>
              <w:rPr>
                <w:spacing w:val="-2"/>
                <w:sz w:val="20"/>
              </w:rPr>
              <w:t xml:space="preserve"> </w:t>
            </w:r>
            <w:r>
              <w:rPr>
                <w:sz w:val="20"/>
              </w:rPr>
              <w:t>следующих</w:t>
            </w:r>
            <w:r>
              <w:rPr>
                <w:spacing w:val="2"/>
                <w:sz w:val="20"/>
              </w:rPr>
              <w:t xml:space="preserve"> </w:t>
            </w:r>
            <w:r>
              <w:rPr>
                <w:sz w:val="20"/>
              </w:rPr>
              <w:t>областей:</w:t>
            </w:r>
          </w:p>
          <w:p w14:paraId="4C344911" w14:textId="77777777" w:rsidR="002C6E8D" w:rsidRDefault="0069355F">
            <w:pPr>
              <w:pBdr>
                <w:top w:val="none" w:sz="4" w:space="0" w:color="000000"/>
                <w:left w:val="none" w:sz="4" w:space="0" w:color="000000"/>
                <w:bottom w:val="none" w:sz="4" w:space="0" w:color="000000"/>
                <w:right w:val="none" w:sz="4" w:space="0" w:color="000000"/>
              </w:pBdr>
              <w:spacing w:before="2" w:line="240" w:lineRule="auto"/>
              <w:ind w:right="979"/>
              <w:rPr>
                <w:sz w:val="20"/>
              </w:rPr>
            </w:pPr>
            <w:r>
              <w:rPr>
                <w:rFonts w:ascii="Wingdings" w:eastAsia="Wingdings" w:hAnsi="Wingdings" w:cs="Wingdings"/>
                <w:sz w:val="20"/>
              </w:rPr>
              <w:t></w:t>
            </w:r>
            <w:r>
              <w:rPr>
                <w:spacing w:val="111"/>
                <w:sz w:val="20"/>
              </w:rPr>
              <w:t xml:space="preserve"> </w:t>
            </w:r>
            <w:r>
              <w:rPr>
                <w:sz w:val="20"/>
              </w:rPr>
              <w:t>исторические</w:t>
            </w:r>
            <w:r>
              <w:rPr>
                <w:spacing w:val="-1"/>
                <w:sz w:val="20"/>
              </w:rPr>
              <w:t xml:space="preserve"> </w:t>
            </w:r>
            <w:r>
              <w:rPr>
                <w:sz w:val="20"/>
              </w:rPr>
              <w:t>и</w:t>
            </w:r>
            <w:r>
              <w:rPr>
                <w:spacing w:val="1"/>
                <w:sz w:val="20"/>
              </w:rPr>
              <w:t xml:space="preserve"> </w:t>
            </w:r>
            <w:r>
              <w:rPr>
                <w:sz w:val="20"/>
              </w:rPr>
              <w:t>общественно значимые</w:t>
            </w:r>
            <w:r>
              <w:rPr>
                <w:spacing w:val="-1"/>
                <w:sz w:val="20"/>
              </w:rPr>
              <w:t xml:space="preserve"> </w:t>
            </w:r>
            <w:r>
              <w:rPr>
                <w:sz w:val="20"/>
              </w:rPr>
              <w:t>события;</w:t>
            </w:r>
          </w:p>
          <w:p w14:paraId="0CE3DC1C"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сезонные</w:t>
            </w:r>
            <w:r>
              <w:rPr>
                <w:spacing w:val="-2"/>
                <w:sz w:val="20"/>
              </w:rPr>
              <w:t xml:space="preserve"> </w:t>
            </w:r>
            <w:r>
              <w:rPr>
                <w:sz w:val="20"/>
              </w:rPr>
              <w:t>явления в природе, животный и</w:t>
            </w:r>
            <w:r>
              <w:rPr>
                <w:spacing w:val="1"/>
                <w:sz w:val="20"/>
              </w:rPr>
              <w:t xml:space="preserve"> </w:t>
            </w:r>
            <w:r>
              <w:rPr>
                <w:sz w:val="20"/>
              </w:rPr>
              <w:t>растительный</w:t>
            </w:r>
            <w:r>
              <w:rPr>
                <w:spacing w:val="1"/>
                <w:sz w:val="20"/>
              </w:rPr>
              <w:t xml:space="preserve"> </w:t>
            </w:r>
            <w:r>
              <w:rPr>
                <w:sz w:val="20"/>
              </w:rPr>
              <w:t xml:space="preserve">мир, </w:t>
            </w:r>
            <w:r>
              <w:rPr>
                <w:spacing w:val="1"/>
                <w:sz w:val="20"/>
              </w:rPr>
              <w:t>мир</w:t>
            </w:r>
            <w:r>
              <w:rPr>
                <w:spacing w:val="-1"/>
                <w:sz w:val="20"/>
              </w:rPr>
              <w:t xml:space="preserve"> </w:t>
            </w:r>
            <w:r>
              <w:rPr>
                <w:sz w:val="20"/>
              </w:rPr>
              <w:t>неживой</w:t>
            </w:r>
            <w:r>
              <w:rPr>
                <w:spacing w:val="1"/>
                <w:sz w:val="20"/>
              </w:rPr>
              <w:t xml:space="preserve"> </w:t>
            </w:r>
            <w:r>
              <w:rPr>
                <w:sz w:val="20"/>
              </w:rPr>
              <w:t>природы;</w:t>
            </w:r>
          </w:p>
          <w:p w14:paraId="1C7FC3DD"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t></w:t>
            </w:r>
            <w:r>
              <w:rPr>
                <w:spacing w:val="111"/>
                <w:sz w:val="20"/>
              </w:rPr>
              <w:t xml:space="preserve"> </w:t>
            </w:r>
            <w:r>
              <w:rPr>
                <w:sz w:val="20"/>
              </w:rPr>
              <w:t>национальные</w:t>
            </w:r>
            <w:r>
              <w:rPr>
                <w:spacing w:val="-2"/>
                <w:sz w:val="20"/>
              </w:rPr>
              <w:t xml:space="preserve"> </w:t>
            </w:r>
            <w:r>
              <w:rPr>
                <w:sz w:val="20"/>
              </w:rPr>
              <w:t>праздники, традиции;</w:t>
            </w:r>
          </w:p>
          <w:p w14:paraId="6C89B6C5"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Pr>
                <w:rFonts w:ascii="Wingdings" w:eastAsia="Wingdings" w:hAnsi="Wingdings" w:cs="Wingdings"/>
                <w:sz w:val="20"/>
              </w:rPr>
              <w:lastRenderedPageBreak/>
              <w:t></w:t>
            </w:r>
            <w:r>
              <w:rPr>
                <w:spacing w:val="111"/>
                <w:sz w:val="20"/>
              </w:rPr>
              <w:t xml:space="preserve"> </w:t>
            </w:r>
            <w:r>
              <w:rPr>
                <w:sz w:val="20"/>
              </w:rPr>
              <w:t>тематические</w:t>
            </w:r>
            <w:r>
              <w:rPr>
                <w:spacing w:val="-1"/>
                <w:sz w:val="20"/>
              </w:rPr>
              <w:t xml:space="preserve"> </w:t>
            </w:r>
            <w:r>
              <w:rPr>
                <w:sz w:val="20"/>
              </w:rPr>
              <w:t>недели</w:t>
            </w:r>
            <w:r>
              <w:rPr>
                <w:spacing w:val="1"/>
                <w:sz w:val="20"/>
              </w:rPr>
              <w:t xml:space="preserve"> </w:t>
            </w:r>
            <w:r>
              <w:rPr>
                <w:sz w:val="20"/>
              </w:rPr>
              <w:t>(моя семья, традиции</w:t>
            </w:r>
            <w:r>
              <w:rPr>
                <w:spacing w:val="1"/>
                <w:sz w:val="20"/>
              </w:rPr>
              <w:t xml:space="preserve"> </w:t>
            </w:r>
            <w:r>
              <w:rPr>
                <w:spacing w:val="-1"/>
                <w:sz w:val="20"/>
              </w:rPr>
              <w:t>русского</w:t>
            </w:r>
            <w:r>
              <w:rPr>
                <w:spacing w:val="1"/>
                <w:sz w:val="20"/>
              </w:rPr>
              <w:t xml:space="preserve"> </w:t>
            </w:r>
            <w:r>
              <w:rPr>
                <w:sz w:val="20"/>
              </w:rPr>
              <w:t>народа);</w:t>
            </w:r>
          </w:p>
          <w:p w14:paraId="7A359A53" w14:textId="77777777" w:rsidR="002C6E8D" w:rsidRDefault="0069355F">
            <w:pPr>
              <w:pBdr>
                <w:top w:val="none" w:sz="4" w:space="0" w:color="000000"/>
                <w:left w:val="none" w:sz="4" w:space="0" w:color="000000"/>
                <w:bottom w:val="none" w:sz="4" w:space="0" w:color="000000"/>
                <w:right w:val="none" w:sz="4" w:space="0" w:color="000000"/>
              </w:pBdr>
              <w:spacing w:before="120" w:after="240" w:line="240" w:lineRule="auto"/>
              <w:rPr>
                <w:sz w:val="20"/>
              </w:rPr>
            </w:pPr>
            <w:r>
              <w:rPr>
                <w:color w:val="FF0000"/>
                <w:sz w:val="20"/>
              </w:rPr>
              <w:t> </w:t>
            </w:r>
            <w:r>
              <w:rPr>
                <w:rFonts w:ascii="Wingdings" w:eastAsia="Wingdings" w:hAnsi="Wingdings" w:cs="Wingdings"/>
                <w:color w:val="FF0000"/>
                <w:sz w:val="24"/>
              </w:rPr>
              <w:t></w:t>
            </w:r>
            <w:r>
              <w:rPr>
                <w:spacing w:val="111"/>
                <w:sz w:val="20"/>
              </w:rPr>
              <w:t xml:space="preserve"> </w:t>
            </w:r>
            <w:r>
              <w:rPr>
                <w:spacing w:val="1"/>
                <w:sz w:val="20"/>
              </w:rPr>
              <w:t>иные</w:t>
            </w:r>
            <w:r>
              <w:rPr>
                <w:spacing w:val="-2"/>
                <w:sz w:val="20"/>
              </w:rPr>
              <w:t xml:space="preserve"> </w:t>
            </w:r>
            <w:r>
              <w:rPr>
                <w:sz w:val="20"/>
              </w:rPr>
              <w:t>темы, связанные</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человека.</w:t>
            </w:r>
          </w:p>
        </w:tc>
      </w:tr>
      <w:tr w:rsidR="002C6E8D" w14:paraId="7F95ED92"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305546"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Отношения  к воспитанникам, их родителям (законным представителям), сотрудникам и партнерам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74426BD" w14:textId="77777777" w:rsidR="002C6E8D" w:rsidRDefault="0069355F" w:rsidP="00E04FBF">
            <w:pPr>
              <w:numPr>
                <w:ilvl w:val="0"/>
                <w:numId w:val="66"/>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14:paraId="7C8EDEFF" w14:textId="1DD1DEBA"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r w:rsidR="00B640E2" w:rsidRPr="00B640E2">
              <w:rPr>
                <w:color w:val="000000"/>
                <w:sz w:val="20"/>
                <w:highlight w:val="yellow"/>
              </w:rPr>
              <w:t xml:space="preserve"> </w:t>
            </w:r>
          </w:p>
          <w:p w14:paraId="100DE1A3" w14:textId="77777777" w:rsidR="002C6E8D" w:rsidRDefault="002C6E8D" w:rsidP="00FA5203">
            <w:pPr>
              <w:pBdr>
                <w:top w:val="none" w:sz="4" w:space="0" w:color="000000"/>
                <w:left w:val="none" w:sz="4" w:space="0" w:color="000000"/>
                <w:bottom w:val="none" w:sz="4" w:space="0" w:color="000000"/>
                <w:right w:val="none" w:sz="4" w:space="0" w:color="000000"/>
              </w:pBdr>
              <w:ind w:left="720"/>
              <w:rPr>
                <w:sz w:val="20"/>
              </w:rPr>
            </w:pPr>
          </w:p>
        </w:tc>
      </w:tr>
      <w:tr w:rsidR="002C6E8D" w14:paraId="5CB0ADB2" w14:textId="77777777">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C8058E"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589FAD1" w14:textId="768E4D8D" w:rsidR="00B640E2" w:rsidRDefault="00B640E2" w:rsidP="00B640E2">
            <w:pPr>
              <w:pBdr>
                <w:top w:val="none" w:sz="4" w:space="0" w:color="000000"/>
                <w:left w:val="none" w:sz="4" w:space="0" w:color="000000"/>
                <w:bottom w:val="none" w:sz="4" w:space="0" w:color="000000"/>
                <w:right w:val="none" w:sz="4" w:space="0" w:color="000000"/>
              </w:pBdr>
              <w:shd w:val="clear" w:color="FFFFFF" w:fill="FFFFFF"/>
              <w:rPr>
                <w:sz w:val="20"/>
              </w:rPr>
            </w:pPr>
          </w:p>
          <w:p w14:paraId="296802C9"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Воспитатель должен соблюдать кодекс нормы профессиональной этики и поведения:</w:t>
            </w:r>
          </w:p>
          <w:p w14:paraId="163FB137"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всегда выходит навстречу родителям и приветствует родителей и детей первым</w:t>
            </w:r>
          </w:p>
          <w:p w14:paraId="247E3671"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улыбка – всегда обязательная часть приветствия;</w:t>
            </w:r>
          </w:p>
          <w:p w14:paraId="18FB4E0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педагог описывает события и ситуации, но не даёт им оценки;</w:t>
            </w:r>
          </w:p>
          <w:p w14:paraId="7BECB56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-педагог не обвиняет родителей и не возлагает на них ответственность за -поведение детей в детском саду;</w:t>
            </w:r>
          </w:p>
          <w:p w14:paraId="42F95630"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тон общения ровный и дружелюбный, исключается повышение голоса;</w:t>
            </w:r>
          </w:p>
          <w:p w14:paraId="726C5AC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уважительное отношение к личности воспитанника;</w:t>
            </w:r>
          </w:p>
          <w:p w14:paraId="41E49C3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заинтересованно слушать собеседника и сопереживать ему;</w:t>
            </w:r>
          </w:p>
          <w:p w14:paraId="7A494B0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видеть и слышать воспитанника, сопереживать ему;</w:t>
            </w:r>
          </w:p>
          <w:p w14:paraId="68D0716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уравновешенность и самообладание, выдержка в отношениях с детьми;</w:t>
            </w:r>
          </w:p>
          <w:p w14:paraId="1F9C8F29"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42CD795"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мягкий эмоциональный и деловой тон в отношениях с детьми;</w:t>
            </w:r>
          </w:p>
          <w:p w14:paraId="5757581A"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умение сочетать требовательность с чутким отношением к воспитанникам;</w:t>
            </w:r>
          </w:p>
          <w:p w14:paraId="4CDBC9A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знание возрастных и индивидуальных особенностей воспитанников;</w:t>
            </w:r>
          </w:p>
          <w:p w14:paraId="26D37D82"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соответствие внешнего вида статусу воспитателя детского сада.</w:t>
            </w:r>
          </w:p>
          <w:p w14:paraId="1A82B16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Ключевые  правила ДОО</w:t>
            </w:r>
            <w:r>
              <w:rPr>
                <w:color w:val="000000"/>
                <w:sz w:val="20"/>
              </w:rPr>
              <w:t>:</w:t>
            </w:r>
          </w:p>
          <w:p w14:paraId="22DC99B5"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14:paraId="04016DB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Прием воспитанников, впервые поступающих в дошкольное ДОО, осуществляется на основании медицинского заключения.</w:t>
            </w:r>
          </w:p>
          <w:p w14:paraId="45DA47AA"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61FC2437"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21063B8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07278DC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b/>
                <w:color w:val="000000"/>
                <w:sz w:val="20"/>
              </w:rPr>
              <w:t>Категорически запрещается приносить в детский сад</w:t>
            </w:r>
            <w:r>
              <w:rPr>
                <w:color w:val="000000"/>
                <w:sz w:val="20"/>
              </w:rPr>
              <w:t>:</w:t>
            </w:r>
          </w:p>
          <w:p w14:paraId="1377DBCD"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14:paraId="7837F14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lastRenderedPageBreak/>
              <w:t></w:t>
            </w:r>
            <w:r>
              <w:rPr>
                <w:color w:val="000000"/>
                <w:sz w:val="20"/>
              </w:rPr>
              <w:t xml:space="preserve"> продукты питания для угощения воспитанников. </w:t>
            </w:r>
          </w:p>
          <w:p w14:paraId="15303EA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76DFA0D8"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для семьи:</w:t>
            </w:r>
          </w:p>
          <w:p w14:paraId="7C2A700F"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14:paraId="0319D76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14:paraId="11685552"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6A9DDD4A" w14:textId="5C8E378D"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Родители (законные представители) обязаны забрать своего ребенка до </w:t>
            </w:r>
            <w:r w:rsidR="00FA5203">
              <w:rPr>
                <w:color w:val="000000"/>
                <w:sz w:val="20"/>
              </w:rPr>
              <w:t>17.30</w:t>
            </w:r>
            <w:r>
              <w:rPr>
                <w:color w:val="000000"/>
                <w:sz w:val="20"/>
              </w:rPr>
              <w:t xml:space="preserve">. В случае неожиданной задержки, родитель (законный представитель) должен незамедлительно связаться с воспитателем группы. </w:t>
            </w:r>
          </w:p>
          <w:p w14:paraId="453F610F"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Если родитель не может лично забрать ребенка из ДОО, то требуется заранее оповестить 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14:paraId="2B7B5BFC"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Правила по организации режима дня и образовательной деятельности воспитанника:</w:t>
            </w:r>
          </w:p>
          <w:p w14:paraId="36849CBA"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Основу режима ДОО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14:paraId="187D5EAB"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1CA58A7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14:paraId="15BD7729"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20910C67"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Права воспитанников ДОО:</w:t>
            </w:r>
          </w:p>
          <w:p w14:paraId="7795A135"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ДОО реализует право воспитанников на образование, гарантированное государством.  </w:t>
            </w:r>
          </w:p>
          <w:p w14:paraId="42566DA2"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Воспитанники, посещающие ДОО, имеют право на:</w:t>
            </w:r>
            <w:r>
              <w:rPr>
                <w:color w:val="000000"/>
                <w:sz w:val="20"/>
              </w:rPr>
              <w:t xml:space="preserve"> </w:t>
            </w:r>
          </w:p>
          <w:p w14:paraId="08B8B19A"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14:paraId="30821AF1"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14:paraId="0A5059A9"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14:paraId="478C4E29"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14:paraId="6C9F4359"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34E79FF9"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34F0EA00"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14:paraId="194DD3F9" w14:textId="77777777" w:rsidR="00B640E2" w:rsidRDefault="0069355F">
            <w:pPr>
              <w:pBdr>
                <w:top w:val="none" w:sz="4" w:space="0" w:color="000000"/>
                <w:left w:val="none" w:sz="4" w:space="0" w:color="000000"/>
                <w:bottom w:val="none" w:sz="4" w:space="0" w:color="000000"/>
                <w:right w:val="none" w:sz="4" w:space="0" w:color="000000"/>
              </w:pBdr>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59C9C65B"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lastRenderedPageBreak/>
              <w:t></w:t>
            </w:r>
            <w:r>
              <w:rPr>
                <w:color w:val="000000"/>
                <w:sz w:val="20"/>
              </w:rPr>
              <w:t xml:space="preserve"> поощрение за успехи в образовательной, творческой, спортивной деятельности;</w:t>
            </w:r>
          </w:p>
          <w:p w14:paraId="2CCB752A"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14:paraId="145A9983"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пользование имеющимися в ДОО объектами культуры и спорта, лечебно-оздоровительной инфраструктурой в установленном порядке; </w:t>
            </w:r>
          </w:p>
          <w:p w14:paraId="72BFF47A"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14:paraId="4912EDDF"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Дисциплина в ДОО поддерживается на основе уважения человеческого достоинства всех участников образовательных отношений</w:t>
            </w:r>
          </w:p>
          <w:p w14:paraId="763C6018"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053F81FE"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Защита несовершеннолетних воспитанников ДОО:</w:t>
            </w:r>
          </w:p>
          <w:p w14:paraId="706A97C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Спорные и конфликтные ситуации нужно решать только в отсутствии воспитанников.</w:t>
            </w:r>
          </w:p>
          <w:p w14:paraId="444CC6F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5078E0E5"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14:paraId="485886C2"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14:paraId="0736AAF4"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Меры социальной защиты:</w:t>
            </w:r>
          </w:p>
          <w:p w14:paraId="57490A63"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14:paraId="28205733"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7BBE1431"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4619A5BE"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 Правила по сотрудничеству с родителями:</w:t>
            </w:r>
          </w:p>
          <w:p w14:paraId="60F8534C"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14:paraId="31A06C51" w14:textId="77777777"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t>Каждый родитель (законный представитель) имеет право</w:t>
            </w:r>
            <w:r>
              <w:rPr>
                <w:color w:val="000000"/>
                <w:sz w:val="20"/>
              </w:rPr>
              <w:t xml:space="preserve">: </w:t>
            </w:r>
          </w:p>
          <w:p w14:paraId="726833DE"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14:paraId="229AC0B0"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повышать педагогическую культуру; </w:t>
            </w:r>
          </w:p>
          <w:p w14:paraId="25DEEF4A" w14:textId="77777777" w:rsidR="002C6E8D" w:rsidRDefault="0069355F">
            <w:pPr>
              <w:pBdr>
                <w:top w:val="none" w:sz="4" w:space="0" w:color="000000"/>
                <w:left w:val="none" w:sz="4" w:space="0" w:color="000000"/>
                <w:bottom w:val="none" w:sz="4" w:space="0" w:color="000000"/>
                <w:right w:val="none" w:sz="4" w:space="0" w:color="000000"/>
              </w:pBdr>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p w14:paraId="748EAB11" w14:textId="77777777" w:rsidR="002C6E8D" w:rsidRDefault="0069355F">
            <w:pPr>
              <w:pBdr>
                <w:top w:val="none" w:sz="4" w:space="0" w:color="000000"/>
                <w:left w:val="none" w:sz="4" w:space="0" w:color="000000"/>
                <w:bottom w:val="none" w:sz="4" w:space="0" w:color="000000"/>
                <w:right w:val="none" w:sz="4" w:space="0" w:color="000000"/>
              </w:pBdr>
              <w:rPr>
                <w:b/>
                <w:bCs/>
                <w:color w:val="000000"/>
                <w:sz w:val="20"/>
              </w:rPr>
            </w:pPr>
            <w:r>
              <w:rPr>
                <w:color w:val="000000"/>
                <w:sz w:val="20"/>
              </w:rPr>
              <w:t> </w:t>
            </w:r>
          </w:p>
          <w:p w14:paraId="2045AC6E"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Pr>
                <w:color w:val="FF0000"/>
                <w:spacing w:val="300"/>
                <w:sz w:val="24"/>
              </w:rPr>
              <w:t> </w:t>
            </w:r>
            <w:r>
              <w:rPr>
                <w:sz w:val="20"/>
              </w:rPr>
              <w:t>Педагогические</w:t>
            </w:r>
            <w:r>
              <w:rPr>
                <w:spacing w:val="66"/>
                <w:sz w:val="20"/>
              </w:rPr>
              <w:t xml:space="preserve"> </w:t>
            </w:r>
            <w:r>
              <w:rPr>
                <w:sz w:val="20"/>
              </w:rPr>
              <w:t>работники</w:t>
            </w:r>
            <w:r>
              <w:rPr>
                <w:spacing w:val="68"/>
                <w:sz w:val="20"/>
              </w:rPr>
              <w:t xml:space="preserve"> </w:t>
            </w:r>
            <w:r>
              <w:rPr>
                <w:sz w:val="20"/>
              </w:rPr>
              <w:t>МБДОУ</w:t>
            </w:r>
            <w:r>
              <w:rPr>
                <w:spacing w:val="68"/>
                <w:sz w:val="20"/>
              </w:rPr>
              <w:t xml:space="preserve"> </w:t>
            </w:r>
            <w:r>
              <w:rPr>
                <w:sz w:val="20"/>
              </w:rPr>
              <w:t>соблюдают</w:t>
            </w:r>
            <w:r>
              <w:rPr>
                <w:spacing w:val="72"/>
                <w:sz w:val="20"/>
              </w:rPr>
              <w:t xml:space="preserve"> </w:t>
            </w:r>
            <w:r>
              <w:rPr>
                <w:sz w:val="20"/>
              </w:rPr>
              <w:t>нормы</w:t>
            </w:r>
            <w:r>
              <w:rPr>
                <w:spacing w:val="64"/>
                <w:sz w:val="20"/>
              </w:rPr>
              <w:t xml:space="preserve"> </w:t>
            </w:r>
            <w:r>
              <w:rPr>
                <w:sz w:val="20"/>
              </w:rPr>
              <w:t>профессиональной</w:t>
            </w:r>
            <w:r>
              <w:rPr>
                <w:spacing w:val="68"/>
                <w:sz w:val="20"/>
              </w:rPr>
              <w:t xml:space="preserve"> </w:t>
            </w:r>
            <w:r>
              <w:rPr>
                <w:spacing w:val="-1"/>
                <w:sz w:val="20"/>
              </w:rPr>
              <w:t>этики</w:t>
            </w:r>
            <w:r>
              <w:rPr>
                <w:spacing w:val="66"/>
                <w:sz w:val="20"/>
              </w:rPr>
              <w:t xml:space="preserve"> </w:t>
            </w:r>
            <w:r>
              <w:rPr>
                <w:sz w:val="20"/>
              </w:rPr>
              <w:t>и поведения:</w:t>
            </w:r>
          </w:p>
          <w:p w14:paraId="2BF4B82D"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педагог всегда</w:t>
            </w:r>
            <w:r>
              <w:rPr>
                <w:spacing w:val="-1"/>
                <w:sz w:val="20"/>
              </w:rPr>
              <w:t xml:space="preserve"> </w:t>
            </w:r>
            <w:r>
              <w:rPr>
                <w:sz w:val="20"/>
              </w:rPr>
              <w:t>выходит</w:t>
            </w:r>
            <w:r>
              <w:rPr>
                <w:spacing w:val="-2"/>
                <w:sz w:val="20"/>
              </w:rPr>
              <w:t xml:space="preserve"> </w:t>
            </w:r>
            <w:r>
              <w:rPr>
                <w:sz w:val="20"/>
              </w:rPr>
              <w:t>навстречу</w:t>
            </w:r>
            <w:r>
              <w:rPr>
                <w:spacing w:val="-5"/>
                <w:sz w:val="20"/>
              </w:rPr>
              <w:t xml:space="preserve"> </w:t>
            </w:r>
            <w:r>
              <w:rPr>
                <w:sz w:val="20"/>
              </w:rPr>
              <w:t>родителям и приветствует</w:t>
            </w:r>
            <w:r>
              <w:rPr>
                <w:spacing w:val="1"/>
                <w:sz w:val="20"/>
              </w:rPr>
              <w:t xml:space="preserve"> </w:t>
            </w:r>
            <w:r>
              <w:rPr>
                <w:sz w:val="20"/>
              </w:rPr>
              <w:t>родителей</w:t>
            </w:r>
            <w:r>
              <w:rPr>
                <w:spacing w:val="1"/>
                <w:sz w:val="20"/>
              </w:rPr>
              <w:t xml:space="preserve"> </w:t>
            </w:r>
            <w:r>
              <w:rPr>
                <w:sz w:val="20"/>
              </w:rPr>
              <w:t>и</w:t>
            </w:r>
            <w:r>
              <w:rPr>
                <w:spacing w:val="1"/>
                <w:sz w:val="20"/>
              </w:rPr>
              <w:t xml:space="preserve"> </w:t>
            </w:r>
            <w:r>
              <w:rPr>
                <w:sz w:val="20"/>
              </w:rPr>
              <w:t>детей</w:t>
            </w:r>
            <w:r>
              <w:rPr>
                <w:spacing w:val="-1"/>
                <w:sz w:val="20"/>
              </w:rPr>
              <w:t xml:space="preserve"> </w:t>
            </w:r>
            <w:r>
              <w:rPr>
                <w:sz w:val="20"/>
              </w:rPr>
              <w:t>первым;</w:t>
            </w:r>
          </w:p>
          <w:p w14:paraId="664A635F"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Pr>
                <w:sz w:val="20"/>
              </w:rPr>
            </w:pPr>
            <w:r>
              <w:rPr>
                <w:rFonts w:ascii="Wingdings" w:eastAsia="Wingdings" w:hAnsi="Wingdings" w:cs="Wingdings"/>
                <w:sz w:val="20"/>
              </w:rPr>
              <w:t></w:t>
            </w:r>
            <w:r>
              <w:rPr>
                <w:spacing w:val="111"/>
                <w:sz w:val="20"/>
              </w:rPr>
              <w:t xml:space="preserve"> </w:t>
            </w:r>
            <w:r>
              <w:rPr>
                <w:sz w:val="20"/>
              </w:rPr>
              <w:t>улыбка -</w:t>
            </w:r>
            <w:r>
              <w:rPr>
                <w:spacing w:val="-1"/>
                <w:sz w:val="20"/>
              </w:rPr>
              <w:t xml:space="preserve"> </w:t>
            </w:r>
            <w:r>
              <w:rPr>
                <w:sz w:val="20"/>
              </w:rPr>
              <w:t>всегда</w:t>
            </w:r>
            <w:r>
              <w:rPr>
                <w:spacing w:val="-1"/>
                <w:sz w:val="20"/>
              </w:rPr>
              <w:t xml:space="preserve"> </w:t>
            </w:r>
            <w:r>
              <w:rPr>
                <w:sz w:val="20"/>
              </w:rPr>
              <w:t xml:space="preserve">обязательная </w:t>
            </w:r>
            <w:r>
              <w:rPr>
                <w:spacing w:val="-1"/>
                <w:sz w:val="20"/>
              </w:rPr>
              <w:t>часть</w:t>
            </w:r>
            <w:r>
              <w:rPr>
                <w:spacing w:val="1"/>
                <w:sz w:val="20"/>
              </w:rPr>
              <w:t xml:space="preserve"> </w:t>
            </w:r>
            <w:r>
              <w:rPr>
                <w:sz w:val="20"/>
              </w:rPr>
              <w:t>приветствия;</w:t>
            </w:r>
          </w:p>
          <w:p w14:paraId="4ED32939"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педагог описывает</w:t>
            </w:r>
            <w:r>
              <w:rPr>
                <w:spacing w:val="1"/>
                <w:sz w:val="20"/>
              </w:rPr>
              <w:t xml:space="preserve"> </w:t>
            </w:r>
            <w:r>
              <w:rPr>
                <w:sz w:val="20"/>
              </w:rPr>
              <w:t>события и</w:t>
            </w:r>
            <w:r>
              <w:rPr>
                <w:spacing w:val="1"/>
                <w:sz w:val="20"/>
              </w:rPr>
              <w:t xml:space="preserve"> </w:t>
            </w:r>
            <w:r>
              <w:rPr>
                <w:sz w:val="20"/>
              </w:rPr>
              <w:t xml:space="preserve">ситуации, </w:t>
            </w:r>
            <w:r>
              <w:rPr>
                <w:spacing w:val="1"/>
                <w:sz w:val="20"/>
              </w:rPr>
              <w:t>но</w:t>
            </w:r>
            <w:r>
              <w:rPr>
                <w:spacing w:val="-1"/>
                <w:sz w:val="20"/>
              </w:rPr>
              <w:t xml:space="preserve"> </w:t>
            </w:r>
            <w:r>
              <w:rPr>
                <w:spacing w:val="1"/>
                <w:sz w:val="20"/>
              </w:rPr>
              <w:t>не</w:t>
            </w:r>
            <w:r>
              <w:rPr>
                <w:spacing w:val="-4"/>
                <w:sz w:val="20"/>
              </w:rPr>
              <w:t xml:space="preserve"> </w:t>
            </w:r>
            <w:r>
              <w:rPr>
                <w:spacing w:val="-1"/>
                <w:sz w:val="20"/>
              </w:rPr>
              <w:t>даёт</w:t>
            </w:r>
            <w:r>
              <w:rPr>
                <w:spacing w:val="1"/>
                <w:sz w:val="20"/>
              </w:rPr>
              <w:t xml:space="preserve"> им</w:t>
            </w:r>
            <w:r>
              <w:rPr>
                <w:spacing w:val="-2"/>
                <w:sz w:val="20"/>
              </w:rPr>
              <w:t xml:space="preserve"> </w:t>
            </w:r>
            <w:r>
              <w:rPr>
                <w:sz w:val="20"/>
              </w:rPr>
              <w:t>оценки;</w:t>
            </w:r>
          </w:p>
          <w:p w14:paraId="15E15743"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pacing w:val="1"/>
                <w:sz w:val="20"/>
              </w:rPr>
              <w:t>не</w:t>
            </w:r>
            <w:r>
              <w:rPr>
                <w:spacing w:val="72"/>
                <w:sz w:val="20"/>
              </w:rPr>
              <w:t xml:space="preserve"> </w:t>
            </w:r>
            <w:r>
              <w:rPr>
                <w:sz w:val="20"/>
              </w:rPr>
              <w:t>обвиняет</w:t>
            </w:r>
            <w:r>
              <w:rPr>
                <w:spacing w:val="75"/>
                <w:sz w:val="20"/>
              </w:rPr>
              <w:t xml:space="preserve"> </w:t>
            </w:r>
            <w:r>
              <w:rPr>
                <w:spacing w:val="-1"/>
                <w:sz w:val="20"/>
              </w:rPr>
              <w:t>родителей</w:t>
            </w:r>
            <w:r>
              <w:rPr>
                <w:spacing w:val="76"/>
                <w:sz w:val="20"/>
              </w:rPr>
              <w:t xml:space="preserve"> </w:t>
            </w:r>
            <w:r>
              <w:rPr>
                <w:sz w:val="20"/>
              </w:rPr>
              <w:t>и</w:t>
            </w:r>
            <w:r>
              <w:rPr>
                <w:spacing w:val="73"/>
                <w:sz w:val="20"/>
              </w:rPr>
              <w:t xml:space="preserve"> </w:t>
            </w:r>
            <w:r>
              <w:rPr>
                <w:spacing w:val="1"/>
                <w:sz w:val="20"/>
              </w:rPr>
              <w:t>не</w:t>
            </w:r>
            <w:r>
              <w:rPr>
                <w:spacing w:val="72"/>
                <w:sz w:val="20"/>
              </w:rPr>
              <w:t xml:space="preserve"> </w:t>
            </w:r>
            <w:r>
              <w:rPr>
                <w:sz w:val="20"/>
              </w:rPr>
              <w:t>возлагает</w:t>
            </w:r>
            <w:r>
              <w:rPr>
                <w:spacing w:val="75"/>
                <w:sz w:val="20"/>
              </w:rPr>
              <w:t xml:space="preserve"> </w:t>
            </w:r>
            <w:r>
              <w:rPr>
                <w:spacing w:val="1"/>
                <w:sz w:val="20"/>
              </w:rPr>
              <w:t>на</w:t>
            </w:r>
            <w:r>
              <w:rPr>
                <w:spacing w:val="70"/>
                <w:sz w:val="20"/>
              </w:rPr>
              <w:t xml:space="preserve"> </w:t>
            </w:r>
            <w:r>
              <w:rPr>
                <w:sz w:val="20"/>
              </w:rPr>
              <w:t>них</w:t>
            </w:r>
            <w:r>
              <w:rPr>
                <w:spacing w:val="76"/>
                <w:sz w:val="20"/>
              </w:rPr>
              <w:t xml:space="preserve"> </w:t>
            </w:r>
            <w:r>
              <w:rPr>
                <w:sz w:val="20"/>
              </w:rPr>
              <w:t>ответственность</w:t>
            </w:r>
            <w:r>
              <w:rPr>
                <w:spacing w:val="73"/>
                <w:sz w:val="20"/>
              </w:rPr>
              <w:t xml:space="preserve"> </w:t>
            </w:r>
            <w:r>
              <w:rPr>
                <w:spacing w:val="8"/>
                <w:sz w:val="20"/>
              </w:rPr>
              <w:t>за</w:t>
            </w:r>
            <w:r>
              <w:rPr>
                <w:spacing w:val="66"/>
                <w:sz w:val="20"/>
              </w:rPr>
              <w:t xml:space="preserve"> </w:t>
            </w:r>
            <w:r>
              <w:rPr>
                <w:sz w:val="20"/>
              </w:rPr>
              <w:t>поведение</w:t>
            </w:r>
            <w:r>
              <w:rPr>
                <w:spacing w:val="73"/>
                <w:sz w:val="20"/>
              </w:rPr>
              <w:t xml:space="preserve"> </w:t>
            </w:r>
            <w:r>
              <w:rPr>
                <w:sz w:val="20"/>
              </w:rPr>
              <w:t>детей</w:t>
            </w:r>
            <w:r>
              <w:rPr>
                <w:spacing w:val="75"/>
                <w:sz w:val="20"/>
              </w:rPr>
              <w:t xml:space="preserve"> </w:t>
            </w:r>
            <w:r>
              <w:rPr>
                <w:sz w:val="20"/>
              </w:rPr>
              <w:t>в детском</w:t>
            </w:r>
            <w:r>
              <w:rPr>
                <w:spacing w:val="-1"/>
                <w:sz w:val="20"/>
              </w:rPr>
              <w:t xml:space="preserve"> </w:t>
            </w:r>
            <w:r>
              <w:rPr>
                <w:sz w:val="20"/>
              </w:rPr>
              <w:t>саду;</w:t>
            </w:r>
          </w:p>
          <w:p w14:paraId="00DD59DE" w14:textId="77777777" w:rsidR="002C6E8D" w:rsidRDefault="0069355F" w:rsidP="00B640E2">
            <w:pPr>
              <w:pBdr>
                <w:top w:val="none" w:sz="4" w:space="0" w:color="000000"/>
                <w:left w:val="none" w:sz="4" w:space="0" w:color="000000"/>
                <w:bottom w:val="none" w:sz="4" w:space="0" w:color="000000"/>
                <w:right w:val="none" w:sz="4" w:space="0" w:color="000000"/>
              </w:pBdr>
              <w:spacing w:before="40" w:line="240" w:lineRule="auto"/>
              <w:ind w:left="360"/>
              <w:rPr>
                <w:sz w:val="20"/>
              </w:rPr>
            </w:pPr>
            <w:r>
              <w:rPr>
                <w:rFonts w:ascii="Wingdings" w:eastAsia="Wingdings" w:hAnsi="Wingdings" w:cs="Wingdings"/>
                <w:sz w:val="20"/>
              </w:rPr>
              <w:t></w:t>
            </w:r>
            <w:r>
              <w:rPr>
                <w:spacing w:val="111"/>
                <w:sz w:val="20"/>
              </w:rPr>
              <w:t xml:space="preserve"> </w:t>
            </w:r>
            <w:r>
              <w:rPr>
                <w:sz w:val="20"/>
              </w:rPr>
              <w:t>тон</w:t>
            </w:r>
            <w:r>
              <w:rPr>
                <w:spacing w:val="128"/>
                <w:sz w:val="20"/>
              </w:rPr>
              <w:t xml:space="preserve"> </w:t>
            </w:r>
            <w:r>
              <w:rPr>
                <w:sz w:val="20"/>
              </w:rPr>
              <w:t>общения</w:t>
            </w:r>
            <w:r>
              <w:rPr>
                <w:spacing w:val="127"/>
                <w:sz w:val="20"/>
              </w:rPr>
              <w:t xml:space="preserve"> </w:t>
            </w:r>
            <w:r>
              <w:rPr>
                <w:sz w:val="20"/>
              </w:rPr>
              <w:t>педагога</w:t>
            </w:r>
            <w:r>
              <w:rPr>
                <w:spacing w:val="126"/>
                <w:sz w:val="20"/>
              </w:rPr>
              <w:t xml:space="preserve"> </w:t>
            </w:r>
            <w:r>
              <w:rPr>
                <w:sz w:val="20"/>
              </w:rPr>
              <w:t>с</w:t>
            </w:r>
            <w:r>
              <w:rPr>
                <w:spacing w:val="128"/>
                <w:sz w:val="20"/>
              </w:rPr>
              <w:t xml:space="preserve"> </w:t>
            </w:r>
            <w:r>
              <w:rPr>
                <w:sz w:val="20"/>
              </w:rPr>
              <w:t>детьми</w:t>
            </w:r>
            <w:r>
              <w:rPr>
                <w:spacing w:val="128"/>
                <w:sz w:val="20"/>
              </w:rPr>
              <w:t xml:space="preserve"> </w:t>
            </w:r>
            <w:r>
              <w:rPr>
                <w:sz w:val="20"/>
              </w:rPr>
              <w:t>и</w:t>
            </w:r>
            <w:r>
              <w:rPr>
                <w:spacing w:val="128"/>
                <w:sz w:val="20"/>
              </w:rPr>
              <w:t xml:space="preserve"> </w:t>
            </w:r>
            <w:r>
              <w:rPr>
                <w:sz w:val="20"/>
              </w:rPr>
              <w:t>другими</w:t>
            </w:r>
            <w:r>
              <w:rPr>
                <w:spacing w:val="128"/>
                <w:sz w:val="20"/>
              </w:rPr>
              <w:t xml:space="preserve"> </w:t>
            </w:r>
            <w:r>
              <w:rPr>
                <w:sz w:val="20"/>
              </w:rPr>
              <w:t>взрослыми</w:t>
            </w:r>
            <w:r>
              <w:rPr>
                <w:spacing w:val="128"/>
                <w:sz w:val="20"/>
              </w:rPr>
              <w:t xml:space="preserve"> </w:t>
            </w:r>
            <w:r>
              <w:rPr>
                <w:sz w:val="20"/>
              </w:rPr>
              <w:t>ровный</w:t>
            </w:r>
            <w:r>
              <w:rPr>
                <w:spacing w:val="127"/>
                <w:sz w:val="20"/>
              </w:rPr>
              <w:t xml:space="preserve"> </w:t>
            </w:r>
            <w:r>
              <w:rPr>
                <w:sz w:val="20"/>
              </w:rPr>
              <w:t>и</w:t>
            </w:r>
            <w:r>
              <w:rPr>
                <w:spacing w:val="128"/>
                <w:sz w:val="20"/>
              </w:rPr>
              <w:t xml:space="preserve"> </w:t>
            </w:r>
            <w:r>
              <w:rPr>
                <w:sz w:val="20"/>
              </w:rPr>
              <w:t>дружелюбный, исключается повышение</w:t>
            </w:r>
            <w:r>
              <w:rPr>
                <w:spacing w:val="-1"/>
                <w:sz w:val="20"/>
              </w:rPr>
              <w:t xml:space="preserve"> </w:t>
            </w:r>
            <w:r>
              <w:rPr>
                <w:sz w:val="20"/>
              </w:rPr>
              <w:t>голоса;</w:t>
            </w:r>
          </w:p>
          <w:p w14:paraId="46CD59C9"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lastRenderedPageBreak/>
              <w:t></w:t>
            </w:r>
            <w:r>
              <w:rPr>
                <w:spacing w:val="111"/>
                <w:sz w:val="20"/>
              </w:rPr>
              <w:t xml:space="preserve"> </w:t>
            </w:r>
            <w:r>
              <w:rPr>
                <w:sz w:val="20"/>
              </w:rPr>
              <w:t>уважительно относится к</w:t>
            </w:r>
            <w:r>
              <w:rPr>
                <w:spacing w:val="1"/>
                <w:sz w:val="20"/>
              </w:rPr>
              <w:t xml:space="preserve"> </w:t>
            </w:r>
            <w:r>
              <w:rPr>
                <w:sz w:val="20"/>
              </w:rPr>
              <w:t>личности</w:t>
            </w:r>
            <w:r>
              <w:rPr>
                <w:spacing w:val="1"/>
                <w:sz w:val="20"/>
              </w:rPr>
              <w:t xml:space="preserve"> </w:t>
            </w:r>
            <w:r>
              <w:rPr>
                <w:sz w:val="20"/>
              </w:rPr>
              <w:t>воспитанника;</w:t>
            </w:r>
          </w:p>
          <w:p w14:paraId="4EFA6071"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 xml:space="preserve">заинтересованно </w:t>
            </w:r>
            <w:r>
              <w:rPr>
                <w:spacing w:val="-1"/>
                <w:sz w:val="20"/>
              </w:rPr>
              <w:t>слушает</w:t>
            </w:r>
            <w:r>
              <w:rPr>
                <w:spacing w:val="1"/>
                <w:sz w:val="20"/>
              </w:rPr>
              <w:t xml:space="preserve"> </w:t>
            </w:r>
            <w:r>
              <w:rPr>
                <w:sz w:val="20"/>
              </w:rPr>
              <w:t>собеседника</w:t>
            </w:r>
            <w:r>
              <w:rPr>
                <w:spacing w:val="-1"/>
                <w:sz w:val="20"/>
              </w:rPr>
              <w:t xml:space="preserve"> </w:t>
            </w:r>
            <w:r>
              <w:rPr>
                <w:sz w:val="20"/>
              </w:rPr>
              <w:t>и</w:t>
            </w:r>
            <w:r>
              <w:rPr>
                <w:spacing w:val="1"/>
                <w:sz w:val="20"/>
              </w:rPr>
              <w:t xml:space="preserve"> </w:t>
            </w:r>
            <w:r>
              <w:rPr>
                <w:spacing w:val="-1"/>
                <w:sz w:val="20"/>
              </w:rPr>
              <w:t>сопереживает</w:t>
            </w:r>
            <w:r>
              <w:rPr>
                <w:spacing w:val="1"/>
                <w:sz w:val="20"/>
              </w:rPr>
              <w:t xml:space="preserve"> </w:t>
            </w:r>
            <w:r>
              <w:rPr>
                <w:spacing w:val="-1"/>
                <w:sz w:val="20"/>
              </w:rPr>
              <w:t xml:space="preserve">ему; </w:t>
            </w:r>
          </w:p>
          <w:p w14:paraId="7652ADFB"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pacing w:val="-1"/>
                <w:sz w:val="20"/>
              </w:rPr>
              <w:t>умеет</w:t>
            </w:r>
            <w:r>
              <w:rPr>
                <w:spacing w:val="1"/>
                <w:sz w:val="20"/>
              </w:rPr>
              <w:t xml:space="preserve"> </w:t>
            </w:r>
            <w:r>
              <w:rPr>
                <w:sz w:val="20"/>
              </w:rPr>
              <w:t>видеть</w:t>
            </w:r>
            <w:r>
              <w:rPr>
                <w:spacing w:val="2"/>
                <w:sz w:val="20"/>
              </w:rPr>
              <w:t xml:space="preserve"> </w:t>
            </w:r>
            <w:r>
              <w:rPr>
                <w:sz w:val="20"/>
              </w:rPr>
              <w:t>и</w:t>
            </w:r>
            <w:r>
              <w:rPr>
                <w:spacing w:val="1"/>
                <w:sz w:val="20"/>
              </w:rPr>
              <w:t xml:space="preserve"> </w:t>
            </w:r>
            <w:r>
              <w:rPr>
                <w:sz w:val="20"/>
              </w:rPr>
              <w:t>слышать</w:t>
            </w:r>
            <w:r>
              <w:rPr>
                <w:spacing w:val="1"/>
                <w:sz w:val="20"/>
              </w:rPr>
              <w:t xml:space="preserve"> </w:t>
            </w:r>
            <w:r>
              <w:rPr>
                <w:sz w:val="20"/>
              </w:rPr>
              <w:t xml:space="preserve"> воспитанника, сопереживать</w:t>
            </w:r>
            <w:r>
              <w:rPr>
                <w:spacing w:val="1"/>
                <w:sz w:val="20"/>
              </w:rPr>
              <w:t xml:space="preserve"> </w:t>
            </w:r>
            <w:r>
              <w:rPr>
                <w:spacing w:val="-1"/>
                <w:sz w:val="20"/>
              </w:rPr>
              <w:t xml:space="preserve">ему; </w:t>
            </w:r>
          </w:p>
          <w:p w14:paraId="5CE97BB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left="360" w:right="3840"/>
              <w:rPr>
                <w:sz w:val="20"/>
              </w:rPr>
            </w:pPr>
            <w:r>
              <w:rPr>
                <w:rFonts w:ascii="Wingdings" w:eastAsia="Wingdings" w:hAnsi="Wingdings" w:cs="Wingdings"/>
                <w:sz w:val="20"/>
              </w:rPr>
              <w:t></w:t>
            </w:r>
            <w:r>
              <w:rPr>
                <w:spacing w:val="111"/>
                <w:sz w:val="20"/>
              </w:rPr>
              <w:t xml:space="preserve"> </w:t>
            </w:r>
            <w:r>
              <w:rPr>
                <w:sz w:val="20"/>
              </w:rPr>
              <w:t>уравновешен</w:t>
            </w:r>
            <w:r>
              <w:rPr>
                <w:spacing w:val="1"/>
                <w:sz w:val="20"/>
              </w:rPr>
              <w:t xml:space="preserve"> </w:t>
            </w:r>
            <w:r>
              <w:rPr>
                <w:sz w:val="20"/>
              </w:rPr>
              <w:t>и</w:t>
            </w:r>
            <w:r>
              <w:rPr>
                <w:spacing w:val="1"/>
                <w:sz w:val="20"/>
              </w:rPr>
              <w:t xml:space="preserve"> </w:t>
            </w:r>
            <w:r>
              <w:rPr>
                <w:sz w:val="20"/>
              </w:rPr>
              <w:t>выдержан</w:t>
            </w:r>
            <w:r>
              <w:rPr>
                <w:spacing w:val="1"/>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14:paraId="043B9C9C" w14:textId="77777777" w:rsidR="002C6E8D" w:rsidRDefault="0069355F" w:rsidP="00B640E2">
            <w:pPr>
              <w:pBdr>
                <w:top w:val="none" w:sz="4" w:space="0" w:color="000000"/>
                <w:left w:val="none" w:sz="4" w:space="0" w:color="000000"/>
                <w:bottom w:val="none" w:sz="4" w:space="0" w:color="000000"/>
                <w:right w:val="none" w:sz="4" w:space="0" w:color="000000"/>
              </w:pBdr>
              <w:spacing w:before="38" w:line="240" w:lineRule="auto"/>
              <w:ind w:left="360"/>
              <w:rPr>
                <w:sz w:val="20"/>
              </w:rPr>
            </w:pPr>
            <w:r>
              <w:rPr>
                <w:rFonts w:ascii="Wingdings" w:eastAsia="Wingdings" w:hAnsi="Wingdings" w:cs="Wingdings"/>
                <w:sz w:val="20"/>
              </w:rPr>
              <w:t></w:t>
            </w:r>
            <w:r>
              <w:rPr>
                <w:spacing w:val="111"/>
                <w:sz w:val="20"/>
              </w:rPr>
              <w:t xml:space="preserve"> </w:t>
            </w:r>
            <w:r>
              <w:rPr>
                <w:sz w:val="20"/>
              </w:rPr>
              <w:t>быстро</w:t>
            </w:r>
            <w:r>
              <w:rPr>
                <w:spacing w:val="29"/>
                <w:sz w:val="20"/>
              </w:rPr>
              <w:t xml:space="preserve"> </w:t>
            </w:r>
            <w:r>
              <w:rPr>
                <w:sz w:val="20"/>
              </w:rPr>
              <w:t>и</w:t>
            </w:r>
            <w:r>
              <w:rPr>
                <w:spacing w:val="29"/>
                <w:sz w:val="20"/>
              </w:rPr>
              <w:t xml:space="preserve"> </w:t>
            </w:r>
            <w:r>
              <w:rPr>
                <w:sz w:val="20"/>
              </w:rPr>
              <w:t>правильно</w:t>
            </w:r>
            <w:r>
              <w:rPr>
                <w:spacing w:val="29"/>
                <w:sz w:val="20"/>
              </w:rPr>
              <w:t xml:space="preserve"> </w:t>
            </w:r>
            <w:r>
              <w:rPr>
                <w:sz w:val="20"/>
              </w:rPr>
              <w:t>оценивает</w:t>
            </w:r>
            <w:r>
              <w:rPr>
                <w:spacing w:val="29"/>
                <w:sz w:val="20"/>
              </w:rPr>
              <w:t xml:space="preserve"> </w:t>
            </w:r>
            <w:r>
              <w:rPr>
                <w:sz w:val="20"/>
              </w:rPr>
              <w:t>сложившуюся</w:t>
            </w:r>
            <w:r>
              <w:rPr>
                <w:spacing w:val="31"/>
                <w:sz w:val="20"/>
              </w:rPr>
              <w:t xml:space="preserve"> </w:t>
            </w:r>
            <w:r>
              <w:rPr>
                <w:sz w:val="20"/>
              </w:rPr>
              <w:t>обстановку,</w:t>
            </w:r>
            <w:r>
              <w:rPr>
                <w:spacing w:val="29"/>
                <w:sz w:val="20"/>
              </w:rPr>
              <w:t xml:space="preserve"> </w:t>
            </w:r>
            <w:r>
              <w:rPr>
                <w:spacing w:val="1"/>
                <w:sz w:val="20"/>
              </w:rPr>
              <w:t>но</w:t>
            </w:r>
            <w:r>
              <w:rPr>
                <w:spacing w:val="28"/>
                <w:sz w:val="20"/>
              </w:rPr>
              <w:t xml:space="preserve"> </w:t>
            </w:r>
            <w:r>
              <w:rPr>
                <w:spacing w:val="1"/>
                <w:sz w:val="20"/>
              </w:rPr>
              <w:t>не</w:t>
            </w:r>
            <w:r>
              <w:rPr>
                <w:spacing w:val="27"/>
                <w:sz w:val="20"/>
              </w:rPr>
              <w:t xml:space="preserve"> </w:t>
            </w:r>
            <w:r>
              <w:rPr>
                <w:sz w:val="20"/>
              </w:rPr>
              <w:t>торопится</w:t>
            </w:r>
            <w:r>
              <w:rPr>
                <w:spacing w:val="28"/>
                <w:sz w:val="20"/>
              </w:rPr>
              <w:t xml:space="preserve"> </w:t>
            </w:r>
            <w:r>
              <w:rPr>
                <w:sz w:val="20"/>
              </w:rPr>
              <w:t>с</w:t>
            </w:r>
            <w:r>
              <w:rPr>
                <w:spacing w:val="28"/>
                <w:sz w:val="20"/>
              </w:rPr>
              <w:t xml:space="preserve"> </w:t>
            </w:r>
            <w:r>
              <w:rPr>
                <w:sz w:val="20"/>
              </w:rPr>
              <w:t>выводами</w:t>
            </w:r>
            <w:r>
              <w:rPr>
                <w:spacing w:val="30"/>
                <w:sz w:val="20"/>
              </w:rPr>
              <w:t xml:space="preserve"> </w:t>
            </w:r>
            <w:r>
              <w:rPr>
                <w:sz w:val="20"/>
              </w:rPr>
              <w:t>о поведении</w:t>
            </w:r>
            <w:r>
              <w:rPr>
                <w:spacing w:val="-2"/>
                <w:sz w:val="20"/>
              </w:rPr>
              <w:t xml:space="preserve"> </w:t>
            </w:r>
            <w:r>
              <w:rPr>
                <w:sz w:val="20"/>
              </w:rPr>
              <w:t>и</w:t>
            </w:r>
            <w:r>
              <w:rPr>
                <w:spacing w:val="1"/>
                <w:sz w:val="20"/>
              </w:rPr>
              <w:t xml:space="preserve"> </w:t>
            </w:r>
            <w:r>
              <w:rPr>
                <w:sz w:val="20"/>
              </w:rPr>
              <w:t>способностях</w:t>
            </w:r>
            <w:r>
              <w:rPr>
                <w:spacing w:val="2"/>
                <w:sz w:val="20"/>
              </w:rPr>
              <w:t xml:space="preserve"> </w:t>
            </w:r>
            <w:r>
              <w:rPr>
                <w:sz w:val="20"/>
              </w:rPr>
              <w:t>воспитанников;</w:t>
            </w:r>
          </w:p>
          <w:p w14:paraId="7DF3B594" w14:textId="77777777"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мягкий</w:t>
            </w:r>
            <w:r>
              <w:rPr>
                <w:spacing w:val="1"/>
                <w:sz w:val="20"/>
              </w:rPr>
              <w:t xml:space="preserve"> </w:t>
            </w:r>
            <w:r>
              <w:rPr>
                <w:sz w:val="20"/>
              </w:rPr>
              <w:t>эмоциональный</w:t>
            </w:r>
            <w:r>
              <w:rPr>
                <w:spacing w:val="-2"/>
                <w:sz w:val="20"/>
              </w:rPr>
              <w:t xml:space="preserve"> </w:t>
            </w:r>
            <w:r>
              <w:rPr>
                <w:sz w:val="20"/>
              </w:rPr>
              <w:t>и</w:t>
            </w:r>
            <w:r>
              <w:rPr>
                <w:spacing w:val="1"/>
                <w:sz w:val="20"/>
              </w:rPr>
              <w:t xml:space="preserve"> </w:t>
            </w:r>
            <w:r>
              <w:rPr>
                <w:sz w:val="20"/>
              </w:rPr>
              <w:t>деловой</w:t>
            </w:r>
            <w:r>
              <w:rPr>
                <w:spacing w:val="1"/>
                <w:sz w:val="20"/>
              </w:rPr>
              <w:t xml:space="preserve"> </w:t>
            </w:r>
            <w:r>
              <w:rPr>
                <w:spacing w:val="-1"/>
                <w:sz w:val="20"/>
              </w:rPr>
              <w:t>тон</w:t>
            </w:r>
            <w:r>
              <w:rPr>
                <w:spacing w:val="6"/>
                <w:sz w:val="20"/>
              </w:rPr>
              <w:t xml:space="preserve"> </w:t>
            </w:r>
            <w:r>
              <w:rPr>
                <w:sz w:val="20"/>
              </w:rPr>
              <w:t>в отношениях</w:t>
            </w:r>
            <w:r>
              <w:rPr>
                <w:spacing w:val="2"/>
                <w:sz w:val="20"/>
              </w:rPr>
              <w:t xml:space="preserve"> </w:t>
            </w:r>
            <w:r>
              <w:rPr>
                <w:sz w:val="20"/>
              </w:rPr>
              <w:t>с</w:t>
            </w:r>
            <w:r>
              <w:rPr>
                <w:spacing w:val="-1"/>
                <w:sz w:val="20"/>
              </w:rPr>
              <w:t xml:space="preserve"> </w:t>
            </w:r>
            <w:r>
              <w:rPr>
                <w:sz w:val="20"/>
              </w:rPr>
              <w:t>детьми;</w:t>
            </w:r>
          </w:p>
          <w:p w14:paraId="0989F5B7" w14:textId="77777777"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сочетает</w:t>
            </w:r>
            <w:r>
              <w:rPr>
                <w:spacing w:val="1"/>
                <w:sz w:val="20"/>
              </w:rPr>
              <w:t xml:space="preserve"> </w:t>
            </w:r>
            <w:r>
              <w:rPr>
                <w:sz w:val="20"/>
              </w:rPr>
              <w:t>требовательность</w:t>
            </w:r>
            <w:r>
              <w:rPr>
                <w:spacing w:val="1"/>
                <w:sz w:val="20"/>
              </w:rPr>
              <w:t xml:space="preserve"> </w:t>
            </w:r>
            <w:r>
              <w:rPr>
                <w:sz w:val="20"/>
              </w:rPr>
              <w:t>с</w:t>
            </w:r>
            <w:r>
              <w:rPr>
                <w:spacing w:val="-1"/>
                <w:sz w:val="20"/>
              </w:rPr>
              <w:t xml:space="preserve"> </w:t>
            </w:r>
            <w:r>
              <w:rPr>
                <w:sz w:val="20"/>
              </w:rPr>
              <w:t>чутким отношением</w:t>
            </w:r>
            <w:r>
              <w:rPr>
                <w:spacing w:val="-1"/>
                <w:sz w:val="20"/>
              </w:rPr>
              <w:t xml:space="preserve"> </w:t>
            </w:r>
            <w:r>
              <w:rPr>
                <w:sz w:val="20"/>
              </w:rPr>
              <w:t>к</w:t>
            </w:r>
            <w:r>
              <w:rPr>
                <w:spacing w:val="1"/>
                <w:sz w:val="20"/>
              </w:rPr>
              <w:t xml:space="preserve"> </w:t>
            </w:r>
            <w:r>
              <w:rPr>
                <w:sz w:val="20"/>
              </w:rPr>
              <w:t>воспитанникам;</w:t>
            </w:r>
          </w:p>
          <w:p w14:paraId="0CA42634" w14:textId="77777777" w:rsidR="002C6E8D" w:rsidRDefault="0069355F" w:rsidP="00B640E2">
            <w:pPr>
              <w:pBdr>
                <w:top w:val="none" w:sz="4" w:space="0" w:color="000000"/>
                <w:left w:val="none" w:sz="4" w:space="0" w:color="000000"/>
                <w:bottom w:val="none" w:sz="4" w:space="0" w:color="000000"/>
                <w:right w:val="none" w:sz="4" w:space="0" w:color="000000"/>
              </w:pBdr>
              <w:spacing w:before="1" w:line="240" w:lineRule="auto"/>
              <w:ind w:left="360" w:right="2598"/>
              <w:rPr>
                <w:sz w:val="20"/>
              </w:rPr>
            </w:pPr>
            <w:r>
              <w:rPr>
                <w:rFonts w:ascii="Wingdings" w:eastAsia="Wingdings" w:hAnsi="Wingdings" w:cs="Wingdings"/>
                <w:sz w:val="20"/>
              </w:rPr>
              <w:t></w:t>
            </w:r>
            <w:r>
              <w:rPr>
                <w:spacing w:val="111"/>
                <w:sz w:val="20"/>
              </w:rPr>
              <w:t xml:space="preserve"> </w:t>
            </w:r>
            <w:r>
              <w:rPr>
                <w:sz w:val="20"/>
              </w:rPr>
              <w:t>знает возрастные</w:t>
            </w:r>
            <w:r>
              <w:rPr>
                <w:spacing w:val="-1"/>
                <w:sz w:val="20"/>
              </w:rPr>
              <w:t xml:space="preserve"> </w:t>
            </w:r>
            <w:r>
              <w:rPr>
                <w:sz w:val="20"/>
              </w:rPr>
              <w:t>и</w:t>
            </w:r>
            <w:r>
              <w:rPr>
                <w:spacing w:val="1"/>
                <w:sz w:val="20"/>
              </w:rPr>
              <w:t xml:space="preserve"> </w:t>
            </w:r>
            <w:r>
              <w:rPr>
                <w:sz w:val="20"/>
              </w:rPr>
              <w:t>индивидуальные</w:t>
            </w:r>
            <w:r>
              <w:rPr>
                <w:spacing w:val="-1"/>
                <w:sz w:val="20"/>
              </w:rPr>
              <w:t xml:space="preserve"> </w:t>
            </w:r>
            <w:r>
              <w:rPr>
                <w:sz w:val="20"/>
              </w:rPr>
              <w:t>особенности</w:t>
            </w:r>
            <w:r>
              <w:rPr>
                <w:spacing w:val="1"/>
                <w:sz w:val="20"/>
              </w:rPr>
              <w:t xml:space="preserve"> </w:t>
            </w:r>
            <w:r>
              <w:rPr>
                <w:sz w:val="20"/>
              </w:rPr>
              <w:t>воспитанников;</w:t>
            </w:r>
          </w:p>
          <w:p w14:paraId="105A5FA0" w14:textId="13EEBA54"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rFonts w:ascii="Wingdings" w:eastAsia="Wingdings" w:hAnsi="Wingdings" w:cs="Wingdings"/>
                <w:sz w:val="20"/>
              </w:rPr>
              <w:t></w:t>
            </w:r>
            <w:r>
              <w:rPr>
                <w:spacing w:val="111"/>
                <w:sz w:val="20"/>
              </w:rPr>
              <w:t xml:space="preserve"> </w:t>
            </w:r>
            <w:r>
              <w:rPr>
                <w:sz w:val="20"/>
              </w:rPr>
              <w:t>соответствует</w:t>
            </w:r>
            <w:r>
              <w:rPr>
                <w:spacing w:val="1"/>
                <w:sz w:val="20"/>
              </w:rPr>
              <w:t xml:space="preserve"> </w:t>
            </w:r>
            <w:r>
              <w:rPr>
                <w:sz w:val="20"/>
              </w:rPr>
              <w:t>внешнему</w:t>
            </w:r>
            <w:r>
              <w:rPr>
                <w:spacing w:val="-3"/>
                <w:sz w:val="20"/>
              </w:rPr>
              <w:t xml:space="preserve"> </w:t>
            </w:r>
            <w:r>
              <w:rPr>
                <w:spacing w:val="2"/>
                <w:sz w:val="20"/>
              </w:rPr>
              <w:t>виду</w:t>
            </w:r>
            <w:r>
              <w:rPr>
                <w:spacing w:val="-7"/>
                <w:sz w:val="20"/>
              </w:rPr>
              <w:t xml:space="preserve"> </w:t>
            </w:r>
            <w:r>
              <w:rPr>
                <w:sz w:val="20"/>
              </w:rPr>
              <w:t>статуса</w:t>
            </w:r>
            <w:r>
              <w:rPr>
                <w:spacing w:val="-1"/>
                <w:sz w:val="20"/>
              </w:rPr>
              <w:t xml:space="preserve"> </w:t>
            </w:r>
            <w:r>
              <w:rPr>
                <w:sz w:val="20"/>
              </w:rPr>
              <w:t>педагогического работника.</w:t>
            </w:r>
            <w:r w:rsidR="00B640E2" w:rsidRPr="00B640E2">
              <w:rPr>
                <w:color w:val="000000"/>
                <w:sz w:val="20"/>
                <w:highlight w:val="yellow"/>
              </w:rPr>
              <w:t xml:space="preserve"> </w:t>
            </w:r>
          </w:p>
          <w:p w14:paraId="76134295" w14:textId="77777777" w:rsidR="002C6E8D" w:rsidRDefault="002C6E8D" w:rsidP="00B640E2">
            <w:pPr>
              <w:pBdr>
                <w:top w:val="none" w:sz="4" w:space="0" w:color="000000"/>
                <w:left w:val="none" w:sz="4" w:space="0" w:color="000000"/>
                <w:bottom w:val="none" w:sz="4" w:space="0" w:color="000000"/>
                <w:right w:val="none" w:sz="4" w:space="0" w:color="000000"/>
              </w:pBdr>
              <w:spacing w:before="1" w:line="240" w:lineRule="auto"/>
              <w:ind w:left="360" w:right="2598"/>
              <w:rPr>
                <w:rFonts w:ascii="Wingdings" w:eastAsia="Wingdings" w:hAnsi="Wingdings" w:cs="Wingdings"/>
                <w:spacing w:val="-1"/>
                <w:sz w:val="20"/>
              </w:rPr>
            </w:pPr>
          </w:p>
          <w:p w14:paraId="5BEE3694" w14:textId="77777777" w:rsidR="002C6E8D" w:rsidRDefault="002C6E8D">
            <w:pPr>
              <w:pBdr>
                <w:top w:val="none" w:sz="4" w:space="0" w:color="000000"/>
                <w:left w:val="none" w:sz="4" w:space="0" w:color="000000"/>
                <w:bottom w:val="none" w:sz="4" w:space="0" w:color="000000"/>
                <w:right w:val="none" w:sz="4" w:space="0" w:color="000000"/>
              </w:pBdr>
              <w:rPr>
                <w:sz w:val="20"/>
              </w:rPr>
            </w:pPr>
          </w:p>
        </w:tc>
      </w:tr>
      <w:tr w:rsidR="002C6E8D" w14:paraId="7F0D9BF9" w14:textId="77777777">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046F04"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223AEC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14:paraId="4DF46587"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14:paraId="33E7C698" w14:textId="43E042A9" w:rsidR="00B640E2" w:rsidRDefault="00B640E2">
            <w:pPr>
              <w:pBdr>
                <w:top w:val="none" w:sz="4" w:space="0" w:color="000000"/>
                <w:left w:val="none" w:sz="4" w:space="0" w:color="000000"/>
                <w:bottom w:val="none" w:sz="4" w:space="0" w:color="000000"/>
                <w:right w:val="none" w:sz="4" w:space="0" w:color="000000"/>
              </w:pBdr>
              <w:shd w:val="clear" w:color="FFFFFF" w:fill="FFFFFF"/>
              <w:rPr>
                <w:sz w:val="20"/>
              </w:rPr>
            </w:pPr>
          </w:p>
          <w:p w14:paraId="5DBA8F95"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FA5203">
              <w:rPr>
                <w:i/>
                <w:color w:val="000000"/>
                <w:sz w:val="20"/>
              </w:rPr>
              <w:t>проводится утренний круг</w:t>
            </w:r>
            <w:r w:rsidRPr="00FA5203">
              <w:rPr>
                <w:color w:val="000000"/>
                <w:sz w:val="20"/>
              </w:rPr>
              <w:t>).</w:t>
            </w:r>
            <w:r>
              <w:rPr>
                <w:color w:val="000000"/>
                <w:sz w:val="20"/>
              </w:rPr>
              <w:t xml:space="preserve">    </w:t>
            </w:r>
          </w:p>
          <w:p w14:paraId="59232337"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Pr>
                <w:i/>
                <w:color w:val="000000"/>
                <w:sz w:val="20"/>
              </w:rPr>
              <w:t>проводится вечерний круг).</w:t>
            </w:r>
            <w:r>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340AD7E3"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Еженедельные традиции:</w:t>
            </w:r>
            <w:r>
              <w:rPr>
                <w:color w:val="000000"/>
                <w:sz w:val="20"/>
              </w:rPr>
              <w:t xml:space="preserve"> по понедельникам утренние часы проходят под девизом: «</w:t>
            </w:r>
            <w:r w:rsidRPr="00FA5203">
              <w:rPr>
                <w:i/>
                <w:color w:val="000000"/>
                <w:sz w:val="20"/>
              </w:rPr>
              <w:t>Утро радостных встреч</w:t>
            </w:r>
            <w:r w:rsidRPr="00FA5203">
              <w:rPr>
                <w:color w:val="000000"/>
                <w:sz w:val="20"/>
              </w:rPr>
              <w:t>».</w:t>
            </w:r>
            <w:r>
              <w:rPr>
                <w:color w:val="000000"/>
                <w:sz w:val="20"/>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1F08F051"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w:t>
            </w:r>
            <w:r>
              <w:rPr>
                <w:i/>
                <w:color w:val="000000"/>
                <w:sz w:val="20"/>
              </w:rPr>
              <w:t>Ежеквартальные традиции</w:t>
            </w:r>
            <w:r>
              <w:rPr>
                <w:color w:val="000000"/>
                <w:sz w:val="20"/>
              </w:rPr>
              <w:t>: «</w:t>
            </w:r>
            <w:r w:rsidRPr="00FA5203">
              <w:rPr>
                <w:color w:val="000000"/>
                <w:sz w:val="20"/>
              </w:rPr>
              <w:t>День именинника».</w:t>
            </w:r>
            <w:r>
              <w:rPr>
                <w:color w:val="000000"/>
                <w:sz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34F80687"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«Неделя театра»</w:t>
            </w:r>
            <w:r>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14:paraId="2A1F3E3D"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0BA371CC"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1851451A"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14:paraId="00D4AD72" w14:textId="77777777"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lastRenderedPageBreak/>
              <w:t>явлениям нравственной жизни ребёнка: «именины» (ежеквартально дни рождения детей)</w:t>
            </w:r>
          </w:p>
          <w:p w14:paraId="7A0EAE53" w14:textId="77777777"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окружающей природе: акция «Покормим птиц», «Осень», «Весенняя капель», «День </w:t>
            </w:r>
          </w:p>
          <w:p w14:paraId="2042A409"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птиц»; миру искусства и литературы «День книги», «День театра»;</w:t>
            </w:r>
          </w:p>
          <w:p w14:paraId="379BB248" w14:textId="77777777"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 xml:space="preserve">традиционным для семьи, общества и государства праздничным событиям: «Новый </w:t>
            </w:r>
          </w:p>
          <w:p w14:paraId="6B1332CB"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год», «День матери», «День семьи», «Праздник всех женщин»; </w:t>
            </w:r>
          </w:p>
          <w:p w14:paraId="5A909041" w14:textId="0C7774BE"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наиболее важным профессиям: «День воспитателя и всех работников детского сада»</w:t>
            </w:r>
            <w:r w:rsidR="00B640E2" w:rsidRPr="00B640E2">
              <w:rPr>
                <w:color w:val="000000"/>
                <w:sz w:val="20"/>
                <w:highlight w:val="yellow"/>
              </w:rPr>
              <w:t xml:space="preserve"> </w:t>
            </w:r>
          </w:p>
          <w:p w14:paraId="76FAE6DA" w14:textId="77777777" w:rsidR="002C6E8D" w:rsidRDefault="002C6E8D" w:rsidP="00E04FBF">
            <w:pPr>
              <w:numPr>
                <w:ilvl w:val="0"/>
                <w:numId w:val="67"/>
              </w:numPr>
              <w:pBdr>
                <w:top w:val="none" w:sz="4" w:space="0" w:color="000000"/>
                <w:left w:val="none" w:sz="4" w:space="0" w:color="000000"/>
                <w:bottom w:val="none" w:sz="4" w:space="0" w:color="000000"/>
                <w:right w:val="none" w:sz="4" w:space="0" w:color="000000"/>
              </w:pBdr>
              <w:rPr>
                <w:sz w:val="20"/>
              </w:rPr>
            </w:pPr>
          </w:p>
          <w:p w14:paraId="12771FDA"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14:paraId="4DE1B44A" w14:textId="77777777">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8259EFC" w14:textId="77777777"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отражающие образ и ценности ДОО, учитывающие социокультурный контекст, внешнюю социальнаю и культурную среда ДОО (учитывает этнокультурные, конфессиональные и региональные особенности)</w:t>
            </w:r>
          </w:p>
          <w:p w14:paraId="66510961"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14:paraId="16D9B4C2" w14:textId="77777777">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CE63DB"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i/>
                <w:sz w:val="20"/>
              </w:rPr>
              <w:t>Отражение ценностей в РППС:</w:t>
            </w:r>
            <w:r w:rsidR="00B640E2">
              <w:rPr>
                <w:b/>
                <w:i/>
                <w:sz w:val="20"/>
              </w:rPr>
              <w:t xml:space="preserve"> </w:t>
            </w:r>
            <w:r>
              <w:rPr>
                <w:b/>
                <w:i/>
                <w:sz w:val="20"/>
              </w:rPr>
              <w:t>Ценности Жизнь, Красота, Милосердие, Добро,</w:t>
            </w:r>
            <w:r w:rsidR="00B640E2">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14:paraId="2DB345AA" w14:textId="77777777" w:rsidTr="00B640E2">
        <w:trPr>
          <w:trHeight w:val="716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8F8350B" w14:textId="5474C03E" w:rsidR="00B640E2" w:rsidRDefault="00B640E2" w:rsidP="00FA5203">
            <w:pPr>
              <w:pBdr>
                <w:top w:val="none" w:sz="4" w:space="0" w:color="000000"/>
                <w:left w:val="none" w:sz="4" w:space="0" w:color="000000"/>
                <w:bottom w:val="none" w:sz="4" w:space="0" w:color="000000"/>
                <w:right w:val="none" w:sz="4" w:space="0" w:color="000000"/>
              </w:pBdr>
              <w:shd w:val="clear" w:color="FFFFFF" w:fill="FFFFFF"/>
              <w:tabs>
                <w:tab w:val="left" w:pos="1980"/>
              </w:tabs>
              <w:rPr>
                <w:sz w:val="20"/>
              </w:rPr>
            </w:pPr>
          </w:p>
          <w:p w14:paraId="2517B42D"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Родина:</w:t>
            </w:r>
            <w:r>
              <w:rPr>
                <w:color w:val="000000"/>
                <w:sz w:val="20"/>
              </w:rPr>
              <w:t xml:space="preserve"> Галерея с портретами героев.Мини-музей русской культуры и быта.</w:t>
            </w:r>
          </w:p>
          <w:p w14:paraId="1967D946"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Магнитные карты (путешествий по России).</w:t>
            </w:r>
            <w:r w:rsidR="00B640E2">
              <w:rPr>
                <w:color w:val="000000"/>
                <w:sz w:val="20"/>
              </w:rPr>
              <w:t xml:space="preserve"> </w:t>
            </w:r>
            <w:r>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14:paraId="40070B60"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Семья:</w:t>
            </w:r>
            <w:r>
              <w:rPr>
                <w:color w:val="000000"/>
                <w:sz w:val="20"/>
              </w:rPr>
              <w:t xml:space="preserve"> Фотоколлажи «Семья». Выставки творческих работ.</w:t>
            </w:r>
            <w:r w:rsidR="00B640E2">
              <w:rPr>
                <w:color w:val="000000"/>
                <w:sz w:val="20"/>
              </w:rPr>
              <w:t xml:space="preserve"> </w:t>
            </w:r>
            <w:r>
              <w:rPr>
                <w:color w:val="000000"/>
                <w:sz w:val="20"/>
              </w:rPr>
              <w:t>«Семейное древо».</w:t>
            </w:r>
          </w:p>
          <w:p w14:paraId="694C3D8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Творческие совместные поделки. Уголки для родителей. Тематические экспозиции к</w:t>
            </w:r>
          </w:p>
          <w:p w14:paraId="2CE0AA0D"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праздничным датам о семье (День матери, День отца, День пожилого человека) Музей семьи. Семейный стол и игра,</w:t>
            </w:r>
            <w:r w:rsidR="00B640E2">
              <w:rPr>
                <w:color w:val="000000"/>
                <w:sz w:val="20"/>
              </w:rPr>
              <w:t xml:space="preserve"> </w:t>
            </w:r>
            <w:r>
              <w:rPr>
                <w:color w:val="000000"/>
                <w:sz w:val="20"/>
              </w:rPr>
              <w:t>хобби семьи. Библиотека «Моя семья».</w:t>
            </w:r>
            <w:r w:rsidR="00B640E2">
              <w:rPr>
                <w:color w:val="000000"/>
                <w:sz w:val="20"/>
              </w:rPr>
              <w:t xml:space="preserve"> </w:t>
            </w:r>
            <w:r>
              <w:rPr>
                <w:color w:val="000000"/>
                <w:sz w:val="20"/>
              </w:rPr>
              <w:t>Видеотека «Семейные традиции» (для просмотра детьми).</w:t>
            </w:r>
            <w:r w:rsidR="00B640E2">
              <w:rPr>
                <w:color w:val="000000"/>
                <w:sz w:val="20"/>
              </w:rPr>
              <w:t xml:space="preserve"> </w:t>
            </w:r>
            <w:r>
              <w:rPr>
                <w:color w:val="000000"/>
                <w:sz w:val="20"/>
              </w:rPr>
              <w:t>Афиша куда пойти с ребенком в выходной, о поездках, экскурсиях, походах.Семейные альбомы, родословные, семейные гербы и др.</w:t>
            </w:r>
          </w:p>
          <w:p w14:paraId="41E877E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Труд:</w:t>
            </w:r>
            <w:r>
              <w:rPr>
                <w:color w:val="000000"/>
                <w:sz w:val="20"/>
              </w:rPr>
              <w:t xml:space="preserve"> Стенд «Профессии наших родителей». Мастерские (швейные, кулинарные, столярные и др.)</w:t>
            </w:r>
            <w:r w:rsidR="00B640E2">
              <w:rPr>
                <w:color w:val="000000"/>
                <w:sz w:val="20"/>
              </w:rPr>
              <w:t xml:space="preserve">. </w:t>
            </w:r>
            <w:r>
              <w:rPr>
                <w:color w:val="000000"/>
                <w:sz w:val="20"/>
              </w:rPr>
              <w:t>Уголки дежурства. Национальные мастерские.</w:t>
            </w:r>
          </w:p>
          <w:p w14:paraId="0E4DE30B" w14:textId="77777777"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Культура</w:t>
            </w:r>
            <w:r>
              <w:rPr>
                <w:color w:val="000000"/>
                <w:sz w:val="20"/>
              </w:rPr>
              <w:t>: Визуализация</w:t>
            </w:r>
            <w:r w:rsidR="0069355F">
              <w:rPr>
                <w:color w:val="000000"/>
                <w:sz w:val="20"/>
              </w:rPr>
              <w:t xml:space="preserve"> правил поведения в ДОО. Народные </w:t>
            </w:r>
            <w:r>
              <w:rPr>
                <w:color w:val="000000"/>
                <w:sz w:val="20"/>
              </w:rPr>
              <w:t>костюмы, изделия</w:t>
            </w:r>
            <w:r w:rsidR="0069355F">
              <w:rPr>
                <w:color w:val="000000"/>
                <w:sz w:val="20"/>
              </w:rPr>
              <w:t xml:space="preserve"> народных промыслов, заготовки для творчества по народным промыслам.Набор картинок «Правила поведения в библиотеке»,</w:t>
            </w:r>
            <w:r>
              <w:rPr>
                <w:color w:val="000000"/>
                <w:sz w:val="20"/>
              </w:rPr>
              <w:t xml:space="preserve"> </w:t>
            </w:r>
            <w:r w:rsidR="0069355F">
              <w:rPr>
                <w:color w:val="000000"/>
                <w:sz w:val="20"/>
              </w:rPr>
              <w:t>«Правила поведения в театре»</w:t>
            </w:r>
            <w:r>
              <w:rPr>
                <w:color w:val="000000"/>
                <w:sz w:val="20"/>
              </w:rPr>
              <w:t xml:space="preserve">. </w:t>
            </w:r>
            <w:r w:rsidR="0069355F">
              <w:rPr>
                <w:color w:val="000000"/>
                <w:sz w:val="20"/>
              </w:rPr>
              <w:t>Полочка красоты (в группах).Мини-музеи в группах,холлах (народные,музыкальные, книг…).</w:t>
            </w:r>
            <w:r>
              <w:rPr>
                <w:color w:val="000000"/>
                <w:sz w:val="20"/>
              </w:rPr>
              <w:t xml:space="preserve"> </w:t>
            </w:r>
            <w:r w:rsidR="0069355F">
              <w:rPr>
                <w:color w:val="000000"/>
                <w:sz w:val="20"/>
              </w:rPr>
              <w:t>Эстетика группы.Красота комнатных растений.Эстетика интерьеров,</w:t>
            </w:r>
            <w:r>
              <w:rPr>
                <w:color w:val="000000"/>
                <w:sz w:val="20"/>
              </w:rPr>
              <w:t xml:space="preserve"> </w:t>
            </w:r>
            <w:r w:rsidR="0069355F">
              <w:rPr>
                <w:color w:val="000000"/>
                <w:sz w:val="20"/>
              </w:rPr>
              <w:t>штор в помещении.Психогигиена изображений. Выстраивание социокультурного пространства в рекриациях ДОО</w:t>
            </w:r>
            <w:r>
              <w:rPr>
                <w:color w:val="000000"/>
                <w:sz w:val="20"/>
              </w:rPr>
              <w:t xml:space="preserve"> </w:t>
            </w:r>
            <w:r w:rsidR="0069355F">
              <w:rPr>
                <w:color w:val="000000"/>
                <w:sz w:val="20"/>
              </w:rPr>
              <w:t>(библиотека,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14:paraId="5D0BE0F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Познание:</w:t>
            </w:r>
            <w:r>
              <w:rPr>
                <w:color w:val="000000"/>
                <w:sz w:val="20"/>
              </w:rPr>
              <w:t xml:space="preserve"> Центр познавательно-исследовательской деятельности. Метеоплощадка на территории ДОУ. Центры «Океаны»,</w:t>
            </w:r>
            <w:r w:rsidR="00B640E2">
              <w:rPr>
                <w:color w:val="000000"/>
                <w:sz w:val="20"/>
              </w:rPr>
              <w:t xml:space="preserve"> </w:t>
            </w:r>
            <w:r>
              <w:rPr>
                <w:color w:val="000000"/>
                <w:sz w:val="20"/>
              </w:rPr>
              <w:t>«Обитатели морских глубин», «Леса», «Степи» и т.д.</w:t>
            </w:r>
            <w:r w:rsidR="00B640E2">
              <w:rPr>
                <w:color w:val="000000"/>
                <w:sz w:val="20"/>
              </w:rPr>
              <w:t xml:space="preserve"> </w:t>
            </w:r>
            <w:r>
              <w:rPr>
                <w:color w:val="000000"/>
                <w:sz w:val="20"/>
              </w:rPr>
              <w:t>«Логика и математика</w:t>
            </w:r>
            <w:r w:rsidR="00B640E2">
              <w:rPr>
                <w:color w:val="000000"/>
                <w:sz w:val="20"/>
              </w:rPr>
              <w:t>», уголок</w:t>
            </w:r>
            <w:r>
              <w:rPr>
                <w:color w:val="000000"/>
                <w:sz w:val="20"/>
              </w:rPr>
              <w:t xml:space="preserve"> шахмат и </w:t>
            </w:r>
            <w:r w:rsidR="00B640E2">
              <w:rPr>
                <w:color w:val="000000"/>
                <w:sz w:val="20"/>
              </w:rPr>
              <w:t>шажек,</w:t>
            </w:r>
            <w:r>
              <w:rPr>
                <w:color w:val="000000"/>
                <w:sz w:val="20"/>
              </w:rPr>
              <w:t xml:space="preserve"> и др.</w:t>
            </w:r>
          </w:p>
          <w:p w14:paraId="2BC1E72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Здоровье:</w:t>
            </w:r>
            <w:r>
              <w:rPr>
                <w:color w:val="000000"/>
                <w:sz w:val="20"/>
              </w:rPr>
              <w:t xml:space="preserve"> Уголки здоровья,</w:t>
            </w:r>
            <w:r w:rsidR="00B640E2">
              <w:rPr>
                <w:color w:val="000000"/>
                <w:sz w:val="20"/>
              </w:rPr>
              <w:t xml:space="preserve"> </w:t>
            </w:r>
            <w:r>
              <w:rPr>
                <w:color w:val="000000"/>
                <w:sz w:val="20"/>
              </w:rPr>
              <w:t>правила поведения.О здоровом образе жизни (стенды,</w:t>
            </w:r>
          </w:p>
          <w:p w14:paraId="48CE90D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плакаты).</w:t>
            </w:r>
            <w:r w:rsidR="00B640E2">
              <w:rPr>
                <w:color w:val="000000"/>
                <w:sz w:val="20"/>
              </w:rPr>
              <w:t xml:space="preserve"> </w:t>
            </w:r>
            <w:r>
              <w:rPr>
                <w:color w:val="000000"/>
                <w:sz w:val="20"/>
              </w:rPr>
              <w:t>Закаливание.</w:t>
            </w:r>
            <w:r w:rsidR="00B640E2">
              <w:rPr>
                <w:color w:val="000000"/>
                <w:sz w:val="20"/>
              </w:rPr>
              <w:t xml:space="preserve"> </w:t>
            </w:r>
            <w:r>
              <w:rPr>
                <w:color w:val="000000"/>
                <w:sz w:val="20"/>
              </w:rPr>
              <w:t>Уголки безопасности.Бассейн.Спортивная площадка.Площадка ПДД.Тематические уголкипо ПДД.Тематические уголки о спорте, о проведении Олимпийских игр.Уголок уединения,</w:t>
            </w:r>
          </w:p>
          <w:p w14:paraId="3796C293" w14:textId="77777777" w:rsidR="002C6E8D" w:rsidRDefault="00B640E2">
            <w:pPr>
              <w:pBdr>
                <w:top w:val="none" w:sz="4" w:space="0" w:color="000000"/>
                <w:left w:val="none" w:sz="4" w:space="0" w:color="000000"/>
                <w:bottom w:val="none" w:sz="4" w:space="0" w:color="000000"/>
                <w:right w:val="none" w:sz="4" w:space="0" w:color="000000"/>
              </w:pBdr>
              <w:shd w:val="clear" w:color="FFFFFF" w:fill="FFFFFF"/>
              <w:spacing w:after="255"/>
              <w:rPr>
                <w:sz w:val="20"/>
              </w:rPr>
            </w:pPr>
            <w:r>
              <w:rPr>
                <w:b/>
                <w:color w:val="000000"/>
                <w:sz w:val="20"/>
              </w:rPr>
              <w:t>Природа:</w:t>
            </w:r>
            <w:r>
              <w:rPr>
                <w:color w:val="000000"/>
                <w:sz w:val="20"/>
              </w:rPr>
              <w:t xml:space="preserve"> Макеты</w:t>
            </w:r>
            <w:r w:rsidR="0069355F">
              <w:rPr>
                <w:color w:val="000000"/>
                <w:sz w:val="20"/>
              </w:rPr>
              <w:t xml:space="preserve"> природных зон (пустыня, степь, тайга, тундра и другие). Таблицы культурных, лекарственных растений), </w:t>
            </w:r>
            <w:r>
              <w:rPr>
                <w:color w:val="000000"/>
                <w:sz w:val="20"/>
              </w:rPr>
              <w:t>приборы для</w:t>
            </w:r>
            <w:r w:rsidR="0069355F">
              <w:rPr>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Pr>
                <w:color w:val="000000"/>
                <w:sz w:val="20"/>
              </w:rPr>
              <w:t>Коллекции камней</w:t>
            </w:r>
            <w:r w:rsidR="0069355F">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Pr>
                <w:color w:val="000000"/>
                <w:sz w:val="20"/>
              </w:rPr>
              <w:t>Приспособления для</w:t>
            </w:r>
            <w:r w:rsidR="0069355F">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51845071" w14:textId="77777777" w:rsidR="002C6E8D" w:rsidRDefault="002C6E8D">
      <w:pPr>
        <w:pStyle w:val="af"/>
        <w:spacing w:before="200" w:beforeAutospacing="0" w:after="0" w:afterAutospacing="0" w:line="216" w:lineRule="auto"/>
        <w:rPr>
          <w:rFonts w:eastAsiaTheme="majorEastAsia"/>
          <w:b/>
          <w:bCs/>
        </w:rPr>
      </w:pPr>
    </w:p>
    <w:p w14:paraId="5C0ED60B" w14:textId="77777777" w:rsidR="002C6E8D" w:rsidRDefault="002C6E8D">
      <w:pPr>
        <w:pStyle w:val="af"/>
        <w:spacing w:before="200" w:beforeAutospacing="0" w:after="0" w:afterAutospacing="0" w:line="216" w:lineRule="auto"/>
        <w:rPr>
          <w:rFonts w:eastAsiaTheme="majorEastAsia"/>
          <w:b/>
          <w:bCs/>
        </w:rPr>
      </w:pPr>
    </w:p>
    <w:p w14:paraId="4036396A" w14:textId="77777777" w:rsidR="002C6E8D" w:rsidRDefault="002C6E8D">
      <w:pPr>
        <w:spacing w:after="120"/>
        <w:jc w:val="center"/>
        <w:rPr>
          <w:rFonts w:eastAsiaTheme="majorEastAsia"/>
          <w:b/>
          <w:bCs/>
          <w:sz w:val="24"/>
          <w:szCs w:val="24"/>
        </w:rPr>
      </w:pPr>
    </w:p>
    <w:p w14:paraId="7B45740A" w14:textId="77777777" w:rsidR="00B640E2" w:rsidRDefault="00B640E2">
      <w:pPr>
        <w:spacing w:after="120"/>
        <w:jc w:val="center"/>
        <w:rPr>
          <w:rFonts w:eastAsiaTheme="majorEastAsia"/>
          <w:b/>
          <w:bCs/>
          <w:sz w:val="24"/>
          <w:szCs w:val="24"/>
        </w:rPr>
      </w:pPr>
    </w:p>
    <w:p w14:paraId="3281B059" w14:textId="77777777" w:rsidR="00B640E2" w:rsidRDefault="00B640E2">
      <w:pPr>
        <w:spacing w:after="120"/>
        <w:jc w:val="center"/>
        <w:rPr>
          <w:rFonts w:eastAsiaTheme="majorEastAsia"/>
          <w:b/>
          <w:bCs/>
          <w:sz w:val="24"/>
          <w:szCs w:val="24"/>
        </w:rPr>
      </w:pPr>
    </w:p>
    <w:p w14:paraId="345724F8" w14:textId="77777777" w:rsidR="00B640E2" w:rsidRDefault="00B640E2">
      <w:pPr>
        <w:spacing w:after="120"/>
        <w:jc w:val="center"/>
        <w:rPr>
          <w:rFonts w:eastAsiaTheme="majorEastAsia"/>
          <w:b/>
          <w:bCs/>
          <w:sz w:val="24"/>
          <w:szCs w:val="24"/>
        </w:rPr>
      </w:pPr>
    </w:p>
    <w:p w14:paraId="0E320162" w14:textId="77777777" w:rsidR="00B640E2" w:rsidRDefault="00B640E2">
      <w:pPr>
        <w:spacing w:after="120"/>
        <w:jc w:val="center"/>
        <w:rPr>
          <w:rFonts w:eastAsiaTheme="majorEastAsia"/>
          <w:b/>
          <w:bCs/>
          <w:sz w:val="24"/>
          <w:szCs w:val="24"/>
        </w:rPr>
      </w:pPr>
    </w:p>
    <w:p w14:paraId="2F6BC46D" w14:textId="77777777" w:rsidR="00C53BE5" w:rsidRDefault="00C53BE5">
      <w:pPr>
        <w:spacing w:after="120"/>
        <w:jc w:val="left"/>
        <w:rPr>
          <w:rFonts w:eastAsiaTheme="majorEastAsia"/>
          <w:b/>
          <w:bCs/>
          <w:sz w:val="24"/>
          <w:szCs w:val="24"/>
        </w:rPr>
        <w:sectPr w:rsidR="00C53BE5">
          <w:pgSz w:w="16838" w:h="11906" w:orient="landscape"/>
          <w:pgMar w:top="851" w:right="1134" w:bottom="851" w:left="1134" w:header="709" w:footer="709" w:gutter="0"/>
          <w:cols w:space="708"/>
          <w:docGrid w:linePitch="360"/>
        </w:sectPr>
      </w:pPr>
    </w:p>
    <w:p w14:paraId="545B4970" w14:textId="4456829D" w:rsidR="002C6E8D" w:rsidRDefault="0069355F">
      <w:pPr>
        <w:spacing w:after="120"/>
        <w:jc w:val="left"/>
        <w:rPr>
          <w:rFonts w:eastAsiaTheme="majorEastAsia"/>
          <w:b/>
          <w:bCs/>
          <w:sz w:val="24"/>
          <w:szCs w:val="24"/>
        </w:rPr>
      </w:pPr>
      <w:r>
        <w:rPr>
          <w:rFonts w:eastAsiaTheme="majorEastAsia"/>
          <w:b/>
          <w:bCs/>
          <w:sz w:val="24"/>
          <w:szCs w:val="24"/>
        </w:rPr>
        <w:lastRenderedPageBreak/>
        <w:t>Воспитывающая среда МБДОУ</w:t>
      </w:r>
      <w:r w:rsidR="00FA5203">
        <w:rPr>
          <w:rFonts w:eastAsiaTheme="majorEastAsia"/>
          <w:b/>
          <w:bCs/>
          <w:sz w:val="24"/>
          <w:szCs w:val="24"/>
        </w:rPr>
        <w:t xml:space="preserve"> Усадский детский сад Умные дети</w:t>
      </w:r>
      <w:r>
        <w:rPr>
          <w:rFonts w:eastAsiaTheme="majorEastAsia"/>
          <w:b/>
          <w:bCs/>
          <w:sz w:val="24"/>
          <w:szCs w:val="24"/>
        </w:rPr>
        <w:t>.</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631"/>
      </w:tblGrid>
      <w:tr w:rsidR="002C6E8D" w:rsidRPr="00453A7D" w14:paraId="1E84F66E" w14:textId="77777777" w:rsidTr="00453A7D">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D1D1E3C"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b/>
                <w:color w:val="000000"/>
                <w:sz w:val="20"/>
              </w:rPr>
              <w:t>Условия воспитывающей среды</w:t>
            </w:r>
          </w:p>
        </w:tc>
        <w:tc>
          <w:tcPr>
            <w:tcW w:w="5631"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11DC7C0"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t>  Образовательные модели (проекты) осуществления условий</w:t>
            </w:r>
          </w:p>
        </w:tc>
      </w:tr>
      <w:tr w:rsidR="002C6E8D" w:rsidRPr="00453A7D" w14:paraId="2BC9CF00"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DEEA02B"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формирования эмоционально-ценностного отношения ребёнка к окружающему миру, другим людям, себе</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6837306" w14:textId="77777777"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14:paraId="2BE0B27B" w14:textId="77777777" w:rsidR="002C6E8D" w:rsidRPr="00453A7D" w:rsidRDefault="0069355F" w:rsidP="00453A7D">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662BD18D" w14:textId="77777777"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3A130941" w14:textId="77777777"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14:paraId="0756E632" w14:textId="77777777" w:rsidR="002C6E8D" w:rsidRPr="00453A7D" w:rsidRDefault="0069355F" w:rsidP="00B640E2">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14:paraId="171E5386"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8170DBC"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776E43A" w14:textId="6DCD096B"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14:paraId="090F9C99" w14:textId="77777777" w:rsidTr="00453A7D">
        <w:trPr>
          <w:trHeight w:val="494"/>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76F5FA"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4A67F55" w14:textId="37F8C4D3"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14:paraId="726FB54B"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14:paraId="428B0125"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14:paraId="69B7CEDE"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14:paraId="4B88001A"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14:paraId="3B78BD09"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конкурсы, выставки, концерты ДОО</w:t>
            </w:r>
          </w:p>
          <w:p w14:paraId="21F8E913"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14:paraId="65123978"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Pr="00453A7D">
              <w:rPr>
                <w:color w:val="000000"/>
                <w:sz w:val="20"/>
              </w:rPr>
              <w:tab/>
              <w:t>(писатели,  поэты, космонавты, художники и т. д. ).</w:t>
            </w:r>
          </w:p>
          <w:p w14:paraId="073399F2"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14:paraId="61A59B39"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мастер – классы,  практические дела</w:t>
            </w:r>
          </w:p>
          <w:p w14:paraId="2940D065"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14:paraId="368781BE"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078921B4"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14:paraId="32DEBB67"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25C81D0F"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xml:space="preserve">. Педагог в этой ситуации не является участником деятельности, но выступает в роли её </w:t>
            </w:r>
            <w:r w:rsidRPr="00453A7D">
              <w:rPr>
                <w:color w:val="000000"/>
                <w:sz w:val="20"/>
              </w:rPr>
              <w:lastRenderedPageBreak/>
              <w:t>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14:paraId="6F2AB18C"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F74C62"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color w:val="000000"/>
                <w:sz w:val="20"/>
              </w:rPr>
              <w:lastRenderedPageBreak/>
              <w:t>Региональные и территориальные особенности социокультурного окружения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83A2B49" w14:textId="77777777" w:rsidR="002C6E8D"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МБДОУ расположено в городе Казани Республика Татарстан. </w:t>
            </w:r>
          </w:p>
          <w:p w14:paraId="7A9B67A2"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36E3A312"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55F3AEB2"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0081D59C"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453A7D">
              <w:rPr>
                <w:sz w:val="20"/>
              </w:rPr>
              <w:t xml:space="preserve">Город имеет зарегистрированный </w:t>
            </w:r>
            <w:hyperlink r:id="rId105" w:tooltip="Бренд" w:history="1">
              <w:r w:rsidRPr="00453A7D">
                <w:rPr>
                  <w:rStyle w:val="aff2"/>
                  <w:color w:val="auto"/>
                  <w:sz w:val="20"/>
                </w:rPr>
                <w:t>бренд</w:t>
              </w:r>
            </w:hyperlink>
            <w:r w:rsidRPr="00453A7D">
              <w:rPr>
                <w:sz w:val="20"/>
              </w:rPr>
              <w:t xml:space="preserve"> «</w:t>
            </w:r>
            <w:hyperlink r:id="rId106" w:tooltip="Третья столица" w:history="1">
              <w:r w:rsidRPr="00453A7D">
                <w:rPr>
                  <w:rStyle w:val="aff2"/>
                  <w:color w:val="auto"/>
                  <w:sz w:val="20"/>
                </w:rPr>
                <w:t>третья столица</w:t>
              </w:r>
            </w:hyperlink>
            <w:r w:rsidRPr="00453A7D">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p w14:paraId="0FEC6737" w14:textId="2685F65D"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14:paraId="7B405C87" w14:textId="77777777"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color w:val="0070C0"/>
                <w:sz w:val="20"/>
                <w:highlight w:val="yellow"/>
              </w:rPr>
            </w:pPr>
          </w:p>
        </w:tc>
      </w:tr>
      <w:tr w:rsidR="002C6E8D" w:rsidRPr="00453A7D" w14:paraId="557AFE5D"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3EA2BE3"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Воспитательно значимые проекты и программы, в которых уже участвует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9A2902F"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453A7D">
              <w:rPr>
                <w:b/>
                <w:bCs/>
                <w:sz w:val="20"/>
              </w:rPr>
              <w:t>Декада инвалидов.</w:t>
            </w:r>
          </w:p>
          <w:p w14:paraId="4C824A6B" w14:textId="77777777"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«Балачак иле»</w:t>
            </w:r>
          </w:p>
          <w:p w14:paraId="3D6DC190" w14:textId="1980F7F5"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14:paraId="36A79139" w14:textId="77777777"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b/>
                <w:bCs/>
                <w:color w:val="00B050"/>
                <w:sz w:val="20"/>
                <w:highlight w:val="yellow"/>
              </w:rPr>
            </w:pPr>
          </w:p>
        </w:tc>
      </w:tr>
      <w:tr w:rsidR="002C6E8D" w:rsidRPr="00453A7D" w14:paraId="38080119"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7D1AA3"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C73CBC9"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ДОО вариативной воспитывающей среды, позволяющей воспитанникам развиваться в различных видах деятельности </w:t>
            </w:r>
          </w:p>
          <w:p w14:paraId="615DBF6D"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ДОО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64859788"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3. В части, формируемой участниками образовательных отношений образовательной программы дошкольного образования ДОО определена работа по ознакомлению воспитанников с городом Казань, Республикой Татарстан.</w:t>
            </w:r>
          </w:p>
          <w:p w14:paraId="74131B90"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1C155761"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5. Процесс образования в ДОО строиться на содружестве с институтами культуры и социальными организациями, и родителями (законными представителями) воспитанников.</w:t>
            </w:r>
          </w:p>
          <w:p w14:paraId="79C5E5A6"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14:paraId="229065D9"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61EF639"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Общие характеристики содержания и форм воспитания в общей структуре воспитательной работы в ДОО;</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CD8AFE4" w14:textId="77777777"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Стержнем годового цикла воспитательной работы ДОО являются ключевые общесадовские мероприятия, через которые осуществляется интеграция воспитательных усилий педагогов. </w:t>
            </w:r>
          </w:p>
          <w:p w14:paraId="6FE086BB" w14:textId="77777777"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Так же задачи воспитательной работы решаются в следующих формах работы:  организованная образовательная деятельность</w:t>
            </w:r>
            <w:r w:rsidR="0069355F" w:rsidRPr="00453A7D">
              <w:rPr>
                <w:rFonts w:ascii="Symbol" w:eastAsia="Symbol" w:hAnsi="Symbol" w:cs="Symbol"/>
                <w:color w:val="000000"/>
                <w:sz w:val="20"/>
              </w:rPr>
              <w:t></w:t>
            </w:r>
            <w:r w:rsidR="0069355F"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14:paraId="139DAA06" w14:textId="77777777" w:rsidR="002C6E8D"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r w:rsidR="0069355F"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0069355F" w:rsidRPr="00453A7D">
              <w:rPr>
                <w:rFonts w:ascii="Symbol" w:eastAsia="Symbol" w:hAnsi="Symbol" w:cs="Symbol"/>
                <w:color w:val="000000"/>
                <w:sz w:val="20"/>
              </w:rPr>
              <w:t></w:t>
            </w:r>
            <w:r w:rsidR="0069355F" w:rsidRPr="00453A7D">
              <w:rPr>
                <w:color w:val="000000"/>
                <w:sz w:val="20"/>
              </w:rPr>
              <w:t xml:space="preserve"> включение в образовательный процесс ДОО экскурсий, виртуальных экскурсий, а </w:t>
            </w:r>
            <w:r w:rsidRPr="00453A7D">
              <w:rPr>
                <w:color w:val="000000"/>
                <w:sz w:val="20"/>
              </w:rPr>
              <w:t>также</w:t>
            </w:r>
            <w:r w:rsidR="0069355F" w:rsidRPr="00453A7D">
              <w:rPr>
                <w:color w:val="000000"/>
                <w:sz w:val="20"/>
              </w:rPr>
              <w:t xml:space="preserve"> других познавательно-информационных мероприятий по предложению родителей (законных представителей) или социальных партнёров</w:t>
            </w:r>
            <w:r w:rsidRPr="00453A7D">
              <w:rPr>
                <w:color w:val="000000"/>
                <w:sz w:val="20"/>
              </w:rPr>
              <w:t>.</w:t>
            </w:r>
          </w:p>
        </w:tc>
      </w:tr>
      <w:tr w:rsidR="002C6E8D" w:rsidRPr="00453A7D" w14:paraId="7B822509"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89FFC1E"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Наличие достижения выраженных эффектов воспитательной работы</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C97CCE9" w14:textId="1EB84A04"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Мониторинг реализации ОП </w:t>
            </w:r>
            <w:r w:rsidR="00C53BE5" w:rsidRPr="00453A7D">
              <w:rPr>
                <w:color w:val="000000"/>
                <w:sz w:val="20"/>
              </w:rPr>
              <w:t>ДО ДОО</w:t>
            </w:r>
            <w:r w:rsidRPr="00453A7D">
              <w:rPr>
                <w:color w:val="000000"/>
                <w:sz w:val="20"/>
              </w:rPr>
              <w:t xml:space="preserve"> показывает </w:t>
            </w:r>
            <w:r w:rsidRPr="00E970D7">
              <w:rPr>
                <w:color w:val="000000"/>
                <w:sz w:val="20"/>
              </w:rPr>
              <w:t>более 80%</w:t>
            </w:r>
            <w:r w:rsidRPr="00453A7D">
              <w:rPr>
                <w:color w:val="000000"/>
                <w:sz w:val="20"/>
              </w:rPr>
              <w:t xml:space="preserve"> успешного освоения, включая воспитательные аспекты.</w:t>
            </w:r>
            <w:r w:rsidR="00C53BE5" w:rsidRPr="00453A7D">
              <w:rPr>
                <w:color w:val="000000"/>
                <w:sz w:val="20"/>
              </w:rPr>
              <w:t xml:space="preserve"> </w:t>
            </w:r>
          </w:p>
          <w:p w14:paraId="769CE174" w14:textId="77777777"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14:paraId="71F09DEF"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D3BAE3"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Участие в конкурсах лучших практик, мониторингов .</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7B5709B"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ДОО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p w14:paraId="46ADB17E" w14:textId="4FFC089D" w:rsidR="00C53BE5" w:rsidRPr="00453A7D" w:rsidRDefault="00C53BE5"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p>
          <w:p w14:paraId="107EF7AF" w14:textId="77777777"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453A7D" w14:paraId="5E662AC6" w14:textId="77777777" w:rsidTr="00453A7D">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6E7BDDB"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Особенности ДОО, связанные с работой с детьми с ограниченными возможностями здоровья, в том числе с инвалидностью.</w:t>
            </w:r>
          </w:p>
        </w:tc>
        <w:tc>
          <w:tcPr>
            <w:tcW w:w="5631"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36B40EA" w14:textId="1D7DB502"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В ДОО  функционируют </w:t>
            </w:r>
          </w:p>
          <w:p w14:paraId="74A64059" w14:textId="77777777" w:rsidR="00C53BE5" w:rsidRPr="00453A7D" w:rsidRDefault="00C53BE5" w:rsidP="00B640E2">
            <w:pPr>
              <w:pBdr>
                <w:top w:val="none" w:sz="4" w:space="0" w:color="000000"/>
                <w:left w:val="none" w:sz="4" w:space="0" w:color="000000"/>
                <w:bottom w:val="none" w:sz="4" w:space="0" w:color="000000"/>
                <w:right w:val="none" w:sz="4" w:space="0" w:color="000000"/>
              </w:pBdr>
              <w:spacing w:line="240" w:lineRule="auto"/>
              <w:rPr>
                <w:color w:val="000000"/>
                <w:sz w:val="20"/>
              </w:rPr>
            </w:pPr>
          </w:p>
          <w:p w14:paraId="28FF938A" w14:textId="77777777"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групп, из них </w:t>
            </w:r>
          </w:p>
          <w:p w14:paraId="6FCBDCB0" w14:textId="77777777"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 компенсирующей направленности для детей с </w:t>
            </w:r>
          </w:p>
          <w:p w14:paraId="7ADE37AE"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p>
          <w:p w14:paraId="3A0B1635" w14:textId="77777777" w:rsidR="00C53BE5" w:rsidRPr="00453A7D" w:rsidRDefault="0069355F" w:rsidP="00B640E2">
            <w:pPr>
              <w:pBdr>
                <w:top w:val="none" w:sz="4" w:space="0" w:color="000000"/>
                <w:left w:val="none" w:sz="4" w:space="0" w:color="000000"/>
                <w:bottom w:val="none" w:sz="4" w:space="0" w:color="000000"/>
                <w:right w:val="none" w:sz="4" w:space="0" w:color="000000"/>
              </w:pBdr>
              <w:spacing w:line="240" w:lineRule="auto"/>
              <w:rPr>
                <w:color w:val="000000"/>
                <w:sz w:val="20"/>
              </w:rPr>
            </w:pPr>
            <w:r w:rsidRPr="00453A7D">
              <w:rPr>
                <w:color w:val="000000"/>
                <w:sz w:val="20"/>
              </w:rPr>
              <w:t xml:space="preserve">    В штатном расписании выделены </w:t>
            </w:r>
          </w:p>
          <w:p w14:paraId="565FBCCE" w14:textId="6C2F204A"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ставок  учителей-логопедов для работы в данных группах и </w:t>
            </w:r>
            <w:r w:rsidR="00C53BE5" w:rsidRPr="00453A7D">
              <w:rPr>
                <w:color w:val="000000"/>
                <w:sz w:val="20"/>
              </w:rPr>
              <w:t xml:space="preserve"> ставки педагога-психолога</w:t>
            </w:r>
          </w:p>
          <w:p w14:paraId="31DB049A" w14:textId="77777777" w:rsidR="002C6E8D" w:rsidRPr="00453A7D" w:rsidRDefault="002C6E8D" w:rsidP="00B640E2">
            <w:pPr>
              <w:pBdr>
                <w:top w:val="none" w:sz="4" w:space="0" w:color="000000"/>
                <w:left w:val="none" w:sz="4" w:space="0" w:color="000000"/>
                <w:bottom w:val="none" w:sz="4" w:space="0" w:color="000000"/>
                <w:right w:val="none" w:sz="4" w:space="0" w:color="000000"/>
              </w:pBdr>
              <w:spacing w:line="240" w:lineRule="auto"/>
              <w:rPr>
                <w:sz w:val="20"/>
              </w:rPr>
            </w:pPr>
          </w:p>
          <w:p w14:paraId="3A4C52A6"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Организация образовательного и воспитательного процесса основана на основе понедельных лексических тем. </w:t>
            </w:r>
          </w:p>
          <w:p w14:paraId="1D0B87D1"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14:paraId="1083E392" w14:textId="77777777" w:rsidR="002C6E8D" w:rsidRDefault="002C6E8D">
      <w:pPr>
        <w:spacing w:after="120"/>
        <w:jc w:val="left"/>
        <w:rPr>
          <w:rFonts w:eastAsiaTheme="majorEastAsia"/>
          <w:b/>
          <w:bCs/>
          <w:color w:val="FF0000"/>
          <w:sz w:val="24"/>
          <w:szCs w:val="24"/>
        </w:rPr>
      </w:pPr>
    </w:p>
    <w:p w14:paraId="2EBE1242" w14:textId="77777777" w:rsidR="002C6E8D" w:rsidRDefault="0069355F">
      <w:pPr>
        <w:spacing w:after="120" w:line="240" w:lineRule="auto"/>
        <w:rPr>
          <w:rFonts w:eastAsiaTheme="majorEastAsia"/>
          <w:b/>
          <w:bCs/>
          <w:sz w:val="24"/>
          <w:szCs w:val="24"/>
        </w:rPr>
      </w:pPr>
      <w:r>
        <w:rPr>
          <w:rFonts w:eastAsiaTheme="majorEastAsia"/>
          <w:b/>
          <w:bCs/>
          <w:sz w:val="24"/>
          <w:szCs w:val="24"/>
        </w:rPr>
        <w:lastRenderedPageBreak/>
        <w:t>Общности образовательной организации: педагог - дети, родители (законные представители) - ребёнок (дети), педагог - родители (законные представители.</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14:paraId="0F82C76E" w14:textId="77777777"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CCF4CFC" w14:textId="77777777"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7C945AD" w14:textId="4BB84613"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14:paraId="7D4212BF" w14:textId="77777777"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72988AD" w14:textId="77777777"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 цели профессионального сообщества,профессионально-родительского сообщества и детско-взрослой общности</w:t>
            </w:r>
          </w:p>
          <w:p w14:paraId="7F6D13C9" w14:textId="77777777"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69CF60A" w14:textId="7765259C"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искусства, библиотеки, школы, Дюцы, общественные организации идр.) </w:t>
            </w:r>
          </w:p>
          <w:p w14:paraId="1E97A664" w14:textId="77777777"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воспитания. </w:t>
            </w:r>
          </w:p>
          <w:p w14:paraId="3AD70C1E" w14:textId="77777777"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К профессиональным общностям в ДОО  относятся:</w:t>
            </w:r>
          </w:p>
          <w:p w14:paraId="66F8A0CE"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14:paraId="6B3DEABB"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14:paraId="4162F75A"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14:paraId="0CB8156F" w14:textId="77777777"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14:paraId="0D1AFFB8"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14:paraId="5FD0F8C1"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мотивировать детей к общению друг с другом, поощрять даже самые незначительные  стремления к общению и взаимодействию;</w:t>
            </w:r>
          </w:p>
          <w:p w14:paraId="6EE3E5D1"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37F47DBC"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14:paraId="3988640C"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072F687"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14:paraId="15686E8A"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14:paraId="62656146"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14:paraId="66519CA9"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14:paraId="63F3DE40" w14:textId="77777777"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ДОО.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1DA23BCE" w14:textId="77777777" w:rsidR="002C6E8D" w:rsidRPr="00C53BE5" w:rsidRDefault="002C6E8D">
            <w:pPr>
              <w:pBdr>
                <w:top w:val="none" w:sz="4" w:space="0" w:color="000000"/>
                <w:left w:val="none" w:sz="4" w:space="0" w:color="000000"/>
                <w:bottom w:val="none" w:sz="4" w:space="0" w:color="000000"/>
                <w:right w:val="none" w:sz="4" w:space="0" w:color="000000"/>
              </w:pBdr>
              <w:ind w:firstLine="567"/>
              <w:rPr>
                <w:color w:val="000000"/>
                <w:sz w:val="20"/>
              </w:rPr>
            </w:pPr>
          </w:p>
          <w:p w14:paraId="73DD1FA8" w14:textId="77777777" w:rsidR="002C6E8D" w:rsidRPr="00C53BE5" w:rsidRDefault="002C6E8D">
            <w:pPr>
              <w:pBdr>
                <w:top w:val="none" w:sz="4" w:space="0" w:color="000000"/>
                <w:left w:val="none" w:sz="4" w:space="0" w:color="000000"/>
                <w:bottom w:val="none" w:sz="4" w:space="0" w:color="000000"/>
                <w:right w:val="none" w:sz="4" w:space="0" w:color="000000"/>
              </w:pBdr>
              <w:ind w:firstLine="567"/>
              <w:rPr>
                <w:sz w:val="20"/>
              </w:rPr>
            </w:pPr>
          </w:p>
          <w:p w14:paraId="0514575C" w14:textId="5A9EDF72" w:rsidR="00E970D7" w:rsidRPr="00C53BE5" w:rsidRDefault="0069355F" w:rsidP="00E970D7">
            <w:pPr>
              <w:pBdr>
                <w:top w:val="none" w:sz="4" w:space="0" w:color="000000"/>
                <w:left w:val="none" w:sz="4" w:space="0" w:color="000000"/>
                <w:bottom w:val="none" w:sz="4" w:space="0" w:color="000000"/>
                <w:right w:val="none" w:sz="4" w:space="0" w:color="000000"/>
              </w:pBdr>
              <w:ind w:firstLine="567"/>
              <w:rPr>
                <w:i/>
                <w:color w:val="000000"/>
                <w:sz w:val="20"/>
              </w:rPr>
            </w:pPr>
            <w:r w:rsidRPr="00E970D7">
              <w:rPr>
                <w:color w:val="000000"/>
                <w:sz w:val="20"/>
              </w:rPr>
              <w:t>(ассоциации профессионального сообщества и родительских организаций по развитию ранней помощи; «Центр родительской культуры», «Клуб семейного образования», «Семейный клуб родительского опыта», «Ассоциация родительских комитетов», «Городское родительское собрание». Родительские сообщества, объединения и ассоциации могут иметь разную представленность по географии (национальные, региональные, муниципальные и локальные сообщества), организационно-правовым формам объединения</w:t>
            </w:r>
          </w:p>
          <w:p w14:paraId="6004B37E" w14:textId="66F6A39A" w:rsidR="002C6E8D" w:rsidRPr="00C53BE5" w:rsidRDefault="0069355F">
            <w:pPr>
              <w:pBdr>
                <w:top w:val="none" w:sz="4" w:space="0" w:color="000000"/>
                <w:left w:val="none" w:sz="4" w:space="0" w:color="000000"/>
                <w:bottom w:val="none" w:sz="4" w:space="0" w:color="000000"/>
                <w:right w:val="none" w:sz="4" w:space="0" w:color="000000"/>
              </w:pBdr>
              <w:ind w:firstLine="567"/>
              <w:rPr>
                <w:sz w:val="20"/>
              </w:rPr>
            </w:pPr>
            <w:r w:rsidRPr="00C53BE5">
              <w:rPr>
                <w:i/>
                <w:color w:val="000000"/>
                <w:sz w:val="20"/>
                <w:highlight w:val="yellow"/>
              </w:rPr>
              <w:t>.</w:t>
            </w:r>
          </w:p>
          <w:p w14:paraId="2F66D51F" w14:textId="77777777" w:rsidR="002C6E8D" w:rsidRPr="00C53BE5" w:rsidRDefault="0069355F">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14:paraId="170AD2C4" w14:textId="77777777"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highlight w:val="yellow"/>
              </w:rPr>
              <w:t xml:space="preserve"> </w:t>
            </w:r>
            <w:r w:rsidRPr="00E970D7">
              <w:rPr>
                <w:color w:val="000000"/>
                <w:sz w:val="20"/>
              </w:rPr>
              <w:t xml:space="preserve">(Детско-взрослая общность - объединение детей и взрослых (педагогов, родителей и представителей внеобразовательных сфер) проявляющие схожие потребности и интересы, в совместной деятельности и общении на основании </w:t>
            </w:r>
            <w:r w:rsidRPr="00E970D7">
              <w:rPr>
                <w:color w:val="000000"/>
                <w:sz w:val="20"/>
              </w:rPr>
              <w:lastRenderedPageBreak/>
              <w:t>единства реализуемых в жизни ценностей, культурных и социальных образцов жизни. (проект</w:t>
            </w:r>
            <w:r w:rsidR="00FB5BEF" w:rsidRPr="00E970D7">
              <w:rPr>
                <w:color w:val="000000"/>
                <w:sz w:val="20"/>
              </w:rPr>
              <w:t xml:space="preserve"> </w:t>
            </w:r>
            <w:r w:rsidRPr="00E970D7">
              <w:rPr>
                <w:color w:val="000000"/>
                <w:sz w:val="20"/>
              </w:rPr>
              <w:t>«Театр всей семьёй!», «Рисуем вместе», «Мы – экологи», Волонтерск</w:t>
            </w:r>
            <w:r w:rsidR="00FB5BEF" w:rsidRPr="00E970D7">
              <w:rPr>
                <w:color w:val="000000"/>
                <w:sz w:val="20"/>
              </w:rPr>
              <w:t>ое движение, Движение первых.</w:t>
            </w:r>
          </w:p>
          <w:p w14:paraId="15446E24" w14:textId="77777777" w:rsidR="002C6E8D" w:rsidRPr="00C53BE5" w:rsidRDefault="002C6E8D">
            <w:pPr>
              <w:pBdr>
                <w:top w:val="none" w:sz="4" w:space="0" w:color="000000"/>
                <w:left w:val="none" w:sz="4" w:space="0" w:color="000000"/>
                <w:bottom w:val="none" w:sz="4" w:space="0" w:color="000000"/>
                <w:right w:val="none" w:sz="4" w:space="0" w:color="000000"/>
              </w:pBdr>
              <w:spacing w:line="253" w:lineRule="atLeast"/>
              <w:ind w:firstLine="709"/>
              <w:rPr>
                <w:sz w:val="20"/>
              </w:rPr>
            </w:pPr>
          </w:p>
        </w:tc>
      </w:tr>
      <w:tr w:rsidR="002C6E8D" w:rsidRPr="00C53BE5" w14:paraId="2A6D2330" w14:textId="77777777"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AD62803" w14:textId="77777777" w:rsidR="002C6E8D" w:rsidRPr="00C53BE5" w:rsidRDefault="0069355F">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4C9FA65" w14:textId="77777777" w:rsidR="00FB5BEF"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r w:rsidRPr="00E970D7">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r w:rsidR="00C53BE5">
              <w:rPr>
                <w:color w:val="000000"/>
                <w:sz w:val="20"/>
              </w:rPr>
              <w:t xml:space="preserve"> </w:t>
            </w:r>
          </w:p>
          <w:p w14:paraId="4397BF8B" w14:textId="77777777" w:rsidR="00FB5BEF" w:rsidRDefault="00FB5BEF">
            <w:pPr>
              <w:pBdr>
                <w:top w:val="none" w:sz="4" w:space="0" w:color="000000"/>
                <w:left w:val="none" w:sz="4" w:space="0" w:color="000000"/>
                <w:bottom w:val="none" w:sz="4" w:space="0" w:color="000000"/>
                <w:right w:val="none" w:sz="4" w:space="0" w:color="000000"/>
              </w:pBdr>
              <w:shd w:val="clear" w:color="FFFFFF" w:fill="FFFFFF"/>
              <w:ind w:firstLine="463"/>
              <w:rPr>
                <w:color w:val="000000"/>
                <w:sz w:val="20"/>
              </w:rPr>
            </w:pPr>
          </w:p>
          <w:p w14:paraId="2F9C22F2"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b/>
                <w:sz w:val="20"/>
              </w:rPr>
              <w:t>Например:</w:t>
            </w:r>
            <w:r w:rsidRPr="00241553">
              <w:rPr>
                <w:sz w:val="20"/>
              </w:rPr>
              <w:t xml:space="preserve"> </w:t>
            </w:r>
            <w:r w:rsidRPr="00241553">
              <w:rPr>
                <w:i/>
                <w:sz w:val="20"/>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14:paraId="13F56387"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«Модернизация развивающей предметно-пространственной среды детского сада», сетевого проекта «Ранняя профориентация».</w:t>
            </w:r>
          </w:p>
          <w:p w14:paraId="47F7DBB4"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0AB461EF"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трудовая деятельность (посадка и уход за растениями);</w:t>
            </w:r>
          </w:p>
          <w:p w14:paraId="451DC39F"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познавательно-исследовательская деятельность;</w:t>
            </w:r>
          </w:p>
          <w:p w14:paraId="21E694A3"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-продуктивная деятельность;</w:t>
            </w:r>
          </w:p>
          <w:p w14:paraId="25E0FDF1"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художественно-эстетическая деятельность (экопразники, досуги, спектакли);</w:t>
            </w:r>
          </w:p>
          <w:p w14:paraId="437AE064"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экологические акции («Помоги птицам зимой!», «Наш зеленый детский сад»);</w:t>
            </w:r>
          </w:p>
          <w:p w14:paraId="5BFF2E00"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экскурсии по экологической тропе детского сада</w:t>
            </w:r>
          </w:p>
          <w:p w14:paraId="67948F63"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14:paraId="494DBD8E"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проектная деятельность;</w:t>
            </w:r>
          </w:p>
          <w:p w14:paraId="466DBC57"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продуктивная деятельность;</w:t>
            </w:r>
          </w:p>
          <w:p w14:paraId="7ADF2194"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познавательно-исследовательская деятельность;</w:t>
            </w:r>
          </w:p>
          <w:p w14:paraId="5D183202"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463"/>
              <w:rPr>
                <w:sz w:val="20"/>
              </w:rPr>
            </w:pPr>
            <w:r w:rsidRPr="00241553">
              <w:rPr>
                <w:i/>
                <w:sz w:val="20"/>
              </w:rPr>
              <w:t>- трудовая деятельность;</w:t>
            </w:r>
          </w:p>
          <w:p w14:paraId="044371B0" w14:textId="77777777" w:rsidR="002C6E8D" w:rsidRPr="00C53BE5" w:rsidRDefault="0069355F">
            <w:pPr>
              <w:pBdr>
                <w:top w:val="none" w:sz="4" w:space="0" w:color="000000"/>
                <w:left w:val="none" w:sz="4" w:space="0" w:color="000000"/>
                <w:bottom w:val="none" w:sz="4" w:space="0" w:color="000000"/>
                <w:right w:val="none" w:sz="4" w:space="0" w:color="000000"/>
              </w:pBdr>
              <w:shd w:val="clear" w:color="FFFFFF" w:fill="FFFFFF"/>
              <w:ind w:firstLine="463"/>
              <w:rPr>
                <w:color w:val="FF0000"/>
                <w:sz w:val="20"/>
              </w:rPr>
            </w:pPr>
            <w:r w:rsidRPr="00241553">
              <w:rPr>
                <w:i/>
                <w:sz w:val="20"/>
              </w:rPr>
              <w:t>- художественно-эстетическая деятельность.</w:t>
            </w:r>
          </w:p>
        </w:tc>
      </w:tr>
    </w:tbl>
    <w:p w14:paraId="37EBAF65" w14:textId="77777777" w:rsidR="002C6E8D" w:rsidRDefault="002C6E8D">
      <w:pPr>
        <w:spacing w:after="120"/>
        <w:rPr>
          <w:b/>
          <w:bCs/>
          <w:sz w:val="24"/>
          <w:szCs w:val="24"/>
        </w:rPr>
      </w:pPr>
    </w:p>
    <w:p w14:paraId="67B4900E" w14:textId="77777777" w:rsidR="002C6E8D" w:rsidRDefault="0069355F">
      <w:pPr>
        <w:spacing w:after="120"/>
        <w:rPr>
          <w:sz w:val="24"/>
          <w:szCs w:val="24"/>
        </w:rPr>
      </w:pPr>
      <w:r>
        <w:rPr>
          <w:b/>
          <w:bCs/>
          <w:sz w:val="24"/>
          <w:szCs w:val="24"/>
        </w:rPr>
        <w:t>Формы совместной деятельности в образовательной организации.</w:t>
      </w:r>
    </w:p>
    <w:p w14:paraId="1507452D" w14:textId="77777777" w:rsidR="002C6E8D" w:rsidRDefault="0069355F">
      <w:pPr>
        <w:pBdr>
          <w:top w:val="none" w:sz="4" w:space="0" w:color="000000"/>
          <w:left w:val="none" w:sz="4" w:space="0" w:color="000000"/>
          <w:bottom w:val="none" w:sz="4" w:space="0" w:color="000000"/>
          <w:right w:val="none" w:sz="4" w:space="0" w:color="000000"/>
        </w:pBdr>
        <w:spacing w:before="324" w:line="317" w:lineRule="atLeast"/>
        <w:ind w:left="1296"/>
      </w:pPr>
      <w:r>
        <w:rPr>
          <w:b/>
          <w:i/>
          <w:color w:val="000000"/>
          <w:spacing w:val="1"/>
          <w:sz w:val="24"/>
        </w:rPr>
        <w:t>Работа</w:t>
      </w:r>
      <w:r>
        <w:rPr>
          <w:b/>
          <w:i/>
          <w:color w:val="000000"/>
          <w:spacing w:val="-1"/>
          <w:sz w:val="24"/>
        </w:rPr>
        <w:t xml:space="preserve"> </w:t>
      </w:r>
      <w:r>
        <w:rPr>
          <w:b/>
          <w:i/>
          <w:color w:val="000000"/>
          <w:sz w:val="24"/>
        </w:rPr>
        <w:t>с</w:t>
      </w:r>
      <w:r>
        <w:rPr>
          <w:b/>
          <w:i/>
          <w:color w:val="000000"/>
          <w:spacing w:val="-1"/>
          <w:sz w:val="24"/>
        </w:rPr>
        <w:t xml:space="preserve"> </w:t>
      </w:r>
      <w:r>
        <w:rPr>
          <w:b/>
          <w:i/>
          <w:color w:val="000000"/>
          <w:sz w:val="24"/>
        </w:rPr>
        <w:t>родителями</w:t>
      </w:r>
      <w:r>
        <w:rPr>
          <w:b/>
          <w:i/>
          <w:color w:val="000000"/>
          <w:spacing w:val="-2"/>
          <w:sz w:val="24"/>
        </w:rPr>
        <w:t xml:space="preserve"> </w:t>
      </w:r>
      <w:r>
        <w:rPr>
          <w:b/>
          <w:i/>
          <w:color w:val="000000"/>
          <w:sz w:val="24"/>
        </w:rPr>
        <w:t>(законными</w:t>
      </w:r>
      <w:r>
        <w:rPr>
          <w:b/>
          <w:i/>
          <w:color w:val="000000"/>
          <w:spacing w:val="-2"/>
          <w:sz w:val="24"/>
        </w:rPr>
        <w:t xml:space="preserve"> </w:t>
      </w:r>
      <w:r>
        <w:rPr>
          <w:b/>
          <w:i/>
          <w:color w:val="000000"/>
          <w:sz w:val="24"/>
        </w:rPr>
        <w:t>представителями) воспитанников.</w:t>
      </w:r>
    </w:p>
    <w:p w14:paraId="52F58BE4" w14:textId="77777777" w:rsidR="002C6E8D" w:rsidRDefault="0069355F">
      <w:pPr>
        <w:pBdr>
          <w:top w:val="none" w:sz="4" w:space="0" w:color="000000"/>
          <w:left w:val="none" w:sz="4" w:space="0" w:color="000000"/>
          <w:bottom w:val="none" w:sz="4" w:space="0" w:color="000000"/>
          <w:right w:val="none" w:sz="4" w:space="0" w:color="000000"/>
        </w:pBdr>
        <w:spacing w:before="314" w:line="240" w:lineRule="auto"/>
        <w:ind w:firstLine="708"/>
      </w:pPr>
      <w:r>
        <w:rPr>
          <w:color w:val="000000"/>
          <w:sz w:val="24"/>
        </w:rPr>
        <w:t>Работа</w:t>
      </w:r>
      <w:r>
        <w:rPr>
          <w:color w:val="000000"/>
          <w:spacing w:val="126"/>
          <w:sz w:val="24"/>
        </w:rPr>
        <w:t xml:space="preserve"> </w:t>
      </w:r>
      <w:r>
        <w:rPr>
          <w:color w:val="000000"/>
          <w:sz w:val="24"/>
        </w:rPr>
        <w:t>с</w:t>
      </w:r>
      <w:r>
        <w:rPr>
          <w:color w:val="000000"/>
          <w:spacing w:val="126"/>
          <w:sz w:val="24"/>
        </w:rPr>
        <w:t xml:space="preserve"> </w:t>
      </w:r>
      <w:r>
        <w:rPr>
          <w:color w:val="000000"/>
          <w:sz w:val="24"/>
        </w:rPr>
        <w:t>родителями</w:t>
      </w:r>
      <w:r>
        <w:rPr>
          <w:color w:val="000000"/>
          <w:spacing w:val="125"/>
          <w:sz w:val="24"/>
        </w:rPr>
        <w:t xml:space="preserve"> </w:t>
      </w:r>
      <w:r>
        <w:rPr>
          <w:color w:val="000000"/>
          <w:sz w:val="24"/>
        </w:rPr>
        <w:t>(законными</w:t>
      </w:r>
      <w:r>
        <w:rPr>
          <w:color w:val="000000"/>
          <w:spacing w:val="126"/>
          <w:sz w:val="24"/>
        </w:rPr>
        <w:t xml:space="preserve"> </w:t>
      </w:r>
      <w:r>
        <w:rPr>
          <w:color w:val="000000"/>
          <w:sz w:val="24"/>
        </w:rPr>
        <w:t>представителями)</w:t>
      </w:r>
      <w:r>
        <w:rPr>
          <w:color w:val="000000"/>
          <w:spacing w:val="127"/>
          <w:sz w:val="24"/>
        </w:rPr>
        <w:t xml:space="preserve"> </w:t>
      </w:r>
      <w:r>
        <w:rPr>
          <w:color w:val="000000"/>
          <w:sz w:val="24"/>
        </w:rPr>
        <w:t>детей</w:t>
      </w:r>
      <w:r>
        <w:rPr>
          <w:color w:val="000000"/>
          <w:spacing w:val="128"/>
          <w:sz w:val="24"/>
        </w:rPr>
        <w:t xml:space="preserve"> </w:t>
      </w:r>
      <w:r>
        <w:rPr>
          <w:color w:val="000000"/>
          <w:sz w:val="24"/>
        </w:rPr>
        <w:t>дошкольного</w:t>
      </w:r>
      <w:r>
        <w:rPr>
          <w:color w:val="000000"/>
          <w:spacing w:val="125"/>
          <w:sz w:val="24"/>
        </w:rPr>
        <w:t xml:space="preserve"> </w:t>
      </w:r>
      <w:r>
        <w:rPr>
          <w:color w:val="000000"/>
          <w:sz w:val="24"/>
        </w:rPr>
        <w:t>возраста</w:t>
      </w:r>
      <w:r>
        <w:rPr>
          <w:color w:val="000000"/>
          <w:spacing w:val="126"/>
          <w:sz w:val="24"/>
        </w:rPr>
        <w:t xml:space="preserve"> </w:t>
      </w:r>
      <w:r>
        <w:rPr>
          <w:color w:val="000000"/>
          <w:sz w:val="24"/>
        </w:rPr>
        <w:t>должна строиться</w:t>
      </w:r>
      <w:r>
        <w:rPr>
          <w:color w:val="000000"/>
          <w:spacing w:val="230"/>
          <w:sz w:val="24"/>
        </w:rPr>
        <w:t xml:space="preserve"> </w:t>
      </w:r>
      <w:r>
        <w:rPr>
          <w:color w:val="000000"/>
          <w:spacing w:val="1"/>
          <w:sz w:val="24"/>
        </w:rPr>
        <w:t>на</w:t>
      </w:r>
      <w:r>
        <w:rPr>
          <w:color w:val="000000"/>
          <w:spacing w:val="228"/>
          <w:sz w:val="24"/>
        </w:rPr>
        <w:t xml:space="preserve"> </w:t>
      </w:r>
      <w:r>
        <w:rPr>
          <w:color w:val="000000"/>
          <w:sz w:val="24"/>
        </w:rPr>
        <w:t>принципах</w:t>
      </w:r>
      <w:r>
        <w:rPr>
          <w:color w:val="000000"/>
          <w:spacing w:val="232"/>
          <w:sz w:val="24"/>
        </w:rPr>
        <w:t xml:space="preserve"> </w:t>
      </w:r>
      <w:r>
        <w:rPr>
          <w:color w:val="000000"/>
          <w:sz w:val="24"/>
        </w:rPr>
        <w:t>ценностного</w:t>
      </w:r>
      <w:r>
        <w:rPr>
          <w:color w:val="000000"/>
          <w:spacing w:val="228"/>
          <w:sz w:val="24"/>
        </w:rPr>
        <w:t xml:space="preserve"> </w:t>
      </w:r>
      <w:r>
        <w:rPr>
          <w:color w:val="000000"/>
          <w:sz w:val="24"/>
        </w:rPr>
        <w:t>единства</w:t>
      </w:r>
      <w:r>
        <w:rPr>
          <w:color w:val="000000"/>
          <w:spacing w:val="229"/>
          <w:sz w:val="24"/>
        </w:rPr>
        <w:t xml:space="preserve"> </w:t>
      </w:r>
      <w:r>
        <w:rPr>
          <w:color w:val="000000"/>
          <w:sz w:val="24"/>
        </w:rPr>
        <w:t>и</w:t>
      </w:r>
      <w:r>
        <w:rPr>
          <w:color w:val="000000"/>
          <w:spacing w:val="231"/>
          <w:sz w:val="24"/>
        </w:rPr>
        <w:t xml:space="preserve"> </w:t>
      </w:r>
      <w:r>
        <w:rPr>
          <w:color w:val="000000"/>
          <w:sz w:val="24"/>
        </w:rPr>
        <w:t>сотрудничества</w:t>
      </w:r>
      <w:r>
        <w:rPr>
          <w:color w:val="000000"/>
          <w:spacing w:val="231"/>
          <w:sz w:val="24"/>
        </w:rPr>
        <w:t xml:space="preserve"> </w:t>
      </w:r>
      <w:r>
        <w:rPr>
          <w:color w:val="000000"/>
          <w:sz w:val="24"/>
        </w:rPr>
        <w:t>всех</w:t>
      </w:r>
      <w:r>
        <w:rPr>
          <w:color w:val="000000"/>
          <w:spacing w:val="232"/>
          <w:sz w:val="24"/>
        </w:rPr>
        <w:t xml:space="preserve"> </w:t>
      </w:r>
      <w:r>
        <w:rPr>
          <w:color w:val="000000"/>
          <w:sz w:val="24"/>
        </w:rPr>
        <w:t>субъектов социокультурного окружения ДОО.</w:t>
      </w:r>
      <w:r>
        <w:t xml:space="preserve">                                                                                                                </w:t>
      </w:r>
      <w:r>
        <w:rPr>
          <w:i/>
          <w:color w:val="000000"/>
          <w:sz w:val="24"/>
        </w:rPr>
        <w:tab/>
        <w:t>Цель</w:t>
      </w:r>
      <w:r>
        <w:rPr>
          <w:i/>
          <w:color w:val="000000"/>
          <w:spacing w:val="32"/>
          <w:sz w:val="24"/>
        </w:rPr>
        <w:t xml:space="preserve"> </w:t>
      </w:r>
      <w:r>
        <w:rPr>
          <w:i/>
          <w:color w:val="000000"/>
          <w:sz w:val="24"/>
        </w:rPr>
        <w:t>взаимодействия</w:t>
      </w:r>
      <w:r>
        <w:rPr>
          <w:i/>
          <w:color w:val="000000"/>
          <w:spacing w:val="34"/>
          <w:sz w:val="24"/>
        </w:rPr>
        <w:t xml:space="preserve"> </w:t>
      </w:r>
      <w:r>
        <w:rPr>
          <w:color w:val="000000"/>
          <w:sz w:val="24"/>
        </w:rPr>
        <w:t>–</w:t>
      </w:r>
      <w:r>
        <w:rPr>
          <w:color w:val="000000"/>
          <w:spacing w:val="31"/>
          <w:sz w:val="24"/>
        </w:rPr>
        <w:t xml:space="preserve"> </w:t>
      </w:r>
      <w:r>
        <w:rPr>
          <w:color w:val="000000"/>
          <w:sz w:val="24"/>
        </w:rPr>
        <w:t>объединение</w:t>
      </w:r>
      <w:r>
        <w:rPr>
          <w:color w:val="000000"/>
          <w:spacing w:val="32"/>
          <w:sz w:val="24"/>
        </w:rPr>
        <w:t xml:space="preserve"> </w:t>
      </w:r>
      <w:r>
        <w:rPr>
          <w:color w:val="000000"/>
          <w:spacing w:val="-1"/>
          <w:sz w:val="24"/>
        </w:rPr>
        <w:t>усилий</w:t>
      </w:r>
      <w:r>
        <w:rPr>
          <w:color w:val="000000"/>
          <w:spacing w:val="30"/>
          <w:sz w:val="24"/>
        </w:rPr>
        <w:t xml:space="preserve"> </w:t>
      </w:r>
      <w:r>
        <w:rPr>
          <w:color w:val="000000"/>
          <w:sz w:val="24"/>
        </w:rPr>
        <w:t>педагогов</w:t>
      </w:r>
      <w:r>
        <w:rPr>
          <w:color w:val="000000"/>
          <w:spacing w:val="31"/>
          <w:sz w:val="24"/>
        </w:rPr>
        <w:t xml:space="preserve"> </w:t>
      </w:r>
      <w:r>
        <w:rPr>
          <w:color w:val="000000"/>
          <w:spacing w:val="-1"/>
          <w:sz w:val="24"/>
        </w:rPr>
        <w:t>ДОО</w:t>
      </w:r>
      <w:r>
        <w:rPr>
          <w:color w:val="000000"/>
          <w:spacing w:val="32"/>
          <w:sz w:val="24"/>
        </w:rPr>
        <w:t xml:space="preserve"> </w:t>
      </w:r>
      <w:r>
        <w:rPr>
          <w:color w:val="000000"/>
          <w:sz w:val="24"/>
        </w:rPr>
        <w:t>и</w:t>
      </w:r>
      <w:r>
        <w:rPr>
          <w:color w:val="000000"/>
          <w:spacing w:val="32"/>
          <w:sz w:val="24"/>
        </w:rPr>
        <w:t xml:space="preserve"> </w:t>
      </w:r>
      <w:r>
        <w:rPr>
          <w:color w:val="000000"/>
          <w:spacing w:val="1"/>
          <w:sz w:val="24"/>
        </w:rPr>
        <w:t>семьи</w:t>
      </w:r>
      <w:r>
        <w:rPr>
          <w:color w:val="000000"/>
          <w:spacing w:val="31"/>
          <w:sz w:val="24"/>
        </w:rPr>
        <w:t xml:space="preserve"> </w:t>
      </w:r>
      <w:r>
        <w:rPr>
          <w:color w:val="000000"/>
          <w:spacing w:val="1"/>
          <w:sz w:val="24"/>
        </w:rPr>
        <w:t>по</w:t>
      </w:r>
      <w:r>
        <w:rPr>
          <w:color w:val="000000"/>
          <w:spacing w:val="30"/>
          <w:sz w:val="24"/>
        </w:rPr>
        <w:t xml:space="preserve"> </w:t>
      </w:r>
      <w:r>
        <w:rPr>
          <w:color w:val="000000"/>
          <w:sz w:val="24"/>
        </w:rPr>
        <w:t>созданию</w:t>
      </w:r>
      <w:r>
        <w:rPr>
          <w:color w:val="000000"/>
          <w:spacing w:val="34"/>
          <w:sz w:val="24"/>
        </w:rPr>
        <w:t xml:space="preserve"> </w:t>
      </w:r>
      <w:r>
        <w:rPr>
          <w:color w:val="000000"/>
          <w:spacing w:val="-1"/>
          <w:sz w:val="24"/>
        </w:rPr>
        <w:t>условий</w:t>
      </w:r>
      <w:r>
        <w:rPr>
          <w:color w:val="000000"/>
          <w:spacing w:val="33"/>
          <w:sz w:val="24"/>
        </w:rPr>
        <w:t xml:space="preserve"> </w:t>
      </w:r>
      <w:r>
        <w:rPr>
          <w:color w:val="000000"/>
          <w:sz w:val="24"/>
        </w:rPr>
        <w:t>для</w:t>
      </w:r>
      <w:r>
        <w:rPr>
          <w:rFonts w:ascii="Calibri" w:eastAsia="Calibri" w:hAnsi="Calibri" w:cs="Calibri"/>
          <w:sz w:val="22"/>
        </w:rPr>
        <w:t xml:space="preserve">   </w:t>
      </w:r>
      <w:r>
        <w:rPr>
          <w:color w:val="000000"/>
          <w:sz w:val="24"/>
        </w:rPr>
        <w:t>развития</w:t>
      </w:r>
      <w:r>
        <w:rPr>
          <w:color w:val="000000"/>
          <w:spacing w:val="60"/>
          <w:sz w:val="24"/>
        </w:rPr>
        <w:t xml:space="preserve"> </w:t>
      </w:r>
      <w:r>
        <w:rPr>
          <w:color w:val="000000"/>
          <w:sz w:val="24"/>
        </w:rPr>
        <w:t>личности</w:t>
      </w:r>
      <w:r>
        <w:rPr>
          <w:color w:val="000000"/>
          <w:spacing w:val="61"/>
          <w:sz w:val="24"/>
        </w:rPr>
        <w:t xml:space="preserve"> </w:t>
      </w:r>
      <w:r>
        <w:rPr>
          <w:color w:val="000000"/>
          <w:sz w:val="24"/>
        </w:rPr>
        <w:t>ребёнка</w:t>
      </w:r>
      <w:r>
        <w:rPr>
          <w:color w:val="000000"/>
          <w:spacing w:val="59"/>
          <w:sz w:val="24"/>
        </w:rPr>
        <w:t xml:space="preserve"> </w:t>
      </w:r>
      <w:r>
        <w:rPr>
          <w:color w:val="000000"/>
          <w:spacing w:val="1"/>
          <w:sz w:val="24"/>
        </w:rPr>
        <w:t>на</w:t>
      </w:r>
      <w:r>
        <w:rPr>
          <w:color w:val="000000"/>
          <w:spacing w:val="58"/>
          <w:sz w:val="24"/>
        </w:rPr>
        <w:t xml:space="preserve"> </w:t>
      </w:r>
      <w:r>
        <w:rPr>
          <w:color w:val="000000"/>
          <w:sz w:val="24"/>
        </w:rPr>
        <w:t>основе</w:t>
      </w:r>
      <w:r>
        <w:rPr>
          <w:color w:val="000000"/>
          <w:spacing w:val="61"/>
          <w:sz w:val="24"/>
        </w:rPr>
        <w:t xml:space="preserve"> </w:t>
      </w:r>
      <w:r>
        <w:rPr>
          <w:color w:val="000000"/>
          <w:sz w:val="24"/>
        </w:rPr>
        <w:t>социокультурных,</w:t>
      </w:r>
      <w:r>
        <w:rPr>
          <w:color w:val="000000"/>
          <w:spacing w:val="60"/>
          <w:sz w:val="24"/>
        </w:rPr>
        <w:t xml:space="preserve"> </w:t>
      </w:r>
      <w:r>
        <w:rPr>
          <w:color w:val="000000"/>
          <w:spacing w:val="1"/>
          <w:sz w:val="24"/>
        </w:rPr>
        <w:t>духовно</w:t>
      </w:r>
      <w:r>
        <w:rPr>
          <w:color w:val="000000"/>
          <w:sz w:val="24"/>
        </w:rPr>
        <w:t>-</w:t>
      </w:r>
      <w:r>
        <w:rPr>
          <w:color w:val="000000"/>
          <w:spacing w:val="62"/>
          <w:sz w:val="24"/>
        </w:rPr>
        <w:t xml:space="preserve"> </w:t>
      </w:r>
      <w:r>
        <w:rPr>
          <w:color w:val="000000"/>
          <w:sz w:val="24"/>
        </w:rPr>
        <w:t>нравственных</w:t>
      </w:r>
      <w:r>
        <w:rPr>
          <w:color w:val="000000"/>
          <w:spacing w:val="61"/>
          <w:sz w:val="24"/>
        </w:rPr>
        <w:t xml:space="preserve"> </w:t>
      </w:r>
      <w:r>
        <w:rPr>
          <w:color w:val="000000"/>
          <w:sz w:val="24"/>
        </w:rPr>
        <w:t>ценностей</w:t>
      </w:r>
      <w:r>
        <w:rPr>
          <w:color w:val="000000"/>
          <w:spacing w:val="61"/>
          <w:sz w:val="24"/>
        </w:rPr>
        <w:t xml:space="preserve"> </w:t>
      </w:r>
      <w:r>
        <w:rPr>
          <w:color w:val="000000"/>
          <w:sz w:val="24"/>
        </w:rPr>
        <w:t>и</w:t>
      </w:r>
      <w:r>
        <w:t xml:space="preserve"> </w:t>
      </w:r>
      <w:r>
        <w:rPr>
          <w:color w:val="000000"/>
          <w:sz w:val="24"/>
        </w:rPr>
        <w:t>правил, принятых</w:t>
      </w:r>
      <w:r>
        <w:rPr>
          <w:color w:val="000000"/>
          <w:spacing w:val="2"/>
          <w:sz w:val="24"/>
        </w:rPr>
        <w:t xml:space="preserve"> </w:t>
      </w:r>
      <w:r>
        <w:rPr>
          <w:color w:val="000000"/>
          <w:sz w:val="24"/>
        </w:rPr>
        <w:t>в российском</w:t>
      </w:r>
      <w:r>
        <w:rPr>
          <w:color w:val="000000"/>
          <w:spacing w:val="-1"/>
          <w:sz w:val="24"/>
        </w:rPr>
        <w:t xml:space="preserve"> </w:t>
      </w:r>
      <w:r>
        <w:rPr>
          <w:color w:val="000000"/>
          <w:sz w:val="24"/>
        </w:rPr>
        <w:t>обществе.</w:t>
      </w:r>
    </w:p>
    <w:p w14:paraId="31047AAD"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ind w:firstLine="708"/>
      </w:pPr>
      <w:r>
        <w:rPr>
          <w:i/>
          <w:color w:val="000000"/>
          <w:sz w:val="24"/>
        </w:rPr>
        <w:t>Задачи взаимодействия</w:t>
      </w:r>
      <w:r>
        <w:rPr>
          <w:i/>
          <w:color w:val="000000"/>
          <w:spacing w:val="3"/>
          <w:sz w:val="24"/>
        </w:rPr>
        <w:t xml:space="preserve"> </w:t>
      </w:r>
      <w:r>
        <w:rPr>
          <w:color w:val="000000"/>
          <w:sz w:val="24"/>
        </w:rPr>
        <w:t>педагогического коллектива</w:t>
      </w:r>
      <w:r>
        <w:rPr>
          <w:color w:val="000000"/>
          <w:spacing w:val="-2"/>
          <w:sz w:val="24"/>
        </w:rPr>
        <w:t xml:space="preserve"> </w:t>
      </w:r>
      <w:r>
        <w:rPr>
          <w:color w:val="000000"/>
          <w:sz w:val="24"/>
        </w:rPr>
        <w:t>с</w:t>
      </w:r>
      <w:r>
        <w:rPr>
          <w:color w:val="000000"/>
          <w:spacing w:val="-1"/>
          <w:sz w:val="24"/>
        </w:rPr>
        <w:t xml:space="preserve"> </w:t>
      </w:r>
      <w:r>
        <w:rPr>
          <w:color w:val="000000"/>
          <w:sz w:val="24"/>
        </w:rPr>
        <w:t>семьями</w:t>
      </w:r>
      <w:r>
        <w:rPr>
          <w:color w:val="000000"/>
          <w:spacing w:val="1"/>
          <w:sz w:val="24"/>
        </w:rPr>
        <w:t xml:space="preserve"> </w:t>
      </w:r>
      <w:r>
        <w:rPr>
          <w:color w:val="000000"/>
          <w:sz w:val="24"/>
        </w:rPr>
        <w:t>воспитанников:</w:t>
      </w:r>
    </w:p>
    <w:p w14:paraId="13E31851" w14:textId="77777777"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6" w:line="318" w:lineRule="atLeast"/>
        <w:ind w:left="0" w:firstLine="0"/>
      </w:pPr>
      <w:r>
        <w:rPr>
          <w:color w:val="000000"/>
          <w:sz w:val="24"/>
        </w:rPr>
        <w:t>обеспечение</w:t>
      </w:r>
      <w:r>
        <w:rPr>
          <w:color w:val="000000"/>
          <w:spacing w:val="52"/>
          <w:sz w:val="24"/>
        </w:rPr>
        <w:t xml:space="preserve"> </w:t>
      </w:r>
      <w:r>
        <w:rPr>
          <w:color w:val="000000"/>
          <w:sz w:val="24"/>
        </w:rPr>
        <w:t>психолого</w:t>
      </w:r>
      <w:r>
        <w:rPr>
          <w:color w:val="000000"/>
          <w:spacing w:val="-1"/>
          <w:sz w:val="24"/>
        </w:rPr>
        <w:t>-</w:t>
      </w:r>
      <w:r>
        <w:rPr>
          <w:color w:val="000000"/>
          <w:sz w:val="24"/>
        </w:rPr>
        <w:t>педагогической</w:t>
      </w:r>
      <w:r>
        <w:rPr>
          <w:color w:val="000000"/>
          <w:spacing w:val="54"/>
          <w:sz w:val="24"/>
        </w:rPr>
        <w:t xml:space="preserve"> </w:t>
      </w:r>
      <w:r>
        <w:rPr>
          <w:color w:val="000000"/>
          <w:sz w:val="24"/>
        </w:rPr>
        <w:t>поддержки</w:t>
      </w:r>
      <w:r>
        <w:rPr>
          <w:color w:val="000000"/>
          <w:spacing w:val="53"/>
          <w:sz w:val="24"/>
        </w:rPr>
        <w:t xml:space="preserve"> </w:t>
      </w:r>
      <w:r>
        <w:rPr>
          <w:color w:val="000000"/>
          <w:sz w:val="24"/>
        </w:rPr>
        <w:t>семьи</w:t>
      </w:r>
      <w:r>
        <w:rPr>
          <w:color w:val="000000"/>
          <w:spacing w:val="52"/>
          <w:sz w:val="24"/>
        </w:rPr>
        <w:t xml:space="preserve"> </w:t>
      </w:r>
      <w:r>
        <w:rPr>
          <w:color w:val="000000"/>
          <w:sz w:val="24"/>
        </w:rPr>
        <w:t>и</w:t>
      </w:r>
      <w:r>
        <w:rPr>
          <w:color w:val="000000"/>
          <w:spacing w:val="53"/>
          <w:sz w:val="24"/>
        </w:rPr>
        <w:t xml:space="preserve"> </w:t>
      </w:r>
      <w:r>
        <w:rPr>
          <w:color w:val="000000"/>
          <w:sz w:val="24"/>
        </w:rPr>
        <w:t>повышение</w:t>
      </w:r>
      <w:r>
        <w:rPr>
          <w:color w:val="000000"/>
          <w:spacing w:val="52"/>
          <w:sz w:val="24"/>
        </w:rPr>
        <w:t xml:space="preserve"> </w:t>
      </w:r>
      <w:r>
        <w:rPr>
          <w:color w:val="000000"/>
          <w:sz w:val="24"/>
        </w:rPr>
        <w:t xml:space="preserve">компетентности </w:t>
      </w:r>
      <w:r>
        <w:rPr>
          <w:color w:val="000000"/>
          <w:spacing w:val="300"/>
          <w:sz w:val="24"/>
        </w:rPr>
        <w:t> </w:t>
      </w:r>
      <w:r>
        <w:rPr>
          <w:color w:val="000000"/>
          <w:sz w:val="24"/>
        </w:rPr>
        <w:t>родителей</w:t>
      </w:r>
      <w:r>
        <w:rPr>
          <w:color w:val="000000"/>
          <w:spacing w:val="61"/>
          <w:sz w:val="24"/>
        </w:rPr>
        <w:t xml:space="preserve"> </w:t>
      </w:r>
      <w:r>
        <w:rPr>
          <w:color w:val="000000"/>
          <w:sz w:val="24"/>
        </w:rPr>
        <w:t>(законных</w:t>
      </w:r>
      <w:r>
        <w:rPr>
          <w:color w:val="000000"/>
          <w:spacing w:val="60"/>
          <w:sz w:val="24"/>
        </w:rPr>
        <w:t xml:space="preserve"> </w:t>
      </w:r>
      <w:r>
        <w:rPr>
          <w:color w:val="000000"/>
          <w:sz w:val="24"/>
        </w:rPr>
        <w:t>представителей)</w:t>
      </w:r>
      <w:r>
        <w:rPr>
          <w:color w:val="000000"/>
          <w:spacing w:val="59"/>
          <w:sz w:val="24"/>
        </w:rPr>
        <w:t xml:space="preserve"> </w:t>
      </w:r>
      <w:r>
        <w:rPr>
          <w:color w:val="000000"/>
          <w:sz w:val="24"/>
        </w:rPr>
        <w:t>в</w:t>
      </w:r>
      <w:r>
        <w:rPr>
          <w:color w:val="000000"/>
          <w:spacing w:val="59"/>
          <w:sz w:val="24"/>
        </w:rPr>
        <w:t xml:space="preserve"> </w:t>
      </w:r>
      <w:r>
        <w:rPr>
          <w:color w:val="000000"/>
          <w:sz w:val="24"/>
        </w:rPr>
        <w:t>вопросах</w:t>
      </w:r>
      <w:r>
        <w:rPr>
          <w:color w:val="000000"/>
          <w:spacing w:val="62"/>
          <w:sz w:val="24"/>
        </w:rPr>
        <w:t xml:space="preserve"> </w:t>
      </w:r>
      <w:r>
        <w:rPr>
          <w:color w:val="000000"/>
          <w:sz w:val="24"/>
        </w:rPr>
        <w:t>воспитания,</w:t>
      </w:r>
      <w:r>
        <w:rPr>
          <w:color w:val="000000"/>
          <w:spacing w:val="60"/>
          <w:sz w:val="24"/>
        </w:rPr>
        <w:t xml:space="preserve"> </w:t>
      </w:r>
      <w:r>
        <w:rPr>
          <w:color w:val="000000"/>
          <w:sz w:val="24"/>
        </w:rPr>
        <w:t>развития</w:t>
      </w:r>
      <w:r>
        <w:rPr>
          <w:color w:val="000000"/>
          <w:spacing w:val="57"/>
          <w:sz w:val="24"/>
        </w:rPr>
        <w:t xml:space="preserve"> </w:t>
      </w:r>
      <w:r>
        <w:rPr>
          <w:color w:val="000000"/>
          <w:sz w:val="24"/>
        </w:rPr>
        <w:t>и</w:t>
      </w:r>
      <w:r>
        <w:rPr>
          <w:color w:val="000000"/>
          <w:spacing w:val="61"/>
          <w:sz w:val="24"/>
        </w:rPr>
        <w:t xml:space="preserve"> </w:t>
      </w:r>
      <w:r>
        <w:rPr>
          <w:color w:val="000000"/>
          <w:sz w:val="24"/>
        </w:rPr>
        <w:t>образования,</w:t>
      </w:r>
      <w:r>
        <w:t xml:space="preserve"> </w:t>
      </w:r>
      <w:r>
        <w:rPr>
          <w:color w:val="000000"/>
          <w:spacing w:val="300"/>
          <w:sz w:val="24"/>
        </w:rPr>
        <w:t> </w:t>
      </w:r>
      <w:r>
        <w:rPr>
          <w:color w:val="000000"/>
          <w:sz w:val="24"/>
        </w:rPr>
        <w:t>охраны и</w:t>
      </w:r>
      <w:r>
        <w:rPr>
          <w:color w:val="000000"/>
          <w:spacing w:val="3"/>
          <w:sz w:val="24"/>
        </w:rPr>
        <w:t xml:space="preserve"> </w:t>
      </w:r>
      <w:r>
        <w:rPr>
          <w:color w:val="000000"/>
          <w:spacing w:val="-1"/>
          <w:sz w:val="24"/>
        </w:rPr>
        <w:t>укрепления</w:t>
      </w:r>
      <w:r>
        <w:rPr>
          <w:color w:val="000000"/>
          <w:spacing w:val="1"/>
          <w:sz w:val="24"/>
        </w:rPr>
        <w:t xml:space="preserve"> </w:t>
      </w:r>
      <w:r>
        <w:rPr>
          <w:color w:val="000000"/>
          <w:sz w:val="24"/>
        </w:rPr>
        <w:t>здоровья;</w:t>
      </w:r>
    </w:p>
    <w:p w14:paraId="0A288A42" w14:textId="77777777"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17" w:line="318" w:lineRule="atLeast"/>
        <w:ind w:left="0" w:firstLine="0"/>
      </w:pPr>
      <w:r>
        <w:rPr>
          <w:color w:val="000000"/>
          <w:sz w:val="24"/>
        </w:rPr>
        <w:lastRenderedPageBreak/>
        <w:t>оказание</w:t>
      </w:r>
      <w:r>
        <w:rPr>
          <w:color w:val="000000"/>
          <w:spacing w:val="51"/>
          <w:sz w:val="24"/>
        </w:rPr>
        <w:t xml:space="preserve"> </w:t>
      </w:r>
      <w:r>
        <w:rPr>
          <w:color w:val="000000"/>
          <w:sz w:val="24"/>
        </w:rPr>
        <w:t>помощи</w:t>
      </w:r>
      <w:r>
        <w:rPr>
          <w:color w:val="000000"/>
          <w:spacing w:val="54"/>
          <w:sz w:val="24"/>
        </w:rPr>
        <w:t xml:space="preserve"> </w:t>
      </w:r>
      <w:r>
        <w:rPr>
          <w:color w:val="000000"/>
          <w:sz w:val="24"/>
        </w:rPr>
        <w:t>родителям</w:t>
      </w:r>
      <w:r>
        <w:rPr>
          <w:color w:val="000000"/>
          <w:spacing w:val="52"/>
          <w:sz w:val="24"/>
        </w:rPr>
        <w:t xml:space="preserve"> </w:t>
      </w:r>
      <w:r>
        <w:rPr>
          <w:color w:val="000000"/>
          <w:sz w:val="24"/>
        </w:rPr>
        <w:t>(законным</w:t>
      </w:r>
      <w:r>
        <w:rPr>
          <w:color w:val="000000"/>
          <w:spacing w:val="51"/>
          <w:sz w:val="24"/>
        </w:rPr>
        <w:t xml:space="preserve"> </w:t>
      </w:r>
      <w:r>
        <w:rPr>
          <w:color w:val="000000"/>
          <w:sz w:val="24"/>
        </w:rPr>
        <w:t>представителям)</w:t>
      </w:r>
      <w:r>
        <w:rPr>
          <w:color w:val="000000"/>
          <w:spacing w:val="51"/>
          <w:sz w:val="24"/>
        </w:rPr>
        <w:t xml:space="preserve"> </w:t>
      </w:r>
      <w:r>
        <w:rPr>
          <w:color w:val="000000"/>
          <w:sz w:val="24"/>
        </w:rPr>
        <w:t>в</w:t>
      </w:r>
      <w:r>
        <w:rPr>
          <w:color w:val="000000"/>
          <w:spacing w:val="52"/>
          <w:sz w:val="24"/>
        </w:rPr>
        <w:t xml:space="preserve"> </w:t>
      </w:r>
      <w:r>
        <w:rPr>
          <w:color w:val="000000"/>
          <w:sz w:val="24"/>
        </w:rPr>
        <w:t>воспитании</w:t>
      </w:r>
      <w:r>
        <w:rPr>
          <w:color w:val="000000"/>
          <w:spacing w:val="53"/>
          <w:sz w:val="24"/>
        </w:rPr>
        <w:t xml:space="preserve"> </w:t>
      </w:r>
      <w:r>
        <w:rPr>
          <w:color w:val="000000"/>
          <w:sz w:val="24"/>
        </w:rPr>
        <w:t>детей,</w:t>
      </w:r>
      <w:r>
        <w:rPr>
          <w:color w:val="000000"/>
          <w:spacing w:val="50"/>
          <w:sz w:val="24"/>
        </w:rPr>
        <w:t xml:space="preserve"> </w:t>
      </w:r>
      <w:r>
        <w:rPr>
          <w:color w:val="000000"/>
          <w:sz w:val="24"/>
        </w:rPr>
        <w:t>охране</w:t>
      </w:r>
      <w:r>
        <w:rPr>
          <w:color w:val="000000"/>
          <w:spacing w:val="49"/>
          <w:sz w:val="24"/>
        </w:rPr>
        <w:t xml:space="preserve"> </w:t>
      </w:r>
      <w:r>
        <w:rPr>
          <w:color w:val="000000"/>
          <w:sz w:val="24"/>
        </w:rPr>
        <w:t xml:space="preserve">и </w:t>
      </w:r>
      <w:r>
        <w:rPr>
          <w:color w:val="000000"/>
          <w:spacing w:val="300"/>
          <w:sz w:val="24"/>
        </w:rPr>
        <w:t> </w:t>
      </w:r>
      <w:r>
        <w:rPr>
          <w:color w:val="000000"/>
          <w:sz w:val="24"/>
        </w:rPr>
        <w:t>укреплении</w:t>
      </w:r>
      <w:r>
        <w:rPr>
          <w:color w:val="000000"/>
          <w:spacing w:val="114"/>
          <w:sz w:val="24"/>
        </w:rPr>
        <w:t xml:space="preserve"> </w:t>
      </w:r>
      <w:r>
        <w:rPr>
          <w:color w:val="000000"/>
          <w:spacing w:val="-1"/>
          <w:sz w:val="24"/>
        </w:rPr>
        <w:t>их</w:t>
      </w:r>
      <w:r>
        <w:rPr>
          <w:color w:val="000000"/>
          <w:spacing w:val="114"/>
          <w:sz w:val="24"/>
        </w:rPr>
        <w:t xml:space="preserve"> </w:t>
      </w:r>
      <w:r>
        <w:rPr>
          <w:color w:val="000000"/>
          <w:sz w:val="24"/>
        </w:rPr>
        <w:t>физического</w:t>
      </w:r>
      <w:r>
        <w:rPr>
          <w:color w:val="000000"/>
          <w:spacing w:val="113"/>
          <w:sz w:val="24"/>
        </w:rPr>
        <w:t xml:space="preserve"> </w:t>
      </w:r>
      <w:r>
        <w:rPr>
          <w:color w:val="000000"/>
          <w:sz w:val="24"/>
        </w:rPr>
        <w:t>и</w:t>
      </w:r>
      <w:r>
        <w:rPr>
          <w:color w:val="000000"/>
          <w:spacing w:val="113"/>
          <w:sz w:val="24"/>
        </w:rPr>
        <w:t xml:space="preserve"> </w:t>
      </w:r>
      <w:r>
        <w:rPr>
          <w:color w:val="000000"/>
          <w:sz w:val="24"/>
        </w:rPr>
        <w:t>психического</w:t>
      </w:r>
      <w:r>
        <w:rPr>
          <w:color w:val="000000"/>
          <w:spacing w:val="113"/>
          <w:sz w:val="24"/>
        </w:rPr>
        <w:t xml:space="preserve"> </w:t>
      </w:r>
      <w:r>
        <w:rPr>
          <w:color w:val="000000"/>
          <w:sz w:val="24"/>
        </w:rPr>
        <w:t>здоровья,</w:t>
      </w:r>
      <w:r>
        <w:rPr>
          <w:color w:val="000000"/>
          <w:spacing w:val="112"/>
          <w:sz w:val="24"/>
        </w:rPr>
        <w:t xml:space="preserve"> </w:t>
      </w:r>
      <w:r>
        <w:rPr>
          <w:color w:val="000000"/>
          <w:sz w:val="24"/>
        </w:rPr>
        <w:t>в</w:t>
      </w:r>
      <w:r>
        <w:rPr>
          <w:color w:val="000000"/>
          <w:spacing w:val="112"/>
          <w:sz w:val="24"/>
        </w:rPr>
        <w:t xml:space="preserve"> </w:t>
      </w:r>
      <w:r>
        <w:rPr>
          <w:color w:val="000000"/>
          <w:sz w:val="24"/>
        </w:rPr>
        <w:t>развитии</w:t>
      </w:r>
      <w:r>
        <w:rPr>
          <w:color w:val="000000"/>
          <w:spacing w:val="111"/>
          <w:sz w:val="24"/>
        </w:rPr>
        <w:t xml:space="preserve"> </w:t>
      </w:r>
      <w:r>
        <w:rPr>
          <w:color w:val="000000"/>
          <w:sz w:val="24"/>
        </w:rPr>
        <w:t>индивидуальных</w:t>
      </w:r>
      <w:r>
        <w:t xml:space="preserve"> </w:t>
      </w:r>
      <w:r>
        <w:rPr>
          <w:color w:val="000000"/>
          <w:spacing w:val="300"/>
          <w:sz w:val="24"/>
        </w:rPr>
        <w:t> </w:t>
      </w:r>
      <w:r>
        <w:rPr>
          <w:color w:val="000000"/>
          <w:sz w:val="24"/>
        </w:rPr>
        <w:t>способностей</w:t>
      </w:r>
      <w:r>
        <w:rPr>
          <w:color w:val="000000"/>
          <w:spacing w:val="1"/>
          <w:sz w:val="24"/>
        </w:rPr>
        <w:t xml:space="preserve"> </w:t>
      </w:r>
      <w:r>
        <w:rPr>
          <w:color w:val="000000"/>
          <w:sz w:val="24"/>
        </w:rPr>
        <w:t>и</w:t>
      </w:r>
      <w:r>
        <w:rPr>
          <w:color w:val="000000"/>
          <w:spacing w:val="1"/>
          <w:sz w:val="24"/>
        </w:rPr>
        <w:t xml:space="preserve"> </w:t>
      </w:r>
      <w:r>
        <w:rPr>
          <w:color w:val="000000"/>
          <w:sz w:val="24"/>
        </w:rPr>
        <w:t>необходимой</w:t>
      </w:r>
      <w:r>
        <w:rPr>
          <w:color w:val="000000"/>
          <w:spacing w:val="1"/>
          <w:sz w:val="24"/>
        </w:rPr>
        <w:t xml:space="preserve"> </w:t>
      </w:r>
      <w:r>
        <w:rPr>
          <w:color w:val="000000"/>
          <w:sz w:val="24"/>
        </w:rPr>
        <w:t>коррекции</w:t>
      </w:r>
      <w:r>
        <w:rPr>
          <w:color w:val="000000"/>
          <w:spacing w:val="1"/>
          <w:sz w:val="24"/>
        </w:rPr>
        <w:t xml:space="preserve"> </w:t>
      </w:r>
      <w:r>
        <w:rPr>
          <w:color w:val="000000"/>
          <w:sz w:val="24"/>
        </w:rPr>
        <w:t>нарушений</w:t>
      </w:r>
      <w:r>
        <w:rPr>
          <w:color w:val="000000"/>
          <w:spacing w:val="-1"/>
          <w:sz w:val="24"/>
        </w:rPr>
        <w:t xml:space="preserve"> их</w:t>
      </w:r>
      <w:r>
        <w:rPr>
          <w:color w:val="000000"/>
          <w:spacing w:val="3"/>
          <w:sz w:val="24"/>
        </w:rPr>
        <w:t xml:space="preserve"> </w:t>
      </w:r>
      <w:r>
        <w:rPr>
          <w:color w:val="000000"/>
          <w:sz w:val="24"/>
        </w:rPr>
        <w:t>развития;</w:t>
      </w:r>
    </w:p>
    <w:p w14:paraId="504CCD9B" w14:textId="77777777"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before="30" w:line="303" w:lineRule="atLeast"/>
        <w:ind w:left="0" w:firstLine="0"/>
      </w:pPr>
      <w:r>
        <w:rPr>
          <w:color w:val="000000"/>
          <w:sz w:val="24"/>
        </w:rPr>
        <w:t>объединение</w:t>
      </w:r>
      <w:r>
        <w:rPr>
          <w:color w:val="000000"/>
          <w:spacing w:val="107"/>
          <w:sz w:val="24"/>
        </w:rPr>
        <w:t xml:space="preserve"> </w:t>
      </w:r>
      <w:r>
        <w:rPr>
          <w:color w:val="000000"/>
          <w:spacing w:val="-1"/>
          <w:sz w:val="24"/>
        </w:rPr>
        <w:t>усилия</w:t>
      </w:r>
      <w:r>
        <w:rPr>
          <w:color w:val="000000"/>
          <w:spacing w:val="106"/>
          <w:sz w:val="24"/>
        </w:rPr>
        <w:t xml:space="preserve"> </w:t>
      </w:r>
      <w:r>
        <w:rPr>
          <w:color w:val="000000"/>
          <w:sz w:val="24"/>
        </w:rPr>
        <w:t>педагогов</w:t>
      </w:r>
      <w:r>
        <w:rPr>
          <w:color w:val="000000"/>
          <w:spacing w:val="105"/>
          <w:sz w:val="24"/>
        </w:rPr>
        <w:t xml:space="preserve"> </w:t>
      </w:r>
      <w:r>
        <w:rPr>
          <w:color w:val="000000"/>
          <w:sz w:val="24"/>
        </w:rPr>
        <w:t>и</w:t>
      </w:r>
      <w:r>
        <w:rPr>
          <w:color w:val="000000"/>
          <w:spacing w:val="106"/>
          <w:sz w:val="24"/>
        </w:rPr>
        <w:t xml:space="preserve"> </w:t>
      </w:r>
      <w:r>
        <w:rPr>
          <w:color w:val="000000"/>
          <w:sz w:val="24"/>
        </w:rPr>
        <w:t>семьи</w:t>
      </w:r>
      <w:r>
        <w:rPr>
          <w:color w:val="000000"/>
          <w:spacing w:val="107"/>
          <w:sz w:val="24"/>
        </w:rPr>
        <w:t xml:space="preserve"> </w:t>
      </w:r>
      <w:r>
        <w:rPr>
          <w:color w:val="000000"/>
          <w:spacing w:val="1"/>
          <w:sz w:val="24"/>
        </w:rPr>
        <w:t>по</w:t>
      </w:r>
      <w:r>
        <w:rPr>
          <w:color w:val="000000"/>
          <w:spacing w:val="104"/>
          <w:sz w:val="24"/>
        </w:rPr>
        <w:t xml:space="preserve"> </w:t>
      </w:r>
      <w:r>
        <w:rPr>
          <w:color w:val="000000"/>
          <w:sz w:val="24"/>
        </w:rPr>
        <w:t>воспитанию</w:t>
      </w:r>
      <w:r>
        <w:rPr>
          <w:color w:val="000000"/>
          <w:spacing w:val="106"/>
          <w:sz w:val="24"/>
        </w:rPr>
        <w:t xml:space="preserve"> </w:t>
      </w:r>
      <w:r>
        <w:rPr>
          <w:color w:val="000000"/>
          <w:sz w:val="24"/>
        </w:rPr>
        <w:t>дошкольников</w:t>
      </w:r>
      <w:r>
        <w:rPr>
          <w:color w:val="000000"/>
          <w:spacing w:val="105"/>
          <w:sz w:val="24"/>
        </w:rPr>
        <w:t xml:space="preserve"> </w:t>
      </w:r>
      <w:r>
        <w:rPr>
          <w:color w:val="000000"/>
          <w:sz w:val="24"/>
        </w:rPr>
        <w:t>посредством совместных</w:t>
      </w:r>
      <w:r>
        <w:rPr>
          <w:color w:val="000000"/>
          <w:spacing w:val="2"/>
          <w:sz w:val="24"/>
        </w:rPr>
        <w:t xml:space="preserve"> </w:t>
      </w:r>
      <w:r>
        <w:rPr>
          <w:color w:val="000000"/>
          <w:sz w:val="24"/>
        </w:rPr>
        <w:t>мероприятий;</w:t>
      </w:r>
      <w:r>
        <w:rPr>
          <w:rFonts w:ascii="Arial" w:eastAsia="Arial" w:hAnsi="Arial" w:cs="Arial"/>
          <w:color w:val="FF0000"/>
          <w:sz w:val="2"/>
        </w:rPr>
        <w:t> </w:t>
      </w:r>
    </w:p>
    <w:p w14:paraId="2D78A606" w14:textId="77777777" w:rsidR="002C6E8D" w:rsidRDefault="0069355F" w:rsidP="00E04FBF">
      <w:pPr>
        <w:pStyle w:val="ad"/>
        <w:numPr>
          <w:ilvl w:val="0"/>
          <w:numId w:val="70"/>
        </w:numPr>
        <w:pBdr>
          <w:top w:val="none" w:sz="4" w:space="0" w:color="000000"/>
          <w:left w:val="none" w:sz="4" w:space="0" w:color="000000"/>
          <w:bottom w:val="none" w:sz="4" w:space="0" w:color="000000"/>
          <w:right w:val="none" w:sz="4" w:space="0" w:color="000000"/>
        </w:pBdr>
        <w:spacing w:line="65" w:lineRule="atLeast"/>
        <w:ind w:left="0" w:firstLine="0"/>
      </w:pPr>
      <w:r>
        <w:rPr>
          <w:color w:val="000000"/>
          <w:sz w:val="24"/>
        </w:rPr>
        <w:t>создание</w:t>
      </w:r>
      <w:r>
        <w:rPr>
          <w:color w:val="000000"/>
          <w:spacing w:val="1"/>
          <w:sz w:val="24"/>
        </w:rPr>
        <w:t xml:space="preserve"> </w:t>
      </w:r>
      <w:r>
        <w:rPr>
          <w:color w:val="000000"/>
          <w:sz w:val="24"/>
        </w:rPr>
        <w:t>возможностей</w:t>
      </w:r>
      <w:r>
        <w:rPr>
          <w:color w:val="000000"/>
          <w:spacing w:val="1"/>
          <w:sz w:val="24"/>
        </w:rPr>
        <w:t xml:space="preserve"> </w:t>
      </w:r>
      <w:r>
        <w:rPr>
          <w:color w:val="000000"/>
          <w:sz w:val="24"/>
        </w:rPr>
        <w:t>для</w:t>
      </w:r>
      <w:r>
        <w:rPr>
          <w:color w:val="000000"/>
          <w:spacing w:val="3"/>
          <w:sz w:val="24"/>
        </w:rPr>
        <w:t xml:space="preserve"> </w:t>
      </w:r>
      <w:r>
        <w:rPr>
          <w:color w:val="000000"/>
          <w:sz w:val="24"/>
        </w:rPr>
        <w:t>обсуждения</w:t>
      </w:r>
      <w:r>
        <w:rPr>
          <w:color w:val="000000"/>
          <w:spacing w:val="2"/>
          <w:sz w:val="24"/>
        </w:rPr>
        <w:t xml:space="preserve"> </w:t>
      </w:r>
      <w:r>
        <w:rPr>
          <w:color w:val="000000"/>
          <w:sz w:val="24"/>
        </w:rPr>
        <w:t>с</w:t>
      </w:r>
      <w:r>
        <w:rPr>
          <w:color w:val="000000"/>
          <w:spacing w:val="1"/>
          <w:sz w:val="24"/>
        </w:rPr>
        <w:t xml:space="preserve"> </w:t>
      </w:r>
      <w:r>
        <w:rPr>
          <w:color w:val="000000"/>
          <w:sz w:val="24"/>
        </w:rPr>
        <w:t>родителями</w:t>
      </w:r>
      <w:r>
        <w:rPr>
          <w:color w:val="000000"/>
          <w:spacing w:val="3"/>
          <w:sz w:val="24"/>
        </w:rPr>
        <w:t xml:space="preserve"> </w:t>
      </w:r>
      <w:r>
        <w:rPr>
          <w:color w:val="000000"/>
          <w:sz w:val="24"/>
        </w:rPr>
        <w:t>(законными</w:t>
      </w:r>
      <w:r>
        <w:rPr>
          <w:color w:val="000000"/>
          <w:spacing w:val="1"/>
          <w:sz w:val="24"/>
        </w:rPr>
        <w:t xml:space="preserve"> </w:t>
      </w:r>
      <w:r>
        <w:rPr>
          <w:color w:val="000000"/>
          <w:sz w:val="24"/>
        </w:rPr>
        <w:t>представителями)</w:t>
      </w:r>
      <w:r>
        <w:rPr>
          <w:color w:val="000000"/>
          <w:spacing w:val="2"/>
          <w:sz w:val="24"/>
        </w:rPr>
        <w:t xml:space="preserve"> </w:t>
      </w:r>
      <w:r>
        <w:rPr>
          <w:color w:val="000000"/>
          <w:sz w:val="24"/>
        </w:rPr>
        <w:t>детей</w:t>
      </w:r>
      <w:r>
        <w:rPr>
          <w:rFonts w:ascii="Calibri" w:eastAsia="Calibri" w:hAnsi="Calibri" w:cs="Calibri"/>
          <w:sz w:val="22"/>
        </w:rPr>
        <w:t xml:space="preserve"> </w:t>
      </w:r>
      <w:r>
        <w:rPr>
          <w:color w:val="000000"/>
          <w:sz w:val="24"/>
        </w:rPr>
        <w:t>вопросов, связанных</w:t>
      </w:r>
      <w:r>
        <w:rPr>
          <w:color w:val="000000"/>
          <w:spacing w:val="2"/>
          <w:sz w:val="24"/>
        </w:rPr>
        <w:t xml:space="preserve"> </w:t>
      </w:r>
      <w:r>
        <w:rPr>
          <w:color w:val="000000"/>
          <w:sz w:val="24"/>
        </w:rPr>
        <w:t>с</w:t>
      </w:r>
      <w:r>
        <w:rPr>
          <w:color w:val="000000"/>
          <w:spacing w:val="-3"/>
          <w:sz w:val="24"/>
        </w:rPr>
        <w:t xml:space="preserve"> </w:t>
      </w:r>
      <w:r>
        <w:rPr>
          <w:color w:val="000000"/>
          <w:sz w:val="24"/>
        </w:rPr>
        <w:t>реализацией</w:t>
      </w:r>
      <w:r>
        <w:rPr>
          <w:color w:val="000000"/>
          <w:spacing w:val="1"/>
          <w:sz w:val="24"/>
        </w:rPr>
        <w:t xml:space="preserve"> </w:t>
      </w:r>
      <w:r>
        <w:rPr>
          <w:color w:val="000000"/>
          <w:sz w:val="24"/>
        </w:rPr>
        <w:t>программы.</w:t>
      </w:r>
    </w:p>
    <w:p w14:paraId="0886118B"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pPr>
      <w:r>
        <w:rPr>
          <w:color w:val="000000"/>
          <w:sz w:val="24"/>
        </w:rPr>
        <w:t>Формат</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должен</w:t>
      </w:r>
      <w:r>
        <w:rPr>
          <w:color w:val="000000"/>
          <w:spacing w:val="3"/>
          <w:sz w:val="24"/>
        </w:rPr>
        <w:t xml:space="preserve"> </w:t>
      </w:r>
      <w:r>
        <w:rPr>
          <w:color w:val="000000"/>
          <w:sz w:val="24"/>
        </w:rPr>
        <w:t>заключаться в следующем: родители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воспитатели </w:t>
      </w:r>
      <w:r>
        <w:rPr>
          <w:color w:val="000000"/>
          <w:spacing w:val="1"/>
          <w:sz w:val="24"/>
        </w:rPr>
        <w:t>не</w:t>
      </w:r>
      <w:r>
        <w:rPr>
          <w:color w:val="000000"/>
          <w:spacing w:val="39"/>
          <w:sz w:val="24"/>
        </w:rPr>
        <w:t xml:space="preserve"> </w:t>
      </w:r>
      <w:r>
        <w:rPr>
          <w:color w:val="000000"/>
          <w:sz w:val="24"/>
        </w:rPr>
        <w:t>«заказчик»</w:t>
      </w:r>
      <w:r>
        <w:rPr>
          <w:color w:val="000000"/>
          <w:spacing w:val="29"/>
          <w:sz w:val="24"/>
        </w:rPr>
        <w:t xml:space="preserve"> </w:t>
      </w:r>
      <w:r>
        <w:rPr>
          <w:color w:val="000000"/>
          <w:sz w:val="24"/>
        </w:rPr>
        <w:t>и</w:t>
      </w:r>
      <w:r>
        <w:rPr>
          <w:color w:val="000000"/>
          <w:spacing w:val="41"/>
          <w:sz w:val="24"/>
        </w:rPr>
        <w:t xml:space="preserve"> </w:t>
      </w:r>
      <w:r>
        <w:rPr>
          <w:color w:val="000000"/>
          <w:sz w:val="24"/>
        </w:rPr>
        <w:t>«исполнитель»,</w:t>
      </w:r>
      <w:r>
        <w:rPr>
          <w:color w:val="000000"/>
          <w:spacing w:val="36"/>
          <w:sz w:val="24"/>
        </w:rPr>
        <w:t xml:space="preserve"> </w:t>
      </w:r>
      <w:r>
        <w:rPr>
          <w:color w:val="000000"/>
          <w:sz w:val="24"/>
        </w:rPr>
        <w:t>а</w:t>
      </w:r>
      <w:r>
        <w:rPr>
          <w:color w:val="000000"/>
          <w:spacing w:val="35"/>
          <w:sz w:val="24"/>
        </w:rPr>
        <w:t xml:space="preserve"> </w:t>
      </w:r>
      <w:r>
        <w:rPr>
          <w:color w:val="000000"/>
          <w:sz w:val="24"/>
        </w:rPr>
        <w:t>коллеги</w:t>
      </w:r>
      <w:r>
        <w:rPr>
          <w:color w:val="000000"/>
          <w:spacing w:val="36"/>
          <w:sz w:val="24"/>
        </w:rPr>
        <w:t xml:space="preserve"> </w:t>
      </w:r>
      <w:r>
        <w:rPr>
          <w:color w:val="000000"/>
          <w:sz w:val="24"/>
        </w:rPr>
        <w:t>и</w:t>
      </w:r>
      <w:r>
        <w:rPr>
          <w:color w:val="000000"/>
          <w:spacing w:val="39"/>
          <w:sz w:val="24"/>
        </w:rPr>
        <w:t xml:space="preserve"> </w:t>
      </w:r>
      <w:r>
        <w:rPr>
          <w:color w:val="000000"/>
          <w:sz w:val="24"/>
        </w:rPr>
        <w:t>партнеры,</w:t>
      </w:r>
      <w:r>
        <w:rPr>
          <w:color w:val="000000"/>
          <w:spacing w:val="38"/>
          <w:sz w:val="24"/>
        </w:rPr>
        <w:t xml:space="preserve"> </w:t>
      </w:r>
      <w:r>
        <w:rPr>
          <w:color w:val="000000"/>
          <w:sz w:val="24"/>
        </w:rPr>
        <w:t>у</w:t>
      </w:r>
      <w:r>
        <w:rPr>
          <w:color w:val="000000"/>
          <w:spacing w:val="31"/>
          <w:sz w:val="24"/>
        </w:rPr>
        <w:t xml:space="preserve"> </w:t>
      </w:r>
      <w:r>
        <w:rPr>
          <w:color w:val="000000"/>
          <w:sz w:val="24"/>
        </w:rPr>
        <w:t>которых</w:t>
      </w:r>
      <w:r>
        <w:rPr>
          <w:color w:val="000000"/>
          <w:spacing w:val="37"/>
          <w:sz w:val="24"/>
        </w:rPr>
        <w:t xml:space="preserve"> </w:t>
      </w:r>
      <w:r>
        <w:rPr>
          <w:color w:val="000000"/>
          <w:sz w:val="24"/>
        </w:rPr>
        <w:t>общая</w:t>
      </w:r>
      <w:r>
        <w:rPr>
          <w:color w:val="000000"/>
          <w:spacing w:val="36"/>
          <w:sz w:val="24"/>
        </w:rPr>
        <w:t xml:space="preserve"> </w:t>
      </w:r>
      <w:r>
        <w:rPr>
          <w:color w:val="000000"/>
          <w:sz w:val="24"/>
        </w:rPr>
        <w:t>задача</w:t>
      </w:r>
      <w:r>
        <w:rPr>
          <w:color w:val="000000"/>
          <w:spacing w:val="48"/>
          <w:sz w:val="24"/>
        </w:rPr>
        <w:t xml:space="preserve"> </w:t>
      </w:r>
      <w:r>
        <w:rPr>
          <w:color w:val="000000"/>
          <w:sz w:val="24"/>
        </w:rPr>
        <w:t>—</w:t>
      </w:r>
      <w:r>
        <w:rPr>
          <w:color w:val="000000"/>
          <w:spacing w:val="36"/>
          <w:sz w:val="24"/>
        </w:rPr>
        <w:t xml:space="preserve"> </w:t>
      </w:r>
      <w:r>
        <w:rPr>
          <w:color w:val="000000"/>
          <w:sz w:val="24"/>
        </w:rPr>
        <w:t>воспитание</w:t>
      </w:r>
      <w:r>
        <w:t xml:space="preserve"> </w:t>
      </w:r>
      <w:r>
        <w:rPr>
          <w:color w:val="000000"/>
          <w:sz w:val="24"/>
        </w:rPr>
        <w:t>ребенка,</w:t>
      </w:r>
      <w:r>
        <w:rPr>
          <w:color w:val="000000"/>
          <w:spacing w:val="50"/>
          <w:sz w:val="24"/>
        </w:rPr>
        <w:t xml:space="preserve"> </w:t>
      </w:r>
      <w:r>
        <w:rPr>
          <w:color w:val="000000"/>
          <w:sz w:val="24"/>
        </w:rPr>
        <w:t>при</w:t>
      </w:r>
      <w:r>
        <w:rPr>
          <w:color w:val="000000"/>
          <w:spacing w:val="48"/>
          <w:sz w:val="24"/>
        </w:rPr>
        <w:t xml:space="preserve"> </w:t>
      </w:r>
      <w:r>
        <w:rPr>
          <w:color w:val="000000"/>
          <w:sz w:val="24"/>
        </w:rPr>
        <w:t>этом</w:t>
      </w:r>
      <w:r>
        <w:rPr>
          <w:color w:val="000000"/>
          <w:spacing w:val="49"/>
          <w:sz w:val="24"/>
        </w:rPr>
        <w:t xml:space="preserve"> </w:t>
      </w:r>
      <w:r>
        <w:rPr>
          <w:color w:val="000000"/>
          <w:sz w:val="24"/>
        </w:rPr>
        <w:t>воспитатель,</w:t>
      </w:r>
      <w:r>
        <w:rPr>
          <w:color w:val="000000"/>
          <w:spacing w:val="48"/>
          <w:sz w:val="24"/>
        </w:rPr>
        <w:t xml:space="preserve"> </w:t>
      </w:r>
      <w:r>
        <w:rPr>
          <w:color w:val="000000"/>
          <w:sz w:val="24"/>
        </w:rPr>
        <w:t>как</w:t>
      </w:r>
      <w:r>
        <w:rPr>
          <w:color w:val="000000"/>
          <w:spacing w:val="49"/>
          <w:sz w:val="24"/>
        </w:rPr>
        <w:t xml:space="preserve"> </w:t>
      </w:r>
      <w:r>
        <w:rPr>
          <w:color w:val="000000"/>
          <w:sz w:val="24"/>
        </w:rPr>
        <w:t>профессионал,</w:t>
      </w:r>
      <w:r>
        <w:rPr>
          <w:color w:val="000000"/>
          <w:spacing w:val="48"/>
          <w:sz w:val="24"/>
        </w:rPr>
        <w:t xml:space="preserve"> </w:t>
      </w:r>
      <w:r>
        <w:rPr>
          <w:color w:val="000000"/>
          <w:sz w:val="24"/>
        </w:rPr>
        <w:t>занимает</w:t>
      </w:r>
      <w:r>
        <w:rPr>
          <w:color w:val="000000"/>
          <w:spacing w:val="51"/>
          <w:sz w:val="24"/>
        </w:rPr>
        <w:t xml:space="preserve"> </w:t>
      </w:r>
      <w:r>
        <w:rPr>
          <w:color w:val="000000"/>
          <w:spacing w:val="-1"/>
          <w:sz w:val="24"/>
        </w:rPr>
        <w:t>экспертную</w:t>
      </w:r>
      <w:r>
        <w:rPr>
          <w:color w:val="000000"/>
          <w:spacing w:val="51"/>
          <w:sz w:val="24"/>
        </w:rPr>
        <w:t xml:space="preserve"> </w:t>
      </w:r>
      <w:r>
        <w:rPr>
          <w:color w:val="000000"/>
          <w:sz w:val="24"/>
        </w:rPr>
        <w:t>позицию,</w:t>
      </w:r>
      <w:r>
        <w:rPr>
          <w:color w:val="000000"/>
          <w:spacing w:val="58"/>
          <w:sz w:val="24"/>
        </w:rPr>
        <w:t xml:space="preserve"> </w:t>
      </w:r>
      <w:r>
        <w:rPr>
          <w:color w:val="000000"/>
          <w:sz w:val="24"/>
        </w:rPr>
        <w:t>а</w:t>
      </w:r>
      <w:r>
        <w:rPr>
          <w:color w:val="000000"/>
          <w:spacing w:val="49"/>
          <w:sz w:val="24"/>
        </w:rPr>
        <w:t xml:space="preserve"> </w:t>
      </w:r>
      <w:r>
        <w:rPr>
          <w:color w:val="000000"/>
          <w:sz w:val="24"/>
        </w:rPr>
        <w:t>родитель</w:t>
      </w:r>
      <w:r>
        <w:t xml:space="preserve"> </w:t>
      </w:r>
      <w:r>
        <w:rPr>
          <w:color w:val="000000"/>
          <w:sz w:val="24"/>
        </w:rPr>
        <w:t>прислушивается к</w:t>
      </w:r>
      <w:r>
        <w:rPr>
          <w:color w:val="000000"/>
          <w:spacing w:val="1"/>
          <w:sz w:val="24"/>
        </w:rPr>
        <w:t xml:space="preserve"> </w:t>
      </w:r>
      <w:r>
        <w:rPr>
          <w:color w:val="000000"/>
          <w:sz w:val="24"/>
        </w:rPr>
        <w:t>мнению воспитателя и</w:t>
      </w:r>
      <w:r>
        <w:rPr>
          <w:color w:val="000000"/>
          <w:spacing w:val="1"/>
          <w:sz w:val="24"/>
        </w:rPr>
        <w:t xml:space="preserve"> </w:t>
      </w:r>
      <w:r>
        <w:rPr>
          <w:color w:val="000000"/>
          <w:spacing w:val="-1"/>
          <w:sz w:val="24"/>
        </w:rPr>
        <w:t>содействует</w:t>
      </w:r>
      <w:r>
        <w:rPr>
          <w:color w:val="000000"/>
          <w:spacing w:val="3"/>
          <w:sz w:val="24"/>
        </w:rPr>
        <w:t xml:space="preserve"> </w:t>
      </w:r>
      <w:r>
        <w:rPr>
          <w:color w:val="000000"/>
          <w:spacing w:val="1"/>
          <w:sz w:val="24"/>
        </w:rPr>
        <w:t>ему</w:t>
      </w:r>
      <w:r>
        <w:rPr>
          <w:color w:val="000000"/>
          <w:spacing w:val="-6"/>
          <w:sz w:val="24"/>
        </w:rPr>
        <w:t xml:space="preserve"> </w:t>
      </w:r>
      <w:r>
        <w:rPr>
          <w:color w:val="000000"/>
          <w:spacing w:val="1"/>
          <w:sz w:val="24"/>
        </w:rPr>
        <w:t>по</w:t>
      </w:r>
      <w:r>
        <w:rPr>
          <w:color w:val="000000"/>
          <w:spacing w:val="-1"/>
          <w:sz w:val="24"/>
        </w:rPr>
        <w:t xml:space="preserve"> </w:t>
      </w:r>
      <w:r>
        <w:rPr>
          <w:color w:val="000000"/>
          <w:sz w:val="24"/>
        </w:rPr>
        <w:t>мере</w:t>
      </w:r>
      <w:r>
        <w:rPr>
          <w:color w:val="000000"/>
          <w:spacing w:val="-1"/>
          <w:sz w:val="24"/>
        </w:rPr>
        <w:t xml:space="preserve"> </w:t>
      </w:r>
      <w:r>
        <w:rPr>
          <w:color w:val="000000"/>
          <w:sz w:val="24"/>
        </w:rPr>
        <w:t>сил.</w:t>
      </w:r>
      <w:r>
        <w:t xml:space="preserve"> </w:t>
      </w:r>
    </w:p>
    <w:p w14:paraId="1A5BC16A"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Формы</w:t>
      </w:r>
      <w:r>
        <w:rPr>
          <w:color w:val="000000"/>
          <w:spacing w:val="-1"/>
          <w:sz w:val="24"/>
        </w:rPr>
        <w:t xml:space="preserve"> </w:t>
      </w:r>
      <w:r>
        <w:rPr>
          <w:color w:val="000000"/>
          <w:sz w:val="24"/>
        </w:rPr>
        <w:t>взаимодействия с</w:t>
      </w:r>
      <w:r>
        <w:rPr>
          <w:color w:val="000000"/>
          <w:spacing w:val="-1"/>
          <w:sz w:val="24"/>
        </w:rPr>
        <w:t xml:space="preserve"> </w:t>
      </w:r>
      <w:r>
        <w:rPr>
          <w:color w:val="000000"/>
          <w:sz w:val="24"/>
        </w:rPr>
        <w:t>родителями в рамках решения поставленных</w:t>
      </w:r>
      <w:r>
        <w:rPr>
          <w:color w:val="000000"/>
          <w:spacing w:val="-1"/>
          <w:sz w:val="24"/>
        </w:rPr>
        <w:t xml:space="preserve"> </w:t>
      </w:r>
      <w:r>
        <w:rPr>
          <w:color w:val="000000"/>
          <w:sz w:val="24"/>
        </w:rPr>
        <w:t>задач:</w:t>
      </w:r>
    </w:p>
    <w:p w14:paraId="4D17B0A9"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тестирование, опрос, анкетирование;</w:t>
      </w:r>
    </w:p>
    <w:p w14:paraId="20E1233B"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информационные</w:t>
      </w:r>
      <w:r>
        <w:rPr>
          <w:color w:val="000000"/>
          <w:spacing w:val="-2"/>
          <w:sz w:val="24"/>
        </w:rPr>
        <w:t xml:space="preserve"> </w:t>
      </w:r>
      <w:r>
        <w:rPr>
          <w:color w:val="000000"/>
          <w:sz w:val="24"/>
        </w:rPr>
        <w:t>стенды;</w:t>
      </w:r>
    </w:p>
    <w:p w14:paraId="78114E1F"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консультации, беседы, рекомендации;</w:t>
      </w:r>
    </w:p>
    <w:p w14:paraId="4AEEE43C"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pacing w:val="1"/>
          <w:sz w:val="24"/>
        </w:rPr>
        <w:t>онлайн</w:t>
      </w:r>
      <w:r>
        <w:rPr>
          <w:color w:val="000000"/>
          <w:spacing w:val="-1"/>
          <w:sz w:val="24"/>
        </w:rPr>
        <w:t>-</w:t>
      </w:r>
      <w:r>
        <w:rPr>
          <w:color w:val="000000"/>
          <w:sz w:val="24"/>
        </w:rPr>
        <w:t>информирование</w:t>
      </w:r>
      <w:r>
        <w:rPr>
          <w:color w:val="000000"/>
          <w:spacing w:val="-1"/>
          <w:sz w:val="24"/>
        </w:rPr>
        <w:t xml:space="preserve"> </w:t>
      </w:r>
      <w:r>
        <w:rPr>
          <w:color w:val="000000"/>
          <w:spacing w:val="1"/>
          <w:sz w:val="24"/>
        </w:rPr>
        <w:t>на</w:t>
      </w:r>
      <w:r>
        <w:rPr>
          <w:color w:val="000000"/>
          <w:spacing w:val="-2"/>
          <w:sz w:val="24"/>
        </w:rPr>
        <w:t xml:space="preserve"> </w:t>
      </w:r>
      <w:r>
        <w:rPr>
          <w:color w:val="000000"/>
          <w:sz w:val="24"/>
        </w:rPr>
        <w:t>сайте</w:t>
      </w:r>
      <w:r>
        <w:rPr>
          <w:color w:val="000000"/>
          <w:spacing w:val="-1"/>
          <w:sz w:val="24"/>
        </w:rPr>
        <w:t xml:space="preserve"> </w:t>
      </w:r>
      <w:r>
        <w:rPr>
          <w:color w:val="000000"/>
          <w:sz w:val="24"/>
        </w:rPr>
        <w:t>ДОО  и в официальной группе ВКонтакте;</w:t>
      </w:r>
    </w:p>
    <w:p w14:paraId="49B6BE11"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семинары</w:t>
      </w:r>
      <w:r>
        <w:rPr>
          <w:color w:val="000000"/>
          <w:spacing w:val="1"/>
          <w:sz w:val="24"/>
        </w:rPr>
        <w:t xml:space="preserve"> </w:t>
      </w:r>
      <w:r>
        <w:rPr>
          <w:color w:val="000000"/>
          <w:sz w:val="24"/>
        </w:rPr>
        <w:t>– практикумы,</w:t>
      </w:r>
      <w:r>
        <w:rPr>
          <w:color w:val="000000"/>
          <w:spacing w:val="4"/>
          <w:sz w:val="24"/>
        </w:rPr>
        <w:t xml:space="preserve"> </w:t>
      </w:r>
      <w:r>
        <w:rPr>
          <w:color w:val="000000"/>
          <w:spacing w:val="-1"/>
          <w:sz w:val="24"/>
        </w:rPr>
        <w:t>«круглые</w:t>
      </w:r>
      <w:r>
        <w:rPr>
          <w:color w:val="000000"/>
          <w:sz w:val="24"/>
        </w:rPr>
        <w:t xml:space="preserve"> </w:t>
      </w:r>
      <w:r>
        <w:rPr>
          <w:color w:val="000000"/>
          <w:spacing w:val="1"/>
          <w:sz w:val="24"/>
        </w:rPr>
        <w:t>столы»</w:t>
      </w:r>
      <w:r>
        <w:rPr>
          <w:color w:val="000000"/>
          <w:spacing w:val="-8"/>
          <w:sz w:val="24"/>
        </w:rPr>
        <w:t xml:space="preserve"> </w:t>
      </w:r>
      <w:r>
        <w:rPr>
          <w:color w:val="000000"/>
          <w:sz w:val="24"/>
        </w:rPr>
        <w:t>и</w:t>
      </w:r>
      <w:r>
        <w:rPr>
          <w:color w:val="000000"/>
          <w:spacing w:val="3"/>
          <w:sz w:val="24"/>
        </w:rPr>
        <w:t xml:space="preserve"> </w:t>
      </w:r>
      <w:r>
        <w:rPr>
          <w:color w:val="000000"/>
          <w:sz w:val="24"/>
        </w:rPr>
        <w:t>пр.;</w:t>
      </w:r>
    </w:p>
    <w:p w14:paraId="02A67E14"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образовательные</w:t>
      </w:r>
      <w:r>
        <w:rPr>
          <w:color w:val="000000"/>
          <w:spacing w:val="-1"/>
          <w:sz w:val="24"/>
        </w:rPr>
        <w:t xml:space="preserve"> </w:t>
      </w:r>
      <w:r>
        <w:rPr>
          <w:color w:val="000000"/>
          <w:sz w:val="24"/>
        </w:rPr>
        <w:t>проекты;</w:t>
      </w:r>
    </w:p>
    <w:p w14:paraId="483F67F5"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открытые</w:t>
      </w:r>
      <w:r>
        <w:rPr>
          <w:color w:val="000000"/>
          <w:spacing w:val="-1"/>
          <w:sz w:val="24"/>
        </w:rPr>
        <w:t xml:space="preserve"> </w:t>
      </w:r>
      <w:r>
        <w:rPr>
          <w:color w:val="000000"/>
          <w:sz w:val="24"/>
        </w:rPr>
        <w:t>просмотры мероприятий</w:t>
      </w:r>
      <w:r>
        <w:rPr>
          <w:color w:val="000000"/>
          <w:spacing w:val="1"/>
          <w:sz w:val="24"/>
        </w:rPr>
        <w:t xml:space="preserve"> </w:t>
      </w:r>
      <w:r>
        <w:rPr>
          <w:color w:val="000000"/>
          <w:sz w:val="24"/>
        </w:rPr>
        <w:t>с</w:t>
      </w:r>
      <w:r>
        <w:rPr>
          <w:color w:val="000000"/>
          <w:spacing w:val="1"/>
          <w:sz w:val="24"/>
        </w:rPr>
        <w:t xml:space="preserve"> </w:t>
      </w:r>
      <w:r>
        <w:rPr>
          <w:color w:val="000000"/>
          <w:sz w:val="24"/>
        </w:rPr>
        <w:t>участием детей;</w:t>
      </w:r>
    </w:p>
    <w:p w14:paraId="4383FFAB"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день</w:t>
      </w:r>
      <w:r>
        <w:rPr>
          <w:color w:val="000000"/>
          <w:spacing w:val="1"/>
          <w:sz w:val="24"/>
        </w:rPr>
        <w:t xml:space="preserve"> </w:t>
      </w:r>
      <w:r>
        <w:rPr>
          <w:color w:val="000000"/>
          <w:sz w:val="24"/>
        </w:rPr>
        <w:t>открытых</w:t>
      </w:r>
      <w:r>
        <w:rPr>
          <w:color w:val="000000"/>
          <w:spacing w:val="2"/>
          <w:sz w:val="24"/>
        </w:rPr>
        <w:t xml:space="preserve"> </w:t>
      </w:r>
      <w:r>
        <w:rPr>
          <w:color w:val="000000"/>
          <w:sz w:val="24"/>
        </w:rPr>
        <w:t>дверей;</w:t>
      </w:r>
      <w:r>
        <w:rPr>
          <w:rFonts w:ascii="Calibri" w:eastAsia="Calibri" w:hAnsi="Calibri" w:cs="Calibri"/>
          <w:sz w:val="22"/>
          <w:szCs w:val="22"/>
        </w:rPr>
        <w:t xml:space="preserve"> </w:t>
      </w:r>
    </w:p>
    <w:p w14:paraId="39F40F8C"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совместные</w:t>
      </w:r>
      <w:r>
        <w:rPr>
          <w:color w:val="000000"/>
          <w:spacing w:val="-1"/>
          <w:sz w:val="24"/>
        </w:rPr>
        <w:t xml:space="preserve"> </w:t>
      </w:r>
      <w:r>
        <w:rPr>
          <w:color w:val="000000"/>
          <w:sz w:val="24"/>
        </w:rPr>
        <w:t>досуги, праздники, концерты</w:t>
      </w:r>
      <w:r>
        <w:rPr>
          <w:color w:val="000000"/>
          <w:spacing w:val="-2"/>
          <w:sz w:val="24"/>
        </w:rPr>
        <w:t xml:space="preserve"> </w:t>
      </w:r>
      <w:r>
        <w:rPr>
          <w:color w:val="000000"/>
          <w:sz w:val="24"/>
        </w:rPr>
        <w:t>и</w:t>
      </w:r>
      <w:r>
        <w:rPr>
          <w:color w:val="000000"/>
          <w:spacing w:val="1"/>
          <w:sz w:val="24"/>
        </w:rPr>
        <w:t xml:space="preserve"> </w:t>
      </w:r>
      <w:r>
        <w:rPr>
          <w:color w:val="000000"/>
          <w:sz w:val="24"/>
        </w:rPr>
        <w:t>пр.;</w:t>
      </w:r>
    </w:p>
    <w:p w14:paraId="63055230"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творческие</w:t>
      </w:r>
      <w:r>
        <w:rPr>
          <w:color w:val="000000"/>
          <w:spacing w:val="-1"/>
          <w:sz w:val="24"/>
        </w:rPr>
        <w:t xml:space="preserve"> </w:t>
      </w:r>
      <w:r>
        <w:rPr>
          <w:color w:val="000000"/>
          <w:sz w:val="24"/>
        </w:rPr>
        <w:t>выставки, вернисажи;</w:t>
      </w:r>
    </w:p>
    <w:p w14:paraId="5E2EDD98"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конкурсы;</w:t>
      </w:r>
    </w:p>
    <w:p w14:paraId="46F7E81C"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благотворительные</w:t>
      </w:r>
      <w:r>
        <w:rPr>
          <w:color w:val="000000"/>
          <w:spacing w:val="-2"/>
          <w:sz w:val="24"/>
        </w:rPr>
        <w:t xml:space="preserve"> </w:t>
      </w:r>
      <w:r>
        <w:rPr>
          <w:color w:val="000000"/>
          <w:sz w:val="24"/>
        </w:rPr>
        <w:t>акции;</w:t>
      </w:r>
    </w:p>
    <w:p w14:paraId="2F90567C" w14:textId="77777777" w:rsidR="002C6E8D" w:rsidRDefault="0069355F">
      <w:pPr>
        <w:pBdr>
          <w:top w:val="none" w:sz="4" w:space="0" w:color="000000"/>
          <w:left w:val="none" w:sz="4" w:space="0" w:color="000000"/>
          <w:bottom w:val="none" w:sz="4" w:space="0" w:color="000000"/>
          <w:right w:val="none" w:sz="4" w:space="0" w:color="000000"/>
        </w:pBdr>
        <w:spacing w:before="3" w:line="317" w:lineRule="atLeast"/>
        <w:ind w:firstLine="708"/>
        <w:rPr>
          <w:rFonts w:ascii="Calibri" w:eastAsia="Calibri" w:hAnsi="Calibri" w:cs="Calibri"/>
          <w:sz w:val="22"/>
          <w:szCs w:val="22"/>
        </w:rPr>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работе</w:t>
      </w:r>
      <w:r>
        <w:rPr>
          <w:color w:val="000000"/>
          <w:spacing w:val="-1"/>
          <w:sz w:val="24"/>
        </w:rPr>
        <w:t xml:space="preserve"> </w:t>
      </w:r>
      <w:r>
        <w:rPr>
          <w:color w:val="000000"/>
          <w:sz w:val="24"/>
        </w:rPr>
        <w:t>Совета</w:t>
      </w:r>
      <w:r>
        <w:rPr>
          <w:color w:val="000000"/>
          <w:spacing w:val="-1"/>
          <w:sz w:val="24"/>
        </w:rPr>
        <w:t xml:space="preserve"> </w:t>
      </w:r>
      <w:r>
        <w:rPr>
          <w:color w:val="000000"/>
          <w:sz w:val="24"/>
        </w:rPr>
        <w:t>родителей, родительских комитетов</w:t>
      </w:r>
      <w:r>
        <w:rPr>
          <w:rFonts w:ascii="Calibri" w:eastAsia="Calibri" w:hAnsi="Calibri" w:cs="Calibri"/>
          <w:sz w:val="22"/>
          <w:szCs w:val="22"/>
        </w:rPr>
        <w:t>.</w:t>
      </w:r>
    </w:p>
    <w:p w14:paraId="4F52A47E" w14:textId="77777777"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firstLine="708"/>
        <w:rPr>
          <w:color w:val="000000"/>
          <w:sz w:val="24"/>
          <w:szCs w:val="24"/>
        </w:rPr>
      </w:pPr>
      <w:r>
        <w:rPr>
          <w:color w:val="000000"/>
          <w:sz w:val="24"/>
        </w:rPr>
        <w:t>Групповые</w:t>
      </w:r>
      <w:r>
        <w:rPr>
          <w:color w:val="000000"/>
          <w:spacing w:val="-1"/>
          <w:sz w:val="24"/>
        </w:rPr>
        <w:t xml:space="preserve"> </w:t>
      </w:r>
      <w:r>
        <w:rPr>
          <w:color w:val="000000"/>
          <w:sz w:val="24"/>
        </w:rPr>
        <w:t>формы работы</w:t>
      </w:r>
      <w:r>
        <w:rPr>
          <w:color w:val="000000"/>
          <w:spacing w:val="2"/>
          <w:sz w:val="24"/>
        </w:rPr>
        <w:t xml:space="preserve"> </w:t>
      </w:r>
      <w:r>
        <w:rPr>
          <w:color w:val="000000"/>
          <w:sz w:val="24"/>
        </w:rPr>
        <w:t>с</w:t>
      </w:r>
      <w:r>
        <w:rPr>
          <w:color w:val="000000"/>
          <w:spacing w:val="-1"/>
          <w:sz w:val="24"/>
        </w:rPr>
        <w:t xml:space="preserve"> </w:t>
      </w:r>
      <w:r>
        <w:rPr>
          <w:color w:val="000000"/>
          <w:sz w:val="24"/>
        </w:rPr>
        <w:t>семьей:</w:t>
      </w:r>
    </w:p>
    <w:p w14:paraId="307D609F" w14:textId="77777777" w:rsidR="002C6E8D" w:rsidRDefault="0069355F" w:rsidP="00FB5BEF">
      <w:pPr>
        <w:pBdr>
          <w:top w:val="none" w:sz="4" w:space="0" w:color="000000"/>
          <w:left w:val="none" w:sz="4" w:space="0" w:color="000000"/>
          <w:bottom w:val="none" w:sz="4" w:space="0" w:color="000000"/>
          <w:right w:val="none" w:sz="4" w:space="0" w:color="000000"/>
        </w:pBdr>
        <w:spacing w:before="319" w:line="317" w:lineRule="atLeast"/>
        <w:ind w:right="-2"/>
        <w:rPr>
          <w:rFonts w:ascii="Calibri" w:eastAsia="Calibri" w:hAnsi="Calibri" w:cs="Calibri"/>
          <w:sz w:val="22"/>
          <w:szCs w:val="22"/>
        </w:rPr>
      </w:pPr>
      <w:r>
        <w:rPr>
          <w:color w:val="000000"/>
          <w:sz w:val="24"/>
        </w:rPr>
        <w:t>-</w:t>
      </w:r>
      <w:r>
        <w:rPr>
          <w:color w:val="000000"/>
          <w:spacing w:val="-1"/>
          <w:sz w:val="24"/>
        </w:rPr>
        <w:t xml:space="preserve"> </w:t>
      </w:r>
      <w:r>
        <w:rPr>
          <w:color w:val="000000"/>
          <w:sz w:val="24"/>
        </w:rPr>
        <w:t>общие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w:t>
      </w:r>
    </w:p>
    <w:p w14:paraId="54F08E59"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групповые</w:t>
      </w:r>
      <w:r>
        <w:rPr>
          <w:color w:val="000000"/>
          <w:spacing w:val="-1"/>
          <w:sz w:val="24"/>
        </w:rPr>
        <w:t xml:space="preserve"> </w:t>
      </w:r>
      <w:r>
        <w:rPr>
          <w:color w:val="000000"/>
          <w:sz w:val="24"/>
        </w:rPr>
        <w:t>родительские</w:t>
      </w:r>
      <w:r>
        <w:rPr>
          <w:color w:val="000000"/>
          <w:spacing w:val="-1"/>
          <w:sz w:val="24"/>
        </w:rPr>
        <w:t xml:space="preserve"> </w:t>
      </w:r>
      <w:r>
        <w:rPr>
          <w:color w:val="000000"/>
          <w:sz w:val="24"/>
        </w:rPr>
        <w:t>собрания, Советы родителей;</w:t>
      </w:r>
    </w:p>
    <w:p w14:paraId="2B91DD53"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консультирование</w:t>
      </w:r>
      <w:r>
        <w:rPr>
          <w:color w:val="000000"/>
          <w:spacing w:val="-1"/>
          <w:sz w:val="24"/>
        </w:rPr>
        <w:t xml:space="preserve"> </w:t>
      </w:r>
      <w:r>
        <w:rPr>
          <w:color w:val="000000"/>
          <w:sz w:val="24"/>
        </w:rPr>
        <w:t>групп</w:t>
      </w:r>
      <w:r>
        <w:rPr>
          <w:color w:val="000000"/>
          <w:spacing w:val="1"/>
          <w:sz w:val="24"/>
        </w:rPr>
        <w:t xml:space="preserve"> </w:t>
      </w:r>
      <w:r>
        <w:rPr>
          <w:color w:val="000000"/>
          <w:sz w:val="24"/>
        </w:rPr>
        <w:t>родителей</w:t>
      </w:r>
      <w:r>
        <w:rPr>
          <w:color w:val="000000"/>
          <w:spacing w:val="1"/>
          <w:sz w:val="24"/>
        </w:rPr>
        <w:t xml:space="preserve"> по</w:t>
      </w:r>
      <w:r>
        <w:rPr>
          <w:color w:val="000000"/>
          <w:spacing w:val="-1"/>
          <w:sz w:val="24"/>
        </w:rPr>
        <w:t xml:space="preserve"> </w:t>
      </w:r>
      <w:r>
        <w:rPr>
          <w:color w:val="000000"/>
          <w:sz w:val="24"/>
        </w:rPr>
        <w:t>общим темам;</w:t>
      </w:r>
    </w:p>
    <w:p w14:paraId="15E48FB3"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анкетирование;</w:t>
      </w:r>
    </w:p>
    <w:p w14:paraId="7C6971A2"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z w:val="24"/>
        </w:rPr>
        <w:t>оформление</w:t>
      </w:r>
      <w:r>
        <w:rPr>
          <w:color w:val="000000"/>
          <w:spacing w:val="-1"/>
          <w:sz w:val="24"/>
        </w:rPr>
        <w:t xml:space="preserve"> </w:t>
      </w:r>
      <w:r>
        <w:rPr>
          <w:color w:val="000000"/>
          <w:sz w:val="24"/>
        </w:rPr>
        <w:t>информационных</w:t>
      </w:r>
      <w:r>
        <w:rPr>
          <w:color w:val="000000"/>
          <w:spacing w:val="2"/>
          <w:sz w:val="24"/>
        </w:rPr>
        <w:t xml:space="preserve"> </w:t>
      </w:r>
      <w:r>
        <w:rPr>
          <w:color w:val="000000"/>
          <w:sz w:val="24"/>
        </w:rPr>
        <w:t>стендов;</w:t>
      </w:r>
    </w:p>
    <w:p w14:paraId="7439491D"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и</w:t>
      </w:r>
      <w:r>
        <w:rPr>
          <w:color w:val="000000"/>
          <w:spacing w:val="1"/>
          <w:sz w:val="24"/>
        </w:rPr>
        <w:t xml:space="preserve"> </w:t>
      </w:r>
      <w:r>
        <w:rPr>
          <w:color w:val="000000"/>
          <w:sz w:val="24"/>
        </w:rPr>
        <w:t>организация</w:t>
      </w:r>
      <w:r>
        <w:rPr>
          <w:color w:val="000000"/>
          <w:spacing w:val="-3"/>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Pr>
          <w:color w:val="000000"/>
          <w:spacing w:val="2"/>
          <w:sz w:val="24"/>
        </w:rPr>
        <w:t xml:space="preserve"> </w:t>
      </w:r>
      <w:r>
        <w:rPr>
          <w:color w:val="000000"/>
          <w:sz w:val="24"/>
        </w:rPr>
        <w:t>совместного творчества;</w:t>
      </w:r>
    </w:p>
    <w:p w14:paraId="54B6C1B7"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организации</w:t>
      </w:r>
      <w:r>
        <w:rPr>
          <w:color w:val="000000"/>
          <w:spacing w:val="-1"/>
          <w:sz w:val="24"/>
        </w:rPr>
        <w:t xml:space="preserve"> </w:t>
      </w:r>
      <w:r>
        <w:rPr>
          <w:color w:val="000000"/>
          <w:spacing w:val="1"/>
          <w:sz w:val="24"/>
        </w:rPr>
        <w:t>мини</w:t>
      </w:r>
      <w:r>
        <w:rPr>
          <w:color w:val="000000"/>
          <w:spacing w:val="-1"/>
          <w:sz w:val="24"/>
        </w:rPr>
        <w:t>-музеев</w:t>
      </w:r>
      <w:r>
        <w:rPr>
          <w:color w:val="000000"/>
          <w:spacing w:val="1"/>
          <w:sz w:val="24"/>
        </w:rPr>
        <w:t xml:space="preserve"> </w:t>
      </w:r>
      <w:r>
        <w:rPr>
          <w:color w:val="000000"/>
          <w:sz w:val="24"/>
        </w:rPr>
        <w:t>и тематических</w:t>
      </w:r>
      <w:r>
        <w:rPr>
          <w:color w:val="000000"/>
          <w:spacing w:val="2"/>
          <w:sz w:val="24"/>
        </w:rPr>
        <w:t xml:space="preserve"> </w:t>
      </w:r>
      <w:r>
        <w:rPr>
          <w:color w:val="000000"/>
          <w:sz w:val="24"/>
        </w:rPr>
        <w:t>выставок в ДОО;</w:t>
      </w:r>
    </w:p>
    <w:p w14:paraId="02325DC7"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приглашение</w:t>
      </w:r>
      <w:r>
        <w:rPr>
          <w:color w:val="000000"/>
          <w:spacing w:val="-1"/>
          <w:sz w:val="24"/>
        </w:rPr>
        <w:t xml:space="preserve"> </w:t>
      </w:r>
      <w:r>
        <w:rPr>
          <w:color w:val="000000"/>
          <w:sz w:val="24"/>
        </w:rPr>
        <w:t>родителей</w:t>
      </w:r>
      <w:r>
        <w:rPr>
          <w:color w:val="000000"/>
          <w:spacing w:val="1"/>
          <w:sz w:val="24"/>
        </w:rPr>
        <w:t xml:space="preserve"> </w:t>
      </w:r>
      <w:r>
        <w:rPr>
          <w:color w:val="000000"/>
          <w:sz w:val="24"/>
        </w:rPr>
        <w:t>воспитанников на</w:t>
      </w:r>
      <w:r>
        <w:rPr>
          <w:color w:val="000000"/>
          <w:spacing w:val="-1"/>
          <w:sz w:val="24"/>
        </w:rPr>
        <w:t xml:space="preserve"> </w:t>
      </w:r>
      <w:r>
        <w:rPr>
          <w:color w:val="000000"/>
          <w:sz w:val="24"/>
        </w:rPr>
        <w:t>детские</w:t>
      </w:r>
      <w:r>
        <w:rPr>
          <w:color w:val="000000"/>
          <w:spacing w:val="-1"/>
          <w:sz w:val="24"/>
        </w:rPr>
        <w:t xml:space="preserve"> </w:t>
      </w:r>
      <w:r>
        <w:rPr>
          <w:color w:val="000000"/>
          <w:sz w:val="24"/>
        </w:rPr>
        <w:t>концерты и</w:t>
      </w:r>
      <w:r>
        <w:rPr>
          <w:color w:val="000000"/>
          <w:spacing w:val="1"/>
          <w:sz w:val="24"/>
        </w:rPr>
        <w:t xml:space="preserve"> </w:t>
      </w:r>
      <w:r>
        <w:rPr>
          <w:color w:val="000000"/>
          <w:sz w:val="24"/>
        </w:rPr>
        <w:t>праздники;</w:t>
      </w:r>
    </w:p>
    <w:p w14:paraId="61445C08" w14:textId="77777777" w:rsidR="002C6E8D" w:rsidRDefault="0069355F" w:rsidP="00FB5BE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2"/>
          <w:sz w:val="24"/>
        </w:rPr>
        <w:t xml:space="preserve"> </w:t>
      </w:r>
      <w:r>
        <w:rPr>
          <w:color w:val="000000"/>
          <w:spacing w:val="-1"/>
          <w:sz w:val="24"/>
        </w:rPr>
        <w:t>участие</w:t>
      </w:r>
      <w:r>
        <w:rPr>
          <w:color w:val="000000"/>
          <w:sz w:val="24"/>
        </w:rPr>
        <w:t xml:space="preserve"> в различных</w:t>
      </w:r>
      <w:r>
        <w:rPr>
          <w:color w:val="000000"/>
          <w:spacing w:val="-1"/>
          <w:sz w:val="24"/>
        </w:rPr>
        <w:t xml:space="preserve"> </w:t>
      </w:r>
      <w:r>
        <w:rPr>
          <w:color w:val="000000"/>
          <w:sz w:val="24"/>
        </w:rPr>
        <w:t>фестивалях, марафонах и</w:t>
      </w:r>
      <w:r>
        <w:rPr>
          <w:color w:val="000000"/>
          <w:spacing w:val="1"/>
          <w:sz w:val="24"/>
        </w:rPr>
        <w:t xml:space="preserve"> </w:t>
      </w:r>
      <w:r>
        <w:rPr>
          <w:color w:val="000000"/>
          <w:sz w:val="24"/>
        </w:rPr>
        <w:t>акциях</w:t>
      </w:r>
      <w:r>
        <w:rPr>
          <w:color w:val="000000"/>
          <w:spacing w:val="2"/>
          <w:sz w:val="24"/>
        </w:rPr>
        <w:t xml:space="preserve"> </w:t>
      </w:r>
      <w:r>
        <w:rPr>
          <w:color w:val="000000"/>
          <w:sz w:val="24"/>
        </w:rPr>
        <w:t>в</w:t>
      </w:r>
      <w:r>
        <w:rPr>
          <w:color w:val="000000"/>
          <w:spacing w:val="-3"/>
          <w:sz w:val="24"/>
        </w:rPr>
        <w:t xml:space="preserve"> </w:t>
      </w:r>
      <w:r>
        <w:rPr>
          <w:color w:val="000000"/>
          <w:sz w:val="24"/>
        </w:rPr>
        <w:t>течение</w:t>
      </w:r>
      <w:r>
        <w:rPr>
          <w:color w:val="000000"/>
          <w:spacing w:val="-1"/>
          <w:sz w:val="24"/>
        </w:rPr>
        <w:t xml:space="preserve"> </w:t>
      </w:r>
      <w:r>
        <w:rPr>
          <w:color w:val="000000"/>
          <w:sz w:val="24"/>
        </w:rPr>
        <w:t>года.</w:t>
      </w:r>
    </w:p>
    <w:p w14:paraId="168B765A" w14:textId="77777777" w:rsidR="002C6E8D" w:rsidRDefault="0069355F" w:rsidP="00FB5BEF">
      <w:pPr>
        <w:pBdr>
          <w:top w:val="none" w:sz="4" w:space="0" w:color="000000"/>
          <w:left w:val="none" w:sz="4" w:space="0" w:color="000000"/>
          <w:bottom w:val="none" w:sz="4" w:space="0" w:color="000000"/>
          <w:right w:val="none" w:sz="4" w:space="0" w:color="000000"/>
        </w:pBdr>
        <w:spacing w:before="677" w:line="240" w:lineRule="auto"/>
        <w:ind w:firstLine="708"/>
      </w:pPr>
      <w:r>
        <w:rPr>
          <w:color w:val="000000"/>
          <w:sz w:val="24"/>
        </w:rPr>
        <w:t>Индивидуальные</w:t>
      </w:r>
      <w:r>
        <w:rPr>
          <w:color w:val="000000"/>
          <w:spacing w:val="-1"/>
          <w:sz w:val="24"/>
        </w:rPr>
        <w:t xml:space="preserve"> </w:t>
      </w:r>
      <w:r>
        <w:rPr>
          <w:color w:val="000000"/>
          <w:sz w:val="24"/>
        </w:rPr>
        <w:t>формы работы:</w:t>
      </w:r>
    </w:p>
    <w:p w14:paraId="7F482432"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w:t>
      </w:r>
      <w:r>
        <w:rPr>
          <w:color w:val="000000"/>
          <w:spacing w:val="45"/>
          <w:sz w:val="24"/>
        </w:rPr>
        <w:t xml:space="preserve"> </w:t>
      </w:r>
      <w:r>
        <w:rPr>
          <w:color w:val="000000"/>
          <w:sz w:val="24"/>
        </w:rPr>
        <w:t>работа</w:t>
      </w:r>
      <w:r>
        <w:rPr>
          <w:color w:val="000000"/>
          <w:spacing w:val="44"/>
          <w:sz w:val="24"/>
        </w:rPr>
        <w:t xml:space="preserve"> </w:t>
      </w:r>
      <w:r>
        <w:rPr>
          <w:color w:val="000000"/>
          <w:sz w:val="24"/>
        </w:rPr>
        <w:t>специалистов</w:t>
      </w:r>
      <w:r>
        <w:rPr>
          <w:color w:val="000000"/>
          <w:spacing w:val="45"/>
          <w:sz w:val="24"/>
        </w:rPr>
        <w:t xml:space="preserve"> </w:t>
      </w:r>
      <w:r>
        <w:rPr>
          <w:color w:val="000000"/>
          <w:spacing w:val="1"/>
          <w:sz w:val="24"/>
        </w:rPr>
        <w:t>по</w:t>
      </w:r>
      <w:r>
        <w:rPr>
          <w:color w:val="000000"/>
          <w:spacing w:val="44"/>
          <w:sz w:val="24"/>
        </w:rPr>
        <w:t xml:space="preserve"> </w:t>
      </w:r>
      <w:r>
        <w:rPr>
          <w:color w:val="000000"/>
          <w:sz w:val="24"/>
        </w:rPr>
        <w:t>запросу</w:t>
      </w:r>
      <w:r>
        <w:rPr>
          <w:color w:val="000000"/>
          <w:spacing w:val="38"/>
          <w:sz w:val="24"/>
        </w:rPr>
        <w:t xml:space="preserve"> </w:t>
      </w:r>
      <w:r>
        <w:rPr>
          <w:color w:val="000000"/>
          <w:sz w:val="24"/>
        </w:rPr>
        <w:t>родителей</w:t>
      </w:r>
      <w:r>
        <w:rPr>
          <w:color w:val="000000"/>
          <w:spacing w:val="46"/>
          <w:sz w:val="24"/>
        </w:rPr>
        <w:t xml:space="preserve"> </w:t>
      </w:r>
      <w:r>
        <w:rPr>
          <w:color w:val="000000"/>
          <w:sz w:val="24"/>
        </w:rPr>
        <w:t>для</w:t>
      </w:r>
      <w:r>
        <w:rPr>
          <w:color w:val="000000"/>
          <w:spacing w:val="46"/>
          <w:sz w:val="24"/>
        </w:rPr>
        <w:t xml:space="preserve"> </w:t>
      </w:r>
      <w:r>
        <w:rPr>
          <w:color w:val="000000"/>
          <w:sz w:val="24"/>
        </w:rPr>
        <w:t>решения</w:t>
      </w:r>
      <w:r>
        <w:rPr>
          <w:color w:val="000000"/>
          <w:spacing w:val="45"/>
          <w:sz w:val="24"/>
        </w:rPr>
        <w:t xml:space="preserve"> </w:t>
      </w:r>
      <w:r>
        <w:rPr>
          <w:color w:val="000000"/>
          <w:sz w:val="24"/>
        </w:rPr>
        <w:t>проблемных</w:t>
      </w:r>
      <w:r>
        <w:rPr>
          <w:color w:val="000000"/>
          <w:spacing w:val="47"/>
          <w:sz w:val="24"/>
        </w:rPr>
        <w:t xml:space="preserve"> </w:t>
      </w:r>
      <w:r>
        <w:rPr>
          <w:color w:val="000000"/>
          <w:sz w:val="24"/>
        </w:rPr>
        <w:t>ситуаций,</w:t>
      </w:r>
      <w:r>
        <w:rPr>
          <w:color w:val="000000"/>
          <w:spacing w:val="46"/>
          <w:sz w:val="24"/>
        </w:rPr>
        <w:t xml:space="preserve"> </w:t>
      </w:r>
      <w:r>
        <w:rPr>
          <w:color w:val="000000"/>
          <w:sz w:val="24"/>
        </w:rPr>
        <w:t>связанных</w:t>
      </w:r>
      <w:r>
        <w:rPr>
          <w:color w:val="000000"/>
          <w:spacing w:val="48"/>
          <w:sz w:val="24"/>
        </w:rPr>
        <w:t xml:space="preserve"> </w:t>
      </w:r>
      <w:r>
        <w:rPr>
          <w:color w:val="000000"/>
          <w:sz w:val="24"/>
        </w:rPr>
        <w:t>с воспитанием</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 xml:space="preserve">дошкольного </w:t>
      </w:r>
      <w:r>
        <w:rPr>
          <w:color w:val="000000"/>
          <w:spacing w:val="-1"/>
          <w:sz w:val="24"/>
        </w:rPr>
        <w:t>возраста.</w:t>
      </w:r>
    </w:p>
    <w:p w14:paraId="0DA199A3"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8"/>
          <w:sz w:val="24"/>
        </w:rPr>
        <w:t xml:space="preserve"> </w:t>
      </w:r>
      <w:r>
        <w:rPr>
          <w:color w:val="000000"/>
          <w:spacing w:val="-1"/>
          <w:sz w:val="24"/>
        </w:rPr>
        <w:t>участие</w:t>
      </w:r>
      <w:r>
        <w:rPr>
          <w:color w:val="000000"/>
          <w:spacing w:val="14"/>
          <w:sz w:val="24"/>
        </w:rPr>
        <w:t xml:space="preserve"> </w:t>
      </w:r>
      <w:r>
        <w:rPr>
          <w:color w:val="000000"/>
          <w:sz w:val="24"/>
        </w:rPr>
        <w:t>родителей</w:t>
      </w:r>
      <w:r>
        <w:rPr>
          <w:color w:val="000000"/>
          <w:spacing w:val="15"/>
          <w:sz w:val="24"/>
        </w:rPr>
        <w:t xml:space="preserve"> </w:t>
      </w:r>
      <w:r>
        <w:rPr>
          <w:color w:val="000000"/>
          <w:sz w:val="24"/>
        </w:rPr>
        <w:t>в</w:t>
      </w:r>
      <w:r>
        <w:rPr>
          <w:color w:val="000000"/>
          <w:spacing w:val="16"/>
          <w:sz w:val="24"/>
        </w:rPr>
        <w:t xml:space="preserve"> </w:t>
      </w:r>
      <w:r>
        <w:rPr>
          <w:color w:val="000000"/>
          <w:sz w:val="24"/>
        </w:rPr>
        <w:t>педагогических</w:t>
      </w:r>
      <w:r>
        <w:rPr>
          <w:color w:val="000000"/>
          <w:spacing w:val="16"/>
          <w:sz w:val="24"/>
        </w:rPr>
        <w:t xml:space="preserve"> </w:t>
      </w:r>
      <w:r>
        <w:rPr>
          <w:color w:val="000000"/>
          <w:sz w:val="24"/>
        </w:rPr>
        <w:t>консилиумах,</w:t>
      </w:r>
      <w:r>
        <w:rPr>
          <w:color w:val="000000"/>
          <w:spacing w:val="15"/>
          <w:sz w:val="24"/>
        </w:rPr>
        <w:t xml:space="preserve"> </w:t>
      </w:r>
      <w:r>
        <w:rPr>
          <w:color w:val="000000"/>
          <w:sz w:val="24"/>
        </w:rPr>
        <w:t>собираемых</w:t>
      </w:r>
      <w:r>
        <w:rPr>
          <w:color w:val="000000"/>
          <w:spacing w:val="16"/>
          <w:sz w:val="24"/>
        </w:rPr>
        <w:t xml:space="preserve"> </w:t>
      </w:r>
      <w:r>
        <w:rPr>
          <w:color w:val="000000"/>
          <w:sz w:val="24"/>
        </w:rPr>
        <w:t>в</w:t>
      </w:r>
      <w:r>
        <w:rPr>
          <w:color w:val="000000"/>
          <w:spacing w:val="14"/>
          <w:sz w:val="24"/>
        </w:rPr>
        <w:t xml:space="preserve"> </w:t>
      </w:r>
      <w:r>
        <w:rPr>
          <w:color w:val="000000"/>
          <w:sz w:val="24"/>
        </w:rPr>
        <w:t>случае</w:t>
      </w:r>
      <w:r>
        <w:rPr>
          <w:color w:val="000000"/>
          <w:spacing w:val="16"/>
          <w:sz w:val="24"/>
        </w:rPr>
        <w:t xml:space="preserve"> </w:t>
      </w:r>
      <w:r>
        <w:rPr>
          <w:color w:val="000000"/>
          <w:sz w:val="24"/>
        </w:rPr>
        <w:t>возникновения</w:t>
      </w:r>
      <w:r>
        <w:rPr>
          <w:color w:val="000000"/>
          <w:spacing w:val="14"/>
          <w:sz w:val="24"/>
        </w:rPr>
        <w:t xml:space="preserve"> </w:t>
      </w:r>
      <w:r>
        <w:rPr>
          <w:color w:val="000000"/>
          <w:spacing w:val="-1"/>
          <w:sz w:val="24"/>
        </w:rPr>
        <w:t xml:space="preserve">острых </w:t>
      </w:r>
      <w:r>
        <w:rPr>
          <w:color w:val="000000"/>
          <w:sz w:val="24"/>
        </w:rPr>
        <w:t>проблем, связанных</w:t>
      </w:r>
      <w:r>
        <w:rPr>
          <w:color w:val="000000"/>
          <w:spacing w:val="2"/>
          <w:sz w:val="24"/>
        </w:rPr>
        <w:t xml:space="preserve"> </w:t>
      </w:r>
      <w:r>
        <w:rPr>
          <w:color w:val="000000"/>
          <w:sz w:val="24"/>
        </w:rPr>
        <w:t>с</w:t>
      </w:r>
      <w:r>
        <w:rPr>
          <w:color w:val="000000"/>
          <w:spacing w:val="-1"/>
          <w:sz w:val="24"/>
        </w:rPr>
        <w:t xml:space="preserve"> </w:t>
      </w:r>
      <w:r>
        <w:rPr>
          <w:color w:val="000000"/>
          <w:sz w:val="24"/>
        </w:rPr>
        <w:t>воспитанием</w:t>
      </w:r>
      <w:r>
        <w:rPr>
          <w:color w:val="000000"/>
          <w:spacing w:val="-1"/>
          <w:sz w:val="24"/>
        </w:rPr>
        <w:t xml:space="preserve"> </w:t>
      </w:r>
      <w:r>
        <w:rPr>
          <w:color w:val="000000"/>
          <w:sz w:val="24"/>
        </w:rPr>
        <w:t>ребенка.</w:t>
      </w:r>
    </w:p>
    <w:p w14:paraId="0B8FC547"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25"/>
          <w:sz w:val="24"/>
        </w:rPr>
        <w:t xml:space="preserve"> </w:t>
      </w:r>
      <w:r>
        <w:rPr>
          <w:color w:val="000000"/>
          <w:spacing w:val="-1"/>
          <w:sz w:val="24"/>
        </w:rPr>
        <w:t>участие</w:t>
      </w:r>
      <w:r>
        <w:rPr>
          <w:color w:val="000000"/>
          <w:spacing w:val="122"/>
          <w:sz w:val="24"/>
        </w:rPr>
        <w:t xml:space="preserve"> </w:t>
      </w:r>
      <w:r>
        <w:rPr>
          <w:color w:val="000000"/>
          <w:sz w:val="24"/>
        </w:rPr>
        <w:t>родителей</w:t>
      </w:r>
      <w:r>
        <w:rPr>
          <w:color w:val="000000"/>
          <w:spacing w:val="123"/>
          <w:sz w:val="24"/>
        </w:rPr>
        <w:t xml:space="preserve"> </w:t>
      </w:r>
      <w:r>
        <w:rPr>
          <w:color w:val="000000"/>
          <w:sz w:val="24"/>
        </w:rPr>
        <w:t>(законных</w:t>
      </w:r>
      <w:r>
        <w:rPr>
          <w:color w:val="000000"/>
          <w:spacing w:val="122"/>
          <w:sz w:val="24"/>
        </w:rPr>
        <w:t xml:space="preserve"> </w:t>
      </w:r>
      <w:r>
        <w:rPr>
          <w:color w:val="000000"/>
          <w:sz w:val="24"/>
        </w:rPr>
        <w:t>представителей)</w:t>
      </w:r>
      <w:r>
        <w:rPr>
          <w:color w:val="000000"/>
          <w:spacing w:val="122"/>
          <w:sz w:val="24"/>
        </w:rPr>
        <w:t xml:space="preserve"> </w:t>
      </w:r>
      <w:r>
        <w:rPr>
          <w:color w:val="000000"/>
          <w:sz w:val="24"/>
        </w:rPr>
        <w:t>и</w:t>
      </w:r>
      <w:r>
        <w:rPr>
          <w:color w:val="000000"/>
          <w:spacing w:val="123"/>
          <w:sz w:val="24"/>
        </w:rPr>
        <w:t xml:space="preserve"> </w:t>
      </w:r>
      <w:r>
        <w:rPr>
          <w:color w:val="000000"/>
          <w:spacing w:val="-1"/>
          <w:sz w:val="24"/>
        </w:rPr>
        <w:t>других</w:t>
      </w:r>
      <w:r>
        <w:rPr>
          <w:color w:val="000000"/>
          <w:spacing w:val="125"/>
          <w:sz w:val="24"/>
        </w:rPr>
        <w:t xml:space="preserve"> </w:t>
      </w:r>
      <w:r>
        <w:rPr>
          <w:color w:val="000000"/>
          <w:sz w:val="24"/>
        </w:rPr>
        <w:t>членов</w:t>
      </w:r>
      <w:r>
        <w:rPr>
          <w:color w:val="000000"/>
          <w:spacing w:val="122"/>
          <w:sz w:val="24"/>
        </w:rPr>
        <w:t xml:space="preserve"> </w:t>
      </w:r>
      <w:r>
        <w:rPr>
          <w:color w:val="000000"/>
          <w:sz w:val="24"/>
        </w:rPr>
        <w:t>семьи</w:t>
      </w:r>
      <w:r>
        <w:rPr>
          <w:color w:val="000000"/>
          <w:spacing w:val="124"/>
          <w:sz w:val="24"/>
        </w:rPr>
        <w:t xml:space="preserve"> </w:t>
      </w:r>
      <w:r>
        <w:rPr>
          <w:color w:val="000000"/>
          <w:sz w:val="24"/>
        </w:rPr>
        <w:t>дошкольника</w:t>
      </w:r>
      <w:r>
        <w:rPr>
          <w:color w:val="000000"/>
          <w:spacing w:val="119"/>
          <w:sz w:val="24"/>
        </w:rPr>
        <w:t xml:space="preserve"> </w:t>
      </w:r>
      <w:r>
        <w:rPr>
          <w:color w:val="000000"/>
          <w:sz w:val="24"/>
        </w:rPr>
        <w:t>в реализации</w:t>
      </w:r>
      <w:r>
        <w:rPr>
          <w:color w:val="000000"/>
          <w:spacing w:val="-2"/>
          <w:sz w:val="24"/>
        </w:rPr>
        <w:t xml:space="preserve"> </w:t>
      </w:r>
      <w:r>
        <w:rPr>
          <w:color w:val="000000"/>
          <w:sz w:val="24"/>
        </w:rPr>
        <w:t>проектов и</w:t>
      </w:r>
      <w:r>
        <w:rPr>
          <w:color w:val="000000"/>
          <w:spacing w:val="-2"/>
          <w:sz w:val="24"/>
        </w:rPr>
        <w:t xml:space="preserve"> </w:t>
      </w:r>
      <w:r>
        <w:rPr>
          <w:color w:val="000000"/>
          <w:sz w:val="24"/>
        </w:rPr>
        <w:t>мероприятий</w:t>
      </w:r>
      <w:r>
        <w:rPr>
          <w:color w:val="000000"/>
          <w:spacing w:val="1"/>
          <w:sz w:val="24"/>
        </w:rPr>
        <w:t xml:space="preserve"> </w:t>
      </w:r>
      <w:r>
        <w:rPr>
          <w:color w:val="000000"/>
          <w:sz w:val="24"/>
        </w:rPr>
        <w:t>воспитательной</w:t>
      </w:r>
      <w:r>
        <w:rPr>
          <w:color w:val="000000"/>
          <w:spacing w:val="-1"/>
          <w:sz w:val="24"/>
        </w:rPr>
        <w:t xml:space="preserve"> </w:t>
      </w:r>
      <w:r>
        <w:rPr>
          <w:color w:val="000000"/>
          <w:sz w:val="24"/>
        </w:rPr>
        <w:t>направленности.</w:t>
      </w:r>
    </w:p>
    <w:p w14:paraId="258FFE13"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lastRenderedPageBreak/>
        <w:t>-</w:t>
      </w:r>
      <w:r>
        <w:rPr>
          <w:color w:val="000000"/>
          <w:spacing w:val="14"/>
          <w:sz w:val="24"/>
        </w:rPr>
        <w:t xml:space="preserve"> </w:t>
      </w:r>
      <w:r>
        <w:rPr>
          <w:color w:val="000000"/>
          <w:sz w:val="24"/>
        </w:rPr>
        <w:t>индивидуальное</w:t>
      </w:r>
      <w:r>
        <w:rPr>
          <w:color w:val="000000"/>
          <w:spacing w:val="13"/>
          <w:sz w:val="24"/>
        </w:rPr>
        <w:t xml:space="preserve"> </w:t>
      </w:r>
      <w:r>
        <w:rPr>
          <w:color w:val="000000"/>
          <w:sz w:val="24"/>
        </w:rPr>
        <w:t>консультирование</w:t>
      </w:r>
      <w:r>
        <w:rPr>
          <w:color w:val="000000"/>
          <w:spacing w:val="13"/>
          <w:sz w:val="24"/>
        </w:rPr>
        <w:t xml:space="preserve"> </w:t>
      </w:r>
      <w:r>
        <w:rPr>
          <w:color w:val="000000"/>
          <w:sz w:val="24"/>
        </w:rPr>
        <w:t>родителей</w:t>
      </w:r>
      <w:r>
        <w:rPr>
          <w:color w:val="000000"/>
          <w:spacing w:val="15"/>
          <w:sz w:val="24"/>
        </w:rPr>
        <w:t xml:space="preserve"> </w:t>
      </w:r>
      <w:r>
        <w:rPr>
          <w:color w:val="000000"/>
          <w:sz w:val="24"/>
        </w:rPr>
        <w:t>(законных</w:t>
      </w:r>
      <w:r>
        <w:rPr>
          <w:color w:val="000000"/>
          <w:spacing w:val="14"/>
          <w:sz w:val="24"/>
        </w:rPr>
        <w:t xml:space="preserve"> </w:t>
      </w:r>
      <w:r>
        <w:rPr>
          <w:color w:val="000000"/>
          <w:sz w:val="24"/>
        </w:rPr>
        <w:t>представителей)</w:t>
      </w:r>
      <w:r>
        <w:rPr>
          <w:color w:val="000000"/>
          <w:spacing w:val="23"/>
          <w:sz w:val="24"/>
        </w:rPr>
        <w:t xml:space="preserve"> </w:t>
      </w:r>
      <w:r>
        <w:rPr>
          <w:color w:val="000000"/>
          <w:sz w:val="24"/>
        </w:rPr>
        <w:t>c</w:t>
      </w:r>
      <w:r>
        <w:rPr>
          <w:color w:val="000000"/>
          <w:spacing w:val="13"/>
          <w:sz w:val="24"/>
        </w:rPr>
        <w:t xml:space="preserve"> </w:t>
      </w:r>
      <w:r>
        <w:rPr>
          <w:color w:val="000000"/>
          <w:sz w:val="24"/>
        </w:rPr>
        <w:t>целью</w:t>
      </w:r>
      <w:r>
        <w:rPr>
          <w:color w:val="000000"/>
          <w:spacing w:val="12"/>
          <w:sz w:val="24"/>
        </w:rPr>
        <w:t xml:space="preserve"> </w:t>
      </w:r>
      <w:r>
        <w:rPr>
          <w:color w:val="000000"/>
          <w:sz w:val="24"/>
        </w:rPr>
        <w:t>координации воспитательных</w:t>
      </w:r>
      <w:r>
        <w:rPr>
          <w:color w:val="000000"/>
          <w:spacing w:val="4"/>
          <w:sz w:val="24"/>
        </w:rPr>
        <w:t xml:space="preserve"> </w:t>
      </w:r>
      <w:r>
        <w:rPr>
          <w:color w:val="000000"/>
          <w:spacing w:val="-1"/>
          <w:sz w:val="24"/>
        </w:rPr>
        <w:t>усилий</w:t>
      </w:r>
      <w:r>
        <w:rPr>
          <w:color w:val="000000"/>
          <w:spacing w:val="2"/>
          <w:sz w:val="24"/>
        </w:rPr>
        <w:t xml:space="preserve"> </w:t>
      </w:r>
      <w:r>
        <w:rPr>
          <w:color w:val="000000"/>
          <w:sz w:val="24"/>
        </w:rPr>
        <w:t>педагогического коллектива</w:t>
      </w:r>
      <w:r>
        <w:rPr>
          <w:color w:val="000000"/>
          <w:spacing w:val="-2"/>
          <w:sz w:val="24"/>
        </w:rPr>
        <w:t xml:space="preserve"> </w:t>
      </w:r>
      <w:r>
        <w:rPr>
          <w:color w:val="000000"/>
          <w:sz w:val="24"/>
        </w:rPr>
        <w:t>и</w:t>
      </w:r>
      <w:r>
        <w:rPr>
          <w:color w:val="000000"/>
          <w:spacing w:val="1"/>
          <w:sz w:val="24"/>
        </w:rPr>
        <w:t xml:space="preserve"> </w:t>
      </w:r>
      <w:r>
        <w:rPr>
          <w:color w:val="000000"/>
          <w:sz w:val="24"/>
        </w:rPr>
        <w:t>семьи.</w:t>
      </w:r>
    </w:p>
    <w:p w14:paraId="2012EB1B"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10D23A3C"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Планируемые</w:t>
      </w:r>
      <w:r>
        <w:rPr>
          <w:color w:val="000000"/>
          <w:spacing w:val="-1"/>
          <w:sz w:val="24"/>
        </w:rPr>
        <w:t xml:space="preserve"> </w:t>
      </w:r>
      <w:r>
        <w:rPr>
          <w:color w:val="000000"/>
          <w:sz w:val="24"/>
        </w:rPr>
        <w:t>результаты сотрудничества</w:t>
      </w:r>
      <w:r>
        <w:rPr>
          <w:color w:val="000000"/>
          <w:spacing w:val="1"/>
          <w:sz w:val="24"/>
        </w:rPr>
        <w:t xml:space="preserve"> ДОО</w:t>
      </w:r>
      <w:r>
        <w:rPr>
          <w:color w:val="000000"/>
          <w:spacing w:val="-1"/>
          <w:sz w:val="24"/>
        </w:rPr>
        <w:t xml:space="preserve"> </w:t>
      </w:r>
      <w:r>
        <w:rPr>
          <w:color w:val="000000"/>
          <w:sz w:val="24"/>
        </w:rPr>
        <w:t>с семьями</w:t>
      </w:r>
      <w:r>
        <w:rPr>
          <w:color w:val="000000"/>
          <w:spacing w:val="1"/>
          <w:sz w:val="24"/>
        </w:rPr>
        <w:t xml:space="preserve"> </w:t>
      </w:r>
      <w:r>
        <w:rPr>
          <w:color w:val="000000"/>
          <w:sz w:val="24"/>
        </w:rPr>
        <w:t>воспитанников:</w:t>
      </w:r>
    </w:p>
    <w:p w14:paraId="6C10D7F3"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сформированность</w:t>
      </w:r>
      <w:r>
        <w:rPr>
          <w:color w:val="000000"/>
          <w:spacing w:val="3"/>
          <w:sz w:val="24"/>
        </w:rPr>
        <w:t xml:space="preserve"> </w:t>
      </w:r>
      <w:r>
        <w:rPr>
          <w:color w:val="000000"/>
          <w:sz w:val="24"/>
        </w:rPr>
        <w:t>у</w:t>
      </w:r>
      <w:r>
        <w:rPr>
          <w:color w:val="000000"/>
          <w:spacing w:val="-7"/>
          <w:sz w:val="24"/>
        </w:rPr>
        <w:t xml:space="preserve"> </w:t>
      </w:r>
      <w:r>
        <w:rPr>
          <w:color w:val="000000"/>
          <w:sz w:val="24"/>
        </w:rPr>
        <w:t>родителей</w:t>
      </w:r>
      <w:r>
        <w:rPr>
          <w:color w:val="000000"/>
          <w:spacing w:val="1"/>
          <w:sz w:val="24"/>
        </w:rPr>
        <w:t xml:space="preserve"> </w:t>
      </w:r>
      <w:r>
        <w:rPr>
          <w:color w:val="000000"/>
          <w:sz w:val="24"/>
        </w:rPr>
        <w:t>представлений</w:t>
      </w:r>
      <w:r>
        <w:rPr>
          <w:color w:val="000000"/>
          <w:spacing w:val="-1"/>
          <w:sz w:val="24"/>
        </w:rPr>
        <w:t xml:space="preserve"> </w:t>
      </w:r>
      <w:r>
        <w:rPr>
          <w:color w:val="000000"/>
          <w:sz w:val="24"/>
        </w:rPr>
        <w:t>о сфере</w:t>
      </w:r>
      <w:r>
        <w:rPr>
          <w:color w:val="000000"/>
          <w:spacing w:val="-1"/>
          <w:sz w:val="24"/>
        </w:rPr>
        <w:t xml:space="preserve"> </w:t>
      </w:r>
      <w:r>
        <w:rPr>
          <w:color w:val="000000"/>
          <w:sz w:val="24"/>
        </w:rPr>
        <w:t>педагогической</w:t>
      </w:r>
      <w:r>
        <w:rPr>
          <w:color w:val="000000"/>
          <w:spacing w:val="1"/>
          <w:sz w:val="24"/>
        </w:rPr>
        <w:t xml:space="preserve"> </w:t>
      </w:r>
      <w:r>
        <w:rPr>
          <w:color w:val="000000"/>
          <w:sz w:val="24"/>
        </w:rPr>
        <w:t>деятельности;</w:t>
      </w:r>
    </w:p>
    <w:p w14:paraId="5D398268"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владение</w:t>
      </w:r>
      <w:r>
        <w:rPr>
          <w:color w:val="000000"/>
          <w:spacing w:val="16"/>
          <w:sz w:val="24"/>
        </w:rPr>
        <w:t xml:space="preserve"> </w:t>
      </w:r>
      <w:r>
        <w:rPr>
          <w:color w:val="000000"/>
          <w:sz w:val="24"/>
        </w:rPr>
        <w:t>родителями</w:t>
      </w:r>
      <w:r>
        <w:rPr>
          <w:color w:val="000000"/>
          <w:spacing w:val="17"/>
          <w:sz w:val="24"/>
        </w:rPr>
        <w:t xml:space="preserve"> </w:t>
      </w:r>
      <w:r>
        <w:rPr>
          <w:color w:val="000000"/>
          <w:sz w:val="24"/>
        </w:rPr>
        <w:t>практическими</w:t>
      </w:r>
      <w:r>
        <w:rPr>
          <w:color w:val="000000"/>
          <w:spacing w:val="20"/>
          <w:sz w:val="24"/>
        </w:rPr>
        <w:t xml:space="preserve"> </w:t>
      </w:r>
      <w:r>
        <w:rPr>
          <w:color w:val="000000"/>
          <w:spacing w:val="-1"/>
          <w:sz w:val="24"/>
        </w:rPr>
        <w:t>умениями</w:t>
      </w:r>
      <w:r>
        <w:rPr>
          <w:color w:val="000000"/>
          <w:spacing w:val="18"/>
          <w:sz w:val="24"/>
        </w:rPr>
        <w:t xml:space="preserve"> </w:t>
      </w:r>
      <w:r>
        <w:rPr>
          <w:color w:val="000000"/>
          <w:sz w:val="24"/>
        </w:rPr>
        <w:t>и</w:t>
      </w:r>
      <w:r>
        <w:rPr>
          <w:color w:val="000000"/>
          <w:spacing w:val="17"/>
          <w:sz w:val="24"/>
        </w:rPr>
        <w:t xml:space="preserve"> </w:t>
      </w:r>
      <w:r>
        <w:rPr>
          <w:color w:val="000000"/>
          <w:sz w:val="24"/>
        </w:rPr>
        <w:t>навыками</w:t>
      </w:r>
      <w:r>
        <w:rPr>
          <w:color w:val="000000"/>
          <w:spacing w:val="18"/>
          <w:sz w:val="24"/>
        </w:rPr>
        <w:t xml:space="preserve"> </w:t>
      </w:r>
      <w:r>
        <w:rPr>
          <w:color w:val="000000"/>
          <w:sz w:val="24"/>
        </w:rPr>
        <w:t>воспитания</w:t>
      </w:r>
      <w:r>
        <w:rPr>
          <w:color w:val="000000"/>
          <w:spacing w:val="17"/>
          <w:sz w:val="24"/>
        </w:rPr>
        <w:t xml:space="preserve"> </w:t>
      </w:r>
      <w:r>
        <w:rPr>
          <w:color w:val="000000"/>
          <w:sz w:val="24"/>
        </w:rPr>
        <w:t>и</w:t>
      </w:r>
      <w:r>
        <w:rPr>
          <w:color w:val="000000"/>
          <w:spacing w:val="17"/>
          <w:sz w:val="24"/>
        </w:rPr>
        <w:t xml:space="preserve"> </w:t>
      </w:r>
      <w:r>
        <w:rPr>
          <w:color w:val="000000"/>
          <w:sz w:val="24"/>
        </w:rPr>
        <w:t>обучения</w:t>
      </w:r>
      <w:r>
        <w:rPr>
          <w:color w:val="000000"/>
          <w:spacing w:val="17"/>
          <w:sz w:val="24"/>
        </w:rPr>
        <w:t xml:space="preserve"> </w:t>
      </w:r>
      <w:r>
        <w:rPr>
          <w:color w:val="000000"/>
          <w:sz w:val="24"/>
        </w:rPr>
        <w:t xml:space="preserve">детей дошкольного </w:t>
      </w:r>
      <w:r>
        <w:rPr>
          <w:color w:val="000000"/>
          <w:spacing w:val="-1"/>
          <w:sz w:val="24"/>
        </w:rPr>
        <w:t>возраста;</w:t>
      </w:r>
    </w:p>
    <w:p w14:paraId="024CB6D0"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формирование</w:t>
      </w:r>
      <w:r>
        <w:rPr>
          <w:color w:val="000000"/>
          <w:spacing w:val="18"/>
          <w:sz w:val="24"/>
        </w:rPr>
        <w:t xml:space="preserve"> </w:t>
      </w:r>
      <w:r>
        <w:rPr>
          <w:color w:val="000000"/>
          <w:sz w:val="24"/>
        </w:rPr>
        <w:t>устойчивого</w:t>
      </w:r>
      <w:r>
        <w:rPr>
          <w:color w:val="000000"/>
          <w:spacing w:val="16"/>
          <w:sz w:val="24"/>
        </w:rPr>
        <w:t xml:space="preserve"> </w:t>
      </w:r>
      <w:r>
        <w:rPr>
          <w:color w:val="000000"/>
          <w:sz w:val="24"/>
        </w:rPr>
        <w:t>интереса</w:t>
      </w:r>
      <w:r>
        <w:rPr>
          <w:color w:val="000000"/>
          <w:spacing w:val="16"/>
          <w:sz w:val="24"/>
        </w:rPr>
        <w:t xml:space="preserve"> </w:t>
      </w:r>
      <w:r>
        <w:rPr>
          <w:color w:val="000000"/>
          <w:sz w:val="24"/>
        </w:rPr>
        <w:t>родителей</w:t>
      </w:r>
      <w:r>
        <w:rPr>
          <w:color w:val="000000"/>
          <w:spacing w:val="17"/>
          <w:sz w:val="24"/>
        </w:rPr>
        <w:t xml:space="preserve"> </w:t>
      </w:r>
      <w:r>
        <w:rPr>
          <w:color w:val="000000"/>
          <w:sz w:val="24"/>
        </w:rPr>
        <w:t>к</w:t>
      </w:r>
      <w:r>
        <w:rPr>
          <w:color w:val="000000"/>
          <w:spacing w:val="17"/>
          <w:sz w:val="24"/>
        </w:rPr>
        <w:t xml:space="preserve"> </w:t>
      </w:r>
      <w:r>
        <w:rPr>
          <w:color w:val="000000"/>
          <w:sz w:val="24"/>
        </w:rPr>
        <w:t>активному</w:t>
      </w:r>
      <w:r>
        <w:rPr>
          <w:color w:val="000000"/>
          <w:spacing w:val="11"/>
          <w:sz w:val="24"/>
        </w:rPr>
        <w:t xml:space="preserve"> </w:t>
      </w:r>
      <w:r>
        <w:rPr>
          <w:color w:val="000000"/>
          <w:sz w:val="24"/>
        </w:rPr>
        <w:t>включению</w:t>
      </w:r>
      <w:r>
        <w:rPr>
          <w:color w:val="000000"/>
          <w:spacing w:val="17"/>
          <w:sz w:val="24"/>
        </w:rPr>
        <w:t xml:space="preserve"> </w:t>
      </w:r>
      <w:r>
        <w:rPr>
          <w:color w:val="000000"/>
          <w:sz w:val="24"/>
        </w:rPr>
        <w:t>в</w:t>
      </w:r>
      <w:r>
        <w:rPr>
          <w:color w:val="000000"/>
          <w:spacing w:val="16"/>
          <w:sz w:val="24"/>
        </w:rPr>
        <w:t xml:space="preserve"> </w:t>
      </w:r>
      <w:r>
        <w:rPr>
          <w:color w:val="000000"/>
          <w:sz w:val="24"/>
        </w:rPr>
        <w:t>общественную деятельность.</w:t>
      </w:r>
    </w:p>
    <w:p w14:paraId="540DF3AC" w14:textId="77777777"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Взаимодействие</w:t>
      </w:r>
      <w:r>
        <w:rPr>
          <w:color w:val="000000"/>
          <w:spacing w:val="6"/>
          <w:sz w:val="24"/>
        </w:rPr>
        <w:t xml:space="preserve"> </w:t>
      </w:r>
      <w:r>
        <w:rPr>
          <w:color w:val="000000"/>
          <w:sz w:val="24"/>
        </w:rPr>
        <w:t>педагогов</w:t>
      </w:r>
      <w:r>
        <w:rPr>
          <w:color w:val="000000"/>
          <w:spacing w:val="7"/>
          <w:sz w:val="24"/>
        </w:rPr>
        <w:t xml:space="preserve"> </w:t>
      </w:r>
      <w:r>
        <w:rPr>
          <w:color w:val="000000"/>
          <w:spacing w:val="-1"/>
          <w:sz w:val="24"/>
        </w:rPr>
        <w:t>ДОО</w:t>
      </w:r>
      <w:r>
        <w:rPr>
          <w:color w:val="000000"/>
          <w:spacing w:val="8"/>
          <w:sz w:val="24"/>
        </w:rPr>
        <w:t xml:space="preserve"> </w:t>
      </w:r>
      <w:r>
        <w:rPr>
          <w:color w:val="000000"/>
          <w:sz w:val="24"/>
        </w:rPr>
        <w:t>с</w:t>
      </w:r>
      <w:r>
        <w:rPr>
          <w:color w:val="000000"/>
          <w:spacing w:val="6"/>
          <w:sz w:val="24"/>
        </w:rPr>
        <w:t xml:space="preserve"> </w:t>
      </w:r>
      <w:r>
        <w:rPr>
          <w:color w:val="000000"/>
          <w:sz w:val="24"/>
        </w:rPr>
        <w:t>детьми</w:t>
      </w:r>
      <w:r>
        <w:rPr>
          <w:color w:val="000000"/>
          <w:spacing w:val="6"/>
          <w:sz w:val="24"/>
        </w:rPr>
        <w:t xml:space="preserve"> </w:t>
      </w:r>
      <w:r>
        <w:rPr>
          <w:color w:val="000000"/>
          <w:sz w:val="24"/>
        </w:rPr>
        <w:t>обеспечивает</w:t>
      </w:r>
      <w:r>
        <w:rPr>
          <w:color w:val="000000"/>
          <w:spacing w:val="8"/>
          <w:sz w:val="24"/>
        </w:rPr>
        <w:t xml:space="preserve"> </w:t>
      </w:r>
      <w:r>
        <w:rPr>
          <w:color w:val="000000"/>
          <w:sz w:val="24"/>
        </w:rPr>
        <w:t>атмосферу</w:t>
      </w:r>
      <w:r>
        <w:rPr>
          <w:color w:val="000000"/>
          <w:spacing w:val="-1"/>
          <w:sz w:val="24"/>
        </w:rPr>
        <w:t xml:space="preserve"> </w:t>
      </w:r>
      <w:r>
        <w:rPr>
          <w:color w:val="000000"/>
          <w:spacing w:val="1"/>
          <w:sz w:val="24"/>
        </w:rPr>
        <w:t>принятия,</w:t>
      </w:r>
      <w:r>
        <w:rPr>
          <w:color w:val="000000"/>
          <w:spacing w:val="6"/>
          <w:sz w:val="24"/>
        </w:rPr>
        <w:t xml:space="preserve"> </w:t>
      </w:r>
      <w:r>
        <w:rPr>
          <w:color w:val="000000"/>
          <w:sz w:val="24"/>
        </w:rPr>
        <w:t>где</w:t>
      </w:r>
      <w:r>
        <w:rPr>
          <w:color w:val="000000"/>
          <w:spacing w:val="4"/>
          <w:sz w:val="24"/>
        </w:rPr>
        <w:t xml:space="preserve"> </w:t>
      </w:r>
      <w:r>
        <w:rPr>
          <w:color w:val="000000"/>
          <w:sz w:val="24"/>
        </w:rPr>
        <w:t>каждый</w:t>
      </w:r>
      <w:r>
        <w:rPr>
          <w:color w:val="000000"/>
          <w:spacing w:val="7"/>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Pr>
          <w:color w:val="000000"/>
          <w:spacing w:val="-1"/>
          <w:sz w:val="24"/>
        </w:rPr>
        <w:t xml:space="preserve"> </w:t>
      </w:r>
      <w:r>
        <w:rPr>
          <w:color w:val="000000"/>
          <w:sz w:val="24"/>
        </w:rPr>
        <w:t>принимают таким, какой</w:t>
      </w:r>
      <w:r>
        <w:rPr>
          <w:color w:val="000000"/>
          <w:spacing w:val="1"/>
          <w:sz w:val="24"/>
        </w:rPr>
        <w:t xml:space="preserve"> </w:t>
      </w:r>
      <w:r>
        <w:rPr>
          <w:color w:val="000000"/>
          <w:sz w:val="24"/>
        </w:rPr>
        <w:t>он</w:t>
      </w:r>
      <w:r>
        <w:rPr>
          <w:color w:val="000000"/>
          <w:spacing w:val="1"/>
          <w:sz w:val="24"/>
        </w:rPr>
        <w:t xml:space="preserve"> </w:t>
      </w:r>
      <w:r>
        <w:rPr>
          <w:color w:val="000000"/>
          <w:sz w:val="24"/>
        </w:rPr>
        <w:t>есть, всегда выслушают, поймут</w:t>
      </w:r>
      <w:r>
        <w:rPr>
          <w:color w:val="000000"/>
          <w:spacing w:val="1"/>
          <w:sz w:val="24"/>
        </w:rPr>
        <w:t xml:space="preserve"> </w:t>
      </w:r>
      <w:r>
        <w:rPr>
          <w:color w:val="000000"/>
          <w:sz w:val="24"/>
        </w:rPr>
        <w:t>и</w:t>
      </w:r>
      <w:r>
        <w:rPr>
          <w:color w:val="000000"/>
          <w:spacing w:val="1"/>
          <w:sz w:val="24"/>
        </w:rPr>
        <w:t xml:space="preserve"> </w:t>
      </w:r>
      <w:r>
        <w:rPr>
          <w:color w:val="000000"/>
          <w:sz w:val="24"/>
        </w:rPr>
        <w:t>помогут.</w:t>
      </w:r>
    </w:p>
    <w:p w14:paraId="3649EA79" w14:textId="77777777" w:rsidR="002C6E8D" w:rsidRDefault="0069355F">
      <w:pPr>
        <w:pBdr>
          <w:top w:val="none" w:sz="4" w:space="0" w:color="000000"/>
          <w:left w:val="none" w:sz="4" w:space="0" w:color="000000"/>
          <w:bottom w:val="none" w:sz="4" w:space="0" w:color="000000"/>
          <w:right w:val="none" w:sz="4" w:space="0" w:color="000000"/>
        </w:pBdr>
        <w:spacing w:before="360" w:after="335" w:line="276" w:lineRule="atLeast"/>
        <w:ind w:firstLine="708"/>
      </w:pPr>
      <w:r>
        <w:rPr>
          <w:color w:val="000000"/>
          <w:sz w:val="24"/>
        </w:rPr>
        <w:t>Для</w:t>
      </w:r>
      <w:r>
        <w:rPr>
          <w:color w:val="000000"/>
          <w:spacing w:val="3"/>
          <w:sz w:val="24"/>
        </w:rPr>
        <w:t xml:space="preserve"> </w:t>
      </w:r>
      <w:r>
        <w:rPr>
          <w:color w:val="000000"/>
          <w:spacing w:val="-1"/>
          <w:sz w:val="24"/>
        </w:rPr>
        <w:t>успешной</w:t>
      </w:r>
      <w:r>
        <w:rPr>
          <w:color w:val="000000"/>
          <w:spacing w:val="2"/>
          <w:sz w:val="24"/>
        </w:rPr>
        <w:t xml:space="preserve"> </w:t>
      </w:r>
      <w:r>
        <w:rPr>
          <w:color w:val="000000"/>
          <w:sz w:val="24"/>
        </w:rPr>
        <w:t>реализации</w:t>
      </w:r>
      <w:r>
        <w:rPr>
          <w:color w:val="000000"/>
          <w:spacing w:val="1"/>
          <w:sz w:val="24"/>
        </w:rPr>
        <w:t xml:space="preserve"> </w:t>
      </w:r>
      <w:r>
        <w:rPr>
          <w:color w:val="000000"/>
          <w:sz w:val="24"/>
        </w:rPr>
        <w:t>Программы педагогам</w:t>
      </w:r>
      <w:r>
        <w:rPr>
          <w:color w:val="000000"/>
          <w:spacing w:val="-1"/>
          <w:sz w:val="24"/>
        </w:rPr>
        <w:t xml:space="preserve"> </w:t>
      </w:r>
      <w:r>
        <w:rPr>
          <w:color w:val="000000"/>
          <w:sz w:val="24"/>
        </w:rPr>
        <w:t>необходимо:</w:t>
      </w:r>
    </w:p>
    <w:p w14:paraId="4CB4FE65" w14:textId="77777777" w:rsidR="00C53BE5" w:rsidRDefault="00C53BE5">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C53BE5" w:rsidSect="00C53BE5">
          <w:pgSz w:w="11906" w:h="16838"/>
          <w:pgMar w:top="1134" w:right="851" w:bottom="1134" w:left="851" w:header="709" w:footer="709" w:gutter="0"/>
          <w:cols w:space="708"/>
          <w:docGrid w:linePitch="360"/>
        </w:sectPr>
      </w:pPr>
    </w:p>
    <w:tbl>
      <w:tblPr>
        <w:tblStyle w:val="af0"/>
        <w:tblW w:w="14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35"/>
      </w:tblGrid>
      <w:tr w:rsidR="00FB5BEF" w:rsidRPr="00FB5BEF" w14:paraId="5EABB7DE" w14:textId="77777777" w:rsidTr="00FB5BEF">
        <w:trPr>
          <w:trHeight w:val="8078"/>
        </w:trPr>
        <w:tc>
          <w:tcPr>
            <w:tcW w:w="2976" w:type="dxa"/>
            <w:tcMar>
              <w:top w:w="0" w:type="dxa"/>
              <w:left w:w="0" w:type="dxa"/>
              <w:bottom w:w="0" w:type="dxa"/>
              <w:right w:w="0" w:type="dxa"/>
            </w:tcMar>
          </w:tcPr>
          <w:p w14:paraId="56904BBF" w14:textId="77777777" w:rsidR="00FB5BEF" w:rsidRPr="00FB5BEF" w:rsidRDefault="00FB5BEF">
            <w:pPr>
              <w:pBdr>
                <w:top w:val="none" w:sz="4" w:space="0" w:color="000000"/>
                <w:left w:val="none" w:sz="4" w:space="0" w:color="000000"/>
                <w:bottom w:val="none" w:sz="4" w:space="0" w:color="000000"/>
                <w:right w:val="none" w:sz="4" w:space="0" w:color="000000"/>
              </w:pBdr>
              <w:spacing w:line="266" w:lineRule="atLeast"/>
              <w:ind w:left="214"/>
              <w:rPr>
                <w:sz w:val="20"/>
              </w:rPr>
            </w:pPr>
            <w:r w:rsidRPr="00FB5BEF">
              <w:rPr>
                <w:color w:val="000000"/>
                <w:spacing w:val="2"/>
                <w:sz w:val="20"/>
              </w:rPr>
              <w:lastRenderedPageBreak/>
              <w:t> </w:t>
            </w:r>
            <w:r w:rsidRPr="00FB5BEF">
              <w:rPr>
                <w:color w:val="000000"/>
                <w:sz w:val="20"/>
              </w:rPr>
              <w:t>1. Обеспечить</w:t>
            </w:r>
          </w:p>
          <w:p w14:paraId="78B6BD2B"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z w:val="20"/>
              </w:rPr>
              <w:t>эмоциональное</w:t>
            </w:r>
          </w:p>
          <w:p w14:paraId="15841236"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22"/>
                <w:sz w:val="20"/>
              </w:rPr>
              <w:t> </w:t>
            </w:r>
            <w:r w:rsidRPr="00FB5BEF">
              <w:rPr>
                <w:color w:val="000000"/>
                <w:sz w:val="20"/>
              </w:rPr>
              <w:t>благополучие</w:t>
            </w:r>
          </w:p>
          <w:p w14:paraId="06BB5133"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214"/>
              <w:rPr>
                <w:sz w:val="20"/>
              </w:rPr>
            </w:pPr>
            <w:r w:rsidRPr="00FB5BEF">
              <w:rPr>
                <w:color w:val="000000"/>
                <w:spacing w:val="322"/>
                <w:sz w:val="20"/>
              </w:rPr>
              <w:t> </w:t>
            </w:r>
            <w:r w:rsidRPr="00FB5BEF">
              <w:rPr>
                <w:color w:val="000000"/>
                <w:sz w:val="20"/>
              </w:rPr>
              <w:t>ребенка</w:t>
            </w:r>
          </w:p>
          <w:p w14:paraId="5B26D21D" w14:textId="77777777" w:rsidR="00FB5BEF" w:rsidRPr="00FB5BEF" w:rsidRDefault="00FB5BEF">
            <w:pPr>
              <w:pBdr>
                <w:top w:val="none" w:sz="4" w:space="0" w:color="000000"/>
                <w:left w:val="none" w:sz="4" w:space="0" w:color="000000"/>
                <w:bottom w:val="none" w:sz="4" w:space="0" w:color="000000"/>
                <w:right w:val="none" w:sz="4" w:space="0" w:color="000000"/>
              </w:pBdr>
              <w:spacing w:before="2228" w:line="266" w:lineRule="atLeast"/>
              <w:rPr>
                <w:sz w:val="20"/>
              </w:rPr>
            </w:pPr>
            <w:r w:rsidRPr="00FB5BEF">
              <w:rPr>
                <w:color w:val="000000"/>
                <w:spacing w:val="128"/>
                <w:sz w:val="20"/>
              </w:rPr>
              <w:t> </w:t>
            </w:r>
            <w:r w:rsidRPr="00FB5BEF">
              <w:rPr>
                <w:color w:val="000000"/>
                <w:sz w:val="20"/>
              </w:rPr>
              <w:t>2. Формировать</w:t>
            </w:r>
          </w:p>
          <w:p w14:paraId="7B579266"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доброжелательные,</w:t>
            </w:r>
          </w:p>
          <w:p w14:paraId="69985A86"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07"/>
                <w:sz w:val="20"/>
              </w:rPr>
              <w:t> </w:t>
            </w:r>
            <w:r w:rsidRPr="00FB5BEF">
              <w:rPr>
                <w:color w:val="000000"/>
                <w:sz w:val="20"/>
              </w:rPr>
              <w:t>внимательные</w:t>
            </w:r>
          </w:p>
          <w:p w14:paraId="14D5B01B"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372"/>
                <w:sz w:val="20"/>
              </w:rPr>
              <w:t> </w:t>
            </w:r>
            <w:r w:rsidRPr="00FB5BEF">
              <w:rPr>
                <w:color w:val="000000"/>
                <w:sz w:val="20"/>
              </w:rPr>
              <w:t>отношения</w:t>
            </w:r>
          </w:p>
          <w:p w14:paraId="64D1C516" w14:textId="77777777" w:rsidR="00FB5BEF" w:rsidRPr="00FB5BEF" w:rsidRDefault="00FB5BEF">
            <w:pPr>
              <w:pBdr>
                <w:top w:val="none" w:sz="4" w:space="0" w:color="000000"/>
                <w:left w:val="none" w:sz="4" w:space="0" w:color="000000"/>
                <w:bottom w:val="none" w:sz="4" w:space="0" w:color="000000"/>
                <w:right w:val="none" w:sz="4" w:space="0" w:color="000000"/>
              </w:pBdr>
              <w:spacing w:before="848" w:line="266" w:lineRule="atLeast"/>
              <w:ind w:left="375"/>
              <w:rPr>
                <w:sz w:val="20"/>
              </w:rPr>
            </w:pPr>
            <w:r w:rsidRPr="00FB5BEF">
              <w:rPr>
                <w:color w:val="000000"/>
                <w:sz w:val="20"/>
              </w:rPr>
              <w:t>3. Развивать</w:t>
            </w:r>
          </w:p>
          <w:p w14:paraId="5E82CF8E"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1"/>
              <w:rPr>
                <w:sz w:val="20"/>
              </w:rPr>
            </w:pPr>
            <w:r w:rsidRPr="00FB5BEF">
              <w:rPr>
                <w:color w:val="000000"/>
                <w:sz w:val="20"/>
              </w:rPr>
              <w:t>самостоятельность</w:t>
            </w:r>
          </w:p>
        </w:tc>
        <w:tc>
          <w:tcPr>
            <w:tcW w:w="11735" w:type="dxa"/>
            <w:tcMar>
              <w:top w:w="0" w:type="dxa"/>
              <w:left w:w="0" w:type="dxa"/>
              <w:bottom w:w="0" w:type="dxa"/>
              <w:right w:w="0" w:type="dxa"/>
            </w:tcMar>
          </w:tcPr>
          <w:p w14:paraId="5B61705F"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t> Для этого</w:t>
            </w:r>
            <w:r w:rsidRPr="00FB5BEF">
              <w:rPr>
                <w:color w:val="000000"/>
                <w:spacing w:val="60"/>
                <w:sz w:val="20"/>
              </w:rPr>
              <w:t xml:space="preserve"> </w:t>
            </w:r>
            <w:r w:rsidRPr="00FB5BEF">
              <w:rPr>
                <w:color w:val="000000"/>
                <w:sz w:val="20"/>
              </w:rPr>
              <w:t>педагог должен:</w:t>
            </w:r>
          </w:p>
          <w:p w14:paraId="4420DB08" w14:textId="77777777" w:rsidR="00FB5BEF" w:rsidRPr="00FB5BEF" w:rsidRDefault="00FB5BEF">
            <w:pPr>
              <w:pBdr>
                <w:top w:val="none" w:sz="4" w:space="0" w:color="000000"/>
                <w:left w:val="none" w:sz="4" w:space="0" w:color="000000"/>
                <w:bottom w:val="none" w:sz="4" w:space="0" w:color="000000"/>
                <w:right w:val="none" w:sz="4" w:space="0" w:color="000000"/>
              </w:pBdr>
              <w:spacing w:before="11"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общаться с</w:t>
            </w:r>
            <w:r w:rsidRPr="00FB5BEF">
              <w:rPr>
                <w:color w:val="000000"/>
                <w:spacing w:val="-1"/>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доброжелательно, без</w:t>
            </w:r>
            <w:r w:rsidRPr="00FB5BEF">
              <w:rPr>
                <w:color w:val="000000"/>
                <w:spacing w:val="1"/>
                <w:sz w:val="20"/>
              </w:rPr>
              <w:t xml:space="preserve"> </w:t>
            </w:r>
            <w:r w:rsidRPr="00FB5BEF">
              <w:rPr>
                <w:color w:val="000000"/>
                <w:sz w:val="20"/>
              </w:rPr>
              <w:t>обвинений</w:t>
            </w:r>
            <w:r w:rsidRPr="00FB5BEF">
              <w:rPr>
                <w:color w:val="000000"/>
                <w:spacing w:val="1"/>
                <w:sz w:val="20"/>
              </w:rPr>
              <w:t xml:space="preserve"> </w:t>
            </w:r>
            <w:r w:rsidRPr="00FB5BEF">
              <w:rPr>
                <w:color w:val="000000"/>
                <w:sz w:val="20"/>
              </w:rPr>
              <w:t>и</w:t>
            </w:r>
            <w:r w:rsidRPr="00FB5BEF">
              <w:rPr>
                <w:color w:val="000000"/>
                <w:spacing w:val="3"/>
                <w:sz w:val="20"/>
              </w:rPr>
              <w:t xml:space="preserve"> </w:t>
            </w:r>
            <w:r w:rsidRPr="00FB5BEF">
              <w:rPr>
                <w:color w:val="000000"/>
                <w:spacing w:val="-1"/>
                <w:sz w:val="20"/>
              </w:rPr>
              <w:t>угроз;</w:t>
            </w:r>
          </w:p>
          <w:p w14:paraId="3B7F98AC"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внимательно</w:t>
            </w:r>
            <w:r w:rsidRPr="00FB5BEF">
              <w:rPr>
                <w:color w:val="000000"/>
                <w:spacing w:val="124"/>
                <w:sz w:val="20"/>
              </w:rPr>
              <w:t xml:space="preserve"> </w:t>
            </w:r>
            <w:r w:rsidRPr="00FB5BEF">
              <w:rPr>
                <w:color w:val="000000"/>
                <w:sz w:val="20"/>
              </w:rPr>
              <w:t>выслушивать</w:t>
            </w:r>
            <w:r w:rsidRPr="00FB5BEF">
              <w:rPr>
                <w:color w:val="000000"/>
                <w:spacing w:val="126"/>
                <w:sz w:val="20"/>
              </w:rPr>
              <w:t xml:space="preserve"> </w:t>
            </w:r>
            <w:r w:rsidRPr="00FB5BEF">
              <w:rPr>
                <w:color w:val="000000"/>
                <w:sz w:val="20"/>
              </w:rPr>
              <w:t>детей,</w:t>
            </w:r>
            <w:r w:rsidRPr="00FB5BEF">
              <w:rPr>
                <w:color w:val="000000"/>
                <w:spacing w:val="125"/>
                <w:sz w:val="20"/>
              </w:rPr>
              <w:t xml:space="preserve"> </w:t>
            </w:r>
            <w:r w:rsidRPr="00FB5BEF">
              <w:rPr>
                <w:color w:val="000000"/>
                <w:sz w:val="20"/>
              </w:rPr>
              <w:t>показывать,</w:t>
            </w:r>
            <w:r w:rsidRPr="00FB5BEF">
              <w:rPr>
                <w:color w:val="000000"/>
                <w:spacing w:val="124"/>
                <w:sz w:val="20"/>
              </w:rPr>
              <w:t xml:space="preserve"> </w:t>
            </w:r>
            <w:r w:rsidRPr="00FB5BEF">
              <w:rPr>
                <w:color w:val="000000"/>
                <w:sz w:val="20"/>
              </w:rPr>
              <w:t>что</w:t>
            </w:r>
            <w:r w:rsidRPr="00FB5BEF">
              <w:rPr>
                <w:color w:val="000000"/>
                <w:spacing w:val="125"/>
                <w:sz w:val="20"/>
              </w:rPr>
              <w:t xml:space="preserve"> </w:t>
            </w:r>
            <w:r w:rsidRPr="00FB5BEF">
              <w:rPr>
                <w:color w:val="000000"/>
                <w:sz w:val="20"/>
              </w:rPr>
              <w:t>понимает</w:t>
            </w:r>
            <w:r w:rsidRPr="00FB5BEF">
              <w:rPr>
                <w:color w:val="000000"/>
                <w:spacing w:val="125"/>
                <w:sz w:val="20"/>
              </w:rPr>
              <w:t xml:space="preserve"> </w:t>
            </w:r>
            <w:r w:rsidRPr="00FB5BEF">
              <w:rPr>
                <w:color w:val="000000"/>
                <w:spacing w:val="-1"/>
                <w:sz w:val="20"/>
              </w:rPr>
              <w:t>их чувства,</w:t>
            </w:r>
            <w:r w:rsidRPr="00FB5BEF">
              <w:rPr>
                <w:color w:val="000000"/>
                <w:spacing w:val="1"/>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делиться своими</w:t>
            </w:r>
            <w:r w:rsidRPr="00FB5BEF">
              <w:rPr>
                <w:color w:val="000000"/>
                <w:spacing w:val="1"/>
                <w:sz w:val="20"/>
              </w:rPr>
              <w:t xml:space="preserve"> </w:t>
            </w:r>
            <w:r w:rsidRPr="00FB5BEF">
              <w:rPr>
                <w:color w:val="000000"/>
                <w:sz w:val="20"/>
              </w:rPr>
              <w:t>переживаниями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мыслями;</w:t>
            </w:r>
          </w:p>
          <w:p w14:paraId="2910E55D"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обнаружить</w:t>
            </w:r>
            <w:r w:rsidRPr="00FB5BEF">
              <w:rPr>
                <w:color w:val="000000"/>
                <w:spacing w:val="1"/>
                <w:sz w:val="20"/>
              </w:rPr>
              <w:t xml:space="preserve"> </w:t>
            </w:r>
            <w:r w:rsidRPr="00FB5BEF">
              <w:rPr>
                <w:color w:val="000000"/>
                <w:sz w:val="20"/>
              </w:rPr>
              <w:t>конструктивные</w:t>
            </w:r>
            <w:r w:rsidRPr="00FB5BEF">
              <w:rPr>
                <w:color w:val="000000"/>
                <w:spacing w:val="-1"/>
                <w:sz w:val="20"/>
              </w:rPr>
              <w:t xml:space="preserve"> </w:t>
            </w:r>
            <w:r w:rsidRPr="00FB5BEF">
              <w:rPr>
                <w:color w:val="000000"/>
                <w:sz w:val="20"/>
              </w:rPr>
              <w:t>варианты поведения;</w:t>
            </w:r>
          </w:p>
          <w:p w14:paraId="083BE353"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создавать</w:t>
            </w:r>
            <w:r w:rsidRPr="00FB5BEF">
              <w:rPr>
                <w:color w:val="000000"/>
                <w:spacing w:val="17"/>
                <w:sz w:val="20"/>
              </w:rPr>
              <w:t xml:space="preserve"> </w:t>
            </w:r>
            <w:r w:rsidRPr="00FB5BEF">
              <w:rPr>
                <w:color w:val="000000"/>
                <w:sz w:val="20"/>
              </w:rPr>
              <w:t>ситуации,</w:t>
            </w:r>
            <w:r w:rsidRPr="00FB5BEF">
              <w:rPr>
                <w:color w:val="000000"/>
                <w:spacing w:val="17"/>
                <w:sz w:val="20"/>
              </w:rPr>
              <w:t xml:space="preserve"> </w:t>
            </w:r>
            <w:r w:rsidRPr="00FB5BEF">
              <w:rPr>
                <w:color w:val="000000"/>
                <w:sz w:val="20"/>
              </w:rPr>
              <w:t>в</w:t>
            </w:r>
            <w:r w:rsidRPr="00FB5BEF">
              <w:rPr>
                <w:color w:val="000000"/>
                <w:spacing w:val="18"/>
                <w:sz w:val="20"/>
              </w:rPr>
              <w:t xml:space="preserve"> </w:t>
            </w:r>
            <w:r w:rsidRPr="00FB5BEF">
              <w:rPr>
                <w:color w:val="000000"/>
                <w:sz w:val="20"/>
              </w:rPr>
              <w:t>которых</w:t>
            </w:r>
            <w:r w:rsidRPr="00FB5BEF">
              <w:rPr>
                <w:color w:val="000000"/>
                <w:spacing w:val="18"/>
                <w:sz w:val="20"/>
              </w:rPr>
              <w:t xml:space="preserve"> </w:t>
            </w:r>
            <w:r w:rsidRPr="00FB5BEF">
              <w:rPr>
                <w:color w:val="000000"/>
                <w:spacing w:val="-1"/>
                <w:sz w:val="20"/>
              </w:rPr>
              <w:t>дети</w:t>
            </w:r>
            <w:r w:rsidRPr="00FB5BEF">
              <w:rPr>
                <w:color w:val="000000"/>
                <w:spacing w:val="18"/>
                <w:sz w:val="20"/>
              </w:rPr>
              <w:t xml:space="preserve"> </w:t>
            </w:r>
            <w:r w:rsidRPr="00FB5BEF">
              <w:rPr>
                <w:color w:val="000000"/>
                <w:sz w:val="20"/>
              </w:rPr>
              <w:t>при</w:t>
            </w:r>
            <w:r w:rsidRPr="00FB5BEF">
              <w:rPr>
                <w:color w:val="000000"/>
                <w:spacing w:val="15"/>
                <w:sz w:val="20"/>
              </w:rPr>
              <w:t xml:space="preserve"> </w:t>
            </w:r>
            <w:r w:rsidRPr="00FB5BEF">
              <w:rPr>
                <w:color w:val="000000"/>
                <w:sz w:val="20"/>
              </w:rPr>
              <w:t>помощи</w:t>
            </w:r>
            <w:r w:rsidRPr="00FB5BEF">
              <w:rPr>
                <w:color w:val="000000"/>
                <w:spacing w:val="17"/>
                <w:sz w:val="20"/>
              </w:rPr>
              <w:t xml:space="preserve"> </w:t>
            </w:r>
            <w:r w:rsidRPr="00FB5BEF">
              <w:rPr>
                <w:color w:val="000000"/>
                <w:sz w:val="20"/>
              </w:rPr>
              <w:t>разных</w:t>
            </w:r>
            <w:r w:rsidRPr="00FB5BEF">
              <w:rPr>
                <w:color w:val="000000"/>
                <w:spacing w:val="19"/>
                <w:sz w:val="20"/>
              </w:rPr>
              <w:t xml:space="preserve"> </w:t>
            </w:r>
            <w:r w:rsidRPr="00FB5BEF">
              <w:rPr>
                <w:color w:val="000000"/>
                <w:sz w:val="20"/>
              </w:rPr>
              <w:t>культурных средств</w:t>
            </w:r>
            <w:r w:rsidRPr="00FB5BEF">
              <w:rPr>
                <w:color w:val="000000"/>
                <w:spacing w:val="2"/>
                <w:sz w:val="20"/>
              </w:rPr>
              <w:t xml:space="preserve"> </w:t>
            </w:r>
            <w:r w:rsidRPr="00FB5BEF">
              <w:rPr>
                <w:color w:val="000000"/>
                <w:sz w:val="20"/>
              </w:rPr>
              <w:t>(игра, рисунок,</w:t>
            </w:r>
            <w:r w:rsidRPr="00FB5BEF">
              <w:rPr>
                <w:color w:val="000000"/>
                <w:spacing w:val="2"/>
                <w:sz w:val="20"/>
              </w:rPr>
              <w:t xml:space="preserve"> </w:t>
            </w:r>
            <w:r w:rsidRPr="00FB5BEF">
              <w:rPr>
                <w:color w:val="000000"/>
                <w:sz w:val="20"/>
              </w:rPr>
              <w:t>движение</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т. д.) могут</w:t>
            </w:r>
            <w:r w:rsidRPr="00FB5BEF">
              <w:rPr>
                <w:color w:val="000000"/>
                <w:spacing w:val="3"/>
                <w:sz w:val="20"/>
              </w:rPr>
              <w:t xml:space="preserve"> </w:t>
            </w:r>
            <w:r w:rsidRPr="00FB5BEF">
              <w:rPr>
                <w:color w:val="000000"/>
                <w:sz w:val="20"/>
              </w:rPr>
              <w:t>выразить</w:t>
            </w:r>
            <w:r w:rsidRPr="00FB5BEF">
              <w:rPr>
                <w:color w:val="000000"/>
                <w:spacing w:val="1"/>
                <w:sz w:val="20"/>
              </w:rPr>
              <w:t xml:space="preserve"> </w:t>
            </w:r>
            <w:r w:rsidRPr="00FB5BEF">
              <w:rPr>
                <w:color w:val="000000"/>
                <w:sz w:val="20"/>
              </w:rPr>
              <w:t>свое</w:t>
            </w:r>
            <w:r w:rsidRPr="00FB5BEF">
              <w:rPr>
                <w:color w:val="000000"/>
                <w:spacing w:val="-1"/>
                <w:sz w:val="20"/>
              </w:rPr>
              <w:t xml:space="preserve"> </w:t>
            </w:r>
            <w:r w:rsidRPr="00FB5BEF">
              <w:rPr>
                <w:color w:val="000000"/>
                <w:sz w:val="20"/>
              </w:rPr>
              <w:t>отношение к</w:t>
            </w:r>
            <w:r w:rsidRPr="00FB5BEF">
              <w:rPr>
                <w:color w:val="000000"/>
                <w:spacing w:val="82"/>
                <w:sz w:val="20"/>
              </w:rPr>
              <w:t xml:space="preserve"> </w:t>
            </w:r>
            <w:r w:rsidRPr="00FB5BEF">
              <w:rPr>
                <w:color w:val="000000"/>
                <w:sz w:val="20"/>
              </w:rPr>
              <w:t>личностно</w:t>
            </w:r>
            <w:r w:rsidRPr="00FB5BEF">
              <w:rPr>
                <w:color w:val="000000"/>
                <w:spacing w:val="-1"/>
                <w:sz w:val="20"/>
              </w:rPr>
              <w:t>-</w:t>
            </w:r>
            <w:r w:rsidRPr="00FB5BEF">
              <w:rPr>
                <w:color w:val="000000"/>
                <w:sz w:val="20"/>
              </w:rPr>
              <w:t>значимым</w:t>
            </w:r>
            <w:r w:rsidRPr="00FB5BEF">
              <w:rPr>
                <w:color w:val="000000"/>
                <w:spacing w:val="80"/>
                <w:sz w:val="20"/>
              </w:rPr>
              <w:t xml:space="preserve"> </w:t>
            </w:r>
            <w:r w:rsidRPr="00FB5BEF">
              <w:rPr>
                <w:color w:val="000000"/>
                <w:sz w:val="20"/>
              </w:rPr>
              <w:t>для</w:t>
            </w:r>
            <w:r w:rsidRPr="00FB5BEF">
              <w:rPr>
                <w:color w:val="000000"/>
                <w:spacing w:val="82"/>
                <w:sz w:val="20"/>
              </w:rPr>
              <w:t xml:space="preserve"> </w:t>
            </w:r>
            <w:r w:rsidRPr="00FB5BEF">
              <w:rPr>
                <w:color w:val="000000"/>
                <w:spacing w:val="-1"/>
                <w:sz w:val="20"/>
              </w:rPr>
              <w:t>них</w:t>
            </w:r>
            <w:r w:rsidRPr="00FB5BEF">
              <w:rPr>
                <w:color w:val="000000"/>
                <w:spacing w:val="85"/>
                <w:sz w:val="20"/>
              </w:rPr>
              <w:t xml:space="preserve"> </w:t>
            </w:r>
            <w:r w:rsidRPr="00FB5BEF">
              <w:rPr>
                <w:color w:val="000000"/>
                <w:sz w:val="20"/>
              </w:rPr>
              <w:t>событиям</w:t>
            </w:r>
            <w:r w:rsidRPr="00FB5BEF">
              <w:rPr>
                <w:color w:val="000000"/>
                <w:spacing w:val="79"/>
                <w:sz w:val="20"/>
              </w:rPr>
              <w:t xml:space="preserve"> </w:t>
            </w:r>
            <w:r w:rsidRPr="00FB5BEF">
              <w:rPr>
                <w:color w:val="000000"/>
                <w:sz w:val="20"/>
              </w:rPr>
              <w:t>и</w:t>
            </w:r>
            <w:r w:rsidRPr="00FB5BEF">
              <w:rPr>
                <w:color w:val="000000"/>
                <w:spacing w:val="82"/>
                <w:sz w:val="20"/>
              </w:rPr>
              <w:t xml:space="preserve"> </w:t>
            </w:r>
            <w:r w:rsidRPr="00FB5BEF">
              <w:rPr>
                <w:color w:val="000000"/>
                <w:sz w:val="20"/>
              </w:rPr>
              <w:t>явлениям,</w:t>
            </w:r>
            <w:r w:rsidRPr="00FB5BEF">
              <w:rPr>
                <w:color w:val="000000"/>
                <w:spacing w:val="79"/>
                <w:sz w:val="20"/>
              </w:rPr>
              <w:t xml:space="preserve"> </w:t>
            </w:r>
            <w:r w:rsidRPr="00FB5BEF">
              <w:rPr>
                <w:color w:val="000000"/>
                <w:sz w:val="20"/>
              </w:rPr>
              <w:t>в</w:t>
            </w:r>
            <w:r w:rsidRPr="00FB5BEF">
              <w:rPr>
                <w:color w:val="000000"/>
                <w:spacing w:val="81"/>
                <w:sz w:val="20"/>
              </w:rPr>
              <w:t xml:space="preserve"> </w:t>
            </w:r>
            <w:r w:rsidRPr="00FB5BEF">
              <w:rPr>
                <w:color w:val="000000"/>
                <w:sz w:val="20"/>
              </w:rPr>
              <w:t>том</w:t>
            </w:r>
            <w:r w:rsidRPr="00FB5BEF">
              <w:rPr>
                <w:color w:val="000000"/>
                <w:spacing w:val="80"/>
                <w:sz w:val="20"/>
              </w:rPr>
              <w:t xml:space="preserve"> </w:t>
            </w:r>
            <w:r w:rsidRPr="00FB5BEF">
              <w:rPr>
                <w:color w:val="000000"/>
                <w:spacing w:val="-1"/>
                <w:sz w:val="20"/>
              </w:rPr>
              <w:t>числе</w:t>
            </w:r>
          </w:p>
          <w:p w14:paraId="7C8CA604"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происходящим</w:t>
            </w:r>
            <w:r w:rsidRPr="00FB5BEF">
              <w:rPr>
                <w:color w:val="000000"/>
                <w:spacing w:val="-1"/>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14:paraId="3AC9D081"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223"/>
                <w:sz w:val="20"/>
              </w:rPr>
              <w:t xml:space="preserve"> </w:t>
            </w:r>
            <w:r w:rsidRPr="00FB5BEF">
              <w:rPr>
                <w:color w:val="000000"/>
                <w:sz w:val="20"/>
              </w:rPr>
              <w:t>обеспечивать</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течение</w:t>
            </w:r>
            <w:r w:rsidRPr="00FB5BEF">
              <w:rPr>
                <w:color w:val="000000"/>
                <w:spacing w:val="45"/>
                <w:sz w:val="20"/>
              </w:rPr>
              <w:t xml:space="preserve"> </w:t>
            </w:r>
            <w:r w:rsidRPr="00FB5BEF">
              <w:rPr>
                <w:color w:val="000000"/>
                <w:spacing w:val="1"/>
                <w:sz w:val="20"/>
              </w:rPr>
              <w:t>дня</w:t>
            </w:r>
            <w:r w:rsidRPr="00FB5BEF">
              <w:rPr>
                <w:color w:val="000000"/>
                <w:spacing w:val="45"/>
                <w:sz w:val="20"/>
              </w:rPr>
              <w:t xml:space="preserve"> </w:t>
            </w:r>
            <w:r w:rsidRPr="00FB5BEF">
              <w:rPr>
                <w:color w:val="000000"/>
                <w:sz w:val="20"/>
              </w:rPr>
              <w:t>чередование</w:t>
            </w:r>
            <w:r w:rsidRPr="00FB5BEF">
              <w:rPr>
                <w:color w:val="000000"/>
                <w:spacing w:val="45"/>
                <w:sz w:val="20"/>
              </w:rPr>
              <w:t xml:space="preserve"> </w:t>
            </w:r>
            <w:r w:rsidRPr="00FB5BEF">
              <w:rPr>
                <w:color w:val="000000"/>
                <w:sz w:val="20"/>
              </w:rPr>
              <w:t>ситуаций,</w:t>
            </w:r>
            <w:r w:rsidRPr="00FB5BEF">
              <w:rPr>
                <w:color w:val="000000"/>
                <w:spacing w:val="46"/>
                <w:sz w:val="20"/>
              </w:rPr>
              <w:t xml:space="preserve"> </w:t>
            </w:r>
            <w:r w:rsidRPr="00FB5BEF">
              <w:rPr>
                <w:color w:val="000000"/>
                <w:sz w:val="20"/>
              </w:rPr>
              <w:t>в</w:t>
            </w:r>
            <w:r w:rsidRPr="00FB5BEF">
              <w:rPr>
                <w:color w:val="000000"/>
                <w:spacing w:val="45"/>
                <w:sz w:val="20"/>
              </w:rPr>
              <w:t xml:space="preserve"> </w:t>
            </w:r>
            <w:r w:rsidRPr="00FB5BEF">
              <w:rPr>
                <w:color w:val="000000"/>
                <w:sz w:val="20"/>
              </w:rPr>
              <w:t>которых</w:t>
            </w:r>
            <w:r w:rsidRPr="00FB5BEF">
              <w:rPr>
                <w:color w:val="000000"/>
                <w:spacing w:val="46"/>
                <w:sz w:val="20"/>
              </w:rPr>
              <w:t xml:space="preserve"> </w:t>
            </w:r>
            <w:r w:rsidRPr="00FB5BEF">
              <w:rPr>
                <w:color w:val="000000"/>
                <w:sz w:val="20"/>
              </w:rPr>
              <w:t>дети играют</w:t>
            </w:r>
            <w:r w:rsidRPr="00FB5BEF">
              <w:rPr>
                <w:color w:val="000000"/>
                <w:spacing w:val="91"/>
                <w:sz w:val="20"/>
              </w:rPr>
              <w:t xml:space="preserve"> </w:t>
            </w:r>
            <w:r w:rsidRPr="00FB5BEF">
              <w:rPr>
                <w:color w:val="000000"/>
                <w:spacing w:val="-1"/>
                <w:sz w:val="20"/>
              </w:rPr>
              <w:t>вместе</w:t>
            </w:r>
            <w:r w:rsidRPr="00FB5BEF">
              <w:rPr>
                <w:color w:val="000000"/>
                <w:spacing w:val="91"/>
                <w:sz w:val="20"/>
              </w:rPr>
              <w:t xml:space="preserve"> </w:t>
            </w:r>
            <w:r w:rsidRPr="00FB5BEF">
              <w:rPr>
                <w:color w:val="000000"/>
                <w:sz w:val="20"/>
              </w:rPr>
              <w:t>и</w:t>
            </w:r>
            <w:r w:rsidRPr="00FB5BEF">
              <w:rPr>
                <w:color w:val="000000"/>
                <w:spacing w:val="92"/>
                <w:sz w:val="20"/>
              </w:rPr>
              <w:t xml:space="preserve"> </w:t>
            </w:r>
            <w:r w:rsidRPr="00FB5BEF">
              <w:rPr>
                <w:color w:val="000000"/>
                <w:spacing w:val="-1"/>
                <w:sz w:val="20"/>
              </w:rPr>
              <w:t>могут</w:t>
            </w:r>
            <w:r w:rsidRPr="00FB5BEF">
              <w:rPr>
                <w:color w:val="000000"/>
                <w:spacing w:val="95"/>
                <w:sz w:val="20"/>
              </w:rPr>
              <w:t xml:space="preserve"> </w:t>
            </w:r>
            <w:r w:rsidRPr="00FB5BEF">
              <w:rPr>
                <w:color w:val="000000"/>
                <w:sz w:val="20"/>
              </w:rPr>
              <w:t>при</w:t>
            </w:r>
            <w:r w:rsidRPr="00FB5BEF">
              <w:rPr>
                <w:color w:val="000000"/>
                <w:spacing w:val="91"/>
                <w:sz w:val="20"/>
              </w:rPr>
              <w:t xml:space="preserve"> </w:t>
            </w:r>
            <w:r w:rsidRPr="00FB5BEF">
              <w:rPr>
                <w:color w:val="000000"/>
                <w:sz w:val="20"/>
              </w:rPr>
              <w:t>желании</w:t>
            </w:r>
            <w:r w:rsidRPr="00FB5BEF">
              <w:rPr>
                <w:color w:val="000000"/>
                <w:spacing w:val="89"/>
                <w:sz w:val="20"/>
              </w:rPr>
              <w:t xml:space="preserve"> </w:t>
            </w:r>
            <w:r w:rsidRPr="00FB5BEF">
              <w:rPr>
                <w:color w:val="000000"/>
                <w:sz w:val="20"/>
              </w:rPr>
              <w:t>побыть</w:t>
            </w:r>
            <w:r w:rsidRPr="00FB5BEF">
              <w:rPr>
                <w:color w:val="000000"/>
                <w:spacing w:val="92"/>
                <w:sz w:val="20"/>
              </w:rPr>
              <w:t xml:space="preserve"> </w:t>
            </w:r>
            <w:r w:rsidRPr="00FB5BEF">
              <w:rPr>
                <w:color w:val="000000"/>
                <w:sz w:val="20"/>
              </w:rPr>
              <w:t>в</w:t>
            </w:r>
            <w:r w:rsidRPr="00FB5BEF">
              <w:rPr>
                <w:color w:val="000000"/>
                <w:spacing w:val="90"/>
                <w:sz w:val="20"/>
              </w:rPr>
              <w:t xml:space="preserve"> </w:t>
            </w:r>
            <w:r w:rsidRPr="00FB5BEF">
              <w:rPr>
                <w:color w:val="000000"/>
                <w:sz w:val="20"/>
              </w:rPr>
              <w:t>одиночестве</w:t>
            </w:r>
            <w:r w:rsidRPr="00FB5BEF">
              <w:rPr>
                <w:color w:val="000000"/>
                <w:spacing w:val="90"/>
                <w:sz w:val="20"/>
              </w:rPr>
              <w:t xml:space="preserve"> </w:t>
            </w:r>
            <w:r w:rsidRPr="00FB5BEF">
              <w:rPr>
                <w:color w:val="000000"/>
                <w:sz w:val="20"/>
              </w:rPr>
              <w:t>или</w:t>
            </w:r>
            <w:r w:rsidRPr="00FB5BEF">
              <w:rPr>
                <w:color w:val="000000"/>
                <w:spacing w:val="92"/>
                <w:sz w:val="20"/>
              </w:rPr>
              <w:t xml:space="preserve"> </w:t>
            </w:r>
            <w:r w:rsidRPr="00FB5BEF">
              <w:rPr>
                <w:color w:val="000000"/>
                <w:sz w:val="20"/>
              </w:rPr>
              <w:t>в небольшой</w:t>
            </w:r>
            <w:r w:rsidRPr="00FB5BEF">
              <w:rPr>
                <w:color w:val="000000"/>
                <w:spacing w:val="1"/>
                <w:sz w:val="20"/>
              </w:rPr>
              <w:t xml:space="preserve"> </w:t>
            </w:r>
            <w:r w:rsidRPr="00FB5BEF">
              <w:rPr>
                <w:color w:val="000000"/>
                <w:spacing w:val="-1"/>
                <w:sz w:val="20"/>
              </w:rPr>
              <w:t>группе</w:t>
            </w:r>
            <w:r w:rsidRPr="00FB5BEF">
              <w:rPr>
                <w:color w:val="000000"/>
                <w:sz w:val="20"/>
              </w:rPr>
              <w:t xml:space="preserve"> детей.</w:t>
            </w:r>
          </w:p>
          <w:p w14:paraId="6B50B1D0"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14:paraId="11C2674F"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14:paraId="6A020728" w14:textId="77777777"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14:paraId="6AD971FB"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Для формирования</w:t>
            </w:r>
            <w:r w:rsidRPr="00FB5BEF">
              <w:rPr>
                <w:color w:val="000000"/>
                <w:spacing w:val="121"/>
                <w:sz w:val="20"/>
              </w:rPr>
              <w:t xml:space="preserve"> </w:t>
            </w:r>
            <w:r w:rsidRPr="00FB5BEF">
              <w:rPr>
                <w:color w:val="000000"/>
                <w:sz w:val="20"/>
              </w:rPr>
              <w:t>доброжелательного отношения педагогу</w:t>
            </w:r>
            <w:r w:rsidRPr="00FB5BEF">
              <w:rPr>
                <w:color w:val="000000"/>
                <w:spacing w:val="-5"/>
                <w:sz w:val="20"/>
              </w:rPr>
              <w:t xml:space="preserve"> </w:t>
            </w:r>
            <w:r w:rsidRPr="00FB5BEF">
              <w:rPr>
                <w:color w:val="000000"/>
                <w:sz w:val="20"/>
              </w:rPr>
              <w:t>следует:</w:t>
            </w:r>
          </w:p>
          <w:p w14:paraId="32F68BF7"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устанавливать</w:t>
            </w:r>
            <w:r w:rsidRPr="00FB5BEF">
              <w:rPr>
                <w:color w:val="000000"/>
                <w:spacing w:val="1"/>
                <w:sz w:val="20"/>
              </w:rPr>
              <w:t xml:space="preserve"> </w:t>
            </w:r>
            <w:r w:rsidRPr="00FB5BEF">
              <w:rPr>
                <w:color w:val="000000"/>
                <w:sz w:val="20"/>
              </w:rPr>
              <w:t>понятные</w:t>
            </w:r>
            <w:r w:rsidRPr="00FB5BEF">
              <w:rPr>
                <w:color w:val="000000"/>
                <w:spacing w:val="-1"/>
                <w:sz w:val="20"/>
              </w:rPr>
              <w:t xml:space="preserve"> </w:t>
            </w:r>
            <w:r w:rsidRPr="00FB5BEF">
              <w:rPr>
                <w:color w:val="000000"/>
                <w:sz w:val="20"/>
              </w:rPr>
              <w:t>для детей</w:t>
            </w:r>
            <w:r w:rsidRPr="00FB5BEF">
              <w:rPr>
                <w:color w:val="000000"/>
                <w:spacing w:val="1"/>
                <w:sz w:val="20"/>
              </w:rPr>
              <w:t xml:space="preserve"> </w:t>
            </w:r>
            <w:r w:rsidRPr="00FB5BEF">
              <w:rPr>
                <w:color w:val="000000"/>
                <w:sz w:val="20"/>
              </w:rPr>
              <w:t>правила</w:t>
            </w:r>
            <w:r w:rsidRPr="00FB5BEF">
              <w:rPr>
                <w:color w:val="000000"/>
                <w:spacing w:val="-1"/>
                <w:sz w:val="20"/>
              </w:rPr>
              <w:t xml:space="preserve"> </w:t>
            </w:r>
            <w:r w:rsidRPr="00FB5BEF">
              <w:rPr>
                <w:color w:val="000000"/>
                <w:sz w:val="20"/>
              </w:rPr>
              <w:t>взаимодействия;</w:t>
            </w:r>
          </w:p>
          <w:p w14:paraId="37645E38"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создавать</w:t>
            </w:r>
            <w:r w:rsidRPr="00FB5BEF">
              <w:rPr>
                <w:color w:val="000000"/>
                <w:spacing w:val="137"/>
                <w:sz w:val="20"/>
              </w:rPr>
              <w:t xml:space="preserve"> </w:t>
            </w:r>
            <w:r w:rsidRPr="00FB5BEF">
              <w:rPr>
                <w:color w:val="000000"/>
                <w:sz w:val="20"/>
              </w:rPr>
              <w:t>ситуации</w:t>
            </w:r>
            <w:r w:rsidRPr="00FB5BEF">
              <w:rPr>
                <w:color w:val="000000"/>
                <w:spacing w:val="138"/>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правил,</w:t>
            </w:r>
            <w:r w:rsidRPr="00FB5BEF">
              <w:rPr>
                <w:color w:val="000000"/>
                <w:spacing w:val="137"/>
                <w:sz w:val="20"/>
              </w:rPr>
              <w:t xml:space="preserve"> </w:t>
            </w:r>
            <w:r w:rsidRPr="00FB5BEF">
              <w:rPr>
                <w:color w:val="000000"/>
                <w:sz w:val="20"/>
              </w:rPr>
              <w:t>прояснения</w:t>
            </w:r>
            <w:r w:rsidRPr="00FB5BEF">
              <w:rPr>
                <w:color w:val="000000"/>
                <w:spacing w:val="137"/>
                <w:sz w:val="20"/>
              </w:rPr>
              <w:t xml:space="preserve"> </w:t>
            </w:r>
            <w:r w:rsidRPr="00FB5BEF">
              <w:rPr>
                <w:color w:val="000000"/>
                <w:sz w:val="20"/>
              </w:rPr>
              <w:t>детьми</w:t>
            </w:r>
            <w:r w:rsidRPr="00FB5BEF">
              <w:rPr>
                <w:color w:val="000000"/>
                <w:spacing w:val="138"/>
                <w:sz w:val="20"/>
              </w:rPr>
              <w:t xml:space="preserve"> </w:t>
            </w:r>
            <w:r w:rsidRPr="00FB5BEF">
              <w:rPr>
                <w:color w:val="000000"/>
                <w:spacing w:val="-1"/>
                <w:sz w:val="20"/>
              </w:rPr>
              <w:t xml:space="preserve">их </w:t>
            </w:r>
            <w:r w:rsidRPr="00FB5BEF">
              <w:rPr>
                <w:color w:val="000000"/>
                <w:spacing w:val="-26"/>
                <w:sz w:val="20"/>
              </w:rPr>
              <w:t> </w:t>
            </w:r>
            <w:r w:rsidRPr="00FB5BEF">
              <w:rPr>
                <w:color w:val="000000"/>
                <w:sz w:val="20"/>
              </w:rPr>
              <w:t>смысла;</w:t>
            </w:r>
          </w:p>
          <w:p w14:paraId="207F5BDE"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pacing w:val="-11"/>
                <w:sz w:val="20"/>
              </w:rPr>
              <w:t> </w:t>
            </w:r>
            <w:r w:rsidRPr="00FB5BEF">
              <w:rPr>
                <w:color w:val="000000"/>
                <w:sz w:val="20"/>
              </w:rPr>
              <w:t>•</w:t>
            </w:r>
            <w:r w:rsidRPr="00FB5BEF">
              <w:rPr>
                <w:color w:val="000000"/>
                <w:spacing w:val="151"/>
                <w:sz w:val="20"/>
              </w:rPr>
              <w:t xml:space="preserve"> </w:t>
            </w:r>
            <w:r w:rsidRPr="00FB5BEF">
              <w:rPr>
                <w:color w:val="000000"/>
                <w:sz w:val="20"/>
              </w:rPr>
              <w:t>поддерживать</w:t>
            </w:r>
            <w:r w:rsidRPr="00FB5BEF">
              <w:rPr>
                <w:color w:val="000000"/>
                <w:spacing w:val="44"/>
                <w:sz w:val="20"/>
              </w:rPr>
              <w:t xml:space="preserve"> </w:t>
            </w:r>
            <w:r w:rsidRPr="00FB5BEF">
              <w:rPr>
                <w:color w:val="000000"/>
                <w:sz w:val="20"/>
              </w:rPr>
              <w:t>инициативу</w:t>
            </w:r>
            <w:r w:rsidRPr="00FB5BEF">
              <w:rPr>
                <w:color w:val="000000"/>
                <w:spacing w:val="38"/>
                <w:sz w:val="20"/>
              </w:rPr>
              <w:t xml:space="preserve"> </w:t>
            </w:r>
            <w:r w:rsidRPr="00FB5BEF">
              <w:rPr>
                <w:color w:val="000000"/>
                <w:sz w:val="20"/>
              </w:rPr>
              <w:t>детей</w:t>
            </w:r>
            <w:r w:rsidRPr="00FB5BEF">
              <w:rPr>
                <w:color w:val="000000"/>
                <w:spacing w:val="44"/>
                <w:sz w:val="20"/>
              </w:rPr>
              <w:t xml:space="preserve"> </w:t>
            </w:r>
            <w:r w:rsidRPr="00FB5BEF">
              <w:rPr>
                <w:color w:val="000000"/>
                <w:sz w:val="20"/>
              </w:rPr>
              <w:t>старшего</w:t>
            </w:r>
            <w:r w:rsidRPr="00FB5BEF">
              <w:rPr>
                <w:color w:val="000000"/>
                <w:spacing w:val="43"/>
                <w:sz w:val="20"/>
              </w:rPr>
              <w:t xml:space="preserve"> </w:t>
            </w:r>
            <w:r w:rsidRPr="00FB5BEF">
              <w:rPr>
                <w:color w:val="000000"/>
                <w:spacing w:val="1"/>
                <w:sz w:val="20"/>
              </w:rPr>
              <w:t>дошкольного</w:t>
            </w:r>
            <w:r w:rsidRPr="00FB5BEF">
              <w:rPr>
                <w:color w:val="000000"/>
                <w:spacing w:val="42"/>
                <w:sz w:val="20"/>
              </w:rPr>
              <w:t xml:space="preserve"> </w:t>
            </w:r>
            <w:r w:rsidRPr="00FB5BEF">
              <w:rPr>
                <w:color w:val="000000"/>
                <w:sz w:val="20"/>
              </w:rPr>
              <w:t>возраста</w:t>
            </w:r>
            <w:r w:rsidRPr="00FB5BEF">
              <w:rPr>
                <w:color w:val="000000"/>
                <w:spacing w:val="42"/>
                <w:sz w:val="20"/>
              </w:rPr>
              <w:t xml:space="preserve"> </w:t>
            </w:r>
            <w:r w:rsidRPr="00FB5BEF">
              <w:rPr>
                <w:color w:val="000000"/>
                <w:spacing w:val="1"/>
                <w:sz w:val="20"/>
              </w:rPr>
              <w:t xml:space="preserve">по </w:t>
            </w:r>
            <w:r w:rsidRPr="00FB5BEF">
              <w:rPr>
                <w:color w:val="000000"/>
                <w:spacing w:val="-26"/>
                <w:sz w:val="20"/>
              </w:rPr>
              <w:t> </w:t>
            </w:r>
            <w:r w:rsidRPr="00FB5BEF">
              <w:rPr>
                <w:color w:val="000000"/>
                <w:sz w:val="20"/>
              </w:rPr>
              <w:t>созданию</w:t>
            </w:r>
            <w:r w:rsidRPr="00FB5BEF">
              <w:rPr>
                <w:color w:val="000000"/>
                <w:spacing w:val="89"/>
                <w:sz w:val="20"/>
              </w:rPr>
              <w:t xml:space="preserve"> </w:t>
            </w:r>
            <w:r w:rsidRPr="00FB5BEF">
              <w:rPr>
                <w:color w:val="000000"/>
                <w:spacing w:val="-1"/>
                <w:sz w:val="20"/>
              </w:rPr>
              <w:t>новых</w:t>
            </w:r>
            <w:r w:rsidRPr="00FB5BEF">
              <w:rPr>
                <w:color w:val="000000"/>
                <w:spacing w:val="91"/>
                <w:sz w:val="20"/>
              </w:rPr>
              <w:t xml:space="preserve"> </w:t>
            </w:r>
            <w:r w:rsidRPr="00FB5BEF">
              <w:rPr>
                <w:color w:val="000000"/>
                <w:sz w:val="20"/>
              </w:rPr>
              <w:t>норм</w:t>
            </w:r>
            <w:r w:rsidRPr="00FB5BEF">
              <w:rPr>
                <w:color w:val="000000"/>
                <w:spacing w:val="85"/>
                <w:sz w:val="20"/>
              </w:rPr>
              <w:t xml:space="preserve"> </w:t>
            </w:r>
            <w:r w:rsidRPr="00FB5BEF">
              <w:rPr>
                <w:color w:val="000000"/>
                <w:sz w:val="20"/>
              </w:rPr>
              <w:t>и</w:t>
            </w:r>
            <w:r w:rsidRPr="00FB5BEF">
              <w:rPr>
                <w:color w:val="000000"/>
                <w:spacing w:val="93"/>
                <w:sz w:val="20"/>
              </w:rPr>
              <w:t xml:space="preserve"> </w:t>
            </w:r>
            <w:r w:rsidRPr="00FB5BEF">
              <w:rPr>
                <w:color w:val="000000"/>
                <w:sz w:val="20"/>
              </w:rPr>
              <w:t>правил</w:t>
            </w:r>
            <w:r w:rsidRPr="00FB5BEF">
              <w:rPr>
                <w:color w:val="000000"/>
                <w:spacing w:val="89"/>
                <w:sz w:val="20"/>
              </w:rPr>
              <w:t xml:space="preserve"> </w:t>
            </w:r>
            <w:r w:rsidRPr="00FB5BEF">
              <w:rPr>
                <w:color w:val="000000"/>
                <w:sz w:val="20"/>
              </w:rPr>
              <w:t>(когда</w:t>
            </w:r>
            <w:r w:rsidRPr="00FB5BEF">
              <w:rPr>
                <w:color w:val="000000"/>
                <w:spacing w:val="88"/>
                <w:sz w:val="20"/>
              </w:rPr>
              <w:t xml:space="preserve"> </w:t>
            </w:r>
            <w:r w:rsidRPr="00FB5BEF">
              <w:rPr>
                <w:color w:val="000000"/>
                <w:sz w:val="20"/>
              </w:rPr>
              <w:t>дети</w:t>
            </w:r>
            <w:r w:rsidRPr="00FB5BEF">
              <w:rPr>
                <w:color w:val="000000"/>
                <w:spacing w:val="90"/>
                <w:sz w:val="20"/>
              </w:rPr>
              <w:t xml:space="preserve"> </w:t>
            </w:r>
            <w:r w:rsidRPr="00FB5BEF">
              <w:rPr>
                <w:color w:val="000000"/>
                <w:sz w:val="20"/>
              </w:rPr>
              <w:t>совместно</w:t>
            </w:r>
            <w:r w:rsidRPr="00FB5BEF">
              <w:rPr>
                <w:color w:val="000000"/>
                <w:spacing w:val="89"/>
                <w:sz w:val="20"/>
              </w:rPr>
              <w:t xml:space="preserve"> </w:t>
            </w:r>
            <w:r w:rsidRPr="00FB5BEF">
              <w:rPr>
                <w:color w:val="000000"/>
                <w:sz w:val="20"/>
              </w:rPr>
              <w:t xml:space="preserve">предлагают </w:t>
            </w:r>
            <w:r w:rsidRPr="00FB5BEF">
              <w:rPr>
                <w:color w:val="000000"/>
                <w:spacing w:val="-26"/>
                <w:sz w:val="20"/>
              </w:rPr>
              <w:t> </w:t>
            </w:r>
            <w:r w:rsidRPr="00FB5BEF">
              <w:rPr>
                <w:color w:val="000000"/>
                <w:sz w:val="20"/>
              </w:rPr>
              <w:t>правила</w:t>
            </w:r>
            <w:r w:rsidRPr="00FB5BEF">
              <w:rPr>
                <w:color w:val="000000"/>
                <w:spacing w:val="-1"/>
                <w:sz w:val="20"/>
              </w:rPr>
              <w:t xml:space="preserve"> </w:t>
            </w:r>
            <w:r w:rsidRPr="00FB5BEF">
              <w:rPr>
                <w:color w:val="000000"/>
                <w:sz w:val="20"/>
              </w:rPr>
              <w:t>для разрешения возникающих</w:t>
            </w:r>
            <w:r w:rsidRPr="00FB5BEF">
              <w:rPr>
                <w:color w:val="000000"/>
                <w:spacing w:val="2"/>
                <w:sz w:val="20"/>
              </w:rPr>
              <w:t xml:space="preserve"> </w:t>
            </w:r>
            <w:r w:rsidRPr="00FB5BEF">
              <w:rPr>
                <w:color w:val="000000"/>
                <w:sz w:val="20"/>
              </w:rPr>
              <w:t>проблемных</w:t>
            </w:r>
            <w:r w:rsidRPr="00FB5BEF">
              <w:rPr>
                <w:color w:val="000000"/>
                <w:spacing w:val="2"/>
                <w:sz w:val="20"/>
              </w:rPr>
              <w:t xml:space="preserve"> </w:t>
            </w:r>
            <w:r w:rsidRPr="00FB5BEF">
              <w:rPr>
                <w:color w:val="000000"/>
                <w:sz w:val="20"/>
              </w:rPr>
              <w:t>ситуаций).</w:t>
            </w:r>
          </w:p>
          <w:p w14:paraId="50F41F1A"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14:paraId="4059FEEA"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14:paraId="57952203"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Для</w:t>
            </w:r>
            <w:r w:rsidRPr="00FB5BEF">
              <w:rPr>
                <w:color w:val="000000"/>
                <w:spacing w:val="216"/>
                <w:sz w:val="20"/>
              </w:rPr>
              <w:t xml:space="preserve"> </w:t>
            </w:r>
            <w:r w:rsidRPr="00FB5BEF">
              <w:rPr>
                <w:color w:val="000000"/>
                <w:sz w:val="20"/>
              </w:rPr>
              <w:t>формирования</w:t>
            </w:r>
            <w:r w:rsidRPr="00FB5BEF">
              <w:rPr>
                <w:color w:val="000000"/>
                <w:spacing w:val="213"/>
                <w:sz w:val="20"/>
              </w:rPr>
              <w:t xml:space="preserve"> </w:t>
            </w:r>
            <w:r w:rsidRPr="00FB5BEF">
              <w:rPr>
                <w:color w:val="000000"/>
                <w:sz w:val="20"/>
              </w:rPr>
              <w:t>детской</w:t>
            </w:r>
            <w:r w:rsidRPr="00FB5BEF">
              <w:rPr>
                <w:color w:val="000000"/>
                <w:spacing w:val="217"/>
                <w:sz w:val="20"/>
              </w:rPr>
              <w:t xml:space="preserve"> </w:t>
            </w:r>
            <w:r w:rsidRPr="00FB5BEF">
              <w:rPr>
                <w:color w:val="000000"/>
                <w:sz w:val="20"/>
              </w:rPr>
              <w:t>самостоятельности</w:t>
            </w:r>
            <w:r w:rsidRPr="00FB5BEF">
              <w:rPr>
                <w:color w:val="000000"/>
                <w:spacing w:val="217"/>
                <w:sz w:val="20"/>
              </w:rPr>
              <w:t xml:space="preserve"> </w:t>
            </w:r>
            <w:r w:rsidRPr="00FB5BEF">
              <w:rPr>
                <w:color w:val="000000"/>
                <w:sz w:val="20"/>
              </w:rPr>
              <w:t>педагог</w:t>
            </w:r>
            <w:r w:rsidRPr="00FB5BEF">
              <w:rPr>
                <w:color w:val="000000"/>
                <w:spacing w:val="216"/>
                <w:sz w:val="20"/>
              </w:rPr>
              <w:t xml:space="preserve"> </w:t>
            </w:r>
            <w:r w:rsidRPr="00FB5BEF">
              <w:rPr>
                <w:color w:val="000000"/>
                <w:spacing w:val="-1"/>
                <w:sz w:val="20"/>
              </w:rPr>
              <w:t xml:space="preserve">должен </w:t>
            </w:r>
            <w:r w:rsidRPr="00FB5BEF">
              <w:rPr>
                <w:color w:val="000000"/>
                <w:sz w:val="20"/>
              </w:rPr>
              <w:t>выстраивать</w:t>
            </w:r>
            <w:r w:rsidRPr="00FB5BEF">
              <w:rPr>
                <w:color w:val="000000"/>
                <w:spacing w:val="1"/>
                <w:sz w:val="20"/>
              </w:rPr>
              <w:t xml:space="preserve"> </w:t>
            </w:r>
            <w:r w:rsidRPr="00FB5BEF">
              <w:rPr>
                <w:color w:val="000000"/>
                <w:sz w:val="20"/>
              </w:rPr>
              <w:t>образовательную</w:t>
            </w:r>
            <w:r w:rsidRPr="00FB5BEF">
              <w:rPr>
                <w:color w:val="000000"/>
                <w:spacing w:val="1"/>
                <w:sz w:val="20"/>
              </w:rPr>
              <w:t xml:space="preserve"> среду</w:t>
            </w:r>
            <w:r w:rsidRPr="00FB5BEF">
              <w:rPr>
                <w:color w:val="000000"/>
                <w:spacing w:val="-5"/>
                <w:sz w:val="20"/>
              </w:rPr>
              <w:t xml:space="preserve"> </w:t>
            </w:r>
            <w:r w:rsidRPr="00FB5BEF">
              <w:rPr>
                <w:color w:val="000000"/>
                <w:spacing w:val="1"/>
                <w:sz w:val="20"/>
              </w:rPr>
              <w:t>таким</w:t>
            </w:r>
            <w:r w:rsidRPr="00FB5BEF">
              <w:rPr>
                <w:color w:val="000000"/>
                <w:spacing w:val="-2"/>
                <w:sz w:val="20"/>
              </w:rPr>
              <w:t xml:space="preserve"> </w:t>
            </w:r>
            <w:r w:rsidRPr="00FB5BEF">
              <w:rPr>
                <w:color w:val="000000"/>
                <w:sz w:val="20"/>
              </w:rPr>
              <w:t>образом, чтобы дети</w:t>
            </w:r>
            <w:r w:rsidRPr="00FB5BEF">
              <w:rPr>
                <w:color w:val="000000"/>
                <w:spacing w:val="1"/>
                <w:sz w:val="20"/>
              </w:rPr>
              <w:t xml:space="preserve"> </w:t>
            </w:r>
            <w:r w:rsidRPr="00FB5BEF">
              <w:rPr>
                <w:color w:val="000000"/>
                <w:sz w:val="20"/>
              </w:rPr>
              <w:t>могли:</w:t>
            </w:r>
          </w:p>
          <w:p w14:paraId="0F46A01D"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w:t>
            </w:r>
            <w:r w:rsidRPr="00FB5BEF">
              <w:rPr>
                <w:color w:val="000000"/>
                <w:spacing w:val="202"/>
                <w:sz w:val="20"/>
              </w:rPr>
              <w:t xml:space="preserve"> </w:t>
            </w:r>
            <w:r w:rsidRPr="00FB5BEF">
              <w:rPr>
                <w:color w:val="000000"/>
                <w:sz w:val="20"/>
              </w:rPr>
              <w:t>учиться</w:t>
            </w:r>
            <w:r w:rsidRPr="00FB5BEF">
              <w:rPr>
                <w:color w:val="000000"/>
                <w:spacing w:val="70"/>
                <w:sz w:val="20"/>
              </w:rPr>
              <w:t xml:space="preserve"> </w:t>
            </w:r>
            <w:r w:rsidRPr="00FB5BEF">
              <w:rPr>
                <w:color w:val="000000"/>
                <w:spacing w:val="1"/>
                <w:sz w:val="20"/>
              </w:rPr>
              <w:t>на</w:t>
            </w:r>
            <w:r w:rsidRPr="00FB5BEF">
              <w:rPr>
                <w:color w:val="000000"/>
                <w:spacing w:val="68"/>
                <w:sz w:val="20"/>
              </w:rPr>
              <w:t xml:space="preserve"> </w:t>
            </w:r>
            <w:r w:rsidRPr="00FB5BEF">
              <w:rPr>
                <w:color w:val="000000"/>
                <w:sz w:val="20"/>
              </w:rPr>
              <w:t>собственном</w:t>
            </w:r>
            <w:r w:rsidRPr="00FB5BEF">
              <w:rPr>
                <w:color w:val="000000"/>
                <w:spacing w:val="69"/>
                <w:sz w:val="20"/>
              </w:rPr>
              <w:t xml:space="preserve"> </w:t>
            </w:r>
            <w:r w:rsidRPr="00FB5BEF">
              <w:rPr>
                <w:color w:val="000000"/>
                <w:sz w:val="20"/>
              </w:rPr>
              <w:t>опыте,</w:t>
            </w:r>
            <w:r w:rsidRPr="00FB5BEF">
              <w:rPr>
                <w:color w:val="000000"/>
                <w:spacing w:val="68"/>
                <w:sz w:val="20"/>
              </w:rPr>
              <w:t xml:space="preserve"> </w:t>
            </w:r>
            <w:r w:rsidRPr="00FB5BEF">
              <w:rPr>
                <w:color w:val="000000"/>
                <w:sz w:val="20"/>
              </w:rPr>
              <w:t>экспериментировать</w:t>
            </w:r>
            <w:r w:rsidRPr="00FB5BEF">
              <w:rPr>
                <w:color w:val="000000"/>
                <w:spacing w:val="70"/>
                <w:sz w:val="20"/>
              </w:rPr>
              <w:t xml:space="preserve"> </w:t>
            </w:r>
            <w:r w:rsidRPr="00FB5BEF">
              <w:rPr>
                <w:color w:val="000000"/>
                <w:sz w:val="20"/>
              </w:rPr>
              <w:t>с</w:t>
            </w:r>
            <w:r w:rsidRPr="00FB5BEF">
              <w:rPr>
                <w:color w:val="000000"/>
                <w:spacing w:val="68"/>
                <w:sz w:val="20"/>
              </w:rPr>
              <w:t xml:space="preserve"> </w:t>
            </w:r>
            <w:r w:rsidRPr="00FB5BEF">
              <w:rPr>
                <w:color w:val="000000"/>
                <w:sz w:val="20"/>
              </w:rPr>
              <w:t xml:space="preserve">различными </w:t>
            </w:r>
            <w:r w:rsidRPr="00FB5BEF">
              <w:rPr>
                <w:color w:val="000000"/>
                <w:spacing w:val="-26"/>
                <w:sz w:val="20"/>
              </w:rPr>
              <w:t> </w:t>
            </w:r>
            <w:r w:rsidRPr="00FB5BEF">
              <w:rPr>
                <w:color w:val="000000"/>
                <w:sz w:val="20"/>
              </w:rPr>
              <w:t>объектами, в том числе с</w:t>
            </w:r>
            <w:r w:rsidRPr="00FB5BEF">
              <w:rPr>
                <w:color w:val="000000"/>
                <w:spacing w:val="-1"/>
                <w:sz w:val="20"/>
              </w:rPr>
              <w:t xml:space="preserve"> </w:t>
            </w:r>
            <w:r w:rsidRPr="00FB5BEF">
              <w:rPr>
                <w:color w:val="000000"/>
                <w:sz w:val="20"/>
              </w:rPr>
              <w:t>растениями;</w:t>
            </w:r>
          </w:p>
          <w:p w14:paraId="237935E7"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62"/>
                <w:sz w:val="20"/>
              </w:rPr>
              <w:t xml:space="preserve"> </w:t>
            </w:r>
            <w:r w:rsidRPr="00FB5BEF">
              <w:rPr>
                <w:color w:val="000000"/>
                <w:sz w:val="20"/>
              </w:rPr>
              <w:t>изменять</w:t>
            </w:r>
            <w:r w:rsidRPr="00FB5BEF">
              <w:rPr>
                <w:color w:val="000000"/>
                <w:spacing w:val="12"/>
                <w:sz w:val="20"/>
              </w:rPr>
              <w:t xml:space="preserve"> </w:t>
            </w:r>
            <w:r w:rsidRPr="00FB5BEF">
              <w:rPr>
                <w:color w:val="000000"/>
                <w:spacing w:val="-1"/>
                <w:sz w:val="20"/>
              </w:rPr>
              <w:t>или</w:t>
            </w:r>
            <w:r w:rsidRPr="00FB5BEF">
              <w:rPr>
                <w:color w:val="000000"/>
                <w:spacing w:val="16"/>
                <w:sz w:val="20"/>
              </w:rPr>
              <w:t xml:space="preserve"> </w:t>
            </w:r>
            <w:r w:rsidRPr="00FB5BEF">
              <w:rPr>
                <w:color w:val="000000"/>
                <w:sz w:val="20"/>
              </w:rPr>
              <w:t>конструировать</w:t>
            </w:r>
            <w:r w:rsidRPr="00FB5BEF">
              <w:rPr>
                <w:color w:val="000000"/>
                <w:spacing w:val="15"/>
                <w:sz w:val="20"/>
              </w:rPr>
              <w:t xml:space="preserve"> </w:t>
            </w:r>
            <w:r w:rsidRPr="00FB5BEF">
              <w:rPr>
                <w:color w:val="000000"/>
                <w:sz w:val="20"/>
              </w:rPr>
              <w:t>игровое</w:t>
            </w:r>
            <w:r w:rsidRPr="00FB5BEF">
              <w:rPr>
                <w:color w:val="000000"/>
                <w:spacing w:val="13"/>
                <w:sz w:val="20"/>
              </w:rPr>
              <w:t xml:space="preserve"> </w:t>
            </w:r>
            <w:r w:rsidRPr="00FB5BEF">
              <w:rPr>
                <w:color w:val="000000"/>
                <w:sz w:val="20"/>
              </w:rPr>
              <w:t>пространство</w:t>
            </w:r>
            <w:r w:rsidRPr="00FB5BEF">
              <w:rPr>
                <w:color w:val="000000"/>
                <w:spacing w:val="14"/>
                <w:sz w:val="20"/>
              </w:rPr>
              <w:t xml:space="preserve"> </w:t>
            </w:r>
            <w:r w:rsidRPr="00FB5BEF">
              <w:rPr>
                <w:color w:val="000000"/>
                <w:sz w:val="20"/>
              </w:rPr>
              <w:t>в</w:t>
            </w:r>
            <w:r w:rsidRPr="00FB5BEF">
              <w:rPr>
                <w:color w:val="000000"/>
                <w:spacing w:val="14"/>
                <w:sz w:val="20"/>
              </w:rPr>
              <w:t xml:space="preserve"> </w:t>
            </w:r>
            <w:r w:rsidRPr="00FB5BEF">
              <w:rPr>
                <w:color w:val="000000"/>
                <w:sz w:val="20"/>
              </w:rPr>
              <w:t>соответствии</w:t>
            </w:r>
            <w:r w:rsidRPr="00FB5BEF">
              <w:rPr>
                <w:color w:val="000000"/>
                <w:spacing w:val="15"/>
                <w:sz w:val="20"/>
              </w:rPr>
              <w:t xml:space="preserve"> </w:t>
            </w:r>
            <w:r w:rsidRPr="00FB5BEF">
              <w:rPr>
                <w:color w:val="000000"/>
                <w:sz w:val="20"/>
              </w:rPr>
              <w:t xml:space="preserve">с </w:t>
            </w:r>
            <w:r w:rsidRPr="00FB5BEF">
              <w:rPr>
                <w:color w:val="000000"/>
                <w:spacing w:val="-26"/>
                <w:sz w:val="20"/>
              </w:rPr>
              <w:t> </w:t>
            </w:r>
            <w:r w:rsidRPr="00FB5BEF">
              <w:rPr>
                <w:color w:val="000000"/>
                <w:sz w:val="20"/>
              </w:rPr>
              <w:t>возникающими</w:t>
            </w:r>
            <w:r w:rsidRPr="00FB5BEF">
              <w:rPr>
                <w:color w:val="000000"/>
                <w:spacing w:val="-2"/>
                <w:sz w:val="20"/>
              </w:rPr>
              <w:t xml:space="preserve"> </w:t>
            </w:r>
            <w:r w:rsidRPr="00FB5BEF">
              <w:rPr>
                <w:color w:val="000000"/>
                <w:sz w:val="20"/>
              </w:rPr>
              <w:t>игровыми</w:t>
            </w:r>
            <w:r w:rsidRPr="00FB5BEF">
              <w:rPr>
                <w:color w:val="000000"/>
                <w:spacing w:val="1"/>
                <w:sz w:val="20"/>
              </w:rPr>
              <w:t xml:space="preserve"> </w:t>
            </w:r>
            <w:r w:rsidRPr="00FB5BEF">
              <w:rPr>
                <w:color w:val="000000"/>
                <w:sz w:val="20"/>
              </w:rPr>
              <w:t>ситуациями;</w:t>
            </w:r>
          </w:p>
          <w:p w14:paraId="7C15AFB0"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быть</w:t>
            </w:r>
            <w:r w:rsidRPr="00FB5BEF">
              <w:rPr>
                <w:color w:val="000000"/>
                <w:spacing w:val="80"/>
                <w:sz w:val="20"/>
              </w:rPr>
              <w:t xml:space="preserve"> </w:t>
            </w:r>
            <w:r w:rsidRPr="00FB5BEF">
              <w:rPr>
                <w:color w:val="000000"/>
                <w:sz w:val="20"/>
              </w:rPr>
              <w:t>автономными</w:t>
            </w:r>
            <w:r w:rsidRPr="00FB5BEF">
              <w:rPr>
                <w:color w:val="000000"/>
                <w:spacing w:val="80"/>
                <w:sz w:val="20"/>
              </w:rPr>
              <w:t xml:space="preserve"> </w:t>
            </w:r>
            <w:r w:rsidRPr="00FB5BEF">
              <w:rPr>
                <w:color w:val="000000"/>
                <w:sz w:val="20"/>
              </w:rPr>
              <w:t>в</w:t>
            </w:r>
            <w:r w:rsidRPr="00FB5BEF">
              <w:rPr>
                <w:color w:val="000000"/>
                <w:spacing w:val="78"/>
                <w:sz w:val="20"/>
              </w:rPr>
              <w:t xml:space="preserve"> </w:t>
            </w:r>
            <w:r w:rsidRPr="00FB5BEF">
              <w:rPr>
                <w:color w:val="000000"/>
                <w:sz w:val="20"/>
              </w:rPr>
              <w:t>своих</w:t>
            </w:r>
            <w:r w:rsidRPr="00FB5BEF">
              <w:rPr>
                <w:color w:val="000000"/>
                <w:spacing w:val="81"/>
                <w:sz w:val="20"/>
              </w:rPr>
              <w:t xml:space="preserve"> </w:t>
            </w:r>
            <w:r w:rsidRPr="00FB5BEF">
              <w:rPr>
                <w:color w:val="000000"/>
                <w:sz w:val="20"/>
              </w:rPr>
              <w:t>действиях</w:t>
            </w:r>
            <w:r w:rsidRPr="00FB5BEF">
              <w:rPr>
                <w:color w:val="000000"/>
                <w:spacing w:val="81"/>
                <w:sz w:val="20"/>
              </w:rPr>
              <w:t xml:space="preserve"> </w:t>
            </w:r>
            <w:r w:rsidRPr="00FB5BEF">
              <w:rPr>
                <w:color w:val="000000"/>
                <w:sz w:val="20"/>
              </w:rPr>
              <w:t>и</w:t>
            </w:r>
            <w:r w:rsidRPr="00FB5BEF">
              <w:rPr>
                <w:color w:val="000000"/>
                <w:spacing w:val="80"/>
                <w:sz w:val="20"/>
              </w:rPr>
              <w:t xml:space="preserve"> </w:t>
            </w:r>
            <w:r w:rsidRPr="00FB5BEF">
              <w:rPr>
                <w:color w:val="000000"/>
                <w:sz w:val="20"/>
              </w:rPr>
              <w:t>принятии</w:t>
            </w:r>
            <w:r w:rsidRPr="00FB5BEF">
              <w:rPr>
                <w:color w:val="000000"/>
                <w:spacing w:val="80"/>
                <w:sz w:val="20"/>
              </w:rPr>
              <w:t xml:space="preserve"> </w:t>
            </w:r>
            <w:r w:rsidRPr="00FB5BEF">
              <w:rPr>
                <w:color w:val="000000"/>
                <w:sz w:val="20"/>
              </w:rPr>
              <w:t>доступных</w:t>
            </w:r>
            <w:r w:rsidRPr="00FB5BEF">
              <w:rPr>
                <w:color w:val="000000"/>
                <w:spacing w:val="89"/>
                <w:sz w:val="20"/>
              </w:rPr>
              <w:t xml:space="preserve"> </w:t>
            </w:r>
            <w:r w:rsidRPr="00FB5BEF">
              <w:rPr>
                <w:color w:val="000000"/>
                <w:spacing w:val="-1"/>
                <w:sz w:val="20"/>
              </w:rPr>
              <w:t xml:space="preserve">им </w:t>
            </w:r>
            <w:r w:rsidRPr="00FB5BEF">
              <w:rPr>
                <w:color w:val="000000"/>
                <w:spacing w:val="-26"/>
                <w:sz w:val="20"/>
              </w:rPr>
              <w:t> </w:t>
            </w:r>
            <w:r w:rsidRPr="00FB5BEF">
              <w:rPr>
                <w:color w:val="000000"/>
                <w:sz w:val="20"/>
              </w:rPr>
              <w:t>решений.</w:t>
            </w:r>
          </w:p>
          <w:p w14:paraId="6701EBCB"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с</w:t>
            </w:r>
            <w:r w:rsidRPr="00FB5BEF">
              <w:rPr>
                <w:color w:val="000000"/>
                <w:spacing w:val="152"/>
                <w:sz w:val="20"/>
              </w:rPr>
              <w:t xml:space="preserve"> </w:t>
            </w:r>
            <w:r w:rsidRPr="00FB5BEF">
              <w:rPr>
                <w:color w:val="000000"/>
                <w:sz w:val="20"/>
              </w:rPr>
              <w:t>целью</w:t>
            </w:r>
            <w:r w:rsidRPr="00FB5BEF">
              <w:rPr>
                <w:color w:val="000000"/>
                <w:spacing w:val="151"/>
                <w:sz w:val="20"/>
              </w:rPr>
              <w:t xml:space="preserve"> </w:t>
            </w:r>
            <w:r w:rsidRPr="00FB5BEF">
              <w:rPr>
                <w:color w:val="000000"/>
                <w:sz w:val="20"/>
              </w:rPr>
              <w:t>поддержания</w:t>
            </w:r>
            <w:r w:rsidRPr="00FB5BEF">
              <w:rPr>
                <w:color w:val="000000"/>
                <w:spacing w:val="153"/>
                <w:sz w:val="20"/>
              </w:rPr>
              <w:t xml:space="preserve"> </w:t>
            </w:r>
            <w:r w:rsidRPr="00FB5BEF">
              <w:rPr>
                <w:color w:val="000000"/>
                <w:sz w:val="20"/>
              </w:rPr>
              <w:t>детской</w:t>
            </w:r>
            <w:r w:rsidRPr="00FB5BEF">
              <w:rPr>
                <w:color w:val="000000"/>
                <w:spacing w:val="152"/>
                <w:sz w:val="20"/>
              </w:rPr>
              <w:t xml:space="preserve"> </w:t>
            </w:r>
            <w:r w:rsidRPr="00FB5BEF">
              <w:rPr>
                <w:color w:val="000000"/>
                <w:sz w:val="20"/>
              </w:rPr>
              <w:t>инициативы</w:t>
            </w:r>
            <w:r w:rsidRPr="00FB5BEF">
              <w:rPr>
                <w:color w:val="000000"/>
                <w:spacing w:val="153"/>
                <w:sz w:val="20"/>
              </w:rPr>
              <w:t xml:space="preserve"> </w:t>
            </w:r>
            <w:r w:rsidRPr="00FB5BEF">
              <w:rPr>
                <w:color w:val="000000"/>
                <w:sz w:val="20"/>
              </w:rPr>
              <w:t>педагогам</w:t>
            </w:r>
            <w:r w:rsidRPr="00FB5BEF">
              <w:rPr>
                <w:color w:val="000000"/>
                <w:spacing w:val="153"/>
                <w:sz w:val="20"/>
              </w:rPr>
              <w:t xml:space="preserve"> </w:t>
            </w:r>
            <w:r w:rsidRPr="00FB5BEF">
              <w:rPr>
                <w:color w:val="000000"/>
                <w:sz w:val="20"/>
              </w:rPr>
              <w:t xml:space="preserve">следует </w:t>
            </w:r>
            <w:r w:rsidRPr="00FB5BEF">
              <w:rPr>
                <w:color w:val="000000"/>
                <w:spacing w:val="-26"/>
                <w:sz w:val="20"/>
              </w:rPr>
              <w:t> </w:t>
            </w:r>
            <w:r w:rsidRPr="00FB5BEF">
              <w:rPr>
                <w:color w:val="000000"/>
                <w:sz w:val="20"/>
              </w:rPr>
              <w:t>регулярно создавать</w:t>
            </w:r>
            <w:r w:rsidRPr="00FB5BEF">
              <w:rPr>
                <w:color w:val="000000"/>
                <w:spacing w:val="1"/>
                <w:sz w:val="20"/>
              </w:rPr>
              <w:t xml:space="preserve"> </w:t>
            </w:r>
            <w:r w:rsidRPr="00FB5BEF">
              <w:rPr>
                <w:color w:val="000000"/>
                <w:sz w:val="20"/>
              </w:rPr>
              <w:t>ситуации, в которых</w:t>
            </w:r>
            <w:r w:rsidRPr="00FB5BEF">
              <w:rPr>
                <w:color w:val="000000"/>
                <w:spacing w:val="2"/>
                <w:sz w:val="20"/>
              </w:rPr>
              <w:t xml:space="preserve"> </w:t>
            </w:r>
            <w:r w:rsidRPr="00FB5BEF">
              <w:rPr>
                <w:color w:val="000000"/>
                <w:sz w:val="20"/>
              </w:rPr>
              <w:t>дошкольники</w:t>
            </w:r>
            <w:r w:rsidRPr="00FB5BEF">
              <w:rPr>
                <w:color w:val="000000"/>
                <w:spacing w:val="3"/>
                <w:sz w:val="20"/>
              </w:rPr>
              <w:t xml:space="preserve"> </w:t>
            </w:r>
            <w:r w:rsidRPr="00FB5BEF">
              <w:rPr>
                <w:color w:val="000000"/>
                <w:spacing w:val="-1"/>
                <w:sz w:val="20"/>
              </w:rPr>
              <w:t>учатся:</w:t>
            </w:r>
          </w:p>
          <w:p w14:paraId="4FBFCA80"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при</w:t>
            </w:r>
            <w:r w:rsidRPr="00FB5BEF">
              <w:rPr>
                <w:color w:val="000000"/>
                <w:spacing w:val="3"/>
                <w:sz w:val="20"/>
              </w:rPr>
              <w:t xml:space="preserve"> </w:t>
            </w:r>
            <w:r w:rsidRPr="00FB5BEF">
              <w:rPr>
                <w:color w:val="000000"/>
                <w:spacing w:val="-1"/>
                <w:sz w:val="20"/>
              </w:rPr>
              <w:t>участии</w:t>
            </w:r>
            <w:r w:rsidRPr="00FB5BEF">
              <w:rPr>
                <w:color w:val="000000"/>
                <w:spacing w:val="2"/>
                <w:sz w:val="20"/>
              </w:rPr>
              <w:t xml:space="preserve"> </w:t>
            </w:r>
            <w:r w:rsidRPr="00FB5BEF">
              <w:rPr>
                <w:color w:val="000000"/>
                <w:sz w:val="20"/>
              </w:rPr>
              <w:t>взрослого обсуждать</w:t>
            </w:r>
            <w:r w:rsidRPr="00FB5BEF">
              <w:rPr>
                <w:color w:val="000000"/>
                <w:spacing w:val="1"/>
                <w:sz w:val="20"/>
              </w:rPr>
              <w:t xml:space="preserve"> </w:t>
            </w:r>
            <w:r w:rsidRPr="00FB5BEF">
              <w:rPr>
                <w:color w:val="000000"/>
                <w:sz w:val="20"/>
              </w:rPr>
              <w:t>важные</w:t>
            </w:r>
            <w:r w:rsidRPr="00FB5BEF">
              <w:rPr>
                <w:color w:val="000000"/>
                <w:spacing w:val="-1"/>
                <w:sz w:val="20"/>
              </w:rPr>
              <w:t xml:space="preserve"> </w:t>
            </w:r>
            <w:r w:rsidRPr="00FB5BEF">
              <w:rPr>
                <w:color w:val="000000"/>
                <w:sz w:val="20"/>
              </w:rPr>
              <w:t xml:space="preserve">события </w:t>
            </w:r>
            <w:r w:rsidRPr="00FB5BEF">
              <w:rPr>
                <w:color w:val="000000"/>
                <w:spacing w:val="-1"/>
                <w:sz w:val="20"/>
              </w:rPr>
              <w:t>со</w:t>
            </w:r>
            <w:r w:rsidRPr="00FB5BEF">
              <w:rPr>
                <w:color w:val="000000"/>
                <w:spacing w:val="1"/>
                <w:sz w:val="20"/>
              </w:rPr>
              <w:t xml:space="preserve"> </w:t>
            </w:r>
            <w:r w:rsidRPr="00FB5BEF">
              <w:rPr>
                <w:color w:val="000000"/>
                <w:sz w:val="20"/>
              </w:rPr>
              <w:t>сверстниками;</w:t>
            </w:r>
          </w:p>
          <w:p w14:paraId="0BC85EBB"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совершать</w:t>
            </w:r>
            <w:r w:rsidRPr="00FB5BEF">
              <w:rPr>
                <w:color w:val="000000"/>
                <w:spacing w:val="123"/>
                <w:sz w:val="20"/>
              </w:rPr>
              <w:t xml:space="preserve"> </w:t>
            </w:r>
            <w:r w:rsidRPr="00FB5BEF">
              <w:rPr>
                <w:color w:val="000000"/>
                <w:sz w:val="20"/>
              </w:rPr>
              <w:t>выбор</w:t>
            </w:r>
            <w:r w:rsidRPr="00FB5BEF">
              <w:rPr>
                <w:color w:val="000000"/>
                <w:spacing w:val="123"/>
                <w:sz w:val="20"/>
              </w:rPr>
              <w:t xml:space="preserve"> </w:t>
            </w:r>
            <w:r w:rsidRPr="00FB5BEF">
              <w:rPr>
                <w:color w:val="000000"/>
                <w:sz w:val="20"/>
              </w:rPr>
              <w:t>и</w:t>
            </w:r>
            <w:r w:rsidRPr="00FB5BEF">
              <w:rPr>
                <w:color w:val="000000"/>
                <w:spacing w:val="123"/>
                <w:sz w:val="20"/>
              </w:rPr>
              <w:t xml:space="preserve"> </w:t>
            </w:r>
            <w:r w:rsidRPr="00FB5BEF">
              <w:rPr>
                <w:color w:val="000000"/>
                <w:sz w:val="20"/>
              </w:rPr>
              <w:t>обосновывать</w:t>
            </w:r>
            <w:r w:rsidRPr="00FB5BEF">
              <w:rPr>
                <w:color w:val="000000"/>
                <w:spacing w:val="123"/>
                <w:sz w:val="20"/>
              </w:rPr>
              <w:t xml:space="preserve"> </w:t>
            </w:r>
            <w:r w:rsidRPr="00FB5BEF">
              <w:rPr>
                <w:color w:val="000000"/>
                <w:sz w:val="20"/>
              </w:rPr>
              <w:t>его</w:t>
            </w:r>
            <w:r w:rsidRPr="00FB5BEF">
              <w:rPr>
                <w:color w:val="000000"/>
                <w:spacing w:val="123"/>
                <w:sz w:val="20"/>
              </w:rPr>
              <w:t xml:space="preserve"> </w:t>
            </w:r>
            <w:r w:rsidRPr="00FB5BEF">
              <w:rPr>
                <w:color w:val="000000"/>
                <w:sz w:val="20"/>
              </w:rPr>
              <w:t>(например,</w:t>
            </w:r>
            <w:r w:rsidRPr="00FB5BEF">
              <w:rPr>
                <w:color w:val="000000"/>
                <w:spacing w:val="122"/>
                <w:sz w:val="20"/>
              </w:rPr>
              <w:t xml:space="preserve"> </w:t>
            </w:r>
            <w:r w:rsidRPr="00FB5BEF">
              <w:rPr>
                <w:color w:val="000000"/>
                <w:sz w:val="20"/>
              </w:rPr>
              <w:t>детям</w:t>
            </w:r>
            <w:r w:rsidRPr="00FB5BEF">
              <w:rPr>
                <w:color w:val="000000"/>
                <w:spacing w:val="122"/>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Pr="00FB5BEF">
              <w:rPr>
                <w:color w:val="000000"/>
                <w:spacing w:val="1"/>
                <w:sz w:val="20"/>
              </w:rPr>
              <w:t xml:space="preserve"> </w:t>
            </w:r>
            <w:r w:rsidRPr="00FB5BEF">
              <w:rPr>
                <w:color w:val="000000"/>
                <w:sz w:val="20"/>
              </w:rPr>
              <w:t>специальные</w:t>
            </w:r>
            <w:r w:rsidRPr="00FB5BEF">
              <w:rPr>
                <w:color w:val="000000"/>
                <w:spacing w:val="-1"/>
                <w:sz w:val="20"/>
              </w:rPr>
              <w:t xml:space="preserve"> </w:t>
            </w:r>
            <w:r w:rsidRPr="00FB5BEF">
              <w:rPr>
                <w:color w:val="000000"/>
                <w:sz w:val="20"/>
              </w:rPr>
              <w:t>способы фиксации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выбора);</w:t>
            </w:r>
          </w:p>
          <w:p w14:paraId="20E6D153"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02"/>
                <w:sz w:val="20"/>
              </w:rPr>
              <w:t xml:space="preserve"> </w:t>
            </w:r>
            <w:r w:rsidRPr="00FB5BEF">
              <w:rPr>
                <w:color w:val="000000"/>
                <w:sz w:val="20"/>
              </w:rPr>
              <w:t>предъявлять</w:t>
            </w:r>
            <w:r w:rsidRPr="00FB5BEF">
              <w:rPr>
                <w:color w:val="000000"/>
                <w:spacing w:val="274"/>
                <w:sz w:val="20"/>
              </w:rPr>
              <w:t xml:space="preserve"> </w:t>
            </w:r>
            <w:r w:rsidRPr="00FB5BEF">
              <w:rPr>
                <w:color w:val="000000"/>
                <w:sz w:val="20"/>
              </w:rPr>
              <w:t>и</w:t>
            </w:r>
            <w:r w:rsidRPr="00FB5BEF">
              <w:rPr>
                <w:color w:val="000000"/>
                <w:spacing w:val="274"/>
                <w:sz w:val="20"/>
              </w:rPr>
              <w:t xml:space="preserve"> </w:t>
            </w:r>
            <w:r w:rsidRPr="00FB5BEF">
              <w:rPr>
                <w:color w:val="000000"/>
                <w:sz w:val="20"/>
              </w:rPr>
              <w:t>обосновывать</w:t>
            </w:r>
            <w:r w:rsidRPr="00FB5BEF">
              <w:rPr>
                <w:color w:val="000000"/>
                <w:spacing w:val="274"/>
                <w:sz w:val="20"/>
              </w:rPr>
              <w:t xml:space="preserve"> </w:t>
            </w:r>
            <w:r w:rsidRPr="00FB5BEF">
              <w:rPr>
                <w:color w:val="000000"/>
                <w:sz w:val="20"/>
              </w:rPr>
              <w:t>свою</w:t>
            </w:r>
            <w:r w:rsidRPr="00FB5BEF">
              <w:rPr>
                <w:color w:val="000000"/>
                <w:spacing w:val="274"/>
                <w:sz w:val="20"/>
              </w:rPr>
              <w:t xml:space="preserve"> </w:t>
            </w:r>
            <w:r w:rsidRPr="00FB5BEF">
              <w:rPr>
                <w:color w:val="000000"/>
                <w:spacing w:val="1"/>
                <w:sz w:val="20"/>
              </w:rPr>
              <w:t>инициативу</w:t>
            </w:r>
            <w:r w:rsidRPr="00FB5BEF">
              <w:rPr>
                <w:color w:val="000000"/>
                <w:spacing w:val="265"/>
                <w:sz w:val="20"/>
              </w:rPr>
              <w:t xml:space="preserve"> </w:t>
            </w:r>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Pr="00FB5BEF">
              <w:rPr>
                <w:color w:val="000000"/>
                <w:spacing w:val="-1"/>
                <w:sz w:val="20"/>
              </w:rPr>
              <w:t xml:space="preserve"> </w:t>
            </w:r>
            <w:r w:rsidRPr="00FB5BEF">
              <w:rPr>
                <w:color w:val="000000"/>
                <w:sz w:val="20"/>
              </w:rPr>
              <w:t>пр.);</w:t>
            </w:r>
          </w:p>
          <w:p w14:paraId="51F92921"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планировать</w:t>
            </w:r>
            <w:r w:rsidRPr="00FB5BEF">
              <w:rPr>
                <w:color w:val="000000"/>
                <w:spacing w:val="20"/>
                <w:sz w:val="20"/>
              </w:rPr>
              <w:t xml:space="preserve"> </w:t>
            </w:r>
            <w:r w:rsidRPr="00FB5BEF">
              <w:rPr>
                <w:color w:val="000000"/>
                <w:sz w:val="20"/>
              </w:rPr>
              <w:t>собственные</w:t>
            </w:r>
            <w:r w:rsidRPr="00FB5BEF">
              <w:rPr>
                <w:color w:val="000000"/>
                <w:spacing w:val="18"/>
                <w:sz w:val="20"/>
              </w:rPr>
              <w:t xml:space="preserve"> </w:t>
            </w:r>
            <w:r w:rsidRPr="00FB5BEF">
              <w:rPr>
                <w:color w:val="000000"/>
                <w:sz w:val="20"/>
              </w:rPr>
              <w:t>действия</w:t>
            </w:r>
            <w:r w:rsidRPr="00FB5BEF">
              <w:rPr>
                <w:color w:val="000000"/>
                <w:spacing w:val="19"/>
                <w:sz w:val="20"/>
              </w:rPr>
              <w:t xml:space="preserve"> </w:t>
            </w:r>
            <w:r w:rsidRPr="00FB5BEF">
              <w:rPr>
                <w:color w:val="000000"/>
                <w:sz w:val="20"/>
              </w:rPr>
              <w:t>индивидуально</w:t>
            </w:r>
            <w:r w:rsidRPr="00FB5BEF">
              <w:rPr>
                <w:color w:val="000000"/>
                <w:spacing w:val="19"/>
                <w:sz w:val="20"/>
              </w:rPr>
              <w:t xml:space="preserve"> </w:t>
            </w:r>
            <w:r w:rsidRPr="00FB5BEF">
              <w:rPr>
                <w:color w:val="000000"/>
                <w:sz w:val="20"/>
              </w:rPr>
              <w:t>и</w:t>
            </w:r>
            <w:r w:rsidRPr="00FB5BEF">
              <w:rPr>
                <w:color w:val="000000"/>
                <w:spacing w:val="20"/>
                <w:sz w:val="20"/>
              </w:rPr>
              <w:t xml:space="preserve"> </w:t>
            </w:r>
            <w:r w:rsidRPr="00FB5BEF">
              <w:rPr>
                <w:color w:val="000000"/>
                <w:sz w:val="20"/>
              </w:rPr>
              <w:t>в</w:t>
            </w:r>
            <w:r w:rsidRPr="00FB5BEF">
              <w:rPr>
                <w:color w:val="000000"/>
                <w:spacing w:val="18"/>
                <w:sz w:val="20"/>
              </w:rPr>
              <w:t xml:space="preserve"> </w:t>
            </w:r>
            <w:r w:rsidRPr="00FB5BEF">
              <w:rPr>
                <w:color w:val="000000"/>
                <w:sz w:val="20"/>
              </w:rPr>
              <w:t>малой</w:t>
            </w:r>
            <w:r w:rsidRPr="00FB5BEF">
              <w:rPr>
                <w:color w:val="000000"/>
                <w:spacing w:val="21"/>
                <w:sz w:val="20"/>
              </w:rPr>
              <w:t xml:space="preserve"> </w:t>
            </w:r>
            <w:r w:rsidRPr="00FB5BEF">
              <w:rPr>
                <w:color w:val="000000"/>
                <w:spacing w:val="-1"/>
                <w:sz w:val="20"/>
              </w:rPr>
              <w:t xml:space="preserve">группе, </w:t>
            </w:r>
            <w:r w:rsidRPr="00FB5BEF">
              <w:rPr>
                <w:color w:val="000000"/>
                <w:spacing w:val="-26"/>
                <w:sz w:val="20"/>
              </w:rPr>
              <w:t> </w:t>
            </w:r>
            <w:r w:rsidRPr="00FB5BEF">
              <w:rPr>
                <w:color w:val="000000"/>
                <w:sz w:val="20"/>
              </w:rPr>
              <w:t>команде;</w:t>
            </w:r>
          </w:p>
        </w:tc>
      </w:tr>
    </w:tbl>
    <w:p w14:paraId="7CB9BA87" w14:textId="77777777" w:rsidR="002C6E8D" w:rsidRDefault="002C6E8D">
      <w:pPr>
        <w:pBdr>
          <w:top w:val="none" w:sz="4" w:space="0" w:color="000000"/>
          <w:left w:val="none" w:sz="4" w:space="0" w:color="000000"/>
          <w:bottom w:val="none" w:sz="4" w:space="0" w:color="000000"/>
          <w:right w:val="none" w:sz="4" w:space="0" w:color="000000"/>
        </w:pBdr>
        <w:spacing w:before="371" w:line="279" w:lineRule="atLeast"/>
        <w:ind w:left="9787" w:right="-2133"/>
      </w:pPr>
    </w:p>
    <w:p w14:paraId="7C35C90C"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366EC2E0"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5236EC68" w14:textId="77777777" w:rsidR="002C6E8D" w:rsidRDefault="0069355F">
      <w:pPr>
        <w:pBdr>
          <w:top w:val="none" w:sz="4" w:space="0" w:color="000000"/>
          <w:left w:val="none" w:sz="4" w:space="0" w:color="000000"/>
          <w:bottom w:val="none" w:sz="4" w:space="0" w:color="000000"/>
          <w:right w:val="none" w:sz="4" w:space="0" w:color="000000"/>
        </w:pBdr>
      </w:pPr>
      <w:r>
        <w:br w:type="page" w:clear="all"/>
      </w:r>
    </w:p>
    <w:tbl>
      <w:tblPr>
        <w:tblStyle w:val="af0"/>
        <w:tblW w:w="1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11764"/>
      </w:tblGrid>
      <w:tr w:rsidR="00FB5BEF" w:rsidRPr="00FB5BEF" w14:paraId="7A07D63D" w14:textId="77777777" w:rsidTr="00FB5BEF">
        <w:trPr>
          <w:trHeight w:val="4387"/>
        </w:trPr>
        <w:tc>
          <w:tcPr>
            <w:tcW w:w="2976" w:type="dxa"/>
            <w:tcMar>
              <w:top w:w="0" w:type="dxa"/>
              <w:left w:w="0" w:type="dxa"/>
              <w:bottom w:w="0" w:type="dxa"/>
              <w:right w:w="0" w:type="dxa"/>
            </w:tcMar>
          </w:tcPr>
          <w:p w14:paraId="2018343D" w14:textId="77777777" w:rsidR="00FB5BEF" w:rsidRPr="00FB5BEF" w:rsidRDefault="00FB5BEF">
            <w:pPr>
              <w:pBdr>
                <w:top w:val="none" w:sz="4" w:space="0" w:color="000000"/>
                <w:left w:val="none" w:sz="4" w:space="0" w:color="000000"/>
                <w:bottom w:val="none" w:sz="4" w:space="0" w:color="000000"/>
                <w:right w:val="none" w:sz="4" w:space="0" w:color="000000"/>
              </w:pBdr>
              <w:spacing w:before="562" w:line="266" w:lineRule="atLeast"/>
              <w:ind w:left="348"/>
              <w:rPr>
                <w:sz w:val="20"/>
              </w:rPr>
            </w:pPr>
            <w:r w:rsidRPr="00FB5BEF">
              <w:rPr>
                <w:rFonts w:ascii="Arial" w:eastAsia="Arial" w:hAnsi="Arial" w:cs="Arial"/>
                <w:color w:val="FF0000"/>
                <w:sz w:val="20"/>
              </w:rPr>
              <w:lastRenderedPageBreak/>
              <w:t xml:space="preserve"> </w:t>
            </w:r>
            <w:r w:rsidRPr="00FB5BEF">
              <w:rPr>
                <w:color w:val="000000"/>
                <w:sz w:val="20"/>
              </w:rPr>
              <w:t>4. Создавать</w:t>
            </w:r>
          </w:p>
          <w:p w14:paraId="5B98D58F"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14:paraId="1145C125"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533"/>
              <w:rPr>
                <w:sz w:val="20"/>
              </w:rPr>
            </w:pPr>
            <w:r w:rsidRPr="00FB5BEF">
              <w:rPr>
                <w:color w:val="000000"/>
                <w:sz w:val="20"/>
              </w:rPr>
              <w:t>развития</w:t>
            </w:r>
          </w:p>
          <w:p w14:paraId="3C0F5506"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свободной</w:t>
            </w:r>
            <w:r w:rsidRPr="00FB5BEF">
              <w:rPr>
                <w:color w:val="000000"/>
                <w:spacing w:val="1"/>
                <w:sz w:val="20"/>
              </w:rPr>
              <w:t xml:space="preserve"> </w:t>
            </w:r>
            <w:r w:rsidRPr="00FB5BEF">
              <w:rPr>
                <w:color w:val="000000"/>
                <w:sz w:val="20"/>
              </w:rPr>
              <w:t>игровой</w:t>
            </w:r>
          </w:p>
          <w:p w14:paraId="333DA3F1"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pacing w:val="243"/>
                <w:sz w:val="20"/>
              </w:rPr>
              <w:t> </w:t>
            </w:r>
            <w:r w:rsidRPr="00FB5BEF">
              <w:rPr>
                <w:color w:val="000000"/>
                <w:sz w:val="20"/>
              </w:rPr>
              <w:t>деятельности</w:t>
            </w:r>
          </w:p>
          <w:p w14:paraId="5EC72971" w14:textId="77777777" w:rsidR="00FB5BEF" w:rsidRPr="00FB5BEF" w:rsidRDefault="00FB5BEF">
            <w:pPr>
              <w:pBdr>
                <w:top w:val="none" w:sz="4" w:space="0" w:color="000000"/>
                <w:left w:val="none" w:sz="4" w:space="0" w:color="000000"/>
                <w:bottom w:val="none" w:sz="4" w:space="0" w:color="000000"/>
                <w:right w:val="none" w:sz="4" w:space="0" w:color="000000"/>
              </w:pBdr>
              <w:spacing w:before="1952" w:line="266" w:lineRule="atLeast"/>
              <w:ind w:left="348"/>
              <w:rPr>
                <w:sz w:val="20"/>
              </w:rPr>
            </w:pPr>
            <w:r w:rsidRPr="00FB5BEF">
              <w:rPr>
                <w:color w:val="000000"/>
                <w:sz w:val="20"/>
              </w:rPr>
              <w:t>5. Создавать</w:t>
            </w:r>
          </w:p>
          <w:p w14:paraId="198DCC8A"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14:paraId="6FEC809A"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14:paraId="5F0E962B"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8"/>
              <w:rPr>
                <w:sz w:val="20"/>
              </w:rPr>
            </w:pPr>
            <w:r w:rsidRPr="00FB5BEF">
              <w:rPr>
                <w:color w:val="000000"/>
                <w:sz w:val="20"/>
              </w:rPr>
              <w:t>познавательной</w:t>
            </w:r>
          </w:p>
          <w:p w14:paraId="4DA3E422"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pacing w:val="65"/>
                <w:sz w:val="20"/>
              </w:rPr>
              <w:t> </w:t>
            </w:r>
            <w:r w:rsidRPr="00FB5BEF">
              <w:rPr>
                <w:color w:val="000000"/>
                <w:sz w:val="20"/>
              </w:rPr>
              <w:t>деятельности</w:t>
            </w:r>
          </w:p>
          <w:p w14:paraId="2373D780"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rFonts w:ascii="Calibri" w:eastAsia="Calibri" w:hAnsi="Calibri" w:cs="Calibri"/>
                <w:sz w:val="20"/>
              </w:rPr>
            </w:pPr>
          </w:p>
          <w:p w14:paraId="2E1F199A"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7A25E316"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1A85C166"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18592A04"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2FADABA1"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349E009A"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2C89E7DE"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4190F3E9"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70E9F753"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5AC22882"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p>
          <w:p w14:paraId="6598D8B8"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178"/>
              <w:rPr>
                <w:color w:val="000000"/>
                <w:sz w:val="20"/>
              </w:rPr>
            </w:pPr>
            <w:r w:rsidRPr="00FB5BEF">
              <w:rPr>
                <w:color w:val="000000"/>
                <w:sz w:val="20"/>
              </w:rPr>
              <w:t>6. Создавать</w:t>
            </w:r>
          </w:p>
          <w:p w14:paraId="33BEEE59"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14:paraId="3ECAAE90"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125"/>
                <w:sz w:val="20"/>
              </w:rPr>
              <w:t> </w:t>
            </w:r>
            <w:r w:rsidRPr="00FB5BEF">
              <w:rPr>
                <w:color w:val="000000"/>
                <w:sz w:val="20"/>
              </w:rPr>
              <w:t>развития</w:t>
            </w:r>
          </w:p>
          <w:p w14:paraId="0097A92D"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449"/>
              <w:rPr>
                <w:sz w:val="20"/>
              </w:rPr>
            </w:pPr>
            <w:r w:rsidRPr="00FB5BEF">
              <w:rPr>
                <w:color w:val="000000"/>
                <w:sz w:val="20"/>
              </w:rPr>
              <w:t>проектной</w:t>
            </w:r>
          </w:p>
          <w:p w14:paraId="5541D52D"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деятельности</w:t>
            </w:r>
          </w:p>
          <w:p w14:paraId="599BF12B"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rFonts w:ascii="Calibri" w:eastAsia="Calibri" w:hAnsi="Calibri" w:cs="Calibri"/>
                <w:sz w:val="20"/>
              </w:rPr>
            </w:pPr>
          </w:p>
          <w:p w14:paraId="4E7FF169"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14:paraId="1D5D2D7A"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14:paraId="1AA65D1E"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14:paraId="7B4EF96C"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14:paraId="1FC3A6E9"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14:paraId="2FE70A18"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p>
          <w:p w14:paraId="4D7AFF34"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03"/>
              <w:rPr>
                <w:color w:val="000000"/>
                <w:sz w:val="20"/>
              </w:rPr>
            </w:pPr>
            <w:r w:rsidRPr="00FB5BEF">
              <w:rPr>
                <w:color w:val="000000"/>
                <w:sz w:val="20"/>
              </w:rPr>
              <w:t>7. Создавать</w:t>
            </w:r>
          </w:p>
          <w:p w14:paraId="029D487C"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8"/>
              <w:rPr>
                <w:sz w:val="20"/>
              </w:rPr>
            </w:pPr>
            <w:r w:rsidRPr="00FB5BEF">
              <w:rPr>
                <w:color w:val="000000"/>
                <w:spacing w:val="-36"/>
                <w:sz w:val="20"/>
              </w:rPr>
              <w:t> </w:t>
            </w:r>
            <w:r w:rsidRPr="00FB5BEF">
              <w:rPr>
                <w:color w:val="000000"/>
                <w:sz w:val="20"/>
              </w:rPr>
              <w:t>условия для</w:t>
            </w:r>
          </w:p>
          <w:p w14:paraId="66F2614F"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176"/>
              <w:rPr>
                <w:sz w:val="20"/>
              </w:rPr>
            </w:pPr>
            <w:r w:rsidRPr="00FB5BEF">
              <w:rPr>
                <w:color w:val="000000"/>
                <w:sz w:val="20"/>
              </w:rPr>
              <w:t>самовыражения</w:t>
            </w:r>
          </w:p>
          <w:p w14:paraId="7B8C109B"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r w:rsidRPr="00FB5BEF">
              <w:rPr>
                <w:color w:val="000000"/>
                <w:spacing w:val="168"/>
                <w:sz w:val="20"/>
              </w:rPr>
              <w:t> </w:t>
            </w:r>
            <w:r w:rsidRPr="00FB5BEF">
              <w:rPr>
                <w:color w:val="000000"/>
                <w:sz w:val="20"/>
              </w:rPr>
              <w:t>средствами искусства</w:t>
            </w:r>
          </w:p>
          <w:p w14:paraId="4765F348"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14:paraId="2D32FD6E"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14:paraId="18312A7F"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14:paraId="31381331"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14:paraId="4F451C76"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14:paraId="2961B6A8" w14:textId="77777777" w:rsidR="00FB5BEF" w:rsidRDefault="00FB5BEF">
            <w:pPr>
              <w:pBdr>
                <w:top w:val="none" w:sz="4" w:space="0" w:color="000000"/>
                <w:left w:val="none" w:sz="4" w:space="0" w:color="000000"/>
                <w:bottom w:val="none" w:sz="4" w:space="0" w:color="000000"/>
                <w:right w:val="none" w:sz="4" w:space="0" w:color="000000"/>
              </w:pBdr>
              <w:spacing w:line="276" w:lineRule="atLeast"/>
              <w:ind w:left="176"/>
              <w:rPr>
                <w:color w:val="000000"/>
                <w:sz w:val="20"/>
              </w:rPr>
            </w:pPr>
          </w:p>
          <w:p w14:paraId="24A91211" w14:textId="77777777" w:rsidR="00FB5BEF" w:rsidRPr="00FB5BEF" w:rsidRDefault="00FB5BEF" w:rsidP="00E04FBF">
            <w:pPr>
              <w:pStyle w:val="ad"/>
              <w:numPr>
                <w:ilvl w:val="0"/>
                <w:numId w:val="113"/>
              </w:numPr>
              <w:pBdr>
                <w:top w:val="none" w:sz="4" w:space="0" w:color="000000"/>
                <w:left w:val="none" w:sz="4" w:space="0" w:color="000000"/>
                <w:bottom w:val="none" w:sz="4" w:space="0" w:color="000000"/>
                <w:right w:val="none" w:sz="4" w:space="0" w:color="000000"/>
              </w:pBdr>
              <w:spacing w:line="276" w:lineRule="atLeast"/>
              <w:rPr>
                <w:sz w:val="20"/>
              </w:rPr>
            </w:pPr>
            <w:r w:rsidRPr="00FB5BEF">
              <w:rPr>
                <w:sz w:val="20"/>
              </w:rPr>
              <w:t>Создвать условия для физического</w:t>
            </w:r>
            <w:r>
              <w:rPr>
                <w:sz w:val="20"/>
              </w:rPr>
              <w:t xml:space="preserve"> развития </w:t>
            </w:r>
          </w:p>
        </w:tc>
        <w:tc>
          <w:tcPr>
            <w:tcW w:w="11764" w:type="dxa"/>
            <w:tcMar>
              <w:top w:w="0" w:type="dxa"/>
              <w:left w:w="0" w:type="dxa"/>
              <w:bottom w:w="0" w:type="dxa"/>
              <w:right w:w="0" w:type="dxa"/>
            </w:tcMar>
          </w:tcPr>
          <w:p w14:paraId="0526D126" w14:textId="77777777" w:rsidR="00FB5BEF" w:rsidRPr="00FB5BEF" w:rsidRDefault="00FB5BEF">
            <w:pPr>
              <w:pBdr>
                <w:top w:val="none" w:sz="4" w:space="0" w:color="000000"/>
                <w:left w:val="none" w:sz="4" w:space="0" w:color="000000"/>
                <w:bottom w:val="none" w:sz="4" w:space="0" w:color="000000"/>
                <w:right w:val="none" w:sz="4" w:space="0" w:color="000000"/>
              </w:pBdr>
              <w:spacing w:line="253" w:lineRule="atLeast"/>
              <w:rPr>
                <w:sz w:val="20"/>
              </w:rPr>
            </w:pPr>
            <w:r w:rsidRPr="00FB5BEF">
              <w:rPr>
                <w:color w:val="000000"/>
                <w:sz w:val="20"/>
              </w:rPr>
              <w:lastRenderedPageBreak/>
              <w:t> </w:t>
            </w:r>
          </w:p>
          <w:p w14:paraId="3D325068" w14:textId="77777777" w:rsidR="00FB5BEF" w:rsidRPr="00FB5BEF" w:rsidRDefault="00FB5BEF">
            <w:pPr>
              <w:pBdr>
                <w:top w:val="none" w:sz="4" w:space="0" w:color="000000"/>
                <w:left w:val="none" w:sz="4" w:space="0" w:color="000000"/>
                <w:bottom w:val="none" w:sz="4" w:space="0" w:color="000000"/>
                <w:right w:val="none" w:sz="4" w:space="0" w:color="000000"/>
              </w:pBdr>
              <w:spacing w:line="266" w:lineRule="atLeast"/>
              <w:rPr>
                <w:sz w:val="20"/>
              </w:rPr>
            </w:pPr>
            <w:r w:rsidRPr="00FB5BEF">
              <w:rPr>
                <w:color w:val="000000"/>
                <w:sz w:val="20"/>
              </w:rPr>
              <w:t>•</w:t>
            </w:r>
            <w:r w:rsidRPr="00FB5BEF">
              <w:rPr>
                <w:color w:val="000000"/>
                <w:spacing w:val="202"/>
                <w:sz w:val="20"/>
              </w:rPr>
              <w:t xml:space="preserve"> </w:t>
            </w:r>
            <w:r w:rsidRPr="00FB5BEF">
              <w:rPr>
                <w:color w:val="000000"/>
                <w:sz w:val="20"/>
              </w:rPr>
              <w:t>оценивать</w:t>
            </w:r>
            <w:r w:rsidRPr="00FB5BEF">
              <w:rPr>
                <w:color w:val="000000"/>
                <w:spacing w:val="99"/>
                <w:sz w:val="20"/>
              </w:rPr>
              <w:t xml:space="preserve"> </w:t>
            </w:r>
            <w:r w:rsidRPr="00FB5BEF">
              <w:rPr>
                <w:color w:val="000000"/>
                <w:sz w:val="20"/>
              </w:rPr>
              <w:t>результаты</w:t>
            </w:r>
            <w:r w:rsidRPr="00FB5BEF">
              <w:rPr>
                <w:color w:val="000000"/>
                <w:spacing w:val="98"/>
                <w:sz w:val="20"/>
              </w:rPr>
              <w:t xml:space="preserve"> </w:t>
            </w:r>
            <w:r w:rsidRPr="00FB5BEF">
              <w:rPr>
                <w:color w:val="000000"/>
                <w:sz w:val="20"/>
              </w:rPr>
              <w:t>своих</w:t>
            </w:r>
            <w:r w:rsidRPr="00FB5BEF">
              <w:rPr>
                <w:color w:val="000000"/>
                <w:spacing w:val="100"/>
                <w:sz w:val="20"/>
              </w:rPr>
              <w:t xml:space="preserve"> </w:t>
            </w:r>
            <w:r w:rsidRPr="00FB5BEF">
              <w:rPr>
                <w:color w:val="000000"/>
                <w:sz w:val="20"/>
              </w:rPr>
              <w:t>действий</w:t>
            </w:r>
            <w:r w:rsidRPr="00FB5BEF">
              <w:rPr>
                <w:color w:val="000000"/>
                <w:spacing w:val="97"/>
                <w:sz w:val="20"/>
              </w:rPr>
              <w:t xml:space="preserve"> </w:t>
            </w:r>
            <w:r w:rsidRPr="00FB5BEF">
              <w:rPr>
                <w:color w:val="000000"/>
                <w:sz w:val="20"/>
              </w:rPr>
              <w:t>индивидуально</w:t>
            </w:r>
            <w:r w:rsidRPr="00FB5BEF">
              <w:rPr>
                <w:color w:val="000000"/>
                <w:spacing w:val="98"/>
                <w:sz w:val="20"/>
              </w:rPr>
              <w:t xml:space="preserve"> </w:t>
            </w:r>
            <w:r w:rsidRPr="00FB5BEF">
              <w:rPr>
                <w:color w:val="000000"/>
                <w:sz w:val="20"/>
              </w:rPr>
              <w:t>и</w:t>
            </w:r>
            <w:r w:rsidRPr="00FB5BEF">
              <w:rPr>
                <w:color w:val="000000"/>
                <w:spacing w:val="99"/>
                <w:sz w:val="20"/>
              </w:rPr>
              <w:t xml:space="preserve"> </w:t>
            </w:r>
            <w:r w:rsidRPr="00FB5BEF">
              <w:rPr>
                <w:color w:val="000000"/>
                <w:sz w:val="20"/>
              </w:rPr>
              <w:t>в</w:t>
            </w:r>
            <w:r w:rsidRPr="00FB5BEF">
              <w:rPr>
                <w:color w:val="000000"/>
                <w:spacing w:val="98"/>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p w14:paraId="4E438910"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14:paraId="0FEDF824"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1"/>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игровой</w:t>
            </w:r>
            <w:r w:rsidRPr="00FB5BEF">
              <w:rPr>
                <w:color w:val="000000"/>
                <w:spacing w:val="1"/>
                <w:sz w:val="20"/>
              </w:rPr>
              <w:t xml:space="preserve"> </w:t>
            </w:r>
            <w:r w:rsidRPr="00FB5BEF">
              <w:rPr>
                <w:color w:val="000000"/>
                <w:sz w:val="20"/>
              </w:rPr>
              <w:t>деятельности</w:t>
            </w:r>
            <w:r w:rsidRPr="00FB5BEF">
              <w:rPr>
                <w:color w:val="000000"/>
                <w:spacing w:val="-2"/>
                <w:sz w:val="20"/>
              </w:rPr>
              <w:t xml:space="preserve"> </w:t>
            </w:r>
            <w:r w:rsidRPr="00FB5BEF">
              <w:rPr>
                <w:color w:val="000000"/>
                <w:sz w:val="20"/>
              </w:rPr>
              <w:t>педагог должен</w:t>
            </w:r>
            <w:r w:rsidRPr="00FB5BEF">
              <w:rPr>
                <w:color w:val="000000"/>
                <w:spacing w:val="63"/>
                <w:sz w:val="20"/>
              </w:rPr>
              <w:t xml:space="preserve"> </w:t>
            </w:r>
            <w:r w:rsidRPr="00FB5BEF">
              <w:rPr>
                <w:color w:val="000000"/>
                <w:spacing w:val="-1"/>
                <w:sz w:val="20"/>
              </w:rPr>
              <w:t>уметь:</w:t>
            </w:r>
          </w:p>
          <w:p w14:paraId="375541F0"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создавать</w:t>
            </w:r>
            <w:r w:rsidRPr="00FB5BEF">
              <w:rPr>
                <w:color w:val="000000"/>
                <w:spacing w:val="1"/>
                <w:sz w:val="20"/>
              </w:rPr>
              <w:t xml:space="preserve"> </w:t>
            </w:r>
            <w:r w:rsidRPr="00FB5BEF">
              <w:rPr>
                <w:color w:val="000000"/>
                <w:sz w:val="20"/>
              </w:rPr>
              <w:t>в течение</w:t>
            </w:r>
            <w:r w:rsidRPr="00FB5BEF">
              <w:rPr>
                <w:color w:val="000000"/>
                <w:spacing w:val="-1"/>
                <w:sz w:val="20"/>
              </w:rPr>
              <w:t xml:space="preserve"> </w:t>
            </w:r>
            <w:r w:rsidRPr="00FB5BEF">
              <w:rPr>
                <w:color w:val="000000"/>
                <w:spacing w:val="1"/>
                <w:sz w:val="20"/>
              </w:rPr>
              <w:t>дня</w:t>
            </w:r>
            <w:r w:rsidRPr="00FB5BEF">
              <w:rPr>
                <w:color w:val="000000"/>
                <w:spacing w:val="2"/>
                <w:sz w:val="20"/>
              </w:rPr>
              <w:t xml:space="preserve"> </w:t>
            </w:r>
            <w:r w:rsidRPr="00FB5BEF">
              <w:rPr>
                <w:color w:val="000000"/>
                <w:sz w:val="20"/>
              </w:rPr>
              <w:t>условия для свободной</w:t>
            </w:r>
            <w:r w:rsidRPr="00FB5BEF">
              <w:rPr>
                <w:color w:val="000000"/>
                <w:spacing w:val="-1"/>
                <w:sz w:val="20"/>
              </w:rPr>
              <w:t xml:space="preserve"> </w:t>
            </w:r>
            <w:r w:rsidRPr="00FB5BEF">
              <w:rPr>
                <w:color w:val="000000"/>
                <w:sz w:val="20"/>
              </w:rPr>
              <w:t>игры детей;</w:t>
            </w:r>
          </w:p>
          <w:p w14:paraId="5CCF6B41"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185"/>
                <w:sz w:val="20"/>
              </w:rPr>
              <w:t xml:space="preserve"> </w:t>
            </w:r>
            <w:r w:rsidRPr="00FB5BEF">
              <w:rPr>
                <w:color w:val="000000"/>
                <w:sz w:val="20"/>
              </w:rPr>
              <w:t>определять</w:t>
            </w:r>
            <w:r w:rsidRPr="00FB5BEF">
              <w:rPr>
                <w:color w:val="000000"/>
                <w:spacing w:val="87"/>
                <w:sz w:val="20"/>
              </w:rPr>
              <w:t xml:space="preserve"> </w:t>
            </w:r>
            <w:r w:rsidRPr="00FB5BEF">
              <w:rPr>
                <w:color w:val="000000"/>
                <w:sz w:val="20"/>
              </w:rPr>
              <w:t>игровые</w:t>
            </w:r>
            <w:r w:rsidRPr="00FB5BEF">
              <w:rPr>
                <w:color w:val="000000"/>
                <w:spacing w:val="85"/>
                <w:sz w:val="20"/>
              </w:rPr>
              <w:t xml:space="preserve"> </w:t>
            </w:r>
            <w:r w:rsidRPr="00FB5BEF">
              <w:rPr>
                <w:color w:val="000000"/>
                <w:sz w:val="20"/>
              </w:rPr>
              <w:t>ситуации,</w:t>
            </w:r>
            <w:r w:rsidRPr="00FB5BEF">
              <w:rPr>
                <w:color w:val="000000"/>
                <w:spacing w:val="86"/>
                <w:sz w:val="20"/>
              </w:rPr>
              <w:t xml:space="preserve"> </w:t>
            </w:r>
            <w:r w:rsidRPr="00FB5BEF">
              <w:rPr>
                <w:color w:val="000000"/>
                <w:sz w:val="20"/>
              </w:rPr>
              <w:t>в</w:t>
            </w:r>
            <w:r w:rsidRPr="00FB5BEF">
              <w:rPr>
                <w:color w:val="000000"/>
                <w:spacing w:val="83"/>
                <w:sz w:val="20"/>
              </w:rPr>
              <w:t xml:space="preserve"> </w:t>
            </w:r>
            <w:r w:rsidRPr="00FB5BEF">
              <w:rPr>
                <w:color w:val="000000"/>
                <w:sz w:val="20"/>
              </w:rPr>
              <w:t>которых</w:t>
            </w:r>
            <w:r w:rsidRPr="00FB5BEF">
              <w:rPr>
                <w:color w:val="000000"/>
                <w:spacing w:val="89"/>
                <w:sz w:val="20"/>
              </w:rPr>
              <w:t xml:space="preserve"> </w:t>
            </w:r>
            <w:r w:rsidRPr="00FB5BEF">
              <w:rPr>
                <w:color w:val="000000"/>
                <w:spacing w:val="-1"/>
                <w:sz w:val="20"/>
              </w:rPr>
              <w:t>детям</w:t>
            </w:r>
            <w:r w:rsidRPr="00FB5BEF">
              <w:rPr>
                <w:color w:val="000000"/>
                <w:spacing w:val="86"/>
                <w:sz w:val="20"/>
              </w:rPr>
              <w:t xml:space="preserve"> </w:t>
            </w:r>
            <w:r w:rsidRPr="00FB5BEF">
              <w:rPr>
                <w:color w:val="000000"/>
                <w:sz w:val="20"/>
              </w:rPr>
              <w:t>нужна</w:t>
            </w:r>
            <w:r w:rsidRPr="00FB5BEF">
              <w:rPr>
                <w:color w:val="000000"/>
                <w:spacing w:val="92"/>
                <w:sz w:val="20"/>
              </w:rPr>
              <w:t xml:space="preserve"> </w:t>
            </w:r>
            <w:r w:rsidRPr="00FB5BEF">
              <w:rPr>
                <w:color w:val="000000"/>
                <w:sz w:val="20"/>
              </w:rPr>
              <w:t>косвенная помощь;</w:t>
            </w:r>
          </w:p>
          <w:p w14:paraId="1C527901"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наблюдать</w:t>
            </w:r>
            <w:r w:rsidRPr="00FB5BEF">
              <w:rPr>
                <w:color w:val="000000"/>
                <w:spacing w:val="24"/>
                <w:sz w:val="20"/>
              </w:rPr>
              <w:t xml:space="preserve"> </w:t>
            </w:r>
            <w:r w:rsidRPr="00FB5BEF">
              <w:rPr>
                <w:color w:val="000000"/>
                <w:spacing w:val="1"/>
                <w:sz w:val="20"/>
              </w:rPr>
              <w:t>за</w:t>
            </w:r>
            <w:r w:rsidRPr="00FB5BEF">
              <w:rPr>
                <w:color w:val="000000"/>
                <w:spacing w:val="22"/>
                <w:sz w:val="20"/>
              </w:rPr>
              <w:t xml:space="preserve"> </w:t>
            </w:r>
            <w:r w:rsidRPr="00FB5BEF">
              <w:rPr>
                <w:color w:val="000000"/>
                <w:sz w:val="20"/>
              </w:rPr>
              <w:t>играющими</w:t>
            </w:r>
            <w:r w:rsidRPr="00FB5BEF">
              <w:rPr>
                <w:color w:val="000000"/>
                <w:spacing w:val="25"/>
                <w:sz w:val="20"/>
              </w:rPr>
              <w:t xml:space="preserve"> </w:t>
            </w:r>
            <w:r w:rsidRPr="00FB5BEF">
              <w:rPr>
                <w:color w:val="000000"/>
                <w:sz w:val="20"/>
              </w:rPr>
              <w:t>детьми</w:t>
            </w:r>
            <w:r w:rsidRPr="00FB5BEF">
              <w:rPr>
                <w:color w:val="000000"/>
                <w:spacing w:val="25"/>
                <w:sz w:val="20"/>
              </w:rPr>
              <w:t xml:space="preserve"> </w:t>
            </w:r>
            <w:r w:rsidRPr="00FB5BEF">
              <w:rPr>
                <w:color w:val="000000"/>
                <w:sz w:val="20"/>
              </w:rPr>
              <w:t>и</w:t>
            </w:r>
            <w:r w:rsidRPr="00FB5BEF">
              <w:rPr>
                <w:color w:val="000000"/>
                <w:spacing w:val="25"/>
                <w:sz w:val="20"/>
              </w:rPr>
              <w:t xml:space="preserve"> </w:t>
            </w:r>
            <w:r w:rsidRPr="00FB5BEF">
              <w:rPr>
                <w:color w:val="000000"/>
                <w:sz w:val="20"/>
              </w:rPr>
              <w:t>понимать,</w:t>
            </w:r>
            <w:r w:rsidRPr="00FB5BEF">
              <w:rPr>
                <w:color w:val="000000"/>
                <w:spacing w:val="21"/>
                <w:sz w:val="20"/>
              </w:rPr>
              <w:t xml:space="preserve"> </w:t>
            </w:r>
            <w:r w:rsidRPr="00FB5BEF">
              <w:rPr>
                <w:color w:val="000000"/>
                <w:sz w:val="20"/>
              </w:rPr>
              <w:t>какие</w:t>
            </w:r>
            <w:r w:rsidRPr="00FB5BEF">
              <w:rPr>
                <w:color w:val="000000"/>
                <w:spacing w:val="22"/>
                <w:sz w:val="20"/>
              </w:rPr>
              <w:t xml:space="preserve"> </w:t>
            </w:r>
            <w:r w:rsidRPr="00FB5BEF">
              <w:rPr>
                <w:color w:val="000000"/>
                <w:sz w:val="20"/>
              </w:rPr>
              <w:t>именно</w:t>
            </w:r>
            <w:r w:rsidRPr="00FB5BEF">
              <w:rPr>
                <w:color w:val="000000"/>
                <w:spacing w:val="24"/>
                <w:sz w:val="20"/>
              </w:rPr>
              <w:t xml:space="preserve"> </w:t>
            </w:r>
            <w:r w:rsidRPr="00FB5BEF">
              <w:rPr>
                <w:color w:val="000000"/>
                <w:sz w:val="20"/>
              </w:rPr>
              <w:t xml:space="preserve">события </w:t>
            </w:r>
            <w:r w:rsidRPr="00FB5BEF">
              <w:rPr>
                <w:color w:val="000000"/>
                <w:spacing w:val="1"/>
                <w:sz w:val="20"/>
              </w:rPr>
              <w:t>дня</w:t>
            </w:r>
            <w:r w:rsidRPr="00FB5BEF">
              <w:rPr>
                <w:color w:val="000000"/>
                <w:spacing w:val="-1"/>
                <w:sz w:val="20"/>
              </w:rPr>
              <w:t xml:space="preserve"> </w:t>
            </w:r>
            <w:r w:rsidRPr="00FB5BEF">
              <w:rPr>
                <w:color w:val="000000"/>
                <w:sz w:val="20"/>
              </w:rPr>
              <w:t>отражаются в игре;</w:t>
            </w:r>
          </w:p>
          <w:p w14:paraId="22F8CD6B"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отличать</w:t>
            </w:r>
            <w:r w:rsidRPr="00FB5BEF">
              <w:rPr>
                <w:color w:val="000000"/>
                <w:spacing w:val="17"/>
                <w:sz w:val="20"/>
              </w:rPr>
              <w:t xml:space="preserve"> </w:t>
            </w:r>
            <w:r w:rsidRPr="00FB5BEF">
              <w:rPr>
                <w:color w:val="000000"/>
                <w:sz w:val="20"/>
              </w:rPr>
              <w:t>детей</w:t>
            </w:r>
            <w:r w:rsidRPr="00FB5BEF">
              <w:rPr>
                <w:color w:val="000000"/>
                <w:spacing w:val="18"/>
                <w:sz w:val="20"/>
              </w:rPr>
              <w:t xml:space="preserve"> </w:t>
            </w:r>
            <w:r w:rsidRPr="00FB5BEF">
              <w:rPr>
                <w:color w:val="000000"/>
                <w:sz w:val="20"/>
              </w:rPr>
              <w:t>с</w:t>
            </w:r>
            <w:r w:rsidRPr="00FB5BEF">
              <w:rPr>
                <w:color w:val="000000"/>
                <w:spacing w:val="16"/>
                <w:sz w:val="20"/>
              </w:rPr>
              <w:t xml:space="preserve"> </w:t>
            </w:r>
            <w:r w:rsidRPr="00FB5BEF">
              <w:rPr>
                <w:color w:val="000000"/>
                <w:sz w:val="20"/>
              </w:rPr>
              <w:t>развитой</w:t>
            </w:r>
            <w:r w:rsidRPr="00FB5BEF">
              <w:rPr>
                <w:color w:val="000000"/>
                <w:spacing w:val="17"/>
                <w:sz w:val="20"/>
              </w:rPr>
              <w:t xml:space="preserve"> </w:t>
            </w:r>
            <w:r w:rsidRPr="00FB5BEF">
              <w:rPr>
                <w:color w:val="000000"/>
                <w:sz w:val="20"/>
              </w:rPr>
              <w:t>игровой</w:t>
            </w:r>
            <w:r w:rsidRPr="00FB5BEF">
              <w:rPr>
                <w:color w:val="000000"/>
                <w:spacing w:val="17"/>
                <w:sz w:val="20"/>
              </w:rPr>
              <w:t xml:space="preserve"> </w:t>
            </w:r>
            <w:r w:rsidRPr="00FB5BEF">
              <w:rPr>
                <w:color w:val="000000"/>
                <w:sz w:val="20"/>
              </w:rPr>
              <w:t>деятельностью</w:t>
            </w:r>
            <w:r w:rsidRPr="00FB5BEF">
              <w:rPr>
                <w:color w:val="000000"/>
                <w:spacing w:val="17"/>
                <w:sz w:val="20"/>
              </w:rPr>
              <w:t xml:space="preserve"> </w:t>
            </w:r>
            <w:r w:rsidRPr="00FB5BEF">
              <w:rPr>
                <w:color w:val="000000"/>
                <w:sz w:val="20"/>
              </w:rPr>
              <w:t>от</w:t>
            </w:r>
            <w:r w:rsidRPr="00FB5BEF">
              <w:rPr>
                <w:color w:val="000000"/>
                <w:spacing w:val="17"/>
                <w:sz w:val="20"/>
              </w:rPr>
              <w:t xml:space="preserve"> </w:t>
            </w:r>
            <w:r w:rsidRPr="00FB5BEF">
              <w:rPr>
                <w:color w:val="000000"/>
                <w:spacing w:val="1"/>
                <w:sz w:val="20"/>
              </w:rPr>
              <w:t>тех,</w:t>
            </w:r>
            <w:r w:rsidRPr="00FB5BEF">
              <w:rPr>
                <w:color w:val="000000"/>
                <w:spacing w:val="18"/>
                <w:sz w:val="20"/>
              </w:rPr>
              <w:t xml:space="preserve"> </w:t>
            </w:r>
            <w:r w:rsidRPr="00FB5BEF">
              <w:rPr>
                <w:color w:val="000000"/>
                <w:sz w:val="20"/>
              </w:rPr>
              <w:t>у</w:t>
            </w:r>
            <w:r w:rsidRPr="00FB5BEF">
              <w:rPr>
                <w:color w:val="000000"/>
                <w:spacing w:val="12"/>
                <w:sz w:val="20"/>
              </w:rPr>
              <w:t xml:space="preserve"> </w:t>
            </w:r>
            <w:r w:rsidRPr="00FB5BEF">
              <w:rPr>
                <w:color w:val="000000"/>
                <w:sz w:val="20"/>
              </w:rPr>
              <w:t>кого</w:t>
            </w:r>
            <w:r w:rsidRPr="00FB5BEF">
              <w:rPr>
                <w:color w:val="000000"/>
                <w:spacing w:val="16"/>
                <w:sz w:val="20"/>
              </w:rPr>
              <w:t xml:space="preserve"> </w:t>
            </w:r>
            <w:r w:rsidRPr="00FB5BEF">
              <w:rPr>
                <w:color w:val="000000"/>
                <w:spacing w:val="1"/>
                <w:sz w:val="20"/>
              </w:rPr>
              <w:t xml:space="preserve">игра </w:t>
            </w:r>
            <w:r w:rsidRPr="00FB5BEF">
              <w:rPr>
                <w:color w:val="000000"/>
                <w:sz w:val="20"/>
              </w:rPr>
              <w:t>развита</w:t>
            </w:r>
            <w:r w:rsidRPr="00FB5BEF">
              <w:rPr>
                <w:color w:val="000000"/>
                <w:spacing w:val="-1"/>
                <w:sz w:val="20"/>
              </w:rPr>
              <w:t xml:space="preserve"> </w:t>
            </w:r>
            <w:r w:rsidRPr="00FB5BEF">
              <w:rPr>
                <w:color w:val="000000"/>
                <w:sz w:val="20"/>
              </w:rPr>
              <w:t>слабо;</w:t>
            </w:r>
          </w:p>
          <w:p w14:paraId="3DED423C"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185"/>
                <w:sz w:val="20"/>
              </w:rPr>
              <w:t xml:space="preserve"> </w:t>
            </w:r>
            <w:r w:rsidRPr="00FB5BEF">
              <w:rPr>
                <w:color w:val="000000"/>
                <w:sz w:val="20"/>
              </w:rPr>
              <w:t>косвенно</w:t>
            </w:r>
            <w:r w:rsidRPr="00FB5BEF">
              <w:rPr>
                <w:color w:val="000000"/>
                <w:spacing w:val="36"/>
                <w:sz w:val="20"/>
              </w:rPr>
              <w:t xml:space="preserve"> </w:t>
            </w:r>
            <w:r w:rsidRPr="00FB5BEF">
              <w:rPr>
                <w:color w:val="000000"/>
                <w:sz w:val="20"/>
              </w:rPr>
              <w:t>руководить</w:t>
            </w:r>
            <w:r w:rsidRPr="00FB5BEF">
              <w:rPr>
                <w:color w:val="000000"/>
                <w:spacing w:val="37"/>
                <w:sz w:val="20"/>
              </w:rPr>
              <w:t xml:space="preserve"> </w:t>
            </w:r>
            <w:r w:rsidRPr="00FB5BEF">
              <w:rPr>
                <w:color w:val="000000"/>
                <w:sz w:val="20"/>
              </w:rPr>
              <w:t>игрой,</w:t>
            </w:r>
            <w:r w:rsidRPr="00FB5BEF">
              <w:rPr>
                <w:color w:val="000000"/>
                <w:spacing w:val="36"/>
                <w:sz w:val="20"/>
              </w:rPr>
              <w:t xml:space="preserve"> </w:t>
            </w:r>
            <w:r w:rsidRPr="00FB5BEF">
              <w:rPr>
                <w:color w:val="000000"/>
                <w:spacing w:val="-1"/>
                <w:sz w:val="20"/>
              </w:rPr>
              <w:t>если</w:t>
            </w:r>
            <w:r w:rsidRPr="00FB5BEF">
              <w:rPr>
                <w:color w:val="000000"/>
                <w:spacing w:val="38"/>
                <w:sz w:val="20"/>
              </w:rPr>
              <w:t xml:space="preserve"> </w:t>
            </w:r>
            <w:r w:rsidRPr="00FB5BEF">
              <w:rPr>
                <w:color w:val="000000"/>
                <w:sz w:val="20"/>
              </w:rPr>
              <w:t>игра</w:t>
            </w:r>
            <w:r w:rsidRPr="00FB5BEF">
              <w:rPr>
                <w:color w:val="000000"/>
                <w:spacing w:val="32"/>
                <w:sz w:val="20"/>
              </w:rPr>
              <w:t xml:space="preserve"> </w:t>
            </w:r>
            <w:r w:rsidRPr="00FB5BEF">
              <w:rPr>
                <w:color w:val="000000"/>
                <w:sz w:val="20"/>
              </w:rPr>
              <w:t>носит</w:t>
            </w:r>
            <w:r w:rsidRPr="00FB5BEF">
              <w:rPr>
                <w:color w:val="000000"/>
                <w:spacing w:val="34"/>
                <w:sz w:val="20"/>
              </w:rPr>
              <w:t xml:space="preserve"> </w:t>
            </w:r>
            <w:r w:rsidRPr="00FB5BEF">
              <w:rPr>
                <w:color w:val="000000"/>
                <w:sz w:val="20"/>
              </w:rPr>
              <w:t>стереотипный</w:t>
            </w:r>
            <w:r w:rsidRPr="00FB5BEF">
              <w:rPr>
                <w:color w:val="000000"/>
                <w:spacing w:val="34"/>
                <w:sz w:val="20"/>
              </w:rPr>
              <w:t xml:space="preserve"> </w:t>
            </w:r>
            <w:r w:rsidRPr="00FB5BEF">
              <w:rPr>
                <w:color w:val="000000"/>
                <w:sz w:val="20"/>
              </w:rPr>
              <w:t>характер (например,</w:t>
            </w:r>
            <w:r w:rsidRPr="00FB5BEF">
              <w:rPr>
                <w:color w:val="000000"/>
                <w:spacing w:val="81"/>
                <w:sz w:val="20"/>
              </w:rPr>
              <w:t xml:space="preserve"> </w:t>
            </w:r>
            <w:r w:rsidRPr="00FB5BEF">
              <w:rPr>
                <w:color w:val="000000"/>
                <w:sz w:val="20"/>
              </w:rPr>
              <w:t>предлагать</w:t>
            </w:r>
            <w:r w:rsidRPr="00FB5BEF">
              <w:rPr>
                <w:color w:val="000000"/>
                <w:spacing w:val="82"/>
                <w:sz w:val="20"/>
              </w:rPr>
              <w:t xml:space="preserve"> </w:t>
            </w:r>
            <w:r w:rsidRPr="00FB5BEF">
              <w:rPr>
                <w:color w:val="000000"/>
                <w:sz w:val="20"/>
              </w:rPr>
              <w:t>новые</w:t>
            </w:r>
            <w:r w:rsidRPr="00FB5BEF">
              <w:rPr>
                <w:color w:val="000000"/>
                <w:spacing w:val="80"/>
                <w:sz w:val="20"/>
              </w:rPr>
              <w:t xml:space="preserve"> </w:t>
            </w:r>
            <w:r w:rsidRPr="00FB5BEF">
              <w:rPr>
                <w:color w:val="000000"/>
                <w:sz w:val="20"/>
              </w:rPr>
              <w:t>идеи</w:t>
            </w:r>
            <w:r w:rsidRPr="00FB5BEF">
              <w:rPr>
                <w:color w:val="000000"/>
                <w:spacing w:val="82"/>
                <w:sz w:val="20"/>
              </w:rPr>
              <w:t xml:space="preserve"> </w:t>
            </w:r>
            <w:r w:rsidRPr="00FB5BEF">
              <w:rPr>
                <w:color w:val="000000"/>
                <w:sz w:val="20"/>
              </w:rPr>
              <w:t>или</w:t>
            </w:r>
            <w:r w:rsidRPr="00FB5BEF">
              <w:rPr>
                <w:color w:val="000000"/>
                <w:spacing w:val="82"/>
                <w:sz w:val="20"/>
              </w:rPr>
              <w:t xml:space="preserve"> </w:t>
            </w:r>
            <w:r w:rsidRPr="00FB5BEF">
              <w:rPr>
                <w:color w:val="000000"/>
                <w:sz w:val="20"/>
              </w:rPr>
              <w:t>способы</w:t>
            </w:r>
            <w:r w:rsidRPr="00FB5BEF">
              <w:rPr>
                <w:color w:val="000000"/>
                <w:spacing w:val="81"/>
                <w:sz w:val="20"/>
              </w:rPr>
              <w:t xml:space="preserve"> </w:t>
            </w:r>
            <w:r w:rsidRPr="00FB5BEF">
              <w:rPr>
                <w:color w:val="000000"/>
                <w:sz w:val="20"/>
              </w:rPr>
              <w:t>реализации</w:t>
            </w:r>
            <w:r w:rsidRPr="00FB5BEF">
              <w:rPr>
                <w:color w:val="000000"/>
                <w:spacing w:val="82"/>
                <w:sz w:val="20"/>
              </w:rPr>
              <w:t xml:space="preserve"> </w:t>
            </w:r>
            <w:r w:rsidRPr="00FB5BEF">
              <w:rPr>
                <w:color w:val="000000"/>
                <w:spacing w:val="-1"/>
                <w:sz w:val="20"/>
              </w:rPr>
              <w:t xml:space="preserve">детских </w:t>
            </w:r>
            <w:r w:rsidRPr="00FB5BEF">
              <w:rPr>
                <w:color w:val="000000"/>
                <w:sz w:val="20"/>
              </w:rPr>
              <w:t>идей).</w:t>
            </w:r>
            <w:r w:rsidRPr="00FB5BEF">
              <w:rPr>
                <w:color w:val="000000"/>
                <w:spacing w:val="140"/>
                <w:sz w:val="20"/>
              </w:rPr>
              <w:t xml:space="preserve"> </w:t>
            </w:r>
            <w:r w:rsidRPr="00FB5BEF">
              <w:rPr>
                <w:color w:val="000000"/>
                <w:sz w:val="20"/>
              </w:rPr>
              <w:t>Спонтанная</w:t>
            </w:r>
            <w:r w:rsidRPr="00FB5BEF">
              <w:rPr>
                <w:color w:val="000000"/>
                <w:spacing w:val="5"/>
                <w:sz w:val="20"/>
              </w:rPr>
              <w:t xml:space="preserve"> </w:t>
            </w:r>
            <w:r w:rsidRPr="00FB5BEF">
              <w:rPr>
                <w:color w:val="000000"/>
                <w:spacing w:val="-1"/>
                <w:sz w:val="20"/>
              </w:rPr>
              <w:t>игра</w:t>
            </w:r>
            <w:r w:rsidRPr="00FB5BEF">
              <w:rPr>
                <w:color w:val="000000"/>
                <w:spacing w:val="7"/>
                <w:sz w:val="20"/>
              </w:rPr>
              <w:t xml:space="preserve"> </w:t>
            </w:r>
            <w:r w:rsidRPr="00FB5BEF">
              <w:rPr>
                <w:color w:val="000000"/>
                <w:sz w:val="20"/>
              </w:rPr>
              <w:t>является</w:t>
            </w:r>
            <w:r w:rsidRPr="00FB5BEF">
              <w:rPr>
                <w:color w:val="000000"/>
                <w:spacing w:val="7"/>
                <w:sz w:val="20"/>
              </w:rPr>
              <w:t xml:space="preserve"> </w:t>
            </w:r>
            <w:r w:rsidRPr="00FB5BEF">
              <w:rPr>
                <w:color w:val="000000"/>
                <w:spacing w:val="1"/>
                <w:sz w:val="20"/>
              </w:rPr>
              <w:t>не</w:t>
            </w:r>
            <w:r w:rsidRPr="00FB5BEF">
              <w:rPr>
                <w:color w:val="000000"/>
                <w:spacing w:val="5"/>
                <w:sz w:val="20"/>
              </w:rPr>
              <w:t xml:space="preserve"> </w:t>
            </w:r>
            <w:r w:rsidRPr="00FB5BEF">
              <w:rPr>
                <w:color w:val="000000"/>
                <w:sz w:val="20"/>
              </w:rPr>
              <w:t>столько</w:t>
            </w:r>
            <w:r w:rsidRPr="00FB5BEF">
              <w:rPr>
                <w:color w:val="000000"/>
                <w:spacing w:val="7"/>
                <w:sz w:val="20"/>
              </w:rPr>
              <w:t xml:space="preserve"> </w:t>
            </w:r>
            <w:r w:rsidRPr="00FB5BEF">
              <w:rPr>
                <w:color w:val="000000"/>
                <w:sz w:val="20"/>
              </w:rPr>
              <w:t>средством</w:t>
            </w:r>
            <w:r w:rsidRPr="00FB5BEF">
              <w:rPr>
                <w:color w:val="000000"/>
                <w:spacing w:val="6"/>
                <w:sz w:val="20"/>
              </w:rPr>
              <w:t xml:space="preserve"> </w:t>
            </w:r>
            <w:r w:rsidRPr="00FB5BEF">
              <w:rPr>
                <w:color w:val="000000"/>
                <w:sz w:val="20"/>
              </w:rPr>
              <w:t>для</w:t>
            </w:r>
            <w:r w:rsidRPr="00FB5BEF">
              <w:rPr>
                <w:color w:val="000000"/>
                <w:spacing w:val="7"/>
                <w:sz w:val="20"/>
              </w:rPr>
              <w:t xml:space="preserve"> </w:t>
            </w:r>
            <w:r w:rsidRPr="00FB5BEF">
              <w:rPr>
                <w:color w:val="000000"/>
                <w:sz w:val="20"/>
              </w:rPr>
              <w:t>организации</w:t>
            </w:r>
          </w:p>
          <w:p w14:paraId="5212D2C2"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z w:val="20"/>
              </w:rPr>
              <w:t>обучения, сколько самоценной</w:t>
            </w:r>
            <w:r w:rsidRPr="00FB5BEF">
              <w:rPr>
                <w:color w:val="000000"/>
                <w:spacing w:val="1"/>
                <w:sz w:val="20"/>
              </w:rPr>
              <w:t xml:space="preserve"> </w:t>
            </w:r>
            <w:r w:rsidRPr="00FB5BEF">
              <w:rPr>
                <w:color w:val="000000"/>
                <w:sz w:val="20"/>
              </w:rPr>
              <w:t>деятельностью</w:t>
            </w:r>
            <w:r w:rsidRPr="00FB5BEF">
              <w:rPr>
                <w:color w:val="000000"/>
                <w:spacing w:val="-2"/>
                <w:sz w:val="20"/>
              </w:rPr>
              <w:t xml:space="preserve"> </w:t>
            </w:r>
            <w:r w:rsidRPr="00FB5BEF">
              <w:rPr>
                <w:color w:val="000000"/>
                <w:sz w:val="20"/>
              </w:rPr>
              <w:t>детей.</w:t>
            </w:r>
          </w:p>
          <w:p w14:paraId="372C49F3"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pacing w:val="-26"/>
                <w:sz w:val="20"/>
              </w:rPr>
            </w:pPr>
            <w:r w:rsidRPr="00FB5BEF">
              <w:rPr>
                <w:color w:val="000000"/>
                <w:spacing w:val="-26"/>
                <w:sz w:val="20"/>
              </w:rPr>
              <w:t> </w:t>
            </w:r>
          </w:p>
          <w:p w14:paraId="391DB137"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rFonts w:ascii="Calibri" w:eastAsia="Calibri" w:hAnsi="Calibri" w:cs="Calibri"/>
                <w:sz w:val="20"/>
              </w:rPr>
            </w:pPr>
          </w:p>
          <w:p w14:paraId="43245ED3"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p>
          <w:p w14:paraId="6556A84E"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color w:val="000000"/>
                <w:sz w:val="20"/>
              </w:rPr>
            </w:pPr>
            <w:r w:rsidRPr="00FB5BEF">
              <w:rPr>
                <w:color w:val="000000"/>
                <w:sz w:val="20"/>
              </w:rPr>
              <w:t>Стимулировать</w:t>
            </w:r>
            <w:r w:rsidRPr="00FB5BEF">
              <w:rPr>
                <w:color w:val="000000"/>
                <w:spacing w:val="1"/>
                <w:sz w:val="20"/>
              </w:rPr>
              <w:t xml:space="preserve"> </w:t>
            </w:r>
            <w:r w:rsidRPr="00FB5BEF">
              <w:rPr>
                <w:color w:val="000000"/>
                <w:sz w:val="20"/>
              </w:rPr>
              <w:t>детскую познавательную</w:t>
            </w:r>
            <w:r w:rsidRPr="00FB5BEF">
              <w:rPr>
                <w:color w:val="000000"/>
                <w:spacing w:val="1"/>
                <w:sz w:val="20"/>
              </w:rPr>
              <w:t xml:space="preserve"> </w:t>
            </w:r>
            <w:r w:rsidRPr="00FB5BEF">
              <w:rPr>
                <w:color w:val="000000"/>
                <w:sz w:val="20"/>
              </w:rPr>
              <w:t>активность</w:t>
            </w:r>
            <w:r w:rsidRPr="00FB5BEF">
              <w:rPr>
                <w:color w:val="000000"/>
                <w:spacing w:val="1"/>
                <w:sz w:val="20"/>
              </w:rPr>
              <w:t xml:space="preserve"> </w:t>
            </w:r>
            <w:r w:rsidRPr="00FB5BEF">
              <w:rPr>
                <w:color w:val="000000"/>
                <w:sz w:val="20"/>
              </w:rPr>
              <w:t>педагог может:</w:t>
            </w:r>
          </w:p>
          <w:p w14:paraId="4883A881" w14:textId="77777777" w:rsidR="00FB5BEF" w:rsidRPr="00FB5BEF" w:rsidRDefault="00FB5BEF">
            <w:pPr>
              <w:pBdr>
                <w:top w:val="none" w:sz="4" w:space="0" w:color="000000"/>
                <w:left w:val="none" w:sz="4" w:space="0" w:color="000000"/>
                <w:bottom w:val="none" w:sz="4" w:space="0" w:color="000000"/>
                <w:right w:val="none" w:sz="4" w:space="0" w:color="000000"/>
              </w:pBdr>
              <w:spacing w:line="278" w:lineRule="atLeast"/>
              <w:rPr>
                <w:sz w:val="20"/>
              </w:rPr>
            </w:pPr>
            <w:r w:rsidRPr="00FB5BEF">
              <w:rPr>
                <w:color w:val="000000"/>
                <w:spacing w:val="-11"/>
                <w:sz w:val="20"/>
              </w:rPr>
              <w:t> </w:t>
            </w: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185"/>
                <w:sz w:val="20"/>
              </w:rPr>
              <w:t xml:space="preserve"> </w:t>
            </w:r>
            <w:r w:rsidRPr="00FB5BEF">
              <w:rPr>
                <w:color w:val="000000"/>
                <w:sz w:val="20"/>
              </w:rPr>
              <w:t>предлагать</w:t>
            </w:r>
            <w:r w:rsidRPr="00FB5BEF">
              <w:rPr>
                <w:color w:val="000000"/>
                <w:spacing w:val="185"/>
                <w:sz w:val="20"/>
              </w:rPr>
              <w:t xml:space="preserve"> </w:t>
            </w:r>
            <w:r w:rsidRPr="00FB5BEF">
              <w:rPr>
                <w:color w:val="000000"/>
                <w:sz w:val="20"/>
              </w:rPr>
              <w:t>детям</w:t>
            </w:r>
            <w:r w:rsidRPr="00FB5BEF">
              <w:rPr>
                <w:color w:val="000000"/>
                <w:spacing w:val="184"/>
                <w:sz w:val="20"/>
              </w:rPr>
              <w:t xml:space="preserve"> </w:t>
            </w:r>
            <w:r w:rsidRPr="00FB5BEF">
              <w:rPr>
                <w:color w:val="000000"/>
                <w:sz w:val="20"/>
              </w:rPr>
              <w:t>вопросы,</w:t>
            </w:r>
            <w:r w:rsidRPr="00FB5BEF">
              <w:rPr>
                <w:color w:val="000000"/>
                <w:spacing w:val="184"/>
                <w:sz w:val="20"/>
              </w:rPr>
              <w:t xml:space="preserve"> </w:t>
            </w:r>
            <w:r w:rsidRPr="00FB5BEF">
              <w:rPr>
                <w:color w:val="000000"/>
                <w:sz w:val="20"/>
              </w:rPr>
              <w:t>требующие</w:t>
            </w:r>
            <w:r w:rsidRPr="00FB5BEF">
              <w:rPr>
                <w:color w:val="000000"/>
                <w:spacing w:val="184"/>
                <w:sz w:val="20"/>
              </w:rPr>
              <w:t xml:space="preserve"> </w:t>
            </w:r>
            <w:r w:rsidRPr="00FB5BEF">
              <w:rPr>
                <w:color w:val="000000"/>
                <w:spacing w:val="1"/>
                <w:sz w:val="20"/>
              </w:rPr>
              <w:t>не</w:t>
            </w:r>
            <w:r w:rsidRPr="00FB5BEF">
              <w:rPr>
                <w:color w:val="000000"/>
                <w:spacing w:val="183"/>
                <w:sz w:val="20"/>
              </w:rPr>
              <w:t xml:space="preserve"> </w:t>
            </w:r>
            <w:r w:rsidRPr="00FB5BEF">
              <w:rPr>
                <w:color w:val="000000"/>
                <w:sz w:val="20"/>
              </w:rPr>
              <w:t xml:space="preserve">только </w:t>
            </w:r>
            <w:r w:rsidRPr="00FB5BEF">
              <w:rPr>
                <w:color w:val="000000"/>
                <w:spacing w:val="-26"/>
                <w:sz w:val="20"/>
              </w:rPr>
              <w:t> </w:t>
            </w:r>
            <w:r w:rsidRPr="00FB5BEF">
              <w:rPr>
                <w:color w:val="000000"/>
                <w:sz w:val="20"/>
              </w:rPr>
              <w:t xml:space="preserve">воспроизведения информации, </w:t>
            </w:r>
            <w:r w:rsidRPr="00FB5BEF">
              <w:rPr>
                <w:color w:val="000000"/>
                <w:spacing w:val="1"/>
                <w:sz w:val="20"/>
              </w:rPr>
              <w:t>но</w:t>
            </w:r>
            <w:r w:rsidRPr="00FB5BEF">
              <w:rPr>
                <w:color w:val="000000"/>
                <w:spacing w:val="-3"/>
                <w:sz w:val="20"/>
              </w:rPr>
              <w:t xml:space="preserve"> </w:t>
            </w:r>
            <w:r w:rsidRPr="00FB5BEF">
              <w:rPr>
                <w:color w:val="000000"/>
                <w:sz w:val="20"/>
              </w:rPr>
              <w:t>и</w:t>
            </w:r>
            <w:r w:rsidRPr="00FB5BEF">
              <w:rPr>
                <w:color w:val="000000"/>
                <w:spacing w:val="1"/>
                <w:sz w:val="20"/>
              </w:rPr>
              <w:t xml:space="preserve"> </w:t>
            </w:r>
            <w:r w:rsidRPr="00FB5BEF">
              <w:rPr>
                <w:color w:val="000000"/>
                <w:sz w:val="20"/>
              </w:rPr>
              <w:t>мышления;</w:t>
            </w:r>
          </w:p>
          <w:p w14:paraId="7DE4337A"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регулярно</w:t>
            </w:r>
            <w:r w:rsidRPr="00FB5BEF">
              <w:rPr>
                <w:color w:val="000000"/>
                <w:spacing w:val="65"/>
                <w:sz w:val="20"/>
              </w:rPr>
              <w:t xml:space="preserve"> </w:t>
            </w:r>
            <w:r w:rsidRPr="00FB5BEF">
              <w:rPr>
                <w:color w:val="000000"/>
                <w:sz w:val="20"/>
              </w:rPr>
              <w:t>предлагать</w:t>
            </w:r>
            <w:r w:rsidRPr="00FB5BEF">
              <w:rPr>
                <w:color w:val="000000"/>
                <w:spacing w:val="68"/>
                <w:sz w:val="20"/>
              </w:rPr>
              <w:t xml:space="preserve"> </w:t>
            </w:r>
            <w:r w:rsidRPr="00FB5BEF">
              <w:rPr>
                <w:color w:val="000000"/>
                <w:sz w:val="20"/>
              </w:rPr>
              <w:t>детям</w:t>
            </w:r>
            <w:r w:rsidRPr="00FB5BEF">
              <w:rPr>
                <w:color w:val="000000"/>
                <w:spacing w:val="64"/>
                <w:sz w:val="20"/>
              </w:rPr>
              <w:t xml:space="preserve"> </w:t>
            </w:r>
            <w:r w:rsidRPr="00FB5BEF">
              <w:rPr>
                <w:color w:val="000000"/>
                <w:sz w:val="20"/>
              </w:rPr>
              <w:t>открытые,</w:t>
            </w:r>
            <w:r w:rsidRPr="00FB5BEF">
              <w:rPr>
                <w:color w:val="000000"/>
                <w:spacing w:val="65"/>
                <w:sz w:val="20"/>
              </w:rPr>
              <w:t xml:space="preserve"> </w:t>
            </w:r>
            <w:r w:rsidRPr="00FB5BEF">
              <w:rPr>
                <w:color w:val="000000"/>
                <w:sz w:val="20"/>
              </w:rPr>
              <w:t>творческие</w:t>
            </w:r>
            <w:r w:rsidRPr="00FB5BEF">
              <w:rPr>
                <w:color w:val="000000"/>
                <w:spacing w:val="63"/>
                <w:sz w:val="20"/>
              </w:rPr>
              <w:t xml:space="preserve"> </w:t>
            </w:r>
            <w:r w:rsidRPr="00FB5BEF">
              <w:rPr>
                <w:color w:val="000000"/>
                <w:sz w:val="20"/>
              </w:rPr>
              <w:t>вопросы,</w:t>
            </w:r>
            <w:r w:rsidRPr="00FB5BEF">
              <w:rPr>
                <w:color w:val="000000"/>
                <w:spacing w:val="66"/>
                <w:sz w:val="20"/>
              </w:rPr>
              <w:t xml:space="preserve"> </w:t>
            </w:r>
            <w:r w:rsidRPr="00FB5BEF">
              <w:rPr>
                <w:color w:val="000000"/>
                <w:sz w:val="20"/>
              </w:rPr>
              <w:t>в</w:t>
            </w:r>
            <w:r w:rsidRPr="00FB5BEF">
              <w:rPr>
                <w:color w:val="000000"/>
                <w:spacing w:val="66"/>
                <w:sz w:val="20"/>
              </w:rPr>
              <w:t xml:space="preserve"> </w:t>
            </w:r>
            <w:r w:rsidRPr="00FB5BEF">
              <w:rPr>
                <w:color w:val="000000"/>
                <w:sz w:val="20"/>
              </w:rPr>
              <w:t>том числе</w:t>
            </w:r>
            <w:r w:rsidRPr="00FB5BEF">
              <w:rPr>
                <w:color w:val="000000"/>
                <w:spacing w:val="32"/>
                <w:sz w:val="20"/>
              </w:rPr>
              <w:t xml:space="preserve"> </w:t>
            </w:r>
            <w:r w:rsidRPr="00FB5BEF">
              <w:rPr>
                <w:color w:val="000000"/>
                <w:sz w:val="20"/>
              </w:rPr>
              <w:t>—</w:t>
            </w:r>
            <w:r w:rsidRPr="00FB5BEF">
              <w:rPr>
                <w:color w:val="000000"/>
                <w:spacing w:val="31"/>
                <w:sz w:val="20"/>
              </w:rPr>
              <w:t xml:space="preserve"> </w:t>
            </w:r>
            <w:r w:rsidRPr="00FB5BEF">
              <w:rPr>
                <w:color w:val="000000"/>
                <w:sz w:val="20"/>
              </w:rPr>
              <w:t>проблемно</w:t>
            </w:r>
            <w:r w:rsidRPr="00FB5BEF">
              <w:rPr>
                <w:color w:val="000000"/>
                <w:spacing w:val="-1"/>
                <w:sz w:val="20"/>
              </w:rPr>
              <w:t>-</w:t>
            </w:r>
            <w:r w:rsidRPr="00FB5BEF">
              <w:rPr>
                <w:color w:val="000000"/>
                <w:sz w:val="20"/>
              </w:rPr>
              <w:t>противоречивые</w:t>
            </w:r>
            <w:r w:rsidRPr="00FB5BEF">
              <w:rPr>
                <w:color w:val="000000"/>
                <w:spacing w:val="30"/>
                <w:sz w:val="20"/>
              </w:rPr>
              <w:t xml:space="preserve"> </w:t>
            </w:r>
            <w:r w:rsidRPr="00FB5BEF">
              <w:rPr>
                <w:color w:val="000000"/>
                <w:sz w:val="20"/>
              </w:rPr>
              <w:t>ситуации,</w:t>
            </w:r>
            <w:r w:rsidRPr="00FB5BEF">
              <w:rPr>
                <w:color w:val="000000"/>
                <w:spacing w:val="31"/>
                <w:sz w:val="20"/>
              </w:rPr>
              <w:t xml:space="preserve"> </w:t>
            </w:r>
            <w:r w:rsidRPr="00FB5BEF">
              <w:rPr>
                <w:color w:val="000000"/>
                <w:spacing w:val="1"/>
                <w:sz w:val="20"/>
              </w:rPr>
              <w:t>на</w:t>
            </w:r>
            <w:r w:rsidRPr="00FB5BEF">
              <w:rPr>
                <w:color w:val="000000"/>
                <w:spacing w:val="29"/>
                <w:sz w:val="20"/>
              </w:rPr>
              <w:t xml:space="preserve"> </w:t>
            </w:r>
            <w:r w:rsidRPr="00FB5BEF">
              <w:rPr>
                <w:color w:val="000000"/>
                <w:sz w:val="20"/>
              </w:rPr>
              <w:t>которые</w:t>
            </w:r>
            <w:r w:rsidRPr="00FB5BEF">
              <w:rPr>
                <w:color w:val="000000"/>
                <w:spacing w:val="29"/>
                <w:sz w:val="20"/>
              </w:rPr>
              <w:t xml:space="preserve"> </w:t>
            </w:r>
            <w:r w:rsidRPr="00FB5BEF">
              <w:rPr>
                <w:color w:val="000000"/>
                <w:sz w:val="20"/>
              </w:rPr>
              <w:t>могут</w:t>
            </w:r>
            <w:r w:rsidRPr="00FB5BEF">
              <w:rPr>
                <w:color w:val="000000"/>
                <w:spacing w:val="32"/>
                <w:sz w:val="20"/>
              </w:rPr>
              <w:t xml:space="preserve"> </w:t>
            </w:r>
            <w:r w:rsidRPr="00FB5BEF">
              <w:rPr>
                <w:color w:val="000000"/>
                <w:spacing w:val="1"/>
                <w:sz w:val="20"/>
              </w:rPr>
              <w:t xml:space="preserve">быть </w:t>
            </w:r>
            <w:r w:rsidRPr="00FB5BEF">
              <w:rPr>
                <w:color w:val="000000"/>
                <w:sz w:val="20"/>
              </w:rPr>
              <w:t>даны разные</w:t>
            </w:r>
            <w:r w:rsidRPr="00FB5BEF">
              <w:rPr>
                <w:color w:val="000000"/>
                <w:spacing w:val="-2"/>
                <w:sz w:val="20"/>
              </w:rPr>
              <w:t xml:space="preserve"> </w:t>
            </w:r>
            <w:r w:rsidRPr="00FB5BEF">
              <w:rPr>
                <w:color w:val="000000"/>
                <w:sz w:val="20"/>
              </w:rPr>
              <w:t>ответы;</w:t>
            </w:r>
          </w:p>
          <w:p w14:paraId="3697CEA0"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обеспечить</w:t>
            </w:r>
            <w:r w:rsidRPr="00FB5BEF">
              <w:rPr>
                <w:color w:val="000000"/>
                <w:spacing w:val="1"/>
                <w:sz w:val="20"/>
              </w:rPr>
              <w:t xml:space="preserve"> </w:t>
            </w:r>
            <w:r w:rsidRPr="00FB5BEF">
              <w:rPr>
                <w:color w:val="000000"/>
                <w:sz w:val="20"/>
              </w:rPr>
              <w:t xml:space="preserve">в </w:t>
            </w:r>
            <w:r w:rsidRPr="00FB5BEF">
              <w:rPr>
                <w:color w:val="000000"/>
                <w:spacing w:val="1"/>
                <w:sz w:val="20"/>
              </w:rPr>
              <w:t>ходе</w:t>
            </w:r>
            <w:r w:rsidRPr="00FB5BEF">
              <w:rPr>
                <w:color w:val="000000"/>
                <w:spacing w:val="-1"/>
                <w:sz w:val="20"/>
              </w:rPr>
              <w:t xml:space="preserve"> </w:t>
            </w:r>
            <w:r w:rsidRPr="00FB5BEF">
              <w:rPr>
                <w:color w:val="000000"/>
                <w:sz w:val="20"/>
              </w:rPr>
              <w:t>обсуждения атмосферу</w:t>
            </w:r>
            <w:r w:rsidRPr="00FB5BEF">
              <w:rPr>
                <w:color w:val="000000"/>
                <w:spacing w:val="-5"/>
                <w:sz w:val="20"/>
              </w:rPr>
              <w:t xml:space="preserve"> </w:t>
            </w:r>
            <w:r w:rsidRPr="00FB5BEF">
              <w:rPr>
                <w:color w:val="000000"/>
                <w:sz w:val="20"/>
              </w:rPr>
              <w:t>поддержки</w:t>
            </w:r>
            <w:r w:rsidRPr="00FB5BEF">
              <w:rPr>
                <w:color w:val="000000"/>
                <w:spacing w:val="1"/>
                <w:sz w:val="20"/>
              </w:rPr>
              <w:t xml:space="preserve"> </w:t>
            </w:r>
            <w:r w:rsidRPr="00FB5BEF">
              <w:rPr>
                <w:color w:val="000000"/>
                <w:sz w:val="20"/>
              </w:rPr>
              <w:t>и</w:t>
            </w:r>
            <w:r w:rsidRPr="00FB5BEF">
              <w:rPr>
                <w:color w:val="000000"/>
                <w:spacing w:val="1"/>
                <w:sz w:val="20"/>
              </w:rPr>
              <w:t xml:space="preserve"> </w:t>
            </w:r>
            <w:r w:rsidRPr="00FB5BEF">
              <w:rPr>
                <w:color w:val="000000"/>
                <w:sz w:val="20"/>
              </w:rPr>
              <w:t>принятия;</w:t>
            </w:r>
          </w:p>
          <w:p w14:paraId="78DE9AFA"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позволять</w:t>
            </w:r>
            <w:r w:rsidRPr="00FB5BEF">
              <w:rPr>
                <w:color w:val="000000"/>
                <w:spacing w:val="5"/>
                <w:sz w:val="20"/>
              </w:rPr>
              <w:t xml:space="preserve"> </w:t>
            </w:r>
            <w:r w:rsidRPr="00FB5BEF">
              <w:rPr>
                <w:color w:val="000000"/>
                <w:sz w:val="20"/>
              </w:rPr>
              <w:t>детям</w:t>
            </w:r>
            <w:r w:rsidRPr="00FB5BEF">
              <w:rPr>
                <w:color w:val="000000"/>
                <w:spacing w:val="4"/>
                <w:sz w:val="20"/>
              </w:rPr>
              <w:t xml:space="preserve"> </w:t>
            </w:r>
            <w:r w:rsidRPr="00FB5BEF">
              <w:rPr>
                <w:color w:val="000000"/>
                <w:sz w:val="20"/>
              </w:rPr>
              <w:t>определиться</w:t>
            </w:r>
            <w:r w:rsidRPr="00FB5BEF">
              <w:rPr>
                <w:color w:val="000000"/>
                <w:spacing w:val="4"/>
                <w:sz w:val="20"/>
              </w:rPr>
              <w:t xml:space="preserve"> </w:t>
            </w:r>
            <w:r w:rsidRPr="00FB5BEF">
              <w:rPr>
                <w:color w:val="000000"/>
                <w:sz w:val="20"/>
              </w:rPr>
              <w:t>с</w:t>
            </w:r>
            <w:r w:rsidRPr="00FB5BEF">
              <w:rPr>
                <w:color w:val="000000"/>
                <w:spacing w:val="4"/>
                <w:sz w:val="20"/>
              </w:rPr>
              <w:t xml:space="preserve"> </w:t>
            </w:r>
            <w:r w:rsidRPr="00FB5BEF">
              <w:rPr>
                <w:color w:val="000000"/>
                <w:sz w:val="20"/>
              </w:rPr>
              <w:t>решением</w:t>
            </w:r>
            <w:r w:rsidRPr="00FB5BEF">
              <w:rPr>
                <w:color w:val="000000"/>
                <w:spacing w:val="4"/>
                <w:sz w:val="20"/>
              </w:rPr>
              <w:t xml:space="preserve"> </w:t>
            </w:r>
            <w:r w:rsidRPr="00FB5BEF">
              <w:rPr>
                <w:color w:val="000000"/>
                <w:sz w:val="20"/>
              </w:rPr>
              <w:t>в</w:t>
            </w:r>
            <w:r w:rsidRPr="00FB5BEF">
              <w:rPr>
                <w:color w:val="000000"/>
                <w:spacing w:val="4"/>
                <w:sz w:val="20"/>
              </w:rPr>
              <w:t xml:space="preserve"> </w:t>
            </w:r>
            <w:r w:rsidRPr="00FB5BEF">
              <w:rPr>
                <w:color w:val="000000"/>
                <w:sz w:val="20"/>
              </w:rPr>
              <w:t>ходе</w:t>
            </w:r>
            <w:r w:rsidRPr="00FB5BEF">
              <w:rPr>
                <w:color w:val="000000"/>
                <w:spacing w:val="4"/>
                <w:sz w:val="20"/>
              </w:rPr>
              <w:t xml:space="preserve"> </w:t>
            </w:r>
            <w:r w:rsidRPr="00FB5BEF">
              <w:rPr>
                <w:color w:val="000000"/>
                <w:sz w:val="20"/>
              </w:rPr>
              <w:t>обсуждения</w:t>
            </w:r>
            <w:r w:rsidRPr="00FB5BEF">
              <w:rPr>
                <w:color w:val="000000"/>
                <w:spacing w:val="5"/>
                <w:sz w:val="20"/>
              </w:rPr>
              <w:t xml:space="preserve"> </w:t>
            </w:r>
            <w:r w:rsidRPr="00FB5BEF">
              <w:rPr>
                <w:color w:val="000000"/>
                <w:sz w:val="20"/>
              </w:rPr>
              <w:t>той</w:t>
            </w:r>
            <w:r w:rsidRPr="00FB5BEF">
              <w:rPr>
                <w:color w:val="000000"/>
                <w:spacing w:val="3"/>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14:paraId="0EEC5445"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организовывать</w:t>
            </w:r>
            <w:r w:rsidRPr="00FB5BEF">
              <w:rPr>
                <w:color w:val="000000"/>
                <w:spacing w:val="111"/>
                <w:sz w:val="20"/>
              </w:rPr>
              <w:t xml:space="preserve"> </w:t>
            </w:r>
            <w:r w:rsidRPr="00FB5BEF">
              <w:rPr>
                <w:color w:val="000000"/>
                <w:sz w:val="20"/>
              </w:rPr>
              <w:t>обсуждения,</w:t>
            </w:r>
            <w:r w:rsidRPr="00FB5BEF">
              <w:rPr>
                <w:color w:val="000000"/>
                <w:spacing w:val="110"/>
                <w:sz w:val="20"/>
              </w:rPr>
              <w:t xml:space="preserve"> </w:t>
            </w:r>
            <w:r w:rsidRPr="00FB5BEF">
              <w:rPr>
                <w:color w:val="000000"/>
                <w:sz w:val="20"/>
              </w:rPr>
              <w:t>в</w:t>
            </w:r>
            <w:r w:rsidRPr="00FB5BEF">
              <w:rPr>
                <w:color w:val="000000"/>
                <w:spacing w:val="110"/>
                <w:sz w:val="20"/>
              </w:rPr>
              <w:t xml:space="preserve"> </w:t>
            </w:r>
            <w:r w:rsidRPr="00FB5BEF">
              <w:rPr>
                <w:color w:val="000000"/>
                <w:sz w:val="20"/>
              </w:rPr>
              <w:t>которых</w:t>
            </w:r>
            <w:r w:rsidRPr="00FB5BEF">
              <w:rPr>
                <w:color w:val="000000"/>
                <w:spacing w:val="110"/>
                <w:sz w:val="20"/>
              </w:rPr>
              <w:t xml:space="preserve"> </w:t>
            </w:r>
            <w:r w:rsidRPr="00FB5BEF">
              <w:rPr>
                <w:color w:val="000000"/>
                <w:sz w:val="20"/>
              </w:rPr>
              <w:t>дети</w:t>
            </w:r>
            <w:r w:rsidRPr="00FB5BEF">
              <w:rPr>
                <w:color w:val="000000"/>
                <w:spacing w:val="111"/>
                <w:sz w:val="20"/>
              </w:rPr>
              <w:t xml:space="preserve"> </w:t>
            </w:r>
            <w:r w:rsidRPr="00FB5BEF">
              <w:rPr>
                <w:color w:val="000000"/>
                <w:spacing w:val="-1"/>
                <w:sz w:val="20"/>
              </w:rPr>
              <w:t>могут</w:t>
            </w:r>
            <w:r w:rsidRPr="00FB5BEF">
              <w:rPr>
                <w:color w:val="000000"/>
                <w:spacing w:val="112"/>
                <w:sz w:val="20"/>
              </w:rPr>
              <w:t xml:space="preserve"> </w:t>
            </w:r>
            <w:r w:rsidRPr="00FB5BEF">
              <w:rPr>
                <w:color w:val="000000"/>
                <w:sz w:val="20"/>
              </w:rPr>
              <w:t>высказывать разные</w:t>
            </w:r>
            <w:r w:rsidRPr="00FB5BEF">
              <w:rPr>
                <w:color w:val="000000"/>
                <w:spacing w:val="49"/>
                <w:sz w:val="20"/>
              </w:rPr>
              <w:t xml:space="preserve"> </w:t>
            </w:r>
            <w:r w:rsidRPr="00FB5BEF">
              <w:rPr>
                <w:color w:val="000000"/>
                <w:sz w:val="20"/>
              </w:rPr>
              <w:t>точки</w:t>
            </w:r>
            <w:r w:rsidRPr="00FB5BEF">
              <w:rPr>
                <w:color w:val="000000"/>
                <w:spacing w:val="51"/>
                <w:sz w:val="20"/>
              </w:rPr>
              <w:t xml:space="preserve"> </w:t>
            </w:r>
            <w:r w:rsidRPr="00FB5BEF">
              <w:rPr>
                <w:color w:val="000000"/>
                <w:sz w:val="20"/>
              </w:rPr>
              <w:t>зрения</w:t>
            </w:r>
            <w:r w:rsidRPr="00FB5BEF">
              <w:rPr>
                <w:color w:val="000000"/>
                <w:spacing w:val="47"/>
                <w:sz w:val="20"/>
              </w:rPr>
              <w:t xml:space="preserve"> </w:t>
            </w:r>
            <w:r w:rsidRPr="00FB5BEF">
              <w:rPr>
                <w:color w:val="000000"/>
                <w:spacing w:val="1"/>
                <w:sz w:val="20"/>
              </w:rPr>
              <w:t>по</w:t>
            </w:r>
            <w:r w:rsidRPr="00FB5BEF">
              <w:rPr>
                <w:color w:val="000000"/>
                <w:spacing w:val="49"/>
                <w:sz w:val="20"/>
              </w:rPr>
              <w:t xml:space="preserve"> </w:t>
            </w:r>
            <w:r w:rsidRPr="00FB5BEF">
              <w:rPr>
                <w:color w:val="000000"/>
                <w:spacing w:val="1"/>
                <w:sz w:val="20"/>
              </w:rPr>
              <w:t>одному</w:t>
            </w:r>
            <w:r w:rsidRPr="00FB5BEF">
              <w:rPr>
                <w:color w:val="000000"/>
                <w:spacing w:val="45"/>
                <w:sz w:val="20"/>
              </w:rPr>
              <w:t xml:space="preserve"> </w:t>
            </w:r>
            <w:r w:rsidRPr="00FB5BEF">
              <w:rPr>
                <w:color w:val="000000"/>
                <w:sz w:val="20"/>
              </w:rPr>
              <w:t>и</w:t>
            </w:r>
            <w:r w:rsidRPr="00FB5BEF">
              <w:rPr>
                <w:color w:val="000000"/>
                <w:spacing w:val="51"/>
                <w:sz w:val="20"/>
              </w:rPr>
              <w:t xml:space="preserve"> </w:t>
            </w:r>
            <w:r w:rsidRPr="00FB5BEF">
              <w:rPr>
                <w:color w:val="000000"/>
                <w:spacing w:val="1"/>
                <w:sz w:val="20"/>
              </w:rPr>
              <w:t>тому</w:t>
            </w:r>
            <w:r w:rsidRPr="00FB5BEF">
              <w:rPr>
                <w:color w:val="000000"/>
                <w:spacing w:val="44"/>
                <w:sz w:val="20"/>
              </w:rPr>
              <w:t xml:space="preserve"> </w:t>
            </w:r>
            <w:r w:rsidRPr="00FB5BEF">
              <w:rPr>
                <w:color w:val="000000"/>
                <w:spacing w:val="2"/>
                <w:sz w:val="20"/>
              </w:rPr>
              <w:t>же</w:t>
            </w:r>
            <w:r w:rsidRPr="00FB5BEF">
              <w:rPr>
                <w:color w:val="000000"/>
                <w:spacing w:val="49"/>
                <w:sz w:val="20"/>
              </w:rPr>
              <w:t xml:space="preserve"> </w:t>
            </w:r>
            <w:r w:rsidRPr="00FB5BEF">
              <w:rPr>
                <w:color w:val="000000"/>
                <w:sz w:val="20"/>
              </w:rPr>
              <w:t>вопросу,</w:t>
            </w:r>
            <w:r w:rsidRPr="00FB5BEF">
              <w:rPr>
                <w:color w:val="000000"/>
                <w:spacing w:val="53"/>
                <w:sz w:val="20"/>
              </w:rPr>
              <w:t xml:space="preserve"> </w:t>
            </w:r>
            <w:r w:rsidRPr="00FB5BEF">
              <w:rPr>
                <w:color w:val="000000"/>
                <w:sz w:val="20"/>
              </w:rPr>
              <w:t>помогая</w:t>
            </w:r>
            <w:r w:rsidRPr="00FB5BEF">
              <w:rPr>
                <w:color w:val="000000"/>
                <w:spacing w:val="55"/>
                <w:sz w:val="20"/>
              </w:rPr>
              <w:t xml:space="preserve"> </w:t>
            </w:r>
            <w:r w:rsidRPr="00FB5BEF">
              <w:rPr>
                <w:color w:val="000000"/>
                <w:sz w:val="20"/>
              </w:rPr>
              <w:t>увидеть несовпадение</w:t>
            </w:r>
            <w:r w:rsidRPr="00FB5BEF">
              <w:rPr>
                <w:color w:val="000000"/>
                <w:spacing w:val="-1"/>
                <w:sz w:val="20"/>
              </w:rPr>
              <w:t xml:space="preserve"> </w:t>
            </w:r>
            <w:r w:rsidRPr="00FB5BEF">
              <w:rPr>
                <w:color w:val="000000"/>
                <w:sz w:val="20"/>
              </w:rPr>
              <w:t>точек</w:t>
            </w:r>
            <w:r w:rsidRPr="00FB5BEF">
              <w:rPr>
                <w:color w:val="000000"/>
                <w:spacing w:val="1"/>
                <w:sz w:val="20"/>
              </w:rPr>
              <w:t xml:space="preserve"> </w:t>
            </w:r>
            <w:r w:rsidRPr="00FB5BEF">
              <w:rPr>
                <w:color w:val="000000"/>
                <w:sz w:val="20"/>
              </w:rPr>
              <w:t>зрения;</w:t>
            </w:r>
          </w:p>
          <w:p w14:paraId="1B69A0D4"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строить</w:t>
            </w:r>
            <w:r w:rsidRPr="00FB5BEF">
              <w:rPr>
                <w:color w:val="000000"/>
                <w:spacing w:val="65"/>
                <w:sz w:val="20"/>
              </w:rPr>
              <w:t xml:space="preserve"> </w:t>
            </w:r>
            <w:r w:rsidRPr="00FB5BEF">
              <w:rPr>
                <w:color w:val="000000"/>
                <w:sz w:val="20"/>
              </w:rPr>
              <w:t>обсуждение</w:t>
            </w:r>
            <w:r w:rsidRPr="00FB5BEF">
              <w:rPr>
                <w:color w:val="000000"/>
                <w:spacing w:val="64"/>
                <w:sz w:val="20"/>
              </w:rPr>
              <w:t xml:space="preserve"> </w:t>
            </w:r>
            <w:r w:rsidRPr="00FB5BEF">
              <w:rPr>
                <w:color w:val="000000"/>
                <w:sz w:val="20"/>
              </w:rPr>
              <w:t>с</w:t>
            </w:r>
            <w:r w:rsidRPr="00FB5BEF">
              <w:rPr>
                <w:color w:val="000000"/>
                <w:spacing w:val="66"/>
                <w:sz w:val="20"/>
              </w:rPr>
              <w:t xml:space="preserve"> </w:t>
            </w:r>
            <w:r w:rsidRPr="00FB5BEF">
              <w:rPr>
                <w:color w:val="000000"/>
                <w:spacing w:val="-1"/>
                <w:sz w:val="20"/>
              </w:rPr>
              <w:t>учетом</w:t>
            </w:r>
            <w:r w:rsidRPr="00FB5BEF">
              <w:rPr>
                <w:color w:val="000000"/>
                <w:spacing w:val="65"/>
                <w:sz w:val="20"/>
              </w:rPr>
              <w:t xml:space="preserve"> </w:t>
            </w:r>
            <w:r w:rsidRPr="00FB5BEF">
              <w:rPr>
                <w:color w:val="000000"/>
                <w:sz w:val="20"/>
              </w:rPr>
              <w:t>высказываний</w:t>
            </w:r>
            <w:r w:rsidRPr="00FB5BEF">
              <w:rPr>
                <w:color w:val="000000"/>
                <w:spacing w:val="63"/>
                <w:sz w:val="20"/>
              </w:rPr>
              <w:t xml:space="preserve"> </w:t>
            </w:r>
            <w:r w:rsidRPr="00FB5BEF">
              <w:rPr>
                <w:color w:val="000000"/>
                <w:sz w:val="20"/>
              </w:rPr>
              <w:t>детей,</w:t>
            </w:r>
            <w:r w:rsidRPr="00FB5BEF">
              <w:rPr>
                <w:color w:val="000000"/>
                <w:spacing w:val="65"/>
                <w:sz w:val="20"/>
              </w:rPr>
              <w:t xml:space="preserve"> </w:t>
            </w:r>
            <w:r w:rsidRPr="00FB5BEF">
              <w:rPr>
                <w:color w:val="000000"/>
                <w:sz w:val="20"/>
              </w:rPr>
              <w:t>которые</w:t>
            </w:r>
            <w:r w:rsidRPr="00FB5BEF">
              <w:rPr>
                <w:color w:val="000000"/>
                <w:spacing w:val="63"/>
                <w:sz w:val="20"/>
              </w:rPr>
              <w:t xml:space="preserve"> </w:t>
            </w:r>
            <w:r w:rsidRPr="00FB5BEF">
              <w:rPr>
                <w:color w:val="000000"/>
                <w:spacing w:val="-1"/>
                <w:sz w:val="20"/>
              </w:rPr>
              <w:t xml:space="preserve">могут </w:t>
            </w:r>
            <w:r w:rsidRPr="00FB5BEF">
              <w:rPr>
                <w:color w:val="000000"/>
                <w:sz w:val="20"/>
              </w:rPr>
              <w:t>изменить</w:t>
            </w:r>
            <w:r w:rsidRPr="00FB5BEF">
              <w:rPr>
                <w:color w:val="000000"/>
                <w:spacing w:val="-2"/>
                <w:sz w:val="20"/>
              </w:rPr>
              <w:t xml:space="preserve"> </w:t>
            </w:r>
            <w:r w:rsidRPr="00FB5BEF">
              <w:rPr>
                <w:color w:val="000000"/>
                <w:spacing w:val="1"/>
                <w:sz w:val="20"/>
              </w:rPr>
              <w:t>ход</w:t>
            </w:r>
            <w:r w:rsidRPr="00FB5BEF">
              <w:rPr>
                <w:color w:val="000000"/>
                <w:spacing w:val="-1"/>
                <w:sz w:val="20"/>
              </w:rPr>
              <w:t xml:space="preserve"> </w:t>
            </w:r>
            <w:r w:rsidRPr="00FB5BEF">
              <w:rPr>
                <w:color w:val="000000"/>
                <w:sz w:val="20"/>
              </w:rPr>
              <w:t>дискуссии;</w:t>
            </w:r>
          </w:p>
          <w:p w14:paraId="3E4B9C9D"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помогать</w:t>
            </w:r>
            <w:r w:rsidRPr="00FB5BEF">
              <w:rPr>
                <w:color w:val="000000"/>
                <w:spacing w:val="1"/>
                <w:sz w:val="20"/>
              </w:rPr>
              <w:t xml:space="preserve"> </w:t>
            </w:r>
            <w:r w:rsidRPr="00FB5BEF">
              <w:rPr>
                <w:color w:val="000000"/>
                <w:sz w:val="20"/>
              </w:rPr>
              <w:t>организовать</w:t>
            </w:r>
            <w:r w:rsidRPr="00FB5BEF">
              <w:rPr>
                <w:color w:val="000000"/>
                <w:spacing w:val="-2"/>
                <w:sz w:val="20"/>
              </w:rPr>
              <w:t xml:space="preserve"> </w:t>
            </w:r>
            <w:r w:rsidRPr="00FB5BEF">
              <w:rPr>
                <w:color w:val="000000"/>
                <w:sz w:val="20"/>
              </w:rPr>
              <w:t>дискуссию;</w:t>
            </w:r>
          </w:p>
          <w:p w14:paraId="75C40454"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ind w:left="34"/>
              <w:rPr>
                <w:sz w:val="20"/>
              </w:rPr>
            </w:pPr>
            <w:r w:rsidRPr="00FB5BEF">
              <w:rPr>
                <w:color w:val="000000"/>
                <w:sz w:val="20"/>
              </w:rPr>
              <w:t>•</w:t>
            </w:r>
            <w:r w:rsidRPr="00FB5BEF">
              <w:rPr>
                <w:color w:val="000000"/>
                <w:spacing w:val="175"/>
                <w:sz w:val="20"/>
              </w:rPr>
              <w:t xml:space="preserve"> </w:t>
            </w:r>
            <w:r w:rsidRPr="00FB5BEF">
              <w:rPr>
                <w:color w:val="000000"/>
                <w:sz w:val="20"/>
              </w:rPr>
              <w:t>предлагать</w:t>
            </w:r>
            <w:r w:rsidRPr="00FB5BEF">
              <w:rPr>
                <w:color w:val="000000"/>
                <w:spacing w:val="22"/>
                <w:sz w:val="20"/>
              </w:rPr>
              <w:t xml:space="preserve"> </w:t>
            </w:r>
            <w:r w:rsidRPr="00FB5BEF">
              <w:rPr>
                <w:color w:val="000000"/>
                <w:sz w:val="20"/>
              </w:rPr>
              <w:t>дополнительные</w:t>
            </w:r>
            <w:r w:rsidRPr="00FB5BEF">
              <w:rPr>
                <w:color w:val="000000"/>
                <w:spacing w:val="20"/>
                <w:sz w:val="20"/>
              </w:rPr>
              <w:t xml:space="preserve"> </w:t>
            </w:r>
            <w:r w:rsidRPr="00FB5BEF">
              <w:rPr>
                <w:color w:val="000000"/>
                <w:sz w:val="20"/>
              </w:rPr>
              <w:t>средства</w:t>
            </w:r>
            <w:r w:rsidRPr="00FB5BEF">
              <w:rPr>
                <w:color w:val="000000"/>
                <w:spacing w:val="22"/>
                <w:sz w:val="20"/>
              </w:rPr>
              <w:t xml:space="preserve"> </w:t>
            </w:r>
            <w:r w:rsidRPr="00FB5BEF">
              <w:rPr>
                <w:color w:val="000000"/>
                <w:sz w:val="20"/>
              </w:rPr>
              <w:t>(двигательные,</w:t>
            </w:r>
            <w:r w:rsidRPr="00FB5BEF">
              <w:rPr>
                <w:color w:val="000000"/>
                <w:spacing w:val="21"/>
                <w:sz w:val="20"/>
              </w:rPr>
              <w:t xml:space="preserve"> </w:t>
            </w:r>
            <w:r w:rsidRPr="00FB5BEF">
              <w:rPr>
                <w:color w:val="000000"/>
                <w:sz w:val="20"/>
              </w:rPr>
              <w:t>образные,</w:t>
            </w:r>
            <w:r w:rsidRPr="00FB5BEF">
              <w:rPr>
                <w:color w:val="000000"/>
                <w:spacing w:val="21"/>
                <w:sz w:val="20"/>
              </w:rPr>
              <w:t xml:space="preserve"> </w:t>
            </w:r>
            <w:r w:rsidRPr="00FB5BEF">
              <w:rPr>
                <w:color w:val="000000"/>
                <w:sz w:val="20"/>
              </w:rPr>
              <w:t>в</w:t>
            </w:r>
            <w:r w:rsidRPr="00FB5BEF">
              <w:rPr>
                <w:color w:val="000000"/>
                <w:spacing w:val="21"/>
                <w:sz w:val="20"/>
              </w:rPr>
              <w:t xml:space="preserve"> </w:t>
            </w:r>
            <w:r w:rsidRPr="00FB5BEF">
              <w:rPr>
                <w:color w:val="000000"/>
                <w:sz w:val="20"/>
              </w:rPr>
              <w:t>том числе</w:t>
            </w:r>
            <w:r w:rsidRPr="00FB5BEF">
              <w:rPr>
                <w:color w:val="000000"/>
                <w:spacing w:val="18"/>
                <w:sz w:val="20"/>
              </w:rPr>
              <w:t xml:space="preserve"> </w:t>
            </w:r>
            <w:r w:rsidRPr="00FB5BEF">
              <w:rPr>
                <w:color w:val="000000"/>
                <w:sz w:val="20"/>
              </w:rPr>
              <w:t>наглядные</w:t>
            </w:r>
            <w:r w:rsidRPr="00FB5BEF">
              <w:rPr>
                <w:color w:val="000000"/>
                <w:spacing w:val="17"/>
                <w:sz w:val="20"/>
              </w:rPr>
              <w:t xml:space="preserve"> </w:t>
            </w:r>
            <w:r w:rsidRPr="00FB5BEF">
              <w:rPr>
                <w:color w:val="000000"/>
                <w:sz w:val="20"/>
              </w:rPr>
              <w:t>модели</w:t>
            </w:r>
            <w:r w:rsidRPr="00FB5BEF">
              <w:rPr>
                <w:color w:val="000000"/>
                <w:spacing w:val="20"/>
                <w:sz w:val="20"/>
              </w:rPr>
              <w:t xml:space="preserve"> </w:t>
            </w:r>
            <w:r w:rsidRPr="00FB5BEF">
              <w:rPr>
                <w:color w:val="000000"/>
                <w:sz w:val="20"/>
              </w:rPr>
              <w:t>и</w:t>
            </w:r>
            <w:r w:rsidRPr="00FB5BEF">
              <w:rPr>
                <w:color w:val="000000"/>
                <w:spacing w:val="18"/>
                <w:sz w:val="20"/>
              </w:rPr>
              <w:t xml:space="preserve"> </w:t>
            </w:r>
            <w:r w:rsidRPr="00FB5BEF">
              <w:rPr>
                <w:color w:val="000000"/>
                <w:sz w:val="20"/>
              </w:rPr>
              <w:t>символы),</w:t>
            </w:r>
            <w:r w:rsidRPr="00FB5BEF">
              <w:rPr>
                <w:color w:val="000000"/>
                <w:spacing w:val="19"/>
                <w:sz w:val="20"/>
              </w:rPr>
              <w:t xml:space="preserve"> </w:t>
            </w:r>
            <w:r w:rsidRPr="00FB5BEF">
              <w:rPr>
                <w:color w:val="000000"/>
                <w:sz w:val="20"/>
              </w:rPr>
              <w:t>в</w:t>
            </w:r>
            <w:r w:rsidRPr="00FB5BEF">
              <w:rPr>
                <w:color w:val="000000"/>
                <w:spacing w:val="18"/>
                <w:sz w:val="20"/>
              </w:rPr>
              <w:t xml:space="preserve"> </w:t>
            </w:r>
            <w:r w:rsidRPr="00FB5BEF">
              <w:rPr>
                <w:color w:val="000000"/>
                <w:spacing w:val="-1"/>
                <w:sz w:val="20"/>
              </w:rPr>
              <w:t>тех</w:t>
            </w:r>
            <w:r w:rsidRPr="00FB5BEF">
              <w:rPr>
                <w:color w:val="000000"/>
                <w:spacing w:val="23"/>
                <w:sz w:val="20"/>
              </w:rPr>
              <w:t xml:space="preserve"> </w:t>
            </w:r>
            <w:r w:rsidRPr="00FB5BEF">
              <w:rPr>
                <w:color w:val="000000"/>
                <w:sz w:val="20"/>
              </w:rPr>
              <w:t>случаях,</w:t>
            </w:r>
            <w:r w:rsidRPr="00FB5BEF">
              <w:rPr>
                <w:color w:val="000000"/>
                <w:spacing w:val="19"/>
                <w:sz w:val="20"/>
              </w:rPr>
              <w:t xml:space="preserve"> </w:t>
            </w:r>
            <w:r w:rsidRPr="00FB5BEF">
              <w:rPr>
                <w:color w:val="000000"/>
                <w:sz w:val="20"/>
              </w:rPr>
              <w:t>когда</w:t>
            </w:r>
            <w:r w:rsidRPr="00FB5BEF">
              <w:rPr>
                <w:color w:val="000000"/>
                <w:spacing w:val="16"/>
                <w:sz w:val="20"/>
              </w:rPr>
              <w:t xml:space="preserve"> </w:t>
            </w:r>
            <w:r w:rsidRPr="00FB5BEF">
              <w:rPr>
                <w:color w:val="000000"/>
                <w:sz w:val="20"/>
              </w:rPr>
              <w:t>детям</w:t>
            </w:r>
            <w:r w:rsidRPr="00FB5BEF">
              <w:rPr>
                <w:color w:val="000000"/>
                <w:spacing w:val="18"/>
                <w:sz w:val="20"/>
              </w:rPr>
              <w:t xml:space="preserve"> </w:t>
            </w:r>
            <w:r w:rsidRPr="00FB5BEF">
              <w:rPr>
                <w:color w:val="000000"/>
                <w:sz w:val="20"/>
              </w:rPr>
              <w:t>трудно решить</w:t>
            </w:r>
            <w:r w:rsidRPr="00FB5BEF">
              <w:rPr>
                <w:color w:val="000000"/>
                <w:spacing w:val="1"/>
                <w:sz w:val="20"/>
              </w:rPr>
              <w:t xml:space="preserve"> </w:t>
            </w:r>
            <w:r w:rsidRPr="00FB5BEF">
              <w:rPr>
                <w:color w:val="000000"/>
                <w:spacing w:val="-1"/>
                <w:sz w:val="20"/>
              </w:rPr>
              <w:t>задачу.</w:t>
            </w:r>
          </w:p>
          <w:p w14:paraId="7BE70DC9"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pacing w:val="-26"/>
                <w:sz w:val="20"/>
              </w:rPr>
            </w:pPr>
            <w:r w:rsidRPr="00FB5BEF">
              <w:rPr>
                <w:color w:val="000000"/>
                <w:spacing w:val="-26"/>
                <w:sz w:val="20"/>
              </w:rPr>
              <w:t> </w:t>
            </w:r>
          </w:p>
          <w:p w14:paraId="6A08E136"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rFonts w:ascii="Calibri" w:eastAsia="Calibri" w:hAnsi="Calibri" w:cs="Calibri"/>
                <w:sz w:val="20"/>
              </w:rPr>
            </w:pPr>
          </w:p>
          <w:p w14:paraId="71B4C4EF" w14:textId="77777777"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14:paraId="3EF3E961" w14:textId="77777777" w:rsid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p>
          <w:p w14:paraId="2E4CFF16"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rPr>
                <w:color w:val="000000"/>
                <w:sz w:val="20"/>
              </w:rPr>
            </w:pPr>
            <w:r w:rsidRPr="00FB5BEF">
              <w:rPr>
                <w:color w:val="000000"/>
                <w:sz w:val="20"/>
              </w:rPr>
              <w:t>С целью развития</w:t>
            </w:r>
            <w:r w:rsidRPr="00FB5BEF">
              <w:rPr>
                <w:color w:val="000000"/>
                <w:spacing w:val="-2"/>
                <w:sz w:val="20"/>
              </w:rPr>
              <w:t xml:space="preserve"> </w:t>
            </w:r>
            <w:r w:rsidRPr="00FB5BEF">
              <w:rPr>
                <w:color w:val="000000"/>
                <w:sz w:val="20"/>
              </w:rPr>
              <w:t>проектной</w:t>
            </w:r>
            <w:r w:rsidRPr="00FB5BEF">
              <w:rPr>
                <w:color w:val="000000"/>
                <w:spacing w:val="1"/>
                <w:sz w:val="20"/>
              </w:rPr>
              <w:t xml:space="preserve"> </w:t>
            </w:r>
            <w:r w:rsidRPr="00FB5BEF">
              <w:rPr>
                <w:color w:val="000000"/>
                <w:sz w:val="20"/>
              </w:rPr>
              <w:t>деятельности</w:t>
            </w:r>
            <w:r w:rsidRPr="00FB5BEF">
              <w:rPr>
                <w:color w:val="000000"/>
                <w:spacing w:val="1"/>
                <w:sz w:val="20"/>
              </w:rPr>
              <w:t xml:space="preserve"> </w:t>
            </w:r>
            <w:r w:rsidRPr="00FB5BEF">
              <w:rPr>
                <w:color w:val="000000"/>
                <w:spacing w:val="-1"/>
                <w:sz w:val="20"/>
              </w:rPr>
              <w:t>педагог</w:t>
            </w:r>
            <w:r w:rsidRPr="00FB5BEF">
              <w:rPr>
                <w:color w:val="000000"/>
                <w:sz w:val="20"/>
              </w:rPr>
              <w:t xml:space="preserve"> должны:</w:t>
            </w:r>
          </w:p>
          <w:p w14:paraId="5AE2C875"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создавать</w:t>
            </w:r>
            <w:r w:rsidRPr="00FB5BEF">
              <w:rPr>
                <w:color w:val="000000"/>
                <w:spacing w:val="154"/>
                <w:sz w:val="20"/>
              </w:rPr>
              <w:t xml:space="preserve"> </w:t>
            </w:r>
            <w:r w:rsidRPr="00FB5BEF">
              <w:rPr>
                <w:color w:val="000000"/>
                <w:sz w:val="20"/>
              </w:rPr>
              <w:t>проблемные</w:t>
            </w:r>
            <w:r w:rsidRPr="00FB5BEF">
              <w:rPr>
                <w:color w:val="000000"/>
                <w:spacing w:val="152"/>
                <w:sz w:val="20"/>
              </w:rPr>
              <w:t xml:space="preserve"> </w:t>
            </w:r>
            <w:r w:rsidRPr="00FB5BEF">
              <w:rPr>
                <w:color w:val="000000"/>
                <w:sz w:val="20"/>
              </w:rPr>
              <w:t>ситуации,</w:t>
            </w:r>
            <w:r w:rsidRPr="00FB5BEF">
              <w:rPr>
                <w:color w:val="000000"/>
                <w:spacing w:val="157"/>
                <w:sz w:val="20"/>
              </w:rPr>
              <w:t xml:space="preserve"> </w:t>
            </w:r>
            <w:r w:rsidRPr="00FB5BEF">
              <w:rPr>
                <w:color w:val="000000"/>
                <w:sz w:val="20"/>
              </w:rPr>
              <w:t>которые</w:t>
            </w:r>
            <w:r w:rsidRPr="00FB5BEF">
              <w:rPr>
                <w:color w:val="000000"/>
                <w:spacing w:val="152"/>
                <w:sz w:val="20"/>
              </w:rPr>
              <w:t xml:space="preserve"> </w:t>
            </w:r>
            <w:r w:rsidRPr="00FB5BEF">
              <w:rPr>
                <w:color w:val="000000"/>
                <w:sz w:val="20"/>
              </w:rPr>
              <w:t>инициируют</w:t>
            </w:r>
            <w:r w:rsidRPr="00FB5BEF">
              <w:rPr>
                <w:color w:val="000000"/>
                <w:spacing w:val="154"/>
                <w:sz w:val="20"/>
              </w:rPr>
              <w:t xml:space="preserve"> </w:t>
            </w:r>
            <w:r w:rsidRPr="00FB5BEF">
              <w:rPr>
                <w:color w:val="000000"/>
                <w:sz w:val="20"/>
              </w:rPr>
              <w:t xml:space="preserve">детское </w:t>
            </w:r>
            <w:r w:rsidRPr="00FB5BEF">
              <w:rPr>
                <w:color w:val="000000"/>
                <w:spacing w:val="-26"/>
                <w:sz w:val="20"/>
              </w:rPr>
              <w:t> </w:t>
            </w:r>
            <w:r w:rsidRPr="00FB5BEF">
              <w:rPr>
                <w:color w:val="000000"/>
                <w:sz w:val="20"/>
              </w:rPr>
              <w:t>любопытство, стимулируют</w:t>
            </w:r>
            <w:r w:rsidRPr="00FB5BEF">
              <w:rPr>
                <w:color w:val="000000"/>
                <w:spacing w:val="1"/>
                <w:sz w:val="20"/>
              </w:rPr>
              <w:t xml:space="preserve"> </w:t>
            </w:r>
            <w:r w:rsidRPr="00FB5BEF">
              <w:rPr>
                <w:color w:val="000000"/>
                <w:sz w:val="20"/>
              </w:rPr>
              <w:t>стремление</w:t>
            </w:r>
            <w:r w:rsidRPr="00FB5BEF">
              <w:rPr>
                <w:color w:val="000000"/>
                <w:spacing w:val="-1"/>
                <w:sz w:val="20"/>
              </w:rPr>
              <w:t xml:space="preserve"> </w:t>
            </w:r>
            <w:r w:rsidRPr="00FB5BEF">
              <w:rPr>
                <w:color w:val="000000"/>
                <w:sz w:val="20"/>
              </w:rPr>
              <w:t>к</w:t>
            </w:r>
            <w:r w:rsidRPr="00FB5BEF">
              <w:rPr>
                <w:color w:val="000000"/>
                <w:spacing w:val="1"/>
                <w:sz w:val="20"/>
              </w:rPr>
              <w:t xml:space="preserve"> </w:t>
            </w:r>
            <w:r w:rsidRPr="00FB5BEF">
              <w:rPr>
                <w:color w:val="000000"/>
                <w:sz w:val="20"/>
              </w:rPr>
              <w:t>исследованию;</w:t>
            </w:r>
          </w:p>
          <w:p w14:paraId="493105B2" w14:textId="77777777" w:rsidR="00FB5BEF" w:rsidRPr="00FB5BEF" w:rsidRDefault="00FB5BEF">
            <w:pPr>
              <w:pBdr>
                <w:top w:val="none" w:sz="4" w:space="0" w:color="000000"/>
                <w:left w:val="none" w:sz="4" w:space="0" w:color="000000"/>
                <w:bottom w:val="none" w:sz="4" w:space="0" w:color="000000"/>
                <w:right w:val="none" w:sz="4" w:space="0" w:color="000000"/>
              </w:pBdr>
              <w:spacing w:line="276" w:lineRule="atLeast"/>
              <w:rPr>
                <w:sz w:val="20"/>
              </w:rPr>
            </w:pPr>
            <w:r w:rsidRPr="00FB5BEF">
              <w:rPr>
                <w:color w:val="000000"/>
                <w:sz w:val="20"/>
              </w:rPr>
              <w:t>•</w:t>
            </w:r>
            <w:r w:rsidRPr="00FB5BEF">
              <w:rPr>
                <w:color w:val="000000"/>
                <w:spacing w:val="216"/>
                <w:sz w:val="20"/>
              </w:rPr>
              <w:t xml:space="preserve"> </w:t>
            </w:r>
            <w:r w:rsidRPr="00FB5BEF">
              <w:rPr>
                <w:color w:val="000000"/>
                <w:sz w:val="20"/>
              </w:rPr>
              <w:t>быть</w:t>
            </w:r>
            <w:r w:rsidRPr="00FB5BEF">
              <w:rPr>
                <w:color w:val="000000"/>
                <w:spacing w:val="61"/>
                <w:sz w:val="20"/>
              </w:rPr>
              <w:t xml:space="preserve"> </w:t>
            </w:r>
            <w:r w:rsidRPr="00FB5BEF">
              <w:rPr>
                <w:color w:val="000000"/>
                <w:sz w:val="20"/>
              </w:rPr>
              <w:t>внимательными</w:t>
            </w:r>
            <w:r w:rsidRPr="00FB5BEF">
              <w:rPr>
                <w:color w:val="000000"/>
                <w:spacing w:val="58"/>
                <w:sz w:val="20"/>
              </w:rPr>
              <w:t xml:space="preserve"> </w:t>
            </w:r>
            <w:r w:rsidRPr="00FB5BEF">
              <w:rPr>
                <w:color w:val="000000"/>
                <w:sz w:val="20"/>
              </w:rPr>
              <w:t>к</w:t>
            </w:r>
            <w:r w:rsidRPr="00FB5BEF">
              <w:rPr>
                <w:color w:val="000000"/>
                <w:spacing w:val="61"/>
                <w:sz w:val="20"/>
              </w:rPr>
              <w:t xml:space="preserve"> </w:t>
            </w:r>
            <w:r w:rsidRPr="00FB5BEF">
              <w:rPr>
                <w:color w:val="000000"/>
                <w:sz w:val="20"/>
              </w:rPr>
              <w:t>детским</w:t>
            </w:r>
            <w:r w:rsidRPr="00FB5BEF">
              <w:rPr>
                <w:color w:val="000000"/>
                <w:spacing w:val="59"/>
                <w:sz w:val="20"/>
              </w:rPr>
              <w:t xml:space="preserve"> </w:t>
            </w:r>
            <w:r w:rsidRPr="00FB5BEF">
              <w:rPr>
                <w:color w:val="000000"/>
                <w:sz w:val="20"/>
              </w:rPr>
              <w:t>вопросам,</w:t>
            </w:r>
            <w:r w:rsidRPr="00FB5BEF">
              <w:rPr>
                <w:color w:val="000000"/>
                <w:spacing w:val="60"/>
                <w:sz w:val="20"/>
              </w:rPr>
              <w:t xml:space="preserve"> </w:t>
            </w:r>
            <w:r w:rsidRPr="00FB5BEF">
              <w:rPr>
                <w:color w:val="000000"/>
                <w:sz w:val="20"/>
              </w:rPr>
              <w:t>возникающим</w:t>
            </w:r>
            <w:r w:rsidRPr="00FB5BEF">
              <w:rPr>
                <w:color w:val="000000"/>
                <w:spacing w:val="59"/>
                <w:sz w:val="20"/>
              </w:rPr>
              <w:t xml:space="preserve"> </w:t>
            </w:r>
            <w:r w:rsidRPr="00FB5BEF">
              <w:rPr>
                <w:color w:val="000000"/>
                <w:sz w:val="20"/>
              </w:rPr>
              <w:t>в</w:t>
            </w:r>
            <w:r w:rsidRPr="00FB5BEF">
              <w:rPr>
                <w:color w:val="000000"/>
                <w:spacing w:val="59"/>
                <w:sz w:val="20"/>
              </w:rPr>
              <w:t xml:space="preserve"> </w:t>
            </w:r>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r w:rsidRPr="00FB5BEF">
              <w:rPr>
                <w:color w:val="000000"/>
                <w:spacing w:val="2"/>
                <w:sz w:val="20"/>
              </w:rPr>
              <w:t xml:space="preserve"> </w:t>
            </w:r>
            <w:r w:rsidRPr="00FB5BEF">
              <w:rPr>
                <w:color w:val="000000"/>
                <w:spacing w:val="-1"/>
                <w:sz w:val="20"/>
              </w:rPr>
              <w:t>регулярно</w:t>
            </w:r>
            <w:r w:rsidRPr="00FB5BEF">
              <w:rPr>
                <w:color w:val="000000"/>
                <w:spacing w:val="3"/>
                <w:sz w:val="20"/>
              </w:rPr>
              <w:t xml:space="preserve"> </w:t>
            </w:r>
            <w:r w:rsidRPr="00FB5BEF">
              <w:rPr>
                <w:color w:val="000000"/>
                <w:sz w:val="20"/>
              </w:rPr>
              <w:t>предлагать</w:t>
            </w:r>
            <w:r w:rsidRPr="00FB5BEF">
              <w:rPr>
                <w:color w:val="000000"/>
                <w:spacing w:val="3"/>
                <w:sz w:val="20"/>
              </w:rPr>
              <w:t xml:space="preserve"> </w:t>
            </w:r>
            <w:r w:rsidRPr="00FB5BEF">
              <w:rPr>
                <w:color w:val="000000"/>
                <w:sz w:val="20"/>
              </w:rPr>
              <w:t>проектные образовательные</w:t>
            </w:r>
            <w:r w:rsidRPr="00FB5BEF">
              <w:rPr>
                <w:color w:val="000000"/>
                <w:spacing w:val="1"/>
                <w:sz w:val="20"/>
              </w:rPr>
              <w:t xml:space="preserve"> </w:t>
            </w:r>
            <w:r w:rsidRPr="00FB5BEF">
              <w:rPr>
                <w:color w:val="000000"/>
                <w:sz w:val="20"/>
              </w:rPr>
              <w:t>ситуации</w:t>
            </w:r>
            <w:r w:rsidRPr="00FB5BEF">
              <w:rPr>
                <w:color w:val="000000"/>
                <w:spacing w:val="1"/>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Pr="00FB5BEF">
              <w:rPr>
                <w:color w:val="000000"/>
                <w:spacing w:val="-2"/>
                <w:sz w:val="20"/>
              </w:rPr>
              <w:t xml:space="preserve"> </w:t>
            </w:r>
            <w:r w:rsidRPr="00FB5BEF">
              <w:rPr>
                <w:color w:val="000000"/>
                <w:sz w:val="20"/>
              </w:rPr>
              <w:t>заданные</w:t>
            </w:r>
            <w:r w:rsidRPr="00FB5BEF">
              <w:rPr>
                <w:color w:val="000000"/>
                <w:spacing w:val="-2"/>
                <w:sz w:val="20"/>
              </w:rPr>
              <w:t xml:space="preserve"> </w:t>
            </w:r>
            <w:r w:rsidRPr="00FB5BEF">
              <w:rPr>
                <w:color w:val="000000"/>
                <w:sz w:val="20"/>
              </w:rPr>
              <w:t>детьми</w:t>
            </w:r>
            <w:r w:rsidRPr="00FB5BEF">
              <w:rPr>
                <w:color w:val="000000"/>
                <w:spacing w:val="1"/>
                <w:sz w:val="20"/>
              </w:rPr>
              <w:t xml:space="preserve"> </w:t>
            </w:r>
            <w:r w:rsidRPr="00FB5BEF">
              <w:rPr>
                <w:color w:val="000000"/>
                <w:sz w:val="20"/>
              </w:rPr>
              <w:t>вопросы;</w:t>
            </w:r>
          </w:p>
          <w:p w14:paraId="78B46BA8"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поддерживать</w:t>
            </w:r>
            <w:r w:rsidRPr="00FB5BEF">
              <w:rPr>
                <w:color w:val="000000"/>
                <w:spacing w:val="214"/>
                <w:sz w:val="20"/>
              </w:rPr>
              <w:t xml:space="preserve"> </w:t>
            </w:r>
            <w:r w:rsidRPr="00FB5BEF">
              <w:rPr>
                <w:color w:val="000000"/>
                <w:sz w:val="20"/>
              </w:rPr>
              <w:t>детскую</w:t>
            </w:r>
            <w:r w:rsidRPr="00FB5BEF">
              <w:rPr>
                <w:color w:val="000000"/>
                <w:spacing w:val="214"/>
                <w:sz w:val="20"/>
              </w:rPr>
              <w:t xml:space="preserve"> </w:t>
            </w:r>
            <w:r w:rsidRPr="00FB5BEF">
              <w:rPr>
                <w:color w:val="000000"/>
                <w:sz w:val="20"/>
              </w:rPr>
              <w:t>автономию:</w:t>
            </w:r>
            <w:r w:rsidRPr="00FB5BEF">
              <w:rPr>
                <w:color w:val="000000"/>
                <w:spacing w:val="214"/>
                <w:sz w:val="20"/>
              </w:rPr>
              <w:t xml:space="preserve"> </w:t>
            </w:r>
            <w:r w:rsidRPr="00FB5BEF">
              <w:rPr>
                <w:color w:val="000000"/>
                <w:sz w:val="20"/>
              </w:rPr>
              <w:t>предлагать</w:t>
            </w:r>
            <w:r w:rsidRPr="00FB5BEF">
              <w:rPr>
                <w:color w:val="000000"/>
                <w:spacing w:val="214"/>
                <w:sz w:val="20"/>
              </w:rPr>
              <w:t xml:space="preserve"> </w:t>
            </w:r>
            <w:r w:rsidRPr="00FB5BEF">
              <w:rPr>
                <w:color w:val="000000"/>
                <w:sz w:val="20"/>
              </w:rPr>
              <w:t>детям</w:t>
            </w:r>
            <w:r w:rsidRPr="00FB5BEF">
              <w:rPr>
                <w:color w:val="000000"/>
                <w:spacing w:val="213"/>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Pr="00FB5BEF">
              <w:rPr>
                <w:color w:val="000000"/>
                <w:spacing w:val="1"/>
                <w:sz w:val="20"/>
              </w:rPr>
              <w:t xml:space="preserve"> </w:t>
            </w:r>
            <w:r w:rsidRPr="00FB5BEF">
              <w:rPr>
                <w:color w:val="000000"/>
                <w:sz w:val="20"/>
              </w:rPr>
              <w:t>проектные</w:t>
            </w:r>
            <w:r w:rsidRPr="00FB5BEF">
              <w:rPr>
                <w:color w:val="000000"/>
                <w:spacing w:val="-1"/>
                <w:sz w:val="20"/>
              </w:rPr>
              <w:t xml:space="preserve"> </w:t>
            </w:r>
            <w:r w:rsidRPr="00FB5BEF">
              <w:rPr>
                <w:color w:val="000000"/>
                <w:sz w:val="20"/>
              </w:rPr>
              <w:t>решения;</w:t>
            </w:r>
          </w:p>
          <w:p w14:paraId="3C92FEBF"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94"/>
                <w:sz w:val="20"/>
              </w:rPr>
              <w:t xml:space="preserve"> </w:t>
            </w:r>
            <w:r w:rsidRPr="00FB5BEF">
              <w:rPr>
                <w:color w:val="000000"/>
                <w:sz w:val="20"/>
              </w:rPr>
              <w:t>детям</w:t>
            </w:r>
            <w:r w:rsidRPr="00FB5BEF">
              <w:rPr>
                <w:color w:val="000000"/>
                <w:spacing w:val="93"/>
                <w:sz w:val="20"/>
              </w:rPr>
              <w:t xml:space="preserve"> </w:t>
            </w:r>
            <w:r w:rsidRPr="00FB5BEF">
              <w:rPr>
                <w:color w:val="000000"/>
                <w:sz w:val="20"/>
              </w:rPr>
              <w:t>планировать</w:t>
            </w:r>
            <w:r w:rsidRPr="00FB5BEF">
              <w:rPr>
                <w:color w:val="000000"/>
                <w:spacing w:val="94"/>
                <w:sz w:val="20"/>
              </w:rPr>
              <w:t xml:space="preserve"> </w:t>
            </w:r>
            <w:r w:rsidRPr="00FB5BEF">
              <w:rPr>
                <w:color w:val="000000"/>
                <w:sz w:val="20"/>
              </w:rPr>
              <w:t>свою</w:t>
            </w:r>
            <w:r w:rsidRPr="00FB5BEF">
              <w:rPr>
                <w:color w:val="000000"/>
                <w:spacing w:val="94"/>
                <w:sz w:val="20"/>
              </w:rPr>
              <w:t xml:space="preserve"> </w:t>
            </w:r>
            <w:r w:rsidRPr="00FB5BEF">
              <w:rPr>
                <w:color w:val="000000"/>
                <w:sz w:val="20"/>
              </w:rPr>
              <w:t>деятельность</w:t>
            </w:r>
            <w:r w:rsidRPr="00FB5BEF">
              <w:rPr>
                <w:color w:val="000000"/>
                <w:spacing w:val="94"/>
                <w:sz w:val="20"/>
              </w:rPr>
              <w:t xml:space="preserve"> </w:t>
            </w:r>
            <w:r w:rsidRPr="00FB5BEF">
              <w:rPr>
                <w:color w:val="000000"/>
                <w:sz w:val="20"/>
              </w:rPr>
              <w:t>при</w:t>
            </w:r>
            <w:r w:rsidRPr="00FB5BEF">
              <w:rPr>
                <w:color w:val="000000"/>
                <w:spacing w:val="94"/>
                <w:sz w:val="20"/>
              </w:rPr>
              <w:t xml:space="preserve"> </w:t>
            </w:r>
            <w:r w:rsidRPr="00FB5BEF">
              <w:rPr>
                <w:color w:val="000000"/>
                <w:sz w:val="20"/>
              </w:rPr>
              <w:t xml:space="preserve">выполнении </w:t>
            </w:r>
            <w:r w:rsidRPr="00FB5BEF">
              <w:rPr>
                <w:color w:val="000000"/>
                <w:spacing w:val="-26"/>
                <w:sz w:val="20"/>
              </w:rPr>
              <w:t> </w:t>
            </w:r>
            <w:r w:rsidRPr="00FB5BEF">
              <w:rPr>
                <w:color w:val="000000"/>
                <w:sz w:val="20"/>
              </w:rPr>
              <w:t>своего замысла;</w:t>
            </w:r>
          </w:p>
          <w:p w14:paraId="6E43C2D2"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lastRenderedPageBreak/>
              <w:t>•</w:t>
            </w:r>
            <w:r w:rsidRPr="00FB5BEF">
              <w:rPr>
                <w:color w:val="000000"/>
                <w:spacing w:val="216"/>
                <w:sz w:val="20"/>
              </w:rPr>
              <w:t xml:space="preserve"> </w:t>
            </w:r>
            <w:r w:rsidRPr="00FB5BEF">
              <w:rPr>
                <w:color w:val="000000"/>
                <w:sz w:val="20"/>
              </w:rPr>
              <w:t>в</w:t>
            </w:r>
            <w:r w:rsidRPr="00FB5BEF">
              <w:rPr>
                <w:color w:val="000000"/>
                <w:spacing w:val="136"/>
                <w:sz w:val="20"/>
              </w:rPr>
              <w:t xml:space="preserve"> </w:t>
            </w:r>
            <w:r w:rsidRPr="00FB5BEF">
              <w:rPr>
                <w:color w:val="000000"/>
                <w:spacing w:val="1"/>
                <w:sz w:val="20"/>
              </w:rPr>
              <w:t>ходе</w:t>
            </w:r>
            <w:r w:rsidRPr="00FB5BEF">
              <w:rPr>
                <w:color w:val="000000"/>
                <w:spacing w:val="135"/>
                <w:sz w:val="20"/>
              </w:rPr>
              <w:t xml:space="preserve"> </w:t>
            </w:r>
            <w:r w:rsidRPr="00FB5BEF">
              <w:rPr>
                <w:color w:val="000000"/>
                <w:sz w:val="20"/>
              </w:rPr>
              <w:t>обсуждения</w:t>
            </w:r>
            <w:r w:rsidRPr="00FB5BEF">
              <w:rPr>
                <w:color w:val="000000"/>
                <w:spacing w:val="137"/>
                <w:sz w:val="20"/>
              </w:rPr>
              <w:t xml:space="preserve"> </w:t>
            </w:r>
            <w:r w:rsidRPr="00FB5BEF">
              <w:rPr>
                <w:color w:val="000000"/>
                <w:sz w:val="20"/>
              </w:rPr>
              <w:t>предложенных</w:t>
            </w:r>
            <w:r w:rsidRPr="00FB5BEF">
              <w:rPr>
                <w:color w:val="000000"/>
                <w:spacing w:val="139"/>
                <w:sz w:val="20"/>
              </w:rPr>
              <w:t xml:space="preserve"> </w:t>
            </w:r>
            <w:r w:rsidRPr="00FB5BEF">
              <w:rPr>
                <w:color w:val="000000"/>
                <w:sz w:val="20"/>
              </w:rPr>
              <w:t>детьми</w:t>
            </w:r>
            <w:r w:rsidRPr="00FB5BEF">
              <w:rPr>
                <w:color w:val="000000"/>
                <w:spacing w:val="135"/>
                <w:sz w:val="20"/>
              </w:rPr>
              <w:t xml:space="preserve"> </w:t>
            </w:r>
            <w:r w:rsidRPr="00FB5BEF">
              <w:rPr>
                <w:color w:val="000000"/>
                <w:sz w:val="20"/>
              </w:rPr>
              <w:t>проектных</w:t>
            </w:r>
            <w:r w:rsidRPr="00FB5BEF">
              <w:rPr>
                <w:color w:val="000000"/>
                <w:spacing w:val="139"/>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поддерживать</w:t>
            </w:r>
            <w:r w:rsidRPr="00FB5BEF">
              <w:rPr>
                <w:color w:val="000000"/>
                <w:spacing w:val="10"/>
                <w:sz w:val="20"/>
              </w:rPr>
              <w:t xml:space="preserve"> </w:t>
            </w:r>
            <w:r w:rsidRPr="00FB5BEF">
              <w:rPr>
                <w:color w:val="000000"/>
                <w:spacing w:val="-1"/>
                <w:sz w:val="20"/>
              </w:rPr>
              <w:t>их</w:t>
            </w:r>
            <w:r w:rsidRPr="00FB5BEF">
              <w:rPr>
                <w:color w:val="000000"/>
                <w:spacing w:val="10"/>
                <w:sz w:val="20"/>
              </w:rPr>
              <w:t xml:space="preserve"> </w:t>
            </w:r>
            <w:r w:rsidRPr="00FB5BEF">
              <w:rPr>
                <w:color w:val="000000"/>
                <w:sz w:val="20"/>
              </w:rPr>
              <w:t>идеи,</w:t>
            </w:r>
            <w:r w:rsidRPr="00FB5BEF">
              <w:rPr>
                <w:color w:val="000000"/>
                <w:spacing w:val="7"/>
                <w:sz w:val="20"/>
              </w:rPr>
              <w:t xml:space="preserve"> </w:t>
            </w:r>
            <w:r w:rsidRPr="00FB5BEF">
              <w:rPr>
                <w:color w:val="000000"/>
                <w:sz w:val="20"/>
              </w:rPr>
              <w:t>делая</w:t>
            </w:r>
            <w:r w:rsidRPr="00FB5BEF">
              <w:rPr>
                <w:color w:val="000000"/>
                <w:spacing w:val="10"/>
                <w:sz w:val="20"/>
              </w:rPr>
              <w:t xml:space="preserve"> </w:t>
            </w:r>
            <w:r w:rsidRPr="00FB5BEF">
              <w:rPr>
                <w:color w:val="000000"/>
                <w:sz w:val="20"/>
              </w:rPr>
              <w:t>акцент</w:t>
            </w:r>
            <w:r w:rsidRPr="00FB5BEF">
              <w:rPr>
                <w:color w:val="000000"/>
                <w:spacing w:val="10"/>
                <w:sz w:val="20"/>
              </w:rPr>
              <w:t xml:space="preserve"> </w:t>
            </w:r>
            <w:r w:rsidRPr="00FB5BEF">
              <w:rPr>
                <w:color w:val="000000"/>
                <w:spacing w:val="1"/>
                <w:sz w:val="20"/>
              </w:rPr>
              <w:t>на</w:t>
            </w:r>
            <w:r w:rsidRPr="00FB5BEF">
              <w:rPr>
                <w:color w:val="000000"/>
                <w:spacing w:val="8"/>
                <w:sz w:val="20"/>
              </w:rPr>
              <w:t xml:space="preserve"> </w:t>
            </w:r>
            <w:r w:rsidRPr="00FB5BEF">
              <w:rPr>
                <w:color w:val="000000"/>
                <w:sz w:val="20"/>
              </w:rPr>
              <w:t>новизне</w:t>
            </w:r>
            <w:r w:rsidRPr="00FB5BEF">
              <w:rPr>
                <w:color w:val="000000"/>
                <w:spacing w:val="9"/>
                <w:sz w:val="20"/>
              </w:rPr>
              <w:t xml:space="preserve"> </w:t>
            </w:r>
            <w:r w:rsidRPr="00FB5BEF">
              <w:rPr>
                <w:color w:val="000000"/>
                <w:sz w:val="20"/>
              </w:rPr>
              <w:t>каждого</w:t>
            </w:r>
            <w:r w:rsidRPr="00FB5BEF">
              <w:rPr>
                <w:color w:val="000000"/>
                <w:spacing w:val="17"/>
                <w:sz w:val="20"/>
              </w:rPr>
              <w:t xml:space="preserve"> </w:t>
            </w:r>
            <w:r w:rsidRPr="00FB5BEF">
              <w:rPr>
                <w:color w:val="000000"/>
                <w:sz w:val="20"/>
              </w:rPr>
              <w:t xml:space="preserve">предложенного </w:t>
            </w:r>
            <w:r w:rsidRPr="00FB5BEF">
              <w:rPr>
                <w:color w:val="000000"/>
                <w:spacing w:val="-26"/>
                <w:sz w:val="20"/>
              </w:rPr>
              <w:t> </w:t>
            </w:r>
            <w:r w:rsidRPr="00FB5BEF">
              <w:rPr>
                <w:color w:val="000000"/>
                <w:sz w:val="20"/>
              </w:rPr>
              <w:t>варианта;</w:t>
            </w:r>
          </w:p>
          <w:p w14:paraId="3895DF89"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sz w:val="20"/>
              </w:rPr>
            </w:pPr>
            <w:r w:rsidRPr="00FB5BEF">
              <w:rPr>
                <w:color w:val="000000"/>
                <w:sz w:val="20"/>
              </w:rPr>
              <w:t>•</w:t>
            </w:r>
            <w:r w:rsidRPr="00FB5BEF">
              <w:rPr>
                <w:color w:val="000000"/>
                <w:spacing w:val="216"/>
                <w:sz w:val="20"/>
              </w:rPr>
              <w:t xml:space="preserve"> </w:t>
            </w:r>
            <w:r w:rsidRPr="00FB5BEF">
              <w:rPr>
                <w:color w:val="000000"/>
                <w:sz w:val="20"/>
              </w:rPr>
              <w:t>помогать</w:t>
            </w:r>
            <w:r w:rsidRPr="00FB5BEF">
              <w:rPr>
                <w:color w:val="000000"/>
                <w:spacing w:val="63"/>
                <w:sz w:val="20"/>
              </w:rPr>
              <w:t xml:space="preserve"> </w:t>
            </w:r>
            <w:r w:rsidRPr="00FB5BEF">
              <w:rPr>
                <w:color w:val="000000"/>
                <w:sz w:val="20"/>
              </w:rPr>
              <w:t>детям</w:t>
            </w:r>
            <w:r w:rsidRPr="00FB5BEF">
              <w:rPr>
                <w:color w:val="000000"/>
                <w:spacing w:val="62"/>
                <w:sz w:val="20"/>
              </w:rPr>
              <w:t xml:space="preserve"> </w:t>
            </w:r>
            <w:r w:rsidRPr="00FB5BEF">
              <w:rPr>
                <w:color w:val="000000"/>
                <w:sz w:val="20"/>
              </w:rPr>
              <w:t>сравнивать</w:t>
            </w:r>
            <w:r w:rsidRPr="00FB5BEF">
              <w:rPr>
                <w:color w:val="000000"/>
                <w:spacing w:val="63"/>
                <w:sz w:val="20"/>
              </w:rPr>
              <w:t xml:space="preserve"> </w:t>
            </w:r>
            <w:r w:rsidRPr="00FB5BEF">
              <w:rPr>
                <w:color w:val="000000"/>
                <w:sz w:val="20"/>
              </w:rPr>
              <w:t>предложенные</w:t>
            </w:r>
            <w:r w:rsidRPr="00FB5BEF">
              <w:rPr>
                <w:color w:val="000000"/>
                <w:spacing w:val="61"/>
                <w:sz w:val="20"/>
              </w:rPr>
              <w:t xml:space="preserve"> </w:t>
            </w:r>
            <w:r w:rsidRPr="00FB5BEF">
              <w:rPr>
                <w:color w:val="000000"/>
                <w:spacing w:val="-1"/>
                <w:sz w:val="20"/>
              </w:rPr>
              <w:t>ими</w:t>
            </w:r>
            <w:r w:rsidRPr="00FB5BEF">
              <w:rPr>
                <w:color w:val="000000"/>
                <w:spacing w:val="64"/>
                <w:sz w:val="20"/>
              </w:rPr>
              <w:t xml:space="preserve"> </w:t>
            </w:r>
            <w:r w:rsidRPr="00FB5BEF">
              <w:rPr>
                <w:color w:val="000000"/>
                <w:sz w:val="20"/>
              </w:rPr>
              <w:t>варианты</w:t>
            </w:r>
            <w:r w:rsidRPr="00FB5BEF">
              <w:rPr>
                <w:color w:val="000000"/>
                <w:spacing w:val="62"/>
                <w:sz w:val="20"/>
              </w:rPr>
              <w:t xml:space="preserve"> </w:t>
            </w:r>
            <w:r w:rsidRPr="00FB5BEF">
              <w:rPr>
                <w:color w:val="000000"/>
                <w:sz w:val="20"/>
              </w:rPr>
              <w:t xml:space="preserve">решений, </w:t>
            </w:r>
            <w:r w:rsidRPr="00FB5BEF">
              <w:rPr>
                <w:color w:val="000000"/>
                <w:spacing w:val="-26"/>
                <w:sz w:val="20"/>
              </w:rPr>
              <w:t> </w:t>
            </w:r>
            <w:r w:rsidRPr="00FB5BEF">
              <w:rPr>
                <w:color w:val="000000"/>
                <w:sz w:val="20"/>
              </w:rPr>
              <w:t>аргументировать</w:t>
            </w:r>
            <w:r w:rsidRPr="00FB5BEF">
              <w:rPr>
                <w:color w:val="000000"/>
                <w:spacing w:val="1"/>
                <w:sz w:val="20"/>
              </w:rPr>
              <w:t xml:space="preserve"> </w:t>
            </w:r>
            <w:r w:rsidRPr="00FB5BEF">
              <w:rPr>
                <w:color w:val="000000"/>
                <w:sz w:val="20"/>
              </w:rPr>
              <w:t>выбор варианта.</w:t>
            </w:r>
          </w:p>
          <w:p w14:paraId="68AD5E50"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rFonts w:ascii="Calibri" w:eastAsia="Calibri" w:hAnsi="Calibri" w:cs="Calibri"/>
                <w:sz w:val="20"/>
              </w:rPr>
            </w:pPr>
          </w:p>
          <w:p w14:paraId="5E081135"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p>
          <w:p w14:paraId="7688F88A" w14:textId="77777777" w:rsidR="00FB5BEF" w:rsidRPr="00FB5BEF" w:rsidRDefault="00FB5BEF">
            <w:pPr>
              <w:pBdr>
                <w:top w:val="none" w:sz="4" w:space="0" w:color="000000"/>
                <w:left w:val="none" w:sz="4" w:space="0" w:color="000000"/>
                <w:bottom w:val="none" w:sz="4" w:space="0" w:color="000000"/>
                <w:right w:val="none" w:sz="4" w:space="0" w:color="000000"/>
              </w:pBdr>
              <w:spacing w:before="20" w:line="266" w:lineRule="atLeast"/>
              <w:ind w:left="34"/>
              <w:rPr>
                <w:color w:val="000000"/>
                <w:sz w:val="20"/>
              </w:rPr>
            </w:pPr>
            <w:r w:rsidRPr="00FB5BEF">
              <w:rPr>
                <w:color w:val="000000"/>
                <w:sz w:val="20"/>
              </w:rPr>
              <w:t>Для</w:t>
            </w:r>
            <w:r w:rsidRPr="00FB5BEF">
              <w:rPr>
                <w:color w:val="000000"/>
                <w:spacing w:val="50"/>
                <w:sz w:val="20"/>
              </w:rPr>
              <w:t xml:space="preserve"> </w:t>
            </w:r>
            <w:r w:rsidRPr="00FB5BEF">
              <w:rPr>
                <w:color w:val="000000"/>
                <w:sz w:val="20"/>
              </w:rPr>
              <w:t>того</w:t>
            </w:r>
            <w:r w:rsidRPr="00FB5BEF">
              <w:rPr>
                <w:color w:val="000000"/>
                <w:spacing w:val="50"/>
                <w:sz w:val="20"/>
              </w:rPr>
              <w:t xml:space="preserve"> </w:t>
            </w:r>
            <w:r w:rsidRPr="00FB5BEF">
              <w:rPr>
                <w:color w:val="000000"/>
                <w:sz w:val="20"/>
              </w:rPr>
              <w:t>чтобы</w:t>
            </w:r>
            <w:r w:rsidRPr="00FB5BEF">
              <w:rPr>
                <w:color w:val="000000"/>
                <w:spacing w:val="50"/>
                <w:sz w:val="20"/>
              </w:rPr>
              <w:t xml:space="preserve"> </w:t>
            </w:r>
            <w:r w:rsidRPr="00FB5BEF">
              <w:rPr>
                <w:color w:val="000000"/>
                <w:sz w:val="20"/>
              </w:rPr>
              <w:t>дети</w:t>
            </w:r>
            <w:r w:rsidRPr="00FB5BEF">
              <w:rPr>
                <w:color w:val="000000"/>
                <w:spacing w:val="49"/>
                <w:sz w:val="20"/>
              </w:rPr>
              <w:t xml:space="preserve"> </w:t>
            </w:r>
            <w:r w:rsidRPr="00FB5BEF">
              <w:rPr>
                <w:color w:val="000000"/>
                <w:sz w:val="20"/>
              </w:rPr>
              <w:t>научились</w:t>
            </w:r>
            <w:r w:rsidRPr="00FB5BEF">
              <w:rPr>
                <w:color w:val="000000"/>
                <w:spacing w:val="51"/>
                <w:sz w:val="20"/>
              </w:rPr>
              <w:t xml:space="preserve"> </w:t>
            </w:r>
            <w:r w:rsidRPr="00FB5BEF">
              <w:rPr>
                <w:color w:val="000000"/>
                <w:sz w:val="20"/>
              </w:rPr>
              <w:t>выражать</w:t>
            </w:r>
            <w:r w:rsidRPr="00FB5BEF">
              <w:rPr>
                <w:color w:val="000000"/>
                <w:spacing w:val="51"/>
                <w:sz w:val="20"/>
              </w:rPr>
              <w:t xml:space="preserve"> </w:t>
            </w:r>
            <w:r w:rsidRPr="00FB5BEF">
              <w:rPr>
                <w:color w:val="000000"/>
                <w:sz w:val="20"/>
              </w:rPr>
              <w:t>себя</w:t>
            </w:r>
            <w:r w:rsidRPr="00FB5BEF">
              <w:rPr>
                <w:color w:val="000000"/>
                <w:spacing w:val="50"/>
                <w:sz w:val="20"/>
              </w:rPr>
              <w:t xml:space="preserve"> </w:t>
            </w:r>
            <w:r w:rsidRPr="00FB5BEF">
              <w:rPr>
                <w:color w:val="000000"/>
                <w:sz w:val="20"/>
              </w:rPr>
              <w:t>средствами</w:t>
            </w:r>
            <w:r w:rsidRPr="00FB5BEF">
              <w:rPr>
                <w:color w:val="000000"/>
                <w:spacing w:val="51"/>
                <w:sz w:val="20"/>
              </w:rPr>
              <w:t xml:space="preserve"> </w:t>
            </w:r>
            <w:r w:rsidRPr="00FB5BEF">
              <w:rPr>
                <w:color w:val="000000"/>
                <w:sz w:val="20"/>
              </w:rPr>
              <w:t>искусства, педагог</w:t>
            </w:r>
            <w:r w:rsidRPr="00FB5BEF">
              <w:rPr>
                <w:color w:val="000000"/>
                <w:spacing w:val="1"/>
                <w:sz w:val="20"/>
              </w:rPr>
              <w:t xml:space="preserve"> </w:t>
            </w:r>
            <w:r w:rsidRPr="00FB5BEF">
              <w:rPr>
                <w:color w:val="000000"/>
                <w:sz w:val="20"/>
              </w:rPr>
              <w:t>должен:</w:t>
            </w:r>
          </w:p>
          <w:p w14:paraId="7FB3C19C"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color w:val="000000"/>
                <w:sz w:val="20"/>
              </w:rPr>
            </w:pPr>
            <w:r w:rsidRPr="00FB5BEF">
              <w:rPr>
                <w:color w:val="000000"/>
                <w:sz w:val="20"/>
              </w:rPr>
              <w:t>•</w:t>
            </w:r>
            <w:r w:rsidRPr="00FB5BEF">
              <w:rPr>
                <w:color w:val="000000"/>
                <w:spacing w:val="245"/>
                <w:sz w:val="20"/>
              </w:rPr>
              <w:t xml:space="preserve"> </w:t>
            </w:r>
            <w:r w:rsidRPr="00FB5BEF">
              <w:rPr>
                <w:color w:val="000000"/>
                <w:sz w:val="20"/>
              </w:rPr>
              <w:t>планировать</w:t>
            </w:r>
            <w:r w:rsidRPr="00FB5BEF">
              <w:rPr>
                <w:color w:val="000000"/>
                <w:spacing w:val="44"/>
                <w:sz w:val="20"/>
              </w:rPr>
              <w:t xml:space="preserve"> </w:t>
            </w:r>
            <w:r w:rsidRPr="00FB5BEF">
              <w:rPr>
                <w:color w:val="000000"/>
                <w:spacing w:val="-1"/>
                <w:sz w:val="20"/>
              </w:rPr>
              <w:t>время</w:t>
            </w:r>
            <w:r w:rsidRPr="00FB5BEF">
              <w:rPr>
                <w:color w:val="000000"/>
                <w:spacing w:val="43"/>
                <w:sz w:val="20"/>
              </w:rPr>
              <w:t xml:space="preserve"> </w:t>
            </w:r>
            <w:r w:rsidRPr="00FB5BEF">
              <w:rPr>
                <w:color w:val="000000"/>
                <w:sz w:val="20"/>
              </w:rPr>
              <w:t>в</w:t>
            </w:r>
            <w:r w:rsidRPr="00FB5BEF">
              <w:rPr>
                <w:color w:val="000000"/>
                <w:spacing w:val="42"/>
                <w:sz w:val="20"/>
              </w:rPr>
              <w:t xml:space="preserve"> </w:t>
            </w:r>
            <w:r w:rsidRPr="00FB5BEF">
              <w:rPr>
                <w:color w:val="000000"/>
                <w:sz w:val="20"/>
              </w:rPr>
              <w:t>течение</w:t>
            </w:r>
            <w:r w:rsidRPr="00FB5BEF">
              <w:rPr>
                <w:color w:val="000000"/>
                <w:spacing w:val="42"/>
                <w:sz w:val="20"/>
              </w:rPr>
              <w:t xml:space="preserve"> </w:t>
            </w:r>
            <w:r w:rsidRPr="00FB5BEF">
              <w:rPr>
                <w:color w:val="000000"/>
                <w:sz w:val="20"/>
              </w:rPr>
              <w:t>дня,</w:t>
            </w:r>
            <w:r w:rsidRPr="00FB5BEF">
              <w:rPr>
                <w:color w:val="000000"/>
                <w:spacing w:val="43"/>
                <w:sz w:val="20"/>
              </w:rPr>
              <w:t xml:space="preserve"> </w:t>
            </w:r>
            <w:r w:rsidRPr="00FB5BEF">
              <w:rPr>
                <w:color w:val="000000"/>
                <w:sz w:val="20"/>
              </w:rPr>
              <w:t>когда</w:t>
            </w:r>
            <w:r w:rsidRPr="00FB5BEF">
              <w:rPr>
                <w:color w:val="000000"/>
                <w:spacing w:val="42"/>
                <w:sz w:val="20"/>
              </w:rPr>
              <w:t xml:space="preserve"> </w:t>
            </w:r>
            <w:r w:rsidRPr="00FB5BEF">
              <w:rPr>
                <w:color w:val="000000"/>
                <w:sz w:val="20"/>
              </w:rPr>
              <w:t>дети</w:t>
            </w:r>
            <w:r w:rsidRPr="00FB5BEF">
              <w:rPr>
                <w:color w:val="000000"/>
                <w:spacing w:val="42"/>
                <w:sz w:val="20"/>
              </w:rPr>
              <w:t xml:space="preserve"> </w:t>
            </w:r>
            <w:r w:rsidRPr="00FB5BEF">
              <w:rPr>
                <w:color w:val="000000"/>
                <w:spacing w:val="-1"/>
                <w:sz w:val="20"/>
              </w:rPr>
              <w:t>могут</w:t>
            </w:r>
            <w:r w:rsidRPr="00FB5BEF">
              <w:rPr>
                <w:color w:val="000000"/>
                <w:spacing w:val="44"/>
                <w:sz w:val="20"/>
              </w:rPr>
              <w:t xml:space="preserve"> </w:t>
            </w:r>
            <w:r w:rsidRPr="00FB5BEF">
              <w:rPr>
                <w:color w:val="000000"/>
                <w:sz w:val="20"/>
              </w:rPr>
              <w:t>создавать</w:t>
            </w:r>
            <w:r w:rsidRPr="00FB5BEF">
              <w:rPr>
                <w:color w:val="000000"/>
                <w:spacing w:val="44"/>
                <w:sz w:val="20"/>
              </w:rPr>
              <w:t xml:space="preserve"> </w:t>
            </w:r>
            <w:r w:rsidRPr="00FB5BEF">
              <w:rPr>
                <w:color w:val="000000"/>
                <w:sz w:val="20"/>
              </w:rPr>
              <w:t xml:space="preserve">свои </w:t>
            </w:r>
            <w:r w:rsidRPr="00FB5BEF">
              <w:rPr>
                <w:color w:val="000000"/>
                <w:spacing w:val="-26"/>
                <w:sz w:val="20"/>
              </w:rPr>
              <w:t> </w:t>
            </w:r>
            <w:r w:rsidRPr="00FB5BEF">
              <w:rPr>
                <w:color w:val="000000"/>
                <w:sz w:val="20"/>
              </w:rPr>
              <w:t>произведения;</w:t>
            </w:r>
          </w:p>
          <w:p w14:paraId="2E178B10" w14:textId="77777777" w:rsidR="00FB5BEF" w:rsidRPr="00FB5BEF" w:rsidRDefault="00FB5BEF">
            <w:pPr>
              <w:pBdr>
                <w:top w:val="none" w:sz="4" w:space="0" w:color="000000"/>
                <w:left w:val="none" w:sz="4" w:space="0" w:color="000000"/>
                <w:bottom w:val="none" w:sz="4" w:space="0" w:color="000000"/>
                <w:right w:val="none" w:sz="4" w:space="0" w:color="000000"/>
              </w:pBdr>
              <w:spacing w:before="10" w:line="266" w:lineRule="atLeast"/>
              <w:rPr>
                <w:rFonts w:ascii="Calibri" w:eastAsia="Calibri" w:hAnsi="Calibri" w:cs="Calibri"/>
                <w:sz w:val="20"/>
              </w:rPr>
            </w:pPr>
          </w:p>
          <w:p w14:paraId="583EB55C" w14:textId="77777777" w:rsidR="00FB5BEF" w:rsidRPr="00FB5BEF" w:rsidRDefault="00FB5BEF" w:rsidP="00E04FBF">
            <w:pPr>
              <w:pStyle w:val="ad"/>
              <w:numPr>
                <w:ilvl w:val="0"/>
                <w:numId w:val="71"/>
              </w:numPr>
              <w:pBdr>
                <w:top w:val="none" w:sz="4" w:space="0" w:color="000000"/>
                <w:left w:val="none" w:sz="4" w:space="0" w:color="000000"/>
                <w:bottom w:val="none" w:sz="4" w:space="0" w:color="000000"/>
                <w:right w:val="none" w:sz="4" w:space="0" w:color="000000"/>
              </w:pBdr>
              <w:spacing w:line="253" w:lineRule="atLeast"/>
              <w:ind w:left="0" w:firstLine="0"/>
              <w:rPr>
                <w:sz w:val="20"/>
              </w:rPr>
            </w:pPr>
            <w:r w:rsidRPr="00FB5BEF">
              <w:rPr>
                <w:color w:val="000000"/>
                <w:sz w:val="20"/>
              </w:rPr>
              <w:t>создавать</w:t>
            </w:r>
            <w:r w:rsidRPr="00FB5BEF">
              <w:rPr>
                <w:color w:val="000000"/>
                <w:spacing w:val="125"/>
                <w:sz w:val="20"/>
              </w:rPr>
              <w:t xml:space="preserve"> </w:t>
            </w:r>
            <w:r w:rsidRPr="00FB5BEF">
              <w:rPr>
                <w:color w:val="000000"/>
                <w:sz w:val="20"/>
              </w:rPr>
              <w:t>атмосферу</w:t>
            </w:r>
            <w:r w:rsidRPr="00FB5BEF">
              <w:rPr>
                <w:color w:val="000000"/>
                <w:spacing w:val="122"/>
                <w:sz w:val="20"/>
              </w:rPr>
              <w:t xml:space="preserve"> </w:t>
            </w:r>
            <w:r w:rsidRPr="00FB5BEF">
              <w:rPr>
                <w:color w:val="000000"/>
                <w:sz w:val="20"/>
              </w:rPr>
              <w:t>принятия</w:t>
            </w:r>
            <w:r w:rsidRPr="00FB5BEF">
              <w:rPr>
                <w:color w:val="000000"/>
                <w:spacing w:val="122"/>
                <w:sz w:val="20"/>
              </w:rPr>
              <w:t xml:space="preserve"> </w:t>
            </w:r>
            <w:r w:rsidRPr="00FB5BEF">
              <w:rPr>
                <w:color w:val="000000"/>
                <w:sz w:val="20"/>
              </w:rPr>
              <w:t>и</w:t>
            </w:r>
            <w:r w:rsidRPr="00FB5BEF">
              <w:rPr>
                <w:color w:val="000000"/>
                <w:spacing w:val="125"/>
                <w:sz w:val="20"/>
              </w:rPr>
              <w:t xml:space="preserve"> </w:t>
            </w:r>
            <w:r w:rsidRPr="00FB5BEF">
              <w:rPr>
                <w:color w:val="000000"/>
                <w:sz w:val="20"/>
              </w:rPr>
              <w:t>поддержки</w:t>
            </w:r>
            <w:r w:rsidRPr="00FB5BEF">
              <w:rPr>
                <w:color w:val="000000"/>
                <w:spacing w:val="126"/>
                <w:sz w:val="20"/>
              </w:rPr>
              <w:t xml:space="preserve"> </w:t>
            </w:r>
            <w:r w:rsidRPr="00FB5BEF">
              <w:rPr>
                <w:color w:val="000000"/>
                <w:sz w:val="20"/>
              </w:rPr>
              <w:t>во</w:t>
            </w:r>
            <w:r w:rsidRPr="00FB5BEF">
              <w:rPr>
                <w:color w:val="000000"/>
                <w:spacing w:val="124"/>
                <w:sz w:val="20"/>
              </w:rPr>
              <w:t xml:space="preserve"> </w:t>
            </w:r>
            <w:r w:rsidRPr="00FB5BEF">
              <w:rPr>
                <w:color w:val="000000"/>
                <w:spacing w:val="-1"/>
                <w:sz w:val="20"/>
              </w:rPr>
              <w:t>время</w:t>
            </w:r>
            <w:r w:rsidRPr="00FB5BEF">
              <w:rPr>
                <w:color w:val="000000"/>
                <w:spacing w:val="125"/>
                <w:sz w:val="20"/>
              </w:rPr>
              <w:t xml:space="preserve"> </w:t>
            </w:r>
            <w:r w:rsidRPr="00FB5BEF">
              <w:rPr>
                <w:color w:val="000000"/>
                <w:sz w:val="20"/>
              </w:rPr>
              <w:t xml:space="preserve">занятий </w:t>
            </w:r>
            <w:r w:rsidRPr="00FB5BEF">
              <w:rPr>
                <w:color w:val="000000"/>
                <w:spacing w:val="1704"/>
                <w:sz w:val="20"/>
              </w:rPr>
              <w:t> </w:t>
            </w:r>
            <w:r w:rsidRPr="00FB5BEF">
              <w:rPr>
                <w:color w:val="000000"/>
                <w:sz w:val="20"/>
              </w:rPr>
              <w:t>творческими</w:t>
            </w:r>
            <w:r w:rsidRPr="00FB5BEF">
              <w:rPr>
                <w:color w:val="000000"/>
                <w:spacing w:val="1"/>
                <w:sz w:val="20"/>
              </w:rPr>
              <w:t xml:space="preserve"> </w:t>
            </w:r>
            <w:r w:rsidRPr="00FB5BEF">
              <w:rPr>
                <w:color w:val="000000"/>
                <w:sz w:val="20"/>
              </w:rPr>
              <w:t>видами</w:t>
            </w:r>
            <w:r w:rsidRPr="00FB5BEF">
              <w:rPr>
                <w:color w:val="000000"/>
                <w:spacing w:val="1"/>
                <w:sz w:val="20"/>
              </w:rPr>
              <w:t xml:space="preserve"> </w:t>
            </w:r>
            <w:r w:rsidRPr="00FB5BEF">
              <w:rPr>
                <w:color w:val="000000"/>
                <w:sz w:val="20"/>
              </w:rPr>
              <w:t>деятельности;</w:t>
            </w:r>
          </w:p>
          <w:p w14:paraId="78C06E60"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оказывать</w:t>
            </w:r>
            <w:r w:rsidRPr="00FB5BEF">
              <w:rPr>
                <w:color w:val="000000"/>
                <w:spacing w:val="87"/>
                <w:sz w:val="20"/>
              </w:rPr>
              <w:t xml:space="preserve"> </w:t>
            </w:r>
            <w:r w:rsidRPr="00FB5BEF">
              <w:rPr>
                <w:color w:val="000000"/>
                <w:sz w:val="20"/>
              </w:rPr>
              <w:t>помощь</w:t>
            </w:r>
            <w:r w:rsidRPr="00FB5BEF">
              <w:rPr>
                <w:color w:val="000000"/>
                <w:spacing w:val="87"/>
                <w:sz w:val="20"/>
              </w:rPr>
              <w:t xml:space="preserve"> </w:t>
            </w:r>
            <w:r w:rsidRPr="00FB5BEF">
              <w:rPr>
                <w:color w:val="000000"/>
                <w:sz w:val="20"/>
              </w:rPr>
              <w:t>и</w:t>
            </w:r>
            <w:r w:rsidRPr="00FB5BEF">
              <w:rPr>
                <w:color w:val="000000"/>
                <w:spacing w:val="85"/>
                <w:sz w:val="20"/>
              </w:rPr>
              <w:t xml:space="preserve"> </w:t>
            </w:r>
            <w:r w:rsidRPr="00FB5BEF">
              <w:rPr>
                <w:color w:val="000000"/>
                <w:sz w:val="20"/>
              </w:rPr>
              <w:t>поддержку</w:t>
            </w:r>
            <w:r w:rsidRPr="00FB5BEF">
              <w:rPr>
                <w:color w:val="000000"/>
                <w:spacing w:val="81"/>
                <w:sz w:val="20"/>
              </w:rPr>
              <w:t xml:space="preserve"> </w:t>
            </w:r>
            <w:r w:rsidRPr="00FB5BEF">
              <w:rPr>
                <w:color w:val="000000"/>
                <w:sz w:val="20"/>
              </w:rPr>
              <w:t>в</w:t>
            </w:r>
            <w:r w:rsidRPr="00FB5BEF">
              <w:rPr>
                <w:color w:val="000000"/>
                <w:spacing w:val="86"/>
                <w:sz w:val="20"/>
              </w:rPr>
              <w:t xml:space="preserve"> </w:t>
            </w:r>
            <w:r w:rsidRPr="00FB5BEF">
              <w:rPr>
                <w:color w:val="000000"/>
                <w:sz w:val="20"/>
              </w:rPr>
              <w:t>овладении</w:t>
            </w:r>
            <w:r w:rsidRPr="00FB5BEF">
              <w:rPr>
                <w:color w:val="000000"/>
                <w:spacing w:val="87"/>
                <w:sz w:val="20"/>
              </w:rPr>
              <w:t xml:space="preserve"> </w:t>
            </w:r>
            <w:r w:rsidRPr="00FB5BEF">
              <w:rPr>
                <w:color w:val="000000"/>
                <w:sz w:val="20"/>
              </w:rPr>
              <w:t>необходимыми</w:t>
            </w:r>
            <w:r w:rsidRPr="00FB5BEF">
              <w:rPr>
                <w:color w:val="000000"/>
                <w:spacing w:val="87"/>
                <w:sz w:val="20"/>
              </w:rPr>
              <w:t xml:space="preserve"> </w:t>
            </w:r>
            <w:r w:rsidRPr="00FB5BEF">
              <w:rPr>
                <w:color w:val="000000"/>
                <w:sz w:val="20"/>
              </w:rPr>
              <w:t xml:space="preserve">для </w:t>
            </w:r>
            <w:r w:rsidRPr="00FB5BEF">
              <w:rPr>
                <w:color w:val="000000"/>
                <w:spacing w:val="-26"/>
                <w:sz w:val="20"/>
              </w:rPr>
              <w:t> </w:t>
            </w:r>
            <w:r w:rsidRPr="00FB5BEF">
              <w:rPr>
                <w:color w:val="000000"/>
                <w:sz w:val="20"/>
              </w:rPr>
              <w:t>занятий</w:t>
            </w:r>
            <w:r w:rsidRPr="00FB5BEF">
              <w:rPr>
                <w:color w:val="000000"/>
                <w:spacing w:val="1"/>
                <w:sz w:val="20"/>
              </w:rPr>
              <w:t xml:space="preserve"> </w:t>
            </w:r>
            <w:r w:rsidRPr="00FB5BEF">
              <w:rPr>
                <w:color w:val="000000"/>
                <w:sz w:val="20"/>
              </w:rPr>
              <w:t>техническими</w:t>
            </w:r>
            <w:r w:rsidRPr="00FB5BEF">
              <w:rPr>
                <w:color w:val="000000"/>
                <w:spacing w:val="1"/>
                <w:sz w:val="20"/>
              </w:rPr>
              <w:t xml:space="preserve"> </w:t>
            </w:r>
            <w:r w:rsidRPr="00FB5BEF">
              <w:rPr>
                <w:color w:val="000000"/>
                <w:sz w:val="20"/>
              </w:rPr>
              <w:t>навыками;</w:t>
            </w:r>
          </w:p>
          <w:p w14:paraId="09573E8E"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предлагать</w:t>
            </w:r>
            <w:r w:rsidRPr="00FB5BEF">
              <w:rPr>
                <w:color w:val="000000"/>
                <w:spacing w:val="97"/>
                <w:sz w:val="20"/>
              </w:rPr>
              <w:t xml:space="preserve"> </w:t>
            </w:r>
            <w:r w:rsidRPr="00FB5BEF">
              <w:rPr>
                <w:color w:val="000000"/>
                <w:sz w:val="20"/>
              </w:rPr>
              <w:t>такие</w:t>
            </w:r>
            <w:r w:rsidRPr="00FB5BEF">
              <w:rPr>
                <w:color w:val="000000"/>
                <w:spacing w:val="95"/>
                <w:sz w:val="20"/>
              </w:rPr>
              <w:t xml:space="preserve"> </w:t>
            </w:r>
            <w:r w:rsidRPr="00FB5BEF">
              <w:rPr>
                <w:color w:val="000000"/>
                <w:sz w:val="20"/>
              </w:rPr>
              <w:t>задания,</w:t>
            </w:r>
            <w:r w:rsidRPr="00FB5BEF">
              <w:rPr>
                <w:color w:val="000000"/>
                <w:spacing w:val="96"/>
                <w:sz w:val="20"/>
              </w:rPr>
              <w:t xml:space="preserve"> </w:t>
            </w:r>
            <w:r w:rsidRPr="00FB5BEF">
              <w:rPr>
                <w:color w:val="000000"/>
                <w:sz w:val="20"/>
              </w:rPr>
              <w:t>чтобы</w:t>
            </w:r>
            <w:r w:rsidRPr="00FB5BEF">
              <w:rPr>
                <w:color w:val="000000"/>
                <w:spacing w:val="96"/>
                <w:sz w:val="20"/>
              </w:rPr>
              <w:t xml:space="preserve"> </w:t>
            </w:r>
            <w:r w:rsidRPr="00FB5BEF">
              <w:rPr>
                <w:color w:val="000000"/>
                <w:sz w:val="20"/>
              </w:rPr>
              <w:t>детские</w:t>
            </w:r>
            <w:r w:rsidRPr="00FB5BEF">
              <w:rPr>
                <w:color w:val="000000"/>
                <w:spacing w:val="95"/>
                <w:sz w:val="20"/>
              </w:rPr>
              <w:t xml:space="preserve"> </w:t>
            </w:r>
            <w:r w:rsidRPr="00FB5BEF">
              <w:rPr>
                <w:color w:val="000000"/>
                <w:sz w:val="20"/>
              </w:rPr>
              <w:t>произведения</w:t>
            </w:r>
            <w:r w:rsidRPr="00FB5BEF">
              <w:rPr>
                <w:color w:val="000000"/>
                <w:spacing w:val="93"/>
                <w:sz w:val="20"/>
              </w:rPr>
              <w:t xml:space="preserve"> </w:t>
            </w:r>
            <w:r w:rsidRPr="00FB5BEF">
              <w:rPr>
                <w:color w:val="000000"/>
                <w:spacing w:val="1"/>
                <w:sz w:val="20"/>
              </w:rPr>
              <w:t>не</w:t>
            </w:r>
            <w:r w:rsidRPr="00FB5BEF">
              <w:rPr>
                <w:color w:val="000000"/>
                <w:spacing w:val="94"/>
                <w:sz w:val="20"/>
              </w:rPr>
              <w:t xml:space="preserve"> </w:t>
            </w:r>
            <w:r w:rsidRPr="00FB5BEF">
              <w:rPr>
                <w:color w:val="000000"/>
                <w:sz w:val="20"/>
              </w:rPr>
              <w:t xml:space="preserve">были </w:t>
            </w:r>
            <w:r w:rsidRPr="00FB5BEF">
              <w:rPr>
                <w:color w:val="000000"/>
                <w:spacing w:val="-26"/>
                <w:sz w:val="20"/>
              </w:rPr>
              <w:t> </w:t>
            </w:r>
            <w:r w:rsidRPr="00FB5BEF">
              <w:rPr>
                <w:color w:val="000000"/>
                <w:sz w:val="20"/>
              </w:rPr>
              <w:t>стереотипными, отражали</w:t>
            </w:r>
            <w:r w:rsidRPr="00FB5BEF">
              <w:rPr>
                <w:color w:val="000000"/>
                <w:spacing w:val="1"/>
                <w:sz w:val="20"/>
              </w:rPr>
              <w:t xml:space="preserve"> </w:t>
            </w:r>
            <w:r w:rsidRPr="00FB5BEF">
              <w:rPr>
                <w:color w:val="000000"/>
                <w:spacing w:val="-1"/>
                <w:sz w:val="20"/>
              </w:rPr>
              <w:t>их</w:t>
            </w:r>
            <w:r w:rsidRPr="00FB5BEF">
              <w:rPr>
                <w:color w:val="000000"/>
                <w:spacing w:val="1"/>
                <w:sz w:val="20"/>
              </w:rPr>
              <w:t xml:space="preserve"> </w:t>
            </w:r>
            <w:r w:rsidRPr="00FB5BEF">
              <w:rPr>
                <w:color w:val="000000"/>
                <w:sz w:val="20"/>
              </w:rPr>
              <w:t>замысел;</w:t>
            </w:r>
          </w:p>
          <w:p w14:paraId="730793CA"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sz w:val="20"/>
              </w:rPr>
            </w:pPr>
            <w:r w:rsidRPr="00FB5BEF">
              <w:rPr>
                <w:color w:val="000000"/>
                <w:sz w:val="20"/>
              </w:rPr>
              <w:t>•</w:t>
            </w:r>
            <w:r w:rsidRPr="00FB5BEF">
              <w:rPr>
                <w:color w:val="000000"/>
                <w:spacing w:val="245"/>
                <w:sz w:val="20"/>
              </w:rPr>
              <w:t xml:space="preserve"> </w:t>
            </w:r>
            <w:r w:rsidRPr="00FB5BEF">
              <w:rPr>
                <w:color w:val="000000"/>
                <w:sz w:val="20"/>
              </w:rPr>
              <w:t>поддерживать</w:t>
            </w:r>
            <w:r w:rsidRPr="00FB5BEF">
              <w:rPr>
                <w:color w:val="000000"/>
                <w:spacing w:val="27"/>
                <w:sz w:val="20"/>
              </w:rPr>
              <w:t xml:space="preserve"> </w:t>
            </w:r>
            <w:r w:rsidRPr="00FB5BEF">
              <w:rPr>
                <w:color w:val="000000"/>
                <w:spacing w:val="-1"/>
                <w:sz w:val="20"/>
              </w:rPr>
              <w:t>детскую</w:t>
            </w:r>
            <w:r w:rsidRPr="00FB5BEF">
              <w:rPr>
                <w:color w:val="000000"/>
                <w:spacing w:val="27"/>
                <w:sz w:val="20"/>
              </w:rPr>
              <w:t xml:space="preserve"> </w:t>
            </w:r>
            <w:r w:rsidRPr="00FB5BEF">
              <w:rPr>
                <w:color w:val="000000"/>
                <w:sz w:val="20"/>
              </w:rPr>
              <w:t>инициативу</w:t>
            </w:r>
            <w:r w:rsidRPr="00FB5BEF">
              <w:rPr>
                <w:color w:val="000000"/>
                <w:spacing w:val="19"/>
                <w:sz w:val="20"/>
              </w:rPr>
              <w:t xml:space="preserve"> </w:t>
            </w:r>
            <w:r w:rsidRPr="00FB5BEF">
              <w:rPr>
                <w:color w:val="000000"/>
                <w:sz w:val="20"/>
              </w:rPr>
              <w:t>в</w:t>
            </w:r>
            <w:r w:rsidRPr="00FB5BEF">
              <w:rPr>
                <w:color w:val="000000"/>
                <w:spacing w:val="26"/>
                <w:sz w:val="20"/>
              </w:rPr>
              <w:t xml:space="preserve"> </w:t>
            </w:r>
            <w:r w:rsidRPr="00FB5BEF">
              <w:rPr>
                <w:color w:val="000000"/>
                <w:sz w:val="20"/>
              </w:rPr>
              <w:t>воплощении</w:t>
            </w:r>
            <w:r w:rsidRPr="00FB5BEF">
              <w:rPr>
                <w:color w:val="000000"/>
                <w:spacing w:val="25"/>
                <w:sz w:val="20"/>
              </w:rPr>
              <w:t xml:space="preserve"> </w:t>
            </w:r>
            <w:r w:rsidRPr="00FB5BEF">
              <w:rPr>
                <w:color w:val="000000"/>
                <w:sz w:val="20"/>
              </w:rPr>
              <w:t>замысла</w:t>
            </w:r>
            <w:r w:rsidRPr="00FB5BEF">
              <w:rPr>
                <w:color w:val="000000"/>
                <w:spacing w:val="26"/>
                <w:sz w:val="20"/>
              </w:rPr>
              <w:t xml:space="preserve"> </w:t>
            </w:r>
            <w:r w:rsidRPr="00FB5BEF">
              <w:rPr>
                <w:color w:val="000000"/>
                <w:sz w:val="20"/>
              </w:rPr>
              <w:t>и</w:t>
            </w:r>
            <w:r w:rsidRPr="00FB5BEF">
              <w:rPr>
                <w:color w:val="000000"/>
                <w:spacing w:val="27"/>
                <w:sz w:val="20"/>
              </w:rPr>
              <w:t xml:space="preserve"> </w:t>
            </w:r>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r w:rsidRPr="00FB5BEF">
              <w:rPr>
                <w:color w:val="000000"/>
                <w:spacing w:val="2"/>
                <w:sz w:val="20"/>
              </w:rPr>
              <w:t xml:space="preserve"> </w:t>
            </w:r>
            <w:r w:rsidRPr="00FB5BEF">
              <w:rPr>
                <w:color w:val="000000"/>
                <w:spacing w:val="-1"/>
                <w:sz w:val="20"/>
              </w:rPr>
              <w:t>для</w:t>
            </w:r>
            <w:r w:rsidRPr="00FB5BEF">
              <w:rPr>
                <w:color w:val="000000"/>
                <w:spacing w:val="1"/>
                <w:sz w:val="20"/>
              </w:rPr>
              <w:t xml:space="preserve"> </w:t>
            </w:r>
            <w:r w:rsidRPr="00FB5BEF">
              <w:rPr>
                <w:color w:val="000000"/>
                <w:sz w:val="20"/>
              </w:rPr>
              <w:t>этого</w:t>
            </w:r>
            <w:r w:rsidRPr="00FB5BEF">
              <w:rPr>
                <w:color w:val="000000"/>
                <w:spacing w:val="-3"/>
                <w:sz w:val="20"/>
              </w:rPr>
              <w:t xml:space="preserve"> </w:t>
            </w:r>
            <w:r w:rsidRPr="00FB5BEF">
              <w:rPr>
                <w:color w:val="000000"/>
                <w:sz w:val="20"/>
              </w:rPr>
              <w:t>средств;</w:t>
            </w:r>
          </w:p>
          <w:p w14:paraId="04BDB428" w14:textId="77777777"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r w:rsidRPr="00FB5BEF">
              <w:rPr>
                <w:color w:val="000000"/>
                <w:sz w:val="20"/>
              </w:rPr>
              <w:t>•</w:t>
            </w:r>
            <w:r w:rsidRPr="00FB5BEF">
              <w:rPr>
                <w:color w:val="000000"/>
                <w:spacing w:val="245"/>
                <w:sz w:val="20"/>
              </w:rPr>
              <w:t xml:space="preserve"> </w:t>
            </w:r>
            <w:r w:rsidRPr="00FB5BEF">
              <w:rPr>
                <w:color w:val="000000"/>
                <w:sz w:val="20"/>
              </w:rPr>
              <w:t>организовывать</w:t>
            </w:r>
            <w:r w:rsidRPr="00FB5BEF">
              <w:rPr>
                <w:color w:val="000000"/>
                <w:spacing w:val="166"/>
                <w:sz w:val="20"/>
              </w:rPr>
              <w:t xml:space="preserve"> </w:t>
            </w:r>
            <w:r w:rsidRPr="00FB5BEF">
              <w:rPr>
                <w:color w:val="000000"/>
                <w:sz w:val="20"/>
              </w:rPr>
              <w:t>события,</w:t>
            </w:r>
            <w:r w:rsidRPr="00FB5BEF">
              <w:rPr>
                <w:color w:val="000000"/>
                <w:spacing w:val="166"/>
                <w:sz w:val="20"/>
              </w:rPr>
              <w:t xml:space="preserve"> </w:t>
            </w:r>
            <w:r w:rsidRPr="00FB5BEF">
              <w:rPr>
                <w:color w:val="000000"/>
                <w:sz w:val="20"/>
              </w:rPr>
              <w:t>мероприятия,</w:t>
            </w:r>
            <w:r w:rsidRPr="00FB5BEF">
              <w:rPr>
                <w:color w:val="000000"/>
                <w:spacing w:val="163"/>
                <w:sz w:val="20"/>
              </w:rPr>
              <w:t xml:space="preserve"> </w:t>
            </w:r>
            <w:r w:rsidRPr="00FB5BEF">
              <w:rPr>
                <w:color w:val="000000"/>
                <w:spacing w:val="-1"/>
                <w:sz w:val="20"/>
              </w:rPr>
              <w:t>выставки</w:t>
            </w:r>
            <w:r w:rsidRPr="00FB5BEF">
              <w:rPr>
                <w:color w:val="000000"/>
                <w:spacing w:val="167"/>
                <w:sz w:val="20"/>
              </w:rPr>
              <w:t xml:space="preserve"> </w:t>
            </w:r>
            <w:r w:rsidRPr="00FB5BEF">
              <w:rPr>
                <w:color w:val="000000"/>
                <w:sz w:val="20"/>
              </w:rPr>
              <w:t>проектов,</w:t>
            </w:r>
            <w:r w:rsidRPr="00FB5BEF">
              <w:rPr>
                <w:color w:val="000000"/>
                <w:spacing w:val="169"/>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Pr="00FB5BEF">
              <w:rPr>
                <w:color w:val="000000"/>
                <w:spacing w:val="32"/>
                <w:sz w:val="20"/>
              </w:rPr>
              <w:t xml:space="preserve"> </w:t>
            </w:r>
            <w:r w:rsidRPr="00FB5BEF">
              <w:rPr>
                <w:color w:val="000000"/>
                <w:sz w:val="20"/>
              </w:rPr>
              <w:t>дошкольники</w:t>
            </w:r>
            <w:r w:rsidRPr="00FB5BEF">
              <w:rPr>
                <w:color w:val="000000"/>
                <w:spacing w:val="32"/>
                <w:sz w:val="20"/>
              </w:rPr>
              <w:t xml:space="preserve"> </w:t>
            </w:r>
            <w:r w:rsidRPr="00FB5BEF">
              <w:rPr>
                <w:color w:val="000000"/>
                <w:spacing w:val="-1"/>
                <w:sz w:val="20"/>
              </w:rPr>
              <w:t>могут</w:t>
            </w:r>
            <w:r w:rsidRPr="00FB5BEF">
              <w:rPr>
                <w:color w:val="000000"/>
                <w:spacing w:val="32"/>
                <w:sz w:val="20"/>
              </w:rPr>
              <w:t xml:space="preserve"> </w:t>
            </w:r>
            <w:r w:rsidRPr="00FB5BEF">
              <w:rPr>
                <w:color w:val="000000"/>
                <w:sz w:val="20"/>
              </w:rPr>
              <w:t>представить</w:t>
            </w:r>
            <w:r w:rsidRPr="00FB5BEF">
              <w:rPr>
                <w:color w:val="000000"/>
                <w:spacing w:val="31"/>
                <w:sz w:val="20"/>
              </w:rPr>
              <w:t xml:space="preserve"> </w:t>
            </w:r>
            <w:r w:rsidRPr="00FB5BEF">
              <w:rPr>
                <w:color w:val="000000"/>
                <w:sz w:val="20"/>
              </w:rPr>
              <w:t>свои</w:t>
            </w:r>
            <w:r w:rsidRPr="00FB5BEF">
              <w:rPr>
                <w:color w:val="000000"/>
                <w:spacing w:val="32"/>
                <w:sz w:val="20"/>
              </w:rPr>
              <w:t xml:space="preserve"> </w:t>
            </w:r>
            <w:r w:rsidRPr="00FB5BEF">
              <w:rPr>
                <w:color w:val="000000"/>
                <w:sz w:val="20"/>
              </w:rPr>
              <w:t>произведения</w:t>
            </w:r>
            <w:r w:rsidRPr="00FB5BEF">
              <w:rPr>
                <w:color w:val="000000"/>
                <w:spacing w:val="31"/>
                <w:sz w:val="20"/>
              </w:rPr>
              <w:t xml:space="preserve"> </w:t>
            </w:r>
            <w:r w:rsidRPr="00FB5BEF">
              <w:rPr>
                <w:color w:val="000000"/>
                <w:sz w:val="20"/>
              </w:rPr>
              <w:t>для</w:t>
            </w:r>
            <w:r w:rsidRPr="00FB5BEF">
              <w:rPr>
                <w:color w:val="000000"/>
                <w:spacing w:val="31"/>
                <w:sz w:val="20"/>
              </w:rPr>
              <w:t xml:space="preserve"> </w:t>
            </w:r>
            <w:r w:rsidRPr="00FB5BEF">
              <w:rPr>
                <w:color w:val="000000"/>
                <w:sz w:val="20"/>
              </w:rPr>
              <w:t>детей</w:t>
            </w:r>
            <w:r w:rsidRPr="00FB5BEF">
              <w:rPr>
                <w:sz w:val="20"/>
              </w:rPr>
              <w:t xml:space="preserve"> </w:t>
            </w:r>
            <w:r w:rsidRPr="00FB5BEF">
              <w:rPr>
                <w:color w:val="000000"/>
                <w:spacing w:val="-26"/>
                <w:sz w:val="20"/>
              </w:rPr>
              <w:t> </w:t>
            </w:r>
            <w:r w:rsidRPr="00FB5BEF">
              <w:rPr>
                <w:color w:val="000000"/>
                <w:sz w:val="20"/>
              </w:rPr>
              <w:t>разных</w:t>
            </w:r>
            <w:r w:rsidRPr="00FB5BEF">
              <w:rPr>
                <w:color w:val="000000"/>
                <w:spacing w:val="1"/>
                <w:sz w:val="20"/>
              </w:rPr>
              <w:t xml:space="preserve"> </w:t>
            </w:r>
            <w:r w:rsidRPr="00FB5BEF">
              <w:rPr>
                <w:color w:val="000000"/>
                <w:spacing w:val="-1"/>
                <w:sz w:val="20"/>
              </w:rPr>
              <w:t>групп</w:t>
            </w:r>
            <w:r w:rsidRPr="00FB5BEF">
              <w:rPr>
                <w:color w:val="000000"/>
                <w:spacing w:val="2"/>
                <w:sz w:val="20"/>
              </w:rPr>
              <w:t xml:space="preserve"> </w:t>
            </w:r>
            <w:r w:rsidRPr="00FB5BEF">
              <w:rPr>
                <w:color w:val="000000"/>
                <w:sz w:val="20"/>
              </w:rPr>
              <w:t>и</w:t>
            </w:r>
            <w:r w:rsidRPr="00FB5BEF">
              <w:rPr>
                <w:color w:val="000000"/>
                <w:spacing w:val="1"/>
                <w:sz w:val="20"/>
              </w:rPr>
              <w:t xml:space="preserve"> </w:t>
            </w:r>
            <w:r w:rsidRPr="00FB5BEF">
              <w:rPr>
                <w:color w:val="000000"/>
                <w:sz w:val="20"/>
              </w:rPr>
              <w:t>родителей.</w:t>
            </w:r>
          </w:p>
          <w:p w14:paraId="7CB51B19" w14:textId="77777777"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14:paraId="4ADD939B" w14:textId="77777777" w:rsid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color w:val="000000"/>
                <w:sz w:val="20"/>
              </w:rPr>
            </w:pPr>
          </w:p>
          <w:p w14:paraId="31746F29"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sidRPr="00FB5BEF">
              <w:rPr>
                <w:color w:val="000000"/>
                <w:sz w:val="20"/>
              </w:rPr>
              <w:t>Для того чтобы стимулировать</w:t>
            </w:r>
            <w:r w:rsidRPr="00FB5BEF">
              <w:rPr>
                <w:color w:val="000000"/>
                <w:spacing w:val="1"/>
                <w:sz w:val="20"/>
              </w:rPr>
              <w:t xml:space="preserve"> </w:t>
            </w:r>
            <w:r w:rsidRPr="00FB5BEF">
              <w:rPr>
                <w:color w:val="000000"/>
                <w:sz w:val="20"/>
              </w:rPr>
              <w:t>физическое</w:t>
            </w:r>
            <w:r w:rsidRPr="00FB5BEF">
              <w:rPr>
                <w:color w:val="000000"/>
                <w:spacing w:val="-1"/>
                <w:sz w:val="20"/>
              </w:rPr>
              <w:t xml:space="preserve"> </w:t>
            </w:r>
            <w:r w:rsidRPr="00FB5BEF">
              <w:rPr>
                <w:color w:val="000000"/>
                <w:sz w:val="20"/>
              </w:rPr>
              <w:t>развитие</w:t>
            </w:r>
            <w:r w:rsidRPr="00FB5BEF">
              <w:rPr>
                <w:color w:val="000000"/>
                <w:spacing w:val="-1"/>
                <w:sz w:val="20"/>
              </w:rPr>
              <w:t xml:space="preserve"> </w:t>
            </w:r>
            <w:r w:rsidRPr="00FB5BEF">
              <w:rPr>
                <w:color w:val="000000"/>
                <w:sz w:val="20"/>
              </w:rPr>
              <w:t>детей, важно:</w:t>
            </w:r>
          </w:p>
          <w:p w14:paraId="5AD9472B"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ежедневно предоставлять</w:t>
            </w:r>
            <w:r w:rsidRPr="00FB5BEF">
              <w:rPr>
                <w:color w:val="000000"/>
                <w:spacing w:val="1"/>
                <w:sz w:val="20"/>
              </w:rPr>
              <w:t xml:space="preserve"> </w:t>
            </w:r>
            <w:r w:rsidRPr="00FB5BEF">
              <w:rPr>
                <w:color w:val="000000"/>
                <w:sz w:val="20"/>
              </w:rPr>
              <w:t>детям</w:t>
            </w:r>
            <w:r w:rsidRPr="00FB5BEF">
              <w:rPr>
                <w:color w:val="000000"/>
                <w:spacing w:val="-1"/>
                <w:sz w:val="20"/>
              </w:rPr>
              <w:t xml:space="preserve"> </w:t>
            </w:r>
            <w:r w:rsidRPr="00FB5BEF">
              <w:rPr>
                <w:color w:val="000000"/>
                <w:sz w:val="20"/>
              </w:rPr>
              <w:t>возможность</w:t>
            </w:r>
            <w:r w:rsidRPr="00FB5BEF">
              <w:rPr>
                <w:color w:val="000000"/>
                <w:spacing w:val="5"/>
                <w:sz w:val="20"/>
              </w:rPr>
              <w:t xml:space="preserve"> </w:t>
            </w:r>
            <w:r w:rsidRPr="00FB5BEF">
              <w:rPr>
                <w:color w:val="000000"/>
                <w:sz w:val="20"/>
              </w:rPr>
              <w:t>активно</w:t>
            </w:r>
            <w:r w:rsidRPr="00FB5BEF">
              <w:rPr>
                <w:color w:val="000000"/>
                <w:spacing w:val="-2"/>
                <w:sz w:val="20"/>
              </w:rPr>
              <w:t xml:space="preserve"> </w:t>
            </w:r>
            <w:r w:rsidRPr="00FB5BEF">
              <w:rPr>
                <w:color w:val="000000"/>
                <w:sz w:val="20"/>
              </w:rPr>
              <w:t>двигаться;</w:t>
            </w:r>
          </w:p>
          <w:p w14:paraId="5C8C1D34"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280" w:hanging="138"/>
              <w:rPr>
                <w:color w:val="000000"/>
                <w:sz w:val="20"/>
              </w:rPr>
            </w:pPr>
            <w:r>
              <w:rPr>
                <w:color w:val="000000"/>
                <w:sz w:val="20"/>
              </w:rPr>
              <w:t xml:space="preserve">- </w:t>
            </w:r>
            <w:r w:rsidRPr="00FB5BEF">
              <w:rPr>
                <w:color w:val="000000"/>
                <w:sz w:val="20"/>
              </w:rPr>
              <w:t>обучать</w:t>
            </w:r>
            <w:r w:rsidRPr="00FB5BEF">
              <w:rPr>
                <w:color w:val="000000"/>
                <w:spacing w:val="1"/>
                <w:sz w:val="20"/>
              </w:rPr>
              <w:t xml:space="preserve"> </w:t>
            </w:r>
            <w:r w:rsidRPr="00FB5BEF">
              <w:rPr>
                <w:color w:val="000000"/>
                <w:sz w:val="20"/>
              </w:rPr>
              <w:t>детей</w:t>
            </w:r>
            <w:r w:rsidRPr="00FB5BEF">
              <w:rPr>
                <w:color w:val="000000"/>
                <w:spacing w:val="1"/>
                <w:sz w:val="20"/>
              </w:rPr>
              <w:t xml:space="preserve"> </w:t>
            </w:r>
            <w:r w:rsidRPr="00FB5BEF">
              <w:rPr>
                <w:color w:val="000000"/>
                <w:sz w:val="20"/>
              </w:rPr>
              <w:t>правилам</w:t>
            </w:r>
            <w:r w:rsidRPr="00FB5BEF">
              <w:rPr>
                <w:color w:val="000000"/>
                <w:spacing w:val="-1"/>
                <w:sz w:val="20"/>
              </w:rPr>
              <w:t xml:space="preserve"> </w:t>
            </w:r>
            <w:r w:rsidRPr="00FB5BEF">
              <w:rPr>
                <w:color w:val="000000"/>
                <w:sz w:val="20"/>
              </w:rPr>
              <w:t>безопасности</w:t>
            </w:r>
          </w:p>
          <w:p w14:paraId="064932E7"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создавать</w:t>
            </w:r>
            <w:r w:rsidRPr="00FB5BEF">
              <w:rPr>
                <w:color w:val="000000"/>
                <w:spacing w:val="68"/>
                <w:sz w:val="20"/>
              </w:rPr>
              <w:t xml:space="preserve"> </w:t>
            </w:r>
            <w:r w:rsidRPr="00FB5BEF">
              <w:rPr>
                <w:color w:val="000000"/>
                <w:sz w:val="20"/>
              </w:rPr>
              <w:t>доброжелательную</w:t>
            </w:r>
            <w:r w:rsidRPr="00FB5BEF">
              <w:rPr>
                <w:color w:val="000000"/>
                <w:spacing w:val="70"/>
                <w:sz w:val="20"/>
              </w:rPr>
              <w:t xml:space="preserve"> </w:t>
            </w:r>
            <w:r w:rsidRPr="00FB5BEF">
              <w:rPr>
                <w:color w:val="000000"/>
                <w:sz w:val="20"/>
              </w:rPr>
              <w:t>атмосферу</w:t>
            </w:r>
            <w:r w:rsidRPr="00FB5BEF">
              <w:rPr>
                <w:color w:val="000000"/>
                <w:spacing w:val="62"/>
                <w:sz w:val="20"/>
              </w:rPr>
              <w:t xml:space="preserve"> </w:t>
            </w:r>
            <w:r w:rsidRPr="00FB5BEF">
              <w:rPr>
                <w:color w:val="000000"/>
                <w:sz w:val="20"/>
              </w:rPr>
              <w:t>эмоционального</w:t>
            </w:r>
            <w:r w:rsidRPr="00FB5BEF">
              <w:rPr>
                <w:color w:val="000000"/>
                <w:spacing w:val="67"/>
                <w:sz w:val="20"/>
              </w:rPr>
              <w:t xml:space="preserve"> </w:t>
            </w:r>
            <w:r w:rsidRPr="00FB5BEF">
              <w:rPr>
                <w:color w:val="000000"/>
                <w:sz w:val="20"/>
              </w:rPr>
              <w:t>принятия, способствующую</w:t>
            </w:r>
            <w:r w:rsidRPr="00FB5BEF">
              <w:rPr>
                <w:color w:val="000000"/>
                <w:spacing w:val="58"/>
                <w:sz w:val="20"/>
              </w:rPr>
              <w:t xml:space="preserve"> </w:t>
            </w:r>
            <w:r w:rsidRPr="00FB5BEF">
              <w:rPr>
                <w:color w:val="000000"/>
                <w:sz w:val="20"/>
              </w:rPr>
              <w:t>проявлениям активности</w:t>
            </w:r>
            <w:r w:rsidRPr="00FB5BEF">
              <w:rPr>
                <w:color w:val="000000"/>
                <w:spacing w:val="58"/>
                <w:sz w:val="20"/>
              </w:rPr>
              <w:t xml:space="preserve"> </w:t>
            </w:r>
            <w:r w:rsidRPr="00FB5BEF">
              <w:rPr>
                <w:color w:val="000000"/>
                <w:spacing w:val="-2"/>
                <w:sz w:val="20"/>
              </w:rPr>
              <w:t>всех</w:t>
            </w:r>
            <w:r w:rsidRPr="00FB5BEF">
              <w:rPr>
                <w:color w:val="000000"/>
                <w:spacing w:val="61"/>
                <w:sz w:val="20"/>
              </w:rPr>
              <w:t xml:space="preserve"> </w:t>
            </w:r>
            <w:r w:rsidRPr="00FB5BEF">
              <w:rPr>
                <w:color w:val="000000"/>
                <w:sz w:val="20"/>
              </w:rPr>
              <w:t>детей</w:t>
            </w:r>
            <w:r w:rsidRPr="00FB5BEF">
              <w:rPr>
                <w:color w:val="000000"/>
                <w:spacing w:val="59"/>
                <w:sz w:val="20"/>
              </w:rPr>
              <w:t xml:space="preserve"> </w:t>
            </w:r>
            <w:r w:rsidRPr="00FB5BEF">
              <w:rPr>
                <w:color w:val="000000"/>
                <w:sz w:val="20"/>
              </w:rPr>
              <w:t>(в</w:t>
            </w:r>
            <w:r w:rsidRPr="00FB5BEF">
              <w:rPr>
                <w:color w:val="000000"/>
                <w:spacing w:val="56"/>
                <w:sz w:val="20"/>
              </w:rPr>
              <w:t xml:space="preserve"> </w:t>
            </w:r>
            <w:r w:rsidRPr="00FB5BEF">
              <w:rPr>
                <w:color w:val="000000"/>
                <w:sz w:val="20"/>
              </w:rPr>
              <w:t>том</w:t>
            </w:r>
            <w:r w:rsidRPr="00FB5BEF">
              <w:rPr>
                <w:color w:val="000000"/>
                <w:spacing w:val="56"/>
                <w:sz w:val="20"/>
              </w:rPr>
              <w:t xml:space="preserve"> </w:t>
            </w:r>
            <w:r w:rsidRPr="00FB5BEF">
              <w:rPr>
                <w:color w:val="000000"/>
                <w:sz w:val="20"/>
              </w:rPr>
              <w:t>числе</w:t>
            </w:r>
            <w:r w:rsidRPr="00FB5BEF">
              <w:rPr>
                <w:color w:val="000000"/>
                <w:spacing w:val="56"/>
                <w:sz w:val="20"/>
              </w:rPr>
              <w:t xml:space="preserve"> </w:t>
            </w:r>
            <w:r w:rsidRPr="00FB5BEF">
              <w:rPr>
                <w:color w:val="000000"/>
                <w:sz w:val="20"/>
              </w:rPr>
              <w:t>и</w:t>
            </w:r>
            <w:r w:rsidRPr="00FB5BEF">
              <w:rPr>
                <w:sz w:val="20"/>
              </w:rPr>
              <w:t xml:space="preserve"> </w:t>
            </w:r>
            <w:r w:rsidRPr="00FB5BEF">
              <w:rPr>
                <w:color w:val="000000"/>
                <w:sz w:val="20"/>
              </w:rPr>
              <w:t>менее</w:t>
            </w:r>
            <w:r w:rsidRPr="00FB5BEF">
              <w:rPr>
                <w:color w:val="000000"/>
                <w:spacing w:val="-1"/>
                <w:sz w:val="20"/>
              </w:rPr>
              <w:t xml:space="preserve"> </w:t>
            </w:r>
            <w:r w:rsidRPr="00FB5BEF">
              <w:rPr>
                <w:color w:val="000000"/>
                <w:sz w:val="20"/>
              </w:rPr>
              <w:t>активных) в</w:t>
            </w:r>
            <w:r w:rsidRPr="00FB5BEF">
              <w:rPr>
                <w:color w:val="000000"/>
                <w:spacing w:val="-1"/>
                <w:sz w:val="20"/>
              </w:rPr>
              <w:t xml:space="preserve"> </w:t>
            </w:r>
            <w:r w:rsidRPr="00FB5BEF">
              <w:rPr>
                <w:color w:val="000000"/>
                <w:sz w:val="20"/>
              </w:rPr>
              <w:t>двигательной</w:t>
            </w:r>
            <w:r w:rsidRPr="00FB5BEF">
              <w:rPr>
                <w:color w:val="000000"/>
                <w:spacing w:val="1"/>
                <w:sz w:val="20"/>
              </w:rPr>
              <w:t xml:space="preserve"> </w:t>
            </w:r>
            <w:r w:rsidRPr="00FB5BEF">
              <w:rPr>
                <w:color w:val="000000"/>
                <w:sz w:val="20"/>
              </w:rPr>
              <w:t>сфере;</w:t>
            </w:r>
          </w:p>
          <w:p w14:paraId="413287AF"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rPr>
                <w:sz w:val="20"/>
              </w:rPr>
            </w:pPr>
            <w:r>
              <w:rPr>
                <w:color w:val="000000"/>
                <w:sz w:val="20"/>
              </w:rPr>
              <w:t xml:space="preserve">- </w:t>
            </w:r>
            <w:r w:rsidRPr="00FB5BEF">
              <w:rPr>
                <w:color w:val="000000"/>
                <w:sz w:val="20"/>
              </w:rPr>
              <w:t>использовать</w:t>
            </w:r>
            <w:r w:rsidRPr="00FB5BEF">
              <w:rPr>
                <w:color w:val="000000"/>
                <w:spacing w:val="108"/>
                <w:sz w:val="20"/>
              </w:rPr>
              <w:t xml:space="preserve"> </w:t>
            </w:r>
            <w:r w:rsidRPr="00FB5BEF">
              <w:rPr>
                <w:color w:val="000000"/>
                <w:sz w:val="20"/>
              </w:rPr>
              <w:t>различные</w:t>
            </w:r>
            <w:r w:rsidRPr="00FB5BEF">
              <w:rPr>
                <w:color w:val="000000"/>
                <w:spacing w:val="107"/>
                <w:sz w:val="20"/>
              </w:rPr>
              <w:t xml:space="preserve"> </w:t>
            </w:r>
            <w:r w:rsidRPr="00FB5BEF">
              <w:rPr>
                <w:color w:val="000000"/>
                <w:sz w:val="20"/>
              </w:rPr>
              <w:t>методы</w:t>
            </w:r>
            <w:r w:rsidRPr="00FB5BEF">
              <w:rPr>
                <w:color w:val="000000"/>
                <w:spacing w:val="108"/>
                <w:sz w:val="20"/>
              </w:rPr>
              <w:t xml:space="preserve"> </w:t>
            </w:r>
            <w:r w:rsidRPr="00FB5BEF">
              <w:rPr>
                <w:color w:val="000000"/>
                <w:spacing w:val="1"/>
                <w:sz w:val="20"/>
              </w:rPr>
              <w:t>обучения,</w:t>
            </w:r>
            <w:r w:rsidRPr="00FB5BEF">
              <w:rPr>
                <w:color w:val="000000"/>
                <w:spacing w:val="107"/>
                <w:sz w:val="20"/>
              </w:rPr>
              <w:t xml:space="preserve"> </w:t>
            </w:r>
            <w:r w:rsidRPr="00FB5BEF">
              <w:rPr>
                <w:color w:val="000000"/>
                <w:sz w:val="20"/>
              </w:rPr>
              <w:t>помогающие</w:t>
            </w:r>
            <w:r w:rsidRPr="00FB5BEF">
              <w:rPr>
                <w:color w:val="000000"/>
                <w:spacing w:val="107"/>
                <w:sz w:val="20"/>
              </w:rPr>
              <w:t xml:space="preserve"> </w:t>
            </w:r>
            <w:r w:rsidRPr="00FB5BEF">
              <w:rPr>
                <w:color w:val="000000"/>
                <w:sz w:val="20"/>
              </w:rPr>
              <w:t>детям</w:t>
            </w:r>
            <w:r w:rsidRPr="00FB5BEF">
              <w:rPr>
                <w:color w:val="000000"/>
                <w:spacing w:val="105"/>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Pr="00FB5BEF">
              <w:rPr>
                <w:color w:val="000000"/>
                <w:spacing w:val="37"/>
                <w:sz w:val="20"/>
              </w:rPr>
              <w:t xml:space="preserve"> </w:t>
            </w:r>
            <w:r w:rsidRPr="00FB5BEF">
              <w:rPr>
                <w:color w:val="000000"/>
                <w:spacing w:val="-1"/>
                <w:sz w:val="20"/>
              </w:rPr>
              <w:t>уровнем</w:t>
            </w:r>
            <w:r w:rsidRPr="00FB5BEF">
              <w:rPr>
                <w:color w:val="000000"/>
                <w:spacing w:val="36"/>
                <w:sz w:val="20"/>
              </w:rPr>
              <w:t xml:space="preserve"> </w:t>
            </w:r>
            <w:r w:rsidRPr="00FB5BEF">
              <w:rPr>
                <w:color w:val="000000"/>
                <w:sz w:val="20"/>
              </w:rPr>
              <w:t>физического</w:t>
            </w:r>
            <w:r w:rsidRPr="00FB5BEF">
              <w:rPr>
                <w:color w:val="000000"/>
                <w:spacing w:val="36"/>
                <w:sz w:val="20"/>
              </w:rPr>
              <w:t xml:space="preserve"> </w:t>
            </w:r>
            <w:r w:rsidRPr="00FB5BEF">
              <w:rPr>
                <w:color w:val="000000"/>
                <w:sz w:val="20"/>
              </w:rPr>
              <w:t>развития</w:t>
            </w:r>
            <w:r w:rsidRPr="00FB5BEF">
              <w:rPr>
                <w:color w:val="000000"/>
                <w:spacing w:val="36"/>
                <w:sz w:val="20"/>
              </w:rPr>
              <w:t xml:space="preserve"> </w:t>
            </w:r>
            <w:r w:rsidRPr="00FB5BEF">
              <w:rPr>
                <w:color w:val="000000"/>
                <w:sz w:val="20"/>
              </w:rPr>
              <w:t>с</w:t>
            </w:r>
            <w:r w:rsidRPr="00FB5BEF">
              <w:rPr>
                <w:color w:val="000000"/>
                <w:spacing w:val="37"/>
                <w:sz w:val="20"/>
              </w:rPr>
              <w:t xml:space="preserve"> </w:t>
            </w:r>
            <w:r w:rsidRPr="00FB5BEF">
              <w:rPr>
                <w:color w:val="000000"/>
                <w:sz w:val="20"/>
              </w:rPr>
              <w:t>удовольствием</w:t>
            </w:r>
            <w:r w:rsidRPr="00FB5BEF">
              <w:rPr>
                <w:color w:val="000000"/>
                <w:spacing w:val="36"/>
                <w:sz w:val="20"/>
              </w:rPr>
              <w:t xml:space="preserve"> </w:t>
            </w:r>
            <w:r w:rsidRPr="00FB5BEF">
              <w:rPr>
                <w:color w:val="000000"/>
                <w:sz w:val="20"/>
              </w:rPr>
              <w:t>бегать,</w:t>
            </w:r>
            <w:r w:rsidRPr="00FB5BEF">
              <w:rPr>
                <w:color w:val="000000"/>
                <w:spacing w:val="36"/>
                <w:sz w:val="20"/>
              </w:rPr>
              <w:t xml:space="preserve"> </w:t>
            </w:r>
            <w:r w:rsidRPr="00FB5BEF">
              <w:rPr>
                <w:color w:val="000000"/>
                <w:sz w:val="20"/>
              </w:rPr>
              <w:t>лазать,</w:t>
            </w:r>
            <w:r w:rsidRPr="00FB5BEF">
              <w:rPr>
                <w:sz w:val="20"/>
              </w:rPr>
              <w:t xml:space="preserve"> </w:t>
            </w:r>
            <w:r w:rsidRPr="00FB5BEF">
              <w:rPr>
                <w:color w:val="000000"/>
                <w:spacing w:val="-26"/>
                <w:sz w:val="20"/>
              </w:rPr>
              <w:t> </w:t>
            </w:r>
            <w:r w:rsidRPr="00FB5BEF">
              <w:rPr>
                <w:color w:val="000000"/>
                <w:sz w:val="20"/>
              </w:rPr>
              <w:t>прыгать.</w:t>
            </w:r>
          </w:p>
          <w:p w14:paraId="4A8C0E27" w14:textId="77777777" w:rsidR="00FB5BEF" w:rsidRPr="00FB5BEF" w:rsidRDefault="00FB5BEF" w:rsidP="00FB5BEF">
            <w:pPr>
              <w:pBdr>
                <w:top w:val="none" w:sz="4" w:space="0" w:color="000000"/>
                <w:left w:val="none" w:sz="4" w:space="0" w:color="000000"/>
                <w:bottom w:val="none" w:sz="4" w:space="0" w:color="000000"/>
                <w:right w:val="none" w:sz="4" w:space="0" w:color="000000"/>
              </w:pBdr>
              <w:spacing w:line="276" w:lineRule="atLeast"/>
              <w:ind w:left="138" w:hanging="138"/>
              <w:rPr>
                <w:rFonts w:ascii="Calibri" w:eastAsia="Calibri" w:hAnsi="Calibri" w:cs="Calibri"/>
                <w:sz w:val="20"/>
              </w:rPr>
            </w:pPr>
          </w:p>
        </w:tc>
      </w:tr>
    </w:tbl>
    <w:p w14:paraId="19B2EDD4"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pacing w:val="663"/>
          <w:sz w:val="24"/>
        </w:rPr>
        <w:lastRenderedPageBreak/>
        <w:t xml:space="preserve"> </w:t>
      </w:r>
    </w:p>
    <w:p w14:paraId="005AA7AD" w14:textId="77777777" w:rsidR="002C6E8D" w:rsidRDefault="002C6E8D">
      <w:pPr>
        <w:pBdr>
          <w:top w:val="none" w:sz="4" w:space="0" w:color="000000"/>
          <w:left w:val="none" w:sz="4" w:space="0" w:color="000000"/>
          <w:bottom w:val="none" w:sz="4" w:space="0" w:color="000000"/>
          <w:right w:val="none" w:sz="4" w:space="0" w:color="000000"/>
        </w:pBdr>
        <w:spacing w:line="276" w:lineRule="atLeast"/>
        <w:ind w:left="2235"/>
        <w:rPr>
          <w:rFonts w:ascii="Calibri" w:eastAsia="Calibri" w:hAnsi="Calibri" w:cs="Calibri"/>
          <w:sz w:val="22"/>
          <w:szCs w:val="22"/>
        </w:rPr>
      </w:pPr>
    </w:p>
    <w:p w14:paraId="30DF3A2B" w14:textId="77777777" w:rsidR="002C6E8D" w:rsidRDefault="002C6E8D">
      <w:pPr>
        <w:shd w:val="clear" w:color="auto" w:fill="FFFFFF"/>
        <w:spacing w:after="255" w:line="270" w:lineRule="atLeast"/>
        <w:rPr>
          <w:b/>
          <w:sz w:val="24"/>
          <w:szCs w:val="24"/>
        </w:rPr>
      </w:pPr>
    </w:p>
    <w:p w14:paraId="7EC73E70" w14:textId="77777777" w:rsidR="00FB5BEF" w:rsidRDefault="00FB5BEF">
      <w:pPr>
        <w:shd w:val="clear" w:color="auto" w:fill="FFFFFF"/>
        <w:spacing w:after="255" w:line="270" w:lineRule="atLeast"/>
        <w:rPr>
          <w:b/>
          <w:sz w:val="24"/>
          <w:szCs w:val="24"/>
        </w:rPr>
      </w:pPr>
    </w:p>
    <w:p w14:paraId="3CB34D77" w14:textId="77777777" w:rsidR="00FB5BEF" w:rsidRDefault="00FB5BEF">
      <w:pPr>
        <w:shd w:val="clear" w:color="auto" w:fill="FFFFFF"/>
        <w:spacing w:after="255" w:line="270" w:lineRule="atLeast"/>
        <w:rPr>
          <w:b/>
          <w:sz w:val="24"/>
          <w:szCs w:val="24"/>
        </w:rPr>
      </w:pPr>
    </w:p>
    <w:p w14:paraId="45AFB4F5" w14:textId="77777777" w:rsidR="00FB5BEF" w:rsidRDefault="00FB5BEF">
      <w:pPr>
        <w:shd w:val="clear" w:color="auto" w:fill="FFFFFF"/>
        <w:spacing w:after="255" w:line="270" w:lineRule="atLeast"/>
        <w:rPr>
          <w:b/>
          <w:sz w:val="24"/>
          <w:szCs w:val="24"/>
        </w:rPr>
      </w:pPr>
    </w:p>
    <w:p w14:paraId="00BDF5F9" w14:textId="77777777" w:rsidR="00FB5BEF" w:rsidRDefault="00FB5BEF">
      <w:pPr>
        <w:shd w:val="clear" w:color="auto" w:fill="FFFFFF"/>
        <w:spacing w:after="255" w:line="270" w:lineRule="atLeast"/>
        <w:rPr>
          <w:b/>
          <w:sz w:val="24"/>
          <w:szCs w:val="24"/>
        </w:rPr>
      </w:pPr>
    </w:p>
    <w:p w14:paraId="1291F234" w14:textId="77777777" w:rsidR="00FB5BEF" w:rsidRDefault="00FB5BEF">
      <w:pPr>
        <w:shd w:val="clear" w:color="auto" w:fill="FFFFFF"/>
        <w:spacing w:after="255" w:line="270" w:lineRule="atLeast"/>
        <w:rPr>
          <w:b/>
          <w:sz w:val="24"/>
          <w:szCs w:val="24"/>
        </w:rPr>
      </w:pPr>
    </w:p>
    <w:p w14:paraId="040576D5" w14:textId="77777777" w:rsidR="002C6E8D" w:rsidRDefault="0069355F">
      <w:pPr>
        <w:shd w:val="clear" w:color="auto" w:fill="FFFFFF"/>
        <w:spacing w:after="255" w:line="270" w:lineRule="atLeast"/>
        <w:rPr>
          <w:b/>
          <w:bCs/>
          <w:color w:val="00B050"/>
          <w:sz w:val="24"/>
          <w:szCs w:val="24"/>
        </w:rPr>
      </w:pPr>
      <w:r>
        <w:rPr>
          <w:b/>
          <w:sz w:val="24"/>
          <w:szCs w:val="24"/>
        </w:rPr>
        <w:lastRenderedPageBreak/>
        <w:t xml:space="preserve">События образовательной организации </w:t>
      </w:r>
    </w:p>
    <w:p w14:paraId="60AC825C" w14:textId="77777777"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rPr>
          <w:rFonts w:ascii="Calibri" w:eastAsia="Calibri" w:hAnsi="Calibri" w:cs="Calibri"/>
          <w:sz w:val="22"/>
          <w:szCs w:val="22"/>
        </w:rPr>
      </w:pPr>
      <w:r>
        <w:rPr>
          <w:color w:val="000000"/>
          <w:sz w:val="24"/>
        </w:rPr>
        <w:t>Событие</w:t>
      </w:r>
      <w:r>
        <w:rPr>
          <w:color w:val="000000"/>
          <w:spacing w:val="59"/>
          <w:sz w:val="24"/>
        </w:rPr>
        <w:t xml:space="preserve"> </w:t>
      </w:r>
      <w:r>
        <w:rPr>
          <w:color w:val="000000"/>
          <w:sz w:val="24"/>
        </w:rPr>
        <w:t>предполагает</w:t>
      </w:r>
      <w:r>
        <w:rPr>
          <w:color w:val="000000"/>
          <w:spacing w:val="60"/>
          <w:sz w:val="24"/>
        </w:rPr>
        <w:t xml:space="preserve"> </w:t>
      </w:r>
      <w:r>
        <w:rPr>
          <w:color w:val="000000"/>
          <w:sz w:val="24"/>
        </w:rPr>
        <w:t>взаимодействие</w:t>
      </w:r>
      <w:r>
        <w:rPr>
          <w:color w:val="000000"/>
          <w:spacing w:val="59"/>
          <w:sz w:val="24"/>
        </w:rPr>
        <w:t xml:space="preserve"> </w:t>
      </w:r>
      <w:r>
        <w:rPr>
          <w:color w:val="000000"/>
          <w:sz w:val="24"/>
        </w:rPr>
        <w:t>ребёнка</w:t>
      </w:r>
      <w:r>
        <w:rPr>
          <w:color w:val="000000"/>
          <w:spacing w:val="58"/>
          <w:sz w:val="24"/>
        </w:rPr>
        <w:t xml:space="preserve"> </w:t>
      </w:r>
      <w:r>
        <w:rPr>
          <w:color w:val="000000"/>
          <w:sz w:val="24"/>
        </w:rPr>
        <w:t>и</w:t>
      </w:r>
      <w:r>
        <w:rPr>
          <w:color w:val="000000"/>
          <w:spacing w:val="61"/>
          <w:sz w:val="24"/>
        </w:rPr>
        <w:t xml:space="preserve"> </w:t>
      </w:r>
      <w:r>
        <w:rPr>
          <w:color w:val="000000"/>
          <w:sz w:val="24"/>
        </w:rPr>
        <w:t>взрослого,</w:t>
      </w:r>
      <w:r>
        <w:rPr>
          <w:color w:val="000000"/>
          <w:spacing w:val="60"/>
          <w:sz w:val="24"/>
        </w:rPr>
        <w:t xml:space="preserve"> </w:t>
      </w:r>
      <w:r>
        <w:rPr>
          <w:color w:val="000000"/>
          <w:sz w:val="24"/>
        </w:rPr>
        <w:t>в</w:t>
      </w:r>
      <w:r>
        <w:rPr>
          <w:color w:val="000000"/>
          <w:spacing w:val="59"/>
          <w:sz w:val="24"/>
        </w:rPr>
        <w:t xml:space="preserve"> </w:t>
      </w:r>
      <w:r>
        <w:rPr>
          <w:color w:val="000000"/>
          <w:spacing w:val="1"/>
          <w:sz w:val="24"/>
        </w:rPr>
        <w:t>котором</w:t>
      </w:r>
      <w:r>
        <w:rPr>
          <w:color w:val="000000"/>
          <w:spacing w:val="59"/>
          <w:sz w:val="24"/>
        </w:rPr>
        <w:t xml:space="preserve"> </w:t>
      </w:r>
      <w:r>
        <w:rPr>
          <w:color w:val="000000"/>
          <w:sz w:val="24"/>
        </w:rPr>
        <w:t>активность</w:t>
      </w:r>
      <w:r>
        <w:rPr>
          <w:color w:val="000000"/>
          <w:spacing w:val="60"/>
          <w:sz w:val="24"/>
        </w:rPr>
        <w:t xml:space="preserve"> </w:t>
      </w:r>
      <w:r>
        <w:rPr>
          <w:color w:val="000000"/>
          <w:sz w:val="24"/>
        </w:rPr>
        <w:t>взрослого</w:t>
      </w:r>
      <w:r>
        <w:t xml:space="preserve"> </w:t>
      </w:r>
      <w:r>
        <w:rPr>
          <w:color w:val="000000"/>
          <w:sz w:val="24"/>
        </w:rPr>
        <w:t>приводит</w:t>
      </w:r>
      <w:r>
        <w:rPr>
          <w:color w:val="000000"/>
          <w:spacing w:val="39"/>
          <w:sz w:val="24"/>
        </w:rPr>
        <w:t xml:space="preserve"> </w:t>
      </w:r>
      <w:r>
        <w:rPr>
          <w:color w:val="000000"/>
          <w:sz w:val="24"/>
        </w:rPr>
        <w:t>к</w:t>
      </w:r>
      <w:r>
        <w:rPr>
          <w:color w:val="000000"/>
          <w:spacing w:val="39"/>
          <w:sz w:val="24"/>
        </w:rPr>
        <w:t xml:space="preserve"> </w:t>
      </w:r>
      <w:r>
        <w:rPr>
          <w:color w:val="000000"/>
          <w:sz w:val="24"/>
        </w:rPr>
        <w:t>приобретению</w:t>
      </w:r>
      <w:r>
        <w:rPr>
          <w:color w:val="000000"/>
          <w:spacing w:val="39"/>
          <w:sz w:val="24"/>
        </w:rPr>
        <w:t xml:space="preserve"> </w:t>
      </w:r>
      <w:r>
        <w:rPr>
          <w:color w:val="000000"/>
          <w:sz w:val="24"/>
        </w:rPr>
        <w:t>ребёнком</w:t>
      </w:r>
      <w:r>
        <w:rPr>
          <w:color w:val="000000"/>
          <w:spacing w:val="37"/>
          <w:sz w:val="24"/>
        </w:rPr>
        <w:t xml:space="preserve"> </w:t>
      </w:r>
      <w:r>
        <w:rPr>
          <w:color w:val="000000"/>
          <w:sz w:val="24"/>
        </w:rPr>
        <w:t>собственного</w:t>
      </w:r>
      <w:r>
        <w:rPr>
          <w:color w:val="000000"/>
          <w:spacing w:val="38"/>
          <w:sz w:val="24"/>
        </w:rPr>
        <w:t xml:space="preserve"> </w:t>
      </w:r>
      <w:r>
        <w:rPr>
          <w:color w:val="000000"/>
          <w:sz w:val="24"/>
        </w:rPr>
        <w:t>опыта</w:t>
      </w:r>
      <w:r>
        <w:rPr>
          <w:color w:val="000000"/>
          <w:spacing w:val="37"/>
          <w:sz w:val="24"/>
        </w:rPr>
        <w:t xml:space="preserve"> </w:t>
      </w:r>
      <w:r>
        <w:rPr>
          <w:color w:val="000000"/>
          <w:sz w:val="24"/>
        </w:rPr>
        <w:t>переживания</w:t>
      </w:r>
      <w:r>
        <w:rPr>
          <w:color w:val="000000"/>
          <w:spacing w:val="38"/>
          <w:sz w:val="24"/>
        </w:rPr>
        <w:t xml:space="preserve"> </w:t>
      </w:r>
      <w:r>
        <w:rPr>
          <w:color w:val="000000"/>
          <w:spacing w:val="-1"/>
          <w:sz w:val="24"/>
        </w:rPr>
        <w:t>той</w:t>
      </w:r>
      <w:r>
        <w:rPr>
          <w:color w:val="000000"/>
          <w:spacing w:val="40"/>
          <w:sz w:val="24"/>
        </w:rPr>
        <w:t xml:space="preserve"> </w:t>
      </w:r>
      <w:r>
        <w:rPr>
          <w:color w:val="000000"/>
          <w:spacing w:val="-1"/>
          <w:sz w:val="24"/>
        </w:rPr>
        <w:t>или</w:t>
      </w:r>
      <w:r>
        <w:rPr>
          <w:color w:val="000000"/>
          <w:spacing w:val="40"/>
          <w:sz w:val="24"/>
        </w:rPr>
        <w:t xml:space="preserve"> </w:t>
      </w:r>
      <w:r>
        <w:rPr>
          <w:color w:val="000000"/>
          <w:sz w:val="24"/>
        </w:rPr>
        <w:t>иной</w:t>
      </w:r>
      <w:r>
        <w:rPr>
          <w:color w:val="000000"/>
          <w:spacing w:val="39"/>
          <w:sz w:val="24"/>
        </w:rPr>
        <w:t xml:space="preserve"> </w:t>
      </w:r>
      <w:r>
        <w:rPr>
          <w:color w:val="000000"/>
          <w:spacing w:val="-1"/>
          <w:sz w:val="24"/>
        </w:rPr>
        <w:t>ценности.</w:t>
      </w:r>
      <w:r>
        <w:t xml:space="preserve">  </w:t>
      </w:r>
      <w:r>
        <w:rPr>
          <w:color w:val="000000"/>
          <w:sz w:val="24"/>
        </w:rPr>
        <w:t>Для</w:t>
      </w:r>
      <w:r>
        <w:rPr>
          <w:color w:val="000000"/>
          <w:spacing w:val="36"/>
          <w:sz w:val="24"/>
        </w:rPr>
        <w:t xml:space="preserve"> </w:t>
      </w:r>
      <w:r>
        <w:rPr>
          <w:color w:val="000000"/>
          <w:sz w:val="24"/>
        </w:rPr>
        <w:t>того</w:t>
      </w:r>
      <w:r>
        <w:rPr>
          <w:color w:val="000000"/>
          <w:spacing w:val="36"/>
          <w:sz w:val="24"/>
        </w:rPr>
        <w:t xml:space="preserve"> </w:t>
      </w:r>
      <w:r>
        <w:rPr>
          <w:color w:val="000000"/>
          <w:sz w:val="24"/>
        </w:rPr>
        <w:t>чтобы</w:t>
      </w:r>
      <w:r>
        <w:rPr>
          <w:color w:val="000000"/>
          <w:spacing w:val="36"/>
          <w:sz w:val="24"/>
        </w:rPr>
        <w:t xml:space="preserve"> </w:t>
      </w:r>
      <w:r>
        <w:rPr>
          <w:color w:val="000000"/>
          <w:sz w:val="24"/>
        </w:rPr>
        <w:t>стать</w:t>
      </w:r>
      <w:r>
        <w:rPr>
          <w:color w:val="000000"/>
          <w:spacing w:val="37"/>
          <w:sz w:val="24"/>
        </w:rPr>
        <w:t xml:space="preserve"> </w:t>
      </w:r>
      <w:r>
        <w:rPr>
          <w:color w:val="000000"/>
          <w:sz w:val="24"/>
        </w:rPr>
        <w:t>значимой,</w:t>
      </w:r>
      <w:r>
        <w:rPr>
          <w:color w:val="000000"/>
          <w:spacing w:val="36"/>
          <w:sz w:val="24"/>
        </w:rPr>
        <w:t xml:space="preserve"> </w:t>
      </w:r>
      <w:r>
        <w:rPr>
          <w:color w:val="000000"/>
          <w:sz w:val="24"/>
        </w:rPr>
        <w:t>каждая</w:t>
      </w:r>
      <w:r>
        <w:rPr>
          <w:color w:val="000000"/>
          <w:spacing w:val="36"/>
          <w:sz w:val="24"/>
        </w:rPr>
        <w:t xml:space="preserve"> </w:t>
      </w:r>
      <w:r>
        <w:rPr>
          <w:color w:val="000000"/>
          <w:sz w:val="24"/>
        </w:rPr>
        <w:t>ценность</w:t>
      </w:r>
      <w:r>
        <w:rPr>
          <w:color w:val="000000"/>
          <w:spacing w:val="37"/>
          <w:sz w:val="24"/>
        </w:rPr>
        <w:t xml:space="preserve"> </w:t>
      </w:r>
      <w:r>
        <w:rPr>
          <w:color w:val="000000"/>
          <w:sz w:val="24"/>
        </w:rPr>
        <w:t>воспитания</w:t>
      </w:r>
      <w:r>
        <w:rPr>
          <w:color w:val="000000"/>
          <w:spacing w:val="36"/>
          <w:sz w:val="24"/>
        </w:rPr>
        <w:t xml:space="preserve"> </w:t>
      </w:r>
      <w:r>
        <w:rPr>
          <w:color w:val="000000"/>
          <w:sz w:val="24"/>
        </w:rPr>
        <w:t>должна</w:t>
      </w:r>
      <w:r>
        <w:rPr>
          <w:color w:val="000000"/>
          <w:spacing w:val="35"/>
          <w:sz w:val="24"/>
        </w:rPr>
        <w:t xml:space="preserve"> </w:t>
      </w:r>
      <w:r>
        <w:rPr>
          <w:color w:val="000000"/>
          <w:sz w:val="24"/>
        </w:rPr>
        <w:t>быть</w:t>
      </w:r>
      <w:r>
        <w:rPr>
          <w:color w:val="000000"/>
          <w:spacing w:val="37"/>
          <w:sz w:val="24"/>
        </w:rPr>
        <w:t xml:space="preserve"> </w:t>
      </w:r>
      <w:r>
        <w:rPr>
          <w:color w:val="000000"/>
          <w:sz w:val="24"/>
        </w:rPr>
        <w:t>понята,</w:t>
      </w:r>
      <w:r>
        <w:rPr>
          <w:color w:val="000000"/>
          <w:spacing w:val="36"/>
          <w:sz w:val="24"/>
        </w:rPr>
        <w:t xml:space="preserve"> </w:t>
      </w:r>
      <w:r>
        <w:rPr>
          <w:color w:val="000000"/>
          <w:spacing w:val="1"/>
          <w:sz w:val="24"/>
        </w:rPr>
        <w:t>раскрыта</w:t>
      </w:r>
      <w:r>
        <w:rPr>
          <w:color w:val="000000"/>
          <w:spacing w:val="34"/>
          <w:sz w:val="24"/>
        </w:rPr>
        <w:t xml:space="preserve"> </w:t>
      </w:r>
      <w:r>
        <w:rPr>
          <w:color w:val="000000"/>
          <w:sz w:val="24"/>
        </w:rPr>
        <w:t>и</w:t>
      </w:r>
      <w:r>
        <w:t xml:space="preserve">  </w:t>
      </w:r>
      <w:r>
        <w:rPr>
          <w:color w:val="000000"/>
          <w:sz w:val="24"/>
        </w:rPr>
        <w:t>принята</w:t>
      </w:r>
      <w:r>
        <w:rPr>
          <w:color w:val="000000"/>
          <w:spacing w:val="39"/>
          <w:sz w:val="24"/>
        </w:rPr>
        <w:t xml:space="preserve"> </w:t>
      </w:r>
      <w:r>
        <w:rPr>
          <w:color w:val="000000"/>
          <w:sz w:val="24"/>
        </w:rPr>
        <w:t>ребенком</w:t>
      </w:r>
      <w:r>
        <w:rPr>
          <w:color w:val="000000"/>
          <w:spacing w:val="40"/>
          <w:sz w:val="24"/>
        </w:rPr>
        <w:t xml:space="preserve"> </w:t>
      </w:r>
      <w:r>
        <w:rPr>
          <w:color w:val="000000"/>
          <w:spacing w:val="-1"/>
          <w:sz w:val="24"/>
        </w:rPr>
        <w:t>совместно</w:t>
      </w:r>
      <w:r>
        <w:rPr>
          <w:color w:val="000000"/>
          <w:spacing w:val="41"/>
          <w:sz w:val="24"/>
        </w:rPr>
        <w:t xml:space="preserve"> </w:t>
      </w:r>
      <w:r>
        <w:rPr>
          <w:color w:val="000000"/>
          <w:sz w:val="24"/>
        </w:rPr>
        <w:t>с</w:t>
      </w:r>
      <w:r>
        <w:rPr>
          <w:color w:val="000000"/>
          <w:spacing w:val="40"/>
          <w:sz w:val="24"/>
        </w:rPr>
        <w:t xml:space="preserve"> </w:t>
      </w:r>
      <w:r>
        <w:rPr>
          <w:color w:val="000000"/>
          <w:sz w:val="24"/>
        </w:rPr>
        <w:t>другими</w:t>
      </w:r>
      <w:r>
        <w:rPr>
          <w:color w:val="000000"/>
          <w:spacing w:val="42"/>
          <w:sz w:val="24"/>
        </w:rPr>
        <w:t xml:space="preserve"> </w:t>
      </w:r>
      <w:r>
        <w:rPr>
          <w:color w:val="000000"/>
          <w:sz w:val="24"/>
        </w:rPr>
        <w:t>людьми</w:t>
      </w:r>
      <w:r>
        <w:rPr>
          <w:color w:val="000000"/>
          <w:spacing w:val="42"/>
          <w:sz w:val="24"/>
        </w:rPr>
        <w:t xml:space="preserve"> </w:t>
      </w:r>
      <w:r>
        <w:rPr>
          <w:color w:val="000000"/>
          <w:sz w:val="24"/>
        </w:rPr>
        <w:t>в</w:t>
      </w:r>
      <w:r>
        <w:rPr>
          <w:color w:val="000000"/>
          <w:spacing w:val="38"/>
          <w:sz w:val="24"/>
        </w:rPr>
        <w:t xml:space="preserve"> </w:t>
      </w:r>
      <w:r>
        <w:rPr>
          <w:color w:val="000000"/>
          <w:sz w:val="24"/>
        </w:rPr>
        <w:t>значимой</w:t>
      </w:r>
      <w:r>
        <w:rPr>
          <w:color w:val="000000"/>
          <w:spacing w:val="39"/>
          <w:sz w:val="24"/>
        </w:rPr>
        <w:t xml:space="preserve"> </w:t>
      </w:r>
      <w:r>
        <w:rPr>
          <w:color w:val="000000"/>
          <w:sz w:val="24"/>
        </w:rPr>
        <w:t>для</w:t>
      </w:r>
      <w:r>
        <w:rPr>
          <w:color w:val="000000"/>
          <w:spacing w:val="39"/>
          <w:sz w:val="24"/>
        </w:rPr>
        <w:t xml:space="preserve"> </w:t>
      </w:r>
      <w:r>
        <w:rPr>
          <w:color w:val="000000"/>
          <w:spacing w:val="-1"/>
          <w:sz w:val="24"/>
        </w:rPr>
        <w:t>него</w:t>
      </w:r>
      <w:r>
        <w:rPr>
          <w:color w:val="000000"/>
          <w:spacing w:val="41"/>
          <w:sz w:val="24"/>
        </w:rPr>
        <w:t xml:space="preserve"> </w:t>
      </w:r>
      <w:r>
        <w:rPr>
          <w:color w:val="000000"/>
          <w:sz w:val="24"/>
        </w:rPr>
        <w:t>общности.</w:t>
      </w:r>
      <w:r>
        <w:rPr>
          <w:color w:val="000000"/>
          <w:spacing w:val="40"/>
          <w:sz w:val="24"/>
        </w:rPr>
        <w:t xml:space="preserve"> </w:t>
      </w:r>
      <w:r>
        <w:rPr>
          <w:color w:val="000000"/>
          <w:spacing w:val="-1"/>
          <w:sz w:val="24"/>
        </w:rPr>
        <w:t>Этот</w:t>
      </w:r>
      <w:r>
        <w:rPr>
          <w:color w:val="000000"/>
          <w:spacing w:val="40"/>
          <w:sz w:val="24"/>
        </w:rPr>
        <w:t xml:space="preserve"> </w:t>
      </w:r>
      <w:r>
        <w:rPr>
          <w:color w:val="000000"/>
          <w:sz w:val="24"/>
        </w:rPr>
        <w:t>процесс</w:t>
      </w:r>
      <w:r>
        <w:t xml:space="preserve"> </w:t>
      </w:r>
      <w:r>
        <w:rPr>
          <w:color w:val="000000"/>
          <w:sz w:val="24"/>
        </w:rPr>
        <w:t>происходит</w:t>
      </w:r>
      <w:r>
        <w:rPr>
          <w:color w:val="000000"/>
          <w:spacing w:val="91"/>
          <w:sz w:val="24"/>
        </w:rPr>
        <w:t xml:space="preserve"> </w:t>
      </w:r>
      <w:r>
        <w:rPr>
          <w:color w:val="000000"/>
          <w:sz w:val="24"/>
        </w:rPr>
        <w:t>стихийно,</w:t>
      </w:r>
      <w:r>
        <w:rPr>
          <w:color w:val="000000"/>
          <w:spacing w:val="89"/>
          <w:sz w:val="24"/>
        </w:rPr>
        <w:t xml:space="preserve"> </w:t>
      </w:r>
      <w:r>
        <w:rPr>
          <w:color w:val="000000"/>
          <w:spacing w:val="1"/>
          <w:sz w:val="24"/>
        </w:rPr>
        <w:t>но</w:t>
      </w:r>
      <w:r>
        <w:rPr>
          <w:color w:val="000000"/>
          <w:spacing w:val="90"/>
          <w:sz w:val="24"/>
        </w:rPr>
        <w:t xml:space="preserve"> </w:t>
      </w:r>
      <w:r>
        <w:rPr>
          <w:color w:val="000000"/>
          <w:sz w:val="24"/>
        </w:rPr>
        <w:t>для</w:t>
      </w:r>
      <w:r>
        <w:rPr>
          <w:color w:val="000000"/>
          <w:spacing w:val="91"/>
          <w:sz w:val="24"/>
        </w:rPr>
        <w:t xml:space="preserve"> </w:t>
      </w:r>
      <w:r>
        <w:rPr>
          <w:color w:val="000000"/>
          <w:sz w:val="24"/>
        </w:rPr>
        <w:t>того,</w:t>
      </w:r>
      <w:r>
        <w:rPr>
          <w:color w:val="000000"/>
          <w:spacing w:val="91"/>
          <w:sz w:val="24"/>
        </w:rPr>
        <w:t xml:space="preserve"> </w:t>
      </w:r>
      <w:r>
        <w:rPr>
          <w:color w:val="000000"/>
          <w:sz w:val="24"/>
        </w:rPr>
        <w:t>чтобы</w:t>
      </w:r>
      <w:r>
        <w:rPr>
          <w:color w:val="000000"/>
          <w:spacing w:val="88"/>
          <w:sz w:val="24"/>
        </w:rPr>
        <w:t xml:space="preserve"> </w:t>
      </w:r>
      <w:r>
        <w:rPr>
          <w:color w:val="000000"/>
          <w:sz w:val="24"/>
        </w:rPr>
        <w:t>вести</w:t>
      </w:r>
      <w:r>
        <w:rPr>
          <w:color w:val="000000"/>
          <w:spacing w:val="92"/>
          <w:sz w:val="24"/>
        </w:rPr>
        <w:t xml:space="preserve"> </w:t>
      </w:r>
      <w:r>
        <w:rPr>
          <w:color w:val="000000"/>
          <w:sz w:val="24"/>
        </w:rPr>
        <w:t>воспитательную</w:t>
      </w:r>
      <w:r>
        <w:rPr>
          <w:color w:val="000000"/>
          <w:spacing w:val="92"/>
          <w:sz w:val="24"/>
        </w:rPr>
        <w:t xml:space="preserve"> </w:t>
      </w:r>
      <w:r>
        <w:rPr>
          <w:color w:val="000000"/>
          <w:sz w:val="24"/>
        </w:rPr>
        <w:t>работу,</w:t>
      </w:r>
      <w:r>
        <w:rPr>
          <w:color w:val="000000"/>
          <w:spacing w:val="91"/>
          <w:sz w:val="24"/>
        </w:rPr>
        <w:t xml:space="preserve"> </w:t>
      </w:r>
      <w:r>
        <w:rPr>
          <w:color w:val="000000"/>
          <w:sz w:val="24"/>
        </w:rPr>
        <w:t>он</w:t>
      </w:r>
      <w:r>
        <w:rPr>
          <w:color w:val="000000"/>
          <w:spacing w:val="92"/>
          <w:sz w:val="24"/>
        </w:rPr>
        <w:t xml:space="preserve"> </w:t>
      </w:r>
      <w:r>
        <w:rPr>
          <w:color w:val="000000"/>
          <w:sz w:val="24"/>
        </w:rPr>
        <w:t>должен</w:t>
      </w:r>
      <w:r>
        <w:rPr>
          <w:color w:val="000000"/>
          <w:spacing w:val="92"/>
          <w:sz w:val="24"/>
        </w:rPr>
        <w:t xml:space="preserve"> </w:t>
      </w:r>
      <w:r>
        <w:rPr>
          <w:color w:val="000000"/>
          <w:sz w:val="24"/>
        </w:rPr>
        <w:t>быть</w:t>
      </w:r>
      <w:r>
        <w:t xml:space="preserve"> </w:t>
      </w:r>
      <w:r>
        <w:rPr>
          <w:color w:val="000000"/>
          <w:sz w:val="24"/>
        </w:rPr>
        <w:t>направлен</w:t>
      </w:r>
      <w:r>
        <w:rPr>
          <w:color w:val="000000"/>
          <w:spacing w:val="1"/>
          <w:sz w:val="24"/>
        </w:rPr>
        <w:t xml:space="preserve"> </w:t>
      </w:r>
      <w:r>
        <w:rPr>
          <w:color w:val="000000"/>
          <w:sz w:val="24"/>
        </w:rPr>
        <w:t>взрослым.</w:t>
      </w:r>
      <w:r>
        <w:t xml:space="preserve"> </w:t>
      </w:r>
      <w:r>
        <w:rPr>
          <w:color w:val="000000"/>
          <w:spacing w:val="648"/>
          <w:sz w:val="24"/>
        </w:rPr>
        <w:t> </w:t>
      </w:r>
      <w:r>
        <w:rPr>
          <w:color w:val="000000"/>
          <w:sz w:val="24"/>
        </w:rPr>
        <w:t>Воспитательное</w:t>
      </w:r>
      <w:r>
        <w:rPr>
          <w:color w:val="000000"/>
          <w:spacing w:val="35"/>
          <w:sz w:val="24"/>
        </w:rPr>
        <w:t xml:space="preserve"> </w:t>
      </w:r>
      <w:r>
        <w:rPr>
          <w:color w:val="000000"/>
          <w:sz w:val="24"/>
        </w:rPr>
        <w:t>событие</w:t>
      </w:r>
      <w:r>
        <w:rPr>
          <w:color w:val="000000"/>
          <w:spacing w:val="37"/>
          <w:sz w:val="24"/>
        </w:rPr>
        <w:t xml:space="preserve"> </w:t>
      </w:r>
      <w:r>
        <w:rPr>
          <w:color w:val="000000"/>
          <w:sz w:val="24"/>
        </w:rPr>
        <w:t>–</w:t>
      </w:r>
      <w:r>
        <w:rPr>
          <w:color w:val="000000"/>
          <w:spacing w:val="36"/>
          <w:sz w:val="24"/>
        </w:rPr>
        <w:t xml:space="preserve"> </w:t>
      </w:r>
      <w:r>
        <w:rPr>
          <w:color w:val="000000"/>
          <w:sz w:val="24"/>
        </w:rPr>
        <w:t>это</w:t>
      </w:r>
      <w:r>
        <w:rPr>
          <w:color w:val="000000"/>
          <w:spacing w:val="35"/>
          <w:sz w:val="24"/>
        </w:rPr>
        <w:t xml:space="preserve"> </w:t>
      </w:r>
      <w:r>
        <w:rPr>
          <w:color w:val="000000"/>
          <w:sz w:val="24"/>
        </w:rPr>
        <w:t>спроектированная</w:t>
      </w:r>
      <w:r>
        <w:rPr>
          <w:color w:val="000000"/>
          <w:spacing w:val="36"/>
          <w:sz w:val="24"/>
        </w:rPr>
        <w:t xml:space="preserve"> </w:t>
      </w:r>
      <w:r>
        <w:rPr>
          <w:color w:val="000000"/>
          <w:sz w:val="24"/>
        </w:rPr>
        <w:t>взрослым</w:t>
      </w:r>
      <w:r>
        <w:rPr>
          <w:color w:val="000000"/>
          <w:spacing w:val="35"/>
          <w:sz w:val="24"/>
        </w:rPr>
        <w:t xml:space="preserve"> </w:t>
      </w:r>
      <w:r>
        <w:rPr>
          <w:color w:val="000000"/>
          <w:sz w:val="24"/>
        </w:rPr>
        <w:t>образовательная</w:t>
      </w:r>
      <w:r>
        <w:rPr>
          <w:color w:val="000000"/>
          <w:spacing w:val="36"/>
          <w:sz w:val="24"/>
        </w:rPr>
        <w:t xml:space="preserve"> </w:t>
      </w:r>
      <w:r>
        <w:rPr>
          <w:color w:val="000000"/>
          <w:sz w:val="24"/>
        </w:rPr>
        <w:t>ситуация.</w:t>
      </w:r>
      <w:r>
        <w:rPr>
          <w:color w:val="000000"/>
          <w:spacing w:val="36"/>
          <w:sz w:val="24"/>
        </w:rPr>
        <w:t xml:space="preserve"> </w:t>
      </w:r>
      <w:r>
        <w:rPr>
          <w:color w:val="000000"/>
          <w:sz w:val="24"/>
        </w:rPr>
        <w:t>В</w:t>
      </w:r>
      <w:r>
        <w:t xml:space="preserve"> </w:t>
      </w:r>
      <w:r>
        <w:rPr>
          <w:color w:val="000000"/>
          <w:sz w:val="24"/>
        </w:rPr>
        <w:t>каждом</w:t>
      </w:r>
      <w:r>
        <w:rPr>
          <w:color w:val="000000"/>
          <w:spacing w:val="30"/>
          <w:sz w:val="24"/>
        </w:rPr>
        <w:t xml:space="preserve"> </w:t>
      </w:r>
      <w:r>
        <w:rPr>
          <w:color w:val="000000"/>
          <w:sz w:val="24"/>
        </w:rPr>
        <w:t>воспитательном</w:t>
      </w:r>
      <w:r>
        <w:rPr>
          <w:color w:val="000000"/>
          <w:spacing w:val="30"/>
          <w:sz w:val="24"/>
        </w:rPr>
        <w:t xml:space="preserve"> </w:t>
      </w:r>
      <w:r>
        <w:rPr>
          <w:color w:val="000000"/>
          <w:sz w:val="24"/>
        </w:rPr>
        <w:t>событии</w:t>
      </w:r>
      <w:r>
        <w:rPr>
          <w:color w:val="000000"/>
          <w:spacing w:val="32"/>
          <w:sz w:val="24"/>
        </w:rPr>
        <w:t xml:space="preserve"> </w:t>
      </w:r>
      <w:r>
        <w:rPr>
          <w:color w:val="000000"/>
          <w:sz w:val="24"/>
        </w:rPr>
        <w:t>педагог</w:t>
      </w:r>
      <w:r>
        <w:rPr>
          <w:color w:val="000000"/>
          <w:spacing w:val="31"/>
          <w:sz w:val="24"/>
        </w:rPr>
        <w:t xml:space="preserve"> </w:t>
      </w:r>
      <w:r>
        <w:rPr>
          <w:color w:val="000000"/>
          <w:spacing w:val="-1"/>
          <w:sz w:val="24"/>
        </w:rPr>
        <w:t>продумывает</w:t>
      </w:r>
      <w:r>
        <w:rPr>
          <w:color w:val="000000"/>
          <w:spacing w:val="32"/>
          <w:sz w:val="24"/>
        </w:rPr>
        <w:t xml:space="preserve"> </w:t>
      </w:r>
      <w:r>
        <w:rPr>
          <w:color w:val="000000"/>
          <w:sz w:val="24"/>
        </w:rPr>
        <w:t>смысл</w:t>
      </w:r>
      <w:r>
        <w:rPr>
          <w:color w:val="000000"/>
          <w:spacing w:val="31"/>
          <w:sz w:val="24"/>
        </w:rPr>
        <w:t xml:space="preserve"> </w:t>
      </w:r>
      <w:r>
        <w:rPr>
          <w:color w:val="000000"/>
          <w:sz w:val="24"/>
        </w:rPr>
        <w:t>реальных</w:t>
      </w:r>
      <w:r>
        <w:rPr>
          <w:color w:val="000000"/>
          <w:spacing w:val="30"/>
          <w:sz w:val="24"/>
        </w:rPr>
        <w:t xml:space="preserve"> </w:t>
      </w:r>
      <w:r>
        <w:rPr>
          <w:color w:val="000000"/>
          <w:sz w:val="24"/>
        </w:rPr>
        <w:t>и</w:t>
      </w:r>
      <w:r>
        <w:rPr>
          <w:color w:val="000000"/>
          <w:spacing w:val="32"/>
          <w:sz w:val="24"/>
        </w:rPr>
        <w:t xml:space="preserve"> </w:t>
      </w:r>
      <w:r>
        <w:rPr>
          <w:color w:val="000000"/>
          <w:sz w:val="24"/>
        </w:rPr>
        <w:t>возможных</w:t>
      </w:r>
      <w:r>
        <w:rPr>
          <w:color w:val="000000"/>
          <w:spacing w:val="33"/>
          <w:sz w:val="24"/>
        </w:rPr>
        <w:t xml:space="preserve"> </w:t>
      </w:r>
      <w:r>
        <w:rPr>
          <w:color w:val="000000"/>
          <w:sz w:val="24"/>
        </w:rPr>
        <w:t>действий</w:t>
      </w:r>
      <w:r>
        <w:t xml:space="preserve"> </w:t>
      </w:r>
      <w:r>
        <w:rPr>
          <w:color w:val="000000"/>
          <w:sz w:val="24"/>
        </w:rPr>
        <w:t>детей</w:t>
      </w:r>
      <w:r>
        <w:rPr>
          <w:color w:val="000000"/>
          <w:spacing w:val="35"/>
          <w:sz w:val="24"/>
        </w:rPr>
        <w:t xml:space="preserve"> </w:t>
      </w:r>
      <w:r>
        <w:rPr>
          <w:color w:val="000000"/>
          <w:sz w:val="24"/>
        </w:rPr>
        <w:t>и</w:t>
      </w:r>
      <w:r>
        <w:rPr>
          <w:color w:val="000000"/>
          <w:spacing w:val="34"/>
          <w:sz w:val="24"/>
        </w:rPr>
        <w:t xml:space="preserve"> </w:t>
      </w:r>
      <w:r>
        <w:rPr>
          <w:color w:val="000000"/>
          <w:spacing w:val="-1"/>
          <w:sz w:val="24"/>
        </w:rPr>
        <w:t>смысл</w:t>
      </w:r>
      <w:r>
        <w:rPr>
          <w:color w:val="000000"/>
          <w:spacing w:val="34"/>
          <w:sz w:val="24"/>
        </w:rPr>
        <w:t xml:space="preserve"> </w:t>
      </w:r>
      <w:r>
        <w:rPr>
          <w:color w:val="000000"/>
          <w:sz w:val="24"/>
        </w:rPr>
        <w:t>своих</w:t>
      </w:r>
      <w:r>
        <w:rPr>
          <w:color w:val="000000"/>
          <w:spacing w:val="36"/>
          <w:sz w:val="24"/>
        </w:rPr>
        <w:t xml:space="preserve"> </w:t>
      </w:r>
      <w:r>
        <w:rPr>
          <w:color w:val="000000"/>
          <w:sz w:val="24"/>
        </w:rPr>
        <w:t>действий</w:t>
      </w:r>
      <w:r>
        <w:rPr>
          <w:color w:val="000000"/>
          <w:spacing w:val="35"/>
          <w:sz w:val="24"/>
        </w:rPr>
        <w:t xml:space="preserve"> </w:t>
      </w:r>
      <w:r>
        <w:rPr>
          <w:color w:val="000000"/>
          <w:sz w:val="24"/>
        </w:rPr>
        <w:t>в</w:t>
      </w:r>
      <w:r>
        <w:rPr>
          <w:color w:val="000000"/>
          <w:spacing w:val="33"/>
          <w:sz w:val="24"/>
        </w:rPr>
        <w:t xml:space="preserve"> </w:t>
      </w:r>
      <w:r>
        <w:rPr>
          <w:color w:val="000000"/>
          <w:sz w:val="24"/>
        </w:rPr>
        <w:t>контексте</w:t>
      </w:r>
      <w:r>
        <w:rPr>
          <w:color w:val="000000"/>
          <w:spacing w:val="33"/>
          <w:sz w:val="24"/>
        </w:rPr>
        <w:t xml:space="preserve"> </w:t>
      </w:r>
      <w:r>
        <w:rPr>
          <w:color w:val="000000"/>
          <w:spacing w:val="-1"/>
          <w:sz w:val="24"/>
        </w:rPr>
        <w:t>задач</w:t>
      </w:r>
      <w:r>
        <w:rPr>
          <w:color w:val="000000"/>
          <w:spacing w:val="33"/>
          <w:sz w:val="24"/>
        </w:rPr>
        <w:t xml:space="preserve"> </w:t>
      </w:r>
      <w:r>
        <w:rPr>
          <w:color w:val="000000"/>
          <w:sz w:val="24"/>
        </w:rPr>
        <w:t>воспитания.</w:t>
      </w:r>
      <w:r>
        <w:rPr>
          <w:color w:val="000000"/>
          <w:spacing w:val="33"/>
          <w:sz w:val="24"/>
        </w:rPr>
        <w:t xml:space="preserve"> </w:t>
      </w:r>
      <w:r>
        <w:rPr>
          <w:color w:val="000000"/>
          <w:spacing w:val="-1"/>
          <w:sz w:val="24"/>
        </w:rPr>
        <w:t>Событием</w:t>
      </w:r>
      <w:r>
        <w:rPr>
          <w:color w:val="000000"/>
          <w:spacing w:val="33"/>
          <w:sz w:val="24"/>
        </w:rPr>
        <w:t xml:space="preserve"> </w:t>
      </w:r>
      <w:r>
        <w:rPr>
          <w:color w:val="000000"/>
          <w:sz w:val="24"/>
        </w:rPr>
        <w:t>может</w:t>
      </w:r>
      <w:r>
        <w:rPr>
          <w:color w:val="000000"/>
          <w:spacing w:val="34"/>
          <w:sz w:val="24"/>
        </w:rPr>
        <w:t xml:space="preserve"> </w:t>
      </w:r>
      <w:r>
        <w:rPr>
          <w:color w:val="000000"/>
          <w:sz w:val="24"/>
        </w:rPr>
        <w:t>быть</w:t>
      </w:r>
      <w:r>
        <w:rPr>
          <w:color w:val="000000"/>
          <w:spacing w:val="35"/>
          <w:sz w:val="24"/>
        </w:rPr>
        <w:t xml:space="preserve"> </w:t>
      </w:r>
      <w:r>
        <w:rPr>
          <w:color w:val="000000"/>
          <w:spacing w:val="1"/>
          <w:sz w:val="24"/>
        </w:rPr>
        <w:t>не</w:t>
      </w:r>
      <w:r>
        <w:rPr>
          <w:color w:val="000000"/>
          <w:spacing w:val="32"/>
          <w:sz w:val="24"/>
        </w:rPr>
        <w:t xml:space="preserve"> </w:t>
      </w:r>
      <w:r>
        <w:rPr>
          <w:color w:val="000000"/>
          <w:sz w:val="24"/>
        </w:rPr>
        <w:t>только</w:t>
      </w:r>
      <w:r>
        <w:t xml:space="preserve"> </w:t>
      </w:r>
      <w:r>
        <w:rPr>
          <w:color w:val="000000"/>
          <w:sz w:val="24"/>
        </w:rPr>
        <w:t>организованное</w:t>
      </w:r>
      <w:r>
        <w:rPr>
          <w:color w:val="000000"/>
          <w:spacing w:val="25"/>
          <w:sz w:val="24"/>
        </w:rPr>
        <w:t xml:space="preserve"> </w:t>
      </w:r>
      <w:r>
        <w:rPr>
          <w:color w:val="000000"/>
          <w:sz w:val="24"/>
        </w:rPr>
        <w:t>мероприятие,</w:t>
      </w:r>
      <w:r>
        <w:rPr>
          <w:color w:val="000000"/>
          <w:spacing w:val="24"/>
          <w:sz w:val="24"/>
        </w:rPr>
        <w:t xml:space="preserve"> </w:t>
      </w:r>
      <w:r>
        <w:rPr>
          <w:color w:val="000000"/>
          <w:spacing w:val="1"/>
          <w:sz w:val="24"/>
        </w:rPr>
        <w:t>но</w:t>
      </w:r>
      <w:r>
        <w:rPr>
          <w:color w:val="000000"/>
          <w:spacing w:val="23"/>
          <w:sz w:val="24"/>
        </w:rPr>
        <w:t xml:space="preserve"> </w:t>
      </w:r>
      <w:r>
        <w:rPr>
          <w:color w:val="000000"/>
          <w:sz w:val="24"/>
        </w:rPr>
        <w:t>и</w:t>
      </w:r>
      <w:r>
        <w:rPr>
          <w:color w:val="000000"/>
          <w:spacing w:val="27"/>
          <w:sz w:val="24"/>
        </w:rPr>
        <w:t xml:space="preserve"> </w:t>
      </w:r>
      <w:r>
        <w:rPr>
          <w:color w:val="000000"/>
          <w:sz w:val="24"/>
        </w:rPr>
        <w:t>спонтанно</w:t>
      </w:r>
      <w:r>
        <w:rPr>
          <w:color w:val="000000"/>
          <w:spacing w:val="21"/>
          <w:sz w:val="24"/>
        </w:rPr>
        <w:t xml:space="preserve"> </w:t>
      </w:r>
      <w:r>
        <w:rPr>
          <w:color w:val="000000"/>
          <w:sz w:val="24"/>
        </w:rPr>
        <w:t>возникшая</w:t>
      </w:r>
      <w:r>
        <w:rPr>
          <w:color w:val="000000"/>
          <w:spacing w:val="26"/>
          <w:sz w:val="24"/>
        </w:rPr>
        <w:t xml:space="preserve"> </w:t>
      </w:r>
      <w:r>
        <w:rPr>
          <w:color w:val="000000"/>
          <w:sz w:val="24"/>
        </w:rPr>
        <w:t>ситуация,</w:t>
      </w:r>
      <w:r>
        <w:rPr>
          <w:color w:val="000000"/>
          <w:spacing w:val="26"/>
          <w:sz w:val="24"/>
        </w:rPr>
        <w:t xml:space="preserve"> </w:t>
      </w:r>
      <w:r>
        <w:rPr>
          <w:color w:val="000000"/>
          <w:sz w:val="24"/>
        </w:rPr>
        <w:t>и</w:t>
      </w:r>
      <w:r>
        <w:rPr>
          <w:color w:val="000000"/>
          <w:spacing w:val="27"/>
          <w:sz w:val="24"/>
        </w:rPr>
        <w:t xml:space="preserve"> </w:t>
      </w:r>
      <w:r>
        <w:rPr>
          <w:color w:val="000000"/>
          <w:sz w:val="24"/>
        </w:rPr>
        <w:t>любой</w:t>
      </w:r>
      <w:r>
        <w:rPr>
          <w:color w:val="000000"/>
          <w:spacing w:val="25"/>
          <w:sz w:val="24"/>
        </w:rPr>
        <w:t xml:space="preserve"> </w:t>
      </w:r>
      <w:r>
        <w:rPr>
          <w:color w:val="000000"/>
          <w:sz w:val="24"/>
        </w:rPr>
        <w:t>режимный</w:t>
      </w:r>
      <w:r>
        <w:rPr>
          <w:color w:val="000000"/>
          <w:spacing w:val="27"/>
          <w:sz w:val="24"/>
        </w:rPr>
        <w:t xml:space="preserve"> </w:t>
      </w:r>
      <w:r>
        <w:rPr>
          <w:color w:val="000000"/>
          <w:spacing w:val="-1"/>
          <w:sz w:val="24"/>
        </w:rPr>
        <w:t>момент,</w:t>
      </w:r>
      <w:r>
        <w:t xml:space="preserve"> </w:t>
      </w:r>
      <w:r>
        <w:rPr>
          <w:color w:val="000000"/>
          <w:sz w:val="24"/>
        </w:rPr>
        <w:t>традиции</w:t>
      </w:r>
      <w:r>
        <w:rPr>
          <w:color w:val="000000"/>
          <w:spacing w:val="34"/>
          <w:sz w:val="24"/>
        </w:rPr>
        <w:t xml:space="preserve"> </w:t>
      </w:r>
      <w:r>
        <w:rPr>
          <w:color w:val="000000"/>
          <w:spacing w:val="-1"/>
          <w:sz w:val="24"/>
        </w:rPr>
        <w:t>утренней</w:t>
      </w:r>
      <w:r>
        <w:rPr>
          <w:color w:val="000000"/>
          <w:spacing w:val="33"/>
          <w:sz w:val="24"/>
        </w:rPr>
        <w:t xml:space="preserve"> </w:t>
      </w:r>
      <w:r>
        <w:rPr>
          <w:color w:val="000000"/>
          <w:sz w:val="24"/>
        </w:rPr>
        <w:t>встречи</w:t>
      </w:r>
      <w:r>
        <w:rPr>
          <w:color w:val="000000"/>
          <w:spacing w:val="32"/>
          <w:sz w:val="24"/>
        </w:rPr>
        <w:t xml:space="preserve"> </w:t>
      </w:r>
      <w:r>
        <w:rPr>
          <w:color w:val="000000"/>
          <w:sz w:val="24"/>
        </w:rPr>
        <w:t>детей,</w:t>
      </w:r>
      <w:r>
        <w:rPr>
          <w:color w:val="000000"/>
          <w:spacing w:val="31"/>
          <w:sz w:val="24"/>
        </w:rPr>
        <w:t xml:space="preserve"> </w:t>
      </w:r>
      <w:r>
        <w:rPr>
          <w:color w:val="000000"/>
          <w:sz w:val="24"/>
        </w:rPr>
        <w:t>индивидуальная</w:t>
      </w:r>
      <w:r>
        <w:rPr>
          <w:color w:val="000000"/>
          <w:spacing w:val="31"/>
          <w:sz w:val="24"/>
        </w:rPr>
        <w:t xml:space="preserve"> </w:t>
      </w:r>
      <w:r>
        <w:rPr>
          <w:color w:val="000000"/>
          <w:spacing w:val="-1"/>
          <w:sz w:val="24"/>
        </w:rPr>
        <w:t>беседа,</w:t>
      </w:r>
      <w:r>
        <w:rPr>
          <w:color w:val="000000"/>
          <w:spacing w:val="31"/>
          <w:sz w:val="24"/>
        </w:rPr>
        <w:t xml:space="preserve"> </w:t>
      </w:r>
      <w:r>
        <w:rPr>
          <w:color w:val="000000"/>
          <w:sz w:val="24"/>
        </w:rPr>
        <w:t>общие</w:t>
      </w:r>
      <w:r>
        <w:rPr>
          <w:color w:val="000000"/>
          <w:spacing w:val="30"/>
          <w:sz w:val="24"/>
        </w:rPr>
        <w:t xml:space="preserve"> </w:t>
      </w:r>
      <w:r>
        <w:rPr>
          <w:color w:val="000000"/>
          <w:sz w:val="24"/>
        </w:rPr>
        <w:t>дела,</w:t>
      </w:r>
      <w:r>
        <w:rPr>
          <w:color w:val="000000"/>
          <w:spacing w:val="31"/>
          <w:sz w:val="24"/>
        </w:rPr>
        <w:t xml:space="preserve"> </w:t>
      </w:r>
      <w:r>
        <w:rPr>
          <w:color w:val="000000"/>
          <w:sz w:val="24"/>
        </w:rPr>
        <w:t>совместно</w:t>
      </w:r>
      <w:r>
        <w:rPr>
          <w:color w:val="000000"/>
          <w:spacing w:val="31"/>
          <w:sz w:val="24"/>
        </w:rPr>
        <w:t xml:space="preserve"> </w:t>
      </w:r>
      <w:r>
        <w:rPr>
          <w:color w:val="000000"/>
          <w:sz w:val="24"/>
        </w:rPr>
        <w:t>реализуемые</w:t>
      </w:r>
      <w:r>
        <w:t xml:space="preserve"> </w:t>
      </w:r>
      <w:r>
        <w:rPr>
          <w:color w:val="000000"/>
          <w:sz w:val="24"/>
        </w:rPr>
        <w:t>проекты и</w:t>
      </w:r>
      <w:r>
        <w:rPr>
          <w:color w:val="000000"/>
          <w:spacing w:val="-2"/>
          <w:sz w:val="24"/>
        </w:rPr>
        <w:t xml:space="preserve"> </w:t>
      </w:r>
      <w:r>
        <w:rPr>
          <w:color w:val="000000"/>
          <w:sz w:val="24"/>
        </w:rPr>
        <w:t>пр.</w:t>
      </w:r>
    </w:p>
    <w:p w14:paraId="5511F5B9" w14:textId="77777777" w:rsidR="002C6E8D" w:rsidRDefault="0069355F">
      <w:pPr>
        <w:pBdr>
          <w:top w:val="none" w:sz="4" w:space="0" w:color="000000"/>
          <w:left w:val="none" w:sz="4" w:space="0" w:color="000000"/>
          <w:bottom w:val="none" w:sz="4" w:space="0" w:color="000000"/>
          <w:right w:val="none" w:sz="4" w:space="0" w:color="000000"/>
        </w:pBdr>
        <w:spacing w:before="1" w:line="317" w:lineRule="atLeast"/>
        <w:ind w:firstLine="708"/>
      </w:pPr>
      <w:r>
        <w:rPr>
          <w:color w:val="000000"/>
          <w:sz w:val="24"/>
        </w:rPr>
        <w:t>Планируемые</w:t>
      </w:r>
      <w:r>
        <w:rPr>
          <w:color w:val="000000"/>
          <w:spacing w:val="76"/>
          <w:sz w:val="24"/>
        </w:rPr>
        <w:t xml:space="preserve"> </w:t>
      </w:r>
      <w:r>
        <w:rPr>
          <w:color w:val="000000"/>
          <w:sz w:val="24"/>
        </w:rPr>
        <w:t>и</w:t>
      </w:r>
      <w:r>
        <w:rPr>
          <w:color w:val="000000"/>
          <w:spacing w:val="77"/>
          <w:sz w:val="24"/>
        </w:rPr>
        <w:t xml:space="preserve"> </w:t>
      </w:r>
      <w:r>
        <w:rPr>
          <w:color w:val="000000"/>
          <w:sz w:val="24"/>
        </w:rPr>
        <w:t>подготовленные</w:t>
      </w:r>
      <w:r>
        <w:rPr>
          <w:color w:val="000000"/>
          <w:spacing w:val="75"/>
          <w:sz w:val="24"/>
        </w:rPr>
        <w:t xml:space="preserve"> </w:t>
      </w:r>
      <w:r>
        <w:rPr>
          <w:color w:val="000000"/>
          <w:sz w:val="24"/>
        </w:rPr>
        <w:t>педагогом</w:t>
      </w:r>
      <w:r>
        <w:rPr>
          <w:color w:val="000000"/>
          <w:spacing w:val="76"/>
          <w:sz w:val="24"/>
        </w:rPr>
        <w:t xml:space="preserve"> </w:t>
      </w:r>
      <w:r>
        <w:rPr>
          <w:color w:val="000000"/>
          <w:sz w:val="24"/>
        </w:rPr>
        <w:t>воспитательные</w:t>
      </w:r>
      <w:r>
        <w:rPr>
          <w:color w:val="000000"/>
          <w:spacing w:val="75"/>
          <w:sz w:val="24"/>
        </w:rPr>
        <w:t xml:space="preserve"> </w:t>
      </w:r>
      <w:r>
        <w:rPr>
          <w:color w:val="000000"/>
          <w:sz w:val="24"/>
        </w:rPr>
        <w:t>события</w:t>
      </w:r>
      <w:r>
        <w:rPr>
          <w:color w:val="000000"/>
          <w:spacing w:val="77"/>
          <w:sz w:val="24"/>
        </w:rPr>
        <w:t xml:space="preserve"> </w:t>
      </w:r>
      <w:r>
        <w:rPr>
          <w:color w:val="000000"/>
          <w:sz w:val="24"/>
        </w:rPr>
        <w:t>проектируются</w:t>
      </w:r>
      <w:r>
        <w:rPr>
          <w:color w:val="000000"/>
          <w:spacing w:val="77"/>
          <w:sz w:val="24"/>
        </w:rPr>
        <w:t xml:space="preserve"> </w:t>
      </w:r>
      <w:r>
        <w:rPr>
          <w:color w:val="000000"/>
          <w:sz w:val="24"/>
        </w:rPr>
        <w:t>в соответствии</w:t>
      </w:r>
      <w:r>
        <w:rPr>
          <w:color w:val="000000"/>
          <w:spacing w:val="32"/>
          <w:sz w:val="24"/>
        </w:rPr>
        <w:t xml:space="preserve"> </w:t>
      </w:r>
      <w:r>
        <w:rPr>
          <w:color w:val="000000"/>
          <w:sz w:val="24"/>
        </w:rPr>
        <w:t>с</w:t>
      </w:r>
      <w:r>
        <w:rPr>
          <w:color w:val="000000"/>
          <w:spacing w:val="30"/>
          <w:sz w:val="24"/>
        </w:rPr>
        <w:t xml:space="preserve"> </w:t>
      </w:r>
      <w:r>
        <w:rPr>
          <w:color w:val="000000"/>
          <w:sz w:val="24"/>
        </w:rPr>
        <w:t>календарным</w:t>
      </w:r>
      <w:r>
        <w:rPr>
          <w:color w:val="000000"/>
          <w:spacing w:val="30"/>
          <w:sz w:val="24"/>
        </w:rPr>
        <w:t xml:space="preserve"> </w:t>
      </w:r>
      <w:r>
        <w:rPr>
          <w:color w:val="000000"/>
          <w:sz w:val="24"/>
        </w:rPr>
        <w:t>планом</w:t>
      </w:r>
      <w:r>
        <w:rPr>
          <w:color w:val="000000"/>
          <w:spacing w:val="30"/>
          <w:sz w:val="24"/>
        </w:rPr>
        <w:t xml:space="preserve"> </w:t>
      </w:r>
      <w:r>
        <w:rPr>
          <w:color w:val="000000"/>
          <w:sz w:val="24"/>
        </w:rPr>
        <w:t>воспитательной</w:t>
      </w:r>
      <w:r>
        <w:rPr>
          <w:color w:val="000000"/>
          <w:spacing w:val="32"/>
          <w:sz w:val="24"/>
        </w:rPr>
        <w:t xml:space="preserve"> </w:t>
      </w:r>
      <w:r>
        <w:rPr>
          <w:color w:val="000000"/>
          <w:sz w:val="24"/>
        </w:rPr>
        <w:t>работы</w:t>
      </w:r>
      <w:r>
        <w:rPr>
          <w:color w:val="000000"/>
          <w:spacing w:val="31"/>
          <w:sz w:val="24"/>
        </w:rPr>
        <w:t xml:space="preserve"> </w:t>
      </w:r>
      <w:r>
        <w:rPr>
          <w:color w:val="000000"/>
          <w:sz w:val="24"/>
        </w:rPr>
        <w:t>ДОО,</w:t>
      </w:r>
      <w:r>
        <w:rPr>
          <w:color w:val="000000"/>
          <w:spacing w:val="31"/>
          <w:sz w:val="24"/>
        </w:rPr>
        <w:t xml:space="preserve"> </w:t>
      </w:r>
      <w:r>
        <w:rPr>
          <w:color w:val="000000"/>
          <w:sz w:val="24"/>
        </w:rPr>
        <w:t>группы,</w:t>
      </w:r>
      <w:r>
        <w:rPr>
          <w:color w:val="000000"/>
          <w:spacing w:val="31"/>
          <w:sz w:val="24"/>
        </w:rPr>
        <w:t xml:space="preserve"> </w:t>
      </w:r>
      <w:r>
        <w:rPr>
          <w:color w:val="000000"/>
          <w:sz w:val="24"/>
        </w:rPr>
        <w:t>ситуацией</w:t>
      </w:r>
      <w:r>
        <w:rPr>
          <w:color w:val="000000"/>
          <w:spacing w:val="32"/>
          <w:sz w:val="24"/>
        </w:rPr>
        <w:t xml:space="preserve"> </w:t>
      </w:r>
      <w:r>
        <w:rPr>
          <w:color w:val="000000"/>
          <w:sz w:val="24"/>
        </w:rPr>
        <w:t>развития</w:t>
      </w:r>
      <w:r>
        <w:t xml:space="preserve"> </w:t>
      </w:r>
      <w:r>
        <w:rPr>
          <w:color w:val="000000"/>
          <w:sz w:val="24"/>
        </w:rPr>
        <w:t>конкретного ребенка.</w:t>
      </w:r>
    </w:p>
    <w:p w14:paraId="2D0CAAC0" w14:textId="77777777"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color w:val="000000"/>
          <w:sz w:val="24"/>
          <w:szCs w:val="24"/>
        </w:rPr>
      </w:pPr>
      <w:r>
        <w:rPr>
          <w:color w:val="000000"/>
          <w:sz w:val="24"/>
        </w:rPr>
        <w:t>Проектирование</w:t>
      </w:r>
      <w:r>
        <w:rPr>
          <w:color w:val="000000"/>
          <w:spacing w:val="-1"/>
          <w:sz w:val="24"/>
        </w:rPr>
        <w:t xml:space="preserve"> </w:t>
      </w:r>
      <w:r>
        <w:rPr>
          <w:color w:val="000000"/>
          <w:sz w:val="24"/>
        </w:rPr>
        <w:t>событий</w:t>
      </w:r>
      <w:r>
        <w:rPr>
          <w:color w:val="000000"/>
          <w:spacing w:val="1"/>
          <w:sz w:val="24"/>
        </w:rPr>
        <w:t xml:space="preserve"> </w:t>
      </w:r>
      <w:r>
        <w:rPr>
          <w:color w:val="000000"/>
          <w:sz w:val="24"/>
        </w:rPr>
        <w:t xml:space="preserve">в </w:t>
      </w:r>
      <w:r>
        <w:rPr>
          <w:color w:val="000000"/>
          <w:spacing w:val="-1"/>
          <w:sz w:val="24"/>
        </w:rPr>
        <w:t>ДОО</w:t>
      </w:r>
      <w:r>
        <w:rPr>
          <w:color w:val="000000"/>
          <w:sz w:val="24"/>
        </w:rPr>
        <w:t xml:space="preserve"> возможно в следующих</w:t>
      </w:r>
      <w:r>
        <w:rPr>
          <w:color w:val="000000"/>
          <w:spacing w:val="3"/>
          <w:sz w:val="24"/>
        </w:rPr>
        <w:t xml:space="preserve"> </w:t>
      </w:r>
      <w:r>
        <w:rPr>
          <w:color w:val="000000"/>
          <w:sz w:val="24"/>
        </w:rPr>
        <w:t>формах:</w:t>
      </w:r>
    </w:p>
    <w:p w14:paraId="59FF5AD8" w14:textId="77777777" w:rsidR="002C6E8D" w:rsidRDefault="0069355F">
      <w:pPr>
        <w:pBdr>
          <w:top w:val="none" w:sz="4" w:space="0" w:color="000000"/>
          <w:left w:val="none" w:sz="4" w:space="0" w:color="000000"/>
          <w:bottom w:val="none" w:sz="4" w:space="0" w:color="000000"/>
          <w:right w:val="none" w:sz="4" w:space="0" w:color="000000"/>
        </w:pBdr>
        <w:spacing w:before="43" w:line="276" w:lineRule="atLeast"/>
        <w:ind w:firstLine="70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разработка</w:t>
      </w:r>
      <w:r>
        <w:rPr>
          <w:color w:val="000000"/>
          <w:spacing w:val="85"/>
          <w:sz w:val="24"/>
        </w:rPr>
        <w:t xml:space="preserve"> </w:t>
      </w:r>
      <w:r>
        <w:rPr>
          <w:color w:val="000000"/>
          <w:sz w:val="24"/>
        </w:rPr>
        <w:t>и</w:t>
      </w:r>
      <w:r>
        <w:rPr>
          <w:color w:val="000000"/>
          <w:spacing w:val="87"/>
          <w:sz w:val="24"/>
        </w:rPr>
        <w:t xml:space="preserve"> </w:t>
      </w:r>
      <w:r>
        <w:rPr>
          <w:color w:val="000000"/>
          <w:sz w:val="24"/>
        </w:rPr>
        <w:t>реализация</w:t>
      </w:r>
      <w:r>
        <w:rPr>
          <w:color w:val="000000"/>
          <w:spacing w:val="86"/>
          <w:sz w:val="24"/>
        </w:rPr>
        <w:t xml:space="preserve"> </w:t>
      </w:r>
      <w:r>
        <w:rPr>
          <w:color w:val="000000"/>
          <w:sz w:val="24"/>
        </w:rPr>
        <w:t>значимых</w:t>
      </w:r>
      <w:r>
        <w:rPr>
          <w:color w:val="000000"/>
          <w:spacing w:val="88"/>
          <w:sz w:val="24"/>
        </w:rPr>
        <w:t xml:space="preserve"> </w:t>
      </w:r>
      <w:r>
        <w:rPr>
          <w:color w:val="000000"/>
          <w:sz w:val="24"/>
        </w:rPr>
        <w:t>событий</w:t>
      </w:r>
      <w:r>
        <w:rPr>
          <w:color w:val="000000"/>
          <w:spacing w:val="85"/>
          <w:sz w:val="24"/>
        </w:rPr>
        <w:t xml:space="preserve"> </w:t>
      </w:r>
      <w:r>
        <w:rPr>
          <w:color w:val="000000"/>
          <w:sz w:val="24"/>
        </w:rPr>
        <w:t>в</w:t>
      </w:r>
      <w:r>
        <w:rPr>
          <w:color w:val="000000"/>
          <w:spacing w:val="86"/>
          <w:sz w:val="24"/>
        </w:rPr>
        <w:t xml:space="preserve"> </w:t>
      </w:r>
      <w:r>
        <w:rPr>
          <w:color w:val="000000"/>
          <w:sz w:val="24"/>
        </w:rPr>
        <w:t>ведущих</w:t>
      </w:r>
      <w:r>
        <w:rPr>
          <w:color w:val="000000"/>
          <w:spacing w:val="88"/>
          <w:sz w:val="24"/>
        </w:rPr>
        <w:t xml:space="preserve"> </w:t>
      </w:r>
      <w:r>
        <w:rPr>
          <w:color w:val="000000"/>
          <w:spacing w:val="-1"/>
          <w:sz w:val="24"/>
        </w:rPr>
        <w:t>видах</w:t>
      </w:r>
      <w:r>
        <w:rPr>
          <w:color w:val="000000"/>
          <w:sz w:val="24"/>
        </w:rPr>
        <w:t xml:space="preserve"> деятельности</w:t>
      </w:r>
      <w:r>
        <w:rPr>
          <w:color w:val="000000"/>
          <w:spacing w:val="87"/>
          <w:sz w:val="24"/>
        </w:rPr>
        <w:t xml:space="preserve"> </w:t>
      </w:r>
      <w:r>
        <w:rPr>
          <w:color w:val="000000"/>
          <w:spacing w:val="1"/>
          <w:sz w:val="24"/>
        </w:rPr>
        <w:t xml:space="preserve">(детско </w:t>
      </w:r>
      <w:r>
        <w:rPr>
          <w:color w:val="000000"/>
          <w:sz w:val="24"/>
        </w:rPr>
        <w:t>-</w:t>
      </w:r>
      <w:r>
        <w:t xml:space="preserve"> </w:t>
      </w:r>
      <w:r>
        <w:rPr>
          <w:color w:val="000000"/>
          <w:sz w:val="24"/>
        </w:rPr>
        <w:t>взрослый</w:t>
      </w:r>
      <w:r>
        <w:rPr>
          <w:color w:val="000000"/>
          <w:spacing w:val="27"/>
          <w:sz w:val="24"/>
        </w:rPr>
        <w:t xml:space="preserve"> </w:t>
      </w:r>
      <w:r>
        <w:rPr>
          <w:color w:val="000000"/>
          <w:sz w:val="24"/>
        </w:rPr>
        <w:t>спектакль,</w:t>
      </w:r>
      <w:r>
        <w:rPr>
          <w:color w:val="000000"/>
          <w:spacing w:val="24"/>
          <w:sz w:val="24"/>
        </w:rPr>
        <w:t xml:space="preserve"> </w:t>
      </w:r>
      <w:r>
        <w:rPr>
          <w:color w:val="000000"/>
          <w:sz w:val="24"/>
        </w:rPr>
        <w:t>построение</w:t>
      </w:r>
      <w:r>
        <w:rPr>
          <w:color w:val="000000"/>
          <w:spacing w:val="25"/>
          <w:sz w:val="24"/>
        </w:rPr>
        <w:t xml:space="preserve"> </w:t>
      </w:r>
      <w:r>
        <w:rPr>
          <w:color w:val="000000"/>
          <w:sz w:val="24"/>
        </w:rPr>
        <w:t>эксперимента,</w:t>
      </w:r>
      <w:r>
        <w:rPr>
          <w:color w:val="000000"/>
          <w:spacing w:val="26"/>
          <w:sz w:val="24"/>
        </w:rPr>
        <w:t xml:space="preserve"> </w:t>
      </w:r>
      <w:r>
        <w:rPr>
          <w:color w:val="000000"/>
          <w:spacing w:val="1"/>
          <w:sz w:val="24"/>
        </w:rPr>
        <w:t>совместное</w:t>
      </w:r>
      <w:r>
        <w:rPr>
          <w:color w:val="000000"/>
          <w:spacing w:val="25"/>
          <w:sz w:val="24"/>
        </w:rPr>
        <w:t xml:space="preserve"> </w:t>
      </w:r>
      <w:r>
        <w:rPr>
          <w:color w:val="000000"/>
          <w:sz w:val="24"/>
        </w:rPr>
        <w:t>конструирование,</w:t>
      </w:r>
      <w:r>
        <w:rPr>
          <w:color w:val="000000"/>
          <w:spacing w:val="26"/>
          <w:sz w:val="24"/>
        </w:rPr>
        <w:t xml:space="preserve"> </w:t>
      </w:r>
      <w:r>
        <w:rPr>
          <w:color w:val="000000"/>
          <w:sz w:val="24"/>
        </w:rPr>
        <w:t>спортивные</w:t>
      </w:r>
      <w:r>
        <w:t xml:space="preserve"> </w:t>
      </w:r>
      <w:r>
        <w:rPr>
          <w:color w:val="000000"/>
          <w:sz w:val="24"/>
        </w:rPr>
        <w:t>игры и др.);</w:t>
      </w:r>
      <w:r>
        <w:rPr>
          <w:rFonts w:ascii="Arial" w:eastAsia="Arial" w:hAnsi="Arial" w:cs="Arial"/>
          <w:color w:val="FF0000"/>
          <w:sz w:val="2"/>
        </w:rPr>
        <w:t> </w:t>
      </w:r>
    </w:p>
    <w:p w14:paraId="344CFB2B" w14:textId="77777777" w:rsidR="002C6E8D" w:rsidRDefault="0069355F">
      <w:pPr>
        <w:pBdr>
          <w:top w:val="none" w:sz="4" w:space="0" w:color="000000"/>
          <w:left w:val="none" w:sz="4" w:space="0" w:color="000000"/>
          <w:bottom w:val="none" w:sz="4" w:space="0" w:color="000000"/>
          <w:right w:val="none" w:sz="4" w:space="0" w:color="000000"/>
        </w:pBdr>
        <w:spacing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проектирование</w:t>
      </w:r>
      <w:r>
        <w:rPr>
          <w:color w:val="000000"/>
          <w:spacing w:val="138"/>
          <w:sz w:val="24"/>
        </w:rPr>
        <w:t xml:space="preserve"> </w:t>
      </w:r>
      <w:r>
        <w:rPr>
          <w:color w:val="000000"/>
          <w:sz w:val="24"/>
        </w:rPr>
        <w:t>встреч,</w:t>
      </w:r>
      <w:r>
        <w:rPr>
          <w:color w:val="000000"/>
          <w:spacing w:val="139"/>
          <w:sz w:val="24"/>
        </w:rPr>
        <w:t xml:space="preserve"> </w:t>
      </w:r>
      <w:r>
        <w:rPr>
          <w:color w:val="000000"/>
          <w:sz w:val="24"/>
        </w:rPr>
        <w:t>общения</w:t>
      </w:r>
      <w:r>
        <w:rPr>
          <w:color w:val="000000"/>
          <w:spacing w:val="139"/>
          <w:sz w:val="24"/>
        </w:rPr>
        <w:t xml:space="preserve"> </w:t>
      </w:r>
      <w:r>
        <w:rPr>
          <w:color w:val="000000"/>
          <w:sz w:val="24"/>
        </w:rPr>
        <w:t>детей</w:t>
      </w:r>
      <w:r>
        <w:rPr>
          <w:color w:val="000000"/>
          <w:spacing w:val="138"/>
          <w:sz w:val="24"/>
        </w:rPr>
        <w:t xml:space="preserve"> </w:t>
      </w:r>
      <w:r>
        <w:rPr>
          <w:color w:val="000000"/>
          <w:spacing w:val="-1"/>
          <w:sz w:val="24"/>
        </w:rPr>
        <w:t>со</w:t>
      </w:r>
      <w:r>
        <w:rPr>
          <w:color w:val="000000"/>
          <w:spacing w:val="140"/>
          <w:sz w:val="24"/>
        </w:rPr>
        <w:t xml:space="preserve"> </w:t>
      </w:r>
      <w:r>
        <w:rPr>
          <w:color w:val="000000"/>
          <w:sz w:val="24"/>
        </w:rPr>
        <w:t>старшими,</w:t>
      </w:r>
      <w:r>
        <w:rPr>
          <w:color w:val="000000"/>
          <w:spacing w:val="139"/>
          <w:sz w:val="24"/>
        </w:rPr>
        <w:t xml:space="preserve"> </w:t>
      </w:r>
      <w:r>
        <w:rPr>
          <w:color w:val="000000"/>
          <w:sz w:val="24"/>
        </w:rPr>
        <w:t>младшими,</w:t>
      </w:r>
      <w:r>
        <w:rPr>
          <w:color w:val="000000"/>
          <w:spacing w:val="139"/>
          <w:sz w:val="24"/>
        </w:rPr>
        <w:t xml:space="preserve"> </w:t>
      </w:r>
      <w:r>
        <w:rPr>
          <w:color w:val="000000"/>
          <w:sz w:val="24"/>
        </w:rPr>
        <w:t>ровесниками,</w:t>
      </w:r>
      <w:r>
        <w:rPr>
          <w:color w:val="000000"/>
          <w:spacing w:val="137"/>
          <w:sz w:val="24"/>
        </w:rPr>
        <w:t xml:space="preserve"> </w:t>
      </w:r>
      <w:r>
        <w:rPr>
          <w:color w:val="000000"/>
          <w:sz w:val="24"/>
        </w:rPr>
        <w:t>с взрослыми,</w:t>
      </w:r>
      <w:r>
        <w:rPr>
          <w:color w:val="000000"/>
          <w:spacing w:val="110"/>
          <w:sz w:val="24"/>
        </w:rPr>
        <w:t xml:space="preserve"> </w:t>
      </w:r>
      <w:r>
        <w:rPr>
          <w:color w:val="000000"/>
          <w:sz w:val="24"/>
        </w:rPr>
        <w:t>с</w:t>
      </w:r>
      <w:r>
        <w:rPr>
          <w:color w:val="000000"/>
          <w:spacing w:val="109"/>
          <w:sz w:val="24"/>
        </w:rPr>
        <w:t xml:space="preserve"> </w:t>
      </w:r>
      <w:r>
        <w:rPr>
          <w:color w:val="000000"/>
          <w:sz w:val="24"/>
        </w:rPr>
        <w:t>носителями</w:t>
      </w:r>
      <w:r>
        <w:rPr>
          <w:color w:val="000000"/>
          <w:spacing w:val="111"/>
          <w:sz w:val="24"/>
        </w:rPr>
        <w:t xml:space="preserve"> </w:t>
      </w:r>
      <w:r>
        <w:rPr>
          <w:color w:val="000000"/>
          <w:sz w:val="24"/>
        </w:rPr>
        <w:t>воспитательно</w:t>
      </w:r>
      <w:r>
        <w:rPr>
          <w:color w:val="000000"/>
          <w:spacing w:val="110"/>
          <w:sz w:val="24"/>
        </w:rPr>
        <w:t xml:space="preserve"> </w:t>
      </w:r>
      <w:r>
        <w:rPr>
          <w:color w:val="000000"/>
          <w:spacing w:val="-1"/>
          <w:sz w:val="24"/>
        </w:rPr>
        <w:t>значимых</w:t>
      </w:r>
      <w:r>
        <w:rPr>
          <w:color w:val="000000"/>
          <w:spacing w:val="112"/>
          <w:sz w:val="24"/>
        </w:rPr>
        <w:t xml:space="preserve"> </w:t>
      </w:r>
      <w:r>
        <w:rPr>
          <w:color w:val="000000"/>
          <w:sz w:val="24"/>
        </w:rPr>
        <w:t>культурных</w:t>
      </w:r>
      <w:r>
        <w:rPr>
          <w:color w:val="000000"/>
          <w:spacing w:val="112"/>
          <w:sz w:val="24"/>
        </w:rPr>
        <w:t xml:space="preserve"> </w:t>
      </w:r>
      <w:r>
        <w:rPr>
          <w:color w:val="000000"/>
          <w:sz w:val="24"/>
        </w:rPr>
        <w:t>практик</w:t>
      </w:r>
      <w:r>
        <w:rPr>
          <w:color w:val="000000"/>
          <w:spacing w:val="111"/>
          <w:sz w:val="24"/>
        </w:rPr>
        <w:t xml:space="preserve"> </w:t>
      </w:r>
      <w:r>
        <w:rPr>
          <w:color w:val="000000"/>
          <w:sz w:val="24"/>
        </w:rPr>
        <w:t>(искусство,</w:t>
      </w:r>
      <w:r>
        <w:t xml:space="preserve"> </w:t>
      </w:r>
      <w:r>
        <w:rPr>
          <w:color w:val="000000"/>
          <w:sz w:val="24"/>
        </w:rPr>
        <w:t>литература,</w:t>
      </w:r>
      <w:r>
        <w:rPr>
          <w:color w:val="000000"/>
          <w:spacing w:val="60"/>
          <w:sz w:val="24"/>
        </w:rPr>
        <w:t xml:space="preserve"> </w:t>
      </w:r>
      <w:r>
        <w:rPr>
          <w:color w:val="000000"/>
          <w:sz w:val="24"/>
        </w:rPr>
        <w:t>прикладное</w:t>
      </w:r>
      <w:r>
        <w:rPr>
          <w:color w:val="000000"/>
          <w:spacing w:val="59"/>
          <w:sz w:val="24"/>
        </w:rPr>
        <w:t xml:space="preserve"> </w:t>
      </w:r>
      <w:r>
        <w:rPr>
          <w:color w:val="000000"/>
          <w:sz w:val="24"/>
        </w:rPr>
        <w:t>творчество</w:t>
      </w:r>
      <w:r>
        <w:rPr>
          <w:color w:val="000000"/>
          <w:spacing w:val="60"/>
          <w:sz w:val="24"/>
        </w:rPr>
        <w:t xml:space="preserve"> </w:t>
      </w:r>
      <w:r>
        <w:rPr>
          <w:color w:val="000000"/>
          <w:sz w:val="24"/>
        </w:rPr>
        <w:t>и</w:t>
      </w:r>
      <w:r>
        <w:rPr>
          <w:color w:val="000000"/>
          <w:spacing w:val="61"/>
          <w:sz w:val="24"/>
        </w:rPr>
        <w:t xml:space="preserve"> </w:t>
      </w:r>
      <w:r>
        <w:rPr>
          <w:color w:val="000000"/>
          <w:sz w:val="24"/>
        </w:rPr>
        <w:t>т.</w:t>
      </w:r>
      <w:r>
        <w:rPr>
          <w:color w:val="000000"/>
          <w:spacing w:val="59"/>
          <w:sz w:val="24"/>
        </w:rPr>
        <w:t xml:space="preserve"> </w:t>
      </w:r>
      <w:r>
        <w:rPr>
          <w:color w:val="000000"/>
          <w:sz w:val="24"/>
        </w:rPr>
        <w:t>д.),</w:t>
      </w:r>
      <w:r>
        <w:rPr>
          <w:color w:val="000000"/>
          <w:spacing w:val="62"/>
          <w:sz w:val="24"/>
        </w:rPr>
        <w:t xml:space="preserve"> </w:t>
      </w:r>
      <w:r>
        <w:rPr>
          <w:color w:val="000000"/>
          <w:spacing w:val="1"/>
          <w:sz w:val="24"/>
        </w:rPr>
        <w:t>профессий,</w:t>
      </w:r>
      <w:r>
        <w:rPr>
          <w:color w:val="000000"/>
          <w:spacing w:val="59"/>
          <w:sz w:val="24"/>
        </w:rPr>
        <w:t xml:space="preserve"> </w:t>
      </w:r>
      <w:r>
        <w:rPr>
          <w:color w:val="000000"/>
          <w:sz w:val="24"/>
        </w:rPr>
        <w:t>культурных</w:t>
      </w:r>
      <w:r>
        <w:rPr>
          <w:color w:val="000000"/>
          <w:spacing w:val="62"/>
          <w:sz w:val="24"/>
        </w:rPr>
        <w:t xml:space="preserve"> </w:t>
      </w:r>
      <w:r>
        <w:rPr>
          <w:color w:val="000000"/>
          <w:sz w:val="24"/>
        </w:rPr>
        <w:t>традиций</w:t>
      </w:r>
      <w:r>
        <w:rPr>
          <w:color w:val="000000"/>
          <w:spacing w:val="61"/>
          <w:sz w:val="24"/>
        </w:rPr>
        <w:t xml:space="preserve"> </w:t>
      </w:r>
      <w:r>
        <w:rPr>
          <w:color w:val="000000"/>
          <w:sz w:val="24"/>
        </w:rPr>
        <w:t>народов</w:t>
      </w:r>
      <w:r>
        <w:t xml:space="preserve"> </w:t>
      </w:r>
      <w:r>
        <w:rPr>
          <w:color w:val="000000"/>
          <w:sz w:val="24"/>
        </w:rPr>
        <w:t>России;</w:t>
      </w:r>
      <w:r>
        <w:t xml:space="preserve"> </w:t>
      </w:r>
    </w:p>
    <w:p w14:paraId="084C6D47" w14:textId="77777777" w:rsidR="002C6E8D" w:rsidRDefault="0069355F">
      <w:pPr>
        <w:pBdr>
          <w:top w:val="none" w:sz="4" w:space="0" w:color="000000"/>
          <w:left w:val="none" w:sz="4" w:space="0" w:color="000000"/>
          <w:bottom w:val="none" w:sz="4" w:space="0" w:color="000000"/>
          <w:right w:val="none" w:sz="4" w:space="0" w:color="000000"/>
        </w:pBdr>
        <w:spacing w:line="278" w:lineRule="atLeast"/>
        <w:ind w:left="360"/>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создание</w:t>
      </w:r>
      <w:r>
        <w:rPr>
          <w:color w:val="000000"/>
          <w:spacing w:val="-1"/>
          <w:sz w:val="24"/>
        </w:rPr>
        <w:t xml:space="preserve"> </w:t>
      </w:r>
      <w:r>
        <w:rPr>
          <w:color w:val="000000"/>
          <w:sz w:val="24"/>
        </w:rPr>
        <w:t>творческих</w:t>
      </w:r>
      <w:r>
        <w:rPr>
          <w:color w:val="000000"/>
          <w:spacing w:val="2"/>
          <w:sz w:val="24"/>
        </w:rPr>
        <w:t xml:space="preserve"> </w:t>
      </w:r>
      <w:r>
        <w:rPr>
          <w:color w:val="000000"/>
          <w:sz w:val="24"/>
        </w:rPr>
        <w:t>детско</w:t>
      </w:r>
      <w:r>
        <w:rPr>
          <w:color w:val="000000"/>
          <w:spacing w:val="-1"/>
          <w:sz w:val="24"/>
        </w:rPr>
        <w:t>-</w:t>
      </w:r>
      <w:r>
        <w:rPr>
          <w:color w:val="000000"/>
          <w:sz w:val="24"/>
        </w:rPr>
        <w:t>взрослых</w:t>
      </w:r>
      <w:r>
        <w:rPr>
          <w:color w:val="000000"/>
          <w:spacing w:val="2"/>
          <w:sz w:val="24"/>
        </w:rPr>
        <w:t xml:space="preserve"> </w:t>
      </w:r>
      <w:r>
        <w:rPr>
          <w:color w:val="000000"/>
          <w:sz w:val="24"/>
        </w:rPr>
        <w:t>проектов.</w:t>
      </w:r>
    </w:p>
    <w:p w14:paraId="7708E94C" w14:textId="77777777" w:rsidR="002C6E8D" w:rsidRDefault="0069355F">
      <w:pPr>
        <w:pBdr>
          <w:top w:val="none" w:sz="4" w:space="0" w:color="000000"/>
          <w:left w:val="none" w:sz="4" w:space="0" w:color="000000"/>
          <w:bottom w:val="none" w:sz="4" w:space="0" w:color="000000"/>
          <w:right w:val="none" w:sz="4" w:space="0" w:color="000000"/>
        </w:pBdr>
        <w:spacing w:before="316" w:line="318" w:lineRule="atLeast"/>
        <w:ind w:firstLine="708"/>
      </w:pPr>
      <w:r>
        <w:rPr>
          <w:color w:val="000000"/>
          <w:sz w:val="24"/>
        </w:rPr>
        <w:t>Проектирование</w:t>
      </w:r>
      <w:r>
        <w:rPr>
          <w:color w:val="000000"/>
          <w:spacing w:val="13"/>
          <w:sz w:val="24"/>
        </w:rPr>
        <w:t xml:space="preserve"> </w:t>
      </w:r>
      <w:r>
        <w:rPr>
          <w:color w:val="000000"/>
          <w:sz w:val="24"/>
        </w:rPr>
        <w:t>событий</w:t>
      </w:r>
      <w:r>
        <w:rPr>
          <w:color w:val="000000"/>
          <w:spacing w:val="15"/>
          <w:sz w:val="24"/>
        </w:rPr>
        <w:t xml:space="preserve"> </w:t>
      </w:r>
      <w:r>
        <w:rPr>
          <w:color w:val="000000"/>
          <w:sz w:val="24"/>
        </w:rPr>
        <w:t>позволяет</w:t>
      </w:r>
      <w:r>
        <w:rPr>
          <w:color w:val="000000"/>
          <w:spacing w:val="15"/>
          <w:sz w:val="24"/>
        </w:rPr>
        <w:t xml:space="preserve"> </w:t>
      </w:r>
      <w:r>
        <w:rPr>
          <w:color w:val="000000"/>
          <w:sz w:val="24"/>
        </w:rPr>
        <w:t>построить</w:t>
      </w:r>
      <w:r>
        <w:rPr>
          <w:color w:val="000000"/>
          <w:spacing w:val="15"/>
          <w:sz w:val="24"/>
        </w:rPr>
        <w:t xml:space="preserve"> </w:t>
      </w:r>
      <w:r>
        <w:rPr>
          <w:color w:val="000000"/>
          <w:sz w:val="24"/>
        </w:rPr>
        <w:t>целостный</w:t>
      </w:r>
      <w:r>
        <w:rPr>
          <w:color w:val="000000"/>
          <w:spacing w:val="15"/>
          <w:sz w:val="24"/>
        </w:rPr>
        <w:t xml:space="preserve"> </w:t>
      </w:r>
      <w:r>
        <w:rPr>
          <w:color w:val="000000"/>
          <w:sz w:val="24"/>
        </w:rPr>
        <w:t>годовой</w:t>
      </w:r>
      <w:r>
        <w:rPr>
          <w:color w:val="000000"/>
          <w:spacing w:val="12"/>
          <w:sz w:val="24"/>
        </w:rPr>
        <w:t xml:space="preserve"> </w:t>
      </w:r>
      <w:r>
        <w:rPr>
          <w:color w:val="000000"/>
          <w:sz w:val="24"/>
        </w:rPr>
        <w:t>цикл</w:t>
      </w:r>
      <w:r>
        <w:rPr>
          <w:color w:val="000000"/>
          <w:spacing w:val="14"/>
          <w:sz w:val="24"/>
        </w:rPr>
        <w:t xml:space="preserve"> </w:t>
      </w:r>
      <w:r>
        <w:rPr>
          <w:color w:val="000000"/>
          <w:sz w:val="24"/>
        </w:rPr>
        <w:t>методической</w:t>
      </w:r>
      <w:r>
        <w:rPr>
          <w:color w:val="000000"/>
          <w:spacing w:val="15"/>
          <w:sz w:val="24"/>
        </w:rPr>
        <w:t xml:space="preserve"> </w:t>
      </w:r>
      <w:r>
        <w:rPr>
          <w:color w:val="000000"/>
          <w:spacing w:val="-1"/>
          <w:sz w:val="24"/>
        </w:rPr>
        <w:t>работы</w:t>
      </w:r>
      <w:r>
        <w:rPr>
          <w:color w:val="000000"/>
          <w:spacing w:val="14"/>
          <w:sz w:val="24"/>
        </w:rPr>
        <w:t xml:space="preserve"> </w:t>
      </w:r>
      <w:r>
        <w:rPr>
          <w:color w:val="000000"/>
          <w:spacing w:val="1"/>
          <w:sz w:val="24"/>
        </w:rPr>
        <w:t xml:space="preserve">на </w:t>
      </w:r>
      <w:r>
        <w:rPr>
          <w:color w:val="000000"/>
          <w:sz w:val="24"/>
        </w:rPr>
        <w:t>основе</w:t>
      </w:r>
      <w:r>
        <w:rPr>
          <w:color w:val="000000"/>
          <w:spacing w:val="20"/>
          <w:sz w:val="24"/>
        </w:rPr>
        <w:t xml:space="preserve"> </w:t>
      </w:r>
      <w:r>
        <w:rPr>
          <w:color w:val="000000"/>
          <w:sz w:val="24"/>
        </w:rPr>
        <w:t>традиционных</w:t>
      </w:r>
      <w:r>
        <w:rPr>
          <w:color w:val="000000"/>
          <w:spacing w:val="19"/>
          <w:sz w:val="24"/>
        </w:rPr>
        <w:t xml:space="preserve"> </w:t>
      </w:r>
      <w:r>
        <w:rPr>
          <w:color w:val="000000"/>
          <w:sz w:val="24"/>
        </w:rPr>
        <w:t>ценностей</w:t>
      </w:r>
      <w:r>
        <w:rPr>
          <w:color w:val="000000"/>
          <w:spacing w:val="20"/>
          <w:sz w:val="24"/>
        </w:rPr>
        <w:t xml:space="preserve"> </w:t>
      </w:r>
      <w:r>
        <w:rPr>
          <w:color w:val="000000"/>
          <w:sz w:val="24"/>
        </w:rPr>
        <w:t>российского</w:t>
      </w:r>
      <w:r>
        <w:rPr>
          <w:color w:val="000000"/>
          <w:spacing w:val="19"/>
          <w:sz w:val="24"/>
        </w:rPr>
        <w:t xml:space="preserve"> </w:t>
      </w:r>
      <w:r>
        <w:rPr>
          <w:color w:val="000000"/>
          <w:sz w:val="24"/>
        </w:rPr>
        <w:t>общества.</w:t>
      </w:r>
      <w:r>
        <w:rPr>
          <w:color w:val="000000"/>
          <w:spacing w:val="22"/>
          <w:sz w:val="24"/>
        </w:rPr>
        <w:t xml:space="preserve"> </w:t>
      </w:r>
      <w:r>
        <w:rPr>
          <w:color w:val="000000"/>
          <w:sz w:val="24"/>
        </w:rPr>
        <w:t>Это</w:t>
      </w:r>
      <w:r>
        <w:rPr>
          <w:color w:val="000000"/>
          <w:spacing w:val="21"/>
          <w:sz w:val="24"/>
        </w:rPr>
        <w:t xml:space="preserve"> </w:t>
      </w:r>
      <w:r>
        <w:rPr>
          <w:color w:val="000000"/>
          <w:sz w:val="24"/>
        </w:rPr>
        <w:t>поможет</w:t>
      </w:r>
      <w:r>
        <w:rPr>
          <w:color w:val="000000"/>
          <w:spacing w:val="22"/>
          <w:sz w:val="24"/>
        </w:rPr>
        <w:t xml:space="preserve"> </w:t>
      </w:r>
      <w:r>
        <w:rPr>
          <w:color w:val="000000"/>
          <w:sz w:val="24"/>
        </w:rPr>
        <w:t>каждому</w:t>
      </w:r>
      <w:r>
        <w:rPr>
          <w:color w:val="000000"/>
          <w:spacing w:val="14"/>
          <w:sz w:val="24"/>
        </w:rPr>
        <w:t xml:space="preserve"> </w:t>
      </w:r>
      <w:r>
        <w:rPr>
          <w:color w:val="000000"/>
          <w:spacing w:val="2"/>
          <w:sz w:val="24"/>
        </w:rPr>
        <w:t>педагогу</w:t>
      </w:r>
      <w:r>
        <w:rPr>
          <w:color w:val="000000"/>
          <w:spacing w:val="15"/>
          <w:sz w:val="24"/>
        </w:rPr>
        <w:t xml:space="preserve"> </w:t>
      </w:r>
      <w:r>
        <w:rPr>
          <w:color w:val="000000"/>
          <w:sz w:val="24"/>
        </w:rPr>
        <w:t>создать</w:t>
      </w:r>
      <w:r>
        <w:t xml:space="preserve"> </w:t>
      </w:r>
      <w:r>
        <w:rPr>
          <w:color w:val="000000"/>
          <w:sz w:val="24"/>
        </w:rPr>
        <w:t>тематический</w:t>
      </w:r>
      <w:r>
        <w:rPr>
          <w:color w:val="000000"/>
          <w:spacing w:val="32"/>
          <w:sz w:val="24"/>
        </w:rPr>
        <w:t xml:space="preserve"> </w:t>
      </w:r>
      <w:r>
        <w:rPr>
          <w:color w:val="000000"/>
          <w:sz w:val="24"/>
        </w:rPr>
        <w:t>творческий</w:t>
      </w:r>
      <w:r>
        <w:rPr>
          <w:color w:val="000000"/>
          <w:spacing w:val="30"/>
          <w:sz w:val="24"/>
        </w:rPr>
        <w:t xml:space="preserve"> </w:t>
      </w:r>
      <w:r>
        <w:rPr>
          <w:color w:val="000000"/>
          <w:sz w:val="24"/>
        </w:rPr>
        <w:t>проект</w:t>
      </w:r>
      <w:r>
        <w:rPr>
          <w:color w:val="000000"/>
          <w:spacing w:val="29"/>
          <w:sz w:val="24"/>
        </w:rPr>
        <w:t xml:space="preserve"> </w:t>
      </w:r>
      <w:r>
        <w:rPr>
          <w:color w:val="000000"/>
          <w:sz w:val="24"/>
        </w:rPr>
        <w:t>в</w:t>
      </w:r>
      <w:r>
        <w:rPr>
          <w:color w:val="000000"/>
          <w:spacing w:val="30"/>
          <w:sz w:val="24"/>
        </w:rPr>
        <w:t xml:space="preserve"> </w:t>
      </w:r>
      <w:r>
        <w:rPr>
          <w:color w:val="000000"/>
          <w:spacing w:val="-1"/>
          <w:sz w:val="24"/>
        </w:rPr>
        <w:t>своей</w:t>
      </w:r>
      <w:r>
        <w:rPr>
          <w:color w:val="000000"/>
          <w:spacing w:val="32"/>
          <w:sz w:val="24"/>
        </w:rPr>
        <w:t xml:space="preserve"> </w:t>
      </w:r>
      <w:r>
        <w:rPr>
          <w:color w:val="000000"/>
          <w:sz w:val="24"/>
        </w:rPr>
        <w:t>группе</w:t>
      </w:r>
      <w:r>
        <w:rPr>
          <w:color w:val="000000"/>
          <w:spacing w:val="30"/>
          <w:sz w:val="24"/>
        </w:rPr>
        <w:t xml:space="preserve"> </w:t>
      </w:r>
      <w:r>
        <w:rPr>
          <w:color w:val="000000"/>
          <w:sz w:val="24"/>
        </w:rPr>
        <w:t>и</w:t>
      </w:r>
      <w:r>
        <w:rPr>
          <w:color w:val="000000"/>
          <w:spacing w:val="30"/>
          <w:sz w:val="24"/>
        </w:rPr>
        <w:t xml:space="preserve"> </w:t>
      </w:r>
      <w:r>
        <w:rPr>
          <w:color w:val="000000"/>
          <w:sz w:val="24"/>
        </w:rPr>
        <w:t>спроектировать</w:t>
      </w:r>
      <w:r>
        <w:rPr>
          <w:color w:val="000000"/>
          <w:spacing w:val="29"/>
          <w:sz w:val="24"/>
        </w:rPr>
        <w:t xml:space="preserve"> </w:t>
      </w:r>
      <w:r>
        <w:rPr>
          <w:color w:val="000000"/>
          <w:sz w:val="24"/>
        </w:rPr>
        <w:t>работу</w:t>
      </w:r>
      <w:r>
        <w:rPr>
          <w:color w:val="000000"/>
          <w:spacing w:val="26"/>
          <w:sz w:val="24"/>
        </w:rPr>
        <w:t xml:space="preserve"> </w:t>
      </w:r>
      <w:r>
        <w:rPr>
          <w:color w:val="000000"/>
          <w:sz w:val="24"/>
        </w:rPr>
        <w:t>с</w:t>
      </w:r>
      <w:r>
        <w:rPr>
          <w:color w:val="000000"/>
          <w:spacing w:val="30"/>
          <w:sz w:val="24"/>
        </w:rPr>
        <w:t xml:space="preserve"> </w:t>
      </w:r>
      <w:r>
        <w:rPr>
          <w:color w:val="000000"/>
          <w:sz w:val="24"/>
        </w:rPr>
        <w:t>группой</w:t>
      </w:r>
      <w:r>
        <w:rPr>
          <w:color w:val="000000"/>
          <w:spacing w:val="32"/>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z w:val="24"/>
        </w:rPr>
        <w:t>с</w:t>
      </w:r>
      <w:r>
        <w:t xml:space="preserve"> </w:t>
      </w:r>
      <w:r>
        <w:rPr>
          <w:color w:val="000000"/>
          <w:sz w:val="24"/>
        </w:rPr>
        <w:t>подгруппами</w:t>
      </w:r>
      <w:r>
        <w:rPr>
          <w:color w:val="000000"/>
          <w:spacing w:val="1"/>
          <w:sz w:val="24"/>
        </w:rPr>
        <w:t xml:space="preserve"> </w:t>
      </w:r>
      <w:r>
        <w:rPr>
          <w:color w:val="000000"/>
          <w:sz w:val="24"/>
        </w:rPr>
        <w:t>детей, с</w:t>
      </w:r>
      <w:r>
        <w:rPr>
          <w:color w:val="000000"/>
          <w:spacing w:val="-1"/>
          <w:sz w:val="24"/>
        </w:rPr>
        <w:t xml:space="preserve"> </w:t>
      </w:r>
      <w:r>
        <w:rPr>
          <w:color w:val="000000"/>
          <w:sz w:val="24"/>
        </w:rPr>
        <w:t>каждым</w:t>
      </w:r>
      <w:r>
        <w:rPr>
          <w:color w:val="000000"/>
          <w:spacing w:val="-2"/>
          <w:sz w:val="24"/>
        </w:rPr>
        <w:t xml:space="preserve"> </w:t>
      </w:r>
      <w:r>
        <w:rPr>
          <w:color w:val="000000"/>
          <w:sz w:val="24"/>
        </w:rPr>
        <w:t>ребенком.</w:t>
      </w:r>
    </w:p>
    <w:p w14:paraId="2BEB04C4" w14:textId="77777777"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i/>
          <w:color w:val="000000"/>
          <w:sz w:val="24"/>
        </w:rPr>
        <w:t>Основой</w:t>
      </w:r>
      <w:r>
        <w:rPr>
          <w:i/>
          <w:color w:val="000000"/>
          <w:spacing w:val="127"/>
          <w:sz w:val="24"/>
        </w:rPr>
        <w:t xml:space="preserve"> </w:t>
      </w:r>
      <w:r>
        <w:rPr>
          <w:i/>
          <w:color w:val="000000"/>
          <w:sz w:val="24"/>
        </w:rPr>
        <w:t>реализации</w:t>
      </w:r>
      <w:r>
        <w:rPr>
          <w:i/>
          <w:color w:val="000000"/>
          <w:spacing w:val="127"/>
          <w:sz w:val="24"/>
        </w:rPr>
        <w:t xml:space="preserve"> </w:t>
      </w:r>
      <w:r>
        <w:rPr>
          <w:i/>
          <w:color w:val="000000"/>
          <w:sz w:val="24"/>
        </w:rPr>
        <w:t>комплексно</w:t>
      </w:r>
      <w:r>
        <w:rPr>
          <w:i/>
          <w:color w:val="000000"/>
          <w:spacing w:val="-1"/>
          <w:sz w:val="24"/>
        </w:rPr>
        <w:t>-</w:t>
      </w:r>
      <w:r>
        <w:rPr>
          <w:i/>
          <w:color w:val="000000"/>
          <w:sz w:val="24"/>
        </w:rPr>
        <w:t>тематического</w:t>
      </w:r>
      <w:r>
        <w:rPr>
          <w:i/>
          <w:color w:val="000000"/>
          <w:spacing w:val="128"/>
          <w:sz w:val="24"/>
        </w:rPr>
        <w:t xml:space="preserve"> </w:t>
      </w:r>
      <w:r>
        <w:rPr>
          <w:i/>
          <w:color w:val="000000"/>
          <w:sz w:val="24"/>
        </w:rPr>
        <w:t>принципа</w:t>
      </w:r>
      <w:r>
        <w:rPr>
          <w:i/>
          <w:color w:val="000000"/>
          <w:spacing w:val="128"/>
          <w:sz w:val="24"/>
        </w:rPr>
        <w:t xml:space="preserve"> </w:t>
      </w:r>
      <w:r>
        <w:rPr>
          <w:color w:val="000000"/>
          <w:sz w:val="24"/>
        </w:rPr>
        <w:t>построения</w:t>
      </w:r>
      <w:r>
        <w:rPr>
          <w:color w:val="000000"/>
          <w:spacing w:val="127"/>
          <w:sz w:val="24"/>
        </w:rPr>
        <w:t xml:space="preserve"> </w:t>
      </w:r>
      <w:r>
        <w:rPr>
          <w:color w:val="000000"/>
          <w:sz w:val="24"/>
        </w:rPr>
        <w:t>рабочей</w:t>
      </w:r>
      <w:r>
        <w:rPr>
          <w:color w:val="000000"/>
          <w:spacing w:val="128"/>
          <w:sz w:val="24"/>
        </w:rPr>
        <w:t xml:space="preserve"> </w:t>
      </w:r>
      <w:r>
        <w:rPr>
          <w:color w:val="000000"/>
          <w:sz w:val="24"/>
        </w:rPr>
        <w:t>программы воспитания</w:t>
      </w:r>
      <w:r>
        <w:rPr>
          <w:color w:val="000000"/>
          <w:spacing w:val="33"/>
          <w:sz w:val="24"/>
        </w:rPr>
        <w:t xml:space="preserve"> </w:t>
      </w:r>
      <w:r>
        <w:rPr>
          <w:color w:val="000000"/>
          <w:sz w:val="24"/>
        </w:rPr>
        <w:t>являются</w:t>
      </w:r>
      <w:r>
        <w:rPr>
          <w:color w:val="000000"/>
          <w:spacing w:val="33"/>
          <w:sz w:val="24"/>
        </w:rPr>
        <w:t xml:space="preserve"> </w:t>
      </w:r>
      <w:r>
        <w:rPr>
          <w:color w:val="000000"/>
          <w:sz w:val="24"/>
        </w:rPr>
        <w:t>примерные</w:t>
      </w:r>
      <w:r>
        <w:rPr>
          <w:color w:val="000000"/>
          <w:spacing w:val="32"/>
          <w:sz w:val="24"/>
        </w:rPr>
        <w:t xml:space="preserve"> </w:t>
      </w:r>
      <w:r>
        <w:rPr>
          <w:color w:val="000000"/>
          <w:spacing w:val="1"/>
          <w:sz w:val="24"/>
        </w:rPr>
        <w:t>темы</w:t>
      </w:r>
      <w:r>
        <w:rPr>
          <w:color w:val="000000"/>
          <w:spacing w:val="34"/>
          <w:sz w:val="24"/>
        </w:rPr>
        <w:t xml:space="preserve"> </w:t>
      </w:r>
      <w:r>
        <w:rPr>
          <w:color w:val="000000"/>
          <w:sz w:val="24"/>
        </w:rPr>
        <w:t>(праздники,</w:t>
      </w:r>
      <w:r>
        <w:rPr>
          <w:color w:val="000000"/>
          <w:spacing w:val="33"/>
          <w:sz w:val="24"/>
        </w:rPr>
        <w:t xml:space="preserve"> </w:t>
      </w:r>
      <w:r>
        <w:rPr>
          <w:color w:val="000000"/>
          <w:sz w:val="24"/>
        </w:rPr>
        <w:t>события,</w:t>
      </w:r>
      <w:r>
        <w:rPr>
          <w:color w:val="000000"/>
          <w:spacing w:val="33"/>
          <w:sz w:val="24"/>
        </w:rPr>
        <w:t xml:space="preserve"> </w:t>
      </w:r>
      <w:r>
        <w:rPr>
          <w:color w:val="000000"/>
          <w:spacing w:val="-1"/>
          <w:sz w:val="24"/>
        </w:rPr>
        <w:t>проекты),</w:t>
      </w:r>
      <w:r>
        <w:rPr>
          <w:color w:val="000000"/>
          <w:spacing w:val="34"/>
          <w:sz w:val="24"/>
        </w:rPr>
        <w:t xml:space="preserve"> </w:t>
      </w:r>
      <w:r>
        <w:rPr>
          <w:color w:val="000000"/>
          <w:sz w:val="24"/>
        </w:rPr>
        <w:t>которые</w:t>
      </w:r>
      <w:r>
        <w:rPr>
          <w:color w:val="000000"/>
          <w:spacing w:val="32"/>
          <w:sz w:val="24"/>
        </w:rPr>
        <w:t xml:space="preserve"> </w:t>
      </w:r>
      <w:r>
        <w:rPr>
          <w:color w:val="000000"/>
          <w:sz w:val="24"/>
        </w:rPr>
        <w:t>ориентированы</w:t>
      </w:r>
      <w:r>
        <w:t xml:space="preserve"> </w:t>
      </w:r>
      <w:r>
        <w:rPr>
          <w:color w:val="000000"/>
          <w:spacing w:val="1"/>
          <w:sz w:val="24"/>
        </w:rPr>
        <w:t>на</w:t>
      </w:r>
      <w:r>
        <w:rPr>
          <w:color w:val="000000"/>
          <w:spacing w:val="32"/>
          <w:sz w:val="24"/>
        </w:rPr>
        <w:t xml:space="preserve"> </w:t>
      </w:r>
      <w:r>
        <w:rPr>
          <w:color w:val="000000"/>
          <w:spacing w:val="-1"/>
          <w:sz w:val="24"/>
        </w:rPr>
        <w:t>все</w:t>
      </w:r>
      <w:r>
        <w:rPr>
          <w:color w:val="000000"/>
          <w:spacing w:val="33"/>
          <w:sz w:val="24"/>
        </w:rPr>
        <w:t xml:space="preserve"> </w:t>
      </w:r>
      <w:r>
        <w:rPr>
          <w:color w:val="000000"/>
          <w:sz w:val="24"/>
        </w:rPr>
        <w:t>направления</w:t>
      </w:r>
      <w:r>
        <w:rPr>
          <w:color w:val="000000"/>
          <w:spacing w:val="33"/>
          <w:sz w:val="24"/>
        </w:rPr>
        <w:t xml:space="preserve"> </w:t>
      </w:r>
      <w:r>
        <w:rPr>
          <w:color w:val="000000"/>
          <w:sz w:val="24"/>
        </w:rPr>
        <w:t>развития</w:t>
      </w:r>
      <w:r>
        <w:rPr>
          <w:color w:val="000000"/>
          <w:spacing w:val="33"/>
          <w:sz w:val="24"/>
        </w:rPr>
        <w:t xml:space="preserve"> </w:t>
      </w:r>
      <w:r>
        <w:rPr>
          <w:color w:val="000000"/>
          <w:sz w:val="24"/>
        </w:rPr>
        <w:t>ребенка</w:t>
      </w:r>
      <w:r>
        <w:rPr>
          <w:color w:val="000000"/>
          <w:spacing w:val="32"/>
          <w:sz w:val="24"/>
        </w:rPr>
        <w:t xml:space="preserve"> </w:t>
      </w:r>
      <w:r>
        <w:rPr>
          <w:color w:val="000000"/>
          <w:sz w:val="24"/>
        </w:rPr>
        <w:t>дошкольного</w:t>
      </w:r>
      <w:r>
        <w:rPr>
          <w:color w:val="000000"/>
          <w:spacing w:val="33"/>
          <w:sz w:val="24"/>
        </w:rPr>
        <w:t xml:space="preserve"> </w:t>
      </w:r>
      <w:r>
        <w:rPr>
          <w:color w:val="000000"/>
          <w:sz w:val="24"/>
        </w:rPr>
        <w:t>возраста</w:t>
      </w:r>
      <w:r>
        <w:rPr>
          <w:color w:val="000000"/>
          <w:spacing w:val="33"/>
          <w:sz w:val="24"/>
        </w:rPr>
        <w:t xml:space="preserve"> </w:t>
      </w:r>
      <w:r>
        <w:rPr>
          <w:color w:val="000000"/>
          <w:sz w:val="24"/>
        </w:rPr>
        <w:t>и</w:t>
      </w:r>
      <w:r>
        <w:rPr>
          <w:color w:val="000000"/>
          <w:spacing w:val="34"/>
          <w:sz w:val="24"/>
        </w:rPr>
        <w:t xml:space="preserve"> </w:t>
      </w:r>
      <w:r>
        <w:rPr>
          <w:color w:val="000000"/>
          <w:sz w:val="24"/>
        </w:rPr>
        <w:t>посвящены</w:t>
      </w:r>
      <w:r>
        <w:rPr>
          <w:color w:val="000000"/>
          <w:spacing w:val="33"/>
          <w:sz w:val="24"/>
        </w:rPr>
        <w:t xml:space="preserve"> </w:t>
      </w:r>
      <w:r>
        <w:rPr>
          <w:color w:val="000000"/>
          <w:sz w:val="24"/>
        </w:rPr>
        <w:t>различным</w:t>
      </w:r>
      <w:r>
        <w:rPr>
          <w:color w:val="000000"/>
          <w:spacing w:val="32"/>
          <w:sz w:val="24"/>
        </w:rPr>
        <w:t xml:space="preserve"> </w:t>
      </w:r>
      <w:r>
        <w:rPr>
          <w:color w:val="000000"/>
          <w:sz w:val="24"/>
        </w:rPr>
        <w:t>сторонам</w:t>
      </w:r>
      <w:r>
        <w:t xml:space="preserve"> </w:t>
      </w:r>
      <w:r>
        <w:rPr>
          <w:color w:val="000000"/>
          <w:sz w:val="24"/>
        </w:rPr>
        <w:t>человеческого бытия, а</w:t>
      </w:r>
      <w:r>
        <w:rPr>
          <w:color w:val="000000"/>
          <w:spacing w:val="1"/>
          <w:sz w:val="24"/>
        </w:rPr>
        <w:t xml:space="preserve"> </w:t>
      </w:r>
      <w:r>
        <w:rPr>
          <w:color w:val="000000"/>
          <w:sz w:val="24"/>
        </w:rPr>
        <w:t>также</w:t>
      </w:r>
      <w:r>
        <w:rPr>
          <w:color w:val="000000"/>
          <w:spacing w:val="-1"/>
          <w:sz w:val="24"/>
        </w:rPr>
        <w:t xml:space="preserve"> </w:t>
      </w:r>
      <w:r>
        <w:rPr>
          <w:color w:val="000000"/>
          <w:sz w:val="24"/>
        </w:rPr>
        <w:t>вызывают</w:t>
      </w:r>
      <w:r>
        <w:rPr>
          <w:color w:val="000000"/>
          <w:spacing w:val="1"/>
          <w:sz w:val="24"/>
        </w:rPr>
        <w:t xml:space="preserve"> </w:t>
      </w:r>
      <w:r>
        <w:rPr>
          <w:color w:val="000000"/>
          <w:sz w:val="24"/>
        </w:rPr>
        <w:t>личностный интерес</w:t>
      </w:r>
      <w:r>
        <w:rPr>
          <w:color w:val="000000"/>
          <w:spacing w:val="-1"/>
          <w:sz w:val="24"/>
        </w:rPr>
        <w:t xml:space="preserve"> </w:t>
      </w:r>
      <w:r>
        <w:rPr>
          <w:color w:val="000000"/>
          <w:sz w:val="24"/>
        </w:rPr>
        <w:t>детей</w:t>
      </w:r>
      <w:r>
        <w:rPr>
          <w:color w:val="000000"/>
          <w:spacing w:val="1"/>
          <w:sz w:val="24"/>
        </w:rPr>
        <w:t xml:space="preserve"> к:</w:t>
      </w:r>
    </w:p>
    <w:p w14:paraId="7222AC4A"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6467"/>
      </w:pPr>
      <w:r>
        <w:rPr>
          <w:color w:val="000000"/>
          <w:sz w:val="24"/>
        </w:rPr>
        <w:t>-</w:t>
      </w:r>
      <w:r>
        <w:rPr>
          <w:color w:val="000000"/>
          <w:spacing w:val="-1"/>
          <w:sz w:val="24"/>
        </w:rPr>
        <w:t xml:space="preserve"> </w:t>
      </w:r>
      <w:r>
        <w:rPr>
          <w:color w:val="000000"/>
          <w:sz w:val="24"/>
        </w:rPr>
        <w:t>явлениям</w:t>
      </w:r>
      <w:r>
        <w:rPr>
          <w:color w:val="000000"/>
          <w:spacing w:val="-1"/>
          <w:sz w:val="24"/>
        </w:rPr>
        <w:t xml:space="preserve"> </w:t>
      </w:r>
      <w:r>
        <w:rPr>
          <w:color w:val="000000"/>
          <w:sz w:val="24"/>
        </w:rPr>
        <w:t>нравственной</w:t>
      </w:r>
      <w:r>
        <w:rPr>
          <w:color w:val="000000"/>
          <w:spacing w:val="1"/>
          <w:sz w:val="24"/>
        </w:rPr>
        <w:t xml:space="preserve"> </w:t>
      </w:r>
      <w:r>
        <w:rPr>
          <w:color w:val="000000"/>
          <w:sz w:val="24"/>
        </w:rPr>
        <w:t>жизни</w:t>
      </w:r>
      <w:r>
        <w:rPr>
          <w:color w:val="000000"/>
          <w:spacing w:val="1"/>
          <w:sz w:val="24"/>
        </w:rPr>
        <w:t xml:space="preserve"> </w:t>
      </w:r>
      <w:r>
        <w:rPr>
          <w:color w:val="000000"/>
          <w:sz w:val="24"/>
        </w:rPr>
        <w:t>ребенка;-</w:t>
      </w:r>
      <w:r>
        <w:rPr>
          <w:color w:val="000000"/>
          <w:spacing w:val="-1"/>
          <w:sz w:val="24"/>
        </w:rPr>
        <w:t xml:space="preserve"> </w:t>
      </w:r>
      <w:r>
        <w:rPr>
          <w:color w:val="000000"/>
          <w:sz w:val="24"/>
        </w:rPr>
        <w:t>окружающей</w:t>
      </w:r>
      <w:r>
        <w:rPr>
          <w:color w:val="000000"/>
          <w:spacing w:val="1"/>
          <w:sz w:val="24"/>
        </w:rPr>
        <w:t xml:space="preserve"> </w:t>
      </w:r>
      <w:r>
        <w:rPr>
          <w:color w:val="000000"/>
          <w:sz w:val="24"/>
        </w:rPr>
        <w:t>природе;</w:t>
      </w:r>
    </w:p>
    <w:p w14:paraId="373891F6"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w:t>
      </w:r>
      <w:r>
        <w:rPr>
          <w:color w:val="000000"/>
          <w:spacing w:val="-1"/>
          <w:sz w:val="24"/>
        </w:rPr>
        <w:t xml:space="preserve"> </w:t>
      </w:r>
      <w:r>
        <w:rPr>
          <w:color w:val="000000"/>
          <w:spacing w:val="1"/>
          <w:sz w:val="24"/>
        </w:rPr>
        <w:t>миру</w:t>
      </w:r>
      <w:r>
        <w:rPr>
          <w:color w:val="000000"/>
          <w:spacing w:val="-6"/>
          <w:sz w:val="24"/>
        </w:rPr>
        <w:t xml:space="preserve"> </w:t>
      </w:r>
      <w:r>
        <w:rPr>
          <w:color w:val="000000"/>
          <w:sz w:val="24"/>
        </w:rPr>
        <w:t>искусства</w:t>
      </w:r>
      <w:r>
        <w:rPr>
          <w:color w:val="000000"/>
          <w:spacing w:val="-1"/>
          <w:sz w:val="24"/>
        </w:rPr>
        <w:t xml:space="preserve"> </w:t>
      </w:r>
      <w:r>
        <w:rPr>
          <w:color w:val="000000"/>
          <w:sz w:val="24"/>
        </w:rPr>
        <w:t>и</w:t>
      </w:r>
      <w:r>
        <w:rPr>
          <w:color w:val="000000"/>
          <w:spacing w:val="1"/>
          <w:sz w:val="24"/>
        </w:rPr>
        <w:t xml:space="preserve"> </w:t>
      </w:r>
      <w:r>
        <w:rPr>
          <w:color w:val="000000"/>
          <w:sz w:val="24"/>
        </w:rPr>
        <w:t>литературы;</w:t>
      </w:r>
    </w:p>
    <w:p w14:paraId="1044669B"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традиционным</w:t>
      </w:r>
      <w:r>
        <w:rPr>
          <w:color w:val="000000"/>
          <w:spacing w:val="-1"/>
          <w:sz w:val="24"/>
        </w:rPr>
        <w:t xml:space="preserve"> </w:t>
      </w:r>
      <w:r>
        <w:rPr>
          <w:color w:val="000000"/>
          <w:sz w:val="24"/>
        </w:rPr>
        <w:t>для семьи, общества</w:t>
      </w:r>
      <w:r>
        <w:rPr>
          <w:color w:val="000000"/>
          <w:spacing w:val="-1"/>
          <w:sz w:val="24"/>
        </w:rPr>
        <w:t xml:space="preserve"> </w:t>
      </w:r>
      <w:r>
        <w:rPr>
          <w:color w:val="000000"/>
          <w:sz w:val="24"/>
        </w:rPr>
        <w:t>и</w:t>
      </w:r>
      <w:r>
        <w:rPr>
          <w:color w:val="000000"/>
          <w:spacing w:val="1"/>
          <w:sz w:val="24"/>
        </w:rPr>
        <w:t xml:space="preserve"> </w:t>
      </w:r>
      <w:r>
        <w:rPr>
          <w:color w:val="000000"/>
          <w:sz w:val="24"/>
        </w:rPr>
        <w:t>государства</w:t>
      </w:r>
      <w:r>
        <w:rPr>
          <w:color w:val="000000"/>
          <w:spacing w:val="-1"/>
          <w:sz w:val="24"/>
        </w:rPr>
        <w:t xml:space="preserve"> </w:t>
      </w:r>
      <w:r>
        <w:rPr>
          <w:color w:val="000000"/>
          <w:sz w:val="24"/>
        </w:rPr>
        <w:t>праздничным</w:t>
      </w:r>
      <w:r>
        <w:rPr>
          <w:color w:val="000000"/>
          <w:spacing w:val="-1"/>
          <w:sz w:val="24"/>
        </w:rPr>
        <w:t xml:space="preserve"> </w:t>
      </w:r>
      <w:r>
        <w:rPr>
          <w:color w:val="000000"/>
          <w:sz w:val="24"/>
        </w:rPr>
        <w:t>событиям;</w:t>
      </w:r>
    </w:p>
    <w:p w14:paraId="2B2112CA"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событиям, формирующим</w:t>
      </w:r>
      <w:r>
        <w:rPr>
          <w:color w:val="000000"/>
          <w:spacing w:val="-1"/>
          <w:sz w:val="24"/>
        </w:rPr>
        <w:t xml:space="preserve"> </w:t>
      </w:r>
      <w:r>
        <w:rPr>
          <w:color w:val="000000"/>
          <w:sz w:val="24"/>
        </w:rPr>
        <w:t>чувство гражданской</w:t>
      </w:r>
      <w:r>
        <w:rPr>
          <w:color w:val="000000"/>
          <w:spacing w:val="1"/>
          <w:sz w:val="24"/>
        </w:rPr>
        <w:t xml:space="preserve"> </w:t>
      </w:r>
      <w:r>
        <w:rPr>
          <w:color w:val="000000"/>
          <w:sz w:val="24"/>
        </w:rPr>
        <w:t>принадлежности</w:t>
      </w:r>
      <w:r>
        <w:rPr>
          <w:color w:val="000000"/>
          <w:spacing w:val="1"/>
          <w:sz w:val="24"/>
        </w:rPr>
        <w:t xml:space="preserve"> </w:t>
      </w:r>
      <w:r>
        <w:rPr>
          <w:color w:val="000000"/>
          <w:sz w:val="24"/>
        </w:rPr>
        <w:t>ребенка;</w:t>
      </w:r>
    </w:p>
    <w:p w14:paraId="2EDA97FD"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 xml:space="preserve"> </w:t>
      </w:r>
      <w:r>
        <w:rPr>
          <w:color w:val="000000"/>
          <w:sz w:val="24"/>
        </w:rPr>
        <w:t>сезонным</w:t>
      </w:r>
      <w:r>
        <w:rPr>
          <w:color w:val="000000"/>
          <w:spacing w:val="-1"/>
          <w:sz w:val="24"/>
        </w:rPr>
        <w:t xml:space="preserve"> </w:t>
      </w:r>
      <w:r>
        <w:rPr>
          <w:color w:val="000000"/>
          <w:sz w:val="24"/>
        </w:rPr>
        <w:t>явлениям;</w:t>
      </w:r>
    </w:p>
    <w:p w14:paraId="13059F20"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lastRenderedPageBreak/>
        <w:t>-</w:t>
      </w:r>
      <w:r>
        <w:rPr>
          <w:color w:val="000000"/>
          <w:spacing w:val="-1"/>
          <w:sz w:val="24"/>
        </w:rPr>
        <w:t xml:space="preserve"> </w:t>
      </w:r>
      <w:r>
        <w:rPr>
          <w:color w:val="000000"/>
          <w:sz w:val="24"/>
        </w:rPr>
        <w:t>народной</w:t>
      </w:r>
      <w:r>
        <w:rPr>
          <w:color w:val="000000"/>
          <w:spacing w:val="1"/>
          <w:sz w:val="24"/>
        </w:rPr>
        <w:t xml:space="preserve"> </w:t>
      </w:r>
      <w:r>
        <w:rPr>
          <w:color w:val="000000"/>
          <w:spacing w:val="-1"/>
          <w:sz w:val="24"/>
        </w:rPr>
        <w:t>культуре</w:t>
      </w:r>
      <w:r>
        <w:rPr>
          <w:color w:val="000000"/>
          <w:sz w:val="24"/>
        </w:rPr>
        <w:t xml:space="preserve"> и</w:t>
      </w:r>
      <w:r>
        <w:rPr>
          <w:color w:val="000000"/>
          <w:spacing w:val="1"/>
          <w:sz w:val="24"/>
        </w:rPr>
        <w:t xml:space="preserve"> </w:t>
      </w:r>
      <w:r>
        <w:rPr>
          <w:color w:val="000000"/>
          <w:sz w:val="24"/>
        </w:rPr>
        <w:t>традициям.</w:t>
      </w:r>
    </w:p>
    <w:p w14:paraId="59B65CC6"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rPr>
          <w:color w:val="00B050"/>
        </w:rPr>
      </w:pPr>
      <w:r>
        <w:rPr>
          <w:color w:val="000000"/>
          <w:sz w:val="24"/>
        </w:rPr>
        <w:t>К</w:t>
      </w:r>
      <w:r>
        <w:rPr>
          <w:color w:val="000000"/>
          <w:spacing w:val="36"/>
          <w:sz w:val="24"/>
        </w:rPr>
        <w:t xml:space="preserve"> </w:t>
      </w:r>
      <w:r>
        <w:rPr>
          <w:color w:val="000000"/>
          <w:sz w:val="24"/>
        </w:rPr>
        <w:t>традиционным</w:t>
      </w:r>
      <w:r>
        <w:rPr>
          <w:color w:val="000000"/>
          <w:spacing w:val="34"/>
          <w:sz w:val="24"/>
        </w:rPr>
        <w:t xml:space="preserve"> </w:t>
      </w:r>
      <w:r>
        <w:rPr>
          <w:color w:val="000000"/>
          <w:sz w:val="24"/>
        </w:rPr>
        <w:t>мероприятиям</w:t>
      </w:r>
      <w:r>
        <w:rPr>
          <w:color w:val="000000"/>
          <w:spacing w:val="35"/>
          <w:sz w:val="24"/>
        </w:rPr>
        <w:t xml:space="preserve"> </w:t>
      </w:r>
      <w:r>
        <w:rPr>
          <w:color w:val="000000"/>
          <w:spacing w:val="-1"/>
          <w:sz w:val="24"/>
        </w:rPr>
        <w:t>ДОО</w:t>
      </w:r>
      <w:r>
        <w:rPr>
          <w:color w:val="000000"/>
          <w:spacing w:val="37"/>
          <w:sz w:val="24"/>
        </w:rPr>
        <w:t xml:space="preserve"> </w:t>
      </w:r>
      <w:r>
        <w:rPr>
          <w:color w:val="000000"/>
          <w:sz w:val="24"/>
        </w:rPr>
        <w:t>относятся:</w:t>
      </w:r>
      <w:r>
        <w:rPr>
          <w:color w:val="000000"/>
          <w:spacing w:val="36"/>
          <w:sz w:val="24"/>
        </w:rPr>
        <w:t xml:space="preserve"> </w:t>
      </w:r>
      <w:r>
        <w:rPr>
          <w:color w:val="000000"/>
          <w:sz w:val="24"/>
        </w:rPr>
        <w:t>День</w:t>
      </w:r>
      <w:r>
        <w:rPr>
          <w:color w:val="000000"/>
          <w:spacing w:val="37"/>
          <w:sz w:val="24"/>
        </w:rPr>
        <w:t xml:space="preserve"> </w:t>
      </w:r>
      <w:r>
        <w:rPr>
          <w:color w:val="000000"/>
          <w:sz w:val="24"/>
        </w:rPr>
        <w:t>знаний,</w:t>
      </w:r>
      <w:r>
        <w:rPr>
          <w:color w:val="000000"/>
          <w:spacing w:val="41"/>
          <w:sz w:val="24"/>
        </w:rPr>
        <w:t xml:space="preserve"> </w:t>
      </w:r>
      <w:r>
        <w:rPr>
          <w:color w:val="000000"/>
          <w:sz w:val="24"/>
        </w:rPr>
        <w:t>Осенний</w:t>
      </w:r>
      <w:r>
        <w:rPr>
          <w:color w:val="000000"/>
          <w:spacing w:val="37"/>
          <w:sz w:val="24"/>
        </w:rPr>
        <w:t xml:space="preserve"> </w:t>
      </w:r>
      <w:r>
        <w:rPr>
          <w:color w:val="000000"/>
          <w:sz w:val="24"/>
        </w:rPr>
        <w:t>бал,</w:t>
      </w:r>
      <w:r>
        <w:rPr>
          <w:color w:val="000000"/>
          <w:spacing w:val="36"/>
          <w:sz w:val="24"/>
        </w:rPr>
        <w:t xml:space="preserve"> </w:t>
      </w:r>
      <w:r>
        <w:rPr>
          <w:color w:val="000000"/>
          <w:sz w:val="24"/>
        </w:rPr>
        <w:t>Новый</w:t>
      </w:r>
      <w:r>
        <w:rPr>
          <w:color w:val="000000"/>
          <w:spacing w:val="36"/>
          <w:sz w:val="24"/>
        </w:rPr>
        <w:t xml:space="preserve"> </w:t>
      </w:r>
      <w:r>
        <w:rPr>
          <w:color w:val="000000"/>
          <w:sz w:val="24"/>
        </w:rPr>
        <w:t>год, Спартакиада,</w:t>
      </w:r>
      <w:r>
        <w:rPr>
          <w:color w:val="000000"/>
          <w:spacing w:val="43"/>
          <w:sz w:val="24"/>
        </w:rPr>
        <w:t xml:space="preserve"> </w:t>
      </w:r>
      <w:r>
        <w:rPr>
          <w:b/>
          <w:bCs/>
          <w:color w:val="FF0000"/>
          <w:sz w:val="24"/>
        </w:rPr>
        <w:t>Масленица</w:t>
      </w:r>
      <w:r>
        <w:rPr>
          <w:color w:val="000000"/>
          <w:sz w:val="24"/>
        </w:rPr>
        <w:t>,</w:t>
      </w:r>
      <w:r>
        <w:rPr>
          <w:color w:val="000000"/>
          <w:spacing w:val="45"/>
          <w:sz w:val="24"/>
        </w:rPr>
        <w:t xml:space="preserve"> </w:t>
      </w:r>
      <w:r>
        <w:rPr>
          <w:color w:val="000000"/>
          <w:sz w:val="24"/>
        </w:rPr>
        <w:t>8</w:t>
      </w:r>
      <w:r>
        <w:rPr>
          <w:color w:val="000000"/>
          <w:spacing w:val="45"/>
          <w:sz w:val="24"/>
        </w:rPr>
        <w:t xml:space="preserve"> </w:t>
      </w:r>
      <w:r>
        <w:rPr>
          <w:color w:val="000000"/>
          <w:sz w:val="24"/>
        </w:rPr>
        <w:t>Марта,</w:t>
      </w:r>
      <w:r>
        <w:rPr>
          <w:color w:val="000000"/>
          <w:spacing w:val="43"/>
          <w:sz w:val="24"/>
        </w:rPr>
        <w:t xml:space="preserve"> </w:t>
      </w:r>
      <w:r>
        <w:rPr>
          <w:color w:val="000000"/>
          <w:sz w:val="24"/>
        </w:rPr>
        <w:t>День</w:t>
      </w:r>
      <w:r>
        <w:rPr>
          <w:color w:val="000000"/>
          <w:spacing w:val="46"/>
          <w:sz w:val="24"/>
        </w:rPr>
        <w:t xml:space="preserve"> </w:t>
      </w:r>
      <w:r>
        <w:rPr>
          <w:color w:val="000000"/>
          <w:sz w:val="24"/>
        </w:rPr>
        <w:t>Победы,</w:t>
      </w:r>
      <w:r>
        <w:rPr>
          <w:color w:val="000000"/>
          <w:spacing w:val="45"/>
          <w:sz w:val="24"/>
        </w:rPr>
        <w:t xml:space="preserve"> </w:t>
      </w:r>
      <w:r>
        <w:rPr>
          <w:color w:val="000000"/>
          <w:sz w:val="24"/>
        </w:rPr>
        <w:t>Выпускной</w:t>
      </w:r>
      <w:r>
        <w:rPr>
          <w:color w:val="000000"/>
          <w:spacing w:val="46"/>
          <w:sz w:val="24"/>
        </w:rPr>
        <w:t xml:space="preserve"> </w:t>
      </w:r>
      <w:r>
        <w:rPr>
          <w:color w:val="000000"/>
          <w:sz w:val="24"/>
        </w:rPr>
        <w:t>бал,</w:t>
      </w:r>
      <w:r>
        <w:rPr>
          <w:color w:val="000000"/>
          <w:spacing w:val="43"/>
          <w:sz w:val="24"/>
        </w:rPr>
        <w:t xml:space="preserve"> </w:t>
      </w:r>
      <w:r>
        <w:rPr>
          <w:color w:val="000000"/>
          <w:sz w:val="24"/>
        </w:rPr>
        <w:t>День</w:t>
      </w:r>
      <w:r>
        <w:rPr>
          <w:color w:val="000000"/>
          <w:spacing w:val="44"/>
          <w:sz w:val="24"/>
        </w:rPr>
        <w:t xml:space="preserve"> </w:t>
      </w:r>
      <w:r>
        <w:rPr>
          <w:color w:val="000000"/>
          <w:sz w:val="24"/>
        </w:rPr>
        <w:t>защиты</w:t>
      </w:r>
      <w:r>
        <w:rPr>
          <w:color w:val="000000"/>
          <w:spacing w:val="42"/>
          <w:sz w:val="24"/>
        </w:rPr>
        <w:t xml:space="preserve"> </w:t>
      </w:r>
      <w:r>
        <w:rPr>
          <w:color w:val="000000"/>
          <w:sz w:val="24"/>
        </w:rPr>
        <w:t>детей.</w:t>
      </w:r>
      <w:r>
        <w:t xml:space="preserve">, </w:t>
      </w:r>
      <w:r>
        <w:rPr>
          <w:color w:val="00B050"/>
        </w:rPr>
        <w:t>бАЛАЧАК ИЛЕ, Дкада инвалидов</w:t>
      </w:r>
    </w:p>
    <w:p w14:paraId="44120314"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Ежегодно</w:t>
      </w:r>
      <w:r>
        <w:rPr>
          <w:color w:val="000000"/>
          <w:spacing w:val="65"/>
          <w:sz w:val="24"/>
        </w:rPr>
        <w:t xml:space="preserve"> </w:t>
      </w:r>
      <w:r>
        <w:rPr>
          <w:color w:val="000000"/>
          <w:sz w:val="24"/>
        </w:rPr>
        <w:t>проходят</w:t>
      </w:r>
      <w:r>
        <w:rPr>
          <w:color w:val="000000"/>
          <w:spacing w:val="63"/>
          <w:sz w:val="24"/>
        </w:rPr>
        <w:t xml:space="preserve"> </w:t>
      </w:r>
      <w:r>
        <w:rPr>
          <w:color w:val="000000"/>
          <w:sz w:val="24"/>
        </w:rPr>
        <w:t>выставки</w:t>
      </w:r>
      <w:r>
        <w:rPr>
          <w:color w:val="000000"/>
          <w:spacing w:val="66"/>
          <w:sz w:val="24"/>
        </w:rPr>
        <w:t xml:space="preserve"> </w:t>
      </w:r>
      <w:r>
        <w:rPr>
          <w:color w:val="000000"/>
          <w:sz w:val="24"/>
        </w:rPr>
        <w:t>творческих</w:t>
      </w:r>
      <w:r>
        <w:rPr>
          <w:color w:val="000000"/>
          <w:spacing w:val="65"/>
          <w:sz w:val="24"/>
        </w:rPr>
        <w:t xml:space="preserve"> </w:t>
      </w:r>
      <w:r>
        <w:rPr>
          <w:color w:val="000000"/>
          <w:spacing w:val="-1"/>
          <w:sz w:val="24"/>
        </w:rPr>
        <w:t>работ</w:t>
      </w:r>
      <w:r>
        <w:rPr>
          <w:color w:val="000000"/>
          <w:spacing w:val="66"/>
          <w:sz w:val="24"/>
        </w:rPr>
        <w:t xml:space="preserve"> </w:t>
      </w:r>
      <w:r>
        <w:rPr>
          <w:color w:val="000000"/>
          <w:sz w:val="24"/>
        </w:rPr>
        <w:t>(осень,</w:t>
      </w:r>
      <w:r>
        <w:rPr>
          <w:color w:val="000000"/>
          <w:spacing w:val="65"/>
          <w:sz w:val="24"/>
        </w:rPr>
        <w:t xml:space="preserve"> </w:t>
      </w:r>
      <w:r>
        <w:rPr>
          <w:color w:val="000000"/>
          <w:sz w:val="24"/>
        </w:rPr>
        <w:t>зима,</w:t>
      </w:r>
      <w:r>
        <w:rPr>
          <w:color w:val="000000"/>
          <w:spacing w:val="65"/>
          <w:sz w:val="24"/>
        </w:rPr>
        <w:t xml:space="preserve"> </w:t>
      </w:r>
      <w:r>
        <w:rPr>
          <w:color w:val="000000"/>
          <w:sz w:val="24"/>
        </w:rPr>
        <w:t>весна,</w:t>
      </w:r>
      <w:r>
        <w:rPr>
          <w:color w:val="000000"/>
          <w:spacing w:val="65"/>
          <w:sz w:val="24"/>
        </w:rPr>
        <w:t xml:space="preserve"> </w:t>
      </w:r>
      <w:r>
        <w:rPr>
          <w:color w:val="000000"/>
          <w:sz w:val="24"/>
        </w:rPr>
        <w:t>лето),</w:t>
      </w:r>
      <w:r>
        <w:rPr>
          <w:color w:val="000000"/>
          <w:spacing w:val="189"/>
          <w:sz w:val="24"/>
        </w:rPr>
        <w:t xml:space="preserve"> </w:t>
      </w:r>
      <w:r>
        <w:rPr>
          <w:color w:val="000000"/>
          <w:sz w:val="24"/>
        </w:rPr>
        <w:t>взрослые</w:t>
      </w:r>
      <w:r>
        <w:rPr>
          <w:color w:val="000000"/>
          <w:spacing w:val="63"/>
          <w:sz w:val="24"/>
        </w:rPr>
        <w:t xml:space="preserve"> </w:t>
      </w:r>
      <w:r>
        <w:rPr>
          <w:color w:val="000000"/>
          <w:sz w:val="24"/>
        </w:rPr>
        <w:t>и</w:t>
      </w:r>
      <w:r>
        <w:rPr>
          <w:color w:val="000000"/>
          <w:spacing w:val="63"/>
          <w:sz w:val="24"/>
        </w:rPr>
        <w:t xml:space="preserve"> </w:t>
      </w:r>
      <w:r>
        <w:rPr>
          <w:color w:val="000000"/>
          <w:spacing w:val="-1"/>
          <w:sz w:val="24"/>
        </w:rPr>
        <w:t xml:space="preserve">дети </w:t>
      </w:r>
      <w:r>
        <w:rPr>
          <w:color w:val="000000"/>
          <w:sz w:val="24"/>
        </w:rPr>
        <w:t>принимают</w:t>
      </w:r>
      <w:r>
        <w:rPr>
          <w:color w:val="000000"/>
          <w:spacing w:val="3"/>
          <w:sz w:val="24"/>
        </w:rPr>
        <w:t xml:space="preserve"> </w:t>
      </w:r>
      <w:r>
        <w:rPr>
          <w:color w:val="000000"/>
          <w:spacing w:val="-1"/>
          <w:sz w:val="24"/>
        </w:rPr>
        <w:t>участие</w:t>
      </w:r>
      <w:r>
        <w:rPr>
          <w:color w:val="000000"/>
          <w:sz w:val="24"/>
        </w:rPr>
        <w:t xml:space="preserve"> в</w:t>
      </w:r>
      <w:r>
        <w:rPr>
          <w:color w:val="000000"/>
          <w:spacing w:val="60"/>
          <w:sz w:val="24"/>
        </w:rPr>
        <w:t xml:space="preserve"> </w:t>
      </w:r>
      <w:r>
        <w:rPr>
          <w:color w:val="000000"/>
          <w:sz w:val="24"/>
        </w:rPr>
        <w:t>конкурсных</w:t>
      </w:r>
      <w:r>
        <w:rPr>
          <w:color w:val="000000"/>
          <w:spacing w:val="1"/>
          <w:sz w:val="24"/>
        </w:rPr>
        <w:t xml:space="preserve"> </w:t>
      </w:r>
      <w:r>
        <w:rPr>
          <w:color w:val="000000"/>
          <w:sz w:val="24"/>
        </w:rPr>
        <w:t>мероприятиях</w:t>
      </w:r>
      <w:r>
        <w:rPr>
          <w:color w:val="000000"/>
          <w:spacing w:val="2"/>
          <w:sz w:val="24"/>
        </w:rPr>
        <w:t xml:space="preserve"> </w:t>
      </w:r>
      <w:r>
        <w:rPr>
          <w:color w:val="000000"/>
          <w:sz w:val="24"/>
        </w:rPr>
        <w:t>города и области.</w:t>
      </w:r>
    </w:p>
    <w:p w14:paraId="020CE65E"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В</w:t>
      </w:r>
      <w:r>
        <w:rPr>
          <w:color w:val="000000"/>
          <w:spacing w:val="185"/>
          <w:sz w:val="24"/>
        </w:rPr>
        <w:t xml:space="preserve"> </w:t>
      </w:r>
      <w:r>
        <w:rPr>
          <w:color w:val="000000"/>
          <w:spacing w:val="-1"/>
          <w:sz w:val="24"/>
        </w:rPr>
        <w:t>ДОО</w:t>
      </w:r>
      <w:r>
        <w:rPr>
          <w:color w:val="000000"/>
          <w:spacing w:val="190"/>
          <w:sz w:val="24"/>
        </w:rPr>
        <w:t xml:space="preserve"> </w:t>
      </w:r>
      <w:r>
        <w:rPr>
          <w:color w:val="000000"/>
          <w:sz w:val="24"/>
        </w:rPr>
        <w:t>создаются</w:t>
      </w:r>
      <w:r>
        <w:rPr>
          <w:color w:val="000000"/>
          <w:spacing w:val="189"/>
          <w:sz w:val="24"/>
        </w:rPr>
        <w:t xml:space="preserve"> </w:t>
      </w:r>
      <w:r>
        <w:rPr>
          <w:color w:val="000000"/>
          <w:sz w:val="24"/>
        </w:rPr>
        <w:t>проекты</w:t>
      </w:r>
      <w:r>
        <w:rPr>
          <w:color w:val="000000"/>
          <w:spacing w:val="186"/>
          <w:sz w:val="24"/>
        </w:rPr>
        <w:t xml:space="preserve"> </w:t>
      </w:r>
      <w:r>
        <w:rPr>
          <w:color w:val="000000"/>
          <w:sz w:val="24"/>
        </w:rPr>
        <w:t>воспитательной</w:t>
      </w:r>
      <w:r>
        <w:rPr>
          <w:color w:val="000000"/>
          <w:spacing w:val="185"/>
          <w:sz w:val="24"/>
        </w:rPr>
        <w:t xml:space="preserve"> </w:t>
      </w:r>
      <w:r>
        <w:rPr>
          <w:color w:val="000000"/>
          <w:sz w:val="24"/>
        </w:rPr>
        <w:t>направленности.</w:t>
      </w:r>
      <w:r>
        <w:rPr>
          <w:color w:val="000000"/>
          <w:spacing w:val="192"/>
          <w:sz w:val="24"/>
        </w:rPr>
        <w:t xml:space="preserve"> </w:t>
      </w:r>
      <w:r>
        <w:rPr>
          <w:color w:val="000000"/>
          <w:sz w:val="24"/>
        </w:rPr>
        <w:t>Они</w:t>
      </w:r>
      <w:r>
        <w:rPr>
          <w:color w:val="000000"/>
          <w:spacing w:val="188"/>
          <w:sz w:val="24"/>
        </w:rPr>
        <w:t xml:space="preserve"> </w:t>
      </w:r>
      <w:r>
        <w:rPr>
          <w:color w:val="000000"/>
          <w:spacing w:val="-1"/>
          <w:sz w:val="24"/>
        </w:rPr>
        <w:t>могут</w:t>
      </w:r>
      <w:r>
        <w:rPr>
          <w:color w:val="000000"/>
          <w:spacing w:val="189"/>
          <w:sz w:val="24"/>
        </w:rPr>
        <w:t xml:space="preserve"> </w:t>
      </w:r>
      <w:r>
        <w:rPr>
          <w:color w:val="000000"/>
          <w:sz w:val="24"/>
        </w:rPr>
        <w:t>быть долгосрочными,</w:t>
      </w:r>
      <w:r>
        <w:rPr>
          <w:color w:val="000000"/>
          <w:spacing w:val="89"/>
          <w:sz w:val="24"/>
        </w:rPr>
        <w:t xml:space="preserve"> </w:t>
      </w:r>
      <w:r>
        <w:rPr>
          <w:color w:val="000000"/>
          <w:sz w:val="24"/>
        </w:rPr>
        <w:t>являясь</w:t>
      </w:r>
      <w:r>
        <w:rPr>
          <w:color w:val="000000"/>
          <w:spacing w:val="89"/>
          <w:sz w:val="24"/>
        </w:rPr>
        <w:t xml:space="preserve"> </w:t>
      </w:r>
      <w:r>
        <w:rPr>
          <w:color w:val="000000"/>
          <w:sz w:val="24"/>
        </w:rPr>
        <w:t>системообразующей</w:t>
      </w:r>
      <w:r>
        <w:rPr>
          <w:color w:val="000000"/>
          <w:spacing w:val="89"/>
          <w:sz w:val="24"/>
        </w:rPr>
        <w:t xml:space="preserve"> </w:t>
      </w:r>
      <w:r>
        <w:rPr>
          <w:color w:val="000000"/>
          <w:sz w:val="24"/>
        </w:rPr>
        <w:t>и</w:t>
      </w:r>
      <w:r>
        <w:rPr>
          <w:color w:val="000000"/>
          <w:spacing w:val="89"/>
          <w:sz w:val="24"/>
        </w:rPr>
        <w:t xml:space="preserve"> </w:t>
      </w:r>
      <w:r>
        <w:rPr>
          <w:color w:val="000000"/>
          <w:sz w:val="24"/>
        </w:rPr>
        <w:t>структурообразующей</w:t>
      </w:r>
      <w:r>
        <w:rPr>
          <w:color w:val="000000"/>
          <w:spacing w:val="90"/>
          <w:sz w:val="24"/>
        </w:rPr>
        <w:t xml:space="preserve"> </w:t>
      </w:r>
      <w:r>
        <w:rPr>
          <w:color w:val="000000"/>
          <w:sz w:val="24"/>
        </w:rPr>
        <w:t>идеей</w:t>
      </w:r>
      <w:r>
        <w:rPr>
          <w:color w:val="000000"/>
          <w:spacing w:val="90"/>
          <w:sz w:val="24"/>
        </w:rPr>
        <w:t xml:space="preserve"> </w:t>
      </w:r>
      <w:r>
        <w:rPr>
          <w:color w:val="000000"/>
          <w:sz w:val="24"/>
        </w:rPr>
        <w:t>воспитательной</w:t>
      </w:r>
      <w:r>
        <w:t xml:space="preserve"> </w:t>
      </w:r>
      <w:r>
        <w:rPr>
          <w:color w:val="000000"/>
          <w:sz w:val="24"/>
        </w:rPr>
        <w:t>работы</w:t>
      </w:r>
      <w:r>
        <w:rPr>
          <w:color w:val="000000"/>
          <w:spacing w:val="81"/>
          <w:sz w:val="24"/>
        </w:rPr>
        <w:t xml:space="preserve"> </w:t>
      </w:r>
      <w:r>
        <w:rPr>
          <w:color w:val="000000"/>
          <w:sz w:val="24"/>
        </w:rPr>
        <w:t>в</w:t>
      </w:r>
      <w:r>
        <w:rPr>
          <w:color w:val="000000"/>
          <w:spacing w:val="81"/>
          <w:sz w:val="24"/>
        </w:rPr>
        <w:t xml:space="preserve"> </w:t>
      </w:r>
      <w:r>
        <w:rPr>
          <w:color w:val="000000"/>
          <w:spacing w:val="-1"/>
          <w:sz w:val="24"/>
        </w:rPr>
        <w:t>ДОО</w:t>
      </w:r>
      <w:r>
        <w:rPr>
          <w:color w:val="000000"/>
          <w:spacing w:val="84"/>
          <w:sz w:val="24"/>
        </w:rPr>
        <w:t xml:space="preserve"> </w:t>
      </w:r>
      <w:r>
        <w:rPr>
          <w:color w:val="000000"/>
          <w:sz w:val="24"/>
        </w:rPr>
        <w:t>и</w:t>
      </w:r>
      <w:r>
        <w:rPr>
          <w:color w:val="000000"/>
          <w:spacing w:val="82"/>
          <w:sz w:val="24"/>
        </w:rPr>
        <w:t xml:space="preserve"> </w:t>
      </w:r>
      <w:r>
        <w:rPr>
          <w:color w:val="000000"/>
          <w:sz w:val="24"/>
        </w:rPr>
        <w:t>семье,</w:t>
      </w:r>
      <w:r>
        <w:rPr>
          <w:color w:val="000000"/>
          <w:spacing w:val="81"/>
          <w:sz w:val="24"/>
        </w:rPr>
        <w:t xml:space="preserve"> </w:t>
      </w:r>
      <w:r>
        <w:rPr>
          <w:color w:val="000000"/>
          <w:sz w:val="24"/>
        </w:rPr>
        <w:t>или</w:t>
      </w:r>
      <w:r>
        <w:rPr>
          <w:color w:val="000000"/>
          <w:spacing w:val="82"/>
          <w:sz w:val="24"/>
        </w:rPr>
        <w:t xml:space="preserve"> </w:t>
      </w:r>
      <w:r>
        <w:rPr>
          <w:color w:val="000000"/>
          <w:sz w:val="24"/>
        </w:rPr>
        <w:t>краткосрочными.</w:t>
      </w:r>
      <w:r>
        <w:rPr>
          <w:color w:val="000000"/>
          <w:spacing w:val="82"/>
          <w:sz w:val="24"/>
        </w:rPr>
        <w:t xml:space="preserve"> </w:t>
      </w:r>
      <w:r>
        <w:rPr>
          <w:color w:val="000000"/>
          <w:sz w:val="24"/>
        </w:rPr>
        <w:t>Проекты</w:t>
      </w:r>
      <w:r>
        <w:rPr>
          <w:color w:val="000000"/>
          <w:spacing w:val="81"/>
          <w:sz w:val="24"/>
        </w:rPr>
        <w:t xml:space="preserve"> </w:t>
      </w:r>
      <w:r>
        <w:rPr>
          <w:color w:val="000000"/>
          <w:sz w:val="24"/>
        </w:rPr>
        <w:t>месяца</w:t>
      </w:r>
      <w:r>
        <w:rPr>
          <w:color w:val="000000"/>
          <w:spacing w:val="83"/>
          <w:sz w:val="24"/>
        </w:rPr>
        <w:t xml:space="preserve"> </w:t>
      </w:r>
      <w:r>
        <w:rPr>
          <w:color w:val="000000"/>
          <w:sz w:val="24"/>
        </w:rPr>
        <w:t>разнообразны</w:t>
      </w:r>
      <w:r>
        <w:rPr>
          <w:color w:val="000000"/>
          <w:spacing w:val="81"/>
          <w:sz w:val="24"/>
        </w:rPr>
        <w:t xml:space="preserve"> </w:t>
      </w:r>
      <w:r>
        <w:rPr>
          <w:color w:val="000000"/>
          <w:spacing w:val="1"/>
          <w:sz w:val="24"/>
        </w:rPr>
        <w:t>по</w:t>
      </w:r>
      <w:r>
        <w:rPr>
          <w:color w:val="000000"/>
          <w:spacing w:val="80"/>
          <w:sz w:val="24"/>
        </w:rPr>
        <w:t xml:space="preserve"> </w:t>
      </w:r>
      <w:r>
        <w:rPr>
          <w:color w:val="000000"/>
          <w:sz w:val="24"/>
        </w:rPr>
        <w:t>тематике,</w:t>
      </w:r>
      <w:r>
        <w:t xml:space="preserve"> </w:t>
      </w:r>
      <w:r>
        <w:rPr>
          <w:color w:val="000000"/>
          <w:sz w:val="24"/>
        </w:rPr>
        <w:t>содержанию,</w:t>
      </w:r>
      <w:r>
        <w:rPr>
          <w:color w:val="000000"/>
          <w:spacing w:val="89"/>
          <w:sz w:val="24"/>
        </w:rPr>
        <w:t xml:space="preserve"> </w:t>
      </w:r>
      <w:r>
        <w:rPr>
          <w:color w:val="000000"/>
          <w:sz w:val="24"/>
        </w:rPr>
        <w:t>организационным</w:t>
      </w:r>
      <w:r>
        <w:rPr>
          <w:color w:val="000000"/>
          <w:spacing w:val="87"/>
          <w:sz w:val="24"/>
        </w:rPr>
        <w:t xml:space="preserve"> </w:t>
      </w:r>
      <w:r>
        <w:rPr>
          <w:color w:val="000000"/>
          <w:sz w:val="24"/>
        </w:rPr>
        <w:t>формам,</w:t>
      </w:r>
      <w:r>
        <w:rPr>
          <w:color w:val="000000"/>
          <w:spacing w:val="89"/>
          <w:sz w:val="24"/>
        </w:rPr>
        <w:t xml:space="preserve"> </w:t>
      </w:r>
      <w:r>
        <w:rPr>
          <w:color w:val="000000"/>
          <w:sz w:val="24"/>
        </w:rPr>
        <w:t>при</w:t>
      </w:r>
      <w:r>
        <w:rPr>
          <w:color w:val="000000"/>
          <w:spacing w:val="89"/>
          <w:sz w:val="24"/>
        </w:rPr>
        <w:t xml:space="preserve"> </w:t>
      </w:r>
      <w:r>
        <w:rPr>
          <w:color w:val="000000"/>
          <w:sz w:val="24"/>
        </w:rPr>
        <w:t>этом</w:t>
      </w:r>
      <w:r>
        <w:rPr>
          <w:color w:val="000000"/>
          <w:spacing w:val="88"/>
          <w:sz w:val="24"/>
        </w:rPr>
        <w:t xml:space="preserve"> </w:t>
      </w:r>
      <w:r>
        <w:rPr>
          <w:color w:val="000000"/>
          <w:sz w:val="24"/>
        </w:rPr>
        <w:t>каждый</w:t>
      </w:r>
      <w:r>
        <w:rPr>
          <w:color w:val="000000"/>
          <w:spacing w:val="87"/>
          <w:sz w:val="24"/>
        </w:rPr>
        <w:t xml:space="preserve"> </w:t>
      </w:r>
      <w:r>
        <w:rPr>
          <w:color w:val="000000"/>
          <w:sz w:val="24"/>
        </w:rPr>
        <w:t>проект</w:t>
      </w:r>
      <w:r>
        <w:rPr>
          <w:color w:val="000000"/>
          <w:spacing w:val="89"/>
          <w:sz w:val="24"/>
        </w:rPr>
        <w:t xml:space="preserve"> </w:t>
      </w:r>
      <w:r>
        <w:rPr>
          <w:color w:val="000000"/>
          <w:sz w:val="24"/>
        </w:rPr>
        <w:t>месяца</w:t>
      </w:r>
      <w:r>
        <w:rPr>
          <w:color w:val="000000"/>
          <w:spacing w:val="88"/>
          <w:sz w:val="24"/>
        </w:rPr>
        <w:t xml:space="preserve"> </w:t>
      </w:r>
      <w:r>
        <w:rPr>
          <w:color w:val="000000"/>
          <w:sz w:val="24"/>
        </w:rPr>
        <w:t>ориентирован</w:t>
      </w:r>
      <w:r>
        <w:rPr>
          <w:color w:val="000000"/>
          <w:spacing w:val="89"/>
          <w:sz w:val="24"/>
        </w:rPr>
        <w:t xml:space="preserve"> </w:t>
      </w:r>
      <w:r>
        <w:rPr>
          <w:color w:val="000000"/>
          <w:spacing w:val="-1"/>
          <w:sz w:val="24"/>
        </w:rPr>
        <w:t>на</w:t>
      </w:r>
      <w:r>
        <w:t xml:space="preserve"> </w:t>
      </w:r>
      <w:r>
        <w:rPr>
          <w:color w:val="000000"/>
          <w:sz w:val="24"/>
        </w:rPr>
        <w:t>ценность</w:t>
      </w:r>
      <w:r>
        <w:rPr>
          <w:color w:val="000000"/>
          <w:spacing w:val="-1"/>
          <w:sz w:val="24"/>
        </w:rPr>
        <w:t>-</w:t>
      </w:r>
      <w:r>
        <w:rPr>
          <w:color w:val="000000"/>
          <w:sz w:val="24"/>
        </w:rPr>
        <w:t>доминанту</w:t>
      </w:r>
      <w:r>
        <w:rPr>
          <w:color w:val="000000"/>
          <w:spacing w:val="62"/>
          <w:sz w:val="24"/>
        </w:rPr>
        <w:t xml:space="preserve"> </w:t>
      </w:r>
      <w:r>
        <w:rPr>
          <w:color w:val="000000"/>
          <w:sz w:val="24"/>
        </w:rPr>
        <w:t>(например,</w:t>
      </w:r>
      <w:r>
        <w:rPr>
          <w:color w:val="000000"/>
          <w:spacing w:val="69"/>
          <w:sz w:val="24"/>
        </w:rPr>
        <w:t xml:space="preserve"> </w:t>
      </w:r>
      <w:r>
        <w:rPr>
          <w:color w:val="000000"/>
          <w:sz w:val="24"/>
        </w:rPr>
        <w:t>проект</w:t>
      </w:r>
      <w:r>
        <w:rPr>
          <w:color w:val="000000"/>
          <w:spacing w:val="73"/>
          <w:sz w:val="24"/>
        </w:rPr>
        <w:t xml:space="preserve"> </w:t>
      </w:r>
      <w:r>
        <w:rPr>
          <w:color w:val="000000"/>
          <w:sz w:val="24"/>
        </w:rPr>
        <w:t>сентября</w:t>
      </w:r>
      <w:r>
        <w:rPr>
          <w:color w:val="000000"/>
          <w:spacing w:val="75"/>
          <w:sz w:val="24"/>
        </w:rPr>
        <w:t xml:space="preserve"> </w:t>
      </w:r>
      <w:r>
        <w:rPr>
          <w:color w:val="000000"/>
          <w:spacing w:val="-1"/>
          <w:sz w:val="24"/>
        </w:rPr>
        <w:t>«Скоро</w:t>
      </w:r>
      <w:r>
        <w:rPr>
          <w:color w:val="000000"/>
          <w:spacing w:val="71"/>
          <w:sz w:val="24"/>
        </w:rPr>
        <w:t xml:space="preserve"> </w:t>
      </w:r>
      <w:r>
        <w:rPr>
          <w:color w:val="000000"/>
          <w:sz w:val="24"/>
        </w:rPr>
        <w:t>в</w:t>
      </w:r>
      <w:r>
        <w:rPr>
          <w:color w:val="000000"/>
          <w:spacing w:val="69"/>
          <w:sz w:val="24"/>
        </w:rPr>
        <w:t xml:space="preserve"> </w:t>
      </w:r>
      <w:r>
        <w:rPr>
          <w:color w:val="000000"/>
          <w:spacing w:val="1"/>
          <w:sz w:val="24"/>
        </w:rPr>
        <w:t>школу</w:t>
      </w:r>
      <w:r>
        <w:rPr>
          <w:color w:val="000000"/>
          <w:spacing w:val="66"/>
          <w:sz w:val="24"/>
        </w:rPr>
        <w:t xml:space="preserve"> </w:t>
      </w:r>
      <w:r>
        <w:rPr>
          <w:color w:val="000000"/>
          <w:spacing w:val="-1"/>
          <w:sz w:val="24"/>
        </w:rPr>
        <w:t>мы</w:t>
      </w:r>
      <w:r>
        <w:rPr>
          <w:color w:val="000000"/>
          <w:spacing w:val="70"/>
          <w:sz w:val="24"/>
        </w:rPr>
        <w:t xml:space="preserve"> </w:t>
      </w:r>
      <w:r>
        <w:rPr>
          <w:color w:val="000000"/>
          <w:spacing w:val="1"/>
          <w:sz w:val="24"/>
        </w:rPr>
        <w:t>пойдем»</w:t>
      </w:r>
      <w:r>
        <w:rPr>
          <w:color w:val="000000"/>
          <w:spacing w:val="61"/>
          <w:sz w:val="24"/>
        </w:rPr>
        <w:t xml:space="preserve"> </w:t>
      </w:r>
      <w:r>
        <w:rPr>
          <w:color w:val="000000"/>
          <w:sz w:val="24"/>
        </w:rPr>
        <w:t>предполагает</w:t>
      </w:r>
      <w:r>
        <w:t xml:space="preserve"> </w:t>
      </w:r>
      <w:r>
        <w:rPr>
          <w:color w:val="000000"/>
          <w:sz w:val="24"/>
        </w:rPr>
        <w:t>постижение</w:t>
      </w:r>
      <w:r>
        <w:rPr>
          <w:color w:val="000000"/>
          <w:spacing w:val="51"/>
          <w:sz w:val="24"/>
        </w:rPr>
        <w:t xml:space="preserve"> </w:t>
      </w:r>
      <w:r>
        <w:rPr>
          <w:color w:val="000000"/>
          <w:sz w:val="24"/>
        </w:rPr>
        <w:t>детьми</w:t>
      </w:r>
      <w:r>
        <w:rPr>
          <w:color w:val="000000"/>
          <w:spacing w:val="54"/>
          <w:sz w:val="24"/>
        </w:rPr>
        <w:t xml:space="preserve"> </w:t>
      </w:r>
      <w:r>
        <w:rPr>
          <w:color w:val="000000"/>
          <w:sz w:val="24"/>
        </w:rPr>
        <w:t>ценности</w:t>
      </w:r>
      <w:r>
        <w:rPr>
          <w:color w:val="000000"/>
          <w:spacing w:val="54"/>
          <w:sz w:val="24"/>
        </w:rPr>
        <w:t xml:space="preserve"> </w:t>
      </w:r>
      <w:r>
        <w:rPr>
          <w:color w:val="000000"/>
          <w:sz w:val="24"/>
        </w:rPr>
        <w:t>познания,</w:t>
      </w:r>
      <w:r>
        <w:rPr>
          <w:color w:val="000000"/>
          <w:spacing w:val="53"/>
          <w:sz w:val="24"/>
        </w:rPr>
        <w:t xml:space="preserve"> </w:t>
      </w:r>
      <w:r>
        <w:rPr>
          <w:color w:val="000000"/>
          <w:sz w:val="24"/>
        </w:rPr>
        <w:t>проект</w:t>
      </w:r>
      <w:r>
        <w:rPr>
          <w:color w:val="000000"/>
          <w:spacing w:val="55"/>
          <w:sz w:val="24"/>
        </w:rPr>
        <w:t xml:space="preserve"> </w:t>
      </w:r>
      <w:r>
        <w:rPr>
          <w:color w:val="000000"/>
          <w:sz w:val="24"/>
        </w:rPr>
        <w:t>марта</w:t>
      </w:r>
      <w:r>
        <w:rPr>
          <w:color w:val="000000"/>
          <w:spacing w:val="58"/>
          <w:sz w:val="24"/>
        </w:rPr>
        <w:t xml:space="preserve"> </w:t>
      </w:r>
      <w:r>
        <w:rPr>
          <w:color w:val="000000"/>
          <w:spacing w:val="-1"/>
          <w:sz w:val="24"/>
        </w:rPr>
        <w:t>«Игрушки</w:t>
      </w:r>
      <w:r>
        <w:rPr>
          <w:color w:val="000000"/>
          <w:spacing w:val="57"/>
          <w:sz w:val="24"/>
        </w:rPr>
        <w:t xml:space="preserve"> </w:t>
      </w:r>
      <w:r>
        <w:rPr>
          <w:color w:val="000000"/>
          <w:sz w:val="24"/>
        </w:rPr>
        <w:t>наших</w:t>
      </w:r>
      <w:r>
        <w:rPr>
          <w:color w:val="000000"/>
          <w:spacing w:val="55"/>
          <w:sz w:val="24"/>
        </w:rPr>
        <w:t xml:space="preserve"> </w:t>
      </w:r>
      <w:r>
        <w:rPr>
          <w:color w:val="000000"/>
          <w:sz w:val="24"/>
        </w:rPr>
        <w:t>бабушек»</w:t>
      </w:r>
      <w:r>
        <w:rPr>
          <w:color w:val="000000"/>
          <w:spacing w:val="48"/>
          <w:sz w:val="24"/>
        </w:rPr>
        <w:t xml:space="preserve"> </w:t>
      </w:r>
      <w:r>
        <w:rPr>
          <w:color w:val="000000"/>
          <w:sz w:val="24"/>
        </w:rPr>
        <w:t>нацелен</w:t>
      </w:r>
      <w:r>
        <w:rPr>
          <w:color w:val="000000"/>
          <w:spacing w:val="56"/>
          <w:sz w:val="24"/>
        </w:rPr>
        <w:t xml:space="preserve"> </w:t>
      </w:r>
      <w:r>
        <w:rPr>
          <w:color w:val="000000"/>
          <w:spacing w:val="-1"/>
          <w:sz w:val="24"/>
        </w:rPr>
        <w:t>на</w:t>
      </w:r>
      <w:r>
        <w:t xml:space="preserve"> </w:t>
      </w:r>
      <w:r>
        <w:rPr>
          <w:color w:val="000000"/>
          <w:sz w:val="24"/>
        </w:rPr>
        <w:t>приобщение</w:t>
      </w:r>
      <w:r>
        <w:rPr>
          <w:color w:val="000000"/>
          <w:spacing w:val="32"/>
          <w:sz w:val="24"/>
        </w:rPr>
        <w:t xml:space="preserve"> </w:t>
      </w:r>
      <w:r>
        <w:rPr>
          <w:color w:val="000000"/>
          <w:sz w:val="24"/>
        </w:rPr>
        <w:t>детей</w:t>
      </w:r>
      <w:r>
        <w:rPr>
          <w:color w:val="000000"/>
          <w:spacing w:val="35"/>
          <w:sz w:val="24"/>
        </w:rPr>
        <w:t xml:space="preserve"> </w:t>
      </w:r>
      <w:r>
        <w:rPr>
          <w:color w:val="000000"/>
          <w:sz w:val="24"/>
        </w:rPr>
        <w:t>к</w:t>
      </w:r>
      <w:r>
        <w:rPr>
          <w:color w:val="000000"/>
          <w:spacing w:val="32"/>
          <w:sz w:val="24"/>
        </w:rPr>
        <w:t xml:space="preserve"> </w:t>
      </w:r>
      <w:r>
        <w:rPr>
          <w:color w:val="000000"/>
          <w:sz w:val="24"/>
        </w:rPr>
        <w:t>ценности</w:t>
      </w:r>
      <w:r>
        <w:rPr>
          <w:color w:val="000000"/>
          <w:spacing w:val="34"/>
          <w:sz w:val="24"/>
        </w:rPr>
        <w:t xml:space="preserve"> </w:t>
      </w:r>
      <w:r>
        <w:rPr>
          <w:color w:val="000000"/>
          <w:sz w:val="24"/>
        </w:rPr>
        <w:t>Родины).</w:t>
      </w:r>
      <w:r>
        <w:rPr>
          <w:color w:val="000000"/>
          <w:spacing w:val="34"/>
          <w:sz w:val="24"/>
        </w:rPr>
        <w:t xml:space="preserve"> </w:t>
      </w:r>
      <w:r>
        <w:rPr>
          <w:color w:val="000000"/>
          <w:sz w:val="24"/>
        </w:rPr>
        <w:t>Презентации</w:t>
      </w:r>
      <w:r>
        <w:rPr>
          <w:color w:val="000000"/>
          <w:spacing w:val="32"/>
          <w:sz w:val="24"/>
        </w:rPr>
        <w:t xml:space="preserve"> </w:t>
      </w:r>
      <w:r>
        <w:rPr>
          <w:color w:val="000000"/>
          <w:sz w:val="24"/>
        </w:rPr>
        <w:t>проектов</w:t>
      </w:r>
      <w:r>
        <w:rPr>
          <w:color w:val="000000"/>
          <w:spacing w:val="33"/>
          <w:sz w:val="24"/>
        </w:rPr>
        <w:t xml:space="preserve"> </w:t>
      </w:r>
      <w:r>
        <w:rPr>
          <w:color w:val="000000"/>
          <w:sz w:val="24"/>
        </w:rPr>
        <w:t>воспитательной</w:t>
      </w:r>
      <w:r>
        <w:rPr>
          <w:color w:val="000000"/>
          <w:spacing w:val="35"/>
          <w:sz w:val="24"/>
        </w:rPr>
        <w:t xml:space="preserve"> </w:t>
      </w:r>
      <w:r>
        <w:rPr>
          <w:color w:val="000000"/>
          <w:sz w:val="24"/>
        </w:rPr>
        <w:t>направленности</w:t>
      </w:r>
      <w:r>
        <w:t xml:space="preserve"> </w:t>
      </w:r>
      <w:r>
        <w:rPr>
          <w:color w:val="000000"/>
          <w:sz w:val="24"/>
        </w:rPr>
        <w:t>проводятся</w:t>
      </w:r>
      <w:r>
        <w:rPr>
          <w:color w:val="000000"/>
          <w:spacing w:val="153"/>
          <w:sz w:val="24"/>
        </w:rPr>
        <w:t xml:space="preserve"> </w:t>
      </w:r>
      <w:r>
        <w:rPr>
          <w:color w:val="000000"/>
          <w:sz w:val="24"/>
        </w:rPr>
        <w:t>в</w:t>
      </w:r>
      <w:r>
        <w:rPr>
          <w:color w:val="000000"/>
          <w:spacing w:val="155"/>
          <w:sz w:val="24"/>
        </w:rPr>
        <w:t xml:space="preserve"> </w:t>
      </w:r>
      <w:r>
        <w:rPr>
          <w:color w:val="000000"/>
          <w:spacing w:val="-1"/>
          <w:sz w:val="24"/>
        </w:rPr>
        <w:t>утреннее</w:t>
      </w:r>
      <w:r>
        <w:rPr>
          <w:color w:val="000000"/>
          <w:spacing w:val="153"/>
          <w:sz w:val="24"/>
        </w:rPr>
        <w:t xml:space="preserve"> </w:t>
      </w:r>
      <w:r>
        <w:rPr>
          <w:color w:val="000000"/>
          <w:sz w:val="24"/>
        </w:rPr>
        <w:t>и</w:t>
      </w:r>
      <w:r>
        <w:rPr>
          <w:color w:val="000000"/>
          <w:spacing w:val="154"/>
          <w:sz w:val="24"/>
        </w:rPr>
        <w:t xml:space="preserve"> </w:t>
      </w:r>
      <w:r>
        <w:rPr>
          <w:color w:val="000000"/>
          <w:sz w:val="24"/>
        </w:rPr>
        <w:t>вечернее</w:t>
      </w:r>
      <w:r>
        <w:rPr>
          <w:color w:val="000000"/>
          <w:spacing w:val="153"/>
          <w:sz w:val="24"/>
        </w:rPr>
        <w:t xml:space="preserve"> </w:t>
      </w:r>
      <w:r>
        <w:rPr>
          <w:color w:val="000000"/>
          <w:spacing w:val="1"/>
          <w:sz w:val="24"/>
        </w:rPr>
        <w:t>время,</w:t>
      </w:r>
      <w:r>
        <w:rPr>
          <w:color w:val="000000"/>
          <w:spacing w:val="152"/>
          <w:sz w:val="24"/>
        </w:rPr>
        <w:t xml:space="preserve"> </w:t>
      </w:r>
      <w:r>
        <w:rPr>
          <w:color w:val="000000"/>
          <w:sz w:val="24"/>
        </w:rPr>
        <w:t>гибко</w:t>
      </w:r>
      <w:r>
        <w:rPr>
          <w:color w:val="000000"/>
          <w:spacing w:val="153"/>
          <w:sz w:val="24"/>
        </w:rPr>
        <w:t xml:space="preserve"> </w:t>
      </w:r>
      <w:r>
        <w:rPr>
          <w:color w:val="000000"/>
          <w:sz w:val="24"/>
        </w:rPr>
        <w:t>включаются</w:t>
      </w:r>
      <w:r>
        <w:rPr>
          <w:color w:val="000000"/>
          <w:spacing w:val="154"/>
          <w:sz w:val="24"/>
        </w:rPr>
        <w:t xml:space="preserve"> </w:t>
      </w:r>
      <w:r>
        <w:rPr>
          <w:color w:val="000000"/>
          <w:sz w:val="24"/>
        </w:rPr>
        <w:t>педагогом</w:t>
      </w:r>
      <w:r>
        <w:rPr>
          <w:color w:val="000000"/>
          <w:spacing w:val="153"/>
          <w:sz w:val="24"/>
        </w:rPr>
        <w:t xml:space="preserve"> </w:t>
      </w:r>
      <w:r>
        <w:rPr>
          <w:color w:val="000000"/>
          <w:sz w:val="24"/>
        </w:rPr>
        <w:t>в</w:t>
      </w:r>
      <w:r>
        <w:rPr>
          <w:color w:val="000000"/>
          <w:spacing w:val="153"/>
          <w:sz w:val="24"/>
        </w:rPr>
        <w:t xml:space="preserve"> </w:t>
      </w:r>
      <w:r>
        <w:rPr>
          <w:color w:val="000000"/>
          <w:sz w:val="24"/>
        </w:rPr>
        <w:t>различные образовательные</w:t>
      </w:r>
      <w:r>
        <w:rPr>
          <w:color w:val="000000"/>
          <w:spacing w:val="-1"/>
          <w:sz w:val="24"/>
        </w:rPr>
        <w:t xml:space="preserve"> </w:t>
      </w:r>
      <w:r>
        <w:rPr>
          <w:color w:val="000000"/>
          <w:sz w:val="24"/>
        </w:rPr>
        <w:t>ситуации, в</w:t>
      </w:r>
      <w:r>
        <w:rPr>
          <w:color w:val="000000"/>
          <w:spacing w:val="-3"/>
          <w:sz w:val="24"/>
        </w:rPr>
        <w:t xml:space="preserve"> </w:t>
      </w:r>
      <w:r>
        <w:rPr>
          <w:color w:val="000000"/>
          <w:spacing w:val="-1"/>
          <w:sz w:val="24"/>
        </w:rPr>
        <w:t>игровую</w:t>
      </w:r>
      <w:r>
        <w:rPr>
          <w:color w:val="000000"/>
          <w:spacing w:val="1"/>
          <w:sz w:val="24"/>
        </w:rPr>
        <w:t xml:space="preserve"> </w:t>
      </w:r>
      <w:r>
        <w:rPr>
          <w:color w:val="000000"/>
          <w:sz w:val="24"/>
        </w:rPr>
        <w:t>и</w:t>
      </w:r>
      <w:r>
        <w:rPr>
          <w:color w:val="000000"/>
          <w:spacing w:val="1"/>
          <w:sz w:val="24"/>
        </w:rPr>
        <w:t xml:space="preserve"> </w:t>
      </w:r>
      <w:r>
        <w:rPr>
          <w:color w:val="000000"/>
          <w:sz w:val="24"/>
        </w:rPr>
        <w:t>театрализованную</w:t>
      </w:r>
      <w:r>
        <w:rPr>
          <w:color w:val="000000"/>
          <w:spacing w:val="1"/>
          <w:sz w:val="24"/>
        </w:rPr>
        <w:t xml:space="preserve"> </w:t>
      </w:r>
      <w:r>
        <w:rPr>
          <w:color w:val="000000"/>
          <w:sz w:val="24"/>
        </w:rPr>
        <w:t>деятельность</w:t>
      </w:r>
      <w:r>
        <w:rPr>
          <w:color w:val="000000"/>
          <w:spacing w:val="1"/>
          <w:sz w:val="24"/>
        </w:rPr>
        <w:t xml:space="preserve"> </w:t>
      </w:r>
      <w:r>
        <w:rPr>
          <w:color w:val="000000"/>
          <w:sz w:val="24"/>
        </w:rPr>
        <w:t>детей.</w:t>
      </w:r>
    </w:p>
    <w:p w14:paraId="43EE5E4B"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i/>
          <w:color w:val="000000"/>
          <w:sz w:val="24"/>
        </w:rPr>
        <w:t>Правильно</w:t>
      </w:r>
      <w:r>
        <w:rPr>
          <w:i/>
          <w:color w:val="000000"/>
          <w:spacing w:val="52"/>
          <w:sz w:val="24"/>
        </w:rPr>
        <w:t xml:space="preserve"> </w:t>
      </w:r>
      <w:r>
        <w:rPr>
          <w:i/>
          <w:color w:val="000000"/>
          <w:sz w:val="24"/>
        </w:rPr>
        <w:t>организованные</w:t>
      </w:r>
      <w:r>
        <w:rPr>
          <w:i/>
          <w:color w:val="000000"/>
          <w:spacing w:val="54"/>
          <w:sz w:val="24"/>
        </w:rPr>
        <w:t xml:space="preserve"> </w:t>
      </w:r>
      <w:r>
        <w:rPr>
          <w:i/>
          <w:color w:val="000000"/>
          <w:sz w:val="24"/>
        </w:rPr>
        <w:t>праздники</w:t>
      </w:r>
      <w:r>
        <w:rPr>
          <w:i/>
          <w:color w:val="000000"/>
          <w:spacing w:val="54"/>
          <w:sz w:val="24"/>
        </w:rPr>
        <w:t xml:space="preserve"> </w:t>
      </w:r>
      <w:r>
        <w:rPr>
          <w:i/>
          <w:color w:val="000000"/>
          <w:sz w:val="24"/>
        </w:rPr>
        <w:t>в</w:t>
      </w:r>
      <w:r>
        <w:rPr>
          <w:i/>
          <w:color w:val="000000"/>
          <w:spacing w:val="52"/>
          <w:sz w:val="24"/>
        </w:rPr>
        <w:t xml:space="preserve"> </w:t>
      </w:r>
      <w:r>
        <w:rPr>
          <w:i/>
          <w:color w:val="000000"/>
          <w:sz w:val="24"/>
        </w:rPr>
        <w:t>детском</w:t>
      </w:r>
      <w:r>
        <w:rPr>
          <w:i/>
          <w:color w:val="000000"/>
          <w:spacing w:val="53"/>
          <w:sz w:val="24"/>
        </w:rPr>
        <w:t xml:space="preserve"> </w:t>
      </w:r>
      <w:r>
        <w:rPr>
          <w:i/>
          <w:color w:val="000000"/>
          <w:sz w:val="24"/>
        </w:rPr>
        <w:t>саду</w:t>
      </w:r>
      <w:r>
        <w:rPr>
          <w:i/>
          <w:color w:val="000000"/>
          <w:spacing w:val="54"/>
          <w:sz w:val="24"/>
        </w:rPr>
        <w:t xml:space="preserve"> </w:t>
      </w:r>
      <w:r>
        <w:rPr>
          <w:color w:val="000000"/>
          <w:sz w:val="24"/>
        </w:rPr>
        <w:t>—</w:t>
      </w:r>
      <w:r>
        <w:rPr>
          <w:color w:val="000000"/>
          <w:spacing w:val="53"/>
          <w:sz w:val="24"/>
        </w:rPr>
        <w:t xml:space="preserve"> </w:t>
      </w:r>
      <w:r>
        <w:rPr>
          <w:color w:val="000000"/>
          <w:sz w:val="24"/>
        </w:rPr>
        <w:t>это</w:t>
      </w:r>
      <w:r>
        <w:rPr>
          <w:color w:val="000000"/>
          <w:spacing w:val="52"/>
          <w:sz w:val="24"/>
        </w:rPr>
        <w:t xml:space="preserve"> </w:t>
      </w:r>
      <w:r>
        <w:rPr>
          <w:color w:val="000000"/>
          <w:sz w:val="24"/>
        </w:rPr>
        <w:t>эффективный</w:t>
      </w:r>
      <w:r>
        <w:rPr>
          <w:color w:val="000000"/>
          <w:spacing w:val="54"/>
          <w:sz w:val="24"/>
        </w:rPr>
        <w:t xml:space="preserve"> </w:t>
      </w:r>
      <w:r>
        <w:rPr>
          <w:color w:val="000000"/>
          <w:sz w:val="24"/>
        </w:rPr>
        <w:t>инструмент развития</w:t>
      </w:r>
      <w:r>
        <w:rPr>
          <w:color w:val="000000"/>
          <w:spacing w:val="48"/>
          <w:sz w:val="24"/>
        </w:rPr>
        <w:t xml:space="preserve"> </w:t>
      </w:r>
      <w:r>
        <w:rPr>
          <w:color w:val="000000"/>
          <w:sz w:val="24"/>
        </w:rPr>
        <w:t>и</w:t>
      </w:r>
      <w:r>
        <w:rPr>
          <w:color w:val="000000"/>
          <w:spacing w:val="51"/>
          <w:sz w:val="24"/>
        </w:rPr>
        <w:t xml:space="preserve"> </w:t>
      </w:r>
      <w:r>
        <w:rPr>
          <w:color w:val="000000"/>
          <w:sz w:val="24"/>
        </w:rPr>
        <w:t>воспитания</w:t>
      </w:r>
      <w:r>
        <w:rPr>
          <w:color w:val="000000"/>
          <w:spacing w:val="48"/>
          <w:sz w:val="24"/>
        </w:rPr>
        <w:t xml:space="preserve"> </w:t>
      </w:r>
      <w:r>
        <w:rPr>
          <w:color w:val="000000"/>
          <w:sz w:val="24"/>
        </w:rPr>
        <w:t>детей.</w:t>
      </w:r>
      <w:r>
        <w:rPr>
          <w:color w:val="000000"/>
          <w:spacing w:val="50"/>
          <w:sz w:val="24"/>
        </w:rPr>
        <w:t xml:space="preserve"> </w:t>
      </w:r>
      <w:r>
        <w:rPr>
          <w:color w:val="000000"/>
          <w:sz w:val="24"/>
        </w:rPr>
        <w:t>Главное,</w:t>
      </w:r>
      <w:r>
        <w:rPr>
          <w:color w:val="000000"/>
          <w:spacing w:val="50"/>
          <w:sz w:val="24"/>
        </w:rPr>
        <w:t xml:space="preserve"> </w:t>
      </w:r>
      <w:r>
        <w:rPr>
          <w:color w:val="000000"/>
          <w:sz w:val="24"/>
        </w:rPr>
        <w:t>чтобы</w:t>
      </w:r>
      <w:r>
        <w:rPr>
          <w:color w:val="000000"/>
          <w:spacing w:val="50"/>
          <w:sz w:val="24"/>
        </w:rPr>
        <w:t xml:space="preserve"> </w:t>
      </w:r>
      <w:r>
        <w:rPr>
          <w:color w:val="000000"/>
          <w:sz w:val="24"/>
        </w:rPr>
        <w:t>праздник</w:t>
      </w:r>
      <w:r>
        <w:rPr>
          <w:color w:val="000000"/>
          <w:spacing w:val="51"/>
          <w:sz w:val="24"/>
        </w:rPr>
        <w:t xml:space="preserve"> </w:t>
      </w:r>
      <w:r>
        <w:rPr>
          <w:color w:val="000000"/>
          <w:sz w:val="24"/>
        </w:rPr>
        <w:t>проводился</w:t>
      </w:r>
      <w:r>
        <w:rPr>
          <w:color w:val="000000"/>
          <w:spacing w:val="50"/>
          <w:sz w:val="24"/>
        </w:rPr>
        <w:t xml:space="preserve"> </w:t>
      </w:r>
      <w:r>
        <w:rPr>
          <w:color w:val="000000"/>
          <w:sz w:val="24"/>
        </w:rPr>
        <w:t>для</w:t>
      </w:r>
      <w:r>
        <w:rPr>
          <w:color w:val="000000"/>
          <w:spacing w:val="51"/>
          <w:sz w:val="24"/>
        </w:rPr>
        <w:t xml:space="preserve"> </w:t>
      </w:r>
      <w:r>
        <w:rPr>
          <w:color w:val="000000"/>
          <w:sz w:val="24"/>
        </w:rPr>
        <w:t>детей,</w:t>
      </w:r>
      <w:r>
        <w:rPr>
          <w:color w:val="000000"/>
          <w:spacing w:val="50"/>
          <w:sz w:val="24"/>
        </w:rPr>
        <w:t xml:space="preserve"> </w:t>
      </w:r>
      <w:r>
        <w:rPr>
          <w:color w:val="000000"/>
          <w:sz w:val="24"/>
        </w:rPr>
        <w:t>чтобы</w:t>
      </w:r>
      <w:r>
        <w:rPr>
          <w:color w:val="000000"/>
          <w:spacing w:val="50"/>
          <w:sz w:val="24"/>
        </w:rPr>
        <w:t xml:space="preserve"> </w:t>
      </w:r>
      <w:r>
        <w:rPr>
          <w:color w:val="000000"/>
          <w:sz w:val="24"/>
        </w:rPr>
        <w:t>он</w:t>
      </w:r>
      <w:r>
        <w:rPr>
          <w:color w:val="000000"/>
          <w:spacing w:val="51"/>
          <w:sz w:val="24"/>
        </w:rPr>
        <w:t xml:space="preserve"> </w:t>
      </w:r>
      <w:r>
        <w:rPr>
          <w:color w:val="000000"/>
          <w:sz w:val="24"/>
        </w:rPr>
        <w:t>стал</w:t>
      </w:r>
      <w:r>
        <w:t xml:space="preserve"> </w:t>
      </w:r>
      <w:r>
        <w:rPr>
          <w:color w:val="000000"/>
          <w:sz w:val="24"/>
        </w:rPr>
        <w:t>захватывающим, запоминающимся событием</w:t>
      </w:r>
      <w:r>
        <w:rPr>
          <w:color w:val="000000"/>
          <w:spacing w:val="-1"/>
          <w:sz w:val="24"/>
        </w:rPr>
        <w:t xml:space="preserve"> </w:t>
      </w:r>
      <w:r>
        <w:rPr>
          <w:color w:val="000000"/>
          <w:sz w:val="24"/>
        </w:rPr>
        <w:t>в жизни</w:t>
      </w:r>
      <w:r>
        <w:rPr>
          <w:color w:val="000000"/>
          <w:spacing w:val="1"/>
          <w:sz w:val="24"/>
        </w:rPr>
        <w:t xml:space="preserve"> </w:t>
      </w:r>
      <w:r>
        <w:rPr>
          <w:color w:val="000000"/>
          <w:sz w:val="24"/>
        </w:rPr>
        <w:t>каждого ребенка.</w:t>
      </w:r>
      <w:r>
        <w:t xml:space="preserve"> </w:t>
      </w:r>
      <w:r>
        <w:rPr>
          <w:color w:val="000000"/>
          <w:sz w:val="24"/>
        </w:rPr>
        <w:t>Первое</w:t>
      </w:r>
      <w:r>
        <w:rPr>
          <w:color w:val="000000"/>
          <w:spacing w:val="3"/>
          <w:sz w:val="24"/>
        </w:rPr>
        <w:t xml:space="preserve"> </w:t>
      </w:r>
      <w:r>
        <w:rPr>
          <w:color w:val="000000"/>
          <w:sz w:val="24"/>
        </w:rPr>
        <w:t>условие</w:t>
      </w:r>
      <w:r>
        <w:rPr>
          <w:color w:val="000000"/>
          <w:spacing w:val="1"/>
          <w:sz w:val="24"/>
        </w:rPr>
        <w:t xml:space="preserve"> </w:t>
      </w:r>
      <w:r>
        <w:rPr>
          <w:color w:val="000000"/>
          <w:sz w:val="24"/>
        </w:rPr>
        <w:t>— разнообразие</w:t>
      </w:r>
      <w:r>
        <w:rPr>
          <w:color w:val="000000"/>
          <w:spacing w:val="-1"/>
          <w:sz w:val="24"/>
        </w:rPr>
        <w:t xml:space="preserve"> </w:t>
      </w:r>
      <w:r>
        <w:rPr>
          <w:color w:val="000000"/>
          <w:sz w:val="24"/>
        </w:rPr>
        <w:t>форматов. Второе</w:t>
      </w:r>
      <w:r>
        <w:rPr>
          <w:color w:val="000000"/>
          <w:spacing w:val="4"/>
          <w:sz w:val="24"/>
        </w:rPr>
        <w:t xml:space="preserve"> </w:t>
      </w:r>
      <w:r>
        <w:rPr>
          <w:color w:val="000000"/>
          <w:spacing w:val="-1"/>
          <w:sz w:val="24"/>
        </w:rPr>
        <w:t>условие</w:t>
      </w:r>
      <w:r>
        <w:rPr>
          <w:color w:val="000000"/>
          <w:spacing w:val="1"/>
          <w:sz w:val="24"/>
        </w:rPr>
        <w:t xml:space="preserve"> </w:t>
      </w:r>
      <w:r>
        <w:rPr>
          <w:color w:val="000000"/>
          <w:sz w:val="24"/>
        </w:rPr>
        <w:t>—</w:t>
      </w:r>
      <w:r>
        <w:rPr>
          <w:color w:val="000000"/>
          <w:spacing w:val="5"/>
          <w:sz w:val="24"/>
        </w:rPr>
        <w:t xml:space="preserve"> </w:t>
      </w:r>
      <w:r>
        <w:rPr>
          <w:color w:val="000000"/>
          <w:sz w:val="24"/>
        </w:rPr>
        <w:t>участие</w:t>
      </w:r>
      <w:r>
        <w:rPr>
          <w:color w:val="000000"/>
          <w:spacing w:val="-1"/>
          <w:sz w:val="24"/>
        </w:rPr>
        <w:t xml:space="preserve"> </w:t>
      </w:r>
      <w:r>
        <w:rPr>
          <w:color w:val="000000"/>
          <w:sz w:val="24"/>
        </w:rPr>
        <w:t>родителей.</w:t>
      </w:r>
      <w:r>
        <w:t xml:space="preserve"> </w:t>
      </w:r>
      <w:r>
        <w:rPr>
          <w:color w:val="000000"/>
          <w:sz w:val="24"/>
        </w:rPr>
        <w:t>Третье</w:t>
      </w:r>
      <w:r>
        <w:rPr>
          <w:color w:val="000000"/>
          <w:spacing w:val="1"/>
          <w:sz w:val="24"/>
        </w:rPr>
        <w:t xml:space="preserve"> </w:t>
      </w:r>
      <w:r>
        <w:rPr>
          <w:color w:val="000000"/>
          <w:sz w:val="24"/>
        </w:rPr>
        <w:t>условие</w:t>
      </w:r>
      <w:r>
        <w:rPr>
          <w:color w:val="000000"/>
          <w:spacing w:val="1"/>
          <w:sz w:val="24"/>
        </w:rPr>
        <w:t xml:space="preserve"> </w:t>
      </w:r>
      <w:r>
        <w:rPr>
          <w:color w:val="000000"/>
          <w:sz w:val="24"/>
        </w:rPr>
        <w:t>— поддержка</w:t>
      </w:r>
      <w:r>
        <w:rPr>
          <w:color w:val="000000"/>
          <w:spacing w:val="-1"/>
          <w:sz w:val="24"/>
        </w:rPr>
        <w:t xml:space="preserve"> </w:t>
      </w:r>
      <w:r>
        <w:rPr>
          <w:color w:val="000000"/>
          <w:sz w:val="24"/>
        </w:rPr>
        <w:t>детской</w:t>
      </w:r>
      <w:r>
        <w:rPr>
          <w:color w:val="000000"/>
          <w:spacing w:val="1"/>
          <w:sz w:val="24"/>
        </w:rPr>
        <w:t xml:space="preserve"> </w:t>
      </w:r>
      <w:r>
        <w:rPr>
          <w:color w:val="000000"/>
          <w:sz w:val="24"/>
        </w:rPr>
        <w:t>инициативы.</w:t>
      </w:r>
    </w:p>
    <w:p w14:paraId="2AA43B4A"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Общие</w:t>
      </w:r>
      <w:r>
        <w:rPr>
          <w:color w:val="000000"/>
          <w:spacing w:val="8"/>
          <w:sz w:val="24"/>
        </w:rPr>
        <w:t xml:space="preserve"> </w:t>
      </w:r>
      <w:r>
        <w:rPr>
          <w:color w:val="000000"/>
          <w:sz w:val="24"/>
        </w:rPr>
        <w:t>дела</w:t>
      </w:r>
      <w:r>
        <w:rPr>
          <w:color w:val="000000"/>
          <w:spacing w:val="10"/>
          <w:sz w:val="24"/>
        </w:rPr>
        <w:t xml:space="preserve"> </w:t>
      </w:r>
      <w:r>
        <w:rPr>
          <w:color w:val="000000"/>
          <w:sz w:val="24"/>
        </w:rPr>
        <w:t>-</w:t>
      </w:r>
      <w:r>
        <w:rPr>
          <w:color w:val="000000"/>
          <w:spacing w:val="11"/>
          <w:sz w:val="24"/>
        </w:rPr>
        <w:t xml:space="preserve"> </w:t>
      </w:r>
      <w:r>
        <w:rPr>
          <w:color w:val="000000"/>
          <w:sz w:val="24"/>
        </w:rPr>
        <w:t>это</w:t>
      </w:r>
      <w:r>
        <w:rPr>
          <w:color w:val="000000"/>
          <w:spacing w:val="9"/>
          <w:sz w:val="24"/>
        </w:rPr>
        <w:t xml:space="preserve"> </w:t>
      </w:r>
      <w:r>
        <w:rPr>
          <w:color w:val="000000"/>
          <w:sz w:val="24"/>
        </w:rPr>
        <w:t>события</w:t>
      </w:r>
      <w:r>
        <w:rPr>
          <w:color w:val="000000"/>
          <w:spacing w:val="9"/>
          <w:sz w:val="24"/>
        </w:rPr>
        <w:t xml:space="preserve"> </w:t>
      </w:r>
      <w:r>
        <w:rPr>
          <w:color w:val="000000"/>
          <w:sz w:val="24"/>
        </w:rPr>
        <w:t>ДОО,</w:t>
      </w:r>
      <w:r>
        <w:rPr>
          <w:color w:val="000000"/>
          <w:spacing w:val="10"/>
          <w:sz w:val="24"/>
        </w:rPr>
        <w:t xml:space="preserve"> </w:t>
      </w:r>
      <w:r>
        <w:rPr>
          <w:color w:val="000000"/>
          <w:sz w:val="24"/>
        </w:rPr>
        <w:t>которые</w:t>
      </w:r>
      <w:r>
        <w:rPr>
          <w:color w:val="000000"/>
          <w:spacing w:val="8"/>
          <w:sz w:val="24"/>
        </w:rPr>
        <w:t xml:space="preserve"> </w:t>
      </w:r>
      <w:r>
        <w:rPr>
          <w:color w:val="000000"/>
          <w:sz w:val="24"/>
        </w:rPr>
        <w:t>обязательно</w:t>
      </w:r>
      <w:r>
        <w:rPr>
          <w:color w:val="000000"/>
          <w:spacing w:val="9"/>
          <w:sz w:val="24"/>
        </w:rPr>
        <w:t xml:space="preserve"> </w:t>
      </w:r>
      <w:r>
        <w:rPr>
          <w:color w:val="000000"/>
          <w:sz w:val="24"/>
        </w:rPr>
        <w:t>планируются,</w:t>
      </w:r>
      <w:r>
        <w:rPr>
          <w:color w:val="000000"/>
          <w:spacing w:val="10"/>
          <w:sz w:val="24"/>
        </w:rPr>
        <w:t xml:space="preserve"> </w:t>
      </w:r>
      <w:r>
        <w:rPr>
          <w:color w:val="000000"/>
          <w:sz w:val="24"/>
        </w:rPr>
        <w:t>готовятся,</w:t>
      </w:r>
      <w:r>
        <w:rPr>
          <w:color w:val="000000"/>
          <w:spacing w:val="9"/>
          <w:sz w:val="24"/>
        </w:rPr>
        <w:t xml:space="preserve"> </w:t>
      </w:r>
      <w:r>
        <w:rPr>
          <w:color w:val="000000"/>
          <w:sz w:val="24"/>
        </w:rPr>
        <w:t>проводятся и</w:t>
      </w:r>
      <w:r>
        <w:rPr>
          <w:color w:val="000000"/>
          <w:spacing w:val="49"/>
          <w:sz w:val="24"/>
        </w:rPr>
        <w:t xml:space="preserve"> </w:t>
      </w:r>
      <w:r>
        <w:rPr>
          <w:color w:val="000000"/>
          <w:sz w:val="24"/>
        </w:rPr>
        <w:t>анализируются.</w:t>
      </w:r>
      <w:r>
        <w:rPr>
          <w:color w:val="000000"/>
          <w:spacing w:val="48"/>
          <w:sz w:val="24"/>
        </w:rPr>
        <w:t xml:space="preserve"> </w:t>
      </w:r>
      <w:r>
        <w:rPr>
          <w:color w:val="000000"/>
          <w:sz w:val="24"/>
        </w:rPr>
        <w:t>Это</w:t>
      </w:r>
      <w:r>
        <w:rPr>
          <w:color w:val="000000"/>
          <w:spacing w:val="50"/>
          <w:sz w:val="24"/>
        </w:rPr>
        <w:t xml:space="preserve"> </w:t>
      </w:r>
      <w:r>
        <w:rPr>
          <w:color w:val="000000"/>
          <w:sz w:val="24"/>
        </w:rPr>
        <w:t>комплекс</w:t>
      </w:r>
      <w:r>
        <w:rPr>
          <w:color w:val="000000"/>
          <w:spacing w:val="47"/>
          <w:sz w:val="24"/>
        </w:rPr>
        <w:t xml:space="preserve"> </w:t>
      </w:r>
      <w:r>
        <w:rPr>
          <w:color w:val="000000"/>
          <w:sz w:val="24"/>
        </w:rPr>
        <w:t>коллективных,</w:t>
      </w:r>
      <w:r>
        <w:rPr>
          <w:color w:val="000000"/>
          <w:spacing w:val="48"/>
          <w:sz w:val="24"/>
        </w:rPr>
        <w:t xml:space="preserve"> </w:t>
      </w:r>
      <w:r>
        <w:rPr>
          <w:color w:val="000000"/>
          <w:spacing w:val="-1"/>
          <w:sz w:val="24"/>
        </w:rPr>
        <w:t>групповых</w:t>
      </w:r>
      <w:r>
        <w:rPr>
          <w:color w:val="000000"/>
          <w:spacing w:val="50"/>
          <w:sz w:val="24"/>
        </w:rPr>
        <w:t xml:space="preserve"> </w:t>
      </w:r>
      <w:r>
        <w:rPr>
          <w:color w:val="000000"/>
          <w:sz w:val="24"/>
        </w:rPr>
        <w:t>и</w:t>
      </w:r>
      <w:r>
        <w:rPr>
          <w:color w:val="000000"/>
          <w:spacing w:val="46"/>
          <w:sz w:val="24"/>
        </w:rPr>
        <w:t xml:space="preserve"> </w:t>
      </w:r>
      <w:r>
        <w:rPr>
          <w:color w:val="000000"/>
          <w:sz w:val="24"/>
        </w:rPr>
        <w:t>индивидуальных</w:t>
      </w:r>
      <w:r>
        <w:rPr>
          <w:color w:val="000000"/>
          <w:spacing w:val="49"/>
          <w:sz w:val="24"/>
        </w:rPr>
        <w:t xml:space="preserve"> </w:t>
      </w:r>
      <w:r>
        <w:rPr>
          <w:color w:val="000000"/>
          <w:sz w:val="24"/>
        </w:rPr>
        <w:t>творческих</w:t>
      </w:r>
      <w:r>
        <w:rPr>
          <w:color w:val="000000"/>
          <w:spacing w:val="48"/>
          <w:sz w:val="24"/>
        </w:rPr>
        <w:t xml:space="preserve"> </w:t>
      </w:r>
      <w:r>
        <w:rPr>
          <w:color w:val="000000"/>
          <w:sz w:val="24"/>
        </w:rPr>
        <w:t>дел,</w:t>
      </w:r>
      <w:r>
        <w:t xml:space="preserve"> </w:t>
      </w:r>
      <w:r>
        <w:rPr>
          <w:color w:val="000000"/>
          <w:sz w:val="24"/>
        </w:rPr>
        <w:t>интересных</w:t>
      </w:r>
      <w:r>
        <w:rPr>
          <w:color w:val="000000"/>
          <w:spacing w:val="42"/>
          <w:sz w:val="24"/>
        </w:rPr>
        <w:t xml:space="preserve"> </w:t>
      </w:r>
      <w:r>
        <w:rPr>
          <w:color w:val="000000"/>
          <w:sz w:val="24"/>
        </w:rPr>
        <w:t>и</w:t>
      </w:r>
      <w:r>
        <w:rPr>
          <w:color w:val="000000"/>
          <w:spacing w:val="44"/>
          <w:sz w:val="24"/>
        </w:rPr>
        <w:t xml:space="preserve"> </w:t>
      </w:r>
      <w:r>
        <w:rPr>
          <w:color w:val="000000"/>
          <w:sz w:val="24"/>
        </w:rPr>
        <w:t>значимых</w:t>
      </w:r>
      <w:r>
        <w:rPr>
          <w:color w:val="000000"/>
          <w:spacing w:val="45"/>
          <w:sz w:val="24"/>
        </w:rPr>
        <w:t xml:space="preserve"> </w:t>
      </w:r>
      <w:r>
        <w:rPr>
          <w:color w:val="000000"/>
          <w:sz w:val="24"/>
        </w:rPr>
        <w:t>для</w:t>
      </w:r>
      <w:r>
        <w:rPr>
          <w:color w:val="000000"/>
          <w:spacing w:val="43"/>
          <w:sz w:val="24"/>
        </w:rPr>
        <w:t xml:space="preserve"> </w:t>
      </w:r>
      <w:r>
        <w:rPr>
          <w:color w:val="000000"/>
          <w:sz w:val="24"/>
        </w:rPr>
        <w:t>воспитанников,</w:t>
      </w:r>
      <w:r>
        <w:rPr>
          <w:color w:val="000000"/>
          <w:spacing w:val="40"/>
          <w:sz w:val="24"/>
        </w:rPr>
        <w:t xml:space="preserve"> </w:t>
      </w:r>
      <w:r>
        <w:rPr>
          <w:color w:val="000000"/>
          <w:sz w:val="24"/>
        </w:rPr>
        <w:t>объединяющих</w:t>
      </w:r>
      <w:r>
        <w:rPr>
          <w:color w:val="000000"/>
          <w:spacing w:val="45"/>
          <w:sz w:val="24"/>
        </w:rPr>
        <w:t xml:space="preserve"> </w:t>
      </w:r>
      <w:r>
        <w:rPr>
          <w:color w:val="000000"/>
          <w:spacing w:val="-1"/>
          <w:sz w:val="24"/>
        </w:rPr>
        <w:t>их</w:t>
      </w:r>
      <w:r>
        <w:rPr>
          <w:color w:val="000000"/>
          <w:spacing w:val="46"/>
          <w:sz w:val="24"/>
        </w:rPr>
        <w:t xml:space="preserve"> </w:t>
      </w:r>
      <w:r>
        <w:rPr>
          <w:color w:val="000000"/>
          <w:spacing w:val="-1"/>
          <w:sz w:val="24"/>
        </w:rPr>
        <w:t>вместе</w:t>
      </w:r>
      <w:r>
        <w:rPr>
          <w:color w:val="000000"/>
          <w:spacing w:val="43"/>
          <w:sz w:val="24"/>
        </w:rPr>
        <w:t xml:space="preserve"> </w:t>
      </w:r>
      <w:r>
        <w:rPr>
          <w:color w:val="000000"/>
          <w:sz w:val="24"/>
        </w:rPr>
        <w:t>с</w:t>
      </w:r>
      <w:r>
        <w:rPr>
          <w:color w:val="000000"/>
          <w:spacing w:val="42"/>
          <w:sz w:val="24"/>
        </w:rPr>
        <w:t xml:space="preserve"> </w:t>
      </w:r>
      <w:r>
        <w:rPr>
          <w:color w:val="000000"/>
          <w:sz w:val="24"/>
        </w:rPr>
        <w:t>педагогами</w:t>
      </w:r>
      <w:r>
        <w:rPr>
          <w:color w:val="000000"/>
          <w:spacing w:val="44"/>
          <w:sz w:val="24"/>
        </w:rPr>
        <w:t xml:space="preserve"> </w:t>
      </w:r>
      <w:r>
        <w:rPr>
          <w:color w:val="000000"/>
          <w:sz w:val="24"/>
        </w:rPr>
        <w:t>в</w:t>
      </w:r>
      <w:r>
        <w:rPr>
          <w:color w:val="000000"/>
          <w:spacing w:val="42"/>
          <w:sz w:val="24"/>
        </w:rPr>
        <w:t xml:space="preserve"> </w:t>
      </w:r>
      <w:r>
        <w:rPr>
          <w:color w:val="000000"/>
          <w:sz w:val="24"/>
        </w:rPr>
        <w:t>единый</w:t>
      </w:r>
      <w:r>
        <w:t xml:space="preserve"> </w:t>
      </w:r>
      <w:r>
        <w:rPr>
          <w:color w:val="000000"/>
          <w:sz w:val="24"/>
        </w:rPr>
        <w:t>коллектив. В</w:t>
      </w:r>
      <w:r>
        <w:rPr>
          <w:color w:val="000000"/>
          <w:spacing w:val="-2"/>
          <w:sz w:val="24"/>
        </w:rPr>
        <w:t xml:space="preserve"> </w:t>
      </w:r>
      <w:r>
        <w:rPr>
          <w:color w:val="000000"/>
          <w:spacing w:val="-1"/>
          <w:sz w:val="24"/>
        </w:rPr>
        <w:t>ДОО</w:t>
      </w:r>
      <w:r>
        <w:rPr>
          <w:color w:val="000000"/>
          <w:spacing w:val="1"/>
          <w:sz w:val="24"/>
        </w:rPr>
        <w:t xml:space="preserve"> </w:t>
      </w:r>
      <w:r>
        <w:rPr>
          <w:color w:val="000000"/>
          <w:sz w:val="24"/>
        </w:rPr>
        <w:t>такими</w:t>
      </w:r>
      <w:r>
        <w:rPr>
          <w:color w:val="000000"/>
          <w:spacing w:val="1"/>
          <w:sz w:val="24"/>
        </w:rPr>
        <w:t xml:space="preserve"> </w:t>
      </w:r>
      <w:r>
        <w:rPr>
          <w:color w:val="000000"/>
          <w:sz w:val="24"/>
        </w:rPr>
        <w:t>являются:</w:t>
      </w:r>
    </w:p>
    <w:p w14:paraId="798360C5"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pPr>
      <w:r>
        <w:rPr>
          <w:rFonts w:ascii="Wingdings" w:eastAsia="Wingdings" w:hAnsi="Wingdings" w:cs="Wingdings"/>
          <w:color w:val="000000"/>
          <w:sz w:val="24"/>
        </w:rPr>
        <w:t></w:t>
      </w:r>
      <w:r>
        <w:rPr>
          <w:color w:val="000000"/>
          <w:spacing w:val="111"/>
          <w:sz w:val="24"/>
        </w:rPr>
        <w:t xml:space="preserve"> </w:t>
      </w:r>
      <w:r>
        <w:rPr>
          <w:color w:val="000000"/>
          <w:sz w:val="24"/>
        </w:rPr>
        <w:t>социальные</w:t>
      </w:r>
      <w:r>
        <w:rPr>
          <w:color w:val="000000"/>
          <w:spacing w:val="-2"/>
          <w:sz w:val="24"/>
        </w:rPr>
        <w:t xml:space="preserve"> </w:t>
      </w:r>
      <w:r>
        <w:rPr>
          <w:color w:val="000000"/>
          <w:sz w:val="24"/>
        </w:rPr>
        <w:t>и</w:t>
      </w:r>
      <w:r>
        <w:rPr>
          <w:color w:val="000000"/>
          <w:spacing w:val="1"/>
          <w:sz w:val="24"/>
        </w:rPr>
        <w:t xml:space="preserve"> </w:t>
      </w:r>
      <w:r>
        <w:rPr>
          <w:color w:val="000000"/>
          <w:sz w:val="24"/>
        </w:rPr>
        <w:t>экологические</w:t>
      </w:r>
      <w:r>
        <w:rPr>
          <w:color w:val="000000"/>
          <w:spacing w:val="-1"/>
          <w:sz w:val="24"/>
        </w:rPr>
        <w:t xml:space="preserve"> </w:t>
      </w:r>
      <w:r>
        <w:rPr>
          <w:color w:val="000000"/>
          <w:spacing w:val="1"/>
          <w:sz w:val="24"/>
        </w:rPr>
        <w:t>акции;</w:t>
      </w:r>
    </w:p>
    <w:p w14:paraId="40244C12"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14:paraId="4B871499"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right="6268"/>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проекты;</w:t>
      </w:r>
    </w:p>
    <w:p w14:paraId="182E050E" w14:textId="77777777"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pPr>
      <w:r>
        <w:rPr>
          <w:rFonts w:ascii="Wingdings" w:eastAsia="Wingdings" w:hAnsi="Wingdings" w:cs="Wingdings"/>
          <w:color w:val="000000"/>
          <w:sz w:val="24"/>
        </w:rPr>
        <w:t></w:t>
      </w:r>
      <w:r>
        <w:rPr>
          <w:color w:val="000000"/>
          <w:spacing w:val="111"/>
          <w:sz w:val="24"/>
        </w:rPr>
        <w:t xml:space="preserve"> </w:t>
      </w:r>
      <w:r>
        <w:rPr>
          <w:color w:val="000000"/>
          <w:sz w:val="24"/>
        </w:rPr>
        <w:t>спортивные</w:t>
      </w:r>
      <w:r>
        <w:rPr>
          <w:color w:val="000000"/>
          <w:spacing w:val="-2"/>
          <w:sz w:val="24"/>
        </w:rPr>
        <w:t xml:space="preserve"> </w:t>
      </w:r>
      <w:r>
        <w:rPr>
          <w:color w:val="000000"/>
          <w:sz w:val="24"/>
        </w:rPr>
        <w:t>и</w:t>
      </w:r>
      <w:r>
        <w:rPr>
          <w:color w:val="000000"/>
          <w:spacing w:val="1"/>
          <w:sz w:val="24"/>
        </w:rPr>
        <w:t xml:space="preserve"> </w:t>
      </w:r>
      <w:r>
        <w:rPr>
          <w:color w:val="000000"/>
          <w:sz w:val="24"/>
        </w:rPr>
        <w:t>оздоровительные</w:t>
      </w:r>
      <w:r>
        <w:rPr>
          <w:color w:val="000000"/>
          <w:spacing w:val="-1"/>
          <w:sz w:val="24"/>
        </w:rPr>
        <w:t xml:space="preserve"> </w:t>
      </w:r>
      <w:r>
        <w:rPr>
          <w:color w:val="000000"/>
          <w:sz w:val="24"/>
        </w:rPr>
        <w:t>мероприятия;</w:t>
      </w:r>
    </w:p>
    <w:p w14:paraId="3884AAE6" w14:textId="77777777"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Wingdings" w:eastAsia="Wingdings" w:hAnsi="Wingdings" w:cs="Wingdings"/>
          <w:color w:val="000000"/>
          <w:sz w:val="24"/>
          <w:szCs w:val="24"/>
        </w:rPr>
      </w:pPr>
      <w:r>
        <w:rPr>
          <w:rFonts w:ascii="Wingdings" w:eastAsia="Wingdings" w:hAnsi="Wingdings" w:cs="Wingdings"/>
          <w:color w:val="000000"/>
          <w:sz w:val="24"/>
        </w:rPr>
        <w:t></w:t>
      </w:r>
      <w:r>
        <w:rPr>
          <w:color w:val="000000"/>
          <w:spacing w:val="111"/>
          <w:sz w:val="24"/>
        </w:rPr>
        <w:t xml:space="preserve"> </w:t>
      </w:r>
      <w:r>
        <w:rPr>
          <w:color w:val="000000"/>
          <w:sz w:val="24"/>
        </w:rPr>
        <w:t>конкурсы;</w:t>
      </w:r>
    </w:p>
    <w:p w14:paraId="549D17F7" w14:textId="77777777" w:rsidR="002C6E8D" w:rsidRDefault="0069355F">
      <w:pPr>
        <w:pBdr>
          <w:top w:val="none" w:sz="4" w:space="0" w:color="000000"/>
          <w:left w:val="none" w:sz="4" w:space="0" w:color="000000"/>
          <w:bottom w:val="none" w:sz="4" w:space="0" w:color="000000"/>
          <w:right w:val="none" w:sz="4" w:space="0" w:color="000000"/>
        </w:pBdr>
        <w:spacing w:before="1" w:line="317" w:lineRule="atLeast"/>
        <w:ind w:left="360" w:right="5262"/>
        <w:rPr>
          <w:rFonts w:ascii="Calibri" w:eastAsia="Calibri" w:hAnsi="Calibri" w:cs="Calibri"/>
          <w:sz w:val="22"/>
          <w:szCs w:val="22"/>
        </w:rPr>
      </w:pPr>
      <w:r>
        <w:rPr>
          <w:rFonts w:ascii="Wingdings" w:eastAsia="Wingdings" w:hAnsi="Wingdings" w:cs="Wingdings"/>
          <w:color w:val="000000"/>
          <w:sz w:val="24"/>
        </w:rPr>
        <w:t></w:t>
      </w:r>
      <w:r>
        <w:rPr>
          <w:color w:val="000000"/>
          <w:spacing w:val="111"/>
          <w:sz w:val="24"/>
        </w:rPr>
        <w:t xml:space="preserve"> </w:t>
      </w:r>
      <w:r>
        <w:rPr>
          <w:color w:val="000000"/>
          <w:sz w:val="24"/>
        </w:rPr>
        <w:t>выставки;</w:t>
      </w:r>
    </w:p>
    <w:p w14:paraId="29AD337A"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творческие</w:t>
      </w:r>
      <w:r>
        <w:rPr>
          <w:color w:val="000000"/>
          <w:spacing w:val="-1"/>
          <w:sz w:val="24"/>
        </w:rPr>
        <w:t xml:space="preserve"> </w:t>
      </w:r>
      <w:r>
        <w:rPr>
          <w:color w:val="000000"/>
          <w:sz w:val="24"/>
        </w:rPr>
        <w:t>мастерские.</w:t>
      </w:r>
    </w:p>
    <w:p w14:paraId="749C9381" w14:textId="77777777" w:rsidR="002C6E8D" w:rsidRDefault="0069355F">
      <w:pPr>
        <w:pBdr>
          <w:top w:val="none" w:sz="4" w:space="0" w:color="000000"/>
          <w:left w:val="none" w:sz="4" w:space="0" w:color="000000"/>
          <w:bottom w:val="none" w:sz="4" w:space="0" w:color="000000"/>
          <w:right w:val="none" w:sz="4" w:space="0" w:color="000000"/>
        </w:pBdr>
        <w:spacing w:before="319" w:line="317" w:lineRule="atLeast"/>
        <w:ind w:firstLine="708"/>
      </w:pPr>
      <w:r>
        <w:rPr>
          <w:color w:val="000000"/>
          <w:sz w:val="24"/>
        </w:rPr>
        <w:t>В</w:t>
      </w:r>
      <w:r>
        <w:rPr>
          <w:color w:val="000000"/>
          <w:spacing w:val="80"/>
          <w:sz w:val="24"/>
        </w:rPr>
        <w:t xml:space="preserve"> </w:t>
      </w:r>
      <w:r>
        <w:rPr>
          <w:color w:val="000000"/>
          <w:sz w:val="24"/>
        </w:rPr>
        <w:t>группах</w:t>
      </w:r>
      <w:r>
        <w:rPr>
          <w:color w:val="000000"/>
          <w:spacing w:val="84"/>
          <w:sz w:val="24"/>
        </w:rPr>
        <w:t xml:space="preserve"> </w:t>
      </w:r>
      <w:r>
        <w:rPr>
          <w:color w:val="000000"/>
          <w:sz w:val="24"/>
        </w:rPr>
        <w:t>детского</w:t>
      </w:r>
      <w:r>
        <w:rPr>
          <w:color w:val="000000"/>
          <w:spacing w:val="84"/>
          <w:sz w:val="24"/>
        </w:rPr>
        <w:t xml:space="preserve"> </w:t>
      </w:r>
      <w:r>
        <w:rPr>
          <w:color w:val="000000"/>
          <w:sz w:val="24"/>
        </w:rPr>
        <w:t>сада</w:t>
      </w:r>
      <w:r>
        <w:rPr>
          <w:color w:val="000000"/>
          <w:spacing w:val="81"/>
          <w:sz w:val="24"/>
        </w:rPr>
        <w:t xml:space="preserve"> </w:t>
      </w:r>
      <w:r>
        <w:rPr>
          <w:color w:val="000000"/>
          <w:sz w:val="24"/>
        </w:rPr>
        <w:t>ежедневно</w:t>
      </w:r>
      <w:r>
        <w:rPr>
          <w:color w:val="000000"/>
          <w:spacing w:val="81"/>
          <w:sz w:val="24"/>
        </w:rPr>
        <w:t xml:space="preserve"> </w:t>
      </w:r>
      <w:r>
        <w:rPr>
          <w:color w:val="000000"/>
          <w:sz w:val="24"/>
        </w:rPr>
        <w:t>проводятся</w:t>
      </w:r>
      <w:r>
        <w:rPr>
          <w:color w:val="000000"/>
          <w:spacing w:val="83"/>
          <w:sz w:val="24"/>
        </w:rPr>
        <w:t xml:space="preserve"> </w:t>
      </w:r>
      <w:r w:rsidRPr="00E970D7">
        <w:rPr>
          <w:i/>
          <w:sz w:val="24"/>
        </w:rPr>
        <w:t>утренний</w:t>
      </w:r>
      <w:r w:rsidRPr="00E970D7">
        <w:rPr>
          <w:i/>
          <w:spacing w:val="81"/>
          <w:sz w:val="24"/>
        </w:rPr>
        <w:t xml:space="preserve"> </w:t>
      </w:r>
      <w:r w:rsidRPr="00E970D7">
        <w:rPr>
          <w:i/>
          <w:sz w:val="24"/>
        </w:rPr>
        <w:t>и</w:t>
      </w:r>
      <w:r w:rsidRPr="00E970D7">
        <w:rPr>
          <w:i/>
          <w:spacing w:val="81"/>
          <w:sz w:val="24"/>
        </w:rPr>
        <w:t xml:space="preserve"> </w:t>
      </w:r>
      <w:r w:rsidRPr="00E970D7">
        <w:rPr>
          <w:i/>
          <w:sz w:val="24"/>
        </w:rPr>
        <w:t>вечерний</w:t>
      </w:r>
      <w:r w:rsidRPr="00E970D7">
        <w:rPr>
          <w:i/>
          <w:spacing w:val="81"/>
          <w:sz w:val="24"/>
        </w:rPr>
        <w:t xml:space="preserve"> </w:t>
      </w:r>
      <w:r w:rsidRPr="00E970D7">
        <w:rPr>
          <w:i/>
          <w:spacing w:val="1"/>
          <w:sz w:val="24"/>
        </w:rPr>
        <w:t>круг</w:t>
      </w:r>
      <w:r>
        <w:rPr>
          <w:color w:val="00B050"/>
          <w:sz w:val="24"/>
        </w:rPr>
        <w:t>,</w:t>
      </w:r>
      <w:r>
        <w:rPr>
          <w:color w:val="00B050"/>
          <w:spacing w:val="81"/>
          <w:sz w:val="24"/>
        </w:rPr>
        <w:t xml:space="preserve"> </w:t>
      </w:r>
      <w:r>
        <w:rPr>
          <w:color w:val="000000"/>
          <w:sz w:val="24"/>
        </w:rPr>
        <w:t>в</w:t>
      </w:r>
      <w:r>
        <w:rPr>
          <w:color w:val="000000"/>
          <w:spacing w:val="81"/>
          <w:sz w:val="24"/>
        </w:rPr>
        <w:t xml:space="preserve"> </w:t>
      </w:r>
      <w:r>
        <w:rPr>
          <w:color w:val="000000"/>
          <w:sz w:val="24"/>
        </w:rPr>
        <w:t>форме  развивающего</w:t>
      </w:r>
      <w:r>
        <w:rPr>
          <w:color w:val="000000"/>
          <w:spacing w:val="24"/>
          <w:sz w:val="24"/>
        </w:rPr>
        <w:t xml:space="preserve"> </w:t>
      </w:r>
      <w:r>
        <w:rPr>
          <w:color w:val="000000"/>
          <w:sz w:val="24"/>
        </w:rPr>
        <w:t>общения</w:t>
      </w:r>
      <w:r>
        <w:rPr>
          <w:color w:val="000000"/>
          <w:spacing w:val="24"/>
          <w:sz w:val="24"/>
        </w:rPr>
        <w:t xml:space="preserve"> </w:t>
      </w:r>
      <w:r>
        <w:rPr>
          <w:color w:val="000000"/>
          <w:sz w:val="24"/>
        </w:rPr>
        <w:t>(развивающего</w:t>
      </w:r>
      <w:r>
        <w:rPr>
          <w:color w:val="000000"/>
          <w:spacing w:val="24"/>
          <w:sz w:val="24"/>
        </w:rPr>
        <w:t xml:space="preserve"> </w:t>
      </w:r>
      <w:r>
        <w:rPr>
          <w:color w:val="000000"/>
          <w:sz w:val="24"/>
        </w:rPr>
        <w:t>диалога).</w:t>
      </w:r>
      <w:r>
        <w:rPr>
          <w:color w:val="000000"/>
          <w:spacing w:val="23"/>
          <w:sz w:val="24"/>
        </w:rPr>
        <w:t xml:space="preserve"> </w:t>
      </w:r>
      <w:r>
        <w:rPr>
          <w:color w:val="000000"/>
          <w:spacing w:val="2"/>
          <w:sz w:val="24"/>
        </w:rPr>
        <w:t>На</w:t>
      </w:r>
      <w:r>
        <w:rPr>
          <w:color w:val="000000"/>
          <w:spacing w:val="26"/>
          <w:sz w:val="24"/>
        </w:rPr>
        <w:t xml:space="preserve"> </w:t>
      </w:r>
      <w:r>
        <w:rPr>
          <w:color w:val="000000"/>
          <w:spacing w:val="-1"/>
          <w:sz w:val="24"/>
        </w:rPr>
        <w:t>утреннем</w:t>
      </w:r>
      <w:r>
        <w:rPr>
          <w:color w:val="000000"/>
          <w:spacing w:val="24"/>
          <w:sz w:val="24"/>
        </w:rPr>
        <w:t xml:space="preserve"> </w:t>
      </w:r>
      <w:r>
        <w:rPr>
          <w:color w:val="000000"/>
          <w:sz w:val="24"/>
        </w:rPr>
        <w:t>круге</w:t>
      </w:r>
      <w:r>
        <w:rPr>
          <w:color w:val="000000"/>
          <w:spacing w:val="25"/>
          <w:sz w:val="24"/>
        </w:rPr>
        <w:t xml:space="preserve"> </w:t>
      </w:r>
      <w:r>
        <w:rPr>
          <w:color w:val="000000"/>
          <w:sz w:val="24"/>
        </w:rPr>
        <w:t>зарождается</w:t>
      </w:r>
      <w:r>
        <w:rPr>
          <w:color w:val="000000"/>
          <w:spacing w:val="24"/>
          <w:sz w:val="24"/>
        </w:rPr>
        <w:t xml:space="preserve"> </w:t>
      </w:r>
      <w:r>
        <w:rPr>
          <w:color w:val="000000"/>
          <w:sz w:val="24"/>
        </w:rPr>
        <w:t>и</w:t>
      </w:r>
      <w:r>
        <w:rPr>
          <w:color w:val="000000"/>
          <w:spacing w:val="25"/>
          <w:sz w:val="24"/>
        </w:rPr>
        <w:t xml:space="preserve"> </w:t>
      </w:r>
      <w:r>
        <w:rPr>
          <w:color w:val="000000"/>
          <w:sz w:val="24"/>
        </w:rPr>
        <w:t>обсуждается</w:t>
      </w:r>
      <w:r>
        <w:t xml:space="preserve"> </w:t>
      </w:r>
      <w:r>
        <w:rPr>
          <w:color w:val="000000"/>
          <w:sz w:val="24"/>
        </w:rPr>
        <w:t>новое</w:t>
      </w:r>
      <w:r>
        <w:rPr>
          <w:color w:val="000000"/>
          <w:spacing w:val="61"/>
          <w:sz w:val="24"/>
        </w:rPr>
        <w:t xml:space="preserve"> </w:t>
      </w:r>
      <w:r>
        <w:rPr>
          <w:color w:val="000000"/>
          <w:sz w:val="24"/>
        </w:rPr>
        <w:t>приключение</w:t>
      </w:r>
      <w:r>
        <w:rPr>
          <w:color w:val="000000"/>
          <w:spacing w:val="61"/>
          <w:sz w:val="24"/>
        </w:rPr>
        <w:t xml:space="preserve"> </w:t>
      </w:r>
      <w:r>
        <w:rPr>
          <w:color w:val="000000"/>
          <w:sz w:val="24"/>
        </w:rPr>
        <w:t>(образовательное</w:t>
      </w:r>
      <w:r>
        <w:rPr>
          <w:color w:val="000000"/>
          <w:spacing w:val="61"/>
          <w:sz w:val="24"/>
        </w:rPr>
        <w:t xml:space="preserve"> </w:t>
      </w:r>
      <w:r>
        <w:rPr>
          <w:color w:val="000000"/>
          <w:sz w:val="24"/>
        </w:rPr>
        <w:t>событие),</w:t>
      </w:r>
      <w:r>
        <w:rPr>
          <w:color w:val="000000"/>
          <w:spacing w:val="61"/>
          <w:sz w:val="24"/>
        </w:rPr>
        <w:t xml:space="preserve"> </w:t>
      </w:r>
      <w:r>
        <w:rPr>
          <w:color w:val="000000"/>
          <w:sz w:val="24"/>
        </w:rPr>
        <w:t>дети</w:t>
      </w:r>
      <w:r>
        <w:rPr>
          <w:color w:val="000000"/>
          <w:spacing w:val="63"/>
          <w:sz w:val="24"/>
        </w:rPr>
        <w:t xml:space="preserve"> </w:t>
      </w:r>
      <w:r>
        <w:rPr>
          <w:color w:val="000000"/>
          <w:sz w:val="24"/>
        </w:rPr>
        <w:t>договариваются</w:t>
      </w:r>
      <w:r>
        <w:rPr>
          <w:color w:val="000000"/>
          <w:spacing w:val="62"/>
          <w:sz w:val="24"/>
        </w:rPr>
        <w:t xml:space="preserve"> </w:t>
      </w:r>
      <w:r>
        <w:rPr>
          <w:color w:val="000000"/>
          <w:sz w:val="24"/>
        </w:rPr>
        <w:t>о</w:t>
      </w:r>
      <w:r>
        <w:rPr>
          <w:color w:val="000000"/>
          <w:spacing w:val="62"/>
          <w:sz w:val="24"/>
        </w:rPr>
        <w:t xml:space="preserve"> </w:t>
      </w:r>
      <w:r>
        <w:rPr>
          <w:color w:val="000000"/>
          <w:sz w:val="24"/>
        </w:rPr>
        <w:t>совместных</w:t>
      </w:r>
      <w:r>
        <w:rPr>
          <w:color w:val="000000"/>
          <w:spacing w:val="64"/>
          <w:sz w:val="24"/>
        </w:rPr>
        <w:t xml:space="preserve"> </w:t>
      </w:r>
      <w:r>
        <w:rPr>
          <w:color w:val="000000"/>
          <w:sz w:val="24"/>
        </w:rPr>
        <w:t>правилах</w:t>
      </w:r>
      <w:r>
        <w:t xml:space="preserve"> </w:t>
      </w:r>
      <w:r>
        <w:rPr>
          <w:color w:val="000000"/>
          <w:sz w:val="24"/>
        </w:rPr>
        <w:t>группы</w:t>
      </w:r>
      <w:r>
        <w:rPr>
          <w:color w:val="000000"/>
          <w:spacing w:val="98"/>
          <w:sz w:val="24"/>
        </w:rPr>
        <w:t xml:space="preserve"> </w:t>
      </w:r>
      <w:r>
        <w:rPr>
          <w:color w:val="000000"/>
          <w:sz w:val="24"/>
        </w:rPr>
        <w:t>(нормотворчество),</w:t>
      </w:r>
      <w:r>
        <w:rPr>
          <w:color w:val="000000"/>
          <w:spacing w:val="98"/>
          <w:sz w:val="24"/>
        </w:rPr>
        <w:t xml:space="preserve"> </w:t>
      </w:r>
      <w:r>
        <w:rPr>
          <w:color w:val="000000"/>
          <w:sz w:val="24"/>
        </w:rPr>
        <w:t>обсуждаются</w:t>
      </w:r>
      <w:r>
        <w:rPr>
          <w:color w:val="000000"/>
          <w:spacing w:val="103"/>
          <w:sz w:val="24"/>
        </w:rPr>
        <w:t xml:space="preserve"> </w:t>
      </w:r>
      <w:r>
        <w:rPr>
          <w:color w:val="000000"/>
          <w:sz w:val="24"/>
        </w:rPr>
        <w:t>«мировые»</w:t>
      </w:r>
      <w:r>
        <w:rPr>
          <w:color w:val="000000"/>
          <w:spacing w:val="91"/>
          <w:sz w:val="24"/>
        </w:rPr>
        <w:t xml:space="preserve"> </w:t>
      </w:r>
      <w:r>
        <w:rPr>
          <w:color w:val="000000"/>
          <w:sz w:val="24"/>
        </w:rPr>
        <w:t>и</w:t>
      </w:r>
      <w:r>
        <w:rPr>
          <w:color w:val="000000"/>
          <w:spacing w:val="104"/>
          <w:sz w:val="24"/>
        </w:rPr>
        <w:t xml:space="preserve"> </w:t>
      </w:r>
      <w:r>
        <w:rPr>
          <w:color w:val="000000"/>
          <w:sz w:val="24"/>
        </w:rPr>
        <w:t>«научные»</w:t>
      </w:r>
      <w:r>
        <w:rPr>
          <w:color w:val="000000"/>
          <w:spacing w:val="96"/>
          <w:sz w:val="24"/>
        </w:rPr>
        <w:t xml:space="preserve"> </w:t>
      </w:r>
      <w:r>
        <w:rPr>
          <w:color w:val="000000"/>
          <w:sz w:val="24"/>
        </w:rPr>
        <w:t>проблемы</w:t>
      </w:r>
      <w:r>
        <w:rPr>
          <w:color w:val="000000"/>
          <w:spacing w:val="98"/>
          <w:sz w:val="24"/>
        </w:rPr>
        <w:t xml:space="preserve"> </w:t>
      </w:r>
      <w:r>
        <w:rPr>
          <w:color w:val="000000"/>
          <w:sz w:val="24"/>
        </w:rPr>
        <w:t>(развивающий</w:t>
      </w:r>
      <w:r>
        <w:t xml:space="preserve"> </w:t>
      </w:r>
      <w:r>
        <w:rPr>
          <w:color w:val="000000"/>
          <w:sz w:val="24"/>
        </w:rPr>
        <w:t>диалог)</w:t>
      </w:r>
      <w:r>
        <w:rPr>
          <w:color w:val="000000"/>
          <w:spacing w:val="28"/>
          <w:sz w:val="24"/>
        </w:rPr>
        <w:t xml:space="preserve"> </w:t>
      </w:r>
      <w:r>
        <w:rPr>
          <w:color w:val="000000"/>
          <w:sz w:val="24"/>
        </w:rPr>
        <w:t>и</w:t>
      </w:r>
      <w:r>
        <w:rPr>
          <w:color w:val="000000"/>
          <w:spacing w:val="29"/>
          <w:sz w:val="24"/>
        </w:rPr>
        <w:t xml:space="preserve"> </w:t>
      </w:r>
      <w:r>
        <w:rPr>
          <w:color w:val="000000"/>
          <w:sz w:val="24"/>
        </w:rPr>
        <w:t>т.д.</w:t>
      </w:r>
      <w:r>
        <w:rPr>
          <w:color w:val="000000"/>
          <w:spacing w:val="26"/>
          <w:sz w:val="24"/>
        </w:rPr>
        <w:t xml:space="preserve"> </w:t>
      </w:r>
      <w:r>
        <w:rPr>
          <w:color w:val="000000"/>
          <w:sz w:val="24"/>
        </w:rPr>
        <w:t>Вечерний</w:t>
      </w:r>
      <w:r>
        <w:rPr>
          <w:color w:val="000000"/>
          <w:spacing w:val="30"/>
          <w:sz w:val="24"/>
        </w:rPr>
        <w:t xml:space="preserve"> </w:t>
      </w:r>
      <w:r>
        <w:rPr>
          <w:color w:val="000000"/>
          <w:spacing w:val="-1"/>
          <w:sz w:val="24"/>
        </w:rPr>
        <w:t>круг</w:t>
      </w:r>
      <w:r>
        <w:rPr>
          <w:color w:val="000000"/>
          <w:spacing w:val="30"/>
          <w:sz w:val="24"/>
        </w:rPr>
        <w:t xml:space="preserve"> </w:t>
      </w:r>
      <w:r>
        <w:rPr>
          <w:color w:val="000000"/>
          <w:sz w:val="24"/>
        </w:rPr>
        <w:t>проводится</w:t>
      </w:r>
      <w:r>
        <w:rPr>
          <w:color w:val="000000"/>
          <w:spacing w:val="28"/>
          <w:sz w:val="24"/>
        </w:rPr>
        <w:t xml:space="preserve"> </w:t>
      </w:r>
      <w:r>
        <w:rPr>
          <w:color w:val="000000"/>
          <w:sz w:val="24"/>
        </w:rPr>
        <w:t>в</w:t>
      </w:r>
      <w:r>
        <w:rPr>
          <w:color w:val="000000"/>
          <w:spacing w:val="28"/>
          <w:sz w:val="24"/>
        </w:rPr>
        <w:t xml:space="preserve"> </w:t>
      </w:r>
      <w:r>
        <w:rPr>
          <w:color w:val="000000"/>
          <w:spacing w:val="-1"/>
          <w:sz w:val="24"/>
        </w:rPr>
        <w:t>форме</w:t>
      </w:r>
      <w:r>
        <w:rPr>
          <w:color w:val="000000"/>
          <w:spacing w:val="28"/>
          <w:sz w:val="24"/>
        </w:rPr>
        <w:t xml:space="preserve"> </w:t>
      </w:r>
      <w:r>
        <w:rPr>
          <w:color w:val="000000"/>
          <w:sz w:val="24"/>
        </w:rPr>
        <w:t>рефлексии</w:t>
      </w:r>
      <w:r>
        <w:rPr>
          <w:color w:val="000000"/>
          <w:spacing w:val="37"/>
          <w:sz w:val="24"/>
        </w:rPr>
        <w:t xml:space="preserve"> </w:t>
      </w:r>
      <w:r>
        <w:rPr>
          <w:color w:val="000000"/>
          <w:sz w:val="24"/>
        </w:rPr>
        <w:t>—</w:t>
      </w:r>
      <w:r>
        <w:rPr>
          <w:color w:val="000000"/>
          <w:spacing w:val="29"/>
          <w:sz w:val="24"/>
        </w:rPr>
        <w:t xml:space="preserve"> </w:t>
      </w:r>
      <w:r>
        <w:rPr>
          <w:color w:val="000000"/>
          <w:sz w:val="24"/>
        </w:rPr>
        <w:t>обсуждения</w:t>
      </w:r>
      <w:r>
        <w:rPr>
          <w:color w:val="000000"/>
          <w:spacing w:val="29"/>
          <w:sz w:val="24"/>
        </w:rPr>
        <w:t xml:space="preserve"> </w:t>
      </w:r>
      <w:r>
        <w:rPr>
          <w:color w:val="000000"/>
          <w:sz w:val="24"/>
        </w:rPr>
        <w:t>с</w:t>
      </w:r>
      <w:r>
        <w:rPr>
          <w:color w:val="000000"/>
          <w:spacing w:val="28"/>
          <w:sz w:val="24"/>
        </w:rPr>
        <w:t xml:space="preserve"> </w:t>
      </w:r>
      <w:r>
        <w:rPr>
          <w:color w:val="000000"/>
          <w:sz w:val="24"/>
        </w:rPr>
        <w:t>детьми</w:t>
      </w:r>
      <w:r>
        <w:rPr>
          <w:color w:val="000000"/>
          <w:spacing w:val="30"/>
          <w:sz w:val="24"/>
        </w:rPr>
        <w:t xml:space="preserve"> </w:t>
      </w:r>
      <w:r>
        <w:rPr>
          <w:color w:val="000000"/>
          <w:sz w:val="24"/>
        </w:rPr>
        <w:t>наиболее</w:t>
      </w:r>
      <w:r>
        <w:t xml:space="preserve"> </w:t>
      </w:r>
      <w:r>
        <w:rPr>
          <w:color w:val="000000"/>
          <w:sz w:val="24"/>
        </w:rPr>
        <w:t>важных</w:t>
      </w:r>
      <w:r>
        <w:rPr>
          <w:color w:val="000000"/>
          <w:spacing w:val="76"/>
          <w:sz w:val="24"/>
        </w:rPr>
        <w:t xml:space="preserve"> </w:t>
      </w:r>
      <w:r>
        <w:rPr>
          <w:color w:val="000000"/>
          <w:sz w:val="24"/>
        </w:rPr>
        <w:t>моментов</w:t>
      </w:r>
      <w:r>
        <w:rPr>
          <w:color w:val="000000"/>
          <w:spacing w:val="74"/>
          <w:sz w:val="24"/>
        </w:rPr>
        <w:t xml:space="preserve"> </w:t>
      </w:r>
      <w:r>
        <w:rPr>
          <w:color w:val="000000"/>
          <w:sz w:val="24"/>
        </w:rPr>
        <w:t>прошедшего</w:t>
      </w:r>
      <w:r>
        <w:rPr>
          <w:color w:val="000000"/>
          <w:spacing w:val="74"/>
          <w:sz w:val="24"/>
        </w:rPr>
        <w:t xml:space="preserve"> </w:t>
      </w:r>
      <w:r>
        <w:rPr>
          <w:color w:val="000000"/>
          <w:sz w:val="24"/>
        </w:rPr>
        <w:t>дня.</w:t>
      </w:r>
      <w:r>
        <w:rPr>
          <w:color w:val="000000"/>
          <w:spacing w:val="76"/>
          <w:sz w:val="24"/>
        </w:rPr>
        <w:t xml:space="preserve"> </w:t>
      </w:r>
      <w:r>
        <w:rPr>
          <w:color w:val="000000"/>
          <w:sz w:val="24"/>
        </w:rPr>
        <w:t>Вечерний</w:t>
      </w:r>
      <w:r>
        <w:rPr>
          <w:color w:val="000000"/>
          <w:spacing w:val="75"/>
          <w:sz w:val="24"/>
        </w:rPr>
        <w:t xml:space="preserve"> </w:t>
      </w:r>
      <w:r>
        <w:rPr>
          <w:color w:val="000000"/>
          <w:spacing w:val="-1"/>
          <w:sz w:val="24"/>
        </w:rPr>
        <w:t>круг</w:t>
      </w:r>
      <w:r>
        <w:rPr>
          <w:color w:val="000000"/>
          <w:spacing w:val="76"/>
          <w:sz w:val="24"/>
        </w:rPr>
        <w:t xml:space="preserve"> </w:t>
      </w:r>
      <w:r>
        <w:rPr>
          <w:color w:val="000000"/>
          <w:sz w:val="24"/>
        </w:rPr>
        <w:t>помогает</w:t>
      </w:r>
      <w:r>
        <w:rPr>
          <w:color w:val="000000"/>
          <w:spacing w:val="75"/>
          <w:sz w:val="24"/>
        </w:rPr>
        <w:t xml:space="preserve"> </w:t>
      </w:r>
      <w:r>
        <w:rPr>
          <w:color w:val="000000"/>
          <w:spacing w:val="1"/>
          <w:sz w:val="24"/>
        </w:rPr>
        <w:t>детям</w:t>
      </w:r>
      <w:r>
        <w:rPr>
          <w:color w:val="000000"/>
          <w:spacing w:val="73"/>
          <w:sz w:val="24"/>
        </w:rPr>
        <w:t xml:space="preserve"> </w:t>
      </w:r>
      <w:r>
        <w:rPr>
          <w:color w:val="000000"/>
          <w:sz w:val="24"/>
        </w:rPr>
        <w:t>научиться</w:t>
      </w:r>
      <w:r>
        <w:rPr>
          <w:color w:val="000000"/>
          <w:spacing w:val="74"/>
          <w:sz w:val="24"/>
        </w:rPr>
        <w:t xml:space="preserve"> </w:t>
      </w:r>
      <w:r>
        <w:rPr>
          <w:color w:val="000000"/>
          <w:sz w:val="24"/>
        </w:rPr>
        <w:t>осознавать</w:t>
      </w:r>
      <w:r>
        <w:rPr>
          <w:color w:val="000000"/>
          <w:spacing w:val="75"/>
          <w:sz w:val="24"/>
        </w:rPr>
        <w:t xml:space="preserve"> </w:t>
      </w:r>
      <w:r>
        <w:rPr>
          <w:color w:val="000000"/>
          <w:sz w:val="24"/>
        </w:rPr>
        <w:t>и</w:t>
      </w:r>
      <w:r>
        <w:t xml:space="preserve"> </w:t>
      </w:r>
      <w:r>
        <w:rPr>
          <w:color w:val="000000"/>
          <w:sz w:val="24"/>
        </w:rPr>
        <w:t>анализировать</w:t>
      </w:r>
      <w:r>
        <w:rPr>
          <w:color w:val="000000"/>
          <w:spacing w:val="32"/>
          <w:sz w:val="24"/>
        </w:rPr>
        <w:t xml:space="preserve"> </w:t>
      </w:r>
      <w:r>
        <w:rPr>
          <w:color w:val="000000"/>
          <w:sz w:val="24"/>
        </w:rPr>
        <w:t>свои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и</w:t>
      </w:r>
      <w:r>
        <w:rPr>
          <w:color w:val="000000"/>
          <w:spacing w:val="32"/>
          <w:sz w:val="24"/>
        </w:rPr>
        <w:t xml:space="preserve"> </w:t>
      </w:r>
      <w:r>
        <w:rPr>
          <w:color w:val="000000"/>
          <w:sz w:val="24"/>
        </w:rPr>
        <w:t>поступки</w:t>
      </w:r>
      <w:r>
        <w:rPr>
          <w:color w:val="000000"/>
          <w:spacing w:val="32"/>
          <w:sz w:val="24"/>
        </w:rPr>
        <w:t xml:space="preserve"> </w:t>
      </w:r>
      <w:r>
        <w:rPr>
          <w:color w:val="000000"/>
          <w:sz w:val="24"/>
        </w:rPr>
        <w:t>сверстников.</w:t>
      </w:r>
      <w:r>
        <w:rPr>
          <w:color w:val="000000"/>
          <w:spacing w:val="30"/>
          <w:sz w:val="24"/>
        </w:rPr>
        <w:t xml:space="preserve"> </w:t>
      </w:r>
      <w:r>
        <w:rPr>
          <w:color w:val="000000"/>
          <w:sz w:val="24"/>
        </w:rPr>
        <w:t>Дети</w:t>
      </w:r>
      <w:r>
        <w:rPr>
          <w:color w:val="000000"/>
          <w:spacing w:val="35"/>
          <w:sz w:val="24"/>
        </w:rPr>
        <w:t xml:space="preserve"> </w:t>
      </w:r>
      <w:r>
        <w:rPr>
          <w:color w:val="000000"/>
          <w:spacing w:val="-1"/>
          <w:sz w:val="24"/>
        </w:rPr>
        <w:t>учатся</w:t>
      </w:r>
      <w:r>
        <w:rPr>
          <w:color w:val="000000"/>
          <w:spacing w:val="34"/>
          <w:sz w:val="24"/>
        </w:rPr>
        <w:t xml:space="preserve"> </w:t>
      </w:r>
      <w:r>
        <w:rPr>
          <w:color w:val="000000"/>
          <w:sz w:val="24"/>
        </w:rPr>
        <w:t>справедливости,</w:t>
      </w:r>
      <w:r>
        <w:rPr>
          <w:color w:val="000000"/>
          <w:spacing w:val="31"/>
          <w:sz w:val="24"/>
        </w:rPr>
        <w:t xml:space="preserve"> </w:t>
      </w:r>
      <w:r>
        <w:rPr>
          <w:color w:val="000000"/>
          <w:sz w:val="24"/>
        </w:rPr>
        <w:t>взаимному</w:t>
      </w:r>
      <w:r>
        <w:t xml:space="preserve"> </w:t>
      </w:r>
      <w:r>
        <w:rPr>
          <w:color w:val="000000"/>
          <w:sz w:val="24"/>
        </w:rPr>
        <w:t>уважению,</w:t>
      </w:r>
      <w:r>
        <w:rPr>
          <w:color w:val="000000"/>
          <w:spacing w:val="2"/>
          <w:sz w:val="24"/>
        </w:rPr>
        <w:t xml:space="preserve"> </w:t>
      </w:r>
      <w:r>
        <w:rPr>
          <w:color w:val="000000"/>
          <w:sz w:val="24"/>
        </w:rPr>
        <w:t>умению</w:t>
      </w:r>
      <w:r>
        <w:rPr>
          <w:color w:val="000000"/>
          <w:spacing w:val="1"/>
          <w:sz w:val="24"/>
        </w:rPr>
        <w:t xml:space="preserve"> </w:t>
      </w:r>
      <w:r>
        <w:rPr>
          <w:color w:val="000000"/>
          <w:sz w:val="24"/>
        </w:rPr>
        <w:t>слушать</w:t>
      </w:r>
      <w:r>
        <w:rPr>
          <w:color w:val="000000"/>
          <w:spacing w:val="1"/>
          <w:sz w:val="24"/>
        </w:rPr>
        <w:t xml:space="preserve"> </w:t>
      </w:r>
      <w:r>
        <w:rPr>
          <w:color w:val="000000"/>
          <w:sz w:val="24"/>
        </w:rPr>
        <w:t>и</w:t>
      </w:r>
      <w:r>
        <w:rPr>
          <w:color w:val="000000"/>
          <w:spacing w:val="1"/>
          <w:sz w:val="24"/>
        </w:rPr>
        <w:t xml:space="preserve"> </w:t>
      </w:r>
      <w:r>
        <w:rPr>
          <w:color w:val="000000"/>
          <w:sz w:val="24"/>
        </w:rPr>
        <w:t>понимать</w:t>
      </w:r>
      <w:r>
        <w:rPr>
          <w:color w:val="000000"/>
          <w:spacing w:val="1"/>
          <w:sz w:val="24"/>
        </w:rPr>
        <w:t xml:space="preserve"> </w:t>
      </w:r>
      <w:r>
        <w:rPr>
          <w:color w:val="000000"/>
          <w:spacing w:val="-2"/>
          <w:sz w:val="24"/>
        </w:rPr>
        <w:t>друг</w:t>
      </w:r>
      <w:r>
        <w:rPr>
          <w:color w:val="000000"/>
          <w:spacing w:val="2"/>
          <w:sz w:val="24"/>
        </w:rPr>
        <w:t xml:space="preserve"> </w:t>
      </w:r>
      <w:r>
        <w:rPr>
          <w:color w:val="000000"/>
          <w:sz w:val="24"/>
        </w:rPr>
        <w:t>друга.</w:t>
      </w:r>
    </w:p>
    <w:p w14:paraId="35D3A0F1"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i/>
          <w:color w:val="000000"/>
          <w:sz w:val="24"/>
        </w:rPr>
        <w:lastRenderedPageBreak/>
        <w:t>Прогулка</w:t>
      </w:r>
      <w:r>
        <w:rPr>
          <w:i/>
          <w:color w:val="000000"/>
          <w:spacing w:val="25"/>
          <w:sz w:val="24"/>
        </w:rPr>
        <w:t xml:space="preserve"> </w:t>
      </w:r>
      <w:r>
        <w:rPr>
          <w:color w:val="000000"/>
          <w:sz w:val="24"/>
        </w:rPr>
        <w:t>-</w:t>
      </w:r>
      <w:r>
        <w:rPr>
          <w:color w:val="000000"/>
          <w:spacing w:val="23"/>
          <w:sz w:val="24"/>
        </w:rPr>
        <w:t xml:space="preserve"> </w:t>
      </w:r>
      <w:r>
        <w:rPr>
          <w:color w:val="000000"/>
          <w:sz w:val="24"/>
        </w:rPr>
        <w:t>обязательный</w:t>
      </w:r>
      <w:r>
        <w:rPr>
          <w:color w:val="000000"/>
          <w:spacing w:val="24"/>
          <w:sz w:val="24"/>
        </w:rPr>
        <w:t xml:space="preserve"> </w:t>
      </w:r>
      <w:r>
        <w:rPr>
          <w:color w:val="000000"/>
          <w:sz w:val="24"/>
        </w:rPr>
        <w:t>элемент</w:t>
      </w:r>
      <w:r>
        <w:rPr>
          <w:color w:val="000000"/>
          <w:spacing w:val="24"/>
          <w:sz w:val="24"/>
        </w:rPr>
        <w:t xml:space="preserve"> </w:t>
      </w:r>
      <w:r>
        <w:rPr>
          <w:color w:val="000000"/>
          <w:sz w:val="24"/>
        </w:rPr>
        <w:t>режима</w:t>
      </w:r>
      <w:r>
        <w:rPr>
          <w:color w:val="000000"/>
          <w:spacing w:val="23"/>
          <w:sz w:val="24"/>
        </w:rPr>
        <w:t xml:space="preserve"> </w:t>
      </w:r>
      <w:r>
        <w:rPr>
          <w:color w:val="000000"/>
          <w:sz w:val="24"/>
        </w:rPr>
        <w:t>дня.</w:t>
      </w:r>
      <w:r>
        <w:rPr>
          <w:color w:val="000000"/>
          <w:spacing w:val="24"/>
          <w:sz w:val="24"/>
        </w:rPr>
        <w:t xml:space="preserve"> </w:t>
      </w:r>
      <w:r>
        <w:rPr>
          <w:color w:val="000000"/>
          <w:sz w:val="24"/>
        </w:rPr>
        <w:t>Правильно</w:t>
      </w:r>
      <w:r>
        <w:rPr>
          <w:color w:val="000000"/>
          <w:spacing w:val="24"/>
          <w:sz w:val="24"/>
        </w:rPr>
        <w:t xml:space="preserve"> </w:t>
      </w:r>
      <w:r>
        <w:rPr>
          <w:color w:val="000000"/>
          <w:sz w:val="24"/>
        </w:rPr>
        <w:t>организованная</w:t>
      </w:r>
      <w:r>
        <w:rPr>
          <w:color w:val="000000"/>
          <w:spacing w:val="24"/>
          <w:sz w:val="24"/>
        </w:rPr>
        <w:t xml:space="preserve"> </w:t>
      </w:r>
      <w:r>
        <w:rPr>
          <w:color w:val="000000"/>
          <w:sz w:val="24"/>
        </w:rPr>
        <w:t>и</w:t>
      </w:r>
      <w:r>
        <w:rPr>
          <w:color w:val="000000"/>
          <w:spacing w:val="22"/>
          <w:sz w:val="24"/>
        </w:rPr>
        <w:t xml:space="preserve"> </w:t>
      </w:r>
      <w:r>
        <w:rPr>
          <w:color w:val="000000"/>
          <w:sz w:val="24"/>
        </w:rPr>
        <w:t>продуманная прогулка помогают решать</w:t>
      </w:r>
      <w:r>
        <w:rPr>
          <w:color w:val="000000"/>
          <w:spacing w:val="1"/>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14:paraId="12D218BE"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развивает</w:t>
      </w:r>
      <w:r>
        <w:rPr>
          <w:color w:val="000000"/>
          <w:spacing w:val="164"/>
          <w:sz w:val="24"/>
        </w:rPr>
        <w:t xml:space="preserve"> </w:t>
      </w:r>
      <w:r>
        <w:rPr>
          <w:color w:val="000000"/>
          <w:sz w:val="24"/>
        </w:rPr>
        <w:t>умственные</w:t>
      </w:r>
      <w:r>
        <w:rPr>
          <w:color w:val="000000"/>
          <w:spacing w:val="157"/>
          <w:sz w:val="24"/>
        </w:rPr>
        <w:t xml:space="preserve"> </w:t>
      </w:r>
      <w:r>
        <w:rPr>
          <w:color w:val="000000"/>
          <w:sz w:val="24"/>
        </w:rPr>
        <w:t>способности</w:t>
      </w:r>
      <w:r>
        <w:rPr>
          <w:color w:val="000000"/>
          <w:spacing w:val="159"/>
          <w:sz w:val="24"/>
        </w:rPr>
        <w:t xml:space="preserve"> </w:t>
      </w:r>
      <w:r>
        <w:rPr>
          <w:color w:val="000000"/>
          <w:sz w:val="24"/>
        </w:rPr>
        <w:t>и</w:t>
      </w:r>
      <w:r>
        <w:rPr>
          <w:color w:val="000000"/>
          <w:spacing w:val="159"/>
          <w:sz w:val="24"/>
        </w:rPr>
        <w:t xml:space="preserve"> </w:t>
      </w:r>
      <w:r>
        <w:rPr>
          <w:color w:val="000000"/>
          <w:sz w:val="24"/>
        </w:rPr>
        <w:t>наблюдательность:</w:t>
      </w:r>
      <w:r>
        <w:rPr>
          <w:color w:val="000000"/>
          <w:spacing w:val="156"/>
          <w:sz w:val="24"/>
        </w:rPr>
        <w:t xml:space="preserve"> </w:t>
      </w:r>
      <w:r>
        <w:rPr>
          <w:color w:val="000000"/>
          <w:sz w:val="24"/>
        </w:rPr>
        <w:t>получают</w:t>
      </w:r>
      <w:r>
        <w:rPr>
          <w:color w:val="000000"/>
          <w:spacing w:val="159"/>
          <w:sz w:val="24"/>
        </w:rPr>
        <w:t xml:space="preserve"> </w:t>
      </w:r>
      <w:r>
        <w:rPr>
          <w:color w:val="000000"/>
          <w:sz w:val="24"/>
        </w:rPr>
        <w:t>много</w:t>
      </w:r>
      <w:r>
        <w:rPr>
          <w:color w:val="000000"/>
          <w:spacing w:val="158"/>
          <w:sz w:val="24"/>
        </w:rPr>
        <w:t xml:space="preserve"> </w:t>
      </w:r>
      <w:r>
        <w:rPr>
          <w:color w:val="000000"/>
          <w:spacing w:val="-1"/>
          <w:sz w:val="24"/>
        </w:rPr>
        <w:t xml:space="preserve">новых </w:t>
      </w:r>
      <w:r>
        <w:rPr>
          <w:color w:val="000000"/>
          <w:spacing w:val="300"/>
          <w:sz w:val="24"/>
        </w:rPr>
        <w:t> </w:t>
      </w:r>
      <w:r>
        <w:rPr>
          <w:color w:val="000000"/>
          <w:sz w:val="24"/>
        </w:rPr>
        <w:t>впечатлений</w:t>
      </w:r>
      <w:r>
        <w:rPr>
          <w:color w:val="000000"/>
          <w:spacing w:val="44"/>
          <w:sz w:val="24"/>
        </w:rPr>
        <w:t xml:space="preserve"> </w:t>
      </w:r>
      <w:r>
        <w:rPr>
          <w:color w:val="000000"/>
          <w:sz w:val="24"/>
        </w:rPr>
        <w:t>и</w:t>
      </w:r>
      <w:r>
        <w:rPr>
          <w:color w:val="000000"/>
          <w:spacing w:val="41"/>
          <w:sz w:val="24"/>
        </w:rPr>
        <w:t xml:space="preserve"> </w:t>
      </w:r>
      <w:r>
        <w:rPr>
          <w:color w:val="000000"/>
          <w:sz w:val="24"/>
        </w:rPr>
        <w:t>знаний</w:t>
      </w:r>
      <w:r>
        <w:rPr>
          <w:color w:val="000000"/>
          <w:spacing w:val="41"/>
          <w:sz w:val="24"/>
        </w:rPr>
        <w:t xml:space="preserve"> </w:t>
      </w:r>
      <w:r>
        <w:rPr>
          <w:color w:val="000000"/>
          <w:sz w:val="24"/>
        </w:rPr>
        <w:t>об</w:t>
      </w:r>
      <w:r>
        <w:rPr>
          <w:color w:val="000000"/>
          <w:spacing w:val="43"/>
          <w:sz w:val="24"/>
        </w:rPr>
        <w:t xml:space="preserve"> </w:t>
      </w:r>
      <w:r>
        <w:rPr>
          <w:color w:val="000000"/>
          <w:sz w:val="24"/>
        </w:rPr>
        <w:t>окружающем;</w:t>
      </w:r>
      <w:r>
        <w:rPr>
          <w:color w:val="000000"/>
          <w:spacing w:val="49"/>
          <w:sz w:val="24"/>
        </w:rPr>
        <w:t xml:space="preserve"> </w:t>
      </w:r>
      <w:r>
        <w:rPr>
          <w:color w:val="000000"/>
          <w:sz w:val="24"/>
        </w:rPr>
        <w:t>узнают</w:t>
      </w:r>
      <w:r>
        <w:rPr>
          <w:color w:val="000000"/>
          <w:spacing w:val="44"/>
          <w:sz w:val="24"/>
        </w:rPr>
        <w:t xml:space="preserve"> </w:t>
      </w:r>
      <w:r>
        <w:rPr>
          <w:color w:val="000000"/>
          <w:sz w:val="24"/>
        </w:rPr>
        <w:t>об</w:t>
      </w:r>
      <w:r>
        <w:rPr>
          <w:color w:val="000000"/>
          <w:spacing w:val="43"/>
          <w:sz w:val="24"/>
        </w:rPr>
        <w:t xml:space="preserve"> </w:t>
      </w:r>
      <w:r>
        <w:rPr>
          <w:color w:val="000000"/>
          <w:sz w:val="24"/>
        </w:rPr>
        <w:t>особенностях</w:t>
      </w:r>
      <w:r>
        <w:rPr>
          <w:color w:val="000000"/>
          <w:spacing w:val="45"/>
          <w:sz w:val="24"/>
        </w:rPr>
        <w:t xml:space="preserve"> </w:t>
      </w:r>
      <w:r>
        <w:rPr>
          <w:color w:val="000000"/>
          <w:sz w:val="24"/>
        </w:rPr>
        <w:t>сезонных</w:t>
      </w:r>
      <w:r>
        <w:rPr>
          <w:color w:val="000000"/>
          <w:spacing w:val="43"/>
          <w:sz w:val="24"/>
        </w:rPr>
        <w:t xml:space="preserve"> </w:t>
      </w:r>
      <w:r>
        <w:rPr>
          <w:color w:val="000000"/>
          <w:sz w:val="24"/>
        </w:rPr>
        <w:t>изменений</w:t>
      </w:r>
      <w:r>
        <w:rPr>
          <w:color w:val="000000"/>
          <w:spacing w:val="41"/>
          <w:sz w:val="24"/>
        </w:rPr>
        <w:t xml:space="preserve"> </w:t>
      </w:r>
      <w:r>
        <w:rPr>
          <w:color w:val="000000"/>
          <w:sz w:val="24"/>
        </w:rPr>
        <w:t>в</w:t>
      </w:r>
      <w:r>
        <w:t xml:space="preserve"> </w:t>
      </w:r>
      <w:r>
        <w:rPr>
          <w:color w:val="000000"/>
          <w:spacing w:val="300"/>
          <w:sz w:val="24"/>
        </w:rPr>
        <w:t> </w:t>
      </w:r>
      <w:r>
        <w:rPr>
          <w:color w:val="000000"/>
          <w:sz w:val="24"/>
        </w:rPr>
        <w:t>природе,</w:t>
      </w:r>
      <w:r>
        <w:rPr>
          <w:color w:val="000000"/>
          <w:spacing w:val="40"/>
          <w:sz w:val="24"/>
        </w:rPr>
        <w:t xml:space="preserve"> </w:t>
      </w:r>
      <w:r>
        <w:rPr>
          <w:color w:val="000000"/>
          <w:sz w:val="24"/>
        </w:rPr>
        <w:t>подмечают</w:t>
      </w:r>
      <w:r>
        <w:rPr>
          <w:color w:val="000000"/>
          <w:spacing w:val="41"/>
          <w:sz w:val="24"/>
        </w:rPr>
        <w:t xml:space="preserve"> </w:t>
      </w:r>
      <w:r>
        <w:rPr>
          <w:color w:val="000000"/>
          <w:spacing w:val="-1"/>
          <w:sz w:val="24"/>
        </w:rPr>
        <w:t>связи</w:t>
      </w:r>
      <w:r>
        <w:rPr>
          <w:color w:val="000000"/>
          <w:spacing w:val="42"/>
          <w:sz w:val="24"/>
        </w:rPr>
        <w:t xml:space="preserve"> </w:t>
      </w:r>
      <w:r>
        <w:rPr>
          <w:color w:val="000000"/>
          <w:sz w:val="24"/>
        </w:rPr>
        <w:t>между</w:t>
      </w:r>
      <w:r>
        <w:rPr>
          <w:color w:val="000000"/>
          <w:spacing w:val="33"/>
          <w:sz w:val="24"/>
        </w:rPr>
        <w:t xml:space="preserve"> </w:t>
      </w:r>
      <w:r>
        <w:rPr>
          <w:color w:val="000000"/>
          <w:sz w:val="24"/>
        </w:rPr>
        <w:t>различными</w:t>
      </w:r>
      <w:r>
        <w:rPr>
          <w:color w:val="000000"/>
          <w:spacing w:val="41"/>
          <w:sz w:val="24"/>
        </w:rPr>
        <w:t xml:space="preserve"> </w:t>
      </w:r>
      <w:r>
        <w:rPr>
          <w:color w:val="000000"/>
          <w:sz w:val="24"/>
        </w:rPr>
        <w:t>явлениями,</w:t>
      </w:r>
      <w:r>
        <w:rPr>
          <w:color w:val="000000"/>
          <w:spacing w:val="40"/>
          <w:sz w:val="24"/>
        </w:rPr>
        <w:t xml:space="preserve"> </w:t>
      </w:r>
      <w:r>
        <w:rPr>
          <w:color w:val="000000"/>
          <w:sz w:val="24"/>
        </w:rPr>
        <w:t>устанавливают</w:t>
      </w:r>
      <w:r>
        <w:rPr>
          <w:color w:val="000000"/>
          <w:spacing w:val="41"/>
          <w:sz w:val="24"/>
        </w:rPr>
        <w:t xml:space="preserve"> </w:t>
      </w:r>
      <w:r>
        <w:rPr>
          <w:color w:val="000000"/>
          <w:sz w:val="24"/>
        </w:rPr>
        <w:t>элементарную</w:t>
      </w:r>
      <w:r>
        <w:t xml:space="preserve"> </w:t>
      </w:r>
      <w:r>
        <w:rPr>
          <w:color w:val="000000"/>
          <w:spacing w:val="300"/>
          <w:sz w:val="24"/>
        </w:rPr>
        <w:t> </w:t>
      </w:r>
      <w:r>
        <w:rPr>
          <w:color w:val="000000"/>
          <w:sz w:val="24"/>
        </w:rPr>
        <w:t>зависимость</w:t>
      </w:r>
      <w:r>
        <w:rPr>
          <w:color w:val="000000"/>
          <w:spacing w:val="1"/>
          <w:sz w:val="24"/>
        </w:rPr>
        <w:t xml:space="preserve"> </w:t>
      </w:r>
      <w:r>
        <w:rPr>
          <w:color w:val="000000"/>
          <w:sz w:val="24"/>
        </w:rPr>
        <w:t>между</w:t>
      </w:r>
      <w:r>
        <w:rPr>
          <w:color w:val="000000"/>
          <w:spacing w:val="-5"/>
          <w:sz w:val="24"/>
        </w:rPr>
        <w:t xml:space="preserve"> </w:t>
      </w:r>
      <w:r>
        <w:rPr>
          <w:color w:val="000000"/>
          <w:sz w:val="24"/>
        </w:rPr>
        <w:t>явлениями</w:t>
      </w:r>
      <w:r>
        <w:rPr>
          <w:color w:val="000000"/>
          <w:spacing w:val="1"/>
          <w:sz w:val="24"/>
        </w:rPr>
        <w:t xml:space="preserve"> </w:t>
      </w:r>
      <w:r>
        <w:rPr>
          <w:color w:val="000000"/>
          <w:sz w:val="24"/>
        </w:rPr>
        <w:t>в природе;</w:t>
      </w:r>
    </w:p>
    <w:p w14:paraId="210BE6AD"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дает</w:t>
      </w:r>
      <w:r>
        <w:rPr>
          <w:color w:val="000000"/>
          <w:spacing w:val="73"/>
          <w:sz w:val="24"/>
        </w:rPr>
        <w:t xml:space="preserve"> </w:t>
      </w:r>
      <w:r>
        <w:rPr>
          <w:color w:val="000000"/>
          <w:sz w:val="24"/>
        </w:rPr>
        <w:t>возможность</w:t>
      </w:r>
      <w:r>
        <w:rPr>
          <w:color w:val="000000"/>
          <w:spacing w:val="72"/>
          <w:sz w:val="24"/>
        </w:rPr>
        <w:t xml:space="preserve"> </w:t>
      </w:r>
      <w:r>
        <w:rPr>
          <w:color w:val="000000"/>
          <w:sz w:val="24"/>
        </w:rPr>
        <w:t>знакомить</w:t>
      </w:r>
      <w:r>
        <w:rPr>
          <w:color w:val="000000"/>
          <w:spacing w:val="72"/>
          <w:sz w:val="24"/>
        </w:rPr>
        <w:t xml:space="preserve"> </w:t>
      </w:r>
      <w:r>
        <w:rPr>
          <w:color w:val="000000"/>
          <w:sz w:val="24"/>
        </w:rPr>
        <w:t>детей</w:t>
      </w:r>
      <w:r>
        <w:rPr>
          <w:color w:val="000000"/>
          <w:spacing w:val="73"/>
          <w:sz w:val="24"/>
        </w:rPr>
        <w:t xml:space="preserve"> </w:t>
      </w:r>
      <w:r>
        <w:rPr>
          <w:color w:val="000000"/>
          <w:sz w:val="24"/>
        </w:rPr>
        <w:t>с</w:t>
      </w:r>
      <w:r>
        <w:rPr>
          <w:color w:val="000000"/>
          <w:spacing w:val="71"/>
          <w:sz w:val="24"/>
        </w:rPr>
        <w:t xml:space="preserve"> </w:t>
      </w:r>
      <w:r>
        <w:rPr>
          <w:color w:val="000000"/>
          <w:sz w:val="24"/>
        </w:rPr>
        <w:t>родным</w:t>
      </w:r>
      <w:r>
        <w:rPr>
          <w:color w:val="000000"/>
          <w:spacing w:val="71"/>
          <w:sz w:val="24"/>
        </w:rPr>
        <w:t xml:space="preserve"> </w:t>
      </w:r>
      <w:r>
        <w:rPr>
          <w:color w:val="000000"/>
          <w:sz w:val="24"/>
        </w:rPr>
        <w:t>городом,</w:t>
      </w:r>
      <w:r>
        <w:rPr>
          <w:color w:val="000000"/>
          <w:spacing w:val="71"/>
          <w:sz w:val="24"/>
        </w:rPr>
        <w:t xml:space="preserve"> </w:t>
      </w:r>
      <w:r>
        <w:rPr>
          <w:color w:val="000000"/>
          <w:sz w:val="24"/>
        </w:rPr>
        <w:t>его</w:t>
      </w:r>
      <w:r>
        <w:rPr>
          <w:color w:val="000000"/>
          <w:spacing w:val="72"/>
          <w:sz w:val="24"/>
        </w:rPr>
        <w:t xml:space="preserve"> </w:t>
      </w:r>
      <w:r>
        <w:rPr>
          <w:color w:val="000000"/>
          <w:sz w:val="24"/>
        </w:rPr>
        <w:t xml:space="preserve">достопримечательностями, </w:t>
      </w:r>
      <w:r>
        <w:rPr>
          <w:color w:val="000000"/>
          <w:spacing w:val="300"/>
          <w:sz w:val="24"/>
        </w:rPr>
        <w:t> </w:t>
      </w:r>
      <w:r>
        <w:rPr>
          <w:color w:val="000000"/>
          <w:sz w:val="24"/>
        </w:rPr>
        <w:t>трудом</w:t>
      </w:r>
      <w:r>
        <w:rPr>
          <w:color w:val="000000"/>
          <w:spacing w:val="55"/>
          <w:sz w:val="24"/>
        </w:rPr>
        <w:t xml:space="preserve"> </w:t>
      </w:r>
      <w:r>
        <w:rPr>
          <w:color w:val="000000"/>
          <w:sz w:val="24"/>
        </w:rPr>
        <w:t>взрослых,</w:t>
      </w:r>
      <w:r>
        <w:rPr>
          <w:color w:val="000000"/>
          <w:spacing w:val="55"/>
          <w:sz w:val="24"/>
        </w:rPr>
        <w:t xml:space="preserve"> </w:t>
      </w:r>
      <w:r>
        <w:rPr>
          <w:color w:val="000000"/>
          <w:sz w:val="24"/>
        </w:rPr>
        <w:t>которые</w:t>
      </w:r>
      <w:r>
        <w:rPr>
          <w:color w:val="000000"/>
          <w:spacing w:val="54"/>
          <w:sz w:val="24"/>
        </w:rPr>
        <w:t xml:space="preserve"> </w:t>
      </w:r>
      <w:r>
        <w:rPr>
          <w:color w:val="000000"/>
          <w:sz w:val="24"/>
        </w:rPr>
        <w:t>озеленяют</w:t>
      </w:r>
      <w:r>
        <w:rPr>
          <w:color w:val="000000"/>
          <w:spacing w:val="55"/>
          <w:sz w:val="24"/>
        </w:rPr>
        <w:t xml:space="preserve"> </w:t>
      </w:r>
      <w:r>
        <w:rPr>
          <w:color w:val="000000"/>
          <w:sz w:val="24"/>
        </w:rPr>
        <w:t>его</w:t>
      </w:r>
      <w:r>
        <w:rPr>
          <w:color w:val="000000"/>
          <w:spacing w:val="58"/>
          <w:sz w:val="24"/>
        </w:rPr>
        <w:t xml:space="preserve"> </w:t>
      </w:r>
      <w:r>
        <w:rPr>
          <w:color w:val="000000"/>
          <w:sz w:val="24"/>
        </w:rPr>
        <w:t>улицы,</w:t>
      </w:r>
      <w:r>
        <w:rPr>
          <w:color w:val="000000"/>
          <w:spacing w:val="55"/>
          <w:sz w:val="24"/>
        </w:rPr>
        <w:t xml:space="preserve"> </w:t>
      </w:r>
      <w:r>
        <w:rPr>
          <w:color w:val="000000"/>
          <w:sz w:val="24"/>
        </w:rPr>
        <w:t>строят</w:t>
      </w:r>
      <w:r>
        <w:rPr>
          <w:color w:val="000000"/>
          <w:spacing w:val="53"/>
          <w:sz w:val="24"/>
        </w:rPr>
        <w:t xml:space="preserve"> </w:t>
      </w:r>
      <w:r>
        <w:rPr>
          <w:color w:val="000000"/>
          <w:sz w:val="24"/>
        </w:rPr>
        <w:t>красивые</w:t>
      </w:r>
      <w:r>
        <w:rPr>
          <w:color w:val="000000"/>
          <w:spacing w:val="54"/>
          <w:sz w:val="24"/>
        </w:rPr>
        <w:t xml:space="preserve"> </w:t>
      </w:r>
      <w:r>
        <w:rPr>
          <w:color w:val="000000"/>
          <w:sz w:val="24"/>
        </w:rPr>
        <w:t>дома,</w:t>
      </w:r>
      <w:r>
        <w:rPr>
          <w:color w:val="000000"/>
          <w:spacing w:val="55"/>
          <w:sz w:val="24"/>
        </w:rPr>
        <w:t xml:space="preserve"> </w:t>
      </w:r>
      <w:r>
        <w:rPr>
          <w:color w:val="000000"/>
          <w:sz w:val="24"/>
        </w:rPr>
        <w:t>асфальтируют</w:t>
      </w:r>
      <w:r>
        <w:t xml:space="preserve"> </w:t>
      </w:r>
      <w:r>
        <w:rPr>
          <w:color w:val="000000"/>
          <w:spacing w:val="300"/>
          <w:sz w:val="24"/>
        </w:rPr>
        <w:t> </w:t>
      </w:r>
      <w:r>
        <w:rPr>
          <w:color w:val="000000"/>
          <w:sz w:val="24"/>
        </w:rPr>
        <w:t>дороги</w:t>
      </w:r>
      <w:r>
        <w:rPr>
          <w:color w:val="000000"/>
          <w:spacing w:val="1"/>
          <w:sz w:val="24"/>
        </w:rPr>
        <w:t xml:space="preserve"> </w:t>
      </w:r>
      <w:r>
        <w:rPr>
          <w:color w:val="000000"/>
          <w:sz w:val="24"/>
        </w:rPr>
        <w:t>и</w:t>
      </w:r>
      <w:r>
        <w:rPr>
          <w:color w:val="000000"/>
          <w:spacing w:val="1"/>
          <w:sz w:val="24"/>
        </w:rPr>
        <w:t xml:space="preserve"> </w:t>
      </w:r>
      <w:r>
        <w:rPr>
          <w:color w:val="000000"/>
          <w:sz w:val="24"/>
        </w:rPr>
        <w:t>т.д.;</w:t>
      </w:r>
    </w:p>
    <w:p w14:paraId="609D306B"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удовлетворяет</w:t>
      </w:r>
      <w:r>
        <w:rPr>
          <w:color w:val="000000"/>
          <w:spacing w:val="1"/>
          <w:sz w:val="24"/>
        </w:rPr>
        <w:t xml:space="preserve"> </w:t>
      </w:r>
      <w:r>
        <w:rPr>
          <w:color w:val="000000"/>
          <w:sz w:val="24"/>
        </w:rPr>
        <w:t>естественную</w:t>
      </w:r>
      <w:r>
        <w:rPr>
          <w:color w:val="000000"/>
          <w:spacing w:val="1"/>
          <w:sz w:val="24"/>
        </w:rPr>
        <w:t xml:space="preserve"> </w:t>
      </w:r>
      <w:r>
        <w:rPr>
          <w:color w:val="000000"/>
          <w:sz w:val="24"/>
        </w:rPr>
        <w:t>биологическую</w:t>
      </w:r>
      <w:r>
        <w:rPr>
          <w:color w:val="000000"/>
          <w:spacing w:val="1"/>
          <w:sz w:val="24"/>
        </w:rPr>
        <w:t xml:space="preserve"> </w:t>
      </w:r>
      <w:r>
        <w:rPr>
          <w:color w:val="000000"/>
          <w:sz w:val="24"/>
        </w:rPr>
        <w:t>потребность</w:t>
      </w:r>
      <w:r>
        <w:rPr>
          <w:color w:val="000000"/>
          <w:spacing w:val="6"/>
          <w:sz w:val="24"/>
        </w:rPr>
        <w:t xml:space="preserve"> </w:t>
      </w:r>
      <w:r>
        <w:rPr>
          <w:color w:val="000000"/>
          <w:sz w:val="24"/>
        </w:rPr>
        <w:t>ребенка</w:t>
      </w:r>
      <w:r>
        <w:rPr>
          <w:color w:val="000000"/>
          <w:spacing w:val="-1"/>
          <w:sz w:val="24"/>
        </w:rPr>
        <w:t xml:space="preserve"> </w:t>
      </w:r>
      <w:r>
        <w:rPr>
          <w:color w:val="000000"/>
          <w:sz w:val="24"/>
        </w:rPr>
        <w:t>в движении;</w:t>
      </w:r>
    </w:p>
    <w:p w14:paraId="09577435"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дети</w:t>
      </w:r>
      <w:r>
        <w:rPr>
          <w:color w:val="000000"/>
          <w:spacing w:val="90"/>
          <w:sz w:val="24"/>
        </w:rPr>
        <w:t xml:space="preserve"> </w:t>
      </w:r>
      <w:r>
        <w:rPr>
          <w:color w:val="000000"/>
          <w:spacing w:val="-1"/>
          <w:sz w:val="24"/>
        </w:rPr>
        <w:t>учатся</w:t>
      </w:r>
      <w:r>
        <w:rPr>
          <w:color w:val="000000"/>
          <w:spacing w:val="88"/>
          <w:sz w:val="24"/>
        </w:rPr>
        <w:t xml:space="preserve"> </w:t>
      </w:r>
      <w:r>
        <w:rPr>
          <w:color w:val="000000"/>
          <w:sz w:val="24"/>
        </w:rPr>
        <w:t>преодолевать</w:t>
      </w:r>
      <w:r>
        <w:rPr>
          <w:color w:val="000000"/>
          <w:spacing w:val="87"/>
          <w:sz w:val="24"/>
        </w:rPr>
        <w:t xml:space="preserve"> </w:t>
      </w:r>
      <w:r>
        <w:rPr>
          <w:color w:val="000000"/>
          <w:sz w:val="24"/>
        </w:rPr>
        <w:t>различные</w:t>
      </w:r>
      <w:r>
        <w:rPr>
          <w:color w:val="000000"/>
          <w:spacing w:val="85"/>
          <w:sz w:val="24"/>
        </w:rPr>
        <w:t xml:space="preserve"> </w:t>
      </w:r>
      <w:r>
        <w:rPr>
          <w:color w:val="000000"/>
          <w:sz w:val="24"/>
        </w:rPr>
        <w:t>препятствия,</w:t>
      </w:r>
      <w:r>
        <w:rPr>
          <w:color w:val="000000"/>
          <w:spacing w:val="86"/>
          <w:sz w:val="24"/>
        </w:rPr>
        <w:t xml:space="preserve"> </w:t>
      </w:r>
      <w:r>
        <w:rPr>
          <w:color w:val="000000"/>
          <w:sz w:val="24"/>
        </w:rPr>
        <w:t>становятся</w:t>
      </w:r>
      <w:r>
        <w:rPr>
          <w:color w:val="000000"/>
          <w:spacing w:val="86"/>
          <w:sz w:val="24"/>
        </w:rPr>
        <w:t xml:space="preserve"> </w:t>
      </w:r>
      <w:r>
        <w:rPr>
          <w:color w:val="000000"/>
          <w:sz w:val="24"/>
        </w:rPr>
        <w:t>подвижными,</w:t>
      </w:r>
      <w:r>
        <w:rPr>
          <w:color w:val="000000"/>
          <w:spacing w:val="86"/>
          <w:sz w:val="24"/>
        </w:rPr>
        <w:t xml:space="preserve"> </w:t>
      </w:r>
      <w:r>
        <w:rPr>
          <w:color w:val="000000"/>
          <w:sz w:val="24"/>
        </w:rPr>
        <w:t xml:space="preserve">ловкими, </w:t>
      </w:r>
      <w:r>
        <w:rPr>
          <w:color w:val="000000"/>
          <w:spacing w:val="300"/>
          <w:sz w:val="24"/>
        </w:rPr>
        <w:t> </w:t>
      </w:r>
      <w:r>
        <w:rPr>
          <w:color w:val="000000"/>
          <w:sz w:val="24"/>
        </w:rPr>
        <w:t>смелыми, выносливыми;</w:t>
      </w:r>
    </w:p>
    <w:p w14:paraId="7B11C7FA" w14:textId="77777777"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у</w:t>
      </w:r>
      <w:r>
        <w:rPr>
          <w:color w:val="000000"/>
          <w:spacing w:val="24"/>
          <w:sz w:val="24"/>
        </w:rPr>
        <w:t xml:space="preserve"> </w:t>
      </w:r>
      <w:r>
        <w:rPr>
          <w:color w:val="000000"/>
          <w:sz w:val="24"/>
        </w:rPr>
        <w:t>детей</w:t>
      </w:r>
      <w:r>
        <w:rPr>
          <w:color w:val="000000"/>
          <w:spacing w:val="27"/>
          <w:sz w:val="24"/>
        </w:rPr>
        <w:t xml:space="preserve"> </w:t>
      </w:r>
      <w:r>
        <w:rPr>
          <w:color w:val="000000"/>
          <w:sz w:val="24"/>
        </w:rPr>
        <w:t>вырабатывается</w:t>
      </w:r>
      <w:r>
        <w:rPr>
          <w:color w:val="000000"/>
          <w:spacing w:val="26"/>
          <w:sz w:val="24"/>
        </w:rPr>
        <w:t xml:space="preserve"> </w:t>
      </w:r>
      <w:r>
        <w:rPr>
          <w:color w:val="000000"/>
          <w:sz w:val="24"/>
        </w:rPr>
        <w:t>двигательные</w:t>
      </w:r>
      <w:r>
        <w:rPr>
          <w:color w:val="000000"/>
          <w:spacing w:val="27"/>
          <w:sz w:val="24"/>
        </w:rPr>
        <w:t xml:space="preserve"> </w:t>
      </w:r>
      <w:r>
        <w:rPr>
          <w:color w:val="000000"/>
          <w:sz w:val="24"/>
        </w:rPr>
        <w:t>умения</w:t>
      </w:r>
      <w:r>
        <w:rPr>
          <w:color w:val="000000"/>
          <w:spacing w:val="27"/>
          <w:sz w:val="24"/>
        </w:rPr>
        <w:t xml:space="preserve"> </w:t>
      </w:r>
      <w:r>
        <w:rPr>
          <w:color w:val="000000"/>
          <w:sz w:val="24"/>
        </w:rPr>
        <w:t>и</w:t>
      </w:r>
      <w:r>
        <w:rPr>
          <w:color w:val="000000"/>
          <w:spacing w:val="27"/>
          <w:sz w:val="24"/>
        </w:rPr>
        <w:t xml:space="preserve"> </w:t>
      </w:r>
      <w:r>
        <w:rPr>
          <w:color w:val="000000"/>
          <w:sz w:val="24"/>
        </w:rPr>
        <w:t>навыки,</w:t>
      </w:r>
      <w:r>
        <w:rPr>
          <w:color w:val="000000"/>
          <w:spacing w:val="28"/>
          <w:sz w:val="24"/>
        </w:rPr>
        <w:t xml:space="preserve"> </w:t>
      </w:r>
      <w:r>
        <w:rPr>
          <w:color w:val="000000"/>
          <w:spacing w:val="-1"/>
          <w:sz w:val="24"/>
        </w:rPr>
        <w:t>укрепляется</w:t>
      </w:r>
      <w:r>
        <w:rPr>
          <w:color w:val="000000"/>
          <w:spacing w:val="29"/>
          <w:sz w:val="24"/>
        </w:rPr>
        <w:t xml:space="preserve"> </w:t>
      </w:r>
      <w:r>
        <w:rPr>
          <w:color w:val="000000"/>
          <w:sz w:val="24"/>
        </w:rPr>
        <w:t>мышечная</w:t>
      </w:r>
      <w:r>
        <w:rPr>
          <w:color w:val="000000"/>
          <w:spacing w:val="29"/>
          <w:sz w:val="24"/>
        </w:rPr>
        <w:t xml:space="preserve"> </w:t>
      </w:r>
      <w:r>
        <w:rPr>
          <w:color w:val="000000"/>
          <w:sz w:val="24"/>
        </w:rPr>
        <w:t>система, повышается жизненный</w:t>
      </w:r>
      <w:r>
        <w:rPr>
          <w:color w:val="000000"/>
          <w:spacing w:val="1"/>
          <w:sz w:val="24"/>
        </w:rPr>
        <w:t xml:space="preserve"> </w:t>
      </w:r>
      <w:r>
        <w:rPr>
          <w:color w:val="000000"/>
          <w:spacing w:val="-1"/>
          <w:sz w:val="24"/>
        </w:rPr>
        <w:t>тонус;</w:t>
      </w:r>
    </w:p>
    <w:p w14:paraId="7431C0E5"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pacing w:val="1"/>
          <w:sz w:val="24"/>
        </w:rPr>
        <w:t>на</w:t>
      </w:r>
      <w:r>
        <w:rPr>
          <w:color w:val="000000"/>
          <w:spacing w:val="75"/>
          <w:sz w:val="24"/>
        </w:rPr>
        <w:t xml:space="preserve"> </w:t>
      </w:r>
      <w:r>
        <w:rPr>
          <w:color w:val="000000"/>
          <w:sz w:val="24"/>
        </w:rPr>
        <w:t>прогулке</w:t>
      </w:r>
      <w:r>
        <w:rPr>
          <w:color w:val="000000"/>
          <w:spacing w:val="76"/>
          <w:sz w:val="24"/>
        </w:rPr>
        <w:t xml:space="preserve"> </w:t>
      </w:r>
      <w:r>
        <w:rPr>
          <w:color w:val="000000"/>
          <w:spacing w:val="1"/>
          <w:sz w:val="24"/>
        </w:rPr>
        <w:t>решаются</w:t>
      </w:r>
      <w:r>
        <w:rPr>
          <w:color w:val="000000"/>
          <w:spacing w:val="76"/>
          <w:sz w:val="24"/>
        </w:rPr>
        <w:t xml:space="preserve"> </w:t>
      </w:r>
      <w:r>
        <w:rPr>
          <w:color w:val="000000"/>
          <w:sz w:val="24"/>
        </w:rPr>
        <w:t>задачи</w:t>
      </w:r>
      <w:r>
        <w:rPr>
          <w:color w:val="000000"/>
          <w:spacing w:val="83"/>
          <w:sz w:val="24"/>
        </w:rPr>
        <w:t xml:space="preserve"> </w:t>
      </w:r>
      <w:r>
        <w:rPr>
          <w:color w:val="000000"/>
          <w:sz w:val="24"/>
        </w:rPr>
        <w:t>умственного,</w:t>
      </w:r>
      <w:r>
        <w:rPr>
          <w:color w:val="000000"/>
          <w:spacing w:val="77"/>
          <w:sz w:val="24"/>
        </w:rPr>
        <w:t xml:space="preserve"> </w:t>
      </w:r>
      <w:r>
        <w:rPr>
          <w:color w:val="000000"/>
          <w:sz w:val="24"/>
        </w:rPr>
        <w:t>нравственного,</w:t>
      </w:r>
      <w:r>
        <w:rPr>
          <w:color w:val="000000"/>
          <w:spacing w:val="77"/>
          <w:sz w:val="24"/>
        </w:rPr>
        <w:t xml:space="preserve"> </w:t>
      </w:r>
      <w:r>
        <w:rPr>
          <w:color w:val="000000"/>
          <w:sz w:val="24"/>
        </w:rPr>
        <w:t>физического,</w:t>
      </w:r>
      <w:r>
        <w:rPr>
          <w:color w:val="000000"/>
          <w:spacing w:val="77"/>
          <w:sz w:val="24"/>
        </w:rPr>
        <w:t xml:space="preserve"> </w:t>
      </w:r>
      <w:r>
        <w:rPr>
          <w:color w:val="000000"/>
          <w:sz w:val="24"/>
        </w:rPr>
        <w:t>трудового</w:t>
      </w:r>
      <w:r>
        <w:rPr>
          <w:color w:val="000000"/>
          <w:spacing w:val="76"/>
          <w:sz w:val="24"/>
        </w:rPr>
        <w:t xml:space="preserve"> </w:t>
      </w:r>
      <w:r>
        <w:rPr>
          <w:color w:val="000000"/>
          <w:sz w:val="24"/>
        </w:rPr>
        <w:t>и эстетического воспитания.</w:t>
      </w:r>
    </w:p>
    <w:p w14:paraId="33C213CB" w14:textId="77777777" w:rsidR="002C6E8D" w:rsidRDefault="0069355F">
      <w:pPr>
        <w:pBdr>
          <w:top w:val="none" w:sz="4" w:space="0" w:color="000000"/>
          <w:left w:val="none" w:sz="4" w:space="0" w:color="000000"/>
          <w:bottom w:val="none" w:sz="4" w:space="0" w:color="000000"/>
          <w:right w:val="none" w:sz="4" w:space="0" w:color="000000"/>
        </w:pBdr>
        <w:spacing w:before="43" w:line="276" w:lineRule="atLeast"/>
      </w:pPr>
      <w:r>
        <w:rPr>
          <w:color w:val="000000"/>
          <w:sz w:val="24"/>
        </w:rPr>
        <w:t xml:space="preserve">Проводится прогулка </w:t>
      </w:r>
      <w:r>
        <w:rPr>
          <w:color w:val="000000"/>
          <w:spacing w:val="1"/>
          <w:sz w:val="24"/>
        </w:rPr>
        <w:t>два</w:t>
      </w:r>
      <w:r>
        <w:rPr>
          <w:color w:val="000000"/>
          <w:spacing w:val="-3"/>
          <w:sz w:val="24"/>
        </w:rPr>
        <w:t xml:space="preserve"> </w:t>
      </w:r>
      <w:r>
        <w:rPr>
          <w:color w:val="000000"/>
          <w:sz w:val="24"/>
        </w:rPr>
        <w:t>раза</w:t>
      </w:r>
      <w:r>
        <w:rPr>
          <w:color w:val="000000"/>
          <w:spacing w:val="-1"/>
          <w:sz w:val="24"/>
        </w:rPr>
        <w:t xml:space="preserve"> </w:t>
      </w:r>
      <w:r>
        <w:rPr>
          <w:color w:val="000000"/>
          <w:sz w:val="24"/>
        </w:rPr>
        <w:t>в день</w:t>
      </w:r>
      <w:r>
        <w:rPr>
          <w:color w:val="000000"/>
          <w:spacing w:val="1"/>
          <w:sz w:val="24"/>
        </w:rPr>
        <w:t xml:space="preserve"> </w:t>
      </w:r>
      <w:r>
        <w:rPr>
          <w:color w:val="000000"/>
          <w:spacing w:val="-1"/>
          <w:sz w:val="24"/>
        </w:rPr>
        <w:t>(в</w:t>
      </w:r>
      <w:r>
        <w:rPr>
          <w:color w:val="000000"/>
          <w:spacing w:val="1"/>
          <w:sz w:val="24"/>
        </w:rPr>
        <w:t xml:space="preserve"> </w:t>
      </w:r>
      <w:r>
        <w:rPr>
          <w:color w:val="000000"/>
          <w:sz w:val="24"/>
        </w:rPr>
        <w:t>первую и</w:t>
      </w:r>
      <w:r>
        <w:rPr>
          <w:color w:val="000000"/>
          <w:spacing w:val="1"/>
          <w:sz w:val="24"/>
        </w:rPr>
        <w:t xml:space="preserve"> </w:t>
      </w:r>
      <w:r>
        <w:rPr>
          <w:color w:val="000000"/>
          <w:spacing w:val="-1"/>
          <w:sz w:val="24"/>
        </w:rPr>
        <w:t>вторую</w:t>
      </w:r>
      <w:r>
        <w:rPr>
          <w:color w:val="000000"/>
          <w:spacing w:val="1"/>
          <w:sz w:val="24"/>
        </w:rPr>
        <w:t xml:space="preserve"> половину</w:t>
      </w:r>
      <w:r>
        <w:rPr>
          <w:color w:val="000000"/>
          <w:spacing w:val="-5"/>
          <w:sz w:val="24"/>
        </w:rPr>
        <w:t xml:space="preserve"> </w:t>
      </w:r>
      <w:r>
        <w:rPr>
          <w:color w:val="000000"/>
          <w:sz w:val="24"/>
        </w:rPr>
        <w:t>дня)</w:t>
      </w:r>
    </w:p>
    <w:p w14:paraId="377E1D4D" w14:textId="77777777" w:rsidR="002C6E8D" w:rsidRDefault="0069355F">
      <w:pPr>
        <w:pBdr>
          <w:top w:val="none" w:sz="4" w:space="0" w:color="000000"/>
          <w:left w:val="none" w:sz="4" w:space="0" w:color="000000"/>
          <w:bottom w:val="none" w:sz="4" w:space="0" w:color="000000"/>
          <w:right w:val="none" w:sz="4" w:space="0" w:color="000000"/>
        </w:pBdr>
        <w:spacing w:before="316" w:line="317" w:lineRule="atLeast"/>
        <w:ind w:firstLine="708"/>
      </w:pPr>
      <w:r>
        <w:rPr>
          <w:i/>
          <w:color w:val="000000"/>
          <w:sz w:val="24"/>
        </w:rPr>
        <w:t>Режимные</w:t>
      </w:r>
      <w:r>
        <w:rPr>
          <w:i/>
          <w:color w:val="000000"/>
          <w:spacing w:val="8"/>
          <w:sz w:val="24"/>
        </w:rPr>
        <w:t xml:space="preserve"> </w:t>
      </w:r>
      <w:r>
        <w:rPr>
          <w:i/>
          <w:color w:val="000000"/>
          <w:sz w:val="24"/>
        </w:rPr>
        <w:t>моменты.</w:t>
      </w:r>
      <w:r>
        <w:rPr>
          <w:i/>
          <w:color w:val="000000"/>
          <w:spacing w:val="9"/>
          <w:sz w:val="24"/>
        </w:rPr>
        <w:t xml:space="preserve"> </w:t>
      </w:r>
      <w:r>
        <w:rPr>
          <w:color w:val="000000"/>
          <w:sz w:val="24"/>
        </w:rPr>
        <w:t>Решение</w:t>
      </w:r>
      <w:r>
        <w:rPr>
          <w:color w:val="000000"/>
          <w:spacing w:val="9"/>
          <w:sz w:val="24"/>
        </w:rPr>
        <w:t xml:space="preserve"> </w:t>
      </w:r>
      <w:r>
        <w:rPr>
          <w:color w:val="000000"/>
          <w:sz w:val="24"/>
        </w:rPr>
        <w:t>воспитательных</w:t>
      </w:r>
      <w:r>
        <w:rPr>
          <w:color w:val="000000"/>
          <w:spacing w:val="9"/>
          <w:sz w:val="24"/>
        </w:rPr>
        <w:t xml:space="preserve"> </w:t>
      </w:r>
      <w:r>
        <w:rPr>
          <w:color w:val="000000"/>
          <w:sz w:val="24"/>
        </w:rPr>
        <w:t>задач</w:t>
      </w:r>
      <w:r>
        <w:rPr>
          <w:color w:val="000000"/>
          <w:spacing w:val="9"/>
          <w:sz w:val="24"/>
        </w:rPr>
        <w:t xml:space="preserve"> </w:t>
      </w:r>
      <w:r>
        <w:rPr>
          <w:color w:val="000000"/>
          <w:sz w:val="24"/>
        </w:rPr>
        <w:t>осуществляется</w:t>
      </w:r>
      <w:r>
        <w:rPr>
          <w:color w:val="000000"/>
          <w:spacing w:val="12"/>
          <w:sz w:val="24"/>
        </w:rPr>
        <w:t xml:space="preserve"> </w:t>
      </w:r>
      <w:r>
        <w:rPr>
          <w:color w:val="000000"/>
          <w:sz w:val="24"/>
        </w:rPr>
        <w:t>при</w:t>
      </w:r>
      <w:r>
        <w:rPr>
          <w:color w:val="000000"/>
          <w:spacing w:val="8"/>
          <w:sz w:val="24"/>
        </w:rPr>
        <w:t xml:space="preserve"> </w:t>
      </w:r>
      <w:r>
        <w:rPr>
          <w:color w:val="000000"/>
          <w:sz w:val="24"/>
        </w:rPr>
        <w:t>проведении</w:t>
      </w:r>
      <w:r>
        <w:rPr>
          <w:color w:val="000000"/>
          <w:spacing w:val="10"/>
          <w:sz w:val="24"/>
        </w:rPr>
        <w:t xml:space="preserve"> </w:t>
      </w:r>
      <w:r>
        <w:rPr>
          <w:color w:val="000000"/>
          <w:spacing w:val="-1"/>
          <w:sz w:val="24"/>
        </w:rPr>
        <w:t xml:space="preserve">режимных </w:t>
      </w:r>
      <w:r>
        <w:rPr>
          <w:color w:val="000000"/>
          <w:sz w:val="24"/>
        </w:rPr>
        <w:t>моментов.</w:t>
      </w:r>
      <w:r>
        <w:rPr>
          <w:color w:val="000000"/>
          <w:spacing w:val="55"/>
          <w:sz w:val="24"/>
        </w:rPr>
        <w:t xml:space="preserve"> </w:t>
      </w:r>
      <w:r>
        <w:rPr>
          <w:color w:val="000000"/>
          <w:sz w:val="24"/>
        </w:rPr>
        <w:t>Режим</w:t>
      </w:r>
      <w:r>
        <w:rPr>
          <w:color w:val="000000"/>
          <w:spacing w:val="54"/>
          <w:sz w:val="24"/>
        </w:rPr>
        <w:t xml:space="preserve"> </w:t>
      </w:r>
      <w:r>
        <w:rPr>
          <w:color w:val="000000"/>
          <w:spacing w:val="1"/>
          <w:sz w:val="24"/>
        </w:rPr>
        <w:t>дня</w:t>
      </w:r>
      <w:r>
        <w:rPr>
          <w:color w:val="000000"/>
          <w:spacing w:val="57"/>
          <w:sz w:val="24"/>
        </w:rPr>
        <w:t xml:space="preserve"> </w:t>
      </w:r>
      <w:r>
        <w:rPr>
          <w:color w:val="000000"/>
          <w:sz w:val="24"/>
        </w:rPr>
        <w:t>в</w:t>
      </w:r>
      <w:r>
        <w:rPr>
          <w:color w:val="000000"/>
          <w:spacing w:val="54"/>
          <w:sz w:val="24"/>
        </w:rPr>
        <w:t xml:space="preserve"> </w:t>
      </w:r>
      <w:r>
        <w:rPr>
          <w:color w:val="000000"/>
          <w:spacing w:val="-1"/>
          <w:sz w:val="24"/>
        </w:rPr>
        <w:t>первую</w:t>
      </w:r>
      <w:r>
        <w:rPr>
          <w:color w:val="000000"/>
          <w:spacing w:val="58"/>
          <w:sz w:val="24"/>
        </w:rPr>
        <w:t xml:space="preserve"> </w:t>
      </w:r>
      <w:r>
        <w:rPr>
          <w:color w:val="000000"/>
          <w:sz w:val="24"/>
        </w:rPr>
        <w:t>очередь</w:t>
      </w:r>
      <w:r>
        <w:rPr>
          <w:color w:val="000000"/>
          <w:spacing w:val="56"/>
          <w:sz w:val="24"/>
        </w:rPr>
        <w:t xml:space="preserve"> </w:t>
      </w:r>
      <w:r>
        <w:rPr>
          <w:color w:val="000000"/>
          <w:sz w:val="24"/>
        </w:rPr>
        <w:t>ориентирован</w:t>
      </w:r>
      <w:r>
        <w:rPr>
          <w:color w:val="000000"/>
          <w:spacing w:val="56"/>
          <w:sz w:val="24"/>
        </w:rPr>
        <w:t xml:space="preserve"> </w:t>
      </w:r>
      <w:r>
        <w:rPr>
          <w:color w:val="000000"/>
          <w:spacing w:val="1"/>
          <w:sz w:val="24"/>
        </w:rPr>
        <w:t>на</w:t>
      </w:r>
      <w:r>
        <w:rPr>
          <w:color w:val="000000"/>
          <w:spacing w:val="53"/>
          <w:sz w:val="24"/>
        </w:rPr>
        <w:t xml:space="preserve"> </w:t>
      </w:r>
      <w:r>
        <w:rPr>
          <w:color w:val="000000"/>
          <w:sz w:val="24"/>
        </w:rPr>
        <w:t>сохранение</w:t>
      </w:r>
      <w:r>
        <w:rPr>
          <w:color w:val="000000"/>
          <w:spacing w:val="54"/>
          <w:sz w:val="24"/>
        </w:rPr>
        <w:t xml:space="preserve"> </w:t>
      </w:r>
      <w:r>
        <w:rPr>
          <w:color w:val="000000"/>
          <w:sz w:val="24"/>
        </w:rPr>
        <w:t>и</w:t>
      </w:r>
      <w:r>
        <w:rPr>
          <w:color w:val="000000"/>
          <w:spacing w:val="58"/>
          <w:sz w:val="24"/>
        </w:rPr>
        <w:t xml:space="preserve"> </w:t>
      </w:r>
      <w:r>
        <w:rPr>
          <w:color w:val="000000"/>
          <w:sz w:val="24"/>
        </w:rPr>
        <w:t>укрепление</w:t>
      </w:r>
      <w:r>
        <w:rPr>
          <w:color w:val="000000"/>
          <w:spacing w:val="54"/>
          <w:sz w:val="24"/>
        </w:rPr>
        <w:t xml:space="preserve"> </w:t>
      </w:r>
      <w:r>
        <w:rPr>
          <w:color w:val="000000"/>
          <w:sz w:val="24"/>
        </w:rPr>
        <w:t>здоровья</w:t>
      </w:r>
      <w:r>
        <w:t xml:space="preserve"> </w:t>
      </w:r>
      <w:r>
        <w:rPr>
          <w:color w:val="000000"/>
          <w:sz w:val="24"/>
        </w:rPr>
        <w:t>детей.</w:t>
      </w:r>
      <w:r>
        <w:rPr>
          <w:color w:val="000000"/>
          <w:spacing w:val="139"/>
          <w:sz w:val="24"/>
        </w:rPr>
        <w:t xml:space="preserve"> </w:t>
      </w:r>
      <w:r>
        <w:rPr>
          <w:color w:val="000000"/>
          <w:sz w:val="24"/>
        </w:rPr>
        <w:t>Успех</w:t>
      </w:r>
      <w:r>
        <w:rPr>
          <w:color w:val="000000"/>
          <w:spacing w:val="141"/>
          <w:sz w:val="24"/>
        </w:rPr>
        <w:t xml:space="preserve"> </w:t>
      </w:r>
      <w:r>
        <w:rPr>
          <w:color w:val="000000"/>
          <w:sz w:val="24"/>
        </w:rPr>
        <w:t>воспитательной</w:t>
      </w:r>
      <w:r>
        <w:rPr>
          <w:color w:val="000000"/>
          <w:spacing w:val="140"/>
          <w:sz w:val="24"/>
        </w:rPr>
        <w:t xml:space="preserve"> </w:t>
      </w:r>
      <w:r>
        <w:rPr>
          <w:color w:val="000000"/>
          <w:sz w:val="24"/>
        </w:rPr>
        <w:t>работы</w:t>
      </w:r>
      <w:r>
        <w:rPr>
          <w:color w:val="000000"/>
          <w:spacing w:val="139"/>
          <w:sz w:val="24"/>
        </w:rPr>
        <w:t xml:space="preserve"> </w:t>
      </w:r>
      <w:r>
        <w:rPr>
          <w:color w:val="000000"/>
          <w:sz w:val="24"/>
        </w:rPr>
        <w:t>зависит</w:t>
      </w:r>
      <w:r>
        <w:rPr>
          <w:color w:val="000000"/>
          <w:spacing w:val="139"/>
          <w:sz w:val="24"/>
        </w:rPr>
        <w:t xml:space="preserve"> </w:t>
      </w:r>
      <w:r>
        <w:rPr>
          <w:color w:val="000000"/>
          <w:sz w:val="24"/>
        </w:rPr>
        <w:t>от</w:t>
      </w:r>
      <w:r>
        <w:rPr>
          <w:color w:val="000000"/>
          <w:spacing w:val="140"/>
          <w:sz w:val="24"/>
        </w:rPr>
        <w:t xml:space="preserve"> </w:t>
      </w:r>
      <w:r>
        <w:rPr>
          <w:color w:val="000000"/>
          <w:sz w:val="24"/>
        </w:rPr>
        <w:t>правильной</w:t>
      </w:r>
      <w:r>
        <w:rPr>
          <w:color w:val="000000"/>
          <w:spacing w:val="138"/>
          <w:sz w:val="24"/>
        </w:rPr>
        <w:t xml:space="preserve"> </w:t>
      </w:r>
      <w:r>
        <w:rPr>
          <w:color w:val="000000"/>
          <w:sz w:val="24"/>
        </w:rPr>
        <w:t>организации</w:t>
      </w:r>
      <w:r>
        <w:rPr>
          <w:color w:val="000000"/>
          <w:spacing w:val="140"/>
          <w:sz w:val="24"/>
        </w:rPr>
        <w:t xml:space="preserve"> </w:t>
      </w:r>
      <w:r>
        <w:rPr>
          <w:color w:val="000000"/>
          <w:sz w:val="24"/>
        </w:rPr>
        <w:t>режима</w:t>
      </w:r>
      <w:r>
        <w:rPr>
          <w:color w:val="000000"/>
          <w:spacing w:val="138"/>
          <w:sz w:val="24"/>
        </w:rPr>
        <w:t xml:space="preserve"> </w:t>
      </w:r>
      <w:r>
        <w:rPr>
          <w:color w:val="000000"/>
          <w:sz w:val="24"/>
        </w:rPr>
        <w:t>дня,</w:t>
      </w:r>
      <w:r>
        <w:t xml:space="preserve"> </w:t>
      </w:r>
      <w:r>
        <w:rPr>
          <w:color w:val="000000"/>
          <w:sz w:val="24"/>
        </w:rPr>
        <w:t>двигательного,</w:t>
      </w:r>
      <w:r>
        <w:rPr>
          <w:color w:val="000000"/>
          <w:spacing w:val="105"/>
          <w:sz w:val="24"/>
        </w:rPr>
        <w:t xml:space="preserve"> </w:t>
      </w:r>
      <w:r>
        <w:rPr>
          <w:color w:val="000000"/>
          <w:sz w:val="24"/>
        </w:rPr>
        <w:t>санитарно</w:t>
      </w:r>
      <w:r>
        <w:rPr>
          <w:color w:val="000000"/>
          <w:spacing w:val="-1"/>
          <w:sz w:val="24"/>
        </w:rPr>
        <w:t>-</w:t>
      </w:r>
      <w:r>
        <w:rPr>
          <w:color w:val="000000"/>
          <w:sz w:val="24"/>
        </w:rPr>
        <w:t>гигиенического</w:t>
      </w:r>
      <w:r>
        <w:rPr>
          <w:color w:val="000000"/>
          <w:spacing w:val="105"/>
          <w:sz w:val="24"/>
        </w:rPr>
        <w:t xml:space="preserve"> </w:t>
      </w:r>
      <w:r>
        <w:rPr>
          <w:color w:val="000000"/>
          <w:sz w:val="24"/>
        </w:rPr>
        <w:t>режимов,</w:t>
      </w:r>
      <w:r>
        <w:rPr>
          <w:color w:val="000000"/>
          <w:spacing w:val="105"/>
          <w:sz w:val="24"/>
        </w:rPr>
        <w:t xml:space="preserve"> </w:t>
      </w:r>
      <w:r>
        <w:rPr>
          <w:color w:val="000000"/>
          <w:spacing w:val="-1"/>
          <w:sz w:val="24"/>
        </w:rPr>
        <w:t>всех</w:t>
      </w:r>
      <w:r>
        <w:rPr>
          <w:color w:val="000000"/>
          <w:spacing w:val="108"/>
          <w:sz w:val="24"/>
        </w:rPr>
        <w:t xml:space="preserve"> </w:t>
      </w:r>
      <w:r>
        <w:rPr>
          <w:color w:val="000000"/>
          <w:sz w:val="24"/>
        </w:rPr>
        <w:t>форм</w:t>
      </w:r>
      <w:r>
        <w:rPr>
          <w:color w:val="000000"/>
          <w:spacing w:val="105"/>
          <w:sz w:val="24"/>
        </w:rPr>
        <w:t xml:space="preserve"> </w:t>
      </w:r>
      <w:r>
        <w:rPr>
          <w:color w:val="000000"/>
          <w:sz w:val="24"/>
        </w:rPr>
        <w:t>работы</w:t>
      </w:r>
      <w:r>
        <w:rPr>
          <w:color w:val="000000"/>
          <w:spacing w:val="105"/>
          <w:sz w:val="24"/>
        </w:rPr>
        <w:t xml:space="preserve"> </w:t>
      </w:r>
      <w:r>
        <w:rPr>
          <w:color w:val="000000"/>
          <w:sz w:val="24"/>
        </w:rPr>
        <w:t>с</w:t>
      </w:r>
      <w:r>
        <w:rPr>
          <w:color w:val="000000"/>
          <w:spacing w:val="104"/>
          <w:sz w:val="24"/>
        </w:rPr>
        <w:t xml:space="preserve"> </w:t>
      </w:r>
      <w:r>
        <w:rPr>
          <w:color w:val="000000"/>
          <w:sz w:val="24"/>
        </w:rPr>
        <w:t>детьми</w:t>
      </w:r>
      <w:r>
        <w:rPr>
          <w:color w:val="000000"/>
          <w:spacing w:val="104"/>
          <w:sz w:val="24"/>
        </w:rPr>
        <w:t xml:space="preserve"> </w:t>
      </w:r>
      <w:r>
        <w:rPr>
          <w:color w:val="000000"/>
          <w:sz w:val="24"/>
        </w:rPr>
        <w:t>и</w:t>
      </w:r>
      <w:r>
        <w:rPr>
          <w:color w:val="000000"/>
          <w:spacing w:val="106"/>
          <w:sz w:val="24"/>
        </w:rPr>
        <w:t xml:space="preserve"> </w:t>
      </w:r>
      <w:r>
        <w:rPr>
          <w:color w:val="000000"/>
          <w:spacing w:val="-1"/>
          <w:sz w:val="24"/>
        </w:rPr>
        <w:t>других</w:t>
      </w:r>
      <w:r>
        <w:t xml:space="preserve"> </w:t>
      </w:r>
      <w:r>
        <w:rPr>
          <w:color w:val="000000"/>
          <w:sz w:val="24"/>
        </w:rPr>
        <w:t>факторов.</w:t>
      </w:r>
      <w:r>
        <w:rPr>
          <w:color w:val="000000"/>
          <w:spacing w:val="71"/>
          <w:sz w:val="24"/>
        </w:rPr>
        <w:t xml:space="preserve"> </w:t>
      </w:r>
      <w:r>
        <w:rPr>
          <w:color w:val="000000"/>
          <w:sz w:val="24"/>
        </w:rPr>
        <w:t>Правильный</w:t>
      </w:r>
      <w:r>
        <w:rPr>
          <w:color w:val="000000"/>
          <w:spacing w:val="70"/>
          <w:sz w:val="24"/>
        </w:rPr>
        <w:t xml:space="preserve"> </w:t>
      </w:r>
      <w:r>
        <w:rPr>
          <w:color w:val="000000"/>
          <w:sz w:val="24"/>
        </w:rPr>
        <w:t>распорядок</w:t>
      </w:r>
      <w:r>
        <w:rPr>
          <w:color w:val="000000"/>
          <w:spacing w:val="73"/>
          <w:sz w:val="24"/>
        </w:rPr>
        <w:t xml:space="preserve"> </w:t>
      </w:r>
      <w:r>
        <w:rPr>
          <w:color w:val="000000"/>
          <w:spacing w:val="1"/>
          <w:sz w:val="24"/>
        </w:rPr>
        <w:t>дня</w:t>
      </w:r>
      <w:r>
        <w:rPr>
          <w:color w:val="000000"/>
          <w:spacing w:val="75"/>
          <w:sz w:val="24"/>
        </w:rPr>
        <w:t xml:space="preserve"> </w:t>
      </w:r>
      <w:r>
        <w:rPr>
          <w:color w:val="000000"/>
          <w:sz w:val="24"/>
        </w:rPr>
        <w:t>—</w:t>
      </w:r>
      <w:r>
        <w:rPr>
          <w:color w:val="000000"/>
          <w:spacing w:val="72"/>
          <w:sz w:val="24"/>
        </w:rPr>
        <w:t xml:space="preserve"> </w:t>
      </w:r>
      <w:r>
        <w:rPr>
          <w:color w:val="000000"/>
          <w:spacing w:val="-1"/>
          <w:sz w:val="24"/>
        </w:rPr>
        <w:t>это</w:t>
      </w:r>
      <w:r>
        <w:rPr>
          <w:color w:val="000000"/>
          <w:spacing w:val="73"/>
          <w:sz w:val="24"/>
        </w:rPr>
        <w:t xml:space="preserve"> </w:t>
      </w:r>
      <w:r>
        <w:rPr>
          <w:color w:val="000000"/>
          <w:sz w:val="24"/>
        </w:rPr>
        <w:t>рациональная</w:t>
      </w:r>
      <w:r>
        <w:rPr>
          <w:color w:val="000000"/>
          <w:spacing w:val="72"/>
          <w:sz w:val="24"/>
        </w:rPr>
        <w:t xml:space="preserve"> </w:t>
      </w:r>
      <w:r>
        <w:rPr>
          <w:color w:val="000000"/>
          <w:sz w:val="24"/>
        </w:rPr>
        <w:t>продолжительность</w:t>
      </w:r>
      <w:r>
        <w:rPr>
          <w:color w:val="000000"/>
          <w:spacing w:val="73"/>
          <w:sz w:val="24"/>
        </w:rPr>
        <w:t xml:space="preserve"> </w:t>
      </w:r>
      <w:r>
        <w:rPr>
          <w:color w:val="000000"/>
          <w:sz w:val="24"/>
        </w:rPr>
        <w:t>и</w:t>
      </w:r>
      <w:r>
        <w:rPr>
          <w:color w:val="000000"/>
          <w:spacing w:val="73"/>
          <w:sz w:val="24"/>
        </w:rPr>
        <w:t xml:space="preserve"> </w:t>
      </w:r>
      <w:r>
        <w:rPr>
          <w:color w:val="000000"/>
          <w:sz w:val="24"/>
        </w:rPr>
        <w:t>разумное</w:t>
      </w:r>
      <w:r>
        <w:t xml:space="preserve"> </w:t>
      </w:r>
      <w:r>
        <w:rPr>
          <w:color w:val="000000"/>
          <w:sz w:val="24"/>
        </w:rPr>
        <w:t>чередование</w:t>
      </w:r>
      <w:r>
        <w:rPr>
          <w:color w:val="000000"/>
          <w:spacing w:val="112"/>
          <w:sz w:val="24"/>
        </w:rPr>
        <w:t xml:space="preserve"> </w:t>
      </w:r>
      <w:r>
        <w:rPr>
          <w:color w:val="000000"/>
          <w:sz w:val="24"/>
        </w:rPr>
        <w:t>различных</w:t>
      </w:r>
      <w:r>
        <w:rPr>
          <w:color w:val="000000"/>
          <w:spacing w:val="115"/>
          <w:sz w:val="24"/>
        </w:rPr>
        <w:t xml:space="preserve"> </w:t>
      </w:r>
      <w:r>
        <w:rPr>
          <w:color w:val="000000"/>
          <w:sz w:val="24"/>
        </w:rPr>
        <w:t>видов</w:t>
      </w:r>
      <w:r>
        <w:rPr>
          <w:color w:val="000000"/>
          <w:spacing w:val="113"/>
          <w:sz w:val="24"/>
        </w:rPr>
        <w:t xml:space="preserve"> </w:t>
      </w:r>
      <w:r>
        <w:rPr>
          <w:color w:val="000000"/>
          <w:sz w:val="24"/>
        </w:rPr>
        <w:t>деятельности</w:t>
      </w:r>
      <w:r>
        <w:rPr>
          <w:color w:val="000000"/>
          <w:spacing w:val="111"/>
          <w:sz w:val="24"/>
        </w:rPr>
        <w:t xml:space="preserve"> </w:t>
      </w:r>
      <w:r>
        <w:rPr>
          <w:color w:val="000000"/>
          <w:sz w:val="24"/>
        </w:rPr>
        <w:t>и</w:t>
      </w:r>
      <w:r>
        <w:rPr>
          <w:color w:val="000000"/>
          <w:spacing w:val="113"/>
          <w:sz w:val="24"/>
        </w:rPr>
        <w:t xml:space="preserve"> </w:t>
      </w:r>
      <w:r>
        <w:rPr>
          <w:color w:val="000000"/>
          <w:sz w:val="24"/>
        </w:rPr>
        <w:t>отдыха</w:t>
      </w:r>
      <w:r>
        <w:rPr>
          <w:color w:val="000000"/>
          <w:spacing w:val="112"/>
          <w:sz w:val="24"/>
        </w:rPr>
        <w:t xml:space="preserve"> </w:t>
      </w:r>
      <w:r>
        <w:rPr>
          <w:color w:val="000000"/>
          <w:sz w:val="24"/>
        </w:rPr>
        <w:t>детей</w:t>
      </w:r>
      <w:r>
        <w:rPr>
          <w:color w:val="000000"/>
          <w:spacing w:val="114"/>
          <w:sz w:val="24"/>
        </w:rPr>
        <w:t xml:space="preserve"> </w:t>
      </w:r>
      <w:r>
        <w:rPr>
          <w:color w:val="000000"/>
          <w:sz w:val="24"/>
        </w:rPr>
        <w:t>в</w:t>
      </w:r>
      <w:r>
        <w:rPr>
          <w:color w:val="000000"/>
          <w:spacing w:val="107"/>
          <w:sz w:val="24"/>
        </w:rPr>
        <w:t xml:space="preserve"> </w:t>
      </w:r>
      <w:r>
        <w:rPr>
          <w:color w:val="000000"/>
          <w:sz w:val="24"/>
        </w:rPr>
        <w:t>течение</w:t>
      </w:r>
      <w:r>
        <w:rPr>
          <w:color w:val="000000"/>
          <w:spacing w:val="112"/>
          <w:sz w:val="24"/>
        </w:rPr>
        <w:t xml:space="preserve"> </w:t>
      </w:r>
      <w:r>
        <w:rPr>
          <w:color w:val="000000"/>
          <w:sz w:val="24"/>
        </w:rPr>
        <w:t>суток.</w:t>
      </w:r>
      <w:r>
        <w:rPr>
          <w:color w:val="000000"/>
          <w:spacing w:val="113"/>
          <w:sz w:val="24"/>
        </w:rPr>
        <w:t xml:space="preserve"> </w:t>
      </w:r>
      <w:r>
        <w:rPr>
          <w:color w:val="000000"/>
          <w:sz w:val="24"/>
        </w:rPr>
        <w:t>Основным</w:t>
      </w:r>
      <w:r>
        <w:t xml:space="preserve"> </w:t>
      </w:r>
      <w:r>
        <w:rPr>
          <w:color w:val="000000"/>
          <w:sz w:val="24"/>
        </w:rPr>
        <w:t>принципом</w:t>
      </w:r>
      <w:r>
        <w:rPr>
          <w:color w:val="000000"/>
          <w:spacing w:val="165"/>
          <w:sz w:val="24"/>
        </w:rPr>
        <w:t xml:space="preserve"> </w:t>
      </w:r>
      <w:r>
        <w:rPr>
          <w:color w:val="000000"/>
          <w:sz w:val="24"/>
        </w:rPr>
        <w:t>правильного</w:t>
      </w:r>
      <w:r>
        <w:rPr>
          <w:color w:val="000000"/>
          <w:spacing w:val="166"/>
          <w:sz w:val="24"/>
        </w:rPr>
        <w:t xml:space="preserve"> </w:t>
      </w:r>
      <w:r>
        <w:rPr>
          <w:color w:val="000000"/>
          <w:spacing w:val="1"/>
          <w:sz w:val="24"/>
        </w:rPr>
        <w:t>построения</w:t>
      </w:r>
      <w:r>
        <w:rPr>
          <w:color w:val="000000"/>
          <w:spacing w:val="165"/>
          <w:sz w:val="24"/>
        </w:rPr>
        <w:t xml:space="preserve"> </w:t>
      </w:r>
      <w:r>
        <w:rPr>
          <w:color w:val="000000"/>
          <w:sz w:val="24"/>
        </w:rPr>
        <w:t>распорядка</w:t>
      </w:r>
      <w:r>
        <w:rPr>
          <w:color w:val="000000"/>
          <w:spacing w:val="164"/>
          <w:sz w:val="24"/>
        </w:rPr>
        <w:t xml:space="preserve"> </w:t>
      </w:r>
      <w:r>
        <w:rPr>
          <w:color w:val="000000"/>
          <w:sz w:val="24"/>
        </w:rPr>
        <w:t>является</w:t>
      </w:r>
      <w:r>
        <w:rPr>
          <w:color w:val="000000"/>
          <w:spacing w:val="166"/>
          <w:sz w:val="24"/>
        </w:rPr>
        <w:t xml:space="preserve"> </w:t>
      </w:r>
      <w:r>
        <w:rPr>
          <w:color w:val="000000"/>
          <w:sz w:val="24"/>
        </w:rPr>
        <w:t>его</w:t>
      </w:r>
      <w:r>
        <w:rPr>
          <w:color w:val="000000"/>
          <w:spacing w:val="168"/>
          <w:sz w:val="24"/>
        </w:rPr>
        <w:t xml:space="preserve"> </w:t>
      </w:r>
      <w:r>
        <w:rPr>
          <w:color w:val="000000"/>
          <w:sz w:val="24"/>
        </w:rPr>
        <w:t>соответствие</w:t>
      </w:r>
      <w:r>
        <w:rPr>
          <w:color w:val="000000"/>
          <w:spacing w:val="165"/>
          <w:sz w:val="24"/>
        </w:rPr>
        <w:t xml:space="preserve"> </w:t>
      </w:r>
      <w:r>
        <w:rPr>
          <w:color w:val="000000"/>
          <w:sz w:val="24"/>
        </w:rPr>
        <w:t>возрастным</w:t>
      </w:r>
      <w:r>
        <w:t xml:space="preserve"> </w:t>
      </w:r>
      <w:r>
        <w:rPr>
          <w:color w:val="000000"/>
          <w:sz w:val="24"/>
        </w:rPr>
        <w:t>психофизиологическим</w:t>
      </w:r>
      <w:r>
        <w:rPr>
          <w:color w:val="000000"/>
          <w:spacing w:val="45"/>
          <w:sz w:val="24"/>
        </w:rPr>
        <w:t xml:space="preserve"> </w:t>
      </w:r>
      <w:r>
        <w:rPr>
          <w:color w:val="000000"/>
          <w:sz w:val="24"/>
        </w:rPr>
        <w:t>особенностям</w:t>
      </w:r>
      <w:r>
        <w:rPr>
          <w:color w:val="000000"/>
          <w:spacing w:val="45"/>
          <w:sz w:val="24"/>
        </w:rPr>
        <w:t xml:space="preserve"> </w:t>
      </w:r>
      <w:r>
        <w:rPr>
          <w:color w:val="000000"/>
          <w:sz w:val="24"/>
        </w:rPr>
        <w:t>детей.</w:t>
      </w:r>
      <w:r>
        <w:rPr>
          <w:color w:val="000000"/>
          <w:spacing w:val="48"/>
          <w:sz w:val="24"/>
        </w:rPr>
        <w:t xml:space="preserve"> </w:t>
      </w:r>
      <w:r>
        <w:rPr>
          <w:color w:val="000000"/>
          <w:sz w:val="24"/>
        </w:rPr>
        <w:t>Распорядок</w:t>
      </w:r>
      <w:r>
        <w:rPr>
          <w:color w:val="000000"/>
          <w:spacing w:val="46"/>
          <w:sz w:val="24"/>
        </w:rPr>
        <w:t xml:space="preserve"> </w:t>
      </w:r>
      <w:r>
        <w:rPr>
          <w:color w:val="000000"/>
          <w:spacing w:val="1"/>
          <w:sz w:val="24"/>
        </w:rPr>
        <w:t>дня</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ДОУ</w:t>
      </w:r>
      <w:r>
        <w:rPr>
          <w:color w:val="000000"/>
          <w:spacing w:val="46"/>
          <w:sz w:val="24"/>
        </w:rPr>
        <w:t xml:space="preserve"> </w:t>
      </w:r>
      <w:r>
        <w:rPr>
          <w:color w:val="000000"/>
          <w:sz w:val="24"/>
        </w:rPr>
        <w:t>основан</w:t>
      </w:r>
      <w:r>
        <w:rPr>
          <w:color w:val="000000"/>
          <w:spacing w:val="47"/>
          <w:sz w:val="24"/>
        </w:rPr>
        <w:t xml:space="preserve"> </w:t>
      </w:r>
      <w:r>
        <w:rPr>
          <w:color w:val="000000"/>
          <w:spacing w:val="1"/>
          <w:sz w:val="24"/>
        </w:rPr>
        <w:t>на</w:t>
      </w:r>
      <w:r>
        <w:rPr>
          <w:color w:val="000000"/>
          <w:spacing w:val="44"/>
          <w:sz w:val="24"/>
        </w:rPr>
        <w:t xml:space="preserve"> </w:t>
      </w:r>
      <w:r>
        <w:rPr>
          <w:color w:val="000000"/>
          <w:sz w:val="24"/>
        </w:rPr>
        <w:t>определенном</w:t>
      </w:r>
      <w:r>
        <w:t xml:space="preserve"> </w:t>
      </w:r>
      <w:r>
        <w:rPr>
          <w:color w:val="000000"/>
          <w:sz w:val="24"/>
        </w:rPr>
        <w:t>ритме</w:t>
      </w:r>
      <w:r>
        <w:rPr>
          <w:color w:val="000000"/>
          <w:spacing w:val="20"/>
          <w:sz w:val="24"/>
        </w:rPr>
        <w:t xml:space="preserve"> </w:t>
      </w:r>
      <w:r>
        <w:rPr>
          <w:color w:val="000000"/>
          <w:sz w:val="24"/>
        </w:rPr>
        <w:t>и</w:t>
      </w:r>
      <w:r>
        <w:rPr>
          <w:color w:val="000000"/>
          <w:spacing w:val="22"/>
          <w:sz w:val="24"/>
        </w:rPr>
        <w:t xml:space="preserve"> </w:t>
      </w:r>
      <w:r>
        <w:rPr>
          <w:color w:val="000000"/>
          <w:sz w:val="24"/>
        </w:rPr>
        <w:t>ритуалах,</w:t>
      </w:r>
      <w:r>
        <w:rPr>
          <w:color w:val="000000"/>
          <w:spacing w:val="24"/>
          <w:sz w:val="24"/>
        </w:rPr>
        <w:t xml:space="preserve"> </w:t>
      </w:r>
      <w:r>
        <w:rPr>
          <w:color w:val="000000"/>
          <w:spacing w:val="-2"/>
          <w:sz w:val="24"/>
        </w:rPr>
        <w:t>учит</w:t>
      </w:r>
      <w:r>
        <w:rPr>
          <w:color w:val="000000"/>
          <w:spacing w:val="23"/>
          <w:sz w:val="24"/>
        </w:rPr>
        <w:t xml:space="preserve"> </w:t>
      </w:r>
      <w:r>
        <w:rPr>
          <w:color w:val="000000"/>
          <w:sz w:val="24"/>
        </w:rPr>
        <w:t>детей</w:t>
      </w:r>
      <w:r>
        <w:rPr>
          <w:color w:val="000000"/>
          <w:spacing w:val="23"/>
          <w:sz w:val="24"/>
        </w:rPr>
        <w:t xml:space="preserve"> </w:t>
      </w:r>
      <w:r>
        <w:rPr>
          <w:color w:val="000000"/>
          <w:sz w:val="24"/>
        </w:rPr>
        <w:t>пониманию</w:t>
      </w:r>
      <w:r>
        <w:rPr>
          <w:color w:val="000000"/>
          <w:spacing w:val="22"/>
          <w:sz w:val="24"/>
        </w:rPr>
        <w:t xml:space="preserve"> </w:t>
      </w:r>
      <w:r>
        <w:rPr>
          <w:color w:val="000000"/>
          <w:sz w:val="24"/>
        </w:rPr>
        <w:t>состояния</w:t>
      </w:r>
      <w:r>
        <w:rPr>
          <w:color w:val="000000"/>
          <w:spacing w:val="21"/>
          <w:sz w:val="24"/>
        </w:rPr>
        <w:t xml:space="preserve"> </w:t>
      </w:r>
      <w:r>
        <w:rPr>
          <w:color w:val="000000"/>
          <w:sz w:val="24"/>
        </w:rPr>
        <w:t>своего</w:t>
      </w:r>
      <w:r>
        <w:rPr>
          <w:color w:val="000000"/>
          <w:spacing w:val="22"/>
          <w:sz w:val="24"/>
        </w:rPr>
        <w:t xml:space="preserve"> </w:t>
      </w:r>
      <w:r>
        <w:rPr>
          <w:color w:val="000000"/>
          <w:sz w:val="24"/>
        </w:rPr>
        <w:t>здоровья,</w:t>
      </w:r>
      <w:r>
        <w:rPr>
          <w:color w:val="000000"/>
          <w:spacing w:val="21"/>
          <w:sz w:val="24"/>
        </w:rPr>
        <w:t xml:space="preserve"> </w:t>
      </w:r>
      <w:r>
        <w:rPr>
          <w:color w:val="000000"/>
          <w:sz w:val="24"/>
        </w:rPr>
        <w:t>способности</w:t>
      </w:r>
      <w:r>
        <w:rPr>
          <w:color w:val="000000"/>
          <w:spacing w:val="22"/>
          <w:sz w:val="24"/>
        </w:rPr>
        <w:t xml:space="preserve"> </w:t>
      </w:r>
      <w:r>
        <w:rPr>
          <w:color w:val="000000"/>
          <w:sz w:val="24"/>
        </w:rPr>
        <w:t>регулировать</w:t>
      </w:r>
      <w:r>
        <w:t xml:space="preserve"> </w:t>
      </w:r>
      <w:r>
        <w:rPr>
          <w:color w:val="000000"/>
          <w:sz w:val="24"/>
        </w:rPr>
        <w:t>чередование</w:t>
      </w:r>
      <w:r>
        <w:rPr>
          <w:color w:val="000000"/>
          <w:spacing w:val="13"/>
          <w:sz w:val="24"/>
        </w:rPr>
        <w:t xml:space="preserve"> </w:t>
      </w:r>
      <w:r>
        <w:rPr>
          <w:color w:val="000000"/>
          <w:sz w:val="24"/>
        </w:rPr>
        <w:t>активности</w:t>
      </w:r>
      <w:r>
        <w:rPr>
          <w:color w:val="000000"/>
          <w:spacing w:val="15"/>
          <w:sz w:val="24"/>
        </w:rPr>
        <w:t xml:space="preserve"> </w:t>
      </w:r>
      <w:r>
        <w:rPr>
          <w:color w:val="000000"/>
          <w:sz w:val="24"/>
        </w:rPr>
        <w:t>и</w:t>
      </w:r>
      <w:r>
        <w:rPr>
          <w:color w:val="000000"/>
          <w:spacing w:val="19"/>
          <w:sz w:val="24"/>
        </w:rPr>
        <w:t xml:space="preserve"> </w:t>
      </w:r>
      <w:r>
        <w:rPr>
          <w:color w:val="000000"/>
          <w:sz w:val="24"/>
        </w:rPr>
        <w:t>отдыха,</w:t>
      </w:r>
      <w:r>
        <w:rPr>
          <w:color w:val="000000"/>
          <w:spacing w:val="12"/>
          <w:sz w:val="24"/>
        </w:rPr>
        <w:t xml:space="preserve"> </w:t>
      </w:r>
      <w:r>
        <w:rPr>
          <w:color w:val="000000"/>
          <w:sz w:val="24"/>
        </w:rPr>
        <w:t>концентрации</w:t>
      </w:r>
      <w:r>
        <w:rPr>
          <w:color w:val="000000"/>
          <w:spacing w:val="13"/>
          <w:sz w:val="24"/>
        </w:rPr>
        <w:t xml:space="preserve"> </w:t>
      </w:r>
      <w:r>
        <w:rPr>
          <w:color w:val="000000"/>
          <w:sz w:val="24"/>
        </w:rPr>
        <w:t>и</w:t>
      </w:r>
      <w:r>
        <w:rPr>
          <w:color w:val="000000"/>
          <w:spacing w:val="15"/>
          <w:sz w:val="24"/>
        </w:rPr>
        <w:t xml:space="preserve"> </w:t>
      </w:r>
      <w:r>
        <w:rPr>
          <w:color w:val="000000"/>
          <w:sz w:val="24"/>
        </w:rPr>
        <w:t>релаксации.</w:t>
      </w:r>
      <w:r>
        <w:rPr>
          <w:color w:val="000000"/>
          <w:spacing w:val="14"/>
          <w:sz w:val="24"/>
        </w:rPr>
        <w:t xml:space="preserve"> </w:t>
      </w:r>
      <w:r>
        <w:rPr>
          <w:color w:val="000000"/>
          <w:sz w:val="24"/>
        </w:rPr>
        <w:t>У</w:t>
      </w:r>
      <w:r>
        <w:rPr>
          <w:color w:val="000000"/>
          <w:spacing w:val="15"/>
          <w:sz w:val="24"/>
        </w:rPr>
        <w:t xml:space="preserve"> </w:t>
      </w:r>
      <w:r>
        <w:rPr>
          <w:color w:val="000000"/>
          <w:sz w:val="24"/>
        </w:rPr>
        <w:t>каждого</w:t>
      </w:r>
      <w:r>
        <w:rPr>
          <w:color w:val="000000"/>
          <w:spacing w:val="15"/>
          <w:sz w:val="24"/>
        </w:rPr>
        <w:t xml:space="preserve"> </w:t>
      </w:r>
      <w:r>
        <w:rPr>
          <w:color w:val="000000"/>
          <w:sz w:val="24"/>
        </w:rPr>
        <w:t>режимного</w:t>
      </w:r>
      <w:r>
        <w:rPr>
          <w:color w:val="000000"/>
          <w:spacing w:val="14"/>
          <w:sz w:val="24"/>
        </w:rPr>
        <w:t xml:space="preserve"> </w:t>
      </w:r>
      <w:r>
        <w:rPr>
          <w:color w:val="000000"/>
          <w:sz w:val="24"/>
        </w:rPr>
        <w:t>момента</w:t>
      </w:r>
      <w:r>
        <w:rPr>
          <w:color w:val="000000"/>
          <w:spacing w:val="13"/>
          <w:sz w:val="24"/>
        </w:rPr>
        <w:t xml:space="preserve"> </w:t>
      </w:r>
      <w:r>
        <w:rPr>
          <w:color w:val="000000"/>
          <w:sz w:val="24"/>
        </w:rPr>
        <w:t>в</w:t>
      </w:r>
      <w:r>
        <w:t xml:space="preserve"> </w:t>
      </w:r>
      <w:r>
        <w:rPr>
          <w:color w:val="000000"/>
          <w:spacing w:val="-1"/>
          <w:sz w:val="24"/>
        </w:rPr>
        <w:t>ДОУ</w:t>
      </w:r>
      <w:r>
        <w:rPr>
          <w:color w:val="000000"/>
          <w:spacing w:val="73"/>
          <w:sz w:val="24"/>
        </w:rPr>
        <w:t xml:space="preserve"> </w:t>
      </w:r>
      <w:r>
        <w:rPr>
          <w:color w:val="000000"/>
          <w:sz w:val="24"/>
        </w:rPr>
        <w:t>есть</w:t>
      </w:r>
      <w:r>
        <w:rPr>
          <w:color w:val="000000"/>
          <w:spacing w:val="73"/>
          <w:sz w:val="24"/>
        </w:rPr>
        <w:t xml:space="preserve"> </w:t>
      </w:r>
      <w:r>
        <w:rPr>
          <w:color w:val="000000"/>
          <w:sz w:val="24"/>
        </w:rPr>
        <w:t>собственные</w:t>
      </w:r>
      <w:r>
        <w:rPr>
          <w:color w:val="000000"/>
          <w:spacing w:val="70"/>
          <w:sz w:val="24"/>
        </w:rPr>
        <w:t xml:space="preserve"> </w:t>
      </w:r>
      <w:r>
        <w:rPr>
          <w:color w:val="000000"/>
          <w:sz w:val="24"/>
        </w:rPr>
        <w:t>задачи.</w:t>
      </w:r>
      <w:r>
        <w:rPr>
          <w:color w:val="000000"/>
          <w:spacing w:val="72"/>
          <w:sz w:val="24"/>
        </w:rPr>
        <w:t xml:space="preserve"> </w:t>
      </w:r>
      <w:r>
        <w:rPr>
          <w:color w:val="000000"/>
          <w:sz w:val="24"/>
        </w:rPr>
        <w:t>Некоторые</w:t>
      </w:r>
      <w:r>
        <w:rPr>
          <w:color w:val="000000"/>
          <w:spacing w:val="70"/>
          <w:sz w:val="24"/>
        </w:rPr>
        <w:t xml:space="preserve"> </w:t>
      </w:r>
      <w:r>
        <w:rPr>
          <w:color w:val="000000"/>
          <w:sz w:val="24"/>
        </w:rPr>
        <w:t>моменты</w:t>
      </w:r>
      <w:r>
        <w:rPr>
          <w:color w:val="000000"/>
          <w:spacing w:val="71"/>
          <w:sz w:val="24"/>
        </w:rPr>
        <w:t xml:space="preserve"> </w:t>
      </w:r>
      <w:r>
        <w:rPr>
          <w:color w:val="000000"/>
          <w:sz w:val="24"/>
        </w:rPr>
        <w:t>являются</w:t>
      </w:r>
      <w:r>
        <w:rPr>
          <w:color w:val="000000"/>
          <w:spacing w:val="72"/>
          <w:sz w:val="24"/>
        </w:rPr>
        <w:t xml:space="preserve"> </w:t>
      </w:r>
      <w:r>
        <w:rPr>
          <w:color w:val="000000"/>
          <w:sz w:val="24"/>
        </w:rPr>
        <w:t>основными</w:t>
      </w:r>
      <w:r>
        <w:rPr>
          <w:color w:val="000000"/>
          <w:spacing w:val="73"/>
          <w:sz w:val="24"/>
        </w:rPr>
        <w:t xml:space="preserve"> </w:t>
      </w:r>
      <w:r>
        <w:rPr>
          <w:color w:val="000000"/>
          <w:sz w:val="24"/>
        </w:rPr>
        <w:t>и</w:t>
      </w:r>
      <w:r>
        <w:rPr>
          <w:color w:val="000000"/>
          <w:spacing w:val="71"/>
          <w:sz w:val="24"/>
        </w:rPr>
        <w:t xml:space="preserve"> </w:t>
      </w:r>
      <w:r>
        <w:rPr>
          <w:color w:val="000000"/>
          <w:sz w:val="24"/>
        </w:rPr>
        <w:t>имеют</w:t>
      </w:r>
      <w:r>
        <w:rPr>
          <w:color w:val="000000"/>
          <w:spacing w:val="72"/>
          <w:sz w:val="24"/>
        </w:rPr>
        <w:t xml:space="preserve"> </w:t>
      </w:r>
      <w:r>
        <w:rPr>
          <w:color w:val="000000"/>
          <w:spacing w:val="-1"/>
          <w:sz w:val="24"/>
        </w:rPr>
        <w:t>ведущее</w:t>
      </w:r>
      <w:r>
        <w:t xml:space="preserve"> </w:t>
      </w:r>
      <w:r>
        <w:rPr>
          <w:color w:val="000000"/>
          <w:sz w:val="24"/>
        </w:rPr>
        <w:t>значение,</w:t>
      </w:r>
      <w:r>
        <w:rPr>
          <w:color w:val="000000"/>
          <w:spacing w:val="31"/>
          <w:sz w:val="24"/>
        </w:rPr>
        <w:t xml:space="preserve"> </w:t>
      </w:r>
      <w:r>
        <w:rPr>
          <w:color w:val="000000"/>
          <w:sz w:val="24"/>
        </w:rPr>
        <w:t>а</w:t>
      </w:r>
      <w:r>
        <w:rPr>
          <w:color w:val="000000"/>
          <w:spacing w:val="30"/>
          <w:sz w:val="24"/>
        </w:rPr>
        <w:t xml:space="preserve"> </w:t>
      </w:r>
      <w:r>
        <w:rPr>
          <w:color w:val="000000"/>
          <w:sz w:val="24"/>
        </w:rPr>
        <w:t>некоторые</w:t>
      </w:r>
      <w:r>
        <w:rPr>
          <w:color w:val="000000"/>
          <w:spacing w:val="32"/>
          <w:sz w:val="24"/>
        </w:rPr>
        <w:t xml:space="preserve"> </w:t>
      </w:r>
      <w:r>
        <w:rPr>
          <w:color w:val="000000"/>
          <w:sz w:val="24"/>
        </w:rPr>
        <w:t>-</w:t>
      </w:r>
      <w:r>
        <w:rPr>
          <w:color w:val="000000"/>
          <w:spacing w:val="30"/>
          <w:sz w:val="24"/>
        </w:rPr>
        <w:t xml:space="preserve"> </w:t>
      </w:r>
      <w:r>
        <w:rPr>
          <w:color w:val="000000"/>
          <w:sz w:val="24"/>
        </w:rPr>
        <w:t>переходными,</w:t>
      </w:r>
      <w:r>
        <w:rPr>
          <w:color w:val="000000"/>
          <w:spacing w:val="31"/>
          <w:sz w:val="24"/>
        </w:rPr>
        <w:t xml:space="preserve"> </w:t>
      </w:r>
      <w:r>
        <w:rPr>
          <w:color w:val="000000"/>
          <w:sz w:val="24"/>
        </w:rPr>
        <w:t>связующими.</w:t>
      </w:r>
      <w:r>
        <w:rPr>
          <w:color w:val="000000"/>
          <w:spacing w:val="31"/>
          <w:sz w:val="24"/>
        </w:rPr>
        <w:t xml:space="preserve"> </w:t>
      </w:r>
      <w:r>
        <w:rPr>
          <w:color w:val="000000"/>
          <w:sz w:val="24"/>
        </w:rPr>
        <w:t>Но</w:t>
      </w:r>
      <w:r>
        <w:rPr>
          <w:color w:val="000000"/>
          <w:spacing w:val="31"/>
          <w:sz w:val="24"/>
        </w:rPr>
        <w:t xml:space="preserve"> </w:t>
      </w:r>
      <w:r>
        <w:rPr>
          <w:color w:val="000000"/>
          <w:sz w:val="24"/>
        </w:rPr>
        <w:t>в</w:t>
      </w:r>
      <w:r>
        <w:rPr>
          <w:color w:val="000000"/>
          <w:spacing w:val="30"/>
          <w:sz w:val="24"/>
        </w:rPr>
        <w:t xml:space="preserve"> </w:t>
      </w:r>
      <w:r>
        <w:rPr>
          <w:color w:val="000000"/>
          <w:sz w:val="24"/>
        </w:rPr>
        <w:t>целом</w:t>
      </w:r>
      <w:r>
        <w:rPr>
          <w:color w:val="000000"/>
          <w:spacing w:val="31"/>
          <w:sz w:val="24"/>
        </w:rPr>
        <w:t xml:space="preserve"> </w:t>
      </w:r>
      <w:r>
        <w:rPr>
          <w:color w:val="000000"/>
          <w:spacing w:val="-1"/>
          <w:sz w:val="24"/>
        </w:rPr>
        <w:t>все</w:t>
      </w:r>
      <w:r>
        <w:rPr>
          <w:color w:val="000000"/>
          <w:spacing w:val="33"/>
          <w:sz w:val="24"/>
        </w:rPr>
        <w:t xml:space="preserve"> </w:t>
      </w:r>
      <w:r>
        <w:rPr>
          <w:color w:val="000000"/>
          <w:sz w:val="24"/>
        </w:rPr>
        <w:t>они</w:t>
      </w:r>
      <w:r>
        <w:rPr>
          <w:color w:val="000000"/>
          <w:spacing w:val="31"/>
          <w:sz w:val="24"/>
        </w:rPr>
        <w:t xml:space="preserve"> </w:t>
      </w:r>
      <w:r>
        <w:rPr>
          <w:color w:val="000000"/>
          <w:sz w:val="24"/>
        </w:rPr>
        <w:t>взаимосвязаны</w:t>
      </w:r>
      <w:r>
        <w:rPr>
          <w:color w:val="000000"/>
          <w:spacing w:val="31"/>
          <w:sz w:val="24"/>
        </w:rPr>
        <w:t xml:space="preserve"> </w:t>
      </w:r>
      <w:r>
        <w:rPr>
          <w:color w:val="000000"/>
          <w:sz w:val="24"/>
        </w:rPr>
        <w:t>между</w:t>
      </w:r>
      <w:r>
        <w:t xml:space="preserve"> </w:t>
      </w:r>
      <w:r>
        <w:rPr>
          <w:color w:val="000000"/>
          <w:sz w:val="24"/>
        </w:rPr>
        <w:t>собой.</w:t>
      </w:r>
    </w:p>
    <w:p w14:paraId="7C36E28B"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Утренняя встреча</w:t>
      </w:r>
      <w:r>
        <w:rPr>
          <w:color w:val="000000"/>
          <w:spacing w:val="-1"/>
          <w:sz w:val="24"/>
        </w:rPr>
        <w:t xml:space="preserve"> </w:t>
      </w:r>
      <w:r>
        <w:rPr>
          <w:color w:val="000000"/>
          <w:sz w:val="24"/>
        </w:rPr>
        <w:t>детей</w:t>
      </w:r>
      <w:r>
        <w:rPr>
          <w:color w:val="000000"/>
          <w:spacing w:val="1"/>
          <w:sz w:val="24"/>
        </w:rPr>
        <w:t xml:space="preserve"> </w:t>
      </w:r>
      <w:r>
        <w:rPr>
          <w:color w:val="000000"/>
          <w:sz w:val="24"/>
        </w:rPr>
        <w:t>в</w:t>
      </w:r>
      <w:r>
        <w:rPr>
          <w:color w:val="000000"/>
          <w:spacing w:val="2"/>
          <w:sz w:val="24"/>
        </w:rPr>
        <w:t xml:space="preserve"> </w:t>
      </w:r>
      <w:r>
        <w:rPr>
          <w:color w:val="000000"/>
          <w:spacing w:val="1"/>
          <w:sz w:val="24"/>
        </w:rPr>
        <w:t>саду</w:t>
      </w:r>
      <w:r>
        <w:rPr>
          <w:color w:val="000000"/>
          <w:spacing w:val="-6"/>
          <w:sz w:val="24"/>
        </w:rPr>
        <w:t xml:space="preserve"> </w:t>
      </w:r>
      <w:r>
        <w:rPr>
          <w:color w:val="000000"/>
          <w:sz w:val="24"/>
        </w:rPr>
        <w:t>задаёт настроение</w:t>
      </w:r>
      <w:r>
        <w:rPr>
          <w:color w:val="000000"/>
          <w:spacing w:val="-1"/>
          <w:sz w:val="24"/>
        </w:rPr>
        <w:t xml:space="preserve"> </w:t>
      </w:r>
      <w:r>
        <w:rPr>
          <w:color w:val="000000"/>
          <w:sz w:val="24"/>
        </w:rPr>
        <w:t>ребёнку</w:t>
      </w:r>
      <w:r>
        <w:rPr>
          <w:color w:val="000000"/>
          <w:spacing w:val="-5"/>
          <w:sz w:val="24"/>
        </w:rPr>
        <w:t xml:space="preserve"> </w:t>
      </w:r>
      <w:r>
        <w:rPr>
          <w:color w:val="000000"/>
          <w:spacing w:val="3"/>
          <w:sz w:val="24"/>
        </w:rPr>
        <w:t>на</w:t>
      </w:r>
      <w:r>
        <w:rPr>
          <w:color w:val="000000"/>
          <w:spacing w:val="-4"/>
          <w:sz w:val="24"/>
        </w:rPr>
        <w:t xml:space="preserve"> </w:t>
      </w:r>
      <w:r>
        <w:rPr>
          <w:color w:val="000000"/>
          <w:sz w:val="24"/>
        </w:rPr>
        <w:t>весь</w:t>
      </w:r>
      <w:r>
        <w:rPr>
          <w:color w:val="000000"/>
          <w:spacing w:val="1"/>
          <w:sz w:val="24"/>
        </w:rPr>
        <w:t xml:space="preserve"> день.</w:t>
      </w:r>
      <w:r>
        <w:rPr>
          <w:color w:val="000000"/>
          <w:spacing w:val="-1"/>
          <w:sz w:val="24"/>
        </w:rPr>
        <w:t xml:space="preserve"> </w:t>
      </w:r>
      <w:r>
        <w:rPr>
          <w:color w:val="000000"/>
          <w:sz w:val="24"/>
        </w:rPr>
        <w:t>От того, как</w:t>
      </w:r>
      <w:r>
        <w:rPr>
          <w:color w:val="000000"/>
          <w:spacing w:val="1"/>
          <w:sz w:val="24"/>
        </w:rPr>
        <w:t xml:space="preserve"> </w:t>
      </w:r>
      <w:r>
        <w:rPr>
          <w:color w:val="000000"/>
          <w:sz w:val="24"/>
        </w:rPr>
        <w:t>малыш попрощается</w:t>
      </w:r>
      <w:r>
        <w:rPr>
          <w:color w:val="000000"/>
          <w:spacing w:val="7"/>
          <w:sz w:val="24"/>
        </w:rPr>
        <w:t xml:space="preserve"> </w:t>
      </w:r>
      <w:r>
        <w:rPr>
          <w:color w:val="000000"/>
          <w:sz w:val="24"/>
        </w:rPr>
        <w:t>с</w:t>
      </w:r>
      <w:r>
        <w:rPr>
          <w:color w:val="000000"/>
          <w:spacing w:val="6"/>
          <w:sz w:val="24"/>
        </w:rPr>
        <w:t xml:space="preserve"> </w:t>
      </w:r>
      <w:r>
        <w:rPr>
          <w:color w:val="000000"/>
          <w:sz w:val="24"/>
        </w:rPr>
        <w:t>родителем,</w:t>
      </w:r>
      <w:r>
        <w:rPr>
          <w:color w:val="000000"/>
          <w:spacing w:val="7"/>
          <w:sz w:val="24"/>
        </w:rPr>
        <w:t xml:space="preserve"> </w:t>
      </w:r>
      <w:r>
        <w:rPr>
          <w:color w:val="000000"/>
          <w:sz w:val="24"/>
        </w:rPr>
        <w:t>какое</w:t>
      </w:r>
      <w:r>
        <w:rPr>
          <w:color w:val="000000"/>
          <w:spacing w:val="8"/>
          <w:sz w:val="24"/>
        </w:rPr>
        <w:t xml:space="preserve"> </w:t>
      </w:r>
      <w:r>
        <w:rPr>
          <w:color w:val="000000"/>
          <w:sz w:val="24"/>
        </w:rPr>
        <w:t>у</w:t>
      </w:r>
      <w:r>
        <w:rPr>
          <w:color w:val="000000"/>
          <w:spacing w:val="2"/>
          <w:sz w:val="24"/>
        </w:rPr>
        <w:t xml:space="preserve"> </w:t>
      </w:r>
      <w:r>
        <w:rPr>
          <w:color w:val="000000"/>
          <w:sz w:val="24"/>
        </w:rPr>
        <w:t>него</w:t>
      </w:r>
      <w:r>
        <w:rPr>
          <w:color w:val="000000"/>
          <w:spacing w:val="7"/>
          <w:sz w:val="24"/>
        </w:rPr>
        <w:t xml:space="preserve"> </w:t>
      </w:r>
      <w:r>
        <w:rPr>
          <w:color w:val="000000"/>
          <w:sz w:val="24"/>
        </w:rPr>
        <w:t>будет</w:t>
      </w:r>
      <w:r>
        <w:rPr>
          <w:color w:val="000000"/>
          <w:spacing w:val="10"/>
          <w:sz w:val="24"/>
        </w:rPr>
        <w:t xml:space="preserve"> </w:t>
      </w:r>
      <w:r>
        <w:rPr>
          <w:color w:val="000000"/>
          <w:sz w:val="24"/>
        </w:rPr>
        <w:t>настроение</w:t>
      </w:r>
      <w:r>
        <w:rPr>
          <w:color w:val="000000"/>
          <w:spacing w:val="8"/>
          <w:sz w:val="24"/>
        </w:rPr>
        <w:t xml:space="preserve"> </w:t>
      </w:r>
      <w:r>
        <w:rPr>
          <w:color w:val="000000"/>
          <w:spacing w:val="-1"/>
          <w:sz w:val="24"/>
        </w:rPr>
        <w:t>утром,</w:t>
      </w:r>
      <w:r>
        <w:rPr>
          <w:color w:val="000000"/>
          <w:spacing w:val="8"/>
          <w:sz w:val="24"/>
        </w:rPr>
        <w:t xml:space="preserve"> </w:t>
      </w:r>
      <w:r>
        <w:rPr>
          <w:color w:val="000000"/>
          <w:sz w:val="24"/>
        </w:rPr>
        <w:t>часто</w:t>
      </w:r>
      <w:r>
        <w:rPr>
          <w:color w:val="000000"/>
          <w:spacing w:val="7"/>
          <w:sz w:val="24"/>
        </w:rPr>
        <w:t xml:space="preserve"> </w:t>
      </w:r>
      <w:r>
        <w:rPr>
          <w:color w:val="000000"/>
          <w:sz w:val="24"/>
        </w:rPr>
        <w:t>зависит,</w:t>
      </w:r>
      <w:r>
        <w:rPr>
          <w:color w:val="000000"/>
          <w:spacing w:val="7"/>
          <w:sz w:val="24"/>
        </w:rPr>
        <w:t xml:space="preserve"> </w:t>
      </w:r>
      <w:r>
        <w:rPr>
          <w:color w:val="000000"/>
          <w:spacing w:val="-1"/>
          <w:sz w:val="24"/>
        </w:rPr>
        <w:t>как</w:t>
      </w:r>
      <w:r>
        <w:rPr>
          <w:color w:val="000000"/>
          <w:spacing w:val="9"/>
          <w:sz w:val="24"/>
        </w:rPr>
        <w:t xml:space="preserve"> </w:t>
      </w:r>
      <w:r>
        <w:rPr>
          <w:color w:val="000000"/>
          <w:sz w:val="24"/>
        </w:rPr>
        <w:t>в</w:t>
      </w:r>
      <w:r>
        <w:rPr>
          <w:color w:val="000000"/>
          <w:spacing w:val="6"/>
          <w:sz w:val="24"/>
        </w:rPr>
        <w:t xml:space="preserve"> </w:t>
      </w:r>
      <w:r>
        <w:rPr>
          <w:color w:val="000000"/>
          <w:sz w:val="24"/>
        </w:rPr>
        <w:t>дальнейшем</w:t>
      </w:r>
      <w:r>
        <w:t xml:space="preserve"> </w:t>
      </w:r>
      <w:r>
        <w:rPr>
          <w:color w:val="000000"/>
          <w:sz w:val="24"/>
        </w:rPr>
        <w:t>сложится его день.</w:t>
      </w:r>
    </w:p>
    <w:p w14:paraId="609DEAF3"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Подготовка</w:t>
      </w:r>
      <w:r>
        <w:rPr>
          <w:color w:val="000000"/>
          <w:spacing w:val="102"/>
          <w:sz w:val="24"/>
        </w:rPr>
        <w:t xml:space="preserve"> </w:t>
      </w:r>
      <w:r>
        <w:rPr>
          <w:color w:val="000000"/>
          <w:sz w:val="24"/>
        </w:rPr>
        <w:t>к</w:t>
      </w:r>
      <w:r>
        <w:rPr>
          <w:color w:val="000000"/>
          <w:spacing w:val="104"/>
          <w:sz w:val="24"/>
        </w:rPr>
        <w:t xml:space="preserve"> </w:t>
      </w:r>
      <w:r>
        <w:rPr>
          <w:color w:val="000000"/>
          <w:spacing w:val="-1"/>
          <w:sz w:val="24"/>
        </w:rPr>
        <w:t>завтраку,</w:t>
      </w:r>
      <w:r>
        <w:rPr>
          <w:color w:val="000000"/>
          <w:spacing w:val="106"/>
          <w:sz w:val="24"/>
        </w:rPr>
        <w:t xml:space="preserve"> </w:t>
      </w:r>
      <w:r>
        <w:rPr>
          <w:color w:val="000000"/>
          <w:sz w:val="24"/>
        </w:rPr>
        <w:t>гигиенические</w:t>
      </w:r>
      <w:r>
        <w:rPr>
          <w:color w:val="000000"/>
          <w:spacing w:val="102"/>
          <w:sz w:val="24"/>
        </w:rPr>
        <w:t xml:space="preserve"> </w:t>
      </w:r>
      <w:r>
        <w:rPr>
          <w:color w:val="000000"/>
          <w:sz w:val="24"/>
        </w:rPr>
        <w:t>процедуры</w:t>
      </w:r>
      <w:r>
        <w:rPr>
          <w:color w:val="000000"/>
          <w:spacing w:val="103"/>
          <w:sz w:val="24"/>
        </w:rPr>
        <w:t xml:space="preserve"> </w:t>
      </w:r>
      <w:r>
        <w:rPr>
          <w:color w:val="000000"/>
          <w:sz w:val="24"/>
        </w:rPr>
        <w:t>воспитывают</w:t>
      </w:r>
      <w:r>
        <w:rPr>
          <w:color w:val="000000"/>
          <w:spacing w:val="103"/>
          <w:sz w:val="24"/>
        </w:rPr>
        <w:t xml:space="preserve"> </w:t>
      </w:r>
      <w:r>
        <w:rPr>
          <w:color w:val="000000"/>
          <w:sz w:val="24"/>
        </w:rPr>
        <w:t>у</w:t>
      </w:r>
      <w:r>
        <w:rPr>
          <w:color w:val="000000"/>
          <w:spacing w:val="101"/>
          <w:sz w:val="24"/>
        </w:rPr>
        <w:t xml:space="preserve"> </w:t>
      </w:r>
      <w:r>
        <w:rPr>
          <w:color w:val="000000"/>
          <w:spacing w:val="2"/>
          <w:sz w:val="24"/>
        </w:rPr>
        <w:t>ребенка</w:t>
      </w:r>
      <w:r>
        <w:rPr>
          <w:color w:val="000000"/>
          <w:spacing w:val="100"/>
          <w:sz w:val="24"/>
        </w:rPr>
        <w:t xml:space="preserve"> </w:t>
      </w:r>
      <w:r>
        <w:rPr>
          <w:color w:val="000000"/>
          <w:sz w:val="24"/>
        </w:rPr>
        <w:t xml:space="preserve">культуру гигиены, </w:t>
      </w:r>
      <w:r>
        <w:rPr>
          <w:color w:val="000000"/>
          <w:spacing w:val="-1"/>
          <w:sz w:val="24"/>
        </w:rPr>
        <w:t>формируют</w:t>
      </w:r>
      <w:r>
        <w:rPr>
          <w:color w:val="000000"/>
          <w:spacing w:val="1"/>
          <w:sz w:val="24"/>
        </w:rPr>
        <w:t xml:space="preserve"> </w:t>
      </w:r>
      <w:r>
        <w:rPr>
          <w:color w:val="000000"/>
          <w:sz w:val="24"/>
        </w:rPr>
        <w:t>гигиенические</w:t>
      </w:r>
      <w:r>
        <w:rPr>
          <w:color w:val="000000"/>
          <w:spacing w:val="-1"/>
          <w:sz w:val="24"/>
        </w:rPr>
        <w:t xml:space="preserve"> </w:t>
      </w:r>
      <w:r>
        <w:rPr>
          <w:color w:val="000000"/>
          <w:sz w:val="24"/>
        </w:rPr>
        <w:t>навыки. Завтрак,</w:t>
      </w:r>
      <w:r>
        <w:rPr>
          <w:color w:val="000000"/>
          <w:spacing w:val="39"/>
          <w:sz w:val="24"/>
        </w:rPr>
        <w:t xml:space="preserve"> </w:t>
      </w:r>
      <w:r>
        <w:rPr>
          <w:color w:val="000000"/>
          <w:sz w:val="24"/>
        </w:rPr>
        <w:t>обед,</w:t>
      </w:r>
      <w:r>
        <w:rPr>
          <w:color w:val="000000"/>
          <w:spacing w:val="39"/>
          <w:sz w:val="24"/>
        </w:rPr>
        <w:t xml:space="preserve"> </w:t>
      </w:r>
      <w:r>
        <w:rPr>
          <w:color w:val="000000"/>
          <w:sz w:val="24"/>
        </w:rPr>
        <w:t>полдник</w:t>
      </w:r>
      <w:r>
        <w:rPr>
          <w:color w:val="000000"/>
          <w:spacing w:val="37"/>
          <w:sz w:val="24"/>
        </w:rPr>
        <w:t xml:space="preserve"> </w:t>
      </w:r>
      <w:r>
        <w:rPr>
          <w:color w:val="000000"/>
          <w:sz w:val="24"/>
        </w:rPr>
        <w:t>прививают</w:t>
      </w:r>
      <w:r>
        <w:rPr>
          <w:color w:val="000000"/>
          <w:spacing w:val="38"/>
          <w:sz w:val="24"/>
        </w:rPr>
        <w:t xml:space="preserve"> </w:t>
      </w:r>
      <w:r>
        <w:rPr>
          <w:color w:val="000000"/>
          <w:sz w:val="24"/>
        </w:rPr>
        <w:t>основу</w:t>
      </w:r>
      <w:r>
        <w:rPr>
          <w:color w:val="000000"/>
          <w:spacing w:val="34"/>
          <w:sz w:val="24"/>
        </w:rPr>
        <w:t xml:space="preserve"> </w:t>
      </w:r>
      <w:r>
        <w:rPr>
          <w:color w:val="000000"/>
          <w:sz w:val="24"/>
        </w:rPr>
        <w:t>режима</w:t>
      </w:r>
      <w:r>
        <w:rPr>
          <w:color w:val="000000"/>
          <w:spacing w:val="37"/>
          <w:sz w:val="24"/>
        </w:rPr>
        <w:t xml:space="preserve"> </w:t>
      </w:r>
      <w:r>
        <w:rPr>
          <w:color w:val="000000"/>
          <w:sz w:val="24"/>
        </w:rPr>
        <w:t>питания,</w:t>
      </w:r>
      <w:r>
        <w:rPr>
          <w:color w:val="000000"/>
          <w:spacing w:val="38"/>
          <w:sz w:val="24"/>
        </w:rPr>
        <w:t xml:space="preserve"> </w:t>
      </w:r>
      <w:r>
        <w:rPr>
          <w:color w:val="000000"/>
          <w:sz w:val="24"/>
        </w:rPr>
        <w:t>сбалансированного</w:t>
      </w:r>
      <w:r>
        <w:rPr>
          <w:color w:val="000000"/>
          <w:spacing w:val="38"/>
          <w:sz w:val="24"/>
        </w:rPr>
        <w:t xml:space="preserve"> </w:t>
      </w:r>
      <w:r>
        <w:rPr>
          <w:color w:val="000000"/>
          <w:sz w:val="24"/>
        </w:rPr>
        <w:t>рациона, закладывают</w:t>
      </w:r>
      <w:r>
        <w:rPr>
          <w:color w:val="000000"/>
          <w:spacing w:val="1"/>
          <w:sz w:val="24"/>
        </w:rPr>
        <w:t xml:space="preserve"> </w:t>
      </w:r>
      <w:r>
        <w:rPr>
          <w:color w:val="000000"/>
          <w:sz w:val="24"/>
        </w:rPr>
        <w:t>культуру</w:t>
      </w:r>
      <w:r>
        <w:rPr>
          <w:color w:val="000000"/>
          <w:spacing w:val="-3"/>
          <w:sz w:val="24"/>
        </w:rPr>
        <w:t xml:space="preserve"> </w:t>
      </w:r>
      <w:r>
        <w:rPr>
          <w:color w:val="000000"/>
          <w:sz w:val="24"/>
        </w:rPr>
        <w:t>приёма</w:t>
      </w:r>
      <w:r>
        <w:rPr>
          <w:color w:val="000000"/>
          <w:spacing w:val="-1"/>
          <w:sz w:val="24"/>
        </w:rPr>
        <w:t xml:space="preserve"> </w:t>
      </w:r>
      <w:r>
        <w:rPr>
          <w:color w:val="000000"/>
          <w:spacing w:val="1"/>
          <w:sz w:val="24"/>
        </w:rPr>
        <w:t>пищи</w:t>
      </w:r>
      <w:r>
        <w:rPr>
          <w:color w:val="000000"/>
          <w:spacing w:val="-2"/>
          <w:sz w:val="24"/>
        </w:rPr>
        <w:t xml:space="preserve"> </w:t>
      </w:r>
      <w:r>
        <w:rPr>
          <w:color w:val="000000"/>
          <w:sz w:val="24"/>
        </w:rPr>
        <w:t>и</w:t>
      </w:r>
      <w:r>
        <w:rPr>
          <w:color w:val="000000"/>
          <w:spacing w:val="1"/>
          <w:sz w:val="24"/>
        </w:rPr>
        <w:t xml:space="preserve"> </w:t>
      </w:r>
      <w:r>
        <w:rPr>
          <w:color w:val="000000"/>
          <w:sz w:val="24"/>
        </w:rPr>
        <w:t>нормы</w:t>
      </w:r>
      <w:r>
        <w:rPr>
          <w:color w:val="000000"/>
          <w:spacing w:val="-3"/>
          <w:sz w:val="24"/>
        </w:rPr>
        <w:t xml:space="preserve"> </w:t>
      </w:r>
      <w:r>
        <w:rPr>
          <w:color w:val="000000"/>
          <w:sz w:val="24"/>
        </w:rPr>
        <w:t xml:space="preserve">поведения </w:t>
      </w:r>
      <w:r>
        <w:rPr>
          <w:color w:val="000000"/>
          <w:spacing w:val="1"/>
          <w:sz w:val="24"/>
        </w:rPr>
        <w:t>за</w:t>
      </w:r>
      <w:r>
        <w:rPr>
          <w:color w:val="000000"/>
          <w:spacing w:val="-2"/>
          <w:sz w:val="24"/>
        </w:rPr>
        <w:t xml:space="preserve"> </w:t>
      </w:r>
      <w:r>
        <w:rPr>
          <w:color w:val="000000"/>
          <w:sz w:val="24"/>
        </w:rPr>
        <w:t>столом;</w:t>
      </w:r>
    </w:p>
    <w:p w14:paraId="254B613E"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Зарядка, гимнастика</w:t>
      </w:r>
      <w:r>
        <w:rPr>
          <w:color w:val="000000"/>
          <w:spacing w:val="1"/>
          <w:sz w:val="24"/>
        </w:rPr>
        <w:t xml:space="preserve"> </w:t>
      </w:r>
      <w:r>
        <w:rPr>
          <w:color w:val="000000"/>
          <w:sz w:val="24"/>
        </w:rPr>
        <w:t>-</w:t>
      </w:r>
      <w:r>
        <w:rPr>
          <w:color w:val="000000"/>
          <w:spacing w:val="-1"/>
          <w:sz w:val="24"/>
        </w:rPr>
        <w:t xml:space="preserve"> </w:t>
      </w:r>
      <w:r>
        <w:rPr>
          <w:color w:val="000000"/>
          <w:sz w:val="24"/>
        </w:rPr>
        <w:t>повышают</w:t>
      </w:r>
      <w:r>
        <w:rPr>
          <w:color w:val="000000"/>
          <w:spacing w:val="1"/>
          <w:sz w:val="24"/>
        </w:rPr>
        <w:t xml:space="preserve"> </w:t>
      </w:r>
      <w:r>
        <w:rPr>
          <w:color w:val="000000"/>
          <w:sz w:val="24"/>
        </w:rPr>
        <w:t>работоспособность,</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 xml:space="preserve">здоровье. </w:t>
      </w:r>
      <w:r>
        <w:rPr>
          <w:color w:val="000000"/>
          <w:spacing w:val="648"/>
          <w:sz w:val="24"/>
        </w:rPr>
        <w:t> </w:t>
      </w:r>
      <w:r>
        <w:rPr>
          <w:color w:val="000000"/>
          <w:sz w:val="24"/>
        </w:rPr>
        <w:t>Подвижные</w:t>
      </w:r>
      <w:r>
        <w:rPr>
          <w:color w:val="000000"/>
          <w:spacing w:val="1"/>
          <w:sz w:val="24"/>
        </w:rPr>
        <w:t xml:space="preserve"> </w:t>
      </w:r>
      <w:r>
        <w:rPr>
          <w:color w:val="000000"/>
          <w:sz w:val="24"/>
        </w:rPr>
        <w:t>коллективные</w:t>
      </w:r>
      <w:r>
        <w:rPr>
          <w:color w:val="000000"/>
          <w:spacing w:val="1"/>
          <w:sz w:val="24"/>
        </w:rPr>
        <w:t xml:space="preserve"> </w:t>
      </w:r>
      <w:r>
        <w:rPr>
          <w:color w:val="000000"/>
          <w:sz w:val="24"/>
        </w:rPr>
        <w:t>игры</w:t>
      </w:r>
      <w:r>
        <w:rPr>
          <w:color w:val="000000"/>
          <w:spacing w:val="4"/>
          <w:sz w:val="24"/>
        </w:rPr>
        <w:t xml:space="preserve"> </w:t>
      </w:r>
      <w:r>
        <w:rPr>
          <w:color w:val="000000"/>
          <w:spacing w:val="-1"/>
          <w:sz w:val="24"/>
        </w:rPr>
        <w:t>учат</w:t>
      </w:r>
      <w:r>
        <w:rPr>
          <w:color w:val="000000"/>
          <w:spacing w:val="4"/>
          <w:sz w:val="24"/>
        </w:rPr>
        <w:t xml:space="preserve"> </w:t>
      </w:r>
      <w:r>
        <w:rPr>
          <w:color w:val="000000"/>
          <w:sz w:val="24"/>
        </w:rPr>
        <w:t>коммуникации,</w:t>
      </w:r>
      <w:r>
        <w:rPr>
          <w:color w:val="000000"/>
          <w:spacing w:val="2"/>
          <w:sz w:val="24"/>
        </w:rPr>
        <w:t xml:space="preserve"> </w:t>
      </w:r>
      <w:r>
        <w:rPr>
          <w:color w:val="000000"/>
          <w:sz w:val="24"/>
        </w:rPr>
        <w:t>согласованным</w:t>
      </w:r>
      <w:r>
        <w:rPr>
          <w:color w:val="000000"/>
          <w:spacing w:val="1"/>
          <w:sz w:val="24"/>
        </w:rPr>
        <w:t xml:space="preserve"> </w:t>
      </w:r>
      <w:r>
        <w:rPr>
          <w:color w:val="000000"/>
          <w:sz w:val="24"/>
        </w:rPr>
        <w:t>действиям,</w:t>
      </w:r>
      <w:r>
        <w:rPr>
          <w:color w:val="000000"/>
          <w:spacing w:val="2"/>
          <w:sz w:val="24"/>
        </w:rPr>
        <w:t xml:space="preserve"> </w:t>
      </w:r>
      <w:r>
        <w:rPr>
          <w:color w:val="000000"/>
          <w:sz w:val="24"/>
        </w:rPr>
        <w:t>развивают</w:t>
      </w:r>
      <w:r>
        <w:t xml:space="preserve"> </w:t>
      </w:r>
      <w:r>
        <w:rPr>
          <w:color w:val="000000"/>
          <w:sz w:val="24"/>
        </w:rPr>
        <w:t>моторику, речь, внимание, память, ловкость</w:t>
      </w:r>
      <w:r>
        <w:rPr>
          <w:color w:val="000000"/>
          <w:spacing w:val="-2"/>
          <w:sz w:val="24"/>
        </w:rPr>
        <w:t xml:space="preserve"> </w:t>
      </w:r>
      <w:r>
        <w:rPr>
          <w:color w:val="000000"/>
          <w:sz w:val="24"/>
        </w:rPr>
        <w:t>и</w:t>
      </w:r>
      <w:r>
        <w:rPr>
          <w:color w:val="000000"/>
          <w:spacing w:val="-1"/>
          <w:sz w:val="24"/>
        </w:rPr>
        <w:t xml:space="preserve"> </w:t>
      </w:r>
      <w:r>
        <w:rPr>
          <w:color w:val="000000"/>
          <w:sz w:val="24"/>
        </w:rPr>
        <w:t>другие</w:t>
      </w:r>
      <w:r>
        <w:rPr>
          <w:color w:val="000000"/>
          <w:spacing w:val="-1"/>
          <w:sz w:val="24"/>
        </w:rPr>
        <w:t xml:space="preserve"> </w:t>
      </w:r>
      <w:r>
        <w:rPr>
          <w:color w:val="000000"/>
          <w:sz w:val="24"/>
        </w:rPr>
        <w:t>навыки.</w:t>
      </w:r>
    </w:p>
    <w:p w14:paraId="57DE4FC1"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
          <w:sz w:val="24"/>
        </w:rPr>
        <w:t xml:space="preserve"> </w:t>
      </w:r>
      <w:r>
        <w:rPr>
          <w:color w:val="000000"/>
          <w:sz w:val="24"/>
        </w:rPr>
        <w:t>-</w:t>
      </w:r>
      <w:r>
        <w:rPr>
          <w:color w:val="000000"/>
          <w:spacing w:val="-1"/>
          <w:sz w:val="24"/>
        </w:rPr>
        <w:t xml:space="preserve"> </w:t>
      </w:r>
      <w:r>
        <w:rPr>
          <w:color w:val="000000"/>
          <w:sz w:val="24"/>
        </w:rPr>
        <w:t>это основная образовательная деятельность</w:t>
      </w:r>
      <w:r>
        <w:rPr>
          <w:color w:val="000000"/>
          <w:spacing w:val="1"/>
          <w:sz w:val="24"/>
        </w:rPr>
        <w:t xml:space="preserve"> </w:t>
      </w:r>
      <w:r>
        <w:rPr>
          <w:color w:val="000000"/>
          <w:sz w:val="24"/>
        </w:rPr>
        <w:t>в дошкольном</w:t>
      </w:r>
      <w:r>
        <w:rPr>
          <w:color w:val="000000"/>
          <w:spacing w:val="1"/>
          <w:sz w:val="24"/>
        </w:rPr>
        <w:t xml:space="preserve"> </w:t>
      </w:r>
      <w:r>
        <w:rPr>
          <w:color w:val="000000"/>
          <w:sz w:val="24"/>
        </w:rPr>
        <w:t>учреждении.</w:t>
      </w:r>
    </w:p>
    <w:p w14:paraId="06A67CDA"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Задачи</w:t>
      </w:r>
      <w:r>
        <w:rPr>
          <w:color w:val="000000"/>
          <w:spacing w:val="54"/>
          <w:sz w:val="24"/>
        </w:rPr>
        <w:t xml:space="preserve"> </w:t>
      </w:r>
      <w:r>
        <w:rPr>
          <w:color w:val="000000"/>
          <w:sz w:val="24"/>
        </w:rPr>
        <w:t>сна</w:t>
      </w:r>
      <w:r>
        <w:rPr>
          <w:color w:val="000000"/>
          <w:spacing w:val="55"/>
          <w:sz w:val="24"/>
        </w:rPr>
        <w:t xml:space="preserve"> </w:t>
      </w:r>
      <w:r>
        <w:rPr>
          <w:color w:val="000000"/>
          <w:sz w:val="24"/>
        </w:rPr>
        <w:t>-</w:t>
      </w:r>
      <w:r>
        <w:rPr>
          <w:color w:val="000000"/>
          <w:spacing w:val="52"/>
          <w:sz w:val="24"/>
        </w:rPr>
        <w:t xml:space="preserve"> </w:t>
      </w:r>
      <w:r>
        <w:rPr>
          <w:color w:val="000000"/>
          <w:sz w:val="24"/>
        </w:rPr>
        <w:t>разгрузить</w:t>
      </w:r>
      <w:r>
        <w:rPr>
          <w:color w:val="000000"/>
          <w:spacing w:val="56"/>
          <w:sz w:val="24"/>
        </w:rPr>
        <w:t xml:space="preserve"> </w:t>
      </w:r>
      <w:r>
        <w:rPr>
          <w:color w:val="000000"/>
          <w:spacing w:val="-1"/>
          <w:sz w:val="24"/>
        </w:rPr>
        <w:t>нервную</w:t>
      </w:r>
      <w:r>
        <w:rPr>
          <w:color w:val="000000"/>
          <w:spacing w:val="56"/>
          <w:sz w:val="24"/>
        </w:rPr>
        <w:t xml:space="preserve"> </w:t>
      </w:r>
      <w:r>
        <w:rPr>
          <w:color w:val="000000"/>
          <w:sz w:val="24"/>
        </w:rPr>
        <w:t>систему,</w:t>
      </w:r>
      <w:r>
        <w:rPr>
          <w:color w:val="000000"/>
          <w:spacing w:val="55"/>
          <w:sz w:val="24"/>
        </w:rPr>
        <w:t xml:space="preserve"> </w:t>
      </w:r>
      <w:r>
        <w:rPr>
          <w:color w:val="000000"/>
          <w:sz w:val="24"/>
        </w:rPr>
        <w:t>сменить</w:t>
      </w:r>
      <w:r>
        <w:rPr>
          <w:color w:val="000000"/>
          <w:spacing w:val="53"/>
          <w:sz w:val="24"/>
        </w:rPr>
        <w:t xml:space="preserve"> </w:t>
      </w:r>
      <w:r>
        <w:rPr>
          <w:color w:val="000000"/>
          <w:sz w:val="24"/>
        </w:rPr>
        <w:t>деятельность</w:t>
      </w:r>
      <w:r>
        <w:rPr>
          <w:color w:val="000000"/>
          <w:spacing w:val="53"/>
          <w:sz w:val="24"/>
        </w:rPr>
        <w:t xml:space="preserve"> </w:t>
      </w:r>
      <w:r>
        <w:rPr>
          <w:color w:val="000000"/>
          <w:sz w:val="24"/>
        </w:rPr>
        <w:t>с</w:t>
      </w:r>
      <w:r>
        <w:rPr>
          <w:color w:val="000000"/>
          <w:spacing w:val="52"/>
          <w:sz w:val="24"/>
        </w:rPr>
        <w:t xml:space="preserve"> </w:t>
      </w:r>
      <w:r>
        <w:rPr>
          <w:color w:val="000000"/>
          <w:sz w:val="24"/>
        </w:rPr>
        <w:t>активной</w:t>
      </w:r>
      <w:r>
        <w:rPr>
          <w:color w:val="000000"/>
          <w:spacing w:val="51"/>
          <w:sz w:val="24"/>
        </w:rPr>
        <w:t xml:space="preserve"> </w:t>
      </w:r>
      <w:r>
        <w:rPr>
          <w:color w:val="000000"/>
          <w:spacing w:val="1"/>
          <w:sz w:val="24"/>
        </w:rPr>
        <w:t>на</w:t>
      </w:r>
      <w:r>
        <w:rPr>
          <w:color w:val="000000"/>
          <w:spacing w:val="51"/>
          <w:sz w:val="24"/>
        </w:rPr>
        <w:t xml:space="preserve"> </w:t>
      </w:r>
      <w:r>
        <w:rPr>
          <w:color w:val="000000"/>
          <w:sz w:val="24"/>
        </w:rPr>
        <w:t>отдых, который очень</w:t>
      </w:r>
      <w:r>
        <w:rPr>
          <w:color w:val="000000"/>
          <w:spacing w:val="-2"/>
          <w:sz w:val="24"/>
        </w:rPr>
        <w:t xml:space="preserve"> </w:t>
      </w:r>
      <w:r>
        <w:rPr>
          <w:color w:val="000000"/>
          <w:sz w:val="24"/>
        </w:rPr>
        <w:t>полезен</w:t>
      </w:r>
      <w:r>
        <w:rPr>
          <w:color w:val="000000"/>
          <w:spacing w:val="-2"/>
          <w:sz w:val="24"/>
        </w:rPr>
        <w:t xml:space="preserve"> </w:t>
      </w:r>
      <w:r>
        <w:rPr>
          <w:color w:val="000000"/>
          <w:sz w:val="24"/>
        </w:rPr>
        <w:t>для детского организма.</w:t>
      </w:r>
    </w:p>
    <w:p w14:paraId="3C107397"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lastRenderedPageBreak/>
        <w:t>Подготовка</w:t>
      </w:r>
      <w:r>
        <w:rPr>
          <w:color w:val="000000"/>
          <w:spacing w:val="18"/>
          <w:sz w:val="24"/>
        </w:rPr>
        <w:t xml:space="preserve"> </w:t>
      </w:r>
      <w:r>
        <w:rPr>
          <w:color w:val="000000"/>
          <w:sz w:val="24"/>
        </w:rPr>
        <w:t>к</w:t>
      </w:r>
      <w:r>
        <w:rPr>
          <w:color w:val="000000"/>
          <w:spacing w:val="20"/>
          <w:sz w:val="24"/>
        </w:rPr>
        <w:t xml:space="preserve"> </w:t>
      </w:r>
      <w:r>
        <w:rPr>
          <w:color w:val="000000"/>
          <w:sz w:val="24"/>
        </w:rPr>
        <w:t>прогулке,</w:t>
      </w:r>
      <w:r>
        <w:rPr>
          <w:color w:val="000000"/>
          <w:spacing w:val="19"/>
          <w:sz w:val="24"/>
        </w:rPr>
        <w:t xml:space="preserve"> </w:t>
      </w:r>
      <w:r>
        <w:rPr>
          <w:color w:val="000000"/>
          <w:sz w:val="24"/>
        </w:rPr>
        <w:t>подготовка</w:t>
      </w:r>
      <w:r>
        <w:rPr>
          <w:color w:val="000000"/>
          <w:spacing w:val="18"/>
          <w:sz w:val="24"/>
        </w:rPr>
        <w:t xml:space="preserve"> </w:t>
      </w:r>
      <w:r>
        <w:rPr>
          <w:color w:val="000000"/>
          <w:spacing w:val="1"/>
          <w:sz w:val="24"/>
        </w:rPr>
        <w:t>ко</w:t>
      </w:r>
      <w:r>
        <w:rPr>
          <w:color w:val="000000"/>
          <w:spacing w:val="18"/>
          <w:sz w:val="24"/>
        </w:rPr>
        <w:t xml:space="preserve"> </w:t>
      </w:r>
      <w:r>
        <w:rPr>
          <w:color w:val="000000"/>
          <w:spacing w:val="1"/>
          <w:sz w:val="24"/>
        </w:rPr>
        <w:t>сну</w:t>
      </w:r>
      <w:r>
        <w:rPr>
          <w:color w:val="000000"/>
          <w:spacing w:val="15"/>
          <w:sz w:val="24"/>
        </w:rPr>
        <w:t xml:space="preserve"> </w:t>
      </w:r>
      <w:r>
        <w:rPr>
          <w:color w:val="000000"/>
          <w:spacing w:val="-1"/>
          <w:sz w:val="24"/>
        </w:rPr>
        <w:t>учат</w:t>
      </w:r>
      <w:r>
        <w:rPr>
          <w:color w:val="000000"/>
          <w:spacing w:val="21"/>
          <w:sz w:val="24"/>
        </w:rPr>
        <w:t xml:space="preserve"> </w:t>
      </w:r>
      <w:r>
        <w:rPr>
          <w:color w:val="000000"/>
          <w:sz w:val="24"/>
        </w:rPr>
        <w:t>ребёнка</w:t>
      </w:r>
      <w:r>
        <w:rPr>
          <w:color w:val="000000"/>
          <w:spacing w:val="18"/>
          <w:sz w:val="24"/>
        </w:rPr>
        <w:t xml:space="preserve"> </w:t>
      </w:r>
      <w:r>
        <w:rPr>
          <w:color w:val="000000"/>
          <w:sz w:val="24"/>
        </w:rPr>
        <w:t>самостоятельности,</w:t>
      </w:r>
      <w:r>
        <w:rPr>
          <w:color w:val="000000"/>
          <w:spacing w:val="19"/>
          <w:sz w:val="24"/>
        </w:rPr>
        <w:t xml:space="preserve"> </w:t>
      </w:r>
      <w:r>
        <w:rPr>
          <w:color w:val="000000"/>
          <w:sz w:val="24"/>
        </w:rPr>
        <w:t>аккуратности при</w:t>
      </w:r>
      <w:r>
        <w:rPr>
          <w:color w:val="000000"/>
          <w:spacing w:val="51"/>
          <w:sz w:val="24"/>
        </w:rPr>
        <w:t xml:space="preserve"> </w:t>
      </w:r>
      <w:r>
        <w:rPr>
          <w:color w:val="000000"/>
          <w:sz w:val="24"/>
        </w:rPr>
        <w:t>одевании</w:t>
      </w:r>
      <w:r>
        <w:rPr>
          <w:color w:val="000000"/>
          <w:spacing w:val="51"/>
          <w:sz w:val="24"/>
        </w:rPr>
        <w:t xml:space="preserve"> </w:t>
      </w:r>
      <w:r>
        <w:rPr>
          <w:color w:val="000000"/>
          <w:spacing w:val="-1"/>
          <w:sz w:val="24"/>
        </w:rPr>
        <w:t>или</w:t>
      </w:r>
      <w:r>
        <w:rPr>
          <w:color w:val="000000"/>
          <w:spacing w:val="52"/>
          <w:sz w:val="24"/>
        </w:rPr>
        <w:t xml:space="preserve"> </w:t>
      </w:r>
      <w:r>
        <w:rPr>
          <w:color w:val="000000"/>
          <w:sz w:val="24"/>
        </w:rPr>
        <w:t>раздевании,</w:t>
      </w:r>
      <w:r>
        <w:rPr>
          <w:color w:val="000000"/>
          <w:spacing w:val="50"/>
          <w:sz w:val="24"/>
        </w:rPr>
        <w:t xml:space="preserve"> </w:t>
      </w:r>
      <w:r>
        <w:rPr>
          <w:color w:val="000000"/>
          <w:sz w:val="24"/>
        </w:rPr>
        <w:t>формируют</w:t>
      </w:r>
      <w:r>
        <w:rPr>
          <w:color w:val="000000"/>
          <w:spacing w:val="51"/>
          <w:sz w:val="24"/>
        </w:rPr>
        <w:t xml:space="preserve"> </w:t>
      </w:r>
      <w:r>
        <w:rPr>
          <w:color w:val="000000"/>
          <w:sz w:val="24"/>
        </w:rPr>
        <w:t>дисциплину.</w:t>
      </w:r>
      <w:r>
        <w:rPr>
          <w:color w:val="000000"/>
          <w:spacing w:val="51"/>
          <w:sz w:val="24"/>
        </w:rPr>
        <w:t xml:space="preserve"> </w:t>
      </w:r>
      <w:r>
        <w:rPr>
          <w:color w:val="000000"/>
          <w:sz w:val="24"/>
        </w:rPr>
        <w:t>Утренняя</w:t>
      </w:r>
      <w:r>
        <w:rPr>
          <w:color w:val="000000"/>
          <w:spacing w:val="50"/>
          <w:sz w:val="24"/>
        </w:rPr>
        <w:t xml:space="preserve"> </w:t>
      </w:r>
      <w:r>
        <w:rPr>
          <w:color w:val="000000"/>
          <w:sz w:val="24"/>
        </w:rPr>
        <w:t>и</w:t>
      </w:r>
      <w:r>
        <w:rPr>
          <w:color w:val="000000"/>
          <w:spacing w:val="51"/>
          <w:sz w:val="24"/>
        </w:rPr>
        <w:t xml:space="preserve"> </w:t>
      </w:r>
      <w:r>
        <w:rPr>
          <w:color w:val="000000"/>
          <w:spacing w:val="1"/>
          <w:sz w:val="24"/>
        </w:rPr>
        <w:t>вечерняя</w:t>
      </w:r>
      <w:r>
        <w:rPr>
          <w:color w:val="000000"/>
          <w:spacing w:val="49"/>
          <w:sz w:val="24"/>
        </w:rPr>
        <w:t xml:space="preserve"> </w:t>
      </w:r>
      <w:r>
        <w:rPr>
          <w:color w:val="000000"/>
          <w:sz w:val="24"/>
        </w:rPr>
        <w:t>прогулка</w:t>
      </w:r>
      <w:r>
        <w:rPr>
          <w:color w:val="000000"/>
          <w:spacing w:val="51"/>
          <w:sz w:val="24"/>
        </w:rPr>
        <w:t xml:space="preserve"> </w:t>
      </w:r>
      <w:r>
        <w:rPr>
          <w:color w:val="000000"/>
          <w:sz w:val="24"/>
        </w:rPr>
        <w:t>-</w:t>
      </w:r>
      <w:r>
        <w:rPr>
          <w:color w:val="000000"/>
          <w:spacing w:val="54"/>
          <w:sz w:val="24"/>
        </w:rPr>
        <w:t xml:space="preserve"> </w:t>
      </w:r>
      <w:r>
        <w:rPr>
          <w:color w:val="000000"/>
          <w:spacing w:val="-1"/>
          <w:sz w:val="24"/>
        </w:rPr>
        <w:t>учат</w:t>
      </w:r>
      <w:r>
        <w:t xml:space="preserve"> </w:t>
      </w:r>
      <w:r>
        <w:rPr>
          <w:color w:val="000000"/>
          <w:sz w:val="24"/>
        </w:rPr>
        <w:t>наблюдать</w:t>
      </w:r>
      <w:r>
        <w:rPr>
          <w:color w:val="000000"/>
          <w:spacing w:val="15"/>
          <w:sz w:val="24"/>
        </w:rPr>
        <w:t xml:space="preserve"> </w:t>
      </w:r>
      <w:r>
        <w:rPr>
          <w:color w:val="000000"/>
          <w:spacing w:val="1"/>
          <w:sz w:val="24"/>
        </w:rPr>
        <w:t>за</w:t>
      </w:r>
      <w:r>
        <w:rPr>
          <w:color w:val="000000"/>
          <w:spacing w:val="12"/>
          <w:sz w:val="24"/>
        </w:rPr>
        <w:t xml:space="preserve"> </w:t>
      </w:r>
      <w:r>
        <w:rPr>
          <w:color w:val="000000"/>
          <w:sz w:val="24"/>
        </w:rPr>
        <w:t>природой,</w:t>
      </w:r>
      <w:r>
        <w:rPr>
          <w:color w:val="000000"/>
          <w:spacing w:val="14"/>
          <w:sz w:val="24"/>
        </w:rPr>
        <w:t xml:space="preserve"> </w:t>
      </w:r>
      <w:r>
        <w:rPr>
          <w:color w:val="000000"/>
          <w:sz w:val="24"/>
        </w:rPr>
        <w:t>окружающим</w:t>
      </w:r>
      <w:r>
        <w:rPr>
          <w:color w:val="000000"/>
          <w:spacing w:val="14"/>
          <w:sz w:val="24"/>
        </w:rPr>
        <w:t xml:space="preserve"> </w:t>
      </w:r>
      <w:r>
        <w:rPr>
          <w:color w:val="000000"/>
          <w:sz w:val="24"/>
        </w:rPr>
        <w:t>миром,</w:t>
      </w:r>
      <w:r>
        <w:rPr>
          <w:color w:val="000000"/>
          <w:spacing w:val="17"/>
          <w:sz w:val="24"/>
        </w:rPr>
        <w:t xml:space="preserve"> </w:t>
      </w:r>
      <w:r>
        <w:rPr>
          <w:color w:val="000000"/>
          <w:sz w:val="24"/>
        </w:rPr>
        <w:t>расширяют</w:t>
      </w:r>
      <w:r>
        <w:rPr>
          <w:color w:val="000000"/>
          <w:spacing w:val="15"/>
          <w:sz w:val="24"/>
        </w:rPr>
        <w:t xml:space="preserve"> </w:t>
      </w:r>
      <w:r>
        <w:rPr>
          <w:color w:val="000000"/>
          <w:sz w:val="24"/>
        </w:rPr>
        <w:t>кругозор,</w:t>
      </w:r>
      <w:r>
        <w:rPr>
          <w:color w:val="000000"/>
          <w:spacing w:val="14"/>
          <w:sz w:val="24"/>
        </w:rPr>
        <w:t xml:space="preserve"> </w:t>
      </w:r>
      <w:r>
        <w:rPr>
          <w:color w:val="000000"/>
          <w:sz w:val="24"/>
        </w:rPr>
        <w:t>развивают</w:t>
      </w:r>
      <w:r>
        <w:rPr>
          <w:color w:val="000000"/>
          <w:spacing w:val="15"/>
          <w:sz w:val="24"/>
        </w:rPr>
        <w:t xml:space="preserve"> </w:t>
      </w:r>
      <w:r>
        <w:rPr>
          <w:color w:val="000000"/>
          <w:sz w:val="24"/>
        </w:rPr>
        <w:t>пространственное</w:t>
      </w:r>
      <w:r>
        <w:t xml:space="preserve"> </w:t>
      </w:r>
      <w:r>
        <w:rPr>
          <w:color w:val="000000"/>
          <w:sz w:val="24"/>
        </w:rPr>
        <w:t>мышление,</w:t>
      </w:r>
      <w:r>
        <w:rPr>
          <w:color w:val="000000"/>
          <w:spacing w:val="2"/>
          <w:sz w:val="24"/>
        </w:rPr>
        <w:t xml:space="preserve"> </w:t>
      </w:r>
      <w:r>
        <w:rPr>
          <w:color w:val="000000"/>
          <w:sz w:val="24"/>
        </w:rPr>
        <w:t>укрепляют</w:t>
      </w:r>
      <w:r>
        <w:rPr>
          <w:color w:val="000000"/>
          <w:spacing w:val="1"/>
          <w:sz w:val="24"/>
        </w:rPr>
        <w:t xml:space="preserve"> </w:t>
      </w:r>
      <w:r>
        <w:rPr>
          <w:color w:val="000000"/>
          <w:sz w:val="24"/>
        </w:rPr>
        <w:t>здоровье.</w:t>
      </w:r>
    </w:p>
    <w:p w14:paraId="5E2F2AC4"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Образовательная</w:t>
      </w:r>
      <w:r>
        <w:rPr>
          <w:color w:val="000000"/>
          <w:spacing w:val="21"/>
          <w:sz w:val="24"/>
        </w:rPr>
        <w:t xml:space="preserve"> </w:t>
      </w:r>
      <w:r>
        <w:rPr>
          <w:color w:val="000000"/>
          <w:sz w:val="24"/>
        </w:rPr>
        <w:t>деятельность</w:t>
      </w:r>
      <w:r>
        <w:rPr>
          <w:color w:val="000000"/>
          <w:spacing w:val="20"/>
          <w:sz w:val="24"/>
        </w:rPr>
        <w:t xml:space="preserve"> </w:t>
      </w:r>
      <w:r>
        <w:rPr>
          <w:color w:val="000000"/>
          <w:sz w:val="24"/>
        </w:rPr>
        <w:t>направлена</w:t>
      </w:r>
      <w:r>
        <w:rPr>
          <w:color w:val="000000"/>
          <w:spacing w:val="20"/>
          <w:sz w:val="24"/>
        </w:rPr>
        <w:t xml:space="preserve"> </w:t>
      </w:r>
      <w:r>
        <w:rPr>
          <w:color w:val="000000"/>
          <w:spacing w:val="1"/>
          <w:sz w:val="24"/>
        </w:rPr>
        <w:t>на</w:t>
      </w:r>
      <w:r>
        <w:rPr>
          <w:color w:val="000000"/>
          <w:spacing w:val="17"/>
          <w:sz w:val="24"/>
        </w:rPr>
        <w:t xml:space="preserve"> </w:t>
      </w:r>
      <w:r>
        <w:rPr>
          <w:color w:val="000000"/>
          <w:sz w:val="24"/>
        </w:rPr>
        <w:t>развитие</w:t>
      </w:r>
      <w:r>
        <w:rPr>
          <w:color w:val="000000"/>
          <w:spacing w:val="18"/>
          <w:sz w:val="24"/>
        </w:rPr>
        <w:t xml:space="preserve"> </w:t>
      </w:r>
      <w:r>
        <w:rPr>
          <w:color w:val="000000"/>
          <w:sz w:val="24"/>
        </w:rPr>
        <w:t>знаний,</w:t>
      </w:r>
      <w:r>
        <w:rPr>
          <w:color w:val="000000"/>
          <w:spacing w:val="23"/>
          <w:sz w:val="24"/>
        </w:rPr>
        <w:t xml:space="preserve"> </w:t>
      </w:r>
      <w:r>
        <w:rPr>
          <w:color w:val="000000"/>
          <w:spacing w:val="-1"/>
          <w:sz w:val="24"/>
        </w:rPr>
        <w:t>умений</w:t>
      </w:r>
      <w:r>
        <w:rPr>
          <w:color w:val="000000"/>
          <w:spacing w:val="21"/>
          <w:sz w:val="24"/>
        </w:rPr>
        <w:t xml:space="preserve"> </w:t>
      </w:r>
      <w:r>
        <w:rPr>
          <w:color w:val="000000"/>
          <w:sz w:val="24"/>
        </w:rPr>
        <w:t>и</w:t>
      </w:r>
      <w:r>
        <w:rPr>
          <w:color w:val="000000"/>
          <w:spacing w:val="20"/>
          <w:sz w:val="24"/>
        </w:rPr>
        <w:t xml:space="preserve"> </w:t>
      </w:r>
      <w:r>
        <w:rPr>
          <w:color w:val="000000"/>
          <w:sz w:val="24"/>
        </w:rPr>
        <w:t>навыков</w:t>
      </w:r>
      <w:r>
        <w:rPr>
          <w:color w:val="000000"/>
          <w:spacing w:val="21"/>
          <w:sz w:val="24"/>
        </w:rPr>
        <w:t xml:space="preserve"> </w:t>
      </w:r>
      <w:r>
        <w:rPr>
          <w:color w:val="000000"/>
          <w:sz w:val="24"/>
        </w:rPr>
        <w:t>детей</w:t>
      </w:r>
      <w:r>
        <w:rPr>
          <w:color w:val="000000"/>
          <w:spacing w:val="23"/>
          <w:sz w:val="24"/>
        </w:rPr>
        <w:t xml:space="preserve"> </w:t>
      </w:r>
      <w:r>
        <w:rPr>
          <w:color w:val="000000"/>
          <w:sz w:val="24"/>
        </w:rPr>
        <w:t>в соответствии</w:t>
      </w:r>
      <w:r>
        <w:rPr>
          <w:color w:val="000000"/>
          <w:spacing w:val="1"/>
          <w:sz w:val="24"/>
        </w:rPr>
        <w:t xml:space="preserve"> </w:t>
      </w:r>
      <w:r>
        <w:rPr>
          <w:color w:val="000000"/>
          <w:sz w:val="24"/>
        </w:rPr>
        <w:t>с</w:t>
      </w:r>
      <w:r>
        <w:rPr>
          <w:color w:val="000000"/>
          <w:spacing w:val="-1"/>
          <w:sz w:val="24"/>
        </w:rPr>
        <w:t xml:space="preserve"> </w:t>
      </w:r>
      <w:r>
        <w:rPr>
          <w:color w:val="000000"/>
          <w:sz w:val="24"/>
        </w:rPr>
        <w:t>возрастом, а</w:t>
      </w:r>
      <w:r>
        <w:rPr>
          <w:color w:val="000000"/>
          <w:spacing w:val="2"/>
          <w:sz w:val="24"/>
        </w:rPr>
        <w:t xml:space="preserve"> </w:t>
      </w:r>
      <w:r>
        <w:rPr>
          <w:color w:val="000000"/>
          <w:sz w:val="24"/>
        </w:rPr>
        <w:t>также</w:t>
      </w:r>
      <w:r>
        <w:rPr>
          <w:color w:val="000000"/>
          <w:spacing w:val="-1"/>
          <w:sz w:val="24"/>
        </w:rPr>
        <w:t xml:space="preserve"> </w:t>
      </w:r>
      <w:r>
        <w:rPr>
          <w:color w:val="000000"/>
          <w:sz w:val="24"/>
        </w:rPr>
        <w:t>формирование</w:t>
      </w:r>
      <w:r>
        <w:rPr>
          <w:color w:val="000000"/>
          <w:spacing w:val="1"/>
          <w:sz w:val="24"/>
        </w:rPr>
        <w:t xml:space="preserve"> </w:t>
      </w:r>
      <w:r>
        <w:rPr>
          <w:color w:val="000000"/>
          <w:sz w:val="24"/>
        </w:rPr>
        <w:t>универсальных</w:t>
      </w:r>
      <w:r>
        <w:rPr>
          <w:color w:val="000000"/>
          <w:spacing w:val="4"/>
          <w:sz w:val="24"/>
        </w:rPr>
        <w:t xml:space="preserve"> </w:t>
      </w:r>
      <w:r>
        <w:rPr>
          <w:color w:val="000000"/>
          <w:spacing w:val="-1"/>
          <w:sz w:val="24"/>
        </w:rPr>
        <w:t>учебных</w:t>
      </w:r>
      <w:r>
        <w:rPr>
          <w:color w:val="000000"/>
          <w:sz w:val="24"/>
        </w:rPr>
        <w:t xml:space="preserve"> действий.</w:t>
      </w:r>
    </w:p>
    <w:p w14:paraId="528882E9"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Свободная</w:t>
      </w:r>
      <w:r>
        <w:rPr>
          <w:color w:val="000000"/>
          <w:spacing w:val="14"/>
          <w:sz w:val="24"/>
        </w:rPr>
        <w:t xml:space="preserve"> </w:t>
      </w:r>
      <w:r>
        <w:rPr>
          <w:color w:val="000000"/>
          <w:sz w:val="24"/>
        </w:rPr>
        <w:t>игра</w:t>
      </w:r>
      <w:r>
        <w:rPr>
          <w:color w:val="000000"/>
          <w:spacing w:val="14"/>
          <w:sz w:val="24"/>
        </w:rPr>
        <w:t xml:space="preserve"> </w:t>
      </w:r>
      <w:r>
        <w:rPr>
          <w:color w:val="000000"/>
          <w:sz w:val="24"/>
        </w:rPr>
        <w:t>-</w:t>
      </w:r>
      <w:r>
        <w:rPr>
          <w:color w:val="000000"/>
          <w:spacing w:val="14"/>
          <w:sz w:val="24"/>
        </w:rPr>
        <w:t xml:space="preserve"> </w:t>
      </w:r>
      <w:r>
        <w:rPr>
          <w:color w:val="000000"/>
          <w:sz w:val="24"/>
        </w:rPr>
        <w:t>самостоятельная</w:t>
      </w:r>
      <w:r>
        <w:rPr>
          <w:color w:val="000000"/>
          <w:spacing w:val="14"/>
          <w:sz w:val="24"/>
        </w:rPr>
        <w:t xml:space="preserve"> </w:t>
      </w:r>
      <w:r>
        <w:rPr>
          <w:color w:val="000000"/>
          <w:sz w:val="24"/>
        </w:rPr>
        <w:t>деятельность</w:t>
      </w:r>
      <w:r>
        <w:rPr>
          <w:color w:val="000000"/>
          <w:spacing w:val="15"/>
          <w:sz w:val="24"/>
        </w:rPr>
        <w:t xml:space="preserve"> </w:t>
      </w:r>
      <w:r>
        <w:rPr>
          <w:color w:val="000000"/>
          <w:sz w:val="24"/>
        </w:rPr>
        <w:t>детей,</w:t>
      </w:r>
      <w:r>
        <w:rPr>
          <w:color w:val="000000"/>
          <w:spacing w:val="14"/>
          <w:sz w:val="24"/>
        </w:rPr>
        <w:t xml:space="preserve"> </w:t>
      </w:r>
      <w:r>
        <w:rPr>
          <w:color w:val="000000"/>
          <w:sz w:val="24"/>
        </w:rPr>
        <w:t>где</w:t>
      </w:r>
      <w:r>
        <w:rPr>
          <w:color w:val="000000"/>
          <w:spacing w:val="13"/>
          <w:sz w:val="24"/>
        </w:rPr>
        <w:t xml:space="preserve"> </w:t>
      </w:r>
      <w:r>
        <w:rPr>
          <w:color w:val="000000"/>
          <w:sz w:val="24"/>
        </w:rPr>
        <w:t>они</w:t>
      </w:r>
      <w:r>
        <w:rPr>
          <w:color w:val="000000"/>
          <w:spacing w:val="12"/>
          <w:sz w:val="24"/>
        </w:rPr>
        <w:t xml:space="preserve"> </w:t>
      </w:r>
      <w:r>
        <w:rPr>
          <w:color w:val="000000"/>
          <w:sz w:val="24"/>
        </w:rPr>
        <w:t>используют</w:t>
      </w:r>
      <w:r>
        <w:rPr>
          <w:color w:val="000000"/>
          <w:spacing w:val="15"/>
          <w:sz w:val="24"/>
        </w:rPr>
        <w:t xml:space="preserve"> </w:t>
      </w:r>
      <w:r>
        <w:rPr>
          <w:color w:val="000000"/>
          <w:sz w:val="24"/>
        </w:rPr>
        <w:t>все</w:t>
      </w:r>
      <w:r>
        <w:rPr>
          <w:color w:val="000000"/>
          <w:spacing w:val="13"/>
          <w:sz w:val="24"/>
        </w:rPr>
        <w:t xml:space="preserve"> </w:t>
      </w:r>
      <w:r>
        <w:rPr>
          <w:color w:val="000000"/>
          <w:sz w:val="24"/>
        </w:rPr>
        <w:t xml:space="preserve">доступные </w:t>
      </w:r>
      <w:r>
        <w:rPr>
          <w:color w:val="000000"/>
          <w:spacing w:val="1"/>
          <w:sz w:val="24"/>
        </w:rPr>
        <w:t>им</w:t>
      </w:r>
      <w:r>
        <w:rPr>
          <w:color w:val="000000"/>
          <w:spacing w:val="-2"/>
          <w:sz w:val="24"/>
        </w:rPr>
        <w:t xml:space="preserve"> </w:t>
      </w:r>
      <w:r>
        <w:rPr>
          <w:color w:val="000000"/>
          <w:sz w:val="24"/>
        </w:rPr>
        <w:t>игровые</w:t>
      </w:r>
      <w:r>
        <w:rPr>
          <w:color w:val="000000"/>
          <w:spacing w:val="-1"/>
          <w:sz w:val="24"/>
        </w:rPr>
        <w:t xml:space="preserve"> </w:t>
      </w:r>
      <w:r>
        <w:rPr>
          <w:color w:val="000000"/>
          <w:sz w:val="24"/>
        </w:rPr>
        <w:t>средства, свободно объединяются</w:t>
      </w:r>
      <w:r>
        <w:rPr>
          <w:color w:val="000000"/>
          <w:spacing w:val="-2"/>
          <w:sz w:val="24"/>
        </w:rPr>
        <w:t xml:space="preserve"> </w:t>
      </w:r>
      <w:r>
        <w:rPr>
          <w:color w:val="000000"/>
          <w:sz w:val="24"/>
        </w:rPr>
        <w:t>и</w:t>
      </w:r>
      <w:r>
        <w:rPr>
          <w:color w:val="000000"/>
          <w:spacing w:val="1"/>
          <w:sz w:val="24"/>
        </w:rPr>
        <w:t xml:space="preserve"> </w:t>
      </w:r>
      <w:r>
        <w:rPr>
          <w:color w:val="000000"/>
          <w:sz w:val="24"/>
        </w:rPr>
        <w:t>взаимодействуют</w:t>
      </w:r>
      <w:r>
        <w:rPr>
          <w:color w:val="000000"/>
          <w:spacing w:val="1"/>
          <w:sz w:val="24"/>
        </w:rPr>
        <w:t xml:space="preserve"> друг</w:t>
      </w:r>
      <w:r>
        <w:rPr>
          <w:color w:val="000000"/>
          <w:spacing w:val="-1"/>
          <w:sz w:val="24"/>
        </w:rPr>
        <w:t xml:space="preserve"> </w:t>
      </w:r>
      <w:r>
        <w:rPr>
          <w:color w:val="000000"/>
          <w:sz w:val="24"/>
        </w:rPr>
        <w:t>с</w:t>
      </w:r>
      <w:r>
        <w:rPr>
          <w:color w:val="000000"/>
          <w:spacing w:val="-1"/>
          <w:sz w:val="24"/>
        </w:rPr>
        <w:t xml:space="preserve"> </w:t>
      </w:r>
      <w:r>
        <w:rPr>
          <w:color w:val="000000"/>
          <w:sz w:val="24"/>
        </w:rPr>
        <w:t>другом.</w:t>
      </w:r>
    </w:p>
    <w:p w14:paraId="5A12F916"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Игра</w:t>
      </w:r>
      <w:r>
        <w:rPr>
          <w:color w:val="000000"/>
          <w:spacing w:val="11"/>
          <w:sz w:val="24"/>
        </w:rPr>
        <w:t xml:space="preserve"> </w:t>
      </w:r>
      <w:r>
        <w:rPr>
          <w:color w:val="000000"/>
          <w:sz w:val="24"/>
        </w:rPr>
        <w:t>–</w:t>
      </w:r>
      <w:r>
        <w:rPr>
          <w:color w:val="000000"/>
          <w:spacing w:val="12"/>
          <w:sz w:val="24"/>
        </w:rPr>
        <w:t xml:space="preserve"> </w:t>
      </w:r>
      <w:r>
        <w:rPr>
          <w:color w:val="000000"/>
          <w:sz w:val="24"/>
        </w:rPr>
        <w:t>это</w:t>
      </w:r>
      <w:r>
        <w:rPr>
          <w:color w:val="000000"/>
          <w:spacing w:val="16"/>
          <w:sz w:val="24"/>
        </w:rPr>
        <w:t xml:space="preserve"> </w:t>
      </w:r>
      <w:r>
        <w:rPr>
          <w:color w:val="000000"/>
          <w:sz w:val="24"/>
        </w:rPr>
        <w:t>универсальное,</w:t>
      </w:r>
      <w:r>
        <w:rPr>
          <w:color w:val="000000"/>
          <w:spacing w:val="12"/>
          <w:sz w:val="24"/>
        </w:rPr>
        <w:t xml:space="preserve"> </w:t>
      </w:r>
      <w:r>
        <w:rPr>
          <w:color w:val="000000"/>
          <w:sz w:val="24"/>
        </w:rPr>
        <w:t>незаменимое</w:t>
      </w:r>
      <w:r>
        <w:rPr>
          <w:color w:val="000000"/>
          <w:spacing w:val="13"/>
          <w:sz w:val="24"/>
        </w:rPr>
        <w:t xml:space="preserve"> </w:t>
      </w:r>
      <w:r>
        <w:rPr>
          <w:color w:val="000000"/>
          <w:spacing w:val="1"/>
          <w:sz w:val="24"/>
        </w:rPr>
        <w:t>средство</w:t>
      </w:r>
      <w:r>
        <w:rPr>
          <w:color w:val="000000"/>
          <w:spacing w:val="11"/>
          <w:sz w:val="24"/>
        </w:rPr>
        <w:t xml:space="preserve"> </w:t>
      </w:r>
      <w:r>
        <w:rPr>
          <w:color w:val="000000"/>
          <w:sz w:val="24"/>
        </w:rPr>
        <w:t>воспитания.</w:t>
      </w:r>
      <w:r>
        <w:rPr>
          <w:color w:val="000000"/>
          <w:spacing w:val="12"/>
          <w:sz w:val="24"/>
        </w:rPr>
        <w:t xml:space="preserve"> </w:t>
      </w:r>
      <w:r>
        <w:rPr>
          <w:color w:val="000000"/>
          <w:sz w:val="24"/>
        </w:rPr>
        <w:t>Именно</w:t>
      </w:r>
      <w:r>
        <w:rPr>
          <w:color w:val="000000"/>
          <w:spacing w:val="12"/>
          <w:sz w:val="24"/>
        </w:rPr>
        <w:t xml:space="preserve"> </w:t>
      </w:r>
      <w:r>
        <w:rPr>
          <w:color w:val="000000"/>
          <w:sz w:val="24"/>
        </w:rPr>
        <w:t>в</w:t>
      </w:r>
      <w:r>
        <w:rPr>
          <w:color w:val="000000"/>
          <w:spacing w:val="11"/>
          <w:sz w:val="24"/>
        </w:rPr>
        <w:t xml:space="preserve"> </w:t>
      </w:r>
      <w:r>
        <w:rPr>
          <w:color w:val="000000"/>
          <w:sz w:val="24"/>
        </w:rPr>
        <w:t>игре</w:t>
      </w:r>
      <w:r>
        <w:rPr>
          <w:color w:val="000000"/>
          <w:spacing w:val="11"/>
          <w:sz w:val="24"/>
        </w:rPr>
        <w:t xml:space="preserve"> </w:t>
      </w:r>
      <w:r>
        <w:rPr>
          <w:color w:val="000000"/>
          <w:sz w:val="24"/>
        </w:rPr>
        <w:t>проявляются и</w:t>
      </w:r>
      <w:r>
        <w:rPr>
          <w:color w:val="000000"/>
          <w:spacing w:val="5"/>
          <w:sz w:val="24"/>
        </w:rPr>
        <w:t xml:space="preserve"> </w:t>
      </w:r>
      <w:r>
        <w:rPr>
          <w:color w:val="000000"/>
          <w:sz w:val="24"/>
        </w:rPr>
        <w:t>развиваются</w:t>
      </w:r>
      <w:r>
        <w:rPr>
          <w:color w:val="000000"/>
          <w:spacing w:val="5"/>
          <w:sz w:val="24"/>
        </w:rPr>
        <w:t xml:space="preserve"> </w:t>
      </w:r>
      <w:r>
        <w:rPr>
          <w:color w:val="000000"/>
          <w:sz w:val="24"/>
        </w:rPr>
        <w:t>разные</w:t>
      </w:r>
      <w:r>
        <w:rPr>
          <w:color w:val="000000"/>
          <w:spacing w:val="3"/>
          <w:sz w:val="24"/>
        </w:rPr>
        <w:t xml:space="preserve"> </w:t>
      </w:r>
      <w:r>
        <w:rPr>
          <w:color w:val="000000"/>
          <w:sz w:val="24"/>
        </w:rPr>
        <w:t>стороны</w:t>
      </w:r>
      <w:r>
        <w:rPr>
          <w:color w:val="000000"/>
          <w:spacing w:val="4"/>
          <w:sz w:val="24"/>
        </w:rPr>
        <w:t xml:space="preserve"> </w:t>
      </w:r>
      <w:r>
        <w:rPr>
          <w:color w:val="000000"/>
          <w:sz w:val="24"/>
        </w:rPr>
        <w:t>личности</w:t>
      </w:r>
      <w:r>
        <w:rPr>
          <w:color w:val="000000"/>
          <w:spacing w:val="6"/>
          <w:sz w:val="24"/>
        </w:rPr>
        <w:t xml:space="preserve"> </w:t>
      </w:r>
      <w:r>
        <w:rPr>
          <w:color w:val="000000"/>
          <w:sz w:val="24"/>
        </w:rPr>
        <w:t>ребенка,</w:t>
      </w:r>
      <w:r>
        <w:rPr>
          <w:color w:val="000000"/>
          <w:spacing w:val="7"/>
          <w:sz w:val="24"/>
        </w:rPr>
        <w:t xml:space="preserve"> </w:t>
      </w:r>
      <w:r>
        <w:rPr>
          <w:color w:val="000000"/>
          <w:sz w:val="24"/>
        </w:rPr>
        <w:t>удовлетворяются</w:t>
      </w:r>
      <w:r>
        <w:rPr>
          <w:color w:val="000000"/>
          <w:spacing w:val="5"/>
          <w:sz w:val="24"/>
        </w:rPr>
        <w:t xml:space="preserve"> </w:t>
      </w:r>
      <w:r>
        <w:rPr>
          <w:color w:val="000000"/>
          <w:spacing w:val="1"/>
          <w:sz w:val="24"/>
        </w:rPr>
        <w:t>многие</w:t>
      </w:r>
      <w:r>
        <w:rPr>
          <w:color w:val="000000"/>
          <w:spacing w:val="3"/>
          <w:sz w:val="24"/>
        </w:rPr>
        <w:t xml:space="preserve"> </w:t>
      </w:r>
      <w:r>
        <w:rPr>
          <w:color w:val="000000"/>
          <w:sz w:val="24"/>
        </w:rPr>
        <w:t>его</w:t>
      </w:r>
      <w:r>
        <w:rPr>
          <w:color w:val="000000"/>
          <w:spacing w:val="5"/>
          <w:sz w:val="24"/>
        </w:rPr>
        <w:t xml:space="preserve"> </w:t>
      </w:r>
      <w:r>
        <w:rPr>
          <w:color w:val="000000"/>
          <w:sz w:val="24"/>
        </w:rPr>
        <w:t>интеллектуальные</w:t>
      </w:r>
      <w:r>
        <w:t xml:space="preserve"> </w:t>
      </w:r>
      <w:r>
        <w:rPr>
          <w:color w:val="000000"/>
          <w:sz w:val="24"/>
        </w:rPr>
        <w:t>и</w:t>
      </w:r>
      <w:r>
        <w:rPr>
          <w:color w:val="000000"/>
          <w:spacing w:val="44"/>
          <w:sz w:val="24"/>
        </w:rPr>
        <w:t xml:space="preserve"> </w:t>
      </w:r>
      <w:r>
        <w:rPr>
          <w:color w:val="000000"/>
          <w:sz w:val="24"/>
        </w:rPr>
        <w:t>эмоциональные</w:t>
      </w:r>
      <w:r>
        <w:rPr>
          <w:color w:val="000000"/>
          <w:spacing w:val="42"/>
          <w:sz w:val="24"/>
        </w:rPr>
        <w:t xml:space="preserve"> </w:t>
      </w:r>
      <w:r>
        <w:rPr>
          <w:color w:val="000000"/>
          <w:sz w:val="24"/>
        </w:rPr>
        <w:t>потребности,</w:t>
      </w:r>
      <w:r>
        <w:rPr>
          <w:color w:val="000000"/>
          <w:spacing w:val="43"/>
          <w:sz w:val="24"/>
        </w:rPr>
        <w:t xml:space="preserve"> </w:t>
      </w:r>
      <w:r>
        <w:rPr>
          <w:color w:val="000000"/>
          <w:sz w:val="24"/>
        </w:rPr>
        <w:t>складывается</w:t>
      </w:r>
      <w:r>
        <w:rPr>
          <w:color w:val="000000"/>
          <w:spacing w:val="45"/>
          <w:sz w:val="24"/>
        </w:rPr>
        <w:t xml:space="preserve"> </w:t>
      </w:r>
      <w:r>
        <w:rPr>
          <w:color w:val="000000"/>
          <w:sz w:val="24"/>
        </w:rPr>
        <w:t>характер.</w:t>
      </w:r>
      <w:r>
        <w:rPr>
          <w:color w:val="000000"/>
          <w:spacing w:val="43"/>
          <w:sz w:val="24"/>
        </w:rPr>
        <w:t xml:space="preserve"> </w:t>
      </w:r>
      <w:r>
        <w:rPr>
          <w:color w:val="000000"/>
          <w:sz w:val="24"/>
        </w:rPr>
        <w:t>Именно</w:t>
      </w:r>
      <w:r>
        <w:rPr>
          <w:color w:val="000000"/>
          <w:spacing w:val="43"/>
          <w:sz w:val="24"/>
        </w:rPr>
        <w:t xml:space="preserve"> </w:t>
      </w:r>
      <w:r>
        <w:rPr>
          <w:color w:val="000000"/>
          <w:sz w:val="24"/>
        </w:rPr>
        <w:t>в</w:t>
      </w:r>
      <w:r>
        <w:rPr>
          <w:color w:val="000000"/>
          <w:spacing w:val="40"/>
          <w:sz w:val="24"/>
        </w:rPr>
        <w:t xml:space="preserve"> </w:t>
      </w:r>
      <w:r>
        <w:rPr>
          <w:color w:val="000000"/>
          <w:spacing w:val="-1"/>
          <w:sz w:val="24"/>
        </w:rPr>
        <w:t>играх</w:t>
      </w:r>
      <w:r>
        <w:rPr>
          <w:color w:val="000000"/>
          <w:spacing w:val="46"/>
          <w:sz w:val="24"/>
        </w:rPr>
        <w:t xml:space="preserve"> </w:t>
      </w:r>
      <w:r>
        <w:rPr>
          <w:color w:val="000000"/>
          <w:sz w:val="24"/>
        </w:rPr>
        <w:t>дети</w:t>
      </w:r>
      <w:r>
        <w:rPr>
          <w:color w:val="000000"/>
          <w:spacing w:val="42"/>
          <w:sz w:val="24"/>
        </w:rPr>
        <w:t xml:space="preserve"> </w:t>
      </w:r>
      <w:r>
        <w:rPr>
          <w:color w:val="000000"/>
          <w:sz w:val="24"/>
        </w:rPr>
        <w:t>раскрывают</w:t>
      </w:r>
      <w:r>
        <w:rPr>
          <w:color w:val="000000"/>
          <w:spacing w:val="44"/>
          <w:sz w:val="24"/>
        </w:rPr>
        <w:t xml:space="preserve"> </w:t>
      </w:r>
      <w:r>
        <w:rPr>
          <w:color w:val="000000"/>
          <w:sz w:val="24"/>
        </w:rPr>
        <w:t>свои</w:t>
      </w:r>
      <w:r>
        <w:t xml:space="preserve"> </w:t>
      </w:r>
      <w:r>
        <w:rPr>
          <w:color w:val="000000"/>
          <w:sz w:val="24"/>
        </w:rPr>
        <w:t>положительные</w:t>
      </w:r>
      <w:r>
        <w:rPr>
          <w:color w:val="000000"/>
          <w:spacing w:val="82"/>
          <w:sz w:val="24"/>
        </w:rPr>
        <w:t xml:space="preserve"> </w:t>
      </w:r>
      <w:r>
        <w:rPr>
          <w:color w:val="000000"/>
          <w:sz w:val="24"/>
        </w:rPr>
        <w:t>и</w:t>
      </w:r>
      <w:r>
        <w:rPr>
          <w:color w:val="000000"/>
          <w:spacing w:val="85"/>
          <w:sz w:val="24"/>
        </w:rPr>
        <w:t xml:space="preserve"> </w:t>
      </w:r>
      <w:r>
        <w:rPr>
          <w:color w:val="000000"/>
          <w:sz w:val="24"/>
        </w:rPr>
        <w:t>отрицательные</w:t>
      </w:r>
      <w:r>
        <w:rPr>
          <w:color w:val="000000"/>
          <w:spacing w:val="82"/>
          <w:sz w:val="24"/>
        </w:rPr>
        <w:t xml:space="preserve"> </w:t>
      </w:r>
      <w:r>
        <w:rPr>
          <w:color w:val="000000"/>
          <w:sz w:val="24"/>
        </w:rPr>
        <w:t>качества</w:t>
      </w:r>
      <w:r>
        <w:rPr>
          <w:color w:val="000000"/>
          <w:spacing w:val="82"/>
          <w:sz w:val="24"/>
        </w:rPr>
        <w:t xml:space="preserve"> </w:t>
      </w:r>
      <w:r>
        <w:rPr>
          <w:color w:val="000000"/>
          <w:sz w:val="24"/>
        </w:rPr>
        <w:t>и</w:t>
      </w:r>
      <w:r>
        <w:rPr>
          <w:color w:val="000000"/>
          <w:spacing w:val="85"/>
          <w:sz w:val="24"/>
        </w:rPr>
        <w:t xml:space="preserve"> </w:t>
      </w:r>
      <w:r>
        <w:rPr>
          <w:color w:val="000000"/>
          <w:sz w:val="24"/>
        </w:rPr>
        <w:t>педагог</w:t>
      </w:r>
      <w:r>
        <w:rPr>
          <w:color w:val="000000"/>
          <w:spacing w:val="84"/>
          <w:sz w:val="24"/>
        </w:rPr>
        <w:t xml:space="preserve"> </w:t>
      </w:r>
      <w:r>
        <w:rPr>
          <w:color w:val="000000"/>
          <w:spacing w:val="-1"/>
          <w:sz w:val="24"/>
        </w:rPr>
        <w:t>получает</w:t>
      </w:r>
      <w:r>
        <w:rPr>
          <w:color w:val="000000"/>
          <w:spacing w:val="85"/>
          <w:sz w:val="24"/>
        </w:rPr>
        <w:t xml:space="preserve"> </w:t>
      </w:r>
      <w:r>
        <w:rPr>
          <w:color w:val="000000"/>
          <w:spacing w:val="-1"/>
          <w:sz w:val="24"/>
        </w:rPr>
        <w:t>полную</w:t>
      </w:r>
      <w:r>
        <w:rPr>
          <w:color w:val="000000"/>
          <w:spacing w:val="85"/>
          <w:sz w:val="24"/>
        </w:rPr>
        <w:t xml:space="preserve"> </w:t>
      </w:r>
      <w:r>
        <w:rPr>
          <w:color w:val="000000"/>
          <w:sz w:val="24"/>
        </w:rPr>
        <w:t>возможность</w:t>
      </w:r>
      <w:r>
        <w:rPr>
          <w:color w:val="000000"/>
          <w:spacing w:val="84"/>
          <w:sz w:val="24"/>
        </w:rPr>
        <w:t xml:space="preserve"> </w:t>
      </w:r>
      <w:r>
        <w:rPr>
          <w:color w:val="000000"/>
          <w:sz w:val="24"/>
        </w:rPr>
        <w:t>влиять</w:t>
      </w:r>
      <w:r>
        <w:t xml:space="preserve"> </w:t>
      </w:r>
      <w:r>
        <w:rPr>
          <w:color w:val="000000"/>
          <w:sz w:val="24"/>
        </w:rPr>
        <w:t>должным</w:t>
      </w:r>
      <w:r>
        <w:rPr>
          <w:color w:val="000000"/>
          <w:spacing w:val="6"/>
          <w:sz w:val="24"/>
        </w:rPr>
        <w:t xml:space="preserve"> </w:t>
      </w:r>
      <w:r>
        <w:rPr>
          <w:color w:val="000000"/>
          <w:sz w:val="24"/>
        </w:rPr>
        <w:t>образом</w:t>
      </w:r>
      <w:r>
        <w:rPr>
          <w:color w:val="000000"/>
          <w:spacing w:val="6"/>
          <w:sz w:val="24"/>
        </w:rPr>
        <w:t xml:space="preserve"> </w:t>
      </w:r>
      <w:r>
        <w:rPr>
          <w:color w:val="000000"/>
          <w:spacing w:val="1"/>
          <w:sz w:val="24"/>
        </w:rPr>
        <w:t>на</w:t>
      </w:r>
      <w:r>
        <w:rPr>
          <w:color w:val="000000"/>
          <w:spacing w:val="5"/>
          <w:sz w:val="24"/>
        </w:rPr>
        <w:t xml:space="preserve"> </w:t>
      </w:r>
      <w:r>
        <w:rPr>
          <w:color w:val="000000"/>
          <w:spacing w:val="-1"/>
          <w:sz w:val="24"/>
        </w:rPr>
        <w:t>всех</w:t>
      </w:r>
      <w:r>
        <w:rPr>
          <w:color w:val="000000"/>
          <w:spacing w:val="10"/>
          <w:sz w:val="24"/>
        </w:rPr>
        <w:t xml:space="preserve"> </w:t>
      </w:r>
      <w:r>
        <w:rPr>
          <w:color w:val="000000"/>
          <w:spacing w:val="-1"/>
          <w:sz w:val="24"/>
        </w:rPr>
        <w:t>вместе</w:t>
      </w:r>
      <w:r>
        <w:rPr>
          <w:color w:val="000000"/>
          <w:spacing w:val="7"/>
          <w:sz w:val="24"/>
        </w:rPr>
        <w:t xml:space="preserve"> </w:t>
      </w:r>
      <w:r>
        <w:rPr>
          <w:color w:val="000000"/>
          <w:sz w:val="24"/>
        </w:rPr>
        <w:t>и</w:t>
      </w:r>
      <w:r>
        <w:rPr>
          <w:color w:val="000000"/>
          <w:spacing w:val="8"/>
          <w:sz w:val="24"/>
        </w:rPr>
        <w:t xml:space="preserve"> </w:t>
      </w:r>
      <w:r>
        <w:rPr>
          <w:color w:val="000000"/>
          <w:spacing w:val="1"/>
          <w:sz w:val="24"/>
        </w:rPr>
        <w:t>на</w:t>
      </w:r>
      <w:r>
        <w:rPr>
          <w:color w:val="000000"/>
          <w:spacing w:val="5"/>
          <w:sz w:val="24"/>
        </w:rPr>
        <w:t xml:space="preserve"> </w:t>
      </w:r>
      <w:r>
        <w:rPr>
          <w:color w:val="000000"/>
          <w:sz w:val="24"/>
        </w:rPr>
        <w:t>каждого</w:t>
      </w:r>
      <w:r>
        <w:rPr>
          <w:color w:val="000000"/>
          <w:spacing w:val="7"/>
          <w:sz w:val="24"/>
        </w:rPr>
        <w:t xml:space="preserve"> </w:t>
      </w:r>
      <w:r>
        <w:rPr>
          <w:color w:val="000000"/>
          <w:sz w:val="24"/>
        </w:rPr>
        <w:t>в</w:t>
      </w:r>
      <w:r>
        <w:rPr>
          <w:color w:val="000000"/>
          <w:spacing w:val="6"/>
          <w:sz w:val="24"/>
        </w:rPr>
        <w:t xml:space="preserve"> </w:t>
      </w:r>
      <w:r>
        <w:rPr>
          <w:color w:val="000000"/>
          <w:sz w:val="24"/>
        </w:rPr>
        <w:t>отдельности.</w:t>
      </w:r>
      <w:r>
        <w:rPr>
          <w:color w:val="000000"/>
          <w:spacing w:val="7"/>
          <w:sz w:val="24"/>
        </w:rPr>
        <w:t xml:space="preserve"> </w:t>
      </w:r>
      <w:r>
        <w:rPr>
          <w:color w:val="000000"/>
          <w:sz w:val="24"/>
        </w:rPr>
        <w:t>Воспитательная</w:t>
      </w:r>
      <w:r>
        <w:rPr>
          <w:color w:val="000000"/>
          <w:spacing w:val="7"/>
          <w:sz w:val="24"/>
        </w:rPr>
        <w:t xml:space="preserve"> </w:t>
      </w:r>
      <w:r>
        <w:rPr>
          <w:color w:val="000000"/>
          <w:sz w:val="24"/>
        </w:rPr>
        <w:t>роль</w:t>
      </w:r>
      <w:r>
        <w:rPr>
          <w:color w:val="000000"/>
          <w:spacing w:val="8"/>
          <w:sz w:val="24"/>
        </w:rPr>
        <w:t xml:space="preserve"> </w:t>
      </w:r>
      <w:r>
        <w:rPr>
          <w:color w:val="000000"/>
          <w:sz w:val="24"/>
        </w:rPr>
        <w:t>игры</w:t>
      </w:r>
      <w:r>
        <w:rPr>
          <w:color w:val="000000"/>
          <w:spacing w:val="6"/>
          <w:sz w:val="24"/>
        </w:rPr>
        <w:t xml:space="preserve"> </w:t>
      </w:r>
      <w:r>
        <w:rPr>
          <w:color w:val="000000"/>
          <w:sz w:val="24"/>
        </w:rPr>
        <w:t>состоит</w:t>
      </w:r>
      <w:r>
        <w:t xml:space="preserve"> </w:t>
      </w:r>
      <w:r>
        <w:rPr>
          <w:color w:val="000000"/>
          <w:sz w:val="24"/>
        </w:rPr>
        <w:t>в</w:t>
      </w:r>
      <w:r>
        <w:rPr>
          <w:color w:val="000000"/>
          <w:spacing w:val="93"/>
          <w:sz w:val="24"/>
        </w:rPr>
        <w:t xml:space="preserve"> </w:t>
      </w:r>
      <w:r>
        <w:rPr>
          <w:color w:val="000000"/>
          <w:sz w:val="24"/>
        </w:rPr>
        <w:t>том,</w:t>
      </w:r>
      <w:r>
        <w:rPr>
          <w:color w:val="000000"/>
          <w:spacing w:val="93"/>
          <w:sz w:val="24"/>
        </w:rPr>
        <w:t xml:space="preserve"> </w:t>
      </w:r>
      <w:r>
        <w:rPr>
          <w:color w:val="000000"/>
          <w:sz w:val="24"/>
        </w:rPr>
        <w:t>что</w:t>
      </w:r>
      <w:r>
        <w:rPr>
          <w:color w:val="000000"/>
          <w:spacing w:val="93"/>
          <w:sz w:val="24"/>
        </w:rPr>
        <w:t xml:space="preserve"> </w:t>
      </w:r>
      <w:r>
        <w:rPr>
          <w:color w:val="000000"/>
          <w:sz w:val="24"/>
        </w:rPr>
        <w:t>игры</w:t>
      </w:r>
      <w:r>
        <w:rPr>
          <w:color w:val="000000"/>
          <w:spacing w:val="90"/>
          <w:sz w:val="24"/>
        </w:rPr>
        <w:t xml:space="preserve"> </w:t>
      </w:r>
      <w:r>
        <w:rPr>
          <w:color w:val="000000"/>
          <w:spacing w:val="-1"/>
          <w:sz w:val="24"/>
        </w:rPr>
        <w:t>приучают</w:t>
      </w:r>
      <w:r>
        <w:rPr>
          <w:color w:val="000000"/>
          <w:spacing w:val="94"/>
          <w:sz w:val="24"/>
        </w:rPr>
        <w:t xml:space="preserve"> </w:t>
      </w:r>
      <w:r>
        <w:rPr>
          <w:color w:val="000000"/>
          <w:sz w:val="24"/>
        </w:rPr>
        <w:t>детей</w:t>
      </w:r>
      <w:r>
        <w:rPr>
          <w:color w:val="000000"/>
          <w:spacing w:val="95"/>
          <w:sz w:val="24"/>
        </w:rPr>
        <w:t xml:space="preserve"> </w:t>
      </w:r>
      <w:r>
        <w:rPr>
          <w:color w:val="000000"/>
          <w:sz w:val="24"/>
        </w:rPr>
        <w:t>жить</w:t>
      </w:r>
      <w:r>
        <w:rPr>
          <w:color w:val="000000"/>
          <w:spacing w:val="94"/>
          <w:sz w:val="24"/>
        </w:rPr>
        <w:t xml:space="preserve"> </w:t>
      </w:r>
      <w:r>
        <w:rPr>
          <w:color w:val="000000"/>
          <w:sz w:val="24"/>
        </w:rPr>
        <w:t>и</w:t>
      </w:r>
      <w:r>
        <w:rPr>
          <w:color w:val="000000"/>
          <w:spacing w:val="90"/>
          <w:sz w:val="24"/>
        </w:rPr>
        <w:t xml:space="preserve"> </w:t>
      </w:r>
      <w:r>
        <w:rPr>
          <w:color w:val="000000"/>
          <w:sz w:val="24"/>
        </w:rPr>
        <w:t>работать</w:t>
      </w:r>
      <w:r>
        <w:rPr>
          <w:color w:val="000000"/>
          <w:spacing w:val="94"/>
          <w:sz w:val="24"/>
        </w:rPr>
        <w:t xml:space="preserve"> </w:t>
      </w:r>
      <w:r>
        <w:rPr>
          <w:color w:val="000000"/>
          <w:sz w:val="24"/>
        </w:rPr>
        <w:t>в</w:t>
      </w:r>
      <w:r>
        <w:rPr>
          <w:color w:val="000000"/>
          <w:spacing w:val="93"/>
          <w:sz w:val="24"/>
        </w:rPr>
        <w:t xml:space="preserve"> </w:t>
      </w:r>
      <w:r>
        <w:rPr>
          <w:color w:val="000000"/>
          <w:sz w:val="24"/>
        </w:rPr>
        <w:t>коллективе,</w:t>
      </w:r>
      <w:r>
        <w:rPr>
          <w:color w:val="000000"/>
          <w:spacing w:val="94"/>
          <w:sz w:val="24"/>
        </w:rPr>
        <w:t xml:space="preserve"> </w:t>
      </w:r>
      <w:r>
        <w:rPr>
          <w:color w:val="000000"/>
          <w:sz w:val="24"/>
        </w:rPr>
        <w:t>считаться</w:t>
      </w:r>
      <w:r>
        <w:rPr>
          <w:color w:val="000000"/>
          <w:spacing w:val="93"/>
          <w:sz w:val="24"/>
        </w:rPr>
        <w:t xml:space="preserve"> </w:t>
      </w:r>
      <w:r>
        <w:rPr>
          <w:color w:val="000000"/>
          <w:sz w:val="24"/>
        </w:rPr>
        <w:t>с</w:t>
      </w:r>
      <w:r>
        <w:rPr>
          <w:color w:val="000000"/>
          <w:spacing w:val="92"/>
          <w:sz w:val="24"/>
        </w:rPr>
        <w:t xml:space="preserve"> </w:t>
      </w:r>
      <w:r>
        <w:rPr>
          <w:color w:val="000000"/>
          <w:sz w:val="24"/>
        </w:rPr>
        <w:t>интересами</w:t>
      </w:r>
      <w:r>
        <w:t xml:space="preserve"> </w:t>
      </w:r>
      <w:r>
        <w:rPr>
          <w:color w:val="000000"/>
          <w:sz w:val="24"/>
        </w:rPr>
        <w:t>товарищей,</w:t>
      </w:r>
      <w:r>
        <w:rPr>
          <w:color w:val="000000"/>
          <w:spacing w:val="9"/>
          <w:sz w:val="24"/>
        </w:rPr>
        <w:t xml:space="preserve"> </w:t>
      </w:r>
      <w:r>
        <w:rPr>
          <w:color w:val="000000"/>
          <w:sz w:val="24"/>
        </w:rPr>
        <w:t>приходить</w:t>
      </w:r>
      <w:r>
        <w:rPr>
          <w:color w:val="000000"/>
          <w:spacing w:val="7"/>
          <w:sz w:val="24"/>
        </w:rPr>
        <w:t xml:space="preserve"> </w:t>
      </w:r>
      <w:r>
        <w:rPr>
          <w:color w:val="000000"/>
          <w:spacing w:val="1"/>
          <w:sz w:val="24"/>
        </w:rPr>
        <w:t>им</w:t>
      </w:r>
      <w:r>
        <w:rPr>
          <w:color w:val="000000"/>
          <w:spacing w:val="8"/>
          <w:sz w:val="24"/>
        </w:rPr>
        <w:t xml:space="preserve"> </w:t>
      </w:r>
      <w:r>
        <w:rPr>
          <w:color w:val="000000"/>
          <w:spacing w:val="1"/>
          <w:sz w:val="24"/>
        </w:rPr>
        <w:t>на</w:t>
      </w:r>
      <w:r>
        <w:rPr>
          <w:color w:val="000000"/>
          <w:spacing w:val="8"/>
          <w:sz w:val="24"/>
        </w:rPr>
        <w:t xml:space="preserve"> </w:t>
      </w:r>
      <w:r>
        <w:rPr>
          <w:color w:val="000000"/>
          <w:sz w:val="24"/>
        </w:rPr>
        <w:t>выручку,</w:t>
      </w:r>
      <w:r>
        <w:rPr>
          <w:color w:val="000000"/>
          <w:spacing w:val="11"/>
          <w:sz w:val="24"/>
        </w:rPr>
        <w:t xml:space="preserve"> </w:t>
      </w:r>
      <w:r>
        <w:rPr>
          <w:color w:val="000000"/>
          <w:sz w:val="24"/>
        </w:rPr>
        <w:t>соблюдать</w:t>
      </w:r>
      <w:r>
        <w:rPr>
          <w:color w:val="000000"/>
          <w:spacing w:val="12"/>
          <w:sz w:val="24"/>
        </w:rPr>
        <w:t xml:space="preserve"> </w:t>
      </w:r>
      <w:r>
        <w:rPr>
          <w:color w:val="000000"/>
          <w:sz w:val="24"/>
        </w:rPr>
        <w:t>установленные</w:t>
      </w:r>
      <w:r>
        <w:rPr>
          <w:color w:val="000000"/>
          <w:spacing w:val="8"/>
          <w:sz w:val="24"/>
        </w:rPr>
        <w:t xml:space="preserve"> </w:t>
      </w:r>
      <w:r>
        <w:rPr>
          <w:color w:val="000000"/>
          <w:sz w:val="24"/>
        </w:rPr>
        <w:t>правила,</w:t>
      </w:r>
      <w:r>
        <w:rPr>
          <w:color w:val="000000"/>
          <w:spacing w:val="9"/>
          <w:sz w:val="24"/>
        </w:rPr>
        <w:t xml:space="preserve"> </w:t>
      </w:r>
      <w:r>
        <w:rPr>
          <w:color w:val="000000"/>
          <w:sz w:val="24"/>
        </w:rPr>
        <w:t>выполнять</w:t>
      </w:r>
      <w:r>
        <w:rPr>
          <w:color w:val="000000"/>
          <w:spacing w:val="10"/>
          <w:sz w:val="24"/>
        </w:rPr>
        <w:t xml:space="preserve"> </w:t>
      </w:r>
      <w:r>
        <w:rPr>
          <w:color w:val="000000"/>
          <w:sz w:val="24"/>
        </w:rPr>
        <w:t>требования</w:t>
      </w:r>
      <w:r>
        <w:t xml:space="preserve"> </w:t>
      </w:r>
      <w:r>
        <w:rPr>
          <w:color w:val="000000"/>
          <w:sz w:val="24"/>
        </w:rPr>
        <w:t>дисциплины.</w:t>
      </w:r>
    </w:p>
    <w:p w14:paraId="24EAB608"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firstLine="708"/>
      </w:pPr>
      <w:r>
        <w:rPr>
          <w:color w:val="000000"/>
          <w:sz w:val="24"/>
        </w:rPr>
        <w:t>Свободная</w:t>
      </w:r>
      <w:r>
        <w:rPr>
          <w:color w:val="000000"/>
          <w:spacing w:val="36"/>
          <w:sz w:val="24"/>
        </w:rPr>
        <w:t xml:space="preserve"> </w:t>
      </w:r>
      <w:r>
        <w:rPr>
          <w:color w:val="000000"/>
          <w:sz w:val="24"/>
        </w:rPr>
        <w:t>деятельность.</w:t>
      </w:r>
      <w:r>
        <w:rPr>
          <w:color w:val="000000"/>
          <w:spacing w:val="38"/>
          <w:sz w:val="24"/>
        </w:rPr>
        <w:t xml:space="preserve"> </w:t>
      </w:r>
      <w:r>
        <w:rPr>
          <w:color w:val="000000"/>
          <w:sz w:val="24"/>
        </w:rPr>
        <w:t>Роль</w:t>
      </w:r>
      <w:r>
        <w:rPr>
          <w:color w:val="000000"/>
          <w:spacing w:val="36"/>
          <w:sz w:val="24"/>
        </w:rPr>
        <w:t xml:space="preserve"> </w:t>
      </w:r>
      <w:r>
        <w:rPr>
          <w:color w:val="000000"/>
          <w:sz w:val="24"/>
        </w:rPr>
        <w:t>педагога</w:t>
      </w:r>
      <w:r>
        <w:rPr>
          <w:color w:val="000000"/>
          <w:spacing w:val="35"/>
          <w:sz w:val="24"/>
        </w:rPr>
        <w:t xml:space="preserve"> </w:t>
      </w:r>
      <w:r>
        <w:rPr>
          <w:color w:val="000000"/>
          <w:sz w:val="24"/>
        </w:rPr>
        <w:t>в</w:t>
      </w:r>
      <w:r>
        <w:rPr>
          <w:color w:val="000000"/>
          <w:spacing w:val="38"/>
          <w:sz w:val="24"/>
        </w:rPr>
        <w:t xml:space="preserve"> </w:t>
      </w:r>
      <w:r>
        <w:rPr>
          <w:color w:val="000000"/>
          <w:sz w:val="24"/>
        </w:rPr>
        <w:t>свободной</w:t>
      </w:r>
      <w:r>
        <w:rPr>
          <w:color w:val="000000"/>
          <w:spacing w:val="36"/>
          <w:sz w:val="24"/>
        </w:rPr>
        <w:t xml:space="preserve"> </w:t>
      </w:r>
      <w:r>
        <w:rPr>
          <w:color w:val="000000"/>
          <w:sz w:val="24"/>
        </w:rPr>
        <w:t>деятельности</w:t>
      </w:r>
      <w:r>
        <w:rPr>
          <w:color w:val="000000"/>
          <w:spacing w:val="37"/>
          <w:sz w:val="24"/>
        </w:rPr>
        <w:t xml:space="preserve"> </w:t>
      </w:r>
      <w:r>
        <w:rPr>
          <w:color w:val="000000"/>
          <w:sz w:val="24"/>
        </w:rPr>
        <w:t>очень</w:t>
      </w:r>
      <w:r>
        <w:rPr>
          <w:color w:val="000000"/>
          <w:spacing w:val="37"/>
          <w:sz w:val="24"/>
        </w:rPr>
        <w:t xml:space="preserve"> </w:t>
      </w:r>
      <w:r>
        <w:rPr>
          <w:color w:val="000000"/>
          <w:sz w:val="24"/>
        </w:rPr>
        <w:t>важна.</w:t>
      </w:r>
      <w:r>
        <w:rPr>
          <w:color w:val="000000"/>
          <w:spacing w:val="36"/>
          <w:sz w:val="24"/>
        </w:rPr>
        <w:t xml:space="preserve"> </w:t>
      </w:r>
      <w:r>
        <w:rPr>
          <w:color w:val="000000"/>
          <w:sz w:val="24"/>
        </w:rPr>
        <w:t>От</w:t>
      </w:r>
      <w:r>
        <w:rPr>
          <w:color w:val="000000"/>
          <w:spacing w:val="38"/>
          <w:sz w:val="24"/>
        </w:rPr>
        <w:t xml:space="preserve"> </w:t>
      </w:r>
      <w:r>
        <w:rPr>
          <w:color w:val="000000"/>
          <w:sz w:val="24"/>
        </w:rPr>
        <w:t>него требуется:</w:t>
      </w:r>
    </w:p>
    <w:p w14:paraId="5B56201B"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обустроить</w:t>
      </w:r>
      <w:r>
        <w:rPr>
          <w:color w:val="000000"/>
          <w:spacing w:val="17"/>
          <w:sz w:val="24"/>
        </w:rPr>
        <w:t xml:space="preserve"> </w:t>
      </w:r>
      <w:r>
        <w:rPr>
          <w:color w:val="000000"/>
          <w:sz w:val="24"/>
        </w:rPr>
        <w:t>предметно</w:t>
      </w:r>
      <w:r>
        <w:rPr>
          <w:color w:val="000000"/>
          <w:spacing w:val="-1"/>
          <w:sz w:val="24"/>
        </w:rPr>
        <w:t>-</w:t>
      </w:r>
      <w:r>
        <w:rPr>
          <w:color w:val="000000"/>
          <w:sz w:val="24"/>
        </w:rPr>
        <w:t>пространственную</w:t>
      </w:r>
      <w:r>
        <w:rPr>
          <w:color w:val="000000"/>
          <w:spacing w:val="20"/>
          <w:sz w:val="24"/>
        </w:rPr>
        <w:t xml:space="preserve"> </w:t>
      </w:r>
      <w:r>
        <w:rPr>
          <w:color w:val="000000"/>
          <w:sz w:val="24"/>
        </w:rPr>
        <w:t>среду</w:t>
      </w:r>
      <w:r>
        <w:rPr>
          <w:color w:val="000000"/>
          <w:spacing w:val="14"/>
          <w:sz w:val="24"/>
        </w:rPr>
        <w:t xml:space="preserve"> </w:t>
      </w:r>
      <w:r>
        <w:rPr>
          <w:color w:val="000000"/>
          <w:sz w:val="24"/>
        </w:rPr>
        <w:t>так,</w:t>
      </w:r>
      <w:r>
        <w:rPr>
          <w:color w:val="000000"/>
          <w:spacing w:val="16"/>
          <w:sz w:val="24"/>
        </w:rPr>
        <w:t xml:space="preserve"> </w:t>
      </w:r>
      <w:r>
        <w:rPr>
          <w:color w:val="000000"/>
          <w:sz w:val="24"/>
        </w:rPr>
        <w:t>чтобы</w:t>
      </w:r>
      <w:r>
        <w:rPr>
          <w:color w:val="000000"/>
          <w:spacing w:val="16"/>
          <w:sz w:val="24"/>
        </w:rPr>
        <w:t xml:space="preserve"> </w:t>
      </w:r>
      <w:r>
        <w:rPr>
          <w:color w:val="000000"/>
          <w:sz w:val="24"/>
        </w:rPr>
        <w:t>она</w:t>
      </w:r>
      <w:r>
        <w:rPr>
          <w:color w:val="000000"/>
          <w:spacing w:val="15"/>
          <w:sz w:val="24"/>
        </w:rPr>
        <w:t xml:space="preserve"> </w:t>
      </w:r>
      <w:r>
        <w:rPr>
          <w:color w:val="000000"/>
          <w:sz w:val="24"/>
        </w:rPr>
        <w:t>провоцировала</w:t>
      </w:r>
      <w:r>
        <w:rPr>
          <w:color w:val="000000"/>
          <w:spacing w:val="16"/>
          <w:sz w:val="24"/>
        </w:rPr>
        <w:t xml:space="preserve"> </w:t>
      </w:r>
      <w:r>
        <w:rPr>
          <w:color w:val="000000"/>
          <w:sz w:val="24"/>
        </w:rPr>
        <w:t>ребенка</w:t>
      </w:r>
      <w:r>
        <w:rPr>
          <w:color w:val="000000"/>
          <w:spacing w:val="16"/>
          <w:sz w:val="24"/>
        </w:rPr>
        <w:t xml:space="preserve"> </w:t>
      </w:r>
      <w:r>
        <w:rPr>
          <w:color w:val="000000"/>
          <w:spacing w:val="1"/>
          <w:sz w:val="24"/>
        </w:rPr>
        <w:t xml:space="preserve">на </w:t>
      </w:r>
      <w:r>
        <w:rPr>
          <w:color w:val="000000"/>
          <w:sz w:val="24"/>
        </w:rPr>
        <w:t>самостоятельные</w:t>
      </w:r>
      <w:r>
        <w:rPr>
          <w:color w:val="000000"/>
          <w:spacing w:val="-1"/>
          <w:sz w:val="24"/>
        </w:rPr>
        <w:t xml:space="preserve"> </w:t>
      </w:r>
      <w:r>
        <w:rPr>
          <w:color w:val="000000"/>
          <w:sz w:val="24"/>
        </w:rPr>
        <w:t>пробы,</w:t>
      </w:r>
    </w:p>
    <w:p w14:paraId="121A856D"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взаимодействовать</w:t>
      </w:r>
      <w:r>
        <w:rPr>
          <w:color w:val="000000"/>
          <w:spacing w:val="44"/>
          <w:sz w:val="24"/>
        </w:rPr>
        <w:t xml:space="preserve"> </w:t>
      </w:r>
      <w:r>
        <w:rPr>
          <w:color w:val="000000"/>
          <w:sz w:val="24"/>
        </w:rPr>
        <w:t>с</w:t>
      </w:r>
      <w:r>
        <w:rPr>
          <w:color w:val="000000"/>
          <w:spacing w:val="42"/>
          <w:sz w:val="24"/>
        </w:rPr>
        <w:t xml:space="preserve"> </w:t>
      </w:r>
      <w:r>
        <w:rPr>
          <w:color w:val="000000"/>
          <w:sz w:val="24"/>
        </w:rPr>
        <w:t>ребенком</w:t>
      </w:r>
      <w:r>
        <w:rPr>
          <w:color w:val="000000"/>
          <w:spacing w:val="42"/>
          <w:sz w:val="24"/>
        </w:rPr>
        <w:t xml:space="preserve"> </w:t>
      </w:r>
      <w:r>
        <w:rPr>
          <w:color w:val="000000"/>
          <w:sz w:val="24"/>
        </w:rPr>
        <w:t>так,</w:t>
      </w:r>
      <w:r>
        <w:rPr>
          <w:color w:val="000000"/>
          <w:spacing w:val="43"/>
          <w:sz w:val="24"/>
        </w:rPr>
        <w:t xml:space="preserve"> </w:t>
      </w:r>
      <w:r>
        <w:rPr>
          <w:color w:val="000000"/>
          <w:sz w:val="24"/>
        </w:rPr>
        <w:t>чтобы</w:t>
      </w:r>
      <w:r>
        <w:rPr>
          <w:color w:val="000000"/>
          <w:spacing w:val="43"/>
          <w:sz w:val="24"/>
        </w:rPr>
        <w:t xml:space="preserve"> </w:t>
      </w:r>
      <w:r>
        <w:rPr>
          <w:color w:val="000000"/>
          <w:spacing w:val="-2"/>
          <w:sz w:val="24"/>
        </w:rPr>
        <w:t>он</w:t>
      </w:r>
      <w:r>
        <w:rPr>
          <w:color w:val="000000"/>
          <w:spacing w:val="44"/>
          <w:sz w:val="24"/>
        </w:rPr>
        <w:t xml:space="preserve"> </w:t>
      </w:r>
      <w:r>
        <w:rPr>
          <w:color w:val="000000"/>
          <w:sz w:val="24"/>
        </w:rPr>
        <w:t>как</w:t>
      </w:r>
      <w:r>
        <w:rPr>
          <w:color w:val="000000"/>
          <w:spacing w:val="44"/>
          <w:sz w:val="24"/>
        </w:rPr>
        <w:t xml:space="preserve"> </w:t>
      </w:r>
      <w:r>
        <w:rPr>
          <w:color w:val="000000"/>
          <w:sz w:val="24"/>
        </w:rPr>
        <w:t>можно</w:t>
      </w:r>
      <w:r>
        <w:rPr>
          <w:color w:val="000000"/>
          <w:spacing w:val="41"/>
          <w:sz w:val="24"/>
        </w:rPr>
        <w:t xml:space="preserve"> </w:t>
      </w:r>
      <w:r>
        <w:rPr>
          <w:color w:val="000000"/>
          <w:sz w:val="24"/>
        </w:rPr>
        <w:t>больше</w:t>
      </w:r>
      <w:r>
        <w:rPr>
          <w:color w:val="000000"/>
          <w:spacing w:val="39"/>
          <w:sz w:val="24"/>
        </w:rPr>
        <w:t xml:space="preserve"> </w:t>
      </w:r>
      <w:r>
        <w:rPr>
          <w:color w:val="000000"/>
          <w:sz w:val="24"/>
        </w:rPr>
        <w:t>наблюдал,</w:t>
      </w:r>
      <w:r>
        <w:rPr>
          <w:color w:val="000000"/>
          <w:spacing w:val="43"/>
          <w:sz w:val="24"/>
        </w:rPr>
        <w:t xml:space="preserve"> </w:t>
      </w:r>
      <w:r>
        <w:rPr>
          <w:color w:val="000000"/>
          <w:sz w:val="24"/>
        </w:rPr>
        <w:t xml:space="preserve">размышлял, </w:t>
      </w:r>
      <w:r>
        <w:rPr>
          <w:color w:val="000000"/>
          <w:spacing w:val="300"/>
          <w:sz w:val="24"/>
        </w:rPr>
        <w:t> </w:t>
      </w:r>
      <w:r>
        <w:rPr>
          <w:color w:val="000000"/>
          <w:sz w:val="24"/>
        </w:rPr>
        <w:t>обыгрывал,</w:t>
      </w:r>
      <w:r>
        <w:rPr>
          <w:color w:val="000000"/>
          <w:spacing w:val="24"/>
          <w:sz w:val="24"/>
        </w:rPr>
        <w:t xml:space="preserve"> </w:t>
      </w:r>
      <w:r>
        <w:rPr>
          <w:color w:val="000000"/>
          <w:sz w:val="24"/>
        </w:rPr>
        <w:t>чтобы</w:t>
      </w:r>
      <w:r>
        <w:rPr>
          <w:color w:val="000000"/>
          <w:spacing w:val="24"/>
          <w:sz w:val="24"/>
        </w:rPr>
        <w:t xml:space="preserve"> </w:t>
      </w:r>
      <w:r>
        <w:rPr>
          <w:color w:val="000000"/>
          <w:sz w:val="24"/>
        </w:rPr>
        <w:t>через</w:t>
      </w:r>
      <w:r>
        <w:rPr>
          <w:color w:val="000000"/>
          <w:spacing w:val="24"/>
          <w:sz w:val="24"/>
        </w:rPr>
        <w:t xml:space="preserve"> </w:t>
      </w:r>
      <w:r>
        <w:rPr>
          <w:color w:val="000000"/>
          <w:spacing w:val="-1"/>
          <w:sz w:val="24"/>
        </w:rPr>
        <w:t>продуктивную</w:t>
      </w:r>
      <w:r>
        <w:rPr>
          <w:color w:val="000000"/>
          <w:spacing w:val="25"/>
          <w:sz w:val="24"/>
        </w:rPr>
        <w:t xml:space="preserve"> </w:t>
      </w:r>
      <w:r>
        <w:rPr>
          <w:color w:val="000000"/>
          <w:sz w:val="24"/>
        </w:rPr>
        <w:t>деятельность</w:t>
      </w:r>
      <w:r>
        <w:rPr>
          <w:color w:val="000000"/>
          <w:spacing w:val="24"/>
          <w:sz w:val="24"/>
        </w:rPr>
        <w:t xml:space="preserve"> </w:t>
      </w:r>
      <w:r>
        <w:rPr>
          <w:color w:val="000000"/>
          <w:sz w:val="24"/>
        </w:rPr>
        <w:t>осмыслял</w:t>
      </w:r>
      <w:r>
        <w:rPr>
          <w:color w:val="000000"/>
          <w:spacing w:val="25"/>
          <w:sz w:val="24"/>
        </w:rPr>
        <w:t xml:space="preserve"> </w:t>
      </w:r>
      <w:r>
        <w:rPr>
          <w:color w:val="000000"/>
          <w:sz w:val="24"/>
        </w:rPr>
        <w:t>свой</w:t>
      </w:r>
      <w:r>
        <w:rPr>
          <w:color w:val="000000"/>
          <w:spacing w:val="25"/>
          <w:sz w:val="24"/>
        </w:rPr>
        <w:t xml:space="preserve"> </w:t>
      </w:r>
      <w:r>
        <w:rPr>
          <w:color w:val="000000"/>
          <w:sz w:val="24"/>
        </w:rPr>
        <w:t>собственный</w:t>
      </w:r>
      <w:r>
        <w:rPr>
          <w:color w:val="000000"/>
          <w:spacing w:val="24"/>
          <w:sz w:val="24"/>
        </w:rPr>
        <w:t xml:space="preserve"> </w:t>
      </w:r>
      <w:r>
        <w:rPr>
          <w:color w:val="000000"/>
          <w:sz w:val="24"/>
        </w:rPr>
        <w:t>опыт</w:t>
      </w:r>
      <w:r>
        <w:rPr>
          <w:color w:val="000000"/>
          <w:spacing w:val="21"/>
          <w:sz w:val="24"/>
        </w:rPr>
        <w:t xml:space="preserve"> </w:t>
      </w:r>
      <w:r>
        <w:rPr>
          <w:color w:val="000000"/>
          <w:sz w:val="24"/>
        </w:rPr>
        <w:t>и</w:t>
      </w:r>
      <w:r>
        <w:t xml:space="preserve"> </w:t>
      </w:r>
      <w:r>
        <w:rPr>
          <w:color w:val="000000"/>
          <w:spacing w:val="300"/>
          <w:sz w:val="24"/>
        </w:rPr>
        <w:t> </w:t>
      </w:r>
      <w:r>
        <w:rPr>
          <w:color w:val="000000"/>
          <w:sz w:val="24"/>
        </w:rPr>
        <w:t>содержание,</w:t>
      </w:r>
    </w:p>
    <w:p w14:paraId="1E7D635E" w14:textId="77777777" w:rsidR="002C6E8D" w:rsidRDefault="0069355F">
      <w:pPr>
        <w:pBdr>
          <w:top w:val="none" w:sz="4" w:space="0" w:color="000000"/>
          <w:left w:val="none" w:sz="4" w:space="0" w:color="000000"/>
          <w:bottom w:val="none" w:sz="4" w:space="0" w:color="000000"/>
          <w:right w:val="none" w:sz="4" w:space="0" w:color="000000"/>
        </w:pBdr>
        <w:spacing w:before="38"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выделять</w:t>
      </w:r>
      <w:r>
        <w:rPr>
          <w:color w:val="000000"/>
          <w:spacing w:val="46"/>
          <w:sz w:val="24"/>
        </w:rPr>
        <w:t xml:space="preserve"> </w:t>
      </w:r>
      <w:r>
        <w:rPr>
          <w:color w:val="000000"/>
          <w:sz w:val="24"/>
        </w:rPr>
        <w:t>время,</w:t>
      </w:r>
      <w:r>
        <w:rPr>
          <w:color w:val="000000"/>
          <w:spacing w:val="48"/>
          <w:sz w:val="24"/>
        </w:rPr>
        <w:t xml:space="preserve"> </w:t>
      </w:r>
      <w:r>
        <w:rPr>
          <w:color w:val="000000"/>
          <w:sz w:val="24"/>
        </w:rPr>
        <w:t>чтобы</w:t>
      </w:r>
      <w:r>
        <w:rPr>
          <w:color w:val="000000"/>
          <w:spacing w:val="47"/>
          <w:sz w:val="24"/>
        </w:rPr>
        <w:t xml:space="preserve"> </w:t>
      </w:r>
      <w:r>
        <w:rPr>
          <w:color w:val="000000"/>
          <w:sz w:val="24"/>
        </w:rPr>
        <w:t>ребенок</w:t>
      </w:r>
      <w:r>
        <w:rPr>
          <w:color w:val="000000"/>
          <w:spacing w:val="49"/>
          <w:sz w:val="24"/>
        </w:rPr>
        <w:t xml:space="preserve"> </w:t>
      </w:r>
      <w:r>
        <w:rPr>
          <w:color w:val="000000"/>
          <w:spacing w:val="-1"/>
          <w:sz w:val="24"/>
        </w:rPr>
        <w:t>успевал</w:t>
      </w:r>
      <w:r>
        <w:rPr>
          <w:color w:val="000000"/>
          <w:spacing w:val="49"/>
          <w:sz w:val="24"/>
        </w:rPr>
        <w:t xml:space="preserve"> </w:t>
      </w:r>
      <w:r>
        <w:rPr>
          <w:color w:val="000000"/>
          <w:sz w:val="24"/>
        </w:rPr>
        <w:t>самостоятельно</w:t>
      </w:r>
      <w:r>
        <w:rPr>
          <w:color w:val="000000"/>
          <w:spacing w:val="45"/>
          <w:sz w:val="24"/>
        </w:rPr>
        <w:t xml:space="preserve"> </w:t>
      </w:r>
      <w:r>
        <w:rPr>
          <w:color w:val="000000"/>
          <w:sz w:val="24"/>
        </w:rPr>
        <w:t>в</w:t>
      </w:r>
      <w:r>
        <w:rPr>
          <w:color w:val="000000"/>
          <w:spacing w:val="45"/>
          <w:sz w:val="24"/>
        </w:rPr>
        <w:t xml:space="preserve"> </w:t>
      </w:r>
      <w:r>
        <w:rPr>
          <w:color w:val="000000"/>
          <w:spacing w:val="-1"/>
          <w:sz w:val="24"/>
        </w:rPr>
        <w:t>своем</w:t>
      </w:r>
      <w:r>
        <w:rPr>
          <w:color w:val="000000"/>
          <w:spacing w:val="47"/>
          <w:sz w:val="24"/>
        </w:rPr>
        <w:t xml:space="preserve"> </w:t>
      </w:r>
      <w:r>
        <w:rPr>
          <w:color w:val="000000"/>
          <w:sz w:val="24"/>
        </w:rPr>
        <w:t>режиме</w:t>
      </w:r>
      <w:r>
        <w:rPr>
          <w:color w:val="000000"/>
          <w:spacing w:val="44"/>
          <w:sz w:val="24"/>
        </w:rPr>
        <w:t xml:space="preserve"> </w:t>
      </w:r>
      <w:r>
        <w:rPr>
          <w:color w:val="000000"/>
          <w:sz w:val="24"/>
        </w:rPr>
        <w:t>освоить</w:t>
      </w:r>
      <w:r>
        <w:rPr>
          <w:color w:val="000000"/>
          <w:spacing w:val="46"/>
          <w:sz w:val="24"/>
        </w:rPr>
        <w:t xml:space="preserve"> </w:t>
      </w:r>
      <w:r>
        <w:rPr>
          <w:color w:val="000000"/>
          <w:sz w:val="24"/>
        </w:rPr>
        <w:t>пласт культуры, в</w:t>
      </w:r>
      <w:r>
        <w:rPr>
          <w:color w:val="000000"/>
          <w:spacing w:val="-1"/>
          <w:sz w:val="24"/>
        </w:rPr>
        <w:t xml:space="preserve"> </w:t>
      </w:r>
      <w:r>
        <w:rPr>
          <w:color w:val="000000"/>
          <w:sz w:val="24"/>
        </w:rPr>
        <w:t xml:space="preserve">который был </w:t>
      </w:r>
      <w:r>
        <w:rPr>
          <w:color w:val="000000"/>
          <w:spacing w:val="-1"/>
          <w:sz w:val="24"/>
        </w:rPr>
        <w:t>введен</w:t>
      </w:r>
      <w:r>
        <w:rPr>
          <w:color w:val="000000"/>
          <w:spacing w:val="1"/>
          <w:sz w:val="24"/>
        </w:rPr>
        <w:t xml:space="preserve"> </w:t>
      </w:r>
      <w:r>
        <w:rPr>
          <w:color w:val="000000"/>
          <w:sz w:val="24"/>
        </w:rPr>
        <w:t xml:space="preserve">взрослым, </w:t>
      </w:r>
      <w:r>
        <w:rPr>
          <w:rFonts w:ascii="Wingdings" w:eastAsia="Wingdings" w:hAnsi="Wingdings" w:cs="Wingdings"/>
          <w:color w:val="000000"/>
          <w:sz w:val="24"/>
        </w:rPr>
        <w:t></w:t>
      </w:r>
      <w:r>
        <w:rPr>
          <w:color w:val="000000"/>
          <w:spacing w:val="111"/>
          <w:sz w:val="24"/>
        </w:rPr>
        <w:t xml:space="preserve"> </w:t>
      </w:r>
      <w:r>
        <w:rPr>
          <w:color w:val="000000"/>
          <w:sz w:val="24"/>
        </w:rPr>
        <w:t>демонстрировать</w:t>
      </w:r>
      <w:r>
        <w:rPr>
          <w:color w:val="000000"/>
          <w:spacing w:val="1"/>
          <w:sz w:val="24"/>
        </w:rPr>
        <w:t xml:space="preserve"> </w:t>
      </w:r>
      <w:r>
        <w:rPr>
          <w:color w:val="000000"/>
          <w:sz w:val="24"/>
        </w:rPr>
        <w:t>ценность</w:t>
      </w:r>
      <w:r>
        <w:rPr>
          <w:color w:val="000000"/>
          <w:spacing w:val="1"/>
          <w:sz w:val="24"/>
        </w:rPr>
        <w:t xml:space="preserve"> </w:t>
      </w:r>
      <w:r>
        <w:rPr>
          <w:color w:val="000000"/>
          <w:sz w:val="24"/>
        </w:rPr>
        <w:t>детского замысла,</w:t>
      </w:r>
    </w:p>
    <w:p w14:paraId="4B59CC8A" w14:textId="77777777" w:rsidR="002C6E8D" w:rsidRDefault="0069355F">
      <w:pPr>
        <w:pBdr>
          <w:top w:val="none" w:sz="4" w:space="0" w:color="000000"/>
          <w:left w:val="none" w:sz="4" w:space="0" w:color="000000"/>
          <w:bottom w:val="none" w:sz="4" w:space="0" w:color="000000"/>
          <w:right w:val="none" w:sz="4" w:space="0" w:color="000000"/>
        </w:pBdr>
        <w:spacing w:before="40" w:line="278" w:lineRule="atLeast"/>
        <w:ind w:left="360"/>
      </w:pPr>
      <w:r>
        <w:rPr>
          <w:rFonts w:ascii="Wingdings" w:eastAsia="Wingdings" w:hAnsi="Wingdings" w:cs="Wingdings"/>
          <w:color w:val="000000"/>
          <w:sz w:val="24"/>
        </w:rPr>
        <w:t></w:t>
      </w:r>
      <w:r>
        <w:rPr>
          <w:color w:val="000000"/>
          <w:spacing w:val="111"/>
          <w:sz w:val="24"/>
        </w:rPr>
        <w:t xml:space="preserve"> </w:t>
      </w:r>
      <w:r>
        <w:rPr>
          <w:color w:val="000000"/>
          <w:sz w:val="24"/>
        </w:rPr>
        <w:t>поддерживать</w:t>
      </w:r>
      <w:r>
        <w:rPr>
          <w:color w:val="000000"/>
          <w:spacing w:val="1"/>
          <w:sz w:val="24"/>
        </w:rPr>
        <w:t xml:space="preserve"> </w:t>
      </w:r>
      <w:r>
        <w:rPr>
          <w:color w:val="000000"/>
          <w:sz w:val="24"/>
        </w:rPr>
        <w:t>ребенка</w:t>
      </w:r>
      <w:r>
        <w:rPr>
          <w:color w:val="000000"/>
          <w:spacing w:val="-3"/>
          <w:sz w:val="24"/>
        </w:rPr>
        <w:t xml:space="preserve"> </w:t>
      </w:r>
      <w:r>
        <w:rPr>
          <w:color w:val="000000"/>
          <w:sz w:val="24"/>
        </w:rPr>
        <w:t>в сложные</w:t>
      </w:r>
      <w:r>
        <w:rPr>
          <w:color w:val="000000"/>
          <w:spacing w:val="-1"/>
          <w:sz w:val="24"/>
        </w:rPr>
        <w:t xml:space="preserve"> </w:t>
      </w:r>
      <w:r>
        <w:rPr>
          <w:color w:val="000000"/>
          <w:sz w:val="24"/>
        </w:rPr>
        <w:t>моменты, когда</w:t>
      </w:r>
      <w:r>
        <w:rPr>
          <w:color w:val="000000"/>
          <w:spacing w:val="-1"/>
          <w:sz w:val="24"/>
        </w:rPr>
        <w:t xml:space="preserve"> </w:t>
      </w:r>
      <w:r>
        <w:rPr>
          <w:color w:val="000000"/>
          <w:spacing w:val="1"/>
          <w:sz w:val="24"/>
        </w:rPr>
        <w:t>ему</w:t>
      </w:r>
      <w:r>
        <w:rPr>
          <w:color w:val="000000"/>
          <w:spacing w:val="-6"/>
          <w:sz w:val="24"/>
        </w:rPr>
        <w:t xml:space="preserve"> </w:t>
      </w:r>
      <w:r>
        <w:rPr>
          <w:color w:val="000000"/>
          <w:sz w:val="24"/>
        </w:rPr>
        <w:t>необходима</w:t>
      </w:r>
      <w:r>
        <w:rPr>
          <w:color w:val="000000"/>
          <w:spacing w:val="-1"/>
          <w:sz w:val="24"/>
        </w:rPr>
        <w:t xml:space="preserve"> </w:t>
      </w:r>
      <w:r>
        <w:rPr>
          <w:color w:val="000000"/>
          <w:sz w:val="24"/>
        </w:rPr>
        <w:t>помощь.</w:t>
      </w:r>
    </w:p>
    <w:p w14:paraId="4F08973C" w14:textId="77777777" w:rsidR="002C6E8D" w:rsidRDefault="002C6E8D">
      <w:pPr>
        <w:shd w:val="clear" w:color="auto" w:fill="FFFFFF"/>
        <w:spacing w:after="255" w:line="270" w:lineRule="atLeast"/>
        <w:rPr>
          <w:b/>
          <w:bCs/>
          <w:sz w:val="24"/>
          <w:szCs w:val="24"/>
        </w:rPr>
      </w:pPr>
    </w:p>
    <w:p w14:paraId="179EAF1E" w14:textId="77777777" w:rsidR="002C6E8D" w:rsidRDefault="002C6E8D">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14:paraId="3DB0CEF7" w14:textId="77777777" w:rsidR="002C6E8D" w:rsidRDefault="0069355F">
      <w:pPr>
        <w:shd w:val="clear" w:color="auto" w:fill="FFFFFF"/>
        <w:spacing w:after="255" w:line="240" w:lineRule="auto"/>
        <w:rPr>
          <w:b/>
          <w:sz w:val="24"/>
          <w:szCs w:val="24"/>
        </w:rPr>
      </w:pPr>
      <w:r>
        <w:rPr>
          <w:b/>
          <w:sz w:val="24"/>
          <w:szCs w:val="24"/>
        </w:rPr>
        <w:lastRenderedPageBreak/>
        <w:t>Совместная деятельность в образовательных ситуациях</w:t>
      </w:r>
    </w:p>
    <w:p w14:paraId="4300B4FE" w14:textId="6D1F086B" w:rsidR="002C6E8D" w:rsidRDefault="0069355F">
      <w:pPr>
        <w:shd w:val="clear" w:color="auto" w:fill="FFFFFF"/>
        <w:spacing w:after="255" w:line="240" w:lineRule="auto"/>
        <w:rPr>
          <w:sz w:val="24"/>
          <w:szCs w:val="24"/>
        </w:rPr>
      </w:pPr>
      <w:r>
        <w:rPr>
          <w:sz w:val="24"/>
          <w:szCs w:val="24"/>
        </w:rPr>
        <w:t xml:space="preserve">К основным видам организации совместной деятельности в образовательных ситуациях в ДОО можно отнести </w:t>
      </w:r>
    </w:p>
    <w:p w14:paraId="0D2C5742" w14:textId="77777777" w:rsidR="002C6E8D" w:rsidRDefault="0069355F">
      <w:pPr>
        <w:shd w:val="clear" w:color="auto" w:fill="FFFFFF"/>
        <w:spacing w:after="255" w:line="240" w:lineRule="auto"/>
        <w:rPr>
          <w:sz w:val="24"/>
          <w:szCs w:val="24"/>
        </w:rPr>
      </w:pPr>
      <w:r>
        <w:rPr>
          <w:sz w:val="24"/>
          <w:szCs w:val="24"/>
        </w:rPr>
        <w:t>- ситуативная беседа, рассказ, советы, вопросы;</w:t>
      </w:r>
    </w:p>
    <w:p w14:paraId="791C306D" w14:textId="77777777" w:rsidR="002C6E8D" w:rsidRDefault="0069355F">
      <w:pPr>
        <w:shd w:val="clear" w:color="auto" w:fill="FFFFFF"/>
        <w:spacing w:after="255"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14:paraId="497AC14E" w14:textId="77777777" w:rsidR="002C6E8D" w:rsidRDefault="0069355F">
      <w:pPr>
        <w:shd w:val="clear" w:color="auto" w:fill="FFFFFF"/>
        <w:spacing w:after="255"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0556A2FC" w14:textId="77777777" w:rsidR="002C6E8D" w:rsidRDefault="0069355F">
      <w:pPr>
        <w:shd w:val="clear" w:color="auto" w:fill="FFFFFF"/>
        <w:spacing w:after="255" w:line="240" w:lineRule="auto"/>
        <w:rPr>
          <w:sz w:val="24"/>
          <w:szCs w:val="24"/>
        </w:rPr>
      </w:pPr>
      <w:r>
        <w:rPr>
          <w:sz w:val="24"/>
          <w:szCs w:val="24"/>
        </w:rPr>
        <w:t>- разучивание и исполнение песен, театрализация, драматизация, этюды-инсценировки;</w:t>
      </w:r>
    </w:p>
    <w:p w14:paraId="67B74242" w14:textId="77777777" w:rsidR="002C6E8D" w:rsidRDefault="0069355F">
      <w:pPr>
        <w:shd w:val="clear" w:color="auto" w:fill="FFFFFF"/>
        <w:spacing w:after="255"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14:paraId="7C75DE53" w14:textId="77777777" w:rsidR="002C6E8D" w:rsidRDefault="0069355F">
      <w:pPr>
        <w:shd w:val="clear" w:color="auto" w:fill="FFFFFF"/>
        <w:spacing w:after="255"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14:paraId="1A46C8C6" w14:textId="77777777" w:rsidR="002C6E8D" w:rsidRDefault="0069355F">
      <w:pPr>
        <w:shd w:val="clear" w:color="auto" w:fill="FFFFFF"/>
        <w:spacing w:after="255" w:line="240" w:lineRule="auto"/>
        <w:rPr>
          <w:sz w:val="24"/>
          <w:szCs w:val="24"/>
        </w:rPr>
      </w:pPr>
      <w:r>
        <w:rPr>
          <w:sz w:val="24"/>
          <w:szCs w:val="24"/>
        </w:rPr>
        <w:t>- игровые методы (игровая роль, игровая ситуация, игровое действие и другие);</w:t>
      </w:r>
    </w:p>
    <w:p w14:paraId="289122E8" w14:textId="77777777" w:rsidR="002C6E8D" w:rsidRDefault="0069355F">
      <w:pPr>
        <w:shd w:val="clear" w:color="auto" w:fill="FFFFFF"/>
        <w:spacing w:after="255"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2F4E2FD" w14:textId="5A92D20D" w:rsidR="002C6E8D" w:rsidRDefault="0069355F">
      <w:pPr>
        <w:shd w:val="clear" w:color="auto" w:fill="FFFFFF"/>
        <w:spacing w:after="255" w:line="240" w:lineRule="auto"/>
        <w:rPr>
          <w:rFonts w:eastAsiaTheme="minorHAnsi"/>
          <w:b/>
          <w:sz w:val="24"/>
          <w:szCs w:val="24"/>
          <w:lang w:eastAsia="en-US"/>
        </w:rPr>
      </w:pPr>
      <w:r>
        <w:rPr>
          <w:rFonts w:eastAsiaTheme="minorHAnsi"/>
          <w:b/>
          <w:sz w:val="24"/>
          <w:szCs w:val="24"/>
          <w:lang w:eastAsia="en-US"/>
        </w:rPr>
        <w:t xml:space="preserve">Социальное партнерство </w:t>
      </w:r>
    </w:p>
    <w:p w14:paraId="23EA9B0C" w14:textId="4F91DFE3" w:rsidR="002C6E8D" w:rsidRPr="00241553" w:rsidRDefault="002C6E8D">
      <w:pPr>
        <w:shd w:val="clear" w:color="auto" w:fill="FFFFFF"/>
        <w:spacing w:after="255" w:line="270" w:lineRule="atLeast"/>
        <w:rPr>
          <w:b/>
          <w:bCs/>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241553" w:rsidRPr="00241553" w14:paraId="0C332524" w14:textId="77777777">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4AF306"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85A1AF4"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Краткое описание проектов, обогащающих</w:t>
            </w:r>
          </w:p>
          <w:p w14:paraId="23C8BA2A"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69AA796"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Точки</w:t>
            </w:r>
          </w:p>
          <w:p w14:paraId="561C0686"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взаимодействия</w:t>
            </w:r>
          </w:p>
        </w:tc>
      </w:tr>
      <w:tr w:rsidR="00241553" w:rsidRPr="00241553" w14:paraId="06560F77" w14:textId="77777777">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247D1E"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FE0B3BB" w14:textId="77777777" w:rsidR="00FB5BEF" w:rsidRPr="00241553"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241553">
              <w:rPr>
                <w:rFonts w:eastAsia="Courier New"/>
                <w:sz w:val="20"/>
              </w:rPr>
              <w:t>      Работа с данными социальными партнерами направлена на приобщение детей к истории города</w:t>
            </w:r>
            <w:r w:rsidR="00FB5BEF" w:rsidRPr="00241553">
              <w:rPr>
                <w:rFonts w:eastAsia="Courier New"/>
                <w:sz w:val="20"/>
              </w:rPr>
              <w:t>.</w:t>
            </w:r>
          </w:p>
          <w:p w14:paraId="3A5BB984"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xml:space="preserve">  Экскурсии позволяют дошкольникам не просто пройтись по </w:t>
            </w:r>
            <w:r w:rsidR="00FB5BEF" w:rsidRPr="00241553">
              <w:rPr>
                <w:rFonts w:eastAsia="Courier New"/>
                <w:sz w:val="20"/>
              </w:rPr>
              <w:t>музею</w:t>
            </w:r>
            <w:r w:rsidRPr="00241553">
              <w:rPr>
                <w:rFonts w:eastAsia="Courier New"/>
                <w:sz w:val="20"/>
              </w:rPr>
              <w:t>, но и прикоснуться к выставочным экспонатам.</w:t>
            </w:r>
          </w:p>
          <w:p w14:paraId="6BE8D9B6"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xml:space="preserve">      Экскурсоводы рассказывают детям об истории предметов, их появлении во дворце, авторах, архитекторах. </w:t>
            </w:r>
          </w:p>
          <w:p w14:paraId="5EF5165F"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683311"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Тематические</w:t>
            </w:r>
          </w:p>
          <w:p w14:paraId="677C1D57"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экскурсионные</w:t>
            </w:r>
          </w:p>
          <w:p w14:paraId="1F7E90B6"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выходы.</w:t>
            </w:r>
          </w:p>
          <w:p w14:paraId="5582647E" w14:textId="77777777"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241553" w:rsidRPr="00241553" w14:paraId="79519E44" w14:textId="77777777">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9C0BF8"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xml:space="preserve">Районный опорный центр </w:t>
            </w:r>
            <w:r w:rsidRPr="00241553">
              <w:rPr>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3E45D"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DC9142"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Тематические</w:t>
            </w:r>
          </w:p>
          <w:p w14:paraId="59BD8A22"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занятия,</w:t>
            </w:r>
          </w:p>
          <w:p w14:paraId="57692F8A"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конкурсы.</w:t>
            </w:r>
          </w:p>
        </w:tc>
      </w:tr>
      <w:tr w:rsidR="00241553" w:rsidRPr="00241553" w14:paraId="351FDB00" w14:textId="77777777">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318E70"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sz w:val="20"/>
              </w:rPr>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3242B7"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sz w:val="20"/>
              </w:rPr>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365320"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sz w:val="20"/>
              </w:rPr>
              <w:t>Участие в проектах, конкурсах</w:t>
            </w:r>
          </w:p>
        </w:tc>
      </w:tr>
      <w:tr w:rsidR="00241553" w:rsidRPr="00241553" w14:paraId="72074C34" w14:textId="77777777">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2169E4" w14:textId="77777777" w:rsidR="002C6E8D" w:rsidRPr="00241553" w:rsidRDefault="00FB5BE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sz w:val="20"/>
              </w:rPr>
              <w:t>Б</w:t>
            </w:r>
            <w:r w:rsidR="0069355F" w:rsidRPr="00241553">
              <w:rPr>
                <w:sz w:val="20"/>
              </w:rPr>
              <w:t>иблиоте</w:t>
            </w:r>
            <w:r w:rsidRPr="00241553">
              <w:rPr>
                <w:sz w:val="20"/>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E80FF7"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xml:space="preserve">     Разработан совместный план взаимодействия, в форме тематических экскурсионных выходов.    </w:t>
            </w:r>
          </w:p>
          <w:p w14:paraId="3FB96327"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xml:space="preserve">     Такие мероприятия позволяют воспитанникам знакомиться с библиотекой как местом социального </w:t>
            </w:r>
            <w:r w:rsidRPr="00241553">
              <w:rPr>
                <w:rFonts w:eastAsia="Courier New"/>
                <w:sz w:val="20"/>
              </w:rPr>
              <w:lastRenderedPageBreak/>
              <w:t xml:space="preserve">взаимодействия, местом получения новых знаний о книгах, их авторах. </w:t>
            </w:r>
          </w:p>
          <w:p w14:paraId="461DA2B7"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F80E42"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lastRenderedPageBreak/>
              <w:t>Тематические</w:t>
            </w:r>
          </w:p>
          <w:p w14:paraId="3C47FAA1"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экскурсионные</w:t>
            </w:r>
          </w:p>
          <w:p w14:paraId="3066C7AF" w14:textId="77777777" w:rsidR="002C6E8D" w:rsidRPr="00241553"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241553">
              <w:rPr>
                <w:rFonts w:eastAsia="Courier New"/>
                <w:sz w:val="20"/>
              </w:rPr>
              <w:t>выходы.</w:t>
            </w:r>
          </w:p>
        </w:tc>
      </w:tr>
      <w:tr w:rsidR="00241553" w:rsidRPr="00241553" w14:paraId="452F0476" w14:textId="77777777">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03599C" w14:textId="4D912D31"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highlight w:val="yellow"/>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916CBF" w14:textId="77777777"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05A244" w14:textId="77777777"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241553" w14:paraId="63638493" w14:textId="77777777">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CB0327" w14:textId="77777777"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44B24F" w14:textId="77777777"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792A96" w14:textId="77777777" w:rsidR="002C6E8D" w:rsidRPr="00241553"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bl>
    <w:p w14:paraId="7BE1E233" w14:textId="77777777" w:rsidR="002C6E8D" w:rsidRPr="00241553" w:rsidRDefault="002C6E8D">
      <w:pPr>
        <w:rPr>
          <w:szCs w:val="23"/>
        </w:rPr>
      </w:pPr>
    </w:p>
    <w:p w14:paraId="23AFC6D3" w14:textId="77777777" w:rsidR="002C6E8D" w:rsidRPr="00241553" w:rsidRDefault="002C6E8D">
      <w:pPr>
        <w:rPr>
          <w:szCs w:val="23"/>
        </w:rPr>
      </w:pPr>
    </w:p>
    <w:p w14:paraId="14DDE8C3" w14:textId="1CC74738" w:rsidR="002C6E8D" w:rsidRPr="00241553" w:rsidRDefault="0069355F" w:rsidP="00241553">
      <w:pPr>
        <w:shd w:val="clear" w:color="auto" w:fill="FFFFFF"/>
        <w:spacing w:after="255" w:line="270" w:lineRule="atLeast"/>
        <w:jc w:val="left"/>
        <w:rPr>
          <w:b/>
          <w:bCs/>
          <w:sz w:val="24"/>
          <w:szCs w:val="24"/>
        </w:rPr>
      </w:pPr>
      <w:r w:rsidRPr="00241553">
        <w:rPr>
          <w:b/>
          <w:sz w:val="24"/>
          <w:szCs w:val="24"/>
        </w:rPr>
        <w:t>Организация развивающей предметно-пространственной среды.</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41553" w:rsidRPr="00241553" w14:paraId="26FFED64" w14:textId="77777777"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374D0B"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4936E6D"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b/>
                <w:sz w:val="20"/>
              </w:rPr>
              <w:t>Представленность в ППРС групп и ДОО</w:t>
            </w:r>
          </w:p>
        </w:tc>
      </w:tr>
      <w:tr w:rsidR="00241553" w:rsidRPr="00241553" w14:paraId="2EC31F1F" w14:textId="77777777"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42EC18"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Знаки  и символы государства, региона, населенного пункта и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683B98"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sz w:val="20"/>
              </w:rPr>
              <w:t xml:space="preserve">Уголок патриотизма </w:t>
            </w:r>
          </w:p>
        </w:tc>
      </w:tr>
      <w:tr w:rsidR="00241553" w:rsidRPr="00241553" w14:paraId="2BD03CA7"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8DA721"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отражающие региональные, этнографические и другие особенности социокультурных условий, в которых находится ДОО;</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515FAC"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sz w:val="20"/>
              </w:rPr>
              <w:t>Мастерская краеведения</w:t>
            </w:r>
          </w:p>
        </w:tc>
      </w:tr>
      <w:tr w:rsidR="00241553" w:rsidRPr="00241553" w14:paraId="174812A6"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38D2F"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отражающие экологичность, природосообразность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93C3EF4"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sz w:val="20"/>
              </w:rPr>
              <w:t>Экологичекая лаборатория</w:t>
            </w:r>
          </w:p>
        </w:tc>
      </w:tr>
      <w:tr w:rsidR="00241553" w:rsidRPr="00241553" w14:paraId="460B4C5B"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003575"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0FAA75"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Центры игы: сюжетно-ролевой игры, конструирования, театральная студия</w:t>
            </w:r>
          </w:p>
        </w:tc>
      </w:tr>
      <w:tr w:rsidR="00241553" w:rsidRPr="00241553" w14:paraId="18D9F1DE"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7D10A8"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F4CF73"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Музей семей воспитанников «Из поколения в поколение», «традиции и хоби моей семьи», Мастера и мастерицы моей семьи</w:t>
            </w:r>
          </w:p>
          <w:p w14:paraId="4CC7677D"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Практические лаборатории мамы и папы, дедушки и бабушки</w:t>
            </w:r>
            <w:r w:rsidR="00FB5BEF" w:rsidRPr="00241553">
              <w:rPr>
                <w:i/>
                <w:sz w:val="20"/>
              </w:rPr>
              <w:t xml:space="preserve"> </w:t>
            </w:r>
            <w:r w:rsidRPr="00241553">
              <w:rPr>
                <w:i/>
                <w:sz w:val="20"/>
              </w:rPr>
              <w:t>(через вулечения взрослых к развитию творчества дошкольника)</w:t>
            </w:r>
          </w:p>
        </w:tc>
      </w:tr>
      <w:tr w:rsidR="00241553" w:rsidRPr="00241553" w14:paraId="0E4D410C" w14:textId="77777777"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2081C0"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1E941F"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Центры моделирования и конструирования «-------«</w:t>
            </w:r>
          </w:p>
          <w:p w14:paraId="5E2515FE"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Робототехника</w:t>
            </w:r>
          </w:p>
          <w:p w14:paraId="4FC99BF8"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Лаборатории исследований</w:t>
            </w:r>
          </w:p>
          <w:p w14:paraId="04716C1D"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Опытно-эксперементальная мастерская «Хочу все знать»</w:t>
            </w:r>
          </w:p>
        </w:tc>
      </w:tr>
      <w:tr w:rsidR="00241553" w:rsidRPr="00241553" w14:paraId="174E30CE"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C518CA"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54D665"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Профессиональные мастерские родителей</w:t>
            </w:r>
          </w:p>
          <w:p w14:paraId="49B1D8CD"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Видеонаблюдение за трудом взрослых</w:t>
            </w:r>
          </w:p>
          <w:p w14:paraId="46D710D5"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Уголки дежурства</w:t>
            </w:r>
          </w:p>
          <w:p w14:paraId="43AD857C"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Ролевые игры в профессии</w:t>
            </w:r>
          </w:p>
          <w:p w14:paraId="72E6B22C"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Сюжетно-ролевые игры</w:t>
            </w:r>
          </w:p>
        </w:tc>
      </w:tr>
      <w:tr w:rsidR="00241553" w:rsidRPr="00241553" w14:paraId="7FFEB083" w14:textId="77777777"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B31B30"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26DDCC"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Центры двигательной активности</w:t>
            </w:r>
          </w:p>
          <w:p w14:paraId="2D17C163"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Спортивные атрибуты для игр</w:t>
            </w:r>
          </w:p>
          <w:p w14:paraId="0362CA7C"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 </w:t>
            </w:r>
          </w:p>
        </w:tc>
      </w:tr>
      <w:tr w:rsidR="00241553" w:rsidRPr="00241553" w14:paraId="799A4A6C" w14:textId="77777777"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C69E01" w14:textId="77777777" w:rsidR="002C6E8D" w:rsidRPr="00241553"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241553">
              <w:rPr>
                <w:sz w:val="20"/>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A8757D"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Сказки разных народов, куклы в нацинальных одеждах</w:t>
            </w:r>
          </w:p>
          <w:p w14:paraId="27B0102F"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Центры по ознакомлению с национальностями жителей РФ</w:t>
            </w:r>
          </w:p>
          <w:p w14:paraId="28699166"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Дидактические и семейные игры</w:t>
            </w:r>
          </w:p>
          <w:p w14:paraId="74FBC3FA" w14:textId="77777777" w:rsidR="002C6E8D" w:rsidRPr="00241553" w:rsidRDefault="0069355F">
            <w:pPr>
              <w:pBdr>
                <w:top w:val="none" w:sz="4" w:space="0" w:color="000000"/>
                <w:left w:val="none" w:sz="4" w:space="0" w:color="000000"/>
                <w:bottom w:val="none" w:sz="4" w:space="0" w:color="000000"/>
                <w:right w:val="none" w:sz="4" w:space="0" w:color="000000"/>
              </w:pBdr>
              <w:ind w:firstLine="567"/>
              <w:rPr>
                <w:sz w:val="20"/>
              </w:rPr>
            </w:pPr>
            <w:r w:rsidRPr="00241553">
              <w:rPr>
                <w:i/>
                <w:sz w:val="20"/>
              </w:rPr>
              <w:t> </w:t>
            </w:r>
          </w:p>
        </w:tc>
      </w:tr>
    </w:tbl>
    <w:p w14:paraId="2F261423" w14:textId="77777777"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2.4.3. Организационный раздел программы ВОСПИТАНИЯ.</w:t>
      </w:r>
    </w:p>
    <w:p w14:paraId="62DF42C7" w14:textId="77777777"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Кадровое обеспечение.</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14:paraId="4757349F" w14:textId="77777777">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11B1B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 xml:space="preserve">Наименование должности (в соответствии со штатным </w:t>
            </w:r>
            <w:r>
              <w:rPr>
                <w:b/>
                <w:color w:val="000000"/>
                <w:sz w:val="20"/>
              </w:rPr>
              <w:lastRenderedPageBreak/>
              <w:t>расписанием)</w:t>
            </w:r>
            <w:r>
              <w:rPr>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3DCC3FB"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lastRenderedPageBreak/>
              <w:t>Функционал, связанный с организацией и реализацией воспитательного процесса.</w:t>
            </w:r>
            <w:r>
              <w:rPr>
                <w:color w:val="000000"/>
                <w:sz w:val="20"/>
              </w:rPr>
              <w:t xml:space="preserve"> </w:t>
            </w:r>
          </w:p>
        </w:tc>
      </w:tr>
      <w:tr w:rsidR="002C6E8D" w14:paraId="3778E3F4" w14:textId="77777777">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8A99B1"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Заведующий детским садом</w:t>
            </w:r>
          </w:p>
          <w:p w14:paraId="1B3704A7"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BA3D22"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ДОО; </w:t>
            </w:r>
          </w:p>
          <w:p w14:paraId="0BC7F940"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14:paraId="11B1D30F"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14:paraId="6DFAB2E0"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общесадовых воспитательных мероприятий; </w:t>
            </w:r>
          </w:p>
          <w:p w14:paraId="45AD1FB4"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регулирование воспитательной деятельности в ДОО;</w:t>
            </w:r>
          </w:p>
          <w:p w14:paraId="1DA61EA0"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14:paraId="08F198A0"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 стимулирование активной воспитательной деятельности педагогов.</w:t>
            </w:r>
          </w:p>
        </w:tc>
      </w:tr>
      <w:tr w:rsidR="002C6E8D" w14:paraId="223B0AA9"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CDD977"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Старший воспитатель</w:t>
            </w:r>
          </w:p>
          <w:p w14:paraId="7B1C6B31"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492327"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ДОО за учебный год; </w:t>
            </w:r>
          </w:p>
          <w:p w14:paraId="6CD63574"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ДОО на учебный год, включая календарный план воспитательной работы на уч. год; </w:t>
            </w:r>
          </w:p>
          <w:p w14:paraId="70CD9C5F"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14:paraId="1AF4E4D2"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ДОО информацией о воспитательной деятельности;</w:t>
            </w:r>
          </w:p>
          <w:p w14:paraId="3FFB0CF4"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14:paraId="1D2CBD1E"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14:paraId="585FDE85"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14:paraId="70E87E1D" w14:textId="77777777" w:rsidR="002C6E8D" w:rsidRDefault="0069355F" w:rsidP="00E04FBF">
            <w:pPr>
              <w:pStyle w:val="ad"/>
              <w:numPr>
                <w:ilvl w:val="0"/>
                <w:numId w:val="87"/>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2C6E8D" w14:paraId="1BF7B95B"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14AD11"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Учитель-логопед</w:t>
            </w:r>
          </w:p>
          <w:p w14:paraId="0A403D72"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5D81F0D7"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(Зарегистрирован 14.04.2023 № 73027)</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014B4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Осуществление необходимой коррекции недостатков в физическом и (или) психическом развитии детей:</w:t>
            </w:r>
          </w:p>
          <w:p w14:paraId="15B3026C"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практическое усвоение лексических и грамматических средств языка;</w:t>
            </w:r>
          </w:p>
          <w:p w14:paraId="0F70B238"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подготовка к обучению грамоте;</w:t>
            </w:r>
          </w:p>
          <w:p w14:paraId="7171BEAB"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навыков связной речи;</w:t>
            </w:r>
          </w:p>
          <w:p w14:paraId="33ACAC65"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расширение и систематизация знаний и представлений детей об окружающей действительности;</w:t>
            </w:r>
          </w:p>
          <w:p w14:paraId="025E655A"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высших психических функций (внимания, памяти, логического мышления);</w:t>
            </w:r>
          </w:p>
          <w:p w14:paraId="7A62EC2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развитие мелкой моторики руки;</w:t>
            </w:r>
          </w:p>
          <w:p w14:paraId="400BB3A6"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 коррекция эмоционально-волевой сферы.</w:t>
            </w:r>
          </w:p>
        </w:tc>
      </w:tr>
      <w:tr w:rsidR="002C6E8D" w14:paraId="3317F431"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8E8791"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14:paraId="3BF37F4C"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67543D" w14:textId="77777777"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14:paraId="22176288" w14:textId="77777777"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социологических исследований обучающихся; </w:t>
            </w:r>
          </w:p>
          <w:p w14:paraId="762BC1FC" w14:textId="77777777"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14:paraId="07BDE4CD" w14:textId="77777777"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14:paraId="1AFF3084" w14:textId="77777777"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социологических исследований обучающихся; </w:t>
            </w:r>
          </w:p>
          <w:p w14:paraId="4AF4F997" w14:textId="77777777" w:rsidR="002C6E8D" w:rsidRDefault="0069355F"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2C6E8D" w14:paraId="5AFE8F3D"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FFC994" w14:textId="77777777" w:rsidR="002C6E8D" w:rsidRDefault="0069355F"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 xml:space="preserve">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w:t>
            </w:r>
            <w:r>
              <w:rPr>
                <w:color w:val="000000"/>
                <w:sz w:val="20"/>
              </w:rPr>
              <w:lastRenderedPageBreak/>
              <w:t>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E4FB12" w14:textId="77777777"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обеспечивает занятие обучающихся творчеством, медиа, физической культурой; </w:t>
            </w:r>
          </w:p>
          <w:p w14:paraId="3680C63E" w14:textId="77777777"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05421729" w14:textId="77777777"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школьника; </w:t>
            </w:r>
          </w:p>
          <w:p w14:paraId="537F432E" w14:textId="77777777"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14:paraId="544119E5" w14:textId="77777777"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внедрение в практику воспитательной деятельности научных достижений, новых технологий образовательного процесса; </w:t>
            </w:r>
          </w:p>
          <w:p w14:paraId="608B4C64" w14:textId="77777777" w:rsidR="002C6E8D" w:rsidRDefault="0069355F"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pPr>
            <w:r>
              <w:rPr>
                <w:color w:val="000000"/>
                <w:sz w:val="2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2C6E8D" w14:paraId="38A81BD8" w14:textId="7777777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C9FB1D" w14:textId="77777777" w:rsidR="002C6E8D" w:rsidRDefault="0069355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B36D36"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14:paraId="03719D31"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14:paraId="24410C68" w14:textId="77777777"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14:paraId="6E85AA9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14:paraId="18EDBD78"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На уровне уклада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738A6601"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Эти ценности разделяются всеми участниками образовательных отношений в ДОО. </w:t>
      </w:r>
    </w:p>
    <w:p w14:paraId="1F782429"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воспитывающих сред</w:t>
      </w:r>
      <w:r>
        <w:rPr>
          <w:color w:val="000000"/>
          <w:sz w:val="24"/>
        </w:rPr>
        <w:t>: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F0FECAB"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00F749AC"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29D1EE07"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i/>
          <w:color w:val="000000"/>
          <w:sz w:val="24"/>
        </w:rPr>
        <w:t>На уровне событий:</w:t>
      </w:r>
      <w:r w:rsidR="00726513">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75A55244"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Основными условиями</w:t>
      </w:r>
      <w:r>
        <w:rPr>
          <w:color w:val="000000"/>
          <w:sz w:val="24"/>
        </w:rPr>
        <w:t xml:space="preserve"> реализации Программы ВОСПИТАНИЯ в ДОО, являются: </w:t>
      </w:r>
    </w:p>
    <w:p w14:paraId="6251EA3B"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7B93D4D6"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71591C29"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029A4C01"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формирование и поддержка инициативы детей в различных видах детской деятельности; </w:t>
      </w:r>
    </w:p>
    <w:p w14:paraId="7462869F"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5) активное привлечение ближайшего социального окружения к воспитанию ребенка. </w:t>
      </w:r>
    </w:p>
    <w:p w14:paraId="02D36DD1"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b/>
          <w:i/>
          <w:color w:val="000000"/>
          <w:sz w:val="24"/>
        </w:rPr>
        <w:t>Задачами воспитания детей с ОВЗ</w:t>
      </w:r>
      <w:r>
        <w:rPr>
          <w:color w:val="000000"/>
          <w:sz w:val="24"/>
        </w:rPr>
        <w:t xml:space="preserve"> в условиях ДОО являются: </w:t>
      </w:r>
    </w:p>
    <w:p w14:paraId="04288C46"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229A0664"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14:paraId="09F3F434"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6EEC16DD"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723605AB"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lastRenderedPageBreak/>
        <w:t xml:space="preserve">5) расширение у детей с различными нарушениями развития знаний и представлений об окружающем мире; </w:t>
      </w:r>
    </w:p>
    <w:p w14:paraId="1D847094"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6) взаимодействие с семьей для обеспечения полноценного развития детей с ОВЗ; </w:t>
      </w:r>
    </w:p>
    <w:p w14:paraId="7CDF9030"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14:paraId="27AB8B02"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14:paraId="7B009215"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14:paraId="5FF11EF9"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14:paraId="0ED664FA" w14:textId="77777777"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3E0D4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7910A7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24AE8E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14:paraId="1C0CEF27" w14:textId="77777777"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EC89F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767E1B" w14:textId="77777777"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D0D1C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14:paraId="373F6A8F"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14:paraId="16E7BD0E" w14:textId="77777777" w:rsidR="002C6E8D" w:rsidRDefault="0069355F">
      <w:pPr>
        <w:shd w:val="clear" w:color="auto" w:fill="FFFFFF"/>
        <w:spacing w:after="255" w:line="270" w:lineRule="atLeast"/>
        <w:jc w:val="left"/>
        <w:rPr>
          <w:b/>
          <w:bCs/>
          <w:color w:val="000000" w:themeColor="text1"/>
          <w:sz w:val="24"/>
          <w:szCs w:val="24"/>
        </w:rPr>
      </w:pPr>
      <w:r>
        <w:rPr>
          <w:b/>
          <w:color w:val="000000" w:themeColor="text1"/>
          <w:sz w:val="24"/>
          <w:szCs w:val="24"/>
        </w:rPr>
        <w:t>Нормативно-методическое обеспечение.</w:t>
      </w:r>
    </w:p>
    <w:tbl>
      <w:tblPr>
        <w:tblStyle w:val="af0"/>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14:paraId="772ABA12" w14:textId="77777777" w:rsidTr="00241553">
        <w:trPr>
          <w:trHeight w:val="417"/>
        </w:trPr>
        <w:tc>
          <w:tcPr>
            <w:tcW w:w="2822" w:type="dxa"/>
            <w:tcMar>
              <w:top w:w="0" w:type="dxa"/>
              <w:left w:w="108" w:type="dxa"/>
              <w:bottom w:w="0" w:type="dxa"/>
              <w:right w:w="108" w:type="dxa"/>
            </w:tcMar>
          </w:tcPr>
          <w:p w14:paraId="534C720A"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524" w:type="dxa"/>
            <w:tcMar>
              <w:top w:w="0" w:type="dxa"/>
              <w:left w:w="108" w:type="dxa"/>
              <w:bottom w:w="0" w:type="dxa"/>
              <w:right w:w="108" w:type="dxa"/>
            </w:tcMar>
          </w:tcPr>
          <w:p w14:paraId="36BFCD10" w14:textId="77777777" w:rsidR="002C6E8D" w:rsidRDefault="0069355F">
            <w:pPr>
              <w:pBdr>
                <w:top w:val="none" w:sz="4" w:space="0" w:color="000000"/>
                <w:left w:val="none" w:sz="4" w:space="0" w:color="000000"/>
                <w:bottom w:val="none" w:sz="4" w:space="0" w:color="000000"/>
                <w:right w:val="none" w:sz="4" w:space="0" w:color="000000"/>
              </w:pBdr>
              <w:ind w:firstLine="567"/>
              <w:jc w:val="center"/>
            </w:pPr>
            <w:r>
              <w:rPr>
                <w:b/>
                <w:color w:val="000000"/>
                <w:sz w:val="20"/>
              </w:rPr>
              <w:t>Решения на уровне ДОО</w:t>
            </w:r>
          </w:p>
        </w:tc>
      </w:tr>
      <w:tr w:rsidR="002C6E8D" w14:paraId="5AE8D309" w14:textId="77777777" w:rsidTr="00241553">
        <w:trPr>
          <w:trHeight w:val="785"/>
        </w:trPr>
        <w:tc>
          <w:tcPr>
            <w:tcW w:w="2822" w:type="dxa"/>
            <w:tcMar>
              <w:top w:w="0" w:type="dxa"/>
              <w:left w:w="108" w:type="dxa"/>
              <w:bottom w:w="0" w:type="dxa"/>
              <w:right w:w="108" w:type="dxa"/>
            </w:tcMar>
          </w:tcPr>
          <w:p w14:paraId="3D314DE2"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14:paraId="2785AEF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ПРИКАЗ</w:t>
            </w:r>
          </w:p>
          <w:p w14:paraId="4E972296"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w:t>
            </w:r>
          </w:p>
          <w:p w14:paraId="1716A5F1" w14:textId="18B57449" w:rsidR="002C6E8D" w:rsidRDefault="002C6E8D">
            <w:pPr>
              <w:pBdr>
                <w:top w:val="none" w:sz="4" w:space="0" w:color="000000"/>
                <w:left w:val="none" w:sz="4" w:space="0" w:color="000000"/>
                <w:bottom w:val="none" w:sz="4" w:space="0" w:color="000000"/>
                <w:right w:val="none" w:sz="4" w:space="0" w:color="000000"/>
              </w:pBdr>
            </w:pPr>
          </w:p>
        </w:tc>
      </w:tr>
      <w:tr w:rsidR="002C6E8D" w14:paraId="20BE9BC4" w14:textId="77777777" w:rsidTr="00241553">
        <w:trPr>
          <w:trHeight w:val="834"/>
        </w:trPr>
        <w:tc>
          <w:tcPr>
            <w:tcW w:w="2822" w:type="dxa"/>
            <w:tcMar>
              <w:top w:w="0" w:type="dxa"/>
              <w:left w:w="108" w:type="dxa"/>
              <w:bottom w:w="0" w:type="dxa"/>
              <w:right w:w="108" w:type="dxa"/>
            </w:tcMar>
          </w:tcPr>
          <w:p w14:paraId="30F4DAD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Сетевая форма организации образовательного процесса</w:t>
            </w:r>
          </w:p>
        </w:tc>
        <w:tc>
          <w:tcPr>
            <w:tcW w:w="7524" w:type="dxa"/>
            <w:tcMar>
              <w:top w:w="0" w:type="dxa"/>
              <w:left w:w="108" w:type="dxa"/>
              <w:bottom w:w="0" w:type="dxa"/>
              <w:right w:w="108" w:type="dxa"/>
            </w:tcMar>
          </w:tcPr>
          <w:p w14:paraId="3C7CF48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о сетевой форме, совместные планы</w:t>
            </w:r>
          </w:p>
        </w:tc>
      </w:tr>
      <w:tr w:rsidR="002C6E8D" w14:paraId="2F3D0DFE" w14:textId="77777777" w:rsidTr="00241553">
        <w:trPr>
          <w:trHeight w:val="1252"/>
        </w:trPr>
        <w:tc>
          <w:tcPr>
            <w:tcW w:w="2822" w:type="dxa"/>
            <w:tcMar>
              <w:top w:w="0" w:type="dxa"/>
              <w:left w:w="108" w:type="dxa"/>
              <w:bottom w:w="0" w:type="dxa"/>
              <w:right w:w="108" w:type="dxa"/>
            </w:tcMar>
          </w:tcPr>
          <w:p w14:paraId="4B6A802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14:paraId="4FC40D3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Договора , совместные планы</w:t>
            </w:r>
          </w:p>
        </w:tc>
      </w:tr>
    </w:tbl>
    <w:p w14:paraId="70412F91" w14:textId="77777777" w:rsidR="002C6E8D" w:rsidRDefault="0069355F">
      <w:pPr>
        <w:shd w:val="clear" w:color="auto" w:fill="FFFFFF"/>
        <w:spacing w:after="255" w:line="270" w:lineRule="atLeast"/>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14:paraId="0FCACA23" w14:textId="77777777" w:rsidR="002C6E8D" w:rsidRDefault="0069355F">
      <w:pPr>
        <w:shd w:val="clear" w:color="auto" w:fill="FFFFFF"/>
        <w:spacing w:after="255" w:line="270" w:lineRule="atLeast"/>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14:paraId="1BCCC8C0" w14:textId="77777777" w:rsidTr="00726513">
        <w:tc>
          <w:tcPr>
            <w:tcW w:w="2409" w:type="dxa"/>
            <w:tcMar>
              <w:top w:w="0" w:type="dxa"/>
              <w:left w:w="108" w:type="dxa"/>
              <w:bottom w:w="0" w:type="dxa"/>
              <w:right w:w="108" w:type="dxa"/>
            </w:tcMar>
          </w:tcPr>
          <w:p w14:paraId="71B948F3"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14:paraId="6C3080D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14:paraId="09ECCA12" w14:textId="77777777" w:rsidTr="00726513">
        <w:tc>
          <w:tcPr>
            <w:tcW w:w="2409" w:type="dxa"/>
            <w:tcMar>
              <w:top w:w="0" w:type="dxa"/>
              <w:left w:w="108" w:type="dxa"/>
              <w:bottom w:w="0" w:type="dxa"/>
              <w:right w:w="108" w:type="dxa"/>
            </w:tcMar>
          </w:tcPr>
          <w:p w14:paraId="1A3E2A3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14:paraId="5DE67039" w14:textId="77777777"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6C6C184A" w14:textId="77777777"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14:paraId="43A2DBF0" w14:textId="77777777" w:rsidTr="00726513">
        <w:tc>
          <w:tcPr>
            <w:tcW w:w="2409" w:type="dxa"/>
            <w:tcMar>
              <w:top w:w="0" w:type="dxa"/>
              <w:left w:w="108" w:type="dxa"/>
              <w:bottom w:w="0" w:type="dxa"/>
              <w:right w:w="108" w:type="dxa"/>
            </w:tcMar>
          </w:tcPr>
          <w:p w14:paraId="5C10B95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Формирование игры как важнейшего фактора воспитания и развития ребёнка с особыми </w:t>
            </w:r>
            <w:r>
              <w:rPr>
                <w:color w:val="000000"/>
                <w:sz w:val="20"/>
              </w:rPr>
              <w:lastRenderedPageBreak/>
              <w:t>образовательными потребностями</w:t>
            </w:r>
          </w:p>
        </w:tc>
        <w:tc>
          <w:tcPr>
            <w:tcW w:w="7937" w:type="dxa"/>
            <w:tcMar>
              <w:top w:w="0" w:type="dxa"/>
              <w:left w:w="108" w:type="dxa"/>
              <w:bottom w:w="0" w:type="dxa"/>
              <w:right w:w="108" w:type="dxa"/>
            </w:tcMar>
          </w:tcPr>
          <w:p w14:paraId="08A2AC7A" w14:textId="77777777" w:rsidR="002C6E8D" w:rsidRDefault="0069355F" w:rsidP="00E04FBF">
            <w:pPr>
              <w:pStyle w:val="ad"/>
              <w:numPr>
                <w:ilvl w:val="0"/>
                <w:numId w:val="91"/>
              </w:numPr>
              <w:pBdr>
                <w:top w:val="none" w:sz="4" w:space="0" w:color="000000"/>
                <w:left w:val="none" w:sz="4" w:space="0" w:color="000000"/>
                <w:bottom w:val="none" w:sz="4" w:space="0" w:color="000000"/>
                <w:right w:val="none" w:sz="4" w:space="0" w:color="000000"/>
              </w:pBdr>
              <w:shd w:val="clear" w:color="FFFFFF" w:fill="FFFFFF"/>
            </w:pPr>
            <w:r>
              <w:rPr>
                <w:color w:val="000000"/>
                <w:sz w:val="20"/>
              </w:rPr>
              <w:lastRenderedPageBreak/>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3BF797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3096CE1" w14:textId="77777777" w:rsidTr="00726513">
        <w:tc>
          <w:tcPr>
            <w:tcW w:w="2409" w:type="dxa"/>
            <w:tcMar>
              <w:top w:w="0" w:type="dxa"/>
              <w:left w:w="108" w:type="dxa"/>
              <w:bottom w:w="0" w:type="dxa"/>
              <w:right w:w="108" w:type="dxa"/>
            </w:tcMar>
          </w:tcPr>
          <w:p w14:paraId="59DC51A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14:paraId="7434D70B" w14:textId="77777777" w:rsidR="002C6E8D" w:rsidRDefault="0069355F" w:rsidP="00E04FBF">
            <w:pPr>
              <w:pStyle w:val="ad"/>
              <w:numPr>
                <w:ilvl w:val="0"/>
                <w:numId w:val="92"/>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AB25D"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20D1FA8D" w14:textId="77777777" w:rsidTr="00726513">
        <w:tc>
          <w:tcPr>
            <w:tcW w:w="2409" w:type="dxa"/>
            <w:tcMar>
              <w:top w:w="0" w:type="dxa"/>
              <w:left w:w="108" w:type="dxa"/>
              <w:bottom w:w="0" w:type="dxa"/>
              <w:right w:w="108" w:type="dxa"/>
            </w:tcMar>
          </w:tcPr>
          <w:p w14:paraId="5BA2DE6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14:paraId="123C3B58" w14:textId="77777777"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2BBD4B7A" w14:textId="77777777"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18055D1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3AFCE704" w14:textId="77777777" w:rsidTr="00726513">
        <w:tc>
          <w:tcPr>
            <w:tcW w:w="2409" w:type="dxa"/>
            <w:tcMar>
              <w:top w:w="0" w:type="dxa"/>
              <w:left w:w="108" w:type="dxa"/>
              <w:bottom w:w="0" w:type="dxa"/>
              <w:right w:w="108" w:type="dxa"/>
            </w:tcMar>
          </w:tcPr>
          <w:p w14:paraId="3285C4F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14:paraId="50E23E73" w14:textId="77777777" w:rsidR="002C6E8D" w:rsidRDefault="0069355F" w:rsidP="00E04FBF">
            <w:pPr>
              <w:pStyle w:val="ad"/>
              <w:numPr>
                <w:ilvl w:val="0"/>
                <w:numId w:val="94"/>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14:paraId="1282B23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14:paraId="13374CE9" w14:textId="77777777" w:rsidR="002C6E8D" w:rsidRDefault="002C6E8D">
      <w:pPr>
        <w:ind w:firstLine="357"/>
        <w:rPr>
          <w:b/>
          <w:bCs/>
        </w:rPr>
      </w:pPr>
    </w:p>
    <w:p w14:paraId="4B8E52EC" w14:textId="77777777" w:rsidR="002C6E8D" w:rsidRDefault="002C6E8D">
      <w:pPr>
        <w:ind w:firstLine="357"/>
        <w:jc w:val="center"/>
        <w:rPr>
          <w:sz w:val="24"/>
          <w:szCs w:val="24"/>
        </w:rPr>
      </w:pPr>
    </w:p>
    <w:p w14:paraId="2E0FFE21" w14:textId="77777777" w:rsidR="002C6E8D" w:rsidRDefault="002C6E8D">
      <w:pPr>
        <w:ind w:firstLine="357"/>
        <w:jc w:val="center"/>
        <w:rPr>
          <w:b/>
          <w:bCs/>
          <w:sz w:val="24"/>
          <w:szCs w:val="24"/>
        </w:rPr>
      </w:pPr>
    </w:p>
    <w:p w14:paraId="3694FC06" w14:textId="77777777" w:rsidR="002C6E8D" w:rsidRDefault="002C6E8D">
      <w:pPr>
        <w:ind w:firstLine="357"/>
        <w:jc w:val="center"/>
        <w:rPr>
          <w:b/>
          <w:bCs/>
          <w:sz w:val="24"/>
          <w:szCs w:val="24"/>
        </w:rPr>
      </w:pPr>
    </w:p>
    <w:p w14:paraId="0C954953" w14:textId="77777777" w:rsidR="002C6E8D" w:rsidRDefault="002C6E8D">
      <w:pPr>
        <w:ind w:firstLine="357"/>
        <w:jc w:val="center"/>
        <w:rPr>
          <w:b/>
          <w:bCs/>
          <w:sz w:val="24"/>
          <w:szCs w:val="24"/>
        </w:rPr>
      </w:pPr>
    </w:p>
    <w:p w14:paraId="562AB225" w14:textId="77777777" w:rsidR="002C6E8D" w:rsidRDefault="002C6E8D">
      <w:pPr>
        <w:ind w:firstLine="357"/>
        <w:jc w:val="center"/>
        <w:rPr>
          <w:b/>
          <w:bCs/>
          <w:sz w:val="24"/>
          <w:szCs w:val="24"/>
        </w:rPr>
      </w:pPr>
    </w:p>
    <w:p w14:paraId="3F0109BC" w14:textId="77777777" w:rsidR="00726513" w:rsidRDefault="00726513">
      <w:pPr>
        <w:ind w:firstLine="357"/>
        <w:jc w:val="center"/>
        <w:rPr>
          <w:b/>
          <w:bCs/>
          <w:sz w:val="24"/>
          <w:szCs w:val="24"/>
        </w:rPr>
      </w:pPr>
    </w:p>
    <w:p w14:paraId="25DF5866" w14:textId="77777777" w:rsidR="00726513" w:rsidRDefault="00726513">
      <w:pPr>
        <w:ind w:firstLine="357"/>
        <w:jc w:val="center"/>
        <w:rPr>
          <w:b/>
          <w:bCs/>
          <w:sz w:val="24"/>
          <w:szCs w:val="24"/>
        </w:rPr>
      </w:pPr>
    </w:p>
    <w:p w14:paraId="044F1880" w14:textId="77777777" w:rsidR="00726513" w:rsidRDefault="00726513">
      <w:pPr>
        <w:ind w:firstLine="357"/>
        <w:jc w:val="center"/>
        <w:rPr>
          <w:b/>
          <w:bCs/>
          <w:sz w:val="24"/>
          <w:szCs w:val="24"/>
        </w:rPr>
      </w:pPr>
    </w:p>
    <w:p w14:paraId="696B9900" w14:textId="77777777" w:rsidR="00726513" w:rsidRDefault="00726513">
      <w:pPr>
        <w:ind w:firstLine="357"/>
        <w:jc w:val="center"/>
        <w:rPr>
          <w:b/>
          <w:bCs/>
          <w:sz w:val="24"/>
          <w:szCs w:val="24"/>
        </w:rPr>
      </w:pPr>
    </w:p>
    <w:p w14:paraId="5FD97F2C" w14:textId="77777777" w:rsidR="002C6E8D" w:rsidRDefault="002C6E8D">
      <w:pPr>
        <w:ind w:firstLine="357"/>
        <w:jc w:val="center"/>
        <w:rPr>
          <w:b/>
          <w:bCs/>
          <w:sz w:val="24"/>
          <w:szCs w:val="24"/>
        </w:rPr>
      </w:pPr>
    </w:p>
    <w:p w14:paraId="35F0A396" w14:textId="77777777" w:rsidR="002C6E8D" w:rsidRDefault="002C6E8D">
      <w:pPr>
        <w:ind w:firstLine="357"/>
        <w:jc w:val="center"/>
        <w:rPr>
          <w:b/>
          <w:bCs/>
          <w:sz w:val="24"/>
          <w:szCs w:val="24"/>
        </w:rPr>
      </w:pPr>
    </w:p>
    <w:p w14:paraId="6BC07AD8" w14:textId="77777777" w:rsidR="002C6E8D" w:rsidRDefault="0069355F">
      <w:pPr>
        <w:spacing w:after="120"/>
        <w:jc w:val="left"/>
      </w:pPr>
      <w:r>
        <w:rPr>
          <w:b/>
          <w:sz w:val="24"/>
          <w:szCs w:val="24"/>
        </w:rPr>
        <w:t>2.5</w:t>
      </w:r>
      <w:r w:rsidR="00BB00E8">
        <w:rPr>
          <w:b/>
          <w:sz w:val="24"/>
          <w:szCs w:val="24"/>
        </w:rPr>
        <w:t>.</w:t>
      </w:r>
      <w:r>
        <w:rPr>
          <w:b/>
          <w:sz w:val="24"/>
          <w:szCs w:val="24"/>
        </w:rPr>
        <w:t xml:space="preserve"> Комплексно-тематическое планирование.</w:t>
      </w:r>
    </w:p>
    <w:p w14:paraId="5235AA00" w14:textId="77777777" w:rsidR="002C6E8D" w:rsidRDefault="0069355F">
      <w:pPr>
        <w:pBdr>
          <w:top w:val="none" w:sz="4" w:space="0" w:color="000000"/>
          <w:left w:val="none" w:sz="4" w:space="0" w:color="000000"/>
          <w:bottom w:val="none" w:sz="4" w:space="0" w:color="000000"/>
          <w:right w:val="none" w:sz="4" w:space="0" w:color="000000"/>
        </w:pBdr>
        <w:spacing w:before="311" w:line="317" w:lineRule="atLeast"/>
        <w:ind w:firstLine="708"/>
      </w:pPr>
      <w:r>
        <w:rPr>
          <w:color w:val="000000"/>
          <w:sz w:val="24"/>
        </w:rPr>
        <w:t>Программа</w:t>
      </w:r>
      <w:r>
        <w:rPr>
          <w:color w:val="000000"/>
          <w:spacing w:val="9"/>
          <w:sz w:val="24"/>
        </w:rPr>
        <w:t xml:space="preserve"> </w:t>
      </w:r>
      <w:r>
        <w:rPr>
          <w:color w:val="000000"/>
          <w:spacing w:val="1"/>
          <w:sz w:val="24"/>
        </w:rPr>
        <w:t>не</w:t>
      </w:r>
      <w:r>
        <w:rPr>
          <w:color w:val="000000"/>
          <w:spacing w:val="8"/>
          <w:sz w:val="24"/>
        </w:rPr>
        <w:t xml:space="preserve"> </w:t>
      </w:r>
      <w:r>
        <w:rPr>
          <w:color w:val="000000"/>
          <w:sz w:val="24"/>
        </w:rPr>
        <w:t>предусматривает</w:t>
      </w:r>
      <w:r>
        <w:rPr>
          <w:color w:val="000000"/>
          <w:spacing w:val="10"/>
          <w:sz w:val="24"/>
        </w:rPr>
        <w:t xml:space="preserve"> </w:t>
      </w:r>
      <w:r>
        <w:rPr>
          <w:color w:val="000000"/>
          <w:sz w:val="24"/>
        </w:rPr>
        <w:t>жесткого</w:t>
      </w:r>
      <w:r>
        <w:rPr>
          <w:color w:val="000000"/>
          <w:spacing w:val="9"/>
          <w:sz w:val="24"/>
        </w:rPr>
        <w:t xml:space="preserve"> </w:t>
      </w:r>
      <w:r>
        <w:rPr>
          <w:color w:val="000000"/>
          <w:sz w:val="24"/>
        </w:rPr>
        <w:t>регламентирования</w:t>
      </w:r>
      <w:r>
        <w:rPr>
          <w:color w:val="000000"/>
          <w:spacing w:val="9"/>
          <w:sz w:val="24"/>
        </w:rPr>
        <w:t xml:space="preserve"> </w:t>
      </w:r>
      <w:r>
        <w:rPr>
          <w:color w:val="000000"/>
          <w:sz w:val="24"/>
        </w:rPr>
        <w:t>образовательного</w:t>
      </w:r>
      <w:r>
        <w:rPr>
          <w:color w:val="000000"/>
          <w:spacing w:val="10"/>
          <w:sz w:val="24"/>
        </w:rPr>
        <w:t xml:space="preserve"> </w:t>
      </w:r>
      <w:r>
        <w:rPr>
          <w:color w:val="000000"/>
          <w:sz w:val="24"/>
        </w:rPr>
        <w:t>процесса</w:t>
      </w:r>
      <w:r>
        <w:rPr>
          <w:color w:val="000000"/>
          <w:spacing w:val="9"/>
          <w:sz w:val="24"/>
        </w:rPr>
        <w:t xml:space="preserve"> </w:t>
      </w:r>
      <w:r>
        <w:rPr>
          <w:color w:val="000000"/>
          <w:sz w:val="24"/>
        </w:rPr>
        <w:t>и календарного</w:t>
      </w:r>
      <w:r>
        <w:rPr>
          <w:color w:val="000000"/>
          <w:spacing w:val="62"/>
          <w:sz w:val="24"/>
        </w:rPr>
        <w:t xml:space="preserve"> </w:t>
      </w:r>
      <w:r>
        <w:rPr>
          <w:color w:val="000000"/>
          <w:sz w:val="24"/>
        </w:rPr>
        <w:t>планирования</w:t>
      </w:r>
      <w:r>
        <w:rPr>
          <w:color w:val="000000"/>
          <w:spacing w:val="62"/>
          <w:sz w:val="24"/>
        </w:rPr>
        <w:t xml:space="preserve"> </w:t>
      </w:r>
      <w:r>
        <w:rPr>
          <w:color w:val="000000"/>
          <w:sz w:val="24"/>
        </w:rPr>
        <w:t>образовательной</w:t>
      </w:r>
      <w:r>
        <w:rPr>
          <w:color w:val="000000"/>
          <w:spacing w:val="61"/>
          <w:sz w:val="24"/>
        </w:rPr>
        <w:t xml:space="preserve"> </w:t>
      </w:r>
      <w:r>
        <w:rPr>
          <w:color w:val="000000"/>
          <w:sz w:val="24"/>
        </w:rPr>
        <w:t>деятельности,</w:t>
      </w:r>
      <w:r>
        <w:rPr>
          <w:color w:val="000000"/>
          <w:spacing w:val="62"/>
          <w:sz w:val="24"/>
        </w:rPr>
        <w:t xml:space="preserve"> </w:t>
      </w:r>
      <w:r>
        <w:rPr>
          <w:color w:val="000000"/>
          <w:sz w:val="24"/>
        </w:rPr>
        <w:t>оставляя</w:t>
      </w:r>
      <w:r>
        <w:rPr>
          <w:color w:val="000000"/>
          <w:spacing w:val="62"/>
          <w:sz w:val="24"/>
        </w:rPr>
        <w:t xml:space="preserve"> </w:t>
      </w:r>
      <w:r>
        <w:rPr>
          <w:color w:val="000000"/>
          <w:sz w:val="24"/>
        </w:rPr>
        <w:t>педагогам</w:t>
      </w:r>
      <w:r>
        <w:rPr>
          <w:color w:val="000000"/>
          <w:spacing w:val="311"/>
          <w:sz w:val="24"/>
        </w:rPr>
        <w:t xml:space="preserve"> </w:t>
      </w:r>
      <w:r>
        <w:rPr>
          <w:color w:val="000000"/>
          <w:sz w:val="24"/>
        </w:rPr>
        <w:t>учреждения</w:t>
      </w:r>
      <w:r>
        <w:t xml:space="preserve"> </w:t>
      </w:r>
      <w:r>
        <w:rPr>
          <w:color w:val="000000"/>
          <w:sz w:val="24"/>
        </w:rPr>
        <w:t>пространство</w:t>
      </w:r>
      <w:r>
        <w:rPr>
          <w:color w:val="000000"/>
          <w:spacing w:val="45"/>
          <w:sz w:val="24"/>
        </w:rPr>
        <w:t xml:space="preserve"> </w:t>
      </w:r>
      <w:r>
        <w:rPr>
          <w:color w:val="000000"/>
          <w:sz w:val="24"/>
        </w:rPr>
        <w:t>для</w:t>
      </w:r>
      <w:r>
        <w:rPr>
          <w:color w:val="000000"/>
          <w:spacing w:val="46"/>
          <w:sz w:val="24"/>
        </w:rPr>
        <w:t xml:space="preserve"> </w:t>
      </w:r>
      <w:r>
        <w:rPr>
          <w:color w:val="000000"/>
          <w:sz w:val="24"/>
        </w:rPr>
        <w:t>выбора</w:t>
      </w:r>
      <w:r>
        <w:rPr>
          <w:color w:val="000000"/>
          <w:spacing w:val="45"/>
          <w:sz w:val="24"/>
        </w:rPr>
        <w:t xml:space="preserve"> </w:t>
      </w:r>
      <w:r>
        <w:rPr>
          <w:color w:val="000000"/>
          <w:sz w:val="24"/>
        </w:rPr>
        <w:t>форм</w:t>
      </w:r>
      <w:r>
        <w:rPr>
          <w:color w:val="000000"/>
          <w:spacing w:val="45"/>
          <w:sz w:val="24"/>
        </w:rPr>
        <w:t xml:space="preserve"> </w:t>
      </w:r>
      <w:r>
        <w:rPr>
          <w:color w:val="000000"/>
          <w:sz w:val="24"/>
        </w:rPr>
        <w:t>организации</w:t>
      </w:r>
      <w:r>
        <w:rPr>
          <w:color w:val="000000"/>
          <w:spacing w:val="44"/>
          <w:sz w:val="24"/>
        </w:rPr>
        <w:t xml:space="preserve"> </w:t>
      </w:r>
      <w:r>
        <w:rPr>
          <w:color w:val="000000"/>
          <w:sz w:val="24"/>
        </w:rPr>
        <w:t>работы</w:t>
      </w:r>
      <w:r>
        <w:rPr>
          <w:color w:val="000000"/>
          <w:spacing w:val="45"/>
          <w:sz w:val="24"/>
        </w:rPr>
        <w:t xml:space="preserve"> </w:t>
      </w:r>
      <w:r>
        <w:rPr>
          <w:color w:val="000000"/>
          <w:sz w:val="24"/>
        </w:rPr>
        <w:t>с</w:t>
      </w:r>
      <w:r>
        <w:rPr>
          <w:color w:val="000000"/>
          <w:spacing w:val="44"/>
          <w:sz w:val="24"/>
        </w:rPr>
        <w:t xml:space="preserve"> </w:t>
      </w:r>
      <w:r>
        <w:rPr>
          <w:color w:val="000000"/>
          <w:sz w:val="24"/>
        </w:rPr>
        <w:t>детьми,</w:t>
      </w:r>
      <w:r>
        <w:rPr>
          <w:color w:val="000000"/>
          <w:spacing w:val="45"/>
          <w:sz w:val="24"/>
        </w:rPr>
        <w:t xml:space="preserve"> </w:t>
      </w:r>
      <w:r>
        <w:rPr>
          <w:color w:val="000000"/>
          <w:sz w:val="24"/>
        </w:rPr>
        <w:t>которые</w:t>
      </w:r>
      <w:r>
        <w:rPr>
          <w:color w:val="000000"/>
          <w:spacing w:val="44"/>
          <w:sz w:val="24"/>
        </w:rPr>
        <w:t xml:space="preserve"> </w:t>
      </w:r>
      <w:r>
        <w:rPr>
          <w:color w:val="000000"/>
          <w:sz w:val="24"/>
        </w:rPr>
        <w:t>в</w:t>
      </w:r>
      <w:r>
        <w:rPr>
          <w:color w:val="000000"/>
          <w:spacing w:val="45"/>
          <w:sz w:val="24"/>
        </w:rPr>
        <w:t xml:space="preserve"> </w:t>
      </w:r>
      <w:r>
        <w:rPr>
          <w:color w:val="000000"/>
          <w:sz w:val="24"/>
        </w:rPr>
        <w:t>наибольшей</w:t>
      </w:r>
      <w:r>
        <w:rPr>
          <w:color w:val="000000"/>
          <w:spacing w:val="46"/>
          <w:sz w:val="24"/>
        </w:rPr>
        <w:t xml:space="preserve"> </w:t>
      </w:r>
      <w:r>
        <w:rPr>
          <w:color w:val="000000"/>
          <w:spacing w:val="1"/>
          <w:sz w:val="24"/>
        </w:rPr>
        <w:t>степени</w:t>
      </w:r>
      <w:r>
        <w:t xml:space="preserve"> </w:t>
      </w:r>
      <w:r>
        <w:rPr>
          <w:color w:val="000000"/>
          <w:sz w:val="24"/>
        </w:rPr>
        <w:t>соответствуют</w:t>
      </w:r>
      <w:r>
        <w:rPr>
          <w:color w:val="000000"/>
          <w:spacing w:val="125"/>
          <w:sz w:val="24"/>
        </w:rPr>
        <w:t xml:space="preserve"> </w:t>
      </w:r>
      <w:r>
        <w:rPr>
          <w:color w:val="000000"/>
          <w:sz w:val="24"/>
        </w:rPr>
        <w:t>потребностям</w:t>
      </w:r>
      <w:r>
        <w:rPr>
          <w:color w:val="000000"/>
          <w:spacing w:val="124"/>
          <w:sz w:val="24"/>
        </w:rPr>
        <w:t xml:space="preserve"> </w:t>
      </w:r>
      <w:r>
        <w:rPr>
          <w:color w:val="000000"/>
          <w:sz w:val="24"/>
        </w:rPr>
        <w:t>и</w:t>
      </w:r>
      <w:r>
        <w:rPr>
          <w:color w:val="000000"/>
          <w:spacing w:val="125"/>
          <w:sz w:val="24"/>
        </w:rPr>
        <w:t xml:space="preserve"> </w:t>
      </w:r>
      <w:r>
        <w:rPr>
          <w:color w:val="000000"/>
          <w:sz w:val="24"/>
        </w:rPr>
        <w:t>интересам</w:t>
      </w:r>
      <w:r>
        <w:rPr>
          <w:color w:val="000000"/>
          <w:spacing w:val="126"/>
          <w:sz w:val="24"/>
        </w:rPr>
        <w:t xml:space="preserve"> </w:t>
      </w:r>
      <w:r>
        <w:rPr>
          <w:color w:val="000000"/>
          <w:sz w:val="24"/>
        </w:rPr>
        <w:t>детей,</w:t>
      </w:r>
      <w:r>
        <w:rPr>
          <w:color w:val="000000"/>
          <w:spacing w:val="125"/>
          <w:sz w:val="24"/>
        </w:rPr>
        <w:t xml:space="preserve"> </w:t>
      </w:r>
      <w:r>
        <w:rPr>
          <w:color w:val="000000"/>
          <w:sz w:val="24"/>
        </w:rPr>
        <w:t>а</w:t>
      </w:r>
      <w:r>
        <w:rPr>
          <w:color w:val="000000"/>
          <w:spacing w:val="124"/>
          <w:sz w:val="24"/>
        </w:rPr>
        <w:t xml:space="preserve"> </w:t>
      </w:r>
      <w:r>
        <w:rPr>
          <w:color w:val="000000"/>
          <w:sz w:val="24"/>
        </w:rPr>
        <w:t>также</w:t>
      </w:r>
      <w:r>
        <w:rPr>
          <w:color w:val="000000"/>
          <w:spacing w:val="123"/>
          <w:sz w:val="24"/>
        </w:rPr>
        <w:t xml:space="preserve"> </w:t>
      </w:r>
      <w:r>
        <w:rPr>
          <w:color w:val="000000"/>
          <w:sz w:val="24"/>
        </w:rPr>
        <w:t>возможностям</w:t>
      </w:r>
      <w:r>
        <w:rPr>
          <w:color w:val="000000"/>
          <w:spacing w:val="124"/>
          <w:sz w:val="24"/>
        </w:rPr>
        <w:t xml:space="preserve"> </w:t>
      </w:r>
      <w:r>
        <w:rPr>
          <w:color w:val="000000"/>
          <w:sz w:val="24"/>
        </w:rPr>
        <w:t>педагогического</w:t>
      </w:r>
      <w:r>
        <w:t xml:space="preserve"> </w:t>
      </w:r>
      <w:r>
        <w:rPr>
          <w:color w:val="000000"/>
          <w:sz w:val="24"/>
        </w:rPr>
        <w:t>коллектива</w:t>
      </w:r>
      <w:r>
        <w:rPr>
          <w:color w:val="000000"/>
          <w:spacing w:val="-2"/>
          <w:sz w:val="24"/>
        </w:rPr>
        <w:t xml:space="preserve"> </w:t>
      </w:r>
      <w:r>
        <w:rPr>
          <w:color w:val="000000"/>
          <w:sz w:val="24"/>
        </w:rPr>
        <w:t>и</w:t>
      </w:r>
      <w:r>
        <w:rPr>
          <w:color w:val="000000"/>
          <w:spacing w:val="1"/>
          <w:sz w:val="24"/>
        </w:rPr>
        <w:t xml:space="preserve"> </w:t>
      </w:r>
      <w:r>
        <w:rPr>
          <w:color w:val="000000"/>
          <w:spacing w:val="-1"/>
          <w:sz w:val="24"/>
        </w:rPr>
        <w:t>ДОУ</w:t>
      </w:r>
      <w:r>
        <w:rPr>
          <w:color w:val="000000"/>
          <w:spacing w:val="1"/>
          <w:sz w:val="24"/>
        </w:rPr>
        <w:t xml:space="preserve"> </w:t>
      </w:r>
      <w:r>
        <w:rPr>
          <w:color w:val="000000"/>
          <w:sz w:val="24"/>
        </w:rPr>
        <w:t>в целом.</w:t>
      </w:r>
    </w:p>
    <w:p w14:paraId="6FC7B3D0"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Педагоги</w:t>
      </w:r>
      <w:r>
        <w:rPr>
          <w:color w:val="000000"/>
          <w:spacing w:val="75"/>
          <w:sz w:val="24"/>
        </w:rPr>
        <w:t xml:space="preserve"> </w:t>
      </w:r>
      <w:r>
        <w:rPr>
          <w:color w:val="000000"/>
          <w:spacing w:val="-1"/>
          <w:sz w:val="24"/>
        </w:rPr>
        <w:t>ДОУ</w:t>
      </w:r>
      <w:r>
        <w:rPr>
          <w:color w:val="000000"/>
          <w:spacing w:val="139"/>
          <w:sz w:val="24"/>
        </w:rPr>
        <w:t xml:space="preserve"> </w:t>
      </w:r>
      <w:r w:rsidR="00726513">
        <w:rPr>
          <w:color w:val="000000"/>
          <w:sz w:val="24"/>
        </w:rPr>
        <w:t>используют</w:t>
      </w:r>
      <w:r>
        <w:rPr>
          <w:color w:val="000000"/>
          <w:spacing w:val="75"/>
          <w:sz w:val="24"/>
        </w:rPr>
        <w:t xml:space="preserve"> </w:t>
      </w:r>
      <w:r>
        <w:rPr>
          <w:color w:val="000000"/>
          <w:sz w:val="24"/>
        </w:rPr>
        <w:t>в</w:t>
      </w:r>
      <w:r>
        <w:rPr>
          <w:color w:val="000000"/>
          <w:spacing w:val="6"/>
          <w:sz w:val="24"/>
        </w:rPr>
        <w:t xml:space="preserve"> </w:t>
      </w:r>
      <w:r>
        <w:rPr>
          <w:color w:val="000000"/>
          <w:sz w:val="24"/>
        </w:rPr>
        <w:t>работе</w:t>
      </w:r>
      <w:r>
        <w:rPr>
          <w:color w:val="000000"/>
          <w:spacing w:val="10"/>
          <w:sz w:val="24"/>
        </w:rPr>
        <w:t xml:space="preserve"> </w:t>
      </w:r>
      <w:r>
        <w:rPr>
          <w:color w:val="000000"/>
          <w:sz w:val="24"/>
        </w:rPr>
        <w:t>календарь</w:t>
      </w:r>
      <w:r>
        <w:rPr>
          <w:color w:val="000000"/>
          <w:spacing w:val="8"/>
          <w:sz w:val="24"/>
        </w:rPr>
        <w:t xml:space="preserve"> </w:t>
      </w:r>
      <w:r>
        <w:rPr>
          <w:color w:val="000000"/>
          <w:sz w:val="24"/>
        </w:rPr>
        <w:t>образовательных</w:t>
      </w:r>
      <w:r>
        <w:rPr>
          <w:color w:val="000000"/>
          <w:spacing w:val="9"/>
          <w:sz w:val="24"/>
        </w:rPr>
        <w:t xml:space="preserve"> </w:t>
      </w:r>
      <w:r>
        <w:rPr>
          <w:color w:val="000000"/>
          <w:sz w:val="24"/>
        </w:rPr>
        <w:t>событий,</w:t>
      </w:r>
      <w:r>
        <w:rPr>
          <w:color w:val="000000"/>
          <w:spacing w:val="5"/>
          <w:sz w:val="24"/>
        </w:rPr>
        <w:t xml:space="preserve"> </w:t>
      </w:r>
      <w:r>
        <w:rPr>
          <w:color w:val="000000"/>
          <w:sz w:val="24"/>
        </w:rPr>
        <w:t>приуроченных к</w:t>
      </w:r>
      <w:r>
        <w:rPr>
          <w:color w:val="000000"/>
          <w:spacing w:val="75"/>
          <w:sz w:val="24"/>
        </w:rPr>
        <w:t xml:space="preserve"> </w:t>
      </w:r>
      <w:r>
        <w:rPr>
          <w:color w:val="000000"/>
          <w:sz w:val="24"/>
        </w:rPr>
        <w:t>государственным</w:t>
      </w:r>
      <w:r>
        <w:rPr>
          <w:color w:val="000000"/>
          <w:spacing w:val="73"/>
          <w:sz w:val="24"/>
        </w:rPr>
        <w:t xml:space="preserve"> </w:t>
      </w:r>
      <w:r>
        <w:rPr>
          <w:color w:val="000000"/>
          <w:sz w:val="24"/>
        </w:rPr>
        <w:t>и</w:t>
      </w:r>
      <w:r>
        <w:rPr>
          <w:color w:val="000000"/>
          <w:spacing w:val="73"/>
          <w:sz w:val="24"/>
        </w:rPr>
        <w:t xml:space="preserve"> </w:t>
      </w:r>
      <w:r>
        <w:rPr>
          <w:color w:val="000000"/>
          <w:sz w:val="24"/>
        </w:rPr>
        <w:t>национальным</w:t>
      </w:r>
      <w:r>
        <w:rPr>
          <w:color w:val="000000"/>
          <w:spacing w:val="73"/>
          <w:sz w:val="24"/>
        </w:rPr>
        <w:t xml:space="preserve"> </w:t>
      </w:r>
      <w:r>
        <w:rPr>
          <w:color w:val="000000"/>
          <w:sz w:val="24"/>
        </w:rPr>
        <w:t>праздникам</w:t>
      </w:r>
      <w:r>
        <w:rPr>
          <w:color w:val="000000"/>
          <w:spacing w:val="74"/>
          <w:sz w:val="24"/>
        </w:rPr>
        <w:t xml:space="preserve"> </w:t>
      </w:r>
      <w:r>
        <w:rPr>
          <w:color w:val="000000"/>
          <w:sz w:val="24"/>
        </w:rPr>
        <w:t>Российской</w:t>
      </w:r>
      <w:r>
        <w:rPr>
          <w:color w:val="000000"/>
          <w:spacing w:val="83"/>
          <w:sz w:val="24"/>
        </w:rPr>
        <w:t xml:space="preserve"> </w:t>
      </w:r>
      <w:r>
        <w:rPr>
          <w:color w:val="000000"/>
          <w:sz w:val="24"/>
        </w:rPr>
        <w:t>Федерации,</w:t>
      </w:r>
      <w:r>
        <w:rPr>
          <w:color w:val="000000"/>
          <w:spacing w:val="74"/>
          <w:sz w:val="24"/>
        </w:rPr>
        <w:t xml:space="preserve"> </w:t>
      </w:r>
      <w:r>
        <w:rPr>
          <w:color w:val="000000"/>
          <w:sz w:val="24"/>
        </w:rPr>
        <w:t>памятным</w:t>
      </w:r>
      <w:r>
        <w:rPr>
          <w:color w:val="000000"/>
          <w:spacing w:val="73"/>
          <w:sz w:val="24"/>
        </w:rPr>
        <w:t xml:space="preserve"> </w:t>
      </w:r>
      <w:r>
        <w:rPr>
          <w:color w:val="000000"/>
          <w:sz w:val="24"/>
        </w:rPr>
        <w:t>датам</w:t>
      </w:r>
      <w:r>
        <w:rPr>
          <w:color w:val="000000"/>
          <w:spacing w:val="74"/>
          <w:sz w:val="24"/>
        </w:rPr>
        <w:t xml:space="preserve"> </w:t>
      </w:r>
      <w:r>
        <w:rPr>
          <w:color w:val="000000"/>
          <w:sz w:val="24"/>
        </w:rPr>
        <w:t>и</w:t>
      </w:r>
    </w:p>
    <w:p w14:paraId="5B4A2F6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событиям</w:t>
      </w:r>
      <w:r>
        <w:rPr>
          <w:color w:val="000000"/>
          <w:spacing w:val="109"/>
          <w:sz w:val="24"/>
        </w:rPr>
        <w:t xml:space="preserve"> </w:t>
      </w:r>
      <w:r>
        <w:rPr>
          <w:color w:val="000000"/>
          <w:sz w:val="24"/>
        </w:rPr>
        <w:t>российской</w:t>
      </w:r>
      <w:r>
        <w:rPr>
          <w:color w:val="000000"/>
          <w:spacing w:val="109"/>
          <w:sz w:val="24"/>
        </w:rPr>
        <w:t xml:space="preserve"> </w:t>
      </w:r>
      <w:r>
        <w:rPr>
          <w:color w:val="000000"/>
          <w:sz w:val="24"/>
        </w:rPr>
        <w:t>истории</w:t>
      </w:r>
      <w:r>
        <w:rPr>
          <w:color w:val="000000"/>
          <w:spacing w:val="109"/>
          <w:sz w:val="24"/>
        </w:rPr>
        <w:t xml:space="preserve"> </w:t>
      </w:r>
      <w:r>
        <w:rPr>
          <w:color w:val="000000"/>
          <w:sz w:val="24"/>
        </w:rPr>
        <w:t>и</w:t>
      </w:r>
      <w:r>
        <w:rPr>
          <w:color w:val="000000"/>
          <w:spacing w:val="109"/>
          <w:sz w:val="24"/>
        </w:rPr>
        <w:t xml:space="preserve"> </w:t>
      </w:r>
      <w:r>
        <w:rPr>
          <w:color w:val="000000"/>
          <w:sz w:val="24"/>
        </w:rPr>
        <w:t>культуры</w:t>
      </w:r>
      <w:r>
        <w:rPr>
          <w:color w:val="000000"/>
          <w:spacing w:val="112"/>
          <w:sz w:val="24"/>
        </w:rPr>
        <w:t xml:space="preserve"> </w:t>
      </w:r>
      <w:r>
        <w:rPr>
          <w:color w:val="000000"/>
          <w:spacing w:val="1"/>
          <w:sz w:val="24"/>
        </w:rPr>
        <w:t>на</w:t>
      </w:r>
      <w:r>
        <w:rPr>
          <w:color w:val="000000"/>
          <w:spacing w:val="111"/>
          <w:sz w:val="24"/>
        </w:rPr>
        <w:t xml:space="preserve"> </w:t>
      </w:r>
      <w:r>
        <w:rPr>
          <w:color w:val="000000"/>
          <w:spacing w:val="-1"/>
          <w:sz w:val="24"/>
        </w:rPr>
        <w:t>учебный</w:t>
      </w:r>
      <w:r>
        <w:rPr>
          <w:color w:val="000000"/>
          <w:spacing w:val="111"/>
          <w:sz w:val="24"/>
        </w:rPr>
        <w:t xml:space="preserve"> </w:t>
      </w:r>
      <w:r>
        <w:rPr>
          <w:color w:val="000000"/>
          <w:sz w:val="24"/>
        </w:rPr>
        <w:t>год</w:t>
      </w:r>
      <w:r>
        <w:rPr>
          <w:color w:val="000000"/>
          <w:spacing w:val="110"/>
          <w:sz w:val="24"/>
        </w:rPr>
        <w:t xml:space="preserve"> </w:t>
      </w:r>
      <w:r>
        <w:rPr>
          <w:color w:val="000000"/>
          <w:sz w:val="24"/>
        </w:rPr>
        <w:t>от</w:t>
      </w:r>
      <w:r>
        <w:rPr>
          <w:color w:val="000000"/>
          <w:spacing w:val="118"/>
          <w:sz w:val="24"/>
        </w:rPr>
        <w:t xml:space="preserve"> </w:t>
      </w:r>
      <w:r>
        <w:rPr>
          <w:color w:val="000000"/>
          <w:sz w:val="24"/>
        </w:rPr>
        <w:t>Минпросвещения</w:t>
      </w:r>
      <w:r>
        <w:rPr>
          <w:color w:val="000000"/>
          <w:spacing w:val="110"/>
          <w:sz w:val="24"/>
        </w:rPr>
        <w:t xml:space="preserve"> </w:t>
      </w:r>
      <w:r>
        <w:rPr>
          <w:color w:val="000000"/>
          <w:sz w:val="24"/>
        </w:rPr>
        <w:t>России.</w:t>
      </w:r>
    </w:p>
    <w:p w14:paraId="480900D8"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Предложенные</w:t>
      </w:r>
      <w:r>
        <w:rPr>
          <w:color w:val="000000"/>
          <w:spacing w:val="94"/>
          <w:sz w:val="24"/>
        </w:rPr>
        <w:t xml:space="preserve"> </w:t>
      </w:r>
      <w:r>
        <w:rPr>
          <w:color w:val="000000"/>
          <w:sz w:val="24"/>
        </w:rPr>
        <w:t>темы</w:t>
      </w:r>
      <w:r>
        <w:rPr>
          <w:color w:val="000000"/>
          <w:spacing w:val="98"/>
          <w:sz w:val="24"/>
        </w:rPr>
        <w:t xml:space="preserve"> </w:t>
      </w:r>
      <w:r>
        <w:rPr>
          <w:color w:val="000000"/>
          <w:sz w:val="24"/>
        </w:rPr>
        <w:t>являются</w:t>
      </w:r>
      <w:r>
        <w:rPr>
          <w:color w:val="000000"/>
          <w:spacing w:val="96"/>
          <w:sz w:val="24"/>
        </w:rPr>
        <w:t xml:space="preserve"> </w:t>
      </w:r>
      <w:r>
        <w:rPr>
          <w:color w:val="000000"/>
          <w:sz w:val="24"/>
        </w:rPr>
        <w:t>примерными,</w:t>
      </w:r>
      <w:r>
        <w:rPr>
          <w:color w:val="000000"/>
          <w:spacing w:val="252"/>
          <w:sz w:val="24"/>
        </w:rPr>
        <w:t xml:space="preserve"> </w:t>
      </w:r>
      <w:r>
        <w:rPr>
          <w:color w:val="000000"/>
          <w:sz w:val="24"/>
        </w:rPr>
        <w:t>педагоги</w:t>
      </w:r>
      <w:r>
        <w:rPr>
          <w:color w:val="000000"/>
          <w:spacing w:val="97"/>
          <w:sz w:val="24"/>
        </w:rPr>
        <w:t xml:space="preserve"> </w:t>
      </w:r>
      <w:r>
        <w:rPr>
          <w:color w:val="000000"/>
          <w:sz w:val="24"/>
        </w:rPr>
        <w:t>групп</w:t>
      </w:r>
      <w:r>
        <w:rPr>
          <w:color w:val="000000"/>
          <w:spacing w:val="97"/>
          <w:sz w:val="24"/>
        </w:rPr>
        <w:t xml:space="preserve"> </w:t>
      </w:r>
      <w:r>
        <w:rPr>
          <w:color w:val="000000"/>
          <w:sz w:val="24"/>
        </w:rPr>
        <w:t>могут</w:t>
      </w:r>
      <w:r>
        <w:rPr>
          <w:color w:val="000000"/>
          <w:spacing w:val="97"/>
          <w:sz w:val="24"/>
        </w:rPr>
        <w:t xml:space="preserve"> </w:t>
      </w:r>
      <w:r>
        <w:rPr>
          <w:color w:val="000000"/>
          <w:sz w:val="24"/>
        </w:rPr>
        <w:t>сократить,</w:t>
      </w:r>
      <w:r>
        <w:rPr>
          <w:color w:val="000000"/>
          <w:spacing w:val="98"/>
          <w:sz w:val="24"/>
        </w:rPr>
        <w:t xml:space="preserve"> </w:t>
      </w:r>
      <w:r>
        <w:rPr>
          <w:color w:val="000000"/>
          <w:sz w:val="24"/>
        </w:rPr>
        <w:t>увеличить,</w:t>
      </w:r>
    </w:p>
    <w:p w14:paraId="1C723F6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заменить</w:t>
      </w:r>
      <w:r>
        <w:rPr>
          <w:color w:val="000000"/>
          <w:spacing w:val="75"/>
          <w:sz w:val="24"/>
        </w:rPr>
        <w:t xml:space="preserve"> </w:t>
      </w:r>
      <w:r>
        <w:rPr>
          <w:color w:val="000000"/>
          <w:spacing w:val="-1"/>
          <w:sz w:val="24"/>
        </w:rPr>
        <w:t>другими.</w:t>
      </w:r>
      <w:r>
        <w:rPr>
          <w:color w:val="000000"/>
          <w:spacing w:val="75"/>
          <w:sz w:val="24"/>
        </w:rPr>
        <w:t xml:space="preserve"> </w:t>
      </w:r>
      <w:r>
        <w:rPr>
          <w:color w:val="000000"/>
          <w:spacing w:val="1"/>
          <w:sz w:val="24"/>
        </w:rPr>
        <w:t>Одной</w:t>
      </w:r>
      <w:r>
        <w:rPr>
          <w:color w:val="000000"/>
          <w:spacing w:val="74"/>
          <w:sz w:val="24"/>
        </w:rPr>
        <w:t xml:space="preserve"> </w:t>
      </w:r>
      <w:r>
        <w:rPr>
          <w:color w:val="000000"/>
          <w:sz w:val="24"/>
        </w:rPr>
        <w:t>теме</w:t>
      </w:r>
      <w:r>
        <w:rPr>
          <w:color w:val="000000"/>
          <w:spacing w:val="74"/>
          <w:sz w:val="24"/>
        </w:rPr>
        <w:t xml:space="preserve"> </w:t>
      </w:r>
      <w:r>
        <w:rPr>
          <w:color w:val="000000"/>
          <w:sz w:val="24"/>
        </w:rPr>
        <w:t>следует</w:t>
      </w:r>
      <w:r>
        <w:rPr>
          <w:color w:val="000000"/>
          <w:spacing w:val="80"/>
          <w:sz w:val="24"/>
        </w:rPr>
        <w:t xml:space="preserve"> </w:t>
      </w:r>
      <w:r>
        <w:rPr>
          <w:color w:val="000000"/>
          <w:sz w:val="24"/>
        </w:rPr>
        <w:t>уделять</w:t>
      </w:r>
      <w:r>
        <w:rPr>
          <w:color w:val="000000"/>
          <w:spacing w:val="75"/>
          <w:sz w:val="24"/>
        </w:rPr>
        <w:t xml:space="preserve"> </w:t>
      </w:r>
      <w:r>
        <w:rPr>
          <w:color w:val="000000"/>
          <w:spacing w:val="1"/>
          <w:sz w:val="24"/>
        </w:rPr>
        <w:t>не</w:t>
      </w:r>
      <w:r>
        <w:rPr>
          <w:color w:val="000000"/>
          <w:spacing w:val="72"/>
          <w:sz w:val="24"/>
        </w:rPr>
        <w:t xml:space="preserve"> </w:t>
      </w:r>
      <w:r>
        <w:rPr>
          <w:color w:val="000000"/>
          <w:sz w:val="24"/>
        </w:rPr>
        <w:t>менее</w:t>
      </w:r>
      <w:r>
        <w:rPr>
          <w:color w:val="000000"/>
          <w:spacing w:val="74"/>
          <w:sz w:val="24"/>
        </w:rPr>
        <w:t xml:space="preserve"> </w:t>
      </w:r>
      <w:r>
        <w:rPr>
          <w:color w:val="000000"/>
          <w:sz w:val="24"/>
        </w:rPr>
        <w:t>1</w:t>
      </w:r>
      <w:r>
        <w:rPr>
          <w:color w:val="000000"/>
          <w:spacing w:val="74"/>
          <w:sz w:val="24"/>
        </w:rPr>
        <w:t xml:space="preserve"> </w:t>
      </w:r>
      <w:r>
        <w:rPr>
          <w:color w:val="000000"/>
          <w:spacing w:val="1"/>
          <w:sz w:val="24"/>
        </w:rPr>
        <w:t>недели.</w:t>
      </w:r>
      <w:r>
        <w:rPr>
          <w:color w:val="000000"/>
          <w:spacing w:val="218"/>
          <w:sz w:val="24"/>
        </w:rPr>
        <w:t xml:space="preserve"> </w:t>
      </w:r>
      <w:r>
        <w:rPr>
          <w:color w:val="000000"/>
          <w:spacing w:val="-1"/>
          <w:sz w:val="24"/>
        </w:rPr>
        <w:t>Тема</w:t>
      </w:r>
      <w:r>
        <w:rPr>
          <w:color w:val="000000"/>
          <w:spacing w:val="76"/>
          <w:sz w:val="24"/>
        </w:rPr>
        <w:t xml:space="preserve"> </w:t>
      </w:r>
      <w:r>
        <w:rPr>
          <w:color w:val="000000"/>
          <w:sz w:val="24"/>
        </w:rPr>
        <w:t>недели</w:t>
      </w:r>
      <w:r>
        <w:rPr>
          <w:color w:val="000000"/>
          <w:spacing w:val="75"/>
          <w:sz w:val="24"/>
        </w:rPr>
        <w:t xml:space="preserve"> </w:t>
      </w:r>
      <w:r>
        <w:rPr>
          <w:color w:val="000000"/>
          <w:sz w:val="24"/>
        </w:rPr>
        <w:t>находит</w:t>
      </w:r>
    </w:p>
    <w:p w14:paraId="65F81415"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отражение</w:t>
      </w:r>
      <w:r>
        <w:rPr>
          <w:color w:val="000000"/>
          <w:spacing w:val="-1"/>
          <w:sz w:val="24"/>
        </w:rPr>
        <w:t xml:space="preserve"> </w:t>
      </w:r>
      <w:r>
        <w:rPr>
          <w:color w:val="000000"/>
          <w:sz w:val="24"/>
        </w:rPr>
        <w:t>в РППС групп.</w:t>
      </w:r>
    </w:p>
    <w:p w14:paraId="79276183"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firstLine="708"/>
      </w:pPr>
      <w:r>
        <w:rPr>
          <w:color w:val="000000"/>
          <w:sz w:val="24"/>
        </w:rPr>
        <w:t>Комплексно</w:t>
      </w:r>
      <w:r>
        <w:rPr>
          <w:color w:val="000000"/>
          <w:spacing w:val="130"/>
          <w:sz w:val="24"/>
        </w:rPr>
        <w:t xml:space="preserve"> </w:t>
      </w:r>
      <w:r>
        <w:rPr>
          <w:color w:val="000000"/>
          <w:sz w:val="24"/>
        </w:rPr>
        <w:t>-</w:t>
      </w:r>
      <w:r>
        <w:rPr>
          <w:color w:val="000000"/>
          <w:spacing w:val="129"/>
          <w:sz w:val="24"/>
        </w:rPr>
        <w:t xml:space="preserve"> </w:t>
      </w:r>
      <w:r>
        <w:rPr>
          <w:color w:val="000000"/>
          <w:sz w:val="24"/>
        </w:rPr>
        <w:t>тематическое</w:t>
      </w:r>
      <w:r>
        <w:rPr>
          <w:color w:val="000000"/>
          <w:spacing w:val="129"/>
          <w:sz w:val="24"/>
        </w:rPr>
        <w:t xml:space="preserve"> </w:t>
      </w:r>
      <w:r>
        <w:rPr>
          <w:color w:val="000000"/>
          <w:sz w:val="24"/>
        </w:rPr>
        <w:t>планирование</w:t>
      </w:r>
      <w:r>
        <w:rPr>
          <w:color w:val="000000"/>
          <w:spacing w:val="132"/>
          <w:sz w:val="24"/>
        </w:rPr>
        <w:t xml:space="preserve"> </w:t>
      </w:r>
      <w:r>
        <w:rPr>
          <w:color w:val="000000"/>
          <w:sz w:val="24"/>
        </w:rPr>
        <w:t>–</w:t>
      </w:r>
      <w:r>
        <w:rPr>
          <w:color w:val="000000"/>
          <w:spacing w:val="130"/>
          <w:sz w:val="24"/>
        </w:rPr>
        <w:t xml:space="preserve"> </w:t>
      </w:r>
      <w:r>
        <w:rPr>
          <w:color w:val="000000"/>
          <w:sz w:val="24"/>
        </w:rPr>
        <w:t>внутренний</w:t>
      </w:r>
      <w:r>
        <w:rPr>
          <w:color w:val="000000"/>
          <w:spacing w:val="128"/>
          <w:sz w:val="24"/>
        </w:rPr>
        <w:t xml:space="preserve"> </w:t>
      </w:r>
      <w:r>
        <w:rPr>
          <w:color w:val="000000"/>
          <w:sz w:val="24"/>
        </w:rPr>
        <w:t>инструмент,</w:t>
      </w:r>
      <w:r>
        <w:rPr>
          <w:color w:val="000000"/>
          <w:spacing w:val="130"/>
          <w:sz w:val="24"/>
        </w:rPr>
        <w:t xml:space="preserve"> </w:t>
      </w:r>
      <w:r>
        <w:rPr>
          <w:color w:val="000000"/>
          <w:sz w:val="24"/>
        </w:rPr>
        <w:t>помогающий помогает</w:t>
      </w:r>
      <w:r>
        <w:rPr>
          <w:color w:val="000000"/>
          <w:spacing w:val="10"/>
          <w:sz w:val="24"/>
        </w:rPr>
        <w:t xml:space="preserve"> </w:t>
      </w:r>
      <w:r>
        <w:rPr>
          <w:color w:val="000000"/>
          <w:sz w:val="24"/>
        </w:rPr>
        <w:t>педагогу</w:t>
      </w:r>
      <w:r>
        <w:rPr>
          <w:color w:val="000000"/>
          <w:spacing w:val="4"/>
          <w:sz w:val="24"/>
        </w:rPr>
        <w:t xml:space="preserve"> </w:t>
      </w:r>
      <w:r>
        <w:rPr>
          <w:color w:val="000000"/>
          <w:spacing w:val="1"/>
          <w:sz w:val="24"/>
        </w:rPr>
        <w:t>строить</w:t>
      </w:r>
      <w:r>
        <w:rPr>
          <w:color w:val="000000"/>
          <w:spacing w:val="7"/>
          <w:sz w:val="24"/>
        </w:rPr>
        <w:t xml:space="preserve"> </w:t>
      </w:r>
      <w:r>
        <w:rPr>
          <w:color w:val="000000"/>
          <w:sz w:val="24"/>
        </w:rPr>
        <w:t>работу</w:t>
      </w:r>
      <w:r>
        <w:rPr>
          <w:color w:val="000000"/>
          <w:spacing w:val="2"/>
          <w:sz w:val="24"/>
        </w:rPr>
        <w:t xml:space="preserve"> </w:t>
      </w:r>
      <w:r>
        <w:rPr>
          <w:color w:val="000000"/>
          <w:sz w:val="24"/>
        </w:rPr>
        <w:t>с</w:t>
      </w:r>
      <w:r>
        <w:rPr>
          <w:color w:val="000000"/>
          <w:spacing w:val="8"/>
          <w:sz w:val="24"/>
        </w:rPr>
        <w:t xml:space="preserve"> </w:t>
      </w:r>
      <w:r>
        <w:rPr>
          <w:color w:val="000000"/>
          <w:sz w:val="24"/>
        </w:rPr>
        <w:t>детьми,</w:t>
      </w:r>
      <w:r>
        <w:rPr>
          <w:color w:val="000000"/>
          <w:spacing w:val="9"/>
          <w:sz w:val="24"/>
        </w:rPr>
        <w:t xml:space="preserve"> </w:t>
      </w:r>
      <w:r>
        <w:rPr>
          <w:color w:val="000000"/>
          <w:spacing w:val="-1"/>
          <w:sz w:val="24"/>
        </w:rPr>
        <w:t>интегрируя</w:t>
      </w:r>
      <w:r>
        <w:rPr>
          <w:color w:val="000000"/>
          <w:spacing w:val="10"/>
          <w:sz w:val="24"/>
        </w:rPr>
        <w:t xml:space="preserve"> </w:t>
      </w:r>
      <w:r>
        <w:rPr>
          <w:color w:val="000000"/>
          <w:sz w:val="24"/>
        </w:rPr>
        <w:t>содержание,</w:t>
      </w:r>
      <w:r>
        <w:rPr>
          <w:color w:val="000000"/>
          <w:spacing w:val="9"/>
          <w:sz w:val="24"/>
        </w:rPr>
        <w:t xml:space="preserve"> </w:t>
      </w:r>
      <w:r>
        <w:rPr>
          <w:color w:val="000000"/>
          <w:sz w:val="24"/>
        </w:rPr>
        <w:t>методы</w:t>
      </w:r>
      <w:r>
        <w:rPr>
          <w:color w:val="000000"/>
          <w:spacing w:val="9"/>
          <w:sz w:val="24"/>
        </w:rPr>
        <w:t xml:space="preserve"> </w:t>
      </w:r>
      <w:r>
        <w:rPr>
          <w:color w:val="000000"/>
          <w:sz w:val="24"/>
        </w:rPr>
        <w:t>и</w:t>
      </w:r>
      <w:r>
        <w:rPr>
          <w:color w:val="000000"/>
          <w:spacing w:val="10"/>
          <w:sz w:val="24"/>
        </w:rPr>
        <w:t xml:space="preserve"> </w:t>
      </w:r>
      <w:r>
        <w:rPr>
          <w:color w:val="000000"/>
          <w:sz w:val="24"/>
        </w:rPr>
        <w:t>приемы</w:t>
      </w:r>
      <w:r>
        <w:rPr>
          <w:color w:val="000000"/>
          <w:spacing w:val="9"/>
          <w:sz w:val="24"/>
        </w:rPr>
        <w:t xml:space="preserve"> </w:t>
      </w:r>
      <w:r>
        <w:rPr>
          <w:color w:val="000000"/>
          <w:spacing w:val="1"/>
          <w:sz w:val="24"/>
        </w:rPr>
        <w:t>из</w:t>
      </w:r>
      <w:r>
        <w:rPr>
          <w:color w:val="000000"/>
          <w:spacing w:val="7"/>
          <w:sz w:val="24"/>
        </w:rPr>
        <w:t xml:space="preserve"> </w:t>
      </w:r>
      <w:r>
        <w:rPr>
          <w:color w:val="000000"/>
          <w:spacing w:val="-1"/>
          <w:sz w:val="24"/>
        </w:rPr>
        <w:t>разных</w:t>
      </w:r>
      <w:r>
        <w:t xml:space="preserve"> </w:t>
      </w:r>
      <w:r>
        <w:rPr>
          <w:color w:val="000000"/>
          <w:sz w:val="24"/>
        </w:rPr>
        <w:t>образовательных</w:t>
      </w:r>
      <w:r>
        <w:rPr>
          <w:color w:val="000000"/>
          <w:spacing w:val="169"/>
          <w:sz w:val="24"/>
        </w:rPr>
        <w:t xml:space="preserve"> </w:t>
      </w:r>
      <w:r>
        <w:rPr>
          <w:color w:val="000000"/>
          <w:sz w:val="24"/>
        </w:rPr>
        <w:t>областей.</w:t>
      </w:r>
      <w:r>
        <w:rPr>
          <w:color w:val="000000"/>
          <w:spacing w:val="168"/>
          <w:sz w:val="24"/>
        </w:rPr>
        <w:t xml:space="preserve"> </w:t>
      </w:r>
      <w:r>
        <w:rPr>
          <w:color w:val="000000"/>
          <w:sz w:val="24"/>
        </w:rPr>
        <w:t>Принцип</w:t>
      </w:r>
      <w:r>
        <w:rPr>
          <w:color w:val="000000"/>
          <w:spacing w:val="169"/>
          <w:sz w:val="24"/>
        </w:rPr>
        <w:t xml:space="preserve"> </w:t>
      </w:r>
      <w:r>
        <w:rPr>
          <w:color w:val="000000"/>
          <w:sz w:val="24"/>
        </w:rPr>
        <w:t>сезонности</w:t>
      </w:r>
      <w:r>
        <w:rPr>
          <w:color w:val="000000"/>
          <w:spacing w:val="171"/>
          <w:sz w:val="24"/>
        </w:rPr>
        <w:t xml:space="preserve"> </w:t>
      </w:r>
      <w:r>
        <w:rPr>
          <w:color w:val="000000"/>
          <w:spacing w:val="-1"/>
          <w:sz w:val="24"/>
        </w:rPr>
        <w:t>учитывается</w:t>
      </w:r>
      <w:r>
        <w:rPr>
          <w:color w:val="000000"/>
          <w:spacing w:val="169"/>
          <w:sz w:val="24"/>
        </w:rPr>
        <w:t xml:space="preserve"> </w:t>
      </w:r>
      <w:r>
        <w:rPr>
          <w:color w:val="000000"/>
          <w:sz w:val="24"/>
        </w:rPr>
        <w:t>в</w:t>
      </w:r>
      <w:r>
        <w:rPr>
          <w:color w:val="000000"/>
          <w:spacing w:val="169"/>
          <w:sz w:val="24"/>
        </w:rPr>
        <w:t xml:space="preserve"> </w:t>
      </w:r>
      <w:r>
        <w:rPr>
          <w:color w:val="000000"/>
          <w:sz w:val="24"/>
        </w:rPr>
        <w:t>планировании</w:t>
      </w:r>
      <w:r>
        <w:rPr>
          <w:color w:val="000000"/>
          <w:spacing w:val="166"/>
          <w:sz w:val="24"/>
        </w:rPr>
        <w:t xml:space="preserve"> </w:t>
      </w:r>
      <w:r>
        <w:rPr>
          <w:color w:val="000000"/>
          <w:sz w:val="24"/>
        </w:rPr>
        <w:t>занятий,</w:t>
      </w:r>
      <w:r>
        <w:t xml:space="preserve"> </w:t>
      </w:r>
      <w:r>
        <w:rPr>
          <w:color w:val="000000"/>
          <w:sz w:val="24"/>
        </w:rPr>
        <w:t>совместной</w:t>
      </w:r>
      <w:r>
        <w:rPr>
          <w:color w:val="000000"/>
          <w:spacing w:val="70"/>
          <w:sz w:val="24"/>
        </w:rPr>
        <w:t xml:space="preserve"> </w:t>
      </w:r>
      <w:r>
        <w:rPr>
          <w:color w:val="000000"/>
          <w:sz w:val="24"/>
        </w:rPr>
        <w:t>и</w:t>
      </w:r>
      <w:r>
        <w:rPr>
          <w:color w:val="000000"/>
          <w:spacing w:val="70"/>
          <w:sz w:val="24"/>
        </w:rPr>
        <w:t xml:space="preserve"> </w:t>
      </w:r>
      <w:r>
        <w:rPr>
          <w:color w:val="000000"/>
          <w:sz w:val="24"/>
        </w:rPr>
        <w:t>самостоятельной</w:t>
      </w:r>
      <w:r>
        <w:rPr>
          <w:color w:val="000000"/>
          <w:spacing w:val="68"/>
          <w:sz w:val="24"/>
        </w:rPr>
        <w:t xml:space="preserve"> </w:t>
      </w:r>
      <w:r>
        <w:rPr>
          <w:color w:val="000000"/>
          <w:sz w:val="24"/>
        </w:rPr>
        <w:t>деятельности</w:t>
      </w:r>
      <w:r>
        <w:rPr>
          <w:color w:val="000000"/>
          <w:spacing w:val="198"/>
          <w:sz w:val="24"/>
        </w:rPr>
        <w:t xml:space="preserve"> </w:t>
      </w:r>
      <w:r>
        <w:rPr>
          <w:color w:val="000000"/>
          <w:sz w:val="24"/>
        </w:rPr>
        <w:t>детей.</w:t>
      </w:r>
      <w:r>
        <w:rPr>
          <w:color w:val="000000"/>
          <w:spacing w:val="69"/>
          <w:sz w:val="24"/>
        </w:rPr>
        <w:t xml:space="preserve"> </w:t>
      </w:r>
      <w:r>
        <w:rPr>
          <w:color w:val="000000"/>
          <w:sz w:val="24"/>
        </w:rPr>
        <w:t>Педагоги</w:t>
      </w:r>
      <w:r>
        <w:rPr>
          <w:color w:val="000000"/>
          <w:spacing w:val="71"/>
          <w:sz w:val="24"/>
        </w:rPr>
        <w:t xml:space="preserve"> </w:t>
      </w:r>
      <w:r>
        <w:rPr>
          <w:color w:val="000000"/>
          <w:sz w:val="24"/>
        </w:rPr>
        <w:t>возрастных</w:t>
      </w:r>
      <w:r>
        <w:rPr>
          <w:color w:val="000000"/>
          <w:spacing w:val="71"/>
          <w:sz w:val="24"/>
        </w:rPr>
        <w:t xml:space="preserve"> </w:t>
      </w:r>
      <w:r>
        <w:rPr>
          <w:color w:val="000000"/>
          <w:spacing w:val="-1"/>
          <w:sz w:val="24"/>
        </w:rPr>
        <w:t>групп</w:t>
      </w:r>
      <w:r>
        <w:rPr>
          <w:color w:val="000000"/>
          <w:spacing w:val="71"/>
          <w:sz w:val="24"/>
        </w:rPr>
        <w:t xml:space="preserve"> </w:t>
      </w:r>
      <w:r>
        <w:rPr>
          <w:color w:val="000000"/>
          <w:sz w:val="24"/>
        </w:rPr>
        <w:t>принимают</w:t>
      </w:r>
      <w:r>
        <w:t xml:space="preserve"> </w:t>
      </w:r>
      <w:r>
        <w:rPr>
          <w:color w:val="000000"/>
          <w:sz w:val="24"/>
        </w:rPr>
        <w:t>решение</w:t>
      </w:r>
      <w:r>
        <w:rPr>
          <w:color w:val="000000"/>
          <w:spacing w:val="56"/>
          <w:sz w:val="24"/>
        </w:rPr>
        <w:t xml:space="preserve"> </w:t>
      </w:r>
      <w:r>
        <w:rPr>
          <w:color w:val="000000"/>
          <w:sz w:val="24"/>
        </w:rPr>
        <w:t>самостоятельно</w:t>
      </w:r>
      <w:r>
        <w:rPr>
          <w:color w:val="000000"/>
          <w:spacing w:val="57"/>
          <w:sz w:val="24"/>
        </w:rPr>
        <w:t xml:space="preserve"> </w:t>
      </w:r>
      <w:r>
        <w:rPr>
          <w:color w:val="000000"/>
          <w:sz w:val="24"/>
        </w:rPr>
        <w:t>об</w:t>
      </w:r>
      <w:r>
        <w:rPr>
          <w:color w:val="000000"/>
          <w:spacing w:val="58"/>
          <w:sz w:val="24"/>
        </w:rPr>
        <w:t xml:space="preserve"> </w:t>
      </w:r>
      <w:r>
        <w:rPr>
          <w:color w:val="000000"/>
          <w:sz w:val="24"/>
        </w:rPr>
        <w:t>использовании</w:t>
      </w:r>
      <w:r>
        <w:rPr>
          <w:color w:val="000000"/>
          <w:spacing w:val="56"/>
          <w:sz w:val="24"/>
        </w:rPr>
        <w:t xml:space="preserve"> </w:t>
      </w:r>
      <w:r>
        <w:rPr>
          <w:color w:val="000000"/>
          <w:sz w:val="24"/>
        </w:rPr>
        <w:t>и/или</w:t>
      </w:r>
      <w:r>
        <w:rPr>
          <w:color w:val="000000"/>
          <w:spacing w:val="58"/>
          <w:sz w:val="24"/>
        </w:rPr>
        <w:t xml:space="preserve"> </w:t>
      </w:r>
      <w:r>
        <w:rPr>
          <w:color w:val="000000"/>
          <w:spacing w:val="1"/>
          <w:sz w:val="24"/>
        </w:rPr>
        <w:t>не</w:t>
      </w:r>
      <w:r>
        <w:rPr>
          <w:color w:val="000000"/>
          <w:spacing w:val="56"/>
          <w:sz w:val="24"/>
        </w:rPr>
        <w:t xml:space="preserve"> </w:t>
      </w:r>
      <w:r>
        <w:rPr>
          <w:color w:val="000000"/>
          <w:sz w:val="24"/>
        </w:rPr>
        <w:t>использовании</w:t>
      </w:r>
      <w:r>
        <w:rPr>
          <w:color w:val="000000"/>
          <w:spacing w:val="58"/>
          <w:sz w:val="24"/>
        </w:rPr>
        <w:t xml:space="preserve"> </w:t>
      </w:r>
      <w:r>
        <w:rPr>
          <w:color w:val="000000"/>
          <w:spacing w:val="1"/>
          <w:sz w:val="24"/>
        </w:rPr>
        <w:t>комплексно</w:t>
      </w:r>
      <w:r>
        <w:rPr>
          <w:color w:val="000000"/>
          <w:spacing w:val="-1"/>
          <w:sz w:val="24"/>
        </w:rPr>
        <w:t>-</w:t>
      </w:r>
      <w:r>
        <w:rPr>
          <w:color w:val="000000"/>
          <w:sz w:val="24"/>
        </w:rPr>
        <w:t>тематического</w:t>
      </w:r>
      <w:r>
        <w:t xml:space="preserve"> </w:t>
      </w:r>
      <w:r>
        <w:rPr>
          <w:color w:val="000000"/>
          <w:sz w:val="24"/>
        </w:rPr>
        <w:t xml:space="preserve">планирования в </w:t>
      </w:r>
      <w:r>
        <w:rPr>
          <w:color w:val="000000"/>
          <w:spacing w:val="-1"/>
          <w:sz w:val="24"/>
        </w:rPr>
        <w:t>своей</w:t>
      </w:r>
      <w:r>
        <w:rPr>
          <w:color w:val="000000"/>
          <w:spacing w:val="2"/>
          <w:sz w:val="24"/>
        </w:rPr>
        <w:t xml:space="preserve"> </w:t>
      </w:r>
      <w:r>
        <w:rPr>
          <w:color w:val="000000"/>
          <w:spacing w:val="-1"/>
          <w:sz w:val="24"/>
        </w:rPr>
        <w:t>работе.</w:t>
      </w:r>
    </w:p>
    <w:p w14:paraId="76D4D067" w14:textId="77777777" w:rsidR="002C6E8D" w:rsidRDefault="0069355F" w:rsidP="00BB00E8">
      <w:pPr>
        <w:pBdr>
          <w:top w:val="none" w:sz="4" w:space="0" w:color="000000"/>
          <w:left w:val="none" w:sz="4" w:space="0" w:color="000000"/>
          <w:bottom w:val="none" w:sz="4" w:space="0" w:color="000000"/>
          <w:right w:val="none" w:sz="4" w:space="0" w:color="000000"/>
        </w:pBdr>
        <w:spacing w:before="362" w:line="277" w:lineRule="atLeast"/>
        <w:jc w:val="center"/>
        <w:rPr>
          <w:b/>
          <w:bCs/>
          <w:color w:val="000000"/>
          <w:spacing w:val="-3"/>
          <w:sz w:val="24"/>
        </w:rPr>
      </w:pPr>
      <w:r>
        <w:rPr>
          <w:b/>
          <w:bCs/>
          <w:color w:val="000000"/>
          <w:spacing w:val="-3"/>
          <w:sz w:val="24"/>
        </w:rPr>
        <w:t>Комплексно</w:t>
      </w:r>
      <w:r>
        <w:rPr>
          <w:b/>
          <w:bCs/>
          <w:color w:val="000000"/>
          <w:spacing w:val="-1"/>
          <w:sz w:val="24"/>
        </w:rPr>
        <w:t>-</w:t>
      </w:r>
      <w:r>
        <w:rPr>
          <w:b/>
          <w:bCs/>
          <w:color w:val="000000"/>
          <w:spacing w:val="-2"/>
          <w:sz w:val="24"/>
        </w:rPr>
        <w:t>тематическое</w:t>
      </w:r>
      <w:r>
        <w:rPr>
          <w:b/>
          <w:bCs/>
          <w:color w:val="000000"/>
          <w:spacing w:val="1"/>
          <w:sz w:val="24"/>
        </w:rPr>
        <w:t xml:space="preserve"> </w:t>
      </w:r>
      <w:r w:rsidR="00726513">
        <w:rPr>
          <w:b/>
          <w:bCs/>
          <w:color w:val="000000"/>
          <w:sz w:val="24"/>
        </w:rPr>
        <w:t>планирование в</w:t>
      </w:r>
      <w:r>
        <w:rPr>
          <w:b/>
          <w:bCs/>
          <w:color w:val="000000"/>
          <w:sz w:val="24"/>
        </w:rPr>
        <w:t xml:space="preserve"> группе</w:t>
      </w:r>
      <w:r>
        <w:rPr>
          <w:b/>
          <w:bCs/>
          <w:color w:val="000000"/>
          <w:spacing w:val="-1"/>
          <w:sz w:val="24"/>
        </w:rPr>
        <w:t xml:space="preserve"> раннего</w:t>
      </w:r>
      <w:r>
        <w:rPr>
          <w:b/>
          <w:bCs/>
          <w:color w:val="000000"/>
          <w:spacing w:val="1"/>
          <w:sz w:val="24"/>
        </w:rPr>
        <w:t xml:space="preserve"> </w:t>
      </w:r>
      <w:r>
        <w:rPr>
          <w:b/>
          <w:bCs/>
          <w:color w:val="000000"/>
          <w:sz w:val="24"/>
        </w:rPr>
        <w:t>возраста (2</w:t>
      </w:r>
      <w:r>
        <w:rPr>
          <w:b/>
          <w:bCs/>
          <w:color w:val="000000"/>
          <w:spacing w:val="-1"/>
          <w:sz w:val="24"/>
        </w:rPr>
        <w:t>-</w:t>
      </w:r>
      <w:r>
        <w:rPr>
          <w:b/>
          <w:bCs/>
          <w:color w:val="000000"/>
          <w:sz w:val="24"/>
        </w:rPr>
        <w:t xml:space="preserve">3 </w:t>
      </w:r>
      <w:r>
        <w:rPr>
          <w:b/>
          <w:bCs/>
          <w:color w:val="000000"/>
          <w:spacing w:val="-3"/>
          <w:sz w:val="24"/>
        </w:rPr>
        <w:t>года)</w:t>
      </w:r>
      <w:r w:rsidR="00BB00E8">
        <w:rPr>
          <w:b/>
          <w:bCs/>
          <w:color w:val="000000"/>
          <w:spacing w:val="-3"/>
          <w:sz w:val="24"/>
        </w:rPr>
        <w:t>.</w:t>
      </w:r>
    </w:p>
    <w:p w14:paraId="471BCE33" w14:textId="77777777" w:rsidR="002C6E8D" w:rsidRDefault="002C6E8D">
      <w:pPr>
        <w:pBdr>
          <w:top w:val="none" w:sz="4" w:space="0" w:color="000000"/>
          <w:left w:val="none" w:sz="4" w:space="0" w:color="000000"/>
          <w:bottom w:val="none" w:sz="4" w:space="0" w:color="000000"/>
          <w:right w:val="none" w:sz="4" w:space="0" w:color="000000"/>
        </w:pBdr>
        <w:spacing w:before="362" w:line="277" w:lineRule="atLeast"/>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2C6E8D" w14:paraId="099312AE" w14:textId="77777777">
        <w:tc>
          <w:tcPr>
            <w:tcW w:w="10204"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C25066"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Сентябрь «Здравствуй, детский сад!»</w:t>
            </w:r>
          </w:p>
        </w:tc>
      </w:tr>
      <w:tr w:rsidR="002C6E8D" w14:paraId="74E3DD3C"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0447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8FB6B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606AE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F13DF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1AE39056"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AB4E3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14:paraId="4CE21BF5"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24E140"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Октябрь «Осень золотая»</w:t>
            </w:r>
          </w:p>
        </w:tc>
      </w:tr>
      <w:tr w:rsidR="002C6E8D" w14:paraId="5E904503"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57595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0A9E6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6B48F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B992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1FAC26B1"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B472F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8AC00C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A73E0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030A3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r>
      <w:tr w:rsidR="002C6E8D" w14:paraId="1F2E7FE4"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5230D"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Ноябрь </w:t>
            </w:r>
          </w:p>
        </w:tc>
      </w:tr>
      <w:tr w:rsidR="002C6E8D" w14:paraId="0456B2E8"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ED235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70E44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F2F37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1736E2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5A44E799"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1A19B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5A4EF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9505E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0FEEB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14:paraId="5EEBA3AA"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75B69F"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Здравствуй, Зимушка-зима!»</w:t>
            </w:r>
          </w:p>
        </w:tc>
      </w:tr>
      <w:tr w:rsidR="002C6E8D" w14:paraId="26EF3D72"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F2898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93A31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1E3898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2015B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7924AAB9"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14F7F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795F0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3F4E0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A1757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r>
      <w:tr w:rsidR="002C6E8D" w14:paraId="0A6CB41A"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B68082"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Январь</w:t>
            </w:r>
          </w:p>
        </w:tc>
      </w:tr>
      <w:tr w:rsidR="002C6E8D" w14:paraId="2360B2E9"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45F7C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3E645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9BD3B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15EE3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3A5CD71C"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BC62F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2CB0A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81251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7804C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r>
      <w:tr w:rsidR="002C6E8D" w14:paraId="3AF1DA71"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B50E4A"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Февраль </w:t>
            </w:r>
          </w:p>
        </w:tc>
      </w:tr>
      <w:tr w:rsidR="002C6E8D" w14:paraId="6F926859"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55E54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4AF3B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B75BD8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EF4C76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19B686EF"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A056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6F4AC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941A1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B8E85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14:paraId="1DD4DFE2"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63482F"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Март «Весна красна»</w:t>
            </w:r>
          </w:p>
        </w:tc>
      </w:tr>
      <w:tr w:rsidR="002C6E8D" w14:paraId="2A0DAEDE"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9DAC6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EBDA4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23024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1C62F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3DABC01F"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FA4E4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2997BD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2FD71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5B893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r>
      <w:tr w:rsidR="002C6E8D" w14:paraId="03218BA3" w14:textId="77777777">
        <w:trPr>
          <w:trHeight w:val="279"/>
        </w:trPr>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F6477F"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Апрель </w:t>
            </w:r>
          </w:p>
        </w:tc>
      </w:tr>
      <w:tr w:rsidR="002C6E8D" w14:paraId="63AEB2B8"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F69E0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819E95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18A76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DC337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604214D4"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B24E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9430A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E1C268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FDEB8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r>
      <w:tr w:rsidR="002C6E8D" w14:paraId="6234E076"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25E0FB"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Май </w:t>
            </w:r>
          </w:p>
        </w:tc>
      </w:tr>
      <w:tr w:rsidR="002C6E8D" w14:paraId="64985BC5"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94028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32ECC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B3984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6E5451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0D3FFD13"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057B4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57C73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F8229B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F87868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r>
      <w:tr w:rsidR="002C6E8D" w14:paraId="280B4AD7"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DC7F44"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Июнь</w:t>
            </w:r>
          </w:p>
        </w:tc>
      </w:tr>
      <w:tr w:rsidR="002C6E8D" w14:paraId="061311D9"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42ECC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681690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DA60A6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E8FBD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7AC14B91" w14:textId="77777777">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A06D1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864BE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1B6F8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92833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r>
      <w:tr w:rsidR="002C6E8D" w14:paraId="28462D2D"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7CF169"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Июль </w:t>
            </w:r>
          </w:p>
        </w:tc>
      </w:tr>
      <w:tr w:rsidR="002C6E8D" w14:paraId="6196F393" w14:textId="77777777">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3FDDA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2651D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1F661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9CAC9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06D0ADA0"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0B47D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14:paraId="63BBAA60"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A1796B"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Август</w:t>
            </w:r>
          </w:p>
        </w:tc>
      </w:tr>
      <w:tr w:rsidR="002C6E8D" w14:paraId="34F408EC" w14:textId="77777777">
        <w:tc>
          <w:tcPr>
            <w:tcW w:w="10204"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84210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bl>
    <w:p w14:paraId="1107177C" w14:textId="77777777" w:rsidR="002C6E8D" w:rsidRDefault="002C6E8D">
      <w:pPr>
        <w:spacing w:after="120"/>
        <w:jc w:val="left"/>
      </w:pPr>
    </w:p>
    <w:p w14:paraId="581CAA0A" w14:textId="77777777" w:rsidR="002C6E8D" w:rsidRDefault="0069355F">
      <w:pPr>
        <w:pBdr>
          <w:top w:val="none" w:sz="4" w:space="0" w:color="000000"/>
          <w:left w:val="none" w:sz="4" w:space="0" w:color="000000"/>
          <w:bottom w:val="none" w:sz="4" w:space="0" w:color="000000"/>
          <w:right w:val="none" w:sz="4" w:space="0" w:color="000000"/>
        </w:pBdr>
        <w:spacing w:before="329" w:line="276" w:lineRule="atLeast"/>
      </w:pPr>
      <w:r>
        <w:rPr>
          <w:b/>
          <w:color w:val="000000"/>
          <w:spacing w:val="-3"/>
          <w:sz w:val="24"/>
        </w:rPr>
        <w:t>Комплексно</w:t>
      </w:r>
      <w:r>
        <w:rPr>
          <w:b/>
          <w:color w:val="000000"/>
          <w:spacing w:val="-1"/>
          <w:sz w:val="24"/>
        </w:rPr>
        <w:t>-</w:t>
      </w:r>
      <w:r>
        <w:rPr>
          <w:b/>
          <w:color w:val="000000"/>
          <w:spacing w:val="-2"/>
          <w:sz w:val="24"/>
        </w:rPr>
        <w:t>тематическое</w:t>
      </w:r>
      <w:r>
        <w:rPr>
          <w:b/>
          <w:color w:val="000000"/>
          <w:spacing w:val="1"/>
          <w:sz w:val="24"/>
        </w:rPr>
        <w:t xml:space="preserve"> </w:t>
      </w:r>
      <w:r>
        <w:rPr>
          <w:b/>
          <w:color w:val="000000"/>
          <w:sz w:val="24"/>
        </w:rPr>
        <w:t>планирование</w:t>
      </w:r>
      <w:r>
        <w:rPr>
          <w:b/>
          <w:color w:val="000000"/>
          <w:spacing w:val="-1"/>
          <w:sz w:val="24"/>
        </w:rPr>
        <w:t xml:space="preserve"> </w:t>
      </w:r>
      <w:r>
        <w:rPr>
          <w:b/>
          <w:color w:val="000000"/>
          <w:sz w:val="24"/>
        </w:rPr>
        <w:t xml:space="preserve">в </w:t>
      </w:r>
      <w:r>
        <w:rPr>
          <w:b/>
          <w:color w:val="000000"/>
          <w:spacing w:val="-1"/>
          <w:sz w:val="24"/>
        </w:rPr>
        <w:t>группах</w:t>
      </w:r>
      <w:r>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p w14:paraId="41F2DB93" w14:textId="77777777" w:rsidR="002C6E8D" w:rsidRDefault="002C6E8D">
      <w:pPr>
        <w:pBdr>
          <w:top w:val="none" w:sz="4" w:space="0" w:color="000000"/>
          <w:left w:val="none" w:sz="4" w:space="0" w:color="000000"/>
          <w:bottom w:val="none" w:sz="4" w:space="0" w:color="000000"/>
          <w:right w:val="none" w:sz="4" w:space="0" w:color="000000"/>
        </w:pBdr>
        <w:spacing w:line="276" w:lineRule="atLeast"/>
      </w:pPr>
    </w:p>
    <w:p w14:paraId="1CDE5EDC" w14:textId="77777777"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14:paraId="19E9EA34" w14:textId="77777777"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14:paraId="3DCA7CEC" w14:textId="77777777" w:rsidR="00BB00E8" w:rsidRDefault="00BB00E8" w:rsidP="007935FE">
      <w:pPr>
        <w:jc w:val="center"/>
        <w:rPr>
          <w:b/>
          <w:sz w:val="20"/>
        </w:rPr>
        <w:sectPr w:rsidR="00BB00E8">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BB00E8" w:rsidRPr="00BB00E8" w14:paraId="5D4214B4" w14:textId="77777777" w:rsidTr="007935FE">
        <w:tc>
          <w:tcPr>
            <w:tcW w:w="806" w:type="dxa"/>
          </w:tcPr>
          <w:p w14:paraId="1C272DC6" w14:textId="77777777" w:rsidR="00BB00E8" w:rsidRPr="00BB00E8" w:rsidRDefault="00BB00E8" w:rsidP="007935FE">
            <w:pPr>
              <w:jc w:val="center"/>
              <w:rPr>
                <w:b/>
                <w:sz w:val="20"/>
              </w:rPr>
            </w:pPr>
            <w:r w:rsidRPr="00BB00E8">
              <w:rPr>
                <w:b/>
                <w:sz w:val="20"/>
              </w:rPr>
              <w:lastRenderedPageBreak/>
              <w:t xml:space="preserve">Месяц </w:t>
            </w:r>
          </w:p>
        </w:tc>
        <w:tc>
          <w:tcPr>
            <w:tcW w:w="871" w:type="dxa"/>
          </w:tcPr>
          <w:p w14:paraId="2613B5B6" w14:textId="77777777" w:rsidR="00BB00E8" w:rsidRPr="00BB00E8" w:rsidRDefault="00BB00E8" w:rsidP="007935FE">
            <w:pPr>
              <w:jc w:val="center"/>
              <w:rPr>
                <w:b/>
                <w:sz w:val="20"/>
              </w:rPr>
            </w:pPr>
            <w:r w:rsidRPr="00BB00E8">
              <w:rPr>
                <w:b/>
                <w:sz w:val="20"/>
              </w:rPr>
              <w:t xml:space="preserve">Неделя </w:t>
            </w:r>
          </w:p>
        </w:tc>
        <w:tc>
          <w:tcPr>
            <w:tcW w:w="1767" w:type="dxa"/>
          </w:tcPr>
          <w:p w14:paraId="5D2EC41B" w14:textId="77777777" w:rsidR="00BB00E8" w:rsidRPr="00BB00E8" w:rsidRDefault="00BB00E8" w:rsidP="007935FE">
            <w:pPr>
              <w:jc w:val="center"/>
              <w:rPr>
                <w:b/>
                <w:sz w:val="20"/>
              </w:rPr>
            </w:pPr>
            <w:r w:rsidRPr="00BB00E8">
              <w:rPr>
                <w:b/>
                <w:sz w:val="20"/>
              </w:rPr>
              <w:t xml:space="preserve">События </w:t>
            </w:r>
          </w:p>
        </w:tc>
        <w:tc>
          <w:tcPr>
            <w:tcW w:w="1599" w:type="dxa"/>
            <w:shd w:val="pct10" w:color="auto" w:fill="auto"/>
          </w:tcPr>
          <w:p w14:paraId="66263A77" w14:textId="77777777" w:rsidR="00BB00E8" w:rsidRPr="00BB00E8" w:rsidRDefault="00BB00E8" w:rsidP="007935FE">
            <w:pPr>
              <w:jc w:val="center"/>
              <w:rPr>
                <w:b/>
                <w:sz w:val="20"/>
              </w:rPr>
            </w:pPr>
            <w:r w:rsidRPr="00BB00E8">
              <w:rPr>
                <w:b/>
                <w:sz w:val="20"/>
              </w:rPr>
              <w:t xml:space="preserve">Тема недели </w:t>
            </w:r>
          </w:p>
        </w:tc>
        <w:tc>
          <w:tcPr>
            <w:tcW w:w="2040" w:type="dxa"/>
          </w:tcPr>
          <w:p w14:paraId="639DCE54" w14:textId="77777777" w:rsidR="00BB00E8" w:rsidRPr="00BB00E8" w:rsidRDefault="00BB00E8" w:rsidP="007935FE">
            <w:pPr>
              <w:jc w:val="center"/>
              <w:rPr>
                <w:b/>
                <w:sz w:val="20"/>
              </w:rPr>
            </w:pPr>
            <w:r w:rsidRPr="00BB00E8">
              <w:rPr>
                <w:b/>
                <w:sz w:val="20"/>
              </w:rPr>
              <w:t>Младшая</w:t>
            </w:r>
          </w:p>
        </w:tc>
        <w:tc>
          <w:tcPr>
            <w:tcW w:w="2126" w:type="dxa"/>
          </w:tcPr>
          <w:p w14:paraId="38016A52" w14:textId="77777777" w:rsidR="00BB00E8" w:rsidRPr="00BB00E8" w:rsidRDefault="00BB00E8" w:rsidP="007935FE">
            <w:pPr>
              <w:jc w:val="center"/>
              <w:rPr>
                <w:b/>
                <w:sz w:val="20"/>
              </w:rPr>
            </w:pPr>
            <w:r w:rsidRPr="00BB00E8">
              <w:rPr>
                <w:b/>
                <w:sz w:val="20"/>
              </w:rPr>
              <w:t>Средняя</w:t>
            </w:r>
          </w:p>
        </w:tc>
        <w:tc>
          <w:tcPr>
            <w:tcW w:w="2977" w:type="dxa"/>
          </w:tcPr>
          <w:p w14:paraId="2958A4A8" w14:textId="77777777" w:rsidR="00BB00E8" w:rsidRPr="00BB00E8" w:rsidRDefault="00BB00E8" w:rsidP="007935FE">
            <w:pPr>
              <w:jc w:val="center"/>
              <w:rPr>
                <w:b/>
                <w:sz w:val="20"/>
              </w:rPr>
            </w:pPr>
            <w:r w:rsidRPr="00BB00E8">
              <w:rPr>
                <w:b/>
                <w:sz w:val="20"/>
              </w:rPr>
              <w:t xml:space="preserve">Старшая </w:t>
            </w:r>
          </w:p>
        </w:tc>
        <w:tc>
          <w:tcPr>
            <w:tcW w:w="2374" w:type="dxa"/>
          </w:tcPr>
          <w:p w14:paraId="48B184D7" w14:textId="77777777" w:rsidR="00BB00E8" w:rsidRPr="00BB00E8" w:rsidRDefault="00BB00E8" w:rsidP="007935FE">
            <w:pPr>
              <w:jc w:val="center"/>
              <w:rPr>
                <w:b/>
                <w:sz w:val="20"/>
              </w:rPr>
            </w:pPr>
            <w:r w:rsidRPr="00BB00E8">
              <w:rPr>
                <w:b/>
                <w:sz w:val="20"/>
              </w:rPr>
              <w:t xml:space="preserve">Подготовительная </w:t>
            </w:r>
          </w:p>
        </w:tc>
      </w:tr>
      <w:tr w:rsidR="00BB00E8" w:rsidRPr="00BB00E8" w14:paraId="1B8DF260" w14:textId="77777777" w:rsidTr="007935FE">
        <w:tc>
          <w:tcPr>
            <w:tcW w:w="806" w:type="dxa"/>
            <w:vMerge w:val="restart"/>
            <w:textDirection w:val="btLr"/>
          </w:tcPr>
          <w:p w14:paraId="4B212D1C" w14:textId="77777777" w:rsidR="00BB00E8" w:rsidRPr="00BB00E8" w:rsidRDefault="00BB00E8" w:rsidP="007935FE">
            <w:pPr>
              <w:ind w:left="113" w:right="113"/>
              <w:jc w:val="center"/>
              <w:rPr>
                <w:b/>
                <w:sz w:val="20"/>
              </w:rPr>
            </w:pPr>
            <w:r w:rsidRPr="00BB00E8">
              <w:rPr>
                <w:b/>
                <w:sz w:val="20"/>
              </w:rPr>
              <w:t xml:space="preserve">Сентябрь </w:t>
            </w:r>
          </w:p>
        </w:tc>
        <w:tc>
          <w:tcPr>
            <w:tcW w:w="871" w:type="dxa"/>
          </w:tcPr>
          <w:p w14:paraId="52CC5E57" w14:textId="77777777" w:rsidR="00BB00E8" w:rsidRPr="00BB00E8" w:rsidRDefault="00BB00E8" w:rsidP="007935FE">
            <w:pPr>
              <w:jc w:val="center"/>
              <w:rPr>
                <w:b/>
                <w:sz w:val="20"/>
              </w:rPr>
            </w:pPr>
            <w:r w:rsidRPr="00BB00E8">
              <w:rPr>
                <w:b/>
                <w:sz w:val="20"/>
              </w:rPr>
              <w:t>1</w:t>
            </w:r>
          </w:p>
          <w:p w14:paraId="054C2147" w14:textId="77777777" w:rsidR="00BB00E8" w:rsidRPr="00BB00E8" w:rsidRDefault="00BB00E8" w:rsidP="007935FE">
            <w:pPr>
              <w:jc w:val="center"/>
              <w:rPr>
                <w:b/>
                <w:sz w:val="20"/>
              </w:rPr>
            </w:pPr>
          </w:p>
        </w:tc>
        <w:tc>
          <w:tcPr>
            <w:tcW w:w="1767" w:type="dxa"/>
          </w:tcPr>
          <w:p w14:paraId="54A542F6" w14:textId="77777777" w:rsidR="00BB00E8" w:rsidRPr="00BB00E8" w:rsidRDefault="00BB00E8" w:rsidP="007935FE">
            <w:pPr>
              <w:jc w:val="center"/>
              <w:rPr>
                <w:sz w:val="20"/>
                <w:u w:val="single"/>
              </w:rPr>
            </w:pPr>
            <w:r w:rsidRPr="00BB00E8">
              <w:rPr>
                <w:sz w:val="20"/>
                <w:u w:val="single"/>
              </w:rPr>
              <w:t>1 сентября</w:t>
            </w:r>
          </w:p>
          <w:p w14:paraId="6306AA9C" w14:textId="77777777" w:rsidR="00BB00E8" w:rsidRPr="00BB00E8" w:rsidRDefault="00BB00E8" w:rsidP="007935FE">
            <w:pPr>
              <w:jc w:val="center"/>
              <w:rPr>
                <w:sz w:val="20"/>
              </w:rPr>
            </w:pPr>
            <w:r w:rsidRPr="00BB00E8">
              <w:rPr>
                <w:sz w:val="20"/>
              </w:rPr>
              <w:t>День знаний</w:t>
            </w:r>
          </w:p>
          <w:p w14:paraId="11CC1B4F" w14:textId="77777777" w:rsidR="00BB00E8" w:rsidRPr="00BB00E8" w:rsidRDefault="00BB00E8" w:rsidP="007935FE">
            <w:pPr>
              <w:jc w:val="center"/>
              <w:rPr>
                <w:sz w:val="20"/>
                <w:u w:val="single"/>
              </w:rPr>
            </w:pPr>
            <w:r w:rsidRPr="00BB00E8">
              <w:rPr>
                <w:sz w:val="20"/>
                <w:u w:val="single"/>
              </w:rPr>
              <w:t>3 сентября</w:t>
            </w:r>
          </w:p>
          <w:p w14:paraId="5E406A1B" w14:textId="77777777" w:rsidR="00BB00E8" w:rsidRPr="00BB00E8" w:rsidRDefault="00BB00E8" w:rsidP="007935FE">
            <w:pPr>
              <w:jc w:val="center"/>
              <w:rPr>
                <w:sz w:val="20"/>
              </w:rPr>
            </w:pPr>
            <w:r w:rsidRPr="00BB00E8">
              <w:rPr>
                <w:sz w:val="20"/>
              </w:rPr>
              <w:t xml:space="preserve"> День окончания второй мировой войны</w:t>
            </w:r>
          </w:p>
          <w:p w14:paraId="683387CA" w14:textId="77777777" w:rsidR="00BB00E8" w:rsidRPr="00BB00E8" w:rsidRDefault="00BB00E8" w:rsidP="007935FE">
            <w:pPr>
              <w:jc w:val="center"/>
              <w:rPr>
                <w:sz w:val="20"/>
                <w:u w:val="single"/>
              </w:rPr>
            </w:pPr>
            <w:r w:rsidRPr="00BB00E8">
              <w:rPr>
                <w:sz w:val="20"/>
                <w:u w:val="single"/>
              </w:rPr>
              <w:t>3 сентября</w:t>
            </w:r>
          </w:p>
          <w:p w14:paraId="1BED4580" w14:textId="77777777" w:rsidR="00BB00E8" w:rsidRPr="00BB00E8" w:rsidRDefault="00BB00E8" w:rsidP="007935FE">
            <w:pPr>
              <w:jc w:val="center"/>
              <w:rPr>
                <w:sz w:val="20"/>
              </w:rPr>
            </w:pPr>
            <w:r w:rsidRPr="00BB00E8">
              <w:rPr>
                <w:sz w:val="20"/>
              </w:rPr>
              <w:t>День солидарности в борьбе с терроризмом</w:t>
            </w:r>
          </w:p>
          <w:p w14:paraId="788FEF4D" w14:textId="77777777" w:rsidR="00BB00E8" w:rsidRPr="00BB00E8" w:rsidRDefault="00BB00E8" w:rsidP="007935FE">
            <w:pPr>
              <w:jc w:val="center"/>
              <w:rPr>
                <w:sz w:val="20"/>
              </w:rPr>
            </w:pPr>
          </w:p>
        </w:tc>
        <w:tc>
          <w:tcPr>
            <w:tcW w:w="1599" w:type="dxa"/>
            <w:shd w:val="pct10" w:color="auto" w:fill="auto"/>
          </w:tcPr>
          <w:p w14:paraId="44DC58D4" w14:textId="77777777" w:rsidR="00BB00E8" w:rsidRPr="00BB00E8" w:rsidRDefault="00BB00E8" w:rsidP="007935FE">
            <w:pPr>
              <w:jc w:val="center"/>
              <w:rPr>
                <w:b/>
                <w:sz w:val="20"/>
              </w:rPr>
            </w:pPr>
            <w:r w:rsidRPr="00BB00E8">
              <w:rPr>
                <w:b/>
                <w:sz w:val="20"/>
              </w:rPr>
              <w:t xml:space="preserve">До свидания, лето! </w:t>
            </w:r>
          </w:p>
          <w:p w14:paraId="5448A098" w14:textId="77777777" w:rsidR="00BB00E8" w:rsidRPr="00BB00E8" w:rsidRDefault="00BB00E8" w:rsidP="007935FE">
            <w:pPr>
              <w:jc w:val="center"/>
              <w:rPr>
                <w:b/>
                <w:sz w:val="20"/>
              </w:rPr>
            </w:pPr>
            <w:r w:rsidRPr="00BB00E8">
              <w:rPr>
                <w:b/>
                <w:sz w:val="20"/>
              </w:rPr>
              <w:t>Здравствуй, детский сад!</w:t>
            </w:r>
          </w:p>
        </w:tc>
        <w:tc>
          <w:tcPr>
            <w:tcW w:w="4166" w:type="dxa"/>
            <w:gridSpan w:val="2"/>
          </w:tcPr>
          <w:p w14:paraId="0145D06C" w14:textId="77777777" w:rsidR="00BB00E8" w:rsidRPr="00BB00E8" w:rsidRDefault="00BB00E8" w:rsidP="007935FE">
            <w:pPr>
              <w:jc w:val="center"/>
              <w:rPr>
                <w:sz w:val="20"/>
                <w:u w:val="single"/>
              </w:rPr>
            </w:pPr>
            <w:r w:rsidRPr="00BB00E8">
              <w:rPr>
                <w:sz w:val="20"/>
                <w:u w:val="single"/>
              </w:rPr>
              <w:t>До свидания, лето!</w:t>
            </w:r>
          </w:p>
          <w:p w14:paraId="6E59739B" w14:textId="77777777" w:rsidR="00BB00E8" w:rsidRPr="00BB00E8" w:rsidRDefault="00BB00E8" w:rsidP="007935FE">
            <w:pPr>
              <w:jc w:val="center"/>
              <w:rPr>
                <w:sz w:val="20"/>
              </w:rPr>
            </w:pPr>
          </w:p>
          <w:p w14:paraId="78B5003C" w14:textId="77777777" w:rsidR="00BB00E8" w:rsidRPr="00BB00E8" w:rsidRDefault="00BB00E8" w:rsidP="007935FE">
            <w:pPr>
              <w:rPr>
                <w:color w:val="000000"/>
                <w:sz w:val="20"/>
                <w:shd w:val="clear" w:color="auto" w:fill="FFFFFF"/>
              </w:rPr>
            </w:pPr>
            <w:r w:rsidRPr="00BB00E8">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52D6FE00" w14:textId="77777777" w:rsidR="00BB00E8" w:rsidRPr="00BB00E8" w:rsidRDefault="00BB00E8" w:rsidP="007935FE">
            <w:pPr>
              <w:shd w:val="clear" w:color="auto" w:fill="FFFFFF"/>
              <w:rPr>
                <w:rFonts w:ascii="Arial" w:hAnsi="Arial" w:cs="Arial"/>
                <w:color w:val="181818"/>
                <w:sz w:val="20"/>
              </w:rPr>
            </w:pPr>
            <w:r w:rsidRPr="00BB00E8">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1CDB17C0" w14:textId="77777777" w:rsidR="00BB00E8" w:rsidRPr="00BB00E8" w:rsidRDefault="00BB00E8" w:rsidP="007935FE">
            <w:pPr>
              <w:rPr>
                <w:b/>
                <w:color w:val="00B050"/>
                <w:sz w:val="20"/>
              </w:rPr>
            </w:pPr>
          </w:p>
        </w:tc>
        <w:tc>
          <w:tcPr>
            <w:tcW w:w="5351" w:type="dxa"/>
            <w:gridSpan w:val="2"/>
          </w:tcPr>
          <w:p w14:paraId="1C2ADABF" w14:textId="77777777" w:rsidR="00BB00E8" w:rsidRPr="00BB00E8" w:rsidRDefault="00BB00E8" w:rsidP="007935FE">
            <w:pPr>
              <w:jc w:val="center"/>
              <w:rPr>
                <w:sz w:val="20"/>
                <w:u w:val="single"/>
              </w:rPr>
            </w:pPr>
            <w:r w:rsidRPr="00BB00E8">
              <w:rPr>
                <w:sz w:val="20"/>
                <w:u w:val="single"/>
              </w:rPr>
              <w:t>Летние приключения. Скоро в школу мы пойдем.</w:t>
            </w:r>
          </w:p>
          <w:p w14:paraId="33169B7E" w14:textId="77777777" w:rsidR="00BB00E8" w:rsidRPr="00BB00E8" w:rsidRDefault="00BB00E8" w:rsidP="007935FE">
            <w:pPr>
              <w:jc w:val="center"/>
              <w:rPr>
                <w:sz w:val="20"/>
                <w:u w:val="single"/>
              </w:rPr>
            </w:pPr>
          </w:p>
          <w:p w14:paraId="0557FCE8" w14:textId="77777777" w:rsidR="00BB00E8" w:rsidRPr="00BB00E8" w:rsidRDefault="00BB00E8" w:rsidP="007935FE">
            <w:pPr>
              <w:shd w:val="clear" w:color="auto" w:fill="FFFFFF"/>
              <w:spacing w:after="150"/>
              <w:rPr>
                <w:sz w:val="20"/>
              </w:rPr>
            </w:pPr>
            <w:r w:rsidRPr="00BB00E8">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B00E8" w:rsidRPr="00BB00E8" w14:paraId="5A1B51FB" w14:textId="77777777" w:rsidTr="007935FE">
        <w:tc>
          <w:tcPr>
            <w:tcW w:w="806" w:type="dxa"/>
            <w:vMerge/>
          </w:tcPr>
          <w:p w14:paraId="2F981927" w14:textId="77777777" w:rsidR="00BB00E8" w:rsidRPr="00BB00E8" w:rsidRDefault="00BB00E8" w:rsidP="007935FE">
            <w:pPr>
              <w:jc w:val="center"/>
              <w:rPr>
                <w:b/>
                <w:sz w:val="20"/>
              </w:rPr>
            </w:pPr>
          </w:p>
        </w:tc>
        <w:tc>
          <w:tcPr>
            <w:tcW w:w="871" w:type="dxa"/>
            <w:vMerge w:val="restart"/>
          </w:tcPr>
          <w:p w14:paraId="7909C38F" w14:textId="77777777" w:rsidR="00BB00E8" w:rsidRPr="00BB00E8" w:rsidRDefault="00BB00E8" w:rsidP="007935FE">
            <w:pPr>
              <w:jc w:val="center"/>
              <w:rPr>
                <w:b/>
                <w:sz w:val="20"/>
              </w:rPr>
            </w:pPr>
            <w:r w:rsidRPr="00BB00E8">
              <w:rPr>
                <w:b/>
                <w:sz w:val="20"/>
              </w:rPr>
              <w:t>2</w:t>
            </w:r>
          </w:p>
        </w:tc>
        <w:tc>
          <w:tcPr>
            <w:tcW w:w="1767" w:type="dxa"/>
            <w:vMerge w:val="restart"/>
          </w:tcPr>
          <w:p w14:paraId="06A02F5A" w14:textId="77777777" w:rsidR="00BB00E8" w:rsidRPr="00BB00E8" w:rsidRDefault="00BB00E8" w:rsidP="007935FE">
            <w:pPr>
              <w:jc w:val="center"/>
              <w:rPr>
                <w:sz w:val="20"/>
                <w:u w:val="single"/>
              </w:rPr>
            </w:pPr>
            <w:r w:rsidRPr="00BB00E8">
              <w:rPr>
                <w:sz w:val="20"/>
                <w:u w:val="single"/>
              </w:rPr>
              <w:t>8 сентября</w:t>
            </w:r>
          </w:p>
          <w:p w14:paraId="4A454079" w14:textId="77777777" w:rsidR="00BB00E8" w:rsidRPr="00BB00E8" w:rsidRDefault="00BB00E8" w:rsidP="007935FE">
            <w:pPr>
              <w:jc w:val="center"/>
              <w:rPr>
                <w:sz w:val="20"/>
              </w:rPr>
            </w:pPr>
            <w:r w:rsidRPr="00BB00E8">
              <w:rPr>
                <w:sz w:val="20"/>
              </w:rPr>
              <w:t>Международный день распространения грамотности</w:t>
            </w:r>
          </w:p>
        </w:tc>
        <w:tc>
          <w:tcPr>
            <w:tcW w:w="1599" w:type="dxa"/>
            <w:vMerge w:val="restart"/>
            <w:shd w:val="pct10" w:color="auto" w:fill="auto"/>
          </w:tcPr>
          <w:p w14:paraId="5DC7454F" w14:textId="77777777" w:rsidR="00BB00E8" w:rsidRPr="00BB00E8" w:rsidRDefault="00BB00E8" w:rsidP="007935FE">
            <w:pPr>
              <w:jc w:val="center"/>
              <w:rPr>
                <w:b/>
                <w:sz w:val="20"/>
              </w:rPr>
            </w:pPr>
            <w:r w:rsidRPr="00BB00E8">
              <w:rPr>
                <w:b/>
                <w:sz w:val="20"/>
              </w:rPr>
              <w:t xml:space="preserve">Давайте познакомимся – </w:t>
            </w:r>
          </w:p>
          <w:p w14:paraId="40BAE25B" w14:textId="77777777" w:rsidR="00BB00E8" w:rsidRPr="00BB00E8" w:rsidRDefault="00BB00E8" w:rsidP="007935FE">
            <w:pPr>
              <w:jc w:val="center"/>
              <w:rPr>
                <w:b/>
                <w:sz w:val="20"/>
              </w:rPr>
            </w:pPr>
            <w:r w:rsidRPr="00BB00E8">
              <w:rPr>
                <w:b/>
                <w:sz w:val="20"/>
              </w:rPr>
              <w:t xml:space="preserve">Я-человек! </w:t>
            </w:r>
          </w:p>
          <w:p w14:paraId="5C8AA429" w14:textId="77777777" w:rsidR="00BB00E8" w:rsidRPr="00BB00E8" w:rsidRDefault="00BB00E8" w:rsidP="007935FE">
            <w:pPr>
              <w:jc w:val="center"/>
              <w:rPr>
                <w:b/>
                <w:sz w:val="20"/>
              </w:rPr>
            </w:pPr>
            <w:r w:rsidRPr="00BB00E8">
              <w:rPr>
                <w:b/>
                <w:sz w:val="20"/>
              </w:rPr>
              <w:t>Мои эмоции.</w:t>
            </w:r>
          </w:p>
        </w:tc>
        <w:tc>
          <w:tcPr>
            <w:tcW w:w="9517" w:type="dxa"/>
            <w:gridSpan w:val="4"/>
          </w:tcPr>
          <w:p w14:paraId="4DC89056" w14:textId="77777777" w:rsidR="00BB00E8" w:rsidRPr="00BB00E8" w:rsidRDefault="00BB00E8" w:rsidP="007935FE">
            <w:pPr>
              <w:jc w:val="center"/>
              <w:rPr>
                <w:sz w:val="20"/>
                <w:u w:val="single"/>
              </w:rPr>
            </w:pPr>
            <w:r w:rsidRPr="00BB00E8">
              <w:rPr>
                <w:sz w:val="20"/>
                <w:u w:val="single"/>
              </w:rPr>
              <w:t>Давайте познакомимся – Я-человек!  Мои эмоции.</w:t>
            </w:r>
          </w:p>
          <w:p w14:paraId="22560C1C" w14:textId="77777777" w:rsidR="00BB00E8" w:rsidRPr="00BB00E8" w:rsidRDefault="00BB00E8" w:rsidP="007935FE">
            <w:pPr>
              <w:jc w:val="center"/>
              <w:rPr>
                <w:i/>
                <w:sz w:val="20"/>
                <w:u w:val="single"/>
              </w:rPr>
            </w:pPr>
          </w:p>
        </w:tc>
      </w:tr>
      <w:tr w:rsidR="00BB00E8" w:rsidRPr="00BB00E8" w14:paraId="14D44D44" w14:textId="77777777" w:rsidTr="007935FE">
        <w:tc>
          <w:tcPr>
            <w:tcW w:w="806" w:type="dxa"/>
            <w:vMerge/>
          </w:tcPr>
          <w:p w14:paraId="6524F2C8" w14:textId="77777777" w:rsidR="00BB00E8" w:rsidRPr="00BB00E8" w:rsidRDefault="00BB00E8" w:rsidP="007935FE">
            <w:pPr>
              <w:jc w:val="center"/>
              <w:rPr>
                <w:b/>
                <w:sz w:val="20"/>
              </w:rPr>
            </w:pPr>
          </w:p>
        </w:tc>
        <w:tc>
          <w:tcPr>
            <w:tcW w:w="871" w:type="dxa"/>
            <w:vMerge/>
          </w:tcPr>
          <w:p w14:paraId="5582D260" w14:textId="77777777" w:rsidR="00BB00E8" w:rsidRPr="00BB00E8" w:rsidRDefault="00BB00E8" w:rsidP="007935FE">
            <w:pPr>
              <w:jc w:val="center"/>
              <w:rPr>
                <w:b/>
                <w:sz w:val="20"/>
              </w:rPr>
            </w:pPr>
          </w:p>
        </w:tc>
        <w:tc>
          <w:tcPr>
            <w:tcW w:w="1767" w:type="dxa"/>
            <w:vMerge/>
          </w:tcPr>
          <w:p w14:paraId="16CD800C" w14:textId="77777777" w:rsidR="00BB00E8" w:rsidRPr="00BB00E8" w:rsidRDefault="00BB00E8" w:rsidP="007935FE">
            <w:pPr>
              <w:jc w:val="center"/>
              <w:rPr>
                <w:sz w:val="20"/>
                <w:u w:val="single"/>
              </w:rPr>
            </w:pPr>
          </w:p>
        </w:tc>
        <w:tc>
          <w:tcPr>
            <w:tcW w:w="1599" w:type="dxa"/>
            <w:vMerge/>
            <w:shd w:val="pct10" w:color="auto" w:fill="auto"/>
          </w:tcPr>
          <w:p w14:paraId="64B617A9" w14:textId="77777777" w:rsidR="00BB00E8" w:rsidRPr="00BB00E8" w:rsidRDefault="00BB00E8" w:rsidP="007935FE">
            <w:pPr>
              <w:jc w:val="center"/>
              <w:rPr>
                <w:b/>
                <w:sz w:val="20"/>
              </w:rPr>
            </w:pPr>
          </w:p>
        </w:tc>
        <w:tc>
          <w:tcPr>
            <w:tcW w:w="2040" w:type="dxa"/>
          </w:tcPr>
          <w:p w14:paraId="38B69D4A" w14:textId="77777777" w:rsidR="00BB00E8" w:rsidRPr="00BB00E8" w:rsidRDefault="00BB00E8" w:rsidP="007935FE">
            <w:pPr>
              <w:rPr>
                <w:sz w:val="20"/>
              </w:rPr>
            </w:pPr>
            <w:r w:rsidRPr="00BB00E8">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50BCF321" w14:textId="77777777" w:rsidR="00BB00E8" w:rsidRPr="00BB00E8" w:rsidRDefault="00BB00E8" w:rsidP="007935FE">
            <w:pPr>
              <w:rPr>
                <w:sz w:val="20"/>
              </w:rPr>
            </w:pPr>
          </w:p>
          <w:p w14:paraId="7BC80B42" w14:textId="77777777" w:rsidR="00BB00E8" w:rsidRPr="00BB00E8" w:rsidRDefault="00BB00E8" w:rsidP="007935FE">
            <w:pPr>
              <w:rPr>
                <w:i/>
                <w:sz w:val="20"/>
              </w:rPr>
            </w:pPr>
            <w:r w:rsidRPr="00BB00E8">
              <w:rPr>
                <w:i/>
                <w:sz w:val="20"/>
              </w:rPr>
              <w:t>ДД: становление эмоционально положительного отношения к людям. Содействие поло ролевой социализации.</w:t>
            </w:r>
          </w:p>
          <w:p w14:paraId="4464CDC0" w14:textId="77777777" w:rsidR="00BB00E8" w:rsidRPr="00BB00E8" w:rsidRDefault="00BB00E8" w:rsidP="007935FE">
            <w:pPr>
              <w:rPr>
                <w:i/>
                <w:sz w:val="20"/>
              </w:rPr>
            </w:pPr>
          </w:p>
          <w:p w14:paraId="6A361271" w14:textId="77777777" w:rsidR="00BB00E8" w:rsidRPr="00BB00E8" w:rsidRDefault="00BB00E8" w:rsidP="007935FE">
            <w:pPr>
              <w:rPr>
                <w:b/>
                <w:sz w:val="20"/>
              </w:rPr>
            </w:pPr>
            <w:r w:rsidRPr="00BB00E8">
              <w:rPr>
                <w:b/>
                <w:color w:val="00B050"/>
                <w:sz w:val="20"/>
              </w:rPr>
              <w:t>Учим знать состав своей семьи, адрес проживания, фамилию и мена близких родственников.</w:t>
            </w:r>
          </w:p>
        </w:tc>
        <w:tc>
          <w:tcPr>
            <w:tcW w:w="2126" w:type="dxa"/>
          </w:tcPr>
          <w:p w14:paraId="376E7522" w14:textId="77777777" w:rsidR="00BB00E8" w:rsidRPr="00BB00E8" w:rsidRDefault="00BB00E8" w:rsidP="007935FE">
            <w:pPr>
              <w:rPr>
                <w:sz w:val="20"/>
              </w:rPr>
            </w:pPr>
            <w:r w:rsidRPr="00BB00E8">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14:paraId="23906B66" w14:textId="77777777" w:rsidR="00BB00E8" w:rsidRPr="00BB00E8" w:rsidRDefault="00BB00E8" w:rsidP="007935FE">
            <w:pPr>
              <w:rPr>
                <w:i/>
                <w:sz w:val="20"/>
              </w:rPr>
            </w:pPr>
            <w:r w:rsidRPr="00BB00E8">
              <w:rPr>
                <w:i/>
                <w:sz w:val="20"/>
              </w:rPr>
              <w:t xml:space="preserve">ДД: становление эмоционально положительного отношения к людям. </w:t>
            </w:r>
            <w:r w:rsidRPr="00BB00E8">
              <w:rPr>
                <w:i/>
                <w:sz w:val="20"/>
              </w:rPr>
              <w:lastRenderedPageBreak/>
              <w:t>Содействие поло ролевой социализации.</w:t>
            </w:r>
          </w:p>
          <w:p w14:paraId="7674FDEB" w14:textId="77777777" w:rsidR="00BB00E8" w:rsidRPr="00BB00E8" w:rsidRDefault="00BB00E8" w:rsidP="007935FE">
            <w:pPr>
              <w:rPr>
                <w:i/>
                <w:sz w:val="20"/>
              </w:rPr>
            </w:pPr>
          </w:p>
          <w:p w14:paraId="013E26B9" w14:textId="77777777" w:rsidR="00BB00E8" w:rsidRPr="00BB00E8" w:rsidRDefault="00BB00E8" w:rsidP="007935FE">
            <w:pPr>
              <w:rPr>
                <w:i/>
                <w:sz w:val="20"/>
              </w:rPr>
            </w:pPr>
          </w:p>
          <w:p w14:paraId="48602E8B" w14:textId="77777777" w:rsidR="00BB00E8" w:rsidRPr="00BB00E8" w:rsidRDefault="00BB00E8" w:rsidP="007935FE">
            <w:pPr>
              <w:rPr>
                <w:i/>
                <w:sz w:val="20"/>
              </w:rPr>
            </w:pPr>
          </w:p>
          <w:p w14:paraId="2CE67233" w14:textId="77777777" w:rsidR="00BB00E8" w:rsidRPr="00BB00E8" w:rsidRDefault="00BB00E8" w:rsidP="007935FE">
            <w:pPr>
              <w:rPr>
                <w:sz w:val="20"/>
              </w:rPr>
            </w:pPr>
            <w:r w:rsidRPr="00BB00E8">
              <w:rPr>
                <w:b/>
                <w:color w:val="00B050"/>
                <w:sz w:val="20"/>
              </w:rPr>
              <w:t>Продолжаем</w:t>
            </w:r>
            <w:r w:rsidRPr="00BB00E8">
              <w:rPr>
                <w:i/>
                <w:color w:val="00B050"/>
                <w:sz w:val="20"/>
              </w:rPr>
              <w:t xml:space="preserve"> </w:t>
            </w:r>
            <w:r w:rsidRPr="00BB00E8">
              <w:rPr>
                <w:i/>
                <w:sz w:val="20"/>
              </w:rPr>
              <w:t>у</w:t>
            </w:r>
            <w:r w:rsidRPr="00BB00E8">
              <w:rPr>
                <w:b/>
                <w:color w:val="00B050"/>
                <w:sz w:val="20"/>
              </w:rPr>
              <w:t>чить знать состав своей семьи, адрес проживания, фамилию и мена близких родственников.</w:t>
            </w:r>
          </w:p>
        </w:tc>
        <w:tc>
          <w:tcPr>
            <w:tcW w:w="2977" w:type="dxa"/>
          </w:tcPr>
          <w:p w14:paraId="1FB7DC74" w14:textId="77777777" w:rsidR="00BB00E8" w:rsidRPr="00BB00E8" w:rsidRDefault="00BB00E8" w:rsidP="007935FE">
            <w:pPr>
              <w:rPr>
                <w:sz w:val="20"/>
              </w:rPr>
            </w:pPr>
            <w:r w:rsidRPr="00BB00E8">
              <w:rPr>
                <w:sz w:val="20"/>
              </w:rPr>
              <w:lastRenderedPageBreak/>
              <w:t>Понимание чужих и собственных эмоциональных состояний. Правила взаимодействия в группе и общественных метах.</w:t>
            </w:r>
          </w:p>
          <w:p w14:paraId="6B912461" w14:textId="77777777" w:rsidR="00BB00E8" w:rsidRPr="00BB00E8" w:rsidRDefault="00BB00E8" w:rsidP="007935FE">
            <w:pPr>
              <w:rPr>
                <w:i/>
                <w:sz w:val="20"/>
              </w:rPr>
            </w:pPr>
          </w:p>
          <w:p w14:paraId="3A2DA010" w14:textId="77777777" w:rsidR="00BB00E8" w:rsidRPr="00BB00E8" w:rsidRDefault="00BB00E8" w:rsidP="007935FE">
            <w:pPr>
              <w:rPr>
                <w:i/>
                <w:sz w:val="20"/>
              </w:rPr>
            </w:pPr>
            <w:r w:rsidRPr="00BB00E8">
              <w:rPr>
                <w:i/>
                <w:sz w:val="20"/>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0362655A" w14:textId="77777777" w:rsidR="00BB00E8" w:rsidRPr="00BB00E8" w:rsidRDefault="00BB00E8" w:rsidP="007935FE">
            <w:pPr>
              <w:rPr>
                <w:i/>
                <w:sz w:val="20"/>
              </w:rPr>
            </w:pPr>
            <w:r w:rsidRPr="00BB00E8">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14:paraId="70D6D182" w14:textId="77777777" w:rsidR="00BB00E8" w:rsidRPr="00BB00E8" w:rsidRDefault="00BB00E8" w:rsidP="007935FE">
            <w:pPr>
              <w:rPr>
                <w:sz w:val="20"/>
              </w:rPr>
            </w:pPr>
            <w:r w:rsidRPr="00BB00E8">
              <w:rPr>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14:paraId="7C3061AF" w14:textId="77777777" w:rsidR="00BB00E8" w:rsidRPr="00BB00E8" w:rsidRDefault="00BB00E8" w:rsidP="007935FE">
            <w:pPr>
              <w:rPr>
                <w:i/>
                <w:sz w:val="20"/>
              </w:rPr>
            </w:pPr>
          </w:p>
          <w:p w14:paraId="67206158" w14:textId="77777777" w:rsidR="00BB00E8" w:rsidRPr="00BB00E8" w:rsidRDefault="00BB00E8" w:rsidP="007935FE">
            <w:pPr>
              <w:rPr>
                <w:i/>
                <w:sz w:val="20"/>
              </w:rPr>
            </w:pPr>
            <w:r w:rsidRPr="00BB00E8">
              <w:rPr>
                <w:i/>
                <w:sz w:val="20"/>
              </w:rPr>
              <w:t xml:space="preserve">ДД: формируем начальные представления о себе как биопсихосоциальном </w:t>
            </w:r>
            <w:r w:rsidRPr="00BB00E8">
              <w:rPr>
                <w:i/>
                <w:sz w:val="20"/>
              </w:rPr>
              <w:lastRenderedPageBreak/>
              <w:t>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60436706" w14:textId="77777777" w:rsidR="00BB00E8" w:rsidRPr="00BB00E8" w:rsidRDefault="00BB00E8" w:rsidP="007935FE">
            <w:pPr>
              <w:rPr>
                <w:i/>
                <w:sz w:val="20"/>
              </w:rPr>
            </w:pPr>
            <w:r w:rsidRPr="00BB00E8">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B00E8" w:rsidRPr="00BB00E8" w14:paraId="652092B1" w14:textId="77777777" w:rsidTr="007935FE">
        <w:tc>
          <w:tcPr>
            <w:tcW w:w="806" w:type="dxa"/>
            <w:vMerge/>
          </w:tcPr>
          <w:p w14:paraId="2FA4D563" w14:textId="77777777" w:rsidR="00BB00E8" w:rsidRPr="00BB00E8" w:rsidRDefault="00BB00E8" w:rsidP="007935FE">
            <w:pPr>
              <w:jc w:val="center"/>
              <w:rPr>
                <w:b/>
                <w:sz w:val="20"/>
              </w:rPr>
            </w:pPr>
          </w:p>
        </w:tc>
        <w:tc>
          <w:tcPr>
            <w:tcW w:w="871" w:type="dxa"/>
            <w:vMerge w:val="restart"/>
          </w:tcPr>
          <w:p w14:paraId="619B0CD5" w14:textId="77777777" w:rsidR="00BB00E8" w:rsidRPr="00BB00E8" w:rsidRDefault="00BB00E8" w:rsidP="007935FE">
            <w:pPr>
              <w:jc w:val="center"/>
              <w:rPr>
                <w:b/>
                <w:sz w:val="20"/>
              </w:rPr>
            </w:pPr>
            <w:r w:rsidRPr="00BB00E8">
              <w:rPr>
                <w:b/>
                <w:sz w:val="20"/>
              </w:rPr>
              <w:t>3</w:t>
            </w:r>
          </w:p>
        </w:tc>
        <w:tc>
          <w:tcPr>
            <w:tcW w:w="1767" w:type="dxa"/>
            <w:vMerge w:val="restart"/>
          </w:tcPr>
          <w:p w14:paraId="1448275D" w14:textId="77777777" w:rsidR="00BB00E8" w:rsidRPr="00BB00E8" w:rsidRDefault="00BB00E8" w:rsidP="007935FE">
            <w:pPr>
              <w:jc w:val="center"/>
              <w:rPr>
                <w:sz w:val="20"/>
              </w:rPr>
            </w:pPr>
          </w:p>
        </w:tc>
        <w:tc>
          <w:tcPr>
            <w:tcW w:w="1599" w:type="dxa"/>
            <w:vMerge w:val="restart"/>
            <w:shd w:val="pct10" w:color="auto" w:fill="auto"/>
          </w:tcPr>
          <w:p w14:paraId="2F1AE86A" w14:textId="77777777" w:rsidR="00BB00E8" w:rsidRPr="00BB00E8" w:rsidRDefault="00BB00E8" w:rsidP="007935FE">
            <w:pPr>
              <w:jc w:val="center"/>
              <w:rPr>
                <w:b/>
                <w:sz w:val="20"/>
              </w:rPr>
            </w:pPr>
            <w:r w:rsidRPr="00BB00E8">
              <w:rPr>
                <w:b/>
                <w:sz w:val="20"/>
              </w:rPr>
              <w:t>Мой детский сад</w:t>
            </w:r>
          </w:p>
        </w:tc>
        <w:tc>
          <w:tcPr>
            <w:tcW w:w="2040" w:type="dxa"/>
          </w:tcPr>
          <w:p w14:paraId="3652E4E1" w14:textId="77777777" w:rsidR="00BB00E8" w:rsidRPr="00BB00E8" w:rsidRDefault="00BB00E8" w:rsidP="007935FE">
            <w:pPr>
              <w:jc w:val="center"/>
              <w:rPr>
                <w:sz w:val="20"/>
                <w:u w:val="single"/>
              </w:rPr>
            </w:pPr>
            <w:r w:rsidRPr="00BB00E8">
              <w:rPr>
                <w:sz w:val="20"/>
                <w:u w:val="single"/>
              </w:rPr>
              <w:t>Вот какая наша группа.</w:t>
            </w:r>
          </w:p>
          <w:p w14:paraId="25235253" w14:textId="77777777" w:rsidR="00BB00E8" w:rsidRPr="00BB00E8" w:rsidRDefault="00BB00E8" w:rsidP="007935FE">
            <w:pPr>
              <w:jc w:val="center"/>
              <w:rPr>
                <w:sz w:val="20"/>
                <w:u w:val="single"/>
              </w:rPr>
            </w:pPr>
          </w:p>
        </w:tc>
        <w:tc>
          <w:tcPr>
            <w:tcW w:w="2126" w:type="dxa"/>
          </w:tcPr>
          <w:p w14:paraId="5719F1AC" w14:textId="77777777" w:rsidR="00BB00E8" w:rsidRPr="00BB00E8" w:rsidRDefault="00BB00E8" w:rsidP="007935FE">
            <w:pPr>
              <w:jc w:val="center"/>
              <w:rPr>
                <w:sz w:val="20"/>
                <w:u w:val="single"/>
              </w:rPr>
            </w:pPr>
            <w:r w:rsidRPr="00BB00E8">
              <w:rPr>
                <w:sz w:val="20"/>
                <w:u w:val="single"/>
              </w:rPr>
              <w:t>Хорошо у нас в саду.</w:t>
            </w:r>
          </w:p>
        </w:tc>
        <w:tc>
          <w:tcPr>
            <w:tcW w:w="2977" w:type="dxa"/>
          </w:tcPr>
          <w:p w14:paraId="1959442E" w14:textId="77777777" w:rsidR="00BB00E8" w:rsidRPr="00BB00E8" w:rsidRDefault="00BB00E8" w:rsidP="007935FE">
            <w:pPr>
              <w:jc w:val="center"/>
              <w:rPr>
                <w:sz w:val="20"/>
                <w:u w:val="single"/>
              </w:rPr>
            </w:pPr>
            <w:r w:rsidRPr="00BB00E8">
              <w:rPr>
                <w:sz w:val="20"/>
                <w:u w:val="single"/>
              </w:rPr>
              <w:t>Вот и стали мы на год взрослее.</w:t>
            </w:r>
          </w:p>
        </w:tc>
        <w:tc>
          <w:tcPr>
            <w:tcW w:w="2374" w:type="dxa"/>
          </w:tcPr>
          <w:p w14:paraId="10995362" w14:textId="77777777" w:rsidR="00BB00E8" w:rsidRPr="00BB00E8" w:rsidRDefault="00BB00E8" w:rsidP="007935FE">
            <w:pPr>
              <w:jc w:val="center"/>
              <w:rPr>
                <w:sz w:val="20"/>
                <w:u w:val="single"/>
              </w:rPr>
            </w:pPr>
            <w:r w:rsidRPr="00BB00E8">
              <w:rPr>
                <w:sz w:val="20"/>
                <w:u w:val="single"/>
              </w:rPr>
              <w:t>Скоро в школу мы пойдем.</w:t>
            </w:r>
          </w:p>
        </w:tc>
      </w:tr>
      <w:tr w:rsidR="00BB00E8" w:rsidRPr="00BB00E8" w14:paraId="11B2CEC3" w14:textId="77777777" w:rsidTr="007935FE">
        <w:tc>
          <w:tcPr>
            <w:tcW w:w="806" w:type="dxa"/>
            <w:vMerge/>
          </w:tcPr>
          <w:p w14:paraId="2DA88411" w14:textId="77777777" w:rsidR="00BB00E8" w:rsidRPr="00BB00E8" w:rsidRDefault="00BB00E8" w:rsidP="007935FE">
            <w:pPr>
              <w:jc w:val="center"/>
              <w:rPr>
                <w:b/>
                <w:sz w:val="20"/>
              </w:rPr>
            </w:pPr>
          </w:p>
        </w:tc>
        <w:tc>
          <w:tcPr>
            <w:tcW w:w="871" w:type="dxa"/>
            <w:vMerge/>
          </w:tcPr>
          <w:p w14:paraId="34DF4C01" w14:textId="77777777" w:rsidR="00BB00E8" w:rsidRPr="00BB00E8" w:rsidRDefault="00BB00E8" w:rsidP="007935FE">
            <w:pPr>
              <w:jc w:val="center"/>
              <w:rPr>
                <w:b/>
                <w:sz w:val="20"/>
              </w:rPr>
            </w:pPr>
          </w:p>
        </w:tc>
        <w:tc>
          <w:tcPr>
            <w:tcW w:w="1767" w:type="dxa"/>
            <w:vMerge/>
          </w:tcPr>
          <w:p w14:paraId="7573954E" w14:textId="77777777" w:rsidR="00BB00E8" w:rsidRPr="00BB00E8" w:rsidRDefault="00BB00E8" w:rsidP="007935FE">
            <w:pPr>
              <w:jc w:val="center"/>
              <w:rPr>
                <w:sz w:val="20"/>
              </w:rPr>
            </w:pPr>
          </w:p>
        </w:tc>
        <w:tc>
          <w:tcPr>
            <w:tcW w:w="1599" w:type="dxa"/>
            <w:vMerge/>
            <w:shd w:val="pct10" w:color="auto" w:fill="auto"/>
          </w:tcPr>
          <w:p w14:paraId="6E33D475" w14:textId="77777777" w:rsidR="00BB00E8" w:rsidRPr="00BB00E8" w:rsidRDefault="00BB00E8" w:rsidP="007935FE">
            <w:pPr>
              <w:jc w:val="center"/>
              <w:rPr>
                <w:b/>
                <w:sz w:val="20"/>
              </w:rPr>
            </w:pPr>
          </w:p>
        </w:tc>
        <w:tc>
          <w:tcPr>
            <w:tcW w:w="2040" w:type="dxa"/>
          </w:tcPr>
          <w:p w14:paraId="556A87E9" w14:textId="77777777" w:rsidR="00BB00E8" w:rsidRPr="00BB00E8" w:rsidRDefault="00BB00E8" w:rsidP="007935FE">
            <w:pPr>
              <w:jc w:val="center"/>
              <w:rPr>
                <w:sz w:val="20"/>
              </w:rPr>
            </w:pPr>
            <w:r w:rsidRPr="00BB00E8">
              <w:rPr>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14:paraId="72ECD5C6" w14:textId="77777777" w:rsidR="00BB00E8" w:rsidRPr="00BB00E8" w:rsidRDefault="00BB00E8" w:rsidP="007935FE">
            <w:pPr>
              <w:jc w:val="center"/>
              <w:rPr>
                <w:sz w:val="20"/>
              </w:rPr>
            </w:pPr>
          </w:p>
          <w:p w14:paraId="02D20EDC" w14:textId="77777777" w:rsidR="00BB00E8" w:rsidRPr="00BB00E8" w:rsidRDefault="00BB00E8" w:rsidP="007935FE">
            <w:pPr>
              <w:jc w:val="center"/>
              <w:rPr>
                <w:i/>
                <w:sz w:val="20"/>
              </w:rPr>
            </w:pPr>
            <w:r w:rsidRPr="00BB00E8">
              <w:rPr>
                <w:i/>
                <w:sz w:val="20"/>
              </w:rPr>
              <w:t xml:space="preserve">ДД: формируем эмоционально положительное отношение к сотрудникам дс, , </w:t>
            </w:r>
            <w:r w:rsidRPr="00BB00E8">
              <w:rPr>
                <w:i/>
                <w:sz w:val="20"/>
              </w:rPr>
              <w:lastRenderedPageBreak/>
              <w:t>конкретизируем начальные представления о назначении отдельных помещений дс, воспитываем бережное отношение к игрушкам и пособиям.</w:t>
            </w:r>
          </w:p>
        </w:tc>
        <w:tc>
          <w:tcPr>
            <w:tcW w:w="2126" w:type="dxa"/>
          </w:tcPr>
          <w:p w14:paraId="4F90C033" w14:textId="77777777" w:rsidR="00BB00E8" w:rsidRPr="00BB00E8" w:rsidRDefault="00BB00E8" w:rsidP="007935FE">
            <w:pPr>
              <w:jc w:val="center"/>
              <w:rPr>
                <w:sz w:val="20"/>
              </w:rPr>
            </w:pPr>
            <w:r w:rsidRPr="00BB00E8">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w:t>
            </w:r>
            <w:r w:rsidRPr="00BB00E8">
              <w:rPr>
                <w:sz w:val="20"/>
              </w:rPr>
              <w:lastRenderedPageBreak/>
              <w:t>правилами поведения в общественных местах. Развивает позитивное отношение к дс, знакомит с педагогическими и иными работниками, правилами жизнедеятельности в дс.</w:t>
            </w:r>
          </w:p>
          <w:p w14:paraId="7F2A39CB" w14:textId="77777777" w:rsidR="00BB00E8" w:rsidRPr="00BB00E8" w:rsidRDefault="00BB00E8" w:rsidP="007935FE">
            <w:pPr>
              <w:jc w:val="center"/>
              <w:rPr>
                <w:sz w:val="20"/>
              </w:rPr>
            </w:pPr>
            <w:r w:rsidRPr="00BB00E8">
              <w:rPr>
                <w:i/>
                <w:sz w:val="20"/>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14:paraId="11F82CB7" w14:textId="77777777" w:rsidR="00BB00E8" w:rsidRPr="00BB00E8" w:rsidRDefault="00BB00E8" w:rsidP="007935FE">
            <w:pPr>
              <w:jc w:val="center"/>
              <w:rPr>
                <w:sz w:val="20"/>
              </w:rPr>
            </w:pPr>
            <w:r w:rsidRPr="00BB00E8">
              <w:rPr>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14:paraId="78D827A4" w14:textId="77777777" w:rsidR="00BB00E8" w:rsidRPr="00BB00E8" w:rsidRDefault="00BB00E8" w:rsidP="007935FE">
            <w:pPr>
              <w:jc w:val="center"/>
              <w:rPr>
                <w:i/>
                <w:sz w:val="20"/>
              </w:rPr>
            </w:pPr>
            <w:r w:rsidRPr="00BB00E8">
              <w:rPr>
                <w:i/>
                <w:sz w:val="20"/>
              </w:rPr>
              <w:t>ДД: наблюдаем за работой сотрудников дс (заведующая, методист, завхоз)</w:t>
            </w:r>
          </w:p>
        </w:tc>
        <w:tc>
          <w:tcPr>
            <w:tcW w:w="2374" w:type="dxa"/>
          </w:tcPr>
          <w:p w14:paraId="1775C381" w14:textId="77777777" w:rsidR="00BB00E8" w:rsidRPr="00BB00E8" w:rsidRDefault="00BB00E8" w:rsidP="007935FE">
            <w:pPr>
              <w:jc w:val="center"/>
              <w:rPr>
                <w:sz w:val="20"/>
              </w:rPr>
            </w:pPr>
            <w:r w:rsidRPr="00BB00E8">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14:paraId="1BD9E855" w14:textId="77777777" w:rsidR="00BB00E8" w:rsidRPr="00BB00E8" w:rsidRDefault="00BB00E8" w:rsidP="007935FE">
            <w:pPr>
              <w:jc w:val="center"/>
              <w:rPr>
                <w:sz w:val="20"/>
              </w:rPr>
            </w:pPr>
            <w:r w:rsidRPr="00BB00E8">
              <w:rPr>
                <w:i/>
                <w:sz w:val="20"/>
              </w:rPr>
              <w:t>ДД: наблюдаем за работой сотрудников дс – кто чем занимается, работаем со схемой дорога в дс.</w:t>
            </w:r>
          </w:p>
        </w:tc>
      </w:tr>
      <w:tr w:rsidR="00BB00E8" w:rsidRPr="00BB00E8" w14:paraId="5A6A2CF7" w14:textId="77777777" w:rsidTr="007935FE">
        <w:tc>
          <w:tcPr>
            <w:tcW w:w="806" w:type="dxa"/>
            <w:vMerge/>
          </w:tcPr>
          <w:p w14:paraId="13B2C611" w14:textId="77777777" w:rsidR="00BB00E8" w:rsidRPr="00BB00E8" w:rsidRDefault="00BB00E8" w:rsidP="007935FE">
            <w:pPr>
              <w:jc w:val="center"/>
              <w:rPr>
                <w:b/>
                <w:sz w:val="20"/>
              </w:rPr>
            </w:pPr>
          </w:p>
        </w:tc>
        <w:tc>
          <w:tcPr>
            <w:tcW w:w="871" w:type="dxa"/>
            <w:vMerge w:val="restart"/>
          </w:tcPr>
          <w:p w14:paraId="4C6528A2" w14:textId="77777777" w:rsidR="00BB00E8" w:rsidRPr="00BB00E8" w:rsidRDefault="00BB00E8" w:rsidP="007935FE">
            <w:pPr>
              <w:jc w:val="center"/>
              <w:rPr>
                <w:b/>
                <w:sz w:val="20"/>
              </w:rPr>
            </w:pPr>
            <w:r w:rsidRPr="00BB00E8">
              <w:rPr>
                <w:b/>
                <w:sz w:val="20"/>
              </w:rPr>
              <w:t>4</w:t>
            </w:r>
          </w:p>
        </w:tc>
        <w:tc>
          <w:tcPr>
            <w:tcW w:w="1767" w:type="dxa"/>
            <w:vMerge w:val="restart"/>
          </w:tcPr>
          <w:p w14:paraId="5FD49A01" w14:textId="77777777" w:rsidR="00BB00E8" w:rsidRPr="00BB00E8" w:rsidRDefault="00BB00E8" w:rsidP="007935FE">
            <w:pPr>
              <w:jc w:val="center"/>
              <w:rPr>
                <w:sz w:val="20"/>
                <w:u w:val="single"/>
              </w:rPr>
            </w:pPr>
            <w:r w:rsidRPr="00BB00E8">
              <w:rPr>
                <w:sz w:val="20"/>
                <w:u w:val="single"/>
              </w:rPr>
              <w:t>27 сентября</w:t>
            </w:r>
          </w:p>
          <w:p w14:paraId="7A24F951" w14:textId="77777777" w:rsidR="00BB00E8" w:rsidRPr="00BB00E8" w:rsidRDefault="00BB00E8" w:rsidP="007935FE">
            <w:pPr>
              <w:jc w:val="center"/>
              <w:rPr>
                <w:sz w:val="20"/>
              </w:rPr>
            </w:pPr>
            <w:r w:rsidRPr="00BB00E8">
              <w:rPr>
                <w:sz w:val="20"/>
              </w:rPr>
              <w:t>День дошкольного работника</w:t>
            </w:r>
          </w:p>
        </w:tc>
        <w:tc>
          <w:tcPr>
            <w:tcW w:w="1599" w:type="dxa"/>
            <w:vMerge w:val="restart"/>
            <w:shd w:val="pct10" w:color="auto" w:fill="auto"/>
          </w:tcPr>
          <w:p w14:paraId="777D9A46" w14:textId="77777777" w:rsidR="00BB00E8" w:rsidRPr="00BB00E8" w:rsidRDefault="00BB00E8" w:rsidP="007935FE">
            <w:pPr>
              <w:jc w:val="center"/>
              <w:rPr>
                <w:b/>
                <w:sz w:val="20"/>
              </w:rPr>
            </w:pPr>
            <w:r w:rsidRPr="00BB00E8">
              <w:rPr>
                <w:b/>
                <w:sz w:val="20"/>
              </w:rPr>
              <w:t>В гости к лесу</w:t>
            </w:r>
          </w:p>
        </w:tc>
        <w:tc>
          <w:tcPr>
            <w:tcW w:w="9517" w:type="dxa"/>
            <w:gridSpan w:val="4"/>
          </w:tcPr>
          <w:p w14:paraId="28946764" w14:textId="77777777" w:rsidR="00BB00E8" w:rsidRPr="00BB00E8" w:rsidRDefault="00BB00E8" w:rsidP="007935FE">
            <w:pPr>
              <w:jc w:val="center"/>
              <w:rPr>
                <w:sz w:val="20"/>
                <w:u w:val="single"/>
              </w:rPr>
            </w:pPr>
            <w:r w:rsidRPr="00BB00E8">
              <w:rPr>
                <w:sz w:val="20"/>
                <w:u w:val="single"/>
              </w:rPr>
              <w:t xml:space="preserve">Хоровод деревьев. Ягоды.                                                                   Лес – наше богатство. </w:t>
            </w:r>
          </w:p>
          <w:p w14:paraId="604F39D3" w14:textId="77777777" w:rsidR="00BB00E8" w:rsidRPr="00BB00E8" w:rsidRDefault="00BB00E8" w:rsidP="007935FE">
            <w:pPr>
              <w:jc w:val="center"/>
              <w:rPr>
                <w:sz w:val="20"/>
                <w:u w:val="single"/>
              </w:rPr>
            </w:pPr>
            <w:r w:rsidRPr="00BB00E8">
              <w:rPr>
                <w:sz w:val="20"/>
                <w:u w:val="single"/>
              </w:rPr>
              <w:t xml:space="preserve">                                                                            Ягодное царство-грибное государство.</w:t>
            </w:r>
          </w:p>
        </w:tc>
      </w:tr>
      <w:tr w:rsidR="00BB00E8" w:rsidRPr="00BB00E8" w14:paraId="0B6D3466" w14:textId="77777777" w:rsidTr="007935FE">
        <w:tc>
          <w:tcPr>
            <w:tcW w:w="806" w:type="dxa"/>
            <w:vMerge/>
          </w:tcPr>
          <w:p w14:paraId="364BED5A" w14:textId="77777777" w:rsidR="00BB00E8" w:rsidRPr="00BB00E8" w:rsidRDefault="00BB00E8" w:rsidP="007935FE">
            <w:pPr>
              <w:jc w:val="center"/>
              <w:rPr>
                <w:b/>
                <w:sz w:val="20"/>
              </w:rPr>
            </w:pPr>
          </w:p>
        </w:tc>
        <w:tc>
          <w:tcPr>
            <w:tcW w:w="871" w:type="dxa"/>
            <w:vMerge/>
          </w:tcPr>
          <w:p w14:paraId="19DD6592" w14:textId="77777777" w:rsidR="00BB00E8" w:rsidRPr="00BB00E8" w:rsidRDefault="00BB00E8" w:rsidP="007935FE">
            <w:pPr>
              <w:jc w:val="center"/>
              <w:rPr>
                <w:b/>
                <w:sz w:val="20"/>
              </w:rPr>
            </w:pPr>
          </w:p>
        </w:tc>
        <w:tc>
          <w:tcPr>
            <w:tcW w:w="1767" w:type="dxa"/>
            <w:vMerge/>
          </w:tcPr>
          <w:p w14:paraId="5D8E5DA4" w14:textId="77777777" w:rsidR="00BB00E8" w:rsidRPr="00BB00E8" w:rsidRDefault="00BB00E8" w:rsidP="007935FE">
            <w:pPr>
              <w:jc w:val="center"/>
              <w:rPr>
                <w:sz w:val="20"/>
                <w:u w:val="single"/>
              </w:rPr>
            </w:pPr>
          </w:p>
        </w:tc>
        <w:tc>
          <w:tcPr>
            <w:tcW w:w="1599" w:type="dxa"/>
            <w:vMerge/>
            <w:shd w:val="pct10" w:color="auto" w:fill="auto"/>
          </w:tcPr>
          <w:p w14:paraId="39AB40FC" w14:textId="77777777" w:rsidR="00BB00E8" w:rsidRPr="00BB00E8" w:rsidRDefault="00BB00E8" w:rsidP="007935FE">
            <w:pPr>
              <w:jc w:val="center"/>
              <w:rPr>
                <w:b/>
                <w:sz w:val="20"/>
              </w:rPr>
            </w:pPr>
          </w:p>
        </w:tc>
        <w:tc>
          <w:tcPr>
            <w:tcW w:w="2040" w:type="dxa"/>
          </w:tcPr>
          <w:p w14:paraId="79E8C64E" w14:textId="77777777" w:rsidR="00BB00E8" w:rsidRPr="00BB00E8" w:rsidRDefault="00BB00E8" w:rsidP="007935FE">
            <w:pPr>
              <w:rPr>
                <w:sz w:val="20"/>
              </w:rPr>
            </w:pPr>
            <w:r w:rsidRPr="00BB00E8">
              <w:rPr>
                <w:sz w:val="20"/>
              </w:rPr>
              <w:t xml:space="preserve">Расширяем представления о деревьях, кустарниках, цветковых, травянистых растениях. Ягодах своего края. Помогаем их различать и группировать на основе </w:t>
            </w:r>
            <w:r w:rsidRPr="00BB00E8">
              <w:rPr>
                <w:sz w:val="20"/>
              </w:rPr>
              <w:lastRenderedPageBreak/>
              <w:t>существенных признаков. Знакомим с объектами неживой природы и их свойствами (вода, песок, глина, камни). Усваиваем правила поведения в природе.</w:t>
            </w:r>
          </w:p>
          <w:p w14:paraId="720C9877" w14:textId="77777777" w:rsidR="00BB00E8" w:rsidRPr="00BB00E8" w:rsidRDefault="00BB00E8" w:rsidP="007935FE">
            <w:pPr>
              <w:rPr>
                <w:sz w:val="20"/>
              </w:rPr>
            </w:pPr>
            <w:r w:rsidRPr="00BB00E8">
              <w:rPr>
                <w:sz w:val="20"/>
              </w:rPr>
              <w:t>Закрепляем правила безопасного поведения в природе.</w:t>
            </w:r>
          </w:p>
        </w:tc>
        <w:tc>
          <w:tcPr>
            <w:tcW w:w="2126" w:type="dxa"/>
          </w:tcPr>
          <w:p w14:paraId="6842106E" w14:textId="77777777" w:rsidR="00BB00E8" w:rsidRPr="00BB00E8" w:rsidRDefault="00BB00E8" w:rsidP="007935FE">
            <w:pPr>
              <w:rPr>
                <w:sz w:val="20"/>
              </w:rPr>
            </w:pPr>
            <w:r w:rsidRPr="00BB00E8">
              <w:rPr>
                <w:sz w:val="20"/>
              </w:rPr>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w:t>
            </w:r>
            <w:r w:rsidRPr="00BB00E8">
              <w:rPr>
                <w:sz w:val="20"/>
              </w:rPr>
              <w:lastRenderedPageBreak/>
              <w:t>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14:paraId="497D27E6" w14:textId="77777777" w:rsidR="00BB00E8" w:rsidRPr="00BB00E8" w:rsidRDefault="00BB00E8" w:rsidP="007935FE">
            <w:pPr>
              <w:rPr>
                <w:sz w:val="20"/>
              </w:rPr>
            </w:pPr>
            <w:r w:rsidRPr="00BB00E8">
              <w:rPr>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61707786" w14:textId="77777777" w:rsidR="00BB00E8" w:rsidRPr="00BB00E8" w:rsidRDefault="00BB00E8" w:rsidP="007935FE">
            <w:pPr>
              <w:rPr>
                <w:color w:val="FF0000"/>
                <w:sz w:val="20"/>
              </w:rPr>
            </w:pPr>
            <w:r w:rsidRPr="00BB00E8">
              <w:rPr>
                <w:sz w:val="20"/>
              </w:rPr>
              <w:t xml:space="preserve"> Уточняем представления о признаках разных времен года (погодные изменения, состояние деревьев, покров, </w:t>
            </w:r>
            <w:r w:rsidRPr="00BB00E8">
              <w:rPr>
                <w:sz w:val="20"/>
              </w:rPr>
              <w:lastRenderedPageBreak/>
              <w:t>изменения в жизни человека, растений). Способствуем усвоению правил поведения в лесу</w:t>
            </w:r>
            <w:r w:rsidRPr="00BB00E8">
              <w:rPr>
                <w:color w:val="FF0000"/>
                <w:sz w:val="20"/>
              </w:rPr>
              <w:t>.</w:t>
            </w:r>
          </w:p>
          <w:p w14:paraId="32A628C5" w14:textId="77777777" w:rsidR="00BB00E8" w:rsidRPr="00BB00E8" w:rsidRDefault="00BB00E8" w:rsidP="007935FE">
            <w:pPr>
              <w:rPr>
                <w:sz w:val="20"/>
              </w:rPr>
            </w:pPr>
            <w:r w:rsidRPr="00BB00E8">
              <w:rPr>
                <w:sz w:val="20"/>
              </w:rPr>
              <w:t>Закрепляем правила безопасного поведения в природе.</w:t>
            </w:r>
          </w:p>
        </w:tc>
        <w:tc>
          <w:tcPr>
            <w:tcW w:w="2374" w:type="dxa"/>
          </w:tcPr>
          <w:p w14:paraId="2B76E648" w14:textId="77777777" w:rsidR="00BB00E8" w:rsidRPr="00BB00E8" w:rsidRDefault="00BB00E8" w:rsidP="007935FE">
            <w:pPr>
              <w:rPr>
                <w:sz w:val="20"/>
              </w:rPr>
            </w:pPr>
            <w:r w:rsidRPr="00BB00E8">
              <w:rPr>
                <w:sz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w:t>
            </w:r>
            <w:r w:rsidRPr="00BB00E8">
              <w:rPr>
                <w:sz w:val="20"/>
              </w:rPr>
              <w:lastRenderedPageBreak/>
              <w:t>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B00E8" w:rsidRPr="00BB00E8" w14:paraId="59A16EDD" w14:textId="77777777" w:rsidTr="007935FE">
        <w:tc>
          <w:tcPr>
            <w:tcW w:w="806" w:type="dxa"/>
            <w:vMerge w:val="restart"/>
            <w:textDirection w:val="btLr"/>
          </w:tcPr>
          <w:p w14:paraId="777FD12B" w14:textId="77777777" w:rsidR="00BB00E8" w:rsidRPr="00BB00E8" w:rsidRDefault="00BB00E8" w:rsidP="007935FE">
            <w:pPr>
              <w:ind w:left="113" w:right="113"/>
              <w:jc w:val="center"/>
              <w:rPr>
                <w:b/>
                <w:sz w:val="20"/>
              </w:rPr>
            </w:pPr>
            <w:r w:rsidRPr="00BB00E8">
              <w:rPr>
                <w:b/>
                <w:sz w:val="20"/>
              </w:rPr>
              <w:lastRenderedPageBreak/>
              <w:t>Октябрь</w:t>
            </w:r>
          </w:p>
        </w:tc>
        <w:tc>
          <w:tcPr>
            <w:tcW w:w="871" w:type="dxa"/>
          </w:tcPr>
          <w:p w14:paraId="7D884D96" w14:textId="77777777" w:rsidR="00BB00E8" w:rsidRPr="00BB00E8" w:rsidRDefault="00BB00E8" w:rsidP="007935FE">
            <w:pPr>
              <w:jc w:val="center"/>
              <w:rPr>
                <w:b/>
                <w:sz w:val="20"/>
              </w:rPr>
            </w:pPr>
            <w:r w:rsidRPr="00BB00E8">
              <w:rPr>
                <w:b/>
                <w:sz w:val="20"/>
              </w:rPr>
              <w:t>1</w:t>
            </w:r>
          </w:p>
        </w:tc>
        <w:tc>
          <w:tcPr>
            <w:tcW w:w="1767" w:type="dxa"/>
          </w:tcPr>
          <w:p w14:paraId="71157424" w14:textId="77777777" w:rsidR="00BB00E8" w:rsidRPr="00BB00E8" w:rsidRDefault="00BB00E8" w:rsidP="007935FE">
            <w:pPr>
              <w:jc w:val="center"/>
              <w:rPr>
                <w:sz w:val="20"/>
                <w:u w:val="single"/>
              </w:rPr>
            </w:pPr>
            <w:r w:rsidRPr="00BB00E8">
              <w:rPr>
                <w:sz w:val="20"/>
                <w:u w:val="single"/>
              </w:rPr>
              <w:t>1 октября</w:t>
            </w:r>
          </w:p>
          <w:p w14:paraId="5F1584A2" w14:textId="77777777" w:rsidR="00BB00E8" w:rsidRPr="00BB00E8" w:rsidRDefault="00BB00E8" w:rsidP="007935FE">
            <w:pPr>
              <w:jc w:val="center"/>
              <w:rPr>
                <w:sz w:val="20"/>
              </w:rPr>
            </w:pPr>
            <w:r w:rsidRPr="00BB00E8">
              <w:rPr>
                <w:sz w:val="20"/>
              </w:rPr>
              <w:t>Международный день пожилых людей</w:t>
            </w:r>
          </w:p>
          <w:p w14:paraId="578E28EC" w14:textId="77777777" w:rsidR="00BB00E8" w:rsidRPr="00BB00E8" w:rsidRDefault="00BB00E8" w:rsidP="007935FE">
            <w:pPr>
              <w:jc w:val="center"/>
              <w:rPr>
                <w:sz w:val="20"/>
                <w:u w:val="single"/>
              </w:rPr>
            </w:pPr>
            <w:r w:rsidRPr="00BB00E8">
              <w:rPr>
                <w:sz w:val="20"/>
                <w:u w:val="single"/>
              </w:rPr>
              <w:t>1 октября</w:t>
            </w:r>
          </w:p>
          <w:p w14:paraId="03C4B90F" w14:textId="77777777" w:rsidR="00BB00E8" w:rsidRPr="00BB00E8" w:rsidRDefault="00BB00E8" w:rsidP="007935FE">
            <w:pPr>
              <w:jc w:val="center"/>
              <w:rPr>
                <w:sz w:val="20"/>
              </w:rPr>
            </w:pPr>
            <w:r w:rsidRPr="00BB00E8">
              <w:rPr>
                <w:sz w:val="20"/>
              </w:rPr>
              <w:t>Международный день музыки</w:t>
            </w:r>
          </w:p>
          <w:p w14:paraId="2CFC2754" w14:textId="77777777" w:rsidR="00BB00E8" w:rsidRPr="00BB00E8" w:rsidRDefault="00BB00E8" w:rsidP="007935FE">
            <w:pPr>
              <w:jc w:val="center"/>
              <w:rPr>
                <w:sz w:val="20"/>
                <w:u w:val="single"/>
              </w:rPr>
            </w:pPr>
            <w:r w:rsidRPr="00BB00E8">
              <w:rPr>
                <w:sz w:val="20"/>
                <w:u w:val="single"/>
              </w:rPr>
              <w:t>4 октября</w:t>
            </w:r>
          </w:p>
          <w:p w14:paraId="607D81CD" w14:textId="77777777" w:rsidR="00BB00E8" w:rsidRPr="00BB00E8" w:rsidRDefault="00BB00E8" w:rsidP="007935FE">
            <w:pPr>
              <w:jc w:val="center"/>
              <w:rPr>
                <w:sz w:val="20"/>
              </w:rPr>
            </w:pPr>
            <w:r w:rsidRPr="00BB00E8">
              <w:rPr>
                <w:sz w:val="20"/>
              </w:rPr>
              <w:t>День защиты животных</w:t>
            </w:r>
          </w:p>
          <w:p w14:paraId="49E98FD5" w14:textId="77777777" w:rsidR="00BB00E8" w:rsidRPr="00BB00E8" w:rsidRDefault="00BB00E8" w:rsidP="007935FE">
            <w:pPr>
              <w:jc w:val="center"/>
              <w:rPr>
                <w:sz w:val="20"/>
                <w:u w:val="single"/>
              </w:rPr>
            </w:pPr>
            <w:r w:rsidRPr="00BB00E8">
              <w:rPr>
                <w:sz w:val="20"/>
                <w:u w:val="single"/>
              </w:rPr>
              <w:t>5 октября</w:t>
            </w:r>
          </w:p>
          <w:p w14:paraId="203FA99C" w14:textId="77777777" w:rsidR="00BB00E8" w:rsidRPr="00BB00E8" w:rsidRDefault="00BB00E8" w:rsidP="007935FE">
            <w:pPr>
              <w:jc w:val="center"/>
              <w:rPr>
                <w:sz w:val="20"/>
              </w:rPr>
            </w:pPr>
            <w:r w:rsidRPr="00BB00E8">
              <w:rPr>
                <w:sz w:val="20"/>
              </w:rPr>
              <w:t>День учителя</w:t>
            </w:r>
          </w:p>
        </w:tc>
        <w:tc>
          <w:tcPr>
            <w:tcW w:w="1599" w:type="dxa"/>
            <w:shd w:val="pct10" w:color="auto" w:fill="auto"/>
          </w:tcPr>
          <w:p w14:paraId="455A873C" w14:textId="77777777" w:rsidR="00BB00E8" w:rsidRPr="00BB00E8" w:rsidRDefault="00BB00E8" w:rsidP="007935FE">
            <w:pPr>
              <w:jc w:val="center"/>
              <w:rPr>
                <w:b/>
                <w:sz w:val="20"/>
              </w:rPr>
            </w:pPr>
            <w:r w:rsidRPr="00BB00E8">
              <w:rPr>
                <w:b/>
                <w:sz w:val="20"/>
              </w:rPr>
              <w:t>Неделя музыки</w:t>
            </w:r>
          </w:p>
        </w:tc>
        <w:tc>
          <w:tcPr>
            <w:tcW w:w="2040" w:type="dxa"/>
          </w:tcPr>
          <w:p w14:paraId="3D02E02A" w14:textId="77777777" w:rsidR="00BB00E8" w:rsidRPr="00BB00E8" w:rsidRDefault="00BB00E8" w:rsidP="007935FE">
            <w:pPr>
              <w:rPr>
                <w:sz w:val="20"/>
              </w:rPr>
            </w:pPr>
            <w:r w:rsidRPr="00BB00E8">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w:t>
            </w:r>
            <w:r w:rsidRPr="00BB00E8">
              <w:rPr>
                <w:sz w:val="20"/>
              </w:rPr>
              <w:lastRenderedPageBreak/>
              <w:t>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14:paraId="325E7D28" w14:textId="77777777" w:rsidR="00BB00E8" w:rsidRPr="00BB00E8" w:rsidRDefault="00BB00E8" w:rsidP="007935FE">
            <w:pPr>
              <w:rPr>
                <w:b/>
                <w:color w:val="00B050"/>
                <w:sz w:val="20"/>
              </w:rPr>
            </w:pPr>
            <w:r w:rsidRPr="00BB00E8">
              <w:rPr>
                <w:b/>
                <w:color w:val="00B050"/>
                <w:sz w:val="20"/>
              </w:rPr>
              <w:t>Знакомим с начальными представлениями о национальных татарских музыкальных инструментах.</w:t>
            </w:r>
          </w:p>
          <w:p w14:paraId="6DF42F76" w14:textId="77777777" w:rsidR="00BB00E8" w:rsidRPr="00BB00E8" w:rsidRDefault="00BB00E8" w:rsidP="007935FE">
            <w:pPr>
              <w:rPr>
                <w:b/>
                <w:color w:val="00B050"/>
                <w:sz w:val="20"/>
              </w:rPr>
            </w:pPr>
          </w:p>
        </w:tc>
        <w:tc>
          <w:tcPr>
            <w:tcW w:w="2126" w:type="dxa"/>
          </w:tcPr>
          <w:p w14:paraId="4BCDAA18" w14:textId="77777777" w:rsidR="00BB00E8" w:rsidRPr="00BB00E8" w:rsidRDefault="00BB00E8" w:rsidP="007935FE">
            <w:pPr>
              <w:rPr>
                <w:sz w:val="20"/>
              </w:rPr>
            </w:pPr>
            <w:r w:rsidRPr="00BB00E8">
              <w:rPr>
                <w:sz w:val="20"/>
              </w:rPr>
              <w:lastRenderedPageBreak/>
              <w:t xml:space="preserve">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w:t>
            </w:r>
            <w:r w:rsidRPr="00BB00E8">
              <w:rPr>
                <w:sz w:val="20"/>
              </w:rPr>
              <w:lastRenderedPageBreak/>
              <w:t>ложках, погремушках, барабане, металлофоне.</w:t>
            </w:r>
          </w:p>
          <w:p w14:paraId="2C0327AC" w14:textId="77777777" w:rsidR="00BB00E8" w:rsidRPr="00BB00E8" w:rsidRDefault="00BB00E8" w:rsidP="007935FE">
            <w:pPr>
              <w:rPr>
                <w:sz w:val="20"/>
              </w:rPr>
            </w:pPr>
          </w:p>
          <w:p w14:paraId="1015B9DE" w14:textId="77777777" w:rsidR="00BB00E8" w:rsidRPr="00BB00E8" w:rsidRDefault="00BB00E8" w:rsidP="007935FE">
            <w:pPr>
              <w:rPr>
                <w:b/>
                <w:color w:val="00B050"/>
                <w:sz w:val="20"/>
              </w:rPr>
            </w:pPr>
            <w:r w:rsidRPr="00BB00E8">
              <w:rPr>
                <w:b/>
                <w:color w:val="00B050"/>
                <w:sz w:val="20"/>
              </w:rPr>
              <w:t>Знакомим с игрой на народных татарских инструментах, с народными татарскими песнями.</w:t>
            </w:r>
          </w:p>
          <w:p w14:paraId="2C883EF5" w14:textId="77777777" w:rsidR="00BB00E8" w:rsidRPr="00BB00E8" w:rsidRDefault="00BB00E8" w:rsidP="007935FE">
            <w:pPr>
              <w:rPr>
                <w:b/>
                <w:color w:val="00B050"/>
                <w:sz w:val="20"/>
              </w:rPr>
            </w:pPr>
          </w:p>
          <w:p w14:paraId="01E41785" w14:textId="77777777" w:rsidR="00BB00E8" w:rsidRPr="00BB00E8" w:rsidRDefault="00BB00E8" w:rsidP="007935FE">
            <w:pPr>
              <w:rPr>
                <w:sz w:val="20"/>
              </w:rPr>
            </w:pPr>
          </w:p>
          <w:p w14:paraId="26670CFB" w14:textId="77777777" w:rsidR="00BB00E8" w:rsidRPr="00BB00E8" w:rsidRDefault="00BB00E8" w:rsidP="007935FE">
            <w:pPr>
              <w:rPr>
                <w:b/>
                <w:color w:val="00B050"/>
                <w:sz w:val="20"/>
              </w:rPr>
            </w:pPr>
            <w:r w:rsidRPr="00BB00E8">
              <w:rPr>
                <w:b/>
                <w:color w:val="00B050"/>
                <w:sz w:val="20"/>
              </w:rPr>
              <w:t>Продолжаем знакомить с начальными представлениями о национальных татарских музыкальных инструментах.</w:t>
            </w:r>
          </w:p>
          <w:p w14:paraId="5A69AD7C" w14:textId="77777777" w:rsidR="00BB00E8" w:rsidRPr="00BB00E8" w:rsidRDefault="00BB00E8" w:rsidP="007935FE">
            <w:pPr>
              <w:rPr>
                <w:sz w:val="20"/>
              </w:rPr>
            </w:pPr>
          </w:p>
        </w:tc>
        <w:tc>
          <w:tcPr>
            <w:tcW w:w="2977" w:type="dxa"/>
          </w:tcPr>
          <w:p w14:paraId="233156A6" w14:textId="77777777" w:rsidR="00BB00E8" w:rsidRPr="00BB00E8" w:rsidRDefault="00BB00E8" w:rsidP="007935FE">
            <w:pPr>
              <w:rPr>
                <w:sz w:val="20"/>
              </w:rPr>
            </w:pPr>
            <w:r w:rsidRPr="00BB00E8">
              <w:rPr>
                <w:sz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14:paraId="36D5E7A9" w14:textId="77777777" w:rsidR="00BB00E8" w:rsidRPr="00BB00E8" w:rsidRDefault="00BB00E8" w:rsidP="007935FE">
            <w:pPr>
              <w:rPr>
                <w:sz w:val="20"/>
              </w:rPr>
            </w:pPr>
          </w:p>
          <w:p w14:paraId="47251191" w14:textId="77777777" w:rsidR="00BB00E8" w:rsidRPr="00BB00E8" w:rsidRDefault="00BB00E8" w:rsidP="007935FE">
            <w:pPr>
              <w:rPr>
                <w:sz w:val="20"/>
              </w:rPr>
            </w:pPr>
            <w:r w:rsidRPr="00BB00E8">
              <w:rPr>
                <w:sz w:val="20"/>
              </w:rPr>
              <w:t>Поощряем желание посещать концерты.</w:t>
            </w:r>
          </w:p>
          <w:p w14:paraId="741FB2FA" w14:textId="77777777" w:rsidR="00BB00E8" w:rsidRPr="00BB00E8" w:rsidRDefault="00BB00E8" w:rsidP="007935FE">
            <w:pPr>
              <w:rPr>
                <w:sz w:val="20"/>
              </w:rPr>
            </w:pPr>
          </w:p>
          <w:p w14:paraId="7F220FB6" w14:textId="77777777" w:rsidR="00BB00E8" w:rsidRPr="00BB00E8" w:rsidRDefault="00BB00E8" w:rsidP="007935FE">
            <w:pPr>
              <w:rPr>
                <w:b/>
                <w:color w:val="00B050"/>
                <w:sz w:val="20"/>
              </w:rPr>
            </w:pPr>
            <w:r w:rsidRPr="00BB00E8">
              <w:rPr>
                <w:b/>
                <w:color w:val="00B050"/>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14:paraId="58C1B2BA" w14:textId="77777777" w:rsidR="00BB00E8" w:rsidRPr="00BB00E8" w:rsidRDefault="00BB00E8" w:rsidP="007935FE">
            <w:pPr>
              <w:rPr>
                <w:sz w:val="20"/>
              </w:rPr>
            </w:pPr>
          </w:p>
        </w:tc>
        <w:tc>
          <w:tcPr>
            <w:tcW w:w="2374" w:type="dxa"/>
          </w:tcPr>
          <w:p w14:paraId="19F25BEB" w14:textId="77777777" w:rsidR="00BB00E8" w:rsidRPr="00BB00E8" w:rsidRDefault="00BB00E8" w:rsidP="007935FE">
            <w:pPr>
              <w:rPr>
                <w:sz w:val="20"/>
              </w:rPr>
            </w:pPr>
            <w:r w:rsidRPr="00BB00E8">
              <w:rPr>
                <w:sz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w:t>
            </w:r>
            <w:r w:rsidRPr="00BB00E8">
              <w:rPr>
                <w:sz w:val="20"/>
              </w:rPr>
              <w:lastRenderedPageBreak/>
              <w:t>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14:paraId="01BD11C1" w14:textId="77777777" w:rsidR="00BB00E8" w:rsidRPr="00BB00E8" w:rsidRDefault="00BB00E8" w:rsidP="007935FE">
            <w:pPr>
              <w:rPr>
                <w:sz w:val="20"/>
              </w:rPr>
            </w:pPr>
            <w:r w:rsidRPr="00BB00E8">
              <w:rPr>
                <w:sz w:val="20"/>
              </w:rPr>
              <w:t>Играем на детских музыкальных инструментах (трещотках, погремушках, треугольниках) в оркестре и ансамбле.</w:t>
            </w:r>
          </w:p>
          <w:p w14:paraId="4D5EC240" w14:textId="77777777" w:rsidR="00BB00E8" w:rsidRPr="00BB00E8" w:rsidRDefault="00BB00E8" w:rsidP="007935FE">
            <w:pPr>
              <w:rPr>
                <w:sz w:val="20"/>
              </w:rPr>
            </w:pPr>
          </w:p>
          <w:p w14:paraId="474EE060" w14:textId="77777777" w:rsidR="00BB00E8" w:rsidRPr="00BB00E8" w:rsidRDefault="00BB00E8" w:rsidP="007935FE">
            <w:pPr>
              <w:rPr>
                <w:sz w:val="20"/>
              </w:rPr>
            </w:pPr>
            <w:r w:rsidRPr="00BB00E8">
              <w:rPr>
                <w:sz w:val="20"/>
              </w:rPr>
              <w:t>Поощряем желание посещать концерты.</w:t>
            </w:r>
          </w:p>
          <w:p w14:paraId="3802AC86" w14:textId="77777777" w:rsidR="00BB00E8" w:rsidRPr="00BB00E8" w:rsidRDefault="00BB00E8" w:rsidP="007935FE">
            <w:pPr>
              <w:rPr>
                <w:sz w:val="20"/>
              </w:rPr>
            </w:pPr>
            <w:r w:rsidRPr="00BB00E8">
              <w:rPr>
                <w:b/>
                <w:color w:val="00B050"/>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BB00E8" w:rsidRPr="00BB00E8" w14:paraId="374BC907" w14:textId="77777777" w:rsidTr="007935FE">
        <w:tc>
          <w:tcPr>
            <w:tcW w:w="806" w:type="dxa"/>
            <w:vMerge/>
            <w:textDirection w:val="btLr"/>
          </w:tcPr>
          <w:p w14:paraId="2126FA7D" w14:textId="77777777" w:rsidR="00BB00E8" w:rsidRPr="00BB00E8" w:rsidRDefault="00BB00E8" w:rsidP="007935FE">
            <w:pPr>
              <w:ind w:left="113" w:right="113"/>
              <w:jc w:val="center"/>
              <w:rPr>
                <w:b/>
                <w:sz w:val="20"/>
              </w:rPr>
            </w:pPr>
          </w:p>
        </w:tc>
        <w:tc>
          <w:tcPr>
            <w:tcW w:w="871" w:type="dxa"/>
            <w:vMerge w:val="restart"/>
          </w:tcPr>
          <w:p w14:paraId="6F645DF5" w14:textId="77777777" w:rsidR="00BB00E8" w:rsidRPr="00BB00E8" w:rsidRDefault="00BB00E8" w:rsidP="007935FE">
            <w:pPr>
              <w:jc w:val="center"/>
              <w:rPr>
                <w:b/>
                <w:sz w:val="20"/>
              </w:rPr>
            </w:pPr>
            <w:r w:rsidRPr="00BB00E8">
              <w:rPr>
                <w:b/>
                <w:sz w:val="20"/>
              </w:rPr>
              <w:t>2</w:t>
            </w:r>
          </w:p>
        </w:tc>
        <w:tc>
          <w:tcPr>
            <w:tcW w:w="1767" w:type="dxa"/>
            <w:vMerge w:val="restart"/>
          </w:tcPr>
          <w:p w14:paraId="787563F5" w14:textId="77777777" w:rsidR="00BB00E8" w:rsidRPr="00BB00E8" w:rsidRDefault="00BB00E8" w:rsidP="007935FE">
            <w:pPr>
              <w:jc w:val="center"/>
              <w:rPr>
                <w:sz w:val="20"/>
                <w:u w:val="single"/>
              </w:rPr>
            </w:pPr>
          </w:p>
        </w:tc>
        <w:tc>
          <w:tcPr>
            <w:tcW w:w="1599" w:type="dxa"/>
            <w:vMerge w:val="restart"/>
            <w:shd w:val="pct10" w:color="auto" w:fill="auto"/>
          </w:tcPr>
          <w:p w14:paraId="4A8893D5" w14:textId="77777777" w:rsidR="00BB00E8" w:rsidRPr="00BB00E8" w:rsidRDefault="00BB00E8" w:rsidP="007935FE">
            <w:pPr>
              <w:jc w:val="center"/>
              <w:rPr>
                <w:b/>
                <w:sz w:val="20"/>
              </w:rPr>
            </w:pPr>
            <w:r w:rsidRPr="00BB00E8">
              <w:rPr>
                <w:b/>
                <w:sz w:val="20"/>
              </w:rPr>
              <w:t>Овощи, фрукты</w:t>
            </w:r>
          </w:p>
        </w:tc>
        <w:tc>
          <w:tcPr>
            <w:tcW w:w="4166" w:type="dxa"/>
            <w:gridSpan w:val="2"/>
          </w:tcPr>
          <w:p w14:paraId="749C2685" w14:textId="77777777" w:rsidR="00BB00E8" w:rsidRPr="00BB00E8" w:rsidRDefault="00BB00E8" w:rsidP="007935FE">
            <w:pPr>
              <w:jc w:val="center"/>
              <w:rPr>
                <w:sz w:val="20"/>
                <w:u w:val="single"/>
              </w:rPr>
            </w:pPr>
            <w:r w:rsidRPr="00BB00E8">
              <w:rPr>
                <w:sz w:val="20"/>
                <w:u w:val="single"/>
              </w:rPr>
              <w:t>Что у осени в корзине.</w:t>
            </w:r>
          </w:p>
          <w:p w14:paraId="257EBBD9" w14:textId="77777777" w:rsidR="00BB00E8" w:rsidRPr="00BB00E8" w:rsidRDefault="00BB00E8" w:rsidP="007935FE">
            <w:pPr>
              <w:jc w:val="center"/>
              <w:rPr>
                <w:sz w:val="20"/>
                <w:u w:val="single"/>
              </w:rPr>
            </w:pPr>
          </w:p>
        </w:tc>
        <w:tc>
          <w:tcPr>
            <w:tcW w:w="5351" w:type="dxa"/>
            <w:gridSpan w:val="2"/>
          </w:tcPr>
          <w:p w14:paraId="09F92D4E" w14:textId="77777777" w:rsidR="00BB00E8" w:rsidRPr="00BB00E8" w:rsidRDefault="00BB00E8" w:rsidP="007935FE">
            <w:pPr>
              <w:jc w:val="center"/>
              <w:rPr>
                <w:sz w:val="20"/>
                <w:u w:val="single"/>
              </w:rPr>
            </w:pPr>
            <w:r w:rsidRPr="00BB00E8">
              <w:rPr>
                <w:sz w:val="20"/>
                <w:u w:val="single"/>
              </w:rPr>
              <w:t>Польза фруктов и овощей.</w:t>
            </w:r>
          </w:p>
        </w:tc>
      </w:tr>
      <w:tr w:rsidR="00BB00E8" w:rsidRPr="00BB00E8" w14:paraId="08E153A1" w14:textId="77777777" w:rsidTr="007935FE">
        <w:trPr>
          <w:trHeight w:val="2108"/>
        </w:trPr>
        <w:tc>
          <w:tcPr>
            <w:tcW w:w="806" w:type="dxa"/>
            <w:vMerge/>
            <w:textDirection w:val="btLr"/>
          </w:tcPr>
          <w:p w14:paraId="716BD427" w14:textId="77777777" w:rsidR="00BB00E8" w:rsidRPr="00BB00E8" w:rsidRDefault="00BB00E8" w:rsidP="007935FE">
            <w:pPr>
              <w:ind w:left="113" w:right="113"/>
              <w:jc w:val="center"/>
              <w:rPr>
                <w:b/>
                <w:sz w:val="20"/>
              </w:rPr>
            </w:pPr>
          </w:p>
        </w:tc>
        <w:tc>
          <w:tcPr>
            <w:tcW w:w="871" w:type="dxa"/>
            <w:vMerge/>
          </w:tcPr>
          <w:p w14:paraId="50B6C85D" w14:textId="77777777" w:rsidR="00BB00E8" w:rsidRPr="00BB00E8" w:rsidRDefault="00BB00E8" w:rsidP="007935FE">
            <w:pPr>
              <w:jc w:val="center"/>
              <w:rPr>
                <w:b/>
                <w:sz w:val="20"/>
              </w:rPr>
            </w:pPr>
          </w:p>
        </w:tc>
        <w:tc>
          <w:tcPr>
            <w:tcW w:w="1767" w:type="dxa"/>
            <w:vMerge/>
          </w:tcPr>
          <w:p w14:paraId="0F317CB8" w14:textId="77777777" w:rsidR="00BB00E8" w:rsidRPr="00BB00E8" w:rsidRDefault="00BB00E8" w:rsidP="007935FE">
            <w:pPr>
              <w:jc w:val="center"/>
              <w:rPr>
                <w:sz w:val="20"/>
                <w:u w:val="single"/>
              </w:rPr>
            </w:pPr>
          </w:p>
        </w:tc>
        <w:tc>
          <w:tcPr>
            <w:tcW w:w="1599" w:type="dxa"/>
            <w:vMerge/>
            <w:shd w:val="pct10" w:color="auto" w:fill="auto"/>
          </w:tcPr>
          <w:p w14:paraId="788A45A7" w14:textId="77777777" w:rsidR="00BB00E8" w:rsidRPr="00BB00E8" w:rsidRDefault="00BB00E8" w:rsidP="007935FE">
            <w:pPr>
              <w:jc w:val="center"/>
              <w:rPr>
                <w:b/>
                <w:sz w:val="20"/>
              </w:rPr>
            </w:pPr>
          </w:p>
        </w:tc>
        <w:tc>
          <w:tcPr>
            <w:tcW w:w="2040" w:type="dxa"/>
          </w:tcPr>
          <w:p w14:paraId="6B9F1B51" w14:textId="77777777" w:rsidR="00BB00E8" w:rsidRPr="00BB00E8" w:rsidRDefault="00BB00E8" w:rsidP="007935FE">
            <w:pPr>
              <w:rPr>
                <w:sz w:val="20"/>
              </w:rPr>
            </w:pPr>
            <w:r w:rsidRPr="00BB00E8">
              <w:rPr>
                <w:sz w:val="20"/>
              </w:rPr>
              <w:t>В ходе практического обследования знакомим с овощами и фруктами (морковка, репка, яблоко, банан, апельсин и др.), их вкусовыми качествами.</w:t>
            </w:r>
          </w:p>
          <w:p w14:paraId="51E7D1CF" w14:textId="77777777" w:rsidR="00BB00E8" w:rsidRPr="00BB00E8" w:rsidRDefault="00BB00E8" w:rsidP="007935FE">
            <w:pPr>
              <w:rPr>
                <w:sz w:val="20"/>
              </w:rPr>
            </w:pPr>
            <w:r w:rsidRPr="00BB00E8">
              <w:rPr>
                <w:sz w:val="20"/>
              </w:rPr>
              <w:t>День здоровья.</w:t>
            </w:r>
          </w:p>
        </w:tc>
        <w:tc>
          <w:tcPr>
            <w:tcW w:w="2126" w:type="dxa"/>
          </w:tcPr>
          <w:p w14:paraId="4568D4E1" w14:textId="77777777" w:rsidR="00BB00E8" w:rsidRPr="00BB00E8" w:rsidRDefault="00BB00E8" w:rsidP="007935FE">
            <w:pPr>
              <w:rPr>
                <w:sz w:val="20"/>
              </w:rPr>
            </w:pPr>
            <w:r w:rsidRPr="00BB00E8">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14:paraId="61BB9E0B" w14:textId="77777777" w:rsidR="00BB00E8" w:rsidRPr="00BB00E8" w:rsidRDefault="00BB00E8" w:rsidP="007935FE">
            <w:pPr>
              <w:rPr>
                <w:sz w:val="20"/>
              </w:rPr>
            </w:pPr>
            <w:r w:rsidRPr="00BB00E8">
              <w:rPr>
                <w:sz w:val="20"/>
              </w:rPr>
              <w:t>День здоровья.</w:t>
            </w:r>
          </w:p>
        </w:tc>
        <w:tc>
          <w:tcPr>
            <w:tcW w:w="2977" w:type="dxa"/>
          </w:tcPr>
          <w:p w14:paraId="75AAF1D2" w14:textId="77777777" w:rsidR="00BB00E8" w:rsidRPr="00BB00E8" w:rsidRDefault="00BB00E8" w:rsidP="007935FE">
            <w:pPr>
              <w:jc w:val="center"/>
              <w:rPr>
                <w:sz w:val="20"/>
              </w:rPr>
            </w:pPr>
            <w:r w:rsidRPr="00BB00E8">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14:paraId="3A0BFFB9" w14:textId="77777777" w:rsidR="00BB00E8" w:rsidRPr="00BB00E8" w:rsidRDefault="00BB00E8" w:rsidP="007935FE">
            <w:pPr>
              <w:jc w:val="center"/>
              <w:rPr>
                <w:sz w:val="20"/>
              </w:rPr>
            </w:pPr>
          </w:p>
          <w:p w14:paraId="795E2E8D" w14:textId="77777777" w:rsidR="00BB00E8" w:rsidRPr="00BB00E8" w:rsidRDefault="00BB00E8" w:rsidP="007935FE">
            <w:pPr>
              <w:jc w:val="center"/>
              <w:rPr>
                <w:sz w:val="20"/>
              </w:rPr>
            </w:pPr>
          </w:p>
          <w:p w14:paraId="2D2CC8F7" w14:textId="77777777" w:rsidR="00BB00E8" w:rsidRPr="00BB00E8" w:rsidRDefault="00BB00E8" w:rsidP="007935FE">
            <w:pPr>
              <w:jc w:val="center"/>
              <w:rPr>
                <w:sz w:val="20"/>
              </w:rPr>
            </w:pPr>
          </w:p>
          <w:p w14:paraId="2A267B62" w14:textId="77777777" w:rsidR="00BB00E8" w:rsidRPr="00BB00E8" w:rsidRDefault="00BB00E8" w:rsidP="007935FE">
            <w:pPr>
              <w:jc w:val="center"/>
              <w:rPr>
                <w:sz w:val="20"/>
              </w:rPr>
            </w:pPr>
            <w:r w:rsidRPr="00BB00E8">
              <w:rPr>
                <w:sz w:val="20"/>
              </w:rPr>
              <w:t>День здоровья.</w:t>
            </w:r>
          </w:p>
        </w:tc>
        <w:tc>
          <w:tcPr>
            <w:tcW w:w="2374" w:type="dxa"/>
          </w:tcPr>
          <w:p w14:paraId="2158154D" w14:textId="77777777" w:rsidR="00BB00E8" w:rsidRPr="00BB00E8" w:rsidRDefault="00BB00E8" w:rsidP="007935FE">
            <w:pPr>
              <w:jc w:val="center"/>
              <w:rPr>
                <w:sz w:val="20"/>
              </w:rPr>
            </w:pPr>
          </w:p>
          <w:p w14:paraId="4B35F560" w14:textId="77777777" w:rsidR="00BB00E8" w:rsidRPr="00BB00E8" w:rsidRDefault="00BB00E8" w:rsidP="007935FE">
            <w:pPr>
              <w:jc w:val="center"/>
              <w:rPr>
                <w:sz w:val="20"/>
              </w:rPr>
            </w:pPr>
          </w:p>
          <w:p w14:paraId="70134BDF" w14:textId="77777777" w:rsidR="00BB00E8" w:rsidRPr="00BB00E8" w:rsidRDefault="00BB00E8" w:rsidP="007935FE">
            <w:pPr>
              <w:jc w:val="center"/>
              <w:rPr>
                <w:sz w:val="20"/>
              </w:rPr>
            </w:pPr>
          </w:p>
          <w:p w14:paraId="2F52AEB6" w14:textId="77777777" w:rsidR="00BB00E8" w:rsidRPr="00BB00E8" w:rsidRDefault="00BB00E8" w:rsidP="007935FE">
            <w:pPr>
              <w:jc w:val="center"/>
              <w:rPr>
                <w:sz w:val="20"/>
              </w:rPr>
            </w:pPr>
          </w:p>
          <w:p w14:paraId="120549F9" w14:textId="77777777" w:rsidR="00BB00E8" w:rsidRPr="00BB00E8" w:rsidRDefault="00BB00E8" w:rsidP="007935FE">
            <w:pPr>
              <w:jc w:val="center"/>
              <w:rPr>
                <w:sz w:val="20"/>
              </w:rPr>
            </w:pPr>
          </w:p>
          <w:p w14:paraId="6FF37E5E" w14:textId="77777777" w:rsidR="00BB00E8" w:rsidRPr="00BB00E8" w:rsidRDefault="00BB00E8" w:rsidP="007935FE">
            <w:pPr>
              <w:jc w:val="center"/>
              <w:rPr>
                <w:sz w:val="20"/>
              </w:rPr>
            </w:pPr>
          </w:p>
          <w:p w14:paraId="6B43BCBB" w14:textId="77777777" w:rsidR="00BB00E8" w:rsidRPr="00BB00E8" w:rsidRDefault="00BB00E8" w:rsidP="007935FE">
            <w:pPr>
              <w:jc w:val="center"/>
              <w:rPr>
                <w:sz w:val="20"/>
              </w:rPr>
            </w:pPr>
          </w:p>
          <w:p w14:paraId="20AC3105" w14:textId="77777777" w:rsidR="00BB00E8" w:rsidRPr="00BB00E8" w:rsidRDefault="00BB00E8" w:rsidP="007935FE">
            <w:pPr>
              <w:jc w:val="center"/>
              <w:rPr>
                <w:sz w:val="20"/>
              </w:rPr>
            </w:pPr>
            <w:r w:rsidRPr="00BB00E8">
              <w:rPr>
                <w:sz w:val="20"/>
              </w:rPr>
              <w:t>День здоровья.</w:t>
            </w:r>
          </w:p>
        </w:tc>
      </w:tr>
      <w:tr w:rsidR="00BB00E8" w:rsidRPr="00BB00E8" w14:paraId="144453F5" w14:textId="77777777" w:rsidTr="007935FE">
        <w:tc>
          <w:tcPr>
            <w:tcW w:w="806" w:type="dxa"/>
            <w:vMerge/>
            <w:textDirection w:val="btLr"/>
          </w:tcPr>
          <w:p w14:paraId="4751ED8D" w14:textId="77777777" w:rsidR="00BB00E8" w:rsidRPr="00BB00E8" w:rsidRDefault="00BB00E8" w:rsidP="007935FE">
            <w:pPr>
              <w:ind w:left="113" w:right="113"/>
              <w:jc w:val="center"/>
              <w:rPr>
                <w:b/>
                <w:sz w:val="20"/>
              </w:rPr>
            </w:pPr>
          </w:p>
        </w:tc>
        <w:tc>
          <w:tcPr>
            <w:tcW w:w="871" w:type="dxa"/>
            <w:vMerge w:val="restart"/>
          </w:tcPr>
          <w:p w14:paraId="2D131E8E" w14:textId="77777777" w:rsidR="00BB00E8" w:rsidRPr="00BB00E8" w:rsidRDefault="00BB00E8" w:rsidP="007935FE">
            <w:pPr>
              <w:jc w:val="center"/>
              <w:rPr>
                <w:b/>
                <w:sz w:val="20"/>
              </w:rPr>
            </w:pPr>
            <w:r w:rsidRPr="00BB00E8">
              <w:rPr>
                <w:b/>
                <w:sz w:val="20"/>
              </w:rPr>
              <w:t>3</w:t>
            </w:r>
          </w:p>
        </w:tc>
        <w:tc>
          <w:tcPr>
            <w:tcW w:w="1767" w:type="dxa"/>
            <w:vMerge w:val="restart"/>
          </w:tcPr>
          <w:p w14:paraId="5187E961" w14:textId="77777777" w:rsidR="00BB00E8" w:rsidRPr="00BB00E8" w:rsidRDefault="00BB00E8" w:rsidP="007935FE">
            <w:pPr>
              <w:jc w:val="center"/>
              <w:rPr>
                <w:sz w:val="20"/>
              </w:rPr>
            </w:pPr>
            <w:r w:rsidRPr="00BB00E8">
              <w:rPr>
                <w:sz w:val="20"/>
              </w:rPr>
              <w:t>День отца в Росси (третье воскресенье октября)</w:t>
            </w:r>
          </w:p>
        </w:tc>
        <w:tc>
          <w:tcPr>
            <w:tcW w:w="1599" w:type="dxa"/>
            <w:vMerge w:val="restart"/>
            <w:shd w:val="pct10" w:color="auto" w:fill="auto"/>
          </w:tcPr>
          <w:p w14:paraId="66110621" w14:textId="77777777" w:rsidR="00BB00E8" w:rsidRPr="00BB00E8" w:rsidRDefault="00BB00E8" w:rsidP="007935FE">
            <w:pPr>
              <w:jc w:val="center"/>
              <w:rPr>
                <w:b/>
                <w:sz w:val="20"/>
              </w:rPr>
            </w:pPr>
            <w:r w:rsidRPr="00BB00E8">
              <w:rPr>
                <w:b/>
                <w:sz w:val="20"/>
              </w:rPr>
              <w:t>У бабушки в деревне</w:t>
            </w:r>
          </w:p>
        </w:tc>
        <w:tc>
          <w:tcPr>
            <w:tcW w:w="4166" w:type="dxa"/>
            <w:gridSpan w:val="2"/>
          </w:tcPr>
          <w:p w14:paraId="3624FC4D" w14:textId="77777777" w:rsidR="00BB00E8" w:rsidRPr="00BB00E8" w:rsidRDefault="00BB00E8" w:rsidP="007935FE">
            <w:pPr>
              <w:jc w:val="center"/>
              <w:rPr>
                <w:sz w:val="20"/>
                <w:u w:val="single"/>
              </w:rPr>
            </w:pPr>
            <w:r w:rsidRPr="00BB00E8">
              <w:rPr>
                <w:sz w:val="20"/>
                <w:u w:val="single"/>
              </w:rPr>
              <w:t xml:space="preserve">На бабушкином дворе. </w:t>
            </w:r>
          </w:p>
          <w:p w14:paraId="43EFE76B" w14:textId="77777777" w:rsidR="00BB00E8" w:rsidRPr="00BB00E8" w:rsidRDefault="00BB00E8" w:rsidP="007935FE">
            <w:pPr>
              <w:jc w:val="center"/>
              <w:rPr>
                <w:sz w:val="20"/>
                <w:u w:val="single"/>
              </w:rPr>
            </w:pPr>
            <w:r w:rsidRPr="00BB00E8">
              <w:rPr>
                <w:sz w:val="20"/>
                <w:u w:val="single"/>
              </w:rPr>
              <w:t>Домашние птицы и животные.</w:t>
            </w:r>
          </w:p>
        </w:tc>
        <w:tc>
          <w:tcPr>
            <w:tcW w:w="5351" w:type="dxa"/>
            <w:gridSpan w:val="2"/>
          </w:tcPr>
          <w:p w14:paraId="658DDEB8" w14:textId="77777777" w:rsidR="00BB00E8" w:rsidRPr="00BB00E8" w:rsidRDefault="00BB00E8" w:rsidP="007935FE">
            <w:pPr>
              <w:jc w:val="center"/>
              <w:rPr>
                <w:sz w:val="20"/>
                <w:u w:val="single"/>
              </w:rPr>
            </w:pPr>
            <w:r w:rsidRPr="00BB00E8">
              <w:rPr>
                <w:sz w:val="20"/>
                <w:u w:val="single"/>
              </w:rPr>
              <w:t xml:space="preserve">На бабушкином дворе. </w:t>
            </w:r>
          </w:p>
          <w:p w14:paraId="0EA6136F" w14:textId="77777777" w:rsidR="00BB00E8" w:rsidRPr="00BB00E8" w:rsidRDefault="00BB00E8" w:rsidP="007935FE">
            <w:pPr>
              <w:jc w:val="center"/>
              <w:rPr>
                <w:sz w:val="20"/>
                <w:u w:val="single"/>
              </w:rPr>
            </w:pPr>
            <w:r w:rsidRPr="00BB00E8">
              <w:rPr>
                <w:sz w:val="20"/>
                <w:u w:val="single"/>
              </w:rPr>
              <w:t>Домашние птицы и животные. Сельское хозяйство.</w:t>
            </w:r>
          </w:p>
        </w:tc>
      </w:tr>
      <w:tr w:rsidR="00BB00E8" w:rsidRPr="00BB00E8" w14:paraId="49274D32" w14:textId="77777777" w:rsidTr="007935FE">
        <w:tc>
          <w:tcPr>
            <w:tcW w:w="806" w:type="dxa"/>
            <w:vMerge/>
            <w:textDirection w:val="btLr"/>
          </w:tcPr>
          <w:p w14:paraId="1C558E2F" w14:textId="77777777" w:rsidR="00BB00E8" w:rsidRPr="00BB00E8" w:rsidRDefault="00BB00E8" w:rsidP="007935FE">
            <w:pPr>
              <w:ind w:left="113" w:right="113"/>
              <w:jc w:val="center"/>
              <w:rPr>
                <w:b/>
                <w:sz w:val="20"/>
              </w:rPr>
            </w:pPr>
          </w:p>
        </w:tc>
        <w:tc>
          <w:tcPr>
            <w:tcW w:w="871" w:type="dxa"/>
            <w:vMerge/>
          </w:tcPr>
          <w:p w14:paraId="193C730C" w14:textId="77777777" w:rsidR="00BB00E8" w:rsidRPr="00BB00E8" w:rsidRDefault="00BB00E8" w:rsidP="007935FE">
            <w:pPr>
              <w:jc w:val="center"/>
              <w:rPr>
                <w:b/>
                <w:sz w:val="20"/>
              </w:rPr>
            </w:pPr>
          </w:p>
        </w:tc>
        <w:tc>
          <w:tcPr>
            <w:tcW w:w="1767" w:type="dxa"/>
            <w:vMerge/>
          </w:tcPr>
          <w:p w14:paraId="3F166242" w14:textId="77777777" w:rsidR="00BB00E8" w:rsidRPr="00BB00E8" w:rsidRDefault="00BB00E8" w:rsidP="007935FE">
            <w:pPr>
              <w:jc w:val="center"/>
              <w:rPr>
                <w:sz w:val="20"/>
              </w:rPr>
            </w:pPr>
          </w:p>
        </w:tc>
        <w:tc>
          <w:tcPr>
            <w:tcW w:w="1599" w:type="dxa"/>
            <w:vMerge/>
            <w:shd w:val="pct10" w:color="auto" w:fill="auto"/>
          </w:tcPr>
          <w:p w14:paraId="58C46214" w14:textId="77777777" w:rsidR="00BB00E8" w:rsidRPr="00BB00E8" w:rsidRDefault="00BB00E8" w:rsidP="007935FE">
            <w:pPr>
              <w:jc w:val="center"/>
              <w:rPr>
                <w:b/>
                <w:sz w:val="20"/>
              </w:rPr>
            </w:pPr>
          </w:p>
        </w:tc>
        <w:tc>
          <w:tcPr>
            <w:tcW w:w="2040" w:type="dxa"/>
          </w:tcPr>
          <w:p w14:paraId="00F38CE2" w14:textId="77777777" w:rsidR="00BB00E8" w:rsidRPr="00BB00E8" w:rsidRDefault="00BB00E8" w:rsidP="007935FE">
            <w:pPr>
              <w:rPr>
                <w:sz w:val="20"/>
              </w:rPr>
            </w:pPr>
            <w:r w:rsidRPr="00BB00E8">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14:paraId="1A7077FF" w14:textId="77777777" w:rsidR="00BB00E8" w:rsidRPr="00BB00E8" w:rsidRDefault="00BB00E8" w:rsidP="007935FE">
            <w:pPr>
              <w:rPr>
                <w:sz w:val="20"/>
              </w:rPr>
            </w:pPr>
          </w:p>
          <w:p w14:paraId="67B82676" w14:textId="77777777" w:rsidR="00BB00E8" w:rsidRPr="00BB00E8" w:rsidRDefault="00BB00E8" w:rsidP="007935FE">
            <w:pPr>
              <w:rPr>
                <w:b/>
                <w:sz w:val="20"/>
              </w:rPr>
            </w:pPr>
          </w:p>
        </w:tc>
        <w:tc>
          <w:tcPr>
            <w:tcW w:w="2126" w:type="dxa"/>
          </w:tcPr>
          <w:p w14:paraId="1EA86462" w14:textId="77777777" w:rsidR="00BB00E8" w:rsidRPr="00BB00E8" w:rsidRDefault="00BB00E8" w:rsidP="007935FE">
            <w:pPr>
              <w:rPr>
                <w:sz w:val="20"/>
              </w:rPr>
            </w:pPr>
            <w:r w:rsidRPr="00BB00E8">
              <w:rPr>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14:paraId="3D1FC7C9" w14:textId="77777777" w:rsidR="00BB00E8" w:rsidRPr="00BB00E8" w:rsidRDefault="00BB00E8" w:rsidP="007935FE">
            <w:pPr>
              <w:jc w:val="center"/>
              <w:rPr>
                <w:sz w:val="20"/>
              </w:rPr>
            </w:pPr>
            <w:r w:rsidRPr="00BB00E8">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14:paraId="07404F1A" w14:textId="77777777" w:rsidR="00BB00E8" w:rsidRPr="00BB00E8" w:rsidRDefault="00BB00E8" w:rsidP="007935FE">
            <w:pPr>
              <w:jc w:val="center"/>
              <w:rPr>
                <w:sz w:val="20"/>
              </w:rPr>
            </w:pPr>
            <w:r w:rsidRPr="00BB00E8">
              <w:rPr>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BB00E8" w:rsidRPr="00BB00E8" w14:paraId="38A1B775" w14:textId="77777777" w:rsidTr="007935FE">
        <w:tc>
          <w:tcPr>
            <w:tcW w:w="806" w:type="dxa"/>
            <w:vMerge w:val="restart"/>
            <w:textDirection w:val="btLr"/>
          </w:tcPr>
          <w:p w14:paraId="03C94C36" w14:textId="77777777" w:rsidR="00BB00E8" w:rsidRPr="00BB00E8" w:rsidRDefault="00BB00E8" w:rsidP="007935FE">
            <w:pPr>
              <w:ind w:left="113" w:right="113"/>
              <w:jc w:val="center"/>
              <w:rPr>
                <w:b/>
                <w:sz w:val="20"/>
              </w:rPr>
            </w:pPr>
          </w:p>
        </w:tc>
        <w:tc>
          <w:tcPr>
            <w:tcW w:w="871" w:type="dxa"/>
            <w:vMerge w:val="restart"/>
          </w:tcPr>
          <w:p w14:paraId="5C7D6D50" w14:textId="77777777" w:rsidR="00BB00E8" w:rsidRPr="00BB00E8" w:rsidRDefault="00BB00E8" w:rsidP="007935FE">
            <w:pPr>
              <w:jc w:val="center"/>
              <w:rPr>
                <w:b/>
                <w:sz w:val="20"/>
              </w:rPr>
            </w:pPr>
            <w:r w:rsidRPr="00BB00E8">
              <w:rPr>
                <w:b/>
                <w:sz w:val="20"/>
              </w:rPr>
              <w:t>4</w:t>
            </w:r>
          </w:p>
        </w:tc>
        <w:tc>
          <w:tcPr>
            <w:tcW w:w="1767" w:type="dxa"/>
            <w:vMerge w:val="restart"/>
          </w:tcPr>
          <w:p w14:paraId="52D76AA8" w14:textId="77777777" w:rsidR="00BB00E8" w:rsidRPr="00BB00E8" w:rsidRDefault="00BB00E8" w:rsidP="007935FE">
            <w:pPr>
              <w:jc w:val="center"/>
              <w:rPr>
                <w:sz w:val="20"/>
              </w:rPr>
            </w:pPr>
          </w:p>
        </w:tc>
        <w:tc>
          <w:tcPr>
            <w:tcW w:w="1599" w:type="dxa"/>
            <w:vMerge w:val="restart"/>
            <w:shd w:val="pct10" w:color="auto" w:fill="auto"/>
          </w:tcPr>
          <w:p w14:paraId="2D238BA5" w14:textId="77777777" w:rsidR="00BB00E8" w:rsidRPr="00BB00E8" w:rsidRDefault="00BB00E8" w:rsidP="007935FE">
            <w:pPr>
              <w:jc w:val="center"/>
              <w:rPr>
                <w:b/>
                <w:sz w:val="20"/>
              </w:rPr>
            </w:pPr>
            <w:r w:rsidRPr="00BB00E8">
              <w:rPr>
                <w:b/>
                <w:sz w:val="20"/>
              </w:rPr>
              <w:t>Золотая осень</w:t>
            </w:r>
          </w:p>
        </w:tc>
        <w:tc>
          <w:tcPr>
            <w:tcW w:w="9517" w:type="dxa"/>
            <w:gridSpan w:val="4"/>
          </w:tcPr>
          <w:p w14:paraId="47B0FFE6" w14:textId="77777777" w:rsidR="00BB00E8" w:rsidRPr="00BB00E8" w:rsidRDefault="00BB00E8" w:rsidP="007935FE">
            <w:pPr>
              <w:jc w:val="center"/>
              <w:rPr>
                <w:sz w:val="20"/>
                <w:u w:val="single"/>
              </w:rPr>
            </w:pPr>
            <w:r w:rsidRPr="00BB00E8">
              <w:rPr>
                <w:sz w:val="20"/>
                <w:u w:val="single"/>
              </w:rPr>
              <w:t>Сезонные изменения в природе, одежда людей.</w:t>
            </w:r>
          </w:p>
          <w:p w14:paraId="6C55F4EA" w14:textId="77777777" w:rsidR="00BB00E8" w:rsidRPr="00BB00E8" w:rsidRDefault="00BB00E8" w:rsidP="007935FE">
            <w:pPr>
              <w:rPr>
                <w:sz w:val="20"/>
              </w:rPr>
            </w:pPr>
          </w:p>
        </w:tc>
      </w:tr>
      <w:tr w:rsidR="00BB00E8" w:rsidRPr="00BB00E8" w14:paraId="39F94AE7" w14:textId="77777777" w:rsidTr="007935FE">
        <w:tc>
          <w:tcPr>
            <w:tcW w:w="806" w:type="dxa"/>
            <w:vMerge/>
            <w:textDirection w:val="btLr"/>
          </w:tcPr>
          <w:p w14:paraId="2F07E67C" w14:textId="77777777" w:rsidR="00BB00E8" w:rsidRPr="00BB00E8" w:rsidRDefault="00BB00E8" w:rsidP="007935FE">
            <w:pPr>
              <w:ind w:left="113" w:right="113"/>
              <w:jc w:val="center"/>
              <w:rPr>
                <w:b/>
                <w:sz w:val="20"/>
              </w:rPr>
            </w:pPr>
          </w:p>
        </w:tc>
        <w:tc>
          <w:tcPr>
            <w:tcW w:w="871" w:type="dxa"/>
            <w:vMerge/>
          </w:tcPr>
          <w:p w14:paraId="5D21FADD" w14:textId="77777777" w:rsidR="00BB00E8" w:rsidRPr="00BB00E8" w:rsidRDefault="00BB00E8" w:rsidP="007935FE">
            <w:pPr>
              <w:jc w:val="center"/>
              <w:rPr>
                <w:b/>
                <w:sz w:val="20"/>
              </w:rPr>
            </w:pPr>
          </w:p>
        </w:tc>
        <w:tc>
          <w:tcPr>
            <w:tcW w:w="1767" w:type="dxa"/>
            <w:vMerge/>
          </w:tcPr>
          <w:p w14:paraId="7BA1C5A0" w14:textId="77777777" w:rsidR="00BB00E8" w:rsidRPr="00BB00E8" w:rsidRDefault="00BB00E8" w:rsidP="007935FE">
            <w:pPr>
              <w:jc w:val="center"/>
              <w:rPr>
                <w:sz w:val="20"/>
              </w:rPr>
            </w:pPr>
          </w:p>
        </w:tc>
        <w:tc>
          <w:tcPr>
            <w:tcW w:w="1599" w:type="dxa"/>
            <w:vMerge/>
            <w:shd w:val="pct10" w:color="auto" w:fill="auto"/>
          </w:tcPr>
          <w:p w14:paraId="0827870F" w14:textId="77777777" w:rsidR="00BB00E8" w:rsidRPr="00BB00E8" w:rsidRDefault="00BB00E8" w:rsidP="007935FE">
            <w:pPr>
              <w:jc w:val="center"/>
              <w:rPr>
                <w:b/>
                <w:sz w:val="20"/>
              </w:rPr>
            </w:pPr>
          </w:p>
        </w:tc>
        <w:tc>
          <w:tcPr>
            <w:tcW w:w="2040" w:type="dxa"/>
          </w:tcPr>
          <w:p w14:paraId="6F750EB5" w14:textId="77777777" w:rsidR="00BB00E8" w:rsidRPr="00BB00E8" w:rsidRDefault="00BB00E8" w:rsidP="007935FE">
            <w:pPr>
              <w:rPr>
                <w:sz w:val="20"/>
              </w:rPr>
            </w:pPr>
            <w:r w:rsidRPr="00BB00E8">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78C221CC" w14:textId="77777777" w:rsidR="00BB00E8" w:rsidRPr="00BB00E8" w:rsidRDefault="00BB00E8" w:rsidP="007935FE">
            <w:pPr>
              <w:rPr>
                <w:sz w:val="20"/>
              </w:rPr>
            </w:pPr>
            <w:r w:rsidRPr="00BB00E8">
              <w:rPr>
                <w:sz w:val="20"/>
              </w:rPr>
              <w:t>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4A978C9D" w14:textId="77777777" w:rsidR="00BB00E8" w:rsidRPr="00BB00E8" w:rsidRDefault="00BB00E8" w:rsidP="007935FE">
            <w:pPr>
              <w:rPr>
                <w:sz w:val="20"/>
              </w:rPr>
            </w:pPr>
            <w:r w:rsidRPr="00BB00E8">
              <w:rPr>
                <w:sz w:val="20"/>
              </w:rPr>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32FA4677" w14:textId="77777777" w:rsidR="00BB00E8" w:rsidRPr="00BB00E8" w:rsidRDefault="00BB00E8" w:rsidP="007935FE">
            <w:pPr>
              <w:rPr>
                <w:sz w:val="20"/>
              </w:rPr>
            </w:pPr>
            <w:r w:rsidRPr="00BB00E8">
              <w:rPr>
                <w:sz w:val="20"/>
              </w:rPr>
              <w:t>Расширяем представления о свойствах разных материалов в процессе работы с ними.</w:t>
            </w:r>
          </w:p>
          <w:p w14:paraId="466E1E7E" w14:textId="77777777" w:rsidR="00BB00E8" w:rsidRPr="00BB00E8" w:rsidRDefault="00BB00E8" w:rsidP="007935FE">
            <w:pPr>
              <w:rPr>
                <w:sz w:val="20"/>
              </w:rPr>
            </w:pPr>
            <w:r w:rsidRPr="00BB00E8">
              <w:rPr>
                <w:sz w:val="20"/>
              </w:rPr>
              <w:t>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w:t>
            </w:r>
            <w:r w:rsidRPr="00BB00E8">
              <w:rPr>
                <w:sz w:val="20"/>
              </w:rPr>
              <w:lastRenderedPageBreak/>
              <w:t>зимующие, деревья-кустарники, травы-цветковые растения, овощи-фрукты, ягоды грибы).</w:t>
            </w:r>
          </w:p>
          <w:p w14:paraId="0994AAC2" w14:textId="77777777" w:rsidR="00BB00E8" w:rsidRPr="00BB00E8" w:rsidRDefault="00BB00E8" w:rsidP="007935FE">
            <w:pPr>
              <w:rPr>
                <w:sz w:val="20"/>
              </w:rPr>
            </w:pPr>
            <w:r w:rsidRPr="00BB00E8">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14:paraId="276785EE" w14:textId="77777777" w:rsidR="00BB00E8" w:rsidRPr="00BB00E8" w:rsidRDefault="00BB00E8" w:rsidP="007935FE">
            <w:pPr>
              <w:rPr>
                <w:sz w:val="20"/>
              </w:rPr>
            </w:pPr>
            <w:r w:rsidRPr="00BB00E8">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14:paraId="4989D0CE" w14:textId="77777777" w:rsidR="00BB00E8" w:rsidRPr="00BB00E8" w:rsidRDefault="00BB00E8" w:rsidP="007935FE">
            <w:pPr>
              <w:rPr>
                <w:sz w:val="20"/>
              </w:rPr>
            </w:pPr>
            <w:r w:rsidRPr="00BB00E8">
              <w:rPr>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471C4467" w14:textId="77777777" w:rsidR="00BB00E8" w:rsidRPr="00BB00E8" w:rsidRDefault="00BB00E8" w:rsidP="007935FE">
            <w:pPr>
              <w:rPr>
                <w:sz w:val="20"/>
              </w:rPr>
            </w:pPr>
            <w:r w:rsidRPr="00BB00E8">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14:paraId="22790DE5" w14:textId="77777777" w:rsidR="00BB00E8" w:rsidRPr="00BB00E8" w:rsidRDefault="00BB00E8" w:rsidP="007935FE">
            <w:pPr>
              <w:rPr>
                <w:sz w:val="20"/>
              </w:rPr>
            </w:pPr>
            <w:r w:rsidRPr="00BB00E8">
              <w:rPr>
                <w:sz w:val="20"/>
              </w:rPr>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14:paraId="1916C1F1" w14:textId="77777777" w:rsidR="00BB00E8" w:rsidRPr="00BB00E8" w:rsidRDefault="00BB00E8" w:rsidP="007935FE">
            <w:pPr>
              <w:rPr>
                <w:sz w:val="20"/>
              </w:rPr>
            </w:pPr>
            <w:r w:rsidRPr="00BB00E8">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14:paraId="191AF36D" w14:textId="77777777" w:rsidR="00BB00E8" w:rsidRPr="00BB00E8" w:rsidRDefault="00BB00E8" w:rsidP="007935FE">
            <w:pPr>
              <w:rPr>
                <w:sz w:val="20"/>
              </w:rPr>
            </w:pPr>
            <w:r w:rsidRPr="00BB00E8">
              <w:rPr>
                <w:sz w:val="20"/>
              </w:rPr>
              <w:t xml:space="preserve">Углубляем представления о характерных явлениях природы осенью, </w:t>
            </w:r>
            <w:r w:rsidRPr="00BB00E8">
              <w:rPr>
                <w:sz w:val="20"/>
              </w:rPr>
              <w:lastRenderedPageBreak/>
              <w:t>закрепляем правила поведения в природе.</w:t>
            </w:r>
          </w:p>
        </w:tc>
      </w:tr>
      <w:tr w:rsidR="00BB00E8" w:rsidRPr="00BB00E8" w14:paraId="143B7906" w14:textId="77777777" w:rsidTr="007935FE">
        <w:trPr>
          <w:trHeight w:val="470"/>
        </w:trPr>
        <w:tc>
          <w:tcPr>
            <w:tcW w:w="806" w:type="dxa"/>
            <w:vMerge w:val="restart"/>
            <w:textDirection w:val="btLr"/>
          </w:tcPr>
          <w:p w14:paraId="2BBB6380" w14:textId="77777777" w:rsidR="00BB00E8" w:rsidRPr="00BB00E8" w:rsidRDefault="00BB00E8" w:rsidP="007935FE">
            <w:pPr>
              <w:ind w:left="113" w:right="113"/>
              <w:jc w:val="center"/>
              <w:rPr>
                <w:b/>
                <w:sz w:val="20"/>
              </w:rPr>
            </w:pPr>
            <w:r w:rsidRPr="00BB00E8">
              <w:rPr>
                <w:b/>
                <w:sz w:val="20"/>
              </w:rPr>
              <w:lastRenderedPageBreak/>
              <w:t>Ноябрь</w:t>
            </w:r>
          </w:p>
        </w:tc>
        <w:tc>
          <w:tcPr>
            <w:tcW w:w="871" w:type="dxa"/>
            <w:vMerge w:val="restart"/>
          </w:tcPr>
          <w:p w14:paraId="4EE4E856" w14:textId="77777777" w:rsidR="00BB00E8" w:rsidRPr="00BB00E8" w:rsidRDefault="00BB00E8" w:rsidP="007935FE">
            <w:pPr>
              <w:jc w:val="center"/>
              <w:rPr>
                <w:b/>
                <w:sz w:val="20"/>
              </w:rPr>
            </w:pPr>
            <w:r w:rsidRPr="00BB00E8">
              <w:rPr>
                <w:b/>
                <w:sz w:val="20"/>
              </w:rPr>
              <w:t>1</w:t>
            </w:r>
          </w:p>
        </w:tc>
        <w:tc>
          <w:tcPr>
            <w:tcW w:w="1767" w:type="dxa"/>
            <w:vMerge w:val="restart"/>
          </w:tcPr>
          <w:p w14:paraId="3EB205FB" w14:textId="77777777" w:rsidR="00BB00E8" w:rsidRPr="00BB00E8" w:rsidRDefault="00BB00E8" w:rsidP="007935FE">
            <w:pPr>
              <w:jc w:val="center"/>
              <w:rPr>
                <w:sz w:val="20"/>
                <w:u w:val="single"/>
              </w:rPr>
            </w:pPr>
            <w:r w:rsidRPr="00BB00E8">
              <w:rPr>
                <w:sz w:val="20"/>
                <w:u w:val="single"/>
              </w:rPr>
              <w:t>4 ноября</w:t>
            </w:r>
          </w:p>
          <w:p w14:paraId="4E9C46C0" w14:textId="77777777" w:rsidR="00BB00E8" w:rsidRPr="00BB00E8" w:rsidRDefault="00BB00E8" w:rsidP="007935FE">
            <w:pPr>
              <w:jc w:val="center"/>
              <w:rPr>
                <w:sz w:val="20"/>
              </w:rPr>
            </w:pPr>
            <w:r w:rsidRPr="00BB00E8">
              <w:rPr>
                <w:sz w:val="20"/>
              </w:rPr>
              <w:t>День народного единства</w:t>
            </w:r>
          </w:p>
          <w:p w14:paraId="5C53020C" w14:textId="77777777" w:rsidR="00BB00E8" w:rsidRPr="00BB00E8" w:rsidRDefault="00BB00E8" w:rsidP="007935FE">
            <w:pPr>
              <w:jc w:val="center"/>
              <w:rPr>
                <w:sz w:val="20"/>
              </w:rPr>
            </w:pPr>
          </w:p>
        </w:tc>
        <w:tc>
          <w:tcPr>
            <w:tcW w:w="1599" w:type="dxa"/>
            <w:vMerge w:val="restart"/>
            <w:shd w:val="pct10" w:color="auto" w:fill="auto"/>
          </w:tcPr>
          <w:p w14:paraId="77827F71" w14:textId="77777777" w:rsidR="00BB00E8" w:rsidRPr="00BB00E8" w:rsidRDefault="00BB00E8" w:rsidP="007935FE">
            <w:pPr>
              <w:jc w:val="center"/>
              <w:rPr>
                <w:b/>
                <w:sz w:val="20"/>
              </w:rPr>
            </w:pPr>
            <w:r w:rsidRPr="00BB00E8">
              <w:rPr>
                <w:b/>
                <w:sz w:val="20"/>
              </w:rPr>
              <w:t>В мире животных</w:t>
            </w:r>
          </w:p>
        </w:tc>
        <w:tc>
          <w:tcPr>
            <w:tcW w:w="4166" w:type="dxa"/>
            <w:gridSpan w:val="2"/>
          </w:tcPr>
          <w:p w14:paraId="64600045" w14:textId="77777777" w:rsidR="00BB00E8" w:rsidRPr="00BB00E8" w:rsidRDefault="00BB00E8" w:rsidP="007935FE">
            <w:pPr>
              <w:jc w:val="center"/>
              <w:rPr>
                <w:sz w:val="20"/>
                <w:u w:val="single"/>
              </w:rPr>
            </w:pPr>
            <w:r w:rsidRPr="00BB00E8">
              <w:rPr>
                <w:sz w:val="20"/>
                <w:u w:val="single"/>
              </w:rPr>
              <w:t>Лесные жители.</w:t>
            </w:r>
          </w:p>
        </w:tc>
        <w:tc>
          <w:tcPr>
            <w:tcW w:w="5351" w:type="dxa"/>
            <w:gridSpan w:val="2"/>
            <w:tcBorders>
              <w:bottom w:val="single" w:sz="4" w:space="0" w:color="auto"/>
            </w:tcBorders>
          </w:tcPr>
          <w:p w14:paraId="51F73866" w14:textId="77777777" w:rsidR="00BB00E8" w:rsidRPr="00BB00E8" w:rsidRDefault="00BB00E8" w:rsidP="007935FE">
            <w:pPr>
              <w:jc w:val="center"/>
              <w:rPr>
                <w:sz w:val="20"/>
                <w:u w:val="single"/>
              </w:rPr>
            </w:pPr>
            <w:r w:rsidRPr="00BB00E8">
              <w:rPr>
                <w:sz w:val="20"/>
                <w:u w:val="single"/>
              </w:rPr>
              <w:t>Животные нашего края.</w:t>
            </w:r>
          </w:p>
        </w:tc>
      </w:tr>
      <w:tr w:rsidR="00BB00E8" w:rsidRPr="00BB00E8" w14:paraId="0708AB69" w14:textId="77777777" w:rsidTr="007935FE">
        <w:tc>
          <w:tcPr>
            <w:tcW w:w="806" w:type="dxa"/>
            <w:vMerge/>
          </w:tcPr>
          <w:p w14:paraId="489E9819" w14:textId="77777777" w:rsidR="00BB00E8" w:rsidRPr="00BB00E8" w:rsidRDefault="00BB00E8" w:rsidP="007935FE">
            <w:pPr>
              <w:jc w:val="center"/>
              <w:rPr>
                <w:b/>
                <w:sz w:val="20"/>
              </w:rPr>
            </w:pPr>
          </w:p>
        </w:tc>
        <w:tc>
          <w:tcPr>
            <w:tcW w:w="871" w:type="dxa"/>
            <w:vMerge/>
          </w:tcPr>
          <w:p w14:paraId="073DC469" w14:textId="77777777" w:rsidR="00BB00E8" w:rsidRPr="00BB00E8" w:rsidRDefault="00BB00E8" w:rsidP="007935FE">
            <w:pPr>
              <w:jc w:val="center"/>
              <w:rPr>
                <w:b/>
                <w:sz w:val="20"/>
              </w:rPr>
            </w:pPr>
          </w:p>
        </w:tc>
        <w:tc>
          <w:tcPr>
            <w:tcW w:w="1767" w:type="dxa"/>
            <w:vMerge/>
          </w:tcPr>
          <w:p w14:paraId="67A4B500" w14:textId="77777777" w:rsidR="00BB00E8" w:rsidRPr="00BB00E8" w:rsidRDefault="00BB00E8" w:rsidP="007935FE">
            <w:pPr>
              <w:jc w:val="center"/>
              <w:rPr>
                <w:sz w:val="20"/>
                <w:u w:val="single"/>
              </w:rPr>
            </w:pPr>
          </w:p>
        </w:tc>
        <w:tc>
          <w:tcPr>
            <w:tcW w:w="1599" w:type="dxa"/>
            <w:vMerge/>
            <w:shd w:val="pct10" w:color="auto" w:fill="auto"/>
          </w:tcPr>
          <w:p w14:paraId="34C0BE6E" w14:textId="77777777" w:rsidR="00BB00E8" w:rsidRPr="00BB00E8" w:rsidRDefault="00BB00E8" w:rsidP="007935FE">
            <w:pPr>
              <w:jc w:val="center"/>
              <w:rPr>
                <w:b/>
                <w:sz w:val="20"/>
              </w:rPr>
            </w:pPr>
          </w:p>
        </w:tc>
        <w:tc>
          <w:tcPr>
            <w:tcW w:w="2040" w:type="dxa"/>
          </w:tcPr>
          <w:p w14:paraId="61565E59" w14:textId="77777777" w:rsidR="00BB00E8" w:rsidRPr="00BB00E8" w:rsidRDefault="00BB00E8" w:rsidP="007935FE">
            <w:pPr>
              <w:rPr>
                <w:sz w:val="20"/>
              </w:rPr>
            </w:pPr>
            <w:r w:rsidRPr="00BB00E8">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14:paraId="496E54BF" w14:textId="77777777" w:rsidR="00BB00E8" w:rsidRPr="00BB00E8" w:rsidRDefault="00BB00E8" w:rsidP="007935FE">
            <w:pPr>
              <w:rPr>
                <w:sz w:val="20"/>
              </w:rPr>
            </w:pPr>
            <w:r w:rsidRPr="00BB00E8">
              <w:rPr>
                <w:sz w:val="20"/>
              </w:rPr>
              <w:lastRenderedPageBreak/>
              <w:t>Закрепляем правила безопасного поведения в природе.</w:t>
            </w:r>
          </w:p>
        </w:tc>
        <w:tc>
          <w:tcPr>
            <w:tcW w:w="2126" w:type="dxa"/>
            <w:tcBorders>
              <w:right w:val="single" w:sz="4" w:space="0" w:color="auto"/>
            </w:tcBorders>
          </w:tcPr>
          <w:p w14:paraId="28B60A1D" w14:textId="77777777" w:rsidR="00BB00E8" w:rsidRPr="00BB00E8" w:rsidRDefault="00BB00E8" w:rsidP="007935FE">
            <w:pPr>
              <w:rPr>
                <w:sz w:val="20"/>
              </w:rPr>
            </w:pPr>
            <w:r w:rsidRPr="00BB00E8">
              <w:rPr>
                <w:sz w:val="20"/>
              </w:rPr>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14:paraId="6AAED57F" w14:textId="77777777" w:rsidR="00BB00E8" w:rsidRPr="00BB00E8" w:rsidRDefault="00BB00E8" w:rsidP="007935FE">
            <w:pPr>
              <w:rPr>
                <w:sz w:val="20"/>
              </w:rPr>
            </w:pPr>
            <w:r w:rsidRPr="00BB00E8">
              <w:rPr>
                <w:sz w:val="20"/>
              </w:rPr>
              <w:t xml:space="preserve">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w:t>
            </w:r>
            <w:r w:rsidRPr="00BB00E8">
              <w:rPr>
                <w:sz w:val="20"/>
              </w:rPr>
              <w:lastRenderedPageBreak/>
              <w:t>потребностях животных: питание, вода, тепло, свет.</w:t>
            </w:r>
          </w:p>
          <w:p w14:paraId="5041569B" w14:textId="77777777" w:rsidR="00BB00E8" w:rsidRPr="00BB00E8" w:rsidRDefault="00BB00E8" w:rsidP="007935FE">
            <w:pPr>
              <w:rPr>
                <w:sz w:val="20"/>
              </w:rPr>
            </w:pPr>
            <w:r w:rsidRPr="00BB00E8">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14:paraId="75A4609B" w14:textId="77777777" w:rsidR="00BB00E8" w:rsidRPr="00BB00E8" w:rsidRDefault="00BB00E8" w:rsidP="007935FE">
            <w:pPr>
              <w:rPr>
                <w:color w:val="FF0000"/>
                <w:sz w:val="20"/>
              </w:rPr>
            </w:pPr>
            <w:r w:rsidRPr="00BB00E8">
              <w:rPr>
                <w:sz w:val="20"/>
              </w:rPr>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BB00E8">
              <w:rPr>
                <w:color w:val="FF0000"/>
                <w:sz w:val="20"/>
              </w:rPr>
              <w:t>.</w:t>
            </w:r>
          </w:p>
          <w:p w14:paraId="3E1B1484" w14:textId="77777777" w:rsidR="00BB00E8" w:rsidRPr="00BB00E8" w:rsidRDefault="00BB00E8" w:rsidP="007935FE">
            <w:pPr>
              <w:rPr>
                <w:sz w:val="20"/>
              </w:rPr>
            </w:pPr>
            <w:r w:rsidRPr="00BB00E8">
              <w:rPr>
                <w:sz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14:paraId="2FEEEFAF" w14:textId="77777777" w:rsidR="00BB00E8" w:rsidRPr="00BB00E8" w:rsidRDefault="00BB00E8" w:rsidP="007935FE">
            <w:pPr>
              <w:rPr>
                <w:sz w:val="20"/>
              </w:rPr>
            </w:pPr>
            <w:r w:rsidRPr="00BB00E8">
              <w:rPr>
                <w:sz w:val="20"/>
              </w:rPr>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w:t>
            </w:r>
            <w:r w:rsidRPr="00BB00E8">
              <w:rPr>
                <w:sz w:val="20"/>
              </w:rPr>
              <w:lastRenderedPageBreak/>
              <w:t>стремление к наблюдениям. Закрепляем правила поведения в природе.</w:t>
            </w:r>
          </w:p>
          <w:p w14:paraId="7C6DDD58" w14:textId="77777777" w:rsidR="00BB00E8" w:rsidRPr="00BB00E8" w:rsidRDefault="00BB00E8" w:rsidP="007935FE">
            <w:pPr>
              <w:rPr>
                <w:sz w:val="20"/>
              </w:rPr>
            </w:pPr>
            <w:r w:rsidRPr="00BB00E8">
              <w:rPr>
                <w:sz w:val="20"/>
              </w:rPr>
              <w:t>Закрепляем правила безопасного поведения в природе.</w:t>
            </w:r>
          </w:p>
          <w:p w14:paraId="1DD171D5" w14:textId="77777777" w:rsidR="00BB00E8" w:rsidRPr="00BB00E8" w:rsidRDefault="00BB00E8" w:rsidP="007935FE">
            <w:pPr>
              <w:rPr>
                <w:b/>
                <w:sz w:val="20"/>
              </w:rPr>
            </w:pPr>
            <w:r w:rsidRPr="00BB00E8">
              <w:rPr>
                <w:b/>
                <w:color w:val="00B050"/>
                <w:sz w:val="20"/>
              </w:rPr>
              <w:t>Знакомим с Красной книгой РТ.</w:t>
            </w:r>
          </w:p>
        </w:tc>
      </w:tr>
      <w:tr w:rsidR="00BB00E8" w:rsidRPr="00BB00E8" w14:paraId="19B2C21F" w14:textId="77777777" w:rsidTr="007935FE">
        <w:tc>
          <w:tcPr>
            <w:tcW w:w="806" w:type="dxa"/>
            <w:vMerge/>
          </w:tcPr>
          <w:p w14:paraId="72A48301" w14:textId="77777777" w:rsidR="00BB00E8" w:rsidRPr="00BB00E8" w:rsidRDefault="00BB00E8" w:rsidP="007935FE">
            <w:pPr>
              <w:jc w:val="center"/>
              <w:rPr>
                <w:b/>
                <w:sz w:val="20"/>
              </w:rPr>
            </w:pPr>
          </w:p>
        </w:tc>
        <w:tc>
          <w:tcPr>
            <w:tcW w:w="871" w:type="dxa"/>
          </w:tcPr>
          <w:p w14:paraId="2C42AF7B" w14:textId="77777777" w:rsidR="00BB00E8" w:rsidRPr="00BB00E8" w:rsidRDefault="00BB00E8" w:rsidP="007935FE">
            <w:pPr>
              <w:jc w:val="center"/>
              <w:rPr>
                <w:b/>
                <w:sz w:val="20"/>
              </w:rPr>
            </w:pPr>
            <w:r w:rsidRPr="00BB00E8">
              <w:rPr>
                <w:b/>
                <w:sz w:val="20"/>
              </w:rPr>
              <w:t>2</w:t>
            </w:r>
          </w:p>
        </w:tc>
        <w:tc>
          <w:tcPr>
            <w:tcW w:w="1767" w:type="dxa"/>
          </w:tcPr>
          <w:p w14:paraId="1552CDBD" w14:textId="77777777" w:rsidR="00BB00E8" w:rsidRPr="00BB00E8" w:rsidRDefault="00BB00E8" w:rsidP="007935FE">
            <w:pPr>
              <w:jc w:val="center"/>
              <w:rPr>
                <w:bCs/>
                <w:sz w:val="20"/>
                <w:highlight w:val="green"/>
              </w:rPr>
            </w:pPr>
            <w:r w:rsidRPr="00BB00E8">
              <w:rPr>
                <w:bCs/>
                <w:sz w:val="20"/>
                <w:highlight w:val="green"/>
              </w:rPr>
              <w:t>6 ноября</w:t>
            </w:r>
          </w:p>
          <w:p w14:paraId="24AB8D26" w14:textId="77777777" w:rsidR="00BB00E8" w:rsidRPr="00BB00E8" w:rsidRDefault="00BB00E8" w:rsidP="007935FE">
            <w:pPr>
              <w:jc w:val="center"/>
              <w:rPr>
                <w:sz w:val="20"/>
                <w:u w:val="single"/>
              </w:rPr>
            </w:pPr>
            <w:r w:rsidRPr="00BB00E8">
              <w:rPr>
                <w:bCs/>
                <w:sz w:val="20"/>
                <w:highlight w:val="green"/>
              </w:rPr>
              <w:t>День конституции Республики Татарстан</w:t>
            </w:r>
            <w:r w:rsidRPr="00BB00E8">
              <w:rPr>
                <w:sz w:val="20"/>
                <w:u w:val="single"/>
              </w:rPr>
              <w:t xml:space="preserve"> </w:t>
            </w:r>
          </w:p>
          <w:p w14:paraId="6452BB33" w14:textId="77777777" w:rsidR="00BB00E8" w:rsidRPr="00BB00E8" w:rsidRDefault="00BB00E8" w:rsidP="007935FE">
            <w:pPr>
              <w:jc w:val="center"/>
              <w:rPr>
                <w:sz w:val="20"/>
                <w:u w:val="single"/>
              </w:rPr>
            </w:pPr>
            <w:r w:rsidRPr="00BB00E8">
              <w:rPr>
                <w:sz w:val="20"/>
                <w:u w:val="single"/>
              </w:rPr>
              <w:t>8 ноября</w:t>
            </w:r>
          </w:p>
          <w:p w14:paraId="54E48FE8" w14:textId="77777777" w:rsidR="00BB00E8" w:rsidRPr="00BB00E8" w:rsidRDefault="00BB00E8" w:rsidP="007935FE">
            <w:pPr>
              <w:jc w:val="center"/>
              <w:rPr>
                <w:sz w:val="20"/>
              </w:rPr>
            </w:pPr>
            <w:r w:rsidRPr="00BB00E8">
              <w:rPr>
                <w:sz w:val="20"/>
              </w:rPr>
              <w:t>День памяти погибших при исполнении служебных обязанностей сотрудников органов внутренних дел</w:t>
            </w:r>
          </w:p>
        </w:tc>
        <w:tc>
          <w:tcPr>
            <w:tcW w:w="1599" w:type="dxa"/>
            <w:shd w:val="pct10" w:color="auto" w:fill="auto"/>
          </w:tcPr>
          <w:p w14:paraId="5F71A533" w14:textId="77777777" w:rsidR="00BB00E8" w:rsidRPr="00BB00E8" w:rsidRDefault="00BB00E8" w:rsidP="007935FE">
            <w:pPr>
              <w:jc w:val="center"/>
              <w:rPr>
                <w:b/>
                <w:sz w:val="20"/>
              </w:rPr>
            </w:pPr>
            <w:r w:rsidRPr="00BB00E8">
              <w:rPr>
                <w:b/>
                <w:sz w:val="20"/>
              </w:rPr>
              <w:t>Моя семья.</w:t>
            </w:r>
          </w:p>
          <w:p w14:paraId="25DB8147" w14:textId="77777777" w:rsidR="00BB00E8" w:rsidRPr="00BB00E8" w:rsidRDefault="00BB00E8" w:rsidP="007935FE">
            <w:pPr>
              <w:jc w:val="center"/>
              <w:rPr>
                <w:b/>
                <w:sz w:val="20"/>
              </w:rPr>
            </w:pPr>
            <w:r w:rsidRPr="00BB00E8">
              <w:rPr>
                <w:b/>
                <w:sz w:val="20"/>
              </w:rPr>
              <w:t>Моя малая родина. Родной город.</w:t>
            </w:r>
          </w:p>
        </w:tc>
        <w:tc>
          <w:tcPr>
            <w:tcW w:w="2040" w:type="dxa"/>
          </w:tcPr>
          <w:p w14:paraId="70FB3BE9" w14:textId="77777777" w:rsidR="00BB00E8" w:rsidRPr="00BB00E8" w:rsidRDefault="00BB00E8" w:rsidP="007935FE">
            <w:pPr>
              <w:rPr>
                <w:sz w:val="20"/>
              </w:rPr>
            </w:pPr>
            <w:r w:rsidRPr="00BB00E8">
              <w:rPr>
                <w:sz w:val="20"/>
              </w:rPr>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14:paraId="71363F8B" w14:textId="77777777" w:rsidR="00BB00E8" w:rsidRPr="00BB00E8" w:rsidRDefault="00BB00E8" w:rsidP="007935FE">
            <w:pPr>
              <w:rPr>
                <w:sz w:val="20"/>
              </w:rPr>
            </w:pPr>
            <w:r w:rsidRPr="00BB00E8">
              <w:rPr>
                <w:b/>
                <w:color w:val="00B050"/>
                <w:sz w:val="20"/>
              </w:rPr>
              <w:t xml:space="preserve">Знакомим с начальными представлениями об атрибутах национальной культуры – жилище, предметы </w:t>
            </w:r>
            <w:r w:rsidRPr="00BB00E8">
              <w:rPr>
                <w:b/>
                <w:color w:val="00B050"/>
                <w:sz w:val="20"/>
              </w:rPr>
              <w:lastRenderedPageBreak/>
              <w:t>быта, посуда, национальные праздники.</w:t>
            </w:r>
          </w:p>
          <w:p w14:paraId="4930B8E6" w14:textId="77777777" w:rsidR="00BB00E8" w:rsidRPr="00BB00E8" w:rsidRDefault="00BB00E8" w:rsidP="007935FE">
            <w:pPr>
              <w:rPr>
                <w:sz w:val="20"/>
              </w:rPr>
            </w:pPr>
          </w:p>
        </w:tc>
        <w:tc>
          <w:tcPr>
            <w:tcW w:w="2126" w:type="dxa"/>
            <w:tcBorders>
              <w:top w:val="single" w:sz="4" w:space="0" w:color="auto"/>
            </w:tcBorders>
          </w:tcPr>
          <w:p w14:paraId="6D321DB4" w14:textId="77777777" w:rsidR="00BB00E8" w:rsidRPr="00BB00E8" w:rsidRDefault="00BB00E8" w:rsidP="007935FE">
            <w:pPr>
              <w:rPr>
                <w:sz w:val="20"/>
              </w:rPr>
            </w:pPr>
            <w:r w:rsidRPr="00BB00E8">
              <w:rPr>
                <w:sz w:val="20"/>
              </w:rPr>
              <w:lastRenderedPageBreak/>
              <w:t>Обогащаем представления о малой родине: основные достопримечательности, название улиц, где живем.</w:t>
            </w:r>
          </w:p>
          <w:p w14:paraId="36AA6D8A" w14:textId="77777777" w:rsidR="00BB00E8" w:rsidRPr="00BB00E8" w:rsidRDefault="00BB00E8" w:rsidP="007935FE">
            <w:pPr>
              <w:rPr>
                <w:sz w:val="20"/>
              </w:rPr>
            </w:pPr>
          </w:p>
          <w:p w14:paraId="43391762" w14:textId="77777777" w:rsidR="00BB00E8" w:rsidRPr="00BB00E8" w:rsidRDefault="00BB00E8" w:rsidP="007935FE">
            <w:pPr>
              <w:rPr>
                <w:sz w:val="20"/>
              </w:rPr>
            </w:pPr>
            <w:r w:rsidRPr="00BB00E8">
              <w:rPr>
                <w:sz w:val="20"/>
              </w:rPr>
              <w:t>Продолжаем расширять представления о членах семьи, о малой родине, городских объектах, видах транспорта. Труд в взрослых в городе.</w:t>
            </w:r>
          </w:p>
          <w:p w14:paraId="0042D2B0" w14:textId="77777777" w:rsidR="00BB00E8" w:rsidRPr="00BB00E8" w:rsidRDefault="00BB00E8" w:rsidP="007935FE">
            <w:pPr>
              <w:rPr>
                <w:sz w:val="20"/>
              </w:rPr>
            </w:pPr>
          </w:p>
          <w:p w14:paraId="1E995360" w14:textId="77777777" w:rsidR="00BB00E8" w:rsidRPr="00BB00E8" w:rsidRDefault="00BB00E8" w:rsidP="007935FE">
            <w:pPr>
              <w:rPr>
                <w:sz w:val="20"/>
              </w:rPr>
            </w:pPr>
            <w:r w:rsidRPr="00BB00E8">
              <w:rPr>
                <w:b/>
                <w:color w:val="00B050"/>
                <w:sz w:val="20"/>
              </w:rPr>
              <w:t xml:space="preserve">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w:t>
            </w:r>
            <w:r w:rsidRPr="00BB00E8">
              <w:rPr>
                <w:b/>
                <w:color w:val="00B050"/>
                <w:sz w:val="20"/>
              </w:rPr>
              <w:lastRenderedPageBreak/>
              <w:t>национальными праздниками.</w:t>
            </w:r>
          </w:p>
          <w:p w14:paraId="7B204E82" w14:textId="77777777" w:rsidR="00BB00E8" w:rsidRPr="00BB00E8" w:rsidRDefault="00BB00E8" w:rsidP="007935FE">
            <w:pPr>
              <w:rPr>
                <w:b/>
                <w:sz w:val="20"/>
              </w:rPr>
            </w:pPr>
          </w:p>
        </w:tc>
        <w:tc>
          <w:tcPr>
            <w:tcW w:w="2977" w:type="dxa"/>
            <w:tcBorders>
              <w:top w:val="single" w:sz="4" w:space="0" w:color="auto"/>
            </w:tcBorders>
          </w:tcPr>
          <w:p w14:paraId="2170C824" w14:textId="77777777" w:rsidR="00BB00E8" w:rsidRPr="00BB00E8" w:rsidRDefault="00BB00E8" w:rsidP="007935FE">
            <w:pPr>
              <w:rPr>
                <w:sz w:val="20"/>
              </w:rPr>
            </w:pPr>
            <w:r w:rsidRPr="00BB00E8">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7EBACABE" w14:textId="77777777" w:rsidR="00BB00E8" w:rsidRPr="00BB00E8" w:rsidRDefault="00BB00E8" w:rsidP="007935FE">
            <w:pPr>
              <w:rPr>
                <w:sz w:val="20"/>
              </w:rPr>
            </w:pPr>
            <w:r w:rsidRPr="00BB00E8">
              <w:rPr>
                <w:sz w:val="20"/>
              </w:rPr>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14:paraId="5F00C7AB" w14:textId="77777777" w:rsidR="00BB00E8" w:rsidRPr="00BB00E8" w:rsidRDefault="00BB00E8" w:rsidP="007935FE">
            <w:pPr>
              <w:rPr>
                <w:sz w:val="20"/>
              </w:rPr>
            </w:pPr>
            <w:r w:rsidRPr="00BB00E8">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3BF8D3A6" w14:textId="77777777" w:rsidR="00BB00E8" w:rsidRPr="00BB00E8" w:rsidRDefault="00BB00E8" w:rsidP="007935FE">
            <w:pPr>
              <w:rPr>
                <w:sz w:val="20"/>
              </w:rPr>
            </w:pPr>
            <w:r w:rsidRPr="00BB00E8">
              <w:rPr>
                <w:sz w:val="20"/>
              </w:rPr>
              <w:t>Воспитываем уважение к людям разных национальностей.</w:t>
            </w:r>
          </w:p>
          <w:p w14:paraId="53DC49B1" w14:textId="77777777" w:rsidR="00BB00E8" w:rsidRPr="00BB00E8" w:rsidRDefault="00BB00E8" w:rsidP="007935FE">
            <w:pPr>
              <w:rPr>
                <w:sz w:val="20"/>
              </w:rPr>
            </w:pPr>
            <w:r w:rsidRPr="00BB00E8">
              <w:rPr>
                <w:sz w:val="20"/>
              </w:rPr>
              <w:t xml:space="preserve">Уделяем особое внимание традициям и обычаям народов Татарстана. </w:t>
            </w:r>
          </w:p>
          <w:p w14:paraId="4503E298" w14:textId="77777777" w:rsidR="00BB00E8" w:rsidRPr="00BB00E8" w:rsidRDefault="00BB00E8" w:rsidP="007935FE">
            <w:pPr>
              <w:rPr>
                <w:b/>
                <w:color w:val="00B050"/>
                <w:sz w:val="20"/>
              </w:rPr>
            </w:pPr>
            <w:r w:rsidRPr="00BB00E8">
              <w:rPr>
                <w:b/>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4118AC26" w14:textId="77777777" w:rsidR="00BB00E8" w:rsidRPr="00BB00E8" w:rsidRDefault="00BB00E8" w:rsidP="007935FE">
            <w:pPr>
              <w:rPr>
                <w:sz w:val="20"/>
              </w:rPr>
            </w:pPr>
          </w:p>
          <w:p w14:paraId="6A90F9DB" w14:textId="77777777" w:rsidR="00BB00E8" w:rsidRPr="00BB00E8" w:rsidRDefault="00BB00E8" w:rsidP="007935FE">
            <w:pPr>
              <w:rPr>
                <w:i/>
                <w:sz w:val="20"/>
              </w:rPr>
            </w:pPr>
            <w:r w:rsidRPr="00BB00E8">
              <w:rPr>
                <w:i/>
                <w:sz w:val="20"/>
                <w:u w:val="single"/>
              </w:rPr>
              <w:t>С чистым сердцем:</w:t>
            </w:r>
            <w:r w:rsidRPr="00BB00E8">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14:paraId="56CE2E68" w14:textId="77777777" w:rsidR="00BB00E8" w:rsidRPr="00BB00E8" w:rsidRDefault="00BB00E8" w:rsidP="007935FE">
            <w:pPr>
              <w:rPr>
                <w:sz w:val="20"/>
              </w:rPr>
            </w:pPr>
            <w:r w:rsidRPr="00BB00E8">
              <w:rPr>
                <w:sz w:val="20"/>
              </w:rPr>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14:paraId="3ED7428B" w14:textId="77777777" w:rsidR="00BB00E8" w:rsidRPr="00BB00E8" w:rsidRDefault="00BB00E8" w:rsidP="007935FE">
            <w:pPr>
              <w:rPr>
                <w:sz w:val="20"/>
              </w:rPr>
            </w:pPr>
            <w:r w:rsidRPr="00BB00E8">
              <w:rPr>
                <w:sz w:val="20"/>
              </w:rPr>
              <w:t>Знакомим с руководителями республики и города.</w:t>
            </w:r>
          </w:p>
          <w:p w14:paraId="6320A483" w14:textId="77777777" w:rsidR="00BB00E8" w:rsidRPr="00BB00E8" w:rsidRDefault="00BB00E8" w:rsidP="007935FE">
            <w:pPr>
              <w:rPr>
                <w:sz w:val="20"/>
              </w:rPr>
            </w:pPr>
            <w:r w:rsidRPr="00BB00E8">
              <w:rPr>
                <w:sz w:val="20"/>
              </w:rPr>
              <w:t xml:space="preserve">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w:t>
            </w:r>
            <w:r w:rsidRPr="00BB00E8">
              <w:rPr>
                <w:sz w:val="20"/>
              </w:rPr>
              <w:lastRenderedPageBreak/>
              <w:t>горожанах, традициях городской жизни.</w:t>
            </w:r>
          </w:p>
          <w:p w14:paraId="76542382" w14:textId="77777777" w:rsidR="00BB00E8" w:rsidRPr="00BB00E8" w:rsidRDefault="00BB00E8" w:rsidP="007935FE">
            <w:pPr>
              <w:rPr>
                <w:sz w:val="20"/>
              </w:rPr>
            </w:pPr>
          </w:p>
          <w:p w14:paraId="14E31DFA" w14:textId="77777777" w:rsidR="00BB00E8" w:rsidRPr="00BB00E8" w:rsidRDefault="00BB00E8" w:rsidP="007935FE">
            <w:pPr>
              <w:rPr>
                <w:b/>
                <w:color w:val="00B050"/>
                <w:sz w:val="20"/>
              </w:rPr>
            </w:pPr>
            <w:r w:rsidRPr="00BB00E8">
              <w:rPr>
                <w:b/>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6801BB16" w14:textId="77777777" w:rsidR="00BB00E8" w:rsidRPr="00BB00E8" w:rsidRDefault="00BB00E8" w:rsidP="007935FE">
            <w:pPr>
              <w:rPr>
                <w:sz w:val="20"/>
              </w:rPr>
            </w:pPr>
          </w:p>
          <w:p w14:paraId="25732ED5" w14:textId="77777777" w:rsidR="00BB00E8" w:rsidRPr="00BB00E8" w:rsidRDefault="00BB00E8" w:rsidP="007935FE">
            <w:pPr>
              <w:rPr>
                <w:sz w:val="20"/>
              </w:rPr>
            </w:pPr>
            <w:r w:rsidRPr="00BB00E8">
              <w:rPr>
                <w:i/>
                <w:sz w:val="20"/>
                <w:u w:val="single"/>
              </w:rPr>
              <w:t>С чистым сердцем:</w:t>
            </w:r>
            <w:r w:rsidRPr="00BB00E8">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14:paraId="4ED8742D" w14:textId="77777777" w:rsidR="00BB00E8" w:rsidRPr="00BB00E8" w:rsidRDefault="00BB00E8" w:rsidP="007935FE">
            <w:pPr>
              <w:rPr>
                <w:sz w:val="20"/>
              </w:rPr>
            </w:pPr>
          </w:p>
          <w:p w14:paraId="60EDB12C" w14:textId="77777777" w:rsidR="00BB00E8" w:rsidRPr="00BB00E8" w:rsidRDefault="00BB00E8" w:rsidP="007935FE">
            <w:pPr>
              <w:rPr>
                <w:sz w:val="20"/>
              </w:rPr>
            </w:pPr>
          </w:p>
        </w:tc>
      </w:tr>
      <w:tr w:rsidR="00BB00E8" w:rsidRPr="00BB00E8" w14:paraId="439BD1E7" w14:textId="77777777" w:rsidTr="007935FE">
        <w:tc>
          <w:tcPr>
            <w:tcW w:w="806" w:type="dxa"/>
            <w:vMerge/>
          </w:tcPr>
          <w:p w14:paraId="79CDF0A1" w14:textId="77777777" w:rsidR="00BB00E8" w:rsidRPr="00BB00E8" w:rsidRDefault="00BB00E8" w:rsidP="007935FE">
            <w:pPr>
              <w:jc w:val="center"/>
              <w:rPr>
                <w:b/>
                <w:sz w:val="20"/>
              </w:rPr>
            </w:pPr>
          </w:p>
        </w:tc>
        <w:tc>
          <w:tcPr>
            <w:tcW w:w="871" w:type="dxa"/>
            <w:vMerge w:val="restart"/>
          </w:tcPr>
          <w:p w14:paraId="6C955ABB" w14:textId="77777777" w:rsidR="00BB00E8" w:rsidRPr="00BB00E8" w:rsidRDefault="00BB00E8" w:rsidP="007935FE">
            <w:pPr>
              <w:jc w:val="center"/>
              <w:rPr>
                <w:b/>
                <w:sz w:val="20"/>
              </w:rPr>
            </w:pPr>
            <w:r w:rsidRPr="00BB00E8">
              <w:rPr>
                <w:b/>
                <w:sz w:val="20"/>
              </w:rPr>
              <w:t>3</w:t>
            </w:r>
          </w:p>
        </w:tc>
        <w:tc>
          <w:tcPr>
            <w:tcW w:w="1767" w:type="dxa"/>
            <w:vMerge w:val="restart"/>
          </w:tcPr>
          <w:p w14:paraId="38C696B8" w14:textId="77777777" w:rsidR="00BB00E8" w:rsidRPr="00BB00E8" w:rsidRDefault="00BB00E8" w:rsidP="007935FE">
            <w:pPr>
              <w:jc w:val="center"/>
              <w:rPr>
                <w:bCs/>
                <w:sz w:val="20"/>
                <w:highlight w:val="green"/>
              </w:rPr>
            </w:pPr>
          </w:p>
        </w:tc>
        <w:tc>
          <w:tcPr>
            <w:tcW w:w="1599" w:type="dxa"/>
            <w:vMerge w:val="restart"/>
            <w:shd w:val="pct10" w:color="auto" w:fill="auto"/>
          </w:tcPr>
          <w:p w14:paraId="3590E224" w14:textId="77777777" w:rsidR="00BB00E8" w:rsidRPr="00BB00E8" w:rsidRDefault="00BB00E8" w:rsidP="007935FE">
            <w:pPr>
              <w:jc w:val="center"/>
              <w:rPr>
                <w:b/>
                <w:sz w:val="20"/>
              </w:rPr>
            </w:pPr>
            <w:r w:rsidRPr="00BB00E8">
              <w:rPr>
                <w:b/>
                <w:sz w:val="20"/>
              </w:rPr>
              <w:t>Неделя культуры</w:t>
            </w:r>
          </w:p>
        </w:tc>
        <w:tc>
          <w:tcPr>
            <w:tcW w:w="9517" w:type="dxa"/>
            <w:gridSpan w:val="4"/>
          </w:tcPr>
          <w:p w14:paraId="12405BFE" w14:textId="77777777" w:rsidR="00BB00E8" w:rsidRPr="00BB00E8" w:rsidRDefault="00BB00E8" w:rsidP="007935FE">
            <w:pPr>
              <w:jc w:val="center"/>
              <w:rPr>
                <w:sz w:val="20"/>
                <w:u w:val="single"/>
              </w:rPr>
            </w:pPr>
            <w:r w:rsidRPr="00BB00E8">
              <w:rPr>
                <w:sz w:val="20"/>
                <w:u w:val="single"/>
              </w:rPr>
              <w:t>Народные промыслы, традиции, фольклор.</w:t>
            </w:r>
          </w:p>
          <w:p w14:paraId="4A15DBBE" w14:textId="77777777" w:rsidR="00BB00E8" w:rsidRPr="00BB00E8" w:rsidRDefault="00BB00E8" w:rsidP="007935FE">
            <w:pPr>
              <w:jc w:val="center"/>
              <w:rPr>
                <w:sz w:val="20"/>
                <w:u w:val="single"/>
              </w:rPr>
            </w:pPr>
          </w:p>
        </w:tc>
      </w:tr>
      <w:tr w:rsidR="00BB00E8" w:rsidRPr="00BB00E8" w14:paraId="5D8E8BEC" w14:textId="77777777" w:rsidTr="007935FE">
        <w:tc>
          <w:tcPr>
            <w:tcW w:w="806" w:type="dxa"/>
            <w:vMerge/>
          </w:tcPr>
          <w:p w14:paraId="4BD06881" w14:textId="77777777" w:rsidR="00BB00E8" w:rsidRPr="00BB00E8" w:rsidRDefault="00BB00E8" w:rsidP="007935FE">
            <w:pPr>
              <w:jc w:val="center"/>
              <w:rPr>
                <w:b/>
                <w:sz w:val="20"/>
              </w:rPr>
            </w:pPr>
          </w:p>
        </w:tc>
        <w:tc>
          <w:tcPr>
            <w:tcW w:w="871" w:type="dxa"/>
            <w:vMerge/>
          </w:tcPr>
          <w:p w14:paraId="1545F1AF" w14:textId="77777777" w:rsidR="00BB00E8" w:rsidRPr="00BB00E8" w:rsidRDefault="00BB00E8" w:rsidP="007935FE">
            <w:pPr>
              <w:jc w:val="center"/>
              <w:rPr>
                <w:b/>
                <w:sz w:val="20"/>
              </w:rPr>
            </w:pPr>
          </w:p>
        </w:tc>
        <w:tc>
          <w:tcPr>
            <w:tcW w:w="1767" w:type="dxa"/>
            <w:vMerge/>
          </w:tcPr>
          <w:p w14:paraId="375591BA" w14:textId="77777777" w:rsidR="00BB00E8" w:rsidRPr="00BB00E8" w:rsidRDefault="00BB00E8" w:rsidP="007935FE">
            <w:pPr>
              <w:jc w:val="center"/>
              <w:rPr>
                <w:bCs/>
                <w:sz w:val="20"/>
                <w:highlight w:val="green"/>
              </w:rPr>
            </w:pPr>
          </w:p>
        </w:tc>
        <w:tc>
          <w:tcPr>
            <w:tcW w:w="1599" w:type="dxa"/>
            <w:vMerge/>
            <w:shd w:val="pct10" w:color="auto" w:fill="auto"/>
          </w:tcPr>
          <w:p w14:paraId="68C46D86" w14:textId="77777777" w:rsidR="00BB00E8" w:rsidRPr="00BB00E8" w:rsidRDefault="00BB00E8" w:rsidP="007935FE">
            <w:pPr>
              <w:jc w:val="center"/>
              <w:rPr>
                <w:b/>
                <w:sz w:val="20"/>
              </w:rPr>
            </w:pPr>
          </w:p>
        </w:tc>
        <w:tc>
          <w:tcPr>
            <w:tcW w:w="2040" w:type="dxa"/>
          </w:tcPr>
          <w:p w14:paraId="52AAAF88" w14:textId="77777777" w:rsidR="00BB00E8" w:rsidRPr="00BB00E8" w:rsidRDefault="00BB00E8" w:rsidP="007935FE">
            <w:pPr>
              <w:rPr>
                <w:sz w:val="20"/>
              </w:rPr>
            </w:pPr>
            <w:r w:rsidRPr="00BB00E8">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791CC5ED" w14:textId="77777777" w:rsidR="00BB00E8" w:rsidRPr="00BB00E8" w:rsidRDefault="00BB00E8" w:rsidP="007935FE">
            <w:pPr>
              <w:rPr>
                <w:sz w:val="20"/>
              </w:rPr>
            </w:pPr>
            <w:r w:rsidRPr="00BB00E8">
              <w:rPr>
                <w:sz w:val="20"/>
              </w:rPr>
              <w:lastRenderedPageBreak/>
              <w:t>Знакомим с дымковскими узорами. Учим украшать силуэты игрушек дымковскими узорами.</w:t>
            </w:r>
          </w:p>
          <w:p w14:paraId="5FE206EA" w14:textId="77777777" w:rsidR="00BB00E8" w:rsidRPr="00BB00E8" w:rsidRDefault="00BB00E8" w:rsidP="007935FE">
            <w:pPr>
              <w:rPr>
                <w:sz w:val="20"/>
              </w:rPr>
            </w:pPr>
            <w:r w:rsidRPr="00BB00E8">
              <w:rPr>
                <w:b/>
                <w:color w:val="00B050"/>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14:paraId="7D30158C" w14:textId="77777777" w:rsidR="00BB00E8" w:rsidRPr="00BB00E8" w:rsidRDefault="00BB00E8" w:rsidP="007935FE">
            <w:pPr>
              <w:rPr>
                <w:sz w:val="20"/>
              </w:rPr>
            </w:pPr>
            <w:r w:rsidRPr="00BB00E8">
              <w:rPr>
                <w:sz w:val="20"/>
              </w:rPr>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14:paraId="38B79432" w14:textId="77777777" w:rsidR="00BB00E8" w:rsidRPr="00BB00E8" w:rsidRDefault="00BB00E8" w:rsidP="007935FE">
            <w:pPr>
              <w:rPr>
                <w:sz w:val="20"/>
              </w:rPr>
            </w:pPr>
            <w:r w:rsidRPr="00BB00E8">
              <w:rPr>
                <w:sz w:val="20"/>
              </w:rPr>
              <w:t xml:space="preserve">Знакомим с филимоновскими </w:t>
            </w:r>
            <w:r w:rsidRPr="00BB00E8">
              <w:rPr>
                <w:sz w:val="20"/>
              </w:rPr>
              <w:lastRenderedPageBreak/>
              <w:t>узорами. Создаем декоративные композиции по мотивам дымковских и филимоновских узоров.</w:t>
            </w:r>
          </w:p>
          <w:p w14:paraId="75BD1136" w14:textId="77777777" w:rsidR="00BB00E8" w:rsidRPr="00BB00E8" w:rsidRDefault="00BB00E8" w:rsidP="007935FE">
            <w:pPr>
              <w:rPr>
                <w:sz w:val="20"/>
              </w:rPr>
            </w:pPr>
            <w:r w:rsidRPr="00BB00E8">
              <w:rPr>
                <w:sz w:val="20"/>
              </w:rPr>
              <w:t>Знакомим с городецкими изделиями. Учим выделять элементы городецкой росписи.</w:t>
            </w:r>
          </w:p>
          <w:p w14:paraId="714A36A8" w14:textId="77777777" w:rsidR="00BB00E8" w:rsidRPr="00BB00E8" w:rsidRDefault="00BB00E8" w:rsidP="007935FE">
            <w:pPr>
              <w:rPr>
                <w:sz w:val="20"/>
              </w:rPr>
            </w:pPr>
          </w:p>
          <w:p w14:paraId="471FB68E" w14:textId="77777777" w:rsidR="00BB00E8" w:rsidRPr="00BB00E8" w:rsidRDefault="00BB00E8" w:rsidP="007935FE">
            <w:pPr>
              <w:rPr>
                <w:sz w:val="20"/>
              </w:rPr>
            </w:pPr>
            <w:r w:rsidRPr="00BB00E8">
              <w:rPr>
                <w:b/>
                <w:color w:val="00B050"/>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14:paraId="26AB323D" w14:textId="77777777" w:rsidR="00BB00E8" w:rsidRPr="00BB00E8" w:rsidRDefault="00BB00E8" w:rsidP="007935FE">
            <w:pPr>
              <w:rPr>
                <w:sz w:val="20"/>
              </w:rPr>
            </w:pPr>
            <w:r w:rsidRPr="00BB00E8">
              <w:rPr>
                <w:sz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декоративной </w:t>
            </w:r>
            <w:r w:rsidRPr="00BB00E8">
              <w:rPr>
                <w:sz w:val="20"/>
              </w:rPr>
              <w:lastRenderedPageBreak/>
              <w:t>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14:paraId="10B32109" w14:textId="77777777" w:rsidR="00BB00E8" w:rsidRPr="00BB00E8" w:rsidRDefault="00BB00E8" w:rsidP="007935FE">
            <w:pPr>
              <w:rPr>
                <w:sz w:val="20"/>
              </w:rPr>
            </w:pPr>
          </w:p>
          <w:p w14:paraId="430705B3" w14:textId="77777777" w:rsidR="00BB00E8" w:rsidRPr="00BB00E8" w:rsidRDefault="00BB00E8" w:rsidP="007935FE">
            <w:pPr>
              <w:rPr>
                <w:sz w:val="20"/>
              </w:rPr>
            </w:pPr>
            <w:r w:rsidRPr="00BB00E8">
              <w:rPr>
                <w:sz w:val="20"/>
              </w:rPr>
              <w:t>Знакомим с элементами татарского узора.</w:t>
            </w:r>
          </w:p>
        </w:tc>
        <w:tc>
          <w:tcPr>
            <w:tcW w:w="2374" w:type="dxa"/>
          </w:tcPr>
          <w:p w14:paraId="7F727D0A" w14:textId="77777777" w:rsidR="00BB00E8" w:rsidRPr="00BB00E8" w:rsidRDefault="00BB00E8" w:rsidP="007935FE">
            <w:pPr>
              <w:rPr>
                <w:sz w:val="20"/>
              </w:rPr>
            </w:pPr>
            <w:r w:rsidRPr="00BB00E8">
              <w:rPr>
                <w:sz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w:t>
            </w:r>
            <w:r w:rsidRPr="00BB00E8">
              <w:rPr>
                <w:sz w:val="20"/>
              </w:rPr>
              <w:lastRenderedPageBreak/>
              <w:t xml:space="preserve">жостовская, мезенская роспись), керамическими изделиями, народными игрушка. </w:t>
            </w:r>
          </w:p>
          <w:p w14:paraId="6633E0BE" w14:textId="77777777" w:rsidR="00BB00E8" w:rsidRPr="00BB00E8" w:rsidRDefault="00BB00E8" w:rsidP="007935FE">
            <w:pPr>
              <w:rPr>
                <w:sz w:val="20"/>
              </w:rPr>
            </w:pPr>
            <w:r w:rsidRPr="00BB00E8">
              <w:rPr>
                <w:sz w:val="20"/>
              </w:rPr>
              <w:t>Расширяем представления о декоративно-прикладном искусстве Татарстана, фольклоре татарского народа.</w:t>
            </w:r>
          </w:p>
          <w:p w14:paraId="6F41B974" w14:textId="77777777" w:rsidR="00BB00E8" w:rsidRPr="00BB00E8" w:rsidRDefault="00BB00E8" w:rsidP="007935FE">
            <w:pPr>
              <w:rPr>
                <w:sz w:val="20"/>
              </w:rPr>
            </w:pPr>
            <w:r w:rsidRPr="00BB00E8">
              <w:rPr>
                <w:sz w:val="20"/>
              </w:rPr>
              <w:t>Поощряем желание посещать выставки декоративно-прикладного искусства.</w:t>
            </w:r>
          </w:p>
          <w:p w14:paraId="47748E94" w14:textId="77777777" w:rsidR="00BB00E8" w:rsidRPr="00BB00E8" w:rsidRDefault="00BB00E8" w:rsidP="007935FE">
            <w:pPr>
              <w:rPr>
                <w:sz w:val="20"/>
              </w:rPr>
            </w:pPr>
            <w:r w:rsidRPr="00BB00E8">
              <w:rPr>
                <w:sz w:val="20"/>
              </w:rPr>
              <w:t>Имеет представление об отдельных элементах культуры народов Поволжья</w:t>
            </w:r>
          </w:p>
        </w:tc>
      </w:tr>
      <w:tr w:rsidR="00BB00E8" w:rsidRPr="00BB00E8" w14:paraId="66E43B0D" w14:textId="77777777" w:rsidTr="007935FE">
        <w:tc>
          <w:tcPr>
            <w:tcW w:w="806" w:type="dxa"/>
            <w:vMerge/>
          </w:tcPr>
          <w:p w14:paraId="409AB380" w14:textId="77777777" w:rsidR="00BB00E8" w:rsidRPr="00BB00E8" w:rsidRDefault="00BB00E8" w:rsidP="007935FE">
            <w:pPr>
              <w:jc w:val="center"/>
              <w:rPr>
                <w:b/>
                <w:sz w:val="20"/>
              </w:rPr>
            </w:pPr>
          </w:p>
        </w:tc>
        <w:tc>
          <w:tcPr>
            <w:tcW w:w="871" w:type="dxa"/>
            <w:vMerge w:val="restart"/>
          </w:tcPr>
          <w:p w14:paraId="09E51C61" w14:textId="77777777" w:rsidR="00BB00E8" w:rsidRPr="00BB00E8" w:rsidRDefault="00BB00E8" w:rsidP="007935FE">
            <w:pPr>
              <w:jc w:val="center"/>
              <w:rPr>
                <w:b/>
                <w:sz w:val="20"/>
              </w:rPr>
            </w:pPr>
            <w:r w:rsidRPr="00BB00E8">
              <w:rPr>
                <w:b/>
                <w:sz w:val="20"/>
              </w:rPr>
              <w:t>4</w:t>
            </w:r>
          </w:p>
        </w:tc>
        <w:tc>
          <w:tcPr>
            <w:tcW w:w="1767" w:type="dxa"/>
            <w:vMerge w:val="restart"/>
          </w:tcPr>
          <w:p w14:paraId="357E77C7" w14:textId="77777777" w:rsidR="00BB00E8" w:rsidRPr="00BB00E8" w:rsidRDefault="00BB00E8" w:rsidP="007935FE">
            <w:pPr>
              <w:jc w:val="center"/>
              <w:rPr>
                <w:sz w:val="20"/>
              </w:rPr>
            </w:pPr>
            <w:r w:rsidRPr="00BB00E8">
              <w:rPr>
                <w:sz w:val="20"/>
              </w:rPr>
              <w:t>День матери в России (последнее воскресенье ноября)</w:t>
            </w:r>
          </w:p>
          <w:p w14:paraId="4FC5CC28" w14:textId="77777777" w:rsidR="00BB00E8" w:rsidRPr="00BB00E8" w:rsidRDefault="00BB00E8" w:rsidP="007935FE">
            <w:pPr>
              <w:jc w:val="center"/>
              <w:rPr>
                <w:sz w:val="20"/>
                <w:u w:val="single"/>
              </w:rPr>
            </w:pPr>
            <w:r w:rsidRPr="00BB00E8">
              <w:rPr>
                <w:sz w:val="20"/>
                <w:u w:val="single"/>
              </w:rPr>
              <w:t>30 ноября</w:t>
            </w:r>
          </w:p>
          <w:p w14:paraId="72360394" w14:textId="77777777" w:rsidR="00BB00E8" w:rsidRPr="00BB00E8" w:rsidRDefault="00BB00E8" w:rsidP="007935FE">
            <w:pPr>
              <w:jc w:val="center"/>
              <w:rPr>
                <w:sz w:val="20"/>
              </w:rPr>
            </w:pPr>
            <w:r w:rsidRPr="00BB00E8">
              <w:rPr>
                <w:sz w:val="20"/>
              </w:rPr>
              <w:t>День Государственного герба РФ</w:t>
            </w:r>
          </w:p>
        </w:tc>
        <w:tc>
          <w:tcPr>
            <w:tcW w:w="1599" w:type="dxa"/>
            <w:vMerge w:val="restart"/>
            <w:shd w:val="pct10" w:color="auto" w:fill="auto"/>
          </w:tcPr>
          <w:p w14:paraId="1D3437EF" w14:textId="77777777" w:rsidR="00BB00E8" w:rsidRPr="00BB00E8" w:rsidRDefault="00BB00E8" w:rsidP="007935FE">
            <w:pPr>
              <w:jc w:val="center"/>
              <w:rPr>
                <w:b/>
                <w:sz w:val="20"/>
              </w:rPr>
            </w:pPr>
            <w:r w:rsidRPr="00BB00E8">
              <w:rPr>
                <w:b/>
                <w:sz w:val="20"/>
              </w:rPr>
              <w:t>Неделя безопасности</w:t>
            </w:r>
          </w:p>
        </w:tc>
        <w:tc>
          <w:tcPr>
            <w:tcW w:w="4166" w:type="dxa"/>
            <w:gridSpan w:val="2"/>
          </w:tcPr>
          <w:p w14:paraId="77528657" w14:textId="77777777" w:rsidR="00BB00E8" w:rsidRPr="00BB00E8" w:rsidRDefault="00BB00E8" w:rsidP="007935FE">
            <w:pPr>
              <w:jc w:val="center"/>
              <w:rPr>
                <w:sz w:val="20"/>
                <w:u w:val="single"/>
              </w:rPr>
            </w:pPr>
            <w:r w:rsidRPr="00BB00E8">
              <w:rPr>
                <w:sz w:val="20"/>
                <w:u w:val="single"/>
              </w:rPr>
              <w:t>Будь осторожен, малыш (в т.ч.бытовые приборы).</w:t>
            </w:r>
          </w:p>
        </w:tc>
        <w:tc>
          <w:tcPr>
            <w:tcW w:w="5351" w:type="dxa"/>
            <w:gridSpan w:val="2"/>
          </w:tcPr>
          <w:p w14:paraId="33F8B27D" w14:textId="77777777" w:rsidR="00BB00E8" w:rsidRPr="00BB00E8" w:rsidRDefault="00BB00E8" w:rsidP="007935FE">
            <w:pPr>
              <w:jc w:val="center"/>
              <w:rPr>
                <w:sz w:val="20"/>
                <w:u w:val="single"/>
              </w:rPr>
            </w:pPr>
            <w:r w:rsidRPr="00BB00E8">
              <w:rPr>
                <w:sz w:val="20"/>
                <w:u w:val="single"/>
              </w:rPr>
              <w:t>Один дома.</w:t>
            </w:r>
          </w:p>
        </w:tc>
      </w:tr>
      <w:tr w:rsidR="00BB00E8" w:rsidRPr="00BB00E8" w14:paraId="2A920B57" w14:textId="77777777" w:rsidTr="007935FE">
        <w:tc>
          <w:tcPr>
            <w:tcW w:w="806" w:type="dxa"/>
            <w:vMerge/>
          </w:tcPr>
          <w:p w14:paraId="5CBA532A" w14:textId="77777777" w:rsidR="00BB00E8" w:rsidRPr="00BB00E8" w:rsidRDefault="00BB00E8" w:rsidP="007935FE">
            <w:pPr>
              <w:jc w:val="center"/>
              <w:rPr>
                <w:b/>
                <w:sz w:val="20"/>
              </w:rPr>
            </w:pPr>
          </w:p>
        </w:tc>
        <w:tc>
          <w:tcPr>
            <w:tcW w:w="871" w:type="dxa"/>
            <w:vMerge/>
          </w:tcPr>
          <w:p w14:paraId="73154C3E" w14:textId="77777777" w:rsidR="00BB00E8" w:rsidRPr="00BB00E8" w:rsidRDefault="00BB00E8" w:rsidP="007935FE">
            <w:pPr>
              <w:jc w:val="center"/>
              <w:rPr>
                <w:b/>
                <w:sz w:val="20"/>
              </w:rPr>
            </w:pPr>
          </w:p>
        </w:tc>
        <w:tc>
          <w:tcPr>
            <w:tcW w:w="1767" w:type="dxa"/>
            <w:vMerge/>
          </w:tcPr>
          <w:p w14:paraId="131AEC80" w14:textId="77777777" w:rsidR="00BB00E8" w:rsidRPr="00BB00E8" w:rsidRDefault="00BB00E8" w:rsidP="007935FE">
            <w:pPr>
              <w:jc w:val="center"/>
              <w:rPr>
                <w:sz w:val="20"/>
              </w:rPr>
            </w:pPr>
          </w:p>
        </w:tc>
        <w:tc>
          <w:tcPr>
            <w:tcW w:w="1599" w:type="dxa"/>
            <w:vMerge/>
            <w:shd w:val="pct10" w:color="auto" w:fill="auto"/>
          </w:tcPr>
          <w:p w14:paraId="0AEF954A" w14:textId="77777777" w:rsidR="00BB00E8" w:rsidRPr="00BB00E8" w:rsidRDefault="00BB00E8" w:rsidP="007935FE">
            <w:pPr>
              <w:jc w:val="center"/>
              <w:rPr>
                <w:b/>
                <w:sz w:val="20"/>
              </w:rPr>
            </w:pPr>
          </w:p>
        </w:tc>
        <w:tc>
          <w:tcPr>
            <w:tcW w:w="2040" w:type="dxa"/>
          </w:tcPr>
          <w:p w14:paraId="243EE07F" w14:textId="77777777" w:rsidR="00BB00E8" w:rsidRPr="00BB00E8" w:rsidRDefault="00BB00E8" w:rsidP="007935FE">
            <w:pPr>
              <w:rPr>
                <w:sz w:val="20"/>
              </w:rPr>
            </w:pPr>
            <w:r w:rsidRPr="00BB00E8">
              <w:rPr>
                <w:sz w:val="20"/>
              </w:rPr>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w:t>
            </w:r>
            <w:r w:rsidRPr="00BB00E8">
              <w:rPr>
                <w:sz w:val="20"/>
              </w:rPr>
              <w:lastRenderedPageBreak/>
              <w:t>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14:paraId="1B372CD9" w14:textId="77777777" w:rsidR="00BB00E8" w:rsidRPr="00BB00E8" w:rsidRDefault="00BB00E8" w:rsidP="007935FE">
            <w:pPr>
              <w:rPr>
                <w:sz w:val="20"/>
              </w:rPr>
            </w:pPr>
            <w:r w:rsidRPr="00BB00E8">
              <w:rPr>
                <w:sz w:val="20"/>
              </w:rPr>
              <w:lastRenderedPageBreak/>
              <w:t>Обогащаем правила безопасного поведения в быту, в природе, на улице, в общении с незнакомыми людьми и по телефону с незнакомыми.</w:t>
            </w:r>
          </w:p>
          <w:p w14:paraId="2EC049F7" w14:textId="77777777" w:rsidR="00BB00E8" w:rsidRPr="00BB00E8" w:rsidRDefault="00BB00E8" w:rsidP="007935FE">
            <w:pPr>
              <w:rPr>
                <w:sz w:val="20"/>
              </w:rPr>
            </w:pPr>
          </w:p>
          <w:p w14:paraId="21E246FF" w14:textId="77777777" w:rsidR="00BB00E8" w:rsidRPr="00BB00E8" w:rsidRDefault="00BB00E8" w:rsidP="007935FE">
            <w:pPr>
              <w:rPr>
                <w:sz w:val="20"/>
              </w:rPr>
            </w:pPr>
            <w:r w:rsidRPr="00BB00E8">
              <w:rPr>
                <w:sz w:val="20"/>
              </w:rPr>
              <w:t xml:space="preserve">Углубляем интерес к бытовым приборам и предметам быта, обсуждаем правила их </w:t>
            </w:r>
            <w:r w:rsidRPr="00BB00E8">
              <w:rPr>
                <w:sz w:val="20"/>
              </w:rPr>
              <w:lastRenderedPageBreak/>
              <w:t>пользования. Закрепляем правила безопасного поведения в быту, на улице, в природе, в общении с незнакомыми людьми.</w:t>
            </w:r>
          </w:p>
        </w:tc>
        <w:tc>
          <w:tcPr>
            <w:tcW w:w="2977" w:type="dxa"/>
          </w:tcPr>
          <w:p w14:paraId="00CA7C4F" w14:textId="77777777" w:rsidR="00BB00E8" w:rsidRPr="00BB00E8" w:rsidRDefault="00BB00E8" w:rsidP="007935FE">
            <w:pPr>
              <w:rPr>
                <w:sz w:val="20"/>
              </w:rPr>
            </w:pPr>
            <w:r w:rsidRPr="00BB00E8">
              <w:rPr>
                <w:sz w:val="20"/>
              </w:rPr>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730F83BD" w14:textId="77777777" w:rsidR="00BB00E8" w:rsidRPr="00BB00E8" w:rsidRDefault="00BB00E8" w:rsidP="007935FE">
            <w:pPr>
              <w:rPr>
                <w:sz w:val="20"/>
              </w:rPr>
            </w:pPr>
            <w:r w:rsidRPr="00BB00E8">
              <w:rPr>
                <w:sz w:val="20"/>
              </w:rPr>
              <w:t>Знакомим с правилами пользования сети Интернет.</w:t>
            </w:r>
          </w:p>
        </w:tc>
        <w:tc>
          <w:tcPr>
            <w:tcW w:w="2374" w:type="dxa"/>
          </w:tcPr>
          <w:p w14:paraId="353DEDD6" w14:textId="77777777" w:rsidR="00BB00E8" w:rsidRPr="00BB00E8" w:rsidRDefault="00BB00E8" w:rsidP="007935FE">
            <w:pPr>
              <w:rPr>
                <w:sz w:val="20"/>
              </w:rPr>
            </w:pPr>
            <w:r w:rsidRPr="00BB00E8">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23D9F9A5" w14:textId="77777777" w:rsidR="00BB00E8" w:rsidRPr="00BB00E8" w:rsidRDefault="00BB00E8" w:rsidP="007935FE">
            <w:pPr>
              <w:rPr>
                <w:sz w:val="20"/>
              </w:rPr>
            </w:pPr>
            <w:r w:rsidRPr="00BB00E8">
              <w:rPr>
                <w:sz w:val="20"/>
              </w:rPr>
              <w:t xml:space="preserve">Рассказывает элементарные правила </w:t>
            </w:r>
            <w:r w:rsidRPr="00BB00E8">
              <w:rPr>
                <w:sz w:val="20"/>
              </w:rPr>
              <w:lastRenderedPageBreak/>
              <w:t>оказания первой медицинской помощи.</w:t>
            </w:r>
          </w:p>
          <w:p w14:paraId="7C4AECAE" w14:textId="77777777" w:rsidR="00BB00E8" w:rsidRPr="00BB00E8" w:rsidRDefault="00BB00E8" w:rsidP="007935FE">
            <w:pPr>
              <w:rPr>
                <w:sz w:val="20"/>
              </w:rPr>
            </w:pPr>
            <w:r w:rsidRPr="00BB00E8">
              <w:rPr>
                <w:sz w:val="20"/>
              </w:rPr>
              <w:t>Организуем встречи со специалистами, чьи профессии связаны с безопасностью.</w:t>
            </w:r>
          </w:p>
          <w:p w14:paraId="6166C2D3" w14:textId="77777777" w:rsidR="00BB00E8" w:rsidRPr="00BB00E8" w:rsidRDefault="00BB00E8" w:rsidP="007935FE">
            <w:pPr>
              <w:rPr>
                <w:sz w:val="20"/>
              </w:rPr>
            </w:pPr>
            <w:r w:rsidRPr="00BB00E8">
              <w:rPr>
                <w:sz w:val="20"/>
              </w:rPr>
              <w:t>Обсуждаем правила пользования цифровых ресурсов, правила пользования мобильными телефонами.</w:t>
            </w:r>
          </w:p>
          <w:p w14:paraId="3E4CFCFB" w14:textId="77777777" w:rsidR="00BB00E8" w:rsidRPr="00BB00E8" w:rsidRDefault="00BB00E8" w:rsidP="007935FE">
            <w:pPr>
              <w:rPr>
                <w:sz w:val="20"/>
              </w:rPr>
            </w:pPr>
          </w:p>
        </w:tc>
      </w:tr>
      <w:tr w:rsidR="00BB00E8" w:rsidRPr="00BB00E8" w14:paraId="640CF204" w14:textId="77777777" w:rsidTr="007935FE">
        <w:tc>
          <w:tcPr>
            <w:tcW w:w="806" w:type="dxa"/>
            <w:vMerge/>
          </w:tcPr>
          <w:p w14:paraId="3FC9E07F" w14:textId="77777777" w:rsidR="00BB00E8" w:rsidRPr="00BB00E8" w:rsidRDefault="00BB00E8" w:rsidP="007935FE">
            <w:pPr>
              <w:jc w:val="center"/>
              <w:rPr>
                <w:b/>
                <w:sz w:val="20"/>
              </w:rPr>
            </w:pPr>
          </w:p>
        </w:tc>
        <w:tc>
          <w:tcPr>
            <w:tcW w:w="871" w:type="dxa"/>
            <w:vMerge w:val="restart"/>
          </w:tcPr>
          <w:p w14:paraId="3EB64473" w14:textId="77777777" w:rsidR="00BB00E8" w:rsidRPr="00BB00E8" w:rsidRDefault="00BB00E8" w:rsidP="007935FE">
            <w:pPr>
              <w:jc w:val="center"/>
              <w:rPr>
                <w:b/>
                <w:sz w:val="20"/>
              </w:rPr>
            </w:pPr>
            <w:r w:rsidRPr="00BB00E8">
              <w:rPr>
                <w:b/>
                <w:sz w:val="20"/>
              </w:rPr>
              <w:t>1</w:t>
            </w:r>
          </w:p>
        </w:tc>
        <w:tc>
          <w:tcPr>
            <w:tcW w:w="1767" w:type="dxa"/>
            <w:vMerge w:val="restart"/>
          </w:tcPr>
          <w:p w14:paraId="716CC139" w14:textId="77777777" w:rsidR="00BB00E8" w:rsidRPr="00BB00E8" w:rsidRDefault="00BB00E8" w:rsidP="007935FE">
            <w:pPr>
              <w:jc w:val="center"/>
              <w:rPr>
                <w:sz w:val="20"/>
                <w:u w:val="single"/>
              </w:rPr>
            </w:pPr>
            <w:r w:rsidRPr="00BB00E8">
              <w:rPr>
                <w:sz w:val="20"/>
                <w:u w:val="single"/>
              </w:rPr>
              <w:t>3 декабря</w:t>
            </w:r>
          </w:p>
          <w:p w14:paraId="743D928D" w14:textId="77777777" w:rsidR="00BB00E8" w:rsidRPr="00BB00E8" w:rsidRDefault="00BB00E8" w:rsidP="007935FE">
            <w:pPr>
              <w:jc w:val="center"/>
              <w:rPr>
                <w:sz w:val="20"/>
              </w:rPr>
            </w:pPr>
            <w:r w:rsidRPr="00BB00E8">
              <w:rPr>
                <w:sz w:val="20"/>
              </w:rPr>
              <w:t>День неизвестного солдата</w:t>
            </w:r>
          </w:p>
          <w:p w14:paraId="792C2C52" w14:textId="77777777" w:rsidR="00BB00E8" w:rsidRPr="00BB00E8" w:rsidRDefault="00BB00E8" w:rsidP="007935FE">
            <w:pPr>
              <w:jc w:val="center"/>
              <w:rPr>
                <w:sz w:val="20"/>
                <w:u w:val="single"/>
              </w:rPr>
            </w:pPr>
            <w:r w:rsidRPr="00BB00E8">
              <w:rPr>
                <w:sz w:val="20"/>
                <w:u w:val="single"/>
              </w:rPr>
              <w:t>5 декабря</w:t>
            </w:r>
          </w:p>
          <w:p w14:paraId="2EAD44CB" w14:textId="77777777" w:rsidR="00BB00E8" w:rsidRPr="00BB00E8" w:rsidRDefault="00BB00E8" w:rsidP="007935FE">
            <w:pPr>
              <w:jc w:val="center"/>
              <w:rPr>
                <w:sz w:val="20"/>
              </w:rPr>
            </w:pPr>
            <w:r w:rsidRPr="00BB00E8">
              <w:rPr>
                <w:sz w:val="20"/>
              </w:rPr>
              <w:t>День добровольца (волонтера) в России</w:t>
            </w:r>
          </w:p>
        </w:tc>
        <w:tc>
          <w:tcPr>
            <w:tcW w:w="1599" w:type="dxa"/>
            <w:vMerge w:val="restart"/>
            <w:shd w:val="pct10" w:color="auto" w:fill="auto"/>
          </w:tcPr>
          <w:p w14:paraId="4834F517" w14:textId="77777777" w:rsidR="00BB00E8" w:rsidRPr="00BB00E8" w:rsidRDefault="00BB00E8" w:rsidP="007935FE">
            <w:pPr>
              <w:jc w:val="center"/>
              <w:rPr>
                <w:b/>
                <w:sz w:val="20"/>
              </w:rPr>
            </w:pPr>
            <w:r w:rsidRPr="00BB00E8">
              <w:rPr>
                <w:b/>
                <w:sz w:val="20"/>
              </w:rPr>
              <w:t>Зимушка, Зима</w:t>
            </w:r>
          </w:p>
        </w:tc>
        <w:tc>
          <w:tcPr>
            <w:tcW w:w="4166" w:type="dxa"/>
            <w:gridSpan w:val="2"/>
          </w:tcPr>
          <w:p w14:paraId="32AB48ED" w14:textId="77777777" w:rsidR="00BB00E8" w:rsidRPr="00BB00E8" w:rsidRDefault="00BB00E8" w:rsidP="007935FE">
            <w:pPr>
              <w:jc w:val="center"/>
              <w:rPr>
                <w:sz w:val="20"/>
                <w:u w:val="single"/>
              </w:rPr>
            </w:pPr>
            <w:r w:rsidRPr="00BB00E8">
              <w:rPr>
                <w:sz w:val="20"/>
                <w:u w:val="single"/>
              </w:rPr>
              <w:t>Сезонные изменения в природе.</w:t>
            </w:r>
          </w:p>
        </w:tc>
        <w:tc>
          <w:tcPr>
            <w:tcW w:w="5351" w:type="dxa"/>
            <w:gridSpan w:val="2"/>
          </w:tcPr>
          <w:p w14:paraId="70197034" w14:textId="77777777" w:rsidR="00BB00E8" w:rsidRPr="00BB00E8" w:rsidRDefault="00BB00E8" w:rsidP="007935FE">
            <w:pPr>
              <w:jc w:val="center"/>
              <w:rPr>
                <w:sz w:val="20"/>
                <w:u w:val="single"/>
              </w:rPr>
            </w:pPr>
            <w:r w:rsidRPr="00BB00E8">
              <w:rPr>
                <w:sz w:val="20"/>
                <w:u w:val="single"/>
              </w:rPr>
              <w:t>Сезонные изменения в природе.</w:t>
            </w:r>
          </w:p>
          <w:p w14:paraId="1AF27F5E" w14:textId="77777777" w:rsidR="00BB00E8" w:rsidRPr="00BB00E8" w:rsidRDefault="00BB00E8" w:rsidP="007935FE">
            <w:pPr>
              <w:jc w:val="center"/>
              <w:rPr>
                <w:sz w:val="20"/>
                <w:u w:val="single"/>
              </w:rPr>
            </w:pPr>
          </w:p>
        </w:tc>
      </w:tr>
      <w:tr w:rsidR="00BB00E8" w:rsidRPr="00BB00E8" w14:paraId="4F31A7BD" w14:textId="77777777" w:rsidTr="007935FE">
        <w:tc>
          <w:tcPr>
            <w:tcW w:w="806" w:type="dxa"/>
            <w:vMerge/>
          </w:tcPr>
          <w:p w14:paraId="5FAD7E7C" w14:textId="77777777" w:rsidR="00BB00E8" w:rsidRPr="00BB00E8" w:rsidRDefault="00BB00E8" w:rsidP="007935FE">
            <w:pPr>
              <w:jc w:val="center"/>
              <w:rPr>
                <w:b/>
                <w:sz w:val="20"/>
              </w:rPr>
            </w:pPr>
          </w:p>
        </w:tc>
        <w:tc>
          <w:tcPr>
            <w:tcW w:w="871" w:type="dxa"/>
            <w:vMerge/>
          </w:tcPr>
          <w:p w14:paraId="1DDA3EA1" w14:textId="77777777" w:rsidR="00BB00E8" w:rsidRPr="00BB00E8" w:rsidRDefault="00BB00E8" w:rsidP="007935FE">
            <w:pPr>
              <w:jc w:val="center"/>
              <w:rPr>
                <w:b/>
                <w:sz w:val="20"/>
              </w:rPr>
            </w:pPr>
          </w:p>
        </w:tc>
        <w:tc>
          <w:tcPr>
            <w:tcW w:w="1767" w:type="dxa"/>
            <w:vMerge/>
          </w:tcPr>
          <w:p w14:paraId="58A16953" w14:textId="77777777" w:rsidR="00BB00E8" w:rsidRPr="00BB00E8" w:rsidRDefault="00BB00E8" w:rsidP="007935FE">
            <w:pPr>
              <w:jc w:val="center"/>
              <w:rPr>
                <w:sz w:val="20"/>
              </w:rPr>
            </w:pPr>
          </w:p>
        </w:tc>
        <w:tc>
          <w:tcPr>
            <w:tcW w:w="1599" w:type="dxa"/>
            <w:vMerge/>
            <w:shd w:val="pct10" w:color="auto" w:fill="auto"/>
          </w:tcPr>
          <w:p w14:paraId="43526FE4" w14:textId="77777777" w:rsidR="00BB00E8" w:rsidRPr="00BB00E8" w:rsidRDefault="00BB00E8" w:rsidP="007935FE">
            <w:pPr>
              <w:jc w:val="center"/>
              <w:rPr>
                <w:b/>
                <w:sz w:val="20"/>
              </w:rPr>
            </w:pPr>
          </w:p>
        </w:tc>
        <w:tc>
          <w:tcPr>
            <w:tcW w:w="2040" w:type="dxa"/>
          </w:tcPr>
          <w:p w14:paraId="4C9B5665" w14:textId="77777777" w:rsidR="00BB00E8" w:rsidRPr="00BB00E8" w:rsidRDefault="00BB00E8" w:rsidP="007935FE">
            <w:pPr>
              <w:jc w:val="center"/>
              <w:rPr>
                <w:sz w:val="20"/>
              </w:rPr>
            </w:pPr>
            <w:r w:rsidRPr="00BB00E8">
              <w:rPr>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7E4E2EFD" w14:textId="77777777" w:rsidR="00BB00E8" w:rsidRPr="00BB00E8" w:rsidRDefault="00BB00E8" w:rsidP="007935FE">
            <w:pPr>
              <w:jc w:val="center"/>
              <w:rPr>
                <w:sz w:val="20"/>
              </w:rPr>
            </w:pPr>
            <w:r w:rsidRPr="00BB00E8">
              <w:rPr>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14:paraId="186D98FF" w14:textId="77777777" w:rsidR="00BB00E8" w:rsidRPr="00BB00E8" w:rsidRDefault="00BB00E8" w:rsidP="007935FE">
            <w:pPr>
              <w:jc w:val="center"/>
              <w:rPr>
                <w:sz w:val="20"/>
              </w:rPr>
            </w:pPr>
            <w:r w:rsidRPr="00BB00E8">
              <w:rPr>
                <w:sz w:val="20"/>
              </w:rPr>
              <w:t>Знакомим с явлениями природы (град, ветер).</w:t>
            </w:r>
          </w:p>
        </w:tc>
        <w:tc>
          <w:tcPr>
            <w:tcW w:w="2977" w:type="dxa"/>
          </w:tcPr>
          <w:p w14:paraId="3F93367E" w14:textId="77777777" w:rsidR="00BB00E8" w:rsidRPr="00BB00E8" w:rsidRDefault="00BB00E8" w:rsidP="007935FE">
            <w:pPr>
              <w:jc w:val="center"/>
              <w:rPr>
                <w:sz w:val="20"/>
              </w:rPr>
            </w:pPr>
            <w:r w:rsidRPr="00BB00E8">
              <w:rPr>
                <w:sz w:val="20"/>
              </w:rPr>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14:paraId="0D9E6109" w14:textId="77777777" w:rsidR="00BB00E8" w:rsidRPr="00BB00E8" w:rsidRDefault="00BB00E8" w:rsidP="007935FE">
            <w:pPr>
              <w:jc w:val="center"/>
              <w:rPr>
                <w:sz w:val="20"/>
              </w:rPr>
            </w:pPr>
            <w:r w:rsidRPr="00BB00E8">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14:paraId="0FFD40E8" w14:textId="77777777" w:rsidR="00BB00E8" w:rsidRPr="00BB00E8" w:rsidRDefault="00BB00E8" w:rsidP="007935FE">
            <w:pPr>
              <w:jc w:val="center"/>
              <w:rPr>
                <w:sz w:val="20"/>
              </w:rPr>
            </w:pPr>
            <w:r w:rsidRPr="00BB00E8">
              <w:rPr>
                <w:sz w:val="20"/>
              </w:rPr>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14:paraId="01AFC553" w14:textId="77777777" w:rsidR="00BB00E8" w:rsidRPr="00BB00E8" w:rsidRDefault="00BB00E8" w:rsidP="007935FE">
            <w:pPr>
              <w:jc w:val="center"/>
              <w:rPr>
                <w:sz w:val="20"/>
              </w:rPr>
            </w:pPr>
            <w:r w:rsidRPr="00BB00E8">
              <w:rPr>
                <w:sz w:val="20"/>
              </w:rPr>
              <w:t>Углубляем представления о характерных явлениях природы зимой, закрепляем правила поведения в природе зимой.</w:t>
            </w:r>
          </w:p>
        </w:tc>
      </w:tr>
      <w:tr w:rsidR="00BB00E8" w:rsidRPr="00BB00E8" w14:paraId="4EC78090" w14:textId="77777777" w:rsidTr="007935FE">
        <w:tc>
          <w:tcPr>
            <w:tcW w:w="806" w:type="dxa"/>
            <w:vMerge/>
          </w:tcPr>
          <w:p w14:paraId="3EFCEC68" w14:textId="77777777" w:rsidR="00BB00E8" w:rsidRPr="00BB00E8" w:rsidRDefault="00BB00E8" w:rsidP="007935FE">
            <w:pPr>
              <w:jc w:val="center"/>
              <w:rPr>
                <w:b/>
                <w:sz w:val="20"/>
              </w:rPr>
            </w:pPr>
          </w:p>
        </w:tc>
        <w:tc>
          <w:tcPr>
            <w:tcW w:w="871" w:type="dxa"/>
            <w:vMerge w:val="restart"/>
          </w:tcPr>
          <w:p w14:paraId="08062E19" w14:textId="77777777" w:rsidR="00BB00E8" w:rsidRPr="00BB00E8" w:rsidRDefault="00BB00E8" w:rsidP="007935FE">
            <w:pPr>
              <w:jc w:val="center"/>
              <w:rPr>
                <w:b/>
                <w:sz w:val="20"/>
              </w:rPr>
            </w:pPr>
            <w:r w:rsidRPr="00BB00E8">
              <w:rPr>
                <w:b/>
                <w:sz w:val="20"/>
              </w:rPr>
              <w:t>2</w:t>
            </w:r>
          </w:p>
        </w:tc>
        <w:tc>
          <w:tcPr>
            <w:tcW w:w="1767" w:type="dxa"/>
            <w:vMerge w:val="restart"/>
          </w:tcPr>
          <w:p w14:paraId="7023202A" w14:textId="77777777" w:rsidR="00BB00E8" w:rsidRPr="00BB00E8" w:rsidRDefault="00BB00E8" w:rsidP="007935FE">
            <w:pPr>
              <w:jc w:val="center"/>
              <w:rPr>
                <w:sz w:val="20"/>
                <w:u w:val="single"/>
              </w:rPr>
            </w:pPr>
            <w:r w:rsidRPr="00BB00E8">
              <w:rPr>
                <w:sz w:val="20"/>
                <w:u w:val="single"/>
              </w:rPr>
              <w:t>8 декабря</w:t>
            </w:r>
          </w:p>
          <w:p w14:paraId="0E95D61C" w14:textId="77777777" w:rsidR="00BB00E8" w:rsidRPr="00BB00E8" w:rsidRDefault="00BB00E8" w:rsidP="007935FE">
            <w:pPr>
              <w:jc w:val="center"/>
              <w:rPr>
                <w:sz w:val="20"/>
              </w:rPr>
            </w:pPr>
            <w:r w:rsidRPr="00BB00E8">
              <w:rPr>
                <w:sz w:val="20"/>
              </w:rPr>
              <w:t>Международный день художника</w:t>
            </w:r>
          </w:p>
          <w:p w14:paraId="2543A48C" w14:textId="77777777" w:rsidR="00BB00E8" w:rsidRPr="00BB00E8" w:rsidRDefault="00BB00E8" w:rsidP="007935FE">
            <w:pPr>
              <w:jc w:val="center"/>
              <w:rPr>
                <w:sz w:val="20"/>
                <w:u w:val="single"/>
              </w:rPr>
            </w:pPr>
            <w:r w:rsidRPr="00BB00E8">
              <w:rPr>
                <w:sz w:val="20"/>
                <w:u w:val="single"/>
              </w:rPr>
              <w:t>9 декабря</w:t>
            </w:r>
          </w:p>
          <w:p w14:paraId="2F0C676D" w14:textId="77777777" w:rsidR="00BB00E8" w:rsidRPr="00BB00E8" w:rsidRDefault="00BB00E8" w:rsidP="007935FE">
            <w:pPr>
              <w:jc w:val="center"/>
              <w:rPr>
                <w:sz w:val="20"/>
              </w:rPr>
            </w:pPr>
            <w:r w:rsidRPr="00BB00E8">
              <w:rPr>
                <w:sz w:val="20"/>
              </w:rPr>
              <w:lastRenderedPageBreak/>
              <w:t>День героев Отечества</w:t>
            </w:r>
          </w:p>
        </w:tc>
        <w:tc>
          <w:tcPr>
            <w:tcW w:w="1599" w:type="dxa"/>
            <w:vMerge w:val="restart"/>
            <w:shd w:val="pct10" w:color="auto" w:fill="auto"/>
          </w:tcPr>
          <w:p w14:paraId="09E88EE7" w14:textId="77777777" w:rsidR="00BB00E8" w:rsidRPr="00BB00E8" w:rsidRDefault="00BB00E8" w:rsidP="007935FE">
            <w:pPr>
              <w:jc w:val="center"/>
              <w:rPr>
                <w:b/>
                <w:sz w:val="20"/>
              </w:rPr>
            </w:pPr>
            <w:r w:rsidRPr="00BB00E8">
              <w:rPr>
                <w:b/>
                <w:sz w:val="20"/>
              </w:rPr>
              <w:lastRenderedPageBreak/>
              <w:t>Животные и птицы зимой</w:t>
            </w:r>
          </w:p>
        </w:tc>
        <w:tc>
          <w:tcPr>
            <w:tcW w:w="9517" w:type="dxa"/>
            <w:gridSpan w:val="4"/>
          </w:tcPr>
          <w:p w14:paraId="39BEE047" w14:textId="77777777" w:rsidR="00BB00E8" w:rsidRPr="00BB00E8" w:rsidRDefault="00BB00E8" w:rsidP="007935FE">
            <w:pPr>
              <w:jc w:val="center"/>
              <w:rPr>
                <w:sz w:val="20"/>
                <w:u w:val="single"/>
              </w:rPr>
            </w:pPr>
            <w:r w:rsidRPr="00BB00E8">
              <w:rPr>
                <w:sz w:val="20"/>
                <w:u w:val="single"/>
              </w:rPr>
              <w:t>Животные и птицы зимой</w:t>
            </w:r>
          </w:p>
          <w:p w14:paraId="6AAECBA6" w14:textId="77777777" w:rsidR="00BB00E8" w:rsidRPr="00BB00E8" w:rsidRDefault="00BB00E8" w:rsidP="007935FE">
            <w:pPr>
              <w:jc w:val="center"/>
              <w:rPr>
                <w:sz w:val="20"/>
                <w:u w:val="single"/>
              </w:rPr>
            </w:pPr>
          </w:p>
        </w:tc>
      </w:tr>
      <w:tr w:rsidR="00BB00E8" w:rsidRPr="00BB00E8" w14:paraId="25E078B5" w14:textId="77777777" w:rsidTr="007935FE">
        <w:tc>
          <w:tcPr>
            <w:tcW w:w="806" w:type="dxa"/>
            <w:vMerge/>
          </w:tcPr>
          <w:p w14:paraId="569BE54F" w14:textId="77777777" w:rsidR="00BB00E8" w:rsidRPr="00BB00E8" w:rsidRDefault="00BB00E8" w:rsidP="007935FE">
            <w:pPr>
              <w:jc w:val="center"/>
              <w:rPr>
                <w:b/>
                <w:sz w:val="20"/>
              </w:rPr>
            </w:pPr>
          </w:p>
        </w:tc>
        <w:tc>
          <w:tcPr>
            <w:tcW w:w="871" w:type="dxa"/>
            <w:vMerge/>
          </w:tcPr>
          <w:p w14:paraId="35B8EF1A" w14:textId="77777777" w:rsidR="00BB00E8" w:rsidRPr="00BB00E8" w:rsidRDefault="00BB00E8" w:rsidP="007935FE">
            <w:pPr>
              <w:jc w:val="center"/>
              <w:rPr>
                <w:b/>
                <w:sz w:val="20"/>
              </w:rPr>
            </w:pPr>
          </w:p>
        </w:tc>
        <w:tc>
          <w:tcPr>
            <w:tcW w:w="1767" w:type="dxa"/>
            <w:vMerge/>
          </w:tcPr>
          <w:p w14:paraId="12B98566" w14:textId="77777777" w:rsidR="00BB00E8" w:rsidRPr="00BB00E8" w:rsidRDefault="00BB00E8" w:rsidP="007935FE">
            <w:pPr>
              <w:jc w:val="center"/>
              <w:rPr>
                <w:sz w:val="20"/>
              </w:rPr>
            </w:pPr>
          </w:p>
        </w:tc>
        <w:tc>
          <w:tcPr>
            <w:tcW w:w="1599" w:type="dxa"/>
            <w:vMerge/>
            <w:shd w:val="pct10" w:color="auto" w:fill="auto"/>
          </w:tcPr>
          <w:p w14:paraId="723F626F" w14:textId="77777777" w:rsidR="00BB00E8" w:rsidRPr="00BB00E8" w:rsidRDefault="00BB00E8" w:rsidP="007935FE">
            <w:pPr>
              <w:jc w:val="center"/>
              <w:rPr>
                <w:b/>
                <w:sz w:val="20"/>
              </w:rPr>
            </w:pPr>
          </w:p>
        </w:tc>
        <w:tc>
          <w:tcPr>
            <w:tcW w:w="2040" w:type="dxa"/>
          </w:tcPr>
          <w:p w14:paraId="04B02800" w14:textId="77777777" w:rsidR="00BB00E8" w:rsidRPr="00BB00E8" w:rsidRDefault="00BB00E8" w:rsidP="007935FE">
            <w:pPr>
              <w:rPr>
                <w:sz w:val="20"/>
              </w:rPr>
            </w:pPr>
            <w:r w:rsidRPr="00BB00E8">
              <w:rPr>
                <w:sz w:val="20"/>
              </w:rPr>
              <w:t xml:space="preserve">Расширяем представления детей </w:t>
            </w:r>
            <w:r w:rsidRPr="00BB00E8">
              <w:rPr>
                <w:sz w:val="20"/>
              </w:rPr>
              <w:lastRenderedPageBreak/>
              <w:t>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14:paraId="74FB3C39" w14:textId="77777777" w:rsidR="00BB00E8" w:rsidRPr="00BB00E8" w:rsidRDefault="00BB00E8" w:rsidP="007935FE">
            <w:pPr>
              <w:rPr>
                <w:color w:val="2F2F2F"/>
                <w:sz w:val="20"/>
                <w:shd w:val="clear" w:color="auto" w:fill="FFFFFF"/>
              </w:rPr>
            </w:pPr>
            <w:r w:rsidRPr="00BB00E8">
              <w:rPr>
                <w:color w:val="2F2F2F"/>
                <w:sz w:val="20"/>
                <w:shd w:val="clear" w:color="auto" w:fill="FFFFFF"/>
              </w:rPr>
              <w:lastRenderedPageBreak/>
              <w:t xml:space="preserve">Закрепляем знания детей о зимующих </w:t>
            </w:r>
            <w:r w:rsidRPr="00BB00E8">
              <w:rPr>
                <w:color w:val="2F2F2F"/>
                <w:sz w:val="20"/>
                <w:shd w:val="clear" w:color="auto" w:fill="FFFFFF"/>
              </w:rPr>
              <w:lastRenderedPageBreak/>
              <w:t xml:space="preserve">птицах. Расширяем представления о поведении и повадках вороны, синицы, снегиря, свиристеля. Объясняем, почему зимой нужно подкармливать птиц. </w:t>
            </w:r>
          </w:p>
          <w:p w14:paraId="654247B2" w14:textId="77777777" w:rsidR="00BB00E8" w:rsidRPr="00BB00E8" w:rsidRDefault="00BB00E8" w:rsidP="007935FE">
            <w:pPr>
              <w:rPr>
                <w:sz w:val="20"/>
              </w:rPr>
            </w:pPr>
            <w:r w:rsidRPr="00BB00E8">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14:paraId="3AC57492" w14:textId="77777777" w:rsidR="00BB00E8" w:rsidRPr="00BB00E8" w:rsidRDefault="00BB00E8" w:rsidP="007935FE">
            <w:pPr>
              <w:rPr>
                <w:sz w:val="20"/>
              </w:rPr>
            </w:pPr>
            <w:r w:rsidRPr="00BB00E8">
              <w:rPr>
                <w:color w:val="111111"/>
                <w:sz w:val="20"/>
                <w:shd w:val="clear" w:color="auto" w:fill="FFFFFF"/>
              </w:rPr>
              <w:lastRenderedPageBreak/>
              <w:t>Систематизируем представления детей о </w:t>
            </w:r>
            <w:r w:rsidRPr="00BB00E8">
              <w:rPr>
                <w:rStyle w:val="aff4"/>
                <w:rFonts w:eastAsia="Arial"/>
                <w:b w:val="0"/>
                <w:color w:val="111111"/>
                <w:sz w:val="20"/>
                <w:bdr w:val="none" w:sz="0" w:space="0" w:color="auto" w:frame="1"/>
                <w:shd w:val="clear" w:color="auto" w:fill="FFFFFF"/>
              </w:rPr>
              <w:t xml:space="preserve">птицах и </w:t>
            </w:r>
            <w:r w:rsidRPr="00BB00E8">
              <w:rPr>
                <w:rStyle w:val="aff4"/>
                <w:rFonts w:eastAsia="Arial"/>
                <w:b w:val="0"/>
                <w:color w:val="111111"/>
                <w:sz w:val="20"/>
                <w:bdr w:val="none" w:sz="0" w:space="0" w:color="auto" w:frame="1"/>
                <w:shd w:val="clear" w:color="auto" w:fill="FFFFFF"/>
              </w:rPr>
              <w:lastRenderedPageBreak/>
              <w:t>животных</w:t>
            </w:r>
            <w:r w:rsidRPr="00BB00E8">
              <w:rPr>
                <w:color w:val="111111"/>
                <w:sz w:val="20"/>
                <w:shd w:val="clear" w:color="auto" w:fill="FFFFFF"/>
              </w:rPr>
              <w:t>, которые обитают в нашей полосе, закрепить знания детей о зимующих </w:t>
            </w:r>
            <w:r w:rsidRPr="00BB00E8">
              <w:rPr>
                <w:rStyle w:val="aff4"/>
                <w:rFonts w:eastAsia="Arial"/>
                <w:b w:val="0"/>
                <w:color w:val="111111"/>
                <w:sz w:val="20"/>
                <w:bdr w:val="none" w:sz="0" w:space="0" w:color="auto" w:frame="1"/>
                <w:shd w:val="clear" w:color="auto" w:fill="FFFFFF"/>
              </w:rPr>
              <w:t>птицах</w:t>
            </w:r>
            <w:r w:rsidRPr="00BB00E8">
              <w:rPr>
                <w:color w:val="111111"/>
                <w:sz w:val="20"/>
                <w:shd w:val="clear" w:color="auto" w:fill="FFFFFF"/>
              </w:rPr>
              <w:t>, воспитывать желание оказать помощь </w:t>
            </w:r>
            <w:r w:rsidRPr="00BB00E8">
              <w:rPr>
                <w:rStyle w:val="aff4"/>
                <w:rFonts w:eastAsia="Arial"/>
                <w:b w:val="0"/>
                <w:color w:val="111111"/>
                <w:sz w:val="20"/>
                <w:bdr w:val="none" w:sz="0" w:space="0" w:color="auto" w:frame="1"/>
                <w:shd w:val="clear" w:color="auto" w:fill="FFFFFF"/>
              </w:rPr>
              <w:t>птицам</w:t>
            </w:r>
            <w:r w:rsidRPr="00BB00E8">
              <w:rPr>
                <w:color w:val="111111"/>
                <w:sz w:val="20"/>
                <w:shd w:val="clear" w:color="auto" w:fill="FFFFFF"/>
              </w:rPr>
              <w:t xml:space="preserve"> в трудное для них время. </w:t>
            </w:r>
            <w:r w:rsidRPr="00BB00E8">
              <w:rPr>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14:paraId="4415D703" w14:textId="77777777" w:rsidR="00BB00E8" w:rsidRPr="00BB00E8" w:rsidRDefault="00BB00E8" w:rsidP="007935FE">
            <w:pPr>
              <w:rPr>
                <w:sz w:val="20"/>
              </w:rPr>
            </w:pPr>
            <w:r w:rsidRPr="00BB00E8">
              <w:rPr>
                <w:color w:val="000000"/>
                <w:sz w:val="20"/>
                <w:shd w:val="clear" w:color="auto" w:fill="FFFFFF"/>
              </w:rPr>
              <w:t>Воспитываем любовь и бережное отношение к природе родного края.</w:t>
            </w:r>
          </w:p>
        </w:tc>
        <w:tc>
          <w:tcPr>
            <w:tcW w:w="2374" w:type="dxa"/>
          </w:tcPr>
          <w:p w14:paraId="14E65CFE" w14:textId="77777777" w:rsidR="00BB00E8" w:rsidRPr="00BB00E8" w:rsidRDefault="00BB00E8" w:rsidP="007935FE">
            <w:pPr>
              <w:rPr>
                <w:color w:val="000000"/>
                <w:sz w:val="20"/>
                <w:shd w:val="clear" w:color="auto" w:fill="FFFFFF"/>
              </w:rPr>
            </w:pPr>
            <w:r w:rsidRPr="00BB00E8">
              <w:rPr>
                <w:color w:val="000000"/>
                <w:sz w:val="20"/>
                <w:shd w:val="clear" w:color="auto" w:fill="FFFFFF"/>
              </w:rPr>
              <w:lastRenderedPageBreak/>
              <w:t xml:space="preserve">Расширяем представления детей о </w:t>
            </w:r>
            <w:r w:rsidRPr="00BB00E8">
              <w:rPr>
                <w:color w:val="000000"/>
                <w:sz w:val="20"/>
                <w:shd w:val="clear" w:color="auto" w:fill="FFFFFF"/>
              </w:rPr>
              <w:lastRenderedPageBreak/>
              <w:t>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648A3A03" w14:textId="77777777" w:rsidR="00BB00E8" w:rsidRPr="00BB00E8" w:rsidRDefault="00BB00E8" w:rsidP="007935FE">
            <w:pPr>
              <w:rPr>
                <w:sz w:val="20"/>
              </w:rPr>
            </w:pPr>
            <w:r w:rsidRPr="00BB00E8">
              <w:rPr>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BB00E8" w:rsidRPr="00BB00E8" w14:paraId="5D4E8731" w14:textId="77777777" w:rsidTr="007935FE">
        <w:tc>
          <w:tcPr>
            <w:tcW w:w="806" w:type="dxa"/>
            <w:vMerge/>
          </w:tcPr>
          <w:p w14:paraId="2F8375A5" w14:textId="77777777" w:rsidR="00BB00E8" w:rsidRPr="00BB00E8" w:rsidRDefault="00BB00E8" w:rsidP="007935FE">
            <w:pPr>
              <w:jc w:val="center"/>
              <w:rPr>
                <w:b/>
                <w:sz w:val="20"/>
              </w:rPr>
            </w:pPr>
          </w:p>
        </w:tc>
        <w:tc>
          <w:tcPr>
            <w:tcW w:w="871" w:type="dxa"/>
          </w:tcPr>
          <w:p w14:paraId="61451621" w14:textId="77777777" w:rsidR="00BB00E8" w:rsidRPr="00BB00E8" w:rsidRDefault="00BB00E8" w:rsidP="007935FE">
            <w:pPr>
              <w:jc w:val="center"/>
              <w:rPr>
                <w:b/>
                <w:sz w:val="20"/>
              </w:rPr>
            </w:pPr>
            <w:r w:rsidRPr="00BB00E8">
              <w:rPr>
                <w:b/>
                <w:sz w:val="20"/>
              </w:rPr>
              <w:t>3</w:t>
            </w:r>
          </w:p>
        </w:tc>
        <w:tc>
          <w:tcPr>
            <w:tcW w:w="1767" w:type="dxa"/>
          </w:tcPr>
          <w:p w14:paraId="326ECC00" w14:textId="77777777" w:rsidR="00BB00E8" w:rsidRPr="00BB00E8" w:rsidRDefault="00BB00E8" w:rsidP="007935FE">
            <w:pPr>
              <w:jc w:val="center"/>
              <w:rPr>
                <w:sz w:val="20"/>
                <w:u w:val="single"/>
              </w:rPr>
            </w:pPr>
            <w:r w:rsidRPr="00BB00E8">
              <w:rPr>
                <w:sz w:val="20"/>
                <w:u w:val="single"/>
              </w:rPr>
              <w:t>12 декабря</w:t>
            </w:r>
          </w:p>
          <w:p w14:paraId="5F94F7EF" w14:textId="77777777" w:rsidR="00BB00E8" w:rsidRPr="00BB00E8" w:rsidRDefault="00BB00E8" w:rsidP="007935FE">
            <w:pPr>
              <w:jc w:val="center"/>
              <w:rPr>
                <w:sz w:val="20"/>
              </w:rPr>
            </w:pPr>
            <w:r w:rsidRPr="00BB00E8">
              <w:rPr>
                <w:sz w:val="20"/>
              </w:rPr>
              <w:t>День Конституции РФ</w:t>
            </w:r>
          </w:p>
        </w:tc>
        <w:tc>
          <w:tcPr>
            <w:tcW w:w="1599" w:type="dxa"/>
            <w:shd w:val="pct10" w:color="auto" w:fill="auto"/>
          </w:tcPr>
          <w:p w14:paraId="70F88727" w14:textId="77777777" w:rsidR="00BB00E8" w:rsidRPr="00BB00E8" w:rsidRDefault="00BB00E8" w:rsidP="007935FE">
            <w:pPr>
              <w:jc w:val="center"/>
              <w:rPr>
                <w:b/>
                <w:sz w:val="20"/>
              </w:rPr>
            </w:pPr>
            <w:r w:rsidRPr="00BB00E8">
              <w:rPr>
                <w:b/>
                <w:sz w:val="20"/>
              </w:rPr>
              <w:t>Моя Россия</w:t>
            </w:r>
          </w:p>
        </w:tc>
        <w:tc>
          <w:tcPr>
            <w:tcW w:w="2040" w:type="dxa"/>
          </w:tcPr>
          <w:p w14:paraId="0965E2A0" w14:textId="77777777" w:rsidR="00BB00E8" w:rsidRPr="00BB00E8" w:rsidRDefault="00BB00E8" w:rsidP="007935FE">
            <w:pPr>
              <w:rPr>
                <w:sz w:val="20"/>
              </w:rPr>
            </w:pPr>
            <w:r w:rsidRPr="00BB00E8">
              <w:rPr>
                <w:sz w:val="20"/>
              </w:rPr>
              <w:t xml:space="preserve">Малая родина.  Знакомим с государственной </w:t>
            </w:r>
            <w:r w:rsidRPr="00BB00E8">
              <w:rPr>
                <w:sz w:val="20"/>
              </w:rPr>
              <w:lastRenderedPageBreak/>
              <w:t>символикой РФ: флаг и герб.</w:t>
            </w:r>
          </w:p>
        </w:tc>
        <w:tc>
          <w:tcPr>
            <w:tcW w:w="2126" w:type="dxa"/>
          </w:tcPr>
          <w:p w14:paraId="24B3C68E" w14:textId="77777777" w:rsidR="00BB00E8" w:rsidRPr="00BB00E8" w:rsidRDefault="00BB00E8" w:rsidP="007935FE">
            <w:pPr>
              <w:rPr>
                <w:sz w:val="20"/>
              </w:rPr>
            </w:pPr>
            <w:r w:rsidRPr="00BB00E8">
              <w:rPr>
                <w:sz w:val="20"/>
              </w:rPr>
              <w:lastRenderedPageBreak/>
              <w:t xml:space="preserve">Воспитываем уважительное отношение к России. </w:t>
            </w:r>
          </w:p>
          <w:p w14:paraId="1FD4F26E" w14:textId="77777777" w:rsidR="00BB00E8" w:rsidRPr="00BB00E8" w:rsidRDefault="00BB00E8" w:rsidP="007935FE">
            <w:pPr>
              <w:rPr>
                <w:sz w:val="20"/>
              </w:rPr>
            </w:pPr>
            <w:r w:rsidRPr="00BB00E8">
              <w:rPr>
                <w:sz w:val="20"/>
              </w:rPr>
              <w:lastRenderedPageBreak/>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14:paraId="47652C52" w14:textId="77777777" w:rsidR="00BB00E8" w:rsidRPr="00BB00E8" w:rsidRDefault="00BB00E8" w:rsidP="007935FE">
            <w:pPr>
              <w:rPr>
                <w:sz w:val="20"/>
              </w:rPr>
            </w:pPr>
            <w:r w:rsidRPr="00BB00E8">
              <w:rPr>
                <w:sz w:val="20"/>
              </w:rPr>
              <w:lastRenderedPageBreak/>
              <w:t xml:space="preserve">Воспитываем уважительное отношение к России, к людям разных национальностей. Знакомим с содержанием </w:t>
            </w:r>
            <w:r w:rsidRPr="00BB00E8">
              <w:rPr>
                <w:sz w:val="20"/>
              </w:rPr>
              <w:lastRenderedPageBreak/>
              <w:t>государственных праздников и традициями их празднования.</w:t>
            </w:r>
          </w:p>
          <w:p w14:paraId="0F620EC6" w14:textId="77777777" w:rsidR="00BB00E8" w:rsidRPr="00BB00E8" w:rsidRDefault="00BB00E8" w:rsidP="007935FE">
            <w:pPr>
              <w:rPr>
                <w:sz w:val="20"/>
              </w:rPr>
            </w:pPr>
            <w:r w:rsidRPr="00BB00E8">
              <w:rPr>
                <w:sz w:val="20"/>
              </w:rPr>
              <w:t>Продолжаем знакомить с государственной символикой РФ: флаг и герб, гимн.</w:t>
            </w:r>
          </w:p>
          <w:p w14:paraId="3FDD7242" w14:textId="77777777" w:rsidR="00BB00E8" w:rsidRPr="00BB00E8" w:rsidRDefault="00BB00E8" w:rsidP="007935FE">
            <w:pPr>
              <w:rPr>
                <w:sz w:val="20"/>
              </w:rPr>
            </w:pPr>
            <w:r w:rsidRPr="00BB00E8">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2D752DE3" w14:textId="77777777" w:rsidR="00BB00E8" w:rsidRPr="00BB00E8" w:rsidRDefault="00BB00E8" w:rsidP="007935FE">
            <w:pPr>
              <w:rPr>
                <w:sz w:val="20"/>
              </w:rPr>
            </w:pPr>
          </w:p>
          <w:p w14:paraId="036E2420" w14:textId="77777777" w:rsidR="00BB00E8" w:rsidRPr="00BB00E8" w:rsidRDefault="00BB00E8" w:rsidP="007935FE">
            <w:pPr>
              <w:rPr>
                <w:sz w:val="20"/>
              </w:rPr>
            </w:pPr>
            <w:r w:rsidRPr="00BB00E8">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14:paraId="336C9E1E" w14:textId="77777777" w:rsidR="00BB00E8" w:rsidRPr="00BB00E8" w:rsidRDefault="00BB00E8" w:rsidP="007935FE">
            <w:pPr>
              <w:rPr>
                <w:sz w:val="20"/>
              </w:rPr>
            </w:pPr>
            <w:r w:rsidRPr="00BB00E8">
              <w:rPr>
                <w:sz w:val="20"/>
              </w:rPr>
              <w:lastRenderedPageBreak/>
              <w:t xml:space="preserve">Воспитываем патриотические и интернациональные </w:t>
            </w:r>
            <w:r w:rsidRPr="00BB00E8">
              <w:rPr>
                <w:sz w:val="20"/>
              </w:rPr>
              <w:lastRenderedPageBreak/>
              <w:t>чувства, уважительное отношение к России.</w:t>
            </w:r>
          </w:p>
          <w:p w14:paraId="68FAAB1B" w14:textId="77777777" w:rsidR="00BB00E8" w:rsidRPr="00BB00E8" w:rsidRDefault="00BB00E8" w:rsidP="007935FE">
            <w:pPr>
              <w:rPr>
                <w:sz w:val="20"/>
              </w:rPr>
            </w:pPr>
            <w:r w:rsidRPr="00BB00E8">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14:paraId="73830C36" w14:textId="77777777" w:rsidR="00BB00E8" w:rsidRPr="00BB00E8" w:rsidRDefault="00BB00E8" w:rsidP="007935FE">
            <w:pPr>
              <w:rPr>
                <w:sz w:val="20"/>
              </w:rPr>
            </w:pPr>
            <w:r w:rsidRPr="00BB00E8">
              <w:rPr>
                <w:sz w:val="20"/>
              </w:rPr>
              <w:t>Знакомим с практиками волонтерства.</w:t>
            </w:r>
          </w:p>
          <w:p w14:paraId="057878EB" w14:textId="77777777" w:rsidR="00BB00E8" w:rsidRPr="00BB00E8" w:rsidRDefault="00BB00E8" w:rsidP="007935FE">
            <w:pPr>
              <w:rPr>
                <w:sz w:val="20"/>
              </w:rPr>
            </w:pPr>
            <w:r w:rsidRPr="00BB00E8">
              <w:rPr>
                <w:sz w:val="20"/>
              </w:rPr>
              <w:t>Расширяем представления о государственных праздниках.</w:t>
            </w:r>
          </w:p>
          <w:p w14:paraId="79C3883D" w14:textId="77777777" w:rsidR="00BB00E8" w:rsidRPr="00BB00E8" w:rsidRDefault="00BB00E8" w:rsidP="007935FE">
            <w:pPr>
              <w:rPr>
                <w:sz w:val="20"/>
              </w:rPr>
            </w:pPr>
            <w:r w:rsidRPr="00BB00E8">
              <w:rPr>
                <w:sz w:val="20"/>
              </w:rPr>
              <w:t>Формируем представление о многообразии стран и народов на ней.</w:t>
            </w:r>
          </w:p>
        </w:tc>
      </w:tr>
      <w:tr w:rsidR="00BB00E8" w:rsidRPr="00BB00E8" w14:paraId="1511A7F2" w14:textId="77777777" w:rsidTr="007935FE">
        <w:tc>
          <w:tcPr>
            <w:tcW w:w="806" w:type="dxa"/>
            <w:vMerge/>
          </w:tcPr>
          <w:p w14:paraId="28A54688" w14:textId="77777777" w:rsidR="00BB00E8" w:rsidRPr="00BB00E8" w:rsidRDefault="00BB00E8" w:rsidP="007935FE">
            <w:pPr>
              <w:jc w:val="center"/>
              <w:rPr>
                <w:b/>
                <w:sz w:val="20"/>
              </w:rPr>
            </w:pPr>
          </w:p>
        </w:tc>
        <w:tc>
          <w:tcPr>
            <w:tcW w:w="871" w:type="dxa"/>
          </w:tcPr>
          <w:p w14:paraId="678FA02D" w14:textId="77777777" w:rsidR="00BB00E8" w:rsidRPr="00BB00E8" w:rsidRDefault="00BB00E8" w:rsidP="007935FE">
            <w:pPr>
              <w:jc w:val="center"/>
              <w:rPr>
                <w:b/>
                <w:sz w:val="20"/>
              </w:rPr>
            </w:pPr>
            <w:r w:rsidRPr="00BB00E8">
              <w:rPr>
                <w:b/>
                <w:sz w:val="20"/>
              </w:rPr>
              <w:t>4</w:t>
            </w:r>
          </w:p>
        </w:tc>
        <w:tc>
          <w:tcPr>
            <w:tcW w:w="1767" w:type="dxa"/>
          </w:tcPr>
          <w:p w14:paraId="0C00D736" w14:textId="77777777" w:rsidR="00BB00E8" w:rsidRPr="00BB00E8" w:rsidRDefault="00BB00E8" w:rsidP="007935FE">
            <w:pPr>
              <w:jc w:val="center"/>
              <w:rPr>
                <w:sz w:val="20"/>
                <w:u w:val="single"/>
              </w:rPr>
            </w:pPr>
            <w:r w:rsidRPr="00BB00E8">
              <w:rPr>
                <w:sz w:val="20"/>
                <w:u w:val="single"/>
              </w:rPr>
              <w:t>31 декабря</w:t>
            </w:r>
          </w:p>
          <w:p w14:paraId="174CE592" w14:textId="77777777" w:rsidR="00BB00E8" w:rsidRPr="00BB00E8" w:rsidRDefault="00BB00E8" w:rsidP="007935FE">
            <w:pPr>
              <w:jc w:val="center"/>
              <w:rPr>
                <w:sz w:val="20"/>
              </w:rPr>
            </w:pPr>
            <w:r w:rsidRPr="00BB00E8">
              <w:rPr>
                <w:sz w:val="20"/>
              </w:rPr>
              <w:t xml:space="preserve">Новый год </w:t>
            </w:r>
          </w:p>
        </w:tc>
        <w:tc>
          <w:tcPr>
            <w:tcW w:w="1599" w:type="dxa"/>
            <w:shd w:val="pct10" w:color="auto" w:fill="auto"/>
          </w:tcPr>
          <w:p w14:paraId="7C0FD94B" w14:textId="77777777" w:rsidR="00BB00E8" w:rsidRPr="00BB00E8" w:rsidRDefault="00BB00E8" w:rsidP="007935FE">
            <w:pPr>
              <w:jc w:val="center"/>
              <w:rPr>
                <w:b/>
                <w:sz w:val="20"/>
              </w:rPr>
            </w:pPr>
            <w:r w:rsidRPr="00BB00E8">
              <w:rPr>
                <w:b/>
                <w:sz w:val="20"/>
              </w:rPr>
              <w:t>Новый год у ворот</w:t>
            </w:r>
          </w:p>
        </w:tc>
        <w:tc>
          <w:tcPr>
            <w:tcW w:w="2040" w:type="dxa"/>
          </w:tcPr>
          <w:p w14:paraId="0710087D" w14:textId="77777777" w:rsidR="00BB00E8" w:rsidRPr="00BB00E8" w:rsidRDefault="00BB00E8" w:rsidP="007935FE">
            <w:pPr>
              <w:pStyle w:val="afb"/>
              <w:shd w:val="clear" w:color="auto" w:fill="FFFFFF"/>
              <w:rPr>
                <w:rFonts w:ascii="Arial" w:hAnsi="Arial" w:cs="Arial"/>
                <w:color w:val="181818"/>
              </w:rPr>
            </w:pPr>
            <w:r w:rsidRPr="00BB00E8">
              <w:rPr>
                <w:color w:val="181818"/>
              </w:rPr>
              <w:t>Привлекать детей к активному разнообразному участию в подготовке к празднику и его проведении. Содействовать возникновению</w:t>
            </w:r>
          </w:p>
          <w:p w14:paraId="0D2248CE" w14:textId="77777777" w:rsidR="00BB00E8" w:rsidRPr="00BB00E8" w:rsidRDefault="00BB00E8" w:rsidP="007935FE">
            <w:pPr>
              <w:pStyle w:val="afb"/>
              <w:shd w:val="clear" w:color="auto" w:fill="FFFFFF"/>
              <w:rPr>
                <w:rFonts w:ascii="Arial" w:hAnsi="Arial" w:cs="Arial"/>
                <w:color w:val="181818"/>
              </w:rPr>
            </w:pPr>
            <w:r w:rsidRPr="00BB00E8">
              <w:rPr>
                <w:color w:val="181818"/>
              </w:rPr>
              <w:t xml:space="preserve">чувства удовлетворения от участия в </w:t>
            </w:r>
            <w:r w:rsidRPr="00BB00E8">
              <w:rPr>
                <w:color w:val="181818"/>
              </w:rPr>
              <w:lastRenderedPageBreak/>
              <w:t>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774FAC72" w14:textId="77777777" w:rsidR="00BB00E8" w:rsidRPr="00BB00E8" w:rsidRDefault="00BB00E8" w:rsidP="007935FE">
            <w:pPr>
              <w:rPr>
                <w:sz w:val="20"/>
              </w:rPr>
            </w:pPr>
          </w:p>
        </w:tc>
        <w:tc>
          <w:tcPr>
            <w:tcW w:w="2126" w:type="dxa"/>
          </w:tcPr>
          <w:p w14:paraId="469798A9" w14:textId="77777777" w:rsidR="00BB00E8" w:rsidRPr="00BB00E8" w:rsidRDefault="00BB00E8" w:rsidP="007935FE">
            <w:pPr>
              <w:pStyle w:val="afb"/>
              <w:shd w:val="clear" w:color="auto" w:fill="FFFFFF"/>
              <w:rPr>
                <w:rFonts w:ascii="Arial" w:hAnsi="Arial" w:cs="Arial"/>
                <w:color w:val="181818"/>
              </w:rPr>
            </w:pPr>
            <w:r w:rsidRPr="00BB00E8">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14:paraId="40C85FFD" w14:textId="77777777" w:rsidR="00BB00E8" w:rsidRPr="00BB00E8" w:rsidRDefault="00BB00E8" w:rsidP="007935FE">
            <w:pPr>
              <w:pStyle w:val="afb"/>
              <w:shd w:val="clear" w:color="auto" w:fill="FFFFFF"/>
              <w:rPr>
                <w:color w:val="181818"/>
              </w:rPr>
            </w:pPr>
            <w:r w:rsidRPr="00BB00E8">
              <w:rPr>
                <w:color w:val="181818"/>
              </w:rPr>
              <w:t xml:space="preserve">чувства удовлетворения от участия в коллективной </w:t>
            </w:r>
            <w:r w:rsidRPr="00BB00E8">
              <w:rPr>
                <w:color w:val="181818"/>
              </w:rPr>
              <w:lastRenderedPageBreak/>
              <w:t>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62174985" w14:textId="77777777" w:rsidR="00BB00E8" w:rsidRPr="00BB00E8" w:rsidRDefault="00BB00E8" w:rsidP="007935FE">
            <w:pPr>
              <w:pStyle w:val="afb"/>
              <w:shd w:val="clear" w:color="auto" w:fill="FFFFFF"/>
              <w:rPr>
                <w:color w:val="181818"/>
              </w:rPr>
            </w:pPr>
          </w:p>
          <w:p w14:paraId="326C60A3" w14:textId="77777777" w:rsidR="00BB00E8" w:rsidRPr="00BB00E8" w:rsidRDefault="00BB00E8" w:rsidP="007935FE">
            <w:pPr>
              <w:pStyle w:val="afb"/>
              <w:shd w:val="clear" w:color="auto" w:fill="FFFFFF"/>
            </w:pPr>
            <w:r w:rsidRPr="00BB00E8">
              <w:t>Дать знания об обычаях и традициях празднования Нового года в нашей стране.</w:t>
            </w:r>
          </w:p>
        </w:tc>
        <w:tc>
          <w:tcPr>
            <w:tcW w:w="2977" w:type="dxa"/>
          </w:tcPr>
          <w:p w14:paraId="02C42795" w14:textId="77777777" w:rsidR="00BB00E8" w:rsidRPr="00BB00E8" w:rsidRDefault="00BB00E8" w:rsidP="007935FE">
            <w:pPr>
              <w:pStyle w:val="afb"/>
              <w:shd w:val="clear" w:color="auto" w:fill="FFFFFF"/>
              <w:rPr>
                <w:rFonts w:ascii="Arial" w:hAnsi="Arial" w:cs="Arial"/>
                <w:color w:val="181818"/>
              </w:rPr>
            </w:pPr>
            <w:r w:rsidRPr="00BB00E8">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14:paraId="3A2F34DA" w14:textId="77777777" w:rsidR="00BB00E8" w:rsidRPr="00BB00E8" w:rsidRDefault="00BB00E8" w:rsidP="007935FE">
            <w:pPr>
              <w:pStyle w:val="afb"/>
              <w:shd w:val="clear" w:color="auto" w:fill="FFFFFF"/>
              <w:rPr>
                <w:rFonts w:ascii="Arial" w:hAnsi="Arial" w:cs="Arial"/>
                <w:color w:val="181818"/>
              </w:rPr>
            </w:pPr>
            <w:r w:rsidRPr="00BB00E8">
              <w:rPr>
                <w:color w:val="181818"/>
              </w:rPr>
              <w:t xml:space="preserve">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w:t>
            </w:r>
            <w:r w:rsidRPr="00BB00E8">
              <w:rPr>
                <w:color w:val="181818"/>
              </w:rPr>
              <w:lastRenderedPageBreak/>
              <w:t>предстоящему празднику, желание активно участвовать в его подготовке.</w:t>
            </w:r>
          </w:p>
          <w:p w14:paraId="400B721A" w14:textId="77777777" w:rsidR="00BB00E8" w:rsidRPr="00BB00E8" w:rsidRDefault="00BB00E8" w:rsidP="007935FE">
            <w:pPr>
              <w:rPr>
                <w:sz w:val="20"/>
              </w:rPr>
            </w:pPr>
            <w:r w:rsidRPr="00BB00E8">
              <w:rPr>
                <w:sz w:val="20"/>
              </w:rPr>
              <w:t>Дать знания об обычаях и традициях празднования Нового года других странах.</w:t>
            </w:r>
          </w:p>
        </w:tc>
        <w:tc>
          <w:tcPr>
            <w:tcW w:w="2374" w:type="dxa"/>
          </w:tcPr>
          <w:p w14:paraId="1225374D" w14:textId="77777777" w:rsidR="00BB00E8" w:rsidRPr="00BB00E8" w:rsidRDefault="00BB00E8" w:rsidP="007935FE">
            <w:pPr>
              <w:rPr>
                <w:rStyle w:val="c7"/>
                <w:rFonts w:eastAsia="Arial"/>
                <w:color w:val="000000"/>
                <w:sz w:val="20"/>
                <w:shd w:val="clear" w:color="auto" w:fill="FFFFFF"/>
              </w:rPr>
            </w:pPr>
            <w:r w:rsidRPr="00BB00E8">
              <w:rPr>
                <w:rStyle w:val="c37"/>
                <w:rFonts w:eastAsia="Arial"/>
                <w:color w:val="000000"/>
                <w:sz w:val="20"/>
                <w:shd w:val="clear" w:color="auto" w:fill="FFFFFF"/>
              </w:rPr>
              <w:lastRenderedPageBreak/>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r w:rsidRPr="00BB00E8">
              <w:rPr>
                <w:rStyle w:val="c7"/>
                <w:rFonts w:eastAsia="Arial"/>
                <w:color w:val="000000"/>
                <w:sz w:val="20"/>
                <w:shd w:val="clear" w:color="auto" w:fill="FFFFFF"/>
              </w:rPr>
              <w:t>.</w:t>
            </w:r>
          </w:p>
          <w:p w14:paraId="38C72F02" w14:textId="77777777" w:rsidR="00BB00E8" w:rsidRPr="00BB00E8" w:rsidRDefault="00BB00E8" w:rsidP="007935FE">
            <w:pPr>
              <w:rPr>
                <w:rStyle w:val="c7"/>
                <w:rFonts w:eastAsia="Arial"/>
                <w:color w:val="000000"/>
                <w:sz w:val="20"/>
                <w:shd w:val="clear" w:color="auto" w:fill="FFFFFF"/>
              </w:rPr>
            </w:pPr>
          </w:p>
          <w:p w14:paraId="4C6335BE" w14:textId="77777777" w:rsidR="00BB00E8" w:rsidRPr="00BB00E8" w:rsidRDefault="00BB00E8" w:rsidP="007935FE">
            <w:pPr>
              <w:rPr>
                <w:sz w:val="20"/>
              </w:rPr>
            </w:pPr>
            <w:r w:rsidRPr="00BB00E8">
              <w:rPr>
                <w:sz w:val="20"/>
              </w:rPr>
              <w:t>Закреплять знания детей об обычаях и традициях празднования Нового года в нашей стране и других странах.</w:t>
            </w:r>
          </w:p>
        </w:tc>
      </w:tr>
      <w:tr w:rsidR="00BB00E8" w:rsidRPr="00BB00E8" w14:paraId="4C9E19BB" w14:textId="77777777" w:rsidTr="007935FE">
        <w:tc>
          <w:tcPr>
            <w:tcW w:w="806" w:type="dxa"/>
            <w:vMerge w:val="restart"/>
            <w:textDirection w:val="btLr"/>
          </w:tcPr>
          <w:p w14:paraId="6164B44C" w14:textId="77777777" w:rsidR="00BB00E8" w:rsidRPr="00BB00E8" w:rsidRDefault="00BB00E8" w:rsidP="007935FE">
            <w:pPr>
              <w:ind w:left="113" w:right="113"/>
              <w:jc w:val="center"/>
              <w:rPr>
                <w:b/>
                <w:sz w:val="20"/>
              </w:rPr>
            </w:pPr>
            <w:r w:rsidRPr="00BB00E8">
              <w:rPr>
                <w:b/>
                <w:sz w:val="20"/>
              </w:rPr>
              <w:lastRenderedPageBreak/>
              <w:t>Январь</w:t>
            </w:r>
          </w:p>
        </w:tc>
        <w:tc>
          <w:tcPr>
            <w:tcW w:w="871" w:type="dxa"/>
          </w:tcPr>
          <w:p w14:paraId="6F65A917" w14:textId="77777777" w:rsidR="00BB00E8" w:rsidRPr="00BB00E8" w:rsidRDefault="00BB00E8" w:rsidP="007935FE">
            <w:pPr>
              <w:jc w:val="center"/>
              <w:rPr>
                <w:b/>
                <w:sz w:val="20"/>
              </w:rPr>
            </w:pPr>
            <w:r w:rsidRPr="00BB00E8">
              <w:rPr>
                <w:b/>
                <w:sz w:val="20"/>
              </w:rPr>
              <w:t>2</w:t>
            </w:r>
          </w:p>
        </w:tc>
        <w:tc>
          <w:tcPr>
            <w:tcW w:w="1767" w:type="dxa"/>
          </w:tcPr>
          <w:p w14:paraId="2A14BD42" w14:textId="77777777" w:rsidR="00BB00E8" w:rsidRPr="00BB00E8" w:rsidRDefault="00BB00E8" w:rsidP="007935FE">
            <w:pPr>
              <w:jc w:val="center"/>
              <w:rPr>
                <w:sz w:val="20"/>
              </w:rPr>
            </w:pPr>
          </w:p>
        </w:tc>
        <w:tc>
          <w:tcPr>
            <w:tcW w:w="1599" w:type="dxa"/>
            <w:shd w:val="pct10" w:color="auto" w:fill="auto"/>
          </w:tcPr>
          <w:p w14:paraId="78AD6803" w14:textId="77777777" w:rsidR="00BB00E8" w:rsidRPr="00BB00E8" w:rsidRDefault="00BB00E8" w:rsidP="007935FE">
            <w:pPr>
              <w:jc w:val="center"/>
              <w:rPr>
                <w:b/>
                <w:sz w:val="20"/>
              </w:rPr>
            </w:pPr>
            <w:r w:rsidRPr="00BB00E8">
              <w:rPr>
                <w:b/>
                <w:sz w:val="20"/>
              </w:rPr>
              <w:t>Зимние забавы.</w:t>
            </w:r>
          </w:p>
          <w:p w14:paraId="2F7C2F88" w14:textId="77777777" w:rsidR="00BB00E8" w:rsidRPr="00BB00E8" w:rsidRDefault="00BB00E8" w:rsidP="007935FE">
            <w:pPr>
              <w:jc w:val="center"/>
              <w:rPr>
                <w:b/>
                <w:sz w:val="20"/>
              </w:rPr>
            </w:pPr>
            <w:r w:rsidRPr="00BB00E8">
              <w:rPr>
                <w:b/>
                <w:sz w:val="20"/>
              </w:rPr>
              <w:t>Зимние виды спорта.</w:t>
            </w:r>
          </w:p>
        </w:tc>
        <w:tc>
          <w:tcPr>
            <w:tcW w:w="2040" w:type="dxa"/>
          </w:tcPr>
          <w:p w14:paraId="4A38325F" w14:textId="77777777" w:rsidR="00BB00E8" w:rsidRPr="00BB00E8" w:rsidRDefault="00BB00E8" w:rsidP="007935FE">
            <w:pPr>
              <w:rPr>
                <w:sz w:val="20"/>
              </w:rPr>
            </w:pPr>
            <w:r w:rsidRPr="00BB00E8">
              <w:rPr>
                <w:sz w:val="20"/>
              </w:rPr>
              <w:t>Продолжаем знакомить с зимой как временем года, с зимними видами спорта.</w:t>
            </w:r>
          </w:p>
          <w:p w14:paraId="68F148AA" w14:textId="77777777" w:rsidR="00BB00E8" w:rsidRPr="00BB00E8" w:rsidRDefault="00BB00E8" w:rsidP="007935FE">
            <w:pPr>
              <w:rPr>
                <w:sz w:val="20"/>
              </w:rPr>
            </w:pPr>
            <w:r w:rsidRPr="00BB00E8">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14:paraId="0B7DA004" w14:textId="77777777" w:rsidR="00BB00E8" w:rsidRPr="00BB00E8" w:rsidRDefault="00BB00E8" w:rsidP="007935FE">
            <w:pPr>
              <w:rPr>
                <w:sz w:val="20"/>
              </w:rPr>
            </w:pPr>
            <w:r w:rsidRPr="00BB00E8">
              <w:rPr>
                <w:sz w:val="20"/>
              </w:rPr>
              <w:t>Воспитываем бережное отношение к природе, умение замечать красоту зимней природы.</w:t>
            </w:r>
          </w:p>
          <w:p w14:paraId="6D706F66" w14:textId="77777777" w:rsidR="00BB00E8" w:rsidRPr="00BB00E8" w:rsidRDefault="00BB00E8" w:rsidP="007935FE">
            <w:pPr>
              <w:rPr>
                <w:b/>
                <w:color w:val="00B050"/>
                <w:sz w:val="20"/>
              </w:rPr>
            </w:pPr>
            <w:r w:rsidRPr="00BB00E8">
              <w:rPr>
                <w:b/>
                <w:color w:val="00B050"/>
                <w:sz w:val="20"/>
              </w:rPr>
              <w:t>Осваивает правила в татарских народных играх.</w:t>
            </w:r>
          </w:p>
          <w:p w14:paraId="0D6E93DE" w14:textId="77777777" w:rsidR="00BB00E8" w:rsidRPr="00BB00E8" w:rsidRDefault="00BB00E8" w:rsidP="007935FE">
            <w:pPr>
              <w:jc w:val="center"/>
              <w:rPr>
                <w:sz w:val="20"/>
              </w:rPr>
            </w:pPr>
          </w:p>
          <w:p w14:paraId="662B7035" w14:textId="77777777" w:rsidR="00BB00E8" w:rsidRPr="00BB00E8" w:rsidRDefault="00BB00E8" w:rsidP="007935FE">
            <w:pPr>
              <w:jc w:val="center"/>
              <w:rPr>
                <w:sz w:val="20"/>
              </w:rPr>
            </w:pPr>
            <w:r w:rsidRPr="00BB00E8">
              <w:rPr>
                <w:sz w:val="20"/>
              </w:rPr>
              <w:t xml:space="preserve">День здоровья. </w:t>
            </w:r>
          </w:p>
        </w:tc>
        <w:tc>
          <w:tcPr>
            <w:tcW w:w="2126" w:type="dxa"/>
          </w:tcPr>
          <w:p w14:paraId="2B7C82D0" w14:textId="77777777" w:rsidR="00BB00E8" w:rsidRPr="00BB00E8" w:rsidRDefault="00BB00E8" w:rsidP="007935FE">
            <w:pPr>
              <w:rPr>
                <w:sz w:val="20"/>
              </w:rPr>
            </w:pPr>
            <w:r w:rsidRPr="00BB00E8">
              <w:rPr>
                <w:sz w:val="20"/>
              </w:rPr>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14:paraId="62B32C11" w14:textId="77777777" w:rsidR="00BB00E8" w:rsidRPr="00BB00E8" w:rsidRDefault="00BB00E8" w:rsidP="007935FE">
            <w:pPr>
              <w:jc w:val="center"/>
              <w:rPr>
                <w:sz w:val="20"/>
              </w:rPr>
            </w:pPr>
          </w:p>
          <w:p w14:paraId="0EAE8576" w14:textId="77777777" w:rsidR="00BB00E8" w:rsidRPr="00BB00E8" w:rsidRDefault="00BB00E8" w:rsidP="007935FE">
            <w:pPr>
              <w:rPr>
                <w:sz w:val="20"/>
              </w:rPr>
            </w:pPr>
            <w:r w:rsidRPr="00BB00E8">
              <w:rPr>
                <w:color w:val="111111"/>
                <w:sz w:val="20"/>
                <w:shd w:val="clear" w:color="auto" w:fill="FFFFFF"/>
              </w:rPr>
              <w:t>Воспитываем любовь к родной природе, к русской зиме.</w:t>
            </w:r>
          </w:p>
          <w:p w14:paraId="5842A7F4" w14:textId="77777777" w:rsidR="00BB00E8" w:rsidRPr="00BB00E8" w:rsidRDefault="00BB00E8" w:rsidP="007935FE">
            <w:pPr>
              <w:rPr>
                <w:b/>
                <w:color w:val="00B050"/>
                <w:sz w:val="20"/>
              </w:rPr>
            </w:pPr>
            <w:r w:rsidRPr="00BB00E8">
              <w:rPr>
                <w:b/>
                <w:color w:val="00B050"/>
                <w:sz w:val="20"/>
              </w:rPr>
              <w:lastRenderedPageBreak/>
              <w:t>Осваивает правила в татарских народных играх.</w:t>
            </w:r>
          </w:p>
          <w:p w14:paraId="10321C4D" w14:textId="77777777" w:rsidR="00BB00E8" w:rsidRPr="00BB00E8" w:rsidRDefault="00BB00E8" w:rsidP="007935FE">
            <w:pPr>
              <w:jc w:val="center"/>
              <w:rPr>
                <w:sz w:val="20"/>
              </w:rPr>
            </w:pPr>
            <w:r w:rsidRPr="00BB00E8">
              <w:rPr>
                <w:sz w:val="20"/>
              </w:rPr>
              <w:t>День здоровья.</w:t>
            </w:r>
          </w:p>
        </w:tc>
        <w:tc>
          <w:tcPr>
            <w:tcW w:w="2977" w:type="dxa"/>
          </w:tcPr>
          <w:p w14:paraId="6D747596" w14:textId="77777777" w:rsidR="00BB00E8" w:rsidRPr="00BB00E8" w:rsidRDefault="00BB00E8" w:rsidP="007935FE">
            <w:pPr>
              <w:rPr>
                <w:sz w:val="20"/>
              </w:rPr>
            </w:pPr>
            <w:r w:rsidRPr="00BB00E8">
              <w:rPr>
                <w:sz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27CFDD80" w14:textId="77777777" w:rsidR="00BB00E8" w:rsidRPr="00BB00E8" w:rsidRDefault="00BB00E8" w:rsidP="007935FE">
            <w:pPr>
              <w:rPr>
                <w:sz w:val="20"/>
              </w:rPr>
            </w:pPr>
          </w:p>
          <w:p w14:paraId="6C714174" w14:textId="77777777" w:rsidR="00BB00E8" w:rsidRPr="00BB00E8" w:rsidRDefault="00BB00E8" w:rsidP="007935FE">
            <w:pPr>
              <w:rPr>
                <w:sz w:val="20"/>
              </w:rPr>
            </w:pPr>
            <w:r w:rsidRPr="00BB00E8">
              <w:rPr>
                <w:sz w:val="20"/>
              </w:rPr>
              <w:t>Закрепляем представления о ЗОЖ, включая туризм.</w:t>
            </w:r>
          </w:p>
          <w:p w14:paraId="4FE8E3B2" w14:textId="77777777" w:rsidR="00BB00E8" w:rsidRPr="00BB00E8" w:rsidRDefault="00BB00E8" w:rsidP="007935FE">
            <w:pPr>
              <w:jc w:val="center"/>
              <w:rPr>
                <w:sz w:val="20"/>
              </w:rPr>
            </w:pPr>
          </w:p>
          <w:p w14:paraId="3473F483" w14:textId="77777777" w:rsidR="00BB00E8" w:rsidRPr="00BB00E8" w:rsidRDefault="00BB00E8" w:rsidP="007935FE">
            <w:pPr>
              <w:jc w:val="center"/>
              <w:rPr>
                <w:sz w:val="20"/>
              </w:rPr>
            </w:pPr>
          </w:p>
          <w:p w14:paraId="5F781F0D" w14:textId="77777777" w:rsidR="00BB00E8" w:rsidRPr="00BB00E8" w:rsidRDefault="00BB00E8" w:rsidP="007935FE">
            <w:pPr>
              <w:rPr>
                <w:sz w:val="20"/>
              </w:rPr>
            </w:pPr>
            <w:r w:rsidRPr="00BB00E8">
              <w:rPr>
                <w:color w:val="111111"/>
                <w:sz w:val="20"/>
                <w:shd w:val="clear" w:color="auto" w:fill="FFFFFF"/>
              </w:rPr>
              <w:t>Воспитываем любовь к родной природе, к русской зиме.</w:t>
            </w:r>
          </w:p>
          <w:p w14:paraId="1E4C3148" w14:textId="77777777" w:rsidR="00BB00E8" w:rsidRPr="00BB00E8" w:rsidRDefault="00BB00E8" w:rsidP="007935FE">
            <w:pPr>
              <w:jc w:val="center"/>
              <w:rPr>
                <w:sz w:val="20"/>
              </w:rPr>
            </w:pPr>
          </w:p>
          <w:p w14:paraId="6C0B5EC9" w14:textId="77777777" w:rsidR="00BB00E8" w:rsidRPr="00BB00E8" w:rsidRDefault="00BB00E8" w:rsidP="007935FE">
            <w:pPr>
              <w:jc w:val="center"/>
              <w:rPr>
                <w:b/>
                <w:color w:val="00B050"/>
                <w:sz w:val="20"/>
              </w:rPr>
            </w:pPr>
            <w:r w:rsidRPr="00BB00E8">
              <w:rPr>
                <w:b/>
                <w:color w:val="00B050"/>
                <w:sz w:val="20"/>
              </w:rPr>
              <w:t>Играем в татарские и русские народные игры.</w:t>
            </w:r>
          </w:p>
          <w:p w14:paraId="0B4037BD" w14:textId="77777777" w:rsidR="00BB00E8" w:rsidRPr="00BB00E8" w:rsidRDefault="00BB00E8" w:rsidP="007935FE">
            <w:pPr>
              <w:jc w:val="center"/>
              <w:rPr>
                <w:sz w:val="20"/>
              </w:rPr>
            </w:pPr>
          </w:p>
          <w:p w14:paraId="39A704BC" w14:textId="77777777" w:rsidR="00BB00E8" w:rsidRPr="00BB00E8" w:rsidRDefault="00BB00E8" w:rsidP="007935FE">
            <w:pPr>
              <w:jc w:val="center"/>
              <w:rPr>
                <w:sz w:val="20"/>
              </w:rPr>
            </w:pPr>
            <w:r w:rsidRPr="00BB00E8">
              <w:rPr>
                <w:sz w:val="20"/>
              </w:rPr>
              <w:t>День здоровья.</w:t>
            </w:r>
          </w:p>
        </w:tc>
        <w:tc>
          <w:tcPr>
            <w:tcW w:w="2374" w:type="dxa"/>
          </w:tcPr>
          <w:p w14:paraId="576D672E" w14:textId="77777777" w:rsidR="00BB00E8" w:rsidRPr="00BB00E8" w:rsidRDefault="00BB00E8" w:rsidP="007935FE">
            <w:pPr>
              <w:rPr>
                <w:sz w:val="20"/>
              </w:rPr>
            </w:pPr>
            <w:r w:rsidRPr="00BB00E8">
              <w:rPr>
                <w:sz w:val="20"/>
              </w:rPr>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14:paraId="1B1C231C" w14:textId="77777777" w:rsidR="00BB00E8" w:rsidRPr="00BB00E8" w:rsidRDefault="00BB00E8" w:rsidP="007935FE">
            <w:pPr>
              <w:jc w:val="center"/>
              <w:rPr>
                <w:sz w:val="20"/>
              </w:rPr>
            </w:pPr>
          </w:p>
          <w:p w14:paraId="217BA305" w14:textId="77777777" w:rsidR="00BB00E8" w:rsidRPr="00BB00E8" w:rsidRDefault="00BB00E8" w:rsidP="007935FE">
            <w:pPr>
              <w:rPr>
                <w:sz w:val="20"/>
              </w:rPr>
            </w:pPr>
            <w:r w:rsidRPr="00BB00E8">
              <w:rPr>
                <w:color w:val="111111"/>
                <w:sz w:val="20"/>
                <w:shd w:val="clear" w:color="auto" w:fill="FFFFFF"/>
              </w:rPr>
              <w:t>Воспитываем любовь к родной природе, к русской зиме.</w:t>
            </w:r>
          </w:p>
          <w:p w14:paraId="1F29B2FC" w14:textId="77777777" w:rsidR="00BB00E8" w:rsidRPr="00BB00E8" w:rsidRDefault="00BB00E8" w:rsidP="007935FE">
            <w:pPr>
              <w:jc w:val="center"/>
              <w:rPr>
                <w:sz w:val="20"/>
              </w:rPr>
            </w:pPr>
          </w:p>
          <w:p w14:paraId="1DC441EB" w14:textId="77777777" w:rsidR="00BB00E8" w:rsidRPr="00BB00E8" w:rsidRDefault="00BB00E8" w:rsidP="007935FE">
            <w:pPr>
              <w:jc w:val="center"/>
              <w:rPr>
                <w:b/>
                <w:color w:val="00B050"/>
                <w:sz w:val="20"/>
              </w:rPr>
            </w:pPr>
            <w:r w:rsidRPr="00BB00E8">
              <w:rPr>
                <w:b/>
                <w:color w:val="00B050"/>
                <w:sz w:val="20"/>
              </w:rPr>
              <w:t>Играем народные игры.</w:t>
            </w:r>
          </w:p>
          <w:p w14:paraId="0D219C15" w14:textId="77777777" w:rsidR="00BB00E8" w:rsidRPr="00BB00E8" w:rsidRDefault="00BB00E8" w:rsidP="007935FE">
            <w:pPr>
              <w:jc w:val="center"/>
              <w:rPr>
                <w:b/>
                <w:color w:val="00B050"/>
                <w:sz w:val="20"/>
              </w:rPr>
            </w:pPr>
          </w:p>
          <w:p w14:paraId="5D6D7E96" w14:textId="77777777" w:rsidR="00BB00E8" w:rsidRPr="00BB00E8" w:rsidRDefault="00BB00E8" w:rsidP="007935FE">
            <w:pPr>
              <w:jc w:val="center"/>
              <w:rPr>
                <w:sz w:val="20"/>
              </w:rPr>
            </w:pPr>
            <w:r w:rsidRPr="00BB00E8">
              <w:rPr>
                <w:sz w:val="20"/>
              </w:rPr>
              <w:t>День здоровья</w:t>
            </w:r>
          </w:p>
        </w:tc>
      </w:tr>
      <w:tr w:rsidR="00BB00E8" w:rsidRPr="00BB00E8" w14:paraId="7CF4BEB0" w14:textId="77777777" w:rsidTr="007935FE">
        <w:tc>
          <w:tcPr>
            <w:tcW w:w="806" w:type="dxa"/>
            <w:vMerge/>
            <w:textDirection w:val="btLr"/>
          </w:tcPr>
          <w:p w14:paraId="684E0195" w14:textId="77777777" w:rsidR="00BB00E8" w:rsidRPr="00BB00E8" w:rsidRDefault="00BB00E8" w:rsidP="007935FE">
            <w:pPr>
              <w:ind w:left="113" w:right="113"/>
              <w:jc w:val="center"/>
              <w:rPr>
                <w:b/>
                <w:sz w:val="20"/>
              </w:rPr>
            </w:pPr>
          </w:p>
        </w:tc>
        <w:tc>
          <w:tcPr>
            <w:tcW w:w="871" w:type="dxa"/>
          </w:tcPr>
          <w:p w14:paraId="139FAB7D" w14:textId="77777777" w:rsidR="00BB00E8" w:rsidRPr="00BB00E8" w:rsidRDefault="00BB00E8" w:rsidP="007935FE">
            <w:pPr>
              <w:jc w:val="center"/>
              <w:rPr>
                <w:b/>
                <w:sz w:val="20"/>
              </w:rPr>
            </w:pPr>
            <w:r w:rsidRPr="00BB00E8">
              <w:rPr>
                <w:b/>
                <w:sz w:val="20"/>
              </w:rPr>
              <w:t>3</w:t>
            </w:r>
          </w:p>
        </w:tc>
        <w:tc>
          <w:tcPr>
            <w:tcW w:w="1767" w:type="dxa"/>
          </w:tcPr>
          <w:p w14:paraId="6F82A5A3" w14:textId="77777777" w:rsidR="00BB00E8" w:rsidRPr="00BB00E8" w:rsidRDefault="00BB00E8" w:rsidP="007935FE">
            <w:pPr>
              <w:jc w:val="center"/>
              <w:rPr>
                <w:sz w:val="20"/>
              </w:rPr>
            </w:pPr>
          </w:p>
        </w:tc>
        <w:tc>
          <w:tcPr>
            <w:tcW w:w="1599" w:type="dxa"/>
            <w:shd w:val="pct10" w:color="auto" w:fill="auto"/>
          </w:tcPr>
          <w:p w14:paraId="02194625" w14:textId="77777777" w:rsidR="00BB00E8" w:rsidRPr="00BB00E8" w:rsidRDefault="00BB00E8" w:rsidP="007935FE">
            <w:pPr>
              <w:jc w:val="center"/>
              <w:rPr>
                <w:b/>
                <w:sz w:val="20"/>
              </w:rPr>
            </w:pPr>
            <w:r w:rsidRPr="00BB00E8">
              <w:rPr>
                <w:b/>
                <w:sz w:val="20"/>
              </w:rPr>
              <w:t>Одежда, обувь, головные уборы</w:t>
            </w:r>
          </w:p>
        </w:tc>
        <w:tc>
          <w:tcPr>
            <w:tcW w:w="2040" w:type="dxa"/>
          </w:tcPr>
          <w:p w14:paraId="1EA4AA86" w14:textId="77777777" w:rsidR="00BB00E8" w:rsidRPr="00BB00E8" w:rsidRDefault="00BB00E8" w:rsidP="007935FE">
            <w:pPr>
              <w:rPr>
                <w:sz w:val="20"/>
              </w:rPr>
            </w:pPr>
            <w:r w:rsidRPr="00BB00E8">
              <w:rPr>
                <w:b/>
                <w:bCs/>
                <w:color w:val="000000"/>
                <w:sz w:val="20"/>
                <w:shd w:val="clear" w:color="auto" w:fill="FFFFFF"/>
              </w:rPr>
              <w:t> </w:t>
            </w:r>
            <w:r w:rsidRPr="00BB00E8">
              <w:rPr>
                <w:color w:val="000000"/>
                <w:sz w:val="20"/>
                <w:shd w:val="clear" w:color="auto" w:fill="FFFFFF"/>
              </w:rPr>
              <w:t>Знакомим с обобщающими понятиями «Одежда», «Обувь», «Головные уборы».</w:t>
            </w:r>
            <w:r w:rsidRPr="00BB00E8">
              <w:rPr>
                <w:b/>
                <w:bCs/>
                <w:color w:val="000000"/>
                <w:sz w:val="20"/>
                <w:shd w:val="clear" w:color="auto" w:fill="FFFFFF"/>
              </w:rPr>
              <w:t> </w:t>
            </w:r>
            <w:r w:rsidRPr="00BB00E8">
              <w:rPr>
                <w:color w:val="000000"/>
                <w:sz w:val="20"/>
                <w:shd w:val="clear" w:color="auto" w:fill="FFFFFF"/>
              </w:rPr>
              <w:t>Формируем представления о разнообразии предметов одежды, обуви, головных уборов, их назначении; ф</w:t>
            </w:r>
            <w:r w:rsidRPr="00BB00E8">
              <w:rPr>
                <w:sz w:val="20"/>
              </w:rPr>
              <w:t>ормируем обобщающее понятие «одежда», «головные уборы», «обувь».</w:t>
            </w:r>
            <w:r w:rsidRPr="00BB00E8">
              <w:rPr>
                <w:color w:val="000000"/>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14:paraId="2E2E892F" w14:textId="77777777" w:rsidR="00BB00E8" w:rsidRPr="00BB00E8" w:rsidRDefault="00BB00E8" w:rsidP="007935FE">
            <w:pPr>
              <w:rPr>
                <w:sz w:val="20"/>
              </w:rPr>
            </w:pPr>
            <w:r w:rsidRPr="00BB00E8">
              <w:rPr>
                <w:sz w:val="20"/>
              </w:rPr>
              <w:t>Знакомим с видами и деталями одежды, обуви и головных уборов, проводим связь одежды с временами года.</w:t>
            </w:r>
          </w:p>
          <w:p w14:paraId="4A51AAE3" w14:textId="77777777" w:rsidR="00BB00E8" w:rsidRPr="00BB00E8" w:rsidRDefault="00BB00E8" w:rsidP="007935FE">
            <w:pPr>
              <w:rPr>
                <w:sz w:val="20"/>
              </w:rPr>
            </w:pPr>
            <w:r w:rsidRPr="00BB00E8">
              <w:rPr>
                <w:sz w:val="20"/>
              </w:rPr>
              <w:t>Расширяем, уточняем, систематизируем знания по темам «Одежда». «Обувь». «Головные уборы».</w:t>
            </w:r>
          </w:p>
          <w:p w14:paraId="3A15A600" w14:textId="77777777" w:rsidR="00BB00E8" w:rsidRPr="00BB00E8" w:rsidRDefault="00BB00E8" w:rsidP="007935FE">
            <w:pPr>
              <w:rPr>
                <w:sz w:val="20"/>
              </w:rPr>
            </w:pPr>
            <w:r w:rsidRPr="00BB00E8">
              <w:rPr>
                <w:sz w:val="20"/>
              </w:rPr>
              <w:t>Знакомим с понятием «пара», обобщающим понятием «обувь».</w:t>
            </w:r>
          </w:p>
          <w:p w14:paraId="6B8E182D" w14:textId="77777777" w:rsidR="00BB00E8" w:rsidRPr="00BB00E8" w:rsidRDefault="00BB00E8" w:rsidP="007935FE">
            <w:pPr>
              <w:rPr>
                <w:sz w:val="20"/>
              </w:rPr>
            </w:pPr>
            <w:r w:rsidRPr="00BB00E8">
              <w:rPr>
                <w:sz w:val="20"/>
              </w:rPr>
              <w:t>Формируем представление детей об обобщающем понятии «одежда».</w:t>
            </w:r>
          </w:p>
          <w:p w14:paraId="45426FCE" w14:textId="77777777" w:rsidR="00BB00E8" w:rsidRPr="00BB00E8" w:rsidRDefault="00BB00E8" w:rsidP="007935FE">
            <w:pPr>
              <w:rPr>
                <w:sz w:val="20"/>
              </w:rPr>
            </w:pPr>
            <w:r w:rsidRPr="00BB00E8">
              <w:rPr>
                <w:sz w:val="20"/>
              </w:rPr>
              <w:t>Формируем представление об обобщающем понятии «обувь».</w:t>
            </w:r>
          </w:p>
          <w:p w14:paraId="20C81C9C" w14:textId="77777777" w:rsidR="00BB00E8" w:rsidRPr="00BB00E8" w:rsidRDefault="00BB00E8" w:rsidP="007935FE">
            <w:pPr>
              <w:rPr>
                <w:sz w:val="20"/>
              </w:rPr>
            </w:pPr>
            <w:r w:rsidRPr="00BB00E8">
              <w:rPr>
                <w:sz w:val="20"/>
              </w:rPr>
              <w:t>Формируем представление об одежде, обуви, головных уборах для мальчиков и девочек.</w:t>
            </w:r>
          </w:p>
          <w:p w14:paraId="37FE604B" w14:textId="77777777" w:rsidR="00BB00E8" w:rsidRPr="00BB00E8" w:rsidRDefault="00BB00E8" w:rsidP="007935FE">
            <w:pPr>
              <w:rPr>
                <w:sz w:val="20"/>
              </w:rPr>
            </w:pPr>
            <w:r w:rsidRPr="00BB00E8">
              <w:rPr>
                <w:sz w:val="20"/>
              </w:rPr>
              <w:t>Дать первичные представления о ткани и ее свойствах.</w:t>
            </w:r>
          </w:p>
          <w:p w14:paraId="34C0EBFF" w14:textId="77777777" w:rsidR="00BB00E8" w:rsidRPr="00BB00E8" w:rsidRDefault="00BB00E8" w:rsidP="007935FE">
            <w:pPr>
              <w:rPr>
                <w:sz w:val="20"/>
              </w:rPr>
            </w:pPr>
          </w:p>
          <w:p w14:paraId="682A6BCD" w14:textId="77777777" w:rsidR="00BB00E8" w:rsidRPr="00BB00E8" w:rsidRDefault="00BB00E8" w:rsidP="007935FE">
            <w:pPr>
              <w:rPr>
                <w:sz w:val="20"/>
              </w:rPr>
            </w:pPr>
            <w:r w:rsidRPr="00BB00E8">
              <w:rPr>
                <w:b/>
                <w:color w:val="00B050"/>
                <w:sz w:val="20"/>
              </w:rPr>
              <w:t>Учим отличать татарский национальный костюм от костюмов других народов</w:t>
            </w:r>
            <w:r w:rsidRPr="00BB00E8">
              <w:rPr>
                <w:sz w:val="20"/>
              </w:rPr>
              <w:t>.</w:t>
            </w:r>
          </w:p>
        </w:tc>
        <w:tc>
          <w:tcPr>
            <w:tcW w:w="2977" w:type="dxa"/>
          </w:tcPr>
          <w:p w14:paraId="3E769354" w14:textId="77777777" w:rsidR="00BB00E8" w:rsidRPr="00BB00E8" w:rsidRDefault="00BB00E8" w:rsidP="007935FE">
            <w:pPr>
              <w:rPr>
                <w:color w:val="000000"/>
                <w:sz w:val="20"/>
                <w:shd w:val="clear" w:color="auto" w:fill="FFFFFF"/>
              </w:rPr>
            </w:pPr>
            <w:r w:rsidRPr="00BB00E8">
              <w:rPr>
                <w:color w:val="000000"/>
                <w:sz w:val="20"/>
                <w:shd w:val="clear" w:color="auto" w:fill="FFFFFF"/>
              </w:rPr>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65FEE105" w14:textId="77777777" w:rsidR="00BB00E8" w:rsidRPr="00BB00E8" w:rsidRDefault="00BB00E8" w:rsidP="007935FE">
            <w:pPr>
              <w:rPr>
                <w:color w:val="000000"/>
                <w:sz w:val="20"/>
                <w:shd w:val="clear" w:color="auto" w:fill="FFFFFF"/>
              </w:rPr>
            </w:pPr>
          </w:p>
          <w:p w14:paraId="7E0B5F0B" w14:textId="77777777" w:rsidR="00BB00E8" w:rsidRPr="00BB00E8" w:rsidRDefault="00BB00E8" w:rsidP="007935FE">
            <w:pPr>
              <w:rPr>
                <w:color w:val="000000"/>
                <w:sz w:val="20"/>
                <w:shd w:val="clear" w:color="auto" w:fill="FFFFFF"/>
              </w:rPr>
            </w:pPr>
            <w:r w:rsidRPr="00BB00E8">
              <w:rPr>
                <w:b/>
                <w:color w:val="00B050"/>
                <w:sz w:val="20"/>
              </w:rPr>
              <w:t>Продолжаем учить отличать татарский национальный костюм от костюмов других народов</w:t>
            </w:r>
            <w:r w:rsidRPr="00BB00E8">
              <w:rPr>
                <w:sz w:val="20"/>
              </w:rPr>
              <w:t>.</w:t>
            </w:r>
          </w:p>
        </w:tc>
        <w:tc>
          <w:tcPr>
            <w:tcW w:w="2374" w:type="dxa"/>
          </w:tcPr>
          <w:p w14:paraId="154A2E39" w14:textId="77777777" w:rsidR="00BB00E8" w:rsidRPr="00BB00E8" w:rsidRDefault="00BB00E8" w:rsidP="007935FE">
            <w:pPr>
              <w:rPr>
                <w:sz w:val="20"/>
              </w:rPr>
            </w:pPr>
            <w:r w:rsidRPr="00BB00E8">
              <w:rPr>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14:paraId="59DBF2AF" w14:textId="77777777" w:rsidR="00BB00E8" w:rsidRPr="00BB00E8" w:rsidRDefault="00BB00E8" w:rsidP="007935FE">
            <w:pPr>
              <w:rPr>
                <w:sz w:val="20"/>
              </w:rPr>
            </w:pPr>
          </w:p>
          <w:p w14:paraId="65FA0355" w14:textId="77777777" w:rsidR="00BB00E8" w:rsidRPr="00BB00E8" w:rsidRDefault="00BB00E8" w:rsidP="007935FE">
            <w:pPr>
              <w:rPr>
                <w:color w:val="000000"/>
                <w:sz w:val="20"/>
                <w:shd w:val="clear" w:color="auto" w:fill="FFFFFF"/>
              </w:rPr>
            </w:pPr>
            <w:r w:rsidRPr="00BB00E8">
              <w:rPr>
                <w:color w:val="000000"/>
                <w:sz w:val="20"/>
                <w:shd w:val="clear" w:color="auto" w:fill="FFFFFF"/>
              </w:rPr>
              <w:t>Продолжаем знакомить с национальной одеждой.</w:t>
            </w:r>
          </w:p>
          <w:p w14:paraId="435EB2F7" w14:textId="77777777" w:rsidR="00BB00E8" w:rsidRPr="00BB00E8" w:rsidRDefault="00BB00E8" w:rsidP="007935FE">
            <w:pPr>
              <w:rPr>
                <w:b/>
                <w:color w:val="00B050"/>
                <w:sz w:val="20"/>
                <w:shd w:val="clear" w:color="auto" w:fill="FFFFFF"/>
              </w:rPr>
            </w:pPr>
          </w:p>
          <w:p w14:paraId="23047477" w14:textId="77777777" w:rsidR="00BB00E8" w:rsidRPr="00BB00E8" w:rsidRDefault="00BB00E8" w:rsidP="007935FE">
            <w:pPr>
              <w:rPr>
                <w:sz w:val="20"/>
              </w:rPr>
            </w:pPr>
            <w:r w:rsidRPr="00BB00E8">
              <w:rPr>
                <w:b/>
                <w:color w:val="00B050"/>
                <w:sz w:val="20"/>
                <w:shd w:val="clear" w:color="auto" w:fill="FFFFFF"/>
              </w:rPr>
              <w:t>Учим отличать национальную одежду народов Поволжья.</w:t>
            </w:r>
          </w:p>
        </w:tc>
      </w:tr>
      <w:tr w:rsidR="00BB00E8" w:rsidRPr="00BB00E8" w14:paraId="12C9C9BB" w14:textId="77777777" w:rsidTr="007935FE">
        <w:tc>
          <w:tcPr>
            <w:tcW w:w="806" w:type="dxa"/>
            <w:vMerge/>
          </w:tcPr>
          <w:p w14:paraId="54444E63" w14:textId="77777777" w:rsidR="00BB00E8" w:rsidRPr="00BB00E8" w:rsidRDefault="00BB00E8" w:rsidP="007935FE">
            <w:pPr>
              <w:jc w:val="center"/>
              <w:rPr>
                <w:b/>
                <w:sz w:val="20"/>
              </w:rPr>
            </w:pPr>
          </w:p>
        </w:tc>
        <w:tc>
          <w:tcPr>
            <w:tcW w:w="871" w:type="dxa"/>
          </w:tcPr>
          <w:p w14:paraId="5B800DE5" w14:textId="77777777" w:rsidR="00BB00E8" w:rsidRPr="00BB00E8" w:rsidRDefault="00BB00E8" w:rsidP="007935FE">
            <w:pPr>
              <w:jc w:val="center"/>
              <w:rPr>
                <w:b/>
                <w:sz w:val="20"/>
              </w:rPr>
            </w:pPr>
          </w:p>
        </w:tc>
        <w:tc>
          <w:tcPr>
            <w:tcW w:w="1767" w:type="dxa"/>
          </w:tcPr>
          <w:p w14:paraId="5AA1F38A" w14:textId="77777777" w:rsidR="00BB00E8" w:rsidRPr="00BB00E8" w:rsidRDefault="00BB00E8" w:rsidP="007935FE">
            <w:pPr>
              <w:jc w:val="center"/>
              <w:rPr>
                <w:sz w:val="20"/>
              </w:rPr>
            </w:pPr>
          </w:p>
        </w:tc>
        <w:tc>
          <w:tcPr>
            <w:tcW w:w="1599" w:type="dxa"/>
            <w:shd w:val="pct10" w:color="auto" w:fill="auto"/>
          </w:tcPr>
          <w:p w14:paraId="1208DDD0" w14:textId="77777777" w:rsidR="00BB00E8" w:rsidRPr="00BB00E8" w:rsidRDefault="00BB00E8" w:rsidP="007935FE">
            <w:pPr>
              <w:jc w:val="center"/>
              <w:rPr>
                <w:b/>
                <w:sz w:val="20"/>
              </w:rPr>
            </w:pPr>
          </w:p>
        </w:tc>
        <w:tc>
          <w:tcPr>
            <w:tcW w:w="9517" w:type="dxa"/>
            <w:gridSpan w:val="4"/>
          </w:tcPr>
          <w:p w14:paraId="79321E85" w14:textId="77777777" w:rsidR="00BB00E8" w:rsidRPr="00BB00E8" w:rsidRDefault="00BB00E8" w:rsidP="007935FE">
            <w:pPr>
              <w:jc w:val="center"/>
              <w:rPr>
                <w:sz w:val="20"/>
              </w:rPr>
            </w:pPr>
          </w:p>
        </w:tc>
      </w:tr>
      <w:tr w:rsidR="00BB00E8" w:rsidRPr="00BB00E8" w14:paraId="709D6EDF" w14:textId="77777777" w:rsidTr="007935FE">
        <w:tc>
          <w:tcPr>
            <w:tcW w:w="806" w:type="dxa"/>
            <w:vMerge/>
          </w:tcPr>
          <w:p w14:paraId="624CD6AF" w14:textId="77777777" w:rsidR="00BB00E8" w:rsidRPr="00BB00E8" w:rsidRDefault="00BB00E8" w:rsidP="007935FE">
            <w:pPr>
              <w:jc w:val="center"/>
              <w:rPr>
                <w:b/>
                <w:sz w:val="20"/>
              </w:rPr>
            </w:pPr>
          </w:p>
        </w:tc>
        <w:tc>
          <w:tcPr>
            <w:tcW w:w="871" w:type="dxa"/>
          </w:tcPr>
          <w:p w14:paraId="38D4E9EA" w14:textId="77777777" w:rsidR="00BB00E8" w:rsidRPr="00BB00E8" w:rsidRDefault="00BB00E8" w:rsidP="007935FE">
            <w:pPr>
              <w:jc w:val="center"/>
              <w:rPr>
                <w:b/>
                <w:sz w:val="20"/>
              </w:rPr>
            </w:pPr>
            <w:r w:rsidRPr="00BB00E8">
              <w:rPr>
                <w:b/>
                <w:sz w:val="20"/>
              </w:rPr>
              <w:t>4</w:t>
            </w:r>
          </w:p>
        </w:tc>
        <w:tc>
          <w:tcPr>
            <w:tcW w:w="1767" w:type="dxa"/>
          </w:tcPr>
          <w:p w14:paraId="5B1E96E4" w14:textId="77777777" w:rsidR="00BB00E8" w:rsidRPr="00BB00E8" w:rsidRDefault="00BB00E8" w:rsidP="007935FE">
            <w:pPr>
              <w:jc w:val="center"/>
              <w:rPr>
                <w:sz w:val="20"/>
                <w:u w:val="single"/>
              </w:rPr>
            </w:pPr>
            <w:r w:rsidRPr="00BB00E8">
              <w:rPr>
                <w:sz w:val="20"/>
                <w:u w:val="single"/>
              </w:rPr>
              <w:t>27 декабря</w:t>
            </w:r>
          </w:p>
          <w:p w14:paraId="3F8F7D59" w14:textId="77777777" w:rsidR="00BB00E8" w:rsidRPr="00BB00E8" w:rsidRDefault="00BB00E8" w:rsidP="007935FE">
            <w:pPr>
              <w:jc w:val="center"/>
              <w:rPr>
                <w:sz w:val="20"/>
              </w:rPr>
            </w:pPr>
            <w:r w:rsidRPr="00BB00E8">
              <w:rPr>
                <w:sz w:val="20"/>
              </w:rPr>
              <w:t>День снятия блокады Ленинграда</w:t>
            </w:r>
          </w:p>
        </w:tc>
        <w:tc>
          <w:tcPr>
            <w:tcW w:w="1599" w:type="dxa"/>
            <w:shd w:val="pct10" w:color="auto" w:fill="auto"/>
          </w:tcPr>
          <w:p w14:paraId="7EC894F9" w14:textId="77777777" w:rsidR="00BB00E8" w:rsidRPr="00BB00E8" w:rsidRDefault="00BB00E8" w:rsidP="007935FE">
            <w:pPr>
              <w:jc w:val="center"/>
              <w:rPr>
                <w:b/>
                <w:sz w:val="20"/>
              </w:rPr>
            </w:pPr>
            <w:r w:rsidRPr="00BB00E8">
              <w:rPr>
                <w:b/>
                <w:sz w:val="20"/>
              </w:rPr>
              <w:t>Животные холодных стран</w:t>
            </w:r>
          </w:p>
        </w:tc>
        <w:tc>
          <w:tcPr>
            <w:tcW w:w="4166" w:type="dxa"/>
            <w:gridSpan w:val="2"/>
          </w:tcPr>
          <w:p w14:paraId="700805E5" w14:textId="77777777" w:rsidR="00BB00E8" w:rsidRPr="00BB00E8" w:rsidRDefault="00BB00E8" w:rsidP="007935FE">
            <w:pPr>
              <w:jc w:val="center"/>
              <w:rPr>
                <w:sz w:val="20"/>
              </w:rPr>
            </w:pPr>
            <w:r w:rsidRPr="00BB00E8">
              <w:rPr>
                <w:sz w:val="20"/>
              </w:rPr>
              <w:t>Животные холодных стран.</w:t>
            </w:r>
          </w:p>
          <w:p w14:paraId="7ED722B1" w14:textId="77777777" w:rsidR="00BB00E8" w:rsidRPr="00BB00E8" w:rsidRDefault="00BB00E8" w:rsidP="007935FE">
            <w:pPr>
              <w:jc w:val="center"/>
              <w:rPr>
                <w:sz w:val="20"/>
              </w:rPr>
            </w:pPr>
          </w:p>
          <w:p w14:paraId="1E5ACDEC" w14:textId="77777777" w:rsidR="00BB00E8" w:rsidRPr="00BB00E8" w:rsidRDefault="00BB00E8" w:rsidP="007935FE">
            <w:pPr>
              <w:rPr>
                <w:sz w:val="20"/>
              </w:rPr>
            </w:pPr>
            <w:r w:rsidRPr="00BB00E8">
              <w:rPr>
                <w:rStyle w:val="c22"/>
                <w:color w:val="000000"/>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BB00E8">
              <w:rPr>
                <w:rStyle w:val="c10"/>
                <w:color w:val="000000"/>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14:paraId="1C9AA6AF" w14:textId="77777777" w:rsidR="00BB00E8" w:rsidRPr="00BB00E8" w:rsidRDefault="00BB00E8" w:rsidP="007935FE">
            <w:pPr>
              <w:jc w:val="center"/>
              <w:rPr>
                <w:sz w:val="20"/>
              </w:rPr>
            </w:pPr>
            <w:r w:rsidRPr="00BB00E8">
              <w:rPr>
                <w:sz w:val="20"/>
              </w:rPr>
              <w:t>Экспедиция на Северный полюс. Арктика, Антарктика.</w:t>
            </w:r>
          </w:p>
          <w:p w14:paraId="73F95A24" w14:textId="77777777" w:rsidR="00BB00E8" w:rsidRPr="00BB00E8" w:rsidRDefault="00BB00E8" w:rsidP="007935FE">
            <w:pPr>
              <w:jc w:val="center"/>
              <w:rPr>
                <w:sz w:val="20"/>
              </w:rPr>
            </w:pPr>
          </w:p>
          <w:p w14:paraId="40041DB9" w14:textId="77777777" w:rsidR="00BB00E8" w:rsidRPr="00BB00E8" w:rsidRDefault="00BB00E8" w:rsidP="007935FE">
            <w:pPr>
              <w:rPr>
                <w:sz w:val="20"/>
              </w:rPr>
            </w:pPr>
            <w:r w:rsidRPr="00BB00E8">
              <w:rPr>
                <w:sz w:val="20"/>
              </w:rPr>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78F52BC7" w14:textId="77777777" w:rsidR="00BB00E8" w:rsidRPr="00BB00E8" w:rsidRDefault="00BB00E8" w:rsidP="007935FE">
            <w:pPr>
              <w:rPr>
                <w:sz w:val="20"/>
              </w:rPr>
            </w:pPr>
            <w:r w:rsidRPr="00BB00E8">
              <w:rPr>
                <w:rStyle w:val="c10"/>
                <w:color w:val="000000"/>
                <w:sz w:val="20"/>
                <w:shd w:val="clear" w:color="auto" w:fill="FFFFFF"/>
              </w:rPr>
              <w:t>Воспитывать любовь к животным, умение сопереживать</w:t>
            </w:r>
          </w:p>
        </w:tc>
      </w:tr>
      <w:tr w:rsidR="00BB00E8" w:rsidRPr="00BB00E8" w14:paraId="7C52E3D7" w14:textId="77777777" w:rsidTr="007935FE">
        <w:tc>
          <w:tcPr>
            <w:tcW w:w="806" w:type="dxa"/>
            <w:vMerge w:val="restart"/>
            <w:textDirection w:val="btLr"/>
          </w:tcPr>
          <w:p w14:paraId="62B34B55" w14:textId="77777777" w:rsidR="00BB00E8" w:rsidRPr="00BB00E8" w:rsidRDefault="00BB00E8" w:rsidP="007935FE">
            <w:pPr>
              <w:ind w:left="113" w:right="113"/>
              <w:jc w:val="center"/>
              <w:rPr>
                <w:b/>
                <w:sz w:val="20"/>
              </w:rPr>
            </w:pPr>
            <w:r w:rsidRPr="00BB00E8">
              <w:rPr>
                <w:b/>
                <w:sz w:val="20"/>
              </w:rPr>
              <w:t>Февраль</w:t>
            </w:r>
          </w:p>
        </w:tc>
        <w:tc>
          <w:tcPr>
            <w:tcW w:w="871" w:type="dxa"/>
          </w:tcPr>
          <w:p w14:paraId="135DF27E" w14:textId="77777777" w:rsidR="00BB00E8" w:rsidRPr="00BB00E8" w:rsidRDefault="00BB00E8" w:rsidP="007935FE">
            <w:pPr>
              <w:jc w:val="center"/>
              <w:rPr>
                <w:b/>
                <w:sz w:val="20"/>
              </w:rPr>
            </w:pPr>
            <w:r w:rsidRPr="00BB00E8">
              <w:rPr>
                <w:b/>
                <w:sz w:val="20"/>
              </w:rPr>
              <w:t>1</w:t>
            </w:r>
          </w:p>
        </w:tc>
        <w:tc>
          <w:tcPr>
            <w:tcW w:w="1767" w:type="dxa"/>
          </w:tcPr>
          <w:p w14:paraId="162C93DB" w14:textId="77777777" w:rsidR="00BB00E8" w:rsidRPr="00BB00E8" w:rsidRDefault="00BB00E8" w:rsidP="007935FE">
            <w:pPr>
              <w:jc w:val="center"/>
              <w:rPr>
                <w:sz w:val="20"/>
              </w:rPr>
            </w:pPr>
          </w:p>
        </w:tc>
        <w:tc>
          <w:tcPr>
            <w:tcW w:w="1599" w:type="dxa"/>
            <w:shd w:val="pct10" w:color="auto" w:fill="auto"/>
          </w:tcPr>
          <w:p w14:paraId="4731085B" w14:textId="77777777" w:rsidR="00BB00E8" w:rsidRPr="00BB00E8" w:rsidRDefault="00BB00E8" w:rsidP="007935FE">
            <w:pPr>
              <w:jc w:val="center"/>
              <w:rPr>
                <w:b/>
                <w:sz w:val="20"/>
              </w:rPr>
            </w:pPr>
            <w:r w:rsidRPr="00BB00E8">
              <w:rPr>
                <w:b/>
                <w:sz w:val="20"/>
              </w:rPr>
              <w:t>Животные теплых стран</w:t>
            </w:r>
          </w:p>
        </w:tc>
        <w:tc>
          <w:tcPr>
            <w:tcW w:w="4166" w:type="dxa"/>
            <w:gridSpan w:val="2"/>
          </w:tcPr>
          <w:p w14:paraId="3F1A760E" w14:textId="77777777" w:rsidR="00BB00E8" w:rsidRPr="00BB00E8" w:rsidRDefault="00BB00E8" w:rsidP="007935FE">
            <w:pPr>
              <w:jc w:val="center"/>
              <w:rPr>
                <w:sz w:val="20"/>
              </w:rPr>
            </w:pPr>
            <w:r w:rsidRPr="00BB00E8">
              <w:rPr>
                <w:sz w:val="20"/>
              </w:rPr>
              <w:t>Животные теплых стран.</w:t>
            </w:r>
          </w:p>
          <w:p w14:paraId="752FDF9C" w14:textId="77777777" w:rsidR="00BB00E8" w:rsidRPr="00BB00E8" w:rsidRDefault="00BB00E8" w:rsidP="007935FE">
            <w:pPr>
              <w:jc w:val="center"/>
              <w:rPr>
                <w:sz w:val="20"/>
              </w:rPr>
            </w:pPr>
          </w:p>
          <w:p w14:paraId="48A24C6C" w14:textId="77777777" w:rsidR="00BB00E8" w:rsidRPr="00BB00E8" w:rsidRDefault="00BB00E8" w:rsidP="007935FE">
            <w:pPr>
              <w:rPr>
                <w:color w:val="111115"/>
                <w:sz w:val="20"/>
                <w:shd w:val="clear" w:color="auto" w:fill="FFFFFF"/>
              </w:rPr>
            </w:pPr>
            <w:r w:rsidRPr="00BB00E8">
              <w:rPr>
                <w:color w:val="000000"/>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BB00E8">
              <w:rPr>
                <w:color w:val="111115"/>
                <w:sz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155AA2AE" w14:textId="77777777" w:rsidR="00BB00E8" w:rsidRPr="00BB00E8" w:rsidRDefault="00BB00E8" w:rsidP="007935FE">
            <w:pPr>
              <w:rPr>
                <w:color w:val="010101"/>
                <w:sz w:val="20"/>
                <w:shd w:val="clear" w:color="auto" w:fill="FFFFFF"/>
              </w:rPr>
            </w:pPr>
            <w:r w:rsidRPr="00BB00E8">
              <w:rPr>
                <w:color w:val="010101"/>
                <w:sz w:val="20"/>
                <w:shd w:val="clear" w:color="auto" w:fill="FFFFFF"/>
              </w:rPr>
              <w:t>Воспитываем любовь и бережное отношение к природе.</w:t>
            </w:r>
          </w:p>
          <w:p w14:paraId="511F9FB6" w14:textId="77777777" w:rsidR="00BB00E8" w:rsidRPr="00BB00E8" w:rsidRDefault="00BB00E8" w:rsidP="007935FE">
            <w:pPr>
              <w:rPr>
                <w:sz w:val="20"/>
              </w:rPr>
            </w:pPr>
          </w:p>
        </w:tc>
        <w:tc>
          <w:tcPr>
            <w:tcW w:w="5351" w:type="dxa"/>
            <w:gridSpan w:val="2"/>
          </w:tcPr>
          <w:p w14:paraId="453EF34A" w14:textId="77777777" w:rsidR="00BB00E8" w:rsidRPr="00BB00E8" w:rsidRDefault="00BB00E8" w:rsidP="007935FE">
            <w:pPr>
              <w:jc w:val="center"/>
              <w:rPr>
                <w:sz w:val="20"/>
              </w:rPr>
            </w:pPr>
            <w:r w:rsidRPr="00BB00E8">
              <w:rPr>
                <w:sz w:val="20"/>
              </w:rPr>
              <w:t>Путешествие в жаркие страны. Африка, Австралия.</w:t>
            </w:r>
          </w:p>
          <w:p w14:paraId="1B08467C" w14:textId="77777777" w:rsidR="00BB00E8" w:rsidRPr="00BB00E8" w:rsidRDefault="00BB00E8" w:rsidP="007935FE">
            <w:pPr>
              <w:jc w:val="center"/>
              <w:rPr>
                <w:sz w:val="20"/>
              </w:rPr>
            </w:pPr>
          </w:p>
          <w:p w14:paraId="2784CC67" w14:textId="77777777" w:rsidR="00BB00E8" w:rsidRPr="00BB00E8" w:rsidRDefault="00BB00E8" w:rsidP="007935FE">
            <w:pPr>
              <w:rPr>
                <w:color w:val="010101"/>
                <w:sz w:val="20"/>
                <w:shd w:val="clear" w:color="auto" w:fill="FFFFFF"/>
              </w:rPr>
            </w:pPr>
            <w:r w:rsidRPr="00BB00E8">
              <w:rPr>
                <w:sz w:val="20"/>
              </w:rPr>
              <w:t>Продолжаем формировать представления о животных жарких стран, их особенностях, о приспособленности к жизни;</w:t>
            </w:r>
            <w:r w:rsidRPr="00BB00E8">
              <w:rPr>
                <w:color w:val="010101"/>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14:paraId="2CA25E97" w14:textId="77777777" w:rsidR="00BB00E8" w:rsidRPr="00BB00E8" w:rsidRDefault="00BB00E8" w:rsidP="007935FE">
            <w:pPr>
              <w:rPr>
                <w:color w:val="010101"/>
                <w:sz w:val="20"/>
                <w:shd w:val="clear" w:color="auto" w:fill="FFFFFF"/>
              </w:rPr>
            </w:pPr>
            <w:r w:rsidRPr="00BB00E8">
              <w:rPr>
                <w:color w:val="010101"/>
                <w:sz w:val="20"/>
                <w:shd w:val="clear" w:color="auto" w:fill="FFFFFF"/>
              </w:rPr>
              <w:t>Знакомим с многообразием климатических зон.</w:t>
            </w:r>
          </w:p>
          <w:p w14:paraId="6C139228" w14:textId="77777777" w:rsidR="00BB00E8" w:rsidRPr="00BB00E8" w:rsidRDefault="00BB00E8" w:rsidP="007935FE">
            <w:pPr>
              <w:rPr>
                <w:color w:val="010101"/>
                <w:sz w:val="20"/>
                <w:shd w:val="clear" w:color="auto" w:fill="FFFFFF"/>
              </w:rPr>
            </w:pPr>
            <w:r w:rsidRPr="00BB00E8">
              <w:rPr>
                <w:color w:val="010101"/>
                <w:sz w:val="20"/>
                <w:shd w:val="clear" w:color="auto" w:fill="FFFFFF"/>
              </w:rPr>
              <w:t xml:space="preserve"> Воспитываем любовь и бережное отношение к природе.</w:t>
            </w:r>
          </w:p>
          <w:p w14:paraId="45DAF76D" w14:textId="77777777" w:rsidR="00BB00E8" w:rsidRPr="00BB00E8" w:rsidRDefault="00BB00E8" w:rsidP="007935FE">
            <w:pPr>
              <w:rPr>
                <w:sz w:val="20"/>
              </w:rPr>
            </w:pPr>
          </w:p>
        </w:tc>
      </w:tr>
      <w:tr w:rsidR="00BB00E8" w:rsidRPr="00BB00E8" w14:paraId="2158FF25" w14:textId="77777777" w:rsidTr="007935FE">
        <w:tc>
          <w:tcPr>
            <w:tcW w:w="806" w:type="dxa"/>
            <w:vMerge/>
          </w:tcPr>
          <w:p w14:paraId="12FBA7BE" w14:textId="77777777" w:rsidR="00BB00E8" w:rsidRPr="00BB00E8" w:rsidRDefault="00BB00E8" w:rsidP="007935FE">
            <w:pPr>
              <w:jc w:val="center"/>
              <w:rPr>
                <w:b/>
                <w:sz w:val="20"/>
              </w:rPr>
            </w:pPr>
          </w:p>
        </w:tc>
        <w:tc>
          <w:tcPr>
            <w:tcW w:w="871" w:type="dxa"/>
          </w:tcPr>
          <w:p w14:paraId="5B5EE895" w14:textId="77777777" w:rsidR="00BB00E8" w:rsidRPr="00BB00E8" w:rsidRDefault="00BB00E8" w:rsidP="007935FE">
            <w:pPr>
              <w:jc w:val="center"/>
              <w:rPr>
                <w:b/>
                <w:sz w:val="20"/>
              </w:rPr>
            </w:pPr>
            <w:r w:rsidRPr="00BB00E8">
              <w:rPr>
                <w:b/>
                <w:sz w:val="20"/>
              </w:rPr>
              <w:t>2</w:t>
            </w:r>
          </w:p>
        </w:tc>
        <w:tc>
          <w:tcPr>
            <w:tcW w:w="1767" w:type="dxa"/>
          </w:tcPr>
          <w:p w14:paraId="630D7DAF" w14:textId="77777777" w:rsidR="00BB00E8" w:rsidRPr="00BB00E8" w:rsidRDefault="00BB00E8" w:rsidP="007935FE">
            <w:pPr>
              <w:jc w:val="center"/>
              <w:rPr>
                <w:sz w:val="20"/>
                <w:u w:val="single"/>
              </w:rPr>
            </w:pPr>
            <w:r w:rsidRPr="00BB00E8">
              <w:rPr>
                <w:sz w:val="20"/>
                <w:u w:val="single"/>
              </w:rPr>
              <w:t>8 февраля</w:t>
            </w:r>
          </w:p>
          <w:p w14:paraId="179B8F73" w14:textId="77777777" w:rsidR="00BB00E8" w:rsidRPr="00BB00E8" w:rsidRDefault="00BB00E8" w:rsidP="007935FE">
            <w:pPr>
              <w:jc w:val="center"/>
              <w:rPr>
                <w:sz w:val="20"/>
              </w:rPr>
            </w:pPr>
            <w:r w:rsidRPr="00BB00E8">
              <w:rPr>
                <w:sz w:val="20"/>
              </w:rPr>
              <w:t>День российской науки</w:t>
            </w:r>
          </w:p>
        </w:tc>
        <w:tc>
          <w:tcPr>
            <w:tcW w:w="1599" w:type="dxa"/>
            <w:shd w:val="pct10" w:color="auto" w:fill="auto"/>
          </w:tcPr>
          <w:p w14:paraId="45DADF55" w14:textId="77777777" w:rsidR="00BB00E8" w:rsidRPr="00BB00E8" w:rsidRDefault="00BB00E8" w:rsidP="007935FE">
            <w:pPr>
              <w:jc w:val="center"/>
              <w:rPr>
                <w:b/>
                <w:sz w:val="20"/>
              </w:rPr>
            </w:pPr>
            <w:r w:rsidRPr="00BB00E8">
              <w:rPr>
                <w:b/>
                <w:sz w:val="20"/>
              </w:rPr>
              <w:t xml:space="preserve">Неделя науки. </w:t>
            </w:r>
          </w:p>
          <w:p w14:paraId="78B68E53" w14:textId="77777777" w:rsidR="00BB00E8" w:rsidRPr="00BB00E8" w:rsidRDefault="00BB00E8" w:rsidP="007935FE">
            <w:pPr>
              <w:jc w:val="center"/>
              <w:rPr>
                <w:b/>
                <w:sz w:val="20"/>
              </w:rPr>
            </w:pPr>
            <w:r w:rsidRPr="00BB00E8">
              <w:rPr>
                <w:b/>
                <w:sz w:val="20"/>
              </w:rPr>
              <w:t>Из чего что сделано</w:t>
            </w:r>
          </w:p>
        </w:tc>
        <w:tc>
          <w:tcPr>
            <w:tcW w:w="4166" w:type="dxa"/>
            <w:gridSpan w:val="2"/>
          </w:tcPr>
          <w:p w14:paraId="0E7F0D2D" w14:textId="77777777" w:rsidR="00BB00E8" w:rsidRPr="00BB00E8" w:rsidRDefault="00BB00E8" w:rsidP="007935FE">
            <w:pPr>
              <w:jc w:val="center"/>
              <w:rPr>
                <w:sz w:val="20"/>
              </w:rPr>
            </w:pPr>
            <w:r w:rsidRPr="00BB00E8">
              <w:rPr>
                <w:sz w:val="20"/>
              </w:rPr>
              <w:t>3-4 года:</w:t>
            </w:r>
          </w:p>
          <w:p w14:paraId="3B29371D" w14:textId="77777777" w:rsidR="00BB00E8" w:rsidRPr="00BB00E8" w:rsidRDefault="00BB00E8" w:rsidP="007935FE">
            <w:pPr>
              <w:rPr>
                <w:sz w:val="20"/>
              </w:rPr>
            </w:pPr>
            <w:r w:rsidRPr="00BB00E8">
              <w:rPr>
                <w:sz w:val="20"/>
              </w:rPr>
              <w:t>Даем первые представления об экспериментировании с водой и бумагой.</w:t>
            </w:r>
          </w:p>
          <w:p w14:paraId="37341D1E" w14:textId="77777777" w:rsidR="00BB00E8" w:rsidRPr="00BB00E8" w:rsidRDefault="00BB00E8" w:rsidP="007935FE">
            <w:pPr>
              <w:jc w:val="center"/>
              <w:rPr>
                <w:sz w:val="20"/>
              </w:rPr>
            </w:pPr>
            <w:r w:rsidRPr="00BB00E8">
              <w:rPr>
                <w:sz w:val="20"/>
              </w:rPr>
              <w:t>4-5 лет:</w:t>
            </w:r>
          </w:p>
          <w:p w14:paraId="654DC99C" w14:textId="77777777" w:rsidR="00BB00E8" w:rsidRPr="00BB00E8" w:rsidRDefault="00BB00E8" w:rsidP="007935FE">
            <w:pPr>
              <w:rPr>
                <w:sz w:val="20"/>
              </w:rPr>
            </w:pPr>
            <w:r w:rsidRPr="00BB00E8">
              <w:rPr>
                <w:sz w:val="20"/>
              </w:rPr>
              <w:lastRenderedPageBreak/>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14:paraId="743C4AF9" w14:textId="77777777" w:rsidR="00BB00E8" w:rsidRPr="00BB00E8" w:rsidRDefault="00BB00E8" w:rsidP="007935FE">
            <w:pPr>
              <w:jc w:val="center"/>
              <w:rPr>
                <w:sz w:val="20"/>
              </w:rPr>
            </w:pPr>
            <w:r w:rsidRPr="00BB00E8">
              <w:rPr>
                <w:sz w:val="20"/>
              </w:rPr>
              <w:lastRenderedPageBreak/>
              <w:t>5-6 лет:</w:t>
            </w:r>
          </w:p>
          <w:p w14:paraId="4815227A" w14:textId="77777777" w:rsidR="00BB00E8" w:rsidRPr="00BB00E8" w:rsidRDefault="00BB00E8" w:rsidP="007935FE">
            <w:pPr>
              <w:rPr>
                <w:sz w:val="20"/>
              </w:rPr>
            </w:pPr>
            <w:r w:rsidRPr="00BB00E8">
              <w:rPr>
                <w:sz w:val="20"/>
              </w:rPr>
              <w:t xml:space="preserve">Организуем экспериментирование и опыты для ознакомления со свойствами объектов неживой природы </w:t>
            </w:r>
          </w:p>
          <w:p w14:paraId="6DD86B13" w14:textId="77777777" w:rsidR="00BB00E8" w:rsidRPr="00BB00E8" w:rsidRDefault="00BB00E8" w:rsidP="007935FE">
            <w:pPr>
              <w:jc w:val="center"/>
              <w:rPr>
                <w:sz w:val="20"/>
              </w:rPr>
            </w:pPr>
            <w:r w:rsidRPr="00BB00E8">
              <w:rPr>
                <w:sz w:val="20"/>
              </w:rPr>
              <w:t>6-7 лет:</w:t>
            </w:r>
          </w:p>
          <w:p w14:paraId="2290A00E" w14:textId="77777777" w:rsidR="00BB00E8" w:rsidRPr="00BB00E8" w:rsidRDefault="00BB00E8" w:rsidP="007935FE">
            <w:pPr>
              <w:rPr>
                <w:sz w:val="20"/>
              </w:rPr>
            </w:pPr>
            <w:r w:rsidRPr="00BB00E8">
              <w:rPr>
                <w:sz w:val="20"/>
              </w:rPr>
              <w:lastRenderedPageBreak/>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B00E8" w:rsidRPr="00BB00E8" w14:paraId="716A39D6" w14:textId="77777777" w:rsidTr="007935FE">
        <w:tc>
          <w:tcPr>
            <w:tcW w:w="806" w:type="dxa"/>
            <w:vMerge/>
          </w:tcPr>
          <w:p w14:paraId="6E4101E9" w14:textId="77777777" w:rsidR="00BB00E8" w:rsidRPr="00BB00E8" w:rsidRDefault="00BB00E8" w:rsidP="007935FE">
            <w:pPr>
              <w:jc w:val="center"/>
              <w:rPr>
                <w:b/>
                <w:sz w:val="20"/>
              </w:rPr>
            </w:pPr>
          </w:p>
        </w:tc>
        <w:tc>
          <w:tcPr>
            <w:tcW w:w="871" w:type="dxa"/>
          </w:tcPr>
          <w:p w14:paraId="4EF32ED2" w14:textId="77777777" w:rsidR="00BB00E8" w:rsidRPr="00BB00E8" w:rsidRDefault="00BB00E8" w:rsidP="007935FE">
            <w:pPr>
              <w:jc w:val="center"/>
              <w:rPr>
                <w:b/>
                <w:sz w:val="20"/>
              </w:rPr>
            </w:pPr>
            <w:r w:rsidRPr="00BB00E8">
              <w:rPr>
                <w:b/>
                <w:sz w:val="20"/>
              </w:rPr>
              <w:t>3</w:t>
            </w:r>
          </w:p>
        </w:tc>
        <w:tc>
          <w:tcPr>
            <w:tcW w:w="1767" w:type="dxa"/>
          </w:tcPr>
          <w:p w14:paraId="62580CC6" w14:textId="77777777" w:rsidR="00BB00E8" w:rsidRPr="00BB00E8" w:rsidRDefault="00BB00E8" w:rsidP="007935FE">
            <w:pPr>
              <w:jc w:val="center"/>
              <w:rPr>
                <w:sz w:val="20"/>
                <w:u w:val="single"/>
              </w:rPr>
            </w:pPr>
            <w:r w:rsidRPr="00BB00E8">
              <w:rPr>
                <w:sz w:val="20"/>
                <w:u w:val="single"/>
              </w:rPr>
              <w:t>15 февраля</w:t>
            </w:r>
          </w:p>
          <w:p w14:paraId="66EEE3A4" w14:textId="77777777" w:rsidR="00BB00E8" w:rsidRPr="00BB00E8" w:rsidRDefault="00BB00E8" w:rsidP="007935FE">
            <w:pPr>
              <w:jc w:val="center"/>
              <w:rPr>
                <w:sz w:val="20"/>
              </w:rPr>
            </w:pPr>
            <w:r w:rsidRPr="00BB00E8">
              <w:rPr>
                <w:sz w:val="20"/>
              </w:rPr>
              <w:t>День памяти о россиянах, исполнявших служебный долг за пределами Отечества</w:t>
            </w:r>
          </w:p>
        </w:tc>
        <w:tc>
          <w:tcPr>
            <w:tcW w:w="1599" w:type="dxa"/>
            <w:shd w:val="pct10" w:color="auto" w:fill="auto"/>
          </w:tcPr>
          <w:p w14:paraId="759FF101" w14:textId="77777777" w:rsidR="00BB00E8" w:rsidRPr="00BB00E8" w:rsidRDefault="00BB00E8" w:rsidP="007935FE">
            <w:pPr>
              <w:jc w:val="center"/>
              <w:rPr>
                <w:b/>
                <w:sz w:val="20"/>
              </w:rPr>
            </w:pPr>
            <w:r w:rsidRPr="00BB00E8">
              <w:rPr>
                <w:b/>
                <w:sz w:val="20"/>
              </w:rPr>
              <w:t>?/</w:t>
            </w:r>
          </w:p>
          <w:p w14:paraId="13ED98D2" w14:textId="77777777" w:rsidR="00BB00E8" w:rsidRPr="00BB00E8" w:rsidRDefault="00BB00E8" w:rsidP="007935FE">
            <w:pPr>
              <w:jc w:val="center"/>
              <w:rPr>
                <w:b/>
                <w:sz w:val="20"/>
              </w:rPr>
            </w:pPr>
            <w:r w:rsidRPr="00BB00E8">
              <w:rPr>
                <w:b/>
                <w:sz w:val="20"/>
              </w:rPr>
              <w:t>Неделя туризма</w:t>
            </w:r>
          </w:p>
        </w:tc>
        <w:tc>
          <w:tcPr>
            <w:tcW w:w="4166" w:type="dxa"/>
            <w:gridSpan w:val="2"/>
          </w:tcPr>
          <w:p w14:paraId="1D0C61AB" w14:textId="77777777" w:rsidR="00BB00E8" w:rsidRPr="00BB00E8" w:rsidRDefault="00BB00E8" w:rsidP="007935FE">
            <w:pPr>
              <w:jc w:val="center"/>
              <w:rPr>
                <w:sz w:val="20"/>
              </w:rPr>
            </w:pPr>
          </w:p>
        </w:tc>
        <w:tc>
          <w:tcPr>
            <w:tcW w:w="5351" w:type="dxa"/>
            <w:gridSpan w:val="2"/>
          </w:tcPr>
          <w:p w14:paraId="7F0BAB7E" w14:textId="77777777" w:rsidR="00BB00E8" w:rsidRPr="00BB00E8" w:rsidRDefault="00BB00E8" w:rsidP="007935FE">
            <w:pPr>
              <w:jc w:val="center"/>
              <w:rPr>
                <w:sz w:val="20"/>
              </w:rPr>
            </w:pPr>
            <w:r w:rsidRPr="00BB00E8">
              <w:rPr>
                <w:sz w:val="20"/>
              </w:rPr>
              <w:t>5-6 лет:</w:t>
            </w:r>
          </w:p>
          <w:p w14:paraId="7DBF00D3" w14:textId="77777777" w:rsidR="00BB00E8" w:rsidRPr="00BB00E8" w:rsidRDefault="00BB00E8" w:rsidP="007935FE">
            <w:pPr>
              <w:rPr>
                <w:sz w:val="20"/>
              </w:rPr>
            </w:pPr>
            <w:r w:rsidRPr="00BB00E8">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238F88D4" w14:textId="77777777" w:rsidR="00BB00E8" w:rsidRPr="00BB00E8" w:rsidRDefault="00BB00E8" w:rsidP="007935FE">
            <w:pPr>
              <w:jc w:val="center"/>
              <w:rPr>
                <w:sz w:val="20"/>
              </w:rPr>
            </w:pPr>
            <w:r w:rsidRPr="00BB00E8">
              <w:rPr>
                <w:sz w:val="20"/>
              </w:rPr>
              <w:t>6-7 лет:</w:t>
            </w:r>
          </w:p>
          <w:p w14:paraId="5480EF54" w14:textId="77777777" w:rsidR="00BB00E8" w:rsidRPr="00BB00E8" w:rsidRDefault="00BB00E8" w:rsidP="007935FE">
            <w:pPr>
              <w:rPr>
                <w:sz w:val="20"/>
              </w:rPr>
            </w:pPr>
            <w:r w:rsidRPr="00BB00E8">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BB00E8" w:rsidRPr="00BB00E8" w14:paraId="477BA656" w14:textId="77777777" w:rsidTr="007935FE">
        <w:tc>
          <w:tcPr>
            <w:tcW w:w="806" w:type="dxa"/>
            <w:vMerge/>
          </w:tcPr>
          <w:p w14:paraId="1339BC28" w14:textId="77777777" w:rsidR="00BB00E8" w:rsidRPr="00BB00E8" w:rsidRDefault="00BB00E8" w:rsidP="007935FE">
            <w:pPr>
              <w:jc w:val="center"/>
              <w:rPr>
                <w:b/>
                <w:sz w:val="20"/>
              </w:rPr>
            </w:pPr>
          </w:p>
        </w:tc>
        <w:tc>
          <w:tcPr>
            <w:tcW w:w="871" w:type="dxa"/>
          </w:tcPr>
          <w:p w14:paraId="28F41649" w14:textId="77777777" w:rsidR="00BB00E8" w:rsidRPr="00BB00E8" w:rsidRDefault="00BB00E8" w:rsidP="007935FE">
            <w:pPr>
              <w:jc w:val="center"/>
              <w:rPr>
                <w:b/>
                <w:sz w:val="20"/>
              </w:rPr>
            </w:pPr>
            <w:r w:rsidRPr="00BB00E8">
              <w:rPr>
                <w:b/>
                <w:sz w:val="20"/>
              </w:rPr>
              <w:t>4</w:t>
            </w:r>
          </w:p>
        </w:tc>
        <w:tc>
          <w:tcPr>
            <w:tcW w:w="1767" w:type="dxa"/>
          </w:tcPr>
          <w:p w14:paraId="3707BA7F" w14:textId="77777777" w:rsidR="00BB00E8" w:rsidRPr="00BB00E8" w:rsidRDefault="00BB00E8" w:rsidP="007935FE">
            <w:pPr>
              <w:jc w:val="center"/>
              <w:rPr>
                <w:sz w:val="20"/>
                <w:u w:val="single"/>
              </w:rPr>
            </w:pPr>
            <w:r w:rsidRPr="00BB00E8">
              <w:rPr>
                <w:sz w:val="20"/>
                <w:u w:val="single"/>
              </w:rPr>
              <w:t xml:space="preserve">21 февраля </w:t>
            </w:r>
          </w:p>
          <w:p w14:paraId="3E8A7B05" w14:textId="77777777" w:rsidR="00BB00E8" w:rsidRPr="00BB00E8" w:rsidRDefault="00BB00E8" w:rsidP="007935FE">
            <w:pPr>
              <w:jc w:val="center"/>
              <w:rPr>
                <w:sz w:val="20"/>
              </w:rPr>
            </w:pPr>
            <w:r w:rsidRPr="00BB00E8">
              <w:rPr>
                <w:sz w:val="20"/>
              </w:rPr>
              <w:t xml:space="preserve">Международный день родного языка </w:t>
            </w:r>
          </w:p>
          <w:p w14:paraId="619E4355" w14:textId="77777777" w:rsidR="00BB00E8" w:rsidRPr="00BB00E8" w:rsidRDefault="00BB00E8" w:rsidP="007935FE">
            <w:pPr>
              <w:jc w:val="center"/>
              <w:rPr>
                <w:sz w:val="20"/>
                <w:u w:val="single"/>
              </w:rPr>
            </w:pPr>
            <w:r w:rsidRPr="00BB00E8">
              <w:rPr>
                <w:sz w:val="20"/>
                <w:u w:val="single"/>
              </w:rPr>
              <w:t>23 февраля</w:t>
            </w:r>
          </w:p>
          <w:p w14:paraId="0F8A0FE3" w14:textId="77777777" w:rsidR="00BB00E8" w:rsidRPr="00BB00E8" w:rsidRDefault="00BB00E8" w:rsidP="007935FE">
            <w:pPr>
              <w:jc w:val="center"/>
              <w:rPr>
                <w:sz w:val="20"/>
              </w:rPr>
            </w:pPr>
            <w:r w:rsidRPr="00BB00E8">
              <w:rPr>
                <w:sz w:val="20"/>
              </w:rPr>
              <w:t>День защитников Отчества</w:t>
            </w:r>
          </w:p>
        </w:tc>
        <w:tc>
          <w:tcPr>
            <w:tcW w:w="1599" w:type="dxa"/>
            <w:shd w:val="pct10" w:color="auto" w:fill="auto"/>
          </w:tcPr>
          <w:p w14:paraId="3E90428B" w14:textId="77777777" w:rsidR="00BB00E8" w:rsidRPr="00BB00E8" w:rsidRDefault="00BB00E8" w:rsidP="007935FE">
            <w:pPr>
              <w:jc w:val="center"/>
              <w:rPr>
                <w:b/>
                <w:sz w:val="20"/>
              </w:rPr>
            </w:pPr>
            <w:r w:rsidRPr="00BB00E8">
              <w:rPr>
                <w:b/>
                <w:sz w:val="20"/>
              </w:rPr>
              <w:t>Наша армия.</w:t>
            </w:r>
          </w:p>
          <w:p w14:paraId="3F55A87C" w14:textId="77777777" w:rsidR="00BB00E8" w:rsidRPr="00BB00E8" w:rsidRDefault="00BB00E8" w:rsidP="007935FE">
            <w:pPr>
              <w:jc w:val="center"/>
              <w:rPr>
                <w:b/>
                <w:sz w:val="20"/>
              </w:rPr>
            </w:pPr>
            <w:r w:rsidRPr="00BB00E8">
              <w:rPr>
                <w:b/>
                <w:sz w:val="20"/>
              </w:rPr>
              <w:t>Все про мальчиков.</w:t>
            </w:r>
          </w:p>
        </w:tc>
        <w:tc>
          <w:tcPr>
            <w:tcW w:w="4166" w:type="dxa"/>
            <w:gridSpan w:val="2"/>
          </w:tcPr>
          <w:p w14:paraId="542D7CA8" w14:textId="77777777" w:rsidR="00BB00E8" w:rsidRPr="00BB00E8" w:rsidRDefault="00BB00E8" w:rsidP="007935FE">
            <w:pPr>
              <w:rPr>
                <w:sz w:val="20"/>
              </w:rPr>
            </w:pPr>
            <w:r w:rsidRPr="00BB00E8">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70140A2D" w14:textId="77777777" w:rsidR="00BB00E8" w:rsidRPr="00BB00E8" w:rsidRDefault="00BB00E8" w:rsidP="007935FE">
            <w:pPr>
              <w:rPr>
                <w:sz w:val="20"/>
              </w:rPr>
            </w:pPr>
          </w:p>
          <w:p w14:paraId="4BD755AF" w14:textId="77777777" w:rsidR="00BB00E8" w:rsidRPr="00BB00E8" w:rsidRDefault="00BB00E8" w:rsidP="007935FE">
            <w:pPr>
              <w:rPr>
                <w:i/>
                <w:sz w:val="20"/>
              </w:rPr>
            </w:pPr>
            <w:r w:rsidRPr="00BB00E8">
              <w:rPr>
                <w:i/>
                <w:sz w:val="20"/>
              </w:rPr>
              <w:t xml:space="preserve">ДД: конкретизируем первоначальные представления о возрастных и половых </w:t>
            </w:r>
            <w:r w:rsidRPr="00BB00E8">
              <w:rPr>
                <w:i/>
                <w:sz w:val="20"/>
              </w:rPr>
              <w:lastRenderedPageBreak/>
              <w:t>различиях взрослых людей. Формируем первоначальные представления о специфике внешнего вида мужчин.</w:t>
            </w:r>
          </w:p>
          <w:p w14:paraId="1EFF05CD" w14:textId="77777777" w:rsidR="00BB00E8" w:rsidRPr="00BB00E8" w:rsidRDefault="00BB00E8" w:rsidP="007935FE">
            <w:pPr>
              <w:rPr>
                <w:i/>
                <w:sz w:val="20"/>
              </w:rPr>
            </w:pPr>
            <w:r w:rsidRPr="00BB00E8">
              <w:rPr>
                <w:sz w:val="20"/>
              </w:rPr>
              <w:t>Развиваем интерес к труду взрослых в семье.</w:t>
            </w:r>
          </w:p>
          <w:p w14:paraId="388E3A2D" w14:textId="77777777" w:rsidR="00BB00E8" w:rsidRPr="00BB00E8" w:rsidRDefault="00BB00E8" w:rsidP="007935FE">
            <w:pPr>
              <w:rPr>
                <w:sz w:val="20"/>
              </w:rPr>
            </w:pPr>
            <w:r w:rsidRPr="00BB00E8">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14:paraId="435AACBC" w14:textId="77777777" w:rsidR="00BB00E8" w:rsidRPr="00BB00E8" w:rsidRDefault="00BB00E8" w:rsidP="007935FE">
            <w:pPr>
              <w:rPr>
                <w:sz w:val="20"/>
              </w:rPr>
            </w:pPr>
            <w:r w:rsidRPr="00BB00E8">
              <w:rPr>
                <w:sz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08A180B7" w14:textId="77777777" w:rsidR="00BB00E8" w:rsidRPr="00BB00E8" w:rsidRDefault="00BB00E8" w:rsidP="007935FE">
            <w:pPr>
              <w:rPr>
                <w:sz w:val="20"/>
              </w:rPr>
            </w:pPr>
            <w:r w:rsidRPr="00BB00E8">
              <w:rPr>
                <w:sz w:val="20"/>
              </w:rPr>
              <w:t>Военные профессии.</w:t>
            </w:r>
          </w:p>
          <w:p w14:paraId="36D3ACD8" w14:textId="77777777" w:rsidR="00BB00E8" w:rsidRPr="00BB00E8" w:rsidRDefault="00BB00E8" w:rsidP="007935FE">
            <w:pPr>
              <w:rPr>
                <w:sz w:val="20"/>
              </w:rPr>
            </w:pPr>
          </w:p>
          <w:p w14:paraId="719AB56E" w14:textId="77777777" w:rsidR="00BB00E8" w:rsidRPr="00BB00E8" w:rsidRDefault="00BB00E8" w:rsidP="007935FE">
            <w:pPr>
              <w:rPr>
                <w:sz w:val="20"/>
              </w:rPr>
            </w:pPr>
          </w:p>
          <w:p w14:paraId="572F2A6E" w14:textId="77777777" w:rsidR="00BB00E8" w:rsidRPr="00BB00E8" w:rsidRDefault="00BB00E8" w:rsidP="007935FE">
            <w:pPr>
              <w:rPr>
                <w:i/>
                <w:sz w:val="20"/>
              </w:rPr>
            </w:pPr>
            <w:r w:rsidRPr="00BB00E8">
              <w:rPr>
                <w:i/>
                <w:sz w:val="20"/>
              </w:rPr>
              <w:lastRenderedPageBreak/>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B00E8" w:rsidRPr="00BB00E8" w14:paraId="1E18855B" w14:textId="77777777" w:rsidTr="007935FE">
        <w:tc>
          <w:tcPr>
            <w:tcW w:w="806" w:type="dxa"/>
            <w:vMerge w:val="restart"/>
            <w:textDirection w:val="btLr"/>
          </w:tcPr>
          <w:p w14:paraId="6DA90C0E" w14:textId="77777777" w:rsidR="00BB00E8" w:rsidRPr="00BB00E8" w:rsidRDefault="00BB00E8" w:rsidP="007935FE">
            <w:pPr>
              <w:ind w:left="113" w:right="113"/>
              <w:jc w:val="center"/>
              <w:rPr>
                <w:b/>
                <w:sz w:val="20"/>
              </w:rPr>
            </w:pPr>
            <w:r w:rsidRPr="00BB00E8">
              <w:rPr>
                <w:b/>
                <w:sz w:val="20"/>
              </w:rPr>
              <w:lastRenderedPageBreak/>
              <w:t xml:space="preserve">Март </w:t>
            </w:r>
          </w:p>
        </w:tc>
        <w:tc>
          <w:tcPr>
            <w:tcW w:w="871" w:type="dxa"/>
          </w:tcPr>
          <w:p w14:paraId="094054A0" w14:textId="77777777" w:rsidR="00BB00E8" w:rsidRPr="00BB00E8" w:rsidRDefault="00BB00E8" w:rsidP="007935FE">
            <w:pPr>
              <w:jc w:val="center"/>
              <w:rPr>
                <w:b/>
                <w:sz w:val="20"/>
              </w:rPr>
            </w:pPr>
            <w:r w:rsidRPr="00BB00E8">
              <w:rPr>
                <w:b/>
                <w:sz w:val="20"/>
              </w:rPr>
              <w:t>1</w:t>
            </w:r>
          </w:p>
        </w:tc>
        <w:tc>
          <w:tcPr>
            <w:tcW w:w="1767" w:type="dxa"/>
          </w:tcPr>
          <w:p w14:paraId="03FB2205" w14:textId="77777777" w:rsidR="00BB00E8" w:rsidRPr="00BB00E8" w:rsidRDefault="00BB00E8" w:rsidP="007935FE">
            <w:pPr>
              <w:jc w:val="center"/>
              <w:rPr>
                <w:sz w:val="20"/>
                <w:u w:val="single"/>
              </w:rPr>
            </w:pPr>
            <w:r w:rsidRPr="00BB00E8">
              <w:rPr>
                <w:sz w:val="20"/>
                <w:u w:val="single"/>
              </w:rPr>
              <w:t>8 марта</w:t>
            </w:r>
          </w:p>
          <w:p w14:paraId="5454CD84" w14:textId="77777777" w:rsidR="00BB00E8" w:rsidRPr="00BB00E8" w:rsidRDefault="00BB00E8" w:rsidP="007935FE">
            <w:pPr>
              <w:jc w:val="center"/>
              <w:rPr>
                <w:sz w:val="20"/>
              </w:rPr>
            </w:pPr>
            <w:r w:rsidRPr="00BB00E8">
              <w:rPr>
                <w:sz w:val="20"/>
              </w:rPr>
              <w:t>Международный женский день</w:t>
            </w:r>
          </w:p>
        </w:tc>
        <w:tc>
          <w:tcPr>
            <w:tcW w:w="1599" w:type="dxa"/>
            <w:shd w:val="pct10" w:color="auto" w:fill="auto"/>
          </w:tcPr>
          <w:p w14:paraId="545D2787" w14:textId="77777777" w:rsidR="00BB00E8" w:rsidRPr="00BB00E8" w:rsidRDefault="00BB00E8" w:rsidP="007935FE">
            <w:pPr>
              <w:jc w:val="center"/>
              <w:rPr>
                <w:b/>
                <w:sz w:val="20"/>
              </w:rPr>
            </w:pPr>
            <w:r w:rsidRPr="00BB00E8">
              <w:rPr>
                <w:b/>
                <w:sz w:val="20"/>
              </w:rPr>
              <w:t xml:space="preserve">Мамин день. </w:t>
            </w:r>
          </w:p>
          <w:p w14:paraId="14C2596F" w14:textId="77777777" w:rsidR="00BB00E8" w:rsidRPr="00BB00E8" w:rsidRDefault="00BB00E8" w:rsidP="007935FE">
            <w:pPr>
              <w:jc w:val="center"/>
              <w:rPr>
                <w:b/>
                <w:sz w:val="20"/>
              </w:rPr>
            </w:pPr>
            <w:r w:rsidRPr="00BB00E8">
              <w:rPr>
                <w:b/>
                <w:sz w:val="20"/>
              </w:rPr>
              <w:t>Все про девочек.</w:t>
            </w:r>
          </w:p>
        </w:tc>
        <w:tc>
          <w:tcPr>
            <w:tcW w:w="4166" w:type="dxa"/>
            <w:gridSpan w:val="2"/>
          </w:tcPr>
          <w:p w14:paraId="7EEDC6AB" w14:textId="77777777" w:rsidR="00BB00E8" w:rsidRPr="00BB00E8" w:rsidRDefault="00BB00E8" w:rsidP="007935FE">
            <w:pPr>
              <w:rPr>
                <w:sz w:val="20"/>
              </w:rPr>
            </w:pPr>
            <w:r w:rsidRPr="00BB00E8">
              <w:rPr>
                <w:sz w:val="20"/>
              </w:rPr>
              <w:t>Знакомим с праздником 8 марта.</w:t>
            </w:r>
          </w:p>
          <w:p w14:paraId="02EB9C0A" w14:textId="77777777" w:rsidR="00BB00E8" w:rsidRPr="00BB00E8" w:rsidRDefault="00BB00E8" w:rsidP="007935FE">
            <w:pPr>
              <w:rPr>
                <w:i/>
                <w:sz w:val="20"/>
              </w:rPr>
            </w:pPr>
            <w:r w:rsidRPr="00BB00E8">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23CDE04F" w14:textId="77777777" w:rsidR="00BB00E8" w:rsidRPr="00BB00E8" w:rsidRDefault="00BB00E8" w:rsidP="007935FE">
            <w:pPr>
              <w:rPr>
                <w:sz w:val="20"/>
              </w:rPr>
            </w:pPr>
          </w:p>
          <w:p w14:paraId="2C2304C7" w14:textId="77777777" w:rsidR="00BB00E8" w:rsidRPr="00BB00E8" w:rsidRDefault="00BB00E8" w:rsidP="007935FE">
            <w:pPr>
              <w:rPr>
                <w:sz w:val="20"/>
              </w:rPr>
            </w:pPr>
            <w:r w:rsidRPr="00BB00E8">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567B1B1C" w14:textId="77777777" w:rsidR="00BB00E8" w:rsidRPr="00BB00E8" w:rsidRDefault="00BB00E8" w:rsidP="007935FE">
            <w:pPr>
              <w:rPr>
                <w:i/>
                <w:sz w:val="20"/>
              </w:rPr>
            </w:pPr>
          </w:p>
          <w:p w14:paraId="4BCBF2B0" w14:textId="77777777" w:rsidR="00BB00E8" w:rsidRPr="00BB00E8" w:rsidRDefault="00BB00E8" w:rsidP="007935FE">
            <w:pPr>
              <w:rPr>
                <w:sz w:val="20"/>
              </w:rPr>
            </w:pPr>
            <w:r w:rsidRPr="00BB00E8">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14:paraId="6A2A2AE4" w14:textId="77777777" w:rsidR="00BB00E8" w:rsidRPr="00BB00E8" w:rsidRDefault="00BB00E8" w:rsidP="007935FE">
            <w:pPr>
              <w:rPr>
                <w:i/>
                <w:sz w:val="20"/>
              </w:rPr>
            </w:pPr>
            <w:r w:rsidRPr="00BB00E8">
              <w:rPr>
                <w:sz w:val="20"/>
              </w:rPr>
              <w:t>Обогащаем представления о празднике 8 марта, знакомим с содержанием праздника, с традициями празднования</w:t>
            </w:r>
            <w:r w:rsidRPr="00BB00E8">
              <w:rPr>
                <w:i/>
                <w:sz w:val="20"/>
              </w:rPr>
              <w:t xml:space="preserve"> </w:t>
            </w:r>
          </w:p>
          <w:p w14:paraId="6EBC6EAD" w14:textId="77777777" w:rsidR="00BB00E8" w:rsidRPr="00BB00E8" w:rsidRDefault="00BB00E8" w:rsidP="007935FE">
            <w:pPr>
              <w:rPr>
                <w:i/>
                <w:sz w:val="20"/>
              </w:rPr>
            </w:pPr>
          </w:p>
          <w:p w14:paraId="4DEEDABB" w14:textId="77777777" w:rsidR="00BB00E8" w:rsidRPr="00BB00E8" w:rsidRDefault="00BB00E8" w:rsidP="007935FE">
            <w:pPr>
              <w:rPr>
                <w:i/>
                <w:sz w:val="20"/>
              </w:rPr>
            </w:pPr>
          </w:p>
          <w:p w14:paraId="5F4A29C0" w14:textId="77777777" w:rsidR="00BB00E8" w:rsidRPr="00BB00E8" w:rsidRDefault="00BB00E8" w:rsidP="007935FE">
            <w:pPr>
              <w:rPr>
                <w:i/>
                <w:sz w:val="20"/>
              </w:rPr>
            </w:pPr>
          </w:p>
          <w:p w14:paraId="3B308138" w14:textId="77777777" w:rsidR="00BB00E8" w:rsidRPr="00BB00E8" w:rsidRDefault="00BB00E8" w:rsidP="007935FE">
            <w:pPr>
              <w:rPr>
                <w:i/>
                <w:sz w:val="20"/>
              </w:rPr>
            </w:pPr>
          </w:p>
          <w:p w14:paraId="4EDA0C59" w14:textId="77777777" w:rsidR="00BB00E8" w:rsidRPr="00BB00E8" w:rsidRDefault="00BB00E8" w:rsidP="007935FE">
            <w:pPr>
              <w:rPr>
                <w:sz w:val="20"/>
              </w:rPr>
            </w:pPr>
            <w:r w:rsidRPr="00BB00E8">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B00E8" w:rsidRPr="00BB00E8" w14:paraId="639BDD60" w14:textId="77777777" w:rsidTr="007935FE">
        <w:tc>
          <w:tcPr>
            <w:tcW w:w="806" w:type="dxa"/>
            <w:vMerge/>
          </w:tcPr>
          <w:p w14:paraId="2DC0B16D" w14:textId="77777777" w:rsidR="00BB00E8" w:rsidRPr="00BB00E8" w:rsidRDefault="00BB00E8" w:rsidP="007935FE">
            <w:pPr>
              <w:jc w:val="center"/>
              <w:rPr>
                <w:b/>
                <w:sz w:val="20"/>
              </w:rPr>
            </w:pPr>
          </w:p>
        </w:tc>
        <w:tc>
          <w:tcPr>
            <w:tcW w:w="871" w:type="dxa"/>
          </w:tcPr>
          <w:p w14:paraId="5463735F" w14:textId="77777777" w:rsidR="00BB00E8" w:rsidRPr="00BB00E8" w:rsidRDefault="00BB00E8" w:rsidP="007935FE">
            <w:pPr>
              <w:jc w:val="center"/>
              <w:rPr>
                <w:b/>
                <w:sz w:val="20"/>
              </w:rPr>
            </w:pPr>
            <w:r w:rsidRPr="00BB00E8">
              <w:rPr>
                <w:b/>
                <w:sz w:val="20"/>
              </w:rPr>
              <w:t>2</w:t>
            </w:r>
          </w:p>
        </w:tc>
        <w:tc>
          <w:tcPr>
            <w:tcW w:w="1767" w:type="dxa"/>
          </w:tcPr>
          <w:p w14:paraId="064DD603" w14:textId="77777777" w:rsidR="00BB00E8" w:rsidRPr="00BB00E8" w:rsidRDefault="00BB00E8" w:rsidP="007935FE">
            <w:pPr>
              <w:jc w:val="center"/>
              <w:rPr>
                <w:sz w:val="20"/>
              </w:rPr>
            </w:pPr>
          </w:p>
        </w:tc>
        <w:tc>
          <w:tcPr>
            <w:tcW w:w="1599" w:type="dxa"/>
            <w:shd w:val="pct10" w:color="auto" w:fill="auto"/>
          </w:tcPr>
          <w:p w14:paraId="7317E40A" w14:textId="77777777" w:rsidR="00BB00E8" w:rsidRPr="00BB00E8" w:rsidRDefault="00BB00E8" w:rsidP="007935FE">
            <w:pPr>
              <w:jc w:val="center"/>
              <w:rPr>
                <w:b/>
                <w:sz w:val="20"/>
              </w:rPr>
            </w:pPr>
            <w:r w:rsidRPr="00BB00E8">
              <w:rPr>
                <w:b/>
                <w:sz w:val="20"/>
              </w:rPr>
              <w:t xml:space="preserve">Профессии </w:t>
            </w:r>
          </w:p>
          <w:p w14:paraId="76944140" w14:textId="77777777" w:rsidR="00BB00E8" w:rsidRPr="00BB00E8" w:rsidRDefault="00BB00E8" w:rsidP="007935FE">
            <w:pPr>
              <w:jc w:val="center"/>
              <w:rPr>
                <w:b/>
                <w:sz w:val="20"/>
              </w:rPr>
            </w:pPr>
            <w:r w:rsidRPr="00BB00E8">
              <w:rPr>
                <w:b/>
                <w:sz w:val="20"/>
              </w:rPr>
              <w:t>(в детском саду, в семье)</w:t>
            </w:r>
          </w:p>
        </w:tc>
        <w:tc>
          <w:tcPr>
            <w:tcW w:w="2040" w:type="dxa"/>
          </w:tcPr>
          <w:p w14:paraId="30982A90" w14:textId="77777777" w:rsidR="00BB00E8" w:rsidRPr="00BB00E8" w:rsidRDefault="00BB00E8" w:rsidP="007935FE">
            <w:pPr>
              <w:rPr>
                <w:sz w:val="20"/>
              </w:rPr>
            </w:pPr>
            <w:r w:rsidRPr="00BB00E8">
              <w:rPr>
                <w:sz w:val="20"/>
              </w:rPr>
              <w:t xml:space="preserve">Развиваем интерес к труду взрослых в дс, формируем представления о конкретных видах хозяйственно-бытового труда, направленных на заботу о детях (мытье посуды, уборка помещений и </w:t>
            </w:r>
            <w:r w:rsidRPr="00BB00E8">
              <w:rPr>
                <w:sz w:val="20"/>
              </w:rPr>
              <w:lastRenderedPageBreak/>
              <w:t>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14:paraId="58A5A8F5" w14:textId="77777777" w:rsidR="00BB00E8" w:rsidRPr="00BB00E8" w:rsidRDefault="00BB00E8" w:rsidP="007935FE">
            <w:pPr>
              <w:rPr>
                <w:sz w:val="20"/>
              </w:rPr>
            </w:pPr>
            <w:r w:rsidRPr="00BB00E8">
              <w:rPr>
                <w:sz w:val="20"/>
              </w:rPr>
              <w:lastRenderedPageBreak/>
              <w:t xml:space="preserve">Знакомим с педагогическими и иными работниками дс, знакомим с содержанием и структурой хозяйственно-бытового труда взрослых в дс. Воспитываем уважительные </w:t>
            </w:r>
            <w:r w:rsidRPr="00BB00E8">
              <w:rPr>
                <w:sz w:val="20"/>
              </w:rPr>
              <w:lastRenderedPageBreak/>
              <w:t xml:space="preserve">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14:paraId="664FA641" w14:textId="77777777" w:rsidR="00BB00E8" w:rsidRPr="00BB00E8" w:rsidRDefault="00BB00E8" w:rsidP="007935FE">
            <w:pPr>
              <w:rPr>
                <w:sz w:val="20"/>
              </w:rPr>
            </w:pPr>
          </w:p>
          <w:p w14:paraId="18A9F0FE" w14:textId="77777777" w:rsidR="00BB00E8" w:rsidRPr="00BB00E8" w:rsidRDefault="00BB00E8" w:rsidP="007935FE">
            <w:pPr>
              <w:rPr>
                <w:sz w:val="20"/>
              </w:rPr>
            </w:pPr>
            <w:r w:rsidRPr="00BB00E8">
              <w:rPr>
                <w:sz w:val="20"/>
              </w:rPr>
              <w:t>Знакомим с профессиями и трудом взрослых в сельской местности.</w:t>
            </w:r>
          </w:p>
        </w:tc>
        <w:tc>
          <w:tcPr>
            <w:tcW w:w="2977" w:type="dxa"/>
          </w:tcPr>
          <w:p w14:paraId="4A8F10E5" w14:textId="77777777" w:rsidR="00BB00E8" w:rsidRPr="00BB00E8" w:rsidRDefault="00BB00E8" w:rsidP="007935FE">
            <w:pPr>
              <w:rPr>
                <w:sz w:val="20"/>
              </w:rPr>
            </w:pPr>
            <w:r w:rsidRPr="00BB00E8">
              <w:rPr>
                <w:sz w:val="20"/>
              </w:rPr>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w:t>
            </w:r>
            <w:r w:rsidRPr="00BB00E8">
              <w:rPr>
                <w:sz w:val="20"/>
              </w:rPr>
              <w:lastRenderedPageBreak/>
              <w:t>семье. Формируем представления о современной технике, в том числе цифровой.</w:t>
            </w:r>
          </w:p>
        </w:tc>
        <w:tc>
          <w:tcPr>
            <w:tcW w:w="2374" w:type="dxa"/>
          </w:tcPr>
          <w:p w14:paraId="6D880C1D" w14:textId="77777777" w:rsidR="00BB00E8" w:rsidRPr="00BB00E8" w:rsidRDefault="00BB00E8" w:rsidP="007935FE">
            <w:pPr>
              <w:rPr>
                <w:sz w:val="20"/>
              </w:rPr>
            </w:pPr>
            <w:r w:rsidRPr="00BB00E8">
              <w:rPr>
                <w:sz w:val="20"/>
              </w:rPr>
              <w:lastRenderedPageBreak/>
              <w:t>Обогащаем представления о профессии учитель.</w:t>
            </w:r>
          </w:p>
          <w:p w14:paraId="17459618" w14:textId="77777777" w:rsidR="00BB00E8" w:rsidRPr="00BB00E8" w:rsidRDefault="00BB00E8" w:rsidP="007935FE">
            <w:pPr>
              <w:rPr>
                <w:sz w:val="20"/>
              </w:rPr>
            </w:pPr>
            <w:r w:rsidRPr="00BB00E8">
              <w:rPr>
                <w:sz w:val="20"/>
              </w:rPr>
              <w:t>Профессии известных горожан, знакомим с современными профессиями.</w:t>
            </w:r>
          </w:p>
        </w:tc>
      </w:tr>
      <w:tr w:rsidR="00BB00E8" w:rsidRPr="00BB00E8" w14:paraId="4B209F9E" w14:textId="77777777" w:rsidTr="007935FE">
        <w:tc>
          <w:tcPr>
            <w:tcW w:w="806" w:type="dxa"/>
            <w:vMerge/>
          </w:tcPr>
          <w:p w14:paraId="6D8890BA" w14:textId="77777777" w:rsidR="00BB00E8" w:rsidRPr="00BB00E8" w:rsidRDefault="00BB00E8" w:rsidP="007935FE">
            <w:pPr>
              <w:jc w:val="center"/>
              <w:rPr>
                <w:b/>
                <w:sz w:val="20"/>
              </w:rPr>
            </w:pPr>
          </w:p>
        </w:tc>
        <w:tc>
          <w:tcPr>
            <w:tcW w:w="871" w:type="dxa"/>
          </w:tcPr>
          <w:p w14:paraId="2B251C25" w14:textId="77777777" w:rsidR="00BB00E8" w:rsidRPr="00BB00E8" w:rsidRDefault="00BB00E8" w:rsidP="007935FE">
            <w:pPr>
              <w:jc w:val="center"/>
              <w:rPr>
                <w:b/>
                <w:sz w:val="20"/>
              </w:rPr>
            </w:pPr>
            <w:r w:rsidRPr="00BB00E8">
              <w:rPr>
                <w:b/>
                <w:sz w:val="20"/>
              </w:rPr>
              <w:t>3</w:t>
            </w:r>
          </w:p>
        </w:tc>
        <w:tc>
          <w:tcPr>
            <w:tcW w:w="1767" w:type="dxa"/>
          </w:tcPr>
          <w:p w14:paraId="49B5728F" w14:textId="77777777" w:rsidR="00BB00E8" w:rsidRPr="00BB00E8" w:rsidRDefault="00BB00E8" w:rsidP="007935FE">
            <w:pPr>
              <w:jc w:val="center"/>
              <w:rPr>
                <w:sz w:val="20"/>
              </w:rPr>
            </w:pPr>
          </w:p>
        </w:tc>
        <w:tc>
          <w:tcPr>
            <w:tcW w:w="1599" w:type="dxa"/>
            <w:shd w:val="pct10" w:color="auto" w:fill="auto"/>
          </w:tcPr>
          <w:p w14:paraId="50F8BDDA" w14:textId="77777777" w:rsidR="00BB00E8" w:rsidRPr="00BB00E8" w:rsidRDefault="00BB00E8" w:rsidP="007935FE">
            <w:pPr>
              <w:jc w:val="center"/>
              <w:rPr>
                <w:b/>
                <w:sz w:val="20"/>
              </w:rPr>
            </w:pPr>
            <w:r w:rsidRPr="00BB00E8">
              <w:rPr>
                <w:b/>
                <w:sz w:val="20"/>
              </w:rPr>
              <w:t>Дома и здания/ Экономика</w:t>
            </w:r>
          </w:p>
        </w:tc>
        <w:tc>
          <w:tcPr>
            <w:tcW w:w="2040" w:type="dxa"/>
          </w:tcPr>
          <w:p w14:paraId="71982F3B" w14:textId="77777777" w:rsidR="00BB00E8" w:rsidRPr="00BB00E8" w:rsidRDefault="00BB00E8" w:rsidP="007935FE">
            <w:pPr>
              <w:rPr>
                <w:sz w:val="20"/>
              </w:rPr>
            </w:pPr>
            <w:r w:rsidRPr="00BB00E8">
              <w:rPr>
                <w:sz w:val="20"/>
              </w:rPr>
              <w:t>Знакомим домами и зданиями ближайшего окружения. Конструируем стр.88</w:t>
            </w:r>
          </w:p>
        </w:tc>
        <w:tc>
          <w:tcPr>
            <w:tcW w:w="2126" w:type="dxa"/>
          </w:tcPr>
          <w:p w14:paraId="7658DEDF" w14:textId="77777777" w:rsidR="00BB00E8" w:rsidRPr="00BB00E8" w:rsidRDefault="00BB00E8" w:rsidP="007935FE">
            <w:pPr>
              <w:rPr>
                <w:sz w:val="20"/>
              </w:rPr>
            </w:pPr>
            <w:r w:rsidRPr="00BB00E8">
              <w:rPr>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14:paraId="4A6AF557" w14:textId="77777777" w:rsidR="00BB00E8" w:rsidRPr="00BB00E8" w:rsidRDefault="00BB00E8" w:rsidP="007935FE">
            <w:pPr>
              <w:rPr>
                <w:sz w:val="20"/>
              </w:rPr>
            </w:pPr>
            <w:r w:rsidRPr="00BB00E8">
              <w:rPr>
                <w:sz w:val="20"/>
              </w:rPr>
              <w:t>Обогащаем представления о памятных зданиях города.</w:t>
            </w:r>
          </w:p>
          <w:p w14:paraId="0452ECD7" w14:textId="77777777" w:rsidR="00BB00E8" w:rsidRPr="00BB00E8" w:rsidRDefault="00BB00E8" w:rsidP="007935FE">
            <w:pPr>
              <w:rPr>
                <w:sz w:val="20"/>
              </w:rPr>
            </w:pPr>
            <w:r w:rsidRPr="00BB00E8">
              <w:rPr>
                <w:sz w:val="20"/>
              </w:rPr>
              <w:lastRenderedPageBreak/>
              <w:t>Знакомим со спецификой зданий и их устройством в городе и селе. Знакомим с разными учреждениями (общеобразовательные, медицинские и др.).</w:t>
            </w:r>
          </w:p>
          <w:p w14:paraId="7C54AC99" w14:textId="77777777" w:rsidR="00BB00E8" w:rsidRPr="00BB00E8" w:rsidRDefault="00BB00E8" w:rsidP="007935FE">
            <w:pPr>
              <w:rPr>
                <w:sz w:val="20"/>
              </w:rPr>
            </w:pPr>
          </w:p>
          <w:p w14:paraId="576E6823" w14:textId="77777777" w:rsidR="00BB00E8" w:rsidRPr="00BB00E8" w:rsidRDefault="00BB00E8" w:rsidP="007935FE">
            <w:pPr>
              <w:rPr>
                <w:b/>
                <w:color w:val="00B050"/>
                <w:sz w:val="20"/>
              </w:rPr>
            </w:pPr>
            <w:r w:rsidRPr="00BB00E8">
              <w:rPr>
                <w:b/>
                <w:color w:val="00B050"/>
                <w:sz w:val="20"/>
              </w:rPr>
              <w:t>Имеет представление о метрополитене, об отличительных особенностях станции площадь тукая</w:t>
            </w:r>
          </w:p>
        </w:tc>
        <w:tc>
          <w:tcPr>
            <w:tcW w:w="2977" w:type="dxa"/>
          </w:tcPr>
          <w:p w14:paraId="419DD89D" w14:textId="77777777" w:rsidR="00BB00E8" w:rsidRPr="00BB00E8" w:rsidRDefault="00BB00E8" w:rsidP="007935FE">
            <w:pPr>
              <w:rPr>
                <w:sz w:val="20"/>
              </w:rPr>
            </w:pPr>
            <w:r w:rsidRPr="00BB00E8">
              <w:rPr>
                <w:sz w:val="20"/>
              </w:rPr>
              <w:lastRenderedPageBreak/>
              <w:t>Формируем умение выделять архитектуру как вид искусства.</w:t>
            </w:r>
          </w:p>
          <w:p w14:paraId="5F8BC6F7" w14:textId="77777777" w:rsidR="00BB00E8" w:rsidRPr="00BB00E8" w:rsidRDefault="00BB00E8" w:rsidP="007935FE">
            <w:pPr>
              <w:rPr>
                <w:sz w:val="20"/>
              </w:rPr>
            </w:pPr>
            <w:r w:rsidRPr="00BB00E8">
              <w:rPr>
                <w:sz w:val="20"/>
              </w:rPr>
              <w:t>Закрепляем название улиц города, назначение общественных учреждений.</w:t>
            </w:r>
          </w:p>
          <w:p w14:paraId="105CD9F5" w14:textId="77777777" w:rsidR="00BB00E8" w:rsidRPr="00BB00E8" w:rsidRDefault="00BB00E8" w:rsidP="007935FE">
            <w:pPr>
              <w:rPr>
                <w:sz w:val="20"/>
              </w:rPr>
            </w:pPr>
          </w:p>
          <w:p w14:paraId="552258E1" w14:textId="77777777" w:rsidR="00BB00E8" w:rsidRPr="00BB00E8" w:rsidRDefault="00BB00E8" w:rsidP="007935FE">
            <w:pPr>
              <w:rPr>
                <w:sz w:val="20"/>
              </w:rPr>
            </w:pPr>
          </w:p>
          <w:p w14:paraId="21B89784" w14:textId="77777777" w:rsidR="00BB00E8" w:rsidRPr="00BB00E8" w:rsidRDefault="00BB00E8" w:rsidP="007935FE">
            <w:pPr>
              <w:rPr>
                <w:b/>
                <w:color w:val="00B050"/>
                <w:sz w:val="20"/>
              </w:rPr>
            </w:pPr>
            <w:r w:rsidRPr="00BB00E8">
              <w:rPr>
                <w:b/>
                <w:color w:val="00B050"/>
                <w:sz w:val="20"/>
              </w:rPr>
              <w:t>Имеет представление о станциях метрополитене, об отличительных особенностях, происхождении названий станций.</w:t>
            </w:r>
          </w:p>
          <w:p w14:paraId="41996C62" w14:textId="77777777" w:rsidR="00BB00E8" w:rsidRPr="00BB00E8" w:rsidRDefault="00BB00E8" w:rsidP="007935FE">
            <w:pPr>
              <w:rPr>
                <w:sz w:val="20"/>
              </w:rPr>
            </w:pPr>
            <w:r w:rsidRPr="00BB00E8">
              <w:rPr>
                <w:sz w:val="20"/>
              </w:rPr>
              <w:t>Знакомим с экономическими знаниями, рассказываем о назначении рекламы, формируем финансовую грамотность.</w:t>
            </w:r>
          </w:p>
        </w:tc>
        <w:tc>
          <w:tcPr>
            <w:tcW w:w="2374" w:type="dxa"/>
          </w:tcPr>
          <w:p w14:paraId="35DFC5BE" w14:textId="77777777" w:rsidR="00BB00E8" w:rsidRPr="00BB00E8" w:rsidRDefault="00BB00E8" w:rsidP="007935FE">
            <w:pPr>
              <w:rPr>
                <w:sz w:val="20"/>
              </w:rPr>
            </w:pPr>
            <w:r w:rsidRPr="00BB00E8">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64B1D134" w14:textId="77777777" w:rsidR="00BB00E8" w:rsidRPr="00BB00E8" w:rsidRDefault="00BB00E8" w:rsidP="007935FE">
            <w:pPr>
              <w:rPr>
                <w:sz w:val="20"/>
              </w:rPr>
            </w:pPr>
            <w:r w:rsidRPr="00BB00E8">
              <w:rPr>
                <w:sz w:val="20"/>
              </w:rPr>
              <w:t>Уточняем назначение общественных учреждений, рассказываем о местах труда и отдыха горожан.</w:t>
            </w:r>
          </w:p>
          <w:p w14:paraId="14B3A729" w14:textId="77777777" w:rsidR="00BB00E8" w:rsidRPr="00BB00E8" w:rsidRDefault="00BB00E8" w:rsidP="007935FE">
            <w:pPr>
              <w:rPr>
                <w:sz w:val="20"/>
              </w:rPr>
            </w:pPr>
            <w:r w:rsidRPr="00BB00E8">
              <w:rPr>
                <w:sz w:val="20"/>
              </w:rPr>
              <w:t>Учим действовать с картой города, создаем коллажи и макеты.</w:t>
            </w:r>
          </w:p>
        </w:tc>
      </w:tr>
      <w:tr w:rsidR="00BB00E8" w:rsidRPr="00BB00E8" w14:paraId="04239A14" w14:textId="77777777" w:rsidTr="007935FE">
        <w:tc>
          <w:tcPr>
            <w:tcW w:w="806" w:type="dxa"/>
            <w:vMerge/>
          </w:tcPr>
          <w:p w14:paraId="3D98546E" w14:textId="77777777" w:rsidR="00BB00E8" w:rsidRPr="00BB00E8" w:rsidRDefault="00BB00E8" w:rsidP="007935FE">
            <w:pPr>
              <w:jc w:val="center"/>
              <w:rPr>
                <w:b/>
                <w:sz w:val="20"/>
              </w:rPr>
            </w:pPr>
          </w:p>
        </w:tc>
        <w:tc>
          <w:tcPr>
            <w:tcW w:w="871" w:type="dxa"/>
          </w:tcPr>
          <w:p w14:paraId="17EBC63F" w14:textId="77777777" w:rsidR="00BB00E8" w:rsidRPr="00BB00E8" w:rsidRDefault="00BB00E8" w:rsidP="007935FE">
            <w:pPr>
              <w:jc w:val="center"/>
              <w:rPr>
                <w:b/>
                <w:sz w:val="20"/>
              </w:rPr>
            </w:pPr>
            <w:r w:rsidRPr="00BB00E8">
              <w:rPr>
                <w:b/>
                <w:sz w:val="20"/>
              </w:rPr>
              <w:t>4</w:t>
            </w:r>
          </w:p>
        </w:tc>
        <w:tc>
          <w:tcPr>
            <w:tcW w:w="1767" w:type="dxa"/>
          </w:tcPr>
          <w:p w14:paraId="4B2120E6" w14:textId="77777777" w:rsidR="00BB00E8" w:rsidRPr="00BB00E8" w:rsidRDefault="00BB00E8" w:rsidP="007935FE">
            <w:pPr>
              <w:jc w:val="center"/>
              <w:rPr>
                <w:bCs/>
                <w:sz w:val="20"/>
                <w:highlight w:val="green"/>
              </w:rPr>
            </w:pPr>
            <w:r w:rsidRPr="00BB00E8">
              <w:rPr>
                <w:bCs/>
                <w:sz w:val="20"/>
                <w:highlight w:val="green"/>
              </w:rPr>
              <w:t xml:space="preserve">21 марта </w:t>
            </w:r>
          </w:p>
          <w:p w14:paraId="50F7F25E" w14:textId="77777777" w:rsidR="00BB00E8" w:rsidRPr="00BB00E8" w:rsidRDefault="00BB00E8" w:rsidP="007935FE">
            <w:pPr>
              <w:jc w:val="center"/>
              <w:rPr>
                <w:bCs/>
                <w:sz w:val="20"/>
                <w:highlight w:val="green"/>
              </w:rPr>
            </w:pPr>
            <w:r w:rsidRPr="00BB00E8">
              <w:rPr>
                <w:b/>
                <w:bCs/>
                <w:sz w:val="20"/>
                <w:highlight w:val="green"/>
              </w:rPr>
              <w:t>Корга Боткасы</w:t>
            </w:r>
            <w:r w:rsidRPr="00BB00E8">
              <w:rPr>
                <w:sz w:val="20"/>
                <w:u w:val="single"/>
              </w:rPr>
              <w:t xml:space="preserve"> </w:t>
            </w:r>
            <w:r w:rsidRPr="00BB00E8">
              <w:rPr>
                <w:bCs/>
                <w:sz w:val="20"/>
                <w:highlight w:val="green"/>
              </w:rPr>
              <w:t>23 марта</w:t>
            </w:r>
          </w:p>
          <w:p w14:paraId="5319DFAE" w14:textId="77777777" w:rsidR="00BB00E8" w:rsidRPr="00BB00E8" w:rsidRDefault="00BB00E8" w:rsidP="007935FE">
            <w:pPr>
              <w:jc w:val="center"/>
              <w:rPr>
                <w:sz w:val="20"/>
                <w:u w:val="single"/>
              </w:rPr>
            </w:pPr>
            <w:r w:rsidRPr="00BB00E8">
              <w:rPr>
                <w:b/>
                <w:bCs/>
                <w:sz w:val="20"/>
                <w:highlight w:val="green"/>
              </w:rPr>
              <w:t xml:space="preserve"> Науруз</w:t>
            </w:r>
            <w:r w:rsidRPr="00BB00E8">
              <w:rPr>
                <w:sz w:val="20"/>
                <w:u w:val="single"/>
              </w:rPr>
              <w:t xml:space="preserve"> </w:t>
            </w:r>
          </w:p>
          <w:p w14:paraId="22A706C1" w14:textId="77777777" w:rsidR="00BB00E8" w:rsidRPr="00BB00E8" w:rsidRDefault="00BB00E8" w:rsidP="007935FE">
            <w:pPr>
              <w:jc w:val="center"/>
              <w:rPr>
                <w:sz w:val="20"/>
                <w:u w:val="single"/>
              </w:rPr>
            </w:pPr>
            <w:r w:rsidRPr="00BB00E8">
              <w:rPr>
                <w:sz w:val="20"/>
                <w:u w:val="single"/>
              </w:rPr>
              <w:t>27 марта</w:t>
            </w:r>
          </w:p>
          <w:p w14:paraId="7CBAED35" w14:textId="77777777" w:rsidR="00BB00E8" w:rsidRPr="00BB00E8" w:rsidRDefault="00BB00E8" w:rsidP="007935FE">
            <w:pPr>
              <w:jc w:val="center"/>
              <w:rPr>
                <w:sz w:val="20"/>
              </w:rPr>
            </w:pPr>
            <w:r w:rsidRPr="00BB00E8">
              <w:rPr>
                <w:sz w:val="20"/>
              </w:rPr>
              <w:t>Всемирный день театра</w:t>
            </w:r>
          </w:p>
        </w:tc>
        <w:tc>
          <w:tcPr>
            <w:tcW w:w="1599" w:type="dxa"/>
            <w:shd w:val="pct10" w:color="auto" w:fill="auto"/>
          </w:tcPr>
          <w:p w14:paraId="2A2AF4F4" w14:textId="77777777" w:rsidR="00BB00E8" w:rsidRPr="00BB00E8" w:rsidRDefault="00BB00E8" w:rsidP="007935FE">
            <w:pPr>
              <w:jc w:val="center"/>
              <w:rPr>
                <w:b/>
                <w:color w:val="FF0000"/>
                <w:sz w:val="20"/>
              </w:rPr>
            </w:pPr>
            <w:r w:rsidRPr="00BB00E8">
              <w:rPr>
                <w:b/>
                <w:sz w:val="20"/>
              </w:rPr>
              <w:t xml:space="preserve">Неделя театра </w:t>
            </w:r>
          </w:p>
        </w:tc>
        <w:tc>
          <w:tcPr>
            <w:tcW w:w="2040" w:type="dxa"/>
          </w:tcPr>
          <w:p w14:paraId="4D04014B" w14:textId="77777777" w:rsidR="00BB00E8" w:rsidRPr="00BB00E8" w:rsidRDefault="00BB00E8" w:rsidP="007935FE">
            <w:pPr>
              <w:rPr>
                <w:sz w:val="20"/>
              </w:rPr>
            </w:pPr>
            <w:r w:rsidRPr="00BB00E8">
              <w:rPr>
                <w:sz w:val="20"/>
              </w:rPr>
              <w:t>Формируем интерес к театрализованной деятельности, знакомим с видами театра – настольный, плоскостной, игрушек.</w:t>
            </w:r>
          </w:p>
          <w:p w14:paraId="2DB26D1E" w14:textId="77777777" w:rsidR="00BB00E8" w:rsidRPr="00BB00E8" w:rsidRDefault="00BB00E8" w:rsidP="007935FE">
            <w:pPr>
              <w:rPr>
                <w:sz w:val="20"/>
              </w:rPr>
            </w:pPr>
          </w:p>
          <w:p w14:paraId="3110EDB1" w14:textId="77777777" w:rsidR="00BB00E8" w:rsidRPr="00BB00E8" w:rsidRDefault="00BB00E8" w:rsidP="007935FE">
            <w:pPr>
              <w:jc w:val="center"/>
              <w:rPr>
                <w:color w:val="FF0000"/>
                <w:sz w:val="20"/>
              </w:rPr>
            </w:pPr>
          </w:p>
          <w:p w14:paraId="717B7850" w14:textId="77777777" w:rsidR="00BB00E8" w:rsidRPr="00BB00E8" w:rsidRDefault="00BB00E8" w:rsidP="007935FE">
            <w:pPr>
              <w:jc w:val="center"/>
              <w:rPr>
                <w:sz w:val="20"/>
              </w:rPr>
            </w:pPr>
          </w:p>
        </w:tc>
        <w:tc>
          <w:tcPr>
            <w:tcW w:w="2126" w:type="dxa"/>
          </w:tcPr>
          <w:p w14:paraId="28C38D2D" w14:textId="77777777" w:rsidR="00BB00E8" w:rsidRPr="00BB00E8" w:rsidRDefault="00BB00E8" w:rsidP="007935FE">
            <w:pPr>
              <w:rPr>
                <w:sz w:val="20"/>
              </w:rPr>
            </w:pPr>
            <w:r w:rsidRPr="00BB00E8">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710BB16A" w14:textId="77777777" w:rsidR="00BB00E8" w:rsidRPr="00BB00E8" w:rsidRDefault="00BB00E8" w:rsidP="007935FE">
            <w:pPr>
              <w:rPr>
                <w:sz w:val="20"/>
              </w:rPr>
            </w:pPr>
            <w:r w:rsidRPr="00BB00E8">
              <w:rPr>
                <w:sz w:val="20"/>
              </w:rPr>
              <w:t xml:space="preserve">Знакомим с творческими профессиями, </w:t>
            </w:r>
            <w:r w:rsidRPr="00BB00E8">
              <w:rPr>
                <w:sz w:val="20"/>
              </w:rPr>
              <w:lastRenderedPageBreak/>
              <w:t>связанными с театром.</w:t>
            </w:r>
          </w:p>
          <w:p w14:paraId="68A226F1" w14:textId="77777777" w:rsidR="00BB00E8" w:rsidRPr="00BB00E8" w:rsidRDefault="00BB00E8" w:rsidP="007935FE">
            <w:pPr>
              <w:rPr>
                <w:sz w:val="20"/>
              </w:rPr>
            </w:pPr>
          </w:p>
          <w:p w14:paraId="2FBCDA12" w14:textId="77777777" w:rsidR="00BB00E8" w:rsidRPr="00BB00E8" w:rsidRDefault="00BB00E8" w:rsidP="007935FE">
            <w:pPr>
              <w:jc w:val="center"/>
              <w:rPr>
                <w:sz w:val="20"/>
              </w:rPr>
            </w:pPr>
          </w:p>
        </w:tc>
        <w:tc>
          <w:tcPr>
            <w:tcW w:w="5351" w:type="dxa"/>
            <w:gridSpan w:val="2"/>
          </w:tcPr>
          <w:p w14:paraId="7B06BB4E" w14:textId="77777777" w:rsidR="00BB00E8" w:rsidRPr="00BB00E8" w:rsidRDefault="00BB00E8" w:rsidP="007935FE">
            <w:pPr>
              <w:jc w:val="center"/>
              <w:rPr>
                <w:sz w:val="20"/>
              </w:rPr>
            </w:pPr>
            <w:r w:rsidRPr="00BB00E8">
              <w:rPr>
                <w:color w:val="FF0000"/>
                <w:sz w:val="20"/>
              </w:rPr>
              <w:lastRenderedPageBreak/>
              <w:t>.</w:t>
            </w:r>
            <w:r w:rsidRPr="00BB00E8">
              <w:rPr>
                <w:sz w:val="20"/>
              </w:rPr>
              <w:t>5-6 лет:</w:t>
            </w:r>
          </w:p>
          <w:p w14:paraId="4C4C8636" w14:textId="77777777" w:rsidR="00BB00E8" w:rsidRPr="00BB00E8" w:rsidRDefault="00BB00E8" w:rsidP="007935FE">
            <w:pPr>
              <w:rPr>
                <w:sz w:val="20"/>
              </w:rPr>
            </w:pPr>
            <w:r w:rsidRPr="00BB00E8">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2EC5AE98" w14:textId="77777777" w:rsidR="00BB00E8" w:rsidRPr="00BB00E8" w:rsidRDefault="00BB00E8" w:rsidP="007935FE">
            <w:pPr>
              <w:jc w:val="center"/>
              <w:rPr>
                <w:sz w:val="20"/>
              </w:rPr>
            </w:pPr>
            <w:r w:rsidRPr="00BB00E8">
              <w:rPr>
                <w:sz w:val="20"/>
              </w:rPr>
              <w:t>6-7 лет:</w:t>
            </w:r>
          </w:p>
          <w:p w14:paraId="70C7C30D" w14:textId="77777777" w:rsidR="00BB00E8" w:rsidRPr="00BB00E8" w:rsidRDefault="00BB00E8" w:rsidP="007935FE">
            <w:pPr>
              <w:rPr>
                <w:sz w:val="20"/>
              </w:rPr>
            </w:pPr>
            <w:r w:rsidRPr="00BB00E8">
              <w:rPr>
                <w:sz w:val="20"/>
              </w:rPr>
              <w:t>Знакомим с историей и видами театрального искусства, формируем умение различать народное и профессиональное искусство.</w:t>
            </w:r>
          </w:p>
          <w:p w14:paraId="3A92AEA7" w14:textId="77777777" w:rsidR="00BB00E8" w:rsidRPr="00BB00E8" w:rsidRDefault="00BB00E8" w:rsidP="007935FE">
            <w:pPr>
              <w:rPr>
                <w:sz w:val="20"/>
              </w:rPr>
            </w:pPr>
            <w:r w:rsidRPr="00BB00E8">
              <w:rPr>
                <w:sz w:val="20"/>
              </w:rPr>
              <w:t xml:space="preserve">Расширяем представления о творческих профессиях. Поощряем участие в театральных постановках. </w:t>
            </w:r>
          </w:p>
          <w:p w14:paraId="284309EC" w14:textId="77777777" w:rsidR="00BB00E8" w:rsidRPr="00BB00E8" w:rsidRDefault="00BB00E8" w:rsidP="007935FE">
            <w:pPr>
              <w:rPr>
                <w:sz w:val="20"/>
              </w:rPr>
            </w:pPr>
            <w:r w:rsidRPr="00BB00E8">
              <w:rPr>
                <w:sz w:val="20"/>
              </w:rPr>
              <w:t>Организуем посещение театра.</w:t>
            </w:r>
          </w:p>
          <w:p w14:paraId="2EE060A0" w14:textId="77777777" w:rsidR="00BB00E8" w:rsidRPr="00BB00E8" w:rsidRDefault="00BB00E8" w:rsidP="007935FE">
            <w:pPr>
              <w:rPr>
                <w:color w:val="00B050"/>
                <w:sz w:val="20"/>
              </w:rPr>
            </w:pPr>
            <w:r w:rsidRPr="00BB00E8">
              <w:rPr>
                <w:color w:val="00B050"/>
                <w:sz w:val="20"/>
              </w:rPr>
              <w:t>Жизнь и творчество выдающихся деятелей тат культуры</w:t>
            </w:r>
          </w:p>
          <w:p w14:paraId="70E7B54F" w14:textId="77777777" w:rsidR="00BB00E8" w:rsidRPr="00BB00E8" w:rsidRDefault="00BB00E8" w:rsidP="007935FE">
            <w:pPr>
              <w:rPr>
                <w:sz w:val="20"/>
              </w:rPr>
            </w:pPr>
            <w:r w:rsidRPr="00BB00E8">
              <w:rPr>
                <w:b/>
                <w:color w:val="00B050"/>
                <w:sz w:val="20"/>
              </w:rPr>
              <w:t>Знакомим с особенностями национальных русского и татарского костюмов</w:t>
            </w:r>
            <w:r w:rsidRPr="00BB00E8">
              <w:rPr>
                <w:sz w:val="20"/>
              </w:rPr>
              <w:t>.</w:t>
            </w:r>
          </w:p>
        </w:tc>
      </w:tr>
      <w:tr w:rsidR="00BB00E8" w:rsidRPr="00BB00E8" w14:paraId="255385E9" w14:textId="77777777" w:rsidTr="007935FE">
        <w:tc>
          <w:tcPr>
            <w:tcW w:w="806" w:type="dxa"/>
            <w:vMerge w:val="restart"/>
            <w:textDirection w:val="btLr"/>
          </w:tcPr>
          <w:p w14:paraId="64DAA6D6" w14:textId="77777777" w:rsidR="00BB00E8" w:rsidRPr="00BB00E8" w:rsidRDefault="00BB00E8" w:rsidP="007935FE">
            <w:pPr>
              <w:ind w:left="113" w:right="113"/>
              <w:jc w:val="center"/>
              <w:rPr>
                <w:b/>
                <w:sz w:val="20"/>
              </w:rPr>
            </w:pPr>
            <w:r w:rsidRPr="00BB00E8">
              <w:rPr>
                <w:b/>
                <w:sz w:val="20"/>
              </w:rPr>
              <w:t xml:space="preserve">Апрель </w:t>
            </w:r>
          </w:p>
        </w:tc>
        <w:tc>
          <w:tcPr>
            <w:tcW w:w="871" w:type="dxa"/>
          </w:tcPr>
          <w:p w14:paraId="333F5B13" w14:textId="77777777" w:rsidR="00BB00E8" w:rsidRPr="00BB00E8" w:rsidRDefault="00BB00E8" w:rsidP="007935FE">
            <w:pPr>
              <w:jc w:val="center"/>
              <w:rPr>
                <w:b/>
                <w:sz w:val="20"/>
              </w:rPr>
            </w:pPr>
            <w:r w:rsidRPr="00BB00E8">
              <w:rPr>
                <w:b/>
                <w:sz w:val="20"/>
              </w:rPr>
              <w:t>1</w:t>
            </w:r>
          </w:p>
        </w:tc>
        <w:tc>
          <w:tcPr>
            <w:tcW w:w="1767" w:type="dxa"/>
          </w:tcPr>
          <w:p w14:paraId="2095C0FF" w14:textId="77777777" w:rsidR="00BB00E8" w:rsidRPr="00BB00E8" w:rsidRDefault="00BB00E8" w:rsidP="007935FE">
            <w:pPr>
              <w:jc w:val="center"/>
              <w:rPr>
                <w:sz w:val="20"/>
              </w:rPr>
            </w:pPr>
          </w:p>
        </w:tc>
        <w:tc>
          <w:tcPr>
            <w:tcW w:w="1599" w:type="dxa"/>
            <w:shd w:val="pct10" w:color="auto" w:fill="auto"/>
          </w:tcPr>
          <w:p w14:paraId="2C19A8FD" w14:textId="77777777" w:rsidR="00BB00E8" w:rsidRPr="00BB00E8" w:rsidRDefault="00BB00E8" w:rsidP="007935FE">
            <w:pPr>
              <w:jc w:val="center"/>
              <w:rPr>
                <w:b/>
                <w:sz w:val="20"/>
              </w:rPr>
            </w:pPr>
            <w:r w:rsidRPr="00BB00E8">
              <w:rPr>
                <w:b/>
                <w:sz w:val="20"/>
              </w:rPr>
              <w:t>Весна шагает по земле</w:t>
            </w:r>
          </w:p>
        </w:tc>
        <w:tc>
          <w:tcPr>
            <w:tcW w:w="4166" w:type="dxa"/>
            <w:gridSpan w:val="2"/>
          </w:tcPr>
          <w:p w14:paraId="6F74CE25" w14:textId="77777777" w:rsidR="00BB00E8" w:rsidRPr="00BB00E8" w:rsidRDefault="00BB00E8" w:rsidP="007935FE">
            <w:pPr>
              <w:rPr>
                <w:color w:val="000000"/>
                <w:sz w:val="20"/>
                <w:shd w:val="clear" w:color="auto" w:fill="FFFFFF"/>
              </w:rPr>
            </w:pPr>
            <w:r w:rsidRPr="00BB00E8">
              <w:rPr>
                <w:color w:val="000000"/>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6F155248" w14:textId="77777777" w:rsidR="00BB00E8" w:rsidRPr="00BB00E8" w:rsidRDefault="00BB00E8" w:rsidP="007935FE">
            <w:pPr>
              <w:rPr>
                <w:sz w:val="20"/>
              </w:rPr>
            </w:pPr>
            <w:r w:rsidRPr="00BB00E8">
              <w:rPr>
                <w:color w:val="000000"/>
                <w:sz w:val="20"/>
                <w:shd w:val="clear" w:color="auto" w:fill="FFFFFF"/>
              </w:rPr>
              <w:t>Знакомим детей с первоцветами. Перелетными птицами.</w:t>
            </w:r>
            <w:r w:rsidRPr="00BB00E8">
              <w:rPr>
                <w:sz w:val="20"/>
              </w:rPr>
              <w:t xml:space="preserve"> Развиваем умения называть признаки весны и весенние месяцы.</w:t>
            </w:r>
          </w:p>
        </w:tc>
        <w:tc>
          <w:tcPr>
            <w:tcW w:w="5351" w:type="dxa"/>
            <w:gridSpan w:val="2"/>
          </w:tcPr>
          <w:p w14:paraId="20028347" w14:textId="77777777" w:rsidR="00BB00E8" w:rsidRPr="00BB00E8" w:rsidRDefault="00BB00E8" w:rsidP="007935FE">
            <w:pPr>
              <w:rPr>
                <w:sz w:val="20"/>
              </w:rPr>
            </w:pPr>
            <w:r w:rsidRPr="00BB00E8">
              <w:rPr>
                <w:color w:val="000000"/>
                <w:sz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BB00E8">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1B72FCA8" w14:textId="77777777" w:rsidR="00BB00E8" w:rsidRPr="00BB00E8" w:rsidRDefault="00BB00E8" w:rsidP="007935FE">
            <w:pPr>
              <w:rPr>
                <w:sz w:val="20"/>
              </w:rPr>
            </w:pPr>
            <w:r w:rsidRPr="00BB00E8">
              <w:rPr>
                <w:sz w:val="20"/>
              </w:rPr>
              <w:t>Развиваем умение устанавливать простейшие связи между явлениями живой и неживой природы; вести сезонные наблюдения.</w:t>
            </w:r>
          </w:p>
        </w:tc>
      </w:tr>
      <w:tr w:rsidR="00BB00E8" w:rsidRPr="00BB00E8" w14:paraId="67718B1D" w14:textId="77777777" w:rsidTr="007935FE">
        <w:tc>
          <w:tcPr>
            <w:tcW w:w="806" w:type="dxa"/>
            <w:vMerge/>
          </w:tcPr>
          <w:p w14:paraId="1044FD0F" w14:textId="77777777" w:rsidR="00BB00E8" w:rsidRPr="00BB00E8" w:rsidRDefault="00BB00E8" w:rsidP="007935FE">
            <w:pPr>
              <w:jc w:val="center"/>
              <w:rPr>
                <w:b/>
                <w:sz w:val="20"/>
              </w:rPr>
            </w:pPr>
          </w:p>
        </w:tc>
        <w:tc>
          <w:tcPr>
            <w:tcW w:w="871" w:type="dxa"/>
          </w:tcPr>
          <w:p w14:paraId="41ACF1E1" w14:textId="77777777" w:rsidR="00BB00E8" w:rsidRPr="00BB00E8" w:rsidRDefault="00BB00E8" w:rsidP="007935FE">
            <w:pPr>
              <w:jc w:val="center"/>
              <w:rPr>
                <w:b/>
                <w:sz w:val="20"/>
              </w:rPr>
            </w:pPr>
            <w:r w:rsidRPr="00BB00E8">
              <w:rPr>
                <w:b/>
                <w:sz w:val="20"/>
              </w:rPr>
              <w:t>2</w:t>
            </w:r>
          </w:p>
        </w:tc>
        <w:tc>
          <w:tcPr>
            <w:tcW w:w="1767" w:type="dxa"/>
          </w:tcPr>
          <w:p w14:paraId="22C81EE1" w14:textId="77777777" w:rsidR="00BB00E8" w:rsidRPr="00BB00E8" w:rsidRDefault="00BB00E8" w:rsidP="007935FE">
            <w:pPr>
              <w:jc w:val="center"/>
              <w:rPr>
                <w:sz w:val="20"/>
                <w:u w:val="single"/>
              </w:rPr>
            </w:pPr>
            <w:r w:rsidRPr="00BB00E8">
              <w:rPr>
                <w:sz w:val="20"/>
                <w:u w:val="single"/>
              </w:rPr>
              <w:t>12 апреля</w:t>
            </w:r>
          </w:p>
          <w:p w14:paraId="725564EB" w14:textId="77777777" w:rsidR="00BB00E8" w:rsidRPr="00BB00E8" w:rsidRDefault="00BB00E8" w:rsidP="007935FE">
            <w:pPr>
              <w:jc w:val="center"/>
              <w:rPr>
                <w:sz w:val="20"/>
              </w:rPr>
            </w:pPr>
            <w:r w:rsidRPr="00BB00E8">
              <w:rPr>
                <w:sz w:val="20"/>
              </w:rPr>
              <w:t>День космонавтики</w:t>
            </w:r>
          </w:p>
        </w:tc>
        <w:tc>
          <w:tcPr>
            <w:tcW w:w="1599" w:type="dxa"/>
            <w:shd w:val="pct10" w:color="auto" w:fill="auto"/>
          </w:tcPr>
          <w:p w14:paraId="510D7AA4" w14:textId="77777777" w:rsidR="00BB00E8" w:rsidRPr="00BB00E8" w:rsidRDefault="00BB00E8" w:rsidP="007935FE">
            <w:pPr>
              <w:jc w:val="center"/>
              <w:rPr>
                <w:b/>
                <w:sz w:val="20"/>
              </w:rPr>
            </w:pPr>
            <w:r w:rsidRPr="00BB00E8">
              <w:rPr>
                <w:b/>
                <w:sz w:val="20"/>
              </w:rPr>
              <w:t>Свойства воздуха \</w:t>
            </w:r>
          </w:p>
          <w:p w14:paraId="0D26B561" w14:textId="77777777" w:rsidR="00BB00E8" w:rsidRPr="00BB00E8" w:rsidRDefault="00BB00E8" w:rsidP="007935FE">
            <w:pPr>
              <w:jc w:val="center"/>
              <w:rPr>
                <w:b/>
                <w:sz w:val="20"/>
              </w:rPr>
            </w:pPr>
            <w:r w:rsidRPr="00BB00E8">
              <w:rPr>
                <w:b/>
                <w:sz w:val="20"/>
              </w:rPr>
              <w:t xml:space="preserve">Неделя космонавтики </w:t>
            </w:r>
          </w:p>
        </w:tc>
        <w:tc>
          <w:tcPr>
            <w:tcW w:w="4166" w:type="dxa"/>
            <w:gridSpan w:val="2"/>
          </w:tcPr>
          <w:p w14:paraId="21090EE0" w14:textId="77777777" w:rsidR="00BB00E8" w:rsidRPr="00BB00E8" w:rsidRDefault="00BB00E8" w:rsidP="007935FE">
            <w:pPr>
              <w:jc w:val="center"/>
              <w:rPr>
                <w:sz w:val="20"/>
                <w:u w:val="single"/>
              </w:rPr>
            </w:pPr>
            <w:r w:rsidRPr="00BB00E8">
              <w:rPr>
                <w:sz w:val="20"/>
                <w:u w:val="single"/>
              </w:rPr>
              <w:t>Свойства воздуха.</w:t>
            </w:r>
          </w:p>
          <w:p w14:paraId="738C6989" w14:textId="77777777" w:rsidR="00BB00E8" w:rsidRPr="00BB00E8" w:rsidRDefault="00BB00E8" w:rsidP="007935FE">
            <w:pPr>
              <w:rPr>
                <w:color w:val="FF0000"/>
                <w:sz w:val="20"/>
              </w:rPr>
            </w:pPr>
          </w:p>
          <w:p w14:paraId="6CB99584" w14:textId="77777777" w:rsidR="00BB00E8" w:rsidRPr="00BB00E8" w:rsidRDefault="00BB00E8" w:rsidP="007935FE">
            <w:pPr>
              <w:rPr>
                <w:color w:val="FF0000"/>
                <w:sz w:val="20"/>
              </w:rPr>
            </w:pPr>
            <w:r w:rsidRPr="00BB00E8">
              <w:rPr>
                <w:sz w:val="20"/>
              </w:rPr>
              <w:t>Знакомим со свойствами воздуха: польза и тд. Экспериментируем с воздухом. Для чего и кому нужен воздух.</w:t>
            </w:r>
          </w:p>
        </w:tc>
        <w:tc>
          <w:tcPr>
            <w:tcW w:w="5351" w:type="dxa"/>
            <w:gridSpan w:val="2"/>
          </w:tcPr>
          <w:p w14:paraId="26A9E6C2" w14:textId="77777777" w:rsidR="00BB00E8" w:rsidRPr="00BB00E8" w:rsidRDefault="00BB00E8" w:rsidP="007935FE">
            <w:pPr>
              <w:jc w:val="center"/>
              <w:rPr>
                <w:sz w:val="20"/>
                <w:u w:val="single"/>
              </w:rPr>
            </w:pPr>
            <w:r w:rsidRPr="00BB00E8">
              <w:rPr>
                <w:sz w:val="20"/>
                <w:u w:val="single"/>
              </w:rPr>
              <w:t>Дошкольная наука астрономия.</w:t>
            </w:r>
          </w:p>
          <w:p w14:paraId="5F06796A" w14:textId="77777777" w:rsidR="00BB00E8" w:rsidRPr="00BB00E8" w:rsidRDefault="00BB00E8" w:rsidP="007935FE">
            <w:pPr>
              <w:rPr>
                <w:sz w:val="20"/>
              </w:rPr>
            </w:pPr>
            <w:r w:rsidRPr="00BB00E8">
              <w:rPr>
                <w:sz w:val="20"/>
              </w:rPr>
              <w:t>Совершенствуем знания о свойствах воздуха. Экспериментируем с воздухом. Для чего и кому нужен воздух.</w:t>
            </w:r>
          </w:p>
          <w:p w14:paraId="166CC8A7" w14:textId="77777777" w:rsidR="00BB00E8" w:rsidRPr="00BB00E8" w:rsidRDefault="00BB00E8" w:rsidP="007935FE">
            <w:pPr>
              <w:rPr>
                <w:sz w:val="20"/>
              </w:rPr>
            </w:pPr>
            <w:r w:rsidRPr="00BB00E8">
              <w:rPr>
                <w:sz w:val="20"/>
              </w:rPr>
              <w:t>Формируем представления о планете Земля, как общем доме людей, многообразии стран и народов мира на ней.</w:t>
            </w:r>
          </w:p>
          <w:p w14:paraId="665A6CC8" w14:textId="77777777" w:rsidR="00BB00E8" w:rsidRPr="00BB00E8" w:rsidRDefault="00BB00E8" w:rsidP="007935FE">
            <w:pPr>
              <w:rPr>
                <w:sz w:val="20"/>
              </w:rPr>
            </w:pPr>
          </w:p>
          <w:p w14:paraId="360C24C0" w14:textId="77777777" w:rsidR="00BB00E8" w:rsidRPr="00BB00E8" w:rsidRDefault="00BB00E8" w:rsidP="007935FE">
            <w:pPr>
              <w:rPr>
                <w:sz w:val="20"/>
              </w:rPr>
            </w:pPr>
            <w:r w:rsidRPr="00BB00E8">
              <w:rPr>
                <w:i/>
                <w:sz w:val="20"/>
              </w:rPr>
              <w:t>Доп-но</w:t>
            </w:r>
            <w:r w:rsidRPr="00BB00E8">
              <w:rPr>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14:paraId="0AEAA967" w14:textId="77777777" w:rsidR="00BB00E8" w:rsidRPr="00BB00E8" w:rsidRDefault="00BB00E8" w:rsidP="007935FE">
            <w:pPr>
              <w:rPr>
                <w:sz w:val="20"/>
              </w:rPr>
            </w:pPr>
          </w:p>
        </w:tc>
      </w:tr>
      <w:tr w:rsidR="00BB00E8" w:rsidRPr="00BB00E8" w14:paraId="50A7EC5F" w14:textId="77777777" w:rsidTr="007935FE">
        <w:tc>
          <w:tcPr>
            <w:tcW w:w="806" w:type="dxa"/>
            <w:vMerge/>
          </w:tcPr>
          <w:p w14:paraId="09F2C84E" w14:textId="77777777" w:rsidR="00BB00E8" w:rsidRPr="00BB00E8" w:rsidRDefault="00BB00E8" w:rsidP="007935FE">
            <w:pPr>
              <w:jc w:val="center"/>
              <w:rPr>
                <w:b/>
                <w:sz w:val="20"/>
              </w:rPr>
            </w:pPr>
          </w:p>
        </w:tc>
        <w:tc>
          <w:tcPr>
            <w:tcW w:w="871" w:type="dxa"/>
          </w:tcPr>
          <w:p w14:paraId="41FB19F9" w14:textId="77777777" w:rsidR="00BB00E8" w:rsidRPr="00BB00E8" w:rsidRDefault="00BB00E8" w:rsidP="007935FE">
            <w:pPr>
              <w:jc w:val="center"/>
              <w:rPr>
                <w:b/>
                <w:sz w:val="20"/>
              </w:rPr>
            </w:pPr>
            <w:r w:rsidRPr="00BB00E8">
              <w:rPr>
                <w:b/>
                <w:sz w:val="20"/>
              </w:rPr>
              <w:t>3</w:t>
            </w:r>
          </w:p>
        </w:tc>
        <w:tc>
          <w:tcPr>
            <w:tcW w:w="1767" w:type="dxa"/>
          </w:tcPr>
          <w:p w14:paraId="592043CA" w14:textId="77777777" w:rsidR="00BB00E8" w:rsidRPr="00BB00E8" w:rsidRDefault="00BB00E8" w:rsidP="007935FE">
            <w:pPr>
              <w:jc w:val="center"/>
              <w:rPr>
                <w:sz w:val="20"/>
              </w:rPr>
            </w:pPr>
          </w:p>
        </w:tc>
        <w:tc>
          <w:tcPr>
            <w:tcW w:w="1599" w:type="dxa"/>
            <w:shd w:val="pct10" w:color="auto" w:fill="auto"/>
          </w:tcPr>
          <w:p w14:paraId="45D59086" w14:textId="77777777" w:rsidR="00BB00E8" w:rsidRPr="00BB00E8" w:rsidRDefault="00BB00E8" w:rsidP="007935FE">
            <w:pPr>
              <w:jc w:val="center"/>
              <w:rPr>
                <w:b/>
                <w:color w:val="FF0000"/>
                <w:sz w:val="20"/>
              </w:rPr>
            </w:pPr>
            <w:r w:rsidRPr="00BB00E8">
              <w:rPr>
                <w:b/>
                <w:sz w:val="20"/>
              </w:rPr>
              <w:t xml:space="preserve">Экологическая неделя - Земля наш общий дом. </w:t>
            </w:r>
          </w:p>
        </w:tc>
        <w:tc>
          <w:tcPr>
            <w:tcW w:w="4166" w:type="dxa"/>
            <w:gridSpan w:val="2"/>
          </w:tcPr>
          <w:p w14:paraId="2D162CFD" w14:textId="77777777" w:rsidR="00BB00E8" w:rsidRPr="00BB00E8" w:rsidRDefault="00BB00E8" w:rsidP="007935FE">
            <w:pPr>
              <w:jc w:val="center"/>
              <w:rPr>
                <w:sz w:val="20"/>
                <w:u w:val="single"/>
              </w:rPr>
            </w:pPr>
            <w:r w:rsidRPr="00BB00E8">
              <w:rPr>
                <w:sz w:val="20"/>
                <w:u w:val="single"/>
              </w:rPr>
              <w:t>Мы друзья природы.</w:t>
            </w:r>
          </w:p>
          <w:p w14:paraId="46C8A440" w14:textId="77777777" w:rsidR="00BB00E8" w:rsidRPr="00BB00E8" w:rsidRDefault="00BB00E8" w:rsidP="007935FE">
            <w:pPr>
              <w:shd w:val="clear" w:color="auto" w:fill="FFFFFF"/>
              <w:spacing w:before="100" w:beforeAutospacing="1" w:after="100" w:afterAutospacing="1"/>
              <w:rPr>
                <w:color w:val="181818"/>
                <w:sz w:val="20"/>
              </w:rPr>
            </w:pPr>
            <w:r w:rsidRPr="00BB00E8">
              <w:rPr>
                <w:color w:val="000000"/>
                <w:sz w:val="20"/>
              </w:rPr>
              <w:t xml:space="preserve">Формируем понятие, что наша планета – огромный шар, покрытый морями, океанами и материками, окруженный слоем воздуха. </w:t>
            </w:r>
            <w:r w:rsidRPr="00BB00E8">
              <w:rPr>
                <w:color w:val="000000"/>
                <w:sz w:val="20"/>
              </w:rPr>
              <w:lastRenderedPageBreak/>
              <w:t>Развивать интерес к предметам и явлениям окружающей действительности </w:t>
            </w:r>
            <w:r w:rsidRPr="00BB00E8">
              <w:rPr>
                <w:i/>
                <w:iCs/>
                <w:color w:val="000000"/>
                <w:sz w:val="20"/>
              </w:rPr>
              <w:t>(мир людей, животных растений)</w:t>
            </w:r>
            <w:r w:rsidRPr="00BB00E8">
              <w:rPr>
                <w:color w:val="000000"/>
                <w:sz w:val="20"/>
              </w:rPr>
              <w:t xml:space="preserve">; </w:t>
            </w:r>
            <w:r w:rsidRPr="00BB00E8">
              <w:rPr>
                <w:color w:val="181818"/>
                <w:sz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14:paraId="1A5209E3" w14:textId="77777777" w:rsidR="00BB00E8" w:rsidRPr="00BB00E8" w:rsidRDefault="00BB00E8" w:rsidP="007935FE">
            <w:pPr>
              <w:shd w:val="clear" w:color="auto" w:fill="FFFFFF"/>
              <w:spacing w:before="100" w:beforeAutospacing="1" w:after="100" w:afterAutospacing="1"/>
              <w:rPr>
                <w:color w:val="181818"/>
                <w:sz w:val="20"/>
              </w:rPr>
            </w:pPr>
          </w:p>
          <w:p w14:paraId="58520CC0" w14:textId="77777777" w:rsidR="00BB00E8" w:rsidRPr="00BB00E8" w:rsidRDefault="00BB00E8" w:rsidP="007935FE">
            <w:pPr>
              <w:shd w:val="clear" w:color="auto" w:fill="FFFFFF"/>
              <w:spacing w:before="100" w:beforeAutospacing="1" w:after="100" w:afterAutospacing="1"/>
              <w:rPr>
                <w:color w:val="FF0000"/>
                <w:sz w:val="20"/>
              </w:rPr>
            </w:pPr>
            <w:r w:rsidRPr="00BB00E8">
              <w:rPr>
                <w:color w:val="181818"/>
                <w:sz w:val="20"/>
              </w:rPr>
              <w:t>День здоровья.</w:t>
            </w:r>
          </w:p>
        </w:tc>
        <w:tc>
          <w:tcPr>
            <w:tcW w:w="5351" w:type="dxa"/>
            <w:gridSpan w:val="2"/>
          </w:tcPr>
          <w:p w14:paraId="5EBFFFEF" w14:textId="77777777" w:rsidR="00BB00E8" w:rsidRPr="00BB00E8" w:rsidRDefault="00BB00E8" w:rsidP="007935FE">
            <w:pPr>
              <w:jc w:val="center"/>
              <w:rPr>
                <w:sz w:val="20"/>
                <w:u w:val="single"/>
              </w:rPr>
            </w:pPr>
            <w:r w:rsidRPr="00BB00E8">
              <w:rPr>
                <w:sz w:val="20"/>
                <w:u w:val="single"/>
              </w:rPr>
              <w:lastRenderedPageBreak/>
              <w:t>Земля наш общий дом.</w:t>
            </w:r>
          </w:p>
          <w:p w14:paraId="06CA5A08" w14:textId="77777777" w:rsidR="00BB00E8" w:rsidRPr="00BB00E8" w:rsidRDefault="00BB00E8" w:rsidP="007935FE">
            <w:pPr>
              <w:jc w:val="center"/>
              <w:rPr>
                <w:color w:val="FF0000"/>
                <w:sz w:val="20"/>
              </w:rPr>
            </w:pPr>
          </w:p>
          <w:p w14:paraId="1BEC8F18" w14:textId="77777777" w:rsidR="00BB00E8" w:rsidRPr="00BB00E8" w:rsidRDefault="00BB00E8" w:rsidP="007935FE">
            <w:pPr>
              <w:rPr>
                <w:color w:val="000000"/>
                <w:sz w:val="20"/>
                <w:shd w:val="clear" w:color="auto" w:fill="FFFFFF"/>
              </w:rPr>
            </w:pPr>
            <w:r w:rsidRPr="00BB00E8">
              <w:rPr>
                <w:rStyle w:val="aff3"/>
                <w:rFonts w:eastAsia="Arial"/>
                <w:sz w:val="20"/>
                <w:shd w:val="clear" w:color="auto" w:fill="FFFFFF"/>
              </w:rPr>
              <w:t xml:space="preserve">Учим ориентироваться на глобусе (вода, суша, полюсы). Даем сведения о том, что на планете живет очень много разных живых существ, растут растения и всем живым </w:t>
            </w:r>
            <w:r w:rsidRPr="00BB00E8">
              <w:rPr>
                <w:rStyle w:val="aff3"/>
                <w:rFonts w:eastAsia="Arial"/>
                <w:sz w:val="20"/>
                <w:shd w:val="clear" w:color="auto" w:fill="FFFFFF"/>
              </w:rPr>
              <w:lastRenderedPageBreak/>
              <w:t>существам нужна чистая вода, чистая земля, чистый воздух</w:t>
            </w:r>
            <w:r w:rsidRPr="00BB00E8">
              <w:rPr>
                <w:rStyle w:val="aff3"/>
                <w:rFonts w:ascii="Verdana" w:eastAsia="Arial" w:hAnsi="Verdana"/>
                <w:color w:val="303F50"/>
                <w:sz w:val="20"/>
                <w:shd w:val="clear" w:color="auto" w:fill="FFFFFF"/>
              </w:rPr>
              <w:t>.</w:t>
            </w:r>
            <w:r w:rsidRPr="00BB00E8">
              <w:rPr>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5D3A494F" w14:textId="77777777" w:rsidR="00BB00E8" w:rsidRPr="00BB00E8" w:rsidRDefault="00BB00E8" w:rsidP="007935FE">
            <w:pPr>
              <w:rPr>
                <w:color w:val="181818"/>
                <w:sz w:val="20"/>
              </w:rPr>
            </w:pPr>
            <w:r w:rsidRPr="00BB00E8">
              <w:rPr>
                <w:color w:val="181818"/>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201B4161" w14:textId="77777777" w:rsidR="00BB00E8" w:rsidRPr="00BB00E8" w:rsidRDefault="00BB00E8" w:rsidP="007935FE">
            <w:pPr>
              <w:rPr>
                <w:color w:val="181818"/>
                <w:sz w:val="20"/>
              </w:rPr>
            </w:pPr>
            <w:r w:rsidRPr="00BB00E8">
              <w:rPr>
                <w:color w:val="181818"/>
                <w:sz w:val="20"/>
              </w:rPr>
              <w:t>День здоровья.</w:t>
            </w:r>
          </w:p>
        </w:tc>
      </w:tr>
      <w:tr w:rsidR="00BB00E8" w:rsidRPr="00BB00E8" w14:paraId="5792712D" w14:textId="77777777" w:rsidTr="007935FE">
        <w:tc>
          <w:tcPr>
            <w:tcW w:w="806" w:type="dxa"/>
            <w:vMerge/>
          </w:tcPr>
          <w:p w14:paraId="5523D2F3" w14:textId="77777777" w:rsidR="00BB00E8" w:rsidRPr="00BB00E8" w:rsidRDefault="00BB00E8" w:rsidP="007935FE">
            <w:pPr>
              <w:jc w:val="center"/>
              <w:rPr>
                <w:b/>
                <w:sz w:val="20"/>
              </w:rPr>
            </w:pPr>
          </w:p>
        </w:tc>
        <w:tc>
          <w:tcPr>
            <w:tcW w:w="871" w:type="dxa"/>
          </w:tcPr>
          <w:p w14:paraId="5A609755" w14:textId="77777777" w:rsidR="00BB00E8" w:rsidRPr="00BB00E8" w:rsidRDefault="00BB00E8" w:rsidP="007935FE">
            <w:pPr>
              <w:jc w:val="center"/>
              <w:rPr>
                <w:b/>
                <w:sz w:val="20"/>
              </w:rPr>
            </w:pPr>
            <w:r w:rsidRPr="00BB00E8">
              <w:rPr>
                <w:b/>
                <w:sz w:val="20"/>
              </w:rPr>
              <w:t>4</w:t>
            </w:r>
          </w:p>
        </w:tc>
        <w:tc>
          <w:tcPr>
            <w:tcW w:w="1767" w:type="dxa"/>
          </w:tcPr>
          <w:p w14:paraId="469A76AA" w14:textId="77777777" w:rsidR="00BB00E8" w:rsidRPr="00BB00E8" w:rsidRDefault="00BB00E8" w:rsidP="007935FE">
            <w:pPr>
              <w:jc w:val="center"/>
              <w:rPr>
                <w:sz w:val="20"/>
                <w:u w:val="single"/>
              </w:rPr>
            </w:pPr>
            <w:r w:rsidRPr="00BB00E8">
              <w:rPr>
                <w:bCs/>
                <w:sz w:val="20"/>
                <w:highlight w:val="green"/>
              </w:rPr>
              <w:t>26 апреля День рождения Г.Тукая</w:t>
            </w:r>
          </w:p>
        </w:tc>
        <w:tc>
          <w:tcPr>
            <w:tcW w:w="1599" w:type="dxa"/>
            <w:shd w:val="pct10" w:color="auto" w:fill="auto"/>
          </w:tcPr>
          <w:p w14:paraId="2EC728FB" w14:textId="77777777" w:rsidR="00BB00E8" w:rsidRPr="00BB00E8" w:rsidRDefault="00BB00E8" w:rsidP="007935FE">
            <w:pPr>
              <w:jc w:val="center"/>
              <w:rPr>
                <w:b/>
                <w:sz w:val="20"/>
              </w:rPr>
            </w:pPr>
            <w:r w:rsidRPr="00BB00E8">
              <w:rPr>
                <w:b/>
                <w:sz w:val="20"/>
              </w:rPr>
              <w:t>Неделя воды и цветов</w:t>
            </w:r>
          </w:p>
        </w:tc>
        <w:tc>
          <w:tcPr>
            <w:tcW w:w="4166" w:type="dxa"/>
            <w:gridSpan w:val="2"/>
          </w:tcPr>
          <w:p w14:paraId="297BFB21" w14:textId="77777777" w:rsidR="00BB00E8" w:rsidRPr="00BB00E8" w:rsidRDefault="00BB00E8" w:rsidP="007935FE">
            <w:pPr>
              <w:jc w:val="center"/>
              <w:rPr>
                <w:sz w:val="20"/>
                <w:u w:val="single"/>
              </w:rPr>
            </w:pPr>
            <w:r w:rsidRPr="00BB00E8">
              <w:rPr>
                <w:sz w:val="20"/>
                <w:u w:val="single"/>
              </w:rPr>
              <w:t>Свойства воды. Кто живет в воде.</w:t>
            </w:r>
          </w:p>
          <w:p w14:paraId="145DE194" w14:textId="77777777" w:rsidR="00BB00E8" w:rsidRPr="00BB00E8" w:rsidRDefault="00BB00E8" w:rsidP="007935FE">
            <w:pPr>
              <w:jc w:val="center"/>
              <w:rPr>
                <w:sz w:val="20"/>
                <w:u w:val="single"/>
              </w:rPr>
            </w:pPr>
          </w:p>
          <w:p w14:paraId="70A3B445" w14:textId="77777777" w:rsidR="00BB00E8" w:rsidRPr="00BB00E8" w:rsidRDefault="00BB00E8" w:rsidP="007935FE">
            <w:pPr>
              <w:pStyle w:val="af"/>
              <w:shd w:val="clear" w:color="auto" w:fill="FFFFFF"/>
              <w:spacing w:before="0" w:beforeAutospacing="0" w:after="0" w:afterAutospacing="0"/>
              <w:ind w:firstLine="360"/>
              <w:jc w:val="both"/>
              <w:rPr>
                <w:color w:val="111111"/>
                <w:sz w:val="20"/>
                <w:szCs w:val="20"/>
              </w:rPr>
            </w:pPr>
            <w:r w:rsidRPr="00BB00E8">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53479C2C" w14:textId="77777777" w:rsidR="00BB00E8" w:rsidRPr="00BB00E8" w:rsidRDefault="00BB00E8" w:rsidP="007935FE">
            <w:pPr>
              <w:pStyle w:val="af"/>
              <w:shd w:val="clear" w:color="auto" w:fill="FFFFFF"/>
              <w:spacing w:before="0" w:beforeAutospacing="0" w:after="0" w:afterAutospacing="0"/>
              <w:ind w:firstLine="360"/>
              <w:jc w:val="both"/>
              <w:rPr>
                <w:color w:val="111111"/>
                <w:sz w:val="20"/>
                <w:szCs w:val="20"/>
              </w:rPr>
            </w:pPr>
          </w:p>
          <w:p w14:paraId="7D3F2D68" w14:textId="77777777" w:rsidR="00BB00E8" w:rsidRPr="00BB00E8" w:rsidRDefault="00BB00E8" w:rsidP="007935FE">
            <w:pPr>
              <w:pStyle w:val="af"/>
              <w:shd w:val="clear" w:color="auto" w:fill="FFFFFF"/>
              <w:spacing w:before="0" w:beforeAutospacing="0" w:after="0" w:afterAutospacing="0"/>
              <w:ind w:firstLine="360"/>
              <w:jc w:val="both"/>
              <w:rPr>
                <w:color w:val="111111"/>
                <w:sz w:val="20"/>
                <w:szCs w:val="20"/>
              </w:rPr>
            </w:pPr>
            <w:r w:rsidRPr="00BB00E8">
              <w:rPr>
                <w:i/>
                <w:color w:val="111111"/>
                <w:sz w:val="20"/>
                <w:szCs w:val="20"/>
              </w:rPr>
              <w:t>Доп-но</w:t>
            </w:r>
            <w:r w:rsidRPr="00BB00E8">
              <w:rPr>
                <w:color w:val="111111"/>
                <w:sz w:val="20"/>
                <w:szCs w:val="20"/>
              </w:rPr>
              <w:t xml:space="preserve">: </w:t>
            </w:r>
            <w:r w:rsidRPr="00BB00E8">
              <w:rPr>
                <w:sz w:val="20"/>
                <w:szCs w:val="20"/>
              </w:rPr>
              <w:t>Что такое вода. Соленая и сладкая вода. Вода и жизнь (растения и вода, животные и вода, человек и вода).</w:t>
            </w:r>
          </w:p>
          <w:p w14:paraId="7BBDDE6C" w14:textId="77777777" w:rsidR="00BB00E8" w:rsidRPr="00BB00E8" w:rsidRDefault="00BB00E8" w:rsidP="007935FE">
            <w:pPr>
              <w:pStyle w:val="af"/>
              <w:shd w:val="clear" w:color="auto" w:fill="FFFFFF"/>
              <w:spacing w:before="0" w:beforeAutospacing="0" w:after="0" w:afterAutospacing="0"/>
              <w:ind w:firstLine="360"/>
              <w:jc w:val="both"/>
              <w:rPr>
                <w:sz w:val="20"/>
                <w:szCs w:val="20"/>
              </w:rPr>
            </w:pPr>
            <w:r w:rsidRPr="00BB00E8">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14:paraId="3E0AC7F3" w14:textId="77777777" w:rsidR="00BB00E8" w:rsidRPr="00BB00E8" w:rsidRDefault="00BB00E8" w:rsidP="007935FE">
            <w:pPr>
              <w:rPr>
                <w:sz w:val="20"/>
              </w:rPr>
            </w:pPr>
          </w:p>
        </w:tc>
        <w:tc>
          <w:tcPr>
            <w:tcW w:w="5351" w:type="dxa"/>
            <w:gridSpan w:val="2"/>
          </w:tcPr>
          <w:p w14:paraId="3EA592B7" w14:textId="77777777" w:rsidR="00BB00E8" w:rsidRPr="00BB00E8" w:rsidRDefault="00BB00E8" w:rsidP="007935FE">
            <w:pPr>
              <w:jc w:val="center"/>
              <w:rPr>
                <w:sz w:val="20"/>
                <w:u w:val="single"/>
              </w:rPr>
            </w:pPr>
            <w:r w:rsidRPr="00BB00E8">
              <w:rPr>
                <w:sz w:val="20"/>
                <w:u w:val="single"/>
              </w:rPr>
              <w:t>Вода вокруг нас. Свойства воды. Жители водоемов.</w:t>
            </w:r>
          </w:p>
          <w:p w14:paraId="70FA3D5C" w14:textId="77777777" w:rsidR="00BB00E8" w:rsidRPr="00BB00E8" w:rsidRDefault="00BB00E8" w:rsidP="007935FE">
            <w:pPr>
              <w:jc w:val="center"/>
              <w:rPr>
                <w:sz w:val="20"/>
              </w:rPr>
            </w:pPr>
          </w:p>
          <w:p w14:paraId="4B10EC2E" w14:textId="77777777" w:rsidR="00BB00E8" w:rsidRPr="00BB00E8" w:rsidRDefault="00BB00E8" w:rsidP="007935FE">
            <w:pPr>
              <w:rPr>
                <w:color w:val="111111"/>
                <w:sz w:val="20"/>
              </w:rPr>
            </w:pPr>
            <w:r w:rsidRPr="00BB00E8">
              <w:rPr>
                <w:color w:val="000000"/>
                <w:sz w:val="20"/>
                <w:shd w:val="clear" w:color="auto" w:fill="FFFFFF"/>
              </w:rPr>
              <w:t>Уточняем представления о воде и ее свойствах; к</w:t>
            </w:r>
            <w:r w:rsidRPr="00BB00E8">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634180FE" w14:textId="77777777" w:rsidR="00BB00E8" w:rsidRPr="00BB00E8" w:rsidRDefault="00BB00E8" w:rsidP="007935FE">
            <w:pPr>
              <w:rPr>
                <w:sz w:val="20"/>
              </w:rPr>
            </w:pPr>
          </w:p>
          <w:p w14:paraId="62FE79C5" w14:textId="77777777" w:rsidR="00BB00E8" w:rsidRPr="00BB00E8" w:rsidRDefault="00BB00E8" w:rsidP="007935FE">
            <w:pPr>
              <w:rPr>
                <w:sz w:val="20"/>
              </w:rPr>
            </w:pPr>
          </w:p>
        </w:tc>
      </w:tr>
      <w:tr w:rsidR="00BB00E8" w:rsidRPr="00BB00E8" w14:paraId="3978622A" w14:textId="77777777" w:rsidTr="007935FE">
        <w:tc>
          <w:tcPr>
            <w:tcW w:w="806" w:type="dxa"/>
            <w:vMerge w:val="restart"/>
            <w:textDirection w:val="btLr"/>
          </w:tcPr>
          <w:p w14:paraId="280CB9CB" w14:textId="77777777" w:rsidR="00BB00E8" w:rsidRPr="00BB00E8" w:rsidRDefault="00BB00E8" w:rsidP="007935FE">
            <w:pPr>
              <w:ind w:left="113" w:right="113"/>
              <w:jc w:val="center"/>
              <w:rPr>
                <w:b/>
                <w:sz w:val="20"/>
              </w:rPr>
            </w:pPr>
            <w:r w:rsidRPr="00BB00E8">
              <w:rPr>
                <w:b/>
                <w:sz w:val="20"/>
              </w:rPr>
              <w:t xml:space="preserve">Май </w:t>
            </w:r>
          </w:p>
        </w:tc>
        <w:tc>
          <w:tcPr>
            <w:tcW w:w="871" w:type="dxa"/>
          </w:tcPr>
          <w:p w14:paraId="0B40708C" w14:textId="77777777" w:rsidR="00BB00E8" w:rsidRPr="00BB00E8" w:rsidRDefault="00BB00E8" w:rsidP="007935FE">
            <w:pPr>
              <w:jc w:val="center"/>
              <w:rPr>
                <w:b/>
                <w:sz w:val="20"/>
              </w:rPr>
            </w:pPr>
            <w:r w:rsidRPr="00BB00E8">
              <w:rPr>
                <w:b/>
                <w:sz w:val="20"/>
              </w:rPr>
              <w:t>1</w:t>
            </w:r>
          </w:p>
        </w:tc>
        <w:tc>
          <w:tcPr>
            <w:tcW w:w="1767" w:type="dxa"/>
          </w:tcPr>
          <w:p w14:paraId="422A6F7E" w14:textId="77777777" w:rsidR="00BB00E8" w:rsidRPr="00BB00E8" w:rsidRDefault="00BB00E8" w:rsidP="007935FE">
            <w:pPr>
              <w:jc w:val="center"/>
              <w:rPr>
                <w:sz w:val="20"/>
                <w:u w:val="single"/>
              </w:rPr>
            </w:pPr>
            <w:r w:rsidRPr="00BB00E8">
              <w:rPr>
                <w:sz w:val="20"/>
                <w:u w:val="single"/>
              </w:rPr>
              <w:t>1 мая</w:t>
            </w:r>
          </w:p>
          <w:p w14:paraId="71041D4C" w14:textId="77777777" w:rsidR="00BB00E8" w:rsidRPr="00BB00E8" w:rsidRDefault="00BB00E8" w:rsidP="007935FE">
            <w:pPr>
              <w:jc w:val="center"/>
              <w:rPr>
                <w:sz w:val="20"/>
                <w:u w:val="single"/>
              </w:rPr>
            </w:pPr>
            <w:r w:rsidRPr="00BB00E8">
              <w:rPr>
                <w:sz w:val="20"/>
                <w:u w:val="single"/>
              </w:rPr>
              <w:t>Праздник Весны и Труда</w:t>
            </w:r>
          </w:p>
        </w:tc>
        <w:tc>
          <w:tcPr>
            <w:tcW w:w="1599" w:type="dxa"/>
            <w:shd w:val="pct10" w:color="auto" w:fill="auto"/>
          </w:tcPr>
          <w:p w14:paraId="45E4D55C" w14:textId="77777777" w:rsidR="00BB00E8" w:rsidRPr="00BB00E8" w:rsidRDefault="00BB00E8" w:rsidP="007935FE">
            <w:pPr>
              <w:jc w:val="center"/>
              <w:rPr>
                <w:b/>
                <w:sz w:val="20"/>
              </w:rPr>
            </w:pPr>
            <w:r w:rsidRPr="00BB00E8">
              <w:rPr>
                <w:b/>
                <w:sz w:val="20"/>
              </w:rPr>
              <w:t>Труд взрослых. Волонтерство.</w:t>
            </w:r>
          </w:p>
        </w:tc>
        <w:tc>
          <w:tcPr>
            <w:tcW w:w="4166" w:type="dxa"/>
            <w:gridSpan w:val="2"/>
          </w:tcPr>
          <w:p w14:paraId="76DA01DC" w14:textId="77777777" w:rsidR="00BB00E8" w:rsidRPr="00BB00E8" w:rsidRDefault="00BB00E8" w:rsidP="007935FE">
            <w:pPr>
              <w:rPr>
                <w:b/>
                <w:sz w:val="20"/>
              </w:rPr>
            </w:pPr>
            <w:r w:rsidRPr="00BB00E8">
              <w:rPr>
                <w:color w:val="000000"/>
                <w:sz w:val="20"/>
                <w:shd w:val="clear" w:color="auto" w:fill="FFFFFF"/>
              </w:rPr>
              <w:t xml:space="preserve">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w:t>
            </w:r>
            <w:r w:rsidRPr="00BB00E8">
              <w:rPr>
                <w:color w:val="000000"/>
                <w:sz w:val="20"/>
                <w:shd w:val="clear" w:color="auto" w:fill="FFFFFF"/>
              </w:rPr>
              <w:lastRenderedPageBreak/>
              <w:t>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14:paraId="24865427" w14:textId="77777777" w:rsidR="00BB00E8" w:rsidRPr="00BB00E8" w:rsidRDefault="00BB00E8" w:rsidP="007935FE">
            <w:pPr>
              <w:rPr>
                <w:sz w:val="20"/>
              </w:rPr>
            </w:pPr>
            <w:r w:rsidRPr="00BB00E8">
              <w:rPr>
                <w:sz w:val="20"/>
              </w:rPr>
              <w:lastRenderedPageBreak/>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14:paraId="50572021" w14:textId="77777777" w:rsidR="00BB00E8" w:rsidRPr="00BB00E8" w:rsidRDefault="00BB00E8" w:rsidP="007935FE">
            <w:pPr>
              <w:jc w:val="center"/>
              <w:rPr>
                <w:sz w:val="20"/>
              </w:rPr>
            </w:pPr>
            <w:r w:rsidRPr="00BB00E8">
              <w:rPr>
                <w:sz w:val="20"/>
              </w:rPr>
              <w:t>Участие в волонтерском движении в городе.</w:t>
            </w:r>
          </w:p>
        </w:tc>
      </w:tr>
      <w:tr w:rsidR="00BB00E8" w:rsidRPr="00BB00E8" w14:paraId="1502BE85" w14:textId="77777777" w:rsidTr="007935FE">
        <w:tc>
          <w:tcPr>
            <w:tcW w:w="806" w:type="dxa"/>
            <w:vMerge/>
          </w:tcPr>
          <w:p w14:paraId="5A5AA65F" w14:textId="77777777" w:rsidR="00BB00E8" w:rsidRPr="00BB00E8" w:rsidRDefault="00BB00E8" w:rsidP="007935FE">
            <w:pPr>
              <w:jc w:val="center"/>
              <w:rPr>
                <w:b/>
                <w:sz w:val="20"/>
              </w:rPr>
            </w:pPr>
          </w:p>
        </w:tc>
        <w:tc>
          <w:tcPr>
            <w:tcW w:w="871" w:type="dxa"/>
          </w:tcPr>
          <w:p w14:paraId="62AD5E6E" w14:textId="77777777" w:rsidR="00BB00E8" w:rsidRPr="00BB00E8" w:rsidRDefault="00BB00E8" w:rsidP="007935FE">
            <w:pPr>
              <w:jc w:val="center"/>
              <w:rPr>
                <w:b/>
                <w:sz w:val="20"/>
              </w:rPr>
            </w:pPr>
            <w:r w:rsidRPr="00BB00E8">
              <w:rPr>
                <w:b/>
                <w:sz w:val="20"/>
              </w:rPr>
              <w:t>2</w:t>
            </w:r>
          </w:p>
        </w:tc>
        <w:tc>
          <w:tcPr>
            <w:tcW w:w="1767" w:type="dxa"/>
          </w:tcPr>
          <w:p w14:paraId="300C8C96" w14:textId="77777777" w:rsidR="00BB00E8" w:rsidRPr="00BB00E8" w:rsidRDefault="00BB00E8" w:rsidP="007935FE">
            <w:pPr>
              <w:jc w:val="center"/>
              <w:rPr>
                <w:sz w:val="20"/>
                <w:u w:val="single"/>
              </w:rPr>
            </w:pPr>
            <w:r w:rsidRPr="00BB00E8">
              <w:rPr>
                <w:sz w:val="20"/>
                <w:u w:val="single"/>
              </w:rPr>
              <w:t>9 мая</w:t>
            </w:r>
          </w:p>
          <w:p w14:paraId="6C7A1C2C" w14:textId="77777777" w:rsidR="00BB00E8" w:rsidRPr="00BB00E8" w:rsidRDefault="00BB00E8" w:rsidP="007935FE">
            <w:pPr>
              <w:jc w:val="center"/>
              <w:rPr>
                <w:sz w:val="20"/>
              </w:rPr>
            </w:pPr>
            <w:r w:rsidRPr="00BB00E8">
              <w:rPr>
                <w:sz w:val="20"/>
              </w:rPr>
              <w:t>День Победы</w:t>
            </w:r>
          </w:p>
        </w:tc>
        <w:tc>
          <w:tcPr>
            <w:tcW w:w="1599" w:type="dxa"/>
            <w:shd w:val="pct10" w:color="auto" w:fill="auto"/>
          </w:tcPr>
          <w:p w14:paraId="2397C157" w14:textId="77777777" w:rsidR="00BB00E8" w:rsidRPr="00BB00E8" w:rsidRDefault="00BB00E8" w:rsidP="007935FE">
            <w:pPr>
              <w:jc w:val="center"/>
              <w:rPr>
                <w:b/>
                <w:sz w:val="20"/>
              </w:rPr>
            </w:pPr>
            <w:r w:rsidRPr="00BB00E8">
              <w:rPr>
                <w:b/>
                <w:sz w:val="20"/>
              </w:rPr>
              <w:t>Наследники Победы</w:t>
            </w:r>
          </w:p>
        </w:tc>
        <w:tc>
          <w:tcPr>
            <w:tcW w:w="4166" w:type="dxa"/>
            <w:gridSpan w:val="2"/>
          </w:tcPr>
          <w:p w14:paraId="0FE0FC1A" w14:textId="77777777" w:rsidR="00BB00E8" w:rsidRPr="00BB00E8" w:rsidRDefault="00BB00E8" w:rsidP="007935FE">
            <w:pPr>
              <w:shd w:val="clear" w:color="auto" w:fill="FFFFFF"/>
              <w:ind w:firstLine="360"/>
              <w:rPr>
                <w:color w:val="000000"/>
                <w:sz w:val="20"/>
              </w:rPr>
            </w:pPr>
            <w:r w:rsidRPr="00BB00E8">
              <w:rPr>
                <w:rStyle w:val="c2"/>
                <w:rFonts w:eastAsia="Arial"/>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45342E96" w14:textId="77777777" w:rsidR="00BB00E8" w:rsidRPr="00BB00E8" w:rsidRDefault="00BB00E8" w:rsidP="007935FE">
            <w:pPr>
              <w:shd w:val="clear" w:color="auto" w:fill="FFFFFF"/>
              <w:ind w:firstLine="360"/>
              <w:rPr>
                <w:sz w:val="20"/>
              </w:rPr>
            </w:pPr>
          </w:p>
        </w:tc>
        <w:tc>
          <w:tcPr>
            <w:tcW w:w="5351" w:type="dxa"/>
            <w:gridSpan w:val="2"/>
          </w:tcPr>
          <w:p w14:paraId="7DEC12B8" w14:textId="77777777" w:rsidR="00BB00E8" w:rsidRPr="00BB00E8" w:rsidRDefault="00BB00E8" w:rsidP="007935FE">
            <w:pPr>
              <w:rPr>
                <w:sz w:val="20"/>
                <w:shd w:val="clear" w:color="auto" w:fill="FFFFFF"/>
              </w:rPr>
            </w:pPr>
            <w:r w:rsidRPr="00BB00E8">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BB00E8">
              <w:rPr>
                <w:sz w:val="20"/>
              </w:rPr>
              <w:br/>
            </w:r>
            <w:r w:rsidRPr="00BB00E8">
              <w:rPr>
                <w:sz w:val="20"/>
                <w:shd w:val="clear" w:color="auto" w:fill="FFFFFF"/>
              </w:rPr>
              <w:t>Знакомим с городами, которым присвоено звание «город-герой».</w:t>
            </w:r>
            <w:r w:rsidRPr="00BB00E8">
              <w:rPr>
                <w:sz w:val="20"/>
              </w:rPr>
              <w:t xml:space="preserve"> </w:t>
            </w:r>
            <w:r w:rsidRPr="00BB00E8">
              <w:rPr>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64972210" w14:textId="77777777" w:rsidR="00BB00E8" w:rsidRPr="00BB00E8" w:rsidRDefault="00BB00E8" w:rsidP="007935FE">
            <w:pPr>
              <w:rPr>
                <w:i/>
                <w:sz w:val="20"/>
                <w:u w:val="single"/>
              </w:rPr>
            </w:pPr>
            <w:r w:rsidRPr="00BB00E8">
              <w:rPr>
                <w:i/>
                <w:sz w:val="20"/>
                <w:u w:val="single"/>
                <w:shd w:val="clear" w:color="auto" w:fill="FFFFFF"/>
              </w:rPr>
              <w:t xml:space="preserve">С чистым сердцем: </w:t>
            </w:r>
            <w:r w:rsidRPr="00BB00E8">
              <w:rPr>
                <w:i/>
                <w:sz w:val="20"/>
                <w:shd w:val="clear" w:color="auto" w:fill="FFFFFF"/>
              </w:rPr>
              <w:t>раздел 2 никто не забыт и ничто не забыто.</w:t>
            </w:r>
          </w:p>
        </w:tc>
      </w:tr>
      <w:tr w:rsidR="00BB00E8" w:rsidRPr="00BB00E8" w14:paraId="6C787D1E" w14:textId="77777777" w:rsidTr="007935FE">
        <w:tc>
          <w:tcPr>
            <w:tcW w:w="806" w:type="dxa"/>
            <w:vMerge/>
          </w:tcPr>
          <w:p w14:paraId="2553ADB7" w14:textId="77777777" w:rsidR="00BB00E8" w:rsidRPr="00BB00E8" w:rsidRDefault="00BB00E8" w:rsidP="007935FE">
            <w:pPr>
              <w:jc w:val="center"/>
              <w:rPr>
                <w:b/>
                <w:sz w:val="20"/>
              </w:rPr>
            </w:pPr>
          </w:p>
        </w:tc>
        <w:tc>
          <w:tcPr>
            <w:tcW w:w="871" w:type="dxa"/>
          </w:tcPr>
          <w:p w14:paraId="163BFE34" w14:textId="77777777" w:rsidR="00BB00E8" w:rsidRPr="00BB00E8" w:rsidRDefault="00BB00E8" w:rsidP="007935FE">
            <w:pPr>
              <w:jc w:val="center"/>
              <w:rPr>
                <w:b/>
                <w:sz w:val="20"/>
              </w:rPr>
            </w:pPr>
            <w:r w:rsidRPr="00BB00E8">
              <w:rPr>
                <w:b/>
                <w:sz w:val="20"/>
              </w:rPr>
              <w:t>3</w:t>
            </w:r>
          </w:p>
        </w:tc>
        <w:tc>
          <w:tcPr>
            <w:tcW w:w="1767" w:type="dxa"/>
          </w:tcPr>
          <w:p w14:paraId="1693D7A0" w14:textId="77777777" w:rsidR="00BB00E8" w:rsidRPr="00BB00E8" w:rsidRDefault="00BB00E8" w:rsidP="007935FE">
            <w:pPr>
              <w:jc w:val="center"/>
              <w:rPr>
                <w:sz w:val="20"/>
                <w:u w:val="single"/>
              </w:rPr>
            </w:pPr>
            <w:r w:rsidRPr="00BB00E8">
              <w:rPr>
                <w:sz w:val="20"/>
                <w:u w:val="single"/>
              </w:rPr>
              <w:t>19 мая</w:t>
            </w:r>
          </w:p>
          <w:p w14:paraId="40C3DA95" w14:textId="77777777" w:rsidR="00BB00E8" w:rsidRPr="00BB00E8" w:rsidRDefault="00BB00E8" w:rsidP="007935FE">
            <w:pPr>
              <w:jc w:val="center"/>
              <w:rPr>
                <w:sz w:val="20"/>
              </w:rPr>
            </w:pPr>
            <w:r w:rsidRPr="00BB00E8">
              <w:rPr>
                <w:sz w:val="20"/>
              </w:rPr>
              <w:t>День детских общественных объединений</w:t>
            </w:r>
          </w:p>
        </w:tc>
        <w:tc>
          <w:tcPr>
            <w:tcW w:w="1599" w:type="dxa"/>
            <w:shd w:val="pct10" w:color="auto" w:fill="auto"/>
          </w:tcPr>
          <w:p w14:paraId="34A56E94" w14:textId="77777777" w:rsidR="00BB00E8" w:rsidRPr="00BB00E8" w:rsidRDefault="00BB00E8" w:rsidP="007935FE">
            <w:pPr>
              <w:jc w:val="center"/>
              <w:rPr>
                <w:b/>
                <w:sz w:val="20"/>
              </w:rPr>
            </w:pPr>
            <w:r w:rsidRPr="00BB00E8">
              <w:rPr>
                <w:b/>
                <w:sz w:val="20"/>
              </w:rPr>
              <w:t>Музейная неделя</w:t>
            </w:r>
          </w:p>
        </w:tc>
        <w:tc>
          <w:tcPr>
            <w:tcW w:w="4166" w:type="dxa"/>
            <w:gridSpan w:val="2"/>
          </w:tcPr>
          <w:p w14:paraId="4990058C" w14:textId="77777777" w:rsidR="00BB00E8" w:rsidRPr="00BB00E8" w:rsidRDefault="00BB00E8" w:rsidP="007935FE">
            <w:pPr>
              <w:rPr>
                <w:sz w:val="20"/>
              </w:rPr>
            </w:pPr>
            <w:r w:rsidRPr="00BB00E8">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BB00E8">
              <w:rPr>
                <w:sz w:val="20"/>
              </w:rPr>
              <w:br/>
            </w:r>
          </w:p>
        </w:tc>
        <w:tc>
          <w:tcPr>
            <w:tcW w:w="5351" w:type="dxa"/>
            <w:gridSpan w:val="2"/>
          </w:tcPr>
          <w:p w14:paraId="3531A746" w14:textId="77777777" w:rsidR="00BB00E8" w:rsidRPr="00BB00E8" w:rsidRDefault="00BB00E8" w:rsidP="007935FE">
            <w:pPr>
              <w:rPr>
                <w:sz w:val="20"/>
                <w:shd w:val="clear" w:color="auto" w:fill="FFFFFF"/>
              </w:rPr>
            </w:pPr>
            <w:r w:rsidRPr="00BB00E8">
              <w:rPr>
                <w:sz w:val="20"/>
                <w:shd w:val="clear" w:color="auto" w:fill="FFFFFF"/>
              </w:rPr>
              <w:t>Расширяем представления о музеях, их разновидностях, о правилах поведения в музее, музейными профессиями.</w:t>
            </w:r>
          </w:p>
          <w:p w14:paraId="4CEAF2FC" w14:textId="77777777" w:rsidR="00BB00E8" w:rsidRPr="00BB00E8" w:rsidRDefault="00BB00E8" w:rsidP="007935FE">
            <w:pPr>
              <w:rPr>
                <w:sz w:val="20"/>
              </w:rPr>
            </w:pPr>
            <w:r w:rsidRPr="00BB00E8">
              <w:rPr>
                <w:color w:val="111111"/>
                <w:sz w:val="20"/>
                <w:shd w:val="clear" w:color="auto" w:fill="FFFFFF"/>
              </w:rPr>
              <w:t>Знакомим с известными </w:t>
            </w:r>
            <w:r w:rsidRPr="00BB00E8">
              <w:rPr>
                <w:rStyle w:val="aff4"/>
                <w:rFonts w:eastAsia="Arial"/>
                <w:b w:val="0"/>
                <w:color w:val="111111"/>
                <w:sz w:val="20"/>
                <w:bdr w:val="none" w:sz="0" w:space="0" w:color="auto" w:frame="1"/>
                <w:shd w:val="clear" w:color="auto" w:fill="FFFFFF"/>
              </w:rPr>
              <w:t>музеями</w:t>
            </w:r>
            <w:r w:rsidRPr="00BB00E8">
              <w:rPr>
                <w:rStyle w:val="aff4"/>
                <w:rFonts w:eastAsia="Arial"/>
                <w:color w:val="111111"/>
                <w:sz w:val="20"/>
                <w:bdr w:val="none" w:sz="0" w:space="0" w:color="auto" w:frame="1"/>
                <w:shd w:val="clear" w:color="auto" w:fill="FFFFFF"/>
              </w:rPr>
              <w:t xml:space="preserve"> </w:t>
            </w:r>
            <w:r w:rsidRPr="00BB00E8">
              <w:rPr>
                <w:rStyle w:val="aff4"/>
                <w:rFonts w:eastAsia="Arial"/>
                <w:b w:val="0"/>
                <w:color w:val="111111"/>
                <w:sz w:val="20"/>
                <w:bdr w:val="none" w:sz="0" w:space="0" w:color="auto" w:frame="1"/>
                <w:shd w:val="clear" w:color="auto" w:fill="FFFFFF"/>
              </w:rPr>
              <w:t>города</w:t>
            </w:r>
            <w:r w:rsidRPr="00BB00E8">
              <w:rPr>
                <w:rStyle w:val="aff4"/>
                <w:rFonts w:eastAsia="Arial"/>
                <w:color w:val="111111"/>
                <w:sz w:val="20"/>
                <w:bdr w:val="none" w:sz="0" w:space="0" w:color="auto" w:frame="1"/>
                <w:shd w:val="clear" w:color="auto" w:fill="FFFFFF"/>
              </w:rPr>
              <w:t>.</w:t>
            </w:r>
          </w:p>
        </w:tc>
      </w:tr>
      <w:tr w:rsidR="00BB00E8" w:rsidRPr="00BB00E8" w14:paraId="2D681B7C" w14:textId="77777777" w:rsidTr="007935FE">
        <w:tc>
          <w:tcPr>
            <w:tcW w:w="806" w:type="dxa"/>
            <w:vMerge/>
          </w:tcPr>
          <w:p w14:paraId="6564E45A" w14:textId="77777777" w:rsidR="00BB00E8" w:rsidRPr="00BB00E8" w:rsidRDefault="00BB00E8" w:rsidP="007935FE">
            <w:pPr>
              <w:jc w:val="center"/>
              <w:rPr>
                <w:b/>
                <w:sz w:val="20"/>
              </w:rPr>
            </w:pPr>
          </w:p>
        </w:tc>
        <w:tc>
          <w:tcPr>
            <w:tcW w:w="871" w:type="dxa"/>
          </w:tcPr>
          <w:p w14:paraId="6A9945A8" w14:textId="77777777" w:rsidR="00BB00E8" w:rsidRPr="00BB00E8" w:rsidRDefault="00BB00E8" w:rsidP="007935FE">
            <w:pPr>
              <w:jc w:val="center"/>
              <w:rPr>
                <w:b/>
                <w:sz w:val="20"/>
              </w:rPr>
            </w:pPr>
            <w:r w:rsidRPr="00BB00E8">
              <w:rPr>
                <w:b/>
                <w:sz w:val="20"/>
              </w:rPr>
              <w:t>4</w:t>
            </w:r>
          </w:p>
        </w:tc>
        <w:tc>
          <w:tcPr>
            <w:tcW w:w="1767" w:type="dxa"/>
          </w:tcPr>
          <w:p w14:paraId="15122CA1" w14:textId="77777777" w:rsidR="00BB00E8" w:rsidRPr="00BB00E8" w:rsidRDefault="00BB00E8" w:rsidP="007935FE">
            <w:pPr>
              <w:jc w:val="center"/>
              <w:rPr>
                <w:sz w:val="20"/>
                <w:u w:val="single"/>
              </w:rPr>
            </w:pPr>
            <w:r w:rsidRPr="00BB00E8">
              <w:rPr>
                <w:sz w:val="20"/>
                <w:u w:val="single"/>
              </w:rPr>
              <w:t>24 мая</w:t>
            </w:r>
          </w:p>
          <w:p w14:paraId="7546D3DB" w14:textId="77777777" w:rsidR="00BB00E8" w:rsidRPr="00BB00E8" w:rsidRDefault="00BB00E8" w:rsidP="007935FE">
            <w:pPr>
              <w:jc w:val="center"/>
              <w:rPr>
                <w:sz w:val="20"/>
              </w:rPr>
            </w:pPr>
            <w:r w:rsidRPr="00BB00E8">
              <w:rPr>
                <w:sz w:val="20"/>
              </w:rPr>
              <w:t>День славянской письменности и культуры</w:t>
            </w:r>
          </w:p>
        </w:tc>
        <w:tc>
          <w:tcPr>
            <w:tcW w:w="1599" w:type="dxa"/>
            <w:shd w:val="pct10" w:color="auto" w:fill="auto"/>
          </w:tcPr>
          <w:p w14:paraId="393A81AE" w14:textId="77777777" w:rsidR="00BB00E8" w:rsidRPr="00BB00E8" w:rsidRDefault="00BB00E8" w:rsidP="007935FE">
            <w:pPr>
              <w:jc w:val="center"/>
              <w:rPr>
                <w:b/>
                <w:sz w:val="20"/>
              </w:rPr>
            </w:pPr>
            <w:r w:rsidRPr="00BB00E8">
              <w:rPr>
                <w:b/>
                <w:sz w:val="20"/>
              </w:rPr>
              <w:t>Здравствуй, лето!</w:t>
            </w:r>
          </w:p>
          <w:p w14:paraId="148DB346" w14:textId="77777777" w:rsidR="00BB00E8" w:rsidRPr="00BB00E8" w:rsidRDefault="00BB00E8" w:rsidP="007935FE">
            <w:pPr>
              <w:jc w:val="center"/>
              <w:rPr>
                <w:b/>
                <w:sz w:val="20"/>
              </w:rPr>
            </w:pPr>
            <w:r w:rsidRPr="00BB00E8">
              <w:rPr>
                <w:b/>
                <w:sz w:val="20"/>
              </w:rPr>
              <w:t>До свиданья, детский сад, здравствуй школа!</w:t>
            </w:r>
          </w:p>
          <w:p w14:paraId="1B234DB6" w14:textId="77777777" w:rsidR="00BB00E8" w:rsidRPr="00BB00E8" w:rsidRDefault="00BB00E8" w:rsidP="007935FE">
            <w:pPr>
              <w:jc w:val="center"/>
              <w:rPr>
                <w:b/>
                <w:sz w:val="20"/>
              </w:rPr>
            </w:pPr>
          </w:p>
        </w:tc>
        <w:tc>
          <w:tcPr>
            <w:tcW w:w="4166" w:type="dxa"/>
            <w:gridSpan w:val="2"/>
          </w:tcPr>
          <w:p w14:paraId="34690B52" w14:textId="77777777" w:rsidR="00BB00E8" w:rsidRPr="00BB00E8" w:rsidRDefault="00BB00E8" w:rsidP="007935FE">
            <w:pPr>
              <w:rPr>
                <w:sz w:val="20"/>
              </w:rPr>
            </w:pPr>
            <w:r w:rsidRPr="00BB00E8">
              <w:rPr>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14:paraId="3CE41837" w14:textId="77777777" w:rsidR="00BB00E8" w:rsidRPr="00BB00E8" w:rsidRDefault="00BB00E8" w:rsidP="007935FE">
            <w:pPr>
              <w:rPr>
                <w:color w:val="000000"/>
                <w:sz w:val="20"/>
                <w:shd w:val="clear" w:color="auto" w:fill="FFFFFF"/>
              </w:rPr>
            </w:pPr>
            <w:r w:rsidRPr="00BB00E8">
              <w:rPr>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1581BE24" w14:textId="77777777" w:rsidR="00BB00E8" w:rsidRPr="00BB00E8" w:rsidRDefault="00BB00E8" w:rsidP="007935FE">
            <w:pPr>
              <w:rPr>
                <w:sz w:val="20"/>
              </w:rPr>
            </w:pPr>
            <w:r w:rsidRPr="00BB00E8">
              <w:rPr>
                <w:sz w:val="20"/>
                <w:shd w:val="clear" w:color="auto" w:fill="FFFFFF"/>
              </w:rPr>
              <w:t xml:space="preserve">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w:t>
            </w:r>
            <w:r w:rsidRPr="00BB00E8">
              <w:rPr>
                <w:sz w:val="20"/>
                <w:shd w:val="clear" w:color="auto" w:fill="FFFFFF"/>
              </w:rPr>
              <w:lastRenderedPageBreak/>
              <w:t>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BB00E8" w:rsidRPr="00BB00E8" w14:paraId="67803728" w14:textId="77777777" w:rsidTr="007935FE">
        <w:tc>
          <w:tcPr>
            <w:tcW w:w="806" w:type="dxa"/>
            <w:vMerge w:val="restart"/>
            <w:textDirection w:val="btLr"/>
          </w:tcPr>
          <w:p w14:paraId="0DF32490" w14:textId="77777777" w:rsidR="00BB00E8" w:rsidRPr="00BB00E8" w:rsidRDefault="00BB00E8" w:rsidP="007935FE">
            <w:pPr>
              <w:ind w:left="113" w:right="113"/>
              <w:jc w:val="center"/>
              <w:rPr>
                <w:b/>
                <w:sz w:val="20"/>
              </w:rPr>
            </w:pPr>
            <w:r w:rsidRPr="00BB00E8">
              <w:rPr>
                <w:b/>
                <w:sz w:val="20"/>
              </w:rPr>
              <w:lastRenderedPageBreak/>
              <w:t>Июнь</w:t>
            </w:r>
          </w:p>
          <w:p w14:paraId="43CE6AD9" w14:textId="77777777" w:rsidR="00BB00E8" w:rsidRPr="00BB00E8" w:rsidRDefault="00BB00E8" w:rsidP="007935FE">
            <w:pPr>
              <w:ind w:left="113" w:right="113"/>
              <w:jc w:val="center"/>
              <w:rPr>
                <w:b/>
                <w:sz w:val="20"/>
              </w:rPr>
            </w:pPr>
          </w:p>
        </w:tc>
        <w:tc>
          <w:tcPr>
            <w:tcW w:w="871" w:type="dxa"/>
          </w:tcPr>
          <w:p w14:paraId="60E5EC0F" w14:textId="77777777" w:rsidR="00BB00E8" w:rsidRPr="00BB00E8" w:rsidRDefault="00BB00E8" w:rsidP="007935FE">
            <w:pPr>
              <w:jc w:val="center"/>
              <w:rPr>
                <w:b/>
                <w:sz w:val="20"/>
              </w:rPr>
            </w:pPr>
            <w:r w:rsidRPr="00BB00E8">
              <w:rPr>
                <w:b/>
                <w:sz w:val="20"/>
              </w:rPr>
              <w:t>1</w:t>
            </w:r>
          </w:p>
        </w:tc>
        <w:tc>
          <w:tcPr>
            <w:tcW w:w="1767" w:type="dxa"/>
          </w:tcPr>
          <w:p w14:paraId="6F9DE47F" w14:textId="77777777" w:rsidR="00BB00E8" w:rsidRPr="00BB00E8" w:rsidRDefault="00BB00E8" w:rsidP="007935FE">
            <w:pPr>
              <w:jc w:val="center"/>
              <w:rPr>
                <w:sz w:val="20"/>
                <w:u w:val="single"/>
              </w:rPr>
            </w:pPr>
            <w:r w:rsidRPr="00BB00E8">
              <w:rPr>
                <w:sz w:val="20"/>
                <w:u w:val="single"/>
              </w:rPr>
              <w:t>1 июня</w:t>
            </w:r>
          </w:p>
          <w:p w14:paraId="1753CF4E" w14:textId="77777777" w:rsidR="00BB00E8" w:rsidRPr="00BB00E8" w:rsidRDefault="00BB00E8" w:rsidP="007935FE">
            <w:pPr>
              <w:jc w:val="center"/>
              <w:rPr>
                <w:sz w:val="20"/>
              </w:rPr>
            </w:pPr>
            <w:r w:rsidRPr="00BB00E8">
              <w:rPr>
                <w:sz w:val="20"/>
              </w:rPr>
              <w:t>День защиты детей</w:t>
            </w:r>
          </w:p>
          <w:p w14:paraId="05449DDC" w14:textId="77777777" w:rsidR="00BB00E8" w:rsidRPr="00BB00E8" w:rsidRDefault="00BB00E8" w:rsidP="007935FE">
            <w:pPr>
              <w:jc w:val="center"/>
              <w:rPr>
                <w:sz w:val="20"/>
                <w:u w:val="single"/>
              </w:rPr>
            </w:pPr>
            <w:r w:rsidRPr="00BB00E8">
              <w:rPr>
                <w:sz w:val="20"/>
                <w:u w:val="single"/>
              </w:rPr>
              <w:t>6 июня</w:t>
            </w:r>
          </w:p>
          <w:p w14:paraId="3468AF14" w14:textId="77777777" w:rsidR="00BB00E8" w:rsidRPr="00BB00E8" w:rsidRDefault="00BB00E8" w:rsidP="007935FE">
            <w:pPr>
              <w:jc w:val="center"/>
              <w:rPr>
                <w:b/>
                <w:sz w:val="20"/>
              </w:rPr>
            </w:pPr>
            <w:r w:rsidRPr="00BB00E8">
              <w:rPr>
                <w:sz w:val="20"/>
              </w:rPr>
              <w:t>День русского языка</w:t>
            </w:r>
          </w:p>
        </w:tc>
        <w:tc>
          <w:tcPr>
            <w:tcW w:w="1599" w:type="dxa"/>
            <w:shd w:val="pct10" w:color="auto" w:fill="auto"/>
          </w:tcPr>
          <w:p w14:paraId="2F1167E9" w14:textId="77777777" w:rsidR="00BB00E8" w:rsidRPr="00BB00E8" w:rsidRDefault="00BB00E8" w:rsidP="007935FE">
            <w:pPr>
              <w:jc w:val="center"/>
              <w:rPr>
                <w:b/>
                <w:sz w:val="20"/>
              </w:rPr>
            </w:pPr>
            <w:r w:rsidRPr="00BB00E8">
              <w:rPr>
                <w:b/>
                <w:sz w:val="20"/>
              </w:rPr>
              <w:t>Я здоровье берегу. Летние виды спорта.</w:t>
            </w:r>
          </w:p>
        </w:tc>
        <w:tc>
          <w:tcPr>
            <w:tcW w:w="2040" w:type="dxa"/>
          </w:tcPr>
          <w:p w14:paraId="49CC20B9" w14:textId="77777777" w:rsidR="00BB00E8" w:rsidRPr="00BB00E8" w:rsidRDefault="00BB00E8" w:rsidP="007935FE">
            <w:pPr>
              <w:rPr>
                <w:sz w:val="20"/>
              </w:rPr>
            </w:pPr>
            <w:r w:rsidRPr="00BB00E8">
              <w:rPr>
                <w:sz w:val="20"/>
              </w:rPr>
              <w:t>Продолжаем знакомить с летом как временем года, с летними видами спорта.</w:t>
            </w:r>
          </w:p>
          <w:p w14:paraId="37103332" w14:textId="77777777" w:rsidR="00BB00E8" w:rsidRPr="00BB00E8" w:rsidRDefault="00BB00E8" w:rsidP="007935FE">
            <w:pPr>
              <w:rPr>
                <w:sz w:val="20"/>
              </w:rPr>
            </w:pPr>
            <w:r w:rsidRPr="00BB00E8">
              <w:rPr>
                <w:sz w:val="20"/>
              </w:rPr>
              <w:t>Формируем представления о безопасном поведении летом; Воспитываем бережное отношение к природе, умение замечать красоту летней природы.</w:t>
            </w:r>
          </w:p>
          <w:p w14:paraId="0388E4C7" w14:textId="77777777" w:rsidR="00BB00E8" w:rsidRPr="00BB00E8" w:rsidRDefault="00BB00E8" w:rsidP="007935FE">
            <w:pPr>
              <w:rPr>
                <w:b/>
                <w:color w:val="00B050"/>
                <w:sz w:val="20"/>
              </w:rPr>
            </w:pPr>
            <w:r w:rsidRPr="00BB00E8">
              <w:rPr>
                <w:b/>
                <w:color w:val="00B050"/>
                <w:sz w:val="20"/>
              </w:rPr>
              <w:t>Осваивает правила в татарских народных играх.</w:t>
            </w:r>
          </w:p>
          <w:p w14:paraId="35BD5114" w14:textId="77777777" w:rsidR="00BB00E8" w:rsidRPr="00BB00E8" w:rsidRDefault="00BB00E8" w:rsidP="007935FE">
            <w:pPr>
              <w:rPr>
                <w:sz w:val="20"/>
              </w:rPr>
            </w:pPr>
            <w:r w:rsidRPr="00BB00E8">
              <w:rPr>
                <w:sz w:val="20"/>
              </w:rPr>
              <w:t>День здоровья.</w:t>
            </w:r>
          </w:p>
        </w:tc>
        <w:tc>
          <w:tcPr>
            <w:tcW w:w="2126" w:type="dxa"/>
          </w:tcPr>
          <w:p w14:paraId="3ADC3B3E" w14:textId="77777777" w:rsidR="00BB00E8" w:rsidRPr="00BB00E8" w:rsidRDefault="00BB00E8" w:rsidP="007935FE">
            <w:pPr>
              <w:rPr>
                <w:sz w:val="20"/>
              </w:rPr>
            </w:pPr>
            <w:r w:rsidRPr="00BB00E8">
              <w:rPr>
                <w:sz w:val="20"/>
              </w:rPr>
              <w:t>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14:paraId="2DD97E3C" w14:textId="77777777" w:rsidR="00BB00E8" w:rsidRPr="00BB00E8" w:rsidRDefault="00BB00E8" w:rsidP="007935FE">
            <w:pPr>
              <w:rPr>
                <w:sz w:val="20"/>
              </w:rPr>
            </w:pPr>
          </w:p>
          <w:p w14:paraId="0BCC8CEE" w14:textId="77777777" w:rsidR="00BB00E8" w:rsidRPr="00BB00E8" w:rsidRDefault="00BB00E8" w:rsidP="007935FE">
            <w:pPr>
              <w:rPr>
                <w:sz w:val="20"/>
              </w:rPr>
            </w:pPr>
          </w:p>
          <w:p w14:paraId="414744BA" w14:textId="77777777" w:rsidR="00BB00E8" w:rsidRPr="00BB00E8" w:rsidRDefault="00BB00E8" w:rsidP="007935FE">
            <w:pPr>
              <w:rPr>
                <w:b/>
                <w:color w:val="00B050"/>
                <w:sz w:val="20"/>
              </w:rPr>
            </w:pPr>
            <w:r w:rsidRPr="00BB00E8">
              <w:rPr>
                <w:b/>
                <w:color w:val="00B050"/>
                <w:sz w:val="20"/>
              </w:rPr>
              <w:t>Осваивает правила в татарских народных играх.</w:t>
            </w:r>
          </w:p>
          <w:p w14:paraId="66246B3C" w14:textId="77777777" w:rsidR="00BB00E8" w:rsidRPr="00BB00E8" w:rsidRDefault="00BB00E8" w:rsidP="007935FE">
            <w:pPr>
              <w:rPr>
                <w:sz w:val="20"/>
              </w:rPr>
            </w:pPr>
          </w:p>
          <w:p w14:paraId="1E32CA92" w14:textId="77777777" w:rsidR="00BB00E8" w:rsidRPr="00BB00E8" w:rsidRDefault="00BB00E8" w:rsidP="007935FE">
            <w:pPr>
              <w:rPr>
                <w:sz w:val="20"/>
              </w:rPr>
            </w:pPr>
            <w:r w:rsidRPr="00BB00E8">
              <w:rPr>
                <w:sz w:val="20"/>
              </w:rPr>
              <w:t>День здоровья.</w:t>
            </w:r>
          </w:p>
        </w:tc>
        <w:tc>
          <w:tcPr>
            <w:tcW w:w="2977" w:type="dxa"/>
          </w:tcPr>
          <w:p w14:paraId="1D91FA7D" w14:textId="77777777" w:rsidR="00BB00E8" w:rsidRPr="00BB00E8" w:rsidRDefault="00BB00E8" w:rsidP="007935FE">
            <w:pPr>
              <w:rPr>
                <w:sz w:val="20"/>
              </w:rPr>
            </w:pPr>
            <w:r w:rsidRPr="00BB00E8">
              <w:rPr>
                <w:sz w:val="20"/>
              </w:rPr>
              <w:t xml:space="preserve">Продолжаем знакомство с играми и забавами на улице летом. </w:t>
            </w:r>
          </w:p>
          <w:p w14:paraId="044350C6" w14:textId="77777777" w:rsidR="00BB00E8" w:rsidRPr="00BB00E8" w:rsidRDefault="00BB00E8" w:rsidP="007935FE">
            <w:pPr>
              <w:rPr>
                <w:sz w:val="20"/>
              </w:rPr>
            </w:pPr>
            <w:r w:rsidRPr="00BB00E8">
              <w:rPr>
                <w:sz w:val="20"/>
              </w:rPr>
              <w:t>Закрепляем представления о ЗОЖ, включая туризм.</w:t>
            </w:r>
          </w:p>
          <w:p w14:paraId="257E7AB9" w14:textId="77777777" w:rsidR="00BB00E8" w:rsidRPr="00BB00E8" w:rsidRDefault="00BB00E8" w:rsidP="007935FE">
            <w:pPr>
              <w:rPr>
                <w:sz w:val="20"/>
              </w:rPr>
            </w:pPr>
            <w:r w:rsidRPr="00BB00E8">
              <w:rPr>
                <w:sz w:val="20"/>
              </w:rPr>
              <w:t>Воспитываем бережное отношение к природе, умение замечать красоту летней природы.</w:t>
            </w:r>
          </w:p>
          <w:p w14:paraId="0036C6EE" w14:textId="77777777" w:rsidR="00BB00E8" w:rsidRPr="00BB00E8" w:rsidRDefault="00BB00E8" w:rsidP="007935FE">
            <w:pPr>
              <w:rPr>
                <w:sz w:val="20"/>
              </w:rPr>
            </w:pPr>
          </w:p>
          <w:p w14:paraId="507A4305" w14:textId="77777777" w:rsidR="00BB00E8" w:rsidRPr="00BB00E8" w:rsidRDefault="00BB00E8" w:rsidP="007935FE">
            <w:pPr>
              <w:rPr>
                <w:sz w:val="20"/>
              </w:rPr>
            </w:pPr>
          </w:p>
          <w:p w14:paraId="7D69F73F" w14:textId="77777777" w:rsidR="00BB00E8" w:rsidRPr="00BB00E8" w:rsidRDefault="00BB00E8" w:rsidP="007935FE">
            <w:pPr>
              <w:rPr>
                <w:sz w:val="20"/>
              </w:rPr>
            </w:pPr>
            <w:r w:rsidRPr="00BB00E8">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653F31B5" w14:textId="77777777" w:rsidR="00BB00E8" w:rsidRPr="00BB00E8" w:rsidRDefault="00BB00E8" w:rsidP="007935FE">
            <w:pPr>
              <w:rPr>
                <w:b/>
                <w:color w:val="00B050"/>
                <w:sz w:val="20"/>
              </w:rPr>
            </w:pPr>
            <w:r w:rsidRPr="00BB00E8">
              <w:rPr>
                <w:b/>
                <w:color w:val="00B050"/>
                <w:sz w:val="20"/>
              </w:rPr>
              <w:t>Играем в татарские и русские народные игры.</w:t>
            </w:r>
          </w:p>
          <w:p w14:paraId="4462D67A" w14:textId="77777777" w:rsidR="00BB00E8" w:rsidRPr="00BB00E8" w:rsidRDefault="00BB00E8" w:rsidP="007935FE">
            <w:pPr>
              <w:rPr>
                <w:sz w:val="20"/>
              </w:rPr>
            </w:pPr>
          </w:p>
          <w:p w14:paraId="1ECAEB7A" w14:textId="77777777" w:rsidR="00BB00E8" w:rsidRPr="00BB00E8" w:rsidRDefault="00BB00E8" w:rsidP="007935FE">
            <w:pPr>
              <w:rPr>
                <w:sz w:val="20"/>
              </w:rPr>
            </w:pPr>
            <w:r w:rsidRPr="00BB00E8">
              <w:rPr>
                <w:sz w:val="20"/>
              </w:rPr>
              <w:t>День здоровья.</w:t>
            </w:r>
          </w:p>
        </w:tc>
        <w:tc>
          <w:tcPr>
            <w:tcW w:w="2374" w:type="dxa"/>
          </w:tcPr>
          <w:p w14:paraId="69B86309" w14:textId="77777777" w:rsidR="00BB00E8" w:rsidRPr="00BB00E8" w:rsidRDefault="00BB00E8" w:rsidP="007935FE">
            <w:pPr>
              <w:rPr>
                <w:sz w:val="20"/>
              </w:rPr>
            </w:pPr>
            <w:r w:rsidRPr="00BB00E8">
              <w:rPr>
                <w:sz w:val="20"/>
              </w:rPr>
              <w:t>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14:paraId="61BC478E" w14:textId="77777777" w:rsidR="00BB00E8" w:rsidRPr="00BB00E8" w:rsidRDefault="00BB00E8" w:rsidP="007935FE">
            <w:pPr>
              <w:rPr>
                <w:sz w:val="20"/>
              </w:rPr>
            </w:pPr>
          </w:p>
          <w:p w14:paraId="0F11F306" w14:textId="77777777" w:rsidR="00BB00E8" w:rsidRPr="00BB00E8" w:rsidRDefault="00BB00E8" w:rsidP="007935FE">
            <w:pPr>
              <w:rPr>
                <w:sz w:val="20"/>
              </w:rPr>
            </w:pPr>
            <w:r w:rsidRPr="00BB00E8">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3EA4D7E4" w14:textId="77777777" w:rsidR="00BB00E8" w:rsidRPr="00BB00E8" w:rsidRDefault="00BB00E8" w:rsidP="007935FE">
            <w:pPr>
              <w:rPr>
                <w:b/>
                <w:color w:val="00B050"/>
                <w:sz w:val="20"/>
              </w:rPr>
            </w:pPr>
            <w:r w:rsidRPr="00BB00E8">
              <w:rPr>
                <w:b/>
                <w:color w:val="00B050"/>
                <w:sz w:val="20"/>
              </w:rPr>
              <w:t>Знакомим с национальным видом спорта – борьба на поясах.</w:t>
            </w:r>
          </w:p>
          <w:p w14:paraId="54FB0DD5" w14:textId="77777777" w:rsidR="00BB00E8" w:rsidRPr="00BB00E8" w:rsidRDefault="00BB00E8" w:rsidP="007935FE">
            <w:pPr>
              <w:rPr>
                <w:b/>
                <w:color w:val="00B050"/>
                <w:sz w:val="20"/>
              </w:rPr>
            </w:pPr>
            <w:r w:rsidRPr="00BB00E8">
              <w:rPr>
                <w:b/>
                <w:color w:val="00B050"/>
                <w:sz w:val="20"/>
              </w:rPr>
              <w:lastRenderedPageBreak/>
              <w:t>Играем народные игры.</w:t>
            </w:r>
          </w:p>
          <w:p w14:paraId="3E4E9393" w14:textId="77777777" w:rsidR="00BB00E8" w:rsidRPr="00BB00E8" w:rsidRDefault="00BB00E8" w:rsidP="007935FE">
            <w:pPr>
              <w:rPr>
                <w:sz w:val="20"/>
              </w:rPr>
            </w:pPr>
            <w:r w:rsidRPr="00BB00E8">
              <w:rPr>
                <w:sz w:val="20"/>
              </w:rPr>
              <w:t>День здоровья</w:t>
            </w:r>
          </w:p>
        </w:tc>
      </w:tr>
      <w:tr w:rsidR="00BB00E8" w:rsidRPr="00BB00E8" w14:paraId="0A0E4E8F" w14:textId="77777777" w:rsidTr="007935FE">
        <w:tc>
          <w:tcPr>
            <w:tcW w:w="806" w:type="dxa"/>
            <w:vMerge/>
          </w:tcPr>
          <w:p w14:paraId="3CD0E1AF" w14:textId="77777777" w:rsidR="00BB00E8" w:rsidRPr="00BB00E8" w:rsidRDefault="00BB00E8" w:rsidP="007935FE">
            <w:pPr>
              <w:jc w:val="center"/>
              <w:rPr>
                <w:b/>
                <w:sz w:val="20"/>
              </w:rPr>
            </w:pPr>
          </w:p>
        </w:tc>
        <w:tc>
          <w:tcPr>
            <w:tcW w:w="871" w:type="dxa"/>
          </w:tcPr>
          <w:p w14:paraId="346EBC7C" w14:textId="77777777" w:rsidR="00BB00E8" w:rsidRPr="00BB00E8" w:rsidRDefault="00BB00E8" w:rsidP="007935FE">
            <w:pPr>
              <w:jc w:val="center"/>
              <w:rPr>
                <w:b/>
                <w:sz w:val="20"/>
              </w:rPr>
            </w:pPr>
            <w:r w:rsidRPr="00BB00E8">
              <w:rPr>
                <w:b/>
                <w:sz w:val="20"/>
              </w:rPr>
              <w:t>2</w:t>
            </w:r>
          </w:p>
        </w:tc>
        <w:tc>
          <w:tcPr>
            <w:tcW w:w="1767" w:type="dxa"/>
          </w:tcPr>
          <w:p w14:paraId="1741A695" w14:textId="77777777" w:rsidR="00BB00E8" w:rsidRPr="00BB00E8" w:rsidRDefault="00BB00E8" w:rsidP="007935FE">
            <w:pPr>
              <w:jc w:val="center"/>
              <w:rPr>
                <w:sz w:val="20"/>
                <w:u w:val="single"/>
              </w:rPr>
            </w:pPr>
            <w:r w:rsidRPr="00BB00E8">
              <w:rPr>
                <w:sz w:val="20"/>
                <w:u w:val="single"/>
              </w:rPr>
              <w:t xml:space="preserve">12 июня </w:t>
            </w:r>
          </w:p>
          <w:p w14:paraId="4CA06B2F" w14:textId="77777777" w:rsidR="00BB00E8" w:rsidRPr="00BB00E8" w:rsidRDefault="00BB00E8" w:rsidP="007935FE">
            <w:pPr>
              <w:jc w:val="center"/>
              <w:rPr>
                <w:b/>
                <w:sz w:val="20"/>
              </w:rPr>
            </w:pPr>
            <w:r w:rsidRPr="00BB00E8">
              <w:rPr>
                <w:sz w:val="20"/>
              </w:rPr>
              <w:t>День России</w:t>
            </w:r>
            <w:r w:rsidRPr="00BB00E8">
              <w:rPr>
                <w:b/>
                <w:sz w:val="20"/>
              </w:rPr>
              <w:t xml:space="preserve"> </w:t>
            </w:r>
          </w:p>
        </w:tc>
        <w:tc>
          <w:tcPr>
            <w:tcW w:w="1599" w:type="dxa"/>
            <w:shd w:val="pct10" w:color="auto" w:fill="auto"/>
          </w:tcPr>
          <w:p w14:paraId="413CC7BC" w14:textId="77777777" w:rsidR="00BB00E8" w:rsidRPr="00BB00E8" w:rsidRDefault="00BB00E8" w:rsidP="007935FE">
            <w:pPr>
              <w:jc w:val="center"/>
              <w:rPr>
                <w:b/>
                <w:sz w:val="20"/>
              </w:rPr>
            </w:pPr>
            <w:r w:rsidRPr="00BB00E8">
              <w:rPr>
                <w:b/>
                <w:sz w:val="20"/>
              </w:rPr>
              <w:t>Моя Россия</w:t>
            </w:r>
          </w:p>
        </w:tc>
        <w:tc>
          <w:tcPr>
            <w:tcW w:w="4166" w:type="dxa"/>
            <w:gridSpan w:val="2"/>
          </w:tcPr>
          <w:p w14:paraId="53C75315" w14:textId="77777777" w:rsidR="00BB00E8" w:rsidRPr="00BB00E8" w:rsidRDefault="00BB00E8" w:rsidP="007935FE">
            <w:pPr>
              <w:shd w:val="clear" w:color="auto" w:fill="FFFFFF"/>
              <w:spacing w:before="225" w:after="225"/>
              <w:rPr>
                <w:color w:val="111111"/>
                <w:sz w:val="20"/>
              </w:rPr>
            </w:pPr>
            <w:r w:rsidRPr="00BB00E8">
              <w:rPr>
                <w:color w:val="111111"/>
                <w:sz w:val="20"/>
              </w:rPr>
              <w:t>Продолжаем знакомить с флагом </w:t>
            </w:r>
            <w:r w:rsidRPr="00BB00E8">
              <w:rPr>
                <w:bCs/>
                <w:color w:val="111111"/>
                <w:sz w:val="20"/>
                <w:bdr w:val="none" w:sz="0" w:space="0" w:color="auto" w:frame="1"/>
              </w:rPr>
              <w:t>России</w:t>
            </w:r>
            <w:r w:rsidRPr="00BB00E8">
              <w:rPr>
                <w:color w:val="111111"/>
                <w:sz w:val="20"/>
              </w:rPr>
              <w:t>, дать представление о </w:t>
            </w:r>
            <w:r w:rsidRPr="00BB00E8">
              <w:rPr>
                <w:bCs/>
                <w:color w:val="111111"/>
                <w:sz w:val="20"/>
                <w:bdr w:val="none" w:sz="0" w:space="0" w:color="auto" w:frame="1"/>
              </w:rPr>
              <w:t>российском триколоре</w:t>
            </w:r>
            <w:r w:rsidRPr="00BB00E8">
              <w:rPr>
                <w:color w:val="111111"/>
                <w:sz w:val="20"/>
              </w:rPr>
              <w:t>; с народными игрушками «</w:t>
            </w:r>
            <w:r w:rsidRPr="00BB00E8">
              <w:rPr>
                <w:i/>
                <w:iCs/>
                <w:color w:val="111111"/>
                <w:sz w:val="20"/>
                <w:bdr w:val="none" w:sz="0" w:space="0" w:color="auto" w:frame="1"/>
              </w:rPr>
              <w:t>Матрешка»</w:t>
            </w:r>
            <w:r w:rsidRPr="00BB00E8">
              <w:rPr>
                <w:color w:val="111111"/>
                <w:sz w:val="20"/>
              </w:rPr>
              <w:t>, выделять особенности внешнего вида, замечать яркость цветовых образов; с женским русским костюмом </w:t>
            </w:r>
            <w:r w:rsidRPr="00BB00E8">
              <w:rPr>
                <w:i/>
                <w:iCs/>
                <w:color w:val="111111"/>
                <w:sz w:val="20"/>
                <w:bdr w:val="none" w:sz="0" w:space="0" w:color="auto" w:frame="1"/>
              </w:rPr>
              <w:t>(рубашка, сарафан, кокошник)</w:t>
            </w:r>
            <w:r w:rsidRPr="00BB00E8">
              <w:rPr>
                <w:color w:val="111111"/>
                <w:sz w:val="20"/>
              </w:rPr>
              <w:t>.</w:t>
            </w:r>
          </w:p>
          <w:p w14:paraId="20CB3A07" w14:textId="77777777" w:rsidR="00BB00E8" w:rsidRPr="00BB00E8" w:rsidRDefault="00BB00E8" w:rsidP="007935FE">
            <w:pPr>
              <w:shd w:val="clear" w:color="auto" w:fill="FFFFFF"/>
              <w:spacing w:before="225" w:after="225"/>
              <w:ind w:firstLine="360"/>
              <w:rPr>
                <w:sz w:val="20"/>
              </w:rPr>
            </w:pPr>
            <w:r w:rsidRPr="00BB00E8">
              <w:rPr>
                <w:color w:val="000000"/>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1" w:type="dxa"/>
            <w:gridSpan w:val="2"/>
          </w:tcPr>
          <w:p w14:paraId="2F7DD983" w14:textId="77777777" w:rsidR="00BB00E8" w:rsidRPr="00BB00E8" w:rsidRDefault="00BB00E8" w:rsidP="007935FE">
            <w:pPr>
              <w:rPr>
                <w:sz w:val="20"/>
              </w:rPr>
            </w:pPr>
            <w:r w:rsidRPr="00BB00E8">
              <w:rPr>
                <w:color w:val="000000"/>
                <w:sz w:val="20"/>
                <w:shd w:val="clear" w:color="auto" w:fill="FFFFFF"/>
              </w:rPr>
              <w:t>Создаем условия для восприятия сведений об историческом прошлом и культурном облике родной страны – России.</w:t>
            </w:r>
            <w:r w:rsidRPr="00BB00E8">
              <w:rPr>
                <w:color w:val="000000"/>
                <w:sz w:val="20"/>
              </w:rPr>
              <w:br/>
            </w:r>
            <w:r w:rsidRPr="00BB00E8">
              <w:rPr>
                <w:color w:val="000000"/>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BB00E8">
              <w:rPr>
                <w:color w:val="000000"/>
                <w:sz w:val="20"/>
              </w:rPr>
              <w:br/>
            </w:r>
            <w:r w:rsidRPr="00BB00E8">
              <w:rPr>
                <w:color w:val="000000"/>
                <w:sz w:val="20"/>
                <w:shd w:val="clear" w:color="auto" w:fill="FFFFFF"/>
              </w:rPr>
              <w:t>Воспитываем чувство гордости за Россию, эмоционально-ценностное отношение к своей стране.</w:t>
            </w:r>
          </w:p>
        </w:tc>
      </w:tr>
      <w:tr w:rsidR="00BB00E8" w:rsidRPr="00BB00E8" w14:paraId="5B9FF280" w14:textId="77777777" w:rsidTr="007935FE">
        <w:tc>
          <w:tcPr>
            <w:tcW w:w="806" w:type="dxa"/>
            <w:vMerge/>
          </w:tcPr>
          <w:p w14:paraId="61E880DD" w14:textId="77777777" w:rsidR="00BB00E8" w:rsidRPr="00BB00E8" w:rsidRDefault="00BB00E8" w:rsidP="007935FE">
            <w:pPr>
              <w:jc w:val="center"/>
              <w:rPr>
                <w:b/>
                <w:sz w:val="20"/>
              </w:rPr>
            </w:pPr>
          </w:p>
        </w:tc>
        <w:tc>
          <w:tcPr>
            <w:tcW w:w="871" w:type="dxa"/>
          </w:tcPr>
          <w:p w14:paraId="2FA491FA" w14:textId="77777777" w:rsidR="00BB00E8" w:rsidRPr="00BB00E8" w:rsidRDefault="00BB00E8" w:rsidP="007935FE">
            <w:pPr>
              <w:jc w:val="center"/>
              <w:rPr>
                <w:b/>
                <w:sz w:val="20"/>
              </w:rPr>
            </w:pPr>
            <w:r w:rsidRPr="00BB00E8">
              <w:rPr>
                <w:b/>
                <w:sz w:val="20"/>
              </w:rPr>
              <w:t>3</w:t>
            </w:r>
          </w:p>
        </w:tc>
        <w:tc>
          <w:tcPr>
            <w:tcW w:w="1767" w:type="dxa"/>
          </w:tcPr>
          <w:p w14:paraId="5780E8AE" w14:textId="77777777" w:rsidR="00BB00E8" w:rsidRPr="00BB00E8" w:rsidRDefault="00BB00E8" w:rsidP="007935FE">
            <w:pPr>
              <w:jc w:val="center"/>
              <w:rPr>
                <w:b/>
                <w:sz w:val="20"/>
              </w:rPr>
            </w:pPr>
            <w:r w:rsidRPr="00BB00E8">
              <w:rPr>
                <w:bCs/>
                <w:sz w:val="20"/>
                <w:highlight w:val="green"/>
              </w:rPr>
              <w:t>Сабантуй</w:t>
            </w:r>
          </w:p>
        </w:tc>
        <w:tc>
          <w:tcPr>
            <w:tcW w:w="1599" w:type="dxa"/>
            <w:shd w:val="pct10" w:color="auto" w:fill="auto"/>
          </w:tcPr>
          <w:p w14:paraId="076B3248" w14:textId="77777777" w:rsidR="00BB00E8" w:rsidRPr="00BB00E8" w:rsidRDefault="00BB00E8" w:rsidP="007935FE">
            <w:pPr>
              <w:jc w:val="center"/>
              <w:rPr>
                <w:b/>
                <w:sz w:val="20"/>
              </w:rPr>
            </w:pPr>
            <w:r w:rsidRPr="00BB00E8">
              <w:rPr>
                <w:b/>
                <w:sz w:val="20"/>
              </w:rPr>
              <w:t>Праздник у ворот</w:t>
            </w:r>
          </w:p>
        </w:tc>
        <w:tc>
          <w:tcPr>
            <w:tcW w:w="9517" w:type="dxa"/>
            <w:gridSpan w:val="4"/>
          </w:tcPr>
          <w:p w14:paraId="3674AA2E" w14:textId="77777777" w:rsidR="00BB00E8" w:rsidRPr="00BB00E8" w:rsidRDefault="00BB00E8" w:rsidP="007935FE">
            <w:pPr>
              <w:shd w:val="clear" w:color="auto" w:fill="FFFFFF"/>
              <w:jc w:val="center"/>
              <w:rPr>
                <w:color w:val="181818"/>
                <w:sz w:val="20"/>
              </w:rPr>
            </w:pPr>
            <w:r w:rsidRPr="00BB00E8">
              <w:rPr>
                <w:color w:val="181818"/>
                <w:sz w:val="20"/>
              </w:rPr>
              <w:t>Расширяем представления о жизни татарского народа, народов, населяющих РТ.</w:t>
            </w:r>
          </w:p>
          <w:p w14:paraId="34B17F21" w14:textId="77777777" w:rsidR="00BB00E8" w:rsidRPr="00BB00E8" w:rsidRDefault="00BB00E8" w:rsidP="007935FE">
            <w:pPr>
              <w:shd w:val="clear" w:color="auto" w:fill="FFFFFF"/>
              <w:rPr>
                <w:color w:val="181818"/>
                <w:sz w:val="20"/>
              </w:rPr>
            </w:pPr>
            <w:r w:rsidRPr="00BB00E8">
              <w:rPr>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BB00E8">
              <w:rPr>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1866D55B" w14:textId="77777777" w:rsidR="00BB00E8" w:rsidRPr="00BB00E8" w:rsidRDefault="00BB00E8" w:rsidP="007935FE">
            <w:pPr>
              <w:shd w:val="clear" w:color="auto" w:fill="FFFFFF"/>
              <w:jc w:val="center"/>
              <w:rPr>
                <w:color w:val="181818"/>
                <w:sz w:val="20"/>
              </w:rPr>
            </w:pPr>
            <w:r w:rsidRPr="00BB00E8">
              <w:rPr>
                <w:color w:val="000000"/>
                <w:sz w:val="20"/>
              </w:rPr>
              <w:t>Укрепляем здоровье детей. Воспитываем любовь и интерес к летним видам спорта, национальным играм. День здоровья.</w:t>
            </w:r>
          </w:p>
          <w:p w14:paraId="3C13B8A9" w14:textId="77777777" w:rsidR="00BB00E8" w:rsidRPr="00BB00E8" w:rsidRDefault="00BB00E8" w:rsidP="007935FE">
            <w:pPr>
              <w:jc w:val="center"/>
              <w:rPr>
                <w:sz w:val="20"/>
              </w:rPr>
            </w:pPr>
          </w:p>
        </w:tc>
      </w:tr>
      <w:tr w:rsidR="00BB00E8" w:rsidRPr="00BB00E8" w14:paraId="7F9C002F" w14:textId="77777777" w:rsidTr="007935FE">
        <w:tc>
          <w:tcPr>
            <w:tcW w:w="806" w:type="dxa"/>
            <w:vMerge/>
          </w:tcPr>
          <w:p w14:paraId="222700CD" w14:textId="77777777" w:rsidR="00BB00E8" w:rsidRPr="00BB00E8" w:rsidRDefault="00BB00E8" w:rsidP="007935FE">
            <w:pPr>
              <w:jc w:val="center"/>
              <w:rPr>
                <w:b/>
                <w:sz w:val="20"/>
              </w:rPr>
            </w:pPr>
          </w:p>
        </w:tc>
        <w:tc>
          <w:tcPr>
            <w:tcW w:w="871" w:type="dxa"/>
          </w:tcPr>
          <w:p w14:paraId="4D568C51" w14:textId="77777777" w:rsidR="00BB00E8" w:rsidRPr="00BB00E8" w:rsidRDefault="00BB00E8" w:rsidP="007935FE">
            <w:pPr>
              <w:jc w:val="center"/>
              <w:rPr>
                <w:b/>
                <w:sz w:val="20"/>
              </w:rPr>
            </w:pPr>
            <w:r w:rsidRPr="00BB00E8">
              <w:rPr>
                <w:b/>
                <w:sz w:val="20"/>
              </w:rPr>
              <w:t>4</w:t>
            </w:r>
          </w:p>
        </w:tc>
        <w:tc>
          <w:tcPr>
            <w:tcW w:w="1767" w:type="dxa"/>
          </w:tcPr>
          <w:p w14:paraId="0C51E315" w14:textId="77777777" w:rsidR="00BB00E8" w:rsidRPr="00BB00E8" w:rsidRDefault="00BB00E8" w:rsidP="007935FE">
            <w:pPr>
              <w:jc w:val="center"/>
              <w:rPr>
                <w:sz w:val="20"/>
                <w:u w:val="single"/>
              </w:rPr>
            </w:pPr>
            <w:r w:rsidRPr="00BB00E8">
              <w:rPr>
                <w:sz w:val="20"/>
                <w:u w:val="single"/>
              </w:rPr>
              <w:t>22 июня</w:t>
            </w:r>
          </w:p>
          <w:p w14:paraId="3C81666F" w14:textId="77777777" w:rsidR="00BB00E8" w:rsidRPr="00BB00E8" w:rsidRDefault="00BB00E8" w:rsidP="007935FE">
            <w:pPr>
              <w:jc w:val="center"/>
              <w:rPr>
                <w:sz w:val="20"/>
              </w:rPr>
            </w:pPr>
            <w:r w:rsidRPr="00BB00E8">
              <w:rPr>
                <w:sz w:val="20"/>
              </w:rPr>
              <w:t>День памяти скорби</w:t>
            </w:r>
          </w:p>
        </w:tc>
        <w:tc>
          <w:tcPr>
            <w:tcW w:w="1599" w:type="dxa"/>
            <w:shd w:val="pct10" w:color="auto" w:fill="auto"/>
          </w:tcPr>
          <w:p w14:paraId="4B4386F1" w14:textId="77777777" w:rsidR="00BB00E8" w:rsidRPr="00BB00E8" w:rsidRDefault="00BB00E8" w:rsidP="007935FE">
            <w:pPr>
              <w:jc w:val="center"/>
              <w:rPr>
                <w:b/>
                <w:sz w:val="20"/>
              </w:rPr>
            </w:pPr>
            <w:r w:rsidRPr="00BB00E8">
              <w:rPr>
                <w:b/>
                <w:sz w:val="20"/>
              </w:rPr>
              <w:t xml:space="preserve">Добро и зло </w:t>
            </w:r>
          </w:p>
        </w:tc>
        <w:tc>
          <w:tcPr>
            <w:tcW w:w="2040" w:type="dxa"/>
          </w:tcPr>
          <w:p w14:paraId="789CA47D" w14:textId="77777777" w:rsidR="00BB00E8" w:rsidRPr="00BB00E8" w:rsidRDefault="00BB00E8" w:rsidP="007935FE">
            <w:pPr>
              <w:jc w:val="center"/>
              <w:rPr>
                <w:sz w:val="20"/>
              </w:rPr>
            </w:pPr>
          </w:p>
        </w:tc>
        <w:tc>
          <w:tcPr>
            <w:tcW w:w="2126" w:type="dxa"/>
          </w:tcPr>
          <w:p w14:paraId="2C5F408E" w14:textId="77777777" w:rsidR="00BB00E8" w:rsidRPr="00BB00E8" w:rsidRDefault="00BB00E8" w:rsidP="007935FE">
            <w:pPr>
              <w:rPr>
                <w:sz w:val="20"/>
              </w:rPr>
            </w:pPr>
          </w:p>
        </w:tc>
        <w:tc>
          <w:tcPr>
            <w:tcW w:w="2977" w:type="dxa"/>
          </w:tcPr>
          <w:p w14:paraId="5D3C45DA" w14:textId="77777777" w:rsidR="00BB00E8" w:rsidRPr="00BB00E8" w:rsidRDefault="00BB00E8" w:rsidP="007935FE">
            <w:pPr>
              <w:rPr>
                <w:i/>
                <w:sz w:val="20"/>
              </w:rPr>
            </w:pPr>
            <w:r w:rsidRPr="00BB00E8">
              <w:rPr>
                <w:i/>
                <w:sz w:val="20"/>
                <w:u w:val="single"/>
              </w:rPr>
              <w:t>С чистым сердцем:</w:t>
            </w:r>
            <w:r w:rsidRPr="00BB00E8">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w:t>
            </w:r>
            <w:r w:rsidRPr="00BB00E8">
              <w:rPr>
                <w:i/>
                <w:sz w:val="20"/>
              </w:rPr>
              <w:lastRenderedPageBreak/>
              <w:t>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14:paraId="6C5093DC" w14:textId="77777777" w:rsidR="00BB00E8" w:rsidRPr="00BB00E8" w:rsidRDefault="00BB00E8" w:rsidP="007935FE">
            <w:pPr>
              <w:rPr>
                <w:i/>
                <w:sz w:val="20"/>
              </w:rPr>
            </w:pPr>
            <w:r w:rsidRPr="00BB00E8">
              <w:rPr>
                <w:i/>
                <w:sz w:val="20"/>
                <w:u w:val="single"/>
              </w:rPr>
              <w:lastRenderedPageBreak/>
              <w:t xml:space="preserve">С чистым сердцем: </w:t>
            </w:r>
            <w:r w:rsidRPr="00BB00E8">
              <w:rPr>
                <w:i/>
                <w:sz w:val="20"/>
              </w:rPr>
              <w:t>знакомим с понятием герой. Герои современности (раздел 3).</w:t>
            </w:r>
          </w:p>
          <w:p w14:paraId="6A454CB1" w14:textId="77777777" w:rsidR="00BB00E8" w:rsidRPr="00BB00E8" w:rsidRDefault="00BB00E8" w:rsidP="007935FE">
            <w:pPr>
              <w:rPr>
                <w:sz w:val="20"/>
              </w:rPr>
            </w:pPr>
            <w:r w:rsidRPr="00BB00E8">
              <w:rPr>
                <w:i/>
                <w:sz w:val="20"/>
              </w:rPr>
              <w:t xml:space="preserve">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w:t>
            </w:r>
            <w:r w:rsidRPr="00BB00E8">
              <w:rPr>
                <w:i/>
                <w:sz w:val="20"/>
              </w:rPr>
              <w:lastRenderedPageBreak/>
              <w:t>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B00E8" w:rsidRPr="00BB00E8" w14:paraId="2F963C24" w14:textId="77777777" w:rsidTr="007935FE">
        <w:tc>
          <w:tcPr>
            <w:tcW w:w="806" w:type="dxa"/>
            <w:vMerge w:val="restart"/>
            <w:textDirection w:val="btLr"/>
          </w:tcPr>
          <w:p w14:paraId="1EBFFBC5" w14:textId="77777777" w:rsidR="00BB00E8" w:rsidRPr="00BB00E8" w:rsidRDefault="00BB00E8" w:rsidP="007935FE">
            <w:pPr>
              <w:ind w:left="113" w:right="113"/>
              <w:jc w:val="center"/>
              <w:rPr>
                <w:b/>
                <w:sz w:val="20"/>
              </w:rPr>
            </w:pPr>
            <w:r w:rsidRPr="00BB00E8">
              <w:rPr>
                <w:b/>
                <w:sz w:val="20"/>
              </w:rPr>
              <w:lastRenderedPageBreak/>
              <w:t xml:space="preserve">Июль </w:t>
            </w:r>
          </w:p>
        </w:tc>
        <w:tc>
          <w:tcPr>
            <w:tcW w:w="871" w:type="dxa"/>
          </w:tcPr>
          <w:p w14:paraId="462A6F3C" w14:textId="77777777" w:rsidR="00BB00E8" w:rsidRPr="00BB00E8" w:rsidRDefault="00BB00E8" w:rsidP="007935FE">
            <w:pPr>
              <w:jc w:val="center"/>
              <w:rPr>
                <w:b/>
                <w:sz w:val="20"/>
              </w:rPr>
            </w:pPr>
            <w:r w:rsidRPr="00BB00E8">
              <w:rPr>
                <w:b/>
                <w:sz w:val="20"/>
              </w:rPr>
              <w:t>1</w:t>
            </w:r>
          </w:p>
        </w:tc>
        <w:tc>
          <w:tcPr>
            <w:tcW w:w="1767" w:type="dxa"/>
          </w:tcPr>
          <w:p w14:paraId="64FA3340" w14:textId="77777777" w:rsidR="00BB00E8" w:rsidRPr="00BB00E8" w:rsidRDefault="00BB00E8" w:rsidP="007935FE">
            <w:pPr>
              <w:jc w:val="center"/>
              <w:rPr>
                <w:sz w:val="20"/>
                <w:u w:val="single"/>
              </w:rPr>
            </w:pPr>
            <w:r w:rsidRPr="00BB00E8">
              <w:rPr>
                <w:sz w:val="20"/>
                <w:u w:val="single"/>
              </w:rPr>
              <w:t>8 июля</w:t>
            </w:r>
          </w:p>
          <w:p w14:paraId="6D8D1203" w14:textId="77777777" w:rsidR="00BB00E8" w:rsidRPr="00BB00E8" w:rsidRDefault="00BB00E8" w:rsidP="007935FE">
            <w:pPr>
              <w:jc w:val="center"/>
              <w:rPr>
                <w:sz w:val="20"/>
              </w:rPr>
            </w:pPr>
            <w:r w:rsidRPr="00BB00E8">
              <w:rPr>
                <w:sz w:val="20"/>
              </w:rPr>
              <w:t>День семьи, любви и верности</w:t>
            </w:r>
          </w:p>
        </w:tc>
        <w:tc>
          <w:tcPr>
            <w:tcW w:w="1599" w:type="dxa"/>
            <w:shd w:val="pct10" w:color="auto" w:fill="auto"/>
          </w:tcPr>
          <w:p w14:paraId="57F8EF48" w14:textId="77777777" w:rsidR="00BB00E8" w:rsidRPr="00BB00E8" w:rsidRDefault="00BB00E8" w:rsidP="007935FE">
            <w:pPr>
              <w:jc w:val="center"/>
              <w:rPr>
                <w:b/>
                <w:sz w:val="20"/>
              </w:rPr>
            </w:pPr>
            <w:r w:rsidRPr="00BB00E8">
              <w:rPr>
                <w:b/>
                <w:sz w:val="20"/>
              </w:rPr>
              <w:t>Моя семья</w:t>
            </w:r>
          </w:p>
        </w:tc>
        <w:tc>
          <w:tcPr>
            <w:tcW w:w="4166" w:type="dxa"/>
            <w:gridSpan w:val="2"/>
          </w:tcPr>
          <w:p w14:paraId="0400701B" w14:textId="77777777" w:rsidR="00BB00E8" w:rsidRPr="00BB00E8" w:rsidRDefault="00BB00E8" w:rsidP="007935FE">
            <w:pPr>
              <w:shd w:val="clear" w:color="auto" w:fill="FFFFFF"/>
              <w:spacing w:before="30" w:after="30"/>
              <w:rPr>
                <w:rFonts w:ascii="Calibri" w:hAnsi="Calibri" w:cs="Calibri"/>
                <w:color w:val="000000"/>
                <w:sz w:val="20"/>
              </w:rPr>
            </w:pPr>
            <w:r w:rsidRPr="00BB00E8">
              <w:rPr>
                <w:color w:val="000000"/>
                <w:sz w:val="20"/>
              </w:rPr>
              <w:t>Закрепляем понятия «семья», «имя», «фамилия»;</w:t>
            </w:r>
            <w:r w:rsidRPr="00BB00E8">
              <w:rPr>
                <w:rFonts w:ascii="Calibri" w:hAnsi="Calibri" w:cs="Calibri"/>
                <w:color w:val="000000"/>
                <w:sz w:val="20"/>
              </w:rPr>
              <w:t xml:space="preserve"> </w:t>
            </w:r>
            <w:r w:rsidRPr="00BB00E8">
              <w:rPr>
                <w:color w:val="000000"/>
                <w:sz w:val="20"/>
              </w:rPr>
              <w:t>умение называть имя и отчество своих родителей, бабушек и дедушек;</w:t>
            </w:r>
            <w:r w:rsidRPr="00BB00E8">
              <w:rPr>
                <w:rFonts w:ascii="Calibri" w:hAnsi="Calibri" w:cs="Calibri"/>
                <w:color w:val="000000"/>
                <w:sz w:val="20"/>
              </w:rPr>
              <w:t xml:space="preserve"> </w:t>
            </w:r>
            <w:r w:rsidRPr="00BB00E8">
              <w:rPr>
                <w:color w:val="000000"/>
                <w:sz w:val="20"/>
              </w:rPr>
              <w:t>знакомим с понятием «семейные ценности»; воспитываем любовь и уважение к членам семьи, учим проявлять заботу о родных людях.</w:t>
            </w:r>
          </w:p>
          <w:p w14:paraId="1FD97235" w14:textId="77777777" w:rsidR="00BB00E8" w:rsidRPr="00BB00E8" w:rsidRDefault="00BB00E8" w:rsidP="007935FE">
            <w:pPr>
              <w:jc w:val="center"/>
              <w:rPr>
                <w:sz w:val="20"/>
              </w:rPr>
            </w:pPr>
          </w:p>
        </w:tc>
        <w:tc>
          <w:tcPr>
            <w:tcW w:w="5351" w:type="dxa"/>
            <w:gridSpan w:val="2"/>
          </w:tcPr>
          <w:p w14:paraId="73FF3025" w14:textId="77777777" w:rsidR="00BB00E8" w:rsidRPr="00BB00E8" w:rsidRDefault="00BB00E8" w:rsidP="007935FE">
            <w:pPr>
              <w:shd w:val="clear" w:color="auto" w:fill="FFFFFF"/>
              <w:spacing w:line="0" w:lineRule="auto"/>
              <w:textAlignment w:val="baseline"/>
              <w:rPr>
                <w:rFonts w:ascii="ff4" w:hAnsi="ff4"/>
                <w:color w:val="000000"/>
                <w:sz w:val="20"/>
              </w:rPr>
            </w:pPr>
            <w:r w:rsidRPr="00BB00E8">
              <w:rPr>
                <w:rStyle w:val="ff1"/>
                <w:rFonts w:ascii="ff1" w:hAnsi="ff1"/>
                <w:color w:val="000000"/>
                <w:sz w:val="20"/>
                <w:bdr w:val="none" w:sz="0" w:space="0" w:color="auto" w:frame="1"/>
              </w:rPr>
              <w:t xml:space="preserve">формировать осознанное понимание значимости семьи в </w:t>
            </w:r>
          </w:p>
          <w:p w14:paraId="1FE6F3EE" w14:textId="77777777" w:rsidR="00BB00E8" w:rsidRPr="00BB00E8" w:rsidRDefault="00BB00E8" w:rsidP="007935FE">
            <w:pPr>
              <w:shd w:val="clear" w:color="auto" w:fill="FFFFFF"/>
              <w:spacing w:line="0" w:lineRule="auto"/>
              <w:textAlignment w:val="baseline"/>
              <w:rPr>
                <w:rFonts w:ascii="ff1" w:hAnsi="ff1"/>
                <w:color w:val="000000"/>
                <w:sz w:val="20"/>
              </w:rPr>
            </w:pPr>
            <w:r w:rsidRPr="00BB00E8">
              <w:rPr>
                <w:rFonts w:ascii="ff1" w:hAnsi="ff1"/>
                <w:color w:val="000000"/>
                <w:sz w:val="20"/>
              </w:rPr>
              <w:t>жизни ребёнка</w:t>
            </w:r>
          </w:p>
          <w:p w14:paraId="7A28A7EE" w14:textId="77777777" w:rsidR="00BB00E8" w:rsidRPr="00BB00E8" w:rsidRDefault="00BB00E8" w:rsidP="007935FE">
            <w:pPr>
              <w:shd w:val="clear" w:color="auto" w:fill="FFFFFF"/>
              <w:spacing w:line="0" w:lineRule="auto"/>
              <w:textAlignment w:val="baseline"/>
              <w:rPr>
                <w:rFonts w:ascii="ff4" w:hAnsi="ff4"/>
                <w:color w:val="000000"/>
                <w:sz w:val="20"/>
              </w:rPr>
            </w:pPr>
            <w:r w:rsidRPr="00BB00E8">
              <w:rPr>
                <w:sz w:val="20"/>
              </w:rPr>
              <w:t xml:space="preserve"> </w:t>
            </w:r>
            <w:r w:rsidRPr="00BB00E8">
              <w:rPr>
                <w:rFonts w:ascii="ff1" w:hAnsi="ff1"/>
                <w:color w:val="000000"/>
                <w:sz w:val="20"/>
                <w:bdr w:val="none" w:sz="0" w:space="0" w:color="auto" w:frame="1"/>
              </w:rPr>
              <w:t xml:space="preserve">формировать осознанное понимание значимости семьи в </w:t>
            </w:r>
          </w:p>
          <w:p w14:paraId="04BF57B1" w14:textId="77777777" w:rsidR="00BB00E8" w:rsidRPr="00BB00E8" w:rsidRDefault="00BB00E8" w:rsidP="007935FE">
            <w:pPr>
              <w:shd w:val="clear" w:color="auto" w:fill="FFFFFF"/>
              <w:spacing w:line="0" w:lineRule="auto"/>
              <w:textAlignment w:val="baseline"/>
              <w:rPr>
                <w:rFonts w:ascii="ff1" w:hAnsi="ff1"/>
                <w:color w:val="000000"/>
                <w:sz w:val="20"/>
              </w:rPr>
            </w:pPr>
            <w:r w:rsidRPr="00BB00E8">
              <w:rPr>
                <w:rFonts w:ascii="ff1" w:hAnsi="ff1"/>
                <w:color w:val="000000"/>
                <w:sz w:val="20"/>
              </w:rPr>
              <w:t>жизни ребёнка</w:t>
            </w:r>
          </w:p>
          <w:p w14:paraId="3B93C917" w14:textId="77777777" w:rsidR="00BB00E8" w:rsidRPr="00BB00E8" w:rsidRDefault="00BB00E8" w:rsidP="007935FE">
            <w:pPr>
              <w:rPr>
                <w:sz w:val="20"/>
              </w:rPr>
            </w:pPr>
            <w:r w:rsidRPr="00BB00E8">
              <w:rPr>
                <w:sz w:val="20"/>
                <w:shd w:val="clear" w:color="auto" w:fill="FFFFFF"/>
              </w:rPr>
              <w:t>Расширяем представления о своей семье, родословной, семейных традициях.</w:t>
            </w:r>
          </w:p>
        </w:tc>
      </w:tr>
      <w:tr w:rsidR="00BB00E8" w:rsidRPr="00BB00E8" w14:paraId="60ACAAB9" w14:textId="77777777" w:rsidTr="007935FE">
        <w:tc>
          <w:tcPr>
            <w:tcW w:w="806" w:type="dxa"/>
            <w:vMerge/>
          </w:tcPr>
          <w:p w14:paraId="318E012D" w14:textId="77777777" w:rsidR="00BB00E8" w:rsidRPr="00BB00E8" w:rsidRDefault="00BB00E8" w:rsidP="007935FE">
            <w:pPr>
              <w:jc w:val="center"/>
              <w:rPr>
                <w:b/>
                <w:sz w:val="20"/>
              </w:rPr>
            </w:pPr>
          </w:p>
        </w:tc>
        <w:tc>
          <w:tcPr>
            <w:tcW w:w="871" w:type="dxa"/>
          </w:tcPr>
          <w:p w14:paraId="2FCFFBDB" w14:textId="77777777" w:rsidR="00BB00E8" w:rsidRPr="00BB00E8" w:rsidRDefault="00BB00E8" w:rsidP="007935FE">
            <w:pPr>
              <w:jc w:val="center"/>
              <w:rPr>
                <w:b/>
                <w:sz w:val="20"/>
              </w:rPr>
            </w:pPr>
            <w:r w:rsidRPr="00BB00E8">
              <w:rPr>
                <w:b/>
                <w:sz w:val="20"/>
              </w:rPr>
              <w:t>2</w:t>
            </w:r>
          </w:p>
        </w:tc>
        <w:tc>
          <w:tcPr>
            <w:tcW w:w="1767" w:type="dxa"/>
          </w:tcPr>
          <w:p w14:paraId="58FDD899" w14:textId="77777777" w:rsidR="00BB00E8" w:rsidRPr="00BB00E8" w:rsidRDefault="00BB00E8" w:rsidP="007935FE">
            <w:pPr>
              <w:jc w:val="center"/>
              <w:rPr>
                <w:sz w:val="20"/>
              </w:rPr>
            </w:pPr>
          </w:p>
        </w:tc>
        <w:tc>
          <w:tcPr>
            <w:tcW w:w="1599" w:type="dxa"/>
            <w:shd w:val="pct10" w:color="auto" w:fill="auto"/>
          </w:tcPr>
          <w:p w14:paraId="1D6B4FD5" w14:textId="77777777" w:rsidR="00BB00E8" w:rsidRPr="00BB00E8" w:rsidRDefault="00BB00E8" w:rsidP="007935FE">
            <w:pPr>
              <w:jc w:val="center"/>
              <w:rPr>
                <w:b/>
                <w:sz w:val="20"/>
              </w:rPr>
            </w:pPr>
            <w:r w:rsidRPr="00BB00E8">
              <w:rPr>
                <w:b/>
                <w:sz w:val="20"/>
              </w:rPr>
              <w:t>Мир без опасности. Профессии 112</w:t>
            </w:r>
          </w:p>
        </w:tc>
        <w:tc>
          <w:tcPr>
            <w:tcW w:w="9517" w:type="dxa"/>
            <w:gridSpan w:val="4"/>
          </w:tcPr>
          <w:p w14:paraId="38E26796" w14:textId="77777777" w:rsidR="00BB00E8" w:rsidRPr="00BB00E8" w:rsidRDefault="00BB00E8" w:rsidP="007935FE">
            <w:pPr>
              <w:jc w:val="center"/>
              <w:rPr>
                <w:sz w:val="20"/>
                <w:u w:val="single"/>
              </w:rPr>
            </w:pPr>
            <w:r w:rsidRPr="00BB00E8">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B00E8" w:rsidRPr="00BB00E8" w14:paraId="17A8E2A6" w14:textId="77777777" w:rsidTr="007935FE">
        <w:tc>
          <w:tcPr>
            <w:tcW w:w="806" w:type="dxa"/>
            <w:vMerge/>
          </w:tcPr>
          <w:p w14:paraId="5B1E751D" w14:textId="77777777" w:rsidR="00BB00E8" w:rsidRPr="00BB00E8" w:rsidRDefault="00BB00E8" w:rsidP="007935FE">
            <w:pPr>
              <w:jc w:val="center"/>
              <w:rPr>
                <w:b/>
                <w:sz w:val="20"/>
              </w:rPr>
            </w:pPr>
          </w:p>
        </w:tc>
        <w:tc>
          <w:tcPr>
            <w:tcW w:w="871" w:type="dxa"/>
          </w:tcPr>
          <w:p w14:paraId="3A7FC7AE" w14:textId="77777777" w:rsidR="00BB00E8" w:rsidRPr="00BB00E8" w:rsidRDefault="00BB00E8" w:rsidP="007935FE">
            <w:pPr>
              <w:jc w:val="center"/>
              <w:rPr>
                <w:b/>
                <w:sz w:val="20"/>
              </w:rPr>
            </w:pPr>
            <w:r w:rsidRPr="00BB00E8">
              <w:rPr>
                <w:b/>
                <w:sz w:val="20"/>
              </w:rPr>
              <w:t>3</w:t>
            </w:r>
          </w:p>
        </w:tc>
        <w:tc>
          <w:tcPr>
            <w:tcW w:w="1767" w:type="dxa"/>
          </w:tcPr>
          <w:p w14:paraId="531C3880" w14:textId="77777777" w:rsidR="00BB00E8" w:rsidRPr="00BB00E8" w:rsidRDefault="00BB00E8" w:rsidP="007935FE">
            <w:pPr>
              <w:jc w:val="center"/>
              <w:rPr>
                <w:sz w:val="20"/>
              </w:rPr>
            </w:pPr>
          </w:p>
        </w:tc>
        <w:tc>
          <w:tcPr>
            <w:tcW w:w="1599" w:type="dxa"/>
            <w:shd w:val="pct10" w:color="auto" w:fill="auto"/>
          </w:tcPr>
          <w:p w14:paraId="7CB05B9D" w14:textId="77777777" w:rsidR="00BB00E8" w:rsidRPr="00BB00E8" w:rsidRDefault="00BB00E8" w:rsidP="007935FE">
            <w:pPr>
              <w:jc w:val="center"/>
              <w:rPr>
                <w:b/>
                <w:sz w:val="20"/>
              </w:rPr>
            </w:pPr>
            <w:r w:rsidRPr="00BB00E8">
              <w:rPr>
                <w:b/>
                <w:sz w:val="20"/>
              </w:rPr>
              <w:t>Разноцветная неделя</w:t>
            </w:r>
          </w:p>
        </w:tc>
        <w:tc>
          <w:tcPr>
            <w:tcW w:w="2040" w:type="dxa"/>
          </w:tcPr>
          <w:p w14:paraId="14B7A36E" w14:textId="77777777" w:rsidR="00BB00E8" w:rsidRPr="00BB00E8" w:rsidRDefault="00BB00E8" w:rsidP="007935FE">
            <w:pPr>
              <w:jc w:val="center"/>
              <w:rPr>
                <w:sz w:val="20"/>
              </w:rPr>
            </w:pPr>
          </w:p>
        </w:tc>
        <w:tc>
          <w:tcPr>
            <w:tcW w:w="2126" w:type="dxa"/>
          </w:tcPr>
          <w:p w14:paraId="64055D25" w14:textId="77777777" w:rsidR="00BB00E8" w:rsidRPr="00BB00E8" w:rsidRDefault="00BB00E8" w:rsidP="007935FE">
            <w:pPr>
              <w:jc w:val="center"/>
              <w:rPr>
                <w:sz w:val="20"/>
              </w:rPr>
            </w:pPr>
          </w:p>
        </w:tc>
        <w:tc>
          <w:tcPr>
            <w:tcW w:w="2977" w:type="dxa"/>
          </w:tcPr>
          <w:p w14:paraId="3CD33865" w14:textId="77777777" w:rsidR="00BB00E8" w:rsidRPr="00BB00E8" w:rsidRDefault="00BB00E8" w:rsidP="007935FE">
            <w:pPr>
              <w:jc w:val="center"/>
              <w:rPr>
                <w:sz w:val="20"/>
              </w:rPr>
            </w:pPr>
          </w:p>
        </w:tc>
        <w:tc>
          <w:tcPr>
            <w:tcW w:w="2374" w:type="dxa"/>
          </w:tcPr>
          <w:p w14:paraId="0E27605F" w14:textId="77777777" w:rsidR="00BB00E8" w:rsidRPr="00BB00E8" w:rsidRDefault="00BB00E8" w:rsidP="007935FE">
            <w:pPr>
              <w:jc w:val="center"/>
              <w:rPr>
                <w:sz w:val="20"/>
              </w:rPr>
            </w:pPr>
          </w:p>
        </w:tc>
      </w:tr>
      <w:tr w:rsidR="00BB00E8" w:rsidRPr="00BB00E8" w14:paraId="7433384D" w14:textId="77777777" w:rsidTr="007935FE">
        <w:tc>
          <w:tcPr>
            <w:tcW w:w="806" w:type="dxa"/>
            <w:vMerge/>
          </w:tcPr>
          <w:p w14:paraId="450BAE61" w14:textId="77777777" w:rsidR="00BB00E8" w:rsidRPr="00BB00E8" w:rsidRDefault="00BB00E8" w:rsidP="007935FE">
            <w:pPr>
              <w:jc w:val="center"/>
              <w:rPr>
                <w:b/>
                <w:sz w:val="20"/>
              </w:rPr>
            </w:pPr>
          </w:p>
        </w:tc>
        <w:tc>
          <w:tcPr>
            <w:tcW w:w="871" w:type="dxa"/>
          </w:tcPr>
          <w:p w14:paraId="6C2DA24B" w14:textId="77777777" w:rsidR="00BB00E8" w:rsidRPr="00BB00E8" w:rsidRDefault="00BB00E8" w:rsidP="007935FE">
            <w:pPr>
              <w:jc w:val="center"/>
              <w:rPr>
                <w:b/>
                <w:sz w:val="20"/>
              </w:rPr>
            </w:pPr>
            <w:r w:rsidRPr="00BB00E8">
              <w:rPr>
                <w:b/>
                <w:sz w:val="20"/>
              </w:rPr>
              <w:t>4</w:t>
            </w:r>
          </w:p>
        </w:tc>
        <w:tc>
          <w:tcPr>
            <w:tcW w:w="1767" w:type="dxa"/>
          </w:tcPr>
          <w:p w14:paraId="2DB7F608" w14:textId="77777777" w:rsidR="00BB00E8" w:rsidRPr="00BB00E8" w:rsidRDefault="00BB00E8" w:rsidP="007935FE">
            <w:pPr>
              <w:jc w:val="center"/>
              <w:rPr>
                <w:sz w:val="20"/>
              </w:rPr>
            </w:pPr>
          </w:p>
        </w:tc>
        <w:tc>
          <w:tcPr>
            <w:tcW w:w="1599" w:type="dxa"/>
            <w:shd w:val="pct10" w:color="auto" w:fill="auto"/>
          </w:tcPr>
          <w:p w14:paraId="05666235" w14:textId="77777777" w:rsidR="00BB00E8" w:rsidRPr="00BB00E8" w:rsidRDefault="00BB00E8" w:rsidP="007935FE">
            <w:pPr>
              <w:jc w:val="center"/>
              <w:rPr>
                <w:b/>
                <w:sz w:val="20"/>
              </w:rPr>
            </w:pPr>
            <w:r w:rsidRPr="00BB00E8">
              <w:rPr>
                <w:b/>
                <w:sz w:val="20"/>
              </w:rPr>
              <w:t>Книжкина неделя</w:t>
            </w:r>
          </w:p>
        </w:tc>
        <w:tc>
          <w:tcPr>
            <w:tcW w:w="9517" w:type="dxa"/>
            <w:gridSpan w:val="4"/>
          </w:tcPr>
          <w:p w14:paraId="43D241CD" w14:textId="77777777" w:rsidR="00BB00E8" w:rsidRPr="00BB00E8" w:rsidRDefault="00BB00E8" w:rsidP="007935FE">
            <w:pPr>
              <w:jc w:val="center"/>
              <w:rPr>
                <w:sz w:val="20"/>
                <w:u w:val="single"/>
              </w:rPr>
            </w:pPr>
            <w:r w:rsidRPr="00BB00E8">
              <w:rPr>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BB00E8" w:rsidRPr="00BB00E8" w14:paraId="03DFE1F1" w14:textId="77777777" w:rsidTr="007935FE">
        <w:tc>
          <w:tcPr>
            <w:tcW w:w="806" w:type="dxa"/>
            <w:vMerge w:val="restart"/>
            <w:textDirection w:val="btLr"/>
          </w:tcPr>
          <w:p w14:paraId="6C03D236" w14:textId="77777777" w:rsidR="00BB00E8" w:rsidRPr="00BB00E8" w:rsidRDefault="00BB00E8" w:rsidP="007935FE">
            <w:pPr>
              <w:ind w:left="113" w:right="113"/>
              <w:jc w:val="center"/>
              <w:rPr>
                <w:b/>
                <w:sz w:val="20"/>
              </w:rPr>
            </w:pPr>
            <w:r w:rsidRPr="00BB00E8">
              <w:rPr>
                <w:b/>
                <w:sz w:val="20"/>
              </w:rPr>
              <w:t>Август</w:t>
            </w:r>
          </w:p>
        </w:tc>
        <w:tc>
          <w:tcPr>
            <w:tcW w:w="871" w:type="dxa"/>
          </w:tcPr>
          <w:p w14:paraId="69A465B7" w14:textId="77777777" w:rsidR="00BB00E8" w:rsidRPr="00BB00E8" w:rsidRDefault="00BB00E8" w:rsidP="007935FE">
            <w:pPr>
              <w:jc w:val="center"/>
              <w:rPr>
                <w:b/>
                <w:sz w:val="20"/>
              </w:rPr>
            </w:pPr>
            <w:r w:rsidRPr="00BB00E8">
              <w:rPr>
                <w:b/>
                <w:sz w:val="20"/>
              </w:rPr>
              <w:t>1</w:t>
            </w:r>
          </w:p>
        </w:tc>
        <w:tc>
          <w:tcPr>
            <w:tcW w:w="1767" w:type="dxa"/>
          </w:tcPr>
          <w:p w14:paraId="62DF004F" w14:textId="77777777" w:rsidR="00BB00E8" w:rsidRPr="00BB00E8" w:rsidRDefault="00BB00E8" w:rsidP="007935FE">
            <w:pPr>
              <w:jc w:val="center"/>
              <w:rPr>
                <w:sz w:val="20"/>
              </w:rPr>
            </w:pPr>
          </w:p>
        </w:tc>
        <w:tc>
          <w:tcPr>
            <w:tcW w:w="1599" w:type="dxa"/>
            <w:shd w:val="pct10" w:color="auto" w:fill="auto"/>
          </w:tcPr>
          <w:p w14:paraId="201BC6F2" w14:textId="77777777" w:rsidR="00BB00E8" w:rsidRPr="00BB00E8" w:rsidRDefault="00BB00E8" w:rsidP="007935FE">
            <w:pPr>
              <w:jc w:val="center"/>
              <w:rPr>
                <w:b/>
                <w:sz w:val="20"/>
              </w:rPr>
            </w:pPr>
          </w:p>
        </w:tc>
        <w:tc>
          <w:tcPr>
            <w:tcW w:w="2040" w:type="dxa"/>
          </w:tcPr>
          <w:p w14:paraId="64ABE922" w14:textId="77777777" w:rsidR="00BB00E8" w:rsidRPr="00BB00E8" w:rsidRDefault="00BB00E8" w:rsidP="007935FE">
            <w:pPr>
              <w:jc w:val="center"/>
              <w:rPr>
                <w:sz w:val="20"/>
              </w:rPr>
            </w:pPr>
          </w:p>
        </w:tc>
        <w:tc>
          <w:tcPr>
            <w:tcW w:w="2126" w:type="dxa"/>
          </w:tcPr>
          <w:p w14:paraId="321BB889" w14:textId="77777777" w:rsidR="00BB00E8" w:rsidRPr="00BB00E8" w:rsidRDefault="00BB00E8" w:rsidP="007935FE">
            <w:pPr>
              <w:jc w:val="center"/>
              <w:rPr>
                <w:sz w:val="20"/>
              </w:rPr>
            </w:pPr>
          </w:p>
        </w:tc>
        <w:tc>
          <w:tcPr>
            <w:tcW w:w="2977" w:type="dxa"/>
          </w:tcPr>
          <w:p w14:paraId="6C832AEC" w14:textId="77777777" w:rsidR="00BB00E8" w:rsidRPr="00BB00E8" w:rsidRDefault="00BB00E8" w:rsidP="007935FE">
            <w:pPr>
              <w:jc w:val="center"/>
              <w:rPr>
                <w:sz w:val="20"/>
              </w:rPr>
            </w:pPr>
          </w:p>
        </w:tc>
        <w:tc>
          <w:tcPr>
            <w:tcW w:w="2374" w:type="dxa"/>
          </w:tcPr>
          <w:p w14:paraId="7F1280B0" w14:textId="77777777" w:rsidR="00BB00E8" w:rsidRPr="00BB00E8" w:rsidRDefault="00BB00E8" w:rsidP="007935FE">
            <w:pPr>
              <w:jc w:val="center"/>
              <w:rPr>
                <w:sz w:val="20"/>
              </w:rPr>
            </w:pPr>
          </w:p>
        </w:tc>
      </w:tr>
      <w:tr w:rsidR="00BB00E8" w:rsidRPr="00BB00E8" w14:paraId="0D9B3CA3" w14:textId="77777777" w:rsidTr="007935FE">
        <w:tc>
          <w:tcPr>
            <w:tcW w:w="806" w:type="dxa"/>
            <w:vMerge/>
          </w:tcPr>
          <w:p w14:paraId="3EEB93B9" w14:textId="77777777" w:rsidR="00BB00E8" w:rsidRPr="00BB00E8" w:rsidRDefault="00BB00E8" w:rsidP="007935FE">
            <w:pPr>
              <w:jc w:val="center"/>
              <w:rPr>
                <w:b/>
                <w:sz w:val="20"/>
              </w:rPr>
            </w:pPr>
          </w:p>
        </w:tc>
        <w:tc>
          <w:tcPr>
            <w:tcW w:w="871" w:type="dxa"/>
          </w:tcPr>
          <w:p w14:paraId="6E8EEA62" w14:textId="77777777" w:rsidR="00BB00E8" w:rsidRPr="00BB00E8" w:rsidRDefault="00BB00E8" w:rsidP="007935FE">
            <w:pPr>
              <w:jc w:val="center"/>
              <w:rPr>
                <w:b/>
                <w:sz w:val="20"/>
              </w:rPr>
            </w:pPr>
            <w:r w:rsidRPr="00BB00E8">
              <w:rPr>
                <w:b/>
                <w:sz w:val="20"/>
              </w:rPr>
              <w:t>2</w:t>
            </w:r>
          </w:p>
        </w:tc>
        <w:tc>
          <w:tcPr>
            <w:tcW w:w="1767" w:type="dxa"/>
          </w:tcPr>
          <w:p w14:paraId="7BC2AB0F" w14:textId="77777777" w:rsidR="00BB00E8" w:rsidRPr="00BB00E8" w:rsidRDefault="00BB00E8" w:rsidP="007935FE">
            <w:pPr>
              <w:jc w:val="center"/>
              <w:rPr>
                <w:sz w:val="20"/>
                <w:u w:val="single"/>
              </w:rPr>
            </w:pPr>
            <w:r w:rsidRPr="00BB00E8">
              <w:rPr>
                <w:sz w:val="20"/>
                <w:u w:val="single"/>
              </w:rPr>
              <w:t>12 августа</w:t>
            </w:r>
          </w:p>
          <w:p w14:paraId="76294938" w14:textId="77777777" w:rsidR="00BB00E8" w:rsidRPr="00BB00E8" w:rsidRDefault="00BB00E8" w:rsidP="007935FE">
            <w:pPr>
              <w:jc w:val="center"/>
              <w:rPr>
                <w:sz w:val="20"/>
              </w:rPr>
            </w:pPr>
            <w:r w:rsidRPr="00BB00E8">
              <w:rPr>
                <w:sz w:val="20"/>
              </w:rPr>
              <w:t>День физкультурника</w:t>
            </w:r>
          </w:p>
        </w:tc>
        <w:tc>
          <w:tcPr>
            <w:tcW w:w="1599" w:type="dxa"/>
            <w:shd w:val="pct10" w:color="auto" w:fill="auto"/>
          </w:tcPr>
          <w:p w14:paraId="28EAE367" w14:textId="77777777" w:rsidR="00BB00E8" w:rsidRPr="00BB00E8" w:rsidRDefault="00BB00E8" w:rsidP="007935FE">
            <w:pPr>
              <w:jc w:val="center"/>
              <w:rPr>
                <w:b/>
                <w:sz w:val="20"/>
              </w:rPr>
            </w:pPr>
            <w:r w:rsidRPr="00BB00E8">
              <w:rPr>
                <w:b/>
                <w:sz w:val="20"/>
              </w:rPr>
              <w:t>Неделя талантов</w:t>
            </w:r>
          </w:p>
        </w:tc>
        <w:tc>
          <w:tcPr>
            <w:tcW w:w="9517" w:type="dxa"/>
            <w:gridSpan w:val="4"/>
          </w:tcPr>
          <w:p w14:paraId="5622BC36" w14:textId="77777777" w:rsidR="00BB00E8" w:rsidRPr="00BB00E8" w:rsidRDefault="00BB00E8" w:rsidP="007935FE">
            <w:pPr>
              <w:jc w:val="center"/>
              <w:rPr>
                <w:sz w:val="20"/>
              </w:rPr>
            </w:pPr>
            <w:r w:rsidRPr="00BB00E8">
              <w:rPr>
                <w:sz w:val="20"/>
              </w:rPr>
              <w:t xml:space="preserve">Кто такие </w:t>
            </w:r>
            <w:r w:rsidRPr="00BB00E8">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B00E8" w:rsidRPr="00BB00E8" w14:paraId="01CFD6FA" w14:textId="77777777" w:rsidTr="007935FE">
        <w:tc>
          <w:tcPr>
            <w:tcW w:w="806" w:type="dxa"/>
            <w:vMerge/>
          </w:tcPr>
          <w:p w14:paraId="1771E49A" w14:textId="77777777" w:rsidR="00BB00E8" w:rsidRPr="00BB00E8" w:rsidRDefault="00BB00E8" w:rsidP="007935FE">
            <w:pPr>
              <w:jc w:val="center"/>
              <w:rPr>
                <w:b/>
                <w:sz w:val="20"/>
              </w:rPr>
            </w:pPr>
          </w:p>
        </w:tc>
        <w:tc>
          <w:tcPr>
            <w:tcW w:w="871" w:type="dxa"/>
          </w:tcPr>
          <w:p w14:paraId="075BA1F2" w14:textId="77777777" w:rsidR="00BB00E8" w:rsidRPr="00BB00E8" w:rsidRDefault="00BB00E8" w:rsidP="007935FE">
            <w:pPr>
              <w:jc w:val="center"/>
              <w:rPr>
                <w:b/>
                <w:sz w:val="20"/>
              </w:rPr>
            </w:pPr>
            <w:r w:rsidRPr="00BB00E8">
              <w:rPr>
                <w:b/>
                <w:sz w:val="20"/>
              </w:rPr>
              <w:t>3</w:t>
            </w:r>
          </w:p>
        </w:tc>
        <w:tc>
          <w:tcPr>
            <w:tcW w:w="1767" w:type="dxa"/>
          </w:tcPr>
          <w:p w14:paraId="616064A7" w14:textId="77777777" w:rsidR="00BB00E8" w:rsidRPr="00BB00E8" w:rsidRDefault="00BB00E8" w:rsidP="007935FE">
            <w:pPr>
              <w:jc w:val="center"/>
              <w:rPr>
                <w:sz w:val="20"/>
              </w:rPr>
            </w:pPr>
          </w:p>
        </w:tc>
        <w:tc>
          <w:tcPr>
            <w:tcW w:w="1599" w:type="dxa"/>
            <w:shd w:val="pct10" w:color="auto" w:fill="auto"/>
          </w:tcPr>
          <w:p w14:paraId="4A024D28" w14:textId="77777777" w:rsidR="00BB00E8" w:rsidRPr="00BB00E8" w:rsidRDefault="00BB00E8" w:rsidP="007935FE">
            <w:pPr>
              <w:jc w:val="center"/>
              <w:rPr>
                <w:b/>
                <w:sz w:val="20"/>
              </w:rPr>
            </w:pPr>
            <w:r w:rsidRPr="00BB00E8">
              <w:rPr>
                <w:b/>
                <w:sz w:val="20"/>
              </w:rPr>
              <w:t>Неделя этикета</w:t>
            </w:r>
          </w:p>
        </w:tc>
        <w:tc>
          <w:tcPr>
            <w:tcW w:w="9517" w:type="dxa"/>
            <w:gridSpan w:val="4"/>
          </w:tcPr>
          <w:p w14:paraId="5556E659" w14:textId="77777777" w:rsidR="00BB00E8" w:rsidRPr="00BB00E8" w:rsidRDefault="00BB00E8" w:rsidP="007935FE">
            <w:pPr>
              <w:jc w:val="center"/>
              <w:rPr>
                <w:i/>
                <w:sz w:val="20"/>
                <w:u w:val="single"/>
              </w:rPr>
            </w:pPr>
            <w:r w:rsidRPr="00BB00E8">
              <w:rPr>
                <w:i/>
                <w:sz w:val="20"/>
                <w:u w:val="single"/>
              </w:rPr>
              <w:t>Дорогою добра.</w:t>
            </w:r>
          </w:p>
        </w:tc>
      </w:tr>
      <w:tr w:rsidR="00BB00E8" w:rsidRPr="00BB00E8" w14:paraId="5455A581" w14:textId="77777777" w:rsidTr="007935FE">
        <w:tc>
          <w:tcPr>
            <w:tcW w:w="806" w:type="dxa"/>
            <w:vMerge/>
          </w:tcPr>
          <w:p w14:paraId="1D76E4DA" w14:textId="77777777" w:rsidR="00BB00E8" w:rsidRPr="00BB00E8" w:rsidRDefault="00BB00E8" w:rsidP="007935FE">
            <w:pPr>
              <w:jc w:val="center"/>
              <w:rPr>
                <w:b/>
                <w:sz w:val="20"/>
              </w:rPr>
            </w:pPr>
          </w:p>
        </w:tc>
        <w:tc>
          <w:tcPr>
            <w:tcW w:w="871" w:type="dxa"/>
          </w:tcPr>
          <w:p w14:paraId="7536433B" w14:textId="77777777" w:rsidR="00BB00E8" w:rsidRPr="00BB00E8" w:rsidRDefault="00BB00E8" w:rsidP="007935FE">
            <w:pPr>
              <w:jc w:val="center"/>
              <w:rPr>
                <w:b/>
                <w:sz w:val="20"/>
              </w:rPr>
            </w:pPr>
            <w:r w:rsidRPr="00BB00E8">
              <w:rPr>
                <w:b/>
                <w:sz w:val="20"/>
              </w:rPr>
              <w:t>4</w:t>
            </w:r>
          </w:p>
        </w:tc>
        <w:tc>
          <w:tcPr>
            <w:tcW w:w="1767" w:type="dxa"/>
          </w:tcPr>
          <w:p w14:paraId="3DBE1C94" w14:textId="77777777" w:rsidR="00BB00E8" w:rsidRPr="00BB00E8" w:rsidRDefault="00BB00E8" w:rsidP="007935FE">
            <w:pPr>
              <w:jc w:val="center"/>
              <w:rPr>
                <w:sz w:val="20"/>
                <w:u w:val="single"/>
              </w:rPr>
            </w:pPr>
            <w:r w:rsidRPr="00BB00E8">
              <w:rPr>
                <w:sz w:val="20"/>
                <w:u w:val="single"/>
              </w:rPr>
              <w:t>22 августа</w:t>
            </w:r>
          </w:p>
          <w:p w14:paraId="415B3434" w14:textId="77777777" w:rsidR="00BB00E8" w:rsidRPr="00BB00E8" w:rsidRDefault="00BB00E8" w:rsidP="007935FE">
            <w:pPr>
              <w:jc w:val="center"/>
              <w:rPr>
                <w:sz w:val="20"/>
              </w:rPr>
            </w:pPr>
            <w:r w:rsidRPr="00BB00E8">
              <w:rPr>
                <w:sz w:val="20"/>
              </w:rPr>
              <w:t>День Государственного флага РФ</w:t>
            </w:r>
          </w:p>
          <w:p w14:paraId="62EE91F2" w14:textId="77777777" w:rsidR="00BB00E8" w:rsidRPr="00BB00E8" w:rsidRDefault="00BB00E8" w:rsidP="007935FE">
            <w:pPr>
              <w:jc w:val="center"/>
              <w:rPr>
                <w:sz w:val="20"/>
                <w:u w:val="single"/>
              </w:rPr>
            </w:pPr>
            <w:r w:rsidRPr="00BB00E8">
              <w:rPr>
                <w:sz w:val="20"/>
                <w:u w:val="single"/>
              </w:rPr>
              <w:lastRenderedPageBreak/>
              <w:t>27 августа</w:t>
            </w:r>
          </w:p>
          <w:p w14:paraId="7561CFB2" w14:textId="77777777" w:rsidR="00BB00E8" w:rsidRPr="00BB00E8" w:rsidRDefault="00BB00E8" w:rsidP="007935FE">
            <w:pPr>
              <w:jc w:val="center"/>
              <w:rPr>
                <w:sz w:val="20"/>
              </w:rPr>
            </w:pPr>
            <w:r w:rsidRPr="00BB00E8">
              <w:rPr>
                <w:sz w:val="20"/>
              </w:rPr>
              <w:t>День российского кино</w:t>
            </w:r>
          </w:p>
          <w:p w14:paraId="4469D740" w14:textId="77777777" w:rsidR="00BB00E8" w:rsidRPr="00BB00E8" w:rsidRDefault="00BB00E8" w:rsidP="007935FE">
            <w:pPr>
              <w:jc w:val="center"/>
              <w:rPr>
                <w:bCs/>
                <w:sz w:val="20"/>
                <w:highlight w:val="green"/>
              </w:rPr>
            </w:pPr>
            <w:r w:rsidRPr="00BB00E8">
              <w:rPr>
                <w:bCs/>
                <w:sz w:val="20"/>
                <w:highlight w:val="green"/>
              </w:rPr>
              <w:t xml:space="preserve">30 августа </w:t>
            </w:r>
          </w:p>
          <w:p w14:paraId="2B738832" w14:textId="77777777" w:rsidR="00BB00E8" w:rsidRPr="00BB00E8" w:rsidRDefault="00BB00E8" w:rsidP="007935FE">
            <w:pPr>
              <w:jc w:val="center"/>
              <w:rPr>
                <w:sz w:val="20"/>
              </w:rPr>
            </w:pPr>
            <w:r w:rsidRPr="00BB00E8">
              <w:rPr>
                <w:b/>
                <w:bCs/>
                <w:sz w:val="20"/>
                <w:highlight w:val="green"/>
              </w:rPr>
              <w:t>День Республики Татарстан</w:t>
            </w:r>
          </w:p>
        </w:tc>
        <w:tc>
          <w:tcPr>
            <w:tcW w:w="1599" w:type="dxa"/>
            <w:shd w:val="pct10" w:color="auto" w:fill="auto"/>
          </w:tcPr>
          <w:p w14:paraId="0A3CA6C2" w14:textId="77777777" w:rsidR="00BB00E8" w:rsidRPr="00BB00E8" w:rsidRDefault="00BB00E8" w:rsidP="007935FE">
            <w:pPr>
              <w:jc w:val="center"/>
              <w:rPr>
                <w:b/>
                <w:sz w:val="20"/>
              </w:rPr>
            </w:pPr>
            <w:r w:rsidRPr="00BB00E8">
              <w:rPr>
                <w:b/>
                <w:sz w:val="20"/>
              </w:rPr>
              <w:lastRenderedPageBreak/>
              <w:t>Родной город. Родная страна.</w:t>
            </w:r>
          </w:p>
        </w:tc>
        <w:tc>
          <w:tcPr>
            <w:tcW w:w="9517" w:type="dxa"/>
            <w:gridSpan w:val="4"/>
          </w:tcPr>
          <w:p w14:paraId="53D6039E" w14:textId="77777777" w:rsidR="00BB00E8" w:rsidRPr="00BB00E8" w:rsidRDefault="00BB00E8" w:rsidP="007935FE">
            <w:pPr>
              <w:jc w:val="center"/>
              <w:rPr>
                <w:sz w:val="20"/>
              </w:rPr>
            </w:pPr>
            <w:r w:rsidRPr="00BB00E8">
              <w:rPr>
                <w:i/>
                <w:sz w:val="20"/>
                <w:u w:val="single"/>
              </w:rPr>
              <w:t>Дорогою добра.</w:t>
            </w:r>
          </w:p>
        </w:tc>
      </w:tr>
    </w:tbl>
    <w:p w14:paraId="74BB2F49" w14:textId="77777777"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14:paraId="4C11F32A"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b/>
          <w:color w:val="000000"/>
          <w:sz w:val="24"/>
        </w:rPr>
        <w:lastRenderedPageBreak/>
        <w:t>План</w:t>
      </w:r>
      <w:r>
        <w:rPr>
          <w:b/>
          <w:color w:val="000000"/>
          <w:spacing w:val="1"/>
          <w:sz w:val="24"/>
        </w:rPr>
        <w:t xml:space="preserve"> </w:t>
      </w:r>
      <w:r>
        <w:rPr>
          <w:b/>
          <w:color w:val="000000"/>
          <w:sz w:val="24"/>
        </w:rPr>
        <w:t>воспитательной</w:t>
      </w:r>
      <w:r>
        <w:rPr>
          <w:b/>
          <w:color w:val="000000"/>
          <w:spacing w:val="2"/>
          <w:sz w:val="24"/>
        </w:rPr>
        <w:t xml:space="preserve"> </w:t>
      </w:r>
      <w:r>
        <w:rPr>
          <w:b/>
          <w:color w:val="000000"/>
          <w:sz w:val="24"/>
        </w:rPr>
        <w:t>работы</w:t>
      </w:r>
      <w:r>
        <w:rPr>
          <w:b/>
          <w:color w:val="000000"/>
          <w:spacing w:val="1"/>
          <w:sz w:val="24"/>
        </w:rPr>
        <w:t xml:space="preserve"> </w:t>
      </w:r>
    </w:p>
    <w:p w14:paraId="67AA5E9C" w14:textId="77777777" w:rsidR="002C6E8D" w:rsidRDefault="0069355F">
      <w:pPr>
        <w:pBdr>
          <w:top w:val="none" w:sz="4" w:space="0" w:color="000000"/>
          <w:left w:val="none" w:sz="4" w:space="0" w:color="000000"/>
          <w:bottom w:val="none" w:sz="4" w:space="0" w:color="000000"/>
          <w:right w:val="none" w:sz="4" w:space="0" w:color="000000"/>
        </w:pBdr>
        <w:spacing w:before="277" w:line="240" w:lineRule="auto"/>
        <w:ind w:firstLine="708"/>
      </w:pPr>
      <w:r>
        <w:rPr>
          <w:color w:val="000000"/>
          <w:sz w:val="24"/>
        </w:rPr>
        <w:t>План</w:t>
      </w:r>
      <w:r>
        <w:rPr>
          <w:color w:val="000000"/>
          <w:spacing w:val="1"/>
          <w:sz w:val="24"/>
        </w:rPr>
        <w:t xml:space="preserve"> </w:t>
      </w:r>
      <w:r>
        <w:rPr>
          <w:color w:val="000000"/>
          <w:sz w:val="24"/>
        </w:rPr>
        <w:t>является единым</w:t>
      </w:r>
      <w:r>
        <w:rPr>
          <w:color w:val="000000"/>
          <w:spacing w:val="-1"/>
          <w:sz w:val="24"/>
        </w:rPr>
        <w:t xml:space="preserve"> </w:t>
      </w:r>
      <w:r>
        <w:rPr>
          <w:color w:val="000000"/>
          <w:sz w:val="24"/>
        </w:rPr>
        <w:t xml:space="preserve">для </w:t>
      </w:r>
      <w:r w:rsidR="00765375">
        <w:rPr>
          <w:color w:val="000000"/>
          <w:sz w:val="24"/>
        </w:rPr>
        <w:t>ДОО</w:t>
      </w:r>
      <w:r>
        <w:rPr>
          <w:color w:val="000000"/>
          <w:sz w:val="24"/>
        </w:rPr>
        <w:t xml:space="preserve">.  </w:t>
      </w:r>
      <w:r w:rsidR="00765375">
        <w:rPr>
          <w:color w:val="000000"/>
          <w:sz w:val="24"/>
        </w:rPr>
        <w:t>ДОО</w:t>
      </w:r>
      <w:r>
        <w:rPr>
          <w:color w:val="000000"/>
          <w:spacing w:val="123"/>
          <w:sz w:val="24"/>
        </w:rPr>
        <w:t xml:space="preserve"> </w:t>
      </w:r>
      <w:r>
        <w:rPr>
          <w:color w:val="000000"/>
          <w:sz w:val="24"/>
        </w:rPr>
        <w:t>вправе</w:t>
      </w:r>
      <w:r>
        <w:rPr>
          <w:color w:val="000000"/>
          <w:spacing w:val="123"/>
          <w:sz w:val="24"/>
        </w:rPr>
        <w:t xml:space="preserve"> </w:t>
      </w:r>
      <w:r>
        <w:rPr>
          <w:color w:val="000000"/>
          <w:spacing w:val="1"/>
          <w:sz w:val="24"/>
        </w:rPr>
        <w:t>наряду</w:t>
      </w:r>
      <w:r>
        <w:rPr>
          <w:color w:val="000000"/>
          <w:spacing w:val="116"/>
          <w:sz w:val="24"/>
        </w:rPr>
        <w:t xml:space="preserve"> </w:t>
      </w:r>
      <w:r>
        <w:rPr>
          <w:color w:val="000000"/>
          <w:sz w:val="24"/>
        </w:rPr>
        <w:t>с</w:t>
      </w:r>
      <w:r>
        <w:rPr>
          <w:color w:val="000000"/>
          <w:spacing w:val="128"/>
          <w:sz w:val="24"/>
        </w:rPr>
        <w:t xml:space="preserve"> </w:t>
      </w:r>
      <w:r>
        <w:rPr>
          <w:color w:val="000000"/>
          <w:sz w:val="24"/>
        </w:rPr>
        <w:t>указанным</w:t>
      </w:r>
      <w:r>
        <w:rPr>
          <w:color w:val="000000"/>
          <w:spacing w:val="121"/>
          <w:sz w:val="24"/>
        </w:rPr>
        <w:t xml:space="preserve"> </w:t>
      </w:r>
      <w:r>
        <w:rPr>
          <w:color w:val="000000"/>
          <w:sz w:val="24"/>
        </w:rPr>
        <w:t>Планом</w:t>
      </w:r>
      <w:r>
        <w:rPr>
          <w:color w:val="000000"/>
          <w:spacing w:val="121"/>
          <w:sz w:val="24"/>
        </w:rPr>
        <w:t xml:space="preserve"> </w:t>
      </w:r>
      <w:r>
        <w:rPr>
          <w:color w:val="000000"/>
          <w:sz w:val="24"/>
        </w:rPr>
        <w:t>проводить</w:t>
      </w:r>
      <w:r>
        <w:rPr>
          <w:color w:val="000000"/>
          <w:spacing w:val="123"/>
          <w:sz w:val="24"/>
        </w:rPr>
        <w:t xml:space="preserve"> </w:t>
      </w:r>
      <w:r>
        <w:rPr>
          <w:color w:val="000000"/>
          <w:spacing w:val="1"/>
          <w:sz w:val="24"/>
        </w:rPr>
        <w:t>иные</w:t>
      </w:r>
      <w:r>
        <w:rPr>
          <w:color w:val="000000"/>
          <w:spacing w:val="118"/>
          <w:sz w:val="24"/>
        </w:rPr>
        <w:t xml:space="preserve"> </w:t>
      </w:r>
      <w:r>
        <w:rPr>
          <w:color w:val="000000"/>
          <w:sz w:val="24"/>
        </w:rPr>
        <w:t>мероприятия</w:t>
      </w:r>
      <w:r>
        <w:rPr>
          <w:color w:val="000000"/>
          <w:spacing w:val="122"/>
          <w:sz w:val="24"/>
        </w:rPr>
        <w:t xml:space="preserve"> </w:t>
      </w:r>
      <w:r>
        <w:rPr>
          <w:color w:val="000000"/>
          <w:sz w:val="24"/>
        </w:rPr>
        <w:t>согласно</w:t>
      </w:r>
      <w:r>
        <w:t xml:space="preserve"> </w:t>
      </w:r>
      <w:r>
        <w:rPr>
          <w:color w:val="000000"/>
          <w:sz w:val="24"/>
        </w:rPr>
        <w:t>Программе</w:t>
      </w:r>
      <w:r>
        <w:rPr>
          <w:color w:val="000000"/>
          <w:spacing w:val="155"/>
          <w:sz w:val="24"/>
        </w:rPr>
        <w:t xml:space="preserve"> </w:t>
      </w:r>
      <w:r>
        <w:rPr>
          <w:color w:val="000000"/>
          <w:sz w:val="24"/>
        </w:rPr>
        <w:t>воспитания,</w:t>
      </w:r>
      <w:r>
        <w:rPr>
          <w:color w:val="000000"/>
          <w:spacing w:val="156"/>
          <w:sz w:val="24"/>
        </w:rPr>
        <w:t xml:space="preserve"> </w:t>
      </w:r>
      <w:r>
        <w:rPr>
          <w:color w:val="000000"/>
          <w:spacing w:val="1"/>
          <w:sz w:val="24"/>
        </w:rPr>
        <w:t>по</w:t>
      </w:r>
      <w:r>
        <w:rPr>
          <w:color w:val="000000"/>
          <w:spacing w:val="155"/>
          <w:sz w:val="24"/>
        </w:rPr>
        <w:t xml:space="preserve"> </w:t>
      </w:r>
      <w:r>
        <w:rPr>
          <w:color w:val="000000"/>
          <w:sz w:val="24"/>
        </w:rPr>
        <w:t>ключевым</w:t>
      </w:r>
      <w:r>
        <w:rPr>
          <w:color w:val="000000"/>
          <w:spacing w:val="155"/>
          <w:sz w:val="24"/>
        </w:rPr>
        <w:t xml:space="preserve"> </w:t>
      </w:r>
      <w:r>
        <w:rPr>
          <w:color w:val="000000"/>
          <w:sz w:val="24"/>
        </w:rPr>
        <w:t>направлениям</w:t>
      </w:r>
      <w:r>
        <w:rPr>
          <w:color w:val="000000"/>
          <w:spacing w:val="155"/>
          <w:sz w:val="24"/>
        </w:rPr>
        <w:t xml:space="preserve"> </w:t>
      </w:r>
      <w:r>
        <w:rPr>
          <w:color w:val="000000"/>
          <w:sz w:val="24"/>
        </w:rPr>
        <w:t>воспитания</w:t>
      </w:r>
      <w:r>
        <w:rPr>
          <w:color w:val="000000"/>
          <w:spacing w:val="156"/>
          <w:sz w:val="24"/>
        </w:rPr>
        <w:t xml:space="preserve"> </w:t>
      </w:r>
      <w:r>
        <w:rPr>
          <w:color w:val="000000"/>
          <w:sz w:val="24"/>
        </w:rPr>
        <w:t>и</w:t>
      </w:r>
      <w:r>
        <w:rPr>
          <w:color w:val="000000"/>
          <w:spacing w:val="157"/>
          <w:sz w:val="24"/>
        </w:rPr>
        <w:t xml:space="preserve"> </w:t>
      </w:r>
      <w:r>
        <w:rPr>
          <w:color w:val="000000"/>
          <w:sz w:val="24"/>
        </w:rPr>
        <w:t>дополнительного</w:t>
      </w:r>
      <w:r>
        <w:t xml:space="preserve"> </w:t>
      </w:r>
      <w:r>
        <w:rPr>
          <w:color w:val="000000"/>
          <w:sz w:val="24"/>
        </w:rPr>
        <w:t>образования детей.</w:t>
      </w:r>
    </w:p>
    <w:p w14:paraId="0DFC6409"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Pr>
          <w:color w:val="000000"/>
          <w:spacing w:val="135"/>
          <w:sz w:val="24"/>
        </w:rPr>
        <w:t xml:space="preserve"> </w:t>
      </w:r>
      <w:r>
        <w:rPr>
          <w:color w:val="000000"/>
          <w:sz w:val="24"/>
        </w:rPr>
        <w:t>мероприятия</w:t>
      </w:r>
      <w:r>
        <w:rPr>
          <w:color w:val="000000"/>
          <w:spacing w:val="134"/>
          <w:sz w:val="24"/>
        </w:rPr>
        <w:t xml:space="preserve"> </w:t>
      </w:r>
      <w:r>
        <w:rPr>
          <w:color w:val="000000"/>
          <w:sz w:val="24"/>
        </w:rPr>
        <w:t>должны</w:t>
      </w:r>
      <w:r>
        <w:rPr>
          <w:color w:val="000000"/>
          <w:spacing w:val="134"/>
          <w:sz w:val="24"/>
        </w:rPr>
        <w:t xml:space="preserve"> </w:t>
      </w:r>
      <w:r>
        <w:rPr>
          <w:color w:val="000000"/>
          <w:sz w:val="24"/>
        </w:rPr>
        <w:t>проводиться</w:t>
      </w:r>
      <w:r>
        <w:rPr>
          <w:color w:val="000000"/>
          <w:spacing w:val="134"/>
          <w:sz w:val="24"/>
        </w:rPr>
        <w:t xml:space="preserve"> </w:t>
      </w:r>
      <w:r>
        <w:rPr>
          <w:color w:val="000000"/>
          <w:sz w:val="24"/>
        </w:rPr>
        <w:t>с</w:t>
      </w:r>
      <w:r>
        <w:rPr>
          <w:color w:val="000000"/>
          <w:spacing w:val="131"/>
          <w:sz w:val="24"/>
        </w:rPr>
        <w:t xml:space="preserve"> </w:t>
      </w:r>
      <w:r>
        <w:rPr>
          <w:color w:val="000000"/>
          <w:sz w:val="24"/>
        </w:rPr>
        <w:t>учётом</w:t>
      </w:r>
      <w:r>
        <w:rPr>
          <w:color w:val="000000"/>
          <w:spacing w:val="134"/>
          <w:sz w:val="24"/>
        </w:rPr>
        <w:t xml:space="preserve"> </w:t>
      </w:r>
      <w:r>
        <w:rPr>
          <w:color w:val="000000"/>
          <w:sz w:val="24"/>
        </w:rPr>
        <w:t>особенностей</w:t>
      </w:r>
      <w:r>
        <w:rPr>
          <w:color w:val="000000"/>
          <w:spacing w:val="135"/>
          <w:sz w:val="24"/>
        </w:rPr>
        <w:t xml:space="preserve"> </w:t>
      </w:r>
      <w:r>
        <w:rPr>
          <w:color w:val="000000"/>
          <w:sz w:val="24"/>
        </w:rPr>
        <w:t>Программы,</w:t>
      </w:r>
      <w:r>
        <w:rPr>
          <w:color w:val="000000"/>
          <w:spacing w:val="134"/>
          <w:sz w:val="24"/>
        </w:rPr>
        <w:t xml:space="preserve"> </w:t>
      </w:r>
      <w:r>
        <w:rPr>
          <w:color w:val="000000"/>
          <w:sz w:val="24"/>
        </w:rPr>
        <w:t>а</w:t>
      </w:r>
      <w:r>
        <w:rPr>
          <w:color w:val="000000"/>
          <w:spacing w:val="133"/>
          <w:sz w:val="24"/>
        </w:rPr>
        <w:t xml:space="preserve"> </w:t>
      </w:r>
      <w:r>
        <w:rPr>
          <w:color w:val="000000"/>
          <w:spacing w:val="1"/>
          <w:sz w:val="24"/>
        </w:rPr>
        <w:t>также  </w:t>
      </w:r>
      <w:r>
        <w:rPr>
          <w:color w:val="000000"/>
          <w:sz w:val="24"/>
        </w:rPr>
        <w:t>возрастных, физиологических</w:t>
      </w:r>
      <w:r>
        <w:rPr>
          <w:color w:val="000000"/>
          <w:spacing w:val="2"/>
          <w:sz w:val="24"/>
        </w:rPr>
        <w:t xml:space="preserve"> </w:t>
      </w:r>
      <w:r>
        <w:rPr>
          <w:color w:val="000000"/>
          <w:sz w:val="24"/>
        </w:rPr>
        <w:t>и</w:t>
      </w:r>
      <w:r>
        <w:rPr>
          <w:color w:val="000000"/>
          <w:spacing w:val="-1"/>
          <w:sz w:val="24"/>
        </w:rPr>
        <w:t xml:space="preserve"> </w:t>
      </w:r>
      <w:r>
        <w:rPr>
          <w:color w:val="000000"/>
          <w:sz w:val="24"/>
        </w:rPr>
        <w:t>психоэмоциональных</w:t>
      </w:r>
      <w:r>
        <w:rPr>
          <w:color w:val="000000"/>
          <w:spacing w:val="2"/>
          <w:sz w:val="24"/>
        </w:rPr>
        <w:t xml:space="preserve"> </w:t>
      </w:r>
      <w:r>
        <w:rPr>
          <w:color w:val="000000"/>
          <w:sz w:val="24"/>
        </w:rPr>
        <w:t>особенностей</w:t>
      </w:r>
      <w:r>
        <w:rPr>
          <w:color w:val="000000"/>
          <w:spacing w:val="1"/>
          <w:sz w:val="24"/>
        </w:rPr>
        <w:t xml:space="preserve"> </w:t>
      </w:r>
      <w:r>
        <w:rPr>
          <w:color w:val="000000"/>
          <w:sz w:val="24"/>
        </w:rPr>
        <w:t>обучающихся.  </w:t>
      </w:r>
    </w:p>
    <w:p w14:paraId="26966D2F"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Pr>
          <w:color w:val="000000"/>
          <w:spacing w:val="72"/>
          <w:sz w:val="24"/>
        </w:rPr>
        <w:t xml:space="preserve"> </w:t>
      </w:r>
      <w:r>
        <w:rPr>
          <w:color w:val="000000"/>
          <w:sz w:val="24"/>
        </w:rPr>
        <w:t>план</w:t>
      </w:r>
      <w:r>
        <w:rPr>
          <w:color w:val="000000"/>
          <w:spacing w:val="75"/>
          <w:sz w:val="24"/>
        </w:rPr>
        <w:t xml:space="preserve"> </w:t>
      </w:r>
      <w:r>
        <w:rPr>
          <w:color w:val="000000"/>
          <w:sz w:val="24"/>
        </w:rPr>
        <w:t>включены</w:t>
      </w:r>
      <w:r>
        <w:rPr>
          <w:color w:val="000000"/>
          <w:spacing w:val="74"/>
          <w:sz w:val="24"/>
        </w:rPr>
        <w:t xml:space="preserve"> </w:t>
      </w:r>
      <w:r>
        <w:rPr>
          <w:color w:val="000000"/>
          <w:sz w:val="24"/>
        </w:rPr>
        <w:t>основные</w:t>
      </w:r>
      <w:r>
        <w:rPr>
          <w:color w:val="000000"/>
          <w:spacing w:val="72"/>
          <w:sz w:val="24"/>
        </w:rPr>
        <w:t xml:space="preserve"> </w:t>
      </w:r>
      <w:r>
        <w:rPr>
          <w:color w:val="000000"/>
          <w:sz w:val="24"/>
        </w:rPr>
        <w:t>государственные</w:t>
      </w:r>
      <w:r>
        <w:rPr>
          <w:color w:val="000000"/>
          <w:spacing w:val="73"/>
          <w:sz w:val="24"/>
        </w:rPr>
        <w:t xml:space="preserve"> </w:t>
      </w:r>
      <w:r>
        <w:rPr>
          <w:color w:val="000000"/>
          <w:sz w:val="24"/>
        </w:rPr>
        <w:t>и</w:t>
      </w:r>
      <w:r>
        <w:rPr>
          <w:color w:val="000000"/>
          <w:spacing w:val="75"/>
          <w:sz w:val="24"/>
        </w:rPr>
        <w:t xml:space="preserve"> </w:t>
      </w:r>
      <w:r>
        <w:rPr>
          <w:color w:val="000000"/>
          <w:sz w:val="24"/>
        </w:rPr>
        <w:t>народные</w:t>
      </w:r>
      <w:r>
        <w:rPr>
          <w:color w:val="000000"/>
          <w:spacing w:val="73"/>
          <w:sz w:val="24"/>
        </w:rPr>
        <w:t xml:space="preserve"> </w:t>
      </w:r>
      <w:r>
        <w:rPr>
          <w:color w:val="000000"/>
          <w:spacing w:val="1"/>
          <w:sz w:val="24"/>
        </w:rPr>
        <w:t>праздники,</w:t>
      </w:r>
      <w:r>
        <w:rPr>
          <w:color w:val="000000"/>
          <w:spacing w:val="71"/>
          <w:sz w:val="24"/>
        </w:rPr>
        <w:t xml:space="preserve"> </w:t>
      </w:r>
      <w:r>
        <w:rPr>
          <w:color w:val="000000"/>
          <w:sz w:val="24"/>
        </w:rPr>
        <w:t>памятные</w:t>
      </w:r>
      <w:r>
        <w:rPr>
          <w:color w:val="000000"/>
          <w:spacing w:val="73"/>
          <w:sz w:val="24"/>
        </w:rPr>
        <w:t xml:space="preserve"> </w:t>
      </w:r>
      <w:r>
        <w:rPr>
          <w:color w:val="000000"/>
          <w:sz w:val="24"/>
        </w:rPr>
        <w:t>даты</w:t>
      </w:r>
      <w:r>
        <w:rPr>
          <w:color w:val="000000"/>
          <w:spacing w:val="76"/>
          <w:sz w:val="24"/>
        </w:rPr>
        <w:t xml:space="preserve"> </w:t>
      </w:r>
      <w:r>
        <w:rPr>
          <w:color w:val="000000"/>
          <w:spacing w:val="-1"/>
          <w:sz w:val="24"/>
        </w:rPr>
        <w:t xml:space="preserve">из  </w:t>
      </w:r>
      <w:r>
        <w:rPr>
          <w:color w:val="000000"/>
          <w:sz w:val="24"/>
        </w:rPr>
        <w:t>Примерного перечня в календарном</w:t>
      </w:r>
      <w:r>
        <w:rPr>
          <w:color w:val="000000"/>
          <w:spacing w:val="-1"/>
          <w:sz w:val="24"/>
        </w:rPr>
        <w:t xml:space="preserve"> </w:t>
      </w:r>
      <w:r>
        <w:rPr>
          <w:color w:val="000000"/>
          <w:sz w:val="24"/>
        </w:rPr>
        <w:t>плане</w:t>
      </w:r>
      <w:r>
        <w:rPr>
          <w:color w:val="000000"/>
          <w:spacing w:val="-3"/>
          <w:sz w:val="24"/>
        </w:rPr>
        <w:t xml:space="preserve"> </w:t>
      </w:r>
      <w:r>
        <w:rPr>
          <w:color w:val="000000"/>
          <w:sz w:val="24"/>
        </w:rPr>
        <w:t>воспитательной</w:t>
      </w:r>
      <w:r>
        <w:rPr>
          <w:color w:val="000000"/>
          <w:spacing w:val="1"/>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Pr>
          <w:b/>
          <w:color w:val="00B050"/>
          <w:spacing w:val="-1"/>
          <w:sz w:val="24"/>
        </w:rPr>
        <w:t>а также региональные праздники и памятные даты.</w:t>
      </w:r>
    </w:p>
    <w:p w14:paraId="73E77B96" w14:textId="77777777" w:rsidR="00BB00E8" w:rsidRPr="00BB00E8" w:rsidRDefault="00BB00E8">
      <w:pPr>
        <w:pBdr>
          <w:top w:val="none" w:sz="4" w:space="0" w:color="000000"/>
          <w:left w:val="none" w:sz="4" w:space="0" w:color="000000"/>
          <w:bottom w:val="none" w:sz="4" w:space="0" w:color="000000"/>
          <w:right w:val="none" w:sz="4" w:space="0" w:color="000000"/>
        </w:pBdr>
        <w:spacing w:before="365" w:line="276" w:lineRule="atLeast"/>
        <w:rPr>
          <w:b/>
          <w:color w:val="000000"/>
          <w:sz w:val="24"/>
        </w:rPr>
      </w:pPr>
      <w:r w:rsidRPr="00BB00E8">
        <w:rPr>
          <w:b/>
          <w:color w:val="000000"/>
          <w:sz w:val="24"/>
          <w:highlight w:val="yellow"/>
        </w:rPr>
        <w:t>Можете дополнить своими</w:t>
      </w:r>
    </w:p>
    <w:p w14:paraId="127D2FB1" w14:textId="77777777"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i/>
          <w:color w:val="000000"/>
          <w:sz w:val="24"/>
        </w:rPr>
        <w:t>Январь:</w:t>
      </w:r>
    </w:p>
    <w:p w14:paraId="679B5910"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b/>
          <w:bCs/>
          <w:color w:val="00B050"/>
          <w:sz w:val="24"/>
        </w:rPr>
        <w:t>11 января День заповедников и национальных парков</w:t>
      </w:r>
    </w:p>
    <w:p w14:paraId="4DB4AAC1"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27 января: День</w:t>
      </w:r>
      <w:r>
        <w:rPr>
          <w:color w:val="000000"/>
          <w:spacing w:val="1"/>
          <w:sz w:val="24"/>
        </w:rPr>
        <w:t xml:space="preserve"> </w:t>
      </w:r>
      <w:r>
        <w:rPr>
          <w:color w:val="000000"/>
          <w:sz w:val="24"/>
        </w:rPr>
        <w:t>снятия</w:t>
      </w:r>
      <w:r>
        <w:rPr>
          <w:color w:val="000000"/>
          <w:spacing w:val="-3"/>
          <w:sz w:val="24"/>
        </w:rPr>
        <w:t xml:space="preserve"> </w:t>
      </w:r>
      <w:r>
        <w:rPr>
          <w:color w:val="000000"/>
          <w:sz w:val="24"/>
        </w:rPr>
        <w:t>блокады Ленинграда;</w:t>
      </w:r>
    </w:p>
    <w:p w14:paraId="27079631"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14:paraId="691994BD"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российской</w:t>
      </w:r>
      <w:r>
        <w:rPr>
          <w:color w:val="000000"/>
          <w:spacing w:val="1"/>
          <w:sz w:val="24"/>
        </w:rPr>
        <w:t xml:space="preserve"> </w:t>
      </w:r>
      <w:r>
        <w:rPr>
          <w:color w:val="000000"/>
          <w:spacing w:val="-1"/>
          <w:sz w:val="24"/>
        </w:rPr>
        <w:t>науки;</w:t>
      </w:r>
    </w:p>
    <w:p w14:paraId="156C06AE"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pacing w:val="648"/>
          <w:sz w:val="24"/>
        </w:rPr>
        <w:t> </w:t>
      </w:r>
      <w:r>
        <w:rPr>
          <w:color w:val="000000"/>
          <w:sz w:val="24"/>
        </w:rPr>
        <w:t>15</w:t>
      </w:r>
      <w:r>
        <w:rPr>
          <w:color w:val="000000"/>
          <w:spacing w:val="53"/>
          <w:sz w:val="24"/>
        </w:rPr>
        <w:t xml:space="preserve"> </w:t>
      </w:r>
      <w:r>
        <w:rPr>
          <w:color w:val="000000"/>
          <w:sz w:val="24"/>
        </w:rPr>
        <w:t>февраля:</w:t>
      </w:r>
      <w:r>
        <w:rPr>
          <w:color w:val="000000"/>
          <w:spacing w:val="53"/>
          <w:sz w:val="24"/>
        </w:rPr>
        <w:t xml:space="preserve"> </w:t>
      </w:r>
      <w:r>
        <w:rPr>
          <w:color w:val="000000"/>
          <w:spacing w:val="1"/>
          <w:sz w:val="24"/>
        </w:rPr>
        <w:t>День</w:t>
      </w:r>
      <w:r>
        <w:rPr>
          <w:color w:val="000000"/>
          <w:spacing w:val="53"/>
          <w:sz w:val="24"/>
        </w:rPr>
        <w:t xml:space="preserve"> </w:t>
      </w:r>
      <w:r>
        <w:rPr>
          <w:color w:val="000000"/>
          <w:sz w:val="24"/>
        </w:rPr>
        <w:t>памяти</w:t>
      </w:r>
      <w:r>
        <w:rPr>
          <w:color w:val="000000"/>
          <w:spacing w:val="54"/>
          <w:sz w:val="24"/>
        </w:rPr>
        <w:t xml:space="preserve"> </w:t>
      </w:r>
      <w:r>
        <w:rPr>
          <w:color w:val="000000"/>
          <w:sz w:val="24"/>
        </w:rPr>
        <w:t>о</w:t>
      </w:r>
      <w:r>
        <w:rPr>
          <w:color w:val="000000"/>
          <w:spacing w:val="53"/>
          <w:sz w:val="24"/>
        </w:rPr>
        <w:t xml:space="preserve"> </w:t>
      </w:r>
      <w:r>
        <w:rPr>
          <w:color w:val="000000"/>
          <w:sz w:val="24"/>
        </w:rPr>
        <w:t>россиянах,</w:t>
      </w:r>
      <w:r>
        <w:rPr>
          <w:color w:val="000000"/>
          <w:spacing w:val="52"/>
          <w:sz w:val="24"/>
        </w:rPr>
        <w:t xml:space="preserve"> </w:t>
      </w:r>
      <w:r>
        <w:rPr>
          <w:color w:val="000000"/>
          <w:sz w:val="24"/>
        </w:rPr>
        <w:t>исполнявших</w:t>
      </w:r>
      <w:r>
        <w:rPr>
          <w:color w:val="000000"/>
          <w:spacing w:val="55"/>
          <w:sz w:val="24"/>
        </w:rPr>
        <w:t xml:space="preserve"> </w:t>
      </w:r>
      <w:r>
        <w:rPr>
          <w:color w:val="000000"/>
          <w:sz w:val="24"/>
        </w:rPr>
        <w:t>служебный</w:t>
      </w:r>
      <w:r>
        <w:rPr>
          <w:color w:val="000000"/>
          <w:spacing w:val="53"/>
          <w:sz w:val="24"/>
        </w:rPr>
        <w:t xml:space="preserve"> </w:t>
      </w:r>
      <w:r>
        <w:rPr>
          <w:color w:val="000000"/>
          <w:spacing w:val="1"/>
          <w:sz w:val="24"/>
        </w:rPr>
        <w:t>долг</w:t>
      </w:r>
      <w:r>
        <w:rPr>
          <w:color w:val="000000"/>
          <w:spacing w:val="52"/>
          <w:sz w:val="24"/>
        </w:rPr>
        <w:t xml:space="preserve"> </w:t>
      </w:r>
      <w:r>
        <w:rPr>
          <w:color w:val="000000"/>
          <w:spacing w:val="1"/>
          <w:sz w:val="24"/>
        </w:rPr>
        <w:t>за</w:t>
      </w:r>
      <w:r>
        <w:rPr>
          <w:color w:val="000000"/>
          <w:spacing w:val="51"/>
          <w:sz w:val="24"/>
        </w:rPr>
        <w:t xml:space="preserve"> </w:t>
      </w:r>
      <w:r>
        <w:rPr>
          <w:color w:val="000000"/>
          <w:sz w:val="24"/>
        </w:rPr>
        <w:t>пределами Отечества;</w:t>
      </w:r>
    </w:p>
    <w:p w14:paraId="6C4909E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21 февраля: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 xml:space="preserve">родного </w:t>
      </w:r>
      <w:r>
        <w:rPr>
          <w:color w:val="000000"/>
          <w:spacing w:val="-1"/>
          <w:sz w:val="24"/>
        </w:rPr>
        <w:t>языка;</w:t>
      </w:r>
    </w:p>
    <w:p w14:paraId="490D5103"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000000"/>
          <w:sz w:val="24"/>
        </w:rPr>
        <w:t>23 февраля:</w:t>
      </w:r>
      <w:r>
        <w:rPr>
          <w:color w:val="000000"/>
          <w:spacing w:val="1"/>
          <w:sz w:val="24"/>
        </w:rPr>
        <w:t xml:space="preserve"> </w:t>
      </w:r>
      <w:r>
        <w:rPr>
          <w:color w:val="000000"/>
          <w:sz w:val="24"/>
        </w:rPr>
        <w:t>День</w:t>
      </w:r>
      <w:r>
        <w:rPr>
          <w:color w:val="000000"/>
          <w:spacing w:val="1"/>
          <w:sz w:val="24"/>
        </w:rPr>
        <w:t xml:space="preserve"> </w:t>
      </w:r>
      <w:r>
        <w:rPr>
          <w:color w:val="000000"/>
          <w:sz w:val="24"/>
        </w:rPr>
        <w:t>защитника</w:t>
      </w:r>
      <w:r>
        <w:rPr>
          <w:color w:val="000000"/>
          <w:spacing w:val="-1"/>
          <w:sz w:val="24"/>
        </w:rPr>
        <w:t xml:space="preserve"> </w:t>
      </w:r>
      <w:r>
        <w:rPr>
          <w:color w:val="000000"/>
          <w:sz w:val="24"/>
        </w:rPr>
        <w:t>Отечества.</w:t>
      </w:r>
      <w:r>
        <w:t xml:space="preserve"> </w:t>
      </w:r>
    </w:p>
    <w:p w14:paraId="1EE9AA32"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rPr>
          <w:b/>
          <w:bCs/>
          <w:i/>
          <w:color w:val="FF0000"/>
          <w:spacing w:val="1"/>
          <w:sz w:val="24"/>
          <w:szCs w:val="24"/>
        </w:rPr>
      </w:pPr>
      <w:r>
        <w:rPr>
          <w:b/>
          <w:i/>
          <w:color w:val="FF0000"/>
          <w:spacing w:val="1"/>
          <w:sz w:val="24"/>
        </w:rPr>
        <w:t>Масленница</w:t>
      </w:r>
    </w:p>
    <w:p w14:paraId="05330C4C"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pacing w:val="1"/>
          <w:sz w:val="24"/>
        </w:rPr>
        <w:t>Март:</w:t>
      </w:r>
    </w:p>
    <w:p w14:paraId="126B61B4"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8 марта: Международный женский</w:t>
      </w:r>
      <w:r>
        <w:rPr>
          <w:color w:val="000000"/>
          <w:spacing w:val="1"/>
          <w:sz w:val="24"/>
        </w:rPr>
        <w:t xml:space="preserve"> </w:t>
      </w:r>
      <w:r>
        <w:rPr>
          <w:color w:val="000000"/>
          <w:sz w:val="24"/>
        </w:rPr>
        <w:t>день;</w:t>
      </w:r>
    </w:p>
    <w:p w14:paraId="3C9002AB"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b/>
          <w:bCs/>
          <w:color w:val="00B050"/>
          <w:sz w:val="24"/>
        </w:rPr>
        <w:t>21 марта Корга Боткасы</w:t>
      </w:r>
    </w:p>
    <w:p w14:paraId="7BC33083"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b/>
          <w:bCs/>
          <w:color w:val="00B050"/>
          <w:sz w:val="24"/>
        </w:rPr>
        <w:t>Науруз</w:t>
      </w:r>
    </w:p>
    <w:p w14:paraId="0A28FBFE"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27 марта: Всемирный день</w:t>
      </w:r>
      <w:r>
        <w:rPr>
          <w:color w:val="000000"/>
          <w:spacing w:val="1"/>
          <w:sz w:val="24"/>
        </w:rPr>
        <w:t xml:space="preserve"> </w:t>
      </w:r>
      <w:r>
        <w:rPr>
          <w:color w:val="000000"/>
          <w:sz w:val="24"/>
        </w:rPr>
        <w:t>театра.</w:t>
      </w:r>
    </w:p>
    <w:p w14:paraId="6157F00D"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Апрель:</w:t>
      </w:r>
    </w:p>
    <w:p w14:paraId="05A10615" w14:textId="77777777"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Pr>
          <w:color w:val="000000"/>
          <w:spacing w:val="1"/>
          <w:sz w:val="24"/>
        </w:rPr>
        <w:t xml:space="preserve"> </w:t>
      </w:r>
      <w:r>
        <w:rPr>
          <w:color w:val="000000"/>
          <w:sz w:val="24"/>
        </w:rPr>
        <w:t>День</w:t>
      </w:r>
      <w:r>
        <w:rPr>
          <w:color w:val="000000"/>
          <w:spacing w:val="1"/>
          <w:sz w:val="24"/>
        </w:rPr>
        <w:t xml:space="preserve"> </w:t>
      </w:r>
      <w:r>
        <w:rPr>
          <w:color w:val="000000"/>
          <w:sz w:val="24"/>
        </w:rPr>
        <w:t xml:space="preserve">космонавтики; </w:t>
      </w:r>
    </w:p>
    <w:p w14:paraId="0D730190" w14:textId="77777777" w:rsidR="002C6E8D" w:rsidRDefault="0069355F">
      <w:pPr>
        <w:pBdr>
          <w:top w:val="none" w:sz="4" w:space="0" w:color="000000"/>
          <w:left w:val="none" w:sz="4" w:space="0" w:color="000000"/>
          <w:bottom w:val="none" w:sz="4" w:space="0" w:color="000000"/>
          <w:right w:val="none" w:sz="4" w:space="0" w:color="000000"/>
        </w:pBdr>
        <w:spacing w:line="322" w:lineRule="atLeast"/>
        <w:ind w:right="-1"/>
      </w:pPr>
      <w:r>
        <w:rPr>
          <w:b/>
          <w:color w:val="00B050"/>
          <w:sz w:val="24"/>
        </w:rPr>
        <w:t>26 апреля День рождения Г.Тукая</w:t>
      </w:r>
    </w:p>
    <w:p w14:paraId="100FB20E" w14:textId="77777777"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14:paraId="452E742A"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Pr>
          <w:color w:val="000000"/>
          <w:spacing w:val="1"/>
          <w:sz w:val="24"/>
        </w:rPr>
        <w:t xml:space="preserve"> </w:t>
      </w:r>
      <w:r>
        <w:rPr>
          <w:color w:val="000000"/>
          <w:sz w:val="24"/>
        </w:rPr>
        <w:t xml:space="preserve">Праздник </w:t>
      </w:r>
      <w:r>
        <w:rPr>
          <w:color w:val="000000"/>
          <w:spacing w:val="-1"/>
          <w:sz w:val="24"/>
        </w:rPr>
        <w:t>Весны</w:t>
      </w:r>
      <w:r>
        <w:rPr>
          <w:color w:val="000000"/>
          <w:spacing w:val="1"/>
          <w:sz w:val="24"/>
        </w:rPr>
        <w:t xml:space="preserve"> </w:t>
      </w:r>
      <w:r>
        <w:rPr>
          <w:color w:val="000000"/>
          <w:sz w:val="24"/>
        </w:rPr>
        <w:t xml:space="preserve">и </w:t>
      </w:r>
      <w:r>
        <w:rPr>
          <w:color w:val="000000"/>
          <w:spacing w:val="-1"/>
          <w:sz w:val="24"/>
        </w:rPr>
        <w:t xml:space="preserve">Труда; </w:t>
      </w:r>
    </w:p>
    <w:p w14:paraId="222B4820"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Победы;</w:t>
      </w:r>
    </w:p>
    <w:p w14:paraId="717AB76F"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детских</w:t>
      </w:r>
      <w:r>
        <w:rPr>
          <w:color w:val="000000"/>
          <w:spacing w:val="2"/>
          <w:sz w:val="24"/>
        </w:rPr>
        <w:t xml:space="preserve"> </w:t>
      </w:r>
      <w:r>
        <w:rPr>
          <w:color w:val="000000"/>
          <w:sz w:val="24"/>
        </w:rPr>
        <w:t>общественных</w:t>
      </w:r>
      <w:r>
        <w:rPr>
          <w:color w:val="000000"/>
          <w:spacing w:val="2"/>
          <w:sz w:val="24"/>
        </w:rPr>
        <w:t xml:space="preserve"> </w:t>
      </w:r>
      <w:r>
        <w:rPr>
          <w:color w:val="000000"/>
          <w:sz w:val="24"/>
        </w:rPr>
        <w:t>организаций</w:t>
      </w:r>
      <w:r>
        <w:rPr>
          <w:color w:val="000000"/>
          <w:spacing w:val="-2"/>
          <w:sz w:val="24"/>
        </w:rPr>
        <w:t xml:space="preserve"> </w:t>
      </w:r>
      <w:r>
        <w:rPr>
          <w:color w:val="000000"/>
          <w:sz w:val="24"/>
        </w:rPr>
        <w:t>России;</w:t>
      </w:r>
    </w:p>
    <w:p w14:paraId="0BDC05ED"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Pr>
          <w:color w:val="000000"/>
          <w:spacing w:val="1"/>
          <w:sz w:val="24"/>
        </w:rPr>
        <w:t xml:space="preserve"> </w:t>
      </w:r>
      <w:r>
        <w:rPr>
          <w:color w:val="000000"/>
          <w:sz w:val="24"/>
        </w:rPr>
        <w:t>День</w:t>
      </w:r>
      <w:r>
        <w:rPr>
          <w:color w:val="000000"/>
          <w:spacing w:val="1"/>
          <w:sz w:val="24"/>
        </w:rPr>
        <w:t xml:space="preserve"> </w:t>
      </w:r>
      <w:r>
        <w:rPr>
          <w:color w:val="000000"/>
          <w:sz w:val="24"/>
        </w:rPr>
        <w:t>славянской</w:t>
      </w:r>
      <w:r>
        <w:rPr>
          <w:color w:val="000000"/>
          <w:spacing w:val="1"/>
          <w:sz w:val="24"/>
        </w:rPr>
        <w:t xml:space="preserve"> </w:t>
      </w:r>
      <w:r>
        <w:rPr>
          <w:color w:val="000000"/>
          <w:sz w:val="24"/>
        </w:rPr>
        <w:t>письменности</w:t>
      </w:r>
      <w:r>
        <w:rPr>
          <w:color w:val="000000"/>
          <w:spacing w:val="-1"/>
          <w:sz w:val="24"/>
        </w:rPr>
        <w:t xml:space="preserve"> </w:t>
      </w:r>
      <w:r>
        <w:rPr>
          <w:color w:val="000000"/>
          <w:sz w:val="24"/>
        </w:rPr>
        <w:t>и</w:t>
      </w:r>
      <w:r>
        <w:rPr>
          <w:color w:val="000000"/>
          <w:spacing w:val="1"/>
          <w:sz w:val="24"/>
        </w:rPr>
        <w:t xml:space="preserve"> </w:t>
      </w:r>
      <w:r>
        <w:rPr>
          <w:color w:val="000000"/>
          <w:spacing w:val="-1"/>
          <w:sz w:val="24"/>
        </w:rPr>
        <w:t>культуры.</w:t>
      </w:r>
    </w:p>
    <w:p w14:paraId="12DC1E75"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14:paraId="21891B50"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 xml:space="preserve">защиты </w:t>
      </w:r>
      <w:r>
        <w:rPr>
          <w:color w:val="000000"/>
          <w:spacing w:val="-1"/>
          <w:sz w:val="24"/>
        </w:rPr>
        <w:t>детей;</w:t>
      </w:r>
    </w:p>
    <w:p w14:paraId="23E9975E"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pacing w:val="-1"/>
          <w:sz w:val="24"/>
        </w:rPr>
        <w:t>русского</w:t>
      </w:r>
      <w:r>
        <w:rPr>
          <w:color w:val="000000"/>
          <w:spacing w:val="3"/>
          <w:sz w:val="24"/>
        </w:rPr>
        <w:t xml:space="preserve"> </w:t>
      </w:r>
      <w:r>
        <w:rPr>
          <w:color w:val="000000"/>
          <w:sz w:val="24"/>
        </w:rPr>
        <w:t>языка;</w:t>
      </w:r>
    </w:p>
    <w:p w14:paraId="5360B9AE"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России;</w:t>
      </w:r>
    </w:p>
    <w:p w14:paraId="40C01B75" w14:textId="77777777" w:rsidR="002C6E8D" w:rsidRDefault="0069355F">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Pr>
          <w:color w:val="000000"/>
          <w:spacing w:val="1"/>
          <w:sz w:val="24"/>
        </w:rPr>
        <w:t xml:space="preserve"> </w:t>
      </w:r>
      <w:r>
        <w:rPr>
          <w:color w:val="000000"/>
          <w:sz w:val="24"/>
        </w:rPr>
        <w:t>памяти</w:t>
      </w:r>
      <w:r>
        <w:rPr>
          <w:color w:val="000000"/>
          <w:spacing w:val="-1"/>
          <w:sz w:val="24"/>
        </w:rPr>
        <w:t xml:space="preserve"> </w:t>
      </w:r>
      <w:r>
        <w:rPr>
          <w:color w:val="000000"/>
          <w:sz w:val="24"/>
        </w:rPr>
        <w:t>и</w:t>
      </w:r>
      <w:r>
        <w:rPr>
          <w:color w:val="000000"/>
          <w:spacing w:val="1"/>
          <w:sz w:val="24"/>
        </w:rPr>
        <w:t xml:space="preserve"> </w:t>
      </w:r>
      <w:r>
        <w:rPr>
          <w:color w:val="000000"/>
          <w:sz w:val="24"/>
        </w:rPr>
        <w:t xml:space="preserve">скорби. </w:t>
      </w:r>
      <w:r>
        <w:rPr>
          <w:b/>
          <w:i/>
          <w:color w:val="000000"/>
          <w:sz w:val="24"/>
        </w:rPr>
        <w:t>Июль:</w:t>
      </w:r>
    </w:p>
    <w:p w14:paraId="24EA29C7" w14:textId="77777777" w:rsidR="002C6E8D" w:rsidRDefault="0069355F">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Pr>
          <w:color w:val="000000"/>
          <w:spacing w:val="1"/>
          <w:sz w:val="24"/>
        </w:rPr>
        <w:t xml:space="preserve"> </w:t>
      </w:r>
      <w:r>
        <w:rPr>
          <w:color w:val="000000"/>
          <w:sz w:val="24"/>
        </w:rPr>
        <w:t xml:space="preserve">семьи, </w:t>
      </w:r>
      <w:r>
        <w:rPr>
          <w:color w:val="000000"/>
          <w:spacing w:val="-1"/>
          <w:sz w:val="24"/>
        </w:rPr>
        <w:t>любви</w:t>
      </w:r>
      <w:r>
        <w:rPr>
          <w:color w:val="000000"/>
          <w:spacing w:val="2"/>
          <w:sz w:val="24"/>
        </w:rPr>
        <w:t xml:space="preserve"> </w:t>
      </w:r>
      <w:r>
        <w:rPr>
          <w:color w:val="000000"/>
          <w:sz w:val="24"/>
        </w:rPr>
        <w:t>и</w:t>
      </w:r>
      <w:r>
        <w:rPr>
          <w:color w:val="000000"/>
          <w:spacing w:val="4"/>
          <w:sz w:val="24"/>
        </w:rPr>
        <w:t xml:space="preserve"> </w:t>
      </w:r>
      <w:r>
        <w:rPr>
          <w:color w:val="000000"/>
          <w:sz w:val="24"/>
        </w:rPr>
        <w:t xml:space="preserve">верности. </w:t>
      </w:r>
      <w:r>
        <w:rPr>
          <w:b/>
          <w:i/>
          <w:color w:val="000000"/>
          <w:sz w:val="24"/>
        </w:rPr>
        <w:t>Август:</w:t>
      </w:r>
    </w:p>
    <w:p w14:paraId="46517BB4"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14:paraId="3F037C03"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флага</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14:paraId="03B94DD8"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14:paraId="76EC0745"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B050"/>
          <w:sz w:val="24"/>
        </w:rPr>
        <w:lastRenderedPageBreak/>
        <w:t>30 августа День Республики Татарстан</w:t>
      </w:r>
    </w:p>
    <w:p w14:paraId="57DFDDEC" w14:textId="77777777" w:rsidR="002C6E8D" w:rsidRDefault="0069355F">
      <w:pPr>
        <w:pBdr>
          <w:top w:val="none" w:sz="4" w:space="0" w:color="000000"/>
          <w:left w:val="none" w:sz="4" w:space="0" w:color="000000"/>
          <w:bottom w:val="none" w:sz="4" w:space="0" w:color="000000"/>
          <w:right w:val="none" w:sz="4" w:space="0" w:color="000000"/>
        </w:pBdr>
        <w:spacing w:before="48" w:line="276" w:lineRule="atLeast"/>
      </w:pPr>
      <w:r>
        <w:rPr>
          <w:b/>
          <w:i/>
          <w:color w:val="000000"/>
          <w:sz w:val="24"/>
        </w:rPr>
        <w:t>Сентябрь:</w:t>
      </w:r>
    </w:p>
    <w:p w14:paraId="42518A50"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r>
        <w:rPr>
          <w:color w:val="000000"/>
          <w:sz w:val="24"/>
        </w:rPr>
        <w:t>1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знаний;</w:t>
      </w:r>
    </w:p>
    <w:p w14:paraId="4D340843"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t>3</w:t>
      </w:r>
      <w:r>
        <w:rPr>
          <w:color w:val="000000"/>
          <w:spacing w:val="45"/>
          <w:sz w:val="24"/>
        </w:rPr>
        <w:t xml:space="preserve"> </w:t>
      </w:r>
      <w:r>
        <w:rPr>
          <w:color w:val="000000"/>
          <w:sz w:val="24"/>
        </w:rPr>
        <w:t>сентября:</w:t>
      </w:r>
      <w:r>
        <w:rPr>
          <w:color w:val="000000"/>
          <w:spacing w:val="46"/>
          <w:sz w:val="24"/>
        </w:rPr>
        <w:t xml:space="preserve"> </w:t>
      </w:r>
      <w:r>
        <w:rPr>
          <w:color w:val="000000"/>
          <w:sz w:val="24"/>
        </w:rPr>
        <w:t>День</w:t>
      </w:r>
      <w:r>
        <w:rPr>
          <w:color w:val="000000"/>
          <w:spacing w:val="46"/>
          <w:sz w:val="24"/>
        </w:rPr>
        <w:t xml:space="preserve"> </w:t>
      </w:r>
      <w:r>
        <w:rPr>
          <w:color w:val="000000"/>
          <w:sz w:val="24"/>
        </w:rPr>
        <w:t>окончания</w:t>
      </w:r>
      <w:r>
        <w:rPr>
          <w:color w:val="000000"/>
          <w:spacing w:val="45"/>
          <w:sz w:val="24"/>
        </w:rPr>
        <w:t xml:space="preserve"> </w:t>
      </w:r>
      <w:r>
        <w:rPr>
          <w:color w:val="000000"/>
          <w:sz w:val="24"/>
        </w:rPr>
        <w:t>Второй</w:t>
      </w:r>
      <w:r>
        <w:rPr>
          <w:color w:val="000000"/>
          <w:spacing w:val="47"/>
          <w:sz w:val="24"/>
        </w:rPr>
        <w:t xml:space="preserve"> </w:t>
      </w:r>
      <w:r>
        <w:rPr>
          <w:color w:val="000000"/>
          <w:sz w:val="24"/>
        </w:rPr>
        <w:t>мировой</w:t>
      </w:r>
      <w:r>
        <w:rPr>
          <w:color w:val="000000"/>
          <w:spacing w:val="46"/>
          <w:sz w:val="24"/>
        </w:rPr>
        <w:t xml:space="preserve"> </w:t>
      </w:r>
      <w:r>
        <w:rPr>
          <w:color w:val="000000"/>
          <w:sz w:val="24"/>
        </w:rPr>
        <w:t>войны,</w:t>
      </w:r>
      <w:r>
        <w:rPr>
          <w:color w:val="000000"/>
          <w:spacing w:val="45"/>
          <w:sz w:val="24"/>
        </w:rPr>
        <w:t xml:space="preserve"> </w:t>
      </w:r>
      <w:r>
        <w:rPr>
          <w:color w:val="000000"/>
          <w:sz w:val="24"/>
        </w:rPr>
        <w:t>День</w:t>
      </w:r>
      <w:r>
        <w:rPr>
          <w:color w:val="000000"/>
          <w:spacing w:val="46"/>
          <w:sz w:val="24"/>
        </w:rPr>
        <w:t xml:space="preserve"> </w:t>
      </w:r>
      <w:r>
        <w:rPr>
          <w:color w:val="000000"/>
          <w:sz w:val="24"/>
        </w:rPr>
        <w:t>солидарности</w:t>
      </w:r>
      <w:r>
        <w:rPr>
          <w:color w:val="000000"/>
          <w:spacing w:val="46"/>
          <w:sz w:val="24"/>
        </w:rPr>
        <w:t xml:space="preserve"> </w:t>
      </w:r>
      <w:r>
        <w:rPr>
          <w:color w:val="000000"/>
          <w:sz w:val="24"/>
        </w:rPr>
        <w:t>в</w:t>
      </w:r>
      <w:r>
        <w:rPr>
          <w:color w:val="000000"/>
          <w:spacing w:val="54"/>
          <w:sz w:val="24"/>
        </w:rPr>
        <w:t xml:space="preserve"> </w:t>
      </w:r>
      <w:r>
        <w:rPr>
          <w:color w:val="000000"/>
          <w:sz w:val="24"/>
        </w:rPr>
        <w:t>борьбе</w:t>
      </w:r>
      <w:r>
        <w:rPr>
          <w:color w:val="000000"/>
          <w:spacing w:val="44"/>
          <w:sz w:val="24"/>
        </w:rPr>
        <w:t xml:space="preserve"> </w:t>
      </w:r>
      <w:r>
        <w:rPr>
          <w:color w:val="000000"/>
          <w:sz w:val="24"/>
        </w:rPr>
        <w:t>с  терроризмом;</w:t>
      </w:r>
    </w:p>
    <w:p w14:paraId="602DCD14"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right="3266"/>
      </w:pPr>
      <w:r>
        <w:rPr>
          <w:color w:val="000000"/>
          <w:sz w:val="24"/>
        </w:rPr>
        <w:t>8 сентября:</w:t>
      </w:r>
      <w:r>
        <w:rPr>
          <w:color w:val="000000"/>
          <w:spacing w:val="1"/>
          <w:sz w:val="24"/>
        </w:rPr>
        <w:t xml:space="preserve"> </w:t>
      </w:r>
      <w:r>
        <w:rPr>
          <w:color w:val="000000"/>
          <w:sz w:val="24"/>
        </w:rPr>
        <w:t>Международный день</w:t>
      </w:r>
      <w:r>
        <w:rPr>
          <w:color w:val="000000"/>
          <w:spacing w:val="1"/>
          <w:sz w:val="24"/>
        </w:rPr>
        <w:t xml:space="preserve"> </w:t>
      </w:r>
      <w:r>
        <w:rPr>
          <w:color w:val="000000"/>
          <w:sz w:val="24"/>
        </w:rPr>
        <w:t>распространения грамотности; 27 сентября: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воспитателя и</w:t>
      </w:r>
      <w:r>
        <w:rPr>
          <w:color w:val="000000"/>
          <w:spacing w:val="1"/>
          <w:sz w:val="24"/>
        </w:rPr>
        <w:t xml:space="preserve"> </w:t>
      </w:r>
      <w:r>
        <w:rPr>
          <w:color w:val="000000"/>
          <w:spacing w:val="-1"/>
          <w:sz w:val="24"/>
        </w:rPr>
        <w:t>всех</w:t>
      </w:r>
      <w:r>
        <w:rPr>
          <w:color w:val="000000"/>
          <w:spacing w:val="3"/>
          <w:sz w:val="24"/>
        </w:rPr>
        <w:t xml:space="preserve"> </w:t>
      </w:r>
      <w:r>
        <w:rPr>
          <w:color w:val="000000"/>
          <w:sz w:val="24"/>
        </w:rPr>
        <w:t>дошкольных</w:t>
      </w:r>
      <w:r>
        <w:rPr>
          <w:color w:val="000000"/>
          <w:spacing w:val="2"/>
          <w:sz w:val="24"/>
        </w:rPr>
        <w:t xml:space="preserve"> </w:t>
      </w:r>
      <w:r>
        <w:rPr>
          <w:color w:val="000000"/>
          <w:sz w:val="24"/>
        </w:rPr>
        <w:t>работников.</w:t>
      </w:r>
    </w:p>
    <w:p w14:paraId="582150D4"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Октябрь:</w:t>
      </w:r>
    </w:p>
    <w:p w14:paraId="1126C9AF"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1</w:t>
      </w:r>
      <w:r>
        <w:rPr>
          <w:color w:val="000000"/>
          <w:spacing w:val="120"/>
          <w:sz w:val="24"/>
        </w:rPr>
        <w:t xml:space="preserve"> </w:t>
      </w:r>
      <w:r>
        <w:rPr>
          <w:color w:val="000000"/>
          <w:sz w:val="24"/>
        </w:rPr>
        <w:t>октября:</w:t>
      </w:r>
      <w:r>
        <w:rPr>
          <w:color w:val="000000"/>
          <w:spacing w:val="120"/>
          <w:sz w:val="24"/>
        </w:rPr>
        <w:t xml:space="preserve"> </w:t>
      </w:r>
      <w:r>
        <w:rPr>
          <w:color w:val="000000"/>
          <w:sz w:val="24"/>
        </w:rPr>
        <w:t>Международный</w:t>
      </w:r>
      <w:r>
        <w:rPr>
          <w:color w:val="000000"/>
          <w:spacing w:val="121"/>
          <w:sz w:val="24"/>
        </w:rPr>
        <w:t xml:space="preserve"> </w:t>
      </w:r>
      <w:r>
        <w:rPr>
          <w:color w:val="000000"/>
          <w:sz w:val="24"/>
        </w:rPr>
        <w:t>день</w:t>
      </w:r>
      <w:r>
        <w:rPr>
          <w:color w:val="000000"/>
          <w:spacing w:val="118"/>
          <w:sz w:val="24"/>
        </w:rPr>
        <w:t xml:space="preserve"> </w:t>
      </w:r>
      <w:r>
        <w:rPr>
          <w:color w:val="000000"/>
          <w:sz w:val="24"/>
        </w:rPr>
        <w:t>пожилых</w:t>
      </w:r>
      <w:r>
        <w:rPr>
          <w:color w:val="000000"/>
          <w:spacing w:val="60"/>
          <w:sz w:val="24"/>
        </w:rPr>
        <w:t xml:space="preserve"> </w:t>
      </w:r>
      <w:r>
        <w:rPr>
          <w:color w:val="000000"/>
          <w:sz w:val="24"/>
        </w:rPr>
        <w:t>людей;</w:t>
      </w:r>
      <w:r>
        <w:rPr>
          <w:color w:val="000000"/>
          <w:spacing w:val="120"/>
          <w:sz w:val="24"/>
        </w:rPr>
        <w:t xml:space="preserve"> </w:t>
      </w:r>
      <w:r>
        <w:rPr>
          <w:color w:val="000000"/>
          <w:sz w:val="24"/>
        </w:rPr>
        <w:t>Международный</w:t>
      </w:r>
      <w:r>
        <w:rPr>
          <w:color w:val="000000"/>
          <w:spacing w:val="103"/>
          <w:sz w:val="24"/>
        </w:rPr>
        <w:t xml:space="preserve"> </w:t>
      </w:r>
      <w:r>
        <w:rPr>
          <w:color w:val="000000"/>
          <w:sz w:val="24"/>
        </w:rPr>
        <w:t>день</w:t>
      </w:r>
    </w:p>
    <w:p w14:paraId="1813EAEF"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музыки;</w:t>
      </w:r>
    </w:p>
    <w:p w14:paraId="4F289AAE"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Pr>
          <w:color w:val="000000"/>
          <w:spacing w:val="-2"/>
          <w:sz w:val="24"/>
        </w:rPr>
        <w:t xml:space="preserve"> </w:t>
      </w:r>
      <w:r>
        <w:rPr>
          <w:color w:val="000000"/>
          <w:sz w:val="24"/>
        </w:rPr>
        <w:t>защиты животных;</w:t>
      </w:r>
    </w:p>
    <w:p w14:paraId="63C2E677"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Pr>
          <w:color w:val="000000"/>
          <w:spacing w:val="3"/>
          <w:sz w:val="24"/>
        </w:rPr>
        <w:t xml:space="preserve"> </w:t>
      </w:r>
      <w:r>
        <w:rPr>
          <w:color w:val="000000"/>
          <w:spacing w:val="-1"/>
          <w:sz w:val="24"/>
        </w:rPr>
        <w:t>учителя;</w:t>
      </w:r>
    </w:p>
    <w:p w14:paraId="47105A97" w14:textId="77777777" w:rsidR="002C6E8D" w:rsidRDefault="0069355F">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октября:</w:t>
      </w:r>
      <w:r>
        <w:rPr>
          <w:color w:val="000000"/>
          <w:spacing w:val="1"/>
          <w:sz w:val="24"/>
        </w:rPr>
        <w:t xml:space="preserve"> </w:t>
      </w:r>
      <w:r>
        <w:rPr>
          <w:color w:val="000000"/>
          <w:sz w:val="24"/>
        </w:rPr>
        <w:t>День</w:t>
      </w:r>
      <w:r>
        <w:rPr>
          <w:color w:val="000000"/>
          <w:spacing w:val="1"/>
          <w:sz w:val="24"/>
        </w:rPr>
        <w:t xml:space="preserve"> </w:t>
      </w:r>
      <w:r>
        <w:rPr>
          <w:color w:val="000000"/>
          <w:sz w:val="24"/>
        </w:rPr>
        <w:t>отца</w:t>
      </w:r>
      <w:r>
        <w:rPr>
          <w:color w:val="000000"/>
          <w:spacing w:val="-1"/>
          <w:sz w:val="24"/>
        </w:rPr>
        <w:t xml:space="preserve"> </w:t>
      </w:r>
      <w:r>
        <w:rPr>
          <w:color w:val="000000"/>
          <w:sz w:val="24"/>
        </w:rPr>
        <w:t xml:space="preserve">в России. </w:t>
      </w:r>
      <w:r>
        <w:rPr>
          <w:b/>
          <w:i/>
          <w:color w:val="000000"/>
          <w:sz w:val="24"/>
        </w:rPr>
        <w:t>Ноябрь:</w:t>
      </w:r>
    </w:p>
    <w:p w14:paraId="59703A41"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4 ноября: День</w:t>
      </w:r>
      <w:r>
        <w:rPr>
          <w:color w:val="000000"/>
          <w:spacing w:val="-2"/>
          <w:sz w:val="24"/>
        </w:rPr>
        <w:t xml:space="preserve"> </w:t>
      </w:r>
      <w:r>
        <w:rPr>
          <w:color w:val="000000"/>
          <w:sz w:val="24"/>
        </w:rPr>
        <w:t>народного единства;</w:t>
      </w:r>
    </w:p>
    <w:p w14:paraId="4177C2EE"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B050"/>
          <w:sz w:val="24"/>
        </w:rPr>
        <w:t>6 ноября День конституции Республики Татарстан</w:t>
      </w:r>
    </w:p>
    <w:p w14:paraId="2A7DECD8"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w:t>
      </w:r>
      <w:r>
        <w:rPr>
          <w:color w:val="000000"/>
          <w:spacing w:val="158"/>
          <w:sz w:val="24"/>
        </w:rPr>
        <w:t xml:space="preserve"> </w:t>
      </w:r>
      <w:r>
        <w:rPr>
          <w:color w:val="000000"/>
          <w:sz w:val="24"/>
        </w:rPr>
        <w:t>ноября:</w:t>
      </w:r>
      <w:r>
        <w:rPr>
          <w:color w:val="000000"/>
          <w:spacing w:val="159"/>
          <w:sz w:val="24"/>
        </w:rPr>
        <w:t xml:space="preserve"> </w:t>
      </w:r>
      <w:r>
        <w:rPr>
          <w:color w:val="000000"/>
          <w:spacing w:val="-1"/>
          <w:sz w:val="24"/>
        </w:rPr>
        <w:t>День</w:t>
      </w:r>
      <w:r>
        <w:rPr>
          <w:color w:val="000000"/>
          <w:spacing w:val="160"/>
          <w:sz w:val="24"/>
        </w:rPr>
        <w:t xml:space="preserve"> </w:t>
      </w:r>
      <w:r>
        <w:rPr>
          <w:color w:val="000000"/>
          <w:spacing w:val="-1"/>
          <w:sz w:val="24"/>
        </w:rPr>
        <w:t>памяти</w:t>
      </w:r>
      <w:r>
        <w:rPr>
          <w:color w:val="000000"/>
          <w:spacing w:val="160"/>
          <w:sz w:val="24"/>
        </w:rPr>
        <w:t xml:space="preserve"> </w:t>
      </w:r>
      <w:r>
        <w:rPr>
          <w:color w:val="000000"/>
          <w:spacing w:val="-1"/>
          <w:sz w:val="24"/>
        </w:rPr>
        <w:t>погибших</w:t>
      </w:r>
      <w:r>
        <w:rPr>
          <w:color w:val="000000"/>
          <w:spacing w:val="161"/>
          <w:sz w:val="24"/>
        </w:rPr>
        <w:t xml:space="preserve"> </w:t>
      </w:r>
      <w:r>
        <w:rPr>
          <w:color w:val="000000"/>
          <w:spacing w:val="-1"/>
          <w:sz w:val="24"/>
        </w:rPr>
        <w:t>при</w:t>
      </w:r>
      <w:r>
        <w:rPr>
          <w:color w:val="000000"/>
          <w:spacing w:val="157"/>
          <w:sz w:val="24"/>
        </w:rPr>
        <w:t xml:space="preserve"> </w:t>
      </w:r>
      <w:r>
        <w:rPr>
          <w:color w:val="000000"/>
          <w:sz w:val="24"/>
        </w:rPr>
        <w:t>исполнении</w:t>
      </w:r>
      <w:r>
        <w:rPr>
          <w:color w:val="000000"/>
          <w:spacing w:val="159"/>
          <w:sz w:val="24"/>
        </w:rPr>
        <w:t xml:space="preserve"> </w:t>
      </w:r>
      <w:r>
        <w:rPr>
          <w:color w:val="000000"/>
          <w:sz w:val="24"/>
        </w:rPr>
        <w:t>служебных</w:t>
      </w:r>
      <w:r>
        <w:rPr>
          <w:color w:val="000000"/>
          <w:spacing w:val="160"/>
          <w:sz w:val="24"/>
        </w:rPr>
        <w:t xml:space="preserve"> </w:t>
      </w:r>
      <w:r>
        <w:rPr>
          <w:color w:val="000000"/>
          <w:sz w:val="24"/>
        </w:rPr>
        <w:t>обязанностей</w:t>
      </w:r>
    </w:p>
    <w:p w14:paraId="3BF3DFC7"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Pr>
          <w:color w:val="000000"/>
          <w:spacing w:val="2"/>
          <w:sz w:val="24"/>
        </w:rPr>
        <w:t xml:space="preserve"> </w:t>
      </w:r>
      <w:r>
        <w:rPr>
          <w:color w:val="000000"/>
          <w:sz w:val="24"/>
        </w:rPr>
        <w:t xml:space="preserve">дел </w:t>
      </w:r>
      <w:r>
        <w:rPr>
          <w:color w:val="000000"/>
          <w:spacing w:val="1"/>
          <w:sz w:val="24"/>
        </w:rPr>
        <w:t>России;</w:t>
      </w:r>
    </w:p>
    <w:p w14:paraId="15DCAFCF" w14:textId="77777777"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Pr>
          <w:color w:val="000000"/>
          <w:spacing w:val="-1"/>
          <w:sz w:val="24"/>
        </w:rPr>
        <w:t xml:space="preserve"> </w:t>
      </w:r>
      <w:r>
        <w:rPr>
          <w:color w:val="000000"/>
          <w:sz w:val="24"/>
        </w:rPr>
        <w:t>воскресенье</w:t>
      </w:r>
      <w:r>
        <w:rPr>
          <w:color w:val="000000"/>
          <w:spacing w:val="1"/>
          <w:sz w:val="24"/>
        </w:rPr>
        <w:t xml:space="preserve"> </w:t>
      </w:r>
      <w:r>
        <w:rPr>
          <w:color w:val="000000"/>
          <w:sz w:val="24"/>
        </w:rPr>
        <w:t>ноября: День</w:t>
      </w:r>
      <w:r>
        <w:rPr>
          <w:color w:val="000000"/>
          <w:spacing w:val="1"/>
          <w:sz w:val="24"/>
        </w:rPr>
        <w:t xml:space="preserve"> </w:t>
      </w:r>
      <w:r>
        <w:rPr>
          <w:color w:val="000000"/>
          <w:sz w:val="24"/>
        </w:rPr>
        <w:t>матери</w:t>
      </w:r>
      <w:r>
        <w:rPr>
          <w:color w:val="000000"/>
          <w:spacing w:val="1"/>
          <w:sz w:val="24"/>
        </w:rPr>
        <w:t xml:space="preserve"> </w:t>
      </w:r>
      <w:r>
        <w:rPr>
          <w:color w:val="000000"/>
          <w:sz w:val="24"/>
        </w:rPr>
        <w:t>в</w:t>
      </w:r>
      <w:r>
        <w:rPr>
          <w:color w:val="000000"/>
          <w:spacing w:val="-3"/>
          <w:sz w:val="24"/>
        </w:rPr>
        <w:t xml:space="preserve"> </w:t>
      </w:r>
      <w:r>
        <w:rPr>
          <w:color w:val="000000"/>
          <w:sz w:val="24"/>
        </w:rPr>
        <w:t>России;</w:t>
      </w:r>
    </w:p>
    <w:p w14:paraId="4E515BDC" w14:textId="77777777"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Pr>
          <w:color w:val="000000"/>
          <w:spacing w:val="1"/>
          <w:sz w:val="24"/>
        </w:rPr>
        <w:t xml:space="preserve"> </w:t>
      </w:r>
      <w:r>
        <w:rPr>
          <w:color w:val="000000"/>
          <w:sz w:val="24"/>
        </w:rPr>
        <w:t>Государственного герба Российской</w:t>
      </w:r>
      <w:r>
        <w:rPr>
          <w:color w:val="000000"/>
          <w:spacing w:val="1"/>
          <w:sz w:val="24"/>
        </w:rPr>
        <w:t xml:space="preserve"> </w:t>
      </w:r>
      <w:r>
        <w:rPr>
          <w:color w:val="000000"/>
          <w:sz w:val="24"/>
        </w:rPr>
        <w:t>Федерации.</w:t>
      </w:r>
    </w:p>
    <w:p w14:paraId="223DE196" w14:textId="77777777" w:rsidR="002C6E8D" w:rsidRDefault="0069355F">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14:paraId="3B040917"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230"/>
          <w:sz w:val="24"/>
        </w:rPr>
        <w:t xml:space="preserve"> </w:t>
      </w:r>
      <w:r>
        <w:rPr>
          <w:color w:val="000000"/>
          <w:sz w:val="24"/>
        </w:rPr>
        <w:t>декабря:</w:t>
      </w:r>
      <w:r>
        <w:rPr>
          <w:color w:val="000000"/>
          <w:spacing w:val="231"/>
          <w:sz w:val="24"/>
        </w:rPr>
        <w:t xml:space="preserve"> </w:t>
      </w:r>
      <w:r>
        <w:rPr>
          <w:color w:val="000000"/>
          <w:sz w:val="24"/>
        </w:rPr>
        <w:t>День</w:t>
      </w:r>
      <w:r>
        <w:rPr>
          <w:color w:val="000000"/>
          <w:spacing w:val="233"/>
          <w:sz w:val="24"/>
        </w:rPr>
        <w:t xml:space="preserve"> </w:t>
      </w:r>
      <w:r>
        <w:rPr>
          <w:color w:val="000000"/>
          <w:sz w:val="24"/>
        </w:rPr>
        <w:t>неизвестного</w:t>
      </w:r>
      <w:r>
        <w:rPr>
          <w:color w:val="000000"/>
          <w:spacing w:val="230"/>
          <w:sz w:val="24"/>
        </w:rPr>
        <w:t xml:space="preserve"> </w:t>
      </w:r>
      <w:r>
        <w:rPr>
          <w:color w:val="000000"/>
          <w:sz w:val="24"/>
        </w:rPr>
        <w:t>солдата;</w:t>
      </w:r>
      <w:r>
        <w:rPr>
          <w:color w:val="000000"/>
          <w:spacing w:val="230"/>
          <w:sz w:val="24"/>
        </w:rPr>
        <w:t xml:space="preserve"> </w:t>
      </w:r>
      <w:r>
        <w:rPr>
          <w:color w:val="000000"/>
          <w:sz w:val="24"/>
        </w:rPr>
        <w:t>Международный</w:t>
      </w:r>
      <w:r>
        <w:rPr>
          <w:color w:val="000000"/>
          <w:spacing w:val="233"/>
          <w:sz w:val="24"/>
        </w:rPr>
        <w:t xml:space="preserve"> </w:t>
      </w:r>
      <w:r>
        <w:rPr>
          <w:color w:val="000000"/>
          <w:sz w:val="24"/>
        </w:rPr>
        <w:t>день</w:t>
      </w:r>
      <w:r>
        <w:rPr>
          <w:color w:val="000000"/>
          <w:spacing w:val="231"/>
          <w:sz w:val="24"/>
        </w:rPr>
        <w:t xml:space="preserve"> </w:t>
      </w:r>
      <w:r>
        <w:rPr>
          <w:color w:val="000000"/>
          <w:sz w:val="24"/>
        </w:rPr>
        <w:t>инвалидов</w:t>
      </w:r>
    </w:p>
    <w:p w14:paraId="24DD89C7"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Pr>
          <w:color w:val="000000"/>
          <w:spacing w:val="1"/>
          <w:sz w:val="24"/>
        </w:rPr>
        <w:t xml:space="preserve"> </w:t>
      </w:r>
      <w:r>
        <w:rPr>
          <w:color w:val="000000"/>
          <w:sz w:val="24"/>
        </w:rPr>
        <w:t>добровольца</w:t>
      </w:r>
      <w:r>
        <w:rPr>
          <w:color w:val="000000"/>
          <w:spacing w:val="-1"/>
          <w:sz w:val="24"/>
        </w:rPr>
        <w:t xml:space="preserve"> </w:t>
      </w:r>
      <w:r>
        <w:rPr>
          <w:color w:val="000000"/>
          <w:sz w:val="24"/>
        </w:rPr>
        <w:t>(волонтера) в</w:t>
      </w:r>
      <w:r>
        <w:rPr>
          <w:color w:val="000000"/>
          <w:spacing w:val="-1"/>
          <w:sz w:val="24"/>
        </w:rPr>
        <w:t xml:space="preserve"> </w:t>
      </w:r>
      <w:r>
        <w:rPr>
          <w:color w:val="000000"/>
          <w:sz w:val="24"/>
        </w:rPr>
        <w:t>России;</w:t>
      </w:r>
    </w:p>
    <w:p w14:paraId="61FB69A3"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Pr>
          <w:color w:val="000000"/>
          <w:spacing w:val="-2"/>
          <w:sz w:val="24"/>
        </w:rPr>
        <w:t xml:space="preserve"> </w:t>
      </w:r>
      <w:r>
        <w:rPr>
          <w:color w:val="000000"/>
          <w:sz w:val="24"/>
        </w:rPr>
        <w:t>художника;</w:t>
      </w:r>
    </w:p>
    <w:p w14:paraId="051083F6"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Pr>
          <w:color w:val="000000"/>
          <w:spacing w:val="1"/>
          <w:sz w:val="24"/>
        </w:rPr>
        <w:t xml:space="preserve"> </w:t>
      </w:r>
      <w:r>
        <w:rPr>
          <w:color w:val="000000"/>
          <w:sz w:val="24"/>
        </w:rPr>
        <w:t>Героев Отечества;</w:t>
      </w:r>
    </w:p>
    <w:p w14:paraId="65A31D80"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Pr>
          <w:color w:val="000000"/>
          <w:spacing w:val="1"/>
          <w:sz w:val="24"/>
        </w:rPr>
        <w:t xml:space="preserve"> </w:t>
      </w:r>
      <w:r>
        <w:rPr>
          <w:color w:val="000000"/>
          <w:sz w:val="24"/>
        </w:rPr>
        <w:t>Конституции</w:t>
      </w:r>
      <w:r>
        <w:rPr>
          <w:color w:val="000000"/>
          <w:spacing w:val="1"/>
          <w:sz w:val="24"/>
        </w:rPr>
        <w:t xml:space="preserve"> </w:t>
      </w:r>
      <w:r>
        <w:rPr>
          <w:color w:val="000000"/>
          <w:sz w:val="24"/>
        </w:rPr>
        <w:t>Российской</w:t>
      </w:r>
      <w:r>
        <w:rPr>
          <w:color w:val="000000"/>
          <w:spacing w:val="1"/>
          <w:sz w:val="24"/>
        </w:rPr>
        <w:t xml:space="preserve"> </w:t>
      </w:r>
      <w:r>
        <w:rPr>
          <w:color w:val="000000"/>
          <w:sz w:val="24"/>
        </w:rPr>
        <w:t>Федерации;</w:t>
      </w:r>
    </w:p>
    <w:p w14:paraId="3DAFACFD"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14:paraId="178C388F" w14:textId="77777777" w:rsidR="002C6E8D" w:rsidRDefault="002C6E8D">
      <w:pPr>
        <w:spacing w:after="120"/>
        <w:jc w:val="left"/>
        <w:rPr>
          <w:b/>
          <w:bCs/>
          <w:i/>
          <w:color w:val="000000"/>
          <w:spacing w:val="1"/>
          <w:sz w:val="24"/>
          <w:szCs w:val="24"/>
        </w:rPr>
      </w:pPr>
    </w:p>
    <w:p w14:paraId="796286D5" w14:textId="77777777" w:rsidR="002C6E8D" w:rsidRDefault="002C6E8D">
      <w:pPr>
        <w:ind w:firstLine="357"/>
        <w:jc w:val="center"/>
        <w:rPr>
          <w:b/>
          <w:bCs/>
          <w:sz w:val="24"/>
          <w:szCs w:val="24"/>
        </w:rPr>
      </w:pPr>
    </w:p>
    <w:p w14:paraId="53DBA51F" w14:textId="77777777" w:rsidR="002C6E8D" w:rsidRDefault="002C6E8D">
      <w:pPr>
        <w:ind w:firstLine="357"/>
        <w:jc w:val="center"/>
        <w:rPr>
          <w:b/>
          <w:bCs/>
          <w:sz w:val="24"/>
          <w:szCs w:val="24"/>
        </w:rPr>
      </w:pPr>
    </w:p>
    <w:p w14:paraId="2C5A66F6" w14:textId="77777777" w:rsidR="002C6E8D" w:rsidRDefault="002C6E8D">
      <w:pPr>
        <w:ind w:firstLine="357"/>
        <w:jc w:val="center"/>
        <w:rPr>
          <w:b/>
          <w:bCs/>
          <w:sz w:val="24"/>
          <w:szCs w:val="24"/>
        </w:rPr>
      </w:pPr>
    </w:p>
    <w:p w14:paraId="232CB6E6" w14:textId="77777777" w:rsidR="002C6E8D" w:rsidRDefault="002C6E8D">
      <w:pPr>
        <w:ind w:firstLine="357"/>
        <w:jc w:val="center"/>
        <w:rPr>
          <w:b/>
          <w:bCs/>
          <w:sz w:val="24"/>
          <w:szCs w:val="24"/>
        </w:rPr>
      </w:pPr>
    </w:p>
    <w:p w14:paraId="05714CA2" w14:textId="77777777" w:rsidR="002C6E8D" w:rsidRDefault="002C6E8D">
      <w:pPr>
        <w:ind w:firstLine="357"/>
        <w:jc w:val="center"/>
        <w:rPr>
          <w:b/>
          <w:bCs/>
          <w:sz w:val="24"/>
          <w:szCs w:val="24"/>
        </w:rPr>
      </w:pPr>
    </w:p>
    <w:p w14:paraId="6695835E" w14:textId="77777777" w:rsidR="002C6E8D" w:rsidRDefault="002C6E8D">
      <w:pPr>
        <w:ind w:firstLine="357"/>
        <w:jc w:val="center"/>
        <w:rPr>
          <w:b/>
          <w:bCs/>
          <w:sz w:val="24"/>
          <w:szCs w:val="24"/>
        </w:rPr>
      </w:pPr>
    </w:p>
    <w:p w14:paraId="10DDA6E9" w14:textId="77777777" w:rsidR="002C6E8D" w:rsidRDefault="002C6E8D">
      <w:pPr>
        <w:ind w:firstLine="357"/>
        <w:jc w:val="center"/>
        <w:rPr>
          <w:b/>
          <w:bCs/>
          <w:sz w:val="24"/>
          <w:szCs w:val="24"/>
        </w:rPr>
      </w:pPr>
    </w:p>
    <w:p w14:paraId="2258F27E" w14:textId="77777777" w:rsidR="002C6E8D" w:rsidRDefault="002C6E8D">
      <w:pPr>
        <w:ind w:firstLine="357"/>
        <w:jc w:val="center"/>
        <w:rPr>
          <w:b/>
          <w:bCs/>
          <w:sz w:val="24"/>
          <w:szCs w:val="24"/>
        </w:rPr>
      </w:pPr>
    </w:p>
    <w:p w14:paraId="495B87F1" w14:textId="77777777" w:rsidR="002C6E8D" w:rsidRDefault="002C6E8D">
      <w:pPr>
        <w:ind w:firstLine="357"/>
        <w:jc w:val="center"/>
        <w:rPr>
          <w:b/>
          <w:bCs/>
          <w:sz w:val="24"/>
          <w:szCs w:val="24"/>
        </w:rPr>
      </w:pPr>
    </w:p>
    <w:p w14:paraId="577AFCEB" w14:textId="77777777" w:rsidR="002C6E8D" w:rsidRDefault="002C6E8D">
      <w:pPr>
        <w:ind w:firstLine="357"/>
        <w:jc w:val="center"/>
        <w:rPr>
          <w:b/>
          <w:bCs/>
          <w:sz w:val="24"/>
          <w:szCs w:val="24"/>
        </w:rPr>
      </w:pPr>
    </w:p>
    <w:p w14:paraId="2445B171" w14:textId="77777777" w:rsidR="002C6E8D" w:rsidRDefault="002C6E8D">
      <w:pPr>
        <w:ind w:firstLine="357"/>
        <w:jc w:val="center"/>
        <w:rPr>
          <w:b/>
          <w:bCs/>
          <w:sz w:val="24"/>
          <w:szCs w:val="24"/>
        </w:rPr>
      </w:pPr>
    </w:p>
    <w:p w14:paraId="20B50F60" w14:textId="77777777" w:rsidR="00765375" w:rsidRPr="00B10FF8" w:rsidRDefault="00765375">
      <w:pPr>
        <w:ind w:firstLine="357"/>
        <w:jc w:val="center"/>
        <w:rPr>
          <w:b/>
          <w:bCs/>
          <w:sz w:val="24"/>
          <w:szCs w:val="24"/>
        </w:rPr>
      </w:pPr>
    </w:p>
    <w:p w14:paraId="5D1B88C0" w14:textId="77777777" w:rsidR="00765375" w:rsidRPr="00B10FF8" w:rsidRDefault="00765375">
      <w:pPr>
        <w:ind w:firstLine="357"/>
        <w:jc w:val="center"/>
        <w:rPr>
          <w:b/>
          <w:bCs/>
          <w:sz w:val="24"/>
          <w:szCs w:val="24"/>
        </w:rPr>
      </w:pPr>
    </w:p>
    <w:p w14:paraId="045A1468" w14:textId="77777777" w:rsidR="00765375" w:rsidRPr="00B10FF8" w:rsidRDefault="00765375">
      <w:pPr>
        <w:ind w:firstLine="357"/>
        <w:jc w:val="center"/>
        <w:rPr>
          <w:b/>
          <w:bCs/>
          <w:sz w:val="24"/>
          <w:szCs w:val="24"/>
        </w:rPr>
      </w:pPr>
    </w:p>
    <w:p w14:paraId="0ECD876A" w14:textId="77777777" w:rsidR="00765375" w:rsidRPr="00B10FF8" w:rsidRDefault="00765375">
      <w:pPr>
        <w:ind w:firstLine="357"/>
        <w:jc w:val="center"/>
        <w:rPr>
          <w:b/>
          <w:bCs/>
          <w:sz w:val="24"/>
          <w:szCs w:val="24"/>
        </w:rPr>
      </w:pPr>
    </w:p>
    <w:p w14:paraId="7DD0B8BB" w14:textId="77777777" w:rsidR="00765375" w:rsidRPr="00B10FF8" w:rsidRDefault="00765375">
      <w:pPr>
        <w:ind w:firstLine="357"/>
        <w:jc w:val="center"/>
        <w:rPr>
          <w:b/>
          <w:bCs/>
          <w:sz w:val="24"/>
          <w:szCs w:val="24"/>
        </w:rPr>
      </w:pPr>
    </w:p>
    <w:p w14:paraId="4B4BEC39" w14:textId="77777777" w:rsidR="00765375" w:rsidRPr="00B10FF8" w:rsidRDefault="00765375">
      <w:pPr>
        <w:ind w:firstLine="357"/>
        <w:jc w:val="center"/>
        <w:rPr>
          <w:b/>
          <w:bCs/>
          <w:sz w:val="24"/>
          <w:szCs w:val="24"/>
        </w:rPr>
      </w:pPr>
    </w:p>
    <w:p w14:paraId="3AB21E26" w14:textId="77777777" w:rsidR="00765375" w:rsidRPr="00B10FF8" w:rsidRDefault="00765375">
      <w:pPr>
        <w:ind w:firstLine="357"/>
        <w:jc w:val="center"/>
        <w:rPr>
          <w:b/>
          <w:bCs/>
          <w:sz w:val="24"/>
          <w:szCs w:val="24"/>
        </w:rPr>
      </w:pPr>
    </w:p>
    <w:p w14:paraId="5E3B70AB" w14:textId="77777777" w:rsidR="00765375" w:rsidRPr="00B10FF8" w:rsidRDefault="00765375">
      <w:pPr>
        <w:ind w:firstLine="357"/>
        <w:jc w:val="center"/>
        <w:rPr>
          <w:b/>
          <w:bCs/>
          <w:sz w:val="24"/>
          <w:szCs w:val="24"/>
        </w:rPr>
      </w:pPr>
    </w:p>
    <w:p w14:paraId="295E3A4C" w14:textId="77777777" w:rsidR="002C6E8D" w:rsidRDefault="0069355F">
      <w:pPr>
        <w:ind w:firstLine="357"/>
        <w:jc w:val="center"/>
        <w:rPr>
          <w:b/>
          <w:bCs/>
          <w:sz w:val="24"/>
          <w:szCs w:val="24"/>
        </w:rPr>
      </w:pPr>
      <w:r>
        <w:rPr>
          <w:b/>
          <w:bCs/>
          <w:sz w:val="24"/>
          <w:szCs w:val="24"/>
          <w:lang w:val="en-US"/>
        </w:rPr>
        <w:t>III</w:t>
      </w:r>
      <w:r>
        <w:rPr>
          <w:b/>
          <w:bCs/>
          <w:sz w:val="24"/>
          <w:szCs w:val="24"/>
        </w:rPr>
        <w:t>. ОРГАНИЗАЦИОННЫЙ РАЗДЕЛ.</w:t>
      </w:r>
    </w:p>
    <w:p w14:paraId="1EEF37D9" w14:textId="77777777"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 Обязательная часть Программы</w:t>
      </w:r>
    </w:p>
    <w:p w14:paraId="5A3E4930" w14:textId="77777777" w:rsidR="002C6E8D" w:rsidRDefault="0069355F">
      <w:pPr>
        <w:shd w:val="clear" w:color="auto" w:fill="FFFFFF"/>
        <w:spacing w:after="255" w:line="270" w:lineRule="atLeast"/>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14:paraId="72A26F59" w14:textId="77777777" w:rsidTr="00765375">
        <w:tc>
          <w:tcPr>
            <w:tcW w:w="4677" w:type="dxa"/>
            <w:tcMar>
              <w:top w:w="0" w:type="dxa"/>
              <w:left w:w="108" w:type="dxa"/>
              <w:bottom w:w="0" w:type="dxa"/>
              <w:right w:w="108" w:type="dxa"/>
            </w:tcMar>
          </w:tcPr>
          <w:p w14:paraId="228A899C"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14:paraId="37CDF0FA"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14:paraId="054F47F0" w14:textId="77777777" w:rsidTr="00765375">
        <w:tc>
          <w:tcPr>
            <w:tcW w:w="4677" w:type="dxa"/>
            <w:tcMar>
              <w:top w:w="0" w:type="dxa"/>
              <w:left w:w="108" w:type="dxa"/>
              <w:bottom w:w="0" w:type="dxa"/>
              <w:right w:w="108" w:type="dxa"/>
            </w:tcMar>
          </w:tcPr>
          <w:p w14:paraId="5C96A2F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19F5C9E6"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14:paraId="59BA1BF0" w14:textId="77777777" w:rsidTr="00765375">
        <w:tc>
          <w:tcPr>
            <w:tcW w:w="4677" w:type="dxa"/>
            <w:tcMar>
              <w:top w:w="0" w:type="dxa"/>
              <w:left w:w="108" w:type="dxa"/>
              <w:bottom w:w="0" w:type="dxa"/>
              <w:right w:w="108" w:type="dxa"/>
            </w:tcMar>
          </w:tcPr>
          <w:p w14:paraId="4D876B5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5F2D1E46"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0EF5C7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14:paraId="0DCA1089" w14:textId="77777777" w:rsidTr="00765375">
        <w:tc>
          <w:tcPr>
            <w:tcW w:w="4677" w:type="dxa"/>
            <w:tcMar>
              <w:top w:w="0" w:type="dxa"/>
              <w:left w:w="108" w:type="dxa"/>
              <w:bottom w:w="0" w:type="dxa"/>
              <w:right w:w="108" w:type="dxa"/>
            </w:tcMar>
          </w:tcPr>
          <w:p w14:paraId="53CEAB9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810" w:type="dxa"/>
            <w:tcMar>
              <w:top w:w="0" w:type="dxa"/>
              <w:left w:w="108" w:type="dxa"/>
              <w:bottom w:w="0" w:type="dxa"/>
              <w:right w:w="108" w:type="dxa"/>
            </w:tcMar>
          </w:tcPr>
          <w:p w14:paraId="3A98AA4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14:paraId="4A717F14" w14:textId="77777777" w:rsidTr="00765375">
        <w:tc>
          <w:tcPr>
            <w:tcW w:w="4677" w:type="dxa"/>
            <w:tcMar>
              <w:top w:w="0" w:type="dxa"/>
              <w:left w:w="108" w:type="dxa"/>
              <w:bottom w:w="0" w:type="dxa"/>
              <w:right w:w="108" w:type="dxa"/>
            </w:tcMar>
          </w:tcPr>
          <w:p w14:paraId="1BE912F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5789543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14:paraId="1D548DD8" w14:textId="77777777" w:rsidTr="00765375">
        <w:tc>
          <w:tcPr>
            <w:tcW w:w="4677" w:type="dxa"/>
            <w:tcMar>
              <w:top w:w="0" w:type="dxa"/>
              <w:left w:w="108" w:type="dxa"/>
              <w:bottom w:w="0" w:type="dxa"/>
              <w:right w:w="108" w:type="dxa"/>
            </w:tcMar>
          </w:tcPr>
          <w:p w14:paraId="7F24F0B6"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47337D2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14:paraId="7AF814A0" w14:textId="77777777" w:rsidTr="00765375">
        <w:tc>
          <w:tcPr>
            <w:tcW w:w="4677" w:type="dxa"/>
            <w:tcMar>
              <w:top w:w="0" w:type="dxa"/>
              <w:left w:w="108" w:type="dxa"/>
              <w:bottom w:w="0" w:type="dxa"/>
              <w:right w:w="108" w:type="dxa"/>
            </w:tcMar>
          </w:tcPr>
          <w:p w14:paraId="4FD2610C"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54E1F16F"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14:paraId="026B0852" w14:textId="77777777" w:rsidTr="00765375">
        <w:tc>
          <w:tcPr>
            <w:tcW w:w="4677" w:type="dxa"/>
            <w:tcMar>
              <w:top w:w="0" w:type="dxa"/>
              <w:left w:w="108" w:type="dxa"/>
              <w:bottom w:w="0" w:type="dxa"/>
              <w:right w:w="108" w:type="dxa"/>
            </w:tcMar>
          </w:tcPr>
          <w:p w14:paraId="1A3C2E2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14:paraId="11C30A3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14:paraId="0657D35B" w14:textId="77777777" w:rsidTr="00765375">
        <w:tc>
          <w:tcPr>
            <w:tcW w:w="4677" w:type="dxa"/>
            <w:tcMar>
              <w:top w:w="0" w:type="dxa"/>
              <w:left w:w="108" w:type="dxa"/>
              <w:bottom w:w="0" w:type="dxa"/>
              <w:right w:w="108" w:type="dxa"/>
            </w:tcMar>
          </w:tcPr>
          <w:p w14:paraId="5F2AD15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08AD95C8"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14:paraId="4AEACE18" w14:textId="77777777" w:rsidTr="00765375">
        <w:tc>
          <w:tcPr>
            <w:tcW w:w="4677" w:type="dxa"/>
            <w:tcMar>
              <w:top w:w="0" w:type="dxa"/>
              <w:left w:w="108" w:type="dxa"/>
              <w:bottom w:w="0" w:type="dxa"/>
              <w:right w:w="108" w:type="dxa"/>
            </w:tcMar>
          </w:tcPr>
          <w:p w14:paraId="7253F849"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14:paraId="1A690B7F"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14:paraId="50868FD0" w14:textId="77777777" w:rsidTr="00765375">
        <w:tc>
          <w:tcPr>
            <w:tcW w:w="4677" w:type="dxa"/>
            <w:tcMar>
              <w:top w:w="0" w:type="dxa"/>
              <w:left w:w="108" w:type="dxa"/>
              <w:bottom w:w="0" w:type="dxa"/>
              <w:right w:w="108" w:type="dxa"/>
            </w:tcMar>
          </w:tcPr>
          <w:p w14:paraId="2CF1491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3F8D86B7"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14:paraId="3375FD6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1E338F4B" w14:textId="77777777" w:rsidTr="00765375">
        <w:tc>
          <w:tcPr>
            <w:tcW w:w="4677" w:type="dxa"/>
            <w:tcMar>
              <w:top w:w="0" w:type="dxa"/>
              <w:left w:w="108" w:type="dxa"/>
              <w:bottom w:w="0" w:type="dxa"/>
              <w:right w:w="108" w:type="dxa"/>
            </w:tcMar>
          </w:tcPr>
          <w:p w14:paraId="5547F80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4502F9B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14:paraId="3E6B41D4" w14:textId="77777777" w:rsidTr="00765375">
        <w:tc>
          <w:tcPr>
            <w:tcW w:w="4677" w:type="dxa"/>
            <w:tcMar>
              <w:top w:w="0" w:type="dxa"/>
              <w:left w:w="108" w:type="dxa"/>
              <w:bottom w:w="0" w:type="dxa"/>
              <w:right w:w="108" w:type="dxa"/>
            </w:tcMar>
          </w:tcPr>
          <w:p w14:paraId="3B0CFC99"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7C4356F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Через создание оразовательных программ для воспитывающих взрослых</w:t>
            </w:r>
          </w:p>
        </w:tc>
      </w:tr>
      <w:tr w:rsidR="002C6E8D" w:rsidRPr="00765375" w14:paraId="1329D21B" w14:textId="77777777" w:rsidTr="00765375">
        <w:tc>
          <w:tcPr>
            <w:tcW w:w="4677" w:type="dxa"/>
            <w:tcMar>
              <w:top w:w="0" w:type="dxa"/>
              <w:left w:w="108" w:type="dxa"/>
              <w:bottom w:w="0" w:type="dxa"/>
              <w:right w:w="108" w:type="dxa"/>
            </w:tcMar>
          </w:tcPr>
          <w:p w14:paraId="33C9399C"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810" w:type="dxa"/>
            <w:tcMar>
              <w:top w:w="0" w:type="dxa"/>
              <w:left w:w="108" w:type="dxa"/>
              <w:bottom w:w="0" w:type="dxa"/>
              <w:right w:w="108" w:type="dxa"/>
            </w:tcMar>
          </w:tcPr>
          <w:p w14:paraId="49B3D61C"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14:paraId="647B5B8E" w14:textId="77777777" w:rsidTr="00765375">
        <w:tc>
          <w:tcPr>
            <w:tcW w:w="4677" w:type="dxa"/>
            <w:tcMar>
              <w:top w:w="0" w:type="dxa"/>
              <w:left w:w="108" w:type="dxa"/>
              <w:bottom w:w="0" w:type="dxa"/>
              <w:right w:w="108" w:type="dxa"/>
            </w:tcMar>
          </w:tcPr>
          <w:p w14:paraId="466E18CB"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14:paraId="08BA0C6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14:paraId="78D76016" w14:textId="77777777" w:rsidTr="00765375">
        <w:tc>
          <w:tcPr>
            <w:tcW w:w="4677" w:type="dxa"/>
            <w:tcMar>
              <w:top w:w="0" w:type="dxa"/>
              <w:left w:w="108" w:type="dxa"/>
              <w:bottom w:w="0" w:type="dxa"/>
              <w:right w:w="108" w:type="dxa"/>
            </w:tcMar>
          </w:tcPr>
          <w:p w14:paraId="6B744BFF"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14:paraId="679467AD"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14:paraId="435A435F"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16882CA0" w14:textId="77777777" w:rsidTr="00765375">
        <w:tc>
          <w:tcPr>
            <w:tcW w:w="4677" w:type="dxa"/>
            <w:tcMar>
              <w:top w:w="0" w:type="dxa"/>
              <w:left w:w="108" w:type="dxa"/>
              <w:bottom w:w="0" w:type="dxa"/>
              <w:right w:w="108" w:type="dxa"/>
            </w:tcMar>
          </w:tcPr>
          <w:p w14:paraId="798E1E4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14:paraId="5C2BA3F7"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14:paraId="113E1A6B"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0754A67D" w14:textId="77777777" w:rsidTr="00765375">
        <w:tc>
          <w:tcPr>
            <w:tcW w:w="4677" w:type="dxa"/>
            <w:tcMar>
              <w:top w:w="0" w:type="dxa"/>
              <w:left w:w="108" w:type="dxa"/>
              <w:bottom w:w="0" w:type="dxa"/>
              <w:right w:w="108" w:type="dxa"/>
            </w:tcMar>
          </w:tcPr>
          <w:p w14:paraId="0124C0FC"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14:paraId="7A0C2244"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14:paraId="3E8B76A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14:paraId="5583C281" w14:textId="77777777" w:rsidR="002C6E8D" w:rsidRDefault="002C6E8D">
      <w:pPr>
        <w:shd w:val="clear" w:color="auto" w:fill="FFFFFF"/>
        <w:spacing w:after="255" w:line="270" w:lineRule="atLeast"/>
        <w:rPr>
          <w:b/>
          <w:bCs/>
          <w:sz w:val="24"/>
          <w:szCs w:val="24"/>
        </w:rPr>
      </w:pPr>
    </w:p>
    <w:p w14:paraId="3AC9B870" w14:textId="77777777"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14:paraId="67B577E7" w14:textId="77777777" w:rsidR="002C6E8D" w:rsidRDefault="0069355F">
      <w:pPr>
        <w:shd w:val="clear" w:color="auto" w:fill="FFFFFF"/>
        <w:spacing w:after="255" w:line="270" w:lineRule="atLeast"/>
        <w:rPr>
          <w:b/>
          <w:sz w:val="24"/>
          <w:szCs w:val="24"/>
        </w:rPr>
      </w:pPr>
      <w:r>
        <w:rPr>
          <w:b/>
          <w:sz w:val="24"/>
          <w:szCs w:val="24"/>
        </w:rPr>
        <w:lastRenderedPageBreak/>
        <w:t>3.1.2. Организация развивающей предметно-пространственной среды.</w:t>
      </w:r>
      <w:r>
        <w:rPr>
          <w:sz w:val="24"/>
          <w:szCs w:val="24"/>
        </w:rPr>
        <w:t> </w:t>
      </w:r>
    </w:p>
    <w:p w14:paraId="37C5C33E" w14:textId="77777777" w:rsidR="002C6E8D" w:rsidRDefault="0069355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14:paraId="38DFF1B3" w14:textId="77777777" w:rsidR="002C6E8D" w:rsidRDefault="002C6E8D">
      <w:pPr>
        <w:pBdr>
          <w:top w:val="none" w:sz="4" w:space="0" w:color="000000"/>
          <w:left w:val="none" w:sz="4" w:space="0" w:color="000000"/>
          <w:bottom w:val="none" w:sz="4" w:space="0" w:color="000000"/>
          <w:right w:val="none" w:sz="4" w:space="0" w:color="000000"/>
        </w:pBdr>
        <w:ind w:firstLine="567"/>
        <w:rPr>
          <w:szCs w:val="23"/>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14:paraId="242C3600" w14:textId="77777777">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48212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Организация предметной среды  по возрастам</w:t>
            </w:r>
          </w:p>
        </w:tc>
      </w:tr>
      <w:tr w:rsidR="002C6E8D" w14:paraId="28668107"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206243"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14:paraId="223B4CD7"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70B77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tc>
      </w:tr>
      <w:tr w:rsidR="002C6E8D" w14:paraId="114D673A"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FF8A4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14:paraId="0168AC2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14:paraId="27A0E5E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вместо </w:t>
            </w:r>
            <w:r>
              <w:rPr>
                <w:color w:val="000000"/>
                <w:sz w:val="20"/>
              </w:rPr>
              <w:lastRenderedPageBreak/>
              <w:t>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62A190C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3D472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Сюжетообразующие наборы материала  и его размещение</w:t>
            </w:r>
          </w:p>
          <w:p w14:paraId="28DE8AC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7C7E49A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13DCA4A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w:t>
            </w:r>
            <w:r>
              <w:rPr>
                <w:color w:val="000000"/>
                <w:sz w:val="20"/>
              </w:rPr>
              <w:lastRenderedPageBreak/>
              <w:t>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12A6310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B3AB8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14:paraId="63C7B5D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7F98504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27CCC67E"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7DDA09"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4-5 лет</w:t>
            </w:r>
          </w:p>
          <w:p w14:paraId="34226D6D"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14:paraId="2A59E6CF"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E785B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сюжетной игры </w:t>
            </w:r>
          </w:p>
          <w:p w14:paraId="4E01DBA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3854809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1CD6026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59276304" w14:textId="77777777" w:rsidR="002C6E8D" w:rsidRDefault="0069355F">
            <w:pPr>
              <w:spacing w:line="57" w:lineRule="atLeast"/>
            </w:pPr>
            <w:r>
              <w:br w:type="page" w:clear="all"/>
            </w:r>
          </w:p>
          <w:p w14:paraId="570E675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5EA075F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4CDA3F0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BB0AF2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14:paraId="743C738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4E293F1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1F6613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2A0B926E" w14:textId="77777777" w:rsidR="002C6E8D" w:rsidRDefault="0069355F">
            <w:pPr>
              <w:spacing w:line="57" w:lineRule="atLeast"/>
            </w:pPr>
            <w:r>
              <w:br w:type="page" w:clear="all"/>
            </w:r>
          </w:p>
          <w:p w14:paraId="18FD4D5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488DECF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7C85CB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14:paraId="2C9A30B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324C0B4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31B92124"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F84D45" w14:textId="77777777" w:rsidR="002C6E8D" w:rsidRDefault="0069355F">
            <w:pPr>
              <w:pBdr>
                <w:top w:val="none" w:sz="4" w:space="0" w:color="000000"/>
                <w:left w:val="none" w:sz="4" w:space="0" w:color="000000"/>
                <w:bottom w:val="none" w:sz="4" w:space="0" w:color="000000"/>
                <w:right w:val="none" w:sz="4" w:space="0" w:color="000000"/>
              </w:pBdr>
            </w:pPr>
            <w:r>
              <w:t>5-7 лет</w:t>
            </w:r>
          </w:p>
        </w:tc>
      </w:tr>
      <w:tr w:rsidR="002C6E8D" w14:paraId="7A2BB3C9"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392A1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14:paraId="7A1056D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14:paraId="5FDFA56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w:t>
            </w:r>
            <w:r>
              <w:rPr>
                <w:color w:val="000000"/>
                <w:sz w:val="20"/>
              </w:rPr>
              <w:lastRenderedPageBreak/>
              <w:t>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21D96F0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14:paraId="2D846C9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14:paraId="4C4737B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w:t>
            </w:r>
            <w:r>
              <w:rPr>
                <w:color w:val="000000"/>
                <w:sz w:val="20"/>
              </w:rPr>
              <w:lastRenderedPageBreak/>
              <w:t>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63317DA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7CADB05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14:paraId="2E535A3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4EB9C59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для игры полезны мелкие игрушки-персонажи крайней степени условности, так сказать, суперусловные, </w:t>
            </w:r>
            <w:r>
              <w:rPr>
                <w:color w:val="000000"/>
                <w:sz w:val="20"/>
              </w:rPr>
              <w:lastRenderedPageBreak/>
              <w:t>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47DD9C6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1BC6DD6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14:paraId="3727E5F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0AF48F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14:paraId="2F8F2A1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224D64B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14:paraId="0E1E274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Сюжетообразующие наборы меняют свой масштаб –это игровые макеты с «насельниками» </w:t>
            </w:r>
            <w:r>
              <w:rPr>
                <w:color w:val="000000"/>
                <w:sz w:val="20"/>
              </w:rPr>
              <w:lastRenderedPageBreak/>
              <w:t>(тематическими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35D4FA3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468F4D9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A09C9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14:paraId="66A4BEB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5 -7 лет в арсенал детской деятельности, кроме игр с правилами на физическую компетенцию (на ловкость), на«удачу»,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14:paraId="5935A5E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1E657825"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9D30C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продуктивной деятельности</w:t>
            </w:r>
            <w:r>
              <w:rPr>
                <w:color w:val="000000"/>
                <w:sz w:val="20"/>
              </w:rPr>
              <w:t xml:space="preserve"> </w:t>
            </w:r>
            <w:r>
              <w:rPr>
                <w:b/>
                <w:color w:val="000000"/>
                <w:sz w:val="20"/>
              </w:rPr>
              <w:t>3-4 года </w:t>
            </w:r>
          </w:p>
        </w:tc>
      </w:tr>
      <w:tr w:rsidR="002C6E8D" w14:paraId="70AFD109"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BEF74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7A218F2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747E7B2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33475DD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53E8A0E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w:t>
            </w:r>
            <w:r>
              <w:rPr>
                <w:color w:val="000000"/>
                <w:sz w:val="20"/>
              </w:rPr>
              <w:lastRenderedPageBreak/>
              <w:t xml:space="preserve">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1E71B1E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14:paraId="0AC2F20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14:paraId="73CB4A0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E4192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14:paraId="41A5DDE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134001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w:t>
            </w:r>
            <w:r>
              <w:rPr>
                <w:color w:val="000000"/>
                <w:sz w:val="20"/>
              </w:rPr>
              <w:lastRenderedPageBreak/>
              <w:t xml:space="preserve">материалы и пособия должны иметь постоянное место. </w:t>
            </w:r>
          </w:p>
          <w:p w14:paraId="1992D9F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31C18CB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693F043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14:paraId="3192A33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618CC6B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78A1A34"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F34AD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 </w:t>
            </w:r>
          </w:p>
        </w:tc>
      </w:tr>
      <w:tr w:rsidR="002C6E8D" w14:paraId="3953F219"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1C146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14:paraId="0847B99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42A8A21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5A5F0EF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0BCE05E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79C63A0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44ACEBB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14:paraId="38DBCF4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63ABC40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14:paraId="4F8C870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5D24F7C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6E41634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5D8A958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89723E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9490FD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2F06F9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CF4A85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0EB51A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EA815B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154C63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C46396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D14E81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61821E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6DA790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66306E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00B6B5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12273C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14:paraId="21C14F2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Строительный материал для свободной самостоятельной деятельности хранится в коробках, в которых он приобретен. </w:t>
            </w:r>
          </w:p>
          <w:p w14:paraId="1005355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материалом уже можно не расставлять на полках, а тоже убрать в коробки. </w:t>
            </w:r>
          </w:p>
          <w:p w14:paraId="32DB870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14:paraId="2AD91AB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65E37D0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w:t>
            </w:r>
            <w:r>
              <w:rPr>
                <w:color w:val="000000"/>
                <w:sz w:val="20"/>
              </w:rPr>
              <w:lastRenderedPageBreak/>
              <w:t>наставника, готового в любую минуту прийти на помощь ребенку.</w:t>
            </w:r>
          </w:p>
          <w:p w14:paraId="6340EFE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4D40CF2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4A5801A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2D435DF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0C79D7A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6EDC461D"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7B724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tc>
      </w:tr>
      <w:tr w:rsidR="002C6E8D" w14:paraId="51AD058C"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7AC07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67359D4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0EDF415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25D9DE2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14:paraId="322C3F3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6681A13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14:paraId="161236A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14:paraId="53C6D08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0D3A7F3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182E64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14:paraId="46DECD5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14:paraId="6C776E0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–изделия, используемые детьми в жизни для себя (салфетки для еды, сумочки для носовых платков, шарф, поясок и т.п.); </w:t>
            </w:r>
          </w:p>
          <w:p w14:paraId="3CC4AE9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14:paraId="606B1C4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082934A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2FD4AD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0D15A24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11FE43E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627F8F7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52AEC76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14:paraId="1625979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14:paraId="3B351A0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7F35464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9D5FEA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19796B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F7F192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9F5632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5E9DBE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7A54B9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B51954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3D8B23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B38BCC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AAEA98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9AAA9A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33C924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5C3FF9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B300E6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DA47B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A27818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8A171D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w:t>
            </w:r>
          </w:p>
          <w:p w14:paraId="5499DFE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E2ECE9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4B79F5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368A07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FE03F6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8EE4F2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95E7BA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8BBA21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14745E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6522D3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99DD04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64C153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FD6247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541A20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1F1B43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09C963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3BF18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14:paraId="20ADCCA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14:paraId="46918E6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14:paraId="5911ED0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14:paraId="1FBF56F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w:t>
            </w:r>
            <w:r>
              <w:rPr>
                <w:color w:val="000000"/>
                <w:sz w:val="20"/>
              </w:rPr>
              <w:lastRenderedPageBreak/>
              <w:t xml:space="preserve">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14:paraId="0A786D1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48FDF50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w:t>
            </w:r>
            <w:r>
              <w:rPr>
                <w:color w:val="000000"/>
                <w:sz w:val="20"/>
              </w:rPr>
              <w:lastRenderedPageBreak/>
              <w:t>напольного строительного материала находятся здесь же. Мелкий материал складывают в коробки</w:t>
            </w:r>
          </w:p>
        </w:tc>
      </w:tr>
      <w:tr w:rsidR="002C6E8D" w14:paraId="44A50D74"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AB20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познавательно-исследовательской деятельности</w:t>
            </w: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4DE05D"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26A9482F"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01E16D"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14:paraId="6231D49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w:t>
            </w:r>
            <w:r>
              <w:rPr>
                <w:color w:val="000000"/>
                <w:sz w:val="20"/>
              </w:rPr>
              <w:lastRenderedPageBreak/>
              <w:t xml:space="preserve">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2CB63F7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14:paraId="66AE579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62B94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14:paraId="6B6BDEC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244EFC7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w:t>
            </w:r>
            <w:r>
              <w:rPr>
                <w:color w:val="000000"/>
                <w:sz w:val="20"/>
              </w:rPr>
              <w:lastRenderedPageBreak/>
              <w:t xml:space="preserve">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05376E1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w:t>
            </w:r>
            <w:r>
              <w:rPr>
                <w:color w:val="000000"/>
                <w:sz w:val="20"/>
              </w:rPr>
              <w:lastRenderedPageBreak/>
              <w:t>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3A86550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w:t>
            </w:r>
            <w:r>
              <w:rPr>
                <w:color w:val="000000"/>
                <w:sz w:val="20"/>
              </w:rPr>
              <w:lastRenderedPageBreak/>
              <w:t>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14:paraId="4E79832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7EAC03D4"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4304D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6-7 лет</w:t>
            </w:r>
          </w:p>
          <w:p w14:paraId="711CCCA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w:t>
            </w:r>
            <w:r>
              <w:rPr>
                <w:color w:val="000000"/>
                <w:sz w:val="20"/>
              </w:rPr>
              <w:lastRenderedPageBreak/>
              <w:t>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p>
          <w:p w14:paraId="78E3C66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53F7658"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E411482"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1BD18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Предметная среда для организации двигательной активности детей</w:t>
            </w:r>
          </w:p>
        </w:tc>
      </w:tr>
      <w:tr w:rsidR="002C6E8D" w14:paraId="277866D3"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BCA67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3-4 года</w:t>
            </w:r>
          </w:p>
          <w:p w14:paraId="2D4B7BB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43D552A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69D0953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01F9B3A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636CEDF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14:paraId="64F3268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заняты дети, и, в случае необходимости, переключать их с одного вида деятельности на другой. Учитывая быструю </w:t>
            </w:r>
            <w:r>
              <w:rPr>
                <w:color w:val="000000"/>
                <w:sz w:val="20"/>
              </w:rPr>
              <w:lastRenderedPageBreak/>
              <w:t xml:space="preserve">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5F1AFB0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291D863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6CB31F8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движения транспортных средств различных видов, предметной деятельности людей. </w:t>
            </w:r>
          </w:p>
          <w:p w14:paraId="2ECCA02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w:t>
            </w:r>
            <w:r>
              <w:rPr>
                <w:color w:val="000000"/>
                <w:sz w:val="20"/>
              </w:rPr>
              <w:lastRenderedPageBreak/>
              <w:t>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7B2907F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70230B4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0B74BBE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1858377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0B53FDA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370FC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14:paraId="4B65989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139BBB6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5870995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14:paraId="72B73FF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w:t>
            </w:r>
            <w:r>
              <w:rPr>
                <w:color w:val="000000"/>
                <w:sz w:val="20"/>
              </w:rPr>
              <w:lastRenderedPageBreak/>
              <w:t xml:space="preserve">(перестановка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7B1D209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14:paraId="405F7D6F"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0D6D0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4-5 лет</w:t>
            </w:r>
          </w:p>
          <w:p w14:paraId="0B1C0D6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4E3B88F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5D02C71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E9DC41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14:paraId="1579237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6352560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14:paraId="68BB6DE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14:paraId="7973766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5D923E8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4E76D89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0F6083B1"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BD2B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6-7 лет </w:t>
            </w:r>
          </w:p>
          <w:p w14:paraId="1FB02DB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44D7BBB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234A738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w:t>
            </w:r>
            <w:r>
              <w:rPr>
                <w:color w:val="000000"/>
                <w:sz w:val="20"/>
              </w:rPr>
              <w:lastRenderedPageBreak/>
              <w:t>пособий, дети вынуждены применять свои двигательные умения и навыки и проявлять находчивость, решительность, смелость и самостоятельность.</w:t>
            </w:r>
          </w:p>
          <w:p w14:paraId="7A3F573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6B01A9E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DFE35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14:paraId="5D21C4D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7389617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14:paraId="786C171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14:paraId="65BFEFD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14:paraId="04A8D174" w14:textId="77777777" w:rsidR="002C6E8D" w:rsidRDefault="002C6E8D">
      <w:pPr>
        <w:ind w:firstLine="357"/>
        <w:rPr>
          <w:b/>
          <w:bCs/>
          <w:sz w:val="24"/>
          <w:szCs w:val="24"/>
        </w:rPr>
      </w:pPr>
    </w:p>
    <w:p w14:paraId="5B7812CD" w14:textId="77777777" w:rsidR="002C6E8D" w:rsidRDefault="002C6E8D">
      <w:pPr>
        <w:ind w:firstLine="357"/>
        <w:rPr>
          <w:b/>
          <w:bCs/>
          <w:sz w:val="24"/>
          <w:szCs w:val="24"/>
        </w:rPr>
      </w:pPr>
    </w:p>
    <w:p w14:paraId="28761D23" w14:textId="77777777" w:rsidR="002C6E8D" w:rsidRDefault="002C6E8D">
      <w:pPr>
        <w:ind w:firstLine="357"/>
        <w:rPr>
          <w:b/>
          <w:bCs/>
          <w:sz w:val="24"/>
          <w:szCs w:val="24"/>
        </w:rPr>
      </w:pPr>
    </w:p>
    <w:p w14:paraId="56489950" w14:textId="77777777" w:rsidR="002C6E8D" w:rsidRDefault="002C6E8D">
      <w:pPr>
        <w:ind w:firstLine="357"/>
        <w:rPr>
          <w:b/>
          <w:bCs/>
          <w:sz w:val="24"/>
          <w:szCs w:val="24"/>
        </w:rPr>
      </w:pPr>
    </w:p>
    <w:p w14:paraId="3A2E647C" w14:textId="77777777" w:rsidR="002C6E8D" w:rsidRDefault="002C6E8D">
      <w:pPr>
        <w:pStyle w:val="1"/>
        <w:spacing w:before="0" w:line="244" w:lineRule="auto"/>
        <w:jc w:val="both"/>
        <w:rPr>
          <w:rFonts w:cs="Times New Roman"/>
          <w:sz w:val="21"/>
          <w:szCs w:val="21"/>
        </w:rPr>
      </w:pPr>
      <w:bookmarkStart w:id="10" w:name="_Toc527038147"/>
      <w:bookmarkStart w:id="11" w:name="_Toc527038346"/>
    </w:p>
    <w:p w14:paraId="20D1BB65" w14:textId="77777777" w:rsidR="002C6E8D" w:rsidRDefault="002C6E8D">
      <w:pPr>
        <w:pStyle w:val="1"/>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14:paraId="290EDD12" w14:textId="77777777"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Pr>
          <w:b/>
          <w:bCs/>
          <w:sz w:val="24"/>
          <w:szCs w:val="24"/>
        </w:rPr>
        <w:tab/>
      </w:r>
    </w:p>
    <w:p w14:paraId="3A43CB0A" w14:textId="77777777" w:rsidR="002C6E8D" w:rsidRDefault="0069355F">
      <w:pPr>
        <w:shd w:val="clear" w:color="auto" w:fill="FFFFFF"/>
        <w:spacing w:line="240" w:lineRule="auto"/>
        <w:ind w:firstLine="709"/>
        <w:rPr>
          <w:sz w:val="24"/>
          <w:szCs w:val="24"/>
        </w:rPr>
      </w:pPr>
      <w:r>
        <w:rPr>
          <w:sz w:val="24"/>
          <w:szCs w:val="24"/>
        </w:rPr>
        <w:t xml:space="preserve">В МБДОУ «Детский сад № </w:t>
      </w:r>
      <w:r w:rsidR="001A01C0">
        <w:rPr>
          <w:sz w:val="24"/>
          <w:szCs w:val="24"/>
        </w:rPr>
        <w:t>…</w:t>
      </w:r>
      <w:r>
        <w:rPr>
          <w:sz w:val="24"/>
          <w:szCs w:val="24"/>
        </w:rPr>
        <w:t>» созданы материально-технические условия, обеспечивающие:</w:t>
      </w:r>
    </w:p>
    <w:p w14:paraId="55D10DC2" w14:textId="77777777"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14:paraId="50099E1F" w14:textId="77777777" w:rsidR="002C6E8D" w:rsidRDefault="0069355F">
      <w:pPr>
        <w:shd w:val="clear" w:color="auto" w:fill="FFFFFF"/>
        <w:spacing w:line="240" w:lineRule="auto"/>
        <w:rPr>
          <w:sz w:val="24"/>
          <w:szCs w:val="24"/>
        </w:rPr>
      </w:pPr>
      <w:r>
        <w:rPr>
          <w:sz w:val="24"/>
          <w:szCs w:val="24"/>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1C03F284"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14:paraId="5E7B70F7"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оборудованию и содержанию территории;</w:t>
      </w:r>
    </w:p>
    <w:p w14:paraId="40A9AAB8"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помещениям, их оборудованию и содержанию;</w:t>
      </w:r>
    </w:p>
    <w:p w14:paraId="48071967"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естественному и искусственному освещению помещений;</w:t>
      </w:r>
    </w:p>
    <w:p w14:paraId="536665F9"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отоплению и вентиляции;</w:t>
      </w:r>
    </w:p>
    <w:p w14:paraId="1A62EE55"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водоснабжению и канализации;</w:t>
      </w:r>
    </w:p>
    <w:p w14:paraId="605DE36E"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питания;</w:t>
      </w:r>
    </w:p>
    <w:p w14:paraId="0CEAE7C7"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медицинскому обеспечению;</w:t>
      </w:r>
    </w:p>
    <w:p w14:paraId="2ACA7797"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14:paraId="345A9B78"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режима дня;</w:t>
      </w:r>
    </w:p>
    <w:p w14:paraId="130B2C9A"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физического воспитания;</w:t>
      </w:r>
    </w:p>
    <w:p w14:paraId="2EBAD9E7"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личной гигиене персонала;</w:t>
      </w:r>
    </w:p>
    <w:p w14:paraId="5146311C" w14:textId="77777777" w:rsidR="002C6E8D" w:rsidRDefault="0069355F">
      <w:pPr>
        <w:shd w:val="clear" w:color="auto" w:fill="FFFFFF"/>
        <w:spacing w:line="240" w:lineRule="auto"/>
        <w:rPr>
          <w:sz w:val="24"/>
          <w:szCs w:val="24"/>
        </w:rPr>
      </w:pPr>
      <w:r>
        <w:rPr>
          <w:sz w:val="24"/>
          <w:szCs w:val="24"/>
        </w:rPr>
        <w:t>3) выполнение ДОО требований пожарной безопасности и электробезопасности;</w:t>
      </w:r>
    </w:p>
    <w:p w14:paraId="0CD6CFE0" w14:textId="77777777" w:rsidR="002C6E8D" w:rsidRDefault="0069355F">
      <w:pPr>
        <w:shd w:val="clear" w:color="auto" w:fill="FFFFFF"/>
        <w:spacing w:line="240" w:lineRule="auto"/>
        <w:rPr>
          <w:sz w:val="24"/>
          <w:szCs w:val="24"/>
        </w:rPr>
      </w:pPr>
      <w:r>
        <w:rPr>
          <w:sz w:val="24"/>
          <w:szCs w:val="24"/>
        </w:rPr>
        <w:t>4) выполнение ДОО требований по охране здоровья обучающихся и охране труда работников ДОО;</w:t>
      </w:r>
    </w:p>
    <w:p w14:paraId="27F1698B" w14:textId="77777777" w:rsidR="002C6E8D" w:rsidRDefault="0069355F">
      <w:pPr>
        <w:shd w:val="clear" w:color="auto" w:fill="FFFFFF"/>
        <w:spacing w:line="240" w:lineRule="auto"/>
        <w:rPr>
          <w:sz w:val="24"/>
          <w:szCs w:val="24"/>
        </w:rPr>
      </w:pPr>
      <w:r>
        <w:rPr>
          <w:sz w:val="24"/>
          <w:szCs w:val="24"/>
        </w:rPr>
        <w:t>5) возможность для беспрепятственного доступа обучающихся с ОВЗ, в том числе детей-инвалидов к объектам инфраструктуры ДОО.</w:t>
      </w:r>
    </w:p>
    <w:p w14:paraId="736AB091" w14:textId="77777777"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14:paraId="5F0497EB" w14:textId="77777777" w:rsidR="002C6E8D" w:rsidRDefault="0069355F">
      <w:pPr>
        <w:shd w:val="clear" w:color="auto" w:fill="FFFFFF"/>
        <w:spacing w:line="240" w:lineRule="auto"/>
        <w:ind w:firstLine="709"/>
        <w:rPr>
          <w:sz w:val="24"/>
          <w:szCs w:val="24"/>
        </w:rPr>
      </w:pPr>
      <w:r>
        <w:rPr>
          <w:sz w:val="24"/>
          <w:szCs w:val="24"/>
        </w:rPr>
        <w:t xml:space="preserve">ДОО  оснащена </w:t>
      </w:r>
      <w:r>
        <w:rPr>
          <w:sz w:val="24"/>
          <w:szCs w:val="24"/>
          <w:highlight w:val="red"/>
        </w:rPr>
        <w:t>не</w:t>
      </w:r>
      <w:r>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4E450C47" w14:textId="77777777" w:rsidR="002C6E8D" w:rsidRDefault="0069355F">
      <w:pPr>
        <w:shd w:val="clear" w:color="auto" w:fill="FFFFFF"/>
        <w:spacing w:line="240" w:lineRule="auto"/>
        <w:ind w:firstLine="709"/>
        <w:rPr>
          <w:sz w:val="24"/>
          <w:szCs w:val="24"/>
        </w:rPr>
      </w:pPr>
      <w:r>
        <w:rPr>
          <w:sz w:val="24"/>
          <w:szCs w:val="24"/>
        </w:rPr>
        <w:t xml:space="preserve"> ДОО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49F4EDF0" w14:textId="77777777" w:rsidR="002C6E8D" w:rsidRDefault="0069355F">
      <w:pPr>
        <w:shd w:val="clear" w:color="auto" w:fill="FFFFFF"/>
        <w:spacing w:line="240" w:lineRule="auto"/>
        <w:rPr>
          <w:sz w:val="24"/>
          <w:szCs w:val="24"/>
        </w:rPr>
      </w:pPr>
      <w:r>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5458EA7A" w14:textId="77777777" w:rsidR="002C6E8D" w:rsidRDefault="0069355F">
      <w:pPr>
        <w:shd w:val="clear" w:color="auto" w:fill="FFFFFF"/>
        <w:spacing w:line="240" w:lineRule="auto"/>
        <w:rPr>
          <w:sz w:val="24"/>
          <w:szCs w:val="24"/>
        </w:rPr>
      </w:pPr>
      <w:r>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72281F70" w14:textId="77777777"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084AF2B8" w14:textId="77777777"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14:paraId="3E4E2707" w14:textId="77777777" w:rsidR="002C6E8D" w:rsidRDefault="0069355F">
      <w:pPr>
        <w:shd w:val="clear" w:color="auto" w:fill="FFFFFF"/>
        <w:spacing w:line="240" w:lineRule="auto"/>
        <w:rPr>
          <w:sz w:val="24"/>
          <w:szCs w:val="24"/>
        </w:rPr>
      </w:pPr>
      <w:r>
        <w:rPr>
          <w:sz w:val="24"/>
          <w:szCs w:val="24"/>
        </w:rPr>
        <w:t>5) помещения для занятий специалистов (учитель-логопед, учитель-дефектолог, педагог-психолог);</w:t>
      </w:r>
    </w:p>
    <w:p w14:paraId="573C1B7F" w14:textId="77777777"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14:paraId="37F7BCD1" w14:textId="77777777" w:rsidR="002C6E8D" w:rsidRDefault="0069355F">
      <w:pPr>
        <w:shd w:val="clear" w:color="auto" w:fill="FFFFFF"/>
        <w:spacing w:line="240" w:lineRule="auto"/>
        <w:rPr>
          <w:sz w:val="24"/>
          <w:szCs w:val="24"/>
        </w:rPr>
      </w:pPr>
      <w:r>
        <w:rPr>
          <w:sz w:val="24"/>
          <w:szCs w:val="24"/>
        </w:rPr>
        <w:t>7) оформленная территория и оборудованные участки для прогулки ДОО.</w:t>
      </w:r>
    </w:p>
    <w:p w14:paraId="3613640F" w14:textId="77777777" w:rsidR="002C6E8D" w:rsidRDefault="0069355F">
      <w:pPr>
        <w:shd w:val="clear" w:color="auto" w:fill="FFFFFF"/>
        <w:spacing w:line="240" w:lineRule="auto"/>
        <w:ind w:firstLine="709"/>
        <w:rPr>
          <w:sz w:val="24"/>
          <w:szCs w:val="24"/>
        </w:rPr>
      </w:pPr>
      <w:r>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20F26DE4" w14:textId="77777777" w:rsidR="002C6E8D" w:rsidRDefault="0069355F">
      <w:pPr>
        <w:shd w:val="clear" w:color="auto" w:fill="FFFFFF"/>
        <w:spacing w:line="240" w:lineRule="auto"/>
        <w:ind w:firstLine="709"/>
        <w:rPr>
          <w:sz w:val="24"/>
          <w:szCs w:val="24"/>
        </w:rPr>
      </w:pPr>
      <w:r>
        <w:rPr>
          <w:sz w:val="24"/>
          <w:szCs w:val="24"/>
        </w:rPr>
        <w:lastRenderedPageBreak/>
        <w:t xml:space="preserve">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0F6E8086" w14:textId="77777777" w:rsidR="002C6E8D" w:rsidRDefault="002C6E8D">
      <w:pPr>
        <w:shd w:val="clear" w:color="auto" w:fill="FFFFFF"/>
        <w:spacing w:line="240" w:lineRule="auto"/>
        <w:ind w:firstLine="709"/>
        <w:rPr>
          <w:sz w:val="24"/>
          <w:szCs w:val="24"/>
        </w:rPr>
      </w:pPr>
    </w:p>
    <w:p w14:paraId="1D454D1A" w14:textId="77777777" w:rsidR="002C6E8D" w:rsidRDefault="0069355F">
      <w:pPr>
        <w:shd w:val="clear" w:color="auto" w:fill="FFFFFF"/>
        <w:spacing w:line="240" w:lineRule="auto"/>
        <w:ind w:firstLine="709"/>
        <w:rPr>
          <w:sz w:val="24"/>
          <w:szCs w:val="24"/>
        </w:rPr>
      </w:pPr>
      <w:r>
        <w:rPr>
          <w:sz w:val="24"/>
          <w:szCs w:val="24"/>
          <w:highlight w:val="yellow"/>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06ABAFAC" w14:textId="77777777" w:rsidR="002C6E8D" w:rsidRDefault="002C6E8D">
      <w:pPr>
        <w:shd w:val="clear" w:color="auto" w:fill="FFFFFF"/>
        <w:spacing w:line="240" w:lineRule="auto"/>
        <w:ind w:firstLine="709"/>
        <w:rPr>
          <w:sz w:val="24"/>
          <w:szCs w:val="24"/>
        </w:rPr>
      </w:pPr>
    </w:p>
    <w:p w14:paraId="037F0911" w14:textId="77777777" w:rsidR="002C6E8D" w:rsidRDefault="002C6E8D">
      <w:pPr>
        <w:shd w:val="clear" w:color="auto" w:fill="FFFFFF"/>
        <w:spacing w:line="240" w:lineRule="auto"/>
        <w:ind w:firstLine="709"/>
        <w:rPr>
          <w:sz w:val="24"/>
          <w:szCs w:val="24"/>
        </w:rPr>
      </w:pPr>
    </w:p>
    <w:p w14:paraId="3B8B91C4" w14:textId="77777777" w:rsidR="002C6E8D" w:rsidRDefault="0069355F">
      <w:pPr>
        <w:shd w:val="clear" w:color="auto" w:fill="FFFFFF"/>
        <w:spacing w:line="240" w:lineRule="auto"/>
        <w:ind w:firstLine="709"/>
        <w:jc w:val="center"/>
        <w:rPr>
          <w:b/>
          <w:bCs/>
          <w:sz w:val="24"/>
          <w:szCs w:val="24"/>
        </w:rPr>
      </w:pPr>
      <w:r>
        <w:rPr>
          <w:b/>
          <w:sz w:val="24"/>
          <w:szCs w:val="24"/>
        </w:rPr>
        <w:t>Инфраструктурн</w:t>
      </w:r>
      <w:r w:rsidR="001A01C0">
        <w:rPr>
          <w:b/>
          <w:sz w:val="24"/>
          <w:szCs w:val="24"/>
        </w:rPr>
        <w:t>ый лист МБДОУ «Детский сад № …</w:t>
      </w:r>
      <w:r>
        <w:rPr>
          <w:b/>
          <w:sz w:val="24"/>
          <w:szCs w:val="24"/>
        </w:rPr>
        <w:t>»</w:t>
      </w:r>
      <w:r w:rsidR="0037636A">
        <w:rPr>
          <w:b/>
          <w:sz w:val="24"/>
          <w:szCs w:val="24"/>
        </w:rPr>
        <w:t xml:space="preserve"> </w:t>
      </w:r>
    </w:p>
    <w:p w14:paraId="7463D5B4" w14:textId="77777777" w:rsidR="002C6E8D"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14:paraId="350A61DD" w14:textId="77777777" w:rsidR="002C6E8D" w:rsidRDefault="002C6E8D" w:rsidP="00B10FF8">
      <w:pPr>
        <w:pBdr>
          <w:top w:val="none" w:sz="4" w:space="0" w:color="000000"/>
          <w:left w:val="none" w:sz="4" w:space="0" w:color="000000"/>
          <w:bottom w:val="none" w:sz="4" w:space="0" w:color="000000"/>
          <w:right w:val="none" w:sz="4" w:space="0" w:color="000000"/>
        </w:pBdr>
        <w:shd w:val="clear" w:color="FFFFFF" w:fill="FFFFFF"/>
        <w:ind w:firstLine="567"/>
      </w:pPr>
    </w:p>
    <w:p w14:paraId="6A591E58" w14:textId="77777777" w:rsidR="002C6E8D" w:rsidRDefault="002C6E8D" w:rsidP="00B10FF8">
      <w:pPr>
        <w:pBdr>
          <w:top w:val="none" w:sz="4" w:space="0" w:color="000000"/>
          <w:left w:val="none" w:sz="4" w:space="0" w:color="000000"/>
          <w:bottom w:val="none" w:sz="4" w:space="0" w:color="000000"/>
          <w:right w:val="none" w:sz="4" w:space="0" w:color="000000"/>
        </w:pBdr>
        <w:shd w:val="clear" w:color="FFFFFF" w:fill="FFFFFF"/>
      </w:pPr>
    </w:p>
    <w:p w14:paraId="77EE059C" w14:textId="77777777" w:rsidR="002C6E8D" w:rsidRDefault="0069355F" w:rsidP="0037636A">
      <w:pPr>
        <w:pBdr>
          <w:top w:val="none" w:sz="4" w:space="0" w:color="000000"/>
          <w:left w:val="none" w:sz="4" w:space="0" w:color="000000"/>
          <w:bottom w:val="none" w:sz="4" w:space="0" w:color="000000"/>
          <w:right w:val="none" w:sz="4" w:space="0" w:color="000000"/>
        </w:pBdr>
        <w:tabs>
          <w:tab w:val="left" w:pos="667"/>
        </w:tabs>
        <w:spacing w:before="123" w:line="56" w:lineRule="atLeast"/>
      </w:pPr>
      <w:r>
        <w:rPr>
          <w:color w:val="000000"/>
          <w:sz w:val="24"/>
        </w:rPr>
        <w:tab/>
      </w:r>
    </w:p>
    <w:p w14:paraId="015A243E" w14:textId="77777777" w:rsidR="002C6E8D" w:rsidRDefault="002C6E8D">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14:paraId="7A2D07A8"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bCs/>
          <w:color w:val="000000"/>
          <w:sz w:val="24"/>
          <w:szCs w:val="24"/>
        </w:rPr>
      </w:pPr>
      <w:r>
        <w:rPr>
          <w:b/>
          <w:color w:val="000000"/>
          <w:sz w:val="24"/>
          <w:szCs w:val="24"/>
        </w:rPr>
        <w:t xml:space="preserve">Конструирование предметно-пространственной развивающей </w:t>
      </w:r>
      <w:r w:rsidR="00B10FF8">
        <w:rPr>
          <w:b/>
          <w:color w:val="000000"/>
          <w:sz w:val="24"/>
          <w:szCs w:val="24"/>
        </w:rPr>
        <w:t>среды в МБДОУ «Детский сад № …</w:t>
      </w:r>
      <w:r>
        <w:rPr>
          <w:b/>
          <w:color w:val="000000"/>
          <w:sz w:val="24"/>
          <w:szCs w:val="24"/>
        </w:rPr>
        <w:t>» в соответствии с возрастными особенностями детей и образовательными областями.</w:t>
      </w:r>
    </w:p>
    <w:p w14:paraId="2C8BAD86"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9"/>
        <w:rPr>
          <w:sz w:val="24"/>
          <w:szCs w:val="24"/>
        </w:rPr>
      </w:pPr>
      <w:r>
        <w:rPr>
          <w:b/>
          <w:color w:val="000000"/>
          <w:sz w:val="24"/>
          <w:szCs w:val="24"/>
        </w:rPr>
        <w:t> </w:t>
      </w:r>
    </w:p>
    <w:p w14:paraId="058CA581" w14:textId="77777777" w:rsidR="002C6E8D" w:rsidRDefault="0069355F">
      <w:pPr>
        <w:pBdr>
          <w:top w:val="none" w:sz="4" w:space="0" w:color="000000"/>
          <w:left w:val="none" w:sz="4" w:space="0" w:color="000000"/>
          <w:bottom w:val="none" w:sz="4" w:space="0" w:color="000000"/>
          <w:right w:val="none" w:sz="4" w:space="0" w:color="000000"/>
        </w:pBdr>
        <w:spacing w:line="240" w:lineRule="auto"/>
        <w:ind w:firstLine="709"/>
        <w:rPr>
          <w:b/>
          <w:color w:val="000000"/>
          <w:sz w:val="24"/>
          <w:szCs w:val="24"/>
        </w:rPr>
      </w:pPr>
      <w:r>
        <w:rPr>
          <w:b/>
          <w:color w:val="000000"/>
          <w:sz w:val="24"/>
          <w:szCs w:val="24"/>
        </w:rPr>
        <w:t> </w:t>
      </w:r>
      <w:r w:rsidR="0037636A" w:rsidRPr="00D5370A">
        <w:rPr>
          <w:b/>
          <w:color w:val="000000"/>
          <w:sz w:val="24"/>
          <w:szCs w:val="24"/>
        </w:rPr>
        <w:t>У вас может быть свое</w:t>
      </w:r>
    </w:p>
    <w:p w14:paraId="7FB605B3" w14:textId="77777777" w:rsidR="0037636A" w:rsidRDefault="0037636A">
      <w:pPr>
        <w:pBdr>
          <w:top w:val="none" w:sz="4" w:space="0" w:color="000000"/>
          <w:left w:val="none" w:sz="4" w:space="0" w:color="000000"/>
          <w:bottom w:val="none" w:sz="4" w:space="0" w:color="000000"/>
          <w:right w:val="none" w:sz="4" w:space="0" w:color="000000"/>
        </w:pBdr>
        <w:spacing w:line="240" w:lineRule="auto"/>
        <w:ind w:firstLine="709"/>
        <w:rPr>
          <w:sz w:val="24"/>
          <w:szCs w:val="24"/>
        </w:rPr>
      </w:pPr>
    </w:p>
    <w:p w14:paraId="05059AF1"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Соц</w:t>
      </w:r>
      <w:r w:rsidR="00B10FF8">
        <w:rPr>
          <w:b/>
          <w:color w:val="000000"/>
          <w:sz w:val="24"/>
          <w:szCs w:val="24"/>
        </w:rPr>
        <w:t>иально-коммуникативное развитие:</w:t>
      </w:r>
    </w:p>
    <w:p w14:paraId="4315CD38"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left="709"/>
        <w:rPr>
          <w:sz w:val="24"/>
          <w:szCs w:val="24"/>
        </w:rPr>
      </w:pPr>
      <w:r>
        <w:rPr>
          <w:color w:val="000000"/>
          <w:sz w:val="24"/>
          <w:szCs w:val="24"/>
        </w:rPr>
        <w:t>-  Центр социальных отношений (сюжетно-ролевой и дидактическо</w:t>
      </w:r>
      <w:r w:rsidR="00B10FF8">
        <w:rPr>
          <w:color w:val="000000"/>
          <w:sz w:val="24"/>
          <w:szCs w:val="24"/>
        </w:rPr>
        <w:t>й игры).</w:t>
      </w:r>
    </w:p>
    <w:p w14:paraId="366EA3A1"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гражданственности и патриотизма (краеведения)</w:t>
      </w:r>
      <w:r w:rsidR="00B10FF8">
        <w:rPr>
          <w:color w:val="000000"/>
          <w:sz w:val="24"/>
          <w:szCs w:val="24"/>
        </w:rPr>
        <w:t>.</w:t>
      </w:r>
    </w:p>
    <w:p w14:paraId="4D881980"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труда (уголок дежурств)</w:t>
      </w:r>
      <w:r w:rsidR="00B10FF8">
        <w:rPr>
          <w:color w:val="000000"/>
          <w:sz w:val="24"/>
          <w:szCs w:val="24"/>
        </w:rPr>
        <w:t>.</w:t>
      </w:r>
    </w:p>
    <w:p w14:paraId="79471E4F"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безопасности</w:t>
      </w:r>
      <w:r w:rsidR="00B10FF8">
        <w:rPr>
          <w:color w:val="000000"/>
          <w:sz w:val="24"/>
          <w:szCs w:val="24"/>
        </w:rPr>
        <w:t>.</w:t>
      </w:r>
    </w:p>
    <w:p w14:paraId="3862C299" w14:textId="77777777"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Познавательное развитие:</w:t>
      </w:r>
    </w:p>
    <w:p w14:paraId="3FD031D6"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интеллектуального развития (сенсорика и математика)</w:t>
      </w:r>
      <w:r w:rsidR="00B10FF8">
        <w:rPr>
          <w:color w:val="000000"/>
          <w:sz w:val="24"/>
          <w:szCs w:val="24"/>
        </w:rPr>
        <w:t>.</w:t>
      </w:r>
    </w:p>
    <w:p w14:paraId="3114B8CF"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познания мира (окружающий мир и природа)</w:t>
      </w:r>
      <w:r w:rsidR="00B10FF8">
        <w:rPr>
          <w:color w:val="000000"/>
          <w:sz w:val="24"/>
          <w:szCs w:val="24"/>
        </w:rPr>
        <w:t>.</w:t>
      </w:r>
    </w:p>
    <w:p w14:paraId="03029D6B"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экспериментирования (лаборатория, центр песка и воды)</w:t>
      </w:r>
      <w:r w:rsidR="00B10FF8">
        <w:rPr>
          <w:color w:val="000000"/>
          <w:sz w:val="24"/>
          <w:szCs w:val="24"/>
        </w:rPr>
        <w:t>.</w:t>
      </w:r>
    </w:p>
    <w:p w14:paraId="165DB889" w14:textId="77777777"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Речевое развитие:</w:t>
      </w:r>
    </w:p>
    <w:p w14:paraId="247D2F1F"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речевого развития</w:t>
      </w:r>
      <w:r w:rsidR="00B10FF8">
        <w:rPr>
          <w:color w:val="000000"/>
          <w:sz w:val="24"/>
          <w:szCs w:val="24"/>
        </w:rPr>
        <w:t>.</w:t>
      </w:r>
    </w:p>
    <w:p w14:paraId="71859073"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художественной литературы</w:t>
      </w:r>
      <w:r w:rsidR="00B10FF8">
        <w:rPr>
          <w:color w:val="000000"/>
          <w:sz w:val="24"/>
          <w:szCs w:val="24"/>
        </w:rPr>
        <w:t>.</w:t>
      </w:r>
    </w:p>
    <w:p w14:paraId="2C0383F7"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обучения грамоте</w:t>
      </w:r>
      <w:r w:rsidR="00B10FF8">
        <w:rPr>
          <w:color w:val="000000"/>
          <w:sz w:val="24"/>
          <w:szCs w:val="24"/>
        </w:rPr>
        <w:t>.</w:t>
      </w:r>
    </w:p>
    <w:p w14:paraId="1DEA5BB2"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Художественно-эстетическое развитие</w:t>
      </w:r>
      <w:r w:rsidR="00B10FF8">
        <w:rPr>
          <w:b/>
          <w:color w:val="000000"/>
          <w:sz w:val="24"/>
          <w:szCs w:val="24"/>
        </w:rPr>
        <w:t>:</w:t>
      </w:r>
    </w:p>
    <w:p w14:paraId="42CC81A6"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искусств</w:t>
      </w:r>
      <w:r w:rsidR="00B10FF8">
        <w:rPr>
          <w:color w:val="000000"/>
          <w:sz w:val="24"/>
          <w:szCs w:val="24"/>
        </w:rPr>
        <w:t>.</w:t>
      </w:r>
    </w:p>
    <w:p w14:paraId="3A9689CF"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изобразительной деятельности</w:t>
      </w:r>
      <w:r w:rsidR="00B10FF8">
        <w:rPr>
          <w:color w:val="000000"/>
          <w:sz w:val="24"/>
          <w:szCs w:val="24"/>
        </w:rPr>
        <w:t>.</w:t>
      </w:r>
      <w:r>
        <w:rPr>
          <w:color w:val="000000"/>
          <w:sz w:val="24"/>
          <w:szCs w:val="24"/>
        </w:rPr>
        <w:t xml:space="preserve"> </w:t>
      </w:r>
    </w:p>
    <w:p w14:paraId="3C318F22"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lastRenderedPageBreak/>
        <w:t>- Центр конструирования</w:t>
      </w:r>
      <w:r w:rsidR="00B10FF8">
        <w:rPr>
          <w:color w:val="000000"/>
          <w:sz w:val="24"/>
          <w:szCs w:val="24"/>
        </w:rPr>
        <w:t>.</w:t>
      </w:r>
    </w:p>
    <w:p w14:paraId="544CE963"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Центр театрально-музыкальной деятельности.</w:t>
      </w:r>
    </w:p>
    <w:p w14:paraId="25A2533B" w14:textId="77777777" w:rsidR="002C6E8D" w:rsidRDefault="00B10FF8">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b/>
          <w:color w:val="000000"/>
          <w:sz w:val="24"/>
          <w:szCs w:val="24"/>
        </w:rPr>
        <w:t>Физическое развитие:</w:t>
      </w:r>
    </w:p>
    <w:p w14:paraId="5F5FD739"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Центр физического развития </w:t>
      </w:r>
    </w:p>
    <w:p w14:paraId="7AD088E9" w14:textId="77777777" w:rsidR="002C6E8D" w:rsidRDefault="0069355F">
      <w:pPr>
        <w:pBdr>
          <w:top w:val="none" w:sz="4" w:space="0" w:color="000000"/>
          <w:left w:val="none" w:sz="4" w:space="0" w:color="000000"/>
          <w:bottom w:val="none" w:sz="4" w:space="0" w:color="000000"/>
          <w:right w:val="none" w:sz="4" w:space="0" w:color="000000"/>
        </w:pBdr>
        <w:spacing w:after="160" w:line="240" w:lineRule="auto"/>
        <w:ind w:firstLine="709"/>
        <w:rPr>
          <w:sz w:val="24"/>
          <w:szCs w:val="24"/>
        </w:rPr>
      </w:pPr>
      <w:r>
        <w:rPr>
          <w:color w:val="000000"/>
          <w:sz w:val="24"/>
          <w:szCs w:val="24"/>
        </w:rPr>
        <w:t xml:space="preserve">  </w:t>
      </w:r>
    </w:p>
    <w:p w14:paraId="2D213F5E" w14:textId="77777777" w:rsidR="002C6E8D" w:rsidRDefault="002C6E8D">
      <w:pPr>
        <w:shd w:val="clear" w:color="auto" w:fill="FFFFFF"/>
        <w:spacing w:line="240" w:lineRule="auto"/>
        <w:ind w:firstLine="709"/>
        <w:jc w:val="center"/>
        <w:rPr>
          <w:b/>
          <w:bCs/>
          <w:sz w:val="24"/>
          <w:szCs w:val="24"/>
        </w:rPr>
      </w:pPr>
    </w:p>
    <w:p w14:paraId="6F88C233" w14:textId="77777777" w:rsidR="002C6E8D" w:rsidRDefault="002C6E8D">
      <w:pPr>
        <w:shd w:val="clear" w:color="auto" w:fill="FFFFFF"/>
        <w:spacing w:line="240" w:lineRule="auto"/>
        <w:ind w:firstLine="709"/>
        <w:rPr>
          <w:b/>
          <w:bCs/>
          <w:sz w:val="24"/>
          <w:szCs w:val="24"/>
        </w:rPr>
        <w:sectPr w:rsidR="002C6E8D">
          <w:pgSz w:w="11906" w:h="16838"/>
          <w:pgMar w:top="1134" w:right="851" w:bottom="1134" w:left="851" w:header="709" w:footer="709" w:gutter="0"/>
          <w:cols w:space="708"/>
          <w:docGrid w:linePitch="360"/>
        </w:sectPr>
      </w:pPr>
    </w:p>
    <w:p w14:paraId="6C8F228C" w14:textId="77777777" w:rsidR="002C6E8D" w:rsidRDefault="002C6E8D">
      <w:pPr>
        <w:shd w:val="clear" w:color="auto" w:fill="FFFFFF"/>
        <w:spacing w:line="240" w:lineRule="auto"/>
        <w:ind w:firstLine="709"/>
        <w:rPr>
          <w:sz w:val="24"/>
          <w:szCs w:val="24"/>
        </w:rPr>
      </w:pPr>
    </w:p>
    <w:p w14:paraId="4A2D5729" w14:textId="77777777" w:rsidR="002C6E8D" w:rsidRDefault="0069355F">
      <w:pPr>
        <w:shd w:val="clear" w:color="auto" w:fill="FFFFFF"/>
        <w:spacing w:line="240" w:lineRule="auto"/>
        <w:ind w:firstLine="709"/>
        <w:rPr>
          <w:b/>
          <w:bCs/>
          <w:sz w:val="24"/>
          <w:szCs w:val="24"/>
        </w:rPr>
      </w:pPr>
      <w:r>
        <w:rPr>
          <w:b/>
          <w:sz w:val="24"/>
          <w:szCs w:val="24"/>
        </w:rPr>
        <w:t>3.1.4.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487594F0" w14:textId="77777777" w:rsidR="002C6E8D" w:rsidRDefault="002C6E8D">
      <w:pPr>
        <w:shd w:val="clear" w:color="auto" w:fill="FFFFFF"/>
        <w:spacing w:line="240" w:lineRule="auto"/>
        <w:ind w:firstLine="709"/>
        <w:rPr>
          <w:b/>
          <w:bCs/>
          <w:sz w:val="24"/>
          <w:szCs w:val="24"/>
        </w:rPr>
      </w:pPr>
    </w:p>
    <w:p w14:paraId="61DF9B3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u w:val="single"/>
        </w:rPr>
        <w:t>Примерный перечень художественной литературы.</w:t>
      </w:r>
    </w:p>
    <w:p w14:paraId="5A53947B"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 От 1 года до 2 лет.</w:t>
      </w:r>
    </w:p>
    <w:p w14:paraId="53740F4B"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267B9D91"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6F589E09"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35B3C1B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4C1B92D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2 до 3 лет.</w:t>
      </w:r>
    </w:p>
    <w:p w14:paraId="58DC807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14:paraId="1E3950F1"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17E2DCC2"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753BC295"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14:paraId="10A4D29B"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1E303D2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3BA7E261"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32A486D2"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b/>
          <w:color w:val="000000"/>
          <w:sz w:val="24"/>
        </w:rPr>
        <w:t>От 3 до 4 лет.</w:t>
      </w:r>
    </w:p>
    <w:p w14:paraId="6CD4E91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3F004B5D"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0958076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1121B5D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554AD43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России.</w:t>
      </w:r>
    </w:p>
    <w:p w14:paraId="32BD637B"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14:paraId="269E436C"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w:t>
      </w:r>
      <w:r>
        <w:rPr>
          <w:color w:val="000000"/>
          <w:sz w:val="24"/>
        </w:rPr>
        <w:lastRenderedPageBreak/>
        <w:t>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208D42A1"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Произведения поэтов и писателей разных стран.</w:t>
      </w:r>
    </w:p>
    <w:p w14:paraId="6641DD66"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7D773C4"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14:paraId="6F80D448" w14:textId="77777777" w:rsidR="002C6E8D" w:rsidRDefault="0069355F">
      <w:pPr>
        <w:shd w:val="clear" w:color="auto" w:fill="FFFFFF"/>
        <w:spacing w:line="240" w:lineRule="auto"/>
        <w:rPr>
          <w:b/>
          <w:sz w:val="24"/>
          <w:szCs w:val="24"/>
        </w:rPr>
      </w:pPr>
      <w:r>
        <w:rPr>
          <w:b/>
          <w:sz w:val="24"/>
          <w:szCs w:val="24"/>
        </w:rPr>
        <w:t xml:space="preserve"> От 4 до 5 лет.</w:t>
      </w:r>
    </w:p>
    <w:p w14:paraId="3C5CC332" w14:textId="77777777" w:rsidR="002C6E8D" w:rsidRDefault="002C6E8D">
      <w:pPr>
        <w:shd w:val="clear" w:color="auto" w:fill="FFFFFF"/>
        <w:spacing w:line="240" w:lineRule="auto"/>
        <w:rPr>
          <w:b/>
          <w:sz w:val="24"/>
          <w:szCs w:val="24"/>
        </w:rPr>
      </w:pPr>
    </w:p>
    <w:p w14:paraId="4DB92483" w14:textId="77777777"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52BA9D24" w14:textId="77777777"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5C2B48F7" w14:textId="77777777" w:rsidR="002C6E8D" w:rsidRDefault="0069355F">
      <w:pPr>
        <w:shd w:val="clear" w:color="auto" w:fill="FFFFFF"/>
        <w:spacing w:line="240" w:lineRule="auto"/>
        <w:ind w:firstLine="709"/>
        <w:rPr>
          <w:sz w:val="24"/>
          <w:szCs w:val="24"/>
          <w:u w:val="single"/>
        </w:rPr>
      </w:pPr>
      <w:r>
        <w:rPr>
          <w:sz w:val="24"/>
          <w:szCs w:val="24"/>
          <w:u w:val="single"/>
        </w:rPr>
        <w:t>Фольклор народов мира:</w:t>
      </w:r>
    </w:p>
    <w:p w14:paraId="039B123D" w14:textId="77777777" w:rsidR="002C6E8D" w:rsidRDefault="0069355F">
      <w:pPr>
        <w:shd w:val="clear" w:color="auto" w:fill="FFFFFF"/>
        <w:spacing w:line="240" w:lineRule="auto"/>
        <w:ind w:firstLine="709"/>
        <w:rPr>
          <w:sz w:val="24"/>
          <w:szCs w:val="24"/>
        </w:rPr>
      </w:pPr>
      <w:r>
        <w:rPr>
          <w:sz w:val="24"/>
          <w:szCs w:val="24"/>
          <w:u w:val="single"/>
        </w:rPr>
        <w:t>Песенки</w:t>
      </w:r>
      <w:r>
        <w:rPr>
          <w:sz w:val="24"/>
          <w:szCs w:val="24"/>
        </w:rPr>
        <w:t>.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14:paraId="6F174DDA" w14:textId="77777777" w:rsidR="002C6E8D" w:rsidRDefault="0069355F">
      <w:pPr>
        <w:shd w:val="clear" w:color="auto" w:fill="FFFFFF"/>
        <w:spacing w:line="240" w:lineRule="auto"/>
        <w:ind w:firstLine="709"/>
        <w:rPr>
          <w:sz w:val="24"/>
          <w:szCs w:val="24"/>
        </w:rPr>
      </w:pPr>
      <w:r>
        <w:rPr>
          <w:sz w:val="24"/>
          <w:szCs w:val="24"/>
          <w:u w:val="single"/>
        </w:rPr>
        <w:t>Сказки</w:t>
      </w:r>
      <w:r>
        <w:rPr>
          <w:sz w:val="24"/>
          <w:szCs w:val="24"/>
        </w:rPr>
        <w:t>.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C129E07" w14:textId="77777777"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14:paraId="214559DF" w14:textId="77777777"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w:t>
      </w:r>
      <w:r>
        <w:rPr>
          <w:sz w:val="24"/>
          <w:szCs w:val="24"/>
        </w:rPr>
        <w:lastRenderedPageBreak/>
        <w:t>"Огромный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7C958611" w14:textId="77777777"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0F453403" w14:textId="77777777"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6CE9180D" w14:textId="77777777"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14:paraId="454C9712" w14:textId="77777777"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264C5A31" w14:textId="77777777"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14:paraId="5A2CDCAC" w14:textId="77777777" w:rsidR="002C6E8D" w:rsidRDefault="002C6E8D">
      <w:pPr>
        <w:shd w:val="clear" w:color="auto" w:fill="FFFFFF"/>
        <w:spacing w:line="240" w:lineRule="auto"/>
        <w:rPr>
          <w:sz w:val="24"/>
          <w:szCs w:val="24"/>
        </w:rPr>
      </w:pPr>
    </w:p>
    <w:p w14:paraId="061A8848" w14:textId="77777777" w:rsidR="002C6E8D" w:rsidRDefault="0069355F">
      <w:pPr>
        <w:shd w:val="clear" w:color="auto" w:fill="FFFFFF"/>
        <w:spacing w:line="240" w:lineRule="auto"/>
        <w:rPr>
          <w:b/>
          <w:sz w:val="24"/>
          <w:szCs w:val="24"/>
        </w:rPr>
      </w:pPr>
      <w:r>
        <w:rPr>
          <w:sz w:val="24"/>
          <w:szCs w:val="24"/>
        </w:rPr>
        <w:t xml:space="preserve"> </w:t>
      </w:r>
      <w:r>
        <w:rPr>
          <w:b/>
          <w:sz w:val="24"/>
          <w:szCs w:val="24"/>
        </w:rPr>
        <w:t>От 5 до 6 лет.</w:t>
      </w:r>
    </w:p>
    <w:p w14:paraId="42EAE4CF" w14:textId="77777777"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14:paraId="4858AAF2" w14:textId="77777777" w:rsidR="002C6E8D" w:rsidRDefault="0069355F">
      <w:pPr>
        <w:shd w:val="clear" w:color="auto" w:fill="FFFFFF"/>
        <w:spacing w:line="240" w:lineRule="auto"/>
        <w:ind w:firstLine="709"/>
        <w:rPr>
          <w:sz w:val="24"/>
          <w:szCs w:val="24"/>
        </w:rPr>
      </w:pPr>
      <w:r>
        <w:rPr>
          <w:sz w:val="24"/>
          <w:szCs w:val="24"/>
          <w:u w:val="single"/>
        </w:rPr>
        <w:t xml:space="preserve">Русские народные сказки. </w:t>
      </w:r>
      <w:r>
        <w:rPr>
          <w:sz w:val="24"/>
          <w:szCs w:val="24"/>
        </w:rPr>
        <w:t xml:space="preserve">"Жил-был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w:t>
      </w:r>
      <w:r>
        <w:rPr>
          <w:sz w:val="24"/>
          <w:szCs w:val="24"/>
        </w:rPr>
        <w:lastRenderedPageBreak/>
        <w:t>(пересказ А.Н. Толстого); "Сивка-бурка" (обраб. М.А. Булатова/ обраб. А.Н. Толстого/ пересказ К.Д. Ушинского); "Царевна-лягушка" (обраб. А.Н. Толстого/ обраб. М. Булатова).</w:t>
      </w:r>
    </w:p>
    <w:p w14:paraId="0CA2E646" w14:textId="77777777"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14:paraId="6068D588" w14:textId="77777777"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14:paraId="30D4B4E6" w14:textId="77777777"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6B2CA402" w14:textId="77777777" w:rsidR="002C6E8D" w:rsidRDefault="0069355F">
      <w:pPr>
        <w:shd w:val="clear" w:color="auto" w:fill="FFFFFF"/>
        <w:spacing w:line="240" w:lineRule="auto"/>
        <w:ind w:firstLine="709"/>
        <w:rPr>
          <w:sz w:val="24"/>
          <w:szCs w:val="24"/>
        </w:rPr>
      </w:pPr>
      <w:r>
        <w:rPr>
          <w:sz w:val="24"/>
          <w:szCs w:val="24"/>
          <w:u w:val="single"/>
        </w:rPr>
        <w:t>Проза.</w:t>
      </w:r>
      <w:r>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2A9CD35E" w14:textId="77777777"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5D6593B0" w14:textId="77777777"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14:paraId="1CDFBF46" w14:textId="77777777" w:rsidR="002C6E8D" w:rsidRDefault="0069355F">
      <w:pPr>
        <w:shd w:val="clear" w:color="auto" w:fill="FFFFFF"/>
        <w:spacing w:line="240" w:lineRule="auto"/>
        <w:ind w:firstLine="709"/>
        <w:rPr>
          <w:sz w:val="24"/>
          <w:szCs w:val="24"/>
        </w:rPr>
      </w:pPr>
      <w:r>
        <w:rPr>
          <w:sz w:val="24"/>
          <w:szCs w:val="24"/>
          <w:u w:val="single"/>
        </w:rPr>
        <w:t xml:space="preserve">Поэзия. </w:t>
      </w:r>
      <w:r>
        <w:rPr>
          <w:sz w:val="24"/>
          <w:szCs w:val="24"/>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4EB9AF54" w14:textId="77777777" w:rsidR="002C6E8D" w:rsidRDefault="0069355F">
      <w:pPr>
        <w:shd w:val="clear" w:color="auto" w:fill="FFFFFF"/>
        <w:spacing w:line="240" w:lineRule="auto"/>
        <w:ind w:firstLine="709"/>
        <w:rPr>
          <w:sz w:val="24"/>
          <w:szCs w:val="24"/>
        </w:rPr>
      </w:pPr>
      <w:r>
        <w:rPr>
          <w:sz w:val="24"/>
          <w:szCs w:val="24"/>
          <w:u w:val="single"/>
        </w:rPr>
        <w:lastRenderedPageBreak/>
        <w:t>Литературные сказки</w:t>
      </w:r>
      <w:r>
        <w:rPr>
          <w:sz w:val="24"/>
          <w:szCs w:val="24"/>
        </w:rPr>
        <w:t>.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14:paraId="44880D9F" w14:textId="77777777" w:rsidR="002C6E8D" w:rsidRDefault="002C6E8D">
      <w:pPr>
        <w:shd w:val="clear" w:color="auto" w:fill="FFFFFF"/>
        <w:spacing w:line="240" w:lineRule="auto"/>
        <w:rPr>
          <w:b/>
          <w:sz w:val="24"/>
          <w:szCs w:val="24"/>
        </w:rPr>
      </w:pPr>
    </w:p>
    <w:p w14:paraId="327F5A04" w14:textId="77777777" w:rsidR="002C6E8D" w:rsidRDefault="0069355F">
      <w:pPr>
        <w:shd w:val="clear" w:color="auto" w:fill="FFFFFF"/>
        <w:spacing w:line="240" w:lineRule="auto"/>
        <w:rPr>
          <w:b/>
          <w:sz w:val="24"/>
          <w:szCs w:val="24"/>
        </w:rPr>
      </w:pPr>
      <w:r>
        <w:rPr>
          <w:b/>
          <w:sz w:val="24"/>
          <w:szCs w:val="24"/>
        </w:rPr>
        <w:t>От 6 до 7 лет.</w:t>
      </w:r>
    </w:p>
    <w:p w14:paraId="5AAD0958" w14:textId="77777777" w:rsidR="002C6E8D" w:rsidRDefault="0069355F">
      <w:pPr>
        <w:shd w:val="clear" w:color="auto" w:fill="FFFFFF"/>
        <w:spacing w:line="240" w:lineRule="auto"/>
        <w:ind w:firstLine="709"/>
        <w:rPr>
          <w:sz w:val="24"/>
          <w:szCs w:val="24"/>
        </w:rPr>
      </w:pPr>
      <w:r>
        <w:rPr>
          <w:sz w:val="24"/>
          <w:szCs w:val="24"/>
          <w:u w:val="single"/>
        </w:rPr>
        <w:t>Малые формы фольклора</w:t>
      </w:r>
      <w:r>
        <w:rPr>
          <w:sz w:val="24"/>
          <w:szCs w:val="24"/>
        </w:rPr>
        <w:t>. Загадки, небылицы, дразнилки, считалки, пословицы, поговорки, заклички, народные песенки, прибаутки, скороговорки.</w:t>
      </w:r>
    </w:p>
    <w:p w14:paraId="3B4C5028" w14:textId="77777777" w:rsidR="002C6E8D" w:rsidRDefault="0069355F">
      <w:pPr>
        <w:shd w:val="clear" w:color="auto" w:fill="FFFFFF"/>
        <w:spacing w:line="240" w:lineRule="auto"/>
        <w:ind w:firstLine="709"/>
        <w:rPr>
          <w:sz w:val="24"/>
          <w:szCs w:val="24"/>
        </w:rPr>
      </w:pPr>
      <w:r>
        <w:rPr>
          <w:sz w:val="24"/>
          <w:szCs w:val="24"/>
          <w:u w:val="single"/>
        </w:rPr>
        <w:t>Русские народные сказки</w:t>
      </w:r>
      <w:r>
        <w:rPr>
          <w:sz w:val="24"/>
          <w:szCs w:val="24"/>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79ABEA8A" w14:textId="77777777" w:rsidR="002C6E8D" w:rsidRDefault="0069355F">
      <w:pPr>
        <w:shd w:val="clear" w:color="auto" w:fill="FFFFFF"/>
        <w:spacing w:line="240" w:lineRule="auto"/>
        <w:ind w:firstLine="709"/>
        <w:rPr>
          <w:sz w:val="24"/>
          <w:szCs w:val="24"/>
        </w:rPr>
      </w:pPr>
      <w:r>
        <w:rPr>
          <w:sz w:val="24"/>
          <w:szCs w:val="24"/>
          <w:u w:val="single"/>
        </w:rPr>
        <w:t>Былины</w:t>
      </w:r>
      <w:r>
        <w:rPr>
          <w:sz w:val="24"/>
          <w:szCs w:val="24"/>
        </w:rPr>
        <w:t>.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5351B26F" w14:textId="77777777" w:rsidR="002C6E8D" w:rsidRDefault="0069355F">
      <w:pPr>
        <w:shd w:val="clear" w:color="auto" w:fill="FFFFFF"/>
        <w:spacing w:line="240" w:lineRule="auto"/>
        <w:ind w:firstLine="709"/>
        <w:rPr>
          <w:sz w:val="24"/>
          <w:szCs w:val="24"/>
        </w:rPr>
      </w:pPr>
      <w:r>
        <w:rPr>
          <w:sz w:val="24"/>
          <w:szCs w:val="24"/>
          <w:u w:val="single"/>
        </w:rPr>
        <w:t>Сказки народов мира</w:t>
      </w:r>
      <w:r>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037215F" w14:textId="77777777"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России:</w:t>
      </w:r>
    </w:p>
    <w:p w14:paraId="5E07F334" w14:textId="77777777"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720A0CD9" w14:textId="77777777" w:rsidR="002C6E8D" w:rsidRDefault="0069355F">
      <w:pPr>
        <w:shd w:val="clear" w:color="auto" w:fill="FFFFFF"/>
        <w:spacing w:line="240" w:lineRule="auto"/>
        <w:ind w:firstLine="709"/>
        <w:rPr>
          <w:sz w:val="24"/>
          <w:szCs w:val="24"/>
        </w:rPr>
      </w:pPr>
      <w:r>
        <w:rPr>
          <w:sz w:val="24"/>
          <w:szCs w:val="24"/>
          <w:u w:val="single"/>
        </w:rPr>
        <w:lastRenderedPageBreak/>
        <w:t>Проза.</w:t>
      </w:r>
      <w:r>
        <w:rPr>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069BCBD5" w14:textId="77777777"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21E76C8B" w14:textId="77777777" w:rsidR="002C6E8D" w:rsidRDefault="0069355F">
      <w:pPr>
        <w:shd w:val="clear" w:color="auto" w:fill="FFFFFF"/>
        <w:spacing w:line="240" w:lineRule="auto"/>
        <w:ind w:firstLine="709"/>
        <w:rPr>
          <w:sz w:val="24"/>
          <w:szCs w:val="24"/>
          <w:u w:val="single"/>
        </w:rPr>
      </w:pPr>
      <w:r>
        <w:rPr>
          <w:sz w:val="24"/>
          <w:szCs w:val="24"/>
          <w:u w:val="single"/>
        </w:rPr>
        <w:t>Произведения поэтов и писателей разных стран:</w:t>
      </w:r>
    </w:p>
    <w:p w14:paraId="463BD2E2" w14:textId="77777777" w:rsidR="002C6E8D" w:rsidRDefault="0069355F">
      <w:pPr>
        <w:shd w:val="clear" w:color="auto" w:fill="FFFFFF"/>
        <w:spacing w:line="240" w:lineRule="auto"/>
        <w:ind w:firstLine="709"/>
        <w:rPr>
          <w:sz w:val="24"/>
          <w:szCs w:val="24"/>
        </w:rPr>
      </w:pPr>
      <w:r>
        <w:rPr>
          <w:sz w:val="24"/>
          <w:szCs w:val="24"/>
          <w:u w:val="single"/>
        </w:rPr>
        <w:t>Поэзия</w:t>
      </w:r>
      <w:r>
        <w:rPr>
          <w:sz w:val="24"/>
          <w:szCs w:val="24"/>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0015FF66" w14:textId="77777777" w:rsidR="002C6E8D" w:rsidRDefault="0069355F">
      <w:pPr>
        <w:shd w:val="clear" w:color="auto" w:fill="FFFFFF"/>
        <w:spacing w:line="240" w:lineRule="auto"/>
        <w:ind w:firstLine="709"/>
        <w:rPr>
          <w:sz w:val="24"/>
          <w:szCs w:val="24"/>
        </w:rPr>
      </w:pPr>
      <w:r>
        <w:rPr>
          <w:sz w:val="24"/>
          <w:szCs w:val="24"/>
          <w:u w:val="single"/>
        </w:rPr>
        <w:t>Литературные сказки</w:t>
      </w:r>
      <w:r>
        <w:rPr>
          <w:sz w:val="24"/>
          <w:szCs w:val="24"/>
        </w:rPr>
        <w:t>.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66F3909E" w14:textId="77777777" w:rsidR="002C6E8D" w:rsidRDefault="002C6E8D">
      <w:pPr>
        <w:shd w:val="clear" w:color="auto" w:fill="FFFFFF"/>
        <w:spacing w:line="240" w:lineRule="auto"/>
        <w:ind w:firstLine="709"/>
        <w:rPr>
          <w:b/>
          <w:color w:val="333333"/>
          <w:sz w:val="24"/>
          <w:szCs w:val="24"/>
          <w:u w:val="single"/>
        </w:rPr>
      </w:pPr>
    </w:p>
    <w:p w14:paraId="28FFEFD1" w14:textId="77777777" w:rsidR="002C6E8D" w:rsidRDefault="0069355F">
      <w:pPr>
        <w:shd w:val="clear" w:color="auto" w:fill="FFFFFF"/>
        <w:spacing w:line="240" w:lineRule="auto"/>
        <w:ind w:firstLine="709"/>
        <w:rPr>
          <w:sz w:val="24"/>
          <w:szCs w:val="24"/>
        </w:rPr>
      </w:pPr>
      <w:r>
        <w:rPr>
          <w:b/>
          <w:sz w:val="24"/>
          <w:szCs w:val="24"/>
          <w:u w:val="single"/>
        </w:rPr>
        <w:t>Примерный перечень музыкальных произведений</w:t>
      </w:r>
      <w:r>
        <w:rPr>
          <w:sz w:val="24"/>
          <w:szCs w:val="24"/>
        </w:rPr>
        <w:t>.</w:t>
      </w:r>
    </w:p>
    <w:p w14:paraId="7D9FF40C" w14:textId="77777777" w:rsidR="002C6E8D" w:rsidRDefault="0069355F">
      <w:pPr>
        <w:shd w:val="clear" w:color="auto" w:fill="FFFFFF"/>
        <w:spacing w:line="240" w:lineRule="auto"/>
        <w:ind w:firstLine="709"/>
        <w:rPr>
          <w:b/>
          <w:sz w:val="24"/>
          <w:szCs w:val="24"/>
        </w:rPr>
      </w:pPr>
      <w:r>
        <w:rPr>
          <w:b/>
          <w:sz w:val="24"/>
          <w:szCs w:val="24"/>
        </w:rPr>
        <w:t>От 2 месяцев до 1 года.</w:t>
      </w:r>
    </w:p>
    <w:p w14:paraId="7C62695D" w14:textId="77777777"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66712279" w14:textId="77777777" w:rsidR="002C6E8D" w:rsidRDefault="0069355F">
      <w:pPr>
        <w:shd w:val="clear" w:color="auto" w:fill="FFFFFF"/>
        <w:spacing w:line="240" w:lineRule="auto"/>
        <w:ind w:firstLine="709"/>
        <w:rPr>
          <w:sz w:val="24"/>
          <w:szCs w:val="24"/>
        </w:rPr>
      </w:pPr>
      <w:r>
        <w:rPr>
          <w:sz w:val="24"/>
          <w:szCs w:val="24"/>
          <w:u w:val="single"/>
        </w:rPr>
        <w:t>Подпевание</w:t>
      </w:r>
      <w:r>
        <w:rPr>
          <w:sz w:val="24"/>
          <w:szCs w:val="24"/>
        </w:rPr>
        <w:t>. "Петушок", "Ладушки", "Идет коза рогатая", "Баюшки-баю", "Ой, люлюшки, люлюшки"; "Кап-кап"; прибаутки, скороговорки, пестушки и игры с пением.</w:t>
      </w:r>
    </w:p>
    <w:p w14:paraId="1D446861" w14:textId="77777777" w:rsidR="002C6E8D" w:rsidRDefault="0069355F">
      <w:pPr>
        <w:shd w:val="clear" w:color="auto" w:fill="FFFFFF"/>
        <w:spacing w:line="240" w:lineRule="auto"/>
        <w:ind w:firstLine="709"/>
        <w:rPr>
          <w:sz w:val="24"/>
          <w:szCs w:val="24"/>
        </w:rPr>
      </w:pPr>
      <w:r>
        <w:rPr>
          <w:sz w:val="24"/>
          <w:szCs w:val="24"/>
          <w:u w:val="single"/>
        </w:rPr>
        <w:lastRenderedPageBreak/>
        <w:t>Музыкально-ритмические движение</w:t>
      </w:r>
      <w:r>
        <w:rPr>
          <w:sz w:val="24"/>
          <w:szCs w:val="24"/>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646524B5" w14:textId="77777777" w:rsidR="002C6E8D" w:rsidRDefault="0069355F">
      <w:pPr>
        <w:shd w:val="clear" w:color="auto" w:fill="FFFFFF"/>
        <w:spacing w:line="240" w:lineRule="auto"/>
        <w:ind w:firstLine="709"/>
        <w:rPr>
          <w:sz w:val="24"/>
          <w:szCs w:val="24"/>
        </w:rPr>
      </w:pPr>
      <w:r>
        <w:rPr>
          <w:sz w:val="24"/>
          <w:szCs w:val="24"/>
          <w:u w:val="single"/>
        </w:rPr>
        <w:t>Пляски</w:t>
      </w:r>
      <w:r>
        <w:rPr>
          <w:sz w:val="24"/>
          <w:szCs w:val="24"/>
        </w:rPr>
        <w:t>.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173E1AEF" w14:textId="77777777" w:rsidR="002C6E8D" w:rsidRDefault="0069355F">
      <w:pPr>
        <w:shd w:val="clear" w:color="auto" w:fill="FFFFFF"/>
        <w:spacing w:line="240" w:lineRule="auto"/>
        <w:ind w:firstLine="709"/>
        <w:rPr>
          <w:b/>
          <w:sz w:val="24"/>
          <w:szCs w:val="24"/>
        </w:rPr>
      </w:pPr>
      <w:r>
        <w:rPr>
          <w:b/>
          <w:sz w:val="24"/>
          <w:szCs w:val="24"/>
        </w:rPr>
        <w:t>От 1 года до 1 года 6 месяцев.</w:t>
      </w:r>
    </w:p>
    <w:p w14:paraId="449BFADF" w14:textId="77777777"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2EF411C2" w14:textId="77777777"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645A03A9" w14:textId="77777777" w:rsidR="002C6E8D" w:rsidRDefault="0069355F">
      <w:pPr>
        <w:shd w:val="clear" w:color="auto" w:fill="FFFFFF"/>
        <w:spacing w:line="240" w:lineRule="auto"/>
        <w:ind w:firstLine="709"/>
        <w:rPr>
          <w:sz w:val="24"/>
          <w:szCs w:val="24"/>
        </w:rPr>
      </w:pPr>
      <w:r>
        <w:rPr>
          <w:sz w:val="24"/>
          <w:szCs w:val="24"/>
        </w:rPr>
        <w:t>Образные упражнения. "Зайка и мишка", муз. Е. Тиличеевой; "Идет коза рогатая", рус. нар. мелодия; "Собачка", муз. М. Раухвергера.</w:t>
      </w:r>
    </w:p>
    <w:p w14:paraId="6C4B4F78" w14:textId="77777777"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2034B012" w14:textId="77777777" w:rsidR="002C6E8D" w:rsidRDefault="0069355F">
      <w:pPr>
        <w:shd w:val="clear" w:color="auto" w:fill="FFFFFF"/>
        <w:spacing w:line="240" w:lineRule="auto"/>
        <w:ind w:firstLine="709"/>
        <w:rPr>
          <w:b/>
          <w:sz w:val="24"/>
          <w:szCs w:val="24"/>
        </w:rPr>
      </w:pPr>
      <w:r>
        <w:rPr>
          <w:b/>
          <w:sz w:val="24"/>
          <w:szCs w:val="24"/>
        </w:rPr>
        <w:t>От 1 года 6 месяцев до 2 лет.</w:t>
      </w:r>
    </w:p>
    <w:p w14:paraId="20537796" w14:textId="77777777"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14:paraId="3D1F6F30" w14:textId="77777777" w:rsidR="002C6E8D" w:rsidRDefault="0069355F">
      <w:pPr>
        <w:shd w:val="clear" w:color="auto" w:fill="FFFFFF"/>
        <w:spacing w:line="240" w:lineRule="auto"/>
        <w:ind w:firstLine="709"/>
        <w:rPr>
          <w:sz w:val="24"/>
          <w:szCs w:val="24"/>
        </w:rPr>
      </w:pPr>
      <w:r>
        <w:rPr>
          <w:sz w:val="24"/>
          <w:szCs w:val="24"/>
          <w:u w:val="single"/>
        </w:rPr>
        <w:t>Пение и подпевание</w:t>
      </w:r>
      <w:r>
        <w:rPr>
          <w:sz w:val="24"/>
          <w:szCs w:val="24"/>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79F95907" w14:textId="77777777"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6DD96484" w14:textId="77777777" w:rsidR="002C6E8D" w:rsidRDefault="0069355F">
      <w:pPr>
        <w:shd w:val="clear" w:color="auto" w:fill="FFFFFF"/>
        <w:spacing w:line="240" w:lineRule="auto"/>
        <w:ind w:firstLine="709"/>
        <w:rPr>
          <w:sz w:val="24"/>
          <w:szCs w:val="24"/>
        </w:rPr>
      </w:pPr>
      <w:r>
        <w:rPr>
          <w:sz w:val="24"/>
          <w:szCs w:val="24"/>
          <w:u w:val="single"/>
        </w:rPr>
        <w:t>Пляска</w:t>
      </w:r>
      <w:r>
        <w:rPr>
          <w:sz w:val="24"/>
          <w:szCs w:val="24"/>
        </w:rPr>
        <w:t>. "Вот как хорошо", муз. Т. Попатенко, сл. О. Высотской; "Вот как пляшем", белорус. нар. мелодия, обр. Р. Рустамова; "Солнышко сияет", сл. и муз. М. Чарной.</w:t>
      </w:r>
    </w:p>
    <w:p w14:paraId="47F20946" w14:textId="77777777" w:rsidR="002C6E8D" w:rsidRDefault="0069355F">
      <w:pPr>
        <w:shd w:val="clear" w:color="auto" w:fill="FFFFFF"/>
        <w:spacing w:line="240" w:lineRule="auto"/>
        <w:ind w:firstLine="709"/>
        <w:rPr>
          <w:sz w:val="24"/>
          <w:szCs w:val="24"/>
        </w:rPr>
      </w:pPr>
      <w:r>
        <w:rPr>
          <w:sz w:val="24"/>
          <w:szCs w:val="24"/>
          <w:u w:val="single"/>
        </w:rPr>
        <w:t>Образные упражнения</w:t>
      </w:r>
      <w:r>
        <w:rPr>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2B5A9CDF" w14:textId="77777777"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14:paraId="4E40D3B4" w14:textId="77777777" w:rsidR="002C6E8D" w:rsidRDefault="0069355F">
      <w:pPr>
        <w:shd w:val="clear" w:color="auto" w:fill="FFFFFF"/>
        <w:spacing w:line="240" w:lineRule="auto"/>
        <w:ind w:firstLine="709"/>
        <w:rPr>
          <w:sz w:val="24"/>
          <w:szCs w:val="24"/>
        </w:rPr>
      </w:pPr>
      <w:r>
        <w:rPr>
          <w:sz w:val="24"/>
          <w:szCs w:val="24"/>
          <w:u w:val="single"/>
        </w:rPr>
        <w:t>Инсценирование</w:t>
      </w:r>
      <w:r>
        <w:rPr>
          <w:sz w:val="24"/>
          <w:szCs w:val="24"/>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28067F2D" w14:textId="77777777" w:rsidR="002C6E8D" w:rsidRDefault="002C6E8D">
      <w:pPr>
        <w:shd w:val="clear" w:color="auto" w:fill="FFFFFF"/>
        <w:spacing w:line="240" w:lineRule="auto"/>
        <w:ind w:firstLine="709"/>
        <w:rPr>
          <w:b/>
          <w:sz w:val="24"/>
          <w:szCs w:val="24"/>
        </w:rPr>
      </w:pPr>
    </w:p>
    <w:p w14:paraId="1C49B293" w14:textId="77777777" w:rsidR="002C6E8D" w:rsidRDefault="0069355F">
      <w:pPr>
        <w:shd w:val="clear" w:color="auto" w:fill="FFFFFF"/>
        <w:spacing w:line="240" w:lineRule="auto"/>
        <w:ind w:firstLine="709"/>
        <w:rPr>
          <w:b/>
          <w:sz w:val="24"/>
          <w:szCs w:val="24"/>
        </w:rPr>
      </w:pPr>
      <w:r>
        <w:rPr>
          <w:b/>
          <w:sz w:val="24"/>
          <w:szCs w:val="24"/>
        </w:rPr>
        <w:t>От 2 до 3 лет.</w:t>
      </w:r>
    </w:p>
    <w:p w14:paraId="525460FB" w14:textId="77777777"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0A196424" w14:textId="77777777" w:rsidR="002C6E8D" w:rsidRDefault="0069355F">
      <w:pPr>
        <w:shd w:val="clear" w:color="auto" w:fill="FFFFFF"/>
        <w:spacing w:line="240" w:lineRule="auto"/>
        <w:ind w:firstLine="709"/>
        <w:rPr>
          <w:sz w:val="24"/>
          <w:szCs w:val="24"/>
        </w:rPr>
      </w:pPr>
      <w:r>
        <w:rPr>
          <w:sz w:val="24"/>
          <w:szCs w:val="24"/>
          <w:u w:val="single"/>
        </w:rPr>
        <w:t>Пение</w:t>
      </w:r>
      <w:r>
        <w:rPr>
          <w:sz w:val="24"/>
          <w:szCs w:val="24"/>
        </w:rPr>
        <w:t>.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0B235C39" w14:textId="77777777"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6695B173" w14:textId="77777777" w:rsidR="002C6E8D" w:rsidRDefault="0069355F">
      <w:pPr>
        <w:shd w:val="clear" w:color="auto" w:fill="FFFFFF"/>
        <w:spacing w:line="240" w:lineRule="auto"/>
        <w:ind w:firstLine="709"/>
        <w:rPr>
          <w:sz w:val="24"/>
          <w:szCs w:val="24"/>
        </w:rPr>
      </w:pPr>
      <w:r>
        <w:rPr>
          <w:sz w:val="24"/>
          <w:szCs w:val="24"/>
          <w:u w:val="single"/>
        </w:rPr>
        <w:t>Рассказы с музыкальными иллюстрациями</w:t>
      </w:r>
      <w:r>
        <w:rPr>
          <w:sz w:val="24"/>
          <w:szCs w:val="24"/>
        </w:rPr>
        <w:t>. "Птички", муз. Г. Фрида; "Праздничная прогулка", муз. А. Александрова.</w:t>
      </w:r>
    </w:p>
    <w:p w14:paraId="17C57234" w14:textId="77777777"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"Игра с мишкой", муз. Г. Финаровского; "Кто у нас хороший?", рус. нар. песня.</w:t>
      </w:r>
    </w:p>
    <w:p w14:paraId="0CBAFE2D" w14:textId="77777777" w:rsidR="002C6E8D" w:rsidRDefault="0069355F">
      <w:pPr>
        <w:shd w:val="clear" w:color="auto" w:fill="FFFFFF"/>
        <w:spacing w:line="240" w:lineRule="auto"/>
        <w:ind w:firstLine="709"/>
        <w:rPr>
          <w:sz w:val="24"/>
          <w:szCs w:val="24"/>
        </w:rPr>
      </w:pPr>
      <w:r>
        <w:rPr>
          <w:sz w:val="24"/>
          <w:szCs w:val="24"/>
          <w:u w:val="single"/>
        </w:rPr>
        <w:t>Музыкальные забавы</w:t>
      </w:r>
      <w:r>
        <w:rPr>
          <w:sz w:val="24"/>
          <w:szCs w:val="24"/>
        </w:rPr>
        <w:t>. "Из-за леса, из-за гор", Т. Казакова; "Котик и козлик", муз. Ц. Кюи.</w:t>
      </w:r>
    </w:p>
    <w:p w14:paraId="7CB5AA2F" w14:textId="77777777" w:rsidR="002C6E8D" w:rsidRDefault="0069355F">
      <w:pPr>
        <w:shd w:val="clear" w:color="auto" w:fill="FFFFFF"/>
        <w:spacing w:line="240" w:lineRule="auto"/>
        <w:ind w:firstLine="709"/>
        <w:rPr>
          <w:sz w:val="24"/>
          <w:szCs w:val="24"/>
        </w:rPr>
      </w:pPr>
      <w:r>
        <w:rPr>
          <w:sz w:val="24"/>
          <w:szCs w:val="24"/>
          <w:u w:val="single"/>
        </w:rPr>
        <w:t>Инсценирование песен</w:t>
      </w:r>
      <w:r>
        <w:rPr>
          <w:sz w:val="24"/>
          <w:szCs w:val="24"/>
        </w:rPr>
        <w:t>. "Кошка и котенок", муз. М. Красева, сл. О. Высотской; "Неваляшки", муз. З. Левиной; Компанейца.</w:t>
      </w:r>
    </w:p>
    <w:p w14:paraId="604EC2DC" w14:textId="77777777" w:rsidR="002C6E8D" w:rsidRDefault="002C6E8D">
      <w:pPr>
        <w:shd w:val="clear" w:color="auto" w:fill="FFFFFF"/>
        <w:spacing w:line="240" w:lineRule="auto"/>
        <w:ind w:firstLine="709"/>
        <w:rPr>
          <w:b/>
          <w:sz w:val="24"/>
          <w:szCs w:val="24"/>
        </w:rPr>
      </w:pPr>
    </w:p>
    <w:p w14:paraId="48966071" w14:textId="77777777" w:rsidR="002C6E8D" w:rsidRDefault="0069355F">
      <w:pPr>
        <w:shd w:val="clear" w:color="auto" w:fill="FFFFFF"/>
        <w:spacing w:line="240" w:lineRule="auto"/>
        <w:ind w:firstLine="709"/>
        <w:rPr>
          <w:b/>
          <w:sz w:val="24"/>
          <w:szCs w:val="24"/>
        </w:rPr>
      </w:pPr>
      <w:r>
        <w:rPr>
          <w:b/>
          <w:sz w:val="24"/>
          <w:szCs w:val="24"/>
        </w:rPr>
        <w:t>От 3 до 4 лет.</w:t>
      </w:r>
    </w:p>
    <w:p w14:paraId="4BFEA5D1" w14:textId="77777777"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032C29CE" w14:textId="77777777" w:rsidR="002C6E8D" w:rsidRDefault="0069355F">
      <w:pPr>
        <w:shd w:val="clear" w:color="auto" w:fill="FFFFFF"/>
        <w:spacing w:line="240" w:lineRule="auto"/>
        <w:ind w:firstLine="709"/>
        <w:rPr>
          <w:sz w:val="24"/>
          <w:szCs w:val="24"/>
        </w:rPr>
      </w:pPr>
      <w:r>
        <w:rPr>
          <w:sz w:val="24"/>
          <w:szCs w:val="24"/>
          <w:u w:val="single"/>
        </w:rPr>
        <w:t>Пение</w:t>
      </w:r>
      <w:r>
        <w:rPr>
          <w:sz w:val="24"/>
          <w:szCs w:val="24"/>
        </w:rPr>
        <w:t>.</w:t>
      </w:r>
    </w:p>
    <w:p w14:paraId="504C865F" w14:textId="77777777"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14:paraId="22CBCFBF" w14:textId="77777777"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7FED85B6" w14:textId="77777777"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562F8137" w14:textId="77777777" w:rsidR="002C6E8D" w:rsidRDefault="0069355F">
      <w:pPr>
        <w:shd w:val="clear" w:color="auto" w:fill="FFFFFF"/>
        <w:spacing w:line="240" w:lineRule="auto"/>
        <w:ind w:firstLine="709"/>
        <w:rPr>
          <w:sz w:val="24"/>
          <w:szCs w:val="24"/>
        </w:rPr>
      </w:pPr>
      <w:r>
        <w:rPr>
          <w:sz w:val="24"/>
          <w:szCs w:val="24"/>
          <w:u w:val="single"/>
        </w:rPr>
        <w:t>Музыкально-ритмические движения</w:t>
      </w:r>
      <w:r>
        <w:rPr>
          <w:sz w:val="24"/>
          <w:szCs w:val="24"/>
        </w:rPr>
        <w:t>.</w:t>
      </w:r>
    </w:p>
    <w:p w14:paraId="777CFC9C" w14:textId="77777777" w:rsidR="002C6E8D" w:rsidRDefault="0069355F">
      <w:pPr>
        <w:shd w:val="clear" w:color="auto" w:fill="FFFFFF"/>
        <w:spacing w:line="240" w:lineRule="auto"/>
        <w:ind w:firstLine="709"/>
        <w:rPr>
          <w:sz w:val="24"/>
          <w:szCs w:val="24"/>
        </w:rPr>
      </w:pPr>
      <w:r>
        <w:rPr>
          <w:sz w:val="24"/>
          <w:szCs w:val="24"/>
          <w:u w:val="single"/>
        </w:rPr>
        <w:t>Игровые упражнения, ходьба и бег под музыку</w:t>
      </w:r>
      <w:r>
        <w:rPr>
          <w:sz w:val="24"/>
          <w:szCs w:val="24"/>
        </w:rPr>
        <w:t xml:space="preserve">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10F3E084" w14:textId="77777777"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"Зайцы и лиса", муз. Е. Вихаревой; "Медвежата", муз. М. Красева, сл. Н. Френкель; "Птички летают", муз. Л. Банниковой; "Жуки", венгер. нар. мелодия, обраб. Л. Вишкарева.</w:t>
      </w:r>
    </w:p>
    <w:p w14:paraId="76F8D488" w14:textId="77777777" w:rsidR="002C6E8D" w:rsidRDefault="0069355F">
      <w:pPr>
        <w:shd w:val="clear" w:color="auto" w:fill="FFFFFF"/>
        <w:spacing w:line="240" w:lineRule="auto"/>
        <w:ind w:firstLine="709"/>
        <w:rPr>
          <w:sz w:val="24"/>
          <w:szCs w:val="24"/>
        </w:rPr>
      </w:pPr>
      <w:r>
        <w:rPr>
          <w:sz w:val="24"/>
          <w:szCs w:val="24"/>
          <w:u w:val="single"/>
        </w:rPr>
        <w:lastRenderedPageBreak/>
        <w:t>Игры</w:t>
      </w:r>
      <w:r>
        <w:rPr>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42FE6888" w14:textId="77777777" w:rsidR="002C6E8D" w:rsidRDefault="0069355F">
      <w:pPr>
        <w:shd w:val="clear" w:color="auto" w:fill="FFFFFF"/>
        <w:spacing w:line="240" w:lineRule="auto"/>
        <w:ind w:firstLine="709"/>
        <w:rPr>
          <w:sz w:val="24"/>
          <w:szCs w:val="24"/>
        </w:rPr>
      </w:pPr>
      <w:r>
        <w:rPr>
          <w:sz w:val="24"/>
          <w:szCs w:val="24"/>
          <w:u w:val="single"/>
        </w:rPr>
        <w:t>Хороводы и пляски</w:t>
      </w:r>
      <w:r>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34FCFE73" w14:textId="77777777"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"Танец снежинок", муз. Бекмана; "Фонарики", муз. Р. Рустамова; "Танец зайчиков", рус. нар. мелодия; "Вышли куклы танцевать", муз. В. Витлина.</w:t>
      </w:r>
    </w:p>
    <w:p w14:paraId="68BA61D5" w14:textId="77777777"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14:paraId="51482356" w14:textId="77777777"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14:paraId="578076DA" w14:textId="77777777"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"Веселые матрешки", "Три медведя".</w:t>
      </w:r>
    </w:p>
    <w:p w14:paraId="765C7683" w14:textId="77777777"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"Кто как идет?", "Веселые дудочки". Развитие тембрового и динамического слуха. "Громко - тихо", "Узнай свой инструмент"; "Колокольчики".</w:t>
      </w:r>
    </w:p>
    <w:p w14:paraId="543B8051" w14:textId="77777777" w:rsidR="002C6E8D" w:rsidRDefault="0069355F">
      <w:pPr>
        <w:shd w:val="clear" w:color="auto" w:fill="FFFFFF"/>
        <w:spacing w:line="240" w:lineRule="auto"/>
        <w:ind w:firstLine="709"/>
        <w:rPr>
          <w:sz w:val="24"/>
          <w:szCs w:val="24"/>
        </w:rPr>
      </w:pPr>
      <w:r>
        <w:rPr>
          <w:sz w:val="24"/>
          <w:szCs w:val="24"/>
          <w:u w:val="single"/>
        </w:rPr>
        <w:t>Определение жанра и развитие памяти</w:t>
      </w:r>
      <w:r>
        <w:rPr>
          <w:sz w:val="24"/>
          <w:szCs w:val="24"/>
        </w:rPr>
        <w:t>. "Что делает кукла?", "Узнай и спой песню по картинке".</w:t>
      </w:r>
    </w:p>
    <w:p w14:paraId="09B67FAB" w14:textId="77777777" w:rsidR="002C6E8D" w:rsidRDefault="0069355F">
      <w:pPr>
        <w:shd w:val="clear" w:color="auto" w:fill="FFFFFF"/>
        <w:spacing w:line="240" w:lineRule="auto"/>
        <w:ind w:firstLine="709"/>
        <w:rPr>
          <w:sz w:val="24"/>
          <w:szCs w:val="24"/>
        </w:rPr>
      </w:pPr>
      <w:r>
        <w:rPr>
          <w:sz w:val="24"/>
          <w:szCs w:val="24"/>
          <w:u w:val="single"/>
        </w:rPr>
        <w:t>Подыгрывание на детских ударных музыкальных инструментах</w:t>
      </w:r>
      <w:r>
        <w:rPr>
          <w:sz w:val="24"/>
          <w:szCs w:val="24"/>
        </w:rPr>
        <w:t>. Народные мелодии.</w:t>
      </w:r>
    </w:p>
    <w:p w14:paraId="394C673D" w14:textId="77777777" w:rsidR="002C6E8D" w:rsidRDefault="002C6E8D">
      <w:pPr>
        <w:shd w:val="clear" w:color="auto" w:fill="FFFFFF"/>
        <w:spacing w:line="240" w:lineRule="auto"/>
        <w:ind w:firstLine="709"/>
        <w:rPr>
          <w:b/>
          <w:sz w:val="24"/>
          <w:szCs w:val="24"/>
        </w:rPr>
      </w:pPr>
    </w:p>
    <w:p w14:paraId="432157C4" w14:textId="77777777" w:rsidR="002C6E8D" w:rsidRDefault="0069355F">
      <w:pPr>
        <w:shd w:val="clear" w:color="auto" w:fill="FFFFFF"/>
        <w:spacing w:line="240" w:lineRule="auto"/>
        <w:ind w:firstLine="709"/>
        <w:rPr>
          <w:b/>
          <w:sz w:val="24"/>
          <w:szCs w:val="24"/>
        </w:rPr>
      </w:pPr>
      <w:r>
        <w:rPr>
          <w:b/>
          <w:sz w:val="24"/>
          <w:szCs w:val="24"/>
        </w:rPr>
        <w:t>От 4 лет до 5 лет.</w:t>
      </w:r>
    </w:p>
    <w:p w14:paraId="7130D46A" w14:textId="77777777" w:rsidR="002C6E8D" w:rsidRDefault="0069355F">
      <w:pPr>
        <w:shd w:val="clear" w:color="auto" w:fill="FFFFFF"/>
        <w:spacing w:line="240" w:lineRule="auto"/>
        <w:ind w:firstLine="709"/>
        <w:rPr>
          <w:sz w:val="24"/>
          <w:szCs w:val="24"/>
        </w:rPr>
      </w:pPr>
      <w:r>
        <w:rPr>
          <w:sz w:val="24"/>
          <w:szCs w:val="24"/>
          <w:u w:val="single"/>
        </w:rPr>
        <w:t>Слушание. "</w:t>
      </w:r>
      <w:r>
        <w:rPr>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7951DB05" w14:textId="77777777" w:rsidR="002C6E8D" w:rsidRDefault="0069355F">
      <w:pPr>
        <w:shd w:val="clear" w:color="auto" w:fill="FFFFFF"/>
        <w:spacing w:line="240" w:lineRule="auto"/>
        <w:ind w:firstLine="709"/>
        <w:rPr>
          <w:sz w:val="24"/>
          <w:szCs w:val="24"/>
          <w:u w:val="single"/>
        </w:rPr>
      </w:pPr>
      <w:r>
        <w:rPr>
          <w:sz w:val="24"/>
          <w:szCs w:val="24"/>
          <w:u w:val="single"/>
        </w:rPr>
        <w:t>Пение.</w:t>
      </w:r>
    </w:p>
    <w:p w14:paraId="544C3A0A" w14:textId="77777777"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0B5B68C7" w14:textId="77777777"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4CCF5749" w14:textId="77777777"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14:paraId="49545FD0" w14:textId="77777777" w:rsidR="002C6E8D" w:rsidRDefault="0069355F">
      <w:pPr>
        <w:shd w:val="clear" w:color="auto" w:fill="FFFFFF"/>
        <w:spacing w:line="240" w:lineRule="auto"/>
        <w:ind w:firstLine="709"/>
        <w:rPr>
          <w:sz w:val="24"/>
          <w:szCs w:val="24"/>
        </w:rPr>
      </w:pPr>
      <w:r>
        <w:rPr>
          <w:sz w:val="24"/>
          <w:szCs w:val="24"/>
          <w:u w:val="single"/>
        </w:rPr>
        <w:t>Игровые упражнения</w:t>
      </w:r>
      <w:r>
        <w:rPr>
          <w:sz w:val="24"/>
          <w:szCs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44EC95AA" w14:textId="77777777" w:rsidR="002C6E8D" w:rsidRDefault="0069355F">
      <w:pPr>
        <w:shd w:val="clear" w:color="auto" w:fill="FFFFFF"/>
        <w:spacing w:line="240" w:lineRule="auto"/>
        <w:ind w:firstLine="709"/>
        <w:rPr>
          <w:sz w:val="24"/>
          <w:szCs w:val="24"/>
        </w:rPr>
      </w:pPr>
      <w:r>
        <w:rPr>
          <w:sz w:val="24"/>
          <w:szCs w:val="24"/>
          <w:u w:val="single"/>
        </w:rPr>
        <w:t>Этюды-драматизации</w:t>
      </w:r>
      <w:r>
        <w:rPr>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3367233" w14:textId="77777777" w:rsidR="002C6E8D" w:rsidRDefault="0069355F">
      <w:pPr>
        <w:shd w:val="clear" w:color="auto" w:fill="FFFFFF"/>
        <w:spacing w:line="240" w:lineRule="auto"/>
        <w:ind w:firstLine="709"/>
        <w:rPr>
          <w:sz w:val="24"/>
          <w:szCs w:val="24"/>
        </w:rPr>
      </w:pPr>
      <w:r>
        <w:rPr>
          <w:sz w:val="24"/>
          <w:szCs w:val="24"/>
          <w:u w:val="single"/>
        </w:rPr>
        <w:lastRenderedPageBreak/>
        <w:t>Хороводы и пляски</w:t>
      </w:r>
      <w:r>
        <w:rPr>
          <w:sz w:val="24"/>
          <w:szCs w:val="24"/>
        </w:rPr>
        <w:t>. "Топ и хлоп", муз. Т. Назарова-Метнер, сл. Е. Каргановой; "Танец с ложками" под рус. нар. мелодию; новогодние хороводы по выбору музыкального руководителя.</w:t>
      </w:r>
    </w:p>
    <w:p w14:paraId="1AC7E765" w14:textId="77777777"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14:paraId="0204D181" w14:textId="77777777"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0DE6041A" w14:textId="77777777"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4C3822CD" w14:textId="77777777"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"Как тебя зовут?"; "Что ты хочешь, кошечка?"; "Наша песенка простая", муз. А. Александрова, сл. М. Ивенсен; "Курочка-рябушечка", муз. Г. Лобачева, сл. Народные.</w:t>
      </w:r>
    </w:p>
    <w:p w14:paraId="209BFCA6" w14:textId="77777777"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1B382E8B" w14:textId="77777777"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14:paraId="555E53DA" w14:textId="77777777"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"Птицы и птенчики", "Качели".</w:t>
      </w:r>
    </w:p>
    <w:p w14:paraId="1EC3A55E" w14:textId="77777777" w:rsidR="002C6E8D" w:rsidRDefault="0069355F">
      <w:pPr>
        <w:shd w:val="clear" w:color="auto" w:fill="FFFFFF"/>
        <w:spacing w:line="240" w:lineRule="auto"/>
        <w:ind w:firstLine="709"/>
        <w:rPr>
          <w:sz w:val="24"/>
          <w:szCs w:val="24"/>
        </w:rPr>
      </w:pPr>
      <w:r>
        <w:rPr>
          <w:sz w:val="24"/>
          <w:szCs w:val="24"/>
          <w:u w:val="single"/>
        </w:rPr>
        <w:t>Развитие ритмического слуха</w:t>
      </w:r>
      <w:r>
        <w:rPr>
          <w:sz w:val="24"/>
          <w:szCs w:val="24"/>
        </w:rPr>
        <w:t>. "Петушок, курочка и цыпленок", "Кто как идет?", "Веселые дудочки"; "Сыграй, как я".</w:t>
      </w:r>
    </w:p>
    <w:p w14:paraId="52ABD273" w14:textId="77777777" w:rsidR="002C6E8D" w:rsidRDefault="0069355F">
      <w:pPr>
        <w:shd w:val="clear" w:color="auto" w:fill="FFFFFF"/>
        <w:spacing w:line="240" w:lineRule="auto"/>
        <w:ind w:firstLine="709"/>
        <w:rPr>
          <w:sz w:val="24"/>
          <w:szCs w:val="24"/>
        </w:rPr>
      </w:pPr>
      <w:r>
        <w:rPr>
          <w:sz w:val="24"/>
          <w:szCs w:val="24"/>
          <w:u w:val="single"/>
        </w:rPr>
        <w:t>Развитие тембрового и динамического слуха</w:t>
      </w:r>
      <w:r>
        <w:rPr>
          <w:sz w:val="24"/>
          <w:szCs w:val="24"/>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4B574AC" w14:textId="77777777"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"Гармошка", "Небо синее", "Андрей-воробей", муз. Е. Тиличеевой, сл. М. Долинова; "Сорока-сорока", рус. нар. прибаутка, обр. Т. Попатенко.</w:t>
      </w:r>
    </w:p>
    <w:p w14:paraId="6049BDBA" w14:textId="77777777" w:rsidR="002C6E8D" w:rsidRDefault="002C6E8D">
      <w:pPr>
        <w:shd w:val="clear" w:color="auto" w:fill="FFFFFF"/>
        <w:spacing w:line="240" w:lineRule="auto"/>
        <w:ind w:firstLine="709"/>
        <w:rPr>
          <w:b/>
          <w:sz w:val="24"/>
          <w:szCs w:val="24"/>
        </w:rPr>
      </w:pPr>
    </w:p>
    <w:p w14:paraId="08008135" w14:textId="77777777" w:rsidR="002C6E8D" w:rsidRDefault="0069355F">
      <w:pPr>
        <w:shd w:val="clear" w:color="auto" w:fill="FFFFFF"/>
        <w:spacing w:line="240" w:lineRule="auto"/>
        <w:ind w:firstLine="709"/>
        <w:rPr>
          <w:b/>
          <w:sz w:val="24"/>
          <w:szCs w:val="24"/>
        </w:rPr>
      </w:pPr>
      <w:r>
        <w:rPr>
          <w:b/>
          <w:sz w:val="24"/>
          <w:szCs w:val="24"/>
        </w:rPr>
        <w:t>От 5 лет до 6 лет.</w:t>
      </w:r>
    </w:p>
    <w:p w14:paraId="166992AB" w14:textId="77777777" w:rsidR="002C6E8D" w:rsidRDefault="0069355F">
      <w:pPr>
        <w:shd w:val="clear" w:color="auto" w:fill="FFFFFF"/>
        <w:spacing w:line="240" w:lineRule="auto"/>
        <w:ind w:firstLine="709"/>
        <w:rPr>
          <w:sz w:val="24"/>
          <w:szCs w:val="24"/>
        </w:rPr>
      </w:pPr>
      <w:r>
        <w:rPr>
          <w:sz w:val="24"/>
          <w:szCs w:val="24"/>
          <w:u w:val="single"/>
        </w:rPr>
        <w:t>Слушание</w:t>
      </w:r>
      <w:r>
        <w:rPr>
          <w:sz w:val="24"/>
          <w:szCs w:val="24"/>
        </w:rPr>
        <w:t>.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6B2C5760" w14:textId="77777777" w:rsidR="002C6E8D" w:rsidRDefault="0069355F">
      <w:pPr>
        <w:shd w:val="clear" w:color="auto" w:fill="FFFFFF"/>
        <w:spacing w:line="240" w:lineRule="auto"/>
        <w:ind w:firstLine="709"/>
        <w:rPr>
          <w:sz w:val="24"/>
          <w:szCs w:val="24"/>
          <w:u w:val="single"/>
        </w:rPr>
      </w:pPr>
      <w:r>
        <w:rPr>
          <w:sz w:val="24"/>
          <w:szCs w:val="24"/>
          <w:u w:val="single"/>
        </w:rPr>
        <w:t>Пение.</w:t>
      </w:r>
    </w:p>
    <w:p w14:paraId="1F20F2FE" w14:textId="77777777" w:rsidR="002C6E8D" w:rsidRDefault="0069355F">
      <w:pPr>
        <w:shd w:val="clear" w:color="auto" w:fill="FFFFFF"/>
        <w:spacing w:line="240" w:lineRule="auto"/>
        <w:ind w:firstLine="709"/>
        <w:rPr>
          <w:sz w:val="24"/>
          <w:szCs w:val="24"/>
        </w:rPr>
      </w:pPr>
      <w:r>
        <w:rPr>
          <w:sz w:val="24"/>
          <w:szCs w:val="24"/>
          <w:u w:val="single"/>
        </w:rPr>
        <w:t>Упражнения на развитие слуха и голоса</w:t>
      </w:r>
      <w:r>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4E16AA27" w14:textId="77777777" w:rsidR="002C6E8D" w:rsidRDefault="0069355F">
      <w:pPr>
        <w:shd w:val="clear" w:color="auto" w:fill="FFFFFF"/>
        <w:spacing w:line="240" w:lineRule="auto"/>
        <w:ind w:firstLine="709"/>
        <w:rPr>
          <w:sz w:val="24"/>
          <w:szCs w:val="24"/>
        </w:rPr>
      </w:pPr>
      <w:r>
        <w:rPr>
          <w:sz w:val="24"/>
          <w:szCs w:val="24"/>
          <w:u w:val="single"/>
        </w:rPr>
        <w:t>Песни</w:t>
      </w:r>
      <w:r>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568A76A1" w14:textId="77777777" w:rsidR="002C6E8D" w:rsidRDefault="0069355F">
      <w:pPr>
        <w:shd w:val="clear" w:color="auto" w:fill="FFFFFF"/>
        <w:spacing w:line="240" w:lineRule="auto"/>
        <w:ind w:firstLine="709"/>
        <w:rPr>
          <w:sz w:val="24"/>
          <w:szCs w:val="24"/>
          <w:u w:val="single"/>
        </w:rPr>
      </w:pPr>
      <w:r>
        <w:rPr>
          <w:sz w:val="24"/>
          <w:szCs w:val="24"/>
          <w:u w:val="single"/>
        </w:rPr>
        <w:t>Песенное творчество.</w:t>
      </w:r>
    </w:p>
    <w:p w14:paraId="18F5DDE0" w14:textId="77777777" w:rsidR="002C6E8D" w:rsidRDefault="0069355F">
      <w:pPr>
        <w:shd w:val="clear" w:color="auto" w:fill="FFFFFF"/>
        <w:spacing w:line="240" w:lineRule="auto"/>
        <w:ind w:firstLine="709"/>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2B4D969E" w14:textId="77777777"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14:paraId="5A9806BC" w14:textId="77777777" w:rsidR="002C6E8D" w:rsidRDefault="0069355F">
      <w:pPr>
        <w:shd w:val="clear" w:color="auto" w:fill="FFFFFF"/>
        <w:spacing w:line="240" w:lineRule="auto"/>
        <w:ind w:firstLine="709"/>
        <w:rPr>
          <w:sz w:val="24"/>
          <w:szCs w:val="24"/>
        </w:rPr>
      </w:pPr>
      <w:r>
        <w:rPr>
          <w:sz w:val="24"/>
          <w:szCs w:val="24"/>
          <w:u w:val="single"/>
        </w:rPr>
        <w:lastRenderedPageBreak/>
        <w:t>Упражнения.</w:t>
      </w:r>
      <w:r>
        <w:rPr>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14:paraId="15474440" w14:textId="77777777" w:rsidR="002C6E8D" w:rsidRDefault="0069355F">
      <w:pPr>
        <w:shd w:val="clear" w:color="auto" w:fill="FFFFFF"/>
        <w:spacing w:line="240" w:lineRule="auto"/>
        <w:ind w:firstLine="709"/>
        <w:rPr>
          <w:sz w:val="24"/>
          <w:szCs w:val="24"/>
        </w:rPr>
      </w:pPr>
      <w:r>
        <w:rPr>
          <w:sz w:val="24"/>
          <w:szCs w:val="24"/>
          <w:u w:val="single"/>
        </w:rPr>
        <w:t>Упражнения с предметами</w:t>
      </w:r>
      <w:r>
        <w:rPr>
          <w:sz w:val="24"/>
          <w:szCs w:val="24"/>
        </w:rPr>
        <w:t>. "Упражнения с мячами", муз. Т. Ломовой; "Вальс", муз. Ф. Бургмюллера.</w:t>
      </w:r>
    </w:p>
    <w:p w14:paraId="6A11F894" w14:textId="77777777"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xml:space="preserve"> "Тихий танец" (тема из вариаций), муз. В. Моцарта.</w:t>
      </w:r>
    </w:p>
    <w:p w14:paraId="4E7A41D9" w14:textId="77777777"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14:paraId="433CF3E1" w14:textId="77777777"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"Матрешки", муз. Б. Мокроусова; "Пляска Петрушек", "Танец Снегурочки и снежинок", муз. Р. Глиэра.</w:t>
      </w:r>
    </w:p>
    <w:p w14:paraId="1464D49C" w14:textId="77777777"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"Урожайная", муз. А. Филиппенко, сл. О. Волгиной; "Новогодняя хороводная", муз. С. Шайдар; "Пошла млада за водой", рус. нар. песня, обраб. В. Агафонникова.</w:t>
      </w:r>
    </w:p>
    <w:p w14:paraId="7B3D1E4A" w14:textId="77777777" w:rsidR="002C6E8D" w:rsidRDefault="0069355F">
      <w:pPr>
        <w:shd w:val="clear" w:color="auto" w:fill="FFFFFF"/>
        <w:spacing w:line="240" w:lineRule="auto"/>
        <w:ind w:firstLine="709"/>
        <w:rPr>
          <w:sz w:val="24"/>
          <w:szCs w:val="24"/>
        </w:rPr>
      </w:pPr>
      <w:r>
        <w:rPr>
          <w:sz w:val="24"/>
          <w:szCs w:val="24"/>
          <w:u w:val="single"/>
        </w:rPr>
        <w:t>Музыкальные игры</w:t>
      </w:r>
      <w:r>
        <w:rPr>
          <w:sz w:val="24"/>
          <w:szCs w:val="24"/>
        </w:rPr>
        <w:t>.</w:t>
      </w:r>
    </w:p>
    <w:p w14:paraId="72BFF0DE" w14:textId="77777777" w:rsidR="002C6E8D" w:rsidRDefault="0069355F">
      <w:pPr>
        <w:shd w:val="clear" w:color="auto" w:fill="FFFFFF"/>
        <w:spacing w:line="240" w:lineRule="auto"/>
        <w:ind w:firstLine="709"/>
        <w:rPr>
          <w:sz w:val="24"/>
          <w:szCs w:val="24"/>
        </w:rPr>
      </w:pPr>
      <w:r>
        <w:rPr>
          <w:sz w:val="24"/>
          <w:szCs w:val="24"/>
          <w:u w:val="single"/>
        </w:rPr>
        <w:t>Игры</w:t>
      </w:r>
      <w:r>
        <w:rPr>
          <w:sz w:val="24"/>
          <w:szCs w:val="24"/>
        </w:rPr>
        <w:t>. "Не выпустим", муз. Т. Ломовой; "Будь ловким!", муз. Н. Ладухина; "Ищи игрушку", "Найди себе пару", латв. нар. мелодия, обраб. Т. Попатенко.</w:t>
      </w:r>
    </w:p>
    <w:p w14:paraId="48887BBE" w14:textId="77777777"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"Колпачок", "Ворон", рус. нар. песни; "Заинька", рус. нар. песня, обраб. Н. Римского-Корсакова; "Как на тоненький ледок", рус. нар. песня, обраб. А. Рубца.</w:t>
      </w:r>
    </w:p>
    <w:p w14:paraId="3700150C" w14:textId="77777777"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14:paraId="19342BDA" w14:textId="77777777"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"Музыкальное лото", "Ступеньки", "Где мои детки?", "Мама и детки". Развитие чувства ритма. "Определи по ритму", "Ритмические полоски", "Учись танцевать", "Ищи".</w:t>
      </w:r>
    </w:p>
    <w:p w14:paraId="01831068" w14:textId="77777777" w:rsidR="002C6E8D" w:rsidRDefault="0069355F">
      <w:pPr>
        <w:shd w:val="clear" w:color="auto" w:fill="FFFFFF"/>
        <w:spacing w:line="240" w:lineRule="auto"/>
        <w:ind w:firstLine="709"/>
        <w:rPr>
          <w:sz w:val="24"/>
          <w:szCs w:val="24"/>
        </w:rPr>
      </w:pPr>
      <w:r>
        <w:rPr>
          <w:sz w:val="24"/>
          <w:szCs w:val="24"/>
          <w:u w:val="single"/>
        </w:rPr>
        <w:t>Развитие тембрового слуха</w:t>
      </w:r>
      <w:r>
        <w:rPr>
          <w:sz w:val="24"/>
          <w:szCs w:val="24"/>
        </w:rPr>
        <w:t>. "На чем играю?", "Музыкальные загадки", "Музыкальный домик".</w:t>
      </w:r>
    </w:p>
    <w:p w14:paraId="1C1920D4" w14:textId="77777777"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 тихо запоем", "Звенящие колокольчики".</w:t>
      </w:r>
    </w:p>
    <w:p w14:paraId="0B0D1D97" w14:textId="77777777" w:rsidR="002C6E8D" w:rsidRDefault="0069355F">
      <w:pPr>
        <w:shd w:val="clear" w:color="auto" w:fill="FFFFFF"/>
        <w:spacing w:line="240" w:lineRule="auto"/>
        <w:ind w:firstLine="709"/>
        <w:rPr>
          <w:sz w:val="24"/>
          <w:szCs w:val="24"/>
        </w:rPr>
      </w:pPr>
      <w:r>
        <w:rPr>
          <w:sz w:val="24"/>
          <w:szCs w:val="24"/>
          <w:u w:val="single"/>
        </w:rPr>
        <w:t>Развитие восприятия музыки и музыкальной памяти</w:t>
      </w:r>
      <w:r>
        <w:rPr>
          <w:sz w:val="24"/>
          <w:szCs w:val="24"/>
        </w:rPr>
        <w:t>. "Будь внимательным", "Буратино", "Музыкальный магазин", "Времена года", "Наши песни".</w:t>
      </w:r>
    </w:p>
    <w:p w14:paraId="1134EE28" w14:textId="77777777"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14:paraId="36A12A85" w14:textId="77777777" w:rsidR="002C6E8D" w:rsidRDefault="0069355F">
      <w:pPr>
        <w:shd w:val="clear" w:color="auto" w:fill="FFFFFF"/>
        <w:spacing w:line="240" w:lineRule="auto"/>
        <w:ind w:firstLine="709"/>
        <w:rPr>
          <w:sz w:val="24"/>
          <w:szCs w:val="24"/>
        </w:rPr>
      </w:pPr>
      <w:r>
        <w:rPr>
          <w:sz w:val="24"/>
          <w:szCs w:val="24"/>
          <w:u w:val="single"/>
        </w:rPr>
        <w:t>Развитие танцевально-игрового творчества</w:t>
      </w:r>
      <w:r>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5FE8F210" w14:textId="77777777"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"Дон-дон", рус. нар. песня, обраб. Р. Рустамова; "Гори, гори ясно!", рус. нар. мелодия; ""Часики", муз. С. Вольфензона.</w:t>
      </w:r>
    </w:p>
    <w:p w14:paraId="069B4BBF" w14:textId="77777777" w:rsidR="002C6E8D" w:rsidRDefault="002C6E8D">
      <w:pPr>
        <w:shd w:val="clear" w:color="auto" w:fill="FFFFFF"/>
        <w:spacing w:line="240" w:lineRule="auto"/>
        <w:ind w:firstLine="709"/>
        <w:rPr>
          <w:b/>
          <w:sz w:val="24"/>
          <w:szCs w:val="24"/>
        </w:rPr>
      </w:pPr>
    </w:p>
    <w:p w14:paraId="0EB5A280" w14:textId="77777777" w:rsidR="002C6E8D" w:rsidRDefault="0069355F">
      <w:pPr>
        <w:shd w:val="clear" w:color="auto" w:fill="FFFFFF"/>
        <w:spacing w:line="240" w:lineRule="auto"/>
        <w:ind w:firstLine="709"/>
        <w:rPr>
          <w:b/>
          <w:sz w:val="24"/>
          <w:szCs w:val="24"/>
        </w:rPr>
      </w:pPr>
      <w:r>
        <w:rPr>
          <w:b/>
          <w:sz w:val="24"/>
          <w:szCs w:val="24"/>
        </w:rPr>
        <w:t>От 6 лет до 7 лет.</w:t>
      </w:r>
    </w:p>
    <w:p w14:paraId="6927C03F" w14:textId="77777777" w:rsidR="002C6E8D" w:rsidRDefault="0069355F">
      <w:pPr>
        <w:shd w:val="clear" w:color="auto" w:fill="FFFFFF"/>
        <w:spacing w:line="240" w:lineRule="auto"/>
        <w:ind w:firstLine="709"/>
        <w:rPr>
          <w:sz w:val="24"/>
          <w:szCs w:val="24"/>
        </w:rPr>
      </w:pPr>
      <w:r>
        <w:rPr>
          <w:sz w:val="24"/>
          <w:szCs w:val="24"/>
          <w:u w:val="single"/>
        </w:rPr>
        <w:t>Слушание</w:t>
      </w:r>
      <w:r>
        <w:rPr>
          <w:b/>
          <w:sz w:val="24"/>
          <w:szCs w:val="24"/>
        </w:rPr>
        <w:t>.</w:t>
      </w:r>
      <w:r>
        <w:rPr>
          <w:sz w:val="24"/>
          <w:szCs w:val="24"/>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3507101F" w14:textId="77777777" w:rsidR="002C6E8D" w:rsidRDefault="0069355F">
      <w:pPr>
        <w:shd w:val="clear" w:color="auto" w:fill="FFFFFF"/>
        <w:spacing w:line="240" w:lineRule="auto"/>
        <w:ind w:firstLine="709"/>
        <w:rPr>
          <w:sz w:val="24"/>
          <w:szCs w:val="24"/>
          <w:u w:val="single"/>
        </w:rPr>
      </w:pPr>
      <w:r>
        <w:rPr>
          <w:sz w:val="24"/>
          <w:szCs w:val="24"/>
          <w:u w:val="single"/>
        </w:rPr>
        <w:t>Пение.</w:t>
      </w:r>
    </w:p>
    <w:p w14:paraId="6B0249EE" w14:textId="77777777" w:rsidR="002C6E8D" w:rsidRDefault="0069355F">
      <w:pPr>
        <w:shd w:val="clear" w:color="auto" w:fill="FFFFFF"/>
        <w:spacing w:line="240" w:lineRule="auto"/>
        <w:ind w:firstLine="709"/>
        <w:rPr>
          <w:sz w:val="24"/>
          <w:szCs w:val="24"/>
        </w:rPr>
      </w:pPr>
      <w:r>
        <w:rPr>
          <w:sz w:val="24"/>
          <w:szCs w:val="24"/>
          <w:u w:val="single"/>
        </w:rPr>
        <w:lastRenderedPageBreak/>
        <w:t>Упражнения на развитие слуха и голоса</w:t>
      </w:r>
      <w:r>
        <w:rPr>
          <w:sz w:val="24"/>
          <w:szCs w:val="24"/>
        </w:rPr>
        <w:t>.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51DB130A" w14:textId="77777777" w:rsidR="002C6E8D" w:rsidRDefault="0069355F">
      <w:pPr>
        <w:shd w:val="clear" w:color="auto" w:fill="FFFFFF"/>
        <w:spacing w:line="240" w:lineRule="auto"/>
        <w:ind w:firstLine="709"/>
        <w:rPr>
          <w:sz w:val="24"/>
          <w:szCs w:val="24"/>
        </w:rPr>
      </w:pPr>
      <w:r>
        <w:rPr>
          <w:sz w:val="24"/>
          <w:szCs w:val="24"/>
          <w:u w:val="single"/>
        </w:rPr>
        <w:t>Песни</w:t>
      </w:r>
      <w:r>
        <w:rPr>
          <w:b/>
          <w:sz w:val="24"/>
          <w:szCs w:val="24"/>
        </w:rPr>
        <w:t>.</w:t>
      </w:r>
      <w:r>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5C764FE8" w14:textId="77777777" w:rsidR="002C6E8D" w:rsidRDefault="0069355F">
      <w:pPr>
        <w:shd w:val="clear" w:color="auto" w:fill="FFFFFF"/>
        <w:spacing w:line="240" w:lineRule="auto"/>
        <w:ind w:firstLine="709"/>
        <w:rPr>
          <w:sz w:val="24"/>
          <w:szCs w:val="24"/>
        </w:rPr>
      </w:pPr>
      <w:r>
        <w:rPr>
          <w:sz w:val="24"/>
          <w:szCs w:val="24"/>
          <w:u w:val="single"/>
        </w:rPr>
        <w:t>Песенное творчество</w:t>
      </w:r>
      <w:r>
        <w:rPr>
          <w:sz w:val="24"/>
          <w:szCs w:val="24"/>
        </w:rPr>
        <w:t>. "Веселая песенка", муз. Г. Струве, сл. В. Викторова; "Плясовая", муз. Т. Ломовой; "Весной", муз. Г. Зингера.</w:t>
      </w:r>
    </w:p>
    <w:p w14:paraId="41E458FD" w14:textId="77777777" w:rsidR="002C6E8D" w:rsidRDefault="0069355F">
      <w:pPr>
        <w:shd w:val="clear" w:color="auto" w:fill="FFFFFF"/>
        <w:spacing w:line="240" w:lineRule="auto"/>
        <w:ind w:firstLine="709"/>
        <w:rPr>
          <w:sz w:val="24"/>
          <w:szCs w:val="24"/>
          <w:u w:val="single"/>
        </w:rPr>
      </w:pPr>
      <w:r>
        <w:rPr>
          <w:sz w:val="24"/>
          <w:szCs w:val="24"/>
          <w:u w:val="single"/>
        </w:rPr>
        <w:t>Музыкально-ритмические движения</w:t>
      </w:r>
    </w:p>
    <w:p w14:paraId="7036B65A" w14:textId="77777777" w:rsidR="002C6E8D" w:rsidRDefault="0069355F">
      <w:pPr>
        <w:shd w:val="clear" w:color="auto" w:fill="FFFFFF"/>
        <w:spacing w:line="240" w:lineRule="auto"/>
        <w:ind w:firstLine="709"/>
        <w:rPr>
          <w:sz w:val="24"/>
          <w:szCs w:val="24"/>
        </w:rPr>
      </w:pPr>
      <w:r>
        <w:rPr>
          <w:sz w:val="24"/>
          <w:szCs w:val="24"/>
          <w:u w:val="single"/>
        </w:rPr>
        <w:t>Упражнения</w:t>
      </w:r>
      <w:r>
        <w:rPr>
          <w:sz w:val="24"/>
          <w:szCs w:val="24"/>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7DFE8FBB" w14:textId="77777777" w:rsidR="002C6E8D" w:rsidRDefault="0069355F">
      <w:pPr>
        <w:shd w:val="clear" w:color="auto" w:fill="FFFFFF"/>
        <w:spacing w:line="240" w:lineRule="auto"/>
        <w:ind w:firstLine="709"/>
        <w:rPr>
          <w:sz w:val="24"/>
          <w:szCs w:val="24"/>
        </w:rPr>
      </w:pPr>
      <w:r>
        <w:rPr>
          <w:sz w:val="24"/>
          <w:szCs w:val="24"/>
          <w:u w:val="single"/>
        </w:rPr>
        <w:t>Этюды</w:t>
      </w:r>
      <w:r>
        <w:rPr>
          <w:sz w:val="24"/>
          <w:szCs w:val="24"/>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29DCEEA6" w14:textId="77777777" w:rsidR="002C6E8D" w:rsidRDefault="0069355F">
      <w:pPr>
        <w:shd w:val="clear" w:color="auto" w:fill="FFFFFF"/>
        <w:spacing w:line="240" w:lineRule="auto"/>
        <w:ind w:firstLine="709"/>
        <w:rPr>
          <w:sz w:val="24"/>
          <w:szCs w:val="24"/>
        </w:rPr>
      </w:pPr>
      <w:r>
        <w:rPr>
          <w:sz w:val="24"/>
          <w:szCs w:val="24"/>
          <w:u w:val="single"/>
        </w:rPr>
        <w:t>Танцы и пляски</w:t>
      </w:r>
      <w:r>
        <w:rPr>
          <w:sz w:val="24"/>
          <w:szCs w:val="24"/>
        </w:rPr>
        <w:t>.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1BBC1792" w14:textId="77777777" w:rsidR="002C6E8D" w:rsidRDefault="0069355F">
      <w:pPr>
        <w:shd w:val="clear" w:color="auto" w:fill="FFFFFF"/>
        <w:spacing w:line="240" w:lineRule="auto"/>
        <w:ind w:firstLine="709"/>
        <w:rPr>
          <w:sz w:val="24"/>
          <w:szCs w:val="24"/>
        </w:rPr>
      </w:pPr>
      <w:r>
        <w:rPr>
          <w:sz w:val="24"/>
          <w:szCs w:val="24"/>
          <w:u w:val="single"/>
        </w:rPr>
        <w:t>Характерные танцы.</w:t>
      </w:r>
      <w:r>
        <w:rPr>
          <w:sz w:val="24"/>
          <w:szCs w:val="24"/>
        </w:rPr>
        <w:t xml:space="preserve"> "Танец снежинок", муз. А. Жилина; "Выход к пляске медвежат", муз. М. Красева; "Матрешки", муз. Ю. Слонова, сл. Л. Некрасовой.</w:t>
      </w:r>
    </w:p>
    <w:p w14:paraId="19E0F789" w14:textId="77777777" w:rsidR="002C6E8D" w:rsidRDefault="0069355F">
      <w:pPr>
        <w:shd w:val="clear" w:color="auto" w:fill="FFFFFF"/>
        <w:spacing w:line="240" w:lineRule="auto"/>
        <w:ind w:firstLine="709"/>
        <w:rPr>
          <w:sz w:val="24"/>
          <w:szCs w:val="24"/>
        </w:rPr>
      </w:pPr>
      <w:r>
        <w:rPr>
          <w:sz w:val="24"/>
          <w:szCs w:val="24"/>
          <w:u w:val="single"/>
        </w:rPr>
        <w:t>Хороводы</w:t>
      </w:r>
      <w:r>
        <w:rPr>
          <w:sz w:val="24"/>
          <w:szCs w:val="24"/>
        </w:rPr>
        <w:t>. "Выйду ль я на реченьку", рус. нар. песня, обраб. В. Иванникова; "На горе-то калина", рус. нар. мелодия, обраб. А. Новикова.</w:t>
      </w:r>
    </w:p>
    <w:p w14:paraId="6684FEC9" w14:textId="77777777" w:rsidR="002C6E8D" w:rsidRDefault="0069355F">
      <w:pPr>
        <w:shd w:val="clear" w:color="auto" w:fill="FFFFFF"/>
        <w:spacing w:line="240" w:lineRule="auto"/>
        <w:ind w:firstLine="709"/>
        <w:rPr>
          <w:sz w:val="24"/>
          <w:szCs w:val="24"/>
          <w:u w:val="single"/>
        </w:rPr>
      </w:pPr>
      <w:r>
        <w:rPr>
          <w:sz w:val="24"/>
          <w:szCs w:val="24"/>
          <w:u w:val="single"/>
        </w:rPr>
        <w:t>Музыкальные игры.</w:t>
      </w:r>
    </w:p>
    <w:p w14:paraId="172F51D1" w14:textId="77777777" w:rsidR="002C6E8D" w:rsidRDefault="0069355F">
      <w:pPr>
        <w:shd w:val="clear" w:color="auto" w:fill="FFFFFF"/>
        <w:spacing w:line="240" w:lineRule="auto"/>
        <w:ind w:firstLine="709"/>
        <w:rPr>
          <w:sz w:val="24"/>
          <w:szCs w:val="24"/>
        </w:rPr>
      </w:pPr>
      <w:r>
        <w:rPr>
          <w:sz w:val="24"/>
          <w:szCs w:val="24"/>
          <w:u w:val="single"/>
        </w:rPr>
        <w:t>Игры</w:t>
      </w:r>
      <w:r>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0D628EE1" w14:textId="77777777" w:rsidR="002C6E8D" w:rsidRDefault="0069355F">
      <w:pPr>
        <w:shd w:val="clear" w:color="auto" w:fill="FFFFFF"/>
        <w:spacing w:line="240" w:lineRule="auto"/>
        <w:ind w:firstLine="709"/>
        <w:rPr>
          <w:sz w:val="24"/>
          <w:szCs w:val="24"/>
        </w:rPr>
      </w:pPr>
      <w:r>
        <w:rPr>
          <w:sz w:val="24"/>
          <w:szCs w:val="24"/>
          <w:u w:val="single"/>
        </w:rPr>
        <w:t>Игры с пением</w:t>
      </w:r>
      <w:r>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90FF9F3" w14:textId="77777777" w:rsidR="002C6E8D" w:rsidRDefault="0069355F">
      <w:pPr>
        <w:shd w:val="clear" w:color="auto" w:fill="FFFFFF"/>
        <w:spacing w:line="240" w:lineRule="auto"/>
        <w:ind w:firstLine="709"/>
        <w:rPr>
          <w:sz w:val="24"/>
          <w:szCs w:val="24"/>
          <w:u w:val="single"/>
        </w:rPr>
      </w:pPr>
      <w:r>
        <w:rPr>
          <w:sz w:val="24"/>
          <w:szCs w:val="24"/>
          <w:u w:val="single"/>
        </w:rPr>
        <w:t>Музыкально-дидактические игры.</w:t>
      </w:r>
    </w:p>
    <w:p w14:paraId="14F49933" w14:textId="77777777" w:rsidR="002C6E8D" w:rsidRDefault="0069355F">
      <w:pPr>
        <w:shd w:val="clear" w:color="auto" w:fill="FFFFFF"/>
        <w:spacing w:line="240" w:lineRule="auto"/>
        <w:ind w:firstLine="709"/>
        <w:rPr>
          <w:sz w:val="24"/>
          <w:szCs w:val="24"/>
        </w:rPr>
      </w:pPr>
      <w:r>
        <w:rPr>
          <w:sz w:val="24"/>
          <w:szCs w:val="24"/>
          <w:u w:val="single"/>
        </w:rPr>
        <w:t>Развитие звуковысотного слуха</w:t>
      </w:r>
      <w:r>
        <w:rPr>
          <w:sz w:val="24"/>
          <w:szCs w:val="24"/>
        </w:rPr>
        <w:t>. "Три поросенка", "Подумай, отгадай", "Звуки разные бывают", "Веселые Петрушки".</w:t>
      </w:r>
    </w:p>
    <w:p w14:paraId="06A5FCAB" w14:textId="77777777" w:rsidR="002C6E8D" w:rsidRDefault="0069355F">
      <w:pPr>
        <w:shd w:val="clear" w:color="auto" w:fill="FFFFFF"/>
        <w:spacing w:line="240" w:lineRule="auto"/>
        <w:ind w:firstLine="709"/>
        <w:rPr>
          <w:sz w:val="24"/>
          <w:szCs w:val="24"/>
        </w:rPr>
      </w:pPr>
      <w:r>
        <w:rPr>
          <w:sz w:val="24"/>
          <w:szCs w:val="24"/>
          <w:u w:val="single"/>
        </w:rPr>
        <w:t>Развитие чувства ритма</w:t>
      </w:r>
      <w:r>
        <w:rPr>
          <w:sz w:val="24"/>
          <w:szCs w:val="24"/>
        </w:rPr>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28DAD602" w14:textId="77777777" w:rsidR="002C6E8D" w:rsidRDefault="0069355F">
      <w:pPr>
        <w:shd w:val="clear" w:color="auto" w:fill="FFFFFF"/>
        <w:spacing w:line="240" w:lineRule="auto"/>
        <w:ind w:firstLine="709"/>
        <w:rPr>
          <w:sz w:val="24"/>
          <w:szCs w:val="24"/>
        </w:rPr>
      </w:pPr>
      <w:r>
        <w:rPr>
          <w:sz w:val="24"/>
          <w:szCs w:val="24"/>
          <w:u w:val="single"/>
        </w:rPr>
        <w:t>Развитие диатонического слуха</w:t>
      </w:r>
      <w:r>
        <w:rPr>
          <w:sz w:val="24"/>
          <w:szCs w:val="24"/>
        </w:rPr>
        <w:t>. "Громко-тихо запоем", "Звенящие колокольчики, ищи".</w:t>
      </w:r>
    </w:p>
    <w:p w14:paraId="6E50D2CE" w14:textId="77777777" w:rsidR="002C6E8D" w:rsidRDefault="0069355F">
      <w:pPr>
        <w:shd w:val="clear" w:color="auto" w:fill="FFFFFF"/>
        <w:spacing w:line="240" w:lineRule="auto"/>
        <w:ind w:firstLine="709"/>
        <w:rPr>
          <w:sz w:val="24"/>
          <w:szCs w:val="24"/>
        </w:rPr>
      </w:pPr>
      <w:r>
        <w:rPr>
          <w:sz w:val="24"/>
          <w:szCs w:val="24"/>
          <w:u w:val="single"/>
        </w:rPr>
        <w:t>Развитие восприятия музыки</w:t>
      </w:r>
      <w:r>
        <w:rPr>
          <w:sz w:val="24"/>
          <w:szCs w:val="24"/>
        </w:rPr>
        <w:t>. "На лугу", "Песня - танец - марш", "Времена года", "Наши любимые произведения".</w:t>
      </w:r>
    </w:p>
    <w:p w14:paraId="2DB41F00" w14:textId="77777777" w:rsidR="002C6E8D" w:rsidRDefault="0069355F">
      <w:pPr>
        <w:shd w:val="clear" w:color="auto" w:fill="FFFFFF"/>
        <w:spacing w:line="240" w:lineRule="auto"/>
        <w:ind w:firstLine="709"/>
        <w:rPr>
          <w:sz w:val="24"/>
          <w:szCs w:val="24"/>
        </w:rPr>
      </w:pPr>
      <w:r>
        <w:rPr>
          <w:sz w:val="24"/>
          <w:szCs w:val="24"/>
          <w:u w:val="single"/>
        </w:rPr>
        <w:t>Развитие музыкальной памяти</w:t>
      </w:r>
      <w:r>
        <w:rPr>
          <w:sz w:val="24"/>
          <w:szCs w:val="24"/>
        </w:rPr>
        <w:t>. "Назови композитора", "Угадай песню", "Повтори мелодию", "Узнай произведение".</w:t>
      </w:r>
    </w:p>
    <w:p w14:paraId="721607B5" w14:textId="77777777" w:rsidR="002C6E8D" w:rsidRDefault="0069355F">
      <w:pPr>
        <w:shd w:val="clear" w:color="auto" w:fill="FFFFFF"/>
        <w:spacing w:line="240" w:lineRule="auto"/>
        <w:ind w:firstLine="709"/>
        <w:rPr>
          <w:sz w:val="24"/>
          <w:szCs w:val="24"/>
        </w:rPr>
      </w:pPr>
      <w:r>
        <w:rPr>
          <w:sz w:val="24"/>
          <w:szCs w:val="24"/>
          <w:u w:val="single"/>
        </w:rPr>
        <w:t>Инсценировки и музыкальные спектакли</w:t>
      </w:r>
      <w:r>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2329A3F" w14:textId="77777777" w:rsidR="002C6E8D" w:rsidRDefault="0069355F">
      <w:pPr>
        <w:shd w:val="clear" w:color="auto" w:fill="FFFFFF"/>
        <w:spacing w:line="240" w:lineRule="auto"/>
        <w:ind w:firstLine="709"/>
        <w:rPr>
          <w:sz w:val="24"/>
          <w:szCs w:val="24"/>
        </w:rPr>
      </w:pPr>
      <w:r>
        <w:rPr>
          <w:sz w:val="24"/>
          <w:szCs w:val="24"/>
          <w:u w:val="single"/>
        </w:rPr>
        <w:lastRenderedPageBreak/>
        <w:t>Развитие танцевально-игрового творчества</w:t>
      </w:r>
      <w:r>
        <w:rPr>
          <w:sz w:val="24"/>
          <w:szCs w:val="24"/>
        </w:rPr>
        <w:t>.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7A544783" w14:textId="77777777" w:rsidR="002C6E8D" w:rsidRDefault="0069355F">
      <w:pPr>
        <w:shd w:val="clear" w:color="auto" w:fill="FFFFFF"/>
        <w:spacing w:line="240" w:lineRule="auto"/>
        <w:ind w:firstLine="709"/>
        <w:rPr>
          <w:sz w:val="24"/>
          <w:szCs w:val="24"/>
        </w:rPr>
      </w:pPr>
      <w:r>
        <w:rPr>
          <w:sz w:val="24"/>
          <w:szCs w:val="24"/>
          <w:u w:val="single"/>
        </w:rPr>
        <w:t>Игра на детских музыкальных инструментах</w:t>
      </w:r>
      <w:r>
        <w:rPr>
          <w:sz w:val="24"/>
          <w:szCs w:val="24"/>
        </w:rPr>
        <w:t>.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0E486A9F" w14:textId="77777777" w:rsidR="002C6E8D" w:rsidRDefault="002C6E8D">
      <w:pPr>
        <w:shd w:val="clear" w:color="auto" w:fill="FFFFFF"/>
        <w:spacing w:line="240" w:lineRule="auto"/>
        <w:ind w:firstLine="709"/>
        <w:rPr>
          <w:b/>
          <w:sz w:val="24"/>
          <w:szCs w:val="24"/>
        </w:rPr>
      </w:pPr>
    </w:p>
    <w:p w14:paraId="0B2F1D52" w14:textId="77777777" w:rsidR="002C6E8D" w:rsidRDefault="0069355F">
      <w:pPr>
        <w:shd w:val="clear" w:color="auto" w:fill="FFFFFF"/>
        <w:spacing w:line="240" w:lineRule="auto"/>
        <w:ind w:firstLine="709"/>
        <w:rPr>
          <w:b/>
          <w:sz w:val="24"/>
          <w:szCs w:val="24"/>
          <w:u w:val="single"/>
        </w:rPr>
      </w:pPr>
      <w:r>
        <w:rPr>
          <w:b/>
          <w:sz w:val="24"/>
          <w:szCs w:val="24"/>
          <w:u w:val="single"/>
        </w:rPr>
        <w:t>Примерный перечень произведений изобразительного искусства.</w:t>
      </w:r>
    </w:p>
    <w:p w14:paraId="2984982D" w14:textId="77777777" w:rsidR="002C6E8D" w:rsidRDefault="0069355F">
      <w:pPr>
        <w:shd w:val="clear" w:color="auto" w:fill="FFFFFF"/>
        <w:spacing w:line="240" w:lineRule="auto"/>
        <w:ind w:firstLine="709"/>
        <w:rPr>
          <w:b/>
          <w:sz w:val="24"/>
          <w:szCs w:val="24"/>
        </w:rPr>
      </w:pPr>
      <w:r>
        <w:rPr>
          <w:b/>
          <w:sz w:val="24"/>
          <w:szCs w:val="24"/>
        </w:rPr>
        <w:t>От 2 до 3 лет.</w:t>
      </w:r>
    </w:p>
    <w:p w14:paraId="5ECEB177" w14:textId="77777777"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xml:space="preserve"> В.Г. Сутеев "Кораблик", "Кто сказал мяу?", "Цыпленок и Утенок"; Ю.А. Васнецов к книге "Колобок", "Теремок".</w:t>
      </w:r>
    </w:p>
    <w:p w14:paraId="3A7B0822" w14:textId="77777777" w:rsidR="002C6E8D" w:rsidRDefault="0069355F">
      <w:pPr>
        <w:shd w:val="clear" w:color="auto" w:fill="FFFFFF"/>
        <w:spacing w:line="240" w:lineRule="auto"/>
        <w:ind w:firstLine="709"/>
        <w:rPr>
          <w:b/>
          <w:sz w:val="24"/>
          <w:szCs w:val="24"/>
        </w:rPr>
      </w:pPr>
      <w:r>
        <w:rPr>
          <w:b/>
          <w:sz w:val="24"/>
          <w:szCs w:val="24"/>
        </w:rPr>
        <w:t>От 3 до 4 лет.</w:t>
      </w:r>
    </w:p>
    <w:p w14:paraId="1CF3DB64" w14:textId="77777777" w:rsidR="002C6E8D" w:rsidRDefault="0069355F">
      <w:pPr>
        <w:shd w:val="clear" w:color="auto" w:fill="FFFFFF"/>
        <w:spacing w:line="240" w:lineRule="auto"/>
        <w:ind w:firstLine="709"/>
        <w:rPr>
          <w:sz w:val="24"/>
          <w:szCs w:val="24"/>
        </w:rPr>
      </w:pPr>
      <w:r>
        <w:rPr>
          <w:b/>
          <w:sz w:val="24"/>
          <w:szCs w:val="24"/>
        </w:rPr>
        <w:t>Иллюстрации к книгам</w:t>
      </w:r>
      <w:r>
        <w:rPr>
          <w:sz w:val="24"/>
          <w:szCs w:val="24"/>
        </w:rPr>
        <w:t>: Е.И. Чарушин "Рассказы о животных"; Ю.А. Васнецов к книге Л.Н. Толстого "Три медведя".</w:t>
      </w:r>
    </w:p>
    <w:p w14:paraId="52345967" w14:textId="77777777" w:rsidR="002C6E8D" w:rsidRDefault="0069355F">
      <w:pPr>
        <w:shd w:val="clear" w:color="auto" w:fill="FFFFFF"/>
        <w:spacing w:line="240" w:lineRule="auto"/>
        <w:ind w:firstLine="709"/>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3D56A899" w14:textId="77777777" w:rsidR="002C6E8D" w:rsidRDefault="0069355F">
      <w:pPr>
        <w:shd w:val="clear" w:color="auto" w:fill="FFFFFF"/>
        <w:spacing w:line="240" w:lineRule="auto"/>
        <w:ind w:firstLine="709"/>
        <w:rPr>
          <w:b/>
          <w:sz w:val="24"/>
          <w:szCs w:val="24"/>
        </w:rPr>
      </w:pPr>
      <w:r>
        <w:rPr>
          <w:b/>
          <w:sz w:val="24"/>
          <w:szCs w:val="24"/>
        </w:rPr>
        <w:t>От 4 до 5 лет.</w:t>
      </w:r>
    </w:p>
    <w:p w14:paraId="408EC9CD" w14:textId="77777777"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40E09D9B" w14:textId="77777777" w:rsidR="002C6E8D" w:rsidRDefault="0069355F">
      <w:pPr>
        <w:shd w:val="clear" w:color="auto" w:fill="FFFFFF"/>
        <w:spacing w:line="240" w:lineRule="auto"/>
        <w:ind w:firstLine="709"/>
        <w:rPr>
          <w:sz w:val="24"/>
          <w:szCs w:val="24"/>
        </w:rPr>
      </w:pPr>
      <w:r>
        <w:rPr>
          <w:sz w:val="24"/>
          <w:szCs w:val="24"/>
        </w:rPr>
        <w:t>Иллюстрации к книгам: В.В. Лебедев к книге С.Я. Маршака "Усатый-полосатый".</w:t>
      </w:r>
    </w:p>
    <w:p w14:paraId="040B1EE0" w14:textId="77777777" w:rsidR="002C6E8D" w:rsidRDefault="0069355F">
      <w:pPr>
        <w:shd w:val="clear" w:color="auto" w:fill="FFFFFF"/>
        <w:spacing w:line="240" w:lineRule="auto"/>
        <w:ind w:firstLine="709"/>
        <w:rPr>
          <w:b/>
          <w:sz w:val="24"/>
          <w:szCs w:val="24"/>
        </w:rPr>
      </w:pPr>
      <w:r>
        <w:rPr>
          <w:b/>
          <w:sz w:val="24"/>
          <w:szCs w:val="24"/>
        </w:rPr>
        <w:t>От 5 до 6 лет.</w:t>
      </w:r>
    </w:p>
    <w:p w14:paraId="39AC2981" w14:textId="77777777" w:rsidR="002C6E8D" w:rsidRDefault="0069355F">
      <w:pPr>
        <w:shd w:val="clear" w:color="auto" w:fill="FFFFFF"/>
        <w:spacing w:line="240" w:lineRule="auto"/>
        <w:ind w:firstLine="709"/>
        <w:rPr>
          <w:sz w:val="24"/>
          <w:szCs w:val="24"/>
        </w:rPr>
      </w:pPr>
      <w:r>
        <w:rPr>
          <w:b/>
          <w:sz w:val="24"/>
          <w:szCs w:val="24"/>
        </w:rPr>
        <w:t>Иллюстрации, репродукции картин:</w:t>
      </w:r>
      <w:r>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1CC10133" w14:textId="77777777" w:rsidR="002C6E8D" w:rsidRDefault="0069355F">
      <w:pPr>
        <w:shd w:val="clear" w:color="auto" w:fill="FFFFFF"/>
        <w:spacing w:line="240" w:lineRule="auto"/>
        <w:ind w:firstLine="709"/>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14:paraId="3357B202" w14:textId="77777777" w:rsidR="002C6E8D" w:rsidRDefault="0069355F">
      <w:pPr>
        <w:shd w:val="clear" w:color="auto" w:fill="FFFFFF"/>
        <w:spacing w:line="240" w:lineRule="auto"/>
        <w:ind w:firstLine="709"/>
        <w:rPr>
          <w:b/>
          <w:sz w:val="24"/>
          <w:szCs w:val="24"/>
        </w:rPr>
      </w:pPr>
      <w:r>
        <w:rPr>
          <w:b/>
          <w:sz w:val="24"/>
          <w:szCs w:val="24"/>
        </w:rPr>
        <w:t>От 6 до 7 лет.</w:t>
      </w:r>
    </w:p>
    <w:p w14:paraId="4654BE35" w14:textId="77777777" w:rsidR="002C6E8D" w:rsidRDefault="0069355F">
      <w:pPr>
        <w:shd w:val="clear" w:color="auto" w:fill="FFFFFF"/>
        <w:spacing w:line="240" w:lineRule="auto"/>
        <w:ind w:firstLine="709"/>
        <w:rPr>
          <w:sz w:val="24"/>
          <w:szCs w:val="24"/>
        </w:rPr>
      </w:pPr>
      <w:r>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3C11DC08" w14:textId="77777777" w:rsidR="002C6E8D" w:rsidRDefault="0069355F">
      <w:pPr>
        <w:shd w:val="clear" w:color="auto" w:fill="FFFFFF"/>
        <w:spacing w:line="240" w:lineRule="auto"/>
        <w:ind w:firstLine="709"/>
        <w:rPr>
          <w:sz w:val="24"/>
          <w:szCs w:val="24"/>
        </w:rPr>
      </w:pPr>
      <w:r>
        <w:rPr>
          <w:sz w:val="24"/>
          <w:szCs w:val="24"/>
        </w:rPr>
        <w:lastRenderedPageBreak/>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4330483" w14:textId="77777777" w:rsidR="002C6E8D" w:rsidRDefault="002C6E8D">
      <w:pPr>
        <w:shd w:val="clear" w:color="auto" w:fill="FFFFFF"/>
        <w:spacing w:line="240" w:lineRule="auto"/>
        <w:ind w:firstLine="709"/>
        <w:rPr>
          <w:b/>
          <w:bCs/>
          <w:sz w:val="24"/>
          <w:szCs w:val="24"/>
        </w:rPr>
      </w:pPr>
    </w:p>
    <w:p w14:paraId="0440D4C2" w14:textId="77777777" w:rsidR="002C6E8D" w:rsidRDefault="0069355F">
      <w:pPr>
        <w:shd w:val="clear" w:color="auto" w:fill="FFFFFF"/>
        <w:spacing w:line="240" w:lineRule="auto"/>
        <w:ind w:firstLine="709"/>
        <w:rPr>
          <w:b/>
          <w:bCs/>
          <w:sz w:val="24"/>
          <w:szCs w:val="24"/>
        </w:rPr>
      </w:pPr>
      <w:r>
        <w:rPr>
          <w:b/>
          <w:sz w:val="24"/>
          <w:szCs w:val="24"/>
        </w:rPr>
        <w:t>3.1.5. Примерный перечень анимационных произведений.</w:t>
      </w:r>
    </w:p>
    <w:p w14:paraId="462ECEAC" w14:textId="77777777" w:rsidR="002C6E8D" w:rsidRDefault="0069355F">
      <w:pPr>
        <w:shd w:val="clear" w:color="auto" w:fill="FFFFFF"/>
        <w:spacing w:line="240" w:lineRule="auto"/>
        <w:ind w:firstLine="709"/>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0CBB7F2B" w14:textId="77777777" w:rsidR="002C6E8D" w:rsidRDefault="0069355F">
      <w:pPr>
        <w:shd w:val="clear" w:color="auto" w:fill="FFFFFF"/>
        <w:spacing w:line="240" w:lineRule="auto"/>
        <w:ind w:firstLine="709"/>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100A5091" w14:textId="77777777" w:rsidR="002C6E8D" w:rsidRDefault="0069355F">
      <w:pPr>
        <w:shd w:val="clear" w:color="auto" w:fill="FFFFFF"/>
        <w:spacing w:line="240" w:lineRule="auto"/>
        <w:ind w:firstLine="709"/>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sz w:val="24"/>
          <w:szCs w:val="24"/>
          <w:vertAlign w:val="superscript"/>
        </w:rPr>
        <w:t>12</w:t>
      </w:r>
      <w:r>
        <w:rPr>
          <w:sz w:val="24"/>
          <w:szCs w:val="24"/>
        </w:rPr>
        <w:t>.</w:t>
      </w:r>
    </w:p>
    <w:p w14:paraId="76C18A23" w14:textId="77777777" w:rsidR="002C6E8D" w:rsidRDefault="0069355F">
      <w:pPr>
        <w:shd w:val="clear" w:color="auto" w:fill="FFFFFF"/>
        <w:spacing w:line="240" w:lineRule="auto"/>
        <w:ind w:firstLine="709"/>
        <w:rPr>
          <w:sz w:val="24"/>
          <w:szCs w:val="24"/>
        </w:rPr>
      </w:pPr>
      <w:r>
        <w:rPr>
          <w:sz w:val="24"/>
          <w:szCs w:val="24"/>
        </w:rPr>
        <w:t>Для детей дошкольного возраста (с пяти лет).</w:t>
      </w:r>
    </w:p>
    <w:p w14:paraId="79DD5B25" w14:textId="77777777" w:rsidR="002C6E8D" w:rsidRDefault="0069355F">
      <w:pPr>
        <w:shd w:val="clear" w:color="auto" w:fill="FFFFFF"/>
        <w:spacing w:line="240" w:lineRule="auto"/>
        <w:ind w:firstLine="709"/>
        <w:rPr>
          <w:sz w:val="24"/>
          <w:szCs w:val="24"/>
        </w:rPr>
      </w:pPr>
      <w:r>
        <w:rPr>
          <w:sz w:val="24"/>
          <w:szCs w:val="24"/>
        </w:rPr>
        <w:t>Анимационный сериал "Тима и Тома", студия "Рики", реж. А.Борисова, A. Жидков, О. Мусин, А. Бахурин и другие, 2015.</w:t>
      </w:r>
    </w:p>
    <w:p w14:paraId="3BFE9327" w14:textId="77777777" w:rsidR="002C6E8D" w:rsidRDefault="0069355F">
      <w:pPr>
        <w:shd w:val="clear" w:color="auto" w:fill="FFFFFF"/>
        <w:spacing w:line="240" w:lineRule="auto"/>
        <w:ind w:firstLine="709"/>
        <w:rPr>
          <w:sz w:val="24"/>
          <w:szCs w:val="24"/>
        </w:rPr>
      </w:pPr>
      <w:r>
        <w:rPr>
          <w:sz w:val="24"/>
          <w:szCs w:val="24"/>
        </w:rPr>
        <w:t>Фильм "Паровозик из Ромашкова", студия Союзмультфильм, реж. B. Дегтярев, 1967.</w:t>
      </w:r>
    </w:p>
    <w:p w14:paraId="30600A9F" w14:textId="77777777" w:rsidR="002C6E8D" w:rsidRDefault="0069355F">
      <w:pPr>
        <w:shd w:val="clear" w:color="auto" w:fill="FFFFFF"/>
        <w:spacing w:line="240" w:lineRule="auto"/>
        <w:ind w:firstLine="709"/>
        <w:rPr>
          <w:sz w:val="24"/>
          <w:szCs w:val="24"/>
        </w:rPr>
      </w:pPr>
      <w:r>
        <w:rPr>
          <w:sz w:val="24"/>
          <w:szCs w:val="24"/>
        </w:rPr>
        <w:t>Фильм "Как львенок и черепаха пели песню", студия Союзмультфильм, режиссер И. Ковалевская, 1974.</w:t>
      </w:r>
    </w:p>
    <w:p w14:paraId="6F844C3A" w14:textId="77777777" w:rsidR="002C6E8D" w:rsidRDefault="0069355F">
      <w:pPr>
        <w:shd w:val="clear" w:color="auto" w:fill="FFFFFF"/>
        <w:spacing w:line="240" w:lineRule="auto"/>
        <w:ind w:firstLine="709"/>
        <w:rPr>
          <w:sz w:val="24"/>
          <w:szCs w:val="24"/>
        </w:rPr>
      </w:pPr>
      <w:r>
        <w:rPr>
          <w:sz w:val="24"/>
          <w:szCs w:val="24"/>
        </w:rPr>
        <w:t>Фильм "Мама для мамонтенка", студия "Союзмультфильм", режиссер О. Чуркин, 1981.</w:t>
      </w:r>
    </w:p>
    <w:p w14:paraId="416D3E70" w14:textId="77777777" w:rsidR="002C6E8D" w:rsidRDefault="0069355F">
      <w:pPr>
        <w:shd w:val="clear" w:color="auto" w:fill="FFFFFF"/>
        <w:spacing w:line="240" w:lineRule="auto"/>
        <w:ind w:firstLine="709"/>
        <w:rPr>
          <w:sz w:val="24"/>
          <w:szCs w:val="24"/>
        </w:rPr>
      </w:pPr>
      <w:r>
        <w:rPr>
          <w:sz w:val="24"/>
          <w:szCs w:val="24"/>
        </w:rPr>
        <w:t>Фильм "Катерок", студия "Союзмультфильм", режиссёр И. Ковалевская, 1970.</w:t>
      </w:r>
    </w:p>
    <w:p w14:paraId="170121C9" w14:textId="77777777" w:rsidR="002C6E8D" w:rsidRDefault="0069355F">
      <w:pPr>
        <w:shd w:val="clear" w:color="auto" w:fill="FFFFFF"/>
        <w:spacing w:line="240" w:lineRule="auto"/>
        <w:ind w:firstLine="709"/>
        <w:rPr>
          <w:sz w:val="24"/>
          <w:szCs w:val="24"/>
        </w:rPr>
      </w:pPr>
      <w:r>
        <w:rPr>
          <w:sz w:val="24"/>
          <w:szCs w:val="24"/>
        </w:rPr>
        <w:t>Фильм "Мешок яблок", студия "Союзмультфильм", режиссер В. Бордзиловский, 1974.</w:t>
      </w:r>
    </w:p>
    <w:p w14:paraId="2179E05B" w14:textId="77777777" w:rsidR="002C6E8D" w:rsidRDefault="0069355F">
      <w:pPr>
        <w:shd w:val="clear" w:color="auto" w:fill="FFFFFF"/>
        <w:spacing w:line="240" w:lineRule="auto"/>
        <w:ind w:firstLine="709"/>
        <w:rPr>
          <w:sz w:val="24"/>
          <w:szCs w:val="24"/>
        </w:rPr>
      </w:pPr>
      <w:r>
        <w:rPr>
          <w:sz w:val="24"/>
          <w:szCs w:val="24"/>
        </w:rPr>
        <w:t>Фильм "Крошка енот", ТО "Экран", режиссер О. Чуркин, 1974.</w:t>
      </w:r>
    </w:p>
    <w:p w14:paraId="5BA0CFB5" w14:textId="77777777" w:rsidR="002C6E8D" w:rsidRDefault="0069355F">
      <w:pPr>
        <w:shd w:val="clear" w:color="auto" w:fill="FFFFFF"/>
        <w:spacing w:line="240" w:lineRule="auto"/>
        <w:ind w:firstLine="709"/>
        <w:rPr>
          <w:sz w:val="24"/>
          <w:szCs w:val="24"/>
        </w:rPr>
      </w:pPr>
      <w:r>
        <w:rPr>
          <w:sz w:val="24"/>
          <w:szCs w:val="24"/>
        </w:rPr>
        <w:t>Фильм "Гадкий утенок", студия "Союзмультфильм", режиссер В. Дегтярев.</w:t>
      </w:r>
    </w:p>
    <w:p w14:paraId="434D4BFD" w14:textId="77777777" w:rsidR="002C6E8D" w:rsidRDefault="0069355F">
      <w:pPr>
        <w:shd w:val="clear" w:color="auto" w:fill="FFFFFF"/>
        <w:spacing w:line="240" w:lineRule="auto"/>
        <w:ind w:firstLine="709"/>
        <w:rPr>
          <w:sz w:val="24"/>
          <w:szCs w:val="24"/>
        </w:rPr>
      </w:pPr>
      <w:r>
        <w:rPr>
          <w:sz w:val="24"/>
          <w:szCs w:val="24"/>
        </w:rPr>
        <w:t>Фильм "Котенок по имени Гав", студия Союзмультфильм, режиссер Л. Атаманов.</w:t>
      </w:r>
    </w:p>
    <w:p w14:paraId="0768FEB5" w14:textId="77777777" w:rsidR="002C6E8D" w:rsidRDefault="0069355F">
      <w:pPr>
        <w:shd w:val="clear" w:color="auto" w:fill="FFFFFF"/>
        <w:spacing w:line="240" w:lineRule="auto"/>
        <w:ind w:firstLine="709"/>
        <w:rPr>
          <w:sz w:val="24"/>
          <w:szCs w:val="24"/>
        </w:rPr>
      </w:pPr>
      <w:r>
        <w:rPr>
          <w:sz w:val="24"/>
          <w:szCs w:val="24"/>
        </w:rPr>
        <w:t>Фильм "Маугли", студия "Союзмультфильм", режиссер Р. Давыдов, 1971.</w:t>
      </w:r>
    </w:p>
    <w:p w14:paraId="62001867" w14:textId="77777777" w:rsidR="002C6E8D" w:rsidRDefault="0069355F">
      <w:pPr>
        <w:shd w:val="clear" w:color="auto" w:fill="FFFFFF"/>
        <w:spacing w:line="240" w:lineRule="auto"/>
        <w:ind w:firstLine="709"/>
        <w:rPr>
          <w:sz w:val="24"/>
          <w:szCs w:val="24"/>
        </w:rPr>
      </w:pPr>
      <w:r>
        <w:rPr>
          <w:sz w:val="24"/>
          <w:szCs w:val="24"/>
        </w:rPr>
        <w:t>Фильм "Кот Леопольд", студия "Экран", режиссер А. Резников, 1975 - 1987.</w:t>
      </w:r>
    </w:p>
    <w:p w14:paraId="38B51F87" w14:textId="77777777" w:rsidR="002C6E8D" w:rsidRDefault="0069355F">
      <w:pPr>
        <w:shd w:val="clear" w:color="auto" w:fill="FFFFFF"/>
        <w:spacing w:line="240" w:lineRule="auto"/>
        <w:ind w:firstLine="709"/>
        <w:rPr>
          <w:sz w:val="24"/>
          <w:szCs w:val="24"/>
        </w:rPr>
      </w:pPr>
      <w:r>
        <w:rPr>
          <w:sz w:val="24"/>
          <w:szCs w:val="24"/>
        </w:rPr>
        <w:t>Фильм "Рикки-Тикки-Тави", студия "Союзмультфильм", режиссер A. Снежко-Блоцкой, 1965.</w:t>
      </w:r>
    </w:p>
    <w:p w14:paraId="17875E67" w14:textId="77777777" w:rsidR="002C6E8D" w:rsidRDefault="0069355F">
      <w:pPr>
        <w:shd w:val="clear" w:color="auto" w:fill="FFFFFF"/>
        <w:spacing w:line="240" w:lineRule="auto"/>
        <w:ind w:firstLine="709"/>
        <w:rPr>
          <w:sz w:val="24"/>
          <w:szCs w:val="24"/>
        </w:rPr>
      </w:pPr>
      <w:r>
        <w:rPr>
          <w:sz w:val="24"/>
          <w:szCs w:val="24"/>
        </w:rPr>
        <w:t>Фильм "Дюймовочка", студия "Союзмульфильм", режиссер Л. Амальрик, 1964.</w:t>
      </w:r>
    </w:p>
    <w:p w14:paraId="3F3D5F86" w14:textId="77777777" w:rsidR="002C6E8D" w:rsidRDefault="0069355F">
      <w:pPr>
        <w:shd w:val="clear" w:color="auto" w:fill="FFFFFF"/>
        <w:spacing w:line="240" w:lineRule="auto"/>
        <w:ind w:firstLine="709"/>
        <w:rPr>
          <w:sz w:val="24"/>
          <w:szCs w:val="24"/>
        </w:rPr>
      </w:pPr>
      <w:r>
        <w:rPr>
          <w:sz w:val="24"/>
          <w:szCs w:val="24"/>
        </w:rPr>
        <w:t>Фильм "Пластилиновая ворона", ТО "Экран", режиссер А. Татарский, 1981.</w:t>
      </w:r>
    </w:p>
    <w:p w14:paraId="308663CF" w14:textId="77777777" w:rsidR="002C6E8D" w:rsidRDefault="0069355F">
      <w:pPr>
        <w:shd w:val="clear" w:color="auto" w:fill="FFFFFF"/>
        <w:spacing w:line="240" w:lineRule="auto"/>
        <w:ind w:firstLine="709"/>
        <w:rPr>
          <w:sz w:val="24"/>
          <w:szCs w:val="24"/>
        </w:rPr>
      </w:pPr>
      <w:r>
        <w:rPr>
          <w:sz w:val="24"/>
          <w:szCs w:val="24"/>
        </w:rPr>
        <w:t>Фильм "Каникулы Бонифация", студия "Союзмультфильм", режиссер Ф. Хитрук, 1965.</w:t>
      </w:r>
    </w:p>
    <w:p w14:paraId="2EAFC4A8" w14:textId="77777777" w:rsidR="002C6E8D" w:rsidRDefault="0069355F">
      <w:pPr>
        <w:shd w:val="clear" w:color="auto" w:fill="FFFFFF"/>
        <w:spacing w:line="240" w:lineRule="auto"/>
        <w:ind w:firstLine="709"/>
        <w:rPr>
          <w:sz w:val="24"/>
          <w:szCs w:val="24"/>
        </w:rPr>
      </w:pPr>
      <w:r>
        <w:rPr>
          <w:sz w:val="24"/>
          <w:szCs w:val="24"/>
        </w:rPr>
        <w:t>Фильм "Последний лепесток", студия "Союзмультфильм", режиссер Р. Качанов, 1977.</w:t>
      </w:r>
    </w:p>
    <w:p w14:paraId="28182D4F" w14:textId="77777777" w:rsidR="002C6E8D" w:rsidRDefault="0069355F">
      <w:pPr>
        <w:shd w:val="clear" w:color="auto" w:fill="FFFFFF"/>
        <w:spacing w:line="240" w:lineRule="auto"/>
        <w:ind w:firstLine="709"/>
        <w:rPr>
          <w:sz w:val="24"/>
          <w:szCs w:val="24"/>
        </w:rPr>
      </w:pPr>
      <w:r>
        <w:rPr>
          <w:sz w:val="24"/>
          <w:szCs w:val="24"/>
        </w:rPr>
        <w:t>Фильм "Умка" и "Умка ищет друга", студия "Союзмультфильм", режиссер B. Попов, В. Пекарь, 1969, 1970.</w:t>
      </w:r>
    </w:p>
    <w:p w14:paraId="428F0617" w14:textId="77777777" w:rsidR="002C6E8D" w:rsidRDefault="0069355F">
      <w:pPr>
        <w:shd w:val="clear" w:color="auto" w:fill="FFFFFF"/>
        <w:spacing w:line="240" w:lineRule="auto"/>
        <w:ind w:firstLine="709"/>
        <w:rPr>
          <w:sz w:val="24"/>
          <w:szCs w:val="24"/>
        </w:rPr>
      </w:pPr>
      <w:r>
        <w:rPr>
          <w:sz w:val="24"/>
          <w:szCs w:val="24"/>
        </w:rPr>
        <w:t>Фильм "Умка на ёлке", студия "Союзмультфильм", режиссер А. Воробьев, 2019.</w:t>
      </w:r>
    </w:p>
    <w:p w14:paraId="03E98AC2" w14:textId="77777777" w:rsidR="002C6E8D" w:rsidRDefault="0069355F">
      <w:pPr>
        <w:shd w:val="clear" w:color="auto" w:fill="FFFFFF"/>
        <w:spacing w:line="240" w:lineRule="auto"/>
        <w:ind w:firstLine="709"/>
        <w:rPr>
          <w:sz w:val="24"/>
          <w:szCs w:val="24"/>
        </w:rPr>
      </w:pPr>
      <w:r>
        <w:rPr>
          <w:sz w:val="24"/>
          <w:szCs w:val="24"/>
        </w:rPr>
        <w:t>Фильм "Сладкая сказка", студия Союзмультфильм, режиссер В. Дегтярев, 1970.</w:t>
      </w:r>
    </w:p>
    <w:p w14:paraId="317CE542" w14:textId="77777777" w:rsidR="002C6E8D" w:rsidRDefault="0069355F">
      <w:pPr>
        <w:shd w:val="clear" w:color="auto" w:fill="FFFFFF"/>
        <w:spacing w:line="240" w:lineRule="auto"/>
        <w:ind w:firstLine="709"/>
        <w:rPr>
          <w:sz w:val="24"/>
          <w:szCs w:val="24"/>
        </w:rPr>
      </w:pPr>
      <w:r>
        <w:rPr>
          <w:sz w:val="24"/>
          <w:szCs w:val="24"/>
        </w:rPr>
        <w:lastRenderedPageBreak/>
        <w:t>Цикл фильмов "Чебурашка и крокодил Гена", студия "Союзмультфильм", режиссер Р. Качанов, 1969-1983.</w:t>
      </w:r>
    </w:p>
    <w:p w14:paraId="1F73D1F8" w14:textId="77777777" w:rsidR="002C6E8D" w:rsidRDefault="0069355F">
      <w:pPr>
        <w:shd w:val="clear" w:color="auto" w:fill="FFFFFF"/>
        <w:spacing w:line="240" w:lineRule="auto"/>
        <w:ind w:firstLine="709"/>
        <w:rPr>
          <w:sz w:val="24"/>
          <w:szCs w:val="24"/>
        </w:rPr>
      </w:pPr>
      <w:r>
        <w:rPr>
          <w:sz w:val="24"/>
          <w:szCs w:val="24"/>
        </w:rPr>
        <w:t>Цикл фильмов "38 попугаев", студия "Союзмультфильм", режиссер И. Уфимцев, 1976-91.</w:t>
      </w:r>
    </w:p>
    <w:p w14:paraId="394AEB64" w14:textId="77777777" w:rsidR="002C6E8D" w:rsidRDefault="0069355F">
      <w:pPr>
        <w:shd w:val="clear" w:color="auto" w:fill="FFFFFF"/>
        <w:spacing w:line="240" w:lineRule="auto"/>
        <w:ind w:firstLine="709"/>
        <w:rPr>
          <w:sz w:val="24"/>
          <w:szCs w:val="24"/>
        </w:rPr>
      </w:pPr>
      <w:r>
        <w:rPr>
          <w:sz w:val="24"/>
          <w:szCs w:val="24"/>
        </w:rPr>
        <w:t>Цикл фильмов "Винни-Пух", студия "Союзмультфильм", режиссер Ф.Хитрук, 1969-1972.</w:t>
      </w:r>
    </w:p>
    <w:p w14:paraId="0A351C12" w14:textId="77777777" w:rsidR="002C6E8D" w:rsidRDefault="0069355F">
      <w:pPr>
        <w:shd w:val="clear" w:color="auto" w:fill="FFFFFF"/>
        <w:spacing w:line="240" w:lineRule="auto"/>
        <w:ind w:firstLine="709"/>
        <w:rPr>
          <w:sz w:val="24"/>
          <w:szCs w:val="24"/>
        </w:rPr>
      </w:pPr>
      <w:r>
        <w:rPr>
          <w:sz w:val="24"/>
          <w:szCs w:val="24"/>
        </w:rPr>
        <w:t>Фильм "Серая шейка", студия "Союзмультфильм", режиссер Л. Амальрик, В. Полковников, 1948.</w:t>
      </w:r>
    </w:p>
    <w:p w14:paraId="32828F9E" w14:textId="77777777" w:rsidR="002C6E8D" w:rsidRDefault="0069355F">
      <w:pPr>
        <w:shd w:val="clear" w:color="auto" w:fill="FFFFFF"/>
        <w:spacing w:line="240" w:lineRule="auto"/>
        <w:ind w:firstLine="709"/>
        <w:rPr>
          <w:sz w:val="24"/>
          <w:szCs w:val="24"/>
        </w:rPr>
      </w:pPr>
      <w:r>
        <w:rPr>
          <w:sz w:val="24"/>
          <w:szCs w:val="24"/>
        </w:rPr>
        <w:t>Фильм "Золушка", студия "Союзмультфильм", режиссер И. Аксенчук, 1979.</w:t>
      </w:r>
    </w:p>
    <w:p w14:paraId="55CC7943" w14:textId="77777777" w:rsidR="002C6E8D" w:rsidRDefault="0069355F">
      <w:pPr>
        <w:shd w:val="clear" w:color="auto" w:fill="FFFFFF"/>
        <w:spacing w:line="240" w:lineRule="auto"/>
        <w:ind w:firstLine="709"/>
        <w:rPr>
          <w:sz w:val="24"/>
          <w:szCs w:val="24"/>
        </w:rPr>
      </w:pPr>
      <w:r>
        <w:rPr>
          <w:sz w:val="24"/>
          <w:szCs w:val="24"/>
        </w:rPr>
        <w:t>Фильм "Новогодняя сказка", студия "Союзмультфильм", режиссер В. Дегтярев, 1972.</w:t>
      </w:r>
    </w:p>
    <w:p w14:paraId="2054E984" w14:textId="77777777" w:rsidR="002C6E8D" w:rsidRDefault="0069355F">
      <w:pPr>
        <w:shd w:val="clear" w:color="auto" w:fill="FFFFFF"/>
        <w:spacing w:line="240" w:lineRule="auto"/>
        <w:ind w:firstLine="709"/>
        <w:rPr>
          <w:sz w:val="24"/>
          <w:szCs w:val="24"/>
        </w:rPr>
      </w:pPr>
      <w:r>
        <w:rPr>
          <w:sz w:val="24"/>
          <w:szCs w:val="24"/>
        </w:rPr>
        <w:t>Фильм "Серебряное копытце", студия Союзмультфильм, режиссер Г. Сокольский, 1977.</w:t>
      </w:r>
    </w:p>
    <w:p w14:paraId="748F2F30" w14:textId="77777777" w:rsidR="002C6E8D" w:rsidRDefault="0069355F">
      <w:pPr>
        <w:shd w:val="clear" w:color="auto" w:fill="FFFFFF"/>
        <w:spacing w:line="240" w:lineRule="auto"/>
        <w:ind w:firstLine="709"/>
        <w:rPr>
          <w:sz w:val="24"/>
          <w:szCs w:val="24"/>
        </w:rPr>
      </w:pPr>
      <w:r>
        <w:rPr>
          <w:sz w:val="24"/>
          <w:szCs w:val="24"/>
        </w:rPr>
        <w:t>Фильм "Щелкунчик", студия "Союзмультфильм", режиссер Б. Степанцев, 1973.</w:t>
      </w:r>
    </w:p>
    <w:p w14:paraId="34123428" w14:textId="77777777" w:rsidR="002C6E8D" w:rsidRDefault="0069355F">
      <w:pPr>
        <w:shd w:val="clear" w:color="auto" w:fill="FFFFFF"/>
        <w:spacing w:line="240" w:lineRule="auto"/>
        <w:ind w:firstLine="709"/>
        <w:rPr>
          <w:sz w:val="24"/>
          <w:szCs w:val="24"/>
        </w:rPr>
      </w:pPr>
      <w:r>
        <w:rPr>
          <w:sz w:val="24"/>
          <w:szCs w:val="24"/>
        </w:rPr>
        <w:t>Фильм "Гуси-лебеди", студия Союзмультфильм, режиссеры И. Иванов-Вано, А. Снежко-Блоцкая, 1949.</w:t>
      </w:r>
    </w:p>
    <w:p w14:paraId="3967B5C7" w14:textId="77777777" w:rsidR="002C6E8D" w:rsidRDefault="0069355F">
      <w:pPr>
        <w:shd w:val="clear" w:color="auto" w:fill="FFFFFF"/>
        <w:spacing w:line="240" w:lineRule="auto"/>
        <w:ind w:firstLine="709"/>
        <w:rPr>
          <w:sz w:val="24"/>
          <w:szCs w:val="24"/>
        </w:rPr>
      </w:pPr>
      <w:r>
        <w:rPr>
          <w:sz w:val="24"/>
          <w:szCs w:val="24"/>
        </w:rPr>
        <w:t>Цикл фильмов "Приключение Незнайки и его друзей", студия "ТО Экран", режиссер коллектив авторов, 1971-1973.</w:t>
      </w:r>
    </w:p>
    <w:p w14:paraId="5AB56590" w14:textId="77777777" w:rsidR="002C6E8D" w:rsidRDefault="0069355F">
      <w:pPr>
        <w:shd w:val="clear" w:color="auto" w:fill="FFFFFF"/>
        <w:spacing w:line="240" w:lineRule="auto"/>
        <w:ind w:firstLine="709"/>
        <w:rPr>
          <w:sz w:val="24"/>
          <w:szCs w:val="24"/>
        </w:rPr>
      </w:pPr>
      <w:r>
        <w:rPr>
          <w:sz w:val="24"/>
          <w:szCs w:val="24"/>
        </w:rPr>
        <w:t>. Для детей старшего дошкольного возраста (6-7 лет).</w:t>
      </w:r>
    </w:p>
    <w:p w14:paraId="7C063015" w14:textId="77777777" w:rsidR="002C6E8D" w:rsidRDefault="0069355F">
      <w:pPr>
        <w:shd w:val="clear" w:color="auto" w:fill="FFFFFF"/>
        <w:spacing w:line="240" w:lineRule="auto"/>
        <w:ind w:firstLine="709"/>
        <w:rPr>
          <w:sz w:val="24"/>
          <w:szCs w:val="24"/>
        </w:rPr>
      </w:pPr>
      <w:r>
        <w:rPr>
          <w:sz w:val="24"/>
          <w:szCs w:val="24"/>
        </w:rPr>
        <w:t>Фильм "Малыш и Карлсон", студия "Союзмультфильм", режиссер Б. Степанцев, 1969.</w:t>
      </w:r>
    </w:p>
    <w:p w14:paraId="146F8F9D" w14:textId="77777777" w:rsidR="002C6E8D" w:rsidRDefault="0069355F">
      <w:pPr>
        <w:shd w:val="clear" w:color="auto" w:fill="FFFFFF"/>
        <w:spacing w:line="240" w:lineRule="auto"/>
        <w:ind w:firstLine="709"/>
        <w:rPr>
          <w:sz w:val="24"/>
          <w:szCs w:val="24"/>
        </w:rPr>
      </w:pPr>
      <w:r>
        <w:rPr>
          <w:sz w:val="24"/>
          <w:szCs w:val="24"/>
        </w:rPr>
        <w:t>Фильм "Лягушка-путешественница", студия "Союзмультфильм", режиссеры В. Котеночкин, А. Трусов, 1965.</w:t>
      </w:r>
    </w:p>
    <w:p w14:paraId="16E548CA" w14:textId="77777777" w:rsidR="002C6E8D" w:rsidRDefault="0069355F">
      <w:pPr>
        <w:shd w:val="clear" w:color="auto" w:fill="FFFFFF"/>
        <w:spacing w:line="240" w:lineRule="auto"/>
        <w:ind w:firstLine="709"/>
        <w:rPr>
          <w:sz w:val="24"/>
          <w:szCs w:val="24"/>
        </w:rPr>
      </w:pPr>
      <w:r>
        <w:rPr>
          <w:sz w:val="24"/>
          <w:szCs w:val="24"/>
        </w:rPr>
        <w:t>Фильм "Варежка", студия "Союзмультфильм", режиссер Р. Качанов, 1967.</w:t>
      </w:r>
    </w:p>
    <w:p w14:paraId="75261D2F" w14:textId="77777777" w:rsidR="002C6E8D" w:rsidRDefault="0069355F">
      <w:pPr>
        <w:shd w:val="clear" w:color="auto" w:fill="FFFFFF"/>
        <w:spacing w:line="240" w:lineRule="auto"/>
        <w:ind w:firstLine="709"/>
        <w:rPr>
          <w:sz w:val="24"/>
          <w:szCs w:val="24"/>
        </w:rPr>
      </w:pPr>
      <w:r>
        <w:rPr>
          <w:sz w:val="24"/>
          <w:szCs w:val="24"/>
        </w:rPr>
        <w:t>Фильм "Честное слово", студия "Экран", режиссер М. Новогрудская, 1978.</w:t>
      </w:r>
    </w:p>
    <w:p w14:paraId="523A8FEE" w14:textId="77777777" w:rsidR="002C6E8D" w:rsidRDefault="0069355F">
      <w:pPr>
        <w:shd w:val="clear" w:color="auto" w:fill="FFFFFF"/>
        <w:spacing w:line="240" w:lineRule="auto"/>
        <w:ind w:firstLine="709"/>
        <w:rPr>
          <w:sz w:val="24"/>
          <w:szCs w:val="24"/>
        </w:rPr>
      </w:pPr>
      <w:r>
        <w:rPr>
          <w:sz w:val="24"/>
          <w:szCs w:val="24"/>
        </w:rPr>
        <w:t>Фильм "Вовка в тридевятом царстве", студия "Союзмультфильм", режиссер Б. Степанцев, 1965.</w:t>
      </w:r>
    </w:p>
    <w:p w14:paraId="2BB0810B" w14:textId="77777777" w:rsidR="002C6E8D" w:rsidRDefault="0069355F">
      <w:pPr>
        <w:shd w:val="clear" w:color="auto" w:fill="FFFFFF"/>
        <w:spacing w:line="240" w:lineRule="auto"/>
        <w:ind w:firstLine="709"/>
        <w:rPr>
          <w:sz w:val="24"/>
          <w:szCs w:val="24"/>
        </w:rPr>
      </w:pPr>
      <w:r>
        <w:rPr>
          <w:sz w:val="24"/>
          <w:szCs w:val="24"/>
        </w:rPr>
        <w:t>Фильм "Заколдованный мальчик", студия "Союзмультфильм", режиссер A. Снежко-Блоцкая, В.Полковников, 1955.</w:t>
      </w:r>
    </w:p>
    <w:p w14:paraId="2D5345D5" w14:textId="77777777" w:rsidR="002C6E8D" w:rsidRDefault="0069355F">
      <w:pPr>
        <w:shd w:val="clear" w:color="auto" w:fill="FFFFFF"/>
        <w:spacing w:line="240" w:lineRule="auto"/>
        <w:ind w:firstLine="709"/>
        <w:rPr>
          <w:sz w:val="24"/>
          <w:szCs w:val="24"/>
        </w:rPr>
      </w:pPr>
      <w:r>
        <w:rPr>
          <w:sz w:val="24"/>
          <w:szCs w:val="24"/>
        </w:rPr>
        <w:t>Фильм "Золотая антилопа", студия "Союзмультфильм", режиссер Л. Атаманов, 1954.</w:t>
      </w:r>
    </w:p>
    <w:p w14:paraId="6EAAD71D" w14:textId="77777777" w:rsidR="002C6E8D" w:rsidRDefault="0069355F">
      <w:pPr>
        <w:shd w:val="clear" w:color="auto" w:fill="FFFFFF"/>
        <w:spacing w:line="240" w:lineRule="auto"/>
        <w:ind w:firstLine="709"/>
        <w:rPr>
          <w:sz w:val="24"/>
          <w:szCs w:val="24"/>
        </w:rPr>
      </w:pPr>
      <w:r>
        <w:rPr>
          <w:sz w:val="24"/>
          <w:szCs w:val="24"/>
        </w:rPr>
        <w:t>Фильм "Бременские музыканты", студия "Союзмультфильм", режиссер И. Ковалевская, 1969.</w:t>
      </w:r>
    </w:p>
    <w:p w14:paraId="2B0B7277" w14:textId="77777777" w:rsidR="002C6E8D" w:rsidRDefault="0069355F">
      <w:pPr>
        <w:shd w:val="clear" w:color="auto" w:fill="FFFFFF"/>
        <w:spacing w:line="240" w:lineRule="auto"/>
        <w:ind w:firstLine="709"/>
        <w:rPr>
          <w:sz w:val="24"/>
          <w:szCs w:val="24"/>
        </w:rPr>
      </w:pPr>
      <w:r>
        <w:rPr>
          <w:sz w:val="24"/>
          <w:szCs w:val="24"/>
        </w:rPr>
        <w:t>Фильм "Двенадцать месяцев", студия "Союзмультфильм", режиссер И. Иванов-Вано, М. Ботов, 1956.</w:t>
      </w:r>
    </w:p>
    <w:p w14:paraId="71330DAD" w14:textId="77777777" w:rsidR="002C6E8D" w:rsidRDefault="0069355F">
      <w:pPr>
        <w:shd w:val="clear" w:color="auto" w:fill="FFFFFF"/>
        <w:spacing w:line="240" w:lineRule="auto"/>
        <w:ind w:firstLine="709"/>
        <w:rPr>
          <w:sz w:val="24"/>
          <w:szCs w:val="24"/>
        </w:rPr>
      </w:pPr>
      <w:r>
        <w:rPr>
          <w:sz w:val="24"/>
          <w:szCs w:val="24"/>
        </w:rPr>
        <w:t>Фильм "Ёжик в тумане", студия "Союзмультфильм", режиссер Ю. Норштейн, 1975.</w:t>
      </w:r>
    </w:p>
    <w:p w14:paraId="4EA0ACDE" w14:textId="77777777" w:rsidR="002C6E8D" w:rsidRDefault="0069355F">
      <w:pPr>
        <w:shd w:val="clear" w:color="auto" w:fill="FFFFFF"/>
        <w:spacing w:line="240" w:lineRule="auto"/>
        <w:ind w:firstLine="709"/>
        <w:rPr>
          <w:sz w:val="24"/>
          <w:szCs w:val="24"/>
        </w:rPr>
      </w:pPr>
      <w:r>
        <w:rPr>
          <w:sz w:val="24"/>
          <w:szCs w:val="24"/>
        </w:rPr>
        <w:t>Фильм "Девочка и дельфин", студия "Союзмультфильм", режиссер Р. Зельма, 1979.</w:t>
      </w:r>
    </w:p>
    <w:p w14:paraId="0514A6C8" w14:textId="77777777" w:rsidR="002C6E8D" w:rsidRDefault="0069355F">
      <w:pPr>
        <w:shd w:val="clear" w:color="auto" w:fill="FFFFFF"/>
        <w:spacing w:line="240" w:lineRule="auto"/>
        <w:ind w:firstLine="709"/>
        <w:rPr>
          <w:sz w:val="24"/>
          <w:szCs w:val="24"/>
        </w:rPr>
      </w:pPr>
      <w:r>
        <w:rPr>
          <w:sz w:val="24"/>
          <w:szCs w:val="24"/>
        </w:rPr>
        <w:t>Фильм "Верните Рекса", студия "Союзмультфильм", режиссер В. Пекарь, B. Попов. 1975.</w:t>
      </w:r>
    </w:p>
    <w:p w14:paraId="044EE9E0" w14:textId="77777777" w:rsidR="002C6E8D" w:rsidRDefault="0069355F">
      <w:pPr>
        <w:shd w:val="clear" w:color="auto" w:fill="FFFFFF"/>
        <w:spacing w:line="240" w:lineRule="auto"/>
        <w:ind w:firstLine="709"/>
        <w:rPr>
          <w:sz w:val="24"/>
          <w:szCs w:val="24"/>
        </w:rPr>
      </w:pPr>
      <w:r>
        <w:rPr>
          <w:sz w:val="24"/>
          <w:szCs w:val="24"/>
        </w:rPr>
        <w:t>Фильм "Сказка сказок", студия "Союзмультфильм", режиссер Ю. Норштейн, 1979.</w:t>
      </w:r>
    </w:p>
    <w:p w14:paraId="626EF816" w14:textId="77777777" w:rsidR="002C6E8D" w:rsidRDefault="0069355F">
      <w:pPr>
        <w:shd w:val="clear" w:color="auto" w:fill="FFFFFF"/>
        <w:spacing w:line="240" w:lineRule="auto"/>
        <w:ind w:firstLine="709"/>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14:paraId="5630494B" w14:textId="77777777" w:rsidR="002C6E8D" w:rsidRDefault="0069355F">
      <w:pPr>
        <w:shd w:val="clear" w:color="auto" w:fill="FFFFFF"/>
        <w:spacing w:line="240" w:lineRule="auto"/>
        <w:ind w:firstLine="709"/>
        <w:rPr>
          <w:sz w:val="24"/>
          <w:szCs w:val="24"/>
        </w:rPr>
      </w:pPr>
      <w:r>
        <w:rPr>
          <w:sz w:val="24"/>
          <w:szCs w:val="24"/>
        </w:rPr>
        <w:t>Сериал "Смешарики", студии "Петербург", "Мастерфильм", коллектив авторов, 2004.</w:t>
      </w:r>
    </w:p>
    <w:p w14:paraId="1578B244" w14:textId="77777777" w:rsidR="002C6E8D" w:rsidRDefault="0069355F">
      <w:pPr>
        <w:shd w:val="clear" w:color="auto" w:fill="FFFFFF"/>
        <w:spacing w:line="240" w:lineRule="auto"/>
        <w:ind w:firstLine="709"/>
        <w:rPr>
          <w:sz w:val="24"/>
          <w:szCs w:val="24"/>
        </w:rPr>
      </w:pPr>
      <w:r>
        <w:rPr>
          <w:sz w:val="24"/>
          <w:szCs w:val="24"/>
        </w:rPr>
        <w:t>Сериал "Малышарики", студии "Петербург", "Мастерфильм", коллектив авторов, 2015.</w:t>
      </w:r>
    </w:p>
    <w:p w14:paraId="525BA362" w14:textId="77777777" w:rsidR="002C6E8D" w:rsidRDefault="0069355F">
      <w:pPr>
        <w:shd w:val="clear" w:color="auto" w:fill="FFFFFF"/>
        <w:spacing w:line="240" w:lineRule="auto"/>
        <w:ind w:firstLine="709"/>
        <w:rPr>
          <w:sz w:val="24"/>
          <w:szCs w:val="24"/>
        </w:rPr>
      </w:pPr>
      <w:r>
        <w:rPr>
          <w:sz w:val="24"/>
          <w:szCs w:val="24"/>
        </w:rPr>
        <w:t>Сериал "Домовенок Кузя", студия ТО "Экран", режиссер А. Зябликова, 2000-2002.</w:t>
      </w:r>
    </w:p>
    <w:p w14:paraId="2097C7C9" w14:textId="77777777" w:rsidR="002C6E8D" w:rsidRDefault="0069355F">
      <w:pPr>
        <w:shd w:val="clear" w:color="auto" w:fill="FFFFFF"/>
        <w:spacing w:line="240" w:lineRule="auto"/>
        <w:ind w:firstLine="709"/>
        <w:rPr>
          <w:sz w:val="24"/>
          <w:szCs w:val="24"/>
        </w:rPr>
      </w:pPr>
      <w:r>
        <w:rPr>
          <w:sz w:val="24"/>
          <w:szCs w:val="24"/>
        </w:rPr>
        <w:t>Сериал "Ну, погоди!", студия "Союзмультфильм", режиссер В. Котеночкин, 1969.</w:t>
      </w:r>
    </w:p>
    <w:p w14:paraId="79D8340C" w14:textId="77777777" w:rsidR="002C6E8D" w:rsidRDefault="0069355F">
      <w:pPr>
        <w:shd w:val="clear" w:color="auto" w:fill="FFFFFF"/>
        <w:spacing w:line="240" w:lineRule="auto"/>
        <w:ind w:firstLine="709"/>
        <w:rPr>
          <w:sz w:val="24"/>
          <w:szCs w:val="24"/>
        </w:rPr>
      </w:pPr>
      <w:r>
        <w:rPr>
          <w:sz w:val="24"/>
          <w:szCs w:val="24"/>
        </w:rPr>
        <w:t>Сериал "Фиксики" (4 сезона), компания "Аэроплан", режиссер В. Бедошвили, 2010.</w:t>
      </w:r>
    </w:p>
    <w:p w14:paraId="76519BE1" w14:textId="77777777" w:rsidR="002C6E8D" w:rsidRDefault="0069355F">
      <w:pPr>
        <w:shd w:val="clear" w:color="auto" w:fill="FFFFFF"/>
        <w:spacing w:line="240" w:lineRule="auto"/>
        <w:ind w:firstLine="709"/>
        <w:rPr>
          <w:sz w:val="24"/>
          <w:szCs w:val="24"/>
        </w:rPr>
      </w:pPr>
      <w:r>
        <w:rPr>
          <w:sz w:val="24"/>
          <w:szCs w:val="24"/>
        </w:rPr>
        <w:t>Сериал "Оранжевая корова" (1 сезон), студия Союзмультфильм, режиссер Е. Ернова.</w:t>
      </w:r>
    </w:p>
    <w:p w14:paraId="33D5F9C1" w14:textId="77777777" w:rsidR="002C6E8D" w:rsidRDefault="0069355F">
      <w:pPr>
        <w:shd w:val="clear" w:color="auto" w:fill="FFFFFF"/>
        <w:spacing w:line="240" w:lineRule="auto"/>
        <w:ind w:firstLine="709"/>
        <w:rPr>
          <w:sz w:val="24"/>
          <w:szCs w:val="24"/>
        </w:rPr>
      </w:pPr>
      <w:r>
        <w:rPr>
          <w:sz w:val="24"/>
          <w:szCs w:val="24"/>
        </w:rPr>
        <w:t>Сериал "Монсики" (2 сезона), студия "Рики", режиссер А. Бахурин.</w:t>
      </w:r>
    </w:p>
    <w:p w14:paraId="32DB340F" w14:textId="77777777" w:rsidR="002C6E8D" w:rsidRDefault="0069355F">
      <w:pPr>
        <w:shd w:val="clear" w:color="auto" w:fill="FFFFFF"/>
        <w:spacing w:line="240" w:lineRule="auto"/>
        <w:ind w:firstLine="709"/>
        <w:rPr>
          <w:sz w:val="24"/>
          <w:szCs w:val="24"/>
        </w:rPr>
      </w:pPr>
      <w:r>
        <w:rPr>
          <w:sz w:val="24"/>
          <w:szCs w:val="24"/>
        </w:rPr>
        <w:t>Сериал "Смешарики. ПИН-КОД", студия "Рики", режиссёры: Р. Соколов, А. Горбунов, Д. Сулейманов и другие.</w:t>
      </w:r>
    </w:p>
    <w:p w14:paraId="1E690036" w14:textId="77777777" w:rsidR="002C6E8D" w:rsidRDefault="0069355F">
      <w:pPr>
        <w:shd w:val="clear" w:color="auto" w:fill="FFFFFF"/>
        <w:spacing w:line="240" w:lineRule="auto"/>
        <w:ind w:firstLine="709"/>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14:paraId="3D39EC83" w14:textId="77777777" w:rsidR="002C6E8D" w:rsidRDefault="0069355F">
      <w:pPr>
        <w:shd w:val="clear" w:color="auto" w:fill="FFFFFF"/>
        <w:spacing w:line="240" w:lineRule="auto"/>
        <w:ind w:firstLine="709"/>
        <w:rPr>
          <w:sz w:val="24"/>
          <w:szCs w:val="24"/>
        </w:rPr>
      </w:pPr>
      <w:r>
        <w:rPr>
          <w:sz w:val="24"/>
          <w:szCs w:val="24"/>
        </w:rPr>
        <w:t>Для детей старшего дошкольного возраста (7- 8 лет).</w:t>
      </w:r>
    </w:p>
    <w:p w14:paraId="72332FB5" w14:textId="77777777" w:rsidR="002C6E8D" w:rsidRDefault="0069355F">
      <w:pPr>
        <w:shd w:val="clear" w:color="auto" w:fill="FFFFFF"/>
        <w:spacing w:line="240" w:lineRule="auto"/>
        <w:ind w:firstLine="709"/>
        <w:rPr>
          <w:sz w:val="24"/>
          <w:szCs w:val="24"/>
        </w:rPr>
      </w:pPr>
      <w:r>
        <w:rPr>
          <w:sz w:val="24"/>
          <w:szCs w:val="24"/>
        </w:rPr>
        <w:lastRenderedPageBreak/>
        <w:t>Полнометражный анимационный фильм "Снежная королева", студия "Союзмультфильм", режиссёр Л. Атаманов, 1957.</w:t>
      </w:r>
    </w:p>
    <w:p w14:paraId="30BA35F4"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"Аленький цветочек", студия "Союзмультфильм", режиссер Л. Атаманов, 1952.</w:t>
      </w:r>
    </w:p>
    <w:p w14:paraId="72B4AD93"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14:paraId="1873DBBD"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2FC1948A"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14:paraId="306C326C"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"Бемби", студия Walt Disney, режиссер Д. Хэнд, 1942.</w:t>
      </w:r>
    </w:p>
    <w:p w14:paraId="41D72D3B"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"Король Лев", студия Walt Disney, режиссер Р. Аллерс, 1994, США.</w:t>
      </w:r>
    </w:p>
    <w:p w14:paraId="76EEFBA9"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"Мой сосед Тоторо", студия "Ghibli", режиссер X. Миядзаки,1988.</w:t>
      </w:r>
    </w:p>
    <w:p w14:paraId="49396A52" w14:textId="77777777" w:rsidR="002C6E8D" w:rsidRDefault="0069355F">
      <w:pPr>
        <w:shd w:val="clear" w:color="auto" w:fill="FFFFFF"/>
        <w:spacing w:line="240" w:lineRule="auto"/>
        <w:ind w:firstLine="709"/>
        <w:rPr>
          <w:sz w:val="24"/>
          <w:szCs w:val="24"/>
        </w:rPr>
      </w:pPr>
      <w:r>
        <w:rPr>
          <w:sz w:val="24"/>
          <w:szCs w:val="24"/>
        </w:rPr>
        <w:t>Полнометражный анимационный фильм "Рыбка Поньо на утесе", студия "Ghibli", режиссер X. Миядзаки, 2008.</w:t>
      </w:r>
    </w:p>
    <w:p w14:paraId="3AB0A33B" w14:textId="77777777" w:rsidR="002C6E8D" w:rsidRDefault="002C6E8D">
      <w:pPr>
        <w:shd w:val="clear" w:color="auto" w:fill="FFFFFF"/>
        <w:spacing w:line="240" w:lineRule="auto"/>
        <w:ind w:firstLine="709"/>
        <w:rPr>
          <w:sz w:val="24"/>
          <w:szCs w:val="24"/>
        </w:rPr>
      </w:pPr>
    </w:p>
    <w:p w14:paraId="2572E74D" w14:textId="77777777" w:rsidR="002C6E8D" w:rsidRDefault="002C6E8D">
      <w:pPr>
        <w:shd w:val="clear" w:color="auto" w:fill="FFFFFF"/>
        <w:spacing w:line="240" w:lineRule="auto"/>
        <w:ind w:firstLine="709"/>
        <w:rPr>
          <w:b/>
          <w:sz w:val="24"/>
          <w:szCs w:val="24"/>
        </w:rPr>
        <w:sectPr w:rsidR="002C6E8D">
          <w:pgSz w:w="16838" w:h="11906" w:orient="landscape"/>
          <w:pgMar w:top="851" w:right="1134" w:bottom="851" w:left="1134" w:header="709" w:footer="709" w:gutter="0"/>
          <w:cols w:space="708"/>
          <w:docGrid w:linePitch="360"/>
        </w:sectPr>
      </w:pPr>
    </w:p>
    <w:p w14:paraId="442038C8" w14:textId="77777777" w:rsidR="002C6E8D" w:rsidRDefault="0069355F">
      <w:pPr>
        <w:shd w:val="clear" w:color="auto" w:fill="FFFFFF"/>
        <w:spacing w:line="240" w:lineRule="auto"/>
        <w:rPr>
          <w:b/>
          <w:sz w:val="24"/>
          <w:szCs w:val="24"/>
        </w:rPr>
      </w:pPr>
      <w:r>
        <w:rPr>
          <w:b/>
          <w:sz w:val="24"/>
          <w:szCs w:val="24"/>
        </w:rPr>
        <w:lastRenderedPageBreak/>
        <w:t>3.1.6. Кадровые условия реализации Программы.</w:t>
      </w:r>
    </w:p>
    <w:p w14:paraId="232F3942" w14:textId="77777777" w:rsidR="002C6E8D" w:rsidRDefault="002C6E8D">
      <w:pPr>
        <w:pStyle w:val="ad"/>
        <w:shd w:val="clear" w:color="auto" w:fill="FFFFFF"/>
        <w:spacing w:line="240" w:lineRule="auto"/>
        <w:ind w:left="1129"/>
        <w:rPr>
          <w:b/>
          <w:sz w:val="24"/>
          <w:szCs w:val="24"/>
        </w:rPr>
      </w:pPr>
    </w:p>
    <w:p w14:paraId="65B46254" w14:textId="57D347FF" w:rsidR="002C6E8D" w:rsidRDefault="00B10FF8">
      <w:pPr>
        <w:shd w:val="clear" w:color="auto" w:fill="FFFFFF"/>
        <w:spacing w:line="240" w:lineRule="auto"/>
        <w:ind w:firstLine="709"/>
        <w:rPr>
          <w:sz w:val="24"/>
          <w:szCs w:val="24"/>
        </w:rPr>
      </w:pPr>
      <w:r>
        <w:rPr>
          <w:sz w:val="24"/>
          <w:szCs w:val="24"/>
        </w:rPr>
        <w:t xml:space="preserve">МБДОУ </w:t>
      </w:r>
      <w:r w:rsidR="00D5370A">
        <w:rPr>
          <w:sz w:val="24"/>
          <w:szCs w:val="24"/>
        </w:rPr>
        <w:t>Усадский детский сад Умные дети</w:t>
      </w:r>
      <w:r w:rsidR="0069355F">
        <w:rPr>
          <w:sz w:val="24"/>
          <w:szCs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42D2A0C" w14:textId="77777777" w:rsidR="002C6E8D" w:rsidRDefault="0069355F">
      <w:pPr>
        <w:shd w:val="clear" w:color="auto" w:fill="FFFFFF"/>
        <w:spacing w:line="240" w:lineRule="auto"/>
        <w:ind w:firstLine="709"/>
        <w:rPr>
          <w:sz w:val="24"/>
          <w:szCs w:val="24"/>
        </w:rPr>
      </w:pPr>
      <w:r>
        <w:rPr>
          <w:sz w:val="24"/>
          <w:szCs w:val="24"/>
        </w:rPr>
        <w:t xml:space="preserve"> В целях эффективной реализаци</w:t>
      </w:r>
      <w:r w:rsidR="00B10FF8">
        <w:rPr>
          <w:sz w:val="24"/>
          <w:szCs w:val="24"/>
        </w:rPr>
        <w:t>и</w:t>
      </w:r>
      <w:r>
        <w:rPr>
          <w:sz w:val="24"/>
          <w:szCs w:val="24"/>
        </w:rPr>
        <w:t xml:space="preserve"> П</w:t>
      </w:r>
      <w:r w:rsidR="00B10FF8">
        <w:rPr>
          <w:sz w:val="24"/>
          <w:szCs w:val="24"/>
        </w:rPr>
        <w:t>рограммы МБДОУ «Детский сад №…</w:t>
      </w:r>
      <w:r>
        <w:rPr>
          <w:sz w:val="24"/>
          <w:szCs w:val="24"/>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63B30006" w14:textId="77777777" w:rsidR="002C6E8D" w:rsidRDefault="0069355F">
      <w:pPr>
        <w:shd w:val="clear" w:color="auto" w:fill="FFFFFF"/>
        <w:spacing w:after="255" w:line="270" w:lineRule="atLeast"/>
        <w:ind w:firstLine="708"/>
        <w:rPr>
          <w:sz w:val="24"/>
          <w:szCs w:val="24"/>
        </w:rPr>
      </w:pPr>
      <w:r>
        <w:rPr>
          <w:sz w:val="24"/>
          <w:szCs w:val="24"/>
        </w:rPr>
        <w:t>Реализация Пр</w:t>
      </w:r>
      <w:r w:rsidR="00B10FF8">
        <w:rPr>
          <w:sz w:val="24"/>
          <w:szCs w:val="24"/>
        </w:rPr>
        <w:t>ограммы МБДОУ «Детский сад № …</w:t>
      </w:r>
      <w:r>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6514D512" w14:textId="44506AD5" w:rsidR="002C6E8D" w:rsidRDefault="00B10FF8">
      <w:pPr>
        <w:shd w:val="clear" w:color="auto" w:fill="FFFFFF"/>
        <w:spacing w:after="255" w:line="270" w:lineRule="atLeast"/>
        <w:ind w:firstLine="708"/>
        <w:rPr>
          <w:sz w:val="24"/>
          <w:szCs w:val="24"/>
        </w:rPr>
      </w:pPr>
      <w:r>
        <w:rPr>
          <w:sz w:val="24"/>
          <w:szCs w:val="24"/>
        </w:rPr>
        <w:t xml:space="preserve">МБДОУ </w:t>
      </w:r>
      <w:r w:rsidR="00D5370A">
        <w:rPr>
          <w:sz w:val="24"/>
          <w:szCs w:val="24"/>
        </w:rPr>
        <w:t>Усадский детский сад Умные дети</w:t>
      </w:r>
      <w:r w:rsidR="0069355F">
        <w:rPr>
          <w:sz w:val="24"/>
          <w:szCs w:val="24"/>
        </w:rPr>
        <w:t xml:space="preserve"> не применяет сетевые формы реализации Образовательной Программы или отдельных её компонентов.</w:t>
      </w:r>
    </w:p>
    <w:p w14:paraId="6B3F0D25" w14:textId="77777777" w:rsidR="002C6E8D" w:rsidRDefault="0069355F">
      <w:pPr>
        <w:shd w:val="clear" w:color="auto" w:fill="FFFFFF"/>
        <w:spacing w:after="255" w:line="270" w:lineRule="atLeast"/>
        <w:rPr>
          <w:b/>
          <w:bCs/>
          <w:color w:val="00B050"/>
          <w:sz w:val="24"/>
          <w:szCs w:val="24"/>
        </w:rPr>
      </w:pPr>
      <w:r>
        <w:rPr>
          <w:b/>
          <w:color w:val="00B050"/>
          <w:sz w:val="24"/>
          <w:szCs w:val="24"/>
        </w:rPr>
        <w:t>3.2. Часть, формируемая участниками образовательных отношений.</w:t>
      </w:r>
    </w:p>
    <w:p w14:paraId="6CE83D13" w14:textId="77777777" w:rsidR="00F62963" w:rsidRPr="00F62963" w:rsidRDefault="00F62963" w:rsidP="00F62963">
      <w:pPr>
        <w:shd w:val="clear" w:color="auto" w:fill="FFFFFF"/>
        <w:spacing w:after="255" w:line="270" w:lineRule="atLeast"/>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14:paraId="247BECD4" w14:textId="77777777" w:rsidR="00F62963" w:rsidRPr="00F62963" w:rsidRDefault="00F62963" w:rsidP="00F62963">
      <w:pPr>
        <w:tabs>
          <w:tab w:val="left" w:pos="567"/>
          <w:tab w:val="left" w:pos="709"/>
        </w:tabs>
        <w:spacing w:line="276" w:lineRule="auto"/>
        <w:ind w:firstLine="567"/>
        <w:rPr>
          <w:color w:val="00B050"/>
          <w:sz w:val="24"/>
          <w:szCs w:val="24"/>
        </w:rPr>
      </w:pPr>
      <w:r w:rsidRPr="00F62963">
        <w:rPr>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41393C49"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1.</w:t>
      </w:r>
      <w:r w:rsidRPr="00F62963">
        <w:rPr>
          <w:b/>
          <w:bCs/>
          <w:color w:val="00B050"/>
          <w:sz w:val="24"/>
          <w:szCs w:val="24"/>
        </w:rPr>
        <w:t xml:space="preserve"> Личностно-порождающее взаимодействие взрослых с детьми, </w:t>
      </w:r>
      <w:r w:rsidRPr="00F62963">
        <w:rPr>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4BCA89FF"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2.</w:t>
      </w:r>
      <w:r w:rsidRPr="00F62963">
        <w:rPr>
          <w:b/>
          <w:bCs/>
          <w:color w:val="00B050"/>
          <w:sz w:val="24"/>
          <w:szCs w:val="24"/>
        </w:rPr>
        <w:t xml:space="preserve"> Ориентированность педагогической оценки на относительные показатели детской успешности</w:t>
      </w:r>
      <w:r w:rsidRPr="00F62963">
        <w:rPr>
          <w:b/>
          <w:bCs/>
          <w:i/>
          <w:iCs/>
          <w:color w:val="00B050"/>
          <w:sz w:val="24"/>
          <w:szCs w:val="24"/>
        </w:rPr>
        <w:t>,</w:t>
      </w:r>
      <w:r>
        <w:rPr>
          <w:b/>
          <w:bCs/>
          <w:i/>
          <w:iCs/>
          <w:color w:val="00B050"/>
          <w:sz w:val="24"/>
          <w:szCs w:val="24"/>
        </w:rPr>
        <w:t xml:space="preserve"> </w:t>
      </w:r>
      <w:r w:rsidRPr="00F62963">
        <w:rPr>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341CCE6F"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3.</w:t>
      </w:r>
      <w:r w:rsidRPr="00F62963">
        <w:rPr>
          <w:b/>
          <w:bCs/>
          <w:color w:val="00B050"/>
          <w:sz w:val="24"/>
          <w:szCs w:val="24"/>
        </w:rPr>
        <w:t xml:space="preserve"> Формирование игры </w:t>
      </w:r>
      <w:r w:rsidRPr="00F62963">
        <w:rPr>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50284726"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4.</w:t>
      </w:r>
      <w:r w:rsidRPr="00F62963">
        <w:rPr>
          <w:b/>
          <w:bCs/>
          <w:color w:val="00B050"/>
          <w:sz w:val="24"/>
          <w:szCs w:val="24"/>
        </w:rPr>
        <w:t xml:space="preserve"> Создание развивающей образовательной среды</w:t>
      </w:r>
      <w:r w:rsidRPr="00F62963">
        <w:rPr>
          <w:b/>
          <w:bCs/>
          <w:i/>
          <w:iCs/>
          <w:color w:val="00B050"/>
          <w:sz w:val="24"/>
          <w:szCs w:val="24"/>
        </w:rPr>
        <w:t>,</w:t>
      </w:r>
      <w:r w:rsidRPr="00F62963">
        <w:rPr>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343E59F1" w14:textId="77777777" w:rsidR="00F62963" w:rsidRPr="00F62963" w:rsidRDefault="00F62963" w:rsidP="00F62963">
      <w:pPr>
        <w:spacing w:line="276" w:lineRule="auto"/>
        <w:ind w:firstLine="540"/>
        <w:rPr>
          <w:color w:val="00B050"/>
          <w:sz w:val="24"/>
          <w:szCs w:val="24"/>
        </w:rPr>
      </w:pPr>
      <w:r w:rsidRPr="00F62963">
        <w:rPr>
          <w:color w:val="00B050"/>
          <w:sz w:val="24"/>
          <w:szCs w:val="24"/>
        </w:rPr>
        <w:t xml:space="preserve">5. </w:t>
      </w:r>
      <w:r w:rsidRPr="00F62963">
        <w:rPr>
          <w:b/>
          <w:bCs/>
          <w:color w:val="00B050"/>
          <w:sz w:val="24"/>
          <w:szCs w:val="24"/>
        </w:rPr>
        <w:t xml:space="preserve">Построение образовательной деятельности </w:t>
      </w:r>
      <w:r w:rsidRPr="00F62963">
        <w:rPr>
          <w:color w:val="00B050"/>
          <w:sz w:val="24"/>
          <w:szCs w:val="24"/>
        </w:rPr>
        <w:t xml:space="preserve">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w:t>
      </w:r>
      <w:r w:rsidRPr="00F62963">
        <w:rPr>
          <w:color w:val="00B050"/>
          <w:sz w:val="24"/>
          <w:szCs w:val="24"/>
        </w:rPr>
        <w:lastRenderedPageBreak/>
        <w:t>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570D43EC"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6.</w:t>
      </w:r>
      <w:r w:rsidRPr="00F62963">
        <w:rPr>
          <w:b/>
          <w:bCs/>
          <w:color w:val="00B050"/>
          <w:sz w:val="24"/>
          <w:szCs w:val="24"/>
        </w:rPr>
        <w:t xml:space="preserve"> Сбалансированность репродуктивной </w:t>
      </w:r>
      <w:r w:rsidRPr="00F62963">
        <w:rPr>
          <w:color w:val="00B050"/>
          <w:sz w:val="24"/>
          <w:szCs w:val="24"/>
        </w:rPr>
        <w:t xml:space="preserve">(воспроизводящей готовый образец) </w:t>
      </w:r>
      <w:r w:rsidRPr="00F62963">
        <w:rPr>
          <w:b/>
          <w:bCs/>
          <w:color w:val="00B050"/>
          <w:sz w:val="24"/>
          <w:szCs w:val="24"/>
        </w:rPr>
        <w:t xml:space="preserve">и продуктивной </w:t>
      </w:r>
      <w:r w:rsidRPr="00F62963">
        <w:rPr>
          <w:color w:val="00B050"/>
          <w:sz w:val="24"/>
          <w:szCs w:val="24"/>
        </w:rPr>
        <w:t xml:space="preserve">(производящей субъективно новый продукт) </w:t>
      </w:r>
      <w:r w:rsidRPr="00F62963">
        <w:rPr>
          <w:b/>
          <w:bCs/>
          <w:color w:val="00B050"/>
          <w:sz w:val="24"/>
          <w:szCs w:val="24"/>
        </w:rPr>
        <w:t xml:space="preserve">деятельности, </w:t>
      </w:r>
      <w:r w:rsidRPr="00F62963">
        <w:rPr>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32F3989D"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7. </w:t>
      </w:r>
      <w:r w:rsidRPr="00F62963">
        <w:rPr>
          <w:b/>
          <w:bCs/>
          <w:color w:val="00B050"/>
          <w:sz w:val="24"/>
          <w:szCs w:val="24"/>
        </w:rPr>
        <w:t xml:space="preserve">Участие семьи </w:t>
      </w:r>
      <w:r w:rsidRPr="00F62963">
        <w:rPr>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46329DBF"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8.</w:t>
      </w:r>
      <w:r w:rsidRPr="00F62963">
        <w:rPr>
          <w:b/>
          <w:bCs/>
          <w:color w:val="00B050"/>
          <w:sz w:val="24"/>
          <w:szCs w:val="24"/>
        </w:rPr>
        <w:t xml:space="preserve"> Профессиональное развитие педагогов</w:t>
      </w:r>
      <w:r w:rsidRPr="00F62963">
        <w:rPr>
          <w:b/>
          <w:bCs/>
          <w:i/>
          <w:iCs/>
          <w:color w:val="00B050"/>
          <w:sz w:val="24"/>
          <w:szCs w:val="24"/>
        </w:rPr>
        <w:t xml:space="preserve">, </w:t>
      </w:r>
      <w:r w:rsidRPr="00F62963">
        <w:rPr>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1EDA72A5" w14:textId="77777777" w:rsidR="00F62963" w:rsidRPr="00F62963" w:rsidRDefault="00F62963" w:rsidP="00F62963">
      <w:pPr>
        <w:tabs>
          <w:tab w:val="left" w:pos="567"/>
        </w:tabs>
        <w:spacing w:line="276" w:lineRule="auto"/>
        <w:ind w:firstLine="567"/>
        <w:rPr>
          <w:color w:val="00B050"/>
          <w:sz w:val="24"/>
          <w:szCs w:val="24"/>
        </w:rPr>
      </w:pPr>
      <w:r w:rsidRPr="00F62963">
        <w:rPr>
          <w:b/>
          <w:bCs/>
          <w:color w:val="00B050"/>
          <w:sz w:val="24"/>
          <w:szCs w:val="24"/>
        </w:rPr>
        <w:t> </w:t>
      </w:r>
    </w:p>
    <w:p w14:paraId="3D6CD7A4" w14:textId="77777777" w:rsidR="00F62963" w:rsidRPr="007935FE" w:rsidRDefault="00F62963" w:rsidP="00F62963">
      <w:pPr>
        <w:shd w:val="clear" w:color="auto" w:fill="FFFFFF"/>
        <w:spacing w:after="255" w:line="276" w:lineRule="auto"/>
        <w:rPr>
          <w:sz w:val="24"/>
          <w:szCs w:val="24"/>
        </w:rPr>
      </w:pPr>
      <w:r w:rsidRPr="007935FE">
        <w:rPr>
          <w:b/>
          <w:bCs/>
          <w:sz w:val="24"/>
          <w:szCs w:val="24"/>
        </w:rPr>
        <w:t>3.2.2. Организация развивающей предметно-пространственной среды</w:t>
      </w:r>
      <w:r w:rsidR="007935FE">
        <w:rPr>
          <w:b/>
          <w:bCs/>
          <w:sz w:val="24"/>
          <w:szCs w:val="24"/>
        </w:rPr>
        <w:t xml:space="preserve"> части, формируемой </w:t>
      </w:r>
      <w:r w:rsidR="007B327B">
        <w:rPr>
          <w:b/>
          <w:bCs/>
          <w:sz w:val="24"/>
          <w:szCs w:val="24"/>
        </w:rPr>
        <w:t>участниками</w:t>
      </w:r>
      <w:r w:rsidR="007935FE">
        <w:rPr>
          <w:b/>
          <w:bCs/>
          <w:sz w:val="24"/>
          <w:szCs w:val="24"/>
        </w:rPr>
        <w:t xml:space="preserve"> образовательных отношений</w:t>
      </w:r>
      <w:r w:rsidR="007935FE" w:rsidRPr="007935FE">
        <w:rPr>
          <w:b/>
          <w:bCs/>
          <w:sz w:val="24"/>
          <w:szCs w:val="24"/>
        </w:rPr>
        <w:t>.</w:t>
      </w:r>
      <w:r w:rsidR="007935FE" w:rsidRPr="007935FE">
        <w:rPr>
          <w:sz w:val="24"/>
          <w:szCs w:val="24"/>
        </w:rPr>
        <w:t> </w:t>
      </w:r>
    </w:p>
    <w:p w14:paraId="13999528" w14:textId="77777777" w:rsidR="00F62963" w:rsidRPr="00F62963" w:rsidRDefault="00F62963" w:rsidP="00F62963">
      <w:pPr>
        <w:tabs>
          <w:tab w:val="left" w:pos="567"/>
        </w:tabs>
        <w:spacing w:line="276" w:lineRule="auto"/>
        <w:rPr>
          <w:color w:val="00B050"/>
          <w:sz w:val="24"/>
          <w:szCs w:val="24"/>
        </w:rPr>
      </w:pPr>
      <w:r w:rsidRPr="00F62963">
        <w:rPr>
          <w:color w:val="00B050"/>
          <w:sz w:val="24"/>
          <w:szCs w:val="24"/>
        </w:rPr>
        <w:tab/>
        <w:t>Предметно-пространственная среда ДО</w:t>
      </w:r>
      <w:r w:rsidR="007935FE">
        <w:rPr>
          <w:color w:val="00B050"/>
          <w:sz w:val="24"/>
          <w:szCs w:val="24"/>
        </w:rPr>
        <w:t>О</w:t>
      </w:r>
      <w:r w:rsidRPr="00F62963">
        <w:rPr>
          <w:color w:val="00B050"/>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05FBEC90"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2CAEF94D"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При проектировании развивающей предметно-пространственной среды учитывалась целостность образовательного процесса в ДО</w:t>
      </w:r>
      <w:r>
        <w:rPr>
          <w:color w:val="00B050"/>
          <w:sz w:val="24"/>
          <w:szCs w:val="24"/>
        </w:rPr>
        <w:t>О</w:t>
      </w:r>
      <w:r w:rsidRPr="00F62963">
        <w:rPr>
          <w:color w:val="00B050"/>
          <w:sz w:val="24"/>
          <w:szCs w:val="24"/>
        </w:rPr>
        <w:t xml:space="preserve">, в образовательных областях: социально-коммуникативной, познавательной, речевой, художественно-эстетической и физической. </w:t>
      </w:r>
    </w:p>
    <w:p w14:paraId="4F9EC029"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14:paraId="183EBFC9"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F62963" w14:paraId="078A381D" w14:textId="77777777" w:rsidTr="00F62963">
        <w:trPr>
          <w:tblCellSpacing w:w="0" w:type="dxa"/>
        </w:trPr>
        <w:tc>
          <w:tcPr>
            <w:tcW w:w="2302" w:type="dxa"/>
            <w:vAlign w:val="center"/>
            <w:hideMark/>
          </w:tcPr>
          <w:p w14:paraId="3A504229" w14:textId="77777777" w:rsidR="00F62963" w:rsidRPr="00F62963" w:rsidRDefault="00F62963" w:rsidP="00F62963">
            <w:pPr>
              <w:spacing w:line="276" w:lineRule="auto"/>
              <w:jc w:val="center"/>
              <w:rPr>
                <w:color w:val="00B050"/>
                <w:sz w:val="20"/>
              </w:rPr>
            </w:pPr>
            <w:r w:rsidRPr="00F62963">
              <w:rPr>
                <w:b/>
                <w:bCs/>
                <w:color w:val="00B050"/>
                <w:sz w:val="20"/>
              </w:rPr>
              <w:t>Образовательные области</w:t>
            </w:r>
          </w:p>
        </w:tc>
        <w:tc>
          <w:tcPr>
            <w:tcW w:w="7894" w:type="dxa"/>
            <w:vAlign w:val="center"/>
            <w:hideMark/>
          </w:tcPr>
          <w:p w14:paraId="3406E4F4" w14:textId="77777777" w:rsidR="00F62963" w:rsidRPr="00F62963" w:rsidRDefault="00F62963" w:rsidP="00F62963">
            <w:pPr>
              <w:spacing w:line="276" w:lineRule="auto"/>
              <w:jc w:val="center"/>
              <w:rPr>
                <w:color w:val="00B050"/>
                <w:sz w:val="20"/>
              </w:rPr>
            </w:pPr>
            <w:r w:rsidRPr="00F62963">
              <w:rPr>
                <w:b/>
                <w:bCs/>
                <w:color w:val="00B050"/>
                <w:sz w:val="20"/>
              </w:rPr>
              <w:t>Оснащение</w:t>
            </w:r>
          </w:p>
        </w:tc>
      </w:tr>
      <w:tr w:rsidR="00F62963" w:rsidRPr="00F62963" w14:paraId="53260C29" w14:textId="77777777" w:rsidTr="00F62963">
        <w:trPr>
          <w:tblCellSpacing w:w="0" w:type="dxa"/>
        </w:trPr>
        <w:tc>
          <w:tcPr>
            <w:tcW w:w="2302" w:type="dxa"/>
            <w:vAlign w:val="center"/>
            <w:hideMark/>
          </w:tcPr>
          <w:p w14:paraId="5C977159" w14:textId="77777777" w:rsidR="00F62963" w:rsidRPr="00F62963" w:rsidRDefault="00F62963" w:rsidP="00F62963">
            <w:pPr>
              <w:spacing w:line="276" w:lineRule="auto"/>
              <w:jc w:val="center"/>
              <w:rPr>
                <w:color w:val="00B050"/>
                <w:sz w:val="20"/>
              </w:rPr>
            </w:pPr>
            <w:r w:rsidRPr="00F62963">
              <w:rPr>
                <w:b/>
                <w:bCs/>
                <w:color w:val="00B050"/>
                <w:sz w:val="20"/>
              </w:rPr>
              <w:t>Социально – коммуникативное развитие</w:t>
            </w:r>
          </w:p>
        </w:tc>
        <w:tc>
          <w:tcPr>
            <w:tcW w:w="7894" w:type="dxa"/>
            <w:vAlign w:val="center"/>
            <w:hideMark/>
          </w:tcPr>
          <w:p w14:paraId="38E441BE" w14:textId="77777777" w:rsidR="00F62963" w:rsidRPr="00F62963" w:rsidRDefault="00F62963" w:rsidP="00F62963">
            <w:pPr>
              <w:spacing w:line="276" w:lineRule="auto"/>
              <w:rPr>
                <w:color w:val="00B050"/>
                <w:sz w:val="20"/>
              </w:rPr>
            </w:pPr>
            <w:r w:rsidRPr="00F62963">
              <w:rPr>
                <w:color w:val="00B050"/>
                <w:sz w:val="20"/>
              </w:rPr>
              <w:t>- Куклы, в национальных костюмах народов Поволжья;</w:t>
            </w:r>
          </w:p>
          <w:p w14:paraId="27BAEAC5" w14:textId="77777777" w:rsidR="00F62963" w:rsidRPr="00F62963" w:rsidRDefault="00F62963" w:rsidP="00F62963">
            <w:pPr>
              <w:spacing w:line="276" w:lineRule="auto"/>
              <w:rPr>
                <w:color w:val="00B050"/>
                <w:sz w:val="20"/>
              </w:rPr>
            </w:pPr>
            <w:r w:rsidRPr="00F62963">
              <w:rPr>
                <w:color w:val="00B050"/>
                <w:sz w:val="20"/>
              </w:rPr>
              <w:t>- народные игрушки (актюбинские и шемордановские);</w:t>
            </w:r>
          </w:p>
          <w:p w14:paraId="48CD4BC0" w14:textId="77777777" w:rsidR="00F62963" w:rsidRPr="00F62963" w:rsidRDefault="00F62963" w:rsidP="00F62963">
            <w:pPr>
              <w:spacing w:line="276" w:lineRule="auto"/>
              <w:rPr>
                <w:color w:val="00B050"/>
                <w:sz w:val="20"/>
              </w:rPr>
            </w:pPr>
            <w:r w:rsidRPr="00F62963">
              <w:rPr>
                <w:color w:val="00B050"/>
                <w:sz w:val="20"/>
              </w:rPr>
              <w:lastRenderedPageBreak/>
              <w:t>- игровые маркеры для организации сюжетных игр («Семья», «В деревне», «Кухня», «Кафе», «Путешествие по городу...» и др.);</w:t>
            </w:r>
          </w:p>
          <w:p w14:paraId="06DFE9D5" w14:textId="77777777" w:rsidR="00F62963" w:rsidRPr="00F62963" w:rsidRDefault="00F62963" w:rsidP="00F62963">
            <w:pPr>
              <w:spacing w:line="276" w:lineRule="auto"/>
              <w:rPr>
                <w:color w:val="00B050"/>
                <w:sz w:val="20"/>
              </w:rPr>
            </w:pPr>
            <w:r w:rsidRPr="00F62963">
              <w:rPr>
                <w:color w:val="00B050"/>
                <w:sz w:val="20"/>
              </w:rPr>
              <w:t>- кукольная кровать (бишек);</w:t>
            </w:r>
          </w:p>
          <w:p w14:paraId="571A4521" w14:textId="77777777" w:rsidR="00F62963" w:rsidRPr="00F62963" w:rsidRDefault="00F62963" w:rsidP="00F62963">
            <w:pPr>
              <w:spacing w:line="276" w:lineRule="auto"/>
              <w:rPr>
                <w:color w:val="00B050"/>
                <w:sz w:val="20"/>
              </w:rPr>
            </w:pPr>
            <w:r w:rsidRPr="00F62963">
              <w:rPr>
                <w:color w:val="00B050"/>
                <w:sz w:val="20"/>
              </w:rPr>
              <w:t>- комплект постельного белья и кухонных принадлежностей с элементами татарской вышивки;</w:t>
            </w:r>
          </w:p>
          <w:p w14:paraId="25DAD809" w14:textId="77777777" w:rsidR="00F62963" w:rsidRPr="00F62963" w:rsidRDefault="00F62963" w:rsidP="00F62963">
            <w:pPr>
              <w:spacing w:line="276" w:lineRule="auto"/>
              <w:rPr>
                <w:color w:val="00B050"/>
                <w:sz w:val="20"/>
              </w:rPr>
            </w:pPr>
            <w:r w:rsidRPr="00F62963">
              <w:rPr>
                <w:color w:val="00B050"/>
                <w:sz w:val="20"/>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14:paraId="579E8AF7" w14:textId="77777777" w:rsidR="00F62963" w:rsidRPr="00F62963" w:rsidRDefault="00F62963" w:rsidP="00F62963">
            <w:pPr>
              <w:spacing w:line="276" w:lineRule="auto"/>
              <w:rPr>
                <w:color w:val="00B050"/>
                <w:sz w:val="20"/>
              </w:rPr>
            </w:pPr>
            <w:r w:rsidRPr="00F62963">
              <w:rPr>
                <w:color w:val="00B050"/>
                <w:sz w:val="20"/>
              </w:rPr>
              <w:t>- мучные изделия из соленого теста (вак бэлиш, перемяч, чак-чак и др.);</w:t>
            </w:r>
          </w:p>
          <w:p w14:paraId="7845FA52" w14:textId="77777777" w:rsidR="00F62963" w:rsidRPr="00F62963" w:rsidRDefault="00F62963" w:rsidP="00F62963">
            <w:pPr>
              <w:spacing w:line="276" w:lineRule="auto"/>
              <w:rPr>
                <w:color w:val="00B050"/>
                <w:sz w:val="20"/>
              </w:rPr>
            </w:pPr>
            <w:r w:rsidRPr="00F62963">
              <w:rPr>
                <w:color w:val="00B050"/>
                <w:sz w:val="20"/>
              </w:rPr>
              <w:t>- предметы ряжения (тюбетейка, платок, камзол, калфак и др.);</w:t>
            </w:r>
          </w:p>
          <w:p w14:paraId="2FA11EC4" w14:textId="77777777" w:rsidR="00F62963" w:rsidRPr="00F62963" w:rsidRDefault="00F62963" w:rsidP="00F62963">
            <w:pPr>
              <w:spacing w:line="276" w:lineRule="auto"/>
              <w:rPr>
                <w:color w:val="00B050"/>
                <w:sz w:val="20"/>
              </w:rPr>
            </w:pPr>
            <w:r w:rsidRPr="00F62963">
              <w:rPr>
                <w:color w:val="00B050"/>
                <w:sz w:val="20"/>
              </w:rPr>
              <w:t>- картотека народных пословиц и поговорок.</w:t>
            </w:r>
          </w:p>
        </w:tc>
      </w:tr>
      <w:tr w:rsidR="00F62963" w:rsidRPr="00F62963" w14:paraId="0036F3B7" w14:textId="77777777" w:rsidTr="00F62963">
        <w:trPr>
          <w:tblCellSpacing w:w="0" w:type="dxa"/>
        </w:trPr>
        <w:tc>
          <w:tcPr>
            <w:tcW w:w="2302" w:type="dxa"/>
            <w:vAlign w:val="center"/>
            <w:hideMark/>
          </w:tcPr>
          <w:p w14:paraId="75AD5B41" w14:textId="77777777" w:rsidR="00F62963" w:rsidRPr="00F62963" w:rsidRDefault="00F62963" w:rsidP="00F62963">
            <w:pPr>
              <w:spacing w:line="276" w:lineRule="auto"/>
              <w:jc w:val="center"/>
              <w:rPr>
                <w:color w:val="00B050"/>
                <w:sz w:val="20"/>
              </w:rPr>
            </w:pPr>
            <w:r w:rsidRPr="00F62963">
              <w:rPr>
                <w:b/>
                <w:bCs/>
                <w:color w:val="00B050"/>
                <w:sz w:val="20"/>
              </w:rPr>
              <w:lastRenderedPageBreak/>
              <w:t>Познавательное развитие</w:t>
            </w:r>
          </w:p>
        </w:tc>
        <w:tc>
          <w:tcPr>
            <w:tcW w:w="7894" w:type="dxa"/>
            <w:vAlign w:val="center"/>
            <w:hideMark/>
          </w:tcPr>
          <w:p w14:paraId="1692CF11" w14:textId="77777777" w:rsidR="00F62963" w:rsidRPr="00F62963" w:rsidRDefault="00F62963" w:rsidP="00F62963">
            <w:pPr>
              <w:spacing w:after="240" w:line="276" w:lineRule="auto"/>
              <w:rPr>
                <w:color w:val="00B050"/>
                <w:sz w:val="20"/>
              </w:rPr>
            </w:pPr>
            <w:r w:rsidRPr="00F62963">
              <w:rPr>
                <w:rFonts w:ascii="Georgia" w:hAnsi="Georgia"/>
                <w:color w:val="00B050"/>
                <w:sz w:val="20"/>
              </w:rPr>
              <w:t>- Матрешка пятикукольная, расписанная национальным орнаментом;</w:t>
            </w:r>
          </w:p>
          <w:p w14:paraId="191E7BCC"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наглядный познавательный материал (иллюстрации - карточки, электронная картотека, презентации PowerPoint, лэпбуки, коллекции, видеосюжеты);</w:t>
            </w:r>
          </w:p>
          <w:p w14:paraId="417FF290"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национальные костюмы народов Поволжья, включая обувь, головной убор, украшения (иллюстрации –карточки, электронная картотека);</w:t>
            </w:r>
          </w:p>
          <w:p w14:paraId="648953A7"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коллекция тканей, используемых при изготовлении национального костюма;</w:t>
            </w:r>
          </w:p>
          <w:p w14:paraId="035B299A"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предметы национального быта;</w:t>
            </w:r>
          </w:p>
          <w:p w14:paraId="5B57BD0E"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книга «Национальная татарская кухня»;</w:t>
            </w:r>
          </w:p>
          <w:p w14:paraId="4FFCA032"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фотоальбомы, буклеты, иллюстрированные книги с изображением достопримечательностей столицы Республики Татарстан - города Казани;</w:t>
            </w:r>
          </w:p>
          <w:p w14:paraId="299A7D66"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F62963">
              <w:rPr>
                <w:color w:val="00B050"/>
                <w:sz w:val="20"/>
              </w:rPr>
              <w:t xml:space="preserve">Завод имени Серго» (компания POZIS), Кукморский валяльно-войлочный комбинат </w:t>
            </w:r>
            <w:r w:rsidRPr="00F62963">
              <w:rPr>
                <w:rFonts w:ascii="Georgia" w:hAnsi="Georgia"/>
                <w:color w:val="00B050"/>
                <w:sz w:val="20"/>
              </w:rPr>
              <w:t>и др.);</w:t>
            </w:r>
          </w:p>
          <w:p w14:paraId="26C986BA"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комплект костюмов по профессиям (инженер-нефтяник, строитель и др.);</w:t>
            </w:r>
          </w:p>
          <w:p w14:paraId="1C424ACA"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геральдические знаки Республики Татарстан и Российской Федерации (флаг, герб, гимн);</w:t>
            </w:r>
          </w:p>
          <w:p w14:paraId="363BEA38"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комплекты портретов Президентов РФ, РТ, мэра города;</w:t>
            </w:r>
          </w:p>
          <w:p w14:paraId="33954115"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комплекты портретов писателей, поэтов, художников-иллюстраторов и др. выдающихся личностей республики;</w:t>
            </w:r>
          </w:p>
          <w:p w14:paraId="7FEE9B31" w14:textId="77777777" w:rsidR="00F62963" w:rsidRPr="00F62963" w:rsidRDefault="00F62963" w:rsidP="00F62963">
            <w:pPr>
              <w:spacing w:line="276" w:lineRule="auto"/>
              <w:rPr>
                <w:color w:val="00B050"/>
                <w:sz w:val="20"/>
              </w:rPr>
            </w:pPr>
            <w:r w:rsidRPr="00F62963">
              <w:rPr>
                <w:color w:val="00B050"/>
                <w:sz w:val="20"/>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7FC49B76"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фотоальбомы, наборы открыток, видеосюжеты, презентации исторических памятников, музеев, улиц родного города (села), событий прошлого;</w:t>
            </w:r>
          </w:p>
          <w:p w14:paraId="348CF707"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1EED9672"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lastRenderedPageBreak/>
              <w:t>- «Большой детский атлас»;</w:t>
            </w:r>
          </w:p>
          <w:p w14:paraId="1BB15128"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глобус;</w:t>
            </w:r>
          </w:p>
          <w:p w14:paraId="7C8338C7"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512634E9"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документальные (познавательные, развивающие) фильмы для детей о животных и растениях региона;</w:t>
            </w:r>
          </w:p>
          <w:p w14:paraId="41C8A9FB"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набор репродукций картин о природе родного края («Весенние кружева», Р. Исмагилов; «Зеленые кружева», «Осенние кружева», Х. Якупов и др.);</w:t>
            </w:r>
          </w:p>
          <w:p w14:paraId="4A2DEC22"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EC8A80B"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лесных (луговых) ягод (земляника лесная, клубника луговая, малина, черника и др.);</w:t>
            </w:r>
          </w:p>
          <w:p w14:paraId="52E3AA14"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муляжи овощей, фруктов, грибов;</w:t>
            </w:r>
          </w:p>
          <w:p w14:paraId="03009351"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с изображением домашних животных (корова, лошадь, овца, коза, собака, кошка и др.);</w:t>
            </w:r>
          </w:p>
          <w:p w14:paraId="482039EE"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картинки с изображением домашних птиц (петух, курица, цыпленок, утка, гусь, индюк и др.);</w:t>
            </w:r>
          </w:p>
          <w:p w14:paraId="175B3F73"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29DDD0B"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с изображением зимующих птиц (сорока, ворона, синица, воробей, дятел, тетерев, глухарь, филин, сова и др.);</w:t>
            </w:r>
          </w:p>
          <w:p w14:paraId="1D35C6AA"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с изображением перелетных  птиц (ласточка, скворец, грач, иволга, кукушка, жаворонок, соловей и др.);</w:t>
            </w:r>
          </w:p>
          <w:p w14:paraId="33132F2A"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с изображением водоплавающих птиц, (чайка, лебедь, гусь, утка, цапля и др.);</w:t>
            </w:r>
          </w:p>
          <w:p w14:paraId="02053C12"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с изображением пернатых хищников (сокол-сапсан, ястреб, сип белоголовый, гриф чёрный, орёл степной, беркут, коршун и др.);</w:t>
            </w:r>
          </w:p>
          <w:p w14:paraId="1DDE41E7"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набор фигурок животных и  птиц;</w:t>
            </w:r>
          </w:p>
          <w:p w14:paraId="7292F9B5"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Красная книга Республики Татарстан;</w:t>
            </w:r>
          </w:p>
          <w:p w14:paraId="0B828DD7"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детские энциклопедии;</w:t>
            </w:r>
          </w:p>
          <w:p w14:paraId="2A8838F7" w14:textId="77777777" w:rsidR="00F62963" w:rsidRPr="00F62963" w:rsidRDefault="00F62963" w:rsidP="00F62963">
            <w:pPr>
              <w:spacing w:line="276" w:lineRule="auto"/>
              <w:rPr>
                <w:color w:val="00B050"/>
                <w:sz w:val="20"/>
              </w:rPr>
            </w:pPr>
            <w:r w:rsidRPr="00F62963">
              <w:rPr>
                <w:color w:val="00B050"/>
                <w:sz w:val="20"/>
              </w:rPr>
              <w:t xml:space="preserve">-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w:t>
            </w:r>
            <w:r w:rsidRPr="00F62963">
              <w:rPr>
                <w:color w:val="00B050"/>
                <w:sz w:val="20"/>
              </w:rPr>
              <w:lastRenderedPageBreak/>
              <w:t>историко-архитектурный музей-заповедник, Литературно-мемориальный музейный комплекс Габдуллы Тукая и др.);</w:t>
            </w:r>
          </w:p>
          <w:p w14:paraId="46FE16A0" w14:textId="77777777" w:rsidR="00F62963" w:rsidRPr="00F62963" w:rsidRDefault="00F62963" w:rsidP="00F62963">
            <w:pPr>
              <w:spacing w:line="276" w:lineRule="auto"/>
              <w:rPr>
                <w:color w:val="00B050"/>
                <w:sz w:val="20"/>
              </w:rPr>
            </w:pPr>
            <w:r w:rsidRPr="00F62963">
              <w:rPr>
                <w:color w:val="00B050"/>
                <w:sz w:val="20"/>
              </w:rPr>
              <w:t>- документальные (развивающие, познавательные) фильмы для детей,  наглядные пособия об истории города Казани;</w:t>
            </w:r>
          </w:p>
          <w:p w14:paraId="1CB6C920"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документальный фильм для детей,  наглядные пособия с изображением  достопримечательностей о</w:t>
            </w:r>
            <w:r w:rsidRPr="00F62963">
              <w:rPr>
                <w:color w:val="00B050"/>
                <w:sz w:val="20"/>
              </w:rPr>
              <w:t>стров-града Свияжск</w:t>
            </w:r>
            <w:r w:rsidRPr="00F62963">
              <w:rPr>
                <w:rFonts w:ascii="Georgia" w:hAnsi="Georgia"/>
                <w:color w:val="00B050"/>
                <w:sz w:val="20"/>
              </w:rPr>
              <w:t>;</w:t>
            </w:r>
          </w:p>
          <w:p w14:paraId="2B4E91AA" w14:textId="77777777" w:rsidR="00F62963" w:rsidRPr="00F62963" w:rsidRDefault="00F62963" w:rsidP="00F62963">
            <w:pPr>
              <w:spacing w:before="240" w:line="276" w:lineRule="auto"/>
              <w:rPr>
                <w:color w:val="00B050"/>
                <w:sz w:val="20"/>
              </w:rPr>
            </w:pPr>
            <w:r w:rsidRPr="00F62963">
              <w:rPr>
                <w:rFonts w:ascii="Georgia" w:hAnsi="Georgia"/>
                <w:color w:val="00B050"/>
                <w:sz w:val="20"/>
              </w:rPr>
              <w:t>- документальный фильм для детей, наглядные пособия с изображением  достопримечательностей древнего города Булгар.</w:t>
            </w:r>
          </w:p>
        </w:tc>
      </w:tr>
      <w:tr w:rsidR="00F62963" w:rsidRPr="00F62963" w14:paraId="6C865B97" w14:textId="77777777" w:rsidTr="00F62963">
        <w:trPr>
          <w:tblCellSpacing w:w="0" w:type="dxa"/>
        </w:trPr>
        <w:tc>
          <w:tcPr>
            <w:tcW w:w="2302" w:type="dxa"/>
            <w:vAlign w:val="center"/>
            <w:hideMark/>
          </w:tcPr>
          <w:p w14:paraId="5730557F" w14:textId="77777777" w:rsidR="00F62963" w:rsidRPr="00F62963" w:rsidRDefault="00F62963" w:rsidP="00F62963">
            <w:pPr>
              <w:spacing w:line="276" w:lineRule="auto"/>
              <w:jc w:val="center"/>
              <w:rPr>
                <w:color w:val="00B050"/>
                <w:sz w:val="20"/>
              </w:rPr>
            </w:pPr>
            <w:r w:rsidRPr="00F62963">
              <w:rPr>
                <w:b/>
                <w:bCs/>
                <w:color w:val="00B050"/>
                <w:sz w:val="20"/>
              </w:rPr>
              <w:lastRenderedPageBreak/>
              <w:t>Речевое развитие</w:t>
            </w:r>
          </w:p>
        </w:tc>
        <w:tc>
          <w:tcPr>
            <w:tcW w:w="7894" w:type="dxa"/>
            <w:vAlign w:val="center"/>
            <w:hideMark/>
          </w:tcPr>
          <w:p w14:paraId="744CD4CF" w14:textId="77777777" w:rsidR="00F62963" w:rsidRPr="00F62963" w:rsidRDefault="00F62963" w:rsidP="00F62963">
            <w:pPr>
              <w:spacing w:after="240" w:line="276" w:lineRule="auto"/>
              <w:rPr>
                <w:color w:val="00B050"/>
                <w:sz w:val="20"/>
              </w:rPr>
            </w:pPr>
            <w:r w:rsidRPr="00F62963">
              <w:rPr>
                <w:rFonts w:ascii="Georgia" w:hAnsi="Georgia"/>
                <w:color w:val="00B050"/>
                <w:sz w:val="20"/>
              </w:rPr>
              <w:t>- Татарско-русский словарь, русско-татарский словарь, словарь синонимов и др.;</w:t>
            </w:r>
          </w:p>
          <w:p w14:paraId="428CF219"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демонстрационный и раздаточный материал</w:t>
            </w:r>
            <w:r w:rsidRPr="00F62963">
              <w:rPr>
                <w:color w:val="00B050"/>
                <w:sz w:val="20"/>
              </w:rPr>
              <w:t xml:space="preserve"> УМК «Татарча сөйләшәбез»;</w:t>
            </w:r>
          </w:p>
          <w:p w14:paraId="34308E50" w14:textId="77777777" w:rsidR="00F62963" w:rsidRPr="00F62963" w:rsidRDefault="00F62963" w:rsidP="00F62963">
            <w:pPr>
              <w:spacing w:before="240" w:after="240" w:line="276" w:lineRule="auto"/>
              <w:rPr>
                <w:color w:val="00B050"/>
                <w:sz w:val="20"/>
              </w:rPr>
            </w:pPr>
            <w:r w:rsidRPr="00F62963">
              <w:rPr>
                <w:color w:val="00B050"/>
                <w:sz w:val="20"/>
              </w:rPr>
              <w:t>- рабочие тетради для самостоятельной работы детей;</w:t>
            </w:r>
          </w:p>
          <w:p w14:paraId="45D055C0"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6476738D" w14:textId="77777777" w:rsidR="00F62963" w:rsidRPr="00F62963" w:rsidRDefault="00F62963" w:rsidP="00F62963">
            <w:pPr>
              <w:spacing w:line="276" w:lineRule="auto"/>
              <w:rPr>
                <w:color w:val="00B050"/>
                <w:sz w:val="20"/>
              </w:rPr>
            </w:pPr>
            <w:r w:rsidRPr="00F62963">
              <w:rPr>
                <w:color w:val="00B050"/>
                <w:sz w:val="20"/>
              </w:rPr>
              <w:t>- комплект компакт дисков с аудио и видеозаписями</w:t>
            </w:r>
          </w:p>
          <w:p w14:paraId="2F3BC908"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татарских народных сказок;</w:t>
            </w:r>
          </w:p>
          <w:p w14:paraId="239C0576"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xml:space="preserve">- печатная и/или электронная библиотека для взрослых; </w:t>
            </w:r>
          </w:p>
          <w:p w14:paraId="338A3345"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портреты детских писателей, поэтов, художников-иллюстраторов Республики Татарстан;</w:t>
            </w:r>
          </w:p>
          <w:p w14:paraId="57DDA8C5"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мультфильмы студии «Татармультфильм», к</w:t>
            </w:r>
            <w:r w:rsidRPr="00F62963">
              <w:rPr>
                <w:color w:val="00B050"/>
                <w:sz w:val="20"/>
              </w:rPr>
              <w:t>иностудии «Союзмультфильм»;</w:t>
            </w:r>
          </w:p>
          <w:p w14:paraId="6DA06B13"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xml:space="preserve">- предметные, </w:t>
            </w:r>
            <w:r w:rsidRPr="00F62963">
              <w:rPr>
                <w:color w:val="00B050"/>
                <w:sz w:val="20"/>
              </w:rPr>
              <w:t>сюжетные</w:t>
            </w:r>
            <w:r w:rsidRPr="00F62963">
              <w:rPr>
                <w:rFonts w:ascii="Georgia" w:hAnsi="Georgia"/>
                <w:color w:val="00B050"/>
                <w:sz w:val="20"/>
              </w:rPr>
              <w:t>, разрезные картинки;</w:t>
            </w:r>
          </w:p>
          <w:p w14:paraId="3E38AC1E"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xml:space="preserve">- картотека словесных игр «Лишнее слово»; </w:t>
            </w:r>
          </w:p>
          <w:p w14:paraId="1F2FCA40"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настольные игры («Лото», «Домино», «Третий лишний», «Четвертый лишний» и др.);</w:t>
            </w:r>
          </w:p>
          <w:p w14:paraId="076EBA71"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развивающие игры («Найди по описанию», «Найди пару», «Переводчики», «Цепочка слов» и др.);</w:t>
            </w:r>
          </w:p>
          <w:p w14:paraId="3DF33593"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пальчиковые игры;</w:t>
            </w:r>
          </w:p>
          <w:p w14:paraId="365B2EE8"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атрибуты к театрализованным, режиссерским играм, импровизациям; маски, полумаски;</w:t>
            </w:r>
          </w:p>
          <w:p w14:paraId="63234056"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14:paraId="5A681D13"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иллюстрации к татарским народным сказкам;</w:t>
            </w:r>
          </w:p>
          <w:p w14:paraId="67304914" w14:textId="77777777" w:rsidR="00F62963" w:rsidRPr="00F62963" w:rsidRDefault="00F62963" w:rsidP="00F62963">
            <w:pPr>
              <w:spacing w:before="240" w:after="240" w:line="276" w:lineRule="auto"/>
              <w:rPr>
                <w:color w:val="00B050"/>
                <w:sz w:val="20"/>
              </w:rPr>
            </w:pPr>
            <w:r w:rsidRPr="00F62963">
              <w:rPr>
                <w:rFonts w:ascii="Georgia" w:hAnsi="Georgia"/>
                <w:color w:val="00B050"/>
                <w:sz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427062AD" w14:textId="77777777" w:rsidR="00F62963" w:rsidRPr="00F62963" w:rsidRDefault="00F62963" w:rsidP="00F62963">
            <w:pPr>
              <w:spacing w:before="240" w:line="276" w:lineRule="auto"/>
              <w:rPr>
                <w:color w:val="00B050"/>
                <w:sz w:val="20"/>
              </w:rPr>
            </w:pPr>
            <w:r w:rsidRPr="00F62963">
              <w:rPr>
                <w:rFonts w:ascii="Georgia" w:hAnsi="Georgia"/>
                <w:color w:val="00B050"/>
                <w:sz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F62963" w:rsidRPr="00F62963" w14:paraId="6183C4CC" w14:textId="77777777" w:rsidTr="00F62963">
        <w:trPr>
          <w:tblCellSpacing w:w="0" w:type="dxa"/>
        </w:trPr>
        <w:tc>
          <w:tcPr>
            <w:tcW w:w="2302" w:type="dxa"/>
            <w:vAlign w:val="center"/>
            <w:hideMark/>
          </w:tcPr>
          <w:p w14:paraId="79749A66" w14:textId="77777777" w:rsidR="00F62963" w:rsidRPr="00F62963" w:rsidRDefault="00F62963" w:rsidP="00F62963">
            <w:pPr>
              <w:spacing w:line="276" w:lineRule="auto"/>
              <w:jc w:val="center"/>
              <w:rPr>
                <w:color w:val="00B050"/>
                <w:sz w:val="20"/>
              </w:rPr>
            </w:pPr>
            <w:r w:rsidRPr="00F62963">
              <w:rPr>
                <w:b/>
                <w:bCs/>
                <w:color w:val="00B050"/>
                <w:sz w:val="20"/>
              </w:rPr>
              <w:lastRenderedPageBreak/>
              <w:t>Художественно – эстетическое развитие</w:t>
            </w:r>
          </w:p>
        </w:tc>
        <w:tc>
          <w:tcPr>
            <w:tcW w:w="7894" w:type="dxa"/>
            <w:vAlign w:val="center"/>
            <w:hideMark/>
          </w:tcPr>
          <w:p w14:paraId="095446A6" w14:textId="77777777" w:rsidR="00F62963" w:rsidRPr="00F62963" w:rsidRDefault="00F62963" w:rsidP="00F62963">
            <w:pPr>
              <w:spacing w:line="276" w:lineRule="auto"/>
              <w:rPr>
                <w:color w:val="00B050"/>
                <w:sz w:val="20"/>
              </w:rPr>
            </w:pPr>
            <w:r w:rsidRPr="00F62963">
              <w:rPr>
                <w:color w:val="00B050"/>
                <w:sz w:val="20"/>
              </w:rPr>
              <w:t>- Комплект компакт-дисков с татарскими народными танцевальными мелодиями для детей с 3-7 лет «Шома бас»;</w:t>
            </w:r>
          </w:p>
          <w:p w14:paraId="01271112" w14:textId="77777777" w:rsidR="00F62963" w:rsidRPr="00F62963" w:rsidRDefault="00F62963" w:rsidP="00F62963">
            <w:pPr>
              <w:shd w:val="clear" w:color="auto" w:fill="FFFFFF"/>
              <w:spacing w:line="276" w:lineRule="auto"/>
              <w:rPr>
                <w:color w:val="00B050"/>
                <w:sz w:val="20"/>
              </w:rPr>
            </w:pPr>
            <w:r w:rsidRPr="00F62963">
              <w:rPr>
                <w:color w:val="00B050"/>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52C68CF2" w14:textId="77777777" w:rsidR="00F62963" w:rsidRPr="00F62963" w:rsidRDefault="00F62963" w:rsidP="00F62963">
            <w:pPr>
              <w:shd w:val="clear" w:color="auto" w:fill="FFFFFF"/>
              <w:spacing w:line="276" w:lineRule="auto"/>
              <w:rPr>
                <w:color w:val="00B050"/>
                <w:sz w:val="20"/>
              </w:rPr>
            </w:pPr>
            <w:r w:rsidRPr="00F62963">
              <w:rPr>
                <w:color w:val="00B050"/>
                <w:sz w:val="20"/>
              </w:rPr>
              <w:t>- музыкальные инструменты (или иллюстративный материал, звукозаписи): домбра, кубыз, мандолина, курай, гармонь, тальянка и др.;</w:t>
            </w:r>
          </w:p>
          <w:p w14:paraId="2619FC9A" w14:textId="77777777" w:rsidR="00F62963" w:rsidRPr="00F62963" w:rsidRDefault="00F62963" w:rsidP="00F62963">
            <w:pPr>
              <w:spacing w:line="276" w:lineRule="auto"/>
              <w:rPr>
                <w:color w:val="00B050"/>
                <w:sz w:val="20"/>
              </w:rPr>
            </w:pPr>
            <w:r w:rsidRPr="00F62963">
              <w:rPr>
                <w:color w:val="00B050"/>
                <w:sz w:val="20"/>
              </w:rPr>
              <w:t>- видеозапись Государственного ансамбля песни и танца Республики Татарстан;</w:t>
            </w:r>
          </w:p>
          <w:p w14:paraId="4DFC7956" w14:textId="77777777" w:rsidR="00F62963" w:rsidRPr="00F62963" w:rsidRDefault="00F62963" w:rsidP="00F62963">
            <w:pPr>
              <w:spacing w:line="276" w:lineRule="auto"/>
              <w:rPr>
                <w:color w:val="00B050"/>
                <w:sz w:val="20"/>
              </w:rPr>
            </w:pPr>
            <w:r w:rsidRPr="00F62963">
              <w:rPr>
                <w:color w:val="00B050"/>
                <w:sz w:val="20"/>
              </w:rPr>
              <w:t>- видеозаписи детских хореографических и вокальных ансамблей республики;</w:t>
            </w:r>
          </w:p>
          <w:p w14:paraId="69C7A677" w14:textId="77777777" w:rsidR="00F62963" w:rsidRPr="00F62963" w:rsidRDefault="00F62963" w:rsidP="00F62963">
            <w:pPr>
              <w:shd w:val="clear" w:color="auto" w:fill="FFFFFF"/>
              <w:spacing w:line="276" w:lineRule="auto"/>
              <w:rPr>
                <w:color w:val="00B050"/>
                <w:sz w:val="20"/>
              </w:rPr>
            </w:pPr>
            <w:r w:rsidRPr="00F62963">
              <w:rPr>
                <w:color w:val="00B050"/>
                <w:sz w:val="20"/>
              </w:rPr>
              <w:t>- комплект портретов композиторов, художников, скульпторов, режиссеров, актеров театра, знаменитых певцов артистов Республики Татарстан;</w:t>
            </w:r>
          </w:p>
          <w:p w14:paraId="2B4A1559" w14:textId="77777777" w:rsidR="00F62963" w:rsidRPr="00F62963" w:rsidRDefault="00F62963" w:rsidP="00F62963">
            <w:pPr>
              <w:shd w:val="clear" w:color="auto" w:fill="FFFFFF"/>
              <w:spacing w:line="276" w:lineRule="auto"/>
              <w:rPr>
                <w:color w:val="00B050"/>
                <w:sz w:val="20"/>
              </w:rPr>
            </w:pPr>
            <w:r w:rsidRPr="00F62963">
              <w:rPr>
                <w:color w:val="00B050"/>
                <w:sz w:val="20"/>
              </w:rPr>
              <w:t>- комплект костюмов для исполнения танцев народов Поволжья;</w:t>
            </w:r>
          </w:p>
          <w:p w14:paraId="5421C34F" w14:textId="77777777" w:rsidR="00F62963" w:rsidRPr="00F62963" w:rsidRDefault="00F62963" w:rsidP="00F62963">
            <w:pPr>
              <w:shd w:val="clear" w:color="auto" w:fill="FFFFFF"/>
              <w:spacing w:line="276" w:lineRule="auto"/>
              <w:rPr>
                <w:color w:val="00B050"/>
                <w:sz w:val="20"/>
              </w:rPr>
            </w:pPr>
            <w:r w:rsidRPr="00F62963">
              <w:rPr>
                <w:color w:val="00B050"/>
                <w:sz w:val="20"/>
              </w:rPr>
              <w:t>- комплект костюмов для импровизаций, театрализованных представлений;</w:t>
            </w:r>
          </w:p>
          <w:p w14:paraId="2E4E8E95" w14:textId="77777777" w:rsidR="00F62963" w:rsidRPr="00F62963" w:rsidRDefault="00F62963" w:rsidP="00F62963">
            <w:pPr>
              <w:shd w:val="clear" w:color="auto" w:fill="FFFFFF"/>
              <w:spacing w:line="276" w:lineRule="auto"/>
              <w:rPr>
                <w:color w:val="00B050"/>
                <w:sz w:val="20"/>
              </w:rPr>
            </w:pPr>
            <w:r w:rsidRPr="00F62963">
              <w:rPr>
                <w:color w:val="00B050"/>
                <w:sz w:val="20"/>
              </w:rPr>
              <w:t>- набор для составления цветочно-растительного орнамента татарского декоративно-прикладного искусства;</w:t>
            </w:r>
          </w:p>
          <w:p w14:paraId="16C0BEA7" w14:textId="77777777" w:rsidR="00F62963" w:rsidRPr="00F62963" w:rsidRDefault="00F62963" w:rsidP="00F62963">
            <w:pPr>
              <w:shd w:val="clear" w:color="auto" w:fill="FFFFFF"/>
              <w:spacing w:line="276" w:lineRule="auto"/>
              <w:rPr>
                <w:color w:val="00B050"/>
                <w:sz w:val="20"/>
              </w:rPr>
            </w:pPr>
            <w:r w:rsidRPr="00F62963">
              <w:rPr>
                <w:color w:val="00B050"/>
                <w:sz w:val="20"/>
              </w:rPr>
              <w:t>- иллюстрации (печатные и электронные) народных промыслов республики;</w:t>
            </w:r>
          </w:p>
          <w:p w14:paraId="7B5EBBF2" w14:textId="77777777" w:rsidR="00F62963" w:rsidRPr="00F62963" w:rsidRDefault="00F62963" w:rsidP="00F62963">
            <w:pPr>
              <w:shd w:val="clear" w:color="auto" w:fill="FFFFFF"/>
              <w:spacing w:line="276" w:lineRule="auto"/>
              <w:rPr>
                <w:color w:val="00B050"/>
                <w:sz w:val="20"/>
              </w:rPr>
            </w:pPr>
            <w:r w:rsidRPr="00F62963">
              <w:rPr>
                <w:color w:val="00B050"/>
                <w:sz w:val="20"/>
              </w:rPr>
              <w:t>- дидактические игры (в т.ч. электронные) «Укрась тюбетейку» (ичиги, фартук, платок и т.д.);</w:t>
            </w:r>
          </w:p>
          <w:p w14:paraId="7C5D245A" w14:textId="77777777" w:rsidR="00F62963" w:rsidRPr="00F62963" w:rsidRDefault="00F62963" w:rsidP="00F62963">
            <w:pPr>
              <w:shd w:val="clear" w:color="auto" w:fill="FFFFFF"/>
              <w:spacing w:line="276" w:lineRule="auto"/>
              <w:rPr>
                <w:color w:val="00B050"/>
                <w:sz w:val="20"/>
              </w:rPr>
            </w:pPr>
            <w:r w:rsidRPr="00F62963">
              <w:rPr>
                <w:color w:val="00B050"/>
                <w:sz w:val="20"/>
              </w:rPr>
              <w:t>- дидактическая игра «Лото» («Музыкальные инструменты», «Орнаменты» и др.);</w:t>
            </w:r>
          </w:p>
          <w:p w14:paraId="1C489133" w14:textId="77777777" w:rsidR="00F62963" w:rsidRPr="00F62963" w:rsidRDefault="00F62963" w:rsidP="00F62963">
            <w:pPr>
              <w:shd w:val="clear" w:color="auto" w:fill="FFFFFF"/>
              <w:spacing w:line="276" w:lineRule="auto"/>
              <w:rPr>
                <w:color w:val="00B050"/>
                <w:sz w:val="20"/>
              </w:rPr>
            </w:pPr>
            <w:r w:rsidRPr="00F62963">
              <w:rPr>
                <w:color w:val="00B050"/>
                <w:sz w:val="20"/>
              </w:rPr>
              <w:t>- разрезные картинки (предметные, сюжетные);</w:t>
            </w:r>
          </w:p>
          <w:p w14:paraId="26F718C9" w14:textId="77777777" w:rsidR="00F62963" w:rsidRPr="00F62963" w:rsidRDefault="00F62963" w:rsidP="00F62963">
            <w:pPr>
              <w:shd w:val="clear" w:color="auto" w:fill="FFFFFF"/>
              <w:spacing w:line="276" w:lineRule="auto"/>
              <w:rPr>
                <w:color w:val="00B050"/>
                <w:sz w:val="20"/>
              </w:rPr>
            </w:pPr>
            <w:r w:rsidRPr="00F62963">
              <w:rPr>
                <w:color w:val="00B050"/>
                <w:sz w:val="20"/>
              </w:rPr>
              <w:t>- комплект раскрасок;</w:t>
            </w:r>
          </w:p>
          <w:p w14:paraId="707EA6E4" w14:textId="77777777" w:rsidR="00F62963" w:rsidRPr="00F62963" w:rsidRDefault="00F62963" w:rsidP="00F62963">
            <w:pPr>
              <w:shd w:val="clear" w:color="auto" w:fill="FFFFFF"/>
              <w:spacing w:line="276" w:lineRule="auto"/>
              <w:rPr>
                <w:color w:val="00B050"/>
                <w:sz w:val="20"/>
              </w:rPr>
            </w:pPr>
            <w:r w:rsidRPr="00F62963">
              <w:rPr>
                <w:color w:val="00B050"/>
                <w:sz w:val="20"/>
              </w:rPr>
              <w:t>- комплект силуэтов предметов одежды, быта, архитектурных ансамблей для  самостоятельной деятельности;</w:t>
            </w:r>
          </w:p>
          <w:p w14:paraId="45D56ACB" w14:textId="77777777" w:rsidR="00F62963" w:rsidRPr="00F62963" w:rsidRDefault="00F62963" w:rsidP="00F62963">
            <w:pPr>
              <w:shd w:val="clear" w:color="auto" w:fill="FFFFFF"/>
              <w:spacing w:line="276" w:lineRule="auto"/>
              <w:rPr>
                <w:color w:val="00B050"/>
                <w:sz w:val="20"/>
              </w:rPr>
            </w:pPr>
            <w:r w:rsidRPr="00F62963">
              <w:rPr>
                <w:color w:val="00B050"/>
                <w:sz w:val="20"/>
              </w:rPr>
              <w:t>- кукольный театр;</w:t>
            </w:r>
          </w:p>
          <w:p w14:paraId="276ED23A" w14:textId="77777777" w:rsidR="00F62963" w:rsidRPr="00F62963" w:rsidRDefault="00F62963" w:rsidP="00F62963">
            <w:pPr>
              <w:shd w:val="clear" w:color="auto" w:fill="FFFFFF"/>
              <w:spacing w:line="276" w:lineRule="auto"/>
              <w:rPr>
                <w:color w:val="00B050"/>
                <w:sz w:val="20"/>
              </w:rPr>
            </w:pPr>
            <w:r w:rsidRPr="00F62963">
              <w:rPr>
                <w:color w:val="00B050"/>
                <w:sz w:val="20"/>
              </w:rPr>
              <w:t>- видеозаписи передач «Кучтэнэч», «Поем и учим татарский язык».</w:t>
            </w:r>
          </w:p>
        </w:tc>
      </w:tr>
      <w:tr w:rsidR="00F62963" w:rsidRPr="00F62963" w14:paraId="4394446D" w14:textId="77777777" w:rsidTr="00F62963">
        <w:trPr>
          <w:trHeight w:val="4257"/>
          <w:tblCellSpacing w:w="0" w:type="dxa"/>
        </w:trPr>
        <w:tc>
          <w:tcPr>
            <w:tcW w:w="2302" w:type="dxa"/>
            <w:vAlign w:val="center"/>
            <w:hideMark/>
          </w:tcPr>
          <w:p w14:paraId="1721BC20" w14:textId="77777777" w:rsidR="00F62963" w:rsidRPr="00F62963" w:rsidRDefault="00F62963" w:rsidP="00F62963">
            <w:pPr>
              <w:spacing w:line="276" w:lineRule="auto"/>
              <w:jc w:val="center"/>
              <w:rPr>
                <w:color w:val="00B050"/>
                <w:sz w:val="20"/>
              </w:rPr>
            </w:pPr>
            <w:r w:rsidRPr="00F62963">
              <w:rPr>
                <w:b/>
                <w:bCs/>
                <w:color w:val="00B050"/>
                <w:sz w:val="20"/>
              </w:rPr>
              <w:t>Физическое развитие</w:t>
            </w:r>
          </w:p>
        </w:tc>
        <w:tc>
          <w:tcPr>
            <w:tcW w:w="7894" w:type="dxa"/>
            <w:vAlign w:val="center"/>
            <w:hideMark/>
          </w:tcPr>
          <w:p w14:paraId="043ACE54" w14:textId="77777777" w:rsidR="00F62963" w:rsidRPr="00F62963" w:rsidRDefault="00F62963" w:rsidP="00F62963">
            <w:pPr>
              <w:shd w:val="clear" w:color="auto" w:fill="FFFFFF"/>
              <w:spacing w:line="276" w:lineRule="auto"/>
              <w:rPr>
                <w:color w:val="00B050"/>
                <w:sz w:val="20"/>
              </w:rPr>
            </w:pPr>
            <w:r w:rsidRPr="00F62963">
              <w:rPr>
                <w:color w:val="00B050"/>
                <w:sz w:val="20"/>
              </w:rPr>
              <w:t>- Картотека игр народов Поволжья;</w:t>
            </w:r>
          </w:p>
          <w:p w14:paraId="5F0A108E" w14:textId="77777777" w:rsidR="00F62963" w:rsidRPr="00F62963" w:rsidRDefault="00F62963" w:rsidP="00F62963">
            <w:pPr>
              <w:shd w:val="clear" w:color="auto" w:fill="FFFFFF"/>
              <w:spacing w:line="276" w:lineRule="auto"/>
              <w:rPr>
                <w:color w:val="00B050"/>
                <w:sz w:val="20"/>
              </w:rPr>
            </w:pPr>
            <w:r w:rsidRPr="00F62963">
              <w:rPr>
                <w:color w:val="00B050"/>
                <w:sz w:val="20"/>
              </w:rPr>
              <w:t>- атрибуты для национальных игр-состязаний (мешки, длинные палки, горшки, полотенца, вёдра с коромыслами, ложки и др.);</w:t>
            </w:r>
          </w:p>
          <w:p w14:paraId="2029FF97" w14:textId="77777777" w:rsidR="00F62963" w:rsidRPr="00F62963" w:rsidRDefault="00F62963" w:rsidP="00F62963">
            <w:pPr>
              <w:spacing w:line="276" w:lineRule="auto"/>
              <w:rPr>
                <w:color w:val="00B050"/>
                <w:sz w:val="20"/>
              </w:rPr>
            </w:pPr>
            <w:r w:rsidRPr="00F62963">
              <w:rPr>
                <w:color w:val="00B050"/>
                <w:sz w:val="20"/>
              </w:rPr>
              <w:t>- картотека игр из цикла «Сабантуй»;</w:t>
            </w:r>
          </w:p>
          <w:p w14:paraId="063EFBD5" w14:textId="77777777" w:rsidR="00F62963" w:rsidRPr="00F62963" w:rsidRDefault="00F62963" w:rsidP="00F62963">
            <w:pPr>
              <w:spacing w:line="276" w:lineRule="auto"/>
              <w:rPr>
                <w:color w:val="00B050"/>
                <w:sz w:val="20"/>
              </w:rPr>
            </w:pPr>
            <w:r w:rsidRPr="00F62963">
              <w:rPr>
                <w:color w:val="00B050"/>
                <w:sz w:val="20"/>
              </w:rPr>
              <w:t>- мультипликационные фильмы о пользе здорового образа жизни, про здоровое питание;</w:t>
            </w:r>
          </w:p>
          <w:p w14:paraId="394FC1CB" w14:textId="77777777" w:rsidR="00F62963" w:rsidRPr="00F62963" w:rsidRDefault="00F62963" w:rsidP="00F62963">
            <w:pPr>
              <w:spacing w:line="276" w:lineRule="auto"/>
              <w:rPr>
                <w:color w:val="00B050"/>
                <w:sz w:val="20"/>
              </w:rPr>
            </w:pPr>
            <w:r w:rsidRPr="00F62963">
              <w:rPr>
                <w:color w:val="00B050"/>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43CA510D" w14:textId="77777777" w:rsidR="00F62963" w:rsidRPr="00F62963" w:rsidRDefault="00F62963" w:rsidP="00F62963">
            <w:pPr>
              <w:spacing w:line="276" w:lineRule="auto"/>
              <w:rPr>
                <w:color w:val="00B050"/>
                <w:sz w:val="20"/>
              </w:rPr>
            </w:pPr>
            <w:r w:rsidRPr="00F62963">
              <w:rPr>
                <w:color w:val="00B050"/>
                <w:sz w:val="20"/>
              </w:rPr>
              <w:t xml:space="preserve">- видеофильмы о </w:t>
            </w:r>
            <w:r w:rsidRPr="00F62963">
              <w:rPr>
                <w:b/>
                <w:bCs/>
                <w:color w:val="00B050"/>
                <w:sz w:val="20"/>
              </w:rPr>
              <w:t xml:space="preserve">XXVII Всемирной летней </w:t>
            </w:r>
            <w:r w:rsidRPr="00F62963">
              <w:rPr>
                <w:color w:val="00B050"/>
                <w:sz w:val="20"/>
              </w:rPr>
              <w:t>Универсиаде  - 2013 г., XVI чемпионате мира по водным видам спорта – 2015 г. и др.</w:t>
            </w:r>
          </w:p>
        </w:tc>
      </w:tr>
    </w:tbl>
    <w:p w14:paraId="2A11E83C"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p w14:paraId="0C070916" w14:textId="77777777" w:rsidR="00F62963" w:rsidRPr="00F62963" w:rsidRDefault="00F62963" w:rsidP="00F62963">
      <w:pPr>
        <w:pStyle w:val="docdata"/>
        <w:shd w:val="clear" w:color="auto" w:fill="FFFFFF"/>
        <w:spacing w:before="0" w:beforeAutospacing="0" w:after="0" w:afterAutospacing="0" w:line="276" w:lineRule="auto"/>
        <w:ind w:firstLine="709"/>
        <w:jc w:val="both"/>
        <w:rPr>
          <w:color w:val="00B050"/>
        </w:rPr>
      </w:pPr>
      <w:r w:rsidRPr="007B327B">
        <w:rPr>
          <w:b/>
          <w:bCs/>
        </w:rPr>
        <w:t>3.2.</w:t>
      </w:r>
      <w:r w:rsidR="00EF3199">
        <w:rPr>
          <w:b/>
          <w:bCs/>
        </w:rPr>
        <w:t>3</w:t>
      </w:r>
      <w:r w:rsidRPr="007B327B">
        <w:rPr>
          <w:b/>
          <w:bCs/>
        </w:rPr>
        <w:t>. 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14:paraId="04F448D1" w14:textId="77777777"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14:paraId="2A9A39C4" w14:textId="77777777"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2-3 года</w:t>
      </w:r>
    </w:p>
    <w:p w14:paraId="79A6E4BF" w14:textId="77777777"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Cs/>
          <w:color w:val="00B050"/>
          <w:sz w:val="24"/>
          <w:szCs w:val="24"/>
        </w:rPr>
        <w:t>Для чтения  детям</w:t>
      </w:r>
    </w:p>
    <w:p w14:paraId="12A27DB5"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Татарские народные песенки, потешки: </w:t>
      </w:r>
      <w:r w:rsidRPr="00F62963">
        <w:rPr>
          <w:color w:val="00B050"/>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14:paraId="7EBD483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lastRenderedPageBreak/>
        <w:t>Сказки. Татарские народные сказки</w:t>
      </w:r>
      <w:r w:rsidRPr="00F62963">
        <w:rPr>
          <w:color w:val="00B050"/>
        </w:rPr>
        <w:t>: «Коза и волк», пер. Р. Кожевниковой; Р. Батулла. «Медвежонок Аппас», пер. Н. Краевой; Дж. Тарджеманов. «Добрый сон», пер. З. Халитовой.</w:t>
      </w:r>
    </w:p>
    <w:p w14:paraId="3E88606A"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10E794D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14:paraId="1F4660F0"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 Р. Еникеевой; «Ива-ивушка»</w:t>
      </w:r>
      <w:r w:rsidRPr="00F62963">
        <w:rPr>
          <w:i/>
          <w:iCs/>
          <w:color w:val="00B050"/>
        </w:rPr>
        <w:t xml:space="preserve">, </w:t>
      </w:r>
      <w:r w:rsidRPr="00F62963">
        <w:rPr>
          <w:color w:val="00B050"/>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F62963">
        <w:rPr>
          <w:i/>
          <w:iCs/>
          <w:color w:val="00B050"/>
        </w:rPr>
        <w:t>;</w:t>
      </w:r>
      <w:r w:rsidRPr="00F62963">
        <w:rPr>
          <w:color w:val="00B050"/>
        </w:rPr>
        <w:t xml:space="preserve"> «На лошадке», муз. Ф. Ахметова.</w:t>
      </w:r>
    </w:p>
    <w:p w14:paraId="6A01A6AF" w14:textId="77777777" w:rsidR="00F62963" w:rsidRPr="00F62963" w:rsidRDefault="00F62963" w:rsidP="00F62963">
      <w:pPr>
        <w:pStyle w:val="6"/>
        <w:spacing w:before="0" w:after="0" w:line="276" w:lineRule="auto"/>
        <w:ind w:firstLine="708"/>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Пение</w:t>
      </w:r>
    </w:p>
    <w:p w14:paraId="5C647D0F" w14:textId="77777777" w:rsidR="00F62963" w:rsidRPr="00F62963" w:rsidRDefault="00F62963" w:rsidP="00F62963">
      <w:pPr>
        <w:pStyle w:val="6"/>
        <w:spacing w:before="0" w:after="0" w:line="276" w:lineRule="auto"/>
        <w:ind w:firstLine="708"/>
        <w:rPr>
          <w:rFonts w:ascii="Times New Roman" w:hAnsi="Times New Roman" w:cs="Times New Roman"/>
          <w:b w:val="0"/>
          <w:color w:val="00B050"/>
          <w:sz w:val="24"/>
          <w:szCs w:val="24"/>
        </w:rPr>
      </w:pPr>
      <w:r w:rsidRPr="00F62963">
        <w:rPr>
          <w:rFonts w:ascii="Times New Roman" w:hAnsi="Times New Roman" w:cs="Times New Roman"/>
          <w:b w:val="0"/>
          <w:color w:val="00B050"/>
          <w:sz w:val="24"/>
          <w:szCs w:val="24"/>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14:paraId="161EA176"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14:paraId="3024ECC2"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«Дружно шагаем</w:t>
      </w:r>
      <w:r w:rsidRPr="00F62963">
        <w:rPr>
          <w:b/>
          <w:bCs/>
          <w:color w:val="00B050"/>
        </w:rPr>
        <w:t>»</w:t>
      </w:r>
      <w:r w:rsidRPr="00F62963">
        <w:rPr>
          <w:color w:val="00B050"/>
        </w:rPr>
        <w:t>, муз. и сл. Н. Бакиевой, З. Шайхутдиновой;</w:t>
      </w:r>
      <w:r w:rsidRPr="00F62963">
        <w:rPr>
          <w:b/>
          <w:bCs/>
          <w:i/>
          <w:iCs/>
          <w:color w:val="00B050"/>
        </w:rPr>
        <w:t> </w:t>
      </w:r>
      <w:r w:rsidRPr="00F62963">
        <w:rPr>
          <w:color w:val="00B050"/>
        </w:rPr>
        <w:t>«Гуляем и пляшем</w:t>
      </w:r>
      <w:r w:rsidRPr="00F62963">
        <w:rPr>
          <w:b/>
          <w:bCs/>
          <w:color w:val="00B050"/>
        </w:rPr>
        <w:t>»</w:t>
      </w:r>
      <w:r w:rsidRPr="00F62963">
        <w:rPr>
          <w:color w:val="00B050"/>
        </w:rPr>
        <w:t>, муз. Р. Еникеевой; «Ай-да</w:t>
      </w:r>
      <w:r w:rsidRPr="00F62963">
        <w:rPr>
          <w:b/>
          <w:bCs/>
          <w:color w:val="00B050"/>
        </w:rPr>
        <w:t>»</w:t>
      </w:r>
      <w:r w:rsidRPr="00F62963">
        <w:rPr>
          <w:color w:val="00B050"/>
        </w:rPr>
        <w:t>, муз. и сл. Г. Ильиной; «Птички летают</w:t>
      </w:r>
      <w:r w:rsidRPr="00F62963">
        <w:rPr>
          <w:b/>
          <w:bCs/>
          <w:color w:val="00B050"/>
        </w:rPr>
        <w:t>»</w:t>
      </w:r>
      <w:r w:rsidRPr="00F62963">
        <w:rPr>
          <w:color w:val="00B050"/>
        </w:rPr>
        <w:t>, муз. М. Салихова; «Танец с куклой</w:t>
      </w:r>
      <w:r w:rsidRPr="00F62963">
        <w:rPr>
          <w:b/>
          <w:bCs/>
          <w:color w:val="00B050"/>
        </w:rPr>
        <w:t>»</w:t>
      </w:r>
      <w:r w:rsidRPr="00F62963">
        <w:rPr>
          <w:color w:val="00B050"/>
        </w:rPr>
        <w:t>, муз. и сл. М. Андержановой; «Потанцуем вместе</w:t>
      </w:r>
      <w:r w:rsidRPr="00F62963">
        <w:rPr>
          <w:b/>
          <w:bCs/>
          <w:color w:val="00B050"/>
        </w:rPr>
        <w:t>»</w:t>
      </w:r>
      <w:r w:rsidRPr="00F62963">
        <w:rPr>
          <w:color w:val="00B050"/>
        </w:rPr>
        <w:t>, муз. и сл. Л. Хисматуллиной; «Детский танец</w:t>
      </w:r>
      <w:r w:rsidRPr="00F62963">
        <w:rPr>
          <w:b/>
          <w:bCs/>
          <w:color w:val="00B050"/>
        </w:rPr>
        <w:t>»</w:t>
      </w:r>
      <w:r w:rsidRPr="00F62963">
        <w:rPr>
          <w:color w:val="00B050"/>
        </w:rPr>
        <w:t>, муз. З. Гибадуллина; «Вот как мы умеем</w:t>
      </w:r>
      <w:r w:rsidRPr="00F62963">
        <w:rPr>
          <w:b/>
          <w:bCs/>
          <w:color w:val="00B050"/>
        </w:rPr>
        <w:t>»</w:t>
      </w:r>
      <w:r w:rsidRPr="00F62963">
        <w:rPr>
          <w:color w:val="00B050"/>
        </w:rPr>
        <w:t>, татарская народная песня, обр. Р. Еникеевой; «Догони меня</w:t>
      </w:r>
      <w:r w:rsidRPr="00F62963">
        <w:rPr>
          <w:b/>
          <w:bCs/>
          <w:color w:val="00B050"/>
        </w:rPr>
        <w:t>»</w:t>
      </w:r>
      <w:r w:rsidRPr="00F62963">
        <w:rPr>
          <w:color w:val="00B050"/>
        </w:rPr>
        <w:t>, муз. Ф. Шаймардановой, сл. К. Закировой; «Воробей</w:t>
      </w:r>
      <w:r w:rsidRPr="00F62963">
        <w:rPr>
          <w:b/>
          <w:bCs/>
          <w:color w:val="00B050"/>
        </w:rPr>
        <w:t>»</w:t>
      </w:r>
      <w:r w:rsidRPr="00F62963">
        <w:rPr>
          <w:color w:val="00B050"/>
        </w:rPr>
        <w:t>, муз. Л. Хисматуллиной, сл. народные; «Цыплята</w:t>
      </w:r>
      <w:r w:rsidRPr="00F62963">
        <w:rPr>
          <w:b/>
          <w:bCs/>
          <w:color w:val="00B050"/>
        </w:rPr>
        <w:t>»</w:t>
      </w:r>
      <w:r w:rsidRPr="00F62963">
        <w:rPr>
          <w:color w:val="00B050"/>
        </w:rPr>
        <w:t>, муз. Л. Батыр- Булгари, сл. М. Хусаина; «Хоровод</w:t>
      </w:r>
      <w:r w:rsidRPr="00F62963">
        <w:rPr>
          <w:b/>
          <w:bCs/>
          <w:color w:val="00B050"/>
        </w:rPr>
        <w:t>»</w:t>
      </w:r>
      <w:r w:rsidRPr="00F62963">
        <w:rPr>
          <w:color w:val="00B050"/>
        </w:rPr>
        <w:t>, муз. Р. Салманова, сл. М. Бикбовой.</w:t>
      </w:r>
    </w:p>
    <w:p w14:paraId="139B8D7F"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p>
    <w:p w14:paraId="518FEB6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«Сабантуй».</w:t>
      </w:r>
    </w:p>
    <w:p w14:paraId="19466C9E" w14:textId="77777777"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14:paraId="3DC1A498" w14:textId="77777777"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3-4 года</w:t>
      </w:r>
    </w:p>
    <w:p w14:paraId="48D421BA"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14:paraId="0D1EB37E" w14:textId="77777777"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14:paraId="6DD890DC" w14:textId="77777777"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14:paraId="283A289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Песенки, потешки, заклички:</w:t>
      </w:r>
      <w:r w:rsidRPr="00F62963">
        <w:rPr>
          <w:color w:val="00B050"/>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5A339BE4"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Сказки. Татарские народные сказки:</w:t>
      </w:r>
      <w:r w:rsidRPr="00F62963">
        <w:rPr>
          <w:color w:val="00B050"/>
        </w:rPr>
        <w:t xml:space="preserve"> «Коза и волк», пер. Р. Кожевниковой; «Медведь и дед», пер. Р. Ахметова. </w:t>
      </w:r>
    </w:p>
    <w:p w14:paraId="08F069C6"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0A1692A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Проза:</w:t>
      </w:r>
      <w:r w:rsidRPr="00F62963">
        <w:rPr>
          <w:color w:val="00B050"/>
        </w:rPr>
        <w:t xml:space="preserve"> А. Алиш. «Два петуха», пер. А. Бендецкого; А. Гаффар. «Рыбка, которая не любила мыться».</w:t>
      </w:r>
    </w:p>
    <w:p w14:paraId="1F0482E2"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14:paraId="0B1DE1C2"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lastRenderedPageBreak/>
        <w:t>«Этот палец – дедушка…», пер. Р. Ахметова; Р. Миннуллин. «Падает снег», пер. С. Малышева; Ш. Маннур. «Люблю», пер. Н. Ишмухаметова.</w:t>
      </w:r>
    </w:p>
    <w:p w14:paraId="146A9829"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 </w:t>
      </w:r>
    </w:p>
    <w:p w14:paraId="585C17B6"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r w:rsidRPr="00F62963">
        <w:rPr>
          <w:rFonts w:ascii="Times New Roman" w:hAnsi="Times New Roman" w:cs="Times New Roman"/>
          <w:i/>
          <w:iCs/>
          <w:color w:val="00B050"/>
          <w:sz w:val="24"/>
          <w:szCs w:val="24"/>
        </w:rPr>
        <w:tab/>
      </w:r>
    </w:p>
    <w:p w14:paraId="60069182"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w:t>
      </w:r>
    </w:p>
    <w:p w14:paraId="770913BF"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14:paraId="32477954"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14:paraId="7B065791"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14:paraId="3D5A3D8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Игровые упражнения:</w:t>
      </w:r>
      <w:r w:rsidRPr="00F62963">
        <w:rPr>
          <w:color w:val="00B050"/>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49F7349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 драматизации:</w:t>
      </w:r>
      <w:r w:rsidRPr="00F62963">
        <w:rPr>
          <w:color w:val="00B050"/>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14:paraId="2BA968D0"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Пляски и хороводы: </w:t>
      </w:r>
      <w:r w:rsidRPr="00F62963">
        <w:rPr>
          <w:color w:val="00B050"/>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1D26B2E1"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Музыкальные игры: </w:t>
      </w:r>
      <w:r w:rsidRPr="00F62963">
        <w:rPr>
          <w:color w:val="00B050"/>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14:paraId="70A927DE"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Танцевально-игровое творчество :</w:t>
      </w:r>
      <w:r w:rsidRPr="00F62963">
        <w:rPr>
          <w:color w:val="00B050"/>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14:paraId="246B7074"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14:paraId="48C5CEE8"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p>
    <w:p w14:paraId="679F8008"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«Сабантуй».</w:t>
      </w:r>
    </w:p>
    <w:p w14:paraId="6CFFA65E"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 </w:t>
      </w:r>
    </w:p>
    <w:p w14:paraId="269E60D5" w14:textId="77777777" w:rsidR="00F62963" w:rsidRPr="00F62963" w:rsidRDefault="00F62963" w:rsidP="00F62963">
      <w:pPr>
        <w:pStyle w:val="af"/>
        <w:spacing w:before="0" w:beforeAutospacing="0" w:after="0" w:afterAutospacing="0" w:line="276" w:lineRule="auto"/>
        <w:ind w:firstLine="708"/>
        <w:jc w:val="center"/>
        <w:rPr>
          <w:color w:val="00B050"/>
        </w:rPr>
      </w:pPr>
      <w:r w:rsidRPr="00F62963">
        <w:rPr>
          <w:b/>
          <w:bCs/>
          <w:color w:val="00B050"/>
        </w:rPr>
        <w:t>4-5 лет</w:t>
      </w:r>
    </w:p>
    <w:p w14:paraId="24F58873"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14:paraId="7A8058AC" w14:textId="77777777" w:rsidR="00F62963" w:rsidRPr="00F62963" w:rsidRDefault="00F62963" w:rsidP="00F62963">
      <w:pPr>
        <w:pStyle w:val="af"/>
        <w:spacing w:before="0" w:beforeAutospacing="0" w:after="0" w:afterAutospacing="0" w:line="276" w:lineRule="auto"/>
        <w:ind w:firstLine="708"/>
        <w:jc w:val="center"/>
        <w:rPr>
          <w:color w:val="00B050"/>
        </w:rPr>
      </w:pPr>
      <w:r w:rsidRPr="00F62963">
        <w:rPr>
          <w:color w:val="00B050"/>
        </w:rPr>
        <w:t> </w:t>
      </w:r>
    </w:p>
    <w:p w14:paraId="28D6C7D4" w14:textId="77777777"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lastRenderedPageBreak/>
        <w:t>Для чтения  детям</w:t>
      </w:r>
    </w:p>
    <w:p w14:paraId="52BCE7E8" w14:textId="77777777" w:rsidR="00F62963" w:rsidRPr="00F62963" w:rsidRDefault="00F62963" w:rsidP="00F62963">
      <w:pPr>
        <w:pStyle w:val="6"/>
        <w:spacing w:before="0" w:after="0" w:line="276" w:lineRule="auto"/>
        <w:ind w:firstLine="567"/>
        <w:rPr>
          <w:rFonts w:ascii="Times New Roman" w:hAnsi="Times New Roman" w:cs="Times New Roman"/>
          <w:b w:val="0"/>
          <w:color w:val="00B050"/>
          <w:sz w:val="24"/>
          <w:szCs w:val="24"/>
        </w:rPr>
      </w:pPr>
      <w:r w:rsidRPr="00F62963">
        <w:rPr>
          <w:rFonts w:ascii="Times New Roman" w:hAnsi="Times New Roman" w:cs="Times New Roman"/>
          <w:b w:val="0"/>
          <w:i/>
          <w:iCs/>
          <w:color w:val="00B050"/>
          <w:sz w:val="24"/>
          <w:szCs w:val="24"/>
        </w:rPr>
        <w:t>Малые формы фольклора</w:t>
      </w:r>
      <w:r w:rsidRPr="00F62963">
        <w:rPr>
          <w:rFonts w:ascii="Times New Roman" w:hAnsi="Times New Roman" w:cs="Times New Roman"/>
          <w:i/>
          <w:iCs/>
          <w:color w:val="00B050"/>
          <w:sz w:val="24"/>
          <w:szCs w:val="24"/>
        </w:rPr>
        <w:t xml:space="preserve">: </w:t>
      </w:r>
      <w:r w:rsidRPr="00F62963">
        <w:rPr>
          <w:rFonts w:ascii="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14:paraId="34198B98"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Сказки: </w:t>
      </w:r>
      <w:r w:rsidRPr="00F62963">
        <w:rPr>
          <w:color w:val="00B050"/>
        </w:rPr>
        <w:t>«Лиса и Журавль», пер. Р. Кожевниковой; «Смышленая ворона», пер. Л. Замалетдинова; «Два лентяя», обраб. С. Гильмутдиновой.</w:t>
      </w:r>
    </w:p>
    <w:p w14:paraId="530D17AA"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ab/>
        <w:t xml:space="preserve">Литературные сказки: </w:t>
      </w:r>
      <w:r w:rsidRPr="00F62963">
        <w:rPr>
          <w:color w:val="00B050"/>
        </w:rPr>
        <w:t>Р. Батулла. «Подарок», пер. Э. Умерова; А. Гаффар. «Хвост»; А. Алиш. «Бояка и Небояка», «Глупый зайчонок», пер. А. Бендецкого; А. Гаффар. «Сладкий щавель».</w:t>
      </w:r>
    </w:p>
    <w:p w14:paraId="3851BF9B"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Поэзия: </w:t>
      </w:r>
      <w:r w:rsidRPr="00F62963">
        <w:rPr>
          <w:color w:val="00B050"/>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14:paraId="333077E6"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Проза: </w:t>
      </w:r>
      <w:r w:rsidRPr="00F62963">
        <w:rPr>
          <w:color w:val="00B050"/>
        </w:rPr>
        <w:t>А. Алиш. «Дядя рабочий», пер. Г. Каримовой; М. Хасанов. «Снег идет», пер. М. Зарецкого; М. Хасанов. «Моряк», пер. М. Зарецкого.</w:t>
      </w:r>
    </w:p>
    <w:p w14:paraId="65747D2E"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b/>
          <w:bCs/>
          <w:i/>
          <w:iCs/>
          <w:color w:val="00B050"/>
        </w:rPr>
        <w:t>Для заучивания наизусть</w:t>
      </w:r>
    </w:p>
    <w:p w14:paraId="40F34A9E"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color w:val="00B050"/>
        </w:rPr>
        <w:t>«Пальчик, пальчик, где ты был?…», пер. Р. Ахметова; Х. Халиков «С добрым утром!», пер. Е. Муравьева; Г. Тукай «Как время зовется?», пер. В. Лунина.</w:t>
      </w:r>
    </w:p>
    <w:p w14:paraId="5082615F" w14:textId="77777777" w:rsidR="00F62963" w:rsidRPr="00F62963" w:rsidRDefault="00F62963" w:rsidP="00F62963">
      <w:pPr>
        <w:pStyle w:val="5"/>
        <w:spacing w:before="0" w:after="0" w:line="276" w:lineRule="auto"/>
        <w:ind w:firstLine="567"/>
        <w:rPr>
          <w:rFonts w:ascii="Times New Roman" w:hAnsi="Times New Roman" w:cs="Times New Roman"/>
          <w:color w:val="00B050"/>
        </w:rPr>
      </w:pPr>
      <w:r w:rsidRPr="00F62963">
        <w:rPr>
          <w:rFonts w:ascii="Times New Roman" w:hAnsi="Times New Roman" w:cs="Times New Roman"/>
          <w:i/>
          <w:iCs/>
          <w:color w:val="00B050"/>
        </w:rPr>
        <w:t xml:space="preserve">Дополнительная литература </w:t>
      </w:r>
    </w:p>
    <w:p w14:paraId="34DE486A"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Поэзия:</w:t>
      </w:r>
      <w:r w:rsidRPr="00F62963">
        <w:rPr>
          <w:color w:val="00B050"/>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14:paraId="4E8CC840"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Проза. Литературные сказки: </w:t>
      </w:r>
      <w:r w:rsidRPr="00F62963">
        <w:rPr>
          <w:color w:val="00B050"/>
        </w:rPr>
        <w:t>Батулла. «Медведи», пер. Л. Хафизовой; А. Гаффар. «Рыбка – мерзлячка»; Р. Батулла. «Капкан», пер. Н. Краевой.</w:t>
      </w:r>
    </w:p>
    <w:p w14:paraId="09EB0C81" w14:textId="77777777" w:rsidR="00F62963" w:rsidRDefault="00F62963" w:rsidP="00F62963">
      <w:pPr>
        <w:pStyle w:val="6"/>
        <w:spacing w:before="0" w:after="0" w:line="276" w:lineRule="auto"/>
        <w:jc w:val="center"/>
        <w:rPr>
          <w:rFonts w:ascii="Times New Roman" w:hAnsi="Times New Roman" w:cs="Times New Roman"/>
          <w:color w:val="00B050"/>
          <w:sz w:val="24"/>
          <w:szCs w:val="24"/>
        </w:rPr>
      </w:pPr>
    </w:p>
    <w:p w14:paraId="194B6EC2"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Рекомедуемый музыкальный репертуар</w:t>
      </w:r>
      <w:r w:rsidRPr="00F62963">
        <w:rPr>
          <w:rFonts w:ascii="Times New Roman" w:hAnsi="Times New Roman" w:cs="Times New Roman"/>
          <w:i/>
          <w:iCs/>
          <w:color w:val="00B050"/>
          <w:sz w:val="24"/>
          <w:szCs w:val="24"/>
        </w:rPr>
        <w:tab/>
      </w:r>
    </w:p>
    <w:p w14:paraId="7DE4BD4C"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w:t>
      </w:r>
      <w:r>
        <w:rPr>
          <w:color w:val="00B050"/>
        </w:rPr>
        <w:tab/>
      </w:r>
      <w:r w:rsidRPr="00F62963">
        <w:rPr>
          <w:b/>
          <w:bCs/>
          <w:i/>
          <w:iCs/>
          <w:color w:val="00B050"/>
        </w:rPr>
        <w:t xml:space="preserve">Слушание музыки  </w:t>
      </w:r>
    </w:p>
    <w:p w14:paraId="4B3F0EF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14:paraId="4D2EB57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14:paraId="13F52B0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lastRenderedPageBreak/>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14:paraId="3F80118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14:paraId="2F2DDA36"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Игровые упражнения: </w:t>
      </w:r>
      <w:r w:rsidRPr="00F62963">
        <w:rPr>
          <w:color w:val="00B050"/>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14:paraId="0D1925D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 драматизации:</w:t>
      </w:r>
      <w:r w:rsidRPr="00F62963">
        <w:rPr>
          <w:color w:val="00B050"/>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14:paraId="18CE0D0A"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Хороводы и пляски:</w:t>
      </w:r>
      <w:r w:rsidRPr="00F62963">
        <w:rPr>
          <w:color w:val="00B050"/>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33D7013D"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Музыкальные игры: </w:t>
      </w:r>
      <w:r w:rsidRPr="00F62963">
        <w:rPr>
          <w:color w:val="00B050"/>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14:paraId="5A575B5F"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Игры  с пением:</w:t>
      </w:r>
      <w:r w:rsidRPr="00F62963">
        <w:rPr>
          <w:color w:val="00B050"/>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64594006"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14:paraId="4EFA1154"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14:paraId="6A77939D"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p>
    <w:p w14:paraId="0866CE8C"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«Карга боткасы», «Сабантуй».</w:t>
      </w:r>
    </w:p>
    <w:p w14:paraId="6B0E8289" w14:textId="77777777" w:rsidR="00F62963" w:rsidRPr="00F62963" w:rsidRDefault="00F62963" w:rsidP="00F62963">
      <w:pPr>
        <w:pStyle w:val="af"/>
        <w:spacing w:before="0" w:beforeAutospacing="0" w:after="0" w:afterAutospacing="0" w:line="276" w:lineRule="auto"/>
        <w:ind w:firstLine="708"/>
        <w:jc w:val="center"/>
        <w:rPr>
          <w:color w:val="00B050"/>
        </w:rPr>
      </w:pPr>
      <w:r w:rsidRPr="00F62963">
        <w:rPr>
          <w:b/>
          <w:bCs/>
          <w:color w:val="00B050"/>
        </w:rPr>
        <w:t>5-6 лет</w:t>
      </w:r>
    </w:p>
    <w:p w14:paraId="26B2AC05"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lastRenderedPageBreak/>
        <w:t xml:space="preserve">Рекомедуемый список литературы </w:t>
      </w:r>
    </w:p>
    <w:p w14:paraId="2F7E052C"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w:t>
      </w:r>
    </w:p>
    <w:p w14:paraId="10993C28" w14:textId="77777777"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14:paraId="61A595D5"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Малые формы фольклора: </w:t>
      </w:r>
      <w:r w:rsidRPr="00F62963">
        <w:rPr>
          <w:color w:val="00B050"/>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2871FB46"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Сказки:</w:t>
      </w:r>
      <w:r w:rsidRPr="00F62963">
        <w:rPr>
          <w:color w:val="00B050"/>
        </w:rPr>
        <w:t xml:space="preserve">«Глупый волк», пер. Р. Ахмета; «Лиса, еж и ежиха», пер. Л. Замалетдинова; «Три дочери», обр. С. Гильмутдиновой. </w:t>
      </w:r>
    </w:p>
    <w:p w14:paraId="37C17FAD"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Литературные сказки: </w:t>
      </w:r>
      <w:r w:rsidRPr="00F62963">
        <w:rPr>
          <w:color w:val="00B050"/>
        </w:rPr>
        <w:t>Р. Батулла. «Лесные разбойники», пер. Э. Умерова; А. Гаффар. «Червяк идет в гости»; Г. Галеев. «Петух и часы», пер. Л. Файзуллиной.</w:t>
      </w:r>
    </w:p>
    <w:p w14:paraId="154BE21F"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Поэзия:</w:t>
      </w:r>
      <w:r w:rsidRPr="00F62963">
        <w:rPr>
          <w:color w:val="00B050"/>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1B2E83A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Проза:</w:t>
      </w:r>
      <w:r w:rsidRPr="00F62963">
        <w:rPr>
          <w:color w:val="00B050"/>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627E311A"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14:paraId="1E2EA790"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Г. Тукай, «Наша семья», пер. В. Лунина; А. Кари. «Дедушка Мороз», пер. Е.Муравьева; Р. Валеева. «Поздравляю тебе, мама», пер. В. Валеевой.</w:t>
      </w:r>
    </w:p>
    <w:p w14:paraId="7EDEEF1D"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Для чтения в лицах: </w:t>
      </w:r>
      <w:r w:rsidRPr="00F62963">
        <w:rPr>
          <w:color w:val="00B050"/>
        </w:rPr>
        <w:t>Р. Миннуллин. «Сын и мама», пер. С. Малышева; Ш. Галиев. «Я нарисовал дом», пер. В. Баширова; З. Нури. «Письмо другу», пер. С. Малышева.</w:t>
      </w:r>
    </w:p>
    <w:p w14:paraId="49882764"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Дополнительная литература</w:t>
      </w:r>
    </w:p>
    <w:p w14:paraId="075C0AE9"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711B4F7A"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Проза. Литературные сказки</w:t>
      </w:r>
      <w:r w:rsidRPr="00F62963">
        <w:rPr>
          <w:color w:val="00B050"/>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14:paraId="3FC4FC6C"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lastRenderedPageBreak/>
        <w:t>Рекомедуемый музыкальный репертуар</w:t>
      </w:r>
    </w:p>
    <w:p w14:paraId="031493E1" w14:textId="77777777" w:rsidR="00F62963" w:rsidRPr="00F62963" w:rsidRDefault="00F62963" w:rsidP="00F62963">
      <w:pPr>
        <w:pStyle w:val="6"/>
        <w:spacing w:before="0" w:after="0" w:line="276" w:lineRule="auto"/>
        <w:jc w:val="center"/>
        <w:rPr>
          <w:color w:val="00B050"/>
          <w:sz w:val="24"/>
          <w:szCs w:val="24"/>
        </w:rPr>
      </w:pPr>
      <w:r w:rsidRPr="00F62963">
        <w:rPr>
          <w:i/>
          <w:iCs/>
          <w:color w:val="00B050"/>
          <w:sz w:val="24"/>
          <w:szCs w:val="24"/>
        </w:rPr>
        <w:tab/>
      </w:r>
    </w:p>
    <w:p w14:paraId="4779CDA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Слушание музыки   </w:t>
      </w:r>
    </w:p>
    <w:p w14:paraId="26D3018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14:paraId="07EF10B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14:paraId="7961AA99"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14:paraId="32DAB98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14:paraId="0C0C32F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Упражнения: </w:t>
      </w:r>
      <w:r w:rsidRPr="00F62963">
        <w:rPr>
          <w:color w:val="00B050"/>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14:paraId="4B0B9C59"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ab/>
      </w:r>
      <w:r w:rsidRPr="00F62963">
        <w:rPr>
          <w:i/>
          <w:iCs/>
          <w:color w:val="00B050"/>
        </w:rPr>
        <w:t>Упражнения с предметами:</w:t>
      </w:r>
      <w:r w:rsidRPr="00F62963">
        <w:rPr>
          <w:color w:val="00B050"/>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14:paraId="1779D6C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w:t>
      </w:r>
      <w:r w:rsidRPr="00F62963">
        <w:rPr>
          <w:color w:val="00B050"/>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14:paraId="38315EF8"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Танцы: </w:t>
      </w:r>
      <w:r w:rsidRPr="00F62963">
        <w:rPr>
          <w:color w:val="00B050"/>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F62963">
        <w:rPr>
          <w:b/>
          <w:bCs/>
          <w:i/>
          <w:iCs/>
          <w:color w:val="00B050"/>
        </w:rPr>
        <w:t>.</w:t>
      </w:r>
      <w:r w:rsidRPr="00F62963">
        <w:rPr>
          <w:color w:val="00B050"/>
        </w:rPr>
        <w:t xml:space="preserve"> А. Абдуллина; «Приглашение», башкирская народная мелодия, обраб. А. Кубагушева; «За водой», татарская народная мелодия, обр. Р. Еникеевой.</w:t>
      </w:r>
    </w:p>
    <w:p w14:paraId="59151F4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Характерные танцы</w:t>
      </w:r>
      <w:r w:rsidRPr="00F62963">
        <w:rPr>
          <w:color w:val="00B050"/>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1A5E59DD"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Хороводы: </w:t>
      </w:r>
      <w:r w:rsidRPr="00F62963">
        <w:rPr>
          <w:color w:val="00B050"/>
        </w:rPr>
        <w:t>«Кария-Закария», татарская народная песня, пер</w:t>
      </w:r>
      <w:r w:rsidRPr="00F62963">
        <w:rPr>
          <w:i/>
          <w:iCs/>
          <w:color w:val="00B050"/>
        </w:rPr>
        <w:t>.</w:t>
      </w:r>
      <w:r w:rsidRPr="00F62963">
        <w:rPr>
          <w:color w:val="00B050"/>
        </w:rPr>
        <w:t xml:space="preserve"> С. Малышева; «Голубой цветок», муз. Ф. Шаймардановой, сл. народные; «Елка, елочка», муз. и сл. Л. Хисматуллиной; «Дед </w:t>
      </w:r>
      <w:r w:rsidRPr="00F62963">
        <w:rPr>
          <w:color w:val="00B050"/>
        </w:rPr>
        <w:lastRenderedPageBreak/>
        <w:t>Мороз», татарская народная песня, обраб. Р. Еникеевой; «Весёлая игра», татарская народная мелодия, обраб</w:t>
      </w:r>
      <w:r w:rsidRPr="00F62963">
        <w:rPr>
          <w:i/>
          <w:iCs/>
          <w:color w:val="00B050"/>
        </w:rPr>
        <w:t>.</w:t>
      </w:r>
      <w:r w:rsidRPr="00F62963">
        <w:rPr>
          <w:color w:val="00B050"/>
        </w:rPr>
        <w:t xml:space="preserve"> Р. Сабита; «Мы с тобой друзья», татарская народная игровая песня, обраб. М. Зайнуллиной.</w:t>
      </w:r>
    </w:p>
    <w:p w14:paraId="30AA300E"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Музыкальные игры</w:t>
      </w:r>
      <w:r w:rsidRPr="00F62963">
        <w:rPr>
          <w:color w:val="00B050"/>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0C02487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Игры с пением:</w:t>
      </w:r>
      <w:r w:rsidRPr="00F62963">
        <w:rPr>
          <w:color w:val="00B050"/>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F62963">
        <w:rPr>
          <w:i/>
          <w:iCs/>
          <w:color w:val="00B050"/>
        </w:rPr>
        <w:t>.</w:t>
      </w:r>
      <w:r w:rsidRPr="00F62963">
        <w:rPr>
          <w:color w:val="00B050"/>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14:paraId="4EA33D6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Инсценировки: </w:t>
      </w:r>
      <w:r w:rsidRPr="00F62963">
        <w:rPr>
          <w:color w:val="00B050"/>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67782E8D"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14:paraId="089EBAA8"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14:paraId="4C6B73EE"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Праздники</w:t>
      </w:r>
      <w:r w:rsidRPr="00F62963">
        <w:rPr>
          <w:i/>
          <w:iCs/>
          <w:color w:val="00B050"/>
        </w:rPr>
        <w:t xml:space="preserve">: </w:t>
      </w:r>
    </w:p>
    <w:p w14:paraId="514B5471"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«Сабантуй», «Науруз», «Карга боткасы» и др.</w:t>
      </w:r>
    </w:p>
    <w:p w14:paraId="51F34ADE" w14:textId="77777777" w:rsidR="00F62963" w:rsidRPr="00F62963" w:rsidRDefault="00F62963" w:rsidP="00F62963">
      <w:pPr>
        <w:pStyle w:val="af"/>
        <w:spacing w:before="0" w:beforeAutospacing="0" w:after="0" w:afterAutospacing="0" w:line="276" w:lineRule="auto"/>
        <w:ind w:firstLine="708"/>
        <w:jc w:val="center"/>
        <w:rPr>
          <w:color w:val="00B050"/>
        </w:rPr>
      </w:pPr>
      <w:r w:rsidRPr="00F62963">
        <w:rPr>
          <w:color w:val="00B050"/>
        </w:rPr>
        <w:t> </w:t>
      </w:r>
    </w:p>
    <w:p w14:paraId="7D8BFBFD" w14:textId="77777777" w:rsidR="00F62963" w:rsidRPr="00F62963" w:rsidRDefault="00F62963" w:rsidP="00F62963">
      <w:pPr>
        <w:pStyle w:val="af"/>
        <w:spacing w:before="0" w:beforeAutospacing="0" w:after="0" w:afterAutospacing="0" w:line="276" w:lineRule="auto"/>
        <w:ind w:firstLine="708"/>
        <w:jc w:val="center"/>
        <w:rPr>
          <w:color w:val="00B050"/>
        </w:rPr>
      </w:pPr>
      <w:r w:rsidRPr="00F62963">
        <w:rPr>
          <w:b/>
          <w:bCs/>
          <w:color w:val="00B050"/>
        </w:rPr>
        <w:t>6-7 лет</w:t>
      </w:r>
    </w:p>
    <w:p w14:paraId="7E4F14D7" w14:textId="77777777" w:rsidR="00F62963" w:rsidRPr="00F62963" w:rsidRDefault="00F62963" w:rsidP="00F62963">
      <w:pPr>
        <w:pStyle w:val="6"/>
        <w:spacing w:before="0" w:after="0" w:line="276" w:lineRule="auto"/>
        <w:jc w:val="center"/>
        <w:rPr>
          <w:rFonts w:ascii="Times New Roman" w:hAnsi="Times New Roman" w:cs="Times New Roman"/>
          <w:color w:val="00B050"/>
          <w:sz w:val="24"/>
          <w:szCs w:val="24"/>
        </w:rPr>
      </w:pPr>
      <w:r w:rsidRPr="00F62963">
        <w:rPr>
          <w:rFonts w:ascii="Times New Roman" w:hAnsi="Times New Roman" w:cs="Times New Roman"/>
          <w:color w:val="00B050"/>
          <w:sz w:val="24"/>
          <w:szCs w:val="24"/>
        </w:rPr>
        <w:t xml:space="preserve">Рекомедуемый список литературы </w:t>
      </w:r>
    </w:p>
    <w:p w14:paraId="3ADF66BB" w14:textId="77777777" w:rsidR="00F62963" w:rsidRPr="00F62963" w:rsidRDefault="00F62963" w:rsidP="00F62963">
      <w:pPr>
        <w:pStyle w:val="6"/>
        <w:spacing w:before="0" w:after="0" w:line="276" w:lineRule="auto"/>
        <w:ind w:firstLine="567"/>
        <w:rPr>
          <w:rFonts w:ascii="Times New Roman" w:hAnsi="Times New Roman" w:cs="Times New Roman"/>
          <w:color w:val="00B050"/>
          <w:sz w:val="24"/>
          <w:szCs w:val="24"/>
        </w:rPr>
      </w:pPr>
      <w:r w:rsidRPr="00F62963">
        <w:rPr>
          <w:rFonts w:ascii="Times New Roman" w:hAnsi="Times New Roman" w:cs="Times New Roman"/>
          <w:i/>
          <w:iCs/>
          <w:color w:val="00B050"/>
          <w:sz w:val="24"/>
          <w:szCs w:val="24"/>
        </w:rPr>
        <w:t>Для чтения  детям</w:t>
      </w:r>
    </w:p>
    <w:p w14:paraId="2774D9B2"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Малые формы фольклора: </w:t>
      </w:r>
      <w:r w:rsidRPr="00F62963">
        <w:rPr>
          <w:color w:val="00B050"/>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14:paraId="48D03943" w14:textId="77777777" w:rsidR="00F62963" w:rsidRPr="00F62963" w:rsidRDefault="00F62963" w:rsidP="00F62963">
      <w:pPr>
        <w:pStyle w:val="af"/>
        <w:spacing w:before="0" w:beforeAutospacing="0" w:after="0" w:afterAutospacing="0" w:line="276" w:lineRule="auto"/>
        <w:ind w:firstLine="567"/>
        <w:jc w:val="both"/>
        <w:rPr>
          <w:color w:val="00B050"/>
        </w:rPr>
      </w:pPr>
      <w:r w:rsidRPr="00F62963">
        <w:rPr>
          <w:i/>
          <w:iCs/>
          <w:color w:val="00B050"/>
        </w:rPr>
        <w:t xml:space="preserve">Сказки: </w:t>
      </w:r>
      <w:r w:rsidRPr="00F62963">
        <w:rPr>
          <w:color w:val="00B050"/>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14:paraId="773190A2" w14:textId="77777777" w:rsidR="00F62963" w:rsidRPr="00BA02C7" w:rsidRDefault="00F62963" w:rsidP="00F62963">
      <w:pPr>
        <w:pStyle w:val="5"/>
        <w:spacing w:before="0" w:after="0" w:line="276" w:lineRule="auto"/>
        <w:ind w:firstLine="708"/>
        <w:rPr>
          <w:rFonts w:ascii="Times New Roman" w:hAnsi="Times New Roman" w:cs="Times New Roman"/>
          <w:b w:val="0"/>
          <w:color w:val="00B050"/>
        </w:rPr>
      </w:pPr>
      <w:r w:rsidRPr="00BA02C7">
        <w:rPr>
          <w:rFonts w:ascii="Times New Roman" w:hAnsi="Times New Roman" w:cs="Times New Roman"/>
          <w:b w:val="0"/>
          <w:i/>
          <w:iCs/>
          <w:color w:val="00B050"/>
        </w:rPr>
        <w:t xml:space="preserve">Литературные сказки: </w:t>
      </w:r>
      <w:r w:rsidRPr="00BA02C7">
        <w:rPr>
          <w:rFonts w:ascii="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43869A20"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Поэзия: </w:t>
      </w:r>
      <w:r w:rsidRPr="00F62963">
        <w:rPr>
          <w:color w:val="00B050"/>
        </w:rPr>
        <w:t xml:space="preserve">М. Джалиль. «Осень пришла», пер. Ю. Кушака; Г. Тукай. «Родной язык», пер. С. Липкина; Р. Корбан. «Сады», пер. С. Махотина; С. Хаким. «Мы с Волги, из Казани», пер. Р. Морана; </w:t>
      </w:r>
      <w:r w:rsidRPr="00F62963">
        <w:rPr>
          <w:color w:val="00B050"/>
        </w:rPr>
        <w:lastRenderedPageBreak/>
        <w:t>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14:paraId="1DD3A075"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Проза: </w:t>
      </w:r>
      <w:r w:rsidRPr="00F62963">
        <w:rPr>
          <w:color w:val="00B050"/>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5ABF7262"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Для заучивания наизусть</w:t>
      </w:r>
    </w:p>
    <w:p w14:paraId="7D93F72F"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Дж.</w:t>
      </w:r>
      <w:r w:rsidRPr="00F62963">
        <w:rPr>
          <w:color w:val="00B050"/>
        </w:rPr>
        <w:tab/>
        <w:t>Тарджеманов. «Зима», пер. М. Ивенсен; Р. Миннуллин. «Прощание с детским садом», пер. Э. Блиновой; Р. Курбан. «Неделя», пер. С. Малышева.</w:t>
      </w:r>
    </w:p>
    <w:p w14:paraId="307EC142"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Для чтения в лицах</w:t>
      </w:r>
      <w:r w:rsidRPr="00F62963">
        <w:rPr>
          <w:color w:val="00B050"/>
        </w:rPr>
        <w:t>: Г. Тукай. «Забавный ученик», пер. Р. Морана; Х. Халиков. «Разговор», пер. Л. Ханбекова; Р. Миннуллин. «Хочется летать!», пер. С. Малышева.</w:t>
      </w:r>
    </w:p>
    <w:p w14:paraId="09C8CC22" w14:textId="77777777" w:rsidR="00F62963" w:rsidRPr="00F62963" w:rsidRDefault="00F62963" w:rsidP="00F62963">
      <w:pPr>
        <w:pStyle w:val="5"/>
        <w:spacing w:before="0" w:after="0" w:line="276" w:lineRule="auto"/>
        <w:ind w:firstLine="708"/>
        <w:rPr>
          <w:color w:val="00B050"/>
        </w:rPr>
      </w:pPr>
      <w:r w:rsidRPr="00F62963">
        <w:rPr>
          <w:i/>
          <w:iCs/>
          <w:color w:val="00B050"/>
        </w:rPr>
        <w:t xml:space="preserve">Дополнительная литература </w:t>
      </w:r>
    </w:p>
    <w:p w14:paraId="774BEEF1"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Поэзия:</w:t>
      </w:r>
      <w:r w:rsidRPr="00F62963">
        <w:rPr>
          <w:color w:val="00B050"/>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14:paraId="371A956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Проза: </w:t>
      </w:r>
      <w:r w:rsidRPr="00F62963">
        <w:rPr>
          <w:color w:val="00B050"/>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11E26205" w14:textId="77777777" w:rsidR="00F62963" w:rsidRPr="00F62963" w:rsidRDefault="00F62963" w:rsidP="00F62963">
      <w:pPr>
        <w:pStyle w:val="af"/>
        <w:spacing w:before="0" w:beforeAutospacing="0" w:after="0" w:afterAutospacing="0" w:line="276" w:lineRule="auto"/>
        <w:jc w:val="both"/>
        <w:rPr>
          <w:color w:val="00B050"/>
        </w:rPr>
      </w:pPr>
      <w:r w:rsidRPr="00F62963">
        <w:rPr>
          <w:b/>
          <w:bCs/>
          <w:color w:val="00B050"/>
        </w:rPr>
        <w:tab/>
      </w:r>
    </w:p>
    <w:p w14:paraId="34D705E0" w14:textId="77777777" w:rsidR="00F62963" w:rsidRPr="00BA02C7" w:rsidRDefault="00F62963" w:rsidP="00F62963">
      <w:pPr>
        <w:pStyle w:val="6"/>
        <w:spacing w:before="0" w:after="0" w:line="276" w:lineRule="auto"/>
        <w:jc w:val="center"/>
        <w:rPr>
          <w:rFonts w:ascii="Times New Roman" w:hAnsi="Times New Roman" w:cs="Times New Roman"/>
          <w:color w:val="00B050"/>
          <w:sz w:val="24"/>
          <w:szCs w:val="24"/>
        </w:rPr>
      </w:pPr>
      <w:r w:rsidRPr="00BA02C7">
        <w:rPr>
          <w:rFonts w:ascii="Times New Roman" w:hAnsi="Times New Roman" w:cs="Times New Roman"/>
          <w:color w:val="00B050"/>
          <w:sz w:val="24"/>
          <w:szCs w:val="24"/>
        </w:rPr>
        <w:t>Рекомедуемый музыкальный репертуар</w:t>
      </w:r>
      <w:r w:rsidRPr="00BA02C7">
        <w:rPr>
          <w:rFonts w:ascii="Times New Roman" w:hAnsi="Times New Roman" w:cs="Times New Roman"/>
          <w:i/>
          <w:iCs/>
          <w:color w:val="00B050"/>
          <w:sz w:val="24"/>
          <w:szCs w:val="24"/>
        </w:rPr>
        <w:tab/>
      </w:r>
    </w:p>
    <w:p w14:paraId="380934B9" w14:textId="77777777" w:rsidR="00F62963" w:rsidRPr="00F62963" w:rsidRDefault="00F62963" w:rsidP="00F62963">
      <w:pPr>
        <w:pStyle w:val="af"/>
        <w:spacing w:before="0" w:beforeAutospacing="0" w:after="0" w:afterAutospacing="0" w:line="276" w:lineRule="auto"/>
        <w:ind w:left="708"/>
        <w:jc w:val="both"/>
        <w:rPr>
          <w:color w:val="00B050"/>
        </w:rPr>
      </w:pPr>
      <w:r w:rsidRPr="00F62963">
        <w:rPr>
          <w:b/>
          <w:bCs/>
          <w:i/>
          <w:iCs/>
          <w:color w:val="00B050"/>
        </w:rPr>
        <w:t> </w:t>
      </w:r>
    </w:p>
    <w:p w14:paraId="54386896" w14:textId="77777777" w:rsidR="00F62963" w:rsidRPr="00F62963" w:rsidRDefault="00F62963" w:rsidP="00F62963">
      <w:pPr>
        <w:pStyle w:val="af"/>
        <w:spacing w:before="0" w:beforeAutospacing="0" w:after="0" w:afterAutospacing="0" w:line="276" w:lineRule="auto"/>
        <w:ind w:left="708"/>
        <w:jc w:val="both"/>
        <w:rPr>
          <w:color w:val="00B050"/>
        </w:rPr>
      </w:pPr>
      <w:r w:rsidRPr="00F62963">
        <w:rPr>
          <w:b/>
          <w:bCs/>
          <w:i/>
          <w:iCs/>
          <w:color w:val="00B050"/>
        </w:rPr>
        <w:t xml:space="preserve">Слушание музыки   </w:t>
      </w:r>
    </w:p>
    <w:p w14:paraId="131111FF"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Государственного гимн Российской Федерации, муз. А. Александрова; «На празднике», муз. Р. Яхина;</w:t>
      </w:r>
      <w:r w:rsidR="00BA02C7">
        <w:rPr>
          <w:color w:val="00B050"/>
        </w:rPr>
        <w:t xml:space="preserve"> </w:t>
      </w:r>
      <w:r w:rsidRPr="00F62963">
        <w:rPr>
          <w:color w:val="00B050"/>
        </w:rPr>
        <w:t>«Утренняя заря», муз. С. Садыковой;</w:t>
      </w:r>
      <w:r w:rsidR="00BA02C7">
        <w:rPr>
          <w:color w:val="00B050"/>
        </w:rPr>
        <w:t xml:space="preserve"> </w:t>
      </w:r>
      <w:r w:rsidRPr="00F62963">
        <w:rPr>
          <w:color w:val="00B050"/>
        </w:rPr>
        <w:t>«Марш Советской Армии», муз. С. Сайдашева;</w:t>
      </w:r>
      <w:r w:rsidR="00BA02C7">
        <w:rPr>
          <w:color w:val="00B050"/>
        </w:rPr>
        <w:t xml:space="preserve"> </w:t>
      </w:r>
      <w:r w:rsidRPr="00F62963">
        <w:rPr>
          <w:color w:val="00B050"/>
        </w:rPr>
        <w:t>«Золотая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w:t>
      </w:r>
      <w:r w:rsidR="00BA02C7">
        <w:rPr>
          <w:color w:val="00B050"/>
        </w:rPr>
        <w:t xml:space="preserve"> </w:t>
      </w:r>
      <w:r w:rsidRPr="00F62963">
        <w:rPr>
          <w:color w:val="00B050"/>
        </w:rPr>
        <w:t>«Колыбельная», муз. А. Ключарева;</w:t>
      </w:r>
      <w:r w:rsidR="00BA02C7">
        <w:rPr>
          <w:color w:val="00B050"/>
        </w:rPr>
        <w:t xml:space="preserve"> </w:t>
      </w:r>
      <w:r w:rsidRPr="00F62963">
        <w:rPr>
          <w:color w:val="00B050"/>
        </w:rPr>
        <w:t>«Танцевальная», муз. А. Бакирова;</w:t>
      </w:r>
      <w:r w:rsidR="00BA02C7">
        <w:rPr>
          <w:color w:val="00B050"/>
        </w:rPr>
        <w:t xml:space="preserve"> </w:t>
      </w:r>
      <w:r w:rsidRPr="00F62963">
        <w:rPr>
          <w:color w:val="00B050"/>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10EC0C6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Пение       </w:t>
      </w:r>
    </w:p>
    <w:p w14:paraId="4AA477B3"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lastRenderedPageBreak/>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2290F548"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 xml:space="preserve">Музыкально-ритмические движения       </w:t>
      </w:r>
    </w:p>
    <w:p w14:paraId="2E1E8A2C"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Упражнения:</w:t>
      </w:r>
      <w:r w:rsidR="00BA02C7">
        <w:rPr>
          <w:i/>
          <w:iCs/>
          <w:color w:val="00B050"/>
        </w:rPr>
        <w:t xml:space="preserve"> </w:t>
      </w:r>
      <w:r w:rsidRPr="00F62963">
        <w:rPr>
          <w:color w:val="00B050"/>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14:paraId="64A78A9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Этюды:</w:t>
      </w:r>
      <w:r w:rsidRPr="00F62963">
        <w:rPr>
          <w:color w:val="00B050"/>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14:paraId="0A7D473C" w14:textId="77777777" w:rsidR="00F62963" w:rsidRPr="00F62963" w:rsidRDefault="00F62963" w:rsidP="00F62963">
      <w:pPr>
        <w:pStyle w:val="af"/>
        <w:spacing w:before="0" w:beforeAutospacing="0" w:after="0" w:afterAutospacing="0" w:line="276" w:lineRule="auto"/>
        <w:jc w:val="both"/>
        <w:rPr>
          <w:color w:val="00B050"/>
        </w:rPr>
      </w:pPr>
      <w:r w:rsidRPr="00F62963">
        <w:rPr>
          <w:i/>
          <w:iCs/>
          <w:color w:val="00B050"/>
        </w:rPr>
        <w:tab/>
        <w:t>Танцы:</w:t>
      </w:r>
      <w:r w:rsidRPr="00F62963">
        <w:rPr>
          <w:color w:val="00B050"/>
        </w:rPr>
        <w:t>«За водой», муз. З. Хабибуллина; «Сигезле бию»</w:t>
      </w:r>
      <w:r w:rsidRPr="00F62963">
        <w:rPr>
          <w:b/>
          <w:bCs/>
          <w:color w:val="00B050"/>
        </w:rPr>
        <w:t xml:space="preserve">, </w:t>
      </w:r>
      <w:r w:rsidRPr="00F62963">
        <w:rPr>
          <w:color w:val="00B050"/>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14:paraId="032283FF"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Характерные танцы: </w:t>
      </w:r>
      <w:r w:rsidRPr="00F62963">
        <w:rPr>
          <w:color w:val="00B050"/>
        </w:rPr>
        <w:t>«Осенние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Хисматуллиной;«Снежинки», муз. М. Салихова; «Клоуны», муз. Ф. Шаймардановой;  «Ученический вальс», муз. С. Сайдашева.</w:t>
      </w:r>
    </w:p>
    <w:p w14:paraId="5E2E6DC8"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Хороводы:</w:t>
      </w:r>
      <w:r w:rsidRPr="00F62963">
        <w:rPr>
          <w:color w:val="00B050"/>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36366894"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Музыкальные игры:</w:t>
      </w:r>
      <w:r w:rsidR="00BA02C7">
        <w:rPr>
          <w:i/>
          <w:iCs/>
          <w:color w:val="00B050"/>
        </w:rPr>
        <w:t xml:space="preserve"> </w:t>
      </w:r>
      <w:r w:rsidRPr="00F62963">
        <w:rPr>
          <w:color w:val="00B050"/>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w:t>
      </w:r>
      <w:r w:rsidRPr="00F62963">
        <w:rPr>
          <w:color w:val="00B050"/>
        </w:rPr>
        <w:lastRenderedPageBreak/>
        <w:t>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6056B4D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Игры с пением: </w:t>
      </w:r>
      <w:r w:rsidRPr="00F62963">
        <w:rPr>
          <w:color w:val="00B050"/>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79650D26"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Инсценировки: </w:t>
      </w:r>
      <w:r w:rsidRPr="00F62963">
        <w:rPr>
          <w:color w:val="00B050"/>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34B6519B"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Танцевально-игровое творчество: </w:t>
      </w:r>
      <w:r w:rsidRPr="00F62963">
        <w:rPr>
          <w:color w:val="00B050"/>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5165893D"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i/>
          <w:iCs/>
          <w:color w:val="00B050"/>
        </w:rPr>
        <w:t xml:space="preserve">Игра на детских музыкальных инструментах: </w:t>
      </w:r>
      <w:r w:rsidRPr="00F62963">
        <w:rPr>
          <w:color w:val="00B050"/>
        </w:rPr>
        <w:t>«Апипа», татарская народная мелодия, обраб. Р. Еникеевой; «Бию» муз. Дж. Файзи</w:t>
      </w:r>
      <w:r w:rsidR="00BA02C7">
        <w:rPr>
          <w:color w:val="00B050"/>
        </w:rPr>
        <w:t xml:space="preserve"> </w:t>
      </w:r>
      <w:r w:rsidRPr="00F62963">
        <w:rPr>
          <w:color w:val="00B050"/>
        </w:rPr>
        <w:t>;«Колыбельная»,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3F4ED282"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b/>
          <w:bCs/>
          <w:i/>
          <w:iCs/>
          <w:color w:val="00B050"/>
        </w:rPr>
        <w:t>Праздник</w:t>
      </w:r>
    </w:p>
    <w:p w14:paraId="4DEEADE7" w14:textId="77777777" w:rsidR="00F62963" w:rsidRPr="00F62963" w:rsidRDefault="00F62963" w:rsidP="00F62963">
      <w:pPr>
        <w:pStyle w:val="af"/>
        <w:spacing w:before="0" w:beforeAutospacing="0" w:after="0" w:afterAutospacing="0" w:line="276" w:lineRule="auto"/>
        <w:ind w:firstLine="708"/>
        <w:jc w:val="both"/>
        <w:rPr>
          <w:color w:val="00B050"/>
        </w:rPr>
      </w:pPr>
      <w:r w:rsidRPr="00F62963">
        <w:rPr>
          <w:color w:val="00B050"/>
        </w:rPr>
        <w:t>«Науруз», «Карга боткасы», «Сабантуй» и др.</w:t>
      </w:r>
    </w:p>
    <w:p w14:paraId="5892473D" w14:textId="77777777"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 </w:t>
      </w:r>
    </w:p>
    <w:p w14:paraId="7EC3E492" w14:textId="77777777" w:rsidR="00F62963" w:rsidRPr="00F62963" w:rsidRDefault="00F62963" w:rsidP="00F62963">
      <w:pPr>
        <w:pStyle w:val="af"/>
        <w:spacing w:before="0" w:beforeAutospacing="0" w:after="0" w:afterAutospacing="0" w:line="276" w:lineRule="auto"/>
        <w:jc w:val="center"/>
        <w:rPr>
          <w:color w:val="00B050"/>
        </w:rPr>
      </w:pPr>
      <w:r w:rsidRPr="00F62963">
        <w:rPr>
          <w:b/>
          <w:bCs/>
          <w:color w:val="00B050"/>
        </w:rPr>
        <w:t>Рекомендуемый список мультипликационных фильмов</w:t>
      </w:r>
    </w:p>
    <w:p w14:paraId="3C24A715"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14:paraId="652A95C9"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 «Авылда кыш» (Зима в Простоквашино), пер. МОиН РТ, ФГУП «ТПО «Киностудия «Союзмультфильм»;</w:t>
      </w:r>
    </w:p>
    <w:p w14:paraId="2DC132F6"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4.  «Ай һәм кояш» (Луна и Солнце), студия «Татармультфильм»; </w:t>
      </w:r>
    </w:p>
    <w:p w14:paraId="67CCD34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5. «Ак бабай» (Белый дед), студия «Татармультфильм»; </w:t>
      </w:r>
    </w:p>
    <w:p w14:paraId="37D1D7FB"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6. «Ак барс», студия «Татармультфильм»; </w:t>
      </w:r>
    </w:p>
    <w:p w14:paraId="085790D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7. «Алтын бөртекләр» (Золотые зернышки), студия «Татармультфильм»;</w:t>
      </w:r>
    </w:p>
    <w:p w14:paraId="225BC3EC"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8. Арыслан баласы һэм ташбака ничек җыр җырлаган» (Как Львенок и</w:t>
      </w:r>
      <w:r w:rsidRPr="00F62963">
        <w:rPr>
          <w:color w:val="00B050"/>
        </w:rPr>
        <w:br/>
        <w:t>  Черепаха песню пели), пер. МОиН РТ, ФГУП «ТПО «Киностудия «Союзмультфильм»;</w:t>
      </w:r>
    </w:p>
    <w:p w14:paraId="35780356"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9.  «Ә бәлки килеп чыгар!» (А вдруг получится!), пер. МОиН РТ, ФГУП «ТПО «Киностудия «Союзмультфильм»;</w:t>
      </w:r>
    </w:p>
    <w:p w14:paraId="5824C279"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10. «Бала белән Кубәләк» (Ребенок и бабочка), студия «Татармультфильм»; </w:t>
      </w:r>
    </w:p>
    <w:p w14:paraId="154579B2"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lastRenderedPageBreak/>
        <w:t>11. «Бәләкәч һәм Карлсон» (Малыш и Карлсон), пер. МОиН РТ, ФГУП «ТПО «Киностудия «Союзмультфильм»;</w:t>
      </w:r>
    </w:p>
    <w:p w14:paraId="255A5E0F"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12. «Бөек ябылыш» (Великое закрытие), пер. МОиН РТ, ФГУП «ТПО «Киностудия «Союзмультфильм»;</w:t>
      </w:r>
    </w:p>
    <w:p w14:paraId="16D7285D"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 xml:space="preserve">13. «Бүләк кемгә?» (Кому подарок?) студия «Татармультфильм»; </w:t>
      </w:r>
    </w:p>
    <w:p w14:paraId="57343321"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14. «Буар еланны ничек дәваларга» (Как лечить Удава), пер. МОиН РТ, ФГУП «ТПО «Киностудия «Союзмультфильм»;</w:t>
      </w:r>
    </w:p>
    <w:p w14:paraId="089A4D70"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15. «Буар еланның әбисе» (Бабушка удава), пер. МОиН РТ, ФГУП «ТПО «Киностудия «Союзмультфильм»;</w:t>
      </w:r>
    </w:p>
    <w:p w14:paraId="22996A00"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16. «Винни-Пух», пер. МОиН РТ, ФГУП «ТПО «Киностудия «Союзмультфильм»;</w:t>
      </w:r>
    </w:p>
    <w:p w14:paraId="72845132"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17. «Винни-Пух кунакка бара» (Винни-Пух идет в гости), пер. МОиН РТ, ФГУП «ТПО «Киностудия «Союзмультфильм»;</w:t>
      </w:r>
    </w:p>
    <w:p w14:paraId="592BEB2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18. «Винни-Пух һәм мәшәкатьле көн» (Винни-Пух и день забот),пер. МОиН РТ, ФГУП «ТПО «Киностудия «Союзмультфильм»;</w:t>
      </w:r>
    </w:p>
    <w:p w14:paraId="04E8A736"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19. «Гав исемле мәче баласы» (Котенок по имени Гав), в 3-х частях, пер. МОиН РТ, ФГУП «ТПО «Киностудия «Союзмультфильм»;</w:t>
      </w:r>
    </w:p>
    <w:p w14:paraId="6C638201"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20. «Гали белән Кәҗә (Гали и Коза), студия «Татармультфильм»;</w:t>
      </w:r>
    </w:p>
    <w:p w14:paraId="407F53D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21. «Ике кыз» (Две дочери), студия «Татармультфильм»;</w:t>
      </w:r>
    </w:p>
    <w:p w14:paraId="6FBFC268"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22. «Иртә» (Утро), студия «Татармультфильм»;</w:t>
      </w:r>
    </w:p>
    <w:p w14:paraId="2A91FA2E"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23. «Иртәгесе көн иртәгә була» (Завтра будет завтра), пер. МОиН РТ, ФГУП «ТПО «Киностудия «Союзмультфильм»;</w:t>
      </w:r>
    </w:p>
    <w:p w14:paraId="3D378DDA"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24. «Камыр-батыр» (Богатырь), ГБУК РТ «Татаркино»;</w:t>
      </w:r>
    </w:p>
    <w:p w14:paraId="1749C78E"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25. «Карап туймаслык әсбап» (Ненаглядное пособие), пер. МОиН РТ, ФГУП «ТПО «Киностудия «Союзмультфильм»;</w:t>
      </w:r>
    </w:p>
    <w:p w14:paraId="04794085"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26. «Карлсон әйләнеп кайтты» (Карлсон вернулся), пер. МОиН РТ, ФГУП «ТПО «Киностудия «Союзмультфильм»;</w:t>
      </w:r>
    </w:p>
    <w:p w14:paraId="3AACEF0E"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27. «Кәҗә белән Сарык» (Коза и Баран), студия «Татармультфильм»;</w:t>
      </w:r>
    </w:p>
    <w:p w14:paraId="175BC388"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28. «Кисекбаш», студия «Татармультфильм»;</w:t>
      </w:r>
    </w:p>
    <w:p w14:paraId="3668EAE9"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29. «Койрык өчен күнегү» (Зарядка для хвоста), пер. МОиН РТ, ФГУП «ТПО «Киностудия «Союзмультфильм»;</w:t>
      </w:r>
    </w:p>
    <w:p w14:paraId="7208B07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30. «Көлгенә/Көлсылу» (Золушка), пер. МОиН РТ, ФГУП «ТПО «Киностудия «Союзмультфильм»;</w:t>
      </w:r>
    </w:p>
    <w:p w14:paraId="52663ABD"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31. «Крокодил Гена», пер. МОиН РТ, ФГУП «ТПО «Киностудия «Союзмультфильм»;</w:t>
      </w:r>
    </w:p>
    <w:p w14:paraId="36E85461"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32. «Куян кызы» (Зайка), студия «Татармультфильм»;</w:t>
      </w:r>
    </w:p>
    <w:p w14:paraId="09F9E06A"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33. «Кызыклы шәкерт» (Забавный ученик), студия «Татармультфильм»;</w:t>
      </w:r>
    </w:p>
    <w:p w14:paraId="5222E772"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34. «Кышкы кич» (Зимний вечер), студия «Татармультфильм»;</w:t>
      </w:r>
    </w:p>
    <w:p w14:paraId="2015EF4F"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35. «Маймылга сәлам» (Привет Мартышке), пер. МОиН РТ, ФГУП «ТПО «Киностудия «Союзмультфильм»;</w:t>
      </w:r>
    </w:p>
    <w:p w14:paraId="048A7CF3"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36. «Мияу дип кем әйтте?» (Кто сказал мяу?), пер. МОиН РТ, ФГУП «ТПО «Киностудия «Союзмультфильм»;</w:t>
      </w:r>
    </w:p>
    <w:p w14:paraId="4FE8222F"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37. «Өч кыз» (Три дочери), студия «Татармультфильм»;</w:t>
      </w:r>
    </w:p>
    <w:p w14:paraId="17744FDA"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38. «Простоквашинодан өчәү» (Трое из Простоквашино), пер. МОиН РТ, ФГУП «ТПО «Киностудия «Союзмультфильм»;</w:t>
      </w:r>
    </w:p>
    <w:p w14:paraId="64280B73"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39. «Сертотмас үрдәк» (Болтливая утка), студия «Татармультфильм»;</w:t>
      </w:r>
    </w:p>
    <w:p w14:paraId="6F4C2FE3"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40. «Сөткә төшкән тычкан» (Мышь, попавшая в молоко), студия «Татармультфильм»;</w:t>
      </w:r>
    </w:p>
    <w:p w14:paraId="58D613FF"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41. «Су анасы» (Водяная), студия «Татармультфильм»;</w:t>
      </w:r>
    </w:p>
    <w:p w14:paraId="27C9F348"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42. «Төлке белән Каз» (Лиса и гусь), студия «Татармультфильм»;</w:t>
      </w:r>
    </w:p>
    <w:p w14:paraId="0986DC3D"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lastRenderedPageBreak/>
        <w:t>43. «Туган авыл» (Родная деревня), студия «Татармультфильм»;</w:t>
      </w:r>
    </w:p>
    <w:p w14:paraId="15BBC3CA"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44. «Туган тел» (Родной язык), студия «Татармультфильм»;</w:t>
      </w:r>
    </w:p>
    <w:p w14:paraId="5F52D5A0"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45. «Унике ай» (Двенадцать месяцев) в 2-х частях, пер. МОиН РТ, ФГУП «ТПО «Киностудия «Союзмультфильм»;</w:t>
      </w:r>
    </w:p>
    <w:p w14:paraId="07DA52A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46. «38 попугай» (38 попугаев), пер. МОиН РТ, ФГУП «ТПО «Киностудия «Союзмультфильм»;</w:t>
      </w:r>
    </w:p>
    <w:p w14:paraId="5DA10630"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47. «Фил баласы кая бара?» (Куда идет Слоненок?), пер. МОиН РТ, ФГУП «ТПО «Киностудия «Союзмультфильм»;</w:t>
      </w:r>
    </w:p>
    <w:p w14:paraId="05774A84"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48. «Хат ташучы Кар малай» (Снеговик-почтальон), пер. МОиН РТ, ФГУП «ТПО «Киностудия «Союзмультфильм»;</w:t>
      </w:r>
    </w:p>
    <w:p w14:paraId="4C724CB8"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49. «Чебурашка», пер. МОиН РТ, ФГУП «ТПО «Киностудия «Союзмультфильм»;</w:t>
      </w:r>
    </w:p>
    <w:p w14:paraId="57F61379"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50. «Чукмар белән Тукмар» (Чукмар и Тукмар), студия «Татармультфильм»;</w:t>
      </w:r>
    </w:p>
    <w:p w14:paraId="1655E0A0"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51. «Шапокляк», пер. МОиН РТ, ФГУП «ТПО «Киностудия «Союзмультфильм»;</w:t>
      </w:r>
    </w:p>
    <w:p w14:paraId="77972187"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52. «Су анасы » (Водяная), студия «Татармультфильм»;</w:t>
      </w:r>
    </w:p>
    <w:p w14:paraId="7BEE3C37"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53. «Төлке белән Каз» (Лиса и гусь), студия «Татармультфильм»;</w:t>
      </w:r>
    </w:p>
    <w:p w14:paraId="7D88F3B3"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54. «Эш беткәч уйнарга ярый» (После работы можно поиграть), студия «Татармультфильм»;</w:t>
      </w:r>
    </w:p>
    <w:p w14:paraId="09FA259F"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55. «Ялкау маэмай» (Ленивый пёс), студия «Татармультфильм»;</w:t>
      </w:r>
    </w:p>
    <w:p w14:paraId="5C820785" w14:textId="77777777" w:rsidR="00F62963" w:rsidRPr="00F62963" w:rsidRDefault="00F62963" w:rsidP="00F62963">
      <w:pPr>
        <w:pStyle w:val="af"/>
        <w:spacing w:before="0" w:beforeAutospacing="0" w:after="0" w:afterAutospacing="0" w:line="276" w:lineRule="auto"/>
        <w:jc w:val="both"/>
        <w:rPr>
          <w:color w:val="00B050"/>
        </w:rPr>
      </w:pPr>
      <w:r w:rsidRPr="00F62963">
        <w:rPr>
          <w:color w:val="00B050"/>
        </w:rPr>
        <w:t>56. «Яңгыр белән Кояш» (Дождь и солнце), студия «Татармультфильм».</w:t>
      </w:r>
    </w:p>
    <w:p w14:paraId="03677374" w14:textId="77777777" w:rsidR="00F62963" w:rsidRPr="00F62963" w:rsidRDefault="00F62963" w:rsidP="00F62963">
      <w:pPr>
        <w:pStyle w:val="af"/>
        <w:tabs>
          <w:tab w:val="left" w:pos="567"/>
        </w:tabs>
        <w:spacing w:before="0" w:beforeAutospacing="0" w:after="0" w:afterAutospacing="0" w:line="276" w:lineRule="auto"/>
        <w:ind w:firstLine="567"/>
        <w:jc w:val="both"/>
        <w:rPr>
          <w:color w:val="00B050"/>
        </w:rPr>
      </w:pPr>
      <w:r w:rsidRPr="00F62963">
        <w:rPr>
          <w:color w:val="00B050"/>
        </w:rPr>
        <w:t> </w:t>
      </w:r>
    </w:p>
    <w:p w14:paraId="32C4DF77" w14:textId="77777777" w:rsidR="00F62963" w:rsidRPr="00F62963" w:rsidRDefault="00EF3199" w:rsidP="00F62963">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14:paraId="45BDA628"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ДО</w:t>
      </w:r>
      <w:r w:rsidR="007B327B">
        <w:rPr>
          <w:color w:val="00B050"/>
          <w:sz w:val="24"/>
          <w:szCs w:val="24"/>
        </w:rPr>
        <w:t>О</w:t>
      </w:r>
      <w:r w:rsidRPr="00F62963">
        <w:rPr>
          <w:color w:val="00B050"/>
          <w:sz w:val="24"/>
          <w:szCs w:val="24"/>
        </w:rPr>
        <w:t xml:space="preserve">. </w:t>
      </w:r>
    </w:p>
    <w:p w14:paraId="179C22C7"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BEEE264"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К учебно-вспомогательному персоналу относятся помощник воспитателя и младший воспитатель.</w:t>
      </w:r>
    </w:p>
    <w:p w14:paraId="766FF5B5"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403229B9"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Педагогические работники, реализующие часть Программы, формируемую участниками образовательных отношений, облад</w:t>
      </w:r>
      <w:r w:rsidR="007B327B">
        <w:rPr>
          <w:color w:val="00B050"/>
          <w:sz w:val="24"/>
          <w:szCs w:val="24"/>
        </w:rPr>
        <w:t>а</w:t>
      </w:r>
      <w:r w:rsidRPr="00F62963">
        <w:rPr>
          <w:color w:val="00B050"/>
          <w:sz w:val="24"/>
          <w:szCs w:val="24"/>
        </w:rPr>
        <w:t>ют основными компетенциями, необходимыми для создания условий развития детей:</w:t>
      </w:r>
    </w:p>
    <w:p w14:paraId="5F77798B"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обеспечение эмоционального благополучия;</w:t>
      </w:r>
    </w:p>
    <w:p w14:paraId="057EB373"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поддержка индивидуальности и инициативы;</w:t>
      </w:r>
    </w:p>
    <w:p w14:paraId="68B6F01B"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установление правил взаимодействия в разных ситуациях;</w:t>
      </w:r>
    </w:p>
    <w:p w14:paraId="4D2637E4"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построение вариативного развивающего образования;</w:t>
      </w:r>
    </w:p>
    <w:p w14:paraId="4E3AF7E0"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взаимодействие с родителями (законными представителями) по вопросам образования ребенка.</w:t>
      </w:r>
    </w:p>
    <w:p w14:paraId="4744223E"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В целях эффе</w:t>
      </w:r>
      <w:r w:rsidR="00BA02C7">
        <w:rPr>
          <w:color w:val="00B050"/>
          <w:sz w:val="24"/>
          <w:szCs w:val="24"/>
        </w:rPr>
        <w:t>ктивной реализации Программы ДОО</w:t>
      </w:r>
      <w:r w:rsidRPr="00F62963">
        <w:rPr>
          <w:color w:val="00B050"/>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1BE28482"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ДО</w:t>
      </w:r>
      <w:r w:rsidR="00BA02C7">
        <w:rPr>
          <w:color w:val="00B050"/>
          <w:sz w:val="24"/>
          <w:szCs w:val="24"/>
        </w:rPr>
        <w:t>О</w:t>
      </w:r>
      <w:r w:rsidRPr="00F62963">
        <w:rPr>
          <w:color w:val="00B050"/>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14:paraId="5C023CDA" w14:textId="77777777" w:rsidR="002C6E8D" w:rsidRDefault="002C6E8D">
      <w:pPr>
        <w:shd w:val="clear" w:color="auto" w:fill="FFFFFF"/>
        <w:spacing w:after="255" w:line="270" w:lineRule="atLeast"/>
        <w:rPr>
          <w:b/>
          <w:bCs/>
          <w:color w:val="00B050"/>
          <w:sz w:val="24"/>
          <w:szCs w:val="24"/>
        </w:rPr>
      </w:pPr>
    </w:p>
    <w:p w14:paraId="5CE557ED" w14:textId="77777777" w:rsidR="002C6E8D" w:rsidRDefault="0069355F">
      <w:pPr>
        <w:shd w:val="clear" w:color="auto" w:fill="FFFFFF"/>
        <w:spacing w:after="255" w:line="270" w:lineRule="atLeast"/>
        <w:rPr>
          <w:b/>
          <w:bCs/>
          <w:sz w:val="24"/>
          <w:szCs w:val="24"/>
        </w:rPr>
      </w:pPr>
      <w:r>
        <w:rPr>
          <w:b/>
          <w:sz w:val="24"/>
          <w:szCs w:val="24"/>
        </w:rPr>
        <w:lastRenderedPageBreak/>
        <w:t>3.3. Режим и распорядок дня в дошкольных группах.</w:t>
      </w:r>
    </w:p>
    <w:p w14:paraId="656B0C0B" w14:textId="77777777" w:rsidR="002C6E8D" w:rsidRDefault="0069355F">
      <w:pPr>
        <w:shd w:val="clear" w:color="auto" w:fill="FFFFFF"/>
        <w:spacing w:after="255" w:line="270" w:lineRule="atLeast"/>
        <w:ind w:firstLine="708"/>
        <w:rPr>
          <w:sz w:val="24"/>
          <w:szCs w:val="24"/>
        </w:rPr>
      </w:pPr>
      <w:r>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6B9DFE1" w14:textId="77777777"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14:paraId="33CEAB6E" w14:textId="77777777" w:rsidR="002C6E8D" w:rsidRDefault="0069355F">
      <w:pPr>
        <w:shd w:val="clear" w:color="auto" w:fill="FFFFFF"/>
        <w:spacing w:after="255"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14:paraId="1A937BFF"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14:paraId="2708A1BB"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1315056"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2BE3BF12"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5B25E87C" w14:textId="77777777" w:rsidR="002C6E8D" w:rsidRDefault="0069355F">
      <w:pPr>
        <w:shd w:val="clear" w:color="auto" w:fill="FFFFFF"/>
        <w:spacing w:after="255" w:line="270" w:lineRule="atLeast"/>
        <w:ind w:firstLine="360"/>
        <w:rPr>
          <w:sz w:val="24"/>
          <w:szCs w:val="24"/>
        </w:rPr>
      </w:pPr>
      <w:r>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3C220F">
        <w:rPr>
          <w:sz w:val="24"/>
          <w:szCs w:val="24"/>
        </w:rPr>
        <w:t xml:space="preserve"> </w:t>
      </w:r>
      <w:r>
        <w:rPr>
          <w:sz w:val="24"/>
          <w:szCs w:val="24"/>
        </w:rPr>
        <w:t xml:space="preserve">Согласно СанПиН 1.2.3685-21 ДОО может корректировать режим дня в зависимости от типа организации, и вида реализуемых образовательных программ, сезона года. </w:t>
      </w:r>
    </w:p>
    <w:p w14:paraId="5854B9CF" w14:textId="77777777" w:rsidR="002C6E8D" w:rsidRDefault="0069355F">
      <w:pPr>
        <w:shd w:val="clear" w:color="auto" w:fill="FFFFFF"/>
        <w:spacing w:after="255" w:line="270" w:lineRule="atLeast"/>
        <w:jc w:val="center"/>
        <w:rPr>
          <w:sz w:val="24"/>
          <w:szCs w:val="24"/>
        </w:rPr>
      </w:pPr>
      <w:r>
        <w:rPr>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179"/>
        <w:gridCol w:w="3504"/>
      </w:tblGrid>
      <w:tr w:rsidR="002C6E8D" w14:paraId="6B73C269" w14:textId="77777777">
        <w:trPr>
          <w:jc w:val="center"/>
        </w:trPr>
        <w:tc>
          <w:tcPr>
            <w:tcW w:w="0" w:type="auto"/>
          </w:tcPr>
          <w:p w14:paraId="45690F18" w14:textId="77777777" w:rsidR="002C6E8D" w:rsidRDefault="0069355F">
            <w:pPr>
              <w:spacing w:line="240" w:lineRule="auto"/>
              <w:rPr>
                <w:b/>
                <w:bCs/>
                <w:sz w:val="20"/>
              </w:rPr>
            </w:pPr>
            <w:r>
              <w:rPr>
                <w:b/>
                <w:bCs/>
                <w:sz w:val="20"/>
              </w:rPr>
              <w:t>Показатель</w:t>
            </w:r>
          </w:p>
        </w:tc>
        <w:tc>
          <w:tcPr>
            <w:tcW w:w="0" w:type="auto"/>
          </w:tcPr>
          <w:p w14:paraId="6A74DDD7" w14:textId="77777777" w:rsidR="002C6E8D" w:rsidRDefault="0069355F">
            <w:pPr>
              <w:spacing w:line="240" w:lineRule="auto"/>
              <w:rPr>
                <w:b/>
                <w:bCs/>
                <w:sz w:val="20"/>
              </w:rPr>
            </w:pPr>
            <w:r>
              <w:rPr>
                <w:b/>
                <w:bCs/>
                <w:sz w:val="20"/>
              </w:rPr>
              <w:t>Возраст</w:t>
            </w:r>
          </w:p>
        </w:tc>
        <w:tc>
          <w:tcPr>
            <w:tcW w:w="0" w:type="auto"/>
          </w:tcPr>
          <w:p w14:paraId="206F5DF2" w14:textId="77777777" w:rsidR="002C6E8D" w:rsidRDefault="0069355F">
            <w:pPr>
              <w:spacing w:line="240" w:lineRule="auto"/>
              <w:rPr>
                <w:b/>
                <w:bCs/>
                <w:sz w:val="20"/>
              </w:rPr>
            </w:pPr>
            <w:r>
              <w:rPr>
                <w:b/>
                <w:bCs/>
                <w:sz w:val="20"/>
              </w:rPr>
              <w:t>Норматив</w:t>
            </w:r>
          </w:p>
        </w:tc>
      </w:tr>
      <w:tr w:rsidR="002C6E8D" w14:paraId="48C99A83" w14:textId="77777777">
        <w:trPr>
          <w:jc w:val="center"/>
        </w:trPr>
        <w:tc>
          <w:tcPr>
            <w:tcW w:w="0" w:type="auto"/>
            <w:gridSpan w:val="3"/>
          </w:tcPr>
          <w:p w14:paraId="52F62A82" w14:textId="77777777" w:rsidR="002C6E8D" w:rsidRDefault="0069355F">
            <w:pPr>
              <w:spacing w:line="240" w:lineRule="auto"/>
              <w:rPr>
                <w:sz w:val="20"/>
              </w:rPr>
            </w:pPr>
            <w:r>
              <w:rPr>
                <w:sz w:val="20"/>
              </w:rPr>
              <w:t>Требования к организации образовательного процесса</w:t>
            </w:r>
          </w:p>
        </w:tc>
      </w:tr>
      <w:tr w:rsidR="002C6E8D" w14:paraId="5C3A0D6B" w14:textId="77777777">
        <w:trPr>
          <w:jc w:val="center"/>
        </w:trPr>
        <w:tc>
          <w:tcPr>
            <w:tcW w:w="0" w:type="auto"/>
          </w:tcPr>
          <w:p w14:paraId="793972E5" w14:textId="77777777" w:rsidR="002C6E8D" w:rsidRDefault="0069355F">
            <w:pPr>
              <w:spacing w:line="240" w:lineRule="auto"/>
              <w:rPr>
                <w:sz w:val="20"/>
              </w:rPr>
            </w:pPr>
            <w:r>
              <w:rPr>
                <w:sz w:val="20"/>
              </w:rPr>
              <w:t>Начало занятий не ранее</w:t>
            </w:r>
          </w:p>
        </w:tc>
        <w:tc>
          <w:tcPr>
            <w:tcW w:w="0" w:type="auto"/>
          </w:tcPr>
          <w:p w14:paraId="2BF9BD32" w14:textId="77777777" w:rsidR="002C6E8D" w:rsidRDefault="0069355F">
            <w:pPr>
              <w:spacing w:line="240" w:lineRule="auto"/>
              <w:rPr>
                <w:sz w:val="20"/>
              </w:rPr>
            </w:pPr>
            <w:r>
              <w:rPr>
                <w:sz w:val="20"/>
              </w:rPr>
              <w:t>все возрасты</w:t>
            </w:r>
          </w:p>
        </w:tc>
        <w:tc>
          <w:tcPr>
            <w:tcW w:w="0" w:type="auto"/>
          </w:tcPr>
          <w:p w14:paraId="26DBE056" w14:textId="77777777" w:rsidR="002C6E8D" w:rsidRDefault="0069355F">
            <w:pPr>
              <w:spacing w:line="240" w:lineRule="auto"/>
              <w:rPr>
                <w:sz w:val="20"/>
              </w:rPr>
            </w:pPr>
            <w:r>
              <w:rPr>
                <w:sz w:val="20"/>
              </w:rPr>
              <w:t>8.00</w:t>
            </w:r>
          </w:p>
        </w:tc>
      </w:tr>
      <w:tr w:rsidR="002C6E8D" w14:paraId="0949ABBA" w14:textId="77777777">
        <w:trPr>
          <w:jc w:val="center"/>
        </w:trPr>
        <w:tc>
          <w:tcPr>
            <w:tcW w:w="0" w:type="auto"/>
          </w:tcPr>
          <w:p w14:paraId="3A21BB55" w14:textId="77777777" w:rsidR="002C6E8D" w:rsidRDefault="0069355F">
            <w:pPr>
              <w:spacing w:line="240" w:lineRule="auto"/>
              <w:rPr>
                <w:sz w:val="20"/>
              </w:rPr>
            </w:pPr>
            <w:r>
              <w:rPr>
                <w:sz w:val="20"/>
              </w:rPr>
              <w:t>Окончание занятий, не позднее</w:t>
            </w:r>
          </w:p>
        </w:tc>
        <w:tc>
          <w:tcPr>
            <w:tcW w:w="0" w:type="auto"/>
          </w:tcPr>
          <w:p w14:paraId="3B1C7037" w14:textId="77777777" w:rsidR="002C6E8D" w:rsidRDefault="0069355F">
            <w:pPr>
              <w:spacing w:line="240" w:lineRule="auto"/>
              <w:rPr>
                <w:sz w:val="20"/>
              </w:rPr>
            </w:pPr>
            <w:r>
              <w:rPr>
                <w:sz w:val="20"/>
              </w:rPr>
              <w:t>все возрасты</w:t>
            </w:r>
          </w:p>
        </w:tc>
        <w:tc>
          <w:tcPr>
            <w:tcW w:w="0" w:type="auto"/>
          </w:tcPr>
          <w:p w14:paraId="4D09BAA2" w14:textId="77777777" w:rsidR="002C6E8D" w:rsidRDefault="0069355F">
            <w:pPr>
              <w:spacing w:line="240" w:lineRule="auto"/>
              <w:rPr>
                <w:sz w:val="20"/>
              </w:rPr>
            </w:pPr>
            <w:r>
              <w:rPr>
                <w:sz w:val="20"/>
              </w:rPr>
              <w:t>17.00</w:t>
            </w:r>
          </w:p>
        </w:tc>
      </w:tr>
      <w:tr w:rsidR="002C6E8D" w14:paraId="3A962AE3" w14:textId="77777777">
        <w:trPr>
          <w:jc w:val="center"/>
        </w:trPr>
        <w:tc>
          <w:tcPr>
            <w:tcW w:w="0" w:type="auto"/>
            <w:vMerge w:val="restart"/>
            <w:vAlign w:val="center"/>
          </w:tcPr>
          <w:p w14:paraId="6A4DADFF" w14:textId="77777777"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0" w:type="auto"/>
          </w:tcPr>
          <w:p w14:paraId="41190F04" w14:textId="77777777" w:rsidR="002C6E8D" w:rsidRDefault="0069355F">
            <w:pPr>
              <w:spacing w:line="240" w:lineRule="auto"/>
              <w:rPr>
                <w:b/>
                <w:bCs/>
                <w:sz w:val="20"/>
              </w:rPr>
            </w:pPr>
            <w:r>
              <w:rPr>
                <w:b/>
                <w:bCs/>
                <w:sz w:val="20"/>
              </w:rPr>
              <w:t>от 1,5 до 3 лет</w:t>
            </w:r>
          </w:p>
        </w:tc>
        <w:tc>
          <w:tcPr>
            <w:tcW w:w="0" w:type="auto"/>
          </w:tcPr>
          <w:p w14:paraId="7961DE32" w14:textId="77777777" w:rsidR="002C6E8D" w:rsidRDefault="0069355F">
            <w:pPr>
              <w:spacing w:line="240" w:lineRule="auto"/>
              <w:rPr>
                <w:b/>
                <w:bCs/>
                <w:sz w:val="20"/>
              </w:rPr>
            </w:pPr>
            <w:r>
              <w:rPr>
                <w:b/>
                <w:bCs/>
                <w:sz w:val="20"/>
              </w:rPr>
              <w:t>10 минут</w:t>
            </w:r>
          </w:p>
        </w:tc>
      </w:tr>
      <w:tr w:rsidR="002C6E8D" w14:paraId="2F8BA2F3" w14:textId="77777777">
        <w:trPr>
          <w:jc w:val="center"/>
        </w:trPr>
        <w:tc>
          <w:tcPr>
            <w:tcW w:w="0" w:type="auto"/>
            <w:vMerge/>
            <w:vAlign w:val="center"/>
          </w:tcPr>
          <w:p w14:paraId="2DF810B8" w14:textId="77777777" w:rsidR="002C6E8D" w:rsidRDefault="002C6E8D">
            <w:pPr>
              <w:spacing w:line="240" w:lineRule="auto"/>
              <w:rPr>
                <w:sz w:val="20"/>
              </w:rPr>
            </w:pPr>
          </w:p>
        </w:tc>
        <w:tc>
          <w:tcPr>
            <w:tcW w:w="0" w:type="auto"/>
          </w:tcPr>
          <w:p w14:paraId="20A63CE9" w14:textId="77777777" w:rsidR="002C6E8D" w:rsidRDefault="0069355F">
            <w:pPr>
              <w:spacing w:line="240" w:lineRule="auto"/>
              <w:rPr>
                <w:b/>
                <w:bCs/>
                <w:sz w:val="20"/>
              </w:rPr>
            </w:pPr>
            <w:r>
              <w:rPr>
                <w:b/>
                <w:bCs/>
                <w:sz w:val="20"/>
              </w:rPr>
              <w:t>от 3 до 4 лет</w:t>
            </w:r>
          </w:p>
        </w:tc>
        <w:tc>
          <w:tcPr>
            <w:tcW w:w="0" w:type="auto"/>
          </w:tcPr>
          <w:p w14:paraId="247B76DC" w14:textId="77777777" w:rsidR="002C6E8D" w:rsidRDefault="0069355F">
            <w:pPr>
              <w:spacing w:line="240" w:lineRule="auto"/>
              <w:rPr>
                <w:b/>
                <w:bCs/>
                <w:sz w:val="20"/>
              </w:rPr>
            </w:pPr>
            <w:r>
              <w:rPr>
                <w:b/>
                <w:bCs/>
                <w:sz w:val="20"/>
              </w:rPr>
              <w:t>15 минут</w:t>
            </w:r>
          </w:p>
        </w:tc>
      </w:tr>
      <w:tr w:rsidR="002C6E8D" w14:paraId="598665CC" w14:textId="77777777">
        <w:trPr>
          <w:jc w:val="center"/>
        </w:trPr>
        <w:tc>
          <w:tcPr>
            <w:tcW w:w="0" w:type="auto"/>
            <w:vMerge/>
            <w:vAlign w:val="center"/>
          </w:tcPr>
          <w:p w14:paraId="1AF713A1" w14:textId="77777777" w:rsidR="002C6E8D" w:rsidRDefault="002C6E8D">
            <w:pPr>
              <w:spacing w:line="240" w:lineRule="auto"/>
              <w:rPr>
                <w:sz w:val="20"/>
              </w:rPr>
            </w:pPr>
          </w:p>
        </w:tc>
        <w:tc>
          <w:tcPr>
            <w:tcW w:w="0" w:type="auto"/>
          </w:tcPr>
          <w:p w14:paraId="13B8C8AE" w14:textId="77777777" w:rsidR="002C6E8D" w:rsidRDefault="0069355F">
            <w:pPr>
              <w:spacing w:line="240" w:lineRule="auto"/>
              <w:rPr>
                <w:b/>
                <w:bCs/>
                <w:sz w:val="20"/>
              </w:rPr>
            </w:pPr>
            <w:r>
              <w:rPr>
                <w:b/>
                <w:bCs/>
                <w:sz w:val="20"/>
              </w:rPr>
              <w:t>от 4 до 5 лет</w:t>
            </w:r>
          </w:p>
        </w:tc>
        <w:tc>
          <w:tcPr>
            <w:tcW w:w="0" w:type="auto"/>
          </w:tcPr>
          <w:p w14:paraId="32F76FBD" w14:textId="77777777" w:rsidR="002C6E8D" w:rsidRDefault="0069355F">
            <w:pPr>
              <w:spacing w:line="240" w:lineRule="auto"/>
              <w:rPr>
                <w:b/>
                <w:bCs/>
                <w:sz w:val="20"/>
              </w:rPr>
            </w:pPr>
            <w:r>
              <w:rPr>
                <w:b/>
                <w:bCs/>
                <w:sz w:val="20"/>
              </w:rPr>
              <w:t>20 минут</w:t>
            </w:r>
          </w:p>
        </w:tc>
      </w:tr>
      <w:tr w:rsidR="002C6E8D" w14:paraId="22EE56A2" w14:textId="77777777">
        <w:trPr>
          <w:jc w:val="center"/>
        </w:trPr>
        <w:tc>
          <w:tcPr>
            <w:tcW w:w="0" w:type="auto"/>
            <w:vMerge/>
            <w:vAlign w:val="center"/>
          </w:tcPr>
          <w:p w14:paraId="13FC2F89" w14:textId="77777777" w:rsidR="002C6E8D" w:rsidRDefault="002C6E8D">
            <w:pPr>
              <w:spacing w:line="240" w:lineRule="auto"/>
              <w:rPr>
                <w:sz w:val="20"/>
              </w:rPr>
            </w:pPr>
          </w:p>
        </w:tc>
        <w:tc>
          <w:tcPr>
            <w:tcW w:w="0" w:type="auto"/>
          </w:tcPr>
          <w:p w14:paraId="4CB847E0" w14:textId="77777777" w:rsidR="002C6E8D" w:rsidRDefault="0069355F">
            <w:pPr>
              <w:spacing w:line="240" w:lineRule="auto"/>
              <w:rPr>
                <w:b/>
                <w:bCs/>
                <w:sz w:val="20"/>
              </w:rPr>
            </w:pPr>
            <w:r>
              <w:rPr>
                <w:b/>
                <w:bCs/>
                <w:sz w:val="20"/>
              </w:rPr>
              <w:t>от 5 до 6 лет</w:t>
            </w:r>
          </w:p>
        </w:tc>
        <w:tc>
          <w:tcPr>
            <w:tcW w:w="0" w:type="auto"/>
          </w:tcPr>
          <w:p w14:paraId="54AA438D" w14:textId="77777777" w:rsidR="002C6E8D" w:rsidRDefault="0069355F">
            <w:pPr>
              <w:spacing w:line="240" w:lineRule="auto"/>
              <w:rPr>
                <w:b/>
                <w:bCs/>
                <w:sz w:val="20"/>
              </w:rPr>
            </w:pPr>
            <w:r>
              <w:rPr>
                <w:b/>
                <w:bCs/>
                <w:sz w:val="20"/>
              </w:rPr>
              <w:t>25 минут</w:t>
            </w:r>
          </w:p>
        </w:tc>
      </w:tr>
      <w:tr w:rsidR="002C6E8D" w14:paraId="663D0F44" w14:textId="77777777">
        <w:trPr>
          <w:jc w:val="center"/>
        </w:trPr>
        <w:tc>
          <w:tcPr>
            <w:tcW w:w="0" w:type="auto"/>
            <w:vMerge/>
            <w:vAlign w:val="center"/>
          </w:tcPr>
          <w:p w14:paraId="2C7E5999" w14:textId="77777777" w:rsidR="002C6E8D" w:rsidRDefault="002C6E8D">
            <w:pPr>
              <w:spacing w:line="240" w:lineRule="auto"/>
              <w:rPr>
                <w:sz w:val="20"/>
              </w:rPr>
            </w:pPr>
          </w:p>
        </w:tc>
        <w:tc>
          <w:tcPr>
            <w:tcW w:w="0" w:type="auto"/>
          </w:tcPr>
          <w:p w14:paraId="064006C5" w14:textId="77777777" w:rsidR="002C6E8D" w:rsidRDefault="0069355F">
            <w:pPr>
              <w:spacing w:line="240" w:lineRule="auto"/>
              <w:rPr>
                <w:b/>
                <w:bCs/>
                <w:sz w:val="20"/>
              </w:rPr>
            </w:pPr>
            <w:r>
              <w:rPr>
                <w:b/>
                <w:bCs/>
                <w:sz w:val="20"/>
              </w:rPr>
              <w:t>от 6 до 7 лет</w:t>
            </w:r>
          </w:p>
        </w:tc>
        <w:tc>
          <w:tcPr>
            <w:tcW w:w="0" w:type="auto"/>
          </w:tcPr>
          <w:p w14:paraId="61507248" w14:textId="77777777" w:rsidR="002C6E8D" w:rsidRDefault="0069355F">
            <w:pPr>
              <w:spacing w:line="240" w:lineRule="auto"/>
              <w:rPr>
                <w:b/>
                <w:bCs/>
                <w:sz w:val="20"/>
              </w:rPr>
            </w:pPr>
            <w:r>
              <w:rPr>
                <w:b/>
                <w:bCs/>
                <w:sz w:val="20"/>
              </w:rPr>
              <w:t>30 минут</w:t>
            </w:r>
          </w:p>
        </w:tc>
      </w:tr>
      <w:tr w:rsidR="002C6E8D" w14:paraId="40DCA23B" w14:textId="77777777">
        <w:trPr>
          <w:jc w:val="center"/>
        </w:trPr>
        <w:tc>
          <w:tcPr>
            <w:tcW w:w="0" w:type="auto"/>
            <w:vMerge w:val="restart"/>
            <w:vAlign w:val="center"/>
          </w:tcPr>
          <w:p w14:paraId="4F7F9F1C" w14:textId="77777777"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0" w:type="auto"/>
          </w:tcPr>
          <w:p w14:paraId="6E07D53A" w14:textId="77777777" w:rsidR="002C6E8D" w:rsidRDefault="0069355F">
            <w:pPr>
              <w:spacing w:line="240" w:lineRule="auto"/>
              <w:rPr>
                <w:sz w:val="20"/>
              </w:rPr>
            </w:pPr>
            <w:r>
              <w:rPr>
                <w:sz w:val="20"/>
              </w:rPr>
              <w:t>от 1,5 до 3 лет</w:t>
            </w:r>
          </w:p>
        </w:tc>
        <w:tc>
          <w:tcPr>
            <w:tcW w:w="0" w:type="auto"/>
          </w:tcPr>
          <w:p w14:paraId="3D8C0D07" w14:textId="77777777" w:rsidR="002C6E8D" w:rsidRDefault="0069355F">
            <w:pPr>
              <w:spacing w:line="240" w:lineRule="auto"/>
              <w:rPr>
                <w:sz w:val="20"/>
              </w:rPr>
            </w:pPr>
            <w:r>
              <w:rPr>
                <w:sz w:val="20"/>
              </w:rPr>
              <w:t>20 минут</w:t>
            </w:r>
          </w:p>
        </w:tc>
      </w:tr>
      <w:tr w:rsidR="002C6E8D" w14:paraId="21B5B39A" w14:textId="77777777">
        <w:trPr>
          <w:jc w:val="center"/>
        </w:trPr>
        <w:tc>
          <w:tcPr>
            <w:tcW w:w="0" w:type="auto"/>
            <w:vMerge/>
            <w:vAlign w:val="center"/>
          </w:tcPr>
          <w:p w14:paraId="6B487F5B" w14:textId="77777777" w:rsidR="002C6E8D" w:rsidRDefault="002C6E8D">
            <w:pPr>
              <w:spacing w:line="240" w:lineRule="auto"/>
              <w:rPr>
                <w:sz w:val="20"/>
              </w:rPr>
            </w:pPr>
          </w:p>
        </w:tc>
        <w:tc>
          <w:tcPr>
            <w:tcW w:w="0" w:type="auto"/>
          </w:tcPr>
          <w:p w14:paraId="574AC2AA" w14:textId="77777777" w:rsidR="002C6E8D" w:rsidRDefault="0069355F">
            <w:pPr>
              <w:spacing w:line="240" w:lineRule="auto"/>
              <w:rPr>
                <w:sz w:val="20"/>
              </w:rPr>
            </w:pPr>
            <w:r>
              <w:rPr>
                <w:sz w:val="20"/>
              </w:rPr>
              <w:t>от 3 до 4 лет</w:t>
            </w:r>
          </w:p>
        </w:tc>
        <w:tc>
          <w:tcPr>
            <w:tcW w:w="0" w:type="auto"/>
          </w:tcPr>
          <w:p w14:paraId="6A1AD04B" w14:textId="77777777" w:rsidR="002C6E8D" w:rsidRDefault="0069355F">
            <w:pPr>
              <w:spacing w:line="240" w:lineRule="auto"/>
              <w:rPr>
                <w:sz w:val="20"/>
              </w:rPr>
            </w:pPr>
            <w:r>
              <w:rPr>
                <w:sz w:val="20"/>
              </w:rPr>
              <w:t>30 минут</w:t>
            </w:r>
          </w:p>
        </w:tc>
      </w:tr>
      <w:tr w:rsidR="002C6E8D" w14:paraId="0C88105C" w14:textId="77777777">
        <w:trPr>
          <w:jc w:val="center"/>
        </w:trPr>
        <w:tc>
          <w:tcPr>
            <w:tcW w:w="0" w:type="auto"/>
            <w:vMerge/>
            <w:vAlign w:val="center"/>
          </w:tcPr>
          <w:p w14:paraId="52B7D311" w14:textId="77777777" w:rsidR="002C6E8D" w:rsidRDefault="002C6E8D">
            <w:pPr>
              <w:spacing w:line="240" w:lineRule="auto"/>
              <w:rPr>
                <w:sz w:val="20"/>
              </w:rPr>
            </w:pPr>
          </w:p>
        </w:tc>
        <w:tc>
          <w:tcPr>
            <w:tcW w:w="0" w:type="auto"/>
          </w:tcPr>
          <w:p w14:paraId="71290EE3" w14:textId="77777777" w:rsidR="002C6E8D" w:rsidRDefault="0069355F">
            <w:pPr>
              <w:spacing w:line="240" w:lineRule="auto"/>
              <w:rPr>
                <w:sz w:val="20"/>
              </w:rPr>
            </w:pPr>
            <w:r>
              <w:rPr>
                <w:sz w:val="20"/>
              </w:rPr>
              <w:t>от 4 до 5 лет</w:t>
            </w:r>
          </w:p>
        </w:tc>
        <w:tc>
          <w:tcPr>
            <w:tcW w:w="0" w:type="auto"/>
          </w:tcPr>
          <w:p w14:paraId="4F2D00E4" w14:textId="77777777" w:rsidR="002C6E8D" w:rsidRDefault="0069355F">
            <w:pPr>
              <w:spacing w:line="240" w:lineRule="auto"/>
              <w:rPr>
                <w:sz w:val="20"/>
              </w:rPr>
            </w:pPr>
            <w:r>
              <w:rPr>
                <w:sz w:val="20"/>
              </w:rPr>
              <w:t>40 минут</w:t>
            </w:r>
          </w:p>
        </w:tc>
      </w:tr>
      <w:tr w:rsidR="002C6E8D" w14:paraId="122428DF" w14:textId="77777777">
        <w:trPr>
          <w:jc w:val="center"/>
        </w:trPr>
        <w:tc>
          <w:tcPr>
            <w:tcW w:w="0" w:type="auto"/>
            <w:vMerge/>
            <w:vAlign w:val="center"/>
          </w:tcPr>
          <w:p w14:paraId="5AE8519E" w14:textId="77777777" w:rsidR="002C6E8D" w:rsidRDefault="002C6E8D">
            <w:pPr>
              <w:spacing w:line="240" w:lineRule="auto"/>
              <w:rPr>
                <w:sz w:val="20"/>
              </w:rPr>
            </w:pPr>
          </w:p>
        </w:tc>
        <w:tc>
          <w:tcPr>
            <w:tcW w:w="0" w:type="auto"/>
          </w:tcPr>
          <w:p w14:paraId="1D8FFD15" w14:textId="77777777" w:rsidR="002C6E8D" w:rsidRDefault="0069355F">
            <w:pPr>
              <w:spacing w:line="240" w:lineRule="auto"/>
              <w:rPr>
                <w:sz w:val="20"/>
              </w:rPr>
            </w:pPr>
            <w:r>
              <w:rPr>
                <w:sz w:val="20"/>
              </w:rPr>
              <w:t>от 5 до 6 лет</w:t>
            </w:r>
          </w:p>
        </w:tc>
        <w:tc>
          <w:tcPr>
            <w:tcW w:w="0" w:type="auto"/>
          </w:tcPr>
          <w:p w14:paraId="37ECCA93" w14:textId="77777777" w:rsidR="002C6E8D" w:rsidRDefault="0069355F">
            <w:pPr>
              <w:spacing w:line="240" w:lineRule="auto"/>
              <w:rPr>
                <w:sz w:val="20"/>
              </w:rPr>
            </w:pPr>
            <w:r>
              <w:rPr>
                <w:sz w:val="20"/>
              </w:rPr>
              <w:t>50 минут или 75 минут при организации 1 занятия после дневного сна</w:t>
            </w:r>
          </w:p>
        </w:tc>
      </w:tr>
      <w:tr w:rsidR="002C6E8D" w14:paraId="4095046E" w14:textId="77777777">
        <w:trPr>
          <w:jc w:val="center"/>
        </w:trPr>
        <w:tc>
          <w:tcPr>
            <w:tcW w:w="0" w:type="auto"/>
            <w:vMerge/>
            <w:vAlign w:val="center"/>
          </w:tcPr>
          <w:p w14:paraId="1040A0B9" w14:textId="77777777" w:rsidR="002C6E8D" w:rsidRDefault="002C6E8D">
            <w:pPr>
              <w:spacing w:line="240" w:lineRule="auto"/>
              <w:rPr>
                <w:sz w:val="20"/>
              </w:rPr>
            </w:pPr>
          </w:p>
        </w:tc>
        <w:tc>
          <w:tcPr>
            <w:tcW w:w="0" w:type="auto"/>
          </w:tcPr>
          <w:p w14:paraId="1A62850B" w14:textId="77777777" w:rsidR="002C6E8D" w:rsidRDefault="0069355F">
            <w:pPr>
              <w:spacing w:line="240" w:lineRule="auto"/>
              <w:rPr>
                <w:sz w:val="20"/>
              </w:rPr>
            </w:pPr>
            <w:r>
              <w:rPr>
                <w:sz w:val="20"/>
              </w:rPr>
              <w:t>от 6 до 7 лет</w:t>
            </w:r>
          </w:p>
        </w:tc>
        <w:tc>
          <w:tcPr>
            <w:tcW w:w="0" w:type="auto"/>
          </w:tcPr>
          <w:p w14:paraId="5096B470" w14:textId="77777777" w:rsidR="002C6E8D" w:rsidRDefault="0069355F">
            <w:pPr>
              <w:spacing w:line="240" w:lineRule="auto"/>
              <w:rPr>
                <w:sz w:val="20"/>
              </w:rPr>
            </w:pPr>
            <w:r>
              <w:rPr>
                <w:sz w:val="20"/>
              </w:rPr>
              <w:t>90 минут</w:t>
            </w:r>
          </w:p>
        </w:tc>
      </w:tr>
      <w:tr w:rsidR="002C6E8D" w14:paraId="52676595" w14:textId="77777777">
        <w:trPr>
          <w:jc w:val="center"/>
        </w:trPr>
        <w:tc>
          <w:tcPr>
            <w:tcW w:w="0" w:type="auto"/>
          </w:tcPr>
          <w:p w14:paraId="2FD7BE56" w14:textId="77777777" w:rsidR="002C6E8D" w:rsidRDefault="0069355F">
            <w:pPr>
              <w:spacing w:line="240" w:lineRule="auto"/>
              <w:rPr>
                <w:sz w:val="20"/>
              </w:rPr>
            </w:pPr>
            <w:r>
              <w:rPr>
                <w:sz w:val="20"/>
              </w:rPr>
              <w:t>Продолжительность перерывов между занятиями, не менее</w:t>
            </w:r>
          </w:p>
        </w:tc>
        <w:tc>
          <w:tcPr>
            <w:tcW w:w="0" w:type="auto"/>
          </w:tcPr>
          <w:p w14:paraId="02ADC2EF" w14:textId="77777777" w:rsidR="002C6E8D" w:rsidRDefault="0069355F">
            <w:pPr>
              <w:spacing w:line="240" w:lineRule="auto"/>
              <w:rPr>
                <w:sz w:val="20"/>
              </w:rPr>
            </w:pPr>
            <w:r>
              <w:rPr>
                <w:sz w:val="20"/>
              </w:rPr>
              <w:t>все возрасты</w:t>
            </w:r>
          </w:p>
        </w:tc>
        <w:tc>
          <w:tcPr>
            <w:tcW w:w="0" w:type="auto"/>
          </w:tcPr>
          <w:p w14:paraId="5F1C0E8F" w14:textId="77777777" w:rsidR="002C6E8D" w:rsidRDefault="0069355F">
            <w:pPr>
              <w:spacing w:line="240" w:lineRule="auto"/>
              <w:rPr>
                <w:sz w:val="20"/>
              </w:rPr>
            </w:pPr>
            <w:r>
              <w:rPr>
                <w:sz w:val="20"/>
              </w:rPr>
              <w:t>10 минут</w:t>
            </w:r>
          </w:p>
        </w:tc>
      </w:tr>
      <w:tr w:rsidR="002C6E8D" w14:paraId="318FD33D" w14:textId="77777777">
        <w:trPr>
          <w:jc w:val="center"/>
        </w:trPr>
        <w:tc>
          <w:tcPr>
            <w:tcW w:w="0" w:type="auto"/>
          </w:tcPr>
          <w:p w14:paraId="63B0E99B" w14:textId="77777777" w:rsidR="002C6E8D" w:rsidRDefault="0069355F">
            <w:pPr>
              <w:spacing w:line="240" w:lineRule="auto"/>
              <w:rPr>
                <w:sz w:val="20"/>
              </w:rPr>
            </w:pPr>
            <w:r>
              <w:rPr>
                <w:sz w:val="20"/>
              </w:rPr>
              <w:t>Перерыв во время занятий для гимнастики, не менее</w:t>
            </w:r>
          </w:p>
        </w:tc>
        <w:tc>
          <w:tcPr>
            <w:tcW w:w="0" w:type="auto"/>
          </w:tcPr>
          <w:p w14:paraId="14FECF67" w14:textId="77777777" w:rsidR="002C6E8D" w:rsidRDefault="0069355F">
            <w:pPr>
              <w:spacing w:line="240" w:lineRule="auto"/>
              <w:rPr>
                <w:sz w:val="20"/>
              </w:rPr>
            </w:pPr>
            <w:r>
              <w:rPr>
                <w:sz w:val="20"/>
              </w:rPr>
              <w:t>все возрасты</w:t>
            </w:r>
          </w:p>
        </w:tc>
        <w:tc>
          <w:tcPr>
            <w:tcW w:w="0" w:type="auto"/>
          </w:tcPr>
          <w:p w14:paraId="0E677212" w14:textId="77777777" w:rsidR="002C6E8D" w:rsidRDefault="0069355F">
            <w:pPr>
              <w:spacing w:line="240" w:lineRule="auto"/>
              <w:rPr>
                <w:sz w:val="20"/>
              </w:rPr>
            </w:pPr>
            <w:r>
              <w:rPr>
                <w:sz w:val="20"/>
              </w:rPr>
              <w:t>2-х минут</w:t>
            </w:r>
          </w:p>
        </w:tc>
      </w:tr>
      <w:tr w:rsidR="002C6E8D" w14:paraId="39219D50" w14:textId="77777777">
        <w:trPr>
          <w:jc w:val="center"/>
        </w:trPr>
        <w:tc>
          <w:tcPr>
            <w:tcW w:w="0" w:type="auto"/>
            <w:gridSpan w:val="3"/>
          </w:tcPr>
          <w:p w14:paraId="75A79590" w14:textId="77777777" w:rsidR="002C6E8D" w:rsidRDefault="0069355F">
            <w:pPr>
              <w:spacing w:line="240" w:lineRule="auto"/>
              <w:rPr>
                <w:sz w:val="20"/>
              </w:rPr>
            </w:pPr>
            <w:r>
              <w:rPr>
                <w:sz w:val="20"/>
              </w:rPr>
              <w:t>Показатели организации режима дня</w:t>
            </w:r>
          </w:p>
        </w:tc>
      </w:tr>
      <w:tr w:rsidR="002C6E8D" w14:paraId="4A71DF5A" w14:textId="77777777">
        <w:trPr>
          <w:jc w:val="center"/>
        </w:trPr>
        <w:tc>
          <w:tcPr>
            <w:tcW w:w="0" w:type="auto"/>
            <w:vMerge w:val="restart"/>
            <w:vAlign w:val="center"/>
          </w:tcPr>
          <w:p w14:paraId="599CE465" w14:textId="77777777" w:rsidR="002C6E8D" w:rsidRDefault="0069355F">
            <w:pPr>
              <w:spacing w:line="240" w:lineRule="auto"/>
              <w:rPr>
                <w:sz w:val="20"/>
              </w:rPr>
            </w:pPr>
            <w:r>
              <w:rPr>
                <w:sz w:val="20"/>
              </w:rPr>
              <w:t>Продолжительность ночного сна не менее</w:t>
            </w:r>
          </w:p>
        </w:tc>
        <w:tc>
          <w:tcPr>
            <w:tcW w:w="0" w:type="auto"/>
          </w:tcPr>
          <w:p w14:paraId="72F2EAD4" w14:textId="77777777" w:rsidR="002C6E8D" w:rsidRDefault="0069355F">
            <w:pPr>
              <w:spacing w:line="240" w:lineRule="auto"/>
              <w:rPr>
                <w:sz w:val="20"/>
              </w:rPr>
            </w:pPr>
            <w:r>
              <w:rPr>
                <w:sz w:val="20"/>
              </w:rPr>
              <w:t>1-3 года</w:t>
            </w:r>
          </w:p>
        </w:tc>
        <w:tc>
          <w:tcPr>
            <w:tcW w:w="0" w:type="auto"/>
          </w:tcPr>
          <w:p w14:paraId="6C27B5AF" w14:textId="77777777" w:rsidR="002C6E8D" w:rsidRDefault="0069355F">
            <w:pPr>
              <w:spacing w:line="240" w:lineRule="auto"/>
              <w:rPr>
                <w:sz w:val="20"/>
              </w:rPr>
            </w:pPr>
            <w:r>
              <w:rPr>
                <w:sz w:val="20"/>
              </w:rPr>
              <w:t>12 часов</w:t>
            </w:r>
          </w:p>
        </w:tc>
      </w:tr>
      <w:tr w:rsidR="002C6E8D" w14:paraId="31008350" w14:textId="77777777">
        <w:trPr>
          <w:jc w:val="center"/>
        </w:trPr>
        <w:tc>
          <w:tcPr>
            <w:tcW w:w="0" w:type="auto"/>
            <w:vMerge/>
            <w:vAlign w:val="center"/>
          </w:tcPr>
          <w:p w14:paraId="0D926560" w14:textId="77777777" w:rsidR="002C6E8D" w:rsidRDefault="002C6E8D">
            <w:pPr>
              <w:spacing w:line="240" w:lineRule="auto"/>
              <w:rPr>
                <w:sz w:val="20"/>
              </w:rPr>
            </w:pPr>
          </w:p>
        </w:tc>
        <w:tc>
          <w:tcPr>
            <w:tcW w:w="0" w:type="auto"/>
          </w:tcPr>
          <w:p w14:paraId="4447DA02" w14:textId="77777777" w:rsidR="002C6E8D" w:rsidRDefault="0069355F">
            <w:pPr>
              <w:spacing w:line="240" w:lineRule="auto"/>
              <w:rPr>
                <w:sz w:val="20"/>
              </w:rPr>
            </w:pPr>
            <w:r>
              <w:rPr>
                <w:sz w:val="20"/>
              </w:rPr>
              <w:t>4-7 лет</w:t>
            </w:r>
          </w:p>
        </w:tc>
        <w:tc>
          <w:tcPr>
            <w:tcW w:w="0" w:type="auto"/>
          </w:tcPr>
          <w:p w14:paraId="1383592B" w14:textId="77777777" w:rsidR="002C6E8D" w:rsidRDefault="0069355F">
            <w:pPr>
              <w:spacing w:line="240" w:lineRule="auto"/>
              <w:rPr>
                <w:sz w:val="20"/>
              </w:rPr>
            </w:pPr>
            <w:r>
              <w:rPr>
                <w:sz w:val="20"/>
              </w:rPr>
              <w:t>11 часов</w:t>
            </w:r>
          </w:p>
        </w:tc>
      </w:tr>
      <w:tr w:rsidR="002C6E8D" w14:paraId="29BF867F" w14:textId="77777777">
        <w:trPr>
          <w:jc w:val="center"/>
        </w:trPr>
        <w:tc>
          <w:tcPr>
            <w:tcW w:w="0" w:type="auto"/>
            <w:vMerge w:val="restart"/>
            <w:vAlign w:val="center"/>
          </w:tcPr>
          <w:p w14:paraId="7BBA72D8" w14:textId="77777777" w:rsidR="002C6E8D" w:rsidRDefault="0069355F">
            <w:pPr>
              <w:spacing w:line="240" w:lineRule="auto"/>
              <w:rPr>
                <w:sz w:val="20"/>
              </w:rPr>
            </w:pPr>
            <w:r>
              <w:rPr>
                <w:sz w:val="20"/>
              </w:rPr>
              <w:t>Продолжительность дневного сна, не менее</w:t>
            </w:r>
          </w:p>
        </w:tc>
        <w:tc>
          <w:tcPr>
            <w:tcW w:w="0" w:type="auto"/>
          </w:tcPr>
          <w:p w14:paraId="3AD4C00E" w14:textId="77777777" w:rsidR="002C6E8D" w:rsidRDefault="0069355F">
            <w:pPr>
              <w:spacing w:line="240" w:lineRule="auto"/>
              <w:rPr>
                <w:sz w:val="20"/>
              </w:rPr>
            </w:pPr>
            <w:r>
              <w:rPr>
                <w:sz w:val="20"/>
              </w:rPr>
              <w:t>1-3 года</w:t>
            </w:r>
          </w:p>
        </w:tc>
        <w:tc>
          <w:tcPr>
            <w:tcW w:w="0" w:type="auto"/>
          </w:tcPr>
          <w:p w14:paraId="0ED8AF08" w14:textId="77777777" w:rsidR="002C6E8D" w:rsidRDefault="0069355F">
            <w:pPr>
              <w:spacing w:line="240" w:lineRule="auto"/>
              <w:rPr>
                <w:sz w:val="20"/>
              </w:rPr>
            </w:pPr>
            <w:r>
              <w:rPr>
                <w:sz w:val="20"/>
              </w:rPr>
              <w:t>3 часа</w:t>
            </w:r>
          </w:p>
        </w:tc>
      </w:tr>
      <w:tr w:rsidR="002C6E8D" w14:paraId="54B00F47" w14:textId="77777777">
        <w:trPr>
          <w:jc w:val="center"/>
        </w:trPr>
        <w:tc>
          <w:tcPr>
            <w:tcW w:w="0" w:type="auto"/>
            <w:vMerge/>
            <w:vAlign w:val="center"/>
          </w:tcPr>
          <w:p w14:paraId="33977FA4" w14:textId="77777777" w:rsidR="002C6E8D" w:rsidRDefault="002C6E8D">
            <w:pPr>
              <w:spacing w:line="240" w:lineRule="auto"/>
              <w:rPr>
                <w:sz w:val="20"/>
              </w:rPr>
            </w:pPr>
          </w:p>
        </w:tc>
        <w:tc>
          <w:tcPr>
            <w:tcW w:w="0" w:type="auto"/>
          </w:tcPr>
          <w:p w14:paraId="560897AF" w14:textId="77777777" w:rsidR="002C6E8D" w:rsidRDefault="0069355F">
            <w:pPr>
              <w:spacing w:line="240" w:lineRule="auto"/>
              <w:rPr>
                <w:sz w:val="20"/>
              </w:rPr>
            </w:pPr>
            <w:r>
              <w:rPr>
                <w:sz w:val="20"/>
              </w:rPr>
              <w:t>4-7 лет</w:t>
            </w:r>
          </w:p>
        </w:tc>
        <w:tc>
          <w:tcPr>
            <w:tcW w:w="0" w:type="auto"/>
          </w:tcPr>
          <w:p w14:paraId="22AFFE00" w14:textId="77777777" w:rsidR="002C6E8D" w:rsidRDefault="0069355F">
            <w:pPr>
              <w:spacing w:line="240" w:lineRule="auto"/>
              <w:rPr>
                <w:sz w:val="20"/>
              </w:rPr>
            </w:pPr>
            <w:r>
              <w:rPr>
                <w:sz w:val="20"/>
              </w:rPr>
              <w:t>2,5 часа</w:t>
            </w:r>
          </w:p>
        </w:tc>
      </w:tr>
      <w:tr w:rsidR="002C6E8D" w14:paraId="7673ED2D" w14:textId="77777777">
        <w:trPr>
          <w:jc w:val="center"/>
        </w:trPr>
        <w:tc>
          <w:tcPr>
            <w:tcW w:w="0" w:type="auto"/>
          </w:tcPr>
          <w:p w14:paraId="0147095D" w14:textId="77777777" w:rsidR="002C6E8D" w:rsidRDefault="0069355F">
            <w:pPr>
              <w:spacing w:line="240" w:lineRule="auto"/>
              <w:rPr>
                <w:sz w:val="20"/>
              </w:rPr>
            </w:pPr>
            <w:r>
              <w:rPr>
                <w:sz w:val="20"/>
              </w:rPr>
              <w:t>Продолжительность прогулок, не менее</w:t>
            </w:r>
          </w:p>
        </w:tc>
        <w:tc>
          <w:tcPr>
            <w:tcW w:w="0" w:type="auto"/>
          </w:tcPr>
          <w:p w14:paraId="1D3EDDD9" w14:textId="77777777" w:rsidR="002C6E8D" w:rsidRDefault="0069355F">
            <w:pPr>
              <w:spacing w:line="240" w:lineRule="auto"/>
              <w:rPr>
                <w:sz w:val="20"/>
              </w:rPr>
            </w:pPr>
            <w:r>
              <w:rPr>
                <w:sz w:val="20"/>
              </w:rPr>
              <w:t>для детей до 7 лет</w:t>
            </w:r>
          </w:p>
        </w:tc>
        <w:tc>
          <w:tcPr>
            <w:tcW w:w="0" w:type="auto"/>
          </w:tcPr>
          <w:p w14:paraId="0FD195FE" w14:textId="77777777" w:rsidR="002C6E8D" w:rsidRDefault="0069355F">
            <w:pPr>
              <w:spacing w:line="240" w:lineRule="auto"/>
              <w:rPr>
                <w:sz w:val="20"/>
              </w:rPr>
            </w:pPr>
            <w:r>
              <w:rPr>
                <w:sz w:val="20"/>
              </w:rPr>
              <w:t>3 часа в день</w:t>
            </w:r>
          </w:p>
        </w:tc>
      </w:tr>
      <w:tr w:rsidR="002C6E8D" w14:paraId="7D13934B" w14:textId="77777777">
        <w:trPr>
          <w:jc w:val="center"/>
        </w:trPr>
        <w:tc>
          <w:tcPr>
            <w:tcW w:w="0" w:type="auto"/>
          </w:tcPr>
          <w:p w14:paraId="585ECCDF" w14:textId="77777777" w:rsidR="002C6E8D" w:rsidRDefault="0069355F">
            <w:pPr>
              <w:spacing w:line="240" w:lineRule="auto"/>
              <w:rPr>
                <w:sz w:val="20"/>
              </w:rPr>
            </w:pPr>
            <w:r>
              <w:rPr>
                <w:sz w:val="20"/>
              </w:rPr>
              <w:t>Суммарный объем двигательной активности, не менее</w:t>
            </w:r>
          </w:p>
        </w:tc>
        <w:tc>
          <w:tcPr>
            <w:tcW w:w="0" w:type="auto"/>
          </w:tcPr>
          <w:p w14:paraId="47E67070" w14:textId="77777777" w:rsidR="002C6E8D" w:rsidRDefault="0069355F">
            <w:pPr>
              <w:spacing w:line="240" w:lineRule="auto"/>
              <w:rPr>
                <w:sz w:val="20"/>
              </w:rPr>
            </w:pPr>
            <w:r>
              <w:rPr>
                <w:sz w:val="20"/>
              </w:rPr>
              <w:t>все возрасты</w:t>
            </w:r>
          </w:p>
        </w:tc>
        <w:tc>
          <w:tcPr>
            <w:tcW w:w="0" w:type="auto"/>
          </w:tcPr>
          <w:p w14:paraId="6E7441F7" w14:textId="77777777" w:rsidR="002C6E8D" w:rsidRDefault="0069355F">
            <w:pPr>
              <w:spacing w:line="240" w:lineRule="auto"/>
              <w:rPr>
                <w:sz w:val="20"/>
              </w:rPr>
            </w:pPr>
            <w:r>
              <w:rPr>
                <w:sz w:val="20"/>
              </w:rPr>
              <w:t>1 час в день</w:t>
            </w:r>
          </w:p>
        </w:tc>
      </w:tr>
      <w:tr w:rsidR="002C6E8D" w14:paraId="5BB757A0" w14:textId="77777777">
        <w:trPr>
          <w:jc w:val="center"/>
        </w:trPr>
        <w:tc>
          <w:tcPr>
            <w:tcW w:w="0" w:type="auto"/>
          </w:tcPr>
          <w:p w14:paraId="73069A1B" w14:textId="77777777" w:rsidR="002C6E8D" w:rsidRDefault="0069355F">
            <w:pPr>
              <w:spacing w:line="240" w:lineRule="auto"/>
              <w:rPr>
                <w:sz w:val="20"/>
              </w:rPr>
            </w:pPr>
            <w:r>
              <w:rPr>
                <w:sz w:val="20"/>
              </w:rPr>
              <w:t>Утренний подъем, не ранее</w:t>
            </w:r>
          </w:p>
        </w:tc>
        <w:tc>
          <w:tcPr>
            <w:tcW w:w="0" w:type="auto"/>
          </w:tcPr>
          <w:p w14:paraId="5F52F35F" w14:textId="77777777" w:rsidR="002C6E8D" w:rsidRDefault="0069355F">
            <w:pPr>
              <w:spacing w:line="240" w:lineRule="auto"/>
              <w:rPr>
                <w:sz w:val="20"/>
              </w:rPr>
            </w:pPr>
            <w:r>
              <w:rPr>
                <w:sz w:val="20"/>
              </w:rPr>
              <w:t>все возрасты</w:t>
            </w:r>
          </w:p>
        </w:tc>
        <w:tc>
          <w:tcPr>
            <w:tcW w:w="0" w:type="auto"/>
          </w:tcPr>
          <w:p w14:paraId="0C4F5D34" w14:textId="77777777" w:rsidR="002C6E8D" w:rsidRDefault="0069355F">
            <w:pPr>
              <w:spacing w:line="240" w:lineRule="auto"/>
              <w:rPr>
                <w:sz w:val="20"/>
              </w:rPr>
            </w:pPr>
            <w:r>
              <w:rPr>
                <w:sz w:val="20"/>
              </w:rPr>
              <w:t>7 ч 00 минут</w:t>
            </w:r>
          </w:p>
        </w:tc>
      </w:tr>
      <w:tr w:rsidR="002C6E8D" w14:paraId="47C2F383" w14:textId="77777777">
        <w:trPr>
          <w:jc w:val="center"/>
        </w:trPr>
        <w:tc>
          <w:tcPr>
            <w:tcW w:w="0" w:type="auto"/>
          </w:tcPr>
          <w:p w14:paraId="23A976C2" w14:textId="77777777" w:rsidR="002C6E8D" w:rsidRDefault="0069355F">
            <w:pPr>
              <w:spacing w:line="240" w:lineRule="auto"/>
              <w:rPr>
                <w:sz w:val="20"/>
              </w:rPr>
            </w:pPr>
            <w:r>
              <w:rPr>
                <w:sz w:val="20"/>
              </w:rPr>
              <w:t>Утренняя зарядка, продолжительность, не менее</w:t>
            </w:r>
          </w:p>
        </w:tc>
        <w:tc>
          <w:tcPr>
            <w:tcW w:w="0" w:type="auto"/>
          </w:tcPr>
          <w:p w14:paraId="373DBDF4" w14:textId="77777777" w:rsidR="002C6E8D" w:rsidRDefault="0069355F">
            <w:pPr>
              <w:spacing w:line="240" w:lineRule="auto"/>
              <w:rPr>
                <w:sz w:val="20"/>
              </w:rPr>
            </w:pPr>
            <w:r>
              <w:rPr>
                <w:sz w:val="20"/>
              </w:rPr>
              <w:t>до 7 лет</w:t>
            </w:r>
          </w:p>
        </w:tc>
        <w:tc>
          <w:tcPr>
            <w:tcW w:w="0" w:type="auto"/>
          </w:tcPr>
          <w:p w14:paraId="56AD0C6F" w14:textId="77777777" w:rsidR="002C6E8D" w:rsidRDefault="0069355F">
            <w:pPr>
              <w:spacing w:line="240" w:lineRule="auto"/>
              <w:rPr>
                <w:sz w:val="20"/>
              </w:rPr>
            </w:pPr>
            <w:r>
              <w:rPr>
                <w:sz w:val="20"/>
              </w:rPr>
              <w:t>10 минут</w:t>
            </w:r>
          </w:p>
        </w:tc>
      </w:tr>
    </w:tbl>
    <w:p w14:paraId="1D04C5BA" w14:textId="77777777" w:rsidR="002C6E8D" w:rsidRDefault="002C6E8D">
      <w:pPr>
        <w:shd w:val="clear" w:color="auto" w:fill="FFFFFF"/>
        <w:spacing w:after="255" w:line="270" w:lineRule="atLeast"/>
        <w:rPr>
          <w:color w:val="333333"/>
          <w:sz w:val="24"/>
          <w:szCs w:val="24"/>
        </w:rPr>
      </w:pPr>
    </w:p>
    <w:p w14:paraId="5B2241F1" w14:textId="3FB3A39E" w:rsidR="002C6E8D" w:rsidRDefault="0069355F">
      <w:pPr>
        <w:shd w:val="clear" w:color="auto" w:fill="FFFFFF"/>
        <w:spacing w:after="255" w:line="270" w:lineRule="atLeast"/>
        <w:jc w:val="center"/>
        <w:rPr>
          <w:b/>
          <w:sz w:val="24"/>
          <w:szCs w:val="24"/>
        </w:rPr>
      </w:pPr>
      <w:r>
        <w:rPr>
          <w:b/>
          <w:sz w:val="24"/>
          <w:szCs w:val="24"/>
        </w:rPr>
        <w:t>Количество приемов</w:t>
      </w:r>
      <w:r w:rsidR="003C220F">
        <w:rPr>
          <w:b/>
          <w:sz w:val="24"/>
          <w:szCs w:val="24"/>
        </w:rPr>
        <w:t xml:space="preserve"> пищи в МБДОУ </w:t>
      </w:r>
      <w:r w:rsidR="00FD7832">
        <w:rPr>
          <w:b/>
          <w:sz w:val="24"/>
          <w:szCs w:val="24"/>
        </w:rPr>
        <w:t>Усадский  детский сад Умные дети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14:paraId="3FE43CB9" w14:textId="77777777">
        <w:trPr>
          <w:trHeight w:val="417"/>
        </w:trPr>
        <w:tc>
          <w:tcPr>
            <w:tcW w:w="3265" w:type="dxa"/>
            <w:tcBorders>
              <w:top w:val="single" w:sz="4" w:space="0" w:color="000000"/>
              <w:left w:val="single" w:sz="4" w:space="0" w:color="000000"/>
              <w:bottom w:val="single" w:sz="4" w:space="0" w:color="000000"/>
              <w:right w:val="single" w:sz="4" w:space="0" w:color="000000"/>
            </w:tcBorders>
          </w:tcPr>
          <w:p w14:paraId="4C489E6E" w14:textId="77777777"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14:paraId="18F2C0AC" w14:textId="77777777"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14:paraId="33D650BD" w14:textId="77777777" w:rsidR="002C6E8D" w:rsidRDefault="0069355F">
            <w:pPr>
              <w:spacing w:line="240" w:lineRule="auto"/>
              <w:rPr>
                <w:b/>
                <w:bCs/>
                <w:sz w:val="20"/>
              </w:rPr>
            </w:pPr>
            <w:r>
              <w:rPr>
                <w:b/>
                <w:bCs/>
                <w:sz w:val="20"/>
              </w:rPr>
              <w:t>Количество обязательных приемов пищи</w:t>
            </w:r>
          </w:p>
        </w:tc>
      </w:tr>
      <w:tr w:rsidR="002C6E8D" w14:paraId="01E3B962" w14:textId="77777777">
        <w:trPr>
          <w:trHeight w:val="255"/>
        </w:trPr>
        <w:tc>
          <w:tcPr>
            <w:tcW w:w="3265" w:type="dxa"/>
            <w:vMerge w:val="restart"/>
            <w:tcBorders>
              <w:top w:val="single" w:sz="4" w:space="0" w:color="000000"/>
              <w:left w:val="single" w:sz="4" w:space="0" w:color="000000"/>
              <w:bottom w:val="single" w:sz="4" w:space="0" w:color="000000"/>
              <w:right w:val="single" w:sz="4" w:space="0" w:color="000000"/>
            </w:tcBorders>
            <w:vAlign w:val="center"/>
          </w:tcPr>
          <w:p w14:paraId="31FA6BC9" w14:textId="77777777" w:rsidR="002C6E8D" w:rsidRDefault="0069355F">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14:paraId="6F05CB0B" w14:textId="77777777" w:rsidR="002C6E8D" w:rsidRDefault="002C6E8D">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14:paraId="4C4B5AB5" w14:textId="77777777" w:rsidR="002C6E8D" w:rsidRDefault="002C6E8D">
            <w:pPr>
              <w:spacing w:line="240" w:lineRule="auto"/>
              <w:jc w:val="center"/>
              <w:rPr>
                <w:sz w:val="20"/>
              </w:rPr>
            </w:pPr>
          </w:p>
        </w:tc>
      </w:tr>
      <w:tr w:rsidR="002C6E8D" w14:paraId="506683F1" w14:textId="77777777">
        <w:trPr>
          <w:trHeight w:val="1444"/>
        </w:trPr>
        <w:tc>
          <w:tcPr>
            <w:tcW w:w="3265" w:type="dxa"/>
            <w:vMerge/>
            <w:tcBorders>
              <w:top w:val="single" w:sz="4" w:space="0" w:color="000000"/>
              <w:left w:val="single" w:sz="4" w:space="0" w:color="000000"/>
              <w:bottom w:val="single" w:sz="4" w:space="0" w:color="000000"/>
              <w:right w:val="single" w:sz="4" w:space="0" w:color="000000"/>
            </w:tcBorders>
            <w:vAlign w:val="center"/>
          </w:tcPr>
          <w:p w14:paraId="184BA019" w14:textId="77777777" w:rsidR="002C6E8D" w:rsidRDefault="002C6E8D">
            <w:pPr>
              <w:spacing w:line="240" w:lineRule="auto"/>
              <w:rPr>
                <w:sz w:val="20"/>
              </w:rPr>
            </w:pPr>
          </w:p>
        </w:tc>
        <w:tc>
          <w:tcPr>
            <w:tcW w:w="3167" w:type="dxa"/>
            <w:tcBorders>
              <w:top w:val="single" w:sz="4" w:space="0" w:color="000000"/>
              <w:left w:val="single" w:sz="4" w:space="0" w:color="000000"/>
              <w:bottom w:val="single" w:sz="4" w:space="0" w:color="000000"/>
              <w:right w:val="single" w:sz="4" w:space="0" w:color="000000"/>
            </w:tcBorders>
          </w:tcPr>
          <w:p w14:paraId="28499B1B" w14:textId="77777777" w:rsidR="002C6E8D" w:rsidRDefault="0069355F">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14:paraId="2AD011E2" w14:textId="77777777" w:rsidR="002C6E8D" w:rsidRDefault="0069355F">
            <w:pPr>
              <w:shd w:val="clear" w:color="auto" w:fill="FFFFFF"/>
              <w:spacing w:line="240" w:lineRule="auto"/>
              <w:jc w:val="center"/>
              <w:rPr>
                <w:sz w:val="20"/>
              </w:rPr>
            </w:pPr>
            <w:r>
              <w:rPr>
                <w:sz w:val="20"/>
              </w:rPr>
              <w:t>завтрак, второй завтрак, обед и уплотненный полдник</w:t>
            </w:r>
          </w:p>
          <w:p w14:paraId="0B4AD1FD" w14:textId="77777777" w:rsidR="002C6E8D" w:rsidRDefault="0069355F">
            <w:pPr>
              <w:shd w:val="clear" w:color="auto" w:fill="FFFFFF"/>
              <w:spacing w:line="240" w:lineRule="auto"/>
              <w:jc w:val="center"/>
              <w:rPr>
                <w:sz w:val="20"/>
              </w:rPr>
            </w:pPr>
            <w:r>
              <w:rPr>
                <w:sz w:val="20"/>
              </w:rPr>
              <w:t xml:space="preserve"> (</w:t>
            </w:r>
            <w:r>
              <w:rPr>
                <w:b/>
                <w:bCs/>
                <w:sz w:val="20"/>
              </w:rPr>
              <w:t>ДОО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14:paraId="07E094C3" w14:textId="77777777" w:rsidR="002C6E8D" w:rsidRDefault="002C6E8D">
      <w:pPr>
        <w:shd w:val="clear" w:color="auto" w:fill="FFFFFF"/>
        <w:spacing w:after="255" w:line="270" w:lineRule="atLeast"/>
        <w:rPr>
          <w:b/>
          <w:sz w:val="24"/>
          <w:szCs w:val="24"/>
        </w:rPr>
      </w:pPr>
    </w:p>
    <w:p w14:paraId="4DB7B902" w14:textId="77777777" w:rsidR="00031B81" w:rsidRDefault="00031B81">
      <w:pPr>
        <w:shd w:val="clear" w:color="auto" w:fill="FFFFFF"/>
        <w:spacing w:after="255" w:line="270" w:lineRule="atLeast"/>
        <w:rPr>
          <w:b/>
          <w:sz w:val="24"/>
          <w:szCs w:val="24"/>
        </w:rPr>
      </w:pPr>
    </w:p>
    <w:p w14:paraId="1C415619" w14:textId="77777777" w:rsidR="00031B81" w:rsidRDefault="00031B81" w:rsidP="00031B81">
      <w:pPr>
        <w:shd w:val="clear" w:color="auto" w:fill="FFFFFF"/>
        <w:spacing w:after="255" w:line="270" w:lineRule="atLeast"/>
        <w:ind w:firstLine="708"/>
        <w:jc w:val="center"/>
        <w:rPr>
          <w:b/>
          <w:bCs/>
          <w:sz w:val="24"/>
          <w:szCs w:val="24"/>
        </w:rPr>
      </w:pPr>
      <w:r w:rsidRPr="003C220F">
        <w:rPr>
          <w:b/>
          <w:sz w:val="24"/>
          <w:szCs w:val="24"/>
        </w:rPr>
        <w:t>Режим сна, бодрствования и кормления детей от 0 до 1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76"/>
        <w:gridCol w:w="1110"/>
        <w:gridCol w:w="1378"/>
        <w:gridCol w:w="1781"/>
        <w:gridCol w:w="2046"/>
        <w:gridCol w:w="2569"/>
      </w:tblGrid>
      <w:tr w:rsidR="00031B81" w:rsidRPr="003C220F" w14:paraId="6D8401F1" w14:textId="77777777" w:rsidTr="00031B81">
        <w:trPr>
          <w:trHeight w:val="376"/>
        </w:trPr>
        <w:tc>
          <w:tcPr>
            <w:tcW w:w="1176"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190C4CB"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rPr>
                <w:sz w:val="20"/>
              </w:rPr>
            </w:pPr>
            <w:r w:rsidRPr="003C220F">
              <w:rPr>
                <w:b/>
                <w:color w:val="000000"/>
                <w:sz w:val="20"/>
              </w:rPr>
              <w:t>Возраст    </w:t>
            </w:r>
          </w:p>
        </w:tc>
        <w:tc>
          <w:tcPr>
            <w:tcW w:w="2488"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9DA4CB3"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Кормление</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6BD6EA1"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b/>
                <w:color w:val="000000"/>
                <w:sz w:val="20"/>
              </w:rPr>
              <w:t>Бодрствование</w:t>
            </w:r>
          </w:p>
        </w:tc>
        <w:tc>
          <w:tcPr>
            <w:tcW w:w="4615"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C49FD36"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3C220F">
              <w:rPr>
                <w:b/>
                <w:color w:val="000000"/>
                <w:sz w:val="20"/>
              </w:rPr>
              <w:t>Дневной сон</w:t>
            </w:r>
          </w:p>
        </w:tc>
      </w:tr>
      <w:tr w:rsidR="00031B81" w:rsidRPr="003C220F" w14:paraId="4B6D1944" w14:textId="77777777" w:rsidTr="00031B81">
        <w:trPr>
          <w:trHeight w:val="376"/>
        </w:trPr>
        <w:tc>
          <w:tcPr>
            <w:tcW w:w="0" w:type="auto"/>
            <w:vMerge/>
            <w:tcBorders>
              <w:top w:val="single" w:sz="4" w:space="0" w:color="000000"/>
              <w:left w:val="single" w:sz="4" w:space="0" w:color="000000"/>
              <w:bottom w:val="single" w:sz="4" w:space="0" w:color="000000"/>
              <w:right w:val="single" w:sz="4" w:space="0" w:color="000000"/>
            </w:tcBorders>
          </w:tcPr>
          <w:p w14:paraId="7C4B682B" w14:textId="77777777" w:rsidR="00031B81" w:rsidRPr="003C220F" w:rsidRDefault="00031B81" w:rsidP="00537E57">
            <w:pPr>
              <w:spacing w:line="240" w:lineRule="auto"/>
              <w:rPr>
                <w:sz w:val="20"/>
              </w:rPr>
            </w:pPr>
          </w:p>
        </w:tc>
        <w:tc>
          <w:tcPr>
            <w:tcW w:w="1110" w:type="dxa"/>
            <w:tcBorders>
              <w:top w:val="none" w:sz="4" w:space="0" w:color="000000"/>
              <w:left w:val="single" w:sz="4" w:space="0" w:color="000000"/>
              <w:bottom w:val="single" w:sz="8" w:space="0" w:color="000000"/>
              <w:right w:val="single" w:sz="8" w:space="0" w:color="000000"/>
            </w:tcBorders>
            <w:tcMar>
              <w:top w:w="15" w:type="dxa"/>
              <w:left w:w="15" w:type="dxa"/>
              <w:bottom w:w="15" w:type="dxa"/>
              <w:right w:w="15" w:type="dxa"/>
            </w:tcMar>
          </w:tcPr>
          <w:p w14:paraId="73E82FEE"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w:t>
            </w:r>
          </w:p>
        </w:tc>
        <w:tc>
          <w:tcPr>
            <w:tcW w:w="1378"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2D83B679"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интервал час.</w:t>
            </w:r>
          </w:p>
        </w:tc>
        <w:tc>
          <w:tcPr>
            <w:tcW w:w="1781"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30FC00EC"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c>
          <w:tcPr>
            <w:tcW w:w="2046"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4EBC23B8"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количество периодов</w:t>
            </w:r>
          </w:p>
        </w:tc>
        <w:tc>
          <w:tcPr>
            <w:tcW w:w="2569" w:type="dxa"/>
            <w:tcBorders>
              <w:top w:val="none" w:sz="4" w:space="0" w:color="000000"/>
              <w:left w:val="none" w:sz="4" w:space="0" w:color="000000"/>
              <w:bottom w:val="single" w:sz="8" w:space="0" w:color="000000"/>
              <w:right w:val="single" w:sz="8" w:space="0" w:color="000000"/>
            </w:tcBorders>
            <w:tcMar>
              <w:top w:w="15" w:type="dxa"/>
              <w:left w:w="15" w:type="dxa"/>
              <w:bottom w:w="15" w:type="dxa"/>
              <w:right w:w="15" w:type="dxa"/>
            </w:tcMar>
          </w:tcPr>
          <w:p w14:paraId="22B31659"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jc w:val="center"/>
              <w:rPr>
                <w:sz w:val="20"/>
              </w:rPr>
            </w:pPr>
            <w:r w:rsidRPr="003C220F">
              <w:rPr>
                <w:color w:val="000000"/>
                <w:sz w:val="20"/>
              </w:rPr>
              <w:t>длительность час.</w:t>
            </w:r>
          </w:p>
        </w:tc>
      </w:tr>
      <w:tr w:rsidR="00031B81" w:rsidRPr="003C220F" w14:paraId="0F0F1579" w14:textId="77777777"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36F23BD"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1-3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9BAE1ED"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7</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17A19E4"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43FFCAB"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1-1,5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5CD18D9"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83EDF73"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14:paraId="0B33959A" w14:textId="77777777"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0B77C80"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3-6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A302786"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6</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468FE2C"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1AEBA432"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D06CD35"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3-4</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8FB4930"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14:paraId="5F16B58D" w14:textId="77777777" w:rsidTr="00031B81">
        <w:trPr>
          <w:trHeight w:val="739"/>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4FEDC48"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lastRenderedPageBreak/>
              <w:t>6-9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0559DDB"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F95C361"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7564DD"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5AB393E"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3</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54BFD9E3"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1,5-2</w:t>
            </w:r>
          </w:p>
        </w:tc>
      </w:tr>
      <w:tr w:rsidR="00031B81" w:rsidRPr="003C220F" w14:paraId="1F90D8E8" w14:textId="77777777" w:rsidTr="00031B81">
        <w:trPr>
          <w:trHeight w:val="722"/>
        </w:trPr>
        <w:tc>
          <w:tcPr>
            <w:tcW w:w="117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53FC522"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right="2"/>
              <w:jc w:val="center"/>
              <w:rPr>
                <w:sz w:val="20"/>
              </w:rPr>
            </w:pPr>
            <w:r w:rsidRPr="003C220F">
              <w:rPr>
                <w:color w:val="000000"/>
                <w:sz w:val="20"/>
              </w:rPr>
              <w:t>9-12 мес.</w:t>
            </w:r>
          </w:p>
        </w:tc>
        <w:tc>
          <w:tcPr>
            <w:tcW w:w="111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A7A53D5"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4-5</w:t>
            </w:r>
          </w:p>
        </w:tc>
        <w:tc>
          <w:tcPr>
            <w:tcW w:w="137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41EF1235"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4-4,5</w:t>
            </w:r>
          </w:p>
        </w:tc>
        <w:tc>
          <w:tcPr>
            <w:tcW w:w="178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B9A509A"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2,5-3</w:t>
            </w:r>
          </w:p>
        </w:tc>
        <w:tc>
          <w:tcPr>
            <w:tcW w:w="204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A12D327"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w:t>
            </w:r>
          </w:p>
        </w:tc>
        <w:tc>
          <w:tcPr>
            <w:tcW w:w="25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F3B4346" w14:textId="77777777" w:rsidR="00031B81" w:rsidRPr="003C220F" w:rsidRDefault="00031B81" w:rsidP="00537E57">
            <w:pPr>
              <w:pBdr>
                <w:top w:val="none" w:sz="4" w:space="0" w:color="000000"/>
                <w:left w:val="none" w:sz="4" w:space="0" w:color="000000"/>
                <w:bottom w:val="none" w:sz="4" w:space="0" w:color="000000"/>
                <w:right w:val="none" w:sz="4" w:space="0" w:color="000000"/>
              </w:pBdr>
              <w:spacing w:line="240" w:lineRule="auto"/>
              <w:ind w:firstLine="567"/>
              <w:rPr>
                <w:sz w:val="20"/>
              </w:rPr>
            </w:pPr>
            <w:r w:rsidRPr="003C220F">
              <w:rPr>
                <w:color w:val="000000"/>
                <w:sz w:val="20"/>
              </w:rPr>
              <w:t>2-2,5</w:t>
            </w:r>
          </w:p>
        </w:tc>
      </w:tr>
    </w:tbl>
    <w:p w14:paraId="12DDF528" w14:textId="77777777" w:rsidR="00031B81" w:rsidRDefault="00031B81" w:rsidP="00031B81">
      <w:pPr>
        <w:shd w:val="clear" w:color="auto" w:fill="FFFFFF"/>
        <w:spacing w:after="255" w:line="270" w:lineRule="atLeast"/>
        <w:ind w:firstLine="708"/>
        <w:jc w:val="center"/>
        <w:rPr>
          <w:b/>
          <w:bCs/>
          <w:sz w:val="24"/>
          <w:szCs w:val="24"/>
          <w:highlight w:val="yellow"/>
        </w:rPr>
      </w:pPr>
    </w:p>
    <w:p w14:paraId="6812ADD6" w14:textId="77777777" w:rsidR="00031B81" w:rsidRDefault="00031B81" w:rsidP="00031B81">
      <w:pPr>
        <w:shd w:val="clear" w:color="auto" w:fill="FFFFFF"/>
        <w:spacing w:after="255" w:line="270" w:lineRule="atLeast"/>
        <w:ind w:firstLine="708"/>
        <w:rPr>
          <w:sz w:val="24"/>
          <w:szCs w:val="24"/>
        </w:rPr>
      </w:pPr>
      <w:r>
        <w:rPr>
          <w:sz w:val="24"/>
          <w:szCs w:val="24"/>
          <w:highlight w:val="yellow"/>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2FA3CE53" w14:textId="77777777" w:rsidR="00031B81" w:rsidRDefault="00031B81" w:rsidP="00031B81">
      <w:pPr>
        <w:shd w:val="clear" w:color="auto" w:fill="FFFFFF"/>
        <w:spacing w:after="255" w:line="270" w:lineRule="atLeast"/>
        <w:rPr>
          <w:b/>
          <w:sz w:val="24"/>
          <w:szCs w:val="24"/>
        </w:rPr>
      </w:pPr>
    </w:p>
    <w:p w14:paraId="3A2F08FD" w14:textId="77777777" w:rsidR="00031B81" w:rsidRDefault="00031B81" w:rsidP="00031B81">
      <w:pPr>
        <w:shd w:val="clear" w:color="auto" w:fill="FFFFFF"/>
        <w:spacing w:after="255" w:line="270" w:lineRule="atLeast"/>
        <w:jc w:val="center"/>
        <w:rPr>
          <w:b/>
          <w:bCs/>
          <w:sz w:val="24"/>
          <w:szCs w:val="24"/>
        </w:rPr>
      </w:pPr>
    </w:p>
    <w:p w14:paraId="3978ACA6" w14:textId="77777777" w:rsidR="00031B81" w:rsidRDefault="00031B81" w:rsidP="00031B81">
      <w:pPr>
        <w:shd w:val="clear" w:color="auto" w:fill="FFFFFF"/>
        <w:spacing w:after="255" w:line="270" w:lineRule="atLeast"/>
        <w:jc w:val="center"/>
        <w:rPr>
          <w:b/>
          <w:bCs/>
          <w:sz w:val="24"/>
          <w:szCs w:val="24"/>
        </w:rPr>
      </w:pPr>
    </w:p>
    <w:p w14:paraId="658434DE" w14:textId="77777777" w:rsidR="00031B81" w:rsidRDefault="00031B81" w:rsidP="00031B81">
      <w:pPr>
        <w:shd w:val="clear" w:color="auto" w:fill="FFFFFF"/>
        <w:spacing w:after="255" w:line="270" w:lineRule="atLeast"/>
        <w:jc w:val="center"/>
        <w:rPr>
          <w:b/>
          <w:bCs/>
          <w:sz w:val="24"/>
          <w:szCs w:val="24"/>
        </w:rPr>
      </w:pPr>
    </w:p>
    <w:p w14:paraId="1BED1D50" w14:textId="77777777" w:rsidR="00031B81" w:rsidRDefault="00031B81" w:rsidP="00031B81">
      <w:pPr>
        <w:shd w:val="clear" w:color="auto" w:fill="FFFFFF"/>
        <w:spacing w:after="255" w:line="270" w:lineRule="atLeast"/>
        <w:jc w:val="center"/>
        <w:rPr>
          <w:b/>
          <w:bCs/>
          <w:sz w:val="24"/>
          <w:szCs w:val="24"/>
        </w:rPr>
      </w:pPr>
    </w:p>
    <w:p w14:paraId="728A58C8" w14:textId="77777777" w:rsidR="00031B81" w:rsidRDefault="00031B81" w:rsidP="00031B81">
      <w:pPr>
        <w:shd w:val="clear" w:color="auto" w:fill="FFFFFF"/>
        <w:spacing w:after="255" w:line="270" w:lineRule="atLeast"/>
        <w:jc w:val="center"/>
        <w:rPr>
          <w:b/>
          <w:bCs/>
          <w:sz w:val="24"/>
          <w:szCs w:val="24"/>
        </w:rPr>
      </w:pPr>
    </w:p>
    <w:p w14:paraId="407CDEE0" w14:textId="77777777" w:rsidR="00031B81" w:rsidRDefault="00031B81">
      <w:pPr>
        <w:shd w:val="clear" w:color="auto" w:fill="FFFFFF"/>
        <w:spacing w:after="255" w:line="270" w:lineRule="atLeast"/>
        <w:rPr>
          <w:b/>
          <w:sz w:val="24"/>
          <w:szCs w:val="24"/>
        </w:rPr>
        <w:sectPr w:rsidR="00031B81">
          <w:pgSz w:w="11906" w:h="16838"/>
          <w:pgMar w:top="1134" w:right="851" w:bottom="1134" w:left="851" w:header="709" w:footer="709" w:gutter="0"/>
          <w:cols w:space="708"/>
          <w:docGrid w:linePitch="360"/>
        </w:sectPr>
      </w:pPr>
    </w:p>
    <w:p w14:paraId="117F18B6" w14:textId="77777777" w:rsidR="00031B81" w:rsidRDefault="0069355F">
      <w:pPr>
        <w:shd w:val="clear" w:color="auto" w:fill="FFFFFF"/>
        <w:spacing w:after="255" w:line="270" w:lineRule="atLeast"/>
        <w:jc w:val="center"/>
        <w:rPr>
          <w:b/>
          <w:sz w:val="24"/>
          <w:szCs w:val="24"/>
        </w:rPr>
      </w:pPr>
      <w:r>
        <w:rPr>
          <w:b/>
          <w:sz w:val="24"/>
          <w:szCs w:val="24"/>
        </w:rPr>
        <w:lastRenderedPageBreak/>
        <w:t>Режим</w:t>
      </w:r>
      <w:r w:rsidR="00031B81">
        <w:rPr>
          <w:b/>
          <w:sz w:val="24"/>
          <w:szCs w:val="24"/>
        </w:rPr>
        <w:t>ы дня</w:t>
      </w:r>
    </w:p>
    <w:p w14:paraId="53E3AFB8" w14:textId="77777777" w:rsidR="00031B81" w:rsidRDefault="00031B81">
      <w:pPr>
        <w:shd w:val="clear" w:color="auto" w:fill="FFFFFF"/>
        <w:spacing w:after="255" w:line="270" w:lineRule="atLeast"/>
        <w:jc w:val="center"/>
        <w:rPr>
          <w:b/>
          <w:sz w:val="24"/>
          <w:szCs w:val="24"/>
        </w:rPr>
      </w:pPr>
      <w:r>
        <w:rPr>
          <w:b/>
          <w:sz w:val="24"/>
          <w:szCs w:val="24"/>
        </w:rPr>
        <w:t xml:space="preserve"> </w:t>
      </w:r>
      <w:r w:rsidRPr="00031B81">
        <w:rPr>
          <w:b/>
          <w:sz w:val="24"/>
          <w:szCs w:val="24"/>
          <w:highlight w:val="yellow"/>
        </w:rPr>
        <w:t>ВПИСЫВАЙТЕ СВОИ</w:t>
      </w:r>
    </w:p>
    <w:p w14:paraId="60D9091F" w14:textId="77777777" w:rsidR="002C6E8D" w:rsidRDefault="002C6E8D">
      <w:pPr>
        <w:pStyle w:val="af3"/>
        <w:spacing w:line="276" w:lineRule="auto"/>
        <w:ind w:left="0" w:firstLine="709"/>
        <w:rPr>
          <w:b/>
          <w:bCs/>
        </w:rPr>
      </w:pPr>
    </w:p>
    <w:p w14:paraId="013FDDF5" w14:textId="77777777" w:rsidR="002C6E8D" w:rsidRDefault="002C6E8D">
      <w:pPr>
        <w:pStyle w:val="af3"/>
        <w:spacing w:line="276" w:lineRule="auto"/>
        <w:ind w:left="0" w:firstLine="709"/>
        <w:rPr>
          <w:b/>
          <w:bCs/>
        </w:rPr>
      </w:pPr>
    </w:p>
    <w:p w14:paraId="0A329E81" w14:textId="77777777" w:rsidR="00031B81" w:rsidRDefault="00031B81">
      <w:pPr>
        <w:pStyle w:val="af3"/>
        <w:spacing w:line="276" w:lineRule="auto"/>
        <w:ind w:left="0" w:firstLine="709"/>
        <w:rPr>
          <w:b/>
          <w:bCs/>
        </w:rPr>
      </w:pPr>
    </w:p>
    <w:p w14:paraId="52F76B91" w14:textId="77777777" w:rsidR="00031B81" w:rsidRDefault="00031B81">
      <w:pPr>
        <w:pStyle w:val="af3"/>
        <w:spacing w:line="276" w:lineRule="auto"/>
        <w:ind w:left="0" w:firstLine="709"/>
        <w:rPr>
          <w:b/>
          <w:bCs/>
        </w:rPr>
      </w:pPr>
    </w:p>
    <w:p w14:paraId="78E68190" w14:textId="77777777" w:rsidR="00031B81" w:rsidRDefault="00031B81">
      <w:pPr>
        <w:pStyle w:val="af3"/>
        <w:spacing w:line="276" w:lineRule="auto"/>
        <w:ind w:left="0" w:firstLine="709"/>
        <w:rPr>
          <w:b/>
          <w:bCs/>
        </w:rPr>
      </w:pPr>
    </w:p>
    <w:p w14:paraId="3E05586A" w14:textId="77777777" w:rsidR="00031B81" w:rsidRDefault="00031B81">
      <w:pPr>
        <w:pStyle w:val="af3"/>
        <w:spacing w:line="276" w:lineRule="auto"/>
        <w:ind w:left="0" w:firstLine="709"/>
        <w:rPr>
          <w:b/>
          <w:bCs/>
        </w:rPr>
      </w:pPr>
    </w:p>
    <w:p w14:paraId="6E1DB1F2" w14:textId="77777777" w:rsidR="00031B81" w:rsidRDefault="00031B81">
      <w:pPr>
        <w:pStyle w:val="af3"/>
        <w:spacing w:line="276" w:lineRule="auto"/>
        <w:ind w:left="0" w:firstLine="709"/>
        <w:rPr>
          <w:b/>
          <w:bCs/>
        </w:rPr>
      </w:pPr>
    </w:p>
    <w:p w14:paraId="04409025" w14:textId="77777777" w:rsidR="00031B81" w:rsidRDefault="00031B81">
      <w:pPr>
        <w:pStyle w:val="af3"/>
        <w:spacing w:line="276" w:lineRule="auto"/>
        <w:ind w:left="0" w:firstLine="709"/>
        <w:rPr>
          <w:b/>
          <w:bCs/>
        </w:rPr>
      </w:pPr>
    </w:p>
    <w:p w14:paraId="3BE69F67" w14:textId="77777777" w:rsidR="00031B81" w:rsidRDefault="00031B81">
      <w:pPr>
        <w:pStyle w:val="af3"/>
        <w:spacing w:line="276" w:lineRule="auto"/>
        <w:ind w:left="0" w:firstLine="709"/>
        <w:rPr>
          <w:b/>
          <w:bCs/>
        </w:rPr>
      </w:pPr>
    </w:p>
    <w:p w14:paraId="197E0298" w14:textId="77777777" w:rsidR="00031B81" w:rsidRDefault="00031B81">
      <w:pPr>
        <w:pStyle w:val="af3"/>
        <w:spacing w:line="276" w:lineRule="auto"/>
        <w:ind w:left="0" w:firstLine="709"/>
        <w:rPr>
          <w:b/>
          <w:bCs/>
        </w:rPr>
      </w:pPr>
    </w:p>
    <w:p w14:paraId="12364256" w14:textId="77777777" w:rsidR="00031B81" w:rsidRDefault="00031B81">
      <w:pPr>
        <w:pStyle w:val="af3"/>
        <w:spacing w:line="276" w:lineRule="auto"/>
        <w:ind w:left="0" w:firstLine="709"/>
        <w:rPr>
          <w:b/>
          <w:bCs/>
        </w:rPr>
      </w:pPr>
    </w:p>
    <w:p w14:paraId="469B8ACC" w14:textId="77777777" w:rsidR="00031B81" w:rsidRDefault="00031B81">
      <w:pPr>
        <w:pStyle w:val="af3"/>
        <w:spacing w:line="276" w:lineRule="auto"/>
        <w:ind w:left="0" w:firstLine="709"/>
        <w:rPr>
          <w:b/>
          <w:bCs/>
        </w:rPr>
      </w:pPr>
    </w:p>
    <w:p w14:paraId="58289EBB" w14:textId="77777777" w:rsidR="00031B81" w:rsidRDefault="00031B81">
      <w:pPr>
        <w:pStyle w:val="af3"/>
        <w:spacing w:line="276" w:lineRule="auto"/>
        <w:ind w:left="0" w:firstLine="709"/>
        <w:rPr>
          <w:b/>
          <w:bCs/>
        </w:rPr>
      </w:pPr>
    </w:p>
    <w:p w14:paraId="295E57FB" w14:textId="77777777" w:rsidR="00031B81" w:rsidRDefault="00031B81">
      <w:pPr>
        <w:pStyle w:val="af3"/>
        <w:spacing w:line="276" w:lineRule="auto"/>
        <w:ind w:left="0" w:firstLine="709"/>
        <w:rPr>
          <w:b/>
          <w:bCs/>
        </w:rPr>
      </w:pPr>
    </w:p>
    <w:p w14:paraId="23620F2D" w14:textId="77777777" w:rsidR="00031B81" w:rsidRDefault="00031B81">
      <w:pPr>
        <w:pStyle w:val="af3"/>
        <w:spacing w:line="276" w:lineRule="auto"/>
        <w:ind w:left="0" w:firstLine="709"/>
        <w:rPr>
          <w:b/>
          <w:bCs/>
        </w:rPr>
      </w:pPr>
    </w:p>
    <w:p w14:paraId="03ED06C5" w14:textId="77777777" w:rsidR="00031B81" w:rsidRDefault="00031B81">
      <w:pPr>
        <w:pStyle w:val="af3"/>
        <w:spacing w:line="276" w:lineRule="auto"/>
        <w:ind w:left="0" w:firstLine="709"/>
        <w:rPr>
          <w:b/>
          <w:bCs/>
        </w:rPr>
      </w:pPr>
    </w:p>
    <w:p w14:paraId="372969BE" w14:textId="77777777" w:rsidR="00031B81" w:rsidRDefault="00031B81">
      <w:pPr>
        <w:pStyle w:val="af3"/>
        <w:spacing w:line="276" w:lineRule="auto"/>
        <w:ind w:left="0" w:firstLine="709"/>
        <w:rPr>
          <w:b/>
          <w:bCs/>
        </w:rPr>
      </w:pPr>
    </w:p>
    <w:p w14:paraId="4ACA5E03" w14:textId="77777777" w:rsidR="00031B81" w:rsidRDefault="00031B81">
      <w:pPr>
        <w:pStyle w:val="af3"/>
        <w:spacing w:line="276" w:lineRule="auto"/>
        <w:ind w:left="0" w:firstLine="709"/>
        <w:rPr>
          <w:b/>
          <w:bCs/>
        </w:rPr>
      </w:pPr>
    </w:p>
    <w:p w14:paraId="50857793" w14:textId="77777777" w:rsidR="00031B81" w:rsidRDefault="00031B81">
      <w:pPr>
        <w:pStyle w:val="af3"/>
        <w:spacing w:line="276" w:lineRule="auto"/>
        <w:ind w:left="0" w:firstLine="709"/>
        <w:rPr>
          <w:b/>
          <w:bCs/>
        </w:rPr>
      </w:pPr>
    </w:p>
    <w:p w14:paraId="2B491E1E" w14:textId="77777777" w:rsidR="00031B81" w:rsidRDefault="00031B81">
      <w:pPr>
        <w:pStyle w:val="af3"/>
        <w:spacing w:line="276" w:lineRule="auto"/>
        <w:ind w:left="0" w:firstLine="709"/>
        <w:rPr>
          <w:b/>
          <w:bCs/>
        </w:rPr>
      </w:pPr>
    </w:p>
    <w:p w14:paraId="2F1524F7" w14:textId="77777777" w:rsidR="00031B81" w:rsidRDefault="00031B81">
      <w:pPr>
        <w:pStyle w:val="af3"/>
        <w:spacing w:line="276" w:lineRule="auto"/>
        <w:ind w:left="0" w:firstLine="709"/>
        <w:rPr>
          <w:b/>
          <w:bCs/>
        </w:rPr>
      </w:pPr>
    </w:p>
    <w:p w14:paraId="5937D6D2" w14:textId="77777777" w:rsidR="00031B81" w:rsidRDefault="00031B81">
      <w:pPr>
        <w:pStyle w:val="af3"/>
        <w:spacing w:line="276" w:lineRule="auto"/>
        <w:ind w:left="0" w:firstLine="709"/>
        <w:rPr>
          <w:b/>
          <w:bCs/>
        </w:rPr>
      </w:pPr>
    </w:p>
    <w:p w14:paraId="4E390DE1" w14:textId="77777777" w:rsidR="00031B81" w:rsidRDefault="00031B81">
      <w:pPr>
        <w:pStyle w:val="af3"/>
        <w:spacing w:line="276" w:lineRule="auto"/>
        <w:ind w:left="0" w:firstLine="709"/>
        <w:rPr>
          <w:b/>
          <w:bCs/>
        </w:rPr>
      </w:pPr>
    </w:p>
    <w:p w14:paraId="7DD65789" w14:textId="77777777" w:rsidR="00031B81" w:rsidRDefault="00031B81">
      <w:pPr>
        <w:pStyle w:val="af3"/>
        <w:spacing w:line="276" w:lineRule="auto"/>
        <w:ind w:left="0" w:firstLine="709"/>
        <w:rPr>
          <w:b/>
          <w:bCs/>
        </w:rPr>
      </w:pPr>
    </w:p>
    <w:p w14:paraId="22E92B11" w14:textId="77777777" w:rsidR="00031B81" w:rsidRDefault="00031B81">
      <w:pPr>
        <w:pStyle w:val="af3"/>
        <w:spacing w:line="276" w:lineRule="auto"/>
        <w:ind w:left="0" w:firstLine="709"/>
        <w:rPr>
          <w:b/>
          <w:bCs/>
        </w:rPr>
      </w:pPr>
    </w:p>
    <w:p w14:paraId="6625EE3C" w14:textId="77777777" w:rsidR="00031B81" w:rsidRDefault="00031B81">
      <w:pPr>
        <w:pStyle w:val="af3"/>
        <w:spacing w:line="276" w:lineRule="auto"/>
        <w:ind w:left="0" w:firstLine="709"/>
        <w:rPr>
          <w:b/>
          <w:bCs/>
        </w:rPr>
      </w:pPr>
    </w:p>
    <w:p w14:paraId="58316370" w14:textId="6998B671" w:rsidR="002C6E8D" w:rsidRDefault="0069355F">
      <w:pPr>
        <w:pStyle w:val="af3"/>
        <w:spacing w:line="276" w:lineRule="auto"/>
        <w:ind w:left="0" w:firstLine="709"/>
        <w:rPr>
          <w:b/>
          <w:bCs/>
        </w:rPr>
      </w:pPr>
      <w:r>
        <w:rPr>
          <w:b/>
          <w:bCs/>
        </w:rPr>
        <w:lastRenderedPageBreak/>
        <w:t>3.4. Календарный план воспитательной работы.</w:t>
      </w:r>
      <w:r w:rsidR="007B327B">
        <w:rPr>
          <w:b/>
          <w:bCs/>
        </w:rPr>
        <w:t xml:space="preserve"> </w:t>
      </w:r>
    </w:p>
    <w:p w14:paraId="79C0B240" w14:textId="77777777" w:rsidR="002C6E8D" w:rsidRDefault="0069355F">
      <w:pPr>
        <w:pStyle w:val="af3"/>
        <w:spacing w:line="276" w:lineRule="auto"/>
        <w:ind w:left="0" w:firstLine="709"/>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14:paraId="70833709" w14:textId="77777777" w:rsidR="002C6E8D" w:rsidRDefault="0069355F">
      <w:pPr>
        <w:pStyle w:val="af3"/>
        <w:spacing w:line="276" w:lineRule="auto"/>
        <w:ind w:left="0" w:firstLine="709"/>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включены события регионального значения.</w:t>
      </w:r>
    </w:p>
    <w:p w14:paraId="74E342C9" w14:textId="77777777" w:rsidR="002C6E8D" w:rsidRDefault="002C6E8D">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2C6E8D" w14:paraId="462F0B9D" w14:textId="77777777">
        <w:tc>
          <w:tcPr>
            <w:tcW w:w="1196" w:type="dxa"/>
            <w:tcBorders>
              <w:bottom w:val="single" w:sz="4" w:space="0" w:color="auto"/>
            </w:tcBorders>
            <w:shd w:val="clear" w:color="auto" w:fill="auto"/>
          </w:tcPr>
          <w:p w14:paraId="4D861639" w14:textId="77777777" w:rsidR="002C6E8D" w:rsidRDefault="0069355F">
            <w:pPr>
              <w:jc w:val="center"/>
              <w:rPr>
                <w:b/>
                <w:sz w:val="20"/>
              </w:rPr>
            </w:pPr>
            <w:r>
              <w:rPr>
                <w:b/>
                <w:sz w:val="20"/>
              </w:rPr>
              <w:t>Месяц</w:t>
            </w:r>
          </w:p>
        </w:tc>
        <w:tc>
          <w:tcPr>
            <w:tcW w:w="1606" w:type="dxa"/>
            <w:shd w:val="clear" w:color="auto" w:fill="auto"/>
          </w:tcPr>
          <w:p w14:paraId="2C0F76A1" w14:textId="77777777" w:rsidR="002C6E8D" w:rsidRDefault="0069355F">
            <w:pPr>
              <w:jc w:val="center"/>
              <w:rPr>
                <w:b/>
                <w:sz w:val="20"/>
              </w:rPr>
            </w:pPr>
            <w:r>
              <w:rPr>
                <w:b/>
                <w:sz w:val="20"/>
              </w:rPr>
              <w:t>Направление \ ценность</w:t>
            </w:r>
          </w:p>
        </w:tc>
        <w:tc>
          <w:tcPr>
            <w:tcW w:w="1842" w:type="dxa"/>
            <w:tcBorders>
              <w:bottom w:val="single" w:sz="4" w:space="0" w:color="auto"/>
            </w:tcBorders>
            <w:shd w:val="clear" w:color="auto" w:fill="auto"/>
          </w:tcPr>
          <w:p w14:paraId="6846C3DF" w14:textId="77777777" w:rsidR="002C6E8D" w:rsidRDefault="0069355F">
            <w:pPr>
              <w:jc w:val="center"/>
              <w:rPr>
                <w:b/>
                <w:sz w:val="20"/>
              </w:rPr>
            </w:pPr>
            <w:r>
              <w:rPr>
                <w:b/>
                <w:sz w:val="20"/>
              </w:rPr>
              <w:t>Дата\событие</w:t>
            </w:r>
          </w:p>
        </w:tc>
        <w:tc>
          <w:tcPr>
            <w:tcW w:w="4253" w:type="dxa"/>
            <w:shd w:val="clear" w:color="auto" w:fill="auto"/>
          </w:tcPr>
          <w:p w14:paraId="7DD5237D" w14:textId="77777777" w:rsidR="002C6E8D" w:rsidRDefault="0069355F">
            <w:pPr>
              <w:jc w:val="center"/>
              <w:rPr>
                <w:b/>
                <w:sz w:val="20"/>
              </w:rPr>
            </w:pPr>
            <w:r>
              <w:rPr>
                <w:b/>
                <w:sz w:val="20"/>
              </w:rPr>
              <w:t>Примерное содержание работы</w:t>
            </w:r>
          </w:p>
        </w:tc>
        <w:tc>
          <w:tcPr>
            <w:tcW w:w="3401" w:type="dxa"/>
            <w:shd w:val="clear" w:color="auto" w:fill="auto"/>
          </w:tcPr>
          <w:p w14:paraId="74BF7EAC" w14:textId="77777777" w:rsidR="002C6E8D" w:rsidRDefault="0069355F">
            <w:pPr>
              <w:jc w:val="center"/>
              <w:rPr>
                <w:b/>
                <w:sz w:val="20"/>
              </w:rPr>
            </w:pPr>
            <w:r>
              <w:rPr>
                <w:b/>
                <w:sz w:val="20"/>
              </w:rPr>
              <w:t xml:space="preserve">Итоговое мероприятие </w:t>
            </w:r>
          </w:p>
        </w:tc>
        <w:tc>
          <w:tcPr>
            <w:tcW w:w="2870" w:type="dxa"/>
            <w:shd w:val="clear" w:color="auto" w:fill="auto"/>
          </w:tcPr>
          <w:p w14:paraId="716B8DE2" w14:textId="77777777" w:rsidR="002C6E8D" w:rsidRDefault="0069355F">
            <w:pPr>
              <w:jc w:val="center"/>
              <w:rPr>
                <w:b/>
                <w:sz w:val="20"/>
              </w:rPr>
            </w:pPr>
            <w:r>
              <w:rPr>
                <w:b/>
                <w:sz w:val="20"/>
              </w:rPr>
              <w:t>Работа с родителями (законными представителями)</w:t>
            </w:r>
          </w:p>
        </w:tc>
      </w:tr>
      <w:tr w:rsidR="002C6E8D" w14:paraId="3B195DD9" w14:textId="77777777">
        <w:trPr>
          <w:trHeight w:val="726"/>
        </w:trPr>
        <w:tc>
          <w:tcPr>
            <w:tcW w:w="1196" w:type="dxa"/>
            <w:vMerge w:val="restart"/>
            <w:shd w:val="clear" w:color="auto" w:fill="auto"/>
          </w:tcPr>
          <w:p w14:paraId="15DD7143" w14:textId="77777777" w:rsidR="002C6E8D" w:rsidRDefault="0069355F">
            <w:pPr>
              <w:jc w:val="center"/>
              <w:rPr>
                <w:b/>
                <w:bCs/>
                <w:sz w:val="20"/>
              </w:rPr>
            </w:pPr>
            <w:r>
              <w:rPr>
                <w:b/>
                <w:bCs/>
                <w:sz w:val="20"/>
              </w:rPr>
              <w:t>сентябрь</w:t>
            </w:r>
          </w:p>
        </w:tc>
        <w:tc>
          <w:tcPr>
            <w:tcW w:w="1606" w:type="dxa"/>
            <w:shd w:val="clear" w:color="auto" w:fill="auto"/>
          </w:tcPr>
          <w:p w14:paraId="6B4EC80A" w14:textId="77777777" w:rsidR="002C6E8D" w:rsidRDefault="002C6E8D">
            <w:pPr>
              <w:jc w:val="center"/>
              <w:rPr>
                <w:bCs/>
                <w:sz w:val="20"/>
              </w:rPr>
            </w:pPr>
          </w:p>
          <w:p w14:paraId="485D2A62" w14:textId="77777777" w:rsidR="002C6E8D" w:rsidRDefault="002C6E8D">
            <w:pPr>
              <w:jc w:val="center"/>
              <w:rPr>
                <w:bCs/>
                <w:sz w:val="20"/>
              </w:rPr>
            </w:pPr>
          </w:p>
          <w:p w14:paraId="392FCA18" w14:textId="77777777" w:rsidR="002C6E8D" w:rsidRDefault="002C6E8D">
            <w:pPr>
              <w:jc w:val="center"/>
              <w:rPr>
                <w:bCs/>
                <w:sz w:val="20"/>
              </w:rPr>
            </w:pPr>
          </w:p>
          <w:p w14:paraId="7968C20C" w14:textId="77777777" w:rsidR="002C6E8D" w:rsidRDefault="002C6E8D">
            <w:pPr>
              <w:jc w:val="center"/>
              <w:rPr>
                <w:bCs/>
                <w:sz w:val="20"/>
              </w:rPr>
            </w:pPr>
          </w:p>
          <w:p w14:paraId="42E94391" w14:textId="77777777" w:rsidR="002C6E8D" w:rsidRDefault="0069355F">
            <w:pPr>
              <w:jc w:val="center"/>
              <w:rPr>
                <w:bCs/>
                <w:sz w:val="20"/>
              </w:rPr>
            </w:pPr>
            <w:r>
              <w:rPr>
                <w:bCs/>
                <w:sz w:val="20"/>
              </w:rPr>
              <w:t>Познавательное</w:t>
            </w:r>
          </w:p>
          <w:p w14:paraId="09D1D93C" w14:textId="77777777" w:rsidR="002C6E8D" w:rsidRDefault="0069355F">
            <w:pPr>
              <w:jc w:val="center"/>
              <w:rPr>
                <w:bCs/>
                <w:color w:val="C00000"/>
                <w:sz w:val="20"/>
              </w:rPr>
            </w:pPr>
            <w:r>
              <w:rPr>
                <w:bCs/>
                <w:sz w:val="20"/>
              </w:rPr>
              <w:t>Социальное</w:t>
            </w:r>
          </w:p>
        </w:tc>
        <w:tc>
          <w:tcPr>
            <w:tcW w:w="1842" w:type="dxa"/>
            <w:tcBorders>
              <w:bottom w:val="single" w:sz="4" w:space="0" w:color="auto"/>
            </w:tcBorders>
            <w:shd w:val="clear" w:color="auto" w:fill="auto"/>
          </w:tcPr>
          <w:p w14:paraId="5287982E" w14:textId="77777777" w:rsidR="002C6E8D" w:rsidRDefault="0069355F">
            <w:pPr>
              <w:jc w:val="center"/>
              <w:rPr>
                <w:bCs/>
                <w:sz w:val="20"/>
              </w:rPr>
            </w:pPr>
            <w:r>
              <w:rPr>
                <w:bCs/>
                <w:sz w:val="20"/>
              </w:rPr>
              <w:t>1  сентября</w:t>
            </w:r>
          </w:p>
          <w:p w14:paraId="36E5FE32" w14:textId="77777777" w:rsidR="002C6E8D" w:rsidRDefault="0069355F">
            <w:pPr>
              <w:jc w:val="center"/>
              <w:rPr>
                <w:b/>
                <w:bCs/>
                <w:sz w:val="20"/>
              </w:rPr>
            </w:pPr>
            <w:r>
              <w:rPr>
                <w:b/>
                <w:bCs/>
                <w:sz w:val="20"/>
              </w:rPr>
              <w:t>День знаний</w:t>
            </w:r>
          </w:p>
          <w:p w14:paraId="305583B4" w14:textId="77777777" w:rsidR="002C6E8D" w:rsidRDefault="002C6E8D">
            <w:pPr>
              <w:rPr>
                <w:bCs/>
                <w:sz w:val="20"/>
              </w:rPr>
            </w:pPr>
          </w:p>
          <w:p w14:paraId="5BAA6B6D" w14:textId="77777777" w:rsidR="002C6E8D" w:rsidRDefault="002C6E8D">
            <w:pPr>
              <w:rPr>
                <w:bCs/>
                <w:sz w:val="20"/>
              </w:rPr>
            </w:pPr>
          </w:p>
        </w:tc>
        <w:tc>
          <w:tcPr>
            <w:tcW w:w="4253" w:type="dxa"/>
            <w:shd w:val="clear" w:color="auto" w:fill="auto"/>
          </w:tcPr>
          <w:p w14:paraId="33E8290A" w14:textId="77777777" w:rsidR="002C6E8D" w:rsidRDefault="0069355F" w:rsidP="00E04FBF">
            <w:pPr>
              <w:pStyle w:val="TableParagraph"/>
              <w:numPr>
                <w:ilvl w:val="0"/>
                <w:numId w:val="24"/>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p>
          <w:p w14:paraId="6C7B2272" w14:textId="77777777" w:rsidR="002C6E8D" w:rsidRDefault="0069355F" w:rsidP="00E04FBF">
            <w:pPr>
              <w:pStyle w:val="TableParagraph"/>
              <w:numPr>
                <w:ilvl w:val="0"/>
                <w:numId w:val="24"/>
              </w:numPr>
              <w:tabs>
                <w:tab w:val="left" w:pos="492"/>
              </w:tabs>
              <w:ind w:left="0" w:firstLine="360"/>
              <w:jc w:val="both"/>
              <w:rPr>
                <w:sz w:val="20"/>
                <w:szCs w:val="20"/>
              </w:rPr>
            </w:pPr>
            <w:r>
              <w:rPr>
                <w:sz w:val="20"/>
                <w:szCs w:val="20"/>
              </w:rPr>
              <w:t>Целевые прогулки по детскому саду</w:t>
            </w:r>
          </w:p>
          <w:p w14:paraId="4AE569FF"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Цикл бесед  «В мире знаний»</w:t>
            </w:r>
          </w:p>
          <w:p w14:paraId="5E203BC5"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 xml:space="preserve">Чтение художественной литературы и разучивание стихов о школе </w:t>
            </w:r>
          </w:p>
          <w:p w14:paraId="15A1D022"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Сюжетное рисование «Моя будущая школа»</w:t>
            </w:r>
          </w:p>
          <w:p w14:paraId="7BBA5A7A"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Приготовление открыток первоклассникам</w:t>
            </w:r>
          </w:p>
          <w:p w14:paraId="372DE804"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Разучивание песни «Учат в школе»</w:t>
            </w:r>
          </w:p>
        </w:tc>
        <w:tc>
          <w:tcPr>
            <w:tcW w:w="3401" w:type="dxa"/>
            <w:shd w:val="clear" w:color="auto" w:fill="auto"/>
          </w:tcPr>
          <w:p w14:paraId="772AB84B" w14:textId="77777777" w:rsidR="002C6E8D" w:rsidRDefault="0069355F">
            <w:pPr>
              <w:pStyle w:val="TableParagraph"/>
              <w:ind w:right="34"/>
              <w:rPr>
                <w:spacing w:val="-1"/>
                <w:sz w:val="20"/>
                <w:szCs w:val="20"/>
              </w:rPr>
            </w:pPr>
            <w:r>
              <w:rPr>
                <w:b/>
                <w:spacing w:val="-1"/>
                <w:sz w:val="20"/>
                <w:szCs w:val="20"/>
              </w:rPr>
              <w:t>Развлечение</w:t>
            </w:r>
            <w:r>
              <w:rPr>
                <w:spacing w:val="-1"/>
                <w:sz w:val="20"/>
                <w:szCs w:val="20"/>
              </w:rPr>
              <w:t xml:space="preserve"> </w:t>
            </w:r>
            <w:r>
              <w:rPr>
                <w:b/>
                <w:spacing w:val="-1"/>
                <w:sz w:val="20"/>
                <w:szCs w:val="20"/>
              </w:rPr>
              <w:t>«Здравствуй, детский сад!»</w:t>
            </w:r>
          </w:p>
          <w:p w14:paraId="3CED0317" w14:textId="77777777" w:rsidR="002C6E8D" w:rsidRDefault="0069355F">
            <w:pPr>
              <w:pStyle w:val="TableParagraph"/>
              <w:ind w:right="34"/>
              <w:rPr>
                <w:i/>
                <w:spacing w:val="-1"/>
                <w:sz w:val="20"/>
                <w:szCs w:val="20"/>
              </w:rPr>
            </w:pPr>
            <w:r>
              <w:rPr>
                <w:i/>
                <w:spacing w:val="-1"/>
                <w:sz w:val="20"/>
                <w:szCs w:val="20"/>
              </w:rPr>
              <w:t>младшая, средняя группы</w:t>
            </w:r>
          </w:p>
          <w:p w14:paraId="6B9C6E48" w14:textId="77777777" w:rsidR="002C6E8D" w:rsidRDefault="002C6E8D">
            <w:pPr>
              <w:pStyle w:val="TableParagraph"/>
              <w:ind w:right="34"/>
              <w:rPr>
                <w:spacing w:val="-1"/>
                <w:sz w:val="20"/>
                <w:szCs w:val="20"/>
              </w:rPr>
            </w:pPr>
          </w:p>
          <w:p w14:paraId="6B3FB3B2" w14:textId="77777777" w:rsidR="002C6E8D" w:rsidRDefault="002C6E8D">
            <w:pPr>
              <w:pStyle w:val="TableParagraph"/>
              <w:ind w:right="34"/>
              <w:rPr>
                <w:spacing w:val="-1"/>
                <w:sz w:val="20"/>
                <w:szCs w:val="20"/>
              </w:rPr>
            </w:pPr>
          </w:p>
          <w:p w14:paraId="05DD911B" w14:textId="77777777" w:rsidR="002C6E8D" w:rsidRDefault="002C6E8D">
            <w:pPr>
              <w:pStyle w:val="TableParagraph"/>
              <w:ind w:right="34"/>
              <w:rPr>
                <w:spacing w:val="-1"/>
                <w:sz w:val="20"/>
                <w:szCs w:val="20"/>
              </w:rPr>
            </w:pPr>
          </w:p>
          <w:p w14:paraId="20145968" w14:textId="77777777" w:rsidR="002C6E8D" w:rsidRDefault="0069355F">
            <w:pPr>
              <w:pStyle w:val="TableParagraph"/>
              <w:ind w:right="34"/>
              <w:rPr>
                <w:b/>
                <w:sz w:val="20"/>
                <w:szCs w:val="20"/>
              </w:rPr>
            </w:pPr>
            <w:r>
              <w:rPr>
                <w:b/>
                <w:spacing w:val="-1"/>
                <w:sz w:val="20"/>
                <w:szCs w:val="20"/>
              </w:rPr>
              <w:t>Праздник</w:t>
            </w:r>
            <w:r>
              <w:rPr>
                <w:b/>
                <w:spacing w:val="-17"/>
                <w:sz w:val="20"/>
                <w:szCs w:val="20"/>
              </w:rPr>
              <w:t xml:space="preserve"> </w:t>
            </w:r>
            <w:r>
              <w:rPr>
                <w:b/>
                <w:spacing w:val="-1"/>
                <w:sz w:val="20"/>
                <w:szCs w:val="20"/>
              </w:rPr>
              <w:t>«День знаний»</w:t>
            </w:r>
          </w:p>
          <w:p w14:paraId="47B69EC8" w14:textId="77777777" w:rsidR="002C6E8D" w:rsidRDefault="0069355F">
            <w:pPr>
              <w:pStyle w:val="TableParagraph"/>
              <w:ind w:right="34"/>
              <w:rPr>
                <w:i/>
                <w:sz w:val="20"/>
                <w:szCs w:val="20"/>
              </w:rPr>
            </w:pPr>
            <w:r>
              <w:rPr>
                <w:i/>
                <w:sz w:val="20"/>
                <w:szCs w:val="20"/>
              </w:rPr>
              <w:t>старшая, подготовительная группы</w:t>
            </w:r>
          </w:p>
        </w:tc>
        <w:tc>
          <w:tcPr>
            <w:tcW w:w="2870" w:type="dxa"/>
            <w:shd w:val="clear" w:color="auto" w:fill="auto"/>
          </w:tcPr>
          <w:p w14:paraId="43F63ABE" w14:textId="77777777"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Родительские собрания «Программа воспитания в ДОУ…»</w:t>
            </w:r>
          </w:p>
          <w:p w14:paraId="58386DED" w14:textId="77777777" w:rsidR="002C6E8D" w:rsidRDefault="002C6E8D" w:rsidP="00E04FBF">
            <w:pPr>
              <w:pStyle w:val="TableParagraph"/>
              <w:numPr>
                <w:ilvl w:val="0"/>
                <w:numId w:val="25"/>
              </w:numPr>
              <w:ind w:left="34" w:right="34" w:firstLine="326"/>
              <w:jc w:val="both"/>
              <w:rPr>
                <w:spacing w:val="-1"/>
                <w:sz w:val="20"/>
                <w:szCs w:val="20"/>
              </w:rPr>
            </w:pPr>
          </w:p>
          <w:p w14:paraId="07DE1450" w14:textId="77777777"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p>
          <w:p w14:paraId="6DBDF429" w14:textId="77777777" w:rsidR="002C6E8D" w:rsidRDefault="002C6E8D">
            <w:pPr>
              <w:pStyle w:val="TableParagraph"/>
              <w:ind w:left="34" w:right="34"/>
              <w:jc w:val="both"/>
              <w:rPr>
                <w:spacing w:val="-1"/>
                <w:sz w:val="20"/>
                <w:szCs w:val="20"/>
              </w:rPr>
            </w:pPr>
          </w:p>
          <w:p w14:paraId="2B4CC474" w14:textId="77777777" w:rsidR="002C6E8D" w:rsidRDefault="0069355F" w:rsidP="00E04FBF">
            <w:pPr>
              <w:pStyle w:val="TableParagraph"/>
              <w:numPr>
                <w:ilvl w:val="0"/>
                <w:numId w:val="25"/>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p>
        </w:tc>
      </w:tr>
      <w:tr w:rsidR="002C6E8D" w14:paraId="26E58553" w14:textId="77777777" w:rsidTr="007B327B">
        <w:trPr>
          <w:trHeight w:val="3111"/>
        </w:trPr>
        <w:tc>
          <w:tcPr>
            <w:tcW w:w="1196" w:type="dxa"/>
            <w:vMerge/>
            <w:shd w:val="clear" w:color="auto" w:fill="auto"/>
          </w:tcPr>
          <w:p w14:paraId="57322127" w14:textId="77777777" w:rsidR="002C6E8D" w:rsidRDefault="002C6E8D">
            <w:pPr>
              <w:jc w:val="center"/>
              <w:rPr>
                <w:b/>
                <w:bCs/>
                <w:sz w:val="20"/>
              </w:rPr>
            </w:pPr>
          </w:p>
        </w:tc>
        <w:tc>
          <w:tcPr>
            <w:tcW w:w="1606" w:type="dxa"/>
            <w:shd w:val="clear" w:color="auto" w:fill="auto"/>
          </w:tcPr>
          <w:p w14:paraId="392EAE69" w14:textId="77777777" w:rsidR="002C6E8D" w:rsidRDefault="002C6E8D">
            <w:pPr>
              <w:jc w:val="center"/>
              <w:rPr>
                <w:bCs/>
                <w:sz w:val="20"/>
              </w:rPr>
            </w:pPr>
          </w:p>
          <w:p w14:paraId="4EE5B26F" w14:textId="77777777" w:rsidR="002C6E8D" w:rsidRDefault="002C6E8D">
            <w:pPr>
              <w:jc w:val="center"/>
              <w:rPr>
                <w:bCs/>
                <w:sz w:val="20"/>
              </w:rPr>
            </w:pPr>
          </w:p>
          <w:p w14:paraId="5CFB2051" w14:textId="77777777" w:rsidR="002C6E8D" w:rsidRDefault="002C6E8D">
            <w:pPr>
              <w:jc w:val="center"/>
              <w:rPr>
                <w:bCs/>
                <w:sz w:val="20"/>
              </w:rPr>
            </w:pPr>
          </w:p>
          <w:p w14:paraId="2913B505" w14:textId="77777777" w:rsidR="002C6E8D" w:rsidRDefault="002C6E8D">
            <w:pPr>
              <w:jc w:val="center"/>
              <w:rPr>
                <w:bCs/>
                <w:sz w:val="20"/>
              </w:rPr>
            </w:pPr>
          </w:p>
          <w:p w14:paraId="74144260" w14:textId="77777777" w:rsidR="002C6E8D" w:rsidRDefault="002C6E8D">
            <w:pPr>
              <w:jc w:val="center"/>
              <w:rPr>
                <w:bCs/>
                <w:sz w:val="20"/>
              </w:rPr>
            </w:pPr>
          </w:p>
          <w:p w14:paraId="48435A9B" w14:textId="77777777" w:rsidR="002C6E8D" w:rsidRDefault="0069355F">
            <w:pPr>
              <w:jc w:val="center"/>
              <w:rPr>
                <w:bCs/>
                <w:sz w:val="20"/>
              </w:rPr>
            </w:pPr>
            <w:r>
              <w:rPr>
                <w:bCs/>
                <w:sz w:val="20"/>
              </w:rPr>
              <w:t>Патриотическое</w:t>
            </w:r>
          </w:p>
          <w:p w14:paraId="5AF7BE5B" w14:textId="77777777" w:rsidR="002C6E8D" w:rsidRDefault="0069355F">
            <w:pPr>
              <w:jc w:val="center"/>
              <w:rPr>
                <w:bCs/>
                <w:sz w:val="20"/>
              </w:rPr>
            </w:pPr>
            <w:r>
              <w:rPr>
                <w:bCs/>
                <w:sz w:val="20"/>
              </w:rPr>
              <w:t>Социальное</w:t>
            </w:r>
          </w:p>
          <w:p w14:paraId="6D4E7EED" w14:textId="77777777" w:rsidR="002C6E8D" w:rsidRDefault="0069355F">
            <w:pPr>
              <w:jc w:val="center"/>
              <w:rPr>
                <w:bCs/>
                <w:color w:val="C00000"/>
                <w:sz w:val="20"/>
              </w:rPr>
            </w:pPr>
            <w:r>
              <w:rPr>
                <w:bCs/>
                <w:sz w:val="20"/>
              </w:rPr>
              <w:t>Познавательное</w:t>
            </w:r>
          </w:p>
        </w:tc>
        <w:tc>
          <w:tcPr>
            <w:tcW w:w="1842" w:type="dxa"/>
            <w:shd w:val="clear" w:color="auto" w:fill="auto"/>
          </w:tcPr>
          <w:p w14:paraId="77682A14" w14:textId="77777777" w:rsidR="002C6E8D" w:rsidRDefault="0069355F">
            <w:pPr>
              <w:jc w:val="center"/>
              <w:rPr>
                <w:bCs/>
                <w:sz w:val="20"/>
              </w:rPr>
            </w:pPr>
            <w:r>
              <w:rPr>
                <w:bCs/>
                <w:sz w:val="20"/>
              </w:rPr>
              <w:t xml:space="preserve">3 сентября </w:t>
            </w:r>
          </w:p>
          <w:p w14:paraId="72233554" w14:textId="77777777" w:rsidR="002C6E8D" w:rsidRDefault="0069355F">
            <w:pPr>
              <w:jc w:val="center"/>
              <w:rPr>
                <w:b/>
                <w:bCs/>
                <w:sz w:val="20"/>
              </w:rPr>
            </w:pPr>
            <w:r>
              <w:rPr>
                <w:b/>
                <w:bCs/>
                <w:sz w:val="20"/>
              </w:rPr>
              <w:t>День окончания Второй мировой войны</w:t>
            </w:r>
          </w:p>
          <w:p w14:paraId="4BC1BF4A" w14:textId="77777777" w:rsidR="002C6E8D" w:rsidRDefault="002C6E8D">
            <w:pPr>
              <w:jc w:val="center"/>
              <w:rPr>
                <w:b/>
                <w:bCs/>
                <w:sz w:val="20"/>
              </w:rPr>
            </w:pPr>
          </w:p>
          <w:p w14:paraId="62D469C0" w14:textId="77777777" w:rsidR="002C6E8D" w:rsidRDefault="0069355F">
            <w:pPr>
              <w:jc w:val="center"/>
              <w:rPr>
                <w:b/>
                <w:bCs/>
                <w:sz w:val="20"/>
              </w:rPr>
            </w:pPr>
            <w:r>
              <w:rPr>
                <w:b/>
                <w:bCs/>
                <w:sz w:val="20"/>
              </w:rPr>
              <w:t>День солидарности в борьбе с терроризмом</w:t>
            </w:r>
          </w:p>
          <w:p w14:paraId="09E9CBDC" w14:textId="77777777" w:rsidR="002C6E8D" w:rsidRDefault="002C6E8D">
            <w:pPr>
              <w:jc w:val="center"/>
              <w:rPr>
                <w:bCs/>
                <w:sz w:val="20"/>
              </w:rPr>
            </w:pPr>
          </w:p>
        </w:tc>
        <w:tc>
          <w:tcPr>
            <w:tcW w:w="4253" w:type="dxa"/>
            <w:shd w:val="clear" w:color="auto" w:fill="auto"/>
          </w:tcPr>
          <w:p w14:paraId="693E79FB"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в подготовительной группе «Что такое терроризм»</w:t>
            </w:r>
          </w:p>
          <w:p w14:paraId="1CDA81D4"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с детьми о безопасности, понятии «Родина», «Мир»</w:t>
            </w:r>
          </w:p>
          <w:p w14:paraId="05B36E39"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Показ иллюстраций на тему «Безопасность дома и в городе»</w:t>
            </w:r>
          </w:p>
          <w:p w14:paraId="4F9829C4"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Обыгрывание поведения в опасных ситуациях</w:t>
            </w:r>
          </w:p>
          <w:p w14:paraId="1B8732BA"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Просмотр мультфильма «Зина, Кеша и террористы»</w:t>
            </w:r>
          </w:p>
          <w:p w14:paraId="2CB1B9FA"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14:paraId="39386C56" w14:textId="77777777" w:rsidR="002C6E8D" w:rsidRDefault="002C6E8D">
            <w:pPr>
              <w:pStyle w:val="TableParagraph"/>
              <w:rPr>
                <w:b/>
                <w:sz w:val="20"/>
                <w:szCs w:val="20"/>
              </w:rPr>
            </w:pPr>
          </w:p>
          <w:p w14:paraId="44A0E1C7" w14:textId="77777777" w:rsidR="002C6E8D" w:rsidRDefault="0069355F">
            <w:pPr>
              <w:pStyle w:val="TableParagraph"/>
              <w:rPr>
                <w:b/>
                <w:sz w:val="20"/>
                <w:szCs w:val="20"/>
              </w:rPr>
            </w:pPr>
            <w:r>
              <w:rPr>
                <w:b/>
                <w:sz w:val="20"/>
                <w:szCs w:val="20"/>
              </w:rPr>
              <w:t>Оформление стенгазеты «Вместе - против терроризма!»</w:t>
            </w:r>
          </w:p>
          <w:p w14:paraId="6B027485" w14:textId="77777777" w:rsidR="002C6E8D" w:rsidRDefault="0069355F">
            <w:pPr>
              <w:pStyle w:val="TableParagraph"/>
              <w:rPr>
                <w:i/>
                <w:sz w:val="20"/>
                <w:szCs w:val="20"/>
              </w:rPr>
            </w:pPr>
            <w:r>
              <w:rPr>
                <w:i/>
                <w:sz w:val="20"/>
                <w:szCs w:val="20"/>
              </w:rPr>
              <w:t>старшая, подготовительная группы</w:t>
            </w:r>
          </w:p>
          <w:p w14:paraId="583CFB5D" w14:textId="77777777" w:rsidR="002C6E8D" w:rsidRDefault="002C6E8D">
            <w:pPr>
              <w:pStyle w:val="TableParagraph"/>
              <w:rPr>
                <w:b/>
                <w:sz w:val="20"/>
                <w:szCs w:val="20"/>
              </w:rPr>
            </w:pPr>
          </w:p>
          <w:p w14:paraId="3684121A" w14:textId="77777777" w:rsidR="002C6E8D" w:rsidRDefault="002C6E8D">
            <w:pPr>
              <w:pStyle w:val="TableParagraph"/>
              <w:rPr>
                <w:b/>
                <w:sz w:val="20"/>
                <w:szCs w:val="20"/>
              </w:rPr>
            </w:pPr>
          </w:p>
        </w:tc>
        <w:tc>
          <w:tcPr>
            <w:tcW w:w="2870" w:type="dxa"/>
            <w:tcBorders>
              <w:top w:val="none" w:sz="4" w:space="0" w:color="000000"/>
            </w:tcBorders>
            <w:shd w:val="clear" w:color="auto" w:fill="auto"/>
          </w:tcPr>
          <w:p w14:paraId="03B737D4" w14:textId="77777777" w:rsidR="002C6E8D" w:rsidRDefault="0069355F">
            <w:pPr>
              <w:pStyle w:val="TableParagraph"/>
              <w:rPr>
                <w:sz w:val="20"/>
                <w:szCs w:val="20"/>
              </w:rPr>
            </w:pPr>
            <w:r>
              <w:rPr>
                <w:sz w:val="20"/>
                <w:szCs w:val="20"/>
              </w:rPr>
              <w:t>Памятка для родителей «День солидарности в борьбе с терроризмом»</w:t>
            </w:r>
          </w:p>
        </w:tc>
      </w:tr>
      <w:tr w:rsidR="002C6E8D" w14:paraId="02EDA31D" w14:textId="77777777">
        <w:trPr>
          <w:trHeight w:val="4818"/>
        </w:trPr>
        <w:tc>
          <w:tcPr>
            <w:tcW w:w="1196" w:type="dxa"/>
            <w:vMerge/>
            <w:shd w:val="clear" w:color="auto" w:fill="auto"/>
          </w:tcPr>
          <w:p w14:paraId="4E389BAA" w14:textId="77777777" w:rsidR="002C6E8D" w:rsidRDefault="002C6E8D">
            <w:pPr>
              <w:jc w:val="center"/>
              <w:rPr>
                <w:b/>
                <w:bCs/>
                <w:sz w:val="20"/>
              </w:rPr>
            </w:pPr>
          </w:p>
        </w:tc>
        <w:tc>
          <w:tcPr>
            <w:tcW w:w="1606" w:type="dxa"/>
            <w:shd w:val="clear" w:color="auto" w:fill="auto"/>
          </w:tcPr>
          <w:p w14:paraId="6CB8B2C7" w14:textId="77777777" w:rsidR="002C6E8D" w:rsidRDefault="002C6E8D">
            <w:pPr>
              <w:rPr>
                <w:bCs/>
                <w:sz w:val="20"/>
              </w:rPr>
            </w:pPr>
          </w:p>
          <w:p w14:paraId="04AF7D53" w14:textId="77777777" w:rsidR="002C6E8D" w:rsidRDefault="002C6E8D">
            <w:pPr>
              <w:rPr>
                <w:bCs/>
                <w:sz w:val="20"/>
              </w:rPr>
            </w:pPr>
          </w:p>
          <w:p w14:paraId="5B678489" w14:textId="77777777" w:rsidR="002C6E8D" w:rsidRDefault="0069355F">
            <w:pPr>
              <w:jc w:val="center"/>
              <w:rPr>
                <w:bCs/>
                <w:sz w:val="20"/>
              </w:rPr>
            </w:pPr>
            <w:r>
              <w:rPr>
                <w:bCs/>
                <w:sz w:val="20"/>
              </w:rPr>
              <w:t>Социальное</w:t>
            </w:r>
          </w:p>
          <w:p w14:paraId="2D545C21" w14:textId="77777777" w:rsidR="002C6E8D" w:rsidRDefault="0069355F">
            <w:pPr>
              <w:rPr>
                <w:bCs/>
                <w:sz w:val="20"/>
              </w:rPr>
            </w:pPr>
            <w:r>
              <w:rPr>
                <w:bCs/>
                <w:sz w:val="20"/>
              </w:rPr>
              <w:t>Познавательное</w:t>
            </w:r>
          </w:p>
        </w:tc>
        <w:tc>
          <w:tcPr>
            <w:tcW w:w="1842" w:type="dxa"/>
            <w:shd w:val="clear" w:color="auto" w:fill="auto"/>
          </w:tcPr>
          <w:p w14:paraId="185F2818" w14:textId="77777777" w:rsidR="002C6E8D" w:rsidRDefault="0069355F">
            <w:pPr>
              <w:jc w:val="center"/>
              <w:rPr>
                <w:bCs/>
                <w:sz w:val="20"/>
              </w:rPr>
            </w:pPr>
            <w:r>
              <w:rPr>
                <w:bCs/>
                <w:sz w:val="20"/>
              </w:rPr>
              <w:t xml:space="preserve">8 сентября </w:t>
            </w:r>
          </w:p>
          <w:p w14:paraId="1591ECD9" w14:textId="77777777" w:rsidR="002C6E8D" w:rsidRDefault="002C6E8D">
            <w:pPr>
              <w:jc w:val="center"/>
              <w:rPr>
                <w:bCs/>
                <w:sz w:val="20"/>
              </w:rPr>
            </w:pPr>
          </w:p>
          <w:p w14:paraId="1A38094A" w14:textId="77777777" w:rsidR="002C6E8D" w:rsidRDefault="0069355F">
            <w:pPr>
              <w:jc w:val="center"/>
              <w:rPr>
                <w:bCs/>
                <w:sz w:val="20"/>
              </w:rPr>
            </w:pPr>
            <w:r>
              <w:rPr>
                <w:b/>
                <w:bCs/>
                <w:sz w:val="20"/>
              </w:rPr>
              <w:t>Международный день распространения грамотности</w:t>
            </w:r>
          </w:p>
        </w:tc>
        <w:tc>
          <w:tcPr>
            <w:tcW w:w="4253" w:type="dxa"/>
            <w:shd w:val="clear" w:color="auto" w:fill="auto"/>
          </w:tcPr>
          <w:p w14:paraId="72C92828"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Беседа</w:t>
            </w:r>
            <w:r>
              <w:rPr>
                <w:spacing w:val="16"/>
                <w:sz w:val="20"/>
                <w:szCs w:val="20"/>
              </w:rPr>
              <w:t xml:space="preserve"> </w:t>
            </w:r>
            <w:r>
              <w:rPr>
                <w:sz w:val="20"/>
                <w:szCs w:val="20"/>
              </w:rPr>
              <w:t>«Что</w:t>
            </w:r>
            <w:r>
              <w:rPr>
                <w:spacing w:val="16"/>
                <w:sz w:val="20"/>
                <w:szCs w:val="20"/>
              </w:rPr>
              <w:t xml:space="preserve"> </w:t>
            </w:r>
            <w:r>
              <w:rPr>
                <w:sz w:val="20"/>
                <w:szCs w:val="20"/>
              </w:rPr>
              <w:t>значит</w:t>
            </w:r>
            <w:r>
              <w:rPr>
                <w:spacing w:val="17"/>
                <w:sz w:val="20"/>
                <w:szCs w:val="20"/>
              </w:rPr>
              <w:t xml:space="preserve"> </w:t>
            </w:r>
            <w:r>
              <w:rPr>
                <w:sz w:val="20"/>
                <w:szCs w:val="20"/>
              </w:rPr>
              <w:t>быть</w:t>
            </w:r>
            <w:r>
              <w:rPr>
                <w:spacing w:val="16"/>
                <w:sz w:val="20"/>
                <w:szCs w:val="20"/>
              </w:rPr>
              <w:t xml:space="preserve"> </w:t>
            </w:r>
            <w:r>
              <w:rPr>
                <w:sz w:val="20"/>
                <w:szCs w:val="20"/>
              </w:rPr>
              <w:t>грамотным?!»</w:t>
            </w:r>
            <w:r>
              <w:rPr>
                <w:spacing w:val="-64"/>
                <w:sz w:val="20"/>
                <w:szCs w:val="20"/>
              </w:rPr>
              <w:t xml:space="preserve"> </w:t>
            </w:r>
            <w:r>
              <w:rPr>
                <w:sz w:val="20"/>
                <w:szCs w:val="20"/>
              </w:rPr>
              <w:t>(уметь читать, писать; обладать</w:t>
            </w:r>
            <w:r>
              <w:rPr>
                <w:spacing w:val="1"/>
                <w:sz w:val="20"/>
                <w:szCs w:val="20"/>
              </w:rPr>
              <w:t xml:space="preserve"> </w:t>
            </w:r>
            <w:r>
              <w:rPr>
                <w:sz w:val="20"/>
                <w:szCs w:val="20"/>
              </w:rPr>
              <w:t>знаниями, необходимыми для жизни,</w:t>
            </w:r>
            <w:r>
              <w:rPr>
                <w:spacing w:val="1"/>
                <w:sz w:val="20"/>
                <w:szCs w:val="20"/>
              </w:rPr>
              <w:t xml:space="preserve"> </w:t>
            </w:r>
            <w:r>
              <w:rPr>
                <w:sz w:val="20"/>
                <w:szCs w:val="20"/>
              </w:rPr>
              <w:t>будущей</w:t>
            </w:r>
            <w:r>
              <w:rPr>
                <w:spacing w:val="2"/>
                <w:sz w:val="20"/>
                <w:szCs w:val="20"/>
              </w:rPr>
              <w:t xml:space="preserve"> </w:t>
            </w:r>
            <w:r>
              <w:rPr>
                <w:sz w:val="20"/>
                <w:szCs w:val="20"/>
              </w:rPr>
              <w:t>работы)</w:t>
            </w:r>
          </w:p>
          <w:p w14:paraId="2A16834A"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Обсуждение</w:t>
            </w:r>
            <w:r>
              <w:rPr>
                <w:spacing w:val="7"/>
                <w:sz w:val="20"/>
                <w:szCs w:val="20"/>
              </w:rPr>
              <w:t xml:space="preserve"> </w:t>
            </w:r>
            <w:r>
              <w:rPr>
                <w:sz w:val="20"/>
                <w:szCs w:val="20"/>
              </w:rPr>
              <w:t>и</w:t>
            </w:r>
            <w:r>
              <w:rPr>
                <w:spacing w:val="8"/>
                <w:sz w:val="20"/>
                <w:szCs w:val="20"/>
              </w:rPr>
              <w:t xml:space="preserve"> </w:t>
            </w:r>
            <w:r>
              <w:rPr>
                <w:sz w:val="20"/>
                <w:szCs w:val="20"/>
              </w:rPr>
              <w:t>разучивание</w:t>
            </w:r>
            <w:r>
              <w:rPr>
                <w:spacing w:val="8"/>
                <w:sz w:val="20"/>
                <w:szCs w:val="20"/>
              </w:rPr>
              <w:t xml:space="preserve"> </w:t>
            </w:r>
            <w:r>
              <w:rPr>
                <w:sz w:val="20"/>
                <w:szCs w:val="20"/>
              </w:rPr>
              <w:t>пословиц,</w:t>
            </w:r>
            <w:r>
              <w:rPr>
                <w:spacing w:val="-67"/>
                <w:sz w:val="20"/>
                <w:szCs w:val="20"/>
              </w:rPr>
              <w:t xml:space="preserve"> </w:t>
            </w:r>
            <w:r>
              <w:rPr>
                <w:sz w:val="20"/>
                <w:szCs w:val="20"/>
              </w:rPr>
              <w:t>поговорок,</w:t>
            </w:r>
            <w:r>
              <w:rPr>
                <w:spacing w:val="10"/>
                <w:sz w:val="20"/>
                <w:szCs w:val="20"/>
              </w:rPr>
              <w:t xml:space="preserve"> </w:t>
            </w:r>
            <w:r>
              <w:rPr>
                <w:sz w:val="20"/>
                <w:szCs w:val="20"/>
              </w:rPr>
              <w:t>крылатых</w:t>
            </w:r>
            <w:r>
              <w:rPr>
                <w:spacing w:val="11"/>
                <w:sz w:val="20"/>
                <w:szCs w:val="20"/>
              </w:rPr>
              <w:t xml:space="preserve"> </w:t>
            </w:r>
            <w:r>
              <w:rPr>
                <w:sz w:val="20"/>
                <w:szCs w:val="20"/>
              </w:rPr>
              <w:t>выражений</w:t>
            </w:r>
            <w:r>
              <w:rPr>
                <w:spacing w:val="11"/>
                <w:sz w:val="20"/>
                <w:szCs w:val="20"/>
              </w:rPr>
              <w:t xml:space="preserve"> </w:t>
            </w:r>
            <w:r>
              <w:rPr>
                <w:sz w:val="20"/>
                <w:szCs w:val="20"/>
              </w:rPr>
              <w:t>по</w:t>
            </w:r>
            <w:r>
              <w:rPr>
                <w:spacing w:val="1"/>
                <w:sz w:val="20"/>
                <w:szCs w:val="20"/>
              </w:rPr>
              <w:t xml:space="preserve"> </w:t>
            </w:r>
            <w:r>
              <w:rPr>
                <w:sz w:val="20"/>
                <w:szCs w:val="20"/>
              </w:rPr>
              <w:t>теме.</w:t>
            </w:r>
          </w:p>
          <w:p w14:paraId="3CB771FE"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Викторина о героях прочитанных книг</w:t>
            </w:r>
          </w:p>
          <w:p w14:paraId="649CFB62"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p>
          <w:p w14:paraId="7564BDD5"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Беседы «Школа в Древней Руси», «День Наума Грамотника»</w:t>
            </w:r>
          </w:p>
          <w:p w14:paraId="34D38F6A"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333192E0"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14:paraId="0FDC6C27" w14:textId="77777777" w:rsidR="002C6E8D" w:rsidRDefault="0069355F">
            <w:pPr>
              <w:pStyle w:val="TableParagraph"/>
              <w:rPr>
                <w:b/>
                <w:spacing w:val="-2"/>
                <w:sz w:val="20"/>
                <w:szCs w:val="20"/>
              </w:rPr>
            </w:pPr>
            <w:r>
              <w:rPr>
                <w:b/>
                <w:spacing w:val="-2"/>
                <w:sz w:val="20"/>
                <w:szCs w:val="20"/>
              </w:rPr>
              <w:t>Выставка творческих работ «Веселый алфавит»</w:t>
            </w:r>
          </w:p>
          <w:p w14:paraId="162DC04E" w14:textId="77777777" w:rsidR="002C6E8D" w:rsidRDefault="0069355F">
            <w:pPr>
              <w:pStyle w:val="TableParagraph"/>
              <w:rPr>
                <w:i/>
                <w:sz w:val="20"/>
                <w:szCs w:val="20"/>
              </w:rPr>
            </w:pPr>
            <w:r>
              <w:rPr>
                <w:i/>
                <w:sz w:val="20"/>
                <w:szCs w:val="20"/>
              </w:rPr>
              <w:t>старшая, подготовительная группы</w:t>
            </w:r>
          </w:p>
          <w:p w14:paraId="74372349" w14:textId="77777777" w:rsidR="002C6E8D" w:rsidRDefault="0069355F">
            <w:pPr>
              <w:pStyle w:val="TableParagraph"/>
              <w:rPr>
                <w:b/>
                <w:sz w:val="20"/>
                <w:szCs w:val="20"/>
              </w:rPr>
            </w:pPr>
            <w:r>
              <w:rPr>
                <w:i/>
                <w:sz w:val="20"/>
                <w:szCs w:val="20"/>
              </w:rPr>
              <w:t>(младшая группа – гости на выставке)</w:t>
            </w:r>
          </w:p>
          <w:p w14:paraId="02519525" w14:textId="77777777" w:rsidR="002C6E8D" w:rsidRDefault="002C6E8D">
            <w:pPr>
              <w:pStyle w:val="TableParagraph"/>
              <w:rPr>
                <w:i/>
                <w:sz w:val="20"/>
                <w:szCs w:val="20"/>
              </w:rPr>
            </w:pPr>
          </w:p>
          <w:p w14:paraId="0ED35608" w14:textId="77777777" w:rsidR="002C6E8D" w:rsidRDefault="002C6E8D">
            <w:pPr>
              <w:pStyle w:val="TableParagraph"/>
              <w:rPr>
                <w:b/>
                <w:sz w:val="20"/>
                <w:szCs w:val="20"/>
              </w:rPr>
            </w:pPr>
          </w:p>
          <w:p w14:paraId="5C981D1D" w14:textId="77777777" w:rsidR="002C6E8D" w:rsidRDefault="0069355F">
            <w:pPr>
              <w:pStyle w:val="TableParagraph"/>
              <w:rPr>
                <w:b/>
                <w:spacing w:val="-2"/>
                <w:sz w:val="20"/>
                <w:szCs w:val="20"/>
              </w:rPr>
            </w:pPr>
            <w:r>
              <w:rPr>
                <w:b/>
                <w:spacing w:val="-2"/>
                <w:sz w:val="20"/>
                <w:szCs w:val="20"/>
              </w:rPr>
              <w:t>Выставка семейных фотографий «Читаем ребенку»</w:t>
            </w:r>
          </w:p>
          <w:p w14:paraId="52A1D8D2" w14:textId="77777777" w:rsidR="002C6E8D" w:rsidRDefault="0069355F">
            <w:pPr>
              <w:pStyle w:val="TableParagraph"/>
              <w:ind w:right="34"/>
              <w:rPr>
                <w:i/>
                <w:spacing w:val="-1"/>
                <w:sz w:val="20"/>
                <w:szCs w:val="20"/>
              </w:rPr>
            </w:pPr>
            <w:r>
              <w:rPr>
                <w:i/>
                <w:spacing w:val="-1"/>
                <w:sz w:val="20"/>
                <w:szCs w:val="20"/>
              </w:rPr>
              <w:t>младшая, средняя группы</w:t>
            </w:r>
          </w:p>
          <w:p w14:paraId="2607D0B9" w14:textId="77777777" w:rsidR="002C6E8D" w:rsidRDefault="002C6E8D">
            <w:pPr>
              <w:pStyle w:val="TableParagraph"/>
              <w:rPr>
                <w:b/>
                <w:sz w:val="20"/>
                <w:szCs w:val="20"/>
              </w:rPr>
            </w:pPr>
          </w:p>
        </w:tc>
        <w:tc>
          <w:tcPr>
            <w:tcW w:w="2870" w:type="dxa"/>
            <w:shd w:val="clear" w:color="auto" w:fill="auto"/>
          </w:tcPr>
          <w:p w14:paraId="14DF1A48" w14:textId="77777777" w:rsidR="002C6E8D" w:rsidRDefault="0069355F">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p>
          <w:p w14:paraId="4E000429" w14:textId="77777777" w:rsidR="002C6E8D" w:rsidRDefault="002C6E8D">
            <w:pPr>
              <w:pStyle w:val="TableParagraph"/>
              <w:jc w:val="both"/>
              <w:rPr>
                <w:spacing w:val="-2"/>
                <w:sz w:val="20"/>
                <w:szCs w:val="20"/>
              </w:rPr>
            </w:pPr>
          </w:p>
          <w:p w14:paraId="71AC8816" w14:textId="77777777" w:rsidR="002C6E8D" w:rsidRDefault="0069355F">
            <w:pPr>
              <w:pStyle w:val="TableParagraph"/>
              <w:jc w:val="both"/>
              <w:rPr>
                <w:spacing w:val="-2"/>
                <w:sz w:val="20"/>
                <w:szCs w:val="20"/>
              </w:rPr>
            </w:pPr>
            <w:r>
              <w:rPr>
                <w:spacing w:val="-2"/>
                <w:sz w:val="20"/>
                <w:szCs w:val="20"/>
              </w:rPr>
              <w:t>Участие в выставке семейных фотографий «Читаем ребёнку»</w:t>
            </w:r>
          </w:p>
        </w:tc>
      </w:tr>
      <w:tr w:rsidR="002C6E8D" w14:paraId="7DD9B891" w14:textId="77777777">
        <w:tc>
          <w:tcPr>
            <w:tcW w:w="1196" w:type="dxa"/>
            <w:vMerge/>
            <w:tcBorders>
              <w:bottom w:val="single" w:sz="4" w:space="0" w:color="auto"/>
            </w:tcBorders>
            <w:shd w:val="clear" w:color="auto" w:fill="auto"/>
          </w:tcPr>
          <w:p w14:paraId="71975165" w14:textId="77777777" w:rsidR="002C6E8D" w:rsidRDefault="002C6E8D">
            <w:pPr>
              <w:jc w:val="center"/>
              <w:rPr>
                <w:b/>
                <w:bCs/>
                <w:sz w:val="20"/>
              </w:rPr>
            </w:pPr>
          </w:p>
        </w:tc>
        <w:tc>
          <w:tcPr>
            <w:tcW w:w="1606" w:type="dxa"/>
            <w:shd w:val="clear" w:color="auto" w:fill="auto"/>
          </w:tcPr>
          <w:p w14:paraId="551A82EF" w14:textId="77777777" w:rsidR="002C6E8D" w:rsidRDefault="002C6E8D">
            <w:pPr>
              <w:jc w:val="center"/>
              <w:rPr>
                <w:bCs/>
                <w:sz w:val="20"/>
              </w:rPr>
            </w:pPr>
          </w:p>
          <w:p w14:paraId="751DE350" w14:textId="77777777" w:rsidR="002C6E8D" w:rsidRDefault="002C6E8D">
            <w:pPr>
              <w:jc w:val="center"/>
              <w:rPr>
                <w:bCs/>
                <w:sz w:val="20"/>
              </w:rPr>
            </w:pPr>
          </w:p>
          <w:p w14:paraId="16A661C3" w14:textId="77777777" w:rsidR="002C6E8D" w:rsidRDefault="002C6E8D">
            <w:pPr>
              <w:jc w:val="center"/>
              <w:rPr>
                <w:bCs/>
                <w:sz w:val="20"/>
              </w:rPr>
            </w:pPr>
          </w:p>
          <w:p w14:paraId="08012652" w14:textId="77777777" w:rsidR="002C6E8D" w:rsidRDefault="0069355F">
            <w:pPr>
              <w:jc w:val="center"/>
              <w:rPr>
                <w:bCs/>
                <w:sz w:val="20"/>
              </w:rPr>
            </w:pPr>
            <w:r>
              <w:rPr>
                <w:bCs/>
                <w:sz w:val="20"/>
              </w:rPr>
              <w:t>Социальное</w:t>
            </w:r>
          </w:p>
          <w:p w14:paraId="2F27DF46" w14:textId="77777777" w:rsidR="002C6E8D" w:rsidRDefault="0069355F">
            <w:pPr>
              <w:rPr>
                <w:bCs/>
                <w:sz w:val="20"/>
              </w:rPr>
            </w:pPr>
            <w:r>
              <w:rPr>
                <w:bCs/>
                <w:sz w:val="20"/>
              </w:rPr>
              <w:t>Познавательное</w:t>
            </w:r>
          </w:p>
        </w:tc>
        <w:tc>
          <w:tcPr>
            <w:tcW w:w="1842" w:type="dxa"/>
            <w:shd w:val="clear" w:color="auto" w:fill="auto"/>
          </w:tcPr>
          <w:p w14:paraId="27AD3ED9" w14:textId="77777777" w:rsidR="002C6E8D" w:rsidRDefault="0069355F">
            <w:pPr>
              <w:jc w:val="center"/>
              <w:rPr>
                <w:bCs/>
                <w:sz w:val="20"/>
              </w:rPr>
            </w:pPr>
            <w:r>
              <w:rPr>
                <w:bCs/>
                <w:sz w:val="20"/>
              </w:rPr>
              <w:t>27 сентября</w:t>
            </w:r>
          </w:p>
          <w:p w14:paraId="3C50CA12" w14:textId="77777777" w:rsidR="002C6E8D" w:rsidRDefault="002C6E8D">
            <w:pPr>
              <w:jc w:val="center"/>
              <w:rPr>
                <w:bCs/>
                <w:sz w:val="20"/>
              </w:rPr>
            </w:pPr>
          </w:p>
          <w:p w14:paraId="0264FA12" w14:textId="77777777" w:rsidR="002C6E8D" w:rsidRDefault="0069355F">
            <w:pPr>
              <w:jc w:val="center"/>
              <w:rPr>
                <w:b/>
                <w:bCs/>
                <w:sz w:val="20"/>
              </w:rPr>
            </w:pPr>
            <w:r>
              <w:rPr>
                <w:b/>
                <w:bCs/>
                <w:sz w:val="20"/>
              </w:rPr>
              <w:t>День воспитателя и всех дошкольных работников</w:t>
            </w:r>
          </w:p>
        </w:tc>
        <w:tc>
          <w:tcPr>
            <w:tcW w:w="4253" w:type="dxa"/>
            <w:shd w:val="clear" w:color="auto" w:fill="auto"/>
          </w:tcPr>
          <w:p w14:paraId="76DA3CBB"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14:paraId="2D58DAFB"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p>
          <w:p w14:paraId="44D5A221"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Д\и «Кто что делает?», «Кому что нужно для работы?», «Назови профессию», «Исправь ошибку»</w:t>
            </w:r>
          </w:p>
          <w:p w14:paraId="52B9A8C0"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Игра «Комплименты воспитателям»</w:t>
            </w:r>
          </w:p>
          <w:p w14:paraId="378BA2A5"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С\р игры «Детский сад», «Повар на кухне», «В прачечной»</w:t>
            </w:r>
          </w:p>
        </w:tc>
        <w:tc>
          <w:tcPr>
            <w:tcW w:w="3401" w:type="dxa"/>
            <w:shd w:val="clear" w:color="auto" w:fill="auto"/>
          </w:tcPr>
          <w:p w14:paraId="02EB6611" w14:textId="77777777" w:rsidR="002C6E8D" w:rsidRDefault="0069355F">
            <w:pPr>
              <w:pStyle w:val="TableParagraph"/>
              <w:tabs>
                <w:tab w:val="left" w:pos="492"/>
              </w:tabs>
              <w:rPr>
                <w:b/>
                <w:sz w:val="20"/>
                <w:szCs w:val="20"/>
              </w:rPr>
            </w:pPr>
            <w:r>
              <w:rPr>
                <w:b/>
                <w:sz w:val="20"/>
                <w:szCs w:val="20"/>
              </w:rPr>
              <w:t>Акция «Подарок для воспитателя»</w:t>
            </w:r>
          </w:p>
          <w:p w14:paraId="1BB750A7" w14:textId="77777777" w:rsidR="002C6E8D" w:rsidRDefault="0069355F">
            <w:pPr>
              <w:pStyle w:val="TableParagraph"/>
              <w:tabs>
                <w:tab w:val="left" w:pos="492"/>
              </w:tabs>
              <w:rPr>
                <w:b/>
                <w:sz w:val="20"/>
                <w:szCs w:val="20"/>
              </w:rPr>
            </w:pPr>
            <w:r>
              <w:rPr>
                <w:b/>
                <w:sz w:val="20"/>
                <w:szCs w:val="20"/>
              </w:rPr>
              <w:t>(творческие работы)</w:t>
            </w:r>
          </w:p>
          <w:p w14:paraId="629DCC2B" w14:textId="77777777" w:rsidR="002C6E8D" w:rsidRDefault="0069355F">
            <w:pPr>
              <w:pStyle w:val="TableParagraph"/>
              <w:rPr>
                <w:i/>
                <w:sz w:val="20"/>
                <w:szCs w:val="20"/>
              </w:rPr>
            </w:pPr>
            <w:r>
              <w:rPr>
                <w:i/>
                <w:sz w:val="20"/>
                <w:szCs w:val="20"/>
              </w:rPr>
              <w:t>средняя, старшая, подготовительная группы</w:t>
            </w:r>
          </w:p>
          <w:p w14:paraId="5AAE72A0" w14:textId="77777777" w:rsidR="002C6E8D" w:rsidRDefault="002C6E8D">
            <w:pPr>
              <w:pStyle w:val="TableParagraph"/>
              <w:rPr>
                <w:i/>
                <w:sz w:val="20"/>
                <w:szCs w:val="20"/>
              </w:rPr>
            </w:pPr>
          </w:p>
          <w:p w14:paraId="71703844" w14:textId="77777777" w:rsidR="002C6E8D" w:rsidRDefault="0069355F">
            <w:pPr>
              <w:pStyle w:val="TableParagraph"/>
              <w:rPr>
                <w:b/>
                <w:sz w:val="20"/>
                <w:szCs w:val="20"/>
              </w:rPr>
            </w:pPr>
            <w:r>
              <w:rPr>
                <w:b/>
                <w:sz w:val="20"/>
                <w:szCs w:val="20"/>
              </w:rPr>
              <w:t>Фотоколлаж «Наша жизнь в детском саду»</w:t>
            </w:r>
          </w:p>
          <w:p w14:paraId="792B883A" w14:textId="77777777" w:rsidR="002C6E8D" w:rsidRDefault="0069355F">
            <w:pPr>
              <w:pStyle w:val="TableParagraph"/>
              <w:rPr>
                <w:i/>
                <w:sz w:val="20"/>
                <w:szCs w:val="20"/>
              </w:rPr>
            </w:pPr>
            <w:r>
              <w:rPr>
                <w:i/>
                <w:sz w:val="20"/>
                <w:szCs w:val="20"/>
              </w:rPr>
              <w:t>младшая группа</w:t>
            </w:r>
          </w:p>
          <w:p w14:paraId="16161F45" w14:textId="77777777" w:rsidR="002C6E8D" w:rsidRDefault="002C6E8D">
            <w:pPr>
              <w:pStyle w:val="TableParagraph"/>
              <w:tabs>
                <w:tab w:val="left" w:pos="492"/>
              </w:tabs>
              <w:rPr>
                <w:sz w:val="20"/>
                <w:szCs w:val="20"/>
              </w:rPr>
            </w:pPr>
          </w:p>
        </w:tc>
        <w:tc>
          <w:tcPr>
            <w:tcW w:w="2870" w:type="dxa"/>
            <w:shd w:val="clear" w:color="auto" w:fill="auto"/>
          </w:tcPr>
          <w:p w14:paraId="69BA59D4" w14:textId="77777777" w:rsidR="002C6E8D" w:rsidRDefault="0069355F">
            <w:pPr>
              <w:pStyle w:val="TableParagraph"/>
              <w:tabs>
                <w:tab w:val="left" w:pos="492"/>
              </w:tabs>
              <w:rPr>
                <w:sz w:val="20"/>
                <w:szCs w:val="20"/>
              </w:rPr>
            </w:pPr>
            <w:r>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2D1509F6" w14:textId="77777777" w:rsidR="002C6E8D" w:rsidRDefault="002C6E8D">
            <w:pPr>
              <w:pStyle w:val="TableParagraph"/>
              <w:tabs>
                <w:tab w:val="left" w:pos="492"/>
              </w:tabs>
              <w:rPr>
                <w:sz w:val="20"/>
                <w:szCs w:val="20"/>
              </w:rPr>
            </w:pPr>
          </w:p>
          <w:p w14:paraId="1B2BE415" w14:textId="77777777" w:rsidR="002C6E8D" w:rsidRDefault="0069355F">
            <w:pPr>
              <w:pStyle w:val="TableParagraph"/>
              <w:tabs>
                <w:tab w:val="left" w:pos="492"/>
              </w:tabs>
              <w:rPr>
                <w:sz w:val="20"/>
                <w:szCs w:val="20"/>
              </w:rPr>
            </w:pPr>
            <w:r>
              <w:rPr>
                <w:b/>
                <w:sz w:val="20"/>
                <w:szCs w:val="20"/>
              </w:rPr>
              <w:t>Акция</w:t>
            </w:r>
            <w:r>
              <w:rPr>
                <w:sz w:val="20"/>
                <w:szCs w:val="20"/>
              </w:rPr>
              <w:t xml:space="preserve"> – товрческий подарок воспитателю</w:t>
            </w:r>
          </w:p>
        </w:tc>
      </w:tr>
      <w:tr w:rsidR="002C6E8D" w14:paraId="29585863" w14:textId="77777777">
        <w:trPr>
          <w:trHeight w:val="121"/>
        </w:trPr>
        <w:tc>
          <w:tcPr>
            <w:tcW w:w="1196" w:type="dxa"/>
            <w:vMerge w:val="restart"/>
            <w:shd w:val="clear" w:color="auto" w:fill="auto"/>
          </w:tcPr>
          <w:p w14:paraId="248A82B2" w14:textId="77777777" w:rsidR="002C6E8D" w:rsidRDefault="0069355F">
            <w:pPr>
              <w:jc w:val="center"/>
              <w:rPr>
                <w:b/>
                <w:bCs/>
                <w:sz w:val="20"/>
              </w:rPr>
            </w:pPr>
            <w:r>
              <w:rPr>
                <w:b/>
                <w:bCs/>
                <w:sz w:val="20"/>
              </w:rPr>
              <w:t xml:space="preserve">октябрь </w:t>
            </w:r>
          </w:p>
        </w:tc>
        <w:tc>
          <w:tcPr>
            <w:tcW w:w="1606" w:type="dxa"/>
            <w:shd w:val="clear" w:color="auto" w:fill="auto"/>
          </w:tcPr>
          <w:p w14:paraId="70C4AF6B" w14:textId="77777777" w:rsidR="002C6E8D" w:rsidRDefault="002C6E8D">
            <w:pPr>
              <w:rPr>
                <w:bCs/>
                <w:sz w:val="20"/>
              </w:rPr>
            </w:pPr>
          </w:p>
          <w:p w14:paraId="448A8405" w14:textId="77777777" w:rsidR="002C6E8D" w:rsidRDefault="002C6E8D">
            <w:pPr>
              <w:rPr>
                <w:bCs/>
                <w:sz w:val="20"/>
              </w:rPr>
            </w:pPr>
          </w:p>
          <w:p w14:paraId="10F7A03E" w14:textId="77777777" w:rsidR="002C6E8D" w:rsidRDefault="002C6E8D">
            <w:pPr>
              <w:rPr>
                <w:bCs/>
                <w:sz w:val="20"/>
              </w:rPr>
            </w:pPr>
          </w:p>
          <w:p w14:paraId="06CB17A2" w14:textId="77777777" w:rsidR="002C6E8D" w:rsidRDefault="002C6E8D">
            <w:pPr>
              <w:rPr>
                <w:bCs/>
                <w:sz w:val="20"/>
              </w:rPr>
            </w:pPr>
          </w:p>
          <w:p w14:paraId="385662AA" w14:textId="77777777" w:rsidR="002C6E8D" w:rsidRDefault="0069355F">
            <w:pPr>
              <w:rPr>
                <w:bCs/>
                <w:sz w:val="20"/>
              </w:rPr>
            </w:pPr>
            <w:r>
              <w:rPr>
                <w:bCs/>
                <w:sz w:val="20"/>
              </w:rPr>
              <w:t>Духовно- нравственное</w:t>
            </w:r>
          </w:p>
          <w:p w14:paraId="6513F22A" w14:textId="77777777" w:rsidR="002C6E8D" w:rsidRDefault="0069355F">
            <w:pPr>
              <w:rPr>
                <w:bCs/>
                <w:sz w:val="20"/>
              </w:rPr>
            </w:pPr>
            <w:r>
              <w:rPr>
                <w:bCs/>
                <w:sz w:val="20"/>
              </w:rPr>
              <w:t>Социальное</w:t>
            </w:r>
          </w:p>
          <w:p w14:paraId="493E305D" w14:textId="77777777" w:rsidR="002C6E8D" w:rsidRDefault="0069355F">
            <w:pPr>
              <w:rPr>
                <w:bCs/>
                <w:sz w:val="20"/>
              </w:rPr>
            </w:pPr>
            <w:r>
              <w:rPr>
                <w:bCs/>
                <w:sz w:val="20"/>
              </w:rPr>
              <w:lastRenderedPageBreak/>
              <w:t>Познавательное</w:t>
            </w:r>
          </w:p>
          <w:p w14:paraId="71D24A55" w14:textId="77777777" w:rsidR="002C6E8D" w:rsidRDefault="0069355F">
            <w:pPr>
              <w:rPr>
                <w:bCs/>
                <w:sz w:val="20"/>
              </w:rPr>
            </w:pPr>
            <w:r>
              <w:rPr>
                <w:bCs/>
                <w:sz w:val="20"/>
              </w:rPr>
              <w:t>Этико-эстетическое</w:t>
            </w:r>
          </w:p>
        </w:tc>
        <w:tc>
          <w:tcPr>
            <w:tcW w:w="1842" w:type="dxa"/>
            <w:shd w:val="clear" w:color="auto" w:fill="auto"/>
          </w:tcPr>
          <w:p w14:paraId="2B7A83F5" w14:textId="77777777" w:rsidR="002C6E8D" w:rsidRDefault="0069355F">
            <w:pPr>
              <w:jc w:val="center"/>
              <w:rPr>
                <w:bCs/>
                <w:sz w:val="20"/>
              </w:rPr>
            </w:pPr>
            <w:r>
              <w:rPr>
                <w:bCs/>
                <w:sz w:val="20"/>
              </w:rPr>
              <w:lastRenderedPageBreak/>
              <w:t>1 октября</w:t>
            </w:r>
          </w:p>
          <w:p w14:paraId="16252932" w14:textId="77777777" w:rsidR="002C6E8D" w:rsidRDefault="002C6E8D">
            <w:pPr>
              <w:jc w:val="center"/>
              <w:rPr>
                <w:bCs/>
                <w:sz w:val="20"/>
              </w:rPr>
            </w:pPr>
          </w:p>
          <w:p w14:paraId="2AAA18D0" w14:textId="77777777" w:rsidR="002C6E8D" w:rsidRDefault="002C6E8D">
            <w:pPr>
              <w:jc w:val="center"/>
              <w:rPr>
                <w:bCs/>
                <w:sz w:val="20"/>
              </w:rPr>
            </w:pPr>
          </w:p>
          <w:p w14:paraId="5A86BF80" w14:textId="77777777" w:rsidR="002C6E8D" w:rsidRDefault="0069355F">
            <w:pPr>
              <w:jc w:val="center"/>
              <w:rPr>
                <w:b/>
                <w:bCs/>
                <w:sz w:val="20"/>
              </w:rPr>
            </w:pPr>
            <w:r>
              <w:rPr>
                <w:b/>
                <w:bCs/>
                <w:sz w:val="20"/>
              </w:rPr>
              <w:t>Международный день пожилых людей</w:t>
            </w:r>
          </w:p>
          <w:p w14:paraId="7E6D6677" w14:textId="77777777" w:rsidR="002C6E8D" w:rsidRDefault="002C6E8D">
            <w:pPr>
              <w:jc w:val="center"/>
              <w:rPr>
                <w:b/>
                <w:bCs/>
                <w:sz w:val="20"/>
              </w:rPr>
            </w:pPr>
          </w:p>
          <w:p w14:paraId="4600E2AF" w14:textId="77777777" w:rsidR="002C6E8D" w:rsidRDefault="0069355F">
            <w:pPr>
              <w:jc w:val="center"/>
              <w:rPr>
                <w:b/>
                <w:bCs/>
                <w:sz w:val="20"/>
              </w:rPr>
            </w:pPr>
            <w:r>
              <w:rPr>
                <w:b/>
                <w:bCs/>
                <w:sz w:val="20"/>
              </w:rPr>
              <w:lastRenderedPageBreak/>
              <w:t>Международный день музыки</w:t>
            </w:r>
          </w:p>
        </w:tc>
        <w:tc>
          <w:tcPr>
            <w:tcW w:w="4253" w:type="dxa"/>
            <w:shd w:val="clear" w:color="auto" w:fill="auto"/>
          </w:tcPr>
          <w:p w14:paraId="2B052C5E"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lastRenderedPageBreak/>
              <w:t>Беседа «Старость надо уважать»</w:t>
            </w:r>
          </w:p>
          <w:p w14:paraId="0083CEFF"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Рассматривание альбомов «Мои бабушки и дедушки»</w:t>
            </w:r>
          </w:p>
          <w:p w14:paraId="5BA8ACA1"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Чтение Л. Толстого «Рассказы для маленьких детей». «Моя бабушка»; Р.Байбулатова «Бабушка моя»</w:t>
            </w:r>
          </w:p>
          <w:p w14:paraId="70F38BD5"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 xml:space="preserve">Творческая мастерская «Портрет </w:t>
            </w:r>
            <w:r>
              <w:rPr>
                <w:sz w:val="20"/>
                <w:szCs w:val="20"/>
              </w:rPr>
              <w:lastRenderedPageBreak/>
              <w:t>бабушки и дедушки» «Букет для бабушки и дедушки»</w:t>
            </w:r>
          </w:p>
          <w:p w14:paraId="4A484C89"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Слушанье «Расскажи мне сказку» сл. Я. Гальперина, муз. Ю.Моисеева;</w:t>
            </w:r>
          </w:p>
          <w:p w14:paraId="52ACFBCF"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Пение «Бабушка» сл. М.Ивенсен, муз. Н.Демина</w:t>
            </w:r>
          </w:p>
          <w:p w14:paraId="51451E72"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С\р игры «Дом», «Семья»</w:t>
            </w:r>
          </w:p>
        </w:tc>
        <w:tc>
          <w:tcPr>
            <w:tcW w:w="3401" w:type="dxa"/>
            <w:shd w:val="clear" w:color="auto" w:fill="auto"/>
          </w:tcPr>
          <w:p w14:paraId="63ADEAFB" w14:textId="77777777" w:rsidR="002C6E8D" w:rsidRDefault="0069355F">
            <w:pPr>
              <w:pStyle w:val="TableParagraph"/>
              <w:spacing w:before="1"/>
              <w:ind w:right="34"/>
              <w:rPr>
                <w:b/>
                <w:spacing w:val="-16"/>
                <w:sz w:val="20"/>
                <w:szCs w:val="20"/>
              </w:rPr>
            </w:pPr>
            <w:r>
              <w:rPr>
                <w:b/>
                <w:sz w:val="20"/>
                <w:szCs w:val="20"/>
              </w:rPr>
              <w:lastRenderedPageBreak/>
              <w:t>Праздник для бабушек и дедушек</w:t>
            </w:r>
            <w:r>
              <w:rPr>
                <w:b/>
                <w:spacing w:val="1"/>
                <w:sz w:val="20"/>
                <w:szCs w:val="20"/>
              </w:rPr>
              <w:t xml:space="preserve"> </w:t>
            </w:r>
            <w:r>
              <w:rPr>
                <w:b/>
                <w:sz w:val="20"/>
                <w:szCs w:val="20"/>
              </w:rPr>
              <w:t>«Старые</w:t>
            </w:r>
            <w:r>
              <w:rPr>
                <w:b/>
                <w:spacing w:val="1"/>
                <w:sz w:val="20"/>
                <w:szCs w:val="20"/>
              </w:rPr>
              <w:t xml:space="preserve"> </w:t>
            </w:r>
            <w:r>
              <w:rPr>
                <w:b/>
                <w:sz w:val="20"/>
                <w:szCs w:val="20"/>
              </w:rPr>
              <w:t>песни</w:t>
            </w:r>
            <w:r>
              <w:rPr>
                <w:b/>
                <w:spacing w:val="1"/>
                <w:sz w:val="20"/>
                <w:szCs w:val="20"/>
              </w:rPr>
              <w:t xml:space="preserve"> </w:t>
            </w:r>
            <w:r>
              <w:rPr>
                <w:b/>
                <w:sz w:val="20"/>
                <w:szCs w:val="20"/>
              </w:rPr>
              <w:t>о</w:t>
            </w:r>
            <w:r>
              <w:rPr>
                <w:b/>
                <w:spacing w:val="1"/>
                <w:sz w:val="20"/>
                <w:szCs w:val="20"/>
              </w:rPr>
              <w:t xml:space="preserve"> </w:t>
            </w:r>
            <w:r>
              <w:rPr>
                <w:b/>
                <w:spacing w:val="-1"/>
                <w:sz w:val="20"/>
                <w:szCs w:val="20"/>
              </w:rPr>
              <w:t>главном…»</w:t>
            </w:r>
            <w:r>
              <w:rPr>
                <w:b/>
                <w:spacing w:val="-16"/>
                <w:sz w:val="20"/>
                <w:szCs w:val="20"/>
              </w:rPr>
              <w:t xml:space="preserve"> </w:t>
            </w:r>
          </w:p>
          <w:p w14:paraId="221C8AC8" w14:textId="77777777" w:rsidR="002C6E8D" w:rsidRDefault="0069355F">
            <w:pPr>
              <w:pStyle w:val="TableParagraph"/>
              <w:spacing w:before="1"/>
              <w:ind w:right="34"/>
              <w:rPr>
                <w:spacing w:val="-16"/>
                <w:sz w:val="20"/>
                <w:szCs w:val="20"/>
              </w:rPr>
            </w:pPr>
            <w:r>
              <w:rPr>
                <w:i/>
                <w:sz w:val="20"/>
                <w:szCs w:val="20"/>
              </w:rPr>
              <w:t>старшая, подготовительная группы</w:t>
            </w:r>
          </w:p>
          <w:p w14:paraId="3C04EE34" w14:textId="77777777" w:rsidR="002C6E8D" w:rsidRDefault="002C6E8D">
            <w:pPr>
              <w:pStyle w:val="TableParagraph"/>
              <w:spacing w:before="1"/>
              <w:ind w:right="34"/>
              <w:rPr>
                <w:spacing w:val="-16"/>
                <w:sz w:val="20"/>
                <w:szCs w:val="20"/>
              </w:rPr>
            </w:pPr>
          </w:p>
          <w:p w14:paraId="243308AD" w14:textId="77777777" w:rsidR="002C6E8D" w:rsidRDefault="0069355F">
            <w:pPr>
              <w:pStyle w:val="TableParagraph"/>
              <w:spacing w:before="1"/>
              <w:ind w:right="34"/>
              <w:rPr>
                <w:b/>
                <w:sz w:val="20"/>
                <w:szCs w:val="20"/>
              </w:rPr>
            </w:pPr>
            <w:r>
              <w:rPr>
                <w:b/>
                <w:spacing w:val="-16"/>
                <w:sz w:val="20"/>
                <w:szCs w:val="20"/>
              </w:rPr>
              <w:t xml:space="preserve">Творческая акция  </w:t>
            </w:r>
            <w:r>
              <w:rPr>
                <w:b/>
                <w:spacing w:val="-1"/>
                <w:sz w:val="20"/>
                <w:szCs w:val="20"/>
              </w:rPr>
              <w:t>«Спасибо</w:t>
            </w:r>
            <w:r>
              <w:rPr>
                <w:b/>
                <w:spacing w:val="-16"/>
                <w:sz w:val="20"/>
                <w:szCs w:val="20"/>
              </w:rPr>
              <w:t xml:space="preserve"> </w:t>
            </w:r>
            <w:r>
              <w:rPr>
                <w:b/>
                <w:spacing w:val="-1"/>
                <w:sz w:val="20"/>
                <w:szCs w:val="20"/>
              </w:rPr>
              <w:t>вам,</w:t>
            </w:r>
            <w:r>
              <w:rPr>
                <w:b/>
                <w:spacing w:val="-16"/>
                <w:sz w:val="20"/>
                <w:szCs w:val="20"/>
              </w:rPr>
              <w:t xml:space="preserve"> </w:t>
            </w:r>
            <w:r>
              <w:rPr>
                <w:b/>
                <w:spacing w:val="-1"/>
                <w:sz w:val="20"/>
                <w:szCs w:val="20"/>
              </w:rPr>
              <w:lastRenderedPageBreak/>
              <w:t>бабушки,</w:t>
            </w:r>
            <w:r>
              <w:rPr>
                <w:b/>
                <w:spacing w:val="-67"/>
                <w:sz w:val="20"/>
                <w:szCs w:val="20"/>
              </w:rPr>
              <w:t xml:space="preserve"> </w:t>
            </w:r>
            <w:r>
              <w:rPr>
                <w:b/>
                <w:sz w:val="20"/>
                <w:szCs w:val="20"/>
              </w:rPr>
              <w:t>дедушки!»</w:t>
            </w:r>
          </w:p>
          <w:p w14:paraId="54E088C6" w14:textId="77777777" w:rsidR="002C6E8D" w:rsidRDefault="0069355F">
            <w:pPr>
              <w:pStyle w:val="TableParagraph"/>
              <w:ind w:right="34"/>
              <w:rPr>
                <w:i/>
                <w:spacing w:val="-1"/>
                <w:sz w:val="20"/>
                <w:szCs w:val="20"/>
              </w:rPr>
            </w:pPr>
            <w:r>
              <w:rPr>
                <w:i/>
                <w:spacing w:val="-1"/>
                <w:sz w:val="20"/>
                <w:szCs w:val="20"/>
              </w:rPr>
              <w:t>младшая, средняя группы</w:t>
            </w:r>
          </w:p>
        </w:tc>
        <w:tc>
          <w:tcPr>
            <w:tcW w:w="2870" w:type="dxa"/>
            <w:shd w:val="clear" w:color="auto" w:fill="auto"/>
          </w:tcPr>
          <w:p w14:paraId="44EBE90C" w14:textId="77777777" w:rsidR="002C6E8D" w:rsidRDefault="0069355F">
            <w:pPr>
              <w:pStyle w:val="TableParagraph"/>
              <w:spacing w:before="1"/>
              <w:ind w:right="34"/>
              <w:rPr>
                <w:sz w:val="20"/>
                <w:szCs w:val="20"/>
              </w:rPr>
            </w:pPr>
            <w:r>
              <w:rPr>
                <w:b/>
                <w:sz w:val="20"/>
                <w:szCs w:val="20"/>
              </w:rPr>
              <w:lastRenderedPageBreak/>
              <w:t>Концерт</w:t>
            </w:r>
            <w:r>
              <w:rPr>
                <w:sz w:val="20"/>
                <w:szCs w:val="20"/>
              </w:rPr>
              <w:t xml:space="preserve"> «Музыка нас связала»</w:t>
            </w:r>
          </w:p>
        </w:tc>
      </w:tr>
      <w:tr w:rsidR="002C6E8D" w14:paraId="1C4D330B" w14:textId="77777777">
        <w:trPr>
          <w:trHeight w:val="357"/>
        </w:trPr>
        <w:tc>
          <w:tcPr>
            <w:tcW w:w="1196" w:type="dxa"/>
            <w:vMerge/>
            <w:shd w:val="clear" w:color="auto" w:fill="auto"/>
          </w:tcPr>
          <w:p w14:paraId="3D439E70" w14:textId="77777777" w:rsidR="002C6E8D" w:rsidRDefault="002C6E8D">
            <w:pPr>
              <w:jc w:val="center"/>
              <w:rPr>
                <w:b/>
                <w:bCs/>
                <w:sz w:val="20"/>
              </w:rPr>
            </w:pPr>
          </w:p>
        </w:tc>
        <w:tc>
          <w:tcPr>
            <w:tcW w:w="1606" w:type="dxa"/>
            <w:shd w:val="clear" w:color="auto" w:fill="auto"/>
          </w:tcPr>
          <w:p w14:paraId="66220BAC" w14:textId="77777777" w:rsidR="002C6E8D" w:rsidRDefault="002C6E8D">
            <w:pPr>
              <w:jc w:val="center"/>
              <w:rPr>
                <w:bCs/>
                <w:sz w:val="20"/>
              </w:rPr>
            </w:pPr>
          </w:p>
          <w:p w14:paraId="4326AF49" w14:textId="77777777" w:rsidR="002C6E8D" w:rsidRDefault="002C6E8D">
            <w:pPr>
              <w:jc w:val="center"/>
              <w:rPr>
                <w:bCs/>
                <w:sz w:val="20"/>
              </w:rPr>
            </w:pPr>
          </w:p>
          <w:p w14:paraId="3E1F4947" w14:textId="77777777" w:rsidR="002C6E8D" w:rsidRDefault="0069355F">
            <w:pPr>
              <w:jc w:val="center"/>
              <w:rPr>
                <w:bCs/>
                <w:sz w:val="20"/>
              </w:rPr>
            </w:pPr>
            <w:r>
              <w:rPr>
                <w:bCs/>
                <w:sz w:val="20"/>
              </w:rPr>
              <w:t>Духовно- нравственное</w:t>
            </w:r>
          </w:p>
          <w:p w14:paraId="514B06C1" w14:textId="77777777" w:rsidR="002C6E8D" w:rsidRDefault="0069355F">
            <w:pPr>
              <w:jc w:val="center"/>
              <w:rPr>
                <w:bCs/>
                <w:sz w:val="20"/>
              </w:rPr>
            </w:pPr>
            <w:r>
              <w:rPr>
                <w:bCs/>
                <w:sz w:val="20"/>
              </w:rPr>
              <w:t>Познавательное</w:t>
            </w:r>
          </w:p>
          <w:p w14:paraId="464EEB69" w14:textId="77777777" w:rsidR="002C6E8D" w:rsidRDefault="002C6E8D">
            <w:pPr>
              <w:rPr>
                <w:bCs/>
                <w:sz w:val="20"/>
              </w:rPr>
            </w:pPr>
          </w:p>
        </w:tc>
        <w:tc>
          <w:tcPr>
            <w:tcW w:w="1842" w:type="dxa"/>
            <w:shd w:val="clear" w:color="auto" w:fill="auto"/>
          </w:tcPr>
          <w:p w14:paraId="5CA9F80E" w14:textId="77777777" w:rsidR="002C6E8D" w:rsidRDefault="0069355F">
            <w:pPr>
              <w:jc w:val="center"/>
              <w:rPr>
                <w:bCs/>
                <w:sz w:val="20"/>
              </w:rPr>
            </w:pPr>
            <w:r>
              <w:rPr>
                <w:bCs/>
                <w:sz w:val="20"/>
              </w:rPr>
              <w:t>4 октября</w:t>
            </w:r>
          </w:p>
          <w:p w14:paraId="7F9E13EA" w14:textId="77777777" w:rsidR="002C6E8D" w:rsidRDefault="002C6E8D">
            <w:pPr>
              <w:jc w:val="center"/>
              <w:rPr>
                <w:bCs/>
                <w:sz w:val="20"/>
              </w:rPr>
            </w:pPr>
          </w:p>
          <w:p w14:paraId="6E6EE83F" w14:textId="77777777" w:rsidR="002C6E8D" w:rsidRDefault="0069355F">
            <w:pPr>
              <w:jc w:val="center"/>
              <w:rPr>
                <w:b/>
                <w:bCs/>
                <w:sz w:val="20"/>
              </w:rPr>
            </w:pPr>
            <w:r>
              <w:rPr>
                <w:b/>
                <w:bCs/>
                <w:sz w:val="20"/>
              </w:rPr>
              <w:t>День защиты животных</w:t>
            </w:r>
          </w:p>
        </w:tc>
        <w:tc>
          <w:tcPr>
            <w:tcW w:w="4253" w:type="dxa"/>
            <w:shd w:val="clear" w:color="auto" w:fill="auto"/>
          </w:tcPr>
          <w:p w14:paraId="2FD0BCFD" w14:textId="77777777" w:rsidR="002C6E8D" w:rsidRDefault="0069355F" w:rsidP="00E04FBF">
            <w:pPr>
              <w:pStyle w:val="TableParagraph"/>
              <w:numPr>
                <w:ilvl w:val="0"/>
                <w:numId w:val="29"/>
              </w:numPr>
              <w:spacing w:before="2"/>
              <w:ind w:left="34" w:firstLine="326"/>
              <w:jc w:val="both"/>
              <w:rPr>
                <w:sz w:val="20"/>
                <w:szCs w:val="20"/>
              </w:rPr>
            </w:pPr>
            <w:r>
              <w:rPr>
                <w:sz w:val="20"/>
                <w:szCs w:val="20"/>
              </w:rPr>
              <w:t>Беседа о «Всемирный день защиты животных» «Животные родного края»</w:t>
            </w:r>
          </w:p>
          <w:p w14:paraId="75EEF260" w14:textId="77777777" w:rsidR="002C6E8D" w:rsidRDefault="0069355F" w:rsidP="00E04FBF">
            <w:pPr>
              <w:pStyle w:val="TableParagraph"/>
              <w:numPr>
                <w:ilvl w:val="0"/>
                <w:numId w:val="29"/>
              </w:numPr>
              <w:spacing w:before="2"/>
              <w:ind w:left="34" w:firstLine="326"/>
              <w:jc w:val="both"/>
              <w:rPr>
                <w:sz w:val="20"/>
                <w:szCs w:val="20"/>
              </w:rPr>
            </w:pPr>
            <w:r>
              <w:rPr>
                <w:sz w:val="20"/>
                <w:szCs w:val="20"/>
              </w:rPr>
              <w:t>Викторина «День Животных»</w:t>
            </w:r>
          </w:p>
          <w:p w14:paraId="6AD53D1E" w14:textId="77777777" w:rsidR="002C6E8D" w:rsidRDefault="0069355F" w:rsidP="00E04FBF">
            <w:pPr>
              <w:pStyle w:val="TableParagraph"/>
              <w:numPr>
                <w:ilvl w:val="0"/>
                <w:numId w:val="29"/>
              </w:numPr>
              <w:ind w:left="34" w:firstLine="326"/>
              <w:jc w:val="both"/>
              <w:rPr>
                <w:sz w:val="20"/>
                <w:szCs w:val="20"/>
              </w:rPr>
            </w:pPr>
            <w:r>
              <w:rPr>
                <w:sz w:val="20"/>
                <w:szCs w:val="20"/>
              </w:rPr>
              <w:t>Дидактические игры «Кто где живёт?», «Собери животное», «Домашние и дикие животные»</w:t>
            </w:r>
          </w:p>
          <w:p w14:paraId="119685A3" w14:textId="77777777" w:rsidR="002C6E8D" w:rsidRDefault="0069355F" w:rsidP="00E04FBF">
            <w:pPr>
              <w:pStyle w:val="TableParagraph"/>
              <w:numPr>
                <w:ilvl w:val="0"/>
                <w:numId w:val="29"/>
              </w:numPr>
              <w:jc w:val="both"/>
              <w:rPr>
                <w:sz w:val="20"/>
                <w:szCs w:val="20"/>
              </w:rPr>
            </w:pPr>
            <w:r>
              <w:rPr>
                <w:sz w:val="20"/>
                <w:szCs w:val="20"/>
              </w:rPr>
              <w:t>Стихи и загадки о животных</w:t>
            </w:r>
          </w:p>
          <w:p w14:paraId="56917AAE" w14:textId="77777777" w:rsidR="002C6E8D" w:rsidRDefault="0069355F" w:rsidP="00E04FBF">
            <w:pPr>
              <w:pStyle w:val="TableParagraph"/>
              <w:numPr>
                <w:ilvl w:val="0"/>
                <w:numId w:val="29"/>
              </w:numPr>
              <w:ind w:left="34" w:firstLine="326"/>
              <w:jc w:val="both"/>
              <w:rPr>
                <w:sz w:val="20"/>
                <w:szCs w:val="20"/>
              </w:rPr>
            </w:pPr>
            <w:r>
              <w:rPr>
                <w:sz w:val="20"/>
                <w:szCs w:val="20"/>
              </w:rPr>
              <w:t xml:space="preserve">Сюжетно – ролевая игра «Ветеринарная лечебница» </w:t>
            </w:r>
          </w:p>
        </w:tc>
        <w:tc>
          <w:tcPr>
            <w:tcW w:w="3401" w:type="dxa"/>
            <w:shd w:val="clear" w:color="auto" w:fill="auto"/>
          </w:tcPr>
          <w:p w14:paraId="261C5575" w14:textId="77777777" w:rsidR="002C6E8D" w:rsidRDefault="0069355F">
            <w:pPr>
              <w:pStyle w:val="TableParagraph"/>
              <w:tabs>
                <w:tab w:val="left" w:pos="492"/>
              </w:tabs>
              <w:rPr>
                <w:b/>
                <w:sz w:val="20"/>
                <w:szCs w:val="20"/>
              </w:rPr>
            </w:pPr>
            <w:r>
              <w:rPr>
                <w:b/>
                <w:sz w:val="20"/>
                <w:szCs w:val="20"/>
              </w:rPr>
              <w:t>Презентация\</w:t>
            </w:r>
          </w:p>
          <w:p w14:paraId="280720BA" w14:textId="77777777" w:rsidR="002C6E8D" w:rsidRDefault="0069355F">
            <w:pPr>
              <w:pStyle w:val="TableParagraph"/>
              <w:tabs>
                <w:tab w:val="left" w:pos="492"/>
              </w:tabs>
              <w:rPr>
                <w:b/>
                <w:sz w:val="20"/>
                <w:szCs w:val="20"/>
              </w:rPr>
            </w:pPr>
            <w:r>
              <w:rPr>
                <w:b/>
                <w:sz w:val="20"/>
                <w:szCs w:val="20"/>
              </w:rPr>
              <w:t>конкурс творческих работ - «Красная Книга животных Татарстана»</w:t>
            </w:r>
          </w:p>
          <w:p w14:paraId="347F5464" w14:textId="77777777" w:rsidR="002C6E8D" w:rsidRDefault="0069355F">
            <w:pPr>
              <w:pStyle w:val="TableParagraph"/>
              <w:spacing w:before="1"/>
              <w:ind w:right="34"/>
              <w:rPr>
                <w:i/>
                <w:sz w:val="20"/>
                <w:szCs w:val="20"/>
              </w:rPr>
            </w:pPr>
            <w:r>
              <w:rPr>
                <w:i/>
                <w:sz w:val="20"/>
                <w:szCs w:val="20"/>
              </w:rPr>
              <w:t>старшая, подготовительная группы</w:t>
            </w:r>
          </w:p>
          <w:p w14:paraId="13D54B7C" w14:textId="77777777" w:rsidR="002C6E8D" w:rsidRDefault="0069355F">
            <w:pPr>
              <w:pStyle w:val="TableParagraph"/>
              <w:spacing w:before="1"/>
              <w:ind w:right="34"/>
              <w:rPr>
                <w:b/>
                <w:sz w:val="20"/>
                <w:szCs w:val="20"/>
              </w:rPr>
            </w:pPr>
            <w:r>
              <w:rPr>
                <w:b/>
                <w:sz w:val="20"/>
                <w:szCs w:val="20"/>
              </w:rPr>
              <w:t>Развлечение «Встали звери в хоровод»</w:t>
            </w:r>
          </w:p>
          <w:p w14:paraId="78BD8EA3" w14:textId="77777777" w:rsidR="002C6E8D" w:rsidRDefault="0069355F">
            <w:pPr>
              <w:pStyle w:val="TableParagraph"/>
              <w:spacing w:before="1"/>
              <w:ind w:right="34"/>
              <w:rPr>
                <w:spacing w:val="-16"/>
                <w:sz w:val="20"/>
                <w:szCs w:val="20"/>
              </w:rPr>
            </w:pPr>
            <w:r>
              <w:rPr>
                <w:i/>
                <w:spacing w:val="-1"/>
                <w:sz w:val="20"/>
                <w:szCs w:val="20"/>
              </w:rPr>
              <w:t>младшая, средняя группы</w:t>
            </w:r>
          </w:p>
        </w:tc>
        <w:tc>
          <w:tcPr>
            <w:tcW w:w="2870" w:type="dxa"/>
            <w:shd w:val="clear" w:color="auto" w:fill="auto"/>
          </w:tcPr>
          <w:p w14:paraId="1B160511" w14:textId="77777777" w:rsidR="002C6E8D" w:rsidRDefault="0069355F">
            <w:pPr>
              <w:pStyle w:val="TableParagraph"/>
              <w:tabs>
                <w:tab w:val="left" w:pos="492"/>
              </w:tabs>
              <w:rPr>
                <w:sz w:val="20"/>
                <w:szCs w:val="20"/>
              </w:rPr>
            </w:pPr>
            <w:r>
              <w:rPr>
                <w:sz w:val="20"/>
                <w:szCs w:val="20"/>
              </w:rPr>
              <w:t>Волонтерская акция «Доброе сердце (сбор кормов для приюта)</w:t>
            </w:r>
          </w:p>
          <w:p w14:paraId="36CD2EC6" w14:textId="77777777" w:rsidR="002C6E8D" w:rsidRDefault="002C6E8D">
            <w:pPr>
              <w:pStyle w:val="TableParagraph"/>
              <w:tabs>
                <w:tab w:val="left" w:pos="492"/>
              </w:tabs>
              <w:rPr>
                <w:sz w:val="20"/>
                <w:szCs w:val="20"/>
              </w:rPr>
            </w:pPr>
          </w:p>
          <w:p w14:paraId="78883459" w14:textId="77777777" w:rsidR="002C6E8D" w:rsidRDefault="0069355F">
            <w:pPr>
              <w:pStyle w:val="TableParagraph"/>
              <w:tabs>
                <w:tab w:val="left" w:pos="492"/>
              </w:tabs>
              <w:rPr>
                <w:sz w:val="20"/>
                <w:szCs w:val="20"/>
              </w:rPr>
            </w:pPr>
            <w:r>
              <w:rPr>
                <w:sz w:val="20"/>
                <w:szCs w:val="20"/>
              </w:rPr>
              <w:t>Буклет «Экологическое воспитание в семье»</w:t>
            </w:r>
          </w:p>
        </w:tc>
      </w:tr>
      <w:tr w:rsidR="002C6E8D" w14:paraId="4F1ABBE0" w14:textId="77777777">
        <w:trPr>
          <w:trHeight w:val="560"/>
        </w:trPr>
        <w:tc>
          <w:tcPr>
            <w:tcW w:w="1196" w:type="dxa"/>
            <w:vMerge/>
            <w:shd w:val="clear" w:color="auto" w:fill="auto"/>
          </w:tcPr>
          <w:p w14:paraId="58ABF873" w14:textId="77777777" w:rsidR="002C6E8D" w:rsidRDefault="002C6E8D">
            <w:pPr>
              <w:jc w:val="center"/>
              <w:rPr>
                <w:b/>
                <w:bCs/>
                <w:sz w:val="20"/>
              </w:rPr>
            </w:pPr>
          </w:p>
        </w:tc>
        <w:tc>
          <w:tcPr>
            <w:tcW w:w="1606" w:type="dxa"/>
            <w:shd w:val="clear" w:color="auto" w:fill="auto"/>
          </w:tcPr>
          <w:p w14:paraId="58672A3E" w14:textId="77777777" w:rsidR="002C6E8D" w:rsidRDefault="002C6E8D">
            <w:pPr>
              <w:rPr>
                <w:bCs/>
                <w:sz w:val="20"/>
              </w:rPr>
            </w:pPr>
          </w:p>
          <w:p w14:paraId="08CC7DE5" w14:textId="77777777" w:rsidR="002C6E8D" w:rsidRDefault="002C6E8D">
            <w:pPr>
              <w:rPr>
                <w:bCs/>
                <w:sz w:val="20"/>
              </w:rPr>
            </w:pPr>
          </w:p>
          <w:p w14:paraId="280666DA" w14:textId="77777777" w:rsidR="002C6E8D" w:rsidRDefault="002C6E8D">
            <w:pPr>
              <w:rPr>
                <w:bCs/>
                <w:sz w:val="20"/>
              </w:rPr>
            </w:pPr>
          </w:p>
          <w:p w14:paraId="18A47690" w14:textId="77777777" w:rsidR="002C6E8D" w:rsidRDefault="0069355F">
            <w:pPr>
              <w:rPr>
                <w:bCs/>
                <w:sz w:val="20"/>
              </w:rPr>
            </w:pPr>
            <w:r>
              <w:rPr>
                <w:bCs/>
                <w:sz w:val="20"/>
              </w:rPr>
              <w:t>Социальное</w:t>
            </w:r>
          </w:p>
          <w:p w14:paraId="78654315" w14:textId="77777777" w:rsidR="002C6E8D" w:rsidRDefault="0069355F">
            <w:pPr>
              <w:rPr>
                <w:bCs/>
                <w:sz w:val="20"/>
              </w:rPr>
            </w:pPr>
            <w:r>
              <w:rPr>
                <w:bCs/>
                <w:sz w:val="20"/>
              </w:rPr>
              <w:t>Познавательное</w:t>
            </w:r>
          </w:p>
          <w:p w14:paraId="5FCB757D" w14:textId="77777777" w:rsidR="002C6E8D" w:rsidRDefault="002C6E8D">
            <w:pPr>
              <w:rPr>
                <w:bCs/>
                <w:sz w:val="20"/>
              </w:rPr>
            </w:pPr>
          </w:p>
        </w:tc>
        <w:tc>
          <w:tcPr>
            <w:tcW w:w="1842" w:type="dxa"/>
            <w:shd w:val="clear" w:color="auto" w:fill="auto"/>
          </w:tcPr>
          <w:p w14:paraId="1B6715CD" w14:textId="77777777" w:rsidR="002C6E8D" w:rsidRDefault="0069355F">
            <w:pPr>
              <w:jc w:val="center"/>
              <w:rPr>
                <w:bCs/>
                <w:sz w:val="20"/>
              </w:rPr>
            </w:pPr>
            <w:r>
              <w:rPr>
                <w:bCs/>
                <w:sz w:val="20"/>
              </w:rPr>
              <w:t>5 октября</w:t>
            </w:r>
          </w:p>
          <w:p w14:paraId="5CBC27B2" w14:textId="77777777" w:rsidR="002C6E8D" w:rsidRDefault="002C6E8D">
            <w:pPr>
              <w:jc w:val="center"/>
              <w:rPr>
                <w:bCs/>
                <w:sz w:val="20"/>
              </w:rPr>
            </w:pPr>
          </w:p>
          <w:p w14:paraId="394BC9C8" w14:textId="77777777" w:rsidR="002C6E8D" w:rsidRDefault="0069355F">
            <w:pPr>
              <w:jc w:val="center"/>
              <w:rPr>
                <w:b/>
                <w:bCs/>
                <w:sz w:val="20"/>
              </w:rPr>
            </w:pPr>
            <w:r>
              <w:rPr>
                <w:b/>
                <w:bCs/>
                <w:sz w:val="20"/>
              </w:rPr>
              <w:t>День учителя</w:t>
            </w:r>
          </w:p>
        </w:tc>
        <w:tc>
          <w:tcPr>
            <w:tcW w:w="4253" w:type="dxa"/>
            <w:shd w:val="clear" w:color="auto" w:fill="auto"/>
          </w:tcPr>
          <w:p w14:paraId="2B88C9A3"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Чтение Н. Некрасов «Школьник».</w:t>
            </w:r>
          </w:p>
          <w:p w14:paraId="39AC2CBC"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Л. Толстой «Филиппок».</w:t>
            </w:r>
          </w:p>
          <w:p w14:paraId="1D3CFCD2"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14:paraId="47BBB392"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принадлежностей.</w:t>
            </w:r>
          </w:p>
          <w:p w14:paraId="06E4B31F"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Беседы: Профессия «Учитель» «Школьный урок»</w:t>
            </w:r>
          </w:p>
          <w:p w14:paraId="0EB85FE4"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фото родителей.</w:t>
            </w:r>
          </w:p>
          <w:p w14:paraId="52436713"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14:paraId="7ED6150C"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Экскурсия в школу</w:t>
            </w:r>
          </w:p>
        </w:tc>
        <w:tc>
          <w:tcPr>
            <w:tcW w:w="3401" w:type="dxa"/>
            <w:shd w:val="clear" w:color="auto" w:fill="auto"/>
          </w:tcPr>
          <w:p w14:paraId="75F262B2" w14:textId="77777777" w:rsidR="002C6E8D" w:rsidRDefault="0069355F">
            <w:pPr>
              <w:pStyle w:val="TableParagraph"/>
              <w:rPr>
                <w:b/>
                <w:sz w:val="20"/>
                <w:szCs w:val="20"/>
              </w:rPr>
            </w:pPr>
            <w:r>
              <w:rPr>
                <w:b/>
                <w:sz w:val="20"/>
                <w:szCs w:val="20"/>
              </w:rPr>
              <w:t>Выставка рисунков детей «Школа глазами дошкольников»</w:t>
            </w:r>
          </w:p>
          <w:p w14:paraId="6EC131E2" w14:textId="77777777" w:rsidR="002C6E8D" w:rsidRDefault="0069355F">
            <w:pPr>
              <w:pStyle w:val="TableParagraph"/>
              <w:spacing w:before="1"/>
              <w:ind w:right="34"/>
              <w:rPr>
                <w:i/>
                <w:sz w:val="20"/>
                <w:szCs w:val="20"/>
              </w:rPr>
            </w:pPr>
            <w:r>
              <w:rPr>
                <w:i/>
                <w:sz w:val="20"/>
                <w:szCs w:val="20"/>
              </w:rPr>
              <w:t>старшая, подготовительная группы</w:t>
            </w:r>
          </w:p>
          <w:p w14:paraId="04A3A89C" w14:textId="77777777" w:rsidR="002C6E8D" w:rsidRDefault="0069355F">
            <w:pPr>
              <w:pStyle w:val="TableParagraph"/>
              <w:rPr>
                <w:b/>
                <w:sz w:val="20"/>
                <w:szCs w:val="20"/>
              </w:rPr>
            </w:pPr>
            <w:r>
              <w:rPr>
                <w:i/>
                <w:sz w:val="20"/>
                <w:szCs w:val="20"/>
              </w:rPr>
              <w:t>(младшая группа – гости на выставке)</w:t>
            </w:r>
          </w:p>
          <w:p w14:paraId="158825BE" w14:textId="77777777" w:rsidR="002C6E8D" w:rsidRDefault="002C6E8D">
            <w:pPr>
              <w:pStyle w:val="TableParagraph"/>
              <w:spacing w:before="1"/>
              <w:ind w:right="34"/>
              <w:rPr>
                <w:i/>
                <w:sz w:val="20"/>
                <w:szCs w:val="20"/>
              </w:rPr>
            </w:pPr>
          </w:p>
          <w:p w14:paraId="231C9EED" w14:textId="77777777" w:rsidR="002C6E8D" w:rsidRDefault="002C6E8D">
            <w:pPr>
              <w:pStyle w:val="TableParagraph"/>
              <w:rPr>
                <w:b/>
                <w:sz w:val="20"/>
                <w:szCs w:val="20"/>
              </w:rPr>
            </w:pPr>
          </w:p>
        </w:tc>
        <w:tc>
          <w:tcPr>
            <w:tcW w:w="2870" w:type="dxa"/>
            <w:shd w:val="clear" w:color="auto" w:fill="auto"/>
          </w:tcPr>
          <w:p w14:paraId="1C09A6B8" w14:textId="77777777" w:rsidR="002C6E8D" w:rsidRDefault="0069355F">
            <w:pPr>
              <w:pStyle w:val="TableParagraph"/>
              <w:rPr>
                <w:sz w:val="20"/>
                <w:szCs w:val="20"/>
              </w:rPr>
            </w:pPr>
            <w:r>
              <w:rPr>
                <w:sz w:val="20"/>
                <w:szCs w:val="20"/>
              </w:rPr>
              <w:t>Консультация для родителей. «Нравственное воспитание дошкольника в семье»</w:t>
            </w:r>
          </w:p>
          <w:p w14:paraId="394D924C" w14:textId="77777777" w:rsidR="002C6E8D" w:rsidRDefault="002C6E8D">
            <w:pPr>
              <w:pStyle w:val="TableParagraph"/>
              <w:rPr>
                <w:sz w:val="20"/>
                <w:szCs w:val="20"/>
              </w:rPr>
            </w:pPr>
          </w:p>
          <w:p w14:paraId="6FF242F3" w14:textId="77777777" w:rsidR="002C6E8D" w:rsidRDefault="002C6E8D">
            <w:pPr>
              <w:pStyle w:val="TableParagraph"/>
              <w:rPr>
                <w:sz w:val="20"/>
                <w:szCs w:val="20"/>
              </w:rPr>
            </w:pPr>
          </w:p>
          <w:p w14:paraId="3BFF6036" w14:textId="77777777" w:rsidR="002C6E8D" w:rsidRDefault="0069355F">
            <w:pPr>
              <w:pStyle w:val="TableParagraph"/>
              <w:rPr>
                <w:sz w:val="20"/>
                <w:szCs w:val="20"/>
              </w:rPr>
            </w:pPr>
            <w:r>
              <w:rPr>
                <w:b/>
                <w:sz w:val="20"/>
                <w:szCs w:val="20"/>
              </w:rPr>
              <w:t>Видеоинтервью</w:t>
            </w:r>
            <w:r>
              <w:rPr>
                <w:sz w:val="20"/>
                <w:szCs w:val="20"/>
              </w:rPr>
              <w:t xml:space="preserve"> – «Школа глазами детей»</w:t>
            </w:r>
          </w:p>
        </w:tc>
      </w:tr>
      <w:tr w:rsidR="002C6E8D" w14:paraId="11D67FA6" w14:textId="77777777">
        <w:trPr>
          <w:trHeight w:val="449"/>
        </w:trPr>
        <w:tc>
          <w:tcPr>
            <w:tcW w:w="1196" w:type="dxa"/>
            <w:vMerge/>
            <w:tcBorders>
              <w:bottom w:val="single" w:sz="4" w:space="0" w:color="auto"/>
            </w:tcBorders>
            <w:shd w:val="clear" w:color="auto" w:fill="auto"/>
          </w:tcPr>
          <w:p w14:paraId="4FA66C6C" w14:textId="77777777" w:rsidR="002C6E8D" w:rsidRDefault="002C6E8D">
            <w:pPr>
              <w:jc w:val="center"/>
              <w:rPr>
                <w:b/>
                <w:bCs/>
                <w:sz w:val="20"/>
              </w:rPr>
            </w:pPr>
          </w:p>
        </w:tc>
        <w:tc>
          <w:tcPr>
            <w:tcW w:w="1606" w:type="dxa"/>
            <w:shd w:val="clear" w:color="auto" w:fill="auto"/>
          </w:tcPr>
          <w:p w14:paraId="3E9A423A" w14:textId="77777777" w:rsidR="002C6E8D" w:rsidRDefault="002C6E8D">
            <w:pPr>
              <w:rPr>
                <w:bCs/>
                <w:sz w:val="20"/>
              </w:rPr>
            </w:pPr>
          </w:p>
          <w:p w14:paraId="3EEB807D" w14:textId="77777777" w:rsidR="002C6E8D" w:rsidRDefault="002C6E8D">
            <w:pPr>
              <w:rPr>
                <w:bCs/>
                <w:sz w:val="20"/>
              </w:rPr>
            </w:pPr>
          </w:p>
          <w:p w14:paraId="6BAD17F2" w14:textId="77777777" w:rsidR="002C6E8D" w:rsidRDefault="0069355F">
            <w:pPr>
              <w:rPr>
                <w:bCs/>
                <w:sz w:val="20"/>
              </w:rPr>
            </w:pPr>
            <w:r>
              <w:rPr>
                <w:bCs/>
                <w:sz w:val="20"/>
              </w:rPr>
              <w:t>Духовно- нравственное</w:t>
            </w:r>
          </w:p>
          <w:p w14:paraId="6A7C8544" w14:textId="77777777" w:rsidR="002C6E8D" w:rsidRDefault="0069355F">
            <w:pPr>
              <w:rPr>
                <w:bCs/>
                <w:sz w:val="20"/>
              </w:rPr>
            </w:pPr>
            <w:r>
              <w:rPr>
                <w:bCs/>
                <w:sz w:val="20"/>
              </w:rPr>
              <w:t>Социальное</w:t>
            </w:r>
          </w:p>
          <w:p w14:paraId="46116056" w14:textId="77777777" w:rsidR="002C6E8D" w:rsidRDefault="0069355F">
            <w:pPr>
              <w:rPr>
                <w:bCs/>
                <w:sz w:val="20"/>
              </w:rPr>
            </w:pPr>
            <w:r>
              <w:rPr>
                <w:bCs/>
                <w:sz w:val="20"/>
              </w:rPr>
              <w:t>Познавательное</w:t>
            </w:r>
          </w:p>
          <w:p w14:paraId="23A9ACE5" w14:textId="77777777" w:rsidR="002C6E8D" w:rsidRDefault="0069355F">
            <w:pPr>
              <w:rPr>
                <w:bCs/>
                <w:sz w:val="20"/>
              </w:rPr>
            </w:pPr>
            <w:r>
              <w:rPr>
                <w:bCs/>
                <w:sz w:val="20"/>
              </w:rPr>
              <w:t xml:space="preserve">Физическое </w:t>
            </w:r>
          </w:p>
          <w:p w14:paraId="3F5A8503" w14:textId="77777777" w:rsidR="002C6E8D" w:rsidRDefault="002C6E8D">
            <w:pPr>
              <w:rPr>
                <w:bCs/>
                <w:sz w:val="20"/>
              </w:rPr>
            </w:pPr>
          </w:p>
        </w:tc>
        <w:tc>
          <w:tcPr>
            <w:tcW w:w="1842" w:type="dxa"/>
            <w:shd w:val="clear" w:color="auto" w:fill="auto"/>
          </w:tcPr>
          <w:p w14:paraId="0EADAA4C" w14:textId="77777777" w:rsidR="002C6E8D" w:rsidRDefault="0069355F">
            <w:pPr>
              <w:jc w:val="center"/>
              <w:rPr>
                <w:bCs/>
                <w:sz w:val="20"/>
              </w:rPr>
            </w:pPr>
            <w:r>
              <w:rPr>
                <w:bCs/>
                <w:sz w:val="20"/>
              </w:rPr>
              <w:lastRenderedPageBreak/>
              <w:t>Третье воскресенье октября:</w:t>
            </w:r>
          </w:p>
          <w:p w14:paraId="376ACFCB" w14:textId="77777777" w:rsidR="002C6E8D" w:rsidRDefault="002C6E8D">
            <w:pPr>
              <w:jc w:val="center"/>
              <w:rPr>
                <w:bCs/>
                <w:sz w:val="20"/>
              </w:rPr>
            </w:pPr>
          </w:p>
          <w:p w14:paraId="17B282B4" w14:textId="77777777" w:rsidR="002C6E8D" w:rsidRDefault="0069355F">
            <w:pPr>
              <w:jc w:val="center"/>
              <w:rPr>
                <w:b/>
                <w:bCs/>
                <w:sz w:val="20"/>
              </w:rPr>
            </w:pPr>
            <w:r>
              <w:rPr>
                <w:b/>
                <w:bCs/>
                <w:sz w:val="20"/>
              </w:rPr>
              <w:t>День отца в России</w:t>
            </w:r>
          </w:p>
        </w:tc>
        <w:tc>
          <w:tcPr>
            <w:tcW w:w="4253" w:type="dxa"/>
            <w:shd w:val="clear" w:color="auto" w:fill="auto"/>
          </w:tcPr>
          <w:p w14:paraId="364CF2B5"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Беседы: «Мой папа», «Кем работает мой папа»</w:t>
            </w:r>
          </w:p>
          <w:p w14:paraId="4107CFE3"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14:paraId="63BF11E7"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 xml:space="preserve">Прослушивание песен о папах: «Мой папа хороший», «Песня про папу» муз. </w:t>
            </w:r>
            <w:r>
              <w:rPr>
                <w:sz w:val="20"/>
                <w:szCs w:val="20"/>
              </w:rPr>
              <w:lastRenderedPageBreak/>
              <w:t>Пономаревой, «Папа может» Слова М. Танича, Музыка В. Шаинского, «Папочка» композитор В.Дробыш</w:t>
            </w:r>
          </w:p>
          <w:p w14:paraId="341EADF9"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shd w:val="clear" w:color="auto" w:fill="auto"/>
          </w:tcPr>
          <w:p w14:paraId="1805083E" w14:textId="77777777" w:rsidR="002C6E8D" w:rsidRDefault="0069355F">
            <w:pPr>
              <w:pStyle w:val="TableParagraph"/>
              <w:rPr>
                <w:b/>
                <w:sz w:val="20"/>
                <w:szCs w:val="20"/>
              </w:rPr>
            </w:pPr>
            <w:r>
              <w:rPr>
                <w:b/>
                <w:sz w:val="20"/>
                <w:szCs w:val="20"/>
              </w:rPr>
              <w:lastRenderedPageBreak/>
              <w:t>Выпуск</w:t>
            </w:r>
          </w:p>
          <w:p w14:paraId="141A03C0" w14:textId="77777777" w:rsidR="002C6E8D" w:rsidRDefault="0069355F">
            <w:pPr>
              <w:pStyle w:val="TableParagraph"/>
              <w:rPr>
                <w:b/>
                <w:sz w:val="20"/>
                <w:szCs w:val="20"/>
              </w:rPr>
            </w:pPr>
            <w:r>
              <w:rPr>
                <w:b/>
                <w:sz w:val="20"/>
                <w:szCs w:val="20"/>
              </w:rPr>
              <w:t>стенгазеты «Мой любимый папа»</w:t>
            </w:r>
          </w:p>
          <w:p w14:paraId="450E8C54" w14:textId="77777777" w:rsidR="002C6E8D" w:rsidRDefault="0069355F">
            <w:pPr>
              <w:pStyle w:val="TableParagraph"/>
              <w:rPr>
                <w:sz w:val="20"/>
                <w:szCs w:val="20"/>
              </w:rPr>
            </w:pPr>
            <w:r>
              <w:rPr>
                <w:i/>
                <w:spacing w:val="-1"/>
                <w:sz w:val="20"/>
                <w:szCs w:val="20"/>
              </w:rPr>
              <w:t>младшая, средняя группы</w:t>
            </w:r>
          </w:p>
          <w:p w14:paraId="5A2A5977" w14:textId="77777777" w:rsidR="002C6E8D" w:rsidRDefault="002C6E8D">
            <w:pPr>
              <w:pStyle w:val="TableParagraph"/>
              <w:rPr>
                <w:sz w:val="20"/>
                <w:szCs w:val="20"/>
              </w:rPr>
            </w:pPr>
          </w:p>
          <w:p w14:paraId="25B71A1A" w14:textId="77777777" w:rsidR="002C6E8D" w:rsidRDefault="0069355F">
            <w:pPr>
              <w:pStyle w:val="TableParagraph"/>
              <w:rPr>
                <w:b/>
                <w:sz w:val="20"/>
                <w:szCs w:val="20"/>
              </w:rPr>
            </w:pPr>
            <w:r>
              <w:rPr>
                <w:b/>
                <w:sz w:val="20"/>
                <w:szCs w:val="20"/>
              </w:rPr>
              <w:t xml:space="preserve">Спортивный семейный праздник </w:t>
            </w:r>
          </w:p>
          <w:p w14:paraId="7C711230" w14:textId="77777777" w:rsidR="002C6E8D" w:rsidRDefault="0069355F">
            <w:pPr>
              <w:pStyle w:val="TableParagraph"/>
              <w:rPr>
                <w:b/>
                <w:sz w:val="20"/>
                <w:szCs w:val="20"/>
              </w:rPr>
            </w:pPr>
            <w:r>
              <w:rPr>
                <w:b/>
                <w:sz w:val="20"/>
                <w:szCs w:val="20"/>
              </w:rPr>
              <w:t>«День отца»</w:t>
            </w:r>
          </w:p>
          <w:p w14:paraId="18D3A4DD" w14:textId="77777777" w:rsidR="002C6E8D" w:rsidRDefault="0069355F">
            <w:pPr>
              <w:pStyle w:val="TableParagraph"/>
              <w:spacing w:before="1"/>
              <w:ind w:right="34"/>
              <w:rPr>
                <w:i/>
                <w:sz w:val="20"/>
                <w:szCs w:val="20"/>
              </w:rPr>
            </w:pPr>
            <w:r>
              <w:rPr>
                <w:i/>
                <w:sz w:val="20"/>
                <w:szCs w:val="20"/>
              </w:rPr>
              <w:t xml:space="preserve">старшая, подготовительная </w:t>
            </w:r>
            <w:r>
              <w:rPr>
                <w:i/>
                <w:sz w:val="20"/>
                <w:szCs w:val="20"/>
              </w:rPr>
              <w:lastRenderedPageBreak/>
              <w:t>группы</w:t>
            </w:r>
          </w:p>
        </w:tc>
        <w:tc>
          <w:tcPr>
            <w:tcW w:w="2870" w:type="dxa"/>
            <w:shd w:val="clear" w:color="auto" w:fill="auto"/>
          </w:tcPr>
          <w:p w14:paraId="0A687BA5" w14:textId="77777777" w:rsidR="002C6E8D" w:rsidRDefault="0069355F">
            <w:pPr>
              <w:pStyle w:val="TableParagraph"/>
              <w:rPr>
                <w:sz w:val="20"/>
                <w:szCs w:val="20"/>
              </w:rPr>
            </w:pPr>
            <w:r>
              <w:rPr>
                <w:b/>
                <w:sz w:val="20"/>
                <w:szCs w:val="20"/>
              </w:rPr>
              <w:lastRenderedPageBreak/>
              <w:t>Спортивный праздник</w:t>
            </w:r>
            <w:r>
              <w:rPr>
                <w:sz w:val="20"/>
                <w:szCs w:val="20"/>
              </w:rPr>
              <w:t xml:space="preserve"> «Наши папы могут все!»</w:t>
            </w:r>
          </w:p>
          <w:p w14:paraId="655C15BF" w14:textId="77777777" w:rsidR="002C6E8D" w:rsidRDefault="002C6E8D">
            <w:pPr>
              <w:pStyle w:val="TableParagraph"/>
              <w:rPr>
                <w:sz w:val="20"/>
                <w:szCs w:val="20"/>
              </w:rPr>
            </w:pPr>
          </w:p>
          <w:p w14:paraId="18BB320E" w14:textId="77777777" w:rsidR="002C6E8D" w:rsidRDefault="0069355F">
            <w:pPr>
              <w:pStyle w:val="TableParagraph"/>
              <w:rPr>
                <w:sz w:val="20"/>
                <w:szCs w:val="20"/>
              </w:rPr>
            </w:pPr>
            <w:r>
              <w:rPr>
                <w:b/>
                <w:sz w:val="20"/>
                <w:szCs w:val="20"/>
              </w:rPr>
              <w:t>Папка-передвижка</w:t>
            </w:r>
            <w:r>
              <w:rPr>
                <w:sz w:val="20"/>
                <w:szCs w:val="20"/>
              </w:rPr>
              <w:t xml:space="preserve"> «День отца»</w:t>
            </w:r>
          </w:p>
          <w:p w14:paraId="607C0B9D" w14:textId="77777777" w:rsidR="002C6E8D" w:rsidRDefault="0069355F">
            <w:pPr>
              <w:pStyle w:val="TableParagraph"/>
              <w:rPr>
                <w:sz w:val="20"/>
                <w:szCs w:val="20"/>
              </w:rPr>
            </w:pPr>
            <w:r>
              <w:rPr>
                <w:b/>
                <w:sz w:val="20"/>
                <w:szCs w:val="20"/>
              </w:rPr>
              <w:t>Консультация</w:t>
            </w:r>
            <w:r>
              <w:rPr>
                <w:sz w:val="20"/>
                <w:szCs w:val="20"/>
              </w:rPr>
              <w:t xml:space="preserve"> «Роль отца в воспитании»</w:t>
            </w:r>
          </w:p>
        </w:tc>
      </w:tr>
      <w:tr w:rsidR="002C6E8D" w14:paraId="3607CF3A" w14:textId="77777777">
        <w:trPr>
          <w:trHeight w:val="1601"/>
        </w:trPr>
        <w:tc>
          <w:tcPr>
            <w:tcW w:w="1196" w:type="dxa"/>
            <w:vMerge w:val="restart"/>
            <w:tcBorders>
              <w:bottom w:val="single" w:sz="4" w:space="0" w:color="auto"/>
            </w:tcBorders>
            <w:shd w:val="clear" w:color="auto" w:fill="auto"/>
          </w:tcPr>
          <w:p w14:paraId="6CEBAF36" w14:textId="77777777" w:rsidR="002C6E8D" w:rsidRDefault="0069355F">
            <w:pPr>
              <w:jc w:val="center"/>
              <w:rPr>
                <w:b/>
                <w:bCs/>
                <w:sz w:val="20"/>
              </w:rPr>
            </w:pPr>
            <w:r>
              <w:rPr>
                <w:b/>
                <w:bCs/>
                <w:sz w:val="20"/>
              </w:rPr>
              <w:t>ноябрь</w:t>
            </w:r>
          </w:p>
        </w:tc>
        <w:tc>
          <w:tcPr>
            <w:tcW w:w="1606" w:type="dxa"/>
            <w:shd w:val="clear" w:color="auto" w:fill="auto"/>
          </w:tcPr>
          <w:p w14:paraId="28AD9564" w14:textId="77777777" w:rsidR="002C6E8D" w:rsidRDefault="002C6E8D">
            <w:pPr>
              <w:rPr>
                <w:bCs/>
                <w:sz w:val="20"/>
              </w:rPr>
            </w:pPr>
          </w:p>
          <w:p w14:paraId="2648F106" w14:textId="77777777" w:rsidR="002C6E8D" w:rsidRDefault="002C6E8D">
            <w:pPr>
              <w:rPr>
                <w:bCs/>
                <w:sz w:val="20"/>
              </w:rPr>
            </w:pPr>
          </w:p>
          <w:p w14:paraId="575348E6" w14:textId="77777777" w:rsidR="002C6E8D" w:rsidRDefault="0069355F">
            <w:pPr>
              <w:rPr>
                <w:bCs/>
                <w:sz w:val="20"/>
              </w:rPr>
            </w:pPr>
            <w:r>
              <w:rPr>
                <w:bCs/>
                <w:sz w:val="20"/>
              </w:rPr>
              <w:t>Патриотическое</w:t>
            </w:r>
          </w:p>
          <w:p w14:paraId="3120719A" w14:textId="77777777" w:rsidR="002C6E8D" w:rsidRDefault="0069355F">
            <w:pPr>
              <w:rPr>
                <w:bCs/>
                <w:sz w:val="20"/>
              </w:rPr>
            </w:pPr>
            <w:r>
              <w:rPr>
                <w:bCs/>
                <w:sz w:val="20"/>
              </w:rPr>
              <w:t>Социальное</w:t>
            </w:r>
          </w:p>
          <w:p w14:paraId="44B2F6D0" w14:textId="77777777" w:rsidR="002C6E8D" w:rsidRDefault="0069355F">
            <w:pPr>
              <w:rPr>
                <w:bCs/>
                <w:sz w:val="20"/>
              </w:rPr>
            </w:pPr>
            <w:r>
              <w:rPr>
                <w:bCs/>
                <w:sz w:val="20"/>
              </w:rPr>
              <w:t>Познавательное</w:t>
            </w:r>
          </w:p>
          <w:p w14:paraId="20B3698C" w14:textId="77777777" w:rsidR="002C6E8D" w:rsidRDefault="002C6E8D">
            <w:pPr>
              <w:rPr>
                <w:bCs/>
                <w:sz w:val="20"/>
              </w:rPr>
            </w:pPr>
          </w:p>
          <w:p w14:paraId="1DE4ED7D" w14:textId="77777777" w:rsidR="002C6E8D" w:rsidRDefault="002C6E8D">
            <w:pPr>
              <w:rPr>
                <w:bCs/>
                <w:sz w:val="20"/>
              </w:rPr>
            </w:pPr>
          </w:p>
        </w:tc>
        <w:tc>
          <w:tcPr>
            <w:tcW w:w="1842" w:type="dxa"/>
            <w:shd w:val="clear" w:color="auto" w:fill="auto"/>
          </w:tcPr>
          <w:p w14:paraId="72778EC7" w14:textId="77777777" w:rsidR="002C6E8D" w:rsidRDefault="0069355F">
            <w:pPr>
              <w:jc w:val="center"/>
              <w:rPr>
                <w:bCs/>
                <w:sz w:val="20"/>
              </w:rPr>
            </w:pPr>
            <w:r>
              <w:rPr>
                <w:bCs/>
                <w:sz w:val="20"/>
              </w:rPr>
              <w:t>4 ноября</w:t>
            </w:r>
          </w:p>
          <w:p w14:paraId="6FAD553C" w14:textId="77777777" w:rsidR="002C6E8D" w:rsidRDefault="002C6E8D">
            <w:pPr>
              <w:jc w:val="center"/>
              <w:rPr>
                <w:bCs/>
                <w:sz w:val="20"/>
              </w:rPr>
            </w:pPr>
          </w:p>
          <w:p w14:paraId="67ABE331" w14:textId="77777777" w:rsidR="002C6E8D" w:rsidRDefault="0069355F">
            <w:pPr>
              <w:jc w:val="center"/>
              <w:rPr>
                <w:b/>
                <w:bCs/>
                <w:color w:val="002060"/>
                <w:sz w:val="20"/>
              </w:rPr>
            </w:pPr>
            <w:r>
              <w:rPr>
                <w:b/>
                <w:bCs/>
                <w:sz w:val="20"/>
              </w:rPr>
              <w:t>День народного единства</w:t>
            </w:r>
          </w:p>
        </w:tc>
        <w:tc>
          <w:tcPr>
            <w:tcW w:w="4253" w:type="dxa"/>
            <w:shd w:val="clear" w:color="auto" w:fill="auto"/>
          </w:tcPr>
          <w:p w14:paraId="4837CD81"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14:paraId="1FD3ADA0"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14:paraId="16B88BD9"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Просмотр презентации, посвящённые празднику.</w:t>
            </w:r>
          </w:p>
          <w:p w14:paraId="40D9CA91"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14:paraId="7E3CE221"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shd w:val="clear" w:color="auto" w:fill="auto"/>
          </w:tcPr>
          <w:p w14:paraId="00BC1ACE" w14:textId="77777777" w:rsidR="002C6E8D" w:rsidRDefault="0069355F">
            <w:pPr>
              <w:pStyle w:val="TableParagraph"/>
              <w:tabs>
                <w:tab w:val="left" w:pos="492"/>
              </w:tabs>
              <w:rPr>
                <w:b/>
                <w:sz w:val="20"/>
                <w:szCs w:val="20"/>
              </w:rPr>
            </w:pPr>
            <w:r>
              <w:rPr>
                <w:b/>
                <w:sz w:val="20"/>
                <w:szCs w:val="20"/>
              </w:rPr>
              <w:t>Оформление ширмы или лепбука «Наша Россия», «Мой Татарстан»</w:t>
            </w:r>
          </w:p>
          <w:p w14:paraId="4B5D0C67" w14:textId="77777777" w:rsidR="002C6E8D" w:rsidRDefault="0069355F">
            <w:pPr>
              <w:pStyle w:val="TableParagraph"/>
              <w:rPr>
                <w:sz w:val="20"/>
                <w:szCs w:val="20"/>
              </w:rPr>
            </w:pPr>
            <w:r>
              <w:rPr>
                <w:i/>
                <w:spacing w:val="-1"/>
                <w:sz w:val="20"/>
                <w:szCs w:val="20"/>
              </w:rPr>
              <w:t>средняя группа</w:t>
            </w:r>
          </w:p>
          <w:p w14:paraId="4BB1B4C5" w14:textId="77777777" w:rsidR="002C6E8D" w:rsidRDefault="002C6E8D">
            <w:pPr>
              <w:pStyle w:val="TableParagraph"/>
              <w:tabs>
                <w:tab w:val="left" w:pos="492"/>
              </w:tabs>
              <w:rPr>
                <w:sz w:val="20"/>
                <w:szCs w:val="20"/>
              </w:rPr>
            </w:pPr>
          </w:p>
          <w:p w14:paraId="7B70B757" w14:textId="77777777" w:rsidR="002C6E8D" w:rsidRDefault="0069355F">
            <w:pPr>
              <w:pStyle w:val="TableParagraph"/>
              <w:tabs>
                <w:tab w:val="left" w:pos="492"/>
              </w:tabs>
              <w:rPr>
                <w:b/>
                <w:sz w:val="20"/>
                <w:szCs w:val="20"/>
              </w:rPr>
            </w:pPr>
            <w:r>
              <w:rPr>
                <w:b/>
                <w:sz w:val="20"/>
                <w:szCs w:val="20"/>
              </w:rPr>
              <w:t>Праздник «День народного единства»</w:t>
            </w:r>
          </w:p>
          <w:p w14:paraId="2E367347" w14:textId="77777777" w:rsidR="002C6E8D" w:rsidRDefault="0069355F">
            <w:pPr>
              <w:pStyle w:val="TableParagraph"/>
              <w:tabs>
                <w:tab w:val="left" w:pos="492"/>
              </w:tabs>
              <w:rPr>
                <w:i/>
                <w:sz w:val="20"/>
                <w:szCs w:val="20"/>
              </w:rPr>
            </w:pPr>
            <w:r>
              <w:rPr>
                <w:i/>
                <w:sz w:val="20"/>
                <w:szCs w:val="20"/>
              </w:rPr>
              <w:t>старшая, подготовительная группы</w:t>
            </w:r>
          </w:p>
          <w:p w14:paraId="79F12934" w14:textId="77777777" w:rsidR="002C6E8D" w:rsidRDefault="0069355F">
            <w:pPr>
              <w:pStyle w:val="TableParagraph"/>
              <w:rPr>
                <w:b/>
                <w:sz w:val="20"/>
                <w:szCs w:val="20"/>
              </w:rPr>
            </w:pPr>
            <w:r>
              <w:rPr>
                <w:i/>
                <w:sz w:val="20"/>
                <w:szCs w:val="20"/>
              </w:rPr>
              <w:t>(младшая группа – гости на празднике)</w:t>
            </w:r>
          </w:p>
          <w:p w14:paraId="33C6BBDC" w14:textId="77777777" w:rsidR="002C6E8D" w:rsidRDefault="002C6E8D">
            <w:pPr>
              <w:pStyle w:val="TableParagraph"/>
              <w:tabs>
                <w:tab w:val="left" w:pos="492"/>
              </w:tabs>
              <w:rPr>
                <w:sz w:val="20"/>
                <w:szCs w:val="20"/>
              </w:rPr>
            </w:pPr>
          </w:p>
        </w:tc>
        <w:tc>
          <w:tcPr>
            <w:tcW w:w="2870" w:type="dxa"/>
            <w:shd w:val="clear" w:color="auto" w:fill="auto"/>
          </w:tcPr>
          <w:p w14:paraId="6A21A616" w14:textId="77777777" w:rsidR="002C6E8D" w:rsidRDefault="0069355F">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14:paraId="27ED788E" w14:textId="77777777" w:rsidR="002C6E8D" w:rsidRDefault="002C6E8D">
            <w:pPr>
              <w:pStyle w:val="TableParagraph"/>
              <w:tabs>
                <w:tab w:val="left" w:pos="492"/>
              </w:tabs>
              <w:rPr>
                <w:sz w:val="20"/>
                <w:szCs w:val="20"/>
              </w:rPr>
            </w:pPr>
          </w:p>
          <w:p w14:paraId="5C369BE7" w14:textId="77777777" w:rsidR="002C6E8D" w:rsidRDefault="0069355F">
            <w:pPr>
              <w:pStyle w:val="TableParagraph"/>
              <w:tabs>
                <w:tab w:val="left" w:pos="492"/>
              </w:tabs>
              <w:rPr>
                <w:sz w:val="20"/>
                <w:szCs w:val="20"/>
              </w:rPr>
            </w:pPr>
            <w:r>
              <w:rPr>
                <w:b/>
                <w:sz w:val="20"/>
                <w:szCs w:val="20"/>
              </w:rPr>
              <w:t>Совместное изготовление лепбуков</w:t>
            </w:r>
            <w:r>
              <w:rPr>
                <w:sz w:val="20"/>
                <w:szCs w:val="20"/>
              </w:rPr>
              <w:t xml:space="preserve"> «Мой город»., «Мой Тататсртан», «Моя Россия»</w:t>
            </w:r>
          </w:p>
        </w:tc>
      </w:tr>
      <w:tr w:rsidR="002C6E8D" w14:paraId="65EC4871" w14:textId="77777777" w:rsidTr="007B327B">
        <w:trPr>
          <w:trHeight w:val="1274"/>
        </w:trPr>
        <w:tc>
          <w:tcPr>
            <w:tcW w:w="1196" w:type="dxa"/>
            <w:vMerge/>
            <w:tcBorders>
              <w:bottom w:val="single" w:sz="4" w:space="0" w:color="auto"/>
            </w:tcBorders>
            <w:shd w:val="clear" w:color="auto" w:fill="auto"/>
          </w:tcPr>
          <w:p w14:paraId="64A5A388" w14:textId="77777777" w:rsidR="002C6E8D" w:rsidRDefault="002C6E8D">
            <w:pPr>
              <w:jc w:val="center"/>
              <w:rPr>
                <w:b/>
                <w:bCs/>
                <w:sz w:val="20"/>
              </w:rPr>
            </w:pPr>
          </w:p>
        </w:tc>
        <w:tc>
          <w:tcPr>
            <w:tcW w:w="1606" w:type="dxa"/>
            <w:shd w:val="clear" w:color="auto" w:fill="auto"/>
          </w:tcPr>
          <w:p w14:paraId="417F92D7" w14:textId="77777777" w:rsidR="002C6E8D" w:rsidRDefault="0069355F">
            <w:pPr>
              <w:rPr>
                <w:bCs/>
                <w:sz w:val="20"/>
              </w:rPr>
            </w:pPr>
            <w:r>
              <w:rPr>
                <w:bCs/>
                <w:sz w:val="20"/>
              </w:rPr>
              <w:t>Патриотическое</w:t>
            </w:r>
          </w:p>
          <w:p w14:paraId="5631144D" w14:textId="77777777" w:rsidR="002C6E8D" w:rsidRDefault="0069355F">
            <w:pPr>
              <w:rPr>
                <w:bCs/>
                <w:sz w:val="20"/>
              </w:rPr>
            </w:pPr>
            <w:r>
              <w:rPr>
                <w:bCs/>
                <w:sz w:val="20"/>
              </w:rPr>
              <w:t>Социальное</w:t>
            </w:r>
          </w:p>
          <w:p w14:paraId="33E4B1C7" w14:textId="77777777" w:rsidR="002C6E8D" w:rsidRDefault="0069355F">
            <w:pPr>
              <w:rPr>
                <w:bCs/>
                <w:sz w:val="20"/>
              </w:rPr>
            </w:pPr>
            <w:r>
              <w:rPr>
                <w:bCs/>
                <w:sz w:val="20"/>
              </w:rPr>
              <w:t>Познавательное</w:t>
            </w:r>
          </w:p>
          <w:p w14:paraId="6784F708" w14:textId="77777777" w:rsidR="002C6E8D" w:rsidRDefault="002C6E8D">
            <w:pPr>
              <w:rPr>
                <w:bCs/>
                <w:sz w:val="20"/>
              </w:rPr>
            </w:pPr>
          </w:p>
        </w:tc>
        <w:tc>
          <w:tcPr>
            <w:tcW w:w="1842" w:type="dxa"/>
            <w:shd w:val="clear" w:color="auto" w:fill="auto"/>
          </w:tcPr>
          <w:p w14:paraId="7305E2A4" w14:textId="77777777" w:rsidR="002C6E8D" w:rsidRDefault="0069355F">
            <w:pPr>
              <w:jc w:val="center"/>
              <w:rPr>
                <w:bCs/>
                <w:sz w:val="20"/>
                <w:highlight w:val="green"/>
              </w:rPr>
            </w:pPr>
            <w:r>
              <w:rPr>
                <w:bCs/>
                <w:sz w:val="20"/>
                <w:highlight w:val="green"/>
              </w:rPr>
              <w:t>6 ноября</w:t>
            </w:r>
          </w:p>
          <w:p w14:paraId="43D4ADA1" w14:textId="77777777" w:rsidR="002C6E8D" w:rsidRDefault="0069355F">
            <w:pPr>
              <w:jc w:val="center"/>
              <w:rPr>
                <w:bCs/>
                <w:sz w:val="20"/>
              </w:rPr>
            </w:pPr>
            <w:r>
              <w:rPr>
                <w:bCs/>
                <w:sz w:val="20"/>
                <w:highlight w:val="green"/>
              </w:rPr>
              <w:t>День конституции Республики Татарстан</w:t>
            </w:r>
          </w:p>
        </w:tc>
        <w:tc>
          <w:tcPr>
            <w:tcW w:w="4253" w:type="dxa"/>
            <w:shd w:val="clear" w:color="auto" w:fill="auto"/>
          </w:tcPr>
          <w:p w14:paraId="5115E3A9" w14:textId="77777777" w:rsidR="002C6E8D" w:rsidRDefault="002C6E8D" w:rsidP="00E04FBF">
            <w:pPr>
              <w:pStyle w:val="TableParagraph"/>
              <w:numPr>
                <w:ilvl w:val="0"/>
                <w:numId w:val="32"/>
              </w:numPr>
              <w:tabs>
                <w:tab w:val="left" w:pos="492"/>
              </w:tabs>
              <w:ind w:left="0" w:firstLine="360"/>
              <w:jc w:val="both"/>
              <w:rPr>
                <w:sz w:val="20"/>
                <w:szCs w:val="20"/>
              </w:rPr>
            </w:pPr>
          </w:p>
        </w:tc>
        <w:tc>
          <w:tcPr>
            <w:tcW w:w="3401" w:type="dxa"/>
            <w:shd w:val="clear" w:color="auto" w:fill="auto"/>
          </w:tcPr>
          <w:p w14:paraId="4FCBB2FE" w14:textId="77777777" w:rsidR="002C6E8D" w:rsidRDefault="002C6E8D">
            <w:pPr>
              <w:pStyle w:val="TableParagraph"/>
              <w:tabs>
                <w:tab w:val="left" w:pos="492"/>
              </w:tabs>
              <w:rPr>
                <w:b/>
                <w:sz w:val="20"/>
                <w:szCs w:val="20"/>
              </w:rPr>
            </w:pPr>
          </w:p>
        </w:tc>
        <w:tc>
          <w:tcPr>
            <w:tcW w:w="2870" w:type="dxa"/>
            <w:shd w:val="clear" w:color="auto" w:fill="auto"/>
          </w:tcPr>
          <w:p w14:paraId="549EA9FE" w14:textId="77777777" w:rsidR="002C6E8D" w:rsidRDefault="002C6E8D">
            <w:pPr>
              <w:pStyle w:val="TableParagraph"/>
              <w:tabs>
                <w:tab w:val="left" w:pos="492"/>
              </w:tabs>
              <w:rPr>
                <w:sz w:val="20"/>
                <w:szCs w:val="20"/>
              </w:rPr>
            </w:pPr>
          </w:p>
        </w:tc>
      </w:tr>
      <w:tr w:rsidR="002C6E8D" w14:paraId="1651194E" w14:textId="77777777">
        <w:trPr>
          <w:trHeight w:val="622"/>
        </w:trPr>
        <w:tc>
          <w:tcPr>
            <w:tcW w:w="1196" w:type="dxa"/>
            <w:vMerge/>
            <w:tcBorders>
              <w:bottom w:val="single" w:sz="4" w:space="0" w:color="auto"/>
            </w:tcBorders>
            <w:shd w:val="clear" w:color="auto" w:fill="auto"/>
          </w:tcPr>
          <w:p w14:paraId="34A408B8" w14:textId="77777777" w:rsidR="002C6E8D" w:rsidRDefault="002C6E8D">
            <w:pPr>
              <w:jc w:val="center"/>
              <w:rPr>
                <w:b/>
                <w:bCs/>
                <w:sz w:val="20"/>
              </w:rPr>
            </w:pPr>
          </w:p>
        </w:tc>
        <w:tc>
          <w:tcPr>
            <w:tcW w:w="1606" w:type="dxa"/>
            <w:shd w:val="clear" w:color="auto" w:fill="auto"/>
          </w:tcPr>
          <w:p w14:paraId="13EF4361" w14:textId="77777777" w:rsidR="002C6E8D" w:rsidRDefault="002C6E8D">
            <w:pPr>
              <w:rPr>
                <w:bCs/>
                <w:sz w:val="20"/>
              </w:rPr>
            </w:pPr>
          </w:p>
          <w:p w14:paraId="5CF88D1E" w14:textId="77777777" w:rsidR="002C6E8D" w:rsidRDefault="002C6E8D">
            <w:pPr>
              <w:rPr>
                <w:bCs/>
                <w:sz w:val="20"/>
              </w:rPr>
            </w:pPr>
          </w:p>
          <w:p w14:paraId="464AB088" w14:textId="77777777" w:rsidR="002C6E8D" w:rsidRDefault="002C6E8D">
            <w:pPr>
              <w:rPr>
                <w:bCs/>
                <w:sz w:val="20"/>
              </w:rPr>
            </w:pPr>
          </w:p>
          <w:p w14:paraId="3A633C2E" w14:textId="77777777" w:rsidR="002C6E8D" w:rsidRDefault="0069355F">
            <w:pPr>
              <w:rPr>
                <w:bCs/>
                <w:sz w:val="20"/>
              </w:rPr>
            </w:pPr>
            <w:r>
              <w:rPr>
                <w:bCs/>
                <w:sz w:val="20"/>
              </w:rPr>
              <w:t>Патриотическое</w:t>
            </w:r>
          </w:p>
          <w:p w14:paraId="0C088456" w14:textId="77777777" w:rsidR="002C6E8D" w:rsidRDefault="0069355F">
            <w:pPr>
              <w:rPr>
                <w:bCs/>
                <w:sz w:val="20"/>
              </w:rPr>
            </w:pPr>
            <w:r>
              <w:rPr>
                <w:bCs/>
                <w:sz w:val="20"/>
              </w:rPr>
              <w:t>Социальное</w:t>
            </w:r>
          </w:p>
          <w:p w14:paraId="3DC97FA1" w14:textId="77777777" w:rsidR="002C6E8D" w:rsidRDefault="0069355F">
            <w:pPr>
              <w:rPr>
                <w:bCs/>
                <w:sz w:val="20"/>
              </w:rPr>
            </w:pPr>
            <w:r>
              <w:rPr>
                <w:bCs/>
                <w:sz w:val="20"/>
              </w:rPr>
              <w:t>Познавательное</w:t>
            </w:r>
          </w:p>
          <w:p w14:paraId="763219A7" w14:textId="77777777" w:rsidR="002C6E8D" w:rsidRDefault="002C6E8D">
            <w:pPr>
              <w:rPr>
                <w:bCs/>
                <w:sz w:val="20"/>
              </w:rPr>
            </w:pPr>
          </w:p>
        </w:tc>
        <w:tc>
          <w:tcPr>
            <w:tcW w:w="1842" w:type="dxa"/>
            <w:shd w:val="clear" w:color="auto" w:fill="auto"/>
          </w:tcPr>
          <w:p w14:paraId="7B0F1785" w14:textId="77777777" w:rsidR="002C6E8D" w:rsidRDefault="0069355F">
            <w:pPr>
              <w:jc w:val="center"/>
              <w:rPr>
                <w:bCs/>
                <w:sz w:val="20"/>
              </w:rPr>
            </w:pPr>
            <w:r>
              <w:rPr>
                <w:bCs/>
                <w:sz w:val="20"/>
              </w:rPr>
              <w:t>8 ноября</w:t>
            </w:r>
          </w:p>
          <w:p w14:paraId="0D065343" w14:textId="77777777" w:rsidR="002C6E8D" w:rsidRDefault="002C6E8D">
            <w:pPr>
              <w:jc w:val="center"/>
              <w:rPr>
                <w:bCs/>
                <w:sz w:val="20"/>
              </w:rPr>
            </w:pPr>
          </w:p>
          <w:p w14:paraId="46B4F440" w14:textId="77777777" w:rsidR="002C6E8D" w:rsidRDefault="0069355F">
            <w:pPr>
              <w:jc w:val="center"/>
              <w:rPr>
                <w:b/>
                <w:bCs/>
                <w:sz w:val="20"/>
              </w:rPr>
            </w:pPr>
            <w:r>
              <w:rPr>
                <w:b/>
                <w:bCs/>
                <w:sz w:val="20"/>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14:paraId="270B1CF5"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Чтение С. Михалков «Дядя Степа- Милиционер» С. Бакаев «Мой папа - полицейский», В. Коротин «Полицейский»</w:t>
            </w:r>
          </w:p>
          <w:p w14:paraId="7062B772"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С\р игры «Полиция»</w:t>
            </w:r>
          </w:p>
          <w:p w14:paraId="16248574"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Беседа «Полицейские, кто они?»</w:t>
            </w:r>
          </w:p>
          <w:p w14:paraId="1220827E"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Игра-фантазия “Если бы я был полицейским..» </w:t>
            </w:r>
          </w:p>
          <w:p w14:paraId="043ADCF7"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Литературный вечер «Стихи о полиции»</w:t>
            </w:r>
          </w:p>
          <w:p w14:paraId="613BA441"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Викторина «Звони в полицию если…..»</w:t>
            </w:r>
          </w:p>
          <w:p w14:paraId="4819381D"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Просмотр мультфильма «Дядя Степа» (дома)</w:t>
            </w:r>
          </w:p>
        </w:tc>
        <w:tc>
          <w:tcPr>
            <w:tcW w:w="3401" w:type="dxa"/>
            <w:shd w:val="clear" w:color="auto" w:fill="auto"/>
          </w:tcPr>
          <w:p w14:paraId="0A8A9CF6" w14:textId="77777777" w:rsidR="002C6E8D" w:rsidRDefault="0069355F">
            <w:pPr>
              <w:pStyle w:val="TableParagraph"/>
              <w:tabs>
                <w:tab w:val="left" w:pos="492"/>
              </w:tabs>
              <w:rPr>
                <w:b/>
                <w:sz w:val="20"/>
                <w:szCs w:val="20"/>
              </w:rPr>
            </w:pPr>
            <w:r>
              <w:rPr>
                <w:b/>
                <w:sz w:val="20"/>
                <w:szCs w:val="20"/>
              </w:rPr>
              <w:t>Конкурс рисунков на тему «Профессия полицейский»</w:t>
            </w:r>
          </w:p>
          <w:p w14:paraId="02B4367A" w14:textId="77777777" w:rsidR="002C6E8D" w:rsidRDefault="0069355F">
            <w:pPr>
              <w:pStyle w:val="TableParagraph"/>
              <w:tabs>
                <w:tab w:val="left" w:pos="492"/>
              </w:tabs>
              <w:rPr>
                <w:i/>
                <w:sz w:val="20"/>
                <w:szCs w:val="20"/>
              </w:rPr>
            </w:pPr>
            <w:r>
              <w:rPr>
                <w:i/>
                <w:sz w:val="20"/>
                <w:szCs w:val="20"/>
              </w:rPr>
              <w:t>старшая, подготовительная группы</w:t>
            </w:r>
          </w:p>
          <w:p w14:paraId="569AA722" w14:textId="77777777" w:rsidR="002C6E8D" w:rsidRDefault="002C6E8D">
            <w:pPr>
              <w:pStyle w:val="TableParagraph"/>
              <w:tabs>
                <w:tab w:val="left" w:pos="492"/>
              </w:tabs>
              <w:rPr>
                <w:i/>
                <w:sz w:val="20"/>
                <w:szCs w:val="20"/>
              </w:rPr>
            </w:pPr>
          </w:p>
          <w:p w14:paraId="060AA1C4" w14:textId="77777777" w:rsidR="002C6E8D" w:rsidRDefault="0069355F">
            <w:pPr>
              <w:pStyle w:val="TableParagraph"/>
              <w:tabs>
                <w:tab w:val="left" w:pos="492"/>
              </w:tabs>
              <w:rPr>
                <w:b/>
                <w:sz w:val="20"/>
                <w:szCs w:val="20"/>
              </w:rPr>
            </w:pPr>
            <w:r>
              <w:rPr>
                <w:b/>
                <w:sz w:val="20"/>
                <w:szCs w:val="20"/>
              </w:rPr>
              <w:t xml:space="preserve">«Полицейский в гостях у ребят» </w:t>
            </w:r>
          </w:p>
          <w:p w14:paraId="60ECA196" w14:textId="77777777" w:rsidR="002C6E8D" w:rsidRDefault="0069355F">
            <w:pPr>
              <w:pStyle w:val="TableParagraph"/>
              <w:tabs>
                <w:tab w:val="left" w:pos="492"/>
              </w:tabs>
              <w:rPr>
                <w:i/>
                <w:sz w:val="20"/>
                <w:szCs w:val="20"/>
              </w:rPr>
            </w:pPr>
            <w:r>
              <w:rPr>
                <w:i/>
                <w:sz w:val="20"/>
                <w:szCs w:val="20"/>
              </w:rPr>
              <w:t>младшая, средняя, старшая, подготовительная группы</w:t>
            </w:r>
          </w:p>
        </w:tc>
        <w:tc>
          <w:tcPr>
            <w:tcW w:w="2870" w:type="dxa"/>
            <w:shd w:val="clear" w:color="auto" w:fill="auto"/>
          </w:tcPr>
          <w:p w14:paraId="70FFD8F9" w14:textId="77777777" w:rsidR="002C6E8D" w:rsidRDefault="0069355F">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14:paraId="2233AE5D" w14:textId="77777777" w:rsidR="002C6E8D" w:rsidRDefault="002C6E8D">
            <w:pPr>
              <w:pStyle w:val="TableParagraph"/>
              <w:tabs>
                <w:tab w:val="left" w:pos="492"/>
              </w:tabs>
              <w:rPr>
                <w:sz w:val="20"/>
                <w:szCs w:val="20"/>
              </w:rPr>
            </w:pPr>
          </w:p>
          <w:p w14:paraId="33B4DA76" w14:textId="77777777" w:rsidR="002C6E8D" w:rsidRDefault="0069355F">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14:paraId="3C2DAEF1" w14:textId="77777777" w:rsidR="002C6E8D" w:rsidRDefault="002C6E8D">
            <w:pPr>
              <w:pStyle w:val="TableParagraph"/>
              <w:tabs>
                <w:tab w:val="left" w:pos="492"/>
              </w:tabs>
              <w:rPr>
                <w:sz w:val="20"/>
                <w:szCs w:val="20"/>
              </w:rPr>
            </w:pPr>
          </w:p>
          <w:p w14:paraId="3F9D37BB" w14:textId="77777777" w:rsidR="002C6E8D" w:rsidRDefault="0069355F">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14:paraId="0D6FD528" w14:textId="77777777" w:rsidR="002C6E8D" w:rsidRDefault="0069355F">
            <w:pPr>
              <w:pStyle w:val="TableParagraph"/>
              <w:tabs>
                <w:tab w:val="left" w:pos="492"/>
              </w:tabs>
              <w:rPr>
                <w:sz w:val="20"/>
                <w:szCs w:val="20"/>
              </w:rPr>
            </w:pPr>
            <w:r>
              <w:rPr>
                <w:b/>
                <w:sz w:val="20"/>
                <w:szCs w:val="20"/>
              </w:rPr>
              <w:t>Тематический вечер</w:t>
            </w:r>
            <w:r>
              <w:rPr>
                <w:sz w:val="20"/>
                <w:szCs w:val="20"/>
              </w:rPr>
              <w:t xml:space="preserve"> «Полицейский в гостях у ребят»</w:t>
            </w:r>
          </w:p>
        </w:tc>
      </w:tr>
      <w:tr w:rsidR="002C6E8D" w14:paraId="6CB0ED55" w14:textId="77777777">
        <w:trPr>
          <w:trHeight w:val="841"/>
        </w:trPr>
        <w:tc>
          <w:tcPr>
            <w:tcW w:w="1196" w:type="dxa"/>
            <w:vMerge/>
            <w:shd w:val="clear" w:color="auto" w:fill="auto"/>
          </w:tcPr>
          <w:p w14:paraId="40447A89" w14:textId="77777777" w:rsidR="002C6E8D" w:rsidRDefault="002C6E8D">
            <w:pPr>
              <w:jc w:val="center"/>
              <w:rPr>
                <w:b/>
                <w:bCs/>
                <w:sz w:val="20"/>
              </w:rPr>
            </w:pPr>
          </w:p>
        </w:tc>
        <w:tc>
          <w:tcPr>
            <w:tcW w:w="1606" w:type="dxa"/>
            <w:shd w:val="clear" w:color="auto" w:fill="auto"/>
          </w:tcPr>
          <w:p w14:paraId="1E1DB243" w14:textId="77777777" w:rsidR="002C6E8D" w:rsidRDefault="002C6E8D">
            <w:pPr>
              <w:rPr>
                <w:bCs/>
                <w:sz w:val="20"/>
              </w:rPr>
            </w:pPr>
          </w:p>
          <w:p w14:paraId="744C7BAB" w14:textId="77777777" w:rsidR="002C6E8D" w:rsidRDefault="002C6E8D">
            <w:pPr>
              <w:rPr>
                <w:bCs/>
                <w:sz w:val="20"/>
              </w:rPr>
            </w:pPr>
          </w:p>
          <w:p w14:paraId="35314C54" w14:textId="77777777" w:rsidR="002C6E8D" w:rsidRDefault="0069355F">
            <w:pPr>
              <w:rPr>
                <w:bCs/>
                <w:sz w:val="20"/>
              </w:rPr>
            </w:pPr>
            <w:r>
              <w:rPr>
                <w:bCs/>
                <w:sz w:val="20"/>
              </w:rPr>
              <w:t>Духовно- нравственное</w:t>
            </w:r>
          </w:p>
          <w:p w14:paraId="3F49FA13" w14:textId="77777777" w:rsidR="002C6E8D" w:rsidRDefault="0069355F">
            <w:pPr>
              <w:rPr>
                <w:bCs/>
                <w:sz w:val="20"/>
              </w:rPr>
            </w:pPr>
            <w:r>
              <w:rPr>
                <w:bCs/>
                <w:sz w:val="20"/>
              </w:rPr>
              <w:t>Социальное</w:t>
            </w:r>
          </w:p>
          <w:p w14:paraId="140B704A" w14:textId="77777777" w:rsidR="002C6E8D" w:rsidRDefault="0069355F">
            <w:pPr>
              <w:rPr>
                <w:bCs/>
                <w:sz w:val="20"/>
              </w:rPr>
            </w:pPr>
            <w:r>
              <w:rPr>
                <w:bCs/>
                <w:sz w:val="20"/>
              </w:rPr>
              <w:t>Познавательное</w:t>
            </w:r>
          </w:p>
          <w:p w14:paraId="15DF8201" w14:textId="77777777" w:rsidR="002C6E8D" w:rsidRDefault="002C6E8D">
            <w:pPr>
              <w:rPr>
                <w:bCs/>
                <w:sz w:val="20"/>
              </w:rPr>
            </w:pPr>
          </w:p>
        </w:tc>
        <w:tc>
          <w:tcPr>
            <w:tcW w:w="1842" w:type="dxa"/>
            <w:shd w:val="clear" w:color="auto" w:fill="auto"/>
          </w:tcPr>
          <w:p w14:paraId="3A8B1FE7" w14:textId="77777777" w:rsidR="002C6E8D" w:rsidRDefault="0069355F">
            <w:pPr>
              <w:jc w:val="center"/>
              <w:rPr>
                <w:bCs/>
                <w:sz w:val="20"/>
              </w:rPr>
            </w:pPr>
            <w:r>
              <w:rPr>
                <w:bCs/>
                <w:sz w:val="20"/>
              </w:rPr>
              <w:t>Последнее воскресенье ноября:</w:t>
            </w:r>
          </w:p>
          <w:p w14:paraId="0653BBF6" w14:textId="77777777" w:rsidR="002C6E8D" w:rsidRDefault="002C6E8D">
            <w:pPr>
              <w:jc w:val="center"/>
              <w:rPr>
                <w:bCs/>
                <w:sz w:val="20"/>
              </w:rPr>
            </w:pPr>
          </w:p>
          <w:p w14:paraId="555E7414" w14:textId="77777777" w:rsidR="002C6E8D" w:rsidRDefault="0069355F">
            <w:pPr>
              <w:jc w:val="center"/>
              <w:rPr>
                <w:b/>
                <w:bCs/>
                <w:sz w:val="20"/>
              </w:rPr>
            </w:pPr>
            <w:r>
              <w:rPr>
                <w:b/>
                <w:bCs/>
                <w:sz w:val="20"/>
              </w:rPr>
              <w:t>День матери в России</w:t>
            </w:r>
          </w:p>
        </w:tc>
        <w:tc>
          <w:tcPr>
            <w:tcW w:w="4253" w:type="dxa"/>
            <w:shd w:val="clear" w:color="auto" w:fill="auto"/>
          </w:tcPr>
          <w:p w14:paraId="23980772" w14:textId="77777777" w:rsidR="002C6E8D" w:rsidRDefault="0069355F" w:rsidP="00E04FBF">
            <w:pPr>
              <w:pStyle w:val="TableParagraph"/>
              <w:numPr>
                <w:ilvl w:val="0"/>
                <w:numId w:val="33"/>
              </w:numPr>
              <w:ind w:left="34" w:firstLine="326"/>
              <w:jc w:val="both"/>
              <w:rPr>
                <w:sz w:val="20"/>
                <w:szCs w:val="20"/>
              </w:rPr>
            </w:pPr>
            <w:r>
              <w:rPr>
                <w:spacing w:val="-1"/>
                <w:sz w:val="20"/>
                <w:szCs w:val="20"/>
              </w:rPr>
              <w:t>Сюжетно-ролевые</w:t>
            </w:r>
            <w:r>
              <w:rPr>
                <w:spacing w:val="-67"/>
                <w:sz w:val="20"/>
                <w:szCs w:val="20"/>
              </w:rPr>
              <w:t xml:space="preserve"> </w:t>
            </w:r>
            <w:r>
              <w:rPr>
                <w:sz w:val="20"/>
                <w:szCs w:val="20"/>
              </w:rPr>
              <w:t>игры «Мама дома», «Пеленаем</w:t>
            </w:r>
            <w:r>
              <w:rPr>
                <w:spacing w:val="1"/>
                <w:sz w:val="20"/>
                <w:szCs w:val="20"/>
              </w:rPr>
              <w:t xml:space="preserve"> </w:t>
            </w:r>
            <w:r>
              <w:rPr>
                <w:sz w:val="20"/>
                <w:szCs w:val="20"/>
              </w:rPr>
              <w:t>братика/сестренку», беседа «Мамы</w:t>
            </w:r>
            <w:r>
              <w:rPr>
                <w:spacing w:val="1"/>
                <w:sz w:val="20"/>
                <w:szCs w:val="20"/>
              </w:rPr>
              <w:t xml:space="preserve"> </w:t>
            </w:r>
            <w:r>
              <w:rPr>
                <w:spacing w:val="-1"/>
                <w:sz w:val="20"/>
                <w:szCs w:val="20"/>
              </w:rPr>
              <w:t>разные</w:t>
            </w:r>
            <w:r>
              <w:rPr>
                <w:spacing w:val="-16"/>
                <w:sz w:val="20"/>
                <w:szCs w:val="20"/>
              </w:rPr>
              <w:t xml:space="preserve"> </w:t>
            </w:r>
            <w:r>
              <w:rPr>
                <w:spacing w:val="-1"/>
                <w:sz w:val="20"/>
                <w:szCs w:val="20"/>
              </w:rPr>
              <w:t>нужны,</w:t>
            </w:r>
            <w:r>
              <w:rPr>
                <w:spacing w:val="-16"/>
                <w:sz w:val="20"/>
                <w:szCs w:val="20"/>
              </w:rPr>
              <w:t xml:space="preserve"> </w:t>
            </w:r>
            <w:r>
              <w:rPr>
                <w:spacing w:val="-1"/>
                <w:sz w:val="20"/>
                <w:szCs w:val="20"/>
              </w:rPr>
              <w:t>мамы</w:t>
            </w:r>
            <w:r>
              <w:rPr>
                <w:spacing w:val="-16"/>
                <w:sz w:val="20"/>
                <w:szCs w:val="20"/>
              </w:rPr>
              <w:t xml:space="preserve"> </w:t>
            </w:r>
            <w:r>
              <w:rPr>
                <w:sz w:val="20"/>
                <w:szCs w:val="20"/>
              </w:rPr>
              <w:t>разные</w:t>
            </w:r>
            <w:r>
              <w:rPr>
                <w:spacing w:val="-16"/>
                <w:sz w:val="20"/>
                <w:szCs w:val="20"/>
              </w:rPr>
              <w:t xml:space="preserve"> </w:t>
            </w:r>
            <w:r>
              <w:rPr>
                <w:sz w:val="20"/>
                <w:szCs w:val="20"/>
              </w:rPr>
              <w:t>важны» Изготовление  детьми подарков-сюрпризов мамам (фоторамка «Сердце матери»)</w:t>
            </w:r>
          </w:p>
          <w:p w14:paraId="1A6274A3" w14:textId="77777777" w:rsidR="002C6E8D" w:rsidRDefault="0069355F" w:rsidP="00E04FBF">
            <w:pPr>
              <w:pStyle w:val="TableParagraph"/>
              <w:numPr>
                <w:ilvl w:val="0"/>
                <w:numId w:val="33"/>
              </w:numPr>
              <w:ind w:left="34" w:firstLine="326"/>
              <w:jc w:val="both"/>
              <w:rPr>
                <w:sz w:val="20"/>
                <w:szCs w:val="20"/>
              </w:rPr>
            </w:pPr>
            <w:r>
              <w:rPr>
                <w:sz w:val="20"/>
                <w:szCs w:val="20"/>
              </w:rPr>
              <w:t>Прослушивание  песен о маме и разучивании некоторых из них.</w:t>
            </w:r>
          </w:p>
          <w:p w14:paraId="4E214AFC" w14:textId="77777777" w:rsidR="002C6E8D" w:rsidRDefault="0069355F" w:rsidP="00E04FBF">
            <w:pPr>
              <w:pStyle w:val="TableParagraph"/>
              <w:numPr>
                <w:ilvl w:val="0"/>
                <w:numId w:val="33"/>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14:paraId="6E46811B" w14:textId="77777777" w:rsidR="002C6E8D" w:rsidRDefault="0069355F" w:rsidP="00E04FBF">
            <w:pPr>
              <w:pStyle w:val="TableParagraph"/>
              <w:numPr>
                <w:ilvl w:val="0"/>
                <w:numId w:val="33"/>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14:paraId="21D3E7AA" w14:textId="77777777" w:rsidR="002C6E8D" w:rsidRDefault="0069355F">
            <w:pPr>
              <w:pStyle w:val="TableParagraph"/>
              <w:tabs>
                <w:tab w:val="left" w:pos="2302"/>
              </w:tabs>
              <w:ind w:right="395"/>
              <w:rPr>
                <w:b/>
                <w:sz w:val="20"/>
                <w:szCs w:val="20"/>
              </w:rPr>
            </w:pPr>
            <w:r>
              <w:rPr>
                <w:b/>
                <w:sz w:val="20"/>
                <w:szCs w:val="20"/>
              </w:rPr>
              <w:t xml:space="preserve">Праздник «Праздничный концерт для мамы» </w:t>
            </w:r>
          </w:p>
          <w:p w14:paraId="596B2C2A" w14:textId="77777777" w:rsidR="002C6E8D" w:rsidRDefault="0069355F">
            <w:pPr>
              <w:pStyle w:val="TableParagraph"/>
              <w:tabs>
                <w:tab w:val="left" w:pos="2302"/>
              </w:tabs>
              <w:spacing w:after="200"/>
              <w:ind w:right="33"/>
              <w:rPr>
                <w:i/>
                <w:sz w:val="20"/>
                <w:szCs w:val="20"/>
              </w:rPr>
            </w:pPr>
            <w:r>
              <w:rPr>
                <w:i/>
                <w:sz w:val="20"/>
                <w:szCs w:val="20"/>
              </w:rPr>
              <w:t>средняя, старшая, подготовительная группы</w:t>
            </w:r>
          </w:p>
          <w:p w14:paraId="7F8A2511" w14:textId="77777777" w:rsidR="002C6E8D" w:rsidRDefault="0069355F">
            <w:pPr>
              <w:pStyle w:val="TableParagraph"/>
              <w:ind w:right="33"/>
              <w:rPr>
                <w:b/>
                <w:sz w:val="20"/>
                <w:szCs w:val="20"/>
              </w:rPr>
            </w:pPr>
            <w:r>
              <w:rPr>
                <w:b/>
                <w:sz w:val="20"/>
                <w:szCs w:val="20"/>
              </w:rPr>
              <w:t>Творческие работы «Открытка для мамы»</w:t>
            </w:r>
            <w:r>
              <w:rPr>
                <w:i/>
                <w:sz w:val="20"/>
                <w:szCs w:val="20"/>
              </w:rPr>
              <w:t xml:space="preserve"> </w:t>
            </w:r>
            <w:r>
              <w:rPr>
                <w:b/>
                <w:sz w:val="20"/>
                <w:szCs w:val="20"/>
              </w:rPr>
              <w:t>«Подарок маме»</w:t>
            </w:r>
          </w:p>
          <w:p w14:paraId="71BCE6E6" w14:textId="77777777" w:rsidR="002C6E8D" w:rsidRDefault="0069355F">
            <w:pPr>
              <w:pStyle w:val="TableParagraph"/>
              <w:ind w:right="33"/>
              <w:rPr>
                <w:i/>
                <w:sz w:val="20"/>
                <w:szCs w:val="20"/>
              </w:rPr>
            </w:pPr>
            <w:r>
              <w:rPr>
                <w:i/>
                <w:sz w:val="20"/>
                <w:szCs w:val="20"/>
              </w:rPr>
              <w:t>младшая группа</w:t>
            </w:r>
          </w:p>
          <w:p w14:paraId="76F2EAC8" w14:textId="77777777" w:rsidR="002C6E8D" w:rsidRDefault="002C6E8D">
            <w:pPr>
              <w:pStyle w:val="TableParagraph"/>
              <w:spacing w:after="200"/>
              <w:ind w:right="395"/>
              <w:rPr>
                <w:sz w:val="20"/>
                <w:szCs w:val="20"/>
              </w:rPr>
            </w:pPr>
          </w:p>
        </w:tc>
        <w:tc>
          <w:tcPr>
            <w:tcW w:w="2870" w:type="dxa"/>
            <w:shd w:val="clear" w:color="auto" w:fill="auto"/>
          </w:tcPr>
          <w:p w14:paraId="6025E3C7" w14:textId="77777777" w:rsidR="002C6E8D" w:rsidRDefault="0069355F">
            <w:pPr>
              <w:pStyle w:val="TableParagraph"/>
              <w:ind w:right="395"/>
              <w:rPr>
                <w:sz w:val="20"/>
                <w:szCs w:val="20"/>
              </w:rPr>
            </w:pPr>
            <w:r>
              <w:rPr>
                <w:b/>
                <w:sz w:val="20"/>
                <w:szCs w:val="20"/>
              </w:rPr>
              <w:t>Консультация</w:t>
            </w:r>
            <w:r>
              <w:rPr>
                <w:sz w:val="20"/>
                <w:szCs w:val="20"/>
              </w:rPr>
              <w:t xml:space="preserve"> для родителей «Какая мама нужна ребёнку?»</w:t>
            </w:r>
          </w:p>
          <w:p w14:paraId="28A04381" w14:textId="77777777" w:rsidR="002C6E8D" w:rsidRDefault="002C6E8D">
            <w:pPr>
              <w:pStyle w:val="TableParagraph"/>
              <w:ind w:right="395"/>
              <w:rPr>
                <w:sz w:val="20"/>
                <w:szCs w:val="20"/>
              </w:rPr>
            </w:pPr>
          </w:p>
          <w:p w14:paraId="274A6928" w14:textId="77777777" w:rsidR="002C6E8D" w:rsidRDefault="0069355F">
            <w:pPr>
              <w:pStyle w:val="TableParagraph"/>
              <w:ind w:right="395"/>
              <w:rPr>
                <w:sz w:val="20"/>
                <w:szCs w:val="20"/>
              </w:rPr>
            </w:pPr>
            <w:r>
              <w:rPr>
                <w:b/>
                <w:sz w:val="20"/>
                <w:szCs w:val="20"/>
              </w:rPr>
              <w:t>Папка-передвижка</w:t>
            </w:r>
            <w:r>
              <w:rPr>
                <w:sz w:val="20"/>
                <w:szCs w:val="20"/>
              </w:rPr>
              <w:t xml:space="preserve"> «История праздника День матери в России»</w:t>
            </w:r>
          </w:p>
        </w:tc>
      </w:tr>
      <w:tr w:rsidR="002C6E8D" w14:paraId="0921AE6F" w14:textId="77777777">
        <w:trPr>
          <w:trHeight w:val="646"/>
        </w:trPr>
        <w:tc>
          <w:tcPr>
            <w:tcW w:w="1196" w:type="dxa"/>
            <w:vMerge/>
            <w:tcBorders>
              <w:bottom w:val="single" w:sz="4" w:space="0" w:color="auto"/>
            </w:tcBorders>
            <w:shd w:val="clear" w:color="auto" w:fill="auto"/>
          </w:tcPr>
          <w:p w14:paraId="5A8DD2DC" w14:textId="77777777" w:rsidR="002C6E8D" w:rsidRDefault="002C6E8D">
            <w:pPr>
              <w:jc w:val="center"/>
              <w:rPr>
                <w:b/>
                <w:bCs/>
                <w:sz w:val="20"/>
              </w:rPr>
            </w:pPr>
          </w:p>
        </w:tc>
        <w:tc>
          <w:tcPr>
            <w:tcW w:w="1606" w:type="dxa"/>
            <w:shd w:val="clear" w:color="auto" w:fill="auto"/>
          </w:tcPr>
          <w:p w14:paraId="0DDF1ADD" w14:textId="77777777" w:rsidR="002C6E8D" w:rsidRDefault="002C6E8D">
            <w:pPr>
              <w:rPr>
                <w:bCs/>
                <w:sz w:val="20"/>
              </w:rPr>
            </w:pPr>
          </w:p>
          <w:p w14:paraId="43165B10" w14:textId="77777777" w:rsidR="002C6E8D" w:rsidRDefault="002C6E8D">
            <w:pPr>
              <w:rPr>
                <w:bCs/>
                <w:sz w:val="20"/>
              </w:rPr>
            </w:pPr>
          </w:p>
          <w:p w14:paraId="4BB0594A" w14:textId="77777777" w:rsidR="002C6E8D" w:rsidRDefault="0069355F">
            <w:pPr>
              <w:rPr>
                <w:bCs/>
                <w:sz w:val="20"/>
              </w:rPr>
            </w:pPr>
            <w:r>
              <w:rPr>
                <w:bCs/>
                <w:sz w:val="20"/>
              </w:rPr>
              <w:t>Патриотическое</w:t>
            </w:r>
          </w:p>
          <w:p w14:paraId="475E5BFA" w14:textId="77777777" w:rsidR="002C6E8D" w:rsidRDefault="0069355F">
            <w:pPr>
              <w:rPr>
                <w:bCs/>
                <w:sz w:val="20"/>
              </w:rPr>
            </w:pPr>
            <w:r>
              <w:rPr>
                <w:bCs/>
                <w:sz w:val="20"/>
              </w:rPr>
              <w:t>Социальное</w:t>
            </w:r>
          </w:p>
          <w:p w14:paraId="09FB5579" w14:textId="77777777" w:rsidR="002C6E8D" w:rsidRDefault="0069355F">
            <w:pPr>
              <w:rPr>
                <w:bCs/>
                <w:sz w:val="20"/>
              </w:rPr>
            </w:pPr>
            <w:r>
              <w:rPr>
                <w:bCs/>
                <w:sz w:val="20"/>
              </w:rPr>
              <w:t>Познавательное</w:t>
            </w:r>
          </w:p>
          <w:p w14:paraId="0A0AB9A9" w14:textId="77777777" w:rsidR="002C6E8D" w:rsidRDefault="0069355F">
            <w:pPr>
              <w:rPr>
                <w:bCs/>
                <w:sz w:val="20"/>
              </w:rPr>
            </w:pPr>
            <w:r>
              <w:rPr>
                <w:bCs/>
                <w:sz w:val="20"/>
              </w:rPr>
              <w:t>Этико-эстетическое</w:t>
            </w:r>
          </w:p>
        </w:tc>
        <w:tc>
          <w:tcPr>
            <w:tcW w:w="1842" w:type="dxa"/>
            <w:shd w:val="clear" w:color="auto" w:fill="auto"/>
          </w:tcPr>
          <w:p w14:paraId="58812C6F" w14:textId="77777777" w:rsidR="002C6E8D" w:rsidRDefault="0069355F">
            <w:pPr>
              <w:jc w:val="center"/>
              <w:rPr>
                <w:bCs/>
                <w:sz w:val="20"/>
              </w:rPr>
            </w:pPr>
            <w:r>
              <w:rPr>
                <w:bCs/>
                <w:sz w:val="20"/>
              </w:rPr>
              <w:t>30</w:t>
            </w:r>
            <w:r>
              <w:rPr>
                <w:bCs/>
                <w:sz w:val="20"/>
              </w:rPr>
              <w:tab/>
              <w:t xml:space="preserve">ноября: </w:t>
            </w:r>
          </w:p>
          <w:p w14:paraId="6E928652" w14:textId="77777777" w:rsidR="002C6E8D" w:rsidRDefault="002C6E8D">
            <w:pPr>
              <w:jc w:val="center"/>
              <w:rPr>
                <w:bCs/>
                <w:sz w:val="20"/>
              </w:rPr>
            </w:pPr>
          </w:p>
          <w:p w14:paraId="0637FC7E" w14:textId="77777777" w:rsidR="002C6E8D" w:rsidRDefault="0069355F">
            <w:pPr>
              <w:jc w:val="center"/>
              <w:rPr>
                <w:b/>
                <w:bCs/>
                <w:sz w:val="20"/>
              </w:rPr>
            </w:pPr>
            <w:r>
              <w:rPr>
                <w:b/>
                <w:bCs/>
                <w:sz w:val="20"/>
              </w:rPr>
              <w:t>День Государственного герба Российской Федерации</w:t>
            </w:r>
          </w:p>
        </w:tc>
        <w:tc>
          <w:tcPr>
            <w:tcW w:w="4253" w:type="dxa"/>
            <w:shd w:val="clear" w:color="auto" w:fill="auto"/>
          </w:tcPr>
          <w:p w14:paraId="2CDE1543"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14:paraId="5EE27A9D"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Чтение пословиц и поговорок о Родине</w:t>
            </w:r>
          </w:p>
          <w:p w14:paraId="3186B99E"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Прослушивание песен о Родине</w:t>
            </w:r>
          </w:p>
          <w:p w14:paraId="188BC169"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14:paraId="448798E9"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14:paraId="2101EC3A"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Пазлы «Собери герб», «Сложи флаг»</w:t>
            </w:r>
          </w:p>
        </w:tc>
        <w:tc>
          <w:tcPr>
            <w:tcW w:w="3401" w:type="dxa"/>
            <w:shd w:val="clear" w:color="auto" w:fill="auto"/>
          </w:tcPr>
          <w:p w14:paraId="61D02EC8" w14:textId="77777777" w:rsidR="002C6E8D" w:rsidRDefault="0069355F">
            <w:pPr>
              <w:pStyle w:val="TableParagraph"/>
              <w:ind w:right="33"/>
              <w:rPr>
                <w:b/>
                <w:sz w:val="20"/>
                <w:szCs w:val="20"/>
              </w:rPr>
            </w:pPr>
            <w:r>
              <w:rPr>
                <w:b/>
                <w:sz w:val="20"/>
                <w:szCs w:val="20"/>
              </w:rPr>
              <w:t>Изготовление герба группы</w:t>
            </w:r>
          </w:p>
          <w:p w14:paraId="0A9F93F6" w14:textId="77777777" w:rsidR="002C6E8D" w:rsidRDefault="0069355F">
            <w:pPr>
              <w:pStyle w:val="TableParagraph"/>
              <w:ind w:right="33"/>
              <w:rPr>
                <w:i/>
                <w:sz w:val="20"/>
                <w:szCs w:val="20"/>
              </w:rPr>
            </w:pPr>
            <w:r>
              <w:rPr>
                <w:i/>
                <w:sz w:val="20"/>
                <w:szCs w:val="20"/>
              </w:rPr>
              <w:t>старшая, подготовительная группы</w:t>
            </w:r>
          </w:p>
          <w:p w14:paraId="26FC0E06" w14:textId="77777777" w:rsidR="002C6E8D" w:rsidRDefault="002C6E8D">
            <w:pPr>
              <w:pStyle w:val="TableParagraph"/>
              <w:ind w:right="33"/>
              <w:rPr>
                <w:i/>
                <w:sz w:val="20"/>
                <w:szCs w:val="20"/>
              </w:rPr>
            </w:pPr>
          </w:p>
          <w:p w14:paraId="2EB2C4DD" w14:textId="77777777" w:rsidR="002C6E8D" w:rsidRDefault="0069355F">
            <w:pPr>
              <w:pStyle w:val="TableParagraph"/>
              <w:ind w:right="33"/>
              <w:rPr>
                <w:b/>
                <w:sz w:val="20"/>
                <w:szCs w:val="20"/>
              </w:rPr>
            </w:pPr>
            <w:r>
              <w:rPr>
                <w:b/>
                <w:sz w:val="20"/>
                <w:szCs w:val="20"/>
              </w:rPr>
              <w:t>Изготовление эмблемы группы</w:t>
            </w:r>
          </w:p>
          <w:p w14:paraId="1B370D1B" w14:textId="77777777" w:rsidR="002C6E8D" w:rsidRDefault="0069355F">
            <w:pPr>
              <w:pStyle w:val="TableParagraph"/>
              <w:ind w:right="33"/>
              <w:rPr>
                <w:i/>
                <w:sz w:val="20"/>
                <w:szCs w:val="20"/>
              </w:rPr>
            </w:pPr>
            <w:r>
              <w:rPr>
                <w:i/>
                <w:sz w:val="20"/>
                <w:szCs w:val="20"/>
              </w:rPr>
              <w:t>младшая группа</w:t>
            </w:r>
          </w:p>
          <w:p w14:paraId="29FE8ED7" w14:textId="77777777" w:rsidR="002C6E8D" w:rsidRDefault="002C6E8D">
            <w:pPr>
              <w:pStyle w:val="TableParagraph"/>
              <w:ind w:right="33"/>
              <w:rPr>
                <w:sz w:val="20"/>
                <w:szCs w:val="20"/>
              </w:rPr>
            </w:pPr>
          </w:p>
        </w:tc>
        <w:tc>
          <w:tcPr>
            <w:tcW w:w="2870" w:type="dxa"/>
            <w:tcBorders>
              <w:bottom w:val="single" w:sz="4" w:space="0" w:color="auto"/>
            </w:tcBorders>
            <w:shd w:val="clear" w:color="auto" w:fill="auto"/>
          </w:tcPr>
          <w:p w14:paraId="25BA9344" w14:textId="77777777" w:rsidR="002C6E8D" w:rsidRDefault="0069355F">
            <w:pPr>
              <w:pStyle w:val="TableParagraph"/>
              <w:ind w:right="395"/>
              <w:rPr>
                <w:sz w:val="20"/>
                <w:szCs w:val="20"/>
              </w:rPr>
            </w:pPr>
            <w:r>
              <w:rPr>
                <w:b/>
                <w:sz w:val="20"/>
                <w:szCs w:val="20"/>
              </w:rPr>
              <w:t>Консультация</w:t>
            </w:r>
            <w:r>
              <w:rPr>
                <w:sz w:val="20"/>
                <w:szCs w:val="20"/>
              </w:rPr>
              <w:t xml:space="preserve"> для родителей</w:t>
            </w:r>
          </w:p>
          <w:p w14:paraId="01B06449" w14:textId="77777777" w:rsidR="002C6E8D" w:rsidRDefault="0069355F">
            <w:pPr>
              <w:pStyle w:val="TableParagraph"/>
              <w:ind w:right="395"/>
              <w:rPr>
                <w:sz w:val="20"/>
                <w:szCs w:val="20"/>
              </w:rPr>
            </w:pPr>
            <w:r>
              <w:rPr>
                <w:sz w:val="20"/>
                <w:szCs w:val="20"/>
              </w:rPr>
              <w:t>«Что нужно рассказать детям о российской символике?»</w:t>
            </w:r>
          </w:p>
          <w:p w14:paraId="6703EA0E" w14:textId="77777777" w:rsidR="002C6E8D" w:rsidRDefault="002C6E8D">
            <w:pPr>
              <w:pStyle w:val="TableParagraph"/>
              <w:ind w:right="395"/>
              <w:rPr>
                <w:sz w:val="20"/>
                <w:szCs w:val="20"/>
              </w:rPr>
            </w:pPr>
          </w:p>
          <w:p w14:paraId="1C371B5E" w14:textId="77777777" w:rsidR="002C6E8D" w:rsidRDefault="0069355F">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2C6E8D" w14:paraId="58DD4CFF" w14:textId="77777777">
        <w:tc>
          <w:tcPr>
            <w:tcW w:w="1196" w:type="dxa"/>
            <w:vMerge w:val="restart"/>
            <w:tcBorders>
              <w:bottom w:val="none" w:sz="4" w:space="0" w:color="000000"/>
            </w:tcBorders>
            <w:shd w:val="clear" w:color="auto" w:fill="auto"/>
          </w:tcPr>
          <w:p w14:paraId="6C2D7E29" w14:textId="77777777" w:rsidR="002C6E8D" w:rsidRDefault="0069355F">
            <w:pPr>
              <w:jc w:val="center"/>
              <w:rPr>
                <w:b/>
                <w:bCs/>
                <w:sz w:val="20"/>
              </w:rPr>
            </w:pPr>
            <w:r>
              <w:rPr>
                <w:b/>
                <w:bCs/>
                <w:sz w:val="20"/>
              </w:rPr>
              <w:t>декабрь</w:t>
            </w:r>
          </w:p>
        </w:tc>
        <w:tc>
          <w:tcPr>
            <w:tcW w:w="1606" w:type="dxa"/>
            <w:shd w:val="clear" w:color="auto" w:fill="auto"/>
          </w:tcPr>
          <w:p w14:paraId="284DE0AF" w14:textId="77777777" w:rsidR="002C6E8D" w:rsidRDefault="002C6E8D">
            <w:pPr>
              <w:rPr>
                <w:bCs/>
                <w:sz w:val="20"/>
              </w:rPr>
            </w:pPr>
          </w:p>
          <w:p w14:paraId="4EB161BB" w14:textId="77777777" w:rsidR="002C6E8D" w:rsidRDefault="002C6E8D">
            <w:pPr>
              <w:rPr>
                <w:bCs/>
                <w:sz w:val="20"/>
              </w:rPr>
            </w:pPr>
          </w:p>
          <w:p w14:paraId="05FF19B4" w14:textId="77777777" w:rsidR="002C6E8D" w:rsidRDefault="0069355F">
            <w:pPr>
              <w:rPr>
                <w:bCs/>
                <w:sz w:val="20"/>
              </w:rPr>
            </w:pPr>
            <w:r>
              <w:rPr>
                <w:bCs/>
                <w:sz w:val="20"/>
              </w:rPr>
              <w:t>ПатриотическоеСоциальное</w:t>
            </w:r>
          </w:p>
          <w:p w14:paraId="2689CEE8" w14:textId="77777777" w:rsidR="002C6E8D" w:rsidRDefault="0069355F">
            <w:pPr>
              <w:rPr>
                <w:bCs/>
                <w:sz w:val="20"/>
              </w:rPr>
            </w:pPr>
            <w:r>
              <w:rPr>
                <w:bCs/>
                <w:sz w:val="20"/>
              </w:rPr>
              <w:t>Познавательное</w:t>
            </w:r>
          </w:p>
          <w:p w14:paraId="0FD35CD2" w14:textId="77777777" w:rsidR="002C6E8D" w:rsidRDefault="0069355F">
            <w:pPr>
              <w:rPr>
                <w:bCs/>
                <w:sz w:val="20"/>
              </w:rPr>
            </w:pPr>
            <w:r>
              <w:rPr>
                <w:bCs/>
                <w:sz w:val="20"/>
              </w:rPr>
              <w:t>Физическое</w:t>
            </w:r>
          </w:p>
          <w:p w14:paraId="3A9CA328" w14:textId="77777777" w:rsidR="002C6E8D" w:rsidRDefault="002C6E8D">
            <w:pPr>
              <w:rPr>
                <w:bCs/>
                <w:sz w:val="20"/>
              </w:rPr>
            </w:pPr>
          </w:p>
        </w:tc>
        <w:tc>
          <w:tcPr>
            <w:tcW w:w="1842" w:type="dxa"/>
            <w:vMerge w:val="restart"/>
            <w:shd w:val="clear" w:color="auto" w:fill="auto"/>
          </w:tcPr>
          <w:p w14:paraId="262BF838" w14:textId="77777777" w:rsidR="002C6E8D" w:rsidRDefault="0069355F">
            <w:pPr>
              <w:jc w:val="center"/>
              <w:rPr>
                <w:bCs/>
                <w:sz w:val="20"/>
              </w:rPr>
            </w:pPr>
            <w:r>
              <w:rPr>
                <w:bCs/>
                <w:sz w:val="20"/>
              </w:rPr>
              <w:t>3 декабря</w:t>
            </w:r>
          </w:p>
          <w:p w14:paraId="7FDE4924" w14:textId="77777777" w:rsidR="002C6E8D" w:rsidRDefault="002C6E8D">
            <w:pPr>
              <w:jc w:val="center"/>
              <w:rPr>
                <w:bCs/>
                <w:sz w:val="20"/>
              </w:rPr>
            </w:pPr>
          </w:p>
          <w:p w14:paraId="0DA8F141" w14:textId="77777777" w:rsidR="002C6E8D" w:rsidRDefault="0069355F">
            <w:pPr>
              <w:jc w:val="center"/>
              <w:rPr>
                <w:b/>
                <w:bCs/>
                <w:sz w:val="20"/>
              </w:rPr>
            </w:pPr>
            <w:r>
              <w:rPr>
                <w:b/>
                <w:bCs/>
                <w:sz w:val="20"/>
              </w:rPr>
              <w:t>День неизвестного солдата</w:t>
            </w:r>
          </w:p>
          <w:p w14:paraId="253BF1CE" w14:textId="77777777" w:rsidR="002C6E8D" w:rsidRDefault="002C6E8D">
            <w:pPr>
              <w:rPr>
                <w:bCs/>
                <w:sz w:val="20"/>
              </w:rPr>
            </w:pPr>
          </w:p>
          <w:p w14:paraId="07B81F3E" w14:textId="77777777" w:rsidR="002C6E8D" w:rsidRDefault="002C6E8D">
            <w:pPr>
              <w:rPr>
                <w:bCs/>
                <w:sz w:val="20"/>
              </w:rPr>
            </w:pPr>
          </w:p>
          <w:p w14:paraId="3D9331DD" w14:textId="77777777" w:rsidR="002C6E8D" w:rsidRDefault="002C6E8D">
            <w:pPr>
              <w:rPr>
                <w:bCs/>
                <w:sz w:val="20"/>
              </w:rPr>
            </w:pPr>
          </w:p>
          <w:p w14:paraId="52ECC8CB" w14:textId="77777777" w:rsidR="002C6E8D" w:rsidRDefault="002C6E8D">
            <w:pPr>
              <w:rPr>
                <w:bCs/>
                <w:sz w:val="20"/>
              </w:rPr>
            </w:pPr>
          </w:p>
          <w:p w14:paraId="60E007F5" w14:textId="77777777" w:rsidR="002C6E8D" w:rsidRDefault="002C6E8D">
            <w:pPr>
              <w:rPr>
                <w:bCs/>
                <w:color w:val="002060"/>
                <w:sz w:val="20"/>
              </w:rPr>
            </w:pPr>
          </w:p>
          <w:p w14:paraId="0D9E37A5" w14:textId="77777777" w:rsidR="002C6E8D" w:rsidRDefault="002C6E8D">
            <w:pPr>
              <w:rPr>
                <w:bCs/>
                <w:color w:val="002060"/>
                <w:sz w:val="20"/>
              </w:rPr>
            </w:pPr>
          </w:p>
          <w:p w14:paraId="09C96F2A" w14:textId="77777777" w:rsidR="002C6E8D" w:rsidRDefault="0069355F">
            <w:pPr>
              <w:jc w:val="center"/>
              <w:rPr>
                <w:b/>
                <w:bCs/>
                <w:color w:val="002060"/>
                <w:sz w:val="20"/>
              </w:rPr>
            </w:pPr>
            <w:r>
              <w:rPr>
                <w:b/>
                <w:bCs/>
                <w:sz w:val="20"/>
              </w:rPr>
              <w:t>Международный день инвалидов</w:t>
            </w:r>
          </w:p>
        </w:tc>
        <w:tc>
          <w:tcPr>
            <w:tcW w:w="4253" w:type="dxa"/>
            <w:shd w:val="clear" w:color="auto" w:fill="auto"/>
          </w:tcPr>
          <w:p w14:paraId="0FBA56E8" w14:textId="77777777"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t>Беседы</w:t>
            </w:r>
            <w:r>
              <w:rPr>
                <w:spacing w:val="-11"/>
                <w:sz w:val="20"/>
                <w:szCs w:val="20"/>
              </w:rPr>
              <w:t xml:space="preserve"> </w:t>
            </w:r>
            <w:r>
              <w:rPr>
                <w:sz w:val="20"/>
                <w:szCs w:val="20"/>
              </w:rPr>
              <w:t>и</w:t>
            </w:r>
            <w:r>
              <w:rPr>
                <w:spacing w:val="-11"/>
                <w:sz w:val="20"/>
                <w:szCs w:val="20"/>
              </w:rPr>
              <w:t xml:space="preserve"> </w:t>
            </w:r>
            <w:r>
              <w:rPr>
                <w:sz w:val="20"/>
                <w:szCs w:val="20"/>
              </w:rPr>
              <w:t>просмотр</w:t>
            </w:r>
            <w:r>
              <w:rPr>
                <w:spacing w:val="-11"/>
                <w:sz w:val="20"/>
                <w:szCs w:val="20"/>
              </w:rPr>
              <w:t xml:space="preserve"> </w:t>
            </w:r>
            <w:r>
              <w:rPr>
                <w:sz w:val="20"/>
                <w:szCs w:val="20"/>
              </w:rPr>
              <w:t>материалов</w:t>
            </w:r>
            <w:r>
              <w:rPr>
                <w:spacing w:val="-67"/>
                <w:sz w:val="20"/>
                <w:szCs w:val="20"/>
              </w:rPr>
              <w:t xml:space="preserve"> </w:t>
            </w:r>
            <w:r>
              <w:rPr>
                <w:sz w:val="20"/>
                <w:szCs w:val="20"/>
              </w:rPr>
              <w:t>о памятниках и мемориалах</w:t>
            </w:r>
            <w:r>
              <w:rPr>
                <w:spacing w:val="1"/>
                <w:sz w:val="20"/>
                <w:szCs w:val="20"/>
              </w:rPr>
              <w:t xml:space="preserve"> </w:t>
            </w:r>
            <w:r>
              <w:rPr>
                <w:sz w:val="20"/>
                <w:szCs w:val="20"/>
              </w:rPr>
              <w:t>неизвестному</w:t>
            </w:r>
            <w:r>
              <w:rPr>
                <w:spacing w:val="1"/>
                <w:sz w:val="20"/>
                <w:szCs w:val="20"/>
              </w:rPr>
              <w:t xml:space="preserve"> </w:t>
            </w:r>
            <w:r>
              <w:rPr>
                <w:sz w:val="20"/>
                <w:szCs w:val="20"/>
              </w:rPr>
              <w:t>солдату</w:t>
            </w:r>
          </w:p>
          <w:p w14:paraId="7AA4C20B" w14:textId="77777777"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t xml:space="preserve"> Презентация</w:t>
            </w:r>
            <w:r>
              <w:rPr>
                <w:spacing w:val="-13"/>
                <w:sz w:val="20"/>
                <w:szCs w:val="20"/>
              </w:rPr>
              <w:t xml:space="preserve"> </w:t>
            </w:r>
            <w:r>
              <w:rPr>
                <w:sz w:val="20"/>
                <w:szCs w:val="20"/>
              </w:rPr>
              <w:t>«Книга</w:t>
            </w:r>
            <w:r>
              <w:rPr>
                <w:spacing w:val="-12"/>
                <w:sz w:val="20"/>
                <w:szCs w:val="20"/>
              </w:rPr>
              <w:t xml:space="preserve"> </w:t>
            </w:r>
            <w:r>
              <w:rPr>
                <w:sz w:val="20"/>
                <w:szCs w:val="20"/>
              </w:rPr>
              <w:t>памяти»</w:t>
            </w:r>
          </w:p>
          <w:p w14:paraId="1DB50FF1" w14:textId="77777777" w:rsidR="002C6E8D" w:rsidRDefault="0069355F" w:rsidP="00E04FBF">
            <w:pPr>
              <w:pStyle w:val="TableParagraph"/>
              <w:numPr>
                <w:ilvl w:val="0"/>
                <w:numId w:val="34"/>
              </w:numPr>
              <w:tabs>
                <w:tab w:val="left" w:pos="435"/>
                <w:tab w:val="left" w:pos="3540"/>
              </w:tabs>
              <w:ind w:left="0" w:firstLine="360"/>
              <w:jc w:val="both"/>
              <w:rPr>
                <w:sz w:val="20"/>
                <w:szCs w:val="20"/>
              </w:rPr>
            </w:pPr>
            <w:r>
              <w:rPr>
                <w:sz w:val="20"/>
                <w:szCs w:val="20"/>
              </w:rPr>
              <w:t xml:space="preserve"> Совместное</w:t>
            </w:r>
            <w:r>
              <w:rPr>
                <w:spacing w:val="-7"/>
                <w:sz w:val="20"/>
                <w:szCs w:val="20"/>
              </w:rPr>
              <w:t xml:space="preserve"> </w:t>
            </w:r>
            <w:r>
              <w:rPr>
                <w:sz w:val="20"/>
                <w:szCs w:val="20"/>
              </w:rPr>
              <w:t>рисование</w:t>
            </w:r>
            <w:r>
              <w:rPr>
                <w:spacing w:val="-7"/>
                <w:sz w:val="20"/>
                <w:szCs w:val="20"/>
              </w:rPr>
              <w:t xml:space="preserve"> </w:t>
            </w:r>
            <w:r>
              <w:rPr>
                <w:sz w:val="20"/>
                <w:szCs w:val="20"/>
              </w:rPr>
              <w:t>плаката «Памяти</w:t>
            </w:r>
            <w:r>
              <w:rPr>
                <w:spacing w:val="36"/>
                <w:sz w:val="20"/>
                <w:szCs w:val="20"/>
              </w:rPr>
              <w:t xml:space="preserve"> </w:t>
            </w:r>
            <w:r>
              <w:rPr>
                <w:sz w:val="20"/>
                <w:szCs w:val="20"/>
              </w:rPr>
              <w:t>неизвестного</w:t>
            </w:r>
            <w:r>
              <w:rPr>
                <w:spacing w:val="36"/>
                <w:sz w:val="20"/>
                <w:szCs w:val="20"/>
              </w:rPr>
              <w:t xml:space="preserve"> </w:t>
            </w:r>
            <w:r>
              <w:rPr>
                <w:sz w:val="20"/>
                <w:szCs w:val="20"/>
              </w:rPr>
              <w:t>солдата»</w:t>
            </w:r>
          </w:p>
        </w:tc>
        <w:tc>
          <w:tcPr>
            <w:tcW w:w="3401" w:type="dxa"/>
            <w:vMerge w:val="restart"/>
            <w:shd w:val="clear" w:color="auto" w:fill="auto"/>
          </w:tcPr>
          <w:p w14:paraId="4631526A" w14:textId="77777777" w:rsidR="002C6E8D" w:rsidRDefault="0069355F">
            <w:pPr>
              <w:pStyle w:val="TableParagraph"/>
              <w:spacing w:before="1"/>
              <w:rPr>
                <w:b/>
                <w:sz w:val="20"/>
                <w:szCs w:val="20"/>
              </w:rPr>
            </w:pPr>
            <w:r>
              <w:rPr>
                <w:b/>
                <w:sz w:val="20"/>
                <w:szCs w:val="20"/>
              </w:rPr>
              <w:t>Спортивное мероприятие «Смелые, сильные, духом крепкие!»</w:t>
            </w:r>
          </w:p>
          <w:p w14:paraId="6D337962" w14:textId="77777777" w:rsidR="002C6E8D" w:rsidRDefault="0069355F">
            <w:pPr>
              <w:pStyle w:val="TableParagraph"/>
              <w:tabs>
                <w:tab w:val="left" w:pos="2302"/>
              </w:tabs>
              <w:spacing w:after="200"/>
              <w:ind w:right="33"/>
              <w:rPr>
                <w:i/>
                <w:sz w:val="20"/>
                <w:szCs w:val="20"/>
              </w:rPr>
            </w:pPr>
            <w:r>
              <w:rPr>
                <w:i/>
                <w:sz w:val="20"/>
                <w:szCs w:val="20"/>
              </w:rPr>
              <w:t>средняя, старшая, подготовительная группы</w:t>
            </w:r>
          </w:p>
          <w:p w14:paraId="6AC48C60" w14:textId="77777777" w:rsidR="002C6E8D" w:rsidRDefault="002C6E8D">
            <w:pPr>
              <w:pStyle w:val="TableParagraph"/>
              <w:tabs>
                <w:tab w:val="left" w:pos="2302"/>
              </w:tabs>
              <w:spacing w:after="200"/>
              <w:ind w:right="33"/>
              <w:rPr>
                <w:i/>
                <w:sz w:val="20"/>
                <w:szCs w:val="20"/>
              </w:rPr>
            </w:pPr>
          </w:p>
          <w:p w14:paraId="114A2EBF" w14:textId="77777777" w:rsidR="002C6E8D" w:rsidRDefault="002C6E8D">
            <w:pPr>
              <w:pStyle w:val="TableParagraph"/>
              <w:tabs>
                <w:tab w:val="left" w:pos="2302"/>
              </w:tabs>
              <w:spacing w:after="200"/>
              <w:ind w:right="33"/>
              <w:rPr>
                <w:i/>
                <w:sz w:val="20"/>
                <w:szCs w:val="20"/>
              </w:rPr>
            </w:pPr>
          </w:p>
          <w:p w14:paraId="65F01034" w14:textId="77777777" w:rsidR="002C6E8D" w:rsidRDefault="002C6E8D">
            <w:pPr>
              <w:pStyle w:val="TableParagraph"/>
              <w:tabs>
                <w:tab w:val="left" w:pos="2302"/>
              </w:tabs>
              <w:spacing w:after="200"/>
              <w:ind w:right="33"/>
              <w:rPr>
                <w:i/>
                <w:sz w:val="20"/>
                <w:szCs w:val="20"/>
              </w:rPr>
            </w:pPr>
          </w:p>
          <w:p w14:paraId="45AA8B48" w14:textId="77777777" w:rsidR="002C6E8D" w:rsidRDefault="0069355F">
            <w:pPr>
              <w:pStyle w:val="TableParagraph"/>
              <w:tabs>
                <w:tab w:val="left" w:pos="2302"/>
              </w:tabs>
              <w:ind w:right="33"/>
              <w:rPr>
                <w:b/>
                <w:sz w:val="20"/>
                <w:szCs w:val="20"/>
              </w:rPr>
            </w:pPr>
            <w:r>
              <w:rPr>
                <w:b/>
                <w:sz w:val="20"/>
                <w:szCs w:val="20"/>
              </w:rPr>
              <w:t>«Игровая карусель-Дорогою добра»</w:t>
            </w:r>
          </w:p>
          <w:p w14:paraId="3AAE34AE" w14:textId="77777777" w:rsidR="002C6E8D" w:rsidRDefault="0069355F">
            <w:pPr>
              <w:pStyle w:val="TableParagraph"/>
              <w:tabs>
                <w:tab w:val="left" w:pos="2302"/>
              </w:tabs>
              <w:spacing w:after="200"/>
              <w:ind w:right="33"/>
              <w:rPr>
                <w:i/>
                <w:sz w:val="20"/>
                <w:szCs w:val="20"/>
              </w:rPr>
            </w:pPr>
            <w:r>
              <w:rPr>
                <w:i/>
                <w:sz w:val="20"/>
                <w:szCs w:val="20"/>
              </w:rPr>
              <w:lastRenderedPageBreak/>
              <w:t>младшая группа</w:t>
            </w:r>
          </w:p>
          <w:p w14:paraId="4827C3CA" w14:textId="77777777" w:rsidR="002C6E8D" w:rsidRDefault="0069355F">
            <w:pPr>
              <w:pStyle w:val="TableParagraph"/>
              <w:spacing w:before="1"/>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14:paraId="388EE849" w14:textId="77777777" w:rsidR="002C6E8D" w:rsidRDefault="0069355F">
            <w:pPr>
              <w:pStyle w:val="TableParagraph"/>
              <w:spacing w:before="1"/>
              <w:rPr>
                <w:sz w:val="20"/>
                <w:szCs w:val="20"/>
              </w:rPr>
            </w:pPr>
            <w:r>
              <w:rPr>
                <w:b/>
                <w:sz w:val="20"/>
                <w:szCs w:val="20"/>
              </w:rPr>
              <w:lastRenderedPageBreak/>
              <w:t>Консультация</w:t>
            </w:r>
            <w:r>
              <w:rPr>
                <w:sz w:val="20"/>
                <w:szCs w:val="20"/>
              </w:rPr>
              <w:t xml:space="preserve"> для родителей «Знакомьте детей с героическим прошлым России»</w:t>
            </w:r>
          </w:p>
          <w:p w14:paraId="5D72126F" w14:textId="77777777" w:rsidR="002C6E8D" w:rsidRDefault="002C6E8D">
            <w:pPr>
              <w:pStyle w:val="TableParagraph"/>
              <w:spacing w:before="1"/>
              <w:rPr>
                <w:sz w:val="20"/>
                <w:szCs w:val="20"/>
              </w:rPr>
            </w:pPr>
          </w:p>
          <w:p w14:paraId="7C3A04F6" w14:textId="77777777" w:rsidR="002C6E8D" w:rsidRDefault="0069355F">
            <w:pPr>
              <w:pStyle w:val="TableParagraph"/>
              <w:spacing w:before="1"/>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2C6E8D" w14:paraId="4B983C42" w14:textId="77777777">
        <w:tc>
          <w:tcPr>
            <w:tcW w:w="1196" w:type="dxa"/>
            <w:vMerge/>
            <w:tcBorders>
              <w:top w:val="none" w:sz="4" w:space="0" w:color="000000"/>
              <w:bottom w:val="none" w:sz="4" w:space="0" w:color="000000"/>
            </w:tcBorders>
            <w:shd w:val="clear" w:color="auto" w:fill="auto"/>
          </w:tcPr>
          <w:p w14:paraId="3CDFC7C0" w14:textId="77777777" w:rsidR="002C6E8D" w:rsidRDefault="002C6E8D">
            <w:pPr>
              <w:jc w:val="center"/>
              <w:rPr>
                <w:b/>
                <w:bCs/>
                <w:sz w:val="20"/>
              </w:rPr>
            </w:pPr>
          </w:p>
        </w:tc>
        <w:tc>
          <w:tcPr>
            <w:tcW w:w="1606" w:type="dxa"/>
            <w:shd w:val="clear" w:color="auto" w:fill="auto"/>
          </w:tcPr>
          <w:p w14:paraId="6FFEE6EA" w14:textId="77777777" w:rsidR="002C6E8D" w:rsidRDefault="002C6E8D">
            <w:pPr>
              <w:rPr>
                <w:bCs/>
                <w:sz w:val="20"/>
              </w:rPr>
            </w:pPr>
          </w:p>
          <w:p w14:paraId="20ED9ADE" w14:textId="77777777" w:rsidR="002C6E8D" w:rsidRDefault="002C6E8D">
            <w:pPr>
              <w:rPr>
                <w:bCs/>
                <w:sz w:val="20"/>
              </w:rPr>
            </w:pPr>
          </w:p>
          <w:p w14:paraId="565AF3DD" w14:textId="77777777" w:rsidR="002C6E8D" w:rsidRDefault="0069355F">
            <w:pPr>
              <w:rPr>
                <w:bCs/>
                <w:sz w:val="20"/>
              </w:rPr>
            </w:pPr>
            <w:r>
              <w:rPr>
                <w:bCs/>
                <w:sz w:val="20"/>
              </w:rPr>
              <w:t>Духовно- нравственное</w:t>
            </w:r>
          </w:p>
          <w:p w14:paraId="7A4A4E7B" w14:textId="77777777" w:rsidR="002C6E8D" w:rsidRDefault="0069355F">
            <w:pPr>
              <w:rPr>
                <w:bCs/>
                <w:sz w:val="20"/>
              </w:rPr>
            </w:pPr>
            <w:r>
              <w:rPr>
                <w:bCs/>
                <w:sz w:val="20"/>
              </w:rPr>
              <w:t>Социальное</w:t>
            </w:r>
          </w:p>
          <w:p w14:paraId="0FB1C5CA" w14:textId="77777777" w:rsidR="002C6E8D" w:rsidRDefault="002C6E8D">
            <w:pPr>
              <w:rPr>
                <w:bCs/>
                <w:color w:val="002060"/>
                <w:sz w:val="20"/>
              </w:rPr>
            </w:pPr>
          </w:p>
        </w:tc>
        <w:tc>
          <w:tcPr>
            <w:tcW w:w="1842" w:type="dxa"/>
            <w:vMerge/>
            <w:shd w:val="clear" w:color="auto" w:fill="auto"/>
          </w:tcPr>
          <w:p w14:paraId="31FD88A9" w14:textId="77777777" w:rsidR="002C6E8D" w:rsidRDefault="002C6E8D">
            <w:pPr>
              <w:rPr>
                <w:bCs/>
                <w:color w:val="002060"/>
                <w:sz w:val="20"/>
              </w:rPr>
            </w:pPr>
          </w:p>
        </w:tc>
        <w:tc>
          <w:tcPr>
            <w:tcW w:w="4253" w:type="dxa"/>
            <w:shd w:val="clear" w:color="auto" w:fill="auto"/>
          </w:tcPr>
          <w:p w14:paraId="667090A9" w14:textId="77777777"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Беседы</w:t>
            </w:r>
            <w:r>
              <w:rPr>
                <w:spacing w:val="8"/>
                <w:sz w:val="20"/>
                <w:szCs w:val="20"/>
              </w:rPr>
              <w:t xml:space="preserve"> </w:t>
            </w:r>
            <w:r>
              <w:rPr>
                <w:sz w:val="20"/>
                <w:szCs w:val="20"/>
              </w:rPr>
              <w:t>«Люди</w:t>
            </w:r>
            <w:r>
              <w:rPr>
                <w:spacing w:val="8"/>
                <w:sz w:val="20"/>
                <w:szCs w:val="20"/>
              </w:rPr>
              <w:t xml:space="preserve"> </w:t>
            </w:r>
            <w:r>
              <w:rPr>
                <w:sz w:val="20"/>
                <w:szCs w:val="20"/>
              </w:rPr>
              <w:t>так</w:t>
            </w:r>
            <w:r>
              <w:rPr>
                <w:spacing w:val="9"/>
                <w:sz w:val="20"/>
                <w:szCs w:val="20"/>
              </w:rPr>
              <w:t xml:space="preserve"> </w:t>
            </w:r>
            <w:r>
              <w:rPr>
                <w:sz w:val="20"/>
                <w:szCs w:val="20"/>
              </w:rPr>
              <w:t>не</w:t>
            </w:r>
            <w:r>
              <w:rPr>
                <w:spacing w:val="8"/>
                <w:sz w:val="20"/>
                <w:szCs w:val="20"/>
              </w:rPr>
              <w:t xml:space="preserve"> </w:t>
            </w:r>
            <w:r>
              <w:rPr>
                <w:sz w:val="20"/>
                <w:szCs w:val="20"/>
              </w:rPr>
              <w:t>делятся...»,</w:t>
            </w:r>
            <w:r>
              <w:rPr>
                <w:spacing w:val="9"/>
                <w:sz w:val="20"/>
                <w:szCs w:val="20"/>
              </w:rPr>
              <w:t xml:space="preserve"> </w:t>
            </w:r>
            <w:r>
              <w:rPr>
                <w:sz w:val="20"/>
                <w:szCs w:val="20"/>
              </w:rPr>
              <w:t>«Если</w:t>
            </w:r>
            <w:r>
              <w:rPr>
                <w:spacing w:val="-64"/>
                <w:sz w:val="20"/>
                <w:szCs w:val="20"/>
              </w:rPr>
              <w:t xml:space="preserve"> </w:t>
            </w:r>
            <w:r>
              <w:rPr>
                <w:sz w:val="20"/>
                <w:szCs w:val="20"/>
              </w:rPr>
              <w:t>добрый</w:t>
            </w:r>
            <w:r>
              <w:rPr>
                <w:spacing w:val="5"/>
                <w:sz w:val="20"/>
                <w:szCs w:val="20"/>
              </w:rPr>
              <w:t xml:space="preserve"> </w:t>
            </w:r>
            <w:r>
              <w:rPr>
                <w:sz w:val="20"/>
                <w:szCs w:val="20"/>
              </w:rPr>
              <w:t>ты...»</w:t>
            </w:r>
          </w:p>
          <w:p w14:paraId="076A985D" w14:textId="77777777"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Чтение «Цветик – семицветик» В. Катаева, «Вовка-добрая душа» А. Барто,  сказок: «Стойкий оловянный солдатик»,  </w:t>
            </w:r>
            <w:r>
              <w:rPr>
                <w:sz w:val="20"/>
                <w:szCs w:val="20"/>
              </w:rPr>
              <w:lastRenderedPageBreak/>
              <w:t>«Хроменькая уточка»</w:t>
            </w:r>
          </w:p>
          <w:p w14:paraId="1F63C9A8" w14:textId="77777777"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Выставки</w:t>
            </w:r>
            <w:r>
              <w:rPr>
                <w:spacing w:val="-13"/>
                <w:sz w:val="20"/>
                <w:szCs w:val="20"/>
              </w:rPr>
              <w:t xml:space="preserve"> </w:t>
            </w:r>
            <w:r>
              <w:rPr>
                <w:sz w:val="20"/>
                <w:szCs w:val="20"/>
              </w:rPr>
              <w:t>детских</w:t>
            </w:r>
            <w:r>
              <w:rPr>
                <w:spacing w:val="-12"/>
                <w:sz w:val="20"/>
                <w:szCs w:val="20"/>
              </w:rPr>
              <w:t xml:space="preserve"> </w:t>
            </w:r>
            <w:r>
              <w:rPr>
                <w:sz w:val="20"/>
                <w:szCs w:val="20"/>
              </w:rPr>
              <w:t>работ</w:t>
            </w:r>
            <w:r>
              <w:rPr>
                <w:spacing w:val="-12"/>
                <w:sz w:val="20"/>
                <w:szCs w:val="20"/>
              </w:rPr>
              <w:t xml:space="preserve"> </w:t>
            </w:r>
            <w:r>
              <w:rPr>
                <w:sz w:val="20"/>
                <w:szCs w:val="20"/>
              </w:rPr>
              <w:t>«Пусть</w:t>
            </w:r>
            <w:r>
              <w:rPr>
                <w:spacing w:val="-12"/>
                <w:sz w:val="20"/>
                <w:szCs w:val="20"/>
              </w:rPr>
              <w:t xml:space="preserve"> </w:t>
            </w:r>
            <w:r>
              <w:rPr>
                <w:sz w:val="20"/>
                <w:szCs w:val="20"/>
              </w:rPr>
              <w:t>всегда</w:t>
            </w:r>
            <w:r>
              <w:rPr>
                <w:spacing w:val="-67"/>
                <w:sz w:val="20"/>
                <w:szCs w:val="20"/>
              </w:rPr>
              <w:t xml:space="preserve"> </w:t>
            </w:r>
            <w:r>
              <w:rPr>
                <w:sz w:val="20"/>
                <w:szCs w:val="20"/>
              </w:rPr>
              <w:t>будет</w:t>
            </w:r>
            <w:r>
              <w:rPr>
                <w:spacing w:val="-7"/>
                <w:sz w:val="20"/>
                <w:szCs w:val="20"/>
              </w:rPr>
              <w:t xml:space="preserve"> </w:t>
            </w:r>
            <w:r>
              <w:rPr>
                <w:sz w:val="20"/>
                <w:szCs w:val="20"/>
              </w:rPr>
              <w:t>солнце»,</w:t>
            </w:r>
            <w:r>
              <w:rPr>
                <w:spacing w:val="-6"/>
                <w:sz w:val="20"/>
                <w:szCs w:val="20"/>
              </w:rPr>
              <w:t xml:space="preserve"> </w:t>
            </w:r>
            <w:r>
              <w:rPr>
                <w:sz w:val="20"/>
                <w:szCs w:val="20"/>
              </w:rPr>
              <w:t>«От</w:t>
            </w:r>
            <w:r>
              <w:rPr>
                <w:spacing w:val="-7"/>
                <w:sz w:val="20"/>
                <w:szCs w:val="20"/>
              </w:rPr>
              <w:t xml:space="preserve"> </w:t>
            </w:r>
            <w:r>
              <w:rPr>
                <w:sz w:val="20"/>
                <w:szCs w:val="20"/>
              </w:rPr>
              <w:t>сердца</w:t>
            </w:r>
            <w:r>
              <w:rPr>
                <w:spacing w:val="-6"/>
                <w:sz w:val="20"/>
                <w:szCs w:val="20"/>
              </w:rPr>
              <w:t xml:space="preserve"> </w:t>
            </w:r>
            <w:r>
              <w:rPr>
                <w:sz w:val="20"/>
                <w:szCs w:val="20"/>
              </w:rPr>
              <w:t>к</w:t>
            </w:r>
            <w:r>
              <w:rPr>
                <w:spacing w:val="-7"/>
                <w:sz w:val="20"/>
                <w:szCs w:val="20"/>
              </w:rPr>
              <w:t xml:space="preserve"> </w:t>
            </w:r>
            <w:r>
              <w:rPr>
                <w:sz w:val="20"/>
                <w:szCs w:val="20"/>
              </w:rPr>
              <w:t>сердцу»</w:t>
            </w:r>
          </w:p>
        </w:tc>
        <w:tc>
          <w:tcPr>
            <w:tcW w:w="3401" w:type="dxa"/>
            <w:vMerge/>
            <w:shd w:val="clear" w:color="auto" w:fill="auto"/>
          </w:tcPr>
          <w:p w14:paraId="523BE967" w14:textId="77777777" w:rsidR="002C6E8D" w:rsidRDefault="002C6E8D">
            <w:pPr>
              <w:rPr>
                <w:sz w:val="20"/>
              </w:rPr>
            </w:pPr>
          </w:p>
        </w:tc>
        <w:tc>
          <w:tcPr>
            <w:tcW w:w="2870" w:type="dxa"/>
            <w:tcBorders>
              <w:top w:val="none" w:sz="4" w:space="0" w:color="000000"/>
            </w:tcBorders>
            <w:shd w:val="clear" w:color="auto" w:fill="auto"/>
          </w:tcPr>
          <w:p w14:paraId="5F75F72C" w14:textId="77777777" w:rsidR="002C6E8D" w:rsidRDefault="002C6E8D">
            <w:pPr>
              <w:rPr>
                <w:sz w:val="20"/>
              </w:rPr>
            </w:pPr>
          </w:p>
        </w:tc>
      </w:tr>
      <w:tr w:rsidR="002C6E8D" w14:paraId="3A5D4DE0" w14:textId="77777777">
        <w:trPr>
          <w:trHeight w:val="2823"/>
        </w:trPr>
        <w:tc>
          <w:tcPr>
            <w:tcW w:w="1196" w:type="dxa"/>
            <w:vMerge/>
            <w:tcBorders>
              <w:top w:val="none" w:sz="4" w:space="0" w:color="000000"/>
              <w:bottom w:val="none" w:sz="4" w:space="0" w:color="000000"/>
            </w:tcBorders>
            <w:shd w:val="clear" w:color="auto" w:fill="auto"/>
          </w:tcPr>
          <w:p w14:paraId="2A4C91AF" w14:textId="77777777" w:rsidR="002C6E8D" w:rsidRDefault="002C6E8D">
            <w:pPr>
              <w:jc w:val="center"/>
              <w:rPr>
                <w:b/>
                <w:bCs/>
                <w:sz w:val="20"/>
              </w:rPr>
            </w:pPr>
          </w:p>
        </w:tc>
        <w:tc>
          <w:tcPr>
            <w:tcW w:w="1606" w:type="dxa"/>
            <w:shd w:val="clear" w:color="auto" w:fill="auto"/>
          </w:tcPr>
          <w:p w14:paraId="567DBB04" w14:textId="77777777" w:rsidR="002C6E8D" w:rsidRDefault="0069355F">
            <w:pPr>
              <w:ind w:right="-250"/>
              <w:rPr>
                <w:sz w:val="20"/>
              </w:rPr>
            </w:pPr>
            <w:r>
              <w:rPr>
                <w:sz w:val="20"/>
              </w:rPr>
              <w:t>Патриотическое</w:t>
            </w:r>
          </w:p>
          <w:p w14:paraId="307C7D7E" w14:textId="77777777" w:rsidR="002C6E8D" w:rsidRDefault="0069355F">
            <w:pPr>
              <w:ind w:right="-250"/>
              <w:rPr>
                <w:sz w:val="20"/>
              </w:rPr>
            </w:pPr>
            <w:r>
              <w:rPr>
                <w:sz w:val="20"/>
              </w:rPr>
              <w:t>Социальное</w:t>
            </w:r>
          </w:p>
          <w:p w14:paraId="32E719F9" w14:textId="77777777" w:rsidR="002C6E8D" w:rsidRDefault="0069355F">
            <w:pPr>
              <w:ind w:right="-250"/>
              <w:rPr>
                <w:sz w:val="20"/>
              </w:rPr>
            </w:pPr>
            <w:r>
              <w:rPr>
                <w:sz w:val="20"/>
              </w:rPr>
              <w:t>Познавательное</w:t>
            </w:r>
          </w:p>
          <w:p w14:paraId="66DC3F12" w14:textId="77777777" w:rsidR="002C6E8D" w:rsidRDefault="002C6E8D">
            <w:pPr>
              <w:rPr>
                <w:bCs/>
                <w:sz w:val="20"/>
              </w:rPr>
            </w:pPr>
          </w:p>
        </w:tc>
        <w:tc>
          <w:tcPr>
            <w:tcW w:w="1842" w:type="dxa"/>
            <w:shd w:val="clear" w:color="auto" w:fill="auto"/>
          </w:tcPr>
          <w:p w14:paraId="2A6C78AC" w14:textId="77777777" w:rsidR="002C6E8D" w:rsidRDefault="0069355F">
            <w:pPr>
              <w:jc w:val="center"/>
              <w:rPr>
                <w:bCs/>
                <w:sz w:val="20"/>
              </w:rPr>
            </w:pPr>
            <w:r>
              <w:rPr>
                <w:bCs/>
                <w:sz w:val="20"/>
              </w:rPr>
              <w:t>5 декабря</w:t>
            </w:r>
          </w:p>
          <w:p w14:paraId="1E5E1DE0" w14:textId="77777777" w:rsidR="002C6E8D" w:rsidRDefault="002C6E8D">
            <w:pPr>
              <w:jc w:val="center"/>
              <w:rPr>
                <w:bCs/>
                <w:sz w:val="20"/>
              </w:rPr>
            </w:pPr>
          </w:p>
          <w:p w14:paraId="1BACE77B" w14:textId="77777777" w:rsidR="002C6E8D" w:rsidRDefault="0069355F">
            <w:pPr>
              <w:jc w:val="center"/>
              <w:rPr>
                <w:b/>
                <w:bCs/>
                <w:color w:val="002060"/>
                <w:sz w:val="20"/>
              </w:rPr>
            </w:pPr>
            <w:r>
              <w:rPr>
                <w:b/>
                <w:bCs/>
                <w:sz w:val="20"/>
              </w:rPr>
              <w:t>День добровольца (волонтера) в России</w:t>
            </w:r>
          </w:p>
        </w:tc>
        <w:tc>
          <w:tcPr>
            <w:tcW w:w="4253" w:type="dxa"/>
            <w:shd w:val="clear" w:color="auto" w:fill="auto"/>
          </w:tcPr>
          <w:p w14:paraId="533909A3" w14:textId="77777777"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Беседы с детьми на темы «Легко ли</w:t>
            </w:r>
            <w:r>
              <w:rPr>
                <w:spacing w:val="1"/>
                <w:sz w:val="20"/>
                <w:szCs w:val="20"/>
              </w:rPr>
              <w:t xml:space="preserve"> </w:t>
            </w:r>
            <w:r>
              <w:rPr>
                <w:sz w:val="20"/>
                <w:szCs w:val="20"/>
              </w:rPr>
              <w:t>быть</w:t>
            </w:r>
            <w:r>
              <w:rPr>
                <w:spacing w:val="28"/>
                <w:sz w:val="20"/>
                <w:szCs w:val="20"/>
              </w:rPr>
              <w:t xml:space="preserve"> </w:t>
            </w:r>
            <w:r>
              <w:rPr>
                <w:sz w:val="20"/>
                <w:szCs w:val="20"/>
              </w:rPr>
              <w:t>добрым?»,</w:t>
            </w:r>
            <w:r>
              <w:rPr>
                <w:spacing w:val="29"/>
                <w:sz w:val="20"/>
                <w:szCs w:val="20"/>
              </w:rPr>
              <w:t xml:space="preserve"> </w:t>
            </w:r>
            <w:r>
              <w:rPr>
                <w:sz w:val="20"/>
                <w:szCs w:val="20"/>
              </w:rPr>
              <w:t>Кто</w:t>
            </w:r>
            <w:r>
              <w:rPr>
                <w:spacing w:val="29"/>
                <w:sz w:val="20"/>
                <w:szCs w:val="20"/>
              </w:rPr>
              <w:t xml:space="preserve"> </w:t>
            </w:r>
            <w:r>
              <w:rPr>
                <w:sz w:val="20"/>
                <w:szCs w:val="20"/>
              </w:rPr>
              <w:t>такие</w:t>
            </w:r>
            <w:r>
              <w:rPr>
                <w:spacing w:val="29"/>
                <w:sz w:val="20"/>
                <w:szCs w:val="20"/>
              </w:rPr>
              <w:t xml:space="preserve"> </w:t>
            </w:r>
            <w:r>
              <w:rPr>
                <w:sz w:val="20"/>
                <w:szCs w:val="20"/>
              </w:rPr>
              <w:t>волонтеры»</w:t>
            </w:r>
          </w:p>
          <w:p w14:paraId="4E3395A5" w14:textId="77777777"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«День</w:t>
            </w:r>
            <w:r>
              <w:rPr>
                <w:spacing w:val="-6"/>
                <w:sz w:val="20"/>
                <w:szCs w:val="20"/>
              </w:rPr>
              <w:t xml:space="preserve"> </w:t>
            </w:r>
            <w:r>
              <w:rPr>
                <w:sz w:val="20"/>
                <w:szCs w:val="20"/>
              </w:rPr>
              <w:t>добрых</w:t>
            </w:r>
            <w:r>
              <w:rPr>
                <w:spacing w:val="-5"/>
                <w:sz w:val="20"/>
                <w:szCs w:val="20"/>
              </w:rPr>
              <w:t xml:space="preserve"> </w:t>
            </w:r>
            <w:r>
              <w:rPr>
                <w:sz w:val="20"/>
                <w:szCs w:val="20"/>
              </w:rPr>
              <w:t>дел»</w:t>
            </w:r>
            <w:r>
              <w:rPr>
                <w:spacing w:val="-5"/>
                <w:sz w:val="20"/>
                <w:szCs w:val="20"/>
              </w:rPr>
              <w:t xml:space="preserve"> </w:t>
            </w:r>
            <w:r>
              <w:rPr>
                <w:sz w:val="20"/>
                <w:szCs w:val="20"/>
              </w:rPr>
              <w:t>—</w:t>
            </w:r>
            <w:r>
              <w:rPr>
                <w:spacing w:val="-5"/>
                <w:sz w:val="20"/>
                <w:szCs w:val="20"/>
              </w:rPr>
              <w:t xml:space="preserve"> </w:t>
            </w:r>
            <w:r>
              <w:rPr>
                <w:sz w:val="20"/>
                <w:szCs w:val="20"/>
              </w:rPr>
              <w:t>оказание</w:t>
            </w:r>
            <w:r>
              <w:rPr>
                <w:spacing w:val="-5"/>
                <w:sz w:val="20"/>
                <w:szCs w:val="20"/>
              </w:rPr>
              <w:t xml:space="preserve"> </w:t>
            </w:r>
            <w:r>
              <w:rPr>
                <w:sz w:val="20"/>
                <w:szCs w:val="20"/>
              </w:rPr>
              <w:t>помощи</w:t>
            </w:r>
            <w:r>
              <w:rPr>
                <w:spacing w:val="-67"/>
                <w:sz w:val="20"/>
                <w:szCs w:val="20"/>
              </w:rPr>
              <w:t xml:space="preserve"> </w:t>
            </w:r>
            <w:r>
              <w:rPr>
                <w:sz w:val="20"/>
                <w:szCs w:val="20"/>
              </w:rPr>
              <w:t>малышам</w:t>
            </w:r>
            <w:r>
              <w:rPr>
                <w:spacing w:val="-6"/>
                <w:sz w:val="20"/>
                <w:szCs w:val="20"/>
              </w:rPr>
              <w:t xml:space="preserve"> </w:t>
            </w:r>
            <w:r>
              <w:rPr>
                <w:sz w:val="20"/>
                <w:szCs w:val="20"/>
              </w:rPr>
              <w:t>в</w:t>
            </w:r>
            <w:r>
              <w:rPr>
                <w:spacing w:val="-5"/>
                <w:sz w:val="20"/>
                <w:szCs w:val="20"/>
              </w:rPr>
              <w:t xml:space="preserve"> </w:t>
            </w:r>
            <w:r>
              <w:rPr>
                <w:sz w:val="20"/>
                <w:szCs w:val="20"/>
              </w:rPr>
              <w:t>одевании,</w:t>
            </w:r>
            <w:r>
              <w:rPr>
                <w:spacing w:val="-6"/>
                <w:sz w:val="20"/>
                <w:szCs w:val="20"/>
              </w:rPr>
              <w:t xml:space="preserve"> </w:t>
            </w:r>
            <w:r>
              <w:rPr>
                <w:sz w:val="20"/>
                <w:szCs w:val="20"/>
              </w:rPr>
              <w:t>раздевании</w:t>
            </w:r>
          </w:p>
          <w:p w14:paraId="2C00B635" w14:textId="77777777" w:rsidR="002C6E8D" w:rsidRDefault="0069355F" w:rsidP="00E04FBF">
            <w:pPr>
              <w:pStyle w:val="TableParagraph"/>
              <w:numPr>
                <w:ilvl w:val="0"/>
                <w:numId w:val="35"/>
              </w:numPr>
              <w:tabs>
                <w:tab w:val="left" w:pos="34"/>
              </w:tabs>
              <w:ind w:left="34" w:right="33" w:firstLine="283"/>
              <w:jc w:val="both"/>
              <w:rPr>
                <w:sz w:val="20"/>
                <w:szCs w:val="20"/>
              </w:rPr>
            </w:pPr>
            <w:r>
              <w:rPr>
                <w:spacing w:val="-1"/>
                <w:sz w:val="20"/>
                <w:szCs w:val="20"/>
              </w:rPr>
              <w:t>Создание</w:t>
            </w:r>
            <w:r>
              <w:rPr>
                <w:spacing w:val="-17"/>
                <w:sz w:val="20"/>
                <w:szCs w:val="20"/>
              </w:rPr>
              <w:t xml:space="preserve"> </w:t>
            </w:r>
            <w:r>
              <w:rPr>
                <w:sz w:val="20"/>
                <w:szCs w:val="20"/>
              </w:rPr>
              <w:t>лепбука</w:t>
            </w:r>
            <w:r>
              <w:rPr>
                <w:spacing w:val="-16"/>
                <w:sz w:val="20"/>
                <w:szCs w:val="20"/>
              </w:rPr>
              <w:t xml:space="preserve"> </w:t>
            </w:r>
            <w:r>
              <w:rPr>
                <w:sz w:val="20"/>
                <w:szCs w:val="20"/>
              </w:rPr>
              <w:t>«Дружба»</w:t>
            </w:r>
          </w:p>
          <w:p w14:paraId="325ACBDF" w14:textId="77777777"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Конкурс</w:t>
            </w:r>
            <w:r>
              <w:rPr>
                <w:spacing w:val="17"/>
                <w:sz w:val="20"/>
                <w:szCs w:val="20"/>
              </w:rPr>
              <w:t xml:space="preserve"> </w:t>
            </w:r>
            <w:r>
              <w:rPr>
                <w:sz w:val="20"/>
                <w:szCs w:val="20"/>
              </w:rPr>
              <w:t>рисунков,</w:t>
            </w:r>
            <w:r>
              <w:rPr>
                <w:spacing w:val="18"/>
                <w:sz w:val="20"/>
                <w:szCs w:val="20"/>
              </w:rPr>
              <w:t xml:space="preserve"> </w:t>
            </w:r>
            <w:r>
              <w:rPr>
                <w:sz w:val="20"/>
                <w:szCs w:val="20"/>
              </w:rPr>
              <w:t>презентаций</w:t>
            </w:r>
            <w:r>
              <w:rPr>
                <w:spacing w:val="-67"/>
                <w:sz w:val="20"/>
                <w:szCs w:val="20"/>
              </w:rPr>
              <w:t xml:space="preserve"> </w:t>
            </w:r>
            <w:r>
              <w:rPr>
                <w:sz w:val="20"/>
                <w:szCs w:val="20"/>
              </w:rPr>
              <w:t>и</w:t>
            </w:r>
            <w:r>
              <w:rPr>
                <w:spacing w:val="-16"/>
                <w:sz w:val="20"/>
                <w:szCs w:val="20"/>
              </w:rPr>
              <w:t xml:space="preserve"> </w:t>
            </w:r>
            <w:r>
              <w:rPr>
                <w:sz w:val="20"/>
                <w:szCs w:val="20"/>
              </w:rPr>
              <w:t>разработок</w:t>
            </w:r>
            <w:r>
              <w:rPr>
                <w:spacing w:val="-15"/>
                <w:sz w:val="20"/>
                <w:szCs w:val="20"/>
              </w:rPr>
              <w:t xml:space="preserve"> </w:t>
            </w:r>
            <w:r>
              <w:rPr>
                <w:sz w:val="20"/>
                <w:szCs w:val="20"/>
              </w:rPr>
              <w:t>«Я</w:t>
            </w:r>
            <w:r>
              <w:rPr>
                <w:spacing w:val="-15"/>
                <w:sz w:val="20"/>
                <w:szCs w:val="20"/>
              </w:rPr>
              <w:t xml:space="preserve"> </w:t>
            </w:r>
            <w:r>
              <w:rPr>
                <w:sz w:val="20"/>
                <w:szCs w:val="20"/>
              </w:rPr>
              <w:t>—</w:t>
            </w:r>
            <w:r>
              <w:rPr>
                <w:spacing w:val="-18"/>
                <w:sz w:val="20"/>
                <w:szCs w:val="20"/>
              </w:rPr>
              <w:t xml:space="preserve"> </w:t>
            </w:r>
            <w:r>
              <w:rPr>
                <w:sz w:val="20"/>
                <w:szCs w:val="20"/>
              </w:rPr>
              <w:t>волонтер»</w:t>
            </w:r>
          </w:p>
        </w:tc>
        <w:tc>
          <w:tcPr>
            <w:tcW w:w="3401" w:type="dxa"/>
            <w:shd w:val="clear" w:color="auto" w:fill="auto"/>
          </w:tcPr>
          <w:p w14:paraId="604C01D3" w14:textId="77777777" w:rsidR="002C6E8D" w:rsidRDefault="0069355F">
            <w:pPr>
              <w:pStyle w:val="TableParagraph"/>
              <w:rPr>
                <w:b/>
                <w:sz w:val="20"/>
                <w:szCs w:val="20"/>
              </w:rPr>
            </w:pPr>
            <w:r>
              <w:rPr>
                <w:b/>
                <w:sz w:val="20"/>
                <w:szCs w:val="20"/>
              </w:rPr>
              <w:t>Трудовой десант (акция) «Чистота – в наших руках»</w:t>
            </w:r>
          </w:p>
          <w:p w14:paraId="5EEEF75B" w14:textId="77777777" w:rsidR="002C6E8D" w:rsidRDefault="0069355F">
            <w:pPr>
              <w:pStyle w:val="TableParagraph"/>
              <w:tabs>
                <w:tab w:val="left" w:pos="2302"/>
              </w:tabs>
              <w:spacing w:after="200"/>
              <w:ind w:right="33"/>
              <w:rPr>
                <w:i/>
                <w:sz w:val="20"/>
                <w:szCs w:val="20"/>
              </w:rPr>
            </w:pPr>
            <w:r>
              <w:rPr>
                <w:i/>
                <w:sz w:val="20"/>
                <w:szCs w:val="20"/>
              </w:rPr>
              <w:t>младшая, средняя, старшая, подготовительная группы</w:t>
            </w:r>
          </w:p>
          <w:p w14:paraId="109459FE" w14:textId="77777777" w:rsidR="002C6E8D" w:rsidRDefault="002C6E8D">
            <w:pPr>
              <w:pStyle w:val="TableParagraph"/>
              <w:rPr>
                <w:b/>
                <w:sz w:val="20"/>
                <w:szCs w:val="20"/>
              </w:rPr>
            </w:pPr>
          </w:p>
        </w:tc>
        <w:tc>
          <w:tcPr>
            <w:tcW w:w="2870" w:type="dxa"/>
            <w:shd w:val="clear" w:color="auto" w:fill="auto"/>
          </w:tcPr>
          <w:p w14:paraId="264D2963" w14:textId="77777777" w:rsidR="002C6E8D" w:rsidRDefault="0069355F">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14:paraId="793972B5" w14:textId="77777777" w:rsidR="002C6E8D" w:rsidRDefault="002C6E8D">
            <w:pPr>
              <w:pStyle w:val="TableParagraph"/>
              <w:rPr>
                <w:sz w:val="20"/>
                <w:szCs w:val="20"/>
              </w:rPr>
            </w:pPr>
          </w:p>
          <w:p w14:paraId="2BF28F5A" w14:textId="77777777" w:rsidR="002C6E8D" w:rsidRDefault="0069355F">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14:paraId="13724471" w14:textId="77777777" w:rsidR="002C6E8D" w:rsidRDefault="002C6E8D">
            <w:pPr>
              <w:pStyle w:val="TableParagraph"/>
              <w:rPr>
                <w:sz w:val="20"/>
                <w:szCs w:val="20"/>
              </w:rPr>
            </w:pPr>
          </w:p>
          <w:p w14:paraId="21B8673D" w14:textId="77777777" w:rsidR="002C6E8D" w:rsidRDefault="0069355F">
            <w:pPr>
              <w:pStyle w:val="TableParagraph"/>
              <w:rPr>
                <w:sz w:val="20"/>
                <w:szCs w:val="20"/>
              </w:rPr>
            </w:pPr>
            <w:r>
              <w:rPr>
                <w:b/>
                <w:sz w:val="20"/>
                <w:szCs w:val="20"/>
              </w:rPr>
              <w:t>Трудовой десант</w:t>
            </w:r>
            <w:r>
              <w:rPr>
                <w:sz w:val="20"/>
                <w:szCs w:val="20"/>
              </w:rPr>
              <w:t xml:space="preserve"> «Покажем личным примером»</w:t>
            </w:r>
          </w:p>
        </w:tc>
      </w:tr>
      <w:tr w:rsidR="002C6E8D" w14:paraId="70FDA838" w14:textId="77777777">
        <w:trPr>
          <w:trHeight w:val="668"/>
        </w:trPr>
        <w:tc>
          <w:tcPr>
            <w:tcW w:w="1196" w:type="dxa"/>
            <w:vMerge/>
            <w:tcBorders>
              <w:top w:val="none" w:sz="4" w:space="0" w:color="000000"/>
              <w:bottom w:val="none" w:sz="4" w:space="0" w:color="000000"/>
            </w:tcBorders>
            <w:shd w:val="clear" w:color="auto" w:fill="auto"/>
          </w:tcPr>
          <w:p w14:paraId="2881657D" w14:textId="77777777" w:rsidR="002C6E8D" w:rsidRDefault="002C6E8D">
            <w:pPr>
              <w:jc w:val="center"/>
              <w:rPr>
                <w:b/>
                <w:bCs/>
                <w:sz w:val="20"/>
              </w:rPr>
            </w:pPr>
          </w:p>
        </w:tc>
        <w:tc>
          <w:tcPr>
            <w:tcW w:w="1606" w:type="dxa"/>
            <w:shd w:val="clear" w:color="auto" w:fill="auto"/>
          </w:tcPr>
          <w:p w14:paraId="071F4175" w14:textId="77777777" w:rsidR="002C6E8D" w:rsidRDefault="002C6E8D">
            <w:pPr>
              <w:rPr>
                <w:bCs/>
                <w:sz w:val="20"/>
              </w:rPr>
            </w:pPr>
          </w:p>
          <w:p w14:paraId="551EDF33" w14:textId="77777777" w:rsidR="002C6E8D" w:rsidRDefault="002C6E8D">
            <w:pPr>
              <w:rPr>
                <w:bCs/>
                <w:sz w:val="20"/>
              </w:rPr>
            </w:pPr>
          </w:p>
          <w:p w14:paraId="1C657C20" w14:textId="77777777" w:rsidR="002C6E8D" w:rsidRDefault="0069355F">
            <w:pPr>
              <w:rPr>
                <w:bCs/>
                <w:sz w:val="20"/>
              </w:rPr>
            </w:pPr>
            <w:r>
              <w:rPr>
                <w:bCs/>
                <w:sz w:val="20"/>
              </w:rPr>
              <w:t>Познавательное</w:t>
            </w:r>
          </w:p>
          <w:p w14:paraId="7C578DDF" w14:textId="77777777" w:rsidR="002C6E8D" w:rsidRDefault="0069355F">
            <w:pPr>
              <w:rPr>
                <w:bCs/>
                <w:sz w:val="20"/>
              </w:rPr>
            </w:pPr>
            <w:r>
              <w:rPr>
                <w:bCs/>
                <w:sz w:val="20"/>
              </w:rPr>
              <w:t>Этико-эстетическое</w:t>
            </w:r>
          </w:p>
        </w:tc>
        <w:tc>
          <w:tcPr>
            <w:tcW w:w="1842" w:type="dxa"/>
            <w:shd w:val="clear" w:color="auto" w:fill="auto"/>
          </w:tcPr>
          <w:p w14:paraId="45EA9155" w14:textId="77777777" w:rsidR="002C6E8D" w:rsidRDefault="0069355F">
            <w:pPr>
              <w:jc w:val="center"/>
              <w:rPr>
                <w:bCs/>
                <w:sz w:val="20"/>
              </w:rPr>
            </w:pPr>
            <w:r>
              <w:rPr>
                <w:bCs/>
                <w:sz w:val="20"/>
              </w:rPr>
              <w:t>8 декабря</w:t>
            </w:r>
          </w:p>
          <w:p w14:paraId="52D64451" w14:textId="77777777" w:rsidR="002C6E8D" w:rsidRDefault="002C6E8D">
            <w:pPr>
              <w:jc w:val="center"/>
              <w:rPr>
                <w:bCs/>
                <w:sz w:val="20"/>
              </w:rPr>
            </w:pPr>
          </w:p>
          <w:p w14:paraId="0107BA7C" w14:textId="77777777" w:rsidR="002C6E8D" w:rsidRDefault="0069355F">
            <w:pPr>
              <w:jc w:val="center"/>
              <w:rPr>
                <w:b/>
                <w:bCs/>
                <w:sz w:val="20"/>
              </w:rPr>
            </w:pPr>
            <w:r>
              <w:rPr>
                <w:b/>
                <w:bCs/>
                <w:sz w:val="20"/>
              </w:rPr>
              <w:t>Международный день художника</w:t>
            </w:r>
          </w:p>
        </w:tc>
        <w:tc>
          <w:tcPr>
            <w:tcW w:w="4253" w:type="dxa"/>
            <w:shd w:val="clear" w:color="auto" w:fill="auto"/>
          </w:tcPr>
          <w:p w14:paraId="2089DF78"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Беседы: «Профессия - художник».</w:t>
            </w:r>
          </w:p>
          <w:p w14:paraId="644ECFD1"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«Чем и как рисуют картины»</w:t>
            </w:r>
          </w:p>
          <w:p w14:paraId="3E87665F"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14:paraId="6B6F19C9"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14:paraId="203D149B"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Виртуальная экскурсия в музей на выставку «Художники России»</w:t>
            </w:r>
          </w:p>
        </w:tc>
        <w:tc>
          <w:tcPr>
            <w:tcW w:w="3401" w:type="dxa"/>
            <w:shd w:val="clear" w:color="auto" w:fill="auto"/>
          </w:tcPr>
          <w:p w14:paraId="624C3707" w14:textId="77777777" w:rsidR="002C6E8D" w:rsidRDefault="0069355F">
            <w:pPr>
              <w:pStyle w:val="TableParagraph"/>
              <w:rPr>
                <w:b/>
                <w:sz w:val="20"/>
                <w:szCs w:val="20"/>
              </w:rPr>
            </w:pPr>
            <w:r>
              <w:rPr>
                <w:b/>
                <w:sz w:val="20"/>
                <w:szCs w:val="20"/>
              </w:rPr>
              <w:t>Выставка рисунков в нетрадиционной технике «Вернисаж»</w:t>
            </w:r>
          </w:p>
          <w:p w14:paraId="20E7F4A4" w14:textId="77777777" w:rsidR="002C6E8D" w:rsidRDefault="0069355F">
            <w:pPr>
              <w:pStyle w:val="TableParagraph"/>
              <w:tabs>
                <w:tab w:val="left" w:pos="2302"/>
              </w:tabs>
              <w:spacing w:after="200"/>
              <w:ind w:right="33"/>
              <w:rPr>
                <w:i/>
                <w:sz w:val="20"/>
                <w:szCs w:val="20"/>
              </w:rPr>
            </w:pPr>
            <w:r>
              <w:rPr>
                <w:i/>
                <w:sz w:val="20"/>
                <w:szCs w:val="20"/>
              </w:rPr>
              <w:t>старшая, подготовительная группы</w:t>
            </w:r>
          </w:p>
          <w:p w14:paraId="7DA0FD09" w14:textId="77777777" w:rsidR="002C6E8D" w:rsidRDefault="0069355F">
            <w:pPr>
              <w:pStyle w:val="TableParagraph"/>
              <w:rPr>
                <w:b/>
                <w:sz w:val="20"/>
                <w:szCs w:val="20"/>
              </w:rPr>
            </w:pPr>
            <w:r>
              <w:rPr>
                <w:b/>
                <w:sz w:val="20"/>
                <w:szCs w:val="20"/>
              </w:rPr>
              <w:t>Выставка рисунков в нетрадиционной технике «Вернисаж»</w:t>
            </w:r>
          </w:p>
          <w:p w14:paraId="24182AB9" w14:textId="77777777" w:rsidR="002C6E8D" w:rsidRDefault="0069355F">
            <w:pPr>
              <w:pStyle w:val="TableParagraph"/>
              <w:rPr>
                <w:i/>
                <w:sz w:val="20"/>
                <w:szCs w:val="20"/>
              </w:rPr>
            </w:pPr>
            <w:r>
              <w:rPr>
                <w:i/>
                <w:sz w:val="20"/>
                <w:szCs w:val="20"/>
              </w:rPr>
              <w:t>средняя и младшая группы</w:t>
            </w:r>
          </w:p>
        </w:tc>
        <w:tc>
          <w:tcPr>
            <w:tcW w:w="2870" w:type="dxa"/>
            <w:shd w:val="clear" w:color="auto" w:fill="auto"/>
          </w:tcPr>
          <w:p w14:paraId="4E2BB6C6" w14:textId="77777777" w:rsidR="002C6E8D" w:rsidRDefault="0069355F">
            <w:pPr>
              <w:pStyle w:val="TableParagraph"/>
              <w:rPr>
                <w:sz w:val="20"/>
                <w:szCs w:val="20"/>
              </w:rPr>
            </w:pPr>
            <w:r>
              <w:rPr>
                <w:b/>
                <w:sz w:val="20"/>
                <w:szCs w:val="20"/>
              </w:rPr>
              <w:t>Буклет</w:t>
            </w:r>
            <w:r>
              <w:rPr>
                <w:sz w:val="20"/>
                <w:szCs w:val="20"/>
              </w:rPr>
              <w:t xml:space="preserve"> «Учите ребенка видеть прекрасное!»</w:t>
            </w:r>
          </w:p>
          <w:p w14:paraId="7E0FB347" w14:textId="77777777" w:rsidR="002C6E8D" w:rsidRDefault="002C6E8D">
            <w:pPr>
              <w:pStyle w:val="TableParagraph"/>
              <w:rPr>
                <w:sz w:val="20"/>
                <w:szCs w:val="20"/>
              </w:rPr>
            </w:pPr>
          </w:p>
          <w:p w14:paraId="3B5D9378" w14:textId="77777777" w:rsidR="002C6E8D" w:rsidRDefault="0069355F">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14:paraId="0FEF32FF" w14:textId="77777777" w:rsidR="002C6E8D" w:rsidRDefault="002C6E8D">
            <w:pPr>
              <w:pStyle w:val="TableParagraph"/>
              <w:rPr>
                <w:sz w:val="20"/>
                <w:szCs w:val="20"/>
              </w:rPr>
            </w:pPr>
          </w:p>
          <w:p w14:paraId="6684104A" w14:textId="77777777" w:rsidR="002C6E8D" w:rsidRDefault="0069355F">
            <w:pPr>
              <w:pStyle w:val="TableParagraph"/>
              <w:rPr>
                <w:sz w:val="20"/>
                <w:szCs w:val="20"/>
              </w:rPr>
            </w:pPr>
            <w:r>
              <w:rPr>
                <w:b/>
                <w:sz w:val="20"/>
                <w:szCs w:val="20"/>
              </w:rPr>
              <w:t>Выставка работ</w:t>
            </w:r>
            <w:r>
              <w:rPr>
                <w:sz w:val="20"/>
                <w:szCs w:val="20"/>
              </w:rPr>
              <w:t xml:space="preserve"> руками рудителей «Вернисаж»</w:t>
            </w:r>
          </w:p>
          <w:p w14:paraId="7371D4CD" w14:textId="77777777" w:rsidR="002C6E8D" w:rsidRDefault="002C6E8D">
            <w:pPr>
              <w:pStyle w:val="TableParagraph"/>
              <w:rPr>
                <w:sz w:val="20"/>
                <w:szCs w:val="20"/>
              </w:rPr>
            </w:pPr>
          </w:p>
        </w:tc>
      </w:tr>
      <w:tr w:rsidR="002C6E8D" w14:paraId="0BE58402" w14:textId="77777777">
        <w:tc>
          <w:tcPr>
            <w:tcW w:w="1196" w:type="dxa"/>
            <w:vMerge w:val="restart"/>
            <w:tcBorders>
              <w:top w:val="none" w:sz="4" w:space="0" w:color="000000"/>
            </w:tcBorders>
            <w:shd w:val="clear" w:color="auto" w:fill="auto"/>
          </w:tcPr>
          <w:p w14:paraId="4E2B4DFA" w14:textId="77777777" w:rsidR="002C6E8D" w:rsidRDefault="002C6E8D">
            <w:pPr>
              <w:jc w:val="center"/>
              <w:rPr>
                <w:b/>
                <w:bCs/>
                <w:sz w:val="20"/>
              </w:rPr>
            </w:pPr>
          </w:p>
        </w:tc>
        <w:tc>
          <w:tcPr>
            <w:tcW w:w="1606" w:type="dxa"/>
            <w:shd w:val="clear" w:color="auto" w:fill="auto"/>
          </w:tcPr>
          <w:p w14:paraId="6E5B3D5E" w14:textId="77777777" w:rsidR="002C6E8D" w:rsidRDefault="002C6E8D">
            <w:pPr>
              <w:rPr>
                <w:bCs/>
                <w:sz w:val="20"/>
              </w:rPr>
            </w:pPr>
          </w:p>
          <w:p w14:paraId="3D4E3F47" w14:textId="77777777" w:rsidR="002C6E8D" w:rsidRDefault="002C6E8D">
            <w:pPr>
              <w:rPr>
                <w:bCs/>
                <w:sz w:val="20"/>
              </w:rPr>
            </w:pPr>
          </w:p>
          <w:p w14:paraId="7DDE51A5" w14:textId="77777777" w:rsidR="002C6E8D" w:rsidRDefault="0069355F">
            <w:pPr>
              <w:rPr>
                <w:bCs/>
                <w:sz w:val="20"/>
              </w:rPr>
            </w:pPr>
            <w:r>
              <w:rPr>
                <w:bCs/>
                <w:sz w:val="20"/>
              </w:rPr>
              <w:t xml:space="preserve">ПатриотическоеДуховно- </w:t>
            </w:r>
          </w:p>
          <w:p w14:paraId="54EF1263" w14:textId="77777777" w:rsidR="002C6E8D" w:rsidRDefault="0069355F">
            <w:pPr>
              <w:rPr>
                <w:bCs/>
                <w:sz w:val="20"/>
              </w:rPr>
            </w:pPr>
            <w:r>
              <w:rPr>
                <w:bCs/>
                <w:sz w:val="20"/>
              </w:rPr>
              <w:t>Социальное</w:t>
            </w:r>
          </w:p>
          <w:p w14:paraId="72A14C15" w14:textId="77777777" w:rsidR="002C6E8D" w:rsidRDefault="0069355F">
            <w:pPr>
              <w:rPr>
                <w:bCs/>
                <w:sz w:val="20"/>
              </w:rPr>
            </w:pPr>
            <w:r>
              <w:rPr>
                <w:bCs/>
                <w:sz w:val="20"/>
              </w:rPr>
              <w:t>Познавательное</w:t>
            </w:r>
          </w:p>
          <w:p w14:paraId="30F0C5F4" w14:textId="77777777" w:rsidR="002C6E8D" w:rsidRDefault="002C6E8D">
            <w:pPr>
              <w:rPr>
                <w:bCs/>
                <w:sz w:val="20"/>
              </w:rPr>
            </w:pPr>
          </w:p>
        </w:tc>
        <w:tc>
          <w:tcPr>
            <w:tcW w:w="1842" w:type="dxa"/>
            <w:shd w:val="clear" w:color="auto" w:fill="auto"/>
          </w:tcPr>
          <w:p w14:paraId="1FE6F317" w14:textId="77777777" w:rsidR="002C6E8D" w:rsidRDefault="0069355F">
            <w:pPr>
              <w:jc w:val="center"/>
              <w:rPr>
                <w:bCs/>
                <w:sz w:val="20"/>
              </w:rPr>
            </w:pPr>
            <w:r>
              <w:rPr>
                <w:bCs/>
                <w:sz w:val="20"/>
              </w:rPr>
              <w:t>9 декабря.</w:t>
            </w:r>
          </w:p>
          <w:p w14:paraId="7A087DD6" w14:textId="77777777" w:rsidR="002C6E8D" w:rsidRDefault="002C6E8D">
            <w:pPr>
              <w:jc w:val="center"/>
              <w:rPr>
                <w:bCs/>
                <w:sz w:val="20"/>
              </w:rPr>
            </w:pPr>
          </w:p>
          <w:p w14:paraId="32D07BB2" w14:textId="77777777" w:rsidR="002C6E8D" w:rsidRDefault="0069355F">
            <w:pPr>
              <w:jc w:val="center"/>
              <w:rPr>
                <w:b/>
                <w:bCs/>
                <w:color w:val="002060"/>
                <w:sz w:val="20"/>
              </w:rPr>
            </w:pPr>
            <w:r>
              <w:rPr>
                <w:b/>
                <w:bCs/>
                <w:sz w:val="20"/>
              </w:rPr>
              <w:t>День героев Отечества</w:t>
            </w:r>
          </w:p>
        </w:tc>
        <w:tc>
          <w:tcPr>
            <w:tcW w:w="4253" w:type="dxa"/>
            <w:shd w:val="clear" w:color="auto" w:fill="auto"/>
          </w:tcPr>
          <w:p w14:paraId="0326265F" w14:textId="77777777" w:rsidR="002C6E8D" w:rsidRDefault="0069355F" w:rsidP="00E04FBF">
            <w:pPr>
              <w:pStyle w:val="TableParagraph"/>
              <w:numPr>
                <w:ilvl w:val="0"/>
                <w:numId w:val="36"/>
              </w:numPr>
              <w:ind w:left="0" w:firstLine="360"/>
              <w:jc w:val="both"/>
              <w:rPr>
                <w:sz w:val="20"/>
                <w:szCs w:val="20"/>
              </w:rPr>
            </w:pPr>
            <w:r>
              <w:rPr>
                <w:sz w:val="20"/>
                <w:szCs w:val="20"/>
              </w:rPr>
              <w:t xml:space="preserve">Чтение </w:t>
            </w:r>
            <w:r>
              <w:rPr>
                <w:spacing w:val="3"/>
                <w:sz w:val="20"/>
                <w:szCs w:val="20"/>
              </w:rPr>
              <w:t xml:space="preserve"> </w:t>
            </w:r>
            <w:r>
              <w:rPr>
                <w:sz w:val="20"/>
                <w:szCs w:val="20"/>
              </w:rPr>
              <w:t>Т.</w:t>
            </w:r>
            <w:r>
              <w:rPr>
                <w:spacing w:val="3"/>
                <w:sz w:val="20"/>
                <w:szCs w:val="20"/>
              </w:rPr>
              <w:t xml:space="preserve"> </w:t>
            </w:r>
            <w:r>
              <w:rPr>
                <w:sz w:val="20"/>
                <w:szCs w:val="20"/>
              </w:rPr>
              <w:t>А.</w:t>
            </w:r>
            <w:r>
              <w:rPr>
                <w:spacing w:val="3"/>
                <w:sz w:val="20"/>
                <w:szCs w:val="20"/>
              </w:rPr>
              <w:t xml:space="preserve"> </w:t>
            </w:r>
            <w:r>
              <w:rPr>
                <w:sz w:val="20"/>
                <w:szCs w:val="20"/>
              </w:rPr>
              <w:t>Шорыгина «Спасатель», С. Я. Маршака «Рассказ</w:t>
            </w:r>
            <w:r>
              <w:rPr>
                <w:spacing w:val="-64"/>
                <w:sz w:val="20"/>
                <w:szCs w:val="20"/>
              </w:rPr>
              <w:t xml:space="preserve"> </w:t>
            </w:r>
            <w:r>
              <w:rPr>
                <w:sz w:val="20"/>
                <w:szCs w:val="20"/>
              </w:rPr>
              <w:t>о</w:t>
            </w:r>
            <w:r>
              <w:rPr>
                <w:spacing w:val="1"/>
                <w:sz w:val="20"/>
                <w:szCs w:val="20"/>
              </w:rPr>
              <w:t xml:space="preserve"> </w:t>
            </w:r>
            <w:r>
              <w:rPr>
                <w:sz w:val="20"/>
                <w:szCs w:val="20"/>
              </w:rPr>
              <w:t>неизвестном</w:t>
            </w:r>
            <w:r>
              <w:rPr>
                <w:spacing w:val="1"/>
                <w:sz w:val="20"/>
                <w:szCs w:val="20"/>
              </w:rPr>
              <w:t xml:space="preserve"> </w:t>
            </w:r>
            <w:r>
              <w:rPr>
                <w:sz w:val="20"/>
                <w:szCs w:val="20"/>
              </w:rPr>
              <w:t>герое»</w:t>
            </w:r>
          </w:p>
          <w:p w14:paraId="699AC1A8" w14:textId="77777777" w:rsidR="002C6E8D" w:rsidRDefault="0069355F" w:rsidP="00E04FBF">
            <w:pPr>
              <w:pStyle w:val="TableParagraph"/>
              <w:numPr>
                <w:ilvl w:val="0"/>
                <w:numId w:val="36"/>
              </w:numPr>
              <w:tabs>
                <w:tab w:val="left" w:pos="435"/>
              </w:tabs>
              <w:ind w:left="0" w:firstLine="360"/>
              <w:jc w:val="both"/>
              <w:rPr>
                <w:sz w:val="20"/>
                <w:szCs w:val="20"/>
              </w:rPr>
            </w:pPr>
            <w:r>
              <w:rPr>
                <w:sz w:val="20"/>
                <w:szCs w:val="20"/>
              </w:rPr>
              <w:t>Презентация «Маленькие герои большой войны»</w:t>
            </w:r>
          </w:p>
          <w:p w14:paraId="71043E3F" w14:textId="77777777" w:rsidR="002C6E8D" w:rsidRDefault="0069355F" w:rsidP="00E04FBF">
            <w:pPr>
              <w:pStyle w:val="TableParagraph"/>
              <w:numPr>
                <w:ilvl w:val="0"/>
                <w:numId w:val="36"/>
              </w:numPr>
              <w:tabs>
                <w:tab w:val="left" w:pos="435"/>
              </w:tabs>
              <w:ind w:left="0" w:firstLine="360"/>
              <w:jc w:val="both"/>
              <w:rPr>
                <w:sz w:val="20"/>
                <w:szCs w:val="20"/>
              </w:rPr>
            </w:pPr>
            <w:r>
              <w:rPr>
                <w:sz w:val="20"/>
                <w:szCs w:val="20"/>
              </w:rPr>
              <w:t>Беседа «Боевые награды»</w:t>
            </w:r>
          </w:p>
          <w:p w14:paraId="4AD4DD2A" w14:textId="77777777" w:rsidR="002C6E8D" w:rsidRDefault="0069355F" w:rsidP="00E04FBF">
            <w:pPr>
              <w:pStyle w:val="TableParagraph"/>
              <w:numPr>
                <w:ilvl w:val="0"/>
                <w:numId w:val="36"/>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14:paraId="63356BD9" w14:textId="77777777" w:rsidR="002C6E8D" w:rsidRDefault="0069355F">
            <w:pPr>
              <w:pStyle w:val="TableParagraph"/>
              <w:rPr>
                <w:sz w:val="20"/>
                <w:szCs w:val="20"/>
              </w:rPr>
            </w:pPr>
            <w:r>
              <w:rPr>
                <w:b/>
                <w:sz w:val="20"/>
                <w:szCs w:val="20"/>
              </w:rPr>
              <w:t>Возложение цветов к памятнику защитникам</w:t>
            </w:r>
            <w:r>
              <w:rPr>
                <w:sz w:val="20"/>
                <w:szCs w:val="20"/>
              </w:rPr>
              <w:t xml:space="preserve"> Отечества</w:t>
            </w:r>
          </w:p>
          <w:p w14:paraId="13774AA3" w14:textId="77777777" w:rsidR="002C6E8D" w:rsidRDefault="0069355F">
            <w:pPr>
              <w:pStyle w:val="TableParagraph"/>
              <w:tabs>
                <w:tab w:val="left" w:pos="2302"/>
              </w:tabs>
              <w:spacing w:after="200"/>
              <w:ind w:right="33"/>
              <w:rPr>
                <w:i/>
                <w:sz w:val="20"/>
                <w:szCs w:val="20"/>
              </w:rPr>
            </w:pPr>
            <w:r>
              <w:rPr>
                <w:i/>
                <w:sz w:val="20"/>
                <w:szCs w:val="20"/>
              </w:rPr>
              <w:t>старшая, подготовительная группы</w:t>
            </w:r>
          </w:p>
        </w:tc>
        <w:tc>
          <w:tcPr>
            <w:tcW w:w="2870" w:type="dxa"/>
            <w:shd w:val="clear" w:color="auto" w:fill="auto"/>
          </w:tcPr>
          <w:p w14:paraId="62770AC8" w14:textId="77777777" w:rsidR="002C6E8D" w:rsidRDefault="0069355F">
            <w:pPr>
              <w:pStyle w:val="TableParagraph"/>
              <w:rPr>
                <w:sz w:val="20"/>
                <w:szCs w:val="20"/>
              </w:rPr>
            </w:pPr>
            <w:r>
              <w:rPr>
                <w:sz w:val="20"/>
                <w:szCs w:val="20"/>
              </w:rPr>
              <w:t>Помощь родителей в оформлении тематических альбомов по теме «Татарстан - подвиги земляков»</w:t>
            </w:r>
          </w:p>
        </w:tc>
      </w:tr>
      <w:tr w:rsidR="002C6E8D" w14:paraId="4AD4ACAC" w14:textId="77777777" w:rsidTr="007B327B">
        <w:trPr>
          <w:trHeight w:val="2119"/>
        </w:trPr>
        <w:tc>
          <w:tcPr>
            <w:tcW w:w="1196" w:type="dxa"/>
            <w:vMerge/>
            <w:shd w:val="clear" w:color="auto" w:fill="auto"/>
          </w:tcPr>
          <w:p w14:paraId="7F060309" w14:textId="77777777" w:rsidR="002C6E8D" w:rsidRDefault="002C6E8D">
            <w:pPr>
              <w:jc w:val="center"/>
              <w:rPr>
                <w:b/>
                <w:bCs/>
                <w:sz w:val="20"/>
              </w:rPr>
            </w:pPr>
          </w:p>
        </w:tc>
        <w:tc>
          <w:tcPr>
            <w:tcW w:w="1606" w:type="dxa"/>
            <w:shd w:val="clear" w:color="auto" w:fill="auto"/>
          </w:tcPr>
          <w:p w14:paraId="24AF66F5" w14:textId="77777777" w:rsidR="002C6E8D" w:rsidRDefault="002C6E8D">
            <w:pPr>
              <w:rPr>
                <w:bCs/>
                <w:sz w:val="20"/>
              </w:rPr>
            </w:pPr>
          </w:p>
          <w:p w14:paraId="780D940D" w14:textId="77777777" w:rsidR="002C6E8D" w:rsidRDefault="002C6E8D">
            <w:pPr>
              <w:rPr>
                <w:bCs/>
                <w:sz w:val="20"/>
              </w:rPr>
            </w:pPr>
          </w:p>
          <w:p w14:paraId="3BF5A8C4" w14:textId="77777777" w:rsidR="002C6E8D" w:rsidRDefault="0069355F">
            <w:pPr>
              <w:rPr>
                <w:bCs/>
                <w:sz w:val="20"/>
              </w:rPr>
            </w:pPr>
            <w:r>
              <w:rPr>
                <w:bCs/>
                <w:sz w:val="20"/>
              </w:rPr>
              <w:t>Патриотическое</w:t>
            </w:r>
          </w:p>
          <w:p w14:paraId="5A582C5C" w14:textId="77777777" w:rsidR="002C6E8D" w:rsidRDefault="0069355F">
            <w:pPr>
              <w:rPr>
                <w:bCs/>
                <w:sz w:val="20"/>
              </w:rPr>
            </w:pPr>
            <w:r>
              <w:rPr>
                <w:bCs/>
                <w:sz w:val="20"/>
              </w:rPr>
              <w:t>Социальное</w:t>
            </w:r>
          </w:p>
          <w:p w14:paraId="03AAB85E" w14:textId="77777777" w:rsidR="002C6E8D" w:rsidRDefault="0069355F">
            <w:pPr>
              <w:rPr>
                <w:bCs/>
                <w:sz w:val="20"/>
              </w:rPr>
            </w:pPr>
            <w:r>
              <w:rPr>
                <w:bCs/>
                <w:sz w:val="20"/>
              </w:rPr>
              <w:t>Познавательное</w:t>
            </w:r>
          </w:p>
          <w:p w14:paraId="476F93B0" w14:textId="77777777" w:rsidR="002C6E8D" w:rsidRDefault="002C6E8D">
            <w:pPr>
              <w:rPr>
                <w:bCs/>
                <w:color w:val="002060"/>
                <w:sz w:val="20"/>
              </w:rPr>
            </w:pPr>
          </w:p>
        </w:tc>
        <w:tc>
          <w:tcPr>
            <w:tcW w:w="1842" w:type="dxa"/>
            <w:shd w:val="clear" w:color="auto" w:fill="auto"/>
          </w:tcPr>
          <w:p w14:paraId="1E81A0DB" w14:textId="77777777" w:rsidR="002C6E8D" w:rsidRDefault="0069355F">
            <w:pPr>
              <w:jc w:val="center"/>
              <w:rPr>
                <w:bCs/>
                <w:sz w:val="20"/>
              </w:rPr>
            </w:pPr>
            <w:r>
              <w:rPr>
                <w:bCs/>
                <w:color w:val="002060"/>
                <w:sz w:val="20"/>
              </w:rPr>
              <w:t xml:space="preserve">12 </w:t>
            </w:r>
            <w:r>
              <w:rPr>
                <w:bCs/>
                <w:sz w:val="20"/>
              </w:rPr>
              <w:t>декабря.</w:t>
            </w:r>
          </w:p>
          <w:p w14:paraId="6E04A3D5" w14:textId="77777777" w:rsidR="002C6E8D" w:rsidRDefault="0069355F">
            <w:pPr>
              <w:jc w:val="center"/>
              <w:rPr>
                <w:bCs/>
                <w:color w:val="002060"/>
                <w:sz w:val="20"/>
              </w:rPr>
            </w:pPr>
            <w:r>
              <w:rPr>
                <w:b/>
                <w:bCs/>
                <w:sz w:val="20"/>
              </w:rPr>
              <w:t xml:space="preserve">День Конституции Российской Федерации </w:t>
            </w:r>
          </w:p>
          <w:p w14:paraId="430E1E03" w14:textId="77777777" w:rsidR="002C6E8D" w:rsidRDefault="002C6E8D">
            <w:pPr>
              <w:jc w:val="center"/>
              <w:rPr>
                <w:bCs/>
                <w:color w:val="002060"/>
                <w:sz w:val="20"/>
              </w:rPr>
            </w:pPr>
          </w:p>
        </w:tc>
        <w:tc>
          <w:tcPr>
            <w:tcW w:w="4253" w:type="dxa"/>
            <w:shd w:val="clear" w:color="auto" w:fill="auto"/>
          </w:tcPr>
          <w:p w14:paraId="0FA227D8" w14:textId="77777777" w:rsidR="002C6E8D" w:rsidRDefault="0069355F" w:rsidP="00E04FBF">
            <w:pPr>
              <w:pStyle w:val="TableParagraph"/>
              <w:numPr>
                <w:ilvl w:val="0"/>
                <w:numId w:val="36"/>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14:paraId="5ADF3946" w14:textId="77777777" w:rsidR="002C6E8D" w:rsidRDefault="0069355F" w:rsidP="00E04FBF">
            <w:pPr>
              <w:pStyle w:val="TableParagraph"/>
              <w:numPr>
                <w:ilvl w:val="0"/>
                <w:numId w:val="36"/>
              </w:numPr>
              <w:ind w:left="0" w:firstLine="360"/>
              <w:jc w:val="both"/>
              <w:rPr>
                <w:spacing w:val="-1"/>
                <w:sz w:val="20"/>
                <w:szCs w:val="20"/>
              </w:rPr>
            </w:pPr>
            <w:r>
              <w:rPr>
                <w:spacing w:val="-1"/>
                <w:sz w:val="20"/>
                <w:szCs w:val="20"/>
              </w:rPr>
              <w:t>Чтение стихотворений,  пословиц, поговорок о Родине.</w:t>
            </w:r>
          </w:p>
          <w:p w14:paraId="40A507EC" w14:textId="77777777" w:rsidR="002C6E8D" w:rsidRDefault="0069355F" w:rsidP="00E04FBF">
            <w:pPr>
              <w:pStyle w:val="TableParagraph"/>
              <w:numPr>
                <w:ilvl w:val="0"/>
                <w:numId w:val="36"/>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14:paraId="162DCC3E" w14:textId="77777777" w:rsidR="002C6E8D" w:rsidRDefault="0069355F">
            <w:pPr>
              <w:rPr>
                <w:b/>
                <w:bCs/>
                <w:sz w:val="20"/>
              </w:rPr>
            </w:pPr>
            <w:r>
              <w:rPr>
                <w:b/>
                <w:bCs/>
                <w:sz w:val="20"/>
              </w:rPr>
              <w:t>Всероссийская акция «Мы — граждане России!»</w:t>
            </w:r>
          </w:p>
          <w:p w14:paraId="76012263" w14:textId="77777777" w:rsidR="002C6E8D" w:rsidRDefault="0069355F">
            <w:pPr>
              <w:rPr>
                <w:b/>
                <w:bCs/>
                <w:sz w:val="20"/>
              </w:rPr>
            </w:pPr>
            <w:r>
              <w:rPr>
                <w:b/>
                <w:bCs/>
                <w:sz w:val="20"/>
              </w:rPr>
              <w:t>на страницах соцсетей</w:t>
            </w:r>
          </w:p>
          <w:p w14:paraId="24913530" w14:textId="77777777" w:rsidR="002C6E8D" w:rsidRDefault="0069355F">
            <w:pPr>
              <w:rPr>
                <w:b/>
                <w:bCs/>
                <w:sz w:val="20"/>
              </w:rPr>
            </w:pPr>
            <w:r>
              <w:rPr>
                <w:i/>
                <w:sz w:val="20"/>
              </w:rPr>
              <w:t>младшая, средняя, старшая, подготовительная группы</w:t>
            </w:r>
          </w:p>
        </w:tc>
        <w:tc>
          <w:tcPr>
            <w:tcW w:w="2870" w:type="dxa"/>
            <w:shd w:val="clear" w:color="auto" w:fill="auto"/>
          </w:tcPr>
          <w:p w14:paraId="71B24AC6" w14:textId="77777777" w:rsidR="002C6E8D" w:rsidRDefault="0069355F">
            <w:pPr>
              <w:pStyle w:val="TableParagraph"/>
              <w:rPr>
                <w:sz w:val="20"/>
                <w:szCs w:val="20"/>
              </w:rPr>
            </w:pPr>
            <w:r>
              <w:rPr>
                <w:sz w:val="20"/>
                <w:szCs w:val="20"/>
              </w:rPr>
              <w:t>Папка-передвижка День «Конституции Российской Федерации. Что же можно рассказать детям об этом празднике?»</w:t>
            </w:r>
          </w:p>
          <w:p w14:paraId="5FEB940D" w14:textId="77777777" w:rsidR="002C6E8D" w:rsidRDefault="002C6E8D">
            <w:pPr>
              <w:pStyle w:val="TableParagraph"/>
              <w:rPr>
                <w:sz w:val="20"/>
                <w:szCs w:val="20"/>
              </w:rPr>
            </w:pPr>
          </w:p>
          <w:p w14:paraId="6B9B95F4" w14:textId="77777777" w:rsidR="002C6E8D" w:rsidRDefault="0069355F">
            <w:pPr>
              <w:pStyle w:val="TableParagraph"/>
              <w:rPr>
                <w:sz w:val="20"/>
                <w:szCs w:val="20"/>
              </w:rPr>
            </w:pPr>
            <w:r>
              <w:rPr>
                <w:sz w:val="20"/>
                <w:szCs w:val="20"/>
              </w:rPr>
              <w:t>Участие семей в акции «Мы — граждане России!»</w:t>
            </w:r>
          </w:p>
        </w:tc>
      </w:tr>
      <w:tr w:rsidR="002C6E8D" w14:paraId="1A123799" w14:textId="77777777">
        <w:trPr>
          <w:trHeight w:val="334"/>
        </w:trPr>
        <w:tc>
          <w:tcPr>
            <w:tcW w:w="1196" w:type="dxa"/>
            <w:vMerge/>
            <w:shd w:val="clear" w:color="auto" w:fill="auto"/>
          </w:tcPr>
          <w:p w14:paraId="5BF12636" w14:textId="77777777" w:rsidR="002C6E8D" w:rsidRDefault="002C6E8D">
            <w:pPr>
              <w:jc w:val="center"/>
              <w:rPr>
                <w:b/>
                <w:bCs/>
                <w:sz w:val="20"/>
              </w:rPr>
            </w:pPr>
          </w:p>
        </w:tc>
        <w:tc>
          <w:tcPr>
            <w:tcW w:w="1606" w:type="dxa"/>
            <w:shd w:val="clear" w:color="auto" w:fill="auto"/>
          </w:tcPr>
          <w:p w14:paraId="4D53DCC1" w14:textId="77777777" w:rsidR="002C6E8D" w:rsidRDefault="002C6E8D">
            <w:pPr>
              <w:rPr>
                <w:bCs/>
                <w:sz w:val="20"/>
              </w:rPr>
            </w:pPr>
          </w:p>
          <w:p w14:paraId="2548AA9C" w14:textId="77777777" w:rsidR="002C6E8D" w:rsidRDefault="0069355F">
            <w:pPr>
              <w:rPr>
                <w:bCs/>
                <w:sz w:val="20"/>
              </w:rPr>
            </w:pPr>
            <w:r>
              <w:rPr>
                <w:bCs/>
                <w:sz w:val="20"/>
              </w:rPr>
              <w:t>Духовно- нравственное</w:t>
            </w:r>
          </w:p>
          <w:p w14:paraId="6FC5FBFC" w14:textId="77777777" w:rsidR="002C6E8D" w:rsidRDefault="0069355F">
            <w:pPr>
              <w:rPr>
                <w:bCs/>
                <w:sz w:val="20"/>
              </w:rPr>
            </w:pPr>
            <w:r>
              <w:rPr>
                <w:bCs/>
                <w:sz w:val="20"/>
              </w:rPr>
              <w:t>Социальное</w:t>
            </w:r>
          </w:p>
          <w:p w14:paraId="1960E02B" w14:textId="77777777" w:rsidR="002C6E8D" w:rsidRDefault="0069355F">
            <w:pPr>
              <w:rPr>
                <w:bCs/>
                <w:sz w:val="20"/>
              </w:rPr>
            </w:pPr>
            <w:r>
              <w:rPr>
                <w:bCs/>
                <w:sz w:val="20"/>
              </w:rPr>
              <w:t>Познавательное</w:t>
            </w:r>
          </w:p>
          <w:p w14:paraId="3484A192" w14:textId="77777777" w:rsidR="002C6E8D" w:rsidRDefault="0069355F">
            <w:pPr>
              <w:rPr>
                <w:bCs/>
                <w:sz w:val="20"/>
              </w:rPr>
            </w:pPr>
            <w:r>
              <w:rPr>
                <w:bCs/>
                <w:sz w:val="20"/>
              </w:rPr>
              <w:t>Этико-эстетическое</w:t>
            </w:r>
          </w:p>
        </w:tc>
        <w:tc>
          <w:tcPr>
            <w:tcW w:w="1842" w:type="dxa"/>
            <w:shd w:val="clear" w:color="auto" w:fill="auto"/>
          </w:tcPr>
          <w:p w14:paraId="5F37309C" w14:textId="77777777" w:rsidR="002C6E8D" w:rsidRDefault="0069355F">
            <w:pPr>
              <w:jc w:val="center"/>
              <w:rPr>
                <w:bCs/>
                <w:sz w:val="20"/>
              </w:rPr>
            </w:pPr>
            <w:r>
              <w:rPr>
                <w:bCs/>
                <w:sz w:val="20"/>
              </w:rPr>
              <w:t>31 декабря</w:t>
            </w:r>
          </w:p>
          <w:p w14:paraId="6350B0F4" w14:textId="77777777" w:rsidR="002C6E8D" w:rsidRDefault="002C6E8D">
            <w:pPr>
              <w:jc w:val="center"/>
              <w:rPr>
                <w:bCs/>
                <w:sz w:val="20"/>
              </w:rPr>
            </w:pPr>
          </w:p>
          <w:p w14:paraId="29A16A24" w14:textId="77777777" w:rsidR="002C6E8D" w:rsidRDefault="0069355F">
            <w:pPr>
              <w:jc w:val="center"/>
              <w:rPr>
                <w:b/>
                <w:bCs/>
                <w:color w:val="002060"/>
                <w:sz w:val="20"/>
              </w:rPr>
            </w:pPr>
            <w:r>
              <w:rPr>
                <w:b/>
                <w:bCs/>
                <w:sz w:val="20"/>
              </w:rPr>
              <w:t>Новый год</w:t>
            </w:r>
          </w:p>
        </w:tc>
        <w:tc>
          <w:tcPr>
            <w:tcW w:w="4253" w:type="dxa"/>
            <w:shd w:val="clear" w:color="auto" w:fill="auto"/>
          </w:tcPr>
          <w:p w14:paraId="3071B754" w14:textId="77777777" w:rsidR="002C6E8D" w:rsidRDefault="0069355F" w:rsidP="00E04FBF">
            <w:pPr>
              <w:pStyle w:val="TableParagraph"/>
              <w:numPr>
                <w:ilvl w:val="0"/>
                <w:numId w:val="36"/>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14:paraId="1592D999" w14:textId="77777777" w:rsidR="002C6E8D" w:rsidRDefault="0069355F" w:rsidP="00E04FBF">
            <w:pPr>
              <w:pStyle w:val="TableParagraph"/>
              <w:numPr>
                <w:ilvl w:val="0"/>
                <w:numId w:val="36"/>
              </w:numPr>
              <w:ind w:left="34" w:firstLine="326"/>
              <w:jc w:val="both"/>
              <w:rPr>
                <w:sz w:val="20"/>
                <w:szCs w:val="20"/>
              </w:rPr>
            </w:pPr>
            <w:r>
              <w:rPr>
                <w:sz w:val="20"/>
                <w:szCs w:val="20"/>
              </w:rPr>
              <w:t>Экспериментальная деятельность: «Цветные льдинки» « Мыльные пузыри на морозе»</w:t>
            </w:r>
          </w:p>
          <w:p w14:paraId="3DB29262" w14:textId="77777777" w:rsidR="002C6E8D" w:rsidRDefault="0069355F" w:rsidP="00E04FBF">
            <w:pPr>
              <w:pStyle w:val="TableParagraph"/>
              <w:numPr>
                <w:ilvl w:val="0"/>
                <w:numId w:val="36"/>
              </w:numPr>
              <w:ind w:left="34" w:firstLine="326"/>
              <w:jc w:val="both"/>
              <w:rPr>
                <w:sz w:val="20"/>
                <w:szCs w:val="20"/>
              </w:rPr>
            </w:pPr>
            <w:r>
              <w:rPr>
                <w:sz w:val="20"/>
                <w:szCs w:val="20"/>
              </w:rPr>
              <w:t>Труд в природе: уборка снега и льда на участке.</w:t>
            </w:r>
          </w:p>
          <w:p w14:paraId="06A67E3D" w14:textId="77777777" w:rsidR="002C6E8D" w:rsidRDefault="0069355F" w:rsidP="00E04FBF">
            <w:pPr>
              <w:pStyle w:val="TableParagraph"/>
              <w:numPr>
                <w:ilvl w:val="0"/>
                <w:numId w:val="36"/>
              </w:numPr>
              <w:ind w:left="34" w:firstLine="326"/>
              <w:jc w:val="both"/>
              <w:rPr>
                <w:sz w:val="20"/>
                <w:szCs w:val="20"/>
              </w:rPr>
            </w:pPr>
            <w:r>
              <w:rPr>
                <w:sz w:val="20"/>
                <w:szCs w:val="20"/>
              </w:rPr>
              <w:t>Пословицы, поговорки о зиме, зимних забавах.</w:t>
            </w:r>
          </w:p>
          <w:p w14:paraId="3C45AC53" w14:textId="77777777" w:rsidR="002C6E8D" w:rsidRDefault="0069355F" w:rsidP="00E04FBF">
            <w:pPr>
              <w:pStyle w:val="TableParagraph"/>
              <w:numPr>
                <w:ilvl w:val="0"/>
                <w:numId w:val="36"/>
              </w:numPr>
              <w:ind w:left="34" w:firstLine="326"/>
              <w:jc w:val="both"/>
              <w:rPr>
                <w:sz w:val="20"/>
                <w:szCs w:val="20"/>
              </w:rPr>
            </w:pPr>
            <w:r>
              <w:rPr>
                <w:sz w:val="20"/>
                <w:szCs w:val="20"/>
              </w:rPr>
              <w:t>Ср\игра «Почта Мороза» «Праздник в семье» «Наряжаем елочку»</w:t>
            </w:r>
          </w:p>
          <w:p w14:paraId="57F0AE8A" w14:textId="77777777" w:rsidR="002C6E8D" w:rsidRDefault="0069355F" w:rsidP="00E04FBF">
            <w:pPr>
              <w:pStyle w:val="TableParagraph"/>
              <w:numPr>
                <w:ilvl w:val="0"/>
                <w:numId w:val="36"/>
              </w:numPr>
              <w:ind w:left="34" w:firstLine="326"/>
              <w:jc w:val="both"/>
              <w:rPr>
                <w:sz w:val="20"/>
                <w:szCs w:val="20"/>
              </w:rPr>
            </w:pPr>
            <w:r>
              <w:rPr>
                <w:sz w:val="20"/>
                <w:szCs w:val="20"/>
              </w:rPr>
              <w:t>Новогодний калейдоскоп стихов</w:t>
            </w:r>
          </w:p>
        </w:tc>
        <w:tc>
          <w:tcPr>
            <w:tcW w:w="3401" w:type="dxa"/>
            <w:shd w:val="clear" w:color="auto" w:fill="auto"/>
          </w:tcPr>
          <w:p w14:paraId="4764BB6D" w14:textId="77777777" w:rsidR="002C6E8D" w:rsidRDefault="0069355F">
            <w:pPr>
              <w:pStyle w:val="TableParagraph"/>
              <w:rPr>
                <w:b/>
                <w:sz w:val="20"/>
                <w:szCs w:val="20"/>
              </w:rPr>
            </w:pPr>
            <w:r>
              <w:rPr>
                <w:b/>
                <w:sz w:val="20"/>
                <w:szCs w:val="20"/>
              </w:rPr>
              <w:t>Новогодний утренник</w:t>
            </w:r>
          </w:p>
          <w:p w14:paraId="7E770F86" w14:textId="77777777" w:rsidR="002C6E8D" w:rsidRDefault="0069355F">
            <w:pPr>
              <w:pStyle w:val="TableParagraph"/>
              <w:rPr>
                <w:sz w:val="20"/>
                <w:szCs w:val="20"/>
              </w:rPr>
            </w:pPr>
            <w:r>
              <w:rPr>
                <w:sz w:val="20"/>
                <w:szCs w:val="20"/>
              </w:rPr>
              <w:t>младшая, средняя, старшая, подготовительная группы</w:t>
            </w:r>
          </w:p>
        </w:tc>
        <w:tc>
          <w:tcPr>
            <w:tcW w:w="2870" w:type="dxa"/>
            <w:shd w:val="clear" w:color="auto" w:fill="auto"/>
          </w:tcPr>
          <w:p w14:paraId="389B7A19" w14:textId="77777777" w:rsidR="002C6E8D" w:rsidRDefault="0069355F">
            <w:pPr>
              <w:pStyle w:val="TableParagraph"/>
              <w:rPr>
                <w:sz w:val="20"/>
                <w:szCs w:val="20"/>
              </w:rPr>
            </w:pPr>
            <w:r>
              <w:rPr>
                <w:sz w:val="20"/>
                <w:szCs w:val="20"/>
              </w:rPr>
              <w:t>Консультация для родителей «Скоро Новый год»</w:t>
            </w:r>
          </w:p>
          <w:p w14:paraId="3FA7D2A5" w14:textId="77777777" w:rsidR="002C6E8D" w:rsidRDefault="002C6E8D">
            <w:pPr>
              <w:pStyle w:val="TableParagraph"/>
              <w:rPr>
                <w:sz w:val="20"/>
                <w:szCs w:val="20"/>
              </w:rPr>
            </w:pPr>
          </w:p>
          <w:p w14:paraId="2448DB4F" w14:textId="77777777" w:rsidR="002C6E8D" w:rsidRDefault="0069355F">
            <w:pPr>
              <w:pStyle w:val="TableParagraph"/>
              <w:rPr>
                <w:sz w:val="20"/>
                <w:szCs w:val="20"/>
              </w:rPr>
            </w:pPr>
            <w:r>
              <w:rPr>
                <w:sz w:val="20"/>
                <w:szCs w:val="20"/>
              </w:rPr>
              <w:t xml:space="preserve">Мастер класс «Изготовление новогодней игрушки» </w:t>
            </w:r>
          </w:p>
        </w:tc>
      </w:tr>
      <w:tr w:rsidR="002C6E8D" w14:paraId="497AF8D7" w14:textId="77777777">
        <w:trPr>
          <w:trHeight w:val="602"/>
        </w:trPr>
        <w:tc>
          <w:tcPr>
            <w:tcW w:w="1196" w:type="dxa"/>
            <w:vMerge/>
            <w:shd w:val="clear" w:color="auto" w:fill="auto"/>
          </w:tcPr>
          <w:p w14:paraId="47EBB083" w14:textId="77777777" w:rsidR="002C6E8D" w:rsidRDefault="002C6E8D">
            <w:pPr>
              <w:jc w:val="center"/>
              <w:rPr>
                <w:b/>
                <w:bCs/>
                <w:sz w:val="20"/>
              </w:rPr>
            </w:pPr>
          </w:p>
        </w:tc>
        <w:tc>
          <w:tcPr>
            <w:tcW w:w="1606" w:type="dxa"/>
            <w:shd w:val="clear" w:color="auto" w:fill="auto"/>
          </w:tcPr>
          <w:p w14:paraId="37DF79D1" w14:textId="77777777" w:rsidR="002C6E8D" w:rsidRDefault="002C6E8D">
            <w:pPr>
              <w:rPr>
                <w:bCs/>
                <w:sz w:val="20"/>
              </w:rPr>
            </w:pPr>
          </w:p>
          <w:p w14:paraId="135113CE" w14:textId="77777777" w:rsidR="002C6E8D" w:rsidRDefault="0069355F">
            <w:pPr>
              <w:rPr>
                <w:bCs/>
                <w:sz w:val="20"/>
              </w:rPr>
            </w:pPr>
            <w:r>
              <w:rPr>
                <w:bCs/>
                <w:sz w:val="20"/>
              </w:rPr>
              <w:t>Духовно- нравственное</w:t>
            </w:r>
          </w:p>
          <w:p w14:paraId="28718740" w14:textId="77777777" w:rsidR="002C6E8D" w:rsidRDefault="0069355F">
            <w:pPr>
              <w:rPr>
                <w:bCs/>
                <w:sz w:val="20"/>
              </w:rPr>
            </w:pPr>
            <w:r>
              <w:rPr>
                <w:bCs/>
                <w:sz w:val="20"/>
              </w:rPr>
              <w:t>Социальное</w:t>
            </w:r>
          </w:p>
          <w:p w14:paraId="265E6BAE" w14:textId="77777777" w:rsidR="002C6E8D" w:rsidRDefault="0069355F">
            <w:pPr>
              <w:rPr>
                <w:bCs/>
                <w:sz w:val="20"/>
              </w:rPr>
            </w:pPr>
            <w:r>
              <w:rPr>
                <w:bCs/>
                <w:sz w:val="20"/>
              </w:rPr>
              <w:t>Познавательное</w:t>
            </w:r>
          </w:p>
          <w:p w14:paraId="0F55CC5A" w14:textId="77777777" w:rsidR="002C6E8D" w:rsidRDefault="002C6E8D">
            <w:pPr>
              <w:rPr>
                <w:bCs/>
                <w:color w:val="002060"/>
                <w:sz w:val="20"/>
              </w:rPr>
            </w:pPr>
          </w:p>
        </w:tc>
        <w:tc>
          <w:tcPr>
            <w:tcW w:w="1842" w:type="dxa"/>
            <w:shd w:val="clear" w:color="auto" w:fill="auto"/>
          </w:tcPr>
          <w:p w14:paraId="698D5FE0" w14:textId="77777777" w:rsidR="002C6E8D" w:rsidRDefault="0069355F">
            <w:pPr>
              <w:jc w:val="center"/>
              <w:rPr>
                <w:bCs/>
                <w:sz w:val="20"/>
              </w:rPr>
            </w:pPr>
            <w:r>
              <w:rPr>
                <w:bCs/>
                <w:sz w:val="20"/>
              </w:rPr>
              <w:t>11 января</w:t>
            </w:r>
          </w:p>
          <w:p w14:paraId="6FA403A4" w14:textId="77777777" w:rsidR="002C6E8D" w:rsidRDefault="002C6E8D">
            <w:pPr>
              <w:jc w:val="center"/>
              <w:rPr>
                <w:bCs/>
                <w:sz w:val="20"/>
              </w:rPr>
            </w:pPr>
          </w:p>
          <w:p w14:paraId="022CA0AB" w14:textId="77777777" w:rsidR="002C6E8D" w:rsidRDefault="0069355F">
            <w:pPr>
              <w:jc w:val="center"/>
              <w:rPr>
                <w:b/>
                <w:bCs/>
                <w:color w:val="002060"/>
                <w:sz w:val="20"/>
              </w:rPr>
            </w:pPr>
            <w:r>
              <w:rPr>
                <w:b/>
                <w:bCs/>
                <w:sz w:val="20"/>
                <w:highlight w:val="yellow"/>
              </w:rPr>
              <w:t>День заповедников и национальных парков</w:t>
            </w:r>
          </w:p>
        </w:tc>
        <w:tc>
          <w:tcPr>
            <w:tcW w:w="4253" w:type="dxa"/>
            <w:shd w:val="clear" w:color="auto" w:fill="auto"/>
          </w:tcPr>
          <w:p w14:paraId="051C7DCA" w14:textId="77777777" w:rsidR="002C6E8D" w:rsidRDefault="0069355F" w:rsidP="00E04FBF">
            <w:pPr>
              <w:pStyle w:val="ad"/>
              <w:numPr>
                <w:ilvl w:val="0"/>
                <w:numId w:val="37"/>
              </w:numPr>
              <w:spacing w:line="240" w:lineRule="auto"/>
              <w:ind w:left="34" w:firstLine="326"/>
              <w:rPr>
                <w:bCs/>
                <w:sz w:val="20"/>
              </w:rPr>
            </w:pPr>
            <w:r>
              <w:rPr>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14:paraId="311274AB" w14:textId="77777777" w:rsidR="002C6E8D" w:rsidRDefault="0069355F" w:rsidP="00E04FBF">
            <w:pPr>
              <w:pStyle w:val="ad"/>
              <w:numPr>
                <w:ilvl w:val="0"/>
                <w:numId w:val="37"/>
              </w:numPr>
              <w:spacing w:line="240" w:lineRule="auto"/>
              <w:ind w:left="34" w:firstLine="326"/>
              <w:rPr>
                <w:bCs/>
                <w:sz w:val="20"/>
              </w:rPr>
            </w:pPr>
            <w:r>
              <w:rPr>
                <w:bCs/>
                <w:sz w:val="20"/>
              </w:rPr>
              <w:t xml:space="preserve">Познавательная беседа «Зеленая аптека»  </w:t>
            </w:r>
          </w:p>
          <w:p w14:paraId="2C129D21" w14:textId="77777777" w:rsidR="002C6E8D" w:rsidRDefault="0069355F" w:rsidP="00E04FBF">
            <w:pPr>
              <w:pStyle w:val="ad"/>
              <w:numPr>
                <w:ilvl w:val="0"/>
                <w:numId w:val="37"/>
              </w:numPr>
              <w:spacing w:line="240" w:lineRule="auto"/>
              <w:ind w:left="34" w:firstLine="326"/>
              <w:rPr>
                <w:bCs/>
                <w:sz w:val="20"/>
              </w:rPr>
            </w:pPr>
            <w:r>
              <w:rPr>
                <w:bCs/>
                <w:sz w:val="20"/>
              </w:rPr>
              <w:t>Эвристическая беседа «Почему земля кормит?»</w:t>
            </w:r>
          </w:p>
          <w:p w14:paraId="6122BD7C" w14:textId="77777777" w:rsidR="002C6E8D" w:rsidRDefault="0069355F" w:rsidP="00E04FBF">
            <w:pPr>
              <w:pStyle w:val="ad"/>
              <w:numPr>
                <w:ilvl w:val="0"/>
                <w:numId w:val="37"/>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14:paraId="0CCC32FA" w14:textId="77777777" w:rsidR="002C6E8D" w:rsidRDefault="0069355F">
            <w:pPr>
              <w:rPr>
                <w:b/>
                <w:bCs/>
                <w:sz w:val="20"/>
              </w:rPr>
            </w:pPr>
            <w:r>
              <w:rPr>
                <w:b/>
                <w:bCs/>
                <w:sz w:val="20"/>
              </w:rPr>
              <w:t>Выставка рисунков на тему «Берегите природу!»</w:t>
            </w:r>
          </w:p>
          <w:p w14:paraId="10CC526D" w14:textId="77777777" w:rsidR="002C6E8D" w:rsidRDefault="0069355F">
            <w:pPr>
              <w:rPr>
                <w:bCs/>
                <w:i/>
                <w:sz w:val="20"/>
              </w:rPr>
            </w:pPr>
            <w:r>
              <w:rPr>
                <w:bCs/>
                <w:i/>
                <w:sz w:val="20"/>
              </w:rPr>
              <w:t>средняя, старшая, подготовительная группы</w:t>
            </w:r>
          </w:p>
          <w:p w14:paraId="0982DC85" w14:textId="77777777" w:rsidR="002C6E8D" w:rsidRDefault="0069355F">
            <w:pPr>
              <w:pStyle w:val="TableParagraph"/>
              <w:rPr>
                <w:b/>
                <w:sz w:val="20"/>
                <w:szCs w:val="20"/>
              </w:rPr>
            </w:pPr>
            <w:r>
              <w:rPr>
                <w:i/>
                <w:sz w:val="20"/>
                <w:szCs w:val="20"/>
              </w:rPr>
              <w:t>(младшая группа – гости на выставке)</w:t>
            </w:r>
          </w:p>
          <w:p w14:paraId="7C528147" w14:textId="77777777" w:rsidR="002C6E8D" w:rsidRDefault="002C6E8D">
            <w:pPr>
              <w:rPr>
                <w:bCs/>
                <w:i/>
                <w:sz w:val="20"/>
              </w:rPr>
            </w:pPr>
          </w:p>
          <w:p w14:paraId="04366C05" w14:textId="77777777" w:rsidR="002C6E8D" w:rsidRDefault="002C6E8D">
            <w:pPr>
              <w:rPr>
                <w:bCs/>
                <w:sz w:val="20"/>
              </w:rPr>
            </w:pPr>
          </w:p>
        </w:tc>
        <w:tc>
          <w:tcPr>
            <w:tcW w:w="2870" w:type="dxa"/>
            <w:shd w:val="clear" w:color="auto" w:fill="auto"/>
          </w:tcPr>
          <w:p w14:paraId="36DAAC98" w14:textId="77777777" w:rsidR="002C6E8D" w:rsidRDefault="0069355F">
            <w:pPr>
              <w:rPr>
                <w:bCs/>
                <w:sz w:val="20"/>
              </w:rPr>
            </w:pPr>
            <w:r>
              <w:rPr>
                <w:bCs/>
                <w:sz w:val="20"/>
              </w:rPr>
              <w:t>Папка-передвижка «Воспитание ребенка через ознакомление с природой Татарстана»</w:t>
            </w:r>
          </w:p>
          <w:p w14:paraId="7E1C2692" w14:textId="77777777" w:rsidR="002C6E8D" w:rsidRDefault="002C6E8D">
            <w:pPr>
              <w:rPr>
                <w:bCs/>
                <w:sz w:val="20"/>
              </w:rPr>
            </w:pPr>
          </w:p>
          <w:p w14:paraId="1900A9B3" w14:textId="77777777" w:rsidR="002C6E8D" w:rsidRDefault="0069355F">
            <w:pPr>
              <w:rPr>
                <w:bCs/>
                <w:sz w:val="20"/>
              </w:rPr>
            </w:pPr>
            <w:r>
              <w:rPr>
                <w:bCs/>
                <w:sz w:val="20"/>
              </w:rPr>
              <w:t>Совместное изготовление лепбуков «Национальные парки и заповедники Татарстана»</w:t>
            </w:r>
          </w:p>
        </w:tc>
      </w:tr>
      <w:tr w:rsidR="002C6E8D" w14:paraId="0C23AB1D" w14:textId="77777777">
        <w:trPr>
          <w:trHeight w:val="263"/>
        </w:trPr>
        <w:tc>
          <w:tcPr>
            <w:tcW w:w="1196" w:type="dxa"/>
            <w:vMerge/>
            <w:tcBorders>
              <w:bottom w:val="single" w:sz="4" w:space="0" w:color="auto"/>
            </w:tcBorders>
            <w:shd w:val="clear" w:color="auto" w:fill="auto"/>
          </w:tcPr>
          <w:p w14:paraId="0DA92E85" w14:textId="77777777" w:rsidR="002C6E8D" w:rsidRDefault="002C6E8D">
            <w:pPr>
              <w:jc w:val="center"/>
              <w:rPr>
                <w:b/>
                <w:bCs/>
                <w:sz w:val="20"/>
              </w:rPr>
            </w:pPr>
          </w:p>
        </w:tc>
        <w:tc>
          <w:tcPr>
            <w:tcW w:w="1606" w:type="dxa"/>
            <w:shd w:val="clear" w:color="auto" w:fill="auto"/>
          </w:tcPr>
          <w:p w14:paraId="2E6A52B3" w14:textId="77777777" w:rsidR="002C6E8D" w:rsidRDefault="0069355F">
            <w:pPr>
              <w:rPr>
                <w:bCs/>
                <w:sz w:val="20"/>
              </w:rPr>
            </w:pPr>
            <w:r>
              <w:rPr>
                <w:bCs/>
                <w:sz w:val="20"/>
              </w:rPr>
              <w:t>ПатриотическоеСоциальное Познавательное</w:t>
            </w:r>
          </w:p>
        </w:tc>
        <w:tc>
          <w:tcPr>
            <w:tcW w:w="1842" w:type="dxa"/>
            <w:shd w:val="clear" w:color="auto" w:fill="auto"/>
          </w:tcPr>
          <w:p w14:paraId="3FF36136" w14:textId="77777777" w:rsidR="002C6E8D" w:rsidRDefault="0069355F">
            <w:pPr>
              <w:jc w:val="center"/>
              <w:rPr>
                <w:bCs/>
                <w:sz w:val="20"/>
              </w:rPr>
            </w:pPr>
            <w:r>
              <w:rPr>
                <w:bCs/>
                <w:sz w:val="20"/>
              </w:rPr>
              <w:t>27 января</w:t>
            </w:r>
          </w:p>
          <w:p w14:paraId="76E539B1" w14:textId="77777777" w:rsidR="002C6E8D" w:rsidRDefault="002C6E8D">
            <w:pPr>
              <w:jc w:val="center"/>
              <w:rPr>
                <w:bCs/>
                <w:sz w:val="20"/>
              </w:rPr>
            </w:pPr>
          </w:p>
          <w:p w14:paraId="52E33CC7" w14:textId="77777777" w:rsidR="002C6E8D" w:rsidRDefault="0069355F">
            <w:pPr>
              <w:jc w:val="center"/>
              <w:rPr>
                <w:b/>
                <w:bCs/>
                <w:sz w:val="20"/>
              </w:rPr>
            </w:pPr>
            <w:r>
              <w:rPr>
                <w:b/>
                <w:bCs/>
                <w:sz w:val="20"/>
              </w:rPr>
              <w:t>День полного освобождения Ленинграда от фашистской блокады</w:t>
            </w:r>
          </w:p>
          <w:p w14:paraId="729F7355" w14:textId="77777777" w:rsidR="002C6E8D" w:rsidRDefault="002C6E8D">
            <w:pPr>
              <w:jc w:val="center"/>
              <w:rPr>
                <w:b/>
                <w:bCs/>
                <w:sz w:val="20"/>
              </w:rPr>
            </w:pPr>
          </w:p>
          <w:p w14:paraId="6A188A4C" w14:textId="77777777" w:rsidR="002C6E8D" w:rsidRDefault="0069355F">
            <w:pPr>
              <w:jc w:val="center"/>
              <w:rPr>
                <w:b/>
                <w:bCs/>
                <w:sz w:val="20"/>
              </w:rPr>
            </w:pPr>
            <w:r>
              <w:rPr>
                <w:b/>
                <w:bCs/>
                <w:sz w:val="20"/>
              </w:rPr>
              <w:t>День памяти жертв Холокоста</w:t>
            </w:r>
          </w:p>
        </w:tc>
        <w:tc>
          <w:tcPr>
            <w:tcW w:w="4253" w:type="dxa"/>
            <w:shd w:val="clear" w:color="auto" w:fill="auto"/>
          </w:tcPr>
          <w:p w14:paraId="4A7E80B7" w14:textId="77777777" w:rsidR="002C6E8D" w:rsidRDefault="0069355F" w:rsidP="00E04FBF">
            <w:pPr>
              <w:pStyle w:val="ad"/>
              <w:numPr>
                <w:ilvl w:val="0"/>
                <w:numId w:val="38"/>
              </w:numPr>
              <w:spacing w:line="240" w:lineRule="auto"/>
              <w:ind w:left="34" w:firstLine="326"/>
              <w:rPr>
                <w:bCs/>
                <w:sz w:val="20"/>
              </w:rPr>
            </w:pPr>
            <w:r>
              <w:rPr>
                <w:bCs/>
                <w:sz w:val="20"/>
              </w:rPr>
              <w:t>Беседа с презентациями «900 дней блокады», «Дети блокадного Ленинграда», «Дорога жизни»</w:t>
            </w:r>
          </w:p>
          <w:p w14:paraId="721CD707" w14:textId="77777777" w:rsidR="002C6E8D" w:rsidRDefault="0069355F" w:rsidP="00E04FBF">
            <w:pPr>
              <w:pStyle w:val="ad"/>
              <w:numPr>
                <w:ilvl w:val="0"/>
                <w:numId w:val="38"/>
              </w:numPr>
              <w:spacing w:line="240" w:lineRule="auto"/>
              <w:ind w:left="34" w:firstLine="326"/>
              <w:rPr>
                <w:bCs/>
                <w:sz w:val="20"/>
              </w:rPr>
            </w:pPr>
            <w:r>
              <w:rPr>
                <w:bCs/>
                <w:sz w:val="20"/>
              </w:rPr>
              <w:t xml:space="preserve">Просмотр  иллюстраций,  открыток,  медалей, орденов  военных  лет,  фотографий  о  жизни  в блокадном Ленинграде.  </w:t>
            </w:r>
          </w:p>
          <w:p w14:paraId="57720C9F" w14:textId="77777777" w:rsidR="002C6E8D" w:rsidRDefault="0069355F" w:rsidP="00E04FBF">
            <w:pPr>
              <w:pStyle w:val="ad"/>
              <w:numPr>
                <w:ilvl w:val="0"/>
                <w:numId w:val="38"/>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14:paraId="4D5B0AF3" w14:textId="77777777" w:rsidR="002C6E8D" w:rsidRDefault="0069355F" w:rsidP="00E04FBF">
            <w:pPr>
              <w:pStyle w:val="ad"/>
              <w:numPr>
                <w:ilvl w:val="0"/>
                <w:numId w:val="38"/>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14:paraId="38BFE84A" w14:textId="77777777" w:rsidR="002C6E8D" w:rsidRDefault="0069355F">
            <w:pPr>
              <w:rPr>
                <w:b/>
                <w:bCs/>
                <w:sz w:val="20"/>
              </w:rPr>
            </w:pPr>
            <w:r>
              <w:rPr>
                <w:b/>
                <w:bCs/>
                <w:sz w:val="20"/>
              </w:rPr>
              <w:t>Оформление ширмы в приемной группы</w:t>
            </w:r>
          </w:p>
          <w:p w14:paraId="353F3AD2" w14:textId="77777777" w:rsidR="002C6E8D" w:rsidRDefault="0069355F">
            <w:pPr>
              <w:rPr>
                <w:b/>
                <w:bCs/>
                <w:sz w:val="20"/>
              </w:rPr>
            </w:pPr>
            <w:r>
              <w:rPr>
                <w:b/>
                <w:bCs/>
                <w:sz w:val="20"/>
              </w:rPr>
              <w:t>«Мы помним, мы гордимся»</w:t>
            </w:r>
          </w:p>
          <w:p w14:paraId="55C05F42" w14:textId="77777777" w:rsidR="002C6E8D" w:rsidRDefault="0069355F">
            <w:pPr>
              <w:rPr>
                <w:bCs/>
                <w:i/>
                <w:sz w:val="20"/>
              </w:rPr>
            </w:pPr>
            <w:r>
              <w:rPr>
                <w:bCs/>
                <w:i/>
                <w:sz w:val="20"/>
              </w:rPr>
              <w:t>старшая, подготовительная группы</w:t>
            </w:r>
          </w:p>
          <w:p w14:paraId="50134011" w14:textId="77777777" w:rsidR="002C6E8D" w:rsidRDefault="002C6E8D">
            <w:pPr>
              <w:rPr>
                <w:bCs/>
                <w:i/>
                <w:sz w:val="20"/>
              </w:rPr>
            </w:pPr>
          </w:p>
          <w:p w14:paraId="0D8DA4E5" w14:textId="77777777" w:rsidR="002C6E8D" w:rsidRDefault="0069355F">
            <w:pPr>
              <w:pStyle w:val="TableParagraph"/>
              <w:rPr>
                <w:b/>
                <w:sz w:val="20"/>
                <w:szCs w:val="20"/>
              </w:rPr>
            </w:pPr>
            <w:r>
              <w:rPr>
                <w:i/>
                <w:sz w:val="20"/>
                <w:szCs w:val="20"/>
              </w:rPr>
              <w:t>(младшая группа в гостях- рассматривание ширмы)</w:t>
            </w:r>
          </w:p>
          <w:p w14:paraId="0DFB9B11" w14:textId="77777777" w:rsidR="002C6E8D" w:rsidRDefault="002C6E8D">
            <w:pPr>
              <w:rPr>
                <w:bCs/>
                <w:sz w:val="20"/>
              </w:rPr>
            </w:pPr>
          </w:p>
        </w:tc>
        <w:tc>
          <w:tcPr>
            <w:tcW w:w="2870" w:type="dxa"/>
            <w:shd w:val="clear" w:color="auto" w:fill="auto"/>
          </w:tcPr>
          <w:p w14:paraId="0878A5A9" w14:textId="77777777" w:rsidR="002C6E8D" w:rsidRDefault="0069355F">
            <w:pPr>
              <w:rPr>
                <w:bCs/>
                <w:sz w:val="20"/>
              </w:rPr>
            </w:pPr>
            <w:r>
              <w:rPr>
                <w:bCs/>
                <w:sz w:val="20"/>
              </w:rPr>
              <w:t>Консультация «Как рассказать ребенку о блокаде Ленинграда?»</w:t>
            </w:r>
          </w:p>
          <w:p w14:paraId="1777E6A4" w14:textId="77777777" w:rsidR="002C6E8D" w:rsidRDefault="002C6E8D">
            <w:pPr>
              <w:rPr>
                <w:bCs/>
                <w:sz w:val="20"/>
              </w:rPr>
            </w:pPr>
          </w:p>
          <w:p w14:paraId="6DD7D56D" w14:textId="77777777" w:rsidR="002C6E8D" w:rsidRDefault="0069355F">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2C6E8D" w14:paraId="07110B64" w14:textId="77777777">
        <w:trPr>
          <w:trHeight w:val="541"/>
        </w:trPr>
        <w:tc>
          <w:tcPr>
            <w:tcW w:w="1196" w:type="dxa"/>
            <w:vMerge w:val="restart"/>
            <w:tcBorders>
              <w:bottom w:val="none" w:sz="4" w:space="0" w:color="000000"/>
            </w:tcBorders>
            <w:shd w:val="clear" w:color="auto" w:fill="auto"/>
          </w:tcPr>
          <w:p w14:paraId="4F683C65" w14:textId="77777777" w:rsidR="002C6E8D" w:rsidRDefault="0069355F">
            <w:pPr>
              <w:jc w:val="center"/>
              <w:rPr>
                <w:b/>
                <w:bCs/>
                <w:sz w:val="20"/>
              </w:rPr>
            </w:pPr>
            <w:r>
              <w:rPr>
                <w:b/>
                <w:bCs/>
                <w:sz w:val="20"/>
              </w:rPr>
              <w:t>февраль</w:t>
            </w:r>
          </w:p>
        </w:tc>
        <w:tc>
          <w:tcPr>
            <w:tcW w:w="1606" w:type="dxa"/>
            <w:shd w:val="clear" w:color="auto" w:fill="auto"/>
          </w:tcPr>
          <w:p w14:paraId="6CE1C5C1" w14:textId="77777777" w:rsidR="002C6E8D" w:rsidRDefault="0069355F">
            <w:pPr>
              <w:rPr>
                <w:bCs/>
                <w:sz w:val="20"/>
              </w:rPr>
            </w:pPr>
            <w:r>
              <w:rPr>
                <w:bCs/>
                <w:sz w:val="20"/>
              </w:rPr>
              <w:t>Патриотическое</w:t>
            </w:r>
          </w:p>
          <w:p w14:paraId="2C6C7FDD" w14:textId="77777777" w:rsidR="002C6E8D" w:rsidRDefault="0069355F">
            <w:pPr>
              <w:rPr>
                <w:bCs/>
                <w:sz w:val="20"/>
              </w:rPr>
            </w:pPr>
            <w:r>
              <w:rPr>
                <w:bCs/>
                <w:sz w:val="20"/>
              </w:rPr>
              <w:t>Социальное</w:t>
            </w:r>
          </w:p>
          <w:p w14:paraId="597219C6" w14:textId="77777777" w:rsidR="002C6E8D" w:rsidRDefault="0069355F">
            <w:pPr>
              <w:rPr>
                <w:bCs/>
                <w:sz w:val="20"/>
              </w:rPr>
            </w:pPr>
            <w:r>
              <w:rPr>
                <w:bCs/>
                <w:sz w:val="20"/>
              </w:rPr>
              <w:t>Познавательное</w:t>
            </w:r>
          </w:p>
          <w:p w14:paraId="0953AEA1" w14:textId="77777777" w:rsidR="002C6E8D" w:rsidRDefault="002C6E8D">
            <w:pPr>
              <w:rPr>
                <w:bCs/>
                <w:sz w:val="20"/>
              </w:rPr>
            </w:pPr>
          </w:p>
        </w:tc>
        <w:tc>
          <w:tcPr>
            <w:tcW w:w="1842" w:type="dxa"/>
            <w:shd w:val="clear" w:color="auto" w:fill="auto"/>
          </w:tcPr>
          <w:p w14:paraId="6A5F06F7" w14:textId="77777777" w:rsidR="002C6E8D" w:rsidRDefault="0069355F">
            <w:pPr>
              <w:jc w:val="center"/>
              <w:rPr>
                <w:bCs/>
                <w:sz w:val="20"/>
              </w:rPr>
            </w:pPr>
            <w:r>
              <w:rPr>
                <w:bCs/>
                <w:sz w:val="20"/>
              </w:rPr>
              <w:t>2 февраля</w:t>
            </w:r>
          </w:p>
          <w:p w14:paraId="5A9B1F93" w14:textId="77777777" w:rsidR="002C6E8D" w:rsidRDefault="002C6E8D">
            <w:pPr>
              <w:jc w:val="center"/>
              <w:rPr>
                <w:bCs/>
                <w:sz w:val="20"/>
              </w:rPr>
            </w:pPr>
          </w:p>
          <w:p w14:paraId="0C172F2F" w14:textId="77777777" w:rsidR="002C6E8D" w:rsidRDefault="0069355F">
            <w:pPr>
              <w:jc w:val="center"/>
              <w:rPr>
                <w:b/>
                <w:bCs/>
                <w:sz w:val="20"/>
              </w:rPr>
            </w:pPr>
            <w:r>
              <w:rPr>
                <w:bCs/>
                <w:sz w:val="20"/>
              </w:rPr>
              <w:t xml:space="preserve"> </w:t>
            </w:r>
            <w:r>
              <w:rPr>
                <w:b/>
                <w:bCs/>
                <w:sz w:val="20"/>
              </w:rPr>
              <w:t>День разгрома советскими войсками немецко-фашистских войск в Сталинградской битве</w:t>
            </w:r>
          </w:p>
        </w:tc>
        <w:tc>
          <w:tcPr>
            <w:tcW w:w="4253" w:type="dxa"/>
            <w:shd w:val="clear" w:color="auto" w:fill="auto"/>
          </w:tcPr>
          <w:p w14:paraId="7079DD50" w14:textId="77777777" w:rsidR="002C6E8D" w:rsidRDefault="0069355F" w:rsidP="00E04FBF">
            <w:pPr>
              <w:pStyle w:val="TableParagraph"/>
              <w:numPr>
                <w:ilvl w:val="0"/>
                <w:numId w:val="39"/>
              </w:numPr>
              <w:ind w:left="34" w:firstLine="326"/>
              <w:jc w:val="both"/>
              <w:rPr>
                <w:sz w:val="20"/>
                <w:szCs w:val="20"/>
              </w:rPr>
            </w:pPr>
            <w:r>
              <w:rPr>
                <w:sz w:val="20"/>
                <w:szCs w:val="20"/>
              </w:rPr>
              <w:t>Рассматривание фотографии медали «За оборону Сталинграда»</w:t>
            </w:r>
          </w:p>
          <w:p w14:paraId="0E2C2B98" w14:textId="77777777" w:rsidR="002C6E8D" w:rsidRDefault="0069355F" w:rsidP="00E04FBF">
            <w:pPr>
              <w:pStyle w:val="TableParagraph"/>
              <w:numPr>
                <w:ilvl w:val="0"/>
                <w:numId w:val="39"/>
              </w:numPr>
              <w:ind w:left="34" w:firstLine="326"/>
              <w:jc w:val="both"/>
              <w:rPr>
                <w:sz w:val="20"/>
                <w:szCs w:val="20"/>
              </w:rPr>
            </w:pPr>
            <w:r>
              <w:rPr>
                <w:sz w:val="20"/>
                <w:szCs w:val="20"/>
              </w:rPr>
              <w:t>Ср\игры «Полевая почта» «Госпиталь» «Солдатская столовая» «Военные»</w:t>
            </w:r>
          </w:p>
          <w:p w14:paraId="4F911E7D" w14:textId="77777777" w:rsidR="002C6E8D" w:rsidRDefault="0069355F" w:rsidP="00E04FBF">
            <w:pPr>
              <w:pStyle w:val="TableParagraph"/>
              <w:numPr>
                <w:ilvl w:val="0"/>
                <w:numId w:val="39"/>
              </w:numPr>
              <w:ind w:left="34" w:firstLine="326"/>
              <w:jc w:val="both"/>
              <w:rPr>
                <w:sz w:val="20"/>
                <w:szCs w:val="20"/>
              </w:rPr>
            </w:pPr>
            <w:r>
              <w:rPr>
                <w:sz w:val="20"/>
                <w:szCs w:val="20"/>
              </w:rPr>
              <w:t>Инсценировка стихотворения «Мы военные» С. Михалкова</w:t>
            </w:r>
          </w:p>
          <w:p w14:paraId="0D4B8B10" w14:textId="77777777" w:rsidR="002C6E8D" w:rsidRDefault="0069355F" w:rsidP="00E04FBF">
            <w:pPr>
              <w:pStyle w:val="TableParagraph"/>
              <w:numPr>
                <w:ilvl w:val="0"/>
                <w:numId w:val="39"/>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14:paraId="26229CA3" w14:textId="77777777" w:rsidR="002C6E8D" w:rsidRDefault="0069355F">
            <w:pPr>
              <w:pStyle w:val="TableParagraph"/>
              <w:tabs>
                <w:tab w:val="left" w:pos="2442"/>
              </w:tabs>
              <w:rPr>
                <w:b/>
                <w:sz w:val="20"/>
                <w:szCs w:val="20"/>
              </w:rPr>
            </w:pPr>
            <w:r>
              <w:rPr>
                <w:b/>
                <w:sz w:val="20"/>
                <w:szCs w:val="20"/>
              </w:rPr>
              <w:t>Оформление патриотического уголка – ширма «Дети - герои Сталинградской битвы»</w:t>
            </w:r>
          </w:p>
          <w:p w14:paraId="18DFD90E" w14:textId="77777777" w:rsidR="002C6E8D" w:rsidRDefault="0069355F">
            <w:pPr>
              <w:rPr>
                <w:bCs/>
                <w:i/>
                <w:sz w:val="20"/>
              </w:rPr>
            </w:pPr>
            <w:r>
              <w:rPr>
                <w:bCs/>
                <w:i/>
                <w:sz w:val="20"/>
              </w:rPr>
              <w:t>старшая, подготовительная группы</w:t>
            </w:r>
          </w:p>
          <w:p w14:paraId="5E96BEA2" w14:textId="77777777" w:rsidR="002C6E8D" w:rsidRDefault="0069355F">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14:paraId="581C30CE" w14:textId="77777777" w:rsidR="002C6E8D" w:rsidRDefault="0069355F">
            <w:pPr>
              <w:pStyle w:val="TableParagraph"/>
              <w:tabs>
                <w:tab w:val="left" w:pos="2442"/>
              </w:tabs>
              <w:rPr>
                <w:spacing w:val="-1"/>
                <w:sz w:val="20"/>
                <w:szCs w:val="20"/>
              </w:rPr>
            </w:pPr>
            <w:r>
              <w:rPr>
                <w:spacing w:val="-1"/>
                <w:sz w:val="20"/>
                <w:szCs w:val="20"/>
              </w:rPr>
              <w:t>Рекомендации к домашнему чтению:  Сергея Алексеева "Сталинградская оборона",</w:t>
            </w:r>
          </w:p>
          <w:p w14:paraId="4C893483" w14:textId="77777777" w:rsidR="002C6E8D" w:rsidRDefault="0069355F">
            <w:pPr>
              <w:pStyle w:val="TableParagraph"/>
              <w:tabs>
                <w:tab w:val="left" w:pos="2442"/>
              </w:tabs>
              <w:rPr>
                <w:spacing w:val="-1"/>
                <w:sz w:val="20"/>
                <w:szCs w:val="20"/>
              </w:rPr>
            </w:pPr>
            <w:r>
              <w:rPr>
                <w:spacing w:val="-1"/>
                <w:sz w:val="20"/>
                <w:szCs w:val="20"/>
              </w:rPr>
              <w:t>Лебедев-Кумач «Песня о Сталинграде»,</w:t>
            </w:r>
          </w:p>
          <w:p w14:paraId="46B07216" w14:textId="77777777" w:rsidR="002C6E8D" w:rsidRDefault="0069355F">
            <w:pPr>
              <w:pStyle w:val="TableParagraph"/>
              <w:tabs>
                <w:tab w:val="left" w:pos="2442"/>
              </w:tabs>
              <w:rPr>
                <w:spacing w:val="-1"/>
                <w:sz w:val="20"/>
                <w:szCs w:val="20"/>
              </w:rPr>
            </w:pPr>
            <w:r>
              <w:rPr>
                <w:spacing w:val="-1"/>
                <w:sz w:val="20"/>
                <w:szCs w:val="20"/>
              </w:rPr>
              <w:t>А. Сурков «Защитник Сталинграда»,</w:t>
            </w:r>
          </w:p>
          <w:p w14:paraId="7A15906D" w14:textId="77777777" w:rsidR="002C6E8D" w:rsidRDefault="0069355F">
            <w:pPr>
              <w:pStyle w:val="TableParagraph"/>
              <w:tabs>
                <w:tab w:val="left" w:pos="2442"/>
              </w:tabs>
              <w:rPr>
                <w:spacing w:val="-1"/>
                <w:sz w:val="20"/>
                <w:szCs w:val="20"/>
              </w:rPr>
            </w:pPr>
            <w:r>
              <w:rPr>
                <w:spacing w:val="-1"/>
                <w:sz w:val="20"/>
                <w:szCs w:val="20"/>
              </w:rPr>
              <w:t>Ю. Визбор «Медаль Сталинграда»,</w:t>
            </w:r>
          </w:p>
          <w:p w14:paraId="2852AF05" w14:textId="77777777" w:rsidR="002C6E8D" w:rsidRDefault="0069355F">
            <w:pPr>
              <w:pStyle w:val="TableParagraph"/>
              <w:tabs>
                <w:tab w:val="left" w:pos="2442"/>
              </w:tabs>
              <w:rPr>
                <w:spacing w:val="-1"/>
                <w:sz w:val="20"/>
                <w:szCs w:val="20"/>
              </w:rPr>
            </w:pPr>
            <w:r>
              <w:rPr>
                <w:spacing w:val="-1"/>
                <w:sz w:val="20"/>
                <w:szCs w:val="20"/>
              </w:rPr>
              <w:t>В. Костин «Ни шагу назад»</w:t>
            </w:r>
          </w:p>
        </w:tc>
      </w:tr>
      <w:tr w:rsidR="002C6E8D" w14:paraId="566331DE" w14:textId="77777777">
        <w:trPr>
          <w:trHeight w:val="3368"/>
        </w:trPr>
        <w:tc>
          <w:tcPr>
            <w:tcW w:w="1196" w:type="dxa"/>
            <w:vMerge/>
            <w:tcBorders>
              <w:bottom w:val="none" w:sz="4" w:space="0" w:color="000000"/>
            </w:tcBorders>
            <w:shd w:val="clear" w:color="auto" w:fill="auto"/>
          </w:tcPr>
          <w:p w14:paraId="33EEB420" w14:textId="77777777" w:rsidR="002C6E8D" w:rsidRDefault="002C6E8D">
            <w:pPr>
              <w:jc w:val="center"/>
              <w:rPr>
                <w:b/>
                <w:bCs/>
                <w:sz w:val="20"/>
              </w:rPr>
            </w:pPr>
          </w:p>
        </w:tc>
        <w:tc>
          <w:tcPr>
            <w:tcW w:w="1606" w:type="dxa"/>
            <w:shd w:val="clear" w:color="auto" w:fill="auto"/>
          </w:tcPr>
          <w:p w14:paraId="6780FD53" w14:textId="77777777" w:rsidR="002C6E8D" w:rsidRDefault="0069355F">
            <w:pPr>
              <w:ind w:right="-250"/>
              <w:rPr>
                <w:bCs/>
                <w:sz w:val="20"/>
              </w:rPr>
            </w:pPr>
            <w:r>
              <w:rPr>
                <w:spacing w:val="-1"/>
                <w:sz w:val="20"/>
              </w:rPr>
              <w:t>Патриотическое,</w:t>
            </w:r>
            <w:r>
              <w:rPr>
                <w:spacing w:val="-68"/>
                <w:sz w:val="20"/>
              </w:rPr>
              <w:t xml:space="preserve"> </w:t>
            </w:r>
            <w:r>
              <w:rPr>
                <w:sz w:val="20"/>
              </w:rPr>
              <w:t>познавательное</w:t>
            </w:r>
          </w:p>
        </w:tc>
        <w:tc>
          <w:tcPr>
            <w:tcW w:w="1842" w:type="dxa"/>
            <w:shd w:val="clear" w:color="auto" w:fill="auto"/>
          </w:tcPr>
          <w:p w14:paraId="5A8340DA" w14:textId="77777777" w:rsidR="002C6E8D" w:rsidRDefault="0069355F">
            <w:pPr>
              <w:jc w:val="center"/>
              <w:rPr>
                <w:bCs/>
                <w:sz w:val="20"/>
              </w:rPr>
            </w:pPr>
            <w:r>
              <w:rPr>
                <w:bCs/>
                <w:sz w:val="20"/>
              </w:rPr>
              <w:t>8 февраля</w:t>
            </w:r>
          </w:p>
          <w:p w14:paraId="785BD404" w14:textId="77777777" w:rsidR="002C6E8D" w:rsidRDefault="002C6E8D">
            <w:pPr>
              <w:jc w:val="center"/>
              <w:rPr>
                <w:bCs/>
                <w:sz w:val="20"/>
              </w:rPr>
            </w:pPr>
          </w:p>
          <w:p w14:paraId="75E1A213" w14:textId="77777777" w:rsidR="002C6E8D" w:rsidRDefault="0069355F">
            <w:pPr>
              <w:jc w:val="center"/>
              <w:rPr>
                <w:b/>
                <w:bCs/>
                <w:color w:val="002060"/>
                <w:sz w:val="20"/>
              </w:rPr>
            </w:pPr>
            <w:r>
              <w:rPr>
                <w:b/>
                <w:bCs/>
                <w:sz w:val="20"/>
              </w:rPr>
              <w:t>День российской науки</w:t>
            </w:r>
          </w:p>
        </w:tc>
        <w:tc>
          <w:tcPr>
            <w:tcW w:w="4253" w:type="dxa"/>
            <w:shd w:val="clear" w:color="auto" w:fill="auto"/>
          </w:tcPr>
          <w:p w14:paraId="6C13A038" w14:textId="77777777"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Проведение опытов с водой, солью,</w:t>
            </w:r>
            <w:r>
              <w:rPr>
                <w:spacing w:val="1"/>
                <w:sz w:val="20"/>
                <w:szCs w:val="20"/>
              </w:rPr>
              <w:t xml:space="preserve"> </w:t>
            </w:r>
            <w:r>
              <w:rPr>
                <w:sz w:val="20"/>
                <w:szCs w:val="20"/>
              </w:rPr>
              <w:t>пищевой</w:t>
            </w:r>
            <w:r>
              <w:rPr>
                <w:spacing w:val="1"/>
                <w:sz w:val="20"/>
                <w:szCs w:val="20"/>
              </w:rPr>
              <w:t xml:space="preserve"> </w:t>
            </w:r>
            <w:r>
              <w:rPr>
                <w:sz w:val="20"/>
                <w:szCs w:val="20"/>
              </w:rPr>
              <w:t>содой,</w:t>
            </w:r>
            <w:r>
              <w:rPr>
                <w:spacing w:val="2"/>
                <w:sz w:val="20"/>
                <w:szCs w:val="20"/>
              </w:rPr>
              <w:t xml:space="preserve"> </w:t>
            </w:r>
            <w:r>
              <w:rPr>
                <w:sz w:val="20"/>
                <w:szCs w:val="20"/>
              </w:rPr>
              <w:t>с</w:t>
            </w:r>
            <w:r>
              <w:rPr>
                <w:spacing w:val="2"/>
                <w:sz w:val="20"/>
                <w:szCs w:val="20"/>
              </w:rPr>
              <w:t xml:space="preserve"> </w:t>
            </w:r>
            <w:r>
              <w:rPr>
                <w:sz w:val="20"/>
                <w:szCs w:val="20"/>
              </w:rPr>
              <w:t>пищевыми</w:t>
            </w:r>
            <w:r>
              <w:rPr>
                <w:spacing w:val="1"/>
                <w:sz w:val="20"/>
                <w:szCs w:val="20"/>
              </w:rPr>
              <w:t xml:space="preserve"> </w:t>
            </w:r>
            <w:r>
              <w:rPr>
                <w:sz w:val="20"/>
                <w:szCs w:val="20"/>
              </w:rPr>
              <w:t>красителями,</w:t>
            </w:r>
            <w:r>
              <w:rPr>
                <w:spacing w:val="27"/>
                <w:sz w:val="20"/>
                <w:szCs w:val="20"/>
              </w:rPr>
              <w:t xml:space="preserve"> </w:t>
            </w:r>
            <w:r>
              <w:rPr>
                <w:sz w:val="20"/>
                <w:szCs w:val="20"/>
              </w:rPr>
              <w:t>мыльными</w:t>
            </w:r>
            <w:r>
              <w:rPr>
                <w:spacing w:val="27"/>
                <w:sz w:val="20"/>
                <w:szCs w:val="20"/>
              </w:rPr>
              <w:t xml:space="preserve"> </w:t>
            </w:r>
            <w:r>
              <w:rPr>
                <w:sz w:val="20"/>
                <w:szCs w:val="20"/>
              </w:rPr>
              <w:t>пузырями,</w:t>
            </w:r>
            <w:r>
              <w:rPr>
                <w:spacing w:val="27"/>
                <w:sz w:val="20"/>
                <w:szCs w:val="20"/>
              </w:rPr>
              <w:t xml:space="preserve"> </w:t>
            </w:r>
            <w:r>
              <w:rPr>
                <w:sz w:val="20"/>
                <w:szCs w:val="20"/>
              </w:rPr>
              <w:t>с</w:t>
            </w:r>
            <w:r>
              <w:rPr>
                <w:spacing w:val="-64"/>
                <w:sz w:val="20"/>
                <w:szCs w:val="20"/>
              </w:rPr>
              <w:t xml:space="preserve"> </w:t>
            </w:r>
            <w:r>
              <w:rPr>
                <w:sz w:val="20"/>
                <w:szCs w:val="20"/>
              </w:rPr>
              <w:t>воздухом</w:t>
            </w:r>
          </w:p>
          <w:p w14:paraId="47F68525" w14:textId="77777777"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Виртуальная экскурсия с демонстрацией</w:t>
            </w:r>
            <w:r>
              <w:rPr>
                <w:spacing w:val="-68"/>
                <w:sz w:val="20"/>
                <w:szCs w:val="20"/>
              </w:rPr>
              <w:t xml:space="preserve"> </w:t>
            </w:r>
            <w:r>
              <w:rPr>
                <w:sz w:val="20"/>
                <w:szCs w:val="20"/>
              </w:rPr>
              <w:t>мультимедийной</w:t>
            </w:r>
            <w:r>
              <w:rPr>
                <w:spacing w:val="-12"/>
                <w:sz w:val="20"/>
                <w:szCs w:val="20"/>
              </w:rPr>
              <w:t xml:space="preserve"> </w:t>
            </w:r>
            <w:r>
              <w:rPr>
                <w:sz w:val="20"/>
                <w:szCs w:val="20"/>
              </w:rPr>
              <w:t>презентации</w:t>
            </w:r>
            <w:r>
              <w:rPr>
                <w:spacing w:val="-12"/>
                <w:sz w:val="20"/>
                <w:szCs w:val="20"/>
              </w:rPr>
              <w:t xml:space="preserve"> </w:t>
            </w:r>
            <w:r>
              <w:rPr>
                <w:sz w:val="20"/>
                <w:szCs w:val="20"/>
              </w:rPr>
              <w:t>«Новости российской</w:t>
            </w:r>
            <w:r>
              <w:rPr>
                <w:spacing w:val="22"/>
                <w:sz w:val="20"/>
                <w:szCs w:val="20"/>
              </w:rPr>
              <w:t xml:space="preserve"> </w:t>
            </w:r>
            <w:r>
              <w:rPr>
                <w:sz w:val="20"/>
                <w:szCs w:val="20"/>
              </w:rPr>
              <w:t>науки»</w:t>
            </w:r>
          </w:p>
          <w:p w14:paraId="575EBF92" w14:textId="77777777"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Рассматривание альбомов «Ученые и их открытия»</w:t>
            </w:r>
          </w:p>
        </w:tc>
        <w:tc>
          <w:tcPr>
            <w:tcW w:w="3401" w:type="dxa"/>
            <w:shd w:val="clear" w:color="auto" w:fill="auto"/>
          </w:tcPr>
          <w:p w14:paraId="68E829CA" w14:textId="77777777" w:rsidR="002C6E8D" w:rsidRDefault="0069355F">
            <w:pPr>
              <w:pStyle w:val="TableParagraph"/>
              <w:tabs>
                <w:tab w:val="left" w:pos="2442"/>
              </w:tabs>
              <w:rPr>
                <w:b/>
                <w:spacing w:val="-1"/>
                <w:sz w:val="20"/>
                <w:szCs w:val="20"/>
              </w:rPr>
            </w:pPr>
            <w:r>
              <w:rPr>
                <w:b/>
                <w:spacing w:val="-1"/>
                <w:sz w:val="20"/>
                <w:szCs w:val="20"/>
              </w:rPr>
              <w:t>Развлечение «Фокусы или наука?»</w:t>
            </w:r>
          </w:p>
          <w:p w14:paraId="2D981DD9" w14:textId="77777777" w:rsidR="002C6E8D" w:rsidRDefault="0069355F">
            <w:pPr>
              <w:pStyle w:val="TableParagraph"/>
              <w:tabs>
                <w:tab w:val="left" w:pos="2442"/>
              </w:tabs>
              <w:rPr>
                <w:i/>
                <w:spacing w:val="-1"/>
                <w:sz w:val="20"/>
                <w:szCs w:val="20"/>
              </w:rPr>
            </w:pPr>
            <w:r>
              <w:rPr>
                <w:i/>
                <w:spacing w:val="-1"/>
                <w:sz w:val="20"/>
                <w:szCs w:val="20"/>
              </w:rPr>
              <w:t>младшая, средняя группы</w:t>
            </w:r>
          </w:p>
          <w:p w14:paraId="3FBDE426" w14:textId="77777777" w:rsidR="002C6E8D" w:rsidRDefault="0069355F">
            <w:pPr>
              <w:pStyle w:val="TableParagraph"/>
              <w:tabs>
                <w:tab w:val="left" w:pos="2442"/>
              </w:tabs>
              <w:rPr>
                <w:b/>
                <w:spacing w:val="-1"/>
                <w:sz w:val="20"/>
                <w:szCs w:val="20"/>
              </w:rPr>
            </w:pPr>
            <w:r>
              <w:rPr>
                <w:b/>
                <w:spacing w:val="-1"/>
                <w:sz w:val="20"/>
                <w:szCs w:val="20"/>
              </w:rPr>
              <w:t>Тематическое занятие «День российской науки»</w:t>
            </w:r>
          </w:p>
          <w:p w14:paraId="72E6693B" w14:textId="77777777" w:rsidR="002C6E8D" w:rsidRDefault="0069355F">
            <w:pPr>
              <w:pStyle w:val="TableParagraph"/>
              <w:tabs>
                <w:tab w:val="left" w:pos="2442"/>
              </w:tabs>
              <w:rPr>
                <w:i/>
                <w:spacing w:val="-1"/>
                <w:sz w:val="20"/>
                <w:szCs w:val="20"/>
              </w:rPr>
            </w:pPr>
            <w:r>
              <w:rPr>
                <w:i/>
                <w:spacing w:val="-1"/>
                <w:sz w:val="20"/>
                <w:szCs w:val="20"/>
              </w:rPr>
              <w:t>старшая, подготовительная группы</w:t>
            </w:r>
          </w:p>
        </w:tc>
        <w:tc>
          <w:tcPr>
            <w:tcW w:w="2870" w:type="dxa"/>
            <w:shd w:val="clear" w:color="auto" w:fill="auto"/>
          </w:tcPr>
          <w:p w14:paraId="0C5FFE10" w14:textId="77777777" w:rsidR="002C6E8D" w:rsidRDefault="0069355F">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p>
          <w:p w14:paraId="59A26894" w14:textId="77777777" w:rsidR="002C6E8D" w:rsidRDefault="002C6E8D">
            <w:pPr>
              <w:pStyle w:val="TableParagraph"/>
              <w:tabs>
                <w:tab w:val="left" w:pos="2442"/>
              </w:tabs>
              <w:rPr>
                <w:spacing w:val="-1"/>
                <w:sz w:val="20"/>
                <w:szCs w:val="20"/>
              </w:rPr>
            </w:pPr>
          </w:p>
          <w:p w14:paraId="4692DB85" w14:textId="77777777" w:rsidR="002C6E8D" w:rsidRDefault="0069355F">
            <w:pPr>
              <w:pStyle w:val="TableParagraph"/>
              <w:tabs>
                <w:tab w:val="left" w:pos="2442"/>
              </w:tabs>
              <w:rPr>
                <w:spacing w:val="-1"/>
                <w:sz w:val="20"/>
                <w:szCs w:val="20"/>
              </w:rPr>
            </w:pPr>
            <w:r>
              <w:rPr>
                <w:spacing w:val="-1"/>
                <w:sz w:val="20"/>
                <w:szCs w:val="20"/>
              </w:rPr>
              <w:t>Папка-передвижка «Малыш —исследователь окружающего мира»</w:t>
            </w:r>
          </w:p>
          <w:p w14:paraId="0AFC4A6C" w14:textId="77777777" w:rsidR="002C6E8D" w:rsidRDefault="002C6E8D">
            <w:pPr>
              <w:pStyle w:val="TableParagraph"/>
              <w:tabs>
                <w:tab w:val="left" w:pos="2442"/>
              </w:tabs>
              <w:rPr>
                <w:spacing w:val="-1"/>
                <w:sz w:val="20"/>
                <w:szCs w:val="20"/>
              </w:rPr>
            </w:pPr>
          </w:p>
          <w:p w14:paraId="0BBFC131" w14:textId="77777777" w:rsidR="002C6E8D" w:rsidRDefault="0069355F" w:rsidP="007B327B">
            <w:pPr>
              <w:pStyle w:val="TableParagraph"/>
              <w:tabs>
                <w:tab w:val="left" w:pos="2442"/>
              </w:tabs>
              <w:rPr>
                <w:spacing w:val="-1"/>
                <w:sz w:val="20"/>
                <w:szCs w:val="20"/>
              </w:rPr>
            </w:pPr>
            <w:r>
              <w:rPr>
                <w:spacing w:val="-1"/>
                <w:sz w:val="20"/>
                <w:szCs w:val="20"/>
              </w:rPr>
              <w:t>Семейное п</w:t>
            </w:r>
            <w:r w:rsidR="007B327B">
              <w:rPr>
                <w:spacing w:val="-1"/>
                <w:sz w:val="20"/>
                <w:szCs w:val="20"/>
              </w:rPr>
              <w:t>о</w:t>
            </w:r>
            <w:r>
              <w:rPr>
                <w:spacing w:val="-1"/>
                <w:sz w:val="20"/>
                <w:szCs w:val="20"/>
              </w:rPr>
              <w:t>сещение «Дома занимательной науки»</w:t>
            </w:r>
          </w:p>
        </w:tc>
      </w:tr>
      <w:tr w:rsidR="002C6E8D" w14:paraId="4FAF4264" w14:textId="77777777">
        <w:trPr>
          <w:trHeight w:val="286"/>
        </w:trPr>
        <w:tc>
          <w:tcPr>
            <w:tcW w:w="1196" w:type="dxa"/>
            <w:vMerge/>
            <w:tcBorders>
              <w:bottom w:val="none" w:sz="4" w:space="0" w:color="000000"/>
            </w:tcBorders>
            <w:shd w:val="clear" w:color="auto" w:fill="auto"/>
          </w:tcPr>
          <w:p w14:paraId="367CECE9" w14:textId="77777777" w:rsidR="002C6E8D" w:rsidRDefault="002C6E8D">
            <w:pPr>
              <w:jc w:val="center"/>
              <w:rPr>
                <w:b/>
                <w:bCs/>
                <w:sz w:val="20"/>
              </w:rPr>
            </w:pPr>
          </w:p>
        </w:tc>
        <w:tc>
          <w:tcPr>
            <w:tcW w:w="1606" w:type="dxa"/>
            <w:shd w:val="clear" w:color="auto" w:fill="auto"/>
          </w:tcPr>
          <w:p w14:paraId="7199899F" w14:textId="77777777" w:rsidR="002C6E8D" w:rsidRDefault="0069355F">
            <w:pPr>
              <w:rPr>
                <w:bCs/>
                <w:sz w:val="20"/>
              </w:rPr>
            </w:pPr>
            <w:r>
              <w:rPr>
                <w:bCs/>
                <w:sz w:val="20"/>
              </w:rPr>
              <w:t>Патриотическое</w:t>
            </w:r>
          </w:p>
          <w:p w14:paraId="2A4196F1" w14:textId="77777777" w:rsidR="002C6E8D" w:rsidRDefault="0069355F">
            <w:pPr>
              <w:rPr>
                <w:bCs/>
                <w:sz w:val="20"/>
              </w:rPr>
            </w:pPr>
            <w:r>
              <w:rPr>
                <w:bCs/>
                <w:sz w:val="20"/>
              </w:rPr>
              <w:lastRenderedPageBreak/>
              <w:t>Социальное</w:t>
            </w:r>
          </w:p>
          <w:p w14:paraId="314870E5" w14:textId="77777777" w:rsidR="002C6E8D" w:rsidRDefault="0069355F">
            <w:pPr>
              <w:rPr>
                <w:bCs/>
                <w:sz w:val="20"/>
              </w:rPr>
            </w:pPr>
            <w:r>
              <w:rPr>
                <w:bCs/>
                <w:sz w:val="20"/>
              </w:rPr>
              <w:t>Физическое</w:t>
            </w:r>
          </w:p>
          <w:p w14:paraId="431FD6C2" w14:textId="77777777" w:rsidR="002C6E8D" w:rsidRDefault="002C6E8D">
            <w:pPr>
              <w:rPr>
                <w:bCs/>
                <w:sz w:val="20"/>
              </w:rPr>
            </w:pPr>
          </w:p>
          <w:p w14:paraId="377EBAF3" w14:textId="77777777" w:rsidR="002C6E8D" w:rsidRDefault="002C6E8D">
            <w:pPr>
              <w:rPr>
                <w:bCs/>
                <w:sz w:val="20"/>
              </w:rPr>
            </w:pPr>
          </w:p>
        </w:tc>
        <w:tc>
          <w:tcPr>
            <w:tcW w:w="1842" w:type="dxa"/>
            <w:shd w:val="clear" w:color="auto" w:fill="auto"/>
          </w:tcPr>
          <w:p w14:paraId="13D6DA64" w14:textId="77777777" w:rsidR="002C6E8D" w:rsidRDefault="0069355F">
            <w:pPr>
              <w:jc w:val="center"/>
              <w:rPr>
                <w:bCs/>
                <w:sz w:val="20"/>
              </w:rPr>
            </w:pPr>
            <w:r>
              <w:rPr>
                <w:bCs/>
                <w:sz w:val="20"/>
              </w:rPr>
              <w:lastRenderedPageBreak/>
              <w:t>15 февраля</w:t>
            </w:r>
          </w:p>
          <w:p w14:paraId="3484E733" w14:textId="77777777" w:rsidR="002C6E8D" w:rsidRDefault="0069355F">
            <w:pPr>
              <w:jc w:val="center"/>
              <w:rPr>
                <w:b/>
                <w:bCs/>
                <w:sz w:val="20"/>
              </w:rPr>
            </w:pPr>
            <w:r>
              <w:rPr>
                <w:b/>
                <w:bCs/>
                <w:sz w:val="20"/>
              </w:rPr>
              <w:lastRenderedPageBreak/>
              <w:t>День памяти о россиянах, исполнявших служебный долг за пределами Отечества</w:t>
            </w:r>
          </w:p>
          <w:p w14:paraId="69A66432" w14:textId="77777777" w:rsidR="002C6E8D" w:rsidRDefault="002C6E8D">
            <w:pPr>
              <w:jc w:val="center"/>
              <w:rPr>
                <w:b/>
                <w:bCs/>
                <w:sz w:val="20"/>
              </w:rPr>
            </w:pPr>
          </w:p>
          <w:p w14:paraId="2F5EB5BF" w14:textId="77777777" w:rsidR="002C6E8D" w:rsidRDefault="002C6E8D">
            <w:pPr>
              <w:jc w:val="center"/>
              <w:rPr>
                <w:b/>
                <w:bCs/>
                <w:sz w:val="20"/>
              </w:rPr>
            </w:pPr>
          </w:p>
          <w:p w14:paraId="5F6F2339" w14:textId="77777777" w:rsidR="002C6E8D" w:rsidRDefault="002C6E8D">
            <w:pPr>
              <w:jc w:val="center"/>
              <w:rPr>
                <w:b/>
                <w:bCs/>
                <w:color w:val="00B050"/>
                <w:sz w:val="20"/>
              </w:rPr>
            </w:pPr>
          </w:p>
          <w:p w14:paraId="45A71C72" w14:textId="77777777" w:rsidR="002C6E8D" w:rsidRDefault="002C6E8D">
            <w:pPr>
              <w:jc w:val="center"/>
              <w:rPr>
                <w:b/>
                <w:bCs/>
                <w:color w:val="00B050"/>
                <w:sz w:val="20"/>
              </w:rPr>
            </w:pPr>
          </w:p>
          <w:p w14:paraId="36FB19FB" w14:textId="77777777" w:rsidR="002C6E8D" w:rsidRDefault="002C6E8D">
            <w:pPr>
              <w:jc w:val="center"/>
              <w:rPr>
                <w:b/>
                <w:bCs/>
                <w:color w:val="00B050"/>
                <w:sz w:val="20"/>
              </w:rPr>
            </w:pPr>
          </w:p>
          <w:p w14:paraId="5A20807B" w14:textId="77777777" w:rsidR="002C6E8D" w:rsidRDefault="002C6E8D">
            <w:pPr>
              <w:jc w:val="center"/>
              <w:rPr>
                <w:b/>
                <w:bCs/>
                <w:color w:val="00B050"/>
                <w:sz w:val="20"/>
              </w:rPr>
            </w:pPr>
          </w:p>
          <w:p w14:paraId="2BEDE7C5" w14:textId="77777777" w:rsidR="002C6E8D" w:rsidRDefault="0069355F">
            <w:pPr>
              <w:jc w:val="center"/>
              <w:rPr>
                <w:bCs/>
                <w:sz w:val="20"/>
              </w:rPr>
            </w:pPr>
            <w:r>
              <w:rPr>
                <w:bCs/>
                <w:sz w:val="20"/>
              </w:rPr>
              <w:t>15 февраля</w:t>
            </w:r>
          </w:p>
          <w:p w14:paraId="60E1386C" w14:textId="77777777" w:rsidR="002C6E8D" w:rsidRDefault="0069355F">
            <w:pPr>
              <w:jc w:val="center"/>
              <w:rPr>
                <w:b/>
                <w:bCs/>
                <w:color w:val="002060"/>
                <w:sz w:val="20"/>
              </w:rPr>
            </w:pPr>
            <w:r>
              <w:rPr>
                <w:b/>
                <w:bCs/>
                <w:color w:val="00B050"/>
                <w:sz w:val="20"/>
              </w:rPr>
              <w:t>День рождения М.Джалиля</w:t>
            </w:r>
          </w:p>
        </w:tc>
        <w:tc>
          <w:tcPr>
            <w:tcW w:w="4253" w:type="dxa"/>
            <w:shd w:val="clear" w:color="auto" w:fill="auto"/>
          </w:tcPr>
          <w:p w14:paraId="3B3E687E" w14:textId="77777777" w:rsidR="002C6E8D" w:rsidRDefault="0069355F" w:rsidP="00E04FBF">
            <w:pPr>
              <w:pStyle w:val="TableParagraph"/>
              <w:numPr>
                <w:ilvl w:val="0"/>
                <w:numId w:val="41"/>
              </w:numPr>
              <w:ind w:left="0" w:firstLine="176"/>
              <w:jc w:val="both"/>
              <w:rPr>
                <w:sz w:val="20"/>
                <w:szCs w:val="20"/>
              </w:rPr>
            </w:pPr>
            <w:r>
              <w:rPr>
                <w:sz w:val="20"/>
                <w:szCs w:val="20"/>
              </w:rPr>
              <w:lastRenderedPageBreak/>
              <w:t xml:space="preserve">Познавательные беседы (рассказы </w:t>
            </w:r>
            <w:r>
              <w:rPr>
                <w:sz w:val="20"/>
                <w:szCs w:val="20"/>
              </w:rPr>
              <w:lastRenderedPageBreak/>
              <w:t>воспитателей, педагогов) «День памяти о россиянах, исполнявших служебный долг за пределами Отечества»</w:t>
            </w:r>
          </w:p>
          <w:p w14:paraId="643B7AC5" w14:textId="77777777" w:rsidR="002C6E8D" w:rsidRDefault="0069355F" w:rsidP="00E04FBF">
            <w:pPr>
              <w:pStyle w:val="TableParagraph"/>
              <w:numPr>
                <w:ilvl w:val="0"/>
                <w:numId w:val="41"/>
              </w:numPr>
              <w:ind w:left="0" w:firstLine="176"/>
              <w:jc w:val="both"/>
              <w:rPr>
                <w:sz w:val="20"/>
                <w:szCs w:val="20"/>
              </w:rPr>
            </w:pPr>
            <w:r>
              <w:rPr>
                <w:sz w:val="20"/>
                <w:szCs w:val="20"/>
              </w:rPr>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14:paraId="58E1BEF7" w14:textId="77777777" w:rsidR="002C6E8D" w:rsidRDefault="0069355F" w:rsidP="00E04FBF">
            <w:pPr>
              <w:pStyle w:val="TableParagraph"/>
              <w:numPr>
                <w:ilvl w:val="0"/>
                <w:numId w:val="41"/>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14:paraId="6767FD0B" w14:textId="77777777" w:rsidR="002C6E8D" w:rsidRDefault="0069355F">
            <w:pPr>
              <w:pStyle w:val="TableParagraph"/>
              <w:tabs>
                <w:tab w:val="left" w:pos="2442"/>
              </w:tabs>
              <w:rPr>
                <w:b/>
                <w:spacing w:val="-1"/>
                <w:sz w:val="20"/>
                <w:szCs w:val="20"/>
              </w:rPr>
            </w:pPr>
            <w:r>
              <w:rPr>
                <w:b/>
                <w:spacing w:val="-1"/>
                <w:sz w:val="20"/>
                <w:szCs w:val="20"/>
              </w:rPr>
              <w:lastRenderedPageBreak/>
              <w:t>Спортивный праздник «Аты-баты шли солдаты!»</w:t>
            </w:r>
          </w:p>
          <w:p w14:paraId="1B637DBE" w14:textId="77777777" w:rsidR="002C6E8D" w:rsidRDefault="0069355F">
            <w:pPr>
              <w:pStyle w:val="TableParagraph"/>
              <w:tabs>
                <w:tab w:val="left" w:pos="2442"/>
              </w:tabs>
              <w:rPr>
                <w:i/>
                <w:spacing w:val="-1"/>
                <w:sz w:val="20"/>
                <w:szCs w:val="20"/>
              </w:rPr>
            </w:pPr>
            <w:r>
              <w:rPr>
                <w:i/>
                <w:sz w:val="20"/>
                <w:szCs w:val="20"/>
              </w:rPr>
              <w:lastRenderedPageBreak/>
              <w:t>младшая, средняя, старшая, подготовительная группы</w:t>
            </w:r>
          </w:p>
        </w:tc>
        <w:tc>
          <w:tcPr>
            <w:tcW w:w="2870" w:type="dxa"/>
            <w:shd w:val="clear" w:color="auto" w:fill="auto"/>
          </w:tcPr>
          <w:p w14:paraId="52DBA755" w14:textId="77777777" w:rsidR="002C6E8D" w:rsidRDefault="0069355F">
            <w:pPr>
              <w:pStyle w:val="TableParagraph"/>
              <w:tabs>
                <w:tab w:val="left" w:pos="2442"/>
              </w:tabs>
              <w:rPr>
                <w:spacing w:val="-1"/>
                <w:sz w:val="20"/>
                <w:szCs w:val="20"/>
              </w:rPr>
            </w:pPr>
            <w:r>
              <w:rPr>
                <w:spacing w:val="-1"/>
                <w:sz w:val="20"/>
                <w:szCs w:val="20"/>
              </w:rPr>
              <w:lastRenderedPageBreak/>
              <w:t xml:space="preserve">Совместное изготовление детей с родителями сюжетно </w:t>
            </w:r>
            <w:r>
              <w:rPr>
                <w:spacing w:val="-1"/>
                <w:sz w:val="20"/>
                <w:szCs w:val="20"/>
              </w:rPr>
              <w:lastRenderedPageBreak/>
              <w:t>- ролевых игр «Пилоты», «Моряки», «Десантники», «Пограничники».</w:t>
            </w:r>
          </w:p>
        </w:tc>
      </w:tr>
      <w:tr w:rsidR="002C6E8D" w14:paraId="4F31E89F" w14:textId="77777777">
        <w:tc>
          <w:tcPr>
            <w:tcW w:w="1196" w:type="dxa"/>
            <w:vMerge w:val="restart"/>
            <w:tcBorders>
              <w:top w:val="none" w:sz="4" w:space="0" w:color="000000"/>
            </w:tcBorders>
            <w:shd w:val="clear" w:color="auto" w:fill="auto"/>
          </w:tcPr>
          <w:p w14:paraId="1192E05B" w14:textId="77777777" w:rsidR="002C6E8D" w:rsidRDefault="002C6E8D">
            <w:pPr>
              <w:jc w:val="center"/>
              <w:rPr>
                <w:b/>
                <w:bCs/>
                <w:sz w:val="20"/>
              </w:rPr>
            </w:pPr>
          </w:p>
        </w:tc>
        <w:tc>
          <w:tcPr>
            <w:tcW w:w="1606" w:type="dxa"/>
            <w:shd w:val="clear" w:color="auto" w:fill="auto"/>
          </w:tcPr>
          <w:p w14:paraId="4AB5B75C" w14:textId="77777777" w:rsidR="002C6E8D" w:rsidRDefault="0069355F">
            <w:pPr>
              <w:ind w:right="-250"/>
              <w:rPr>
                <w:bCs/>
                <w:sz w:val="20"/>
              </w:rPr>
            </w:pPr>
            <w:r>
              <w:rPr>
                <w:sz w:val="20"/>
              </w:rPr>
              <w:t>Патриотическое,</w:t>
            </w:r>
            <w:r>
              <w:rPr>
                <w:spacing w:val="5"/>
                <w:sz w:val="20"/>
              </w:rPr>
              <w:t xml:space="preserve"> </w:t>
            </w:r>
            <w:r>
              <w:rPr>
                <w:sz w:val="20"/>
              </w:rPr>
              <w:t>Социальное</w:t>
            </w:r>
            <w:r>
              <w:rPr>
                <w:spacing w:val="7"/>
                <w:sz w:val="20"/>
              </w:rPr>
              <w:t xml:space="preserve"> </w:t>
            </w:r>
            <w:r>
              <w:rPr>
                <w:sz w:val="20"/>
              </w:rPr>
              <w:t>Познавательное</w:t>
            </w:r>
            <w:r>
              <w:rPr>
                <w:spacing w:val="-64"/>
                <w:sz w:val="20"/>
              </w:rPr>
              <w:t xml:space="preserve"> </w:t>
            </w:r>
            <w:r>
              <w:rPr>
                <w:sz w:val="20"/>
              </w:rPr>
              <w:t>Этико-эстетическое</w:t>
            </w:r>
          </w:p>
        </w:tc>
        <w:tc>
          <w:tcPr>
            <w:tcW w:w="1842" w:type="dxa"/>
            <w:shd w:val="clear" w:color="auto" w:fill="auto"/>
          </w:tcPr>
          <w:p w14:paraId="38481605" w14:textId="77777777" w:rsidR="002C6E8D" w:rsidRDefault="0069355F">
            <w:pPr>
              <w:jc w:val="center"/>
              <w:rPr>
                <w:bCs/>
                <w:sz w:val="20"/>
              </w:rPr>
            </w:pPr>
            <w:r>
              <w:rPr>
                <w:bCs/>
                <w:sz w:val="20"/>
              </w:rPr>
              <w:t>21 февраля</w:t>
            </w:r>
          </w:p>
          <w:p w14:paraId="4081903D" w14:textId="77777777" w:rsidR="002C6E8D" w:rsidRDefault="002C6E8D">
            <w:pPr>
              <w:jc w:val="center"/>
              <w:rPr>
                <w:bCs/>
                <w:sz w:val="20"/>
              </w:rPr>
            </w:pPr>
          </w:p>
          <w:p w14:paraId="45874682" w14:textId="77777777" w:rsidR="002C6E8D" w:rsidRDefault="0069355F">
            <w:pPr>
              <w:jc w:val="center"/>
              <w:rPr>
                <w:b/>
                <w:bCs/>
                <w:color w:val="002060"/>
                <w:sz w:val="20"/>
              </w:rPr>
            </w:pPr>
            <w:r>
              <w:rPr>
                <w:bCs/>
                <w:sz w:val="20"/>
              </w:rPr>
              <w:t xml:space="preserve"> </w:t>
            </w:r>
            <w:r>
              <w:rPr>
                <w:b/>
                <w:bCs/>
                <w:sz w:val="20"/>
              </w:rPr>
              <w:t>Международный день родного языка</w:t>
            </w:r>
          </w:p>
        </w:tc>
        <w:tc>
          <w:tcPr>
            <w:tcW w:w="4253" w:type="dxa"/>
            <w:shd w:val="clear" w:color="auto" w:fill="auto"/>
          </w:tcPr>
          <w:p w14:paraId="71A8B49A"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14:paraId="70256DCE"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14:paraId="66F26D65"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фольклорных потешек, пословиц, закличек</w:t>
            </w:r>
          </w:p>
          <w:p w14:paraId="7D5BBBBE"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14:paraId="433E521F" w14:textId="77777777" w:rsidR="002C6E8D" w:rsidRDefault="0069355F">
            <w:pPr>
              <w:pStyle w:val="TableParagraph"/>
              <w:rPr>
                <w:b/>
                <w:sz w:val="20"/>
                <w:szCs w:val="20"/>
              </w:rPr>
            </w:pPr>
            <w:r>
              <w:rPr>
                <w:b/>
                <w:sz w:val="20"/>
                <w:szCs w:val="20"/>
              </w:rPr>
              <w:t>Развлечение фольклорное «Посиделки»</w:t>
            </w:r>
          </w:p>
          <w:p w14:paraId="48E150E5" w14:textId="77777777" w:rsidR="002C6E8D" w:rsidRDefault="0069355F">
            <w:pPr>
              <w:pStyle w:val="TableParagraph"/>
              <w:rPr>
                <w:sz w:val="20"/>
                <w:szCs w:val="20"/>
              </w:rPr>
            </w:pPr>
            <w:r>
              <w:rPr>
                <w:sz w:val="20"/>
                <w:szCs w:val="20"/>
              </w:rPr>
              <w:t>старшая, подготовительная группы</w:t>
            </w:r>
          </w:p>
          <w:p w14:paraId="06E92EAC" w14:textId="77777777" w:rsidR="002C6E8D" w:rsidRDefault="0069355F">
            <w:pPr>
              <w:pStyle w:val="TableParagraph"/>
              <w:rPr>
                <w:b/>
                <w:sz w:val="20"/>
                <w:szCs w:val="20"/>
              </w:rPr>
            </w:pPr>
            <w:r>
              <w:rPr>
                <w:b/>
                <w:sz w:val="20"/>
                <w:szCs w:val="20"/>
              </w:rPr>
              <w:t>Кукольный спектакль по русским народным сказкам</w:t>
            </w:r>
          </w:p>
          <w:p w14:paraId="3AB028EB" w14:textId="77777777" w:rsidR="002C6E8D" w:rsidRDefault="0069355F">
            <w:pPr>
              <w:pStyle w:val="TableParagraph"/>
              <w:rPr>
                <w:i/>
                <w:sz w:val="20"/>
                <w:szCs w:val="20"/>
              </w:rPr>
            </w:pPr>
            <w:r>
              <w:rPr>
                <w:i/>
                <w:sz w:val="20"/>
                <w:szCs w:val="20"/>
              </w:rPr>
              <w:t>младшая, средняя группы</w:t>
            </w:r>
          </w:p>
        </w:tc>
        <w:tc>
          <w:tcPr>
            <w:tcW w:w="2870" w:type="dxa"/>
            <w:shd w:val="clear" w:color="auto" w:fill="auto"/>
          </w:tcPr>
          <w:p w14:paraId="131E8E33" w14:textId="77777777" w:rsidR="002C6E8D" w:rsidRDefault="0069355F">
            <w:pPr>
              <w:pStyle w:val="TableParagraph"/>
              <w:rPr>
                <w:sz w:val="20"/>
                <w:szCs w:val="20"/>
              </w:rPr>
            </w:pPr>
            <w:r>
              <w:rPr>
                <w:sz w:val="20"/>
                <w:szCs w:val="20"/>
              </w:rPr>
              <w:t>Папка-передвижка «21 февраля — Международный день родного языка»</w:t>
            </w:r>
          </w:p>
          <w:p w14:paraId="1641F14E" w14:textId="77777777" w:rsidR="002C6E8D" w:rsidRDefault="002C6E8D">
            <w:pPr>
              <w:pStyle w:val="TableParagraph"/>
              <w:rPr>
                <w:sz w:val="20"/>
                <w:szCs w:val="20"/>
              </w:rPr>
            </w:pPr>
          </w:p>
          <w:p w14:paraId="7AD2E857" w14:textId="77777777" w:rsidR="002C6E8D" w:rsidRDefault="0069355F">
            <w:pPr>
              <w:pStyle w:val="TableParagraph"/>
              <w:rPr>
                <w:sz w:val="20"/>
                <w:szCs w:val="20"/>
              </w:rPr>
            </w:pPr>
            <w:r>
              <w:rPr>
                <w:sz w:val="20"/>
                <w:szCs w:val="20"/>
              </w:rPr>
              <w:t>Буклет «Воспитание сказкой» «Материнский фольклор»</w:t>
            </w:r>
          </w:p>
          <w:p w14:paraId="08285BDA" w14:textId="77777777" w:rsidR="002C6E8D" w:rsidRDefault="002C6E8D">
            <w:pPr>
              <w:pStyle w:val="TableParagraph"/>
              <w:rPr>
                <w:sz w:val="20"/>
                <w:szCs w:val="20"/>
              </w:rPr>
            </w:pPr>
          </w:p>
          <w:p w14:paraId="0F58729F" w14:textId="77777777" w:rsidR="002C6E8D" w:rsidRDefault="0069355F">
            <w:pPr>
              <w:pStyle w:val="TableParagraph"/>
              <w:rPr>
                <w:sz w:val="20"/>
                <w:szCs w:val="20"/>
              </w:rPr>
            </w:pPr>
            <w:r>
              <w:rPr>
                <w:sz w:val="20"/>
                <w:szCs w:val="20"/>
              </w:rPr>
              <w:t>Какие книги читать детям (по возрастам)</w:t>
            </w:r>
          </w:p>
        </w:tc>
      </w:tr>
      <w:tr w:rsidR="002C6E8D" w14:paraId="08B508BF" w14:textId="77777777">
        <w:tc>
          <w:tcPr>
            <w:tcW w:w="1196" w:type="dxa"/>
            <w:vMerge/>
            <w:tcBorders>
              <w:bottom w:val="single" w:sz="4" w:space="0" w:color="auto"/>
            </w:tcBorders>
            <w:shd w:val="clear" w:color="auto" w:fill="auto"/>
          </w:tcPr>
          <w:p w14:paraId="48B5F1B4" w14:textId="77777777" w:rsidR="002C6E8D" w:rsidRDefault="002C6E8D">
            <w:pPr>
              <w:jc w:val="center"/>
              <w:rPr>
                <w:b/>
                <w:bCs/>
                <w:sz w:val="20"/>
              </w:rPr>
            </w:pPr>
          </w:p>
        </w:tc>
        <w:tc>
          <w:tcPr>
            <w:tcW w:w="1606" w:type="dxa"/>
            <w:shd w:val="clear" w:color="auto" w:fill="auto"/>
          </w:tcPr>
          <w:p w14:paraId="07066D59" w14:textId="77777777" w:rsidR="002C6E8D" w:rsidRDefault="0069355F">
            <w:pPr>
              <w:ind w:right="-250"/>
              <w:rPr>
                <w:sz w:val="20"/>
              </w:rPr>
            </w:pPr>
            <w:r>
              <w:rPr>
                <w:spacing w:val="-1"/>
                <w:sz w:val="20"/>
              </w:rPr>
              <w:t>Патриотическое, Социальное,</w:t>
            </w:r>
            <w:r>
              <w:rPr>
                <w:spacing w:val="-68"/>
                <w:sz w:val="20"/>
              </w:rPr>
              <w:t xml:space="preserve"> </w:t>
            </w:r>
            <w:r>
              <w:rPr>
                <w:sz w:val="20"/>
              </w:rPr>
              <w:t>Познавательное Этико-</w:t>
            </w:r>
            <w:r>
              <w:rPr>
                <w:spacing w:val="1"/>
                <w:sz w:val="20"/>
              </w:rPr>
              <w:t xml:space="preserve"> </w:t>
            </w:r>
            <w:r>
              <w:rPr>
                <w:sz w:val="20"/>
              </w:rPr>
              <w:t>эстетическое</w:t>
            </w:r>
          </w:p>
          <w:p w14:paraId="1C9D927A" w14:textId="77777777" w:rsidR="002C6E8D" w:rsidRDefault="0069355F">
            <w:pPr>
              <w:ind w:right="-250"/>
              <w:rPr>
                <w:bCs/>
                <w:sz w:val="20"/>
              </w:rPr>
            </w:pPr>
            <w:r>
              <w:rPr>
                <w:sz w:val="20"/>
              </w:rPr>
              <w:t>Физическое и</w:t>
            </w:r>
            <w:r>
              <w:rPr>
                <w:spacing w:val="1"/>
                <w:sz w:val="20"/>
              </w:rPr>
              <w:t xml:space="preserve"> </w:t>
            </w:r>
            <w:r>
              <w:rPr>
                <w:sz w:val="20"/>
              </w:rPr>
              <w:t>оздоровительное</w:t>
            </w:r>
          </w:p>
        </w:tc>
        <w:tc>
          <w:tcPr>
            <w:tcW w:w="1842" w:type="dxa"/>
            <w:shd w:val="clear" w:color="auto" w:fill="auto"/>
          </w:tcPr>
          <w:p w14:paraId="64090D10" w14:textId="77777777" w:rsidR="002C6E8D" w:rsidRDefault="0069355F">
            <w:pPr>
              <w:jc w:val="center"/>
              <w:rPr>
                <w:bCs/>
                <w:sz w:val="20"/>
              </w:rPr>
            </w:pPr>
            <w:r>
              <w:rPr>
                <w:bCs/>
                <w:sz w:val="20"/>
              </w:rPr>
              <w:t>23 февраля</w:t>
            </w:r>
          </w:p>
          <w:p w14:paraId="4A47083C" w14:textId="77777777" w:rsidR="002C6E8D" w:rsidRDefault="0069355F">
            <w:pPr>
              <w:jc w:val="center"/>
              <w:rPr>
                <w:b/>
                <w:bCs/>
                <w:color w:val="002060"/>
                <w:sz w:val="20"/>
              </w:rPr>
            </w:pPr>
            <w:r>
              <w:rPr>
                <w:b/>
                <w:bCs/>
                <w:sz w:val="20"/>
              </w:rPr>
              <w:t>День защитника Отечества</w:t>
            </w:r>
          </w:p>
        </w:tc>
        <w:tc>
          <w:tcPr>
            <w:tcW w:w="4253" w:type="dxa"/>
            <w:shd w:val="clear" w:color="auto" w:fill="auto"/>
          </w:tcPr>
          <w:p w14:paraId="2213D571"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14:paraId="6DF01C40"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Игры «Танкисты», «Пограничники</w:t>
            </w:r>
            <w:r>
              <w:rPr>
                <w:spacing w:val="-68"/>
                <w:sz w:val="20"/>
                <w:szCs w:val="20"/>
              </w:rPr>
              <w:t xml:space="preserve"> </w:t>
            </w:r>
            <w:r>
              <w:rPr>
                <w:sz w:val="20"/>
                <w:szCs w:val="20"/>
              </w:rPr>
              <w:t>и</w:t>
            </w:r>
            <w:r>
              <w:rPr>
                <w:spacing w:val="-14"/>
                <w:sz w:val="20"/>
                <w:szCs w:val="20"/>
              </w:rPr>
              <w:t xml:space="preserve"> </w:t>
            </w:r>
            <w:r>
              <w:rPr>
                <w:sz w:val="20"/>
                <w:szCs w:val="20"/>
              </w:rPr>
              <w:t>нарушители»,</w:t>
            </w:r>
            <w:r>
              <w:rPr>
                <w:spacing w:val="-13"/>
                <w:sz w:val="20"/>
                <w:szCs w:val="20"/>
              </w:rPr>
              <w:t xml:space="preserve"> </w:t>
            </w:r>
            <w:r>
              <w:rPr>
                <w:sz w:val="20"/>
                <w:szCs w:val="20"/>
              </w:rPr>
              <w:t>«Ловкие</w:t>
            </w:r>
            <w:r>
              <w:rPr>
                <w:spacing w:val="-14"/>
                <w:sz w:val="20"/>
                <w:szCs w:val="20"/>
              </w:rPr>
              <w:t xml:space="preserve"> </w:t>
            </w:r>
            <w:r>
              <w:rPr>
                <w:sz w:val="20"/>
                <w:szCs w:val="20"/>
              </w:rPr>
              <w:t>и</w:t>
            </w:r>
            <w:r>
              <w:rPr>
                <w:spacing w:val="-13"/>
                <w:sz w:val="20"/>
                <w:szCs w:val="20"/>
              </w:rPr>
              <w:t xml:space="preserve"> </w:t>
            </w:r>
            <w:r>
              <w:rPr>
                <w:sz w:val="20"/>
                <w:szCs w:val="20"/>
              </w:rPr>
              <w:t>смелые</w:t>
            </w:r>
            <w:r>
              <w:rPr>
                <w:spacing w:val="-67"/>
                <w:sz w:val="20"/>
                <w:szCs w:val="20"/>
              </w:rPr>
              <w:t xml:space="preserve"> </w:t>
            </w:r>
            <w:r>
              <w:rPr>
                <w:sz w:val="20"/>
                <w:szCs w:val="20"/>
              </w:rPr>
              <w:t>моряки»</w:t>
            </w:r>
          </w:p>
          <w:p w14:paraId="2F78B90A"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Изобразительная деятельность на тему «Военная техника»</w:t>
            </w:r>
          </w:p>
          <w:p w14:paraId="455F7CCA"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14:paraId="7B432825" w14:textId="77777777" w:rsidR="002C6E8D" w:rsidRDefault="0069355F">
            <w:pPr>
              <w:pStyle w:val="TableParagraph"/>
              <w:tabs>
                <w:tab w:val="left" w:pos="396"/>
              </w:tabs>
              <w:rPr>
                <w:b/>
                <w:sz w:val="20"/>
                <w:szCs w:val="20"/>
              </w:rPr>
            </w:pPr>
            <w:r>
              <w:rPr>
                <w:b/>
                <w:sz w:val="20"/>
                <w:szCs w:val="20"/>
              </w:rPr>
              <w:t>Спортивный</w:t>
            </w:r>
            <w:r>
              <w:rPr>
                <w:b/>
                <w:spacing w:val="3"/>
                <w:sz w:val="20"/>
                <w:szCs w:val="20"/>
              </w:rPr>
              <w:t xml:space="preserve"> </w:t>
            </w:r>
            <w:r>
              <w:rPr>
                <w:b/>
                <w:sz w:val="20"/>
                <w:szCs w:val="20"/>
              </w:rPr>
              <w:t>досуг</w:t>
            </w:r>
          </w:p>
          <w:p w14:paraId="5A6820AE" w14:textId="77777777" w:rsidR="002C6E8D" w:rsidRDefault="0069355F">
            <w:pPr>
              <w:pStyle w:val="TableParagraph"/>
              <w:rPr>
                <w:b/>
                <w:sz w:val="20"/>
                <w:szCs w:val="20"/>
              </w:rPr>
            </w:pPr>
            <w:r>
              <w:rPr>
                <w:b/>
                <w:sz w:val="20"/>
                <w:szCs w:val="20"/>
              </w:rPr>
              <w:t>с</w:t>
            </w:r>
            <w:r>
              <w:rPr>
                <w:b/>
                <w:spacing w:val="-15"/>
                <w:sz w:val="20"/>
                <w:szCs w:val="20"/>
              </w:rPr>
              <w:t xml:space="preserve"> </w:t>
            </w:r>
            <w:r>
              <w:rPr>
                <w:b/>
                <w:sz w:val="20"/>
                <w:szCs w:val="20"/>
              </w:rPr>
              <w:t>родителями</w:t>
            </w:r>
            <w:r>
              <w:rPr>
                <w:b/>
                <w:spacing w:val="-14"/>
                <w:sz w:val="20"/>
                <w:szCs w:val="20"/>
              </w:rPr>
              <w:t xml:space="preserve"> </w:t>
            </w:r>
            <w:r>
              <w:rPr>
                <w:b/>
                <w:sz w:val="20"/>
                <w:szCs w:val="20"/>
              </w:rPr>
              <w:t>«Мой</w:t>
            </w:r>
            <w:r>
              <w:rPr>
                <w:b/>
                <w:spacing w:val="-14"/>
                <w:sz w:val="20"/>
                <w:szCs w:val="20"/>
              </w:rPr>
              <w:t xml:space="preserve"> </w:t>
            </w:r>
            <w:r>
              <w:rPr>
                <w:b/>
                <w:sz w:val="20"/>
                <w:szCs w:val="20"/>
              </w:rPr>
              <w:t>папа!»</w:t>
            </w:r>
          </w:p>
          <w:p w14:paraId="67BA9C2F" w14:textId="77777777" w:rsidR="002C6E8D" w:rsidRDefault="0069355F">
            <w:pPr>
              <w:pStyle w:val="TableParagraph"/>
              <w:rPr>
                <w:i/>
                <w:sz w:val="20"/>
                <w:szCs w:val="20"/>
              </w:rPr>
            </w:pPr>
            <w:r>
              <w:rPr>
                <w:i/>
                <w:sz w:val="20"/>
                <w:szCs w:val="20"/>
              </w:rPr>
              <w:t>средняя, старшая, подготовительная группы</w:t>
            </w:r>
          </w:p>
          <w:p w14:paraId="7D06A344" w14:textId="77777777" w:rsidR="002C6E8D" w:rsidRDefault="0069355F">
            <w:pPr>
              <w:pStyle w:val="TableParagraph"/>
              <w:rPr>
                <w:b/>
                <w:sz w:val="20"/>
                <w:szCs w:val="20"/>
              </w:rPr>
            </w:pPr>
            <w:r>
              <w:rPr>
                <w:b/>
                <w:sz w:val="20"/>
                <w:szCs w:val="20"/>
              </w:rPr>
              <w:t>«Подарок папе» творческая работа</w:t>
            </w:r>
          </w:p>
          <w:p w14:paraId="02B27300" w14:textId="77777777" w:rsidR="002C6E8D" w:rsidRDefault="0069355F">
            <w:pPr>
              <w:pStyle w:val="TableParagraph"/>
              <w:rPr>
                <w:b/>
                <w:i/>
                <w:sz w:val="20"/>
                <w:szCs w:val="20"/>
              </w:rPr>
            </w:pPr>
            <w:r>
              <w:rPr>
                <w:i/>
                <w:sz w:val="20"/>
                <w:szCs w:val="20"/>
              </w:rPr>
              <w:t>младшая, средняя, старшая, подготовительная группы</w:t>
            </w:r>
          </w:p>
        </w:tc>
        <w:tc>
          <w:tcPr>
            <w:tcW w:w="2870" w:type="dxa"/>
            <w:shd w:val="clear" w:color="auto" w:fill="auto"/>
          </w:tcPr>
          <w:p w14:paraId="12F26DE4" w14:textId="77777777" w:rsidR="002C6E8D" w:rsidRDefault="0069355F">
            <w:pPr>
              <w:pStyle w:val="TableParagraph"/>
              <w:rPr>
                <w:spacing w:val="-1"/>
                <w:sz w:val="20"/>
                <w:szCs w:val="20"/>
              </w:rPr>
            </w:pPr>
            <w:r>
              <w:rPr>
                <w:spacing w:val="-1"/>
                <w:sz w:val="20"/>
                <w:szCs w:val="20"/>
              </w:rPr>
              <w:t>Домашние задание для родителей: показать детям армейские фотографии папы</w:t>
            </w:r>
          </w:p>
          <w:p w14:paraId="796E81B8" w14:textId="77777777" w:rsidR="002C6E8D" w:rsidRDefault="0069355F">
            <w:pPr>
              <w:pStyle w:val="TableParagraph"/>
              <w:rPr>
                <w:spacing w:val="-1"/>
                <w:sz w:val="20"/>
                <w:szCs w:val="20"/>
              </w:rPr>
            </w:pPr>
            <w:r>
              <w:rPr>
                <w:spacing w:val="-1"/>
                <w:sz w:val="20"/>
                <w:szCs w:val="20"/>
              </w:rPr>
              <w:t>Предложить родителям вместе с детьми понаблюдать за военными (выправка, поведение, форма и т.д.)</w:t>
            </w:r>
          </w:p>
          <w:p w14:paraId="1F736209" w14:textId="77777777" w:rsidR="002C6E8D" w:rsidRDefault="002C6E8D">
            <w:pPr>
              <w:pStyle w:val="TableParagraph"/>
              <w:rPr>
                <w:spacing w:val="-1"/>
                <w:sz w:val="20"/>
                <w:szCs w:val="20"/>
              </w:rPr>
            </w:pPr>
          </w:p>
          <w:p w14:paraId="2884C638" w14:textId="77777777" w:rsidR="002C6E8D" w:rsidRDefault="0069355F">
            <w:pPr>
              <w:pStyle w:val="TableParagraph"/>
              <w:rPr>
                <w:spacing w:val="-1"/>
                <w:sz w:val="20"/>
                <w:szCs w:val="20"/>
              </w:rPr>
            </w:pPr>
            <w:r>
              <w:rPr>
                <w:spacing w:val="-1"/>
                <w:sz w:val="20"/>
                <w:szCs w:val="20"/>
              </w:rPr>
              <w:t>Изготовление поделок с папами «Военная техника»</w:t>
            </w:r>
          </w:p>
        </w:tc>
      </w:tr>
      <w:tr w:rsidR="002C6E8D" w14:paraId="4EF59F9C" w14:textId="77777777">
        <w:tc>
          <w:tcPr>
            <w:tcW w:w="1196" w:type="dxa"/>
            <w:tcBorders>
              <w:bottom w:val="single" w:sz="4" w:space="0" w:color="auto"/>
            </w:tcBorders>
            <w:shd w:val="clear" w:color="auto" w:fill="auto"/>
          </w:tcPr>
          <w:p w14:paraId="241D35EB" w14:textId="77777777" w:rsidR="002C6E8D" w:rsidRDefault="002C6E8D">
            <w:pPr>
              <w:jc w:val="center"/>
              <w:rPr>
                <w:b/>
                <w:bCs/>
                <w:sz w:val="20"/>
              </w:rPr>
            </w:pPr>
          </w:p>
        </w:tc>
        <w:tc>
          <w:tcPr>
            <w:tcW w:w="1606" w:type="dxa"/>
            <w:shd w:val="clear" w:color="auto" w:fill="auto"/>
          </w:tcPr>
          <w:p w14:paraId="0FAA4A7F" w14:textId="77777777" w:rsidR="002C6E8D" w:rsidRDefault="002C6E8D">
            <w:pPr>
              <w:ind w:right="-250"/>
              <w:rPr>
                <w:spacing w:val="-1"/>
                <w:sz w:val="20"/>
              </w:rPr>
            </w:pPr>
          </w:p>
        </w:tc>
        <w:tc>
          <w:tcPr>
            <w:tcW w:w="1842" w:type="dxa"/>
            <w:shd w:val="clear" w:color="auto" w:fill="auto"/>
          </w:tcPr>
          <w:p w14:paraId="12F8A09D" w14:textId="77777777" w:rsidR="002C6E8D" w:rsidRDefault="0069355F">
            <w:pPr>
              <w:jc w:val="center"/>
              <w:rPr>
                <w:rStyle w:val="14"/>
                <w:rFonts w:eastAsiaTheme="minorHAnsi"/>
                <w:b/>
                <w:color w:val="00B050"/>
                <w:sz w:val="20"/>
              </w:rPr>
            </w:pPr>
            <w:r>
              <w:rPr>
                <w:rStyle w:val="14"/>
                <w:rFonts w:eastAsiaTheme="minorHAnsi"/>
                <w:b/>
                <w:color w:val="00B050"/>
                <w:sz w:val="20"/>
              </w:rPr>
              <w:t xml:space="preserve">28 февраля </w:t>
            </w:r>
          </w:p>
          <w:p w14:paraId="67365C88" w14:textId="77777777" w:rsidR="002C6E8D" w:rsidRDefault="0069355F">
            <w:pPr>
              <w:jc w:val="center"/>
              <w:rPr>
                <w:bCs/>
                <w:sz w:val="20"/>
              </w:rPr>
            </w:pPr>
            <w:r>
              <w:rPr>
                <w:rStyle w:val="14"/>
                <w:rFonts w:eastAsiaTheme="minorHAnsi"/>
                <w:b/>
                <w:color w:val="00B050"/>
                <w:sz w:val="20"/>
              </w:rPr>
              <w:lastRenderedPageBreak/>
              <w:t>День татарской национальной кухни</w:t>
            </w:r>
          </w:p>
        </w:tc>
        <w:tc>
          <w:tcPr>
            <w:tcW w:w="4253" w:type="dxa"/>
            <w:shd w:val="clear" w:color="auto" w:fill="auto"/>
          </w:tcPr>
          <w:p w14:paraId="2B88C1C5" w14:textId="77777777" w:rsidR="002C6E8D" w:rsidRDefault="002C6E8D">
            <w:pPr>
              <w:pStyle w:val="TableParagraph"/>
              <w:tabs>
                <w:tab w:val="left" w:pos="396"/>
              </w:tabs>
              <w:jc w:val="both"/>
              <w:rPr>
                <w:sz w:val="20"/>
                <w:szCs w:val="20"/>
              </w:rPr>
            </w:pPr>
          </w:p>
        </w:tc>
        <w:tc>
          <w:tcPr>
            <w:tcW w:w="3401" w:type="dxa"/>
            <w:shd w:val="clear" w:color="auto" w:fill="auto"/>
          </w:tcPr>
          <w:p w14:paraId="387E7FC7" w14:textId="77777777" w:rsidR="002C6E8D" w:rsidRDefault="002C6E8D">
            <w:pPr>
              <w:pStyle w:val="TableParagraph"/>
              <w:tabs>
                <w:tab w:val="left" w:pos="396"/>
              </w:tabs>
              <w:rPr>
                <w:b/>
                <w:sz w:val="20"/>
                <w:szCs w:val="20"/>
              </w:rPr>
            </w:pPr>
          </w:p>
        </w:tc>
        <w:tc>
          <w:tcPr>
            <w:tcW w:w="2870" w:type="dxa"/>
            <w:shd w:val="clear" w:color="auto" w:fill="auto"/>
          </w:tcPr>
          <w:p w14:paraId="67F8CDA2" w14:textId="77777777" w:rsidR="002C6E8D" w:rsidRDefault="0069355F">
            <w:pPr>
              <w:pStyle w:val="TableParagraph"/>
              <w:rPr>
                <w:spacing w:val="-1"/>
                <w:sz w:val="20"/>
                <w:szCs w:val="20"/>
              </w:rPr>
            </w:pPr>
            <w:r>
              <w:rPr>
                <w:sz w:val="20"/>
                <w:szCs w:val="20"/>
              </w:rPr>
              <w:t>Семейные посиделки с национальными блюдами</w:t>
            </w:r>
          </w:p>
        </w:tc>
      </w:tr>
      <w:tr w:rsidR="002C6E8D" w14:paraId="11A08085" w14:textId="77777777">
        <w:tc>
          <w:tcPr>
            <w:tcW w:w="1196" w:type="dxa"/>
            <w:vMerge w:val="restart"/>
            <w:shd w:val="clear" w:color="auto" w:fill="auto"/>
          </w:tcPr>
          <w:p w14:paraId="3FF902C2" w14:textId="77777777" w:rsidR="002C6E8D" w:rsidRDefault="0069355F">
            <w:pPr>
              <w:jc w:val="center"/>
              <w:rPr>
                <w:b/>
                <w:bCs/>
                <w:sz w:val="20"/>
              </w:rPr>
            </w:pPr>
            <w:r>
              <w:rPr>
                <w:b/>
                <w:bCs/>
                <w:sz w:val="20"/>
              </w:rPr>
              <w:t xml:space="preserve">март </w:t>
            </w:r>
          </w:p>
        </w:tc>
        <w:tc>
          <w:tcPr>
            <w:tcW w:w="1606" w:type="dxa"/>
            <w:shd w:val="clear" w:color="auto" w:fill="auto"/>
          </w:tcPr>
          <w:p w14:paraId="4EEB9335" w14:textId="77777777" w:rsidR="002C6E8D" w:rsidRDefault="0069355F">
            <w:pPr>
              <w:rPr>
                <w:bCs/>
                <w:sz w:val="20"/>
              </w:rPr>
            </w:pPr>
            <w:r>
              <w:rPr>
                <w:bCs/>
                <w:sz w:val="20"/>
              </w:rPr>
              <w:t>Патриотическое</w:t>
            </w:r>
          </w:p>
          <w:p w14:paraId="3E7B4413" w14:textId="77777777" w:rsidR="002C6E8D" w:rsidRDefault="0069355F">
            <w:pPr>
              <w:rPr>
                <w:bCs/>
                <w:sz w:val="20"/>
              </w:rPr>
            </w:pPr>
            <w:r>
              <w:rPr>
                <w:bCs/>
                <w:sz w:val="20"/>
              </w:rPr>
              <w:t>Социальное</w:t>
            </w:r>
          </w:p>
          <w:p w14:paraId="19EF755B" w14:textId="77777777" w:rsidR="002C6E8D" w:rsidRDefault="0069355F">
            <w:pPr>
              <w:rPr>
                <w:bCs/>
                <w:sz w:val="20"/>
              </w:rPr>
            </w:pPr>
            <w:r>
              <w:rPr>
                <w:bCs/>
                <w:sz w:val="20"/>
              </w:rPr>
              <w:t>Познавательное</w:t>
            </w:r>
          </w:p>
          <w:p w14:paraId="1275DF7B" w14:textId="77777777" w:rsidR="002C6E8D" w:rsidRDefault="0069355F">
            <w:pPr>
              <w:rPr>
                <w:bCs/>
                <w:sz w:val="20"/>
              </w:rPr>
            </w:pPr>
            <w:r>
              <w:rPr>
                <w:bCs/>
                <w:sz w:val="20"/>
              </w:rPr>
              <w:t>Этико-эстетическое</w:t>
            </w:r>
          </w:p>
        </w:tc>
        <w:tc>
          <w:tcPr>
            <w:tcW w:w="1842" w:type="dxa"/>
            <w:shd w:val="clear" w:color="auto" w:fill="auto"/>
          </w:tcPr>
          <w:p w14:paraId="4F0B26BB" w14:textId="77777777" w:rsidR="002C6E8D" w:rsidRDefault="0069355F">
            <w:pPr>
              <w:jc w:val="center"/>
              <w:rPr>
                <w:bCs/>
                <w:sz w:val="20"/>
              </w:rPr>
            </w:pPr>
            <w:r>
              <w:rPr>
                <w:bCs/>
                <w:sz w:val="20"/>
              </w:rPr>
              <w:t>8 марта</w:t>
            </w:r>
          </w:p>
          <w:p w14:paraId="79D9C4D9" w14:textId="77777777" w:rsidR="002C6E8D" w:rsidRDefault="002C6E8D">
            <w:pPr>
              <w:jc w:val="center"/>
              <w:rPr>
                <w:bCs/>
                <w:sz w:val="20"/>
              </w:rPr>
            </w:pPr>
          </w:p>
          <w:p w14:paraId="3261AEC5" w14:textId="77777777" w:rsidR="002C6E8D" w:rsidRDefault="0069355F">
            <w:pPr>
              <w:jc w:val="center"/>
              <w:rPr>
                <w:b/>
                <w:bCs/>
                <w:color w:val="002060"/>
                <w:sz w:val="20"/>
              </w:rPr>
            </w:pPr>
            <w:r>
              <w:rPr>
                <w:b/>
                <w:bCs/>
                <w:sz w:val="20"/>
              </w:rPr>
              <w:t>Международный женский день</w:t>
            </w:r>
          </w:p>
        </w:tc>
        <w:tc>
          <w:tcPr>
            <w:tcW w:w="4253" w:type="dxa"/>
            <w:shd w:val="clear" w:color="auto" w:fill="auto"/>
          </w:tcPr>
          <w:p w14:paraId="687A91CF" w14:textId="77777777" w:rsidR="002C6E8D" w:rsidRDefault="0069355F" w:rsidP="00E04FBF">
            <w:pPr>
              <w:pStyle w:val="TableParagraph"/>
              <w:numPr>
                <w:ilvl w:val="0"/>
                <w:numId w:val="44"/>
              </w:numPr>
              <w:ind w:left="34" w:firstLine="326"/>
              <w:jc w:val="both"/>
              <w:rPr>
                <w:sz w:val="20"/>
                <w:szCs w:val="20"/>
              </w:rPr>
            </w:pPr>
            <w:r>
              <w:rPr>
                <w:sz w:val="20"/>
                <w:szCs w:val="20"/>
              </w:rPr>
              <w:t>Чтение С. Тетерин  «Будет мама очень рада»,  «Моя любимая мама» (стихи и рассказы),  стихи о маме «Ты на свете лучше всех», «Моя мама лучше всех»</w:t>
            </w:r>
          </w:p>
          <w:p w14:paraId="41388EA9" w14:textId="77777777" w:rsidR="002C6E8D" w:rsidRDefault="0069355F" w:rsidP="00E04FBF">
            <w:pPr>
              <w:pStyle w:val="TableParagraph"/>
              <w:numPr>
                <w:ilvl w:val="0"/>
                <w:numId w:val="44"/>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31C5C8C8" w14:textId="77777777" w:rsidR="002C6E8D" w:rsidRDefault="0069355F" w:rsidP="00E04FBF">
            <w:pPr>
              <w:pStyle w:val="TableParagraph"/>
              <w:numPr>
                <w:ilvl w:val="0"/>
                <w:numId w:val="44"/>
              </w:numPr>
              <w:ind w:left="34" w:firstLine="326"/>
              <w:jc w:val="both"/>
              <w:rPr>
                <w:sz w:val="20"/>
                <w:szCs w:val="20"/>
              </w:rPr>
            </w:pPr>
            <w:r>
              <w:rPr>
                <w:sz w:val="20"/>
                <w:szCs w:val="20"/>
              </w:rPr>
              <w:t>Изготовление</w:t>
            </w:r>
            <w:r>
              <w:rPr>
                <w:spacing w:val="-2"/>
                <w:sz w:val="20"/>
                <w:szCs w:val="20"/>
              </w:rPr>
              <w:t xml:space="preserve"> </w:t>
            </w:r>
            <w:r>
              <w:rPr>
                <w:sz w:val="20"/>
                <w:szCs w:val="20"/>
              </w:rPr>
              <w:t>подарков «Цветы</w:t>
            </w:r>
            <w:r>
              <w:rPr>
                <w:spacing w:val="-5"/>
                <w:sz w:val="20"/>
                <w:szCs w:val="20"/>
              </w:rPr>
              <w:t xml:space="preserve"> </w:t>
            </w:r>
            <w:r>
              <w:rPr>
                <w:sz w:val="20"/>
                <w:szCs w:val="20"/>
              </w:rPr>
              <w:t>для</w:t>
            </w:r>
            <w:r>
              <w:rPr>
                <w:spacing w:val="-4"/>
                <w:sz w:val="20"/>
                <w:szCs w:val="20"/>
              </w:rPr>
              <w:t xml:space="preserve"> </w:t>
            </w:r>
            <w:r>
              <w:rPr>
                <w:sz w:val="20"/>
                <w:szCs w:val="20"/>
              </w:rPr>
              <w:t>мамы»</w:t>
            </w:r>
          </w:p>
        </w:tc>
        <w:tc>
          <w:tcPr>
            <w:tcW w:w="3401" w:type="dxa"/>
            <w:shd w:val="clear" w:color="auto" w:fill="auto"/>
          </w:tcPr>
          <w:p w14:paraId="0BB45CE7" w14:textId="77777777" w:rsidR="002C6E8D" w:rsidRDefault="0069355F">
            <w:pPr>
              <w:pStyle w:val="TableParagraph"/>
              <w:rPr>
                <w:b/>
                <w:sz w:val="20"/>
                <w:szCs w:val="20"/>
              </w:rPr>
            </w:pPr>
            <w:r>
              <w:rPr>
                <w:b/>
                <w:sz w:val="20"/>
                <w:szCs w:val="20"/>
              </w:rPr>
              <w:t>Утренник</w:t>
            </w:r>
            <w:r>
              <w:rPr>
                <w:b/>
                <w:spacing w:val="25"/>
                <w:sz w:val="20"/>
                <w:szCs w:val="20"/>
              </w:rPr>
              <w:t xml:space="preserve"> </w:t>
            </w:r>
            <w:r>
              <w:rPr>
                <w:b/>
                <w:sz w:val="20"/>
                <w:szCs w:val="20"/>
              </w:rPr>
              <w:t>«Праздник</w:t>
            </w:r>
            <w:r>
              <w:rPr>
                <w:b/>
                <w:spacing w:val="26"/>
                <w:sz w:val="20"/>
                <w:szCs w:val="20"/>
              </w:rPr>
              <w:t xml:space="preserve"> </w:t>
            </w:r>
            <w:r>
              <w:rPr>
                <w:b/>
                <w:sz w:val="20"/>
                <w:szCs w:val="20"/>
              </w:rPr>
              <w:t>мам»</w:t>
            </w:r>
          </w:p>
          <w:p w14:paraId="215CBEE5" w14:textId="77777777" w:rsidR="002C6E8D" w:rsidRDefault="0069355F">
            <w:pPr>
              <w:pStyle w:val="TableParagraph"/>
              <w:rPr>
                <w:b/>
                <w:sz w:val="20"/>
                <w:szCs w:val="20"/>
              </w:rPr>
            </w:pPr>
            <w:r>
              <w:rPr>
                <w:b/>
                <w:sz w:val="20"/>
                <w:szCs w:val="20"/>
              </w:rPr>
              <w:t>Конкурсная</w:t>
            </w:r>
            <w:r>
              <w:rPr>
                <w:b/>
                <w:spacing w:val="9"/>
                <w:sz w:val="20"/>
                <w:szCs w:val="20"/>
              </w:rPr>
              <w:t xml:space="preserve"> </w:t>
            </w:r>
            <w:r>
              <w:rPr>
                <w:b/>
                <w:sz w:val="20"/>
                <w:szCs w:val="20"/>
              </w:rPr>
              <w:t>программа</w:t>
            </w:r>
          </w:p>
          <w:p w14:paraId="7E141AC6" w14:textId="77777777" w:rsidR="002C6E8D" w:rsidRDefault="0069355F">
            <w:pPr>
              <w:pStyle w:val="TableParagraph"/>
              <w:rPr>
                <w:b/>
                <w:sz w:val="20"/>
                <w:szCs w:val="20"/>
              </w:rPr>
            </w:pPr>
            <w:r>
              <w:rPr>
                <w:b/>
                <w:sz w:val="20"/>
                <w:szCs w:val="20"/>
              </w:rPr>
              <w:t>«А,</w:t>
            </w:r>
            <w:r>
              <w:rPr>
                <w:b/>
                <w:spacing w:val="-12"/>
                <w:sz w:val="20"/>
                <w:szCs w:val="20"/>
              </w:rPr>
              <w:t xml:space="preserve"> </w:t>
            </w:r>
            <w:r>
              <w:rPr>
                <w:b/>
                <w:sz w:val="20"/>
                <w:szCs w:val="20"/>
              </w:rPr>
              <w:t>ну-ка,</w:t>
            </w:r>
            <w:r>
              <w:rPr>
                <w:b/>
                <w:spacing w:val="-11"/>
                <w:sz w:val="20"/>
                <w:szCs w:val="20"/>
              </w:rPr>
              <w:t xml:space="preserve"> </w:t>
            </w:r>
            <w:r>
              <w:rPr>
                <w:b/>
                <w:sz w:val="20"/>
                <w:szCs w:val="20"/>
              </w:rPr>
              <w:t>девочки!»</w:t>
            </w:r>
          </w:p>
          <w:p w14:paraId="645417FC" w14:textId="77777777" w:rsidR="002C6E8D" w:rsidRDefault="0069355F">
            <w:pPr>
              <w:pStyle w:val="TableParagraph"/>
              <w:spacing w:after="200"/>
              <w:rPr>
                <w:i/>
                <w:sz w:val="20"/>
                <w:szCs w:val="20"/>
              </w:rPr>
            </w:pPr>
            <w:r>
              <w:rPr>
                <w:i/>
                <w:sz w:val="20"/>
                <w:szCs w:val="20"/>
              </w:rPr>
              <w:t>средняя, старшая, подготовительная группы</w:t>
            </w:r>
          </w:p>
          <w:p w14:paraId="09291AB5" w14:textId="77777777" w:rsidR="002C6E8D" w:rsidRDefault="0069355F">
            <w:pPr>
              <w:pStyle w:val="TableParagraph"/>
              <w:rPr>
                <w:b/>
                <w:sz w:val="20"/>
                <w:szCs w:val="20"/>
              </w:rPr>
            </w:pPr>
            <w:r>
              <w:rPr>
                <w:b/>
                <w:sz w:val="20"/>
                <w:szCs w:val="20"/>
              </w:rPr>
              <w:t>Фотоколлаж «Мамочка любимая»</w:t>
            </w:r>
          </w:p>
          <w:p w14:paraId="08F24469" w14:textId="77777777" w:rsidR="002C6E8D" w:rsidRDefault="0069355F">
            <w:pPr>
              <w:pStyle w:val="TableParagraph"/>
              <w:rPr>
                <w:i/>
                <w:sz w:val="20"/>
                <w:szCs w:val="20"/>
              </w:rPr>
            </w:pPr>
            <w:r>
              <w:rPr>
                <w:i/>
                <w:sz w:val="20"/>
                <w:szCs w:val="20"/>
              </w:rPr>
              <w:t>младшая группа</w:t>
            </w:r>
          </w:p>
          <w:p w14:paraId="51371B87" w14:textId="77777777" w:rsidR="002C6E8D" w:rsidRDefault="002C6E8D">
            <w:pPr>
              <w:pStyle w:val="TableParagraph"/>
              <w:spacing w:after="200"/>
              <w:rPr>
                <w:i/>
                <w:sz w:val="20"/>
                <w:szCs w:val="20"/>
              </w:rPr>
            </w:pPr>
          </w:p>
          <w:p w14:paraId="4A27EA67" w14:textId="77777777" w:rsidR="002C6E8D" w:rsidRDefault="002C6E8D">
            <w:pPr>
              <w:pStyle w:val="TableParagraph"/>
              <w:spacing w:after="200"/>
              <w:rPr>
                <w:sz w:val="20"/>
                <w:szCs w:val="20"/>
              </w:rPr>
            </w:pPr>
          </w:p>
        </w:tc>
        <w:tc>
          <w:tcPr>
            <w:tcW w:w="2870" w:type="dxa"/>
            <w:shd w:val="clear" w:color="auto" w:fill="auto"/>
          </w:tcPr>
          <w:p w14:paraId="78583B85" w14:textId="77777777" w:rsidR="002C6E8D" w:rsidRDefault="0069355F">
            <w:pPr>
              <w:pStyle w:val="TableParagraph"/>
              <w:spacing w:after="200"/>
              <w:ind w:right="399"/>
              <w:rPr>
                <w:sz w:val="20"/>
                <w:szCs w:val="20"/>
              </w:rPr>
            </w:pPr>
            <w:r>
              <w:rPr>
                <w:sz w:val="20"/>
                <w:szCs w:val="20"/>
              </w:rPr>
              <w:t>Консультация для родителей «История возникновения праздника 8 Марта»</w:t>
            </w:r>
          </w:p>
          <w:p w14:paraId="6BF04FCE" w14:textId="77777777" w:rsidR="002C6E8D" w:rsidRDefault="002C6E8D">
            <w:pPr>
              <w:pStyle w:val="TableParagraph"/>
              <w:spacing w:after="200"/>
              <w:ind w:right="399"/>
              <w:rPr>
                <w:sz w:val="20"/>
                <w:szCs w:val="20"/>
              </w:rPr>
            </w:pPr>
          </w:p>
          <w:p w14:paraId="7D3280A7" w14:textId="77777777" w:rsidR="002C6E8D" w:rsidRDefault="0069355F">
            <w:pPr>
              <w:pStyle w:val="TableParagraph"/>
              <w:rPr>
                <w:sz w:val="20"/>
                <w:szCs w:val="20"/>
              </w:rPr>
            </w:pPr>
            <w:r>
              <w:rPr>
                <w:sz w:val="20"/>
                <w:szCs w:val="20"/>
              </w:rPr>
              <w:t>Участие мам в конкурсной</w:t>
            </w:r>
            <w:r>
              <w:rPr>
                <w:spacing w:val="9"/>
                <w:sz w:val="20"/>
                <w:szCs w:val="20"/>
              </w:rPr>
              <w:t xml:space="preserve"> </w:t>
            </w:r>
            <w:r>
              <w:rPr>
                <w:sz w:val="20"/>
                <w:szCs w:val="20"/>
              </w:rPr>
              <w:t>программе</w:t>
            </w:r>
          </w:p>
          <w:p w14:paraId="157E7963" w14:textId="77777777" w:rsidR="002C6E8D" w:rsidRDefault="0069355F">
            <w:pPr>
              <w:pStyle w:val="TableParagraph"/>
              <w:rPr>
                <w:sz w:val="20"/>
                <w:szCs w:val="20"/>
              </w:rPr>
            </w:pPr>
            <w:r>
              <w:rPr>
                <w:sz w:val="20"/>
                <w:szCs w:val="20"/>
              </w:rPr>
              <w:t>«А,</w:t>
            </w:r>
            <w:r>
              <w:rPr>
                <w:spacing w:val="-12"/>
                <w:sz w:val="20"/>
                <w:szCs w:val="20"/>
              </w:rPr>
              <w:t xml:space="preserve"> </w:t>
            </w:r>
            <w:r>
              <w:rPr>
                <w:sz w:val="20"/>
                <w:szCs w:val="20"/>
              </w:rPr>
              <w:t>ну-ка,</w:t>
            </w:r>
            <w:r>
              <w:rPr>
                <w:spacing w:val="-11"/>
                <w:sz w:val="20"/>
                <w:szCs w:val="20"/>
              </w:rPr>
              <w:t xml:space="preserve"> </w:t>
            </w:r>
            <w:r>
              <w:rPr>
                <w:sz w:val="20"/>
                <w:szCs w:val="20"/>
              </w:rPr>
              <w:t>девочки!»</w:t>
            </w:r>
          </w:p>
          <w:p w14:paraId="3003820A" w14:textId="77777777" w:rsidR="002C6E8D" w:rsidRDefault="002C6E8D">
            <w:pPr>
              <w:pStyle w:val="TableParagraph"/>
              <w:spacing w:after="200"/>
              <w:ind w:right="399"/>
              <w:rPr>
                <w:sz w:val="20"/>
                <w:szCs w:val="20"/>
              </w:rPr>
            </w:pPr>
          </w:p>
        </w:tc>
      </w:tr>
      <w:tr w:rsidR="002C6E8D" w14:paraId="20C81820" w14:textId="77777777">
        <w:tc>
          <w:tcPr>
            <w:tcW w:w="1196" w:type="dxa"/>
            <w:vMerge/>
            <w:shd w:val="clear" w:color="auto" w:fill="auto"/>
          </w:tcPr>
          <w:p w14:paraId="556F1B59" w14:textId="77777777" w:rsidR="002C6E8D" w:rsidRDefault="002C6E8D">
            <w:pPr>
              <w:jc w:val="center"/>
              <w:rPr>
                <w:b/>
                <w:bCs/>
                <w:sz w:val="20"/>
              </w:rPr>
            </w:pPr>
          </w:p>
        </w:tc>
        <w:tc>
          <w:tcPr>
            <w:tcW w:w="1606" w:type="dxa"/>
            <w:shd w:val="clear" w:color="auto" w:fill="auto"/>
          </w:tcPr>
          <w:p w14:paraId="2279058B" w14:textId="77777777" w:rsidR="002C6E8D" w:rsidRDefault="0069355F">
            <w:pPr>
              <w:rPr>
                <w:bCs/>
                <w:sz w:val="20"/>
              </w:rPr>
            </w:pPr>
            <w:r>
              <w:rPr>
                <w:bCs/>
                <w:sz w:val="20"/>
              </w:rPr>
              <w:t>Духовно- нравственное</w:t>
            </w:r>
          </w:p>
          <w:p w14:paraId="17D661AB" w14:textId="77777777" w:rsidR="002C6E8D" w:rsidRDefault="0069355F">
            <w:pPr>
              <w:rPr>
                <w:bCs/>
                <w:sz w:val="20"/>
              </w:rPr>
            </w:pPr>
            <w:r>
              <w:rPr>
                <w:bCs/>
                <w:sz w:val="20"/>
              </w:rPr>
              <w:t>Социальное</w:t>
            </w:r>
          </w:p>
          <w:p w14:paraId="166D8B21" w14:textId="77777777" w:rsidR="002C6E8D" w:rsidRDefault="0069355F">
            <w:pPr>
              <w:rPr>
                <w:bCs/>
                <w:sz w:val="20"/>
              </w:rPr>
            </w:pPr>
            <w:r>
              <w:rPr>
                <w:bCs/>
                <w:sz w:val="20"/>
              </w:rPr>
              <w:t>Познавательное</w:t>
            </w:r>
          </w:p>
          <w:p w14:paraId="037F38B3" w14:textId="77777777" w:rsidR="002C6E8D" w:rsidRDefault="0069355F">
            <w:pPr>
              <w:rPr>
                <w:sz w:val="20"/>
              </w:rPr>
            </w:pPr>
            <w:r>
              <w:rPr>
                <w:bCs/>
                <w:sz w:val="20"/>
              </w:rPr>
              <w:t>Этико-эстетическое</w:t>
            </w:r>
          </w:p>
        </w:tc>
        <w:tc>
          <w:tcPr>
            <w:tcW w:w="1842" w:type="dxa"/>
            <w:shd w:val="clear" w:color="auto" w:fill="auto"/>
          </w:tcPr>
          <w:p w14:paraId="42AED7FC" w14:textId="77777777" w:rsidR="002C6E8D" w:rsidRDefault="0069355F">
            <w:pPr>
              <w:jc w:val="center"/>
              <w:rPr>
                <w:bCs/>
                <w:sz w:val="20"/>
              </w:rPr>
            </w:pPr>
            <w:r>
              <w:rPr>
                <w:bCs/>
                <w:sz w:val="20"/>
              </w:rPr>
              <w:t>15-17 марта</w:t>
            </w:r>
          </w:p>
          <w:p w14:paraId="48A0B7C9" w14:textId="77777777" w:rsidR="002C6E8D" w:rsidRDefault="002C6E8D">
            <w:pPr>
              <w:jc w:val="center"/>
              <w:rPr>
                <w:bCs/>
                <w:sz w:val="20"/>
              </w:rPr>
            </w:pPr>
          </w:p>
          <w:p w14:paraId="58B780AC" w14:textId="77777777" w:rsidR="002C6E8D" w:rsidRDefault="0069355F">
            <w:pPr>
              <w:jc w:val="center"/>
              <w:rPr>
                <w:b/>
                <w:bCs/>
                <w:sz w:val="20"/>
              </w:rPr>
            </w:pPr>
            <w:r>
              <w:rPr>
                <w:b/>
                <w:bCs/>
                <w:sz w:val="20"/>
                <w:highlight w:val="yellow"/>
              </w:rPr>
              <w:t>Масленица</w:t>
            </w:r>
          </w:p>
        </w:tc>
        <w:tc>
          <w:tcPr>
            <w:tcW w:w="4253" w:type="dxa"/>
            <w:shd w:val="clear" w:color="auto" w:fill="auto"/>
          </w:tcPr>
          <w:p w14:paraId="12D01A7B" w14:textId="77777777" w:rsidR="002C6E8D" w:rsidRDefault="0069355F" w:rsidP="00E04FBF">
            <w:pPr>
              <w:pStyle w:val="TableParagraph"/>
              <w:numPr>
                <w:ilvl w:val="0"/>
                <w:numId w:val="44"/>
              </w:numPr>
              <w:ind w:left="0" w:firstLine="360"/>
              <w:jc w:val="both"/>
              <w:rPr>
                <w:sz w:val="20"/>
                <w:szCs w:val="20"/>
              </w:rPr>
            </w:pPr>
            <w:r>
              <w:rPr>
                <w:sz w:val="20"/>
                <w:szCs w:val="20"/>
              </w:rPr>
              <w:t>Беседы «Что такое праздник Масленица» «Народные традиции»</w:t>
            </w:r>
          </w:p>
          <w:p w14:paraId="5494ABE9" w14:textId="77777777" w:rsidR="002C6E8D" w:rsidRDefault="0069355F" w:rsidP="00E04FBF">
            <w:pPr>
              <w:pStyle w:val="TableParagraph"/>
              <w:numPr>
                <w:ilvl w:val="0"/>
                <w:numId w:val="44"/>
              </w:numPr>
              <w:ind w:left="0" w:firstLine="360"/>
              <w:jc w:val="both"/>
              <w:rPr>
                <w:sz w:val="20"/>
                <w:szCs w:val="20"/>
              </w:rPr>
            </w:pPr>
            <w:r>
              <w:rPr>
                <w:sz w:val="20"/>
                <w:szCs w:val="20"/>
              </w:rPr>
              <w:t>Хороводная игра «Едет Масленица»</w:t>
            </w:r>
          </w:p>
          <w:p w14:paraId="6693F191" w14:textId="77777777" w:rsidR="002C6E8D" w:rsidRDefault="0069355F" w:rsidP="00E04FBF">
            <w:pPr>
              <w:pStyle w:val="TableParagraph"/>
              <w:numPr>
                <w:ilvl w:val="0"/>
                <w:numId w:val="44"/>
              </w:numPr>
              <w:ind w:left="0" w:firstLine="360"/>
              <w:jc w:val="both"/>
              <w:rPr>
                <w:sz w:val="20"/>
                <w:szCs w:val="20"/>
              </w:rPr>
            </w:pPr>
            <w:r>
              <w:rPr>
                <w:sz w:val="20"/>
                <w:szCs w:val="20"/>
              </w:rPr>
              <w:t>Подвижные игры: «Гори, гори ясно», «Ручеёк»</w:t>
            </w:r>
          </w:p>
          <w:p w14:paraId="54A74568" w14:textId="77777777" w:rsidR="002C6E8D" w:rsidRDefault="0069355F" w:rsidP="00E04FBF">
            <w:pPr>
              <w:pStyle w:val="TableParagraph"/>
              <w:numPr>
                <w:ilvl w:val="0"/>
                <w:numId w:val="44"/>
              </w:numPr>
              <w:ind w:left="0" w:firstLine="360"/>
              <w:jc w:val="both"/>
              <w:rPr>
                <w:sz w:val="20"/>
                <w:szCs w:val="20"/>
              </w:rPr>
            </w:pPr>
            <w:r>
              <w:rPr>
                <w:sz w:val="20"/>
                <w:szCs w:val="20"/>
              </w:rPr>
              <w:t>Разучивание песни «Ой, блины мои блины...»</w:t>
            </w:r>
          </w:p>
        </w:tc>
        <w:tc>
          <w:tcPr>
            <w:tcW w:w="3401" w:type="dxa"/>
            <w:shd w:val="clear" w:color="auto" w:fill="auto"/>
          </w:tcPr>
          <w:p w14:paraId="301E78AE" w14:textId="77777777" w:rsidR="002C6E8D" w:rsidRDefault="0069355F">
            <w:pPr>
              <w:pStyle w:val="TableParagraph"/>
              <w:rPr>
                <w:b/>
                <w:sz w:val="20"/>
                <w:szCs w:val="20"/>
              </w:rPr>
            </w:pPr>
            <w:r>
              <w:rPr>
                <w:b/>
                <w:sz w:val="20"/>
                <w:szCs w:val="20"/>
              </w:rPr>
              <w:t>Развлечение</w:t>
            </w:r>
          </w:p>
          <w:p w14:paraId="1C087325" w14:textId="77777777" w:rsidR="002C6E8D" w:rsidRDefault="0069355F">
            <w:pPr>
              <w:pStyle w:val="TableParagraph"/>
              <w:rPr>
                <w:b/>
                <w:sz w:val="20"/>
                <w:szCs w:val="20"/>
              </w:rPr>
            </w:pPr>
            <w:r>
              <w:rPr>
                <w:b/>
                <w:sz w:val="20"/>
                <w:szCs w:val="20"/>
              </w:rPr>
              <w:t xml:space="preserve"> « Масленица широкая»</w:t>
            </w:r>
          </w:p>
          <w:p w14:paraId="0B36144F" w14:textId="77777777" w:rsidR="002C6E8D" w:rsidRDefault="0069355F">
            <w:pPr>
              <w:pStyle w:val="TableParagraph"/>
              <w:spacing w:after="200"/>
              <w:rPr>
                <w:i/>
                <w:sz w:val="20"/>
                <w:szCs w:val="20"/>
              </w:rPr>
            </w:pPr>
            <w:r>
              <w:rPr>
                <w:i/>
                <w:sz w:val="20"/>
                <w:szCs w:val="20"/>
              </w:rPr>
              <w:t>средняя, старшая, подготовительная группы</w:t>
            </w:r>
          </w:p>
          <w:p w14:paraId="34B5C137" w14:textId="77777777" w:rsidR="002C6E8D" w:rsidRDefault="0069355F">
            <w:pPr>
              <w:pStyle w:val="TableParagraph"/>
              <w:rPr>
                <w:i/>
                <w:sz w:val="20"/>
                <w:szCs w:val="20"/>
              </w:rPr>
            </w:pPr>
            <w:r>
              <w:rPr>
                <w:i/>
                <w:sz w:val="20"/>
                <w:szCs w:val="20"/>
              </w:rPr>
              <w:t>зрители- младшая группа</w:t>
            </w:r>
          </w:p>
        </w:tc>
        <w:tc>
          <w:tcPr>
            <w:tcW w:w="2870" w:type="dxa"/>
            <w:shd w:val="clear" w:color="auto" w:fill="auto"/>
          </w:tcPr>
          <w:p w14:paraId="3BC21C65" w14:textId="77777777" w:rsidR="002C6E8D" w:rsidRDefault="0069355F">
            <w:pPr>
              <w:pStyle w:val="TableParagraph"/>
              <w:spacing w:after="200"/>
              <w:ind w:right="34"/>
              <w:rPr>
                <w:sz w:val="20"/>
                <w:szCs w:val="20"/>
              </w:rPr>
            </w:pPr>
            <w:r>
              <w:rPr>
                <w:sz w:val="20"/>
                <w:szCs w:val="20"/>
              </w:rPr>
              <w:t>Памятка для родителей «Традиции празднования Масленицы в России»</w:t>
            </w:r>
          </w:p>
        </w:tc>
      </w:tr>
      <w:tr w:rsidR="002C6E8D" w14:paraId="2898FAB4" w14:textId="77777777" w:rsidTr="007B327B">
        <w:trPr>
          <w:trHeight w:val="1410"/>
        </w:trPr>
        <w:tc>
          <w:tcPr>
            <w:tcW w:w="1196" w:type="dxa"/>
            <w:vMerge/>
            <w:shd w:val="clear" w:color="auto" w:fill="auto"/>
          </w:tcPr>
          <w:p w14:paraId="37523767" w14:textId="77777777" w:rsidR="002C6E8D" w:rsidRDefault="002C6E8D">
            <w:pPr>
              <w:jc w:val="center"/>
              <w:rPr>
                <w:b/>
                <w:bCs/>
                <w:sz w:val="20"/>
              </w:rPr>
            </w:pPr>
          </w:p>
        </w:tc>
        <w:tc>
          <w:tcPr>
            <w:tcW w:w="1606" w:type="dxa"/>
            <w:shd w:val="clear" w:color="auto" w:fill="auto"/>
          </w:tcPr>
          <w:p w14:paraId="68243199" w14:textId="77777777" w:rsidR="002C6E8D" w:rsidRDefault="0069355F">
            <w:pPr>
              <w:rPr>
                <w:bCs/>
                <w:sz w:val="20"/>
              </w:rPr>
            </w:pPr>
            <w:r>
              <w:rPr>
                <w:bCs/>
                <w:sz w:val="20"/>
              </w:rPr>
              <w:t>Патриотическое</w:t>
            </w:r>
          </w:p>
          <w:p w14:paraId="4F8FA9DA" w14:textId="77777777" w:rsidR="002C6E8D" w:rsidRDefault="0069355F">
            <w:pPr>
              <w:rPr>
                <w:bCs/>
                <w:sz w:val="20"/>
              </w:rPr>
            </w:pPr>
            <w:r>
              <w:rPr>
                <w:bCs/>
                <w:sz w:val="20"/>
              </w:rPr>
              <w:t>Социальное</w:t>
            </w:r>
          </w:p>
          <w:p w14:paraId="5573DFEB" w14:textId="77777777" w:rsidR="002C6E8D" w:rsidRDefault="0069355F">
            <w:pPr>
              <w:rPr>
                <w:bCs/>
                <w:sz w:val="20"/>
              </w:rPr>
            </w:pPr>
            <w:r>
              <w:rPr>
                <w:bCs/>
                <w:sz w:val="20"/>
              </w:rPr>
              <w:t>Познавательное</w:t>
            </w:r>
          </w:p>
          <w:p w14:paraId="59621E66" w14:textId="77777777" w:rsidR="002C6E8D" w:rsidRDefault="002C6E8D">
            <w:pPr>
              <w:rPr>
                <w:bCs/>
                <w:sz w:val="20"/>
              </w:rPr>
            </w:pPr>
          </w:p>
        </w:tc>
        <w:tc>
          <w:tcPr>
            <w:tcW w:w="1842" w:type="dxa"/>
            <w:shd w:val="clear" w:color="auto" w:fill="auto"/>
          </w:tcPr>
          <w:p w14:paraId="24351BB4" w14:textId="77777777" w:rsidR="002C6E8D" w:rsidRDefault="0069355F">
            <w:pPr>
              <w:jc w:val="center"/>
              <w:rPr>
                <w:bCs/>
                <w:sz w:val="20"/>
              </w:rPr>
            </w:pPr>
            <w:r>
              <w:rPr>
                <w:bCs/>
                <w:sz w:val="20"/>
              </w:rPr>
              <w:t>18 марта</w:t>
            </w:r>
          </w:p>
          <w:p w14:paraId="24748A68" w14:textId="77777777" w:rsidR="002C6E8D" w:rsidRDefault="002C6E8D">
            <w:pPr>
              <w:jc w:val="center"/>
              <w:rPr>
                <w:bCs/>
                <w:sz w:val="20"/>
              </w:rPr>
            </w:pPr>
          </w:p>
          <w:p w14:paraId="25EE6C3C" w14:textId="77777777" w:rsidR="002C6E8D" w:rsidRDefault="0069355F">
            <w:pPr>
              <w:jc w:val="center"/>
              <w:rPr>
                <w:b/>
                <w:bCs/>
                <w:color w:val="002060"/>
                <w:sz w:val="20"/>
              </w:rPr>
            </w:pPr>
            <w:r>
              <w:rPr>
                <w:b/>
                <w:bCs/>
                <w:sz w:val="20"/>
              </w:rPr>
              <w:t>День воссоединения России и Крыма</w:t>
            </w:r>
          </w:p>
        </w:tc>
        <w:tc>
          <w:tcPr>
            <w:tcW w:w="4253" w:type="dxa"/>
            <w:shd w:val="clear" w:color="auto" w:fill="auto"/>
          </w:tcPr>
          <w:p w14:paraId="46BAF2F8" w14:textId="77777777" w:rsidR="002C6E8D" w:rsidRDefault="0069355F" w:rsidP="00E04FBF">
            <w:pPr>
              <w:pStyle w:val="TableParagraph"/>
              <w:numPr>
                <w:ilvl w:val="0"/>
                <w:numId w:val="45"/>
              </w:numPr>
              <w:ind w:left="34" w:firstLine="326"/>
              <w:jc w:val="both"/>
              <w:rPr>
                <w:sz w:val="20"/>
                <w:szCs w:val="20"/>
              </w:rPr>
            </w:pPr>
            <w:r>
              <w:rPr>
                <w:sz w:val="20"/>
                <w:szCs w:val="20"/>
              </w:rPr>
              <w:t>Тематические</w:t>
            </w:r>
            <w:r>
              <w:rPr>
                <w:spacing w:val="27"/>
                <w:sz w:val="20"/>
                <w:szCs w:val="20"/>
              </w:rPr>
              <w:t xml:space="preserve"> </w:t>
            </w:r>
            <w:r>
              <w:rPr>
                <w:sz w:val="20"/>
                <w:szCs w:val="20"/>
              </w:rPr>
              <w:t>беседы «Достопримечательности</w:t>
            </w:r>
            <w:r>
              <w:rPr>
                <w:spacing w:val="50"/>
                <w:sz w:val="20"/>
                <w:szCs w:val="20"/>
              </w:rPr>
              <w:t xml:space="preserve"> </w:t>
            </w:r>
            <w:r>
              <w:rPr>
                <w:sz w:val="20"/>
                <w:szCs w:val="20"/>
              </w:rPr>
              <w:t>Крыма»,</w:t>
            </w:r>
          </w:p>
          <w:p w14:paraId="0D07DE47" w14:textId="77777777" w:rsidR="002C6E8D" w:rsidRDefault="0069355F">
            <w:pPr>
              <w:pStyle w:val="TableParagraph"/>
              <w:ind w:left="34"/>
              <w:jc w:val="both"/>
              <w:rPr>
                <w:sz w:val="20"/>
                <w:szCs w:val="20"/>
              </w:rPr>
            </w:pPr>
            <w:r>
              <w:rPr>
                <w:sz w:val="20"/>
                <w:szCs w:val="20"/>
              </w:rPr>
              <w:t>«Феодосия</w:t>
            </w:r>
            <w:r>
              <w:rPr>
                <w:spacing w:val="10"/>
                <w:sz w:val="20"/>
                <w:szCs w:val="20"/>
              </w:rPr>
              <w:t xml:space="preserve"> </w:t>
            </w:r>
            <w:r>
              <w:rPr>
                <w:sz w:val="20"/>
                <w:szCs w:val="20"/>
              </w:rPr>
              <w:t>—</w:t>
            </w:r>
            <w:r>
              <w:rPr>
                <w:spacing w:val="11"/>
                <w:sz w:val="20"/>
                <w:szCs w:val="20"/>
              </w:rPr>
              <w:t xml:space="preserve"> </w:t>
            </w:r>
            <w:r>
              <w:rPr>
                <w:sz w:val="20"/>
                <w:szCs w:val="20"/>
              </w:rPr>
              <w:t>город</w:t>
            </w:r>
            <w:r>
              <w:rPr>
                <w:spacing w:val="11"/>
                <w:sz w:val="20"/>
                <w:szCs w:val="20"/>
              </w:rPr>
              <w:t xml:space="preserve"> </w:t>
            </w:r>
            <w:r>
              <w:rPr>
                <w:sz w:val="20"/>
                <w:szCs w:val="20"/>
              </w:rPr>
              <w:t>воинской</w:t>
            </w:r>
            <w:r>
              <w:rPr>
                <w:spacing w:val="11"/>
                <w:sz w:val="20"/>
                <w:szCs w:val="20"/>
              </w:rPr>
              <w:t xml:space="preserve"> </w:t>
            </w:r>
            <w:r>
              <w:rPr>
                <w:sz w:val="20"/>
                <w:szCs w:val="20"/>
              </w:rPr>
              <w:t>славы», «город-герой</w:t>
            </w:r>
            <w:r>
              <w:rPr>
                <w:spacing w:val="-15"/>
                <w:sz w:val="20"/>
                <w:szCs w:val="20"/>
              </w:rPr>
              <w:t xml:space="preserve"> </w:t>
            </w:r>
            <w:r>
              <w:rPr>
                <w:sz w:val="20"/>
                <w:szCs w:val="20"/>
              </w:rPr>
              <w:t>Севастополь»,</w:t>
            </w:r>
            <w:r>
              <w:rPr>
                <w:spacing w:val="-14"/>
                <w:sz w:val="20"/>
                <w:szCs w:val="20"/>
              </w:rPr>
              <w:t xml:space="preserve"> </w:t>
            </w:r>
            <w:r>
              <w:rPr>
                <w:sz w:val="20"/>
                <w:szCs w:val="20"/>
              </w:rPr>
              <w:t>«Русский</w:t>
            </w:r>
            <w:r>
              <w:rPr>
                <w:spacing w:val="-67"/>
                <w:sz w:val="20"/>
                <w:szCs w:val="20"/>
              </w:rPr>
              <w:t xml:space="preserve"> </w:t>
            </w:r>
            <w:r>
              <w:rPr>
                <w:sz w:val="20"/>
                <w:szCs w:val="20"/>
              </w:rPr>
              <w:t>черноморский</w:t>
            </w:r>
            <w:r>
              <w:rPr>
                <w:spacing w:val="1"/>
                <w:sz w:val="20"/>
                <w:szCs w:val="20"/>
              </w:rPr>
              <w:t xml:space="preserve"> </w:t>
            </w:r>
            <w:r>
              <w:rPr>
                <w:sz w:val="20"/>
                <w:szCs w:val="20"/>
              </w:rPr>
              <w:t>флот»</w:t>
            </w:r>
          </w:p>
        </w:tc>
        <w:tc>
          <w:tcPr>
            <w:tcW w:w="3401" w:type="dxa"/>
            <w:shd w:val="clear" w:color="auto" w:fill="auto"/>
          </w:tcPr>
          <w:p w14:paraId="01E6F687" w14:textId="77777777" w:rsidR="002C6E8D" w:rsidRDefault="0069355F">
            <w:pPr>
              <w:pStyle w:val="TableParagraph"/>
              <w:ind w:right="301"/>
              <w:rPr>
                <w:b/>
                <w:sz w:val="20"/>
                <w:szCs w:val="20"/>
              </w:rPr>
            </w:pPr>
            <w:r>
              <w:rPr>
                <w:b/>
                <w:sz w:val="20"/>
                <w:szCs w:val="20"/>
              </w:rPr>
              <w:t>Конкурс</w:t>
            </w:r>
            <w:r>
              <w:rPr>
                <w:b/>
                <w:spacing w:val="28"/>
                <w:sz w:val="20"/>
                <w:szCs w:val="20"/>
              </w:rPr>
              <w:t xml:space="preserve"> </w:t>
            </w:r>
            <w:r>
              <w:rPr>
                <w:b/>
                <w:sz w:val="20"/>
                <w:szCs w:val="20"/>
              </w:rPr>
              <w:t>рисунков,</w:t>
            </w:r>
            <w:r>
              <w:rPr>
                <w:b/>
                <w:spacing w:val="28"/>
                <w:sz w:val="20"/>
                <w:szCs w:val="20"/>
              </w:rPr>
              <w:t xml:space="preserve"> </w:t>
            </w:r>
            <w:r>
              <w:rPr>
                <w:b/>
                <w:sz w:val="20"/>
                <w:szCs w:val="20"/>
              </w:rPr>
              <w:t>посвященных</w:t>
            </w:r>
            <w:r>
              <w:rPr>
                <w:b/>
                <w:spacing w:val="-67"/>
                <w:sz w:val="20"/>
                <w:szCs w:val="20"/>
              </w:rPr>
              <w:t xml:space="preserve">  </w:t>
            </w:r>
            <w:r>
              <w:rPr>
                <w:b/>
                <w:sz w:val="20"/>
                <w:szCs w:val="20"/>
              </w:rPr>
              <w:t>Крыму</w:t>
            </w:r>
          </w:p>
          <w:p w14:paraId="148C5D61" w14:textId="77777777" w:rsidR="002C6E8D" w:rsidRDefault="0069355F">
            <w:pPr>
              <w:pStyle w:val="TableParagraph"/>
              <w:spacing w:after="200"/>
              <w:rPr>
                <w:i/>
                <w:sz w:val="20"/>
                <w:szCs w:val="20"/>
              </w:rPr>
            </w:pPr>
            <w:r>
              <w:rPr>
                <w:i/>
                <w:sz w:val="20"/>
                <w:szCs w:val="20"/>
              </w:rPr>
              <w:t>старшая, подготовительная группы</w:t>
            </w:r>
          </w:p>
        </w:tc>
        <w:tc>
          <w:tcPr>
            <w:tcW w:w="2870" w:type="dxa"/>
            <w:shd w:val="clear" w:color="auto" w:fill="auto"/>
          </w:tcPr>
          <w:p w14:paraId="67E71EE4" w14:textId="77777777" w:rsidR="002C6E8D" w:rsidRDefault="002C6E8D">
            <w:pPr>
              <w:pStyle w:val="TableParagraph"/>
              <w:spacing w:after="200"/>
              <w:ind w:right="301"/>
              <w:rPr>
                <w:sz w:val="20"/>
                <w:szCs w:val="20"/>
              </w:rPr>
            </w:pPr>
          </w:p>
        </w:tc>
      </w:tr>
      <w:tr w:rsidR="002C6E8D" w14:paraId="2451BADB" w14:textId="77777777">
        <w:trPr>
          <w:trHeight w:val="702"/>
        </w:trPr>
        <w:tc>
          <w:tcPr>
            <w:tcW w:w="1196" w:type="dxa"/>
            <w:vMerge/>
            <w:shd w:val="clear" w:color="auto" w:fill="auto"/>
          </w:tcPr>
          <w:p w14:paraId="0FD6981F" w14:textId="77777777" w:rsidR="002C6E8D" w:rsidRDefault="002C6E8D">
            <w:pPr>
              <w:jc w:val="center"/>
              <w:rPr>
                <w:b/>
                <w:bCs/>
                <w:sz w:val="20"/>
              </w:rPr>
            </w:pPr>
          </w:p>
        </w:tc>
        <w:tc>
          <w:tcPr>
            <w:tcW w:w="1606" w:type="dxa"/>
            <w:shd w:val="clear" w:color="auto" w:fill="auto"/>
          </w:tcPr>
          <w:p w14:paraId="369690BD" w14:textId="77777777" w:rsidR="002C6E8D" w:rsidRDefault="002C6E8D">
            <w:pPr>
              <w:rPr>
                <w:bCs/>
                <w:sz w:val="20"/>
              </w:rPr>
            </w:pPr>
          </w:p>
        </w:tc>
        <w:tc>
          <w:tcPr>
            <w:tcW w:w="1842" w:type="dxa"/>
            <w:shd w:val="clear" w:color="auto" w:fill="auto"/>
          </w:tcPr>
          <w:p w14:paraId="493B7455" w14:textId="77777777" w:rsidR="002C6E8D" w:rsidRDefault="0069355F">
            <w:pPr>
              <w:jc w:val="center"/>
              <w:rPr>
                <w:bCs/>
                <w:sz w:val="20"/>
                <w:highlight w:val="green"/>
              </w:rPr>
            </w:pPr>
            <w:r>
              <w:rPr>
                <w:bCs/>
                <w:sz w:val="20"/>
                <w:highlight w:val="green"/>
              </w:rPr>
              <w:t xml:space="preserve">21 марта </w:t>
            </w:r>
          </w:p>
          <w:p w14:paraId="08EABA46" w14:textId="77777777" w:rsidR="002C6E8D" w:rsidRDefault="0069355F">
            <w:pPr>
              <w:jc w:val="center"/>
              <w:rPr>
                <w:b/>
                <w:bCs/>
                <w:sz w:val="20"/>
                <w:highlight w:val="green"/>
              </w:rPr>
            </w:pPr>
            <w:r>
              <w:rPr>
                <w:b/>
                <w:bCs/>
                <w:sz w:val="20"/>
                <w:highlight w:val="green"/>
              </w:rPr>
              <w:t>Корга Боткасы</w:t>
            </w:r>
          </w:p>
        </w:tc>
        <w:tc>
          <w:tcPr>
            <w:tcW w:w="4253" w:type="dxa"/>
            <w:shd w:val="clear" w:color="auto" w:fill="auto"/>
          </w:tcPr>
          <w:p w14:paraId="2FF8B74B" w14:textId="77777777" w:rsidR="002C6E8D" w:rsidRDefault="002C6E8D" w:rsidP="00E04FBF">
            <w:pPr>
              <w:pStyle w:val="TableParagraph"/>
              <w:numPr>
                <w:ilvl w:val="0"/>
                <w:numId w:val="45"/>
              </w:numPr>
              <w:ind w:left="34" w:firstLine="326"/>
              <w:jc w:val="both"/>
              <w:rPr>
                <w:sz w:val="20"/>
                <w:szCs w:val="20"/>
              </w:rPr>
            </w:pPr>
          </w:p>
        </w:tc>
        <w:tc>
          <w:tcPr>
            <w:tcW w:w="3401" w:type="dxa"/>
            <w:shd w:val="clear" w:color="auto" w:fill="auto"/>
          </w:tcPr>
          <w:p w14:paraId="739C83FF" w14:textId="77777777" w:rsidR="002C6E8D" w:rsidRDefault="002C6E8D">
            <w:pPr>
              <w:pStyle w:val="TableParagraph"/>
              <w:ind w:right="301"/>
              <w:rPr>
                <w:b/>
                <w:sz w:val="20"/>
                <w:szCs w:val="20"/>
              </w:rPr>
            </w:pPr>
          </w:p>
        </w:tc>
        <w:tc>
          <w:tcPr>
            <w:tcW w:w="2870" w:type="dxa"/>
            <w:shd w:val="clear" w:color="auto" w:fill="auto"/>
          </w:tcPr>
          <w:p w14:paraId="5680BFFA" w14:textId="77777777" w:rsidR="002C6E8D" w:rsidRDefault="0069355F">
            <w:pPr>
              <w:pStyle w:val="TableParagraph"/>
              <w:spacing w:after="200"/>
              <w:ind w:right="301"/>
              <w:rPr>
                <w:sz w:val="20"/>
                <w:szCs w:val="20"/>
              </w:rPr>
            </w:pPr>
            <w:r>
              <w:rPr>
                <w:sz w:val="20"/>
                <w:szCs w:val="20"/>
              </w:rPr>
              <w:t>Буклет «История праздника»</w:t>
            </w:r>
          </w:p>
        </w:tc>
      </w:tr>
      <w:tr w:rsidR="002C6E8D" w14:paraId="7233D3FD" w14:textId="77777777">
        <w:trPr>
          <w:trHeight w:val="982"/>
        </w:trPr>
        <w:tc>
          <w:tcPr>
            <w:tcW w:w="1196" w:type="dxa"/>
            <w:vMerge/>
            <w:shd w:val="clear" w:color="auto" w:fill="auto"/>
          </w:tcPr>
          <w:p w14:paraId="6E7A1FA6" w14:textId="77777777" w:rsidR="002C6E8D" w:rsidRDefault="002C6E8D">
            <w:pPr>
              <w:jc w:val="center"/>
              <w:rPr>
                <w:b/>
                <w:bCs/>
                <w:sz w:val="20"/>
              </w:rPr>
            </w:pPr>
          </w:p>
        </w:tc>
        <w:tc>
          <w:tcPr>
            <w:tcW w:w="1606" w:type="dxa"/>
            <w:shd w:val="clear" w:color="auto" w:fill="auto"/>
          </w:tcPr>
          <w:p w14:paraId="5E1D1711" w14:textId="77777777" w:rsidR="002C6E8D" w:rsidRDefault="002C6E8D">
            <w:pPr>
              <w:rPr>
                <w:bCs/>
                <w:sz w:val="20"/>
              </w:rPr>
            </w:pPr>
          </w:p>
        </w:tc>
        <w:tc>
          <w:tcPr>
            <w:tcW w:w="1842" w:type="dxa"/>
            <w:shd w:val="clear" w:color="auto" w:fill="auto"/>
          </w:tcPr>
          <w:p w14:paraId="1D0AD972" w14:textId="77777777" w:rsidR="002C6E8D" w:rsidRDefault="0069355F">
            <w:pPr>
              <w:jc w:val="center"/>
              <w:rPr>
                <w:bCs/>
                <w:sz w:val="20"/>
                <w:highlight w:val="green"/>
              </w:rPr>
            </w:pPr>
            <w:r>
              <w:rPr>
                <w:bCs/>
                <w:sz w:val="20"/>
                <w:highlight w:val="green"/>
              </w:rPr>
              <w:t>23 марта</w:t>
            </w:r>
          </w:p>
          <w:p w14:paraId="44449DF7" w14:textId="77777777" w:rsidR="002C6E8D" w:rsidRDefault="0069355F">
            <w:pPr>
              <w:jc w:val="center"/>
              <w:rPr>
                <w:b/>
                <w:bCs/>
                <w:sz w:val="20"/>
                <w:highlight w:val="green"/>
              </w:rPr>
            </w:pPr>
            <w:r>
              <w:rPr>
                <w:b/>
                <w:bCs/>
                <w:sz w:val="20"/>
                <w:highlight w:val="green"/>
              </w:rPr>
              <w:t xml:space="preserve"> Науруз</w:t>
            </w:r>
          </w:p>
        </w:tc>
        <w:tc>
          <w:tcPr>
            <w:tcW w:w="4253" w:type="dxa"/>
            <w:shd w:val="clear" w:color="auto" w:fill="auto"/>
          </w:tcPr>
          <w:p w14:paraId="176CE560" w14:textId="77777777" w:rsidR="002C6E8D" w:rsidRDefault="002C6E8D" w:rsidP="00E04FBF">
            <w:pPr>
              <w:pStyle w:val="TableParagraph"/>
              <w:numPr>
                <w:ilvl w:val="0"/>
                <w:numId w:val="45"/>
              </w:numPr>
              <w:ind w:left="34" w:firstLine="326"/>
              <w:jc w:val="both"/>
              <w:rPr>
                <w:sz w:val="20"/>
                <w:szCs w:val="20"/>
              </w:rPr>
            </w:pPr>
          </w:p>
        </w:tc>
        <w:tc>
          <w:tcPr>
            <w:tcW w:w="3401" w:type="dxa"/>
            <w:shd w:val="clear" w:color="auto" w:fill="auto"/>
          </w:tcPr>
          <w:p w14:paraId="47A842C8" w14:textId="77777777" w:rsidR="002C6E8D" w:rsidRDefault="002C6E8D">
            <w:pPr>
              <w:pStyle w:val="TableParagraph"/>
              <w:ind w:right="301"/>
              <w:rPr>
                <w:b/>
                <w:sz w:val="20"/>
                <w:szCs w:val="20"/>
              </w:rPr>
            </w:pPr>
          </w:p>
        </w:tc>
        <w:tc>
          <w:tcPr>
            <w:tcW w:w="2870" w:type="dxa"/>
            <w:shd w:val="clear" w:color="auto" w:fill="auto"/>
          </w:tcPr>
          <w:p w14:paraId="1D16C142" w14:textId="77777777" w:rsidR="002C6E8D" w:rsidRDefault="0069355F">
            <w:pPr>
              <w:pStyle w:val="TableParagraph"/>
              <w:spacing w:after="200"/>
              <w:ind w:right="301"/>
              <w:rPr>
                <w:sz w:val="20"/>
                <w:szCs w:val="20"/>
              </w:rPr>
            </w:pPr>
            <w:r>
              <w:rPr>
                <w:sz w:val="20"/>
                <w:szCs w:val="20"/>
              </w:rPr>
              <w:t>Буклет «История праздника»</w:t>
            </w:r>
          </w:p>
          <w:p w14:paraId="0D00C936" w14:textId="77777777" w:rsidR="002C6E8D" w:rsidRDefault="0069355F">
            <w:pPr>
              <w:pStyle w:val="TableParagraph"/>
              <w:spacing w:after="200"/>
              <w:ind w:right="301"/>
              <w:rPr>
                <w:sz w:val="20"/>
                <w:szCs w:val="20"/>
              </w:rPr>
            </w:pPr>
            <w:r>
              <w:rPr>
                <w:sz w:val="20"/>
                <w:szCs w:val="20"/>
              </w:rPr>
              <w:t>Семейные посиделки с национальными блюдами</w:t>
            </w:r>
          </w:p>
        </w:tc>
      </w:tr>
      <w:tr w:rsidR="002C6E8D" w14:paraId="6FFA1547" w14:textId="77777777">
        <w:tc>
          <w:tcPr>
            <w:tcW w:w="1196" w:type="dxa"/>
            <w:vMerge/>
            <w:tcBorders>
              <w:bottom w:val="single" w:sz="4" w:space="0" w:color="auto"/>
            </w:tcBorders>
            <w:shd w:val="clear" w:color="auto" w:fill="auto"/>
          </w:tcPr>
          <w:p w14:paraId="495873AA" w14:textId="77777777" w:rsidR="002C6E8D" w:rsidRDefault="002C6E8D">
            <w:pPr>
              <w:jc w:val="center"/>
              <w:rPr>
                <w:b/>
                <w:bCs/>
                <w:sz w:val="20"/>
              </w:rPr>
            </w:pPr>
          </w:p>
        </w:tc>
        <w:tc>
          <w:tcPr>
            <w:tcW w:w="1606" w:type="dxa"/>
            <w:shd w:val="clear" w:color="auto" w:fill="auto"/>
          </w:tcPr>
          <w:p w14:paraId="615A2A2E" w14:textId="77777777" w:rsidR="002C6E8D" w:rsidRDefault="0069355F">
            <w:pPr>
              <w:ind w:right="-250"/>
              <w:rPr>
                <w:sz w:val="20"/>
              </w:rPr>
            </w:pPr>
            <w:r>
              <w:rPr>
                <w:sz w:val="20"/>
              </w:rPr>
              <w:t>Патриотическое</w:t>
            </w:r>
          </w:p>
          <w:p w14:paraId="5B11165A" w14:textId="77777777" w:rsidR="002C6E8D" w:rsidRDefault="0069355F">
            <w:pPr>
              <w:ind w:right="-250"/>
              <w:rPr>
                <w:sz w:val="20"/>
              </w:rPr>
            </w:pPr>
            <w:r>
              <w:rPr>
                <w:sz w:val="20"/>
              </w:rPr>
              <w:lastRenderedPageBreak/>
              <w:t>Социальное</w:t>
            </w:r>
          </w:p>
          <w:p w14:paraId="39936D43" w14:textId="77777777" w:rsidR="002C6E8D" w:rsidRDefault="0069355F">
            <w:pPr>
              <w:ind w:right="-250"/>
              <w:rPr>
                <w:sz w:val="20"/>
              </w:rPr>
            </w:pPr>
            <w:r>
              <w:rPr>
                <w:sz w:val="20"/>
              </w:rPr>
              <w:t>Познавательное</w:t>
            </w:r>
          </w:p>
          <w:p w14:paraId="67D372C3" w14:textId="77777777" w:rsidR="002C6E8D" w:rsidRDefault="002C6E8D">
            <w:pPr>
              <w:rPr>
                <w:bCs/>
                <w:sz w:val="20"/>
              </w:rPr>
            </w:pPr>
          </w:p>
        </w:tc>
        <w:tc>
          <w:tcPr>
            <w:tcW w:w="1842" w:type="dxa"/>
            <w:shd w:val="clear" w:color="auto" w:fill="auto"/>
          </w:tcPr>
          <w:p w14:paraId="35E6915C" w14:textId="77777777" w:rsidR="002C6E8D" w:rsidRDefault="0069355F">
            <w:pPr>
              <w:jc w:val="center"/>
              <w:rPr>
                <w:bCs/>
                <w:sz w:val="20"/>
              </w:rPr>
            </w:pPr>
            <w:r>
              <w:rPr>
                <w:bCs/>
                <w:sz w:val="20"/>
              </w:rPr>
              <w:lastRenderedPageBreak/>
              <w:t xml:space="preserve">27 марта </w:t>
            </w:r>
          </w:p>
          <w:p w14:paraId="69634D30" w14:textId="77777777" w:rsidR="002C6E8D" w:rsidRDefault="002C6E8D">
            <w:pPr>
              <w:jc w:val="center"/>
              <w:rPr>
                <w:bCs/>
                <w:sz w:val="20"/>
              </w:rPr>
            </w:pPr>
          </w:p>
          <w:p w14:paraId="21951151" w14:textId="77777777" w:rsidR="002C6E8D" w:rsidRDefault="0069355F">
            <w:pPr>
              <w:jc w:val="center"/>
              <w:rPr>
                <w:bCs/>
                <w:color w:val="002060"/>
                <w:sz w:val="20"/>
              </w:rPr>
            </w:pPr>
            <w:r>
              <w:rPr>
                <w:b/>
                <w:bCs/>
                <w:sz w:val="20"/>
              </w:rPr>
              <w:t>Всемирный день театра</w:t>
            </w:r>
          </w:p>
        </w:tc>
        <w:tc>
          <w:tcPr>
            <w:tcW w:w="4253" w:type="dxa"/>
            <w:shd w:val="clear" w:color="auto" w:fill="auto"/>
          </w:tcPr>
          <w:p w14:paraId="6EC612F6" w14:textId="77777777" w:rsidR="002C6E8D" w:rsidRDefault="0069355F" w:rsidP="00E04FBF">
            <w:pPr>
              <w:pStyle w:val="TableParagraph"/>
              <w:numPr>
                <w:ilvl w:val="0"/>
                <w:numId w:val="45"/>
              </w:numPr>
              <w:ind w:left="34" w:firstLine="326"/>
              <w:jc w:val="both"/>
              <w:rPr>
                <w:sz w:val="20"/>
                <w:szCs w:val="20"/>
              </w:rPr>
            </w:pPr>
            <w:r>
              <w:rPr>
                <w:sz w:val="20"/>
                <w:szCs w:val="20"/>
              </w:rPr>
              <w:lastRenderedPageBreak/>
              <w:t xml:space="preserve">Беседы «Что такое театр» «Правила </w:t>
            </w:r>
            <w:r>
              <w:rPr>
                <w:sz w:val="20"/>
                <w:szCs w:val="20"/>
              </w:rPr>
              <w:lastRenderedPageBreak/>
              <w:t>поведения в театре»</w:t>
            </w:r>
          </w:p>
          <w:p w14:paraId="3FD24C98" w14:textId="77777777" w:rsidR="002C6E8D" w:rsidRDefault="0069355F" w:rsidP="00E04FBF">
            <w:pPr>
              <w:pStyle w:val="TableParagraph"/>
              <w:numPr>
                <w:ilvl w:val="0"/>
                <w:numId w:val="45"/>
              </w:numPr>
              <w:ind w:left="34" w:firstLine="326"/>
              <w:jc w:val="both"/>
              <w:rPr>
                <w:sz w:val="20"/>
                <w:szCs w:val="20"/>
              </w:rPr>
            </w:pPr>
            <w:r>
              <w:rPr>
                <w:sz w:val="20"/>
                <w:szCs w:val="20"/>
              </w:rPr>
              <w:t>Рассматривание театральных афиш Нового Уренгоя</w:t>
            </w:r>
          </w:p>
          <w:p w14:paraId="01D14C59" w14:textId="77777777" w:rsidR="002C6E8D" w:rsidRDefault="0069355F" w:rsidP="00E04FBF">
            <w:pPr>
              <w:pStyle w:val="TableParagraph"/>
              <w:numPr>
                <w:ilvl w:val="0"/>
                <w:numId w:val="45"/>
              </w:numPr>
              <w:ind w:left="34" w:firstLine="326"/>
              <w:jc w:val="both"/>
              <w:rPr>
                <w:sz w:val="20"/>
                <w:szCs w:val="20"/>
              </w:rPr>
            </w:pPr>
            <w:r>
              <w:rPr>
                <w:sz w:val="20"/>
                <w:szCs w:val="20"/>
              </w:rPr>
              <w:t>Танцевальные импровизации</w:t>
            </w:r>
          </w:p>
          <w:p w14:paraId="556A9FBD" w14:textId="77777777" w:rsidR="002C6E8D" w:rsidRDefault="0069355F" w:rsidP="00E04FBF">
            <w:pPr>
              <w:pStyle w:val="TableParagraph"/>
              <w:numPr>
                <w:ilvl w:val="0"/>
                <w:numId w:val="45"/>
              </w:numPr>
              <w:ind w:left="34" w:firstLine="326"/>
              <w:jc w:val="both"/>
              <w:rPr>
                <w:sz w:val="20"/>
                <w:szCs w:val="20"/>
              </w:rPr>
            </w:pPr>
            <w:r>
              <w:rPr>
                <w:sz w:val="20"/>
                <w:szCs w:val="20"/>
              </w:rPr>
              <w:t>Игры с куклами би-ба-бо., плоскостным театром, пальчиковыми игрушками, конусными куклами</w:t>
            </w:r>
          </w:p>
        </w:tc>
        <w:tc>
          <w:tcPr>
            <w:tcW w:w="3401" w:type="dxa"/>
            <w:shd w:val="clear" w:color="auto" w:fill="auto"/>
          </w:tcPr>
          <w:p w14:paraId="767EF259" w14:textId="77777777" w:rsidR="002C6E8D" w:rsidRDefault="0069355F">
            <w:pPr>
              <w:pStyle w:val="TableParagraph"/>
              <w:rPr>
                <w:b/>
                <w:sz w:val="20"/>
                <w:szCs w:val="20"/>
              </w:rPr>
            </w:pPr>
            <w:r>
              <w:rPr>
                <w:b/>
                <w:sz w:val="20"/>
                <w:szCs w:val="20"/>
              </w:rPr>
              <w:lastRenderedPageBreak/>
              <w:t xml:space="preserve">Театральное представление </w:t>
            </w:r>
            <w:r>
              <w:rPr>
                <w:b/>
                <w:sz w:val="20"/>
                <w:szCs w:val="20"/>
              </w:rPr>
              <w:lastRenderedPageBreak/>
              <w:t>«Зающкина избушка»</w:t>
            </w:r>
          </w:p>
          <w:p w14:paraId="7F242542" w14:textId="77777777" w:rsidR="002C6E8D" w:rsidRDefault="0069355F">
            <w:pPr>
              <w:pStyle w:val="TableParagraph"/>
              <w:rPr>
                <w:i/>
                <w:sz w:val="20"/>
                <w:szCs w:val="20"/>
              </w:rPr>
            </w:pPr>
            <w:r>
              <w:rPr>
                <w:i/>
                <w:sz w:val="20"/>
                <w:szCs w:val="20"/>
              </w:rPr>
              <w:t>артисты-старшая, подготовительная группы</w:t>
            </w:r>
          </w:p>
          <w:p w14:paraId="28B64898" w14:textId="77777777" w:rsidR="002C6E8D" w:rsidRDefault="0069355F">
            <w:pPr>
              <w:pStyle w:val="TableParagraph"/>
              <w:rPr>
                <w:sz w:val="20"/>
                <w:szCs w:val="20"/>
              </w:rPr>
            </w:pPr>
            <w:r>
              <w:rPr>
                <w:i/>
                <w:sz w:val="20"/>
                <w:szCs w:val="20"/>
              </w:rPr>
              <w:t>зрители- младшая, средняя группы</w:t>
            </w:r>
          </w:p>
        </w:tc>
        <w:tc>
          <w:tcPr>
            <w:tcW w:w="2870" w:type="dxa"/>
            <w:shd w:val="clear" w:color="auto" w:fill="auto"/>
          </w:tcPr>
          <w:p w14:paraId="740BAD2E" w14:textId="77777777" w:rsidR="002C6E8D" w:rsidRDefault="0069355F">
            <w:pPr>
              <w:pStyle w:val="TableParagraph"/>
              <w:spacing w:after="200"/>
              <w:rPr>
                <w:sz w:val="20"/>
                <w:szCs w:val="20"/>
              </w:rPr>
            </w:pPr>
            <w:r>
              <w:rPr>
                <w:sz w:val="20"/>
                <w:szCs w:val="20"/>
              </w:rPr>
              <w:lastRenderedPageBreak/>
              <w:t xml:space="preserve">Совместное с родителями </w:t>
            </w:r>
            <w:r>
              <w:rPr>
                <w:sz w:val="20"/>
                <w:szCs w:val="20"/>
              </w:rPr>
              <w:lastRenderedPageBreak/>
              <w:t>изготовление масок для театральных игр</w:t>
            </w:r>
          </w:p>
          <w:p w14:paraId="7EFFC63A" w14:textId="77777777" w:rsidR="002C6E8D" w:rsidRDefault="002C6E8D">
            <w:pPr>
              <w:pStyle w:val="TableParagraph"/>
              <w:spacing w:after="200"/>
              <w:rPr>
                <w:sz w:val="20"/>
                <w:szCs w:val="20"/>
              </w:rPr>
            </w:pPr>
          </w:p>
          <w:p w14:paraId="35649D7A" w14:textId="77777777" w:rsidR="002C6E8D" w:rsidRDefault="0069355F">
            <w:pPr>
              <w:pStyle w:val="TableParagraph"/>
              <w:spacing w:after="200"/>
              <w:rPr>
                <w:sz w:val="20"/>
                <w:szCs w:val="20"/>
              </w:rPr>
            </w:pPr>
            <w:r>
              <w:rPr>
                <w:sz w:val="20"/>
                <w:szCs w:val="20"/>
                <w:highlight w:val="green"/>
              </w:rPr>
              <w:t>Фестиваль тетарализованных семейных постановок на русском и тататрском языках</w:t>
            </w:r>
          </w:p>
        </w:tc>
      </w:tr>
      <w:tr w:rsidR="002C6E8D" w14:paraId="02C91334" w14:textId="77777777">
        <w:tc>
          <w:tcPr>
            <w:tcW w:w="1196" w:type="dxa"/>
            <w:tcBorders>
              <w:bottom w:val="single" w:sz="4" w:space="0" w:color="auto"/>
            </w:tcBorders>
            <w:shd w:val="clear" w:color="auto" w:fill="auto"/>
          </w:tcPr>
          <w:p w14:paraId="680F3B54" w14:textId="77777777" w:rsidR="002C6E8D" w:rsidRDefault="0069355F">
            <w:pPr>
              <w:jc w:val="center"/>
              <w:rPr>
                <w:b/>
                <w:bCs/>
                <w:sz w:val="20"/>
              </w:rPr>
            </w:pPr>
            <w:r>
              <w:rPr>
                <w:b/>
                <w:bCs/>
                <w:sz w:val="20"/>
              </w:rPr>
              <w:lastRenderedPageBreak/>
              <w:t>апрель</w:t>
            </w:r>
          </w:p>
        </w:tc>
        <w:tc>
          <w:tcPr>
            <w:tcW w:w="1606" w:type="dxa"/>
            <w:shd w:val="clear" w:color="auto" w:fill="auto"/>
          </w:tcPr>
          <w:p w14:paraId="2B63ED25" w14:textId="77777777" w:rsidR="002C6E8D" w:rsidRDefault="0069355F">
            <w:pPr>
              <w:ind w:right="-250"/>
              <w:rPr>
                <w:spacing w:val="-64"/>
                <w:sz w:val="20"/>
              </w:rPr>
            </w:pPr>
            <w:r>
              <w:rPr>
                <w:sz w:val="20"/>
              </w:rPr>
              <w:t>Познавательное</w:t>
            </w:r>
            <w:r>
              <w:rPr>
                <w:spacing w:val="1"/>
                <w:sz w:val="20"/>
              </w:rPr>
              <w:t xml:space="preserve"> </w:t>
            </w:r>
            <w:r>
              <w:rPr>
                <w:sz w:val="20"/>
              </w:rPr>
              <w:t>Трудовое,</w:t>
            </w:r>
          </w:p>
          <w:p w14:paraId="338D5FF0" w14:textId="77777777" w:rsidR="002C6E8D" w:rsidRDefault="0069355F">
            <w:pPr>
              <w:ind w:right="-250"/>
              <w:rPr>
                <w:bCs/>
                <w:sz w:val="20"/>
              </w:rPr>
            </w:pPr>
            <w:r>
              <w:rPr>
                <w:sz w:val="20"/>
              </w:rPr>
              <w:t>Этико-эстетическое</w:t>
            </w:r>
          </w:p>
        </w:tc>
        <w:tc>
          <w:tcPr>
            <w:tcW w:w="1842" w:type="dxa"/>
            <w:shd w:val="clear" w:color="auto" w:fill="auto"/>
          </w:tcPr>
          <w:p w14:paraId="51A63634" w14:textId="77777777" w:rsidR="002C6E8D" w:rsidRDefault="0069355F">
            <w:pPr>
              <w:jc w:val="center"/>
              <w:rPr>
                <w:bCs/>
                <w:sz w:val="20"/>
              </w:rPr>
            </w:pPr>
            <w:r>
              <w:rPr>
                <w:bCs/>
                <w:sz w:val="20"/>
              </w:rPr>
              <w:t>12 апреля</w:t>
            </w:r>
          </w:p>
          <w:p w14:paraId="707A55AF" w14:textId="77777777" w:rsidR="002C6E8D" w:rsidRDefault="002C6E8D">
            <w:pPr>
              <w:jc w:val="center"/>
              <w:rPr>
                <w:bCs/>
                <w:sz w:val="20"/>
              </w:rPr>
            </w:pPr>
          </w:p>
          <w:p w14:paraId="203610E3" w14:textId="77777777" w:rsidR="002C6E8D" w:rsidRDefault="0069355F">
            <w:pPr>
              <w:jc w:val="center"/>
              <w:rPr>
                <w:b/>
                <w:bCs/>
                <w:sz w:val="20"/>
              </w:rPr>
            </w:pPr>
            <w:r>
              <w:rPr>
                <w:b/>
                <w:bCs/>
                <w:sz w:val="20"/>
              </w:rPr>
              <w:t>Всемирный день авиации и космонавтики</w:t>
            </w:r>
          </w:p>
        </w:tc>
        <w:tc>
          <w:tcPr>
            <w:tcW w:w="4253" w:type="dxa"/>
            <w:shd w:val="clear" w:color="auto" w:fill="auto"/>
          </w:tcPr>
          <w:p w14:paraId="5532A71C" w14:textId="77777777"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Просмотр</w:t>
            </w:r>
            <w:r>
              <w:rPr>
                <w:spacing w:val="-15"/>
                <w:sz w:val="20"/>
                <w:szCs w:val="20"/>
              </w:rPr>
              <w:t xml:space="preserve"> </w:t>
            </w:r>
            <w:r>
              <w:rPr>
                <w:sz w:val="20"/>
                <w:szCs w:val="20"/>
              </w:rPr>
              <w:t>видеофильма</w:t>
            </w:r>
            <w:r>
              <w:rPr>
                <w:spacing w:val="-14"/>
                <w:sz w:val="20"/>
                <w:szCs w:val="20"/>
              </w:rPr>
              <w:t xml:space="preserve"> </w:t>
            </w:r>
            <w:r>
              <w:rPr>
                <w:sz w:val="20"/>
                <w:szCs w:val="20"/>
              </w:rPr>
              <w:t>(о</w:t>
            </w:r>
            <w:r>
              <w:rPr>
                <w:spacing w:val="-14"/>
                <w:sz w:val="20"/>
                <w:szCs w:val="20"/>
              </w:rPr>
              <w:t xml:space="preserve"> </w:t>
            </w:r>
            <w:r>
              <w:rPr>
                <w:sz w:val="20"/>
                <w:szCs w:val="20"/>
              </w:rPr>
              <w:t>космосе,</w:t>
            </w:r>
            <w:r>
              <w:rPr>
                <w:spacing w:val="-67"/>
                <w:sz w:val="20"/>
                <w:szCs w:val="20"/>
              </w:rPr>
              <w:t xml:space="preserve"> </w:t>
            </w:r>
            <w:r>
              <w:rPr>
                <w:sz w:val="20"/>
                <w:szCs w:val="20"/>
              </w:rPr>
              <w:t>космических</w:t>
            </w:r>
            <w:r>
              <w:rPr>
                <w:spacing w:val="1"/>
                <w:sz w:val="20"/>
                <w:szCs w:val="20"/>
              </w:rPr>
              <w:t xml:space="preserve"> </w:t>
            </w:r>
            <w:r>
              <w:rPr>
                <w:sz w:val="20"/>
                <w:szCs w:val="20"/>
              </w:rPr>
              <w:t>явлениях, первых космонавтах)</w:t>
            </w:r>
          </w:p>
          <w:p w14:paraId="1341C46D" w14:textId="77777777"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Конструирование</w:t>
            </w:r>
            <w:r>
              <w:rPr>
                <w:spacing w:val="17"/>
                <w:sz w:val="20"/>
                <w:szCs w:val="20"/>
              </w:rPr>
              <w:t xml:space="preserve"> </w:t>
            </w:r>
            <w:r>
              <w:rPr>
                <w:sz w:val="20"/>
                <w:szCs w:val="20"/>
              </w:rPr>
              <w:t>ракет</w:t>
            </w:r>
          </w:p>
          <w:p w14:paraId="5D19489C" w14:textId="77777777"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Ср\игры «Космонавты тренируются» «Космодром»</w:t>
            </w:r>
          </w:p>
          <w:p w14:paraId="2E037FA9" w14:textId="77777777"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Рассматривание энциклопедий и отгадывание загадок по теме «Космос»</w:t>
            </w:r>
          </w:p>
        </w:tc>
        <w:tc>
          <w:tcPr>
            <w:tcW w:w="3401" w:type="dxa"/>
            <w:shd w:val="clear" w:color="auto" w:fill="auto"/>
          </w:tcPr>
          <w:p w14:paraId="57453AF4" w14:textId="77777777" w:rsidR="002C6E8D" w:rsidRDefault="0069355F">
            <w:pPr>
              <w:pStyle w:val="TableParagraph"/>
              <w:tabs>
                <w:tab w:val="left" w:pos="2335"/>
              </w:tabs>
              <w:spacing w:before="1"/>
              <w:ind w:right="33"/>
              <w:rPr>
                <w:b/>
                <w:sz w:val="20"/>
                <w:szCs w:val="20"/>
              </w:rPr>
            </w:pPr>
            <w:r>
              <w:rPr>
                <w:b/>
                <w:sz w:val="20"/>
                <w:szCs w:val="20"/>
              </w:rPr>
              <w:t>Выставка семейных поделок «Космическое путешествие»</w:t>
            </w:r>
          </w:p>
          <w:p w14:paraId="15F38433" w14:textId="77777777" w:rsidR="002C6E8D" w:rsidRDefault="0069355F">
            <w:pPr>
              <w:pStyle w:val="TableParagraph"/>
              <w:tabs>
                <w:tab w:val="left" w:pos="2335"/>
              </w:tabs>
              <w:spacing w:before="1"/>
              <w:ind w:right="33"/>
              <w:rPr>
                <w:sz w:val="20"/>
                <w:szCs w:val="20"/>
              </w:rPr>
            </w:pPr>
            <w:r>
              <w:rPr>
                <w:i/>
                <w:sz w:val="20"/>
                <w:szCs w:val="20"/>
              </w:rPr>
              <w:t>младшая, средняя, старшая, подготовительная группы</w:t>
            </w:r>
          </w:p>
        </w:tc>
        <w:tc>
          <w:tcPr>
            <w:tcW w:w="2870" w:type="dxa"/>
            <w:shd w:val="clear" w:color="auto" w:fill="auto"/>
          </w:tcPr>
          <w:p w14:paraId="3A235F09" w14:textId="77777777" w:rsidR="002C6E8D" w:rsidRDefault="0069355F">
            <w:pPr>
              <w:pStyle w:val="TableParagraph"/>
              <w:spacing w:before="1"/>
              <w:ind w:right="630"/>
              <w:rPr>
                <w:sz w:val="20"/>
                <w:szCs w:val="20"/>
              </w:rPr>
            </w:pPr>
            <w:r>
              <w:rPr>
                <w:sz w:val="20"/>
                <w:szCs w:val="20"/>
              </w:rPr>
              <w:t>Участие родителей в семейной выставке поделок на тему Космос</w:t>
            </w:r>
          </w:p>
          <w:p w14:paraId="7A01B32F" w14:textId="77777777" w:rsidR="002C6E8D" w:rsidRDefault="002C6E8D">
            <w:pPr>
              <w:pStyle w:val="TableParagraph"/>
              <w:spacing w:before="1"/>
              <w:ind w:right="630"/>
              <w:rPr>
                <w:sz w:val="20"/>
                <w:szCs w:val="20"/>
              </w:rPr>
            </w:pPr>
          </w:p>
          <w:p w14:paraId="2E4406E4" w14:textId="77777777" w:rsidR="002C6E8D" w:rsidRDefault="0069355F">
            <w:pPr>
              <w:pStyle w:val="TableParagraph"/>
              <w:spacing w:before="1"/>
              <w:ind w:right="630"/>
              <w:rPr>
                <w:sz w:val="20"/>
                <w:szCs w:val="20"/>
              </w:rPr>
            </w:pPr>
            <w:r>
              <w:rPr>
                <w:sz w:val="20"/>
                <w:szCs w:val="20"/>
              </w:rPr>
              <w:t>Папка-передвижка «Детям о космосе»</w:t>
            </w:r>
          </w:p>
        </w:tc>
      </w:tr>
      <w:tr w:rsidR="002C6E8D" w14:paraId="0D4B80CC" w14:textId="77777777">
        <w:tc>
          <w:tcPr>
            <w:tcW w:w="1196" w:type="dxa"/>
            <w:tcBorders>
              <w:bottom w:val="single" w:sz="4" w:space="0" w:color="auto"/>
            </w:tcBorders>
            <w:shd w:val="clear" w:color="auto" w:fill="auto"/>
          </w:tcPr>
          <w:p w14:paraId="76F2521B" w14:textId="77777777" w:rsidR="002C6E8D" w:rsidRDefault="002C6E8D">
            <w:pPr>
              <w:jc w:val="center"/>
              <w:rPr>
                <w:b/>
                <w:bCs/>
                <w:sz w:val="20"/>
              </w:rPr>
            </w:pPr>
          </w:p>
        </w:tc>
        <w:tc>
          <w:tcPr>
            <w:tcW w:w="1606" w:type="dxa"/>
            <w:shd w:val="clear" w:color="auto" w:fill="auto"/>
          </w:tcPr>
          <w:p w14:paraId="4944DA0F" w14:textId="77777777" w:rsidR="002C6E8D" w:rsidRDefault="002C6E8D">
            <w:pPr>
              <w:ind w:right="-250"/>
              <w:rPr>
                <w:sz w:val="20"/>
              </w:rPr>
            </w:pPr>
          </w:p>
        </w:tc>
        <w:tc>
          <w:tcPr>
            <w:tcW w:w="1842" w:type="dxa"/>
            <w:shd w:val="clear" w:color="auto" w:fill="auto"/>
          </w:tcPr>
          <w:p w14:paraId="716E52C7" w14:textId="77777777" w:rsidR="002C6E8D" w:rsidRDefault="0069355F">
            <w:pPr>
              <w:jc w:val="center"/>
              <w:rPr>
                <w:bCs/>
                <w:sz w:val="20"/>
              </w:rPr>
            </w:pPr>
            <w:r>
              <w:rPr>
                <w:bCs/>
                <w:sz w:val="20"/>
                <w:highlight w:val="green"/>
              </w:rPr>
              <w:t>26 апреля День рождения Г.Тукая</w:t>
            </w:r>
          </w:p>
        </w:tc>
        <w:tc>
          <w:tcPr>
            <w:tcW w:w="4253" w:type="dxa"/>
            <w:shd w:val="clear" w:color="auto" w:fill="auto"/>
          </w:tcPr>
          <w:p w14:paraId="306A9AA0" w14:textId="77777777" w:rsidR="002C6E8D" w:rsidRDefault="002C6E8D" w:rsidP="00E04FBF">
            <w:pPr>
              <w:pStyle w:val="TableParagraph"/>
              <w:numPr>
                <w:ilvl w:val="0"/>
                <w:numId w:val="46"/>
              </w:numPr>
              <w:tabs>
                <w:tab w:val="left" w:pos="492"/>
                <w:tab w:val="left" w:pos="3540"/>
              </w:tabs>
              <w:ind w:left="0" w:firstLine="360"/>
              <w:jc w:val="both"/>
              <w:rPr>
                <w:sz w:val="20"/>
                <w:szCs w:val="20"/>
              </w:rPr>
            </w:pPr>
          </w:p>
        </w:tc>
        <w:tc>
          <w:tcPr>
            <w:tcW w:w="3401" w:type="dxa"/>
            <w:shd w:val="clear" w:color="auto" w:fill="auto"/>
          </w:tcPr>
          <w:p w14:paraId="04BAA932" w14:textId="77777777" w:rsidR="002C6E8D" w:rsidRDefault="002C6E8D">
            <w:pPr>
              <w:pStyle w:val="TableParagraph"/>
              <w:tabs>
                <w:tab w:val="left" w:pos="2335"/>
              </w:tabs>
              <w:spacing w:before="1"/>
              <w:ind w:right="33"/>
              <w:rPr>
                <w:b/>
                <w:sz w:val="20"/>
                <w:szCs w:val="20"/>
              </w:rPr>
            </w:pPr>
          </w:p>
        </w:tc>
        <w:tc>
          <w:tcPr>
            <w:tcW w:w="2870" w:type="dxa"/>
            <w:shd w:val="clear" w:color="auto" w:fill="auto"/>
          </w:tcPr>
          <w:p w14:paraId="07F99811" w14:textId="77777777" w:rsidR="002C6E8D" w:rsidRDefault="0069355F">
            <w:pPr>
              <w:pStyle w:val="TableParagraph"/>
              <w:spacing w:before="1"/>
              <w:ind w:right="630"/>
              <w:rPr>
                <w:sz w:val="20"/>
                <w:szCs w:val="20"/>
              </w:rPr>
            </w:pPr>
            <w:r>
              <w:rPr>
                <w:sz w:val="20"/>
                <w:szCs w:val="20"/>
                <w:highlight w:val="green"/>
              </w:rPr>
              <w:t>Конкурс чтецов (литературная гостинная)</w:t>
            </w:r>
          </w:p>
        </w:tc>
      </w:tr>
      <w:tr w:rsidR="002C6E8D" w14:paraId="5BAB1E56" w14:textId="77777777">
        <w:tc>
          <w:tcPr>
            <w:tcW w:w="1196" w:type="dxa"/>
            <w:vMerge w:val="restart"/>
            <w:tcBorders>
              <w:bottom w:val="none" w:sz="4" w:space="0" w:color="000000"/>
            </w:tcBorders>
            <w:shd w:val="clear" w:color="auto" w:fill="auto"/>
          </w:tcPr>
          <w:p w14:paraId="2498C390" w14:textId="77777777" w:rsidR="002C6E8D" w:rsidRDefault="0069355F">
            <w:pPr>
              <w:jc w:val="center"/>
              <w:rPr>
                <w:b/>
                <w:bCs/>
                <w:sz w:val="20"/>
              </w:rPr>
            </w:pPr>
            <w:r>
              <w:rPr>
                <w:b/>
                <w:bCs/>
                <w:sz w:val="20"/>
              </w:rPr>
              <w:t>май</w:t>
            </w:r>
          </w:p>
        </w:tc>
        <w:tc>
          <w:tcPr>
            <w:tcW w:w="1606" w:type="dxa"/>
            <w:shd w:val="clear" w:color="auto" w:fill="auto"/>
          </w:tcPr>
          <w:p w14:paraId="139340A9" w14:textId="77777777" w:rsidR="002C6E8D" w:rsidRDefault="0069355F">
            <w:pPr>
              <w:ind w:right="-250"/>
              <w:rPr>
                <w:bCs/>
                <w:sz w:val="20"/>
              </w:rPr>
            </w:pPr>
            <w:r>
              <w:rPr>
                <w:sz w:val="20"/>
              </w:rPr>
              <w:t>Трудовое,</w:t>
            </w:r>
            <w:r>
              <w:rPr>
                <w:spacing w:val="1"/>
                <w:sz w:val="20"/>
              </w:rPr>
              <w:t xml:space="preserve"> </w:t>
            </w:r>
            <w:r>
              <w:rPr>
                <w:sz w:val="20"/>
              </w:rPr>
              <w:t>Познавательное</w:t>
            </w:r>
            <w:r>
              <w:rPr>
                <w:spacing w:val="-64"/>
                <w:sz w:val="20"/>
              </w:rPr>
              <w:t xml:space="preserve"> </w:t>
            </w:r>
            <w:r>
              <w:rPr>
                <w:sz w:val="20"/>
              </w:rPr>
              <w:t>Этико-эстетическое</w:t>
            </w:r>
            <w:r>
              <w:rPr>
                <w:spacing w:val="1"/>
                <w:sz w:val="20"/>
              </w:rPr>
              <w:t xml:space="preserve"> </w:t>
            </w:r>
            <w:r>
              <w:rPr>
                <w:sz w:val="20"/>
              </w:rPr>
              <w:t>Социальное</w:t>
            </w:r>
          </w:p>
        </w:tc>
        <w:tc>
          <w:tcPr>
            <w:tcW w:w="1842" w:type="dxa"/>
            <w:shd w:val="clear" w:color="auto" w:fill="auto"/>
          </w:tcPr>
          <w:p w14:paraId="1324429A" w14:textId="77777777" w:rsidR="002C6E8D" w:rsidRDefault="0069355F">
            <w:pPr>
              <w:jc w:val="center"/>
              <w:rPr>
                <w:bCs/>
                <w:sz w:val="20"/>
              </w:rPr>
            </w:pPr>
            <w:r>
              <w:rPr>
                <w:bCs/>
                <w:sz w:val="20"/>
              </w:rPr>
              <w:t>1 неделя мая</w:t>
            </w:r>
          </w:p>
          <w:p w14:paraId="711BD20D" w14:textId="77777777" w:rsidR="002C6E8D" w:rsidRDefault="002C6E8D">
            <w:pPr>
              <w:jc w:val="center"/>
              <w:rPr>
                <w:bCs/>
                <w:sz w:val="20"/>
              </w:rPr>
            </w:pPr>
          </w:p>
          <w:p w14:paraId="53564132" w14:textId="77777777" w:rsidR="002C6E8D" w:rsidRDefault="0069355F">
            <w:pPr>
              <w:jc w:val="center"/>
              <w:rPr>
                <w:b/>
                <w:bCs/>
                <w:color w:val="002060"/>
                <w:sz w:val="20"/>
              </w:rPr>
            </w:pPr>
            <w:r>
              <w:rPr>
                <w:b/>
                <w:bCs/>
                <w:sz w:val="20"/>
              </w:rPr>
              <w:t>Праздник весны и труда</w:t>
            </w:r>
          </w:p>
        </w:tc>
        <w:tc>
          <w:tcPr>
            <w:tcW w:w="4253" w:type="dxa"/>
            <w:shd w:val="clear" w:color="auto" w:fill="auto"/>
          </w:tcPr>
          <w:p w14:paraId="2F0FFA66"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Рассматривание иллюстраций на тему: «1 мая - праздник весны и труда», «Голубь- символ мира», «1 мая - праздник трудящихся», «Профессии»</w:t>
            </w:r>
          </w:p>
          <w:p w14:paraId="1305EFBA"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Слушание</w:t>
            </w:r>
            <w:r>
              <w:rPr>
                <w:spacing w:val="1"/>
                <w:sz w:val="20"/>
                <w:szCs w:val="20"/>
              </w:rPr>
              <w:t xml:space="preserve"> </w:t>
            </w:r>
            <w:r>
              <w:rPr>
                <w:sz w:val="20"/>
                <w:szCs w:val="20"/>
              </w:rPr>
              <w:t>и</w:t>
            </w:r>
            <w:r>
              <w:rPr>
                <w:spacing w:val="2"/>
                <w:sz w:val="20"/>
                <w:szCs w:val="20"/>
              </w:rPr>
              <w:t xml:space="preserve"> </w:t>
            </w:r>
            <w:r>
              <w:rPr>
                <w:sz w:val="20"/>
                <w:szCs w:val="20"/>
              </w:rPr>
              <w:t>исполнение</w:t>
            </w:r>
            <w:r>
              <w:rPr>
                <w:spacing w:val="2"/>
                <w:sz w:val="20"/>
                <w:szCs w:val="20"/>
              </w:rPr>
              <w:t xml:space="preserve"> </w:t>
            </w:r>
            <w:r>
              <w:rPr>
                <w:sz w:val="20"/>
                <w:szCs w:val="20"/>
              </w:rPr>
              <w:t>песен</w:t>
            </w:r>
            <w:r>
              <w:rPr>
                <w:spacing w:val="2"/>
                <w:sz w:val="20"/>
                <w:szCs w:val="20"/>
              </w:rPr>
              <w:t xml:space="preserve"> </w:t>
            </w:r>
            <w:r>
              <w:rPr>
                <w:sz w:val="20"/>
                <w:szCs w:val="20"/>
              </w:rPr>
              <w:t>о</w:t>
            </w:r>
            <w:r>
              <w:rPr>
                <w:spacing w:val="2"/>
                <w:sz w:val="20"/>
                <w:szCs w:val="20"/>
              </w:rPr>
              <w:t xml:space="preserve"> </w:t>
            </w:r>
            <w:r>
              <w:rPr>
                <w:sz w:val="20"/>
                <w:szCs w:val="20"/>
              </w:rPr>
              <w:t>весне</w:t>
            </w:r>
            <w:r>
              <w:rPr>
                <w:spacing w:val="-67"/>
                <w:sz w:val="20"/>
                <w:szCs w:val="20"/>
              </w:rPr>
              <w:t xml:space="preserve"> </w:t>
            </w:r>
            <w:r>
              <w:rPr>
                <w:sz w:val="20"/>
                <w:szCs w:val="20"/>
              </w:rPr>
              <w:t>и труде, слушание музыки</w:t>
            </w:r>
            <w:r>
              <w:rPr>
                <w:spacing w:val="1"/>
                <w:sz w:val="20"/>
                <w:szCs w:val="20"/>
              </w:rPr>
              <w:t xml:space="preserve"> </w:t>
            </w:r>
            <w:r>
              <w:rPr>
                <w:sz w:val="20"/>
                <w:szCs w:val="20"/>
              </w:rPr>
              <w:t>о весне</w:t>
            </w:r>
          </w:p>
          <w:p w14:paraId="65CA6FC9"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Знакомство</w:t>
            </w:r>
            <w:r>
              <w:rPr>
                <w:spacing w:val="-13"/>
                <w:sz w:val="20"/>
                <w:szCs w:val="20"/>
              </w:rPr>
              <w:t xml:space="preserve"> </w:t>
            </w:r>
            <w:r>
              <w:rPr>
                <w:sz w:val="20"/>
                <w:szCs w:val="20"/>
              </w:rPr>
              <w:t>с</w:t>
            </w:r>
            <w:r>
              <w:rPr>
                <w:spacing w:val="-13"/>
                <w:sz w:val="20"/>
                <w:szCs w:val="20"/>
              </w:rPr>
              <w:t xml:space="preserve"> </w:t>
            </w:r>
            <w:r>
              <w:rPr>
                <w:sz w:val="20"/>
                <w:szCs w:val="20"/>
              </w:rPr>
              <w:t>пословицами</w:t>
            </w:r>
            <w:r>
              <w:rPr>
                <w:spacing w:val="-67"/>
                <w:sz w:val="20"/>
                <w:szCs w:val="20"/>
              </w:rPr>
              <w:t xml:space="preserve"> </w:t>
            </w:r>
            <w:r>
              <w:rPr>
                <w:sz w:val="20"/>
                <w:szCs w:val="20"/>
              </w:rPr>
              <w:t>и</w:t>
            </w:r>
            <w:r>
              <w:rPr>
                <w:spacing w:val="4"/>
                <w:sz w:val="20"/>
                <w:szCs w:val="20"/>
              </w:rPr>
              <w:t xml:space="preserve"> </w:t>
            </w:r>
            <w:r>
              <w:rPr>
                <w:sz w:val="20"/>
                <w:szCs w:val="20"/>
              </w:rPr>
              <w:t>поговорками</w:t>
            </w:r>
            <w:r>
              <w:rPr>
                <w:spacing w:val="4"/>
                <w:sz w:val="20"/>
                <w:szCs w:val="20"/>
              </w:rPr>
              <w:t xml:space="preserve"> </w:t>
            </w:r>
            <w:r>
              <w:rPr>
                <w:sz w:val="20"/>
                <w:szCs w:val="20"/>
              </w:rPr>
              <w:t>о</w:t>
            </w:r>
            <w:r>
              <w:rPr>
                <w:spacing w:val="4"/>
                <w:sz w:val="20"/>
                <w:szCs w:val="20"/>
              </w:rPr>
              <w:t xml:space="preserve"> </w:t>
            </w:r>
            <w:r>
              <w:rPr>
                <w:sz w:val="20"/>
                <w:szCs w:val="20"/>
              </w:rPr>
              <w:t>труде</w:t>
            </w:r>
          </w:p>
        </w:tc>
        <w:tc>
          <w:tcPr>
            <w:tcW w:w="3401" w:type="dxa"/>
            <w:shd w:val="clear" w:color="auto" w:fill="auto"/>
          </w:tcPr>
          <w:p w14:paraId="222F5B39" w14:textId="77777777" w:rsidR="002C6E8D" w:rsidRDefault="0069355F">
            <w:pPr>
              <w:pStyle w:val="TableParagraph"/>
              <w:tabs>
                <w:tab w:val="left" w:pos="2335"/>
              </w:tabs>
              <w:rPr>
                <w:b/>
                <w:sz w:val="20"/>
                <w:szCs w:val="20"/>
              </w:rPr>
            </w:pPr>
            <w:r>
              <w:rPr>
                <w:b/>
                <w:sz w:val="20"/>
                <w:szCs w:val="20"/>
              </w:rPr>
              <w:t>Фотоколлаж «Профессии в моей семье»</w:t>
            </w:r>
          </w:p>
          <w:p w14:paraId="0DCB4E16" w14:textId="77777777" w:rsidR="002C6E8D" w:rsidRDefault="0069355F">
            <w:pPr>
              <w:pStyle w:val="TableParagraph"/>
              <w:tabs>
                <w:tab w:val="left" w:pos="2335"/>
              </w:tabs>
              <w:rPr>
                <w:sz w:val="20"/>
                <w:szCs w:val="20"/>
              </w:rPr>
            </w:pPr>
            <w:r>
              <w:rPr>
                <w:i/>
                <w:sz w:val="20"/>
                <w:szCs w:val="20"/>
              </w:rPr>
              <w:t>младшая, средняя группы</w:t>
            </w:r>
          </w:p>
          <w:p w14:paraId="4B7F5432" w14:textId="77777777" w:rsidR="002C6E8D" w:rsidRDefault="0069355F">
            <w:pPr>
              <w:pStyle w:val="TableParagraph"/>
              <w:tabs>
                <w:tab w:val="left" w:pos="2335"/>
              </w:tabs>
              <w:rPr>
                <w:b/>
                <w:sz w:val="20"/>
                <w:szCs w:val="20"/>
              </w:rPr>
            </w:pPr>
            <w:r>
              <w:rPr>
                <w:b/>
                <w:sz w:val="20"/>
                <w:szCs w:val="20"/>
              </w:rPr>
              <w:t>Выставка рисунков «Моя будущая профессия»</w:t>
            </w:r>
          </w:p>
          <w:p w14:paraId="6ECDD076" w14:textId="77777777" w:rsidR="002C6E8D" w:rsidRDefault="0069355F">
            <w:pPr>
              <w:pStyle w:val="TableParagraph"/>
              <w:tabs>
                <w:tab w:val="left" w:pos="2335"/>
              </w:tabs>
              <w:rPr>
                <w:sz w:val="20"/>
                <w:szCs w:val="20"/>
              </w:rPr>
            </w:pPr>
            <w:r>
              <w:rPr>
                <w:i/>
                <w:sz w:val="20"/>
                <w:szCs w:val="20"/>
              </w:rPr>
              <w:t>старшая, подготовительная группы</w:t>
            </w:r>
          </w:p>
        </w:tc>
        <w:tc>
          <w:tcPr>
            <w:tcW w:w="2870" w:type="dxa"/>
            <w:shd w:val="clear" w:color="auto" w:fill="auto"/>
          </w:tcPr>
          <w:p w14:paraId="68C337F3" w14:textId="77777777" w:rsidR="002C6E8D" w:rsidRDefault="0069355F">
            <w:pPr>
              <w:pStyle w:val="TableParagraph"/>
              <w:ind w:right="649"/>
              <w:rPr>
                <w:sz w:val="20"/>
                <w:szCs w:val="20"/>
              </w:rPr>
            </w:pPr>
            <w:r>
              <w:rPr>
                <w:sz w:val="20"/>
                <w:szCs w:val="20"/>
              </w:rPr>
              <w:t>Участие родителей в создании фотоколлажа «Профессии в моей семье»</w:t>
            </w:r>
          </w:p>
          <w:p w14:paraId="24465380" w14:textId="77777777" w:rsidR="002C6E8D" w:rsidRDefault="002C6E8D">
            <w:pPr>
              <w:pStyle w:val="TableParagraph"/>
              <w:ind w:right="649"/>
              <w:rPr>
                <w:sz w:val="20"/>
                <w:szCs w:val="20"/>
              </w:rPr>
            </w:pPr>
          </w:p>
          <w:p w14:paraId="38FE1065" w14:textId="77777777" w:rsidR="002C6E8D" w:rsidRDefault="0069355F">
            <w:pPr>
              <w:pStyle w:val="TableParagraph"/>
              <w:ind w:right="649"/>
              <w:rPr>
                <w:sz w:val="20"/>
                <w:szCs w:val="20"/>
              </w:rPr>
            </w:pPr>
            <w:r>
              <w:rPr>
                <w:sz w:val="20"/>
                <w:szCs w:val="20"/>
              </w:rPr>
              <w:t>Буклет «Ранняя профориентация старшего дошкольника»</w:t>
            </w:r>
          </w:p>
          <w:p w14:paraId="05C7C3B1" w14:textId="77777777" w:rsidR="002C6E8D" w:rsidRDefault="002C6E8D">
            <w:pPr>
              <w:pStyle w:val="TableParagraph"/>
              <w:ind w:right="649"/>
              <w:rPr>
                <w:sz w:val="20"/>
                <w:szCs w:val="20"/>
              </w:rPr>
            </w:pPr>
          </w:p>
        </w:tc>
      </w:tr>
      <w:tr w:rsidR="002C6E8D" w14:paraId="1AC9FB08" w14:textId="77777777">
        <w:tc>
          <w:tcPr>
            <w:tcW w:w="1196" w:type="dxa"/>
            <w:vMerge/>
            <w:tcBorders>
              <w:top w:val="none" w:sz="4" w:space="0" w:color="000000"/>
              <w:bottom w:val="none" w:sz="4" w:space="0" w:color="000000"/>
            </w:tcBorders>
            <w:shd w:val="clear" w:color="auto" w:fill="auto"/>
          </w:tcPr>
          <w:p w14:paraId="4EB7BC8E" w14:textId="77777777" w:rsidR="002C6E8D" w:rsidRDefault="002C6E8D">
            <w:pPr>
              <w:jc w:val="center"/>
              <w:rPr>
                <w:b/>
                <w:bCs/>
                <w:sz w:val="20"/>
              </w:rPr>
            </w:pPr>
          </w:p>
        </w:tc>
        <w:tc>
          <w:tcPr>
            <w:tcW w:w="1606" w:type="dxa"/>
            <w:shd w:val="clear" w:color="auto" w:fill="auto"/>
          </w:tcPr>
          <w:p w14:paraId="79C98254" w14:textId="77777777" w:rsidR="002C6E8D" w:rsidRDefault="002C6E8D">
            <w:pPr>
              <w:rPr>
                <w:sz w:val="20"/>
              </w:rPr>
            </w:pPr>
          </w:p>
        </w:tc>
        <w:tc>
          <w:tcPr>
            <w:tcW w:w="1842" w:type="dxa"/>
            <w:shd w:val="clear" w:color="auto" w:fill="auto"/>
          </w:tcPr>
          <w:p w14:paraId="4299BC30" w14:textId="77777777" w:rsidR="002C6E8D" w:rsidRDefault="0069355F">
            <w:pPr>
              <w:jc w:val="center"/>
              <w:rPr>
                <w:bCs/>
                <w:sz w:val="20"/>
              </w:rPr>
            </w:pPr>
            <w:r>
              <w:rPr>
                <w:bCs/>
                <w:sz w:val="20"/>
              </w:rPr>
              <w:t>5 мая</w:t>
            </w:r>
          </w:p>
          <w:p w14:paraId="1ED55807" w14:textId="77777777" w:rsidR="002C6E8D" w:rsidRDefault="002C6E8D">
            <w:pPr>
              <w:jc w:val="center"/>
              <w:rPr>
                <w:bCs/>
                <w:sz w:val="20"/>
              </w:rPr>
            </w:pPr>
          </w:p>
          <w:p w14:paraId="799ECF2B" w14:textId="77777777" w:rsidR="002C6E8D" w:rsidRDefault="0069355F">
            <w:pPr>
              <w:jc w:val="center"/>
              <w:rPr>
                <w:b/>
                <w:bCs/>
                <w:sz w:val="20"/>
              </w:rPr>
            </w:pPr>
            <w:r>
              <w:rPr>
                <w:b/>
                <w:bCs/>
                <w:sz w:val="20"/>
                <w:highlight w:val="yellow"/>
              </w:rPr>
              <w:t>Пасха</w:t>
            </w:r>
          </w:p>
        </w:tc>
        <w:tc>
          <w:tcPr>
            <w:tcW w:w="4253" w:type="dxa"/>
            <w:shd w:val="clear" w:color="auto" w:fill="auto"/>
          </w:tcPr>
          <w:p w14:paraId="5C7EA186"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Беседы «Что такое пасха?»  «Почему мы красим яйца?»</w:t>
            </w:r>
          </w:p>
          <w:p w14:paraId="01078A18"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Пасхальные игры «Катание яиц», «Чиж», «Летели две птички»</w:t>
            </w:r>
          </w:p>
          <w:p w14:paraId="19496A3A"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Творческая мастреская «Украшаем пасхальные яйца»  «Пасхальный кулич»</w:t>
            </w:r>
          </w:p>
        </w:tc>
        <w:tc>
          <w:tcPr>
            <w:tcW w:w="3401" w:type="dxa"/>
            <w:shd w:val="clear" w:color="auto" w:fill="auto"/>
          </w:tcPr>
          <w:p w14:paraId="307CECB1" w14:textId="77777777" w:rsidR="002C6E8D" w:rsidRDefault="0069355F">
            <w:pPr>
              <w:pStyle w:val="TableParagraph"/>
              <w:tabs>
                <w:tab w:val="left" w:pos="2335"/>
              </w:tabs>
              <w:rPr>
                <w:b/>
                <w:sz w:val="20"/>
                <w:szCs w:val="20"/>
              </w:rPr>
            </w:pPr>
            <w:r>
              <w:rPr>
                <w:b/>
                <w:sz w:val="20"/>
                <w:szCs w:val="20"/>
              </w:rPr>
              <w:t>Праздник «Пасха Светлая»</w:t>
            </w:r>
          </w:p>
          <w:p w14:paraId="43911B6E" w14:textId="77777777" w:rsidR="002C6E8D" w:rsidRDefault="0069355F">
            <w:pPr>
              <w:pStyle w:val="TableParagraph"/>
              <w:tabs>
                <w:tab w:val="left" w:pos="2335"/>
              </w:tabs>
              <w:rPr>
                <w:i/>
                <w:sz w:val="20"/>
                <w:szCs w:val="20"/>
              </w:rPr>
            </w:pPr>
            <w:r>
              <w:rPr>
                <w:i/>
                <w:sz w:val="20"/>
                <w:szCs w:val="20"/>
              </w:rPr>
              <w:t>старшая, подготовительная группы</w:t>
            </w:r>
          </w:p>
          <w:p w14:paraId="30D613FB" w14:textId="77777777" w:rsidR="002C6E8D" w:rsidRDefault="0069355F">
            <w:pPr>
              <w:pStyle w:val="TableParagraph"/>
              <w:tabs>
                <w:tab w:val="left" w:pos="2335"/>
              </w:tabs>
              <w:rPr>
                <w:sz w:val="20"/>
                <w:szCs w:val="20"/>
              </w:rPr>
            </w:pPr>
            <w:r>
              <w:rPr>
                <w:i/>
                <w:sz w:val="20"/>
                <w:szCs w:val="20"/>
              </w:rPr>
              <w:t>младшая, средняя группы - зрители</w:t>
            </w:r>
          </w:p>
          <w:p w14:paraId="1FC94B38" w14:textId="77777777" w:rsidR="002C6E8D" w:rsidRDefault="002C6E8D">
            <w:pPr>
              <w:pStyle w:val="TableParagraph"/>
              <w:tabs>
                <w:tab w:val="left" w:pos="2335"/>
              </w:tabs>
              <w:rPr>
                <w:b/>
                <w:sz w:val="20"/>
                <w:szCs w:val="20"/>
              </w:rPr>
            </w:pPr>
          </w:p>
        </w:tc>
        <w:tc>
          <w:tcPr>
            <w:tcW w:w="2870" w:type="dxa"/>
            <w:shd w:val="clear" w:color="auto" w:fill="auto"/>
          </w:tcPr>
          <w:p w14:paraId="08575E51" w14:textId="77777777" w:rsidR="002C6E8D" w:rsidRDefault="0069355F">
            <w:pPr>
              <w:pStyle w:val="TableParagraph"/>
              <w:ind w:right="649"/>
              <w:rPr>
                <w:sz w:val="20"/>
                <w:szCs w:val="20"/>
              </w:rPr>
            </w:pPr>
            <w:r>
              <w:rPr>
                <w:sz w:val="20"/>
                <w:szCs w:val="20"/>
              </w:rPr>
              <w:t>Консультация для родителей «Как объяснить ребенку, что такое Пасха?»</w:t>
            </w:r>
          </w:p>
        </w:tc>
      </w:tr>
      <w:tr w:rsidR="002C6E8D" w14:paraId="07834FCC" w14:textId="77777777">
        <w:tc>
          <w:tcPr>
            <w:tcW w:w="1196" w:type="dxa"/>
            <w:vMerge/>
            <w:tcBorders>
              <w:top w:val="none" w:sz="4" w:space="0" w:color="000000"/>
              <w:bottom w:val="none" w:sz="4" w:space="0" w:color="000000"/>
            </w:tcBorders>
            <w:shd w:val="clear" w:color="auto" w:fill="auto"/>
          </w:tcPr>
          <w:p w14:paraId="51B01ED2" w14:textId="77777777" w:rsidR="002C6E8D" w:rsidRDefault="002C6E8D">
            <w:pPr>
              <w:jc w:val="center"/>
              <w:rPr>
                <w:b/>
                <w:bCs/>
                <w:sz w:val="20"/>
              </w:rPr>
            </w:pPr>
          </w:p>
        </w:tc>
        <w:tc>
          <w:tcPr>
            <w:tcW w:w="1606" w:type="dxa"/>
            <w:shd w:val="clear" w:color="auto" w:fill="auto"/>
          </w:tcPr>
          <w:p w14:paraId="6C9B51FA" w14:textId="77777777" w:rsidR="002C6E8D" w:rsidRDefault="0069355F">
            <w:pPr>
              <w:ind w:right="-250"/>
              <w:rPr>
                <w:bCs/>
                <w:sz w:val="20"/>
              </w:rPr>
            </w:pPr>
            <w:r>
              <w:rPr>
                <w:sz w:val="20"/>
              </w:rPr>
              <w:t>Познавательное,</w:t>
            </w:r>
            <w:r>
              <w:rPr>
                <w:spacing w:val="1"/>
                <w:sz w:val="20"/>
              </w:rPr>
              <w:t xml:space="preserve"> </w:t>
            </w:r>
            <w:r>
              <w:rPr>
                <w:spacing w:val="-1"/>
                <w:sz w:val="20"/>
              </w:rPr>
              <w:t xml:space="preserve">Патриотическое, </w:t>
            </w:r>
            <w:r>
              <w:rPr>
                <w:sz w:val="20"/>
              </w:rPr>
              <w:t>Социальное</w:t>
            </w:r>
          </w:p>
        </w:tc>
        <w:tc>
          <w:tcPr>
            <w:tcW w:w="1842" w:type="dxa"/>
            <w:shd w:val="clear" w:color="auto" w:fill="auto"/>
          </w:tcPr>
          <w:p w14:paraId="1DA4CF0C" w14:textId="77777777" w:rsidR="002C6E8D" w:rsidRDefault="0069355F">
            <w:pPr>
              <w:jc w:val="center"/>
              <w:rPr>
                <w:bCs/>
                <w:sz w:val="20"/>
              </w:rPr>
            </w:pPr>
            <w:r>
              <w:rPr>
                <w:bCs/>
                <w:sz w:val="20"/>
              </w:rPr>
              <w:t>9 мая</w:t>
            </w:r>
          </w:p>
          <w:p w14:paraId="56A7B023" w14:textId="77777777" w:rsidR="002C6E8D" w:rsidRDefault="002C6E8D">
            <w:pPr>
              <w:jc w:val="center"/>
              <w:rPr>
                <w:bCs/>
                <w:sz w:val="20"/>
              </w:rPr>
            </w:pPr>
          </w:p>
          <w:p w14:paraId="7A1D1211" w14:textId="77777777" w:rsidR="002C6E8D" w:rsidRDefault="0069355F">
            <w:pPr>
              <w:jc w:val="center"/>
              <w:rPr>
                <w:b/>
                <w:bCs/>
                <w:sz w:val="20"/>
              </w:rPr>
            </w:pPr>
            <w:r>
              <w:rPr>
                <w:b/>
                <w:bCs/>
                <w:sz w:val="20"/>
              </w:rPr>
              <w:lastRenderedPageBreak/>
              <w:t>День победы Международная акция</w:t>
            </w:r>
          </w:p>
          <w:p w14:paraId="484B10D5" w14:textId="77777777" w:rsidR="002C6E8D" w:rsidRDefault="0069355F">
            <w:pPr>
              <w:jc w:val="center"/>
              <w:rPr>
                <w:bCs/>
                <w:color w:val="002060"/>
                <w:sz w:val="20"/>
              </w:rPr>
            </w:pPr>
            <w:r>
              <w:rPr>
                <w:b/>
                <w:bCs/>
                <w:sz w:val="20"/>
              </w:rPr>
              <w:t>«Георгиевская ленточка»</w:t>
            </w:r>
          </w:p>
        </w:tc>
        <w:tc>
          <w:tcPr>
            <w:tcW w:w="4253" w:type="dxa"/>
            <w:shd w:val="clear" w:color="auto" w:fill="auto"/>
          </w:tcPr>
          <w:p w14:paraId="02D1A28F" w14:textId="77777777" w:rsidR="002C6E8D" w:rsidRDefault="0069355F" w:rsidP="00E04FBF">
            <w:pPr>
              <w:pStyle w:val="TableParagraph"/>
              <w:numPr>
                <w:ilvl w:val="0"/>
                <w:numId w:val="47"/>
              </w:numPr>
              <w:tabs>
                <w:tab w:val="left" w:pos="379"/>
              </w:tabs>
              <w:ind w:left="34" w:firstLine="326"/>
              <w:jc w:val="both"/>
              <w:rPr>
                <w:sz w:val="20"/>
                <w:szCs w:val="20"/>
              </w:rPr>
            </w:pPr>
            <w:r>
              <w:rPr>
                <w:sz w:val="20"/>
                <w:szCs w:val="20"/>
              </w:rPr>
              <w:lastRenderedPageBreak/>
              <w:t>Оформление</w:t>
            </w:r>
            <w:r>
              <w:rPr>
                <w:spacing w:val="7"/>
                <w:sz w:val="20"/>
                <w:szCs w:val="20"/>
              </w:rPr>
              <w:t xml:space="preserve"> </w:t>
            </w:r>
            <w:r>
              <w:rPr>
                <w:sz w:val="20"/>
                <w:szCs w:val="20"/>
              </w:rPr>
              <w:t>в</w:t>
            </w:r>
            <w:r>
              <w:rPr>
                <w:spacing w:val="7"/>
                <w:sz w:val="20"/>
                <w:szCs w:val="20"/>
              </w:rPr>
              <w:t xml:space="preserve"> </w:t>
            </w:r>
            <w:r>
              <w:rPr>
                <w:sz w:val="20"/>
                <w:szCs w:val="20"/>
              </w:rPr>
              <w:t>группах</w:t>
            </w:r>
            <w:r>
              <w:rPr>
                <w:spacing w:val="7"/>
                <w:sz w:val="20"/>
                <w:szCs w:val="20"/>
              </w:rPr>
              <w:t xml:space="preserve"> </w:t>
            </w:r>
            <w:r>
              <w:rPr>
                <w:sz w:val="20"/>
                <w:szCs w:val="20"/>
              </w:rPr>
              <w:t>уголков</w:t>
            </w:r>
            <w:r>
              <w:rPr>
                <w:spacing w:val="1"/>
                <w:sz w:val="20"/>
                <w:szCs w:val="20"/>
              </w:rPr>
              <w:t xml:space="preserve"> </w:t>
            </w:r>
            <w:r>
              <w:rPr>
                <w:sz w:val="20"/>
                <w:szCs w:val="20"/>
              </w:rPr>
              <w:t>по</w:t>
            </w:r>
            <w:r>
              <w:rPr>
                <w:spacing w:val="4"/>
                <w:sz w:val="20"/>
                <w:szCs w:val="20"/>
              </w:rPr>
              <w:t xml:space="preserve"> </w:t>
            </w:r>
            <w:r>
              <w:rPr>
                <w:sz w:val="20"/>
                <w:szCs w:val="20"/>
              </w:rPr>
              <w:t>патриотическому</w:t>
            </w:r>
            <w:r>
              <w:rPr>
                <w:spacing w:val="5"/>
                <w:sz w:val="20"/>
                <w:szCs w:val="20"/>
              </w:rPr>
              <w:t xml:space="preserve"> </w:t>
            </w:r>
            <w:r>
              <w:rPr>
                <w:sz w:val="20"/>
                <w:szCs w:val="20"/>
              </w:rPr>
              <w:t>воспитанию:</w:t>
            </w:r>
          </w:p>
          <w:p w14:paraId="3F55FFFF" w14:textId="77777777" w:rsidR="002C6E8D" w:rsidRDefault="0069355F" w:rsidP="00E04FBF">
            <w:pPr>
              <w:pStyle w:val="TableParagraph"/>
              <w:numPr>
                <w:ilvl w:val="0"/>
                <w:numId w:val="47"/>
              </w:numPr>
              <w:ind w:left="34" w:firstLine="326"/>
              <w:jc w:val="both"/>
              <w:rPr>
                <w:sz w:val="20"/>
                <w:szCs w:val="20"/>
              </w:rPr>
            </w:pPr>
            <w:r>
              <w:rPr>
                <w:sz w:val="20"/>
                <w:szCs w:val="20"/>
              </w:rPr>
              <w:t>«Защитники</w:t>
            </w:r>
            <w:r>
              <w:rPr>
                <w:spacing w:val="-14"/>
                <w:sz w:val="20"/>
                <w:szCs w:val="20"/>
              </w:rPr>
              <w:t xml:space="preserve"> </w:t>
            </w:r>
            <w:r>
              <w:rPr>
                <w:sz w:val="20"/>
                <w:szCs w:val="20"/>
              </w:rPr>
              <w:t>Отечества</w:t>
            </w:r>
            <w:r>
              <w:rPr>
                <w:spacing w:val="-14"/>
                <w:sz w:val="20"/>
                <w:szCs w:val="20"/>
              </w:rPr>
              <w:t xml:space="preserve"> </w:t>
            </w:r>
            <w:r>
              <w:rPr>
                <w:sz w:val="20"/>
                <w:szCs w:val="20"/>
              </w:rPr>
              <w:t>с</w:t>
            </w:r>
            <w:r>
              <w:rPr>
                <w:spacing w:val="-14"/>
                <w:sz w:val="20"/>
                <w:szCs w:val="20"/>
              </w:rPr>
              <w:t xml:space="preserve"> </w:t>
            </w:r>
            <w:r>
              <w:rPr>
                <w:sz w:val="20"/>
                <w:szCs w:val="20"/>
              </w:rPr>
              <w:t>Древней</w:t>
            </w:r>
            <w:r>
              <w:rPr>
                <w:spacing w:val="-14"/>
                <w:sz w:val="20"/>
                <w:szCs w:val="20"/>
              </w:rPr>
              <w:t xml:space="preserve"> </w:t>
            </w:r>
            <w:r>
              <w:rPr>
                <w:sz w:val="20"/>
                <w:szCs w:val="20"/>
              </w:rPr>
              <w:t>Руси</w:t>
            </w:r>
            <w:r>
              <w:rPr>
                <w:spacing w:val="-67"/>
                <w:sz w:val="20"/>
                <w:szCs w:val="20"/>
              </w:rPr>
              <w:t xml:space="preserve"> </w:t>
            </w:r>
            <w:r>
              <w:rPr>
                <w:sz w:val="20"/>
                <w:szCs w:val="20"/>
              </w:rPr>
              <w:lastRenderedPageBreak/>
              <w:t>до наших дней», «Слава героям</w:t>
            </w:r>
            <w:r>
              <w:rPr>
                <w:spacing w:val="1"/>
                <w:sz w:val="20"/>
                <w:szCs w:val="20"/>
              </w:rPr>
              <w:t xml:space="preserve"> </w:t>
            </w:r>
            <w:r>
              <w:rPr>
                <w:sz w:val="20"/>
                <w:szCs w:val="20"/>
              </w:rPr>
              <w:t>землякам»</w:t>
            </w:r>
          </w:p>
          <w:p w14:paraId="614AAE62" w14:textId="77777777" w:rsidR="002C6E8D" w:rsidRDefault="0069355F" w:rsidP="00E04FBF">
            <w:pPr>
              <w:pStyle w:val="TableParagraph"/>
              <w:numPr>
                <w:ilvl w:val="0"/>
                <w:numId w:val="47"/>
              </w:numPr>
              <w:ind w:left="34" w:firstLine="326"/>
              <w:jc w:val="both"/>
              <w:rPr>
                <w:sz w:val="20"/>
                <w:szCs w:val="20"/>
              </w:rPr>
            </w:pPr>
            <w:r>
              <w:rPr>
                <w:sz w:val="20"/>
                <w:szCs w:val="20"/>
              </w:rPr>
              <w:t>Беседы «День Победы 9 Мая»,  «История георгиевской ленточки»</w:t>
            </w:r>
          </w:p>
          <w:p w14:paraId="0910C0CB" w14:textId="77777777" w:rsidR="002C6E8D" w:rsidRDefault="0069355F" w:rsidP="00E04FBF">
            <w:pPr>
              <w:pStyle w:val="TableParagraph"/>
              <w:numPr>
                <w:ilvl w:val="0"/>
                <w:numId w:val="47"/>
              </w:numPr>
              <w:ind w:left="34" w:firstLine="326"/>
              <w:jc w:val="both"/>
              <w:rPr>
                <w:sz w:val="20"/>
                <w:szCs w:val="20"/>
              </w:rPr>
            </w:pPr>
            <w:r>
              <w:rPr>
                <w:sz w:val="20"/>
                <w:szCs w:val="20"/>
              </w:rPr>
              <w:t>Слушание музыки Ф. Шуберт «Военный марш», А. Пахмутова «Богатырская наша сила»</w:t>
            </w:r>
          </w:p>
          <w:p w14:paraId="62C0E165" w14:textId="77777777" w:rsidR="002C6E8D" w:rsidRDefault="0069355F" w:rsidP="00E04FBF">
            <w:pPr>
              <w:pStyle w:val="TableParagraph"/>
              <w:numPr>
                <w:ilvl w:val="0"/>
                <w:numId w:val="47"/>
              </w:numPr>
              <w:ind w:left="34" w:firstLine="326"/>
              <w:jc w:val="both"/>
              <w:rPr>
                <w:sz w:val="20"/>
                <w:szCs w:val="20"/>
              </w:rPr>
            </w:pPr>
            <w:r>
              <w:rPr>
                <w:sz w:val="20"/>
                <w:szCs w:val="20"/>
              </w:rPr>
              <w:t>Рассматривание картины В. М. Васнецова «Богатыри»</w:t>
            </w:r>
          </w:p>
          <w:p w14:paraId="1C93BBA2" w14:textId="77777777" w:rsidR="002C6E8D" w:rsidRDefault="0069355F" w:rsidP="00E04FBF">
            <w:pPr>
              <w:pStyle w:val="TableParagraph"/>
              <w:numPr>
                <w:ilvl w:val="0"/>
                <w:numId w:val="47"/>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14:paraId="6A91E474" w14:textId="77777777" w:rsidR="002C6E8D" w:rsidRDefault="0069355F">
            <w:pPr>
              <w:pStyle w:val="TableParagraph"/>
              <w:rPr>
                <w:b/>
                <w:sz w:val="20"/>
                <w:szCs w:val="20"/>
              </w:rPr>
            </w:pPr>
            <w:r>
              <w:rPr>
                <w:b/>
                <w:sz w:val="20"/>
                <w:szCs w:val="20"/>
              </w:rPr>
              <w:lastRenderedPageBreak/>
              <w:t>Праздничный концерт</w:t>
            </w:r>
            <w:r>
              <w:rPr>
                <w:b/>
                <w:spacing w:val="-12"/>
                <w:sz w:val="20"/>
                <w:szCs w:val="20"/>
              </w:rPr>
              <w:t xml:space="preserve"> </w:t>
            </w:r>
            <w:r>
              <w:rPr>
                <w:b/>
                <w:sz w:val="20"/>
                <w:szCs w:val="20"/>
              </w:rPr>
              <w:t>«Спасибо</w:t>
            </w:r>
            <w:r>
              <w:rPr>
                <w:b/>
                <w:spacing w:val="-67"/>
                <w:sz w:val="20"/>
                <w:szCs w:val="20"/>
              </w:rPr>
              <w:t xml:space="preserve"> </w:t>
            </w:r>
            <w:r>
              <w:rPr>
                <w:b/>
                <w:sz w:val="20"/>
                <w:szCs w:val="20"/>
              </w:rPr>
              <w:t>за мир!»</w:t>
            </w:r>
          </w:p>
          <w:p w14:paraId="79F63597" w14:textId="77777777" w:rsidR="002C6E8D" w:rsidRDefault="0069355F">
            <w:pPr>
              <w:pStyle w:val="TableParagraph"/>
              <w:rPr>
                <w:b/>
                <w:sz w:val="20"/>
                <w:szCs w:val="20"/>
              </w:rPr>
            </w:pPr>
            <w:r>
              <w:rPr>
                <w:i/>
                <w:sz w:val="20"/>
                <w:szCs w:val="20"/>
              </w:rPr>
              <w:t xml:space="preserve">старшая, подготовительная </w:t>
            </w:r>
            <w:r>
              <w:rPr>
                <w:i/>
                <w:sz w:val="20"/>
                <w:szCs w:val="20"/>
              </w:rPr>
              <w:lastRenderedPageBreak/>
              <w:t>группы</w:t>
            </w:r>
          </w:p>
          <w:p w14:paraId="7572E0EE" w14:textId="77777777" w:rsidR="002C6E8D" w:rsidRDefault="0069355F">
            <w:pPr>
              <w:pStyle w:val="TableParagraph"/>
              <w:rPr>
                <w:b/>
                <w:sz w:val="20"/>
                <w:szCs w:val="20"/>
              </w:rPr>
            </w:pPr>
            <w:r>
              <w:rPr>
                <w:b/>
                <w:sz w:val="20"/>
                <w:szCs w:val="20"/>
              </w:rPr>
              <w:t>Участие в акции  «Георгиевская лента» в соцсетях</w:t>
            </w:r>
          </w:p>
          <w:p w14:paraId="532C0D0F" w14:textId="77777777" w:rsidR="002C6E8D" w:rsidRDefault="0069355F">
            <w:pPr>
              <w:pStyle w:val="TableParagraph"/>
              <w:rPr>
                <w:i/>
                <w:sz w:val="20"/>
                <w:szCs w:val="20"/>
              </w:rPr>
            </w:pPr>
            <w:r>
              <w:rPr>
                <w:i/>
                <w:sz w:val="20"/>
                <w:szCs w:val="20"/>
              </w:rPr>
              <w:t>младшая, средняя, старшая, подготовительная группы</w:t>
            </w:r>
          </w:p>
          <w:p w14:paraId="5BFDE95D" w14:textId="77777777" w:rsidR="002C6E8D" w:rsidRDefault="002C6E8D">
            <w:pPr>
              <w:pStyle w:val="TableParagraph"/>
              <w:rPr>
                <w:sz w:val="20"/>
                <w:szCs w:val="20"/>
              </w:rPr>
            </w:pPr>
          </w:p>
          <w:p w14:paraId="36EE8AB9" w14:textId="77777777" w:rsidR="002C6E8D" w:rsidRDefault="002C6E8D">
            <w:pPr>
              <w:pStyle w:val="TableParagraph"/>
              <w:ind w:right="327"/>
              <w:rPr>
                <w:sz w:val="20"/>
                <w:szCs w:val="20"/>
              </w:rPr>
            </w:pPr>
          </w:p>
        </w:tc>
        <w:tc>
          <w:tcPr>
            <w:tcW w:w="2870" w:type="dxa"/>
            <w:shd w:val="clear" w:color="auto" w:fill="auto"/>
          </w:tcPr>
          <w:p w14:paraId="784CB14C" w14:textId="77777777" w:rsidR="002C6E8D" w:rsidRDefault="0069355F">
            <w:pPr>
              <w:pStyle w:val="TableParagraph"/>
              <w:tabs>
                <w:tab w:val="left" w:pos="379"/>
              </w:tabs>
              <w:rPr>
                <w:sz w:val="20"/>
                <w:szCs w:val="20"/>
              </w:rPr>
            </w:pPr>
            <w:r>
              <w:rPr>
                <w:sz w:val="20"/>
                <w:szCs w:val="20"/>
              </w:rPr>
              <w:lastRenderedPageBreak/>
              <w:t>Проведение</w:t>
            </w:r>
            <w:r>
              <w:rPr>
                <w:spacing w:val="2"/>
                <w:sz w:val="20"/>
                <w:szCs w:val="20"/>
              </w:rPr>
              <w:t xml:space="preserve"> </w:t>
            </w:r>
            <w:r>
              <w:rPr>
                <w:sz w:val="20"/>
                <w:szCs w:val="20"/>
              </w:rPr>
              <w:t>акции</w:t>
            </w:r>
            <w:r>
              <w:rPr>
                <w:spacing w:val="2"/>
                <w:sz w:val="20"/>
                <w:szCs w:val="20"/>
              </w:rPr>
              <w:t xml:space="preserve"> </w:t>
            </w:r>
            <w:r>
              <w:rPr>
                <w:sz w:val="20"/>
                <w:szCs w:val="20"/>
              </w:rPr>
              <w:t>совместно</w:t>
            </w:r>
          </w:p>
          <w:p w14:paraId="313AA580" w14:textId="77777777" w:rsidR="002C6E8D" w:rsidRDefault="0069355F">
            <w:pPr>
              <w:pStyle w:val="TableParagraph"/>
              <w:ind w:right="327"/>
              <w:rPr>
                <w:sz w:val="20"/>
                <w:szCs w:val="20"/>
              </w:rPr>
            </w:pPr>
            <w:r>
              <w:rPr>
                <w:sz w:val="20"/>
                <w:szCs w:val="20"/>
              </w:rPr>
              <w:t>с родителями «Наши ветераны»</w:t>
            </w:r>
            <w:r>
              <w:rPr>
                <w:spacing w:val="1"/>
                <w:sz w:val="20"/>
                <w:szCs w:val="20"/>
              </w:rPr>
              <w:t xml:space="preserve"> </w:t>
            </w:r>
            <w:r>
              <w:rPr>
                <w:sz w:val="20"/>
                <w:szCs w:val="20"/>
              </w:rPr>
              <w:t>(подбор</w:t>
            </w:r>
            <w:r>
              <w:rPr>
                <w:spacing w:val="1"/>
                <w:sz w:val="20"/>
                <w:szCs w:val="20"/>
              </w:rPr>
              <w:t xml:space="preserve"> </w:t>
            </w:r>
            <w:r>
              <w:rPr>
                <w:sz w:val="20"/>
                <w:szCs w:val="20"/>
              </w:rPr>
              <w:lastRenderedPageBreak/>
              <w:t>материала</w:t>
            </w:r>
            <w:r>
              <w:rPr>
                <w:spacing w:val="2"/>
                <w:sz w:val="20"/>
                <w:szCs w:val="20"/>
              </w:rPr>
              <w:t xml:space="preserve"> </w:t>
            </w:r>
            <w:r>
              <w:rPr>
                <w:sz w:val="20"/>
                <w:szCs w:val="20"/>
              </w:rPr>
              <w:t>и</w:t>
            </w:r>
            <w:r>
              <w:rPr>
                <w:spacing w:val="1"/>
                <w:sz w:val="20"/>
                <w:szCs w:val="20"/>
              </w:rPr>
              <w:t xml:space="preserve"> </w:t>
            </w:r>
            <w:r>
              <w:rPr>
                <w:sz w:val="20"/>
                <w:szCs w:val="20"/>
              </w:rPr>
              <w:t>составление</w:t>
            </w:r>
            <w:r>
              <w:rPr>
                <w:spacing w:val="1"/>
                <w:sz w:val="20"/>
                <w:szCs w:val="20"/>
              </w:rPr>
              <w:t xml:space="preserve"> </w:t>
            </w:r>
            <w:r>
              <w:rPr>
                <w:sz w:val="20"/>
                <w:szCs w:val="20"/>
              </w:rPr>
              <w:t>альбомов родителями совместно с</w:t>
            </w:r>
            <w:r>
              <w:rPr>
                <w:spacing w:val="1"/>
                <w:sz w:val="20"/>
                <w:szCs w:val="20"/>
              </w:rPr>
              <w:t xml:space="preserve"> </w:t>
            </w:r>
            <w:r>
              <w:rPr>
                <w:sz w:val="20"/>
                <w:szCs w:val="20"/>
              </w:rPr>
              <w:t>воспитанниками</w:t>
            </w:r>
            <w:r>
              <w:rPr>
                <w:spacing w:val="1"/>
                <w:sz w:val="20"/>
                <w:szCs w:val="20"/>
              </w:rPr>
              <w:t xml:space="preserve"> </w:t>
            </w:r>
            <w:r>
              <w:rPr>
                <w:sz w:val="20"/>
                <w:szCs w:val="20"/>
              </w:rPr>
              <w:t>о</w:t>
            </w:r>
            <w:r>
              <w:rPr>
                <w:spacing w:val="2"/>
                <w:sz w:val="20"/>
                <w:szCs w:val="20"/>
              </w:rPr>
              <w:t xml:space="preserve"> </w:t>
            </w:r>
            <w:r>
              <w:rPr>
                <w:sz w:val="20"/>
                <w:szCs w:val="20"/>
              </w:rPr>
              <w:t>родственниках,</w:t>
            </w:r>
            <w:r>
              <w:rPr>
                <w:spacing w:val="1"/>
                <w:sz w:val="20"/>
                <w:szCs w:val="20"/>
              </w:rPr>
              <w:t xml:space="preserve"> </w:t>
            </w:r>
            <w:r>
              <w:rPr>
                <w:sz w:val="20"/>
                <w:szCs w:val="20"/>
              </w:rPr>
              <w:t>соседях,</w:t>
            </w:r>
            <w:r>
              <w:rPr>
                <w:spacing w:val="-10"/>
                <w:sz w:val="20"/>
                <w:szCs w:val="20"/>
              </w:rPr>
              <w:t xml:space="preserve"> </w:t>
            </w:r>
            <w:r>
              <w:rPr>
                <w:sz w:val="20"/>
                <w:szCs w:val="20"/>
              </w:rPr>
              <w:t>знакомых</w:t>
            </w:r>
            <w:r>
              <w:rPr>
                <w:spacing w:val="-9"/>
                <w:sz w:val="20"/>
                <w:szCs w:val="20"/>
              </w:rPr>
              <w:t xml:space="preserve"> </w:t>
            </w:r>
            <w:r>
              <w:rPr>
                <w:sz w:val="20"/>
                <w:szCs w:val="20"/>
              </w:rPr>
              <w:t>воевавших</w:t>
            </w:r>
            <w:r>
              <w:rPr>
                <w:spacing w:val="-10"/>
                <w:sz w:val="20"/>
                <w:szCs w:val="20"/>
              </w:rPr>
              <w:t xml:space="preserve"> </w:t>
            </w:r>
            <w:r>
              <w:rPr>
                <w:sz w:val="20"/>
                <w:szCs w:val="20"/>
              </w:rPr>
              <w:t>в</w:t>
            </w:r>
            <w:r>
              <w:rPr>
                <w:spacing w:val="-9"/>
                <w:sz w:val="20"/>
                <w:szCs w:val="20"/>
              </w:rPr>
              <w:t xml:space="preserve"> </w:t>
            </w:r>
            <w:r>
              <w:rPr>
                <w:sz w:val="20"/>
                <w:szCs w:val="20"/>
              </w:rPr>
              <w:t>годы</w:t>
            </w:r>
            <w:r>
              <w:rPr>
                <w:spacing w:val="-67"/>
                <w:sz w:val="20"/>
                <w:szCs w:val="20"/>
              </w:rPr>
              <w:t xml:space="preserve">  </w:t>
            </w:r>
            <w:r>
              <w:rPr>
                <w:sz w:val="20"/>
                <w:szCs w:val="20"/>
              </w:rPr>
              <w:t>ВОВ)</w:t>
            </w:r>
          </w:p>
          <w:p w14:paraId="31EBE0C4" w14:textId="77777777" w:rsidR="002C6E8D" w:rsidRDefault="002C6E8D">
            <w:pPr>
              <w:pStyle w:val="TableParagraph"/>
              <w:ind w:right="327"/>
              <w:rPr>
                <w:sz w:val="20"/>
                <w:szCs w:val="20"/>
              </w:rPr>
            </w:pPr>
          </w:p>
          <w:p w14:paraId="411A7AB2" w14:textId="77777777" w:rsidR="002C6E8D" w:rsidRDefault="0069355F">
            <w:pPr>
              <w:pStyle w:val="TableParagraph"/>
              <w:ind w:right="327"/>
              <w:rPr>
                <w:sz w:val="20"/>
                <w:szCs w:val="20"/>
              </w:rPr>
            </w:pPr>
            <w:r>
              <w:rPr>
                <w:sz w:val="20"/>
                <w:szCs w:val="20"/>
              </w:rPr>
              <w:t>Возложение цветов в Парке Победы</w:t>
            </w:r>
          </w:p>
          <w:p w14:paraId="2FE1E10C" w14:textId="77777777" w:rsidR="002C6E8D" w:rsidRDefault="0069355F">
            <w:pPr>
              <w:pStyle w:val="TableParagraph"/>
              <w:ind w:right="327"/>
              <w:rPr>
                <w:sz w:val="20"/>
                <w:szCs w:val="20"/>
              </w:rPr>
            </w:pPr>
            <w:r>
              <w:rPr>
                <w:sz w:val="20"/>
                <w:szCs w:val="20"/>
              </w:rPr>
              <w:t>Советы психолога «Как рассказать детям о войне»</w:t>
            </w:r>
          </w:p>
        </w:tc>
      </w:tr>
      <w:tr w:rsidR="002C6E8D" w14:paraId="271FD8CF" w14:textId="77777777">
        <w:trPr>
          <w:trHeight w:val="1397"/>
        </w:trPr>
        <w:tc>
          <w:tcPr>
            <w:tcW w:w="1196" w:type="dxa"/>
            <w:vMerge/>
            <w:tcBorders>
              <w:top w:val="none" w:sz="4" w:space="0" w:color="000000"/>
              <w:bottom w:val="none" w:sz="4" w:space="0" w:color="000000"/>
            </w:tcBorders>
            <w:shd w:val="clear" w:color="auto" w:fill="auto"/>
          </w:tcPr>
          <w:p w14:paraId="5398EEB2" w14:textId="77777777" w:rsidR="002C6E8D" w:rsidRDefault="002C6E8D">
            <w:pPr>
              <w:jc w:val="center"/>
              <w:rPr>
                <w:b/>
                <w:bCs/>
                <w:sz w:val="20"/>
              </w:rPr>
            </w:pPr>
          </w:p>
        </w:tc>
        <w:tc>
          <w:tcPr>
            <w:tcW w:w="1606" w:type="dxa"/>
            <w:shd w:val="clear" w:color="auto" w:fill="auto"/>
          </w:tcPr>
          <w:p w14:paraId="2D09F53D" w14:textId="77777777" w:rsidR="002C6E8D" w:rsidRDefault="0069355F">
            <w:pPr>
              <w:rPr>
                <w:bCs/>
                <w:sz w:val="20"/>
              </w:rPr>
            </w:pPr>
            <w:r>
              <w:rPr>
                <w:bCs/>
                <w:sz w:val="20"/>
              </w:rPr>
              <w:t>Патриотическое</w:t>
            </w:r>
          </w:p>
          <w:p w14:paraId="7211DF14" w14:textId="77777777" w:rsidR="002C6E8D" w:rsidRDefault="0069355F">
            <w:pPr>
              <w:rPr>
                <w:bCs/>
                <w:sz w:val="20"/>
              </w:rPr>
            </w:pPr>
            <w:r>
              <w:rPr>
                <w:bCs/>
                <w:sz w:val="20"/>
              </w:rPr>
              <w:t>Социальное</w:t>
            </w:r>
          </w:p>
          <w:p w14:paraId="32A7EBC4" w14:textId="77777777" w:rsidR="002C6E8D" w:rsidRDefault="0069355F">
            <w:pPr>
              <w:rPr>
                <w:bCs/>
                <w:sz w:val="20"/>
              </w:rPr>
            </w:pPr>
            <w:r>
              <w:rPr>
                <w:bCs/>
                <w:sz w:val="20"/>
              </w:rPr>
              <w:t>Познавательное</w:t>
            </w:r>
          </w:p>
          <w:p w14:paraId="6F0C8E73" w14:textId="77777777" w:rsidR="002C6E8D" w:rsidRDefault="0069355F">
            <w:pPr>
              <w:rPr>
                <w:bCs/>
                <w:sz w:val="20"/>
              </w:rPr>
            </w:pPr>
            <w:r>
              <w:rPr>
                <w:bCs/>
                <w:sz w:val="20"/>
              </w:rPr>
              <w:t>Этико-эстетическое</w:t>
            </w:r>
          </w:p>
        </w:tc>
        <w:tc>
          <w:tcPr>
            <w:tcW w:w="1842" w:type="dxa"/>
            <w:shd w:val="clear" w:color="auto" w:fill="auto"/>
          </w:tcPr>
          <w:p w14:paraId="4FC1C039" w14:textId="77777777" w:rsidR="002C6E8D" w:rsidRDefault="0069355F">
            <w:pPr>
              <w:jc w:val="center"/>
              <w:rPr>
                <w:bCs/>
                <w:sz w:val="20"/>
              </w:rPr>
            </w:pPr>
            <w:r>
              <w:rPr>
                <w:bCs/>
                <w:sz w:val="20"/>
              </w:rPr>
              <w:t>19 мая</w:t>
            </w:r>
          </w:p>
          <w:p w14:paraId="56F81AA8" w14:textId="77777777" w:rsidR="002C6E8D" w:rsidRDefault="002C6E8D">
            <w:pPr>
              <w:jc w:val="center"/>
              <w:rPr>
                <w:bCs/>
                <w:sz w:val="20"/>
              </w:rPr>
            </w:pPr>
          </w:p>
          <w:p w14:paraId="0723719B" w14:textId="77777777" w:rsidR="002C6E8D" w:rsidRDefault="0069355F">
            <w:pPr>
              <w:jc w:val="center"/>
              <w:rPr>
                <w:b/>
                <w:bCs/>
                <w:color w:val="002060"/>
                <w:sz w:val="20"/>
              </w:rPr>
            </w:pPr>
            <w:r>
              <w:rPr>
                <w:b/>
                <w:bCs/>
                <w:sz w:val="20"/>
              </w:rPr>
              <w:t>День детских общественных организаций России</w:t>
            </w:r>
          </w:p>
        </w:tc>
        <w:tc>
          <w:tcPr>
            <w:tcW w:w="4253" w:type="dxa"/>
            <w:shd w:val="clear" w:color="auto" w:fill="auto"/>
          </w:tcPr>
          <w:p w14:paraId="75CA013A"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619DF791"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Чтение пословиц и поговорок о дружбе</w:t>
            </w:r>
          </w:p>
          <w:p w14:paraId="042F6C4B"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Слушание песен о дружбе : В. Шаинского «Улыбка», «Песня Чебурашки» «Если с другом вышел в путь», «Песенка о друге», «Ты, да я, да мы с тобой»</w:t>
            </w:r>
          </w:p>
          <w:p w14:paraId="2A5A1AF7"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Творческая работа «Подарок для друга»</w:t>
            </w:r>
          </w:p>
          <w:p w14:paraId="5DC94587"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Коммуникативные  игры</w:t>
            </w:r>
          </w:p>
        </w:tc>
        <w:tc>
          <w:tcPr>
            <w:tcW w:w="3401" w:type="dxa"/>
            <w:shd w:val="clear" w:color="auto" w:fill="auto"/>
          </w:tcPr>
          <w:p w14:paraId="0D7D370B" w14:textId="77777777" w:rsidR="002C6E8D" w:rsidRDefault="0069355F">
            <w:pPr>
              <w:pStyle w:val="TableParagraph"/>
              <w:rPr>
                <w:b/>
                <w:sz w:val="20"/>
                <w:szCs w:val="20"/>
              </w:rPr>
            </w:pPr>
            <w:r>
              <w:rPr>
                <w:b/>
                <w:sz w:val="20"/>
                <w:szCs w:val="20"/>
              </w:rPr>
              <w:t>Фотовыставка «Мы – дружные ребята»</w:t>
            </w:r>
          </w:p>
          <w:p w14:paraId="17B56329" w14:textId="77777777" w:rsidR="002C6E8D" w:rsidRDefault="0069355F">
            <w:pPr>
              <w:pStyle w:val="TableParagraph"/>
              <w:rPr>
                <w:i/>
                <w:sz w:val="20"/>
                <w:szCs w:val="20"/>
              </w:rPr>
            </w:pPr>
            <w:r>
              <w:rPr>
                <w:i/>
                <w:sz w:val="20"/>
                <w:szCs w:val="20"/>
              </w:rPr>
              <w:t>младшая, средняя, старшая, подготовительная группы</w:t>
            </w:r>
          </w:p>
          <w:p w14:paraId="24A9DE48" w14:textId="77777777" w:rsidR="002C6E8D" w:rsidRDefault="0069355F">
            <w:pPr>
              <w:pStyle w:val="TableParagraph"/>
              <w:rPr>
                <w:b/>
                <w:sz w:val="20"/>
                <w:szCs w:val="20"/>
              </w:rPr>
            </w:pPr>
            <w:r>
              <w:rPr>
                <w:b/>
                <w:sz w:val="20"/>
                <w:szCs w:val="20"/>
              </w:rPr>
              <w:t>Изготовление коллажа: «Дружба начинается с улыбки»</w:t>
            </w:r>
          </w:p>
          <w:p w14:paraId="23C14773" w14:textId="77777777" w:rsidR="002C6E8D" w:rsidRDefault="0069355F">
            <w:pPr>
              <w:pStyle w:val="TableParagraph"/>
              <w:rPr>
                <w:sz w:val="20"/>
                <w:szCs w:val="20"/>
              </w:rPr>
            </w:pPr>
            <w:r>
              <w:rPr>
                <w:i/>
                <w:sz w:val="20"/>
                <w:szCs w:val="20"/>
              </w:rPr>
              <w:t>старшая, подготовительная группы</w:t>
            </w:r>
          </w:p>
        </w:tc>
        <w:tc>
          <w:tcPr>
            <w:tcW w:w="2870" w:type="dxa"/>
            <w:shd w:val="clear" w:color="auto" w:fill="auto"/>
          </w:tcPr>
          <w:p w14:paraId="48DED1B5" w14:textId="77777777" w:rsidR="002C6E8D" w:rsidRDefault="0069355F">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14:paraId="48C63CDB" w14:textId="77777777">
        <w:tc>
          <w:tcPr>
            <w:tcW w:w="1196" w:type="dxa"/>
            <w:tcBorders>
              <w:top w:val="none" w:sz="4" w:space="0" w:color="000000"/>
              <w:bottom w:val="single" w:sz="4" w:space="0" w:color="auto"/>
            </w:tcBorders>
            <w:shd w:val="clear" w:color="auto" w:fill="auto"/>
          </w:tcPr>
          <w:p w14:paraId="0BCD3EB1" w14:textId="77777777" w:rsidR="002C6E8D" w:rsidRDefault="002C6E8D">
            <w:pPr>
              <w:jc w:val="center"/>
              <w:rPr>
                <w:b/>
                <w:bCs/>
                <w:sz w:val="20"/>
              </w:rPr>
            </w:pPr>
          </w:p>
        </w:tc>
        <w:tc>
          <w:tcPr>
            <w:tcW w:w="1606" w:type="dxa"/>
            <w:shd w:val="clear" w:color="auto" w:fill="auto"/>
          </w:tcPr>
          <w:p w14:paraId="5BEAB656" w14:textId="77777777" w:rsidR="002C6E8D" w:rsidRDefault="0069355F">
            <w:pPr>
              <w:ind w:right="-250"/>
              <w:rPr>
                <w:bCs/>
                <w:sz w:val="20"/>
              </w:rPr>
            </w:pPr>
            <w:r>
              <w:rPr>
                <w:sz w:val="20"/>
              </w:rPr>
              <w:t>Познавательное</w:t>
            </w:r>
            <w:r>
              <w:rPr>
                <w:spacing w:val="-64"/>
                <w:sz w:val="20"/>
              </w:rPr>
              <w:t xml:space="preserve"> </w:t>
            </w:r>
            <w:r>
              <w:rPr>
                <w:sz w:val="20"/>
              </w:rPr>
              <w:t>Патриотическое</w:t>
            </w:r>
          </w:p>
        </w:tc>
        <w:tc>
          <w:tcPr>
            <w:tcW w:w="1842" w:type="dxa"/>
            <w:shd w:val="clear" w:color="auto" w:fill="auto"/>
          </w:tcPr>
          <w:p w14:paraId="5661D742" w14:textId="77777777" w:rsidR="002C6E8D" w:rsidRDefault="0069355F">
            <w:pPr>
              <w:jc w:val="center"/>
              <w:rPr>
                <w:bCs/>
                <w:sz w:val="20"/>
              </w:rPr>
            </w:pPr>
            <w:r>
              <w:rPr>
                <w:bCs/>
                <w:sz w:val="20"/>
              </w:rPr>
              <w:t>24 мая</w:t>
            </w:r>
          </w:p>
          <w:p w14:paraId="028BECE7" w14:textId="77777777" w:rsidR="002C6E8D" w:rsidRDefault="002C6E8D">
            <w:pPr>
              <w:jc w:val="center"/>
              <w:rPr>
                <w:bCs/>
                <w:sz w:val="20"/>
              </w:rPr>
            </w:pPr>
          </w:p>
          <w:p w14:paraId="4D0BF8F0" w14:textId="77777777" w:rsidR="002C6E8D" w:rsidRDefault="0069355F">
            <w:pPr>
              <w:jc w:val="center"/>
              <w:rPr>
                <w:b/>
                <w:bCs/>
                <w:color w:val="002060"/>
                <w:sz w:val="20"/>
              </w:rPr>
            </w:pPr>
            <w:r>
              <w:rPr>
                <w:b/>
                <w:bCs/>
                <w:sz w:val="20"/>
              </w:rPr>
              <w:t>День славянской письменности и культуры</w:t>
            </w:r>
          </w:p>
        </w:tc>
        <w:tc>
          <w:tcPr>
            <w:tcW w:w="4253" w:type="dxa"/>
            <w:shd w:val="clear" w:color="auto" w:fill="auto"/>
          </w:tcPr>
          <w:p w14:paraId="5F59F0AC"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14:paraId="1872CD07"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14:paraId="07305785"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14:paraId="649A31DA"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Чтение русских народных сказок</w:t>
            </w:r>
          </w:p>
          <w:p w14:paraId="0A775C4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Вечер загадок</w:t>
            </w:r>
          </w:p>
          <w:p w14:paraId="201CC33A"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словарей</w:t>
            </w:r>
          </w:p>
          <w:p w14:paraId="0A7A45F7"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14:paraId="0FDAC98F" w14:textId="77777777" w:rsidR="002C6E8D" w:rsidRDefault="0069355F">
            <w:pPr>
              <w:pStyle w:val="TableParagraph"/>
              <w:rPr>
                <w:sz w:val="20"/>
                <w:szCs w:val="20"/>
              </w:rPr>
            </w:pPr>
            <w:r>
              <w:rPr>
                <w:b/>
                <w:sz w:val="20"/>
                <w:szCs w:val="20"/>
              </w:rPr>
              <w:t>Изготовление книг - самоделок</w:t>
            </w:r>
            <w:r>
              <w:rPr>
                <w:sz w:val="20"/>
                <w:szCs w:val="20"/>
              </w:rPr>
              <w:t xml:space="preserve"> (совместное творчество детей и родителей, детей и педагогов)</w:t>
            </w:r>
          </w:p>
          <w:p w14:paraId="57732899" w14:textId="77777777" w:rsidR="002C6E8D" w:rsidRDefault="0069355F">
            <w:pPr>
              <w:pStyle w:val="TableParagraph"/>
              <w:rPr>
                <w:i/>
                <w:sz w:val="20"/>
                <w:szCs w:val="20"/>
              </w:rPr>
            </w:pPr>
            <w:r>
              <w:rPr>
                <w:i/>
                <w:sz w:val="20"/>
                <w:szCs w:val="20"/>
              </w:rPr>
              <w:t>младшая, средняя, старшая группы</w:t>
            </w:r>
          </w:p>
          <w:p w14:paraId="77E95184" w14:textId="77777777" w:rsidR="002C6E8D" w:rsidRDefault="0069355F">
            <w:pPr>
              <w:pStyle w:val="TableParagraph"/>
              <w:rPr>
                <w:b/>
                <w:sz w:val="20"/>
                <w:szCs w:val="20"/>
              </w:rPr>
            </w:pPr>
            <w:r>
              <w:rPr>
                <w:b/>
                <w:sz w:val="20"/>
                <w:szCs w:val="20"/>
              </w:rPr>
              <w:t>Праздник «День славянской письменности и культуры»</w:t>
            </w:r>
          </w:p>
          <w:p w14:paraId="4CE93049" w14:textId="77777777" w:rsidR="002C6E8D" w:rsidRDefault="0069355F">
            <w:pPr>
              <w:pStyle w:val="TableParagraph"/>
              <w:rPr>
                <w:sz w:val="20"/>
                <w:szCs w:val="20"/>
              </w:rPr>
            </w:pPr>
            <w:r>
              <w:rPr>
                <w:i/>
                <w:sz w:val="20"/>
                <w:szCs w:val="20"/>
              </w:rPr>
              <w:t>подготовительная группа</w:t>
            </w:r>
          </w:p>
        </w:tc>
        <w:tc>
          <w:tcPr>
            <w:tcW w:w="2870" w:type="dxa"/>
            <w:shd w:val="clear" w:color="auto" w:fill="auto"/>
          </w:tcPr>
          <w:p w14:paraId="28EE39C3" w14:textId="77777777" w:rsidR="002C6E8D" w:rsidRDefault="0069355F">
            <w:pPr>
              <w:pStyle w:val="TableParagraph"/>
              <w:rPr>
                <w:sz w:val="20"/>
                <w:szCs w:val="20"/>
              </w:rPr>
            </w:pPr>
            <w:r>
              <w:rPr>
                <w:sz w:val="20"/>
                <w:szCs w:val="20"/>
              </w:rPr>
              <w:t>Консультация «Испокон века книга растит человека»</w:t>
            </w:r>
          </w:p>
          <w:p w14:paraId="562AAE21" w14:textId="77777777" w:rsidR="002C6E8D" w:rsidRDefault="002C6E8D">
            <w:pPr>
              <w:pStyle w:val="TableParagraph"/>
              <w:rPr>
                <w:sz w:val="20"/>
                <w:szCs w:val="20"/>
              </w:rPr>
            </w:pPr>
          </w:p>
          <w:p w14:paraId="3E66FBFC" w14:textId="77777777" w:rsidR="002C6E8D" w:rsidRDefault="0069355F">
            <w:pPr>
              <w:pStyle w:val="TableParagraph"/>
              <w:rPr>
                <w:sz w:val="20"/>
                <w:szCs w:val="20"/>
              </w:rPr>
            </w:pPr>
            <w:r>
              <w:rPr>
                <w:sz w:val="20"/>
                <w:szCs w:val="20"/>
              </w:rPr>
              <w:t>Участие родителей в изготовлении книг – самоделок</w:t>
            </w:r>
          </w:p>
          <w:p w14:paraId="0FDDBDC7" w14:textId="77777777" w:rsidR="002C6E8D" w:rsidRDefault="0069355F">
            <w:pPr>
              <w:pStyle w:val="TableParagraph"/>
              <w:rPr>
                <w:sz w:val="20"/>
                <w:szCs w:val="20"/>
              </w:rPr>
            </w:pPr>
            <w:r>
              <w:rPr>
                <w:sz w:val="20"/>
                <w:szCs w:val="20"/>
              </w:rPr>
              <w:t>Совместное посещен ие детской библиотеки</w:t>
            </w:r>
          </w:p>
        </w:tc>
      </w:tr>
      <w:tr w:rsidR="002C6E8D" w14:paraId="183999B3" w14:textId="77777777">
        <w:tc>
          <w:tcPr>
            <w:tcW w:w="1196" w:type="dxa"/>
            <w:tcBorders>
              <w:top w:val="single" w:sz="4" w:space="0" w:color="auto"/>
              <w:bottom w:val="single" w:sz="4" w:space="0" w:color="auto"/>
            </w:tcBorders>
            <w:shd w:val="clear" w:color="auto" w:fill="auto"/>
          </w:tcPr>
          <w:p w14:paraId="781974EC" w14:textId="77777777" w:rsidR="002C6E8D" w:rsidRDefault="0069355F">
            <w:pPr>
              <w:jc w:val="center"/>
              <w:rPr>
                <w:b/>
                <w:bCs/>
                <w:sz w:val="20"/>
              </w:rPr>
            </w:pPr>
            <w:r>
              <w:rPr>
                <w:b/>
                <w:bCs/>
                <w:sz w:val="20"/>
              </w:rPr>
              <w:t>июнь</w:t>
            </w:r>
          </w:p>
          <w:p w14:paraId="03A77A00" w14:textId="77777777" w:rsidR="002C6E8D" w:rsidRDefault="002C6E8D">
            <w:pPr>
              <w:jc w:val="center"/>
              <w:rPr>
                <w:b/>
                <w:bCs/>
                <w:sz w:val="20"/>
              </w:rPr>
            </w:pPr>
          </w:p>
        </w:tc>
        <w:tc>
          <w:tcPr>
            <w:tcW w:w="1606" w:type="dxa"/>
            <w:shd w:val="clear" w:color="auto" w:fill="auto"/>
          </w:tcPr>
          <w:p w14:paraId="4AFFF3A4" w14:textId="77777777" w:rsidR="002C6E8D" w:rsidRDefault="0069355F">
            <w:pPr>
              <w:rPr>
                <w:bCs/>
                <w:sz w:val="20"/>
              </w:rPr>
            </w:pPr>
            <w:r>
              <w:rPr>
                <w:bCs/>
                <w:sz w:val="20"/>
              </w:rPr>
              <w:lastRenderedPageBreak/>
              <w:t>Социальное</w:t>
            </w:r>
          </w:p>
          <w:p w14:paraId="5832C9C5" w14:textId="77777777" w:rsidR="002C6E8D" w:rsidRDefault="0069355F">
            <w:pPr>
              <w:rPr>
                <w:bCs/>
                <w:sz w:val="20"/>
              </w:rPr>
            </w:pPr>
            <w:r>
              <w:rPr>
                <w:bCs/>
                <w:sz w:val="20"/>
              </w:rPr>
              <w:lastRenderedPageBreak/>
              <w:t>Познавательное</w:t>
            </w:r>
          </w:p>
          <w:p w14:paraId="2F7379B0" w14:textId="77777777" w:rsidR="002C6E8D" w:rsidRDefault="002C6E8D">
            <w:pPr>
              <w:rPr>
                <w:sz w:val="20"/>
              </w:rPr>
            </w:pPr>
          </w:p>
        </w:tc>
        <w:tc>
          <w:tcPr>
            <w:tcW w:w="1842" w:type="dxa"/>
            <w:shd w:val="clear" w:color="auto" w:fill="auto"/>
          </w:tcPr>
          <w:p w14:paraId="7C1016B9" w14:textId="77777777" w:rsidR="002C6E8D" w:rsidRDefault="0069355F">
            <w:pPr>
              <w:jc w:val="center"/>
              <w:rPr>
                <w:bCs/>
                <w:sz w:val="20"/>
              </w:rPr>
            </w:pPr>
            <w:r>
              <w:rPr>
                <w:bCs/>
                <w:sz w:val="20"/>
              </w:rPr>
              <w:lastRenderedPageBreak/>
              <w:t>1 июня</w:t>
            </w:r>
          </w:p>
          <w:p w14:paraId="1044A37B" w14:textId="77777777" w:rsidR="002C6E8D" w:rsidRDefault="002C6E8D">
            <w:pPr>
              <w:jc w:val="center"/>
              <w:rPr>
                <w:bCs/>
                <w:sz w:val="20"/>
              </w:rPr>
            </w:pPr>
          </w:p>
          <w:p w14:paraId="34406B4B" w14:textId="77777777" w:rsidR="002C6E8D" w:rsidRDefault="0069355F">
            <w:pPr>
              <w:jc w:val="center"/>
              <w:rPr>
                <w:b/>
                <w:bCs/>
                <w:sz w:val="20"/>
              </w:rPr>
            </w:pPr>
            <w:r>
              <w:rPr>
                <w:bCs/>
                <w:sz w:val="20"/>
              </w:rPr>
              <w:t xml:space="preserve"> </w:t>
            </w:r>
            <w:r>
              <w:rPr>
                <w:b/>
                <w:bCs/>
                <w:sz w:val="20"/>
              </w:rPr>
              <w:t>День защиты детей</w:t>
            </w:r>
          </w:p>
        </w:tc>
        <w:tc>
          <w:tcPr>
            <w:tcW w:w="4253" w:type="dxa"/>
            <w:shd w:val="clear" w:color="auto" w:fill="auto"/>
          </w:tcPr>
          <w:p w14:paraId="2660EC45" w14:textId="77777777" w:rsidR="002C6E8D" w:rsidRDefault="0069355F" w:rsidP="00E04FBF">
            <w:pPr>
              <w:pStyle w:val="TableParagraph"/>
              <w:numPr>
                <w:ilvl w:val="0"/>
                <w:numId w:val="50"/>
              </w:numPr>
              <w:tabs>
                <w:tab w:val="left" w:pos="492"/>
              </w:tabs>
              <w:ind w:left="0" w:firstLine="360"/>
              <w:jc w:val="both"/>
              <w:rPr>
                <w:sz w:val="20"/>
                <w:szCs w:val="20"/>
              </w:rPr>
            </w:pPr>
            <w:r>
              <w:rPr>
                <w:sz w:val="20"/>
                <w:szCs w:val="20"/>
              </w:rPr>
              <w:lastRenderedPageBreak/>
              <w:t xml:space="preserve">Чтение стихотворений: И. Суриков </w:t>
            </w:r>
            <w:r>
              <w:rPr>
                <w:sz w:val="20"/>
                <w:szCs w:val="20"/>
              </w:rPr>
              <w:lastRenderedPageBreak/>
              <w:t>«Детство», «Детство золотое», «Как быстро вырастают дети…», И. Бунин «Детство»; Чтение В. Драгунского «Денискины рассказы»</w:t>
            </w:r>
          </w:p>
          <w:p w14:paraId="6F54EC9A" w14:textId="77777777"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на тему «Краски лета»</w:t>
            </w:r>
          </w:p>
          <w:p w14:paraId="2805D279" w14:textId="77777777"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14:paraId="02682F9F" w14:textId="77777777" w:rsidR="002C6E8D" w:rsidRDefault="0069355F">
            <w:pPr>
              <w:pStyle w:val="TableParagraph"/>
              <w:rPr>
                <w:b/>
                <w:sz w:val="20"/>
                <w:szCs w:val="20"/>
              </w:rPr>
            </w:pPr>
            <w:r>
              <w:rPr>
                <w:b/>
                <w:sz w:val="20"/>
                <w:szCs w:val="20"/>
              </w:rPr>
              <w:lastRenderedPageBreak/>
              <w:t>Праздник «День защиты детей»,</w:t>
            </w:r>
          </w:p>
          <w:p w14:paraId="71F79B0F" w14:textId="77777777" w:rsidR="002C6E8D" w:rsidRDefault="0069355F">
            <w:pPr>
              <w:pStyle w:val="TableParagraph"/>
              <w:rPr>
                <w:b/>
                <w:sz w:val="20"/>
                <w:szCs w:val="20"/>
              </w:rPr>
            </w:pPr>
            <w:r>
              <w:rPr>
                <w:b/>
                <w:sz w:val="20"/>
                <w:szCs w:val="20"/>
              </w:rPr>
              <w:lastRenderedPageBreak/>
              <w:t>- запуск в небо шариков с желаниями детей</w:t>
            </w:r>
          </w:p>
          <w:p w14:paraId="43048669" w14:textId="77777777" w:rsidR="002C6E8D" w:rsidRDefault="0069355F">
            <w:pPr>
              <w:pStyle w:val="TableParagraph"/>
              <w:rPr>
                <w:i/>
                <w:sz w:val="20"/>
                <w:szCs w:val="20"/>
              </w:rPr>
            </w:pPr>
            <w:r>
              <w:rPr>
                <w:i/>
                <w:sz w:val="20"/>
                <w:szCs w:val="20"/>
              </w:rPr>
              <w:t>младшая, средняя, старшая, подготовительная группы</w:t>
            </w:r>
          </w:p>
        </w:tc>
        <w:tc>
          <w:tcPr>
            <w:tcW w:w="2870" w:type="dxa"/>
            <w:shd w:val="clear" w:color="auto" w:fill="auto"/>
          </w:tcPr>
          <w:p w14:paraId="1FA55392" w14:textId="77777777" w:rsidR="002C6E8D" w:rsidRDefault="0069355F">
            <w:pPr>
              <w:pStyle w:val="TableParagraph"/>
              <w:rPr>
                <w:sz w:val="20"/>
                <w:szCs w:val="20"/>
              </w:rPr>
            </w:pPr>
            <w:r>
              <w:rPr>
                <w:sz w:val="20"/>
                <w:szCs w:val="20"/>
              </w:rPr>
              <w:lastRenderedPageBreak/>
              <w:t xml:space="preserve">Памятки для родителей: </w:t>
            </w:r>
            <w:r>
              <w:rPr>
                <w:sz w:val="20"/>
                <w:szCs w:val="20"/>
              </w:rPr>
              <w:lastRenderedPageBreak/>
              <w:t>«Десять Заповедей для родителей», «Защита прав и достоинство ребёнка в семье»</w:t>
            </w:r>
          </w:p>
          <w:p w14:paraId="2483D152" w14:textId="77777777" w:rsidR="002C6E8D" w:rsidRDefault="002C6E8D">
            <w:pPr>
              <w:pStyle w:val="TableParagraph"/>
              <w:rPr>
                <w:sz w:val="20"/>
                <w:szCs w:val="20"/>
              </w:rPr>
            </w:pPr>
          </w:p>
          <w:p w14:paraId="700202FD" w14:textId="77777777" w:rsidR="002C6E8D" w:rsidRDefault="0069355F">
            <w:pPr>
              <w:pStyle w:val="TableParagraph"/>
              <w:rPr>
                <w:sz w:val="20"/>
                <w:szCs w:val="20"/>
              </w:rPr>
            </w:pPr>
            <w:r>
              <w:rPr>
                <w:sz w:val="20"/>
                <w:szCs w:val="20"/>
              </w:rPr>
              <w:t>Помощь в организации праздника «День защиты детей»</w:t>
            </w:r>
          </w:p>
        </w:tc>
      </w:tr>
      <w:tr w:rsidR="002C6E8D" w14:paraId="636872C4" w14:textId="77777777">
        <w:tc>
          <w:tcPr>
            <w:tcW w:w="1196" w:type="dxa"/>
            <w:tcBorders>
              <w:top w:val="single" w:sz="4" w:space="0" w:color="auto"/>
              <w:bottom w:val="none" w:sz="4" w:space="0" w:color="000000"/>
            </w:tcBorders>
            <w:shd w:val="clear" w:color="auto" w:fill="auto"/>
          </w:tcPr>
          <w:p w14:paraId="74CA302E" w14:textId="77777777" w:rsidR="002C6E8D" w:rsidRDefault="002C6E8D">
            <w:pPr>
              <w:jc w:val="center"/>
              <w:rPr>
                <w:b/>
                <w:bCs/>
                <w:sz w:val="20"/>
              </w:rPr>
            </w:pPr>
          </w:p>
        </w:tc>
        <w:tc>
          <w:tcPr>
            <w:tcW w:w="1606" w:type="dxa"/>
            <w:shd w:val="clear" w:color="auto" w:fill="auto"/>
          </w:tcPr>
          <w:p w14:paraId="0BA751D8" w14:textId="77777777" w:rsidR="002C6E8D" w:rsidRDefault="0069355F">
            <w:pPr>
              <w:rPr>
                <w:bCs/>
                <w:sz w:val="20"/>
              </w:rPr>
            </w:pPr>
            <w:r>
              <w:rPr>
                <w:bCs/>
                <w:sz w:val="20"/>
              </w:rPr>
              <w:t>Социальное</w:t>
            </w:r>
          </w:p>
          <w:p w14:paraId="2CFB8C22" w14:textId="77777777" w:rsidR="002C6E8D" w:rsidRDefault="0069355F">
            <w:pPr>
              <w:rPr>
                <w:bCs/>
                <w:sz w:val="20"/>
              </w:rPr>
            </w:pPr>
            <w:r>
              <w:rPr>
                <w:bCs/>
                <w:sz w:val="20"/>
              </w:rPr>
              <w:t>Познавательное</w:t>
            </w:r>
          </w:p>
          <w:p w14:paraId="493BC4D3" w14:textId="77777777" w:rsidR="002C6E8D" w:rsidRDefault="002C6E8D">
            <w:pPr>
              <w:rPr>
                <w:sz w:val="20"/>
              </w:rPr>
            </w:pPr>
          </w:p>
        </w:tc>
        <w:tc>
          <w:tcPr>
            <w:tcW w:w="1842" w:type="dxa"/>
            <w:shd w:val="clear" w:color="auto" w:fill="auto"/>
          </w:tcPr>
          <w:p w14:paraId="14FAAFA4" w14:textId="77777777" w:rsidR="002C6E8D" w:rsidRDefault="0069355F">
            <w:pPr>
              <w:jc w:val="center"/>
              <w:rPr>
                <w:bCs/>
                <w:sz w:val="20"/>
              </w:rPr>
            </w:pPr>
            <w:r>
              <w:rPr>
                <w:bCs/>
                <w:sz w:val="20"/>
              </w:rPr>
              <w:t>6 июня</w:t>
            </w:r>
          </w:p>
          <w:p w14:paraId="7030EA03" w14:textId="77777777" w:rsidR="002C6E8D" w:rsidRDefault="002C6E8D">
            <w:pPr>
              <w:jc w:val="center"/>
              <w:rPr>
                <w:bCs/>
                <w:sz w:val="20"/>
              </w:rPr>
            </w:pPr>
          </w:p>
          <w:p w14:paraId="1F8E6137" w14:textId="77777777" w:rsidR="002C6E8D" w:rsidRDefault="0069355F">
            <w:pPr>
              <w:jc w:val="center"/>
              <w:rPr>
                <w:b/>
                <w:bCs/>
                <w:sz w:val="20"/>
              </w:rPr>
            </w:pPr>
            <w:r>
              <w:rPr>
                <w:bCs/>
                <w:sz w:val="20"/>
              </w:rPr>
              <w:t xml:space="preserve"> </w:t>
            </w:r>
            <w:r>
              <w:rPr>
                <w:b/>
                <w:bCs/>
                <w:sz w:val="20"/>
              </w:rPr>
              <w:t>День русского языка</w:t>
            </w:r>
          </w:p>
        </w:tc>
        <w:tc>
          <w:tcPr>
            <w:tcW w:w="4253" w:type="dxa"/>
            <w:shd w:val="clear" w:color="auto" w:fill="auto"/>
          </w:tcPr>
          <w:p w14:paraId="343432A7"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14:paraId="518808EF"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14:paraId="6ACB919D"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пословиц и поговорок о слове</w:t>
            </w:r>
          </w:p>
          <w:p w14:paraId="1E9E173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Беседа «Эти мудрые русские сказки!»</w:t>
            </w:r>
          </w:p>
          <w:p w14:paraId="31EE6BE2"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14:paraId="22AD8615" w14:textId="77777777" w:rsidR="002C6E8D" w:rsidRDefault="0069355F">
            <w:pPr>
              <w:pStyle w:val="TableParagraph"/>
              <w:rPr>
                <w:b/>
                <w:sz w:val="20"/>
                <w:szCs w:val="20"/>
              </w:rPr>
            </w:pPr>
            <w:r>
              <w:rPr>
                <w:b/>
                <w:sz w:val="20"/>
                <w:szCs w:val="20"/>
              </w:rPr>
              <w:t>Квест – игра « В волшебной стране сказок»</w:t>
            </w:r>
          </w:p>
          <w:p w14:paraId="75FDAA51" w14:textId="77777777" w:rsidR="002C6E8D" w:rsidRDefault="0069355F">
            <w:pPr>
              <w:pStyle w:val="TableParagraph"/>
              <w:rPr>
                <w:b/>
                <w:sz w:val="20"/>
                <w:szCs w:val="20"/>
              </w:rPr>
            </w:pPr>
            <w:r>
              <w:rPr>
                <w:i/>
                <w:sz w:val="20"/>
                <w:szCs w:val="20"/>
              </w:rPr>
              <w:t>средняя, старшая, подготовительная группы</w:t>
            </w:r>
          </w:p>
          <w:p w14:paraId="1F7BEBB3" w14:textId="77777777" w:rsidR="002C6E8D" w:rsidRDefault="002C6E8D">
            <w:pPr>
              <w:pStyle w:val="TableParagraph"/>
              <w:rPr>
                <w:b/>
                <w:sz w:val="20"/>
                <w:szCs w:val="20"/>
              </w:rPr>
            </w:pPr>
          </w:p>
        </w:tc>
        <w:tc>
          <w:tcPr>
            <w:tcW w:w="2870" w:type="dxa"/>
            <w:shd w:val="clear" w:color="auto" w:fill="auto"/>
          </w:tcPr>
          <w:p w14:paraId="700DF8AF" w14:textId="77777777" w:rsidR="002C6E8D" w:rsidRDefault="0069355F">
            <w:pPr>
              <w:pStyle w:val="TableParagraph"/>
              <w:rPr>
                <w:sz w:val="20"/>
                <w:szCs w:val="20"/>
              </w:rPr>
            </w:pPr>
            <w:r>
              <w:rPr>
                <w:sz w:val="20"/>
                <w:szCs w:val="20"/>
              </w:rPr>
              <w:t>Папка-передвижка «Любите и берегите наш родной язык»</w:t>
            </w:r>
          </w:p>
          <w:p w14:paraId="630A366D" w14:textId="77777777" w:rsidR="002C6E8D" w:rsidRDefault="002C6E8D">
            <w:pPr>
              <w:pStyle w:val="TableParagraph"/>
              <w:rPr>
                <w:sz w:val="20"/>
                <w:szCs w:val="20"/>
              </w:rPr>
            </w:pPr>
          </w:p>
          <w:p w14:paraId="19D6E052" w14:textId="77777777" w:rsidR="002C6E8D" w:rsidRDefault="0069355F">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2C6E8D" w14:paraId="146E1D6F" w14:textId="77777777">
        <w:tc>
          <w:tcPr>
            <w:tcW w:w="1196" w:type="dxa"/>
            <w:vMerge w:val="restart"/>
            <w:tcBorders>
              <w:top w:val="none" w:sz="4" w:space="0" w:color="000000"/>
            </w:tcBorders>
            <w:shd w:val="clear" w:color="auto" w:fill="auto"/>
          </w:tcPr>
          <w:p w14:paraId="3907C642" w14:textId="77777777" w:rsidR="002C6E8D" w:rsidRDefault="002C6E8D">
            <w:pPr>
              <w:jc w:val="center"/>
              <w:rPr>
                <w:b/>
                <w:bCs/>
                <w:sz w:val="20"/>
              </w:rPr>
            </w:pPr>
          </w:p>
        </w:tc>
        <w:tc>
          <w:tcPr>
            <w:tcW w:w="1606" w:type="dxa"/>
            <w:shd w:val="clear" w:color="auto" w:fill="auto"/>
          </w:tcPr>
          <w:p w14:paraId="7A4DB1E2" w14:textId="77777777" w:rsidR="002C6E8D" w:rsidRDefault="0069355F">
            <w:pPr>
              <w:rPr>
                <w:bCs/>
                <w:sz w:val="20"/>
              </w:rPr>
            </w:pPr>
            <w:r>
              <w:rPr>
                <w:bCs/>
                <w:sz w:val="20"/>
              </w:rPr>
              <w:t>Патриотическое</w:t>
            </w:r>
          </w:p>
          <w:p w14:paraId="11AE1820" w14:textId="77777777" w:rsidR="002C6E8D" w:rsidRDefault="0069355F">
            <w:pPr>
              <w:rPr>
                <w:bCs/>
                <w:sz w:val="20"/>
              </w:rPr>
            </w:pPr>
            <w:r>
              <w:rPr>
                <w:bCs/>
                <w:sz w:val="20"/>
              </w:rPr>
              <w:t>Социальное</w:t>
            </w:r>
          </w:p>
          <w:p w14:paraId="5EE04230" w14:textId="77777777" w:rsidR="002C6E8D" w:rsidRDefault="0069355F">
            <w:pPr>
              <w:rPr>
                <w:bCs/>
                <w:sz w:val="20"/>
              </w:rPr>
            </w:pPr>
            <w:r>
              <w:rPr>
                <w:bCs/>
                <w:sz w:val="20"/>
              </w:rPr>
              <w:t>Познавательное</w:t>
            </w:r>
          </w:p>
          <w:p w14:paraId="5C581EFA" w14:textId="77777777" w:rsidR="002C6E8D" w:rsidRDefault="002C6E8D">
            <w:pPr>
              <w:rPr>
                <w:sz w:val="20"/>
              </w:rPr>
            </w:pPr>
          </w:p>
        </w:tc>
        <w:tc>
          <w:tcPr>
            <w:tcW w:w="1842" w:type="dxa"/>
            <w:shd w:val="clear" w:color="auto" w:fill="auto"/>
          </w:tcPr>
          <w:p w14:paraId="3BA93A1B" w14:textId="77777777" w:rsidR="002C6E8D" w:rsidRDefault="0069355F">
            <w:pPr>
              <w:jc w:val="center"/>
              <w:rPr>
                <w:bCs/>
                <w:sz w:val="20"/>
              </w:rPr>
            </w:pPr>
            <w:r>
              <w:rPr>
                <w:bCs/>
                <w:sz w:val="20"/>
              </w:rPr>
              <w:t>12 июня</w:t>
            </w:r>
          </w:p>
          <w:p w14:paraId="6626FD1E" w14:textId="77777777" w:rsidR="002C6E8D" w:rsidRDefault="002C6E8D">
            <w:pPr>
              <w:jc w:val="center"/>
              <w:rPr>
                <w:bCs/>
                <w:sz w:val="20"/>
              </w:rPr>
            </w:pPr>
          </w:p>
          <w:p w14:paraId="00C9438A" w14:textId="77777777" w:rsidR="002C6E8D" w:rsidRDefault="0069355F">
            <w:pPr>
              <w:jc w:val="center"/>
              <w:rPr>
                <w:b/>
                <w:bCs/>
                <w:sz w:val="20"/>
              </w:rPr>
            </w:pPr>
            <w:r>
              <w:rPr>
                <w:b/>
                <w:bCs/>
                <w:sz w:val="20"/>
              </w:rPr>
              <w:t>День России</w:t>
            </w:r>
          </w:p>
        </w:tc>
        <w:tc>
          <w:tcPr>
            <w:tcW w:w="4253" w:type="dxa"/>
            <w:shd w:val="clear" w:color="auto" w:fill="auto"/>
          </w:tcPr>
          <w:p w14:paraId="4430BE3A"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Игры-речевки «Наша Родина-Россия», «Нет на свете Родины красивей»</w:t>
            </w:r>
          </w:p>
          <w:p w14:paraId="1CFEA0A6" w14:textId="77777777" w:rsidR="002C6E8D" w:rsidRDefault="0069355F" w:rsidP="00E04FBF">
            <w:pPr>
              <w:pStyle w:val="TableParagraph"/>
              <w:numPr>
                <w:ilvl w:val="0"/>
                <w:numId w:val="49"/>
              </w:numPr>
              <w:tabs>
                <w:tab w:val="left" w:pos="492"/>
              </w:tabs>
              <w:jc w:val="both"/>
              <w:rPr>
                <w:sz w:val="20"/>
                <w:szCs w:val="20"/>
              </w:rPr>
            </w:pPr>
            <w:r>
              <w:rPr>
                <w:sz w:val="20"/>
                <w:szCs w:val="20"/>
              </w:rPr>
              <w:t>Беседа «Моя малая Родина»</w:t>
            </w:r>
          </w:p>
          <w:p w14:paraId="6F65BC9F"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стихотворений о России, разучивание пословиц, прослушивание песни гимн России с детьми</w:t>
            </w:r>
          </w:p>
          <w:p w14:paraId="2D020212"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символики РФ</w:t>
            </w:r>
          </w:p>
          <w:p w14:paraId="41162C01"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Слушание Лебедев-Кумач «Песня о Родине»</w:t>
            </w:r>
          </w:p>
        </w:tc>
        <w:tc>
          <w:tcPr>
            <w:tcW w:w="3401" w:type="dxa"/>
            <w:shd w:val="clear" w:color="auto" w:fill="auto"/>
          </w:tcPr>
          <w:p w14:paraId="0AA2F670" w14:textId="77777777" w:rsidR="002C6E8D" w:rsidRDefault="0069355F">
            <w:pPr>
              <w:pStyle w:val="TableParagraph"/>
              <w:rPr>
                <w:b/>
                <w:sz w:val="20"/>
                <w:szCs w:val="20"/>
              </w:rPr>
            </w:pPr>
            <w:r>
              <w:rPr>
                <w:b/>
                <w:sz w:val="20"/>
                <w:szCs w:val="20"/>
              </w:rPr>
              <w:t>Праздник «12 июня-День России»</w:t>
            </w:r>
          </w:p>
          <w:p w14:paraId="28D4D286" w14:textId="77777777" w:rsidR="002C6E8D" w:rsidRDefault="0069355F">
            <w:pPr>
              <w:pStyle w:val="TableParagraph"/>
              <w:rPr>
                <w:b/>
                <w:sz w:val="20"/>
                <w:szCs w:val="20"/>
              </w:rPr>
            </w:pPr>
            <w:r>
              <w:rPr>
                <w:i/>
                <w:sz w:val="20"/>
                <w:szCs w:val="20"/>
              </w:rPr>
              <w:t>средняя, старшая, подготовительная группы</w:t>
            </w:r>
          </w:p>
          <w:p w14:paraId="079D1C20" w14:textId="77777777" w:rsidR="002C6E8D" w:rsidRDefault="0069355F">
            <w:pPr>
              <w:pStyle w:val="TableParagraph"/>
              <w:rPr>
                <w:i/>
                <w:sz w:val="20"/>
                <w:szCs w:val="20"/>
              </w:rPr>
            </w:pPr>
            <w:r>
              <w:rPr>
                <w:i/>
                <w:sz w:val="20"/>
                <w:szCs w:val="20"/>
              </w:rPr>
              <w:t>младшая группа – гости на празднике</w:t>
            </w:r>
          </w:p>
        </w:tc>
        <w:tc>
          <w:tcPr>
            <w:tcW w:w="2870" w:type="dxa"/>
            <w:shd w:val="clear" w:color="auto" w:fill="auto"/>
          </w:tcPr>
          <w:p w14:paraId="314CA901" w14:textId="77777777" w:rsidR="002C6E8D" w:rsidRDefault="0069355F">
            <w:pPr>
              <w:pStyle w:val="TableParagraph"/>
              <w:rPr>
                <w:sz w:val="20"/>
                <w:szCs w:val="20"/>
              </w:rPr>
            </w:pPr>
            <w:r>
              <w:rPr>
                <w:sz w:val="20"/>
                <w:szCs w:val="20"/>
              </w:rPr>
              <w:t>Рекомендации «Как знакомить ребенка с родным краем»</w:t>
            </w:r>
          </w:p>
          <w:p w14:paraId="64FC59BD" w14:textId="77777777" w:rsidR="002C6E8D" w:rsidRDefault="002C6E8D">
            <w:pPr>
              <w:pStyle w:val="TableParagraph"/>
              <w:rPr>
                <w:sz w:val="20"/>
                <w:szCs w:val="20"/>
              </w:rPr>
            </w:pPr>
          </w:p>
          <w:p w14:paraId="400B815A" w14:textId="77777777" w:rsidR="002C6E8D" w:rsidRDefault="0069355F">
            <w:pPr>
              <w:pStyle w:val="TableParagraph"/>
              <w:rPr>
                <w:sz w:val="20"/>
                <w:szCs w:val="20"/>
              </w:rPr>
            </w:pPr>
            <w:r>
              <w:rPr>
                <w:sz w:val="20"/>
                <w:szCs w:val="20"/>
              </w:rPr>
              <w:t>Консультация «Воспитание чувства любви к своей малой Родине»</w:t>
            </w:r>
          </w:p>
        </w:tc>
      </w:tr>
      <w:tr w:rsidR="002C6E8D" w14:paraId="22E13654" w14:textId="77777777">
        <w:tc>
          <w:tcPr>
            <w:tcW w:w="1196" w:type="dxa"/>
            <w:vMerge/>
            <w:tcBorders>
              <w:top w:val="none" w:sz="4" w:space="0" w:color="000000"/>
            </w:tcBorders>
            <w:shd w:val="clear" w:color="auto" w:fill="auto"/>
          </w:tcPr>
          <w:p w14:paraId="5F6BE697" w14:textId="77777777" w:rsidR="002C6E8D" w:rsidRDefault="002C6E8D">
            <w:pPr>
              <w:jc w:val="center"/>
              <w:rPr>
                <w:b/>
                <w:bCs/>
                <w:sz w:val="20"/>
              </w:rPr>
            </w:pPr>
          </w:p>
        </w:tc>
        <w:tc>
          <w:tcPr>
            <w:tcW w:w="1606" w:type="dxa"/>
            <w:shd w:val="clear" w:color="auto" w:fill="auto"/>
          </w:tcPr>
          <w:p w14:paraId="497A22B2" w14:textId="77777777" w:rsidR="002C6E8D" w:rsidRDefault="002C6E8D">
            <w:pPr>
              <w:rPr>
                <w:bCs/>
                <w:sz w:val="20"/>
              </w:rPr>
            </w:pPr>
          </w:p>
        </w:tc>
        <w:tc>
          <w:tcPr>
            <w:tcW w:w="1842" w:type="dxa"/>
            <w:shd w:val="clear" w:color="auto" w:fill="auto"/>
          </w:tcPr>
          <w:p w14:paraId="6D91D975" w14:textId="77777777" w:rsidR="002C6E8D" w:rsidRDefault="0069355F">
            <w:pPr>
              <w:jc w:val="center"/>
              <w:rPr>
                <w:bCs/>
                <w:sz w:val="20"/>
              </w:rPr>
            </w:pPr>
            <w:r>
              <w:rPr>
                <w:bCs/>
                <w:sz w:val="20"/>
                <w:highlight w:val="green"/>
              </w:rPr>
              <w:t>Сабантуй</w:t>
            </w:r>
          </w:p>
        </w:tc>
        <w:tc>
          <w:tcPr>
            <w:tcW w:w="4253" w:type="dxa"/>
            <w:shd w:val="clear" w:color="auto" w:fill="auto"/>
          </w:tcPr>
          <w:p w14:paraId="0F5052B2" w14:textId="77777777" w:rsidR="002C6E8D" w:rsidRDefault="002C6E8D" w:rsidP="00E04FBF">
            <w:pPr>
              <w:pStyle w:val="TableParagraph"/>
              <w:numPr>
                <w:ilvl w:val="0"/>
                <w:numId w:val="49"/>
              </w:numPr>
              <w:tabs>
                <w:tab w:val="left" w:pos="492"/>
              </w:tabs>
              <w:ind w:left="34" w:firstLine="326"/>
              <w:jc w:val="both"/>
              <w:rPr>
                <w:sz w:val="20"/>
                <w:szCs w:val="20"/>
              </w:rPr>
            </w:pPr>
          </w:p>
        </w:tc>
        <w:tc>
          <w:tcPr>
            <w:tcW w:w="3401" w:type="dxa"/>
            <w:shd w:val="clear" w:color="auto" w:fill="auto"/>
          </w:tcPr>
          <w:p w14:paraId="17812D70" w14:textId="77777777" w:rsidR="002C6E8D" w:rsidRDefault="002C6E8D">
            <w:pPr>
              <w:pStyle w:val="TableParagraph"/>
              <w:rPr>
                <w:b/>
                <w:sz w:val="20"/>
                <w:szCs w:val="20"/>
              </w:rPr>
            </w:pPr>
          </w:p>
        </w:tc>
        <w:tc>
          <w:tcPr>
            <w:tcW w:w="2870" w:type="dxa"/>
            <w:shd w:val="clear" w:color="auto" w:fill="auto"/>
          </w:tcPr>
          <w:p w14:paraId="51B8F30F" w14:textId="77777777" w:rsidR="002C6E8D" w:rsidRDefault="0069355F">
            <w:pPr>
              <w:pStyle w:val="TableParagraph"/>
              <w:rPr>
                <w:sz w:val="20"/>
                <w:szCs w:val="20"/>
                <w:highlight w:val="green"/>
              </w:rPr>
            </w:pPr>
            <w:r>
              <w:rPr>
                <w:sz w:val="20"/>
                <w:szCs w:val="20"/>
                <w:highlight w:val="green"/>
              </w:rPr>
              <w:t>Буклет «Из истории праздника»</w:t>
            </w:r>
          </w:p>
          <w:p w14:paraId="3F516A54" w14:textId="77777777" w:rsidR="002C6E8D" w:rsidRDefault="0069355F">
            <w:pPr>
              <w:pStyle w:val="TableParagraph"/>
              <w:rPr>
                <w:sz w:val="20"/>
                <w:szCs w:val="20"/>
              </w:rPr>
            </w:pPr>
            <w:r>
              <w:rPr>
                <w:sz w:val="20"/>
                <w:szCs w:val="20"/>
                <w:highlight w:val="green"/>
              </w:rPr>
              <w:t>Помощь в организации праздника</w:t>
            </w:r>
          </w:p>
          <w:p w14:paraId="3168F73A" w14:textId="77777777" w:rsidR="002C6E8D" w:rsidRDefault="0069355F">
            <w:pPr>
              <w:pStyle w:val="TableParagraph"/>
              <w:rPr>
                <w:sz w:val="20"/>
                <w:szCs w:val="20"/>
              </w:rPr>
            </w:pPr>
            <w:r>
              <w:rPr>
                <w:sz w:val="20"/>
                <w:szCs w:val="20"/>
                <w:highlight w:val="green"/>
              </w:rPr>
              <w:t>Медиарепортаж «Наш семейный сабантуй»</w:t>
            </w:r>
          </w:p>
        </w:tc>
      </w:tr>
      <w:tr w:rsidR="002C6E8D" w14:paraId="713219AF" w14:textId="77777777">
        <w:tc>
          <w:tcPr>
            <w:tcW w:w="1196" w:type="dxa"/>
            <w:vMerge/>
            <w:tcBorders>
              <w:bottom w:val="single" w:sz="4" w:space="0" w:color="auto"/>
            </w:tcBorders>
            <w:shd w:val="clear" w:color="auto" w:fill="auto"/>
          </w:tcPr>
          <w:p w14:paraId="34EDE838" w14:textId="77777777" w:rsidR="002C6E8D" w:rsidRDefault="002C6E8D">
            <w:pPr>
              <w:jc w:val="center"/>
              <w:rPr>
                <w:b/>
                <w:bCs/>
                <w:sz w:val="20"/>
              </w:rPr>
            </w:pPr>
          </w:p>
        </w:tc>
        <w:tc>
          <w:tcPr>
            <w:tcW w:w="1606" w:type="dxa"/>
            <w:shd w:val="clear" w:color="auto" w:fill="auto"/>
          </w:tcPr>
          <w:p w14:paraId="25F26C8F" w14:textId="77777777" w:rsidR="002C6E8D" w:rsidRDefault="0069355F">
            <w:pPr>
              <w:rPr>
                <w:bCs/>
                <w:sz w:val="20"/>
              </w:rPr>
            </w:pPr>
            <w:r>
              <w:rPr>
                <w:bCs/>
                <w:sz w:val="20"/>
              </w:rPr>
              <w:t>Патриотическое</w:t>
            </w:r>
          </w:p>
          <w:p w14:paraId="603B76F9" w14:textId="77777777" w:rsidR="002C6E8D" w:rsidRDefault="0069355F">
            <w:pPr>
              <w:rPr>
                <w:bCs/>
                <w:sz w:val="20"/>
              </w:rPr>
            </w:pPr>
            <w:r>
              <w:rPr>
                <w:bCs/>
                <w:sz w:val="20"/>
              </w:rPr>
              <w:t>Социальное</w:t>
            </w:r>
          </w:p>
          <w:p w14:paraId="6450242B" w14:textId="77777777" w:rsidR="002C6E8D" w:rsidRDefault="0069355F">
            <w:pPr>
              <w:rPr>
                <w:bCs/>
                <w:sz w:val="20"/>
              </w:rPr>
            </w:pPr>
            <w:r>
              <w:rPr>
                <w:bCs/>
                <w:sz w:val="20"/>
              </w:rPr>
              <w:t>Познавательное</w:t>
            </w:r>
          </w:p>
          <w:p w14:paraId="71886D2B" w14:textId="77777777" w:rsidR="002C6E8D" w:rsidRDefault="002C6E8D">
            <w:pPr>
              <w:rPr>
                <w:sz w:val="20"/>
              </w:rPr>
            </w:pPr>
          </w:p>
        </w:tc>
        <w:tc>
          <w:tcPr>
            <w:tcW w:w="1842" w:type="dxa"/>
            <w:shd w:val="clear" w:color="auto" w:fill="auto"/>
          </w:tcPr>
          <w:p w14:paraId="19D10BE0" w14:textId="77777777" w:rsidR="002C6E8D" w:rsidRDefault="0069355F">
            <w:pPr>
              <w:jc w:val="center"/>
              <w:rPr>
                <w:bCs/>
                <w:sz w:val="20"/>
              </w:rPr>
            </w:pPr>
            <w:r>
              <w:rPr>
                <w:bCs/>
                <w:sz w:val="20"/>
              </w:rPr>
              <w:t>22</w:t>
            </w:r>
            <w:r>
              <w:rPr>
                <w:bCs/>
                <w:sz w:val="20"/>
              </w:rPr>
              <w:tab/>
              <w:t>июня</w:t>
            </w:r>
          </w:p>
          <w:p w14:paraId="03C15098" w14:textId="77777777" w:rsidR="002C6E8D" w:rsidRDefault="002C6E8D">
            <w:pPr>
              <w:jc w:val="center"/>
              <w:rPr>
                <w:bCs/>
                <w:sz w:val="20"/>
              </w:rPr>
            </w:pPr>
          </w:p>
          <w:p w14:paraId="2A3D7DE2" w14:textId="77777777" w:rsidR="002C6E8D" w:rsidRDefault="0069355F">
            <w:pPr>
              <w:jc w:val="center"/>
              <w:rPr>
                <w:b/>
                <w:bCs/>
                <w:sz w:val="20"/>
              </w:rPr>
            </w:pPr>
            <w:r>
              <w:rPr>
                <w:bCs/>
                <w:sz w:val="20"/>
              </w:rPr>
              <w:t xml:space="preserve"> </w:t>
            </w:r>
            <w:r>
              <w:rPr>
                <w:b/>
                <w:bCs/>
                <w:sz w:val="20"/>
              </w:rPr>
              <w:t>День памяти и скорби</w:t>
            </w:r>
          </w:p>
        </w:tc>
        <w:tc>
          <w:tcPr>
            <w:tcW w:w="4253" w:type="dxa"/>
            <w:shd w:val="clear" w:color="auto" w:fill="auto"/>
          </w:tcPr>
          <w:p w14:paraId="14131674"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музыкальных композиций «Священная война», «22 июня ровно в 4 часа…», «Катюша» и др.</w:t>
            </w:r>
          </w:p>
          <w:p w14:paraId="3B512154"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Рассматривание открыток «Города-герои»</w:t>
            </w:r>
          </w:p>
          <w:p w14:paraId="32786E68"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lastRenderedPageBreak/>
              <w:t>Заучивание пословиц, поговорок о солдатской службе, о дружбе, долге</w:t>
            </w:r>
          </w:p>
        </w:tc>
        <w:tc>
          <w:tcPr>
            <w:tcW w:w="3401" w:type="dxa"/>
            <w:shd w:val="clear" w:color="auto" w:fill="auto"/>
          </w:tcPr>
          <w:p w14:paraId="51304BEB" w14:textId="77777777" w:rsidR="002C6E8D" w:rsidRDefault="0069355F">
            <w:pPr>
              <w:pStyle w:val="TableParagraph"/>
              <w:rPr>
                <w:b/>
                <w:sz w:val="20"/>
                <w:szCs w:val="20"/>
              </w:rPr>
            </w:pPr>
            <w:r>
              <w:rPr>
                <w:b/>
                <w:sz w:val="20"/>
                <w:szCs w:val="20"/>
              </w:rPr>
              <w:lastRenderedPageBreak/>
              <w:t>Тематическая беседа «День памяти и скорби»</w:t>
            </w:r>
          </w:p>
          <w:p w14:paraId="44DD62CB" w14:textId="77777777" w:rsidR="002C6E8D" w:rsidRDefault="0069355F">
            <w:pPr>
              <w:pStyle w:val="TableParagraph"/>
              <w:rPr>
                <w:b/>
                <w:sz w:val="20"/>
                <w:szCs w:val="20"/>
              </w:rPr>
            </w:pPr>
            <w:r>
              <w:rPr>
                <w:b/>
                <w:sz w:val="20"/>
                <w:szCs w:val="20"/>
                <w:highlight w:val="yellow"/>
              </w:rPr>
              <w:t>Возложение цветов к памятнику погибшим войнам</w:t>
            </w:r>
          </w:p>
          <w:p w14:paraId="7C23D936" w14:textId="77777777" w:rsidR="002C6E8D" w:rsidRDefault="0069355F">
            <w:pPr>
              <w:pStyle w:val="TableParagraph"/>
              <w:rPr>
                <w:b/>
                <w:sz w:val="20"/>
                <w:szCs w:val="20"/>
              </w:rPr>
            </w:pPr>
            <w:r>
              <w:rPr>
                <w:i/>
                <w:sz w:val="20"/>
                <w:szCs w:val="20"/>
              </w:rPr>
              <w:t xml:space="preserve">старшая, подготовительная </w:t>
            </w:r>
            <w:r>
              <w:rPr>
                <w:i/>
                <w:sz w:val="20"/>
                <w:szCs w:val="20"/>
              </w:rPr>
              <w:lastRenderedPageBreak/>
              <w:t>группы</w:t>
            </w:r>
          </w:p>
          <w:p w14:paraId="0650FA29" w14:textId="77777777" w:rsidR="002C6E8D" w:rsidRDefault="002C6E8D">
            <w:pPr>
              <w:pStyle w:val="TableParagraph"/>
              <w:rPr>
                <w:b/>
                <w:sz w:val="20"/>
                <w:szCs w:val="20"/>
              </w:rPr>
            </w:pPr>
          </w:p>
        </w:tc>
        <w:tc>
          <w:tcPr>
            <w:tcW w:w="2870" w:type="dxa"/>
            <w:shd w:val="clear" w:color="auto" w:fill="auto"/>
          </w:tcPr>
          <w:p w14:paraId="6B99AF03" w14:textId="77777777" w:rsidR="002C6E8D" w:rsidRDefault="0069355F">
            <w:pPr>
              <w:pStyle w:val="TableParagraph"/>
              <w:rPr>
                <w:sz w:val="20"/>
                <w:szCs w:val="20"/>
              </w:rPr>
            </w:pPr>
            <w:r>
              <w:rPr>
                <w:sz w:val="20"/>
                <w:szCs w:val="20"/>
              </w:rPr>
              <w:lastRenderedPageBreak/>
              <w:t>Консультация «Ознакомление детей старшего дошкольного возраста с историей российской армии»</w:t>
            </w:r>
          </w:p>
          <w:p w14:paraId="01DC082B" w14:textId="77777777" w:rsidR="002C6E8D" w:rsidRDefault="0069355F">
            <w:pPr>
              <w:pStyle w:val="TableParagraph"/>
              <w:rPr>
                <w:sz w:val="20"/>
                <w:szCs w:val="20"/>
              </w:rPr>
            </w:pPr>
            <w:r>
              <w:rPr>
                <w:sz w:val="20"/>
                <w:szCs w:val="20"/>
              </w:rPr>
              <w:lastRenderedPageBreak/>
              <w:t>Рекомендации родителям: рассказать детям о событиях дня начала войны - 22 июня;  рассказать о жизни страны в период войны</w:t>
            </w:r>
          </w:p>
        </w:tc>
      </w:tr>
      <w:tr w:rsidR="002C6E8D" w14:paraId="6EB5A29A" w14:textId="77777777">
        <w:tc>
          <w:tcPr>
            <w:tcW w:w="1196" w:type="dxa"/>
            <w:tcBorders>
              <w:top w:val="single" w:sz="4" w:space="0" w:color="auto"/>
              <w:bottom w:val="single" w:sz="4" w:space="0" w:color="auto"/>
            </w:tcBorders>
            <w:shd w:val="clear" w:color="auto" w:fill="auto"/>
          </w:tcPr>
          <w:p w14:paraId="2A103408" w14:textId="77777777" w:rsidR="002C6E8D" w:rsidRDefault="0069355F">
            <w:pPr>
              <w:jc w:val="center"/>
              <w:rPr>
                <w:b/>
                <w:bCs/>
                <w:sz w:val="20"/>
              </w:rPr>
            </w:pPr>
            <w:r>
              <w:rPr>
                <w:b/>
                <w:bCs/>
                <w:sz w:val="20"/>
              </w:rPr>
              <w:lastRenderedPageBreak/>
              <w:t xml:space="preserve">июль </w:t>
            </w:r>
          </w:p>
        </w:tc>
        <w:tc>
          <w:tcPr>
            <w:tcW w:w="1606" w:type="dxa"/>
            <w:shd w:val="clear" w:color="auto" w:fill="auto"/>
          </w:tcPr>
          <w:p w14:paraId="4AA8DF36" w14:textId="77777777" w:rsidR="002C6E8D" w:rsidRDefault="0069355F">
            <w:pPr>
              <w:rPr>
                <w:bCs/>
                <w:sz w:val="20"/>
              </w:rPr>
            </w:pPr>
            <w:r>
              <w:rPr>
                <w:bCs/>
                <w:sz w:val="20"/>
              </w:rPr>
              <w:t>Духовно- нравственное</w:t>
            </w:r>
          </w:p>
          <w:p w14:paraId="4B87FF52" w14:textId="77777777" w:rsidR="002C6E8D" w:rsidRDefault="0069355F">
            <w:pPr>
              <w:rPr>
                <w:bCs/>
                <w:sz w:val="20"/>
              </w:rPr>
            </w:pPr>
            <w:r>
              <w:rPr>
                <w:bCs/>
                <w:sz w:val="20"/>
              </w:rPr>
              <w:t>Социальное</w:t>
            </w:r>
          </w:p>
          <w:p w14:paraId="3B5ACB6D" w14:textId="77777777" w:rsidR="002C6E8D" w:rsidRDefault="0069355F">
            <w:pPr>
              <w:rPr>
                <w:bCs/>
                <w:sz w:val="20"/>
              </w:rPr>
            </w:pPr>
            <w:r>
              <w:rPr>
                <w:bCs/>
                <w:sz w:val="20"/>
              </w:rPr>
              <w:t>Познавательное</w:t>
            </w:r>
          </w:p>
          <w:p w14:paraId="253AD7E3" w14:textId="77777777" w:rsidR="002C6E8D" w:rsidRDefault="0069355F">
            <w:pPr>
              <w:rPr>
                <w:sz w:val="20"/>
              </w:rPr>
            </w:pPr>
            <w:r>
              <w:rPr>
                <w:bCs/>
                <w:sz w:val="20"/>
              </w:rPr>
              <w:t>Этико-эстетическое</w:t>
            </w:r>
          </w:p>
        </w:tc>
        <w:tc>
          <w:tcPr>
            <w:tcW w:w="1842" w:type="dxa"/>
            <w:shd w:val="clear" w:color="auto" w:fill="auto"/>
          </w:tcPr>
          <w:p w14:paraId="5D78D749" w14:textId="77777777" w:rsidR="002C6E8D" w:rsidRDefault="0069355F">
            <w:pPr>
              <w:jc w:val="center"/>
              <w:rPr>
                <w:bCs/>
                <w:sz w:val="20"/>
              </w:rPr>
            </w:pPr>
            <w:r>
              <w:rPr>
                <w:bCs/>
                <w:sz w:val="20"/>
              </w:rPr>
              <w:t>8 июля</w:t>
            </w:r>
          </w:p>
          <w:p w14:paraId="7FE7F1B8" w14:textId="77777777" w:rsidR="002C6E8D" w:rsidRDefault="002C6E8D">
            <w:pPr>
              <w:jc w:val="center"/>
              <w:rPr>
                <w:bCs/>
                <w:sz w:val="20"/>
              </w:rPr>
            </w:pPr>
          </w:p>
          <w:p w14:paraId="003116C2" w14:textId="77777777" w:rsidR="002C6E8D" w:rsidRDefault="0069355F">
            <w:pPr>
              <w:jc w:val="center"/>
              <w:rPr>
                <w:b/>
                <w:bCs/>
                <w:sz w:val="20"/>
              </w:rPr>
            </w:pPr>
            <w:r>
              <w:rPr>
                <w:bCs/>
                <w:sz w:val="20"/>
              </w:rPr>
              <w:t xml:space="preserve"> </w:t>
            </w:r>
            <w:r>
              <w:rPr>
                <w:b/>
                <w:bCs/>
                <w:sz w:val="20"/>
              </w:rPr>
              <w:t>День семьи, любви и верности</w:t>
            </w:r>
          </w:p>
        </w:tc>
        <w:tc>
          <w:tcPr>
            <w:tcW w:w="4253" w:type="dxa"/>
            <w:shd w:val="clear" w:color="auto" w:fill="auto"/>
          </w:tcPr>
          <w:p w14:paraId="7642CE24"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14:paraId="7BEB27B9"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С\р игры «Семья», «Дочки-матери»</w:t>
            </w:r>
          </w:p>
          <w:p w14:paraId="075FDAF9"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14:paraId="03603231"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Игры-драматизации по сказкам «Красная Шапочка», «Гуси - лебеди»</w:t>
            </w:r>
          </w:p>
          <w:p w14:paraId="1C7229F7"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14:paraId="62C0A9FE" w14:textId="77777777" w:rsidR="002C6E8D" w:rsidRDefault="0069355F">
            <w:pPr>
              <w:pStyle w:val="TableParagraph"/>
              <w:rPr>
                <w:b/>
                <w:sz w:val="20"/>
                <w:szCs w:val="20"/>
              </w:rPr>
            </w:pPr>
            <w:r>
              <w:rPr>
                <w:b/>
                <w:sz w:val="20"/>
                <w:szCs w:val="20"/>
              </w:rPr>
              <w:t>Выставка рисунков «Моя семья»</w:t>
            </w:r>
          </w:p>
          <w:p w14:paraId="14465722" w14:textId="77777777" w:rsidR="002C6E8D" w:rsidRDefault="0069355F">
            <w:pPr>
              <w:pStyle w:val="TableParagraph"/>
              <w:rPr>
                <w:i/>
                <w:sz w:val="20"/>
                <w:szCs w:val="20"/>
              </w:rPr>
            </w:pPr>
            <w:r>
              <w:rPr>
                <w:i/>
                <w:sz w:val="20"/>
                <w:szCs w:val="20"/>
              </w:rPr>
              <w:t>средняя, старшая, подготовительная группы</w:t>
            </w:r>
          </w:p>
          <w:p w14:paraId="69896F5E" w14:textId="77777777" w:rsidR="002C6E8D" w:rsidRDefault="0069355F">
            <w:pPr>
              <w:pStyle w:val="TableParagraph"/>
              <w:rPr>
                <w:b/>
                <w:sz w:val="20"/>
                <w:szCs w:val="20"/>
              </w:rPr>
            </w:pPr>
            <w:r>
              <w:rPr>
                <w:b/>
                <w:sz w:val="20"/>
                <w:szCs w:val="20"/>
              </w:rPr>
              <w:t>Акция на странице ВК (сайт детского сада) «Фотоколлаж-дружная семья»</w:t>
            </w:r>
          </w:p>
          <w:p w14:paraId="588255F1" w14:textId="77777777"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14:paraId="1B27F4DD" w14:textId="77777777" w:rsidR="002C6E8D" w:rsidRDefault="0069355F">
            <w:pPr>
              <w:pStyle w:val="TableParagraph"/>
              <w:rPr>
                <w:sz w:val="20"/>
                <w:szCs w:val="20"/>
              </w:rPr>
            </w:pPr>
            <w:r>
              <w:rPr>
                <w:sz w:val="20"/>
                <w:szCs w:val="20"/>
              </w:rPr>
              <w:t>Участие семей в акции на странице ВК (сайт детского сада) «Фотоколлаж-дружная семья»</w:t>
            </w:r>
          </w:p>
          <w:p w14:paraId="66E994DB" w14:textId="77777777" w:rsidR="002C6E8D" w:rsidRDefault="002C6E8D">
            <w:pPr>
              <w:pStyle w:val="TableParagraph"/>
              <w:rPr>
                <w:sz w:val="20"/>
                <w:szCs w:val="20"/>
              </w:rPr>
            </w:pPr>
          </w:p>
          <w:p w14:paraId="2A0075D8" w14:textId="77777777" w:rsidR="002C6E8D" w:rsidRDefault="0069355F">
            <w:pPr>
              <w:pStyle w:val="TableParagraph"/>
              <w:rPr>
                <w:sz w:val="20"/>
                <w:szCs w:val="20"/>
              </w:rPr>
            </w:pPr>
            <w:r>
              <w:rPr>
                <w:sz w:val="20"/>
                <w:szCs w:val="20"/>
              </w:rPr>
              <w:t>Папка-передвижка «Истоки праздника «День семьи, любви и верности»</w:t>
            </w:r>
          </w:p>
        </w:tc>
      </w:tr>
      <w:tr w:rsidR="002C6E8D" w14:paraId="1B1D73AE" w14:textId="77777777">
        <w:tc>
          <w:tcPr>
            <w:tcW w:w="1196" w:type="dxa"/>
            <w:tcBorders>
              <w:top w:val="single" w:sz="4" w:space="0" w:color="auto"/>
              <w:bottom w:val="none" w:sz="4" w:space="0" w:color="000000"/>
            </w:tcBorders>
            <w:shd w:val="clear" w:color="auto" w:fill="auto"/>
          </w:tcPr>
          <w:p w14:paraId="492BE48E" w14:textId="77777777" w:rsidR="002C6E8D" w:rsidRDefault="0069355F">
            <w:pPr>
              <w:jc w:val="center"/>
              <w:rPr>
                <w:b/>
                <w:bCs/>
                <w:sz w:val="20"/>
              </w:rPr>
            </w:pPr>
            <w:r>
              <w:rPr>
                <w:b/>
                <w:bCs/>
                <w:sz w:val="20"/>
              </w:rPr>
              <w:t xml:space="preserve">август </w:t>
            </w:r>
          </w:p>
        </w:tc>
        <w:tc>
          <w:tcPr>
            <w:tcW w:w="1606" w:type="dxa"/>
            <w:shd w:val="clear" w:color="auto" w:fill="auto"/>
          </w:tcPr>
          <w:p w14:paraId="33EC0A1B" w14:textId="77777777" w:rsidR="002C6E8D" w:rsidRDefault="0069355F">
            <w:pPr>
              <w:rPr>
                <w:bCs/>
                <w:sz w:val="20"/>
              </w:rPr>
            </w:pPr>
            <w:r>
              <w:rPr>
                <w:bCs/>
                <w:sz w:val="20"/>
              </w:rPr>
              <w:t>Социальное</w:t>
            </w:r>
          </w:p>
          <w:p w14:paraId="014C8494" w14:textId="77777777" w:rsidR="002C6E8D" w:rsidRDefault="0069355F">
            <w:pPr>
              <w:rPr>
                <w:bCs/>
                <w:sz w:val="20"/>
              </w:rPr>
            </w:pPr>
            <w:r>
              <w:rPr>
                <w:bCs/>
                <w:sz w:val="20"/>
              </w:rPr>
              <w:t>Познавательное</w:t>
            </w:r>
          </w:p>
          <w:p w14:paraId="6F86E247" w14:textId="77777777" w:rsidR="002C6E8D" w:rsidRDefault="0069355F">
            <w:pPr>
              <w:rPr>
                <w:sz w:val="20"/>
              </w:rPr>
            </w:pPr>
            <w:r>
              <w:rPr>
                <w:bCs/>
                <w:sz w:val="20"/>
              </w:rPr>
              <w:t>Физическое</w:t>
            </w:r>
          </w:p>
        </w:tc>
        <w:tc>
          <w:tcPr>
            <w:tcW w:w="1842" w:type="dxa"/>
            <w:shd w:val="clear" w:color="auto" w:fill="auto"/>
          </w:tcPr>
          <w:p w14:paraId="24A3A6B2" w14:textId="77777777" w:rsidR="002C6E8D" w:rsidRDefault="0069355F">
            <w:pPr>
              <w:jc w:val="center"/>
              <w:rPr>
                <w:bCs/>
                <w:sz w:val="20"/>
              </w:rPr>
            </w:pPr>
            <w:r>
              <w:rPr>
                <w:bCs/>
                <w:sz w:val="20"/>
              </w:rPr>
              <w:t>12 августа</w:t>
            </w:r>
          </w:p>
          <w:p w14:paraId="353EC512" w14:textId="77777777" w:rsidR="002C6E8D" w:rsidRDefault="002C6E8D">
            <w:pPr>
              <w:jc w:val="center"/>
              <w:rPr>
                <w:bCs/>
                <w:sz w:val="20"/>
              </w:rPr>
            </w:pPr>
          </w:p>
          <w:p w14:paraId="441B052D" w14:textId="77777777" w:rsidR="002C6E8D" w:rsidRDefault="0069355F">
            <w:pPr>
              <w:jc w:val="center"/>
              <w:rPr>
                <w:b/>
                <w:bCs/>
                <w:sz w:val="20"/>
              </w:rPr>
            </w:pPr>
            <w:r>
              <w:rPr>
                <w:bCs/>
                <w:sz w:val="20"/>
              </w:rPr>
              <w:t xml:space="preserve"> </w:t>
            </w:r>
            <w:r>
              <w:rPr>
                <w:b/>
                <w:bCs/>
                <w:sz w:val="20"/>
              </w:rPr>
              <w:t>День физкультурника</w:t>
            </w:r>
          </w:p>
        </w:tc>
        <w:tc>
          <w:tcPr>
            <w:tcW w:w="4253" w:type="dxa"/>
            <w:shd w:val="clear" w:color="auto" w:fill="auto"/>
          </w:tcPr>
          <w:p w14:paraId="5BA26DA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Свободное общение на тему: «Зачем нужна физкультура и спорт»</w:t>
            </w:r>
          </w:p>
          <w:p w14:paraId="0156A05B"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Знакомство с пословицами о физкультуре и спорте</w:t>
            </w:r>
          </w:p>
          <w:p w14:paraId="73526500"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аудиозаписей песен о спорте</w:t>
            </w:r>
          </w:p>
          <w:p w14:paraId="3AF995B5"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Спортивные подвижные игры</w:t>
            </w:r>
          </w:p>
          <w:p w14:paraId="13F10491"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Игры-эстафеты</w:t>
            </w:r>
          </w:p>
        </w:tc>
        <w:tc>
          <w:tcPr>
            <w:tcW w:w="3401" w:type="dxa"/>
            <w:shd w:val="clear" w:color="auto" w:fill="auto"/>
          </w:tcPr>
          <w:p w14:paraId="2048F0EA" w14:textId="77777777" w:rsidR="002C6E8D" w:rsidRDefault="0069355F">
            <w:pPr>
              <w:pStyle w:val="TableParagraph"/>
              <w:rPr>
                <w:b/>
                <w:sz w:val="20"/>
                <w:szCs w:val="20"/>
              </w:rPr>
            </w:pPr>
            <w:r>
              <w:rPr>
                <w:b/>
                <w:sz w:val="20"/>
                <w:szCs w:val="20"/>
              </w:rPr>
              <w:t>Спортивный праздник «День физкультурника»</w:t>
            </w:r>
          </w:p>
          <w:p w14:paraId="294F0A5D" w14:textId="77777777"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14:paraId="584D64F4" w14:textId="77777777" w:rsidR="002C6E8D" w:rsidRDefault="0069355F">
            <w:pPr>
              <w:pStyle w:val="TableParagraph"/>
              <w:rPr>
                <w:sz w:val="20"/>
                <w:szCs w:val="20"/>
              </w:rPr>
            </w:pPr>
            <w:r>
              <w:rPr>
                <w:sz w:val="20"/>
                <w:szCs w:val="20"/>
              </w:rPr>
              <w:t>Презентация для родителей «Детский сад и спорт»</w:t>
            </w:r>
          </w:p>
          <w:p w14:paraId="2C26D64F" w14:textId="77777777" w:rsidR="002C6E8D" w:rsidRDefault="002C6E8D">
            <w:pPr>
              <w:pStyle w:val="TableParagraph"/>
              <w:rPr>
                <w:sz w:val="20"/>
                <w:szCs w:val="20"/>
              </w:rPr>
            </w:pPr>
          </w:p>
          <w:p w14:paraId="68F85D3A" w14:textId="77777777" w:rsidR="002C6E8D" w:rsidRDefault="0069355F">
            <w:pPr>
              <w:pStyle w:val="TableParagraph"/>
              <w:rPr>
                <w:sz w:val="20"/>
                <w:szCs w:val="20"/>
              </w:rPr>
            </w:pPr>
            <w:r>
              <w:rPr>
                <w:sz w:val="20"/>
                <w:szCs w:val="20"/>
              </w:rPr>
              <w:t>Консультация «Воспитание ЗОЖ у ребенка и любви к спорту»</w:t>
            </w:r>
          </w:p>
        </w:tc>
      </w:tr>
      <w:tr w:rsidR="002C6E8D" w14:paraId="562B6581" w14:textId="77777777">
        <w:tc>
          <w:tcPr>
            <w:tcW w:w="1196" w:type="dxa"/>
            <w:tcBorders>
              <w:top w:val="none" w:sz="4" w:space="0" w:color="000000"/>
              <w:bottom w:val="none" w:sz="4" w:space="0" w:color="000000"/>
            </w:tcBorders>
            <w:shd w:val="clear" w:color="auto" w:fill="auto"/>
          </w:tcPr>
          <w:p w14:paraId="53EBAC7B" w14:textId="77777777" w:rsidR="002C6E8D" w:rsidRDefault="002C6E8D">
            <w:pPr>
              <w:jc w:val="center"/>
              <w:rPr>
                <w:b/>
                <w:bCs/>
                <w:sz w:val="20"/>
              </w:rPr>
            </w:pPr>
          </w:p>
        </w:tc>
        <w:tc>
          <w:tcPr>
            <w:tcW w:w="1606" w:type="dxa"/>
            <w:shd w:val="clear" w:color="auto" w:fill="auto"/>
          </w:tcPr>
          <w:p w14:paraId="1344D576" w14:textId="77777777" w:rsidR="002C6E8D" w:rsidRDefault="0069355F">
            <w:pPr>
              <w:rPr>
                <w:bCs/>
                <w:sz w:val="20"/>
              </w:rPr>
            </w:pPr>
            <w:r>
              <w:rPr>
                <w:bCs/>
                <w:sz w:val="20"/>
              </w:rPr>
              <w:t>Патриотическое</w:t>
            </w:r>
          </w:p>
          <w:p w14:paraId="52BDBD20" w14:textId="77777777" w:rsidR="002C6E8D" w:rsidRDefault="0069355F">
            <w:pPr>
              <w:rPr>
                <w:bCs/>
                <w:sz w:val="20"/>
              </w:rPr>
            </w:pPr>
            <w:r>
              <w:rPr>
                <w:bCs/>
                <w:sz w:val="20"/>
              </w:rPr>
              <w:t>Социальное</w:t>
            </w:r>
          </w:p>
          <w:p w14:paraId="540D4360" w14:textId="77777777" w:rsidR="002C6E8D" w:rsidRDefault="0069355F">
            <w:pPr>
              <w:rPr>
                <w:bCs/>
                <w:sz w:val="20"/>
              </w:rPr>
            </w:pPr>
            <w:r>
              <w:rPr>
                <w:bCs/>
                <w:sz w:val="20"/>
              </w:rPr>
              <w:t>Познавательное</w:t>
            </w:r>
          </w:p>
          <w:p w14:paraId="1BDE900C" w14:textId="77777777" w:rsidR="002C6E8D" w:rsidRDefault="002C6E8D">
            <w:pPr>
              <w:rPr>
                <w:sz w:val="20"/>
              </w:rPr>
            </w:pPr>
          </w:p>
        </w:tc>
        <w:tc>
          <w:tcPr>
            <w:tcW w:w="1842" w:type="dxa"/>
            <w:shd w:val="clear" w:color="auto" w:fill="auto"/>
          </w:tcPr>
          <w:p w14:paraId="4448CB7D" w14:textId="77777777" w:rsidR="002C6E8D" w:rsidRDefault="0069355F">
            <w:pPr>
              <w:jc w:val="center"/>
              <w:rPr>
                <w:bCs/>
                <w:sz w:val="20"/>
              </w:rPr>
            </w:pPr>
            <w:r>
              <w:rPr>
                <w:bCs/>
                <w:sz w:val="20"/>
              </w:rPr>
              <w:t>22 августа</w:t>
            </w:r>
          </w:p>
          <w:p w14:paraId="37B35DEA" w14:textId="77777777" w:rsidR="002C6E8D" w:rsidRDefault="002C6E8D">
            <w:pPr>
              <w:jc w:val="center"/>
              <w:rPr>
                <w:bCs/>
                <w:sz w:val="20"/>
              </w:rPr>
            </w:pPr>
          </w:p>
          <w:p w14:paraId="7726BC3C" w14:textId="77777777" w:rsidR="002C6E8D" w:rsidRDefault="0069355F">
            <w:pPr>
              <w:jc w:val="center"/>
              <w:rPr>
                <w:b/>
                <w:bCs/>
                <w:sz w:val="20"/>
              </w:rPr>
            </w:pPr>
            <w:r>
              <w:rPr>
                <w:bCs/>
                <w:sz w:val="20"/>
              </w:rPr>
              <w:t xml:space="preserve"> </w:t>
            </w:r>
            <w:r>
              <w:rPr>
                <w:b/>
                <w:bCs/>
                <w:sz w:val="20"/>
              </w:rPr>
              <w:t>День Государственного флага Российской Федерации</w:t>
            </w:r>
          </w:p>
        </w:tc>
        <w:tc>
          <w:tcPr>
            <w:tcW w:w="4253" w:type="dxa"/>
            <w:shd w:val="clear" w:color="auto" w:fill="auto"/>
          </w:tcPr>
          <w:p w14:paraId="24104F05"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«Наш дом – Россия»; «У каждой страны свой флаг»;  «Где флаги увидеть можно»</w:t>
            </w:r>
          </w:p>
          <w:p w14:paraId="20B44B29"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Чтение стихотворений: В.Степанов «Флаг России»,</w:t>
            </w:r>
          </w:p>
          <w:p w14:paraId="3FB41D4A" w14:textId="77777777" w:rsidR="002C6E8D" w:rsidRDefault="0069355F">
            <w:pPr>
              <w:pStyle w:val="TableParagraph"/>
              <w:tabs>
                <w:tab w:val="left" w:pos="492"/>
              </w:tabs>
              <w:ind w:firstLine="360"/>
              <w:jc w:val="both"/>
              <w:rPr>
                <w:sz w:val="20"/>
                <w:szCs w:val="20"/>
              </w:rPr>
            </w:pPr>
            <w:r>
              <w:rPr>
                <w:sz w:val="20"/>
                <w:szCs w:val="20"/>
              </w:rPr>
              <w:t>Е Николаев «Флаг родины моей»</w:t>
            </w:r>
          </w:p>
          <w:p w14:paraId="7BD47EF7" w14:textId="77777777" w:rsidR="002C6E8D" w:rsidRDefault="0069355F">
            <w:pPr>
              <w:pStyle w:val="TableParagraph"/>
              <w:tabs>
                <w:tab w:val="left" w:pos="492"/>
              </w:tabs>
              <w:ind w:firstLine="360"/>
              <w:jc w:val="both"/>
              <w:rPr>
                <w:sz w:val="20"/>
                <w:szCs w:val="20"/>
              </w:rPr>
            </w:pPr>
            <w:r>
              <w:rPr>
                <w:sz w:val="20"/>
                <w:szCs w:val="20"/>
              </w:rPr>
              <w:t>Г.Лапшина «Три цвета на флаге России»</w:t>
            </w:r>
          </w:p>
          <w:p w14:paraId="2217B6D4"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Эстафеты: «Марш-бросок», «Кто скорее до флажка», «Переправа»,  «Кто быстрее соберет флажки»</w:t>
            </w:r>
          </w:p>
        </w:tc>
        <w:tc>
          <w:tcPr>
            <w:tcW w:w="3401" w:type="dxa"/>
            <w:shd w:val="clear" w:color="auto" w:fill="auto"/>
          </w:tcPr>
          <w:p w14:paraId="02CDA87A" w14:textId="77777777" w:rsidR="002C6E8D" w:rsidRDefault="0069355F">
            <w:pPr>
              <w:pStyle w:val="TableParagraph"/>
              <w:rPr>
                <w:b/>
                <w:sz w:val="20"/>
                <w:szCs w:val="20"/>
              </w:rPr>
            </w:pPr>
            <w:r>
              <w:rPr>
                <w:b/>
                <w:sz w:val="20"/>
                <w:szCs w:val="20"/>
              </w:rPr>
              <w:t>Участие в акции «Под флагом родины единой» (фотоколлаж) на странице ВК (сайт детского сада)</w:t>
            </w:r>
          </w:p>
          <w:p w14:paraId="26C51269" w14:textId="77777777"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14:paraId="71600190" w14:textId="77777777" w:rsidR="002C6E8D" w:rsidRDefault="0069355F">
            <w:pPr>
              <w:pStyle w:val="TableParagraph"/>
              <w:rPr>
                <w:sz w:val="20"/>
                <w:szCs w:val="20"/>
              </w:rPr>
            </w:pPr>
            <w:r>
              <w:rPr>
                <w:sz w:val="20"/>
                <w:szCs w:val="20"/>
              </w:rPr>
              <w:t>Участие родителей в в акции «Под флагом родины единой»</w:t>
            </w:r>
          </w:p>
          <w:p w14:paraId="0B28E3BB" w14:textId="77777777" w:rsidR="002C6E8D" w:rsidRDefault="002C6E8D">
            <w:pPr>
              <w:pStyle w:val="TableParagraph"/>
              <w:rPr>
                <w:sz w:val="20"/>
                <w:szCs w:val="20"/>
              </w:rPr>
            </w:pPr>
          </w:p>
          <w:p w14:paraId="3AB53E7F" w14:textId="77777777" w:rsidR="002C6E8D" w:rsidRDefault="0069355F">
            <w:pPr>
              <w:pStyle w:val="TableParagraph"/>
              <w:rPr>
                <w:sz w:val="20"/>
                <w:szCs w:val="20"/>
              </w:rPr>
            </w:pPr>
            <w:r>
              <w:rPr>
                <w:sz w:val="20"/>
                <w:szCs w:val="20"/>
              </w:rPr>
              <w:t>Буклет «История Российского флага»</w:t>
            </w:r>
          </w:p>
        </w:tc>
      </w:tr>
      <w:tr w:rsidR="002C6E8D" w14:paraId="718D65D3" w14:textId="77777777">
        <w:tc>
          <w:tcPr>
            <w:tcW w:w="1196" w:type="dxa"/>
            <w:tcBorders>
              <w:top w:val="none" w:sz="4" w:space="0" w:color="000000"/>
              <w:bottom w:val="none" w:sz="4" w:space="0" w:color="000000"/>
            </w:tcBorders>
            <w:shd w:val="clear" w:color="auto" w:fill="auto"/>
          </w:tcPr>
          <w:p w14:paraId="59E1D7C2" w14:textId="77777777" w:rsidR="002C6E8D" w:rsidRDefault="002C6E8D">
            <w:pPr>
              <w:jc w:val="center"/>
              <w:rPr>
                <w:b/>
                <w:bCs/>
                <w:sz w:val="20"/>
              </w:rPr>
            </w:pPr>
          </w:p>
        </w:tc>
        <w:tc>
          <w:tcPr>
            <w:tcW w:w="1606" w:type="dxa"/>
            <w:shd w:val="clear" w:color="auto" w:fill="auto"/>
          </w:tcPr>
          <w:p w14:paraId="481F1BC5" w14:textId="77777777" w:rsidR="002C6E8D" w:rsidRDefault="0069355F">
            <w:pPr>
              <w:rPr>
                <w:bCs/>
                <w:sz w:val="20"/>
              </w:rPr>
            </w:pPr>
            <w:r>
              <w:rPr>
                <w:bCs/>
                <w:sz w:val="20"/>
              </w:rPr>
              <w:t>Социальное</w:t>
            </w:r>
          </w:p>
          <w:p w14:paraId="6C793CCA" w14:textId="77777777" w:rsidR="002C6E8D" w:rsidRDefault="0069355F">
            <w:pPr>
              <w:rPr>
                <w:bCs/>
                <w:sz w:val="20"/>
              </w:rPr>
            </w:pPr>
            <w:r>
              <w:rPr>
                <w:bCs/>
                <w:sz w:val="20"/>
              </w:rPr>
              <w:t>Познавательное</w:t>
            </w:r>
          </w:p>
          <w:p w14:paraId="021E04A0" w14:textId="77777777" w:rsidR="002C6E8D" w:rsidRDefault="0069355F">
            <w:pPr>
              <w:rPr>
                <w:sz w:val="20"/>
              </w:rPr>
            </w:pPr>
            <w:r>
              <w:rPr>
                <w:bCs/>
                <w:sz w:val="20"/>
              </w:rPr>
              <w:t>Этико-эстетическое</w:t>
            </w:r>
          </w:p>
        </w:tc>
        <w:tc>
          <w:tcPr>
            <w:tcW w:w="1842" w:type="dxa"/>
            <w:shd w:val="clear" w:color="auto" w:fill="auto"/>
          </w:tcPr>
          <w:p w14:paraId="54A42FB0" w14:textId="77777777" w:rsidR="002C6E8D" w:rsidRDefault="0069355F">
            <w:pPr>
              <w:jc w:val="center"/>
              <w:rPr>
                <w:bCs/>
                <w:sz w:val="20"/>
              </w:rPr>
            </w:pPr>
            <w:r>
              <w:rPr>
                <w:bCs/>
                <w:sz w:val="20"/>
              </w:rPr>
              <w:t>27 августа</w:t>
            </w:r>
          </w:p>
          <w:p w14:paraId="39C64A4F" w14:textId="77777777" w:rsidR="002C6E8D" w:rsidRDefault="002C6E8D">
            <w:pPr>
              <w:jc w:val="center"/>
              <w:rPr>
                <w:bCs/>
                <w:sz w:val="20"/>
              </w:rPr>
            </w:pPr>
          </w:p>
          <w:p w14:paraId="071D7B3D" w14:textId="77777777" w:rsidR="002C6E8D" w:rsidRDefault="0069355F">
            <w:pPr>
              <w:jc w:val="center"/>
              <w:rPr>
                <w:b/>
                <w:bCs/>
                <w:sz w:val="20"/>
              </w:rPr>
            </w:pPr>
            <w:r>
              <w:rPr>
                <w:b/>
                <w:bCs/>
                <w:sz w:val="20"/>
              </w:rPr>
              <w:t>День российского кино</w:t>
            </w:r>
          </w:p>
        </w:tc>
        <w:tc>
          <w:tcPr>
            <w:tcW w:w="4253" w:type="dxa"/>
            <w:shd w:val="clear" w:color="auto" w:fill="auto"/>
          </w:tcPr>
          <w:p w14:paraId="110D9207"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14:paraId="50A7D93A"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14:paraId="5245793C"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lastRenderedPageBreak/>
              <w:t xml:space="preserve"> Рассматривание фотографий известных актеров</w:t>
            </w:r>
          </w:p>
          <w:p w14:paraId="4E48D39B"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shd w:val="clear" w:color="auto" w:fill="auto"/>
          </w:tcPr>
          <w:p w14:paraId="5AEAAEDC" w14:textId="77777777" w:rsidR="002C6E8D" w:rsidRDefault="0069355F">
            <w:pPr>
              <w:pStyle w:val="TableParagraph"/>
              <w:rPr>
                <w:b/>
                <w:sz w:val="20"/>
                <w:szCs w:val="20"/>
              </w:rPr>
            </w:pPr>
            <w:r>
              <w:rPr>
                <w:b/>
                <w:sz w:val="20"/>
                <w:szCs w:val="20"/>
              </w:rPr>
              <w:lastRenderedPageBreak/>
              <w:t>Викторина ко дню кино «Чудо по имени мультфильм»</w:t>
            </w:r>
          </w:p>
          <w:p w14:paraId="784307AF" w14:textId="77777777" w:rsidR="002C6E8D" w:rsidRDefault="0069355F">
            <w:pPr>
              <w:pStyle w:val="TableParagraph"/>
              <w:rPr>
                <w:i/>
                <w:sz w:val="20"/>
                <w:szCs w:val="20"/>
              </w:rPr>
            </w:pPr>
            <w:r>
              <w:rPr>
                <w:i/>
                <w:sz w:val="20"/>
                <w:szCs w:val="20"/>
              </w:rPr>
              <w:t>старшая, подготовительная группы</w:t>
            </w:r>
          </w:p>
          <w:p w14:paraId="3E8AB5A4" w14:textId="77777777" w:rsidR="002C6E8D" w:rsidRDefault="0069355F">
            <w:pPr>
              <w:pStyle w:val="TableParagraph"/>
              <w:rPr>
                <w:b/>
                <w:sz w:val="20"/>
                <w:szCs w:val="20"/>
              </w:rPr>
            </w:pPr>
            <w:r>
              <w:rPr>
                <w:b/>
                <w:sz w:val="20"/>
                <w:szCs w:val="20"/>
              </w:rPr>
              <w:t>Выставка рисунков</w:t>
            </w:r>
          </w:p>
          <w:p w14:paraId="6A673229" w14:textId="77777777" w:rsidR="002C6E8D" w:rsidRDefault="0069355F">
            <w:pPr>
              <w:pStyle w:val="TableParagraph"/>
              <w:rPr>
                <w:b/>
                <w:sz w:val="20"/>
                <w:szCs w:val="20"/>
              </w:rPr>
            </w:pPr>
            <w:r>
              <w:rPr>
                <w:b/>
                <w:sz w:val="20"/>
                <w:szCs w:val="20"/>
              </w:rPr>
              <w:t xml:space="preserve">«Чудо по имени мультфильм» </w:t>
            </w:r>
          </w:p>
          <w:p w14:paraId="13FC4A14" w14:textId="77777777" w:rsidR="002C6E8D" w:rsidRDefault="0069355F">
            <w:pPr>
              <w:pStyle w:val="TableParagraph"/>
              <w:rPr>
                <w:b/>
                <w:sz w:val="20"/>
                <w:szCs w:val="20"/>
              </w:rPr>
            </w:pPr>
            <w:r>
              <w:rPr>
                <w:i/>
                <w:sz w:val="20"/>
                <w:szCs w:val="20"/>
              </w:rPr>
              <w:lastRenderedPageBreak/>
              <w:t>младшая, средняя группы</w:t>
            </w:r>
          </w:p>
        </w:tc>
        <w:tc>
          <w:tcPr>
            <w:tcW w:w="2870" w:type="dxa"/>
            <w:shd w:val="clear" w:color="auto" w:fill="auto"/>
          </w:tcPr>
          <w:p w14:paraId="50B2AC6B" w14:textId="77777777" w:rsidR="002C6E8D" w:rsidRDefault="0069355F">
            <w:pPr>
              <w:pStyle w:val="TableParagraph"/>
              <w:rPr>
                <w:sz w:val="20"/>
                <w:szCs w:val="20"/>
              </w:rPr>
            </w:pPr>
            <w:r>
              <w:rPr>
                <w:sz w:val="20"/>
                <w:szCs w:val="20"/>
              </w:rPr>
              <w:lastRenderedPageBreak/>
              <w:t>Рекомендации к домашнему просмотру ФОП ДО п. 33.4. Примерный перечень анимационных произведений</w:t>
            </w:r>
          </w:p>
        </w:tc>
      </w:tr>
      <w:tr w:rsidR="002C6E8D" w14:paraId="4074E916" w14:textId="77777777">
        <w:tc>
          <w:tcPr>
            <w:tcW w:w="1196" w:type="dxa"/>
            <w:tcBorders>
              <w:top w:val="none" w:sz="4" w:space="0" w:color="000000"/>
            </w:tcBorders>
            <w:shd w:val="clear" w:color="auto" w:fill="auto"/>
          </w:tcPr>
          <w:p w14:paraId="58885180" w14:textId="77777777" w:rsidR="002C6E8D" w:rsidRDefault="002C6E8D">
            <w:pPr>
              <w:jc w:val="center"/>
              <w:rPr>
                <w:b/>
                <w:bCs/>
                <w:sz w:val="20"/>
              </w:rPr>
            </w:pPr>
          </w:p>
        </w:tc>
        <w:tc>
          <w:tcPr>
            <w:tcW w:w="1606" w:type="dxa"/>
            <w:shd w:val="clear" w:color="auto" w:fill="auto"/>
          </w:tcPr>
          <w:p w14:paraId="00AB9377" w14:textId="77777777" w:rsidR="002C6E8D" w:rsidRDefault="002C6E8D">
            <w:pPr>
              <w:rPr>
                <w:bCs/>
                <w:sz w:val="20"/>
              </w:rPr>
            </w:pPr>
          </w:p>
        </w:tc>
        <w:tc>
          <w:tcPr>
            <w:tcW w:w="1842" w:type="dxa"/>
            <w:shd w:val="clear" w:color="auto" w:fill="auto"/>
          </w:tcPr>
          <w:p w14:paraId="5144E84A" w14:textId="77777777" w:rsidR="002C6E8D" w:rsidRDefault="0069355F">
            <w:pPr>
              <w:jc w:val="center"/>
              <w:rPr>
                <w:bCs/>
                <w:sz w:val="20"/>
                <w:highlight w:val="green"/>
              </w:rPr>
            </w:pPr>
            <w:r>
              <w:rPr>
                <w:bCs/>
                <w:sz w:val="20"/>
                <w:highlight w:val="green"/>
              </w:rPr>
              <w:t>30 августа</w:t>
            </w:r>
          </w:p>
          <w:p w14:paraId="5B90313B" w14:textId="77777777" w:rsidR="002C6E8D" w:rsidRDefault="0069355F">
            <w:pPr>
              <w:jc w:val="center"/>
              <w:rPr>
                <w:bCs/>
                <w:sz w:val="20"/>
                <w:highlight w:val="green"/>
              </w:rPr>
            </w:pPr>
            <w:r>
              <w:rPr>
                <w:bCs/>
                <w:sz w:val="20"/>
                <w:highlight w:val="green"/>
              </w:rPr>
              <w:t>День города.</w:t>
            </w:r>
          </w:p>
          <w:p w14:paraId="45BD7B47" w14:textId="77777777" w:rsidR="002C6E8D" w:rsidRDefault="0069355F">
            <w:pPr>
              <w:jc w:val="center"/>
              <w:rPr>
                <w:bCs/>
                <w:sz w:val="20"/>
              </w:rPr>
            </w:pPr>
            <w:r>
              <w:rPr>
                <w:bCs/>
                <w:sz w:val="20"/>
                <w:highlight w:val="green"/>
              </w:rPr>
              <w:t xml:space="preserve"> День Республики.</w:t>
            </w:r>
          </w:p>
        </w:tc>
        <w:tc>
          <w:tcPr>
            <w:tcW w:w="4253" w:type="dxa"/>
            <w:shd w:val="clear" w:color="auto" w:fill="auto"/>
          </w:tcPr>
          <w:p w14:paraId="112F1A47" w14:textId="77777777" w:rsidR="002C6E8D" w:rsidRDefault="002C6E8D">
            <w:pPr>
              <w:pStyle w:val="TableParagraph"/>
              <w:tabs>
                <w:tab w:val="left" w:pos="492"/>
              </w:tabs>
              <w:ind w:left="360"/>
              <w:jc w:val="both"/>
              <w:rPr>
                <w:sz w:val="20"/>
                <w:szCs w:val="20"/>
              </w:rPr>
            </w:pPr>
          </w:p>
        </w:tc>
        <w:tc>
          <w:tcPr>
            <w:tcW w:w="3401" w:type="dxa"/>
            <w:shd w:val="clear" w:color="auto" w:fill="auto"/>
          </w:tcPr>
          <w:p w14:paraId="570FD435" w14:textId="77777777" w:rsidR="002C6E8D" w:rsidRDefault="0069355F">
            <w:pPr>
              <w:pStyle w:val="TableParagraph"/>
              <w:rPr>
                <w:b/>
                <w:sz w:val="20"/>
                <w:szCs w:val="20"/>
              </w:rPr>
            </w:pPr>
            <w:r>
              <w:rPr>
                <w:b/>
                <w:sz w:val="20"/>
                <w:szCs w:val="20"/>
                <w:highlight w:val="green"/>
              </w:rPr>
              <w:t>Квест-игра</w:t>
            </w:r>
          </w:p>
        </w:tc>
        <w:tc>
          <w:tcPr>
            <w:tcW w:w="2870" w:type="dxa"/>
            <w:shd w:val="clear" w:color="auto" w:fill="auto"/>
          </w:tcPr>
          <w:p w14:paraId="154CDADC" w14:textId="77777777" w:rsidR="002C6E8D" w:rsidRDefault="0069355F">
            <w:pPr>
              <w:pStyle w:val="TableParagraph"/>
              <w:rPr>
                <w:sz w:val="20"/>
                <w:szCs w:val="20"/>
              </w:rPr>
            </w:pPr>
            <w:r>
              <w:rPr>
                <w:sz w:val="20"/>
                <w:szCs w:val="20"/>
                <w:highlight w:val="green"/>
              </w:rPr>
              <w:t>Фотоальбом «Л.бимый город»</w:t>
            </w:r>
          </w:p>
        </w:tc>
      </w:tr>
    </w:tbl>
    <w:p w14:paraId="601ECF8D" w14:textId="77777777" w:rsidR="002C6E8D" w:rsidRDefault="002C6E8D">
      <w:pPr>
        <w:pStyle w:val="1"/>
        <w:spacing w:before="0" w:after="0" w:line="240" w:lineRule="auto"/>
        <w:ind w:left="709"/>
        <w:jc w:val="both"/>
        <w:rPr>
          <w:rFonts w:cs="Times New Roman"/>
          <w:sz w:val="24"/>
          <w:szCs w:val="24"/>
        </w:rPr>
      </w:pPr>
    </w:p>
    <w:p w14:paraId="190D36E8" w14:textId="77777777" w:rsidR="002C6E8D" w:rsidRDefault="002C6E8D">
      <w:pPr>
        <w:pStyle w:val="1"/>
        <w:spacing w:before="0" w:after="0" w:line="240" w:lineRule="auto"/>
        <w:ind w:left="709"/>
        <w:jc w:val="both"/>
        <w:rPr>
          <w:rFonts w:cs="Times New Roman"/>
          <w:sz w:val="24"/>
          <w:szCs w:val="24"/>
        </w:rPr>
      </w:pPr>
    </w:p>
    <w:p w14:paraId="2B001E3A" w14:textId="77777777"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t>3.5. Отсутствие</w:t>
      </w:r>
      <w:r>
        <w:rPr>
          <w:b/>
          <w:color w:val="000000"/>
          <w:spacing w:val="-1"/>
          <w:sz w:val="24"/>
        </w:rPr>
        <w:t xml:space="preserve"> </w:t>
      </w:r>
      <w:r>
        <w:rPr>
          <w:b/>
          <w:color w:val="000000"/>
          <w:sz w:val="24"/>
        </w:rPr>
        <w:t>информации,</w:t>
      </w:r>
      <w:r>
        <w:rPr>
          <w:b/>
          <w:color w:val="000000"/>
          <w:spacing w:val="3"/>
          <w:sz w:val="24"/>
        </w:rPr>
        <w:t xml:space="preserve"> </w:t>
      </w:r>
      <w:r>
        <w:rPr>
          <w:b/>
          <w:color w:val="000000"/>
          <w:spacing w:val="-1"/>
          <w:sz w:val="24"/>
        </w:rPr>
        <w:t>наносящей</w:t>
      </w:r>
      <w:r>
        <w:rPr>
          <w:b/>
          <w:color w:val="000000"/>
          <w:spacing w:val="1"/>
          <w:sz w:val="24"/>
        </w:rPr>
        <w:t xml:space="preserve"> </w:t>
      </w:r>
      <w:r>
        <w:rPr>
          <w:b/>
          <w:color w:val="000000"/>
          <w:sz w:val="24"/>
        </w:rPr>
        <w:t>вред</w:t>
      </w:r>
      <w:r>
        <w:rPr>
          <w:b/>
          <w:color w:val="000000"/>
          <w:spacing w:val="1"/>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Pr>
          <w:b/>
          <w:color w:val="000000"/>
          <w:spacing w:val="1"/>
          <w:sz w:val="24"/>
        </w:rPr>
        <w:t xml:space="preserve"> </w:t>
      </w:r>
      <w:r>
        <w:rPr>
          <w:b/>
          <w:color w:val="000000"/>
          <w:sz w:val="24"/>
        </w:rPr>
        <w:t>противоречащей</w:t>
      </w:r>
      <w:r>
        <w:rPr>
          <w:b/>
          <w:color w:val="000000"/>
          <w:spacing w:val="1"/>
          <w:sz w:val="24"/>
        </w:rPr>
        <w:t xml:space="preserve"> </w:t>
      </w:r>
      <w:r>
        <w:rPr>
          <w:b/>
          <w:color w:val="000000"/>
          <w:sz w:val="24"/>
        </w:rPr>
        <w:t>российскому законодательству.</w:t>
      </w:r>
    </w:p>
    <w:p w14:paraId="3E945689" w14:textId="77777777"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Pr>
          <w:color w:val="000000"/>
          <w:spacing w:val="139"/>
          <w:sz w:val="24"/>
        </w:rPr>
        <w:t xml:space="preserve"> </w:t>
      </w:r>
      <w:r>
        <w:rPr>
          <w:color w:val="000000"/>
          <w:sz w:val="24"/>
        </w:rPr>
        <w:t>дошкольного образования</w:t>
      </w:r>
      <w:r>
        <w:rPr>
          <w:color w:val="000000"/>
          <w:spacing w:val="141"/>
          <w:sz w:val="24"/>
        </w:rPr>
        <w:t xml:space="preserve"> </w:t>
      </w:r>
      <w:r>
        <w:rPr>
          <w:color w:val="000000"/>
          <w:sz w:val="24"/>
        </w:rPr>
        <w:t>МБДОУ</w:t>
      </w:r>
      <w:r>
        <w:rPr>
          <w:color w:val="000000"/>
          <w:spacing w:val="147"/>
          <w:sz w:val="24"/>
        </w:rPr>
        <w:t xml:space="preserve"> </w:t>
      </w:r>
      <w:r>
        <w:rPr>
          <w:color w:val="000000"/>
          <w:sz w:val="24"/>
        </w:rPr>
        <w:t>«Детский</w:t>
      </w:r>
      <w:r>
        <w:rPr>
          <w:color w:val="000000"/>
          <w:spacing w:val="143"/>
          <w:sz w:val="24"/>
        </w:rPr>
        <w:t xml:space="preserve"> </w:t>
      </w:r>
      <w:r>
        <w:rPr>
          <w:color w:val="000000"/>
          <w:spacing w:val="-1"/>
          <w:sz w:val="24"/>
        </w:rPr>
        <w:t>сад</w:t>
      </w:r>
      <w:r>
        <w:rPr>
          <w:color w:val="000000"/>
          <w:spacing w:val="143"/>
          <w:sz w:val="24"/>
        </w:rPr>
        <w:t xml:space="preserve"> </w:t>
      </w:r>
      <w:r>
        <w:rPr>
          <w:color w:val="000000"/>
          <w:sz w:val="24"/>
        </w:rPr>
        <w:t>№</w:t>
      </w:r>
      <w:r>
        <w:rPr>
          <w:color w:val="000000"/>
          <w:spacing w:val="2"/>
          <w:sz w:val="24"/>
        </w:rPr>
        <w:t>151</w:t>
      </w:r>
      <w:r>
        <w:rPr>
          <w:color w:val="000000"/>
          <w:sz w:val="24"/>
        </w:rPr>
        <w:t>»</w:t>
      </w:r>
      <w:r>
        <w:rPr>
          <w:color w:val="000000"/>
          <w:spacing w:val="143"/>
          <w:sz w:val="24"/>
        </w:rPr>
        <w:t xml:space="preserve"> </w:t>
      </w:r>
      <w:r>
        <w:rPr>
          <w:color w:val="000000"/>
          <w:spacing w:val="1"/>
          <w:sz w:val="24"/>
        </w:rPr>
        <w:t>не</w:t>
      </w:r>
      <w:r>
        <w:rPr>
          <w:color w:val="000000"/>
          <w:spacing w:val="140"/>
          <w:sz w:val="24"/>
        </w:rPr>
        <w:t xml:space="preserve"> </w:t>
      </w:r>
      <w:r>
        <w:rPr>
          <w:color w:val="000000"/>
          <w:sz w:val="24"/>
        </w:rPr>
        <w:t>содержит информации,</w:t>
      </w:r>
      <w:r>
        <w:rPr>
          <w:color w:val="000000"/>
          <w:spacing w:val="60"/>
          <w:sz w:val="24"/>
        </w:rPr>
        <w:t xml:space="preserve"> </w:t>
      </w:r>
      <w:r>
        <w:rPr>
          <w:color w:val="000000"/>
          <w:sz w:val="24"/>
        </w:rPr>
        <w:t>наносящей</w:t>
      </w:r>
      <w:r>
        <w:rPr>
          <w:color w:val="000000"/>
          <w:spacing w:val="63"/>
          <w:sz w:val="24"/>
        </w:rPr>
        <w:t xml:space="preserve"> </w:t>
      </w:r>
      <w:r>
        <w:rPr>
          <w:color w:val="000000"/>
          <w:sz w:val="24"/>
        </w:rPr>
        <w:t>вред</w:t>
      </w:r>
      <w:r>
        <w:rPr>
          <w:color w:val="000000"/>
          <w:spacing w:val="63"/>
          <w:sz w:val="24"/>
        </w:rPr>
        <w:t xml:space="preserve"> </w:t>
      </w:r>
      <w:r>
        <w:rPr>
          <w:color w:val="000000"/>
          <w:sz w:val="24"/>
        </w:rPr>
        <w:t>физическому</w:t>
      </w:r>
      <w:r>
        <w:rPr>
          <w:color w:val="000000"/>
          <w:spacing w:val="57"/>
          <w:sz w:val="24"/>
        </w:rPr>
        <w:t xml:space="preserve"> </w:t>
      </w:r>
      <w:r>
        <w:rPr>
          <w:color w:val="000000"/>
          <w:sz w:val="24"/>
        </w:rPr>
        <w:t>или</w:t>
      </w:r>
      <w:r>
        <w:rPr>
          <w:color w:val="000000"/>
          <w:spacing w:val="60"/>
          <w:sz w:val="24"/>
        </w:rPr>
        <w:t xml:space="preserve"> </w:t>
      </w:r>
      <w:r>
        <w:rPr>
          <w:color w:val="000000"/>
          <w:sz w:val="24"/>
        </w:rPr>
        <w:t>психическому</w:t>
      </w:r>
      <w:r>
        <w:rPr>
          <w:color w:val="000000"/>
          <w:spacing w:val="57"/>
          <w:sz w:val="24"/>
        </w:rPr>
        <w:t xml:space="preserve"> </w:t>
      </w:r>
      <w:r>
        <w:rPr>
          <w:color w:val="000000"/>
          <w:sz w:val="24"/>
        </w:rPr>
        <w:t>здоровью</w:t>
      </w:r>
      <w:r>
        <w:rPr>
          <w:color w:val="000000"/>
          <w:spacing w:val="62"/>
          <w:sz w:val="24"/>
        </w:rPr>
        <w:t xml:space="preserve"> </w:t>
      </w:r>
      <w:r>
        <w:rPr>
          <w:color w:val="000000"/>
          <w:sz w:val="24"/>
        </w:rPr>
        <w:t>воспитанников</w:t>
      </w:r>
      <w:r>
        <w:rPr>
          <w:color w:val="000000"/>
          <w:spacing w:val="59"/>
          <w:sz w:val="24"/>
        </w:rPr>
        <w:t xml:space="preserve"> </w:t>
      </w:r>
      <w:r>
        <w:rPr>
          <w:color w:val="000000"/>
          <w:sz w:val="24"/>
        </w:rPr>
        <w:t>и</w:t>
      </w:r>
      <w:r>
        <w:t xml:space="preserve"> </w:t>
      </w:r>
      <w:r>
        <w:rPr>
          <w:color w:val="000000"/>
          <w:sz w:val="24"/>
        </w:rPr>
        <w:t>противоречащей</w:t>
      </w:r>
      <w:r>
        <w:rPr>
          <w:color w:val="000000"/>
          <w:spacing w:val="13"/>
          <w:sz w:val="24"/>
        </w:rPr>
        <w:t xml:space="preserve"> </w:t>
      </w:r>
      <w:r>
        <w:rPr>
          <w:color w:val="000000"/>
          <w:sz w:val="24"/>
        </w:rPr>
        <w:t>российскому</w:t>
      </w:r>
      <w:r>
        <w:rPr>
          <w:color w:val="000000"/>
          <w:spacing w:val="7"/>
          <w:sz w:val="24"/>
        </w:rPr>
        <w:t xml:space="preserve"> </w:t>
      </w:r>
      <w:r>
        <w:rPr>
          <w:color w:val="000000"/>
          <w:sz w:val="24"/>
        </w:rPr>
        <w:t>законодательству</w:t>
      </w:r>
      <w:r>
        <w:rPr>
          <w:color w:val="000000"/>
          <w:spacing w:val="9"/>
          <w:sz w:val="24"/>
        </w:rPr>
        <w:t xml:space="preserve"> </w:t>
      </w:r>
      <w:r>
        <w:rPr>
          <w:color w:val="000000"/>
          <w:sz w:val="24"/>
        </w:rPr>
        <w:t>(в</w:t>
      </w:r>
      <w:r>
        <w:rPr>
          <w:color w:val="000000"/>
          <w:spacing w:val="11"/>
          <w:sz w:val="24"/>
        </w:rPr>
        <w:t xml:space="preserve"> </w:t>
      </w:r>
      <w:r>
        <w:rPr>
          <w:color w:val="000000"/>
          <w:sz w:val="24"/>
        </w:rPr>
        <w:t>соответствии</w:t>
      </w:r>
      <w:r>
        <w:rPr>
          <w:color w:val="000000"/>
          <w:spacing w:val="13"/>
          <w:sz w:val="24"/>
        </w:rPr>
        <w:t xml:space="preserve"> </w:t>
      </w:r>
      <w:r>
        <w:rPr>
          <w:color w:val="000000"/>
          <w:sz w:val="24"/>
        </w:rPr>
        <w:t>с</w:t>
      </w:r>
      <w:r>
        <w:rPr>
          <w:color w:val="000000"/>
          <w:spacing w:val="11"/>
          <w:sz w:val="24"/>
        </w:rPr>
        <w:t xml:space="preserve"> </w:t>
      </w:r>
      <w:r>
        <w:rPr>
          <w:color w:val="000000"/>
          <w:sz w:val="24"/>
        </w:rPr>
        <w:t>Федеральным</w:t>
      </w:r>
      <w:r>
        <w:rPr>
          <w:color w:val="000000"/>
          <w:spacing w:val="10"/>
          <w:sz w:val="24"/>
        </w:rPr>
        <w:t xml:space="preserve"> </w:t>
      </w:r>
      <w:r>
        <w:rPr>
          <w:color w:val="000000"/>
          <w:sz w:val="24"/>
        </w:rPr>
        <w:t>законом</w:t>
      </w:r>
      <w:r>
        <w:rPr>
          <w:color w:val="000000"/>
          <w:spacing w:val="16"/>
          <w:sz w:val="24"/>
        </w:rPr>
        <w:t xml:space="preserve"> </w:t>
      </w:r>
      <w:r>
        <w:rPr>
          <w:color w:val="000000"/>
          <w:spacing w:val="-2"/>
          <w:sz w:val="24"/>
        </w:rPr>
        <w:t>«Об</w:t>
      </w:r>
      <w:r>
        <w:t xml:space="preserve"> </w:t>
      </w:r>
      <w:r>
        <w:rPr>
          <w:color w:val="000000"/>
          <w:sz w:val="24"/>
        </w:rPr>
        <w:t>образовании</w:t>
      </w:r>
      <w:r>
        <w:rPr>
          <w:color w:val="000000"/>
          <w:spacing w:val="1"/>
          <w:sz w:val="24"/>
        </w:rPr>
        <w:t xml:space="preserve"> </w:t>
      </w:r>
      <w:r>
        <w:rPr>
          <w:color w:val="000000"/>
          <w:sz w:val="24"/>
        </w:rPr>
        <w:t>в Российской</w:t>
      </w:r>
      <w:r>
        <w:rPr>
          <w:color w:val="000000"/>
          <w:spacing w:val="1"/>
          <w:sz w:val="24"/>
        </w:rPr>
        <w:t xml:space="preserve"> </w:t>
      </w:r>
      <w:r>
        <w:rPr>
          <w:color w:val="000000"/>
          <w:sz w:val="24"/>
        </w:rPr>
        <w:t>Федерации»</w:t>
      </w:r>
      <w:r>
        <w:rPr>
          <w:color w:val="000000"/>
          <w:spacing w:val="-7"/>
          <w:sz w:val="24"/>
        </w:rPr>
        <w:t xml:space="preserve"> </w:t>
      </w:r>
      <w:r>
        <w:rPr>
          <w:color w:val="000000"/>
          <w:sz w:val="24"/>
        </w:rPr>
        <w:t>(статья 13)</w:t>
      </w:r>
      <w:r>
        <w:t>.</w:t>
      </w:r>
    </w:p>
    <w:p w14:paraId="5BC899D6" w14:textId="77777777" w:rsidR="002C6E8D" w:rsidRDefault="002C6E8D">
      <w:pPr>
        <w:pStyle w:val="1"/>
        <w:spacing w:before="0" w:after="0" w:line="240" w:lineRule="auto"/>
        <w:ind w:left="709"/>
        <w:jc w:val="both"/>
        <w:rPr>
          <w:rFonts w:cs="Times New Roman"/>
          <w:sz w:val="24"/>
          <w:szCs w:val="24"/>
        </w:rPr>
      </w:pPr>
    </w:p>
    <w:p w14:paraId="39C29F4D" w14:textId="77777777" w:rsidR="002C6E8D" w:rsidRDefault="002C6E8D">
      <w:pPr>
        <w:pStyle w:val="1"/>
        <w:spacing w:before="0" w:after="0" w:line="240" w:lineRule="auto"/>
        <w:ind w:left="709"/>
        <w:jc w:val="both"/>
        <w:rPr>
          <w:rFonts w:cs="Times New Roman"/>
          <w:sz w:val="24"/>
          <w:szCs w:val="24"/>
        </w:rPr>
        <w:sectPr w:rsidR="002C6E8D">
          <w:pgSz w:w="16838" w:h="11906" w:orient="landscape"/>
          <w:pgMar w:top="851" w:right="1134" w:bottom="1701" w:left="1134" w:header="709" w:footer="709" w:gutter="0"/>
          <w:cols w:space="708"/>
          <w:docGrid w:linePitch="360"/>
        </w:sectPr>
      </w:pPr>
    </w:p>
    <w:p w14:paraId="7A6630C6" w14:textId="375AAB20" w:rsidR="002C6E8D" w:rsidRDefault="0069355F">
      <w:pPr>
        <w:pStyle w:val="1"/>
        <w:spacing w:before="0" w:after="0" w:line="240" w:lineRule="auto"/>
        <w:ind w:left="709"/>
        <w:jc w:val="both"/>
        <w:rPr>
          <w:rFonts w:cs="Times New Roman"/>
          <w:sz w:val="24"/>
          <w:szCs w:val="24"/>
        </w:rPr>
      </w:pPr>
      <w:r w:rsidRPr="00C33972">
        <w:rPr>
          <w:rFonts w:cs="Times New Roman"/>
          <w:sz w:val="24"/>
          <w:szCs w:val="24"/>
        </w:rPr>
        <w:lastRenderedPageBreak/>
        <w:t>ЛИТЕРАТУРа</w:t>
      </w:r>
      <w:bookmarkEnd w:id="10"/>
      <w:bookmarkEnd w:id="11"/>
      <w:r>
        <w:rPr>
          <w:rFonts w:cs="Times New Roman"/>
          <w:sz w:val="24"/>
          <w:szCs w:val="24"/>
        </w:rPr>
        <w:t xml:space="preserve"> - </w:t>
      </w:r>
    </w:p>
    <w:p w14:paraId="3D6A1A09"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 </w:t>
      </w:r>
      <w:r>
        <w:rPr>
          <w:i/>
          <w:color w:val="000000"/>
          <w:sz w:val="24"/>
          <w:szCs w:val="24"/>
        </w:rPr>
        <w:t>Асмолов, А. Г.</w:t>
      </w:r>
      <w:r>
        <w:rPr>
          <w:color w:val="000000"/>
          <w:sz w:val="24"/>
          <w:szCs w:val="24"/>
        </w:rPr>
        <w:t xml:space="preserve"> Психология личности / А. Г. Асмолов. – М. : Изд-во МГУ, 1990. </w:t>
      </w:r>
    </w:p>
    <w:p w14:paraId="2A7599B9" w14:textId="77777777" w:rsidR="002C6E8D" w:rsidRDefault="0069355F">
      <w:pPr>
        <w:pStyle w:val="ad"/>
        <w:spacing w:line="240" w:lineRule="auto"/>
        <w:ind w:left="0" w:firstLine="709"/>
        <w:contextualSpacing w:val="0"/>
        <w:rPr>
          <w:color w:val="000000"/>
          <w:sz w:val="24"/>
          <w:szCs w:val="24"/>
        </w:rPr>
      </w:pPr>
      <w:r>
        <w:rPr>
          <w:color w:val="000000"/>
          <w:spacing w:val="-2"/>
          <w:sz w:val="24"/>
          <w:szCs w:val="24"/>
        </w:rPr>
        <w:t>2.</w:t>
      </w:r>
      <w:r>
        <w:rPr>
          <w:i/>
          <w:color w:val="000000"/>
          <w:spacing w:val="-2"/>
          <w:sz w:val="24"/>
          <w:szCs w:val="24"/>
        </w:rPr>
        <w:t xml:space="preserve"> Брунер. Дж.</w:t>
      </w:r>
      <w:r>
        <w:rPr>
          <w:color w:val="000000"/>
          <w:spacing w:val="-2"/>
          <w:sz w:val="24"/>
          <w:szCs w:val="24"/>
        </w:rPr>
        <w:t xml:space="preserve"> Психология познания. За пределами непосредственной информации / Дж. Брунер. –</w:t>
      </w:r>
      <w:r>
        <w:rPr>
          <w:color w:val="000000"/>
          <w:sz w:val="24"/>
          <w:szCs w:val="24"/>
        </w:rPr>
        <w:t xml:space="preserve"> М. : Прогресс, 1977. </w:t>
      </w:r>
    </w:p>
    <w:p w14:paraId="7C97087F"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3. Выготский, Л. С. Мышление и речь / Л. С. Выготский. – М. : Лабиринт, 1999. </w:t>
      </w:r>
    </w:p>
    <w:p w14:paraId="492DFC7A"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4. ГОСТ 19301.1-94. Мебель детская дошкольная. Функциональные размеры столов. – М., 1995. </w:t>
      </w:r>
    </w:p>
    <w:p w14:paraId="043BB668"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5. ГОСТ 19301.1-94. Мебель детская дошкольная. Функциональные размеры стульев. – М., 1995. </w:t>
      </w:r>
    </w:p>
    <w:p w14:paraId="01D15E58"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6. </w:t>
      </w:r>
      <w:r>
        <w:rPr>
          <w:i/>
          <w:color w:val="000000"/>
          <w:sz w:val="24"/>
          <w:szCs w:val="24"/>
        </w:rPr>
        <w:t xml:space="preserve">Доронова, Т. Н. </w:t>
      </w:r>
      <w:r>
        <w:rPr>
          <w:color w:val="000000"/>
          <w:sz w:val="24"/>
          <w:szCs w:val="24"/>
        </w:rPr>
        <w:t xml:space="preserve">Изобразительное искусство: пособие для детей 4–7 лет / Т. Н. Доронова. – М. : Просвещение, 2012. </w:t>
      </w:r>
    </w:p>
    <w:p w14:paraId="581D1009"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7. </w:t>
      </w:r>
      <w:r>
        <w:rPr>
          <w:i/>
          <w:color w:val="000000"/>
          <w:sz w:val="24"/>
          <w:szCs w:val="24"/>
        </w:rPr>
        <w:t xml:space="preserve">Доронова, Т. Н. </w:t>
      </w:r>
      <w:r>
        <w:rPr>
          <w:color w:val="000000"/>
          <w:sz w:val="24"/>
          <w:szCs w:val="24"/>
        </w:rPr>
        <w:t xml:space="preserve">Наша мастерская: пособие для детей 3–4 лет / Т. Н. Доронова. – М. : Просвещение, 2012. </w:t>
      </w:r>
    </w:p>
    <w:p w14:paraId="6DFD20B5"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8. </w:t>
      </w:r>
      <w:r>
        <w:rPr>
          <w:i/>
          <w:color w:val="000000"/>
          <w:sz w:val="24"/>
          <w:szCs w:val="24"/>
        </w:rPr>
        <w:t>Доронова, Т. Н.</w:t>
      </w:r>
      <w:r>
        <w:rPr>
          <w:color w:val="000000"/>
          <w:sz w:val="24"/>
          <w:szCs w:val="24"/>
        </w:rPr>
        <w:t xml:space="preserve"> Наша мастерская: пособие для детей 4–5 лет / Т. Н. Доронова. – М. : Просвещение, 2012.</w:t>
      </w:r>
    </w:p>
    <w:p w14:paraId="22DC9EC4"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9. </w:t>
      </w:r>
      <w:r>
        <w:rPr>
          <w:i/>
          <w:color w:val="000000"/>
          <w:sz w:val="24"/>
          <w:szCs w:val="24"/>
        </w:rPr>
        <w:t>Доронова, Т. Н.</w:t>
      </w:r>
      <w:r>
        <w:rPr>
          <w:color w:val="000000"/>
          <w:sz w:val="24"/>
          <w:szCs w:val="24"/>
        </w:rPr>
        <w:t xml:space="preserve"> Обучение детей 2–4 лет рисованию, лепке, аппликации в игре. Младшая разновозрастная группа / Т. Н. Доронова, С. Г. Якобсон. – М. : Владос, 2014. </w:t>
      </w:r>
    </w:p>
    <w:p w14:paraId="04C384F9"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10. </w:t>
      </w:r>
      <w:r>
        <w:rPr>
          <w:i/>
          <w:color w:val="000000"/>
          <w:sz w:val="24"/>
          <w:szCs w:val="24"/>
        </w:rPr>
        <w:t>Короткова, Н. А.</w:t>
      </w:r>
      <w:r>
        <w:rPr>
          <w:color w:val="000000"/>
          <w:sz w:val="24"/>
          <w:szCs w:val="24"/>
        </w:rPr>
        <w:t xml:space="preserve"> Формы игры в образовательном процессе детского сада / Н. А. Короткова // Ребенок в детском саду. – 2010. – № 4. </w:t>
      </w:r>
    </w:p>
    <w:p w14:paraId="5BD0E7AC"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11. </w:t>
      </w:r>
      <w:r>
        <w:rPr>
          <w:i/>
          <w:color w:val="000000"/>
          <w:sz w:val="24"/>
          <w:szCs w:val="24"/>
        </w:rPr>
        <w:t>Короткова, Н. А.</w:t>
      </w:r>
      <w:r>
        <w:rPr>
          <w:color w:val="000000"/>
          <w:sz w:val="24"/>
          <w:szCs w:val="24"/>
        </w:rPr>
        <w:t xml:space="preserve"> Образовательный процесс в группах старшего дошкольного возраста / Н. А. Короткова. – М.: Линка-Пресс, 2009. </w:t>
      </w:r>
    </w:p>
    <w:p w14:paraId="7854998F"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12. </w:t>
      </w:r>
      <w:r>
        <w:rPr>
          <w:i/>
          <w:color w:val="000000"/>
          <w:sz w:val="24"/>
          <w:szCs w:val="24"/>
        </w:rPr>
        <w:t>Короткова, Н. А.</w:t>
      </w:r>
      <w:r>
        <w:rPr>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14:paraId="6093E840"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13. </w:t>
      </w:r>
      <w:r>
        <w:rPr>
          <w:i/>
          <w:color w:val="000000"/>
          <w:sz w:val="24"/>
          <w:szCs w:val="24"/>
        </w:rPr>
        <w:t>Короткова, Н. А.</w:t>
      </w:r>
      <w:r>
        <w:rPr>
          <w:color w:val="000000"/>
          <w:sz w:val="24"/>
          <w:szCs w:val="24"/>
        </w:rPr>
        <w:t xml:space="preserve"> Предметно-пространственная среда детского сада: старший дошколь</w:t>
      </w:r>
      <w:r>
        <w:rPr>
          <w:color w:val="000000"/>
          <w:spacing w:val="-2"/>
          <w:sz w:val="24"/>
          <w:szCs w:val="24"/>
        </w:rPr>
        <w:t>ный возраст : пособие для воспитателей / Н. А. Короткова, Г. В. Глушкова, С. И. Мусиенко. – М. :</w:t>
      </w:r>
      <w:r>
        <w:rPr>
          <w:color w:val="000000"/>
          <w:sz w:val="24"/>
          <w:szCs w:val="24"/>
        </w:rPr>
        <w:t xml:space="preserve"> Линка-Пресс, 2009. </w:t>
      </w:r>
    </w:p>
    <w:p w14:paraId="2541CF45"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14. </w:t>
      </w:r>
      <w:r>
        <w:rPr>
          <w:i/>
          <w:color w:val="000000"/>
          <w:sz w:val="24"/>
          <w:szCs w:val="24"/>
        </w:rPr>
        <w:t>Короткова, Н. А.</w:t>
      </w:r>
      <w:r>
        <w:rPr>
          <w:color w:val="000000"/>
          <w:sz w:val="24"/>
          <w:szCs w:val="24"/>
        </w:rPr>
        <w:t xml:space="preserve"> Наблюдение за развитием детей в дошкольных группах / Н. А. Короткова, П. Г. Нежнов. – М., 2002. </w:t>
      </w:r>
    </w:p>
    <w:p w14:paraId="68B952BF"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15. </w:t>
      </w:r>
      <w:r>
        <w:rPr>
          <w:i/>
          <w:color w:val="000000"/>
          <w:sz w:val="24"/>
          <w:szCs w:val="24"/>
        </w:rPr>
        <w:t>Материалы</w:t>
      </w:r>
      <w:r>
        <w:rPr>
          <w:color w:val="000000"/>
          <w:sz w:val="24"/>
          <w:szCs w:val="24"/>
        </w:rPr>
        <w:t xml:space="preserve"> и оборудование для детского сада : пособие для воспитателей и заведующих / под ред. Т. Н. Дороновой и Н. А. Коротковой. – М. : Элти-Кудиц, 2003. </w:t>
      </w:r>
    </w:p>
    <w:p w14:paraId="28A84A92" w14:textId="77777777" w:rsidR="002C6E8D" w:rsidRDefault="0069355F">
      <w:pPr>
        <w:pStyle w:val="ad"/>
        <w:spacing w:line="240" w:lineRule="auto"/>
        <w:ind w:left="0" w:firstLine="709"/>
        <w:contextualSpacing w:val="0"/>
        <w:rPr>
          <w:color w:val="000000"/>
          <w:sz w:val="24"/>
          <w:szCs w:val="24"/>
        </w:rPr>
      </w:pPr>
      <w:r>
        <w:rPr>
          <w:color w:val="000000"/>
          <w:spacing w:val="-2"/>
          <w:sz w:val="24"/>
          <w:szCs w:val="24"/>
        </w:rPr>
        <w:t xml:space="preserve">16. </w:t>
      </w:r>
      <w:r>
        <w:rPr>
          <w:i/>
          <w:color w:val="000000"/>
          <w:spacing w:val="-2"/>
          <w:sz w:val="24"/>
          <w:szCs w:val="24"/>
        </w:rPr>
        <w:t>Михайленко, Н. Я.</w:t>
      </w:r>
      <w:r>
        <w:rPr>
          <w:color w:val="000000"/>
          <w:spacing w:val="-2"/>
          <w:sz w:val="24"/>
          <w:szCs w:val="24"/>
        </w:rPr>
        <w:t xml:space="preserve"> Игра с правилами в дошкольном возрасте / Н. Я. Михайленко, Н. А. Короткова. –</w:t>
      </w:r>
      <w:r>
        <w:rPr>
          <w:color w:val="000000"/>
          <w:sz w:val="24"/>
          <w:szCs w:val="24"/>
        </w:rPr>
        <w:t xml:space="preserve"> М. : Академический проект, 2002. </w:t>
      </w:r>
    </w:p>
    <w:p w14:paraId="5B418D11"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17. </w:t>
      </w:r>
      <w:r>
        <w:rPr>
          <w:i/>
          <w:color w:val="000000"/>
          <w:sz w:val="24"/>
          <w:szCs w:val="24"/>
        </w:rPr>
        <w:t>Михайленко, Н. Я.</w:t>
      </w:r>
      <w:r>
        <w:rPr>
          <w:color w:val="000000"/>
          <w:sz w:val="24"/>
          <w:szCs w:val="24"/>
        </w:rPr>
        <w:t xml:space="preserve"> Как играть с ребенком / Н. Я. Михайленко, Н. А. Короткова. – М. : Линка-Пресс, 2012.</w:t>
      </w:r>
    </w:p>
    <w:p w14:paraId="7CCDB0B2"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18. </w:t>
      </w:r>
      <w:r>
        <w:rPr>
          <w:i/>
          <w:color w:val="000000"/>
          <w:sz w:val="24"/>
          <w:szCs w:val="24"/>
        </w:rPr>
        <w:t>Михайленко, Н. Я.</w:t>
      </w:r>
      <w:r>
        <w:rPr>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7A008F9A"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19. </w:t>
      </w:r>
      <w:r>
        <w:rPr>
          <w:i/>
          <w:color w:val="000000"/>
          <w:sz w:val="24"/>
          <w:szCs w:val="24"/>
        </w:rPr>
        <w:t>Пиаже, Ж.</w:t>
      </w:r>
      <w:r>
        <w:rPr>
          <w:color w:val="000000"/>
          <w:sz w:val="24"/>
          <w:szCs w:val="24"/>
        </w:rPr>
        <w:t xml:space="preserve"> Моральное суждение у ребенка / Ж. Пиаже. – М. : Академические технологии, 2006. </w:t>
      </w:r>
    </w:p>
    <w:p w14:paraId="0291F95D"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20. </w:t>
      </w:r>
      <w:r>
        <w:rPr>
          <w:i/>
          <w:color w:val="000000"/>
          <w:sz w:val="24"/>
          <w:szCs w:val="24"/>
        </w:rPr>
        <w:t>Пиаже, Ж.</w:t>
      </w:r>
      <w:r>
        <w:rPr>
          <w:color w:val="000000"/>
          <w:sz w:val="24"/>
          <w:szCs w:val="24"/>
        </w:rPr>
        <w:t xml:space="preserve"> Психология интеллекта / Ж. Пиаже // Избранные психологические труды. – М., 1965.</w:t>
      </w:r>
    </w:p>
    <w:p w14:paraId="35182659"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21. </w:t>
      </w:r>
      <w:r>
        <w:rPr>
          <w:i/>
          <w:color w:val="000000"/>
          <w:sz w:val="24"/>
          <w:szCs w:val="24"/>
        </w:rPr>
        <w:t>Пиаже, Ж.,</w:t>
      </w:r>
      <w:r>
        <w:rPr>
          <w:color w:val="000000"/>
          <w:sz w:val="24"/>
          <w:szCs w:val="24"/>
        </w:rPr>
        <w:t xml:space="preserve"> Психология ребенка / Ж. Пиаже,. Б. Инельдер. – СПб. : Питер, 2003.</w:t>
      </w:r>
    </w:p>
    <w:p w14:paraId="7A83FBB3"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22. </w:t>
      </w:r>
      <w:r>
        <w:rPr>
          <w:i/>
          <w:color w:val="000000"/>
          <w:sz w:val="24"/>
          <w:szCs w:val="24"/>
        </w:rPr>
        <w:t>Поддьяков, Н. Н.</w:t>
      </w:r>
      <w:r>
        <w:rPr>
          <w:color w:val="000000"/>
          <w:sz w:val="24"/>
          <w:szCs w:val="24"/>
        </w:rPr>
        <w:t xml:space="preserve"> Психическое развитие и саморазвитие ребенка-дошкольника. Ближние и дальние горизонты / Н. Н. Поддьяков. – М. : Обруч, 2014.</w:t>
      </w:r>
    </w:p>
    <w:p w14:paraId="345BEAEE" w14:textId="77777777" w:rsidR="002C6E8D" w:rsidRDefault="0069355F">
      <w:pPr>
        <w:pStyle w:val="ad"/>
        <w:spacing w:line="240" w:lineRule="auto"/>
        <w:ind w:left="0" w:firstLine="709"/>
        <w:contextualSpacing w:val="0"/>
        <w:rPr>
          <w:b/>
          <w:color w:val="000000"/>
          <w:sz w:val="24"/>
          <w:szCs w:val="24"/>
        </w:rPr>
      </w:pPr>
      <w:r>
        <w:rPr>
          <w:color w:val="000000"/>
          <w:spacing w:val="-4"/>
          <w:sz w:val="24"/>
          <w:szCs w:val="24"/>
        </w:rPr>
        <w:t xml:space="preserve">23. </w:t>
      </w:r>
      <w:r>
        <w:rPr>
          <w:i/>
          <w:color w:val="000000"/>
          <w:spacing w:val="-4"/>
          <w:sz w:val="24"/>
          <w:szCs w:val="24"/>
        </w:rPr>
        <w:t>Постановление</w:t>
      </w:r>
      <w:r>
        <w:rPr>
          <w:color w:val="000000"/>
          <w:spacing w:val="-4"/>
          <w:sz w:val="24"/>
          <w:szCs w:val="24"/>
        </w:rPr>
        <w:t xml:space="preserve"> Главного государственного санитарного врача РФ от 15 мая 2013 г. № 26 «Об утверждении</w:t>
      </w:r>
      <w:r>
        <w:rPr>
          <w:color w:val="000000"/>
          <w:sz w:val="24"/>
          <w:szCs w:val="24"/>
        </w:rPr>
        <w:t xml:space="preserve"> СанПиН 2.4.1.3049-13 «Санитарно-эпидемиологические требования к устройству, содержанию </w:t>
      </w:r>
      <w:r>
        <w:rPr>
          <w:color w:val="000000"/>
          <w:sz w:val="24"/>
          <w:szCs w:val="24"/>
        </w:rPr>
        <w:br/>
        <w:t>и организации режима работы дошкольных образовательных организаций».</w:t>
      </w:r>
    </w:p>
    <w:p w14:paraId="45506B53"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24. </w:t>
      </w:r>
      <w:r>
        <w:rPr>
          <w:i/>
          <w:color w:val="000000"/>
          <w:sz w:val="24"/>
          <w:szCs w:val="24"/>
        </w:rPr>
        <w:t>Приказ</w:t>
      </w:r>
      <w:r>
        <w:rPr>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39323834" w14:textId="77777777" w:rsidR="002C6E8D" w:rsidRDefault="0069355F">
      <w:pPr>
        <w:pStyle w:val="ad"/>
        <w:spacing w:line="240" w:lineRule="auto"/>
        <w:ind w:left="0" w:firstLine="709"/>
        <w:contextualSpacing w:val="0"/>
        <w:rPr>
          <w:color w:val="000000"/>
          <w:sz w:val="24"/>
          <w:szCs w:val="24"/>
        </w:rPr>
      </w:pPr>
      <w:r>
        <w:rPr>
          <w:color w:val="000000"/>
          <w:sz w:val="24"/>
          <w:szCs w:val="24"/>
        </w:rPr>
        <w:lastRenderedPageBreak/>
        <w:t xml:space="preserve">25. </w:t>
      </w:r>
      <w:r>
        <w:rPr>
          <w:i/>
          <w:color w:val="000000"/>
          <w:sz w:val="24"/>
          <w:szCs w:val="24"/>
        </w:rPr>
        <w:t>Приказ</w:t>
      </w:r>
      <w:r>
        <w:rPr>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56A2EFB1"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26. </w:t>
      </w:r>
      <w:r>
        <w:rPr>
          <w:i/>
          <w:color w:val="000000"/>
          <w:sz w:val="24"/>
          <w:szCs w:val="24"/>
        </w:rPr>
        <w:t xml:space="preserve">Слободчиков, В. И. </w:t>
      </w:r>
      <w:r>
        <w:rPr>
          <w:color w:val="000000"/>
          <w:sz w:val="24"/>
          <w:szCs w:val="24"/>
        </w:rPr>
        <w:t xml:space="preserve">Категория возраста в психологии и педагогике развития / В. И. Слободчиков // Вопросы психологии. – 1991. – № 2. </w:t>
      </w:r>
    </w:p>
    <w:p w14:paraId="43D23A1C"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27. </w:t>
      </w:r>
      <w:r>
        <w:rPr>
          <w:i/>
          <w:color w:val="000000"/>
          <w:sz w:val="24"/>
          <w:szCs w:val="24"/>
        </w:rPr>
        <w:t>Федеральный</w:t>
      </w:r>
      <w:r>
        <w:rPr>
          <w:color w:val="000000"/>
          <w:sz w:val="24"/>
          <w:szCs w:val="24"/>
        </w:rPr>
        <w:t xml:space="preserve"> Закон «Об образовании в Российской Федерации» от 29 декабря 2012 г. </w:t>
      </w:r>
      <w:r>
        <w:rPr>
          <w:color w:val="000000"/>
          <w:sz w:val="24"/>
          <w:szCs w:val="24"/>
        </w:rPr>
        <w:br/>
        <w:t xml:space="preserve">№ 273-ФЗ // сост. : А.А. Кельцева, О.О. Маловицина, Н.А. Наххас. – М. : ЭКСМО. 2013. 716 с. </w:t>
      </w:r>
    </w:p>
    <w:p w14:paraId="730C11B8"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28. </w:t>
      </w:r>
      <w:r>
        <w:rPr>
          <w:i/>
          <w:color w:val="000000"/>
          <w:sz w:val="24"/>
          <w:szCs w:val="24"/>
        </w:rPr>
        <w:t>Флёрина, Е. А.</w:t>
      </w:r>
      <w:r>
        <w:rPr>
          <w:color w:val="000000"/>
          <w:sz w:val="24"/>
          <w:szCs w:val="24"/>
        </w:rPr>
        <w:t xml:space="preserve"> Игра и игрушка : пособие для воспитателя детского сада / Е. А. Флёрина. – М. : Просвещение, 1973. </w:t>
      </w:r>
    </w:p>
    <w:p w14:paraId="3110BFF9" w14:textId="77777777" w:rsidR="002C6E8D" w:rsidRDefault="0069355F">
      <w:pPr>
        <w:pStyle w:val="ad"/>
        <w:spacing w:line="240" w:lineRule="auto"/>
        <w:ind w:left="0" w:firstLine="709"/>
        <w:contextualSpacing w:val="0"/>
        <w:rPr>
          <w:color w:val="000000"/>
          <w:sz w:val="24"/>
          <w:szCs w:val="24"/>
        </w:rPr>
      </w:pPr>
      <w:r>
        <w:rPr>
          <w:color w:val="000000"/>
          <w:sz w:val="24"/>
          <w:szCs w:val="24"/>
        </w:rPr>
        <w:t xml:space="preserve">29. </w:t>
      </w:r>
      <w:r>
        <w:rPr>
          <w:i/>
          <w:color w:val="000000"/>
          <w:sz w:val="24"/>
          <w:szCs w:val="24"/>
        </w:rPr>
        <w:t>Эльконин, Д. Б.</w:t>
      </w:r>
      <w:r>
        <w:rPr>
          <w:color w:val="000000"/>
          <w:sz w:val="24"/>
          <w:szCs w:val="24"/>
        </w:rPr>
        <w:t xml:space="preserve"> К проблеме периодизации психического развития в детском возрасте / Д. Б. Эльконин // Избранные психологические труды. – М. : Педагогика, 1989. </w:t>
      </w:r>
    </w:p>
    <w:p w14:paraId="50778825" w14:textId="381E612E" w:rsidR="002C6E8D" w:rsidRPr="002C06C4" w:rsidRDefault="0069355F" w:rsidP="002C06C4">
      <w:pPr>
        <w:pStyle w:val="ad"/>
        <w:spacing w:line="240" w:lineRule="auto"/>
        <w:ind w:left="0" w:firstLine="709"/>
        <w:contextualSpacing w:val="0"/>
        <w:rPr>
          <w:color w:val="000000"/>
          <w:sz w:val="24"/>
          <w:szCs w:val="24"/>
        </w:rPr>
      </w:pPr>
      <w:r>
        <w:rPr>
          <w:color w:val="000000"/>
          <w:sz w:val="24"/>
          <w:szCs w:val="24"/>
        </w:rPr>
        <w:t xml:space="preserve">30. </w:t>
      </w:r>
      <w:r>
        <w:rPr>
          <w:i/>
          <w:color w:val="000000"/>
          <w:sz w:val="24"/>
          <w:szCs w:val="24"/>
        </w:rPr>
        <w:t>Эриксон, Э.</w:t>
      </w:r>
      <w:r>
        <w:rPr>
          <w:color w:val="000000"/>
          <w:sz w:val="24"/>
          <w:szCs w:val="24"/>
        </w:rPr>
        <w:t xml:space="preserve"> Детство и общество / Э. Эриксон. – СПб. : ИТД «Летний сад», 2000. </w:t>
      </w:r>
    </w:p>
    <w:p w14:paraId="3EFFD8AF" w14:textId="77777777" w:rsidR="002C06C4" w:rsidRDefault="002C06C4" w:rsidP="002C06C4">
      <w:pPr>
        <w:pStyle w:val="ad"/>
        <w:spacing w:line="240" w:lineRule="auto"/>
        <w:ind w:left="0" w:firstLine="709"/>
        <w:contextualSpacing w:val="0"/>
        <w:rPr>
          <w:color w:val="000000"/>
          <w:sz w:val="24"/>
          <w:szCs w:val="24"/>
        </w:rPr>
      </w:pPr>
      <w:r>
        <w:rPr>
          <w:color w:val="000000"/>
          <w:sz w:val="24"/>
          <w:szCs w:val="24"/>
        </w:rPr>
        <w:t>31.Л.Е.Журова ,Кузнецова М.И. Предшкольная пора  Играем со звуками и словами .</w:t>
      </w:r>
    </w:p>
    <w:p w14:paraId="78289A8C" w14:textId="6F2FA3E1" w:rsidR="002C06C4" w:rsidRDefault="00557EF9" w:rsidP="002C06C4">
      <w:pPr>
        <w:pStyle w:val="ad"/>
        <w:spacing w:line="240" w:lineRule="auto"/>
        <w:ind w:left="0" w:firstLine="709"/>
        <w:contextualSpacing w:val="0"/>
        <w:rPr>
          <w:color w:val="000000"/>
          <w:sz w:val="24"/>
          <w:szCs w:val="24"/>
        </w:rPr>
      </w:pPr>
      <w:r>
        <w:rPr>
          <w:color w:val="000000"/>
          <w:sz w:val="24"/>
          <w:szCs w:val="24"/>
        </w:rPr>
        <w:t xml:space="preserve">32.Е.В.Колесникова </w:t>
      </w:r>
    </w:p>
    <w:p w14:paraId="14AEDF6B" w14:textId="77777777" w:rsidR="002C6E8D" w:rsidRDefault="002C6E8D">
      <w:pPr>
        <w:pStyle w:val="ad"/>
        <w:spacing w:line="240" w:lineRule="auto"/>
        <w:ind w:left="0" w:firstLine="709"/>
        <w:contextualSpacing w:val="0"/>
        <w:rPr>
          <w:color w:val="000000"/>
          <w:sz w:val="24"/>
          <w:szCs w:val="24"/>
        </w:rPr>
      </w:pPr>
    </w:p>
    <w:p w14:paraId="13BDB589" w14:textId="77777777" w:rsidR="002C6E8D" w:rsidRDefault="002C6E8D">
      <w:pPr>
        <w:pStyle w:val="ad"/>
        <w:spacing w:line="240" w:lineRule="auto"/>
        <w:ind w:left="0" w:firstLine="709"/>
        <w:contextualSpacing w:val="0"/>
        <w:rPr>
          <w:color w:val="000000"/>
          <w:sz w:val="24"/>
          <w:szCs w:val="24"/>
        </w:rPr>
      </w:pPr>
    </w:p>
    <w:p w14:paraId="6FE9FBF1" w14:textId="77777777" w:rsidR="002C6E8D" w:rsidRDefault="002C6E8D">
      <w:pPr>
        <w:pStyle w:val="ad"/>
        <w:spacing w:line="240" w:lineRule="auto"/>
        <w:ind w:left="0" w:firstLine="709"/>
        <w:contextualSpacing w:val="0"/>
        <w:rPr>
          <w:color w:val="000000"/>
          <w:sz w:val="24"/>
          <w:szCs w:val="24"/>
        </w:rPr>
      </w:pPr>
    </w:p>
    <w:p w14:paraId="7E734F13" w14:textId="77777777" w:rsidR="002C6E8D" w:rsidRDefault="002C6E8D">
      <w:pPr>
        <w:pStyle w:val="ad"/>
        <w:spacing w:line="240" w:lineRule="auto"/>
        <w:ind w:left="0" w:firstLine="709"/>
        <w:contextualSpacing w:val="0"/>
        <w:rPr>
          <w:color w:val="000000"/>
          <w:sz w:val="24"/>
          <w:szCs w:val="24"/>
        </w:rPr>
      </w:pPr>
    </w:p>
    <w:p w14:paraId="28AD75ED" w14:textId="77777777" w:rsidR="002C6E8D" w:rsidRDefault="002C6E8D">
      <w:pPr>
        <w:pStyle w:val="ad"/>
        <w:spacing w:line="240" w:lineRule="auto"/>
        <w:ind w:left="0" w:firstLine="709"/>
        <w:contextualSpacing w:val="0"/>
        <w:rPr>
          <w:color w:val="000000"/>
          <w:sz w:val="24"/>
          <w:szCs w:val="24"/>
        </w:rPr>
      </w:pPr>
    </w:p>
    <w:p w14:paraId="2191DFD7" w14:textId="77777777" w:rsidR="002C6E8D" w:rsidRDefault="002C6E8D">
      <w:pPr>
        <w:pStyle w:val="ad"/>
        <w:spacing w:line="240" w:lineRule="auto"/>
        <w:ind w:left="0" w:firstLine="709"/>
        <w:contextualSpacing w:val="0"/>
        <w:rPr>
          <w:color w:val="000000"/>
          <w:sz w:val="24"/>
          <w:szCs w:val="24"/>
        </w:rPr>
      </w:pPr>
    </w:p>
    <w:p w14:paraId="7444ED4E" w14:textId="77777777" w:rsidR="002C6E8D" w:rsidRDefault="002C6E8D">
      <w:pPr>
        <w:pStyle w:val="ad"/>
        <w:spacing w:line="240" w:lineRule="auto"/>
        <w:ind w:left="0" w:firstLine="709"/>
        <w:contextualSpacing w:val="0"/>
        <w:rPr>
          <w:color w:val="000000"/>
          <w:sz w:val="24"/>
          <w:szCs w:val="24"/>
        </w:rPr>
      </w:pPr>
    </w:p>
    <w:p w14:paraId="1350BE01" w14:textId="77777777" w:rsidR="002C6E8D" w:rsidRDefault="002C6E8D">
      <w:pPr>
        <w:pStyle w:val="ad"/>
        <w:spacing w:line="240" w:lineRule="auto"/>
        <w:ind w:left="0" w:firstLine="709"/>
        <w:contextualSpacing w:val="0"/>
        <w:rPr>
          <w:color w:val="000000"/>
          <w:sz w:val="24"/>
          <w:szCs w:val="24"/>
        </w:rPr>
      </w:pPr>
    </w:p>
    <w:p w14:paraId="1B95D8CC" w14:textId="77777777" w:rsidR="002C6E8D" w:rsidRDefault="002C6E8D">
      <w:pPr>
        <w:pStyle w:val="ad"/>
        <w:spacing w:line="240" w:lineRule="auto"/>
        <w:ind w:left="0" w:firstLine="709"/>
        <w:contextualSpacing w:val="0"/>
        <w:rPr>
          <w:color w:val="000000"/>
          <w:sz w:val="24"/>
          <w:szCs w:val="24"/>
        </w:rPr>
      </w:pPr>
    </w:p>
    <w:p w14:paraId="5EAAD8EF" w14:textId="77777777" w:rsidR="002C6E8D" w:rsidRDefault="002C6E8D">
      <w:pPr>
        <w:pStyle w:val="ad"/>
        <w:spacing w:line="240" w:lineRule="auto"/>
        <w:ind w:left="0" w:firstLine="709"/>
        <w:contextualSpacing w:val="0"/>
        <w:rPr>
          <w:color w:val="000000"/>
          <w:sz w:val="24"/>
          <w:szCs w:val="24"/>
        </w:rPr>
      </w:pPr>
    </w:p>
    <w:p w14:paraId="5B5125F5" w14:textId="77777777" w:rsidR="002C6E8D" w:rsidRDefault="002C6E8D">
      <w:pPr>
        <w:pStyle w:val="ad"/>
        <w:spacing w:line="240" w:lineRule="auto"/>
        <w:ind w:left="0" w:firstLine="709"/>
        <w:contextualSpacing w:val="0"/>
        <w:rPr>
          <w:color w:val="000000"/>
          <w:sz w:val="24"/>
          <w:szCs w:val="24"/>
        </w:rPr>
      </w:pPr>
    </w:p>
    <w:p w14:paraId="532A1FBD" w14:textId="77777777" w:rsidR="002C6E8D" w:rsidRDefault="002C6E8D">
      <w:pPr>
        <w:pStyle w:val="ad"/>
        <w:spacing w:line="240" w:lineRule="auto"/>
        <w:ind w:left="0" w:firstLine="709"/>
        <w:contextualSpacing w:val="0"/>
        <w:rPr>
          <w:color w:val="000000"/>
          <w:sz w:val="24"/>
          <w:szCs w:val="24"/>
        </w:rPr>
      </w:pPr>
    </w:p>
    <w:p w14:paraId="1210798B" w14:textId="77777777" w:rsidR="002C6E8D" w:rsidRDefault="002C6E8D">
      <w:pPr>
        <w:pStyle w:val="ad"/>
        <w:spacing w:line="240" w:lineRule="auto"/>
        <w:ind w:left="0" w:firstLine="709"/>
        <w:contextualSpacing w:val="0"/>
        <w:rPr>
          <w:color w:val="000000"/>
          <w:sz w:val="24"/>
          <w:szCs w:val="24"/>
        </w:rPr>
      </w:pPr>
    </w:p>
    <w:p w14:paraId="1D1381D8" w14:textId="77777777" w:rsidR="002C6E8D" w:rsidRDefault="002C6E8D">
      <w:pPr>
        <w:pStyle w:val="ad"/>
        <w:spacing w:line="240" w:lineRule="auto"/>
        <w:ind w:left="0" w:firstLine="709"/>
        <w:contextualSpacing w:val="0"/>
        <w:rPr>
          <w:color w:val="000000"/>
          <w:sz w:val="24"/>
          <w:szCs w:val="24"/>
        </w:rPr>
      </w:pPr>
    </w:p>
    <w:p w14:paraId="106905BA" w14:textId="77777777" w:rsidR="002C6E8D" w:rsidRDefault="002C6E8D">
      <w:pPr>
        <w:pStyle w:val="ad"/>
        <w:spacing w:line="240" w:lineRule="auto"/>
        <w:ind w:left="0" w:firstLine="709"/>
        <w:contextualSpacing w:val="0"/>
        <w:rPr>
          <w:color w:val="000000"/>
          <w:sz w:val="24"/>
          <w:szCs w:val="24"/>
        </w:rPr>
      </w:pPr>
    </w:p>
    <w:p w14:paraId="280D6446" w14:textId="77777777" w:rsidR="002C6E8D" w:rsidRDefault="002C6E8D">
      <w:pPr>
        <w:pStyle w:val="ad"/>
        <w:spacing w:line="240" w:lineRule="auto"/>
        <w:ind w:left="0" w:firstLine="709"/>
        <w:contextualSpacing w:val="0"/>
        <w:rPr>
          <w:color w:val="000000"/>
          <w:sz w:val="24"/>
          <w:szCs w:val="24"/>
        </w:rPr>
      </w:pPr>
    </w:p>
    <w:p w14:paraId="24CC91A5" w14:textId="77777777" w:rsidR="002C6E8D" w:rsidRDefault="002C6E8D">
      <w:pPr>
        <w:pStyle w:val="ad"/>
        <w:spacing w:line="240" w:lineRule="auto"/>
        <w:ind w:left="0" w:firstLine="709"/>
        <w:contextualSpacing w:val="0"/>
        <w:rPr>
          <w:color w:val="000000"/>
          <w:sz w:val="24"/>
          <w:szCs w:val="24"/>
        </w:rPr>
      </w:pPr>
    </w:p>
    <w:p w14:paraId="56FC33F7" w14:textId="77777777" w:rsidR="002C6E8D" w:rsidRDefault="002C6E8D">
      <w:pPr>
        <w:pStyle w:val="ad"/>
        <w:spacing w:line="240" w:lineRule="auto"/>
        <w:ind w:left="0" w:firstLine="709"/>
        <w:contextualSpacing w:val="0"/>
        <w:rPr>
          <w:color w:val="000000"/>
          <w:sz w:val="24"/>
          <w:szCs w:val="24"/>
        </w:rPr>
      </w:pPr>
    </w:p>
    <w:p w14:paraId="24628072" w14:textId="77777777" w:rsidR="002C6E8D" w:rsidRDefault="002C6E8D">
      <w:pPr>
        <w:pStyle w:val="ad"/>
        <w:spacing w:line="240" w:lineRule="auto"/>
        <w:ind w:left="0" w:firstLine="709"/>
        <w:contextualSpacing w:val="0"/>
        <w:rPr>
          <w:color w:val="000000"/>
          <w:sz w:val="24"/>
          <w:szCs w:val="24"/>
        </w:rPr>
      </w:pPr>
    </w:p>
    <w:p w14:paraId="71E65699" w14:textId="77777777" w:rsidR="002C6E8D" w:rsidRDefault="002C6E8D">
      <w:pPr>
        <w:pStyle w:val="ad"/>
        <w:spacing w:line="240" w:lineRule="auto"/>
        <w:ind w:left="0" w:firstLine="709"/>
        <w:contextualSpacing w:val="0"/>
        <w:rPr>
          <w:color w:val="000000"/>
          <w:sz w:val="24"/>
          <w:szCs w:val="24"/>
        </w:rPr>
      </w:pPr>
    </w:p>
    <w:p w14:paraId="2C952CD6" w14:textId="77777777" w:rsidR="002C6E8D" w:rsidRDefault="002C6E8D">
      <w:pPr>
        <w:pStyle w:val="ad"/>
        <w:spacing w:line="240" w:lineRule="auto"/>
        <w:ind w:left="0" w:firstLine="709"/>
        <w:contextualSpacing w:val="0"/>
        <w:rPr>
          <w:color w:val="000000"/>
          <w:sz w:val="24"/>
          <w:szCs w:val="24"/>
        </w:rPr>
      </w:pPr>
    </w:p>
    <w:p w14:paraId="71E5CDF4" w14:textId="77777777" w:rsidR="002C6E8D" w:rsidRDefault="002C6E8D">
      <w:pPr>
        <w:pStyle w:val="ad"/>
        <w:spacing w:line="240" w:lineRule="auto"/>
        <w:ind w:left="0" w:firstLine="709"/>
        <w:contextualSpacing w:val="0"/>
        <w:rPr>
          <w:color w:val="000000"/>
          <w:sz w:val="24"/>
          <w:szCs w:val="24"/>
        </w:rPr>
      </w:pPr>
    </w:p>
    <w:p w14:paraId="181AFD08" w14:textId="77777777" w:rsidR="002C6E8D" w:rsidRDefault="002C6E8D">
      <w:pPr>
        <w:pStyle w:val="ad"/>
        <w:spacing w:line="240" w:lineRule="auto"/>
        <w:ind w:left="0" w:firstLine="709"/>
        <w:contextualSpacing w:val="0"/>
        <w:rPr>
          <w:color w:val="000000"/>
          <w:sz w:val="24"/>
          <w:szCs w:val="24"/>
        </w:rPr>
      </w:pPr>
    </w:p>
    <w:p w14:paraId="5E69EB41" w14:textId="77777777" w:rsidR="002C6E8D" w:rsidRDefault="002C6E8D">
      <w:pPr>
        <w:pStyle w:val="ad"/>
        <w:spacing w:line="240" w:lineRule="auto"/>
        <w:ind w:left="0" w:firstLine="709"/>
        <w:contextualSpacing w:val="0"/>
        <w:rPr>
          <w:color w:val="000000"/>
          <w:sz w:val="24"/>
          <w:szCs w:val="24"/>
        </w:rPr>
      </w:pPr>
    </w:p>
    <w:p w14:paraId="2073042B" w14:textId="77777777" w:rsidR="002C6E8D" w:rsidRDefault="002C6E8D">
      <w:pPr>
        <w:pStyle w:val="ad"/>
        <w:spacing w:line="240" w:lineRule="auto"/>
        <w:ind w:left="0" w:firstLine="709"/>
        <w:contextualSpacing w:val="0"/>
        <w:rPr>
          <w:color w:val="000000"/>
          <w:sz w:val="24"/>
          <w:szCs w:val="24"/>
        </w:rPr>
      </w:pPr>
    </w:p>
    <w:p w14:paraId="77739A25" w14:textId="77777777" w:rsidR="002C6E8D" w:rsidRDefault="002C6E8D">
      <w:pPr>
        <w:pStyle w:val="ad"/>
        <w:spacing w:line="240" w:lineRule="auto"/>
        <w:ind w:left="0" w:firstLine="709"/>
        <w:contextualSpacing w:val="0"/>
        <w:rPr>
          <w:color w:val="000000"/>
          <w:sz w:val="24"/>
          <w:szCs w:val="24"/>
        </w:rPr>
      </w:pPr>
    </w:p>
    <w:p w14:paraId="28ED63F2" w14:textId="77777777" w:rsidR="002C6E8D" w:rsidRDefault="002C6E8D">
      <w:pPr>
        <w:pStyle w:val="ad"/>
        <w:spacing w:line="240" w:lineRule="auto"/>
        <w:ind w:left="0" w:firstLine="709"/>
        <w:contextualSpacing w:val="0"/>
        <w:rPr>
          <w:color w:val="000000"/>
          <w:sz w:val="24"/>
          <w:szCs w:val="24"/>
        </w:rPr>
      </w:pPr>
    </w:p>
    <w:p w14:paraId="362000F9" w14:textId="77777777" w:rsidR="002C6E8D" w:rsidRDefault="002C6E8D">
      <w:pPr>
        <w:pStyle w:val="ad"/>
        <w:spacing w:line="240" w:lineRule="auto"/>
        <w:ind w:left="0" w:firstLine="709"/>
        <w:contextualSpacing w:val="0"/>
        <w:rPr>
          <w:color w:val="000000"/>
          <w:sz w:val="24"/>
          <w:szCs w:val="24"/>
        </w:rPr>
      </w:pPr>
    </w:p>
    <w:p w14:paraId="04D223EE" w14:textId="77777777" w:rsidR="002C6E8D" w:rsidRDefault="002C6E8D">
      <w:pPr>
        <w:pStyle w:val="ad"/>
        <w:spacing w:line="240" w:lineRule="auto"/>
        <w:ind w:left="0" w:firstLine="709"/>
        <w:contextualSpacing w:val="0"/>
        <w:rPr>
          <w:color w:val="000000"/>
          <w:sz w:val="24"/>
          <w:szCs w:val="24"/>
        </w:rPr>
      </w:pPr>
    </w:p>
    <w:p w14:paraId="0CB92247" w14:textId="77777777" w:rsidR="002C6E8D" w:rsidRDefault="002C6E8D">
      <w:pPr>
        <w:pStyle w:val="ad"/>
        <w:spacing w:line="240" w:lineRule="auto"/>
        <w:ind w:left="0" w:firstLine="709"/>
        <w:contextualSpacing w:val="0"/>
        <w:rPr>
          <w:color w:val="000000"/>
          <w:sz w:val="24"/>
          <w:szCs w:val="24"/>
        </w:rPr>
      </w:pPr>
    </w:p>
    <w:p w14:paraId="3564B5D7" w14:textId="77777777" w:rsidR="002C6E8D" w:rsidRDefault="002C6E8D">
      <w:pPr>
        <w:pStyle w:val="ad"/>
        <w:spacing w:line="240" w:lineRule="auto"/>
        <w:ind w:left="0" w:firstLine="709"/>
        <w:contextualSpacing w:val="0"/>
        <w:rPr>
          <w:color w:val="000000"/>
          <w:sz w:val="24"/>
          <w:szCs w:val="24"/>
        </w:rPr>
      </w:pPr>
    </w:p>
    <w:p w14:paraId="73A0CDD9" w14:textId="77777777" w:rsidR="002C6E8D" w:rsidRDefault="002C6E8D">
      <w:pPr>
        <w:pStyle w:val="ad"/>
        <w:spacing w:line="240" w:lineRule="auto"/>
        <w:ind w:left="0" w:firstLine="709"/>
        <w:contextualSpacing w:val="0"/>
        <w:rPr>
          <w:color w:val="000000"/>
          <w:sz w:val="24"/>
          <w:szCs w:val="24"/>
        </w:rPr>
      </w:pPr>
    </w:p>
    <w:p w14:paraId="7B05E860" w14:textId="77777777" w:rsidR="002C6E8D" w:rsidRDefault="002C6E8D">
      <w:pPr>
        <w:pStyle w:val="ad"/>
        <w:spacing w:line="240" w:lineRule="auto"/>
        <w:ind w:left="0" w:firstLine="709"/>
        <w:contextualSpacing w:val="0"/>
        <w:rPr>
          <w:color w:val="000000"/>
          <w:sz w:val="24"/>
          <w:szCs w:val="24"/>
        </w:rPr>
      </w:pPr>
    </w:p>
    <w:p w14:paraId="2CB0B678" w14:textId="77777777" w:rsidR="002C6E8D" w:rsidRDefault="002C6E8D">
      <w:pPr>
        <w:pStyle w:val="ad"/>
        <w:spacing w:line="240" w:lineRule="auto"/>
        <w:ind w:left="0" w:firstLine="709"/>
        <w:contextualSpacing w:val="0"/>
        <w:rPr>
          <w:color w:val="000000"/>
          <w:sz w:val="24"/>
          <w:szCs w:val="24"/>
        </w:rPr>
      </w:pPr>
    </w:p>
    <w:p w14:paraId="1254DC5C" w14:textId="77777777" w:rsidR="002C6E8D" w:rsidRDefault="002C6E8D">
      <w:pPr>
        <w:pStyle w:val="ad"/>
        <w:spacing w:line="240" w:lineRule="auto"/>
        <w:ind w:left="0" w:firstLine="709"/>
        <w:contextualSpacing w:val="0"/>
        <w:rPr>
          <w:color w:val="000000"/>
          <w:sz w:val="24"/>
          <w:szCs w:val="24"/>
        </w:rPr>
      </w:pPr>
    </w:p>
    <w:p w14:paraId="5C9662D4" w14:textId="77777777" w:rsidR="002C6E8D" w:rsidRDefault="002C6E8D">
      <w:pPr>
        <w:pStyle w:val="ad"/>
        <w:spacing w:line="240" w:lineRule="auto"/>
        <w:ind w:left="0" w:firstLine="709"/>
        <w:contextualSpacing w:val="0"/>
        <w:rPr>
          <w:color w:val="000000"/>
          <w:sz w:val="24"/>
          <w:szCs w:val="24"/>
        </w:rPr>
      </w:pPr>
    </w:p>
    <w:sectPr w:rsidR="002C6E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1FF8" w14:textId="77777777" w:rsidR="008A7419" w:rsidRDefault="008A7419">
      <w:pPr>
        <w:spacing w:line="240" w:lineRule="auto"/>
      </w:pPr>
      <w:r>
        <w:separator/>
      </w:r>
    </w:p>
  </w:endnote>
  <w:endnote w:type="continuationSeparator" w:id="0">
    <w:p w14:paraId="3E1603F8" w14:textId="77777777" w:rsidR="008A7419" w:rsidRDefault="008A7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A01EE" w14:textId="77777777" w:rsidR="008A7419" w:rsidRDefault="008A7419">
      <w:pPr>
        <w:spacing w:line="240" w:lineRule="auto"/>
      </w:pPr>
      <w:r>
        <w:separator/>
      </w:r>
    </w:p>
  </w:footnote>
  <w:footnote w:type="continuationSeparator" w:id="0">
    <w:p w14:paraId="57D85F1C" w14:textId="77777777" w:rsidR="008A7419" w:rsidRDefault="008A7419">
      <w:pPr>
        <w:spacing w:line="240" w:lineRule="auto"/>
      </w:pPr>
      <w:r>
        <w:continuationSeparator/>
      </w:r>
    </w:p>
  </w:footnote>
  <w:footnote w:id="1">
    <w:p w14:paraId="624C39D4" w14:textId="77777777" w:rsidR="007935FE" w:rsidRDefault="007935FE">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15360D2" w14:textId="77777777" w:rsidR="007935FE" w:rsidRDefault="007935FE">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16B613DC" w14:textId="77777777" w:rsidR="007935FE" w:rsidRDefault="007935FE">
      <w:pPr>
        <w:pStyle w:val="afd"/>
        <w:shd w:val="clear" w:color="auto" w:fill="auto"/>
        <w:tabs>
          <w:tab w:val="left" w:pos="115"/>
        </w:tabs>
        <w:jc w:val="left"/>
      </w:pPr>
      <w:r>
        <w:rPr>
          <w:vertAlign w:val="superscript"/>
        </w:rPr>
        <w:footnoteRef/>
      </w:r>
      <w:r>
        <w:tab/>
        <w:t>Пункт 4.3 ФГОС ДО.</w:t>
      </w:r>
    </w:p>
  </w:footnote>
  <w:footnote w:id="4">
    <w:p w14:paraId="6224A1E8" w14:textId="77777777" w:rsidR="007935FE" w:rsidRDefault="007935FE">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A14734"/>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6"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8"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37" w15:restartNumberingAfterBreak="0">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38"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1" w15:restartNumberingAfterBreak="0">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42"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5"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7"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2"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7"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5"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6"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7"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0"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2"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5"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7"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8"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79"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0"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2"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4"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5"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93"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1543047"/>
    <w:multiLevelType w:val="hybridMultilevel"/>
    <w:tmpl w:val="7BC833AE"/>
    <w:lvl w:ilvl="0" w:tplc="00005C82">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8"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9"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2"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3"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4"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6"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7"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8"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1"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4"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5"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118"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9"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21"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2" w15:restartNumberingAfterBreak="0">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123"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4"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7"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8"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9"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4"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5"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8"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9"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0"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3"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5"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6"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7"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9"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50"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51"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52"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3"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6"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2"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4"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6"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7"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8"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4"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5"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8"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9"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80"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81"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3"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8"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9"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91"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2"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8"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00"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01"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7"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2"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4"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5"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7"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7D921B1"/>
    <w:multiLevelType w:val="hybridMultilevel"/>
    <w:tmpl w:val="8C344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3"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6"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7"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8"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9"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0"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3"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9890584">
    <w:abstractNumId w:val="71"/>
  </w:num>
  <w:num w:numId="2" w16cid:durableId="1218012424">
    <w:abstractNumId w:val="177"/>
  </w:num>
  <w:num w:numId="3" w16cid:durableId="393552086">
    <w:abstractNumId w:val="150"/>
  </w:num>
  <w:num w:numId="4" w16cid:durableId="1590848774">
    <w:abstractNumId w:val="102"/>
  </w:num>
  <w:num w:numId="5" w16cid:durableId="2146191463">
    <w:abstractNumId w:val="227"/>
  </w:num>
  <w:num w:numId="6" w16cid:durableId="269550349">
    <w:abstractNumId w:val="12"/>
  </w:num>
  <w:num w:numId="7" w16cid:durableId="1350645450">
    <w:abstractNumId w:val="92"/>
  </w:num>
  <w:num w:numId="8" w16cid:durableId="1181048680">
    <w:abstractNumId w:val="36"/>
  </w:num>
  <w:num w:numId="9" w16cid:durableId="494419266">
    <w:abstractNumId w:val="122"/>
  </w:num>
  <w:num w:numId="10" w16cid:durableId="1849634276">
    <w:abstractNumId w:val="117"/>
  </w:num>
  <w:num w:numId="11" w16cid:durableId="396250383">
    <w:abstractNumId w:val="51"/>
  </w:num>
  <w:num w:numId="12" w16cid:durableId="840581384">
    <w:abstractNumId w:val="25"/>
  </w:num>
  <w:num w:numId="13" w16cid:durableId="488327155">
    <w:abstractNumId w:val="133"/>
  </w:num>
  <w:num w:numId="14" w16cid:durableId="381293670">
    <w:abstractNumId w:val="114"/>
  </w:num>
  <w:num w:numId="15" w16cid:durableId="2010794709">
    <w:abstractNumId w:val="173"/>
  </w:num>
  <w:num w:numId="16" w16cid:durableId="1999185696">
    <w:abstractNumId w:val="199"/>
  </w:num>
  <w:num w:numId="17" w16cid:durableId="286400498">
    <w:abstractNumId w:val="197"/>
  </w:num>
  <w:num w:numId="18" w16cid:durableId="1474062850">
    <w:abstractNumId w:val="149"/>
  </w:num>
  <w:num w:numId="19" w16cid:durableId="1086422431">
    <w:abstractNumId w:val="65"/>
  </w:num>
  <w:num w:numId="20" w16cid:durableId="1417282882">
    <w:abstractNumId w:val="225"/>
  </w:num>
  <w:num w:numId="21" w16cid:durableId="1483814098">
    <w:abstractNumId w:val="44"/>
  </w:num>
  <w:num w:numId="22" w16cid:durableId="1957829925">
    <w:abstractNumId w:val="105"/>
  </w:num>
  <w:num w:numId="23" w16cid:durableId="627587209">
    <w:abstractNumId w:val="69"/>
  </w:num>
  <w:num w:numId="24" w16cid:durableId="320894480">
    <w:abstractNumId w:val="142"/>
  </w:num>
  <w:num w:numId="25" w16cid:durableId="101724607">
    <w:abstractNumId w:val="178"/>
  </w:num>
  <w:num w:numId="26" w16cid:durableId="767890761">
    <w:abstractNumId w:val="146"/>
  </w:num>
  <w:num w:numId="27" w16cid:durableId="957757566">
    <w:abstractNumId w:val="232"/>
  </w:num>
  <w:num w:numId="28" w16cid:durableId="1294410494">
    <w:abstractNumId w:val="214"/>
  </w:num>
  <w:num w:numId="29" w16cid:durableId="251283414">
    <w:abstractNumId w:val="113"/>
  </w:num>
  <w:num w:numId="30" w16cid:durableId="1106779085">
    <w:abstractNumId w:val="174"/>
  </w:num>
  <w:num w:numId="31" w16cid:durableId="1575120802">
    <w:abstractNumId w:val="228"/>
  </w:num>
  <w:num w:numId="32" w16cid:durableId="740443339">
    <w:abstractNumId w:val="166"/>
  </w:num>
  <w:num w:numId="33" w16cid:durableId="1659311255">
    <w:abstractNumId w:val="179"/>
  </w:num>
  <w:num w:numId="34" w16cid:durableId="1903952741">
    <w:abstractNumId w:val="211"/>
  </w:num>
  <w:num w:numId="35" w16cid:durableId="2036029883">
    <w:abstractNumId w:val="103"/>
  </w:num>
  <w:num w:numId="36" w16cid:durableId="1377311998">
    <w:abstractNumId w:val="17"/>
  </w:num>
  <w:num w:numId="37" w16cid:durableId="50229200">
    <w:abstractNumId w:val="226"/>
  </w:num>
  <w:num w:numId="38" w16cid:durableId="240917059">
    <w:abstractNumId w:val="229"/>
  </w:num>
  <w:num w:numId="39" w16cid:durableId="1242374996">
    <w:abstractNumId w:val="16"/>
  </w:num>
  <w:num w:numId="40" w16cid:durableId="886529873">
    <w:abstractNumId w:val="120"/>
  </w:num>
  <w:num w:numId="41" w16cid:durableId="1503396523">
    <w:abstractNumId w:val="27"/>
  </w:num>
  <w:num w:numId="42" w16cid:durableId="39212333">
    <w:abstractNumId w:val="58"/>
  </w:num>
  <w:num w:numId="43" w16cid:durableId="1204446513">
    <w:abstractNumId w:val="155"/>
  </w:num>
  <w:num w:numId="44" w16cid:durableId="51975461">
    <w:abstractNumId w:val="60"/>
  </w:num>
  <w:num w:numId="45" w16cid:durableId="1517696586">
    <w:abstractNumId w:val="98"/>
  </w:num>
  <w:num w:numId="46" w16cid:durableId="1122922765">
    <w:abstractNumId w:val="190"/>
  </w:num>
  <w:num w:numId="47" w16cid:durableId="1481385537">
    <w:abstractNumId w:val="127"/>
  </w:num>
  <w:num w:numId="48" w16cid:durableId="205610387">
    <w:abstractNumId w:val="161"/>
  </w:num>
  <w:num w:numId="49" w16cid:durableId="1717663150">
    <w:abstractNumId w:val="144"/>
  </w:num>
  <w:num w:numId="50" w16cid:durableId="1764178747">
    <w:abstractNumId w:val="40"/>
  </w:num>
  <w:num w:numId="51" w16cid:durableId="1554922958">
    <w:abstractNumId w:val="152"/>
  </w:num>
  <w:num w:numId="52" w16cid:durableId="1263606655">
    <w:abstractNumId w:val="110"/>
  </w:num>
  <w:num w:numId="53" w16cid:durableId="1512140670">
    <w:abstractNumId w:val="182"/>
  </w:num>
  <w:num w:numId="54" w16cid:durableId="310211820">
    <w:abstractNumId w:val="106"/>
  </w:num>
  <w:num w:numId="55" w16cid:durableId="632171999">
    <w:abstractNumId w:val="77"/>
  </w:num>
  <w:num w:numId="56" w16cid:durableId="881673464">
    <w:abstractNumId w:val="118"/>
  </w:num>
  <w:num w:numId="57" w16cid:durableId="1555390852">
    <w:abstractNumId w:val="165"/>
  </w:num>
  <w:num w:numId="58" w16cid:durableId="1650281756">
    <w:abstractNumId w:val="169"/>
  </w:num>
  <w:num w:numId="59" w16cid:durableId="96600515">
    <w:abstractNumId w:val="37"/>
  </w:num>
  <w:num w:numId="60" w16cid:durableId="219026503">
    <w:abstractNumId w:val="41"/>
  </w:num>
  <w:num w:numId="61" w16cid:durableId="1780174529">
    <w:abstractNumId w:val="19"/>
  </w:num>
  <w:num w:numId="62" w16cid:durableId="938221949">
    <w:abstractNumId w:val="222"/>
  </w:num>
  <w:num w:numId="63" w16cid:durableId="713845271">
    <w:abstractNumId w:val="137"/>
  </w:num>
  <w:num w:numId="64" w16cid:durableId="1742869196">
    <w:abstractNumId w:val="56"/>
  </w:num>
  <w:num w:numId="65" w16cid:durableId="1170868012">
    <w:abstractNumId w:val="148"/>
  </w:num>
  <w:num w:numId="66" w16cid:durableId="1653096675">
    <w:abstractNumId w:val="48"/>
  </w:num>
  <w:num w:numId="67" w16cid:durableId="398065986">
    <w:abstractNumId w:val="29"/>
  </w:num>
  <w:num w:numId="68" w16cid:durableId="1635017053">
    <w:abstractNumId w:val="216"/>
  </w:num>
  <w:num w:numId="69" w16cid:durableId="432557069">
    <w:abstractNumId w:val="101"/>
  </w:num>
  <w:num w:numId="70" w16cid:durableId="903955335">
    <w:abstractNumId w:val="66"/>
  </w:num>
  <w:num w:numId="71" w16cid:durableId="883443601">
    <w:abstractNumId w:val="121"/>
  </w:num>
  <w:num w:numId="72" w16cid:durableId="257443910">
    <w:abstractNumId w:val="46"/>
  </w:num>
  <w:num w:numId="73" w16cid:durableId="316955069">
    <w:abstractNumId w:val="76"/>
  </w:num>
  <w:num w:numId="74" w16cid:durableId="105856894">
    <w:abstractNumId w:val="134"/>
  </w:num>
  <w:num w:numId="75" w16cid:durableId="1157921378">
    <w:abstractNumId w:val="187"/>
  </w:num>
  <w:num w:numId="76" w16cid:durableId="844710772">
    <w:abstractNumId w:val="126"/>
  </w:num>
  <w:num w:numId="77" w16cid:durableId="1272474312">
    <w:abstractNumId w:val="3"/>
  </w:num>
  <w:num w:numId="78" w16cid:durableId="431127526">
    <w:abstractNumId w:val="78"/>
  </w:num>
  <w:num w:numId="79" w16cid:durableId="1722509941">
    <w:abstractNumId w:val="206"/>
  </w:num>
  <w:num w:numId="80" w16cid:durableId="774251934">
    <w:abstractNumId w:val="79"/>
  </w:num>
  <w:num w:numId="81" w16cid:durableId="1713311589">
    <w:abstractNumId w:val="167"/>
  </w:num>
  <w:num w:numId="82" w16cid:durableId="1271665217">
    <w:abstractNumId w:val="213"/>
  </w:num>
  <w:num w:numId="83" w16cid:durableId="73016609">
    <w:abstractNumId w:val="151"/>
  </w:num>
  <w:num w:numId="84" w16cid:durableId="92209203">
    <w:abstractNumId w:val="200"/>
  </w:num>
  <w:num w:numId="85" w16cid:durableId="1570967367">
    <w:abstractNumId w:val="81"/>
  </w:num>
  <w:num w:numId="86" w16cid:durableId="252321310">
    <w:abstractNumId w:val="145"/>
  </w:num>
  <w:num w:numId="87" w16cid:durableId="7489176">
    <w:abstractNumId w:val="188"/>
  </w:num>
  <w:num w:numId="88" w16cid:durableId="678041062">
    <w:abstractNumId w:val="15"/>
  </w:num>
  <w:num w:numId="89" w16cid:durableId="1460221111">
    <w:abstractNumId w:val="138"/>
  </w:num>
  <w:num w:numId="90" w16cid:durableId="754131701">
    <w:abstractNumId w:val="191"/>
  </w:num>
  <w:num w:numId="91" w16cid:durableId="1423915123">
    <w:abstractNumId w:val="163"/>
  </w:num>
  <w:num w:numId="92" w16cid:durableId="559555399">
    <w:abstractNumId w:val="74"/>
  </w:num>
  <w:num w:numId="93" w16cid:durableId="110786133">
    <w:abstractNumId w:val="107"/>
  </w:num>
  <w:num w:numId="94" w16cid:durableId="1633905896">
    <w:abstractNumId w:val="180"/>
  </w:num>
  <w:num w:numId="95" w16cid:durableId="174346095">
    <w:abstractNumId w:val="84"/>
  </w:num>
  <w:num w:numId="96" w16cid:durableId="1784034367">
    <w:abstractNumId w:val="64"/>
  </w:num>
  <w:num w:numId="97" w16cid:durableId="2001807071">
    <w:abstractNumId w:val="45"/>
  </w:num>
  <w:num w:numId="98" w16cid:durableId="755440388">
    <w:abstractNumId w:val="99"/>
  </w:num>
  <w:num w:numId="99" w16cid:durableId="105275479">
    <w:abstractNumId w:val="203"/>
  </w:num>
  <w:num w:numId="100" w16cid:durableId="1773277807">
    <w:abstractNumId w:val="24"/>
  </w:num>
  <w:num w:numId="101" w16cid:durableId="1510825104">
    <w:abstractNumId w:val="87"/>
  </w:num>
  <w:num w:numId="102" w16cid:durableId="759836369">
    <w:abstractNumId w:val="33"/>
  </w:num>
  <w:num w:numId="103" w16cid:durableId="148910386">
    <w:abstractNumId w:val="207"/>
  </w:num>
  <w:num w:numId="104" w16cid:durableId="455292572">
    <w:abstractNumId w:val="10"/>
  </w:num>
  <w:num w:numId="105" w16cid:durableId="775101405">
    <w:abstractNumId w:val="5"/>
  </w:num>
  <w:num w:numId="106" w16cid:durableId="1411000367">
    <w:abstractNumId w:val="230"/>
  </w:num>
  <w:num w:numId="107" w16cid:durableId="517891970">
    <w:abstractNumId w:val="124"/>
  </w:num>
  <w:num w:numId="108" w16cid:durableId="1817990357">
    <w:abstractNumId w:val="85"/>
  </w:num>
  <w:num w:numId="109" w16cid:durableId="1992639137">
    <w:abstractNumId w:val="91"/>
  </w:num>
  <w:num w:numId="110" w16cid:durableId="1130707220">
    <w:abstractNumId w:val="9"/>
  </w:num>
  <w:num w:numId="111" w16cid:durableId="1545287201">
    <w:abstractNumId w:val="160"/>
  </w:num>
  <w:num w:numId="112" w16cid:durableId="594441583">
    <w:abstractNumId w:val="23"/>
  </w:num>
  <w:num w:numId="113" w16cid:durableId="989211827">
    <w:abstractNumId w:val="54"/>
  </w:num>
  <w:num w:numId="114" w16cid:durableId="1833444253">
    <w:abstractNumId w:val="219"/>
  </w:num>
  <w:num w:numId="115" w16cid:durableId="34745635">
    <w:abstractNumId w:val="53"/>
  </w:num>
  <w:num w:numId="116" w16cid:durableId="355040209">
    <w:abstractNumId w:val="22"/>
  </w:num>
  <w:num w:numId="117" w16cid:durableId="1106463561">
    <w:abstractNumId w:val="112"/>
  </w:num>
  <w:num w:numId="118" w16cid:durableId="2107847655">
    <w:abstractNumId w:val="119"/>
  </w:num>
  <w:num w:numId="119" w16cid:durableId="2112161778">
    <w:abstractNumId w:val="196"/>
  </w:num>
  <w:num w:numId="120" w16cid:durableId="2079862500">
    <w:abstractNumId w:val="88"/>
  </w:num>
  <w:num w:numId="121" w16cid:durableId="1845246191">
    <w:abstractNumId w:val="198"/>
  </w:num>
  <w:num w:numId="122" w16cid:durableId="1898542052">
    <w:abstractNumId w:val="83"/>
  </w:num>
  <w:num w:numId="123" w16cid:durableId="1958216246">
    <w:abstractNumId w:val="141"/>
  </w:num>
  <w:num w:numId="124" w16cid:durableId="259218094">
    <w:abstractNumId w:val="49"/>
  </w:num>
  <w:num w:numId="125" w16cid:durableId="416562291">
    <w:abstractNumId w:val="131"/>
  </w:num>
  <w:num w:numId="126" w16cid:durableId="405540603">
    <w:abstractNumId w:val="162"/>
  </w:num>
  <w:num w:numId="127" w16cid:durableId="1822233513">
    <w:abstractNumId w:val="21"/>
  </w:num>
  <w:num w:numId="128" w16cid:durableId="1801192572">
    <w:abstractNumId w:val="185"/>
  </w:num>
  <w:num w:numId="129" w16cid:durableId="660622732">
    <w:abstractNumId w:val="82"/>
  </w:num>
  <w:num w:numId="130" w16cid:durableId="2032411187">
    <w:abstractNumId w:val="62"/>
  </w:num>
  <w:num w:numId="131" w16cid:durableId="1768381145">
    <w:abstractNumId w:val="147"/>
  </w:num>
  <w:num w:numId="132" w16cid:durableId="1087917854">
    <w:abstractNumId w:val="176"/>
  </w:num>
  <w:num w:numId="133" w16cid:durableId="676882812">
    <w:abstractNumId w:val="50"/>
  </w:num>
  <w:num w:numId="134" w16cid:durableId="2010713386">
    <w:abstractNumId w:val="235"/>
  </w:num>
  <w:num w:numId="135" w16cid:durableId="500193818">
    <w:abstractNumId w:val="194"/>
  </w:num>
  <w:num w:numId="136" w16cid:durableId="2088644916">
    <w:abstractNumId w:val="8"/>
  </w:num>
  <w:num w:numId="137" w16cid:durableId="924076682">
    <w:abstractNumId w:val="164"/>
  </w:num>
  <w:num w:numId="138" w16cid:durableId="776409300">
    <w:abstractNumId w:val="129"/>
  </w:num>
  <w:num w:numId="139" w16cid:durableId="164129741">
    <w:abstractNumId w:val="34"/>
  </w:num>
  <w:num w:numId="140" w16cid:durableId="424349771">
    <w:abstractNumId w:val="212"/>
  </w:num>
  <w:num w:numId="141" w16cid:durableId="1272008612">
    <w:abstractNumId w:val="159"/>
  </w:num>
  <w:num w:numId="142" w16cid:durableId="900019071">
    <w:abstractNumId w:val="59"/>
  </w:num>
  <w:num w:numId="143" w16cid:durableId="164638399">
    <w:abstractNumId w:val="221"/>
  </w:num>
  <w:num w:numId="144" w16cid:durableId="491794250">
    <w:abstractNumId w:val="183"/>
  </w:num>
  <w:num w:numId="145" w16cid:durableId="988052705">
    <w:abstractNumId w:val="168"/>
  </w:num>
  <w:num w:numId="146" w16cid:durableId="667369429">
    <w:abstractNumId w:val="80"/>
  </w:num>
  <w:num w:numId="147" w16cid:durableId="1617834526">
    <w:abstractNumId w:val="231"/>
  </w:num>
  <w:num w:numId="148" w16cid:durableId="1910919778">
    <w:abstractNumId w:val="189"/>
  </w:num>
  <w:num w:numId="149" w16cid:durableId="254705081">
    <w:abstractNumId w:val="202"/>
  </w:num>
  <w:num w:numId="150" w16cid:durableId="1967547069">
    <w:abstractNumId w:val="39"/>
  </w:num>
  <w:num w:numId="151" w16cid:durableId="1994409416">
    <w:abstractNumId w:val="70"/>
  </w:num>
  <w:num w:numId="152" w16cid:durableId="542254359">
    <w:abstractNumId w:val="217"/>
  </w:num>
  <w:num w:numId="153" w16cid:durableId="1268319352">
    <w:abstractNumId w:val="4"/>
  </w:num>
  <w:num w:numId="154" w16cid:durableId="725106507">
    <w:abstractNumId w:val="233"/>
  </w:num>
  <w:num w:numId="155" w16cid:durableId="1503541862">
    <w:abstractNumId w:val="55"/>
  </w:num>
  <w:num w:numId="156" w16cid:durableId="1511947881">
    <w:abstractNumId w:val="205"/>
  </w:num>
  <w:num w:numId="157" w16cid:durableId="442455146">
    <w:abstractNumId w:val="104"/>
  </w:num>
  <w:num w:numId="158" w16cid:durableId="938442037">
    <w:abstractNumId w:val="143"/>
  </w:num>
  <w:num w:numId="159" w16cid:durableId="356279913">
    <w:abstractNumId w:val="75"/>
  </w:num>
  <w:num w:numId="160" w16cid:durableId="1390034620">
    <w:abstractNumId w:val="218"/>
  </w:num>
  <w:num w:numId="161" w16cid:durableId="1676419741">
    <w:abstractNumId w:val="68"/>
  </w:num>
  <w:num w:numId="162" w16cid:durableId="1207569838">
    <w:abstractNumId w:val="6"/>
  </w:num>
  <w:num w:numId="163" w16cid:durableId="992215614">
    <w:abstractNumId w:val="192"/>
  </w:num>
  <w:num w:numId="164" w16cid:durableId="1568225247">
    <w:abstractNumId w:val="132"/>
  </w:num>
  <w:num w:numId="165" w16cid:durableId="1384210570">
    <w:abstractNumId w:val="154"/>
  </w:num>
  <w:num w:numId="166" w16cid:durableId="1325938714">
    <w:abstractNumId w:val="38"/>
  </w:num>
  <w:num w:numId="167" w16cid:durableId="1560094706">
    <w:abstractNumId w:val="86"/>
  </w:num>
  <w:num w:numId="168" w16cid:durableId="589200898">
    <w:abstractNumId w:val="111"/>
  </w:num>
  <w:num w:numId="169" w16cid:durableId="714357991">
    <w:abstractNumId w:val="89"/>
  </w:num>
  <w:num w:numId="170" w16cid:durableId="287586482">
    <w:abstractNumId w:val="125"/>
  </w:num>
  <w:num w:numId="171" w16cid:durableId="957295016">
    <w:abstractNumId w:val="20"/>
  </w:num>
  <w:num w:numId="172" w16cid:durableId="871501652">
    <w:abstractNumId w:val="73"/>
  </w:num>
  <w:num w:numId="173" w16cid:durableId="2082482314">
    <w:abstractNumId w:val="2"/>
  </w:num>
  <w:num w:numId="174" w16cid:durableId="48119517">
    <w:abstractNumId w:val="140"/>
  </w:num>
  <w:num w:numId="175" w16cid:durableId="565335559">
    <w:abstractNumId w:val="208"/>
  </w:num>
  <w:num w:numId="176" w16cid:durableId="1509441294">
    <w:abstractNumId w:val="47"/>
  </w:num>
  <w:num w:numId="177" w16cid:durableId="2131197411">
    <w:abstractNumId w:val="0"/>
  </w:num>
  <w:num w:numId="178" w16cid:durableId="449204553">
    <w:abstractNumId w:val="63"/>
  </w:num>
  <w:num w:numId="179" w16cid:durableId="21368576">
    <w:abstractNumId w:val="186"/>
  </w:num>
  <w:num w:numId="180" w16cid:durableId="1946377794">
    <w:abstractNumId w:val="181"/>
  </w:num>
  <w:num w:numId="181" w16cid:durableId="1508669916">
    <w:abstractNumId w:val="135"/>
  </w:num>
  <w:num w:numId="182" w16cid:durableId="1988389956">
    <w:abstractNumId w:val="35"/>
  </w:num>
  <w:num w:numId="183" w16cid:durableId="1580823077">
    <w:abstractNumId w:val="31"/>
  </w:num>
  <w:num w:numId="184" w16cid:durableId="2145270062">
    <w:abstractNumId w:val="52"/>
  </w:num>
  <w:num w:numId="185" w16cid:durableId="738334261">
    <w:abstractNumId w:val="215"/>
  </w:num>
  <w:num w:numId="186" w16cid:durableId="256524714">
    <w:abstractNumId w:val="72"/>
  </w:num>
  <w:num w:numId="187" w16cid:durableId="282541689">
    <w:abstractNumId w:val="139"/>
  </w:num>
  <w:num w:numId="188" w16cid:durableId="89133248">
    <w:abstractNumId w:val="128"/>
  </w:num>
  <w:num w:numId="189" w16cid:durableId="1184050979">
    <w:abstractNumId w:val="153"/>
  </w:num>
  <w:num w:numId="190" w16cid:durableId="409161169">
    <w:abstractNumId w:val="30"/>
  </w:num>
  <w:num w:numId="191" w16cid:durableId="714044188">
    <w:abstractNumId w:val="97"/>
  </w:num>
  <w:num w:numId="192" w16cid:durableId="2012416361">
    <w:abstractNumId w:val="123"/>
  </w:num>
  <w:num w:numId="193" w16cid:durableId="612595215">
    <w:abstractNumId w:val="224"/>
  </w:num>
  <w:num w:numId="194" w16cid:durableId="1282151329">
    <w:abstractNumId w:val="96"/>
  </w:num>
  <w:num w:numId="195" w16cid:durableId="1926068243">
    <w:abstractNumId w:val="109"/>
  </w:num>
  <w:num w:numId="196" w16cid:durableId="1349287774">
    <w:abstractNumId w:val="171"/>
  </w:num>
  <w:num w:numId="197" w16cid:durableId="2067560658">
    <w:abstractNumId w:val="234"/>
  </w:num>
  <w:num w:numId="198" w16cid:durableId="1654487619">
    <w:abstractNumId w:val="223"/>
  </w:num>
  <w:num w:numId="199" w16cid:durableId="339507265">
    <w:abstractNumId w:val="7"/>
  </w:num>
  <w:num w:numId="200" w16cid:durableId="175534347">
    <w:abstractNumId w:val="67"/>
  </w:num>
  <w:num w:numId="201" w16cid:durableId="2009749372">
    <w:abstractNumId w:val="210"/>
  </w:num>
  <w:num w:numId="202" w16cid:durableId="269774923">
    <w:abstractNumId w:val="90"/>
  </w:num>
  <w:num w:numId="203" w16cid:durableId="2093967323">
    <w:abstractNumId w:val="13"/>
  </w:num>
  <w:num w:numId="204" w16cid:durableId="553389863">
    <w:abstractNumId w:val="156"/>
  </w:num>
  <w:num w:numId="205" w16cid:durableId="1406342288">
    <w:abstractNumId w:val="193"/>
  </w:num>
  <w:num w:numId="206" w16cid:durableId="993292226">
    <w:abstractNumId w:val="42"/>
  </w:num>
  <w:num w:numId="207" w16cid:durableId="572008902">
    <w:abstractNumId w:val="115"/>
  </w:num>
  <w:num w:numId="208" w16cid:durableId="560868839">
    <w:abstractNumId w:val="158"/>
  </w:num>
  <w:num w:numId="209" w16cid:durableId="993991844">
    <w:abstractNumId w:val="116"/>
  </w:num>
  <w:num w:numId="210" w16cid:durableId="1304041275">
    <w:abstractNumId w:val="170"/>
  </w:num>
  <w:num w:numId="211" w16cid:durableId="682171866">
    <w:abstractNumId w:val="43"/>
  </w:num>
  <w:num w:numId="212" w16cid:durableId="48723329">
    <w:abstractNumId w:val="100"/>
  </w:num>
  <w:num w:numId="213" w16cid:durableId="2130315282">
    <w:abstractNumId w:val="26"/>
  </w:num>
  <w:num w:numId="214" w16cid:durableId="845824218">
    <w:abstractNumId w:val="209"/>
  </w:num>
  <w:num w:numId="215" w16cid:durableId="1345785551">
    <w:abstractNumId w:val="14"/>
  </w:num>
  <w:num w:numId="216" w16cid:durableId="884485394">
    <w:abstractNumId w:val="61"/>
  </w:num>
  <w:num w:numId="217" w16cid:durableId="147283868">
    <w:abstractNumId w:val="1"/>
  </w:num>
  <w:num w:numId="218" w16cid:durableId="1980070095">
    <w:abstractNumId w:val="172"/>
  </w:num>
  <w:num w:numId="219" w16cid:durableId="567348037">
    <w:abstractNumId w:val="184"/>
  </w:num>
  <w:num w:numId="220" w16cid:durableId="219094046">
    <w:abstractNumId w:val="201"/>
  </w:num>
  <w:num w:numId="221" w16cid:durableId="945842529">
    <w:abstractNumId w:val="57"/>
  </w:num>
  <w:num w:numId="222" w16cid:durableId="783380475">
    <w:abstractNumId w:val="11"/>
  </w:num>
  <w:num w:numId="223" w16cid:durableId="786703964">
    <w:abstractNumId w:val="28"/>
  </w:num>
  <w:num w:numId="224" w16cid:durableId="256645569">
    <w:abstractNumId w:val="108"/>
  </w:num>
  <w:num w:numId="225" w16cid:durableId="21829648">
    <w:abstractNumId w:val="136"/>
  </w:num>
  <w:num w:numId="226" w16cid:durableId="27033130">
    <w:abstractNumId w:val="220"/>
  </w:num>
  <w:num w:numId="227" w16cid:durableId="1666515937">
    <w:abstractNumId w:val="175"/>
  </w:num>
  <w:num w:numId="228" w16cid:durableId="522746419">
    <w:abstractNumId w:val="32"/>
  </w:num>
  <w:num w:numId="229" w16cid:durableId="1927375295">
    <w:abstractNumId w:val="95"/>
  </w:num>
  <w:num w:numId="230" w16cid:durableId="1180046840">
    <w:abstractNumId w:val="130"/>
  </w:num>
  <w:num w:numId="231" w16cid:durableId="1468625466">
    <w:abstractNumId w:val="157"/>
  </w:num>
  <w:num w:numId="232" w16cid:durableId="25252878">
    <w:abstractNumId w:val="93"/>
  </w:num>
  <w:num w:numId="233" w16cid:durableId="1929535286">
    <w:abstractNumId w:val="18"/>
  </w:num>
  <w:num w:numId="234" w16cid:durableId="1608390188">
    <w:abstractNumId w:val="195"/>
  </w:num>
  <w:num w:numId="235" w16cid:durableId="114326850">
    <w:abstractNumId w:val="204"/>
  </w:num>
  <w:num w:numId="236" w16cid:durableId="2128428998">
    <w:abstractNumId w:val="94"/>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8D"/>
    <w:rsid w:val="00012D1B"/>
    <w:rsid w:val="00020D1C"/>
    <w:rsid w:val="00031B81"/>
    <w:rsid w:val="001A01C0"/>
    <w:rsid w:val="00223328"/>
    <w:rsid w:val="00241553"/>
    <w:rsid w:val="0025356A"/>
    <w:rsid w:val="0026231E"/>
    <w:rsid w:val="002705E9"/>
    <w:rsid w:val="00270DF9"/>
    <w:rsid w:val="002A2BA6"/>
    <w:rsid w:val="002B1A98"/>
    <w:rsid w:val="002C06C4"/>
    <w:rsid w:val="002C6E8D"/>
    <w:rsid w:val="002D6EE8"/>
    <w:rsid w:val="003572CD"/>
    <w:rsid w:val="003662F7"/>
    <w:rsid w:val="0037636A"/>
    <w:rsid w:val="0039550D"/>
    <w:rsid w:val="003C220F"/>
    <w:rsid w:val="003F690C"/>
    <w:rsid w:val="00436422"/>
    <w:rsid w:val="00453A7D"/>
    <w:rsid w:val="00460119"/>
    <w:rsid w:val="00465FE6"/>
    <w:rsid w:val="004701A9"/>
    <w:rsid w:val="004923B8"/>
    <w:rsid w:val="004A7BFF"/>
    <w:rsid w:val="004B0099"/>
    <w:rsid w:val="00514CCC"/>
    <w:rsid w:val="00535737"/>
    <w:rsid w:val="00537E57"/>
    <w:rsid w:val="00557EF9"/>
    <w:rsid w:val="00567EBD"/>
    <w:rsid w:val="005C21A0"/>
    <w:rsid w:val="00601442"/>
    <w:rsid w:val="00614780"/>
    <w:rsid w:val="00634A9C"/>
    <w:rsid w:val="0069355F"/>
    <w:rsid w:val="006A5C7D"/>
    <w:rsid w:val="006E2B0C"/>
    <w:rsid w:val="00726513"/>
    <w:rsid w:val="007274DB"/>
    <w:rsid w:val="00765375"/>
    <w:rsid w:val="007867AF"/>
    <w:rsid w:val="007935FE"/>
    <w:rsid w:val="007B327B"/>
    <w:rsid w:val="007C132C"/>
    <w:rsid w:val="007C4F19"/>
    <w:rsid w:val="00807EEF"/>
    <w:rsid w:val="00850262"/>
    <w:rsid w:val="00896643"/>
    <w:rsid w:val="008A3132"/>
    <w:rsid w:val="008A7419"/>
    <w:rsid w:val="008F45BB"/>
    <w:rsid w:val="0091411B"/>
    <w:rsid w:val="0092480C"/>
    <w:rsid w:val="0095608E"/>
    <w:rsid w:val="009B15B1"/>
    <w:rsid w:val="00A4780C"/>
    <w:rsid w:val="00A71ADD"/>
    <w:rsid w:val="00AB2CE3"/>
    <w:rsid w:val="00AC409C"/>
    <w:rsid w:val="00AE7961"/>
    <w:rsid w:val="00AF32AB"/>
    <w:rsid w:val="00B10FF8"/>
    <w:rsid w:val="00B640E2"/>
    <w:rsid w:val="00B66B7D"/>
    <w:rsid w:val="00B8291B"/>
    <w:rsid w:val="00BA02C7"/>
    <w:rsid w:val="00BA13E7"/>
    <w:rsid w:val="00BB00E8"/>
    <w:rsid w:val="00C10829"/>
    <w:rsid w:val="00C33972"/>
    <w:rsid w:val="00C3654F"/>
    <w:rsid w:val="00C53BE5"/>
    <w:rsid w:val="00C62A0C"/>
    <w:rsid w:val="00CE5322"/>
    <w:rsid w:val="00D074B7"/>
    <w:rsid w:val="00D5370A"/>
    <w:rsid w:val="00D63450"/>
    <w:rsid w:val="00DB12B2"/>
    <w:rsid w:val="00DF3577"/>
    <w:rsid w:val="00E04FBF"/>
    <w:rsid w:val="00E2531C"/>
    <w:rsid w:val="00E970D7"/>
    <w:rsid w:val="00EF3199"/>
    <w:rsid w:val="00F375F1"/>
    <w:rsid w:val="00F62963"/>
    <w:rsid w:val="00F67439"/>
    <w:rsid w:val="00F973C2"/>
    <w:rsid w:val="00FA5203"/>
    <w:rsid w:val="00FB5BEF"/>
    <w:rsid w:val="00FD7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A190"/>
  <w15:docId w15:val="{82CDCD50-E573-4EAA-B5EA-88ABA0FE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pPr>
      <w:spacing w:before="360" w:after="120"/>
      <w:jc w:val="center"/>
      <w:outlineLvl w:val="0"/>
    </w:pPr>
    <w:rPr>
      <w:rFonts w:cs="Arial"/>
      <w:b/>
      <w:bCs/>
      <w:caps/>
      <w:szCs w:val="23"/>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List Paragraph"/>
    <w:basedOn w:val="a"/>
    <w:link w:val="ae"/>
    <w:uiPriority w:val="34"/>
    <w:qFormat/>
    <w:pPr>
      <w:ind w:left="720"/>
      <w:contextualSpacing/>
    </w:pPr>
  </w:style>
  <w:style w:type="character" w:customStyle="1" w:styleId="12">
    <w:name w:val="Заголовок 1 Знак"/>
    <w:uiPriority w:val="9"/>
    <w:rPr>
      <w:rFonts w:ascii="Cambria" w:eastAsia="Times New Roman" w:hAnsi="Cambria" w:cs="Times New Roman"/>
      <w:b/>
      <w:bCs/>
      <w:color w:val="365F91"/>
      <w:sz w:val="28"/>
      <w:szCs w:val="28"/>
      <w:lang w:eastAsia="ru-RU"/>
    </w:rPr>
  </w:style>
  <w:style w:type="character" w:customStyle="1" w:styleId="212pt">
    <w:name w:val="Основной текст (2) + 12 pt"/>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pPr>
      <w:spacing w:before="100" w:beforeAutospacing="1" w:after="100" w:afterAutospacing="1" w:line="240" w:lineRule="auto"/>
      <w:jc w:val="left"/>
    </w:pPr>
    <w:rPr>
      <w:sz w:val="24"/>
      <w:szCs w:val="24"/>
    </w:rPr>
  </w:style>
  <w:style w:type="paragraph" w:customStyle="1" w:styleId="c4">
    <w:name w:val="c4"/>
    <w:basedOn w:val="a"/>
    <w:pPr>
      <w:spacing w:before="100" w:beforeAutospacing="1" w:after="100" w:afterAutospacing="1" w:line="240" w:lineRule="auto"/>
      <w:jc w:val="left"/>
    </w:pPr>
    <w:rPr>
      <w:sz w:val="24"/>
      <w:szCs w:val="24"/>
    </w:rPr>
  </w:style>
  <w:style w:type="paragraph" w:styleId="af">
    <w:name w:val="Normal (Web)"/>
    <w:basedOn w:val="a"/>
    <w:uiPriority w:val="99"/>
    <w:unhideWhenUsed/>
    <w:pPr>
      <w:spacing w:before="100" w:beforeAutospacing="1" w:after="100" w:afterAutospacing="1" w:line="240" w:lineRule="auto"/>
      <w:jc w:val="left"/>
    </w:pPr>
    <w:rPr>
      <w:sz w:val="24"/>
      <w:szCs w:val="24"/>
    </w:rPr>
  </w:style>
  <w:style w:type="paragraph" w:customStyle="1" w:styleId="c9">
    <w:name w:val="c9"/>
    <w:basedOn w:val="a"/>
    <w:pPr>
      <w:spacing w:before="100" w:beforeAutospacing="1" w:after="100" w:afterAutospacing="1" w:line="240" w:lineRule="auto"/>
      <w:jc w:val="left"/>
    </w:pPr>
    <w:rPr>
      <w:sz w:val="24"/>
      <w:szCs w:val="24"/>
    </w:rPr>
  </w:style>
  <w:style w:type="character" w:customStyle="1" w:styleId="c1">
    <w:name w:val="c1"/>
    <w:basedOn w:val="a0"/>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Pr>
      <w:rFonts w:ascii="Times New Roman" w:eastAsia="Times New Roman" w:hAnsi="Times New Roman" w:cs="Arial"/>
      <w:b/>
      <w:bCs/>
      <w:caps/>
      <w:sz w:val="23"/>
      <w:szCs w:val="23"/>
      <w:lang w:eastAsia="ru-RU"/>
    </w:rPr>
  </w:style>
  <w:style w:type="table" w:styleId="af0">
    <w:name w:val="Table Grid"/>
    <w:basedOn w:val="a1"/>
    <w:uiPriority w:val="39"/>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lang w:eastAsia="ru-RU"/>
    </w:rPr>
  </w:style>
  <w:style w:type="paragraph" w:styleId="af3">
    <w:name w:val="Body Text"/>
    <w:basedOn w:val="a"/>
    <w:link w:val="af4"/>
    <w:uiPriority w:val="99"/>
    <w:qFormat/>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Pr>
      <w:rFonts w:ascii="Times New Roman" w:eastAsia="Times New Roman" w:hAnsi="Times New Roman" w:cs="Times New Roman"/>
      <w:b/>
      <w:bCs/>
      <w:sz w:val="32"/>
      <w:szCs w:val="32"/>
    </w:rPr>
  </w:style>
  <w:style w:type="paragraph" w:styleId="af7">
    <w:name w:val="header"/>
    <w:basedOn w:val="a"/>
    <w:link w:val="af8"/>
    <w:uiPriority w:val="99"/>
    <w:unhideWhenUsed/>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13">
    <w:name w:val="toc 1"/>
    <w:basedOn w:val="a"/>
    <w:uiPriority w:val="1"/>
    <w:qFormat/>
    <w:pPr>
      <w:widowControl w:val="0"/>
      <w:spacing w:before="116" w:line="240" w:lineRule="auto"/>
      <w:ind w:left="741" w:hanging="448"/>
      <w:jc w:val="left"/>
    </w:pPr>
    <w:rPr>
      <w:b/>
      <w:bCs/>
      <w:sz w:val="22"/>
      <w:szCs w:val="22"/>
      <w:lang w:eastAsia="en-US"/>
    </w:rPr>
  </w:style>
  <w:style w:type="paragraph" w:styleId="afb">
    <w:name w:val="No Spacing"/>
    <w:uiPriority w:val="1"/>
    <w:qFormat/>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5"/>
    <w:rPr>
      <w:rFonts w:ascii="Times New Roman" w:eastAsia="Times New Roman" w:hAnsi="Times New Roman" w:cs="Times New Roman"/>
      <w:sz w:val="28"/>
      <w:szCs w:val="28"/>
      <w:shd w:val="clear" w:color="auto" w:fill="FFFFFF"/>
    </w:rPr>
  </w:style>
  <w:style w:type="paragraph" w:customStyle="1" w:styleId="afd">
    <w:name w:val="Сноска"/>
    <w:basedOn w:val="a"/>
    <w:link w:val="afc"/>
    <w:pPr>
      <w:widowControl w:val="0"/>
      <w:shd w:val="clear" w:color="auto" w:fill="FFFFFF"/>
      <w:spacing w:line="230" w:lineRule="exact"/>
    </w:pPr>
    <w:rPr>
      <w:b/>
      <w:bCs/>
      <w:sz w:val="18"/>
      <w:szCs w:val="18"/>
      <w:lang w:eastAsia="en-US"/>
    </w:rPr>
  </w:style>
  <w:style w:type="paragraph" w:customStyle="1" w:styleId="25">
    <w:name w:val="Основной текст2"/>
    <w:basedOn w:val="a"/>
    <w:link w:val="afe"/>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e"/>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Pr>
      <w:color w:val="0000FF" w:themeColor="hyperlink"/>
      <w:u w:val="single"/>
    </w:rPr>
  </w:style>
  <w:style w:type="character" w:customStyle="1" w:styleId="14">
    <w:name w:val="Основной текст1"/>
    <w:basedOn w:val="afe"/>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style>
  <w:style w:type="paragraph" w:customStyle="1" w:styleId="FontStyle63">
    <w:name w:val="Font Style63"/>
    <w:basedOn w:val="a"/>
    <w:link w:val="FontStyle631"/>
    <w:pPr>
      <w:spacing w:line="360" w:lineRule="auto"/>
      <w:jc w:val="left"/>
    </w:pPr>
    <w:rPr>
      <w:color w:val="000000"/>
      <w:sz w:val="22"/>
    </w:rPr>
  </w:style>
  <w:style w:type="character" w:customStyle="1" w:styleId="FontStyle631">
    <w:name w:val="Font Style631"/>
    <w:basedOn w:val="a0"/>
    <w:link w:val="FontStyle63"/>
    <w:rPr>
      <w:rFonts w:ascii="Times New Roman" w:eastAsia="Times New Roman" w:hAnsi="Times New Roman" w:cs="Times New Roman"/>
      <w:color w:val="000000"/>
      <w:szCs w:val="20"/>
      <w:lang w:eastAsia="ru-RU"/>
    </w:rPr>
  </w:style>
  <w:style w:type="numbering" w:customStyle="1" w:styleId="15">
    <w:name w:val="Нет списка1"/>
    <w:next w:val="a2"/>
    <w:uiPriority w:val="99"/>
    <w:semiHidden/>
    <w:unhideWhenUsed/>
  </w:style>
  <w:style w:type="paragraph" w:customStyle="1" w:styleId="readmore-js-toggle">
    <w:name w:val="readmore-js-toggle"/>
    <w:basedOn w:val="a"/>
    <w:pPr>
      <w:spacing w:before="100" w:beforeAutospacing="1" w:after="100" w:afterAutospacing="1" w:line="240" w:lineRule="auto"/>
      <w:jc w:val="left"/>
    </w:pPr>
    <w:rPr>
      <w:sz w:val="24"/>
      <w:szCs w:val="24"/>
    </w:rPr>
  </w:style>
  <w:style w:type="paragraph" w:customStyle="1" w:styleId="readmore-js-section">
    <w:name w:val="readmore-js-section"/>
    <w:basedOn w:val="a"/>
    <w:pPr>
      <w:spacing w:before="100" w:beforeAutospacing="1" w:after="100" w:afterAutospacing="1" w:line="240" w:lineRule="auto"/>
      <w:jc w:val="left"/>
    </w:pPr>
    <w:rPr>
      <w:sz w:val="24"/>
      <w:szCs w:val="24"/>
    </w:rPr>
  </w:style>
  <w:style w:type="paragraph" w:customStyle="1" w:styleId="fancybox-margin">
    <w:name w:val="fancybox-margin"/>
    <w:basedOn w:val="a"/>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style>
  <w:style w:type="character" w:customStyle="1" w:styleId="c39">
    <w:name w:val="c39"/>
    <w:basedOn w:val="a0"/>
  </w:style>
  <w:style w:type="character" w:customStyle="1" w:styleId="c71">
    <w:name w:val="c71"/>
    <w:basedOn w:val="a0"/>
  </w:style>
  <w:style w:type="character" w:customStyle="1" w:styleId="c7">
    <w:name w:val="c7"/>
  </w:style>
  <w:style w:type="table" w:customStyle="1" w:styleId="16">
    <w:name w:val="Сетка таблицы1"/>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Pr>
      <w:sz w:val="13"/>
      <w:szCs w:val="13"/>
      <w:shd w:val="clear" w:color="auto" w:fill="FFFFFF"/>
    </w:rPr>
  </w:style>
  <w:style w:type="paragraph" w:customStyle="1" w:styleId="28">
    <w:name w:val="Подпись к картинке (2)"/>
    <w:basedOn w:val="a"/>
    <w:link w:val="27"/>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Pr>
      <w:rFonts w:ascii="Times New Roman" w:eastAsia="Times New Roman" w:hAnsi="Times New Roman" w:cs="Times New Roman"/>
      <w:b/>
      <w:bCs/>
      <w:sz w:val="20"/>
      <w:szCs w:val="20"/>
    </w:rPr>
  </w:style>
  <w:style w:type="paragraph" w:customStyle="1" w:styleId="Tablecaption0">
    <w:name w:val="Table caption"/>
    <w:basedOn w:val="a"/>
    <w:link w:val="Tablecaption"/>
    <w:pPr>
      <w:widowControl w:val="0"/>
      <w:spacing w:line="288" w:lineRule="auto"/>
      <w:jc w:val="center"/>
    </w:pPr>
    <w:rPr>
      <w:b/>
      <w:bCs/>
      <w:sz w:val="20"/>
      <w:lang w:eastAsia="en-US"/>
    </w:rPr>
  </w:style>
  <w:style w:type="table" w:customStyle="1" w:styleId="72">
    <w:name w:val="Сетка таблицы7"/>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Pr>
      <w:i/>
      <w:iCs/>
    </w:rPr>
  </w:style>
  <w:style w:type="character" w:styleId="aff4">
    <w:name w:val="Strong"/>
    <w:basedOn w:val="a0"/>
    <w:uiPriority w:val="22"/>
    <w:qFormat/>
    <w:rPr>
      <w:b/>
      <w:bCs/>
    </w:rPr>
  </w:style>
  <w:style w:type="character" w:customStyle="1" w:styleId="c2">
    <w:name w:val="c2"/>
    <w:basedOn w:val="a0"/>
  </w:style>
  <w:style w:type="character" w:customStyle="1" w:styleId="c37">
    <w:name w:val="c37"/>
    <w:basedOn w:val="a0"/>
  </w:style>
  <w:style w:type="character" w:customStyle="1" w:styleId="c41">
    <w:name w:val="c41"/>
    <w:basedOn w:val="a0"/>
  </w:style>
  <w:style w:type="character" w:customStyle="1" w:styleId="c22">
    <w:name w:val="c22"/>
    <w:basedOn w:val="a0"/>
  </w:style>
  <w:style w:type="character" w:customStyle="1" w:styleId="c10">
    <w:name w:val="c10"/>
    <w:basedOn w:val="a0"/>
  </w:style>
  <w:style w:type="character" w:customStyle="1" w:styleId="ff1">
    <w:name w:val="ff1"/>
    <w:basedOn w:val="a0"/>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ru.wikipedia.org/wiki/%D0%97%D0%BE%D0%BB%D0%BE%D1%82%D0%BE%D0%B9_%D0%BC%D0%B8%D0%BD%D0%B1%D0%B0%D1%80_(%D0%BA%D0%B8%D0%BD%D0%BE%D1%84%D0%B5%D1%81%D1%82%D0%B8%D0%B2%D0%B0%D0%BB%D1%8C)" TargetMode="External"/><Relationship Id="rId42" Type="http://schemas.openxmlformats.org/officeDocument/2006/relationships/image" Target="media/image10.png"/><Relationship Id="rId47" Type="http://schemas.openxmlformats.org/officeDocument/2006/relationships/hyperlink" Target="https://iro23.ru/wp-content/uploads/2023/06/3-4-&#1075;&#1086;&#1076;&#1072;-1.pdf" TargetMode="External"/><Relationship Id="rId63" Type="http://schemas.openxmlformats.org/officeDocument/2006/relationships/hyperlink" Target="https://iro23.ru/wp-content/uploads/2023/06/3-4-&#1075;&#1086;&#1076;&#1072;-2.pdf" TargetMode="External"/><Relationship Id="rId68" Type="http://schemas.openxmlformats.org/officeDocument/2006/relationships/image" Target="media/image23.png"/><Relationship Id="rId84" Type="http://schemas.openxmlformats.org/officeDocument/2006/relationships/image" Target="media/image31.png"/><Relationship Id="rId89" Type="http://schemas.openxmlformats.org/officeDocument/2006/relationships/hyperlink" Target="https://iro23.ru/wp-content/uploads/2023/06/2&#1084;.-1-&#1075;.pdf" TargetMode="External"/><Relationship Id="rId7" Type="http://schemas.openxmlformats.org/officeDocument/2006/relationships/endnotes" Target="endnotes.xml"/><Relationship Id="rId71" Type="http://schemas.openxmlformats.org/officeDocument/2006/relationships/hyperlink" Target="https://iro23.ru/wp-content/uploads/2023/06/&#1047;&#1072;&#1076;&#1072;&#1095;&#1080;-&#1074;&#1086;&#1089;&#1087;&#1080;&#1090;&#1072;&#1085;&#1080;&#1103;-2.pdf" TargetMode="External"/><Relationship Id="rId92"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hyperlink" Target="https://ru.wikipedia.org/wiki/Open_air" TargetMode="External"/><Relationship Id="rId29" Type="http://schemas.openxmlformats.org/officeDocument/2006/relationships/hyperlink" Target="https://iro23.ru/wp-content/uploads/2023/06/2-3-&#1075;&#1086;&#1076;&#1072;-3.pdf" TargetMode="External"/><Relationship Id="rId107" Type="http://schemas.openxmlformats.org/officeDocument/2006/relationships/fontTable" Target="fontTable.xml"/><Relationship Id="rId11" Type="http://schemas.openxmlformats.org/officeDocument/2006/relationships/hyperlink" Target="https://ru.wikipedia.org/wiki/%D0%AE%D0%9D%D0%95%D0%A1%D0%9A%D0%9E" TargetMode="External"/><Relationship Id="rId24" Type="http://schemas.openxmlformats.org/officeDocument/2006/relationships/hyperlink" Target="https://ru.wikipedia.org/wiki/%D0%AE%D0%9D%D0%95%D0%A1%D0%9A%D0%9E" TargetMode="External"/><Relationship Id="rId32" Type="http://schemas.openxmlformats.org/officeDocument/2006/relationships/image" Target="media/image5.png"/><Relationship Id="rId37" Type="http://schemas.openxmlformats.org/officeDocument/2006/relationships/hyperlink" Target="https://iro23.ru/wp-content/uploads/2023/06/6-7-&#1083;&#1077;&#1090;-3.pdf" TargetMode="External"/><Relationship Id="rId40" Type="http://schemas.openxmlformats.org/officeDocument/2006/relationships/image" Target="media/image9.png"/><Relationship Id="rId45" Type="http://schemas.openxmlformats.org/officeDocument/2006/relationships/hyperlink" Target="https://iro23.ru/wp-content/uploads/2023/06/2-3-&#1075;&#1086;&#1076;&#1072;-1.pdf" TargetMode="External"/><Relationship Id="rId53" Type="http://schemas.openxmlformats.org/officeDocument/2006/relationships/hyperlink" Target="https://iro23.ru/wp-content/uploads/2023/06/6-7-&#1083;&#1077;&#1090;-1.pdf" TargetMode="External"/><Relationship Id="rId58" Type="http://schemas.openxmlformats.org/officeDocument/2006/relationships/image" Target="media/image18.png"/><Relationship Id="rId66" Type="http://schemas.openxmlformats.org/officeDocument/2006/relationships/image" Target="media/image22.png"/><Relationship Id="rId74" Type="http://schemas.openxmlformats.org/officeDocument/2006/relationships/image" Target="media/image26.png"/><Relationship Id="rId79" Type="http://schemas.openxmlformats.org/officeDocument/2006/relationships/hyperlink" Target="https://iro23.ru/wp-content/uploads/2023/06/3-4-&#1075;&#1086;&#1076;&#1072;-5.pdf" TargetMode="External"/><Relationship Id="rId87" Type="http://schemas.openxmlformats.org/officeDocument/2006/relationships/hyperlink" Target="https://iro23.ru/wp-content/uploads/2023/06/&#1047;&#1072;&#1076;&#1072;&#1095;&#1080;-&#1074;&#1086;&#1089;&#1087;&#1080;&#1090;&#1072;&#1085;&#1080;&#1103;-6.pdf" TargetMode="External"/><Relationship Id="rId102" Type="http://schemas.openxmlformats.org/officeDocument/2006/relationships/image" Target="media/image40.png"/><Relationship Id="rId5" Type="http://schemas.openxmlformats.org/officeDocument/2006/relationships/webSettings" Target="webSettings.xml"/><Relationship Id="rId61" Type="http://schemas.openxmlformats.org/officeDocument/2006/relationships/hyperlink" Target="https://iro23.ru/wp-content/uploads/2023/06/2-3-&#1075;&#1086;&#1076;&#1072;-2.pdf" TargetMode="External"/><Relationship Id="rId82" Type="http://schemas.openxmlformats.org/officeDocument/2006/relationships/image" Target="media/image30.png"/><Relationship Id="rId90" Type="http://schemas.openxmlformats.org/officeDocument/2006/relationships/image" Target="media/image34.png"/><Relationship Id="rId95" Type="http://schemas.openxmlformats.org/officeDocument/2006/relationships/hyperlink" Target="https://iro23.ru/wp-content/uploads/2023/06/3-4-&#1075;&#1086;&#1076;&#1072;-4.pdf" TargetMode="External"/><Relationship Id="rId19" Type="http://schemas.openxmlformats.org/officeDocument/2006/relationships/hyperlink" Target="https://ru.wikipedia.org/wiki/%D0%A1%D0%BE%D1%82%D0%B2%D0%BE%D1%80%D0%B5%D0%BD%D0%B8%D0%B5_%D0%BC%D0%B8%D1%80%D0%B0_(%D1%84%D0%B5%D1%81%D1%82%D0%B8%D0%B2%D0%B0%D0%BB%D1%8C)" TargetMode="External"/><Relationship Id="rId14" Type="http://schemas.openxmlformats.org/officeDocument/2006/relationships/hyperlink" Target="https://ru.wikipedia.org/wiki/%D0%9D%D1%83%D1%80%D0%B8%D0%B5%D0%B2%D1%81%D0%BA%D0%B8%D0%B9_%D1%84%D0%B5%D1%81%D1%82%D0%B8%D0%B2%D0%B0%D0%BB%D1%8C" TargetMode="External"/><Relationship Id="rId22" Type="http://schemas.openxmlformats.org/officeDocument/2006/relationships/hyperlink" Target="https://ru.wikipedia.org/wiki/%D0%9A%D0%B0%D0%B7%D0%B0%D0%BD%D1%81%D0%BA%D0%B8%D0%B9_%D0%BA%D0%B8%D0%BD%D0%BE%D1%84%D0%B5%D1%81%D1%82%D0%B8%D0%B2%D0%B0%D0%BB%D1%8C" TargetMode="External"/><Relationship Id="rId27" Type="http://schemas.openxmlformats.org/officeDocument/2006/relationships/hyperlink" Target="https://iro23.ru/wp-content/uploads/2023/06/1-2-&#1075;&#1086;&#1076;&#1072;-3.pdf" TargetMode="External"/><Relationship Id="rId30" Type="http://schemas.openxmlformats.org/officeDocument/2006/relationships/image" Target="media/image4.png"/><Relationship Id="rId35" Type="http://schemas.openxmlformats.org/officeDocument/2006/relationships/hyperlink" Target="https://iro23.ru/wp-content/uploads/2023/06/5-6-&#1083;&#1077;&#1090;-3.pdf" TargetMode="External"/><Relationship Id="rId43" Type="http://schemas.openxmlformats.org/officeDocument/2006/relationships/hyperlink" Target="https://iro23.ru/?page_id=45037" TargetMode="External"/><Relationship Id="rId48" Type="http://schemas.openxmlformats.org/officeDocument/2006/relationships/image" Target="media/image13.png"/><Relationship Id="rId56" Type="http://schemas.openxmlformats.org/officeDocument/2006/relationships/image" Target="media/image17.png"/><Relationship Id="rId64" Type="http://schemas.openxmlformats.org/officeDocument/2006/relationships/image" Target="media/image21.png"/><Relationship Id="rId69" Type="http://schemas.openxmlformats.org/officeDocument/2006/relationships/hyperlink" Target="https://iro23.ru/wp-content/uploads/2023/06/6-7-&#1083;&#1077;&#1090;-2.pdf" TargetMode="External"/><Relationship Id="rId77" Type="http://schemas.openxmlformats.org/officeDocument/2006/relationships/hyperlink" Target="https://iro23.ru/wp-content/uploads/2023/06/2-3-&#1075;&#1086;&#1076;&#1072;-5.pdf" TargetMode="External"/><Relationship Id="rId100" Type="http://schemas.openxmlformats.org/officeDocument/2006/relationships/image" Target="media/image39.png"/><Relationship Id="rId105" Type="http://schemas.openxmlformats.org/officeDocument/2006/relationships/hyperlink" Target="http://ru.wikipedia.org/wiki/%D0%91%D1%80%D0%B5%D0%BD%D0%B4" TargetMode="External"/><Relationship Id="rId8" Type="http://schemas.openxmlformats.org/officeDocument/2006/relationships/image" Target="media/image1.jpeg"/><Relationship Id="rId51" Type="http://schemas.openxmlformats.org/officeDocument/2006/relationships/hyperlink" Target="https://iro23.ru/wp-content/uploads/2023/06/5-6-&#1083;&#1077;&#1090;-1.pdf" TargetMode="External"/><Relationship Id="rId72" Type="http://schemas.openxmlformats.org/officeDocument/2006/relationships/image" Target="media/image25.png"/><Relationship Id="rId80" Type="http://schemas.openxmlformats.org/officeDocument/2006/relationships/image" Target="media/image29.png"/><Relationship Id="rId85" Type="http://schemas.openxmlformats.org/officeDocument/2006/relationships/hyperlink" Target="https://iro23.ru/wp-content/uploads/2023/06/6-7-&#1083;&#1077;&#1090;-6.pdf" TargetMode="External"/><Relationship Id="rId93" Type="http://schemas.openxmlformats.org/officeDocument/2006/relationships/hyperlink" Target="https://iro23.ru/wp-content/uploads/2023/06/2-3-&#1075;&#1086;&#1076;&#1072;-4.pdf" TargetMode="External"/><Relationship Id="rId98"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hyperlink" Target="https://ru.wikipedia.org/wiki/%D0%92%D1%81%D0%B5%D0%BC%D0%B8%D1%80%D0%BD%D1%8B%D0%B9_%D0%BA%D0%BE%D0%BD%D0%B3%D1%80%D0%B5%D1%81%D1%81_%D1%82%D0%B0%D1%82%D0%B0%D1%80" TargetMode="External"/><Relationship Id="rId17" Type="http://schemas.openxmlformats.org/officeDocument/2006/relationships/hyperlink" Target="https://ru.wikipedia.org/wiki/%D0%9A%D0%BE%D0%BD%D0%BA%D0%BE%D1%80%D0%B4%D0%B8%D1%8F_(%D1%84%D0%B5%D1%81%D1%82%D0%B8%D0%B2%D0%B0%D0%BB%D1%8C)" TargetMode="External"/><Relationship Id="rId25" Type="http://schemas.openxmlformats.org/officeDocument/2006/relationships/hyperlink" Target="https://iro23.ru/wp-content/uploads/2023/06/2-&#1084;.-1-&#1075;&#1086;&#1076;-2.pdf" TargetMode="External"/><Relationship Id="rId33" Type="http://schemas.openxmlformats.org/officeDocument/2006/relationships/hyperlink" Target="https://iro23.ru/wp-content/uploads/2023/06/4-5-&#1083;&#1077;&#1090;-3.pdf" TargetMode="External"/><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hyperlink" Target="https://iro23.ru/wp-content/uploads/2023/06/1-2-&#1075;&#1086;&#1076;&#1072;-2.pdf" TargetMode="External"/><Relationship Id="rId67" Type="http://schemas.openxmlformats.org/officeDocument/2006/relationships/hyperlink" Target="https://iro23.ru/wp-content/uploads/2023/06/5-6-&#1083;&#1077;&#1090;-2.pdf" TargetMode="External"/><Relationship Id="rId103" Type="http://schemas.openxmlformats.org/officeDocument/2006/relationships/hyperlink" Target="https://iro23.ru/wp-content/uploads/2023/06/&#1047;&#1072;&#1076;&#1072;&#1095;&#1080;-&#1074;&#1086;&#1089;&#1087;&#1080;&#1090;&#1072;&#1085;&#1080;&#1103;-5.pdf" TargetMode="External"/><Relationship Id="rId108" Type="http://schemas.openxmlformats.org/officeDocument/2006/relationships/theme" Target="theme/theme1.xml"/><Relationship Id="rId20" Type="http://schemas.openxmlformats.org/officeDocument/2006/relationships/hyperlink" Target="https://ru.wikipedia.org/wiki/%D0%90%D0%BA%D1%81%D1%91%D0%BD%D0%BE%D0%B2-%D1%84%D0%B5%D1%81%D1%82" TargetMode="External"/><Relationship Id="rId41" Type="http://schemas.openxmlformats.org/officeDocument/2006/relationships/hyperlink" Target="https://iro23.ru/wp-content/uploads/2023/06/2-&#1084;.-1-&#1075;&#1086;&#1076;-1.pdf" TargetMode="External"/><Relationship Id="rId54" Type="http://schemas.openxmlformats.org/officeDocument/2006/relationships/image" Target="media/image16.png"/><Relationship Id="rId62" Type="http://schemas.openxmlformats.org/officeDocument/2006/relationships/image" Target="media/image20.png"/><Relationship Id="rId70" Type="http://schemas.openxmlformats.org/officeDocument/2006/relationships/image" Target="media/image24.png"/><Relationship Id="rId75" Type="http://schemas.openxmlformats.org/officeDocument/2006/relationships/hyperlink" Target="https://iro23.ru/wp-content/uploads/2023/06/1-2-&#1075;&#1086;&#1076;&#1072;-5.pdf" TargetMode="External"/><Relationship Id="rId83" Type="http://schemas.openxmlformats.org/officeDocument/2006/relationships/hyperlink" Target="https://iro23.ru/wp-content/uploads/2023/06/5-6-&#1083;&#1077;&#1090;-5.pdf" TargetMode="External"/><Relationship Id="rId88" Type="http://schemas.openxmlformats.org/officeDocument/2006/relationships/image" Target="media/image33.png"/><Relationship Id="rId91" Type="http://schemas.openxmlformats.org/officeDocument/2006/relationships/hyperlink" Target="https://iro23.ru/wp-content/uploads/2023/06/1-2-&#1075;&#1086;&#1076;&#1072;-4.pdf" TargetMode="External"/><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ndex.php?title=%D0%91%D0%B5%D0%BB%D0%B0%D1%8F_%D1%81%D0%B8%D1%80%D0%B5%D0%BD%D1%8C_(%D1%84%D0%B5%D1%81%D1%82%D0%B8%D0%B2%D0%B0%D0%BB%D1%8C)&amp;action=edit&amp;redlink=1" TargetMode="External"/><Relationship Id="rId23" Type="http://schemas.openxmlformats.org/officeDocument/2006/relationships/hyperlink" Target="https://ru.wikipedia.org/wiki/%D0%97%D0%B8%D0%BB%D0%B0%D0%BD%D1%82%D0%BA%D0%BE%D0%BD" TargetMode="External"/><Relationship Id="rId28" Type="http://schemas.openxmlformats.org/officeDocument/2006/relationships/image" Target="media/image3.png"/><Relationship Id="rId36" Type="http://schemas.openxmlformats.org/officeDocument/2006/relationships/image" Target="media/image7.png"/><Relationship Id="rId49" Type="http://schemas.openxmlformats.org/officeDocument/2006/relationships/hyperlink" Target="https://iro23.ru/wp-content/uploads/2023/06/4-5-&#1083;&#1077;&#1090;-1.pdf" TargetMode="External"/><Relationship Id="rId57" Type="http://schemas.openxmlformats.org/officeDocument/2006/relationships/hyperlink" Target="https://iro23.ru/wp-content/uploads/2023/06/2&#1084;.-1-&#1075;&#1086;&#1076;.pdf" TargetMode="External"/><Relationship Id="rId106" Type="http://schemas.openxmlformats.org/officeDocument/2006/relationships/hyperlink" Target="http://ru.wikipedia.org/wiki/%D0%A2%D1%80%D0%B5%D1%82%D1%8C%D1%8F_%D1%81%D1%82%D0%BE%D0%BB%D0%B8%D1%86%D0%B0" TargetMode="External"/><Relationship Id="rId10" Type="http://schemas.openxmlformats.org/officeDocument/2006/relationships/hyperlink" Target="https://ru.wikipedia.org/wiki/%D0%9A%D0%B0%D0%B7%D0%B0%D0%BD%D1%8C" TargetMode="External"/><Relationship Id="rId31" Type="http://schemas.openxmlformats.org/officeDocument/2006/relationships/hyperlink" Target="https://iro23.ru/wp-content/uploads/2023/06/3-4-&#1075;&#1086;&#1076;&#1072;-3.pdf" TargetMode="External"/><Relationship Id="rId44" Type="http://schemas.openxmlformats.org/officeDocument/2006/relationships/image" Target="media/image11.png"/><Relationship Id="rId52" Type="http://schemas.openxmlformats.org/officeDocument/2006/relationships/image" Target="media/image15.png"/><Relationship Id="rId60" Type="http://schemas.openxmlformats.org/officeDocument/2006/relationships/image" Target="media/image19.png"/><Relationship Id="rId65" Type="http://schemas.openxmlformats.org/officeDocument/2006/relationships/hyperlink" Target="https://iro23.ru/wp-content/uploads/2023/06/4-5-&#1083;&#1077;&#1090;-2.pdf" TargetMode="External"/><Relationship Id="rId73" Type="http://schemas.openxmlformats.org/officeDocument/2006/relationships/hyperlink" Target="https://iro23.ru/wp-content/uploads/2023/06/2&#1084;.-1-&#1075;-1.pdf" TargetMode="External"/><Relationship Id="rId78" Type="http://schemas.openxmlformats.org/officeDocument/2006/relationships/image" Target="media/image28.png"/><Relationship Id="rId81" Type="http://schemas.openxmlformats.org/officeDocument/2006/relationships/hyperlink" Target="https://iro23.ru/wp-content/uploads/2023/06/4-5-&#1083;&#1077;&#1090;-5.pdf" TargetMode="External"/><Relationship Id="rId86" Type="http://schemas.openxmlformats.org/officeDocument/2006/relationships/image" Target="media/image32.png"/><Relationship Id="rId94" Type="http://schemas.openxmlformats.org/officeDocument/2006/relationships/image" Target="media/image36.png"/><Relationship Id="rId99" Type="http://schemas.openxmlformats.org/officeDocument/2006/relationships/hyperlink" Target="https://iro23.ru/wp-content/uploads/2023/06/5-6-&#1083;&#1077;&#1090;-4.pdf" TargetMode="External"/><Relationship Id="rId101" Type="http://schemas.openxmlformats.org/officeDocument/2006/relationships/hyperlink" Target="https://iro23.ru/wp-content/uploads/2023/06/6-7-&#1083;&#1077;&#1090;-5.pdf" TargetMode="External"/><Relationship Id="rId4" Type="http://schemas.openxmlformats.org/officeDocument/2006/relationships/settings" Target="settings.xml"/><Relationship Id="rId9" Type="http://schemas.openxmlformats.org/officeDocument/2006/relationships/hyperlink" Target="https://ru.wikipedia.org/wiki/%D0%9A%D0%BB%D0%B8%D0%BC%D0%B0%D1%82" TargetMode="External"/><Relationship Id="rId13" Type="http://schemas.openxmlformats.org/officeDocument/2006/relationships/hyperlink" Target="https://ru.wikipedia.org/wiki/%D0%A8%D0%B0%D0%BB%D1%8F%D0%BF%D0%B8%D0%BD%D1%81%D0%BA%D0%B8%D0%B9_%D1%84%D0%B5%D1%81%D1%82%D0%B8%D0%B2%D0%B0%D0%BB%D1%8C" TargetMode="External"/><Relationship Id="rId18" Type="http://schemas.openxmlformats.org/officeDocument/2006/relationships/hyperlink" Target="https://ru.wikipedia.org/wiki/Jazz_%D0%B2_%D1%83%D1%81%D0%B0%D0%B4%D1%8C%D0%B1%D0%B5_%D0%A1%D0%B0%D0%BD%D0%B4%D0%B5%D1%86%D0%BA%D0%BE%D0%B3%D0%BE" TargetMode="External"/><Relationship Id="rId39" Type="http://schemas.openxmlformats.org/officeDocument/2006/relationships/hyperlink" Target="https://iro23.ru/wp-content/uploads/2023/06/&#1047;&#1072;&#1076;&#1072;&#1095;&#1080;-&#1074;&#1086;&#1089;&#1087;&#1080;&#1090;&#1072;&#1085;&#1080;&#1103;-3.pdf" TargetMode="External"/><Relationship Id="rId34" Type="http://schemas.openxmlformats.org/officeDocument/2006/relationships/image" Target="media/image6.png"/><Relationship Id="rId50" Type="http://schemas.openxmlformats.org/officeDocument/2006/relationships/image" Target="media/image14.png"/><Relationship Id="rId55" Type="http://schemas.openxmlformats.org/officeDocument/2006/relationships/hyperlink" Target="https://iro23.ru/wp-content/uploads/2023/06/&#1047;&#1072;&#1076;&#1072;&#1095;&#1080;-&#1074;&#1086;&#1089;&#1087;&#1080;&#1090;&#1072;&#1085;&#1080;&#1103;-1.pdf" TargetMode="External"/><Relationship Id="rId76" Type="http://schemas.openxmlformats.org/officeDocument/2006/relationships/image" Target="media/image27.png"/><Relationship Id="rId97" Type="http://schemas.openxmlformats.org/officeDocument/2006/relationships/hyperlink" Target="https://iro23.ru/wp-content/uploads/2023/06/4-5-&#1083;&#1077;&#1090;-4.pdf" TargetMode="External"/><Relationship Id="rId104" Type="http://schemas.openxmlformats.org/officeDocument/2006/relationships/image" Target="media/image4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C211F-0F6C-4D7C-965A-DE822C25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412</Pages>
  <Words>166546</Words>
  <Characters>949316</Characters>
  <Application>Microsoft Office Word</Application>
  <DocSecurity>0</DocSecurity>
  <Lines>7910</Lines>
  <Paragraphs>2227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User</cp:lastModifiedBy>
  <cp:revision>61</cp:revision>
  <cp:lastPrinted>2023-09-26T10:41:00Z</cp:lastPrinted>
  <dcterms:created xsi:type="dcterms:W3CDTF">2023-06-30T11:32:00Z</dcterms:created>
  <dcterms:modified xsi:type="dcterms:W3CDTF">2023-10-05T07:07:00Z</dcterms:modified>
</cp:coreProperties>
</file>